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46EE" w:rsidRDefault="00CC64EC" w:rsidP="00CC64EC">
      <w:pPr>
        <w:pStyle w:val="a3"/>
        <w:ind w:left="142"/>
        <w:jc w:val="center"/>
        <w:sectPr w:rsidR="007A46EE" w:rsidSect="00CC64EC">
          <w:type w:val="continuous"/>
          <w:pgSz w:w="11910" w:h="16840"/>
          <w:pgMar w:top="568" w:right="286" w:bottom="280" w:left="426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6574124" cy="9708542"/>
            <wp:effectExtent l="0" t="0" r="0" b="6985"/>
            <wp:docPr id="32" name="Рисунок 32" descr="C:\Users\Шамиль\Desktop\образовательная программа школы\Скан_20251210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амиль\Desktop\образовательная программа школы\Скан_20251210 (12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1309" cy="9719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6EE" w:rsidRDefault="007A46EE">
      <w:pPr>
        <w:pStyle w:val="a3"/>
        <w:spacing w:before="37"/>
        <w:ind w:left="0"/>
        <w:jc w:val="left"/>
      </w:pPr>
    </w:p>
    <w:p w:rsidR="007A46EE" w:rsidRDefault="009E1D98">
      <w:pPr>
        <w:pStyle w:val="1"/>
        <w:spacing w:before="1"/>
        <w:ind w:left="1008" w:right="1012" w:firstLine="0"/>
        <w:jc w:val="center"/>
      </w:pPr>
      <w:bookmarkStart w:id="0" w:name="Содержание"/>
      <w:bookmarkEnd w:id="0"/>
      <w:r>
        <w:rPr>
          <w:spacing w:val="-2"/>
        </w:rPr>
        <w:t>Содержание</w:t>
      </w:r>
    </w:p>
    <w:p w:rsidR="007A46EE" w:rsidRDefault="007A46EE">
      <w:pPr>
        <w:pStyle w:val="1"/>
        <w:jc w:val="center"/>
        <w:sectPr w:rsidR="007A46EE">
          <w:headerReference w:type="default" r:id="rId9"/>
          <w:pgSz w:w="11910" w:h="16840"/>
          <w:pgMar w:top="960" w:right="425" w:bottom="1437" w:left="708" w:header="569" w:footer="0" w:gutter="0"/>
          <w:pgNumType w:start="2"/>
          <w:cols w:space="720"/>
        </w:sectPr>
      </w:pPr>
    </w:p>
    <w:sdt>
      <w:sdtPr>
        <w:rPr>
          <w:b w:val="0"/>
          <w:bCs w:val="0"/>
        </w:rPr>
        <w:id w:val="-1444230290"/>
        <w:docPartObj>
          <w:docPartGallery w:val="Table of Contents"/>
          <w:docPartUnique/>
        </w:docPartObj>
      </w:sdtPr>
      <w:sdtEndPr/>
      <w:sdtContent>
        <w:p w:rsidR="007A46EE" w:rsidRDefault="009E1D98">
          <w:pPr>
            <w:pStyle w:val="10"/>
            <w:numPr>
              <w:ilvl w:val="0"/>
              <w:numId w:val="84"/>
            </w:numPr>
            <w:tabs>
              <w:tab w:val="left" w:pos="745"/>
              <w:tab w:val="right" w:leader="dot" w:pos="9899"/>
            </w:tabs>
            <w:spacing w:before="638"/>
            <w:ind w:left="745" w:hanging="320"/>
            <w:rPr>
              <w:b w:val="0"/>
            </w:rPr>
          </w:pPr>
          <w:hyperlink w:anchor="_bookmark0" w:history="1">
            <w:r>
              <w:rPr>
                <w:spacing w:val="-2"/>
              </w:rPr>
              <w:t>Общие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положения</w:t>
            </w:r>
            <w:r>
              <w:rPr>
                <w:b w:val="0"/>
              </w:rPr>
              <w:tab/>
            </w:r>
            <w:r>
              <w:rPr>
                <w:b w:val="0"/>
                <w:spacing w:val="-12"/>
              </w:rPr>
              <w:t>4</w:t>
            </w:r>
          </w:hyperlink>
        </w:p>
        <w:p w:rsidR="007A46EE" w:rsidRDefault="009E1D98">
          <w:pPr>
            <w:pStyle w:val="10"/>
            <w:numPr>
              <w:ilvl w:val="0"/>
              <w:numId w:val="84"/>
            </w:numPr>
            <w:tabs>
              <w:tab w:val="left" w:pos="787"/>
              <w:tab w:val="right" w:leader="dot" w:pos="9918"/>
            </w:tabs>
            <w:ind w:left="787" w:hanging="362"/>
            <w:rPr>
              <w:b w:val="0"/>
            </w:rPr>
          </w:pPr>
          <w:r>
            <w:rPr>
              <w:spacing w:val="-2"/>
            </w:rPr>
            <w:t>Целевой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раздел</w:t>
          </w:r>
          <w:r>
            <w:rPr>
              <w:b w:val="0"/>
            </w:rPr>
            <w:tab/>
          </w:r>
          <w:r>
            <w:rPr>
              <w:b w:val="0"/>
              <w:spacing w:val="-10"/>
            </w:rPr>
            <w:t>8</w:t>
          </w:r>
        </w:p>
        <w:p w:rsidR="007A46EE" w:rsidRDefault="009E1D98">
          <w:pPr>
            <w:pStyle w:val="2"/>
            <w:numPr>
              <w:ilvl w:val="1"/>
              <w:numId w:val="83"/>
            </w:numPr>
            <w:tabs>
              <w:tab w:val="left" w:pos="918"/>
              <w:tab w:val="right" w:leader="dot" w:pos="9889"/>
            </w:tabs>
            <w:spacing w:before="182"/>
            <w:ind w:left="918" w:hanging="493"/>
          </w:pPr>
          <w:r>
            <w:rPr>
              <w:spacing w:val="-2"/>
            </w:rPr>
            <w:t>Пояснительная записка</w:t>
          </w:r>
          <w:r>
            <w:tab/>
          </w:r>
          <w:r>
            <w:rPr>
              <w:spacing w:val="-10"/>
            </w:rPr>
            <w:t>8</w:t>
          </w:r>
        </w:p>
        <w:p w:rsidR="007A46EE" w:rsidRDefault="009E1D98">
          <w:pPr>
            <w:pStyle w:val="2"/>
            <w:numPr>
              <w:ilvl w:val="1"/>
              <w:numId w:val="83"/>
            </w:numPr>
            <w:tabs>
              <w:tab w:val="left" w:pos="918"/>
              <w:tab w:val="right" w:leader="dot" w:pos="9976"/>
            </w:tabs>
            <w:ind w:left="918" w:hanging="493"/>
          </w:pPr>
          <w:r>
            <w:rPr>
              <w:spacing w:val="-2"/>
            </w:rPr>
            <w:t>Планируемые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результаты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освоения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обучающимися</w:t>
          </w:r>
          <w:r>
            <w:rPr>
              <w:spacing w:val="1"/>
            </w:rPr>
            <w:t xml:space="preserve"> </w:t>
          </w:r>
          <w:r>
            <w:rPr>
              <w:spacing w:val="-2"/>
            </w:rPr>
            <w:t>ФОП</w:t>
          </w:r>
          <w:r>
            <w:rPr>
              <w:spacing w:val="-6"/>
            </w:rPr>
            <w:t xml:space="preserve"> </w:t>
          </w:r>
          <w:r>
            <w:rPr>
              <w:spacing w:val="-4"/>
            </w:rPr>
            <w:t>НОО…</w:t>
          </w:r>
          <w:r>
            <w:tab/>
          </w:r>
          <w:r>
            <w:rPr>
              <w:spacing w:val="-5"/>
            </w:rPr>
            <w:t>12</w:t>
          </w:r>
        </w:p>
        <w:p w:rsidR="007A46EE" w:rsidRDefault="009E1D98">
          <w:pPr>
            <w:pStyle w:val="2"/>
            <w:numPr>
              <w:ilvl w:val="1"/>
              <w:numId w:val="83"/>
            </w:numPr>
            <w:tabs>
              <w:tab w:val="left" w:pos="918"/>
            </w:tabs>
            <w:ind w:left="918" w:hanging="493"/>
          </w:pPr>
          <w:r>
            <w:rPr>
              <w:spacing w:val="-2"/>
            </w:rPr>
            <w:t>Система</w:t>
          </w:r>
          <w:r>
            <w:rPr>
              <w:spacing w:val="2"/>
            </w:rPr>
            <w:t xml:space="preserve"> </w:t>
          </w:r>
          <w:r>
            <w:rPr>
              <w:spacing w:val="-2"/>
            </w:rPr>
            <w:t>оценки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достижения</w:t>
          </w:r>
          <w:r>
            <w:rPr>
              <w:spacing w:val="3"/>
            </w:rPr>
            <w:t xml:space="preserve"> </w:t>
          </w:r>
          <w:r>
            <w:rPr>
              <w:spacing w:val="-2"/>
            </w:rPr>
            <w:t>планируемых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результатов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освоения</w:t>
          </w:r>
        </w:p>
        <w:p w:rsidR="007A46EE" w:rsidRDefault="009E1D98">
          <w:pPr>
            <w:pStyle w:val="4"/>
            <w:tabs>
              <w:tab w:val="right" w:leader="dot" w:pos="9990"/>
            </w:tabs>
          </w:pPr>
          <w:r>
            <w:t>ФОП</w:t>
          </w:r>
          <w:r>
            <w:rPr>
              <w:spacing w:val="-14"/>
            </w:rPr>
            <w:t xml:space="preserve"> </w:t>
          </w:r>
          <w:r>
            <w:rPr>
              <w:spacing w:val="-5"/>
            </w:rPr>
            <w:t>НОО</w:t>
          </w:r>
          <w:r>
            <w:tab/>
          </w:r>
          <w:r>
            <w:rPr>
              <w:spacing w:val="-7"/>
            </w:rPr>
            <w:t>12</w:t>
          </w:r>
        </w:p>
        <w:p w:rsidR="007A46EE" w:rsidRDefault="009E1D98">
          <w:pPr>
            <w:pStyle w:val="10"/>
            <w:numPr>
              <w:ilvl w:val="0"/>
              <w:numId w:val="84"/>
            </w:numPr>
            <w:tabs>
              <w:tab w:val="left" w:pos="888"/>
              <w:tab w:val="right" w:leader="dot" w:pos="10033"/>
            </w:tabs>
            <w:ind w:left="888" w:hanging="463"/>
            <w:rPr>
              <w:b w:val="0"/>
            </w:rPr>
          </w:pPr>
          <w:hyperlink w:anchor="_bookmark1" w:history="1">
            <w:r>
              <w:rPr>
                <w:spacing w:val="-2"/>
              </w:rPr>
              <w:t>Содержательный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раздел</w:t>
            </w:r>
            <w:r>
              <w:rPr>
                <w:b w:val="0"/>
              </w:rPr>
              <w:tab/>
            </w:r>
            <w:r>
              <w:rPr>
                <w:b w:val="0"/>
                <w:spacing w:val="-5"/>
              </w:rPr>
              <w:t>22</w:t>
            </w:r>
          </w:hyperlink>
        </w:p>
        <w:p w:rsidR="007A46EE" w:rsidRDefault="009E1D98">
          <w:pPr>
            <w:pStyle w:val="2"/>
            <w:numPr>
              <w:ilvl w:val="1"/>
              <w:numId w:val="82"/>
            </w:numPr>
            <w:tabs>
              <w:tab w:val="left" w:pos="918"/>
              <w:tab w:val="right" w:leader="dot" w:pos="10005"/>
            </w:tabs>
            <w:ind w:left="918" w:hanging="493"/>
          </w:pPr>
          <w:r>
            <w:t>РП</w:t>
          </w:r>
          <w:r>
            <w:rPr>
              <w:spacing w:val="-18"/>
            </w:rPr>
            <w:t xml:space="preserve"> </w:t>
          </w:r>
          <w:r>
            <w:t>по</w:t>
          </w:r>
          <w:r>
            <w:rPr>
              <w:spacing w:val="-11"/>
            </w:rPr>
            <w:t xml:space="preserve"> </w:t>
          </w:r>
          <w:r>
            <w:t>учебному</w:t>
          </w:r>
          <w:r>
            <w:rPr>
              <w:spacing w:val="-17"/>
            </w:rPr>
            <w:t xml:space="preserve"> </w:t>
          </w:r>
          <w:r>
            <w:t>предмету</w:t>
          </w:r>
          <w:r>
            <w:rPr>
              <w:spacing w:val="-13"/>
            </w:rPr>
            <w:t xml:space="preserve"> </w:t>
          </w:r>
          <w:r>
            <w:t>«Русский</w:t>
          </w:r>
          <w:r>
            <w:rPr>
              <w:spacing w:val="-9"/>
            </w:rPr>
            <w:t xml:space="preserve"> </w:t>
          </w:r>
          <w:r>
            <w:rPr>
              <w:spacing w:val="-4"/>
            </w:rPr>
            <w:t>язык»</w:t>
          </w:r>
          <w:r>
            <w:tab/>
          </w:r>
          <w:r>
            <w:rPr>
              <w:spacing w:val="-5"/>
            </w:rPr>
            <w:t>22</w:t>
          </w:r>
        </w:p>
        <w:p w:rsidR="007A46EE" w:rsidRDefault="009E1D98">
          <w:pPr>
            <w:pStyle w:val="2"/>
            <w:numPr>
              <w:ilvl w:val="1"/>
              <w:numId w:val="82"/>
            </w:numPr>
            <w:tabs>
              <w:tab w:val="left" w:pos="918"/>
              <w:tab w:val="right" w:leader="dot" w:pos="10038"/>
            </w:tabs>
            <w:ind w:left="918" w:hanging="493"/>
          </w:pPr>
          <w:r>
            <w:t>РП</w:t>
          </w:r>
          <w:r>
            <w:rPr>
              <w:spacing w:val="-18"/>
            </w:rPr>
            <w:t xml:space="preserve"> </w:t>
          </w:r>
          <w:r>
            <w:t>по</w:t>
          </w:r>
          <w:r>
            <w:rPr>
              <w:spacing w:val="-13"/>
            </w:rPr>
            <w:t xml:space="preserve"> </w:t>
          </w:r>
          <w:r>
            <w:t>учебному</w:t>
          </w:r>
          <w:r>
            <w:rPr>
              <w:spacing w:val="-17"/>
            </w:rPr>
            <w:t xml:space="preserve"> </w:t>
          </w:r>
          <w:r>
            <w:t>предмету</w:t>
          </w:r>
          <w:r>
            <w:rPr>
              <w:spacing w:val="-18"/>
            </w:rPr>
            <w:t xml:space="preserve"> </w:t>
          </w:r>
          <w:r>
            <w:t>«Литературное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чтение»</w:t>
          </w:r>
          <w:r>
            <w:tab/>
          </w:r>
          <w:r>
            <w:rPr>
              <w:spacing w:val="-5"/>
            </w:rPr>
            <w:t>64</w:t>
          </w:r>
        </w:p>
        <w:p w:rsidR="007A46EE" w:rsidRDefault="009E1D98">
          <w:pPr>
            <w:pStyle w:val="2"/>
            <w:numPr>
              <w:ilvl w:val="1"/>
              <w:numId w:val="82"/>
            </w:numPr>
            <w:tabs>
              <w:tab w:val="left" w:pos="918"/>
              <w:tab w:val="right" w:leader="dot" w:pos="10129"/>
            </w:tabs>
            <w:spacing w:before="182"/>
            <w:ind w:left="918" w:hanging="493"/>
          </w:pPr>
          <w:r>
            <w:t>РП</w:t>
          </w:r>
          <w:r>
            <w:rPr>
              <w:spacing w:val="-18"/>
            </w:rPr>
            <w:t xml:space="preserve"> </w:t>
          </w:r>
          <w:r>
            <w:t>по</w:t>
          </w:r>
          <w:r>
            <w:rPr>
              <w:spacing w:val="-17"/>
            </w:rPr>
            <w:t xml:space="preserve"> </w:t>
          </w:r>
          <w:r>
            <w:t>учебному</w:t>
          </w:r>
          <w:r>
            <w:rPr>
              <w:spacing w:val="-18"/>
            </w:rPr>
            <w:t xml:space="preserve"> </w:t>
          </w:r>
          <w:r>
            <w:t>предмету</w:t>
          </w:r>
          <w:r>
            <w:rPr>
              <w:spacing w:val="-17"/>
            </w:rPr>
            <w:t xml:space="preserve"> </w:t>
          </w:r>
          <w:r>
            <w:t>«Родной(аварский)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язык»</w:t>
          </w:r>
          <w:r>
            <w:tab/>
          </w:r>
          <w:r>
            <w:rPr>
              <w:spacing w:val="-5"/>
            </w:rPr>
            <w:t>102</w:t>
          </w:r>
        </w:p>
        <w:p w:rsidR="007A46EE" w:rsidRDefault="009E1D98">
          <w:pPr>
            <w:pStyle w:val="2"/>
            <w:numPr>
              <w:ilvl w:val="1"/>
              <w:numId w:val="82"/>
            </w:numPr>
            <w:tabs>
              <w:tab w:val="left" w:pos="918"/>
            </w:tabs>
            <w:spacing w:before="188"/>
            <w:ind w:left="918" w:hanging="493"/>
          </w:pPr>
          <w:r>
            <w:t>РП</w:t>
          </w:r>
          <w:r>
            <w:rPr>
              <w:spacing w:val="-18"/>
            </w:rPr>
            <w:t xml:space="preserve"> </w:t>
          </w:r>
          <w:r>
            <w:t>по</w:t>
          </w:r>
          <w:r>
            <w:rPr>
              <w:spacing w:val="-15"/>
            </w:rPr>
            <w:t xml:space="preserve"> </w:t>
          </w:r>
          <w:r>
            <w:t>учебному</w:t>
          </w:r>
          <w:r>
            <w:rPr>
              <w:spacing w:val="-17"/>
            </w:rPr>
            <w:t xml:space="preserve"> </w:t>
          </w:r>
          <w:r>
            <w:t>предмету</w:t>
          </w:r>
          <w:r>
            <w:rPr>
              <w:spacing w:val="-18"/>
            </w:rPr>
            <w:t xml:space="preserve"> </w:t>
          </w:r>
          <w:r>
            <w:t>«Литературное</w:t>
          </w:r>
          <w:r>
            <w:rPr>
              <w:spacing w:val="-8"/>
            </w:rPr>
            <w:t xml:space="preserve"> </w:t>
          </w:r>
          <w:r>
            <w:t>чтение</w:t>
          </w:r>
          <w:r>
            <w:rPr>
              <w:spacing w:val="-10"/>
            </w:rPr>
            <w:t xml:space="preserve"> </w:t>
          </w:r>
          <w:r>
            <w:rPr>
              <w:spacing w:val="-5"/>
            </w:rPr>
            <w:t>на</w:t>
          </w:r>
        </w:p>
        <w:p w:rsidR="007A46EE" w:rsidRDefault="009E1D98">
          <w:pPr>
            <w:pStyle w:val="3"/>
            <w:tabs>
              <w:tab w:val="right" w:leader="dot" w:pos="10086"/>
            </w:tabs>
            <w:spacing w:before="186"/>
          </w:pPr>
          <w:r>
            <w:rPr>
              <w:spacing w:val="-2"/>
            </w:rPr>
            <w:t>родном (аварском)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языке»</w:t>
          </w:r>
          <w:r>
            <w:tab/>
          </w:r>
          <w:r>
            <w:rPr>
              <w:spacing w:val="-5"/>
            </w:rPr>
            <w:t>129</w:t>
          </w:r>
        </w:p>
        <w:p w:rsidR="007A46EE" w:rsidRDefault="009E1D98">
          <w:pPr>
            <w:pStyle w:val="2"/>
            <w:numPr>
              <w:ilvl w:val="1"/>
              <w:numId w:val="82"/>
            </w:numPr>
            <w:tabs>
              <w:tab w:val="left" w:pos="918"/>
              <w:tab w:val="right" w:leader="dot" w:pos="10077"/>
            </w:tabs>
            <w:ind w:left="918" w:hanging="493"/>
          </w:pPr>
          <w:r>
            <w:t>РП</w:t>
          </w:r>
          <w:r>
            <w:rPr>
              <w:spacing w:val="-18"/>
            </w:rPr>
            <w:t xml:space="preserve"> </w:t>
          </w:r>
          <w:r>
            <w:t>по</w:t>
          </w:r>
          <w:r>
            <w:rPr>
              <w:spacing w:val="-17"/>
            </w:rPr>
            <w:t xml:space="preserve"> </w:t>
          </w:r>
          <w:r>
            <w:t>учебному</w:t>
          </w:r>
          <w:r>
            <w:rPr>
              <w:spacing w:val="-18"/>
            </w:rPr>
            <w:t xml:space="preserve"> </w:t>
          </w:r>
          <w:r>
            <w:t>предмету</w:t>
          </w:r>
          <w:r>
            <w:rPr>
              <w:spacing w:val="-17"/>
            </w:rPr>
            <w:t xml:space="preserve"> </w:t>
          </w:r>
          <w:r>
            <w:t>«Иностранный</w:t>
          </w:r>
          <w:r>
            <w:rPr>
              <w:spacing w:val="-16"/>
            </w:rPr>
            <w:t xml:space="preserve"> </w:t>
          </w:r>
          <w:r>
            <w:t>(английский)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язык»</w:t>
          </w:r>
          <w:r>
            <w:tab/>
          </w:r>
          <w:r>
            <w:rPr>
              <w:spacing w:val="-5"/>
            </w:rPr>
            <w:t>152</w:t>
          </w:r>
        </w:p>
        <w:p w:rsidR="007A46EE" w:rsidRDefault="009E1D98">
          <w:pPr>
            <w:pStyle w:val="2"/>
            <w:numPr>
              <w:ilvl w:val="1"/>
              <w:numId w:val="82"/>
            </w:numPr>
            <w:tabs>
              <w:tab w:val="left" w:pos="918"/>
              <w:tab w:val="right" w:leader="dot" w:pos="10062"/>
            </w:tabs>
            <w:spacing w:before="182"/>
            <w:ind w:left="918" w:hanging="493"/>
          </w:pPr>
          <w:r>
            <w:t>РП</w:t>
          </w:r>
          <w:r>
            <w:rPr>
              <w:spacing w:val="-13"/>
            </w:rPr>
            <w:t xml:space="preserve"> </w:t>
          </w:r>
          <w:r>
            <w:t>по</w:t>
          </w:r>
          <w:r>
            <w:rPr>
              <w:spacing w:val="-8"/>
            </w:rPr>
            <w:t xml:space="preserve"> </w:t>
          </w:r>
          <w:r>
            <w:t>учебному</w:t>
          </w:r>
          <w:r>
            <w:rPr>
              <w:spacing w:val="-17"/>
            </w:rPr>
            <w:t xml:space="preserve"> </w:t>
          </w:r>
          <w:r>
            <w:t>предмету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«Математика»</w:t>
          </w:r>
          <w:r>
            <w:tab/>
          </w:r>
          <w:r>
            <w:rPr>
              <w:spacing w:val="-5"/>
            </w:rPr>
            <w:t>188</w:t>
          </w:r>
        </w:p>
        <w:p w:rsidR="007A46EE" w:rsidRDefault="009E1D98">
          <w:pPr>
            <w:pStyle w:val="2"/>
            <w:numPr>
              <w:ilvl w:val="1"/>
              <w:numId w:val="82"/>
            </w:numPr>
            <w:tabs>
              <w:tab w:val="left" w:pos="918"/>
              <w:tab w:val="right" w:leader="dot" w:pos="10101"/>
            </w:tabs>
            <w:ind w:left="918" w:hanging="493"/>
          </w:pPr>
          <w:r>
            <w:t>РП</w:t>
          </w:r>
          <w:r>
            <w:rPr>
              <w:spacing w:val="-18"/>
            </w:rPr>
            <w:t xml:space="preserve"> </w:t>
          </w:r>
          <w:r>
            <w:t>по</w:t>
          </w:r>
          <w:r>
            <w:rPr>
              <w:spacing w:val="-11"/>
            </w:rPr>
            <w:t xml:space="preserve"> </w:t>
          </w:r>
          <w:r>
            <w:t>учебному</w:t>
          </w:r>
          <w:r>
            <w:rPr>
              <w:spacing w:val="-18"/>
            </w:rPr>
            <w:t xml:space="preserve"> </w:t>
          </w:r>
          <w:r>
            <w:t>предмету</w:t>
          </w:r>
          <w:r>
            <w:rPr>
              <w:spacing w:val="-12"/>
            </w:rPr>
            <w:t xml:space="preserve"> </w:t>
          </w:r>
          <w:r>
            <w:t>«Окружающий</w:t>
          </w:r>
          <w:r>
            <w:rPr>
              <w:spacing w:val="-9"/>
            </w:rPr>
            <w:t xml:space="preserve"> </w:t>
          </w:r>
          <w:r>
            <w:rPr>
              <w:spacing w:val="-4"/>
            </w:rPr>
            <w:t>мир»</w:t>
          </w:r>
          <w:r>
            <w:tab/>
          </w:r>
          <w:r>
            <w:rPr>
              <w:spacing w:val="-5"/>
            </w:rPr>
            <w:t>218</w:t>
          </w:r>
        </w:p>
        <w:p w:rsidR="007A46EE" w:rsidRDefault="009E1D98">
          <w:pPr>
            <w:pStyle w:val="2"/>
            <w:numPr>
              <w:ilvl w:val="1"/>
              <w:numId w:val="82"/>
            </w:numPr>
            <w:tabs>
              <w:tab w:val="left" w:pos="918"/>
              <w:tab w:val="right" w:leader="dot" w:pos="10072"/>
            </w:tabs>
            <w:ind w:left="918" w:hanging="493"/>
          </w:pPr>
          <w:r>
            <w:t>РП</w:t>
          </w:r>
          <w:r>
            <w:rPr>
              <w:spacing w:val="-17"/>
            </w:rPr>
            <w:t xml:space="preserve"> </w:t>
          </w:r>
          <w:r>
            <w:t>по</w:t>
          </w:r>
          <w:r>
            <w:rPr>
              <w:spacing w:val="-5"/>
            </w:rPr>
            <w:t xml:space="preserve"> </w:t>
          </w:r>
          <w:r>
            <w:t>учебному</w:t>
          </w:r>
          <w:r>
            <w:rPr>
              <w:spacing w:val="-17"/>
            </w:rPr>
            <w:t xml:space="preserve"> </w:t>
          </w:r>
          <w:r>
            <w:t>предмету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«ОРКСЭ»</w:t>
          </w:r>
          <w:r>
            <w:tab/>
          </w:r>
          <w:r>
            <w:rPr>
              <w:spacing w:val="-5"/>
            </w:rPr>
            <w:t>240</w:t>
          </w:r>
        </w:p>
        <w:p w:rsidR="007A46EE" w:rsidRDefault="009E1D98">
          <w:pPr>
            <w:pStyle w:val="3"/>
            <w:tabs>
              <w:tab w:val="left" w:pos="3219"/>
              <w:tab w:val="right" w:leader="dot" w:pos="10101"/>
            </w:tabs>
          </w:pPr>
          <w:r>
            <w:t>Модуль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«Основы</w:t>
          </w:r>
          <w:r>
            <w:tab/>
            <w:t>исламской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культуры»</w:t>
          </w:r>
          <w:r>
            <w:tab/>
          </w:r>
          <w:r>
            <w:rPr>
              <w:spacing w:val="-5"/>
            </w:rPr>
            <w:t>247</w:t>
          </w:r>
        </w:p>
        <w:p w:rsidR="007A46EE" w:rsidRDefault="009E1D98">
          <w:pPr>
            <w:pStyle w:val="2"/>
            <w:numPr>
              <w:ilvl w:val="1"/>
              <w:numId w:val="82"/>
            </w:numPr>
            <w:tabs>
              <w:tab w:val="left" w:pos="918"/>
              <w:tab w:val="right" w:leader="dot" w:pos="10091"/>
            </w:tabs>
            <w:spacing w:before="188"/>
            <w:ind w:left="918" w:hanging="493"/>
          </w:pPr>
          <w:r>
            <w:t>РП</w:t>
          </w:r>
          <w:r>
            <w:rPr>
              <w:spacing w:val="-18"/>
            </w:rPr>
            <w:t xml:space="preserve"> </w:t>
          </w:r>
          <w:r>
            <w:t>по</w:t>
          </w:r>
          <w:r>
            <w:rPr>
              <w:spacing w:val="-17"/>
            </w:rPr>
            <w:t xml:space="preserve"> </w:t>
          </w:r>
          <w:r>
            <w:t>учебному</w:t>
          </w:r>
          <w:r>
            <w:rPr>
              <w:spacing w:val="-18"/>
            </w:rPr>
            <w:t xml:space="preserve"> </w:t>
          </w:r>
          <w:r>
            <w:t>предмету</w:t>
          </w:r>
          <w:r>
            <w:rPr>
              <w:spacing w:val="-17"/>
            </w:rPr>
            <w:t xml:space="preserve"> </w:t>
          </w:r>
          <w:r>
            <w:t>«Изобразительное</w:t>
          </w:r>
          <w:r>
            <w:rPr>
              <w:spacing w:val="-11"/>
            </w:rPr>
            <w:t xml:space="preserve"> </w:t>
          </w:r>
          <w:r>
            <w:rPr>
              <w:spacing w:val="-2"/>
            </w:rPr>
            <w:t>искусство»</w:t>
          </w:r>
          <w:r>
            <w:tab/>
          </w:r>
          <w:r>
            <w:rPr>
              <w:spacing w:val="-5"/>
            </w:rPr>
            <w:t>250</w:t>
          </w:r>
        </w:p>
        <w:p w:rsidR="007A46EE" w:rsidRDefault="009E1D98">
          <w:pPr>
            <w:pStyle w:val="2"/>
            <w:numPr>
              <w:ilvl w:val="1"/>
              <w:numId w:val="82"/>
            </w:numPr>
            <w:tabs>
              <w:tab w:val="left" w:pos="1057"/>
              <w:tab w:val="right" w:leader="dot" w:pos="10110"/>
            </w:tabs>
            <w:ind w:left="1057" w:hanging="632"/>
          </w:pPr>
          <w:r>
            <w:t>РП</w:t>
          </w:r>
          <w:r>
            <w:rPr>
              <w:spacing w:val="-17"/>
            </w:rPr>
            <w:t xml:space="preserve"> </w:t>
          </w:r>
          <w:r>
            <w:t>по</w:t>
          </w:r>
          <w:r>
            <w:rPr>
              <w:spacing w:val="-5"/>
            </w:rPr>
            <w:t xml:space="preserve"> </w:t>
          </w:r>
          <w:r>
            <w:t>учебному</w:t>
          </w:r>
          <w:r>
            <w:rPr>
              <w:spacing w:val="-17"/>
            </w:rPr>
            <w:t xml:space="preserve"> </w:t>
          </w:r>
          <w:r>
            <w:t>предмету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«Музыка»</w:t>
          </w:r>
          <w:r>
            <w:tab/>
          </w:r>
          <w:r>
            <w:rPr>
              <w:spacing w:val="-5"/>
            </w:rPr>
            <w:t>294</w:t>
          </w:r>
        </w:p>
        <w:p w:rsidR="007A46EE" w:rsidRDefault="009E1D98">
          <w:pPr>
            <w:pStyle w:val="2"/>
            <w:numPr>
              <w:ilvl w:val="1"/>
              <w:numId w:val="82"/>
            </w:numPr>
            <w:tabs>
              <w:tab w:val="left" w:pos="1057"/>
              <w:tab w:val="right" w:leader="dot" w:pos="10105"/>
            </w:tabs>
            <w:spacing w:before="186"/>
            <w:ind w:left="1057" w:hanging="632"/>
          </w:pPr>
          <w:r>
            <w:t>РП</w:t>
          </w:r>
          <w:r>
            <w:rPr>
              <w:spacing w:val="-17"/>
            </w:rPr>
            <w:t xml:space="preserve"> </w:t>
          </w:r>
          <w:r>
            <w:t>по</w:t>
          </w:r>
          <w:r>
            <w:rPr>
              <w:spacing w:val="-5"/>
            </w:rPr>
            <w:t xml:space="preserve"> </w:t>
          </w:r>
          <w:r>
            <w:t>учебному</w:t>
          </w:r>
          <w:r>
            <w:rPr>
              <w:spacing w:val="-17"/>
            </w:rPr>
            <w:t xml:space="preserve"> </w:t>
          </w:r>
          <w:r>
            <w:t>предмету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«Труд»</w:t>
          </w:r>
          <w:r>
            <w:tab/>
          </w:r>
          <w:r>
            <w:rPr>
              <w:spacing w:val="-5"/>
            </w:rPr>
            <w:t>344</w:t>
          </w:r>
        </w:p>
        <w:p w:rsidR="007A46EE" w:rsidRDefault="009E1D98">
          <w:pPr>
            <w:pStyle w:val="2"/>
            <w:numPr>
              <w:ilvl w:val="1"/>
              <w:numId w:val="82"/>
            </w:numPr>
            <w:tabs>
              <w:tab w:val="left" w:pos="1057"/>
              <w:tab w:val="right" w:leader="dot" w:pos="10101"/>
            </w:tabs>
            <w:spacing w:before="188"/>
            <w:ind w:left="1057" w:hanging="632"/>
          </w:pPr>
          <w:r>
            <w:t>РП</w:t>
          </w:r>
          <w:r>
            <w:rPr>
              <w:spacing w:val="-18"/>
            </w:rPr>
            <w:t xml:space="preserve"> </w:t>
          </w:r>
          <w:r>
            <w:t>по</w:t>
          </w:r>
          <w:r>
            <w:rPr>
              <w:spacing w:val="-13"/>
            </w:rPr>
            <w:t xml:space="preserve"> </w:t>
          </w:r>
          <w:r>
            <w:t>учебному</w:t>
          </w:r>
          <w:r>
            <w:rPr>
              <w:spacing w:val="-18"/>
            </w:rPr>
            <w:t xml:space="preserve"> </w:t>
          </w:r>
          <w:r>
            <w:t>предмету</w:t>
          </w:r>
          <w:r>
            <w:rPr>
              <w:spacing w:val="-13"/>
            </w:rPr>
            <w:t xml:space="preserve"> </w:t>
          </w:r>
          <w:r>
            <w:t>«Физическая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культура»</w:t>
          </w:r>
          <w:r>
            <w:tab/>
          </w:r>
          <w:r>
            <w:rPr>
              <w:spacing w:val="-5"/>
            </w:rPr>
            <w:t>375</w:t>
          </w:r>
        </w:p>
        <w:p w:rsidR="007A46EE" w:rsidRDefault="009E1D98">
          <w:pPr>
            <w:pStyle w:val="2"/>
            <w:numPr>
              <w:ilvl w:val="1"/>
              <w:numId w:val="82"/>
            </w:numPr>
            <w:tabs>
              <w:tab w:val="left" w:pos="1057"/>
              <w:tab w:val="right" w:leader="dot" w:pos="10153"/>
            </w:tabs>
            <w:spacing w:before="186"/>
            <w:ind w:left="1057" w:hanging="632"/>
          </w:pPr>
          <w:r>
            <w:t>РП</w:t>
          </w:r>
          <w:r>
            <w:rPr>
              <w:spacing w:val="-18"/>
            </w:rPr>
            <w:t xml:space="preserve"> </w:t>
          </w:r>
          <w:r>
            <w:t>по</w:t>
          </w:r>
          <w:r>
            <w:rPr>
              <w:spacing w:val="-10"/>
            </w:rPr>
            <w:t xml:space="preserve"> </w:t>
          </w:r>
          <w:r>
            <w:t>учебному</w:t>
          </w:r>
          <w:r>
            <w:rPr>
              <w:spacing w:val="-13"/>
            </w:rPr>
            <w:t xml:space="preserve"> </w:t>
          </w:r>
          <w:r>
            <w:t>курсу</w:t>
          </w:r>
          <w:r>
            <w:rPr>
              <w:spacing w:val="-8"/>
            </w:rPr>
            <w:t xml:space="preserve"> </w:t>
          </w:r>
          <w:r>
            <w:t>«Мой</w:t>
          </w:r>
          <w:r>
            <w:rPr>
              <w:spacing w:val="-10"/>
            </w:rPr>
            <w:t xml:space="preserve"> </w:t>
          </w:r>
          <w:r>
            <w:t>Дагестан.</w:t>
          </w:r>
          <w:r>
            <w:rPr>
              <w:spacing w:val="-6"/>
            </w:rPr>
            <w:t xml:space="preserve"> </w:t>
          </w:r>
          <w:r>
            <w:t>Край,</w:t>
          </w:r>
          <w:r>
            <w:rPr>
              <w:spacing w:val="-6"/>
            </w:rPr>
            <w:t xml:space="preserve"> </w:t>
          </w:r>
          <w:r>
            <w:t>в</w:t>
          </w:r>
          <w:r>
            <w:rPr>
              <w:spacing w:val="-12"/>
            </w:rPr>
            <w:t xml:space="preserve"> </w:t>
          </w:r>
          <w:r>
            <w:t>котором</w:t>
          </w:r>
          <w:r>
            <w:rPr>
              <w:spacing w:val="-7"/>
            </w:rPr>
            <w:t xml:space="preserve"> </w:t>
          </w:r>
          <w:r>
            <w:t>я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живу»</w:t>
          </w:r>
          <w:r>
            <w:tab/>
          </w:r>
          <w:r>
            <w:rPr>
              <w:spacing w:val="-5"/>
            </w:rPr>
            <w:t>392</w:t>
          </w:r>
        </w:p>
        <w:p w:rsidR="007A46EE" w:rsidRDefault="009E1D98">
          <w:pPr>
            <w:pStyle w:val="2"/>
            <w:numPr>
              <w:ilvl w:val="1"/>
              <w:numId w:val="82"/>
            </w:numPr>
            <w:tabs>
              <w:tab w:val="left" w:pos="1057"/>
              <w:tab w:val="right" w:leader="dot" w:pos="10134"/>
            </w:tabs>
            <w:ind w:left="1057" w:hanging="632"/>
          </w:pPr>
          <w:r>
            <w:t>РП</w:t>
          </w:r>
          <w:r>
            <w:rPr>
              <w:spacing w:val="-18"/>
            </w:rPr>
            <w:t xml:space="preserve"> </w:t>
          </w:r>
          <w:r>
            <w:t>по</w:t>
          </w:r>
          <w:r>
            <w:rPr>
              <w:spacing w:val="-17"/>
            </w:rPr>
            <w:t xml:space="preserve"> </w:t>
          </w:r>
          <w:r>
            <w:t>учебному</w:t>
          </w:r>
          <w:r>
            <w:rPr>
              <w:spacing w:val="-18"/>
            </w:rPr>
            <w:t xml:space="preserve"> </w:t>
          </w:r>
          <w:r>
            <w:t>курсу</w:t>
          </w:r>
          <w:r>
            <w:rPr>
              <w:spacing w:val="-16"/>
            </w:rPr>
            <w:t xml:space="preserve"> </w:t>
          </w:r>
          <w:r>
            <w:t>«Начальное</w:t>
          </w:r>
          <w:r>
            <w:rPr>
              <w:spacing w:val="-7"/>
            </w:rPr>
            <w:t xml:space="preserve"> </w:t>
          </w:r>
          <w:r>
            <w:t>техническое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творчество»</w:t>
          </w:r>
          <w:r>
            <w:tab/>
          </w:r>
          <w:r>
            <w:rPr>
              <w:spacing w:val="-5"/>
            </w:rPr>
            <w:t>403</w:t>
          </w:r>
        </w:p>
        <w:p w:rsidR="007A46EE" w:rsidRDefault="009E1D98">
          <w:pPr>
            <w:pStyle w:val="2"/>
            <w:numPr>
              <w:ilvl w:val="1"/>
              <w:numId w:val="82"/>
            </w:numPr>
            <w:tabs>
              <w:tab w:val="left" w:pos="1057"/>
              <w:tab w:val="right" w:leader="dot" w:pos="10158"/>
            </w:tabs>
            <w:spacing w:before="182"/>
            <w:ind w:left="1057" w:hanging="632"/>
          </w:pPr>
          <w:r>
            <w:t>РП</w:t>
          </w:r>
          <w:r>
            <w:rPr>
              <w:spacing w:val="-17"/>
            </w:rPr>
            <w:t xml:space="preserve"> </w:t>
          </w:r>
          <w:r>
            <w:t>по</w:t>
          </w:r>
          <w:r>
            <w:rPr>
              <w:spacing w:val="-4"/>
            </w:rPr>
            <w:t xml:space="preserve"> </w:t>
          </w:r>
          <w:r>
            <w:t>учебному</w:t>
          </w:r>
          <w:r>
            <w:rPr>
              <w:spacing w:val="-11"/>
            </w:rPr>
            <w:t xml:space="preserve"> </w:t>
          </w:r>
          <w:r>
            <w:t>курсу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«Шахматы»</w:t>
          </w:r>
          <w:r>
            <w:tab/>
          </w:r>
          <w:r>
            <w:rPr>
              <w:spacing w:val="-5"/>
            </w:rPr>
            <w:t>424</w:t>
          </w:r>
        </w:p>
        <w:p w:rsidR="007A46EE" w:rsidRDefault="009E1D98">
          <w:pPr>
            <w:pStyle w:val="2"/>
            <w:numPr>
              <w:ilvl w:val="1"/>
              <w:numId w:val="82"/>
            </w:numPr>
            <w:tabs>
              <w:tab w:val="left" w:pos="1057"/>
              <w:tab w:val="right" w:leader="dot" w:pos="10134"/>
            </w:tabs>
            <w:spacing w:before="188"/>
            <w:ind w:left="1057" w:hanging="632"/>
          </w:pPr>
          <w:r>
            <w:t>РП</w:t>
          </w:r>
          <w:r>
            <w:rPr>
              <w:spacing w:val="-17"/>
            </w:rPr>
            <w:t xml:space="preserve"> </w:t>
          </w:r>
          <w:r>
            <w:t>по</w:t>
          </w:r>
          <w:r>
            <w:rPr>
              <w:spacing w:val="-9"/>
            </w:rPr>
            <w:t xml:space="preserve"> </w:t>
          </w:r>
          <w:r>
            <w:t>учебному</w:t>
          </w:r>
          <w:r>
            <w:rPr>
              <w:spacing w:val="-17"/>
            </w:rPr>
            <w:t xml:space="preserve"> </w:t>
          </w:r>
          <w:r>
            <w:t>курсу</w:t>
          </w:r>
          <w:r>
            <w:rPr>
              <w:spacing w:val="-4"/>
            </w:rPr>
            <w:t xml:space="preserve"> </w:t>
          </w:r>
          <w:r>
            <w:t>«Разговор</w:t>
          </w:r>
          <w:r>
            <w:rPr>
              <w:spacing w:val="-7"/>
            </w:rPr>
            <w:t xml:space="preserve"> </w:t>
          </w:r>
          <w:r>
            <w:t>о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важном»</w:t>
          </w:r>
          <w:r>
            <w:tab/>
          </w:r>
          <w:r>
            <w:rPr>
              <w:spacing w:val="-5"/>
            </w:rPr>
            <w:t>455</w:t>
          </w:r>
        </w:p>
        <w:p w:rsidR="007A46EE" w:rsidRDefault="009E1D98">
          <w:pPr>
            <w:pStyle w:val="2"/>
            <w:numPr>
              <w:ilvl w:val="1"/>
              <w:numId w:val="82"/>
            </w:numPr>
            <w:tabs>
              <w:tab w:val="left" w:pos="1057"/>
              <w:tab w:val="right" w:leader="dot" w:pos="10139"/>
            </w:tabs>
            <w:spacing w:before="186" w:after="91"/>
            <w:ind w:left="1057" w:hanging="632"/>
          </w:pPr>
          <w:r>
            <w:rPr>
              <w:spacing w:val="-2"/>
            </w:rPr>
            <w:t>Программа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формирования</w:t>
          </w:r>
          <w:r>
            <w:rPr>
              <w:spacing w:val="5"/>
            </w:rPr>
            <w:t xml:space="preserve"> </w:t>
          </w:r>
          <w:r>
            <w:rPr>
              <w:spacing w:val="-2"/>
            </w:rPr>
            <w:t>универсальных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учебных</w:t>
          </w:r>
          <w:r>
            <w:rPr>
              <w:spacing w:val="-17"/>
            </w:rPr>
            <w:t xml:space="preserve"> </w:t>
          </w:r>
          <w:r>
            <w:rPr>
              <w:spacing w:val="-2"/>
            </w:rPr>
            <w:t>действий</w:t>
          </w:r>
          <w:r>
            <w:tab/>
          </w:r>
          <w:r>
            <w:rPr>
              <w:spacing w:val="-5"/>
            </w:rPr>
            <w:t>467</w:t>
          </w:r>
        </w:p>
        <w:p w:rsidR="007A46EE" w:rsidRDefault="009E1D98">
          <w:pPr>
            <w:pStyle w:val="2"/>
            <w:numPr>
              <w:ilvl w:val="1"/>
              <w:numId w:val="82"/>
            </w:numPr>
            <w:tabs>
              <w:tab w:val="left" w:pos="1057"/>
              <w:tab w:val="right" w:leader="dot" w:pos="10129"/>
            </w:tabs>
            <w:spacing w:before="77"/>
            <w:ind w:left="1057" w:hanging="632"/>
          </w:pPr>
          <w:r>
            <w:rPr>
              <w:spacing w:val="-2"/>
            </w:rPr>
            <w:lastRenderedPageBreak/>
            <w:t>Федеральная</w:t>
          </w:r>
          <w:r>
            <w:rPr>
              <w:spacing w:val="1"/>
            </w:rPr>
            <w:t xml:space="preserve"> </w:t>
          </w:r>
          <w:r>
            <w:rPr>
              <w:spacing w:val="-2"/>
            </w:rPr>
            <w:t>рабочая</w:t>
          </w:r>
          <w:r>
            <w:t xml:space="preserve"> </w:t>
          </w:r>
          <w:r>
            <w:rPr>
              <w:spacing w:val="-2"/>
            </w:rPr>
            <w:t>программа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воспитания</w:t>
          </w:r>
          <w:r>
            <w:tab/>
          </w:r>
          <w:r>
            <w:rPr>
              <w:spacing w:val="-5"/>
            </w:rPr>
            <w:t>475</w:t>
          </w:r>
        </w:p>
        <w:p w:rsidR="007A46EE" w:rsidRDefault="009E1D98">
          <w:pPr>
            <w:pStyle w:val="2"/>
            <w:numPr>
              <w:ilvl w:val="2"/>
              <w:numId w:val="82"/>
            </w:numPr>
            <w:tabs>
              <w:tab w:val="left" w:pos="1268"/>
              <w:tab w:val="right" w:leader="dot" w:pos="10163"/>
            </w:tabs>
            <w:spacing w:before="182"/>
            <w:ind w:left="1268" w:hanging="843"/>
          </w:pPr>
          <w:r>
            <w:rPr>
              <w:spacing w:val="-2"/>
            </w:rPr>
            <w:t>Пояснительная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записка</w:t>
          </w:r>
          <w:r>
            <w:tab/>
          </w:r>
          <w:r>
            <w:rPr>
              <w:spacing w:val="-5"/>
            </w:rPr>
            <w:t>498</w:t>
          </w:r>
        </w:p>
        <w:p w:rsidR="007A46EE" w:rsidRDefault="009E1D98">
          <w:pPr>
            <w:pStyle w:val="2"/>
            <w:numPr>
              <w:ilvl w:val="2"/>
              <w:numId w:val="82"/>
            </w:numPr>
            <w:tabs>
              <w:tab w:val="left" w:pos="1268"/>
              <w:tab w:val="right" w:leader="dot" w:pos="10125"/>
            </w:tabs>
            <w:ind w:left="1268" w:hanging="843"/>
          </w:pPr>
          <w:r>
            <w:rPr>
              <w:spacing w:val="-2"/>
            </w:rPr>
            <w:t>Кадровое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обеспечение</w:t>
          </w:r>
          <w:r>
            <w:tab/>
          </w:r>
          <w:r>
            <w:rPr>
              <w:spacing w:val="-5"/>
            </w:rPr>
            <w:t>498</w:t>
          </w:r>
        </w:p>
        <w:p w:rsidR="007A46EE" w:rsidRDefault="009E1D98">
          <w:pPr>
            <w:pStyle w:val="2"/>
            <w:numPr>
              <w:ilvl w:val="2"/>
              <w:numId w:val="82"/>
            </w:numPr>
            <w:tabs>
              <w:tab w:val="left" w:pos="1268"/>
              <w:tab w:val="right" w:leader="dot" w:pos="10115"/>
            </w:tabs>
            <w:spacing w:before="192"/>
            <w:ind w:left="1268" w:hanging="843"/>
          </w:pPr>
          <w:r>
            <w:rPr>
              <w:spacing w:val="-2"/>
            </w:rPr>
            <w:t>Нормативно-методическое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обеспечение</w:t>
          </w:r>
          <w:r>
            <w:tab/>
          </w:r>
          <w:r>
            <w:rPr>
              <w:spacing w:val="-5"/>
            </w:rPr>
            <w:t>501</w:t>
          </w:r>
        </w:p>
        <w:p w:rsidR="007A46EE" w:rsidRDefault="009E1D98">
          <w:pPr>
            <w:pStyle w:val="2"/>
            <w:numPr>
              <w:ilvl w:val="2"/>
              <w:numId w:val="82"/>
            </w:numPr>
            <w:tabs>
              <w:tab w:val="left" w:pos="1268"/>
            </w:tabs>
            <w:ind w:left="1268" w:hanging="843"/>
          </w:pPr>
          <w:r>
            <w:t>Требования</w:t>
          </w:r>
          <w:r>
            <w:rPr>
              <w:spacing w:val="-18"/>
            </w:rPr>
            <w:t xml:space="preserve"> </w:t>
          </w:r>
          <w:r>
            <w:t>к</w:t>
          </w:r>
          <w:r>
            <w:rPr>
              <w:spacing w:val="-14"/>
            </w:rPr>
            <w:t xml:space="preserve"> </w:t>
          </w:r>
          <w:r>
            <w:t>условиям</w:t>
          </w:r>
          <w:r>
            <w:rPr>
              <w:spacing w:val="-10"/>
            </w:rPr>
            <w:t xml:space="preserve"> </w:t>
          </w:r>
          <w:r>
            <w:t>работы</w:t>
          </w:r>
          <w:r>
            <w:rPr>
              <w:spacing w:val="-16"/>
            </w:rPr>
            <w:t xml:space="preserve"> </w:t>
          </w:r>
          <w:r>
            <w:t>с</w:t>
          </w:r>
          <w:r>
            <w:rPr>
              <w:spacing w:val="-11"/>
            </w:rPr>
            <w:t xml:space="preserve"> </w:t>
          </w:r>
          <w:r>
            <w:t>обучающимися</w:t>
          </w:r>
          <w:r>
            <w:rPr>
              <w:spacing w:val="-17"/>
            </w:rPr>
            <w:t xml:space="preserve"> </w:t>
          </w:r>
          <w:r>
            <w:t>с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особыми</w:t>
          </w:r>
        </w:p>
        <w:p w:rsidR="007A46EE" w:rsidRDefault="009E1D98">
          <w:pPr>
            <w:pStyle w:val="5"/>
            <w:tabs>
              <w:tab w:val="right" w:leader="dot" w:pos="10072"/>
            </w:tabs>
          </w:pPr>
          <w:r>
            <w:rPr>
              <w:spacing w:val="-2"/>
            </w:rPr>
            <w:t>образовательными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потребностями…</w:t>
          </w:r>
          <w:r>
            <w:tab/>
          </w:r>
          <w:r>
            <w:rPr>
              <w:spacing w:val="-5"/>
            </w:rPr>
            <w:t>502</w:t>
          </w:r>
        </w:p>
        <w:p w:rsidR="007A46EE" w:rsidRDefault="009E1D98">
          <w:pPr>
            <w:pStyle w:val="2"/>
            <w:numPr>
              <w:ilvl w:val="2"/>
              <w:numId w:val="82"/>
            </w:numPr>
            <w:tabs>
              <w:tab w:val="left" w:pos="1268"/>
              <w:tab w:val="right" w:leader="dot" w:pos="10091"/>
            </w:tabs>
            <w:spacing w:before="188"/>
            <w:ind w:left="1268" w:hanging="843"/>
          </w:pPr>
          <w:r>
            <w:rPr>
              <w:spacing w:val="-2"/>
            </w:rPr>
            <w:t>Система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поощрения</w:t>
          </w:r>
          <w:r>
            <w:rPr>
              <w:spacing w:val="2"/>
            </w:rPr>
            <w:t xml:space="preserve"> </w:t>
          </w:r>
          <w:r>
            <w:rPr>
              <w:spacing w:val="-2"/>
            </w:rPr>
            <w:t>социальной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успешности</w:t>
          </w:r>
          <w:r>
            <w:tab/>
          </w:r>
          <w:r>
            <w:rPr>
              <w:spacing w:val="-5"/>
            </w:rPr>
            <w:t>503</w:t>
          </w:r>
        </w:p>
        <w:p w:rsidR="007A46EE" w:rsidRDefault="009E1D98">
          <w:pPr>
            <w:pStyle w:val="2"/>
            <w:numPr>
              <w:ilvl w:val="2"/>
              <w:numId w:val="82"/>
            </w:numPr>
            <w:tabs>
              <w:tab w:val="left" w:pos="1244"/>
              <w:tab w:val="right" w:leader="dot" w:pos="10101"/>
            </w:tabs>
            <w:spacing w:before="186"/>
            <w:ind w:left="1244" w:hanging="819"/>
          </w:pPr>
          <w:r>
            <w:rPr>
              <w:spacing w:val="-2"/>
            </w:rPr>
            <w:t>Анализ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воспитательного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процесса</w:t>
          </w:r>
          <w:r>
            <w:tab/>
          </w:r>
          <w:r>
            <w:rPr>
              <w:spacing w:val="-5"/>
            </w:rPr>
            <w:t>506</w:t>
          </w:r>
        </w:p>
        <w:p w:rsidR="007A46EE" w:rsidRDefault="009E1D98">
          <w:pPr>
            <w:pStyle w:val="10"/>
            <w:numPr>
              <w:ilvl w:val="0"/>
              <w:numId w:val="84"/>
            </w:numPr>
            <w:tabs>
              <w:tab w:val="left" w:pos="879"/>
              <w:tab w:val="right" w:leader="dot" w:pos="10115"/>
            </w:tabs>
            <w:spacing w:before="182"/>
            <w:ind w:left="879" w:hanging="454"/>
            <w:rPr>
              <w:b w:val="0"/>
            </w:rPr>
          </w:pPr>
          <w:hyperlink w:anchor="_bookmark2" w:history="1">
            <w:r>
              <w:rPr>
                <w:spacing w:val="-2"/>
              </w:rPr>
              <w:t>Организационный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раздел</w:t>
            </w:r>
            <w:r>
              <w:rPr>
                <w:b w:val="0"/>
              </w:rPr>
              <w:tab/>
            </w:r>
            <w:r>
              <w:rPr>
                <w:b w:val="0"/>
                <w:spacing w:val="-5"/>
              </w:rPr>
              <w:t>509</w:t>
            </w:r>
          </w:hyperlink>
        </w:p>
        <w:p w:rsidR="007A46EE" w:rsidRDefault="009E1D98">
          <w:pPr>
            <w:pStyle w:val="2"/>
            <w:numPr>
              <w:ilvl w:val="1"/>
              <w:numId w:val="81"/>
            </w:numPr>
            <w:tabs>
              <w:tab w:val="left" w:pos="918"/>
              <w:tab w:val="right" w:leader="dot" w:pos="10139"/>
            </w:tabs>
            <w:spacing w:before="188"/>
            <w:ind w:left="918" w:hanging="493"/>
          </w:pPr>
          <w:r>
            <w:t>Учебный</w:t>
          </w:r>
          <w:r>
            <w:rPr>
              <w:spacing w:val="-17"/>
            </w:rPr>
            <w:t xml:space="preserve"> </w:t>
          </w:r>
          <w:r>
            <w:t>план</w:t>
          </w:r>
          <w:r>
            <w:rPr>
              <w:spacing w:val="-18"/>
            </w:rPr>
            <w:t xml:space="preserve"> </w:t>
          </w:r>
          <w:r>
            <w:t>начального</w:t>
          </w:r>
          <w:r>
            <w:rPr>
              <w:spacing w:val="-16"/>
            </w:rPr>
            <w:t xml:space="preserve"> </w:t>
          </w:r>
          <w:r>
            <w:t>общего</w:t>
          </w:r>
          <w:r>
            <w:rPr>
              <w:spacing w:val="-16"/>
            </w:rPr>
            <w:t xml:space="preserve"> </w:t>
          </w:r>
          <w:r>
            <w:rPr>
              <w:spacing w:val="-2"/>
            </w:rPr>
            <w:t>образования</w:t>
          </w:r>
          <w:r>
            <w:tab/>
          </w:r>
          <w:r>
            <w:rPr>
              <w:spacing w:val="-5"/>
            </w:rPr>
            <w:t>509</w:t>
          </w:r>
        </w:p>
        <w:p w:rsidR="007A46EE" w:rsidRDefault="009E1D98">
          <w:pPr>
            <w:pStyle w:val="2"/>
            <w:numPr>
              <w:ilvl w:val="1"/>
              <w:numId w:val="81"/>
            </w:numPr>
            <w:tabs>
              <w:tab w:val="left" w:pos="918"/>
              <w:tab w:val="right" w:leader="dot" w:pos="10168"/>
            </w:tabs>
            <w:ind w:left="918" w:hanging="493"/>
          </w:pPr>
          <w:r>
            <w:rPr>
              <w:spacing w:val="-2"/>
            </w:rPr>
            <w:t>Календарный</w:t>
          </w:r>
          <w:r>
            <w:rPr>
              <w:spacing w:val="-9"/>
            </w:rPr>
            <w:t xml:space="preserve"> </w:t>
          </w:r>
          <w:r>
            <w:rPr>
              <w:spacing w:val="-2"/>
            </w:rPr>
            <w:t>учебный</w:t>
          </w:r>
          <w:r>
            <w:rPr>
              <w:spacing w:val="-10"/>
            </w:rPr>
            <w:t xml:space="preserve"> </w:t>
          </w:r>
          <w:r>
            <w:rPr>
              <w:spacing w:val="-2"/>
            </w:rPr>
            <w:t>график</w:t>
          </w:r>
          <w:r>
            <w:tab/>
          </w:r>
          <w:r>
            <w:rPr>
              <w:spacing w:val="-5"/>
            </w:rPr>
            <w:t>546</w:t>
          </w:r>
        </w:p>
        <w:p w:rsidR="007A46EE" w:rsidRDefault="009E1D98">
          <w:pPr>
            <w:pStyle w:val="2"/>
            <w:numPr>
              <w:ilvl w:val="1"/>
              <w:numId w:val="81"/>
            </w:numPr>
            <w:tabs>
              <w:tab w:val="left" w:pos="918"/>
              <w:tab w:val="right" w:leader="dot" w:pos="10139"/>
            </w:tabs>
            <w:spacing w:before="186"/>
            <w:ind w:left="918" w:hanging="493"/>
          </w:pPr>
          <w:r>
            <w:rPr>
              <w:spacing w:val="-2"/>
            </w:rPr>
            <w:t>План</w:t>
          </w:r>
          <w:r>
            <w:rPr>
              <w:spacing w:val="-6"/>
            </w:rPr>
            <w:t xml:space="preserve"> </w:t>
          </w:r>
          <w:r>
            <w:rPr>
              <w:spacing w:val="-2"/>
            </w:rPr>
            <w:t>внеурочной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деятельности</w:t>
          </w:r>
          <w:r>
            <w:tab/>
          </w:r>
          <w:r>
            <w:rPr>
              <w:spacing w:val="-5"/>
            </w:rPr>
            <w:t>551</w:t>
          </w:r>
        </w:p>
        <w:p w:rsidR="007A46EE" w:rsidRDefault="009E1D98">
          <w:pPr>
            <w:pStyle w:val="2"/>
            <w:numPr>
              <w:ilvl w:val="1"/>
              <w:numId w:val="81"/>
            </w:numPr>
            <w:tabs>
              <w:tab w:val="left" w:pos="918"/>
              <w:tab w:val="right" w:leader="dot" w:pos="10129"/>
            </w:tabs>
            <w:spacing w:before="183"/>
            <w:ind w:left="918" w:hanging="493"/>
          </w:pPr>
          <w:r>
            <w:rPr>
              <w:spacing w:val="-2"/>
            </w:rPr>
            <w:t>Календарный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план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воспитательной</w:t>
          </w:r>
          <w:r>
            <w:t xml:space="preserve"> </w:t>
          </w:r>
          <w:r>
            <w:rPr>
              <w:spacing w:val="-2"/>
            </w:rPr>
            <w:t>работы</w:t>
          </w:r>
          <w:r>
            <w:tab/>
          </w:r>
          <w:r>
            <w:rPr>
              <w:spacing w:val="-5"/>
            </w:rPr>
            <w:t>557</w:t>
          </w:r>
        </w:p>
        <w:p w:rsidR="007A46EE" w:rsidRDefault="009E1D98">
          <w:pPr>
            <w:pStyle w:val="2"/>
            <w:tabs>
              <w:tab w:val="right" w:leader="dot" w:pos="10129"/>
            </w:tabs>
            <w:ind w:left="425" w:firstLine="0"/>
          </w:pPr>
          <w:r>
            <w:rPr>
              <w:spacing w:val="-2"/>
            </w:rPr>
            <w:t>Приложения</w:t>
          </w:r>
          <w:r>
            <w:tab/>
          </w:r>
          <w:r>
            <w:rPr>
              <w:spacing w:val="-5"/>
            </w:rPr>
            <w:t>560</w:t>
          </w:r>
        </w:p>
      </w:sdtContent>
    </w:sdt>
    <w:p w:rsidR="007A46EE" w:rsidRDefault="007A46EE">
      <w:pPr>
        <w:pStyle w:val="2"/>
        <w:sectPr w:rsidR="007A46EE">
          <w:type w:val="continuous"/>
          <w:pgSz w:w="11910" w:h="16840"/>
          <w:pgMar w:top="973" w:right="425" w:bottom="1437" w:left="708" w:header="569" w:footer="0" w:gutter="0"/>
          <w:cols w:space="720"/>
        </w:sectPr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CC64EC" w:rsidRDefault="00CC64EC">
      <w:pPr>
        <w:pStyle w:val="a3"/>
        <w:ind w:left="0"/>
        <w:jc w:val="left"/>
      </w:pPr>
      <w:bookmarkStart w:id="1" w:name="_GoBack"/>
      <w:bookmarkEnd w:id="1"/>
    </w:p>
    <w:p w:rsidR="007A46EE" w:rsidRDefault="007A46EE">
      <w:pPr>
        <w:pStyle w:val="a3"/>
        <w:spacing w:before="22"/>
        <w:ind w:left="0"/>
        <w:jc w:val="left"/>
      </w:pPr>
    </w:p>
    <w:p w:rsidR="007A46EE" w:rsidRDefault="009E1D98">
      <w:pPr>
        <w:pStyle w:val="1"/>
        <w:numPr>
          <w:ilvl w:val="2"/>
          <w:numId w:val="81"/>
        </w:numPr>
        <w:tabs>
          <w:tab w:val="left" w:pos="5227"/>
        </w:tabs>
        <w:spacing w:line="322" w:lineRule="exact"/>
        <w:jc w:val="left"/>
      </w:pPr>
      <w:bookmarkStart w:id="2" w:name="I._Общие_положения."/>
      <w:bookmarkStart w:id="3" w:name="_bookmark0"/>
      <w:bookmarkEnd w:id="2"/>
      <w:bookmarkEnd w:id="3"/>
      <w:r>
        <w:rPr>
          <w:spacing w:val="-2"/>
        </w:rPr>
        <w:t>Общие</w:t>
      </w:r>
      <w:r>
        <w:rPr>
          <w:spacing w:val="-9"/>
        </w:rPr>
        <w:t xml:space="preserve"> </w:t>
      </w:r>
      <w:r>
        <w:rPr>
          <w:spacing w:val="-2"/>
        </w:rPr>
        <w:t>положения.</w:t>
      </w:r>
    </w:p>
    <w:p w:rsidR="007A46EE" w:rsidRDefault="009E1D98">
      <w:pPr>
        <w:pStyle w:val="a5"/>
        <w:numPr>
          <w:ilvl w:val="0"/>
          <w:numId w:val="80"/>
        </w:numPr>
        <w:tabs>
          <w:tab w:val="left" w:pos="1418"/>
          <w:tab w:val="left" w:pos="2787"/>
          <w:tab w:val="left" w:pos="4977"/>
          <w:tab w:val="left" w:pos="6480"/>
          <w:tab w:val="left" w:pos="8050"/>
          <w:tab w:val="left" w:pos="9150"/>
        </w:tabs>
        <w:ind w:left="1418" w:hanging="282"/>
        <w:jc w:val="left"/>
        <w:rPr>
          <w:sz w:val="28"/>
        </w:rPr>
      </w:pPr>
      <w:r>
        <w:rPr>
          <w:spacing w:val="-2"/>
          <w:sz w:val="28"/>
        </w:rPr>
        <w:t>Основная</w:t>
      </w:r>
      <w:r>
        <w:rPr>
          <w:sz w:val="28"/>
        </w:rPr>
        <w:tab/>
      </w:r>
      <w:r>
        <w:rPr>
          <w:spacing w:val="-2"/>
          <w:sz w:val="28"/>
        </w:rPr>
        <w:t>образовательная</w:t>
      </w:r>
      <w:r>
        <w:rPr>
          <w:sz w:val="28"/>
        </w:rPr>
        <w:tab/>
      </w:r>
      <w:r>
        <w:rPr>
          <w:spacing w:val="-2"/>
          <w:sz w:val="28"/>
        </w:rPr>
        <w:t>программа</w:t>
      </w:r>
      <w:r>
        <w:rPr>
          <w:sz w:val="28"/>
        </w:rPr>
        <w:tab/>
      </w:r>
      <w:r>
        <w:rPr>
          <w:spacing w:val="-2"/>
          <w:sz w:val="28"/>
        </w:rPr>
        <w:t>начального</w:t>
      </w:r>
      <w:r>
        <w:rPr>
          <w:sz w:val="28"/>
        </w:rPr>
        <w:tab/>
      </w:r>
      <w:r>
        <w:rPr>
          <w:spacing w:val="-2"/>
          <w:sz w:val="28"/>
        </w:rPr>
        <w:t>общего</w:t>
      </w:r>
      <w:r>
        <w:rPr>
          <w:sz w:val="28"/>
        </w:rPr>
        <w:tab/>
      </w:r>
      <w:r>
        <w:rPr>
          <w:spacing w:val="-2"/>
          <w:sz w:val="28"/>
        </w:rPr>
        <w:t>образования</w:t>
      </w:r>
    </w:p>
    <w:p w:rsidR="007A46EE" w:rsidRDefault="007A46EE">
      <w:pPr>
        <w:pStyle w:val="a5"/>
        <w:jc w:val="left"/>
        <w:rPr>
          <w:sz w:val="28"/>
        </w:rPr>
        <w:sectPr w:rsidR="007A46EE">
          <w:type w:val="continuous"/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CC64EC">
      <w:pPr>
        <w:pStyle w:val="a3"/>
        <w:spacing w:line="355" w:lineRule="auto"/>
        <w:ind w:right="142"/>
      </w:pPr>
      <w:r>
        <w:t>МКОУ «Верхнегакваринская СОШ</w:t>
      </w:r>
      <w:r w:rsidR="009E1D98">
        <w:t>»</w:t>
      </w:r>
      <w:r w:rsidR="009E1D98">
        <w:rPr>
          <w:spacing w:val="-4"/>
        </w:rPr>
        <w:t xml:space="preserve"> </w:t>
      </w:r>
      <w:r w:rsidR="009E1D98">
        <w:t>(далее – ООП</w:t>
      </w:r>
      <w:r w:rsidR="009E1D98">
        <w:rPr>
          <w:spacing w:val="-3"/>
        </w:rPr>
        <w:t xml:space="preserve"> </w:t>
      </w:r>
      <w:r w:rsidR="009E1D98">
        <w:t>НОО) разработана в</w:t>
      </w:r>
      <w:r w:rsidR="009E1D98">
        <w:rPr>
          <w:spacing w:val="-1"/>
        </w:rPr>
        <w:t xml:space="preserve"> </w:t>
      </w:r>
      <w:r w:rsidR="009E1D98">
        <w:t>соответствии с Порядком разработки и утверждения федеральных основных общеобразовательных программ, утверждённым приказом Министерства просвещения Российской Федерации от 30 сентября 2022 г. № 874 (зарегистрирован Министерством юстиции Р</w:t>
      </w:r>
      <w:r w:rsidR="009E1D98">
        <w:t>оссийской Федерации 2 ноября 2022 г., регистрационный</w:t>
      </w:r>
    </w:p>
    <w:p w:rsidR="007A46EE" w:rsidRDefault="009E1D98">
      <w:pPr>
        <w:pStyle w:val="a3"/>
        <w:spacing w:before="4"/>
      </w:pPr>
      <w:r>
        <w:t>№</w:t>
      </w:r>
      <w:r>
        <w:rPr>
          <w:spacing w:val="-8"/>
        </w:rPr>
        <w:t xml:space="preserve"> </w:t>
      </w:r>
      <w:r>
        <w:rPr>
          <w:spacing w:val="-2"/>
        </w:rPr>
        <w:t>70809).</w:t>
      </w:r>
    </w:p>
    <w:p w:rsidR="007A46EE" w:rsidRDefault="009E1D98">
      <w:pPr>
        <w:pStyle w:val="a5"/>
        <w:numPr>
          <w:ilvl w:val="0"/>
          <w:numId w:val="80"/>
        </w:numPr>
        <w:tabs>
          <w:tab w:val="left" w:pos="1417"/>
        </w:tabs>
        <w:spacing w:before="148" w:line="355" w:lineRule="auto"/>
        <w:ind w:left="425" w:right="136" w:firstLine="710"/>
        <w:jc w:val="both"/>
        <w:rPr>
          <w:sz w:val="28"/>
        </w:rPr>
      </w:pPr>
      <w:r>
        <w:rPr>
          <w:sz w:val="28"/>
        </w:rPr>
        <w:t>Содержание ООП НОО представлено учебно-методической документацией (учебный план, календарный учебный график, рабочие программы учебных предметов, курсов, дисциплин (модулей), иных компонентов,</w:t>
      </w:r>
      <w:r>
        <w:rPr>
          <w:sz w:val="28"/>
        </w:rPr>
        <w:t xml:space="preserve"> рабочая программа воспитания, календарный план воспитательной работы), определяющей единые для Российской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5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3"/>
          <w:sz w:val="28"/>
        </w:rPr>
        <w:t xml:space="preserve"> </w:t>
      </w:r>
      <w:r>
        <w:rPr>
          <w:sz w:val="28"/>
        </w:rPr>
        <w:t>объём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 уровня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начального общего образования, планируемые результаты освоения образовательной </w:t>
      </w:r>
      <w:r>
        <w:rPr>
          <w:spacing w:val="-2"/>
          <w:sz w:val="28"/>
        </w:rPr>
        <w:t>программы</w:t>
      </w:r>
      <w:r>
        <w:rPr>
          <w:spacing w:val="-2"/>
          <w:sz w:val="28"/>
          <w:vertAlign w:val="superscript"/>
        </w:rPr>
        <w:t>1</w:t>
      </w:r>
      <w:r>
        <w:rPr>
          <w:spacing w:val="-2"/>
          <w:sz w:val="28"/>
        </w:rPr>
        <w:t>.</w:t>
      </w:r>
    </w:p>
    <w:p w:rsidR="007A46EE" w:rsidRDefault="00CC64EC">
      <w:pPr>
        <w:pStyle w:val="a5"/>
        <w:numPr>
          <w:ilvl w:val="0"/>
          <w:numId w:val="80"/>
        </w:numPr>
        <w:tabs>
          <w:tab w:val="left" w:pos="1700"/>
        </w:tabs>
        <w:spacing w:line="355" w:lineRule="auto"/>
        <w:ind w:left="425" w:right="135" w:firstLine="710"/>
        <w:jc w:val="both"/>
        <w:rPr>
          <w:sz w:val="28"/>
        </w:rPr>
      </w:pPr>
      <w:r>
        <w:rPr>
          <w:sz w:val="28"/>
        </w:rPr>
        <w:t>МКОУ «Верхнегакваринская СОШ</w:t>
      </w:r>
      <w:r w:rsidR="009E1D98">
        <w:rPr>
          <w:sz w:val="28"/>
        </w:rPr>
        <w:t>», осуществляет образовательную деятельность по имеющим государственную аккредитацию образовательным программам начального общего образования, разрабатывает основную образовательную программу начального общего образования в соотве</w:t>
      </w:r>
      <w:r w:rsidR="009E1D98">
        <w:rPr>
          <w:sz w:val="28"/>
        </w:rPr>
        <w:t>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(далее - ФГОС НОО). При этом содержание и планируемые результаты разработанной</w:t>
      </w:r>
      <w:r w:rsidR="009E1D98">
        <w:rPr>
          <w:sz w:val="28"/>
        </w:rPr>
        <w:t xml:space="preserve"> образовательной организацией ООП НОО не ниже соответствующих содержания и планируемых результатов ФОП НОО</w:t>
      </w:r>
      <w:r w:rsidR="009E1D98">
        <w:rPr>
          <w:sz w:val="28"/>
          <w:vertAlign w:val="superscript"/>
        </w:rPr>
        <w:t>2</w:t>
      </w:r>
      <w:r w:rsidR="009E1D98">
        <w:rPr>
          <w:sz w:val="28"/>
        </w:rPr>
        <w:t>.</w:t>
      </w:r>
    </w:p>
    <w:p w:rsidR="007A46EE" w:rsidRDefault="009E1D98">
      <w:pPr>
        <w:pStyle w:val="a5"/>
        <w:numPr>
          <w:ilvl w:val="0"/>
          <w:numId w:val="80"/>
        </w:numPr>
        <w:tabs>
          <w:tab w:val="left" w:pos="1417"/>
        </w:tabs>
        <w:spacing w:line="355" w:lineRule="auto"/>
        <w:ind w:left="425" w:right="152" w:firstLine="710"/>
        <w:jc w:val="both"/>
        <w:rPr>
          <w:sz w:val="28"/>
        </w:rPr>
      </w:pPr>
      <w:r>
        <w:rPr>
          <w:sz w:val="28"/>
        </w:rPr>
        <w:t>При разработке ООП НОО образовательная организация предусматрела непосредственное применение при реализации обязательной части ООП НОО федеральных</w:t>
      </w:r>
      <w:r>
        <w:rPr>
          <w:spacing w:val="62"/>
          <w:sz w:val="28"/>
        </w:rPr>
        <w:t xml:space="preserve"> </w:t>
      </w:r>
      <w:r>
        <w:rPr>
          <w:spacing w:val="62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62"/>
          <w:sz w:val="28"/>
        </w:rPr>
        <w:t xml:space="preserve">  </w:t>
      </w:r>
      <w:r>
        <w:rPr>
          <w:sz w:val="28"/>
        </w:rPr>
        <w:t>программ</w:t>
      </w:r>
      <w:r>
        <w:rPr>
          <w:spacing w:val="69"/>
          <w:sz w:val="28"/>
        </w:rPr>
        <w:t xml:space="preserve">  </w:t>
      </w:r>
      <w:r>
        <w:rPr>
          <w:sz w:val="28"/>
        </w:rPr>
        <w:t>по</w:t>
      </w:r>
      <w:r>
        <w:rPr>
          <w:spacing w:val="63"/>
          <w:sz w:val="28"/>
        </w:rPr>
        <w:t xml:space="preserve">  </w:t>
      </w:r>
      <w:r>
        <w:rPr>
          <w:sz w:val="28"/>
        </w:rPr>
        <w:t>учебным</w:t>
      </w:r>
      <w:r>
        <w:rPr>
          <w:spacing w:val="69"/>
          <w:sz w:val="28"/>
        </w:rPr>
        <w:t xml:space="preserve">  </w:t>
      </w:r>
      <w:r>
        <w:rPr>
          <w:sz w:val="28"/>
        </w:rPr>
        <w:t>предметам</w:t>
      </w:r>
      <w:r>
        <w:rPr>
          <w:spacing w:val="68"/>
          <w:sz w:val="28"/>
        </w:rPr>
        <w:t xml:space="preserve">  </w:t>
      </w:r>
      <w:r>
        <w:rPr>
          <w:sz w:val="28"/>
        </w:rPr>
        <w:t>«Русский</w:t>
      </w:r>
      <w:r>
        <w:rPr>
          <w:spacing w:val="68"/>
          <w:sz w:val="28"/>
        </w:rPr>
        <w:t xml:space="preserve">  </w:t>
      </w:r>
      <w:r>
        <w:rPr>
          <w:sz w:val="28"/>
        </w:rPr>
        <w:t>язык»,</w:t>
      </w:r>
    </w:p>
    <w:p w:rsidR="007A46EE" w:rsidRDefault="007A46EE">
      <w:pPr>
        <w:pStyle w:val="a3"/>
        <w:ind w:left="0"/>
        <w:jc w:val="left"/>
        <w:rPr>
          <w:sz w:val="20"/>
        </w:rPr>
      </w:pPr>
    </w:p>
    <w:p w:rsidR="007A46EE" w:rsidRDefault="007A46EE">
      <w:pPr>
        <w:pStyle w:val="a3"/>
        <w:ind w:left="0"/>
        <w:jc w:val="left"/>
        <w:rPr>
          <w:sz w:val="20"/>
        </w:rPr>
      </w:pPr>
    </w:p>
    <w:p w:rsidR="007A46EE" w:rsidRDefault="009E1D98">
      <w:pPr>
        <w:pStyle w:val="a3"/>
        <w:spacing w:before="41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187904</wp:posOffset>
                </wp:positionV>
                <wp:extent cx="1829435" cy="9525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2"/>
                              </a:lnTo>
                              <a:lnTo>
                                <a:pt x="1829435" y="9142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6.650002pt;margin-top:14.795637pt;width:144.050pt;height:.71991pt;mso-position-horizontal-relative:page;mso-position-vertical-relative:paragraph;z-index:-15727104;mso-wrap-distance-left:0;mso-wrap-distance-right:0" id="docshape3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A46EE" w:rsidRDefault="009E1D98">
      <w:pPr>
        <w:spacing w:before="92" w:line="237" w:lineRule="auto"/>
        <w:ind w:left="425" w:right="275"/>
        <w:rPr>
          <w:sz w:val="24"/>
        </w:rPr>
      </w:pPr>
      <w:r>
        <w:rPr>
          <w:sz w:val="24"/>
          <w:vertAlign w:val="superscript"/>
        </w:rPr>
        <w:t>1</w:t>
      </w:r>
      <w:r>
        <w:rPr>
          <w:spacing w:val="40"/>
          <w:sz w:val="24"/>
        </w:rPr>
        <w:t xml:space="preserve"> </w:t>
      </w:r>
      <w:r>
        <w:rPr>
          <w:sz w:val="24"/>
        </w:rPr>
        <w:t>Пункт</w:t>
      </w:r>
      <w:r>
        <w:rPr>
          <w:spacing w:val="38"/>
          <w:sz w:val="24"/>
        </w:rPr>
        <w:t xml:space="preserve"> </w:t>
      </w:r>
      <w:r>
        <w:rPr>
          <w:sz w:val="24"/>
        </w:rPr>
        <w:t>10</w:t>
      </w:r>
      <w:r>
        <w:rPr>
          <w:sz w:val="24"/>
          <w:vertAlign w:val="superscript"/>
        </w:rPr>
        <w:t>1</w:t>
      </w:r>
      <w:r>
        <w:rPr>
          <w:spacing w:val="40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38"/>
          <w:sz w:val="24"/>
        </w:rPr>
        <w:t xml:space="preserve"> </w:t>
      </w:r>
      <w:r>
        <w:rPr>
          <w:sz w:val="24"/>
        </w:rPr>
        <w:t>2</w:t>
      </w:r>
      <w:r>
        <w:rPr>
          <w:spacing w:val="3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33"/>
          <w:sz w:val="24"/>
        </w:rPr>
        <w:t xml:space="preserve"> </w:t>
      </w:r>
      <w:r>
        <w:rPr>
          <w:sz w:val="24"/>
        </w:rPr>
        <w:t>29</w:t>
      </w:r>
      <w:r>
        <w:rPr>
          <w:spacing w:val="37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38"/>
          <w:sz w:val="24"/>
        </w:rPr>
        <w:t xml:space="preserve"> </w:t>
      </w:r>
      <w:r>
        <w:rPr>
          <w:sz w:val="24"/>
        </w:rPr>
        <w:t>2012</w:t>
      </w:r>
      <w:r>
        <w:rPr>
          <w:spacing w:val="37"/>
          <w:sz w:val="24"/>
        </w:rPr>
        <w:t xml:space="preserve"> </w:t>
      </w:r>
      <w:r>
        <w:rPr>
          <w:sz w:val="24"/>
        </w:rPr>
        <w:t>г.</w:t>
      </w:r>
      <w:r>
        <w:rPr>
          <w:spacing w:val="39"/>
          <w:sz w:val="24"/>
        </w:rPr>
        <w:t xml:space="preserve"> </w:t>
      </w:r>
      <w:r>
        <w:rPr>
          <w:sz w:val="24"/>
        </w:rPr>
        <w:t>№</w:t>
      </w:r>
      <w:r>
        <w:rPr>
          <w:spacing w:val="38"/>
          <w:sz w:val="24"/>
        </w:rPr>
        <w:t xml:space="preserve"> </w:t>
      </w:r>
      <w:r>
        <w:rPr>
          <w:sz w:val="24"/>
        </w:rPr>
        <w:t>273-ФЗ</w:t>
      </w:r>
      <w:r>
        <w:rPr>
          <w:spacing w:val="37"/>
          <w:sz w:val="24"/>
        </w:rPr>
        <w:t xml:space="preserve"> </w:t>
      </w:r>
      <w:r>
        <w:rPr>
          <w:sz w:val="24"/>
        </w:rPr>
        <w:t>«Об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образовании в Российской Федерации».</w:t>
      </w:r>
    </w:p>
    <w:p w:rsidR="007A46EE" w:rsidRDefault="009E1D98">
      <w:pPr>
        <w:spacing w:before="15" w:line="232" w:lineRule="auto"/>
        <w:ind w:left="425" w:right="275"/>
        <w:rPr>
          <w:sz w:val="24"/>
        </w:rPr>
      </w:pPr>
      <w:r>
        <w:rPr>
          <w:rFonts w:ascii="Calibri" w:hAnsi="Calibri"/>
          <w:position w:val="7"/>
          <w:sz w:val="13"/>
        </w:rPr>
        <w:t>2</w:t>
      </w:r>
      <w:r>
        <w:rPr>
          <w:rFonts w:ascii="Calibri" w:hAnsi="Calibri"/>
          <w:spacing w:val="69"/>
          <w:position w:val="7"/>
          <w:sz w:val="13"/>
        </w:rPr>
        <w:t xml:space="preserve"> </w:t>
      </w:r>
      <w:r>
        <w:rPr>
          <w:sz w:val="24"/>
        </w:rPr>
        <w:t>Часть</w:t>
      </w:r>
      <w:r>
        <w:rPr>
          <w:spacing w:val="53"/>
          <w:sz w:val="24"/>
        </w:rPr>
        <w:t xml:space="preserve"> </w:t>
      </w:r>
      <w:r>
        <w:rPr>
          <w:sz w:val="24"/>
        </w:rPr>
        <w:t>6</w:t>
      </w:r>
      <w:r>
        <w:rPr>
          <w:sz w:val="24"/>
          <w:vertAlign w:val="superscript"/>
        </w:rPr>
        <w:t>1</w:t>
      </w:r>
      <w:r>
        <w:rPr>
          <w:spacing w:val="53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40"/>
          <w:sz w:val="24"/>
        </w:rPr>
        <w:t xml:space="preserve"> </w:t>
      </w:r>
      <w:r>
        <w:rPr>
          <w:sz w:val="24"/>
        </w:rPr>
        <w:t>12</w:t>
      </w:r>
      <w:r>
        <w:rPr>
          <w:spacing w:val="33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6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33"/>
          <w:sz w:val="24"/>
        </w:rPr>
        <w:t xml:space="preserve"> </w:t>
      </w:r>
      <w:r>
        <w:rPr>
          <w:sz w:val="24"/>
        </w:rPr>
        <w:t>29</w:t>
      </w:r>
      <w:r>
        <w:rPr>
          <w:spacing w:val="56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56"/>
          <w:sz w:val="24"/>
        </w:rPr>
        <w:t xml:space="preserve"> </w:t>
      </w:r>
      <w:r>
        <w:rPr>
          <w:sz w:val="24"/>
        </w:rPr>
        <w:t>2012</w:t>
      </w:r>
      <w:r>
        <w:rPr>
          <w:spacing w:val="40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57"/>
          <w:sz w:val="24"/>
        </w:rPr>
        <w:t xml:space="preserve"> </w:t>
      </w:r>
      <w:r>
        <w:rPr>
          <w:sz w:val="24"/>
        </w:rPr>
        <w:t>273-ФЗ</w:t>
      </w:r>
      <w:r>
        <w:rPr>
          <w:spacing w:val="37"/>
          <w:sz w:val="24"/>
        </w:rPr>
        <w:t xml:space="preserve"> </w:t>
      </w:r>
      <w:r>
        <w:rPr>
          <w:sz w:val="24"/>
        </w:rPr>
        <w:t>«Об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образовании в Российской Федерации».</w:t>
      </w:r>
    </w:p>
    <w:p w:rsidR="007A46EE" w:rsidRDefault="007A46EE">
      <w:pPr>
        <w:spacing w:line="232" w:lineRule="auto"/>
        <w:rPr>
          <w:sz w:val="24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rPr>
          <w:spacing w:val="-2"/>
        </w:rPr>
        <w:t>«Литературное</w:t>
      </w:r>
      <w:r>
        <w:rPr>
          <w:spacing w:val="-6"/>
        </w:rPr>
        <w:t xml:space="preserve"> </w:t>
      </w:r>
      <w:r>
        <w:rPr>
          <w:spacing w:val="-2"/>
        </w:rPr>
        <w:t>чтение»,</w:t>
      </w:r>
      <w:r>
        <w:t xml:space="preserve"> </w:t>
      </w:r>
      <w:r>
        <w:rPr>
          <w:spacing w:val="-2"/>
        </w:rPr>
        <w:t>«Окружающий</w:t>
      </w:r>
      <w:r>
        <w:rPr>
          <w:spacing w:val="-1"/>
        </w:rPr>
        <w:t xml:space="preserve"> </w:t>
      </w:r>
      <w:r>
        <w:rPr>
          <w:spacing w:val="-2"/>
        </w:rPr>
        <w:t>мир»</w:t>
      </w:r>
      <w:r>
        <w:rPr>
          <w:spacing w:val="-2"/>
          <w:vertAlign w:val="superscript"/>
        </w:rPr>
        <w:t>3</w:t>
      </w:r>
      <w:r>
        <w:rPr>
          <w:spacing w:val="-2"/>
        </w:rPr>
        <w:t>.</w:t>
      </w:r>
    </w:p>
    <w:p w:rsidR="007A46EE" w:rsidRDefault="009E1D98">
      <w:pPr>
        <w:pStyle w:val="a5"/>
        <w:numPr>
          <w:ilvl w:val="0"/>
          <w:numId w:val="80"/>
        </w:numPr>
        <w:tabs>
          <w:tab w:val="left" w:pos="1417"/>
        </w:tabs>
        <w:spacing w:before="153" w:line="355" w:lineRule="auto"/>
        <w:ind w:left="425" w:right="152" w:firstLine="710"/>
        <w:jc w:val="both"/>
        <w:rPr>
          <w:sz w:val="28"/>
        </w:rPr>
      </w:pPr>
      <w:r>
        <w:rPr>
          <w:sz w:val="28"/>
        </w:rPr>
        <w:t xml:space="preserve">ООП НОО включает три раздела: целевой, содержательный, </w:t>
      </w:r>
      <w:r>
        <w:rPr>
          <w:spacing w:val="-2"/>
          <w:sz w:val="28"/>
        </w:rPr>
        <w:t>организационный</w:t>
      </w:r>
      <w:r>
        <w:rPr>
          <w:spacing w:val="-2"/>
          <w:sz w:val="28"/>
          <w:vertAlign w:val="superscript"/>
        </w:rPr>
        <w:t>4</w:t>
      </w:r>
      <w:r>
        <w:rPr>
          <w:spacing w:val="-2"/>
          <w:sz w:val="28"/>
        </w:rPr>
        <w:t>.</w:t>
      </w:r>
    </w:p>
    <w:p w:rsidR="007A46EE" w:rsidRDefault="009E1D98">
      <w:pPr>
        <w:pStyle w:val="a5"/>
        <w:numPr>
          <w:ilvl w:val="0"/>
          <w:numId w:val="80"/>
        </w:numPr>
        <w:tabs>
          <w:tab w:val="left" w:pos="1417"/>
        </w:tabs>
        <w:spacing w:line="355" w:lineRule="auto"/>
        <w:ind w:left="425" w:right="152" w:firstLine="710"/>
        <w:jc w:val="both"/>
        <w:rPr>
          <w:sz w:val="28"/>
        </w:rPr>
      </w:pPr>
      <w:r>
        <w:rPr>
          <w:sz w:val="28"/>
        </w:rPr>
        <w:t>Целевой раздел определяет общее назначение, цели, задачи и планируемые результаты реализации ООП НОО, а также способы определения достижения этих целей и результатов</w:t>
      </w:r>
      <w:r>
        <w:rPr>
          <w:sz w:val="28"/>
          <w:vertAlign w:val="superscript"/>
        </w:rPr>
        <w:t>5</w:t>
      </w:r>
      <w:r>
        <w:rPr>
          <w:sz w:val="28"/>
        </w:rPr>
        <w:t>.</w:t>
      </w:r>
    </w:p>
    <w:p w:rsidR="007A46EE" w:rsidRDefault="009E1D98">
      <w:pPr>
        <w:pStyle w:val="a5"/>
        <w:numPr>
          <w:ilvl w:val="0"/>
          <w:numId w:val="80"/>
        </w:numPr>
        <w:tabs>
          <w:tab w:val="left" w:pos="1418"/>
        </w:tabs>
        <w:ind w:left="1418" w:hanging="282"/>
        <w:jc w:val="both"/>
        <w:rPr>
          <w:sz w:val="28"/>
        </w:rPr>
      </w:pPr>
      <w:r>
        <w:rPr>
          <w:sz w:val="28"/>
        </w:rPr>
        <w:t>Целевой</w:t>
      </w:r>
      <w:r>
        <w:rPr>
          <w:spacing w:val="-17"/>
          <w:sz w:val="28"/>
        </w:rPr>
        <w:t xml:space="preserve"> </w:t>
      </w:r>
      <w:r>
        <w:rPr>
          <w:sz w:val="28"/>
        </w:rPr>
        <w:t>раздел</w:t>
      </w:r>
      <w:r>
        <w:rPr>
          <w:spacing w:val="-11"/>
          <w:sz w:val="28"/>
        </w:rPr>
        <w:t xml:space="preserve"> </w:t>
      </w:r>
      <w:r>
        <w:rPr>
          <w:sz w:val="28"/>
        </w:rPr>
        <w:t>ООП</w:t>
      </w:r>
      <w:r>
        <w:rPr>
          <w:spacing w:val="-16"/>
          <w:sz w:val="28"/>
        </w:rPr>
        <w:t xml:space="preserve"> </w:t>
      </w:r>
      <w:r>
        <w:rPr>
          <w:sz w:val="28"/>
        </w:rPr>
        <w:t>НОО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включает:</w:t>
      </w:r>
    </w:p>
    <w:p w:rsidR="007A46EE" w:rsidRDefault="009E1D98">
      <w:pPr>
        <w:pStyle w:val="a3"/>
        <w:spacing w:before="162"/>
        <w:ind w:left="1136"/>
        <w:jc w:val="left"/>
      </w:pPr>
      <w:r>
        <w:rPr>
          <w:spacing w:val="-2"/>
        </w:rPr>
        <w:t>пояснительную</w:t>
      </w:r>
      <w:r>
        <w:rPr>
          <w:spacing w:val="-3"/>
        </w:rPr>
        <w:t xml:space="preserve"> </w:t>
      </w:r>
      <w:r>
        <w:rPr>
          <w:spacing w:val="-2"/>
        </w:rPr>
        <w:t>записку;</w:t>
      </w:r>
    </w:p>
    <w:p w:rsidR="007A46EE" w:rsidRDefault="009E1D98">
      <w:pPr>
        <w:pStyle w:val="a3"/>
        <w:spacing w:before="158"/>
        <w:ind w:left="1136"/>
        <w:jc w:val="left"/>
      </w:pPr>
      <w:r>
        <w:t>планируемые</w:t>
      </w:r>
      <w:r>
        <w:rPr>
          <w:spacing w:val="-18"/>
        </w:rPr>
        <w:t xml:space="preserve"> </w:t>
      </w:r>
      <w:r>
        <w:t>результаты</w:t>
      </w:r>
      <w:r>
        <w:rPr>
          <w:spacing w:val="-17"/>
        </w:rPr>
        <w:t xml:space="preserve"> </w:t>
      </w:r>
      <w:r>
        <w:t>освоения</w:t>
      </w:r>
      <w:r>
        <w:rPr>
          <w:spacing w:val="-18"/>
        </w:rPr>
        <w:t xml:space="preserve"> </w:t>
      </w:r>
      <w:r>
        <w:t>обучающимися</w:t>
      </w:r>
      <w:r>
        <w:rPr>
          <w:spacing w:val="-17"/>
        </w:rPr>
        <w:t xml:space="preserve"> </w:t>
      </w:r>
      <w:r>
        <w:t>ООП</w:t>
      </w:r>
      <w:r>
        <w:rPr>
          <w:spacing w:val="-17"/>
        </w:rPr>
        <w:t xml:space="preserve"> </w:t>
      </w:r>
      <w:r>
        <w:rPr>
          <w:spacing w:val="-4"/>
        </w:rPr>
        <w:t>НОО;</w:t>
      </w:r>
    </w:p>
    <w:p w:rsidR="007A46EE" w:rsidRDefault="009E1D98">
      <w:pPr>
        <w:pStyle w:val="a3"/>
        <w:spacing w:before="164"/>
        <w:ind w:left="1136"/>
        <w:jc w:val="left"/>
      </w:pPr>
      <w:r>
        <w:t>систему</w:t>
      </w:r>
      <w:r>
        <w:rPr>
          <w:spacing w:val="-18"/>
        </w:rPr>
        <w:t xml:space="preserve"> </w:t>
      </w:r>
      <w:r>
        <w:t>оценки</w:t>
      </w:r>
      <w:r>
        <w:rPr>
          <w:spacing w:val="-17"/>
        </w:rPr>
        <w:t xml:space="preserve"> </w:t>
      </w:r>
      <w:r>
        <w:t>достижения</w:t>
      </w:r>
      <w:r>
        <w:rPr>
          <w:spacing w:val="-14"/>
        </w:rPr>
        <w:t xml:space="preserve"> </w:t>
      </w:r>
      <w:r>
        <w:t>планируемых</w:t>
      </w:r>
      <w:r>
        <w:rPr>
          <w:spacing w:val="-17"/>
        </w:rPr>
        <w:t xml:space="preserve"> </w:t>
      </w:r>
      <w:r>
        <w:t>результатов</w:t>
      </w:r>
      <w:r>
        <w:rPr>
          <w:spacing w:val="-18"/>
        </w:rPr>
        <w:t xml:space="preserve"> </w:t>
      </w:r>
      <w:r>
        <w:t>освоения</w:t>
      </w:r>
      <w:r>
        <w:rPr>
          <w:spacing w:val="-11"/>
        </w:rPr>
        <w:t xml:space="preserve"> </w:t>
      </w:r>
      <w:r>
        <w:t>ООП</w:t>
      </w:r>
      <w:r>
        <w:rPr>
          <w:spacing w:val="-17"/>
        </w:rPr>
        <w:t xml:space="preserve"> </w:t>
      </w:r>
      <w:r>
        <w:rPr>
          <w:spacing w:val="-2"/>
        </w:rPr>
        <w:t>НОО</w:t>
      </w:r>
      <w:r>
        <w:rPr>
          <w:spacing w:val="-2"/>
          <w:vertAlign w:val="superscript"/>
        </w:rPr>
        <w:t>6</w:t>
      </w:r>
      <w:r>
        <w:rPr>
          <w:spacing w:val="-2"/>
        </w:rPr>
        <w:t>.</w:t>
      </w:r>
    </w:p>
    <w:p w:rsidR="007A46EE" w:rsidRDefault="009E1D98">
      <w:pPr>
        <w:pStyle w:val="a5"/>
        <w:numPr>
          <w:ilvl w:val="0"/>
          <w:numId w:val="80"/>
        </w:numPr>
        <w:tabs>
          <w:tab w:val="left" w:pos="1418"/>
        </w:tabs>
        <w:spacing w:before="158"/>
        <w:ind w:left="1418" w:hanging="282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-12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-16"/>
          <w:sz w:val="28"/>
        </w:rPr>
        <w:t xml:space="preserve"> </w:t>
      </w:r>
      <w:r>
        <w:rPr>
          <w:sz w:val="28"/>
        </w:rPr>
        <w:t>целевого</w:t>
      </w:r>
      <w:r>
        <w:rPr>
          <w:spacing w:val="-17"/>
          <w:sz w:val="28"/>
        </w:rPr>
        <w:t xml:space="preserve"> </w:t>
      </w:r>
      <w:r>
        <w:rPr>
          <w:sz w:val="28"/>
        </w:rPr>
        <w:t>раздела</w:t>
      </w:r>
      <w:r>
        <w:rPr>
          <w:spacing w:val="-15"/>
          <w:sz w:val="28"/>
        </w:rPr>
        <w:t xml:space="preserve"> </w:t>
      </w:r>
      <w:r>
        <w:rPr>
          <w:sz w:val="28"/>
        </w:rPr>
        <w:t>ООП</w:t>
      </w:r>
      <w:r>
        <w:rPr>
          <w:spacing w:val="-18"/>
          <w:sz w:val="28"/>
        </w:rPr>
        <w:t xml:space="preserve"> </w:t>
      </w:r>
      <w:r>
        <w:rPr>
          <w:sz w:val="28"/>
        </w:rPr>
        <w:t>НОО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раскрывает:</w:t>
      </w:r>
    </w:p>
    <w:p w:rsidR="007A46EE" w:rsidRDefault="009E1D98">
      <w:pPr>
        <w:pStyle w:val="a3"/>
        <w:tabs>
          <w:tab w:val="left" w:pos="2043"/>
          <w:tab w:val="left" w:pos="3748"/>
          <w:tab w:val="left" w:pos="4703"/>
          <w:tab w:val="left" w:pos="5721"/>
          <w:tab w:val="left" w:pos="8574"/>
          <w:tab w:val="left" w:pos="9049"/>
        </w:tabs>
        <w:spacing w:before="163"/>
        <w:ind w:left="1136"/>
        <w:jc w:val="left"/>
      </w:pPr>
      <w:r>
        <w:rPr>
          <w:spacing w:val="-4"/>
        </w:rPr>
        <w:t>цели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5"/>
        </w:rPr>
        <w:t>ООП</w:t>
      </w:r>
      <w:r>
        <w:tab/>
      </w:r>
      <w:r>
        <w:rPr>
          <w:spacing w:val="-4"/>
        </w:rPr>
        <w:t>НОО,</w:t>
      </w:r>
      <w:r>
        <w:tab/>
      </w:r>
      <w:r>
        <w:rPr>
          <w:spacing w:val="-2"/>
        </w:rPr>
        <w:t>конкретизированные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</w:p>
    <w:p w:rsidR="007A46EE" w:rsidRDefault="009E1D98">
      <w:pPr>
        <w:pStyle w:val="a3"/>
        <w:spacing w:before="96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222825</wp:posOffset>
                </wp:positionV>
                <wp:extent cx="1829435" cy="9525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1829435" y="9144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6.650002pt;margin-top:17.545351pt;width:144.050pt;height:.72pt;mso-position-horizontal-relative:page;mso-position-vertical-relative:paragraph;z-index:-15726592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A46EE" w:rsidRDefault="009E1D98">
      <w:pPr>
        <w:spacing w:before="96" w:line="237" w:lineRule="auto"/>
        <w:ind w:left="425" w:right="137"/>
        <w:jc w:val="both"/>
        <w:rPr>
          <w:sz w:val="24"/>
        </w:rPr>
      </w:pPr>
      <w:r>
        <w:rPr>
          <w:rFonts w:ascii="Calibri" w:hAnsi="Calibri"/>
          <w:position w:val="7"/>
          <w:sz w:val="13"/>
        </w:rPr>
        <w:t>3</w:t>
      </w:r>
      <w:r>
        <w:rPr>
          <w:rFonts w:ascii="Calibri" w:hAnsi="Calibri"/>
          <w:spacing w:val="74"/>
          <w:position w:val="7"/>
          <w:sz w:val="13"/>
        </w:rPr>
        <w:t xml:space="preserve"> </w:t>
      </w:r>
      <w:r>
        <w:rPr>
          <w:sz w:val="24"/>
        </w:rPr>
        <w:t>Часть</w:t>
      </w:r>
      <w:r>
        <w:rPr>
          <w:spacing w:val="59"/>
          <w:sz w:val="24"/>
        </w:rPr>
        <w:t xml:space="preserve"> </w:t>
      </w:r>
      <w:r>
        <w:rPr>
          <w:sz w:val="24"/>
        </w:rPr>
        <w:t>6</w:t>
      </w:r>
      <w:r>
        <w:rPr>
          <w:sz w:val="24"/>
          <w:vertAlign w:val="superscript"/>
        </w:rPr>
        <w:t>3</w:t>
      </w:r>
      <w:r>
        <w:rPr>
          <w:spacing w:val="59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58"/>
          <w:sz w:val="24"/>
        </w:rPr>
        <w:t xml:space="preserve"> </w:t>
      </w:r>
      <w:r>
        <w:rPr>
          <w:sz w:val="24"/>
        </w:rPr>
        <w:t>12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67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39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29</w:t>
      </w:r>
      <w:r>
        <w:rPr>
          <w:spacing w:val="6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62"/>
          <w:sz w:val="24"/>
        </w:rPr>
        <w:t xml:space="preserve"> </w:t>
      </w:r>
      <w:r>
        <w:rPr>
          <w:sz w:val="24"/>
        </w:rPr>
        <w:t>2012</w:t>
      </w:r>
      <w:r>
        <w:rPr>
          <w:spacing w:val="62"/>
          <w:sz w:val="24"/>
        </w:rPr>
        <w:t xml:space="preserve"> </w:t>
      </w:r>
      <w:r>
        <w:rPr>
          <w:sz w:val="24"/>
        </w:rPr>
        <w:t>г.</w:t>
      </w:r>
      <w:r>
        <w:rPr>
          <w:spacing w:val="59"/>
          <w:sz w:val="24"/>
        </w:rPr>
        <w:t xml:space="preserve"> </w:t>
      </w:r>
      <w:r>
        <w:rPr>
          <w:sz w:val="24"/>
        </w:rPr>
        <w:t>№</w:t>
      </w:r>
      <w:r>
        <w:rPr>
          <w:spacing w:val="58"/>
          <w:sz w:val="24"/>
        </w:rPr>
        <w:t xml:space="preserve"> </w:t>
      </w:r>
      <w:r>
        <w:rPr>
          <w:sz w:val="24"/>
        </w:rPr>
        <w:t>273-ФЗ</w:t>
      </w:r>
      <w:r>
        <w:rPr>
          <w:spacing w:val="40"/>
          <w:sz w:val="24"/>
        </w:rPr>
        <w:t xml:space="preserve"> </w:t>
      </w:r>
      <w:r>
        <w:rPr>
          <w:sz w:val="24"/>
        </w:rPr>
        <w:t>«Об</w:t>
      </w:r>
      <w:r>
        <w:rPr>
          <w:spacing w:val="54"/>
          <w:sz w:val="24"/>
        </w:rPr>
        <w:t xml:space="preserve"> </w:t>
      </w:r>
      <w:r>
        <w:rPr>
          <w:sz w:val="24"/>
        </w:rPr>
        <w:t>образовании в Российской Федерации».</w:t>
      </w:r>
    </w:p>
    <w:p w:rsidR="007A46EE" w:rsidRDefault="009E1D98">
      <w:pPr>
        <w:spacing w:before="14"/>
        <w:ind w:left="425" w:right="123"/>
        <w:jc w:val="both"/>
        <w:rPr>
          <w:sz w:val="24"/>
        </w:rPr>
      </w:pPr>
      <w:r>
        <w:rPr>
          <w:rFonts w:ascii="Calibri" w:hAnsi="Calibri"/>
          <w:sz w:val="24"/>
          <w:vertAlign w:val="superscript"/>
        </w:rPr>
        <w:t>4</w:t>
      </w:r>
      <w:r>
        <w:rPr>
          <w:rFonts w:ascii="Calibri" w:hAnsi="Calibri"/>
          <w:sz w:val="24"/>
        </w:rPr>
        <w:t xml:space="preserve"> </w:t>
      </w:r>
      <w:r>
        <w:rPr>
          <w:sz w:val="24"/>
        </w:rPr>
        <w:t>Пункт 29 федерального государственного образовательного стандарта начального общего образования,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утверждённого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Федерации от</w:t>
      </w:r>
      <w:r>
        <w:rPr>
          <w:spacing w:val="72"/>
          <w:sz w:val="24"/>
        </w:rPr>
        <w:t xml:space="preserve"> </w:t>
      </w:r>
      <w:r>
        <w:rPr>
          <w:sz w:val="24"/>
        </w:rPr>
        <w:t>31</w:t>
      </w:r>
      <w:r>
        <w:rPr>
          <w:spacing w:val="71"/>
          <w:sz w:val="24"/>
        </w:rPr>
        <w:t xml:space="preserve"> </w:t>
      </w:r>
      <w:r>
        <w:rPr>
          <w:sz w:val="24"/>
        </w:rPr>
        <w:t>мая</w:t>
      </w:r>
      <w:r>
        <w:rPr>
          <w:spacing w:val="76"/>
          <w:sz w:val="24"/>
        </w:rPr>
        <w:t xml:space="preserve"> </w:t>
      </w:r>
      <w:r>
        <w:rPr>
          <w:sz w:val="24"/>
        </w:rPr>
        <w:t>2021</w:t>
      </w:r>
      <w:r>
        <w:rPr>
          <w:spacing w:val="67"/>
          <w:sz w:val="24"/>
        </w:rPr>
        <w:t xml:space="preserve"> </w:t>
      </w:r>
      <w:r>
        <w:rPr>
          <w:sz w:val="24"/>
        </w:rPr>
        <w:t>г.</w:t>
      </w:r>
      <w:r>
        <w:rPr>
          <w:spacing w:val="73"/>
          <w:sz w:val="24"/>
        </w:rPr>
        <w:t xml:space="preserve"> </w:t>
      </w:r>
      <w:r>
        <w:rPr>
          <w:sz w:val="24"/>
        </w:rPr>
        <w:t>№</w:t>
      </w:r>
      <w:r>
        <w:rPr>
          <w:spacing w:val="77"/>
          <w:sz w:val="24"/>
        </w:rPr>
        <w:t xml:space="preserve"> </w:t>
      </w:r>
      <w:r>
        <w:rPr>
          <w:sz w:val="24"/>
        </w:rPr>
        <w:t>286</w:t>
      </w:r>
      <w:r>
        <w:rPr>
          <w:spacing w:val="72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74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79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7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74"/>
          <w:sz w:val="24"/>
        </w:rPr>
        <w:t xml:space="preserve"> </w:t>
      </w:r>
      <w:r>
        <w:rPr>
          <w:sz w:val="24"/>
        </w:rPr>
        <w:t>Федерации 5 июля 2021 г., регистрационный № 64100), с изменениями, внесенными приказом Министерства просвещения Российской Федерации от 18 июля 2022 г. № 569 (зарегистрирован Министерством юстиции</w:t>
      </w:r>
      <w:r>
        <w:rPr>
          <w:spacing w:val="40"/>
          <w:sz w:val="24"/>
        </w:rPr>
        <w:t xml:space="preserve"> </w:t>
      </w:r>
      <w:r>
        <w:rPr>
          <w:sz w:val="24"/>
        </w:rPr>
        <w:t>Росс</w:t>
      </w:r>
      <w:r>
        <w:rPr>
          <w:sz w:val="24"/>
        </w:rPr>
        <w:t>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17</w:t>
      </w:r>
      <w:r>
        <w:rPr>
          <w:spacing w:val="40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40"/>
          <w:sz w:val="24"/>
        </w:rPr>
        <w:t xml:space="preserve"> </w:t>
      </w:r>
      <w:r>
        <w:rPr>
          <w:sz w:val="24"/>
        </w:rPr>
        <w:t>2022</w:t>
      </w:r>
      <w:r>
        <w:rPr>
          <w:spacing w:val="40"/>
          <w:sz w:val="24"/>
        </w:rPr>
        <w:t xml:space="preserve"> </w:t>
      </w:r>
      <w:r>
        <w:rPr>
          <w:sz w:val="24"/>
        </w:rPr>
        <w:t>г.,</w:t>
      </w:r>
      <w:r>
        <w:rPr>
          <w:spacing w:val="40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69676)</w:t>
      </w:r>
      <w:r>
        <w:rPr>
          <w:spacing w:val="4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ФГОС НОО, утверждённый приказом № 286)</w:t>
      </w:r>
      <w:r>
        <w:t xml:space="preserve">; </w:t>
      </w:r>
      <w:r>
        <w:rPr>
          <w:sz w:val="24"/>
        </w:rPr>
        <w:t>пункт 16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16 октября 2009 г. № 373 (зарегистрирован Министерством юстиции Российской Феде</w:t>
      </w:r>
      <w:r>
        <w:rPr>
          <w:sz w:val="24"/>
        </w:rPr>
        <w:t>рации 12 декабря 2009 г., регистрационный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15785),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35"/>
          <w:sz w:val="24"/>
        </w:rPr>
        <w:t xml:space="preserve"> </w:t>
      </w:r>
      <w:r>
        <w:rPr>
          <w:sz w:val="24"/>
        </w:rPr>
        <w:t>изменениями,</w:t>
      </w:r>
      <w:r>
        <w:rPr>
          <w:spacing w:val="36"/>
          <w:sz w:val="24"/>
        </w:rPr>
        <w:t xml:space="preserve"> </w:t>
      </w:r>
      <w:r>
        <w:rPr>
          <w:sz w:val="24"/>
        </w:rPr>
        <w:t>внесенными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приказами</w:t>
      </w:r>
      <w:r>
        <w:rPr>
          <w:spacing w:val="4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образования и науки Российской Федерации от 26 ноября 2010 г. № 1241 (зарегистрирован Министерством юстиции</w:t>
      </w:r>
      <w:r>
        <w:rPr>
          <w:spacing w:val="79"/>
          <w:sz w:val="24"/>
        </w:rPr>
        <w:t xml:space="preserve">  </w:t>
      </w:r>
      <w:r>
        <w:rPr>
          <w:sz w:val="24"/>
        </w:rPr>
        <w:t>Российской</w:t>
      </w:r>
      <w:r>
        <w:rPr>
          <w:spacing w:val="77"/>
          <w:sz w:val="24"/>
        </w:rPr>
        <w:t xml:space="preserve">  </w:t>
      </w:r>
      <w:r>
        <w:rPr>
          <w:sz w:val="24"/>
        </w:rPr>
        <w:t>Федерации</w:t>
      </w:r>
      <w:r>
        <w:rPr>
          <w:spacing w:val="79"/>
          <w:sz w:val="24"/>
        </w:rPr>
        <w:t xml:space="preserve">  </w:t>
      </w:r>
      <w:r>
        <w:rPr>
          <w:sz w:val="24"/>
        </w:rPr>
        <w:t>4</w:t>
      </w:r>
      <w:r>
        <w:rPr>
          <w:spacing w:val="80"/>
          <w:sz w:val="24"/>
        </w:rPr>
        <w:t xml:space="preserve">  </w:t>
      </w:r>
      <w:r>
        <w:rPr>
          <w:sz w:val="24"/>
        </w:rPr>
        <w:t>февраля</w:t>
      </w:r>
      <w:r>
        <w:rPr>
          <w:spacing w:val="80"/>
          <w:sz w:val="24"/>
        </w:rPr>
        <w:t xml:space="preserve">  </w:t>
      </w:r>
      <w:r>
        <w:rPr>
          <w:sz w:val="24"/>
        </w:rPr>
        <w:t>2011</w:t>
      </w:r>
      <w:r>
        <w:rPr>
          <w:spacing w:val="76"/>
          <w:sz w:val="24"/>
        </w:rPr>
        <w:t xml:space="preserve">  </w:t>
      </w:r>
      <w:r>
        <w:rPr>
          <w:sz w:val="24"/>
        </w:rPr>
        <w:t>г.,</w:t>
      </w:r>
      <w:r>
        <w:rPr>
          <w:spacing w:val="80"/>
          <w:sz w:val="24"/>
        </w:rPr>
        <w:t xml:space="preserve">  </w:t>
      </w:r>
      <w:r>
        <w:rPr>
          <w:sz w:val="24"/>
        </w:rPr>
        <w:t>регистрационный</w:t>
      </w:r>
      <w:r>
        <w:rPr>
          <w:spacing w:val="80"/>
          <w:sz w:val="24"/>
        </w:rPr>
        <w:t xml:space="preserve">  </w:t>
      </w:r>
      <w:r>
        <w:rPr>
          <w:sz w:val="24"/>
        </w:rPr>
        <w:t>№</w:t>
      </w:r>
      <w:r>
        <w:rPr>
          <w:spacing w:val="80"/>
          <w:sz w:val="24"/>
        </w:rPr>
        <w:t xml:space="preserve">  </w:t>
      </w:r>
      <w:r>
        <w:rPr>
          <w:sz w:val="24"/>
        </w:rPr>
        <w:t xml:space="preserve">19707), от 22 сентября 2011 г. № 2357 (зарегистрирован Министерством юстиции Российской Федерации 12 декабря 2011 г., регистрационный № 22540), от 18 декабря 2012 г. № 1060 (зарегистрирован Министерством юстиции Российской Федерации 11 </w:t>
      </w:r>
      <w:r>
        <w:rPr>
          <w:sz w:val="24"/>
        </w:rPr>
        <w:t>февраля 2013 г., регистрационный № 26993), от</w:t>
      </w:r>
      <w:r>
        <w:rPr>
          <w:spacing w:val="23"/>
          <w:sz w:val="24"/>
        </w:rPr>
        <w:t xml:space="preserve"> </w:t>
      </w:r>
      <w:r>
        <w:rPr>
          <w:sz w:val="24"/>
        </w:rPr>
        <w:t>29</w:t>
      </w:r>
      <w:r>
        <w:rPr>
          <w:spacing w:val="18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7"/>
          <w:sz w:val="24"/>
        </w:rPr>
        <w:t xml:space="preserve"> </w:t>
      </w:r>
      <w:r>
        <w:rPr>
          <w:sz w:val="24"/>
        </w:rPr>
        <w:t>2014</w:t>
      </w:r>
      <w:r>
        <w:rPr>
          <w:spacing w:val="27"/>
          <w:sz w:val="24"/>
        </w:rPr>
        <w:t xml:space="preserve"> </w:t>
      </w:r>
      <w:r>
        <w:rPr>
          <w:sz w:val="24"/>
        </w:rPr>
        <w:t>г.</w:t>
      </w:r>
      <w:r>
        <w:rPr>
          <w:spacing w:val="24"/>
          <w:sz w:val="24"/>
        </w:rPr>
        <w:t xml:space="preserve"> </w:t>
      </w:r>
      <w:r>
        <w:rPr>
          <w:sz w:val="24"/>
        </w:rPr>
        <w:t>№</w:t>
      </w:r>
      <w:r>
        <w:rPr>
          <w:spacing w:val="23"/>
          <w:sz w:val="24"/>
        </w:rPr>
        <w:t xml:space="preserve"> </w:t>
      </w:r>
      <w:r>
        <w:rPr>
          <w:sz w:val="24"/>
        </w:rPr>
        <w:t>1643</w:t>
      </w:r>
      <w:r>
        <w:rPr>
          <w:spacing w:val="18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30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25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0"/>
          <w:sz w:val="24"/>
        </w:rPr>
        <w:t xml:space="preserve"> </w:t>
      </w:r>
      <w:r>
        <w:rPr>
          <w:sz w:val="24"/>
        </w:rPr>
        <w:t>Федерации 6 февраля 2015 г., регистрационный № 35916), от 18 мая 2015 г. № 507 (зарегистрирован Министерством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4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18</w:t>
      </w:r>
      <w:r>
        <w:rPr>
          <w:spacing w:val="40"/>
          <w:sz w:val="24"/>
        </w:rPr>
        <w:t xml:space="preserve"> </w:t>
      </w:r>
      <w:r>
        <w:rPr>
          <w:sz w:val="24"/>
        </w:rPr>
        <w:t>июня</w:t>
      </w:r>
      <w:r>
        <w:rPr>
          <w:spacing w:val="40"/>
          <w:sz w:val="24"/>
        </w:rPr>
        <w:t xml:space="preserve"> </w:t>
      </w:r>
      <w:r>
        <w:rPr>
          <w:sz w:val="24"/>
        </w:rPr>
        <w:t>2015</w:t>
      </w:r>
      <w:r>
        <w:rPr>
          <w:spacing w:val="40"/>
          <w:sz w:val="24"/>
        </w:rPr>
        <w:t xml:space="preserve"> </w:t>
      </w:r>
      <w:r>
        <w:rPr>
          <w:sz w:val="24"/>
        </w:rPr>
        <w:t>г.,</w:t>
      </w:r>
      <w:r>
        <w:rPr>
          <w:spacing w:val="40"/>
          <w:sz w:val="24"/>
        </w:rPr>
        <w:t xml:space="preserve"> </w:t>
      </w:r>
      <w:r>
        <w:rPr>
          <w:sz w:val="24"/>
        </w:rPr>
        <w:t>регистрационный</w:t>
      </w:r>
      <w:r>
        <w:rPr>
          <w:spacing w:val="40"/>
          <w:sz w:val="24"/>
        </w:rPr>
        <w:t xml:space="preserve"> </w:t>
      </w:r>
      <w:r>
        <w:rPr>
          <w:sz w:val="24"/>
        </w:rPr>
        <w:t>№</w:t>
      </w:r>
      <w:r>
        <w:rPr>
          <w:spacing w:val="40"/>
          <w:sz w:val="24"/>
        </w:rPr>
        <w:t xml:space="preserve"> </w:t>
      </w:r>
      <w:r>
        <w:rPr>
          <w:sz w:val="24"/>
        </w:rPr>
        <w:t>37714), от</w:t>
      </w:r>
      <w:r>
        <w:rPr>
          <w:spacing w:val="23"/>
          <w:sz w:val="24"/>
        </w:rPr>
        <w:t xml:space="preserve"> </w:t>
      </w:r>
      <w:r>
        <w:rPr>
          <w:sz w:val="24"/>
        </w:rPr>
        <w:t>31</w:t>
      </w:r>
      <w:r>
        <w:rPr>
          <w:spacing w:val="18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27"/>
          <w:sz w:val="24"/>
        </w:rPr>
        <w:t xml:space="preserve"> </w:t>
      </w:r>
      <w:r>
        <w:rPr>
          <w:sz w:val="24"/>
        </w:rPr>
        <w:t>2015</w:t>
      </w:r>
      <w:r>
        <w:rPr>
          <w:spacing w:val="27"/>
          <w:sz w:val="24"/>
        </w:rPr>
        <w:t xml:space="preserve"> </w:t>
      </w:r>
      <w:r>
        <w:rPr>
          <w:sz w:val="24"/>
        </w:rPr>
        <w:t>г.</w:t>
      </w:r>
      <w:r>
        <w:rPr>
          <w:spacing w:val="24"/>
          <w:sz w:val="24"/>
        </w:rPr>
        <w:t xml:space="preserve"> </w:t>
      </w:r>
      <w:r>
        <w:rPr>
          <w:sz w:val="24"/>
        </w:rPr>
        <w:t>№</w:t>
      </w:r>
      <w:r>
        <w:rPr>
          <w:spacing w:val="23"/>
          <w:sz w:val="24"/>
        </w:rPr>
        <w:t xml:space="preserve"> </w:t>
      </w:r>
      <w:r>
        <w:rPr>
          <w:sz w:val="24"/>
        </w:rPr>
        <w:t>1576</w:t>
      </w:r>
      <w:r>
        <w:rPr>
          <w:spacing w:val="18"/>
          <w:sz w:val="24"/>
        </w:rPr>
        <w:t xml:space="preserve"> </w:t>
      </w:r>
      <w:r>
        <w:rPr>
          <w:sz w:val="24"/>
        </w:rPr>
        <w:t>(зарегистрирован</w:t>
      </w:r>
      <w:r>
        <w:rPr>
          <w:spacing w:val="30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25"/>
          <w:sz w:val="24"/>
        </w:rPr>
        <w:t xml:space="preserve"> </w:t>
      </w:r>
      <w:r>
        <w:rPr>
          <w:sz w:val="24"/>
        </w:rPr>
        <w:t>юстиции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0"/>
          <w:sz w:val="24"/>
        </w:rPr>
        <w:t xml:space="preserve"> </w:t>
      </w:r>
      <w:r>
        <w:rPr>
          <w:sz w:val="24"/>
        </w:rPr>
        <w:t>Федерации 2 февраля 2016 г., регистрационный № 40936)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приказом Министерства просвещения Российской Федерации от 11 декабря</w:t>
      </w:r>
      <w:r>
        <w:rPr>
          <w:sz w:val="24"/>
        </w:rPr>
        <w:t xml:space="preserve"> 2020 г. № 712 (зарегистрирован Министерством юстиции Российской Федерации 25 декабря 2020 г., регистрационный № 61828) (далее – ФГОС НОО, утверждённый приказом № 373).</w:t>
      </w:r>
    </w:p>
    <w:p w:rsidR="007A46EE" w:rsidRDefault="009E1D98">
      <w:pPr>
        <w:spacing w:before="11" w:line="223" w:lineRule="auto"/>
        <w:ind w:left="425" w:right="151"/>
        <w:jc w:val="both"/>
        <w:rPr>
          <w:sz w:val="24"/>
        </w:rPr>
      </w:pPr>
      <w:r>
        <w:rPr>
          <w:rFonts w:ascii="Calibri" w:hAnsi="Calibri"/>
          <w:sz w:val="24"/>
          <w:vertAlign w:val="superscript"/>
        </w:rPr>
        <w:t>5</w:t>
      </w:r>
      <w:r>
        <w:rPr>
          <w:rFonts w:ascii="Calibri" w:hAnsi="Calibri"/>
          <w:sz w:val="24"/>
        </w:rPr>
        <w:t xml:space="preserve"> </w:t>
      </w:r>
      <w:r>
        <w:rPr>
          <w:sz w:val="24"/>
        </w:rPr>
        <w:t>Пункт 30 ФГОС НОО, утверждённого приказом № 286; пункт 16 ФГОС НОО, утверждённого при</w:t>
      </w:r>
      <w:r>
        <w:rPr>
          <w:sz w:val="24"/>
        </w:rPr>
        <w:t>казом № 373.</w:t>
      </w:r>
    </w:p>
    <w:p w:rsidR="007A46EE" w:rsidRDefault="009E1D98">
      <w:pPr>
        <w:spacing w:before="32" w:line="223" w:lineRule="auto"/>
        <w:ind w:left="425" w:right="151"/>
        <w:jc w:val="both"/>
        <w:rPr>
          <w:sz w:val="24"/>
        </w:rPr>
      </w:pPr>
      <w:r>
        <w:rPr>
          <w:rFonts w:ascii="Calibri" w:hAnsi="Calibri"/>
          <w:sz w:val="24"/>
          <w:vertAlign w:val="superscript"/>
        </w:rPr>
        <w:t>6</w:t>
      </w:r>
      <w:r>
        <w:rPr>
          <w:rFonts w:ascii="Calibri" w:hAnsi="Calibri"/>
          <w:sz w:val="24"/>
        </w:rPr>
        <w:t xml:space="preserve"> </w:t>
      </w:r>
      <w:r>
        <w:rPr>
          <w:sz w:val="24"/>
        </w:rPr>
        <w:t>Пункт 30 ФГОС НОО, утверждённого приказом № 286; пункт 16 ФГОС НОО, утверждённого приказом № 373.</w:t>
      </w:r>
    </w:p>
    <w:p w:rsidR="007A46EE" w:rsidRDefault="007A46EE">
      <w:pPr>
        <w:spacing w:line="223" w:lineRule="auto"/>
        <w:jc w:val="both"/>
        <w:rPr>
          <w:sz w:val="24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63"/>
      </w:pPr>
      <w:r>
        <w:t>с требованиями ФГОС НОО к результатам освоения обучающимися программы начального общего образования;</w:t>
      </w:r>
    </w:p>
    <w:p w:rsidR="007A46EE" w:rsidRDefault="009E1D98">
      <w:pPr>
        <w:pStyle w:val="a3"/>
        <w:spacing w:before="8" w:line="357" w:lineRule="auto"/>
        <w:ind w:right="146" w:firstLine="710"/>
      </w:pPr>
      <w:r>
        <w:t>принципы формирования и механизмы реализации ООП НОО, в том числе посредством реализации индивидуальных учебных планов;</w:t>
      </w:r>
    </w:p>
    <w:p w:rsidR="007A46EE" w:rsidRDefault="009E1D98">
      <w:pPr>
        <w:pStyle w:val="a3"/>
        <w:spacing w:before="5"/>
        <w:ind w:left="1136"/>
      </w:pPr>
      <w:r>
        <w:t>общую</w:t>
      </w:r>
      <w:r>
        <w:rPr>
          <w:spacing w:val="-13"/>
        </w:rPr>
        <w:t xml:space="preserve"> </w:t>
      </w:r>
      <w:r>
        <w:t>характеристику</w:t>
      </w:r>
      <w:r>
        <w:rPr>
          <w:spacing w:val="-17"/>
        </w:rPr>
        <w:t xml:space="preserve"> </w:t>
      </w:r>
      <w:r>
        <w:t>ООП</w:t>
      </w:r>
      <w:r>
        <w:rPr>
          <w:spacing w:val="-17"/>
        </w:rPr>
        <w:t xml:space="preserve"> </w:t>
      </w:r>
      <w:r>
        <w:rPr>
          <w:spacing w:val="-4"/>
        </w:rPr>
        <w:t>НОО.</w:t>
      </w:r>
    </w:p>
    <w:p w:rsidR="007A46EE" w:rsidRDefault="009E1D98">
      <w:pPr>
        <w:pStyle w:val="a5"/>
        <w:numPr>
          <w:ilvl w:val="0"/>
          <w:numId w:val="80"/>
        </w:numPr>
        <w:tabs>
          <w:tab w:val="left" w:pos="1417"/>
        </w:tabs>
        <w:spacing w:before="158" w:line="362" w:lineRule="auto"/>
        <w:ind w:left="425" w:right="145" w:firstLine="710"/>
        <w:jc w:val="both"/>
        <w:rPr>
          <w:sz w:val="28"/>
        </w:rPr>
      </w:pPr>
      <w:r>
        <w:rPr>
          <w:sz w:val="28"/>
        </w:rPr>
        <w:t xml:space="preserve">Содержательный раздел ООП НОО включает следующие программы, ориентированные на достижение предметных, метапредметных и личностных </w:t>
      </w:r>
      <w:r>
        <w:rPr>
          <w:spacing w:val="-2"/>
          <w:sz w:val="28"/>
        </w:rPr>
        <w:t>результатов:</w:t>
      </w:r>
    </w:p>
    <w:p w:rsidR="007A46EE" w:rsidRDefault="009E1D98">
      <w:pPr>
        <w:pStyle w:val="a3"/>
        <w:spacing w:line="318" w:lineRule="exact"/>
        <w:ind w:left="1136"/>
      </w:pPr>
      <w:r>
        <w:rPr>
          <w:spacing w:val="-2"/>
        </w:rPr>
        <w:t>рабочие программы учебных</w:t>
      </w:r>
      <w:r>
        <w:rPr>
          <w:spacing w:val="-12"/>
        </w:rPr>
        <w:t xml:space="preserve"> </w:t>
      </w:r>
      <w:r>
        <w:rPr>
          <w:spacing w:val="-2"/>
        </w:rPr>
        <w:t>предметов;</w:t>
      </w:r>
    </w:p>
    <w:p w:rsidR="007A46EE" w:rsidRDefault="009E1D98">
      <w:pPr>
        <w:pStyle w:val="a3"/>
        <w:spacing w:before="159" w:line="364" w:lineRule="auto"/>
        <w:ind w:left="1136" w:right="240"/>
      </w:pPr>
      <w:r>
        <w:t>программу</w:t>
      </w:r>
      <w:r>
        <w:rPr>
          <w:spacing w:val="-11"/>
        </w:rPr>
        <w:t xml:space="preserve"> </w:t>
      </w:r>
      <w:r>
        <w:t>формирования 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действий у</w:t>
      </w:r>
      <w:r>
        <w:rPr>
          <w:spacing w:val="-11"/>
        </w:rPr>
        <w:t xml:space="preserve"> </w:t>
      </w:r>
      <w:r>
        <w:t>обучающихся</w:t>
      </w:r>
      <w:r>
        <w:rPr>
          <w:vertAlign w:val="superscript"/>
        </w:rPr>
        <w:t>7</w:t>
      </w:r>
      <w:r>
        <w:t>; рабочу</w:t>
      </w:r>
      <w:r>
        <w:t>ю программу воспитания.</w:t>
      </w:r>
    </w:p>
    <w:p w:rsidR="007A46EE" w:rsidRDefault="009E1D98">
      <w:pPr>
        <w:pStyle w:val="a5"/>
        <w:numPr>
          <w:ilvl w:val="0"/>
          <w:numId w:val="80"/>
        </w:numPr>
        <w:tabs>
          <w:tab w:val="left" w:pos="1555"/>
        </w:tabs>
        <w:spacing w:line="360" w:lineRule="auto"/>
        <w:ind w:left="425" w:right="146" w:firstLine="710"/>
        <w:jc w:val="both"/>
        <w:rPr>
          <w:sz w:val="28"/>
        </w:rPr>
      </w:pPr>
      <w:r>
        <w:rPr>
          <w:sz w:val="28"/>
        </w:rPr>
        <w:t>Рабочие программы учебных предметов обеспечивают достижение планируемых</w:t>
      </w:r>
      <w:r>
        <w:rPr>
          <w:spacing w:val="69"/>
          <w:w w:val="150"/>
          <w:sz w:val="28"/>
        </w:rPr>
        <w:t xml:space="preserve">   </w:t>
      </w:r>
      <w:r>
        <w:rPr>
          <w:sz w:val="28"/>
        </w:rPr>
        <w:t>результатов</w:t>
      </w:r>
      <w:r>
        <w:rPr>
          <w:spacing w:val="70"/>
          <w:w w:val="150"/>
          <w:sz w:val="28"/>
        </w:rPr>
        <w:t xml:space="preserve">   </w:t>
      </w:r>
      <w:r>
        <w:rPr>
          <w:sz w:val="28"/>
        </w:rPr>
        <w:t>освоения</w:t>
      </w:r>
      <w:r>
        <w:rPr>
          <w:spacing w:val="70"/>
          <w:w w:val="150"/>
          <w:sz w:val="28"/>
        </w:rPr>
        <w:t xml:space="preserve">   </w:t>
      </w:r>
      <w:r>
        <w:rPr>
          <w:sz w:val="28"/>
        </w:rPr>
        <w:t>ООП</w:t>
      </w:r>
      <w:r>
        <w:rPr>
          <w:spacing w:val="70"/>
          <w:w w:val="150"/>
          <w:sz w:val="28"/>
        </w:rPr>
        <w:t xml:space="preserve">   </w:t>
      </w:r>
      <w:r>
        <w:rPr>
          <w:sz w:val="28"/>
        </w:rPr>
        <w:t>НОО</w:t>
      </w:r>
      <w:r>
        <w:rPr>
          <w:spacing w:val="72"/>
          <w:w w:val="150"/>
          <w:sz w:val="28"/>
        </w:rPr>
        <w:t xml:space="preserve">   </w:t>
      </w:r>
      <w:r>
        <w:rPr>
          <w:sz w:val="28"/>
        </w:rPr>
        <w:t>и</w:t>
      </w:r>
      <w:r>
        <w:rPr>
          <w:spacing w:val="70"/>
          <w:w w:val="150"/>
          <w:sz w:val="28"/>
        </w:rPr>
        <w:t xml:space="preserve">   </w:t>
      </w:r>
      <w:r>
        <w:rPr>
          <w:sz w:val="28"/>
        </w:rPr>
        <w:t>разработаны на основе требований ФГОС НОО к результатам освоения программы начального общего образования.</w:t>
      </w:r>
    </w:p>
    <w:p w:rsidR="007A46EE" w:rsidRDefault="009E1D98">
      <w:pPr>
        <w:pStyle w:val="a5"/>
        <w:numPr>
          <w:ilvl w:val="0"/>
          <w:numId w:val="80"/>
        </w:numPr>
        <w:tabs>
          <w:tab w:val="left" w:pos="1555"/>
        </w:tabs>
        <w:spacing w:line="357" w:lineRule="auto"/>
        <w:ind w:left="425" w:right="149" w:firstLine="71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80"/>
          <w:sz w:val="28"/>
        </w:rPr>
        <w:t xml:space="preserve">  </w:t>
      </w:r>
      <w:r>
        <w:rPr>
          <w:spacing w:val="80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80"/>
          <w:sz w:val="28"/>
        </w:rPr>
        <w:t xml:space="preserve">   </w:t>
      </w:r>
      <w:r>
        <w:rPr>
          <w:sz w:val="28"/>
        </w:rPr>
        <w:t>универсальных</w:t>
      </w:r>
      <w:r>
        <w:rPr>
          <w:spacing w:val="80"/>
          <w:sz w:val="28"/>
        </w:rPr>
        <w:t xml:space="preserve">   </w:t>
      </w:r>
      <w:r>
        <w:rPr>
          <w:sz w:val="28"/>
        </w:rPr>
        <w:t>учебных</w:t>
      </w:r>
      <w:r>
        <w:rPr>
          <w:spacing w:val="80"/>
          <w:sz w:val="28"/>
        </w:rPr>
        <w:t xml:space="preserve">   </w:t>
      </w:r>
      <w:r>
        <w:rPr>
          <w:sz w:val="28"/>
        </w:rPr>
        <w:t>действий</w:t>
      </w:r>
      <w:r>
        <w:rPr>
          <w:spacing w:val="80"/>
          <w:sz w:val="28"/>
        </w:rPr>
        <w:t xml:space="preserve"> </w:t>
      </w:r>
      <w:r>
        <w:rPr>
          <w:sz w:val="28"/>
        </w:rPr>
        <w:t>у обучающихся содержит:</w:t>
      </w:r>
    </w:p>
    <w:p w:rsidR="007A46EE" w:rsidRDefault="009E1D98">
      <w:pPr>
        <w:pStyle w:val="a3"/>
        <w:spacing w:line="362" w:lineRule="auto"/>
        <w:ind w:right="167" w:firstLine="710"/>
      </w:pPr>
      <w:r>
        <w:t>описание взаимосвязи универсальных учебных действий с содержанием учебных предметов;</w:t>
      </w:r>
    </w:p>
    <w:p w:rsidR="007A46EE" w:rsidRDefault="009E1D98">
      <w:pPr>
        <w:pStyle w:val="a3"/>
        <w:spacing w:line="362" w:lineRule="auto"/>
        <w:ind w:right="145" w:firstLine="710"/>
      </w:pPr>
      <w:r>
        <w:t>характеристики регулятивных, познавательных, коммуникативных универсальных учебных действий обуч</w:t>
      </w:r>
      <w:r>
        <w:t>ающихся</w:t>
      </w:r>
      <w:r>
        <w:rPr>
          <w:vertAlign w:val="superscript"/>
        </w:rPr>
        <w:t>8</w:t>
      </w:r>
      <w:r>
        <w:t>.</w:t>
      </w:r>
    </w:p>
    <w:p w:rsidR="007A46EE" w:rsidRDefault="009E1D98">
      <w:pPr>
        <w:pStyle w:val="a5"/>
        <w:numPr>
          <w:ilvl w:val="0"/>
          <w:numId w:val="80"/>
        </w:numPr>
        <w:tabs>
          <w:tab w:val="left" w:pos="1555"/>
        </w:tabs>
        <w:spacing w:line="348" w:lineRule="auto"/>
        <w:ind w:left="425" w:right="158" w:firstLine="710"/>
        <w:jc w:val="both"/>
        <w:rPr>
          <w:sz w:val="28"/>
        </w:rPr>
      </w:pPr>
      <w:r>
        <w:rPr>
          <w:sz w:val="28"/>
        </w:rPr>
        <w:t xml:space="preserve">Сформированность универсальных учебных действий у обучающихся определяется на этапе завершения ими освоения программы начального общего </w:t>
      </w:r>
      <w:r>
        <w:rPr>
          <w:spacing w:val="-2"/>
          <w:sz w:val="28"/>
        </w:rPr>
        <w:t>образования</w:t>
      </w:r>
      <w:r>
        <w:rPr>
          <w:spacing w:val="-2"/>
          <w:sz w:val="28"/>
          <w:vertAlign w:val="superscript"/>
        </w:rPr>
        <w:t>9</w:t>
      </w:r>
      <w:r>
        <w:rPr>
          <w:spacing w:val="-2"/>
          <w:sz w:val="28"/>
        </w:rPr>
        <w:t>.</w:t>
      </w:r>
    </w:p>
    <w:p w:rsidR="007A46EE" w:rsidRDefault="009E1D98">
      <w:pPr>
        <w:pStyle w:val="a5"/>
        <w:numPr>
          <w:ilvl w:val="0"/>
          <w:numId w:val="80"/>
        </w:numPr>
        <w:tabs>
          <w:tab w:val="left" w:pos="1555"/>
        </w:tabs>
        <w:spacing w:line="350" w:lineRule="auto"/>
        <w:ind w:left="425" w:right="142" w:firstLine="710"/>
        <w:jc w:val="both"/>
        <w:rPr>
          <w:sz w:val="28"/>
        </w:rPr>
      </w:pPr>
      <w:r>
        <w:rPr>
          <w:sz w:val="28"/>
        </w:rPr>
        <w:t>Рабочая</w:t>
      </w:r>
      <w:r>
        <w:rPr>
          <w:spacing w:val="80"/>
          <w:sz w:val="28"/>
        </w:rPr>
        <w:t xml:space="preserve">   </w:t>
      </w:r>
      <w:r>
        <w:rPr>
          <w:sz w:val="28"/>
        </w:rPr>
        <w:t>программа</w:t>
      </w:r>
      <w:r>
        <w:rPr>
          <w:spacing w:val="80"/>
          <w:sz w:val="28"/>
        </w:rPr>
        <w:t xml:space="preserve">   </w:t>
      </w:r>
      <w:r>
        <w:rPr>
          <w:sz w:val="28"/>
        </w:rPr>
        <w:t>воспитания</w:t>
      </w:r>
      <w:r>
        <w:rPr>
          <w:spacing w:val="80"/>
          <w:sz w:val="28"/>
        </w:rPr>
        <w:t xml:space="preserve">   </w:t>
      </w:r>
      <w:r>
        <w:rPr>
          <w:sz w:val="28"/>
        </w:rPr>
        <w:t>направлена</w:t>
      </w:r>
      <w:r>
        <w:rPr>
          <w:spacing w:val="80"/>
          <w:sz w:val="28"/>
        </w:rPr>
        <w:t xml:space="preserve">   </w:t>
      </w:r>
      <w:r>
        <w:rPr>
          <w:sz w:val="28"/>
        </w:rPr>
        <w:t>на</w:t>
      </w:r>
      <w:r>
        <w:rPr>
          <w:spacing w:val="80"/>
          <w:sz w:val="28"/>
        </w:rPr>
        <w:t xml:space="preserve">   </w:t>
      </w:r>
      <w:r>
        <w:rPr>
          <w:sz w:val="28"/>
        </w:rPr>
        <w:t>сохранение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78"/>
          <w:sz w:val="28"/>
        </w:rPr>
        <w:t xml:space="preserve">  </w:t>
      </w:r>
      <w:r>
        <w:rPr>
          <w:sz w:val="28"/>
        </w:rPr>
        <w:t>укрепление</w:t>
      </w:r>
      <w:r>
        <w:rPr>
          <w:spacing w:val="79"/>
          <w:sz w:val="28"/>
        </w:rPr>
        <w:t xml:space="preserve">  </w:t>
      </w:r>
      <w:r>
        <w:rPr>
          <w:sz w:val="28"/>
        </w:rPr>
        <w:t>традиционных</w:t>
      </w:r>
      <w:r>
        <w:rPr>
          <w:spacing w:val="74"/>
          <w:sz w:val="28"/>
        </w:rPr>
        <w:t xml:space="preserve">  </w:t>
      </w:r>
      <w:r>
        <w:rPr>
          <w:sz w:val="28"/>
        </w:rPr>
        <w:t>российских</w:t>
      </w:r>
      <w:r>
        <w:rPr>
          <w:spacing w:val="72"/>
          <w:sz w:val="28"/>
        </w:rPr>
        <w:t xml:space="preserve">  </w:t>
      </w:r>
      <w:r>
        <w:rPr>
          <w:sz w:val="28"/>
        </w:rPr>
        <w:t>духовно-нравственных</w:t>
      </w:r>
      <w:r>
        <w:rPr>
          <w:spacing w:val="72"/>
          <w:sz w:val="28"/>
        </w:rPr>
        <w:t xml:space="preserve">  </w:t>
      </w:r>
      <w:r>
        <w:rPr>
          <w:sz w:val="28"/>
        </w:rPr>
        <w:t>ценностей,</w:t>
      </w:r>
    </w:p>
    <w:p w:rsidR="007A46EE" w:rsidRDefault="009E1D98">
      <w:pPr>
        <w:pStyle w:val="a3"/>
        <w:spacing w:before="11"/>
        <w:ind w:left="0"/>
        <w:jc w:val="left"/>
        <w:rPr>
          <w:sz w:val="4"/>
        </w:rPr>
      </w:pPr>
      <w:r>
        <w:rPr>
          <w:noProof/>
          <w:sz w:val="4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51742</wp:posOffset>
                </wp:positionV>
                <wp:extent cx="1829435" cy="9525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2"/>
                              </a:lnTo>
                              <a:lnTo>
                                <a:pt x="1829435" y="9142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6.650002pt;margin-top:4.07425pt;width:144.050pt;height:.71991pt;mso-position-horizontal-relative:page;mso-position-vertical-relative:paragraph;z-index:-15726080;mso-wrap-distance-left:0;mso-wrap-distance-right:0" id="docshape5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A46EE" w:rsidRDefault="009E1D98">
      <w:pPr>
        <w:spacing w:before="122" w:line="223" w:lineRule="auto"/>
        <w:ind w:left="425"/>
        <w:rPr>
          <w:sz w:val="24"/>
        </w:rPr>
      </w:pPr>
      <w:r>
        <w:rPr>
          <w:rFonts w:ascii="Calibri" w:hAnsi="Calibri"/>
          <w:sz w:val="24"/>
          <w:vertAlign w:val="superscript"/>
        </w:rPr>
        <w:t>7</w:t>
      </w:r>
      <w:r>
        <w:rPr>
          <w:rFonts w:ascii="Calibri" w:hAnsi="Calibri"/>
          <w:sz w:val="24"/>
        </w:rPr>
        <w:t xml:space="preserve"> </w:t>
      </w:r>
      <w:r>
        <w:rPr>
          <w:sz w:val="24"/>
        </w:rPr>
        <w:t>Пункт</w:t>
      </w:r>
      <w:r>
        <w:rPr>
          <w:spacing w:val="27"/>
          <w:sz w:val="24"/>
        </w:rPr>
        <w:t xml:space="preserve"> </w:t>
      </w:r>
      <w:r>
        <w:rPr>
          <w:sz w:val="24"/>
        </w:rPr>
        <w:t>31</w:t>
      </w:r>
      <w:r>
        <w:rPr>
          <w:spacing w:val="26"/>
          <w:sz w:val="24"/>
        </w:rPr>
        <w:t xml:space="preserve"> </w:t>
      </w:r>
      <w:r>
        <w:rPr>
          <w:sz w:val="24"/>
        </w:rPr>
        <w:t>ФГОС</w:t>
      </w:r>
      <w:r>
        <w:rPr>
          <w:spacing w:val="25"/>
          <w:sz w:val="24"/>
        </w:rPr>
        <w:t xml:space="preserve"> </w:t>
      </w:r>
      <w:r>
        <w:rPr>
          <w:sz w:val="24"/>
        </w:rPr>
        <w:t>НОО,</w:t>
      </w:r>
      <w:r>
        <w:rPr>
          <w:spacing w:val="28"/>
          <w:sz w:val="24"/>
        </w:rPr>
        <w:t xml:space="preserve"> </w:t>
      </w:r>
      <w:r>
        <w:rPr>
          <w:sz w:val="24"/>
        </w:rPr>
        <w:t>утверждённого</w:t>
      </w:r>
      <w:r>
        <w:rPr>
          <w:spacing w:val="28"/>
          <w:sz w:val="24"/>
        </w:rPr>
        <w:t xml:space="preserve"> </w:t>
      </w:r>
      <w:r>
        <w:rPr>
          <w:sz w:val="24"/>
        </w:rPr>
        <w:t>приказом №</w:t>
      </w:r>
      <w:r>
        <w:rPr>
          <w:spacing w:val="28"/>
          <w:sz w:val="24"/>
        </w:rPr>
        <w:t xml:space="preserve"> </w:t>
      </w:r>
      <w:r>
        <w:rPr>
          <w:sz w:val="24"/>
        </w:rPr>
        <w:t>286; пункт</w:t>
      </w:r>
      <w:r>
        <w:rPr>
          <w:spacing w:val="28"/>
          <w:sz w:val="24"/>
        </w:rPr>
        <w:t xml:space="preserve"> </w:t>
      </w:r>
      <w:r>
        <w:rPr>
          <w:sz w:val="24"/>
        </w:rPr>
        <w:t>16</w:t>
      </w:r>
      <w:r>
        <w:rPr>
          <w:spacing w:val="26"/>
          <w:sz w:val="24"/>
        </w:rPr>
        <w:t xml:space="preserve"> </w:t>
      </w:r>
      <w:r>
        <w:rPr>
          <w:sz w:val="24"/>
        </w:rPr>
        <w:t>ФГОС</w:t>
      </w:r>
      <w:r>
        <w:rPr>
          <w:spacing w:val="25"/>
          <w:sz w:val="24"/>
        </w:rPr>
        <w:t xml:space="preserve"> </w:t>
      </w:r>
      <w:r>
        <w:rPr>
          <w:sz w:val="24"/>
        </w:rPr>
        <w:t>НОО,</w:t>
      </w:r>
      <w:r>
        <w:rPr>
          <w:spacing w:val="28"/>
          <w:sz w:val="24"/>
        </w:rPr>
        <w:t xml:space="preserve"> </w:t>
      </w:r>
      <w:r>
        <w:rPr>
          <w:sz w:val="24"/>
        </w:rPr>
        <w:t>утверждённого приказом № 373.</w:t>
      </w:r>
    </w:p>
    <w:p w:rsidR="007A46EE" w:rsidRDefault="009E1D98">
      <w:pPr>
        <w:spacing w:before="9" w:line="232" w:lineRule="auto"/>
        <w:ind w:left="425"/>
        <w:rPr>
          <w:sz w:val="24"/>
        </w:rPr>
      </w:pPr>
      <w:r>
        <w:rPr>
          <w:rFonts w:ascii="Calibri" w:hAnsi="Calibri"/>
          <w:position w:val="7"/>
          <w:sz w:val="13"/>
        </w:rPr>
        <w:t>8</w:t>
      </w:r>
      <w:r>
        <w:rPr>
          <w:rFonts w:ascii="Calibri" w:hAnsi="Calibri"/>
          <w:spacing w:val="15"/>
          <w:position w:val="7"/>
          <w:sz w:val="13"/>
        </w:rPr>
        <w:t xml:space="preserve"> </w:t>
      </w:r>
      <w:r>
        <w:rPr>
          <w:sz w:val="24"/>
        </w:rPr>
        <w:t>Пункт</w:t>
      </w:r>
      <w:r>
        <w:rPr>
          <w:spacing w:val="-3"/>
          <w:sz w:val="24"/>
        </w:rPr>
        <w:t xml:space="preserve"> </w:t>
      </w:r>
      <w:r>
        <w:rPr>
          <w:sz w:val="24"/>
        </w:rPr>
        <w:t>31.2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5"/>
          <w:sz w:val="24"/>
        </w:rPr>
        <w:t xml:space="preserve"> </w:t>
      </w:r>
      <w:r>
        <w:rPr>
          <w:sz w:val="24"/>
        </w:rPr>
        <w:t>НОО,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утверждённого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286; пункт</w:t>
      </w:r>
      <w:r>
        <w:rPr>
          <w:spacing w:val="-3"/>
          <w:sz w:val="24"/>
        </w:rPr>
        <w:t xml:space="preserve"> </w:t>
      </w:r>
      <w:r>
        <w:rPr>
          <w:sz w:val="24"/>
        </w:rPr>
        <w:t>19.4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9"/>
          <w:sz w:val="24"/>
        </w:rPr>
        <w:t xml:space="preserve"> </w:t>
      </w:r>
      <w:r>
        <w:rPr>
          <w:sz w:val="24"/>
        </w:rPr>
        <w:t>НОО,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утверждённого приказом № 373.</w:t>
      </w:r>
    </w:p>
    <w:p w:rsidR="007A46EE" w:rsidRDefault="009E1D98">
      <w:pPr>
        <w:spacing w:before="12" w:line="237" w:lineRule="auto"/>
        <w:ind w:left="425"/>
        <w:rPr>
          <w:sz w:val="24"/>
        </w:rPr>
      </w:pPr>
      <w:r>
        <w:rPr>
          <w:rFonts w:ascii="Calibri" w:hAnsi="Calibri"/>
          <w:position w:val="7"/>
          <w:sz w:val="13"/>
        </w:rPr>
        <w:t>9</w:t>
      </w:r>
      <w:r>
        <w:rPr>
          <w:rFonts w:ascii="Calibri" w:hAnsi="Calibri"/>
          <w:spacing w:val="15"/>
          <w:position w:val="7"/>
          <w:sz w:val="13"/>
        </w:rPr>
        <w:t xml:space="preserve"> </w:t>
      </w:r>
      <w:r>
        <w:rPr>
          <w:sz w:val="24"/>
        </w:rPr>
        <w:t>Пункт</w:t>
      </w:r>
      <w:r>
        <w:rPr>
          <w:spacing w:val="-3"/>
          <w:sz w:val="24"/>
        </w:rPr>
        <w:t xml:space="preserve"> </w:t>
      </w:r>
      <w:r>
        <w:rPr>
          <w:sz w:val="24"/>
        </w:rPr>
        <w:t>31.2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5"/>
          <w:sz w:val="24"/>
        </w:rPr>
        <w:t xml:space="preserve"> </w:t>
      </w:r>
      <w:r>
        <w:rPr>
          <w:sz w:val="24"/>
        </w:rPr>
        <w:t>НОО,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утверждённого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286; пункт</w:t>
      </w:r>
      <w:r>
        <w:rPr>
          <w:spacing w:val="-3"/>
          <w:sz w:val="24"/>
        </w:rPr>
        <w:t xml:space="preserve"> </w:t>
      </w:r>
      <w:r>
        <w:rPr>
          <w:sz w:val="24"/>
        </w:rPr>
        <w:t>19.4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9"/>
          <w:sz w:val="24"/>
        </w:rPr>
        <w:t xml:space="preserve"> </w:t>
      </w:r>
      <w:r>
        <w:rPr>
          <w:sz w:val="24"/>
        </w:rPr>
        <w:t>НОО,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утверждённого приказом № 373.</w:t>
      </w:r>
    </w:p>
    <w:p w:rsidR="007A46EE" w:rsidRDefault="007A46EE">
      <w:pPr>
        <w:spacing w:line="237" w:lineRule="auto"/>
        <w:rPr>
          <w:sz w:val="24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48" w:lineRule="auto"/>
        <w:ind w:right="148"/>
      </w:pPr>
      <w:r>
        <w:t>к которым относятся жизнь, достоинство, права и свободы человека, патриотизм, гражданственность, служение Отечеству и ответственность з</w:t>
      </w:r>
      <w:r>
        <w:t>а его судьбу, высокие нравственные идеалы, крепкая семья, созидательный труд, приоритет духовного</w:t>
      </w:r>
      <w:r>
        <w:rPr>
          <w:spacing w:val="80"/>
          <w:w w:val="150"/>
        </w:rPr>
        <w:t xml:space="preserve"> </w:t>
      </w:r>
      <w:r>
        <w:t>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</w:t>
      </w:r>
      <w:r>
        <w:t xml:space="preserve"> народов России.</w:t>
      </w:r>
      <w:r>
        <w:rPr>
          <w:vertAlign w:val="superscript"/>
        </w:rPr>
        <w:t>10</w:t>
      </w:r>
    </w:p>
    <w:p w:rsidR="007A46EE" w:rsidRDefault="009E1D98">
      <w:pPr>
        <w:pStyle w:val="a5"/>
        <w:numPr>
          <w:ilvl w:val="0"/>
          <w:numId w:val="80"/>
        </w:numPr>
        <w:tabs>
          <w:tab w:val="left" w:pos="1555"/>
        </w:tabs>
        <w:spacing w:line="348" w:lineRule="auto"/>
        <w:ind w:left="425" w:right="151" w:firstLine="710"/>
        <w:jc w:val="both"/>
        <w:rPr>
          <w:sz w:val="28"/>
        </w:rPr>
      </w:pPr>
      <w:r>
        <w:rPr>
          <w:sz w:val="28"/>
        </w:rPr>
        <w:t>Рабочая программа воспитания направлена на развитие личности обучающихся,</w:t>
      </w:r>
      <w:r>
        <w:rPr>
          <w:spacing w:val="69"/>
          <w:w w:val="150"/>
          <w:sz w:val="28"/>
        </w:rPr>
        <w:t xml:space="preserve">   </w:t>
      </w:r>
      <w:r>
        <w:rPr>
          <w:sz w:val="28"/>
        </w:rPr>
        <w:t>в</w:t>
      </w:r>
      <w:r>
        <w:rPr>
          <w:spacing w:val="65"/>
          <w:w w:val="150"/>
          <w:sz w:val="28"/>
        </w:rPr>
        <w:t xml:space="preserve">   </w:t>
      </w:r>
      <w:r>
        <w:rPr>
          <w:sz w:val="28"/>
        </w:rPr>
        <w:t>том</w:t>
      </w:r>
      <w:r>
        <w:rPr>
          <w:spacing w:val="66"/>
          <w:w w:val="150"/>
          <w:sz w:val="28"/>
        </w:rPr>
        <w:t xml:space="preserve">   </w:t>
      </w:r>
      <w:r>
        <w:rPr>
          <w:sz w:val="28"/>
        </w:rPr>
        <w:t>числе</w:t>
      </w:r>
      <w:r>
        <w:rPr>
          <w:spacing w:val="70"/>
          <w:w w:val="150"/>
          <w:sz w:val="28"/>
        </w:rPr>
        <w:t xml:space="preserve">   </w:t>
      </w:r>
      <w:r>
        <w:rPr>
          <w:sz w:val="28"/>
        </w:rPr>
        <w:t>укрепление</w:t>
      </w:r>
      <w:r>
        <w:rPr>
          <w:spacing w:val="66"/>
          <w:w w:val="150"/>
          <w:sz w:val="28"/>
        </w:rPr>
        <w:t xml:space="preserve">   </w:t>
      </w:r>
      <w:r>
        <w:rPr>
          <w:sz w:val="28"/>
        </w:rPr>
        <w:t>психического</w:t>
      </w:r>
      <w:r>
        <w:rPr>
          <w:spacing w:val="68"/>
          <w:w w:val="150"/>
          <w:sz w:val="28"/>
        </w:rPr>
        <w:t xml:space="preserve">   </w:t>
      </w:r>
      <w:r>
        <w:rPr>
          <w:sz w:val="28"/>
        </w:rPr>
        <w:t>здоровья и физическое воспитание, достижение ими результатов освоения программы начального общего образования</w:t>
      </w:r>
      <w:r>
        <w:rPr>
          <w:sz w:val="28"/>
          <w:vertAlign w:val="superscript"/>
        </w:rPr>
        <w:t>11</w:t>
      </w:r>
      <w:r>
        <w:rPr>
          <w:sz w:val="28"/>
        </w:rPr>
        <w:t>.</w:t>
      </w:r>
    </w:p>
    <w:p w:rsidR="007A46EE" w:rsidRDefault="009E1D98">
      <w:pPr>
        <w:pStyle w:val="a5"/>
        <w:numPr>
          <w:ilvl w:val="0"/>
          <w:numId w:val="80"/>
        </w:numPr>
        <w:tabs>
          <w:tab w:val="left" w:pos="1555"/>
        </w:tabs>
        <w:spacing w:line="348" w:lineRule="auto"/>
        <w:ind w:left="425" w:right="156" w:firstLine="710"/>
        <w:jc w:val="both"/>
        <w:rPr>
          <w:sz w:val="28"/>
        </w:rPr>
      </w:pPr>
      <w:r>
        <w:rPr>
          <w:sz w:val="28"/>
        </w:rPr>
        <w:t>Рабочая программа воспитания реализуется в единстве урочной и внеурочной деятельности, осуществляемой образовательной организацией совместно с семьей и другими институтами воспитания</w:t>
      </w:r>
      <w:r>
        <w:rPr>
          <w:sz w:val="28"/>
          <w:vertAlign w:val="superscript"/>
        </w:rPr>
        <w:t>12</w:t>
      </w:r>
      <w:r>
        <w:rPr>
          <w:sz w:val="28"/>
        </w:rPr>
        <w:t>.</w:t>
      </w:r>
    </w:p>
    <w:p w:rsidR="007A46EE" w:rsidRDefault="009E1D98">
      <w:pPr>
        <w:pStyle w:val="a5"/>
        <w:numPr>
          <w:ilvl w:val="0"/>
          <w:numId w:val="80"/>
        </w:numPr>
        <w:tabs>
          <w:tab w:val="left" w:pos="1555"/>
        </w:tabs>
        <w:spacing w:line="348" w:lineRule="auto"/>
        <w:ind w:left="425" w:right="141" w:firstLine="710"/>
        <w:jc w:val="both"/>
        <w:rPr>
          <w:sz w:val="28"/>
        </w:rPr>
      </w:pPr>
      <w:r>
        <w:rPr>
          <w:sz w:val="28"/>
        </w:rPr>
        <w:t>Организационный раздел ООП</w:t>
      </w:r>
      <w:r>
        <w:rPr>
          <w:spacing w:val="-1"/>
          <w:sz w:val="28"/>
        </w:rPr>
        <w:t xml:space="preserve"> </w:t>
      </w:r>
      <w:r>
        <w:rPr>
          <w:sz w:val="28"/>
        </w:rPr>
        <w:t>НОО определяет общие рамки организации обра</w:t>
      </w:r>
      <w:r>
        <w:rPr>
          <w:sz w:val="28"/>
        </w:rPr>
        <w:t>зовательной деятельности, а также организационные механизмы и условия реализации программы начального общего образования</w:t>
      </w:r>
      <w:r>
        <w:rPr>
          <w:sz w:val="28"/>
          <w:vertAlign w:val="superscript"/>
        </w:rPr>
        <w:t>13</w:t>
      </w:r>
      <w:r>
        <w:rPr>
          <w:sz w:val="28"/>
        </w:rPr>
        <w:t xml:space="preserve"> и включает:</w:t>
      </w:r>
    </w:p>
    <w:p w:rsidR="007A46EE" w:rsidRDefault="009E1D98">
      <w:pPr>
        <w:pStyle w:val="a3"/>
        <w:spacing w:before="1"/>
        <w:ind w:left="1136"/>
      </w:pPr>
      <w:r>
        <w:t>учебный</w:t>
      </w:r>
      <w:r>
        <w:rPr>
          <w:spacing w:val="-18"/>
        </w:rPr>
        <w:t xml:space="preserve"> </w:t>
      </w:r>
      <w:r>
        <w:rPr>
          <w:spacing w:val="-2"/>
        </w:rPr>
        <w:t>план;</w:t>
      </w:r>
    </w:p>
    <w:p w:rsidR="007A46EE" w:rsidRDefault="009E1D98">
      <w:pPr>
        <w:pStyle w:val="a3"/>
        <w:spacing w:before="154" w:line="355" w:lineRule="auto"/>
        <w:ind w:left="1136" w:right="5862"/>
      </w:pPr>
      <w:r>
        <w:t>календарный учебный график; план</w:t>
      </w:r>
      <w:r>
        <w:rPr>
          <w:spacing w:val="-18"/>
        </w:rPr>
        <w:t xml:space="preserve"> </w:t>
      </w:r>
      <w:r>
        <w:t>внеурочной</w:t>
      </w:r>
      <w:r>
        <w:rPr>
          <w:spacing w:val="-17"/>
        </w:rPr>
        <w:t xml:space="preserve"> </w:t>
      </w:r>
      <w:r>
        <w:t>деятельности;</w:t>
      </w:r>
    </w:p>
    <w:p w:rsidR="007A46EE" w:rsidRDefault="009E1D98">
      <w:pPr>
        <w:pStyle w:val="a3"/>
        <w:spacing w:before="2" w:line="355" w:lineRule="auto"/>
        <w:ind w:right="142" w:firstLine="710"/>
      </w:pPr>
      <w:r>
        <w:t>календарный план воспитательной работы, содержащи</w:t>
      </w:r>
      <w:r>
        <w:t>й перечень событий и мероприятий воспитательной направленности,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обучения.</w:t>
      </w:r>
    </w:p>
    <w:p w:rsidR="007A46EE" w:rsidRDefault="009E1D98">
      <w:pPr>
        <w:pStyle w:val="1"/>
        <w:numPr>
          <w:ilvl w:val="2"/>
          <w:numId w:val="81"/>
        </w:numPr>
        <w:tabs>
          <w:tab w:val="left" w:pos="4679"/>
        </w:tabs>
        <w:spacing w:before="5"/>
        <w:ind w:left="4679" w:hanging="720"/>
        <w:jc w:val="left"/>
      </w:pPr>
      <w:bookmarkStart w:id="4" w:name="II._Целевой_раздел_ООП_НОО."/>
      <w:bookmarkEnd w:id="4"/>
      <w:r>
        <w:t>Целевой</w:t>
      </w:r>
      <w:r>
        <w:rPr>
          <w:spacing w:val="-17"/>
        </w:rPr>
        <w:t xml:space="preserve"> </w:t>
      </w:r>
      <w:r>
        <w:t>раздел</w:t>
      </w:r>
      <w:r>
        <w:rPr>
          <w:spacing w:val="-10"/>
        </w:rPr>
        <w:t xml:space="preserve"> </w:t>
      </w:r>
      <w:r>
        <w:t>ООП</w:t>
      </w:r>
      <w:r>
        <w:rPr>
          <w:spacing w:val="-11"/>
        </w:rPr>
        <w:t xml:space="preserve"> </w:t>
      </w:r>
      <w:r>
        <w:rPr>
          <w:spacing w:val="-4"/>
        </w:rPr>
        <w:t>НОО.</w:t>
      </w:r>
    </w:p>
    <w:p w:rsidR="007A46EE" w:rsidRDefault="007A46EE">
      <w:pPr>
        <w:pStyle w:val="a3"/>
        <w:ind w:left="0"/>
        <w:jc w:val="left"/>
        <w:rPr>
          <w:b/>
          <w:sz w:val="20"/>
        </w:rPr>
      </w:pPr>
    </w:p>
    <w:p w:rsidR="007A46EE" w:rsidRDefault="009E1D98">
      <w:pPr>
        <w:pStyle w:val="a3"/>
        <w:spacing w:before="135"/>
        <w:ind w:left="0"/>
        <w:jc w:val="left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247335</wp:posOffset>
                </wp:positionV>
                <wp:extent cx="1829435" cy="9525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6.650002pt;margin-top:19.475264pt;width:144.050pt;height:.71997pt;mso-position-horizontal-relative:page;mso-position-vertical-relative:paragraph;z-index:-15725568;mso-wrap-distance-left:0;mso-wrap-distance-right:0" id="docshape6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A46EE" w:rsidRDefault="009E1D98">
      <w:pPr>
        <w:spacing w:before="111" w:line="228" w:lineRule="auto"/>
        <w:ind w:left="425" w:right="127"/>
        <w:jc w:val="both"/>
        <w:rPr>
          <w:sz w:val="24"/>
        </w:rPr>
      </w:pPr>
      <w:r>
        <w:rPr>
          <w:rFonts w:ascii="Calibri" w:hAnsi="Calibri"/>
          <w:sz w:val="24"/>
          <w:vertAlign w:val="superscript"/>
        </w:rPr>
        <w:t>10</w:t>
      </w:r>
      <w:r>
        <w:rPr>
          <w:rFonts w:ascii="Calibri" w:hAnsi="Calibri"/>
          <w:sz w:val="24"/>
        </w:rPr>
        <w:t xml:space="preserve"> </w:t>
      </w:r>
      <w:r>
        <w:rPr>
          <w:sz w:val="24"/>
        </w:rPr>
        <w:t>Ук</w:t>
      </w:r>
      <w:r>
        <w:rPr>
          <w:sz w:val="24"/>
        </w:rPr>
        <w:t>аз Президента Российской Федерации от 9 ноября 2022 г. № 809 «Об утверждении Основ государственной политики по сохранению и укреплению традиционных российских духовно- нравственных ценностей».</w:t>
      </w:r>
    </w:p>
    <w:p w:rsidR="007A46EE" w:rsidRDefault="009E1D98">
      <w:pPr>
        <w:spacing w:before="11"/>
        <w:ind w:left="425" w:right="131"/>
        <w:jc w:val="both"/>
        <w:rPr>
          <w:sz w:val="24"/>
        </w:rPr>
      </w:pPr>
      <w:r>
        <w:rPr>
          <w:rFonts w:ascii="Calibri" w:hAnsi="Calibri"/>
          <w:position w:val="7"/>
          <w:sz w:val="13"/>
        </w:rPr>
        <w:t>11</w:t>
      </w:r>
      <w:r>
        <w:rPr>
          <w:rFonts w:ascii="Calibri" w:hAnsi="Calibri"/>
          <w:spacing w:val="15"/>
          <w:position w:val="7"/>
          <w:sz w:val="13"/>
        </w:rPr>
        <w:t xml:space="preserve"> </w:t>
      </w:r>
      <w:r>
        <w:rPr>
          <w:sz w:val="24"/>
        </w:rPr>
        <w:t>Пункт 31.3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НОО,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утверждённого 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286;</w:t>
      </w:r>
      <w:r>
        <w:rPr>
          <w:spacing w:val="-11"/>
          <w:sz w:val="24"/>
        </w:rPr>
        <w:t xml:space="preserve"> </w:t>
      </w:r>
      <w:r>
        <w:rPr>
          <w:sz w:val="24"/>
        </w:rPr>
        <w:t>пункт 19.6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НОО,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утверждённого приказом № 373.</w:t>
      </w:r>
    </w:p>
    <w:p w:rsidR="007A46EE" w:rsidRDefault="009E1D98">
      <w:pPr>
        <w:spacing w:before="3" w:line="237" w:lineRule="auto"/>
        <w:ind w:left="425" w:right="136"/>
        <w:jc w:val="both"/>
        <w:rPr>
          <w:sz w:val="24"/>
        </w:rPr>
      </w:pPr>
      <w:r>
        <w:rPr>
          <w:rFonts w:ascii="Calibri" w:hAnsi="Calibri"/>
          <w:position w:val="7"/>
          <w:sz w:val="13"/>
        </w:rPr>
        <w:t>12</w:t>
      </w:r>
      <w:r>
        <w:rPr>
          <w:rFonts w:ascii="Calibri" w:hAnsi="Calibri"/>
          <w:spacing w:val="15"/>
          <w:position w:val="7"/>
          <w:sz w:val="13"/>
        </w:rPr>
        <w:t xml:space="preserve"> </w:t>
      </w:r>
      <w:r>
        <w:rPr>
          <w:sz w:val="24"/>
        </w:rPr>
        <w:t>Пункт 31.3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НОО,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утверждённого приказом</w:t>
      </w:r>
      <w:r>
        <w:rPr>
          <w:spacing w:val="-7"/>
          <w:sz w:val="24"/>
        </w:rPr>
        <w:t xml:space="preserve"> </w:t>
      </w:r>
      <w:r>
        <w:rPr>
          <w:sz w:val="24"/>
        </w:rPr>
        <w:t>№ 286;</w:t>
      </w:r>
      <w:r>
        <w:rPr>
          <w:spacing w:val="-11"/>
          <w:sz w:val="24"/>
        </w:rPr>
        <w:t xml:space="preserve"> </w:t>
      </w:r>
      <w:r>
        <w:rPr>
          <w:sz w:val="24"/>
        </w:rPr>
        <w:t>пункт 19.6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4"/>
          <w:sz w:val="24"/>
        </w:rPr>
        <w:t xml:space="preserve"> </w:t>
      </w:r>
      <w:r>
        <w:rPr>
          <w:sz w:val="24"/>
        </w:rPr>
        <w:t>НОО,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утверждённого приказом № 373.</w:t>
      </w:r>
    </w:p>
    <w:p w:rsidR="007A46EE" w:rsidRDefault="009E1D98">
      <w:pPr>
        <w:spacing w:before="10" w:line="237" w:lineRule="auto"/>
        <w:ind w:left="425" w:right="146"/>
        <w:jc w:val="both"/>
        <w:rPr>
          <w:sz w:val="24"/>
        </w:rPr>
      </w:pPr>
      <w:r>
        <w:rPr>
          <w:rFonts w:ascii="Calibri" w:hAnsi="Calibri"/>
          <w:position w:val="7"/>
          <w:sz w:val="13"/>
        </w:rPr>
        <w:t>13</w:t>
      </w:r>
      <w:r>
        <w:rPr>
          <w:rFonts w:ascii="Calibri" w:hAnsi="Calibri"/>
          <w:spacing w:val="40"/>
          <w:position w:val="7"/>
          <w:sz w:val="13"/>
        </w:rPr>
        <w:t xml:space="preserve"> </w:t>
      </w:r>
      <w:r>
        <w:rPr>
          <w:sz w:val="24"/>
        </w:rPr>
        <w:t>Пункт 32 ФГОС НОО, утверждённого приказом № 286; пункт 16 ФГОС НОО, утверждённого приказом № 373.</w:t>
      </w:r>
    </w:p>
    <w:p w:rsidR="007A46EE" w:rsidRDefault="007A46EE">
      <w:pPr>
        <w:spacing w:line="237" w:lineRule="auto"/>
        <w:jc w:val="both"/>
        <w:rPr>
          <w:sz w:val="24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37"/>
        <w:ind w:left="0"/>
        <w:jc w:val="left"/>
      </w:pPr>
    </w:p>
    <w:p w:rsidR="007A46EE" w:rsidRDefault="009E1D98">
      <w:pPr>
        <w:pStyle w:val="1"/>
        <w:numPr>
          <w:ilvl w:val="0"/>
          <w:numId w:val="80"/>
        </w:numPr>
        <w:tabs>
          <w:tab w:val="left" w:pos="846"/>
        </w:tabs>
        <w:spacing w:before="1"/>
        <w:ind w:left="846" w:hanging="421"/>
        <w:jc w:val="both"/>
      </w:pPr>
      <w:bookmarkStart w:id="5" w:name="17._Пояснительная_записка."/>
      <w:bookmarkEnd w:id="5"/>
      <w:r>
        <w:rPr>
          <w:spacing w:val="-2"/>
        </w:rPr>
        <w:t>Пояснительная</w:t>
      </w:r>
      <w:r>
        <w:rPr>
          <w:spacing w:val="-8"/>
        </w:rPr>
        <w:t xml:space="preserve"> </w:t>
      </w:r>
      <w:r>
        <w:rPr>
          <w:spacing w:val="-2"/>
        </w:rPr>
        <w:t>записка.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before="124" w:line="355" w:lineRule="auto"/>
        <w:ind w:right="147" w:firstLine="710"/>
        <w:jc w:val="both"/>
        <w:rPr>
          <w:sz w:val="28"/>
        </w:rPr>
      </w:pPr>
      <w:r>
        <w:rPr>
          <w:sz w:val="28"/>
        </w:rPr>
        <w:t>ООП НОО является основным документом, определяющим содержание общего образования, а также регламентирующим образовательную деятельность организации в единстве урочной и внеурочной деятельности при учете установлен</w:t>
      </w:r>
      <w:r>
        <w:rPr>
          <w:sz w:val="28"/>
        </w:rPr>
        <w:t>ного ФГОС НОО соотношения обязательной части программы и части, формируемой участниками образовательного процесса.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spacing w:before="4"/>
        <w:ind w:left="1768" w:hanging="632"/>
        <w:jc w:val="both"/>
        <w:rPr>
          <w:sz w:val="28"/>
        </w:rPr>
      </w:pPr>
      <w:r>
        <w:rPr>
          <w:sz w:val="28"/>
        </w:rPr>
        <w:t>Целями</w:t>
      </w:r>
      <w:r>
        <w:rPr>
          <w:spacing w:val="-1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ООП</w:t>
      </w:r>
      <w:r>
        <w:rPr>
          <w:spacing w:val="-17"/>
          <w:sz w:val="28"/>
        </w:rPr>
        <w:t xml:space="preserve"> </w:t>
      </w:r>
      <w:r>
        <w:rPr>
          <w:sz w:val="28"/>
        </w:rPr>
        <w:t>НОО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7A46EE" w:rsidRDefault="009E1D98">
      <w:pPr>
        <w:pStyle w:val="a3"/>
        <w:spacing w:before="153" w:line="355" w:lineRule="auto"/>
        <w:ind w:right="145" w:firstLine="710"/>
      </w:pPr>
      <w:r>
        <w:t>обеспечение реализации конституционного права каждого гражданина Российской Федерации на получение качественного образования, включающего обучение, развитие и воспитание каждого обучающегося;</w:t>
      </w:r>
    </w:p>
    <w:p w:rsidR="007A46EE" w:rsidRDefault="009E1D98">
      <w:pPr>
        <w:pStyle w:val="a3"/>
        <w:spacing w:line="355" w:lineRule="auto"/>
        <w:ind w:right="151" w:firstLine="710"/>
      </w:pPr>
      <w:r>
        <w:t>развитие</w:t>
      </w:r>
      <w:r>
        <w:rPr>
          <w:spacing w:val="80"/>
        </w:rPr>
        <w:t xml:space="preserve"> </w:t>
      </w:r>
      <w:r>
        <w:t>единого</w:t>
      </w:r>
      <w:r>
        <w:rPr>
          <w:spacing w:val="80"/>
        </w:rPr>
        <w:t xml:space="preserve"> </w:t>
      </w:r>
      <w:r>
        <w:t>образовательного</w:t>
      </w:r>
      <w:r>
        <w:rPr>
          <w:spacing w:val="80"/>
        </w:rPr>
        <w:t xml:space="preserve"> </w:t>
      </w:r>
      <w:r>
        <w:t>пространства</w:t>
      </w:r>
      <w:r>
        <w:rPr>
          <w:spacing w:val="80"/>
        </w:rPr>
        <w:t xml:space="preserve"> </w:t>
      </w:r>
      <w:r>
        <w:t>Российской</w:t>
      </w:r>
      <w:r>
        <w:rPr>
          <w:spacing w:val="80"/>
        </w:rPr>
        <w:t xml:space="preserve"> </w:t>
      </w:r>
      <w:r>
        <w:t>Федера</w:t>
      </w:r>
      <w:r>
        <w:t>ции на основе общих принципов формирования содержания обучения и воспитания, организации образовательного процесса;</w:t>
      </w:r>
    </w:p>
    <w:p w:rsidR="007A46EE" w:rsidRDefault="009E1D98">
      <w:pPr>
        <w:pStyle w:val="a3"/>
        <w:spacing w:line="355" w:lineRule="auto"/>
        <w:ind w:right="136" w:firstLine="710"/>
      </w:pPr>
      <w:r>
        <w:t>организация</w:t>
      </w:r>
      <w:r>
        <w:rPr>
          <w:spacing w:val="69"/>
        </w:rPr>
        <w:t xml:space="preserve">  </w:t>
      </w:r>
      <w:r>
        <w:t>образовательного</w:t>
      </w:r>
      <w:r>
        <w:rPr>
          <w:spacing w:val="69"/>
        </w:rPr>
        <w:t xml:space="preserve">  </w:t>
      </w:r>
      <w:r>
        <w:t>процесса</w:t>
      </w:r>
      <w:r>
        <w:rPr>
          <w:spacing w:val="66"/>
        </w:rPr>
        <w:t xml:space="preserve">  </w:t>
      </w:r>
      <w:r>
        <w:t>с</w:t>
      </w:r>
      <w:r>
        <w:rPr>
          <w:spacing w:val="61"/>
        </w:rPr>
        <w:t xml:space="preserve">  </w:t>
      </w:r>
      <w:r>
        <w:t>учётом</w:t>
      </w:r>
      <w:r>
        <w:rPr>
          <w:spacing w:val="68"/>
        </w:rPr>
        <w:t xml:space="preserve">  </w:t>
      </w:r>
      <w:r>
        <w:t>целей,</w:t>
      </w:r>
      <w:r>
        <w:rPr>
          <w:spacing w:val="69"/>
        </w:rPr>
        <w:t xml:space="preserve">  </w:t>
      </w:r>
      <w:r>
        <w:t>содержания и</w:t>
      </w:r>
      <w:r>
        <w:rPr>
          <w:spacing w:val="73"/>
        </w:rPr>
        <w:t xml:space="preserve">  </w:t>
      </w:r>
      <w:r>
        <w:t>планируемых</w:t>
      </w:r>
      <w:r>
        <w:rPr>
          <w:spacing w:val="72"/>
        </w:rPr>
        <w:t xml:space="preserve">  </w:t>
      </w:r>
      <w:r>
        <w:t>результатов</w:t>
      </w:r>
      <w:r>
        <w:rPr>
          <w:spacing w:val="73"/>
        </w:rPr>
        <w:t xml:space="preserve">  </w:t>
      </w:r>
      <w:r>
        <w:t>начального</w:t>
      </w:r>
      <w:r>
        <w:rPr>
          <w:spacing w:val="74"/>
        </w:rPr>
        <w:t xml:space="preserve">  </w:t>
      </w:r>
      <w:r>
        <w:t>общего</w:t>
      </w:r>
      <w:r>
        <w:rPr>
          <w:spacing w:val="74"/>
        </w:rPr>
        <w:t xml:space="preserve">  </w:t>
      </w:r>
      <w:r>
        <w:t>образования,</w:t>
      </w:r>
      <w:r>
        <w:rPr>
          <w:spacing w:val="75"/>
        </w:rPr>
        <w:t xml:space="preserve">  </w:t>
      </w:r>
      <w:r>
        <w:t>отражё</w:t>
      </w:r>
      <w:r>
        <w:t>нных в ФГОС НОО;</w:t>
      </w:r>
    </w:p>
    <w:p w:rsidR="007A46EE" w:rsidRDefault="009E1D98">
      <w:pPr>
        <w:pStyle w:val="a3"/>
        <w:spacing w:line="355" w:lineRule="auto"/>
        <w:ind w:right="168" w:firstLine="710"/>
      </w:pPr>
      <w:r>
        <w:t>создание условий для свободного развития каждого обучающегося с учётом его потребностей, возможностей и стремления к самореализации;</w:t>
      </w:r>
    </w:p>
    <w:p w:rsidR="007A46EE" w:rsidRDefault="009E1D98">
      <w:pPr>
        <w:pStyle w:val="a3"/>
        <w:spacing w:line="355" w:lineRule="auto"/>
        <w:ind w:right="148" w:firstLine="710"/>
      </w:pPr>
      <w:r>
        <w:t>организация деятельности педагогического коллектива по созданию индивидуальных программ и учебных планов для одарённых, успешных обучающихся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(или)</w:t>
      </w:r>
      <w:r>
        <w:rPr>
          <w:spacing w:val="80"/>
          <w:w w:val="150"/>
        </w:rPr>
        <w:t xml:space="preserve">  </w:t>
      </w:r>
      <w:r>
        <w:t>для</w:t>
      </w:r>
      <w:r>
        <w:rPr>
          <w:spacing w:val="80"/>
          <w:w w:val="150"/>
        </w:rPr>
        <w:t xml:space="preserve">  </w:t>
      </w:r>
      <w:r>
        <w:t>детей</w:t>
      </w:r>
      <w:r>
        <w:rPr>
          <w:spacing w:val="80"/>
          <w:w w:val="150"/>
        </w:rPr>
        <w:t xml:space="preserve">  </w:t>
      </w:r>
      <w:r>
        <w:t>социальных</w:t>
      </w:r>
      <w:r>
        <w:rPr>
          <w:spacing w:val="80"/>
          <w:w w:val="150"/>
        </w:rPr>
        <w:t xml:space="preserve">  </w:t>
      </w:r>
      <w:r>
        <w:t>групп,</w:t>
      </w:r>
      <w:r>
        <w:rPr>
          <w:spacing w:val="80"/>
          <w:w w:val="150"/>
        </w:rPr>
        <w:t xml:space="preserve">  </w:t>
      </w:r>
      <w:r>
        <w:t>нуждающихся</w:t>
      </w:r>
      <w:r>
        <w:rPr>
          <w:spacing w:val="40"/>
        </w:rPr>
        <w:t xml:space="preserve"> </w:t>
      </w:r>
      <w:r>
        <w:t>в особом внимании и поддержке.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55" w:lineRule="auto"/>
        <w:ind w:right="153" w:firstLine="710"/>
        <w:jc w:val="both"/>
        <w:rPr>
          <w:sz w:val="28"/>
        </w:rPr>
      </w:pPr>
      <w:r>
        <w:rPr>
          <w:sz w:val="28"/>
        </w:rPr>
        <w:t>Достижение поставленных целей</w:t>
      </w:r>
      <w:r>
        <w:rPr>
          <w:sz w:val="28"/>
        </w:rPr>
        <w:t xml:space="preserve"> реализации ООП НОО</w:t>
      </w:r>
      <w:r>
        <w:rPr>
          <w:spacing w:val="40"/>
          <w:sz w:val="28"/>
        </w:rPr>
        <w:t xml:space="preserve"> </w:t>
      </w:r>
      <w:r>
        <w:rPr>
          <w:sz w:val="28"/>
        </w:rPr>
        <w:t>предусматривает решение следующих основных задач:</w:t>
      </w:r>
    </w:p>
    <w:p w:rsidR="007A46EE" w:rsidRDefault="009E1D98">
      <w:pPr>
        <w:pStyle w:val="a3"/>
        <w:spacing w:line="355" w:lineRule="auto"/>
        <w:ind w:right="131" w:firstLine="710"/>
      </w:pPr>
      <w:r>
        <w:t>формирование общей культуры, гражданско-патриотическое, духовно- нравственное воспитание, интеллектуальное развитие, становление творческих способностей, сохранение и укрепление здоровья</w:t>
      </w:r>
      <w:r>
        <w:t>;</w:t>
      </w:r>
    </w:p>
    <w:p w:rsidR="007A46EE" w:rsidRDefault="009E1D98">
      <w:pPr>
        <w:pStyle w:val="a3"/>
        <w:spacing w:line="355" w:lineRule="auto"/>
        <w:ind w:right="155" w:firstLine="710"/>
      </w:pPr>
      <w:r>
        <w:t>обеспечение планируемых результатов по освоению обучающимися целевых установок, приобретению знаний, умений, навыков, определяемых личностными, семейными,</w:t>
      </w:r>
      <w:r>
        <w:rPr>
          <w:spacing w:val="40"/>
        </w:rPr>
        <w:t xml:space="preserve"> </w:t>
      </w:r>
      <w:r>
        <w:t>общественными,</w:t>
      </w:r>
      <w:r>
        <w:rPr>
          <w:spacing w:val="40"/>
        </w:rPr>
        <w:t xml:space="preserve"> </w:t>
      </w:r>
      <w:r>
        <w:t>государственными</w:t>
      </w:r>
      <w:r>
        <w:rPr>
          <w:spacing w:val="40"/>
        </w:rPr>
        <w:t xml:space="preserve"> </w:t>
      </w:r>
      <w:r>
        <w:t>потребностями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возможностями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2"/>
      </w:pPr>
      <w:r>
        <w:t>обучающегося, инди</w:t>
      </w:r>
      <w:r>
        <w:t xml:space="preserve">видуальными особенностями его развития и состояния </w:t>
      </w:r>
      <w:r>
        <w:rPr>
          <w:spacing w:val="-2"/>
        </w:rPr>
        <w:t>здоровья;</w:t>
      </w:r>
    </w:p>
    <w:p w:rsidR="007A46EE" w:rsidRDefault="009E1D98">
      <w:pPr>
        <w:pStyle w:val="a3"/>
        <w:spacing w:line="355" w:lineRule="auto"/>
        <w:ind w:right="162" w:firstLine="710"/>
      </w:pPr>
      <w:r>
        <w:t>становление и развитие личности в ее индивидуальности, самобытности, уникальности и неповторимости;</w:t>
      </w:r>
    </w:p>
    <w:p w:rsidR="007A46EE" w:rsidRDefault="009E1D98">
      <w:pPr>
        <w:pStyle w:val="a3"/>
        <w:spacing w:line="355" w:lineRule="auto"/>
        <w:ind w:right="152" w:firstLine="710"/>
      </w:pPr>
      <w:r>
        <w:t xml:space="preserve">обеспечение преемственности начального общего и основного общего </w:t>
      </w:r>
      <w:r>
        <w:rPr>
          <w:spacing w:val="-2"/>
        </w:rPr>
        <w:t>образования;</w:t>
      </w:r>
    </w:p>
    <w:p w:rsidR="007A46EE" w:rsidRDefault="009E1D98">
      <w:pPr>
        <w:pStyle w:val="a3"/>
        <w:spacing w:line="355" w:lineRule="auto"/>
        <w:ind w:right="150" w:firstLine="710"/>
      </w:pPr>
      <w:r>
        <w:t>достижение планируемых результатов освоения ООП НОО всеми обучающимися, в том числе обучающимися с ограниченными возможностями здоровья (далее – обучающиеся с ОВЗ);</w:t>
      </w:r>
    </w:p>
    <w:p w:rsidR="007A46EE" w:rsidRDefault="009E1D98">
      <w:pPr>
        <w:pStyle w:val="a3"/>
        <w:spacing w:line="355" w:lineRule="auto"/>
        <w:ind w:right="148" w:firstLine="710"/>
      </w:pPr>
      <w:r>
        <w:t xml:space="preserve">обеспечение доступности получения качественного начального общего </w:t>
      </w:r>
      <w:r>
        <w:rPr>
          <w:spacing w:val="-2"/>
        </w:rPr>
        <w:t>образования;</w:t>
      </w:r>
    </w:p>
    <w:p w:rsidR="007A46EE" w:rsidRDefault="009E1D98">
      <w:pPr>
        <w:pStyle w:val="a3"/>
        <w:spacing w:line="355" w:lineRule="auto"/>
        <w:ind w:right="145" w:firstLine="710"/>
      </w:pPr>
      <w:r>
        <w:t>выявление и развитие способностей обучающихся, в том числе лиц, проявивших</w:t>
      </w:r>
      <w:r>
        <w:rPr>
          <w:spacing w:val="80"/>
          <w:w w:val="150"/>
        </w:rPr>
        <w:t xml:space="preserve"> </w:t>
      </w:r>
      <w:r>
        <w:t>выдающиеся</w:t>
      </w:r>
      <w:r>
        <w:rPr>
          <w:spacing w:val="80"/>
          <w:w w:val="150"/>
        </w:rPr>
        <w:t xml:space="preserve"> </w:t>
      </w:r>
      <w:r>
        <w:t>способности,</w:t>
      </w:r>
      <w:r>
        <w:rPr>
          <w:spacing w:val="80"/>
          <w:w w:val="150"/>
        </w:rPr>
        <w:t xml:space="preserve"> </w:t>
      </w:r>
      <w:r>
        <w:t>через</w:t>
      </w:r>
      <w:r>
        <w:rPr>
          <w:spacing w:val="80"/>
          <w:w w:val="150"/>
        </w:rPr>
        <w:t xml:space="preserve"> </w:t>
      </w:r>
      <w:r>
        <w:t>систему</w:t>
      </w:r>
      <w:r>
        <w:rPr>
          <w:spacing w:val="80"/>
          <w:w w:val="150"/>
        </w:rPr>
        <w:t xml:space="preserve"> </w:t>
      </w:r>
      <w:r>
        <w:t>клубов,</w:t>
      </w:r>
      <w:r>
        <w:rPr>
          <w:spacing w:val="80"/>
          <w:w w:val="150"/>
        </w:rPr>
        <w:t xml:space="preserve"> </w:t>
      </w:r>
      <w:r>
        <w:t>секций,</w:t>
      </w:r>
      <w:r>
        <w:rPr>
          <w:spacing w:val="80"/>
          <w:w w:val="150"/>
        </w:rPr>
        <w:t xml:space="preserve"> </w:t>
      </w:r>
      <w:r>
        <w:t>студий и других, организацию общественно полезной деятельности;</w:t>
      </w:r>
    </w:p>
    <w:p w:rsidR="007A46EE" w:rsidRDefault="009E1D98">
      <w:pPr>
        <w:pStyle w:val="a3"/>
        <w:spacing w:line="355" w:lineRule="auto"/>
        <w:ind w:right="138" w:firstLine="710"/>
      </w:pPr>
      <w:r>
        <w:t>организация интеллектуальных и творческих соревнований, научно-</w:t>
      </w:r>
      <w:r>
        <w:t xml:space="preserve"> технического творчества и проектно-исследовательской деятельности;</w:t>
      </w:r>
    </w:p>
    <w:p w:rsidR="007A46EE" w:rsidRDefault="009E1D98">
      <w:pPr>
        <w:pStyle w:val="a3"/>
        <w:spacing w:line="355" w:lineRule="auto"/>
        <w:ind w:right="156" w:firstLine="710"/>
      </w:pPr>
      <w:r>
        <w:t>участие обучающихся, их родителей (законных представителей), педагогических работников в проектировании и развитии социальной среды образовательной организации.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ind w:left="1768" w:hanging="632"/>
        <w:jc w:val="both"/>
        <w:rPr>
          <w:sz w:val="28"/>
        </w:rPr>
      </w:pPr>
      <w:r>
        <w:rPr>
          <w:sz w:val="28"/>
        </w:rPr>
        <w:t>ООП</w:t>
      </w:r>
      <w:r>
        <w:rPr>
          <w:spacing w:val="-18"/>
          <w:sz w:val="28"/>
        </w:rPr>
        <w:t xml:space="preserve"> </w:t>
      </w:r>
      <w:r>
        <w:rPr>
          <w:sz w:val="28"/>
        </w:rPr>
        <w:t>НОО</w:t>
      </w:r>
      <w:r>
        <w:rPr>
          <w:spacing w:val="-17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-1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принципы:</w:t>
      </w:r>
    </w:p>
    <w:p w:rsidR="007A46EE" w:rsidRDefault="009E1D98">
      <w:pPr>
        <w:pStyle w:val="a5"/>
        <w:numPr>
          <w:ilvl w:val="0"/>
          <w:numId w:val="79"/>
        </w:numPr>
        <w:tabs>
          <w:tab w:val="left" w:pos="1436"/>
        </w:tabs>
        <w:spacing w:before="150" w:line="355" w:lineRule="auto"/>
        <w:ind w:right="143" w:firstLine="710"/>
        <w:jc w:val="both"/>
        <w:rPr>
          <w:sz w:val="28"/>
        </w:rPr>
      </w:pPr>
      <w:r>
        <w:rPr>
          <w:sz w:val="28"/>
        </w:rPr>
        <w:t>принцип учёта ФГОС НОО: ООП НОО базируется на требованиях, предъявляемых</w:t>
      </w:r>
      <w:r>
        <w:rPr>
          <w:spacing w:val="80"/>
          <w:sz w:val="28"/>
        </w:rPr>
        <w:t xml:space="preserve"> </w:t>
      </w:r>
      <w:r>
        <w:rPr>
          <w:sz w:val="28"/>
        </w:rPr>
        <w:t>ФГОС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НОО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целям,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содержанию,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планируемым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результатам и условиям обучения на уровне начального общего образования;</w:t>
      </w:r>
    </w:p>
    <w:p w:rsidR="007A46EE" w:rsidRDefault="009E1D98">
      <w:pPr>
        <w:pStyle w:val="a5"/>
        <w:numPr>
          <w:ilvl w:val="0"/>
          <w:numId w:val="79"/>
        </w:numPr>
        <w:tabs>
          <w:tab w:val="left" w:pos="1436"/>
        </w:tabs>
        <w:spacing w:line="355" w:lineRule="auto"/>
        <w:ind w:right="137" w:firstLine="710"/>
        <w:jc w:val="both"/>
        <w:rPr>
          <w:sz w:val="28"/>
        </w:rPr>
      </w:pPr>
      <w:r>
        <w:rPr>
          <w:sz w:val="28"/>
        </w:rPr>
        <w:t>принцип учёта языка обучения: с учётом условий функционир</w:t>
      </w:r>
      <w:r>
        <w:rPr>
          <w:sz w:val="28"/>
        </w:rPr>
        <w:t>ования образовательной организации ООП НОО характеризует право получения образования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80"/>
          <w:sz w:val="28"/>
        </w:rPr>
        <w:t xml:space="preserve"> </w:t>
      </w:r>
      <w:r>
        <w:rPr>
          <w:sz w:val="28"/>
        </w:rPr>
        <w:t>языке</w:t>
      </w:r>
      <w:r>
        <w:rPr>
          <w:spacing w:val="80"/>
          <w:sz w:val="28"/>
        </w:rPr>
        <w:t xml:space="preserve"> </w:t>
      </w:r>
      <w:r>
        <w:rPr>
          <w:sz w:val="28"/>
        </w:rPr>
        <w:t>из</w:t>
      </w:r>
      <w:r>
        <w:rPr>
          <w:spacing w:val="80"/>
          <w:sz w:val="28"/>
        </w:rPr>
        <w:t xml:space="preserve"> </w:t>
      </w:r>
      <w:r>
        <w:rPr>
          <w:sz w:val="28"/>
        </w:rPr>
        <w:t>числа</w:t>
      </w:r>
      <w:r>
        <w:rPr>
          <w:spacing w:val="80"/>
          <w:sz w:val="28"/>
        </w:rPr>
        <w:t xml:space="preserve"> </w:t>
      </w:r>
      <w:r>
        <w:rPr>
          <w:sz w:val="28"/>
        </w:rPr>
        <w:t>языков</w:t>
      </w:r>
      <w:r>
        <w:rPr>
          <w:spacing w:val="80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sz w:val="28"/>
        </w:rPr>
        <w:t xml:space="preserve"> </w:t>
      </w:r>
      <w:r>
        <w:rPr>
          <w:sz w:val="28"/>
        </w:rPr>
        <w:t>Федерации и отражает механизмы реализации данного принципа в учебных планах, планах внеурочной деятельности;</w:t>
      </w:r>
    </w:p>
    <w:p w:rsidR="007A46EE" w:rsidRDefault="009E1D98">
      <w:pPr>
        <w:pStyle w:val="a5"/>
        <w:numPr>
          <w:ilvl w:val="0"/>
          <w:numId w:val="79"/>
        </w:numPr>
        <w:tabs>
          <w:tab w:val="left" w:pos="1436"/>
        </w:tabs>
        <w:spacing w:line="355" w:lineRule="auto"/>
        <w:ind w:right="156" w:firstLine="710"/>
        <w:jc w:val="both"/>
        <w:rPr>
          <w:sz w:val="28"/>
        </w:rPr>
      </w:pPr>
      <w:r>
        <w:rPr>
          <w:sz w:val="28"/>
        </w:rPr>
        <w:t>принцип учё</w:t>
      </w:r>
      <w:r>
        <w:rPr>
          <w:sz w:val="28"/>
        </w:rPr>
        <w:t>та ведущей деятельности обучающегося: программа обеспечивает</w:t>
      </w:r>
      <w:r>
        <w:rPr>
          <w:spacing w:val="80"/>
          <w:sz w:val="28"/>
        </w:rPr>
        <w:t xml:space="preserve">  </w:t>
      </w:r>
      <w:r>
        <w:rPr>
          <w:sz w:val="28"/>
        </w:rPr>
        <w:t>конструирование</w:t>
      </w:r>
      <w:r>
        <w:rPr>
          <w:spacing w:val="64"/>
          <w:w w:val="150"/>
          <w:sz w:val="28"/>
        </w:rPr>
        <w:t xml:space="preserve">  </w:t>
      </w:r>
      <w:r>
        <w:rPr>
          <w:sz w:val="28"/>
        </w:rPr>
        <w:t>учебного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процесса</w:t>
      </w:r>
      <w:r>
        <w:rPr>
          <w:spacing w:val="64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sz w:val="28"/>
        </w:rPr>
        <w:t xml:space="preserve">  </w:t>
      </w:r>
      <w:r>
        <w:rPr>
          <w:sz w:val="28"/>
        </w:rPr>
        <w:t>структуре</w:t>
      </w:r>
      <w:r>
        <w:rPr>
          <w:spacing w:val="67"/>
          <w:w w:val="150"/>
          <w:sz w:val="28"/>
        </w:rPr>
        <w:t xml:space="preserve">  </w:t>
      </w:r>
      <w:r>
        <w:rPr>
          <w:sz w:val="28"/>
        </w:rPr>
        <w:t>учебной</w:t>
      </w:r>
    </w:p>
    <w:p w:rsidR="007A46EE" w:rsidRDefault="007A46EE">
      <w:pPr>
        <w:pStyle w:val="a5"/>
        <w:spacing w:line="355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8"/>
      </w:pPr>
      <w:r>
        <w:t>деятельности, предусматривает механизмы формирования всех компонентов учебной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(мотив,</w:t>
      </w:r>
      <w:r>
        <w:rPr>
          <w:spacing w:val="40"/>
        </w:rPr>
        <w:t xml:space="preserve"> </w:t>
      </w:r>
      <w:r>
        <w:t>цель,</w:t>
      </w:r>
      <w:r>
        <w:rPr>
          <w:spacing w:val="40"/>
        </w:rPr>
        <w:t xml:space="preserve"> </w:t>
      </w:r>
      <w:r>
        <w:t>учебная</w:t>
      </w:r>
      <w:r>
        <w:rPr>
          <w:spacing w:val="40"/>
        </w:rPr>
        <w:t xml:space="preserve"> </w:t>
      </w:r>
      <w:r>
        <w:t>задача,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операции,</w:t>
      </w:r>
      <w:r>
        <w:rPr>
          <w:spacing w:val="40"/>
        </w:rPr>
        <w:t xml:space="preserve"> </w:t>
      </w:r>
      <w:r>
        <w:t>контроль и самоконтроль);</w:t>
      </w:r>
    </w:p>
    <w:p w:rsidR="007A46EE" w:rsidRDefault="009E1D98">
      <w:pPr>
        <w:pStyle w:val="a5"/>
        <w:numPr>
          <w:ilvl w:val="0"/>
          <w:numId w:val="79"/>
        </w:numPr>
        <w:tabs>
          <w:tab w:val="left" w:pos="1436"/>
        </w:tabs>
        <w:spacing w:line="355" w:lineRule="auto"/>
        <w:ind w:right="142" w:firstLine="710"/>
        <w:jc w:val="both"/>
        <w:rPr>
          <w:sz w:val="28"/>
        </w:rPr>
      </w:pPr>
      <w:r>
        <w:rPr>
          <w:sz w:val="28"/>
        </w:rPr>
        <w:t>принцип индивидуализации обучения: программа предусматривает возможность и механизмы разработки индивидуальных программ и учебных планов для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детей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способностями,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потребностями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интересами с учетом мнения родителей (законных представителей) обучающегося;</w:t>
      </w:r>
    </w:p>
    <w:p w:rsidR="007A46EE" w:rsidRDefault="009E1D98">
      <w:pPr>
        <w:pStyle w:val="a5"/>
        <w:numPr>
          <w:ilvl w:val="0"/>
          <w:numId w:val="79"/>
        </w:numPr>
        <w:tabs>
          <w:tab w:val="left" w:pos="1436"/>
        </w:tabs>
        <w:spacing w:line="355" w:lineRule="auto"/>
        <w:ind w:right="149" w:firstLine="710"/>
        <w:jc w:val="both"/>
        <w:rPr>
          <w:sz w:val="28"/>
        </w:rPr>
      </w:pPr>
      <w:r>
        <w:rPr>
          <w:sz w:val="28"/>
        </w:rPr>
        <w:t>принцип преемственности и перспективности: программа обеспечивает связь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w w:val="150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74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 xml:space="preserve">деятельности, а также успешную адаптацию обучающихся к </w:t>
      </w:r>
      <w:r>
        <w:rPr>
          <w:sz w:val="28"/>
        </w:rPr>
        <w:t>обучению по образовательным программам основного общего образования, единые подходы между их обучением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и развитием на уровнях начального общего и основного общего образования;</w:t>
      </w:r>
    </w:p>
    <w:p w:rsidR="007A46EE" w:rsidRDefault="009E1D98">
      <w:pPr>
        <w:pStyle w:val="a5"/>
        <w:numPr>
          <w:ilvl w:val="0"/>
          <w:numId w:val="79"/>
        </w:numPr>
        <w:tabs>
          <w:tab w:val="left" w:pos="1436"/>
        </w:tabs>
        <w:spacing w:line="355" w:lineRule="auto"/>
        <w:ind w:right="133" w:firstLine="710"/>
        <w:jc w:val="both"/>
        <w:rPr>
          <w:sz w:val="28"/>
        </w:rPr>
      </w:pPr>
      <w:r>
        <w:rPr>
          <w:sz w:val="28"/>
        </w:rPr>
        <w:t>принцип интеграции обучения и воспитания: программа предусматривает связь урочной и внеурочной деятельности, разработку мероприятий, направленных на обогащение знаний, воспитание чувств и познавательных интересов обучающихся, нравственно-ценностного отноше</w:t>
      </w:r>
      <w:r>
        <w:rPr>
          <w:sz w:val="28"/>
        </w:rPr>
        <w:t>ния к действительности;</w:t>
      </w:r>
    </w:p>
    <w:p w:rsidR="007A46EE" w:rsidRDefault="009E1D98">
      <w:pPr>
        <w:pStyle w:val="a5"/>
        <w:numPr>
          <w:ilvl w:val="0"/>
          <w:numId w:val="79"/>
        </w:numPr>
        <w:tabs>
          <w:tab w:val="left" w:pos="1436"/>
        </w:tabs>
        <w:spacing w:line="355" w:lineRule="auto"/>
        <w:ind w:right="140" w:firstLine="710"/>
        <w:jc w:val="both"/>
        <w:rPr>
          <w:sz w:val="28"/>
        </w:rPr>
      </w:pPr>
      <w:r>
        <w:rPr>
          <w:sz w:val="28"/>
        </w:rPr>
        <w:t>принцип здоровьесбережения: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здоровьесбер</w:t>
      </w:r>
      <w:r>
        <w:rPr>
          <w:sz w:val="28"/>
        </w:rPr>
        <w:t>егающих педагогических технологий. Объём учебной нагрузки, организация учебных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внеурочных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соответствовать требованиям,</w:t>
      </w:r>
      <w:r>
        <w:rPr>
          <w:spacing w:val="80"/>
          <w:sz w:val="28"/>
        </w:rPr>
        <w:t xml:space="preserve">  </w:t>
      </w:r>
      <w:r>
        <w:rPr>
          <w:sz w:val="28"/>
        </w:rPr>
        <w:t>предусмотренным</w:t>
      </w:r>
      <w:r>
        <w:rPr>
          <w:spacing w:val="80"/>
          <w:sz w:val="28"/>
        </w:rPr>
        <w:t xml:space="preserve">  </w:t>
      </w:r>
      <w:r>
        <w:rPr>
          <w:sz w:val="28"/>
        </w:rPr>
        <w:t>санитарными</w:t>
      </w:r>
      <w:r>
        <w:rPr>
          <w:spacing w:val="80"/>
          <w:sz w:val="28"/>
        </w:rPr>
        <w:t xml:space="preserve">  </w:t>
      </w:r>
      <w:r>
        <w:rPr>
          <w:sz w:val="28"/>
        </w:rPr>
        <w:t>правилами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нормами СанПиН 1.2.3685-21 «Гигиенические нормативы и требования к обес</w:t>
      </w:r>
      <w:r>
        <w:rPr>
          <w:sz w:val="28"/>
        </w:rPr>
        <w:t>печению безопасности и (или) безвредности для человека факторов среды обитания», утверждёнными постановлением Главного государственного санитарного врача Российской Федерации от 28 января 2021 г. № 2 (зарегистрировано Министерством юстиции</w:t>
      </w:r>
      <w:r>
        <w:rPr>
          <w:spacing w:val="68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68"/>
          <w:sz w:val="28"/>
        </w:rPr>
        <w:t xml:space="preserve"> </w:t>
      </w:r>
      <w:r>
        <w:rPr>
          <w:sz w:val="28"/>
        </w:rPr>
        <w:t>Федер</w:t>
      </w:r>
      <w:r>
        <w:rPr>
          <w:sz w:val="28"/>
        </w:rPr>
        <w:t>ации</w:t>
      </w:r>
      <w:r>
        <w:rPr>
          <w:spacing w:val="69"/>
          <w:sz w:val="28"/>
        </w:rPr>
        <w:t xml:space="preserve"> </w:t>
      </w:r>
      <w:r>
        <w:rPr>
          <w:sz w:val="28"/>
        </w:rPr>
        <w:t>29</w:t>
      </w:r>
      <w:r>
        <w:rPr>
          <w:spacing w:val="67"/>
          <w:sz w:val="28"/>
        </w:rPr>
        <w:t xml:space="preserve"> </w:t>
      </w:r>
      <w:r>
        <w:rPr>
          <w:sz w:val="28"/>
        </w:rPr>
        <w:t>января</w:t>
      </w:r>
      <w:r>
        <w:rPr>
          <w:spacing w:val="69"/>
          <w:sz w:val="28"/>
        </w:rPr>
        <w:t xml:space="preserve"> </w:t>
      </w:r>
      <w:r>
        <w:rPr>
          <w:sz w:val="28"/>
        </w:rPr>
        <w:t>2021</w:t>
      </w:r>
      <w:r>
        <w:rPr>
          <w:spacing w:val="67"/>
          <w:sz w:val="28"/>
        </w:rPr>
        <w:t xml:space="preserve"> </w:t>
      </w:r>
      <w:r>
        <w:rPr>
          <w:sz w:val="28"/>
        </w:rPr>
        <w:t>г.,</w:t>
      </w:r>
      <w:r>
        <w:rPr>
          <w:spacing w:val="70"/>
          <w:sz w:val="28"/>
        </w:rPr>
        <w:t xml:space="preserve"> </w:t>
      </w:r>
      <w:r>
        <w:rPr>
          <w:sz w:val="28"/>
        </w:rPr>
        <w:t>регистрационный</w:t>
      </w:r>
      <w:r>
        <w:rPr>
          <w:spacing w:val="73"/>
          <w:sz w:val="28"/>
        </w:rPr>
        <w:t xml:space="preserve"> </w:t>
      </w:r>
      <w:r>
        <w:rPr>
          <w:sz w:val="28"/>
        </w:rPr>
        <w:t>№</w:t>
      </w:r>
      <w:r>
        <w:rPr>
          <w:spacing w:val="65"/>
          <w:sz w:val="28"/>
        </w:rPr>
        <w:t xml:space="preserve"> </w:t>
      </w:r>
      <w:r>
        <w:rPr>
          <w:sz w:val="28"/>
        </w:rPr>
        <w:t>62296), с изменениями, внесенными постановлением Главного государственного санитарного врача Российской Федерации от 30 декабря 2022 г. № 24 (зарегистрирован Министерством</w:t>
      </w:r>
      <w:r>
        <w:rPr>
          <w:spacing w:val="40"/>
          <w:sz w:val="28"/>
        </w:rPr>
        <w:t xml:space="preserve"> </w:t>
      </w:r>
      <w:r>
        <w:rPr>
          <w:sz w:val="28"/>
        </w:rPr>
        <w:t>юстиции Российской Федерации 9 марта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2023 </w:t>
      </w:r>
      <w:r>
        <w:rPr>
          <w:sz w:val="28"/>
        </w:rPr>
        <w:t>г.,</w:t>
      </w:r>
    </w:p>
    <w:p w:rsidR="007A46EE" w:rsidRDefault="007A46EE">
      <w:pPr>
        <w:pStyle w:val="a5"/>
        <w:spacing w:line="355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31"/>
      </w:pPr>
      <w:r>
        <w:t>регистрационный</w:t>
      </w:r>
      <w:r>
        <w:rPr>
          <w:spacing w:val="80"/>
        </w:rPr>
        <w:t xml:space="preserve">  </w:t>
      </w:r>
      <w:r>
        <w:t>№</w:t>
      </w:r>
      <w:r>
        <w:rPr>
          <w:spacing w:val="80"/>
        </w:rPr>
        <w:t xml:space="preserve">  </w:t>
      </w:r>
      <w:r>
        <w:t>72558),</w:t>
      </w:r>
      <w:r>
        <w:rPr>
          <w:spacing w:val="80"/>
        </w:rPr>
        <w:t xml:space="preserve">  </w:t>
      </w:r>
      <w:r>
        <w:t>действующими</w:t>
      </w:r>
      <w:r>
        <w:rPr>
          <w:spacing w:val="80"/>
        </w:rPr>
        <w:t xml:space="preserve">  </w:t>
      </w:r>
      <w:r>
        <w:t>до</w:t>
      </w:r>
      <w:r>
        <w:rPr>
          <w:spacing w:val="80"/>
        </w:rPr>
        <w:t xml:space="preserve">  </w:t>
      </w:r>
      <w:r>
        <w:t>1</w:t>
      </w:r>
      <w:r>
        <w:rPr>
          <w:spacing w:val="80"/>
        </w:rPr>
        <w:t xml:space="preserve">  </w:t>
      </w:r>
      <w:r>
        <w:t>марта</w:t>
      </w:r>
      <w:r>
        <w:rPr>
          <w:spacing w:val="80"/>
          <w:w w:val="150"/>
        </w:rPr>
        <w:t xml:space="preserve">  </w:t>
      </w:r>
      <w:r>
        <w:t>2027</w:t>
      </w:r>
      <w:r>
        <w:rPr>
          <w:spacing w:val="80"/>
        </w:rPr>
        <w:t xml:space="preserve">  </w:t>
      </w:r>
      <w:r>
        <w:t>г.</w:t>
      </w:r>
      <w:r>
        <w:rPr>
          <w:spacing w:val="40"/>
        </w:rPr>
        <w:t xml:space="preserve"> </w:t>
      </w:r>
      <w:r>
        <w:t>(далее</w:t>
      </w:r>
      <w:r>
        <w:rPr>
          <w:spacing w:val="78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Гигиенические</w:t>
      </w:r>
      <w:r>
        <w:rPr>
          <w:spacing w:val="80"/>
        </w:rPr>
        <w:t xml:space="preserve"> </w:t>
      </w:r>
      <w:r>
        <w:t>нормативы),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санитарными</w:t>
      </w:r>
      <w:r>
        <w:rPr>
          <w:spacing w:val="80"/>
        </w:rPr>
        <w:t xml:space="preserve"> </w:t>
      </w:r>
      <w:r>
        <w:t>правилами</w:t>
      </w:r>
      <w:r>
        <w:rPr>
          <w:spacing w:val="80"/>
        </w:rPr>
        <w:t xml:space="preserve"> </w:t>
      </w:r>
      <w:r>
        <w:t>СП</w:t>
      </w:r>
      <w:r>
        <w:rPr>
          <w:spacing w:val="80"/>
        </w:rPr>
        <w:t xml:space="preserve"> </w:t>
      </w:r>
      <w:r>
        <w:t>2.4.3648-20</w:t>
      </w:r>
    </w:p>
    <w:p w:rsidR="007A46EE" w:rsidRDefault="009E1D98">
      <w:pPr>
        <w:pStyle w:val="a3"/>
        <w:spacing w:line="355" w:lineRule="auto"/>
        <w:ind w:right="139"/>
      </w:pPr>
      <w:r>
        <w:t>«Санитарно-эпидемиологические</w:t>
      </w:r>
      <w:r>
        <w:rPr>
          <w:spacing w:val="80"/>
          <w:w w:val="150"/>
        </w:rPr>
        <w:t xml:space="preserve">  </w:t>
      </w:r>
      <w:r>
        <w:t>требования</w:t>
      </w:r>
      <w:r>
        <w:rPr>
          <w:spacing w:val="80"/>
          <w:w w:val="150"/>
        </w:rPr>
        <w:t xml:space="preserve">  </w:t>
      </w:r>
      <w:r>
        <w:t>к</w:t>
      </w:r>
      <w:r>
        <w:rPr>
          <w:spacing w:val="80"/>
          <w:w w:val="150"/>
        </w:rPr>
        <w:t xml:space="preserve">  </w:t>
      </w:r>
      <w:r>
        <w:t>организациям</w:t>
      </w:r>
      <w:r>
        <w:rPr>
          <w:spacing w:val="80"/>
          <w:w w:val="150"/>
        </w:rPr>
        <w:t xml:space="preserve">  </w:t>
      </w:r>
      <w:r>
        <w:t>воспитания</w:t>
      </w:r>
      <w:r>
        <w:rPr>
          <w:spacing w:val="40"/>
        </w:rPr>
        <w:t xml:space="preserve"> </w:t>
      </w:r>
      <w:r>
        <w:t xml:space="preserve">и обучения, отдыха и оздоровления детей и молодежи», утверждёнными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г., </w:t>
      </w:r>
      <w:r>
        <w:t xml:space="preserve">регистрационный № 61573), действующими до 1 января 2027 г. (далее – Санитарно-эпидемиологические </w:t>
      </w:r>
      <w:r>
        <w:rPr>
          <w:spacing w:val="-2"/>
        </w:rPr>
        <w:t>требования).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55" w:lineRule="auto"/>
        <w:ind w:right="141" w:firstLine="710"/>
        <w:jc w:val="both"/>
        <w:rPr>
          <w:sz w:val="28"/>
        </w:rPr>
      </w:pPr>
      <w:r>
        <w:rPr>
          <w:sz w:val="28"/>
        </w:rPr>
        <w:t>ООП НОО учитывает возрастные и психологические особенности обучающихся. Наиболее адаптивным сроком освоения ООП НОО является четыре года.</w:t>
      </w:r>
      <w:r>
        <w:rPr>
          <w:spacing w:val="80"/>
          <w:sz w:val="28"/>
        </w:rPr>
        <w:t xml:space="preserve"> </w:t>
      </w:r>
      <w:r>
        <w:rPr>
          <w:sz w:val="28"/>
        </w:rPr>
        <w:t>Общий</w:t>
      </w:r>
      <w:r>
        <w:rPr>
          <w:spacing w:val="80"/>
          <w:sz w:val="28"/>
        </w:rPr>
        <w:t xml:space="preserve"> </w:t>
      </w:r>
      <w:r>
        <w:rPr>
          <w:sz w:val="28"/>
        </w:rPr>
        <w:t>об</w:t>
      </w:r>
      <w:r>
        <w:rPr>
          <w:sz w:val="28"/>
        </w:rPr>
        <w:t>ъём</w:t>
      </w:r>
      <w:r>
        <w:rPr>
          <w:spacing w:val="80"/>
          <w:sz w:val="28"/>
        </w:rPr>
        <w:t xml:space="preserve"> </w:t>
      </w:r>
      <w:r>
        <w:rPr>
          <w:sz w:val="28"/>
        </w:rPr>
        <w:t>аудиторной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четыре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80"/>
          <w:sz w:val="28"/>
        </w:rPr>
        <w:t xml:space="preserve"> </w:t>
      </w:r>
      <w:r>
        <w:rPr>
          <w:sz w:val="28"/>
        </w:rPr>
        <w:t>года не может составлять менее 2954 академических часов и более 3345 академических часов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69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73"/>
          <w:sz w:val="28"/>
        </w:rPr>
        <w:t xml:space="preserve"> </w:t>
      </w:r>
      <w:r>
        <w:rPr>
          <w:sz w:val="28"/>
        </w:rPr>
        <w:t>с</w:t>
      </w:r>
      <w:r>
        <w:rPr>
          <w:spacing w:val="78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7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79"/>
          <w:sz w:val="28"/>
        </w:rPr>
        <w:t xml:space="preserve"> </w:t>
      </w:r>
      <w:r>
        <w:rPr>
          <w:sz w:val="28"/>
        </w:rPr>
        <w:t>процесса к учебной нагрузке при 5-дневной учебной неде</w:t>
      </w:r>
      <w:r>
        <w:rPr>
          <w:sz w:val="28"/>
        </w:rPr>
        <w:t>ле, предусмотренными Гигиеническими нормативами и Санитарно-эпидемиологическими требованиями.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55" w:lineRule="auto"/>
        <w:ind w:right="136" w:firstLine="710"/>
        <w:jc w:val="both"/>
        <w:rPr>
          <w:sz w:val="28"/>
        </w:rPr>
      </w:pPr>
      <w:r>
        <w:rPr>
          <w:sz w:val="28"/>
        </w:rPr>
        <w:t>В целях удовлетворения образовательных потребностей и интересов обучающихся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могут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разрабатываться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индивидуальные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учебные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планы,</w:t>
      </w:r>
      <w:r>
        <w:rPr>
          <w:spacing w:val="40"/>
          <w:sz w:val="28"/>
        </w:rPr>
        <w:t xml:space="preserve"> </w:t>
      </w:r>
      <w:r>
        <w:rPr>
          <w:sz w:val="28"/>
        </w:rPr>
        <w:t>в том числе для ускоренного обучения, в пределах осваиваемой программы начального общего образования в порядке, установленном локальными нормативными актами образовательной организации. При формировании индивидуальных учебных планов, в том числе для ускоре</w:t>
      </w:r>
      <w:r>
        <w:rPr>
          <w:sz w:val="28"/>
        </w:rPr>
        <w:t>нного обучения, объём дневной и недельной учебной нагрузки, организация учебных и внеурочных мероприятий, расписание занятий, объём домашних заданий должны соответствовать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предусмотренным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Гигиеническими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нормативами</w:t>
      </w:r>
      <w:r>
        <w:rPr>
          <w:spacing w:val="40"/>
          <w:sz w:val="28"/>
        </w:rPr>
        <w:t xml:space="preserve"> </w:t>
      </w:r>
      <w:r>
        <w:rPr>
          <w:sz w:val="28"/>
        </w:rPr>
        <w:t>и Санитарно-эпидемиологическ</w:t>
      </w:r>
      <w:r>
        <w:rPr>
          <w:sz w:val="28"/>
        </w:rPr>
        <w:t>ими требованиями.</w:t>
      </w:r>
    </w:p>
    <w:p w:rsidR="007A46EE" w:rsidRDefault="007A46EE">
      <w:pPr>
        <w:pStyle w:val="a3"/>
        <w:spacing w:before="156"/>
        <w:ind w:left="0"/>
        <w:jc w:val="left"/>
      </w:pPr>
    </w:p>
    <w:p w:rsidR="007A46EE" w:rsidRDefault="009E1D98">
      <w:pPr>
        <w:pStyle w:val="1"/>
        <w:numPr>
          <w:ilvl w:val="0"/>
          <w:numId w:val="80"/>
        </w:numPr>
        <w:tabs>
          <w:tab w:val="left" w:pos="846"/>
        </w:tabs>
        <w:spacing w:before="1"/>
        <w:ind w:left="846" w:hanging="421"/>
        <w:jc w:val="left"/>
      </w:pPr>
      <w:bookmarkStart w:id="6" w:name="18._Планируемые_результаты_освоения_ООП_"/>
      <w:bookmarkEnd w:id="6"/>
      <w:r>
        <w:rPr>
          <w:spacing w:val="-2"/>
        </w:rPr>
        <w:t>Планируемые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  <w:r>
        <w:rPr>
          <w:spacing w:val="-1"/>
        </w:rPr>
        <w:t xml:space="preserve"> </w:t>
      </w:r>
      <w:r>
        <w:rPr>
          <w:spacing w:val="-2"/>
        </w:rPr>
        <w:t>освоения</w:t>
      </w:r>
      <w:r>
        <w:rPr>
          <w:spacing w:val="-7"/>
        </w:rPr>
        <w:t xml:space="preserve"> </w:t>
      </w:r>
      <w:r>
        <w:rPr>
          <w:spacing w:val="-2"/>
        </w:rPr>
        <w:t>ООП</w:t>
      </w:r>
      <w:r>
        <w:rPr>
          <w:spacing w:val="-6"/>
        </w:rPr>
        <w:t xml:space="preserve"> </w:t>
      </w:r>
      <w:r>
        <w:rPr>
          <w:spacing w:val="-4"/>
        </w:rPr>
        <w:t>НОО.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before="172" w:line="355" w:lineRule="auto"/>
        <w:ind w:right="150" w:firstLine="710"/>
        <w:jc w:val="both"/>
        <w:rPr>
          <w:sz w:val="28"/>
        </w:rPr>
      </w:pPr>
      <w:r>
        <w:rPr>
          <w:sz w:val="28"/>
        </w:rPr>
        <w:t>Планируемые результаты освоения ООП НОО соответствуют современным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целям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начального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общего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образования,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представленным</w:t>
      </w:r>
    </w:p>
    <w:p w:rsidR="007A46EE" w:rsidRDefault="007A46EE">
      <w:pPr>
        <w:pStyle w:val="a5"/>
        <w:spacing w:line="355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5"/>
      </w:pPr>
      <w:r>
        <w:t>во</w:t>
      </w:r>
      <w:r>
        <w:rPr>
          <w:spacing w:val="-6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</w:t>
      </w:r>
      <w:r>
        <w:rPr>
          <w:spacing w:val="-4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личностных, метапредметных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</w:t>
      </w:r>
      <w:r>
        <w:t>редметных</w:t>
      </w:r>
      <w:r>
        <w:rPr>
          <w:spacing w:val="-12"/>
        </w:rPr>
        <w:t xml:space="preserve"> </w:t>
      </w:r>
      <w:r>
        <w:t xml:space="preserve">достижений </w:t>
      </w:r>
      <w:r>
        <w:rPr>
          <w:spacing w:val="-2"/>
        </w:rPr>
        <w:t>обучающегося.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55" w:lineRule="auto"/>
        <w:ind w:right="138" w:firstLine="710"/>
        <w:jc w:val="both"/>
        <w:rPr>
          <w:sz w:val="28"/>
        </w:rPr>
      </w:pPr>
      <w:r>
        <w:rPr>
          <w:sz w:val="28"/>
        </w:rPr>
        <w:t>Личностные результаты освоения ООП НОО достигаются в единстве учебной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воспитательной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деятельности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образовательной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в соответствии с традиционными российскими социокультурными и духовно- нравственными цен</w:t>
      </w:r>
      <w:r>
        <w:rPr>
          <w:sz w:val="28"/>
        </w:rPr>
        <w:t>ностями, принятыми в обществе правилами и нормами поведения</w:t>
      </w:r>
      <w:r>
        <w:rPr>
          <w:spacing w:val="77"/>
          <w:sz w:val="28"/>
        </w:rPr>
        <w:t xml:space="preserve">   </w:t>
      </w:r>
      <w:r>
        <w:rPr>
          <w:sz w:val="28"/>
        </w:rPr>
        <w:t>и</w:t>
      </w:r>
      <w:r>
        <w:rPr>
          <w:spacing w:val="74"/>
          <w:sz w:val="28"/>
        </w:rPr>
        <w:t xml:space="preserve">   </w:t>
      </w:r>
      <w:r>
        <w:rPr>
          <w:sz w:val="28"/>
        </w:rPr>
        <w:t>способствуют</w:t>
      </w:r>
      <w:r>
        <w:rPr>
          <w:spacing w:val="74"/>
          <w:sz w:val="28"/>
        </w:rPr>
        <w:t xml:space="preserve">   </w:t>
      </w:r>
      <w:r>
        <w:rPr>
          <w:sz w:val="28"/>
        </w:rPr>
        <w:t>процессам</w:t>
      </w:r>
      <w:r>
        <w:rPr>
          <w:spacing w:val="75"/>
          <w:sz w:val="28"/>
        </w:rPr>
        <w:t xml:space="preserve">   </w:t>
      </w:r>
      <w:r>
        <w:rPr>
          <w:sz w:val="28"/>
        </w:rPr>
        <w:t>самопознания,</w:t>
      </w:r>
      <w:r>
        <w:rPr>
          <w:spacing w:val="74"/>
          <w:sz w:val="28"/>
        </w:rPr>
        <w:t xml:space="preserve">   </w:t>
      </w:r>
      <w:r>
        <w:rPr>
          <w:sz w:val="28"/>
        </w:rPr>
        <w:t>самовоспитания и саморазвития, формирования внутренней позиции личности.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55" w:lineRule="auto"/>
        <w:ind w:right="138" w:firstLine="710"/>
        <w:jc w:val="both"/>
        <w:rPr>
          <w:sz w:val="28"/>
        </w:rPr>
      </w:pPr>
      <w:r>
        <w:rPr>
          <w:sz w:val="28"/>
        </w:rPr>
        <w:t>Метапредметные результаты характеризуют уровень сформированности познавательных, коммуникативных и регулятивных универсальных действий, которые</w:t>
      </w:r>
      <w:r>
        <w:rPr>
          <w:spacing w:val="71"/>
          <w:w w:val="150"/>
          <w:sz w:val="28"/>
        </w:rPr>
        <w:t xml:space="preserve">   </w:t>
      </w:r>
      <w:r>
        <w:rPr>
          <w:sz w:val="28"/>
        </w:rPr>
        <w:t>обеспечивают</w:t>
      </w:r>
      <w:r>
        <w:rPr>
          <w:spacing w:val="73"/>
          <w:w w:val="150"/>
          <w:sz w:val="28"/>
        </w:rPr>
        <w:t xml:space="preserve">   </w:t>
      </w:r>
      <w:r>
        <w:rPr>
          <w:sz w:val="28"/>
        </w:rPr>
        <w:t>успешность</w:t>
      </w:r>
      <w:r>
        <w:rPr>
          <w:spacing w:val="69"/>
          <w:w w:val="150"/>
          <w:sz w:val="28"/>
        </w:rPr>
        <w:t xml:space="preserve">   </w:t>
      </w:r>
      <w:r>
        <w:rPr>
          <w:sz w:val="28"/>
        </w:rPr>
        <w:t>изучения</w:t>
      </w:r>
      <w:r>
        <w:rPr>
          <w:spacing w:val="73"/>
          <w:w w:val="150"/>
          <w:sz w:val="28"/>
        </w:rPr>
        <w:t xml:space="preserve">   </w:t>
      </w:r>
      <w:r>
        <w:rPr>
          <w:sz w:val="28"/>
        </w:rPr>
        <w:t>учебных</w:t>
      </w:r>
      <w:r>
        <w:rPr>
          <w:spacing w:val="66"/>
          <w:w w:val="150"/>
          <w:sz w:val="28"/>
        </w:rPr>
        <w:t xml:space="preserve">   </w:t>
      </w:r>
      <w:r>
        <w:rPr>
          <w:sz w:val="28"/>
        </w:rPr>
        <w:t xml:space="preserve">предметов, а также становление способности к самообразованию </w:t>
      </w:r>
      <w:r>
        <w:rPr>
          <w:sz w:val="28"/>
        </w:rPr>
        <w:t>и саморазвитию. В результате освоения содержания программы начального общего образования обучающиеся овладевают рядом междисциплинарных понятий, а также различными знаково- символическими средствами, которые помогают обучающимся применять знания, как в тип</w:t>
      </w:r>
      <w:r>
        <w:rPr>
          <w:sz w:val="28"/>
        </w:rPr>
        <w:t>овых, так и в новых, нестандартных учебных ситуациях.</w:t>
      </w:r>
    </w:p>
    <w:p w:rsidR="007A46EE" w:rsidRDefault="007A46EE">
      <w:pPr>
        <w:pStyle w:val="a3"/>
        <w:spacing w:before="154"/>
        <w:ind w:left="0"/>
        <w:jc w:val="left"/>
      </w:pPr>
    </w:p>
    <w:p w:rsidR="007A46EE" w:rsidRDefault="009E1D98">
      <w:pPr>
        <w:pStyle w:val="1"/>
        <w:numPr>
          <w:ilvl w:val="0"/>
          <w:numId w:val="80"/>
        </w:numPr>
        <w:tabs>
          <w:tab w:val="left" w:pos="846"/>
        </w:tabs>
        <w:ind w:left="425" w:right="951" w:firstLine="0"/>
        <w:jc w:val="left"/>
      </w:pPr>
      <w:bookmarkStart w:id="7" w:name="19._Система_оценки_достижения_планируемы"/>
      <w:bookmarkEnd w:id="7"/>
      <w:r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17"/>
        </w:rPr>
        <w:t xml:space="preserve"> </w:t>
      </w:r>
      <w:r>
        <w:t>достижения</w:t>
      </w:r>
      <w:r>
        <w:rPr>
          <w:spacing w:val="-16"/>
        </w:rPr>
        <w:t xml:space="preserve"> </w:t>
      </w:r>
      <w:r>
        <w:t>планируемых</w:t>
      </w:r>
      <w:r>
        <w:rPr>
          <w:spacing w:val="-18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-17"/>
        </w:rPr>
        <w:t xml:space="preserve"> </w:t>
      </w:r>
      <w:r>
        <w:t xml:space="preserve">ООП </w:t>
      </w:r>
      <w:r>
        <w:rPr>
          <w:spacing w:val="-4"/>
        </w:rPr>
        <w:t>НОО.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50" w:lineRule="auto"/>
        <w:ind w:right="144" w:firstLine="710"/>
        <w:jc w:val="both"/>
        <w:rPr>
          <w:sz w:val="28"/>
        </w:rPr>
      </w:pPr>
      <w:r>
        <w:rPr>
          <w:sz w:val="28"/>
        </w:rPr>
        <w:t xml:space="preserve">Основой объективной оценки соответствия установленным требованиям образовательной деятельности и подготовки обучающихся, освоивших ООП НОО, является ФГОС НОО независимо от формы получения начального общего образования и формы обучения. Таким образом, ФГОС </w:t>
      </w:r>
      <w:r>
        <w:rPr>
          <w:sz w:val="28"/>
        </w:rPr>
        <w:t>НОО определяет основные требования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80"/>
          <w:sz w:val="28"/>
        </w:rPr>
        <w:t xml:space="preserve"> </w:t>
      </w:r>
      <w:r>
        <w:rPr>
          <w:sz w:val="28"/>
        </w:rPr>
        <w:t>оценки их достижения.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before="7" w:line="352" w:lineRule="auto"/>
        <w:ind w:right="142" w:firstLine="710"/>
        <w:jc w:val="both"/>
        <w:rPr>
          <w:sz w:val="28"/>
        </w:rPr>
      </w:pPr>
      <w:r>
        <w:rPr>
          <w:sz w:val="28"/>
        </w:rPr>
        <w:t>Система оценки достижения планируемых результатов (далее – система оценки)</w:t>
      </w:r>
      <w:r>
        <w:rPr>
          <w:spacing w:val="8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80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8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 в об</w:t>
      </w:r>
      <w:r>
        <w:rPr>
          <w:sz w:val="28"/>
        </w:rPr>
        <w:t>разовательной организации и служит основой при разработке образовательной организацией соответствующего локального акта.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57" w:lineRule="auto"/>
        <w:ind w:right="151" w:firstLine="710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8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80"/>
          <w:sz w:val="28"/>
        </w:rPr>
        <w:t xml:space="preserve"> </w:t>
      </w:r>
      <w:r>
        <w:rPr>
          <w:sz w:val="28"/>
        </w:rPr>
        <w:t>призвана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поддержанию</w:t>
      </w:r>
      <w:r>
        <w:rPr>
          <w:spacing w:val="80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40"/>
          <w:sz w:val="28"/>
        </w:rPr>
        <w:t xml:space="preserve"> </w:t>
      </w:r>
      <w:r>
        <w:rPr>
          <w:sz w:val="28"/>
        </w:rPr>
        <w:t>всей системы образования, обеспечению преемственности в системе непрерывного</w:t>
      </w:r>
    </w:p>
    <w:p w:rsidR="007A46EE" w:rsidRDefault="007A46EE">
      <w:pPr>
        <w:pStyle w:val="a5"/>
        <w:spacing w:line="357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2" w:lineRule="auto"/>
        <w:ind w:right="141"/>
      </w:pPr>
      <w:r>
        <w:t>образования. Её основными функциями являются: ориентация образовательного процесса</w:t>
      </w:r>
      <w:r>
        <w:rPr>
          <w:spacing w:val="76"/>
        </w:rPr>
        <w:t xml:space="preserve">  </w:t>
      </w:r>
      <w:r>
        <w:t>на</w:t>
      </w:r>
      <w:r>
        <w:rPr>
          <w:spacing w:val="74"/>
        </w:rPr>
        <w:t xml:space="preserve">  </w:t>
      </w:r>
      <w:r>
        <w:t>достижение</w:t>
      </w:r>
      <w:r>
        <w:rPr>
          <w:spacing w:val="77"/>
        </w:rPr>
        <w:t xml:space="preserve">  </w:t>
      </w:r>
      <w:r>
        <w:t>планируемых</w:t>
      </w:r>
      <w:r>
        <w:rPr>
          <w:spacing w:val="72"/>
        </w:rPr>
        <w:t xml:space="preserve">  </w:t>
      </w:r>
      <w:r>
        <w:t>результатов</w:t>
      </w:r>
      <w:r>
        <w:rPr>
          <w:spacing w:val="73"/>
        </w:rPr>
        <w:t xml:space="preserve">  </w:t>
      </w:r>
      <w:r>
        <w:t>освоения</w:t>
      </w:r>
      <w:r>
        <w:rPr>
          <w:spacing w:val="79"/>
        </w:rPr>
        <w:t xml:space="preserve">  </w:t>
      </w:r>
      <w:r>
        <w:t>ФОП</w:t>
      </w:r>
      <w:r>
        <w:rPr>
          <w:spacing w:val="72"/>
        </w:rPr>
        <w:t xml:space="preserve">  </w:t>
      </w:r>
      <w:r>
        <w:t>НОО и</w:t>
      </w:r>
      <w:r>
        <w:rPr>
          <w:spacing w:val="-8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э</w:t>
      </w:r>
      <w:r>
        <w:t>ффективной</w:t>
      </w:r>
      <w:r>
        <w:rPr>
          <w:spacing w:val="-2"/>
        </w:rPr>
        <w:t xml:space="preserve"> </w:t>
      </w:r>
      <w:r>
        <w:t>обратной</w:t>
      </w:r>
      <w:r>
        <w:rPr>
          <w:spacing w:val="-7"/>
        </w:rPr>
        <w:t xml:space="preserve"> </w:t>
      </w:r>
      <w:r>
        <w:t>связи,</w:t>
      </w:r>
      <w:r>
        <w:rPr>
          <w:spacing w:val="-4"/>
        </w:rPr>
        <w:t xml:space="preserve"> </w:t>
      </w:r>
      <w:r>
        <w:t>позволяющей</w:t>
      </w:r>
      <w:r>
        <w:rPr>
          <w:spacing w:val="-6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управление образовательным процессом.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55" w:lineRule="auto"/>
        <w:ind w:right="151" w:firstLine="710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80"/>
          <w:sz w:val="28"/>
        </w:rPr>
        <w:t xml:space="preserve">  </w:t>
      </w:r>
      <w:r>
        <w:rPr>
          <w:sz w:val="28"/>
        </w:rPr>
        <w:t>направлениями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целями</w:t>
      </w:r>
      <w:r>
        <w:rPr>
          <w:spacing w:val="80"/>
          <w:sz w:val="28"/>
        </w:rPr>
        <w:t xml:space="preserve">  </w:t>
      </w:r>
      <w:r>
        <w:rPr>
          <w:sz w:val="28"/>
        </w:rPr>
        <w:t>оценочной</w:t>
      </w:r>
      <w:r>
        <w:rPr>
          <w:spacing w:val="80"/>
          <w:sz w:val="28"/>
        </w:rPr>
        <w:t xml:space="preserve"> 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в образовательной организации являются:</w:t>
      </w:r>
    </w:p>
    <w:p w:rsidR="007A46EE" w:rsidRDefault="009E1D98">
      <w:pPr>
        <w:pStyle w:val="a3"/>
        <w:spacing w:line="352" w:lineRule="auto"/>
        <w:ind w:right="155" w:firstLine="710"/>
      </w:pPr>
      <w:r>
        <w:t>оценка образовательных достижений обучающихся на различных этапах</w:t>
      </w:r>
      <w:r>
        <w:t xml:space="preserve">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</w:t>
      </w:r>
    </w:p>
    <w:p w:rsidR="007A46EE" w:rsidRDefault="009E1D98">
      <w:pPr>
        <w:pStyle w:val="a3"/>
        <w:spacing w:line="355" w:lineRule="auto"/>
        <w:ind w:right="149" w:firstLine="710"/>
      </w:pPr>
      <w:r>
        <w:t>оценка</w:t>
      </w:r>
      <w:r>
        <w:rPr>
          <w:spacing w:val="80"/>
          <w:w w:val="150"/>
        </w:rPr>
        <w:t xml:space="preserve">   </w:t>
      </w:r>
      <w:r>
        <w:t>результатов</w:t>
      </w:r>
      <w:r>
        <w:rPr>
          <w:spacing w:val="80"/>
          <w:w w:val="150"/>
        </w:rPr>
        <w:t xml:space="preserve">   </w:t>
      </w:r>
      <w:r>
        <w:t>деятельности</w:t>
      </w:r>
      <w:r>
        <w:rPr>
          <w:spacing w:val="80"/>
          <w:w w:val="150"/>
        </w:rPr>
        <w:t xml:space="preserve">   </w:t>
      </w:r>
      <w:r>
        <w:t>педагогических</w:t>
      </w:r>
      <w:r>
        <w:rPr>
          <w:spacing w:val="80"/>
          <w:w w:val="150"/>
        </w:rPr>
        <w:t xml:space="preserve">   </w:t>
      </w:r>
      <w:r>
        <w:t>работников как основа аттестационных процедур;</w:t>
      </w:r>
    </w:p>
    <w:p w:rsidR="007A46EE" w:rsidRDefault="009E1D98">
      <w:pPr>
        <w:pStyle w:val="a3"/>
        <w:spacing w:line="355" w:lineRule="auto"/>
        <w:ind w:right="145" w:firstLine="710"/>
      </w:pPr>
      <w:r>
        <w:t>оценка</w:t>
      </w:r>
      <w:r>
        <w:rPr>
          <w:spacing w:val="80"/>
        </w:rPr>
        <w:t xml:space="preserve">   </w:t>
      </w:r>
      <w:r>
        <w:t>результатов</w:t>
      </w:r>
      <w:r>
        <w:rPr>
          <w:spacing w:val="80"/>
        </w:rPr>
        <w:t xml:space="preserve">   </w:t>
      </w:r>
      <w:r>
        <w:t>деятельности</w:t>
      </w:r>
      <w:r>
        <w:rPr>
          <w:spacing w:val="80"/>
        </w:rPr>
        <w:t xml:space="preserve">   </w:t>
      </w:r>
      <w:r>
        <w:t>образовательной</w:t>
      </w:r>
      <w:r>
        <w:rPr>
          <w:spacing w:val="80"/>
        </w:rPr>
        <w:t xml:space="preserve">   </w:t>
      </w:r>
      <w:r>
        <w:t>организации как основа аккредитационных процедур.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52" w:lineRule="auto"/>
        <w:ind w:right="141" w:firstLine="710"/>
        <w:jc w:val="both"/>
        <w:rPr>
          <w:sz w:val="28"/>
        </w:rPr>
      </w:pPr>
      <w:r>
        <w:rPr>
          <w:sz w:val="28"/>
        </w:rPr>
        <w:t>Основным</w:t>
      </w:r>
      <w:r>
        <w:rPr>
          <w:spacing w:val="80"/>
          <w:sz w:val="28"/>
        </w:rPr>
        <w:t xml:space="preserve">   </w:t>
      </w:r>
      <w:r>
        <w:rPr>
          <w:sz w:val="28"/>
        </w:rPr>
        <w:t>объектом</w:t>
      </w:r>
      <w:r>
        <w:rPr>
          <w:spacing w:val="80"/>
          <w:sz w:val="28"/>
        </w:rPr>
        <w:t xml:space="preserve">   </w:t>
      </w:r>
      <w:r>
        <w:rPr>
          <w:sz w:val="28"/>
        </w:rPr>
        <w:t>системы</w:t>
      </w:r>
      <w:r>
        <w:rPr>
          <w:spacing w:val="80"/>
          <w:sz w:val="28"/>
        </w:rPr>
        <w:t xml:space="preserve">   </w:t>
      </w:r>
      <w:r>
        <w:rPr>
          <w:sz w:val="28"/>
        </w:rPr>
        <w:t>оценки,</w:t>
      </w:r>
      <w:r>
        <w:rPr>
          <w:spacing w:val="80"/>
          <w:sz w:val="28"/>
        </w:rPr>
        <w:t xml:space="preserve">   </w:t>
      </w:r>
      <w:r>
        <w:rPr>
          <w:sz w:val="28"/>
        </w:rPr>
        <w:t>её</w:t>
      </w:r>
      <w:r>
        <w:rPr>
          <w:spacing w:val="80"/>
          <w:sz w:val="28"/>
        </w:rPr>
        <w:t xml:space="preserve">   </w:t>
      </w:r>
      <w:r>
        <w:rPr>
          <w:sz w:val="28"/>
        </w:rPr>
        <w:t>содержательной и критериальной базой выступают требования ФГОС НОО, которые конкретизируются в планируемых результатах освоения обучающимися ООП НОО.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spacing w:line="318" w:lineRule="exact"/>
        <w:ind w:left="1768" w:hanging="632"/>
        <w:jc w:val="both"/>
        <w:rPr>
          <w:sz w:val="28"/>
        </w:rPr>
      </w:pPr>
      <w:r>
        <w:rPr>
          <w:sz w:val="28"/>
        </w:rPr>
        <w:t>Система</w:t>
      </w:r>
      <w:r>
        <w:rPr>
          <w:spacing w:val="-1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12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внешней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оценки.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spacing w:before="100"/>
        <w:ind w:left="1768" w:hanging="632"/>
        <w:jc w:val="both"/>
        <w:rPr>
          <w:sz w:val="28"/>
        </w:rPr>
      </w:pPr>
      <w:r>
        <w:rPr>
          <w:spacing w:val="-2"/>
          <w:sz w:val="28"/>
        </w:rPr>
        <w:t>Внутренняя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включает:</w:t>
      </w:r>
    </w:p>
    <w:p w:rsidR="007A46EE" w:rsidRDefault="009E1D98">
      <w:pPr>
        <w:pStyle w:val="a3"/>
        <w:spacing w:before="153"/>
        <w:ind w:left="1136"/>
        <w:jc w:val="left"/>
      </w:pPr>
      <w:r>
        <w:rPr>
          <w:spacing w:val="-2"/>
        </w:rPr>
        <w:t>стартовую</w:t>
      </w:r>
      <w:r>
        <w:rPr>
          <w:spacing w:val="-11"/>
        </w:rPr>
        <w:t xml:space="preserve"> </w:t>
      </w:r>
      <w:r>
        <w:rPr>
          <w:spacing w:val="-2"/>
        </w:rPr>
        <w:t>диагн</w:t>
      </w:r>
      <w:r>
        <w:rPr>
          <w:spacing w:val="-2"/>
        </w:rPr>
        <w:t>остику;</w:t>
      </w:r>
    </w:p>
    <w:p w:rsidR="007A46EE" w:rsidRDefault="009E1D98">
      <w:pPr>
        <w:pStyle w:val="a3"/>
        <w:spacing w:before="149" w:line="357" w:lineRule="auto"/>
        <w:ind w:left="1136" w:right="5604"/>
        <w:jc w:val="left"/>
      </w:pPr>
      <w:r>
        <w:t>текущую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тематическую</w:t>
      </w:r>
      <w:r>
        <w:rPr>
          <w:spacing w:val="-18"/>
        </w:rPr>
        <w:t xml:space="preserve"> </w:t>
      </w:r>
      <w:r>
        <w:t>оценки; итоговую оценку;</w:t>
      </w:r>
    </w:p>
    <w:p w:rsidR="007A46EE" w:rsidRDefault="009E1D98">
      <w:pPr>
        <w:pStyle w:val="a3"/>
        <w:spacing w:line="318" w:lineRule="exact"/>
        <w:ind w:left="1136"/>
        <w:jc w:val="left"/>
      </w:pPr>
      <w:r>
        <w:rPr>
          <w:spacing w:val="-2"/>
        </w:rPr>
        <w:t>промежуточную</w:t>
      </w:r>
      <w:r>
        <w:rPr>
          <w:spacing w:val="-9"/>
        </w:rPr>
        <w:t xml:space="preserve"> </w:t>
      </w:r>
      <w:r>
        <w:rPr>
          <w:spacing w:val="-2"/>
        </w:rPr>
        <w:t>аттестацию;</w:t>
      </w:r>
    </w:p>
    <w:p w:rsidR="007A46EE" w:rsidRDefault="009E1D98">
      <w:pPr>
        <w:pStyle w:val="a3"/>
        <w:spacing w:before="163"/>
        <w:ind w:left="1136"/>
        <w:jc w:val="left"/>
      </w:pPr>
      <w:r>
        <w:rPr>
          <w:spacing w:val="-2"/>
        </w:rPr>
        <w:t>психолого-педагогическое</w:t>
      </w:r>
      <w:r>
        <w:rPr>
          <w:spacing w:val="-7"/>
        </w:rPr>
        <w:t xml:space="preserve"> </w:t>
      </w:r>
      <w:r>
        <w:rPr>
          <w:spacing w:val="-2"/>
        </w:rPr>
        <w:t>наблюдение;</w:t>
      </w:r>
    </w:p>
    <w:p w:rsidR="007A46EE" w:rsidRDefault="009E1D98">
      <w:pPr>
        <w:pStyle w:val="a3"/>
        <w:spacing w:before="149"/>
        <w:ind w:left="1136"/>
        <w:jc w:val="left"/>
      </w:pPr>
      <w:r>
        <w:rPr>
          <w:spacing w:val="-2"/>
        </w:rPr>
        <w:t>внутренний</w:t>
      </w:r>
      <w:r>
        <w:rPr>
          <w:spacing w:val="-6"/>
        </w:rPr>
        <w:t xml:space="preserve"> </w:t>
      </w:r>
      <w:r>
        <w:rPr>
          <w:spacing w:val="-2"/>
        </w:rPr>
        <w:t>мониторинг</w:t>
      </w:r>
      <w:r>
        <w:rPr>
          <w:spacing w:val="-4"/>
        </w:rPr>
        <w:t xml:space="preserve"> </w:t>
      </w:r>
      <w:r>
        <w:rPr>
          <w:spacing w:val="-2"/>
        </w:rPr>
        <w:t>образовательных</w:t>
      </w:r>
      <w:r>
        <w:rPr>
          <w:spacing w:val="-14"/>
        </w:rPr>
        <w:t xml:space="preserve"> </w:t>
      </w:r>
      <w:r>
        <w:rPr>
          <w:spacing w:val="-2"/>
        </w:rPr>
        <w:t>достижений</w:t>
      </w:r>
      <w:r>
        <w:rPr>
          <w:spacing w:val="-4"/>
        </w:rPr>
        <w:t xml:space="preserve"> </w:t>
      </w:r>
      <w:r>
        <w:rPr>
          <w:spacing w:val="-2"/>
        </w:rPr>
        <w:t>обучающихся.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spacing w:before="153"/>
        <w:ind w:left="1768" w:hanging="632"/>
        <w:rPr>
          <w:sz w:val="28"/>
        </w:rPr>
      </w:pPr>
      <w:r>
        <w:rPr>
          <w:spacing w:val="-2"/>
          <w:sz w:val="28"/>
        </w:rPr>
        <w:t>Внешняя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включает:</w:t>
      </w:r>
    </w:p>
    <w:p w:rsidR="007A46EE" w:rsidRDefault="009E1D98">
      <w:pPr>
        <w:pStyle w:val="a3"/>
        <w:spacing w:before="158" w:line="364" w:lineRule="auto"/>
        <w:ind w:left="1136" w:right="2134"/>
        <w:jc w:val="left"/>
        <w:rPr>
          <w:rFonts w:ascii="Calibri" w:hAnsi="Calibri"/>
          <w:position w:val="9"/>
          <w:sz w:val="18"/>
        </w:rPr>
      </w:pPr>
      <w:r>
        <w:t>независимую</w:t>
      </w:r>
      <w:r>
        <w:rPr>
          <w:spacing w:val="-18"/>
        </w:rPr>
        <w:t xml:space="preserve"> </w:t>
      </w:r>
      <w:r>
        <w:t>оценку</w:t>
      </w:r>
      <w:r>
        <w:rPr>
          <w:spacing w:val="-17"/>
        </w:rPr>
        <w:t xml:space="preserve"> </w:t>
      </w:r>
      <w:r>
        <w:t>качества</w:t>
      </w:r>
      <w:r>
        <w:rPr>
          <w:spacing w:val="-18"/>
        </w:rPr>
        <w:t xml:space="preserve"> </w:t>
      </w:r>
      <w:r>
        <w:t>подготовки</w:t>
      </w:r>
      <w:r>
        <w:rPr>
          <w:spacing w:val="-17"/>
        </w:rPr>
        <w:t xml:space="preserve"> </w:t>
      </w:r>
      <w:r>
        <w:t>обучающихся</w:t>
      </w:r>
      <w:r>
        <w:rPr>
          <w:rFonts w:ascii="Calibri" w:hAnsi="Calibri"/>
          <w:position w:val="9"/>
          <w:sz w:val="18"/>
        </w:rPr>
        <w:t>14</w:t>
      </w:r>
      <w:r>
        <w:t>; итоговую аттестацию.</w:t>
      </w:r>
      <w:r>
        <w:rPr>
          <w:rFonts w:ascii="Calibri" w:hAnsi="Calibri"/>
          <w:position w:val="9"/>
          <w:sz w:val="18"/>
        </w:rPr>
        <w:t>15</w:t>
      </w:r>
    </w:p>
    <w:p w:rsidR="007A46EE" w:rsidRDefault="009E1D98">
      <w:pPr>
        <w:pStyle w:val="a3"/>
        <w:spacing w:before="141"/>
        <w:ind w:left="0"/>
        <w:jc w:val="left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260091</wp:posOffset>
                </wp:positionV>
                <wp:extent cx="1829435" cy="9525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6.650002pt;margin-top:20.479622pt;width:144.050pt;height:.71997pt;mso-position-horizontal-relative:page;mso-position-vertical-relative:paragraph;z-index:-15725056;mso-wrap-distance-left:0;mso-wrap-distance-right:0" id="docshape7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A46EE" w:rsidRDefault="009E1D98">
      <w:pPr>
        <w:spacing w:before="97" w:line="237" w:lineRule="auto"/>
        <w:ind w:left="425"/>
        <w:rPr>
          <w:sz w:val="24"/>
        </w:rPr>
      </w:pPr>
      <w:r>
        <w:rPr>
          <w:rFonts w:ascii="Calibri" w:hAnsi="Calibri"/>
          <w:position w:val="7"/>
          <w:sz w:val="13"/>
        </w:rPr>
        <w:t>14</w:t>
      </w:r>
      <w:r>
        <w:rPr>
          <w:rFonts w:ascii="Calibri" w:hAnsi="Calibri"/>
          <w:spacing w:val="11"/>
          <w:position w:val="7"/>
          <w:sz w:val="13"/>
        </w:rPr>
        <w:t xml:space="preserve"> </w:t>
      </w:r>
      <w:r>
        <w:rPr>
          <w:sz w:val="24"/>
        </w:rPr>
        <w:t>Статья</w:t>
      </w:r>
      <w:r>
        <w:rPr>
          <w:spacing w:val="-1"/>
          <w:sz w:val="24"/>
        </w:rPr>
        <w:t xml:space="preserve"> </w:t>
      </w:r>
      <w:r>
        <w:rPr>
          <w:sz w:val="24"/>
        </w:rPr>
        <w:t>95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29</w:t>
      </w:r>
      <w:r>
        <w:rPr>
          <w:spacing w:val="-7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6"/>
          <w:sz w:val="24"/>
        </w:rPr>
        <w:t xml:space="preserve"> </w:t>
      </w:r>
      <w:r>
        <w:rPr>
          <w:sz w:val="24"/>
        </w:rPr>
        <w:t>2012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273-ФЗ</w:t>
      </w:r>
      <w:r>
        <w:rPr>
          <w:spacing w:val="-7"/>
          <w:sz w:val="24"/>
        </w:rPr>
        <w:t xml:space="preserve"> </w:t>
      </w:r>
      <w:r>
        <w:rPr>
          <w:sz w:val="24"/>
        </w:rPr>
        <w:t>«Об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 Российской </w:t>
      </w:r>
      <w:r>
        <w:rPr>
          <w:spacing w:val="-2"/>
          <w:sz w:val="24"/>
        </w:rPr>
        <w:t>Федерации».</w:t>
      </w:r>
    </w:p>
    <w:p w:rsidR="007A46EE" w:rsidRDefault="007A46EE">
      <w:pPr>
        <w:spacing w:line="237" w:lineRule="auto"/>
        <w:rPr>
          <w:sz w:val="24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48" w:lineRule="auto"/>
        <w:ind w:right="145" w:firstLine="710"/>
        <w:jc w:val="both"/>
        <w:rPr>
          <w:sz w:val="28"/>
        </w:rPr>
      </w:pPr>
      <w:r>
        <w:rPr>
          <w:sz w:val="28"/>
        </w:rPr>
        <w:t>В соответствии с ФГОС НОО система оценки образовательной организации реализует системно-деятельностный, уровневый и комплексный подходы к оценке образовательных достижений.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5"/>
        </w:tabs>
        <w:spacing w:before="16" w:line="350" w:lineRule="auto"/>
        <w:ind w:right="140" w:firstLine="710"/>
        <w:jc w:val="both"/>
        <w:rPr>
          <w:sz w:val="28"/>
        </w:rPr>
      </w:pPr>
      <w:r>
        <w:rPr>
          <w:sz w:val="28"/>
        </w:rPr>
        <w:t>Системно-деятельностный подход к оценке образовательных достижений</w:t>
      </w:r>
      <w:r>
        <w:rPr>
          <w:spacing w:val="40"/>
          <w:sz w:val="28"/>
        </w:rPr>
        <w:t xml:space="preserve">  </w:t>
      </w:r>
      <w:r>
        <w:rPr>
          <w:sz w:val="28"/>
        </w:rPr>
        <w:t>обучающихся</w:t>
      </w:r>
      <w:r>
        <w:rPr>
          <w:spacing w:val="40"/>
          <w:sz w:val="28"/>
        </w:rPr>
        <w:t xml:space="preserve">  </w:t>
      </w:r>
      <w:r>
        <w:rPr>
          <w:sz w:val="28"/>
        </w:rPr>
        <w:t>пр</w:t>
      </w:r>
      <w:r>
        <w:rPr>
          <w:sz w:val="28"/>
        </w:rPr>
        <w:t>оявляется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оценке</w:t>
      </w:r>
      <w:r>
        <w:rPr>
          <w:spacing w:val="40"/>
          <w:sz w:val="28"/>
        </w:rPr>
        <w:t xml:space="preserve">  </w:t>
      </w:r>
      <w:r>
        <w:rPr>
          <w:sz w:val="28"/>
        </w:rPr>
        <w:t>способности</w:t>
      </w:r>
      <w:r>
        <w:rPr>
          <w:spacing w:val="40"/>
          <w:sz w:val="28"/>
        </w:rPr>
        <w:t xml:space="preserve">  </w:t>
      </w:r>
      <w:r>
        <w:rPr>
          <w:sz w:val="28"/>
        </w:rPr>
        <w:t>обучающихся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</w:t>
      </w:r>
      <w:r>
        <w:rPr>
          <w:sz w:val="28"/>
        </w:rPr>
        <w:t>ируемые результаты обучения, выраженные в деятельностной форме.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5"/>
        </w:tabs>
        <w:spacing w:before="12" w:line="352" w:lineRule="auto"/>
        <w:ind w:right="135" w:firstLine="710"/>
        <w:jc w:val="both"/>
        <w:rPr>
          <w:sz w:val="28"/>
        </w:rPr>
      </w:pPr>
      <w:r>
        <w:rPr>
          <w:sz w:val="28"/>
        </w:rPr>
        <w:t>Уровневый подход к оценке образовательных достижений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80"/>
          <w:sz w:val="28"/>
        </w:rPr>
        <w:t xml:space="preserve">  </w:t>
      </w:r>
      <w:r>
        <w:rPr>
          <w:sz w:val="28"/>
        </w:rPr>
        <w:t>служит</w:t>
      </w:r>
      <w:r>
        <w:rPr>
          <w:spacing w:val="80"/>
          <w:sz w:val="28"/>
        </w:rPr>
        <w:t xml:space="preserve">  </w:t>
      </w:r>
      <w:r>
        <w:rPr>
          <w:sz w:val="28"/>
        </w:rPr>
        <w:t>основой</w:t>
      </w:r>
      <w:r>
        <w:rPr>
          <w:spacing w:val="80"/>
          <w:sz w:val="28"/>
        </w:rPr>
        <w:t xml:space="preserve">  </w:t>
      </w:r>
      <w:r>
        <w:rPr>
          <w:sz w:val="28"/>
        </w:rPr>
        <w:t>для</w:t>
      </w:r>
      <w:r>
        <w:rPr>
          <w:spacing w:val="80"/>
          <w:sz w:val="28"/>
        </w:rPr>
        <w:t xml:space="preserve"> 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 </w:t>
      </w:r>
      <w:r>
        <w:rPr>
          <w:sz w:val="28"/>
        </w:rPr>
        <w:t>индивидуальной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обучающимися.</w:t>
      </w:r>
      <w:r>
        <w:rPr>
          <w:spacing w:val="80"/>
          <w:sz w:val="28"/>
        </w:rPr>
        <w:t xml:space="preserve"> </w:t>
      </w:r>
      <w:r>
        <w:rPr>
          <w:sz w:val="28"/>
        </w:rPr>
        <w:t>Он</w:t>
      </w:r>
      <w:r>
        <w:rPr>
          <w:spacing w:val="80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80"/>
          <w:sz w:val="28"/>
        </w:rPr>
        <w:t xml:space="preserve"> </w:t>
      </w:r>
      <w:r>
        <w:rPr>
          <w:sz w:val="28"/>
        </w:rPr>
        <w:t>оценки,</w:t>
      </w:r>
      <w:r>
        <w:rPr>
          <w:sz w:val="28"/>
        </w:rPr>
        <w:t xml:space="preserve"> так и к представлению и интерпретации результатов измерений.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5"/>
        </w:tabs>
        <w:spacing w:line="352" w:lineRule="auto"/>
        <w:ind w:right="140" w:firstLine="710"/>
        <w:jc w:val="both"/>
        <w:rPr>
          <w:sz w:val="28"/>
        </w:rPr>
      </w:pPr>
      <w:r>
        <w:rPr>
          <w:sz w:val="28"/>
        </w:rPr>
        <w:t>Уровневый подход к оценке образовательных достижений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 реализуется за счёт фиксации различных уровней достижения обучающимися планируемых результатов. 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</w:t>
      </w:r>
      <w:r>
        <w:rPr>
          <w:sz w:val="28"/>
        </w:rPr>
        <w:t>мися в ходе учебного процесса, выступает достаточным для продолжения обучения и усвоения последующего учебного материала.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5"/>
        </w:tabs>
        <w:spacing w:line="355" w:lineRule="auto"/>
        <w:ind w:right="154" w:firstLine="710"/>
        <w:jc w:val="both"/>
        <w:rPr>
          <w:sz w:val="28"/>
        </w:rPr>
      </w:pPr>
      <w:r>
        <w:rPr>
          <w:sz w:val="28"/>
        </w:rPr>
        <w:t>Комплексный подход к оценке образовательных достижений реализуется через:</w:t>
      </w:r>
    </w:p>
    <w:p w:rsidR="007A46EE" w:rsidRDefault="009E1D98">
      <w:pPr>
        <w:pStyle w:val="a3"/>
        <w:spacing w:line="319" w:lineRule="exact"/>
        <w:ind w:left="1136"/>
      </w:pPr>
      <w:r>
        <w:t>оценку</w:t>
      </w:r>
      <w:r>
        <w:rPr>
          <w:spacing w:val="-18"/>
        </w:rPr>
        <w:t xml:space="preserve"> </w:t>
      </w:r>
      <w:r>
        <w:t>предметных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метапредметных</w:t>
      </w:r>
      <w:r>
        <w:rPr>
          <w:spacing w:val="-17"/>
        </w:rPr>
        <w:t xml:space="preserve"> </w:t>
      </w:r>
      <w:r>
        <w:rPr>
          <w:spacing w:val="-2"/>
        </w:rPr>
        <w:t>результатов;</w:t>
      </w:r>
    </w:p>
    <w:p w:rsidR="007A46EE" w:rsidRDefault="009E1D98">
      <w:pPr>
        <w:pStyle w:val="a3"/>
        <w:spacing w:before="114" w:line="352" w:lineRule="auto"/>
        <w:ind w:right="148" w:firstLine="710"/>
      </w:pPr>
      <w:r>
        <w:t>использовани</w:t>
      </w:r>
      <w:r>
        <w:t>е комплекса оценочных процедур как основы для оценки динамики</w:t>
      </w:r>
      <w:r>
        <w:rPr>
          <w:spacing w:val="80"/>
        </w:rPr>
        <w:t xml:space="preserve">   </w:t>
      </w:r>
      <w:r>
        <w:t>индивидуальных</w:t>
      </w:r>
      <w:r>
        <w:rPr>
          <w:spacing w:val="80"/>
        </w:rPr>
        <w:t xml:space="preserve">   </w:t>
      </w:r>
      <w:r>
        <w:t>образовательных</w:t>
      </w:r>
      <w:r>
        <w:rPr>
          <w:spacing w:val="80"/>
        </w:rPr>
        <w:t xml:space="preserve">   </w:t>
      </w:r>
      <w:r>
        <w:t>достижений</w:t>
      </w:r>
      <w:r>
        <w:rPr>
          <w:spacing w:val="80"/>
        </w:rPr>
        <w:t xml:space="preserve">   </w:t>
      </w:r>
      <w:r>
        <w:t>обучающихся и для итоговой оценки; использование контекстной информации (об особенностях обучающихся, условиях и процессе обучения и другие) для</w:t>
      </w:r>
      <w:r>
        <w:t xml:space="preserve"> интерпретации полученных результатов в целях управления качеством образования;</w:t>
      </w:r>
    </w:p>
    <w:p w:rsidR="007A46EE" w:rsidRDefault="009E1D98">
      <w:pPr>
        <w:pStyle w:val="a3"/>
        <w:spacing w:before="3"/>
        <w:ind w:left="0"/>
        <w:jc w:val="left"/>
        <w:rPr>
          <w:sz w:val="17"/>
        </w:rPr>
      </w:pPr>
      <w:r>
        <w:rPr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141657</wp:posOffset>
                </wp:positionV>
                <wp:extent cx="6483350" cy="9525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8335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83350" h="9525">
                              <a:moveTo>
                                <a:pt x="6482842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6482842" y="9143"/>
                              </a:lnTo>
                              <a:lnTo>
                                <a:pt x="64828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6.650002pt;margin-top:11.154137pt;width:510.46pt;height:.71997pt;mso-position-horizontal-relative:page;mso-position-vertical-relative:paragraph;z-index:-15724544;mso-wrap-distance-left:0;mso-wrap-distance-right:0" id="docshape8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A46EE" w:rsidRDefault="009E1D98">
      <w:pPr>
        <w:spacing w:before="95" w:line="237" w:lineRule="auto"/>
        <w:ind w:left="425" w:right="275"/>
        <w:rPr>
          <w:sz w:val="24"/>
        </w:rPr>
      </w:pPr>
      <w:r>
        <w:rPr>
          <w:rFonts w:ascii="Calibri" w:hAnsi="Calibri"/>
          <w:position w:val="7"/>
          <w:sz w:val="13"/>
        </w:rPr>
        <w:t>15</w:t>
      </w:r>
      <w:r>
        <w:rPr>
          <w:rFonts w:ascii="Calibri" w:hAnsi="Calibri"/>
          <w:spacing w:val="55"/>
          <w:position w:val="7"/>
          <w:sz w:val="13"/>
        </w:rPr>
        <w:t xml:space="preserve">  </w:t>
      </w:r>
      <w:r>
        <w:rPr>
          <w:sz w:val="24"/>
        </w:rPr>
        <w:t>Статья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59</w:t>
      </w:r>
      <w:r>
        <w:rPr>
          <w:spacing w:val="75"/>
          <w:w w:val="150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34"/>
          <w:sz w:val="24"/>
        </w:rPr>
        <w:t xml:space="preserve">  </w:t>
      </w:r>
      <w:r>
        <w:rPr>
          <w:sz w:val="24"/>
        </w:rPr>
        <w:t>закона</w:t>
      </w:r>
      <w:r>
        <w:rPr>
          <w:spacing w:val="74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29</w:t>
      </w:r>
      <w:r>
        <w:rPr>
          <w:spacing w:val="70"/>
          <w:w w:val="150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34"/>
          <w:sz w:val="24"/>
        </w:rPr>
        <w:t xml:space="preserve">  </w:t>
      </w:r>
      <w:r>
        <w:rPr>
          <w:sz w:val="24"/>
        </w:rPr>
        <w:t>2012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г.</w:t>
      </w:r>
      <w:r>
        <w:rPr>
          <w:spacing w:val="33"/>
          <w:sz w:val="24"/>
        </w:rPr>
        <w:t xml:space="preserve">  </w:t>
      </w:r>
      <w:r>
        <w:rPr>
          <w:sz w:val="24"/>
        </w:rPr>
        <w:t>№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273-ФЗ</w:t>
      </w:r>
      <w:r>
        <w:rPr>
          <w:spacing w:val="79"/>
          <w:w w:val="150"/>
          <w:sz w:val="24"/>
        </w:rPr>
        <w:t xml:space="preserve"> </w:t>
      </w:r>
      <w:r>
        <w:rPr>
          <w:sz w:val="24"/>
        </w:rPr>
        <w:t>«Об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образовании в Российской Федерации».</w:t>
      </w:r>
    </w:p>
    <w:p w:rsidR="007A46EE" w:rsidRDefault="007A46EE">
      <w:pPr>
        <w:spacing w:line="237" w:lineRule="auto"/>
        <w:rPr>
          <w:sz w:val="24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48" w:lineRule="auto"/>
        <w:ind w:right="151" w:firstLine="710"/>
      </w:pPr>
      <w:r>
        <w:t>использование разнообразных методов и форм оценки, взаимно дополняющих друг друга, в том числе оценок творческих работ, наблюдения;</w:t>
      </w:r>
    </w:p>
    <w:p w:rsidR="007A46EE" w:rsidRDefault="009E1D98">
      <w:pPr>
        <w:pStyle w:val="a3"/>
        <w:spacing w:before="8" w:line="350" w:lineRule="auto"/>
        <w:ind w:right="155" w:firstLine="710"/>
      </w:pPr>
      <w:r>
        <w:t>использование форм работы, обеспечивающих возможность включения обучающихся в самостоятельную оценочную деятельность (самоан</w:t>
      </w:r>
      <w:r>
        <w:t>ализ,</w:t>
      </w:r>
      <w:r>
        <w:rPr>
          <w:spacing w:val="40"/>
        </w:rPr>
        <w:t xml:space="preserve"> </w:t>
      </w:r>
      <w:r>
        <w:t>самооценка, взаимооценка);</w:t>
      </w:r>
    </w:p>
    <w:p w:rsidR="007A46EE" w:rsidRDefault="009E1D98">
      <w:pPr>
        <w:pStyle w:val="a3"/>
        <w:spacing w:before="5" w:line="350" w:lineRule="auto"/>
        <w:ind w:right="143" w:firstLine="710"/>
      </w:pPr>
      <w:r>
        <w:t>использование</w:t>
      </w:r>
      <w:r>
        <w:rPr>
          <w:spacing w:val="80"/>
          <w:w w:val="150"/>
        </w:rPr>
        <w:t xml:space="preserve"> </w:t>
      </w:r>
      <w:r>
        <w:t>мониторинга</w:t>
      </w:r>
      <w:r>
        <w:rPr>
          <w:spacing w:val="80"/>
          <w:w w:val="150"/>
        </w:rPr>
        <w:t xml:space="preserve"> </w:t>
      </w:r>
      <w:r>
        <w:t>динамических</w:t>
      </w:r>
      <w:r>
        <w:rPr>
          <w:spacing w:val="80"/>
        </w:rPr>
        <w:t xml:space="preserve"> </w:t>
      </w:r>
      <w:r>
        <w:t>показателей</w:t>
      </w:r>
      <w:r>
        <w:rPr>
          <w:spacing w:val="80"/>
        </w:rPr>
        <w:t xml:space="preserve"> </w:t>
      </w:r>
      <w:r>
        <w:t>освоения</w:t>
      </w:r>
      <w:r>
        <w:rPr>
          <w:spacing w:val="80"/>
          <w:w w:val="150"/>
        </w:rPr>
        <w:t xml:space="preserve"> </w:t>
      </w:r>
      <w:r>
        <w:t>умений</w:t>
      </w:r>
      <w:r>
        <w:rPr>
          <w:spacing w:val="40"/>
        </w:rPr>
        <w:t xml:space="preserve"> </w:t>
      </w:r>
      <w:r>
        <w:t>и знаний, в том числе формируемых с использованием информационно- коммуникационных (цифровых) технологий.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5"/>
        </w:tabs>
        <w:spacing w:before="2" w:line="350" w:lineRule="auto"/>
        <w:ind w:right="156" w:firstLine="710"/>
        <w:jc w:val="both"/>
        <w:rPr>
          <w:sz w:val="28"/>
        </w:rPr>
      </w:pPr>
      <w:r>
        <w:rPr>
          <w:sz w:val="28"/>
        </w:rPr>
        <w:t>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5"/>
        </w:tabs>
        <w:spacing w:before="11" w:line="350" w:lineRule="auto"/>
        <w:ind w:right="140" w:firstLine="7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соблюдение этических норм и правил взаимодействия с обучающимся с учётом его индивидуально- психологических особенностей развития.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5"/>
        </w:tabs>
        <w:spacing w:before="6" w:line="348" w:lineRule="auto"/>
        <w:ind w:right="151" w:firstLine="710"/>
        <w:jc w:val="both"/>
        <w:rPr>
          <w:sz w:val="28"/>
        </w:rPr>
      </w:pPr>
      <w:r>
        <w:rPr>
          <w:sz w:val="28"/>
        </w:rPr>
        <w:t>Личностные достижения обучающихся, освоивших ООП НОО, включают две группы результатов:</w:t>
      </w:r>
    </w:p>
    <w:p w:rsidR="007A46EE" w:rsidRDefault="009E1D98">
      <w:pPr>
        <w:pStyle w:val="a3"/>
        <w:spacing w:before="2" w:line="355" w:lineRule="auto"/>
        <w:ind w:right="145" w:firstLine="710"/>
      </w:pPr>
      <w:r>
        <w:t>основы</w:t>
      </w:r>
      <w:r>
        <w:rPr>
          <w:spacing w:val="40"/>
        </w:rPr>
        <w:t xml:space="preserve">  </w:t>
      </w:r>
      <w:r>
        <w:t>российской</w:t>
      </w:r>
      <w:r>
        <w:rPr>
          <w:spacing w:val="40"/>
        </w:rPr>
        <w:t xml:space="preserve">  </w:t>
      </w:r>
      <w:r>
        <w:t>гражданской</w:t>
      </w:r>
      <w:r>
        <w:rPr>
          <w:spacing w:val="40"/>
        </w:rPr>
        <w:t xml:space="preserve">  </w:t>
      </w:r>
      <w:r>
        <w:t>идент</w:t>
      </w:r>
      <w:r>
        <w:t>ичности,</w:t>
      </w:r>
      <w:r>
        <w:rPr>
          <w:spacing w:val="40"/>
        </w:rPr>
        <w:t xml:space="preserve">  </w:t>
      </w:r>
      <w:r>
        <w:t>ценностные</w:t>
      </w:r>
      <w:r>
        <w:rPr>
          <w:spacing w:val="40"/>
        </w:rPr>
        <w:t xml:space="preserve">  </w:t>
      </w:r>
      <w:r>
        <w:t>установки</w:t>
      </w:r>
      <w:r>
        <w:rPr>
          <w:spacing w:val="80"/>
        </w:rPr>
        <w:t xml:space="preserve"> </w:t>
      </w:r>
      <w:r>
        <w:t>и социально значимые качества личности;</w:t>
      </w:r>
    </w:p>
    <w:p w:rsidR="007A46EE" w:rsidRDefault="009E1D98">
      <w:pPr>
        <w:pStyle w:val="a3"/>
        <w:spacing w:line="357" w:lineRule="auto"/>
        <w:ind w:right="142" w:firstLine="710"/>
      </w:pPr>
      <w:r>
        <w:t>готовность</w:t>
      </w:r>
      <w:r>
        <w:rPr>
          <w:spacing w:val="80"/>
        </w:rPr>
        <w:t xml:space="preserve">  </w:t>
      </w:r>
      <w:r>
        <w:t>обучающихся</w:t>
      </w:r>
      <w:r>
        <w:rPr>
          <w:spacing w:val="80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саморазвитию,</w:t>
      </w:r>
      <w:r>
        <w:rPr>
          <w:spacing w:val="80"/>
        </w:rPr>
        <w:t xml:space="preserve">  </w:t>
      </w:r>
      <w:r>
        <w:t>мотивация</w:t>
      </w:r>
      <w:r>
        <w:rPr>
          <w:spacing w:val="80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познанию</w:t>
      </w:r>
      <w:r>
        <w:rPr>
          <w:spacing w:val="80"/>
        </w:rPr>
        <w:t xml:space="preserve"> </w:t>
      </w:r>
      <w:r>
        <w:t>и обучению, активное участие в социально значимой деятельности.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5"/>
        </w:tabs>
        <w:spacing w:line="355" w:lineRule="auto"/>
        <w:ind w:right="149" w:firstLine="710"/>
        <w:jc w:val="both"/>
        <w:rPr>
          <w:sz w:val="28"/>
        </w:rPr>
      </w:pPr>
      <w:r>
        <w:rPr>
          <w:sz w:val="28"/>
        </w:rPr>
        <w:t>Учитывая особенности групп личностных результатов, учи</w:t>
      </w:r>
      <w:r>
        <w:rPr>
          <w:sz w:val="28"/>
        </w:rPr>
        <w:t>тель может осуществлять оценку только следующих качеств:</w:t>
      </w:r>
    </w:p>
    <w:p w:rsidR="007A46EE" w:rsidRDefault="009E1D98">
      <w:pPr>
        <w:pStyle w:val="a3"/>
        <w:spacing w:line="319" w:lineRule="exact"/>
        <w:ind w:left="1136"/>
      </w:pPr>
      <w:r>
        <w:t>наличие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характеристика</w:t>
      </w:r>
      <w:r>
        <w:rPr>
          <w:spacing w:val="-11"/>
        </w:rPr>
        <w:t xml:space="preserve"> </w:t>
      </w:r>
      <w:r>
        <w:t>мотива</w:t>
      </w:r>
      <w:r>
        <w:rPr>
          <w:spacing w:val="-10"/>
        </w:rPr>
        <w:t xml:space="preserve"> </w:t>
      </w:r>
      <w:r>
        <w:t>познания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spacing w:val="-2"/>
        </w:rPr>
        <w:t>учения;</w:t>
      </w:r>
    </w:p>
    <w:p w:rsidR="007A46EE" w:rsidRDefault="009E1D98">
      <w:pPr>
        <w:pStyle w:val="a3"/>
        <w:spacing w:before="124" w:line="355" w:lineRule="auto"/>
        <w:ind w:right="158" w:firstLine="710"/>
      </w:pPr>
      <w:r>
        <w:t>наличие умений принимать и удерживать учебную задачу, планировать учебные действия;</w:t>
      </w:r>
    </w:p>
    <w:p w:rsidR="007A46EE" w:rsidRDefault="009E1D98">
      <w:pPr>
        <w:pStyle w:val="a3"/>
        <w:spacing w:line="320" w:lineRule="exact"/>
        <w:ind w:left="1136"/>
      </w:pPr>
      <w:r>
        <w:rPr>
          <w:spacing w:val="-2"/>
        </w:rPr>
        <w:t>способность</w:t>
      </w:r>
      <w:r>
        <w:rPr>
          <w:spacing w:val="-3"/>
        </w:rPr>
        <w:t xml:space="preserve"> </w:t>
      </w:r>
      <w:r>
        <w:rPr>
          <w:spacing w:val="-2"/>
        </w:rPr>
        <w:t>осуществлять</w:t>
      </w:r>
      <w:r>
        <w:rPr>
          <w:spacing w:val="-1"/>
        </w:rPr>
        <w:t xml:space="preserve"> </w:t>
      </w:r>
      <w:r>
        <w:rPr>
          <w:spacing w:val="-2"/>
        </w:rPr>
        <w:t>самоконтроль</w:t>
      </w:r>
      <w:r>
        <w:rPr>
          <w:spacing w:val="4"/>
        </w:rPr>
        <w:t xml:space="preserve"> </w:t>
      </w:r>
      <w:r>
        <w:rPr>
          <w:spacing w:val="-2"/>
        </w:rPr>
        <w:t>и самооценку.</w:t>
      </w:r>
    </w:p>
    <w:p w:rsidR="007A46EE" w:rsidRDefault="009E1D98">
      <w:pPr>
        <w:pStyle w:val="a3"/>
        <w:spacing w:before="148" w:line="348" w:lineRule="auto"/>
        <w:ind w:right="146" w:firstLine="710"/>
      </w:pPr>
      <w:r>
        <w:t>Диагностические задания, устанавливающие уровень этих качеств, целесообразно интегрировать с заданиями по оценке метапредметных регулятивных универсальных учебных действий.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6"/>
        </w:tabs>
        <w:spacing w:before="11"/>
        <w:ind w:left="1906" w:hanging="770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24"/>
          <w:sz w:val="28"/>
        </w:rPr>
        <w:t xml:space="preserve">  </w:t>
      </w:r>
      <w:r>
        <w:rPr>
          <w:sz w:val="28"/>
        </w:rPr>
        <w:t>метапредметных</w:t>
      </w:r>
      <w:r>
        <w:rPr>
          <w:spacing w:val="75"/>
          <w:w w:val="15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23"/>
          <w:sz w:val="28"/>
        </w:rPr>
        <w:t xml:space="preserve">  </w:t>
      </w:r>
      <w:r>
        <w:rPr>
          <w:sz w:val="28"/>
        </w:rPr>
        <w:t>осуществляется</w:t>
      </w:r>
      <w:r>
        <w:rPr>
          <w:spacing w:val="25"/>
          <w:sz w:val="28"/>
        </w:rPr>
        <w:t xml:space="preserve">  </w:t>
      </w:r>
      <w:r>
        <w:rPr>
          <w:sz w:val="28"/>
        </w:rPr>
        <w:t>через</w:t>
      </w:r>
      <w:r>
        <w:rPr>
          <w:spacing w:val="24"/>
          <w:sz w:val="28"/>
        </w:rPr>
        <w:t xml:space="preserve">  </w:t>
      </w:r>
      <w:r>
        <w:rPr>
          <w:spacing w:val="-2"/>
          <w:sz w:val="28"/>
        </w:rPr>
        <w:t>оценку</w:t>
      </w:r>
    </w:p>
    <w:p w:rsidR="007A46EE" w:rsidRDefault="007A46EE">
      <w:pPr>
        <w:pStyle w:val="a5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48" w:lineRule="auto"/>
        <w:ind w:right="152"/>
      </w:pPr>
      <w:r>
        <w:t>достижения планируемых результатов освоения ФОП НОО, которые отражают совокупность познавательных, коммуникативных и регулятивных универсальных учебных действий.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5"/>
        </w:tabs>
        <w:spacing w:before="11" w:line="350" w:lineRule="auto"/>
        <w:ind w:right="154" w:firstLine="710"/>
        <w:jc w:val="both"/>
        <w:rPr>
          <w:sz w:val="28"/>
        </w:rPr>
      </w:pPr>
      <w:r>
        <w:rPr>
          <w:sz w:val="28"/>
        </w:rPr>
        <w:t xml:space="preserve">Формирование метапредметных результатов обеспечивается комплексом освоения программ учебных </w:t>
      </w:r>
      <w:r>
        <w:rPr>
          <w:sz w:val="28"/>
        </w:rPr>
        <w:t>предметов и внеурочной деятельности.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5"/>
        </w:tabs>
        <w:spacing w:before="6" w:line="350" w:lineRule="auto"/>
        <w:ind w:right="156" w:firstLine="710"/>
        <w:jc w:val="both"/>
        <w:rPr>
          <w:sz w:val="28"/>
        </w:rPr>
      </w:pPr>
      <w:r>
        <w:rPr>
          <w:sz w:val="28"/>
        </w:rPr>
        <w:t xml:space="preserve">Оценка метапредметных результатов проводится с целью определения </w:t>
      </w:r>
      <w:r>
        <w:rPr>
          <w:spacing w:val="-2"/>
          <w:sz w:val="28"/>
        </w:rPr>
        <w:t>сформированности:</w:t>
      </w:r>
    </w:p>
    <w:p w:rsidR="007A46EE" w:rsidRDefault="009E1D98">
      <w:pPr>
        <w:pStyle w:val="a3"/>
        <w:spacing w:before="6" w:line="350" w:lineRule="auto"/>
        <w:ind w:left="1136" w:right="2134"/>
        <w:jc w:val="left"/>
      </w:pPr>
      <w:r>
        <w:t xml:space="preserve">познавательных универсальных учебных действий; </w:t>
      </w:r>
      <w:r>
        <w:rPr>
          <w:spacing w:val="-2"/>
        </w:rPr>
        <w:t>коммуникативных универсальных учебных</w:t>
      </w:r>
      <w:r>
        <w:rPr>
          <w:spacing w:val="-7"/>
        </w:rPr>
        <w:t xml:space="preserve"> </w:t>
      </w:r>
      <w:r>
        <w:rPr>
          <w:spacing w:val="-2"/>
        </w:rPr>
        <w:t xml:space="preserve">действий; </w:t>
      </w:r>
      <w:r>
        <w:t>регулятивных универсальных учебных действ</w:t>
      </w:r>
      <w:r>
        <w:t>ий.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5"/>
        </w:tabs>
        <w:spacing w:before="1" w:line="352" w:lineRule="auto"/>
        <w:ind w:right="157" w:firstLine="710"/>
        <w:jc w:val="both"/>
        <w:rPr>
          <w:sz w:val="28"/>
        </w:rPr>
      </w:pPr>
      <w:r>
        <w:rPr>
          <w:sz w:val="28"/>
        </w:rPr>
        <w:t>Овладение познавательными универсальными учебными действиями предполагает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 базовых</w:t>
      </w:r>
      <w:r>
        <w:rPr>
          <w:spacing w:val="-12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действий, базовых исследовательских действий, умений работать с информацией.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5"/>
        </w:tabs>
        <w:spacing w:line="350" w:lineRule="auto"/>
        <w:ind w:right="149" w:firstLine="710"/>
        <w:jc w:val="both"/>
        <w:rPr>
          <w:sz w:val="28"/>
        </w:rPr>
      </w:pPr>
      <w:r>
        <w:rPr>
          <w:sz w:val="28"/>
        </w:rPr>
        <w:t>Овладение базовыми логическими действиями обеспечивает формирование у обучающихся умений:</w:t>
      </w:r>
    </w:p>
    <w:p w:rsidR="007A46EE" w:rsidRDefault="009E1D98">
      <w:pPr>
        <w:pStyle w:val="a3"/>
        <w:spacing w:line="355" w:lineRule="auto"/>
        <w:ind w:firstLine="710"/>
        <w:jc w:val="left"/>
      </w:pPr>
      <w:r>
        <w:t>сравнивать</w:t>
      </w:r>
      <w:r>
        <w:rPr>
          <w:spacing w:val="29"/>
        </w:rPr>
        <w:t xml:space="preserve"> </w:t>
      </w:r>
      <w:r>
        <w:t>объекты,</w:t>
      </w:r>
      <w:r>
        <w:rPr>
          <w:spacing w:val="37"/>
        </w:rPr>
        <w:t xml:space="preserve"> </w:t>
      </w:r>
      <w:r>
        <w:t>устанавливать</w:t>
      </w:r>
      <w:r>
        <w:rPr>
          <w:spacing w:val="30"/>
        </w:rPr>
        <w:t xml:space="preserve"> </w:t>
      </w:r>
      <w:r>
        <w:t>основания</w:t>
      </w:r>
      <w:r>
        <w:rPr>
          <w:spacing w:val="32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сравнения,</w:t>
      </w:r>
      <w:r>
        <w:rPr>
          <w:spacing w:val="37"/>
        </w:rPr>
        <w:t xml:space="preserve"> </w:t>
      </w:r>
      <w:r>
        <w:t xml:space="preserve">устанавливать </w:t>
      </w:r>
      <w:r>
        <w:rPr>
          <w:spacing w:val="-2"/>
        </w:rPr>
        <w:t>аналогии;</w:t>
      </w:r>
    </w:p>
    <w:p w:rsidR="007A46EE" w:rsidRDefault="009E1D98">
      <w:pPr>
        <w:pStyle w:val="a3"/>
        <w:spacing w:line="320" w:lineRule="exact"/>
        <w:ind w:left="1136"/>
        <w:jc w:val="left"/>
      </w:pPr>
      <w:r>
        <w:t>объединять</w:t>
      </w:r>
      <w:r>
        <w:rPr>
          <w:spacing w:val="-18"/>
        </w:rPr>
        <w:t xml:space="preserve"> </w:t>
      </w:r>
      <w:r>
        <w:t>части</w:t>
      </w:r>
      <w:r>
        <w:rPr>
          <w:spacing w:val="-15"/>
        </w:rPr>
        <w:t xml:space="preserve"> </w:t>
      </w:r>
      <w:r>
        <w:t>объекта</w:t>
      </w:r>
      <w:r>
        <w:rPr>
          <w:spacing w:val="-11"/>
        </w:rPr>
        <w:t xml:space="preserve"> </w:t>
      </w:r>
      <w:r>
        <w:t>(объекты)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определённому</w:t>
      </w:r>
      <w:r>
        <w:rPr>
          <w:spacing w:val="-17"/>
        </w:rPr>
        <w:t xml:space="preserve"> </w:t>
      </w:r>
      <w:r>
        <w:rPr>
          <w:spacing w:val="-2"/>
        </w:rPr>
        <w:t>признаку;</w:t>
      </w:r>
    </w:p>
    <w:p w:rsidR="007A46EE" w:rsidRDefault="009E1D98">
      <w:pPr>
        <w:pStyle w:val="a3"/>
        <w:spacing w:before="141" w:line="355" w:lineRule="auto"/>
        <w:ind w:firstLine="710"/>
        <w:jc w:val="left"/>
      </w:pPr>
      <w:r>
        <w:t>определять</w:t>
      </w:r>
      <w:r>
        <w:rPr>
          <w:spacing w:val="40"/>
        </w:rPr>
        <w:t xml:space="preserve"> </w:t>
      </w:r>
      <w:r>
        <w:t>существенный</w:t>
      </w:r>
      <w:r>
        <w:rPr>
          <w:spacing w:val="40"/>
        </w:rPr>
        <w:t xml:space="preserve"> </w:t>
      </w:r>
      <w:r>
        <w:t>признак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классификации,</w:t>
      </w:r>
      <w:r>
        <w:rPr>
          <w:spacing w:val="40"/>
        </w:rPr>
        <w:t xml:space="preserve"> </w:t>
      </w:r>
      <w:r>
        <w:t>классифицировать предложенные объекты;</w:t>
      </w:r>
    </w:p>
    <w:p w:rsidR="007A46EE" w:rsidRDefault="009E1D98">
      <w:pPr>
        <w:pStyle w:val="a3"/>
        <w:spacing w:line="355" w:lineRule="auto"/>
        <w:ind w:right="275" w:firstLine="710"/>
        <w:jc w:val="left"/>
      </w:pPr>
      <w:r>
        <w:t>находить</w:t>
      </w:r>
      <w:r>
        <w:rPr>
          <w:spacing w:val="-9"/>
        </w:rPr>
        <w:t xml:space="preserve"> </w:t>
      </w:r>
      <w:r>
        <w:t>закономерности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противоречия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рассматриваемых</w:t>
      </w:r>
      <w:r>
        <w:rPr>
          <w:spacing w:val="-11"/>
        </w:rPr>
        <w:t xml:space="preserve"> </w:t>
      </w:r>
      <w:r>
        <w:t>фактах,</w:t>
      </w:r>
      <w:r>
        <w:rPr>
          <w:spacing w:val="-4"/>
        </w:rPr>
        <w:t xml:space="preserve"> </w:t>
      </w:r>
      <w:r>
        <w:t>данных и наблюдениях на основе предложенного учителем алгоритма;</w:t>
      </w:r>
    </w:p>
    <w:p w:rsidR="007A46EE" w:rsidRDefault="009E1D98">
      <w:pPr>
        <w:pStyle w:val="a3"/>
        <w:spacing w:line="348" w:lineRule="auto"/>
        <w:ind w:firstLine="710"/>
        <w:jc w:val="left"/>
      </w:pPr>
      <w:r>
        <w:t>выявлять</w:t>
      </w:r>
      <w:r>
        <w:rPr>
          <w:spacing w:val="-12"/>
        </w:rPr>
        <w:t xml:space="preserve"> </w:t>
      </w:r>
      <w:r>
        <w:t>недостаток</w:t>
      </w:r>
      <w:r>
        <w:rPr>
          <w:spacing w:val="-9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учеб</w:t>
      </w:r>
      <w:r>
        <w:t>ной</w:t>
      </w:r>
      <w:r>
        <w:rPr>
          <w:spacing w:val="-9"/>
        </w:rPr>
        <w:t xml:space="preserve"> </w:t>
      </w:r>
      <w:r>
        <w:t>(практической)</w:t>
      </w:r>
      <w:r>
        <w:rPr>
          <w:spacing w:val="-8"/>
        </w:rPr>
        <w:t xml:space="preserve"> </w:t>
      </w:r>
      <w:r>
        <w:t>задачи на основе предложенного алгоритма;</w:t>
      </w:r>
    </w:p>
    <w:p w:rsidR="007A46EE" w:rsidRDefault="009E1D98">
      <w:pPr>
        <w:pStyle w:val="a3"/>
        <w:tabs>
          <w:tab w:val="left" w:pos="3075"/>
          <w:tab w:val="left" w:pos="6216"/>
          <w:tab w:val="left" w:pos="7090"/>
          <w:tab w:val="left" w:pos="7445"/>
          <w:tab w:val="left" w:pos="8967"/>
        </w:tabs>
        <w:spacing w:before="3" w:line="350" w:lineRule="auto"/>
        <w:ind w:right="157" w:firstLine="710"/>
        <w:jc w:val="left"/>
      </w:pPr>
      <w:r>
        <w:rPr>
          <w:spacing w:val="-2"/>
        </w:rPr>
        <w:t>устанавливать</w:t>
      </w:r>
      <w:r>
        <w:tab/>
      </w:r>
      <w:r>
        <w:rPr>
          <w:spacing w:val="-2"/>
        </w:rPr>
        <w:t>причинно-следственные</w:t>
      </w:r>
      <w:r>
        <w:tab/>
      </w:r>
      <w:r>
        <w:rPr>
          <w:spacing w:val="-2"/>
        </w:rPr>
        <w:t>связи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ситуациях,</w:t>
      </w:r>
      <w:r>
        <w:tab/>
      </w:r>
      <w:r>
        <w:rPr>
          <w:spacing w:val="-4"/>
        </w:rPr>
        <w:t xml:space="preserve">поддающихся </w:t>
      </w:r>
      <w:r>
        <w:t>непосредственному наблюдению или знакомых по опыту, делать выводы.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5"/>
          <w:tab w:val="left" w:pos="3402"/>
          <w:tab w:val="left" w:pos="4766"/>
          <w:tab w:val="left" w:pos="7421"/>
          <w:tab w:val="left" w:pos="9020"/>
        </w:tabs>
        <w:spacing w:line="350" w:lineRule="auto"/>
        <w:ind w:right="173" w:firstLine="710"/>
        <w:rPr>
          <w:sz w:val="28"/>
        </w:rPr>
      </w:pPr>
      <w:r>
        <w:rPr>
          <w:spacing w:val="-2"/>
          <w:sz w:val="28"/>
        </w:rPr>
        <w:t>Овладение</w:t>
      </w:r>
      <w:r>
        <w:rPr>
          <w:sz w:val="28"/>
        </w:rPr>
        <w:tab/>
      </w:r>
      <w:r>
        <w:rPr>
          <w:spacing w:val="-2"/>
          <w:sz w:val="28"/>
        </w:rPr>
        <w:t>базовыми</w:t>
      </w:r>
      <w:r>
        <w:rPr>
          <w:sz w:val="28"/>
        </w:rPr>
        <w:tab/>
      </w:r>
      <w:r>
        <w:rPr>
          <w:spacing w:val="-2"/>
          <w:sz w:val="28"/>
        </w:rPr>
        <w:t>исследовательскими</w:t>
      </w:r>
      <w:r>
        <w:rPr>
          <w:sz w:val="28"/>
        </w:rPr>
        <w:tab/>
      </w:r>
      <w:r>
        <w:rPr>
          <w:spacing w:val="-2"/>
          <w:sz w:val="28"/>
        </w:rPr>
        <w:t>действиями</w:t>
      </w:r>
      <w:r>
        <w:rPr>
          <w:sz w:val="28"/>
        </w:rPr>
        <w:tab/>
      </w:r>
      <w:r>
        <w:rPr>
          <w:spacing w:val="-4"/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формирование у обучающихся умений:</w:t>
      </w:r>
    </w:p>
    <w:p w:rsidR="007A46EE" w:rsidRDefault="009E1D98">
      <w:pPr>
        <w:pStyle w:val="a3"/>
        <w:spacing w:before="2" w:line="355" w:lineRule="auto"/>
        <w:ind w:firstLine="710"/>
        <w:jc w:val="left"/>
      </w:pPr>
      <w:r>
        <w:t>определять</w:t>
      </w:r>
      <w:r>
        <w:rPr>
          <w:spacing w:val="40"/>
        </w:rPr>
        <w:t xml:space="preserve"> </w:t>
      </w:r>
      <w:r>
        <w:t>разрыв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реальным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желательным</w:t>
      </w:r>
      <w:r>
        <w:rPr>
          <w:spacing w:val="40"/>
        </w:rPr>
        <w:t xml:space="preserve"> </w:t>
      </w:r>
      <w:r>
        <w:t>состоянием</w:t>
      </w:r>
      <w:r>
        <w:rPr>
          <w:spacing w:val="40"/>
        </w:rPr>
        <w:t xml:space="preserve"> </w:t>
      </w:r>
      <w:r>
        <w:t>объекта</w:t>
      </w:r>
      <w:r>
        <w:rPr>
          <w:spacing w:val="40"/>
        </w:rPr>
        <w:t xml:space="preserve"> </w:t>
      </w:r>
      <w:r>
        <w:t>(ситуации) на основе предложенных учителем вопросов;</w:t>
      </w:r>
    </w:p>
    <w:p w:rsidR="007A46EE" w:rsidRDefault="007A46EE">
      <w:pPr>
        <w:pStyle w:val="a3"/>
        <w:spacing w:line="355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48" w:lineRule="auto"/>
        <w:ind w:right="163" w:firstLine="710"/>
      </w:pPr>
      <w:r>
        <w:t xml:space="preserve">с помощью учителя формулировать цель, планировать изменения объекта, </w:t>
      </w:r>
      <w:r>
        <w:rPr>
          <w:spacing w:val="-2"/>
        </w:rPr>
        <w:t>ситуации;</w:t>
      </w:r>
    </w:p>
    <w:p w:rsidR="007A46EE" w:rsidRDefault="009E1D98">
      <w:pPr>
        <w:pStyle w:val="a3"/>
        <w:spacing w:before="8" w:line="355" w:lineRule="auto"/>
        <w:ind w:right="150" w:firstLine="710"/>
      </w:pPr>
      <w:r>
        <w:t>сравнивать несколько вариантов решения задачи, выбирать наиболее подходящий (на основе предложенных критериев);</w:t>
      </w:r>
    </w:p>
    <w:p w:rsidR="007A46EE" w:rsidRDefault="009E1D98">
      <w:pPr>
        <w:pStyle w:val="a3"/>
        <w:spacing w:line="352" w:lineRule="auto"/>
        <w:ind w:right="137" w:firstLine="710"/>
      </w:pPr>
      <w:r>
        <w:t>проводить</w:t>
      </w:r>
      <w:r>
        <w:rPr>
          <w:spacing w:val="73"/>
        </w:rPr>
        <w:t xml:space="preserve">  </w:t>
      </w:r>
      <w:r>
        <w:t>по</w:t>
      </w:r>
      <w:r>
        <w:rPr>
          <w:spacing w:val="73"/>
        </w:rPr>
        <w:t xml:space="preserve">  </w:t>
      </w:r>
      <w:r>
        <w:t>предложенному</w:t>
      </w:r>
      <w:r>
        <w:rPr>
          <w:spacing w:val="72"/>
        </w:rPr>
        <w:t xml:space="preserve">  </w:t>
      </w:r>
      <w:r>
        <w:t>плану</w:t>
      </w:r>
      <w:r>
        <w:rPr>
          <w:spacing w:val="72"/>
        </w:rPr>
        <w:t xml:space="preserve">  </w:t>
      </w:r>
      <w:r>
        <w:t>опыт,</w:t>
      </w:r>
      <w:r>
        <w:rPr>
          <w:spacing w:val="80"/>
        </w:rPr>
        <w:t xml:space="preserve">  </w:t>
      </w:r>
      <w:r>
        <w:t>несложное</w:t>
      </w:r>
      <w:r>
        <w:rPr>
          <w:spacing w:val="74"/>
        </w:rPr>
        <w:t xml:space="preserve">  </w:t>
      </w:r>
      <w:r>
        <w:t>исследование по</w:t>
      </w:r>
      <w:r>
        <w:rPr>
          <w:spacing w:val="40"/>
        </w:rPr>
        <w:t xml:space="preserve"> </w:t>
      </w:r>
      <w:r>
        <w:t>установлению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объекта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связей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объектами (част</w:t>
      </w:r>
      <w:r>
        <w:t>ь – целое, причина – следствие);</w:t>
      </w:r>
    </w:p>
    <w:p w:rsidR="007A46EE" w:rsidRDefault="009E1D98">
      <w:pPr>
        <w:pStyle w:val="a3"/>
        <w:spacing w:line="352" w:lineRule="auto"/>
        <w:ind w:right="158" w:firstLine="710"/>
      </w:pPr>
      <w:r>
        <w:t>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</w:t>
      </w:r>
    </w:p>
    <w:p w:rsidR="007A46EE" w:rsidRDefault="009E1D98">
      <w:pPr>
        <w:pStyle w:val="a3"/>
        <w:spacing w:line="357" w:lineRule="auto"/>
        <w:ind w:right="157" w:firstLine="710"/>
      </w:pPr>
      <w:r>
        <w:t>прогнозировать</w:t>
      </w:r>
      <w:r>
        <w:rPr>
          <w:spacing w:val="40"/>
        </w:rPr>
        <w:t xml:space="preserve"> </w:t>
      </w:r>
      <w:r>
        <w:t>возможное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процессов,</w:t>
      </w:r>
      <w:r>
        <w:rPr>
          <w:spacing w:val="40"/>
        </w:rPr>
        <w:t xml:space="preserve"> </w:t>
      </w:r>
      <w:r>
        <w:t>событий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посл</w:t>
      </w:r>
      <w:r>
        <w:t>едствия</w:t>
      </w:r>
      <w:r>
        <w:rPr>
          <w:spacing w:val="80"/>
          <w:w w:val="150"/>
        </w:rPr>
        <w:t xml:space="preserve"> </w:t>
      </w:r>
      <w:r>
        <w:t>в аналогичных или сходных ситуациях.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5"/>
        </w:tabs>
        <w:spacing w:line="355" w:lineRule="auto"/>
        <w:ind w:right="155" w:firstLine="710"/>
        <w:jc w:val="both"/>
        <w:rPr>
          <w:sz w:val="28"/>
        </w:rPr>
      </w:pPr>
      <w:r>
        <w:rPr>
          <w:sz w:val="28"/>
        </w:rPr>
        <w:t>Работа с информацией как одно из познавательных универсальных учебных действий обеспечивает сформированность у обучающихся умений:</w:t>
      </w:r>
    </w:p>
    <w:p w:rsidR="007A46EE" w:rsidRDefault="009E1D98">
      <w:pPr>
        <w:pStyle w:val="a3"/>
        <w:spacing w:line="320" w:lineRule="exact"/>
        <w:ind w:left="1136"/>
      </w:pPr>
      <w:r>
        <w:rPr>
          <w:spacing w:val="-2"/>
        </w:rPr>
        <w:t>выбирать</w:t>
      </w:r>
      <w:r>
        <w:rPr>
          <w:spacing w:val="-3"/>
        </w:rPr>
        <w:t xml:space="preserve"> </w:t>
      </w:r>
      <w:r>
        <w:rPr>
          <w:spacing w:val="-2"/>
        </w:rPr>
        <w:t>источник</w:t>
      </w:r>
      <w:r>
        <w:rPr>
          <w:spacing w:val="-1"/>
        </w:rPr>
        <w:t xml:space="preserve"> </w:t>
      </w:r>
      <w:r>
        <w:rPr>
          <w:spacing w:val="-2"/>
        </w:rPr>
        <w:t>получения</w:t>
      </w:r>
      <w:r>
        <w:t xml:space="preserve"> </w:t>
      </w:r>
      <w:r>
        <w:rPr>
          <w:spacing w:val="-2"/>
        </w:rPr>
        <w:t>информации;</w:t>
      </w:r>
    </w:p>
    <w:p w:rsidR="007A46EE" w:rsidRDefault="009E1D98">
      <w:pPr>
        <w:pStyle w:val="a3"/>
        <w:spacing w:before="106" w:line="355" w:lineRule="auto"/>
        <w:ind w:right="160" w:firstLine="710"/>
      </w:pPr>
      <w:r>
        <w:t xml:space="preserve">согласно заданному алгоритму находить в </w:t>
      </w:r>
      <w:r>
        <w:t>предложенном источнике информацию, представленную в явном виде;</w:t>
      </w:r>
    </w:p>
    <w:p w:rsidR="007A46EE" w:rsidRDefault="009E1D98">
      <w:pPr>
        <w:pStyle w:val="a3"/>
        <w:spacing w:before="2" w:line="348" w:lineRule="auto"/>
        <w:ind w:right="166" w:firstLine="710"/>
      </w:pPr>
      <w:r>
        <w:t>распознавать достоверную и недостоверную информацию самостоятельно</w:t>
      </w:r>
      <w:r>
        <w:rPr>
          <w:spacing w:val="80"/>
        </w:rPr>
        <w:t xml:space="preserve"> </w:t>
      </w:r>
      <w:r>
        <w:t>или на основании предложенного учителем способа её проверки;</w:t>
      </w:r>
    </w:p>
    <w:p w:rsidR="007A46EE" w:rsidRDefault="009E1D98">
      <w:pPr>
        <w:pStyle w:val="a3"/>
        <w:spacing w:before="2" w:line="352" w:lineRule="auto"/>
        <w:ind w:right="142" w:firstLine="710"/>
      </w:pPr>
      <w:r>
        <w:t>соблюдать с помощью взрослых (педагогических работников, родител</w:t>
      </w:r>
      <w:r>
        <w:t>ей (законных представителей) несовершеннолетних обучающихся) правила информационной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поиске</w:t>
      </w:r>
      <w:r>
        <w:rPr>
          <w:spacing w:val="-4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информацинно-телекоммуникационной сети Интернет (далее – Интернет);</w:t>
      </w:r>
    </w:p>
    <w:p w:rsidR="007A46EE" w:rsidRDefault="009E1D98">
      <w:pPr>
        <w:pStyle w:val="a3"/>
        <w:spacing w:line="355" w:lineRule="auto"/>
        <w:ind w:right="138" w:firstLine="710"/>
      </w:pPr>
      <w:r>
        <w:t>анализировать и создавать текстовую, видео-, графическую, звуковую информацию в соответствии с учебной задачей;</w:t>
      </w:r>
    </w:p>
    <w:p w:rsidR="007A46EE" w:rsidRDefault="009E1D98">
      <w:pPr>
        <w:pStyle w:val="a3"/>
        <w:spacing w:line="320" w:lineRule="exact"/>
        <w:ind w:left="1136"/>
      </w:pPr>
      <w:r>
        <w:rPr>
          <w:spacing w:val="-2"/>
        </w:rPr>
        <w:t>самостоятельно</w:t>
      </w:r>
      <w:r>
        <w:rPr>
          <w:spacing w:val="-1"/>
        </w:rPr>
        <w:t xml:space="preserve"> </w:t>
      </w:r>
      <w:r>
        <w:rPr>
          <w:spacing w:val="-2"/>
        </w:rPr>
        <w:t>создавать</w:t>
      </w:r>
      <w:r>
        <w:rPr>
          <w:spacing w:val="-7"/>
        </w:rPr>
        <w:t xml:space="preserve"> </w:t>
      </w:r>
      <w:r>
        <w:rPr>
          <w:spacing w:val="-2"/>
        </w:rPr>
        <w:t>схемы,</w:t>
      </w:r>
      <w:r>
        <w:rPr>
          <w:spacing w:val="2"/>
        </w:rPr>
        <w:t xml:space="preserve"> </w:t>
      </w:r>
      <w:r>
        <w:rPr>
          <w:spacing w:val="-2"/>
        </w:rPr>
        <w:t>таблицы</w:t>
      </w:r>
      <w:r>
        <w:rPr>
          <w:spacing w:val="-1"/>
        </w:rP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2"/>
        </w:rPr>
        <w:t>представления</w:t>
      </w:r>
      <w:r>
        <w:rPr>
          <w:spacing w:val="1"/>
        </w:rPr>
        <w:t xml:space="preserve"> </w:t>
      </w:r>
      <w:r>
        <w:rPr>
          <w:spacing w:val="-2"/>
        </w:rPr>
        <w:t>информации.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5"/>
        </w:tabs>
        <w:spacing w:before="138" w:line="350" w:lineRule="auto"/>
        <w:ind w:right="151" w:firstLine="710"/>
        <w:jc w:val="both"/>
        <w:rPr>
          <w:sz w:val="28"/>
        </w:rPr>
      </w:pPr>
      <w:r>
        <w:rPr>
          <w:sz w:val="28"/>
        </w:rPr>
        <w:t>Овладение универсальными учебными коммуникативными действиями предполагает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таких</w:t>
      </w:r>
      <w:r>
        <w:rPr>
          <w:spacing w:val="80"/>
          <w:sz w:val="28"/>
        </w:rPr>
        <w:t xml:space="preserve"> </w:t>
      </w:r>
      <w:r>
        <w:rPr>
          <w:sz w:val="28"/>
        </w:rPr>
        <w:t>групп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умений, как общение и совместная деятельность.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6"/>
        </w:tabs>
        <w:spacing w:before="6"/>
        <w:ind w:left="1906" w:hanging="770"/>
        <w:jc w:val="both"/>
        <w:rPr>
          <w:sz w:val="28"/>
        </w:rPr>
      </w:pPr>
      <w:r>
        <w:rPr>
          <w:sz w:val="28"/>
        </w:rPr>
        <w:t>Общение</w:t>
      </w:r>
      <w:r>
        <w:rPr>
          <w:spacing w:val="31"/>
          <w:sz w:val="28"/>
        </w:rPr>
        <w:t xml:space="preserve">  </w:t>
      </w:r>
      <w:r>
        <w:rPr>
          <w:sz w:val="28"/>
        </w:rPr>
        <w:t>как</w:t>
      </w:r>
      <w:r>
        <w:rPr>
          <w:spacing w:val="31"/>
          <w:sz w:val="28"/>
        </w:rPr>
        <w:t xml:space="preserve">  </w:t>
      </w:r>
      <w:r>
        <w:rPr>
          <w:sz w:val="28"/>
        </w:rPr>
        <w:t>одно</w:t>
      </w:r>
      <w:r>
        <w:rPr>
          <w:spacing w:val="31"/>
          <w:sz w:val="28"/>
        </w:rPr>
        <w:t xml:space="preserve">  </w:t>
      </w:r>
      <w:r>
        <w:rPr>
          <w:sz w:val="28"/>
        </w:rPr>
        <w:t>из</w:t>
      </w:r>
      <w:r>
        <w:rPr>
          <w:spacing w:val="33"/>
          <w:sz w:val="28"/>
        </w:rPr>
        <w:t xml:space="preserve">  </w:t>
      </w:r>
      <w:r>
        <w:rPr>
          <w:sz w:val="28"/>
        </w:rPr>
        <w:t>коммуникативных</w:t>
      </w:r>
      <w:r>
        <w:rPr>
          <w:spacing w:val="31"/>
          <w:sz w:val="28"/>
        </w:rPr>
        <w:t xml:space="preserve">  </w:t>
      </w:r>
      <w:r>
        <w:rPr>
          <w:sz w:val="28"/>
        </w:rPr>
        <w:t>универсальных</w:t>
      </w:r>
      <w:r>
        <w:rPr>
          <w:spacing w:val="32"/>
          <w:sz w:val="28"/>
        </w:rPr>
        <w:t xml:space="preserve">  </w:t>
      </w:r>
      <w:r>
        <w:rPr>
          <w:spacing w:val="-2"/>
          <w:sz w:val="28"/>
        </w:rPr>
        <w:t>учебных</w:t>
      </w:r>
    </w:p>
    <w:p w:rsidR="007A46EE" w:rsidRDefault="007A46EE">
      <w:pPr>
        <w:pStyle w:val="a5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rPr>
          <w:spacing w:val="-2"/>
        </w:rPr>
        <w:t>действий</w:t>
      </w:r>
      <w:r>
        <w:rPr>
          <w:spacing w:val="-7"/>
        </w:rPr>
        <w:t xml:space="preserve"> </w:t>
      </w:r>
      <w:r>
        <w:rPr>
          <w:spacing w:val="-2"/>
        </w:rPr>
        <w:t>обеспечивает</w:t>
      </w:r>
      <w:r>
        <w:rPr>
          <w:spacing w:val="-6"/>
        </w:rPr>
        <w:t xml:space="preserve"> </w:t>
      </w:r>
      <w:r>
        <w:rPr>
          <w:spacing w:val="-2"/>
        </w:rPr>
        <w:t>сформированность</w:t>
      </w:r>
      <w:r>
        <w:rPr>
          <w:spacing w:val="4"/>
        </w:rPr>
        <w:t xml:space="preserve"> </w:t>
      </w:r>
      <w:r>
        <w:rPr>
          <w:spacing w:val="-2"/>
        </w:rPr>
        <w:t>у</w:t>
      </w:r>
      <w:r>
        <w:rPr>
          <w:spacing w:val="-12"/>
        </w:rPr>
        <w:t xml:space="preserve"> </w:t>
      </w:r>
      <w:r>
        <w:rPr>
          <w:spacing w:val="-2"/>
        </w:rPr>
        <w:t>обучающихся</w:t>
      </w:r>
      <w:r>
        <w:rPr>
          <w:spacing w:val="8"/>
        </w:rPr>
        <w:t xml:space="preserve"> </w:t>
      </w:r>
      <w:r>
        <w:rPr>
          <w:spacing w:val="-2"/>
        </w:rPr>
        <w:t>умений:</w:t>
      </w:r>
    </w:p>
    <w:p w:rsidR="007A46EE" w:rsidRDefault="009E1D98">
      <w:pPr>
        <w:pStyle w:val="a3"/>
        <w:spacing w:before="148" w:line="350" w:lineRule="auto"/>
        <w:ind w:right="150" w:firstLine="710"/>
      </w:pPr>
      <w:r>
        <w:t>воспринимать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суждения,</w:t>
      </w:r>
      <w:r>
        <w:rPr>
          <w:spacing w:val="40"/>
        </w:rPr>
        <w:t xml:space="preserve"> </w:t>
      </w:r>
      <w:r>
        <w:t>выражать</w:t>
      </w:r>
      <w:r>
        <w:rPr>
          <w:spacing w:val="40"/>
        </w:rPr>
        <w:t xml:space="preserve"> </w:t>
      </w:r>
      <w:r>
        <w:t>эмоции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 с целями и условиями общения в знакомой среде;</w:t>
      </w:r>
    </w:p>
    <w:p w:rsidR="007A46EE" w:rsidRDefault="009E1D98">
      <w:pPr>
        <w:pStyle w:val="a3"/>
        <w:spacing w:before="6" w:line="350" w:lineRule="auto"/>
        <w:ind w:right="154" w:firstLine="710"/>
      </w:pPr>
      <w:r>
        <w:t>проявлять уважительное отношение к собеседнику, соблюдать правила ведения диалога и</w:t>
      </w:r>
      <w:r>
        <w:rPr>
          <w:spacing w:val="-1"/>
        </w:rPr>
        <w:t xml:space="preserve"> </w:t>
      </w:r>
      <w:r>
        <w:t xml:space="preserve">дискуссии; признавать возможность существования разных точек </w:t>
      </w:r>
      <w:r>
        <w:rPr>
          <w:spacing w:val="-2"/>
        </w:rPr>
        <w:t>зрения;</w:t>
      </w:r>
    </w:p>
    <w:p w:rsidR="007A46EE" w:rsidRDefault="009E1D98">
      <w:pPr>
        <w:pStyle w:val="a3"/>
        <w:spacing w:before="7"/>
        <w:ind w:left="1136"/>
      </w:pPr>
      <w:r>
        <w:t>к</w:t>
      </w:r>
      <w:r>
        <w:t>орректно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аргументированно</w:t>
      </w:r>
      <w:r>
        <w:rPr>
          <w:spacing w:val="-14"/>
        </w:rPr>
        <w:t xml:space="preserve"> </w:t>
      </w:r>
      <w:r>
        <w:t>высказывать</w:t>
      </w:r>
      <w:r>
        <w:rPr>
          <w:spacing w:val="-17"/>
        </w:rPr>
        <w:t xml:space="preserve"> </w:t>
      </w:r>
      <w:r>
        <w:t>своё</w:t>
      </w:r>
      <w:r>
        <w:rPr>
          <w:spacing w:val="-17"/>
        </w:rPr>
        <w:t xml:space="preserve"> </w:t>
      </w:r>
      <w:r>
        <w:rPr>
          <w:spacing w:val="-2"/>
        </w:rPr>
        <w:t>мнение;</w:t>
      </w:r>
    </w:p>
    <w:p w:rsidR="007A46EE" w:rsidRDefault="009E1D98">
      <w:pPr>
        <w:pStyle w:val="a3"/>
        <w:spacing w:before="143"/>
        <w:ind w:left="1136"/>
      </w:pPr>
      <w:r>
        <w:t>строить</w:t>
      </w:r>
      <w:r>
        <w:rPr>
          <w:spacing w:val="-18"/>
        </w:rPr>
        <w:t xml:space="preserve"> </w:t>
      </w:r>
      <w:r>
        <w:t>речевое</w:t>
      </w:r>
      <w:r>
        <w:rPr>
          <w:spacing w:val="-17"/>
        </w:rPr>
        <w:t xml:space="preserve"> </w:t>
      </w:r>
      <w:r>
        <w:t>высказывание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соответствии</w:t>
      </w:r>
      <w:r>
        <w:rPr>
          <w:spacing w:val="-18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поставленной</w:t>
      </w:r>
      <w:r>
        <w:rPr>
          <w:spacing w:val="-16"/>
        </w:rPr>
        <w:t xml:space="preserve"> </w:t>
      </w:r>
      <w:r>
        <w:rPr>
          <w:spacing w:val="-2"/>
        </w:rPr>
        <w:t>задачей;</w:t>
      </w:r>
    </w:p>
    <w:p w:rsidR="007A46EE" w:rsidRDefault="009E1D98">
      <w:pPr>
        <w:pStyle w:val="a3"/>
        <w:spacing w:before="153" w:line="350" w:lineRule="auto"/>
        <w:ind w:right="162" w:firstLine="710"/>
      </w:pPr>
      <w:r>
        <w:t xml:space="preserve">создавать устные и письменные тексты (описание, рассуждение, </w:t>
      </w:r>
      <w:r>
        <w:rPr>
          <w:spacing w:val="-2"/>
        </w:rPr>
        <w:t>повествование);</w:t>
      </w:r>
    </w:p>
    <w:p w:rsidR="007A46EE" w:rsidRDefault="009E1D98">
      <w:pPr>
        <w:pStyle w:val="a3"/>
        <w:spacing w:before="2"/>
        <w:ind w:left="1136"/>
      </w:pPr>
      <w:r>
        <w:rPr>
          <w:spacing w:val="-2"/>
        </w:rPr>
        <w:t>подготавливать</w:t>
      </w:r>
      <w:r>
        <w:rPr>
          <w:spacing w:val="-9"/>
        </w:rPr>
        <w:t xml:space="preserve"> </w:t>
      </w:r>
      <w:r>
        <w:rPr>
          <w:spacing w:val="-2"/>
        </w:rPr>
        <w:t>небольшие публичные</w:t>
      </w:r>
      <w:r>
        <w:rPr>
          <w:spacing w:val="3"/>
        </w:rPr>
        <w:t xml:space="preserve"> </w:t>
      </w:r>
      <w:r>
        <w:rPr>
          <w:spacing w:val="-2"/>
        </w:rPr>
        <w:t>выступления;</w:t>
      </w:r>
    </w:p>
    <w:p w:rsidR="007A46EE" w:rsidRDefault="009E1D98">
      <w:pPr>
        <w:pStyle w:val="a3"/>
        <w:spacing w:before="153" w:line="350" w:lineRule="auto"/>
        <w:ind w:right="145" w:firstLine="710"/>
      </w:pPr>
      <w:r>
        <w:t xml:space="preserve">подбирать иллюстративный материал (рисунки, фото, плакаты) к тексту </w:t>
      </w:r>
      <w:r>
        <w:rPr>
          <w:spacing w:val="-2"/>
        </w:rPr>
        <w:t>выступления.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5"/>
        </w:tabs>
        <w:spacing w:before="6" w:line="350" w:lineRule="auto"/>
        <w:ind w:right="141" w:firstLine="710"/>
        <w:jc w:val="both"/>
        <w:rPr>
          <w:sz w:val="28"/>
        </w:rPr>
      </w:pPr>
      <w:r>
        <w:rPr>
          <w:sz w:val="28"/>
        </w:rPr>
        <w:t>Совместная деятельность как одно из коммуникативных универсальных учебных действий обеспечивает сформированность у обучающихся умений:</w:t>
      </w:r>
    </w:p>
    <w:p w:rsidR="007A46EE" w:rsidRDefault="009E1D98">
      <w:pPr>
        <w:pStyle w:val="a3"/>
        <w:spacing w:line="352" w:lineRule="auto"/>
        <w:ind w:right="140" w:firstLine="710"/>
      </w:pPr>
      <w:r>
        <w:t>формулировать</w:t>
      </w:r>
      <w:r>
        <w:rPr>
          <w:spacing w:val="40"/>
        </w:rPr>
        <w:t xml:space="preserve">  </w:t>
      </w:r>
      <w:r>
        <w:t>краткосрочные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долгоср</w:t>
      </w:r>
      <w:r>
        <w:t>очные</w:t>
      </w:r>
      <w:r>
        <w:rPr>
          <w:spacing w:val="40"/>
        </w:rPr>
        <w:t xml:space="preserve">  </w:t>
      </w:r>
      <w:r>
        <w:t>цели</w:t>
      </w:r>
      <w:r>
        <w:rPr>
          <w:spacing w:val="40"/>
        </w:rPr>
        <w:t xml:space="preserve">  </w:t>
      </w:r>
      <w:r>
        <w:t>(индивидуальные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учётом</w:t>
      </w:r>
      <w:r>
        <w:rPr>
          <w:spacing w:val="80"/>
        </w:rPr>
        <w:t xml:space="preserve"> </w:t>
      </w:r>
      <w:r>
        <w:t>участия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коллективных</w:t>
      </w:r>
      <w:r>
        <w:rPr>
          <w:spacing w:val="80"/>
        </w:rPr>
        <w:t xml:space="preserve"> </w:t>
      </w:r>
      <w:r>
        <w:t>задачах)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стандартной</w:t>
      </w:r>
      <w:r>
        <w:rPr>
          <w:spacing w:val="80"/>
        </w:rPr>
        <w:t xml:space="preserve"> </w:t>
      </w:r>
      <w:r>
        <w:t>(типовой)</w:t>
      </w:r>
      <w:r>
        <w:rPr>
          <w:spacing w:val="80"/>
        </w:rPr>
        <w:t xml:space="preserve"> </w:t>
      </w:r>
      <w:r>
        <w:t>ситуации на основе предложенного формата планирования, распределения промежуточных шагов и сроков;</w:t>
      </w:r>
    </w:p>
    <w:p w:rsidR="007A46EE" w:rsidRDefault="009E1D98">
      <w:pPr>
        <w:pStyle w:val="a3"/>
        <w:spacing w:line="352" w:lineRule="auto"/>
        <w:ind w:right="141" w:firstLine="710"/>
      </w:pPr>
      <w:r>
        <w:t>принимать</w:t>
      </w:r>
      <w:r>
        <w:rPr>
          <w:spacing w:val="80"/>
        </w:rPr>
        <w:t xml:space="preserve"> </w:t>
      </w:r>
      <w:r>
        <w:t>цель</w:t>
      </w:r>
      <w:r>
        <w:rPr>
          <w:spacing w:val="80"/>
        </w:rPr>
        <w:t xml:space="preserve"> </w:t>
      </w:r>
      <w:r>
        <w:t>совместной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коллективно</w:t>
      </w:r>
      <w:r>
        <w:rPr>
          <w:spacing w:val="80"/>
        </w:rPr>
        <w:t xml:space="preserve"> </w:t>
      </w:r>
      <w:r>
        <w:t>строить</w:t>
      </w:r>
      <w:r>
        <w:rPr>
          <w:spacing w:val="80"/>
        </w:rPr>
        <w:t xml:space="preserve"> </w:t>
      </w:r>
      <w:r>
        <w:t>действия по</w:t>
      </w:r>
      <w:r>
        <w:rPr>
          <w:spacing w:val="40"/>
        </w:rPr>
        <w:t xml:space="preserve">  </w:t>
      </w:r>
      <w:r>
        <w:t>её</w:t>
      </w:r>
      <w:r>
        <w:rPr>
          <w:spacing w:val="40"/>
        </w:rPr>
        <w:t xml:space="preserve">  </w:t>
      </w:r>
      <w:r>
        <w:t>достижению:</w:t>
      </w:r>
      <w:r>
        <w:rPr>
          <w:spacing w:val="40"/>
        </w:rPr>
        <w:t xml:space="preserve">  </w:t>
      </w:r>
      <w:r>
        <w:t>распределять</w:t>
      </w:r>
      <w:r>
        <w:rPr>
          <w:spacing w:val="40"/>
        </w:rPr>
        <w:t xml:space="preserve">  </w:t>
      </w:r>
      <w:r>
        <w:t>роли,</w:t>
      </w:r>
      <w:r>
        <w:rPr>
          <w:spacing w:val="40"/>
        </w:rPr>
        <w:t xml:space="preserve">  </w:t>
      </w:r>
      <w:r>
        <w:t>договариваться,</w:t>
      </w:r>
      <w:r>
        <w:rPr>
          <w:spacing w:val="40"/>
        </w:rPr>
        <w:t xml:space="preserve">  </w:t>
      </w:r>
      <w:r>
        <w:t>обсуждать</w:t>
      </w:r>
      <w:r>
        <w:rPr>
          <w:spacing w:val="40"/>
        </w:rPr>
        <w:t xml:space="preserve">  </w:t>
      </w:r>
      <w:r>
        <w:t>процесс</w:t>
      </w:r>
      <w:r>
        <w:rPr>
          <w:spacing w:val="40"/>
        </w:rPr>
        <w:t xml:space="preserve"> </w:t>
      </w:r>
      <w:r>
        <w:t>и результат совместной работы; проявлять готовность руководить, выполнять поручения, подчиняться;</w:t>
      </w:r>
    </w:p>
    <w:p w:rsidR="007A46EE" w:rsidRDefault="009E1D98">
      <w:pPr>
        <w:pStyle w:val="a3"/>
        <w:spacing w:line="357" w:lineRule="auto"/>
        <w:ind w:left="1136" w:right="4322"/>
      </w:pPr>
      <w:r>
        <w:t>ответственно</w:t>
      </w:r>
      <w:r>
        <w:rPr>
          <w:spacing w:val="-8"/>
        </w:rPr>
        <w:t xml:space="preserve"> </w:t>
      </w:r>
      <w:r>
        <w:t>выполнять</w:t>
      </w:r>
      <w:r>
        <w:rPr>
          <w:spacing w:val="-14"/>
        </w:rPr>
        <w:t xml:space="preserve"> </w:t>
      </w:r>
      <w:r>
        <w:t>свою</w:t>
      </w:r>
      <w:r>
        <w:rPr>
          <w:spacing w:val="-10"/>
        </w:rPr>
        <w:t xml:space="preserve"> </w:t>
      </w:r>
      <w:r>
        <w:t>часть</w:t>
      </w:r>
      <w:r>
        <w:rPr>
          <w:spacing w:val="-14"/>
        </w:rPr>
        <w:t xml:space="preserve"> </w:t>
      </w:r>
      <w:r>
        <w:t xml:space="preserve">работы; оценивать свой вклад в общий </w:t>
      </w:r>
      <w:r>
        <w:t>результат;</w:t>
      </w:r>
    </w:p>
    <w:p w:rsidR="007A46EE" w:rsidRDefault="009E1D98">
      <w:pPr>
        <w:pStyle w:val="a3"/>
        <w:spacing w:line="355" w:lineRule="auto"/>
        <w:ind w:right="140" w:firstLine="710"/>
      </w:pPr>
      <w:r>
        <w:t xml:space="preserve">выполнять совместные проектные задания с использованием предложенных </w:t>
      </w:r>
      <w:r>
        <w:rPr>
          <w:spacing w:val="-2"/>
        </w:rPr>
        <w:t>образцов.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5"/>
        </w:tabs>
        <w:spacing w:line="352" w:lineRule="auto"/>
        <w:ind w:right="154" w:firstLine="710"/>
        <w:jc w:val="both"/>
        <w:rPr>
          <w:sz w:val="28"/>
        </w:rPr>
      </w:pPr>
      <w:r>
        <w:rPr>
          <w:sz w:val="28"/>
        </w:rPr>
        <w:t>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(планировать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дейс</w:t>
      </w:r>
      <w:r>
        <w:rPr>
          <w:sz w:val="28"/>
        </w:rPr>
        <w:t>твия по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решению учебной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для получения</w:t>
      </w:r>
    </w:p>
    <w:p w:rsidR="007A46EE" w:rsidRDefault="007A46EE">
      <w:pPr>
        <w:pStyle w:val="a5"/>
        <w:spacing w:line="352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48" w:lineRule="auto"/>
        <w:ind w:right="150"/>
      </w:pPr>
      <w:r>
        <w:t>результата, выстраивать последовательность выбранных действий) и самоконтроля (устанавливать причины успеха (неудач) в учебной деятельности, корректировать свои учебные действия для преодолени</w:t>
      </w:r>
      <w:r>
        <w:t>я ошибок).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5"/>
        </w:tabs>
        <w:spacing w:before="16" w:line="352" w:lineRule="auto"/>
        <w:ind w:right="144" w:firstLine="710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80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учителем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ходе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текущей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промежуточной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оценки 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предмету,</w:t>
      </w:r>
      <w:r>
        <w:rPr>
          <w:spacing w:val="40"/>
          <w:sz w:val="28"/>
        </w:rPr>
        <w:t xml:space="preserve">  </w:t>
      </w:r>
      <w:r>
        <w:rPr>
          <w:sz w:val="28"/>
        </w:rPr>
        <w:t>так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39"/>
          <w:sz w:val="28"/>
        </w:rPr>
        <w:t xml:space="preserve">  </w:t>
      </w:r>
      <w:r>
        <w:rPr>
          <w:sz w:val="28"/>
        </w:rPr>
        <w:t>образовательной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в ходе мониторинга. В текущем учебном процессе отслеживается способность обучающихся разрешать учебные ситуации и выполнять учебные задачи,</w:t>
      </w:r>
      <w:r>
        <w:rPr>
          <w:spacing w:val="40"/>
          <w:sz w:val="28"/>
        </w:rPr>
        <w:t xml:space="preserve"> </w:t>
      </w:r>
      <w:r>
        <w:rPr>
          <w:sz w:val="28"/>
        </w:rPr>
        <w:t>требующие владения познавательными, коммуникативными и регулятивными действиями, реализуемыми в предметном преподава</w:t>
      </w:r>
      <w:r>
        <w:rPr>
          <w:sz w:val="28"/>
        </w:rPr>
        <w:t>нии.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5"/>
        </w:tabs>
        <w:spacing w:line="352" w:lineRule="auto"/>
        <w:ind w:right="147" w:firstLine="710"/>
        <w:jc w:val="both"/>
        <w:rPr>
          <w:sz w:val="28"/>
        </w:rPr>
      </w:pPr>
      <w:r>
        <w:rPr>
          <w:sz w:val="28"/>
        </w:rPr>
        <w:t>В ходе мониторинга проводится оценка сформированности универсальных учебных действий. Содержание и периодичность мониторинга устанавливаются решением педагогического совета образовательной организации. Инструментарий для оценки сформированности универ</w:t>
      </w:r>
      <w:r>
        <w:rPr>
          <w:sz w:val="28"/>
        </w:rPr>
        <w:t>сальных учебных действий строится на межпредметной основе и может включать диагностические материалы по оценке функциональной грамотности, сформированности регулятивных, коммуникативных и познавательных учебных действий.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5"/>
        </w:tabs>
        <w:spacing w:line="352" w:lineRule="auto"/>
        <w:ind w:right="148" w:firstLine="710"/>
        <w:jc w:val="both"/>
        <w:rPr>
          <w:sz w:val="28"/>
        </w:rPr>
      </w:pPr>
      <w:r>
        <w:rPr>
          <w:sz w:val="28"/>
        </w:rPr>
        <w:t xml:space="preserve">Предметные результаты освоения ООП </w:t>
      </w:r>
      <w:r>
        <w:rPr>
          <w:sz w:val="28"/>
        </w:rPr>
        <w:t>НОО с учетом специфики содержания предметных областей, включающих конкретные учебные предметы, ориентированы на применение знаний, умений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навыков обучающимися в учебных ситуациях и реальных жизненных условиях, а также на успешное обучение.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5"/>
        </w:tabs>
        <w:spacing w:line="350" w:lineRule="auto"/>
        <w:ind w:right="161" w:firstLine="710"/>
        <w:jc w:val="both"/>
        <w:rPr>
          <w:sz w:val="28"/>
        </w:rPr>
      </w:pPr>
      <w:r>
        <w:rPr>
          <w:sz w:val="28"/>
        </w:rPr>
        <w:t>Оценка предмет</w:t>
      </w:r>
      <w:r>
        <w:rPr>
          <w:sz w:val="28"/>
        </w:rPr>
        <w:t>ных результатов освоения ООП НОО осуществляется через оценку достижения обучающимися планируемых результатов по отдельным учебным предметам.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5"/>
        </w:tabs>
        <w:spacing w:line="352" w:lineRule="auto"/>
        <w:ind w:right="139" w:firstLine="710"/>
        <w:jc w:val="both"/>
        <w:rPr>
          <w:sz w:val="28"/>
        </w:rPr>
      </w:pPr>
      <w:r>
        <w:rPr>
          <w:sz w:val="28"/>
        </w:rPr>
        <w:t>Основным</w:t>
      </w:r>
      <w:r>
        <w:rPr>
          <w:spacing w:val="75"/>
          <w:sz w:val="28"/>
        </w:rPr>
        <w:t xml:space="preserve">  </w:t>
      </w:r>
      <w:r>
        <w:rPr>
          <w:sz w:val="28"/>
        </w:rPr>
        <w:t>предметом</w:t>
      </w:r>
      <w:r>
        <w:rPr>
          <w:spacing w:val="70"/>
          <w:sz w:val="28"/>
        </w:rPr>
        <w:t xml:space="preserve">  </w:t>
      </w:r>
      <w:r>
        <w:rPr>
          <w:sz w:val="28"/>
        </w:rPr>
        <w:t>оценки</w:t>
      </w:r>
      <w:r>
        <w:rPr>
          <w:spacing w:val="40"/>
          <w:sz w:val="28"/>
        </w:rPr>
        <w:t xml:space="preserve">  </w:t>
      </w:r>
      <w:r>
        <w:rPr>
          <w:sz w:val="28"/>
        </w:rPr>
        <w:t>результатов</w:t>
      </w:r>
      <w:r>
        <w:rPr>
          <w:spacing w:val="40"/>
          <w:sz w:val="28"/>
        </w:rPr>
        <w:t xml:space="preserve">  </w:t>
      </w:r>
      <w:r>
        <w:rPr>
          <w:sz w:val="28"/>
        </w:rPr>
        <w:t>освоения</w:t>
      </w:r>
      <w:r>
        <w:rPr>
          <w:spacing w:val="40"/>
          <w:sz w:val="28"/>
        </w:rPr>
        <w:t xml:space="preserve">  </w:t>
      </w:r>
      <w:r>
        <w:rPr>
          <w:sz w:val="28"/>
        </w:rPr>
        <w:t>ООП</w:t>
      </w:r>
      <w:r>
        <w:rPr>
          <w:spacing w:val="40"/>
          <w:sz w:val="28"/>
        </w:rPr>
        <w:t xml:space="preserve">  </w:t>
      </w:r>
      <w:r>
        <w:rPr>
          <w:sz w:val="28"/>
        </w:rPr>
        <w:t>НОО в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соответствии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требованиями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ФГОС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НОО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является</w:t>
      </w:r>
      <w:r>
        <w:rPr>
          <w:spacing w:val="80"/>
          <w:w w:val="150"/>
          <w:sz w:val="28"/>
        </w:rPr>
        <w:t xml:space="preserve"> 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решению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учебно-познавательных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учебно-практических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задач,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на изучаемом учебном материале и способах</w:t>
      </w:r>
      <w:r>
        <w:rPr>
          <w:spacing w:val="-1"/>
          <w:sz w:val="28"/>
        </w:rPr>
        <w:t xml:space="preserve"> </w:t>
      </w:r>
      <w:r>
        <w:rPr>
          <w:sz w:val="28"/>
        </w:rPr>
        <w:t>действий, в том числе метапредметных (познавательных, регулятивных, коммуникативных) действий.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6"/>
        </w:tabs>
        <w:spacing w:line="318" w:lineRule="exact"/>
        <w:ind w:left="1906" w:hanging="770"/>
        <w:jc w:val="both"/>
        <w:rPr>
          <w:sz w:val="28"/>
        </w:rPr>
      </w:pPr>
      <w:r>
        <w:rPr>
          <w:sz w:val="28"/>
        </w:rPr>
        <w:t>Оценка</w:t>
      </w:r>
      <w:r>
        <w:rPr>
          <w:spacing w:val="4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3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4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1"/>
          <w:sz w:val="28"/>
        </w:rPr>
        <w:t xml:space="preserve"> </w:t>
      </w:r>
      <w:r>
        <w:rPr>
          <w:sz w:val="28"/>
        </w:rPr>
        <w:t>ООП</w:t>
      </w:r>
      <w:r>
        <w:rPr>
          <w:spacing w:val="41"/>
          <w:sz w:val="28"/>
        </w:rPr>
        <w:t xml:space="preserve"> </w:t>
      </w:r>
      <w:r>
        <w:rPr>
          <w:sz w:val="28"/>
        </w:rPr>
        <w:t>НОО</w:t>
      </w:r>
      <w:r>
        <w:rPr>
          <w:spacing w:val="42"/>
          <w:sz w:val="28"/>
        </w:rPr>
        <w:t xml:space="preserve"> </w:t>
      </w:r>
      <w:r>
        <w:rPr>
          <w:spacing w:val="-2"/>
          <w:sz w:val="28"/>
        </w:rPr>
        <w:t>осуществляется</w:t>
      </w:r>
    </w:p>
    <w:p w:rsidR="007A46EE" w:rsidRDefault="007A46EE">
      <w:pPr>
        <w:pStyle w:val="a5"/>
        <w:spacing w:line="318" w:lineRule="exac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48" w:lineRule="auto"/>
        <w:ind w:right="163"/>
      </w:pPr>
      <w:r>
        <w:t xml:space="preserve">учителем в ходе процедур текущего, тематического, промежуточного и итогового </w:t>
      </w:r>
      <w:r>
        <w:rPr>
          <w:spacing w:val="-2"/>
        </w:rPr>
        <w:t>контроля.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5"/>
        </w:tabs>
        <w:spacing w:before="8" w:line="355" w:lineRule="auto"/>
        <w:ind w:right="146" w:firstLine="710"/>
        <w:jc w:val="both"/>
        <w:rPr>
          <w:sz w:val="28"/>
        </w:rPr>
      </w:pPr>
      <w:r>
        <w:rPr>
          <w:sz w:val="28"/>
        </w:rPr>
        <w:t>Особенности оценки предметных результатов по отдельному учебному предмету фиксируются в приложении к ООП НОО.</w:t>
      </w:r>
    </w:p>
    <w:p w:rsidR="007A46EE" w:rsidRDefault="009E1D98">
      <w:pPr>
        <w:pStyle w:val="a3"/>
        <w:spacing w:line="355" w:lineRule="auto"/>
        <w:ind w:right="147" w:firstLine="710"/>
      </w:pPr>
      <w:r>
        <w:t>Описание оценки предметных результатов по отдельному учебному предмету должно включать:</w:t>
      </w:r>
    </w:p>
    <w:p w:rsidR="007A46EE" w:rsidRDefault="009E1D98">
      <w:pPr>
        <w:pStyle w:val="a3"/>
        <w:spacing w:line="350" w:lineRule="auto"/>
        <w:ind w:right="141" w:firstLine="710"/>
      </w:pPr>
      <w:r>
        <w:t>список</w:t>
      </w:r>
      <w:r>
        <w:rPr>
          <w:spacing w:val="80"/>
          <w:w w:val="150"/>
        </w:rPr>
        <w:t xml:space="preserve">  </w:t>
      </w:r>
      <w:r>
        <w:t>итоговых</w:t>
      </w:r>
      <w:r>
        <w:rPr>
          <w:spacing w:val="80"/>
          <w:w w:val="150"/>
        </w:rPr>
        <w:t xml:space="preserve">  </w:t>
      </w:r>
      <w:r>
        <w:t>планируемых</w:t>
      </w:r>
      <w:r>
        <w:rPr>
          <w:spacing w:val="80"/>
          <w:w w:val="150"/>
        </w:rPr>
        <w:t xml:space="preserve">  </w:t>
      </w:r>
      <w:r>
        <w:t>результатов</w:t>
      </w:r>
      <w:r>
        <w:rPr>
          <w:spacing w:val="80"/>
          <w:w w:val="150"/>
        </w:rPr>
        <w:t xml:space="preserve">  </w:t>
      </w:r>
      <w:r>
        <w:t>с</w:t>
      </w:r>
      <w:r>
        <w:rPr>
          <w:spacing w:val="80"/>
          <w:w w:val="150"/>
        </w:rPr>
        <w:t xml:space="preserve">  </w:t>
      </w:r>
      <w:r>
        <w:t>указанием</w:t>
      </w:r>
      <w:r>
        <w:rPr>
          <w:spacing w:val="80"/>
          <w:w w:val="150"/>
        </w:rPr>
        <w:t xml:space="preserve">  </w:t>
      </w:r>
      <w:r>
        <w:t>этапов их</w:t>
      </w:r>
      <w:r>
        <w:rPr>
          <w:spacing w:val="80"/>
          <w:w w:val="150"/>
        </w:rPr>
        <w:t xml:space="preserve"> </w:t>
      </w:r>
      <w:r>
        <w:t>формирования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способов</w:t>
      </w:r>
      <w:r>
        <w:rPr>
          <w:spacing w:val="80"/>
          <w:w w:val="150"/>
        </w:rPr>
        <w:t xml:space="preserve"> </w:t>
      </w:r>
      <w:r>
        <w:t>оценки</w:t>
      </w:r>
      <w:r>
        <w:rPr>
          <w:spacing w:val="80"/>
          <w:w w:val="150"/>
        </w:rPr>
        <w:t xml:space="preserve"> </w:t>
      </w:r>
      <w:r>
        <w:t>(например,</w:t>
      </w:r>
      <w:r>
        <w:rPr>
          <w:spacing w:val="80"/>
          <w:w w:val="150"/>
        </w:rPr>
        <w:t xml:space="preserve"> </w:t>
      </w:r>
      <w:r>
        <w:t>текущая</w:t>
      </w:r>
      <w:r>
        <w:rPr>
          <w:spacing w:val="80"/>
          <w:w w:val="150"/>
        </w:rPr>
        <w:t xml:space="preserve"> </w:t>
      </w:r>
      <w:r>
        <w:t>(тематическая); устно (письменно), практика);</w:t>
      </w:r>
    </w:p>
    <w:p w:rsidR="007A46EE" w:rsidRDefault="009E1D98">
      <w:pPr>
        <w:pStyle w:val="a3"/>
        <w:spacing w:before="6" w:line="352" w:lineRule="auto"/>
        <w:ind w:right="148" w:firstLine="710"/>
      </w:pPr>
      <w:r>
        <w:t>треб</w:t>
      </w:r>
      <w:r>
        <w:t>ования</w:t>
      </w:r>
      <w:r>
        <w:rPr>
          <w:spacing w:val="40"/>
        </w:rPr>
        <w:t xml:space="preserve">  </w:t>
      </w:r>
      <w:r>
        <w:t>к</w:t>
      </w:r>
      <w:r>
        <w:rPr>
          <w:spacing w:val="40"/>
        </w:rPr>
        <w:t xml:space="preserve">  </w:t>
      </w:r>
      <w:r>
        <w:t>выставлению</w:t>
      </w:r>
      <w:r>
        <w:rPr>
          <w:spacing w:val="40"/>
        </w:rPr>
        <w:t xml:space="preserve">  </w:t>
      </w:r>
      <w:r>
        <w:t>отметок</w:t>
      </w:r>
      <w:r>
        <w:rPr>
          <w:spacing w:val="40"/>
        </w:rPr>
        <w:t xml:space="preserve">  </w:t>
      </w:r>
      <w:r>
        <w:t>за</w:t>
      </w:r>
      <w:r>
        <w:rPr>
          <w:spacing w:val="40"/>
        </w:rPr>
        <w:t xml:space="preserve">  </w:t>
      </w:r>
      <w:r>
        <w:t>промежуточную</w:t>
      </w:r>
      <w:r>
        <w:rPr>
          <w:spacing w:val="40"/>
        </w:rPr>
        <w:t xml:space="preserve">  </w:t>
      </w:r>
      <w:r>
        <w:t>аттестацию (при необходимости – с учётом степени значимости отметок за отдельные оценочные процедуры);</w:t>
      </w:r>
    </w:p>
    <w:p w:rsidR="007A46EE" w:rsidRDefault="009E1D98">
      <w:pPr>
        <w:pStyle w:val="a3"/>
        <w:spacing w:line="318" w:lineRule="exact"/>
        <w:ind w:left="1136"/>
      </w:pPr>
      <w:r>
        <w:rPr>
          <w:spacing w:val="-2"/>
        </w:rPr>
        <w:t>график</w:t>
      </w:r>
      <w:r>
        <w:t xml:space="preserve"> </w:t>
      </w:r>
      <w:r>
        <w:rPr>
          <w:spacing w:val="-2"/>
        </w:rPr>
        <w:t>контрольных</w:t>
      </w:r>
      <w:r>
        <w:rPr>
          <w:spacing w:val="-9"/>
        </w:rPr>
        <w:t xml:space="preserve"> </w:t>
      </w:r>
      <w:r>
        <w:rPr>
          <w:spacing w:val="-2"/>
        </w:rPr>
        <w:t>мероприятий.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5"/>
        </w:tabs>
        <w:spacing w:before="130" w:line="350" w:lineRule="auto"/>
        <w:ind w:right="156" w:firstLine="710"/>
        <w:jc w:val="both"/>
        <w:rPr>
          <w:sz w:val="28"/>
        </w:rPr>
      </w:pPr>
      <w:r>
        <w:rPr>
          <w:sz w:val="28"/>
        </w:rPr>
        <w:t xml:space="preserve">Стартовая диагностика проводится администрацией образовательной организации с целью оценки готовности к обучению на уровне начального общего </w:t>
      </w:r>
      <w:r>
        <w:rPr>
          <w:spacing w:val="-2"/>
          <w:sz w:val="28"/>
        </w:rPr>
        <w:t>образования.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before="10" w:line="350" w:lineRule="auto"/>
        <w:ind w:right="143" w:firstLine="710"/>
        <w:jc w:val="both"/>
        <w:rPr>
          <w:sz w:val="28"/>
        </w:rPr>
      </w:pPr>
      <w:r>
        <w:rPr>
          <w:sz w:val="28"/>
        </w:rPr>
        <w:t>Стартовая</w:t>
      </w:r>
      <w:r>
        <w:rPr>
          <w:spacing w:val="40"/>
          <w:sz w:val="28"/>
        </w:rPr>
        <w:t xml:space="preserve"> </w:t>
      </w:r>
      <w:r>
        <w:rPr>
          <w:sz w:val="28"/>
        </w:rPr>
        <w:t>диагностика</w:t>
      </w:r>
      <w:r>
        <w:rPr>
          <w:spacing w:val="40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начале</w:t>
      </w:r>
      <w:r>
        <w:rPr>
          <w:spacing w:val="40"/>
          <w:sz w:val="28"/>
        </w:rPr>
        <w:t xml:space="preserve"> </w:t>
      </w:r>
      <w:r>
        <w:rPr>
          <w:sz w:val="28"/>
        </w:rPr>
        <w:t>1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выступает как основа (точка отсчёта) для оценки д</w:t>
      </w:r>
      <w:r>
        <w:rPr>
          <w:sz w:val="28"/>
        </w:rPr>
        <w:t>инамики образовательных достижений обучающихся. Объектом оценки в рамках стартовой диагностики является сформированность предпосылок учебной деятельности, готовность к овладению чтением, грамотой и счётом.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before="8" w:line="352" w:lineRule="auto"/>
        <w:ind w:right="142" w:firstLine="710"/>
        <w:jc w:val="both"/>
        <w:rPr>
          <w:sz w:val="28"/>
        </w:rPr>
      </w:pPr>
      <w:r>
        <w:rPr>
          <w:sz w:val="28"/>
        </w:rPr>
        <w:t>Стартовая диагностика может проводиться педагогиче</w:t>
      </w:r>
      <w:r>
        <w:rPr>
          <w:sz w:val="28"/>
        </w:rPr>
        <w:t>скими работниками с целью оценки готовности к изучению отдельных учебных предметов (разделов).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Результаты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стартовой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диагностики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являются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основанием</w:t>
      </w:r>
      <w:r>
        <w:rPr>
          <w:spacing w:val="40"/>
          <w:sz w:val="28"/>
        </w:rPr>
        <w:t xml:space="preserve"> </w:t>
      </w:r>
      <w:r>
        <w:rPr>
          <w:sz w:val="28"/>
        </w:rPr>
        <w:t>для корректировки учебных программ и индивидуализации учебного процесса.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5"/>
        </w:tabs>
        <w:spacing w:line="357" w:lineRule="auto"/>
        <w:ind w:right="147" w:firstLine="710"/>
        <w:jc w:val="both"/>
        <w:rPr>
          <w:sz w:val="28"/>
        </w:rPr>
      </w:pPr>
      <w:r>
        <w:rPr>
          <w:sz w:val="28"/>
        </w:rPr>
        <w:t>Текущая оценка направлена на о</w:t>
      </w:r>
      <w:r>
        <w:rPr>
          <w:sz w:val="28"/>
        </w:rPr>
        <w:t>ценку индивидуального продвижения обучающегося в освоении программы учебного предмета.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line="352" w:lineRule="auto"/>
        <w:ind w:right="146" w:firstLine="710"/>
        <w:jc w:val="both"/>
        <w:rPr>
          <w:sz w:val="28"/>
        </w:rPr>
      </w:pPr>
      <w:r>
        <w:rPr>
          <w:sz w:val="28"/>
        </w:rPr>
        <w:t>Текущая</w:t>
      </w:r>
      <w:r>
        <w:rPr>
          <w:spacing w:val="40"/>
          <w:sz w:val="28"/>
        </w:rPr>
        <w:t xml:space="preserve">  </w:t>
      </w:r>
      <w:r>
        <w:rPr>
          <w:sz w:val="28"/>
        </w:rPr>
        <w:t>оценка</w:t>
      </w:r>
      <w:r>
        <w:rPr>
          <w:spacing w:val="40"/>
          <w:sz w:val="28"/>
        </w:rPr>
        <w:t xml:space="preserve">  </w:t>
      </w:r>
      <w:r>
        <w:rPr>
          <w:sz w:val="28"/>
        </w:rPr>
        <w:t>может</w:t>
      </w:r>
      <w:r>
        <w:rPr>
          <w:spacing w:val="40"/>
          <w:sz w:val="28"/>
        </w:rPr>
        <w:t xml:space="preserve">  </w:t>
      </w:r>
      <w:r>
        <w:rPr>
          <w:sz w:val="28"/>
        </w:rPr>
        <w:t>быть</w:t>
      </w:r>
      <w:r>
        <w:rPr>
          <w:spacing w:val="40"/>
          <w:sz w:val="28"/>
        </w:rPr>
        <w:t xml:space="preserve">  </w:t>
      </w:r>
      <w:r>
        <w:rPr>
          <w:sz w:val="28"/>
        </w:rPr>
        <w:t>формирующей</w:t>
      </w:r>
      <w:r>
        <w:rPr>
          <w:spacing w:val="40"/>
          <w:sz w:val="28"/>
        </w:rPr>
        <w:t xml:space="preserve">  </w:t>
      </w:r>
      <w:r>
        <w:rPr>
          <w:sz w:val="28"/>
        </w:rPr>
        <w:t>(поддерживающей</w:t>
      </w:r>
      <w:r>
        <w:rPr>
          <w:spacing w:val="40"/>
          <w:sz w:val="28"/>
        </w:rPr>
        <w:t xml:space="preserve"> </w:t>
      </w:r>
      <w:r>
        <w:rPr>
          <w:sz w:val="28"/>
        </w:rPr>
        <w:t>и направляющей усилия обучающегося, включающей его в самостоятельную оценочную</w:t>
      </w:r>
      <w:r>
        <w:rPr>
          <w:spacing w:val="76"/>
          <w:sz w:val="28"/>
        </w:rPr>
        <w:t xml:space="preserve">  </w:t>
      </w:r>
      <w:r>
        <w:rPr>
          <w:sz w:val="28"/>
        </w:rPr>
        <w:t>деятельность)</w:t>
      </w:r>
      <w:r>
        <w:rPr>
          <w:spacing w:val="79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диагностической,</w:t>
      </w:r>
      <w:r>
        <w:rPr>
          <w:spacing w:val="80"/>
          <w:sz w:val="28"/>
        </w:rPr>
        <w:t xml:space="preserve">  </w:t>
      </w:r>
      <w:r>
        <w:rPr>
          <w:sz w:val="28"/>
        </w:rPr>
        <w:t>способствующей</w:t>
      </w:r>
      <w:r>
        <w:rPr>
          <w:spacing w:val="80"/>
          <w:sz w:val="28"/>
        </w:rPr>
        <w:t xml:space="preserve">  </w:t>
      </w:r>
      <w:r>
        <w:rPr>
          <w:sz w:val="28"/>
        </w:rPr>
        <w:t>выявлению</w:t>
      </w:r>
    </w:p>
    <w:p w:rsidR="007A46EE" w:rsidRDefault="007A46EE">
      <w:pPr>
        <w:pStyle w:val="a5"/>
        <w:spacing w:line="352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48" w:lineRule="auto"/>
        <w:ind w:right="141"/>
      </w:pPr>
      <w:r>
        <w:t>и</w:t>
      </w:r>
      <w:r>
        <w:rPr>
          <w:spacing w:val="80"/>
        </w:rPr>
        <w:t xml:space="preserve">   </w:t>
      </w:r>
      <w:r>
        <w:t>осознанию</w:t>
      </w:r>
      <w:r>
        <w:rPr>
          <w:spacing w:val="80"/>
        </w:rPr>
        <w:t xml:space="preserve">   </w:t>
      </w:r>
      <w:r>
        <w:t>учителем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обучающимся</w:t>
      </w:r>
      <w:r>
        <w:rPr>
          <w:spacing w:val="80"/>
        </w:rPr>
        <w:t xml:space="preserve">   </w:t>
      </w:r>
      <w:r>
        <w:t>существующих</w:t>
      </w:r>
      <w:r>
        <w:rPr>
          <w:spacing w:val="58"/>
          <w:w w:val="150"/>
        </w:rPr>
        <w:t xml:space="preserve">   </w:t>
      </w:r>
      <w:r>
        <w:t>проблем</w:t>
      </w:r>
      <w:r>
        <w:rPr>
          <w:spacing w:val="80"/>
        </w:rPr>
        <w:t xml:space="preserve"> </w:t>
      </w:r>
      <w:r>
        <w:t>в обучении.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before="8" w:line="350" w:lineRule="auto"/>
        <w:ind w:right="148" w:firstLine="710"/>
        <w:jc w:val="both"/>
        <w:rPr>
          <w:sz w:val="28"/>
        </w:rPr>
      </w:pPr>
      <w:r>
        <w:rPr>
          <w:sz w:val="28"/>
        </w:rPr>
        <w:t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before="5" w:line="352" w:lineRule="auto"/>
        <w:ind w:right="145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оценке используются различные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проверки (устные и письменные опросы, практи</w:t>
      </w:r>
      <w:r>
        <w:rPr>
          <w:sz w:val="28"/>
        </w:rPr>
        <w:t>ческие работы, творческие работы, индивидуальные и групповые формы, само- и взаимооценка, рефлексия, листы продвижения и другие) с учётом особенностей учебного предмета.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line="350" w:lineRule="auto"/>
        <w:ind w:right="159" w:firstLine="710"/>
        <w:jc w:val="both"/>
        <w:rPr>
          <w:sz w:val="28"/>
        </w:rPr>
      </w:pPr>
      <w:r>
        <w:rPr>
          <w:sz w:val="28"/>
        </w:rPr>
        <w:t>Результаты текущей оценки являются основой для индивидуализации учебного процесса.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5"/>
        </w:tabs>
        <w:spacing w:line="350" w:lineRule="auto"/>
        <w:ind w:right="160" w:firstLine="710"/>
        <w:jc w:val="both"/>
        <w:rPr>
          <w:sz w:val="28"/>
        </w:rPr>
      </w:pPr>
      <w:r>
        <w:rPr>
          <w:sz w:val="28"/>
        </w:rPr>
        <w:t>Тем</w:t>
      </w:r>
      <w:r>
        <w:rPr>
          <w:sz w:val="28"/>
        </w:rPr>
        <w:t>атическая оценка направлена на оценку уровня достижения обучающимися тематических планируемых результатов по учебному предмету.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5"/>
        </w:tabs>
        <w:spacing w:before="1" w:line="350" w:lineRule="auto"/>
        <w:ind w:right="141" w:firstLine="710"/>
        <w:jc w:val="both"/>
        <w:rPr>
          <w:sz w:val="28"/>
        </w:rPr>
      </w:pPr>
      <w:r>
        <w:rPr>
          <w:sz w:val="28"/>
        </w:rPr>
        <w:t>Промежуточная</w:t>
      </w:r>
      <w:r>
        <w:rPr>
          <w:spacing w:val="80"/>
          <w:sz w:val="28"/>
        </w:rPr>
        <w:t xml:space="preserve">  </w:t>
      </w:r>
      <w:r>
        <w:rPr>
          <w:sz w:val="28"/>
        </w:rPr>
        <w:t>аттестация</w:t>
      </w:r>
      <w:r>
        <w:rPr>
          <w:spacing w:val="80"/>
          <w:sz w:val="28"/>
        </w:rPr>
        <w:t xml:space="preserve">  </w:t>
      </w:r>
      <w:r>
        <w:rPr>
          <w:sz w:val="28"/>
        </w:rPr>
        <w:t>обучающихся</w:t>
      </w:r>
      <w:r>
        <w:rPr>
          <w:spacing w:val="80"/>
          <w:sz w:val="28"/>
        </w:rPr>
        <w:t xml:space="preserve">  </w:t>
      </w:r>
      <w:r>
        <w:rPr>
          <w:sz w:val="28"/>
        </w:rPr>
        <w:t>проводится,</w:t>
      </w:r>
      <w:r>
        <w:rPr>
          <w:spacing w:val="80"/>
          <w:sz w:val="28"/>
        </w:rPr>
        <w:t xml:space="preserve">  </w:t>
      </w:r>
      <w:r>
        <w:rPr>
          <w:sz w:val="28"/>
        </w:rPr>
        <w:t>начиная со 2 класса, в конце каждого учебного периода по каждому изучаемому</w:t>
      </w:r>
      <w:r>
        <w:rPr>
          <w:sz w:val="28"/>
        </w:rPr>
        <w:t xml:space="preserve"> учебному </w:t>
      </w:r>
      <w:r>
        <w:rPr>
          <w:spacing w:val="-2"/>
          <w:sz w:val="28"/>
        </w:rPr>
        <w:t>предмету.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5"/>
        </w:tabs>
        <w:spacing w:before="1" w:line="350" w:lineRule="auto"/>
        <w:ind w:right="146" w:firstLine="710"/>
        <w:jc w:val="both"/>
        <w:rPr>
          <w:sz w:val="28"/>
        </w:rPr>
      </w:pPr>
      <w:r>
        <w:rPr>
          <w:sz w:val="28"/>
        </w:rPr>
        <w:t>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5"/>
        </w:tabs>
        <w:spacing w:before="11" w:line="350" w:lineRule="auto"/>
        <w:ind w:right="149" w:firstLine="710"/>
        <w:jc w:val="both"/>
        <w:rPr>
          <w:sz w:val="28"/>
        </w:rPr>
      </w:pPr>
      <w:r>
        <w:rPr>
          <w:sz w:val="28"/>
        </w:rPr>
        <w:t>Промежуточная оценка, фиксирующая достижение предметных планируемых результатов и универсальных учебных действий, является основанием для перевода обучающихся в следующий класс.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5"/>
        </w:tabs>
        <w:spacing w:before="6" w:line="350" w:lineRule="auto"/>
        <w:ind w:right="141" w:firstLine="710"/>
        <w:jc w:val="both"/>
        <w:rPr>
          <w:sz w:val="28"/>
        </w:rPr>
      </w:pPr>
      <w:r>
        <w:rPr>
          <w:sz w:val="28"/>
        </w:rPr>
        <w:t>Итоговая оценка является процедурой внутренней оценки образовательной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</w:t>
      </w:r>
      <w:r>
        <w:rPr>
          <w:sz w:val="28"/>
        </w:rPr>
        <w:t>ции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40"/>
          <w:sz w:val="28"/>
        </w:rPr>
        <w:t xml:space="preserve"> </w:t>
      </w:r>
      <w:r>
        <w:rPr>
          <w:sz w:val="28"/>
        </w:rPr>
        <w:t>накопленной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оценки и итоговой работы по учебному предмету. Предметом итоговой оценки является способность обучающихся решать учебно-познавательные и учебно-практические задачи,</w:t>
      </w:r>
      <w:r>
        <w:rPr>
          <w:spacing w:val="80"/>
          <w:sz w:val="28"/>
        </w:rPr>
        <w:t xml:space="preserve">   </w:t>
      </w:r>
      <w:r>
        <w:rPr>
          <w:sz w:val="28"/>
        </w:rPr>
        <w:t>построенные</w:t>
      </w:r>
      <w:r>
        <w:rPr>
          <w:spacing w:val="78"/>
          <w:sz w:val="28"/>
        </w:rPr>
        <w:t xml:space="preserve">   </w:t>
      </w:r>
      <w:r>
        <w:rPr>
          <w:sz w:val="28"/>
        </w:rPr>
        <w:t>на</w:t>
      </w:r>
      <w:r>
        <w:rPr>
          <w:spacing w:val="78"/>
          <w:sz w:val="28"/>
        </w:rPr>
        <w:t xml:space="preserve">   </w:t>
      </w:r>
      <w:r>
        <w:rPr>
          <w:sz w:val="28"/>
        </w:rPr>
        <w:t>основном</w:t>
      </w:r>
      <w:r>
        <w:rPr>
          <w:spacing w:val="78"/>
          <w:sz w:val="28"/>
        </w:rPr>
        <w:t xml:space="preserve">   </w:t>
      </w:r>
      <w:r>
        <w:rPr>
          <w:sz w:val="28"/>
        </w:rPr>
        <w:t>содержании</w:t>
      </w:r>
      <w:r>
        <w:rPr>
          <w:spacing w:val="80"/>
          <w:sz w:val="28"/>
        </w:rPr>
        <w:t xml:space="preserve">   </w:t>
      </w:r>
      <w:r>
        <w:rPr>
          <w:sz w:val="28"/>
        </w:rPr>
        <w:t>учебного</w:t>
      </w:r>
      <w:r>
        <w:rPr>
          <w:spacing w:val="79"/>
          <w:sz w:val="28"/>
        </w:rPr>
        <w:t xml:space="preserve">   </w:t>
      </w:r>
      <w:r>
        <w:rPr>
          <w:sz w:val="28"/>
        </w:rPr>
        <w:t>предмета с учётом формируемых метапредметных действий.</w:t>
      </w:r>
    </w:p>
    <w:p w:rsidR="007A46EE" w:rsidRDefault="007A46EE">
      <w:pPr>
        <w:pStyle w:val="a5"/>
        <w:spacing w:line="350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37"/>
        <w:ind w:left="0"/>
        <w:jc w:val="left"/>
      </w:pPr>
    </w:p>
    <w:p w:rsidR="007A46EE" w:rsidRDefault="009E1D98">
      <w:pPr>
        <w:pStyle w:val="1"/>
        <w:numPr>
          <w:ilvl w:val="2"/>
          <w:numId w:val="81"/>
        </w:numPr>
        <w:tabs>
          <w:tab w:val="left" w:pos="4523"/>
        </w:tabs>
        <w:spacing w:before="1"/>
        <w:ind w:left="4523" w:hanging="468"/>
        <w:jc w:val="both"/>
      </w:pPr>
      <w:bookmarkStart w:id="8" w:name="III._Содержательный_раздел."/>
      <w:bookmarkStart w:id="9" w:name="_bookmark1"/>
      <w:bookmarkEnd w:id="8"/>
      <w:bookmarkEnd w:id="9"/>
      <w:r>
        <w:rPr>
          <w:spacing w:val="-2"/>
        </w:rPr>
        <w:t>Содержательный</w:t>
      </w:r>
      <w:r>
        <w:rPr>
          <w:spacing w:val="-10"/>
        </w:rPr>
        <w:t xml:space="preserve"> </w:t>
      </w:r>
      <w:r>
        <w:rPr>
          <w:spacing w:val="-2"/>
        </w:rPr>
        <w:t>раздел.</w:t>
      </w:r>
    </w:p>
    <w:p w:rsidR="007A46EE" w:rsidRDefault="009E1D98">
      <w:pPr>
        <w:pStyle w:val="a5"/>
        <w:numPr>
          <w:ilvl w:val="0"/>
          <w:numId w:val="80"/>
        </w:numPr>
        <w:tabs>
          <w:tab w:val="left" w:pos="1553"/>
        </w:tabs>
        <w:spacing w:before="158"/>
        <w:ind w:left="1553" w:hanging="422"/>
        <w:jc w:val="both"/>
        <w:rPr>
          <w:b/>
          <w:sz w:val="28"/>
        </w:rPr>
      </w:pPr>
      <w:r>
        <w:rPr>
          <w:b/>
          <w:sz w:val="28"/>
        </w:rPr>
        <w:t>Рабочая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программа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учебному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предмету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«Русский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язык».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800"/>
        </w:tabs>
        <w:spacing w:before="153" w:line="355" w:lineRule="auto"/>
        <w:ind w:right="127" w:firstLine="710"/>
        <w:jc w:val="both"/>
        <w:rPr>
          <w:sz w:val="28"/>
        </w:rPr>
      </w:pPr>
      <w:r>
        <w:rPr>
          <w:sz w:val="28"/>
        </w:rPr>
        <w:t>Рабочая программа по учебному предмету «Русский язык» (предметная область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«Русский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язык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литературное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чтение»)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(далее соответственно – программа по русскому языку, русский язык) включает пояснительную записку, содержание обучения, планируемые результаты освоения программы по русскому языку.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55" w:lineRule="auto"/>
        <w:ind w:right="142" w:firstLine="710"/>
        <w:jc w:val="both"/>
        <w:rPr>
          <w:sz w:val="28"/>
        </w:rPr>
      </w:pPr>
      <w:r>
        <w:rPr>
          <w:sz w:val="28"/>
        </w:rPr>
        <w:t>Пояснительная записка отражает общие цели 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задачи изучения русского языка, характеристику психологических предпосылок к его изучению обучающимися; место в структуре учебного плана, а также подходы к отбору содержания, к определению планируемых результатов и к структуре тематического </w:t>
      </w:r>
      <w:r>
        <w:rPr>
          <w:spacing w:val="-2"/>
          <w:sz w:val="28"/>
        </w:rPr>
        <w:t>планирования.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55" w:lineRule="auto"/>
        <w:ind w:right="132" w:firstLine="710"/>
        <w:jc w:val="both"/>
        <w:rPr>
          <w:sz w:val="28"/>
        </w:rPr>
      </w:pPr>
      <w:r>
        <w:rPr>
          <w:sz w:val="28"/>
        </w:rPr>
        <w:t>С</w:t>
      </w:r>
      <w:r>
        <w:rPr>
          <w:sz w:val="28"/>
        </w:rPr>
        <w:t>одержание</w:t>
      </w:r>
      <w:r>
        <w:rPr>
          <w:spacing w:val="80"/>
          <w:sz w:val="28"/>
        </w:rPr>
        <w:t xml:space="preserve">  </w:t>
      </w:r>
      <w:r>
        <w:rPr>
          <w:sz w:val="28"/>
        </w:rPr>
        <w:t>обучения</w:t>
      </w:r>
      <w:r>
        <w:rPr>
          <w:spacing w:val="80"/>
          <w:sz w:val="28"/>
        </w:rPr>
        <w:t xml:space="preserve">  </w:t>
      </w:r>
      <w:r>
        <w:rPr>
          <w:sz w:val="28"/>
        </w:rPr>
        <w:t>раскрывает</w:t>
      </w:r>
      <w:r>
        <w:rPr>
          <w:spacing w:val="80"/>
          <w:sz w:val="28"/>
        </w:rPr>
        <w:t xml:space="preserve">  </w:t>
      </w:r>
      <w:r>
        <w:rPr>
          <w:sz w:val="28"/>
        </w:rPr>
        <w:t>содержательные</w:t>
      </w:r>
      <w:r>
        <w:rPr>
          <w:spacing w:val="80"/>
          <w:sz w:val="28"/>
        </w:rPr>
        <w:t xml:space="preserve">  </w:t>
      </w:r>
      <w:r>
        <w:rPr>
          <w:sz w:val="28"/>
        </w:rPr>
        <w:t>линии, которые предлагаются для обязательного изучения в каждом классе на уровне начального общего образования. Содержание обучения в каждом классе</w:t>
      </w:r>
      <w:r>
        <w:rPr>
          <w:spacing w:val="40"/>
          <w:sz w:val="28"/>
        </w:rPr>
        <w:t xml:space="preserve"> </w:t>
      </w:r>
      <w:r>
        <w:rPr>
          <w:sz w:val="28"/>
        </w:rPr>
        <w:t>завершается перечнем универсальных учебных действий – позна</w:t>
      </w:r>
      <w:r>
        <w:rPr>
          <w:sz w:val="28"/>
        </w:rPr>
        <w:t>вательных, коммуникативных и регулятивных, которые возможно формировать средствами русского языка с учётом возрастных особенностей обучающихся на уровне начального общего образования.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55" w:lineRule="auto"/>
        <w:ind w:right="141" w:firstLine="710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русскому языку включают</w:t>
      </w:r>
      <w:r>
        <w:rPr>
          <w:spacing w:val="80"/>
          <w:sz w:val="28"/>
        </w:rPr>
        <w:t xml:space="preserve"> </w:t>
      </w:r>
      <w:r>
        <w:rPr>
          <w:sz w:val="28"/>
        </w:rPr>
        <w:t>лич</w:t>
      </w:r>
      <w:r>
        <w:rPr>
          <w:sz w:val="28"/>
        </w:rPr>
        <w:t>ностные,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весь</w:t>
      </w:r>
      <w:r>
        <w:rPr>
          <w:spacing w:val="80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на уровне начального общего образования, а также предметные достижения обучающегося за каждый год обучения.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spacing w:line="317" w:lineRule="exact"/>
        <w:ind w:left="1768" w:hanging="632"/>
        <w:jc w:val="both"/>
        <w:rPr>
          <w:sz w:val="28"/>
        </w:rPr>
      </w:pPr>
      <w:r>
        <w:rPr>
          <w:spacing w:val="-2"/>
          <w:sz w:val="28"/>
        </w:rPr>
        <w:t>Пояснительная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записка.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157" w:line="355" w:lineRule="auto"/>
        <w:ind w:right="149" w:firstLine="710"/>
        <w:jc w:val="both"/>
        <w:rPr>
          <w:sz w:val="28"/>
        </w:rPr>
      </w:pPr>
      <w:r>
        <w:rPr>
          <w:sz w:val="28"/>
        </w:rPr>
        <w:t>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приоритеты, сформулированные в федеральной рабочей</w:t>
      </w:r>
      <w:r>
        <w:rPr>
          <w:sz w:val="28"/>
        </w:rPr>
        <w:t xml:space="preserve"> программе воспитания.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51" w:firstLine="710"/>
        <w:jc w:val="both"/>
        <w:rPr>
          <w:sz w:val="28"/>
        </w:rPr>
      </w:pPr>
      <w:r>
        <w:rPr>
          <w:sz w:val="28"/>
        </w:rPr>
        <w:t>На уровне начального общего образования изучение русского языка имеет</w:t>
      </w:r>
      <w:r>
        <w:rPr>
          <w:spacing w:val="70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76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77"/>
          <w:sz w:val="28"/>
        </w:rPr>
        <w:t xml:space="preserve"> </w:t>
      </w:r>
      <w:r>
        <w:rPr>
          <w:sz w:val="28"/>
        </w:rPr>
        <w:t>в</w:t>
      </w:r>
      <w:r>
        <w:rPr>
          <w:spacing w:val="69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79"/>
          <w:sz w:val="28"/>
        </w:rPr>
        <w:t xml:space="preserve"> </w:t>
      </w:r>
      <w:r>
        <w:rPr>
          <w:sz w:val="28"/>
        </w:rPr>
        <w:t>Приобретённые</w:t>
      </w:r>
      <w:r>
        <w:rPr>
          <w:spacing w:val="77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78"/>
          <w:sz w:val="28"/>
        </w:rPr>
        <w:t xml:space="preserve"> </w:t>
      </w:r>
      <w:r>
        <w:rPr>
          <w:sz w:val="28"/>
        </w:rPr>
        <w:t>опыт</w:t>
      </w:r>
    </w:p>
    <w:p w:rsidR="007A46EE" w:rsidRDefault="007A46EE">
      <w:pPr>
        <w:pStyle w:val="a5"/>
        <w:spacing w:line="355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39"/>
      </w:pPr>
      <w:r>
        <w:t>выполнения предметных</w:t>
      </w:r>
      <w:r>
        <w:rPr>
          <w:spacing w:val="-1"/>
        </w:rPr>
        <w:t xml:space="preserve"> </w:t>
      </w:r>
      <w:r>
        <w:t>и универсальных учебных</w:t>
      </w:r>
      <w:r>
        <w:rPr>
          <w:spacing w:val="-1"/>
        </w:rPr>
        <w:t xml:space="preserve"> </w:t>
      </w:r>
      <w:r>
        <w:t>действий на материале русского</w:t>
      </w:r>
      <w:r>
        <w:t xml:space="preserve"> языка</w:t>
      </w:r>
      <w:r>
        <w:rPr>
          <w:spacing w:val="78"/>
        </w:rPr>
        <w:t xml:space="preserve"> </w:t>
      </w:r>
      <w:r>
        <w:t>станут</w:t>
      </w:r>
      <w:r>
        <w:rPr>
          <w:spacing w:val="75"/>
        </w:rPr>
        <w:t xml:space="preserve"> </w:t>
      </w:r>
      <w:r>
        <w:t>фундаментом</w:t>
      </w:r>
      <w:r>
        <w:rPr>
          <w:spacing w:val="80"/>
        </w:rPr>
        <w:t xml:space="preserve"> </w:t>
      </w:r>
      <w:r>
        <w:t>обучения</w:t>
      </w:r>
      <w:r>
        <w:rPr>
          <w:spacing w:val="80"/>
        </w:rPr>
        <w:t xml:space="preserve"> </w:t>
      </w:r>
      <w:r>
        <w:t>на</w:t>
      </w:r>
      <w:r>
        <w:rPr>
          <w:spacing w:val="77"/>
        </w:rPr>
        <w:t xml:space="preserve"> </w:t>
      </w:r>
      <w:r>
        <w:t>уровне</w:t>
      </w:r>
      <w:r>
        <w:rPr>
          <w:spacing w:val="78"/>
        </w:rPr>
        <w:t xml:space="preserve"> </w:t>
      </w:r>
      <w:r>
        <w:t>основного</w:t>
      </w:r>
      <w:r>
        <w:rPr>
          <w:spacing w:val="77"/>
        </w:rPr>
        <w:t xml:space="preserve"> </w:t>
      </w:r>
      <w:r>
        <w:t>общего</w:t>
      </w:r>
      <w:r>
        <w:rPr>
          <w:spacing w:val="78"/>
        </w:rPr>
        <w:t xml:space="preserve"> </w:t>
      </w:r>
      <w:r>
        <w:t>образования, а также будут востребованы в жизни.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39" w:firstLine="710"/>
        <w:jc w:val="both"/>
        <w:rPr>
          <w:sz w:val="28"/>
        </w:rPr>
      </w:pPr>
      <w:r>
        <w:rPr>
          <w:sz w:val="28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</w:t>
      </w:r>
      <w:r>
        <w:rPr>
          <w:sz w:val="28"/>
        </w:rPr>
        <w:t>ние русского языка является основой всего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успехи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этого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многом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определяют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обучающихся по другим учебным предметам.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49" w:firstLine="710"/>
        <w:jc w:val="both"/>
        <w:rPr>
          <w:sz w:val="28"/>
        </w:rPr>
      </w:pPr>
      <w:r>
        <w:rPr>
          <w:sz w:val="28"/>
        </w:rPr>
        <w:t>Русский язык обладает значительным потенциалом в развитии функциональной</w:t>
      </w:r>
      <w:r>
        <w:rPr>
          <w:spacing w:val="80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80"/>
          <w:sz w:val="28"/>
        </w:rPr>
        <w:t xml:space="preserve"> </w:t>
      </w:r>
      <w:r>
        <w:rPr>
          <w:sz w:val="28"/>
        </w:rPr>
        <w:t>особенно</w:t>
      </w:r>
      <w:r>
        <w:rPr>
          <w:spacing w:val="80"/>
          <w:sz w:val="28"/>
        </w:rPr>
        <w:t xml:space="preserve"> </w:t>
      </w:r>
      <w:r>
        <w:rPr>
          <w:sz w:val="28"/>
        </w:rPr>
        <w:t>таких</w:t>
      </w:r>
      <w:r>
        <w:rPr>
          <w:spacing w:val="80"/>
          <w:sz w:val="28"/>
        </w:rPr>
        <w:t xml:space="preserve"> </w:t>
      </w:r>
      <w:r>
        <w:rPr>
          <w:sz w:val="28"/>
        </w:rPr>
        <w:t>её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компонентов, как языковая, коммуникативная, читательская, общекультурная и социальная </w:t>
      </w:r>
      <w:r>
        <w:rPr>
          <w:spacing w:val="-2"/>
          <w:sz w:val="28"/>
        </w:rPr>
        <w:t>грамотность.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40" w:firstLine="710"/>
        <w:jc w:val="both"/>
        <w:rPr>
          <w:sz w:val="28"/>
        </w:rPr>
      </w:pPr>
      <w:r>
        <w:rPr>
          <w:sz w:val="28"/>
        </w:rPr>
        <w:t>Первичное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языка,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богатством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общения</w:t>
      </w:r>
      <w:r>
        <w:rPr>
          <w:spacing w:val="80"/>
          <w:w w:val="150"/>
          <w:sz w:val="28"/>
        </w:rPr>
        <w:t xml:space="preserve"> 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выражения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мысли,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обеспечивает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межличностное и</w:t>
      </w:r>
      <w:r>
        <w:rPr>
          <w:spacing w:val="80"/>
          <w:sz w:val="28"/>
        </w:rPr>
        <w:t xml:space="preserve">  </w:t>
      </w:r>
      <w:r>
        <w:rPr>
          <w:sz w:val="28"/>
        </w:rPr>
        <w:t>социальное</w:t>
      </w:r>
      <w:r>
        <w:rPr>
          <w:spacing w:val="80"/>
          <w:sz w:val="28"/>
        </w:rPr>
        <w:t xml:space="preserve">  </w:t>
      </w:r>
      <w:r>
        <w:rPr>
          <w:sz w:val="28"/>
        </w:rPr>
        <w:t>взаимодействие,</w:t>
      </w:r>
      <w:r>
        <w:rPr>
          <w:spacing w:val="80"/>
          <w:sz w:val="28"/>
        </w:rPr>
        <w:t xml:space="preserve">  </w:t>
      </w:r>
      <w:r>
        <w:rPr>
          <w:sz w:val="28"/>
        </w:rPr>
        <w:t>способствует</w:t>
      </w:r>
      <w:r>
        <w:rPr>
          <w:spacing w:val="80"/>
          <w:sz w:val="28"/>
        </w:rPr>
        <w:t xml:space="preserve">  </w:t>
      </w:r>
      <w:r>
        <w:rPr>
          <w:sz w:val="28"/>
        </w:rPr>
        <w:t>формированию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самосознания и мировоззрения личности, является важнейшим средством хранения и передачи информации, культурных традиций, истории русского народа </w:t>
      </w:r>
      <w:r>
        <w:rPr>
          <w:sz w:val="28"/>
        </w:rPr>
        <w:t>и других народов России. Свободное владение языком, умение выбирать нужные языковые средства во многом определяют возможность самовыражения взглядов, мыслей, чувств, проявления себя в различных жизненно важных для человека областях.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35" w:firstLine="710"/>
        <w:jc w:val="both"/>
        <w:rPr>
          <w:sz w:val="28"/>
        </w:rPr>
      </w:pPr>
      <w:r>
        <w:rPr>
          <w:sz w:val="28"/>
        </w:rPr>
        <w:t>Изучение русского языка</w:t>
      </w:r>
      <w:r>
        <w:rPr>
          <w:sz w:val="28"/>
        </w:rPr>
        <w:t xml:space="preserve"> обладает огромным потенциалом присвоения традиционных</w:t>
      </w:r>
      <w:r>
        <w:rPr>
          <w:spacing w:val="80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80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80"/>
          <w:sz w:val="28"/>
        </w:rPr>
        <w:t xml:space="preserve"> </w:t>
      </w:r>
      <w:r>
        <w:rPr>
          <w:sz w:val="28"/>
        </w:rPr>
        <w:t>в обществе правил и норм поведения, в том числе речевого, что способствует формированию внутренней позиции личности. Личностные достижения обу</w:t>
      </w:r>
      <w:r>
        <w:rPr>
          <w:sz w:val="28"/>
        </w:rPr>
        <w:t>чающегося</w:t>
      </w:r>
      <w:r>
        <w:rPr>
          <w:spacing w:val="66"/>
          <w:sz w:val="28"/>
        </w:rPr>
        <w:t xml:space="preserve">  </w:t>
      </w:r>
      <w:r>
        <w:rPr>
          <w:sz w:val="28"/>
        </w:rPr>
        <w:t>непосредственно</w:t>
      </w:r>
      <w:r>
        <w:rPr>
          <w:spacing w:val="65"/>
          <w:sz w:val="28"/>
        </w:rPr>
        <w:t xml:space="preserve">  </w:t>
      </w:r>
      <w:r>
        <w:rPr>
          <w:sz w:val="28"/>
        </w:rPr>
        <w:t>связаны</w:t>
      </w:r>
      <w:r>
        <w:rPr>
          <w:spacing w:val="65"/>
          <w:sz w:val="28"/>
        </w:rPr>
        <w:t xml:space="preserve">  </w:t>
      </w:r>
      <w:r>
        <w:rPr>
          <w:sz w:val="28"/>
        </w:rPr>
        <w:t>с</w:t>
      </w:r>
      <w:r>
        <w:rPr>
          <w:spacing w:val="63"/>
          <w:sz w:val="28"/>
        </w:rPr>
        <w:t xml:space="preserve">  </w:t>
      </w:r>
      <w:r>
        <w:rPr>
          <w:sz w:val="28"/>
        </w:rPr>
        <w:t>осознанием</w:t>
      </w:r>
      <w:r>
        <w:rPr>
          <w:spacing w:val="66"/>
          <w:sz w:val="28"/>
        </w:rPr>
        <w:t xml:space="preserve">  </w:t>
      </w:r>
      <w:r>
        <w:rPr>
          <w:sz w:val="28"/>
        </w:rPr>
        <w:t>языка</w:t>
      </w:r>
      <w:r>
        <w:rPr>
          <w:spacing w:val="63"/>
          <w:sz w:val="28"/>
        </w:rPr>
        <w:t xml:space="preserve">  </w:t>
      </w:r>
      <w:r>
        <w:rPr>
          <w:sz w:val="28"/>
        </w:rPr>
        <w:t>как</w:t>
      </w:r>
      <w:r>
        <w:rPr>
          <w:spacing w:val="62"/>
          <w:sz w:val="28"/>
        </w:rPr>
        <w:t xml:space="preserve">  </w:t>
      </w:r>
      <w:r>
        <w:rPr>
          <w:sz w:val="28"/>
        </w:rPr>
        <w:t>явления</w:t>
      </w:r>
    </w:p>
    <w:p w:rsidR="007A46EE" w:rsidRDefault="007A46EE">
      <w:pPr>
        <w:pStyle w:val="a5"/>
        <w:spacing w:line="355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9"/>
      </w:pPr>
      <w:r>
        <w:t>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914"/>
          <w:tab w:val="left" w:pos="1174"/>
          <w:tab w:val="left" w:pos="2040"/>
          <w:tab w:val="left" w:pos="2115"/>
          <w:tab w:val="left" w:pos="2744"/>
          <w:tab w:val="left" w:pos="4113"/>
          <w:tab w:val="left" w:pos="5083"/>
          <w:tab w:val="left" w:pos="5587"/>
          <w:tab w:val="left" w:pos="6533"/>
          <w:tab w:val="left" w:pos="7138"/>
          <w:tab w:val="left" w:pos="7647"/>
          <w:tab w:val="left" w:pos="8550"/>
          <w:tab w:val="left" w:pos="9174"/>
          <w:tab w:val="left" w:pos="9957"/>
        </w:tabs>
        <w:spacing w:line="355" w:lineRule="auto"/>
        <w:ind w:left="439" w:right="131" w:firstLine="758"/>
        <w:jc w:val="right"/>
        <w:rPr>
          <w:sz w:val="28"/>
        </w:rPr>
      </w:pPr>
      <w:r>
        <w:rPr>
          <w:sz w:val="28"/>
        </w:rPr>
        <w:t>Из</w:t>
      </w:r>
      <w:r>
        <w:rPr>
          <w:sz w:val="28"/>
        </w:rPr>
        <w:t>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направлено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9"/>
          <w:sz w:val="28"/>
        </w:rPr>
        <w:t xml:space="preserve"> </w:t>
      </w:r>
      <w:r>
        <w:rPr>
          <w:sz w:val="28"/>
        </w:rPr>
        <w:t>целей: приобретение обучающимися первоначальных представлений о многообразии языков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языке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одной </w:t>
      </w:r>
      <w:r>
        <w:rPr>
          <w:spacing w:val="-6"/>
          <w:sz w:val="28"/>
        </w:rPr>
        <w:t>из</w:t>
      </w:r>
      <w:r>
        <w:rPr>
          <w:sz w:val="28"/>
        </w:rPr>
        <w:tab/>
      </w:r>
      <w:r>
        <w:rPr>
          <w:spacing w:val="-2"/>
          <w:sz w:val="28"/>
        </w:rPr>
        <w:t>главных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духовно-нравственных</w:t>
      </w:r>
      <w:r>
        <w:rPr>
          <w:sz w:val="28"/>
        </w:rPr>
        <w:tab/>
      </w:r>
      <w:r>
        <w:rPr>
          <w:spacing w:val="-2"/>
          <w:sz w:val="28"/>
        </w:rPr>
        <w:t>ценностей</w:t>
      </w:r>
      <w:r>
        <w:rPr>
          <w:sz w:val="28"/>
        </w:rPr>
        <w:tab/>
      </w:r>
      <w:r>
        <w:rPr>
          <w:spacing w:val="-2"/>
          <w:sz w:val="28"/>
        </w:rPr>
        <w:t>народа;</w:t>
      </w:r>
      <w:r>
        <w:rPr>
          <w:sz w:val="28"/>
        </w:rPr>
        <w:tab/>
      </w:r>
      <w:r>
        <w:rPr>
          <w:spacing w:val="-2"/>
          <w:sz w:val="28"/>
        </w:rPr>
        <w:t>понимание</w:t>
      </w:r>
      <w:r>
        <w:rPr>
          <w:sz w:val="28"/>
        </w:rPr>
        <w:tab/>
      </w:r>
      <w:r>
        <w:rPr>
          <w:spacing w:val="-4"/>
          <w:sz w:val="28"/>
        </w:rPr>
        <w:t>роли</w:t>
      </w:r>
      <w:r>
        <w:rPr>
          <w:sz w:val="28"/>
        </w:rPr>
        <w:tab/>
      </w:r>
      <w:r>
        <w:rPr>
          <w:spacing w:val="-2"/>
          <w:sz w:val="28"/>
        </w:rPr>
        <w:t xml:space="preserve">языка </w:t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основного</w:t>
      </w:r>
      <w:r>
        <w:rPr>
          <w:sz w:val="28"/>
        </w:rPr>
        <w:tab/>
      </w:r>
      <w:r>
        <w:rPr>
          <w:spacing w:val="-2"/>
          <w:sz w:val="28"/>
        </w:rPr>
        <w:t>средства</w:t>
      </w:r>
      <w:r>
        <w:rPr>
          <w:sz w:val="28"/>
        </w:rPr>
        <w:tab/>
      </w:r>
      <w:r>
        <w:rPr>
          <w:spacing w:val="-2"/>
          <w:sz w:val="28"/>
        </w:rPr>
        <w:t>общения;</w:t>
      </w:r>
      <w:r>
        <w:rPr>
          <w:sz w:val="28"/>
        </w:rPr>
        <w:tab/>
      </w:r>
      <w:r>
        <w:rPr>
          <w:spacing w:val="-2"/>
          <w:sz w:val="28"/>
        </w:rPr>
        <w:t>осознание</w:t>
      </w:r>
      <w:r>
        <w:rPr>
          <w:sz w:val="28"/>
        </w:rPr>
        <w:tab/>
      </w:r>
      <w:r>
        <w:rPr>
          <w:spacing w:val="-2"/>
          <w:sz w:val="28"/>
        </w:rPr>
        <w:t>значения</w:t>
      </w:r>
      <w:r>
        <w:rPr>
          <w:sz w:val="28"/>
        </w:rPr>
        <w:tab/>
      </w:r>
      <w:r>
        <w:rPr>
          <w:spacing w:val="-2"/>
          <w:sz w:val="28"/>
        </w:rPr>
        <w:t>русского</w:t>
      </w:r>
      <w:r>
        <w:rPr>
          <w:sz w:val="28"/>
        </w:rPr>
        <w:tab/>
      </w:r>
      <w:r>
        <w:rPr>
          <w:spacing w:val="-67"/>
          <w:sz w:val="28"/>
        </w:rPr>
        <w:t xml:space="preserve"> </w:t>
      </w:r>
      <w:r>
        <w:rPr>
          <w:spacing w:val="-4"/>
          <w:sz w:val="28"/>
        </w:rPr>
        <w:t xml:space="preserve">языка </w:t>
      </w:r>
      <w:r>
        <w:rPr>
          <w:sz w:val="28"/>
        </w:rPr>
        <w:t>как</w:t>
      </w:r>
      <w:r>
        <w:rPr>
          <w:spacing w:val="-7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</w:t>
      </w:r>
      <w:r>
        <w:rPr>
          <w:spacing w:val="-5"/>
          <w:sz w:val="28"/>
        </w:rPr>
        <w:t xml:space="preserve"> </w:t>
      </w:r>
      <w:r>
        <w:rPr>
          <w:sz w:val="28"/>
        </w:rPr>
        <w:t>Российской Федерации;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4"/>
          <w:sz w:val="28"/>
        </w:rPr>
        <w:t xml:space="preserve"> </w:t>
      </w:r>
      <w:r>
        <w:rPr>
          <w:sz w:val="28"/>
        </w:rPr>
        <w:t>роли</w:t>
      </w:r>
      <w:r>
        <w:rPr>
          <w:spacing w:val="-6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языка как языка межнационального общения; осознание правильной устной и письменной</w:t>
      </w:r>
    </w:p>
    <w:p w:rsidR="007A46EE" w:rsidRDefault="009E1D98">
      <w:pPr>
        <w:pStyle w:val="a3"/>
        <w:spacing w:line="319" w:lineRule="exact"/>
      </w:pPr>
      <w:r>
        <w:t>речи</w:t>
      </w:r>
      <w:r>
        <w:rPr>
          <w:spacing w:val="-18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показателя</w:t>
      </w:r>
      <w:r>
        <w:rPr>
          <w:spacing w:val="-10"/>
        </w:rPr>
        <w:t xml:space="preserve"> </w:t>
      </w:r>
      <w:r>
        <w:t>общей</w:t>
      </w:r>
      <w:r>
        <w:rPr>
          <w:spacing w:val="-16"/>
        </w:rPr>
        <w:t xml:space="preserve"> </w:t>
      </w:r>
      <w:r>
        <w:t>культуры</w:t>
      </w:r>
      <w:r>
        <w:rPr>
          <w:spacing w:val="-16"/>
        </w:rPr>
        <w:t xml:space="preserve"> </w:t>
      </w:r>
      <w:r>
        <w:rPr>
          <w:spacing w:val="-2"/>
        </w:rPr>
        <w:t>человека;</w:t>
      </w:r>
    </w:p>
    <w:p w:rsidR="007A46EE" w:rsidRDefault="009E1D98">
      <w:pPr>
        <w:pStyle w:val="a3"/>
        <w:tabs>
          <w:tab w:val="left" w:pos="3234"/>
          <w:tab w:val="left" w:pos="5462"/>
          <w:tab w:val="left" w:pos="7210"/>
          <w:tab w:val="left" w:pos="9030"/>
        </w:tabs>
        <w:spacing w:before="153" w:line="355" w:lineRule="auto"/>
        <w:ind w:right="151" w:firstLine="710"/>
      </w:pPr>
      <w:r>
        <w:rPr>
          <w:spacing w:val="-2"/>
        </w:rPr>
        <w:t>овладение</w:t>
      </w:r>
      <w:r>
        <w:tab/>
      </w:r>
      <w:r>
        <w:rPr>
          <w:spacing w:val="-2"/>
        </w:rPr>
        <w:t>основными</w:t>
      </w:r>
      <w:r>
        <w:tab/>
      </w:r>
      <w:r>
        <w:rPr>
          <w:spacing w:val="-2"/>
        </w:rPr>
        <w:t>видами</w:t>
      </w:r>
      <w:r>
        <w:tab/>
      </w:r>
      <w:r>
        <w:rPr>
          <w:spacing w:val="-2"/>
        </w:rPr>
        <w:t>речевой</w:t>
      </w:r>
      <w:r>
        <w:tab/>
      </w:r>
      <w:r>
        <w:rPr>
          <w:spacing w:val="-2"/>
        </w:rPr>
        <w:t xml:space="preserve">деятельности </w:t>
      </w:r>
      <w:r>
        <w:t>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7A46EE" w:rsidRDefault="009E1D98">
      <w:pPr>
        <w:pStyle w:val="a3"/>
        <w:spacing w:line="355" w:lineRule="auto"/>
        <w:ind w:right="141" w:firstLine="710"/>
      </w:pPr>
      <w:r>
        <w:t>овладение первоначальными научными представлениями о системе русского языка:</w:t>
      </w:r>
      <w:r>
        <w:rPr>
          <w:spacing w:val="40"/>
        </w:rPr>
        <w:t xml:space="preserve">  </w:t>
      </w:r>
      <w:r>
        <w:t>фонетика,</w:t>
      </w:r>
      <w:r>
        <w:rPr>
          <w:spacing w:val="40"/>
        </w:rPr>
        <w:t xml:space="preserve">  </w:t>
      </w:r>
      <w:r>
        <w:t>графика,</w:t>
      </w:r>
      <w:r>
        <w:rPr>
          <w:spacing w:val="40"/>
        </w:rPr>
        <w:t xml:space="preserve">  </w:t>
      </w:r>
      <w:r>
        <w:t>лексика,</w:t>
      </w:r>
      <w:r>
        <w:rPr>
          <w:spacing w:val="40"/>
        </w:rPr>
        <w:t xml:space="preserve">  </w:t>
      </w:r>
      <w:r>
        <w:t>морфемика,</w:t>
      </w:r>
      <w:r>
        <w:rPr>
          <w:spacing w:val="40"/>
        </w:rPr>
        <w:t xml:space="preserve">  </w:t>
      </w:r>
      <w:r>
        <w:t>морфология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синтаксис;</w:t>
      </w:r>
      <w:r>
        <w:rPr>
          <w:spacing w:val="80"/>
        </w:rPr>
        <w:t xml:space="preserve"> </w:t>
      </w:r>
      <w:r>
        <w:t>об основных единицах языка, их признаках и особенностях употребления в речи; использование в речевой деятельн</w:t>
      </w:r>
      <w:r>
        <w:t>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7A46EE" w:rsidRDefault="009E1D98">
      <w:pPr>
        <w:pStyle w:val="a3"/>
        <w:spacing w:line="355" w:lineRule="auto"/>
        <w:ind w:right="149" w:firstLine="710"/>
      </w:pPr>
      <w:r>
        <w:t>развитие функциональной грамотности, готовности к успешному взаимодействию с изменяющимся миром и дальнейш</w:t>
      </w:r>
      <w:r>
        <w:t>ему успешному образованию.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39" w:firstLine="710"/>
        <w:jc w:val="both"/>
        <w:rPr>
          <w:sz w:val="28"/>
        </w:rPr>
      </w:pPr>
      <w:r>
        <w:rPr>
          <w:sz w:val="28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</w:t>
      </w:r>
      <w:r>
        <w:rPr>
          <w:sz w:val="28"/>
        </w:rPr>
        <w:t>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ind w:left="1979" w:hanging="843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56"/>
          <w:sz w:val="28"/>
        </w:rPr>
        <w:t xml:space="preserve">  </w:t>
      </w:r>
      <w:r>
        <w:rPr>
          <w:sz w:val="28"/>
        </w:rPr>
        <w:t>устной</w:t>
      </w:r>
      <w:r>
        <w:rPr>
          <w:spacing w:val="53"/>
          <w:sz w:val="28"/>
        </w:rPr>
        <w:t xml:space="preserve">  </w:t>
      </w:r>
      <w:r>
        <w:rPr>
          <w:sz w:val="28"/>
        </w:rPr>
        <w:t>и</w:t>
      </w:r>
      <w:r>
        <w:rPr>
          <w:spacing w:val="51"/>
          <w:sz w:val="28"/>
        </w:rPr>
        <w:t xml:space="preserve">  </w:t>
      </w:r>
      <w:r>
        <w:rPr>
          <w:sz w:val="28"/>
        </w:rPr>
        <w:t>письменной</w:t>
      </w:r>
      <w:r>
        <w:rPr>
          <w:spacing w:val="54"/>
          <w:sz w:val="28"/>
        </w:rPr>
        <w:t xml:space="preserve">  </w:t>
      </w:r>
      <w:r>
        <w:rPr>
          <w:sz w:val="28"/>
        </w:rPr>
        <w:t>речи</w:t>
      </w:r>
      <w:r>
        <w:rPr>
          <w:spacing w:val="56"/>
          <w:sz w:val="28"/>
        </w:rPr>
        <w:t xml:space="preserve">  </w:t>
      </w:r>
      <w:r>
        <w:rPr>
          <w:sz w:val="28"/>
        </w:rPr>
        <w:t>обучающихся</w:t>
      </w:r>
      <w:r>
        <w:rPr>
          <w:spacing w:val="55"/>
          <w:sz w:val="28"/>
        </w:rPr>
        <w:t xml:space="preserve">  </w:t>
      </w:r>
      <w:r>
        <w:rPr>
          <w:spacing w:val="-2"/>
          <w:sz w:val="28"/>
        </w:rPr>
        <w:t>направлено</w:t>
      </w:r>
    </w:p>
    <w:p w:rsidR="007A46EE" w:rsidRDefault="007A46EE">
      <w:pPr>
        <w:pStyle w:val="a5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8"/>
      </w:pPr>
      <w:r>
        <w:t>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 Ряд з</w:t>
      </w:r>
      <w:r>
        <w:t>адач по совершенствованию речевой деятельности решаются совместно с учебным предметом «Литературное чтение».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7"/>
        </w:tabs>
        <w:spacing w:line="355" w:lineRule="auto"/>
        <w:ind w:left="1136" w:right="152" w:firstLine="0"/>
        <w:jc w:val="both"/>
        <w:rPr>
          <w:sz w:val="28"/>
        </w:rPr>
      </w:pPr>
      <w:r>
        <w:rPr>
          <w:sz w:val="28"/>
        </w:rPr>
        <w:t>Программа по русскому языку позволит педагогическому работнику: реализовать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40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языка</w:t>
      </w:r>
      <w:r>
        <w:rPr>
          <w:spacing w:val="40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40"/>
          <w:sz w:val="28"/>
        </w:rPr>
        <w:t xml:space="preserve"> </w:t>
      </w:r>
      <w:r>
        <w:rPr>
          <w:sz w:val="28"/>
        </w:rPr>
        <w:t>подходы</w:t>
      </w:r>
    </w:p>
    <w:p w:rsidR="007A46EE" w:rsidRDefault="009E1D98">
      <w:pPr>
        <w:pStyle w:val="a3"/>
        <w:spacing w:line="355" w:lineRule="auto"/>
        <w:ind w:right="163"/>
      </w:pPr>
      <w:r>
        <w:t>к достижению</w:t>
      </w:r>
      <w:r>
        <w:t xml:space="preserve"> личностных, метапредметных и предметных результатов обучения, сформулированных в ФГОС НОО;</w:t>
      </w:r>
    </w:p>
    <w:p w:rsidR="007A46EE" w:rsidRDefault="009E1D98">
      <w:pPr>
        <w:pStyle w:val="a3"/>
        <w:spacing w:line="355" w:lineRule="auto"/>
        <w:ind w:right="146" w:firstLine="710"/>
      </w:pPr>
      <w:r>
        <w:t>определить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структурировать</w:t>
      </w:r>
      <w:r>
        <w:rPr>
          <w:spacing w:val="80"/>
          <w:w w:val="150"/>
        </w:rPr>
        <w:t xml:space="preserve">  </w:t>
      </w:r>
      <w:r>
        <w:t>планируемые</w:t>
      </w:r>
      <w:r>
        <w:rPr>
          <w:spacing w:val="80"/>
          <w:w w:val="150"/>
        </w:rPr>
        <w:t xml:space="preserve">  </w:t>
      </w:r>
      <w:r>
        <w:t>результаты</w:t>
      </w:r>
      <w:r>
        <w:rPr>
          <w:spacing w:val="80"/>
          <w:w w:val="150"/>
        </w:rPr>
        <w:t xml:space="preserve">  </w:t>
      </w:r>
      <w:r>
        <w:t>обучения и содержание русского языка по годам обучения в соответствии с ФГОС НОО;</w:t>
      </w:r>
    </w:p>
    <w:p w:rsidR="007A46EE" w:rsidRDefault="009E1D98">
      <w:pPr>
        <w:pStyle w:val="a3"/>
        <w:spacing w:line="355" w:lineRule="auto"/>
        <w:ind w:right="162" w:firstLine="710"/>
      </w:pPr>
      <w:r>
        <w:t>разработать календарно­тематическое планирование с учётом особенностей конкретного класса.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line="355" w:lineRule="auto"/>
        <w:ind w:right="140" w:firstLine="710"/>
        <w:jc w:val="both"/>
        <w:rPr>
          <w:sz w:val="28"/>
        </w:rPr>
      </w:pPr>
      <w:r>
        <w:rPr>
          <w:sz w:val="28"/>
        </w:rPr>
        <w:t>В программе по русскому языку определяются цели изучения учебного предмета на уровне начального общего образования, планируемые результаты освоения обучающимися русс</w:t>
      </w:r>
      <w:r>
        <w:rPr>
          <w:sz w:val="28"/>
        </w:rPr>
        <w:t>кого языка: личностные, метапредметные, предметные.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Личностные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метапредметные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результаты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представлены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языка</w:t>
      </w:r>
      <w:r>
        <w:rPr>
          <w:spacing w:val="80"/>
          <w:sz w:val="28"/>
        </w:rPr>
        <w:t xml:space="preserve"> </w:t>
      </w:r>
      <w:r>
        <w:rPr>
          <w:sz w:val="28"/>
        </w:rPr>
        <w:t>на уровне начального общего образования. Предметные планируемые результат</w:t>
      </w:r>
      <w:r>
        <w:rPr>
          <w:sz w:val="28"/>
        </w:rPr>
        <w:t>ы освоения программы даны для каждого года русского языка.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line="355" w:lineRule="auto"/>
        <w:ind w:right="147" w:firstLine="710"/>
        <w:jc w:val="both"/>
        <w:rPr>
          <w:sz w:val="28"/>
        </w:rPr>
      </w:pPr>
      <w:r>
        <w:rPr>
          <w:sz w:val="28"/>
        </w:rPr>
        <w:t>Программа по русскому языку устанавливает распределение учебного материала</w:t>
      </w:r>
      <w:r>
        <w:rPr>
          <w:spacing w:val="77"/>
          <w:sz w:val="28"/>
        </w:rPr>
        <w:t xml:space="preserve"> </w:t>
      </w:r>
      <w:r>
        <w:rPr>
          <w:sz w:val="28"/>
        </w:rPr>
        <w:t>по</w:t>
      </w:r>
      <w:r>
        <w:rPr>
          <w:spacing w:val="74"/>
          <w:sz w:val="28"/>
        </w:rPr>
        <w:t xml:space="preserve"> </w:t>
      </w:r>
      <w:r>
        <w:rPr>
          <w:sz w:val="28"/>
        </w:rPr>
        <w:t>классам,</w:t>
      </w:r>
      <w:r>
        <w:rPr>
          <w:spacing w:val="78"/>
          <w:sz w:val="28"/>
        </w:rPr>
        <w:t xml:space="preserve"> </w:t>
      </w:r>
      <w:r>
        <w:rPr>
          <w:sz w:val="28"/>
        </w:rPr>
        <w:t>основанное</w:t>
      </w:r>
      <w:r>
        <w:rPr>
          <w:spacing w:val="77"/>
          <w:sz w:val="28"/>
        </w:rPr>
        <w:t xml:space="preserve"> </w:t>
      </w:r>
      <w:r>
        <w:rPr>
          <w:sz w:val="28"/>
        </w:rPr>
        <w:t>на</w:t>
      </w:r>
      <w:r>
        <w:rPr>
          <w:spacing w:val="75"/>
          <w:sz w:val="28"/>
        </w:rPr>
        <w:t xml:space="preserve"> </w:t>
      </w:r>
      <w:r>
        <w:rPr>
          <w:sz w:val="28"/>
        </w:rPr>
        <w:t>логике</w:t>
      </w:r>
      <w:r>
        <w:rPr>
          <w:spacing w:val="7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76"/>
          <w:sz w:val="28"/>
        </w:rPr>
        <w:t xml:space="preserve"> </w:t>
      </w:r>
      <w:r>
        <w:rPr>
          <w:sz w:val="28"/>
        </w:rPr>
        <w:t>предметного</w:t>
      </w:r>
      <w:r>
        <w:rPr>
          <w:spacing w:val="76"/>
          <w:sz w:val="28"/>
        </w:rPr>
        <w:t xml:space="preserve"> </w:t>
      </w:r>
      <w:r>
        <w:rPr>
          <w:sz w:val="28"/>
        </w:rPr>
        <w:t>содержания и учёте психологических и возрастных особенностей обучающихся.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line="355" w:lineRule="auto"/>
        <w:ind w:right="140" w:firstLine="71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8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sz w:val="28"/>
        </w:rPr>
        <w:t xml:space="preserve">  </w:t>
      </w:r>
      <w:r>
        <w:rPr>
          <w:sz w:val="28"/>
        </w:rPr>
        <w:t>русскому</w:t>
      </w:r>
      <w:r>
        <w:rPr>
          <w:spacing w:val="80"/>
          <w:sz w:val="28"/>
        </w:rPr>
        <w:t xml:space="preserve">  </w:t>
      </w:r>
      <w:r>
        <w:rPr>
          <w:sz w:val="28"/>
        </w:rPr>
        <w:t>языку</w:t>
      </w:r>
      <w:r>
        <w:rPr>
          <w:spacing w:val="80"/>
          <w:sz w:val="28"/>
        </w:rPr>
        <w:t xml:space="preserve">  </w:t>
      </w:r>
      <w:r>
        <w:rPr>
          <w:sz w:val="28"/>
        </w:rPr>
        <w:t>предоставляет</w:t>
      </w:r>
      <w:r>
        <w:rPr>
          <w:spacing w:val="80"/>
          <w:sz w:val="28"/>
        </w:rPr>
        <w:t xml:space="preserve">  </w:t>
      </w:r>
      <w:r>
        <w:rPr>
          <w:sz w:val="28"/>
        </w:rPr>
        <w:t>возможности для реализации различных методических подходов к преподаванию русского языка при условии сохранения обязательной части соде</w:t>
      </w:r>
      <w:r>
        <w:rPr>
          <w:sz w:val="28"/>
        </w:rPr>
        <w:t>ржания учебного предмета.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line="350" w:lineRule="auto"/>
        <w:ind w:right="145" w:firstLine="710"/>
        <w:jc w:val="both"/>
        <w:rPr>
          <w:sz w:val="28"/>
        </w:rPr>
      </w:pPr>
      <w:r>
        <w:rPr>
          <w:sz w:val="28"/>
        </w:rPr>
        <w:t>Содержание программы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10"/>
          <w:sz w:val="28"/>
        </w:rPr>
        <w:t xml:space="preserve"> </w:t>
      </w:r>
      <w:r>
        <w:rPr>
          <w:sz w:val="28"/>
        </w:rPr>
        <w:t>языку</w:t>
      </w:r>
      <w:r>
        <w:rPr>
          <w:spacing w:val="-11"/>
          <w:sz w:val="28"/>
        </w:rPr>
        <w:t xml:space="preserve"> </w:t>
      </w:r>
      <w:r>
        <w:rPr>
          <w:sz w:val="28"/>
        </w:rPr>
        <w:t>составлено</w:t>
      </w:r>
      <w:r>
        <w:rPr>
          <w:spacing w:val="-2"/>
          <w:sz w:val="28"/>
        </w:rPr>
        <w:t xml:space="preserve"> </w:t>
      </w:r>
      <w:r>
        <w:rPr>
          <w:sz w:val="28"/>
        </w:rPr>
        <w:t>таким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образом, что достижение обучающимися как личностных, так и метапредметных результатов обеспечивает</w:t>
      </w:r>
      <w:r>
        <w:rPr>
          <w:spacing w:val="80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перспективность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80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языка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 </w:t>
      </w:r>
      <w:r>
        <w:rPr>
          <w:sz w:val="28"/>
        </w:rPr>
        <w:t>уровне</w:t>
      </w:r>
      <w:r>
        <w:rPr>
          <w:spacing w:val="80"/>
          <w:sz w:val="28"/>
        </w:rPr>
        <w:t xml:space="preserve">  </w:t>
      </w:r>
      <w:r>
        <w:rPr>
          <w:sz w:val="28"/>
        </w:rPr>
        <w:t>нач</w:t>
      </w:r>
      <w:r>
        <w:rPr>
          <w:sz w:val="28"/>
        </w:rPr>
        <w:t>ального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общего</w:t>
      </w:r>
      <w:r>
        <w:rPr>
          <w:spacing w:val="78"/>
          <w:sz w:val="28"/>
        </w:rPr>
        <w:t xml:space="preserve">  </w:t>
      </w:r>
      <w:r>
        <w:rPr>
          <w:sz w:val="28"/>
        </w:rPr>
        <w:t>образования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79"/>
          <w:sz w:val="28"/>
        </w:rPr>
        <w:t xml:space="preserve">  </w:t>
      </w:r>
      <w:r>
        <w:rPr>
          <w:sz w:val="28"/>
        </w:rPr>
        <w:t>готовности</w:t>
      </w:r>
      <w:r>
        <w:rPr>
          <w:spacing w:val="80"/>
          <w:sz w:val="28"/>
        </w:rPr>
        <w:t xml:space="preserve">  </w:t>
      </w:r>
      <w:r>
        <w:rPr>
          <w:sz w:val="28"/>
        </w:rPr>
        <w:t>обучающегося</w:t>
      </w:r>
    </w:p>
    <w:p w:rsidR="007A46EE" w:rsidRDefault="007A46EE">
      <w:pPr>
        <w:pStyle w:val="a5"/>
        <w:spacing w:line="350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t>к</w:t>
      </w:r>
      <w:r>
        <w:rPr>
          <w:spacing w:val="-16"/>
        </w:rPr>
        <w:t xml:space="preserve"> </w:t>
      </w:r>
      <w:r>
        <w:t>дальнейшему</w:t>
      </w:r>
      <w:r>
        <w:rPr>
          <w:spacing w:val="-16"/>
        </w:rPr>
        <w:t xml:space="preserve"> </w:t>
      </w:r>
      <w:r>
        <w:rPr>
          <w:spacing w:val="-2"/>
        </w:rPr>
        <w:t>обучению.</w:t>
      </w:r>
    </w:p>
    <w:p w:rsidR="007A46EE" w:rsidRDefault="009E1D98">
      <w:pPr>
        <w:pStyle w:val="a3"/>
        <w:spacing w:before="144" w:line="348" w:lineRule="auto"/>
        <w:ind w:right="140" w:firstLine="710"/>
      </w:pPr>
      <w:r>
        <w:t>Общее</w:t>
      </w:r>
      <w:r>
        <w:rPr>
          <w:spacing w:val="80"/>
        </w:rPr>
        <w:t xml:space="preserve">  </w:t>
      </w:r>
      <w:r>
        <w:t>число</w:t>
      </w:r>
      <w:r>
        <w:rPr>
          <w:spacing w:val="80"/>
        </w:rPr>
        <w:t xml:space="preserve">  </w:t>
      </w:r>
      <w:r>
        <w:t>часов,</w:t>
      </w:r>
      <w:r>
        <w:rPr>
          <w:spacing w:val="80"/>
        </w:rPr>
        <w:t xml:space="preserve">  </w:t>
      </w:r>
      <w:r>
        <w:t>рекомендованных</w:t>
      </w:r>
      <w:r>
        <w:rPr>
          <w:spacing w:val="80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t>изучения</w:t>
      </w:r>
      <w:r>
        <w:rPr>
          <w:spacing w:val="80"/>
        </w:rPr>
        <w:t xml:space="preserve">  </w:t>
      </w:r>
      <w:r>
        <w:t>русского языка,</w:t>
      </w:r>
      <w:r>
        <w:rPr>
          <w:spacing w:val="80"/>
          <w:w w:val="150"/>
        </w:rPr>
        <w:t xml:space="preserve"> </w:t>
      </w:r>
      <w:r>
        <w:t>–675</w:t>
      </w:r>
      <w:r>
        <w:rPr>
          <w:spacing w:val="80"/>
          <w:w w:val="150"/>
        </w:rPr>
        <w:t xml:space="preserve"> </w:t>
      </w:r>
      <w:r>
        <w:t>(5</w:t>
      </w:r>
      <w:r>
        <w:rPr>
          <w:spacing w:val="80"/>
          <w:w w:val="150"/>
        </w:rPr>
        <w:t xml:space="preserve"> </w:t>
      </w:r>
      <w:r>
        <w:t>часов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76"/>
          <w:w w:val="150"/>
        </w:rPr>
        <w:t xml:space="preserve"> </w:t>
      </w:r>
      <w:r>
        <w:t>неделю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каждом</w:t>
      </w:r>
      <w:r>
        <w:rPr>
          <w:spacing w:val="80"/>
          <w:w w:val="150"/>
        </w:rPr>
        <w:t xml:space="preserve"> </w:t>
      </w:r>
      <w:r>
        <w:t>классе):</w:t>
      </w:r>
      <w:r>
        <w:rPr>
          <w:spacing w:val="74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1</w:t>
      </w:r>
      <w:r>
        <w:rPr>
          <w:spacing w:val="80"/>
          <w:w w:val="150"/>
        </w:rPr>
        <w:t xml:space="preserve"> </w:t>
      </w:r>
      <w:r>
        <w:t>классе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165</w:t>
      </w:r>
      <w:r>
        <w:rPr>
          <w:spacing w:val="78"/>
          <w:w w:val="150"/>
        </w:rPr>
        <w:t xml:space="preserve"> </w:t>
      </w:r>
      <w:r>
        <w:t>часов, во 2–4 классах – по 170 часов.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spacing w:before="6"/>
        <w:ind w:left="1768" w:hanging="63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1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48"/>
        <w:ind w:left="1979" w:hanging="843"/>
        <w:jc w:val="both"/>
        <w:rPr>
          <w:sz w:val="28"/>
        </w:rPr>
      </w:pPr>
      <w:r>
        <w:rPr>
          <w:spacing w:val="-2"/>
          <w:sz w:val="28"/>
        </w:rPr>
        <w:t>Обучение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грамоте.</w:t>
      </w:r>
    </w:p>
    <w:p w:rsidR="007A46EE" w:rsidRDefault="009E1D98">
      <w:pPr>
        <w:pStyle w:val="a3"/>
        <w:spacing w:before="154"/>
        <w:ind w:left="1136"/>
      </w:pPr>
      <w:r>
        <w:t>Начальным</w:t>
      </w:r>
      <w:r>
        <w:rPr>
          <w:spacing w:val="56"/>
          <w:w w:val="150"/>
        </w:rPr>
        <w:t xml:space="preserve">  </w:t>
      </w:r>
      <w:r>
        <w:t>этапом</w:t>
      </w:r>
      <w:r>
        <w:rPr>
          <w:spacing w:val="56"/>
          <w:w w:val="150"/>
        </w:rPr>
        <w:t xml:space="preserve">  </w:t>
      </w:r>
      <w:r>
        <w:t>изучения</w:t>
      </w:r>
      <w:r>
        <w:rPr>
          <w:spacing w:val="60"/>
          <w:w w:val="150"/>
        </w:rPr>
        <w:t xml:space="preserve">  </w:t>
      </w:r>
      <w:r>
        <w:t>учебных</w:t>
      </w:r>
      <w:r>
        <w:rPr>
          <w:spacing w:val="49"/>
          <w:w w:val="150"/>
        </w:rPr>
        <w:t xml:space="preserve">  </w:t>
      </w:r>
      <w:r>
        <w:t>предметов</w:t>
      </w:r>
      <w:r>
        <w:rPr>
          <w:spacing w:val="52"/>
          <w:w w:val="150"/>
        </w:rPr>
        <w:t xml:space="preserve">  </w:t>
      </w:r>
      <w:r>
        <w:t>«Русский</w:t>
      </w:r>
      <w:r>
        <w:rPr>
          <w:spacing w:val="53"/>
          <w:w w:val="150"/>
        </w:rPr>
        <w:t xml:space="preserve">  </w:t>
      </w:r>
      <w:r>
        <w:rPr>
          <w:spacing w:val="-2"/>
        </w:rPr>
        <w:t>язык»,</w:t>
      </w:r>
    </w:p>
    <w:p w:rsidR="007A46EE" w:rsidRDefault="009E1D98">
      <w:pPr>
        <w:pStyle w:val="a3"/>
        <w:spacing w:before="144" w:line="348" w:lineRule="auto"/>
        <w:ind w:right="148"/>
      </w:pPr>
      <w:r>
        <w:t>«Литературное чтение» в 1 классе является учебный курс «Обучение грамоте»: обучение</w:t>
      </w:r>
      <w:r>
        <w:rPr>
          <w:spacing w:val="80"/>
          <w:w w:val="150"/>
        </w:rPr>
        <w:t xml:space="preserve"> </w:t>
      </w:r>
      <w:r>
        <w:t>письму</w:t>
      </w:r>
      <w:r>
        <w:rPr>
          <w:spacing w:val="80"/>
          <w:w w:val="150"/>
        </w:rPr>
        <w:t xml:space="preserve"> </w:t>
      </w:r>
      <w:r>
        <w:t>идёт</w:t>
      </w:r>
      <w:r>
        <w:rPr>
          <w:spacing w:val="80"/>
          <w:w w:val="150"/>
        </w:rPr>
        <w:t xml:space="preserve"> </w:t>
      </w:r>
      <w:r>
        <w:t>параллельно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обучением</w:t>
      </w:r>
      <w:r>
        <w:rPr>
          <w:spacing w:val="80"/>
          <w:w w:val="150"/>
        </w:rPr>
        <w:t xml:space="preserve"> </w:t>
      </w:r>
      <w:r>
        <w:t>чтению.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38"/>
        </w:rPr>
        <w:t xml:space="preserve">  </w:t>
      </w:r>
      <w:r>
        <w:t>учебный</w:t>
      </w:r>
      <w:r>
        <w:rPr>
          <w:spacing w:val="80"/>
          <w:w w:val="150"/>
        </w:rPr>
        <w:t xml:space="preserve"> </w:t>
      </w:r>
      <w:r>
        <w:t>курс</w:t>
      </w:r>
    </w:p>
    <w:p w:rsidR="007A46EE" w:rsidRDefault="009E1D98">
      <w:pPr>
        <w:pStyle w:val="a3"/>
        <w:spacing w:before="2" w:line="350" w:lineRule="auto"/>
        <w:ind w:right="152"/>
      </w:pPr>
      <w:r>
        <w:t>«Обучение грамоте» рекомендуется отводить 9 часов в неделю: 5 часов учебного предмета</w:t>
      </w:r>
      <w:r>
        <w:rPr>
          <w:spacing w:val="40"/>
        </w:rPr>
        <w:t xml:space="preserve">  </w:t>
      </w:r>
      <w:r>
        <w:t>«Русский</w:t>
      </w:r>
      <w:r>
        <w:rPr>
          <w:spacing w:val="40"/>
        </w:rPr>
        <w:t xml:space="preserve">  </w:t>
      </w:r>
      <w:r>
        <w:t>язык»</w:t>
      </w:r>
      <w:r>
        <w:rPr>
          <w:spacing w:val="40"/>
        </w:rPr>
        <w:t xml:space="preserve">  </w:t>
      </w:r>
      <w:r>
        <w:t>(обучение</w:t>
      </w:r>
      <w:r>
        <w:rPr>
          <w:spacing w:val="40"/>
        </w:rPr>
        <w:t xml:space="preserve">  </w:t>
      </w:r>
      <w:r>
        <w:t>письму)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4</w:t>
      </w:r>
      <w:r>
        <w:rPr>
          <w:spacing w:val="40"/>
        </w:rPr>
        <w:t xml:space="preserve">  </w:t>
      </w:r>
      <w:r>
        <w:t>часа</w:t>
      </w:r>
      <w:r>
        <w:rPr>
          <w:spacing w:val="40"/>
        </w:rPr>
        <w:t xml:space="preserve">  </w:t>
      </w:r>
      <w:r>
        <w:t>учебного</w:t>
      </w:r>
      <w:r>
        <w:rPr>
          <w:spacing w:val="40"/>
        </w:rPr>
        <w:t xml:space="preserve">  </w:t>
      </w:r>
      <w:r>
        <w:t>предмета</w:t>
      </w:r>
    </w:p>
    <w:p w:rsidR="007A46EE" w:rsidRDefault="009E1D98">
      <w:pPr>
        <w:pStyle w:val="a3"/>
        <w:spacing w:before="1"/>
      </w:pPr>
      <w:r>
        <w:t>«Литературное</w:t>
      </w:r>
      <w:r>
        <w:rPr>
          <w:spacing w:val="72"/>
        </w:rPr>
        <w:t xml:space="preserve"> </w:t>
      </w:r>
      <w:r>
        <w:t>чтение»</w:t>
      </w:r>
      <w:r>
        <w:rPr>
          <w:spacing w:val="63"/>
        </w:rPr>
        <w:t xml:space="preserve"> </w:t>
      </w:r>
      <w:r>
        <w:t>(обучение</w:t>
      </w:r>
      <w:r>
        <w:rPr>
          <w:spacing w:val="71"/>
        </w:rPr>
        <w:t xml:space="preserve"> </w:t>
      </w:r>
      <w:r>
        <w:t>чтению).</w:t>
      </w:r>
      <w:r>
        <w:rPr>
          <w:spacing w:val="51"/>
          <w:w w:val="150"/>
        </w:rPr>
        <w:t xml:space="preserve"> </w:t>
      </w:r>
      <w:r>
        <w:t>Продолжител</w:t>
      </w:r>
      <w:r>
        <w:t>ьность</w:t>
      </w:r>
      <w:r>
        <w:rPr>
          <w:spacing w:val="74"/>
        </w:rPr>
        <w:t xml:space="preserve"> </w:t>
      </w:r>
      <w:r>
        <w:t>учебного</w:t>
      </w:r>
      <w:r>
        <w:rPr>
          <w:spacing w:val="72"/>
        </w:rPr>
        <w:t xml:space="preserve"> </w:t>
      </w:r>
      <w:r>
        <w:rPr>
          <w:spacing w:val="-2"/>
        </w:rPr>
        <w:t>курса</w:t>
      </w:r>
    </w:p>
    <w:p w:rsidR="007A46EE" w:rsidRDefault="009E1D98">
      <w:pPr>
        <w:pStyle w:val="a3"/>
        <w:spacing w:before="144" w:line="350" w:lineRule="auto"/>
        <w:ind w:right="148"/>
      </w:pPr>
      <w:r>
        <w:t>«Обучение</w:t>
      </w:r>
      <w:r>
        <w:rPr>
          <w:spacing w:val="80"/>
        </w:rPr>
        <w:t xml:space="preserve"> </w:t>
      </w:r>
      <w:r>
        <w:t>грамоте»</w:t>
      </w:r>
      <w:r>
        <w:rPr>
          <w:spacing w:val="80"/>
        </w:rPr>
        <w:t xml:space="preserve"> </w:t>
      </w:r>
      <w:r>
        <w:t>зависит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уровня</w:t>
      </w:r>
      <w:r>
        <w:rPr>
          <w:spacing w:val="80"/>
        </w:rPr>
        <w:t xml:space="preserve"> </w:t>
      </w:r>
      <w:r>
        <w:t>подготовки</w:t>
      </w:r>
      <w:r>
        <w:rPr>
          <w:spacing w:val="80"/>
        </w:rPr>
        <w:t xml:space="preserve"> </w:t>
      </w:r>
      <w:r>
        <w:t>класса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может</w:t>
      </w:r>
      <w:r>
        <w:rPr>
          <w:spacing w:val="80"/>
        </w:rPr>
        <w:t xml:space="preserve"> </w:t>
      </w:r>
      <w:r>
        <w:t>составлять от 20 до 23 недель, соответственно, продолжительность изучения систематического курса в 1 классе может варьироваться от 10 до 13 недель.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1"/>
        <w:ind w:left="2190" w:hanging="1054"/>
        <w:jc w:val="both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речи.</w:t>
      </w:r>
    </w:p>
    <w:p w:rsidR="007A46EE" w:rsidRDefault="009E1D98">
      <w:pPr>
        <w:pStyle w:val="a3"/>
        <w:spacing w:before="153" w:line="355" w:lineRule="auto"/>
        <w:ind w:right="163" w:firstLine="710"/>
      </w:pPr>
      <w:r>
        <w:t>Составление небольших рассказов повествовательного характера по серии сюжетных картинок, на основе собственных игр, занятий. Участие в диалоге.</w:t>
      </w:r>
    </w:p>
    <w:p w:rsidR="007A46EE" w:rsidRDefault="009E1D98">
      <w:pPr>
        <w:pStyle w:val="a3"/>
        <w:spacing w:before="3" w:line="355" w:lineRule="auto"/>
        <w:ind w:right="166" w:firstLine="710"/>
      </w:pPr>
      <w:r>
        <w:t xml:space="preserve">Понимание текста при его прослушивании и при самостоятельном чтении </w:t>
      </w:r>
      <w:r>
        <w:rPr>
          <w:spacing w:val="-2"/>
        </w:rPr>
        <w:t>вслух.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3"/>
        <w:ind w:left="2190" w:hanging="1054"/>
        <w:jc w:val="both"/>
        <w:rPr>
          <w:sz w:val="28"/>
        </w:rPr>
      </w:pPr>
      <w:r>
        <w:rPr>
          <w:sz w:val="28"/>
        </w:rPr>
        <w:t>Слово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предложение.</w:t>
      </w:r>
    </w:p>
    <w:p w:rsidR="007A46EE" w:rsidRDefault="009E1D98">
      <w:pPr>
        <w:pStyle w:val="a3"/>
        <w:spacing w:before="148" w:line="355" w:lineRule="auto"/>
        <w:ind w:right="162" w:firstLine="710"/>
      </w:pPr>
      <w:r>
        <w:t>Различение слова</w:t>
      </w:r>
      <w:r>
        <w:t xml:space="preserve"> и предложения. Работа с предложением: выделение слов, изменение их порядка.</w:t>
      </w:r>
    </w:p>
    <w:p w:rsidR="007A46EE" w:rsidRDefault="009E1D98">
      <w:pPr>
        <w:pStyle w:val="a3"/>
        <w:spacing w:before="2" w:line="355" w:lineRule="auto"/>
        <w:ind w:right="157" w:firstLine="710"/>
      </w:pPr>
      <w: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3"/>
        <w:ind w:left="2190" w:hanging="1054"/>
        <w:jc w:val="both"/>
        <w:rPr>
          <w:sz w:val="28"/>
        </w:rPr>
      </w:pPr>
      <w:r>
        <w:rPr>
          <w:spacing w:val="-2"/>
          <w:sz w:val="28"/>
        </w:rPr>
        <w:t>Фонетика.</w:t>
      </w:r>
    </w:p>
    <w:p w:rsidR="007A46EE" w:rsidRDefault="009E1D98">
      <w:pPr>
        <w:pStyle w:val="a3"/>
        <w:spacing w:before="148" w:line="355" w:lineRule="auto"/>
        <w:ind w:right="152" w:firstLine="710"/>
      </w:pPr>
      <w:r>
        <w:t>Звуки речи. Единство звукового состава слова и его значения. Установление последовательности звуков в слове и определение количества звуков.</w:t>
      </w:r>
      <w:r>
        <w:rPr>
          <w:spacing w:val="40"/>
        </w:rPr>
        <w:t xml:space="preserve"> </w:t>
      </w:r>
      <w:r>
        <w:t>Сопоставление слов, различающихся одним или несколькими звуками. Звуковой анализ слова, работа со звуковыми моделям</w:t>
      </w:r>
      <w:r>
        <w:t>и: построение модели звукового состава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5"/>
      </w:pPr>
      <w:r>
        <w:t>слова,</w:t>
      </w:r>
      <w:r>
        <w:rPr>
          <w:spacing w:val="80"/>
          <w:w w:val="150"/>
        </w:rPr>
        <w:t xml:space="preserve"> </w:t>
      </w:r>
      <w:r>
        <w:t>подбор</w:t>
      </w:r>
      <w:r>
        <w:rPr>
          <w:spacing w:val="80"/>
          <w:w w:val="150"/>
        </w:rPr>
        <w:t xml:space="preserve"> </w:t>
      </w:r>
      <w:r>
        <w:t>слов,</w:t>
      </w:r>
      <w:r>
        <w:rPr>
          <w:spacing w:val="80"/>
          <w:w w:val="150"/>
        </w:rPr>
        <w:t xml:space="preserve"> </w:t>
      </w:r>
      <w:r>
        <w:t>соответствующих</w:t>
      </w:r>
      <w:r>
        <w:rPr>
          <w:spacing w:val="80"/>
          <w:w w:val="150"/>
        </w:rPr>
        <w:t xml:space="preserve"> </w:t>
      </w:r>
      <w:r>
        <w:t>заданной</w:t>
      </w:r>
      <w:r>
        <w:rPr>
          <w:spacing w:val="80"/>
          <w:w w:val="150"/>
        </w:rPr>
        <w:t xml:space="preserve"> </w:t>
      </w:r>
      <w:r>
        <w:t>модели.</w:t>
      </w:r>
      <w:r>
        <w:rPr>
          <w:spacing w:val="80"/>
          <w:w w:val="150"/>
        </w:rPr>
        <w:t xml:space="preserve"> </w:t>
      </w:r>
      <w:r>
        <w:t>Различение</w:t>
      </w:r>
      <w:r>
        <w:rPr>
          <w:spacing w:val="80"/>
          <w:w w:val="150"/>
        </w:rPr>
        <w:t xml:space="preserve"> </w:t>
      </w:r>
      <w:r>
        <w:t>гласных</w:t>
      </w:r>
      <w:r>
        <w:rPr>
          <w:spacing w:val="40"/>
        </w:rPr>
        <w:t xml:space="preserve"> </w:t>
      </w:r>
      <w:r>
        <w:t>и согласных звуков, гласных ударных и безударных, согласных твёрдых и мягких, звонких и глухих. Определение места ударения. Сл</w:t>
      </w:r>
      <w:r>
        <w:t>ог как минимальная произносительная единица. Количество слогов в слове. Ударный слог.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5"/>
        </w:tabs>
        <w:ind w:left="2185" w:hanging="1049"/>
        <w:jc w:val="both"/>
        <w:rPr>
          <w:sz w:val="28"/>
        </w:rPr>
      </w:pPr>
      <w:r>
        <w:rPr>
          <w:spacing w:val="-2"/>
          <w:sz w:val="28"/>
        </w:rPr>
        <w:t>Графика.</w:t>
      </w:r>
    </w:p>
    <w:p w:rsidR="007A46EE" w:rsidRDefault="009E1D98">
      <w:pPr>
        <w:pStyle w:val="a3"/>
        <w:spacing w:before="153" w:line="355" w:lineRule="auto"/>
        <w:ind w:right="150" w:firstLine="710"/>
      </w:pPr>
      <w:r>
        <w:t>Различение звука и буквы: буква как знак звука. Слоговой принцип русской графики. Буквы гласных как показатель твёрдости – мягкости согласных звуков. Функции бук</w:t>
      </w:r>
      <w:r>
        <w:t>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1"/>
        <w:ind w:left="2190" w:hanging="1054"/>
        <w:jc w:val="both"/>
        <w:rPr>
          <w:sz w:val="28"/>
        </w:rPr>
      </w:pPr>
      <w:r>
        <w:rPr>
          <w:spacing w:val="-2"/>
          <w:sz w:val="28"/>
        </w:rPr>
        <w:t>Чтение.</w:t>
      </w:r>
    </w:p>
    <w:p w:rsidR="007A46EE" w:rsidRDefault="009E1D98">
      <w:pPr>
        <w:pStyle w:val="a3"/>
        <w:spacing w:before="153" w:line="355" w:lineRule="auto"/>
        <w:ind w:right="139" w:firstLine="710"/>
      </w:pPr>
      <w:r>
        <w:t>Слоговое чтение (ориентация на букву, обозначающую гласный звук).</w:t>
      </w:r>
      <w:r>
        <w:rPr>
          <w:spacing w:val="40"/>
        </w:rPr>
        <w:t xml:space="preserve"> </w:t>
      </w:r>
      <w:r>
        <w:t xml:space="preserve">Плавное слоговое чтение и чтение целыми </w:t>
      </w:r>
      <w:r>
        <w:t>словами со скоростью, соответствующей индивидуальному темпу. Осознанное чтение слов, словосочетаний, предложений. Чтение с интонациями и паузами в соответствии со знаками препинания. Выразительное</w:t>
      </w:r>
      <w:r>
        <w:rPr>
          <w:spacing w:val="77"/>
          <w:w w:val="150"/>
        </w:rPr>
        <w:t xml:space="preserve">  </w:t>
      </w:r>
      <w:r>
        <w:t>чтение</w:t>
      </w:r>
      <w:r>
        <w:rPr>
          <w:spacing w:val="77"/>
          <w:w w:val="150"/>
        </w:rPr>
        <w:t xml:space="preserve">  </w:t>
      </w:r>
      <w:r>
        <w:t>на</w:t>
      </w:r>
      <w:r>
        <w:rPr>
          <w:spacing w:val="76"/>
          <w:w w:val="150"/>
        </w:rPr>
        <w:t xml:space="preserve">  </w:t>
      </w:r>
      <w:r>
        <w:t>материале</w:t>
      </w:r>
      <w:r>
        <w:rPr>
          <w:spacing w:val="75"/>
          <w:w w:val="150"/>
        </w:rPr>
        <w:t xml:space="preserve">  </w:t>
      </w:r>
      <w:r>
        <w:t>небольших</w:t>
      </w:r>
      <w:r>
        <w:rPr>
          <w:spacing w:val="72"/>
          <w:w w:val="150"/>
        </w:rPr>
        <w:t xml:space="preserve">  </w:t>
      </w:r>
      <w:r>
        <w:t>прозаических</w:t>
      </w:r>
      <w:r>
        <w:rPr>
          <w:spacing w:val="75"/>
          <w:w w:val="150"/>
        </w:rPr>
        <w:t xml:space="preserve">  </w:t>
      </w:r>
      <w:r>
        <w:t xml:space="preserve">текстов и </w:t>
      </w:r>
      <w:r>
        <w:t>стихотворений.</w:t>
      </w:r>
    </w:p>
    <w:p w:rsidR="007A46EE" w:rsidRDefault="009E1D98">
      <w:pPr>
        <w:pStyle w:val="a3"/>
        <w:spacing w:line="355" w:lineRule="auto"/>
        <w:ind w:right="161" w:firstLine="710"/>
      </w:pPr>
      <w:r>
        <w:t>Орфоэпическое чтение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line="318" w:lineRule="exact"/>
        <w:ind w:left="2190" w:hanging="1054"/>
        <w:jc w:val="both"/>
        <w:rPr>
          <w:sz w:val="28"/>
        </w:rPr>
      </w:pPr>
      <w:r>
        <w:rPr>
          <w:spacing w:val="-2"/>
          <w:sz w:val="28"/>
        </w:rPr>
        <w:t>Письмо.</w:t>
      </w:r>
    </w:p>
    <w:p w:rsidR="007A46EE" w:rsidRDefault="009E1D98">
      <w:pPr>
        <w:pStyle w:val="a3"/>
        <w:tabs>
          <w:tab w:val="left" w:pos="2115"/>
          <w:tab w:val="left" w:pos="3541"/>
          <w:tab w:val="left" w:pos="4233"/>
          <w:tab w:val="left" w:pos="6000"/>
          <w:tab w:val="left" w:pos="6547"/>
          <w:tab w:val="left" w:pos="7253"/>
          <w:tab w:val="left" w:pos="9669"/>
        </w:tabs>
        <w:spacing w:before="156" w:line="355" w:lineRule="auto"/>
        <w:ind w:left="449" w:right="130" w:firstLine="845"/>
        <w:jc w:val="right"/>
      </w:pPr>
      <w:r>
        <w:t>Ориентация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пространстве</w:t>
      </w:r>
      <w:r>
        <w:rPr>
          <w:spacing w:val="40"/>
        </w:rPr>
        <w:t xml:space="preserve"> </w:t>
      </w:r>
      <w:r>
        <w:t>листа</w:t>
      </w:r>
      <w:r>
        <w:rPr>
          <w:spacing w:val="4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тетради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пространстве</w:t>
      </w:r>
      <w:r>
        <w:rPr>
          <w:spacing w:val="40"/>
        </w:rPr>
        <w:t xml:space="preserve"> </w:t>
      </w:r>
      <w:r>
        <w:t>классной доски. Гигиенические</w:t>
      </w:r>
      <w:r>
        <w:rPr>
          <w:spacing w:val="-1"/>
        </w:rPr>
        <w:t xml:space="preserve"> </w:t>
      </w:r>
      <w:r>
        <w:t>требования, которые</w:t>
      </w:r>
      <w:r>
        <w:rPr>
          <w:spacing w:val="-1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соблюдать во</w:t>
      </w:r>
      <w:r>
        <w:rPr>
          <w:spacing w:val="-2"/>
        </w:rPr>
        <w:t xml:space="preserve"> </w:t>
      </w:r>
      <w:r>
        <w:t>время письма. Начертание</w:t>
      </w:r>
      <w:r>
        <w:rPr>
          <w:spacing w:val="40"/>
        </w:rPr>
        <w:t xml:space="preserve"> </w:t>
      </w:r>
      <w:r>
        <w:t>письменных</w:t>
      </w:r>
      <w:r>
        <w:rPr>
          <w:spacing w:val="40"/>
        </w:rPr>
        <w:t xml:space="preserve"> </w:t>
      </w:r>
      <w:r>
        <w:t>прописных и</w:t>
      </w:r>
      <w:r>
        <w:rPr>
          <w:spacing w:val="40"/>
        </w:rPr>
        <w:t xml:space="preserve"> </w:t>
      </w:r>
      <w:r>
        <w:t>строчных</w:t>
      </w:r>
      <w:r>
        <w:rPr>
          <w:spacing w:val="40"/>
        </w:rPr>
        <w:t xml:space="preserve"> </w:t>
      </w:r>
      <w:r>
        <w:t>букв.</w:t>
      </w:r>
      <w:r>
        <w:rPr>
          <w:spacing w:val="40"/>
        </w:rPr>
        <w:t xml:space="preserve"> </w:t>
      </w:r>
      <w:r>
        <w:t>Письмо</w:t>
      </w:r>
      <w:r>
        <w:rPr>
          <w:spacing w:val="40"/>
        </w:rPr>
        <w:t xml:space="preserve"> </w:t>
      </w:r>
      <w:r>
        <w:t>разборчивым, аккуратным</w:t>
      </w:r>
      <w:r>
        <w:rPr>
          <w:spacing w:val="40"/>
        </w:rPr>
        <w:t xml:space="preserve"> </w:t>
      </w:r>
      <w:r>
        <w:t>почерком.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функции</w:t>
      </w:r>
      <w:r>
        <w:rPr>
          <w:spacing w:val="40"/>
        </w:rPr>
        <w:t xml:space="preserve"> </w:t>
      </w:r>
      <w:r>
        <w:t>небуквенных</w:t>
      </w:r>
      <w:r>
        <w:rPr>
          <w:spacing w:val="40"/>
        </w:rPr>
        <w:t xml:space="preserve"> </w:t>
      </w:r>
      <w:r>
        <w:t>графических</w:t>
      </w:r>
      <w:r>
        <w:rPr>
          <w:spacing w:val="40"/>
        </w:rPr>
        <w:t xml:space="preserve"> </w:t>
      </w:r>
      <w:r>
        <w:t>средств: пробела между словами, знак</w:t>
      </w:r>
      <w:r>
        <w:t xml:space="preserve">а переноса. Письмо под диктовку слов и предложений, </w:t>
      </w:r>
      <w:r>
        <w:rPr>
          <w:spacing w:val="-2"/>
        </w:rPr>
        <w:t>написание</w:t>
      </w:r>
      <w:r>
        <w:tab/>
      </w:r>
      <w:r>
        <w:rPr>
          <w:spacing w:val="-2"/>
        </w:rPr>
        <w:t>которых</w:t>
      </w:r>
      <w:r>
        <w:tab/>
      </w:r>
      <w:r>
        <w:rPr>
          <w:spacing w:val="-5"/>
        </w:rPr>
        <w:t>не</w:t>
      </w:r>
      <w:r>
        <w:tab/>
      </w:r>
      <w:r>
        <w:rPr>
          <w:spacing w:val="-2"/>
        </w:rPr>
        <w:t>расходится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5"/>
        </w:rPr>
        <w:t>их</w:t>
      </w:r>
      <w:r>
        <w:tab/>
      </w:r>
      <w:r>
        <w:rPr>
          <w:spacing w:val="-2"/>
        </w:rPr>
        <w:t>произношением.</w:t>
      </w:r>
      <w:r>
        <w:tab/>
      </w:r>
      <w:r>
        <w:rPr>
          <w:spacing w:val="-4"/>
        </w:rPr>
        <w:t>Приёмы</w:t>
      </w:r>
    </w:p>
    <w:p w:rsidR="007A46EE" w:rsidRDefault="009E1D98">
      <w:pPr>
        <w:pStyle w:val="a3"/>
        <w:spacing w:line="319" w:lineRule="exact"/>
        <w:jc w:val="left"/>
      </w:pPr>
      <w:r>
        <w:rPr>
          <w:spacing w:val="-2"/>
        </w:rPr>
        <w:t>и</w:t>
      </w:r>
      <w:r>
        <w:rPr>
          <w:spacing w:val="-6"/>
        </w:rPr>
        <w:t xml:space="preserve"> </w:t>
      </w:r>
      <w:r>
        <w:rPr>
          <w:spacing w:val="-2"/>
        </w:rPr>
        <w:t>последовательность</w:t>
      </w:r>
      <w:r>
        <w:rPr>
          <w:spacing w:val="-5"/>
        </w:rPr>
        <w:t xml:space="preserve"> </w:t>
      </w:r>
      <w:r>
        <w:rPr>
          <w:spacing w:val="-2"/>
        </w:rPr>
        <w:t>правильного</w:t>
      </w:r>
      <w:r>
        <w:rPr>
          <w:spacing w:val="-4"/>
        </w:rPr>
        <w:t xml:space="preserve"> </w:t>
      </w:r>
      <w:r>
        <w:rPr>
          <w:spacing w:val="-2"/>
        </w:rPr>
        <w:t>списывания текста.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154"/>
        <w:ind w:left="2190" w:hanging="1054"/>
        <w:rPr>
          <w:sz w:val="28"/>
        </w:rPr>
      </w:pPr>
      <w:r>
        <w:rPr>
          <w:sz w:val="28"/>
        </w:rPr>
        <w:t>Орфография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пунктуация.</w:t>
      </w:r>
    </w:p>
    <w:p w:rsidR="007A46EE" w:rsidRDefault="009E1D98">
      <w:pPr>
        <w:pStyle w:val="a3"/>
        <w:tabs>
          <w:tab w:val="left" w:pos="2384"/>
          <w:tab w:val="left" w:pos="4290"/>
          <w:tab w:val="left" w:pos="4679"/>
          <w:tab w:val="left" w:pos="5207"/>
          <w:tab w:val="left" w:pos="6960"/>
          <w:tab w:val="left" w:pos="8526"/>
          <w:tab w:val="left" w:pos="10009"/>
        </w:tabs>
        <w:spacing w:before="153" w:line="357" w:lineRule="auto"/>
        <w:ind w:right="153" w:firstLine="710"/>
        <w:jc w:val="left"/>
      </w:pPr>
      <w:r>
        <w:rPr>
          <w:spacing w:val="-2"/>
        </w:rPr>
        <w:t>Правила</w:t>
      </w:r>
      <w:r>
        <w:tab/>
      </w:r>
      <w:r>
        <w:rPr>
          <w:spacing w:val="-2"/>
        </w:rPr>
        <w:t>правописания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применение:</w:t>
      </w:r>
      <w:r>
        <w:tab/>
      </w:r>
      <w:r>
        <w:rPr>
          <w:spacing w:val="-2"/>
        </w:rPr>
        <w:t>раздельное</w:t>
      </w:r>
      <w:r>
        <w:tab/>
      </w:r>
      <w:r>
        <w:rPr>
          <w:spacing w:val="-2"/>
        </w:rPr>
        <w:t>написание</w:t>
      </w:r>
      <w:r>
        <w:tab/>
      </w:r>
      <w:r>
        <w:rPr>
          <w:spacing w:val="-2"/>
        </w:rPr>
        <w:t xml:space="preserve">слов; </w:t>
      </w:r>
      <w:r>
        <w:t>обозначение</w:t>
      </w:r>
      <w:r>
        <w:rPr>
          <w:spacing w:val="80"/>
        </w:rPr>
        <w:t xml:space="preserve"> </w:t>
      </w:r>
      <w:r>
        <w:t>гласных</w:t>
      </w:r>
      <w:r>
        <w:rPr>
          <w:spacing w:val="80"/>
        </w:rPr>
        <w:t xml:space="preserve"> </w:t>
      </w:r>
      <w:r>
        <w:t>после</w:t>
      </w:r>
      <w:r>
        <w:rPr>
          <w:spacing w:val="80"/>
        </w:rPr>
        <w:t xml:space="preserve"> </w:t>
      </w:r>
      <w:r>
        <w:t>шипящих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сочетаниях</w:t>
      </w:r>
      <w:r>
        <w:rPr>
          <w:spacing w:val="80"/>
        </w:rPr>
        <w:t xml:space="preserve"> </w:t>
      </w:r>
      <w:r>
        <w:t>«жи»,</w:t>
      </w:r>
      <w:r>
        <w:rPr>
          <w:spacing w:val="80"/>
        </w:rPr>
        <w:t xml:space="preserve"> </w:t>
      </w:r>
      <w:r>
        <w:t>«ши»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положении</w:t>
      </w:r>
    </w:p>
    <w:p w:rsidR="007A46EE" w:rsidRDefault="007A46EE">
      <w:pPr>
        <w:pStyle w:val="a3"/>
        <w:spacing w:line="357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4"/>
      </w:pPr>
      <w:r>
        <w:t>под</w:t>
      </w:r>
      <w:r>
        <w:rPr>
          <w:spacing w:val="40"/>
        </w:rPr>
        <w:t xml:space="preserve"> </w:t>
      </w:r>
      <w:r>
        <w:t>ударением),</w:t>
      </w:r>
      <w:r>
        <w:rPr>
          <w:spacing w:val="40"/>
        </w:rPr>
        <w:t xml:space="preserve"> </w:t>
      </w:r>
      <w:r>
        <w:t>«ча»,</w:t>
      </w:r>
      <w:r>
        <w:rPr>
          <w:spacing w:val="40"/>
        </w:rPr>
        <w:t xml:space="preserve"> </w:t>
      </w:r>
      <w:r>
        <w:t>«ща»,</w:t>
      </w:r>
      <w:r>
        <w:rPr>
          <w:spacing w:val="40"/>
        </w:rPr>
        <w:t xml:space="preserve"> </w:t>
      </w:r>
      <w:r>
        <w:t>«чу»,</w:t>
      </w:r>
      <w:r>
        <w:rPr>
          <w:spacing w:val="40"/>
        </w:rPr>
        <w:t xml:space="preserve"> </w:t>
      </w:r>
      <w:r>
        <w:t>«щу»;</w:t>
      </w:r>
      <w:r>
        <w:rPr>
          <w:spacing w:val="40"/>
        </w:rPr>
        <w:t xml:space="preserve"> </w:t>
      </w:r>
      <w:r>
        <w:t>прописная</w:t>
      </w:r>
      <w:r>
        <w:rPr>
          <w:spacing w:val="40"/>
        </w:rPr>
        <w:t xml:space="preserve"> </w:t>
      </w:r>
      <w:r>
        <w:t>буква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начале</w:t>
      </w:r>
      <w:r>
        <w:rPr>
          <w:spacing w:val="39"/>
        </w:rPr>
        <w:t xml:space="preserve"> </w:t>
      </w:r>
      <w:r>
        <w:t>предложения, в именах собственных (имена людей, клички животных); перенос по слогам слов</w:t>
      </w:r>
      <w:r>
        <w:rPr>
          <w:spacing w:val="80"/>
        </w:rPr>
        <w:t xml:space="preserve"> </w:t>
      </w:r>
      <w:r>
        <w:t>без стечения</w:t>
      </w:r>
      <w:r>
        <w:t xml:space="preserve"> согласных; знаки препинания в конце предложения.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line="319" w:lineRule="exact"/>
        <w:ind w:left="1979" w:hanging="843"/>
        <w:jc w:val="both"/>
        <w:rPr>
          <w:sz w:val="28"/>
        </w:rPr>
      </w:pPr>
      <w:r>
        <w:rPr>
          <w:spacing w:val="-2"/>
          <w:sz w:val="28"/>
        </w:rPr>
        <w:t>Систематический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курс.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158"/>
        <w:ind w:left="2190" w:hanging="1054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8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языке.</w:t>
      </w:r>
    </w:p>
    <w:p w:rsidR="007A46EE" w:rsidRDefault="009E1D98">
      <w:pPr>
        <w:pStyle w:val="a3"/>
        <w:spacing w:before="153" w:line="355" w:lineRule="auto"/>
        <w:ind w:right="151" w:firstLine="710"/>
      </w:pPr>
      <w:r>
        <w:t xml:space="preserve">Язык как основное средство человеческого общения. Цели и ситуации </w:t>
      </w:r>
      <w:r>
        <w:rPr>
          <w:spacing w:val="-2"/>
        </w:rPr>
        <w:t>общения.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3"/>
        <w:ind w:left="2190" w:hanging="1054"/>
        <w:jc w:val="both"/>
        <w:rPr>
          <w:sz w:val="28"/>
        </w:rPr>
      </w:pPr>
      <w:r>
        <w:rPr>
          <w:spacing w:val="-2"/>
          <w:sz w:val="28"/>
        </w:rPr>
        <w:t>Фонетика.</w:t>
      </w:r>
    </w:p>
    <w:p w:rsidR="007A46EE" w:rsidRDefault="009E1D98">
      <w:pPr>
        <w:pStyle w:val="a3"/>
        <w:spacing w:before="148" w:line="355" w:lineRule="auto"/>
        <w:ind w:right="149" w:firstLine="710"/>
      </w:pPr>
      <w: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</w:t>
      </w:r>
      <w:r>
        <w:t>, [ч’], [щ’].</w:t>
      </w:r>
    </w:p>
    <w:p w:rsidR="007A46EE" w:rsidRDefault="009E1D98">
      <w:pPr>
        <w:pStyle w:val="a3"/>
        <w:spacing w:line="355" w:lineRule="auto"/>
        <w:ind w:right="162" w:firstLine="710"/>
      </w:pPr>
      <w:r>
        <w:t>Слог. Количество слогов в слове. Ударный слог. Деление слов на слоги (простые случаи, без стечения согласных).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5"/>
        </w:tabs>
        <w:spacing w:line="320" w:lineRule="exact"/>
        <w:ind w:left="2185" w:hanging="1049"/>
        <w:jc w:val="both"/>
        <w:rPr>
          <w:sz w:val="28"/>
        </w:rPr>
      </w:pPr>
      <w:r>
        <w:rPr>
          <w:spacing w:val="-2"/>
          <w:sz w:val="28"/>
        </w:rPr>
        <w:t>Графика.</w:t>
      </w:r>
    </w:p>
    <w:p w:rsidR="007A46EE" w:rsidRDefault="009E1D98">
      <w:pPr>
        <w:pStyle w:val="a3"/>
        <w:spacing w:before="158" w:line="355" w:lineRule="auto"/>
        <w:ind w:right="142" w:firstLine="710"/>
      </w:pPr>
      <w:r>
        <w:t>Звук и буква. Различение звуков и букв. Обозначение при письме твёрдости согласных звуков буквами «а», «о», «у», «ы», «э»; слова с буквой «э». Обозначение при письме мягкости согласных звуков буквами «е», «ё», «ю», «я», «и». Функции букв «е», «ё», «ю», «я»</w:t>
      </w:r>
      <w:r>
        <w:t>. Мягкий знак как показатель мягкости предшествующего согласного звука в конце слова.</w:t>
      </w:r>
    </w:p>
    <w:p w:rsidR="007A46EE" w:rsidRDefault="009E1D98">
      <w:pPr>
        <w:pStyle w:val="a3"/>
        <w:spacing w:line="355" w:lineRule="auto"/>
        <w:ind w:right="155" w:firstLine="710"/>
      </w:pPr>
      <w:r>
        <w:t>Установление соотношения звукового и буквенного состава слова в словах, например, стол и конь.</w:t>
      </w:r>
    </w:p>
    <w:p w:rsidR="007A46EE" w:rsidRDefault="009E1D98">
      <w:pPr>
        <w:pStyle w:val="a3"/>
        <w:spacing w:line="357" w:lineRule="auto"/>
        <w:ind w:left="1136" w:right="163"/>
      </w:pPr>
      <w:r>
        <w:t>Небуквенные графические средства: пробел между словами, знак переноса. Русский</w:t>
      </w:r>
      <w:r>
        <w:rPr>
          <w:spacing w:val="61"/>
        </w:rPr>
        <w:t xml:space="preserve">  </w:t>
      </w:r>
      <w:r>
        <w:t>алфавит:</w:t>
      </w:r>
      <w:r>
        <w:rPr>
          <w:spacing w:val="40"/>
        </w:rPr>
        <w:t xml:space="preserve">  </w:t>
      </w:r>
      <w:r>
        <w:t>правильное</w:t>
      </w:r>
      <w:r>
        <w:rPr>
          <w:spacing w:val="66"/>
        </w:rPr>
        <w:t xml:space="preserve">  </w:t>
      </w:r>
      <w:r>
        <w:t>название</w:t>
      </w:r>
      <w:r>
        <w:rPr>
          <w:spacing w:val="61"/>
        </w:rPr>
        <w:t xml:space="preserve">  </w:t>
      </w:r>
      <w:r>
        <w:t>букв,</w:t>
      </w:r>
      <w:r>
        <w:rPr>
          <w:spacing w:val="67"/>
        </w:rPr>
        <w:t xml:space="preserve">  </w:t>
      </w:r>
      <w:r>
        <w:t>их</w:t>
      </w:r>
      <w:r>
        <w:rPr>
          <w:spacing w:val="40"/>
        </w:rPr>
        <w:t xml:space="preserve">  </w:t>
      </w:r>
      <w:r>
        <w:t>последовательность.</w:t>
      </w:r>
    </w:p>
    <w:p w:rsidR="007A46EE" w:rsidRDefault="009E1D98">
      <w:pPr>
        <w:pStyle w:val="a3"/>
      </w:pPr>
      <w:r>
        <w:t>Использование</w:t>
      </w:r>
      <w:r>
        <w:rPr>
          <w:spacing w:val="-16"/>
        </w:rPr>
        <w:t xml:space="preserve"> </w:t>
      </w:r>
      <w:r>
        <w:t>алфавита</w:t>
      </w:r>
      <w:r>
        <w:rPr>
          <w:spacing w:val="-15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упорядочения</w:t>
      </w:r>
      <w:r>
        <w:rPr>
          <w:spacing w:val="-16"/>
        </w:rPr>
        <w:t xml:space="preserve"> </w:t>
      </w:r>
      <w:r>
        <w:t>списка</w:t>
      </w:r>
      <w:r>
        <w:rPr>
          <w:spacing w:val="-17"/>
        </w:rPr>
        <w:t xml:space="preserve"> </w:t>
      </w:r>
      <w:r>
        <w:rPr>
          <w:spacing w:val="-2"/>
        </w:rPr>
        <w:t>слов.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142"/>
        <w:ind w:left="2190" w:hanging="1054"/>
        <w:jc w:val="both"/>
        <w:rPr>
          <w:sz w:val="28"/>
        </w:rPr>
      </w:pPr>
      <w:r>
        <w:rPr>
          <w:spacing w:val="-2"/>
          <w:sz w:val="28"/>
        </w:rPr>
        <w:t>Орфоэпия.</w:t>
      </w:r>
    </w:p>
    <w:p w:rsidR="007A46EE" w:rsidRDefault="009E1D98">
      <w:pPr>
        <w:pStyle w:val="a3"/>
        <w:spacing w:before="153" w:line="355" w:lineRule="auto"/>
        <w:ind w:right="141" w:firstLine="710"/>
      </w:pPr>
      <w:r>
        <w:t>Произношение</w:t>
      </w:r>
      <w:r>
        <w:rPr>
          <w:spacing w:val="31"/>
        </w:rPr>
        <w:t xml:space="preserve"> </w:t>
      </w:r>
      <w:r>
        <w:t>звуков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сочетаний</w:t>
      </w:r>
      <w:r>
        <w:rPr>
          <w:spacing w:val="30"/>
        </w:rPr>
        <w:t xml:space="preserve"> </w:t>
      </w:r>
      <w:r>
        <w:t>звуков,</w:t>
      </w:r>
      <w:r>
        <w:rPr>
          <w:spacing w:val="36"/>
        </w:rPr>
        <w:t xml:space="preserve"> </w:t>
      </w:r>
      <w:r>
        <w:t>ударение</w:t>
      </w:r>
      <w:r>
        <w:rPr>
          <w:spacing w:val="31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словах в</w:t>
      </w:r>
      <w:r>
        <w:rPr>
          <w:spacing w:val="27"/>
        </w:rPr>
        <w:t xml:space="preserve"> </w:t>
      </w:r>
      <w:r>
        <w:t>соответствии с нормами современного русского литературного языка (на основе ограниченного перечня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отрабатываемого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учебнике,</w:t>
      </w:r>
      <w:r>
        <w:rPr>
          <w:spacing w:val="40"/>
        </w:rPr>
        <w:t xml:space="preserve"> </w:t>
      </w:r>
      <w:r>
        <w:t>включённом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федеральный</w:t>
      </w:r>
      <w:r>
        <w:rPr>
          <w:spacing w:val="40"/>
        </w:rPr>
        <w:t xml:space="preserve"> </w:t>
      </w:r>
      <w:r>
        <w:t>перечень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jc w:val="left"/>
      </w:pPr>
      <w:r>
        <w:t>учебников</w:t>
      </w:r>
      <w:r>
        <w:rPr>
          <w:vertAlign w:val="superscript"/>
        </w:rPr>
        <w:t>16</w:t>
      </w:r>
      <w:r>
        <w:rPr>
          <w:spacing w:val="-4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rPr>
          <w:spacing w:val="-2"/>
        </w:rPr>
        <w:t>учебник).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153"/>
        <w:ind w:left="2190" w:hanging="1054"/>
        <w:rPr>
          <w:sz w:val="28"/>
        </w:rPr>
      </w:pPr>
      <w:r>
        <w:rPr>
          <w:spacing w:val="-2"/>
          <w:sz w:val="28"/>
        </w:rPr>
        <w:t>Лексика.</w:t>
      </w:r>
    </w:p>
    <w:p w:rsidR="007A46EE" w:rsidRDefault="009E1D98">
      <w:pPr>
        <w:pStyle w:val="a3"/>
        <w:spacing w:before="154"/>
        <w:ind w:left="1136"/>
        <w:jc w:val="left"/>
      </w:pPr>
      <w:r>
        <w:t>Слово</w:t>
      </w:r>
      <w:r>
        <w:rPr>
          <w:spacing w:val="-11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единица</w:t>
      </w:r>
      <w:r>
        <w:rPr>
          <w:spacing w:val="-9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rPr>
          <w:spacing w:val="-2"/>
        </w:rPr>
        <w:t>(ознакомление).</w:t>
      </w:r>
    </w:p>
    <w:p w:rsidR="007A46EE" w:rsidRDefault="009E1D98">
      <w:pPr>
        <w:pStyle w:val="a3"/>
        <w:tabs>
          <w:tab w:val="left" w:pos="2115"/>
          <w:tab w:val="left" w:pos="2754"/>
          <w:tab w:val="left" w:pos="4055"/>
          <w:tab w:val="left" w:pos="5471"/>
          <w:tab w:val="left" w:pos="6797"/>
          <w:tab w:val="left" w:pos="8214"/>
          <w:tab w:val="left" w:pos="9525"/>
        </w:tabs>
        <w:spacing w:before="153" w:line="357" w:lineRule="auto"/>
        <w:ind w:right="155" w:firstLine="710"/>
        <w:jc w:val="left"/>
      </w:pPr>
      <w:r>
        <w:rPr>
          <w:spacing w:val="-4"/>
        </w:rPr>
        <w:t>Слово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название</w:t>
      </w:r>
      <w:r>
        <w:tab/>
      </w:r>
      <w:r>
        <w:rPr>
          <w:spacing w:val="-2"/>
        </w:rPr>
        <w:t>предмета,</w:t>
      </w:r>
      <w:r>
        <w:tab/>
      </w:r>
      <w:r>
        <w:rPr>
          <w:spacing w:val="-2"/>
        </w:rPr>
        <w:t>признака</w:t>
      </w:r>
      <w:r>
        <w:tab/>
      </w:r>
      <w:r>
        <w:rPr>
          <w:spacing w:val="-2"/>
        </w:rPr>
        <w:t>предмета,</w:t>
      </w:r>
      <w:r>
        <w:tab/>
      </w:r>
      <w:r>
        <w:rPr>
          <w:spacing w:val="-2"/>
        </w:rPr>
        <w:t>действия</w:t>
      </w:r>
      <w:r>
        <w:tab/>
      </w:r>
      <w:r>
        <w:rPr>
          <w:spacing w:val="-4"/>
        </w:rPr>
        <w:t xml:space="preserve">предмета </w:t>
      </w:r>
      <w:r>
        <w:rPr>
          <w:spacing w:val="-2"/>
        </w:rPr>
        <w:t>(ознакомление).</w:t>
      </w:r>
    </w:p>
    <w:p w:rsidR="007A46EE" w:rsidRDefault="009E1D98">
      <w:pPr>
        <w:pStyle w:val="a3"/>
        <w:spacing w:line="318" w:lineRule="exact"/>
        <w:ind w:left="1136"/>
        <w:jc w:val="left"/>
      </w:pPr>
      <w:r>
        <w:t>Выявление</w:t>
      </w:r>
      <w:r>
        <w:rPr>
          <w:spacing w:val="-15"/>
        </w:rPr>
        <w:t xml:space="preserve"> </w:t>
      </w:r>
      <w:r>
        <w:t>слов,</w:t>
      </w:r>
      <w:r>
        <w:rPr>
          <w:spacing w:val="-11"/>
        </w:rPr>
        <w:t xml:space="preserve"> </w:t>
      </w:r>
      <w:r>
        <w:t>значение</w:t>
      </w:r>
      <w:r>
        <w:rPr>
          <w:spacing w:val="-11"/>
        </w:rPr>
        <w:t xml:space="preserve"> </w:t>
      </w:r>
      <w:r>
        <w:t>которых</w:t>
      </w:r>
      <w:r>
        <w:rPr>
          <w:spacing w:val="-17"/>
        </w:rPr>
        <w:t xml:space="preserve"> </w:t>
      </w:r>
      <w:r>
        <w:t>требует</w:t>
      </w:r>
      <w:r>
        <w:rPr>
          <w:spacing w:val="-14"/>
        </w:rPr>
        <w:t xml:space="preserve"> </w:t>
      </w:r>
      <w:r>
        <w:rPr>
          <w:spacing w:val="-2"/>
        </w:rPr>
        <w:t>уточнения.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154"/>
        <w:ind w:left="2190" w:hanging="1054"/>
        <w:rPr>
          <w:sz w:val="28"/>
        </w:rPr>
      </w:pPr>
      <w:r>
        <w:rPr>
          <w:spacing w:val="-2"/>
          <w:sz w:val="28"/>
        </w:rPr>
        <w:t>Синтаксис.</w:t>
      </w:r>
    </w:p>
    <w:p w:rsidR="007A46EE" w:rsidRDefault="009E1D98">
      <w:pPr>
        <w:pStyle w:val="a3"/>
        <w:spacing w:before="153"/>
        <w:ind w:left="1136"/>
        <w:jc w:val="left"/>
      </w:pPr>
      <w:r>
        <w:t>Предложение</w:t>
      </w:r>
      <w:r>
        <w:rPr>
          <w:spacing w:val="-10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единица</w:t>
      </w:r>
      <w:r>
        <w:rPr>
          <w:spacing w:val="-11"/>
        </w:rPr>
        <w:t xml:space="preserve"> </w:t>
      </w:r>
      <w:r>
        <w:t>языка</w:t>
      </w:r>
      <w:r>
        <w:rPr>
          <w:spacing w:val="-15"/>
        </w:rPr>
        <w:t xml:space="preserve"> </w:t>
      </w:r>
      <w:r>
        <w:rPr>
          <w:spacing w:val="-2"/>
        </w:rPr>
        <w:t>(ознакомление).</w:t>
      </w:r>
    </w:p>
    <w:p w:rsidR="007A46EE" w:rsidRDefault="009E1D98">
      <w:pPr>
        <w:pStyle w:val="a3"/>
        <w:spacing w:before="153" w:line="357" w:lineRule="auto"/>
        <w:ind w:firstLine="710"/>
        <w:jc w:val="left"/>
      </w:pPr>
      <w:r>
        <w:t>Слово,</w:t>
      </w:r>
      <w:r>
        <w:rPr>
          <w:spacing w:val="-7"/>
        </w:rPr>
        <w:t xml:space="preserve"> </w:t>
      </w:r>
      <w:r>
        <w:t>предложение</w:t>
      </w:r>
      <w:r>
        <w:rPr>
          <w:spacing w:val="-8"/>
        </w:rPr>
        <w:t xml:space="preserve"> </w:t>
      </w:r>
      <w:r>
        <w:t>(наблюдение</w:t>
      </w:r>
      <w:r>
        <w:rPr>
          <w:spacing w:val="-8"/>
        </w:rPr>
        <w:t xml:space="preserve"> </w:t>
      </w:r>
      <w:r>
        <w:t>над</w:t>
      </w:r>
      <w:r>
        <w:rPr>
          <w:spacing w:val="-7"/>
        </w:rPr>
        <w:t xml:space="preserve"> </w:t>
      </w:r>
      <w:r>
        <w:t>сходством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различием).</w:t>
      </w:r>
      <w:r>
        <w:rPr>
          <w:spacing w:val="-7"/>
        </w:rPr>
        <w:t xml:space="preserve"> </w:t>
      </w:r>
      <w:r>
        <w:t>Установление связи слов в предложении при помощи смысловых вопросов.</w:t>
      </w:r>
    </w:p>
    <w:p w:rsidR="007A46EE" w:rsidRDefault="009E1D98">
      <w:pPr>
        <w:pStyle w:val="a3"/>
        <w:spacing w:line="357" w:lineRule="auto"/>
        <w:ind w:right="153" w:firstLine="710"/>
        <w:jc w:val="left"/>
      </w:pPr>
      <w:r>
        <w:t>Восстановление</w:t>
      </w:r>
      <w:r>
        <w:rPr>
          <w:spacing w:val="31"/>
        </w:rPr>
        <w:t xml:space="preserve"> </w:t>
      </w:r>
      <w:r>
        <w:t>деформированных</w:t>
      </w:r>
      <w:r>
        <w:rPr>
          <w:spacing w:val="26"/>
        </w:rPr>
        <w:t xml:space="preserve"> </w:t>
      </w:r>
      <w:r>
        <w:t>предложений.</w:t>
      </w:r>
      <w:r>
        <w:rPr>
          <w:spacing w:val="31"/>
        </w:rPr>
        <w:t xml:space="preserve"> </w:t>
      </w:r>
      <w:r>
        <w:t>Составление</w:t>
      </w:r>
      <w:r>
        <w:rPr>
          <w:spacing w:val="31"/>
        </w:rPr>
        <w:t xml:space="preserve"> </w:t>
      </w:r>
      <w:r>
        <w:t>предложений из набора форм слов.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line="318" w:lineRule="exact"/>
        <w:ind w:left="2190" w:hanging="1054"/>
        <w:rPr>
          <w:sz w:val="28"/>
        </w:rPr>
      </w:pPr>
      <w:r>
        <w:rPr>
          <w:sz w:val="28"/>
        </w:rPr>
        <w:t>Орфография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пунктуация.</w:t>
      </w:r>
    </w:p>
    <w:p w:rsidR="007A46EE" w:rsidRDefault="009E1D98">
      <w:pPr>
        <w:pStyle w:val="a3"/>
        <w:spacing w:before="141"/>
        <w:ind w:left="1136"/>
        <w:jc w:val="left"/>
      </w:pPr>
      <w:r>
        <w:t>Правила</w:t>
      </w:r>
      <w:r>
        <w:rPr>
          <w:spacing w:val="-13"/>
        </w:rPr>
        <w:t xml:space="preserve"> </w:t>
      </w:r>
      <w:r>
        <w:t>правописания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rPr>
          <w:spacing w:val="-2"/>
        </w:rPr>
        <w:t>применение:</w:t>
      </w:r>
    </w:p>
    <w:p w:rsidR="007A46EE" w:rsidRDefault="009E1D98">
      <w:pPr>
        <w:pStyle w:val="a3"/>
        <w:spacing w:before="163"/>
        <w:ind w:left="1136"/>
        <w:jc w:val="left"/>
      </w:pPr>
      <w:r>
        <w:t>раздельное</w:t>
      </w:r>
      <w:r>
        <w:rPr>
          <w:spacing w:val="-12"/>
        </w:rPr>
        <w:t xml:space="preserve"> </w:t>
      </w:r>
      <w:r>
        <w:t>написание</w:t>
      </w:r>
      <w:r>
        <w:rPr>
          <w:spacing w:val="-10"/>
        </w:rPr>
        <w:t xml:space="preserve"> </w:t>
      </w:r>
      <w:r>
        <w:t>слов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rPr>
          <w:spacing w:val="-2"/>
        </w:rPr>
        <w:t>предложении;</w:t>
      </w:r>
    </w:p>
    <w:p w:rsidR="007A46EE" w:rsidRDefault="009E1D98">
      <w:pPr>
        <w:pStyle w:val="a3"/>
        <w:spacing w:before="153" w:line="355" w:lineRule="auto"/>
        <w:ind w:right="275" w:firstLine="710"/>
        <w:jc w:val="left"/>
      </w:pPr>
      <w:r>
        <w:t>прописная</w:t>
      </w:r>
      <w:r>
        <w:rPr>
          <w:spacing w:val="37"/>
        </w:rPr>
        <w:t xml:space="preserve"> </w:t>
      </w:r>
      <w:r>
        <w:t>буква</w:t>
      </w:r>
      <w:r>
        <w:rPr>
          <w:spacing w:val="40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начале</w:t>
      </w:r>
      <w:r>
        <w:rPr>
          <w:spacing w:val="37"/>
        </w:rPr>
        <w:t xml:space="preserve"> </w:t>
      </w:r>
      <w:r>
        <w:t>предложения</w:t>
      </w:r>
      <w:r>
        <w:rPr>
          <w:spacing w:val="4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именах</w:t>
      </w:r>
      <w:r>
        <w:rPr>
          <w:spacing w:val="32"/>
        </w:rPr>
        <w:t xml:space="preserve"> </w:t>
      </w:r>
      <w:r>
        <w:t>собственных: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именах и фамилиях людей, кличках животных;</w:t>
      </w:r>
    </w:p>
    <w:p w:rsidR="007A46EE" w:rsidRDefault="009E1D98">
      <w:pPr>
        <w:pStyle w:val="a3"/>
        <w:spacing w:line="320" w:lineRule="exact"/>
        <w:ind w:left="1136"/>
        <w:jc w:val="left"/>
      </w:pPr>
      <w:r>
        <w:t>перенос</w:t>
      </w:r>
      <w:r>
        <w:rPr>
          <w:spacing w:val="-16"/>
        </w:rPr>
        <w:t xml:space="preserve"> </w:t>
      </w:r>
      <w:r>
        <w:t>слов</w:t>
      </w:r>
      <w:r>
        <w:rPr>
          <w:spacing w:val="-17"/>
        </w:rPr>
        <w:t xml:space="preserve"> </w:t>
      </w:r>
      <w:r>
        <w:t>(без</w:t>
      </w:r>
      <w:r>
        <w:rPr>
          <w:spacing w:val="-11"/>
        </w:rPr>
        <w:t xml:space="preserve"> </w:t>
      </w:r>
      <w:r>
        <w:t>учёта</w:t>
      </w:r>
      <w:r>
        <w:rPr>
          <w:spacing w:val="-15"/>
        </w:rPr>
        <w:t xml:space="preserve"> </w:t>
      </w:r>
      <w:r>
        <w:t>морфемного</w:t>
      </w:r>
      <w:r>
        <w:rPr>
          <w:spacing w:val="-14"/>
        </w:rPr>
        <w:t xml:space="preserve"> </w:t>
      </w:r>
      <w:r>
        <w:t>членения</w:t>
      </w:r>
      <w:r>
        <w:rPr>
          <w:spacing w:val="-15"/>
        </w:rPr>
        <w:t xml:space="preserve"> </w:t>
      </w:r>
      <w:r>
        <w:rPr>
          <w:spacing w:val="-2"/>
        </w:rPr>
        <w:t>слова);</w:t>
      </w:r>
    </w:p>
    <w:p w:rsidR="007A46EE" w:rsidRDefault="009E1D98">
      <w:pPr>
        <w:pStyle w:val="a3"/>
        <w:spacing w:before="153"/>
        <w:ind w:left="1136"/>
        <w:jc w:val="left"/>
      </w:pPr>
      <w:r>
        <w:t>гласные</w:t>
      </w:r>
      <w:r>
        <w:rPr>
          <w:spacing w:val="25"/>
        </w:rPr>
        <w:t xml:space="preserve"> </w:t>
      </w:r>
      <w:r>
        <w:t>после</w:t>
      </w:r>
      <w:r>
        <w:rPr>
          <w:spacing w:val="26"/>
        </w:rPr>
        <w:t xml:space="preserve"> </w:t>
      </w:r>
      <w:r>
        <w:t>шипящих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сочетаниях</w:t>
      </w:r>
      <w:r>
        <w:rPr>
          <w:spacing w:val="22"/>
        </w:rPr>
        <w:t xml:space="preserve"> </w:t>
      </w:r>
      <w:r>
        <w:t>жи,</w:t>
      </w:r>
      <w:r>
        <w:rPr>
          <w:spacing w:val="26"/>
        </w:rPr>
        <w:t xml:space="preserve"> </w:t>
      </w:r>
      <w:r>
        <w:t>ши</w:t>
      </w:r>
      <w:r>
        <w:rPr>
          <w:spacing w:val="24"/>
        </w:rPr>
        <w:t xml:space="preserve"> </w:t>
      </w:r>
      <w:r>
        <w:t>(в</w:t>
      </w:r>
      <w:r>
        <w:rPr>
          <w:spacing w:val="18"/>
        </w:rPr>
        <w:t xml:space="preserve"> </w:t>
      </w:r>
      <w:r>
        <w:t>положении</w:t>
      </w:r>
      <w:r>
        <w:rPr>
          <w:spacing w:val="24"/>
        </w:rPr>
        <w:t xml:space="preserve"> </w:t>
      </w:r>
      <w:r>
        <w:t>под</w:t>
      </w:r>
      <w:r>
        <w:rPr>
          <w:spacing w:val="27"/>
        </w:rPr>
        <w:t xml:space="preserve"> </w:t>
      </w:r>
      <w:r>
        <w:rPr>
          <w:spacing w:val="-2"/>
        </w:rPr>
        <w:t>ударением),</w:t>
      </w:r>
    </w:p>
    <w:p w:rsidR="007A46EE" w:rsidRDefault="009E1D98">
      <w:pPr>
        <w:pStyle w:val="a3"/>
        <w:spacing w:before="153"/>
        <w:jc w:val="left"/>
      </w:pPr>
      <w:r>
        <w:t>«ча»,</w:t>
      </w:r>
      <w:r>
        <w:rPr>
          <w:spacing w:val="-9"/>
        </w:rPr>
        <w:t xml:space="preserve"> </w:t>
      </w:r>
      <w:r>
        <w:t>«ща»,</w:t>
      </w:r>
      <w:r>
        <w:rPr>
          <w:spacing w:val="-12"/>
        </w:rPr>
        <w:t xml:space="preserve"> </w:t>
      </w:r>
      <w:r>
        <w:t>«чу»,</w:t>
      </w:r>
      <w:r>
        <w:rPr>
          <w:spacing w:val="-8"/>
        </w:rPr>
        <w:t xml:space="preserve"> </w:t>
      </w:r>
      <w:r>
        <w:rPr>
          <w:spacing w:val="-4"/>
        </w:rPr>
        <w:t>«щу»;</w:t>
      </w:r>
    </w:p>
    <w:p w:rsidR="007A46EE" w:rsidRDefault="009E1D98">
      <w:pPr>
        <w:pStyle w:val="a3"/>
        <w:spacing w:before="154"/>
        <w:ind w:left="1136"/>
        <w:jc w:val="left"/>
      </w:pPr>
      <w:r>
        <w:t>сочетания</w:t>
      </w:r>
      <w:r>
        <w:rPr>
          <w:spacing w:val="-14"/>
        </w:rPr>
        <w:t xml:space="preserve"> </w:t>
      </w:r>
      <w:r>
        <w:t>«чк»,</w:t>
      </w:r>
      <w:r>
        <w:rPr>
          <w:spacing w:val="-13"/>
        </w:rPr>
        <w:t xml:space="preserve"> </w:t>
      </w:r>
      <w:r>
        <w:rPr>
          <w:spacing w:val="-4"/>
        </w:rPr>
        <w:t>«чн»;</w:t>
      </w:r>
    </w:p>
    <w:p w:rsidR="007A46EE" w:rsidRDefault="009E1D98">
      <w:pPr>
        <w:pStyle w:val="a3"/>
        <w:tabs>
          <w:tab w:val="left" w:pos="2110"/>
          <w:tab w:val="left" w:pos="2552"/>
          <w:tab w:val="left" w:pos="4905"/>
          <w:tab w:val="left" w:pos="6393"/>
          <w:tab w:val="left" w:pos="6859"/>
          <w:tab w:val="left" w:pos="8607"/>
          <w:tab w:val="left" w:pos="10086"/>
        </w:tabs>
        <w:spacing w:before="158" w:line="355" w:lineRule="auto"/>
        <w:ind w:right="166" w:firstLine="710"/>
        <w:jc w:val="left"/>
      </w:pPr>
      <w:r>
        <w:rPr>
          <w:spacing w:val="-2"/>
        </w:rPr>
        <w:t>слова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непроверяемыми</w:t>
      </w:r>
      <w:r>
        <w:tab/>
      </w:r>
      <w:r>
        <w:rPr>
          <w:spacing w:val="-2"/>
        </w:rPr>
        <w:t>гласными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согласными</w:t>
      </w:r>
      <w:r>
        <w:tab/>
      </w:r>
      <w:r>
        <w:rPr>
          <w:spacing w:val="-2"/>
        </w:rPr>
        <w:t>(перечень</w:t>
      </w:r>
      <w:r>
        <w:tab/>
      </w:r>
      <w:r>
        <w:rPr>
          <w:spacing w:val="-6"/>
        </w:rPr>
        <w:t xml:space="preserve">слов </w:t>
      </w:r>
      <w:r>
        <w:t>в орфографическом словаре учебника);</w:t>
      </w:r>
    </w:p>
    <w:p w:rsidR="007A46EE" w:rsidRDefault="009E1D98">
      <w:pPr>
        <w:pStyle w:val="a3"/>
        <w:tabs>
          <w:tab w:val="left" w:pos="2172"/>
          <w:tab w:val="left" w:pos="3954"/>
          <w:tab w:val="left" w:pos="4453"/>
          <w:tab w:val="left" w:pos="5524"/>
          <w:tab w:val="left" w:pos="7556"/>
          <w:tab w:val="left" w:pos="8650"/>
        </w:tabs>
        <w:spacing w:before="2" w:line="355" w:lineRule="auto"/>
        <w:ind w:right="169" w:firstLine="710"/>
        <w:jc w:val="left"/>
      </w:pPr>
      <w:r>
        <w:rPr>
          <w:spacing w:val="-2"/>
        </w:rPr>
        <w:t>знаки</w:t>
      </w:r>
      <w:r>
        <w:tab/>
      </w:r>
      <w:r>
        <w:rPr>
          <w:spacing w:val="-2"/>
        </w:rPr>
        <w:t>препинания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конце</w:t>
      </w:r>
      <w:r>
        <w:tab/>
      </w:r>
      <w:r>
        <w:rPr>
          <w:spacing w:val="-2"/>
        </w:rPr>
        <w:t>предложения:</w:t>
      </w:r>
      <w:r>
        <w:tab/>
      </w:r>
      <w:r>
        <w:rPr>
          <w:spacing w:val="-2"/>
        </w:rPr>
        <w:t>точка,</w:t>
      </w:r>
      <w:r>
        <w:tab/>
      </w:r>
      <w:r>
        <w:rPr>
          <w:spacing w:val="-4"/>
        </w:rPr>
        <w:t xml:space="preserve">вопросительный </w:t>
      </w:r>
      <w:r>
        <w:t>и восклицательный знаки.</w:t>
      </w:r>
    </w:p>
    <w:p w:rsidR="007A46EE" w:rsidRDefault="009E1D98">
      <w:pPr>
        <w:pStyle w:val="a3"/>
        <w:spacing w:line="320" w:lineRule="exact"/>
        <w:ind w:left="1136"/>
        <w:jc w:val="left"/>
      </w:pPr>
      <w:r>
        <w:rPr>
          <w:spacing w:val="-2"/>
        </w:rPr>
        <w:t>Алгоритм списывания</w:t>
      </w:r>
      <w:r>
        <w:rPr>
          <w:spacing w:val="-7"/>
        </w:rPr>
        <w:t xml:space="preserve"> </w:t>
      </w:r>
      <w:r>
        <w:rPr>
          <w:spacing w:val="-2"/>
        </w:rPr>
        <w:t>текста.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149"/>
        <w:ind w:left="2190" w:hanging="1054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речи.</w:t>
      </w:r>
    </w:p>
    <w:p w:rsidR="007A46EE" w:rsidRDefault="009E1D98">
      <w:pPr>
        <w:pStyle w:val="a3"/>
        <w:spacing w:before="163"/>
        <w:ind w:left="1136"/>
        <w:jc w:val="left"/>
      </w:pPr>
      <w:r>
        <w:t>Речь</w:t>
      </w:r>
      <w:r>
        <w:rPr>
          <w:spacing w:val="40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основная</w:t>
      </w:r>
      <w:r>
        <w:rPr>
          <w:spacing w:val="44"/>
        </w:rPr>
        <w:t xml:space="preserve"> </w:t>
      </w:r>
      <w:r>
        <w:t>форма</w:t>
      </w:r>
      <w:r>
        <w:rPr>
          <w:spacing w:val="43"/>
        </w:rPr>
        <w:t xml:space="preserve"> </w:t>
      </w:r>
      <w:r>
        <w:t>общения</w:t>
      </w:r>
      <w:r>
        <w:rPr>
          <w:spacing w:val="44"/>
        </w:rPr>
        <w:t xml:space="preserve"> </w:t>
      </w:r>
      <w:r>
        <w:t>между</w:t>
      </w:r>
      <w:r>
        <w:rPr>
          <w:spacing w:val="34"/>
        </w:rPr>
        <w:t xml:space="preserve"> </w:t>
      </w:r>
      <w:r>
        <w:t>людьми.</w:t>
      </w:r>
      <w:r>
        <w:rPr>
          <w:spacing w:val="45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как</w:t>
      </w:r>
      <w:r>
        <w:rPr>
          <w:spacing w:val="41"/>
        </w:rPr>
        <w:t xml:space="preserve"> </w:t>
      </w:r>
      <w:r>
        <w:t>единица</w:t>
      </w:r>
      <w:r>
        <w:rPr>
          <w:spacing w:val="43"/>
        </w:rPr>
        <w:t xml:space="preserve"> </w:t>
      </w:r>
      <w:r>
        <w:rPr>
          <w:spacing w:val="-4"/>
        </w:rPr>
        <w:t>речи</w:t>
      </w:r>
    </w:p>
    <w:p w:rsidR="007A46EE" w:rsidRDefault="007A46EE">
      <w:pPr>
        <w:pStyle w:val="a3"/>
        <w:ind w:left="0"/>
        <w:jc w:val="left"/>
        <w:rPr>
          <w:sz w:val="20"/>
        </w:rPr>
      </w:pPr>
    </w:p>
    <w:p w:rsidR="007A46EE" w:rsidRDefault="009E1D98">
      <w:pPr>
        <w:pStyle w:val="a3"/>
        <w:spacing w:before="27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178595</wp:posOffset>
                </wp:positionV>
                <wp:extent cx="1829435" cy="952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9525">
                              <a:moveTo>
                                <a:pt x="1829435" y="0"/>
                              </a:moveTo>
                              <a:lnTo>
                                <a:pt x="0" y="0"/>
                              </a:lnTo>
                              <a:lnTo>
                                <a:pt x="0" y="9143"/>
                              </a:lnTo>
                              <a:lnTo>
                                <a:pt x="1829435" y="9143"/>
                              </a:lnTo>
                              <a:lnTo>
                                <a:pt x="1829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56.650002pt;margin-top:14.062675pt;width:144.050pt;height:.71997pt;mso-position-horizontal-relative:page;mso-position-vertical-relative:paragraph;z-index:-15724032;mso-wrap-distance-left:0;mso-wrap-distance-right:0" id="docshape9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7A46EE" w:rsidRDefault="009E1D98">
      <w:pPr>
        <w:spacing w:before="92" w:line="242" w:lineRule="auto"/>
        <w:ind w:left="425" w:right="903"/>
        <w:rPr>
          <w:sz w:val="24"/>
        </w:rPr>
      </w:pPr>
      <w:r>
        <w:rPr>
          <w:sz w:val="24"/>
          <w:vertAlign w:val="superscript"/>
        </w:rPr>
        <w:t>16</w:t>
      </w:r>
      <w:r>
        <w:rPr>
          <w:sz w:val="24"/>
        </w:rPr>
        <w:t xml:space="preserve"> Пункт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1"/>
          <w:sz w:val="24"/>
        </w:rPr>
        <w:t xml:space="preserve"> </w:t>
      </w:r>
      <w:r>
        <w:rPr>
          <w:sz w:val="24"/>
        </w:rPr>
        <w:t>18</w:t>
      </w:r>
      <w:r>
        <w:rPr>
          <w:spacing w:val="-1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29</w:t>
      </w:r>
      <w:r>
        <w:rPr>
          <w:spacing w:val="-6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-2"/>
          <w:sz w:val="24"/>
        </w:rPr>
        <w:t xml:space="preserve"> </w:t>
      </w:r>
      <w:r>
        <w:rPr>
          <w:sz w:val="24"/>
        </w:rPr>
        <w:t>2012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273-ФЗ</w:t>
      </w:r>
      <w:r>
        <w:rPr>
          <w:spacing w:val="-6"/>
          <w:sz w:val="24"/>
        </w:rPr>
        <w:t xml:space="preserve"> </w:t>
      </w:r>
      <w:r>
        <w:rPr>
          <w:sz w:val="24"/>
        </w:rPr>
        <w:t>«Об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образовании в Российской Федерации».</w:t>
      </w:r>
    </w:p>
    <w:p w:rsidR="007A46EE" w:rsidRDefault="007A46EE">
      <w:pPr>
        <w:spacing w:line="242" w:lineRule="auto"/>
        <w:rPr>
          <w:sz w:val="24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jc w:val="left"/>
      </w:pPr>
      <w:r>
        <w:rPr>
          <w:spacing w:val="-2"/>
        </w:rPr>
        <w:t>(ознакомление).</w:t>
      </w:r>
    </w:p>
    <w:p w:rsidR="007A46EE" w:rsidRDefault="009E1D98">
      <w:pPr>
        <w:pStyle w:val="a3"/>
        <w:spacing w:before="153" w:line="355" w:lineRule="auto"/>
        <w:ind w:right="156" w:firstLine="710"/>
      </w:pPr>
      <w:r>
        <w:t>Ситуация общения:</w:t>
      </w:r>
      <w:r>
        <w:rPr>
          <w:spacing w:val="-1"/>
        </w:rPr>
        <w:t xml:space="preserve"> </w:t>
      </w:r>
      <w:r>
        <w:t>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7A46EE" w:rsidRDefault="009E1D98">
      <w:pPr>
        <w:pStyle w:val="a3"/>
        <w:spacing w:line="357" w:lineRule="auto"/>
        <w:ind w:right="167" w:firstLine="710"/>
      </w:pPr>
      <w: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7A46EE" w:rsidRDefault="009E1D98">
      <w:pPr>
        <w:pStyle w:val="a3"/>
        <w:ind w:left="1136"/>
      </w:pPr>
      <w:r>
        <w:rPr>
          <w:spacing w:val="-2"/>
        </w:rPr>
        <w:t>Составление небольших</w:t>
      </w:r>
      <w:r>
        <w:rPr>
          <w:spacing w:val="-11"/>
        </w:rPr>
        <w:t xml:space="preserve"> </w:t>
      </w:r>
      <w:r>
        <w:rPr>
          <w:spacing w:val="-2"/>
        </w:rPr>
        <w:t>рассказов</w:t>
      </w:r>
      <w:r>
        <w:rPr>
          <w:spacing w:val="-3"/>
        </w:rPr>
        <w:t xml:space="preserve"> </w:t>
      </w:r>
      <w:r>
        <w:rPr>
          <w:spacing w:val="-2"/>
        </w:rPr>
        <w:t>на</w:t>
      </w:r>
      <w:r>
        <w:rPr>
          <w:spacing w:val="-1"/>
        </w:rPr>
        <w:t xml:space="preserve"> </w:t>
      </w:r>
      <w:r>
        <w:rPr>
          <w:spacing w:val="-2"/>
        </w:rPr>
        <w:t>основе</w:t>
      </w:r>
      <w:r>
        <w:t xml:space="preserve"> </w:t>
      </w:r>
      <w:r>
        <w:rPr>
          <w:spacing w:val="-2"/>
        </w:rPr>
        <w:t>наблюдений.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146" w:line="355" w:lineRule="auto"/>
        <w:ind w:right="145" w:firstLine="710"/>
        <w:jc w:val="both"/>
        <w:rPr>
          <w:sz w:val="28"/>
        </w:rPr>
      </w:pPr>
      <w:r>
        <w:rPr>
          <w:sz w:val="28"/>
        </w:rPr>
        <w:t>Изучение русского языка в 1 классе позволяет на пропедевтическом у</w:t>
      </w:r>
      <w:r>
        <w:rPr>
          <w:sz w:val="28"/>
        </w:rPr>
        <w:t>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45" w:firstLine="710"/>
        <w:jc w:val="both"/>
        <w:rPr>
          <w:sz w:val="28"/>
        </w:rPr>
      </w:pPr>
      <w:r>
        <w:rPr>
          <w:sz w:val="28"/>
        </w:rPr>
        <w:t>Базовые логические действия</w:t>
      </w:r>
      <w:r>
        <w:rPr>
          <w:sz w:val="28"/>
        </w:rPr>
        <w:t xml:space="preserve"> как часть познавательных универсальных учебных действий:</w:t>
      </w:r>
    </w:p>
    <w:p w:rsidR="007A46EE" w:rsidRDefault="009E1D98">
      <w:pPr>
        <w:pStyle w:val="a3"/>
        <w:spacing w:before="2" w:line="355" w:lineRule="auto"/>
        <w:ind w:right="155" w:firstLine="710"/>
      </w:pPr>
      <w:r>
        <w:t>сравнивать звуки в соответствии с учебной задачей: определять отличительные особенности гласных и согласных звуков; твёрдых и мягких согласных звуков;</w:t>
      </w:r>
    </w:p>
    <w:p w:rsidR="007A46EE" w:rsidRDefault="009E1D98">
      <w:pPr>
        <w:pStyle w:val="a3"/>
        <w:spacing w:line="355" w:lineRule="auto"/>
        <w:ind w:right="155" w:firstLine="710"/>
      </w:pPr>
      <w:r>
        <w:t xml:space="preserve">сравнивать звуковой и буквенный состав слова в </w:t>
      </w:r>
      <w:r>
        <w:t xml:space="preserve">соответствии с учебной задачей: определять совпадения и расхождения в звуковом и буквенном составе </w:t>
      </w:r>
      <w:r>
        <w:rPr>
          <w:spacing w:val="-2"/>
        </w:rPr>
        <w:t>слов;</w:t>
      </w:r>
    </w:p>
    <w:p w:rsidR="007A46EE" w:rsidRDefault="009E1D98">
      <w:pPr>
        <w:pStyle w:val="a3"/>
        <w:spacing w:line="355" w:lineRule="auto"/>
        <w:ind w:right="154" w:firstLine="710"/>
      </w:pPr>
      <w:r>
        <w:t>устанавливать основания для сравнения звукового состава слов: выделять признаки сходства и различия;</w:t>
      </w:r>
    </w:p>
    <w:p w:rsidR="007A46EE" w:rsidRDefault="009E1D98">
      <w:pPr>
        <w:pStyle w:val="a3"/>
        <w:spacing w:line="355" w:lineRule="auto"/>
        <w:ind w:right="142" w:firstLine="710"/>
      </w:pPr>
      <w:r>
        <w:t>характеризовать звуки по заданным признакам; приво</w:t>
      </w:r>
      <w:r>
        <w:t>дить примеры гласных звуков; твёрдых согласных, мягких согласных, звонких согласных, глухих</w:t>
      </w:r>
      <w:r>
        <w:rPr>
          <w:spacing w:val="40"/>
        </w:rPr>
        <w:t xml:space="preserve"> </w:t>
      </w:r>
      <w:r>
        <w:t>согласных звуков; слов с заданным звуком.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46" w:firstLine="710"/>
        <w:jc w:val="both"/>
        <w:rPr>
          <w:sz w:val="28"/>
        </w:rPr>
      </w:pPr>
      <w:r>
        <w:rPr>
          <w:sz w:val="28"/>
        </w:rPr>
        <w:t>Базовые исследовательские действия как часть познавательных универсальных учебных действий:</w:t>
      </w:r>
    </w:p>
    <w:p w:rsidR="007A46EE" w:rsidRDefault="009E1D98">
      <w:pPr>
        <w:pStyle w:val="a3"/>
        <w:spacing w:line="357" w:lineRule="auto"/>
        <w:ind w:right="166" w:firstLine="710"/>
      </w:pPr>
      <w:r>
        <w:t>проводить изменения звуковой модели по предложенному учителем правилу, подбирать слова к модели;</w:t>
      </w:r>
    </w:p>
    <w:p w:rsidR="007A46EE" w:rsidRDefault="009E1D98">
      <w:pPr>
        <w:pStyle w:val="a3"/>
        <w:spacing w:line="318" w:lineRule="exact"/>
        <w:ind w:left="1136"/>
      </w:pPr>
      <w:r>
        <w:rPr>
          <w:spacing w:val="-2"/>
        </w:rPr>
        <w:t>формулировать</w:t>
      </w:r>
      <w:r>
        <w:rPr>
          <w:spacing w:val="-5"/>
        </w:rPr>
        <w:t xml:space="preserve"> </w:t>
      </w:r>
      <w:r>
        <w:rPr>
          <w:spacing w:val="-2"/>
        </w:rPr>
        <w:t>выводы</w:t>
      </w:r>
      <w:r>
        <w:rPr>
          <w:spacing w:val="-3"/>
        </w:rPr>
        <w:t xml:space="preserve"> </w:t>
      </w:r>
      <w:r>
        <w:rPr>
          <w:spacing w:val="-2"/>
        </w:rPr>
        <w:t>о</w:t>
      </w:r>
      <w:r>
        <w:rPr>
          <w:spacing w:val="-4"/>
        </w:rPr>
        <w:t xml:space="preserve"> </w:t>
      </w:r>
      <w:r>
        <w:rPr>
          <w:spacing w:val="-2"/>
        </w:rPr>
        <w:t>соответствии звукового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буквенного</w:t>
      </w:r>
      <w:r>
        <w:rPr>
          <w:spacing w:val="-3"/>
        </w:rPr>
        <w:t xml:space="preserve"> </w:t>
      </w:r>
      <w:r>
        <w:rPr>
          <w:spacing w:val="-2"/>
        </w:rPr>
        <w:t>состава</w:t>
      </w:r>
      <w:r>
        <w:t xml:space="preserve"> </w:t>
      </w:r>
      <w:r>
        <w:rPr>
          <w:spacing w:val="-2"/>
        </w:rPr>
        <w:t>слова;</w:t>
      </w:r>
    </w:p>
    <w:p w:rsidR="007A46EE" w:rsidRDefault="007A46EE">
      <w:pPr>
        <w:pStyle w:val="a3"/>
        <w:spacing w:line="318" w:lineRule="exac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ind w:left="1136"/>
      </w:pPr>
      <w:r>
        <w:rPr>
          <w:spacing w:val="-2"/>
        </w:rPr>
        <w:t>использовать</w:t>
      </w:r>
      <w:r>
        <w:rPr>
          <w:spacing w:val="-8"/>
        </w:rPr>
        <w:t xml:space="preserve"> </w:t>
      </w:r>
      <w:r>
        <w:rPr>
          <w:spacing w:val="-2"/>
        </w:rPr>
        <w:t>алфавит</w:t>
      </w:r>
      <w:r>
        <w:rPr>
          <w:spacing w:val="-6"/>
        </w:rPr>
        <w:t xml:space="preserve"> </w:t>
      </w:r>
      <w:r>
        <w:rPr>
          <w:spacing w:val="-2"/>
        </w:rPr>
        <w:t>для</w:t>
      </w:r>
      <w:r>
        <w:rPr>
          <w:spacing w:val="1"/>
        </w:rPr>
        <w:t xml:space="preserve"> </w:t>
      </w:r>
      <w:r>
        <w:rPr>
          <w:spacing w:val="-2"/>
        </w:rPr>
        <w:t>самостоятельного</w:t>
      </w:r>
      <w:r>
        <w:rPr>
          <w:spacing w:val="-1"/>
        </w:rPr>
        <w:t xml:space="preserve"> </w:t>
      </w:r>
      <w:r>
        <w:rPr>
          <w:spacing w:val="-2"/>
        </w:rPr>
        <w:t>упорядочивания</w:t>
      </w:r>
      <w:r>
        <w:rPr>
          <w:spacing w:val="2"/>
        </w:rPr>
        <w:t xml:space="preserve"> </w:t>
      </w:r>
      <w:r>
        <w:rPr>
          <w:spacing w:val="-2"/>
        </w:rPr>
        <w:t>списка</w:t>
      </w:r>
      <w:r>
        <w:rPr>
          <w:spacing w:val="2"/>
        </w:rPr>
        <w:t xml:space="preserve"> </w:t>
      </w:r>
      <w:r>
        <w:rPr>
          <w:spacing w:val="-2"/>
        </w:rPr>
        <w:t>сл</w:t>
      </w:r>
      <w:r>
        <w:rPr>
          <w:spacing w:val="-2"/>
        </w:rPr>
        <w:t>ов.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3" w:line="355" w:lineRule="auto"/>
        <w:ind w:right="147" w:firstLine="710"/>
        <w:jc w:val="both"/>
        <w:rPr>
          <w:sz w:val="28"/>
        </w:rPr>
      </w:pPr>
      <w:r>
        <w:rPr>
          <w:sz w:val="28"/>
        </w:rPr>
        <w:t>Работа с информацией как часть познавательных универсальных учебных действий:</w:t>
      </w:r>
    </w:p>
    <w:p w:rsidR="007A46EE" w:rsidRDefault="009E1D98">
      <w:pPr>
        <w:pStyle w:val="a3"/>
        <w:spacing w:line="355" w:lineRule="auto"/>
        <w:ind w:right="146" w:firstLine="710"/>
      </w:pPr>
      <w:r>
        <w:t>выбирать</w:t>
      </w:r>
      <w:r>
        <w:rPr>
          <w:spacing w:val="80"/>
          <w:w w:val="150"/>
        </w:rPr>
        <w:t xml:space="preserve"> </w:t>
      </w:r>
      <w:r>
        <w:t>источник</w:t>
      </w:r>
      <w:r>
        <w:rPr>
          <w:spacing w:val="80"/>
          <w:w w:val="150"/>
        </w:rPr>
        <w:t xml:space="preserve"> </w:t>
      </w:r>
      <w:r>
        <w:t>получения</w:t>
      </w:r>
      <w:r>
        <w:rPr>
          <w:spacing w:val="80"/>
          <w:w w:val="150"/>
        </w:rPr>
        <w:t xml:space="preserve"> </w:t>
      </w:r>
      <w:r>
        <w:t>информации:</w:t>
      </w:r>
      <w:r>
        <w:rPr>
          <w:spacing w:val="80"/>
          <w:w w:val="150"/>
        </w:rPr>
        <w:t xml:space="preserve"> </w:t>
      </w:r>
      <w:r>
        <w:t>уточнять</w:t>
      </w:r>
      <w:r>
        <w:rPr>
          <w:spacing w:val="80"/>
          <w:w w:val="150"/>
        </w:rPr>
        <w:t xml:space="preserve"> </w:t>
      </w:r>
      <w:r>
        <w:t>написание</w:t>
      </w:r>
      <w:r>
        <w:rPr>
          <w:spacing w:val="80"/>
          <w:w w:val="150"/>
        </w:rPr>
        <w:t xml:space="preserve"> </w:t>
      </w:r>
      <w:r>
        <w:t>слова по орфографическому словарику учебника; место ударения в слове по перечню</w:t>
      </w:r>
      <w:r>
        <w:rPr>
          <w:spacing w:val="40"/>
        </w:rPr>
        <w:t xml:space="preserve"> </w:t>
      </w:r>
      <w:r>
        <w:t>слов, отрабатываемых в учебнике;</w:t>
      </w:r>
    </w:p>
    <w:p w:rsidR="007A46EE" w:rsidRDefault="009E1D98">
      <w:pPr>
        <w:pStyle w:val="a3"/>
        <w:spacing w:line="355" w:lineRule="auto"/>
        <w:ind w:left="1136" w:right="432"/>
      </w:pPr>
      <w:r>
        <w:t>анализировать</w:t>
      </w:r>
      <w:r>
        <w:rPr>
          <w:spacing w:val="-10"/>
        </w:rPr>
        <w:t xml:space="preserve"> </w:t>
      </w:r>
      <w:r>
        <w:t>графическую</w:t>
      </w:r>
      <w:r>
        <w:rPr>
          <w:spacing w:val="-8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модели</w:t>
      </w:r>
      <w:r>
        <w:rPr>
          <w:spacing w:val="-8"/>
        </w:rPr>
        <w:t xml:space="preserve"> </w:t>
      </w:r>
      <w:r>
        <w:t>звукового</w:t>
      </w:r>
      <w:r>
        <w:rPr>
          <w:spacing w:val="-8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слова; самостоятельно создавать модели звукового состава слова.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  <w:tab w:val="left" w:pos="3546"/>
          <w:tab w:val="left" w:pos="4189"/>
          <w:tab w:val="left" w:pos="5073"/>
          <w:tab w:val="left" w:pos="7532"/>
          <w:tab w:val="left" w:pos="9606"/>
        </w:tabs>
        <w:spacing w:line="357" w:lineRule="auto"/>
        <w:ind w:right="151" w:firstLine="710"/>
        <w:rPr>
          <w:sz w:val="28"/>
        </w:rPr>
      </w:pPr>
      <w:r>
        <w:rPr>
          <w:spacing w:val="-2"/>
          <w:sz w:val="28"/>
        </w:rPr>
        <w:t>Общение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4"/>
          <w:sz w:val="28"/>
        </w:rPr>
        <w:t>часть</w:t>
      </w:r>
      <w:r>
        <w:rPr>
          <w:sz w:val="28"/>
        </w:rPr>
        <w:tab/>
      </w:r>
      <w:r>
        <w:rPr>
          <w:spacing w:val="-2"/>
          <w:sz w:val="28"/>
        </w:rPr>
        <w:t>коммуникативных</w:t>
      </w:r>
      <w:r>
        <w:rPr>
          <w:sz w:val="28"/>
        </w:rPr>
        <w:tab/>
      </w:r>
      <w:r>
        <w:rPr>
          <w:spacing w:val="-2"/>
          <w:sz w:val="28"/>
        </w:rPr>
        <w:t>универсальных</w:t>
      </w:r>
      <w:r>
        <w:rPr>
          <w:sz w:val="28"/>
        </w:rPr>
        <w:tab/>
      </w:r>
      <w:r>
        <w:rPr>
          <w:spacing w:val="-4"/>
          <w:sz w:val="28"/>
        </w:rPr>
        <w:t xml:space="preserve">учебных </w:t>
      </w:r>
      <w:r>
        <w:rPr>
          <w:spacing w:val="-2"/>
          <w:sz w:val="28"/>
        </w:rPr>
        <w:t>действий:</w:t>
      </w:r>
    </w:p>
    <w:p w:rsidR="007A46EE" w:rsidRDefault="009E1D98">
      <w:pPr>
        <w:pStyle w:val="a3"/>
        <w:tabs>
          <w:tab w:val="left" w:pos="3080"/>
          <w:tab w:val="left" w:pos="4569"/>
          <w:tab w:val="left" w:pos="5981"/>
          <w:tab w:val="left" w:pos="7128"/>
          <w:tab w:val="left" w:pos="7522"/>
          <w:tab w:val="left" w:pos="9370"/>
          <w:tab w:val="left" w:pos="9760"/>
        </w:tabs>
        <w:spacing w:line="355" w:lineRule="auto"/>
        <w:ind w:right="149" w:firstLine="710"/>
        <w:jc w:val="left"/>
      </w:pPr>
      <w:r>
        <w:rPr>
          <w:spacing w:val="-2"/>
        </w:rPr>
        <w:t>воспринимать</w:t>
      </w:r>
      <w:r>
        <w:tab/>
      </w:r>
      <w:r>
        <w:rPr>
          <w:spacing w:val="-2"/>
        </w:rPr>
        <w:t>суждения,</w:t>
      </w:r>
      <w:r>
        <w:tab/>
      </w:r>
      <w:r>
        <w:rPr>
          <w:spacing w:val="-2"/>
        </w:rPr>
        <w:t>выражать</w:t>
      </w:r>
      <w:r>
        <w:tab/>
      </w:r>
      <w:r>
        <w:rPr>
          <w:spacing w:val="-2"/>
        </w:rPr>
        <w:t>эмоции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целями</w:t>
      </w:r>
      <w:r>
        <w:rPr>
          <w:spacing w:val="-2"/>
        </w:rPr>
        <w:t xml:space="preserve"> </w:t>
      </w:r>
      <w:r>
        <w:t>и условиями общения в знакомой среде;</w:t>
      </w:r>
    </w:p>
    <w:p w:rsidR="007A46EE" w:rsidRDefault="009E1D98">
      <w:pPr>
        <w:pStyle w:val="a3"/>
        <w:spacing w:line="357" w:lineRule="auto"/>
        <w:ind w:firstLine="710"/>
        <w:jc w:val="left"/>
      </w:pPr>
      <w:r>
        <w:t>проявлять</w:t>
      </w:r>
      <w:r>
        <w:rPr>
          <w:spacing w:val="35"/>
        </w:rPr>
        <w:t xml:space="preserve"> </w:t>
      </w:r>
      <w:r>
        <w:t>уважительное</w:t>
      </w:r>
      <w:r>
        <w:rPr>
          <w:spacing w:val="34"/>
        </w:rPr>
        <w:t xml:space="preserve"> </w:t>
      </w:r>
      <w:r>
        <w:t>отношение</w:t>
      </w:r>
      <w:r>
        <w:rPr>
          <w:spacing w:val="37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собеседнику,</w:t>
      </w:r>
      <w:r>
        <w:rPr>
          <w:spacing w:val="40"/>
        </w:rPr>
        <w:t xml:space="preserve"> </w:t>
      </w:r>
      <w:r>
        <w:t>соблюдать</w:t>
      </w:r>
      <w:r>
        <w:rPr>
          <w:spacing w:val="3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процессе общения нормы речевого этикета;</w:t>
      </w:r>
    </w:p>
    <w:p w:rsidR="007A46EE" w:rsidRDefault="009E1D98">
      <w:pPr>
        <w:pStyle w:val="a3"/>
        <w:spacing w:line="355" w:lineRule="auto"/>
        <w:ind w:left="1136" w:right="5266"/>
        <w:jc w:val="left"/>
      </w:pPr>
      <w:r>
        <w:t>соблюдать</w:t>
      </w:r>
      <w:r>
        <w:rPr>
          <w:spacing w:val="-18"/>
        </w:rPr>
        <w:t xml:space="preserve"> </w:t>
      </w:r>
      <w:r>
        <w:t>правила</w:t>
      </w:r>
      <w:r>
        <w:rPr>
          <w:spacing w:val="-17"/>
        </w:rPr>
        <w:t xml:space="preserve"> </w:t>
      </w:r>
      <w:r>
        <w:t>ведения</w:t>
      </w:r>
      <w:r>
        <w:rPr>
          <w:spacing w:val="-18"/>
        </w:rPr>
        <w:t xml:space="preserve"> </w:t>
      </w:r>
      <w:r>
        <w:t>диалога; воспринимать разные точки зрения;</w:t>
      </w:r>
    </w:p>
    <w:p w:rsidR="007A46EE" w:rsidRDefault="009E1D98">
      <w:pPr>
        <w:pStyle w:val="a3"/>
        <w:tabs>
          <w:tab w:val="left" w:pos="2274"/>
          <w:tab w:val="left" w:pos="3286"/>
          <w:tab w:val="left" w:pos="4420"/>
          <w:tab w:val="left" w:pos="6321"/>
          <w:tab w:val="left" w:pos="6816"/>
          <w:tab w:val="left" w:pos="8550"/>
          <w:tab w:val="left" w:pos="9549"/>
        </w:tabs>
        <w:spacing w:line="355" w:lineRule="auto"/>
        <w:ind w:left="1136" w:right="154"/>
        <w:jc w:val="left"/>
      </w:pPr>
      <w:r>
        <w:t xml:space="preserve">в процессе учебного диалога отвечать на вопросы по изученному материалу; </w:t>
      </w:r>
      <w:r>
        <w:rPr>
          <w:spacing w:val="-2"/>
        </w:rPr>
        <w:t>строить</w:t>
      </w:r>
      <w:r>
        <w:tab/>
      </w:r>
      <w:r>
        <w:rPr>
          <w:spacing w:val="-2"/>
        </w:rPr>
        <w:t>устное</w:t>
      </w:r>
      <w:r>
        <w:tab/>
      </w:r>
      <w:r>
        <w:rPr>
          <w:spacing w:val="-2"/>
        </w:rPr>
        <w:t>речевое</w:t>
      </w:r>
      <w:r>
        <w:tab/>
      </w:r>
      <w:r>
        <w:rPr>
          <w:spacing w:val="-2"/>
        </w:rPr>
        <w:t>высказывание</w:t>
      </w:r>
      <w:r>
        <w:tab/>
      </w:r>
      <w:r>
        <w:rPr>
          <w:spacing w:val="-6"/>
        </w:rPr>
        <w:t>об</w:t>
      </w:r>
      <w:r>
        <w:tab/>
      </w:r>
      <w:r>
        <w:rPr>
          <w:spacing w:val="-2"/>
        </w:rPr>
        <w:t>обозначении</w:t>
      </w:r>
      <w:r>
        <w:tab/>
      </w:r>
      <w:r>
        <w:rPr>
          <w:spacing w:val="-2"/>
        </w:rPr>
        <w:t>звуков</w:t>
      </w:r>
      <w:r>
        <w:tab/>
      </w:r>
      <w:r>
        <w:rPr>
          <w:spacing w:val="-2"/>
        </w:rPr>
        <w:t>буквами;</w:t>
      </w:r>
    </w:p>
    <w:p w:rsidR="007A46EE" w:rsidRDefault="009E1D98">
      <w:pPr>
        <w:pStyle w:val="a3"/>
        <w:jc w:val="left"/>
      </w:pPr>
      <w:r>
        <w:t>о</w:t>
      </w:r>
      <w:r>
        <w:rPr>
          <w:spacing w:val="-16"/>
        </w:rPr>
        <w:t xml:space="preserve"> </w:t>
      </w:r>
      <w:r>
        <w:t>звуковом</w:t>
      </w:r>
      <w:r>
        <w:rPr>
          <w:spacing w:val="-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буквенном</w:t>
      </w:r>
      <w:r>
        <w:rPr>
          <w:spacing w:val="-9"/>
        </w:rPr>
        <w:t xml:space="preserve"> </w:t>
      </w:r>
      <w:r>
        <w:t>составе</w:t>
      </w:r>
      <w:r>
        <w:rPr>
          <w:spacing w:val="-9"/>
        </w:rPr>
        <w:t xml:space="preserve"> </w:t>
      </w:r>
      <w:r>
        <w:rPr>
          <w:spacing w:val="-2"/>
        </w:rPr>
        <w:t>слова.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35" w:line="355" w:lineRule="auto"/>
        <w:ind w:right="361" w:firstLine="710"/>
        <w:rPr>
          <w:sz w:val="28"/>
        </w:rPr>
      </w:pPr>
      <w:r>
        <w:rPr>
          <w:sz w:val="28"/>
        </w:rPr>
        <w:t>Самоорганизация</w:t>
      </w:r>
      <w:r>
        <w:rPr>
          <w:spacing w:val="36"/>
          <w:sz w:val="28"/>
        </w:rPr>
        <w:t xml:space="preserve"> </w:t>
      </w:r>
      <w:r>
        <w:rPr>
          <w:sz w:val="28"/>
        </w:rPr>
        <w:t>как</w:t>
      </w:r>
      <w:r>
        <w:rPr>
          <w:spacing w:val="32"/>
          <w:sz w:val="28"/>
        </w:rPr>
        <w:t xml:space="preserve"> </w:t>
      </w:r>
      <w:r>
        <w:rPr>
          <w:sz w:val="28"/>
        </w:rPr>
        <w:t>часть</w:t>
      </w:r>
      <w:r>
        <w:rPr>
          <w:spacing w:val="30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34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учебных </w:t>
      </w:r>
      <w:r>
        <w:rPr>
          <w:spacing w:val="-2"/>
          <w:sz w:val="28"/>
        </w:rPr>
        <w:t>действий:</w:t>
      </w:r>
    </w:p>
    <w:p w:rsidR="007A46EE" w:rsidRDefault="009E1D98">
      <w:pPr>
        <w:pStyle w:val="a3"/>
        <w:spacing w:line="357" w:lineRule="auto"/>
        <w:ind w:firstLine="710"/>
        <w:jc w:val="left"/>
      </w:pPr>
      <w:r>
        <w:t>определ</w:t>
      </w:r>
      <w:r>
        <w:t>ять</w:t>
      </w:r>
      <w:r>
        <w:rPr>
          <w:spacing w:val="-10"/>
        </w:rPr>
        <w:t xml:space="preserve"> </w:t>
      </w:r>
      <w:r>
        <w:t>последовательность</w:t>
      </w:r>
      <w:r>
        <w:rPr>
          <w:spacing w:val="-10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операций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звукового анализа слова;</w:t>
      </w:r>
    </w:p>
    <w:p w:rsidR="007A46EE" w:rsidRDefault="009E1D98">
      <w:pPr>
        <w:pStyle w:val="a3"/>
        <w:tabs>
          <w:tab w:val="left" w:pos="2907"/>
          <w:tab w:val="left" w:pos="4324"/>
          <w:tab w:val="left" w:pos="5481"/>
          <w:tab w:val="left" w:pos="6302"/>
          <w:tab w:val="left" w:pos="8079"/>
          <w:tab w:val="left" w:pos="9635"/>
        </w:tabs>
        <w:spacing w:line="355" w:lineRule="auto"/>
        <w:ind w:left="1136" w:right="161"/>
        <w:jc w:val="left"/>
      </w:pPr>
      <w:r>
        <w:t xml:space="preserve">определять последовательность учебных операций при списывании; </w:t>
      </w:r>
      <w:r>
        <w:rPr>
          <w:spacing w:val="-2"/>
        </w:rPr>
        <w:t>удерживать</w:t>
      </w:r>
      <w:r>
        <w:tab/>
      </w:r>
      <w:r>
        <w:rPr>
          <w:spacing w:val="-2"/>
        </w:rPr>
        <w:t>учебную</w:t>
      </w:r>
      <w:r>
        <w:tab/>
      </w:r>
      <w:r>
        <w:rPr>
          <w:spacing w:val="-2"/>
        </w:rPr>
        <w:t>задачу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проведении</w:t>
      </w:r>
      <w:r>
        <w:tab/>
      </w:r>
      <w:r>
        <w:rPr>
          <w:spacing w:val="-2"/>
        </w:rPr>
        <w:t>звукового</w:t>
      </w:r>
      <w:r>
        <w:tab/>
      </w:r>
      <w:r>
        <w:rPr>
          <w:spacing w:val="-4"/>
        </w:rPr>
        <w:t>анализа,</w:t>
      </w:r>
    </w:p>
    <w:p w:rsidR="007A46EE" w:rsidRDefault="009E1D98">
      <w:pPr>
        <w:pStyle w:val="a3"/>
        <w:spacing w:line="357" w:lineRule="auto"/>
        <w:jc w:val="left"/>
      </w:pPr>
      <w:r>
        <w:t>при</w:t>
      </w:r>
      <w:r>
        <w:rPr>
          <w:spacing w:val="-6"/>
        </w:rPr>
        <w:t xml:space="preserve"> </w:t>
      </w:r>
      <w:r>
        <w:t>обозначении</w:t>
      </w:r>
      <w:r>
        <w:rPr>
          <w:spacing w:val="-6"/>
        </w:rPr>
        <w:t xml:space="preserve"> </w:t>
      </w:r>
      <w:r>
        <w:t>звуков</w:t>
      </w:r>
      <w:r>
        <w:rPr>
          <w:spacing w:val="-7"/>
        </w:rPr>
        <w:t xml:space="preserve"> </w:t>
      </w:r>
      <w:r>
        <w:t>буквами,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списывании</w:t>
      </w:r>
      <w:r>
        <w:rPr>
          <w:spacing w:val="-6"/>
        </w:rPr>
        <w:t xml:space="preserve"> </w:t>
      </w:r>
      <w:r>
        <w:t>текста,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письме</w:t>
      </w:r>
      <w:r>
        <w:rPr>
          <w:spacing w:val="-5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диктовку: применять отрабатываемый способ действия, соотносить цель и результат.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  <w:tab w:val="left" w:pos="4141"/>
          <w:tab w:val="left" w:pos="4771"/>
          <w:tab w:val="left" w:pos="5639"/>
          <w:tab w:val="left" w:pos="7546"/>
          <w:tab w:val="left" w:pos="9606"/>
        </w:tabs>
        <w:spacing w:line="355" w:lineRule="auto"/>
        <w:ind w:right="151" w:firstLine="710"/>
        <w:rPr>
          <w:sz w:val="28"/>
        </w:rPr>
      </w:pPr>
      <w:r>
        <w:rPr>
          <w:spacing w:val="-2"/>
          <w:sz w:val="28"/>
        </w:rPr>
        <w:t>Самоконтроль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4"/>
          <w:sz w:val="28"/>
        </w:rPr>
        <w:t>часть</w:t>
      </w:r>
      <w:r>
        <w:rPr>
          <w:sz w:val="28"/>
        </w:rPr>
        <w:tab/>
      </w:r>
      <w:r>
        <w:rPr>
          <w:spacing w:val="-2"/>
          <w:sz w:val="28"/>
        </w:rPr>
        <w:t>регулятивных</w:t>
      </w:r>
      <w:r>
        <w:rPr>
          <w:sz w:val="28"/>
        </w:rPr>
        <w:tab/>
      </w:r>
      <w:r>
        <w:rPr>
          <w:spacing w:val="-2"/>
          <w:sz w:val="28"/>
        </w:rPr>
        <w:t>универсальных</w:t>
      </w:r>
      <w:r>
        <w:rPr>
          <w:sz w:val="28"/>
        </w:rPr>
        <w:tab/>
      </w:r>
      <w:r>
        <w:rPr>
          <w:spacing w:val="-4"/>
          <w:sz w:val="28"/>
        </w:rPr>
        <w:t xml:space="preserve">учебных </w:t>
      </w:r>
      <w:r>
        <w:rPr>
          <w:spacing w:val="-2"/>
          <w:sz w:val="28"/>
        </w:rPr>
        <w:t>действий:</w:t>
      </w:r>
    </w:p>
    <w:p w:rsidR="007A46EE" w:rsidRDefault="009E1D98">
      <w:pPr>
        <w:pStyle w:val="a3"/>
        <w:tabs>
          <w:tab w:val="left" w:pos="2533"/>
          <w:tab w:val="left" w:pos="3834"/>
          <w:tab w:val="left" w:pos="5692"/>
          <w:tab w:val="left" w:pos="6441"/>
          <w:tab w:val="left" w:pos="8146"/>
          <w:tab w:val="left" w:pos="9630"/>
        </w:tabs>
        <w:spacing w:line="319" w:lineRule="exact"/>
        <w:ind w:left="1136"/>
        <w:jc w:val="left"/>
      </w:pPr>
      <w:r>
        <w:rPr>
          <w:spacing w:val="-2"/>
        </w:rPr>
        <w:t>находить</w:t>
      </w:r>
      <w:r>
        <w:tab/>
      </w:r>
      <w:r>
        <w:rPr>
          <w:spacing w:val="-2"/>
        </w:rPr>
        <w:t>ошибку,</w:t>
      </w:r>
      <w:r>
        <w:tab/>
      </w:r>
      <w:r>
        <w:rPr>
          <w:spacing w:val="-2"/>
        </w:rPr>
        <w:t>допущенную</w:t>
      </w:r>
      <w:r>
        <w:tab/>
      </w:r>
      <w:r>
        <w:rPr>
          <w:spacing w:val="-5"/>
        </w:rPr>
        <w:t>при</w:t>
      </w:r>
      <w:r>
        <w:tab/>
      </w:r>
      <w:r>
        <w:rPr>
          <w:spacing w:val="-2"/>
        </w:rPr>
        <w:t>проведении</w:t>
      </w:r>
      <w:r>
        <w:tab/>
      </w:r>
      <w:r>
        <w:rPr>
          <w:spacing w:val="-2"/>
        </w:rPr>
        <w:t>звукового</w:t>
      </w:r>
      <w:r>
        <w:tab/>
      </w:r>
      <w:r>
        <w:rPr>
          <w:spacing w:val="-2"/>
        </w:rPr>
        <w:t>анализа,</w:t>
      </w:r>
    </w:p>
    <w:p w:rsidR="007A46EE" w:rsidRDefault="007A46EE">
      <w:pPr>
        <w:pStyle w:val="a3"/>
        <w:spacing w:line="319" w:lineRule="exact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7"/>
      </w:pPr>
      <w:r>
        <w:t>при письме под диктовку или списывании слов, предложений, с использованием указаний педагога о наличии ошибки;</w:t>
      </w:r>
    </w:p>
    <w:p w:rsidR="007A46EE" w:rsidRDefault="009E1D98">
      <w:pPr>
        <w:pStyle w:val="a3"/>
        <w:spacing w:line="355" w:lineRule="auto"/>
        <w:ind w:right="151" w:firstLine="710"/>
      </w:pPr>
      <w:r>
        <w:t>оценивать правильность написания букв, соединений букв, слов,</w:t>
      </w:r>
      <w:r>
        <w:rPr>
          <w:spacing w:val="80"/>
        </w:rPr>
        <w:t xml:space="preserve"> </w:t>
      </w:r>
      <w:r>
        <w:rPr>
          <w:spacing w:val="-2"/>
        </w:rPr>
        <w:t>предложений.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ind w:left="2190" w:hanging="1054"/>
        <w:jc w:val="both"/>
        <w:rPr>
          <w:sz w:val="28"/>
        </w:rPr>
      </w:pPr>
      <w:r>
        <w:rPr>
          <w:spacing w:val="-2"/>
          <w:sz w:val="28"/>
        </w:rPr>
        <w:t>Совместная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деятельность:</w:t>
      </w:r>
    </w:p>
    <w:p w:rsidR="007A46EE" w:rsidRDefault="009E1D98">
      <w:pPr>
        <w:pStyle w:val="a3"/>
        <w:spacing w:before="153" w:line="355" w:lineRule="auto"/>
        <w:ind w:right="145" w:firstLine="710"/>
      </w:pPr>
      <w:r>
        <w:t>принимать</w:t>
      </w:r>
      <w:r>
        <w:rPr>
          <w:spacing w:val="-7"/>
        </w:rPr>
        <w:t xml:space="preserve"> </w:t>
      </w:r>
      <w:r>
        <w:t>цель</w:t>
      </w:r>
      <w:r>
        <w:rPr>
          <w:spacing w:val="-7"/>
        </w:rPr>
        <w:t xml:space="preserve"> </w:t>
      </w:r>
      <w:r>
        <w:t>совместной деятельности, колле</w:t>
      </w:r>
      <w:r>
        <w:t>ктивно</w:t>
      </w:r>
      <w:r>
        <w:rPr>
          <w:spacing w:val="-1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действий по</w:t>
      </w:r>
      <w:r>
        <w:rPr>
          <w:spacing w:val="80"/>
          <w:w w:val="150"/>
        </w:rPr>
        <w:t xml:space="preserve"> </w:t>
      </w:r>
      <w:r>
        <w:t>её</w:t>
      </w:r>
      <w:r>
        <w:rPr>
          <w:spacing w:val="80"/>
          <w:w w:val="150"/>
        </w:rPr>
        <w:t xml:space="preserve"> </w:t>
      </w:r>
      <w:r>
        <w:t>достижению,</w:t>
      </w:r>
      <w:r>
        <w:rPr>
          <w:spacing w:val="80"/>
          <w:w w:val="150"/>
        </w:rPr>
        <w:t xml:space="preserve"> </w:t>
      </w:r>
      <w:r>
        <w:t>распределять</w:t>
      </w:r>
      <w:r>
        <w:rPr>
          <w:spacing w:val="80"/>
          <w:w w:val="150"/>
        </w:rPr>
        <w:t xml:space="preserve"> </w:t>
      </w:r>
      <w:r>
        <w:t>роли,</w:t>
      </w:r>
      <w:r>
        <w:rPr>
          <w:spacing w:val="80"/>
          <w:w w:val="150"/>
        </w:rPr>
        <w:t xml:space="preserve"> </w:t>
      </w:r>
      <w:r>
        <w:t>договариваться,</w:t>
      </w:r>
      <w:r>
        <w:rPr>
          <w:spacing w:val="70"/>
        </w:rPr>
        <w:t xml:space="preserve">  </w:t>
      </w:r>
      <w:r>
        <w:t>учитывать</w:t>
      </w:r>
      <w:r>
        <w:rPr>
          <w:spacing w:val="80"/>
          <w:w w:val="150"/>
        </w:rPr>
        <w:t xml:space="preserve"> </w:t>
      </w:r>
      <w:r>
        <w:t>интересы</w:t>
      </w:r>
      <w:r>
        <w:rPr>
          <w:spacing w:val="40"/>
        </w:rPr>
        <w:t xml:space="preserve"> </w:t>
      </w:r>
      <w:r>
        <w:t>и мнения участников совместной работы;</w:t>
      </w:r>
    </w:p>
    <w:p w:rsidR="007A46EE" w:rsidRDefault="009E1D98">
      <w:pPr>
        <w:pStyle w:val="a3"/>
        <w:spacing w:line="318" w:lineRule="exact"/>
        <w:ind w:left="1136"/>
      </w:pPr>
      <w:r>
        <w:rPr>
          <w:spacing w:val="-2"/>
        </w:rPr>
        <w:t>ответственно</w:t>
      </w:r>
      <w:r>
        <w:rPr>
          <w:spacing w:val="-3"/>
        </w:rPr>
        <w:t xml:space="preserve"> </w:t>
      </w:r>
      <w:r>
        <w:rPr>
          <w:spacing w:val="-2"/>
        </w:rPr>
        <w:t>выполнять</w:t>
      </w:r>
      <w:r>
        <w:rPr>
          <w:spacing w:val="-3"/>
        </w:rPr>
        <w:t xml:space="preserve"> </w:t>
      </w:r>
      <w:r>
        <w:rPr>
          <w:spacing w:val="-2"/>
        </w:rPr>
        <w:t>свою</w:t>
      </w:r>
      <w:r>
        <w:rPr>
          <w:spacing w:val="-3"/>
        </w:rPr>
        <w:t xml:space="preserve"> </w:t>
      </w:r>
      <w:r>
        <w:rPr>
          <w:spacing w:val="-2"/>
        </w:rPr>
        <w:t>часть</w:t>
      </w:r>
      <w:r>
        <w:rPr>
          <w:spacing w:val="-5"/>
        </w:rPr>
        <w:t xml:space="preserve"> </w:t>
      </w:r>
      <w:r>
        <w:rPr>
          <w:spacing w:val="-2"/>
        </w:rPr>
        <w:t>работы.</w:t>
      </w:r>
    </w:p>
    <w:p w:rsidR="007A46EE" w:rsidRDefault="009E1D98">
      <w:pPr>
        <w:pStyle w:val="a5"/>
        <w:numPr>
          <w:ilvl w:val="1"/>
          <w:numId w:val="78"/>
        </w:numPr>
        <w:tabs>
          <w:tab w:val="left" w:pos="1768"/>
        </w:tabs>
        <w:spacing w:before="159"/>
        <w:ind w:left="1768" w:hanging="63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во</w:t>
      </w:r>
      <w:r>
        <w:rPr>
          <w:spacing w:val="-11"/>
          <w:sz w:val="28"/>
        </w:rPr>
        <w:t xml:space="preserve"> </w:t>
      </w:r>
      <w:r>
        <w:rPr>
          <w:sz w:val="28"/>
        </w:rPr>
        <w:t>2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7A46EE" w:rsidRDefault="009E1D98">
      <w:pPr>
        <w:pStyle w:val="a5"/>
        <w:numPr>
          <w:ilvl w:val="2"/>
          <w:numId w:val="78"/>
        </w:numPr>
        <w:tabs>
          <w:tab w:val="left" w:pos="1979"/>
        </w:tabs>
        <w:spacing w:before="153"/>
        <w:ind w:left="1979" w:hanging="843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12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языке.</w:t>
      </w:r>
    </w:p>
    <w:p w:rsidR="007A46EE" w:rsidRDefault="009E1D98">
      <w:pPr>
        <w:pStyle w:val="a3"/>
        <w:spacing w:before="153" w:line="355" w:lineRule="auto"/>
        <w:ind w:right="151" w:firstLine="710"/>
      </w:pPr>
      <w: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7A46EE" w:rsidRDefault="009E1D98">
      <w:pPr>
        <w:pStyle w:val="a5"/>
        <w:numPr>
          <w:ilvl w:val="2"/>
          <w:numId w:val="78"/>
        </w:numPr>
        <w:tabs>
          <w:tab w:val="left" w:pos="1979"/>
        </w:tabs>
        <w:spacing w:line="318" w:lineRule="exact"/>
        <w:ind w:left="1979" w:hanging="843"/>
        <w:jc w:val="both"/>
        <w:rPr>
          <w:sz w:val="28"/>
        </w:rPr>
      </w:pPr>
      <w:r>
        <w:rPr>
          <w:sz w:val="28"/>
        </w:rPr>
        <w:t>Фонетика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графика.</w:t>
      </w:r>
    </w:p>
    <w:p w:rsidR="007A46EE" w:rsidRDefault="009E1D98">
      <w:pPr>
        <w:pStyle w:val="a3"/>
        <w:spacing w:before="158" w:line="355" w:lineRule="auto"/>
        <w:ind w:right="140" w:firstLine="710"/>
      </w:pPr>
      <w:r>
        <w:t xml:space="preserve">Смыслоразличительная функция </w:t>
      </w:r>
      <w:r>
        <w:t>звуков; различение звуков и букв;</w:t>
      </w:r>
      <w:r>
        <w:rPr>
          <w:spacing w:val="80"/>
        </w:rPr>
        <w:t xml:space="preserve"> </w:t>
      </w:r>
      <w:r>
        <w:t>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</w:t>
      </w:r>
      <w:r>
        <w:rPr>
          <w:spacing w:val="40"/>
        </w:rPr>
        <w:t xml:space="preserve"> </w:t>
      </w:r>
      <w:r>
        <w:t>согласные</w:t>
      </w:r>
      <w:r>
        <w:rPr>
          <w:spacing w:val="40"/>
        </w:rPr>
        <w:t xml:space="preserve"> </w:t>
      </w:r>
      <w:r>
        <w:t>звуки</w:t>
      </w:r>
      <w:r>
        <w:rPr>
          <w:spacing w:val="40"/>
        </w:rPr>
        <w:t xml:space="preserve"> </w:t>
      </w:r>
      <w:r>
        <w:t>[ж],</w:t>
      </w:r>
      <w:r>
        <w:rPr>
          <w:spacing w:val="40"/>
        </w:rPr>
        <w:t xml:space="preserve"> </w:t>
      </w:r>
      <w:r>
        <w:t>[ш],</w:t>
      </w:r>
      <w:r>
        <w:rPr>
          <w:spacing w:val="40"/>
        </w:rPr>
        <w:t xml:space="preserve"> </w:t>
      </w:r>
      <w:r>
        <w:t>[ч’],</w:t>
      </w:r>
      <w:r>
        <w:rPr>
          <w:spacing w:val="40"/>
        </w:rPr>
        <w:t xml:space="preserve"> </w:t>
      </w:r>
      <w:r>
        <w:t>[щ’];</w:t>
      </w:r>
      <w:r>
        <w:rPr>
          <w:spacing w:val="40"/>
        </w:rPr>
        <w:t xml:space="preserve"> </w:t>
      </w:r>
      <w:r>
        <w:t>обозначение</w:t>
      </w:r>
      <w:r>
        <w:rPr>
          <w:spacing w:val="40"/>
        </w:rPr>
        <w:t xml:space="preserve"> </w:t>
      </w:r>
      <w:r>
        <w:t>пр</w:t>
      </w:r>
      <w:r>
        <w:t>и</w:t>
      </w:r>
      <w:r>
        <w:rPr>
          <w:spacing w:val="40"/>
        </w:rPr>
        <w:t xml:space="preserve"> </w:t>
      </w:r>
      <w:r>
        <w:t>письме</w:t>
      </w:r>
      <w:r>
        <w:rPr>
          <w:spacing w:val="40"/>
        </w:rPr>
        <w:t xml:space="preserve"> </w:t>
      </w:r>
      <w:r>
        <w:t>твёрдости и мягкости согласных звуков, функции букв «е», «ё», «ю», «я» (повторение изученного в 1 классе).</w:t>
      </w:r>
    </w:p>
    <w:p w:rsidR="007A46EE" w:rsidRDefault="009E1D98">
      <w:pPr>
        <w:pStyle w:val="a3"/>
        <w:spacing w:line="355" w:lineRule="auto"/>
        <w:ind w:left="1136" w:right="2168"/>
      </w:pPr>
      <w:r>
        <w:t>Парные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непарные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твёрдости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мягкости</w:t>
      </w:r>
      <w:r>
        <w:rPr>
          <w:spacing w:val="-6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звуки. Парные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непарные</w:t>
      </w:r>
      <w:r>
        <w:rPr>
          <w:spacing w:val="-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звонкости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глухости</w:t>
      </w:r>
      <w:r>
        <w:rPr>
          <w:spacing w:val="-5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звуки.</w:t>
      </w:r>
    </w:p>
    <w:p w:rsidR="007A46EE" w:rsidRDefault="009E1D98">
      <w:pPr>
        <w:pStyle w:val="a3"/>
        <w:spacing w:line="355" w:lineRule="auto"/>
        <w:ind w:right="139" w:firstLine="710"/>
      </w:pPr>
      <w:r>
        <w:t>Качественная</w:t>
      </w:r>
      <w:r>
        <w:rPr>
          <w:spacing w:val="80"/>
        </w:rPr>
        <w:t xml:space="preserve"> </w:t>
      </w:r>
      <w:r>
        <w:t>характеристика</w:t>
      </w:r>
      <w:r>
        <w:rPr>
          <w:spacing w:val="40"/>
        </w:rPr>
        <w:t xml:space="preserve"> </w:t>
      </w:r>
      <w:r>
        <w:t>звука:</w:t>
      </w:r>
      <w:r>
        <w:rPr>
          <w:spacing w:val="40"/>
        </w:rPr>
        <w:t xml:space="preserve"> </w:t>
      </w:r>
      <w:r>
        <w:t>гласный</w:t>
      </w:r>
      <w:r>
        <w:rPr>
          <w:spacing w:val="8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согласный;</w:t>
      </w:r>
      <w:r>
        <w:rPr>
          <w:spacing w:val="40"/>
        </w:rPr>
        <w:t xml:space="preserve"> </w:t>
      </w:r>
      <w:r>
        <w:t>гласный</w:t>
      </w:r>
      <w:r>
        <w:rPr>
          <w:spacing w:val="40"/>
        </w:rPr>
        <w:t xml:space="preserve"> </w:t>
      </w:r>
      <w:r>
        <w:t>ударный – безударный; согласный твёрдый – мягкий, парный – непарный;</w:t>
      </w:r>
      <w:r>
        <w:rPr>
          <w:spacing w:val="40"/>
        </w:rPr>
        <w:t xml:space="preserve"> </w:t>
      </w:r>
      <w:r>
        <w:t>согласный звонкий – глухой, парный – непарный.</w:t>
      </w:r>
    </w:p>
    <w:p w:rsidR="007A46EE" w:rsidRDefault="009E1D98">
      <w:pPr>
        <w:pStyle w:val="a3"/>
        <w:spacing w:line="357" w:lineRule="auto"/>
        <w:ind w:right="140" w:firstLine="710"/>
      </w:pPr>
      <w:r>
        <w:t>Функции</w:t>
      </w:r>
      <w:r>
        <w:rPr>
          <w:spacing w:val="80"/>
        </w:rPr>
        <w:t xml:space="preserve"> </w:t>
      </w:r>
      <w:r>
        <w:t>«ь»:</w:t>
      </w:r>
      <w:r>
        <w:rPr>
          <w:spacing w:val="80"/>
        </w:rPr>
        <w:t xml:space="preserve"> </w:t>
      </w:r>
      <w:r>
        <w:t>показатель</w:t>
      </w:r>
      <w:r>
        <w:rPr>
          <w:spacing w:val="80"/>
        </w:rPr>
        <w:t xml:space="preserve"> </w:t>
      </w:r>
      <w:r>
        <w:t>мягкости</w:t>
      </w:r>
      <w:r>
        <w:rPr>
          <w:spacing w:val="80"/>
        </w:rPr>
        <w:t xml:space="preserve"> </w:t>
      </w:r>
      <w:r>
        <w:t>предшествующего</w:t>
      </w:r>
      <w:r>
        <w:rPr>
          <w:spacing w:val="80"/>
        </w:rPr>
        <w:t xml:space="preserve"> </w:t>
      </w:r>
      <w:r>
        <w:t>согласного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конце 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середине</w:t>
      </w:r>
      <w:r>
        <w:rPr>
          <w:spacing w:val="40"/>
        </w:rPr>
        <w:t xml:space="preserve"> </w:t>
      </w:r>
      <w:r>
        <w:t>слова;</w:t>
      </w:r>
      <w:r>
        <w:rPr>
          <w:spacing w:val="40"/>
        </w:rPr>
        <w:t xml:space="preserve"> </w:t>
      </w:r>
      <w:r>
        <w:t>р</w:t>
      </w:r>
      <w:r>
        <w:t>азделительный.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письме</w:t>
      </w:r>
      <w:r>
        <w:rPr>
          <w:spacing w:val="40"/>
        </w:rPr>
        <w:t xml:space="preserve"> </w:t>
      </w:r>
      <w:r>
        <w:t>разделительных</w:t>
      </w:r>
    </w:p>
    <w:p w:rsidR="007A46EE" w:rsidRDefault="009E1D98">
      <w:pPr>
        <w:pStyle w:val="a3"/>
        <w:spacing w:line="318" w:lineRule="exact"/>
      </w:pPr>
      <w:r>
        <w:t>«ъ»</w:t>
      </w:r>
      <w:r>
        <w:rPr>
          <w:spacing w:val="-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rPr>
          <w:spacing w:val="-4"/>
        </w:rPr>
        <w:t>«ь».</w:t>
      </w:r>
    </w:p>
    <w:p w:rsidR="007A46EE" w:rsidRDefault="009E1D98">
      <w:pPr>
        <w:pStyle w:val="a3"/>
        <w:spacing w:before="145"/>
        <w:ind w:left="1136"/>
      </w:pPr>
      <w:r>
        <w:t>Соотношение</w:t>
      </w:r>
      <w:r>
        <w:rPr>
          <w:spacing w:val="43"/>
        </w:rPr>
        <w:t xml:space="preserve"> </w:t>
      </w:r>
      <w:r>
        <w:t>звукового</w:t>
      </w:r>
      <w:r>
        <w:rPr>
          <w:spacing w:val="4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буквенного</w:t>
      </w:r>
      <w:r>
        <w:rPr>
          <w:spacing w:val="47"/>
        </w:rPr>
        <w:t xml:space="preserve"> </w:t>
      </w:r>
      <w:r>
        <w:t>состава</w:t>
      </w:r>
      <w:r>
        <w:rPr>
          <w:spacing w:val="4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словах</w:t>
      </w:r>
      <w:r>
        <w:rPr>
          <w:spacing w:val="41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буквами</w:t>
      </w:r>
      <w:r>
        <w:rPr>
          <w:spacing w:val="51"/>
        </w:rPr>
        <w:t xml:space="preserve"> </w:t>
      </w:r>
      <w:r>
        <w:t>«е»,</w:t>
      </w:r>
      <w:r>
        <w:rPr>
          <w:spacing w:val="53"/>
        </w:rPr>
        <w:t xml:space="preserve"> </w:t>
      </w:r>
      <w:r>
        <w:rPr>
          <w:spacing w:val="-4"/>
        </w:rPr>
        <w:t>«ё»,</w:t>
      </w:r>
    </w:p>
    <w:p w:rsidR="007A46EE" w:rsidRDefault="007A46EE">
      <w:pPr>
        <w:pStyle w:val="a3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t>«ю»,</w:t>
      </w:r>
      <w:r>
        <w:rPr>
          <w:spacing w:val="-2"/>
        </w:rPr>
        <w:t xml:space="preserve"> </w:t>
      </w:r>
      <w:r>
        <w:t>«я»</w:t>
      </w:r>
      <w:r>
        <w:rPr>
          <w:spacing w:val="-17"/>
        </w:rPr>
        <w:t xml:space="preserve"> </w:t>
      </w:r>
      <w:r>
        <w:t>(в</w:t>
      </w:r>
      <w:r>
        <w:rPr>
          <w:spacing w:val="-11"/>
        </w:rPr>
        <w:t xml:space="preserve"> </w:t>
      </w:r>
      <w:r>
        <w:t>начале</w:t>
      </w:r>
      <w:r>
        <w:rPr>
          <w:spacing w:val="-7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rPr>
          <w:spacing w:val="-2"/>
        </w:rPr>
        <w:t>гласных).</w:t>
      </w:r>
    </w:p>
    <w:p w:rsidR="007A46EE" w:rsidRDefault="009E1D98">
      <w:pPr>
        <w:pStyle w:val="a3"/>
        <w:spacing w:before="153" w:line="355" w:lineRule="auto"/>
        <w:ind w:left="1136" w:right="2261"/>
      </w:pPr>
      <w:r>
        <w:t>Деление</w:t>
      </w:r>
      <w:r>
        <w:rPr>
          <w:spacing w:val="-5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слоги</w:t>
      </w:r>
      <w:r>
        <w:rPr>
          <w:spacing w:val="-5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стечении</w:t>
      </w:r>
      <w:r>
        <w:rPr>
          <w:spacing w:val="-5"/>
        </w:rPr>
        <w:t xml:space="preserve"> </w:t>
      </w:r>
      <w:r>
        <w:t>согласных). Использование знания алфавита при работе со словарями.</w:t>
      </w:r>
    </w:p>
    <w:p w:rsidR="007A46EE" w:rsidRDefault="009E1D98">
      <w:pPr>
        <w:pStyle w:val="a3"/>
        <w:spacing w:line="357" w:lineRule="auto"/>
        <w:ind w:right="154" w:firstLine="710"/>
      </w:pPr>
      <w: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7A46EE" w:rsidRDefault="009E1D98">
      <w:pPr>
        <w:pStyle w:val="a5"/>
        <w:numPr>
          <w:ilvl w:val="2"/>
          <w:numId w:val="78"/>
        </w:numPr>
        <w:tabs>
          <w:tab w:val="left" w:pos="1979"/>
        </w:tabs>
        <w:ind w:left="1979" w:hanging="843"/>
        <w:jc w:val="both"/>
        <w:rPr>
          <w:sz w:val="28"/>
        </w:rPr>
      </w:pPr>
      <w:r>
        <w:rPr>
          <w:spacing w:val="-2"/>
          <w:sz w:val="28"/>
        </w:rPr>
        <w:t>Орфоэпия.</w:t>
      </w:r>
    </w:p>
    <w:p w:rsidR="007A46EE" w:rsidRDefault="009E1D98">
      <w:pPr>
        <w:pStyle w:val="a3"/>
        <w:spacing w:before="148" w:line="355" w:lineRule="auto"/>
        <w:ind w:right="150" w:firstLine="710"/>
      </w:pPr>
      <w:r>
        <w:t>Произношение</w:t>
      </w:r>
      <w:r>
        <w:rPr>
          <w:spacing w:val="30"/>
        </w:rPr>
        <w:t xml:space="preserve"> </w:t>
      </w:r>
      <w:r>
        <w:t>звуков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сочетаний</w:t>
      </w:r>
      <w:r>
        <w:rPr>
          <w:spacing w:val="29"/>
        </w:rPr>
        <w:t xml:space="preserve"> </w:t>
      </w:r>
      <w:r>
        <w:t>звуков,</w:t>
      </w:r>
      <w:r>
        <w:rPr>
          <w:spacing w:val="31"/>
        </w:rPr>
        <w:t xml:space="preserve"> </w:t>
      </w:r>
      <w:r>
        <w:t>ударение</w:t>
      </w:r>
      <w:r>
        <w:rPr>
          <w:spacing w:val="31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словах в</w:t>
      </w:r>
      <w:r>
        <w:rPr>
          <w:spacing w:val="26"/>
        </w:rPr>
        <w:t xml:space="preserve"> </w:t>
      </w:r>
      <w:r>
        <w:t>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</w:t>
      </w:r>
      <w:r>
        <w:t>ч.</w:t>
      </w:r>
    </w:p>
    <w:p w:rsidR="007A46EE" w:rsidRDefault="009E1D98">
      <w:pPr>
        <w:pStyle w:val="a5"/>
        <w:numPr>
          <w:ilvl w:val="2"/>
          <w:numId w:val="78"/>
        </w:numPr>
        <w:tabs>
          <w:tab w:val="left" w:pos="1979"/>
        </w:tabs>
        <w:spacing w:line="317" w:lineRule="exact"/>
        <w:ind w:left="1979" w:hanging="843"/>
        <w:jc w:val="both"/>
        <w:rPr>
          <w:sz w:val="28"/>
        </w:rPr>
      </w:pPr>
      <w:r>
        <w:rPr>
          <w:spacing w:val="-2"/>
          <w:sz w:val="28"/>
        </w:rPr>
        <w:t>Лексика.</w:t>
      </w:r>
    </w:p>
    <w:p w:rsidR="007A46EE" w:rsidRDefault="009E1D98">
      <w:pPr>
        <w:pStyle w:val="a3"/>
        <w:spacing w:before="153" w:line="355" w:lineRule="auto"/>
        <w:ind w:right="153" w:firstLine="710"/>
      </w:pPr>
      <w:r>
        <w:t>Слово как единство звучания и значения. Лексическое значение слова (общее представление). Выявление слов, значение которых требует уточнения.</w:t>
      </w:r>
      <w:r>
        <w:rPr>
          <w:spacing w:val="40"/>
        </w:rPr>
        <w:t xml:space="preserve"> </w:t>
      </w:r>
      <w:r>
        <w:t>Определение значения слова по тексту или уточнение значения с помощью толкового словаря.</w:t>
      </w:r>
    </w:p>
    <w:p w:rsidR="007A46EE" w:rsidRDefault="009E1D98">
      <w:pPr>
        <w:pStyle w:val="a3"/>
        <w:spacing w:line="355" w:lineRule="auto"/>
        <w:ind w:left="1136" w:right="1493"/>
      </w:pPr>
      <w:r>
        <w:t>Однозначные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многозначные</w:t>
      </w:r>
      <w:r>
        <w:rPr>
          <w:spacing w:val="-8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(простые</w:t>
      </w:r>
      <w:r>
        <w:rPr>
          <w:spacing w:val="-9"/>
        </w:rPr>
        <w:t xml:space="preserve"> </w:t>
      </w:r>
      <w:r>
        <w:t>случаи,</w:t>
      </w:r>
      <w:r>
        <w:rPr>
          <w:spacing w:val="-4"/>
        </w:rPr>
        <w:t xml:space="preserve"> </w:t>
      </w:r>
      <w:r>
        <w:t>наблюдение). Наблюдение за использованием в речи синонимов, антонимов.</w:t>
      </w:r>
    </w:p>
    <w:p w:rsidR="007A46EE" w:rsidRDefault="009E1D98">
      <w:pPr>
        <w:pStyle w:val="a5"/>
        <w:numPr>
          <w:ilvl w:val="2"/>
          <w:numId w:val="78"/>
        </w:numPr>
        <w:tabs>
          <w:tab w:val="left" w:pos="1979"/>
        </w:tabs>
        <w:spacing w:before="2"/>
        <w:ind w:left="1979" w:hanging="843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18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(морфемика).</w:t>
      </w:r>
    </w:p>
    <w:p w:rsidR="007A46EE" w:rsidRDefault="009E1D98">
      <w:pPr>
        <w:pStyle w:val="a3"/>
        <w:spacing w:before="153" w:line="355" w:lineRule="auto"/>
        <w:ind w:right="138" w:firstLine="710"/>
      </w:pPr>
      <w:r>
        <w:t>Корень как обязательная часть слова. Однокоренные (родственные) слова. Признаки</w:t>
      </w:r>
      <w:r>
        <w:rPr>
          <w:spacing w:val="80"/>
          <w:w w:val="150"/>
        </w:rPr>
        <w:t xml:space="preserve"> </w:t>
      </w:r>
      <w:r>
        <w:t>однокоренных</w:t>
      </w:r>
      <w:r>
        <w:rPr>
          <w:spacing w:val="80"/>
          <w:w w:val="150"/>
        </w:rPr>
        <w:t xml:space="preserve"> </w:t>
      </w:r>
      <w:r>
        <w:t>(родственных)</w:t>
      </w:r>
      <w:r>
        <w:rPr>
          <w:spacing w:val="80"/>
          <w:w w:val="150"/>
        </w:rPr>
        <w:t xml:space="preserve"> </w:t>
      </w:r>
      <w:r>
        <w:t>слов.</w:t>
      </w:r>
      <w:r>
        <w:rPr>
          <w:spacing w:val="80"/>
          <w:w w:val="150"/>
        </w:rPr>
        <w:t xml:space="preserve"> </w:t>
      </w:r>
      <w:r>
        <w:t>Различени</w:t>
      </w:r>
      <w:r>
        <w:t>е</w:t>
      </w:r>
      <w:r>
        <w:rPr>
          <w:spacing w:val="80"/>
          <w:w w:val="150"/>
        </w:rPr>
        <w:t xml:space="preserve"> </w:t>
      </w:r>
      <w:r>
        <w:t>однокоренных</w:t>
      </w:r>
      <w:r>
        <w:rPr>
          <w:spacing w:val="80"/>
          <w:w w:val="150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синонимов,</w:t>
      </w:r>
      <w:r>
        <w:rPr>
          <w:spacing w:val="74"/>
        </w:rPr>
        <w:t xml:space="preserve"> </w:t>
      </w:r>
      <w:r>
        <w:t>однокоренных</w:t>
      </w:r>
      <w:r>
        <w:rPr>
          <w:spacing w:val="40"/>
        </w:rPr>
        <w:t xml:space="preserve"> </w:t>
      </w:r>
      <w:r>
        <w:t>слов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слов</w:t>
      </w:r>
      <w:r>
        <w:rPr>
          <w:spacing w:val="69"/>
        </w:rPr>
        <w:t xml:space="preserve"> </w:t>
      </w:r>
      <w:r>
        <w:t>с</w:t>
      </w:r>
      <w:r>
        <w:rPr>
          <w:spacing w:val="72"/>
        </w:rPr>
        <w:t xml:space="preserve"> </w:t>
      </w:r>
      <w:r>
        <w:t>омонимичными</w:t>
      </w:r>
      <w:r>
        <w:rPr>
          <w:spacing w:val="71"/>
        </w:rPr>
        <w:t xml:space="preserve"> </w:t>
      </w:r>
      <w:r>
        <w:t>корнями.</w:t>
      </w:r>
      <w:r>
        <w:rPr>
          <w:spacing w:val="73"/>
        </w:rPr>
        <w:t xml:space="preserve"> </w:t>
      </w:r>
      <w:r>
        <w:t>Выделение в словах корня (простые случаи).</w:t>
      </w:r>
    </w:p>
    <w:p w:rsidR="007A46EE" w:rsidRDefault="009E1D98">
      <w:pPr>
        <w:pStyle w:val="a3"/>
        <w:spacing w:before="1" w:line="357" w:lineRule="auto"/>
        <w:ind w:right="166" w:firstLine="710"/>
      </w:pPr>
      <w: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7A46EE" w:rsidRDefault="009E1D98">
      <w:pPr>
        <w:pStyle w:val="a3"/>
        <w:spacing w:before="1" w:line="355" w:lineRule="auto"/>
        <w:ind w:right="167" w:firstLine="710"/>
      </w:pPr>
      <w:r>
        <w:t xml:space="preserve">Суффикс как часть слова (наблюдение). Приставка как часть слова </w:t>
      </w:r>
      <w:r>
        <w:rPr>
          <w:spacing w:val="-2"/>
        </w:rPr>
        <w:t>(наблюдение).</w:t>
      </w:r>
    </w:p>
    <w:p w:rsidR="007A46EE" w:rsidRDefault="009E1D98">
      <w:pPr>
        <w:pStyle w:val="a5"/>
        <w:numPr>
          <w:ilvl w:val="2"/>
          <w:numId w:val="78"/>
        </w:numPr>
        <w:tabs>
          <w:tab w:val="left" w:pos="1979"/>
        </w:tabs>
        <w:spacing w:line="319" w:lineRule="exact"/>
        <w:ind w:left="1979" w:hanging="843"/>
        <w:jc w:val="both"/>
        <w:rPr>
          <w:sz w:val="28"/>
        </w:rPr>
      </w:pPr>
      <w:r>
        <w:rPr>
          <w:spacing w:val="-2"/>
          <w:sz w:val="28"/>
        </w:rPr>
        <w:t>Морфология.</w:t>
      </w:r>
    </w:p>
    <w:p w:rsidR="007A46EE" w:rsidRDefault="009E1D98">
      <w:pPr>
        <w:pStyle w:val="a3"/>
        <w:spacing w:before="149" w:line="355" w:lineRule="auto"/>
        <w:ind w:right="139" w:firstLine="710"/>
      </w:pPr>
      <w:r>
        <w:t>Имя</w:t>
      </w:r>
      <w:r>
        <w:rPr>
          <w:spacing w:val="40"/>
        </w:rPr>
        <w:t xml:space="preserve">  </w:t>
      </w:r>
      <w:r>
        <w:t>существительное</w:t>
      </w:r>
      <w:r>
        <w:rPr>
          <w:spacing w:val="40"/>
        </w:rPr>
        <w:t xml:space="preserve">  </w:t>
      </w:r>
      <w:r>
        <w:t>(ознакомление):</w:t>
      </w:r>
      <w:r>
        <w:rPr>
          <w:spacing w:val="40"/>
        </w:rPr>
        <w:t xml:space="preserve">  </w:t>
      </w:r>
      <w:r>
        <w:t>общее</w:t>
      </w:r>
      <w:r>
        <w:rPr>
          <w:spacing w:val="40"/>
        </w:rPr>
        <w:t xml:space="preserve">  </w:t>
      </w:r>
      <w:r>
        <w:t>значение,</w:t>
      </w:r>
      <w:r>
        <w:rPr>
          <w:spacing w:val="40"/>
        </w:rPr>
        <w:t xml:space="preserve">  </w:t>
      </w:r>
      <w:r>
        <w:t>вопросы</w:t>
      </w:r>
      <w:r>
        <w:rPr>
          <w:spacing w:val="40"/>
        </w:rPr>
        <w:t xml:space="preserve"> </w:t>
      </w:r>
      <w:r>
        <w:t>(«кто?», «что?»), употребление в речи.</w:t>
      </w:r>
    </w:p>
    <w:p w:rsidR="007A46EE" w:rsidRDefault="009E1D98">
      <w:pPr>
        <w:pStyle w:val="a3"/>
        <w:spacing w:line="319" w:lineRule="exact"/>
        <w:ind w:left="1136"/>
      </w:pPr>
      <w:r>
        <w:t>Глагол</w:t>
      </w:r>
      <w:r>
        <w:rPr>
          <w:spacing w:val="60"/>
          <w:w w:val="150"/>
        </w:rPr>
        <w:t xml:space="preserve">  </w:t>
      </w:r>
      <w:r>
        <w:t>(ознакомление):</w:t>
      </w:r>
      <w:r>
        <w:rPr>
          <w:spacing w:val="57"/>
          <w:w w:val="150"/>
        </w:rPr>
        <w:t xml:space="preserve">  </w:t>
      </w:r>
      <w:r>
        <w:t>общее</w:t>
      </w:r>
      <w:r>
        <w:rPr>
          <w:spacing w:val="61"/>
          <w:w w:val="150"/>
        </w:rPr>
        <w:t xml:space="preserve">  </w:t>
      </w:r>
      <w:r>
        <w:t>значение,</w:t>
      </w:r>
      <w:r>
        <w:rPr>
          <w:spacing w:val="64"/>
          <w:w w:val="150"/>
        </w:rPr>
        <w:t xml:space="preserve">  </w:t>
      </w:r>
      <w:r>
        <w:t>вопросы</w:t>
      </w:r>
      <w:r>
        <w:rPr>
          <w:spacing w:val="62"/>
          <w:w w:val="150"/>
        </w:rPr>
        <w:t xml:space="preserve">  </w:t>
      </w:r>
      <w:r>
        <w:t>(«что</w:t>
      </w:r>
      <w:r>
        <w:rPr>
          <w:spacing w:val="62"/>
          <w:w w:val="150"/>
        </w:rPr>
        <w:t xml:space="preserve">  </w:t>
      </w:r>
      <w:r>
        <w:rPr>
          <w:spacing w:val="-2"/>
        </w:rPr>
        <w:t>делать?»,</w:t>
      </w:r>
    </w:p>
    <w:p w:rsidR="007A46EE" w:rsidRDefault="007A46EE">
      <w:pPr>
        <w:pStyle w:val="a3"/>
        <w:spacing w:line="319" w:lineRule="exac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t>«что</w:t>
      </w:r>
      <w:r>
        <w:rPr>
          <w:spacing w:val="-11"/>
        </w:rPr>
        <w:t xml:space="preserve"> </w:t>
      </w:r>
      <w:r>
        <w:t>сделать?»</w:t>
      </w:r>
      <w:r>
        <w:rPr>
          <w:spacing w:val="-1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другие),</w:t>
      </w:r>
      <w:r>
        <w:rPr>
          <w:spacing w:val="-8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rPr>
          <w:spacing w:val="-2"/>
        </w:rPr>
        <w:t>речи.</w:t>
      </w:r>
    </w:p>
    <w:p w:rsidR="007A46EE" w:rsidRDefault="009E1D98">
      <w:pPr>
        <w:pStyle w:val="a3"/>
        <w:spacing w:before="153" w:line="355" w:lineRule="auto"/>
        <w:ind w:right="145" w:firstLine="710"/>
      </w:pPr>
      <w:r>
        <w:t>Имя</w:t>
      </w:r>
      <w:r>
        <w:rPr>
          <w:spacing w:val="80"/>
          <w:w w:val="150"/>
        </w:rPr>
        <w:t xml:space="preserve"> </w:t>
      </w:r>
      <w:r>
        <w:t>прилагательное</w:t>
      </w:r>
      <w:r>
        <w:rPr>
          <w:spacing w:val="80"/>
          <w:w w:val="150"/>
        </w:rPr>
        <w:t xml:space="preserve"> </w:t>
      </w:r>
      <w:r>
        <w:t>(ознакомление):</w:t>
      </w:r>
      <w:r>
        <w:rPr>
          <w:spacing w:val="80"/>
          <w:w w:val="150"/>
        </w:rPr>
        <w:t xml:space="preserve"> </w:t>
      </w:r>
      <w:r>
        <w:t>общее</w:t>
      </w:r>
      <w:r>
        <w:rPr>
          <w:spacing w:val="80"/>
          <w:w w:val="150"/>
        </w:rPr>
        <w:t xml:space="preserve"> </w:t>
      </w:r>
      <w:r>
        <w:t>значение,</w:t>
      </w:r>
      <w:r>
        <w:rPr>
          <w:spacing w:val="80"/>
          <w:w w:val="150"/>
        </w:rPr>
        <w:t xml:space="preserve"> </w:t>
      </w:r>
      <w:r>
        <w:t>вопросы</w:t>
      </w:r>
      <w:r>
        <w:rPr>
          <w:spacing w:val="80"/>
        </w:rPr>
        <w:t xml:space="preserve"> </w:t>
      </w:r>
      <w:r>
        <w:t>(«какой?», «какая?», «какое?», «какие?»), употребление в речи.</w:t>
      </w:r>
    </w:p>
    <w:p w:rsidR="007A46EE" w:rsidRDefault="009E1D98">
      <w:pPr>
        <w:pStyle w:val="a3"/>
        <w:spacing w:line="357" w:lineRule="auto"/>
        <w:ind w:right="153" w:firstLine="710"/>
      </w:pPr>
      <w:r>
        <w:t>Предлог. Отличие предлогов от приставок. Наиболее распрост</w:t>
      </w:r>
      <w:r>
        <w:t>ранённые предлоги: «в», «на», «из», «без», «над», «до», «у», «о», «об» и другие.</w:t>
      </w:r>
    </w:p>
    <w:p w:rsidR="007A46EE" w:rsidRDefault="009E1D98">
      <w:pPr>
        <w:pStyle w:val="a5"/>
        <w:numPr>
          <w:ilvl w:val="2"/>
          <w:numId w:val="78"/>
        </w:numPr>
        <w:tabs>
          <w:tab w:val="left" w:pos="1979"/>
        </w:tabs>
        <w:ind w:left="1979" w:hanging="843"/>
        <w:jc w:val="both"/>
        <w:rPr>
          <w:sz w:val="28"/>
        </w:rPr>
      </w:pPr>
      <w:r>
        <w:rPr>
          <w:spacing w:val="-2"/>
          <w:sz w:val="28"/>
        </w:rPr>
        <w:t>Синтаксис.</w:t>
      </w:r>
    </w:p>
    <w:p w:rsidR="007A46EE" w:rsidRDefault="009E1D98">
      <w:pPr>
        <w:pStyle w:val="a3"/>
        <w:spacing w:before="148"/>
        <w:ind w:left="1136"/>
      </w:pPr>
      <w:r>
        <w:t>Порядок</w:t>
      </w:r>
      <w:r>
        <w:rPr>
          <w:spacing w:val="-12"/>
        </w:rPr>
        <w:t xml:space="preserve"> </w:t>
      </w:r>
      <w:r>
        <w:t>слов</w:t>
      </w:r>
      <w:r>
        <w:rPr>
          <w:spacing w:val="-11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предложении;</w:t>
      </w:r>
      <w:r>
        <w:rPr>
          <w:spacing w:val="-11"/>
        </w:rPr>
        <w:t xml:space="preserve"> </w:t>
      </w:r>
      <w:r>
        <w:t>связь</w:t>
      </w:r>
      <w:r>
        <w:rPr>
          <w:spacing w:val="-15"/>
        </w:rPr>
        <w:t xml:space="preserve"> </w:t>
      </w:r>
      <w:r>
        <w:t>слов</w:t>
      </w:r>
      <w:r>
        <w:rPr>
          <w:spacing w:val="-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предложении</w:t>
      </w:r>
      <w:r>
        <w:rPr>
          <w:spacing w:val="-10"/>
        </w:rPr>
        <w:t xml:space="preserve"> </w:t>
      </w:r>
      <w:r>
        <w:rPr>
          <w:spacing w:val="-2"/>
        </w:rPr>
        <w:t>(повторение).</w:t>
      </w:r>
    </w:p>
    <w:p w:rsidR="007A46EE" w:rsidRDefault="009E1D98">
      <w:pPr>
        <w:pStyle w:val="a3"/>
        <w:spacing w:before="153" w:line="355" w:lineRule="auto"/>
        <w:ind w:right="151" w:firstLine="710"/>
      </w:pPr>
      <w:r>
        <w:t>Предложение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единица</w:t>
      </w:r>
      <w:r>
        <w:rPr>
          <w:spacing w:val="-4"/>
        </w:rPr>
        <w:t xml:space="preserve"> </w:t>
      </w:r>
      <w:r>
        <w:t>языка.</w:t>
      </w:r>
      <w:r>
        <w:rPr>
          <w:spacing w:val="-3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7A46EE" w:rsidRDefault="009E1D98">
      <w:pPr>
        <w:pStyle w:val="a3"/>
        <w:spacing w:before="1" w:line="355" w:lineRule="auto"/>
        <w:ind w:right="151" w:firstLine="710"/>
      </w:pPr>
      <w:r>
        <w:t>Виды предложений по цели высказывания: повествовательные, вопросительные, побудительные предложения.</w:t>
      </w:r>
    </w:p>
    <w:p w:rsidR="007A46EE" w:rsidRDefault="009E1D98">
      <w:pPr>
        <w:pStyle w:val="a3"/>
        <w:spacing w:line="355" w:lineRule="auto"/>
        <w:ind w:right="146" w:firstLine="710"/>
      </w:pPr>
      <w:r>
        <w:t>Виды предложений по эмоциональной окраске (по интонации): восклицательные и невосклицательные предложения.</w:t>
      </w:r>
    </w:p>
    <w:p w:rsidR="007A46EE" w:rsidRDefault="009E1D98">
      <w:pPr>
        <w:pStyle w:val="a5"/>
        <w:numPr>
          <w:ilvl w:val="2"/>
          <w:numId w:val="78"/>
        </w:numPr>
        <w:tabs>
          <w:tab w:val="left" w:pos="1979"/>
        </w:tabs>
        <w:spacing w:line="320" w:lineRule="exact"/>
        <w:ind w:left="1979" w:hanging="843"/>
        <w:jc w:val="both"/>
        <w:rPr>
          <w:sz w:val="28"/>
        </w:rPr>
      </w:pPr>
      <w:r>
        <w:rPr>
          <w:sz w:val="28"/>
        </w:rPr>
        <w:t>Орфография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пунктуация.</w:t>
      </w:r>
    </w:p>
    <w:p w:rsidR="007A46EE" w:rsidRDefault="009E1D98">
      <w:pPr>
        <w:pStyle w:val="a3"/>
        <w:spacing w:before="156" w:line="355" w:lineRule="auto"/>
        <w:ind w:right="146" w:firstLine="710"/>
      </w:pPr>
      <w:r>
        <w:t>Прописная</w:t>
      </w:r>
      <w:r>
        <w:rPr>
          <w:spacing w:val="80"/>
        </w:rPr>
        <w:t xml:space="preserve"> </w:t>
      </w:r>
      <w:r>
        <w:t>буква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начале</w:t>
      </w:r>
      <w:r>
        <w:rPr>
          <w:spacing w:val="80"/>
        </w:rPr>
        <w:t xml:space="preserve"> </w:t>
      </w:r>
      <w:r>
        <w:t>предложения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именах</w:t>
      </w:r>
      <w:r>
        <w:rPr>
          <w:spacing w:val="80"/>
        </w:rPr>
        <w:t xml:space="preserve"> </w:t>
      </w:r>
      <w:r>
        <w:t>собственных</w:t>
      </w:r>
      <w:r>
        <w:rPr>
          <w:spacing w:val="80"/>
        </w:rPr>
        <w:t xml:space="preserve"> </w:t>
      </w:r>
      <w:r>
        <w:t>(имена и фамилии людей, клички животных); знаки препинания в кон</w:t>
      </w:r>
      <w:r>
        <w:t>це предложения; перенос слов со строки на строку (без учёта морфемного членения слова); гласные после шипящих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сочетаниях «жи», «ши»</w:t>
      </w:r>
      <w:r>
        <w:rPr>
          <w:spacing w:val="-9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положении</w:t>
      </w:r>
      <w:r>
        <w:rPr>
          <w:spacing w:val="-3"/>
        </w:rPr>
        <w:t xml:space="preserve"> </w:t>
      </w:r>
      <w:r>
        <w:t>под ударением), «ча», «ща»,</w:t>
      </w:r>
    </w:p>
    <w:p w:rsidR="007A46EE" w:rsidRDefault="009E1D98">
      <w:pPr>
        <w:pStyle w:val="a3"/>
        <w:spacing w:line="355" w:lineRule="auto"/>
        <w:ind w:right="141"/>
      </w:pPr>
      <w:r>
        <w:t>«чу»,</w:t>
      </w:r>
      <w:r>
        <w:rPr>
          <w:spacing w:val="80"/>
        </w:rPr>
        <w:t xml:space="preserve"> </w:t>
      </w:r>
      <w:r>
        <w:t>«щу»;</w:t>
      </w:r>
      <w:r>
        <w:rPr>
          <w:spacing w:val="40"/>
        </w:rPr>
        <w:t xml:space="preserve"> </w:t>
      </w:r>
      <w:r>
        <w:t>сочетания</w:t>
      </w:r>
      <w:r>
        <w:rPr>
          <w:spacing w:val="40"/>
        </w:rPr>
        <w:t xml:space="preserve"> </w:t>
      </w:r>
      <w:r>
        <w:t>«чк»,</w:t>
      </w:r>
      <w:r>
        <w:rPr>
          <w:spacing w:val="40"/>
        </w:rPr>
        <w:t xml:space="preserve"> </w:t>
      </w:r>
      <w:r>
        <w:t>«чн»</w:t>
      </w:r>
      <w:r>
        <w:rPr>
          <w:spacing w:val="40"/>
        </w:rPr>
        <w:t xml:space="preserve"> </w:t>
      </w:r>
      <w:r>
        <w:t>(повторение</w:t>
      </w:r>
      <w:r>
        <w:rPr>
          <w:spacing w:val="40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правописания,</w:t>
      </w:r>
      <w:r>
        <w:rPr>
          <w:spacing w:val="40"/>
        </w:rPr>
        <w:t xml:space="preserve"> </w:t>
      </w:r>
      <w:r>
        <w:t>изученных</w:t>
      </w:r>
      <w:r>
        <w:rPr>
          <w:spacing w:val="80"/>
        </w:rPr>
        <w:t xml:space="preserve"> </w:t>
      </w:r>
      <w:r>
        <w:t>в 1 классе).</w:t>
      </w:r>
    </w:p>
    <w:p w:rsidR="007A46EE" w:rsidRDefault="009E1D98">
      <w:pPr>
        <w:pStyle w:val="a3"/>
        <w:spacing w:line="355" w:lineRule="auto"/>
        <w:ind w:right="141" w:firstLine="710"/>
      </w:pPr>
      <w: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</w:t>
      </w:r>
      <w:r>
        <w:t>я учебника для определения (уточнения) написания</w:t>
      </w:r>
      <w:r>
        <w:rPr>
          <w:spacing w:val="80"/>
        </w:rPr>
        <w:t xml:space="preserve">  </w:t>
      </w:r>
      <w:r>
        <w:t>слова.</w:t>
      </w:r>
      <w:r>
        <w:rPr>
          <w:spacing w:val="80"/>
        </w:rPr>
        <w:t xml:space="preserve">  </w:t>
      </w:r>
      <w:r>
        <w:t>Контроль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самоконтроль</w:t>
      </w:r>
      <w:r>
        <w:rPr>
          <w:spacing w:val="80"/>
        </w:rPr>
        <w:t xml:space="preserve">  </w:t>
      </w:r>
      <w:r>
        <w:t>при</w:t>
      </w:r>
      <w:r>
        <w:rPr>
          <w:spacing w:val="80"/>
        </w:rPr>
        <w:t xml:space="preserve">  </w:t>
      </w:r>
      <w:r>
        <w:t>проверке</w:t>
      </w:r>
      <w:r>
        <w:rPr>
          <w:spacing w:val="80"/>
        </w:rPr>
        <w:t xml:space="preserve">  </w:t>
      </w:r>
      <w:r>
        <w:t>собственных и предложенных текстов.</w:t>
      </w:r>
    </w:p>
    <w:p w:rsidR="007A46EE" w:rsidRDefault="009E1D98">
      <w:pPr>
        <w:pStyle w:val="a3"/>
        <w:spacing w:line="355" w:lineRule="auto"/>
        <w:ind w:left="1136" w:right="4726"/>
      </w:pPr>
      <w:r>
        <w:t>Правила</w:t>
      </w:r>
      <w:r>
        <w:rPr>
          <w:spacing w:val="-7"/>
        </w:rPr>
        <w:t xml:space="preserve"> </w:t>
      </w:r>
      <w:r>
        <w:t>правописания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применение: разделительный мягкий знак;</w:t>
      </w:r>
    </w:p>
    <w:p w:rsidR="007A46EE" w:rsidRDefault="009E1D98">
      <w:pPr>
        <w:pStyle w:val="a3"/>
        <w:spacing w:line="319" w:lineRule="exact"/>
        <w:ind w:left="1136"/>
      </w:pPr>
      <w:r>
        <w:t>сочетания</w:t>
      </w:r>
      <w:r>
        <w:rPr>
          <w:spacing w:val="-13"/>
        </w:rPr>
        <w:t xml:space="preserve"> </w:t>
      </w:r>
      <w:r>
        <w:t>«чт»,</w:t>
      </w:r>
      <w:r>
        <w:rPr>
          <w:spacing w:val="-9"/>
        </w:rPr>
        <w:t xml:space="preserve"> </w:t>
      </w:r>
      <w:r>
        <w:t>«щн»,</w:t>
      </w:r>
      <w:r>
        <w:rPr>
          <w:spacing w:val="-8"/>
        </w:rPr>
        <w:t xml:space="preserve"> </w:t>
      </w:r>
      <w:r>
        <w:rPr>
          <w:spacing w:val="-4"/>
        </w:rPr>
        <w:t>«нч»;</w:t>
      </w:r>
    </w:p>
    <w:p w:rsidR="007A46EE" w:rsidRDefault="007A46EE">
      <w:pPr>
        <w:pStyle w:val="a3"/>
        <w:spacing w:line="319" w:lineRule="exac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ind w:left="1136"/>
        <w:jc w:val="left"/>
      </w:pPr>
      <w:r>
        <w:t>проверя</w:t>
      </w:r>
      <w:r>
        <w:t>емые</w:t>
      </w:r>
      <w:r>
        <w:rPr>
          <w:spacing w:val="-16"/>
        </w:rPr>
        <w:t xml:space="preserve"> </w:t>
      </w:r>
      <w:r>
        <w:t>безударные</w:t>
      </w:r>
      <w:r>
        <w:rPr>
          <w:spacing w:val="-14"/>
        </w:rPr>
        <w:t xml:space="preserve"> </w:t>
      </w:r>
      <w:r>
        <w:t>гласные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корне</w:t>
      </w:r>
      <w:r>
        <w:rPr>
          <w:spacing w:val="-15"/>
        </w:rPr>
        <w:t xml:space="preserve"> </w:t>
      </w:r>
      <w:r>
        <w:rPr>
          <w:spacing w:val="-2"/>
        </w:rPr>
        <w:t>слова;</w:t>
      </w:r>
    </w:p>
    <w:p w:rsidR="007A46EE" w:rsidRDefault="009E1D98">
      <w:pPr>
        <w:pStyle w:val="a3"/>
        <w:spacing w:before="153"/>
        <w:ind w:left="1136"/>
        <w:jc w:val="left"/>
      </w:pPr>
      <w:r>
        <w:t>парные</w:t>
      </w:r>
      <w:r>
        <w:rPr>
          <w:spacing w:val="-10"/>
        </w:rPr>
        <w:t xml:space="preserve"> </w:t>
      </w:r>
      <w:r>
        <w:t>звонкие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глухие</w:t>
      </w:r>
      <w:r>
        <w:rPr>
          <w:spacing w:val="-9"/>
        </w:rPr>
        <w:t xml:space="preserve"> </w:t>
      </w:r>
      <w:r>
        <w:t>согласные</w:t>
      </w:r>
      <w:r>
        <w:rPr>
          <w:spacing w:val="-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корне</w:t>
      </w:r>
      <w:r>
        <w:rPr>
          <w:spacing w:val="-10"/>
        </w:rPr>
        <w:t xml:space="preserve"> </w:t>
      </w:r>
      <w:r>
        <w:rPr>
          <w:spacing w:val="-2"/>
        </w:rPr>
        <w:t>слова;</w:t>
      </w:r>
    </w:p>
    <w:p w:rsidR="007A46EE" w:rsidRDefault="009E1D98">
      <w:pPr>
        <w:pStyle w:val="a3"/>
        <w:spacing w:before="154" w:line="355" w:lineRule="auto"/>
        <w:ind w:firstLine="710"/>
        <w:jc w:val="left"/>
      </w:pPr>
      <w:r>
        <w:t>непроверяемые</w:t>
      </w:r>
      <w:r>
        <w:rPr>
          <w:spacing w:val="40"/>
        </w:rPr>
        <w:t xml:space="preserve"> </w:t>
      </w:r>
      <w:r>
        <w:t>гласные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согласные</w:t>
      </w:r>
      <w:r>
        <w:rPr>
          <w:spacing w:val="40"/>
        </w:rPr>
        <w:t xml:space="preserve"> </w:t>
      </w:r>
      <w:r>
        <w:t>(перечень</w:t>
      </w:r>
      <w:r>
        <w:rPr>
          <w:spacing w:val="40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орфографическом</w:t>
      </w:r>
      <w:r>
        <w:rPr>
          <w:spacing w:val="40"/>
        </w:rPr>
        <w:t xml:space="preserve"> </w:t>
      </w:r>
      <w:r>
        <w:t>словаре учебника);</w:t>
      </w:r>
    </w:p>
    <w:p w:rsidR="007A46EE" w:rsidRDefault="009E1D98">
      <w:pPr>
        <w:pStyle w:val="a3"/>
        <w:spacing w:before="2" w:line="355" w:lineRule="auto"/>
        <w:ind w:firstLine="710"/>
        <w:jc w:val="left"/>
      </w:pPr>
      <w:r>
        <w:t>прописная</w:t>
      </w:r>
      <w:r>
        <w:rPr>
          <w:spacing w:val="36"/>
        </w:rPr>
        <w:t xml:space="preserve"> </w:t>
      </w:r>
      <w:r>
        <w:t>буква</w:t>
      </w:r>
      <w:r>
        <w:rPr>
          <w:spacing w:val="39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именах собственных: имена,</w:t>
      </w:r>
      <w:r>
        <w:rPr>
          <w:spacing w:val="38"/>
        </w:rPr>
        <w:t xml:space="preserve"> </w:t>
      </w:r>
      <w:r>
        <w:t>фамилии,</w:t>
      </w:r>
      <w:r>
        <w:rPr>
          <w:spacing w:val="37"/>
        </w:rPr>
        <w:t xml:space="preserve"> </w:t>
      </w:r>
      <w:r>
        <w:t>отчества</w:t>
      </w:r>
      <w:r>
        <w:rPr>
          <w:spacing w:val="37"/>
        </w:rPr>
        <w:t xml:space="preserve"> </w:t>
      </w:r>
      <w:r>
        <w:t>людей, клички животных, географические названия;</w:t>
      </w:r>
    </w:p>
    <w:p w:rsidR="007A46EE" w:rsidRDefault="009E1D98">
      <w:pPr>
        <w:pStyle w:val="a3"/>
        <w:spacing w:before="3"/>
        <w:ind w:left="1136"/>
        <w:jc w:val="left"/>
      </w:pPr>
      <w:r>
        <w:t>раздельное</w:t>
      </w:r>
      <w:r>
        <w:rPr>
          <w:spacing w:val="-16"/>
        </w:rPr>
        <w:t xml:space="preserve"> </w:t>
      </w:r>
      <w:r>
        <w:t>написание</w:t>
      </w:r>
      <w:r>
        <w:rPr>
          <w:spacing w:val="-15"/>
        </w:rPr>
        <w:t xml:space="preserve"> </w:t>
      </w:r>
      <w:r>
        <w:t>предлогов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именами</w:t>
      </w:r>
      <w:r>
        <w:rPr>
          <w:spacing w:val="-16"/>
        </w:rPr>
        <w:t xml:space="preserve"> </w:t>
      </w:r>
      <w:r>
        <w:rPr>
          <w:spacing w:val="-2"/>
        </w:rPr>
        <w:t>существительными.</w:t>
      </w:r>
    </w:p>
    <w:p w:rsidR="007A46EE" w:rsidRDefault="009E1D98">
      <w:pPr>
        <w:pStyle w:val="a5"/>
        <w:numPr>
          <w:ilvl w:val="2"/>
          <w:numId w:val="78"/>
        </w:numPr>
        <w:tabs>
          <w:tab w:val="left" w:pos="1979"/>
        </w:tabs>
        <w:spacing w:before="148"/>
        <w:ind w:left="1979" w:hanging="843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речи.</w:t>
      </w:r>
    </w:p>
    <w:p w:rsidR="007A46EE" w:rsidRDefault="009E1D98">
      <w:pPr>
        <w:pStyle w:val="a3"/>
        <w:spacing w:before="153" w:line="355" w:lineRule="auto"/>
        <w:ind w:right="141" w:firstLine="710"/>
      </w:pPr>
      <w:r>
        <w:t>Выбор языковых средств в соответствии с целями и условиями устного общения</w:t>
      </w:r>
      <w:r>
        <w:rPr>
          <w:spacing w:val="40"/>
        </w:rPr>
        <w:t xml:space="preserve">  </w:t>
      </w:r>
      <w:r>
        <w:t>для</w:t>
      </w:r>
      <w:r>
        <w:rPr>
          <w:spacing w:val="40"/>
        </w:rPr>
        <w:t xml:space="preserve">  </w:t>
      </w:r>
      <w:r>
        <w:t>эффективного</w:t>
      </w:r>
      <w:r>
        <w:rPr>
          <w:spacing w:val="40"/>
        </w:rPr>
        <w:t xml:space="preserve">  </w:t>
      </w:r>
      <w:r>
        <w:t>решения</w:t>
      </w:r>
      <w:r>
        <w:rPr>
          <w:spacing w:val="40"/>
        </w:rPr>
        <w:t xml:space="preserve">  </w:t>
      </w:r>
      <w:r>
        <w:t>коммуникативной</w:t>
      </w:r>
      <w:r>
        <w:rPr>
          <w:spacing w:val="40"/>
        </w:rPr>
        <w:t xml:space="preserve">  </w:t>
      </w:r>
      <w:r>
        <w:t>задачи</w:t>
      </w:r>
      <w:r>
        <w:rPr>
          <w:spacing w:val="40"/>
        </w:rPr>
        <w:t xml:space="preserve">  </w:t>
      </w:r>
      <w:r>
        <w:t>(для</w:t>
      </w:r>
      <w:r>
        <w:rPr>
          <w:spacing w:val="40"/>
        </w:rPr>
        <w:t xml:space="preserve">  </w:t>
      </w:r>
      <w:r>
        <w:t xml:space="preserve">ответа на заданный вопрос, для выражения собственного мнения). Умение вести разговор (начать, поддержать, закончить разговор, привлечь внимание и другие). Практическое овладение диалогической формой речи. Соблюдение норм речевого этикета и орфоэпических </w:t>
      </w:r>
      <w:r>
        <w:t>норм в ситуациях учебного и бытового общения. Умение договариваться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приходить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общему</w:t>
      </w:r>
      <w:r>
        <w:rPr>
          <w:spacing w:val="80"/>
        </w:rPr>
        <w:t xml:space="preserve"> </w:t>
      </w:r>
      <w:r>
        <w:t>решению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совместной</w:t>
      </w:r>
      <w:r>
        <w:rPr>
          <w:spacing w:val="80"/>
        </w:rPr>
        <w:t xml:space="preserve"> </w:t>
      </w:r>
      <w:r>
        <w:t>деятельности при проведении парной и групповой работы.</w:t>
      </w:r>
    </w:p>
    <w:p w:rsidR="007A46EE" w:rsidRDefault="009E1D98">
      <w:pPr>
        <w:pStyle w:val="a3"/>
        <w:spacing w:line="355" w:lineRule="auto"/>
        <w:ind w:right="166" w:firstLine="710"/>
      </w:pPr>
      <w:r>
        <w:t>Составление устного рассказа по репродукции картины. Составление устного рассказа с использ</w:t>
      </w:r>
      <w:r>
        <w:t>ованием личных наблюдений и на вопросы.</w:t>
      </w:r>
    </w:p>
    <w:p w:rsidR="007A46EE" w:rsidRDefault="009E1D98">
      <w:pPr>
        <w:pStyle w:val="a3"/>
        <w:spacing w:before="3" w:line="355" w:lineRule="auto"/>
        <w:ind w:right="144" w:firstLine="710"/>
      </w:pPr>
      <w: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</w:t>
      </w:r>
      <w:r>
        <w:t>женным текстам.</w:t>
      </w:r>
      <w:r>
        <w:rPr>
          <w:spacing w:val="80"/>
        </w:rPr>
        <w:t xml:space="preserve"> </w:t>
      </w:r>
      <w:r>
        <w:t>Последовательность</w:t>
      </w:r>
      <w:r>
        <w:rPr>
          <w:spacing w:val="80"/>
        </w:rPr>
        <w:t xml:space="preserve"> </w:t>
      </w:r>
      <w:r>
        <w:t>частей</w:t>
      </w:r>
      <w:r>
        <w:rPr>
          <w:spacing w:val="80"/>
        </w:rPr>
        <w:t xml:space="preserve"> </w:t>
      </w:r>
      <w:r>
        <w:t>текста</w:t>
      </w:r>
      <w:r>
        <w:rPr>
          <w:spacing w:val="80"/>
        </w:rPr>
        <w:t xml:space="preserve"> </w:t>
      </w:r>
      <w:r>
        <w:t>(абзацев).</w:t>
      </w:r>
      <w:r>
        <w:rPr>
          <w:spacing w:val="80"/>
        </w:rPr>
        <w:t xml:space="preserve"> </w:t>
      </w:r>
      <w:r>
        <w:t>Корректирование</w:t>
      </w:r>
      <w:r>
        <w:rPr>
          <w:spacing w:val="80"/>
        </w:rPr>
        <w:t xml:space="preserve"> </w:t>
      </w:r>
      <w:r>
        <w:t>текстов</w:t>
      </w:r>
      <w:r>
        <w:rPr>
          <w:spacing w:val="40"/>
        </w:rPr>
        <w:t xml:space="preserve"> </w:t>
      </w:r>
      <w:r>
        <w:t>с нарушенным порядком предложений и абзацев.</w:t>
      </w:r>
    </w:p>
    <w:p w:rsidR="007A46EE" w:rsidRDefault="009E1D98">
      <w:pPr>
        <w:pStyle w:val="a3"/>
        <w:spacing w:line="355" w:lineRule="auto"/>
        <w:ind w:right="160" w:firstLine="710"/>
      </w:pPr>
      <w:r>
        <w:t>Типы текстов: описание, повествование, рассуждение, их особенности (первичное ознакомление).</w:t>
      </w:r>
    </w:p>
    <w:p w:rsidR="007A46EE" w:rsidRDefault="009E1D98">
      <w:pPr>
        <w:pStyle w:val="a3"/>
        <w:spacing w:before="1"/>
        <w:ind w:left="1136"/>
      </w:pPr>
      <w:r>
        <w:rPr>
          <w:spacing w:val="-2"/>
        </w:rPr>
        <w:t>Поздравление</w:t>
      </w:r>
      <w: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поздравительная</w:t>
      </w:r>
      <w:r>
        <w:rPr>
          <w:spacing w:val="4"/>
        </w:rPr>
        <w:t xml:space="preserve"> </w:t>
      </w:r>
      <w:r>
        <w:rPr>
          <w:spacing w:val="-2"/>
        </w:rPr>
        <w:t>открытка.</w:t>
      </w:r>
    </w:p>
    <w:p w:rsidR="007A46EE" w:rsidRDefault="009E1D98">
      <w:pPr>
        <w:pStyle w:val="a3"/>
        <w:spacing w:before="149" w:line="355" w:lineRule="auto"/>
        <w:ind w:right="145" w:firstLine="710"/>
      </w:pPr>
      <w:r>
        <w:t>Понимание</w:t>
      </w:r>
      <w:r>
        <w:rPr>
          <w:spacing w:val="40"/>
        </w:rPr>
        <w:t xml:space="preserve">  </w:t>
      </w:r>
      <w:r>
        <w:t>текста:</w:t>
      </w:r>
      <w:r>
        <w:rPr>
          <w:spacing w:val="40"/>
        </w:rPr>
        <w:t xml:space="preserve">  </w:t>
      </w:r>
      <w:r>
        <w:t>развитие</w:t>
      </w:r>
      <w:r>
        <w:rPr>
          <w:spacing w:val="40"/>
        </w:rPr>
        <w:t xml:space="preserve">  </w:t>
      </w:r>
      <w:r>
        <w:t>умения</w:t>
      </w:r>
      <w:r>
        <w:rPr>
          <w:spacing w:val="40"/>
        </w:rPr>
        <w:t xml:space="preserve">  </w:t>
      </w:r>
      <w:r>
        <w:t>формулировать</w:t>
      </w:r>
      <w:r>
        <w:rPr>
          <w:spacing w:val="40"/>
        </w:rPr>
        <w:t xml:space="preserve">  </w:t>
      </w:r>
      <w:r>
        <w:t>простые</w:t>
      </w:r>
      <w:r>
        <w:rPr>
          <w:spacing w:val="40"/>
        </w:rPr>
        <w:t xml:space="preserve">  </w:t>
      </w:r>
      <w:r>
        <w:t>выводы на основе информации, содержащейся в тексте. Выразительное чтение текста вслух с соблюдением правильной интонации.</w:t>
      </w:r>
    </w:p>
    <w:p w:rsidR="007A46EE" w:rsidRDefault="009E1D98">
      <w:pPr>
        <w:pStyle w:val="a3"/>
        <w:spacing w:line="319" w:lineRule="exact"/>
        <w:ind w:left="1136"/>
      </w:pPr>
      <w:r>
        <w:t>Подробное</w:t>
      </w:r>
      <w:r>
        <w:rPr>
          <w:spacing w:val="44"/>
        </w:rPr>
        <w:t xml:space="preserve">  </w:t>
      </w:r>
      <w:r>
        <w:t>изложение</w:t>
      </w:r>
      <w:r>
        <w:rPr>
          <w:spacing w:val="45"/>
        </w:rPr>
        <w:t xml:space="preserve">  </w:t>
      </w:r>
      <w:r>
        <w:t>повествовательного</w:t>
      </w:r>
      <w:r>
        <w:rPr>
          <w:spacing w:val="45"/>
        </w:rPr>
        <w:t xml:space="preserve">  </w:t>
      </w:r>
      <w:r>
        <w:t>текста</w:t>
      </w:r>
      <w:r>
        <w:rPr>
          <w:spacing w:val="45"/>
        </w:rPr>
        <w:t xml:space="preserve">  </w:t>
      </w:r>
      <w:r>
        <w:t>объёмом</w:t>
      </w:r>
      <w:r>
        <w:rPr>
          <w:spacing w:val="45"/>
        </w:rPr>
        <w:t xml:space="preserve">  </w:t>
      </w:r>
      <w:r>
        <w:t>30–</w:t>
      </w:r>
      <w:r>
        <w:t>45</w:t>
      </w:r>
      <w:r>
        <w:rPr>
          <w:spacing w:val="45"/>
        </w:rPr>
        <w:t xml:space="preserve">  </w:t>
      </w:r>
      <w:r>
        <w:rPr>
          <w:spacing w:val="-4"/>
        </w:rPr>
        <w:t>слов</w:t>
      </w:r>
    </w:p>
    <w:p w:rsidR="007A46EE" w:rsidRDefault="007A46EE">
      <w:pPr>
        <w:pStyle w:val="a3"/>
        <w:spacing w:line="319" w:lineRule="exac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rPr>
          <w:spacing w:val="-2"/>
        </w:rPr>
        <w:t>с</w:t>
      </w:r>
      <w:r>
        <w:rPr>
          <w:spacing w:val="-5"/>
        </w:rPr>
        <w:t xml:space="preserve"> </w:t>
      </w:r>
      <w:r>
        <w:rPr>
          <w:spacing w:val="-2"/>
        </w:rPr>
        <w:t>использованием</w:t>
      </w:r>
      <w:r>
        <w:rPr>
          <w:spacing w:val="-3"/>
        </w:rPr>
        <w:t xml:space="preserve"> </w:t>
      </w:r>
      <w:r>
        <w:rPr>
          <w:spacing w:val="-2"/>
        </w:rPr>
        <w:t>вопросов.</w:t>
      </w:r>
    </w:p>
    <w:p w:rsidR="007A46EE" w:rsidRDefault="009E1D98">
      <w:pPr>
        <w:pStyle w:val="a5"/>
        <w:numPr>
          <w:ilvl w:val="2"/>
          <w:numId w:val="78"/>
        </w:numPr>
        <w:tabs>
          <w:tab w:val="left" w:pos="2135"/>
        </w:tabs>
        <w:spacing w:before="153" w:line="355" w:lineRule="auto"/>
        <w:ind w:left="425" w:right="151" w:firstLine="710"/>
        <w:jc w:val="both"/>
        <w:rPr>
          <w:sz w:val="28"/>
        </w:rPr>
      </w:pPr>
      <w:r>
        <w:rPr>
          <w:sz w:val="28"/>
        </w:rPr>
        <w:t>Изучение русского языка во 2 классе позволяет на пропедевтическом уровне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</w:t>
      </w:r>
      <w:r>
        <w:rPr>
          <w:sz w:val="28"/>
        </w:rPr>
        <w:t>бных действий, совместной деятельности.</w:t>
      </w:r>
    </w:p>
    <w:p w:rsidR="007A46EE" w:rsidRDefault="009E1D98">
      <w:pPr>
        <w:pStyle w:val="a5"/>
        <w:numPr>
          <w:ilvl w:val="3"/>
          <w:numId w:val="78"/>
        </w:numPr>
        <w:tabs>
          <w:tab w:val="left" w:pos="2323"/>
        </w:tabs>
        <w:spacing w:line="355" w:lineRule="auto"/>
        <w:ind w:right="143" w:firstLine="710"/>
        <w:jc w:val="both"/>
        <w:rPr>
          <w:sz w:val="28"/>
        </w:rPr>
      </w:pPr>
      <w:r>
        <w:rPr>
          <w:sz w:val="28"/>
        </w:rPr>
        <w:t>Базовые логические действия как часть познавательных универсальных учебных действий:</w:t>
      </w:r>
    </w:p>
    <w:p w:rsidR="007A46EE" w:rsidRDefault="009E1D98">
      <w:pPr>
        <w:pStyle w:val="a3"/>
        <w:spacing w:line="355" w:lineRule="auto"/>
        <w:ind w:right="151" w:firstLine="710"/>
      </w:pPr>
      <w:r>
        <w:t>сравнивать однокоренные (родственные) слова и синонимы; однокоренные (родственные)</w:t>
      </w:r>
      <w:r>
        <w:rPr>
          <w:spacing w:val="-5"/>
        </w:rPr>
        <w:t xml:space="preserve"> </w:t>
      </w:r>
      <w:r>
        <w:t>слова и</w:t>
      </w:r>
      <w:r>
        <w:rPr>
          <w:spacing w:val="-1"/>
        </w:rPr>
        <w:t xml:space="preserve"> </w:t>
      </w:r>
      <w:r>
        <w:t>слова с омонимичными</w:t>
      </w:r>
      <w:r>
        <w:rPr>
          <w:spacing w:val="-1"/>
        </w:rPr>
        <w:t xml:space="preserve"> </w:t>
      </w:r>
      <w:r>
        <w:t>корнями:</w:t>
      </w:r>
      <w:r>
        <w:rPr>
          <w:spacing w:val="-10"/>
        </w:rPr>
        <w:t xml:space="preserve"> </w:t>
      </w:r>
      <w:r>
        <w:t>называть</w:t>
      </w:r>
      <w:r>
        <w:rPr>
          <w:spacing w:val="-6"/>
        </w:rPr>
        <w:t xml:space="preserve"> </w:t>
      </w:r>
      <w:r>
        <w:t>п</w:t>
      </w:r>
      <w:r>
        <w:t>ризнаки</w:t>
      </w:r>
      <w:r>
        <w:rPr>
          <w:spacing w:val="-1"/>
        </w:rPr>
        <w:t xml:space="preserve"> </w:t>
      </w:r>
      <w:r>
        <w:t>сходства и различия;</w:t>
      </w:r>
    </w:p>
    <w:p w:rsidR="007A46EE" w:rsidRDefault="009E1D98">
      <w:pPr>
        <w:pStyle w:val="a3"/>
        <w:spacing w:line="355" w:lineRule="auto"/>
        <w:ind w:right="155" w:firstLine="710"/>
      </w:pPr>
      <w:r>
        <w:t>сравнивать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однокоренных</w:t>
      </w:r>
      <w:r>
        <w:rPr>
          <w:spacing w:val="40"/>
        </w:rPr>
        <w:t xml:space="preserve"> </w:t>
      </w:r>
      <w:r>
        <w:t>(родственных)</w:t>
      </w:r>
      <w:r>
        <w:rPr>
          <w:spacing w:val="40"/>
        </w:rPr>
        <w:t xml:space="preserve"> </w:t>
      </w:r>
      <w:r>
        <w:t>слов:</w:t>
      </w:r>
      <w:r>
        <w:rPr>
          <w:spacing w:val="40"/>
        </w:rPr>
        <w:t xml:space="preserve"> </w:t>
      </w:r>
      <w:r>
        <w:t>указывать</w:t>
      </w:r>
      <w:r>
        <w:rPr>
          <w:spacing w:val="40"/>
        </w:rPr>
        <w:t xml:space="preserve"> </w:t>
      </w:r>
      <w:r>
        <w:t>сходство и различие лексического значения;</w:t>
      </w:r>
    </w:p>
    <w:p w:rsidR="007A46EE" w:rsidRDefault="009E1D98">
      <w:pPr>
        <w:pStyle w:val="a3"/>
        <w:spacing w:line="357" w:lineRule="auto"/>
        <w:ind w:right="156" w:firstLine="710"/>
      </w:pPr>
      <w:r>
        <w:t>сравнивать буквенную оболочку однокоренных (родственных) слов: выявлять случаи чередования;</w:t>
      </w:r>
    </w:p>
    <w:p w:rsidR="007A46EE" w:rsidRDefault="009E1D98">
      <w:pPr>
        <w:pStyle w:val="a3"/>
        <w:spacing w:line="355" w:lineRule="auto"/>
        <w:ind w:right="152" w:firstLine="710"/>
      </w:pPr>
      <w:r>
        <w:t>устанавливать</w:t>
      </w:r>
      <w:r>
        <w:rPr>
          <w:spacing w:val="40"/>
        </w:rPr>
        <w:t xml:space="preserve"> </w:t>
      </w:r>
      <w:r>
        <w:t>основания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сравнения</w:t>
      </w:r>
      <w:r>
        <w:rPr>
          <w:spacing w:val="40"/>
        </w:rPr>
        <w:t xml:space="preserve"> </w:t>
      </w:r>
      <w:r>
        <w:t>слов: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какой</w:t>
      </w:r>
      <w:r>
        <w:rPr>
          <w:spacing w:val="40"/>
        </w:rPr>
        <w:t xml:space="preserve"> </w:t>
      </w:r>
      <w:r>
        <w:t>вопрос</w:t>
      </w:r>
      <w:r>
        <w:rPr>
          <w:spacing w:val="40"/>
        </w:rPr>
        <w:t xml:space="preserve"> </w:t>
      </w:r>
      <w:r>
        <w:t>отвечают,</w:t>
      </w:r>
      <w:r>
        <w:rPr>
          <w:spacing w:val="40"/>
        </w:rPr>
        <w:t xml:space="preserve"> </w:t>
      </w:r>
      <w:r>
        <w:t>что обозначают;</w:t>
      </w:r>
    </w:p>
    <w:p w:rsidR="007A46EE" w:rsidRDefault="009E1D98">
      <w:pPr>
        <w:pStyle w:val="a3"/>
        <w:ind w:left="1136"/>
      </w:pPr>
      <w:r>
        <w:t>характеризовать</w:t>
      </w:r>
      <w:r>
        <w:rPr>
          <w:spacing w:val="-18"/>
        </w:rPr>
        <w:t xml:space="preserve"> </w:t>
      </w:r>
      <w:r>
        <w:t>звуки</w:t>
      </w:r>
      <w:r>
        <w:rPr>
          <w:spacing w:val="-16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заданным</w:t>
      </w:r>
      <w:r>
        <w:rPr>
          <w:spacing w:val="-11"/>
        </w:rPr>
        <w:t xml:space="preserve"> </w:t>
      </w:r>
      <w:r>
        <w:rPr>
          <w:spacing w:val="-2"/>
        </w:rPr>
        <w:t>параметрам;</w:t>
      </w:r>
    </w:p>
    <w:p w:rsidR="007A46EE" w:rsidRDefault="009E1D98">
      <w:pPr>
        <w:pStyle w:val="a3"/>
        <w:spacing w:before="143" w:line="355" w:lineRule="auto"/>
        <w:ind w:right="152" w:firstLine="710"/>
      </w:pPr>
      <w:r>
        <w:t>определять</w:t>
      </w:r>
      <w:r>
        <w:rPr>
          <w:spacing w:val="-11"/>
        </w:rPr>
        <w:t xml:space="preserve"> </w:t>
      </w:r>
      <w:r>
        <w:t>признак, по</w:t>
      </w:r>
      <w:r>
        <w:rPr>
          <w:spacing w:val="-6"/>
        </w:rPr>
        <w:t xml:space="preserve"> </w:t>
      </w:r>
      <w:r>
        <w:t>которому</w:t>
      </w:r>
      <w:r>
        <w:rPr>
          <w:spacing w:val="-14"/>
        </w:rPr>
        <w:t xml:space="preserve"> </w:t>
      </w:r>
      <w:r>
        <w:t>проведена</w:t>
      </w:r>
      <w:r>
        <w:rPr>
          <w:spacing w:val="-4"/>
        </w:rPr>
        <w:t xml:space="preserve"> </w:t>
      </w:r>
      <w:r>
        <w:t>классификация</w:t>
      </w:r>
      <w:r>
        <w:rPr>
          <w:spacing w:val="-3"/>
        </w:rPr>
        <w:t xml:space="preserve"> </w:t>
      </w:r>
      <w:r>
        <w:t>звуков,</w:t>
      </w:r>
      <w:r>
        <w:rPr>
          <w:spacing w:val="-4"/>
        </w:rPr>
        <w:t xml:space="preserve"> </w:t>
      </w:r>
      <w:r>
        <w:t>букв,</w:t>
      </w:r>
      <w:r>
        <w:rPr>
          <w:spacing w:val="-3"/>
        </w:rPr>
        <w:t xml:space="preserve"> </w:t>
      </w:r>
      <w:r>
        <w:t xml:space="preserve">слов, </w:t>
      </w:r>
      <w:r>
        <w:rPr>
          <w:spacing w:val="-2"/>
        </w:rPr>
        <w:t>предложений;</w:t>
      </w:r>
    </w:p>
    <w:p w:rsidR="007A46EE" w:rsidRDefault="009E1D98">
      <w:pPr>
        <w:pStyle w:val="a3"/>
        <w:spacing w:before="2"/>
        <w:ind w:left="1136"/>
      </w:pPr>
      <w:r>
        <w:t>находить</w:t>
      </w:r>
      <w:r>
        <w:rPr>
          <w:spacing w:val="-18"/>
        </w:rPr>
        <w:t xml:space="preserve"> </w:t>
      </w:r>
      <w:r>
        <w:t>закономерности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</w:t>
      </w:r>
      <w:r>
        <w:rPr>
          <w:spacing w:val="-17"/>
        </w:rPr>
        <w:t xml:space="preserve"> </w:t>
      </w:r>
      <w:r>
        <w:t>наблюдения</w:t>
      </w:r>
      <w:r>
        <w:rPr>
          <w:spacing w:val="-17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языковыми</w:t>
      </w:r>
      <w:r>
        <w:rPr>
          <w:spacing w:val="-17"/>
        </w:rPr>
        <w:t xml:space="preserve"> </w:t>
      </w:r>
      <w:r>
        <w:rPr>
          <w:spacing w:val="-2"/>
        </w:rPr>
        <w:t>един</w:t>
      </w:r>
      <w:r>
        <w:rPr>
          <w:spacing w:val="-2"/>
        </w:rPr>
        <w:t>ицами;</w:t>
      </w:r>
    </w:p>
    <w:p w:rsidR="007A46EE" w:rsidRDefault="009E1D98">
      <w:pPr>
        <w:pStyle w:val="a3"/>
        <w:spacing w:before="149" w:line="355" w:lineRule="auto"/>
        <w:ind w:right="148" w:firstLine="710"/>
      </w:pPr>
      <w:r>
        <w:t>ориентироваться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изученных</w:t>
      </w:r>
      <w:r>
        <w:rPr>
          <w:spacing w:val="-8"/>
        </w:rPr>
        <w:t xml:space="preserve"> </w:t>
      </w:r>
      <w:r>
        <w:t>понятиях</w:t>
      </w:r>
      <w:r>
        <w:rPr>
          <w:spacing w:val="-5"/>
        </w:rPr>
        <w:t xml:space="preserve"> </w:t>
      </w:r>
      <w:r>
        <w:t>(корень,</w:t>
      </w:r>
      <w:r>
        <w:rPr>
          <w:spacing w:val="-3"/>
        </w:rPr>
        <w:t xml:space="preserve"> </w:t>
      </w:r>
      <w:r>
        <w:t>окончание,</w:t>
      </w:r>
      <w:r>
        <w:rPr>
          <w:spacing w:val="-3"/>
        </w:rPr>
        <w:t xml:space="preserve"> </w:t>
      </w:r>
      <w:r>
        <w:t>текст);</w:t>
      </w:r>
      <w:r>
        <w:rPr>
          <w:spacing w:val="-7"/>
        </w:rPr>
        <w:t xml:space="preserve"> </w:t>
      </w:r>
      <w:r>
        <w:t>соотносить понятие с его краткой характеристикой.</w:t>
      </w:r>
    </w:p>
    <w:p w:rsidR="007A46EE" w:rsidRDefault="009E1D98">
      <w:pPr>
        <w:pStyle w:val="a5"/>
        <w:numPr>
          <w:ilvl w:val="3"/>
          <w:numId w:val="78"/>
        </w:numPr>
        <w:tabs>
          <w:tab w:val="left" w:pos="2323"/>
        </w:tabs>
        <w:spacing w:before="7" w:line="350" w:lineRule="auto"/>
        <w:ind w:right="145" w:firstLine="710"/>
        <w:jc w:val="both"/>
        <w:rPr>
          <w:sz w:val="28"/>
        </w:rPr>
      </w:pPr>
      <w:r>
        <w:rPr>
          <w:sz w:val="28"/>
        </w:rPr>
        <w:t>Базовые исследовательские действия как часть познавательных универсальных учебных действий:</w:t>
      </w:r>
    </w:p>
    <w:p w:rsidR="007A46EE" w:rsidRDefault="009E1D98">
      <w:pPr>
        <w:pStyle w:val="a3"/>
        <w:spacing w:before="6" w:line="357" w:lineRule="auto"/>
        <w:ind w:right="146" w:firstLine="710"/>
      </w:pPr>
      <w:r>
        <w:t>проводить по предложенному плану наблюдение за языковыми единицами (слово, предложение, текст);</w:t>
      </w:r>
    </w:p>
    <w:p w:rsidR="007A46EE" w:rsidRDefault="009E1D98">
      <w:pPr>
        <w:pStyle w:val="a3"/>
        <w:spacing w:line="355" w:lineRule="auto"/>
        <w:ind w:right="157" w:firstLine="710"/>
      </w:pPr>
      <w:r>
        <w:t>формулировать выводы и предлагать доказательства того, что слова являются (не являются) однокоренными (родственными).</w:t>
      </w:r>
    </w:p>
    <w:p w:rsidR="007A46EE" w:rsidRDefault="009E1D98">
      <w:pPr>
        <w:pStyle w:val="a5"/>
        <w:numPr>
          <w:ilvl w:val="3"/>
          <w:numId w:val="78"/>
        </w:numPr>
        <w:tabs>
          <w:tab w:val="left" w:pos="2329"/>
        </w:tabs>
        <w:ind w:left="2329" w:hanging="1193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73"/>
          <w:sz w:val="28"/>
        </w:rPr>
        <w:t xml:space="preserve"> </w:t>
      </w:r>
      <w:r>
        <w:rPr>
          <w:sz w:val="28"/>
        </w:rPr>
        <w:t>с</w:t>
      </w:r>
      <w:r>
        <w:rPr>
          <w:spacing w:val="74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74"/>
          <w:sz w:val="28"/>
        </w:rPr>
        <w:t xml:space="preserve"> </w:t>
      </w:r>
      <w:r>
        <w:rPr>
          <w:sz w:val="28"/>
        </w:rPr>
        <w:t>как</w:t>
      </w:r>
      <w:r>
        <w:rPr>
          <w:spacing w:val="72"/>
          <w:sz w:val="28"/>
        </w:rPr>
        <w:t xml:space="preserve"> </w:t>
      </w:r>
      <w:r>
        <w:rPr>
          <w:sz w:val="28"/>
        </w:rPr>
        <w:t>часть</w:t>
      </w:r>
      <w:r>
        <w:rPr>
          <w:spacing w:val="75"/>
          <w:sz w:val="28"/>
        </w:rPr>
        <w:t xml:space="preserve"> </w:t>
      </w:r>
      <w:r>
        <w:rPr>
          <w:sz w:val="28"/>
        </w:rPr>
        <w:t>познаватель</w:t>
      </w:r>
      <w:r>
        <w:rPr>
          <w:sz w:val="28"/>
        </w:rPr>
        <w:t>ных</w:t>
      </w:r>
      <w:r>
        <w:rPr>
          <w:spacing w:val="75"/>
          <w:sz w:val="28"/>
        </w:rPr>
        <w:t xml:space="preserve"> </w:t>
      </w:r>
      <w:r>
        <w:rPr>
          <w:spacing w:val="-2"/>
          <w:sz w:val="28"/>
        </w:rPr>
        <w:t>универсальных</w:t>
      </w:r>
    </w:p>
    <w:p w:rsidR="007A46EE" w:rsidRDefault="007A46EE">
      <w:pPr>
        <w:pStyle w:val="a5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rPr>
          <w:spacing w:val="-2"/>
        </w:rPr>
        <w:t>учебных</w:t>
      </w:r>
      <w:r>
        <w:rPr>
          <w:spacing w:val="-13"/>
        </w:rPr>
        <w:t xml:space="preserve"> </w:t>
      </w:r>
      <w:r>
        <w:rPr>
          <w:spacing w:val="-2"/>
        </w:rPr>
        <w:t>действий:</w:t>
      </w:r>
    </w:p>
    <w:p w:rsidR="007A46EE" w:rsidRDefault="009E1D98">
      <w:pPr>
        <w:pStyle w:val="a3"/>
        <w:spacing w:before="153" w:line="355" w:lineRule="auto"/>
        <w:ind w:right="146" w:firstLine="710"/>
      </w:pPr>
      <w:r>
        <w:t>выбирать</w:t>
      </w:r>
      <w:r>
        <w:rPr>
          <w:spacing w:val="80"/>
          <w:w w:val="150"/>
        </w:rPr>
        <w:t xml:space="preserve">  </w:t>
      </w:r>
      <w:r>
        <w:t>источник</w:t>
      </w:r>
      <w:r>
        <w:rPr>
          <w:spacing w:val="80"/>
          <w:w w:val="150"/>
        </w:rPr>
        <w:t xml:space="preserve">  </w:t>
      </w:r>
      <w:r>
        <w:t>получения</w:t>
      </w:r>
      <w:r>
        <w:rPr>
          <w:spacing w:val="80"/>
          <w:w w:val="150"/>
        </w:rPr>
        <w:t xml:space="preserve">  </w:t>
      </w:r>
      <w:r>
        <w:t>информации:</w:t>
      </w:r>
      <w:r>
        <w:rPr>
          <w:spacing w:val="80"/>
          <w:w w:val="150"/>
        </w:rPr>
        <w:t xml:space="preserve">  </w:t>
      </w:r>
      <w:r>
        <w:t>словарь</w:t>
      </w:r>
      <w:r>
        <w:rPr>
          <w:spacing w:val="80"/>
          <w:w w:val="150"/>
        </w:rPr>
        <w:t xml:space="preserve">  </w:t>
      </w:r>
      <w:r>
        <w:t>учебника</w:t>
      </w:r>
      <w:r>
        <w:rPr>
          <w:spacing w:val="80"/>
        </w:rPr>
        <w:t xml:space="preserve"> </w:t>
      </w:r>
      <w:r>
        <w:t>для получения информации;</w:t>
      </w:r>
    </w:p>
    <w:p w:rsidR="007A46EE" w:rsidRDefault="009E1D98">
      <w:pPr>
        <w:pStyle w:val="a3"/>
        <w:spacing w:before="3"/>
        <w:ind w:left="1136"/>
      </w:pPr>
      <w:r>
        <w:rPr>
          <w:spacing w:val="-2"/>
        </w:rPr>
        <w:t>устанавливать</w:t>
      </w:r>
      <w:r>
        <w:rPr>
          <w:spacing w:val="-5"/>
        </w:rPr>
        <w:t xml:space="preserve"> </w:t>
      </w:r>
      <w:r>
        <w:rPr>
          <w:spacing w:val="-2"/>
        </w:rPr>
        <w:t>с помощью</w:t>
      </w:r>
      <w:r>
        <w:rPr>
          <w:spacing w:val="1"/>
        </w:rPr>
        <w:t xml:space="preserve"> </w:t>
      </w:r>
      <w:r>
        <w:rPr>
          <w:spacing w:val="-2"/>
        </w:rPr>
        <w:t>словаря</w:t>
      </w:r>
      <w:r>
        <w:rPr>
          <w:spacing w:val="5"/>
        </w:rPr>
        <w:t xml:space="preserve"> </w:t>
      </w:r>
      <w:r>
        <w:rPr>
          <w:spacing w:val="-2"/>
        </w:rPr>
        <w:t>значения</w:t>
      </w:r>
      <w:r>
        <w:rPr>
          <w:spacing w:val="-1"/>
        </w:rPr>
        <w:t xml:space="preserve"> </w:t>
      </w:r>
      <w:r>
        <w:rPr>
          <w:spacing w:val="-2"/>
        </w:rPr>
        <w:t>многозначных</w:t>
      </w:r>
      <w:r>
        <w:rPr>
          <w:spacing w:val="-12"/>
        </w:rPr>
        <w:t xml:space="preserve"> </w:t>
      </w:r>
      <w:r>
        <w:rPr>
          <w:spacing w:val="-2"/>
        </w:rPr>
        <w:t>слов;</w:t>
      </w:r>
    </w:p>
    <w:p w:rsidR="007A46EE" w:rsidRDefault="009E1D98">
      <w:pPr>
        <w:pStyle w:val="a3"/>
        <w:spacing w:before="153" w:line="355" w:lineRule="auto"/>
        <w:ind w:right="165" w:firstLine="710"/>
      </w:pPr>
      <w:r>
        <w:t xml:space="preserve">согласно заданному алгоритму находить в предложенном </w:t>
      </w:r>
      <w:r>
        <w:t>источнике информацию, представленную в явном виде;</w:t>
      </w:r>
    </w:p>
    <w:p w:rsidR="007A46EE" w:rsidRDefault="009E1D98">
      <w:pPr>
        <w:pStyle w:val="a3"/>
        <w:spacing w:line="355" w:lineRule="auto"/>
        <w:ind w:right="139" w:firstLine="710"/>
      </w:pPr>
      <w:r>
        <w:t>анализировать</w:t>
      </w:r>
      <w:r>
        <w:rPr>
          <w:spacing w:val="80"/>
          <w:w w:val="150"/>
        </w:rPr>
        <w:t xml:space="preserve">  </w:t>
      </w:r>
      <w:r>
        <w:t>текстовую,</w:t>
      </w:r>
      <w:r>
        <w:rPr>
          <w:spacing w:val="80"/>
          <w:w w:val="150"/>
        </w:rPr>
        <w:t xml:space="preserve">  </w:t>
      </w:r>
      <w:r>
        <w:t>графическую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звуковую</w:t>
      </w:r>
      <w:r>
        <w:rPr>
          <w:spacing w:val="80"/>
          <w:w w:val="150"/>
        </w:rPr>
        <w:t xml:space="preserve">  </w:t>
      </w:r>
      <w:r>
        <w:t xml:space="preserve">информацию в соответствии с учебной задачей; «читать» информацию, представленную в схеме, </w:t>
      </w:r>
      <w:r>
        <w:rPr>
          <w:spacing w:val="-2"/>
        </w:rPr>
        <w:t>таблице;</w:t>
      </w:r>
    </w:p>
    <w:p w:rsidR="007A46EE" w:rsidRDefault="009E1D98">
      <w:pPr>
        <w:pStyle w:val="a3"/>
        <w:spacing w:line="355" w:lineRule="auto"/>
        <w:ind w:right="150" w:firstLine="710"/>
      </w:pP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учителя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уроках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создавать</w:t>
      </w:r>
      <w:r>
        <w:rPr>
          <w:spacing w:val="40"/>
        </w:rPr>
        <w:t xml:space="preserve"> </w:t>
      </w:r>
      <w:r>
        <w:t>схемы,</w:t>
      </w:r>
      <w:r>
        <w:rPr>
          <w:spacing w:val="40"/>
        </w:rPr>
        <w:t xml:space="preserve"> </w:t>
      </w:r>
      <w:r>
        <w:t>таблицы</w:t>
      </w:r>
      <w:r>
        <w:rPr>
          <w:spacing w:val="40"/>
        </w:rPr>
        <w:t xml:space="preserve"> </w:t>
      </w:r>
      <w:r>
        <w:t>для представления информации.</w:t>
      </w:r>
    </w:p>
    <w:p w:rsidR="007A46EE" w:rsidRDefault="009E1D98">
      <w:pPr>
        <w:pStyle w:val="a5"/>
        <w:numPr>
          <w:ilvl w:val="3"/>
          <w:numId w:val="78"/>
        </w:numPr>
        <w:tabs>
          <w:tab w:val="left" w:pos="2323"/>
        </w:tabs>
        <w:spacing w:line="357" w:lineRule="auto"/>
        <w:ind w:right="149" w:firstLine="710"/>
        <w:jc w:val="both"/>
        <w:rPr>
          <w:sz w:val="28"/>
        </w:rPr>
      </w:pPr>
      <w:r>
        <w:rPr>
          <w:sz w:val="28"/>
        </w:rPr>
        <w:t xml:space="preserve">Общение как часть коммуникативных универсальных учебных </w:t>
      </w:r>
      <w:r>
        <w:rPr>
          <w:spacing w:val="-2"/>
          <w:sz w:val="28"/>
        </w:rPr>
        <w:t>действий:</w:t>
      </w:r>
    </w:p>
    <w:p w:rsidR="007A46EE" w:rsidRDefault="009E1D98">
      <w:pPr>
        <w:pStyle w:val="a3"/>
        <w:spacing w:line="318" w:lineRule="exact"/>
        <w:ind w:left="1136"/>
        <w:jc w:val="left"/>
      </w:pPr>
      <w:r>
        <w:rPr>
          <w:spacing w:val="-2"/>
        </w:rPr>
        <w:t>воспринимать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формулировать</w:t>
      </w:r>
      <w:r>
        <w:rPr>
          <w:spacing w:val="-4"/>
        </w:rPr>
        <w:t xml:space="preserve"> </w:t>
      </w:r>
      <w:r>
        <w:rPr>
          <w:spacing w:val="-2"/>
        </w:rPr>
        <w:t>суждения</w:t>
      </w:r>
      <w:r>
        <w:t xml:space="preserve"> </w:t>
      </w:r>
      <w:r>
        <w:rPr>
          <w:spacing w:val="-2"/>
        </w:rPr>
        <w:t>о</w:t>
      </w:r>
      <w:r>
        <w:rPr>
          <w:spacing w:val="2"/>
        </w:rPr>
        <w:t xml:space="preserve"> </w:t>
      </w:r>
      <w:r>
        <w:rPr>
          <w:spacing w:val="-2"/>
        </w:rPr>
        <w:t>языковых</w:t>
      </w:r>
      <w:r>
        <w:rPr>
          <w:spacing w:val="-12"/>
        </w:rPr>
        <w:t xml:space="preserve"> </w:t>
      </w:r>
      <w:r>
        <w:rPr>
          <w:spacing w:val="-2"/>
        </w:rPr>
        <w:t>единицах;</w:t>
      </w:r>
    </w:p>
    <w:p w:rsidR="007A46EE" w:rsidRDefault="009E1D98">
      <w:pPr>
        <w:pStyle w:val="a3"/>
        <w:tabs>
          <w:tab w:val="left" w:pos="2576"/>
          <w:tab w:val="left" w:pos="4463"/>
          <w:tab w:val="left" w:pos="6009"/>
          <w:tab w:val="left" w:pos="6374"/>
          <w:tab w:val="left" w:pos="8170"/>
          <w:tab w:val="left" w:pos="9664"/>
        </w:tabs>
        <w:spacing w:before="145" w:line="357" w:lineRule="auto"/>
        <w:ind w:right="160" w:firstLine="710"/>
        <w:jc w:val="left"/>
      </w:pPr>
      <w:r>
        <w:rPr>
          <w:spacing w:val="-2"/>
        </w:rPr>
        <w:t>проявлять</w:t>
      </w:r>
      <w:r>
        <w:tab/>
      </w:r>
      <w:r>
        <w:rPr>
          <w:spacing w:val="-2"/>
        </w:rPr>
        <w:t>уважительное</w:t>
      </w:r>
      <w:r>
        <w:tab/>
      </w:r>
      <w:r>
        <w:rPr>
          <w:spacing w:val="-2"/>
        </w:rPr>
        <w:t>отношение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собеседнику,</w:t>
      </w:r>
      <w:r>
        <w:tab/>
      </w:r>
      <w:r>
        <w:rPr>
          <w:spacing w:val="-2"/>
        </w:rPr>
        <w:t>соблюдать</w:t>
      </w:r>
      <w:r>
        <w:tab/>
      </w:r>
      <w:r>
        <w:rPr>
          <w:spacing w:val="-4"/>
        </w:rPr>
        <w:t xml:space="preserve">правила </w:t>
      </w:r>
      <w:r>
        <w:t>ведения диалога;</w:t>
      </w:r>
    </w:p>
    <w:p w:rsidR="007A46EE" w:rsidRDefault="009E1D98">
      <w:pPr>
        <w:pStyle w:val="a3"/>
        <w:spacing w:line="355" w:lineRule="auto"/>
        <w:ind w:firstLine="710"/>
        <w:jc w:val="left"/>
      </w:pPr>
      <w:r>
        <w:t>при</w:t>
      </w:r>
      <w:r>
        <w:t>знавать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существования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точек</w:t>
      </w:r>
      <w:r>
        <w:rPr>
          <w:spacing w:val="40"/>
        </w:rPr>
        <w:t xml:space="preserve"> </w:t>
      </w:r>
      <w:r>
        <w:t>зрения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анализа результатов наблюдения за языковыми единицами;</w:t>
      </w:r>
    </w:p>
    <w:p w:rsidR="007A46EE" w:rsidRDefault="009E1D98">
      <w:pPr>
        <w:pStyle w:val="a3"/>
        <w:tabs>
          <w:tab w:val="left" w:pos="2566"/>
          <w:tab w:val="left" w:pos="2922"/>
          <w:tab w:val="left" w:pos="5342"/>
          <w:tab w:val="left" w:pos="7066"/>
          <w:tab w:val="left" w:pos="7791"/>
          <w:tab w:val="left" w:pos="8866"/>
          <w:tab w:val="left" w:pos="9212"/>
        </w:tabs>
        <w:spacing w:line="357" w:lineRule="auto"/>
        <w:ind w:right="160" w:firstLine="710"/>
        <w:jc w:val="left"/>
      </w:pPr>
      <w:r>
        <w:rPr>
          <w:spacing w:val="-2"/>
        </w:rPr>
        <w:t>корректно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аргументированно</w:t>
      </w:r>
      <w:r>
        <w:tab/>
      </w:r>
      <w:r>
        <w:rPr>
          <w:spacing w:val="-2"/>
        </w:rPr>
        <w:t>высказывать</w:t>
      </w:r>
      <w:r>
        <w:tab/>
      </w:r>
      <w:r>
        <w:rPr>
          <w:spacing w:val="-4"/>
        </w:rPr>
        <w:t>своё</w:t>
      </w:r>
      <w:r>
        <w:tab/>
      </w:r>
      <w:r>
        <w:rPr>
          <w:spacing w:val="-2"/>
        </w:rPr>
        <w:t>мнение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 xml:space="preserve">результатах </w:t>
      </w:r>
      <w:r>
        <w:t>наблюдения за языковыми единицами;</w:t>
      </w:r>
    </w:p>
    <w:p w:rsidR="007A46EE" w:rsidRDefault="009E1D98">
      <w:pPr>
        <w:pStyle w:val="a3"/>
        <w:ind w:left="1136"/>
        <w:jc w:val="left"/>
      </w:pPr>
      <w:r>
        <w:rPr>
          <w:spacing w:val="-2"/>
        </w:rPr>
        <w:t>строить</w:t>
      </w:r>
      <w:r>
        <w:rPr>
          <w:spacing w:val="-1"/>
        </w:rPr>
        <w:t xml:space="preserve"> </w:t>
      </w:r>
      <w:r>
        <w:rPr>
          <w:spacing w:val="-2"/>
        </w:rPr>
        <w:t>устное диалогическое</w:t>
      </w:r>
      <w:r>
        <w:t xml:space="preserve"> </w:t>
      </w:r>
      <w:r>
        <w:rPr>
          <w:spacing w:val="-2"/>
        </w:rPr>
        <w:t>выказывание;</w:t>
      </w:r>
    </w:p>
    <w:p w:rsidR="007A46EE" w:rsidRDefault="009E1D98">
      <w:pPr>
        <w:pStyle w:val="a3"/>
        <w:tabs>
          <w:tab w:val="left" w:pos="2336"/>
          <w:tab w:val="left" w:pos="3387"/>
          <w:tab w:val="left" w:pos="5577"/>
          <w:tab w:val="left" w:pos="7508"/>
          <w:tab w:val="left" w:pos="8036"/>
          <w:tab w:val="left" w:pos="10019"/>
        </w:tabs>
        <w:spacing w:before="143" w:line="355" w:lineRule="auto"/>
        <w:ind w:left="502" w:right="142" w:firstLine="658"/>
        <w:jc w:val="right"/>
      </w:pPr>
      <w:r>
        <w:rPr>
          <w:spacing w:val="-2"/>
        </w:rPr>
        <w:t>строить</w:t>
      </w:r>
      <w:r>
        <w:tab/>
      </w:r>
      <w:r>
        <w:rPr>
          <w:spacing w:val="-2"/>
        </w:rPr>
        <w:t>устное</w:t>
      </w:r>
      <w:r>
        <w:tab/>
      </w:r>
      <w:r>
        <w:rPr>
          <w:spacing w:val="-2"/>
        </w:rPr>
        <w:t>монологическое</w:t>
      </w:r>
      <w:r>
        <w:tab/>
      </w:r>
      <w:r>
        <w:rPr>
          <w:spacing w:val="-2"/>
        </w:rPr>
        <w:t>высказывание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определённую</w:t>
      </w:r>
      <w:r>
        <w:tab/>
      </w:r>
      <w:r>
        <w:rPr>
          <w:spacing w:val="-6"/>
        </w:rPr>
        <w:t xml:space="preserve">тему,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наблюдения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соблюдением</w:t>
      </w:r>
      <w:r>
        <w:rPr>
          <w:spacing w:val="-5"/>
        </w:rPr>
        <w:t xml:space="preserve"> </w:t>
      </w:r>
      <w:r>
        <w:t>орфоэпических</w:t>
      </w:r>
      <w:r>
        <w:rPr>
          <w:spacing w:val="-3"/>
        </w:rPr>
        <w:t xml:space="preserve"> </w:t>
      </w:r>
      <w:r>
        <w:t>норм,</w:t>
      </w:r>
      <w:r>
        <w:rPr>
          <w:spacing w:val="-4"/>
        </w:rPr>
        <w:t xml:space="preserve"> </w:t>
      </w:r>
      <w:r>
        <w:t>правильной</w:t>
      </w:r>
      <w:r>
        <w:rPr>
          <w:spacing w:val="-7"/>
        </w:rPr>
        <w:t xml:space="preserve"> </w:t>
      </w:r>
      <w:r>
        <w:t>интонации; устно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письменно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простые</w:t>
      </w:r>
      <w:r>
        <w:rPr>
          <w:spacing w:val="40"/>
        </w:rPr>
        <w:t xml:space="preserve"> </w:t>
      </w:r>
      <w:r>
        <w:t>выводы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прочитанного</w:t>
      </w:r>
    </w:p>
    <w:p w:rsidR="007A46EE" w:rsidRDefault="009E1D98">
      <w:pPr>
        <w:pStyle w:val="a3"/>
        <w:spacing w:line="318" w:lineRule="exact"/>
        <w:jc w:val="left"/>
      </w:pPr>
      <w:r>
        <w:rPr>
          <w:spacing w:val="-2"/>
        </w:rPr>
        <w:t>или</w:t>
      </w:r>
      <w:r>
        <w:rPr>
          <w:spacing w:val="-8"/>
        </w:rPr>
        <w:t xml:space="preserve"> </w:t>
      </w:r>
      <w:r>
        <w:rPr>
          <w:spacing w:val="-2"/>
        </w:rPr>
        <w:t>услышанного</w:t>
      </w:r>
      <w:r>
        <w:rPr>
          <w:spacing w:val="-4"/>
        </w:rPr>
        <w:t xml:space="preserve"> </w:t>
      </w:r>
      <w:r>
        <w:rPr>
          <w:spacing w:val="-2"/>
        </w:rPr>
        <w:t>текста.</w:t>
      </w:r>
    </w:p>
    <w:p w:rsidR="007A46EE" w:rsidRDefault="009E1D98">
      <w:pPr>
        <w:pStyle w:val="a5"/>
        <w:numPr>
          <w:ilvl w:val="3"/>
          <w:numId w:val="78"/>
        </w:numPr>
        <w:tabs>
          <w:tab w:val="left" w:pos="2323"/>
        </w:tabs>
        <w:spacing w:before="158" w:line="355" w:lineRule="auto"/>
        <w:ind w:right="222" w:firstLine="710"/>
        <w:rPr>
          <w:sz w:val="28"/>
        </w:rPr>
      </w:pPr>
      <w:r>
        <w:rPr>
          <w:sz w:val="28"/>
        </w:rPr>
        <w:t>Самоорганизация</w:t>
      </w:r>
      <w:r>
        <w:rPr>
          <w:spacing w:val="35"/>
          <w:sz w:val="28"/>
        </w:rPr>
        <w:t xml:space="preserve"> </w:t>
      </w:r>
      <w:r>
        <w:rPr>
          <w:sz w:val="28"/>
        </w:rPr>
        <w:t>как</w:t>
      </w:r>
      <w:r>
        <w:rPr>
          <w:spacing w:val="32"/>
          <w:sz w:val="28"/>
        </w:rPr>
        <w:t xml:space="preserve"> </w:t>
      </w:r>
      <w:r>
        <w:rPr>
          <w:sz w:val="28"/>
        </w:rPr>
        <w:t>часть</w:t>
      </w:r>
      <w:r>
        <w:rPr>
          <w:spacing w:val="3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34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учебных </w:t>
      </w:r>
      <w:r>
        <w:rPr>
          <w:spacing w:val="-2"/>
          <w:sz w:val="28"/>
        </w:rPr>
        <w:t>действий:</w:t>
      </w:r>
    </w:p>
    <w:p w:rsidR="007A46EE" w:rsidRDefault="009E1D98">
      <w:pPr>
        <w:pStyle w:val="a3"/>
        <w:spacing w:before="3" w:line="355" w:lineRule="auto"/>
        <w:ind w:firstLine="710"/>
        <w:jc w:val="left"/>
      </w:pPr>
      <w:r>
        <w:t>планировать</w:t>
      </w:r>
      <w:r>
        <w:rPr>
          <w:spacing w:val="3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учителя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решению</w:t>
      </w:r>
      <w:r>
        <w:rPr>
          <w:spacing w:val="32"/>
        </w:rPr>
        <w:t xml:space="preserve"> </w:t>
      </w:r>
      <w:r>
        <w:t xml:space="preserve">орфографической </w:t>
      </w:r>
      <w:r>
        <w:rPr>
          <w:spacing w:val="-2"/>
        </w:rPr>
        <w:t>задачи;</w:t>
      </w:r>
    </w:p>
    <w:p w:rsidR="007A46EE" w:rsidRDefault="009E1D98">
      <w:pPr>
        <w:pStyle w:val="a3"/>
        <w:spacing w:line="319" w:lineRule="exact"/>
        <w:ind w:left="1136"/>
        <w:jc w:val="left"/>
      </w:pPr>
      <w:r>
        <w:rPr>
          <w:spacing w:val="-2"/>
        </w:rPr>
        <w:t>выстраивать последовательность</w:t>
      </w:r>
      <w:r>
        <w:rPr>
          <w:spacing w:val="6"/>
        </w:rPr>
        <w:t xml:space="preserve"> </w:t>
      </w:r>
      <w:r>
        <w:rPr>
          <w:spacing w:val="-2"/>
        </w:rPr>
        <w:t>выбранных</w:t>
      </w:r>
      <w:r>
        <w:rPr>
          <w:spacing w:val="-7"/>
        </w:rPr>
        <w:t xml:space="preserve"> </w:t>
      </w:r>
      <w:r>
        <w:rPr>
          <w:spacing w:val="-2"/>
        </w:rPr>
        <w:t>действий.</w:t>
      </w:r>
    </w:p>
    <w:p w:rsidR="007A46EE" w:rsidRDefault="007A46EE">
      <w:pPr>
        <w:pStyle w:val="a3"/>
        <w:spacing w:line="319" w:lineRule="exact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3"/>
          <w:numId w:val="78"/>
        </w:numPr>
        <w:tabs>
          <w:tab w:val="left" w:pos="2323"/>
        </w:tabs>
        <w:spacing w:line="355" w:lineRule="auto"/>
        <w:ind w:right="150" w:firstLine="710"/>
        <w:jc w:val="both"/>
        <w:rPr>
          <w:sz w:val="28"/>
        </w:rPr>
      </w:pPr>
      <w:r>
        <w:rPr>
          <w:sz w:val="28"/>
        </w:rPr>
        <w:t xml:space="preserve">Самоконтроль как часть регулятивных универсальных учебных </w:t>
      </w:r>
      <w:r>
        <w:rPr>
          <w:spacing w:val="-2"/>
          <w:sz w:val="28"/>
        </w:rPr>
        <w:t>действий:</w:t>
      </w:r>
    </w:p>
    <w:p w:rsidR="007A46EE" w:rsidRDefault="009E1D98">
      <w:pPr>
        <w:pStyle w:val="a3"/>
        <w:spacing w:line="355" w:lineRule="auto"/>
        <w:ind w:right="145" w:firstLine="710"/>
      </w:pPr>
      <w:r>
        <w:t>устанавливать с помощью учителя причины успеха (неудач) при выполнении заданий по русскому языку;</w:t>
      </w:r>
    </w:p>
    <w:p w:rsidR="007A46EE" w:rsidRDefault="009E1D98">
      <w:pPr>
        <w:pStyle w:val="a3"/>
        <w:spacing w:line="355" w:lineRule="auto"/>
        <w:ind w:right="143" w:firstLine="710"/>
      </w:pPr>
      <w:r>
        <w:t>корректировать с помощью учителя свои учебные действия для преодоления ошибок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выделени</w:t>
      </w:r>
      <w:r>
        <w:t>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слове</w:t>
      </w:r>
      <w:r>
        <w:rPr>
          <w:spacing w:val="80"/>
          <w:w w:val="150"/>
        </w:rPr>
        <w:t xml:space="preserve"> </w:t>
      </w:r>
      <w:r>
        <w:t>корня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окончания,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списывании</w:t>
      </w:r>
      <w:r>
        <w:rPr>
          <w:spacing w:val="80"/>
        </w:rPr>
        <w:t xml:space="preserve"> </w:t>
      </w:r>
      <w:r>
        <w:t>текстов и записи под диктовку.</w:t>
      </w:r>
    </w:p>
    <w:p w:rsidR="007A46EE" w:rsidRDefault="009E1D98">
      <w:pPr>
        <w:pStyle w:val="a5"/>
        <w:numPr>
          <w:ilvl w:val="3"/>
          <w:numId w:val="78"/>
        </w:numPr>
        <w:tabs>
          <w:tab w:val="left" w:pos="2329"/>
        </w:tabs>
        <w:spacing w:line="318" w:lineRule="exact"/>
        <w:ind w:left="2329" w:hanging="1193"/>
        <w:jc w:val="both"/>
        <w:rPr>
          <w:sz w:val="28"/>
        </w:rPr>
      </w:pPr>
      <w:r>
        <w:rPr>
          <w:spacing w:val="-2"/>
          <w:sz w:val="28"/>
        </w:rPr>
        <w:t>Совместная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деятельность:</w:t>
      </w:r>
    </w:p>
    <w:p w:rsidR="007A46EE" w:rsidRDefault="009E1D98">
      <w:pPr>
        <w:pStyle w:val="a3"/>
        <w:spacing w:before="149" w:line="355" w:lineRule="auto"/>
        <w:ind w:right="146" w:firstLine="710"/>
      </w:pPr>
      <w:r>
        <w:t>строить</w:t>
      </w:r>
      <w:r>
        <w:rPr>
          <w:spacing w:val="80"/>
        </w:rPr>
        <w:t xml:space="preserve">  </w:t>
      </w:r>
      <w:r>
        <w:t>действия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достижению</w:t>
      </w:r>
      <w:r>
        <w:rPr>
          <w:spacing w:val="80"/>
        </w:rPr>
        <w:t xml:space="preserve">  </w:t>
      </w:r>
      <w:r>
        <w:t>цели</w:t>
      </w:r>
      <w:r>
        <w:rPr>
          <w:spacing w:val="80"/>
        </w:rPr>
        <w:t xml:space="preserve">  </w:t>
      </w:r>
      <w:r>
        <w:t>совместной</w:t>
      </w:r>
      <w:r>
        <w:rPr>
          <w:spacing w:val="80"/>
        </w:rPr>
        <w:t xml:space="preserve">  </w:t>
      </w:r>
      <w:r>
        <w:t>деятельности при выполнении парных и групповых заданий на уроках русского языка: распределять роли, дог</w:t>
      </w:r>
      <w:r>
        <w:t>овариваться, корректно делать замечания и высказывать пожелания</w:t>
      </w:r>
      <w:r>
        <w:rPr>
          <w:spacing w:val="40"/>
        </w:rPr>
        <w:t xml:space="preserve">  </w:t>
      </w:r>
      <w:r>
        <w:t>участникам</w:t>
      </w:r>
      <w:r>
        <w:rPr>
          <w:spacing w:val="40"/>
        </w:rPr>
        <w:t xml:space="preserve">  </w:t>
      </w:r>
      <w:r>
        <w:t>совместной</w:t>
      </w:r>
      <w:r>
        <w:rPr>
          <w:spacing w:val="40"/>
        </w:rPr>
        <w:t xml:space="preserve">  </w:t>
      </w:r>
      <w:r>
        <w:t>работы,</w:t>
      </w:r>
      <w:r>
        <w:rPr>
          <w:spacing w:val="40"/>
        </w:rPr>
        <w:t xml:space="preserve">  </w:t>
      </w:r>
      <w:r>
        <w:t>спокойно</w:t>
      </w:r>
      <w:r>
        <w:rPr>
          <w:spacing w:val="40"/>
        </w:rPr>
        <w:t xml:space="preserve">  </w:t>
      </w:r>
      <w:r>
        <w:t>принимать</w:t>
      </w:r>
      <w:r>
        <w:rPr>
          <w:spacing w:val="40"/>
        </w:rPr>
        <w:t xml:space="preserve">  </w:t>
      </w:r>
      <w:r>
        <w:t>замечания</w:t>
      </w:r>
      <w:r>
        <w:rPr>
          <w:spacing w:val="80"/>
        </w:rPr>
        <w:t xml:space="preserve"> </w:t>
      </w:r>
      <w:r>
        <w:t>в свой адрес, мирно решать конфликты (в том числе с помощью учителя);</w:t>
      </w:r>
    </w:p>
    <w:p w:rsidR="007A46EE" w:rsidRDefault="009E1D98">
      <w:pPr>
        <w:pStyle w:val="a3"/>
        <w:spacing w:before="4" w:line="355" w:lineRule="auto"/>
        <w:ind w:left="1136" w:right="2134"/>
        <w:jc w:val="left"/>
      </w:pPr>
      <w:r>
        <w:t>совместно</w:t>
      </w:r>
      <w:r>
        <w:rPr>
          <w:spacing w:val="-18"/>
        </w:rPr>
        <w:t xml:space="preserve"> </w:t>
      </w:r>
      <w:r>
        <w:t>обсуждать</w:t>
      </w:r>
      <w:r>
        <w:rPr>
          <w:spacing w:val="-17"/>
        </w:rPr>
        <w:t xml:space="preserve"> </w:t>
      </w:r>
      <w:r>
        <w:t>процесс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результат</w:t>
      </w:r>
      <w:r>
        <w:rPr>
          <w:spacing w:val="-18"/>
        </w:rPr>
        <w:t xml:space="preserve"> </w:t>
      </w:r>
      <w:r>
        <w:t>работы; ответственно выполнять свою часть работы;</w:t>
      </w:r>
    </w:p>
    <w:p w:rsidR="007A46EE" w:rsidRDefault="009E1D98">
      <w:pPr>
        <w:pStyle w:val="a3"/>
        <w:spacing w:before="2"/>
        <w:ind w:left="1136"/>
        <w:jc w:val="left"/>
      </w:pPr>
      <w:r>
        <w:t>оценивать</w:t>
      </w:r>
      <w:r>
        <w:rPr>
          <w:spacing w:val="-16"/>
        </w:rPr>
        <w:t xml:space="preserve"> </w:t>
      </w:r>
      <w:r>
        <w:t>свой</w:t>
      </w:r>
      <w:r>
        <w:rPr>
          <w:spacing w:val="-10"/>
        </w:rPr>
        <w:t xml:space="preserve"> </w:t>
      </w:r>
      <w:r>
        <w:t>вклад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общий</w:t>
      </w:r>
      <w:r>
        <w:rPr>
          <w:spacing w:val="-10"/>
        </w:rPr>
        <w:t xml:space="preserve"> </w:t>
      </w:r>
      <w:r>
        <w:rPr>
          <w:spacing w:val="-2"/>
        </w:rPr>
        <w:t>результат.</w:t>
      </w:r>
    </w:p>
    <w:p w:rsidR="007A46EE" w:rsidRDefault="009E1D98">
      <w:pPr>
        <w:pStyle w:val="a5"/>
        <w:numPr>
          <w:ilvl w:val="1"/>
          <w:numId w:val="77"/>
        </w:numPr>
        <w:tabs>
          <w:tab w:val="left" w:pos="1768"/>
        </w:tabs>
        <w:spacing w:before="148"/>
        <w:ind w:left="1768" w:hanging="632"/>
        <w:rPr>
          <w:sz w:val="28"/>
        </w:rPr>
      </w:pP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3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7A46EE" w:rsidRDefault="009E1D98">
      <w:pPr>
        <w:pStyle w:val="a5"/>
        <w:numPr>
          <w:ilvl w:val="2"/>
          <w:numId w:val="77"/>
        </w:numPr>
        <w:tabs>
          <w:tab w:val="left" w:pos="1979"/>
        </w:tabs>
        <w:spacing w:before="154"/>
        <w:ind w:left="1979" w:hanging="843"/>
        <w:rPr>
          <w:sz w:val="28"/>
        </w:rPr>
      </w:pPr>
      <w:r>
        <w:rPr>
          <w:sz w:val="28"/>
        </w:rPr>
        <w:t>Сведения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языке.</w:t>
      </w:r>
    </w:p>
    <w:p w:rsidR="007A46EE" w:rsidRDefault="009E1D98">
      <w:pPr>
        <w:pStyle w:val="a3"/>
        <w:spacing w:before="158" w:line="355" w:lineRule="auto"/>
        <w:ind w:right="157" w:firstLine="710"/>
      </w:pPr>
      <w:r>
        <w:t>Русский язык как государственный язык Российской Федерации. Методы познания языка: наблюдение, анализ, лингв</w:t>
      </w:r>
      <w:r>
        <w:t>истический эксперимент.</w:t>
      </w:r>
    </w:p>
    <w:p w:rsidR="007A46EE" w:rsidRDefault="009E1D98">
      <w:pPr>
        <w:pStyle w:val="a5"/>
        <w:numPr>
          <w:ilvl w:val="2"/>
          <w:numId w:val="77"/>
        </w:numPr>
        <w:tabs>
          <w:tab w:val="left" w:pos="1979"/>
        </w:tabs>
        <w:spacing w:before="3"/>
        <w:ind w:left="1979" w:hanging="843"/>
        <w:jc w:val="both"/>
        <w:rPr>
          <w:sz w:val="28"/>
        </w:rPr>
      </w:pPr>
      <w:r>
        <w:rPr>
          <w:sz w:val="28"/>
        </w:rPr>
        <w:t>Фонетика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графика.</w:t>
      </w:r>
    </w:p>
    <w:p w:rsidR="007A46EE" w:rsidRDefault="009E1D98">
      <w:pPr>
        <w:pStyle w:val="a3"/>
        <w:spacing w:before="148" w:line="355" w:lineRule="auto"/>
        <w:ind w:right="143" w:firstLine="710"/>
      </w:pPr>
      <w: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</w:t>
      </w:r>
      <w:r>
        <w:t xml:space="preserve">ков, условия использования при письме разделительных мягкого и твёрдого знаков (повторение </w:t>
      </w:r>
      <w:r>
        <w:rPr>
          <w:spacing w:val="-2"/>
        </w:rPr>
        <w:t>изученного).</w:t>
      </w:r>
    </w:p>
    <w:p w:rsidR="007A46EE" w:rsidRDefault="009E1D98">
      <w:pPr>
        <w:pStyle w:val="a3"/>
        <w:spacing w:line="357" w:lineRule="auto"/>
        <w:ind w:right="156" w:firstLine="710"/>
      </w:pPr>
      <w:r>
        <w:t>Соотношение</w:t>
      </w:r>
      <w:r>
        <w:rPr>
          <w:spacing w:val="40"/>
        </w:rPr>
        <w:t xml:space="preserve"> </w:t>
      </w:r>
      <w:r>
        <w:t>звукового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буквенного</w:t>
      </w:r>
      <w:r>
        <w:rPr>
          <w:spacing w:val="40"/>
        </w:rPr>
        <w:t xml:space="preserve"> </w:t>
      </w:r>
      <w:r>
        <w:t>состава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словах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разделительными</w:t>
      </w:r>
      <w:r>
        <w:rPr>
          <w:spacing w:val="80"/>
        </w:rPr>
        <w:t xml:space="preserve"> </w:t>
      </w:r>
      <w:r>
        <w:t>ь и ъ, в словах с непроизносимыми согласными.</w:t>
      </w:r>
    </w:p>
    <w:p w:rsidR="007A46EE" w:rsidRDefault="009E1D98">
      <w:pPr>
        <w:pStyle w:val="a3"/>
        <w:spacing w:line="355" w:lineRule="auto"/>
        <w:ind w:right="164" w:firstLine="710"/>
      </w:pPr>
      <w:r>
        <w:t xml:space="preserve">Использование алфавита при работе со словарями, справочниками, </w:t>
      </w:r>
      <w:r>
        <w:rPr>
          <w:spacing w:val="-2"/>
        </w:rPr>
        <w:t>каталогами.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2"/>
          <w:numId w:val="77"/>
        </w:numPr>
        <w:tabs>
          <w:tab w:val="left" w:pos="1979"/>
        </w:tabs>
        <w:ind w:left="1979" w:hanging="843"/>
        <w:jc w:val="both"/>
        <w:rPr>
          <w:sz w:val="28"/>
        </w:rPr>
      </w:pPr>
      <w:r>
        <w:rPr>
          <w:spacing w:val="-2"/>
          <w:sz w:val="28"/>
        </w:rPr>
        <w:t>Орфоэпия.</w:t>
      </w:r>
    </w:p>
    <w:p w:rsidR="007A46EE" w:rsidRDefault="009E1D98">
      <w:pPr>
        <w:pStyle w:val="a3"/>
        <w:spacing w:before="153" w:line="355" w:lineRule="auto"/>
        <w:ind w:right="130" w:firstLine="710"/>
      </w:pPr>
      <w:r>
        <w:t>Нормы</w:t>
      </w:r>
      <w:r>
        <w:rPr>
          <w:spacing w:val="40"/>
        </w:rPr>
        <w:t xml:space="preserve">  </w:t>
      </w:r>
      <w:r>
        <w:t>произношения</w:t>
      </w:r>
      <w:r>
        <w:rPr>
          <w:spacing w:val="40"/>
        </w:rPr>
        <w:t xml:space="preserve">  </w:t>
      </w:r>
      <w:r>
        <w:t>звуков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сочетаний</w:t>
      </w:r>
      <w:r>
        <w:rPr>
          <w:spacing w:val="40"/>
        </w:rPr>
        <w:t xml:space="preserve">  </w:t>
      </w:r>
      <w:r>
        <w:t>звуков;</w:t>
      </w:r>
      <w:r>
        <w:rPr>
          <w:spacing w:val="40"/>
        </w:rPr>
        <w:t xml:space="preserve">  </w:t>
      </w:r>
      <w:r>
        <w:t>ударение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словах в</w:t>
      </w:r>
      <w:r>
        <w:rPr>
          <w:spacing w:val="80"/>
        </w:rPr>
        <w:t xml:space="preserve">  </w:t>
      </w:r>
      <w:r>
        <w:t>соответствии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нормами</w:t>
      </w:r>
      <w:r>
        <w:rPr>
          <w:spacing w:val="78"/>
        </w:rPr>
        <w:t xml:space="preserve">  </w:t>
      </w:r>
      <w:r>
        <w:t>современного</w:t>
      </w:r>
      <w:r>
        <w:rPr>
          <w:spacing w:val="80"/>
        </w:rPr>
        <w:t xml:space="preserve">  </w:t>
      </w:r>
      <w:r>
        <w:t>русского</w:t>
      </w:r>
      <w:r>
        <w:rPr>
          <w:spacing w:val="80"/>
        </w:rPr>
        <w:t xml:space="preserve">  </w:t>
      </w:r>
      <w:r>
        <w:t>литературного</w:t>
      </w:r>
      <w:r>
        <w:rPr>
          <w:spacing w:val="80"/>
        </w:rPr>
        <w:t xml:space="preserve">  </w:t>
      </w:r>
      <w:r>
        <w:t>языка (на ограниченном перечне слов, отрабатываемом в учебнике).</w:t>
      </w:r>
    </w:p>
    <w:p w:rsidR="007A46EE" w:rsidRDefault="009E1D98">
      <w:pPr>
        <w:pStyle w:val="a3"/>
        <w:spacing w:line="319" w:lineRule="exact"/>
        <w:ind w:left="1136"/>
      </w:pPr>
      <w:r>
        <w:rPr>
          <w:spacing w:val="-2"/>
        </w:rPr>
        <w:t>Использование</w:t>
      </w:r>
      <w:r>
        <w:rPr>
          <w:spacing w:val="-5"/>
        </w:rPr>
        <w:t xml:space="preserve"> </w:t>
      </w:r>
      <w:r>
        <w:rPr>
          <w:spacing w:val="-2"/>
        </w:rPr>
        <w:t>орфоэпического</w:t>
      </w:r>
      <w:r>
        <w:rPr>
          <w:spacing w:val="-6"/>
        </w:rPr>
        <w:t xml:space="preserve"> </w:t>
      </w:r>
      <w:r>
        <w:rPr>
          <w:spacing w:val="-2"/>
        </w:rPr>
        <w:t>словаря</w:t>
      </w:r>
      <w:r>
        <w:rPr>
          <w:spacing w:val="6"/>
        </w:rP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2"/>
        </w:rPr>
        <w:t>решения</w:t>
      </w:r>
      <w:r>
        <w:rPr>
          <w:spacing w:val="-4"/>
        </w:rPr>
        <w:t xml:space="preserve"> </w:t>
      </w:r>
      <w:r>
        <w:rPr>
          <w:spacing w:val="-2"/>
        </w:rPr>
        <w:t>практических</w:t>
      </w:r>
      <w:r>
        <w:rPr>
          <w:spacing w:val="-10"/>
        </w:rPr>
        <w:t xml:space="preserve"> </w:t>
      </w:r>
      <w:r>
        <w:rPr>
          <w:spacing w:val="-2"/>
        </w:rPr>
        <w:t>задач.</w:t>
      </w:r>
    </w:p>
    <w:p w:rsidR="007A46EE" w:rsidRDefault="009E1D98">
      <w:pPr>
        <w:pStyle w:val="a5"/>
        <w:numPr>
          <w:ilvl w:val="2"/>
          <w:numId w:val="77"/>
        </w:numPr>
        <w:tabs>
          <w:tab w:val="left" w:pos="1979"/>
        </w:tabs>
        <w:spacing w:before="158"/>
        <w:ind w:left="1979" w:hanging="843"/>
        <w:jc w:val="both"/>
        <w:rPr>
          <w:sz w:val="28"/>
        </w:rPr>
      </w:pPr>
      <w:r>
        <w:rPr>
          <w:spacing w:val="-2"/>
          <w:sz w:val="28"/>
        </w:rPr>
        <w:t>Лексика.</w:t>
      </w:r>
    </w:p>
    <w:p w:rsidR="007A46EE" w:rsidRDefault="009E1D98">
      <w:pPr>
        <w:pStyle w:val="a3"/>
        <w:spacing w:before="154"/>
        <w:ind w:left="1136"/>
      </w:pPr>
      <w:r>
        <w:rPr>
          <w:spacing w:val="-2"/>
        </w:rPr>
        <w:t>Повторение:</w:t>
      </w:r>
      <w:r>
        <w:rPr>
          <w:spacing w:val="-11"/>
        </w:rPr>
        <w:t xml:space="preserve"> </w:t>
      </w:r>
      <w:r>
        <w:rPr>
          <w:spacing w:val="-2"/>
        </w:rPr>
        <w:t>лексическое</w:t>
      </w:r>
      <w:r>
        <w:rPr>
          <w:spacing w:val="10"/>
        </w:rPr>
        <w:t xml:space="preserve"> </w:t>
      </w:r>
      <w:r>
        <w:rPr>
          <w:spacing w:val="-2"/>
        </w:rPr>
        <w:t>значение</w:t>
      </w:r>
      <w:r>
        <w:rPr>
          <w:spacing w:val="2"/>
        </w:rPr>
        <w:t xml:space="preserve"> </w:t>
      </w:r>
      <w:r>
        <w:rPr>
          <w:spacing w:val="-2"/>
        </w:rPr>
        <w:t>слова.</w:t>
      </w:r>
    </w:p>
    <w:p w:rsidR="007A46EE" w:rsidRDefault="009E1D98">
      <w:pPr>
        <w:pStyle w:val="a3"/>
        <w:spacing w:before="153" w:line="355" w:lineRule="auto"/>
        <w:ind w:right="166" w:firstLine="710"/>
      </w:pPr>
      <w:r>
        <w:t xml:space="preserve">Прямое и переносное значение слова (ознакомление). Устаревшие слова </w:t>
      </w:r>
      <w:r>
        <w:rPr>
          <w:spacing w:val="-2"/>
        </w:rPr>
        <w:t>(озна</w:t>
      </w:r>
      <w:r>
        <w:rPr>
          <w:spacing w:val="-2"/>
        </w:rPr>
        <w:t>комление).</w:t>
      </w:r>
    </w:p>
    <w:p w:rsidR="007A46EE" w:rsidRDefault="009E1D98">
      <w:pPr>
        <w:pStyle w:val="a5"/>
        <w:numPr>
          <w:ilvl w:val="2"/>
          <w:numId w:val="77"/>
        </w:numPr>
        <w:tabs>
          <w:tab w:val="left" w:pos="1979"/>
        </w:tabs>
        <w:spacing w:before="3"/>
        <w:ind w:left="1979" w:hanging="843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18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(морфемика).</w:t>
      </w:r>
    </w:p>
    <w:p w:rsidR="007A46EE" w:rsidRDefault="009E1D98">
      <w:pPr>
        <w:pStyle w:val="a3"/>
        <w:spacing w:before="153" w:line="355" w:lineRule="auto"/>
        <w:ind w:right="143" w:firstLine="710"/>
      </w:pPr>
      <w:r>
        <w:t>Корень как обязательная часть слова; однокоренные (родственные) слова; признаки</w:t>
      </w:r>
      <w:r>
        <w:rPr>
          <w:spacing w:val="80"/>
          <w:w w:val="150"/>
        </w:rPr>
        <w:t xml:space="preserve"> </w:t>
      </w:r>
      <w:r>
        <w:t>однокоренных</w:t>
      </w:r>
      <w:r>
        <w:rPr>
          <w:spacing w:val="80"/>
          <w:w w:val="150"/>
        </w:rPr>
        <w:t xml:space="preserve"> </w:t>
      </w:r>
      <w:r>
        <w:t>(родственных)</w:t>
      </w:r>
      <w:r>
        <w:rPr>
          <w:spacing w:val="80"/>
          <w:w w:val="150"/>
        </w:rPr>
        <w:t xml:space="preserve"> </w:t>
      </w:r>
      <w:r>
        <w:t>слов;</w:t>
      </w:r>
      <w:r>
        <w:rPr>
          <w:spacing w:val="80"/>
          <w:w w:val="150"/>
        </w:rPr>
        <w:t xml:space="preserve"> </w:t>
      </w:r>
      <w:r>
        <w:t>различение</w:t>
      </w:r>
      <w:r>
        <w:rPr>
          <w:spacing w:val="80"/>
          <w:w w:val="150"/>
        </w:rPr>
        <w:t xml:space="preserve"> </w:t>
      </w:r>
      <w:r>
        <w:t>однокоренных</w:t>
      </w:r>
      <w:r>
        <w:rPr>
          <w:spacing w:val="80"/>
          <w:w w:val="150"/>
        </w:rPr>
        <w:t xml:space="preserve"> </w:t>
      </w:r>
      <w:r>
        <w:t>слов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синонимов,</w:t>
      </w:r>
      <w:r>
        <w:rPr>
          <w:spacing w:val="80"/>
        </w:rPr>
        <w:t xml:space="preserve"> </w:t>
      </w:r>
      <w:r>
        <w:t>однокоренных</w:t>
      </w:r>
      <w:r>
        <w:rPr>
          <w:spacing w:val="64"/>
        </w:rPr>
        <w:t xml:space="preserve"> </w:t>
      </w:r>
      <w:r>
        <w:t>слов</w:t>
      </w:r>
      <w:r>
        <w:rPr>
          <w:spacing w:val="72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слов</w:t>
      </w:r>
      <w:r>
        <w:rPr>
          <w:spacing w:val="71"/>
        </w:rPr>
        <w:t xml:space="preserve"> </w:t>
      </w:r>
      <w:r>
        <w:t>с</w:t>
      </w:r>
      <w:r>
        <w:rPr>
          <w:spacing w:val="74"/>
        </w:rPr>
        <w:t xml:space="preserve"> </w:t>
      </w:r>
      <w:r>
        <w:t>омонимичными</w:t>
      </w:r>
      <w:r>
        <w:rPr>
          <w:spacing w:val="74"/>
        </w:rPr>
        <w:t xml:space="preserve"> </w:t>
      </w:r>
      <w:r>
        <w:t>корнями;</w:t>
      </w:r>
      <w:r>
        <w:rPr>
          <w:spacing w:val="72"/>
        </w:rPr>
        <w:t xml:space="preserve"> </w:t>
      </w:r>
      <w:r>
        <w:t>выделение в словах корня (простые случаи); окончание как изменяемая часть слова</w:t>
      </w:r>
      <w:r>
        <w:rPr>
          <w:spacing w:val="40"/>
        </w:rPr>
        <w:t xml:space="preserve"> </w:t>
      </w:r>
      <w:r>
        <w:t>(повторение изученного).</w:t>
      </w:r>
    </w:p>
    <w:p w:rsidR="007A46EE" w:rsidRDefault="009E1D98">
      <w:pPr>
        <w:pStyle w:val="a3"/>
        <w:spacing w:line="355" w:lineRule="auto"/>
        <w:ind w:right="137" w:firstLine="710"/>
      </w:pPr>
      <w:r>
        <w:t>Однокоренные слова и формы одного и того же слова. Корень, приставка, суффикс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значимые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слова.</w:t>
      </w:r>
      <w:r>
        <w:rPr>
          <w:spacing w:val="40"/>
        </w:rPr>
        <w:t xml:space="preserve"> </w:t>
      </w:r>
      <w:r>
        <w:t>Нулевое</w:t>
      </w:r>
      <w:r>
        <w:rPr>
          <w:spacing w:val="40"/>
        </w:rPr>
        <w:t xml:space="preserve"> </w:t>
      </w:r>
      <w:r>
        <w:t>окончание</w:t>
      </w:r>
      <w:r>
        <w:rPr>
          <w:spacing w:val="40"/>
        </w:rPr>
        <w:t xml:space="preserve"> </w:t>
      </w:r>
      <w:r>
        <w:t>(ознакомление).</w:t>
      </w:r>
      <w:r>
        <w:rPr>
          <w:spacing w:val="40"/>
        </w:rPr>
        <w:t xml:space="preserve"> </w:t>
      </w:r>
      <w:r>
        <w:t>Выделение в сло</w:t>
      </w:r>
      <w:r>
        <w:t xml:space="preserve">вах с однозначно выделяемыми морфемами окончания, корня, приставки, </w:t>
      </w:r>
      <w:r>
        <w:rPr>
          <w:spacing w:val="-2"/>
        </w:rPr>
        <w:t>суффикса.</w:t>
      </w:r>
    </w:p>
    <w:p w:rsidR="007A46EE" w:rsidRDefault="009E1D98">
      <w:pPr>
        <w:pStyle w:val="a5"/>
        <w:numPr>
          <w:ilvl w:val="2"/>
          <w:numId w:val="77"/>
        </w:numPr>
        <w:tabs>
          <w:tab w:val="left" w:pos="1979"/>
        </w:tabs>
        <w:spacing w:line="355" w:lineRule="auto"/>
        <w:ind w:left="1136" w:right="7221" w:firstLine="0"/>
        <w:jc w:val="both"/>
        <w:rPr>
          <w:sz w:val="28"/>
        </w:rPr>
      </w:pPr>
      <w:r>
        <w:rPr>
          <w:spacing w:val="-4"/>
          <w:sz w:val="28"/>
        </w:rPr>
        <w:t xml:space="preserve">Морфология. </w:t>
      </w:r>
      <w:r>
        <w:rPr>
          <w:sz w:val="28"/>
        </w:rPr>
        <w:t>Части речи.</w:t>
      </w:r>
    </w:p>
    <w:p w:rsidR="007A46EE" w:rsidRDefault="009E1D98">
      <w:pPr>
        <w:pStyle w:val="a3"/>
        <w:spacing w:line="355" w:lineRule="auto"/>
        <w:ind w:right="147" w:firstLine="710"/>
      </w:pPr>
      <w: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</w:t>
      </w:r>
      <w:r>
        <w:t>мя существительное. Изменение имён существительных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падежам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числам</w:t>
      </w:r>
      <w:r>
        <w:rPr>
          <w:spacing w:val="80"/>
        </w:rPr>
        <w:t xml:space="preserve"> </w:t>
      </w:r>
      <w:r>
        <w:t>(склонение).</w:t>
      </w:r>
      <w:r>
        <w:rPr>
          <w:spacing w:val="80"/>
        </w:rPr>
        <w:t xml:space="preserve"> </w:t>
      </w:r>
      <w:r>
        <w:t>Имена</w:t>
      </w:r>
      <w:r>
        <w:rPr>
          <w:spacing w:val="80"/>
        </w:rPr>
        <w:t xml:space="preserve"> </w:t>
      </w:r>
      <w:r>
        <w:t>существительные</w:t>
      </w:r>
      <w:r>
        <w:rPr>
          <w:spacing w:val="80"/>
        </w:rPr>
        <w:t xml:space="preserve"> </w:t>
      </w:r>
      <w:r>
        <w:t>1, 2, 3­го склонения. Имена существительные одушевлённые и неодушевлённые.</w:t>
      </w:r>
    </w:p>
    <w:p w:rsidR="007A46EE" w:rsidRDefault="009E1D98">
      <w:pPr>
        <w:pStyle w:val="a3"/>
        <w:spacing w:line="355" w:lineRule="auto"/>
        <w:ind w:right="157" w:firstLine="710"/>
      </w:pPr>
      <w:r>
        <w:t>Имя прилагательное: общее значение, вопросы, употребление в речи. Зависимос</w:t>
      </w:r>
      <w:r>
        <w:t>ть формы имени прилагательного от формы имени существительного. Изменение</w:t>
      </w:r>
      <w:r>
        <w:rPr>
          <w:spacing w:val="80"/>
          <w:w w:val="150"/>
        </w:rPr>
        <w:t xml:space="preserve"> </w:t>
      </w:r>
      <w:r>
        <w:t>имён</w:t>
      </w:r>
      <w:r>
        <w:rPr>
          <w:spacing w:val="80"/>
          <w:w w:val="150"/>
        </w:rPr>
        <w:t xml:space="preserve"> </w:t>
      </w:r>
      <w:r>
        <w:t>прилагательных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родам,</w:t>
      </w:r>
      <w:r>
        <w:rPr>
          <w:spacing w:val="80"/>
          <w:w w:val="150"/>
        </w:rPr>
        <w:t xml:space="preserve"> </w:t>
      </w:r>
      <w:r>
        <w:t>числам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падежам</w:t>
      </w:r>
      <w:r>
        <w:rPr>
          <w:spacing w:val="80"/>
          <w:w w:val="150"/>
        </w:rPr>
        <w:t xml:space="preserve"> </w:t>
      </w:r>
      <w:r>
        <w:t>(кроме</w:t>
      </w:r>
      <w:r>
        <w:rPr>
          <w:spacing w:val="80"/>
          <w:w w:val="150"/>
        </w:rPr>
        <w:t xml:space="preserve"> </w:t>
      </w:r>
      <w:r>
        <w:t>имён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t>прилагательных</w:t>
      </w:r>
      <w:r>
        <w:rPr>
          <w:spacing w:val="-18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«-ий»,</w:t>
      </w:r>
      <w:r>
        <w:rPr>
          <w:spacing w:val="-7"/>
        </w:rPr>
        <w:t xml:space="preserve"> </w:t>
      </w:r>
      <w:r>
        <w:t>«-ов»,</w:t>
      </w:r>
      <w:r>
        <w:rPr>
          <w:spacing w:val="-10"/>
        </w:rPr>
        <w:t xml:space="preserve"> </w:t>
      </w:r>
      <w:r>
        <w:t>«-ин»).</w:t>
      </w:r>
      <w:r>
        <w:rPr>
          <w:spacing w:val="-11"/>
        </w:rPr>
        <w:t xml:space="preserve"> </w:t>
      </w:r>
      <w:r>
        <w:t>Склонение</w:t>
      </w:r>
      <w:r>
        <w:rPr>
          <w:spacing w:val="-17"/>
        </w:rPr>
        <w:t xml:space="preserve"> </w:t>
      </w:r>
      <w:r>
        <w:t>имён</w:t>
      </w:r>
      <w:r>
        <w:rPr>
          <w:spacing w:val="-17"/>
        </w:rPr>
        <w:t xml:space="preserve"> </w:t>
      </w:r>
      <w:r>
        <w:rPr>
          <w:spacing w:val="-2"/>
        </w:rPr>
        <w:t>прилагательных.</w:t>
      </w:r>
    </w:p>
    <w:p w:rsidR="007A46EE" w:rsidRDefault="009E1D98">
      <w:pPr>
        <w:pStyle w:val="a3"/>
        <w:spacing w:before="153" w:line="355" w:lineRule="auto"/>
        <w:ind w:right="147" w:firstLine="710"/>
      </w:pPr>
      <w:r>
        <w:t>Местоимение (общее представление). Личные местоимения, их употребление</w:t>
      </w:r>
      <w:r>
        <w:rPr>
          <w:spacing w:val="40"/>
        </w:rPr>
        <w:t xml:space="preserve"> </w:t>
      </w:r>
      <w:r>
        <w:t>в речи. Использование личных местоимений для устранения неоправданных повторов в тексте.</w:t>
      </w:r>
    </w:p>
    <w:p w:rsidR="007A46EE" w:rsidRDefault="009E1D98">
      <w:pPr>
        <w:pStyle w:val="a3"/>
        <w:spacing w:line="355" w:lineRule="auto"/>
        <w:ind w:right="150" w:firstLine="710"/>
      </w:pPr>
      <w:r>
        <w:t>Глагол: общее значение, вопросы, употребление в речи. Неопределённая форма глагола. Настоящее, б</w:t>
      </w:r>
      <w:r>
        <w:t>удущее, прошедшее время глаголов. Изменение глаголов по временам, числам. Род глаголов в прошедшем времени.</w:t>
      </w:r>
    </w:p>
    <w:p w:rsidR="007A46EE" w:rsidRDefault="009E1D98">
      <w:pPr>
        <w:pStyle w:val="a3"/>
        <w:ind w:left="1136"/>
      </w:pPr>
      <w:r>
        <w:t>Частица</w:t>
      </w:r>
      <w:r>
        <w:rPr>
          <w:spacing w:val="-9"/>
        </w:rPr>
        <w:t xml:space="preserve"> </w:t>
      </w:r>
      <w:r>
        <w:t>«не»,</w:t>
      </w:r>
      <w:r>
        <w:rPr>
          <w:spacing w:val="-8"/>
        </w:rPr>
        <w:t xml:space="preserve"> </w:t>
      </w:r>
      <w:r>
        <w:t>её</w:t>
      </w:r>
      <w:r>
        <w:rPr>
          <w:spacing w:val="-10"/>
        </w:rPr>
        <w:t xml:space="preserve"> </w:t>
      </w:r>
      <w:r>
        <w:rPr>
          <w:spacing w:val="-2"/>
        </w:rPr>
        <w:t>значение.</w:t>
      </w:r>
    </w:p>
    <w:p w:rsidR="007A46EE" w:rsidRDefault="009E1D98">
      <w:pPr>
        <w:pStyle w:val="a5"/>
        <w:numPr>
          <w:ilvl w:val="2"/>
          <w:numId w:val="77"/>
        </w:numPr>
        <w:tabs>
          <w:tab w:val="left" w:pos="1979"/>
        </w:tabs>
        <w:spacing w:before="151"/>
        <w:ind w:left="1979" w:hanging="843"/>
        <w:jc w:val="both"/>
        <w:rPr>
          <w:sz w:val="28"/>
        </w:rPr>
      </w:pPr>
      <w:r>
        <w:rPr>
          <w:spacing w:val="-2"/>
          <w:sz w:val="28"/>
        </w:rPr>
        <w:t>Синтаксис.</w:t>
      </w:r>
    </w:p>
    <w:p w:rsidR="007A46EE" w:rsidRDefault="009E1D98">
      <w:pPr>
        <w:pStyle w:val="a3"/>
        <w:spacing w:before="159" w:line="355" w:lineRule="auto"/>
        <w:ind w:right="132" w:firstLine="710"/>
      </w:pPr>
      <w:r>
        <w:t>Предложение. Установление при помощи смысловых (синтаксических) вопросов связи между словами в предложении. Гл</w:t>
      </w:r>
      <w:r>
        <w:t>авные члены предложения – подлежащее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сказуемое.</w:t>
      </w:r>
      <w:r>
        <w:rPr>
          <w:spacing w:val="80"/>
          <w:w w:val="150"/>
        </w:rPr>
        <w:t xml:space="preserve"> </w:t>
      </w:r>
      <w:r>
        <w:t>Второстепенные</w:t>
      </w:r>
      <w:r>
        <w:rPr>
          <w:spacing w:val="80"/>
          <w:w w:val="150"/>
        </w:rPr>
        <w:t xml:space="preserve"> </w:t>
      </w:r>
      <w:r>
        <w:t>члены</w:t>
      </w:r>
      <w:r>
        <w:rPr>
          <w:spacing w:val="80"/>
          <w:w w:val="150"/>
        </w:rPr>
        <w:t xml:space="preserve"> </w:t>
      </w:r>
      <w:r>
        <w:t>предложения</w:t>
      </w:r>
      <w:r>
        <w:rPr>
          <w:spacing w:val="80"/>
          <w:w w:val="150"/>
        </w:rPr>
        <w:t xml:space="preserve"> </w:t>
      </w:r>
      <w:r>
        <w:t>(без</w:t>
      </w:r>
      <w:r>
        <w:rPr>
          <w:spacing w:val="80"/>
          <w:w w:val="150"/>
        </w:rPr>
        <w:t xml:space="preserve"> </w:t>
      </w:r>
      <w:r>
        <w:t>деления на виды). Предложения распространённые и нераспространённые.</w:t>
      </w:r>
    </w:p>
    <w:p w:rsidR="007A46EE" w:rsidRDefault="009E1D98">
      <w:pPr>
        <w:pStyle w:val="a3"/>
        <w:spacing w:line="355" w:lineRule="auto"/>
        <w:ind w:right="141" w:firstLine="710"/>
      </w:pPr>
      <w:r>
        <w:t>Наблюдение за однородными членами предложения с союзами «и», «а», «но» и без союзов.</w:t>
      </w:r>
    </w:p>
    <w:p w:rsidR="007A46EE" w:rsidRDefault="009E1D98">
      <w:pPr>
        <w:pStyle w:val="a5"/>
        <w:numPr>
          <w:ilvl w:val="2"/>
          <w:numId w:val="77"/>
        </w:numPr>
        <w:tabs>
          <w:tab w:val="left" w:pos="1979"/>
        </w:tabs>
        <w:spacing w:before="2"/>
        <w:ind w:left="1979" w:hanging="843"/>
        <w:jc w:val="both"/>
        <w:rPr>
          <w:sz w:val="28"/>
        </w:rPr>
      </w:pPr>
      <w:r>
        <w:rPr>
          <w:sz w:val="28"/>
        </w:rPr>
        <w:t>Орфография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пунктуация.</w:t>
      </w:r>
    </w:p>
    <w:p w:rsidR="007A46EE" w:rsidRDefault="009E1D98">
      <w:pPr>
        <w:pStyle w:val="a3"/>
        <w:spacing w:before="144" w:line="355" w:lineRule="auto"/>
        <w:ind w:right="145" w:firstLine="710"/>
      </w:pPr>
      <w:r>
        <w:t>Орфографическая зоркость как осознание места возможного возникновения орфографической</w:t>
      </w:r>
      <w:r>
        <w:rPr>
          <w:spacing w:val="40"/>
        </w:rPr>
        <w:t xml:space="preserve"> </w:t>
      </w:r>
      <w:r>
        <w:t>ошибки,</w:t>
      </w:r>
      <w:r>
        <w:rPr>
          <w:spacing w:val="4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орфографической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места орфограммы</w:t>
      </w:r>
      <w:r>
        <w:rPr>
          <w:spacing w:val="-1"/>
        </w:rPr>
        <w:t xml:space="preserve"> </w:t>
      </w:r>
      <w:r>
        <w:t>в слове;</w:t>
      </w:r>
      <w:r>
        <w:rPr>
          <w:spacing w:val="-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самоконтроль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проверке собственных и предложенных текстов (повторение и применение на новом орфографическом материале).</w:t>
      </w:r>
    </w:p>
    <w:p w:rsidR="007A46EE" w:rsidRDefault="009E1D98">
      <w:pPr>
        <w:pStyle w:val="a3"/>
        <w:spacing w:line="357" w:lineRule="auto"/>
        <w:ind w:right="158" w:firstLine="710"/>
      </w:pPr>
      <w:r>
        <w:t>Использование орфографического словаря для определения (уточнения) написания слова.</w:t>
      </w:r>
    </w:p>
    <w:p w:rsidR="007A46EE" w:rsidRDefault="009E1D98">
      <w:pPr>
        <w:pStyle w:val="a3"/>
        <w:spacing w:line="318" w:lineRule="exact"/>
        <w:ind w:left="1136"/>
      </w:pPr>
      <w:r>
        <w:t>Правила</w:t>
      </w:r>
      <w:r>
        <w:rPr>
          <w:spacing w:val="-13"/>
        </w:rPr>
        <w:t xml:space="preserve"> </w:t>
      </w:r>
      <w:r>
        <w:t>правописания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rPr>
          <w:spacing w:val="-2"/>
        </w:rPr>
        <w:t>применение:</w:t>
      </w:r>
    </w:p>
    <w:p w:rsidR="007A46EE" w:rsidRDefault="009E1D98">
      <w:pPr>
        <w:pStyle w:val="a3"/>
        <w:spacing w:before="153"/>
        <w:ind w:left="1136"/>
        <w:jc w:val="left"/>
      </w:pPr>
      <w:r>
        <w:rPr>
          <w:spacing w:val="-2"/>
        </w:rPr>
        <w:t>разделительный</w:t>
      </w:r>
      <w:r>
        <w:rPr>
          <w:spacing w:val="-6"/>
        </w:rPr>
        <w:t xml:space="preserve"> </w:t>
      </w:r>
      <w:r>
        <w:rPr>
          <w:spacing w:val="-2"/>
        </w:rPr>
        <w:t>твёрдый</w:t>
      </w:r>
      <w:r>
        <w:rPr>
          <w:spacing w:val="-7"/>
        </w:rPr>
        <w:t xml:space="preserve"> </w:t>
      </w:r>
      <w:r>
        <w:rPr>
          <w:spacing w:val="-4"/>
        </w:rPr>
        <w:t>знак;</w:t>
      </w:r>
    </w:p>
    <w:p w:rsidR="007A46EE" w:rsidRDefault="009E1D98">
      <w:pPr>
        <w:pStyle w:val="a3"/>
        <w:spacing w:before="153"/>
        <w:ind w:left="1136"/>
        <w:jc w:val="left"/>
      </w:pPr>
      <w:r>
        <w:t>непроизносимые</w:t>
      </w:r>
      <w:r>
        <w:rPr>
          <w:spacing w:val="-17"/>
        </w:rPr>
        <w:t xml:space="preserve"> </w:t>
      </w:r>
      <w:r>
        <w:t>согласные</w:t>
      </w:r>
      <w:r>
        <w:rPr>
          <w:spacing w:val="-10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корне</w:t>
      </w:r>
      <w:r>
        <w:rPr>
          <w:spacing w:val="-12"/>
        </w:rPr>
        <w:t xml:space="preserve"> </w:t>
      </w:r>
      <w:r>
        <w:rPr>
          <w:spacing w:val="-2"/>
        </w:rPr>
        <w:t>слова;</w:t>
      </w:r>
    </w:p>
    <w:p w:rsidR="007A46EE" w:rsidRDefault="009E1D98">
      <w:pPr>
        <w:pStyle w:val="a3"/>
        <w:spacing w:before="153"/>
        <w:ind w:left="1136"/>
        <w:jc w:val="left"/>
      </w:pPr>
      <w:r>
        <w:t>мягкий</w:t>
      </w:r>
      <w:r>
        <w:rPr>
          <w:spacing w:val="-10"/>
        </w:rPr>
        <w:t xml:space="preserve"> </w:t>
      </w:r>
      <w:r>
        <w:t>знак</w:t>
      </w:r>
      <w:r>
        <w:rPr>
          <w:spacing w:val="-10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шипящих</w:t>
      </w:r>
      <w:r>
        <w:rPr>
          <w:spacing w:val="-1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конце</w:t>
      </w:r>
      <w:r>
        <w:rPr>
          <w:spacing w:val="-9"/>
        </w:rPr>
        <w:t xml:space="preserve"> </w:t>
      </w:r>
      <w:r>
        <w:t>имён</w:t>
      </w:r>
      <w:r>
        <w:rPr>
          <w:spacing w:val="-8"/>
        </w:rPr>
        <w:t xml:space="preserve"> </w:t>
      </w:r>
      <w:r>
        <w:rPr>
          <w:spacing w:val="-2"/>
        </w:rPr>
        <w:t>существительных;</w:t>
      </w:r>
    </w:p>
    <w:p w:rsidR="007A46EE" w:rsidRDefault="009E1D98">
      <w:pPr>
        <w:pStyle w:val="a3"/>
        <w:tabs>
          <w:tab w:val="left" w:pos="2802"/>
          <w:tab w:val="left" w:pos="4045"/>
          <w:tab w:val="left" w:pos="4458"/>
          <w:tab w:val="left" w:pos="5947"/>
          <w:tab w:val="left" w:pos="7628"/>
          <w:tab w:val="left" w:pos="8506"/>
        </w:tabs>
        <w:spacing w:before="159" w:line="355" w:lineRule="auto"/>
        <w:ind w:right="165" w:firstLine="710"/>
        <w:jc w:val="left"/>
      </w:pPr>
      <w:r>
        <w:rPr>
          <w:spacing w:val="-2"/>
        </w:rPr>
        <w:t>безударные</w:t>
      </w:r>
      <w:r>
        <w:tab/>
      </w:r>
      <w:r>
        <w:rPr>
          <w:spacing w:val="-2"/>
        </w:rPr>
        <w:t>гласные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падежных</w:t>
      </w:r>
      <w:r>
        <w:tab/>
      </w:r>
      <w:r>
        <w:rPr>
          <w:spacing w:val="-2"/>
        </w:rPr>
        <w:t>окончаниях</w:t>
      </w:r>
      <w:r>
        <w:tab/>
      </w:r>
      <w:r>
        <w:rPr>
          <w:spacing w:val="-4"/>
        </w:rPr>
        <w:t>имён</w:t>
      </w:r>
      <w:r>
        <w:tab/>
      </w:r>
      <w:r>
        <w:rPr>
          <w:spacing w:val="-2"/>
        </w:rPr>
        <w:t xml:space="preserve">существительных </w:t>
      </w:r>
      <w:r>
        <w:t>(на уровне наблюдения);</w:t>
      </w:r>
    </w:p>
    <w:p w:rsidR="007A46EE" w:rsidRDefault="009E1D98">
      <w:pPr>
        <w:pStyle w:val="a3"/>
        <w:spacing w:before="2"/>
        <w:ind w:left="1136"/>
        <w:jc w:val="left"/>
      </w:pPr>
      <w:r>
        <w:t>безударные гласные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падежных</w:t>
      </w:r>
      <w:r>
        <w:rPr>
          <w:spacing w:val="-4"/>
        </w:rPr>
        <w:t xml:space="preserve"> </w:t>
      </w:r>
      <w:r>
        <w:t>окончаниях</w:t>
      </w:r>
      <w:r>
        <w:rPr>
          <w:spacing w:val="-6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прилагательных</w:t>
      </w:r>
      <w:r>
        <w:rPr>
          <w:spacing w:val="-4"/>
        </w:rPr>
        <w:t xml:space="preserve"> </w:t>
      </w:r>
      <w:r>
        <w:t>(на</w:t>
      </w:r>
      <w:r>
        <w:rPr>
          <w:spacing w:val="5"/>
        </w:rPr>
        <w:t xml:space="preserve"> </w:t>
      </w:r>
      <w:r>
        <w:rPr>
          <w:spacing w:val="-2"/>
        </w:rPr>
        <w:t>уровне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jc w:val="left"/>
      </w:pPr>
      <w:r>
        <w:rPr>
          <w:spacing w:val="-2"/>
        </w:rPr>
        <w:t>наблюдения);</w:t>
      </w:r>
    </w:p>
    <w:p w:rsidR="007A46EE" w:rsidRDefault="009E1D98">
      <w:pPr>
        <w:pStyle w:val="a3"/>
        <w:spacing w:before="153"/>
        <w:ind w:left="1136"/>
        <w:jc w:val="left"/>
      </w:pPr>
      <w:r>
        <w:t>раздельное</w:t>
      </w:r>
      <w:r>
        <w:rPr>
          <w:spacing w:val="-14"/>
        </w:rPr>
        <w:t xml:space="preserve"> </w:t>
      </w:r>
      <w:r>
        <w:t>написание</w:t>
      </w:r>
      <w:r>
        <w:rPr>
          <w:spacing w:val="-13"/>
        </w:rPr>
        <w:t xml:space="preserve"> </w:t>
      </w:r>
      <w:r>
        <w:t>предлогов</w:t>
      </w:r>
      <w:r>
        <w:rPr>
          <w:spacing w:val="-17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личными</w:t>
      </w:r>
      <w:r>
        <w:rPr>
          <w:spacing w:val="-18"/>
        </w:rPr>
        <w:t xml:space="preserve"> </w:t>
      </w:r>
      <w:r>
        <w:rPr>
          <w:spacing w:val="-2"/>
        </w:rPr>
        <w:t>местоимениями;</w:t>
      </w:r>
    </w:p>
    <w:p w:rsidR="007A46EE" w:rsidRDefault="009E1D98">
      <w:pPr>
        <w:pStyle w:val="a3"/>
        <w:spacing w:before="154" w:line="355" w:lineRule="auto"/>
        <w:ind w:firstLine="710"/>
        <w:jc w:val="left"/>
      </w:pPr>
      <w:r>
        <w:t>непроверяемые</w:t>
      </w:r>
      <w:r>
        <w:rPr>
          <w:spacing w:val="40"/>
        </w:rPr>
        <w:t xml:space="preserve"> </w:t>
      </w:r>
      <w:r>
        <w:t>гласные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согласные</w:t>
      </w:r>
      <w:r>
        <w:rPr>
          <w:spacing w:val="40"/>
        </w:rPr>
        <w:t xml:space="preserve"> </w:t>
      </w:r>
      <w:r>
        <w:t>(перечень</w:t>
      </w:r>
      <w:r>
        <w:rPr>
          <w:spacing w:val="40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орфографическом</w:t>
      </w:r>
      <w:r>
        <w:rPr>
          <w:spacing w:val="40"/>
        </w:rPr>
        <w:t xml:space="preserve"> </w:t>
      </w:r>
      <w:r>
        <w:t>словаре учебника);</w:t>
      </w:r>
    </w:p>
    <w:p w:rsidR="007A46EE" w:rsidRDefault="009E1D98">
      <w:pPr>
        <w:pStyle w:val="a3"/>
        <w:spacing w:before="2"/>
        <w:ind w:left="1136"/>
        <w:jc w:val="left"/>
      </w:pPr>
      <w:r>
        <w:t>раздельное</w:t>
      </w:r>
      <w:r>
        <w:rPr>
          <w:spacing w:val="-11"/>
        </w:rPr>
        <w:t xml:space="preserve"> </w:t>
      </w:r>
      <w:r>
        <w:t>написание</w:t>
      </w:r>
      <w:r>
        <w:rPr>
          <w:spacing w:val="-10"/>
        </w:rPr>
        <w:t xml:space="preserve"> </w:t>
      </w:r>
      <w:r>
        <w:t>частицы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rPr>
          <w:spacing w:val="-2"/>
        </w:rPr>
        <w:t>глаголами.</w:t>
      </w:r>
    </w:p>
    <w:p w:rsidR="007A46EE" w:rsidRDefault="009E1D98">
      <w:pPr>
        <w:pStyle w:val="a5"/>
        <w:numPr>
          <w:ilvl w:val="2"/>
          <w:numId w:val="77"/>
        </w:numPr>
        <w:tabs>
          <w:tab w:val="left" w:pos="1979"/>
        </w:tabs>
        <w:spacing w:before="153"/>
        <w:ind w:left="1979" w:hanging="843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речи.</w:t>
      </w:r>
    </w:p>
    <w:p w:rsidR="007A46EE" w:rsidRDefault="009E1D98">
      <w:pPr>
        <w:pStyle w:val="a3"/>
        <w:spacing w:before="154" w:line="355" w:lineRule="auto"/>
        <w:ind w:right="138" w:firstLine="710"/>
      </w:pPr>
      <w:r>
        <w:t>Нормы речевого этикета: устное и письменное приглашение, просьба, извинение,</w:t>
      </w:r>
      <w:r>
        <w:rPr>
          <w:spacing w:val="80"/>
        </w:rPr>
        <w:t xml:space="preserve"> </w:t>
      </w:r>
      <w:r>
        <w:t>благодарность,</w:t>
      </w:r>
      <w:r>
        <w:rPr>
          <w:spacing w:val="80"/>
        </w:rPr>
        <w:t xml:space="preserve"> </w:t>
      </w:r>
      <w:r>
        <w:t>отказ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другие</w:t>
      </w:r>
      <w:r>
        <w:rPr>
          <w:spacing w:val="80"/>
        </w:rPr>
        <w:t xml:space="preserve"> </w:t>
      </w:r>
      <w:r>
        <w:t>Соблюдение</w:t>
      </w:r>
      <w:r>
        <w:rPr>
          <w:spacing w:val="80"/>
        </w:rPr>
        <w:t xml:space="preserve"> </w:t>
      </w:r>
      <w:r>
        <w:t>норм</w:t>
      </w:r>
      <w:r>
        <w:rPr>
          <w:spacing w:val="80"/>
        </w:rPr>
        <w:t xml:space="preserve"> </w:t>
      </w:r>
      <w:r>
        <w:t>речевого</w:t>
      </w:r>
      <w:r>
        <w:rPr>
          <w:spacing w:val="80"/>
        </w:rPr>
        <w:t xml:space="preserve"> </w:t>
      </w:r>
      <w:r>
        <w:t>этикета</w:t>
      </w:r>
      <w:r>
        <w:rPr>
          <w:spacing w:val="80"/>
        </w:rPr>
        <w:t xml:space="preserve"> </w:t>
      </w:r>
      <w:r>
        <w:t>и орфоэпических норм в ситуациях учебного и бытового общения. Речевые</w:t>
      </w:r>
      <w:r>
        <w:rPr>
          <w:spacing w:val="40"/>
        </w:rPr>
        <w:t xml:space="preserve"> </w:t>
      </w:r>
      <w:r>
        <w:t>средства,</w:t>
      </w:r>
      <w:r>
        <w:rPr>
          <w:spacing w:val="80"/>
        </w:rPr>
        <w:t xml:space="preserve"> </w:t>
      </w:r>
      <w:r>
        <w:t>помогающие:</w:t>
      </w:r>
      <w:r>
        <w:rPr>
          <w:spacing w:val="80"/>
        </w:rPr>
        <w:t xml:space="preserve"> </w:t>
      </w:r>
      <w:r>
        <w:t>формулировать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аргументировать</w:t>
      </w:r>
      <w:r>
        <w:rPr>
          <w:spacing w:val="80"/>
        </w:rPr>
        <w:t xml:space="preserve"> </w:t>
      </w:r>
      <w:r>
        <w:t>собственное</w:t>
      </w:r>
      <w:r>
        <w:rPr>
          <w:spacing w:val="80"/>
        </w:rPr>
        <w:t xml:space="preserve"> </w:t>
      </w:r>
      <w:r>
        <w:t>мнение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диалоге</w:t>
      </w:r>
      <w:r>
        <w:rPr>
          <w:spacing w:val="53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дискуссии;</w:t>
      </w:r>
      <w:r>
        <w:rPr>
          <w:spacing w:val="40"/>
        </w:rPr>
        <w:t xml:space="preserve">  </w:t>
      </w:r>
      <w:r>
        <w:t>договариваться</w:t>
      </w:r>
      <w:r>
        <w:rPr>
          <w:spacing w:val="53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приходить</w:t>
      </w:r>
      <w:r>
        <w:rPr>
          <w:spacing w:val="40"/>
        </w:rPr>
        <w:t xml:space="preserve">  </w:t>
      </w:r>
      <w:r>
        <w:t>к</w:t>
      </w:r>
      <w:r>
        <w:rPr>
          <w:spacing w:val="40"/>
        </w:rPr>
        <w:t xml:space="preserve">  </w:t>
      </w:r>
      <w:r>
        <w:t>общему</w:t>
      </w:r>
      <w:r>
        <w:rPr>
          <w:spacing w:val="40"/>
        </w:rPr>
        <w:t xml:space="preserve">  </w:t>
      </w:r>
      <w:r>
        <w:t>решению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деятельности;</w:t>
      </w:r>
      <w:r>
        <w:rPr>
          <w:spacing w:val="40"/>
        </w:rPr>
        <w:t xml:space="preserve"> </w:t>
      </w:r>
      <w:r>
        <w:t>контролировать</w:t>
      </w:r>
      <w:r>
        <w:rPr>
          <w:spacing w:val="80"/>
        </w:rPr>
        <w:t xml:space="preserve"> </w:t>
      </w:r>
      <w:r>
        <w:t>(устно</w:t>
      </w:r>
      <w:r>
        <w:rPr>
          <w:spacing w:val="80"/>
        </w:rPr>
        <w:t xml:space="preserve"> </w:t>
      </w:r>
      <w:r>
        <w:t>координировать)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при проведении парной и групповой работы.</w:t>
      </w:r>
    </w:p>
    <w:p w:rsidR="007A46EE" w:rsidRDefault="009E1D98">
      <w:pPr>
        <w:pStyle w:val="a3"/>
        <w:spacing w:line="357" w:lineRule="auto"/>
        <w:ind w:right="165" w:firstLine="710"/>
      </w:pPr>
      <w:r>
        <w:t xml:space="preserve">Особенности речевого этикета </w:t>
      </w:r>
      <w:r>
        <w:t>в условиях общения с людьми, плохо владеющими русским языком.</w:t>
      </w:r>
    </w:p>
    <w:p w:rsidR="007A46EE" w:rsidRDefault="009E1D98">
      <w:pPr>
        <w:pStyle w:val="a3"/>
        <w:spacing w:line="355" w:lineRule="auto"/>
        <w:ind w:right="143" w:firstLine="710"/>
      </w:pPr>
      <w:r>
        <w:t>Повторение и продолжение работы с текстом, начатой во 2 классе: признаки текста,</w:t>
      </w:r>
      <w:r>
        <w:rPr>
          <w:spacing w:val="74"/>
        </w:rPr>
        <w:t xml:space="preserve"> </w:t>
      </w:r>
      <w:r>
        <w:t>тема</w:t>
      </w:r>
      <w:r>
        <w:rPr>
          <w:spacing w:val="40"/>
        </w:rPr>
        <w:t xml:space="preserve"> </w:t>
      </w:r>
      <w:r>
        <w:t>текста,</w:t>
      </w:r>
      <w:r>
        <w:rPr>
          <w:spacing w:val="74"/>
        </w:rPr>
        <w:t xml:space="preserve"> </w:t>
      </w:r>
      <w:r>
        <w:t>основная</w:t>
      </w:r>
      <w:r>
        <w:rPr>
          <w:spacing w:val="73"/>
        </w:rPr>
        <w:t xml:space="preserve"> </w:t>
      </w:r>
      <w:r>
        <w:t>мысль</w:t>
      </w:r>
      <w:r>
        <w:rPr>
          <w:spacing w:val="40"/>
        </w:rPr>
        <w:t xml:space="preserve"> </w:t>
      </w:r>
      <w:r>
        <w:t>текста,</w:t>
      </w:r>
      <w:r>
        <w:rPr>
          <w:spacing w:val="74"/>
        </w:rPr>
        <w:t xml:space="preserve"> </w:t>
      </w:r>
      <w:r>
        <w:t>заголовок,</w:t>
      </w:r>
      <w:r>
        <w:rPr>
          <w:spacing w:val="74"/>
        </w:rPr>
        <w:t xml:space="preserve"> </w:t>
      </w:r>
      <w:r>
        <w:t>корректирование</w:t>
      </w:r>
      <w:r>
        <w:rPr>
          <w:spacing w:val="78"/>
        </w:rPr>
        <w:t xml:space="preserve"> </w:t>
      </w:r>
      <w:r>
        <w:t>текстов с нарушенным порядком предложений и абзаце</w:t>
      </w:r>
      <w:r>
        <w:t>в.</w:t>
      </w:r>
    </w:p>
    <w:p w:rsidR="007A46EE" w:rsidRDefault="009E1D98">
      <w:pPr>
        <w:pStyle w:val="a3"/>
        <w:spacing w:line="357" w:lineRule="auto"/>
        <w:ind w:right="151" w:firstLine="710"/>
      </w:pPr>
      <w:r>
        <w:t>План текста. Составление плана текста,</w:t>
      </w:r>
      <w:r>
        <w:rPr>
          <w:spacing w:val="-1"/>
        </w:rPr>
        <w:t xml:space="preserve"> </w:t>
      </w:r>
      <w:r>
        <w:t>написание текста по заданному</w:t>
      </w:r>
      <w:r>
        <w:rPr>
          <w:spacing w:val="-1"/>
        </w:rPr>
        <w:t xml:space="preserve"> </w:t>
      </w:r>
      <w:r>
        <w:t>плану. Связь предложений</w:t>
      </w:r>
      <w:r>
        <w:rPr>
          <w:spacing w:val="31"/>
        </w:rPr>
        <w:t xml:space="preserve"> </w:t>
      </w:r>
      <w:r>
        <w:t>в тексте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помощью личных местоимений,</w:t>
      </w:r>
      <w:r>
        <w:rPr>
          <w:spacing w:val="35"/>
        </w:rPr>
        <w:t xml:space="preserve"> </w:t>
      </w:r>
      <w:r>
        <w:t>синонимов,</w:t>
      </w:r>
      <w:r>
        <w:rPr>
          <w:spacing w:val="34"/>
        </w:rPr>
        <w:t xml:space="preserve"> </w:t>
      </w:r>
      <w:r>
        <w:t>союзов</w:t>
      </w:r>
    </w:p>
    <w:p w:rsidR="007A46EE" w:rsidRDefault="009E1D98">
      <w:pPr>
        <w:pStyle w:val="a3"/>
      </w:pPr>
      <w:r>
        <w:t>«и»,</w:t>
      </w:r>
      <w:r>
        <w:rPr>
          <w:spacing w:val="-4"/>
        </w:rPr>
        <w:t xml:space="preserve"> </w:t>
      </w:r>
      <w:r>
        <w:t>«а»,</w:t>
      </w:r>
      <w:r>
        <w:rPr>
          <w:spacing w:val="-9"/>
        </w:rPr>
        <w:t xml:space="preserve"> </w:t>
      </w:r>
      <w:r>
        <w:t>«но».</w:t>
      </w:r>
      <w:r>
        <w:rPr>
          <w:spacing w:val="-10"/>
        </w:rPr>
        <w:t xml:space="preserve"> </w:t>
      </w:r>
      <w:r>
        <w:t>Ключевые</w:t>
      </w:r>
      <w:r>
        <w:rPr>
          <w:spacing w:val="-11"/>
        </w:rPr>
        <w:t xml:space="preserve"> </w:t>
      </w:r>
      <w:r>
        <w:t>слова</w:t>
      </w:r>
      <w:r>
        <w:rPr>
          <w:spacing w:val="-12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rPr>
          <w:spacing w:val="-2"/>
        </w:rPr>
        <w:t>тексте.</w:t>
      </w:r>
    </w:p>
    <w:p w:rsidR="007A46EE" w:rsidRDefault="009E1D98">
      <w:pPr>
        <w:pStyle w:val="a3"/>
        <w:spacing w:before="138" w:line="350" w:lineRule="auto"/>
        <w:ind w:right="150" w:firstLine="710"/>
      </w:pPr>
      <w:r>
        <w:t>Определение</w:t>
      </w:r>
      <w:r>
        <w:rPr>
          <w:spacing w:val="80"/>
        </w:rPr>
        <w:t xml:space="preserve">  </w:t>
      </w:r>
      <w:r>
        <w:t>типов</w:t>
      </w:r>
      <w:r>
        <w:rPr>
          <w:spacing w:val="80"/>
        </w:rPr>
        <w:t xml:space="preserve">  </w:t>
      </w:r>
      <w:r>
        <w:t>текстов</w:t>
      </w:r>
      <w:r>
        <w:rPr>
          <w:spacing w:val="80"/>
        </w:rPr>
        <w:t xml:space="preserve">  </w:t>
      </w:r>
      <w:r>
        <w:t>(повествование,</w:t>
      </w:r>
      <w:r>
        <w:rPr>
          <w:spacing w:val="80"/>
        </w:rPr>
        <w:t xml:space="preserve">  </w:t>
      </w:r>
      <w:r>
        <w:t>описание,</w:t>
      </w:r>
      <w:r>
        <w:rPr>
          <w:spacing w:val="80"/>
        </w:rPr>
        <w:t xml:space="preserve">  </w:t>
      </w:r>
      <w:r>
        <w:t>рассуждение) и создание собственных текстов заданного типа.</w:t>
      </w:r>
    </w:p>
    <w:p w:rsidR="007A46EE" w:rsidRDefault="009E1D98">
      <w:pPr>
        <w:pStyle w:val="a3"/>
        <w:spacing w:before="11"/>
        <w:ind w:left="1136"/>
      </w:pPr>
      <w:r>
        <w:t>Жанр</w:t>
      </w:r>
      <w:r>
        <w:rPr>
          <w:spacing w:val="-16"/>
        </w:rPr>
        <w:t xml:space="preserve"> </w:t>
      </w:r>
      <w:r>
        <w:t>письма,</w:t>
      </w:r>
      <w:r>
        <w:rPr>
          <w:spacing w:val="-9"/>
        </w:rPr>
        <w:t xml:space="preserve"> </w:t>
      </w:r>
      <w:r>
        <w:rPr>
          <w:spacing w:val="-2"/>
        </w:rPr>
        <w:t>объявления.</w:t>
      </w:r>
    </w:p>
    <w:p w:rsidR="007A46EE" w:rsidRDefault="009E1D98">
      <w:pPr>
        <w:pStyle w:val="a3"/>
        <w:spacing w:before="153" w:line="355" w:lineRule="auto"/>
        <w:ind w:left="1136" w:right="172"/>
      </w:pPr>
      <w:r>
        <w:t>Изложение текста по коллективно или самостоятельно составленному плану. Изучающее</w:t>
      </w:r>
      <w:r>
        <w:rPr>
          <w:spacing w:val="-12"/>
        </w:rPr>
        <w:t xml:space="preserve"> </w:t>
      </w:r>
      <w:r>
        <w:t>чтение.</w:t>
      </w:r>
      <w:r>
        <w:rPr>
          <w:spacing w:val="-6"/>
        </w:rPr>
        <w:t xml:space="preserve"> </w:t>
      </w:r>
      <w:r>
        <w:t>Функции</w:t>
      </w:r>
      <w:r>
        <w:rPr>
          <w:spacing w:val="-10"/>
        </w:rPr>
        <w:t xml:space="preserve"> </w:t>
      </w:r>
      <w:r>
        <w:t>ознакомительного</w:t>
      </w:r>
      <w:r>
        <w:rPr>
          <w:spacing w:val="-13"/>
        </w:rPr>
        <w:t xml:space="preserve"> </w:t>
      </w:r>
      <w:r>
        <w:t>чтения,</w:t>
      </w:r>
      <w:r>
        <w:rPr>
          <w:spacing w:val="-6"/>
        </w:rPr>
        <w:t xml:space="preserve"> </w:t>
      </w:r>
      <w:r>
        <w:t>ситуации</w:t>
      </w:r>
      <w:r>
        <w:rPr>
          <w:spacing w:val="-14"/>
        </w:rPr>
        <w:t xml:space="preserve"> </w:t>
      </w:r>
      <w:r>
        <w:t>применения.</w:t>
      </w:r>
    </w:p>
    <w:p w:rsidR="007A46EE" w:rsidRDefault="009E1D98">
      <w:pPr>
        <w:pStyle w:val="a5"/>
        <w:numPr>
          <w:ilvl w:val="2"/>
          <w:numId w:val="77"/>
        </w:numPr>
        <w:tabs>
          <w:tab w:val="left" w:pos="2159"/>
        </w:tabs>
        <w:spacing w:before="2" w:line="355" w:lineRule="auto"/>
        <w:ind w:left="425" w:right="143" w:firstLine="710"/>
        <w:jc w:val="both"/>
        <w:rPr>
          <w:sz w:val="28"/>
        </w:rPr>
      </w:pPr>
      <w:r>
        <w:rPr>
          <w:sz w:val="28"/>
        </w:rPr>
        <w:t>Изучение русского языка в 3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</w:t>
      </w:r>
      <w:r>
        <w:rPr>
          <w:sz w:val="28"/>
        </w:rPr>
        <w:t>ятельности.</w:t>
      </w:r>
    </w:p>
    <w:p w:rsidR="007A46EE" w:rsidRDefault="007A46EE">
      <w:pPr>
        <w:pStyle w:val="a5"/>
        <w:spacing w:line="355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3"/>
          <w:numId w:val="77"/>
        </w:numPr>
        <w:tabs>
          <w:tab w:val="left" w:pos="2323"/>
        </w:tabs>
        <w:spacing w:line="355" w:lineRule="auto"/>
        <w:ind w:right="143" w:firstLine="710"/>
        <w:jc w:val="both"/>
        <w:rPr>
          <w:sz w:val="28"/>
        </w:rPr>
      </w:pPr>
      <w:r>
        <w:rPr>
          <w:sz w:val="28"/>
        </w:rPr>
        <w:t>Базовые логические действия как часть познавательных универсальных учебных действий:</w:t>
      </w:r>
    </w:p>
    <w:p w:rsidR="007A46EE" w:rsidRDefault="009E1D98">
      <w:pPr>
        <w:pStyle w:val="a3"/>
        <w:spacing w:line="355" w:lineRule="auto"/>
        <w:ind w:right="146" w:firstLine="710"/>
      </w:pPr>
      <w:r>
        <w:t>сравнивать</w:t>
      </w:r>
      <w:r>
        <w:rPr>
          <w:spacing w:val="40"/>
        </w:rPr>
        <w:t xml:space="preserve"> </w:t>
      </w:r>
      <w:r>
        <w:t>грамматические</w:t>
      </w:r>
      <w:r>
        <w:rPr>
          <w:spacing w:val="40"/>
        </w:rPr>
        <w:t xml:space="preserve"> </w:t>
      </w:r>
      <w:r>
        <w:t>признаки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частей</w:t>
      </w:r>
      <w:r>
        <w:rPr>
          <w:spacing w:val="40"/>
        </w:rPr>
        <w:t xml:space="preserve"> </w:t>
      </w:r>
      <w:r>
        <w:t>речи:</w:t>
      </w:r>
      <w:r>
        <w:rPr>
          <w:spacing w:val="40"/>
        </w:rPr>
        <w:t xml:space="preserve"> </w:t>
      </w:r>
      <w:r>
        <w:t>выделять</w:t>
      </w:r>
      <w:r>
        <w:rPr>
          <w:spacing w:val="40"/>
        </w:rPr>
        <w:t xml:space="preserve"> </w:t>
      </w:r>
      <w:r>
        <w:t>общие</w:t>
      </w:r>
      <w:r>
        <w:rPr>
          <w:spacing w:val="40"/>
        </w:rPr>
        <w:t xml:space="preserve"> </w:t>
      </w:r>
      <w:r>
        <w:t>и различные грамматические признаки;</w:t>
      </w:r>
    </w:p>
    <w:p w:rsidR="007A46EE" w:rsidRDefault="009E1D98">
      <w:pPr>
        <w:pStyle w:val="a3"/>
        <w:ind w:left="1136"/>
      </w:pPr>
      <w:r>
        <w:t>сравнивать</w:t>
      </w:r>
      <w:r>
        <w:rPr>
          <w:spacing w:val="-15"/>
        </w:rPr>
        <w:t xml:space="preserve"> </w:t>
      </w:r>
      <w:r>
        <w:t>тему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основную</w:t>
      </w:r>
      <w:r>
        <w:rPr>
          <w:spacing w:val="-12"/>
        </w:rPr>
        <w:t xml:space="preserve"> </w:t>
      </w:r>
      <w:r>
        <w:t>мысль</w:t>
      </w:r>
      <w:r>
        <w:rPr>
          <w:spacing w:val="-17"/>
        </w:rPr>
        <w:t xml:space="preserve"> </w:t>
      </w:r>
      <w:r>
        <w:rPr>
          <w:spacing w:val="-2"/>
        </w:rPr>
        <w:t>текста;</w:t>
      </w:r>
    </w:p>
    <w:p w:rsidR="007A46EE" w:rsidRDefault="009E1D98">
      <w:pPr>
        <w:pStyle w:val="a3"/>
        <w:spacing w:before="153" w:line="355" w:lineRule="auto"/>
        <w:ind w:right="154" w:firstLine="710"/>
      </w:pPr>
      <w:r>
        <w:t>сравнивать типы текстов (повествование, описание, рассуждение): выделять особенности каждого типа текста;</w:t>
      </w:r>
    </w:p>
    <w:p w:rsidR="007A46EE" w:rsidRDefault="009E1D98">
      <w:pPr>
        <w:pStyle w:val="a3"/>
        <w:spacing w:before="3"/>
        <w:ind w:left="1136"/>
      </w:pPr>
      <w:r>
        <w:t>сравнивать</w:t>
      </w:r>
      <w:r>
        <w:rPr>
          <w:spacing w:val="-18"/>
        </w:rPr>
        <w:t xml:space="preserve"> </w:t>
      </w:r>
      <w:r>
        <w:t>прямое</w:t>
      </w:r>
      <w:r>
        <w:rPr>
          <w:spacing w:val="-11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переносное</w:t>
      </w:r>
      <w:r>
        <w:rPr>
          <w:spacing w:val="-11"/>
        </w:rPr>
        <w:t xml:space="preserve"> </w:t>
      </w:r>
      <w:r>
        <w:t>значение</w:t>
      </w:r>
      <w:r>
        <w:rPr>
          <w:spacing w:val="-15"/>
        </w:rPr>
        <w:t xml:space="preserve"> </w:t>
      </w:r>
      <w:r>
        <w:rPr>
          <w:spacing w:val="-2"/>
        </w:rPr>
        <w:t>слова;</w:t>
      </w:r>
    </w:p>
    <w:p w:rsidR="007A46EE" w:rsidRDefault="009E1D98">
      <w:pPr>
        <w:pStyle w:val="a3"/>
        <w:spacing w:before="148"/>
        <w:ind w:left="1136"/>
      </w:pPr>
      <w:r>
        <w:t>группировать</w:t>
      </w:r>
      <w:r>
        <w:rPr>
          <w:spacing w:val="-18"/>
        </w:rPr>
        <w:t xml:space="preserve"> </w:t>
      </w:r>
      <w:r>
        <w:t>слова</w:t>
      </w:r>
      <w:r>
        <w:rPr>
          <w:spacing w:val="-11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основании</w:t>
      </w:r>
      <w:r>
        <w:rPr>
          <w:spacing w:val="-13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какой</w:t>
      </w:r>
      <w:r>
        <w:rPr>
          <w:spacing w:val="-17"/>
        </w:rPr>
        <w:t xml:space="preserve"> </w:t>
      </w:r>
      <w:r>
        <w:t>частью</w:t>
      </w:r>
      <w:r>
        <w:rPr>
          <w:spacing w:val="-17"/>
        </w:rPr>
        <w:t xml:space="preserve"> </w:t>
      </w:r>
      <w:r>
        <w:t>речи</w:t>
      </w:r>
      <w:r>
        <w:rPr>
          <w:spacing w:val="-16"/>
        </w:rPr>
        <w:t xml:space="preserve"> </w:t>
      </w:r>
      <w:r>
        <w:t>они</w:t>
      </w:r>
      <w:r>
        <w:rPr>
          <w:spacing w:val="-17"/>
        </w:rPr>
        <w:t xml:space="preserve"> </w:t>
      </w:r>
      <w:r>
        <w:rPr>
          <w:spacing w:val="-2"/>
        </w:rPr>
        <w:t>являются;</w:t>
      </w:r>
    </w:p>
    <w:p w:rsidR="007A46EE" w:rsidRDefault="009E1D98">
      <w:pPr>
        <w:pStyle w:val="a3"/>
        <w:spacing w:before="159" w:line="355" w:lineRule="auto"/>
        <w:ind w:right="147" w:firstLine="710"/>
      </w:pPr>
      <w:r>
        <w:t>объединять имена существи</w:t>
      </w:r>
      <w:r>
        <w:t>тельные в группы по определённому грамматическому признаку (например, род или число), самостоятельно находить возможный признак группировки;</w:t>
      </w:r>
    </w:p>
    <w:p w:rsidR="007A46EE" w:rsidRDefault="009E1D98">
      <w:pPr>
        <w:pStyle w:val="a3"/>
        <w:spacing w:line="318" w:lineRule="exact"/>
        <w:ind w:left="1136"/>
      </w:pPr>
      <w:r>
        <w:rPr>
          <w:spacing w:val="-2"/>
        </w:rPr>
        <w:t>определять</w:t>
      </w:r>
      <w:r>
        <w:rPr>
          <w:spacing w:val="-10"/>
        </w:rPr>
        <w:t xml:space="preserve"> </w:t>
      </w:r>
      <w:r>
        <w:rPr>
          <w:spacing w:val="-2"/>
        </w:rPr>
        <w:t>существенный</w:t>
      </w:r>
      <w:r>
        <w:t xml:space="preserve"> </w:t>
      </w:r>
      <w:r>
        <w:rPr>
          <w:spacing w:val="-2"/>
        </w:rPr>
        <w:t>признак</w:t>
      </w:r>
      <w:r>
        <w:rPr>
          <w:spacing w:val="-3"/>
        </w:rPr>
        <w:t xml:space="preserve"> </w:t>
      </w:r>
      <w:r>
        <w:rPr>
          <w:spacing w:val="-2"/>
        </w:rPr>
        <w:t>для</w:t>
      </w:r>
      <w:r>
        <w:rPr>
          <w:spacing w:val="-1"/>
        </w:rPr>
        <w:t xml:space="preserve"> </w:t>
      </w:r>
      <w:r>
        <w:rPr>
          <w:spacing w:val="-2"/>
        </w:rPr>
        <w:t>классификации звуков,</w:t>
      </w:r>
      <w:r>
        <w:rPr>
          <w:spacing w:val="1"/>
        </w:rPr>
        <w:t xml:space="preserve"> </w:t>
      </w:r>
      <w:r>
        <w:rPr>
          <w:spacing w:val="-2"/>
        </w:rPr>
        <w:t>предложений;</w:t>
      </w:r>
    </w:p>
    <w:p w:rsidR="007A46EE" w:rsidRDefault="009E1D98">
      <w:pPr>
        <w:pStyle w:val="a3"/>
        <w:spacing w:before="154" w:line="355" w:lineRule="auto"/>
        <w:ind w:right="152" w:firstLine="710"/>
      </w:pPr>
      <w:r>
        <w:t>ориентироваться в изученных понятиях (подлежащее, сказуемое, второстепенные</w:t>
      </w:r>
      <w:r>
        <w:rPr>
          <w:spacing w:val="40"/>
        </w:rPr>
        <w:t xml:space="preserve"> </w:t>
      </w:r>
      <w:r>
        <w:t>члены предложения,</w:t>
      </w:r>
      <w:r>
        <w:rPr>
          <w:spacing w:val="40"/>
        </w:rPr>
        <w:t xml:space="preserve"> </w:t>
      </w:r>
      <w:r>
        <w:t>часть речи,</w:t>
      </w:r>
      <w:r>
        <w:rPr>
          <w:spacing w:val="40"/>
        </w:rPr>
        <w:t xml:space="preserve"> </w:t>
      </w:r>
      <w:r>
        <w:t>склонение) и соотносить понятие с его краткой характеристикой.</w:t>
      </w:r>
    </w:p>
    <w:p w:rsidR="007A46EE" w:rsidRDefault="009E1D98">
      <w:pPr>
        <w:pStyle w:val="a5"/>
        <w:numPr>
          <w:ilvl w:val="3"/>
          <w:numId w:val="77"/>
        </w:numPr>
        <w:tabs>
          <w:tab w:val="left" w:pos="2323"/>
        </w:tabs>
        <w:spacing w:line="357" w:lineRule="auto"/>
        <w:ind w:right="145" w:firstLine="710"/>
        <w:jc w:val="both"/>
        <w:rPr>
          <w:sz w:val="28"/>
        </w:rPr>
      </w:pPr>
      <w:r>
        <w:rPr>
          <w:sz w:val="28"/>
        </w:rPr>
        <w:t>Базовые исследовательские действия как часть познавательных универсальных учебных дейс</w:t>
      </w:r>
      <w:r>
        <w:rPr>
          <w:sz w:val="28"/>
        </w:rPr>
        <w:t>твий:</w:t>
      </w:r>
    </w:p>
    <w:p w:rsidR="007A46EE" w:rsidRDefault="009E1D98">
      <w:pPr>
        <w:pStyle w:val="a3"/>
        <w:spacing w:line="355" w:lineRule="auto"/>
        <w:ind w:right="155" w:firstLine="710"/>
      </w:pPr>
      <w:r>
        <w:t>определять</w:t>
      </w:r>
      <w:r>
        <w:rPr>
          <w:spacing w:val="80"/>
          <w:w w:val="150"/>
        </w:rPr>
        <w:t xml:space="preserve"> </w:t>
      </w:r>
      <w:r>
        <w:t>разрыв</w:t>
      </w:r>
      <w:r>
        <w:rPr>
          <w:spacing w:val="80"/>
          <w:w w:val="150"/>
        </w:rPr>
        <w:t xml:space="preserve"> </w:t>
      </w:r>
      <w:r>
        <w:t>между</w:t>
      </w:r>
      <w:r>
        <w:rPr>
          <w:spacing w:val="80"/>
          <w:w w:val="150"/>
        </w:rPr>
        <w:t xml:space="preserve"> </w:t>
      </w:r>
      <w:r>
        <w:t>реальным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желательным</w:t>
      </w:r>
      <w:r>
        <w:rPr>
          <w:spacing w:val="80"/>
          <w:w w:val="150"/>
        </w:rPr>
        <w:t xml:space="preserve"> </w:t>
      </w:r>
      <w:r>
        <w:t>качеством</w:t>
      </w:r>
      <w:r>
        <w:rPr>
          <w:spacing w:val="80"/>
          <w:w w:val="15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на основе предложенных учителем критериев;</w:t>
      </w:r>
    </w:p>
    <w:p w:rsidR="007A46EE" w:rsidRDefault="009E1D98">
      <w:pPr>
        <w:pStyle w:val="a3"/>
        <w:spacing w:line="355" w:lineRule="auto"/>
        <w:ind w:right="153" w:firstLine="710"/>
      </w:pPr>
      <w:r>
        <w:t>с помощью учителя формулировать цель изменения текста, планировать действия по изменению текста;</w:t>
      </w:r>
    </w:p>
    <w:p w:rsidR="007A46EE" w:rsidRDefault="009E1D98">
      <w:pPr>
        <w:pStyle w:val="a3"/>
        <w:spacing w:line="357" w:lineRule="auto"/>
        <w:ind w:left="1136" w:right="150"/>
      </w:pPr>
      <w:r>
        <w:t>высказывать</w:t>
      </w:r>
      <w:r>
        <w:rPr>
          <w:spacing w:val="-8"/>
        </w:rPr>
        <w:t xml:space="preserve"> </w:t>
      </w:r>
      <w:r>
        <w:t>предположение в</w:t>
      </w:r>
      <w:r>
        <w:rPr>
          <w:spacing w:val="-8"/>
        </w:rPr>
        <w:t xml:space="preserve"> </w:t>
      </w:r>
      <w:r>
        <w:t>процессе наблюдения</w:t>
      </w:r>
      <w:r>
        <w:rPr>
          <w:spacing w:val="-4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языковым материалом; проводить</w:t>
      </w:r>
      <w:r>
        <w:rPr>
          <w:spacing w:val="80"/>
          <w:w w:val="150"/>
        </w:rPr>
        <w:t xml:space="preserve">  </w:t>
      </w:r>
      <w:r>
        <w:t>по</w:t>
      </w:r>
      <w:r>
        <w:rPr>
          <w:spacing w:val="80"/>
          <w:w w:val="150"/>
        </w:rPr>
        <w:t xml:space="preserve">  </w:t>
      </w:r>
      <w:r>
        <w:t>предложенному</w:t>
      </w:r>
      <w:r>
        <w:rPr>
          <w:spacing w:val="80"/>
          <w:w w:val="150"/>
        </w:rPr>
        <w:t xml:space="preserve">  </w:t>
      </w:r>
      <w:r>
        <w:t>плану</w:t>
      </w:r>
      <w:r>
        <w:rPr>
          <w:spacing w:val="80"/>
          <w:w w:val="150"/>
        </w:rPr>
        <w:t xml:space="preserve">  </w:t>
      </w:r>
      <w:r>
        <w:t>несложное</w:t>
      </w:r>
      <w:r>
        <w:rPr>
          <w:spacing w:val="80"/>
          <w:w w:val="150"/>
        </w:rPr>
        <w:t xml:space="preserve">  </w:t>
      </w:r>
      <w:r>
        <w:t>лингвистическое</w:t>
      </w:r>
    </w:p>
    <w:p w:rsidR="007A46EE" w:rsidRDefault="009E1D98">
      <w:pPr>
        <w:pStyle w:val="a3"/>
      </w:pPr>
      <w:r>
        <w:rPr>
          <w:spacing w:val="-2"/>
        </w:rPr>
        <w:t>мини­исследование,</w:t>
      </w:r>
      <w:r>
        <w:rPr>
          <w:spacing w:val="12"/>
        </w:rPr>
        <w:t xml:space="preserve"> </w:t>
      </w:r>
      <w:r>
        <w:rPr>
          <w:spacing w:val="-2"/>
        </w:rPr>
        <w:t>выполнять</w:t>
      </w:r>
      <w:r>
        <w:t xml:space="preserve"> </w:t>
      </w:r>
      <w:r>
        <w:rPr>
          <w:spacing w:val="-2"/>
        </w:rPr>
        <w:t>по</w:t>
      </w:r>
      <w:r>
        <w:rPr>
          <w:spacing w:val="1"/>
        </w:rPr>
        <w:t xml:space="preserve"> </w:t>
      </w:r>
      <w:r>
        <w:rPr>
          <w:spacing w:val="-2"/>
        </w:rPr>
        <w:t>предложенному плану</w:t>
      </w:r>
      <w:r>
        <w:rPr>
          <w:spacing w:val="-9"/>
        </w:rPr>
        <w:t xml:space="preserve"> </w:t>
      </w:r>
      <w:r>
        <w:rPr>
          <w:spacing w:val="-2"/>
        </w:rPr>
        <w:t>проектное</w:t>
      </w:r>
      <w:r>
        <w:rPr>
          <w:spacing w:val="3"/>
        </w:rPr>
        <w:t xml:space="preserve"> </w:t>
      </w:r>
      <w:r>
        <w:rPr>
          <w:spacing w:val="-2"/>
        </w:rPr>
        <w:t>задание;</w:t>
      </w:r>
    </w:p>
    <w:p w:rsidR="007A46EE" w:rsidRDefault="009E1D98">
      <w:pPr>
        <w:pStyle w:val="a3"/>
        <w:spacing w:before="136" w:line="357" w:lineRule="auto"/>
        <w:ind w:right="203" w:firstLine="710"/>
        <w:jc w:val="right"/>
      </w:pPr>
      <w:r>
        <w:t>формулировать</w:t>
      </w:r>
      <w:r>
        <w:rPr>
          <w:spacing w:val="40"/>
        </w:rPr>
        <w:t xml:space="preserve"> </w:t>
      </w:r>
      <w:r>
        <w:t>выводы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особенностях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трёх</w:t>
      </w:r>
      <w:r>
        <w:rPr>
          <w:spacing w:val="40"/>
        </w:rPr>
        <w:t xml:space="preserve"> </w:t>
      </w:r>
      <w:r>
        <w:t>типов</w:t>
      </w:r>
      <w:r>
        <w:rPr>
          <w:spacing w:val="40"/>
        </w:rPr>
        <w:t xml:space="preserve"> </w:t>
      </w:r>
      <w:r>
        <w:t>текстов,</w:t>
      </w:r>
      <w:r>
        <w:rPr>
          <w:spacing w:val="80"/>
        </w:rPr>
        <w:t xml:space="preserve"> </w:t>
      </w:r>
      <w:r>
        <w:t>подкрепля</w:t>
      </w:r>
      <w:r>
        <w:t>ть их</w:t>
      </w:r>
      <w:r>
        <w:rPr>
          <w:spacing w:val="-2"/>
        </w:rPr>
        <w:t xml:space="preserve"> </w:t>
      </w:r>
      <w:r>
        <w:t>доказательствами на основе результатов проведенного наблюдения; выбирать</w:t>
      </w:r>
      <w:r>
        <w:rPr>
          <w:spacing w:val="40"/>
        </w:rPr>
        <w:t xml:space="preserve"> </w:t>
      </w:r>
      <w:r>
        <w:t>наиболее</w:t>
      </w:r>
      <w:r>
        <w:rPr>
          <w:spacing w:val="40"/>
        </w:rPr>
        <w:t xml:space="preserve"> </w:t>
      </w:r>
      <w:r>
        <w:t>подходящий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данной</w:t>
      </w:r>
      <w:r>
        <w:rPr>
          <w:spacing w:val="40"/>
        </w:rPr>
        <w:t xml:space="preserve"> </w:t>
      </w:r>
      <w:r>
        <w:t>ситуации</w:t>
      </w:r>
      <w:r>
        <w:rPr>
          <w:spacing w:val="40"/>
        </w:rPr>
        <w:t xml:space="preserve"> </w:t>
      </w:r>
      <w:r>
        <w:t>тип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(на</w:t>
      </w:r>
      <w:r>
        <w:rPr>
          <w:spacing w:val="40"/>
        </w:rPr>
        <w:t xml:space="preserve"> </w:t>
      </w:r>
      <w:r>
        <w:t>основе</w:t>
      </w:r>
    </w:p>
    <w:p w:rsidR="007A46EE" w:rsidRDefault="009E1D98">
      <w:pPr>
        <w:pStyle w:val="a3"/>
        <w:spacing w:line="314" w:lineRule="exact"/>
      </w:pPr>
      <w:r>
        <w:t>предложенных</w:t>
      </w:r>
      <w:r>
        <w:rPr>
          <w:spacing w:val="-15"/>
        </w:rPr>
        <w:t xml:space="preserve"> </w:t>
      </w:r>
      <w:r>
        <w:rPr>
          <w:spacing w:val="-2"/>
        </w:rPr>
        <w:t>критериев).</w:t>
      </w:r>
    </w:p>
    <w:p w:rsidR="007A46EE" w:rsidRDefault="009E1D98">
      <w:pPr>
        <w:pStyle w:val="a5"/>
        <w:numPr>
          <w:ilvl w:val="3"/>
          <w:numId w:val="77"/>
        </w:numPr>
        <w:tabs>
          <w:tab w:val="left" w:pos="2329"/>
        </w:tabs>
        <w:spacing w:before="158"/>
        <w:ind w:left="2329" w:hanging="1193"/>
        <w:rPr>
          <w:sz w:val="28"/>
        </w:rPr>
      </w:pPr>
      <w:r>
        <w:rPr>
          <w:sz w:val="28"/>
        </w:rPr>
        <w:t>Работа</w:t>
      </w:r>
      <w:r>
        <w:rPr>
          <w:spacing w:val="73"/>
          <w:sz w:val="28"/>
        </w:rPr>
        <w:t xml:space="preserve"> </w:t>
      </w:r>
      <w:r>
        <w:rPr>
          <w:sz w:val="28"/>
        </w:rPr>
        <w:t>с</w:t>
      </w:r>
      <w:r>
        <w:rPr>
          <w:spacing w:val="74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74"/>
          <w:sz w:val="28"/>
        </w:rPr>
        <w:t xml:space="preserve"> </w:t>
      </w:r>
      <w:r>
        <w:rPr>
          <w:sz w:val="28"/>
        </w:rPr>
        <w:t>как</w:t>
      </w:r>
      <w:r>
        <w:rPr>
          <w:spacing w:val="72"/>
          <w:sz w:val="28"/>
        </w:rPr>
        <w:t xml:space="preserve"> </w:t>
      </w:r>
      <w:r>
        <w:rPr>
          <w:sz w:val="28"/>
        </w:rPr>
        <w:t>часть</w:t>
      </w:r>
      <w:r>
        <w:rPr>
          <w:spacing w:val="7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75"/>
          <w:sz w:val="28"/>
        </w:rPr>
        <w:t xml:space="preserve"> </w:t>
      </w:r>
      <w:r>
        <w:rPr>
          <w:spacing w:val="-2"/>
          <w:sz w:val="28"/>
        </w:rPr>
        <w:t>универсальных</w:t>
      </w:r>
    </w:p>
    <w:p w:rsidR="007A46EE" w:rsidRDefault="007A46EE">
      <w:pPr>
        <w:pStyle w:val="a5"/>
        <w:jc w:val="lef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jc w:val="left"/>
      </w:pPr>
      <w:r>
        <w:rPr>
          <w:spacing w:val="-2"/>
        </w:rPr>
        <w:t>учебных</w:t>
      </w:r>
      <w:r>
        <w:rPr>
          <w:spacing w:val="-13"/>
        </w:rPr>
        <w:t xml:space="preserve"> </w:t>
      </w:r>
      <w:r>
        <w:rPr>
          <w:spacing w:val="-2"/>
        </w:rPr>
        <w:t>действий:</w:t>
      </w:r>
    </w:p>
    <w:p w:rsidR="007A46EE" w:rsidRDefault="009E1D98">
      <w:pPr>
        <w:pStyle w:val="a3"/>
        <w:tabs>
          <w:tab w:val="left" w:pos="2773"/>
          <w:tab w:val="left" w:pos="4401"/>
          <w:tab w:val="left" w:pos="6182"/>
          <w:tab w:val="left" w:pos="8199"/>
          <w:tab w:val="left" w:pos="9154"/>
        </w:tabs>
        <w:spacing w:before="153" w:line="355" w:lineRule="auto"/>
        <w:ind w:right="159" w:firstLine="710"/>
        <w:jc w:val="left"/>
      </w:pPr>
      <w:r>
        <w:rPr>
          <w:spacing w:val="-2"/>
        </w:rPr>
        <w:t>выбирать</w:t>
      </w:r>
      <w:r>
        <w:tab/>
      </w:r>
      <w:r>
        <w:rPr>
          <w:spacing w:val="-2"/>
        </w:rPr>
        <w:t>источник</w:t>
      </w:r>
      <w:r>
        <w:tab/>
      </w:r>
      <w:r>
        <w:rPr>
          <w:spacing w:val="-2"/>
        </w:rPr>
        <w:t>получения</w:t>
      </w:r>
      <w:r>
        <w:tab/>
      </w:r>
      <w:r>
        <w:rPr>
          <w:spacing w:val="-2"/>
        </w:rPr>
        <w:t>информации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выполнении мини­исследования;</w:t>
      </w:r>
    </w:p>
    <w:p w:rsidR="007A46EE" w:rsidRDefault="009E1D98">
      <w:pPr>
        <w:pStyle w:val="a3"/>
        <w:tabs>
          <w:tab w:val="left" w:pos="3387"/>
          <w:tab w:val="left" w:pos="5227"/>
          <w:tab w:val="left" w:pos="7397"/>
          <w:tab w:val="left" w:pos="9058"/>
        </w:tabs>
        <w:spacing w:line="357" w:lineRule="auto"/>
        <w:ind w:right="158" w:firstLine="710"/>
        <w:jc w:val="left"/>
      </w:pPr>
      <w:r>
        <w:rPr>
          <w:spacing w:val="-2"/>
        </w:rPr>
        <w:t>анализировать</w:t>
      </w:r>
      <w:r>
        <w:tab/>
      </w:r>
      <w:r>
        <w:rPr>
          <w:spacing w:val="-2"/>
        </w:rPr>
        <w:t>текстовую,</w:t>
      </w:r>
      <w:r>
        <w:tab/>
      </w:r>
      <w:r>
        <w:rPr>
          <w:spacing w:val="-2"/>
        </w:rPr>
        <w:t>графическую,</w:t>
      </w:r>
      <w:r>
        <w:tab/>
      </w:r>
      <w:r>
        <w:rPr>
          <w:spacing w:val="-2"/>
        </w:rPr>
        <w:t>звуковую</w:t>
      </w:r>
      <w:r>
        <w:tab/>
      </w:r>
      <w:r>
        <w:rPr>
          <w:spacing w:val="-4"/>
        </w:rPr>
        <w:t xml:space="preserve">информацию </w:t>
      </w:r>
      <w:r>
        <w:t>в соответствии с учебной задачей;</w:t>
      </w:r>
    </w:p>
    <w:p w:rsidR="007A46EE" w:rsidRDefault="009E1D98">
      <w:pPr>
        <w:pStyle w:val="a3"/>
        <w:spacing w:line="355" w:lineRule="auto"/>
        <w:ind w:right="275" w:firstLine="710"/>
        <w:jc w:val="left"/>
      </w:pPr>
      <w:r>
        <w:t>самостоятельно</w:t>
      </w:r>
      <w:r>
        <w:rPr>
          <w:spacing w:val="33"/>
        </w:rPr>
        <w:t xml:space="preserve"> </w:t>
      </w:r>
      <w:r>
        <w:t>создавать</w:t>
      </w:r>
      <w:r>
        <w:rPr>
          <w:spacing w:val="32"/>
        </w:rPr>
        <w:t xml:space="preserve"> </w:t>
      </w:r>
      <w:r>
        <w:t>схемы,</w:t>
      </w:r>
      <w:r>
        <w:rPr>
          <w:spacing w:val="35"/>
        </w:rPr>
        <w:t xml:space="preserve"> </w:t>
      </w:r>
      <w:r>
        <w:t>таблицы</w:t>
      </w:r>
      <w:r>
        <w:rPr>
          <w:spacing w:val="33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представления</w:t>
      </w:r>
      <w:r>
        <w:rPr>
          <w:spacing w:val="34"/>
        </w:rPr>
        <w:t xml:space="preserve"> </w:t>
      </w:r>
      <w:r>
        <w:t>информации как результата наблюдения за языковыми единицами.</w:t>
      </w:r>
    </w:p>
    <w:p w:rsidR="007A46EE" w:rsidRDefault="009E1D98">
      <w:pPr>
        <w:pStyle w:val="a5"/>
        <w:numPr>
          <w:ilvl w:val="3"/>
          <w:numId w:val="77"/>
        </w:numPr>
        <w:tabs>
          <w:tab w:val="left" w:pos="2323"/>
          <w:tab w:val="left" w:pos="3657"/>
          <w:tab w:val="left" w:pos="4271"/>
          <w:tab w:val="left" w:pos="5126"/>
          <w:tab w:val="left" w:pos="7560"/>
          <w:tab w:val="left" w:pos="9611"/>
        </w:tabs>
        <w:spacing w:line="355" w:lineRule="auto"/>
        <w:ind w:right="145" w:firstLine="710"/>
        <w:rPr>
          <w:sz w:val="28"/>
        </w:rPr>
      </w:pPr>
      <w:r>
        <w:rPr>
          <w:spacing w:val="-2"/>
          <w:sz w:val="28"/>
        </w:rPr>
        <w:t>Общение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4"/>
          <w:sz w:val="28"/>
        </w:rPr>
        <w:t>часть</w:t>
      </w:r>
      <w:r>
        <w:rPr>
          <w:sz w:val="28"/>
        </w:rPr>
        <w:tab/>
      </w:r>
      <w:r>
        <w:rPr>
          <w:spacing w:val="-2"/>
          <w:sz w:val="28"/>
        </w:rPr>
        <w:t>коммуникативных</w:t>
      </w:r>
      <w:r>
        <w:rPr>
          <w:sz w:val="28"/>
        </w:rPr>
        <w:tab/>
      </w:r>
      <w:r>
        <w:rPr>
          <w:spacing w:val="-2"/>
          <w:sz w:val="28"/>
        </w:rPr>
        <w:t>универсальных</w:t>
      </w:r>
      <w:r>
        <w:rPr>
          <w:sz w:val="28"/>
        </w:rPr>
        <w:tab/>
      </w:r>
      <w:r>
        <w:rPr>
          <w:spacing w:val="-4"/>
          <w:sz w:val="28"/>
        </w:rPr>
        <w:t xml:space="preserve">учебных </w:t>
      </w:r>
      <w:r>
        <w:rPr>
          <w:spacing w:val="-2"/>
          <w:sz w:val="28"/>
        </w:rPr>
        <w:t>действий:</w:t>
      </w:r>
    </w:p>
    <w:p w:rsidR="007A46EE" w:rsidRDefault="009E1D98">
      <w:pPr>
        <w:pStyle w:val="a3"/>
        <w:tabs>
          <w:tab w:val="left" w:pos="2648"/>
          <w:tab w:val="left" w:pos="3858"/>
          <w:tab w:val="left" w:pos="4372"/>
          <w:tab w:val="left" w:pos="6201"/>
          <w:tab w:val="left" w:pos="7378"/>
          <w:tab w:val="left" w:pos="9020"/>
        </w:tabs>
        <w:spacing w:line="350" w:lineRule="auto"/>
        <w:ind w:left="1136" w:right="167"/>
        <w:jc w:val="left"/>
      </w:pPr>
      <w:r>
        <w:t xml:space="preserve">строить речевое высказывание в соответствии с поставленной задачей; </w:t>
      </w:r>
      <w:r>
        <w:rPr>
          <w:spacing w:val="-2"/>
        </w:rPr>
        <w:t>создавать</w:t>
      </w:r>
      <w:r>
        <w:tab/>
      </w:r>
      <w:r>
        <w:rPr>
          <w:spacing w:val="-2"/>
        </w:rPr>
        <w:t>устные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письменные</w:t>
      </w:r>
      <w:r>
        <w:tab/>
      </w:r>
      <w:r>
        <w:rPr>
          <w:spacing w:val="-2"/>
        </w:rPr>
        <w:t>тексты</w:t>
      </w:r>
      <w:r>
        <w:tab/>
      </w:r>
      <w:r>
        <w:rPr>
          <w:spacing w:val="-2"/>
        </w:rPr>
        <w:t>(описание,</w:t>
      </w:r>
      <w:r>
        <w:tab/>
      </w:r>
      <w:r>
        <w:rPr>
          <w:spacing w:val="-4"/>
        </w:rPr>
        <w:t>рассуждение,</w:t>
      </w:r>
    </w:p>
    <w:p w:rsidR="007A46EE" w:rsidRDefault="009E1D98">
      <w:pPr>
        <w:pStyle w:val="a3"/>
        <w:spacing w:before="5"/>
        <w:jc w:val="left"/>
      </w:pPr>
      <w:r>
        <w:t>повествование),</w:t>
      </w:r>
      <w:r>
        <w:rPr>
          <w:spacing w:val="-15"/>
        </w:rPr>
        <w:t xml:space="preserve"> </w:t>
      </w:r>
      <w:r>
        <w:t>соответствующие</w:t>
      </w:r>
      <w:r>
        <w:rPr>
          <w:spacing w:val="-15"/>
        </w:rPr>
        <w:t xml:space="preserve"> </w:t>
      </w:r>
      <w:r>
        <w:t>ситуации</w:t>
      </w:r>
      <w:r>
        <w:rPr>
          <w:spacing w:val="-17"/>
        </w:rPr>
        <w:t xml:space="preserve"> </w:t>
      </w:r>
      <w:r>
        <w:rPr>
          <w:spacing w:val="-2"/>
        </w:rPr>
        <w:t>общения;</w:t>
      </w:r>
    </w:p>
    <w:p w:rsidR="007A46EE" w:rsidRDefault="009E1D98">
      <w:pPr>
        <w:pStyle w:val="a3"/>
        <w:spacing w:before="153" w:line="355" w:lineRule="auto"/>
        <w:ind w:firstLine="710"/>
        <w:jc w:val="left"/>
      </w:pPr>
      <w:r>
        <w:t>подготавливать</w:t>
      </w:r>
      <w:r>
        <w:rPr>
          <w:spacing w:val="40"/>
        </w:rPr>
        <w:t xml:space="preserve"> </w:t>
      </w:r>
      <w:r>
        <w:t>небольшие</w:t>
      </w:r>
      <w:r>
        <w:rPr>
          <w:spacing w:val="40"/>
        </w:rPr>
        <w:t xml:space="preserve"> </w:t>
      </w:r>
      <w:r>
        <w:t>выступления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результатах групповой</w:t>
      </w:r>
      <w:r>
        <w:rPr>
          <w:spacing w:val="40"/>
        </w:rPr>
        <w:t xml:space="preserve"> </w:t>
      </w:r>
      <w:r>
        <w:t>работы, наблюдения, выполненного мини­исследования, проектного задания;</w:t>
      </w:r>
    </w:p>
    <w:p w:rsidR="007A46EE" w:rsidRDefault="009E1D98">
      <w:pPr>
        <w:pStyle w:val="a3"/>
        <w:spacing w:line="355" w:lineRule="auto"/>
        <w:ind w:firstLine="710"/>
        <w:jc w:val="left"/>
      </w:pPr>
      <w:r>
        <w:t>создавать</w:t>
      </w:r>
      <w:r>
        <w:rPr>
          <w:spacing w:val="-10"/>
        </w:rPr>
        <w:t xml:space="preserve"> </w:t>
      </w:r>
      <w:r>
        <w:t>небольшие</w:t>
      </w:r>
      <w:r>
        <w:rPr>
          <w:spacing w:val="-7"/>
        </w:rPr>
        <w:t xml:space="preserve"> </w:t>
      </w:r>
      <w:r>
        <w:t>устные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письменные</w:t>
      </w:r>
      <w:r>
        <w:rPr>
          <w:spacing w:val="-7"/>
        </w:rPr>
        <w:t xml:space="preserve"> </w:t>
      </w:r>
      <w:r>
        <w:t>тексты,</w:t>
      </w:r>
      <w:r>
        <w:rPr>
          <w:spacing w:val="-5"/>
        </w:rPr>
        <w:t xml:space="preserve"> </w:t>
      </w:r>
      <w:r>
        <w:t>содержащие</w:t>
      </w:r>
      <w:r>
        <w:rPr>
          <w:spacing w:val="-7"/>
        </w:rPr>
        <w:t xml:space="preserve"> </w:t>
      </w:r>
      <w:r>
        <w:t>приглашение, п</w:t>
      </w:r>
      <w:r>
        <w:t>росьбу,</w:t>
      </w:r>
      <w:r>
        <w:rPr>
          <w:spacing w:val="-1"/>
        </w:rPr>
        <w:t xml:space="preserve"> </w:t>
      </w:r>
      <w:r>
        <w:t>извинение,</w:t>
      </w:r>
      <w:r>
        <w:rPr>
          <w:spacing w:val="-1"/>
        </w:rPr>
        <w:t xml:space="preserve"> </w:t>
      </w:r>
      <w:r>
        <w:t>благодарность,</w:t>
      </w:r>
      <w:r>
        <w:rPr>
          <w:spacing w:val="-1"/>
        </w:rPr>
        <w:t xml:space="preserve"> </w:t>
      </w:r>
      <w:r>
        <w:t>отказ,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этикета.</w:t>
      </w:r>
    </w:p>
    <w:p w:rsidR="007A46EE" w:rsidRDefault="009E1D98">
      <w:pPr>
        <w:pStyle w:val="a5"/>
        <w:numPr>
          <w:ilvl w:val="3"/>
          <w:numId w:val="77"/>
        </w:numPr>
        <w:tabs>
          <w:tab w:val="left" w:pos="2323"/>
        </w:tabs>
        <w:spacing w:line="355" w:lineRule="auto"/>
        <w:ind w:right="222" w:firstLine="710"/>
        <w:rPr>
          <w:sz w:val="28"/>
        </w:rPr>
      </w:pPr>
      <w:r>
        <w:rPr>
          <w:sz w:val="28"/>
        </w:rPr>
        <w:t>Самоорганизация</w:t>
      </w:r>
      <w:r>
        <w:rPr>
          <w:spacing w:val="35"/>
          <w:sz w:val="28"/>
        </w:rPr>
        <w:t xml:space="preserve"> </w:t>
      </w:r>
      <w:r>
        <w:rPr>
          <w:sz w:val="28"/>
        </w:rPr>
        <w:t>как</w:t>
      </w:r>
      <w:r>
        <w:rPr>
          <w:spacing w:val="32"/>
          <w:sz w:val="28"/>
        </w:rPr>
        <w:t xml:space="preserve"> </w:t>
      </w:r>
      <w:r>
        <w:rPr>
          <w:sz w:val="28"/>
        </w:rPr>
        <w:t>часть</w:t>
      </w:r>
      <w:r>
        <w:rPr>
          <w:spacing w:val="31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34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учебных </w:t>
      </w:r>
      <w:r>
        <w:rPr>
          <w:spacing w:val="-2"/>
          <w:sz w:val="28"/>
        </w:rPr>
        <w:t>действий:</w:t>
      </w:r>
    </w:p>
    <w:p w:rsidR="007A46EE" w:rsidRDefault="009E1D98">
      <w:pPr>
        <w:pStyle w:val="a3"/>
        <w:spacing w:line="355" w:lineRule="auto"/>
        <w:ind w:left="1136" w:right="1069"/>
        <w:jc w:val="left"/>
      </w:pPr>
      <w:r>
        <w:t>планировать</w:t>
      </w:r>
      <w:r>
        <w:rPr>
          <w:spacing w:val="-18"/>
        </w:rPr>
        <w:t xml:space="preserve"> </w:t>
      </w:r>
      <w:r>
        <w:t>действия</w:t>
      </w:r>
      <w:r>
        <w:rPr>
          <w:spacing w:val="-15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решению</w:t>
      </w:r>
      <w:r>
        <w:rPr>
          <w:spacing w:val="-17"/>
        </w:rPr>
        <w:t xml:space="preserve"> </w:t>
      </w:r>
      <w:r>
        <w:t>орфографической</w:t>
      </w:r>
      <w:r>
        <w:rPr>
          <w:spacing w:val="-15"/>
        </w:rPr>
        <w:t xml:space="preserve"> </w:t>
      </w:r>
      <w:r>
        <w:t>задачи; выстраивать последовательность выбранных действий.</w:t>
      </w:r>
    </w:p>
    <w:p w:rsidR="007A46EE" w:rsidRDefault="009E1D98">
      <w:pPr>
        <w:pStyle w:val="a5"/>
        <w:numPr>
          <w:ilvl w:val="3"/>
          <w:numId w:val="77"/>
        </w:numPr>
        <w:tabs>
          <w:tab w:val="left" w:pos="2323"/>
        </w:tabs>
        <w:spacing w:line="355" w:lineRule="auto"/>
        <w:ind w:right="150" w:firstLine="710"/>
        <w:jc w:val="both"/>
        <w:rPr>
          <w:sz w:val="28"/>
        </w:rPr>
      </w:pPr>
      <w:r>
        <w:rPr>
          <w:sz w:val="28"/>
        </w:rPr>
        <w:t xml:space="preserve">Самоконтроль как часть регулятивных универсальных учебных </w:t>
      </w:r>
      <w:r>
        <w:rPr>
          <w:spacing w:val="-2"/>
          <w:sz w:val="28"/>
        </w:rPr>
        <w:t>действий:</w:t>
      </w:r>
    </w:p>
    <w:p w:rsidR="007A46EE" w:rsidRDefault="009E1D98">
      <w:pPr>
        <w:pStyle w:val="a3"/>
        <w:spacing w:line="357" w:lineRule="auto"/>
        <w:ind w:right="145" w:firstLine="710"/>
      </w:pPr>
      <w:r>
        <w:t xml:space="preserve">устанавливать причины успеха (неудач) при выполнении заданий по русскому </w:t>
      </w:r>
      <w:r>
        <w:rPr>
          <w:spacing w:val="-2"/>
        </w:rPr>
        <w:t>языку;</w:t>
      </w:r>
    </w:p>
    <w:p w:rsidR="007A46EE" w:rsidRDefault="009E1D98">
      <w:pPr>
        <w:pStyle w:val="a3"/>
        <w:spacing w:line="355" w:lineRule="auto"/>
        <w:ind w:right="153" w:firstLine="710"/>
      </w:pPr>
      <w:r>
        <w:t>корректировать с помощью учителя свои учебные дей</w:t>
      </w:r>
      <w:r>
        <w:t>ствия для преодоления ошибок при выделении в слове корня и окончания, при определении части речи, члена предложения при списывании текстов и записи под диктовку.</w:t>
      </w:r>
    </w:p>
    <w:p w:rsidR="007A46EE" w:rsidRDefault="009E1D98">
      <w:pPr>
        <w:pStyle w:val="a5"/>
        <w:numPr>
          <w:ilvl w:val="3"/>
          <w:numId w:val="77"/>
        </w:numPr>
        <w:tabs>
          <w:tab w:val="left" w:pos="2329"/>
        </w:tabs>
        <w:spacing w:line="319" w:lineRule="exact"/>
        <w:ind w:left="2329" w:hanging="1193"/>
        <w:jc w:val="both"/>
        <w:rPr>
          <w:sz w:val="28"/>
        </w:rPr>
      </w:pPr>
      <w:r>
        <w:rPr>
          <w:spacing w:val="-2"/>
          <w:sz w:val="28"/>
        </w:rPr>
        <w:t>Совместная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деятельность:</w:t>
      </w:r>
    </w:p>
    <w:p w:rsidR="007A46EE" w:rsidRDefault="009E1D98">
      <w:pPr>
        <w:pStyle w:val="a3"/>
        <w:spacing w:before="147" w:line="355" w:lineRule="auto"/>
        <w:ind w:right="147" w:firstLine="710"/>
      </w:pPr>
      <w:r>
        <w:t>формулировать</w:t>
      </w:r>
      <w:r>
        <w:rPr>
          <w:spacing w:val="40"/>
        </w:rPr>
        <w:t xml:space="preserve">  </w:t>
      </w:r>
      <w:r>
        <w:t>краткосрочные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долгосрочные</w:t>
      </w:r>
      <w:r>
        <w:rPr>
          <w:spacing w:val="40"/>
        </w:rPr>
        <w:t xml:space="preserve">  </w:t>
      </w:r>
      <w:r>
        <w:t>цели</w:t>
      </w:r>
      <w:r>
        <w:rPr>
          <w:spacing w:val="40"/>
        </w:rPr>
        <w:t xml:space="preserve">  </w:t>
      </w:r>
      <w:r>
        <w:t>(индивидуальные</w:t>
      </w:r>
      <w:r>
        <w:rPr>
          <w:spacing w:val="80"/>
        </w:rPr>
        <w:t xml:space="preserve"> </w:t>
      </w:r>
      <w:r>
        <w:t>с</w:t>
      </w:r>
      <w:r>
        <w:rPr>
          <w:spacing w:val="39"/>
        </w:rPr>
        <w:t xml:space="preserve">  </w:t>
      </w:r>
      <w:r>
        <w:t>учётом</w:t>
      </w:r>
      <w:r>
        <w:rPr>
          <w:spacing w:val="40"/>
        </w:rPr>
        <w:t xml:space="preserve">  </w:t>
      </w:r>
      <w:r>
        <w:t>участия</w:t>
      </w:r>
      <w:r>
        <w:rPr>
          <w:spacing w:val="40"/>
        </w:rPr>
        <w:t xml:space="preserve">  </w:t>
      </w:r>
      <w:r>
        <w:t>в</w:t>
      </w:r>
      <w:r>
        <w:rPr>
          <w:spacing w:val="80"/>
          <w:w w:val="150"/>
        </w:rPr>
        <w:t xml:space="preserve"> </w:t>
      </w:r>
      <w:r>
        <w:t>коллективных</w:t>
      </w:r>
      <w:r>
        <w:rPr>
          <w:spacing w:val="80"/>
          <w:w w:val="150"/>
        </w:rPr>
        <w:t xml:space="preserve"> </w:t>
      </w:r>
      <w:r>
        <w:t>задачах)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38"/>
        </w:rPr>
        <w:t xml:space="preserve">  </w:t>
      </w:r>
      <w:r>
        <w:t>выполнении</w:t>
      </w:r>
      <w:r>
        <w:rPr>
          <w:spacing w:val="80"/>
          <w:w w:val="150"/>
        </w:rPr>
        <w:t xml:space="preserve"> </w:t>
      </w:r>
      <w:r>
        <w:t>коллективного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6"/>
      </w:pPr>
      <w:r>
        <w:t>мини­исследования или проектного задания на основе предложенного формата планирования, распределения промежуточных шагов и сроков;</w:t>
      </w:r>
    </w:p>
    <w:p w:rsidR="007A46EE" w:rsidRDefault="009E1D98">
      <w:pPr>
        <w:pStyle w:val="a3"/>
        <w:spacing w:line="355" w:lineRule="auto"/>
        <w:ind w:right="156" w:firstLine="710"/>
      </w:pPr>
      <w:r>
        <w:t>выполнять совместные (в группах)</w:t>
      </w:r>
      <w:r>
        <w:t xml:space="preserve"> проектные задания с использованием предложенных образцов;</w:t>
      </w:r>
    </w:p>
    <w:p w:rsidR="007A46EE" w:rsidRDefault="009E1D98">
      <w:pPr>
        <w:pStyle w:val="a3"/>
        <w:spacing w:line="355" w:lineRule="auto"/>
        <w:ind w:right="153" w:firstLine="710"/>
      </w:pPr>
      <w:r>
        <w:t>при выполнении совместной деятельности справедливо распределять работу, договариваться, обсуждать процесс и результат совместной работы;</w:t>
      </w:r>
    </w:p>
    <w:p w:rsidR="007A46EE" w:rsidRDefault="009E1D98">
      <w:pPr>
        <w:pStyle w:val="a3"/>
        <w:spacing w:line="355" w:lineRule="auto"/>
        <w:ind w:right="153" w:firstLine="710"/>
      </w:pPr>
      <w:r>
        <w:t>проявлять готовность выполнять разные роли: руководителя (ли</w:t>
      </w:r>
      <w:r>
        <w:t>дера), подчиненного, проявлять самостоятельность, организованность, инициативность</w:t>
      </w:r>
      <w:r>
        <w:rPr>
          <w:spacing w:val="40"/>
        </w:rPr>
        <w:t xml:space="preserve"> </w:t>
      </w:r>
      <w:r>
        <w:t>для достижения общего успеха деятельности.</w:t>
      </w:r>
    </w:p>
    <w:p w:rsidR="007A46EE" w:rsidRDefault="009E1D98">
      <w:pPr>
        <w:pStyle w:val="a5"/>
        <w:numPr>
          <w:ilvl w:val="1"/>
          <w:numId w:val="77"/>
        </w:numPr>
        <w:tabs>
          <w:tab w:val="left" w:pos="1768"/>
        </w:tabs>
        <w:ind w:left="1768" w:hanging="63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4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7A46EE" w:rsidRDefault="009E1D98">
      <w:pPr>
        <w:pStyle w:val="a5"/>
        <w:numPr>
          <w:ilvl w:val="2"/>
          <w:numId w:val="77"/>
        </w:numPr>
        <w:tabs>
          <w:tab w:val="left" w:pos="1979"/>
        </w:tabs>
        <w:spacing w:before="153"/>
        <w:ind w:left="1979" w:hanging="843"/>
        <w:jc w:val="both"/>
        <w:rPr>
          <w:sz w:val="28"/>
        </w:rPr>
      </w:pPr>
      <w:r>
        <w:rPr>
          <w:sz w:val="28"/>
        </w:rPr>
        <w:t>Сведения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русском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языке.</w:t>
      </w:r>
    </w:p>
    <w:p w:rsidR="007A46EE" w:rsidRDefault="009E1D98">
      <w:pPr>
        <w:pStyle w:val="a3"/>
        <w:spacing w:before="153" w:line="355" w:lineRule="auto"/>
        <w:ind w:right="152" w:firstLine="710"/>
      </w:pPr>
      <w:r>
        <w:t>Русский язык как язык межнационального общения. Различные методы познания</w:t>
      </w:r>
      <w:r>
        <w:rPr>
          <w:spacing w:val="80"/>
        </w:rPr>
        <w:t xml:space="preserve">  </w:t>
      </w:r>
      <w:r>
        <w:t>языка:</w:t>
      </w:r>
      <w:r>
        <w:rPr>
          <w:spacing w:val="80"/>
        </w:rPr>
        <w:t xml:space="preserve">  </w:t>
      </w:r>
      <w:r>
        <w:t>наблюдение,</w:t>
      </w:r>
      <w:r>
        <w:rPr>
          <w:spacing w:val="80"/>
        </w:rPr>
        <w:t xml:space="preserve">  </w:t>
      </w:r>
      <w:r>
        <w:t>анализ,</w:t>
      </w:r>
      <w:r>
        <w:rPr>
          <w:spacing w:val="80"/>
        </w:rPr>
        <w:t xml:space="preserve">  </w:t>
      </w:r>
      <w:r>
        <w:t>лингвистический</w:t>
      </w:r>
      <w:r>
        <w:rPr>
          <w:spacing w:val="80"/>
        </w:rPr>
        <w:t xml:space="preserve">  </w:t>
      </w:r>
      <w:r>
        <w:t>эксперимент,</w:t>
      </w:r>
      <w:r>
        <w:rPr>
          <w:spacing w:val="80"/>
        </w:rPr>
        <w:t xml:space="preserve"> </w:t>
      </w:r>
      <w:r>
        <w:t>мини­исследование, проект.</w:t>
      </w:r>
    </w:p>
    <w:p w:rsidR="007A46EE" w:rsidRDefault="009E1D98">
      <w:pPr>
        <w:pStyle w:val="a5"/>
        <w:numPr>
          <w:ilvl w:val="2"/>
          <w:numId w:val="77"/>
        </w:numPr>
        <w:tabs>
          <w:tab w:val="left" w:pos="1979"/>
        </w:tabs>
        <w:spacing w:line="318" w:lineRule="exact"/>
        <w:ind w:left="1979" w:hanging="843"/>
        <w:jc w:val="both"/>
        <w:rPr>
          <w:sz w:val="28"/>
        </w:rPr>
      </w:pPr>
      <w:r>
        <w:rPr>
          <w:sz w:val="28"/>
        </w:rPr>
        <w:t>Фонетика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графика.</w:t>
      </w:r>
    </w:p>
    <w:p w:rsidR="007A46EE" w:rsidRDefault="009E1D98">
      <w:pPr>
        <w:pStyle w:val="a3"/>
        <w:spacing w:before="153" w:line="355" w:lineRule="auto"/>
        <w:ind w:right="141" w:firstLine="710"/>
      </w:pPr>
      <w:r>
        <w:t>Характеристика,</w:t>
      </w:r>
      <w:r>
        <w:rPr>
          <w:spacing w:val="80"/>
        </w:rPr>
        <w:t xml:space="preserve"> </w:t>
      </w:r>
      <w:r>
        <w:t>сравнение,</w:t>
      </w:r>
      <w:r>
        <w:rPr>
          <w:spacing w:val="80"/>
        </w:rPr>
        <w:t xml:space="preserve"> </w:t>
      </w:r>
      <w:r>
        <w:t>классификация</w:t>
      </w:r>
      <w:r>
        <w:rPr>
          <w:spacing w:val="80"/>
        </w:rPr>
        <w:t xml:space="preserve"> </w:t>
      </w:r>
      <w:r>
        <w:t>звуков</w:t>
      </w:r>
      <w:r>
        <w:rPr>
          <w:spacing w:val="80"/>
        </w:rPr>
        <w:t xml:space="preserve"> </w:t>
      </w:r>
      <w:r>
        <w:t>вне</w:t>
      </w:r>
      <w:r>
        <w:rPr>
          <w:spacing w:val="80"/>
        </w:rPr>
        <w:t xml:space="preserve"> </w:t>
      </w:r>
      <w:r>
        <w:t>слова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слове</w:t>
      </w:r>
      <w:r>
        <w:rPr>
          <w:spacing w:val="80"/>
          <w:w w:val="150"/>
        </w:rPr>
        <w:t xml:space="preserve"> </w:t>
      </w:r>
      <w:r>
        <w:t>по зад</w:t>
      </w:r>
      <w:r>
        <w:t xml:space="preserve">анным параметрам. Звуко­буквенный разбор слова (по отработанному </w:t>
      </w:r>
      <w:r>
        <w:rPr>
          <w:spacing w:val="-2"/>
        </w:rPr>
        <w:t>алгоритму).</w:t>
      </w:r>
    </w:p>
    <w:p w:rsidR="007A46EE" w:rsidRDefault="009E1D98">
      <w:pPr>
        <w:pStyle w:val="a5"/>
        <w:numPr>
          <w:ilvl w:val="2"/>
          <w:numId w:val="77"/>
        </w:numPr>
        <w:tabs>
          <w:tab w:val="left" w:pos="1979"/>
        </w:tabs>
        <w:spacing w:before="1"/>
        <w:ind w:left="1979" w:hanging="843"/>
        <w:jc w:val="both"/>
        <w:rPr>
          <w:sz w:val="28"/>
        </w:rPr>
      </w:pPr>
      <w:r>
        <w:rPr>
          <w:spacing w:val="-2"/>
          <w:sz w:val="28"/>
        </w:rPr>
        <w:t>Орфоэпия.</w:t>
      </w:r>
    </w:p>
    <w:p w:rsidR="007A46EE" w:rsidRDefault="009E1D98">
      <w:pPr>
        <w:pStyle w:val="a3"/>
        <w:spacing w:before="158" w:line="355" w:lineRule="auto"/>
        <w:ind w:right="153" w:firstLine="710"/>
      </w:pPr>
      <w: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</w:t>
      </w:r>
      <w:r>
        <w:t>турного языка (на ограниченном перечне слов, отрабатываемом в учебнике).</w:t>
      </w:r>
    </w:p>
    <w:p w:rsidR="007A46EE" w:rsidRDefault="009E1D98">
      <w:pPr>
        <w:pStyle w:val="a3"/>
        <w:spacing w:line="355" w:lineRule="auto"/>
        <w:ind w:right="154" w:firstLine="710"/>
      </w:pPr>
      <w:r>
        <w:t>Использование орфоэпических словарей русского языка при определении правильного произношения слов.</w:t>
      </w:r>
    </w:p>
    <w:p w:rsidR="007A46EE" w:rsidRDefault="009E1D98">
      <w:pPr>
        <w:pStyle w:val="a5"/>
        <w:numPr>
          <w:ilvl w:val="2"/>
          <w:numId w:val="77"/>
        </w:numPr>
        <w:tabs>
          <w:tab w:val="left" w:pos="1979"/>
        </w:tabs>
        <w:ind w:left="1979" w:hanging="843"/>
        <w:jc w:val="both"/>
        <w:rPr>
          <w:sz w:val="28"/>
        </w:rPr>
      </w:pPr>
      <w:r>
        <w:rPr>
          <w:spacing w:val="-2"/>
          <w:sz w:val="28"/>
        </w:rPr>
        <w:t>Лексика.</w:t>
      </w:r>
    </w:p>
    <w:p w:rsidR="007A46EE" w:rsidRDefault="009E1D98">
      <w:pPr>
        <w:pStyle w:val="a3"/>
        <w:spacing w:before="147" w:line="357" w:lineRule="auto"/>
        <w:ind w:right="164" w:firstLine="710"/>
      </w:pPr>
      <w: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7A46EE" w:rsidRDefault="009E1D98">
      <w:pPr>
        <w:pStyle w:val="a3"/>
        <w:spacing w:before="1"/>
        <w:ind w:left="1136"/>
      </w:pPr>
      <w:r>
        <w:rPr>
          <w:spacing w:val="-2"/>
        </w:rPr>
        <w:t>Наблюдение</w:t>
      </w:r>
      <w:r>
        <w:rPr>
          <w:spacing w:val="-1"/>
        </w:rPr>
        <w:t xml:space="preserve"> </w:t>
      </w:r>
      <w:r>
        <w:rPr>
          <w:spacing w:val="-2"/>
        </w:rPr>
        <w:t>за</w:t>
      </w:r>
      <w:r>
        <w:rPr>
          <w:spacing w:val="-3"/>
        </w:rPr>
        <w:t xml:space="preserve"> </w:t>
      </w:r>
      <w:r>
        <w:rPr>
          <w:spacing w:val="-2"/>
        </w:rPr>
        <w:t>использованием</w:t>
      </w:r>
      <w: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речи</w:t>
      </w:r>
      <w:r>
        <w:rPr>
          <w:spacing w:val="-4"/>
        </w:rPr>
        <w:t xml:space="preserve"> </w:t>
      </w:r>
      <w:r>
        <w:rPr>
          <w:spacing w:val="-2"/>
        </w:rPr>
        <w:t>фразеологизмов</w:t>
      </w:r>
      <w:r>
        <w:rPr>
          <w:spacing w:val="-4"/>
        </w:rPr>
        <w:t xml:space="preserve"> </w:t>
      </w:r>
      <w:r>
        <w:rPr>
          <w:spacing w:val="-2"/>
        </w:rPr>
        <w:t>(простые</w:t>
      </w:r>
      <w:r>
        <w:rPr>
          <w:spacing w:val="-1"/>
        </w:rPr>
        <w:t xml:space="preserve"> </w:t>
      </w:r>
      <w:r>
        <w:rPr>
          <w:spacing w:val="-2"/>
        </w:rPr>
        <w:t>случаи).</w:t>
      </w:r>
    </w:p>
    <w:p w:rsidR="007A46EE" w:rsidRDefault="009E1D98">
      <w:pPr>
        <w:pStyle w:val="a5"/>
        <w:numPr>
          <w:ilvl w:val="2"/>
          <w:numId w:val="77"/>
        </w:numPr>
        <w:tabs>
          <w:tab w:val="left" w:pos="1979"/>
        </w:tabs>
        <w:spacing w:before="148"/>
        <w:ind w:left="1979" w:hanging="843"/>
        <w:jc w:val="both"/>
        <w:rPr>
          <w:sz w:val="28"/>
        </w:rPr>
      </w:pPr>
      <w:r>
        <w:rPr>
          <w:sz w:val="28"/>
        </w:rPr>
        <w:t>Состав</w:t>
      </w:r>
      <w:r>
        <w:rPr>
          <w:spacing w:val="-18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(морфемика).</w:t>
      </w:r>
    </w:p>
    <w:p w:rsidR="007A46EE" w:rsidRDefault="007A46EE">
      <w:pPr>
        <w:pStyle w:val="a5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firstLine="710"/>
        <w:jc w:val="left"/>
      </w:pPr>
      <w:r>
        <w:t>Состав</w:t>
      </w:r>
      <w:r>
        <w:rPr>
          <w:spacing w:val="33"/>
        </w:rPr>
        <w:t xml:space="preserve"> </w:t>
      </w:r>
      <w:r>
        <w:t>изменяемых</w:t>
      </w:r>
      <w:r>
        <w:rPr>
          <w:spacing w:val="32"/>
        </w:rPr>
        <w:t xml:space="preserve"> </w:t>
      </w:r>
      <w:r>
        <w:t>слов,</w:t>
      </w:r>
      <w:r>
        <w:rPr>
          <w:spacing w:val="37"/>
        </w:rPr>
        <w:t xml:space="preserve"> </w:t>
      </w:r>
      <w:r>
        <w:t>выделение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словах с</w:t>
      </w:r>
      <w:r>
        <w:rPr>
          <w:spacing w:val="36"/>
        </w:rPr>
        <w:t xml:space="preserve"> </w:t>
      </w:r>
      <w:r>
        <w:t>однозначно</w:t>
      </w:r>
      <w:r>
        <w:rPr>
          <w:spacing w:val="35"/>
        </w:rPr>
        <w:t xml:space="preserve"> </w:t>
      </w:r>
      <w:r>
        <w:t>выделяемыми морфемами окончания, корня, приставки, суффикса (повторение изученного).</w:t>
      </w:r>
    </w:p>
    <w:p w:rsidR="007A46EE" w:rsidRDefault="009E1D98">
      <w:pPr>
        <w:pStyle w:val="a3"/>
        <w:spacing w:before="3"/>
        <w:ind w:left="1136"/>
        <w:jc w:val="left"/>
      </w:pPr>
      <w:r>
        <w:rPr>
          <w:spacing w:val="-2"/>
        </w:rPr>
        <w:t>Основа</w:t>
      </w:r>
      <w:r>
        <w:rPr>
          <w:spacing w:val="-6"/>
        </w:rPr>
        <w:t xml:space="preserve"> </w:t>
      </w:r>
      <w:r>
        <w:rPr>
          <w:spacing w:val="-2"/>
        </w:rPr>
        <w:t>слова.</w:t>
      </w:r>
    </w:p>
    <w:p w:rsidR="007A46EE" w:rsidRDefault="009E1D98">
      <w:pPr>
        <w:pStyle w:val="a3"/>
        <w:spacing w:before="148"/>
        <w:ind w:left="1136"/>
        <w:jc w:val="left"/>
      </w:pPr>
      <w:r>
        <w:rPr>
          <w:spacing w:val="-2"/>
        </w:rPr>
        <w:t>Состав</w:t>
      </w:r>
      <w:r>
        <w:rPr>
          <w:spacing w:val="-4"/>
        </w:rPr>
        <w:t xml:space="preserve"> </w:t>
      </w:r>
      <w:r>
        <w:rPr>
          <w:spacing w:val="-2"/>
        </w:rPr>
        <w:t>неизменяемых</w:t>
      </w:r>
      <w:r>
        <w:rPr>
          <w:spacing w:val="-4"/>
        </w:rPr>
        <w:t xml:space="preserve"> </w:t>
      </w:r>
      <w:r>
        <w:rPr>
          <w:spacing w:val="-2"/>
        </w:rPr>
        <w:t>слов</w:t>
      </w:r>
      <w:r>
        <w:rPr>
          <w:spacing w:val="-4"/>
        </w:rPr>
        <w:t xml:space="preserve"> </w:t>
      </w:r>
      <w:r>
        <w:rPr>
          <w:spacing w:val="-2"/>
        </w:rPr>
        <w:t>(ознакомление).</w:t>
      </w:r>
    </w:p>
    <w:p w:rsidR="007A46EE" w:rsidRDefault="009E1D98">
      <w:pPr>
        <w:pStyle w:val="a3"/>
        <w:tabs>
          <w:tab w:val="left" w:pos="2485"/>
          <w:tab w:val="left" w:pos="3834"/>
          <w:tab w:val="left" w:pos="5937"/>
          <w:tab w:val="left" w:pos="7493"/>
          <w:tab w:val="left" w:pos="9039"/>
          <w:tab w:val="left" w:pos="10067"/>
        </w:tabs>
        <w:spacing w:before="158" w:line="355" w:lineRule="auto"/>
        <w:ind w:right="168" w:firstLine="710"/>
        <w:jc w:val="left"/>
      </w:pPr>
      <w:r>
        <w:rPr>
          <w:spacing w:val="-2"/>
        </w:rPr>
        <w:t>Значение</w:t>
      </w:r>
      <w:r>
        <w:tab/>
      </w:r>
      <w:r>
        <w:rPr>
          <w:spacing w:val="-2"/>
        </w:rPr>
        <w:t>наиболее</w:t>
      </w:r>
      <w:r>
        <w:tab/>
      </w:r>
      <w:r>
        <w:rPr>
          <w:spacing w:val="-2"/>
        </w:rPr>
        <w:t>употребляемых</w:t>
      </w:r>
      <w:r>
        <w:tab/>
      </w:r>
      <w:r>
        <w:rPr>
          <w:spacing w:val="-2"/>
        </w:rPr>
        <w:t>суффиксов</w:t>
      </w:r>
      <w:r>
        <w:tab/>
      </w:r>
      <w:r>
        <w:rPr>
          <w:spacing w:val="-2"/>
        </w:rPr>
        <w:t>изученных</w:t>
      </w:r>
      <w:r>
        <w:tab/>
      </w:r>
      <w:r>
        <w:rPr>
          <w:spacing w:val="-2"/>
        </w:rPr>
        <w:t>частей</w:t>
      </w:r>
      <w:r>
        <w:tab/>
      </w:r>
      <w:r>
        <w:rPr>
          <w:spacing w:val="-6"/>
        </w:rPr>
        <w:t xml:space="preserve">речи </w:t>
      </w:r>
      <w:r>
        <w:rPr>
          <w:spacing w:val="-2"/>
        </w:rPr>
        <w:t>(ознакомление</w:t>
      </w:r>
      <w:r>
        <w:rPr>
          <w:spacing w:val="-2"/>
        </w:rPr>
        <w:t>).</w:t>
      </w:r>
    </w:p>
    <w:p w:rsidR="007A46EE" w:rsidRDefault="009E1D98">
      <w:pPr>
        <w:pStyle w:val="a5"/>
        <w:numPr>
          <w:ilvl w:val="2"/>
          <w:numId w:val="77"/>
        </w:numPr>
        <w:tabs>
          <w:tab w:val="left" w:pos="1979"/>
        </w:tabs>
        <w:spacing w:before="3"/>
        <w:ind w:left="1979" w:hanging="843"/>
        <w:rPr>
          <w:sz w:val="28"/>
        </w:rPr>
      </w:pPr>
      <w:r>
        <w:rPr>
          <w:spacing w:val="-2"/>
          <w:sz w:val="28"/>
        </w:rPr>
        <w:t>Морфология.</w:t>
      </w:r>
    </w:p>
    <w:p w:rsidR="007A46EE" w:rsidRDefault="009E1D98">
      <w:pPr>
        <w:pStyle w:val="a3"/>
        <w:spacing w:before="148"/>
        <w:ind w:left="1136"/>
      </w:pPr>
      <w:r>
        <w:t>Части</w:t>
      </w:r>
      <w:r>
        <w:rPr>
          <w:spacing w:val="-17"/>
        </w:rPr>
        <w:t xml:space="preserve"> </w:t>
      </w:r>
      <w:r>
        <w:t>речи</w:t>
      </w:r>
      <w:r>
        <w:rPr>
          <w:spacing w:val="-17"/>
        </w:rPr>
        <w:t xml:space="preserve"> </w:t>
      </w:r>
      <w:r>
        <w:t>самостоятельные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2"/>
        </w:rPr>
        <w:t>служебные.</w:t>
      </w:r>
    </w:p>
    <w:p w:rsidR="007A46EE" w:rsidRDefault="009E1D98">
      <w:pPr>
        <w:pStyle w:val="a3"/>
        <w:spacing w:before="153" w:line="355" w:lineRule="auto"/>
        <w:ind w:right="137" w:firstLine="710"/>
      </w:pPr>
      <w:r>
        <w:t>Имя</w:t>
      </w:r>
      <w:r>
        <w:rPr>
          <w:spacing w:val="80"/>
          <w:w w:val="150"/>
        </w:rPr>
        <w:t xml:space="preserve">   </w:t>
      </w:r>
      <w:r>
        <w:t>существительное.</w:t>
      </w:r>
      <w:r>
        <w:rPr>
          <w:spacing w:val="80"/>
          <w:w w:val="150"/>
        </w:rPr>
        <w:t xml:space="preserve">   </w:t>
      </w:r>
      <w:r>
        <w:t>Склонение</w:t>
      </w:r>
      <w:r>
        <w:rPr>
          <w:spacing w:val="80"/>
          <w:w w:val="150"/>
        </w:rPr>
        <w:t xml:space="preserve">   </w:t>
      </w:r>
      <w:r>
        <w:t>имён</w:t>
      </w:r>
      <w:r>
        <w:rPr>
          <w:spacing w:val="80"/>
          <w:w w:val="150"/>
        </w:rPr>
        <w:t xml:space="preserve">   </w:t>
      </w:r>
      <w:r>
        <w:t>существительных (кроме существительных</w:t>
      </w:r>
      <w:r>
        <w:rPr>
          <w:spacing w:val="-7"/>
        </w:rPr>
        <w:t xml:space="preserve"> </w:t>
      </w:r>
      <w:r>
        <w:t>на «-мя», «-ий», «-ие», «-ия»; на «-ья», например, «гостья»; на «-ье», например, «ожерелье» во множественном числе; а также кроме собственных</w:t>
      </w:r>
      <w:r>
        <w:rPr>
          <w:spacing w:val="80"/>
        </w:rPr>
        <w:t xml:space="preserve">   </w:t>
      </w:r>
      <w:r>
        <w:t>имён</w:t>
      </w:r>
      <w:r>
        <w:rPr>
          <w:spacing w:val="80"/>
        </w:rPr>
        <w:t xml:space="preserve">   </w:t>
      </w:r>
      <w:r>
        <w:t>существительных</w:t>
      </w:r>
      <w:r>
        <w:rPr>
          <w:spacing w:val="80"/>
        </w:rPr>
        <w:t xml:space="preserve">   </w:t>
      </w:r>
      <w:r>
        <w:t>на</w:t>
      </w:r>
      <w:r>
        <w:rPr>
          <w:spacing w:val="80"/>
        </w:rPr>
        <w:t xml:space="preserve">   </w:t>
      </w:r>
      <w:r>
        <w:t>«-ов»,</w:t>
      </w:r>
      <w:r>
        <w:rPr>
          <w:spacing w:val="80"/>
        </w:rPr>
        <w:t xml:space="preserve">   </w:t>
      </w:r>
      <w:r>
        <w:t>«-ин»,</w:t>
      </w:r>
      <w:r>
        <w:rPr>
          <w:spacing w:val="80"/>
        </w:rPr>
        <w:t xml:space="preserve">   </w:t>
      </w:r>
      <w:r>
        <w:t>«-ий»); имена существительные 1, 2, 3­го склонения (повторение и</w:t>
      </w:r>
      <w:r>
        <w:t>зученного). Несклоняемые имена существительные (ознакомление).</w:t>
      </w:r>
    </w:p>
    <w:p w:rsidR="007A46EE" w:rsidRDefault="009E1D98">
      <w:pPr>
        <w:pStyle w:val="a3"/>
        <w:spacing w:before="3" w:line="355" w:lineRule="auto"/>
        <w:ind w:right="141" w:firstLine="710"/>
      </w:pPr>
      <w:r>
        <w:t>Имя прилагательное. Зависимость формы имени прилагательного от формы имени</w:t>
      </w:r>
      <w:r>
        <w:rPr>
          <w:spacing w:val="80"/>
        </w:rPr>
        <w:t xml:space="preserve">  </w:t>
      </w:r>
      <w:r>
        <w:t>существительного</w:t>
      </w:r>
      <w:r>
        <w:rPr>
          <w:spacing w:val="80"/>
        </w:rPr>
        <w:t xml:space="preserve">  </w:t>
      </w:r>
      <w:r>
        <w:t>(повторение).</w:t>
      </w:r>
      <w:r>
        <w:rPr>
          <w:spacing w:val="80"/>
        </w:rPr>
        <w:t xml:space="preserve">  </w:t>
      </w:r>
      <w:r>
        <w:t>Склонение</w:t>
      </w:r>
      <w:r>
        <w:rPr>
          <w:spacing w:val="80"/>
        </w:rPr>
        <w:t xml:space="preserve">  </w:t>
      </w:r>
      <w:r>
        <w:t>имён</w:t>
      </w:r>
      <w:r>
        <w:rPr>
          <w:spacing w:val="80"/>
        </w:rPr>
        <w:t xml:space="preserve">  </w:t>
      </w:r>
      <w:r>
        <w:t>прилагательных</w:t>
      </w:r>
      <w:r>
        <w:rPr>
          <w:spacing w:val="40"/>
        </w:rPr>
        <w:t xml:space="preserve"> </w:t>
      </w:r>
      <w:r>
        <w:t>во множественном числе.</w:t>
      </w:r>
    </w:p>
    <w:p w:rsidR="007A46EE" w:rsidRDefault="009E1D98">
      <w:pPr>
        <w:pStyle w:val="a3"/>
        <w:spacing w:line="355" w:lineRule="auto"/>
        <w:ind w:right="145" w:firstLine="710"/>
      </w:pPr>
      <w:r>
        <w:t>Местоимение.</w:t>
      </w:r>
      <w:r>
        <w:rPr>
          <w:spacing w:val="80"/>
          <w:w w:val="150"/>
        </w:rPr>
        <w:t xml:space="preserve"> </w:t>
      </w:r>
      <w:r>
        <w:t>Личные</w:t>
      </w:r>
      <w:r>
        <w:rPr>
          <w:spacing w:val="80"/>
          <w:w w:val="150"/>
        </w:rPr>
        <w:t xml:space="preserve"> </w:t>
      </w:r>
      <w:r>
        <w:t>местоиме</w:t>
      </w:r>
      <w:r>
        <w:t>ния</w:t>
      </w:r>
      <w:r>
        <w:rPr>
          <w:spacing w:val="80"/>
          <w:w w:val="150"/>
        </w:rPr>
        <w:t xml:space="preserve"> </w:t>
      </w:r>
      <w:r>
        <w:t>(повторение).</w:t>
      </w:r>
      <w:r>
        <w:rPr>
          <w:spacing w:val="80"/>
          <w:w w:val="150"/>
        </w:rPr>
        <w:t xml:space="preserve"> </w:t>
      </w:r>
      <w:r>
        <w:t>Личные</w:t>
      </w:r>
      <w:r>
        <w:rPr>
          <w:spacing w:val="80"/>
          <w:w w:val="150"/>
        </w:rPr>
        <w:t xml:space="preserve"> </w:t>
      </w:r>
      <w:r>
        <w:t xml:space="preserve">местоимения 1­го и 3­го лица единственного и множественного числа; склонение личных </w:t>
      </w:r>
      <w:r>
        <w:rPr>
          <w:spacing w:val="-2"/>
        </w:rPr>
        <w:t>местоимений.</w:t>
      </w:r>
    </w:p>
    <w:p w:rsidR="007A46EE" w:rsidRDefault="009E1D98">
      <w:pPr>
        <w:pStyle w:val="a3"/>
        <w:spacing w:line="355" w:lineRule="auto"/>
        <w:ind w:right="142" w:firstLine="710"/>
      </w:pPr>
      <w:r>
        <w:t>Глагол. Изменение глаголов по лицам и числам в настоящем и будущем времени</w:t>
      </w:r>
      <w:r>
        <w:rPr>
          <w:spacing w:val="69"/>
        </w:rPr>
        <w:t xml:space="preserve">  </w:t>
      </w:r>
      <w:r>
        <w:t>(спряжение).</w:t>
      </w:r>
      <w:r>
        <w:rPr>
          <w:spacing w:val="73"/>
        </w:rPr>
        <w:t xml:space="preserve">  </w:t>
      </w:r>
      <w:r>
        <w:t>І</w:t>
      </w:r>
      <w:r>
        <w:rPr>
          <w:spacing w:val="66"/>
        </w:rPr>
        <w:t xml:space="preserve">  </w:t>
      </w:r>
      <w:r>
        <w:t>и</w:t>
      </w:r>
      <w:r>
        <w:rPr>
          <w:spacing w:val="64"/>
        </w:rPr>
        <w:t xml:space="preserve">  </w:t>
      </w:r>
      <w:r>
        <w:t>ІІ</w:t>
      </w:r>
      <w:r>
        <w:rPr>
          <w:spacing w:val="66"/>
        </w:rPr>
        <w:t xml:space="preserve">  </w:t>
      </w:r>
      <w:r>
        <w:t>спряжение</w:t>
      </w:r>
      <w:r>
        <w:rPr>
          <w:spacing w:val="70"/>
        </w:rPr>
        <w:t xml:space="preserve">  </w:t>
      </w:r>
      <w:r>
        <w:t>глаголов.</w:t>
      </w:r>
      <w:r>
        <w:rPr>
          <w:spacing w:val="68"/>
        </w:rPr>
        <w:t xml:space="preserve">  </w:t>
      </w:r>
      <w:r>
        <w:t>Способы</w:t>
      </w:r>
      <w:r>
        <w:rPr>
          <w:spacing w:val="67"/>
        </w:rPr>
        <w:t xml:space="preserve">  </w:t>
      </w:r>
      <w:r>
        <w:t>опр</w:t>
      </w:r>
      <w:r>
        <w:t>еделения I и II спряжения глаголов.</w:t>
      </w:r>
    </w:p>
    <w:p w:rsidR="007A46EE" w:rsidRDefault="009E1D98">
      <w:pPr>
        <w:pStyle w:val="a3"/>
        <w:spacing w:line="355" w:lineRule="auto"/>
        <w:ind w:left="1136"/>
        <w:jc w:val="left"/>
      </w:pPr>
      <w:r>
        <w:t>Наречие</w:t>
      </w:r>
      <w:r>
        <w:rPr>
          <w:spacing w:val="-18"/>
        </w:rPr>
        <w:t xml:space="preserve"> </w:t>
      </w:r>
      <w:r>
        <w:t>(общее</w:t>
      </w:r>
      <w:r>
        <w:rPr>
          <w:spacing w:val="-16"/>
        </w:rPr>
        <w:t xml:space="preserve"> </w:t>
      </w:r>
      <w:r>
        <w:t>представление).</w:t>
      </w:r>
      <w:r>
        <w:rPr>
          <w:spacing w:val="-10"/>
        </w:rPr>
        <w:t xml:space="preserve"> </w:t>
      </w:r>
      <w:r>
        <w:t>Значение,</w:t>
      </w:r>
      <w:r>
        <w:rPr>
          <w:spacing w:val="-11"/>
        </w:rPr>
        <w:t xml:space="preserve"> </w:t>
      </w:r>
      <w:r>
        <w:t>вопросы,</w:t>
      </w:r>
      <w:r>
        <w:rPr>
          <w:spacing w:val="-11"/>
        </w:rPr>
        <w:t xml:space="preserve"> </w:t>
      </w:r>
      <w:r>
        <w:t>употребление</w:t>
      </w:r>
      <w:r>
        <w:rPr>
          <w:spacing w:val="-12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речи. Предлог. Отличие предлогов от приставок (повторение).</w:t>
      </w:r>
    </w:p>
    <w:p w:rsidR="007A46EE" w:rsidRDefault="009E1D98">
      <w:pPr>
        <w:pStyle w:val="a3"/>
        <w:spacing w:line="355" w:lineRule="auto"/>
        <w:ind w:left="1136" w:right="1069"/>
        <w:jc w:val="left"/>
      </w:pPr>
      <w:r>
        <w:t>Союз;</w:t>
      </w:r>
      <w:r>
        <w:rPr>
          <w:spacing w:val="-12"/>
        </w:rPr>
        <w:t xml:space="preserve"> </w:t>
      </w:r>
      <w:r>
        <w:t>союзы</w:t>
      </w:r>
      <w:r>
        <w:rPr>
          <w:spacing w:val="-2"/>
        </w:rPr>
        <w:t xml:space="preserve"> </w:t>
      </w:r>
      <w:r>
        <w:t>«и»,</w:t>
      </w:r>
      <w:r>
        <w:rPr>
          <w:spacing w:val="-4"/>
        </w:rPr>
        <w:t xml:space="preserve"> </w:t>
      </w:r>
      <w:r>
        <w:t>«а»,</w:t>
      </w:r>
      <w:r>
        <w:rPr>
          <w:spacing w:val="-3"/>
        </w:rPr>
        <w:t xml:space="preserve"> </w:t>
      </w:r>
      <w:r>
        <w:t>«но»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простых</w:t>
      </w:r>
      <w:r>
        <w:rPr>
          <w:spacing w:val="-1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сложных</w:t>
      </w:r>
      <w:r>
        <w:rPr>
          <w:spacing w:val="-18"/>
        </w:rPr>
        <w:t xml:space="preserve"> </w:t>
      </w:r>
      <w:r>
        <w:t>предложениях. Частица «не», «её» значение (повторение).</w:t>
      </w:r>
    </w:p>
    <w:p w:rsidR="007A46EE" w:rsidRDefault="009E1D98">
      <w:pPr>
        <w:pStyle w:val="a5"/>
        <w:numPr>
          <w:ilvl w:val="2"/>
          <w:numId w:val="77"/>
        </w:numPr>
        <w:tabs>
          <w:tab w:val="left" w:pos="1979"/>
        </w:tabs>
        <w:ind w:left="1979" w:hanging="843"/>
        <w:rPr>
          <w:sz w:val="28"/>
        </w:rPr>
      </w:pPr>
      <w:r>
        <w:rPr>
          <w:spacing w:val="-2"/>
          <w:sz w:val="28"/>
        </w:rPr>
        <w:t>Синтаксис.</w:t>
      </w:r>
    </w:p>
    <w:p w:rsidR="007A46EE" w:rsidRDefault="009E1D98">
      <w:pPr>
        <w:pStyle w:val="a3"/>
        <w:tabs>
          <w:tab w:val="left" w:pos="1059"/>
          <w:tab w:val="left" w:pos="2259"/>
          <w:tab w:val="left" w:pos="2456"/>
          <w:tab w:val="left" w:pos="2955"/>
          <w:tab w:val="left" w:pos="3772"/>
          <w:tab w:val="left" w:pos="4482"/>
          <w:tab w:val="left" w:pos="4622"/>
          <w:tab w:val="left" w:pos="5447"/>
          <w:tab w:val="left" w:pos="6993"/>
          <w:tab w:val="left" w:pos="7392"/>
          <w:tab w:val="left" w:pos="7460"/>
          <w:tab w:val="left" w:pos="8031"/>
          <w:tab w:val="left" w:pos="8943"/>
          <w:tab w:val="left" w:pos="9424"/>
        </w:tabs>
        <w:spacing w:before="153" w:line="355" w:lineRule="auto"/>
        <w:ind w:right="150" w:firstLine="710"/>
        <w:jc w:val="left"/>
      </w:pPr>
      <w:r>
        <w:rPr>
          <w:spacing w:val="-2"/>
        </w:rPr>
        <w:t>Слово,</w:t>
      </w:r>
      <w:r>
        <w:tab/>
      </w:r>
      <w:r>
        <w:rPr>
          <w:spacing w:val="-2"/>
        </w:rPr>
        <w:t>сочетание</w:t>
      </w:r>
      <w:r>
        <w:tab/>
      </w:r>
      <w:r>
        <w:rPr>
          <w:spacing w:val="-4"/>
        </w:rPr>
        <w:t>слов</w:t>
      </w:r>
      <w:r>
        <w:tab/>
      </w:r>
      <w:r>
        <w:tab/>
      </w:r>
      <w:r>
        <w:rPr>
          <w:spacing w:val="-2"/>
        </w:rPr>
        <w:t>(словосочетание)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предложение,</w:t>
      </w:r>
      <w:r>
        <w:tab/>
      </w:r>
      <w:r>
        <w:rPr>
          <w:spacing w:val="-4"/>
        </w:rPr>
        <w:t xml:space="preserve">осознание </w:t>
      </w:r>
      <w:r>
        <w:rPr>
          <w:spacing w:val="-5"/>
        </w:rPr>
        <w:t>их</w:t>
      </w:r>
      <w:r>
        <w:tab/>
      </w:r>
      <w:r>
        <w:rPr>
          <w:spacing w:val="-2"/>
        </w:rPr>
        <w:t>сходства</w:t>
      </w:r>
      <w:r>
        <w:tab/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различий;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2"/>
        </w:rPr>
        <w:t>предложений</w:t>
      </w:r>
      <w:r>
        <w:tab/>
      </w:r>
      <w:r>
        <w:rPr>
          <w:spacing w:val="-5"/>
        </w:rPr>
        <w:t>по</w:t>
      </w:r>
      <w:r>
        <w:tab/>
      </w:r>
      <w:r>
        <w:rPr>
          <w:spacing w:val="-4"/>
        </w:rPr>
        <w:t>цели</w:t>
      </w:r>
      <w:r>
        <w:tab/>
      </w:r>
      <w:r>
        <w:rPr>
          <w:spacing w:val="-2"/>
        </w:rPr>
        <w:t>высказывания</w:t>
      </w:r>
    </w:p>
    <w:p w:rsidR="007A46EE" w:rsidRDefault="007A46EE">
      <w:pPr>
        <w:pStyle w:val="a3"/>
        <w:spacing w:line="355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5"/>
      </w:pPr>
      <w:r>
        <w:t>(повествовательные,</w:t>
      </w:r>
      <w:r>
        <w:rPr>
          <w:spacing w:val="40"/>
        </w:rPr>
        <w:t xml:space="preserve">  </w:t>
      </w:r>
      <w:r>
        <w:t>вопросительные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побудительные);</w:t>
      </w:r>
      <w:r>
        <w:rPr>
          <w:spacing w:val="40"/>
        </w:rPr>
        <w:t xml:space="preserve">  </w:t>
      </w:r>
      <w:r>
        <w:t>виды</w:t>
      </w:r>
      <w:r>
        <w:rPr>
          <w:spacing w:val="40"/>
        </w:rPr>
        <w:t xml:space="preserve">  </w:t>
      </w:r>
      <w:r>
        <w:t>предложений по эмоциональной окраске (восклицательные и невосклицательные); связь между словами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предложении</w:t>
      </w:r>
      <w:r>
        <w:rPr>
          <w:spacing w:val="80"/>
        </w:rPr>
        <w:t xml:space="preserve"> </w:t>
      </w:r>
      <w:r>
        <w:t>(при</w:t>
      </w:r>
      <w:r>
        <w:rPr>
          <w:spacing w:val="80"/>
        </w:rPr>
        <w:t xml:space="preserve"> </w:t>
      </w:r>
      <w:r>
        <w:t>помощи</w:t>
      </w:r>
      <w:r>
        <w:rPr>
          <w:spacing w:val="80"/>
        </w:rPr>
        <w:t xml:space="preserve"> </w:t>
      </w:r>
      <w:r>
        <w:t>смысловых</w:t>
      </w:r>
      <w:r>
        <w:rPr>
          <w:spacing w:val="80"/>
        </w:rPr>
        <w:t xml:space="preserve"> </w:t>
      </w:r>
      <w:r>
        <w:t>вопросов);</w:t>
      </w:r>
      <w:r>
        <w:rPr>
          <w:spacing w:val="80"/>
        </w:rPr>
        <w:t xml:space="preserve"> </w:t>
      </w:r>
      <w:r>
        <w:t>распространённые и нераспространённые предложения (повторение изученного).</w:t>
      </w:r>
    </w:p>
    <w:p w:rsidR="007A46EE" w:rsidRDefault="009E1D98">
      <w:pPr>
        <w:pStyle w:val="a3"/>
        <w:ind w:left="1136"/>
      </w:pPr>
      <w:r>
        <w:t>Связь</w:t>
      </w:r>
      <w:r>
        <w:rPr>
          <w:spacing w:val="-11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словами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словосочетании.</w:t>
      </w:r>
    </w:p>
    <w:p w:rsidR="007A46EE" w:rsidRDefault="009E1D98">
      <w:pPr>
        <w:pStyle w:val="a3"/>
        <w:spacing w:before="153" w:line="355" w:lineRule="auto"/>
        <w:ind w:right="141" w:firstLine="710"/>
      </w:pPr>
      <w:r>
        <w:t>Предложения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однородными</w:t>
      </w:r>
      <w:r>
        <w:rPr>
          <w:spacing w:val="80"/>
        </w:rPr>
        <w:t xml:space="preserve"> </w:t>
      </w:r>
      <w:r>
        <w:t>членами:</w:t>
      </w:r>
      <w:r>
        <w:rPr>
          <w:spacing w:val="76"/>
        </w:rPr>
        <w:t xml:space="preserve"> </w:t>
      </w:r>
      <w:r>
        <w:t>без</w:t>
      </w:r>
      <w:r>
        <w:rPr>
          <w:spacing w:val="80"/>
        </w:rPr>
        <w:t xml:space="preserve"> </w:t>
      </w:r>
      <w:r>
        <w:t>союзов,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союзами</w:t>
      </w:r>
      <w:r>
        <w:rPr>
          <w:spacing w:val="80"/>
        </w:rPr>
        <w:t xml:space="preserve"> </w:t>
      </w:r>
      <w:r>
        <w:t>«а»,</w:t>
      </w:r>
      <w:r>
        <w:rPr>
          <w:spacing w:val="80"/>
        </w:rPr>
        <w:t xml:space="preserve"> </w:t>
      </w:r>
      <w:r>
        <w:t>«но», с</w:t>
      </w:r>
      <w:r>
        <w:rPr>
          <w:spacing w:val="66"/>
          <w:w w:val="150"/>
        </w:rPr>
        <w:t xml:space="preserve">  </w:t>
      </w:r>
      <w:r>
        <w:t>одиночным</w:t>
      </w:r>
      <w:r>
        <w:rPr>
          <w:spacing w:val="67"/>
          <w:w w:val="150"/>
        </w:rPr>
        <w:t xml:space="preserve">  </w:t>
      </w:r>
      <w:r>
        <w:t>союзом</w:t>
      </w:r>
      <w:r>
        <w:rPr>
          <w:spacing w:val="74"/>
          <w:w w:val="150"/>
        </w:rPr>
        <w:t xml:space="preserve">  </w:t>
      </w:r>
      <w:r>
        <w:t>«и».</w:t>
      </w:r>
      <w:r>
        <w:rPr>
          <w:spacing w:val="74"/>
          <w:w w:val="150"/>
        </w:rPr>
        <w:t xml:space="preserve">  </w:t>
      </w:r>
      <w:r>
        <w:t>Интонация</w:t>
      </w:r>
      <w:r>
        <w:rPr>
          <w:spacing w:val="67"/>
          <w:w w:val="150"/>
        </w:rPr>
        <w:t xml:space="preserve">  </w:t>
      </w:r>
      <w:r>
        <w:t>перечисления</w:t>
      </w:r>
      <w:r>
        <w:rPr>
          <w:spacing w:val="72"/>
          <w:w w:val="150"/>
        </w:rPr>
        <w:t xml:space="preserve">  </w:t>
      </w:r>
      <w:r>
        <w:t>в</w:t>
      </w:r>
      <w:r>
        <w:rPr>
          <w:spacing w:val="65"/>
          <w:w w:val="150"/>
        </w:rPr>
        <w:t xml:space="preserve">  </w:t>
      </w:r>
      <w:r>
        <w:t>предложениях с однородными членами.</w:t>
      </w:r>
    </w:p>
    <w:p w:rsidR="007A46EE" w:rsidRDefault="009E1D98">
      <w:pPr>
        <w:pStyle w:val="a3"/>
        <w:spacing w:line="355" w:lineRule="auto"/>
        <w:ind w:right="134" w:firstLine="710"/>
      </w:pPr>
      <w:r>
        <w:t>Простое и сложное предложения (ознакомление). Сложные предложения: сло</w:t>
      </w:r>
      <w:r>
        <w:t>жносочинённые с союзами «и», «а», «но»; бессоюзные сложные предложения (без называния терминов).</w:t>
      </w:r>
    </w:p>
    <w:p w:rsidR="007A46EE" w:rsidRDefault="009E1D98">
      <w:pPr>
        <w:pStyle w:val="a5"/>
        <w:numPr>
          <w:ilvl w:val="2"/>
          <w:numId w:val="77"/>
        </w:numPr>
        <w:tabs>
          <w:tab w:val="left" w:pos="1979"/>
        </w:tabs>
        <w:ind w:left="1979" w:hanging="843"/>
        <w:jc w:val="both"/>
        <w:rPr>
          <w:sz w:val="28"/>
        </w:rPr>
      </w:pPr>
      <w:r>
        <w:rPr>
          <w:sz w:val="28"/>
        </w:rPr>
        <w:t>Орфография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пунктуация.</w:t>
      </w:r>
    </w:p>
    <w:p w:rsidR="007A46EE" w:rsidRDefault="009E1D98">
      <w:pPr>
        <w:pStyle w:val="a3"/>
        <w:spacing w:before="151" w:line="355" w:lineRule="auto"/>
        <w:ind w:right="140" w:firstLine="710"/>
      </w:pPr>
      <w:r>
        <w:t>Повторение правил правописания, изученных в 1, 2, 3 классах. Орфографическая зоркость как осознание места возможного возникновения орф</w:t>
      </w:r>
      <w:r>
        <w:t>ографической</w:t>
      </w:r>
      <w:r>
        <w:rPr>
          <w:spacing w:val="40"/>
        </w:rPr>
        <w:t xml:space="preserve"> </w:t>
      </w:r>
      <w:r>
        <w:t>ошибки;</w:t>
      </w:r>
      <w:r>
        <w:rPr>
          <w:spacing w:val="4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орфографической</w:t>
      </w:r>
      <w:r>
        <w:rPr>
          <w:spacing w:val="40"/>
        </w:rPr>
        <w:t xml:space="preserve"> </w:t>
      </w:r>
      <w:r>
        <w:t>задачи</w:t>
      </w:r>
      <w:r>
        <w:rPr>
          <w:spacing w:val="4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зависимости</w:t>
      </w:r>
      <w:r>
        <w:rPr>
          <w:spacing w:val="35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места</w:t>
      </w:r>
      <w:r>
        <w:rPr>
          <w:spacing w:val="37"/>
        </w:rPr>
        <w:t xml:space="preserve"> </w:t>
      </w:r>
      <w:r>
        <w:t>орфограммы</w:t>
      </w:r>
      <w:r>
        <w:rPr>
          <w:spacing w:val="36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слове;</w:t>
      </w:r>
      <w:r>
        <w:rPr>
          <w:spacing w:val="34"/>
        </w:rPr>
        <w:t xml:space="preserve"> </w:t>
      </w:r>
      <w:r>
        <w:t>контроль</w:t>
      </w:r>
      <w:r>
        <w:rPr>
          <w:spacing w:val="33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проверке</w:t>
      </w:r>
      <w:r>
        <w:rPr>
          <w:spacing w:val="36"/>
        </w:rPr>
        <w:t xml:space="preserve"> </w:t>
      </w:r>
      <w:r>
        <w:t xml:space="preserve">собственных и предложенных текстов (повторение и применение на новом орфографическом </w:t>
      </w:r>
      <w:r>
        <w:rPr>
          <w:spacing w:val="-2"/>
        </w:rPr>
        <w:t>материале).</w:t>
      </w:r>
    </w:p>
    <w:p w:rsidR="007A46EE" w:rsidRDefault="009E1D98">
      <w:pPr>
        <w:pStyle w:val="a3"/>
        <w:spacing w:before="3" w:line="350" w:lineRule="auto"/>
        <w:ind w:right="158" w:firstLine="710"/>
      </w:pPr>
      <w:r>
        <w:t>Использование орфографического словаря для определения (уточнения) написания слова.</w:t>
      </w:r>
    </w:p>
    <w:p w:rsidR="007A46EE" w:rsidRDefault="009E1D98">
      <w:pPr>
        <w:pStyle w:val="a3"/>
        <w:spacing w:before="11"/>
        <w:ind w:left="1136"/>
      </w:pPr>
      <w:r>
        <w:t>Правила</w:t>
      </w:r>
      <w:r>
        <w:rPr>
          <w:spacing w:val="-13"/>
        </w:rPr>
        <w:t xml:space="preserve"> </w:t>
      </w:r>
      <w:r>
        <w:t>правописания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rPr>
          <w:spacing w:val="-2"/>
        </w:rPr>
        <w:t>применение:</w:t>
      </w:r>
    </w:p>
    <w:p w:rsidR="007A46EE" w:rsidRDefault="009E1D98">
      <w:pPr>
        <w:pStyle w:val="a3"/>
        <w:tabs>
          <w:tab w:val="left" w:pos="3253"/>
          <w:tab w:val="left" w:pos="5183"/>
          <w:tab w:val="left" w:pos="7176"/>
          <w:tab w:val="left" w:pos="8516"/>
        </w:tabs>
        <w:spacing w:before="148" w:line="355" w:lineRule="auto"/>
        <w:ind w:right="137" w:firstLine="710"/>
      </w:pPr>
      <w:r>
        <w:rPr>
          <w:spacing w:val="-2"/>
        </w:rPr>
        <w:t>безударные</w:t>
      </w:r>
      <w:r>
        <w:tab/>
      </w:r>
      <w:r>
        <w:rPr>
          <w:spacing w:val="-2"/>
        </w:rPr>
        <w:t>падежные</w:t>
      </w:r>
      <w:r>
        <w:tab/>
      </w:r>
      <w:r>
        <w:rPr>
          <w:spacing w:val="-2"/>
        </w:rPr>
        <w:t>окончания</w:t>
      </w:r>
      <w:r>
        <w:tab/>
      </w:r>
      <w:r>
        <w:rPr>
          <w:spacing w:val="-4"/>
        </w:rPr>
        <w:t>имён</w:t>
      </w:r>
      <w:r>
        <w:tab/>
      </w:r>
      <w:r>
        <w:rPr>
          <w:spacing w:val="-2"/>
        </w:rPr>
        <w:t xml:space="preserve">существительных </w:t>
      </w:r>
      <w:r>
        <w:t>(кроме существительных</w:t>
      </w:r>
      <w:r>
        <w:rPr>
          <w:spacing w:val="-7"/>
        </w:rPr>
        <w:t xml:space="preserve"> </w:t>
      </w:r>
      <w:r>
        <w:t>на «-мя», «-ий», «-ие», «-ия», на «-ья», например, «гостья»,</w:t>
      </w:r>
      <w:r>
        <w:t xml:space="preserve"> на</w:t>
      </w:r>
      <w:r>
        <w:rPr>
          <w:spacing w:val="80"/>
        </w:rPr>
        <w:t xml:space="preserve">    </w:t>
      </w:r>
      <w:r>
        <w:t>«­ье»,</w:t>
      </w:r>
      <w:r>
        <w:rPr>
          <w:spacing w:val="80"/>
        </w:rPr>
        <w:t xml:space="preserve">    </w:t>
      </w:r>
      <w:r>
        <w:t>например,</w:t>
      </w:r>
      <w:r>
        <w:rPr>
          <w:spacing w:val="80"/>
        </w:rPr>
        <w:t xml:space="preserve">    </w:t>
      </w:r>
      <w:r>
        <w:t>«ожерелье»</w:t>
      </w:r>
      <w:r>
        <w:rPr>
          <w:spacing w:val="80"/>
        </w:rPr>
        <w:t xml:space="preserve">    </w:t>
      </w:r>
      <w:r>
        <w:t>во</w:t>
      </w:r>
      <w:r>
        <w:rPr>
          <w:spacing w:val="80"/>
        </w:rPr>
        <w:t xml:space="preserve">    </w:t>
      </w:r>
      <w:r>
        <w:t>множественном</w:t>
      </w:r>
      <w:r>
        <w:rPr>
          <w:spacing w:val="80"/>
        </w:rPr>
        <w:t xml:space="preserve">    </w:t>
      </w:r>
      <w:r>
        <w:t>числе, а также кроме собственных имён существительных на «-ов», «-ин», «-ий»);</w:t>
      </w:r>
    </w:p>
    <w:p w:rsidR="007A46EE" w:rsidRDefault="009E1D98">
      <w:pPr>
        <w:pStyle w:val="a3"/>
        <w:ind w:left="1136"/>
      </w:pPr>
      <w:r>
        <w:t>безударные</w:t>
      </w:r>
      <w:r>
        <w:rPr>
          <w:spacing w:val="-16"/>
        </w:rPr>
        <w:t xml:space="preserve"> </w:t>
      </w:r>
      <w:r>
        <w:t>падежные</w:t>
      </w:r>
      <w:r>
        <w:rPr>
          <w:spacing w:val="-17"/>
        </w:rPr>
        <w:t xml:space="preserve"> </w:t>
      </w:r>
      <w:r>
        <w:t>окончания</w:t>
      </w:r>
      <w:r>
        <w:rPr>
          <w:spacing w:val="-16"/>
        </w:rPr>
        <w:t xml:space="preserve"> </w:t>
      </w:r>
      <w:r>
        <w:t>имён</w:t>
      </w:r>
      <w:r>
        <w:rPr>
          <w:spacing w:val="-18"/>
        </w:rPr>
        <w:t xml:space="preserve"> </w:t>
      </w:r>
      <w:r>
        <w:rPr>
          <w:spacing w:val="-2"/>
        </w:rPr>
        <w:t>прилагательных;</w:t>
      </w:r>
    </w:p>
    <w:p w:rsidR="007A46EE" w:rsidRDefault="009E1D98">
      <w:pPr>
        <w:pStyle w:val="a3"/>
        <w:spacing w:before="153" w:line="357" w:lineRule="auto"/>
        <w:ind w:right="150" w:firstLine="710"/>
      </w:pPr>
      <w:r>
        <w:t>мягкий знак после шипящих на конце глаголов в форме 2­го ли</w:t>
      </w:r>
      <w:r>
        <w:t>ца единственного числа;</w:t>
      </w:r>
    </w:p>
    <w:p w:rsidR="007A46EE" w:rsidRDefault="009E1D98">
      <w:pPr>
        <w:pStyle w:val="a3"/>
        <w:spacing w:before="1" w:line="355" w:lineRule="auto"/>
        <w:ind w:left="1136" w:right="1325"/>
      </w:pPr>
      <w:r>
        <w:t>наличие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отсутствие</w:t>
      </w:r>
      <w:r>
        <w:rPr>
          <w:spacing w:val="-2"/>
        </w:rPr>
        <w:t xml:space="preserve"> </w:t>
      </w:r>
      <w:r>
        <w:t>мягкого</w:t>
      </w:r>
      <w:r>
        <w:rPr>
          <w:spacing w:val="-3"/>
        </w:rPr>
        <w:t xml:space="preserve"> </w:t>
      </w:r>
      <w:r>
        <w:t>знака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глаголах</w:t>
      </w:r>
      <w:r>
        <w:rPr>
          <w:spacing w:val="-12"/>
        </w:rPr>
        <w:t xml:space="preserve"> </w:t>
      </w:r>
      <w:r>
        <w:t>на «-ться»</w:t>
      </w:r>
      <w:r>
        <w:rPr>
          <w:spacing w:val="-1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«-тся»; безударные личные окончания глаголов;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firstLine="710"/>
        <w:jc w:val="left"/>
      </w:pPr>
      <w:r>
        <w:t>знаки</w:t>
      </w:r>
      <w:r>
        <w:rPr>
          <w:spacing w:val="34"/>
        </w:rPr>
        <w:t xml:space="preserve"> </w:t>
      </w:r>
      <w:r>
        <w:t>препинания</w:t>
      </w:r>
      <w:r>
        <w:rPr>
          <w:spacing w:val="37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предложениях с</w:t>
      </w:r>
      <w:r>
        <w:rPr>
          <w:spacing w:val="35"/>
        </w:rPr>
        <w:t xml:space="preserve"> </w:t>
      </w:r>
      <w:r>
        <w:t>однородными</w:t>
      </w:r>
      <w:r>
        <w:rPr>
          <w:spacing w:val="35"/>
        </w:rPr>
        <w:t xml:space="preserve"> </w:t>
      </w:r>
      <w:r>
        <w:t>членами,</w:t>
      </w:r>
      <w:r>
        <w:rPr>
          <w:spacing w:val="37"/>
        </w:rPr>
        <w:t xml:space="preserve"> </w:t>
      </w:r>
      <w:r>
        <w:t>соединёнными союзами «и», «а», «но» и без союзов.</w:t>
      </w:r>
    </w:p>
    <w:p w:rsidR="007A46EE" w:rsidRDefault="009E1D98">
      <w:pPr>
        <w:pStyle w:val="a3"/>
        <w:spacing w:line="355" w:lineRule="auto"/>
        <w:ind w:firstLine="710"/>
        <w:jc w:val="left"/>
      </w:pPr>
      <w:r>
        <w:t>Знаки</w:t>
      </w:r>
      <w:r>
        <w:rPr>
          <w:spacing w:val="40"/>
        </w:rPr>
        <w:t xml:space="preserve"> </w:t>
      </w:r>
      <w:r>
        <w:t>препинания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сложном</w:t>
      </w:r>
      <w:r>
        <w:rPr>
          <w:spacing w:val="40"/>
        </w:rPr>
        <w:t xml:space="preserve"> </w:t>
      </w:r>
      <w:r>
        <w:t>предложении,</w:t>
      </w:r>
      <w:r>
        <w:rPr>
          <w:spacing w:val="40"/>
        </w:rPr>
        <w:t xml:space="preserve"> </w:t>
      </w:r>
      <w:r>
        <w:t>состоящем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двух</w:t>
      </w:r>
      <w:r>
        <w:rPr>
          <w:spacing w:val="40"/>
        </w:rPr>
        <w:t xml:space="preserve"> </w:t>
      </w:r>
      <w:r>
        <w:t>простых</w:t>
      </w:r>
      <w:r>
        <w:rPr>
          <w:spacing w:val="80"/>
        </w:rPr>
        <w:t xml:space="preserve"> </w:t>
      </w:r>
      <w:r>
        <w:rPr>
          <w:spacing w:val="-2"/>
        </w:rPr>
        <w:t>(наблюдение).</w:t>
      </w:r>
    </w:p>
    <w:p w:rsidR="007A46EE" w:rsidRDefault="009E1D98">
      <w:pPr>
        <w:pStyle w:val="a3"/>
        <w:tabs>
          <w:tab w:val="left" w:pos="2043"/>
          <w:tab w:val="left" w:pos="3671"/>
          <w:tab w:val="left" w:pos="4012"/>
          <w:tab w:val="left" w:pos="5827"/>
          <w:tab w:val="left" w:pos="6163"/>
          <w:tab w:val="left" w:pos="7258"/>
          <w:tab w:val="left" w:pos="8209"/>
          <w:tab w:val="left" w:pos="9097"/>
          <w:tab w:val="left" w:pos="9841"/>
        </w:tabs>
        <w:spacing w:line="355" w:lineRule="auto"/>
        <w:ind w:right="155" w:firstLine="710"/>
        <w:jc w:val="left"/>
      </w:pPr>
      <w:r>
        <w:rPr>
          <w:spacing w:val="-2"/>
        </w:rPr>
        <w:t>Знаки</w:t>
      </w:r>
      <w:r>
        <w:tab/>
      </w:r>
      <w:r>
        <w:rPr>
          <w:spacing w:val="-2"/>
        </w:rPr>
        <w:t>препинания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предложении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прямой</w:t>
      </w:r>
      <w:r>
        <w:tab/>
      </w:r>
      <w:r>
        <w:rPr>
          <w:spacing w:val="-2"/>
        </w:rPr>
        <w:t>речью</w:t>
      </w:r>
      <w:r>
        <w:tab/>
      </w:r>
      <w:r>
        <w:rPr>
          <w:spacing w:val="-2"/>
        </w:rPr>
        <w:t>после</w:t>
      </w:r>
      <w:r>
        <w:tab/>
      </w:r>
      <w:r>
        <w:rPr>
          <w:spacing w:val="-4"/>
        </w:rPr>
        <w:t>слов</w:t>
      </w:r>
      <w:r>
        <w:tab/>
      </w:r>
      <w:r>
        <w:rPr>
          <w:spacing w:val="-4"/>
        </w:rPr>
        <w:t xml:space="preserve">автора </w:t>
      </w:r>
      <w:r>
        <w:rPr>
          <w:spacing w:val="-2"/>
        </w:rPr>
        <w:t>(наблюдение).</w:t>
      </w:r>
    </w:p>
    <w:p w:rsidR="007A46EE" w:rsidRDefault="009E1D98">
      <w:pPr>
        <w:pStyle w:val="a5"/>
        <w:numPr>
          <w:ilvl w:val="2"/>
          <w:numId w:val="77"/>
        </w:numPr>
        <w:tabs>
          <w:tab w:val="left" w:pos="1979"/>
        </w:tabs>
        <w:spacing w:before="3"/>
        <w:ind w:left="1979" w:hanging="843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речи.</w:t>
      </w:r>
    </w:p>
    <w:p w:rsidR="007A46EE" w:rsidRDefault="009E1D98">
      <w:pPr>
        <w:pStyle w:val="a3"/>
        <w:spacing w:before="148" w:line="355" w:lineRule="auto"/>
        <w:ind w:right="145" w:firstLine="710"/>
      </w:pPr>
      <w:r>
        <w:t>Повторение и продолжение работы, начатой в предыдущих классах: ситуации устного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</w:t>
      </w:r>
      <w:r>
        <w:t>исьменного</w:t>
      </w:r>
      <w:r>
        <w:rPr>
          <w:spacing w:val="40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(письмо,</w:t>
      </w:r>
      <w:r>
        <w:rPr>
          <w:spacing w:val="40"/>
        </w:rPr>
        <w:t xml:space="preserve"> </w:t>
      </w:r>
      <w:r>
        <w:t>поздравительная</w:t>
      </w:r>
      <w:r>
        <w:rPr>
          <w:spacing w:val="40"/>
        </w:rPr>
        <w:t xml:space="preserve"> </w:t>
      </w:r>
      <w:r>
        <w:t>открытка,</w:t>
      </w:r>
      <w:r>
        <w:rPr>
          <w:spacing w:val="40"/>
        </w:rPr>
        <w:t xml:space="preserve"> </w:t>
      </w:r>
      <w:r>
        <w:t>объявление и</w:t>
      </w:r>
      <w:r>
        <w:rPr>
          <w:spacing w:val="40"/>
        </w:rPr>
        <w:t xml:space="preserve">  </w:t>
      </w:r>
      <w:r>
        <w:t>другие);</w:t>
      </w:r>
      <w:r>
        <w:rPr>
          <w:spacing w:val="40"/>
        </w:rPr>
        <w:t xml:space="preserve">  </w:t>
      </w:r>
      <w:r>
        <w:t>диалог;</w:t>
      </w:r>
      <w:r>
        <w:rPr>
          <w:spacing w:val="40"/>
        </w:rPr>
        <w:t xml:space="preserve">  </w:t>
      </w:r>
      <w:r>
        <w:t>монолог;</w:t>
      </w:r>
      <w:r>
        <w:rPr>
          <w:spacing w:val="40"/>
        </w:rPr>
        <w:t xml:space="preserve">  </w:t>
      </w:r>
      <w:r>
        <w:t>отражение</w:t>
      </w:r>
      <w:r>
        <w:rPr>
          <w:spacing w:val="40"/>
        </w:rPr>
        <w:t xml:space="preserve">  </w:t>
      </w:r>
      <w:r>
        <w:t>темы</w:t>
      </w:r>
      <w:r>
        <w:rPr>
          <w:spacing w:val="40"/>
        </w:rPr>
        <w:t xml:space="preserve">  </w:t>
      </w:r>
      <w:r>
        <w:t>текста</w:t>
      </w:r>
      <w:r>
        <w:rPr>
          <w:spacing w:val="40"/>
        </w:rPr>
        <w:t xml:space="preserve">  </w:t>
      </w:r>
      <w:r>
        <w:t>или</w:t>
      </w:r>
      <w:r>
        <w:rPr>
          <w:spacing w:val="40"/>
        </w:rPr>
        <w:t xml:space="preserve">  </w:t>
      </w:r>
      <w:r>
        <w:t>основной</w:t>
      </w:r>
      <w:r>
        <w:rPr>
          <w:spacing w:val="40"/>
        </w:rPr>
        <w:t xml:space="preserve">  </w:t>
      </w:r>
      <w:r>
        <w:t>мысли в заголовке.</w:t>
      </w:r>
    </w:p>
    <w:p w:rsidR="007A46EE" w:rsidRDefault="009E1D98">
      <w:pPr>
        <w:pStyle w:val="a3"/>
        <w:spacing w:line="355" w:lineRule="auto"/>
        <w:ind w:right="157" w:firstLine="710"/>
      </w:pPr>
      <w:r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7A46EE" w:rsidRDefault="009E1D98">
      <w:pPr>
        <w:pStyle w:val="a3"/>
        <w:spacing w:line="357" w:lineRule="auto"/>
        <w:ind w:right="154" w:firstLine="710"/>
      </w:pPr>
      <w:r>
        <w:t>Изложение (подробный устный и письменный пересказ текста; выборочный устный пересказ текста).</w:t>
      </w:r>
    </w:p>
    <w:p w:rsidR="007A46EE" w:rsidRDefault="009E1D98">
      <w:pPr>
        <w:pStyle w:val="a3"/>
        <w:ind w:left="1136"/>
      </w:pPr>
      <w:r>
        <w:t>Сочинение</w:t>
      </w:r>
      <w:r>
        <w:rPr>
          <w:spacing w:val="-17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вид</w:t>
      </w:r>
      <w:r>
        <w:rPr>
          <w:spacing w:val="-13"/>
        </w:rPr>
        <w:t xml:space="preserve"> </w:t>
      </w:r>
      <w:r>
        <w:t>письменной</w:t>
      </w:r>
      <w:r>
        <w:rPr>
          <w:spacing w:val="-17"/>
        </w:rPr>
        <w:t xml:space="preserve"> </w:t>
      </w:r>
      <w:r>
        <w:rPr>
          <w:spacing w:val="-2"/>
        </w:rPr>
        <w:t>работы</w:t>
      </w:r>
      <w:r>
        <w:rPr>
          <w:spacing w:val="-2"/>
        </w:rPr>
        <w:t>.</w:t>
      </w:r>
    </w:p>
    <w:p w:rsidR="007A46EE" w:rsidRDefault="009E1D98">
      <w:pPr>
        <w:pStyle w:val="a3"/>
        <w:spacing w:before="147" w:line="355" w:lineRule="auto"/>
        <w:ind w:right="149" w:firstLine="710"/>
      </w:pPr>
      <w: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</w:t>
      </w:r>
      <w:r>
        <w:t xml:space="preserve"> задачей.</w:t>
      </w:r>
    </w:p>
    <w:p w:rsidR="007A46EE" w:rsidRDefault="009E1D98">
      <w:pPr>
        <w:pStyle w:val="a5"/>
        <w:numPr>
          <w:ilvl w:val="2"/>
          <w:numId w:val="77"/>
        </w:numPr>
        <w:tabs>
          <w:tab w:val="left" w:pos="2159"/>
        </w:tabs>
        <w:spacing w:line="355" w:lineRule="auto"/>
        <w:ind w:left="425" w:right="152" w:firstLine="710"/>
        <w:jc w:val="both"/>
        <w:rPr>
          <w:sz w:val="28"/>
        </w:rPr>
      </w:pPr>
      <w:r>
        <w:rPr>
          <w:sz w:val="28"/>
        </w:rPr>
        <w:t>Изучение русского языка в 4 классе позволяет организовать работу над рядом метапредметных результатов: познавательных универсальных учебных действий, коммуникативных универсальных учебных действий, регулятивных универсальных учебных действий, сов</w:t>
      </w:r>
      <w:r>
        <w:rPr>
          <w:sz w:val="28"/>
        </w:rPr>
        <w:t>местной деятельности.</w:t>
      </w:r>
    </w:p>
    <w:p w:rsidR="007A46EE" w:rsidRDefault="009E1D98">
      <w:pPr>
        <w:pStyle w:val="a5"/>
        <w:numPr>
          <w:ilvl w:val="3"/>
          <w:numId w:val="77"/>
        </w:numPr>
        <w:tabs>
          <w:tab w:val="left" w:pos="2323"/>
        </w:tabs>
        <w:spacing w:line="355" w:lineRule="auto"/>
        <w:ind w:right="143" w:firstLine="710"/>
        <w:jc w:val="both"/>
        <w:rPr>
          <w:sz w:val="28"/>
        </w:rPr>
      </w:pPr>
      <w:r>
        <w:rPr>
          <w:sz w:val="28"/>
        </w:rPr>
        <w:t>Базовые логические действия как часть познавательных универсальных учебных действий:</w:t>
      </w:r>
    </w:p>
    <w:p w:rsidR="007A46EE" w:rsidRDefault="009E1D98">
      <w:pPr>
        <w:pStyle w:val="a3"/>
        <w:spacing w:line="355" w:lineRule="auto"/>
        <w:ind w:right="156" w:firstLine="710"/>
      </w:pPr>
      <w:r>
        <w:t>устанавливать</w:t>
      </w:r>
      <w:r>
        <w:rPr>
          <w:spacing w:val="40"/>
        </w:rPr>
        <w:t xml:space="preserve"> </w:t>
      </w:r>
      <w:r>
        <w:t>основания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сравнения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относящихся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разным</w:t>
      </w:r>
      <w:r>
        <w:rPr>
          <w:spacing w:val="80"/>
          <w:w w:val="150"/>
        </w:rPr>
        <w:t xml:space="preserve"> </w:t>
      </w:r>
      <w:r>
        <w:t>частям</w:t>
      </w:r>
      <w:r>
        <w:rPr>
          <w:spacing w:val="69"/>
        </w:rPr>
        <w:t xml:space="preserve">  </w:t>
      </w:r>
      <w:r>
        <w:t>речи;</w:t>
      </w:r>
      <w:r>
        <w:rPr>
          <w:spacing w:val="68"/>
        </w:rPr>
        <w:t xml:space="preserve">  </w:t>
      </w:r>
      <w:r>
        <w:t>устанавливать</w:t>
      </w:r>
      <w:r>
        <w:rPr>
          <w:spacing w:val="68"/>
        </w:rPr>
        <w:t xml:space="preserve">  </w:t>
      </w:r>
      <w:r>
        <w:t>основания</w:t>
      </w:r>
      <w:r>
        <w:rPr>
          <w:spacing w:val="69"/>
        </w:rPr>
        <w:t xml:space="preserve">  </w:t>
      </w:r>
      <w:r>
        <w:t>для</w:t>
      </w:r>
      <w:r>
        <w:rPr>
          <w:spacing w:val="67"/>
        </w:rPr>
        <w:t xml:space="preserve">  </w:t>
      </w:r>
      <w:r>
        <w:t>сравнения</w:t>
      </w:r>
      <w:r>
        <w:rPr>
          <w:spacing w:val="69"/>
        </w:rPr>
        <w:t xml:space="preserve">  </w:t>
      </w:r>
      <w:r>
        <w:t>слов,</w:t>
      </w:r>
      <w:r>
        <w:rPr>
          <w:spacing w:val="70"/>
        </w:rPr>
        <w:t xml:space="preserve">  </w:t>
      </w:r>
      <w:r>
        <w:t xml:space="preserve">относящихся к одной </w:t>
      </w:r>
      <w:r>
        <w:t>части речи, отличающихся грамматическими признаками;</w:t>
      </w:r>
    </w:p>
    <w:p w:rsidR="007A46EE" w:rsidRDefault="009E1D98">
      <w:pPr>
        <w:pStyle w:val="a3"/>
        <w:ind w:left="1136"/>
      </w:pPr>
      <w:r>
        <w:t>группировать</w:t>
      </w:r>
      <w:r>
        <w:rPr>
          <w:spacing w:val="-18"/>
        </w:rPr>
        <w:t xml:space="preserve"> </w:t>
      </w:r>
      <w:r>
        <w:t>слова</w:t>
      </w:r>
      <w:r>
        <w:rPr>
          <w:spacing w:val="-11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основании</w:t>
      </w:r>
      <w:r>
        <w:rPr>
          <w:spacing w:val="-13"/>
        </w:rPr>
        <w:t xml:space="preserve"> </w:t>
      </w:r>
      <w:r>
        <w:t>того,</w:t>
      </w:r>
      <w:r>
        <w:rPr>
          <w:spacing w:val="-9"/>
        </w:rPr>
        <w:t xml:space="preserve"> </w:t>
      </w:r>
      <w:r>
        <w:t>какой</w:t>
      </w:r>
      <w:r>
        <w:rPr>
          <w:spacing w:val="-17"/>
        </w:rPr>
        <w:t xml:space="preserve"> </w:t>
      </w:r>
      <w:r>
        <w:t>частью</w:t>
      </w:r>
      <w:r>
        <w:rPr>
          <w:spacing w:val="-17"/>
        </w:rPr>
        <w:t xml:space="preserve"> </w:t>
      </w:r>
      <w:r>
        <w:t>речи</w:t>
      </w:r>
      <w:r>
        <w:rPr>
          <w:spacing w:val="-16"/>
        </w:rPr>
        <w:t xml:space="preserve"> </w:t>
      </w:r>
      <w:r>
        <w:t>они</w:t>
      </w:r>
      <w:r>
        <w:rPr>
          <w:spacing w:val="-17"/>
        </w:rPr>
        <w:t xml:space="preserve"> </w:t>
      </w:r>
      <w:r>
        <w:rPr>
          <w:spacing w:val="-2"/>
        </w:rPr>
        <w:t>являются;</w:t>
      </w:r>
    </w:p>
    <w:p w:rsidR="007A46EE" w:rsidRDefault="007A46EE">
      <w:pPr>
        <w:pStyle w:val="a3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6" w:firstLine="710"/>
      </w:pPr>
      <w:r>
        <w:t xml:space="preserve">объединять глаголы в группы по определённому признаку (например, время, </w:t>
      </w:r>
      <w:r>
        <w:rPr>
          <w:spacing w:val="-2"/>
        </w:rPr>
        <w:t>спряжение);</w:t>
      </w:r>
    </w:p>
    <w:p w:rsidR="007A46EE" w:rsidRDefault="009E1D98">
      <w:pPr>
        <w:pStyle w:val="a3"/>
        <w:spacing w:line="355" w:lineRule="auto"/>
        <w:ind w:right="150" w:firstLine="710"/>
      </w:pPr>
      <w:r>
        <w:t>объединять предложения по определённому признаку, самостоятельно устанавливать этот признак;</w:t>
      </w:r>
    </w:p>
    <w:p w:rsidR="007A46EE" w:rsidRDefault="009E1D98">
      <w:pPr>
        <w:pStyle w:val="a3"/>
        <w:ind w:left="1136"/>
      </w:pPr>
      <w:r>
        <w:rPr>
          <w:spacing w:val="-2"/>
        </w:rPr>
        <w:t>классифицировать предложенные</w:t>
      </w:r>
      <w:r>
        <w:rPr>
          <w:spacing w:val="2"/>
        </w:rPr>
        <w:t xml:space="preserve"> </w:t>
      </w:r>
      <w:r>
        <w:rPr>
          <w:spacing w:val="-2"/>
        </w:rPr>
        <w:t>языковые</w:t>
      </w:r>
      <w:r>
        <w:t xml:space="preserve"> </w:t>
      </w:r>
      <w:r>
        <w:rPr>
          <w:spacing w:val="-2"/>
        </w:rPr>
        <w:t>единицы;</w:t>
      </w:r>
    </w:p>
    <w:p w:rsidR="007A46EE" w:rsidRDefault="009E1D98">
      <w:pPr>
        <w:pStyle w:val="a3"/>
        <w:spacing w:before="153"/>
        <w:ind w:left="1136"/>
      </w:pPr>
      <w:r>
        <w:t>устно</w:t>
      </w:r>
      <w:r>
        <w:rPr>
          <w:spacing w:val="-13"/>
        </w:rPr>
        <w:t xml:space="preserve"> </w:t>
      </w:r>
      <w:r>
        <w:t>характеризовать</w:t>
      </w:r>
      <w:r>
        <w:rPr>
          <w:spacing w:val="-18"/>
        </w:rPr>
        <w:t xml:space="preserve"> </w:t>
      </w:r>
      <w:r>
        <w:t>языковые</w:t>
      </w:r>
      <w:r>
        <w:rPr>
          <w:spacing w:val="-15"/>
        </w:rPr>
        <w:t xml:space="preserve"> </w:t>
      </w:r>
      <w:r>
        <w:t>единицы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заданным</w:t>
      </w:r>
      <w:r>
        <w:rPr>
          <w:spacing w:val="-15"/>
        </w:rPr>
        <w:t xml:space="preserve"> </w:t>
      </w:r>
      <w:r>
        <w:rPr>
          <w:spacing w:val="-2"/>
        </w:rPr>
        <w:t>признакам;</w:t>
      </w:r>
    </w:p>
    <w:p w:rsidR="007A46EE" w:rsidRDefault="009E1D98">
      <w:pPr>
        <w:pStyle w:val="a3"/>
        <w:spacing w:before="154" w:line="355" w:lineRule="auto"/>
        <w:ind w:right="139" w:firstLine="710"/>
      </w:pPr>
      <w:r>
        <w:t>ориентироваться в изученных понятиях (склонение, спря</w:t>
      </w:r>
      <w:r>
        <w:t>жение, неопределённая</w:t>
      </w:r>
      <w:r>
        <w:rPr>
          <w:spacing w:val="40"/>
        </w:rPr>
        <w:t xml:space="preserve"> </w:t>
      </w:r>
      <w:r>
        <w:t>форма,</w:t>
      </w:r>
      <w:r>
        <w:rPr>
          <w:spacing w:val="40"/>
        </w:rPr>
        <w:t xml:space="preserve"> </w:t>
      </w:r>
      <w:r>
        <w:t>однородные</w:t>
      </w:r>
      <w:r>
        <w:rPr>
          <w:spacing w:val="40"/>
        </w:rPr>
        <w:t xml:space="preserve"> </w:t>
      </w:r>
      <w:r>
        <w:t>члены</w:t>
      </w:r>
      <w:r>
        <w:rPr>
          <w:spacing w:val="40"/>
        </w:rPr>
        <w:t xml:space="preserve"> </w:t>
      </w:r>
      <w:r>
        <w:t>предложения,</w:t>
      </w:r>
      <w:r>
        <w:rPr>
          <w:spacing w:val="40"/>
        </w:rPr>
        <w:t xml:space="preserve"> </w:t>
      </w:r>
      <w:r>
        <w:t>сложное</w:t>
      </w:r>
      <w:r>
        <w:rPr>
          <w:spacing w:val="40"/>
        </w:rPr>
        <w:t xml:space="preserve"> </w:t>
      </w:r>
      <w:r>
        <w:t>предложение)</w:t>
      </w:r>
      <w:r>
        <w:rPr>
          <w:spacing w:val="80"/>
          <w:w w:val="150"/>
        </w:rPr>
        <w:t xml:space="preserve"> </w:t>
      </w:r>
      <w:r>
        <w:t>и соотносить понятие с его краткой характеристикой.</w:t>
      </w:r>
    </w:p>
    <w:p w:rsidR="007A46EE" w:rsidRDefault="009E1D98">
      <w:pPr>
        <w:pStyle w:val="a5"/>
        <w:numPr>
          <w:ilvl w:val="3"/>
          <w:numId w:val="77"/>
        </w:numPr>
        <w:tabs>
          <w:tab w:val="left" w:pos="2323"/>
        </w:tabs>
        <w:spacing w:before="1" w:line="355" w:lineRule="auto"/>
        <w:ind w:right="145" w:firstLine="710"/>
        <w:jc w:val="both"/>
        <w:rPr>
          <w:sz w:val="28"/>
        </w:rPr>
      </w:pPr>
      <w:r>
        <w:rPr>
          <w:sz w:val="28"/>
        </w:rPr>
        <w:t>Базовые исследовательские действия как часть познавательных универсальных учебных действий:</w:t>
      </w:r>
    </w:p>
    <w:p w:rsidR="007A46EE" w:rsidRDefault="009E1D98">
      <w:pPr>
        <w:pStyle w:val="a3"/>
        <w:spacing w:line="355" w:lineRule="auto"/>
        <w:ind w:right="144" w:firstLine="710"/>
      </w:pPr>
      <w:r>
        <w:t>сравнивать несколько вариантов выполнения заданий по русскому языку, выбирать наиболее целесообразный (на основе предложенных критериев);</w:t>
      </w:r>
    </w:p>
    <w:p w:rsidR="007A46EE" w:rsidRDefault="009E1D98">
      <w:pPr>
        <w:pStyle w:val="a3"/>
        <w:spacing w:line="355" w:lineRule="auto"/>
        <w:ind w:right="146" w:firstLine="710"/>
      </w:pPr>
      <w:r>
        <w:t>проводить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предложенному</w:t>
      </w:r>
      <w:r>
        <w:rPr>
          <w:spacing w:val="80"/>
          <w:w w:val="150"/>
        </w:rPr>
        <w:t xml:space="preserve"> </w:t>
      </w:r>
      <w:r>
        <w:t>алгоритму</w:t>
      </w:r>
      <w:r>
        <w:rPr>
          <w:spacing w:val="80"/>
          <w:w w:val="150"/>
        </w:rPr>
        <w:t xml:space="preserve"> </w:t>
      </w:r>
      <w:r>
        <w:t>различные</w:t>
      </w:r>
      <w:r>
        <w:rPr>
          <w:spacing w:val="80"/>
          <w:w w:val="150"/>
        </w:rPr>
        <w:t xml:space="preserve"> </w:t>
      </w:r>
      <w:r>
        <w:t>виды</w:t>
      </w:r>
      <w:r>
        <w:rPr>
          <w:spacing w:val="80"/>
          <w:w w:val="15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(звуко­буквенный, морфемный, морфологический, синтаксическ</w:t>
      </w:r>
      <w:r>
        <w:t>ий);</w:t>
      </w:r>
    </w:p>
    <w:p w:rsidR="007A46EE" w:rsidRDefault="009E1D98">
      <w:pPr>
        <w:pStyle w:val="a3"/>
        <w:spacing w:before="3" w:line="355" w:lineRule="auto"/>
        <w:ind w:right="143" w:firstLine="710"/>
      </w:pPr>
      <w: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мини­исследования);</w:t>
      </w:r>
    </w:p>
    <w:p w:rsidR="007A46EE" w:rsidRDefault="009E1D98">
      <w:pPr>
        <w:pStyle w:val="a3"/>
        <w:spacing w:before="1" w:line="355" w:lineRule="auto"/>
        <w:ind w:right="150" w:firstLine="710"/>
      </w:pPr>
      <w:r>
        <w:t>выявлять</w:t>
      </w:r>
      <w:r>
        <w:rPr>
          <w:spacing w:val="-7"/>
        </w:rPr>
        <w:t xml:space="preserve"> </w:t>
      </w:r>
      <w:r>
        <w:t>недостаток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для решения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(практической)</w:t>
      </w:r>
      <w:r>
        <w:rPr>
          <w:spacing w:val="-4"/>
        </w:rPr>
        <w:t xml:space="preserve"> </w:t>
      </w:r>
      <w:r>
        <w:t>задачи на основе предложенного алгоритма;</w:t>
      </w:r>
    </w:p>
    <w:p w:rsidR="007A46EE" w:rsidRDefault="009E1D98">
      <w:pPr>
        <w:pStyle w:val="a3"/>
        <w:spacing w:before="3"/>
        <w:ind w:left="1136"/>
      </w:pPr>
      <w:r>
        <w:rPr>
          <w:spacing w:val="-2"/>
        </w:rPr>
        <w:t>прогнозировать</w:t>
      </w:r>
      <w:r>
        <w:rPr>
          <w:spacing w:val="-7"/>
        </w:rPr>
        <w:t xml:space="preserve"> </w:t>
      </w:r>
      <w:r>
        <w:rPr>
          <w:spacing w:val="-2"/>
        </w:rPr>
        <w:t>возможное</w:t>
      </w:r>
      <w:r>
        <w:rPr>
          <w:spacing w:val="1"/>
        </w:rPr>
        <w:t xml:space="preserve"> </w:t>
      </w:r>
      <w:r>
        <w:rPr>
          <w:spacing w:val="-2"/>
        </w:rPr>
        <w:t>развитие</w:t>
      </w:r>
      <w:r>
        <w:rPr>
          <w:spacing w:val="1"/>
        </w:rPr>
        <w:t xml:space="preserve"> </w:t>
      </w:r>
      <w:r>
        <w:rPr>
          <w:spacing w:val="-2"/>
        </w:rPr>
        <w:t>речевой</w:t>
      </w:r>
      <w:r>
        <w:t xml:space="preserve"> </w:t>
      </w:r>
      <w:r>
        <w:rPr>
          <w:spacing w:val="-2"/>
        </w:rPr>
        <w:t>ситуации.</w:t>
      </w:r>
    </w:p>
    <w:p w:rsidR="007A46EE" w:rsidRDefault="009E1D98">
      <w:pPr>
        <w:pStyle w:val="a5"/>
        <w:numPr>
          <w:ilvl w:val="3"/>
          <w:numId w:val="77"/>
        </w:numPr>
        <w:tabs>
          <w:tab w:val="left" w:pos="2323"/>
        </w:tabs>
        <w:spacing w:before="138" w:line="355" w:lineRule="auto"/>
        <w:ind w:right="156" w:firstLine="710"/>
        <w:jc w:val="both"/>
        <w:rPr>
          <w:sz w:val="28"/>
        </w:rPr>
      </w:pPr>
      <w:r>
        <w:rPr>
          <w:sz w:val="28"/>
        </w:rPr>
        <w:t>Работа с информацией как часть познавательных универсальных учебных действий:</w:t>
      </w:r>
    </w:p>
    <w:p w:rsidR="007A46EE" w:rsidRDefault="009E1D98">
      <w:pPr>
        <w:pStyle w:val="a3"/>
        <w:spacing w:before="7" w:line="355" w:lineRule="auto"/>
        <w:ind w:right="136" w:firstLine="710"/>
      </w:pPr>
      <w:r>
        <w:t>выбирать источник получения информации, работать со словарями, справочниками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пои</w:t>
      </w:r>
      <w:r>
        <w:t>сках</w:t>
      </w:r>
      <w:r>
        <w:rPr>
          <w:spacing w:val="80"/>
        </w:rPr>
        <w:t xml:space="preserve">  </w:t>
      </w:r>
      <w:r>
        <w:t>информации,</w:t>
      </w:r>
      <w:r>
        <w:rPr>
          <w:spacing w:val="80"/>
        </w:rPr>
        <w:t xml:space="preserve">  </w:t>
      </w:r>
      <w:r>
        <w:t>необходимой</w:t>
      </w:r>
      <w:r>
        <w:rPr>
          <w:spacing w:val="80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t>решения учебно­практической задачи; находить дополнительную информацию, используя справочники и словари;</w:t>
      </w:r>
    </w:p>
    <w:p w:rsidR="007A46EE" w:rsidRDefault="009E1D98">
      <w:pPr>
        <w:pStyle w:val="a3"/>
        <w:spacing w:line="355" w:lineRule="auto"/>
        <w:ind w:right="141" w:firstLine="710"/>
      </w:pPr>
      <w:r>
        <w:t>распознавать достоверную и недостоверную информацию о языковых единицах</w:t>
      </w:r>
      <w:r>
        <w:rPr>
          <w:spacing w:val="80"/>
        </w:rPr>
        <w:t xml:space="preserve"> </w:t>
      </w:r>
      <w:r>
        <w:t>самостоятельно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основании</w:t>
      </w:r>
      <w:r>
        <w:rPr>
          <w:spacing w:val="80"/>
        </w:rPr>
        <w:t xml:space="preserve"> </w:t>
      </w:r>
      <w:r>
        <w:t>предложенн</w:t>
      </w:r>
      <w:r>
        <w:t>ого</w:t>
      </w:r>
      <w:r>
        <w:rPr>
          <w:spacing w:val="80"/>
        </w:rPr>
        <w:t xml:space="preserve"> </w:t>
      </w:r>
      <w:r>
        <w:t>учителем</w:t>
      </w:r>
      <w:r>
        <w:rPr>
          <w:spacing w:val="80"/>
        </w:rPr>
        <w:t xml:space="preserve"> </w:t>
      </w:r>
      <w:r>
        <w:t>способа её проверки;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64" w:firstLine="710"/>
      </w:pPr>
      <w:r>
        <w:t>соблюдать элементарные правила информационной безопасности при поиске для выполнения заданий по русскому языку информации в Интернете;</w:t>
      </w:r>
    </w:p>
    <w:p w:rsidR="007A46EE" w:rsidRDefault="009E1D98">
      <w:pPr>
        <w:pStyle w:val="a3"/>
        <w:spacing w:before="3"/>
        <w:ind w:left="1136"/>
      </w:pPr>
      <w:r>
        <w:rPr>
          <w:spacing w:val="-2"/>
        </w:rPr>
        <w:t>самостоятельно</w:t>
      </w:r>
      <w:r>
        <w:rPr>
          <w:spacing w:val="-1"/>
        </w:rPr>
        <w:t xml:space="preserve"> </w:t>
      </w:r>
      <w:r>
        <w:rPr>
          <w:spacing w:val="-2"/>
        </w:rPr>
        <w:t>создавать</w:t>
      </w:r>
      <w:r>
        <w:rPr>
          <w:spacing w:val="-7"/>
        </w:rPr>
        <w:t xml:space="preserve"> </w:t>
      </w:r>
      <w:r>
        <w:rPr>
          <w:spacing w:val="-2"/>
        </w:rPr>
        <w:t>схемы,</w:t>
      </w:r>
      <w:r>
        <w:rPr>
          <w:spacing w:val="2"/>
        </w:rPr>
        <w:t xml:space="preserve"> </w:t>
      </w:r>
      <w:r>
        <w:rPr>
          <w:spacing w:val="-2"/>
        </w:rPr>
        <w:t>таблицы</w:t>
      </w:r>
      <w:r>
        <w:rPr>
          <w:spacing w:val="-1"/>
        </w:rP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2"/>
        </w:rPr>
        <w:t>представления</w:t>
      </w:r>
      <w:r>
        <w:rPr>
          <w:spacing w:val="1"/>
        </w:rPr>
        <w:t xml:space="preserve"> </w:t>
      </w:r>
      <w:r>
        <w:rPr>
          <w:spacing w:val="-2"/>
        </w:rPr>
        <w:t>информации.</w:t>
      </w:r>
    </w:p>
    <w:p w:rsidR="007A46EE" w:rsidRDefault="009E1D98">
      <w:pPr>
        <w:pStyle w:val="a5"/>
        <w:numPr>
          <w:ilvl w:val="3"/>
          <w:numId w:val="77"/>
        </w:numPr>
        <w:tabs>
          <w:tab w:val="left" w:pos="2323"/>
        </w:tabs>
        <w:spacing w:before="148" w:line="357" w:lineRule="auto"/>
        <w:ind w:right="145" w:firstLine="710"/>
        <w:jc w:val="both"/>
        <w:rPr>
          <w:sz w:val="28"/>
        </w:rPr>
      </w:pPr>
      <w:r>
        <w:rPr>
          <w:sz w:val="28"/>
        </w:rPr>
        <w:t xml:space="preserve">Общение как часть коммуникативных универсальных учебных </w:t>
      </w:r>
      <w:r>
        <w:rPr>
          <w:spacing w:val="-2"/>
          <w:sz w:val="28"/>
        </w:rPr>
        <w:t>действий:</w:t>
      </w:r>
    </w:p>
    <w:p w:rsidR="007A46EE" w:rsidRDefault="009E1D98">
      <w:pPr>
        <w:pStyle w:val="a3"/>
        <w:spacing w:line="355" w:lineRule="auto"/>
        <w:ind w:right="151" w:firstLine="710"/>
      </w:pPr>
      <w:r>
        <w:t>воспринимать и формулировать суждения, выбирать языковые средства для выражения</w:t>
      </w:r>
      <w:r>
        <w:rPr>
          <w:spacing w:val="67"/>
          <w:w w:val="150"/>
        </w:rPr>
        <w:t xml:space="preserve">  </w:t>
      </w:r>
      <w:r>
        <w:t>эмоций</w:t>
      </w:r>
      <w:r>
        <w:rPr>
          <w:spacing w:val="66"/>
          <w:w w:val="150"/>
        </w:rPr>
        <w:t xml:space="preserve">  </w:t>
      </w:r>
      <w:r>
        <w:t>в</w:t>
      </w:r>
      <w:r>
        <w:rPr>
          <w:spacing w:val="66"/>
          <w:w w:val="150"/>
        </w:rPr>
        <w:t xml:space="preserve">  </w:t>
      </w:r>
      <w:r>
        <w:t>соответствии</w:t>
      </w:r>
      <w:r>
        <w:rPr>
          <w:spacing w:val="64"/>
          <w:w w:val="150"/>
        </w:rPr>
        <w:t xml:space="preserve">  </w:t>
      </w:r>
      <w:r>
        <w:t>с</w:t>
      </w:r>
      <w:r>
        <w:rPr>
          <w:spacing w:val="67"/>
          <w:w w:val="150"/>
        </w:rPr>
        <w:t xml:space="preserve">  </w:t>
      </w:r>
      <w:r>
        <w:t>целями</w:t>
      </w:r>
      <w:r>
        <w:rPr>
          <w:spacing w:val="67"/>
          <w:w w:val="150"/>
        </w:rPr>
        <w:t xml:space="preserve">  </w:t>
      </w:r>
      <w:r>
        <w:t>и</w:t>
      </w:r>
      <w:r>
        <w:rPr>
          <w:spacing w:val="66"/>
          <w:w w:val="150"/>
        </w:rPr>
        <w:t xml:space="preserve">  </w:t>
      </w:r>
      <w:r>
        <w:t>условиями</w:t>
      </w:r>
      <w:r>
        <w:rPr>
          <w:spacing w:val="67"/>
          <w:w w:val="150"/>
        </w:rPr>
        <w:t xml:space="preserve">  </w:t>
      </w:r>
      <w:r>
        <w:t>общения в знакомой среде;</w:t>
      </w:r>
    </w:p>
    <w:p w:rsidR="007A46EE" w:rsidRDefault="009E1D98">
      <w:pPr>
        <w:pStyle w:val="a3"/>
        <w:spacing w:line="357" w:lineRule="auto"/>
        <w:ind w:right="153" w:firstLine="710"/>
      </w:pPr>
      <w:r>
        <w:t>строить</w:t>
      </w:r>
      <w:r>
        <w:rPr>
          <w:spacing w:val="40"/>
        </w:rPr>
        <w:t xml:space="preserve"> </w:t>
      </w:r>
      <w:r>
        <w:t>устное</w:t>
      </w:r>
      <w:r>
        <w:rPr>
          <w:spacing w:val="40"/>
        </w:rPr>
        <w:t xml:space="preserve"> </w:t>
      </w:r>
      <w:r>
        <w:t>высказывание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обосновании</w:t>
      </w:r>
      <w:r>
        <w:rPr>
          <w:spacing w:val="40"/>
        </w:rPr>
        <w:t xml:space="preserve"> </w:t>
      </w:r>
      <w:r>
        <w:t>правильности</w:t>
      </w:r>
      <w:r>
        <w:rPr>
          <w:spacing w:val="40"/>
        </w:rPr>
        <w:t xml:space="preserve"> </w:t>
      </w:r>
      <w:r>
        <w:t>написания, при обобщении результатов наблюдения за орфографическим материалом;</w:t>
      </w:r>
    </w:p>
    <w:p w:rsidR="007A46EE" w:rsidRDefault="009E1D98">
      <w:pPr>
        <w:pStyle w:val="a3"/>
        <w:spacing w:line="355" w:lineRule="auto"/>
        <w:ind w:right="162" w:firstLine="710"/>
      </w:pPr>
      <w:r>
        <w:t>создавать устные и письменные тексты (описание, рассуждение, повествование), определяя необходимый в данной речевой ситуации тип текста</w:t>
      </w:r>
      <w:r>
        <w:t>;</w:t>
      </w:r>
    </w:p>
    <w:p w:rsidR="007A46EE" w:rsidRDefault="009E1D98">
      <w:pPr>
        <w:pStyle w:val="a3"/>
        <w:spacing w:line="319" w:lineRule="exact"/>
        <w:ind w:left="1136"/>
      </w:pPr>
      <w:r>
        <w:rPr>
          <w:spacing w:val="-2"/>
        </w:rPr>
        <w:t>подготавливать</w:t>
      </w:r>
      <w:r>
        <w:rPr>
          <w:spacing w:val="-9"/>
        </w:rPr>
        <w:t xml:space="preserve"> </w:t>
      </w:r>
      <w:r>
        <w:rPr>
          <w:spacing w:val="-2"/>
        </w:rPr>
        <w:t>небольшие публичные</w:t>
      </w:r>
      <w:r>
        <w:rPr>
          <w:spacing w:val="3"/>
        </w:rPr>
        <w:t xml:space="preserve"> </w:t>
      </w:r>
      <w:r>
        <w:rPr>
          <w:spacing w:val="-2"/>
        </w:rPr>
        <w:t>выступления;</w:t>
      </w:r>
    </w:p>
    <w:p w:rsidR="007A46EE" w:rsidRDefault="009E1D98">
      <w:pPr>
        <w:pStyle w:val="a3"/>
        <w:spacing w:before="138" w:line="357" w:lineRule="auto"/>
        <w:ind w:right="148" w:firstLine="710"/>
      </w:pPr>
      <w:r>
        <w:t>подбирать</w:t>
      </w:r>
      <w:r>
        <w:rPr>
          <w:spacing w:val="73"/>
        </w:rPr>
        <w:t xml:space="preserve">   </w:t>
      </w:r>
      <w:r>
        <w:t>иллюстративный</w:t>
      </w:r>
      <w:r>
        <w:rPr>
          <w:spacing w:val="77"/>
        </w:rPr>
        <w:t xml:space="preserve">   </w:t>
      </w:r>
      <w:r>
        <w:t>материал</w:t>
      </w:r>
      <w:r>
        <w:rPr>
          <w:spacing w:val="75"/>
        </w:rPr>
        <w:t xml:space="preserve">   </w:t>
      </w:r>
      <w:r>
        <w:t>(рисунки,</w:t>
      </w:r>
      <w:r>
        <w:rPr>
          <w:spacing w:val="76"/>
        </w:rPr>
        <w:t xml:space="preserve">   </w:t>
      </w:r>
      <w:r>
        <w:t>фото,</w:t>
      </w:r>
      <w:r>
        <w:rPr>
          <w:spacing w:val="76"/>
        </w:rPr>
        <w:t xml:space="preserve">   </w:t>
      </w:r>
      <w:r>
        <w:t>плакаты) к тексту выступления.</w:t>
      </w:r>
    </w:p>
    <w:p w:rsidR="007A46EE" w:rsidRDefault="009E1D98">
      <w:pPr>
        <w:pStyle w:val="a5"/>
        <w:numPr>
          <w:ilvl w:val="3"/>
          <w:numId w:val="77"/>
        </w:numPr>
        <w:tabs>
          <w:tab w:val="left" w:pos="2323"/>
        </w:tabs>
        <w:spacing w:line="355" w:lineRule="auto"/>
        <w:ind w:right="155" w:firstLine="710"/>
        <w:jc w:val="both"/>
        <w:rPr>
          <w:sz w:val="28"/>
        </w:rPr>
      </w:pPr>
      <w:r>
        <w:rPr>
          <w:sz w:val="28"/>
        </w:rPr>
        <w:t xml:space="preserve">Самоорганизация как часть регулятивных универсальных учебных </w:t>
      </w:r>
      <w:r>
        <w:rPr>
          <w:spacing w:val="-2"/>
          <w:sz w:val="28"/>
        </w:rPr>
        <w:t>действий:</w:t>
      </w:r>
    </w:p>
    <w:p w:rsidR="007A46EE" w:rsidRDefault="009E1D98">
      <w:pPr>
        <w:pStyle w:val="a3"/>
        <w:spacing w:line="357" w:lineRule="auto"/>
        <w:ind w:right="150" w:firstLine="710"/>
      </w:pPr>
      <w:r>
        <w:t>самостоятельно</w:t>
      </w:r>
      <w:r>
        <w:rPr>
          <w:spacing w:val="40"/>
        </w:rPr>
        <w:t xml:space="preserve">  </w:t>
      </w:r>
      <w:r>
        <w:t>планировать</w:t>
      </w:r>
      <w:r>
        <w:rPr>
          <w:spacing w:val="40"/>
        </w:rPr>
        <w:t xml:space="preserve">  </w:t>
      </w:r>
      <w:r>
        <w:t>действия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р</w:t>
      </w:r>
      <w:r>
        <w:t>ешению</w:t>
      </w:r>
      <w:r>
        <w:rPr>
          <w:spacing w:val="40"/>
        </w:rPr>
        <w:t xml:space="preserve">  </w:t>
      </w:r>
      <w:r>
        <w:t>учебной</w:t>
      </w:r>
      <w:r>
        <w:rPr>
          <w:spacing w:val="40"/>
        </w:rPr>
        <w:t xml:space="preserve">  </w:t>
      </w:r>
      <w:r>
        <w:t>задачи</w:t>
      </w:r>
      <w:r>
        <w:rPr>
          <w:spacing w:val="80"/>
          <w:w w:val="150"/>
        </w:rPr>
        <w:t xml:space="preserve"> </w:t>
      </w:r>
      <w:r>
        <w:t>для получения результата;</w:t>
      </w:r>
    </w:p>
    <w:p w:rsidR="007A46EE" w:rsidRDefault="009E1D98">
      <w:pPr>
        <w:pStyle w:val="a3"/>
        <w:spacing w:line="355" w:lineRule="auto"/>
        <w:ind w:left="1136" w:right="3026"/>
      </w:pPr>
      <w:r>
        <w:t>выстраивать</w:t>
      </w:r>
      <w:r>
        <w:rPr>
          <w:spacing w:val="-18"/>
        </w:rPr>
        <w:t xml:space="preserve"> </w:t>
      </w:r>
      <w:r>
        <w:t>последовательность</w:t>
      </w:r>
      <w:r>
        <w:rPr>
          <w:spacing w:val="-11"/>
        </w:rPr>
        <w:t xml:space="preserve"> </w:t>
      </w:r>
      <w:r>
        <w:t>выбранных</w:t>
      </w:r>
      <w:r>
        <w:rPr>
          <w:spacing w:val="-18"/>
        </w:rPr>
        <w:t xml:space="preserve"> </w:t>
      </w:r>
      <w:r>
        <w:t>действий; предвидеть трудности и возможные ошибки.</w:t>
      </w:r>
    </w:p>
    <w:p w:rsidR="007A46EE" w:rsidRDefault="009E1D98">
      <w:pPr>
        <w:pStyle w:val="a5"/>
        <w:numPr>
          <w:ilvl w:val="3"/>
          <w:numId w:val="77"/>
        </w:numPr>
        <w:tabs>
          <w:tab w:val="left" w:pos="2323"/>
          <w:tab w:val="left" w:pos="4252"/>
          <w:tab w:val="left" w:pos="4852"/>
          <w:tab w:val="left" w:pos="5692"/>
          <w:tab w:val="left" w:pos="7570"/>
          <w:tab w:val="left" w:pos="9601"/>
        </w:tabs>
        <w:spacing w:line="355" w:lineRule="auto"/>
        <w:ind w:right="154" w:firstLine="710"/>
        <w:rPr>
          <w:sz w:val="28"/>
        </w:rPr>
      </w:pPr>
      <w:r>
        <w:rPr>
          <w:spacing w:val="-2"/>
          <w:sz w:val="28"/>
        </w:rPr>
        <w:t>Самоконтроль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4"/>
          <w:sz w:val="28"/>
        </w:rPr>
        <w:t>часть</w:t>
      </w:r>
      <w:r>
        <w:rPr>
          <w:sz w:val="28"/>
        </w:rPr>
        <w:tab/>
      </w:r>
      <w:r>
        <w:rPr>
          <w:spacing w:val="-2"/>
          <w:sz w:val="28"/>
        </w:rPr>
        <w:t>регулятивных</w:t>
      </w:r>
      <w:r>
        <w:rPr>
          <w:sz w:val="28"/>
        </w:rPr>
        <w:tab/>
      </w:r>
      <w:r>
        <w:rPr>
          <w:spacing w:val="-2"/>
          <w:sz w:val="28"/>
        </w:rPr>
        <w:t>универсальных</w:t>
      </w:r>
      <w:r>
        <w:rPr>
          <w:sz w:val="28"/>
        </w:rPr>
        <w:tab/>
      </w:r>
      <w:r>
        <w:rPr>
          <w:spacing w:val="-2"/>
          <w:sz w:val="28"/>
        </w:rPr>
        <w:t>учебных действий:</w:t>
      </w:r>
    </w:p>
    <w:p w:rsidR="007A46EE" w:rsidRDefault="009E1D98">
      <w:pPr>
        <w:pStyle w:val="a3"/>
        <w:spacing w:line="355" w:lineRule="auto"/>
        <w:ind w:firstLine="710"/>
        <w:jc w:val="left"/>
      </w:pPr>
      <w:r>
        <w:t>контролировать</w:t>
      </w:r>
      <w:r>
        <w:rPr>
          <w:spacing w:val="40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результат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задания,</w:t>
      </w:r>
      <w:r>
        <w:rPr>
          <w:spacing w:val="40"/>
        </w:rPr>
        <w:t xml:space="preserve"> </w:t>
      </w:r>
      <w:r>
        <w:t>корректировать учебные действия для преодоления ошибок;</w:t>
      </w:r>
    </w:p>
    <w:p w:rsidR="007A46EE" w:rsidRDefault="009E1D98">
      <w:pPr>
        <w:pStyle w:val="a3"/>
        <w:spacing w:before="1"/>
        <w:ind w:left="1136"/>
        <w:jc w:val="left"/>
      </w:pPr>
      <w:r>
        <w:t>находить</w:t>
      </w:r>
      <w:r>
        <w:rPr>
          <w:spacing w:val="-18"/>
        </w:rPr>
        <w:t xml:space="preserve"> </w:t>
      </w:r>
      <w:r>
        <w:t>ошибки</w:t>
      </w:r>
      <w:r>
        <w:rPr>
          <w:spacing w:val="-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своей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чужих</w:t>
      </w:r>
      <w:r>
        <w:rPr>
          <w:spacing w:val="-17"/>
        </w:rPr>
        <w:t xml:space="preserve"> </w:t>
      </w:r>
      <w:r>
        <w:t>работах,</w:t>
      </w:r>
      <w:r>
        <w:rPr>
          <w:spacing w:val="-3"/>
        </w:rPr>
        <w:t xml:space="preserve"> </w:t>
      </w:r>
      <w:r>
        <w:t>устанавливать</w:t>
      </w:r>
      <w:r>
        <w:rPr>
          <w:spacing w:val="-16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rPr>
          <w:spacing w:val="-2"/>
        </w:rPr>
        <w:t>причины;</w:t>
      </w:r>
    </w:p>
    <w:p w:rsidR="007A46EE" w:rsidRDefault="009E1D98">
      <w:pPr>
        <w:pStyle w:val="a3"/>
        <w:tabs>
          <w:tab w:val="left" w:pos="2576"/>
          <w:tab w:val="left" w:pos="3094"/>
          <w:tab w:val="left" w:pos="5135"/>
          <w:tab w:val="left" w:pos="6633"/>
          <w:tab w:val="left" w:pos="7656"/>
          <w:tab w:val="left" w:pos="9025"/>
        </w:tabs>
        <w:spacing w:before="134" w:line="357" w:lineRule="auto"/>
        <w:ind w:right="174" w:firstLine="710"/>
        <w:jc w:val="left"/>
      </w:pPr>
      <w:r>
        <w:rPr>
          <w:spacing w:val="-2"/>
        </w:rPr>
        <w:t>оценивать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предложенным</w:t>
      </w:r>
      <w:r>
        <w:tab/>
      </w:r>
      <w:r>
        <w:rPr>
          <w:spacing w:val="-2"/>
        </w:rPr>
        <w:t>критериям</w:t>
      </w:r>
      <w:r>
        <w:tab/>
      </w:r>
      <w:r>
        <w:rPr>
          <w:spacing w:val="-2"/>
        </w:rPr>
        <w:t>общий</w:t>
      </w:r>
      <w:r>
        <w:tab/>
      </w:r>
      <w:r>
        <w:rPr>
          <w:spacing w:val="-2"/>
        </w:rPr>
        <w:t>результат</w:t>
      </w:r>
      <w:r>
        <w:tab/>
      </w:r>
      <w:r>
        <w:rPr>
          <w:spacing w:val="-4"/>
        </w:rPr>
        <w:t xml:space="preserve">деятельности </w:t>
      </w:r>
      <w:r>
        <w:t>и свой вклад в неё;</w:t>
      </w:r>
    </w:p>
    <w:p w:rsidR="007A46EE" w:rsidRDefault="009E1D98">
      <w:pPr>
        <w:pStyle w:val="a3"/>
        <w:spacing w:before="1"/>
        <w:ind w:left="1136"/>
        <w:jc w:val="left"/>
      </w:pPr>
      <w:r>
        <w:t>принимать</w:t>
      </w:r>
      <w:r>
        <w:rPr>
          <w:spacing w:val="-18"/>
        </w:rPr>
        <w:t xml:space="preserve"> </w:t>
      </w:r>
      <w:r>
        <w:t>оценку</w:t>
      </w:r>
      <w:r>
        <w:rPr>
          <w:spacing w:val="-17"/>
        </w:rPr>
        <w:t xml:space="preserve"> </w:t>
      </w:r>
      <w:r>
        <w:t>своей</w:t>
      </w:r>
      <w:r>
        <w:rPr>
          <w:spacing w:val="-10"/>
        </w:rPr>
        <w:t xml:space="preserve"> </w:t>
      </w:r>
      <w:r>
        <w:rPr>
          <w:spacing w:val="-2"/>
        </w:rPr>
        <w:t>работы.</w:t>
      </w:r>
    </w:p>
    <w:p w:rsidR="007A46EE" w:rsidRDefault="009E1D98">
      <w:pPr>
        <w:pStyle w:val="a5"/>
        <w:numPr>
          <w:ilvl w:val="3"/>
          <w:numId w:val="77"/>
        </w:numPr>
        <w:tabs>
          <w:tab w:val="left" w:pos="2329"/>
        </w:tabs>
        <w:spacing w:before="148"/>
        <w:ind w:left="2329" w:hanging="1193"/>
        <w:rPr>
          <w:sz w:val="28"/>
        </w:rPr>
      </w:pPr>
      <w:r>
        <w:rPr>
          <w:spacing w:val="-2"/>
          <w:sz w:val="28"/>
        </w:rPr>
        <w:t>Совместн</w:t>
      </w:r>
      <w:r>
        <w:rPr>
          <w:spacing w:val="-2"/>
          <w:sz w:val="28"/>
        </w:rPr>
        <w:t>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деятельность:</w:t>
      </w:r>
    </w:p>
    <w:p w:rsidR="007A46EE" w:rsidRDefault="007A46EE">
      <w:pPr>
        <w:pStyle w:val="a5"/>
        <w:jc w:val="lef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6" w:firstLine="710"/>
      </w:pPr>
      <w:r>
        <w:t>принимать</w:t>
      </w:r>
      <w:r>
        <w:rPr>
          <w:spacing w:val="80"/>
        </w:rPr>
        <w:t xml:space="preserve"> </w:t>
      </w:r>
      <w:r>
        <w:t>цель</w:t>
      </w:r>
      <w:r>
        <w:rPr>
          <w:spacing w:val="80"/>
        </w:rPr>
        <w:t xml:space="preserve"> </w:t>
      </w:r>
      <w:r>
        <w:t>совместной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коллективно</w:t>
      </w:r>
      <w:r>
        <w:rPr>
          <w:spacing w:val="80"/>
        </w:rPr>
        <w:t xml:space="preserve"> </w:t>
      </w:r>
      <w:r>
        <w:t>строить</w:t>
      </w:r>
      <w:r>
        <w:rPr>
          <w:spacing w:val="80"/>
        </w:rPr>
        <w:t xml:space="preserve"> </w:t>
      </w:r>
      <w:r>
        <w:t>действия по</w:t>
      </w:r>
      <w:r>
        <w:rPr>
          <w:spacing w:val="40"/>
        </w:rPr>
        <w:t xml:space="preserve">  </w:t>
      </w:r>
      <w:r>
        <w:t>её</w:t>
      </w:r>
      <w:r>
        <w:rPr>
          <w:spacing w:val="40"/>
        </w:rPr>
        <w:t xml:space="preserve">  </w:t>
      </w:r>
      <w:r>
        <w:t>достижению:</w:t>
      </w:r>
      <w:r>
        <w:rPr>
          <w:spacing w:val="40"/>
        </w:rPr>
        <w:t xml:space="preserve">  </w:t>
      </w:r>
      <w:r>
        <w:t>распределять</w:t>
      </w:r>
      <w:r>
        <w:rPr>
          <w:spacing w:val="40"/>
        </w:rPr>
        <w:t xml:space="preserve">  </w:t>
      </w:r>
      <w:r>
        <w:t>роли,</w:t>
      </w:r>
      <w:r>
        <w:rPr>
          <w:spacing w:val="40"/>
        </w:rPr>
        <w:t xml:space="preserve">  </w:t>
      </w:r>
      <w:r>
        <w:t>договариваться,</w:t>
      </w:r>
      <w:r>
        <w:rPr>
          <w:spacing w:val="40"/>
        </w:rPr>
        <w:t xml:space="preserve">  </w:t>
      </w:r>
      <w:r>
        <w:t>обсуждать</w:t>
      </w:r>
      <w:r>
        <w:rPr>
          <w:spacing w:val="40"/>
        </w:rPr>
        <w:t xml:space="preserve">  </w:t>
      </w:r>
      <w:r>
        <w:t>процесс</w:t>
      </w:r>
      <w:r>
        <w:rPr>
          <w:spacing w:val="40"/>
        </w:rPr>
        <w:t xml:space="preserve"> </w:t>
      </w:r>
      <w:r>
        <w:t>и результат совместной работы;</w:t>
      </w:r>
    </w:p>
    <w:p w:rsidR="007A46EE" w:rsidRDefault="009E1D98">
      <w:pPr>
        <w:pStyle w:val="a3"/>
        <w:spacing w:line="357" w:lineRule="auto"/>
        <w:ind w:left="1136" w:right="1139"/>
      </w:pPr>
      <w:r>
        <w:t>проявлять</w:t>
      </w:r>
      <w:r>
        <w:rPr>
          <w:spacing w:val="-13"/>
        </w:rPr>
        <w:t xml:space="preserve"> </w:t>
      </w:r>
      <w:r>
        <w:t>готовность</w:t>
      </w:r>
      <w:r>
        <w:rPr>
          <w:spacing w:val="-13"/>
        </w:rPr>
        <w:t xml:space="preserve"> </w:t>
      </w:r>
      <w:r>
        <w:t>руководить,</w:t>
      </w:r>
      <w:r>
        <w:rPr>
          <w:spacing w:val="-5"/>
        </w:rPr>
        <w:t xml:space="preserve"> </w:t>
      </w:r>
      <w:r>
        <w:t>выполнять</w:t>
      </w:r>
      <w:r>
        <w:rPr>
          <w:spacing w:val="-14"/>
        </w:rPr>
        <w:t xml:space="preserve"> </w:t>
      </w:r>
      <w:r>
        <w:t>поручения,</w:t>
      </w:r>
      <w:r>
        <w:rPr>
          <w:spacing w:val="-4"/>
        </w:rPr>
        <w:t xml:space="preserve"> </w:t>
      </w:r>
      <w:r>
        <w:t>подчиняться; ответственно выполнять свою часть работы;</w:t>
      </w:r>
    </w:p>
    <w:p w:rsidR="007A46EE" w:rsidRDefault="009E1D98">
      <w:pPr>
        <w:pStyle w:val="a3"/>
        <w:ind w:left="1136"/>
      </w:pPr>
      <w:r>
        <w:t>оценивать</w:t>
      </w:r>
      <w:r>
        <w:rPr>
          <w:spacing w:val="-16"/>
        </w:rPr>
        <w:t xml:space="preserve"> </w:t>
      </w:r>
      <w:r>
        <w:t>свой</w:t>
      </w:r>
      <w:r>
        <w:rPr>
          <w:spacing w:val="-10"/>
        </w:rPr>
        <w:t xml:space="preserve"> </w:t>
      </w:r>
      <w:r>
        <w:t>вклад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общий</w:t>
      </w:r>
      <w:r>
        <w:rPr>
          <w:spacing w:val="-10"/>
        </w:rPr>
        <w:t xml:space="preserve"> </w:t>
      </w:r>
      <w:r>
        <w:rPr>
          <w:spacing w:val="-2"/>
        </w:rPr>
        <w:t>результат;</w:t>
      </w:r>
    </w:p>
    <w:p w:rsidR="007A46EE" w:rsidRDefault="009E1D98">
      <w:pPr>
        <w:pStyle w:val="a3"/>
        <w:spacing w:before="146" w:line="355" w:lineRule="auto"/>
        <w:ind w:firstLine="710"/>
        <w:jc w:val="left"/>
      </w:pPr>
      <w:r>
        <w:t>выполнять</w:t>
      </w:r>
      <w:r>
        <w:rPr>
          <w:spacing w:val="30"/>
        </w:rPr>
        <w:t xml:space="preserve"> </w:t>
      </w:r>
      <w:r>
        <w:t>совместные</w:t>
      </w:r>
      <w:r>
        <w:rPr>
          <w:spacing w:val="35"/>
        </w:rPr>
        <w:t xml:space="preserve"> </w:t>
      </w:r>
      <w:r>
        <w:t>проектные</w:t>
      </w:r>
      <w:r>
        <w:rPr>
          <w:spacing w:val="34"/>
        </w:rPr>
        <w:t xml:space="preserve"> </w:t>
      </w:r>
      <w:r>
        <w:t>задания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использованием</w:t>
      </w:r>
      <w:r>
        <w:rPr>
          <w:spacing w:val="35"/>
        </w:rPr>
        <w:t xml:space="preserve"> </w:t>
      </w:r>
      <w:r>
        <w:t>предложенных образцов, планов, идей.</w:t>
      </w:r>
    </w:p>
    <w:p w:rsidR="007A46EE" w:rsidRDefault="009E1D98">
      <w:pPr>
        <w:pStyle w:val="a5"/>
        <w:numPr>
          <w:ilvl w:val="1"/>
          <w:numId w:val="77"/>
        </w:numPr>
        <w:tabs>
          <w:tab w:val="left" w:pos="1905"/>
          <w:tab w:val="left" w:pos="8132"/>
        </w:tabs>
        <w:spacing w:line="357" w:lineRule="auto"/>
        <w:ind w:left="425" w:right="226" w:firstLine="710"/>
        <w:rPr>
          <w:sz w:val="28"/>
        </w:rPr>
      </w:pPr>
      <w:r>
        <w:rPr>
          <w:sz w:val="28"/>
        </w:rPr>
        <w:t>Планируемые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0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z w:val="28"/>
        </w:rPr>
        <w:tab/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языку на уровне начального общего образования.</w:t>
      </w:r>
    </w:p>
    <w:p w:rsidR="007A46EE" w:rsidRDefault="009E1D98">
      <w:pPr>
        <w:pStyle w:val="a5"/>
        <w:numPr>
          <w:ilvl w:val="2"/>
          <w:numId w:val="77"/>
        </w:numPr>
        <w:tabs>
          <w:tab w:val="left" w:pos="2150"/>
        </w:tabs>
        <w:spacing w:line="355" w:lineRule="auto"/>
        <w:ind w:left="425" w:right="246" w:firstLine="710"/>
        <w:rPr>
          <w:sz w:val="28"/>
        </w:rPr>
      </w:pP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результате изучения русского языка</w:t>
      </w:r>
      <w:r>
        <w:rPr>
          <w:spacing w:val="28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уровне начального общего образования у обучающегося будут сформированы личностные результаты:</w:t>
      </w:r>
    </w:p>
    <w:p w:rsidR="007A46EE" w:rsidRDefault="009E1D98">
      <w:pPr>
        <w:pStyle w:val="a5"/>
        <w:numPr>
          <w:ilvl w:val="0"/>
          <w:numId w:val="76"/>
        </w:numPr>
        <w:tabs>
          <w:tab w:val="left" w:pos="1437"/>
        </w:tabs>
        <w:spacing w:line="319" w:lineRule="exact"/>
        <w:ind w:left="1437" w:hanging="301"/>
        <w:rPr>
          <w:sz w:val="28"/>
        </w:rPr>
      </w:pPr>
      <w:r>
        <w:rPr>
          <w:spacing w:val="-2"/>
          <w:sz w:val="28"/>
        </w:rPr>
        <w:t>гражданско-патриотическое воспитание:</w:t>
      </w:r>
    </w:p>
    <w:p w:rsidR="007A46EE" w:rsidRDefault="009E1D98">
      <w:pPr>
        <w:pStyle w:val="a3"/>
        <w:spacing w:before="138" w:line="362" w:lineRule="auto"/>
        <w:ind w:right="161" w:firstLine="710"/>
      </w:pPr>
      <w:r>
        <w:t>становление ценностного отношения к с</w:t>
      </w:r>
      <w:r>
        <w:t>воей Родине, в том числе через изучение русского языка, отражающего историю и культуру страны;</w:t>
      </w:r>
    </w:p>
    <w:p w:rsidR="007A46EE" w:rsidRDefault="009E1D98">
      <w:pPr>
        <w:pStyle w:val="a3"/>
        <w:spacing w:line="355" w:lineRule="auto"/>
        <w:ind w:right="162" w:firstLine="710"/>
      </w:pPr>
      <w: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</w:t>
      </w:r>
      <w:r>
        <w:t>ционального общения народов России;</w:t>
      </w:r>
    </w:p>
    <w:p w:rsidR="007A46EE" w:rsidRDefault="009E1D98">
      <w:pPr>
        <w:pStyle w:val="a3"/>
        <w:spacing w:line="355" w:lineRule="auto"/>
        <w:ind w:right="146" w:firstLine="710"/>
      </w:pPr>
      <w:r>
        <w:t>осознание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сопричастности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прошлому,</w:t>
      </w:r>
      <w:r>
        <w:rPr>
          <w:spacing w:val="40"/>
        </w:rPr>
        <w:t xml:space="preserve"> </w:t>
      </w:r>
      <w:r>
        <w:t>настоящему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будущему своей</w:t>
      </w:r>
      <w:r>
        <w:rPr>
          <w:spacing w:val="34"/>
        </w:rPr>
        <w:t xml:space="preserve"> </w:t>
      </w:r>
      <w:r>
        <w:t>страны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родного</w:t>
      </w:r>
      <w:r>
        <w:rPr>
          <w:spacing w:val="34"/>
        </w:rPr>
        <w:t xml:space="preserve"> </w:t>
      </w:r>
      <w:r>
        <w:t>края,</w:t>
      </w:r>
      <w:r>
        <w:rPr>
          <w:spacing w:val="4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том</w:t>
      </w:r>
      <w:r>
        <w:rPr>
          <w:spacing w:val="35"/>
        </w:rPr>
        <w:t xml:space="preserve"> </w:t>
      </w:r>
      <w:r>
        <w:t>числе</w:t>
      </w:r>
      <w:r>
        <w:rPr>
          <w:spacing w:val="39"/>
        </w:rPr>
        <w:t xml:space="preserve"> </w:t>
      </w:r>
      <w:r>
        <w:t>через</w:t>
      </w:r>
      <w:r>
        <w:rPr>
          <w:spacing w:val="34"/>
        </w:rPr>
        <w:t xml:space="preserve"> </w:t>
      </w:r>
      <w:r>
        <w:t>обсуждение</w:t>
      </w:r>
      <w:r>
        <w:rPr>
          <w:spacing w:val="35"/>
        </w:rPr>
        <w:t xml:space="preserve"> </w:t>
      </w:r>
      <w:r>
        <w:t>ситуаций</w:t>
      </w:r>
      <w:r>
        <w:rPr>
          <w:spacing w:val="34"/>
        </w:rPr>
        <w:t xml:space="preserve"> </w:t>
      </w:r>
      <w:r>
        <w:t>при</w:t>
      </w:r>
      <w:r>
        <w:rPr>
          <w:spacing w:val="34"/>
        </w:rPr>
        <w:t xml:space="preserve"> </w:t>
      </w:r>
      <w:r>
        <w:t>работе с текстами на уроках русского языка;</w:t>
      </w:r>
    </w:p>
    <w:p w:rsidR="007A46EE" w:rsidRDefault="009E1D98">
      <w:pPr>
        <w:pStyle w:val="a3"/>
        <w:spacing w:line="355" w:lineRule="auto"/>
        <w:ind w:right="163" w:firstLine="710"/>
      </w:pPr>
      <w:r>
        <w:t>проявление уважения к своему и другим на</w:t>
      </w:r>
      <w:r>
        <w:t>родам, формируемое в том числе</w:t>
      </w:r>
      <w:r>
        <w:rPr>
          <w:spacing w:val="40"/>
        </w:rPr>
        <w:t xml:space="preserve"> </w:t>
      </w:r>
      <w:r>
        <w:t>на основе примеров из текстов, с которыми идёт работа на уроках русского языка;</w:t>
      </w:r>
    </w:p>
    <w:p w:rsidR="007A46EE" w:rsidRDefault="009E1D98">
      <w:pPr>
        <w:pStyle w:val="a3"/>
        <w:spacing w:line="355" w:lineRule="auto"/>
        <w:ind w:right="135" w:firstLine="710"/>
      </w:pPr>
      <w:r>
        <w:t>первоначальные</w:t>
      </w:r>
      <w:r>
        <w:rPr>
          <w:spacing w:val="80"/>
        </w:rPr>
        <w:t xml:space="preserve"> </w:t>
      </w:r>
      <w:r>
        <w:t>представления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человеке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члене</w:t>
      </w:r>
      <w:r>
        <w:rPr>
          <w:spacing w:val="80"/>
        </w:rPr>
        <w:t xml:space="preserve"> </w:t>
      </w:r>
      <w:r>
        <w:t>общества,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 xml:space="preserve">правах и ответственности, уважении и достоинстве человека, о нравственно­этических </w:t>
      </w:r>
      <w:r>
        <w:t>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7A46EE" w:rsidRDefault="009E1D98">
      <w:pPr>
        <w:pStyle w:val="a5"/>
        <w:numPr>
          <w:ilvl w:val="0"/>
          <w:numId w:val="76"/>
        </w:numPr>
        <w:tabs>
          <w:tab w:val="left" w:pos="1437"/>
        </w:tabs>
        <w:ind w:left="1437" w:hanging="301"/>
        <w:jc w:val="both"/>
        <w:rPr>
          <w:sz w:val="28"/>
        </w:rPr>
      </w:pPr>
      <w:r>
        <w:rPr>
          <w:spacing w:val="-2"/>
          <w:sz w:val="28"/>
        </w:rPr>
        <w:t>духовно-нравственное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воспитание:</w:t>
      </w:r>
    </w:p>
    <w:p w:rsidR="007A46EE" w:rsidRDefault="009E1D98">
      <w:pPr>
        <w:pStyle w:val="a3"/>
        <w:spacing w:before="136" w:line="357" w:lineRule="auto"/>
        <w:ind w:right="147" w:firstLine="710"/>
      </w:pPr>
      <w:r>
        <w:t xml:space="preserve">осознание языка как одной из главных духовно-нравственных ценностей </w:t>
      </w:r>
      <w:r>
        <w:rPr>
          <w:spacing w:val="-2"/>
        </w:rPr>
        <w:t>народа;</w:t>
      </w:r>
    </w:p>
    <w:p w:rsidR="007A46EE" w:rsidRDefault="007A46EE">
      <w:pPr>
        <w:pStyle w:val="a3"/>
        <w:spacing w:line="357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2" w:firstLine="710"/>
      </w:pPr>
      <w:r>
        <w:t>признание индивидуальности каждого человека с использованием собственного жизненного и читательского опыта;</w:t>
      </w:r>
    </w:p>
    <w:p w:rsidR="007A46EE" w:rsidRDefault="009E1D98">
      <w:pPr>
        <w:pStyle w:val="a3"/>
        <w:spacing w:line="355" w:lineRule="auto"/>
        <w:ind w:right="141" w:firstLine="710"/>
      </w:pPr>
      <w:r>
        <w:t>проявление</w:t>
      </w:r>
      <w:r>
        <w:rPr>
          <w:spacing w:val="80"/>
        </w:rPr>
        <w:t xml:space="preserve"> </w:t>
      </w:r>
      <w:r>
        <w:t>сопереживания,</w:t>
      </w:r>
      <w:r>
        <w:rPr>
          <w:spacing w:val="80"/>
        </w:rPr>
        <w:t xml:space="preserve"> </w:t>
      </w:r>
      <w:r>
        <w:t>уважения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доброжелательности,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 с</w:t>
      </w:r>
      <w:r>
        <w:rPr>
          <w:spacing w:val="80"/>
        </w:rPr>
        <w:t xml:space="preserve">  </w:t>
      </w:r>
      <w:r>
        <w:t>использованием</w:t>
      </w:r>
      <w:r>
        <w:rPr>
          <w:spacing w:val="80"/>
        </w:rPr>
        <w:t xml:space="preserve">  </w:t>
      </w:r>
      <w:r>
        <w:t>языковых</w:t>
      </w:r>
      <w:r>
        <w:rPr>
          <w:spacing w:val="80"/>
        </w:rPr>
        <w:t xml:space="preserve">  </w:t>
      </w:r>
      <w:r>
        <w:t>средств</w:t>
      </w:r>
      <w:r>
        <w:rPr>
          <w:spacing w:val="80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t>выражения</w:t>
      </w:r>
      <w:r>
        <w:rPr>
          <w:spacing w:val="80"/>
        </w:rPr>
        <w:t xml:space="preserve">  </w:t>
      </w:r>
      <w:r>
        <w:t>своег</w:t>
      </w:r>
      <w:r>
        <w:t>о</w:t>
      </w:r>
      <w:r>
        <w:rPr>
          <w:spacing w:val="80"/>
        </w:rPr>
        <w:t xml:space="preserve">  </w:t>
      </w:r>
      <w:r>
        <w:t>состояния</w:t>
      </w:r>
      <w:r>
        <w:rPr>
          <w:spacing w:val="80"/>
        </w:rPr>
        <w:t xml:space="preserve"> </w:t>
      </w:r>
      <w:r>
        <w:t>и чувств;</w:t>
      </w:r>
    </w:p>
    <w:p w:rsidR="007A46EE" w:rsidRDefault="009E1D98">
      <w:pPr>
        <w:pStyle w:val="a3"/>
        <w:spacing w:line="355" w:lineRule="auto"/>
        <w:ind w:right="152" w:firstLine="710"/>
      </w:pPr>
      <w:r>
        <w:t>неприятие любых форм поведения, направленных</w:t>
      </w:r>
      <w:r>
        <w:rPr>
          <w:spacing w:val="-1"/>
        </w:rPr>
        <w:t xml:space="preserve"> </w:t>
      </w:r>
      <w:r>
        <w:t>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7A46EE" w:rsidRDefault="009E1D98">
      <w:pPr>
        <w:pStyle w:val="a5"/>
        <w:numPr>
          <w:ilvl w:val="0"/>
          <w:numId w:val="76"/>
        </w:numPr>
        <w:tabs>
          <w:tab w:val="left" w:pos="1437"/>
        </w:tabs>
        <w:spacing w:line="318" w:lineRule="exact"/>
        <w:ind w:left="1437" w:hanging="301"/>
        <w:jc w:val="both"/>
        <w:rPr>
          <w:sz w:val="28"/>
        </w:rPr>
      </w:pPr>
      <w:r>
        <w:rPr>
          <w:spacing w:val="-2"/>
          <w:sz w:val="28"/>
        </w:rPr>
        <w:t>эстетическое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воспитание:</w:t>
      </w:r>
    </w:p>
    <w:p w:rsidR="007A46EE" w:rsidRDefault="009E1D98">
      <w:pPr>
        <w:pStyle w:val="a3"/>
        <w:spacing w:before="157" w:line="355" w:lineRule="auto"/>
        <w:ind w:right="146" w:firstLine="710"/>
      </w:pPr>
      <w:r>
        <w:t xml:space="preserve">уважительное отношение и интерес к </w:t>
      </w:r>
      <w:r>
        <w:t>художественной культуре, восприимчивость</w:t>
      </w:r>
      <w:r>
        <w:rPr>
          <w:spacing w:val="40"/>
        </w:rPr>
        <w:t xml:space="preserve">  </w:t>
      </w:r>
      <w:r>
        <w:t>к</w:t>
      </w:r>
      <w:r>
        <w:rPr>
          <w:spacing w:val="40"/>
        </w:rPr>
        <w:t xml:space="preserve">  </w:t>
      </w:r>
      <w:r>
        <w:t>разным</w:t>
      </w:r>
      <w:r>
        <w:rPr>
          <w:spacing w:val="40"/>
        </w:rPr>
        <w:t xml:space="preserve">  </w:t>
      </w:r>
      <w:r>
        <w:t>видам</w:t>
      </w:r>
      <w:r>
        <w:rPr>
          <w:spacing w:val="40"/>
        </w:rPr>
        <w:t xml:space="preserve">  </w:t>
      </w:r>
      <w:r>
        <w:t>искусства,</w:t>
      </w:r>
      <w:r>
        <w:rPr>
          <w:spacing w:val="40"/>
        </w:rPr>
        <w:t xml:space="preserve">  </w:t>
      </w:r>
      <w:r>
        <w:t>традициям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творчеству</w:t>
      </w:r>
      <w:r>
        <w:rPr>
          <w:spacing w:val="40"/>
        </w:rPr>
        <w:t xml:space="preserve"> </w:t>
      </w:r>
      <w:r>
        <w:t>своего и других народов;</w:t>
      </w:r>
    </w:p>
    <w:p w:rsidR="007A46EE" w:rsidRDefault="009E1D98">
      <w:pPr>
        <w:pStyle w:val="a3"/>
        <w:spacing w:line="355" w:lineRule="auto"/>
        <w:ind w:right="165" w:firstLine="710"/>
      </w:pPr>
      <w:r>
        <w:t>стремление к самовыражению в искусстве слова; осознание важности</w:t>
      </w:r>
      <w:r>
        <w:rPr>
          <w:spacing w:val="40"/>
        </w:rPr>
        <w:t xml:space="preserve"> </w:t>
      </w:r>
      <w:r>
        <w:t>русского языка как средства общения и самовыражения;</w:t>
      </w:r>
    </w:p>
    <w:p w:rsidR="007A46EE" w:rsidRDefault="009E1D98">
      <w:pPr>
        <w:pStyle w:val="a5"/>
        <w:numPr>
          <w:ilvl w:val="0"/>
          <w:numId w:val="76"/>
        </w:numPr>
        <w:tabs>
          <w:tab w:val="left" w:pos="1436"/>
        </w:tabs>
        <w:spacing w:line="355" w:lineRule="auto"/>
        <w:ind w:left="425" w:right="146" w:firstLine="710"/>
        <w:jc w:val="both"/>
        <w:rPr>
          <w:sz w:val="28"/>
        </w:rPr>
      </w:pPr>
      <w:r>
        <w:rPr>
          <w:sz w:val="28"/>
        </w:rPr>
        <w:t>физическое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воспитание,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формирование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культуры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здоровья</w:t>
      </w:r>
      <w:r>
        <w:rPr>
          <w:spacing w:val="40"/>
          <w:sz w:val="28"/>
        </w:rPr>
        <w:t xml:space="preserve"> </w:t>
      </w:r>
      <w:r>
        <w:rPr>
          <w:sz w:val="28"/>
        </w:rPr>
        <w:t>и эмоционального благополучия:</w:t>
      </w:r>
    </w:p>
    <w:p w:rsidR="007A46EE" w:rsidRDefault="009E1D98">
      <w:pPr>
        <w:pStyle w:val="a3"/>
        <w:spacing w:line="355" w:lineRule="auto"/>
        <w:ind w:right="156" w:firstLine="710"/>
      </w:pPr>
      <w: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7A46EE" w:rsidRDefault="009E1D98">
      <w:pPr>
        <w:pStyle w:val="a3"/>
        <w:spacing w:line="355" w:lineRule="auto"/>
        <w:ind w:right="143" w:firstLine="710"/>
      </w:pPr>
      <w:r>
        <w:t>бережное отношение к физическому и психическому здоровью, проявляющееся в выборе приемлемых способов речевого самовыражения соблюдении норм речевого этикета и правил общения;</w:t>
      </w:r>
    </w:p>
    <w:p w:rsidR="007A46EE" w:rsidRDefault="009E1D98">
      <w:pPr>
        <w:pStyle w:val="a5"/>
        <w:numPr>
          <w:ilvl w:val="0"/>
          <w:numId w:val="76"/>
        </w:numPr>
        <w:tabs>
          <w:tab w:val="left" w:pos="1437"/>
        </w:tabs>
        <w:spacing w:line="319" w:lineRule="exact"/>
        <w:ind w:left="1437" w:hanging="301"/>
        <w:jc w:val="both"/>
        <w:rPr>
          <w:sz w:val="28"/>
        </w:rPr>
      </w:pPr>
      <w:r>
        <w:rPr>
          <w:sz w:val="28"/>
        </w:rPr>
        <w:t>трудовое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воспитание:</w:t>
      </w:r>
    </w:p>
    <w:p w:rsidR="007A46EE" w:rsidRDefault="009E1D98">
      <w:pPr>
        <w:pStyle w:val="a3"/>
        <w:spacing w:before="152" w:line="355" w:lineRule="auto"/>
        <w:ind w:right="143" w:firstLine="710"/>
      </w:pPr>
      <w:r>
        <w:t xml:space="preserve">осознание ценности труда в жизни человека и общества (в том </w:t>
      </w:r>
      <w:r>
        <w:t>числе</w:t>
      </w:r>
      <w:r>
        <w:rPr>
          <w:spacing w:val="40"/>
        </w:rPr>
        <w:t xml:space="preserve"> </w:t>
      </w:r>
      <w:r>
        <w:t>благодаря примерам из текстов, с которыми идёт работа на уроках русского языка), интерес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различным</w:t>
      </w:r>
      <w:r>
        <w:rPr>
          <w:spacing w:val="80"/>
          <w:w w:val="150"/>
        </w:rPr>
        <w:t xml:space="preserve"> </w:t>
      </w:r>
      <w:r>
        <w:t>профессиям,</w:t>
      </w:r>
      <w:r>
        <w:rPr>
          <w:spacing w:val="80"/>
          <w:w w:val="150"/>
        </w:rPr>
        <w:t xml:space="preserve"> </w:t>
      </w:r>
      <w:r>
        <w:t>возникающий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обсуждении</w:t>
      </w:r>
      <w:r>
        <w:rPr>
          <w:spacing w:val="80"/>
          <w:w w:val="150"/>
        </w:rPr>
        <w:t xml:space="preserve"> </w:t>
      </w:r>
      <w:r>
        <w:t>примеров</w:t>
      </w:r>
      <w:r>
        <w:rPr>
          <w:spacing w:val="40"/>
        </w:rPr>
        <w:t xml:space="preserve"> </w:t>
      </w:r>
      <w:r>
        <w:t>из текстов, с которыми идёт работа на уроках русского языка;</w:t>
      </w:r>
    </w:p>
    <w:p w:rsidR="007A46EE" w:rsidRDefault="009E1D98">
      <w:pPr>
        <w:pStyle w:val="a5"/>
        <w:numPr>
          <w:ilvl w:val="0"/>
          <w:numId w:val="76"/>
        </w:numPr>
        <w:tabs>
          <w:tab w:val="left" w:pos="1437"/>
        </w:tabs>
        <w:spacing w:line="317" w:lineRule="exact"/>
        <w:ind w:left="1437" w:hanging="301"/>
        <w:jc w:val="both"/>
        <w:rPr>
          <w:sz w:val="28"/>
        </w:rPr>
      </w:pPr>
      <w:r>
        <w:rPr>
          <w:spacing w:val="-2"/>
          <w:sz w:val="28"/>
        </w:rPr>
        <w:t>экологическое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воспитание:</w:t>
      </w:r>
    </w:p>
    <w:p w:rsidR="007A46EE" w:rsidRDefault="009E1D98">
      <w:pPr>
        <w:pStyle w:val="a3"/>
        <w:spacing w:before="159" w:line="355" w:lineRule="auto"/>
        <w:ind w:left="1136" w:right="385"/>
      </w:pPr>
      <w:r>
        <w:t>бережное</w:t>
      </w:r>
      <w:r>
        <w:rPr>
          <w:spacing w:val="-4"/>
        </w:rPr>
        <w:t xml:space="preserve"> </w:t>
      </w:r>
      <w:r>
        <w:t>отнош</w:t>
      </w:r>
      <w:r>
        <w:t>ение</w:t>
      </w:r>
      <w:r>
        <w:rPr>
          <w:spacing w:val="-4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формируемое</w:t>
      </w:r>
      <w:r>
        <w:rPr>
          <w:spacing w:val="-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текстами; неприятие действий, приносящих вред природе;</w:t>
      </w:r>
    </w:p>
    <w:p w:rsidR="007A46EE" w:rsidRDefault="009E1D98">
      <w:pPr>
        <w:pStyle w:val="a5"/>
        <w:numPr>
          <w:ilvl w:val="0"/>
          <w:numId w:val="76"/>
        </w:numPr>
        <w:tabs>
          <w:tab w:val="left" w:pos="1437"/>
        </w:tabs>
        <w:spacing w:before="2"/>
        <w:ind w:left="1437" w:hanging="301"/>
        <w:jc w:val="both"/>
        <w:rPr>
          <w:sz w:val="28"/>
        </w:rPr>
      </w:pPr>
      <w:r>
        <w:rPr>
          <w:spacing w:val="-2"/>
          <w:sz w:val="28"/>
        </w:rPr>
        <w:t>ценность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научного</w:t>
      </w:r>
      <w:r>
        <w:rPr>
          <w:sz w:val="28"/>
        </w:rPr>
        <w:t xml:space="preserve"> </w:t>
      </w:r>
      <w:r>
        <w:rPr>
          <w:spacing w:val="-2"/>
          <w:sz w:val="28"/>
        </w:rPr>
        <w:t>познания:</w:t>
      </w:r>
    </w:p>
    <w:p w:rsidR="007A46EE" w:rsidRDefault="007A46EE">
      <w:pPr>
        <w:pStyle w:val="a5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6" w:firstLine="710"/>
      </w:pPr>
      <w: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7A46EE" w:rsidRDefault="009E1D98">
      <w:pPr>
        <w:pStyle w:val="a3"/>
        <w:spacing w:line="355" w:lineRule="auto"/>
        <w:ind w:right="144" w:firstLine="710"/>
      </w:pPr>
      <w:r>
        <w:t>познавательные</w:t>
      </w:r>
      <w:r>
        <w:rPr>
          <w:spacing w:val="80"/>
        </w:rPr>
        <w:t xml:space="preserve"> </w:t>
      </w:r>
      <w:r>
        <w:t>интересы,</w:t>
      </w:r>
      <w:r>
        <w:rPr>
          <w:spacing w:val="80"/>
        </w:rPr>
        <w:t xml:space="preserve"> </w:t>
      </w:r>
      <w:r>
        <w:t>активность,</w:t>
      </w:r>
      <w:r>
        <w:rPr>
          <w:spacing w:val="80"/>
        </w:rPr>
        <w:t xml:space="preserve"> </w:t>
      </w:r>
      <w:r>
        <w:t>инициативность,</w:t>
      </w:r>
      <w:r>
        <w:rPr>
          <w:spacing w:val="80"/>
        </w:rPr>
        <w:t xml:space="preserve"> </w:t>
      </w:r>
      <w:r>
        <w:t>любознательность</w:t>
      </w:r>
      <w:r>
        <w:rPr>
          <w:spacing w:val="40"/>
        </w:rPr>
        <w:t xml:space="preserve"> </w:t>
      </w:r>
      <w:r>
        <w:t>и самостоятельност</w:t>
      </w:r>
      <w:r>
        <w:t>ь в познании, в том числе познавательный интерес к изучению русского языка, активность и самостоятельность в его познании.</w:t>
      </w:r>
    </w:p>
    <w:p w:rsidR="007A46EE" w:rsidRDefault="009E1D98">
      <w:pPr>
        <w:pStyle w:val="a5"/>
        <w:numPr>
          <w:ilvl w:val="2"/>
          <w:numId w:val="77"/>
        </w:numPr>
        <w:tabs>
          <w:tab w:val="left" w:pos="2111"/>
        </w:tabs>
        <w:spacing w:line="355" w:lineRule="auto"/>
        <w:ind w:left="425" w:right="154" w:firstLine="710"/>
        <w:jc w:val="both"/>
        <w:rPr>
          <w:sz w:val="28"/>
        </w:rPr>
      </w:pPr>
      <w:r>
        <w:rPr>
          <w:sz w:val="28"/>
        </w:rPr>
        <w:t>В результате изучения русского языка на уровне начального общего образования у обучающегося будут сформированы познавательные универс</w:t>
      </w:r>
      <w:r>
        <w:rPr>
          <w:sz w:val="28"/>
        </w:rPr>
        <w:t>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A46EE" w:rsidRDefault="009E1D98">
      <w:pPr>
        <w:pStyle w:val="a5"/>
        <w:numPr>
          <w:ilvl w:val="3"/>
          <w:numId w:val="77"/>
        </w:numPr>
        <w:tabs>
          <w:tab w:val="left" w:pos="2328"/>
        </w:tabs>
        <w:spacing w:line="355" w:lineRule="auto"/>
        <w:ind w:right="161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7A46EE" w:rsidRDefault="009E1D98">
      <w:pPr>
        <w:pStyle w:val="a3"/>
        <w:spacing w:line="355" w:lineRule="auto"/>
        <w:ind w:right="137" w:firstLine="710"/>
      </w:pPr>
      <w:r>
        <w:t>сравнивать</w:t>
      </w:r>
      <w:r>
        <w:rPr>
          <w:spacing w:val="-4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единицы</w:t>
      </w:r>
      <w:r>
        <w:rPr>
          <w:spacing w:val="-6"/>
        </w:rPr>
        <w:t xml:space="preserve"> </w:t>
      </w:r>
      <w:r>
        <w:t>(звуки,</w:t>
      </w:r>
      <w:r>
        <w:rPr>
          <w:spacing w:val="-4"/>
        </w:rPr>
        <w:t xml:space="preserve"> </w:t>
      </w:r>
      <w:r>
        <w:t>слова, предложения, тексты), устанавливать основания для сравнения языковых едини</w:t>
      </w:r>
      <w:r>
        <w:t>ц (частеречная принадлежность, грамматический признак, лексическое значение и другие); устанавливать аналогии языковых единиц;</w:t>
      </w:r>
    </w:p>
    <w:p w:rsidR="007A46EE" w:rsidRDefault="009E1D98">
      <w:pPr>
        <w:pStyle w:val="a3"/>
        <w:ind w:left="1136"/>
      </w:pPr>
      <w:r>
        <w:t>объединять</w:t>
      </w:r>
      <w:r>
        <w:rPr>
          <w:spacing w:val="-18"/>
        </w:rPr>
        <w:t xml:space="preserve"> </w:t>
      </w:r>
      <w:r>
        <w:t>объекты</w:t>
      </w:r>
      <w:r>
        <w:rPr>
          <w:spacing w:val="-16"/>
        </w:rPr>
        <w:t xml:space="preserve"> </w:t>
      </w:r>
      <w:r>
        <w:t>(языковые</w:t>
      </w:r>
      <w:r>
        <w:rPr>
          <w:spacing w:val="-11"/>
        </w:rPr>
        <w:t xml:space="preserve"> </w:t>
      </w:r>
      <w:r>
        <w:t>единицы)</w:t>
      </w:r>
      <w:r>
        <w:rPr>
          <w:spacing w:val="-18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определённому</w:t>
      </w:r>
      <w:r>
        <w:rPr>
          <w:spacing w:val="-17"/>
        </w:rPr>
        <w:t xml:space="preserve"> </w:t>
      </w:r>
      <w:r>
        <w:rPr>
          <w:spacing w:val="-2"/>
        </w:rPr>
        <w:t>признаку;</w:t>
      </w:r>
    </w:p>
    <w:p w:rsidR="007A46EE" w:rsidRDefault="009E1D98">
      <w:pPr>
        <w:pStyle w:val="a3"/>
        <w:spacing w:before="144" w:line="357" w:lineRule="auto"/>
        <w:ind w:right="159" w:firstLine="710"/>
      </w:pPr>
      <w:r>
        <w:t>определять существенный признак для классификации языковых едини</w:t>
      </w:r>
      <w:r>
        <w:t>ц (звуков, частей речи, предложений, текстов); классифицировать языковые единицы;</w:t>
      </w:r>
    </w:p>
    <w:p w:rsidR="007A46EE" w:rsidRDefault="009E1D98">
      <w:pPr>
        <w:pStyle w:val="a3"/>
        <w:spacing w:before="1" w:line="355" w:lineRule="auto"/>
        <w:ind w:right="151" w:firstLine="710"/>
      </w:pPr>
      <w: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</w:t>
      </w:r>
      <w:r>
        <w:t>ицами, самостоятельно выделять учебные операции при анализе языковых единиц;</w:t>
      </w:r>
    </w:p>
    <w:p w:rsidR="007A46EE" w:rsidRDefault="009E1D98">
      <w:pPr>
        <w:pStyle w:val="a3"/>
        <w:spacing w:line="355" w:lineRule="auto"/>
        <w:ind w:right="150" w:firstLine="710"/>
      </w:pPr>
      <w:r>
        <w:t>выявлять недостаток информации для решения учебной и практической</w:t>
      </w:r>
      <w:r>
        <w:rPr>
          <w:spacing w:val="40"/>
        </w:rPr>
        <w:t xml:space="preserve"> </w:t>
      </w:r>
      <w:r>
        <w:t>задачи</w:t>
      </w:r>
      <w:r>
        <w:rPr>
          <w:spacing w:val="80"/>
          <w:w w:val="150"/>
        </w:rPr>
        <w:t xml:space="preserve">  </w:t>
      </w:r>
      <w:r>
        <w:t>на</w:t>
      </w:r>
      <w:r>
        <w:rPr>
          <w:spacing w:val="80"/>
          <w:w w:val="150"/>
        </w:rPr>
        <w:t xml:space="preserve">  </w:t>
      </w:r>
      <w:r>
        <w:t>основе</w:t>
      </w:r>
      <w:r>
        <w:rPr>
          <w:spacing w:val="80"/>
          <w:w w:val="150"/>
        </w:rPr>
        <w:t xml:space="preserve">  </w:t>
      </w:r>
      <w:r>
        <w:t>предложенного</w:t>
      </w:r>
      <w:r>
        <w:rPr>
          <w:spacing w:val="80"/>
          <w:w w:val="150"/>
        </w:rPr>
        <w:t xml:space="preserve">  </w:t>
      </w:r>
      <w:r>
        <w:t>алгоритма,</w:t>
      </w:r>
      <w:r>
        <w:rPr>
          <w:spacing w:val="80"/>
          <w:w w:val="150"/>
        </w:rPr>
        <w:t xml:space="preserve">  </w:t>
      </w:r>
      <w:r>
        <w:t>формулировать</w:t>
      </w:r>
      <w:r>
        <w:rPr>
          <w:spacing w:val="80"/>
          <w:w w:val="150"/>
        </w:rPr>
        <w:t xml:space="preserve">  </w:t>
      </w:r>
      <w:r>
        <w:t>запрос</w:t>
      </w:r>
      <w:r>
        <w:rPr>
          <w:spacing w:val="40"/>
        </w:rPr>
        <w:t xml:space="preserve"> </w:t>
      </w:r>
      <w:r>
        <w:t>на дополнительную информацию;</w:t>
      </w:r>
    </w:p>
    <w:p w:rsidR="007A46EE" w:rsidRDefault="009E1D98">
      <w:pPr>
        <w:pStyle w:val="a3"/>
        <w:spacing w:line="357" w:lineRule="auto"/>
        <w:ind w:right="157" w:firstLine="710"/>
      </w:pPr>
      <w:r>
        <w:t>устанавливать</w:t>
      </w:r>
      <w:r>
        <w:rPr>
          <w:spacing w:val="40"/>
        </w:rPr>
        <w:t xml:space="preserve"> </w:t>
      </w:r>
      <w:r>
        <w:rPr>
          <w:spacing w:val="40"/>
        </w:rPr>
        <w:t xml:space="preserve"> </w:t>
      </w:r>
      <w:r>
        <w:t>причинно­следственные</w:t>
      </w:r>
      <w:r>
        <w:rPr>
          <w:spacing w:val="40"/>
        </w:rPr>
        <w:t xml:space="preserve">  </w:t>
      </w:r>
      <w:r>
        <w:t>связи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ситуациях</w:t>
      </w:r>
      <w:r>
        <w:rPr>
          <w:spacing w:val="40"/>
        </w:rPr>
        <w:t xml:space="preserve">  </w:t>
      </w:r>
      <w:r>
        <w:t>наблюдения</w:t>
      </w:r>
      <w:r>
        <w:rPr>
          <w:spacing w:val="40"/>
        </w:rPr>
        <w:t xml:space="preserve"> </w:t>
      </w:r>
      <w:r>
        <w:t>за языковым материалом, делать выводы.</w:t>
      </w:r>
    </w:p>
    <w:p w:rsidR="007A46EE" w:rsidRDefault="009E1D98">
      <w:pPr>
        <w:pStyle w:val="a5"/>
        <w:numPr>
          <w:ilvl w:val="3"/>
          <w:numId w:val="77"/>
        </w:numPr>
        <w:tabs>
          <w:tab w:val="left" w:pos="2328"/>
        </w:tabs>
        <w:spacing w:line="355" w:lineRule="auto"/>
        <w:ind w:right="155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исследовательские</w:t>
      </w:r>
      <w:r>
        <w:rPr>
          <w:spacing w:val="8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часть</w:t>
      </w:r>
      <w:r>
        <w:rPr>
          <w:spacing w:val="80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учебных</w:t>
      </w:r>
    </w:p>
    <w:p w:rsidR="007A46EE" w:rsidRDefault="007A46EE">
      <w:pPr>
        <w:pStyle w:val="a5"/>
        <w:spacing w:line="355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jc w:val="left"/>
      </w:pPr>
      <w:r>
        <w:rPr>
          <w:spacing w:val="-2"/>
        </w:rPr>
        <w:t>действий:</w:t>
      </w:r>
    </w:p>
    <w:p w:rsidR="007A46EE" w:rsidRDefault="009E1D98">
      <w:pPr>
        <w:pStyle w:val="a3"/>
        <w:spacing w:before="153" w:line="355" w:lineRule="auto"/>
        <w:ind w:right="160" w:firstLine="710"/>
      </w:pPr>
      <w:r>
        <w:t>с помощью учителя формулировать цель, планировать изменения языкового объекта, речевой ситуации;</w:t>
      </w:r>
    </w:p>
    <w:p w:rsidR="007A46EE" w:rsidRDefault="009E1D98">
      <w:pPr>
        <w:pStyle w:val="a3"/>
        <w:spacing w:line="357" w:lineRule="auto"/>
        <w:ind w:right="160" w:firstLine="710"/>
      </w:pPr>
      <w: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7A46EE" w:rsidRDefault="009E1D98">
      <w:pPr>
        <w:pStyle w:val="a3"/>
        <w:spacing w:line="355" w:lineRule="auto"/>
        <w:ind w:right="142" w:firstLine="710"/>
      </w:pPr>
      <w:r>
        <w:t>проводить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предложенному</w:t>
      </w:r>
      <w:r>
        <w:rPr>
          <w:spacing w:val="80"/>
        </w:rPr>
        <w:t xml:space="preserve">  </w:t>
      </w:r>
      <w:r>
        <w:t>плану</w:t>
      </w:r>
      <w:r>
        <w:rPr>
          <w:spacing w:val="80"/>
        </w:rPr>
        <w:t xml:space="preserve">  </w:t>
      </w:r>
      <w:r>
        <w:t>не</w:t>
      </w:r>
      <w:r>
        <w:t>сложное</w:t>
      </w:r>
      <w:r>
        <w:rPr>
          <w:spacing w:val="80"/>
        </w:rPr>
        <w:t xml:space="preserve">  </w:t>
      </w:r>
      <w:r>
        <w:t>лингвистическое мини­исследование, выполнять по предложенному плану проектное задание;</w:t>
      </w:r>
    </w:p>
    <w:p w:rsidR="007A46EE" w:rsidRDefault="009E1D98">
      <w:pPr>
        <w:pStyle w:val="a3"/>
        <w:spacing w:line="355" w:lineRule="auto"/>
        <w:ind w:right="149" w:firstLine="710"/>
      </w:pPr>
      <w: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</w:t>
      </w:r>
      <w:r>
        <w:t>ния); формулировать с помощью учителя вопросы в процессе анализа предложенного языкового материала;</w:t>
      </w:r>
    </w:p>
    <w:p w:rsidR="007A46EE" w:rsidRDefault="009E1D98">
      <w:pPr>
        <w:pStyle w:val="a3"/>
        <w:spacing w:line="355" w:lineRule="auto"/>
        <w:ind w:right="157" w:firstLine="710"/>
      </w:pPr>
      <w:r>
        <w:t>прогнозировать</w:t>
      </w:r>
      <w:r>
        <w:rPr>
          <w:spacing w:val="40"/>
        </w:rPr>
        <w:t xml:space="preserve"> </w:t>
      </w:r>
      <w:r>
        <w:t>возможное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процессов,</w:t>
      </w:r>
      <w:r>
        <w:rPr>
          <w:spacing w:val="40"/>
        </w:rPr>
        <w:t xml:space="preserve"> </w:t>
      </w:r>
      <w:r>
        <w:t>событий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последствия</w:t>
      </w:r>
      <w:r>
        <w:rPr>
          <w:spacing w:val="80"/>
          <w:w w:val="150"/>
        </w:rPr>
        <w:t xml:space="preserve"> </w:t>
      </w:r>
      <w:r>
        <w:t>в аналогичных или сходных ситуациях.</w:t>
      </w:r>
    </w:p>
    <w:p w:rsidR="007A46EE" w:rsidRDefault="009E1D98">
      <w:pPr>
        <w:pStyle w:val="a5"/>
        <w:numPr>
          <w:ilvl w:val="3"/>
          <w:numId w:val="77"/>
        </w:numPr>
        <w:tabs>
          <w:tab w:val="left" w:pos="2505"/>
        </w:tabs>
        <w:spacing w:line="355" w:lineRule="auto"/>
        <w:ind w:right="146" w:firstLine="710"/>
        <w:jc w:val="both"/>
        <w:rPr>
          <w:sz w:val="28"/>
        </w:rPr>
      </w:pPr>
      <w:r>
        <w:rPr>
          <w:sz w:val="28"/>
        </w:rPr>
        <w:t>У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80"/>
          <w:sz w:val="28"/>
        </w:rPr>
        <w:t xml:space="preserve"> </w:t>
      </w:r>
      <w:r>
        <w:rPr>
          <w:sz w:val="28"/>
        </w:rPr>
        <w:t>будут</w:t>
      </w:r>
      <w:r>
        <w:rPr>
          <w:spacing w:val="80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8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80"/>
          <w:sz w:val="28"/>
        </w:rPr>
        <w:t xml:space="preserve"> </w:t>
      </w:r>
      <w:r>
        <w:rPr>
          <w:sz w:val="28"/>
        </w:rPr>
        <w:t>дейст</w:t>
      </w:r>
      <w:r>
        <w:rPr>
          <w:sz w:val="28"/>
        </w:rPr>
        <w:t>вия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при работе с информацией как часть познавательных универсальных учебных </w:t>
      </w:r>
      <w:r>
        <w:rPr>
          <w:spacing w:val="-2"/>
          <w:sz w:val="28"/>
        </w:rPr>
        <w:t>действий:</w:t>
      </w:r>
    </w:p>
    <w:p w:rsidR="007A46EE" w:rsidRDefault="009E1D98">
      <w:pPr>
        <w:pStyle w:val="a3"/>
        <w:spacing w:line="355" w:lineRule="auto"/>
        <w:ind w:right="164" w:firstLine="710"/>
      </w:pPr>
      <w:r>
        <w:t>выбирать источник получения информации: нужный словарь для получения запрашиваемой информации, для уточнения;</w:t>
      </w:r>
    </w:p>
    <w:p w:rsidR="007A46EE" w:rsidRDefault="009E1D98">
      <w:pPr>
        <w:pStyle w:val="a3"/>
        <w:spacing w:line="355" w:lineRule="auto"/>
        <w:ind w:right="145" w:firstLine="710"/>
      </w:pPr>
      <w: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7A46EE" w:rsidRDefault="009E1D98">
      <w:pPr>
        <w:pStyle w:val="a3"/>
        <w:spacing w:line="355" w:lineRule="auto"/>
        <w:ind w:right="144" w:firstLine="710"/>
      </w:pPr>
      <w:r>
        <w:t>распознавать достоверную и недостоверную информацию самостоятельно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основании</w:t>
      </w:r>
      <w:r>
        <w:rPr>
          <w:spacing w:val="80"/>
          <w:w w:val="150"/>
        </w:rPr>
        <w:t xml:space="preserve"> </w:t>
      </w:r>
      <w:r>
        <w:t>предложенного</w:t>
      </w:r>
      <w:r>
        <w:rPr>
          <w:spacing w:val="80"/>
          <w:w w:val="150"/>
        </w:rPr>
        <w:t xml:space="preserve"> </w:t>
      </w:r>
      <w:r>
        <w:t>учителем</w:t>
      </w:r>
      <w:r>
        <w:rPr>
          <w:spacing w:val="80"/>
          <w:w w:val="150"/>
        </w:rPr>
        <w:t xml:space="preserve"> </w:t>
      </w:r>
      <w:r>
        <w:t>способа</w:t>
      </w:r>
      <w:r>
        <w:rPr>
          <w:spacing w:val="80"/>
          <w:w w:val="150"/>
        </w:rPr>
        <w:t xml:space="preserve"> </w:t>
      </w:r>
      <w:r>
        <w:t>её</w:t>
      </w:r>
      <w:r>
        <w:rPr>
          <w:spacing w:val="80"/>
          <w:w w:val="150"/>
        </w:rPr>
        <w:t xml:space="preserve"> </w:t>
      </w:r>
      <w:r>
        <w:t>проверки</w:t>
      </w:r>
      <w:r>
        <w:rPr>
          <w:spacing w:val="80"/>
          <w:w w:val="150"/>
        </w:rPr>
        <w:t xml:space="preserve"> </w:t>
      </w:r>
      <w:r>
        <w:t>(обращаясь к словарям, справочникам, учебнику);</w:t>
      </w:r>
    </w:p>
    <w:p w:rsidR="007A46EE" w:rsidRDefault="009E1D98">
      <w:pPr>
        <w:pStyle w:val="a3"/>
        <w:spacing w:line="355" w:lineRule="auto"/>
        <w:ind w:right="147" w:firstLine="710"/>
      </w:pPr>
      <w: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Интернете</w:t>
      </w:r>
      <w:r>
        <w:rPr>
          <w:spacing w:val="80"/>
          <w:w w:val="150"/>
        </w:rPr>
        <w:t xml:space="preserve"> </w:t>
      </w:r>
      <w:r>
        <w:t>(информации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написании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произношении</w:t>
      </w:r>
      <w:r>
        <w:rPr>
          <w:spacing w:val="80"/>
          <w:w w:val="150"/>
        </w:rPr>
        <w:t xml:space="preserve"> </w:t>
      </w:r>
      <w:r>
        <w:t>слова, о значении слова, о происхождении слова, о синонимах слова);</w:t>
      </w:r>
    </w:p>
    <w:p w:rsidR="007A46EE" w:rsidRDefault="009E1D98">
      <w:pPr>
        <w:pStyle w:val="a3"/>
        <w:spacing w:line="355" w:lineRule="auto"/>
        <w:ind w:right="154" w:firstLine="710"/>
      </w:pPr>
      <w:r>
        <w:t>анализировать и создавать текстовую, видео­, графическую, звуковую информацию в соответствии с учебной задачей;</w:t>
      </w:r>
    </w:p>
    <w:p w:rsidR="007A46EE" w:rsidRDefault="009E1D98">
      <w:pPr>
        <w:pStyle w:val="a3"/>
        <w:spacing w:line="319" w:lineRule="exact"/>
        <w:ind w:left="1136"/>
      </w:pPr>
      <w:r>
        <w:t>понимать</w:t>
      </w:r>
      <w:r>
        <w:rPr>
          <w:spacing w:val="50"/>
        </w:rPr>
        <w:t xml:space="preserve"> </w:t>
      </w:r>
      <w:r>
        <w:t>лингвистическую</w:t>
      </w:r>
      <w:r>
        <w:rPr>
          <w:spacing w:val="52"/>
        </w:rPr>
        <w:t xml:space="preserve"> </w:t>
      </w:r>
      <w:r>
        <w:t>информацию,</w:t>
      </w:r>
      <w:r>
        <w:rPr>
          <w:spacing w:val="54"/>
        </w:rPr>
        <w:t xml:space="preserve"> </w:t>
      </w:r>
      <w:r>
        <w:t>зафиксированную</w:t>
      </w:r>
      <w:r>
        <w:rPr>
          <w:spacing w:val="5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виде</w:t>
      </w:r>
      <w:r>
        <w:rPr>
          <w:spacing w:val="53"/>
        </w:rPr>
        <w:t xml:space="preserve"> </w:t>
      </w:r>
      <w:r>
        <w:rPr>
          <w:spacing w:val="-2"/>
        </w:rPr>
        <w:t>таблиц,</w:t>
      </w:r>
    </w:p>
    <w:p w:rsidR="007A46EE" w:rsidRDefault="007A46EE">
      <w:pPr>
        <w:pStyle w:val="a3"/>
        <w:spacing w:line="319" w:lineRule="exac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tabs>
          <w:tab w:val="left" w:pos="1486"/>
          <w:tab w:val="left" w:pos="3786"/>
          <w:tab w:val="left" w:pos="5361"/>
          <w:tab w:val="left" w:pos="6605"/>
          <w:tab w:val="left" w:pos="8036"/>
          <w:tab w:val="left" w:pos="8886"/>
        </w:tabs>
        <w:spacing w:line="355" w:lineRule="auto"/>
        <w:ind w:right="155"/>
        <w:jc w:val="left"/>
      </w:pPr>
      <w:r>
        <w:rPr>
          <w:spacing w:val="-2"/>
        </w:rPr>
        <w:t>схем;</w:t>
      </w:r>
      <w:r>
        <w:tab/>
      </w:r>
      <w:r>
        <w:rPr>
          <w:spacing w:val="-2"/>
        </w:rPr>
        <w:t>самостоятельно</w:t>
      </w:r>
      <w:r>
        <w:tab/>
      </w:r>
      <w:r>
        <w:rPr>
          <w:spacing w:val="-2"/>
        </w:rPr>
        <w:t>создавать</w:t>
      </w:r>
      <w:r>
        <w:tab/>
      </w:r>
      <w:r>
        <w:rPr>
          <w:spacing w:val="-2"/>
        </w:rPr>
        <w:t>схемы,</w:t>
      </w:r>
      <w:r>
        <w:tab/>
      </w:r>
      <w:r>
        <w:rPr>
          <w:spacing w:val="-2"/>
        </w:rPr>
        <w:t>таблицы</w:t>
      </w:r>
      <w:r>
        <w:tab/>
      </w:r>
      <w:r>
        <w:rPr>
          <w:spacing w:val="-4"/>
        </w:rPr>
        <w:t>для</w:t>
      </w:r>
      <w:r>
        <w:tab/>
      </w:r>
      <w:r>
        <w:rPr>
          <w:spacing w:val="-4"/>
        </w:rPr>
        <w:t xml:space="preserve">представления </w:t>
      </w:r>
      <w:r>
        <w:t>лингвистической информации.</w:t>
      </w:r>
    </w:p>
    <w:p w:rsidR="007A46EE" w:rsidRDefault="009E1D98">
      <w:pPr>
        <w:pStyle w:val="a5"/>
        <w:numPr>
          <w:ilvl w:val="3"/>
          <w:numId w:val="77"/>
        </w:numPr>
        <w:tabs>
          <w:tab w:val="left" w:pos="2514"/>
          <w:tab w:val="left" w:pos="2965"/>
          <w:tab w:val="left" w:pos="4953"/>
          <w:tab w:val="left" w:pos="5889"/>
          <w:tab w:val="left" w:pos="7930"/>
          <w:tab w:val="left" w:pos="9553"/>
        </w:tabs>
        <w:spacing w:line="355" w:lineRule="auto"/>
        <w:ind w:right="161" w:firstLine="710"/>
        <w:rPr>
          <w:sz w:val="28"/>
        </w:rPr>
      </w:pP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обучающегося</w:t>
      </w:r>
      <w:r>
        <w:rPr>
          <w:sz w:val="28"/>
        </w:rPr>
        <w:tab/>
      </w:r>
      <w:r>
        <w:rPr>
          <w:spacing w:val="-4"/>
          <w:sz w:val="28"/>
        </w:rPr>
        <w:t>будут</w:t>
      </w:r>
      <w:r>
        <w:rPr>
          <w:sz w:val="28"/>
        </w:rPr>
        <w:tab/>
      </w:r>
      <w:r>
        <w:rPr>
          <w:spacing w:val="-2"/>
          <w:sz w:val="28"/>
        </w:rPr>
        <w:t>сформированы</w:t>
      </w:r>
      <w:r>
        <w:rPr>
          <w:sz w:val="28"/>
        </w:rPr>
        <w:tab/>
      </w:r>
      <w:r>
        <w:rPr>
          <w:spacing w:val="-2"/>
          <w:sz w:val="28"/>
        </w:rPr>
        <w:t>следующие</w:t>
      </w:r>
      <w:r>
        <w:rPr>
          <w:sz w:val="28"/>
        </w:rPr>
        <w:tab/>
      </w:r>
      <w:r>
        <w:rPr>
          <w:spacing w:val="-4"/>
          <w:sz w:val="28"/>
        </w:rPr>
        <w:t xml:space="preserve">действия </w:t>
      </w:r>
      <w:r>
        <w:rPr>
          <w:sz w:val="28"/>
        </w:rPr>
        <w:t>общения как часть коммуникативных универсальных учебных действий:</w:t>
      </w:r>
    </w:p>
    <w:p w:rsidR="007A46EE" w:rsidRDefault="009E1D98">
      <w:pPr>
        <w:pStyle w:val="a3"/>
        <w:spacing w:line="355" w:lineRule="auto"/>
        <w:ind w:right="153" w:firstLine="710"/>
        <w:jc w:val="left"/>
      </w:pPr>
      <w:r>
        <w:t>воспринимать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формулиров</w:t>
      </w:r>
      <w:r>
        <w:t>ать</w:t>
      </w:r>
      <w:r>
        <w:rPr>
          <w:spacing w:val="33"/>
        </w:rPr>
        <w:t xml:space="preserve"> </w:t>
      </w:r>
      <w:r>
        <w:t>суждения,</w:t>
      </w:r>
      <w:r>
        <w:rPr>
          <w:spacing w:val="36"/>
        </w:rPr>
        <w:t xml:space="preserve"> </w:t>
      </w:r>
      <w:r>
        <w:t>выражать</w:t>
      </w:r>
      <w:r>
        <w:rPr>
          <w:spacing w:val="32"/>
        </w:rPr>
        <w:t xml:space="preserve"> </w:t>
      </w:r>
      <w:r>
        <w:t>эмоции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соответствии с целями и условиями общения в знакомой среде;</w:t>
      </w:r>
    </w:p>
    <w:p w:rsidR="007A46EE" w:rsidRDefault="009E1D98">
      <w:pPr>
        <w:pStyle w:val="a3"/>
        <w:tabs>
          <w:tab w:val="left" w:pos="2576"/>
          <w:tab w:val="left" w:pos="4463"/>
          <w:tab w:val="left" w:pos="6009"/>
          <w:tab w:val="left" w:pos="6374"/>
          <w:tab w:val="left" w:pos="8170"/>
          <w:tab w:val="left" w:pos="9664"/>
        </w:tabs>
        <w:spacing w:line="355" w:lineRule="auto"/>
        <w:ind w:right="160" w:firstLine="710"/>
        <w:jc w:val="left"/>
      </w:pPr>
      <w:r>
        <w:rPr>
          <w:spacing w:val="-2"/>
        </w:rPr>
        <w:t>проявлять</w:t>
      </w:r>
      <w:r>
        <w:tab/>
      </w:r>
      <w:r>
        <w:rPr>
          <w:spacing w:val="-2"/>
        </w:rPr>
        <w:t>уважительное</w:t>
      </w:r>
      <w:r>
        <w:tab/>
      </w:r>
      <w:r>
        <w:rPr>
          <w:spacing w:val="-2"/>
        </w:rPr>
        <w:t>отношение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собеседнику,</w:t>
      </w:r>
      <w:r>
        <w:tab/>
      </w:r>
      <w:r>
        <w:rPr>
          <w:spacing w:val="-2"/>
        </w:rPr>
        <w:t>соблюдать</w:t>
      </w:r>
      <w:r>
        <w:tab/>
      </w:r>
      <w:r>
        <w:rPr>
          <w:spacing w:val="-4"/>
        </w:rPr>
        <w:t xml:space="preserve">правила </w:t>
      </w:r>
      <w:r>
        <w:t>ведения диалоги и дискуссии;</w:t>
      </w:r>
    </w:p>
    <w:p w:rsidR="007A46EE" w:rsidRDefault="009E1D98">
      <w:pPr>
        <w:pStyle w:val="a3"/>
        <w:spacing w:line="357" w:lineRule="auto"/>
        <w:ind w:left="1136" w:right="2134"/>
        <w:jc w:val="left"/>
      </w:pPr>
      <w:r>
        <w:t>признавать</w:t>
      </w:r>
      <w:r>
        <w:rPr>
          <w:spacing w:val="-18"/>
        </w:rPr>
        <w:t xml:space="preserve"> </w:t>
      </w:r>
      <w:r>
        <w:t>возможность</w:t>
      </w:r>
      <w:r>
        <w:rPr>
          <w:spacing w:val="-17"/>
        </w:rPr>
        <w:t xml:space="preserve"> </w:t>
      </w:r>
      <w:r>
        <w:t>существования</w:t>
      </w:r>
      <w:r>
        <w:rPr>
          <w:spacing w:val="-18"/>
        </w:rPr>
        <w:t xml:space="preserve"> </w:t>
      </w:r>
      <w:r>
        <w:t>разных</w:t>
      </w:r>
      <w:r>
        <w:rPr>
          <w:spacing w:val="-17"/>
        </w:rPr>
        <w:t xml:space="preserve"> </w:t>
      </w:r>
      <w:r>
        <w:t>точек</w:t>
      </w:r>
      <w:r>
        <w:rPr>
          <w:spacing w:val="-18"/>
        </w:rPr>
        <w:t xml:space="preserve"> </w:t>
      </w:r>
      <w:r>
        <w:t>зрения; корректно и аргументированно высказывать своё мнение;</w:t>
      </w:r>
    </w:p>
    <w:p w:rsidR="007A46EE" w:rsidRDefault="009E1D98">
      <w:pPr>
        <w:pStyle w:val="a3"/>
        <w:ind w:left="1136"/>
        <w:jc w:val="left"/>
      </w:pPr>
      <w:r>
        <w:t>строить</w:t>
      </w:r>
      <w:r>
        <w:rPr>
          <w:spacing w:val="-18"/>
        </w:rPr>
        <w:t xml:space="preserve"> </w:t>
      </w:r>
      <w:r>
        <w:t>речевое</w:t>
      </w:r>
      <w:r>
        <w:rPr>
          <w:spacing w:val="-16"/>
        </w:rPr>
        <w:t xml:space="preserve"> </w:t>
      </w:r>
      <w:r>
        <w:t>высказывание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соответствии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поставленной</w:t>
      </w:r>
      <w:r>
        <w:rPr>
          <w:spacing w:val="-17"/>
        </w:rPr>
        <w:t xml:space="preserve"> </w:t>
      </w:r>
      <w:r>
        <w:rPr>
          <w:spacing w:val="-2"/>
        </w:rPr>
        <w:t>задачей;</w:t>
      </w:r>
    </w:p>
    <w:p w:rsidR="007A46EE" w:rsidRDefault="009E1D98">
      <w:pPr>
        <w:pStyle w:val="a3"/>
        <w:spacing w:before="140" w:line="355" w:lineRule="auto"/>
        <w:ind w:right="162" w:firstLine="710"/>
      </w:pPr>
      <w:r>
        <w:t>создавать устные и письменные тексты (описание, рассуждение, повествование) в соответствии с речевой ситуацией;</w:t>
      </w:r>
    </w:p>
    <w:p w:rsidR="007A46EE" w:rsidRDefault="009E1D98">
      <w:pPr>
        <w:pStyle w:val="a3"/>
        <w:spacing w:before="3" w:line="355" w:lineRule="auto"/>
        <w:ind w:right="144" w:firstLine="710"/>
      </w:pPr>
      <w:r>
        <w:t>подготавливать</w:t>
      </w:r>
      <w:r>
        <w:rPr>
          <w:spacing w:val="80"/>
        </w:rPr>
        <w:t xml:space="preserve"> </w:t>
      </w:r>
      <w:r>
        <w:t>небольшие</w:t>
      </w:r>
      <w:r>
        <w:rPr>
          <w:spacing w:val="80"/>
        </w:rPr>
        <w:t xml:space="preserve"> </w:t>
      </w:r>
      <w:r>
        <w:t>публичные</w:t>
      </w:r>
      <w:r>
        <w:rPr>
          <w:spacing w:val="80"/>
        </w:rPr>
        <w:t xml:space="preserve"> </w:t>
      </w:r>
      <w:r>
        <w:t>выступления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результатах</w:t>
      </w:r>
      <w:r>
        <w:rPr>
          <w:spacing w:val="80"/>
        </w:rPr>
        <w:t xml:space="preserve"> </w:t>
      </w:r>
      <w:r>
        <w:t>парной и групповой работы, о результатах наблюдения, выполненного мини­исследования, проектного задания;</w:t>
      </w:r>
    </w:p>
    <w:p w:rsidR="007A46EE" w:rsidRDefault="009E1D98">
      <w:pPr>
        <w:pStyle w:val="a3"/>
        <w:spacing w:line="357" w:lineRule="auto"/>
        <w:ind w:right="148" w:firstLine="710"/>
      </w:pPr>
      <w:r>
        <w:t xml:space="preserve">подбирать иллюстративный материал (рисунки, фото, плакаты) к тексту </w:t>
      </w:r>
      <w:r>
        <w:rPr>
          <w:spacing w:val="-2"/>
        </w:rPr>
        <w:t>выступления.</w:t>
      </w:r>
    </w:p>
    <w:p w:rsidR="007A46EE" w:rsidRDefault="009E1D98">
      <w:pPr>
        <w:pStyle w:val="a5"/>
        <w:numPr>
          <w:ilvl w:val="3"/>
          <w:numId w:val="77"/>
        </w:numPr>
        <w:tabs>
          <w:tab w:val="left" w:pos="2505"/>
        </w:tabs>
        <w:spacing w:line="355" w:lineRule="auto"/>
        <w:ind w:right="161" w:firstLine="710"/>
        <w:jc w:val="both"/>
        <w:rPr>
          <w:sz w:val="28"/>
        </w:rPr>
      </w:pPr>
      <w:r>
        <w:rPr>
          <w:sz w:val="28"/>
        </w:rPr>
        <w:t>У обучающегося будут сф</w:t>
      </w:r>
      <w:r>
        <w:rPr>
          <w:sz w:val="28"/>
        </w:rPr>
        <w:t>ормированы следующие действия самоорганизации как часть регулятивных универсальных учебных действий:</w:t>
      </w:r>
    </w:p>
    <w:p w:rsidR="007A46EE" w:rsidRDefault="009E1D98">
      <w:pPr>
        <w:pStyle w:val="a3"/>
        <w:spacing w:line="357" w:lineRule="auto"/>
        <w:ind w:left="1136" w:right="304"/>
      </w:pPr>
      <w:r>
        <w:t>планировать</w:t>
      </w:r>
      <w:r>
        <w:rPr>
          <w:spacing w:val="-1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результата; выстраивать последовательность выбранных действий.</w:t>
      </w:r>
    </w:p>
    <w:p w:rsidR="007A46EE" w:rsidRDefault="009E1D98">
      <w:pPr>
        <w:pStyle w:val="a5"/>
        <w:numPr>
          <w:ilvl w:val="3"/>
          <w:numId w:val="77"/>
        </w:numPr>
        <w:tabs>
          <w:tab w:val="left" w:pos="2514"/>
          <w:tab w:val="left" w:pos="2965"/>
          <w:tab w:val="left" w:pos="4953"/>
          <w:tab w:val="left" w:pos="5889"/>
          <w:tab w:val="left" w:pos="7930"/>
          <w:tab w:val="left" w:pos="9553"/>
        </w:tabs>
        <w:spacing w:line="357" w:lineRule="auto"/>
        <w:ind w:right="161" w:firstLine="710"/>
        <w:rPr>
          <w:sz w:val="28"/>
        </w:rPr>
      </w:pP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обучающегося</w:t>
      </w:r>
      <w:r>
        <w:rPr>
          <w:sz w:val="28"/>
        </w:rPr>
        <w:tab/>
      </w:r>
      <w:r>
        <w:rPr>
          <w:spacing w:val="-4"/>
          <w:sz w:val="28"/>
        </w:rPr>
        <w:t>будут</w:t>
      </w:r>
      <w:r>
        <w:rPr>
          <w:sz w:val="28"/>
        </w:rPr>
        <w:tab/>
      </w:r>
      <w:r>
        <w:rPr>
          <w:spacing w:val="-2"/>
          <w:sz w:val="28"/>
        </w:rPr>
        <w:t>сформированы</w:t>
      </w:r>
      <w:r>
        <w:rPr>
          <w:sz w:val="28"/>
        </w:rPr>
        <w:tab/>
      </w:r>
      <w:r>
        <w:rPr>
          <w:spacing w:val="-2"/>
          <w:sz w:val="28"/>
        </w:rPr>
        <w:t>следующие</w:t>
      </w:r>
      <w:r>
        <w:rPr>
          <w:sz w:val="28"/>
        </w:rPr>
        <w:tab/>
      </w:r>
      <w:r>
        <w:rPr>
          <w:spacing w:val="-4"/>
          <w:sz w:val="28"/>
        </w:rPr>
        <w:t xml:space="preserve">действия </w:t>
      </w:r>
      <w:r>
        <w:rPr>
          <w:sz w:val="28"/>
        </w:rPr>
        <w:t>самоконтроля как часть регулятивных универсальных учебных действий:</w:t>
      </w:r>
    </w:p>
    <w:p w:rsidR="007A46EE" w:rsidRDefault="009E1D98">
      <w:pPr>
        <w:pStyle w:val="a3"/>
        <w:spacing w:line="318" w:lineRule="exact"/>
        <w:ind w:left="1136"/>
        <w:jc w:val="left"/>
      </w:pPr>
      <w:r>
        <w:t>устанавливать</w:t>
      </w:r>
      <w:r>
        <w:rPr>
          <w:spacing w:val="-18"/>
        </w:rPr>
        <w:t xml:space="preserve"> </w:t>
      </w:r>
      <w:r>
        <w:t>причины</w:t>
      </w:r>
      <w:r>
        <w:rPr>
          <w:spacing w:val="-17"/>
        </w:rPr>
        <w:t xml:space="preserve"> </w:t>
      </w:r>
      <w:r>
        <w:t>успеха</w:t>
      </w:r>
      <w:r>
        <w:rPr>
          <w:spacing w:val="-18"/>
        </w:rPr>
        <w:t xml:space="preserve"> </w:t>
      </w:r>
      <w:r>
        <w:t>(неудач)</w:t>
      </w:r>
      <w:r>
        <w:rPr>
          <w:spacing w:val="-14"/>
        </w:rPr>
        <w:t xml:space="preserve"> </w:t>
      </w:r>
      <w:r>
        <w:t>учебной</w:t>
      </w:r>
      <w:r>
        <w:rPr>
          <w:spacing w:val="-17"/>
        </w:rPr>
        <w:t xml:space="preserve"> </w:t>
      </w:r>
      <w:r>
        <w:rPr>
          <w:spacing w:val="-2"/>
        </w:rPr>
        <w:t>деятельности;</w:t>
      </w:r>
    </w:p>
    <w:p w:rsidR="007A46EE" w:rsidRDefault="009E1D98">
      <w:pPr>
        <w:pStyle w:val="a3"/>
        <w:tabs>
          <w:tab w:val="left" w:pos="3354"/>
          <w:tab w:val="left" w:pos="4247"/>
          <w:tab w:val="left" w:pos="5591"/>
          <w:tab w:val="left" w:pos="7008"/>
          <w:tab w:val="left" w:pos="7767"/>
          <w:tab w:val="left" w:pos="9640"/>
        </w:tabs>
        <w:spacing w:before="134" w:line="355" w:lineRule="auto"/>
        <w:ind w:right="155" w:firstLine="710"/>
        <w:jc w:val="left"/>
      </w:pPr>
      <w:r>
        <w:rPr>
          <w:spacing w:val="-2"/>
        </w:rPr>
        <w:t>корректировать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2"/>
        </w:rPr>
        <w:t>учебные</w:t>
      </w:r>
      <w:r>
        <w:tab/>
      </w:r>
      <w:r>
        <w:rPr>
          <w:spacing w:val="-2"/>
        </w:rPr>
        <w:t>действия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преодоления</w:t>
      </w:r>
      <w:r>
        <w:tab/>
      </w:r>
      <w:r>
        <w:rPr>
          <w:spacing w:val="-4"/>
        </w:rPr>
        <w:t xml:space="preserve">речевых </w:t>
      </w:r>
      <w:r>
        <w:t>и орфографических ошибок;</w:t>
      </w:r>
    </w:p>
    <w:p w:rsidR="007A46EE" w:rsidRDefault="009E1D98">
      <w:pPr>
        <w:pStyle w:val="a3"/>
        <w:tabs>
          <w:tab w:val="left" w:pos="2763"/>
          <w:tab w:val="left" w:pos="4204"/>
          <w:tab w:val="left" w:pos="6091"/>
          <w:tab w:val="left" w:pos="6504"/>
          <w:tab w:val="left" w:pos="8439"/>
          <w:tab w:val="left" w:pos="9712"/>
        </w:tabs>
        <w:spacing w:before="3" w:line="355" w:lineRule="auto"/>
        <w:ind w:right="154" w:firstLine="710"/>
        <w:jc w:val="left"/>
      </w:pPr>
      <w:r>
        <w:rPr>
          <w:spacing w:val="-2"/>
        </w:rPr>
        <w:t>соотносить</w:t>
      </w:r>
      <w:r>
        <w:tab/>
      </w:r>
      <w:r>
        <w:rPr>
          <w:spacing w:val="-2"/>
        </w:rPr>
        <w:t>результат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поставленной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4"/>
        </w:rPr>
        <w:t xml:space="preserve">задачей </w:t>
      </w:r>
      <w:r>
        <w:t>по выделению, характеристике, использованию языковых единиц;</w:t>
      </w:r>
    </w:p>
    <w:p w:rsidR="007A46EE" w:rsidRDefault="009E1D98">
      <w:pPr>
        <w:pStyle w:val="a3"/>
        <w:spacing w:line="319" w:lineRule="exact"/>
        <w:ind w:left="1136"/>
        <w:jc w:val="left"/>
      </w:pPr>
      <w:r>
        <w:t>находить</w:t>
      </w:r>
      <w:r>
        <w:rPr>
          <w:spacing w:val="-1"/>
        </w:rPr>
        <w:t xml:space="preserve"> </w:t>
      </w:r>
      <w:r>
        <w:t>ошибку,</w:t>
      </w:r>
      <w:r>
        <w:rPr>
          <w:spacing w:val="8"/>
        </w:rPr>
        <w:t xml:space="preserve"> </w:t>
      </w:r>
      <w:r>
        <w:t>допущенную</w:t>
      </w:r>
      <w:r>
        <w:rPr>
          <w:spacing w:val="2"/>
        </w:rPr>
        <w:t xml:space="preserve"> </w:t>
      </w:r>
      <w:r>
        <w:t>при работе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</w:t>
      </w:r>
      <w:r>
        <w:rPr>
          <w:spacing w:val="8"/>
        </w:rPr>
        <w:t xml:space="preserve"> </w:t>
      </w:r>
      <w:r>
        <w:t>материалом,</w:t>
      </w:r>
      <w:r>
        <w:rPr>
          <w:spacing w:val="10"/>
        </w:rPr>
        <w:t xml:space="preserve"> </w:t>
      </w:r>
      <w:r>
        <w:rPr>
          <w:spacing w:val="-2"/>
        </w:rPr>
        <w:t>находить</w:t>
      </w:r>
    </w:p>
    <w:p w:rsidR="007A46EE" w:rsidRDefault="007A46EE">
      <w:pPr>
        <w:pStyle w:val="a3"/>
        <w:spacing w:line="319" w:lineRule="exact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rPr>
          <w:spacing w:val="-2"/>
        </w:rPr>
        <w:t>орфографическую</w:t>
      </w:r>
      <w:r>
        <w:rPr>
          <w:spacing w:val="-6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пунктуационную</w:t>
      </w:r>
      <w:r>
        <w:rPr>
          <w:spacing w:val="-6"/>
        </w:rPr>
        <w:t xml:space="preserve"> </w:t>
      </w:r>
      <w:r>
        <w:rPr>
          <w:spacing w:val="-2"/>
        </w:rPr>
        <w:t>ошибки;</w:t>
      </w:r>
    </w:p>
    <w:p w:rsidR="007A46EE" w:rsidRDefault="009E1D98">
      <w:pPr>
        <w:pStyle w:val="a3"/>
        <w:spacing w:before="153" w:line="355" w:lineRule="auto"/>
        <w:ind w:right="146" w:firstLine="710"/>
      </w:pPr>
      <w:r>
        <w:t>сравнивать</w:t>
      </w:r>
      <w:r>
        <w:rPr>
          <w:spacing w:val="80"/>
          <w:w w:val="150"/>
        </w:rPr>
        <w:t xml:space="preserve">  </w:t>
      </w:r>
      <w:r>
        <w:t>результаты</w:t>
      </w:r>
      <w:r>
        <w:rPr>
          <w:spacing w:val="80"/>
          <w:w w:val="150"/>
        </w:rPr>
        <w:t xml:space="preserve">  </w:t>
      </w:r>
      <w:r>
        <w:t>своей</w:t>
      </w:r>
      <w:r>
        <w:rPr>
          <w:spacing w:val="80"/>
          <w:w w:val="150"/>
        </w:rPr>
        <w:t xml:space="preserve">   </w:t>
      </w:r>
      <w:r>
        <w:t>деятельности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деятельности других обучающихся, объективно оценивать их по предложенным критериям.</w:t>
      </w:r>
    </w:p>
    <w:p w:rsidR="007A46EE" w:rsidRDefault="009E1D98">
      <w:pPr>
        <w:pStyle w:val="a5"/>
        <w:numPr>
          <w:ilvl w:val="3"/>
          <w:numId w:val="77"/>
        </w:numPr>
        <w:tabs>
          <w:tab w:val="left" w:pos="2505"/>
        </w:tabs>
        <w:spacing w:line="357" w:lineRule="auto"/>
        <w:ind w:right="151" w:firstLine="710"/>
        <w:jc w:val="both"/>
        <w:rPr>
          <w:sz w:val="28"/>
        </w:rPr>
      </w:pPr>
      <w:r>
        <w:rPr>
          <w:sz w:val="28"/>
        </w:rPr>
        <w:t>У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80"/>
          <w:sz w:val="28"/>
        </w:rPr>
        <w:t xml:space="preserve"> </w:t>
      </w:r>
      <w:r>
        <w:rPr>
          <w:sz w:val="28"/>
        </w:rPr>
        <w:t>будут</w:t>
      </w:r>
      <w:r>
        <w:rPr>
          <w:spacing w:val="80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8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8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80"/>
          <w:sz w:val="28"/>
        </w:rPr>
        <w:t xml:space="preserve"> </w:t>
      </w:r>
      <w:r>
        <w:rPr>
          <w:sz w:val="28"/>
        </w:rPr>
        <w:t>при осуществлении совместной деятельности:</w:t>
      </w:r>
    </w:p>
    <w:p w:rsidR="007A46EE" w:rsidRDefault="009E1D98">
      <w:pPr>
        <w:pStyle w:val="a3"/>
        <w:spacing w:line="355" w:lineRule="auto"/>
        <w:ind w:right="145" w:firstLine="710"/>
      </w:pPr>
      <w:r>
        <w:t>формулировать</w:t>
      </w:r>
      <w:r>
        <w:rPr>
          <w:spacing w:val="40"/>
        </w:rPr>
        <w:t xml:space="preserve">  </w:t>
      </w:r>
      <w:r>
        <w:t>краткосрочн</w:t>
      </w:r>
      <w:r>
        <w:t>ые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долгосрочные</w:t>
      </w:r>
      <w:r>
        <w:rPr>
          <w:spacing w:val="40"/>
        </w:rPr>
        <w:t xml:space="preserve">  </w:t>
      </w:r>
      <w:r>
        <w:t>цели</w:t>
      </w:r>
      <w:r>
        <w:rPr>
          <w:spacing w:val="40"/>
        </w:rPr>
        <w:t xml:space="preserve">  </w:t>
      </w:r>
      <w:r>
        <w:t>(индивидуальные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учётом</w:t>
      </w:r>
      <w:r>
        <w:rPr>
          <w:spacing w:val="80"/>
        </w:rPr>
        <w:t xml:space="preserve"> </w:t>
      </w:r>
      <w:r>
        <w:t>участия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коллективных</w:t>
      </w:r>
      <w:r>
        <w:rPr>
          <w:spacing w:val="80"/>
        </w:rPr>
        <w:t xml:space="preserve"> </w:t>
      </w:r>
      <w:r>
        <w:t>задачах)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стандартной</w:t>
      </w:r>
      <w:r>
        <w:rPr>
          <w:spacing w:val="80"/>
        </w:rPr>
        <w:t xml:space="preserve"> </w:t>
      </w:r>
      <w:r>
        <w:t>(типовой)</w:t>
      </w:r>
      <w:r>
        <w:rPr>
          <w:spacing w:val="80"/>
        </w:rPr>
        <w:t xml:space="preserve"> </w:t>
      </w:r>
      <w:r>
        <w:t>ситуации на основе предложенного учителем формата планирования, распределения промежуточных шагов и сроков;</w:t>
      </w:r>
    </w:p>
    <w:p w:rsidR="007A46EE" w:rsidRDefault="009E1D98">
      <w:pPr>
        <w:pStyle w:val="a3"/>
        <w:spacing w:line="355" w:lineRule="auto"/>
        <w:ind w:right="136" w:firstLine="710"/>
      </w:pPr>
      <w:r>
        <w:t>принимать</w:t>
      </w:r>
      <w:r>
        <w:rPr>
          <w:spacing w:val="80"/>
        </w:rPr>
        <w:t xml:space="preserve"> </w:t>
      </w:r>
      <w:r>
        <w:t>цель</w:t>
      </w:r>
      <w:r>
        <w:rPr>
          <w:spacing w:val="80"/>
        </w:rPr>
        <w:t xml:space="preserve"> </w:t>
      </w:r>
      <w:r>
        <w:t>совместной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коллективно</w:t>
      </w:r>
      <w:r>
        <w:rPr>
          <w:spacing w:val="80"/>
        </w:rPr>
        <w:t xml:space="preserve"> </w:t>
      </w:r>
      <w:r>
        <w:t>строить</w:t>
      </w:r>
      <w:r>
        <w:rPr>
          <w:spacing w:val="80"/>
        </w:rPr>
        <w:t xml:space="preserve"> </w:t>
      </w:r>
      <w:r>
        <w:t>действия по</w:t>
      </w:r>
      <w:r>
        <w:rPr>
          <w:spacing w:val="40"/>
        </w:rPr>
        <w:t xml:space="preserve">  </w:t>
      </w:r>
      <w:r>
        <w:t>её</w:t>
      </w:r>
      <w:r>
        <w:rPr>
          <w:spacing w:val="40"/>
        </w:rPr>
        <w:t xml:space="preserve">  </w:t>
      </w:r>
      <w:r>
        <w:t>достижению:</w:t>
      </w:r>
      <w:r>
        <w:rPr>
          <w:spacing w:val="40"/>
        </w:rPr>
        <w:t xml:space="preserve">  </w:t>
      </w:r>
      <w:r>
        <w:t>распределять</w:t>
      </w:r>
      <w:r>
        <w:rPr>
          <w:spacing w:val="40"/>
        </w:rPr>
        <w:t xml:space="preserve">  </w:t>
      </w:r>
      <w:r>
        <w:t>роли,</w:t>
      </w:r>
      <w:r>
        <w:rPr>
          <w:spacing w:val="40"/>
        </w:rPr>
        <w:t xml:space="preserve">  </w:t>
      </w:r>
      <w:r>
        <w:t>договариваться,</w:t>
      </w:r>
      <w:r>
        <w:rPr>
          <w:spacing w:val="40"/>
        </w:rPr>
        <w:t xml:space="preserve">  </w:t>
      </w:r>
      <w:r>
        <w:t>обсуждать</w:t>
      </w:r>
      <w:r>
        <w:rPr>
          <w:spacing w:val="40"/>
        </w:rPr>
        <w:t xml:space="preserve">  </w:t>
      </w:r>
      <w:r>
        <w:t>процесс</w:t>
      </w:r>
      <w:r>
        <w:rPr>
          <w:spacing w:val="40"/>
        </w:rPr>
        <w:t xml:space="preserve"> </w:t>
      </w:r>
      <w:r>
        <w:t>и результат совместной работы;</w:t>
      </w:r>
    </w:p>
    <w:p w:rsidR="007A46EE" w:rsidRDefault="009E1D98">
      <w:pPr>
        <w:pStyle w:val="a3"/>
        <w:spacing w:line="357" w:lineRule="auto"/>
        <w:ind w:right="161" w:firstLine="710"/>
      </w:pPr>
      <w:r>
        <w:t>проявлять готовность руководить, выполнять поручения, подчиняться, самостоятельно разрешать конфликты;</w:t>
      </w:r>
    </w:p>
    <w:p w:rsidR="007A46EE" w:rsidRDefault="009E1D98">
      <w:pPr>
        <w:pStyle w:val="a3"/>
        <w:spacing w:line="355" w:lineRule="auto"/>
        <w:ind w:left="1136" w:right="4322"/>
      </w:pPr>
      <w:r>
        <w:t>ответственно</w:t>
      </w:r>
      <w:r>
        <w:rPr>
          <w:spacing w:val="-8"/>
        </w:rPr>
        <w:t xml:space="preserve"> </w:t>
      </w:r>
      <w:r>
        <w:t>выполнять</w:t>
      </w:r>
      <w:r>
        <w:rPr>
          <w:spacing w:val="-14"/>
        </w:rPr>
        <w:t xml:space="preserve"> </w:t>
      </w:r>
      <w:r>
        <w:t>свою</w:t>
      </w:r>
      <w:r>
        <w:rPr>
          <w:spacing w:val="-10"/>
        </w:rPr>
        <w:t xml:space="preserve"> </w:t>
      </w:r>
      <w:r>
        <w:t>часть</w:t>
      </w:r>
      <w:r>
        <w:rPr>
          <w:spacing w:val="-14"/>
        </w:rPr>
        <w:t xml:space="preserve"> </w:t>
      </w:r>
      <w:r>
        <w:t>работы; оценивать свой вклад в общий результат;</w:t>
      </w:r>
    </w:p>
    <w:p w:rsidR="007A46EE" w:rsidRDefault="009E1D98">
      <w:pPr>
        <w:pStyle w:val="a3"/>
        <w:spacing w:line="355" w:lineRule="auto"/>
        <w:ind w:right="140" w:firstLine="710"/>
      </w:pPr>
      <w:r>
        <w:t xml:space="preserve">выполнять совместные проектные задания с использованием предложенных </w:t>
      </w:r>
      <w:r>
        <w:rPr>
          <w:spacing w:val="-2"/>
        </w:rPr>
        <w:t>образцов.</w:t>
      </w:r>
    </w:p>
    <w:p w:rsidR="007A46EE" w:rsidRDefault="009E1D98">
      <w:pPr>
        <w:pStyle w:val="a5"/>
        <w:numPr>
          <w:ilvl w:val="2"/>
          <w:numId w:val="77"/>
        </w:numPr>
        <w:tabs>
          <w:tab w:val="left" w:pos="2111"/>
        </w:tabs>
        <w:spacing w:line="355" w:lineRule="auto"/>
        <w:ind w:left="425" w:right="153" w:firstLine="710"/>
        <w:jc w:val="both"/>
        <w:rPr>
          <w:sz w:val="28"/>
        </w:rPr>
      </w:pPr>
      <w:r>
        <w:rPr>
          <w:sz w:val="28"/>
        </w:rPr>
        <w:t>Предметные результаты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изучения русского языка. К концу обучения</w:t>
      </w:r>
      <w:r>
        <w:rPr>
          <w:spacing w:val="80"/>
          <w:sz w:val="28"/>
        </w:rPr>
        <w:t xml:space="preserve"> </w:t>
      </w:r>
      <w:r>
        <w:rPr>
          <w:sz w:val="28"/>
        </w:rPr>
        <w:t>в 1 классе обучающийся научится:</w:t>
      </w:r>
    </w:p>
    <w:p w:rsidR="007A46EE" w:rsidRDefault="009E1D98">
      <w:pPr>
        <w:pStyle w:val="a3"/>
        <w:spacing w:line="355" w:lineRule="auto"/>
        <w:ind w:left="1136" w:right="1782"/>
      </w:pPr>
      <w:r>
        <w:t>различать</w:t>
      </w:r>
      <w:r>
        <w:rPr>
          <w:spacing w:val="-11"/>
        </w:rPr>
        <w:t xml:space="preserve"> </w:t>
      </w:r>
      <w:r>
        <w:t>с</w:t>
      </w:r>
      <w:r>
        <w:t>лово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предложение; выделять</w:t>
      </w:r>
      <w:r>
        <w:rPr>
          <w:spacing w:val="-10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предложений; выделять звуки из слова;</w:t>
      </w:r>
    </w:p>
    <w:p w:rsidR="007A46EE" w:rsidRDefault="009E1D98">
      <w:pPr>
        <w:pStyle w:val="a3"/>
        <w:spacing w:line="355" w:lineRule="auto"/>
        <w:ind w:firstLine="710"/>
        <w:jc w:val="left"/>
      </w:pPr>
      <w:r>
        <w:t>различать</w:t>
      </w:r>
      <w:r>
        <w:rPr>
          <w:spacing w:val="74"/>
        </w:rPr>
        <w:t xml:space="preserve"> </w:t>
      </w:r>
      <w:r>
        <w:t>гласные</w:t>
      </w:r>
      <w:r>
        <w:rPr>
          <w:spacing w:val="78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согласные</w:t>
      </w:r>
      <w:r>
        <w:rPr>
          <w:spacing w:val="73"/>
        </w:rPr>
        <w:t xml:space="preserve"> </w:t>
      </w:r>
      <w:r>
        <w:t>звуки</w:t>
      </w:r>
      <w:r>
        <w:rPr>
          <w:spacing w:val="80"/>
        </w:rPr>
        <w:t xml:space="preserve"> </w:t>
      </w:r>
      <w:r>
        <w:t>(в</w:t>
      </w:r>
      <w:r>
        <w:rPr>
          <w:spacing w:val="73"/>
        </w:rPr>
        <w:t xml:space="preserve"> </w:t>
      </w:r>
      <w:r>
        <w:t>том</w:t>
      </w:r>
      <w:r>
        <w:rPr>
          <w:spacing w:val="77"/>
        </w:rPr>
        <w:t xml:space="preserve"> </w:t>
      </w:r>
      <w:r>
        <w:t>числе</w:t>
      </w:r>
      <w:r>
        <w:rPr>
          <w:spacing w:val="77"/>
        </w:rPr>
        <w:t xml:space="preserve"> </w:t>
      </w:r>
      <w:r>
        <w:t>различать</w:t>
      </w:r>
      <w:r>
        <w:rPr>
          <w:spacing w:val="74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словах согласный звук [й’] и гласный звук [и]);</w:t>
      </w:r>
    </w:p>
    <w:p w:rsidR="007A46EE" w:rsidRDefault="009E1D98">
      <w:pPr>
        <w:pStyle w:val="a3"/>
        <w:ind w:left="1136"/>
        <w:jc w:val="left"/>
      </w:pPr>
      <w:r>
        <w:t>различать</w:t>
      </w:r>
      <w:r>
        <w:rPr>
          <w:spacing w:val="-18"/>
        </w:rPr>
        <w:t xml:space="preserve"> </w:t>
      </w:r>
      <w:r>
        <w:t>ударные</w:t>
      </w:r>
      <w:r>
        <w:rPr>
          <w:spacing w:val="-10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безударные</w:t>
      </w:r>
      <w:r>
        <w:rPr>
          <w:spacing w:val="-9"/>
        </w:rPr>
        <w:t xml:space="preserve"> </w:t>
      </w:r>
      <w:r>
        <w:t>гласные</w:t>
      </w:r>
      <w:r>
        <w:rPr>
          <w:spacing w:val="-10"/>
        </w:rPr>
        <w:t xml:space="preserve"> </w:t>
      </w:r>
      <w:r>
        <w:rPr>
          <w:spacing w:val="-2"/>
        </w:rPr>
        <w:t>звуки;</w:t>
      </w:r>
    </w:p>
    <w:p w:rsidR="007A46EE" w:rsidRDefault="009E1D98">
      <w:pPr>
        <w:pStyle w:val="a3"/>
        <w:spacing w:before="133" w:line="355" w:lineRule="auto"/>
        <w:ind w:right="275" w:firstLine="710"/>
        <w:jc w:val="left"/>
      </w:pPr>
      <w:r>
        <w:t>различать</w:t>
      </w:r>
      <w:r>
        <w:rPr>
          <w:spacing w:val="34"/>
        </w:rPr>
        <w:t xml:space="preserve"> </w:t>
      </w:r>
      <w:r>
        <w:t>согласные</w:t>
      </w:r>
      <w:r>
        <w:rPr>
          <w:spacing w:val="37"/>
        </w:rPr>
        <w:t xml:space="preserve"> </w:t>
      </w:r>
      <w:r>
        <w:t>звуки:</w:t>
      </w:r>
      <w:r>
        <w:rPr>
          <w:spacing w:val="30"/>
        </w:rPr>
        <w:t xml:space="preserve"> </w:t>
      </w:r>
      <w:r>
        <w:t>мягкие</w:t>
      </w:r>
      <w:r>
        <w:rPr>
          <w:spacing w:val="3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твёрдые,</w:t>
      </w:r>
      <w:r>
        <w:rPr>
          <w:spacing w:val="37"/>
        </w:rPr>
        <w:t xml:space="preserve"> </w:t>
      </w:r>
      <w:r>
        <w:t>звонкие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глухие</w:t>
      </w:r>
      <w:r>
        <w:rPr>
          <w:spacing w:val="36"/>
        </w:rPr>
        <w:t xml:space="preserve"> </w:t>
      </w:r>
      <w:r>
        <w:t>(вне</w:t>
      </w:r>
      <w:r>
        <w:rPr>
          <w:spacing w:val="36"/>
        </w:rPr>
        <w:t xml:space="preserve"> </w:t>
      </w:r>
      <w:r>
        <w:t>слова и в слове);</w:t>
      </w:r>
    </w:p>
    <w:p w:rsidR="007A46EE" w:rsidRDefault="009E1D98">
      <w:pPr>
        <w:pStyle w:val="a3"/>
        <w:spacing w:before="3"/>
        <w:ind w:left="1136"/>
        <w:jc w:val="left"/>
      </w:pPr>
      <w:r>
        <w:t>различать</w:t>
      </w:r>
      <w:r>
        <w:rPr>
          <w:spacing w:val="-16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«звук»</w:t>
      </w:r>
      <w:r>
        <w:rPr>
          <w:spacing w:val="-1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«буква»;</w:t>
      </w:r>
    </w:p>
    <w:p w:rsidR="007A46EE" w:rsidRDefault="009E1D98">
      <w:pPr>
        <w:pStyle w:val="a3"/>
        <w:spacing w:before="153" w:line="355" w:lineRule="auto"/>
        <w:ind w:firstLine="710"/>
        <w:jc w:val="left"/>
      </w:pPr>
      <w:r>
        <w:t>определять</w:t>
      </w:r>
      <w:r>
        <w:rPr>
          <w:spacing w:val="-5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слогов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слове;</w:t>
      </w:r>
      <w:r>
        <w:rPr>
          <w:spacing w:val="-5"/>
        </w:rPr>
        <w:t xml:space="preserve"> </w:t>
      </w:r>
      <w:r>
        <w:t>делить</w:t>
      </w:r>
      <w:r>
        <w:rPr>
          <w:spacing w:val="-5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слоги</w:t>
      </w:r>
      <w:r>
        <w:rPr>
          <w:spacing w:val="-5"/>
        </w:rPr>
        <w:t xml:space="preserve"> </w:t>
      </w:r>
      <w:r>
        <w:t>(простые</w:t>
      </w:r>
      <w:r>
        <w:rPr>
          <w:spacing w:val="-4"/>
        </w:rPr>
        <w:t xml:space="preserve"> </w:t>
      </w:r>
      <w:r>
        <w:t>случаи: слова без стечения согласных); определять в слове ударный слог;</w:t>
      </w:r>
    </w:p>
    <w:p w:rsidR="007A46EE" w:rsidRDefault="007A46EE">
      <w:pPr>
        <w:pStyle w:val="a3"/>
        <w:spacing w:line="355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30" w:firstLine="710"/>
      </w:pPr>
      <w:r>
        <w:t>обозначать при письме мягкость согласных звуков буквами «е», «ё», «ю», «я» и буквой «ь» в конце слова;</w:t>
      </w:r>
    </w:p>
    <w:p w:rsidR="007A46EE" w:rsidRDefault="009E1D98">
      <w:pPr>
        <w:pStyle w:val="a3"/>
        <w:spacing w:line="355" w:lineRule="auto"/>
        <w:ind w:right="154" w:firstLine="710"/>
      </w:pPr>
      <w:r>
        <w:t xml:space="preserve">правильно называть буквы русского алфавита; использовать знание последовательности букв русского алфавита для упорядочения небольшого списка </w:t>
      </w:r>
      <w:r>
        <w:rPr>
          <w:spacing w:val="-2"/>
        </w:rPr>
        <w:t>слов;</w:t>
      </w:r>
    </w:p>
    <w:p w:rsidR="007A46EE" w:rsidRDefault="009E1D98">
      <w:pPr>
        <w:pStyle w:val="a3"/>
        <w:spacing w:line="355" w:lineRule="auto"/>
        <w:ind w:right="161" w:firstLine="710"/>
      </w:pPr>
      <w:r>
        <w:t>писать аккуратным разборчивым почерком прописные и строчные буквы, соединения букв, слова;</w:t>
      </w:r>
    </w:p>
    <w:p w:rsidR="007A46EE" w:rsidRDefault="009E1D98">
      <w:pPr>
        <w:pStyle w:val="a3"/>
        <w:spacing w:line="355" w:lineRule="auto"/>
        <w:ind w:right="143" w:firstLine="710"/>
      </w:pPr>
      <w:r>
        <w:t>применять</w:t>
      </w:r>
      <w:r>
        <w:rPr>
          <w:spacing w:val="80"/>
        </w:rPr>
        <w:t xml:space="preserve"> </w:t>
      </w:r>
      <w:r>
        <w:t>изученны</w:t>
      </w:r>
      <w:r>
        <w:t>е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правописания:</w:t>
      </w:r>
      <w:r>
        <w:rPr>
          <w:spacing w:val="80"/>
        </w:rPr>
        <w:t xml:space="preserve"> </w:t>
      </w:r>
      <w:r>
        <w:t>раздельное</w:t>
      </w:r>
      <w:r>
        <w:rPr>
          <w:spacing w:val="80"/>
        </w:rPr>
        <w:t xml:space="preserve"> </w:t>
      </w:r>
      <w:r>
        <w:t>написание</w:t>
      </w:r>
      <w:r>
        <w:rPr>
          <w:spacing w:val="80"/>
        </w:rPr>
        <w:t xml:space="preserve"> </w:t>
      </w:r>
      <w:r>
        <w:t>слов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предложении;</w:t>
      </w:r>
      <w:r>
        <w:rPr>
          <w:spacing w:val="40"/>
        </w:rPr>
        <w:t xml:space="preserve"> </w:t>
      </w:r>
      <w:r>
        <w:t>знаки</w:t>
      </w:r>
      <w:r>
        <w:rPr>
          <w:spacing w:val="40"/>
        </w:rPr>
        <w:t xml:space="preserve"> </w:t>
      </w:r>
      <w:r>
        <w:t>препинания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конце</w:t>
      </w:r>
      <w:r>
        <w:rPr>
          <w:spacing w:val="40"/>
        </w:rPr>
        <w:t xml:space="preserve"> </w:t>
      </w:r>
      <w:r>
        <w:t>предложения:</w:t>
      </w:r>
      <w:r>
        <w:rPr>
          <w:spacing w:val="40"/>
        </w:rPr>
        <w:t xml:space="preserve"> </w:t>
      </w:r>
      <w:r>
        <w:t>точка,</w:t>
      </w:r>
      <w:r>
        <w:rPr>
          <w:spacing w:val="40"/>
        </w:rPr>
        <w:t xml:space="preserve"> </w:t>
      </w:r>
      <w:r>
        <w:t>вопросительный</w:t>
      </w:r>
      <w:r>
        <w:rPr>
          <w:spacing w:val="80"/>
        </w:rPr>
        <w:t xml:space="preserve"> </w:t>
      </w:r>
      <w:r>
        <w:t>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</w:t>
      </w:r>
      <w:r>
        <w:rPr>
          <w:spacing w:val="80"/>
        </w:rPr>
        <w:t xml:space="preserve"> </w:t>
      </w:r>
      <w:r>
        <w:t>случаи:</w:t>
      </w:r>
      <w:r>
        <w:rPr>
          <w:spacing w:val="80"/>
        </w:rPr>
        <w:t xml:space="preserve"> </w:t>
      </w:r>
      <w:r>
        <w:t>слова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слогов</w:t>
      </w:r>
      <w:r>
        <w:rPr>
          <w:spacing w:val="80"/>
        </w:rPr>
        <w:t xml:space="preserve"> </w:t>
      </w:r>
      <w:r>
        <w:t>типа</w:t>
      </w:r>
      <w:r>
        <w:rPr>
          <w:spacing w:val="80"/>
          <w:w w:val="150"/>
        </w:rPr>
        <w:t xml:space="preserve"> </w:t>
      </w:r>
      <w:r>
        <w:t>«согласный</w:t>
      </w:r>
      <w:r>
        <w:rPr>
          <w:spacing w:val="80"/>
        </w:rPr>
        <w:t xml:space="preserve"> </w:t>
      </w:r>
      <w:r>
        <w:t>+</w:t>
      </w:r>
      <w:r>
        <w:rPr>
          <w:spacing w:val="80"/>
        </w:rPr>
        <w:t xml:space="preserve"> </w:t>
      </w:r>
      <w:r>
        <w:t>гласный»);</w:t>
      </w:r>
      <w:r>
        <w:rPr>
          <w:spacing w:val="80"/>
        </w:rPr>
        <w:t xml:space="preserve"> </w:t>
      </w:r>
      <w:r>
        <w:t>гласные</w:t>
      </w:r>
      <w:r>
        <w:rPr>
          <w:spacing w:val="80"/>
        </w:rPr>
        <w:t xml:space="preserve"> </w:t>
      </w:r>
      <w:r>
        <w:t>после шипящих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сочетаниях «жи», «ши</w:t>
      </w:r>
      <w:r>
        <w:t>»</w:t>
      </w:r>
      <w:r>
        <w:rPr>
          <w:spacing w:val="-9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положении</w:t>
      </w:r>
      <w:r>
        <w:rPr>
          <w:spacing w:val="-3"/>
        </w:rPr>
        <w:t xml:space="preserve"> </w:t>
      </w:r>
      <w:r>
        <w:t>под ударением), «ча», «ща»,</w:t>
      </w:r>
    </w:p>
    <w:p w:rsidR="007A46EE" w:rsidRDefault="009E1D98">
      <w:pPr>
        <w:pStyle w:val="a3"/>
        <w:spacing w:line="355" w:lineRule="auto"/>
        <w:ind w:right="148"/>
      </w:pPr>
      <w:r>
        <w:t>«чу», «щу»; непроверяемые гласные и</w:t>
      </w:r>
      <w:r>
        <w:rPr>
          <w:spacing w:val="-1"/>
        </w:rPr>
        <w:t xml:space="preserve"> </w:t>
      </w:r>
      <w:r>
        <w:t>согласные (перечень</w:t>
      </w:r>
      <w:r>
        <w:rPr>
          <w:spacing w:val="-3"/>
        </w:rPr>
        <w:t xml:space="preserve"> </w:t>
      </w:r>
      <w:r>
        <w:t>слов в</w:t>
      </w:r>
      <w:r>
        <w:rPr>
          <w:spacing w:val="-6"/>
        </w:rPr>
        <w:t xml:space="preserve"> </w:t>
      </w:r>
      <w:r>
        <w:t>орфографическом словаре учебника);</w:t>
      </w:r>
    </w:p>
    <w:p w:rsidR="007A46EE" w:rsidRDefault="009E1D98">
      <w:pPr>
        <w:pStyle w:val="a3"/>
        <w:spacing w:before="1" w:line="355" w:lineRule="auto"/>
        <w:ind w:right="167" w:firstLine="710"/>
      </w:pPr>
      <w:r>
        <w:t>правильно списывать (без пропусков и искажений букв) слова и предложения, тексты объёмом не более 25 слов;</w:t>
      </w:r>
    </w:p>
    <w:p w:rsidR="007A46EE" w:rsidRDefault="009E1D98">
      <w:pPr>
        <w:pStyle w:val="a3"/>
        <w:spacing w:before="3" w:line="355" w:lineRule="auto"/>
        <w:ind w:right="152" w:firstLine="710"/>
      </w:pPr>
      <w:r>
        <w:t>писать п</w:t>
      </w:r>
      <w:r>
        <w:t>од</w:t>
      </w:r>
      <w:r>
        <w:rPr>
          <w:spacing w:val="40"/>
        </w:rPr>
        <w:t xml:space="preserve"> </w:t>
      </w:r>
      <w:r>
        <w:t>диктовку (без пропусков и</w:t>
      </w:r>
      <w:r>
        <w:rPr>
          <w:spacing w:val="40"/>
        </w:rPr>
        <w:t xml:space="preserve"> </w:t>
      </w:r>
      <w:r>
        <w:t>искажений букв) слова,</w:t>
      </w:r>
      <w:r>
        <w:rPr>
          <w:spacing w:val="40"/>
        </w:rPr>
        <w:t xml:space="preserve"> </w:t>
      </w:r>
      <w:r>
        <w:t>предложения из 3–5 слов, тексты объёмом не более 20 слов, правописание которых не расходится с произношением;</w:t>
      </w:r>
    </w:p>
    <w:p w:rsidR="007A46EE" w:rsidRDefault="009E1D98">
      <w:pPr>
        <w:pStyle w:val="a3"/>
        <w:spacing w:line="355" w:lineRule="auto"/>
        <w:ind w:left="1136" w:right="2862"/>
      </w:pPr>
      <w:r>
        <w:t>находить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исправлять</w:t>
      </w:r>
      <w:r>
        <w:rPr>
          <w:spacing w:val="-8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изученным</w:t>
      </w:r>
      <w:r>
        <w:rPr>
          <w:spacing w:val="-5"/>
        </w:rPr>
        <w:t xml:space="preserve"> </w:t>
      </w:r>
      <w:r>
        <w:t>правилам; понимать прослушанный текст;</w:t>
      </w:r>
    </w:p>
    <w:p w:rsidR="007A46EE" w:rsidRDefault="009E1D98">
      <w:pPr>
        <w:pStyle w:val="a3"/>
        <w:spacing w:line="355" w:lineRule="auto"/>
        <w:ind w:right="164" w:firstLine="710"/>
      </w:pPr>
      <w:r>
        <w:t xml:space="preserve">читать вслух </w:t>
      </w:r>
      <w:r>
        <w:t>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7A46EE" w:rsidRDefault="009E1D98">
      <w:pPr>
        <w:pStyle w:val="a3"/>
        <w:spacing w:before="1" w:line="355" w:lineRule="auto"/>
        <w:ind w:left="1136" w:right="2128"/>
      </w:pPr>
      <w:r>
        <w:t>находить</w:t>
      </w:r>
      <w:r>
        <w:rPr>
          <w:spacing w:val="-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тексте</w:t>
      </w:r>
      <w:r>
        <w:rPr>
          <w:spacing w:val="-6"/>
        </w:rPr>
        <w:t xml:space="preserve"> </w:t>
      </w:r>
      <w:r>
        <w:t>слова,</w:t>
      </w:r>
      <w:r>
        <w:rPr>
          <w:spacing w:val="-4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которых</w:t>
      </w:r>
      <w:r>
        <w:rPr>
          <w:spacing w:val="-15"/>
        </w:rPr>
        <w:t xml:space="preserve"> </w:t>
      </w:r>
      <w:r>
        <w:t>требует</w:t>
      </w:r>
      <w:r>
        <w:rPr>
          <w:spacing w:val="-7"/>
        </w:rPr>
        <w:t xml:space="preserve"> </w:t>
      </w:r>
      <w:r>
        <w:t>уточнения; составлять предложение из набора форм слов;</w:t>
      </w:r>
    </w:p>
    <w:p w:rsidR="007A46EE" w:rsidRDefault="009E1D98">
      <w:pPr>
        <w:pStyle w:val="a3"/>
        <w:tabs>
          <w:tab w:val="left" w:pos="2033"/>
          <w:tab w:val="left" w:pos="3541"/>
          <w:tab w:val="left" w:pos="4391"/>
          <w:tab w:val="left" w:pos="4881"/>
          <w:tab w:val="left" w:pos="5524"/>
          <w:tab w:val="left" w:pos="7349"/>
          <w:tab w:val="left" w:pos="7863"/>
          <w:tab w:val="left" w:pos="9375"/>
        </w:tabs>
        <w:spacing w:before="2" w:line="355" w:lineRule="auto"/>
        <w:ind w:right="152" w:firstLine="710"/>
        <w:jc w:val="left"/>
      </w:pPr>
      <w:r>
        <w:rPr>
          <w:spacing w:val="-2"/>
        </w:rPr>
        <w:t>устно</w:t>
      </w:r>
      <w:r>
        <w:tab/>
      </w:r>
      <w:r>
        <w:rPr>
          <w:spacing w:val="-2"/>
        </w:rPr>
        <w:t>составлять</w:t>
      </w:r>
      <w:r>
        <w:tab/>
      </w:r>
      <w:r>
        <w:rPr>
          <w:spacing w:val="-4"/>
        </w:rPr>
        <w:t>текст</w:t>
      </w:r>
      <w:r>
        <w:tab/>
      </w:r>
      <w:r>
        <w:rPr>
          <w:spacing w:val="-6"/>
        </w:rPr>
        <w:t>из</w:t>
      </w:r>
      <w:r>
        <w:tab/>
      </w:r>
      <w:r>
        <w:rPr>
          <w:spacing w:val="-4"/>
        </w:rPr>
        <w:t>3–5</w:t>
      </w:r>
      <w:r>
        <w:tab/>
      </w:r>
      <w:r>
        <w:rPr>
          <w:spacing w:val="-2"/>
        </w:rPr>
        <w:t>предложений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сюжетным</w:t>
      </w:r>
      <w:r>
        <w:tab/>
      </w:r>
      <w:r>
        <w:rPr>
          <w:spacing w:val="-4"/>
        </w:rPr>
        <w:t xml:space="preserve">картинкам </w:t>
      </w:r>
      <w:r>
        <w:t>и на основе наблюдений;</w:t>
      </w:r>
    </w:p>
    <w:p w:rsidR="007A46EE" w:rsidRDefault="009E1D98">
      <w:pPr>
        <w:pStyle w:val="a3"/>
        <w:spacing w:before="3"/>
        <w:ind w:left="1136"/>
        <w:jc w:val="left"/>
      </w:pPr>
      <w:r>
        <w:t>использовать</w:t>
      </w:r>
      <w:r>
        <w:rPr>
          <w:spacing w:val="-18"/>
        </w:rPr>
        <w:t xml:space="preserve"> </w:t>
      </w:r>
      <w:r>
        <w:t>изученные</w:t>
      </w:r>
      <w:r>
        <w:rPr>
          <w:spacing w:val="-17"/>
        </w:rPr>
        <w:t xml:space="preserve"> </w:t>
      </w:r>
      <w:r>
        <w:t>понятия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</w:t>
      </w:r>
      <w:r>
        <w:rPr>
          <w:spacing w:val="-11"/>
        </w:rPr>
        <w:t xml:space="preserve"> </w:t>
      </w:r>
      <w:r>
        <w:t>решения</w:t>
      </w:r>
      <w:r>
        <w:rPr>
          <w:spacing w:val="-15"/>
        </w:rPr>
        <w:t xml:space="preserve"> </w:t>
      </w:r>
      <w:r>
        <w:t>учебных</w:t>
      </w:r>
      <w:r>
        <w:rPr>
          <w:spacing w:val="-18"/>
        </w:rPr>
        <w:t xml:space="preserve"> </w:t>
      </w:r>
      <w:r>
        <w:rPr>
          <w:spacing w:val="-2"/>
        </w:rPr>
        <w:t>задач.</w:t>
      </w:r>
    </w:p>
    <w:p w:rsidR="007A46EE" w:rsidRDefault="009E1D98">
      <w:pPr>
        <w:pStyle w:val="a5"/>
        <w:numPr>
          <w:ilvl w:val="2"/>
          <w:numId w:val="77"/>
        </w:numPr>
        <w:tabs>
          <w:tab w:val="left" w:pos="2117"/>
        </w:tabs>
        <w:spacing w:before="129"/>
        <w:ind w:left="2117" w:hanging="981"/>
        <w:rPr>
          <w:sz w:val="28"/>
        </w:rPr>
      </w:pPr>
      <w:r>
        <w:rPr>
          <w:sz w:val="28"/>
        </w:rPr>
        <w:t>Предметные</w:t>
      </w:r>
      <w:r>
        <w:rPr>
          <w:spacing w:val="2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22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24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22"/>
          <w:sz w:val="28"/>
        </w:rPr>
        <w:t xml:space="preserve"> </w:t>
      </w:r>
      <w:r>
        <w:rPr>
          <w:sz w:val="28"/>
        </w:rPr>
        <w:t>языка.</w:t>
      </w:r>
      <w:r>
        <w:rPr>
          <w:spacing w:val="29"/>
          <w:sz w:val="28"/>
        </w:rPr>
        <w:t xml:space="preserve"> </w:t>
      </w:r>
      <w:r>
        <w:rPr>
          <w:sz w:val="28"/>
        </w:rPr>
        <w:t>К</w:t>
      </w:r>
      <w:r>
        <w:rPr>
          <w:spacing w:val="23"/>
          <w:sz w:val="28"/>
        </w:rPr>
        <w:t xml:space="preserve"> </w:t>
      </w:r>
      <w:r>
        <w:rPr>
          <w:sz w:val="28"/>
        </w:rPr>
        <w:t>концу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обучения</w:t>
      </w:r>
    </w:p>
    <w:p w:rsidR="007A46EE" w:rsidRDefault="007A46EE">
      <w:pPr>
        <w:pStyle w:val="a5"/>
        <w:jc w:val="lef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t>во</w:t>
      </w:r>
      <w:r>
        <w:rPr>
          <w:spacing w:val="-12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классе</w:t>
      </w:r>
      <w:r>
        <w:rPr>
          <w:spacing w:val="-10"/>
        </w:rPr>
        <w:t xml:space="preserve"> </w:t>
      </w:r>
      <w:r>
        <w:t>обучающийся</w:t>
      </w:r>
      <w:r>
        <w:rPr>
          <w:spacing w:val="-9"/>
        </w:rPr>
        <w:t xml:space="preserve"> </w:t>
      </w:r>
      <w:r>
        <w:rPr>
          <w:spacing w:val="-2"/>
        </w:rPr>
        <w:t>научится:</w:t>
      </w:r>
    </w:p>
    <w:p w:rsidR="007A46EE" w:rsidRDefault="009E1D98">
      <w:pPr>
        <w:pStyle w:val="a3"/>
        <w:spacing w:before="153"/>
        <w:ind w:left="1136"/>
      </w:pPr>
      <w:r>
        <w:t>осознавать</w:t>
      </w:r>
      <w:r>
        <w:rPr>
          <w:spacing w:val="-18"/>
        </w:rPr>
        <w:t xml:space="preserve"> </w:t>
      </w:r>
      <w:r>
        <w:t>язык</w:t>
      </w:r>
      <w:r>
        <w:rPr>
          <w:spacing w:val="-17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основное</w:t>
      </w:r>
      <w:r>
        <w:rPr>
          <w:spacing w:val="-11"/>
        </w:rPr>
        <w:t xml:space="preserve"> </w:t>
      </w:r>
      <w:r>
        <w:t>средство</w:t>
      </w:r>
      <w:r>
        <w:rPr>
          <w:spacing w:val="-15"/>
        </w:rPr>
        <w:t xml:space="preserve"> </w:t>
      </w:r>
      <w:r>
        <w:rPr>
          <w:spacing w:val="-2"/>
        </w:rPr>
        <w:t>общения;</w:t>
      </w:r>
    </w:p>
    <w:p w:rsidR="007A46EE" w:rsidRDefault="009E1D98">
      <w:pPr>
        <w:pStyle w:val="a3"/>
        <w:spacing w:before="154" w:line="355" w:lineRule="auto"/>
        <w:ind w:right="139" w:firstLine="710"/>
      </w:pPr>
      <w:r>
        <w:t>характеризовать согласные звуки вне слова и в слове по заданным</w:t>
      </w:r>
      <w:r>
        <w:rPr>
          <w:spacing w:val="40"/>
        </w:rPr>
        <w:t xml:space="preserve"> </w:t>
      </w:r>
      <w:r>
        <w:t>параметрам: согласный парный (непарный) по твёрдости (мягкости); согласный парный (непарный) по звонкости (глухости);</w:t>
      </w:r>
    </w:p>
    <w:p w:rsidR="007A46EE" w:rsidRDefault="009E1D98">
      <w:pPr>
        <w:pStyle w:val="a3"/>
        <w:spacing w:line="357" w:lineRule="auto"/>
        <w:ind w:right="163" w:firstLine="710"/>
      </w:pPr>
      <w:r>
        <w:t>определять количество слого</w:t>
      </w:r>
      <w:r>
        <w:t>в в слове; делить слово на слоги (в том числе слова со стечением согласных);</w:t>
      </w:r>
    </w:p>
    <w:p w:rsidR="007A46EE" w:rsidRDefault="009E1D98">
      <w:pPr>
        <w:pStyle w:val="a3"/>
        <w:spacing w:line="355" w:lineRule="auto"/>
        <w:ind w:right="142" w:firstLine="710"/>
      </w:pPr>
      <w:r>
        <w:t>устанавливать</w:t>
      </w:r>
      <w:r>
        <w:rPr>
          <w:spacing w:val="80"/>
        </w:rPr>
        <w:t xml:space="preserve">  </w:t>
      </w:r>
      <w:r>
        <w:t>соотношение</w:t>
      </w:r>
      <w:r>
        <w:rPr>
          <w:spacing w:val="80"/>
        </w:rPr>
        <w:t xml:space="preserve">  </w:t>
      </w:r>
      <w:r>
        <w:t>звукового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буквенного</w:t>
      </w:r>
      <w:r>
        <w:rPr>
          <w:spacing w:val="80"/>
        </w:rPr>
        <w:t xml:space="preserve">  </w:t>
      </w:r>
      <w:r>
        <w:t>состава</w:t>
      </w:r>
      <w:r>
        <w:rPr>
          <w:spacing w:val="80"/>
        </w:rPr>
        <w:t xml:space="preserve">  </w:t>
      </w:r>
      <w:r>
        <w:t>слова, в том числе с учётом функций букв «е», «ё», «ю», «я»;</w:t>
      </w:r>
    </w:p>
    <w:p w:rsidR="007A46EE" w:rsidRDefault="009E1D98">
      <w:pPr>
        <w:pStyle w:val="a3"/>
        <w:spacing w:line="355" w:lineRule="auto"/>
        <w:ind w:right="148" w:firstLine="710"/>
      </w:pPr>
      <w:r>
        <w:t>обозначать</w:t>
      </w:r>
      <w:r>
        <w:rPr>
          <w:spacing w:val="80"/>
          <w:w w:val="150"/>
        </w:rPr>
        <w:t xml:space="preserve"> </w:t>
      </w:r>
      <w:r>
        <w:t>при</w:t>
      </w:r>
      <w:r>
        <w:rPr>
          <w:spacing w:val="80"/>
          <w:w w:val="150"/>
        </w:rPr>
        <w:t xml:space="preserve"> </w:t>
      </w:r>
      <w:r>
        <w:t>письме</w:t>
      </w:r>
      <w:r>
        <w:rPr>
          <w:spacing w:val="80"/>
          <w:w w:val="150"/>
        </w:rPr>
        <w:t xml:space="preserve"> </w:t>
      </w:r>
      <w:r>
        <w:t>мягкость</w:t>
      </w:r>
      <w:r>
        <w:rPr>
          <w:spacing w:val="80"/>
          <w:w w:val="150"/>
        </w:rPr>
        <w:t xml:space="preserve"> </w:t>
      </w:r>
      <w:r>
        <w:t>согласных</w:t>
      </w:r>
      <w:r>
        <w:rPr>
          <w:spacing w:val="80"/>
          <w:w w:val="150"/>
        </w:rPr>
        <w:t xml:space="preserve"> </w:t>
      </w:r>
      <w:r>
        <w:t>звуков</w:t>
      </w:r>
      <w:r>
        <w:rPr>
          <w:spacing w:val="80"/>
          <w:w w:val="150"/>
        </w:rPr>
        <w:t xml:space="preserve"> </w:t>
      </w:r>
      <w:r>
        <w:t>буквой</w:t>
      </w:r>
      <w:r>
        <w:rPr>
          <w:spacing w:val="80"/>
          <w:w w:val="150"/>
        </w:rPr>
        <w:t xml:space="preserve"> </w:t>
      </w:r>
      <w:r>
        <w:t>мягкий</w:t>
      </w:r>
      <w:r>
        <w:rPr>
          <w:spacing w:val="80"/>
          <w:w w:val="150"/>
        </w:rPr>
        <w:t xml:space="preserve"> </w:t>
      </w:r>
      <w:r>
        <w:t>знак в середине слова;</w:t>
      </w:r>
    </w:p>
    <w:p w:rsidR="007A46EE" w:rsidRDefault="009E1D98">
      <w:pPr>
        <w:pStyle w:val="a3"/>
        <w:spacing w:line="319" w:lineRule="exact"/>
        <w:ind w:left="1136"/>
      </w:pPr>
      <w:r>
        <w:rPr>
          <w:spacing w:val="-2"/>
        </w:rPr>
        <w:t>находить</w:t>
      </w:r>
      <w:r>
        <w:rPr>
          <w:spacing w:val="-6"/>
        </w:rPr>
        <w:t xml:space="preserve"> </w:t>
      </w:r>
      <w:r>
        <w:rPr>
          <w:spacing w:val="-2"/>
        </w:rPr>
        <w:t>однокоренные</w:t>
      </w:r>
      <w:r>
        <w:rPr>
          <w:spacing w:val="5"/>
        </w:rPr>
        <w:t xml:space="preserve"> </w:t>
      </w:r>
      <w:r>
        <w:rPr>
          <w:spacing w:val="-2"/>
        </w:rPr>
        <w:t>слова;</w:t>
      </w:r>
    </w:p>
    <w:p w:rsidR="007A46EE" w:rsidRDefault="009E1D98">
      <w:pPr>
        <w:pStyle w:val="a3"/>
        <w:spacing w:before="148" w:line="355" w:lineRule="auto"/>
        <w:ind w:left="1136" w:right="4510"/>
      </w:pPr>
      <w:r>
        <w:t>выделять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слове</w:t>
      </w:r>
      <w:r>
        <w:rPr>
          <w:spacing w:val="-8"/>
        </w:rPr>
        <w:t xml:space="preserve"> </w:t>
      </w:r>
      <w:r>
        <w:t>корень</w:t>
      </w:r>
      <w:r>
        <w:rPr>
          <w:spacing w:val="-11"/>
        </w:rPr>
        <w:t xml:space="preserve"> </w:t>
      </w:r>
      <w:r>
        <w:t>(простые</w:t>
      </w:r>
      <w:r>
        <w:rPr>
          <w:spacing w:val="-8"/>
        </w:rPr>
        <w:t xml:space="preserve"> </w:t>
      </w:r>
      <w:r>
        <w:t>случаи); выделять в слове окончание;</w:t>
      </w:r>
    </w:p>
    <w:p w:rsidR="007A46EE" w:rsidRDefault="009E1D98">
      <w:pPr>
        <w:pStyle w:val="a3"/>
        <w:spacing w:before="3" w:line="355" w:lineRule="auto"/>
        <w:ind w:right="148" w:firstLine="710"/>
      </w:pPr>
      <w:r>
        <w:t>выявлять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тексте</w:t>
      </w:r>
      <w:r>
        <w:rPr>
          <w:spacing w:val="80"/>
          <w:w w:val="150"/>
        </w:rPr>
        <w:t xml:space="preserve"> </w:t>
      </w:r>
      <w:r>
        <w:t>случаи</w:t>
      </w:r>
      <w:r>
        <w:rPr>
          <w:spacing w:val="80"/>
          <w:w w:val="150"/>
        </w:rPr>
        <w:t xml:space="preserve"> </w:t>
      </w:r>
      <w:r>
        <w:t>употребления</w:t>
      </w:r>
      <w:r>
        <w:rPr>
          <w:spacing w:val="80"/>
          <w:w w:val="150"/>
        </w:rPr>
        <w:t xml:space="preserve"> </w:t>
      </w:r>
      <w:r>
        <w:t>многозначных</w:t>
      </w:r>
      <w:r>
        <w:rPr>
          <w:spacing w:val="80"/>
          <w:w w:val="150"/>
        </w:rPr>
        <w:t xml:space="preserve"> </w:t>
      </w:r>
      <w:r>
        <w:t>слов,</w:t>
      </w:r>
      <w:r>
        <w:rPr>
          <w:spacing w:val="80"/>
          <w:w w:val="150"/>
        </w:rPr>
        <w:t xml:space="preserve"> </w:t>
      </w:r>
      <w:r>
        <w:t>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7A46EE" w:rsidRDefault="009E1D98">
      <w:pPr>
        <w:pStyle w:val="a3"/>
        <w:spacing w:line="318" w:lineRule="exact"/>
        <w:ind w:left="1136"/>
      </w:pPr>
      <w:r>
        <w:t>распознавать</w:t>
      </w:r>
      <w:r>
        <w:rPr>
          <w:spacing w:val="-18"/>
        </w:rPr>
        <w:t xml:space="preserve"> </w:t>
      </w:r>
      <w:r>
        <w:t>слова,</w:t>
      </w:r>
      <w:r>
        <w:rPr>
          <w:spacing w:val="-14"/>
        </w:rPr>
        <w:t xml:space="preserve"> </w:t>
      </w:r>
      <w:r>
        <w:t>отвечающие</w:t>
      </w:r>
      <w:r>
        <w:rPr>
          <w:spacing w:val="-16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вопросы</w:t>
      </w:r>
      <w:r>
        <w:rPr>
          <w:spacing w:val="-17"/>
        </w:rPr>
        <w:t xml:space="preserve"> </w:t>
      </w:r>
      <w:r>
        <w:t>«кто?»,</w:t>
      </w:r>
      <w:r>
        <w:rPr>
          <w:spacing w:val="-12"/>
        </w:rPr>
        <w:t xml:space="preserve"> </w:t>
      </w:r>
      <w:r>
        <w:rPr>
          <w:spacing w:val="-2"/>
        </w:rPr>
        <w:t>«что?»;</w:t>
      </w:r>
    </w:p>
    <w:p w:rsidR="007A46EE" w:rsidRDefault="009E1D98">
      <w:pPr>
        <w:pStyle w:val="a3"/>
        <w:spacing w:before="153" w:line="357" w:lineRule="auto"/>
        <w:ind w:right="146" w:firstLine="710"/>
      </w:pPr>
      <w:r>
        <w:t>распознавать</w:t>
      </w:r>
      <w:r>
        <w:rPr>
          <w:spacing w:val="40"/>
        </w:rPr>
        <w:t xml:space="preserve"> </w:t>
      </w:r>
      <w:r>
        <w:t>слова,</w:t>
      </w:r>
      <w:r>
        <w:rPr>
          <w:spacing w:val="40"/>
        </w:rPr>
        <w:t xml:space="preserve"> </w:t>
      </w:r>
      <w:r>
        <w:t>отвечающие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вопросы</w:t>
      </w:r>
      <w:r>
        <w:rPr>
          <w:spacing w:val="40"/>
        </w:rPr>
        <w:t xml:space="preserve"> </w:t>
      </w:r>
      <w:r>
        <w:t>«что</w:t>
      </w:r>
      <w:r>
        <w:rPr>
          <w:spacing w:val="40"/>
        </w:rPr>
        <w:t xml:space="preserve"> </w:t>
      </w:r>
      <w:r>
        <w:t>делать?»,</w:t>
      </w:r>
      <w:r>
        <w:rPr>
          <w:spacing w:val="40"/>
        </w:rPr>
        <w:t xml:space="preserve"> </w:t>
      </w:r>
      <w:r>
        <w:t>«ч</w:t>
      </w:r>
      <w:r>
        <w:t>то</w:t>
      </w:r>
      <w:r>
        <w:rPr>
          <w:spacing w:val="40"/>
        </w:rPr>
        <w:t xml:space="preserve"> </w:t>
      </w:r>
      <w:r>
        <w:t>сделать?» и другие;</w:t>
      </w:r>
    </w:p>
    <w:p w:rsidR="007A46EE" w:rsidRDefault="009E1D98">
      <w:pPr>
        <w:pStyle w:val="a3"/>
        <w:spacing w:line="318" w:lineRule="exact"/>
        <w:ind w:left="1136"/>
      </w:pPr>
      <w:r>
        <w:t>распознавать</w:t>
      </w:r>
      <w:r>
        <w:rPr>
          <w:spacing w:val="51"/>
        </w:rPr>
        <w:t xml:space="preserve"> </w:t>
      </w:r>
      <w:r>
        <w:t>слова,</w:t>
      </w:r>
      <w:r>
        <w:rPr>
          <w:spacing w:val="59"/>
        </w:rPr>
        <w:t xml:space="preserve"> </w:t>
      </w:r>
      <w:r>
        <w:t>отвечающие</w:t>
      </w:r>
      <w:r>
        <w:rPr>
          <w:spacing w:val="54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вопросы</w:t>
      </w:r>
      <w:r>
        <w:rPr>
          <w:spacing w:val="61"/>
        </w:rPr>
        <w:t xml:space="preserve"> </w:t>
      </w:r>
      <w:r>
        <w:t>«какой?»,</w:t>
      </w:r>
      <w:r>
        <w:rPr>
          <w:spacing w:val="60"/>
        </w:rPr>
        <w:t xml:space="preserve"> </w:t>
      </w:r>
      <w:r>
        <w:t>«какая?»,</w:t>
      </w:r>
      <w:r>
        <w:rPr>
          <w:spacing w:val="60"/>
        </w:rPr>
        <w:t xml:space="preserve"> </w:t>
      </w:r>
      <w:r>
        <w:rPr>
          <w:spacing w:val="-2"/>
        </w:rPr>
        <w:t>«какое?»,</w:t>
      </w:r>
    </w:p>
    <w:p w:rsidR="007A46EE" w:rsidRDefault="009E1D98">
      <w:pPr>
        <w:pStyle w:val="a3"/>
        <w:spacing w:before="148"/>
        <w:jc w:val="left"/>
      </w:pPr>
      <w:r>
        <w:rPr>
          <w:spacing w:val="-2"/>
        </w:rPr>
        <w:t>«какие?»;</w:t>
      </w:r>
    </w:p>
    <w:p w:rsidR="007A46EE" w:rsidRDefault="009E1D98">
      <w:pPr>
        <w:pStyle w:val="a3"/>
        <w:spacing w:before="154" w:line="357" w:lineRule="auto"/>
        <w:ind w:right="159" w:firstLine="710"/>
      </w:pPr>
      <w:r>
        <w:t xml:space="preserve">определять вид предложения по цели высказывания и по эмоциональной </w:t>
      </w:r>
      <w:r>
        <w:rPr>
          <w:spacing w:val="-2"/>
        </w:rPr>
        <w:t>окраске;</w:t>
      </w:r>
    </w:p>
    <w:p w:rsidR="007A46EE" w:rsidRDefault="009E1D98">
      <w:pPr>
        <w:pStyle w:val="a3"/>
        <w:spacing w:before="1" w:line="355" w:lineRule="auto"/>
        <w:ind w:right="151" w:firstLine="710"/>
      </w:pPr>
      <w:r>
        <w:t xml:space="preserve">находить место орфограммы в слове и между словами по изученным </w:t>
      </w:r>
      <w:r>
        <w:rPr>
          <w:spacing w:val="-2"/>
        </w:rPr>
        <w:t>правилам;</w:t>
      </w:r>
    </w:p>
    <w:p w:rsidR="007A46EE" w:rsidRDefault="009E1D98">
      <w:pPr>
        <w:pStyle w:val="a3"/>
        <w:spacing w:line="355" w:lineRule="auto"/>
        <w:ind w:right="143" w:firstLine="710"/>
      </w:pPr>
      <w:r>
        <w:t>пр</w:t>
      </w:r>
      <w:r>
        <w:t>именять</w:t>
      </w:r>
      <w:r>
        <w:rPr>
          <w:spacing w:val="80"/>
        </w:rPr>
        <w:t xml:space="preserve"> </w:t>
      </w:r>
      <w:r>
        <w:t>изученные</w:t>
      </w:r>
      <w:r>
        <w:rPr>
          <w:spacing w:val="40"/>
        </w:rPr>
        <w:t xml:space="preserve">  </w:t>
      </w:r>
      <w:r>
        <w:t>правила</w:t>
      </w:r>
      <w:r>
        <w:rPr>
          <w:spacing w:val="40"/>
        </w:rPr>
        <w:t xml:space="preserve">  </w:t>
      </w:r>
      <w:r>
        <w:t>правописания,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том</w:t>
      </w:r>
      <w:r>
        <w:rPr>
          <w:spacing w:val="40"/>
        </w:rPr>
        <w:t xml:space="preserve">  </w:t>
      </w:r>
      <w:r>
        <w:t>числе</w:t>
      </w:r>
      <w:r>
        <w:rPr>
          <w:spacing w:val="40"/>
        </w:rPr>
        <w:t xml:space="preserve">  </w:t>
      </w:r>
      <w:r>
        <w:t>сочетания чк, чн, чт; щн, нч; проверяемые безударные гласные в корне слова; парные звонкие</w:t>
      </w:r>
      <w:r>
        <w:rPr>
          <w:spacing w:val="40"/>
        </w:rPr>
        <w:t xml:space="preserve"> </w:t>
      </w:r>
      <w:r>
        <w:t>и глухие согласные в корне слова; непроверяемые гласные и согласные (перечень слов</w:t>
      </w:r>
      <w:r>
        <w:rPr>
          <w:spacing w:val="27"/>
        </w:rPr>
        <w:t xml:space="preserve"> </w:t>
      </w:r>
      <w:r>
        <w:t>в орфографическом</w:t>
      </w:r>
      <w:r>
        <w:rPr>
          <w:spacing w:val="32"/>
        </w:rPr>
        <w:t xml:space="preserve"> </w:t>
      </w:r>
      <w:r>
        <w:t>словаре</w:t>
      </w:r>
      <w:r>
        <w:rPr>
          <w:spacing w:val="39"/>
        </w:rPr>
        <w:t xml:space="preserve"> </w:t>
      </w:r>
      <w:r>
        <w:t>учебника);</w:t>
      </w:r>
      <w:r>
        <w:rPr>
          <w:spacing w:val="29"/>
        </w:rPr>
        <w:t xml:space="preserve"> </w:t>
      </w:r>
      <w:r>
        <w:t>прописная</w:t>
      </w:r>
      <w:r>
        <w:rPr>
          <w:spacing w:val="30"/>
        </w:rPr>
        <w:t xml:space="preserve"> </w:t>
      </w:r>
      <w:r>
        <w:t>буква</w:t>
      </w:r>
      <w:r>
        <w:rPr>
          <w:spacing w:val="29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именах,</w:t>
      </w:r>
      <w:r>
        <w:rPr>
          <w:spacing w:val="30"/>
        </w:rPr>
        <w:t xml:space="preserve"> </w:t>
      </w:r>
      <w:r>
        <w:t>отчествах,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5"/>
      </w:pPr>
      <w:r>
        <w:t>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7A46EE" w:rsidRDefault="009E1D98">
      <w:pPr>
        <w:pStyle w:val="a3"/>
        <w:spacing w:line="355" w:lineRule="auto"/>
        <w:ind w:right="167" w:firstLine="710"/>
      </w:pPr>
      <w:r>
        <w:t>правильно списывать (без пропусков</w:t>
      </w:r>
      <w:r>
        <w:t xml:space="preserve"> и искажений букв) слова и предложения, тексты объёмом не более 50 слов;</w:t>
      </w:r>
    </w:p>
    <w:p w:rsidR="007A46EE" w:rsidRDefault="009E1D98">
      <w:pPr>
        <w:pStyle w:val="a3"/>
        <w:spacing w:line="355" w:lineRule="auto"/>
        <w:ind w:right="151" w:firstLine="710"/>
      </w:pPr>
      <w: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7A46EE" w:rsidRDefault="009E1D98">
      <w:pPr>
        <w:pStyle w:val="a3"/>
        <w:spacing w:before="3"/>
        <w:ind w:left="1136"/>
      </w:pPr>
      <w:r>
        <w:t>находить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исправлять</w:t>
      </w:r>
      <w:r>
        <w:rPr>
          <w:spacing w:val="-15"/>
        </w:rPr>
        <w:t xml:space="preserve"> </w:t>
      </w:r>
      <w:r>
        <w:t>ошибки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изученным</w:t>
      </w:r>
      <w:r>
        <w:rPr>
          <w:spacing w:val="-10"/>
        </w:rPr>
        <w:t xml:space="preserve"> </w:t>
      </w:r>
      <w:r>
        <w:rPr>
          <w:spacing w:val="-2"/>
        </w:rPr>
        <w:t>правилам;</w:t>
      </w:r>
    </w:p>
    <w:p w:rsidR="007A46EE" w:rsidRDefault="009E1D98">
      <w:pPr>
        <w:pStyle w:val="a3"/>
        <w:spacing w:before="148" w:line="355" w:lineRule="auto"/>
        <w:ind w:right="154" w:firstLine="710"/>
      </w:pPr>
      <w:r>
        <w:t xml:space="preserve">пользоваться толковым, орфографическим, орфоэпическим словарями </w:t>
      </w:r>
      <w:r>
        <w:rPr>
          <w:spacing w:val="-2"/>
        </w:rPr>
        <w:t>учебника;</w:t>
      </w:r>
    </w:p>
    <w:p w:rsidR="007A46EE" w:rsidRDefault="009E1D98">
      <w:pPr>
        <w:pStyle w:val="a3"/>
        <w:spacing w:before="3" w:line="355" w:lineRule="auto"/>
        <w:ind w:right="147" w:firstLine="710"/>
      </w:pPr>
      <w:r>
        <w:t>строить</w:t>
      </w:r>
      <w:r>
        <w:rPr>
          <w:spacing w:val="80"/>
          <w:w w:val="150"/>
        </w:rPr>
        <w:t xml:space="preserve">  </w:t>
      </w:r>
      <w:r>
        <w:t>устное</w:t>
      </w:r>
      <w:r>
        <w:rPr>
          <w:spacing w:val="80"/>
          <w:w w:val="150"/>
        </w:rPr>
        <w:t xml:space="preserve">  </w:t>
      </w:r>
      <w:r>
        <w:t>диалогическое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монологическое</w:t>
      </w:r>
      <w:r>
        <w:rPr>
          <w:spacing w:val="80"/>
          <w:w w:val="150"/>
        </w:rPr>
        <w:t xml:space="preserve">  </w:t>
      </w:r>
      <w:r>
        <w:t>высказывания (2–4 предложения на определённую тему, по наблюдениям) с соблюдением орфоэпических норм, правильно</w:t>
      </w:r>
      <w:r>
        <w:t>й интонации;</w:t>
      </w:r>
    </w:p>
    <w:p w:rsidR="007A46EE" w:rsidRDefault="009E1D98">
      <w:pPr>
        <w:pStyle w:val="a3"/>
        <w:spacing w:line="355" w:lineRule="auto"/>
        <w:ind w:right="149" w:firstLine="710"/>
      </w:pPr>
      <w:r>
        <w:t>формулировать</w:t>
      </w:r>
      <w:r>
        <w:rPr>
          <w:spacing w:val="-9"/>
        </w:rPr>
        <w:t xml:space="preserve"> </w:t>
      </w:r>
      <w:r>
        <w:t>простые</w:t>
      </w:r>
      <w:r>
        <w:rPr>
          <w:spacing w:val="-6"/>
        </w:rPr>
        <w:t xml:space="preserve"> </w:t>
      </w:r>
      <w:r>
        <w:t>выводы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прочитанного</w:t>
      </w:r>
      <w:r>
        <w:rPr>
          <w:spacing w:val="-7"/>
        </w:rPr>
        <w:t xml:space="preserve"> </w:t>
      </w:r>
      <w:r>
        <w:t>(услышанного)</w:t>
      </w:r>
      <w:r>
        <w:rPr>
          <w:spacing w:val="-2"/>
        </w:rPr>
        <w:t xml:space="preserve"> </w:t>
      </w:r>
      <w:r>
        <w:t>устно и письменно (1–2 предложения);</w:t>
      </w:r>
    </w:p>
    <w:p w:rsidR="007A46EE" w:rsidRDefault="009E1D98">
      <w:pPr>
        <w:pStyle w:val="a3"/>
        <w:spacing w:line="355" w:lineRule="auto"/>
        <w:ind w:right="150" w:firstLine="710"/>
      </w:pPr>
      <w:r>
        <w:t>составлять предложения из слов, устанавливая между ними смысловую связь по вопросам;</w:t>
      </w:r>
    </w:p>
    <w:p w:rsidR="007A46EE" w:rsidRDefault="009E1D98">
      <w:pPr>
        <w:pStyle w:val="a3"/>
        <w:spacing w:line="355" w:lineRule="auto"/>
        <w:ind w:left="1136" w:right="1906"/>
      </w:pPr>
      <w:r>
        <w:t>определять</w:t>
      </w:r>
      <w:r>
        <w:rPr>
          <w:spacing w:val="-11"/>
        </w:rPr>
        <w:t xml:space="preserve"> </w:t>
      </w:r>
      <w:r>
        <w:t>тему</w:t>
      </w:r>
      <w:r>
        <w:rPr>
          <w:spacing w:val="-1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озаглавливать</w:t>
      </w:r>
      <w:r>
        <w:rPr>
          <w:spacing w:val="-2"/>
        </w:rPr>
        <w:t xml:space="preserve"> </w:t>
      </w:r>
      <w:r>
        <w:t>текст,</w:t>
      </w:r>
      <w:r>
        <w:rPr>
          <w:spacing w:val="-3"/>
        </w:rPr>
        <w:t xml:space="preserve"> </w:t>
      </w:r>
      <w:r>
        <w:t>отражая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тему; составлять текст из разрозненных предложений, частей текста;</w:t>
      </w:r>
    </w:p>
    <w:p w:rsidR="007A46EE" w:rsidRDefault="009E1D98">
      <w:pPr>
        <w:pStyle w:val="a3"/>
        <w:spacing w:line="355" w:lineRule="auto"/>
        <w:ind w:right="345" w:firstLine="710"/>
        <w:jc w:val="left"/>
      </w:pPr>
      <w:r>
        <w:t>писать</w:t>
      </w:r>
      <w:r>
        <w:rPr>
          <w:spacing w:val="-8"/>
        </w:rPr>
        <w:t xml:space="preserve"> </w:t>
      </w:r>
      <w:r>
        <w:t>подробное</w:t>
      </w:r>
      <w:r>
        <w:rPr>
          <w:spacing w:val="-6"/>
        </w:rPr>
        <w:t xml:space="preserve"> </w:t>
      </w:r>
      <w:r>
        <w:t>изложение</w:t>
      </w:r>
      <w:r>
        <w:rPr>
          <w:spacing w:val="-5"/>
        </w:rPr>
        <w:t xml:space="preserve"> </w:t>
      </w:r>
      <w:r>
        <w:t>повествовательного</w:t>
      </w:r>
      <w:r>
        <w:rPr>
          <w:spacing w:val="29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объёмом</w:t>
      </w:r>
      <w:r>
        <w:rPr>
          <w:spacing w:val="-5"/>
        </w:rPr>
        <w:t xml:space="preserve"> </w:t>
      </w:r>
      <w:r>
        <w:t>30–45</w:t>
      </w:r>
      <w:r>
        <w:rPr>
          <w:spacing w:val="-7"/>
        </w:rPr>
        <w:t xml:space="preserve"> </w:t>
      </w:r>
      <w:r>
        <w:t>слов с использованием вопросов;</w:t>
      </w:r>
    </w:p>
    <w:p w:rsidR="007A46EE" w:rsidRDefault="009E1D98">
      <w:pPr>
        <w:pStyle w:val="a3"/>
        <w:tabs>
          <w:tab w:val="left" w:pos="2576"/>
          <w:tab w:val="left" w:pos="3681"/>
          <w:tab w:val="left" w:pos="4905"/>
          <w:tab w:val="left" w:pos="6211"/>
          <w:tab w:val="left" w:pos="7733"/>
          <w:tab w:val="left" w:pos="9034"/>
        </w:tabs>
        <w:spacing w:line="355" w:lineRule="auto"/>
        <w:ind w:right="167" w:firstLine="710"/>
        <w:jc w:val="left"/>
      </w:pPr>
      <w:r>
        <w:rPr>
          <w:spacing w:val="-2"/>
        </w:rPr>
        <w:t>объяснять</w:t>
      </w:r>
      <w:r>
        <w:tab/>
      </w:r>
      <w:r>
        <w:rPr>
          <w:spacing w:val="-2"/>
        </w:rPr>
        <w:t>своими</w:t>
      </w:r>
      <w:r>
        <w:tab/>
      </w:r>
      <w:r>
        <w:rPr>
          <w:spacing w:val="-2"/>
        </w:rPr>
        <w:t>словами</w:t>
      </w:r>
      <w:r>
        <w:tab/>
      </w:r>
      <w:r>
        <w:rPr>
          <w:spacing w:val="-2"/>
        </w:rPr>
        <w:t>значение</w:t>
      </w:r>
      <w:r>
        <w:tab/>
      </w:r>
      <w:r>
        <w:rPr>
          <w:spacing w:val="-2"/>
        </w:rPr>
        <w:t>изученных</w:t>
      </w:r>
      <w:r>
        <w:tab/>
      </w:r>
      <w:r>
        <w:rPr>
          <w:spacing w:val="-2"/>
        </w:rPr>
        <w:t>понятий;</w:t>
      </w:r>
      <w:r>
        <w:tab/>
      </w:r>
      <w:r>
        <w:rPr>
          <w:spacing w:val="-2"/>
        </w:rPr>
        <w:t xml:space="preserve">использовать </w:t>
      </w:r>
      <w:r>
        <w:t xml:space="preserve">изученные понятия в </w:t>
      </w:r>
      <w:r>
        <w:t>процессе решения учебных задач.</w:t>
      </w:r>
    </w:p>
    <w:p w:rsidR="007A46EE" w:rsidRDefault="009E1D98">
      <w:pPr>
        <w:pStyle w:val="a5"/>
        <w:numPr>
          <w:ilvl w:val="2"/>
          <w:numId w:val="77"/>
        </w:numPr>
        <w:tabs>
          <w:tab w:val="left" w:pos="2111"/>
        </w:tabs>
        <w:spacing w:line="357" w:lineRule="auto"/>
        <w:ind w:left="425" w:right="218" w:firstLine="710"/>
        <w:rPr>
          <w:sz w:val="28"/>
        </w:rPr>
      </w:pPr>
      <w:r>
        <w:rPr>
          <w:sz w:val="28"/>
        </w:rPr>
        <w:t>Предметные</w:t>
      </w:r>
      <w:r>
        <w:rPr>
          <w:spacing w:val="29"/>
          <w:sz w:val="28"/>
        </w:rPr>
        <w:t xml:space="preserve"> </w:t>
      </w:r>
      <w:r>
        <w:rPr>
          <w:sz w:val="28"/>
        </w:rPr>
        <w:t>результаты изучения</w:t>
      </w:r>
      <w:r>
        <w:rPr>
          <w:spacing w:val="28"/>
          <w:sz w:val="28"/>
        </w:rPr>
        <w:t xml:space="preserve"> </w:t>
      </w:r>
      <w:r>
        <w:rPr>
          <w:sz w:val="28"/>
        </w:rPr>
        <w:t>русского языка.</w:t>
      </w:r>
      <w:r>
        <w:rPr>
          <w:spacing w:val="29"/>
          <w:sz w:val="28"/>
        </w:rPr>
        <w:t xml:space="preserve"> </w:t>
      </w:r>
      <w:r>
        <w:rPr>
          <w:sz w:val="28"/>
        </w:rPr>
        <w:t>К</w:t>
      </w:r>
      <w:r>
        <w:rPr>
          <w:spacing w:val="28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 в 3 классе обучающийся научится:</w:t>
      </w:r>
    </w:p>
    <w:p w:rsidR="007A46EE" w:rsidRDefault="009E1D98">
      <w:pPr>
        <w:pStyle w:val="a3"/>
        <w:spacing w:line="355" w:lineRule="auto"/>
        <w:ind w:firstLine="710"/>
        <w:jc w:val="left"/>
      </w:pPr>
      <w:r>
        <w:t>объяснять</w:t>
      </w:r>
      <w:r>
        <w:rPr>
          <w:spacing w:val="32"/>
        </w:rPr>
        <w:t xml:space="preserve"> </w:t>
      </w:r>
      <w:r>
        <w:t>значение</w:t>
      </w:r>
      <w:r>
        <w:rPr>
          <w:spacing w:val="34"/>
        </w:rPr>
        <w:t xml:space="preserve"> </w:t>
      </w:r>
      <w:r>
        <w:t>русского</w:t>
      </w:r>
      <w:r>
        <w:rPr>
          <w:spacing w:val="33"/>
        </w:rPr>
        <w:t xml:space="preserve"> </w:t>
      </w:r>
      <w:r>
        <w:t>языка</w:t>
      </w:r>
      <w:r>
        <w:rPr>
          <w:spacing w:val="33"/>
        </w:rPr>
        <w:t xml:space="preserve"> </w:t>
      </w:r>
      <w:r>
        <w:t>как</w:t>
      </w:r>
      <w:r>
        <w:rPr>
          <w:spacing w:val="36"/>
        </w:rPr>
        <w:t xml:space="preserve"> </w:t>
      </w:r>
      <w:r>
        <w:t>государственного</w:t>
      </w:r>
      <w:r>
        <w:rPr>
          <w:spacing w:val="36"/>
        </w:rPr>
        <w:t xml:space="preserve"> </w:t>
      </w:r>
      <w:r>
        <w:t>языка</w:t>
      </w:r>
      <w:r>
        <w:rPr>
          <w:spacing w:val="34"/>
        </w:rPr>
        <w:t xml:space="preserve"> </w:t>
      </w:r>
      <w:r>
        <w:t xml:space="preserve">Российской </w:t>
      </w:r>
      <w:r>
        <w:rPr>
          <w:spacing w:val="-2"/>
        </w:rPr>
        <w:t>Федерации;</w:t>
      </w:r>
    </w:p>
    <w:p w:rsidR="007A46EE" w:rsidRDefault="009E1D98">
      <w:pPr>
        <w:pStyle w:val="a3"/>
        <w:spacing w:line="357" w:lineRule="auto"/>
        <w:ind w:right="275" w:firstLine="710"/>
        <w:jc w:val="left"/>
      </w:pPr>
      <w:r>
        <w:t>характеризовать,</w:t>
      </w:r>
      <w:r>
        <w:rPr>
          <w:spacing w:val="38"/>
        </w:rPr>
        <w:t xml:space="preserve"> </w:t>
      </w:r>
      <w:r>
        <w:t>сравнивать,</w:t>
      </w:r>
      <w:r>
        <w:rPr>
          <w:spacing w:val="38"/>
        </w:rPr>
        <w:t xml:space="preserve"> </w:t>
      </w:r>
      <w:r>
        <w:t>классифицировать</w:t>
      </w:r>
      <w:r>
        <w:rPr>
          <w:spacing w:val="33"/>
        </w:rPr>
        <w:t xml:space="preserve"> </w:t>
      </w:r>
      <w:r>
        <w:t>звуки</w:t>
      </w:r>
      <w:r>
        <w:rPr>
          <w:spacing w:val="38"/>
        </w:rPr>
        <w:t xml:space="preserve"> </w:t>
      </w:r>
      <w:r>
        <w:t>вне</w:t>
      </w:r>
      <w:r>
        <w:rPr>
          <w:spacing w:val="34"/>
        </w:rPr>
        <w:t xml:space="preserve"> </w:t>
      </w:r>
      <w:r>
        <w:t>слова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слове по заданным параметрам;</w:t>
      </w:r>
    </w:p>
    <w:p w:rsidR="007A46EE" w:rsidRDefault="009E1D98">
      <w:pPr>
        <w:pStyle w:val="a3"/>
        <w:tabs>
          <w:tab w:val="left" w:pos="2845"/>
          <w:tab w:val="left" w:pos="5116"/>
          <w:tab w:val="left" w:pos="6125"/>
          <w:tab w:val="left" w:pos="6993"/>
          <w:tab w:val="left" w:pos="7426"/>
          <w:tab w:val="left" w:pos="8430"/>
          <w:tab w:val="left" w:pos="8766"/>
        </w:tabs>
        <w:spacing w:line="355" w:lineRule="auto"/>
        <w:ind w:right="164" w:firstLine="710"/>
        <w:jc w:val="left"/>
      </w:pPr>
      <w:r>
        <w:rPr>
          <w:spacing w:val="-2"/>
        </w:rPr>
        <w:t>производить</w:t>
      </w:r>
      <w:r>
        <w:tab/>
      </w:r>
      <w:r>
        <w:rPr>
          <w:spacing w:val="-2"/>
        </w:rPr>
        <w:t>звуко­буквенный</w:t>
      </w:r>
      <w:r>
        <w:tab/>
      </w:r>
      <w:r>
        <w:rPr>
          <w:spacing w:val="-2"/>
        </w:rPr>
        <w:t>анализ</w:t>
      </w:r>
      <w:r>
        <w:tab/>
      </w:r>
      <w:r>
        <w:rPr>
          <w:spacing w:val="-2"/>
        </w:rPr>
        <w:t>слова</w:t>
      </w:r>
      <w:r>
        <w:tab/>
      </w:r>
      <w:r>
        <w:rPr>
          <w:spacing w:val="-6"/>
        </w:rPr>
        <w:t>(в</w:t>
      </w:r>
      <w:r>
        <w:tab/>
      </w:r>
      <w:r>
        <w:rPr>
          <w:spacing w:val="-2"/>
        </w:rPr>
        <w:t>словах</w:t>
      </w:r>
      <w:r>
        <w:tab/>
      </w:r>
      <w:r>
        <w:rPr>
          <w:spacing w:val="-10"/>
        </w:rPr>
        <w:t>с</w:t>
      </w:r>
      <w:r>
        <w:tab/>
      </w:r>
      <w:r>
        <w:rPr>
          <w:spacing w:val="-4"/>
        </w:rPr>
        <w:t xml:space="preserve">орфограммами; </w:t>
      </w:r>
      <w:r>
        <w:t>без транскрибирования);</w:t>
      </w:r>
    </w:p>
    <w:p w:rsidR="007A46EE" w:rsidRDefault="007A46EE">
      <w:pPr>
        <w:pStyle w:val="a3"/>
        <w:spacing w:line="355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30" w:firstLine="710"/>
      </w:pPr>
      <w: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</w:t>
      </w:r>
      <w:r>
        <w:rPr>
          <w:spacing w:val="40"/>
        </w:rPr>
        <w:t xml:space="preserve"> </w:t>
      </w:r>
      <w:r>
        <w:t>букв</w:t>
      </w:r>
      <w:r>
        <w:rPr>
          <w:spacing w:val="40"/>
        </w:rPr>
        <w:t xml:space="preserve"> </w:t>
      </w:r>
      <w:r>
        <w:t>«е»,</w:t>
      </w:r>
      <w:r>
        <w:rPr>
          <w:spacing w:val="40"/>
        </w:rPr>
        <w:t xml:space="preserve"> </w:t>
      </w:r>
      <w:r>
        <w:t>«ё»,</w:t>
      </w:r>
      <w:r>
        <w:rPr>
          <w:spacing w:val="40"/>
        </w:rPr>
        <w:t xml:space="preserve"> </w:t>
      </w:r>
      <w:r>
        <w:t>«ю»,</w:t>
      </w:r>
      <w:r>
        <w:rPr>
          <w:spacing w:val="40"/>
        </w:rPr>
        <w:t xml:space="preserve"> </w:t>
      </w:r>
      <w:r>
        <w:t>«я»,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словах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разделительными</w:t>
      </w:r>
      <w:r>
        <w:rPr>
          <w:spacing w:val="40"/>
        </w:rPr>
        <w:t xml:space="preserve"> </w:t>
      </w:r>
      <w:r>
        <w:t>«ь»,</w:t>
      </w:r>
      <w:r>
        <w:rPr>
          <w:spacing w:val="40"/>
        </w:rPr>
        <w:t xml:space="preserve"> </w:t>
      </w:r>
      <w:r>
        <w:t>«ъ»,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словах с непроизносимыми согласными</w:t>
      </w:r>
      <w:r>
        <w:t>;</w:t>
      </w:r>
    </w:p>
    <w:p w:rsidR="007A46EE" w:rsidRDefault="009E1D98">
      <w:pPr>
        <w:pStyle w:val="a3"/>
        <w:spacing w:line="355" w:lineRule="auto"/>
        <w:ind w:right="158" w:firstLine="710"/>
      </w:pPr>
      <w:r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7A46EE" w:rsidRDefault="009E1D98">
      <w:pPr>
        <w:pStyle w:val="a3"/>
        <w:spacing w:line="355" w:lineRule="auto"/>
        <w:ind w:right="156" w:firstLine="710"/>
      </w:pPr>
      <w:r>
        <w:t>находить в словах с однозначно выделяемыми морфемами окончание, кор</w:t>
      </w:r>
      <w:r>
        <w:t>ень, приставку, суффикс;</w:t>
      </w:r>
    </w:p>
    <w:p w:rsidR="007A46EE" w:rsidRDefault="009E1D98">
      <w:pPr>
        <w:pStyle w:val="a3"/>
        <w:spacing w:line="355" w:lineRule="auto"/>
        <w:ind w:right="159" w:firstLine="710"/>
      </w:pPr>
      <w:r>
        <w:t>выявлять случаи употребления синонимов и антонимов; подбирать синонимы и антонимы к словам разных частей речи;</w:t>
      </w:r>
    </w:p>
    <w:p w:rsidR="007A46EE" w:rsidRDefault="009E1D98">
      <w:pPr>
        <w:pStyle w:val="a3"/>
        <w:spacing w:line="355" w:lineRule="auto"/>
        <w:ind w:right="155" w:firstLine="710"/>
      </w:pPr>
      <w:r>
        <w:t>распознавать слова, употребляемые в прямом и переносном значении</w:t>
      </w:r>
      <w:r>
        <w:rPr>
          <w:spacing w:val="40"/>
        </w:rPr>
        <w:t xml:space="preserve"> </w:t>
      </w:r>
      <w:r>
        <w:t>(простые случаи);</w:t>
      </w:r>
    </w:p>
    <w:p w:rsidR="007A46EE" w:rsidRDefault="009E1D98">
      <w:pPr>
        <w:pStyle w:val="a3"/>
        <w:ind w:left="1136"/>
      </w:pPr>
      <w:r>
        <w:t>определять</w:t>
      </w:r>
      <w:r>
        <w:rPr>
          <w:spacing w:val="-17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rPr>
          <w:spacing w:val="-2"/>
        </w:rPr>
        <w:t>тексте;</w:t>
      </w:r>
    </w:p>
    <w:p w:rsidR="007A46EE" w:rsidRDefault="009E1D98">
      <w:pPr>
        <w:pStyle w:val="a3"/>
        <w:spacing w:before="152" w:line="355" w:lineRule="auto"/>
        <w:ind w:right="150" w:firstLine="710"/>
      </w:pPr>
      <w:r>
        <w:t>распознавать имена существительные; определять грамматические признаки имён</w:t>
      </w:r>
      <w:r>
        <w:rPr>
          <w:spacing w:val="80"/>
        </w:rPr>
        <w:t xml:space="preserve"> </w:t>
      </w:r>
      <w:r>
        <w:t>существительных:</w:t>
      </w:r>
      <w:r>
        <w:rPr>
          <w:spacing w:val="40"/>
        </w:rPr>
        <w:t xml:space="preserve"> </w:t>
      </w:r>
      <w:r>
        <w:t>род,</w:t>
      </w:r>
      <w:r>
        <w:rPr>
          <w:spacing w:val="80"/>
        </w:rPr>
        <w:t xml:space="preserve"> </w:t>
      </w:r>
      <w:r>
        <w:t>число,</w:t>
      </w:r>
      <w:r>
        <w:rPr>
          <w:spacing w:val="80"/>
        </w:rPr>
        <w:t xml:space="preserve"> </w:t>
      </w:r>
      <w:r>
        <w:t>падеж;</w:t>
      </w:r>
      <w:r>
        <w:rPr>
          <w:spacing w:val="80"/>
        </w:rPr>
        <w:t xml:space="preserve"> </w:t>
      </w:r>
      <w:r>
        <w:t>склонять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единственном</w:t>
      </w:r>
      <w:r>
        <w:rPr>
          <w:spacing w:val="80"/>
        </w:rPr>
        <w:t xml:space="preserve"> </w:t>
      </w:r>
      <w:r>
        <w:t>числе имена существительные с ударными окончаниями;</w:t>
      </w:r>
    </w:p>
    <w:p w:rsidR="007A46EE" w:rsidRDefault="009E1D98">
      <w:pPr>
        <w:pStyle w:val="a3"/>
        <w:spacing w:line="357" w:lineRule="auto"/>
        <w:ind w:right="154" w:firstLine="710"/>
      </w:pPr>
      <w:r>
        <w:t>распознавать имена прилагательные; определять грамматические признаки имён прилагательных: род, число, падеж;</w:t>
      </w:r>
    </w:p>
    <w:p w:rsidR="007A46EE" w:rsidRDefault="009E1D98">
      <w:pPr>
        <w:pStyle w:val="a3"/>
        <w:spacing w:line="355" w:lineRule="auto"/>
        <w:ind w:right="167" w:firstLine="710"/>
      </w:pPr>
      <w: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7A46EE" w:rsidRDefault="009E1D98">
      <w:pPr>
        <w:pStyle w:val="a3"/>
        <w:ind w:left="1136"/>
      </w:pPr>
      <w:r>
        <w:t>расп</w:t>
      </w:r>
      <w:r>
        <w:t>ознавать</w:t>
      </w:r>
      <w:r>
        <w:rPr>
          <w:spacing w:val="79"/>
        </w:rPr>
        <w:t xml:space="preserve">  </w:t>
      </w:r>
      <w:r>
        <w:t>глаголы;</w:t>
      </w:r>
      <w:r>
        <w:rPr>
          <w:spacing w:val="79"/>
        </w:rPr>
        <w:t xml:space="preserve">  </w:t>
      </w:r>
      <w:r>
        <w:t>различать</w:t>
      </w:r>
      <w:r>
        <w:rPr>
          <w:spacing w:val="45"/>
          <w:w w:val="150"/>
        </w:rPr>
        <w:t xml:space="preserve">  </w:t>
      </w:r>
      <w:r>
        <w:t>глаголы,</w:t>
      </w:r>
      <w:r>
        <w:rPr>
          <w:spacing w:val="47"/>
          <w:w w:val="150"/>
        </w:rPr>
        <w:t xml:space="preserve">  </w:t>
      </w:r>
      <w:r>
        <w:t>отвечающие</w:t>
      </w:r>
      <w:r>
        <w:rPr>
          <w:spacing w:val="48"/>
          <w:w w:val="150"/>
        </w:rPr>
        <w:t xml:space="preserve">  </w:t>
      </w:r>
      <w:r>
        <w:t>на</w:t>
      </w:r>
      <w:r>
        <w:rPr>
          <w:spacing w:val="48"/>
          <w:w w:val="150"/>
        </w:rPr>
        <w:t xml:space="preserve">  </w:t>
      </w:r>
      <w:r>
        <w:rPr>
          <w:spacing w:val="-2"/>
        </w:rPr>
        <w:t>вопросы</w:t>
      </w:r>
    </w:p>
    <w:p w:rsidR="007A46EE" w:rsidRDefault="009E1D98">
      <w:pPr>
        <w:pStyle w:val="a3"/>
        <w:spacing w:before="139" w:line="355" w:lineRule="auto"/>
        <w:ind w:right="159"/>
      </w:pPr>
      <w:r>
        <w:t>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</w:t>
      </w:r>
      <w:r>
        <w:t xml:space="preserve"> – по родам;</w:t>
      </w:r>
    </w:p>
    <w:p w:rsidR="007A46EE" w:rsidRDefault="009E1D98">
      <w:pPr>
        <w:pStyle w:val="a3"/>
        <w:spacing w:before="1"/>
        <w:ind w:left="1136"/>
      </w:pPr>
      <w:r>
        <w:rPr>
          <w:spacing w:val="-2"/>
        </w:rPr>
        <w:t>распознавать</w:t>
      </w:r>
      <w:r>
        <w:rPr>
          <w:spacing w:val="-5"/>
        </w:rPr>
        <w:t xml:space="preserve"> </w:t>
      </w:r>
      <w:r>
        <w:rPr>
          <w:spacing w:val="-2"/>
        </w:rPr>
        <w:t>личные местоимения</w:t>
      </w:r>
      <w:r>
        <w:rPr>
          <w:spacing w:val="-1"/>
        </w:rPr>
        <w:t xml:space="preserve"> </w:t>
      </w:r>
      <w:r>
        <w:rPr>
          <w:spacing w:val="-2"/>
        </w:rPr>
        <w:t>(в</w:t>
      </w:r>
      <w:r>
        <w:rPr>
          <w:spacing w:val="-6"/>
        </w:rPr>
        <w:t xml:space="preserve"> </w:t>
      </w:r>
      <w:r>
        <w:rPr>
          <w:spacing w:val="-2"/>
        </w:rPr>
        <w:t>начальной</w:t>
      </w:r>
      <w:r>
        <w:rPr>
          <w:spacing w:val="2"/>
        </w:rPr>
        <w:t xml:space="preserve"> </w:t>
      </w:r>
      <w:r>
        <w:rPr>
          <w:spacing w:val="-2"/>
        </w:rPr>
        <w:t>форме);</w:t>
      </w:r>
    </w:p>
    <w:p w:rsidR="007A46EE" w:rsidRDefault="009E1D98">
      <w:pPr>
        <w:pStyle w:val="a3"/>
        <w:spacing w:before="154" w:line="357" w:lineRule="auto"/>
        <w:ind w:right="148" w:firstLine="710"/>
      </w:pPr>
      <w:r>
        <w:t>использовать</w:t>
      </w:r>
      <w:r>
        <w:rPr>
          <w:spacing w:val="40"/>
        </w:rPr>
        <w:t xml:space="preserve"> </w:t>
      </w:r>
      <w:r>
        <w:t>личные</w:t>
      </w:r>
      <w:r>
        <w:rPr>
          <w:spacing w:val="40"/>
        </w:rPr>
        <w:t xml:space="preserve"> </w:t>
      </w:r>
      <w:r>
        <w:t>местоимения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устранения</w:t>
      </w:r>
      <w:r>
        <w:rPr>
          <w:spacing w:val="40"/>
        </w:rPr>
        <w:t xml:space="preserve"> </w:t>
      </w:r>
      <w:r>
        <w:t>неоправданных</w:t>
      </w:r>
      <w:r>
        <w:rPr>
          <w:spacing w:val="40"/>
        </w:rPr>
        <w:t xml:space="preserve"> </w:t>
      </w:r>
      <w:r>
        <w:t>повторов в тексте;</w:t>
      </w:r>
    </w:p>
    <w:p w:rsidR="007A46EE" w:rsidRDefault="009E1D98">
      <w:pPr>
        <w:pStyle w:val="a3"/>
        <w:spacing w:before="1"/>
        <w:ind w:left="1136"/>
      </w:pPr>
      <w:r>
        <w:t>различать</w:t>
      </w:r>
      <w:r>
        <w:rPr>
          <w:spacing w:val="-16"/>
        </w:rPr>
        <w:t xml:space="preserve"> </w:t>
      </w:r>
      <w:r>
        <w:t>предлоги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приставки;</w:t>
      </w:r>
    </w:p>
    <w:p w:rsidR="007A46EE" w:rsidRDefault="009E1D98">
      <w:pPr>
        <w:pStyle w:val="a3"/>
        <w:spacing w:before="148"/>
        <w:ind w:left="1136"/>
      </w:pPr>
      <w:r>
        <w:t>определять</w:t>
      </w:r>
      <w:r>
        <w:rPr>
          <w:spacing w:val="79"/>
        </w:rPr>
        <w:t xml:space="preserve"> </w:t>
      </w:r>
      <w:r>
        <w:t>вид</w:t>
      </w:r>
      <w:r>
        <w:rPr>
          <w:spacing w:val="48"/>
          <w:w w:val="150"/>
        </w:rPr>
        <w:t xml:space="preserve"> </w:t>
      </w:r>
      <w:r>
        <w:t>предложения</w:t>
      </w:r>
      <w:r>
        <w:rPr>
          <w:spacing w:val="49"/>
          <w:w w:val="150"/>
        </w:rPr>
        <w:t xml:space="preserve"> </w:t>
      </w:r>
      <w:r>
        <w:t>по</w:t>
      </w:r>
      <w:r>
        <w:rPr>
          <w:spacing w:val="50"/>
          <w:w w:val="150"/>
        </w:rPr>
        <w:t xml:space="preserve"> </w:t>
      </w:r>
      <w:r>
        <w:t>цели</w:t>
      </w:r>
      <w:r>
        <w:rPr>
          <w:spacing w:val="77"/>
        </w:rPr>
        <w:t xml:space="preserve"> </w:t>
      </w:r>
      <w:r>
        <w:t>высказывания</w:t>
      </w:r>
      <w:r>
        <w:rPr>
          <w:spacing w:val="49"/>
          <w:w w:val="150"/>
        </w:rPr>
        <w:t xml:space="preserve"> </w:t>
      </w:r>
      <w:r>
        <w:t>и</w:t>
      </w:r>
      <w:r>
        <w:rPr>
          <w:spacing w:val="45"/>
          <w:w w:val="150"/>
        </w:rPr>
        <w:t xml:space="preserve"> </w:t>
      </w:r>
      <w:r>
        <w:t>по</w:t>
      </w:r>
      <w:r>
        <w:rPr>
          <w:spacing w:val="46"/>
          <w:w w:val="150"/>
        </w:rPr>
        <w:t xml:space="preserve"> </w:t>
      </w:r>
      <w:r>
        <w:rPr>
          <w:spacing w:val="-2"/>
        </w:rPr>
        <w:t>эмоциональной</w:t>
      </w:r>
    </w:p>
    <w:p w:rsidR="007A46EE" w:rsidRDefault="007A46EE">
      <w:pPr>
        <w:pStyle w:val="a3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jc w:val="left"/>
      </w:pPr>
      <w:r>
        <w:rPr>
          <w:spacing w:val="-2"/>
        </w:rPr>
        <w:t>окраске;</w:t>
      </w:r>
    </w:p>
    <w:p w:rsidR="007A46EE" w:rsidRDefault="009E1D98">
      <w:pPr>
        <w:pStyle w:val="a3"/>
        <w:spacing w:before="153" w:line="355" w:lineRule="auto"/>
        <w:ind w:right="138" w:firstLine="710"/>
      </w:pPr>
      <w:r>
        <w:t>находить</w:t>
      </w:r>
      <w:r>
        <w:rPr>
          <w:spacing w:val="80"/>
        </w:rPr>
        <w:t xml:space="preserve">  </w:t>
      </w:r>
      <w:r>
        <w:t>главные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второстепенные</w:t>
      </w:r>
      <w:r>
        <w:rPr>
          <w:spacing w:val="80"/>
        </w:rPr>
        <w:t xml:space="preserve">  </w:t>
      </w:r>
      <w:r>
        <w:t>(без</w:t>
      </w:r>
      <w:r>
        <w:rPr>
          <w:spacing w:val="80"/>
        </w:rPr>
        <w:t xml:space="preserve">  </w:t>
      </w:r>
      <w:r>
        <w:t>деления</w:t>
      </w:r>
      <w:r>
        <w:rPr>
          <w:spacing w:val="80"/>
        </w:rPr>
        <w:t xml:space="preserve">  </w:t>
      </w:r>
      <w:r>
        <w:t>на</w:t>
      </w:r>
      <w:r>
        <w:rPr>
          <w:spacing w:val="80"/>
        </w:rPr>
        <w:t xml:space="preserve">  </w:t>
      </w:r>
      <w:r>
        <w:t>виды)</w:t>
      </w:r>
      <w:r>
        <w:rPr>
          <w:spacing w:val="80"/>
        </w:rPr>
        <w:t xml:space="preserve"> </w:t>
      </w:r>
      <w:r>
        <w:t>члены предложения;</w:t>
      </w:r>
    </w:p>
    <w:p w:rsidR="007A46EE" w:rsidRDefault="009E1D98">
      <w:pPr>
        <w:pStyle w:val="a3"/>
        <w:spacing w:before="3"/>
        <w:ind w:left="1136"/>
      </w:pPr>
      <w:r>
        <w:rPr>
          <w:spacing w:val="-2"/>
        </w:rPr>
        <w:t>распознавать</w:t>
      </w:r>
      <w:r>
        <w:rPr>
          <w:spacing w:val="-5"/>
        </w:rPr>
        <w:t xml:space="preserve"> </w:t>
      </w:r>
      <w:r>
        <w:rPr>
          <w:spacing w:val="-2"/>
        </w:rPr>
        <w:t>распространённые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нераспространённые</w:t>
      </w:r>
      <w:r>
        <w:rPr>
          <w:spacing w:val="-1"/>
        </w:rPr>
        <w:t xml:space="preserve"> </w:t>
      </w:r>
      <w:r>
        <w:rPr>
          <w:spacing w:val="-2"/>
        </w:rPr>
        <w:t>предложения;</w:t>
      </w:r>
    </w:p>
    <w:p w:rsidR="007A46EE" w:rsidRDefault="009E1D98">
      <w:pPr>
        <w:pStyle w:val="a3"/>
        <w:spacing w:before="153" w:line="355" w:lineRule="auto"/>
        <w:ind w:right="141" w:firstLine="710"/>
      </w:pPr>
      <w:r>
        <w:t>находить место орфограммы в слове и между словами по изученным правилам;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</w:t>
      </w:r>
      <w:r>
        <w:t>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:rsidR="007A46EE" w:rsidRDefault="009E1D98">
      <w:pPr>
        <w:pStyle w:val="a3"/>
        <w:spacing w:before="3"/>
        <w:ind w:left="1136"/>
      </w:pPr>
      <w:r>
        <w:t>правильно</w:t>
      </w:r>
      <w:r>
        <w:rPr>
          <w:spacing w:val="-12"/>
        </w:rPr>
        <w:t xml:space="preserve"> </w:t>
      </w:r>
      <w:r>
        <w:t>списывать</w:t>
      </w:r>
      <w:r>
        <w:rPr>
          <w:spacing w:val="-16"/>
        </w:rPr>
        <w:t xml:space="preserve"> </w:t>
      </w:r>
      <w:r>
        <w:t>слова,</w:t>
      </w:r>
      <w:r>
        <w:rPr>
          <w:spacing w:val="-8"/>
        </w:rPr>
        <w:t xml:space="preserve"> </w:t>
      </w:r>
      <w:r>
        <w:t>предложения,</w:t>
      </w:r>
      <w:r>
        <w:rPr>
          <w:spacing w:val="-8"/>
        </w:rPr>
        <w:t xml:space="preserve"> </w:t>
      </w:r>
      <w:r>
        <w:t>тексты</w:t>
      </w:r>
      <w:r>
        <w:rPr>
          <w:spacing w:val="-10"/>
        </w:rPr>
        <w:t xml:space="preserve"> </w:t>
      </w:r>
      <w:r>
        <w:t>объёмом</w:t>
      </w:r>
      <w:r>
        <w:rPr>
          <w:spacing w:val="-9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более</w:t>
      </w:r>
      <w:r>
        <w:rPr>
          <w:spacing w:val="-14"/>
        </w:rPr>
        <w:t xml:space="preserve"> </w:t>
      </w:r>
      <w:r>
        <w:t>70</w:t>
      </w:r>
      <w:r>
        <w:rPr>
          <w:spacing w:val="-14"/>
        </w:rPr>
        <w:t xml:space="preserve"> </w:t>
      </w:r>
      <w:r>
        <w:rPr>
          <w:spacing w:val="-2"/>
        </w:rPr>
        <w:t>слов;</w:t>
      </w:r>
    </w:p>
    <w:p w:rsidR="007A46EE" w:rsidRDefault="009E1D98">
      <w:pPr>
        <w:pStyle w:val="a3"/>
        <w:spacing w:before="148" w:line="355" w:lineRule="auto"/>
        <w:ind w:right="156" w:firstLine="710"/>
      </w:pPr>
      <w:r>
        <w:t>писать под диктовку тексты объёмом не бол</w:t>
      </w:r>
      <w:r>
        <w:t>ее 65 слов с учётом изученных правил правописания;</w:t>
      </w:r>
    </w:p>
    <w:p w:rsidR="007A46EE" w:rsidRDefault="009E1D98">
      <w:pPr>
        <w:pStyle w:val="a3"/>
        <w:spacing w:before="3"/>
        <w:ind w:left="1136"/>
      </w:pPr>
      <w:r>
        <w:t>находить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исправлять</w:t>
      </w:r>
      <w:r>
        <w:rPr>
          <w:spacing w:val="-15"/>
        </w:rPr>
        <w:t xml:space="preserve"> </w:t>
      </w:r>
      <w:r>
        <w:t>ошибки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изученным</w:t>
      </w:r>
      <w:r>
        <w:rPr>
          <w:spacing w:val="-10"/>
        </w:rPr>
        <w:t xml:space="preserve"> </w:t>
      </w:r>
      <w:r>
        <w:rPr>
          <w:spacing w:val="-2"/>
        </w:rPr>
        <w:t>правилам;</w:t>
      </w:r>
    </w:p>
    <w:p w:rsidR="007A46EE" w:rsidRDefault="009E1D98">
      <w:pPr>
        <w:pStyle w:val="a3"/>
        <w:spacing w:before="153" w:line="355" w:lineRule="auto"/>
        <w:ind w:left="1136" w:right="155"/>
      </w:pPr>
      <w:r>
        <w:t>понимать тексты разных типов, находить в тексте заданную информацию; формулировать</w:t>
      </w:r>
      <w:r>
        <w:rPr>
          <w:spacing w:val="80"/>
        </w:rPr>
        <w:t xml:space="preserve"> </w:t>
      </w:r>
      <w:r>
        <w:t>устно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письменно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прочитанной</w:t>
      </w:r>
      <w:r>
        <w:rPr>
          <w:spacing w:val="80"/>
        </w:rPr>
        <w:t xml:space="preserve"> </w:t>
      </w:r>
      <w:r>
        <w:t>(услышанной)</w:t>
      </w:r>
    </w:p>
    <w:p w:rsidR="007A46EE" w:rsidRDefault="009E1D98">
      <w:pPr>
        <w:pStyle w:val="a3"/>
        <w:spacing w:before="3"/>
      </w:pPr>
      <w:r>
        <w:t>информации</w:t>
      </w:r>
      <w:r>
        <w:rPr>
          <w:spacing w:val="-18"/>
        </w:rPr>
        <w:t xml:space="preserve"> </w:t>
      </w:r>
      <w:r>
        <w:t>простые</w:t>
      </w:r>
      <w:r>
        <w:rPr>
          <w:spacing w:val="-12"/>
        </w:rPr>
        <w:t xml:space="preserve"> </w:t>
      </w:r>
      <w:r>
        <w:t>выводы</w:t>
      </w:r>
      <w:r>
        <w:rPr>
          <w:spacing w:val="-12"/>
        </w:rPr>
        <w:t xml:space="preserve"> </w:t>
      </w:r>
      <w:r>
        <w:t>(1–2</w:t>
      </w:r>
      <w:r>
        <w:rPr>
          <w:spacing w:val="-18"/>
        </w:rPr>
        <w:t xml:space="preserve"> </w:t>
      </w:r>
      <w:r>
        <w:rPr>
          <w:spacing w:val="-2"/>
        </w:rPr>
        <w:t>предложения);</w:t>
      </w:r>
    </w:p>
    <w:p w:rsidR="007A46EE" w:rsidRDefault="009E1D98">
      <w:pPr>
        <w:pStyle w:val="a3"/>
        <w:spacing w:before="148" w:line="355" w:lineRule="auto"/>
        <w:ind w:right="145" w:firstLine="710"/>
      </w:pPr>
      <w:r>
        <w:t>строить</w:t>
      </w:r>
      <w:r>
        <w:rPr>
          <w:spacing w:val="80"/>
          <w:w w:val="150"/>
        </w:rPr>
        <w:t xml:space="preserve">  </w:t>
      </w:r>
      <w:r>
        <w:t>устное</w:t>
      </w:r>
      <w:r>
        <w:rPr>
          <w:spacing w:val="80"/>
          <w:w w:val="150"/>
        </w:rPr>
        <w:t xml:space="preserve">  </w:t>
      </w:r>
      <w:r>
        <w:t>диалогическое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монологическое</w:t>
      </w:r>
      <w:r>
        <w:rPr>
          <w:spacing w:val="80"/>
          <w:w w:val="150"/>
        </w:rPr>
        <w:t xml:space="preserve">  </w:t>
      </w:r>
      <w:r>
        <w:t>высказывания (3–5</w:t>
      </w:r>
      <w:r>
        <w:rPr>
          <w:spacing w:val="78"/>
        </w:rPr>
        <w:t xml:space="preserve">  </w:t>
      </w:r>
      <w:r>
        <w:t>предложений</w:t>
      </w:r>
      <w:r>
        <w:rPr>
          <w:spacing w:val="78"/>
        </w:rPr>
        <w:t xml:space="preserve">  </w:t>
      </w:r>
      <w:r>
        <w:t>на</w:t>
      </w:r>
      <w:r>
        <w:rPr>
          <w:spacing w:val="79"/>
        </w:rPr>
        <w:t xml:space="preserve">  </w:t>
      </w:r>
      <w:r>
        <w:t>определённую</w:t>
      </w:r>
      <w:r>
        <w:rPr>
          <w:spacing w:val="78"/>
        </w:rPr>
        <w:t xml:space="preserve">  </w:t>
      </w:r>
      <w:r>
        <w:t>тему,</w:t>
      </w:r>
      <w:r>
        <w:rPr>
          <w:spacing w:val="80"/>
        </w:rPr>
        <w:t xml:space="preserve">  </w:t>
      </w:r>
      <w:r>
        <w:t>по</w:t>
      </w:r>
      <w:r>
        <w:rPr>
          <w:spacing w:val="76"/>
        </w:rPr>
        <w:t xml:space="preserve">  </w:t>
      </w:r>
      <w:r>
        <w:t>результатам</w:t>
      </w:r>
      <w:r>
        <w:rPr>
          <w:spacing w:val="80"/>
        </w:rPr>
        <w:t xml:space="preserve">  </w:t>
      </w:r>
      <w:r>
        <w:t xml:space="preserve">наблюдений) с соблюдением орфоэпических норм, правильной интонации; создавать небольшие устные и </w:t>
      </w:r>
      <w:r>
        <w:t>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7A46EE" w:rsidRDefault="009E1D98">
      <w:pPr>
        <w:pStyle w:val="a3"/>
        <w:spacing w:line="357" w:lineRule="auto"/>
        <w:ind w:right="163" w:firstLine="710"/>
      </w:pPr>
      <w:r>
        <w:t>определять связь предложений в тексте (с помощью личных местоимений, синонимов, союзов «и», «а», «но»);</w:t>
      </w:r>
    </w:p>
    <w:p w:rsidR="007A46EE" w:rsidRDefault="009E1D98">
      <w:pPr>
        <w:pStyle w:val="a3"/>
        <w:spacing w:line="318" w:lineRule="exact"/>
        <w:ind w:left="1136"/>
      </w:pPr>
      <w:r>
        <w:t>определят</w:t>
      </w:r>
      <w:r>
        <w:t>ь</w:t>
      </w:r>
      <w:r>
        <w:rPr>
          <w:spacing w:val="-18"/>
        </w:rPr>
        <w:t xml:space="preserve"> </w:t>
      </w:r>
      <w:r>
        <w:t>ключевые</w:t>
      </w:r>
      <w:r>
        <w:rPr>
          <w:spacing w:val="-13"/>
        </w:rPr>
        <w:t xml:space="preserve"> </w:t>
      </w:r>
      <w:r>
        <w:t>слова</w:t>
      </w:r>
      <w:r>
        <w:rPr>
          <w:spacing w:val="-12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rPr>
          <w:spacing w:val="-2"/>
        </w:rPr>
        <w:t>тексте;</w:t>
      </w:r>
    </w:p>
    <w:p w:rsidR="007A46EE" w:rsidRDefault="009E1D98">
      <w:pPr>
        <w:pStyle w:val="a3"/>
        <w:spacing w:before="147"/>
        <w:ind w:left="1136"/>
      </w:pPr>
      <w:r>
        <w:t>определять</w:t>
      </w:r>
      <w:r>
        <w:rPr>
          <w:spacing w:val="-18"/>
        </w:rPr>
        <w:t xml:space="preserve"> </w:t>
      </w:r>
      <w:r>
        <w:t>тему</w:t>
      </w:r>
      <w:r>
        <w:rPr>
          <w:spacing w:val="-17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основную</w:t>
      </w:r>
      <w:r>
        <w:rPr>
          <w:spacing w:val="-11"/>
        </w:rPr>
        <w:t xml:space="preserve"> </w:t>
      </w:r>
      <w:r>
        <w:t>мысль</w:t>
      </w:r>
      <w:r>
        <w:rPr>
          <w:spacing w:val="-16"/>
        </w:rPr>
        <w:t xml:space="preserve"> </w:t>
      </w:r>
      <w:r>
        <w:rPr>
          <w:spacing w:val="-2"/>
        </w:rPr>
        <w:t>текста;</w:t>
      </w:r>
    </w:p>
    <w:p w:rsidR="007A46EE" w:rsidRDefault="009E1D98">
      <w:pPr>
        <w:pStyle w:val="a3"/>
        <w:spacing w:before="154" w:line="357" w:lineRule="auto"/>
        <w:ind w:right="153" w:firstLine="710"/>
      </w:pPr>
      <w:r>
        <w:t>выявлять</w:t>
      </w:r>
      <w:r>
        <w:rPr>
          <w:spacing w:val="80"/>
        </w:rPr>
        <w:t xml:space="preserve"> </w:t>
      </w:r>
      <w:r>
        <w:t>части</w:t>
      </w:r>
      <w:r>
        <w:rPr>
          <w:spacing w:val="80"/>
        </w:rPr>
        <w:t xml:space="preserve"> </w:t>
      </w:r>
      <w:r>
        <w:t>текста</w:t>
      </w:r>
      <w:r>
        <w:rPr>
          <w:spacing w:val="80"/>
        </w:rPr>
        <w:t xml:space="preserve"> </w:t>
      </w:r>
      <w:r>
        <w:t>(абзацы)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отражать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помощью</w:t>
      </w:r>
      <w:r>
        <w:rPr>
          <w:spacing w:val="80"/>
        </w:rPr>
        <w:t xml:space="preserve"> </w:t>
      </w:r>
      <w:r>
        <w:t>ключевых</w:t>
      </w:r>
      <w:r>
        <w:rPr>
          <w:spacing w:val="80"/>
        </w:rPr>
        <w:t xml:space="preserve"> </w:t>
      </w:r>
      <w:r>
        <w:t>слов или предложений их смысловое содержание;</w:t>
      </w:r>
    </w:p>
    <w:p w:rsidR="007A46EE" w:rsidRDefault="009E1D98">
      <w:pPr>
        <w:pStyle w:val="a3"/>
        <w:spacing w:before="1"/>
        <w:ind w:left="1136"/>
      </w:pPr>
      <w:r>
        <w:t>составлять</w:t>
      </w:r>
      <w:r>
        <w:rPr>
          <w:spacing w:val="-18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текста,</w:t>
      </w:r>
      <w:r>
        <w:rPr>
          <w:spacing w:val="-8"/>
        </w:rPr>
        <w:t xml:space="preserve"> </w:t>
      </w:r>
      <w:r>
        <w:t>создавать</w:t>
      </w:r>
      <w:r>
        <w:rPr>
          <w:spacing w:val="-1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нему</w:t>
      </w:r>
      <w:r>
        <w:rPr>
          <w:spacing w:val="-18"/>
        </w:rPr>
        <w:t xml:space="preserve"> </w:t>
      </w:r>
      <w:r>
        <w:t>текст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корректировать</w:t>
      </w:r>
      <w:r>
        <w:rPr>
          <w:spacing w:val="-16"/>
        </w:rPr>
        <w:t xml:space="preserve"> </w:t>
      </w:r>
      <w:r>
        <w:rPr>
          <w:spacing w:val="-2"/>
        </w:rPr>
        <w:t>текст;</w:t>
      </w:r>
    </w:p>
    <w:p w:rsidR="007A46EE" w:rsidRDefault="009E1D98">
      <w:pPr>
        <w:pStyle w:val="a3"/>
        <w:spacing w:before="148"/>
        <w:ind w:left="1136"/>
      </w:pPr>
      <w:r>
        <w:t>писать</w:t>
      </w:r>
      <w:r>
        <w:rPr>
          <w:spacing w:val="9"/>
        </w:rPr>
        <w:t xml:space="preserve"> </w:t>
      </w:r>
      <w:r>
        <w:t>подробное</w:t>
      </w:r>
      <w:r>
        <w:rPr>
          <w:spacing w:val="17"/>
        </w:rPr>
        <w:t xml:space="preserve"> </w:t>
      </w:r>
      <w:r>
        <w:t>изложение</w:t>
      </w:r>
      <w:r>
        <w:rPr>
          <w:spacing w:val="17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заданному,</w:t>
      </w:r>
      <w:r>
        <w:rPr>
          <w:spacing w:val="18"/>
        </w:rPr>
        <w:t xml:space="preserve"> </w:t>
      </w:r>
      <w:r>
        <w:t>коллективно</w:t>
      </w:r>
      <w:r>
        <w:rPr>
          <w:spacing w:val="17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rPr>
          <w:spacing w:val="-2"/>
        </w:rPr>
        <w:t>самостоятельно</w:t>
      </w:r>
    </w:p>
    <w:p w:rsidR="007A46EE" w:rsidRDefault="007A46EE">
      <w:pPr>
        <w:pStyle w:val="a3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rPr>
          <w:spacing w:val="-2"/>
        </w:rPr>
        <w:t>составленному</w:t>
      </w:r>
      <w:r>
        <w:rPr>
          <w:spacing w:val="-7"/>
        </w:rPr>
        <w:t xml:space="preserve"> </w:t>
      </w:r>
      <w:r>
        <w:rPr>
          <w:spacing w:val="-2"/>
        </w:rPr>
        <w:t>плану;</w:t>
      </w:r>
    </w:p>
    <w:p w:rsidR="007A46EE" w:rsidRDefault="009E1D98">
      <w:pPr>
        <w:pStyle w:val="a3"/>
        <w:spacing w:before="153" w:line="355" w:lineRule="auto"/>
        <w:ind w:right="148" w:firstLine="710"/>
      </w:pPr>
      <w: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7A46EE" w:rsidRDefault="009E1D98">
      <w:pPr>
        <w:pStyle w:val="a3"/>
        <w:spacing w:before="3"/>
        <w:ind w:left="1136"/>
      </w:pPr>
      <w:r>
        <w:t>уточнять</w:t>
      </w:r>
      <w:r>
        <w:rPr>
          <w:spacing w:val="-18"/>
        </w:rPr>
        <w:t xml:space="preserve"> </w:t>
      </w:r>
      <w:r>
        <w:t>значение</w:t>
      </w:r>
      <w:r>
        <w:rPr>
          <w:spacing w:val="-14"/>
        </w:rPr>
        <w:t xml:space="preserve"> </w:t>
      </w:r>
      <w:r>
        <w:t>слова</w:t>
      </w:r>
      <w:r>
        <w:rPr>
          <w:spacing w:val="-11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помощью</w:t>
      </w:r>
      <w:r>
        <w:rPr>
          <w:spacing w:val="-18"/>
        </w:rPr>
        <w:t xml:space="preserve"> </w:t>
      </w:r>
      <w:r>
        <w:t>толкового</w:t>
      </w:r>
      <w:r>
        <w:rPr>
          <w:spacing w:val="-16"/>
        </w:rPr>
        <w:t xml:space="preserve"> </w:t>
      </w:r>
      <w:r>
        <w:rPr>
          <w:spacing w:val="-2"/>
        </w:rPr>
        <w:t>словаря.</w:t>
      </w:r>
    </w:p>
    <w:p w:rsidR="007A46EE" w:rsidRDefault="009E1D98">
      <w:pPr>
        <w:pStyle w:val="a5"/>
        <w:numPr>
          <w:ilvl w:val="2"/>
          <w:numId w:val="77"/>
        </w:numPr>
        <w:tabs>
          <w:tab w:val="left" w:pos="2111"/>
        </w:tabs>
        <w:spacing w:before="153" w:line="355" w:lineRule="auto"/>
        <w:ind w:left="425" w:right="159" w:firstLine="710"/>
        <w:jc w:val="both"/>
        <w:rPr>
          <w:sz w:val="28"/>
        </w:rPr>
      </w:pPr>
      <w:r>
        <w:rPr>
          <w:sz w:val="28"/>
        </w:rPr>
        <w:t>Предметные результаты изучения русского языка. К концу обучения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4 классе обучающийся научится:</w:t>
      </w:r>
    </w:p>
    <w:p w:rsidR="007A46EE" w:rsidRDefault="009E1D98">
      <w:pPr>
        <w:pStyle w:val="a3"/>
        <w:spacing w:line="355" w:lineRule="auto"/>
        <w:ind w:right="142" w:firstLine="710"/>
      </w:pPr>
      <w:r>
        <w:t>осознавать многообразие языков и культур на территории Российской Федерации, осознавать язык как одну из главных духовно-нравственны</w:t>
      </w:r>
      <w:r>
        <w:t xml:space="preserve">х ценностей </w:t>
      </w:r>
      <w:r>
        <w:rPr>
          <w:spacing w:val="-2"/>
        </w:rPr>
        <w:t>народа;</w:t>
      </w:r>
    </w:p>
    <w:p w:rsidR="007A46EE" w:rsidRDefault="009E1D98">
      <w:pPr>
        <w:pStyle w:val="a3"/>
        <w:ind w:left="1136"/>
      </w:pPr>
      <w:r>
        <w:t>объяснять</w:t>
      </w:r>
      <w:r>
        <w:rPr>
          <w:spacing w:val="-18"/>
        </w:rPr>
        <w:t xml:space="preserve"> </w:t>
      </w:r>
      <w:r>
        <w:t>роль</w:t>
      </w:r>
      <w:r>
        <w:rPr>
          <w:spacing w:val="-17"/>
        </w:rPr>
        <w:t xml:space="preserve"> </w:t>
      </w:r>
      <w:r>
        <w:t>языка</w:t>
      </w:r>
      <w:r>
        <w:rPr>
          <w:spacing w:val="-12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средства</w:t>
      </w:r>
      <w:r>
        <w:rPr>
          <w:spacing w:val="-10"/>
        </w:rPr>
        <w:t xml:space="preserve"> </w:t>
      </w:r>
      <w:r>
        <w:rPr>
          <w:spacing w:val="-2"/>
        </w:rPr>
        <w:t>общения;</w:t>
      </w:r>
    </w:p>
    <w:p w:rsidR="007A46EE" w:rsidRDefault="009E1D98">
      <w:pPr>
        <w:pStyle w:val="a3"/>
        <w:spacing w:before="153" w:line="355" w:lineRule="auto"/>
        <w:ind w:right="151" w:firstLine="710"/>
      </w:pPr>
      <w:r>
        <w:t>объяснять роль русского языка как государственного языка Российской Федерации и языка межнационального общения;</w:t>
      </w:r>
    </w:p>
    <w:p w:rsidR="007A46EE" w:rsidRDefault="009E1D98">
      <w:pPr>
        <w:pStyle w:val="a3"/>
        <w:spacing w:line="355" w:lineRule="auto"/>
        <w:ind w:right="150" w:firstLine="710"/>
      </w:pPr>
      <w:r>
        <w:t>осознавать правильную устную и письменную речь как показатель общей культуры человека;</w:t>
      </w:r>
    </w:p>
    <w:p w:rsidR="007A46EE" w:rsidRDefault="009E1D98">
      <w:pPr>
        <w:pStyle w:val="a3"/>
        <w:spacing w:line="355" w:lineRule="auto"/>
        <w:ind w:right="151" w:firstLine="710"/>
      </w:pPr>
      <w:r>
        <w:t>проводить</w:t>
      </w:r>
      <w:r>
        <w:rPr>
          <w:spacing w:val="79"/>
        </w:rPr>
        <w:t xml:space="preserve"> </w:t>
      </w:r>
      <w:r>
        <w:t>звуко­буквенный</w:t>
      </w:r>
      <w:r>
        <w:rPr>
          <w:spacing w:val="80"/>
        </w:rPr>
        <w:t xml:space="preserve"> </w:t>
      </w:r>
      <w:r>
        <w:t>разбор</w:t>
      </w:r>
      <w:r>
        <w:rPr>
          <w:spacing w:val="80"/>
        </w:rPr>
        <w:t xml:space="preserve"> </w:t>
      </w:r>
      <w:r>
        <w:t>слов</w:t>
      </w:r>
      <w:r>
        <w:rPr>
          <w:spacing w:val="79"/>
        </w:rPr>
        <w:t xml:space="preserve"> </w:t>
      </w:r>
      <w:r>
        <w:t>(в</w:t>
      </w:r>
      <w:r>
        <w:rPr>
          <w:spacing w:val="78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предложенным в учебнике алгоритмом);</w:t>
      </w:r>
    </w:p>
    <w:p w:rsidR="007A46EE" w:rsidRDefault="009E1D98">
      <w:pPr>
        <w:pStyle w:val="a3"/>
        <w:spacing w:line="355" w:lineRule="auto"/>
        <w:ind w:right="160" w:firstLine="710"/>
      </w:pPr>
      <w:r>
        <w:t>подбирать к предложенным словам синонимы; подбирать к предложенным словам ан</w:t>
      </w:r>
      <w:r>
        <w:t>тонимы;</w:t>
      </w:r>
    </w:p>
    <w:p w:rsidR="007A46EE" w:rsidRDefault="009E1D98">
      <w:pPr>
        <w:pStyle w:val="a3"/>
        <w:spacing w:line="357" w:lineRule="auto"/>
        <w:ind w:right="158" w:firstLine="710"/>
      </w:pPr>
      <w:r>
        <w:t>выявлять в речи слова, значение которых требует уточнения, определять значение слова по контексту;</w:t>
      </w:r>
    </w:p>
    <w:p w:rsidR="007A46EE" w:rsidRDefault="009E1D98">
      <w:pPr>
        <w:pStyle w:val="a3"/>
        <w:spacing w:line="355" w:lineRule="auto"/>
        <w:ind w:right="150" w:firstLine="710"/>
      </w:pPr>
      <w: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7A46EE" w:rsidRDefault="009E1D98">
      <w:pPr>
        <w:pStyle w:val="a3"/>
        <w:spacing w:line="357" w:lineRule="auto"/>
        <w:ind w:right="161" w:firstLine="710"/>
      </w:pPr>
      <w: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7A46EE" w:rsidRDefault="009E1D98">
      <w:pPr>
        <w:pStyle w:val="a3"/>
        <w:spacing w:line="355" w:lineRule="auto"/>
        <w:ind w:right="144" w:firstLine="710"/>
      </w:pPr>
      <w:r>
        <w:t>определять грамматические признаки имён существительных: склонение, род, число, падеж; проводить разбор имени существительн</w:t>
      </w:r>
      <w:r>
        <w:t>ого как части речи;</w:t>
      </w:r>
    </w:p>
    <w:p w:rsidR="007A46EE" w:rsidRDefault="009E1D98">
      <w:pPr>
        <w:pStyle w:val="a3"/>
        <w:spacing w:line="355" w:lineRule="auto"/>
        <w:ind w:right="147" w:firstLine="710"/>
      </w:pPr>
      <w:r>
        <w:t>определять</w:t>
      </w:r>
      <w:r>
        <w:rPr>
          <w:spacing w:val="80"/>
          <w:w w:val="150"/>
        </w:rPr>
        <w:t xml:space="preserve">  </w:t>
      </w:r>
      <w:r>
        <w:t>грамматические</w:t>
      </w:r>
      <w:r>
        <w:rPr>
          <w:spacing w:val="80"/>
          <w:w w:val="150"/>
        </w:rPr>
        <w:t xml:space="preserve">  </w:t>
      </w:r>
      <w:r>
        <w:t>признаки</w:t>
      </w:r>
      <w:r>
        <w:rPr>
          <w:spacing w:val="80"/>
          <w:w w:val="150"/>
        </w:rPr>
        <w:t xml:space="preserve">  </w:t>
      </w:r>
      <w:r>
        <w:t>имён</w:t>
      </w:r>
      <w:r>
        <w:rPr>
          <w:spacing w:val="80"/>
          <w:w w:val="150"/>
        </w:rPr>
        <w:t xml:space="preserve">  </w:t>
      </w:r>
      <w:r>
        <w:t>прилагательных:</w:t>
      </w:r>
      <w:r>
        <w:rPr>
          <w:spacing w:val="80"/>
          <w:w w:val="150"/>
        </w:rPr>
        <w:t xml:space="preserve">  </w:t>
      </w:r>
      <w:r>
        <w:t>род (в</w:t>
      </w:r>
      <w:r>
        <w:rPr>
          <w:spacing w:val="-1"/>
        </w:rPr>
        <w:t xml:space="preserve"> </w:t>
      </w:r>
      <w:r>
        <w:t>единственном числе), число, падеж; проводить</w:t>
      </w:r>
      <w:r>
        <w:rPr>
          <w:spacing w:val="-1"/>
        </w:rPr>
        <w:t xml:space="preserve"> </w:t>
      </w:r>
      <w:r>
        <w:t>разбор имени прилагательного как части речи;</w:t>
      </w:r>
    </w:p>
    <w:p w:rsidR="007A46EE" w:rsidRDefault="009E1D98">
      <w:pPr>
        <w:pStyle w:val="a3"/>
        <w:ind w:left="1136"/>
      </w:pPr>
      <w:r>
        <w:t>устанавливать</w:t>
      </w:r>
      <w:r>
        <w:rPr>
          <w:spacing w:val="58"/>
        </w:rPr>
        <w:t xml:space="preserve">  </w:t>
      </w:r>
      <w:r>
        <w:t>(находить)</w:t>
      </w:r>
      <w:r>
        <w:rPr>
          <w:spacing w:val="62"/>
        </w:rPr>
        <w:t xml:space="preserve">  </w:t>
      </w:r>
      <w:r>
        <w:t>неопределённую</w:t>
      </w:r>
      <w:r>
        <w:rPr>
          <w:spacing w:val="58"/>
        </w:rPr>
        <w:t xml:space="preserve">  </w:t>
      </w:r>
      <w:r>
        <w:t>форму</w:t>
      </w:r>
      <w:r>
        <w:rPr>
          <w:spacing w:val="57"/>
        </w:rPr>
        <w:t xml:space="preserve">  </w:t>
      </w:r>
      <w:r>
        <w:t>глагола;</w:t>
      </w:r>
      <w:r>
        <w:rPr>
          <w:spacing w:val="63"/>
        </w:rPr>
        <w:t xml:space="preserve">  </w:t>
      </w:r>
      <w:r>
        <w:rPr>
          <w:spacing w:val="-2"/>
        </w:rPr>
        <w:t>определять</w:t>
      </w:r>
    </w:p>
    <w:p w:rsidR="007A46EE" w:rsidRDefault="007A46EE">
      <w:pPr>
        <w:pStyle w:val="a3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3"/>
      </w:pPr>
      <w:r>
        <w:t>грамматические</w:t>
      </w:r>
      <w:r>
        <w:rPr>
          <w:spacing w:val="40"/>
        </w:rPr>
        <w:t xml:space="preserve">  </w:t>
      </w:r>
      <w:r>
        <w:t>признаки</w:t>
      </w:r>
      <w:r>
        <w:rPr>
          <w:spacing w:val="40"/>
        </w:rPr>
        <w:t xml:space="preserve">  </w:t>
      </w:r>
      <w:r>
        <w:t>глаголов:</w:t>
      </w:r>
      <w:r>
        <w:rPr>
          <w:spacing w:val="40"/>
        </w:rPr>
        <w:t xml:space="preserve">  </w:t>
      </w:r>
      <w:r>
        <w:t>спряжение,</w:t>
      </w:r>
      <w:r>
        <w:rPr>
          <w:spacing w:val="40"/>
        </w:rPr>
        <w:t xml:space="preserve">  </w:t>
      </w:r>
      <w:r>
        <w:t>время,</w:t>
      </w:r>
      <w:r>
        <w:rPr>
          <w:spacing w:val="40"/>
        </w:rPr>
        <w:t xml:space="preserve">  </w:t>
      </w:r>
      <w:r>
        <w:t>лицо</w:t>
      </w:r>
      <w:r>
        <w:rPr>
          <w:spacing w:val="40"/>
        </w:rPr>
        <w:t xml:space="preserve">  </w:t>
      </w:r>
      <w:r>
        <w:t>(в</w:t>
      </w:r>
      <w:r>
        <w:rPr>
          <w:spacing w:val="40"/>
        </w:rPr>
        <w:t xml:space="preserve">  </w:t>
      </w:r>
      <w:r>
        <w:t>настоящем</w:t>
      </w:r>
      <w:r>
        <w:rPr>
          <w:spacing w:val="80"/>
          <w:w w:val="150"/>
        </w:rPr>
        <w:t xml:space="preserve"> </w:t>
      </w:r>
      <w:r>
        <w:t>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7A46EE" w:rsidRDefault="009E1D98">
      <w:pPr>
        <w:pStyle w:val="a3"/>
        <w:spacing w:line="355" w:lineRule="auto"/>
        <w:ind w:right="138" w:firstLine="710"/>
      </w:pPr>
      <w:r>
        <w:t>определять грамматические признаки личного местоимения в началь</w:t>
      </w:r>
      <w:r>
        <w:t>ной форме: лицо, число, род (у местоимений 3­го лица в единственном числе); использовать</w:t>
      </w:r>
      <w:r>
        <w:rPr>
          <w:spacing w:val="40"/>
        </w:rPr>
        <w:t xml:space="preserve">  </w:t>
      </w:r>
      <w:r>
        <w:t>личные</w:t>
      </w:r>
      <w:r>
        <w:rPr>
          <w:spacing w:val="40"/>
        </w:rPr>
        <w:t xml:space="preserve">  </w:t>
      </w:r>
      <w:r>
        <w:t>местоимения</w:t>
      </w:r>
      <w:r>
        <w:rPr>
          <w:spacing w:val="40"/>
        </w:rPr>
        <w:t xml:space="preserve">  </w:t>
      </w:r>
      <w:r>
        <w:t>для</w:t>
      </w:r>
      <w:r>
        <w:rPr>
          <w:spacing w:val="40"/>
        </w:rPr>
        <w:t xml:space="preserve">  </w:t>
      </w:r>
      <w:r>
        <w:t>устранения</w:t>
      </w:r>
      <w:r>
        <w:rPr>
          <w:spacing w:val="40"/>
        </w:rPr>
        <w:t xml:space="preserve">  </w:t>
      </w:r>
      <w:r>
        <w:t>неоправданных</w:t>
      </w:r>
      <w:r>
        <w:rPr>
          <w:spacing w:val="40"/>
        </w:rPr>
        <w:t xml:space="preserve">  </w:t>
      </w:r>
      <w:r>
        <w:t>повторов в тексте;</w:t>
      </w:r>
    </w:p>
    <w:p w:rsidR="007A46EE" w:rsidRDefault="009E1D98">
      <w:pPr>
        <w:pStyle w:val="a3"/>
        <w:spacing w:line="317" w:lineRule="exact"/>
        <w:ind w:left="1136"/>
      </w:pPr>
      <w:r>
        <w:t>различать</w:t>
      </w:r>
      <w:r>
        <w:rPr>
          <w:spacing w:val="-18"/>
        </w:rPr>
        <w:t xml:space="preserve"> </w:t>
      </w:r>
      <w:r>
        <w:t>предложение,</w:t>
      </w:r>
      <w:r>
        <w:rPr>
          <w:spacing w:val="-17"/>
        </w:rPr>
        <w:t xml:space="preserve"> </w:t>
      </w:r>
      <w:r>
        <w:t>словосочетание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2"/>
        </w:rPr>
        <w:t>слово;</w:t>
      </w:r>
    </w:p>
    <w:p w:rsidR="007A46EE" w:rsidRDefault="009E1D98">
      <w:pPr>
        <w:pStyle w:val="a3"/>
        <w:spacing w:before="154" w:line="357" w:lineRule="auto"/>
        <w:ind w:right="159" w:firstLine="710"/>
      </w:pPr>
      <w:r>
        <w:t>классифицировать предложения по цели высказыван</w:t>
      </w:r>
      <w:r>
        <w:t xml:space="preserve">ия и по эмоциональной </w:t>
      </w:r>
      <w:r>
        <w:rPr>
          <w:spacing w:val="-2"/>
        </w:rPr>
        <w:t>окраске;</w:t>
      </w:r>
    </w:p>
    <w:p w:rsidR="007A46EE" w:rsidRDefault="009E1D98">
      <w:pPr>
        <w:pStyle w:val="a3"/>
        <w:spacing w:line="318" w:lineRule="exact"/>
        <w:ind w:left="1136"/>
      </w:pPr>
      <w:r>
        <w:rPr>
          <w:spacing w:val="-2"/>
        </w:rPr>
        <w:t>различать</w:t>
      </w:r>
      <w:r>
        <w:rPr>
          <w:spacing w:val="-4"/>
        </w:rPr>
        <w:t xml:space="preserve"> </w:t>
      </w:r>
      <w:r>
        <w:rPr>
          <w:spacing w:val="-2"/>
        </w:rPr>
        <w:t>распространённые</w:t>
      </w:r>
      <w:r>
        <w:t xml:space="preserve"> </w:t>
      </w:r>
      <w:r>
        <w:rPr>
          <w:spacing w:val="-2"/>
        </w:rPr>
        <w:t>и нераспространённые</w:t>
      </w:r>
      <w:r>
        <w:rPr>
          <w:spacing w:val="-1"/>
        </w:rPr>
        <w:t xml:space="preserve"> </w:t>
      </w:r>
      <w:r>
        <w:rPr>
          <w:spacing w:val="-2"/>
        </w:rPr>
        <w:t>предложения;</w:t>
      </w:r>
    </w:p>
    <w:p w:rsidR="007A46EE" w:rsidRDefault="009E1D98">
      <w:pPr>
        <w:pStyle w:val="a3"/>
        <w:spacing w:before="148" w:line="355" w:lineRule="auto"/>
        <w:ind w:right="144" w:firstLine="710"/>
      </w:pPr>
      <w:r>
        <w:t>распознавать предложения с однородными членами; составлять предложения</w:t>
      </w:r>
      <w:r>
        <w:rPr>
          <w:spacing w:val="4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однородными</w:t>
      </w:r>
      <w:r>
        <w:rPr>
          <w:spacing w:val="80"/>
          <w:w w:val="150"/>
        </w:rPr>
        <w:t xml:space="preserve"> </w:t>
      </w:r>
      <w:r>
        <w:t>членами;</w:t>
      </w:r>
      <w:r>
        <w:rPr>
          <w:spacing w:val="80"/>
          <w:w w:val="150"/>
        </w:rPr>
        <w:t xml:space="preserve"> </w:t>
      </w:r>
      <w:r>
        <w:t>использовать</w:t>
      </w:r>
      <w:r>
        <w:rPr>
          <w:spacing w:val="80"/>
          <w:w w:val="150"/>
        </w:rPr>
        <w:t xml:space="preserve"> </w:t>
      </w:r>
      <w:r>
        <w:t>предложения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однородными</w:t>
      </w:r>
      <w:r>
        <w:rPr>
          <w:spacing w:val="80"/>
          <w:w w:val="150"/>
        </w:rPr>
        <w:t xml:space="preserve"> </w:t>
      </w:r>
      <w:r>
        <w:t>членами в речи;</w:t>
      </w:r>
    </w:p>
    <w:p w:rsidR="007A46EE" w:rsidRDefault="009E1D98">
      <w:pPr>
        <w:pStyle w:val="a3"/>
        <w:spacing w:before="6" w:line="355" w:lineRule="auto"/>
        <w:ind w:right="130" w:firstLine="710"/>
      </w:pPr>
      <w:r>
        <w:t>разграничивать простые распространённые и сложные предложения, состоящие</w:t>
      </w:r>
      <w:r>
        <w:rPr>
          <w:spacing w:val="40"/>
        </w:rPr>
        <w:t xml:space="preserve">  </w:t>
      </w:r>
      <w:r>
        <w:t>из</w:t>
      </w:r>
      <w:r>
        <w:rPr>
          <w:spacing w:val="36"/>
        </w:rPr>
        <w:t xml:space="preserve">  </w:t>
      </w:r>
      <w:r>
        <w:t>двух</w:t>
      </w:r>
      <w:r>
        <w:rPr>
          <w:spacing w:val="36"/>
        </w:rPr>
        <w:t xml:space="preserve">  </w:t>
      </w:r>
      <w:r>
        <w:t>простых</w:t>
      </w:r>
      <w:r>
        <w:rPr>
          <w:spacing w:val="36"/>
        </w:rPr>
        <w:t xml:space="preserve">  </w:t>
      </w:r>
      <w:r>
        <w:t>(сложносочинённые</w:t>
      </w:r>
      <w:r>
        <w:rPr>
          <w:spacing w:val="40"/>
        </w:rPr>
        <w:t xml:space="preserve">  </w:t>
      </w:r>
      <w:r>
        <w:t>с</w:t>
      </w:r>
      <w:r>
        <w:rPr>
          <w:spacing w:val="38"/>
        </w:rPr>
        <w:t xml:space="preserve">  </w:t>
      </w:r>
      <w:r>
        <w:t>союзами</w:t>
      </w:r>
      <w:r>
        <w:rPr>
          <w:spacing w:val="40"/>
        </w:rPr>
        <w:t xml:space="preserve">  </w:t>
      </w:r>
      <w:r>
        <w:t>«и»,</w:t>
      </w:r>
      <w:r>
        <w:rPr>
          <w:spacing w:val="40"/>
        </w:rPr>
        <w:t xml:space="preserve">  </w:t>
      </w:r>
      <w:r>
        <w:t>«а»,</w:t>
      </w:r>
      <w:r>
        <w:rPr>
          <w:spacing w:val="39"/>
        </w:rPr>
        <w:t xml:space="preserve">  </w:t>
      </w:r>
      <w:r>
        <w:t>«но» и бессоюзные сложные предложения без называния терминов); составлять простые распространённые и сложные предложения</w:t>
      </w:r>
      <w:r>
        <w:t>, состоящие из двух простых (сложносочинённые с союзами «и», «а», «но» и бессоюзные сложные предложения без называния терминов);</w:t>
      </w:r>
    </w:p>
    <w:p w:rsidR="007A46EE" w:rsidRDefault="009E1D98">
      <w:pPr>
        <w:pStyle w:val="a3"/>
        <w:spacing w:line="320" w:lineRule="exact"/>
        <w:ind w:left="1136"/>
      </w:pPr>
      <w:r>
        <w:rPr>
          <w:spacing w:val="-2"/>
        </w:rPr>
        <w:t>производить</w:t>
      </w:r>
      <w:r>
        <w:rPr>
          <w:spacing w:val="-8"/>
        </w:rPr>
        <w:t xml:space="preserve"> </w:t>
      </w:r>
      <w:r>
        <w:rPr>
          <w:spacing w:val="-2"/>
        </w:rPr>
        <w:t>синтаксический</w:t>
      </w:r>
      <w:r>
        <w:rPr>
          <w:spacing w:val="1"/>
        </w:rPr>
        <w:t xml:space="preserve"> </w:t>
      </w:r>
      <w:r>
        <w:rPr>
          <w:spacing w:val="-2"/>
        </w:rPr>
        <w:t>разбор</w:t>
      </w:r>
      <w:r>
        <w:rPr>
          <w:spacing w:val="-5"/>
        </w:rPr>
        <w:t xml:space="preserve"> </w:t>
      </w:r>
      <w:r>
        <w:rPr>
          <w:spacing w:val="-2"/>
        </w:rPr>
        <w:t>простого</w:t>
      </w:r>
      <w:r>
        <w:rPr>
          <w:spacing w:val="-5"/>
        </w:rPr>
        <w:t xml:space="preserve"> </w:t>
      </w:r>
      <w:r>
        <w:rPr>
          <w:spacing w:val="-2"/>
        </w:rPr>
        <w:t>предложения;</w:t>
      </w:r>
    </w:p>
    <w:p w:rsidR="007A46EE" w:rsidRDefault="009E1D98">
      <w:pPr>
        <w:pStyle w:val="a3"/>
        <w:spacing w:before="149" w:line="357" w:lineRule="auto"/>
        <w:ind w:right="151" w:firstLine="710"/>
      </w:pPr>
      <w:r>
        <w:t xml:space="preserve">находить место орфограммы в слове и между словами по изученным </w:t>
      </w:r>
      <w:r>
        <w:rPr>
          <w:spacing w:val="-2"/>
        </w:rPr>
        <w:t>правилам;</w:t>
      </w:r>
    </w:p>
    <w:p w:rsidR="007A46EE" w:rsidRDefault="009E1D98">
      <w:pPr>
        <w:pStyle w:val="a3"/>
        <w:spacing w:before="1" w:line="355" w:lineRule="auto"/>
        <w:ind w:right="137" w:firstLine="710"/>
      </w:pPr>
      <w:r>
        <w:t xml:space="preserve"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«-мя», «-ий», «-ие», «-ия», </w:t>
      </w:r>
      <w:r>
        <w:t>на «-ья», например, «гостья»; на «­ье», например, ожерелье</w:t>
      </w:r>
      <w:r>
        <w:rPr>
          <w:spacing w:val="80"/>
          <w:w w:val="150"/>
        </w:rPr>
        <w:t xml:space="preserve">  </w:t>
      </w:r>
      <w:r>
        <w:t>во</w:t>
      </w:r>
      <w:r>
        <w:rPr>
          <w:spacing w:val="80"/>
          <w:w w:val="150"/>
        </w:rPr>
        <w:t xml:space="preserve">  </w:t>
      </w:r>
      <w:r>
        <w:t>множественном</w:t>
      </w:r>
      <w:r>
        <w:rPr>
          <w:spacing w:val="80"/>
          <w:w w:val="150"/>
        </w:rPr>
        <w:t xml:space="preserve">  </w:t>
      </w:r>
      <w:r>
        <w:t>числе,</w:t>
      </w:r>
      <w:r>
        <w:rPr>
          <w:spacing w:val="80"/>
          <w:w w:val="150"/>
        </w:rPr>
        <w:t xml:space="preserve">  </w:t>
      </w:r>
      <w:r>
        <w:t>а</w:t>
      </w:r>
      <w:r>
        <w:rPr>
          <w:spacing w:val="80"/>
          <w:w w:val="150"/>
        </w:rPr>
        <w:t xml:space="preserve">  </w:t>
      </w:r>
      <w:r>
        <w:t>также</w:t>
      </w:r>
      <w:r>
        <w:rPr>
          <w:spacing w:val="80"/>
          <w:w w:val="150"/>
        </w:rPr>
        <w:t xml:space="preserve">  </w:t>
      </w:r>
      <w:r>
        <w:t>кроме</w:t>
      </w:r>
      <w:r>
        <w:rPr>
          <w:spacing w:val="80"/>
          <w:w w:val="150"/>
        </w:rPr>
        <w:t xml:space="preserve">  </w:t>
      </w:r>
      <w:r>
        <w:t>собственных имён</w:t>
      </w:r>
      <w:r>
        <w:rPr>
          <w:spacing w:val="40"/>
        </w:rPr>
        <w:t xml:space="preserve"> </w:t>
      </w:r>
      <w:r>
        <w:t>существительных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«-ов»,</w:t>
      </w:r>
      <w:r>
        <w:rPr>
          <w:spacing w:val="40"/>
        </w:rPr>
        <w:t xml:space="preserve"> </w:t>
      </w:r>
      <w:r>
        <w:t>«-ин»,</w:t>
      </w:r>
      <w:r>
        <w:rPr>
          <w:spacing w:val="40"/>
        </w:rPr>
        <w:t xml:space="preserve"> </w:t>
      </w:r>
      <w:r>
        <w:t>«-ий»);</w:t>
      </w:r>
      <w:r>
        <w:rPr>
          <w:spacing w:val="40"/>
        </w:rPr>
        <w:t xml:space="preserve"> </w:t>
      </w:r>
      <w:r>
        <w:t>безударные</w:t>
      </w:r>
      <w:r>
        <w:rPr>
          <w:spacing w:val="40"/>
        </w:rPr>
        <w:t xml:space="preserve"> </w:t>
      </w:r>
      <w:r>
        <w:t>падежные</w:t>
      </w:r>
      <w:r>
        <w:rPr>
          <w:spacing w:val="40"/>
        </w:rPr>
        <w:t xml:space="preserve"> </w:t>
      </w:r>
      <w:r>
        <w:t>окончания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5"/>
      </w:pPr>
      <w:r>
        <w:t>имён</w:t>
      </w:r>
      <w:r>
        <w:rPr>
          <w:spacing w:val="77"/>
        </w:rPr>
        <w:t xml:space="preserve">  </w:t>
      </w:r>
      <w:r>
        <w:t>прилагательных;</w:t>
      </w:r>
      <w:r>
        <w:rPr>
          <w:spacing w:val="75"/>
        </w:rPr>
        <w:t xml:space="preserve">  </w:t>
      </w:r>
      <w:r>
        <w:t>мягкий</w:t>
      </w:r>
      <w:r>
        <w:rPr>
          <w:spacing w:val="77"/>
        </w:rPr>
        <w:t xml:space="preserve">  </w:t>
      </w:r>
      <w:r>
        <w:t>знак</w:t>
      </w:r>
      <w:r>
        <w:rPr>
          <w:spacing w:val="76"/>
        </w:rPr>
        <w:t xml:space="preserve">  </w:t>
      </w:r>
      <w:r>
        <w:t>после</w:t>
      </w:r>
      <w:r>
        <w:rPr>
          <w:spacing w:val="75"/>
        </w:rPr>
        <w:t xml:space="preserve">  </w:t>
      </w:r>
      <w:r>
        <w:t>ш</w:t>
      </w:r>
      <w:r>
        <w:t>ипящих</w:t>
      </w:r>
      <w:r>
        <w:rPr>
          <w:spacing w:val="72"/>
        </w:rPr>
        <w:t xml:space="preserve">  </w:t>
      </w:r>
      <w:r>
        <w:t>на</w:t>
      </w:r>
      <w:r>
        <w:rPr>
          <w:spacing w:val="75"/>
        </w:rPr>
        <w:t xml:space="preserve">  </w:t>
      </w:r>
      <w:r>
        <w:t>конце</w:t>
      </w:r>
      <w:r>
        <w:rPr>
          <w:spacing w:val="74"/>
        </w:rPr>
        <w:t xml:space="preserve">  </w:t>
      </w:r>
      <w:r>
        <w:t>глаголов в</w:t>
      </w:r>
      <w:r>
        <w:rPr>
          <w:spacing w:val="65"/>
        </w:rPr>
        <w:t xml:space="preserve"> </w:t>
      </w:r>
      <w:r>
        <w:t>форме</w:t>
      </w:r>
      <w:r>
        <w:rPr>
          <w:spacing w:val="69"/>
        </w:rPr>
        <w:t xml:space="preserve"> </w:t>
      </w:r>
      <w:r>
        <w:t>2­го</w:t>
      </w:r>
      <w:r>
        <w:rPr>
          <w:spacing w:val="67"/>
        </w:rPr>
        <w:t xml:space="preserve"> </w:t>
      </w:r>
      <w:r>
        <w:t>лица</w:t>
      </w:r>
      <w:r>
        <w:rPr>
          <w:spacing w:val="68"/>
        </w:rPr>
        <w:t xml:space="preserve"> </w:t>
      </w:r>
      <w:r>
        <w:t>единственного</w:t>
      </w:r>
      <w:r>
        <w:rPr>
          <w:spacing w:val="69"/>
        </w:rPr>
        <w:t xml:space="preserve"> </w:t>
      </w:r>
      <w:r>
        <w:t>числа;</w:t>
      </w:r>
      <w:r>
        <w:rPr>
          <w:spacing w:val="66"/>
        </w:rPr>
        <w:t xml:space="preserve"> </w:t>
      </w:r>
      <w:r>
        <w:t>наличие</w:t>
      </w:r>
      <w:r>
        <w:rPr>
          <w:spacing w:val="68"/>
        </w:rPr>
        <w:t xml:space="preserve"> </w:t>
      </w:r>
      <w:r>
        <w:t>или</w:t>
      </w:r>
      <w:r>
        <w:rPr>
          <w:spacing w:val="67"/>
        </w:rPr>
        <w:t xml:space="preserve"> </w:t>
      </w:r>
      <w:r>
        <w:t>отсутствие</w:t>
      </w:r>
      <w:r>
        <w:rPr>
          <w:spacing w:val="68"/>
        </w:rPr>
        <w:t xml:space="preserve"> </w:t>
      </w:r>
      <w:r>
        <w:t>мягкого</w:t>
      </w:r>
      <w:r>
        <w:rPr>
          <w:spacing w:val="68"/>
        </w:rPr>
        <w:t xml:space="preserve"> </w:t>
      </w:r>
      <w:r>
        <w:t>знака в</w:t>
      </w:r>
      <w:r>
        <w:rPr>
          <w:spacing w:val="80"/>
          <w:w w:val="150"/>
        </w:rPr>
        <w:t xml:space="preserve"> </w:t>
      </w:r>
      <w:r>
        <w:t>глаголах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</w:rPr>
        <w:t xml:space="preserve">  </w:t>
      </w:r>
      <w:r>
        <w:t>-ться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-тся;</w:t>
      </w:r>
      <w:r>
        <w:rPr>
          <w:spacing w:val="80"/>
        </w:rPr>
        <w:t xml:space="preserve">  </w:t>
      </w:r>
      <w:r>
        <w:t>безударные</w:t>
      </w:r>
      <w:r>
        <w:rPr>
          <w:spacing w:val="80"/>
        </w:rPr>
        <w:t xml:space="preserve">  </w:t>
      </w:r>
      <w:r>
        <w:t>личные</w:t>
      </w:r>
      <w:r>
        <w:rPr>
          <w:spacing w:val="80"/>
        </w:rPr>
        <w:t xml:space="preserve">  </w:t>
      </w:r>
      <w:r>
        <w:t>окончания</w:t>
      </w:r>
      <w:r>
        <w:rPr>
          <w:spacing w:val="80"/>
        </w:rPr>
        <w:t xml:space="preserve">  </w:t>
      </w:r>
      <w:r>
        <w:t>глаголов; знаки препинания в</w:t>
      </w:r>
      <w:r>
        <w:rPr>
          <w:spacing w:val="-4"/>
        </w:rPr>
        <w:t xml:space="preserve"> </w:t>
      </w:r>
      <w:r>
        <w:t>предложениях</w:t>
      </w:r>
      <w:r>
        <w:rPr>
          <w:spacing w:val="-8"/>
        </w:rPr>
        <w:t xml:space="preserve"> </w:t>
      </w:r>
      <w:r>
        <w:t>с однородными членами, соединёнными союзами и, а, но и без союзов;</w:t>
      </w:r>
    </w:p>
    <w:p w:rsidR="007A46EE" w:rsidRDefault="009E1D98">
      <w:pPr>
        <w:pStyle w:val="a3"/>
        <w:spacing w:before="4"/>
        <w:ind w:left="1136"/>
      </w:pPr>
      <w:r>
        <w:t>правильно</w:t>
      </w:r>
      <w:r>
        <w:rPr>
          <w:spacing w:val="-11"/>
        </w:rPr>
        <w:t xml:space="preserve"> </w:t>
      </w:r>
      <w:r>
        <w:t>списывать</w:t>
      </w:r>
      <w:r>
        <w:rPr>
          <w:spacing w:val="-11"/>
        </w:rPr>
        <w:t xml:space="preserve"> </w:t>
      </w:r>
      <w:r>
        <w:t>тексты</w:t>
      </w:r>
      <w:r>
        <w:rPr>
          <w:spacing w:val="-10"/>
        </w:rPr>
        <w:t xml:space="preserve"> </w:t>
      </w:r>
      <w:r>
        <w:t>объёмом</w:t>
      </w:r>
      <w:r>
        <w:rPr>
          <w:spacing w:val="-8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85</w:t>
      </w:r>
      <w:r>
        <w:rPr>
          <w:spacing w:val="-14"/>
        </w:rPr>
        <w:t xml:space="preserve"> </w:t>
      </w:r>
      <w:r>
        <w:rPr>
          <w:spacing w:val="-2"/>
        </w:rPr>
        <w:t>слов;</w:t>
      </w:r>
    </w:p>
    <w:p w:rsidR="007A46EE" w:rsidRDefault="009E1D98">
      <w:pPr>
        <w:pStyle w:val="a3"/>
        <w:spacing w:before="148" w:line="355" w:lineRule="auto"/>
        <w:ind w:right="154" w:firstLine="710"/>
      </w:pPr>
      <w:r>
        <w:t>писать под диктовку тексты объёмом не более 80 слов с учётом изученных правил правописания;</w:t>
      </w:r>
    </w:p>
    <w:p w:rsidR="007A46EE" w:rsidRDefault="009E1D98">
      <w:pPr>
        <w:pStyle w:val="a3"/>
        <w:spacing w:line="357" w:lineRule="auto"/>
        <w:ind w:right="144" w:firstLine="710"/>
      </w:pPr>
      <w:r>
        <w:t>находить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исправлять</w:t>
      </w:r>
      <w:r>
        <w:rPr>
          <w:spacing w:val="40"/>
        </w:rPr>
        <w:t xml:space="preserve">  </w:t>
      </w:r>
      <w:r>
        <w:t>орфографические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</w:t>
      </w:r>
      <w:r>
        <w:rPr>
          <w:spacing w:val="40"/>
        </w:rPr>
        <w:t xml:space="preserve"> </w:t>
      </w:r>
      <w:r>
        <w:t>пунктуационные</w:t>
      </w:r>
      <w:r>
        <w:rPr>
          <w:spacing w:val="40"/>
        </w:rPr>
        <w:t xml:space="preserve">  </w:t>
      </w:r>
      <w:r>
        <w:t>ошибки</w:t>
      </w:r>
      <w:r>
        <w:rPr>
          <w:spacing w:val="80"/>
        </w:rPr>
        <w:t xml:space="preserve"> </w:t>
      </w:r>
      <w:r>
        <w:t>по изученным правилам;</w:t>
      </w:r>
    </w:p>
    <w:p w:rsidR="007A46EE" w:rsidRDefault="009E1D98">
      <w:pPr>
        <w:pStyle w:val="a3"/>
        <w:spacing w:line="355" w:lineRule="auto"/>
        <w:ind w:right="161" w:firstLine="710"/>
      </w:pPr>
      <w:r>
        <w:t>осознавать ситуацию общения (с какой целью, с кем, где происходит общение); выбирать языковые средства в ситуации общения;</w:t>
      </w:r>
    </w:p>
    <w:p w:rsidR="007A46EE" w:rsidRDefault="009E1D98">
      <w:pPr>
        <w:pStyle w:val="a3"/>
        <w:spacing w:line="355" w:lineRule="auto"/>
        <w:ind w:right="152" w:firstLine="710"/>
      </w:pPr>
      <w:r>
        <w:t>строить</w:t>
      </w:r>
      <w:r>
        <w:rPr>
          <w:spacing w:val="80"/>
          <w:w w:val="150"/>
        </w:rPr>
        <w:t xml:space="preserve">  </w:t>
      </w:r>
      <w:r>
        <w:t>устное</w:t>
      </w:r>
      <w:r>
        <w:rPr>
          <w:spacing w:val="80"/>
          <w:w w:val="150"/>
        </w:rPr>
        <w:t xml:space="preserve">  </w:t>
      </w:r>
      <w:r>
        <w:t>диалогическое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монологическое</w:t>
      </w:r>
      <w:r>
        <w:rPr>
          <w:spacing w:val="80"/>
          <w:w w:val="150"/>
        </w:rPr>
        <w:t xml:space="preserve">  </w:t>
      </w:r>
      <w:r>
        <w:t>высказывания (4–6 предложений), соблюдая орфоэпические нормы, правильную интонацию, нормы речевого взаимодействия;</w:t>
      </w:r>
    </w:p>
    <w:p w:rsidR="007A46EE" w:rsidRDefault="009E1D98">
      <w:pPr>
        <w:pStyle w:val="a3"/>
        <w:spacing w:line="355" w:lineRule="auto"/>
        <w:ind w:right="138" w:firstLine="710"/>
      </w:pPr>
      <w:r>
        <w:t>создавать</w:t>
      </w:r>
      <w:r>
        <w:rPr>
          <w:spacing w:val="80"/>
        </w:rPr>
        <w:t xml:space="preserve"> </w:t>
      </w:r>
      <w:r>
        <w:t>небольшие</w:t>
      </w:r>
      <w:r>
        <w:rPr>
          <w:spacing w:val="80"/>
        </w:rPr>
        <w:t xml:space="preserve"> </w:t>
      </w:r>
      <w:r>
        <w:t>устные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письменные</w:t>
      </w:r>
      <w:r>
        <w:rPr>
          <w:spacing w:val="80"/>
        </w:rPr>
        <w:t xml:space="preserve"> </w:t>
      </w:r>
      <w:r>
        <w:t>тексты</w:t>
      </w:r>
      <w:r>
        <w:rPr>
          <w:spacing w:val="80"/>
        </w:rPr>
        <w:t xml:space="preserve"> </w:t>
      </w:r>
      <w:r>
        <w:t>(3–5</w:t>
      </w:r>
      <w:r>
        <w:rPr>
          <w:spacing w:val="80"/>
        </w:rPr>
        <w:t xml:space="preserve"> </w:t>
      </w:r>
      <w:r>
        <w:t>предложений)</w:t>
      </w:r>
      <w:r>
        <w:rPr>
          <w:spacing w:val="80"/>
        </w:rPr>
        <w:t xml:space="preserve"> </w:t>
      </w:r>
      <w:r>
        <w:t>для конкретной ситуации письменного общения (письма, поздравительные открытк</w:t>
      </w:r>
      <w:r>
        <w:t>и, объявления и другие);</w:t>
      </w:r>
    </w:p>
    <w:p w:rsidR="007A46EE" w:rsidRDefault="009E1D98">
      <w:pPr>
        <w:pStyle w:val="a3"/>
        <w:spacing w:line="357" w:lineRule="auto"/>
        <w:ind w:right="165" w:firstLine="710"/>
      </w:pPr>
      <w:r>
        <w:t>определять тему и основную мысль текста; самостоятельно озаглавливать текст с использованием темы или основной мысли;</w:t>
      </w:r>
    </w:p>
    <w:p w:rsidR="007A46EE" w:rsidRDefault="009E1D98">
      <w:pPr>
        <w:pStyle w:val="a3"/>
        <w:spacing w:line="355" w:lineRule="auto"/>
        <w:ind w:left="1136" w:right="2134"/>
        <w:jc w:val="left"/>
      </w:pPr>
      <w:r>
        <w:t>корректировать</w:t>
      </w:r>
      <w:r>
        <w:rPr>
          <w:spacing w:val="-18"/>
        </w:rPr>
        <w:t xml:space="preserve"> </w:t>
      </w:r>
      <w:r>
        <w:t>порядок</w:t>
      </w:r>
      <w:r>
        <w:rPr>
          <w:spacing w:val="-17"/>
        </w:rPr>
        <w:t xml:space="preserve"> </w:t>
      </w:r>
      <w:r>
        <w:t>предложений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частей</w:t>
      </w:r>
      <w:r>
        <w:rPr>
          <w:spacing w:val="-18"/>
        </w:rPr>
        <w:t xml:space="preserve"> </w:t>
      </w:r>
      <w:r>
        <w:t>текста; составлять план к заданным текстам;</w:t>
      </w:r>
    </w:p>
    <w:p w:rsidR="007A46EE" w:rsidRDefault="009E1D98">
      <w:pPr>
        <w:pStyle w:val="a3"/>
        <w:spacing w:line="357" w:lineRule="auto"/>
        <w:ind w:left="1136" w:right="1069"/>
        <w:jc w:val="left"/>
      </w:pPr>
      <w:r>
        <w:t>осуществлять</w:t>
      </w:r>
      <w:r>
        <w:rPr>
          <w:spacing w:val="-17"/>
        </w:rPr>
        <w:t xml:space="preserve"> </w:t>
      </w:r>
      <w:r>
        <w:t>подробный</w:t>
      </w:r>
      <w:r>
        <w:rPr>
          <w:spacing w:val="-16"/>
        </w:rPr>
        <w:t xml:space="preserve"> </w:t>
      </w:r>
      <w:r>
        <w:t>пересказ</w:t>
      </w:r>
      <w:r>
        <w:rPr>
          <w:spacing w:val="-11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(устно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письменно); осуществлять выборочный пересказ текста (устно);</w:t>
      </w:r>
    </w:p>
    <w:p w:rsidR="007A46EE" w:rsidRDefault="009E1D98">
      <w:pPr>
        <w:pStyle w:val="a3"/>
        <w:ind w:left="1136"/>
      </w:pPr>
      <w:r>
        <w:t>писать</w:t>
      </w:r>
      <w:r>
        <w:rPr>
          <w:spacing w:val="-18"/>
        </w:rPr>
        <w:t xml:space="preserve"> </w:t>
      </w:r>
      <w:r>
        <w:t>(после</w:t>
      </w:r>
      <w:r>
        <w:rPr>
          <w:spacing w:val="-17"/>
        </w:rPr>
        <w:t xml:space="preserve"> </w:t>
      </w:r>
      <w:r>
        <w:t>предварительной</w:t>
      </w:r>
      <w:r>
        <w:rPr>
          <w:spacing w:val="-15"/>
        </w:rPr>
        <w:t xml:space="preserve"> </w:t>
      </w:r>
      <w:r>
        <w:t>подготовки)</w:t>
      </w:r>
      <w:r>
        <w:rPr>
          <w:spacing w:val="-17"/>
        </w:rPr>
        <w:t xml:space="preserve"> </w:t>
      </w:r>
      <w:r>
        <w:t>сочинения</w:t>
      </w:r>
      <w:r>
        <w:rPr>
          <w:spacing w:val="-11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заданным</w:t>
      </w:r>
      <w:r>
        <w:rPr>
          <w:spacing w:val="-16"/>
        </w:rPr>
        <w:t xml:space="preserve"> </w:t>
      </w:r>
      <w:r>
        <w:rPr>
          <w:spacing w:val="-2"/>
        </w:rPr>
        <w:t>темам;</w:t>
      </w:r>
    </w:p>
    <w:p w:rsidR="007A46EE" w:rsidRDefault="009E1D98">
      <w:pPr>
        <w:pStyle w:val="a3"/>
        <w:spacing w:before="127" w:line="355" w:lineRule="auto"/>
        <w:ind w:right="136" w:firstLine="710"/>
      </w:pPr>
      <w:r>
        <w:t>осуществлять в процессе изучающего чтения поиск информации; формулировать устно и письменно простые</w:t>
      </w:r>
      <w:r>
        <w:t xml:space="preserve"> выводы на основе прочитанной (услышанной) информации; интерпретировать и обобщать содержащуюся в тексте информацию; использовать ознакомительное чтение в соответствии с поставленной </w:t>
      </w:r>
      <w:r>
        <w:rPr>
          <w:spacing w:val="-2"/>
        </w:rPr>
        <w:t>задачей;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7" w:firstLine="710"/>
      </w:pPr>
      <w:r>
        <w:t>объяснять своими словами значение изученных п</w:t>
      </w:r>
      <w:r>
        <w:t>онятий; использовать изученные понятия;</w:t>
      </w:r>
    </w:p>
    <w:p w:rsidR="007A46EE" w:rsidRDefault="009E1D98">
      <w:pPr>
        <w:pStyle w:val="a3"/>
        <w:spacing w:line="355" w:lineRule="auto"/>
        <w:ind w:right="156" w:firstLine="710"/>
      </w:pPr>
      <w:r>
        <w:t>уточнять</w:t>
      </w:r>
      <w:r>
        <w:rPr>
          <w:spacing w:val="80"/>
        </w:rPr>
        <w:t xml:space="preserve"> </w:t>
      </w:r>
      <w:r>
        <w:t>значение</w:t>
      </w:r>
      <w:r>
        <w:rPr>
          <w:spacing w:val="80"/>
        </w:rPr>
        <w:t xml:space="preserve"> </w:t>
      </w:r>
      <w:r>
        <w:t>слова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помощью</w:t>
      </w:r>
      <w:r>
        <w:rPr>
          <w:spacing w:val="80"/>
        </w:rPr>
        <w:t xml:space="preserve"> </w:t>
      </w:r>
      <w:r>
        <w:t>справочных</w:t>
      </w:r>
      <w:r>
        <w:rPr>
          <w:spacing w:val="80"/>
        </w:rPr>
        <w:t xml:space="preserve"> </w:t>
      </w:r>
      <w:r>
        <w:t>изданий,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 xml:space="preserve">из числа верифицированных электронных ресурсов, включённых в федеральный </w:t>
      </w:r>
      <w:r>
        <w:rPr>
          <w:spacing w:val="-2"/>
        </w:rPr>
        <w:t>перечень.</w:t>
      </w:r>
    </w:p>
    <w:p w:rsidR="007A46EE" w:rsidRDefault="009E1D98">
      <w:pPr>
        <w:pStyle w:val="1"/>
        <w:numPr>
          <w:ilvl w:val="0"/>
          <w:numId w:val="80"/>
        </w:numPr>
        <w:tabs>
          <w:tab w:val="left" w:pos="1553"/>
        </w:tabs>
        <w:spacing w:before="8"/>
        <w:ind w:left="1553" w:hanging="422"/>
        <w:jc w:val="both"/>
      </w:pPr>
      <w:bookmarkStart w:id="10" w:name="21._Рабочая_программа_по_учебному_предме"/>
      <w:bookmarkEnd w:id="10"/>
      <w:r>
        <w:rPr>
          <w:spacing w:val="-2"/>
        </w:rPr>
        <w:t>Рабочая</w:t>
      </w:r>
      <w:r>
        <w:rPr>
          <w:spacing w:val="-10"/>
        </w:rPr>
        <w:t xml:space="preserve"> </w:t>
      </w:r>
      <w:r>
        <w:rPr>
          <w:spacing w:val="-2"/>
        </w:rPr>
        <w:t>программа по</w:t>
      </w:r>
      <w:r>
        <w:rPr>
          <w:spacing w:val="-14"/>
        </w:rPr>
        <w:t xml:space="preserve"> </w:t>
      </w:r>
      <w:r>
        <w:rPr>
          <w:spacing w:val="-2"/>
        </w:rPr>
        <w:t>учебному</w:t>
      </w:r>
      <w:r>
        <w:rPr>
          <w:spacing w:val="3"/>
        </w:rPr>
        <w:t xml:space="preserve"> </w:t>
      </w:r>
      <w:r>
        <w:rPr>
          <w:spacing w:val="-2"/>
        </w:rPr>
        <w:t>предмету</w:t>
      </w:r>
      <w:r>
        <w:rPr>
          <w:spacing w:val="-3"/>
        </w:rPr>
        <w:t xml:space="preserve"> </w:t>
      </w:r>
      <w:r>
        <w:rPr>
          <w:spacing w:val="-2"/>
        </w:rPr>
        <w:t>«Литературное</w:t>
      </w:r>
      <w:r>
        <w:rPr>
          <w:spacing w:val="1"/>
        </w:rPr>
        <w:t xml:space="preserve"> </w:t>
      </w:r>
      <w:r>
        <w:rPr>
          <w:spacing w:val="-2"/>
        </w:rPr>
        <w:t>чтение».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before="149" w:line="355" w:lineRule="auto"/>
        <w:ind w:right="137" w:firstLine="710"/>
        <w:jc w:val="both"/>
        <w:rPr>
          <w:sz w:val="28"/>
        </w:rPr>
      </w:pPr>
      <w:r>
        <w:rPr>
          <w:sz w:val="28"/>
        </w:rPr>
        <w:t>Рабочая программа по учебному предмету «Литературное чтение» (предметная</w:t>
      </w:r>
      <w:r>
        <w:rPr>
          <w:spacing w:val="40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40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40"/>
          <w:sz w:val="28"/>
        </w:rPr>
        <w:t xml:space="preserve"> </w:t>
      </w:r>
      <w:r>
        <w:rPr>
          <w:sz w:val="28"/>
        </w:rPr>
        <w:t>язык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40"/>
          <w:sz w:val="28"/>
        </w:rPr>
        <w:t xml:space="preserve"> </w:t>
      </w:r>
      <w:r>
        <w:rPr>
          <w:sz w:val="28"/>
        </w:rPr>
        <w:t>чтение»)</w:t>
      </w:r>
      <w:r>
        <w:rPr>
          <w:spacing w:val="40"/>
          <w:sz w:val="28"/>
        </w:rPr>
        <w:t xml:space="preserve"> </w:t>
      </w:r>
      <w:r>
        <w:rPr>
          <w:sz w:val="28"/>
        </w:rPr>
        <w:t>(далее соответственно – программа по литературному чтению, литературное чтение) включает пояснительную записку, содержание обучения, план</w:t>
      </w:r>
      <w:r>
        <w:rPr>
          <w:sz w:val="28"/>
        </w:rPr>
        <w:t>ируемые результаты освоения программы по литературному чтению.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55" w:lineRule="auto"/>
        <w:ind w:right="147" w:firstLine="710"/>
        <w:jc w:val="both"/>
        <w:rPr>
          <w:sz w:val="28"/>
        </w:rPr>
      </w:pPr>
      <w:r>
        <w:rPr>
          <w:sz w:val="28"/>
        </w:rPr>
        <w:t>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55" w:lineRule="auto"/>
        <w:ind w:right="137" w:firstLine="71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обу</w:t>
      </w:r>
      <w:r>
        <w:rPr>
          <w:sz w:val="28"/>
        </w:rPr>
        <w:t>чения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тематическими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блоками,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которые предлагаются для обязательного изучения в каждом классе на уровне начального общего образования. Содержание обучения в каждом классе</w:t>
      </w:r>
      <w:r>
        <w:rPr>
          <w:spacing w:val="40"/>
          <w:sz w:val="28"/>
        </w:rPr>
        <w:t xml:space="preserve"> </w:t>
      </w:r>
      <w:r>
        <w:rPr>
          <w:sz w:val="28"/>
        </w:rPr>
        <w:t>завершается перечнем универсальных учебных действий (познавательных, комм</w:t>
      </w:r>
      <w:r>
        <w:rPr>
          <w:sz w:val="28"/>
        </w:rPr>
        <w:t>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55" w:lineRule="auto"/>
        <w:ind w:right="134" w:firstLine="710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результаты освоения 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-12"/>
          <w:sz w:val="28"/>
        </w:rPr>
        <w:t xml:space="preserve"> </w:t>
      </w:r>
      <w:r>
        <w:rPr>
          <w:sz w:val="28"/>
        </w:rPr>
        <w:t>чтению включают</w:t>
      </w:r>
      <w:r>
        <w:rPr>
          <w:spacing w:val="80"/>
          <w:sz w:val="28"/>
        </w:rPr>
        <w:t xml:space="preserve">  </w:t>
      </w:r>
      <w:r>
        <w:rPr>
          <w:sz w:val="28"/>
        </w:rPr>
        <w:t>личностные,</w:t>
      </w:r>
      <w:r>
        <w:rPr>
          <w:spacing w:val="80"/>
          <w:sz w:val="28"/>
        </w:rPr>
        <w:t xml:space="preserve">  </w:t>
      </w:r>
      <w:r>
        <w:rPr>
          <w:sz w:val="28"/>
        </w:rPr>
        <w:t>метапредметные</w:t>
      </w:r>
      <w:r>
        <w:rPr>
          <w:spacing w:val="80"/>
          <w:sz w:val="28"/>
        </w:rPr>
        <w:t xml:space="preserve">  </w:t>
      </w:r>
      <w:r>
        <w:rPr>
          <w:sz w:val="28"/>
        </w:rPr>
        <w:t>результаты</w:t>
      </w:r>
      <w:r>
        <w:rPr>
          <w:spacing w:val="80"/>
          <w:sz w:val="28"/>
        </w:rPr>
        <w:t xml:space="preserve">  </w:t>
      </w:r>
      <w:r>
        <w:rPr>
          <w:sz w:val="28"/>
        </w:rPr>
        <w:t>за</w:t>
      </w:r>
      <w:r>
        <w:rPr>
          <w:spacing w:val="80"/>
          <w:sz w:val="28"/>
        </w:rPr>
        <w:t xml:space="preserve">  </w:t>
      </w:r>
      <w:r>
        <w:rPr>
          <w:sz w:val="28"/>
        </w:rPr>
        <w:t>период</w:t>
      </w:r>
      <w:r>
        <w:rPr>
          <w:spacing w:val="80"/>
          <w:sz w:val="28"/>
        </w:rPr>
        <w:t xml:space="preserve">  </w:t>
      </w:r>
      <w:r>
        <w:rPr>
          <w:sz w:val="28"/>
        </w:rPr>
        <w:t>обучения, а также предметные достижения обучающегося за каждый год обучения на уровне начального общего образования.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ind w:left="1768" w:hanging="632"/>
        <w:jc w:val="both"/>
        <w:rPr>
          <w:sz w:val="28"/>
        </w:rPr>
      </w:pPr>
      <w:r>
        <w:rPr>
          <w:spacing w:val="-2"/>
          <w:sz w:val="28"/>
        </w:rPr>
        <w:t>Пояснительная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записка.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151" w:line="355" w:lineRule="auto"/>
        <w:ind w:right="145" w:firstLine="710"/>
        <w:jc w:val="both"/>
        <w:rPr>
          <w:sz w:val="28"/>
        </w:rPr>
      </w:pPr>
      <w:r>
        <w:rPr>
          <w:sz w:val="28"/>
        </w:rPr>
        <w:t xml:space="preserve">Программа по литературному чтению на уровне начального общего образования составлена на основе требований к </w:t>
      </w:r>
      <w:r>
        <w:rPr>
          <w:sz w:val="28"/>
        </w:rPr>
        <w:t>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7A46EE" w:rsidRDefault="007A46EE">
      <w:pPr>
        <w:pStyle w:val="a5"/>
        <w:spacing w:line="355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38" w:firstLine="710"/>
        <w:jc w:val="both"/>
        <w:rPr>
          <w:sz w:val="28"/>
        </w:rPr>
      </w:pPr>
      <w:r>
        <w:rPr>
          <w:sz w:val="28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результатов,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становление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базового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умения,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27" w:firstLine="710"/>
        <w:jc w:val="both"/>
        <w:rPr>
          <w:sz w:val="28"/>
        </w:rPr>
      </w:pPr>
      <w:r>
        <w:rPr>
          <w:sz w:val="28"/>
        </w:rPr>
        <w:t>Литературное чтение призвано ввести обучающе</w:t>
      </w:r>
      <w:r>
        <w:rPr>
          <w:sz w:val="28"/>
        </w:rPr>
        <w:t>гося в мир художественной литературы, обеспечить формирование навыков смыслового</w:t>
      </w:r>
      <w:r>
        <w:rPr>
          <w:spacing w:val="40"/>
          <w:sz w:val="28"/>
        </w:rPr>
        <w:t xml:space="preserve"> </w:t>
      </w:r>
      <w:r>
        <w:rPr>
          <w:sz w:val="28"/>
        </w:rPr>
        <w:t>чтения, способов и приёмов работы с различными видами текстов и книгой, знакомство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36"/>
          <w:sz w:val="28"/>
        </w:rPr>
        <w:t xml:space="preserve">  </w:t>
      </w:r>
      <w:r>
        <w:rPr>
          <w:sz w:val="28"/>
        </w:rPr>
        <w:t>детской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литературой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 </w:t>
      </w:r>
      <w:r>
        <w:rPr>
          <w:sz w:val="28"/>
        </w:rPr>
        <w:t>учётом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этого</w:t>
      </w:r>
      <w:r>
        <w:rPr>
          <w:spacing w:val="36"/>
          <w:sz w:val="28"/>
        </w:rPr>
        <w:t xml:space="preserve">  </w:t>
      </w:r>
      <w:r>
        <w:rPr>
          <w:sz w:val="28"/>
        </w:rPr>
        <w:t>направлено</w:t>
      </w:r>
      <w:r>
        <w:rPr>
          <w:spacing w:val="36"/>
          <w:sz w:val="28"/>
        </w:rPr>
        <w:t xml:space="preserve">  </w:t>
      </w:r>
      <w:r>
        <w:rPr>
          <w:sz w:val="28"/>
        </w:rPr>
        <w:t>на</w:t>
      </w:r>
      <w:r>
        <w:rPr>
          <w:spacing w:val="36"/>
          <w:sz w:val="28"/>
        </w:rPr>
        <w:t xml:space="preserve">  </w:t>
      </w:r>
      <w:r>
        <w:rPr>
          <w:sz w:val="28"/>
        </w:rPr>
        <w:t>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42" w:firstLine="710"/>
        <w:jc w:val="both"/>
        <w:rPr>
          <w:sz w:val="28"/>
        </w:rPr>
      </w:pPr>
      <w:r>
        <w:rPr>
          <w:sz w:val="28"/>
        </w:rPr>
        <w:t>Приоритетная цель обучения литературному чтению – становление грамотного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читат</w:t>
      </w:r>
      <w:r>
        <w:rPr>
          <w:sz w:val="28"/>
        </w:rPr>
        <w:t>еля,</w:t>
      </w:r>
      <w:r>
        <w:rPr>
          <w:spacing w:val="-4"/>
          <w:sz w:val="28"/>
        </w:rPr>
        <w:t xml:space="preserve"> </w:t>
      </w:r>
      <w:r>
        <w:rPr>
          <w:sz w:val="28"/>
        </w:rPr>
        <w:t>мотивированного к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7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 как</w:t>
      </w:r>
      <w:r>
        <w:rPr>
          <w:spacing w:val="63"/>
          <w:sz w:val="28"/>
        </w:rPr>
        <w:t xml:space="preserve">  </w:t>
      </w:r>
      <w:r>
        <w:rPr>
          <w:sz w:val="28"/>
        </w:rPr>
        <w:t>средства</w:t>
      </w:r>
      <w:r>
        <w:rPr>
          <w:spacing w:val="67"/>
          <w:sz w:val="28"/>
        </w:rPr>
        <w:t xml:space="preserve">  </w:t>
      </w:r>
      <w:r>
        <w:rPr>
          <w:sz w:val="28"/>
        </w:rPr>
        <w:t>самообразования</w:t>
      </w:r>
      <w:r>
        <w:rPr>
          <w:spacing w:val="65"/>
          <w:sz w:val="28"/>
        </w:rPr>
        <w:t xml:space="preserve">  </w:t>
      </w:r>
      <w:r>
        <w:rPr>
          <w:sz w:val="28"/>
        </w:rPr>
        <w:t>и</w:t>
      </w:r>
      <w:r>
        <w:rPr>
          <w:spacing w:val="61"/>
          <w:sz w:val="28"/>
        </w:rPr>
        <w:t xml:space="preserve">  </w:t>
      </w:r>
      <w:r>
        <w:rPr>
          <w:sz w:val="28"/>
        </w:rPr>
        <w:t>саморазвития,</w:t>
      </w:r>
      <w:r>
        <w:rPr>
          <w:spacing w:val="70"/>
          <w:sz w:val="28"/>
        </w:rPr>
        <w:t xml:space="preserve">  </w:t>
      </w:r>
      <w:r>
        <w:rPr>
          <w:sz w:val="28"/>
        </w:rPr>
        <w:t>осознающего</w:t>
      </w:r>
      <w:r>
        <w:rPr>
          <w:spacing w:val="64"/>
          <w:sz w:val="28"/>
        </w:rPr>
        <w:t xml:space="preserve">  </w:t>
      </w:r>
      <w:r>
        <w:rPr>
          <w:sz w:val="28"/>
        </w:rPr>
        <w:t>роль</w:t>
      </w:r>
      <w:r>
        <w:rPr>
          <w:spacing w:val="63"/>
          <w:sz w:val="28"/>
        </w:rPr>
        <w:t xml:space="preserve">  </w:t>
      </w:r>
      <w:r>
        <w:rPr>
          <w:sz w:val="28"/>
        </w:rPr>
        <w:t>чтения в</w:t>
      </w:r>
      <w:r>
        <w:rPr>
          <w:spacing w:val="40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жизни,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эмоционально</w:t>
      </w:r>
      <w:r>
        <w:rPr>
          <w:spacing w:val="40"/>
          <w:sz w:val="28"/>
        </w:rPr>
        <w:t xml:space="preserve"> </w:t>
      </w:r>
      <w:r>
        <w:rPr>
          <w:sz w:val="28"/>
        </w:rPr>
        <w:t>откликающегося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 прослушанное или прочитанное произведение.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46" w:firstLine="710"/>
        <w:jc w:val="both"/>
        <w:rPr>
          <w:sz w:val="28"/>
        </w:rPr>
      </w:pPr>
      <w:r>
        <w:rPr>
          <w:sz w:val="28"/>
        </w:rPr>
        <w:t>Приобретённые обучающимися знания, полученный опыт решения учебных</w:t>
      </w:r>
      <w:r>
        <w:rPr>
          <w:spacing w:val="35"/>
          <w:sz w:val="28"/>
        </w:rPr>
        <w:t xml:space="preserve"> </w:t>
      </w:r>
      <w:r>
        <w:rPr>
          <w:sz w:val="28"/>
        </w:rPr>
        <w:t>задач,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также</w:t>
      </w:r>
      <w:r>
        <w:rPr>
          <w:spacing w:val="40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34"/>
          <w:sz w:val="28"/>
        </w:rPr>
        <w:t xml:space="preserve"> </w:t>
      </w:r>
      <w:r>
        <w:rPr>
          <w:sz w:val="28"/>
        </w:rPr>
        <w:t>предметных и</w:t>
      </w:r>
      <w:r>
        <w:rPr>
          <w:spacing w:val="40"/>
          <w:sz w:val="28"/>
        </w:rPr>
        <w:t xml:space="preserve"> </w:t>
      </w:r>
      <w:r>
        <w:rPr>
          <w:sz w:val="28"/>
        </w:rPr>
        <w:t>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7" w:lineRule="auto"/>
        <w:ind w:right="146" w:firstLine="710"/>
        <w:jc w:val="both"/>
        <w:rPr>
          <w:sz w:val="28"/>
        </w:rPr>
      </w:pPr>
      <w:r>
        <w:rPr>
          <w:sz w:val="28"/>
        </w:rPr>
        <w:t>Достижение цели изучения литературного чтения определяется решением следующих задач:</w:t>
      </w:r>
    </w:p>
    <w:p w:rsidR="007A46EE" w:rsidRDefault="009E1D98">
      <w:pPr>
        <w:pStyle w:val="a3"/>
        <w:spacing w:line="355" w:lineRule="auto"/>
        <w:ind w:right="142" w:firstLine="710"/>
      </w:pPr>
      <w:r>
        <w:t>фор</w:t>
      </w:r>
      <w:r>
        <w:t>мирование у</w:t>
      </w:r>
      <w:r>
        <w:rPr>
          <w:spacing w:val="-6"/>
        </w:rPr>
        <w:t xml:space="preserve"> </w:t>
      </w:r>
      <w:r>
        <w:t>обучающихся положительной мотивации</w:t>
      </w:r>
      <w:r>
        <w:rPr>
          <w:spacing w:val="-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систематическому чтению и слушанию художественной литературы и произведений устного</w:t>
      </w:r>
      <w:r>
        <w:rPr>
          <w:spacing w:val="80"/>
        </w:rPr>
        <w:t xml:space="preserve"> </w:t>
      </w:r>
      <w:r>
        <w:t>народного творчества;</w:t>
      </w:r>
    </w:p>
    <w:p w:rsidR="007A46EE" w:rsidRDefault="009E1D98">
      <w:pPr>
        <w:pStyle w:val="a3"/>
        <w:spacing w:line="355" w:lineRule="auto"/>
        <w:ind w:right="155" w:firstLine="710"/>
      </w:pPr>
      <w:r>
        <w:t>достижение необходимого для продолжения образования уровня общего речевого развития;</w:t>
      </w:r>
    </w:p>
    <w:p w:rsidR="007A46EE" w:rsidRDefault="009E1D98">
      <w:pPr>
        <w:pStyle w:val="a3"/>
        <w:spacing w:line="319" w:lineRule="exact"/>
        <w:ind w:left="1136"/>
      </w:pPr>
      <w:r>
        <w:t>осознание</w:t>
      </w:r>
      <w:r>
        <w:rPr>
          <w:spacing w:val="37"/>
        </w:rPr>
        <w:t xml:space="preserve"> </w:t>
      </w:r>
      <w:r>
        <w:t>значи</w:t>
      </w:r>
      <w:r>
        <w:t>мости</w:t>
      </w:r>
      <w:r>
        <w:rPr>
          <w:spacing w:val="46"/>
        </w:rPr>
        <w:t xml:space="preserve"> </w:t>
      </w:r>
      <w:r>
        <w:t>художественной</w:t>
      </w:r>
      <w:r>
        <w:rPr>
          <w:spacing w:val="47"/>
        </w:rPr>
        <w:t xml:space="preserve"> </w:t>
      </w:r>
      <w:r>
        <w:t>литературы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произведений</w:t>
      </w:r>
      <w:r>
        <w:rPr>
          <w:spacing w:val="44"/>
        </w:rPr>
        <w:t xml:space="preserve"> </w:t>
      </w:r>
      <w:r>
        <w:rPr>
          <w:spacing w:val="-2"/>
        </w:rPr>
        <w:t>устного</w:t>
      </w:r>
    </w:p>
    <w:p w:rsidR="007A46EE" w:rsidRDefault="007A46EE">
      <w:pPr>
        <w:pStyle w:val="a3"/>
        <w:spacing w:line="319" w:lineRule="exac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rPr>
          <w:spacing w:val="-2"/>
        </w:rPr>
        <w:t>народного</w:t>
      </w:r>
      <w:r>
        <w:rPr>
          <w:spacing w:val="-9"/>
        </w:rPr>
        <w:t xml:space="preserve"> </w:t>
      </w:r>
      <w:r>
        <w:rPr>
          <w:spacing w:val="-2"/>
        </w:rPr>
        <w:t>творчества для</w:t>
      </w:r>
      <w:r>
        <w:t xml:space="preserve"> </w:t>
      </w:r>
      <w:r>
        <w:rPr>
          <w:spacing w:val="-2"/>
        </w:rPr>
        <w:t>всестороннего</w:t>
      </w:r>
      <w:r>
        <w:rPr>
          <w:spacing w:val="2"/>
        </w:rPr>
        <w:t xml:space="preserve"> </w:t>
      </w:r>
      <w:r>
        <w:rPr>
          <w:spacing w:val="-2"/>
        </w:rPr>
        <w:t>развития личности</w:t>
      </w:r>
      <w:r>
        <w:rPr>
          <w:spacing w:val="-8"/>
        </w:rPr>
        <w:t xml:space="preserve"> </w:t>
      </w:r>
      <w:r>
        <w:rPr>
          <w:spacing w:val="-2"/>
        </w:rPr>
        <w:t>человека;</w:t>
      </w:r>
    </w:p>
    <w:p w:rsidR="007A46EE" w:rsidRDefault="009E1D98">
      <w:pPr>
        <w:pStyle w:val="a3"/>
        <w:spacing w:before="153" w:line="355" w:lineRule="auto"/>
        <w:ind w:right="144" w:firstLine="710"/>
      </w:pPr>
      <w: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7A46EE" w:rsidRDefault="009E1D98">
      <w:pPr>
        <w:pStyle w:val="a3"/>
        <w:spacing w:line="355" w:lineRule="auto"/>
        <w:ind w:right="149" w:firstLine="710"/>
      </w:pPr>
      <w:r>
        <w:t>овладение элементарными умениями анализа и интерпретации текста, осознанного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анализе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изученных</w:t>
      </w:r>
      <w:r>
        <w:rPr>
          <w:spacing w:val="40"/>
        </w:rPr>
        <w:t xml:space="preserve"> </w:t>
      </w:r>
      <w:r>
        <w:t>литературных</w:t>
      </w:r>
      <w:r>
        <w:rPr>
          <w:spacing w:val="40"/>
        </w:rPr>
        <w:t xml:space="preserve"> </w:t>
      </w:r>
      <w:r>
        <w:t>понятий в соответствии с представленными предметными результатами по классам;</w:t>
      </w:r>
    </w:p>
    <w:p w:rsidR="007A46EE" w:rsidRDefault="009E1D98">
      <w:pPr>
        <w:pStyle w:val="a3"/>
        <w:spacing w:line="355" w:lineRule="auto"/>
        <w:ind w:right="151" w:firstLine="710"/>
      </w:pPr>
      <w:r>
        <w:t>овладение</w:t>
      </w:r>
      <w:r>
        <w:rPr>
          <w:spacing w:val="40"/>
        </w:rPr>
        <w:t xml:space="preserve"> </w:t>
      </w:r>
      <w:r>
        <w:t>техникой</w:t>
      </w:r>
      <w:r>
        <w:rPr>
          <w:spacing w:val="40"/>
        </w:rPr>
        <w:t xml:space="preserve"> </w:t>
      </w:r>
      <w:r>
        <w:t>смыслового</w:t>
      </w:r>
      <w:r>
        <w:rPr>
          <w:spacing w:val="40"/>
        </w:rPr>
        <w:t xml:space="preserve"> </w:t>
      </w:r>
      <w:r>
        <w:t>чтения</w:t>
      </w:r>
      <w:r>
        <w:rPr>
          <w:spacing w:val="40"/>
        </w:rPr>
        <w:t xml:space="preserve"> </w:t>
      </w:r>
      <w:r>
        <w:t>вслух,</w:t>
      </w:r>
      <w:r>
        <w:rPr>
          <w:spacing w:val="40"/>
        </w:rPr>
        <w:t xml:space="preserve"> </w:t>
      </w:r>
      <w:r>
        <w:t>обеспечивающей</w:t>
      </w:r>
      <w:r>
        <w:rPr>
          <w:spacing w:val="40"/>
        </w:rPr>
        <w:t xml:space="preserve"> </w:t>
      </w:r>
      <w:r>
        <w:t>понимание и использование информации для решения учебных задач.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38" w:firstLine="710"/>
        <w:jc w:val="both"/>
        <w:rPr>
          <w:sz w:val="28"/>
        </w:rPr>
      </w:pPr>
      <w:r>
        <w:rPr>
          <w:sz w:val="28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</w:t>
      </w:r>
      <w:r>
        <w:rPr>
          <w:sz w:val="28"/>
        </w:rPr>
        <w:t xml:space="preserve"> обучающегося: речевая и читательская деятельности, круг чтения, творческая деятельность.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37" w:firstLine="710"/>
        <w:jc w:val="both"/>
        <w:rPr>
          <w:sz w:val="28"/>
        </w:rPr>
      </w:pPr>
      <w:r>
        <w:rPr>
          <w:sz w:val="28"/>
        </w:rPr>
        <w:t>В основу отбора произведений для литературного чтения положены общедидактические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40"/>
          <w:sz w:val="28"/>
        </w:rPr>
        <w:t xml:space="preserve"> </w:t>
      </w:r>
      <w:r>
        <w:rPr>
          <w:sz w:val="28"/>
        </w:rPr>
        <w:t>возрастным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возможностям 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особенностям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восприятия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обучающимися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фольклорных</w:t>
      </w:r>
      <w:r>
        <w:rPr>
          <w:spacing w:val="78"/>
          <w:w w:val="150"/>
          <w:sz w:val="28"/>
        </w:rPr>
        <w:t xml:space="preserve">  </w:t>
      </w:r>
      <w:r>
        <w:rPr>
          <w:sz w:val="28"/>
        </w:rPr>
        <w:t>произведений и литературных текстов; представленность в произведениях нравственно- эстетических ценностей, культурных традиций народов России, отдельных произведений выдающихся представителей мировой детской литературы.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44" w:firstLine="710"/>
        <w:jc w:val="both"/>
        <w:rPr>
          <w:sz w:val="28"/>
        </w:rPr>
      </w:pPr>
      <w:r>
        <w:rPr>
          <w:sz w:val="28"/>
        </w:rPr>
        <w:t>Важным пр</w:t>
      </w:r>
      <w:r>
        <w:rPr>
          <w:sz w:val="28"/>
        </w:rPr>
        <w:t>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</w:t>
      </w:r>
      <w:r>
        <w:rPr>
          <w:sz w:val="28"/>
        </w:rPr>
        <w:t>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line="355" w:lineRule="auto"/>
        <w:ind w:right="138" w:firstLine="710"/>
        <w:jc w:val="both"/>
        <w:rPr>
          <w:sz w:val="28"/>
        </w:rPr>
      </w:pPr>
      <w:r>
        <w:rPr>
          <w:sz w:val="28"/>
        </w:rPr>
        <w:t>Планируемые результаты изучения литературного чтения включают личностные, метапредметные результаты за</w:t>
      </w:r>
      <w:r>
        <w:rPr>
          <w:sz w:val="28"/>
        </w:rPr>
        <w:t xml:space="preserve"> период обучения, а также предметные достижения обучающегося за каждый год обучения на уровне начального общего </w:t>
      </w:r>
      <w:r>
        <w:rPr>
          <w:spacing w:val="-2"/>
          <w:sz w:val="28"/>
        </w:rPr>
        <w:t>образования.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7"/>
        </w:tabs>
        <w:ind w:left="2117" w:hanging="981"/>
        <w:jc w:val="both"/>
        <w:rPr>
          <w:sz w:val="28"/>
        </w:rPr>
      </w:pPr>
      <w:r>
        <w:rPr>
          <w:sz w:val="28"/>
        </w:rPr>
        <w:t>Литературное</w:t>
      </w:r>
      <w:r>
        <w:rPr>
          <w:spacing w:val="65"/>
          <w:sz w:val="28"/>
        </w:rPr>
        <w:t xml:space="preserve">  </w:t>
      </w:r>
      <w:r>
        <w:rPr>
          <w:sz w:val="28"/>
        </w:rPr>
        <w:t>чтение</w:t>
      </w:r>
      <w:r>
        <w:rPr>
          <w:spacing w:val="64"/>
          <w:sz w:val="28"/>
        </w:rPr>
        <w:t xml:space="preserve">  </w:t>
      </w:r>
      <w:r>
        <w:rPr>
          <w:sz w:val="28"/>
        </w:rPr>
        <w:t>является</w:t>
      </w:r>
      <w:r>
        <w:rPr>
          <w:spacing w:val="65"/>
          <w:sz w:val="28"/>
        </w:rPr>
        <w:t xml:space="preserve">  </w:t>
      </w:r>
      <w:r>
        <w:rPr>
          <w:sz w:val="28"/>
        </w:rPr>
        <w:t>преемственным</w:t>
      </w:r>
      <w:r>
        <w:rPr>
          <w:spacing w:val="65"/>
          <w:sz w:val="28"/>
        </w:rPr>
        <w:t xml:space="preserve">  </w:t>
      </w:r>
      <w:r>
        <w:rPr>
          <w:sz w:val="28"/>
        </w:rPr>
        <w:t>по</w:t>
      </w:r>
      <w:r>
        <w:rPr>
          <w:spacing w:val="64"/>
          <w:sz w:val="28"/>
        </w:rPr>
        <w:t xml:space="preserve">  </w:t>
      </w:r>
      <w:r>
        <w:rPr>
          <w:spacing w:val="-2"/>
          <w:sz w:val="28"/>
        </w:rPr>
        <w:t>отношению</w:t>
      </w:r>
    </w:p>
    <w:p w:rsidR="007A46EE" w:rsidRDefault="007A46EE">
      <w:pPr>
        <w:pStyle w:val="a5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5"/>
      </w:pPr>
      <w:r>
        <w:t>к 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2"/>
        </w:rPr>
        <w:t xml:space="preserve"> </w:t>
      </w:r>
      <w:r>
        <w:t xml:space="preserve">«Литература», который изучается на уровне основного общего </w:t>
      </w:r>
      <w:r>
        <w:rPr>
          <w:spacing w:val="-2"/>
        </w:rPr>
        <w:t>образования.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line="355" w:lineRule="auto"/>
        <w:ind w:right="134" w:firstLine="710"/>
        <w:jc w:val="both"/>
        <w:rPr>
          <w:sz w:val="28"/>
        </w:rPr>
      </w:pPr>
      <w:r>
        <w:rPr>
          <w:sz w:val="28"/>
        </w:rPr>
        <w:t>Освоение программы по литературному чтению в 1 классе начинается вводным интегрированным учебным курсом «Обучение грамоте» (рекомендуется 180 часов: русского языка 100 часов и литерату</w:t>
      </w:r>
      <w:r>
        <w:rPr>
          <w:sz w:val="28"/>
        </w:rPr>
        <w:t>рного чтения 80 часов). Содержание литературного</w:t>
      </w:r>
      <w:r>
        <w:rPr>
          <w:spacing w:val="80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80"/>
          <w:sz w:val="28"/>
        </w:rPr>
        <w:t xml:space="preserve"> </w:t>
      </w:r>
      <w:r>
        <w:rPr>
          <w:sz w:val="28"/>
        </w:rPr>
        <w:t>реализуемого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8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80"/>
          <w:sz w:val="28"/>
        </w:rPr>
        <w:t xml:space="preserve"> </w:t>
      </w:r>
      <w:r>
        <w:rPr>
          <w:sz w:val="28"/>
        </w:rPr>
        <w:t>грамоте,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представлено</w:t>
      </w:r>
      <w:r>
        <w:rPr>
          <w:spacing w:val="40"/>
          <w:sz w:val="28"/>
        </w:rPr>
        <w:t xml:space="preserve"> </w:t>
      </w:r>
      <w:r>
        <w:rPr>
          <w:sz w:val="28"/>
        </w:rPr>
        <w:t>в программе по русскому языку. После периода обучения грамоте начинается раздельное изучение русского языка и литературного чтения. На литературно</w:t>
      </w:r>
      <w:r>
        <w:rPr>
          <w:sz w:val="28"/>
        </w:rPr>
        <w:t>е чтение в 1 классе отводится не менее 10 учебных недель (40 часов), для изучения литературного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2–4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отводить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102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часов (3 часа в неделю в каждом классе).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spacing w:before="1"/>
        <w:ind w:left="1768" w:hanging="63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1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149" w:line="345" w:lineRule="auto"/>
        <w:ind w:right="138" w:firstLine="710"/>
        <w:jc w:val="both"/>
        <w:rPr>
          <w:sz w:val="28"/>
        </w:rPr>
      </w:pPr>
      <w:r>
        <w:rPr>
          <w:sz w:val="28"/>
        </w:rPr>
        <w:t>Сказка фольклорная (народная) и литературная (авторская).</w:t>
      </w:r>
      <w:r>
        <w:rPr>
          <w:spacing w:val="40"/>
          <w:sz w:val="28"/>
        </w:rPr>
        <w:t xml:space="preserve"> </w:t>
      </w:r>
      <w:r>
        <w:rPr>
          <w:sz w:val="28"/>
        </w:rPr>
        <w:t>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</w:t>
      </w:r>
      <w:r>
        <w:rPr>
          <w:sz w:val="28"/>
        </w:rPr>
        <w:t>ь и волшебство в сказке. Событийная сторона сказок: последовательность событий в фольклорной</w:t>
      </w:r>
      <w:r>
        <w:rPr>
          <w:spacing w:val="80"/>
          <w:sz w:val="28"/>
        </w:rPr>
        <w:t xml:space="preserve"> </w:t>
      </w:r>
      <w:r>
        <w:rPr>
          <w:sz w:val="28"/>
        </w:rPr>
        <w:t>(народной) и литературной (авторской) сказке. Отражение сюжета в иллюстрациях. Герои сказочных произведений. Нравственные ценности и идеи в русских народных и лите</w:t>
      </w:r>
      <w:r>
        <w:rPr>
          <w:sz w:val="28"/>
        </w:rPr>
        <w:t>ратурных (авторских) сказках, поступки, отражающие нравственные качества (отношение к природе, людям, предметам).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ind w:left="2190" w:hanging="1054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38"/>
          <w:sz w:val="28"/>
        </w:rPr>
        <w:t xml:space="preserve"> </w:t>
      </w:r>
      <w:r>
        <w:rPr>
          <w:sz w:val="28"/>
        </w:rPr>
        <w:t>для</w:t>
      </w:r>
      <w:r>
        <w:rPr>
          <w:spacing w:val="38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27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37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36"/>
          <w:sz w:val="28"/>
        </w:rPr>
        <w:t xml:space="preserve"> </w:t>
      </w:r>
      <w:r>
        <w:rPr>
          <w:sz w:val="28"/>
        </w:rPr>
        <w:t>о</w:t>
      </w:r>
      <w:r>
        <w:rPr>
          <w:spacing w:val="36"/>
          <w:sz w:val="28"/>
        </w:rPr>
        <w:t xml:space="preserve"> </w:t>
      </w:r>
      <w:r>
        <w:rPr>
          <w:sz w:val="28"/>
        </w:rPr>
        <w:t>животных,</w:t>
      </w:r>
      <w:r>
        <w:rPr>
          <w:spacing w:val="39"/>
          <w:sz w:val="28"/>
        </w:rPr>
        <w:t xml:space="preserve"> </w:t>
      </w:r>
      <w:r>
        <w:rPr>
          <w:spacing w:val="-2"/>
          <w:sz w:val="28"/>
        </w:rPr>
        <w:t>например,</w:t>
      </w:r>
    </w:p>
    <w:p w:rsidR="007A46EE" w:rsidRDefault="009E1D98">
      <w:pPr>
        <w:pStyle w:val="a3"/>
        <w:spacing w:before="153" w:line="355" w:lineRule="auto"/>
        <w:ind w:right="154"/>
      </w:pPr>
      <w:r>
        <w:t>«Лисица и тетерев», «Лиса и рак» и другие, литературные (авторские) сказки, нап</w:t>
      </w:r>
      <w:r>
        <w:t>ример,</w:t>
      </w:r>
      <w:r>
        <w:rPr>
          <w:spacing w:val="73"/>
        </w:rPr>
        <w:t xml:space="preserve"> </w:t>
      </w:r>
      <w:r>
        <w:t>К.Д.</w:t>
      </w:r>
      <w:r>
        <w:rPr>
          <w:spacing w:val="73"/>
        </w:rPr>
        <w:t xml:space="preserve"> </w:t>
      </w:r>
      <w:r>
        <w:t>Ушинского</w:t>
      </w:r>
      <w:r>
        <w:rPr>
          <w:spacing w:val="71"/>
        </w:rPr>
        <w:t xml:space="preserve"> </w:t>
      </w:r>
      <w:r>
        <w:t>«Петух</w:t>
      </w:r>
      <w:r>
        <w:rPr>
          <w:spacing w:val="40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собака»,</w:t>
      </w:r>
      <w:r>
        <w:rPr>
          <w:spacing w:val="74"/>
        </w:rPr>
        <w:t xml:space="preserve"> </w:t>
      </w:r>
      <w:r>
        <w:t>сказки</w:t>
      </w:r>
      <w:r>
        <w:rPr>
          <w:spacing w:val="75"/>
        </w:rPr>
        <w:t xml:space="preserve"> </w:t>
      </w:r>
      <w:r>
        <w:t>В.Г.</w:t>
      </w:r>
      <w:r>
        <w:rPr>
          <w:spacing w:val="72"/>
        </w:rPr>
        <w:t xml:space="preserve"> </w:t>
      </w:r>
      <w:r>
        <w:t>Сутеева</w:t>
      </w:r>
      <w:r>
        <w:rPr>
          <w:spacing w:val="77"/>
        </w:rPr>
        <w:t xml:space="preserve"> </w:t>
      </w:r>
      <w:r>
        <w:t>«Кораблик»,</w:t>
      </w:r>
    </w:p>
    <w:p w:rsidR="007A46EE" w:rsidRDefault="009E1D98">
      <w:pPr>
        <w:pStyle w:val="a3"/>
        <w:spacing w:before="3"/>
      </w:pPr>
      <w:r>
        <w:t>«Под</w:t>
      </w:r>
      <w:r>
        <w:rPr>
          <w:spacing w:val="-6"/>
        </w:rPr>
        <w:t xml:space="preserve"> </w:t>
      </w:r>
      <w:r>
        <w:t>грибом»</w:t>
      </w:r>
      <w:r>
        <w:rPr>
          <w:spacing w:val="-1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(по</w:t>
      </w:r>
      <w:r>
        <w:rPr>
          <w:spacing w:val="-8"/>
        </w:rPr>
        <w:t xml:space="preserve"> </w:t>
      </w:r>
      <w:r>
        <w:rPr>
          <w:spacing w:val="-2"/>
        </w:rPr>
        <w:t>выбору).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148" w:line="355" w:lineRule="auto"/>
        <w:ind w:right="142" w:firstLine="710"/>
        <w:jc w:val="both"/>
        <w:rPr>
          <w:sz w:val="28"/>
        </w:rPr>
      </w:pPr>
      <w:r>
        <w:rPr>
          <w:sz w:val="28"/>
        </w:rPr>
        <w:t>Произведения о детях. Понятие «тема произведения» (общее представление): чему посвящено, о чём рассказывает. Главная мысль произведения: его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40"/>
          <w:sz w:val="28"/>
        </w:rPr>
        <w:t xml:space="preserve"> </w:t>
      </w:r>
      <w:r>
        <w:rPr>
          <w:sz w:val="28"/>
        </w:rPr>
        <w:t>идея</w:t>
      </w:r>
      <w:r>
        <w:rPr>
          <w:spacing w:val="40"/>
          <w:sz w:val="28"/>
        </w:rPr>
        <w:t xml:space="preserve"> </w:t>
      </w:r>
      <w:r>
        <w:rPr>
          <w:sz w:val="28"/>
        </w:rPr>
        <w:t>(чему</w:t>
      </w:r>
      <w:r>
        <w:rPr>
          <w:spacing w:val="40"/>
          <w:sz w:val="28"/>
        </w:rPr>
        <w:t xml:space="preserve"> </w:t>
      </w:r>
      <w:r>
        <w:rPr>
          <w:sz w:val="28"/>
        </w:rPr>
        <w:t>учит?</w:t>
      </w:r>
      <w:r>
        <w:rPr>
          <w:spacing w:val="40"/>
          <w:sz w:val="28"/>
        </w:rPr>
        <w:t xml:space="preserve"> </w:t>
      </w:r>
      <w:r>
        <w:rPr>
          <w:sz w:val="28"/>
        </w:rPr>
        <w:t>какие</w:t>
      </w:r>
      <w:r>
        <w:rPr>
          <w:spacing w:val="40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воспитывает?).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одной</w:t>
      </w:r>
      <w:r>
        <w:rPr>
          <w:spacing w:val="80"/>
          <w:sz w:val="28"/>
        </w:rPr>
        <w:t xml:space="preserve"> </w:t>
      </w:r>
      <w:r>
        <w:rPr>
          <w:sz w:val="28"/>
        </w:rPr>
        <w:t>темы,</w:t>
      </w:r>
      <w:r>
        <w:rPr>
          <w:spacing w:val="80"/>
          <w:sz w:val="28"/>
        </w:rPr>
        <w:t xml:space="preserve"> </w:t>
      </w:r>
      <w:r>
        <w:rPr>
          <w:sz w:val="28"/>
        </w:rPr>
        <w:t>но</w:t>
      </w:r>
      <w:r>
        <w:rPr>
          <w:spacing w:val="80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80"/>
          <w:sz w:val="28"/>
        </w:rPr>
        <w:t xml:space="preserve"> </w:t>
      </w:r>
      <w:r>
        <w:rPr>
          <w:sz w:val="28"/>
        </w:rPr>
        <w:t>жанров:</w:t>
      </w:r>
      <w:r>
        <w:rPr>
          <w:spacing w:val="80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80"/>
          <w:sz w:val="28"/>
        </w:rPr>
        <w:t xml:space="preserve"> </w:t>
      </w:r>
      <w:r>
        <w:rPr>
          <w:sz w:val="28"/>
        </w:rPr>
        <w:t>стихотворение</w:t>
      </w:r>
      <w:r>
        <w:rPr>
          <w:spacing w:val="80"/>
          <w:sz w:val="28"/>
        </w:rPr>
        <w:t xml:space="preserve"> </w:t>
      </w:r>
      <w:r>
        <w:rPr>
          <w:sz w:val="28"/>
        </w:rPr>
        <w:t>(общее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представление 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менее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шести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К.Д.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Ушинского,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Л.Н.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Толстого,</w:t>
      </w:r>
    </w:p>
    <w:p w:rsidR="007A46EE" w:rsidRDefault="007A46EE">
      <w:pPr>
        <w:pStyle w:val="a5"/>
        <w:spacing w:line="355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38"/>
      </w:pPr>
      <w:r>
        <w:t>Е.А. Пермяка,</w:t>
      </w:r>
      <w:r>
        <w:rPr>
          <w:spacing w:val="-1"/>
        </w:rPr>
        <w:t xml:space="preserve"> </w:t>
      </w:r>
      <w:r>
        <w:t>В.А. Осеевой, А.Л. Барто,</w:t>
      </w:r>
      <w:r>
        <w:rPr>
          <w:spacing w:val="-1"/>
        </w:rPr>
        <w:t xml:space="preserve"> </w:t>
      </w:r>
      <w:r>
        <w:t>Ю.И. Ермолаева и</w:t>
      </w:r>
      <w:r>
        <w:rPr>
          <w:spacing w:val="-3"/>
        </w:rPr>
        <w:t xml:space="preserve"> </w:t>
      </w:r>
      <w:r>
        <w:t>других). Характеристика героя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 этических понятий: друг, дружба, забота, труд, взаимопомощь.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46" w:firstLine="710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</w:t>
      </w:r>
      <w:r>
        <w:rPr>
          <w:sz w:val="28"/>
        </w:rPr>
        <w:t>ля</w:t>
      </w:r>
      <w:r>
        <w:rPr>
          <w:spacing w:val="40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40"/>
          <w:sz w:val="28"/>
        </w:rPr>
        <w:t xml:space="preserve"> </w:t>
      </w:r>
      <w:r>
        <w:rPr>
          <w:sz w:val="28"/>
        </w:rPr>
        <w:t>К.Д.</w:t>
      </w:r>
      <w:r>
        <w:rPr>
          <w:spacing w:val="40"/>
          <w:sz w:val="28"/>
        </w:rPr>
        <w:t xml:space="preserve"> </w:t>
      </w:r>
      <w:r>
        <w:rPr>
          <w:sz w:val="28"/>
        </w:rPr>
        <w:t>Ушинский</w:t>
      </w:r>
      <w:r>
        <w:rPr>
          <w:spacing w:val="40"/>
          <w:sz w:val="28"/>
        </w:rPr>
        <w:t xml:space="preserve"> </w:t>
      </w:r>
      <w:r>
        <w:rPr>
          <w:sz w:val="28"/>
        </w:rPr>
        <w:t>«Худо</w:t>
      </w:r>
      <w:r>
        <w:rPr>
          <w:spacing w:val="40"/>
          <w:sz w:val="28"/>
        </w:rPr>
        <w:t xml:space="preserve"> </w:t>
      </w:r>
      <w:r>
        <w:rPr>
          <w:sz w:val="28"/>
        </w:rPr>
        <w:t>тому,</w:t>
      </w:r>
      <w:r>
        <w:rPr>
          <w:spacing w:val="40"/>
          <w:sz w:val="28"/>
        </w:rPr>
        <w:t xml:space="preserve"> </w:t>
      </w:r>
      <w:r>
        <w:rPr>
          <w:sz w:val="28"/>
        </w:rPr>
        <w:t>кто</w:t>
      </w:r>
      <w:r>
        <w:rPr>
          <w:spacing w:val="40"/>
          <w:sz w:val="28"/>
        </w:rPr>
        <w:t xml:space="preserve"> </w:t>
      </w:r>
      <w:r>
        <w:rPr>
          <w:sz w:val="28"/>
        </w:rPr>
        <w:t>добра не делает никому», Л.Н. Толстой «Косточка», Е.А. Пермяк «Торопливый ножик», В.А. Осеева «Три товарища», А.Л. Барто «Я – лишний», Ю.И. Ермолаев «Лучший друг» и другие (по выбору).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37" w:firstLine="710"/>
        <w:jc w:val="both"/>
        <w:rPr>
          <w:sz w:val="28"/>
        </w:rPr>
      </w:pPr>
      <w:r>
        <w:rPr>
          <w:sz w:val="28"/>
        </w:rPr>
        <w:t>Произведения о</w:t>
      </w:r>
      <w:r>
        <w:rPr>
          <w:spacing w:val="-3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2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-4"/>
          <w:sz w:val="28"/>
        </w:rPr>
        <w:t xml:space="preserve"> </w:t>
      </w:r>
      <w:r>
        <w:rPr>
          <w:sz w:val="28"/>
        </w:rPr>
        <w:t>Восприятие и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самостоятельное чтение произведений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80"/>
          <w:sz w:val="28"/>
        </w:rPr>
        <w:t xml:space="preserve"> </w:t>
      </w:r>
      <w:r>
        <w:rPr>
          <w:sz w:val="28"/>
        </w:rPr>
        <w:t>(на</w:t>
      </w:r>
      <w:r>
        <w:rPr>
          <w:spacing w:val="80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80"/>
          <w:sz w:val="28"/>
        </w:rPr>
        <w:t xml:space="preserve"> </w:t>
      </w:r>
      <w:r>
        <w:rPr>
          <w:sz w:val="28"/>
        </w:rPr>
        <w:t>трёх–четырёх</w:t>
      </w:r>
      <w:r>
        <w:rPr>
          <w:spacing w:val="40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80"/>
          <w:sz w:val="28"/>
        </w:rPr>
        <w:t xml:space="preserve"> </w:t>
      </w:r>
      <w:r>
        <w:rPr>
          <w:sz w:val="28"/>
        </w:rPr>
        <w:t>произведений А.К. Толстого, А.Н. Плещеева, Е.Ф. Трутневой, С.Я. Маршака и другие). Тема поэтических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произведений: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звуки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краски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времена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года,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 xml:space="preserve"> природа; Родина, природа родного края. Особенности стихотворной речи, сравнение с прозаической: рифма, ритм (практическое ознакомление). Настроение, которое</w:t>
      </w:r>
      <w:r>
        <w:rPr>
          <w:spacing w:val="40"/>
          <w:sz w:val="28"/>
        </w:rPr>
        <w:t xml:space="preserve">  </w:t>
      </w:r>
      <w:r>
        <w:rPr>
          <w:sz w:val="28"/>
        </w:rPr>
        <w:t>рождает</w:t>
      </w:r>
      <w:r>
        <w:rPr>
          <w:spacing w:val="40"/>
          <w:sz w:val="28"/>
        </w:rPr>
        <w:t xml:space="preserve">  </w:t>
      </w:r>
      <w:r>
        <w:rPr>
          <w:sz w:val="28"/>
        </w:rPr>
        <w:t>поэтическое</w:t>
      </w:r>
      <w:r>
        <w:rPr>
          <w:spacing w:val="40"/>
          <w:sz w:val="28"/>
        </w:rPr>
        <w:t xml:space="preserve">  </w:t>
      </w:r>
      <w:r>
        <w:rPr>
          <w:sz w:val="28"/>
        </w:rPr>
        <w:t>произведение.</w:t>
      </w:r>
      <w:r>
        <w:rPr>
          <w:spacing w:val="40"/>
          <w:sz w:val="28"/>
        </w:rPr>
        <w:t xml:space="preserve">  </w:t>
      </w:r>
      <w:r>
        <w:rPr>
          <w:sz w:val="28"/>
        </w:rPr>
        <w:t>Отражение</w:t>
      </w:r>
      <w:r>
        <w:rPr>
          <w:spacing w:val="40"/>
          <w:sz w:val="28"/>
        </w:rPr>
        <w:t xml:space="preserve">  </w:t>
      </w:r>
      <w:r>
        <w:rPr>
          <w:sz w:val="28"/>
        </w:rPr>
        <w:t>нравственной</w:t>
      </w:r>
      <w:r>
        <w:rPr>
          <w:spacing w:val="40"/>
          <w:sz w:val="28"/>
        </w:rPr>
        <w:t xml:space="preserve">  </w:t>
      </w:r>
      <w:r>
        <w:rPr>
          <w:sz w:val="28"/>
        </w:rPr>
        <w:t>идеи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 </w:t>
      </w:r>
      <w:r>
        <w:rPr>
          <w:sz w:val="28"/>
        </w:rPr>
        <w:t>произведении:</w:t>
      </w:r>
      <w:r>
        <w:rPr>
          <w:spacing w:val="63"/>
          <w:sz w:val="28"/>
        </w:rPr>
        <w:t xml:space="preserve">  </w:t>
      </w:r>
      <w:r>
        <w:rPr>
          <w:sz w:val="28"/>
        </w:rPr>
        <w:t>любовь</w:t>
      </w:r>
      <w:r>
        <w:rPr>
          <w:spacing w:val="64"/>
          <w:sz w:val="28"/>
        </w:rPr>
        <w:t xml:space="preserve">  </w:t>
      </w:r>
      <w:r>
        <w:rPr>
          <w:sz w:val="28"/>
        </w:rPr>
        <w:t>к</w:t>
      </w:r>
      <w:r>
        <w:rPr>
          <w:spacing w:val="64"/>
          <w:sz w:val="28"/>
        </w:rPr>
        <w:t xml:space="preserve">  </w:t>
      </w:r>
      <w:r>
        <w:rPr>
          <w:sz w:val="28"/>
        </w:rPr>
        <w:t>Родине,</w:t>
      </w:r>
      <w:r>
        <w:rPr>
          <w:spacing w:val="66"/>
          <w:sz w:val="28"/>
        </w:rPr>
        <w:t xml:space="preserve">  </w:t>
      </w:r>
      <w:r>
        <w:rPr>
          <w:sz w:val="28"/>
        </w:rPr>
        <w:t>природе</w:t>
      </w:r>
      <w:r>
        <w:rPr>
          <w:spacing w:val="65"/>
          <w:sz w:val="28"/>
        </w:rPr>
        <w:t xml:space="preserve">  </w:t>
      </w:r>
      <w:r>
        <w:rPr>
          <w:sz w:val="28"/>
        </w:rPr>
        <w:t>родного</w:t>
      </w:r>
      <w:r>
        <w:rPr>
          <w:spacing w:val="63"/>
          <w:sz w:val="28"/>
        </w:rPr>
        <w:t xml:space="preserve">  </w:t>
      </w:r>
      <w:r>
        <w:rPr>
          <w:sz w:val="28"/>
        </w:rPr>
        <w:t>края.</w:t>
      </w:r>
      <w:r>
        <w:rPr>
          <w:spacing w:val="66"/>
          <w:sz w:val="28"/>
        </w:rPr>
        <w:t xml:space="preserve">  </w:t>
      </w:r>
      <w:r>
        <w:rPr>
          <w:sz w:val="28"/>
        </w:rPr>
        <w:t>Иллюстрация к произведению как отражение эмоционального отклика на произведение. Роль интонации при выразительном чтении. Интонационный рисунок выразительного чтения: ритм, темп, сила голоса.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40" w:firstLine="710"/>
        <w:jc w:val="both"/>
        <w:rPr>
          <w:sz w:val="28"/>
        </w:rPr>
      </w:pPr>
      <w:r>
        <w:rPr>
          <w:sz w:val="28"/>
        </w:rPr>
        <w:t>Устное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народное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творчество:</w:t>
      </w:r>
      <w:r>
        <w:rPr>
          <w:spacing w:val="80"/>
          <w:w w:val="150"/>
          <w:sz w:val="28"/>
        </w:rPr>
        <w:t xml:space="preserve"> 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малые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фольклорные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жанры (не менее шести произведений). Многообразие малых жанров устного народного творчества:</w:t>
      </w:r>
      <w:r>
        <w:rPr>
          <w:spacing w:val="-8"/>
          <w:sz w:val="28"/>
        </w:rPr>
        <w:t xml:space="preserve"> </w:t>
      </w:r>
      <w:r>
        <w:rPr>
          <w:sz w:val="28"/>
        </w:rPr>
        <w:t>потешка, загадка, пословица, их</w:t>
      </w:r>
      <w:r>
        <w:rPr>
          <w:spacing w:val="-8"/>
          <w:sz w:val="28"/>
        </w:rPr>
        <w:t xml:space="preserve"> </w:t>
      </w:r>
      <w:r>
        <w:rPr>
          <w:sz w:val="28"/>
        </w:rPr>
        <w:t>назначение (веселить, потешать, играть, поучать). Особенности разных малых фольклорных жанров. Потешка – игров</w:t>
      </w:r>
      <w:r>
        <w:rPr>
          <w:sz w:val="28"/>
        </w:rPr>
        <w:t>ой народный фольклор. Загадка – средство воспитания живости ума, сообразительности. Пословицы – проявление народной мудрости, средство воспитания понимания жизненных правил.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line="319" w:lineRule="exact"/>
        <w:ind w:left="2190" w:hanging="1054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18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-18"/>
          <w:sz w:val="28"/>
        </w:rPr>
        <w:t xml:space="preserve"> </w:t>
      </w:r>
      <w:r>
        <w:rPr>
          <w:sz w:val="28"/>
        </w:rPr>
        <w:t>потешки,</w:t>
      </w:r>
      <w:r>
        <w:rPr>
          <w:spacing w:val="-11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пословицы.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155" w:line="355" w:lineRule="auto"/>
        <w:ind w:right="141" w:firstLine="710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о</w:t>
      </w:r>
      <w:r>
        <w:rPr>
          <w:spacing w:val="78"/>
          <w:sz w:val="28"/>
        </w:rPr>
        <w:t xml:space="preserve">  </w:t>
      </w:r>
      <w:r>
        <w:rPr>
          <w:sz w:val="28"/>
        </w:rPr>
        <w:t>братьях</w:t>
      </w:r>
      <w:r>
        <w:rPr>
          <w:spacing w:val="76"/>
          <w:sz w:val="28"/>
        </w:rPr>
        <w:t xml:space="preserve">  </w:t>
      </w:r>
      <w:r>
        <w:rPr>
          <w:sz w:val="28"/>
        </w:rPr>
        <w:t>на</w:t>
      </w:r>
      <w:r>
        <w:rPr>
          <w:sz w:val="28"/>
        </w:rPr>
        <w:t>ших</w:t>
      </w:r>
      <w:r>
        <w:rPr>
          <w:spacing w:val="74"/>
          <w:sz w:val="28"/>
        </w:rPr>
        <w:t xml:space="preserve">  </w:t>
      </w:r>
      <w:r>
        <w:rPr>
          <w:sz w:val="28"/>
        </w:rPr>
        <w:t>меньших</w:t>
      </w:r>
      <w:r>
        <w:rPr>
          <w:spacing w:val="76"/>
          <w:sz w:val="28"/>
        </w:rPr>
        <w:t xml:space="preserve">  </w:t>
      </w:r>
      <w:r>
        <w:rPr>
          <w:sz w:val="28"/>
        </w:rPr>
        <w:t>(три-четыре</w:t>
      </w:r>
      <w:r>
        <w:rPr>
          <w:spacing w:val="79"/>
          <w:sz w:val="28"/>
        </w:rPr>
        <w:t xml:space="preserve">  </w:t>
      </w:r>
      <w:r>
        <w:rPr>
          <w:sz w:val="28"/>
        </w:rPr>
        <w:t>автора по</w:t>
      </w:r>
      <w:r>
        <w:rPr>
          <w:spacing w:val="80"/>
          <w:sz w:val="28"/>
        </w:rPr>
        <w:t xml:space="preserve">  </w:t>
      </w:r>
      <w:r>
        <w:rPr>
          <w:sz w:val="28"/>
        </w:rPr>
        <w:t>выбору)</w:t>
      </w:r>
      <w:r>
        <w:rPr>
          <w:spacing w:val="80"/>
          <w:sz w:val="28"/>
        </w:rPr>
        <w:t xml:space="preserve">  </w:t>
      </w:r>
      <w:r>
        <w:rPr>
          <w:sz w:val="28"/>
        </w:rPr>
        <w:t>–</w:t>
      </w:r>
      <w:r>
        <w:rPr>
          <w:spacing w:val="80"/>
          <w:sz w:val="28"/>
        </w:rPr>
        <w:t xml:space="preserve">  </w:t>
      </w:r>
      <w:r>
        <w:rPr>
          <w:sz w:val="28"/>
        </w:rPr>
        <w:t>герои</w:t>
      </w:r>
      <w:r>
        <w:rPr>
          <w:spacing w:val="80"/>
          <w:sz w:val="28"/>
        </w:rPr>
        <w:t xml:space="preserve">  </w:t>
      </w:r>
      <w:r>
        <w:rPr>
          <w:sz w:val="28"/>
        </w:rPr>
        <w:t>произведений.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Цель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назначение</w:t>
      </w:r>
      <w:r>
        <w:rPr>
          <w:spacing w:val="80"/>
          <w:sz w:val="28"/>
        </w:rPr>
        <w:t xml:space="preserve">  </w:t>
      </w:r>
      <w:r>
        <w:rPr>
          <w:sz w:val="28"/>
        </w:rPr>
        <w:t>произведений</w:t>
      </w:r>
      <w:r>
        <w:rPr>
          <w:spacing w:val="40"/>
          <w:sz w:val="28"/>
        </w:rPr>
        <w:t xml:space="preserve"> </w:t>
      </w:r>
      <w:r>
        <w:rPr>
          <w:sz w:val="28"/>
        </w:rPr>
        <w:t>о взаимоотношениях человека и животных воспитание добрых чувств и бережного</w:t>
      </w:r>
    </w:p>
    <w:p w:rsidR="007A46EE" w:rsidRDefault="007A46EE">
      <w:pPr>
        <w:pStyle w:val="a5"/>
        <w:spacing w:line="355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39"/>
      </w:pPr>
      <w:r>
        <w:t>отношения к животным. Виды текстов: художественный и научно-познавательный, их сравнение. Характеристика героя: описание его внешности, действий, нравственно-этических понятий: любовь и забота о животных.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35" w:firstLine="710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В.В.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Бианки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«Лис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Мышонок»,</w:t>
      </w:r>
      <w:r>
        <w:rPr>
          <w:spacing w:val="80"/>
          <w:sz w:val="28"/>
        </w:rPr>
        <w:t xml:space="preserve"> </w:t>
      </w:r>
      <w:r>
        <w:rPr>
          <w:sz w:val="28"/>
        </w:rPr>
        <w:t>Е.И.</w:t>
      </w:r>
      <w:r>
        <w:rPr>
          <w:spacing w:val="40"/>
          <w:sz w:val="28"/>
        </w:rPr>
        <w:t xml:space="preserve"> </w:t>
      </w:r>
      <w:r>
        <w:rPr>
          <w:sz w:val="28"/>
        </w:rPr>
        <w:t>Чарушин</w:t>
      </w:r>
      <w:r>
        <w:rPr>
          <w:spacing w:val="40"/>
          <w:sz w:val="28"/>
        </w:rPr>
        <w:t xml:space="preserve"> </w:t>
      </w:r>
      <w:r>
        <w:rPr>
          <w:sz w:val="28"/>
        </w:rPr>
        <w:t>«Про</w:t>
      </w:r>
      <w:r>
        <w:rPr>
          <w:spacing w:val="40"/>
          <w:sz w:val="28"/>
        </w:rPr>
        <w:t xml:space="preserve"> </w:t>
      </w:r>
      <w:r>
        <w:rPr>
          <w:sz w:val="28"/>
        </w:rPr>
        <w:t>Томку»,</w:t>
      </w:r>
      <w:r>
        <w:rPr>
          <w:spacing w:val="40"/>
          <w:sz w:val="28"/>
        </w:rPr>
        <w:t xml:space="preserve"> </w:t>
      </w:r>
      <w:r>
        <w:rPr>
          <w:sz w:val="28"/>
        </w:rPr>
        <w:t>М.М.</w:t>
      </w:r>
      <w:r>
        <w:rPr>
          <w:spacing w:val="40"/>
          <w:sz w:val="28"/>
        </w:rPr>
        <w:t xml:space="preserve"> </w:t>
      </w:r>
      <w:r>
        <w:rPr>
          <w:sz w:val="28"/>
        </w:rPr>
        <w:t>Пришвин</w:t>
      </w:r>
      <w:r>
        <w:rPr>
          <w:spacing w:val="40"/>
          <w:sz w:val="28"/>
        </w:rPr>
        <w:t xml:space="preserve"> </w:t>
      </w:r>
      <w:r>
        <w:rPr>
          <w:sz w:val="28"/>
        </w:rPr>
        <w:t>«Ёж»,</w:t>
      </w:r>
      <w:r>
        <w:rPr>
          <w:spacing w:val="40"/>
          <w:sz w:val="28"/>
        </w:rPr>
        <w:t xml:space="preserve"> </w:t>
      </w:r>
      <w:r>
        <w:rPr>
          <w:sz w:val="28"/>
        </w:rPr>
        <w:t>Н.И.</w:t>
      </w:r>
      <w:r>
        <w:rPr>
          <w:spacing w:val="40"/>
          <w:sz w:val="28"/>
        </w:rPr>
        <w:t xml:space="preserve"> </w:t>
      </w:r>
      <w:r>
        <w:rPr>
          <w:sz w:val="28"/>
        </w:rPr>
        <w:t>Сладков</w:t>
      </w:r>
      <w:r>
        <w:rPr>
          <w:spacing w:val="40"/>
          <w:sz w:val="28"/>
        </w:rPr>
        <w:t xml:space="preserve"> </w:t>
      </w:r>
      <w:r>
        <w:rPr>
          <w:sz w:val="28"/>
        </w:rPr>
        <w:t>«Лисица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Ёж» и другие.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38" w:firstLine="710"/>
        <w:jc w:val="both"/>
        <w:rPr>
          <w:sz w:val="28"/>
        </w:rPr>
      </w:pPr>
      <w:r>
        <w:rPr>
          <w:sz w:val="28"/>
        </w:rPr>
        <w:t>Произведения о маме. Восприятие и самостоятельное чтение произведений о маме (не менее одного автора по выбору, на примере произведений Е.А. Благининой, А.Л. Барто,</w:t>
      </w:r>
      <w:r>
        <w:rPr>
          <w:sz w:val="28"/>
        </w:rPr>
        <w:t xml:space="preserve"> А.В. Митяева и других). Осознание нравственно- этических понятий: чувство любви как привязанность одного человека к другому (матери к ребёнку, детей к матери, близким), проявление любви и заботы о родных </w:t>
      </w:r>
      <w:r>
        <w:rPr>
          <w:spacing w:val="-2"/>
          <w:sz w:val="28"/>
        </w:rPr>
        <w:t>людях.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7" w:lineRule="auto"/>
        <w:ind w:right="152" w:firstLine="710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40"/>
          <w:sz w:val="28"/>
        </w:rPr>
        <w:t xml:space="preserve"> </w:t>
      </w:r>
      <w:r>
        <w:rPr>
          <w:sz w:val="28"/>
        </w:rPr>
        <w:t>Е.А.</w:t>
      </w:r>
      <w:r>
        <w:rPr>
          <w:spacing w:val="40"/>
          <w:sz w:val="28"/>
        </w:rPr>
        <w:t xml:space="preserve"> </w:t>
      </w:r>
      <w:r>
        <w:rPr>
          <w:sz w:val="28"/>
        </w:rPr>
        <w:t>Благинина</w:t>
      </w:r>
      <w:r>
        <w:rPr>
          <w:spacing w:val="40"/>
          <w:sz w:val="28"/>
        </w:rPr>
        <w:t xml:space="preserve"> </w:t>
      </w:r>
      <w:r>
        <w:rPr>
          <w:sz w:val="28"/>
        </w:rPr>
        <w:t>«Пос</w:t>
      </w:r>
      <w:r>
        <w:rPr>
          <w:sz w:val="28"/>
        </w:rPr>
        <w:t>идим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тишине», А.Л. Барто «Мама», А.В. Митяев «За что я люблю маму» и другие (по выбору).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40" w:firstLine="710"/>
        <w:jc w:val="both"/>
        <w:rPr>
          <w:sz w:val="28"/>
        </w:rPr>
      </w:pPr>
      <w:r>
        <w:rPr>
          <w:sz w:val="28"/>
        </w:rPr>
        <w:t>Фольклорные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авторские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чудесах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фантазии (не менее трёх произведений). Способность автора произведения находить чудесное в каждом жизненном проявлении, необычное в обыкновенных явлениях окружающего</w:t>
      </w:r>
      <w:r>
        <w:rPr>
          <w:spacing w:val="80"/>
          <w:sz w:val="28"/>
        </w:rPr>
        <w:t xml:space="preserve">  </w:t>
      </w:r>
      <w:r>
        <w:rPr>
          <w:sz w:val="28"/>
        </w:rPr>
        <w:t>мира.</w:t>
      </w:r>
      <w:r>
        <w:rPr>
          <w:spacing w:val="80"/>
          <w:sz w:val="28"/>
        </w:rPr>
        <w:t xml:space="preserve">  </w:t>
      </w:r>
      <w:r>
        <w:rPr>
          <w:sz w:val="28"/>
        </w:rPr>
        <w:t>Сочетание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sz w:val="28"/>
        </w:rPr>
        <w:t xml:space="preserve">  </w:t>
      </w:r>
      <w:r>
        <w:rPr>
          <w:sz w:val="28"/>
        </w:rPr>
        <w:t>произведении</w:t>
      </w:r>
      <w:r>
        <w:rPr>
          <w:spacing w:val="80"/>
          <w:sz w:val="28"/>
        </w:rPr>
        <w:t xml:space="preserve">  </w:t>
      </w:r>
      <w:r>
        <w:rPr>
          <w:sz w:val="28"/>
        </w:rPr>
        <w:t>реалистических</w:t>
      </w:r>
      <w:r>
        <w:rPr>
          <w:spacing w:val="80"/>
          <w:sz w:val="28"/>
        </w:rPr>
        <w:t xml:space="preserve">  </w:t>
      </w:r>
      <w:r>
        <w:rPr>
          <w:sz w:val="28"/>
        </w:rPr>
        <w:t>событий с необычными, сказочными, фант</w:t>
      </w:r>
      <w:r>
        <w:rPr>
          <w:sz w:val="28"/>
        </w:rPr>
        <w:t>астическими.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56" w:firstLine="710"/>
        <w:jc w:val="both"/>
        <w:rPr>
          <w:sz w:val="28"/>
        </w:rPr>
      </w:pPr>
      <w:r>
        <w:rPr>
          <w:sz w:val="28"/>
        </w:rPr>
        <w:t>Произведения для чтения: Р.С. Сеф «Чудо», В.В. Лунин «Я видел чудо»,</w:t>
      </w:r>
      <w:r>
        <w:rPr>
          <w:spacing w:val="40"/>
          <w:sz w:val="28"/>
        </w:rPr>
        <w:t xml:space="preserve"> </w:t>
      </w:r>
      <w:r>
        <w:rPr>
          <w:sz w:val="28"/>
        </w:rPr>
        <w:t>Б.В.</w:t>
      </w:r>
      <w:r>
        <w:rPr>
          <w:spacing w:val="40"/>
          <w:sz w:val="28"/>
        </w:rPr>
        <w:t xml:space="preserve"> </w:t>
      </w:r>
      <w:r>
        <w:rPr>
          <w:sz w:val="28"/>
        </w:rPr>
        <w:t>Заходер</w:t>
      </w:r>
      <w:r>
        <w:rPr>
          <w:spacing w:val="40"/>
          <w:sz w:val="28"/>
        </w:rPr>
        <w:t xml:space="preserve"> </w:t>
      </w:r>
      <w:r>
        <w:rPr>
          <w:sz w:val="28"/>
        </w:rPr>
        <w:t>«Моя</w:t>
      </w:r>
      <w:r>
        <w:rPr>
          <w:spacing w:val="40"/>
          <w:sz w:val="28"/>
        </w:rPr>
        <w:t xml:space="preserve"> </w:t>
      </w:r>
      <w:r>
        <w:rPr>
          <w:sz w:val="28"/>
        </w:rPr>
        <w:t>Вообразилия»,</w:t>
      </w:r>
      <w:r>
        <w:rPr>
          <w:spacing w:val="40"/>
          <w:sz w:val="28"/>
        </w:rPr>
        <w:t xml:space="preserve"> </w:t>
      </w:r>
      <w:r>
        <w:rPr>
          <w:sz w:val="28"/>
        </w:rPr>
        <w:t>Ю.П.</w:t>
      </w:r>
      <w:r>
        <w:rPr>
          <w:spacing w:val="40"/>
          <w:sz w:val="28"/>
        </w:rPr>
        <w:t xml:space="preserve"> </w:t>
      </w:r>
      <w:r>
        <w:rPr>
          <w:sz w:val="28"/>
        </w:rPr>
        <w:t>Мориц</w:t>
      </w:r>
      <w:r>
        <w:rPr>
          <w:spacing w:val="40"/>
          <w:sz w:val="28"/>
        </w:rPr>
        <w:t xml:space="preserve"> </w:t>
      </w:r>
      <w:r>
        <w:rPr>
          <w:sz w:val="28"/>
        </w:rPr>
        <w:t>«Сто</w:t>
      </w:r>
      <w:r>
        <w:rPr>
          <w:spacing w:val="40"/>
          <w:sz w:val="28"/>
        </w:rPr>
        <w:t xml:space="preserve"> </w:t>
      </w:r>
      <w:r>
        <w:rPr>
          <w:sz w:val="28"/>
        </w:rPr>
        <w:t>фантазий»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другие (по выбору).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48" w:firstLine="710"/>
        <w:jc w:val="both"/>
        <w:rPr>
          <w:sz w:val="28"/>
        </w:rPr>
      </w:pPr>
      <w:r>
        <w:rPr>
          <w:sz w:val="28"/>
        </w:rPr>
        <w:t>Библиографическая культура (работа с</w:t>
      </w:r>
      <w:r>
        <w:rPr>
          <w:spacing w:val="-8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5"/>
          <w:sz w:val="28"/>
        </w:rPr>
        <w:t xml:space="preserve"> </w:t>
      </w:r>
      <w:r>
        <w:rPr>
          <w:sz w:val="28"/>
        </w:rPr>
        <w:t>книгой). Представление о том, что книга – источни</w:t>
      </w:r>
      <w:r>
        <w:rPr>
          <w:sz w:val="28"/>
        </w:rPr>
        <w:t>к необходимых знаний. Обложка, оглавление, иллюстрации как элементы ориентировки в книге. Умение использовать тематический каталог при выборе книг в библиотеке.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33" w:firstLine="710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40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1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80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на пропедевтическом уровне ряда </w:t>
      </w:r>
      <w:r>
        <w:rPr>
          <w:sz w:val="28"/>
        </w:rPr>
        <w:t>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</w:t>
      </w:r>
    </w:p>
    <w:p w:rsidR="007A46EE" w:rsidRDefault="007A46EE">
      <w:pPr>
        <w:pStyle w:val="a5"/>
        <w:spacing w:line="355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rPr>
          <w:spacing w:val="-2"/>
        </w:rPr>
        <w:t>совместной</w:t>
      </w:r>
      <w:r>
        <w:rPr>
          <w:spacing w:val="-12"/>
        </w:rPr>
        <w:t xml:space="preserve"> </w:t>
      </w:r>
      <w:r>
        <w:rPr>
          <w:spacing w:val="-2"/>
        </w:rPr>
        <w:t>деятельности.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3" w:line="355" w:lineRule="auto"/>
        <w:ind w:right="145" w:firstLine="710"/>
        <w:jc w:val="both"/>
        <w:rPr>
          <w:sz w:val="28"/>
        </w:rPr>
      </w:pPr>
      <w:r>
        <w:rPr>
          <w:sz w:val="28"/>
        </w:rPr>
        <w:t>Базовые логические действия как часть познавательных универсальных учебных действий способствуют формированию умений:</w:t>
      </w:r>
    </w:p>
    <w:p w:rsidR="007A46EE" w:rsidRDefault="009E1D98">
      <w:pPr>
        <w:pStyle w:val="a3"/>
        <w:spacing w:line="355" w:lineRule="auto"/>
        <w:ind w:right="149" w:firstLine="710"/>
      </w:pPr>
      <w:r>
        <w:t>читать вслух целыми словами без пропусков и перестановок букв и слогов доступные по восприятию и небольшие по объёму прозаические и стихот</w:t>
      </w:r>
      <w:r>
        <w:t xml:space="preserve">ворные </w:t>
      </w:r>
      <w:r>
        <w:rPr>
          <w:spacing w:val="-2"/>
        </w:rPr>
        <w:t>произведения;</w:t>
      </w:r>
    </w:p>
    <w:p w:rsidR="007A46EE" w:rsidRDefault="009E1D98">
      <w:pPr>
        <w:pStyle w:val="a3"/>
        <w:ind w:left="1136"/>
      </w:pPr>
      <w:r>
        <w:rPr>
          <w:spacing w:val="-2"/>
        </w:rPr>
        <w:t>понимать</w:t>
      </w:r>
      <w:r>
        <w:rPr>
          <w:spacing w:val="-9"/>
        </w:rPr>
        <w:t xml:space="preserve"> </w:t>
      </w:r>
      <w:r>
        <w:rPr>
          <w:spacing w:val="-2"/>
        </w:rPr>
        <w:t>фактическое</w:t>
      </w:r>
      <w:r>
        <w:rPr>
          <w:spacing w:val="2"/>
        </w:rPr>
        <w:t xml:space="preserve"> </w:t>
      </w:r>
      <w:r>
        <w:rPr>
          <w:spacing w:val="-2"/>
        </w:rPr>
        <w:t>содержание</w:t>
      </w:r>
      <w:r>
        <w:rPr>
          <w:spacing w:val="2"/>
        </w:rPr>
        <w:t xml:space="preserve"> </w:t>
      </w:r>
      <w:r>
        <w:rPr>
          <w:spacing w:val="-2"/>
        </w:rPr>
        <w:t>прочитанного</w:t>
      </w:r>
      <w:r>
        <w:t xml:space="preserve"> </w:t>
      </w:r>
      <w:r>
        <w:rPr>
          <w:spacing w:val="-2"/>
        </w:rPr>
        <w:t>или</w:t>
      </w:r>
      <w:r>
        <w:rPr>
          <w:spacing w:val="-1"/>
        </w:rPr>
        <w:t xml:space="preserve"> </w:t>
      </w:r>
      <w:r>
        <w:rPr>
          <w:spacing w:val="-2"/>
        </w:rPr>
        <w:t>прослушанного</w:t>
      </w:r>
      <w:r>
        <w:t xml:space="preserve"> </w:t>
      </w:r>
      <w:r>
        <w:rPr>
          <w:spacing w:val="-2"/>
        </w:rPr>
        <w:t>текста;</w:t>
      </w:r>
    </w:p>
    <w:p w:rsidR="007A46EE" w:rsidRDefault="009E1D98">
      <w:pPr>
        <w:pStyle w:val="a3"/>
        <w:spacing w:before="153" w:line="355" w:lineRule="auto"/>
        <w:ind w:right="147" w:firstLine="710"/>
      </w:pPr>
      <w:r>
        <w:t>ориентироваться в терминах и понятиях: фольклор, малые фольклорные жанры,</w:t>
      </w:r>
      <w:r>
        <w:rPr>
          <w:spacing w:val="80"/>
          <w:w w:val="150"/>
        </w:rPr>
        <w:t xml:space="preserve"> </w:t>
      </w:r>
      <w:r>
        <w:t>тема,</w:t>
      </w:r>
      <w:r>
        <w:rPr>
          <w:spacing w:val="80"/>
          <w:w w:val="150"/>
        </w:rPr>
        <w:t xml:space="preserve"> </w:t>
      </w:r>
      <w:r>
        <w:t>идея,</w:t>
      </w:r>
      <w:r>
        <w:rPr>
          <w:spacing w:val="80"/>
        </w:rPr>
        <w:t xml:space="preserve"> </w:t>
      </w:r>
      <w:r>
        <w:t>заголовок,</w:t>
      </w:r>
      <w:r>
        <w:rPr>
          <w:spacing w:val="80"/>
          <w:w w:val="150"/>
        </w:rPr>
        <w:t xml:space="preserve"> </w:t>
      </w:r>
      <w:r>
        <w:t>содержание</w:t>
      </w:r>
      <w:r>
        <w:rPr>
          <w:spacing w:val="80"/>
          <w:w w:val="150"/>
        </w:rPr>
        <w:t xml:space="preserve"> </w:t>
      </w:r>
      <w:r>
        <w:t>произведения,</w:t>
      </w:r>
      <w:r>
        <w:rPr>
          <w:spacing w:val="80"/>
          <w:w w:val="150"/>
        </w:rPr>
        <w:t xml:space="preserve"> </w:t>
      </w:r>
      <w:r>
        <w:t>сказка</w:t>
      </w:r>
      <w:r>
        <w:rPr>
          <w:spacing w:val="80"/>
        </w:rPr>
        <w:t xml:space="preserve"> </w:t>
      </w:r>
      <w:r>
        <w:t>(фольклорная и литературная), автор, герой, рассказ, стихотворение (в пределах изученного);</w:t>
      </w:r>
    </w:p>
    <w:p w:rsidR="007A46EE" w:rsidRDefault="009E1D98">
      <w:pPr>
        <w:pStyle w:val="a3"/>
        <w:spacing w:line="357" w:lineRule="auto"/>
        <w:ind w:right="162" w:firstLine="710"/>
      </w:pPr>
      <w:r>
        <w:t>различать и группировать произведения по жанрам (загадки, пословицы, сказки (фольклорная и литературная), стихотворение, рассказ);</w:t>
      </w:r>
    </w:p>
    <w:p w:rsidR="007A46EE" w:rsidRDefault="009E1D98">
      <w:pPr>
        <w:pStyle w:val="a3"/>
        <w:spacing w:line="355" w:lineRule="auto"/>
        <w:ind w:right="144" w:firstLine="710"/>
      </w:pPr>
      <w:r>
        <w:t>анализировать текст: определять т</w:t>
      </w:r>
      <w:r>
        <w:t>ему, устанавливать последовательность событий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произведении,</w:t>
      </w:r>
      <w:r>
        <w:rPr>
          <w:spacing w:val="80"/>
        </w:rPr>
        <w:t xml:space="preserve">  </w:t>
      </w:r>
      <w:r>
        <w:t>характеризовать</w:t>
      </w:r>
      <w:r>
        <w:rPr>
          <w:spacing w:val="80"/>
        </w:rPr>
        <w:t xml:space="preserve">  </w:t>
      </w:r>
      <w:r>
        <w:t>героя,</w:t>
      </w:r>
      <w:r>
        <w:rPr>
          <w:spacing w:val="80"/>
        </w:rPr>
        <w:t xml:space="preserve">  </w:t>
      </w:r>
      <w:r>
        <w:t>давать</w:t>
      </w:r>
      <w:r>
        <w:rPr>
          <w:spacing w:val="80"/>
        </w:rPr>
        <w:t xml:space="preserve">  </w:t>
      </w:r>
      <w:r>
        <w:t xml:space="preserve">положительную или отрицательную оценку его поступкам, задавать вопросы по фактическому </w:t>
      </w:r>
      <w:r>
        <w:rPr>
          <w:spacing w:val="-2"/>
        </w:rPr>
        <w:t>содержанию;</w:t>
      </w:r>
    </w:p>
    <w:p w:rsidR="007A46EE" w:rsidRDefault="009E1D98">
      <w:pPr>
        <w:pStyle w:val="a3"/>
        <w:ind w:left="1136"/>
      </w:pPr>
      <w:r>
        <w:t>сравнивать</w:t>
      </w:r>
      <w:r>
        <w:rPr>
          <w:spacing w:val="-18"/>
        </w:rPr>
        <w:t xml:space="preserve"> </w:t>
      </w:r>
      <w:r>
        <w:t>произведения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теме,</w:t>
      </w:r>
      <w:r>
        <w:rPr>
          <w:spacing w:val="-13"/>
        </w:rPr>
        <w:t xml:space="preserve"> </w:t>
      </w:r>
      <w:r>
        <w:t>настроению,</w:t>
      </w:r>
      <w:r>
        <w:rPr>
          <w:spacing w:val="-11"/>
        </w:rPr>
        <w:t xml:space="preserve"> </w:t>
      </w:r>
      <w:r>
        <w:t>которое</w:t>
      </w:r>
      <w:r>
        <w:rPr>
          <w:spacing w:val="-17"/>
        </w:rPr>
        <w:t xml:space="preserve"> </w:t>
      </w:r>
      <w:r>
        <w:t>оно</w:t>
      </w:r>
      <w:r>
        <w:rPr>
          <w:spacing w:val="-17"/>
        </w:rPr>
        <w:t xml:space="preserve"> </w:t>
      </w:r>
      <w:r>
        <w:rPr>
          <w:spacing w:val="-2"/>
        </w:rPr>
        <w:t>вы</w:t>
      </w:r>
      <w:r>
        <w:rPr>
          <w:spacing w:val="-2"/>
        </w:rPr>
        <w:t>зывает.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41" w:line="357" w:lineRule="auto"/>
        <w:ind w:right="147" w:firstLine="710"/>
        <w:jc w:val="both"/>
        <w:rPr>
          <w:sz w:val="28"/>
        </w:rPr>
      </w:pPr>
      <w:r>
        <w:rPr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7A46EE" w:rsidRDefault="009E1D98">
      <w:pPr>
        <w:pStyle w:val="a3"/>
        <w:spacing w:line="355" w:lineRule="auto"/>
        <w:ind w:right="168" w:firstLine="710"/>
      </w:pPr>
      <w:r>
        <w:t>понимать, что текст произведения может быть представлен в иллюстрациях, различных видах зрительного искусства (фильм, спектакль и другие)</w:t>
      </w:r>
      <w:r>
        <w:t>;</w:t>
      </w:r>
    </w:p>
    <w:p w:rsidR="007A46EE" w:rsidRDefault="009E1D98">
      <w:pPr>
        <w:pStyle w:val="a3"/>
        <w:spacing w:line="357" w:lineRule="auto"/>
        <w:ind w:right="169" w:firstLine="710"/>
      </w:pPr>
      <w:r>
        <w:t>соотносить иллюстрацию с текстом произведения, читать отрывки из текста, которые соответствуют иллюстрации.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33" w:firstLine="710"/>
        <w:jc w:val="both"/>
        <w:rPr>
          <w:sz w:val="28"/>
        </w:rPr>
      </w:pPr>
      <w:r>
        <w:rPr>
          <w:sz w:val="28"/>
        </w:rPr>
        <w:t>Коммуникативные универсальные учебные действия (далее – УУД) способствуют формированию умений:</w:t>
      </w:r>
    </w:p>
    <w:p w:rsidR="007A46EE" w:rsidRDefault="009E1D98">
      <w:pPr>
        <w:pStyle w:val="a3"/>
        <w:spacing w:line="355" w:lineRule="auto"/>
        <w:ind w:right="162" w:firstLine="710"/>
      </w:pPr>
      <w:r>
        <w:t xml:space="preserve">читать наизусть стихотворения, соблюдать орфоэпические и пунктуационные </w:t>
      </w:r>
      <w:r>
        <w:rPr>
          <w:spacing w:val="-2"/>
        </w:rPr>
        <w:t>нормы;</w:t>
      </w:r>
    </w:p>
    <w:p w:rsidR="007A46EE" w:rsidRDefault="009E1D98">
      <w:pPr>
        <w:pStyle w:val="a3"/>
        <w:spacing w:line="355" w:lineRule="auto"/>
        <w:ind w:right="151" w:firstLine="710"/>
      </w:pPr>
      <w:r>
        <w:t>участвовать в беседе по обсуждению прослушанного или прочитанного</w:t>
      </w:r>
      <w:r>
        <w:rPr>
          <w:spacing w:val="40"/>
        </w:rPr>
        <w:t xml:space="preserve"> </w:t>
      </w:r>
      <w:r>
        <w:t>текста:</w:t>
      </w:r>
      <w:r>
        <w:rPr>
          <w:spacing w:val="40"/>
        </w:rPr>
        <w:t xml:space="preserve"> </w:t>
      </w:r>
      <w:r>
        <w:t>слушать</w:t>
      </w:r>
      <w:r>
        <w:rPr>
          <w:spacing w:val="40"/>
        </w:rPr>
        <w:t xml:space="preserve"> </w:t>
      </w:r>
      <w:r>
        <w:t>собеседника,</w:t>
      </w:r>
      <w:r>
        <w:rPr>
          <w:spacing w:val="40"/>
        </w:rPr>
        <w:t xml:space="preserve"> </w:t>
      </w:r>
      <w:r>
        <w:t>отвечать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вопросы,</w:t>
      </w:r>
      <w:r>
        <w:rPr>
          <w:spacing w:val="40"/>
        </w:rPr>
        <w:t xml:space="preserve"> </w:t>
      </w:r>
      <w:r>
        <w:t>высказывать</w:t>
      </w:r>
      <w:r>
        <w:rPr>
          <w:spacing w:val="40"/>
        </w:rPr>
        <w:t xml:space="preserve"> </w:t>
      </w:r>
      <w:r>
        <w:t>своё</w:t>
      </w:r>
      <w:r>
        <w:rPr>
          <w:spacing w:val="40"/>
        </w:rPr>
        <w:t xml:space="preserve"> </w:t>
      </w:r>
      <w:r>
        <w:t>отношение</w:t>
      </w:r>
      <w:r>
        <w:rPr>
          <w:spacing w:val="40"/>
        </w:rPr>
        <w:t xml:space="preserve"> </w:t>
      </w:r>
      <w:r>
        <w:t>к обсуждаемой проблеме;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firstLine="710"/>
        <w:jc w:val="left"/>
      </w:pPr>
      <w:r>
        <w:t>пересказывать</w:t>
      </w:r>
      <w:r>
        <w:rPr>
          <w:spacing w:val="-9"/>
        </w:rPr>
        <w:t xml:space="preserve"> </w:t>
      </w:r>
      <w:r>
        <w:t>(устно)</w:t>
      </w:r>
      <w:r>
        <w:rPr>
          <w:spacing w:val="-8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использованием вопросов, рисунков, предложенного плана;</w:t>
      </w:r>
    </w:p>
    <w:p w:rsidR="007A46EE" w:rsidRDefault="009E1D98">
      <w:pPr>
        <w:pStyle w:val="a3"/>
        <w:spacing w:before="3"/>
        <w:ind w:left="1136"/>
        <w:jc w:val="left"/>
      </w:pPr>
      <w:r>
        <w:t>объяснять</w:t>
      </w:r>
      <w:r>
        <w:rPr>
          <w:spacing w:val="-18"/>
        </w:rPr>
        <w:t xml:space="preserve"> </w:t>
      </w:r>
      <w:r>
        <w:t>своими</w:t>
      </w:r>
      <w:r>
        <w:rPr>
          <w:spacing w:val="-17"/>
        </w:rPr>
        <w:t xml:space="preserve"> </w:t>
      </w:r>
      <w:r>
        <w:t>словами</w:t>
      </w:r>
      <w:r>
        <w:rPr>
          <w:spacing w:val="-18"/>
        </w:rPr>
        <w:t xml:space="preserve"> </w:t>
      </w:r>
      <w:r>
        <w:t>значение</w:t>
      </w:r>
      <w:r>
        <w:rPr>
          <w:spacing w:val="-14"/>
        </w:rPr>
        <w:t xml:space="preserve"> </w:t>
      </w:r>
      <w:r>
        <w:t>изученных</w:t>
      </w:r>
      <w:r>
        <w:rPr>
          <w:spacing w:val="-18"/>
        </w:rPr>
        <w:t xml:space="preserve"> </w:t>
      </w:r>
      <w:r>
        <w:rPr>
          <w:spacing w:val="-2"/>
        </w:rPr>
        <w:t>понятий;</w:t>
      </w:r>
    </w:p>
    <w:p w:rsidR="007A46EE" w:rsidRDefault="009E1D98">
      <w:pPr>
        <w:pStyle w:val="a3"/>
        <w:spacing w:before="148" w:line="357" w:lineRule="auto"/>
        <w:ind w:firstLine="710"/>
        <w:jc w:val="left"/>
      </w:pPr>
      <w:r>
        <w:t>описывать</w:t>
      </w:r>
      <w:r>
        <w:rPr>
          <w:spacing w:val="31"/>
        </w:rPr>
        <w:t xml:space="preserve"> </w:t>
      </w:r>
      <w:r>
        <w:t>своё</w:t>
      </w:r>
      <w:r>
        <w:rPr>
          <w:spacing w:val="32"/>
        </w:rPr>
        <w:t xml:space="preserve"> </w:t>
      </w:r>
      <w:r>
        <w:t>настроение</w:t>
      </w:r>
      <w:r>
        <w:rPr>
          <w:spacing w:val="33"/>
        </w:rPr>
        <w:t xml:space="preserve"> </w:t>
      </w:r>
      <w:r>
        <w:t>после</w:t>
      </w:r>
      <w:r>
        <w:rPr>
          <w:spacing w:val="33"/>
        </w:rPr>
        <w:t xml:space="preserve"> </w:t>
      </w:r>
      <w:r>
        <w:t>слушания</w:t>
      </w:r>
      <w:r>
        <w:rPr>
          <w:spacing w:val="34"/>
        </w:rPr>
        <w:t xml:space="preserve"> </w:t>
      </w:r>
      <w:r>
        <w:t>(чтения)</w:t>
      </w:r>
      <w:r>
        <w:rPr>
          <w:spacing w:val="32"/>
        </w:rPr>
        <w:t xml:space="preserve"> </w:t>
      </w:r>
      <w:r>
        <w:t>стихотворений,</w:t>
      </w:r>
      <w:r>
        <w:rPr>
          <w:spacing w:val="35"/>
        </w:rPr>
        <w:t xml:space="preserve"> </w:t>
      </w:r>
      <w:r>
        <w:t xml:space="preserve">сказок, </w:t>
      </w:r>
      <w:r>
        <w:rPr>
          <w:spacing w:val="-2"/>
        </w:rPr>
        <w:t>расска</w:t>
      </w:r>
      <w:r>
        <w:rPr>
          <w:spacing w:val="-2"/>
        </w:rPr>
        <w:t>зов.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  <w:tab w:val="left" w:pos="4161"/>
          <w:tab w:val="left" w:pos="6269"/>
          <w:tab w:val="left" w:pos="7575"/>
          <w:tab w:val="left" w:pos="8962"/>
        </w:tabs>
        <w:spacing w:line="357" w:lineRule="auto"/>
        <w:ind w:right="164" w:firstLine="710"/>
        <w:rPr>
          <w:sz w:val="28"/>
        </w:rPr>
      </w:pPr>
      <w:r>
        <w:rPr>
          <w:spacing w:val="-2"/>
          <w:sz w:val="28"/>
        </w:rPr>
        <w:t>Регулятивные</w:t>
      </w:r>
      <w:r>
        <w:rPr>
          <w:sz w:val="28"/>
        </w:rPr>
        <w:tab/>
      </w:r>
      <w:r>
        <w:rPr>
          <w:spacing w:val="-2"/>
          <w:sz w:val="28"/>
        </w:rPr>
        <w:t>универсальные</w:t>
      </w:r>
      <w:r>
        <w:rPr>
          <w:sz w:val="28"/>
        </w:rPr>
        <w:tab/>
      </w:r>
      <w:r>
        <w:rPr>
          <w:spacing w:val="-2"/>
          <w:sz w:val="28"/>
        </w:rPr>
        <w:t>учебные</w:t>
      </w:r>
      <w:r>
        <w:rPr>
          <w:sz w:val="28"/>
        </w:rPr>
        <w:tab/>
      </w:r>
      <w:r>
        <w:rPr>
          <w:spacing w:val="-2"/>
          <w:sz w:val="28"/>
        </w:rPr>
        <w:t>действия</w:t>
      </w:r>
      <w:r>
        <w:rPr>
          <w:sz w:val="28"/>
        </w:rPr>
        <w:tab/>
      </w:r>
      <w:r>
        <w:rPr>
          <w:spacing w:val="-4"/>
          <w:sz w:val="28"/>
        </w:rPr>
        <w:t xml:space="preserve">способствуют </w:t>
      </w:r>
      <w:r>
        <w:rPr>
          <w:sz w:val="28"/>
        </w:rPr>
        <w:t>формированию умений:</w:t>
      </w:r>
    </w:p>
    <w:p w:rsidR="007A46EE" w:rsidRDefault="009E1D98">
      <w:pPr>
        <w:pStyle w:val="a3"/>
        <w:tabs>
          <w:tab w:val="left" w:pos="2600"/>
          <w:tab w:val="left" w:pos="3080"/>
          <w:tab w:val="left" w:pos="4790"/>
          <w:tab w:val="left" w:pos="6830"/>
          <w:tab w:val="left" w:pos="8199"/>
          <w:tab w:val="left" w:pos="9375"/>
          <w:tab w:val="left" w:pos="9832"/>
        </w:tabs>
        <w:spacing w:line="355" w:lineRule="auto"/>
        <w:ind w:right="156" w:firstLine="710"/>
        <w:jc w:val="left"/>
      </w:pPr>
      <w:r>
        <w:rPr>
          <w:spacing w:val="-2"/>
        </w:rPr>
        <w:t>понимать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удерживать</w:t>
      </w:r>
      <w:r>
        <w:tab/>
      </w:r>
      <w:r>
        <w:rPr>
          <w:spacing w:val="-2"/>
        </w:rPr>
        <w:t>поставленную</w:t>
      </w:r>
      <w:r>
        <w:tab/>
      </w:r>
      <w:r>
        <w:rPr>
          <w:spacing w:val="-2"/>
        </w:rPr>
        <w:t>учебную</w:t>
      </w:r>
      <w:r>
        <w:tab/>
      </w:r>
      <w:r>
        <w:rPr>
          <w:spacing w:val="-2"/>
        </w:rPr>
        <w:t>задачу,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 xml:space="preserve">случае </w:t>
      </w:r>
      <w:r>
        <w:t>необходимости обращаться за помощью к педагогическому работнику;</w:t>
      </w:r>
    </w:p>
    <w:p w:rsidR="007A46EE" w:rsidRDefault="009E1D98">
      <w:pPr>
        <w:pStyle w:val="a3"/>
        <w:spacing w:line="357" w:lineRule="auto"/>
        <w:ind w:firstLine="710"/>
        <w:jc w:val="left"/>
      </w:pPr>
      <w:r>
        <w:t>проявлять</w:t>
      </w:r>
      <w:r>
        <w:rPr>
          <w:spacing w:val="40"/>
        </w:rPr>
        <w:t xml:space="preserve"> </w:t>
      </w:r>
      <w:r>
        <w:t>желание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читать,</w:t>
      </w:r>
      <w:r>
        <w:rPr>
          <w:spacing w:val="40"/>
        </w:rPr>
        <w:t xml:space="preserve"> </w:t>
      </w:r>
      <w:r>
        <w:t>совершенствовать</w:t>
      </w:r>
      <w:r>
        <w:rPr>
          <w:spacing w:val="40"/>
        </w:rPr>
        <w:t xml:space="preserve"> </w:t>
      </w:r>
      <w:r>
        <w:t>свой</w:t>
      </w:r>
      <w:r>
        <w:rPr>
          <w:spacing w:val="40"/>
        </w:rPr>
        <w:t xml:space="preserve"> </w:t>
      </w:r>
      <w:r>
        <w:t xml:space="preserve">навык </w:t>
      </w:r>
      <w:r>
        <w:rPr>
          <w:spacing w:val="-2"/>
        </w:rPr>
        <w:t>чтения;</w:t>
      </w:r>
    </w:p>
    <w:p w:rsidR="007A46EE" w:rsidRDefault="009E1D98">
      <w:pPr>
        <w:pStyle w:val="a3"/>
        <w:tabs>
          <w:tab w:val="left" w:pos="1515"/>
          <w:tab w:val="left" w:pos="2922"/>
          <w:tab w:val="left" w:pos="4117"/>
          <w:tab w:val="left" w:pos="5591"/>
          <w:tab w:val="left" w:pos="6389"/>
          <w:tab w:val="left" w:pos="7464"/>
          <w:tab w:val="left" w:pos="9145"/>
          <w:tab w:val="left" w:pos="9529"/>
        </w:tabs>
        <w:spacing w:line="355" w:lineRule="auto"/>
        <w:ind w:right="144" w:firstLine="710"/>
        <w:jc w:val="left"/>
      </w:pP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>учителя</w:t>
      </w:r>
      <w:r>
        <w:tab/>
      </w:r>
      <w:r>
        <w:rPr>
          <w:spacing w:val="-2"/>
        </w:rPr>
        <w:t>оценивать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2"/>
        </w:rPr>
        <w:t>успехи</w:t>
      </w:r>
      <w:r>
        <w:tab/>
      </w:r>
      <w:r>
        <w:rPr>
          <w:spacing w:val="-2"/>
        </w:rPr>
        <w:t>(трудности)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 xml:space="preserve">освоении </w:t>
      </w:r>
      <w:r>
        <w:t>читательской деятельности.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line="357" w:lineRule="auto"/>
        <w:ind w:left="1136" w:right="975" w:firstLine="0"/>
        <w:rPr>
          <w:sz w:val="28"/>
        </w:rPr>
      </w:pPr>
      <w:r>
        <w:rPr>
          <w:sz w:val="28"/>
        </w:rPr>
        <w:t>Совместная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8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7"/>
          <w:sz w:val="28"/>
        </w:rPr>
        <w:t xml:space="preserve"> </w:t>
      </w:r>
      <w:r>
        <w:rPr>
          <w:sz w:val="28"/>
        </w:rPr>
        <w:t>умений: проявлять желание работать в парах, небольших группах;</w:t>
      </w:r>
    </w:p>
    <w:p w:rsidR="007A46EE" w:rsidRDefault="009E1D98">
      <w:pPr>
        <w:pStyle w:val="a3"/>
        <w:spacing w:line="355" w:lineRule="auto"/>
        <w:ind w:right="152" w:firstLine="710"/>
      </w:pPr>
      <w:r>
        <w:t>проявлять культур</w:t>
      </w:r>
      <w:r>
        <w:t>у взаимодействия, терпение, умение договариваться, ответственно выполнять свою часть работы.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ind w:left="1768" w:hanging="63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во</w:t>
      </w:r>
      <w:r>
        <w:rPr>
          <w:spacing w:val="-11"/>
          <w:sz w:val="28"/>
        </w:rPr>
        <w:t xml:space="preserve"> </w:t>
      </w:r>
      <w:r>
        <w:rPr>
          <w:sz w:val="28"/>
        </w:rPr>
        <w:t>2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125" w:line="355" w:lineRule="auto"/>
        <w:ind w:right="138" w:firstLine="710"/>
        <w:jc w:val="both"/>
        <w:rPr>
          <w:sz w:val="28"/>
        </w:rPr>
      </w:pP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нашей</w:t>
      </w:r>
      <w:r>
        <w:rPr>
          <w:spacing w:val="40"/>
          <w:sz w:val="28"/>
        </w:rPr>
        <w:t xml:space="preserve"> </w:t>
      </w:r>
      <w:r>
        <w:rPr>
          <w:sz w:val="28"/>
        </w:rPr>
        <w:t>Родине.</w:t>
      </w:r>
      <w:r>
        <w:rPr>
          <w:spacing w:val="40"/>
          <w:sz w:val="28"/>
        </w:rPr>
        <w:t xml:space="preserve"> </w:t>
      </w:r>
      <w:r>
        <w:rPr>
          <w:sz w:val="28"/>
        </w:rPr>
        <w:t>Круг</w:t>
      </w:r>
      <w:r>
        <w:rPr>
          <w:spacing w:val="40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40"/>
          <w:sz w:val="28"/>
        </w:rPr>
        <w:t xml:space="preserve"> </w:t>
      </w:r>
      <w:r>
        <w:rPr>
          <w:sz w:val="28"/>
        </w:rPr>
        <w:t>(на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примере не</w:t>
      </w:r>
      <w:r>
        <w:rPr>
          <w:spacing w:val="80"/>
          <w:sz w:val="28"/>
        </w:rPr>
        <w:t xml:space="preserve"> </w:t>
      </w:r>
      <w:r>
        <w:rPr>
          <w:sz w:val="28"/>
        </w:rPr>
        <w:t>менее</w:t>
      </w:r>
      <w:r>
        <w:rPr>
          <w:spacing w:val="80"/>
          <w:sz w:val="28"/>
        </w:rPr>
        <w:t xml:space="preserve"> </w:t>
      </w:r>
      <w:r>
        <w:rPr>
          <w:sz w:val="28"/>
        </w:rPr>
        <w:t>трёх</w:t>
      </w:r>
      <w:r>
        <w:rPr>
          <w:spacing w:val="80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80"/>
          <w:sz w:val="28"/>
        </w:rPr>
        <w:t xml:space="preserve"> </w:t>
      </w:r>
      <w:r>
        <w:rPr>
          <w:sz w:val="28"/>
        </w:rPr>
        <w:t>И.С.</w:t>
      </w:r>
      <w:r>
        <w:rPr>
          <w:spacing w:val="80"/>
          <w:sz w:val="28"/>
        </w:rPr>
        <w:t xml:space="preserve"> </w:t>
      </w:r>
      <w:r>
        <w:rPr>
          <w:sz w:val="28"/>
        </w:rPr>
        <w:t>Никитина,</w:t>
      </w:r>
      <w:r>
        <w:rPr>
          <w:spacing w:val="80"/>
          <w:sz w:val="28"/>
        </w:rPr>
        <w:t xml:space="preserve"> </w:t>
      </w:r>
      <w:r>
        <w:rPr>
          <w:sz w:val="28"/>
        </w:rPr>
        <w:t>Ф.П.</w:t>
      </w:r>
      <w:r>
        <w:rPr>
          <w:spacing w:val="80"/>
          <w:sz w:val="28"/>
        </w:rPr>
        <w:t xml:space="preserve"> </w:t>
      </w:r>
      <w:r>
        <w:rPr>
          <w:sz w:val="28"/>
        </w:rPr>
        <w:t>Савинова,</w:t>
      </w:r>
      <w:r>
        <w:rPr>
          <w:spacing w:val="80"/>
          <w:sz w:val="28"/>
        </w:rPr>
        <w:t xml:space="preserve"> </w:t>
      </w:r>
      <w:r>
        <w:rPr>
          <w:sz w:val="28"/>
        </w:rPr>
        <w:t>А.А.</w:t>
      </w:r>
      <w:r>
        <w:rPr>
          <w:spacing w:val="80"/>
          <w:sz w:val="28"/>
        </w:rPr>
        <w:t xml:space="preserve"> </w:t>
      </w:r>
      <w:r>
        <w:rPr>
          <w:sz w:val="28"/>
        </w:rPr>
        <w:t>Прокофьева и других). Патриотическое звучание произведений о родном крае и природе. Отражение в произведениях нравственно-этических понятий: любовь к Родине, родному</w:t>
      </w:r>
      <w:r>
        <w:rPr>
          <w:spacing w:val="40"/>
          <w:sz w:val="28"/>
        </w:rPr>
        <w:t xml:space="preserve"> </w:t>
      </w:r>
      <w:r>
        <w:rPr>
          <w:sz w:val="28"/>
        </w:rPr>
        <w:t>краю,</w:t>
      </w:r>
      <w:r>
        <w:rPr>
          <w:spacing w:val="40"/>
          <w:sz w:val="28"/>
        </w:rPr>
        <w:t xml:space="preserve"> </w:t>
      </w:r>
      <w:r>
        <w:rPr>
          <w:sz w:val="28"/>
        </w:rPr>
        <w:t>Отечеству.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40"/>
          <w:sz w:val="28"/>
        </w:rPr>
        <w:t xml:space="preserve"> </w:t>
      </w:r>
      <w:r>
        <w:rPr>
          <w:sz w:val="28"/>
        </w:rPr>
        <w:t>заголовка,</w:t>
      </w:r>
      <w:r>
        <w:rPr>
          <w:spacing w:val="40"/>
          <w:sz w:val="28"/>
        </w:rPr>
        <w:t xml:space="preserve"> </w:t>
      </w:r>
      <w:r>
        <w:rPr>
          <w:sz w:val="28"/>
        </w:rPr>
        <w:t>соотнесение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главной</w:t>
      </w:r>
      <w:r>
        <w:rPr>
          <w:spacing w:val="40"/>
          <w:sz w:val="28"/>
        </w:rPr>
        <w:t xml:space="preserve"> </w:t>
      </w:r>
      <w:r>
        <w:rPr>
          <w:sz w:val="28"/>
        </w:rPr>
        <w:t>мыслью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идеей произведения. </w:t>
      </w:r>
      <w:r>
        <w:rPr>
          <w:sz w:val="28"/>
        </w:rPr>
        <w:t>Отражение темы Родины в изобразительном искусстве (пейзажи И.И. Левитана, И.И. Шишкина, В.Д. Поленова и других).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2"/>
        <w:ind w:left="2190" w:hanging="1054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68"/>
          <w:w w:val="150"/>
          <w:sz w:val="28"/>
        </w:rPr>
        <w:t xml:space="preserve"> </w:t>
      </w:r>
      <w:r>
        <w:rPr>
          <w:sz w:val="28"/>
        </w:rPr>
        <w:t>И.С.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Никитин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«Русь»,</w:t>
      </w:r>
      <w:r>
        <w:rPr>
          <w:spacing w:val="22"/>
          <w:sz w:val="28"/>
        </w:rPr>
        <w:t xml:space="preserve">  </w:t>
      </w:r>
      <w:r>
        <w:rPr>
          <w:sz w:val="28"/>
        </w:rPr>
        <w:t>Ф.П.</w:t>
      </w:r>
      <w:r>
        <w:rPr>
          <w:spacing w:val="23"/>
          <w:sz w:val="28"/>
        </w:rPr>
        <w:t xml:space="preserve">  </w:t>
      </w:r>
      <w:r>
        <w:rPr>
          <w:spacing w:val="-2"/>
          <w:sz w:val="28"/>
        </w:rPr>
        <w:t>Савинов</w:t>
      </w:r>
    </w:p>
    <w:p w:rsidR="007A46EE" w:rsidRDefault="009E1D98">
      <w:pPr>
        <w:pStyle w:val="a3"/>
        <w:spacing w:before="148"/>
      </w:pPr>
      <w:r>
        <w:t>«Родина»,</w:t>
      </w:r>
      <w:r>
        <w:rPr>
          <w:spacing w:val="-13"/>
        </w:rPr>
        <w:t xml:space="preserve"> </w:t>
      </w:r>
      <w:r>
        <w:t>А.А.</w:t>
      </w:r>
      <w:r>
        <w:rPr>
          <w:spacing w:val="-10"/>
        </w:rPr>
        <w:t xml:space="preserve"> </w:t>
      </w:r>
      <w:r>
        <w:t>Прокофьев</w:t>
      </w:r>
      <w:r>
        <w:rPr>
          <w:spacing w:val="-13"/>
        </w:rPr>
        <w:t xml:space="preserve"> </w:t>
      </w:r>
      <w:r>
        <w:t>«Родина»</w:t>
      </w:r>
      <w:r>
        <w:rPr>
          <w:spacing w:val="-1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другие</w:t>
      </w:r>
      <w:r>
        <w:rPr>
          <w:spacing w:val="-12"/>
        </w:rPr>
        <w:t xml:space="preserve"> </w:t>
      </w:r>
      <w:r>
        <w:t>(по</w:t>
      </w:r>
      <w:r>
        <w:rPr>
          <w:spacing w:val="-13"/>
        </w:rPr>
        <w:t xml:space="preserve"> </w:t>
      </w:r>
      <w:r>
        <w:rPr>
          <w:spacing w:val="-2"/>
        </w:rPr>
        <w:t>выбору).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159" w:line="355" w:lineRule="auto"/>
        <w:ind w:right="140" w:firstLine="710"/>
        <w:jc w:val="both"/>
        <w:rPr>
          <w:sz w:val="28"/>
        </w:rPr>
      </w:pPr>
      <w:r>
        <w:rPr>
          <w:sz w:val="28"/>
        </w:rPr>
        <w:t xml:space="preserve">Фольклор (устное народное </w:t>
      </w:r>
      <w:r>
        <w:rPr>
          <w:sz w:val="28"/>
        </w:rPr>
        <w:t>творчество). Произведения малых жанров фольклора</w:t>
      </w:r>
      <w:r>
        <w:rPr>
          <w:spacing w:val="80"/>
          <w:sz w:val="28"/>
        </w:rPr>
        <w:t xml:space="preserve"> </w:t>
      </w:r>
      <w:r>
        <w:rPr>
          <w:sz w:val="28"/>
        </w:rPr>
        <w:t>(потешки,</w:t>
      </w:r>
      <w:r>
        <w:rPr>
          <w:spacing w:val="80"/>
          <w:sz w:val="28"/>
        </w:rPr>
        <w:t xml:space="preserve"> </w:t>
      </w:r>
      <w:r>
        <w:rPr>
          <w:sz w:val="28"/>
        </w:rPr>
        <w:t>считалки,</w:t>
      </w:r>
      <w:r>
        <w:rPr>
          <w:spacing w:val="80"/>
          <w:sz w:val="28"/>
        </w:rPr>
        <w:t xml:space="preserve"> </w:t>
      </w:r>
      <w:r>
        <w:rPr>
          <w:sz w:val="28"/>
        </w:rPr>
        <w:t>пословицы,</w:t>
      </w:r>
      <w:r>
        <w:rPr>
          <w:spacing w:val="80"/>
          <w:sz w:val="28"/>
        </w:rPr>
        <w:t xml:space="preserve"> </w:t>
      </w:r>
      <w:r>
        <w:rPr>
          <w:sz w:val="28"/>
        </w:rPr>
        <w:t>скороговорки,</w:t>
      </w:r>
      <w:r>
        <w:rPr>
          <w:spacing w:val="80"/>
          <w:sz w:val="28"/>
        </w:rPr>
        <w:t xml:space="preserve"> </w:t>
      </w:r>
      <w:r>
        <w:rPr>
          <w:sz w:val="28"/>
        </w:rPr>
        <w:t>небылицы,</w:t>
      </w:r>
      <w:r>
        <w:rPr>
          <w:spacing w:val="80"/>
          <w:sz w:val="28"/>
        </w:rPr>
        <w:t xml:space="preserve"> </w:t>
      </w:r>
      <w:r>
        <w:rPr>
          <w:sz w:val="28"/>
        </w:rPr>
        <w:t>загадки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Шуточные</w:t>
      </w:r>
      <w:r>
        <w:rPr>
          <w:spacing w:val="80"/>
          <w:sz w:val="28"/>
        </w:rPr>
        <w:t xml:space="preserve"> </w:t>
      </w:r>
      <w:r>
        <w:rPr>
          <w:sz w:val="28"/>
        </w:rPr>
        <w:t>фольклорные</w:t>
      </w:r>
      <w:r>
        <w:rPr>
          <w:spacing w:val="80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80"/>
          <w:sz w:val="28"/>
        </w:rPr>
        <w:t xml:space="preserve"> </w:t>
      </w:r>
      <w:r>
        <w:rPr>
          <w:sz w:val="28"/>
        </w:rPr>
        <w:t>скороговорки,</w:t>
      </w:r>
      <w:r>
        <w:rPr>
          <w:spacing w:val="80"/>
          <w:sz w:val="28"/>
        </w:rPr>
        <w:t xml:space="preserve"> </w:t>
      </w:r>
      <w:r>
        <w:rPr>
          <w:sz w:val="28"/>
        </w:rPr>
        <w:t>небылицы.</w:t>
      </w:r>
    </w:p>
    <w:p w:rsidR="007A46EE" w:rsidRDefault="007A46EE">
      <w:pPr>
        <w:pStyle w:val="a5"/>
        <w:spacing w:line="355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1"/>
      </w:pPr>
      <w:r>
        <w:t xml:space="preserve">Особенности скороговорок, их роль в речи. Игра со словом, «перевёртыш событий» как основа построения небылиц. Ритм и счёт как основные средства выразительности и построения считалки. Народные песни, их особенности. Загадка как жанр фольклора, тематические </w:t>
      </w:r>
      <w:r>
        <w:t>группы загадок. Сказка – выражение народной мудрости, нравственная</w:t>
      </w:r>
      <w:r>
        <w:rPr>
          <w:spacing w:val="-1"/>
        </w:rPr>
        <w:t xml:space="preserve"> </w:t>
      </w:r>
      <w:r>
        <w:t>идея фольклорных</w:t>
      </w:r>
      <w:r>
        <w:rPr>
          <w:spacing w:val="-10"/>
        </w:rPr>
        <w:t xml:space="preserve"> </w:t>
      </w:r>
      <w:r>
        <w:t>сказок. Особенности</w:t>
      </w:r>
      <w:r>
        <w:rPr>
          <w:spacing w:val="-4"/>
        </w:rPr>
        <w:t xml:space="preserve"> </w:t>
      </w:r>
      <w:r>
        <w:t>сказок</w:t>
      </w:r>
      <w:r>
        <w:rPr>
          <w:spacing w:val="-2"/>
        </w:rPr>
        <w:t xml:space="preserve"> </w:t>
      </w:r>
      <w:r>
        <w:t>разного</w:t>
      </w:r>
      <w:r>
        <w:rPr>
          <w:spacing w:val="-5"/>
        </w:rPr>
        <w:t xml:space="preserve"> </w:t>
      </w:r>
      <w:r>
        <w:t>вида (о животных, бытовые, волшебные). Особенности сказок о животных: сказки народов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Бытовая</w:t>
      </w:r>
      <w:r>
        <w:rPr>
          <w:spacing w:val="40"/>
        </w:rPr>
        <w:t xml:space="preserve"> </w:t>
      </w:r>
      <w:r>
        <w:t>сказка:</w:t>
      </w:r>
      <w:r>
        <w:rPr>
          <w:spacing w:val="40"/>
        </w:rPr>
        <w:t xml:space="preserve"> </w:t>
      </w:r>
      <w:r>
        <w:t>герои,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действия,</w:t>
      </w:r>
      <w:r>
        <w:rPr>
          <w:spacing w:val="40"/>
        </w:rPr>
        <w:t xml:space="preserve"> </w:t>
      </w:r>
      <w:r>
        <w:t>особе</w:t>
      </w:r>
      <w:r>
        <w:t>нности</w:t>
      </w:r>
      <w:r>
        <w:rPr>
          <w:spacing w:val="40"/>
        </w:rPr>
        <w:t xml:space="preserve"> </w:t>
      </w:r>
      <w:r>
        <w:t>построения и языка. Диалог в сказке. Понятие о волшебной сказке (общее представление): наличие присказки, постоянные эпитеты, волшебные герои. Фольклорные произведения народов России: отражение в сказках народного быта и культуры.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40" w:firstLine="710"/>
        <w:jc w:val="both"/>
        <w:rPr>
          <w:sz w:val="28"/>
        </w:rPr>
      </w:pPr>
      <w:r>
        <w:rPr>
          <w:sz w:val="28"/>
        </w:rPr>
        <w:t>Произведения для ч</w:t>
      </w:r>
      <w:r>
        <w:rPr>
          <w:sz w:val="28"/>
        </w:rPr>
        <w:t>тения: потешки, считалки, пословицы, скороговорки, загадки, народные песни, русская народная сказка «Каша из топора», русская народная сказка «У страха глаза велики», русская народная сказка «Зимовье зверей»,</w:t>
      </w:r>
      <w:r>
        <w:rPr>
          <w:spacing w:val="79"/>
          <w:sz w:val="28"/>
        </w:rPr>
        <w:t xml:space="preserve">  </w:t>
      </w:r>
      <w:r>
        <w:rPr>
          <w:sz w:val="28"/>
        </w:rPr>
        <w:t>русская</w:t>
      </w:r>
      <w:r>
        <w:rPr>
          <w:spacing w:val="79"/>
          <w:sz w:val="28"/>
        </w:rPr>
        <w:t xml:space="preserve">  </w:t>
      </w:r>
      <w:r>
        <w:rPr>
          <w:sz w:val="28"/>
        </w:rPr>
        <w:t>народная</w:t>
      </w:r>
      <w:r>
        <w:rPr>
          <w:spacing w:val="74"/>
          <w:sz w:val="28"/>
        </w:rPr>
        <w:t xml:space="preserve">  </w:t>
      </w:r>
      <w:r>
        <w:rPr>
          <w:sz w:val="28"/>
        </w:rPr>
        <w:t>сказка</w:t>
      </w:r>
      <w:r>
        <w:rPr>
          <w:spacing w:val="78"/>
          <w:sz w:val="28"/>
        </w:rPr>
        <w:t xml:space="preserve">  </w:t>
      </w:r>
      <w:r>
        <w:rPr>
          <w:sz w:val="28"/>
        </w:rPr>
        <w:t>«Снегурочка»,</w:t>
      </w:r>
      <w:r>
        <w:rPr>
          <w:spacing w:val="80"/>
          <w:sz w:val="28"/>
        </w:rPr>
        <w:t xml:space="preserve">  </w:t>
      </w:r>
      <w:r>
        <w:rPr>
          <w:sz w:val="28"/>
        </w:rPr>
        <w:t>сказ</w:t>
      </w:r>
      <w:r>
        <w:rPr>
          <w:sz w:val="28"/>
        </w:rPr>
        <w:t>ки</w:t>
      </w:r>
      <w:r>
        <w:rPr>
          <w:spacing w:val="75"/>
          <w:sz w:val="28"/>
        </w:rPr>
        <w:t xml:space="preserve">  </w:t>
      </w:r>
      <w:r>
        <w:rPr>
          <w:sz w:val="28"/>
        </w:rPr>
        <w:t>народов</w:t>
      </w:r>
      <w:r>
        <w:rPr>
          <w:spacing w:val="75"/>
          <w:sz w:val="28"/>
        </w:rPr>
        <w:t xml:space="preserve">  </w:t>
      </w:r>
      <w:r>
        <w:rPr>
          <w:sz w:val="28"/>
        </w:rPr>
        <w:t>России (1-2 произведения) и другие.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30" w:firstLine="710"/>
        <w:jc w:val="both"/>
        <w:rPr>
          <w:sz w:val="28"/>
        </w:rPr>
      </w:pPr>
      <w:r>
        <w:rPr>
          <w:sz w:val="28"/>
        </w:rPr>
        <w:t>Звуки и краски родной природы в разные времена года. Тема природы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80"/>
          <w:sz w:val="28"/>
        </w:rPr>
        <w:t xml:space="preserve"> </w:t>
      </w:r>
      <w:r>
        <w:rPr>
          <w:sz w:val="28"/>
        </w:rPr>
        <w:t>времена</w:t>
      </w:r>
      <w:r>
        <w:rPr>
          <w:spacing w:val="80"/>
          <w:sz w:val="28"/>
        </w:rPr>
        <w:t xml:space="preserve"> </w:t>
      </w:r>
      <w:r>
        <w:rPr>
          <w:sz w:val="28"/>
        </w:rPr>
        <w:t>года</w:t>
      </w:r>
      <w:r>
        <w:rPr>
          <w:spacing w:val="80"/>
          <w:sz w:val="28"/>
        </w:rPr>
        <w:t xml:space="preserve"> </w:t>
      </w:r>
      <w:r>
        <w:rPr>
          <w:sz w:val="28"/>
        </w:rPr>
        <w:t>(осень,</w:t>
      </w:r>
      <w:r>
        <w:rPr>
          <w:spacing w:val="80"/>
          <w:sz w:val="28"/>
        </w:rPr>
        <w:t xml:space="preserve"> </w:t>
      </w:r>
      <w:r>
        <w:rPr>
          <w:sz w:val="28"/>
        </w:rPr>
        <w:t>зима,</w:t>
      </w:r>
      <w:r>
        <w:rPr>
          <w:spacing w:val="80"/>
          <w:sz w:val="28"/>
        </w:rPr>
        <w:t xml:space="preserve"> </w:t>
      </w:r>
      <w:r>
        <w:rPr>
          <w:sz w:val="28"/>
        </w:rPr>
        <w:t>весна,</w:t>
      </w:r>
      <w:r>
        <w:rPr>
          <w:spacing w:val="80"/>
          <w:sz w:val="28"/>
        </w:rPr>
        <w:t xml:space="preserve"> </w:t>
      </w:r>
      <w:r>
        <w:rPr>
          <w:sz w:val="28"/>
        </w:rPr>
        <w:t>лето)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40"/>
          <w:sz w:val="28"/>
        </w:rPr>
        <w:t xml:space="preserve"> </w:t>
      </w:r>
      <w:r>
        <w:rPr>
          <w:sz w:val="28"/>
        </w:rPr>
        <w:t>литературы (по выбору, не менее пяти авторов). Эстетическое восприятие явлений природы (звуки, краски времён года). Средства выразительности при описании природы: сравнение и эпитет. Настроение, которое создаёт пейзажная лирика. Отражение темы «Времена год</w:t>
      </w:r>
      <w:r>
        <w:rPr>
          <w:sz w:val="28"/>
        </w:rPr>
        <w:t>а» в картинах художников (на примере пейзажей И.И. Левитана, В.Д. Поленова, А.И. Куинджи, И.И. Шишкина и других) и музыкальных произведениях (например, произведения П.И. Чайковского, А. Вивальди и других).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53" w:firstLine="710"/>
        <w:jc w:val="both"/>
        <w:rPr>
          <w:sz w:val="28"/>
        </w:rPr>
      </w:pPr>
      <w:r>
        <w:rPr>
          <w:sz w:val="28"/>
        </w:rPr>
        <w:t>Произведения для чтения: А.С. Пушкин «Уж небо осен</w:t>
      </w:r>
      <w:r>
        <w:rPr>
          <w:sz w:val="28"/>
        </w:rPr>
        <w:t>ью дышало…»,</w:t>
      </w:r>
      <w:r>
        <w:rPr>
          <w:spacing w:val="75"/>
          <w:sz w:val="28"/>
        </w:rPr>
        <w:t xml:space="preserve"> </w:t>
      </w:r>
      <w:r>
        <w:rPr>
          <w:sz w:val="28"/>
        </w:rPr>
        <w:t>«Вот</w:t>
      </w:r>
      <w:r>
        <w:rPr>
          <w:spacing w:val="40"/>
          <w:sz w:val="28"/>
        </w:rPr>
        <w:t xml:space="preserve"> </w:t>
      </w:r>
      <w:r>
        <w:rPr>
          <w:sz w:val="28"/>
        </w:rPr>
        <w:t>север,</w:t>
      </w:r>
      <w:r>
        <w:rPr>
          <w:spacing w:val="66"/>
          <w:sz w:val="28"/>
        </w:rPr>
        <w:t xml:space="preserve"> </w:t>
      </w:r>
      <w:r>
        <w:rPr>
          <w:sz w:val="28"/>
        </w:rPr>
        <w:t>тучи</w:t>
      </w:r>
      <w:r>
        <w:rPr>
          <w:spacing w:val="40"/>
          <w:sz w:val="28"/>
        </w:rPr>
        <w:t xml:space="preserve"> </w:t>
      </w:r>
      <w:r>
        <w:rPr>
          <w:sz w:val="28"/>
        </w:rPr>
        <w:t>нагоняя…»,</w:t>
      </w:r>
      <w:r>
        <w:rPr>
          <w:spacing w:val="75"/>
          <w:sz w:val="28"/>
        </w:rPr>
        <w:t xml:space="preserve"> </w:t>
      </w:r>
      <w:r>
        <w:rPr>
          <w:sz w:val="28"/>
        </w:rPr>
        <w:t>А.А.</w:t>
      </w:r>
      <w:r>
        <w:rPr>
          <w:spacing w:val="64"/>
          <w:sz w:val="28"/>
        </w:rPr>
        <w:t xml:space="preserve"> </w:t>
      </w:r>
      <w:r>
        <w:rPr>
          <w:sz w:val="28"/>
        </w:rPr>
        <w:t>Плещеев</w:t>
      </w:r>
      <w:r>
        <w:rPr>
          <w:spacing w:val="67"/>
          <w:sz w:val="28"/>
        </w:rPr>
        <w:t xml:space="preserve"> </w:t>
      </w:r>
      <w:r>
        <w:rPr>
          <w:sz w:val="28"/>
        </w:rPr>
        <w:t>«Осень»,</w:t>
      </w:r>
      <w:r>
        <w:rPr>
          <w:spacing w:val="70"/>
          <w:sz w:val="28"/>
        </w:rPr>
        <w:t xml:space="preserve"> </w:t>
      </w:r>
      <w:r>
        <w:rPr>
          <w:sz w:val="28"/>
        </w:rPr>
        <w:t>А.К.</w:t>
      </w:r>
      <w:r>
        <w:rPr>
          <w:spacing w:val="65"/>
          <w:sz w:val="28"/>
        </w:rPr>
        <w:t xml:space="preserve"> </w:t>
      </w:r>
      <w:r>
        <w:rPr>
          <w:sz w:val="28"/>
        </w:rPr>
        <w:t>Толстой</w:t>
      </w:r>
    </w:p>
    <w:p w:rsidR="007A46EE" w:rsidRDefault="009E1D98">
      <w:pPr>
        <w:pStyle w:val="a3"/>
      </w:pPr>
      <w:r>
        <w:t>«Осень.</w:t>
      </w:r>
      <w:r>
        <w:rPr>
          <w:spacing w:val="13"/>
        </w:rPr>
        <w:t xml:space="preserve"> </w:t>
      </w:r>
      <w:r>
        <w:t>Обсыпается</w:t>
      </w:r>
      <w:r>
        <w:rPr>
          <w:spacing w:val="13"/>
        </w:rPr>
        <w:t xml:space="preserve"> </w:t>
      </w:r>
      <w:r>
        <w:t>наш</w:t>
      </w:r>
      <w:r>
        <w:rPr>
          <w:spacing w:val="3"/>
        </w:rPr>
        <w:t xml:space="preserve"> </w:t>
      </w:r>
      <w:r>
        <w:t>сад…»,</w:t>
      </w:r>
      <w:r>
        <w:rPr>
          <w:spacing w:val="13"/>
        </w:rPr>
        <w:t xml:space="preserve"> </w:t>
      </w:r>
      <w:r>
        <w:t>М.М.</w:t>
      </w:r>
      <w:r>
        <w:rPr>
          <w:spacing w:val="-4"/>
        </w:rPr>
        <w:t xml:space="preserve"> </w:t>
      </w:r>
      <w:r>
        <w:t>Пришвин</w:t>
      </w:r>
      <w:r>
        <w:rPr>
          <w:spacing w:val="15"/>
        </w:rPr>
        <w:t xml:space="preserve"> </w:t>
      </w:r>
      <w:r>
        <w:t>«Осеннее</w:t>
      </w:r>
      <w:r>
        <w:rPr>
          <w:spacing w:val="11"/>
        </w:rPr>
        <w:t xml:space="preserve"> </w:t>
      </w:r>
      <w:r>
        <w:t>утро»,</w:t>
      </w:r>
      <w:r>
        <w:rPr>
          <w:spacing w:val="13"/>
        </w:rPr>
        <w:t xml:space="preserve"> </w:t>
      </w:r>
      <w:r>
        <w:t>Г.А.</w:t>
      </w:r>
      <w:r>
        <w:rPr>
          <w:spacing w:val="8"/>
        </w:rPr>
        <w:t xml:space="preserve"> </w:t>
      </w:r>
      <w:r>
        <w:rPr>
          <w:spacing w:val="-2"/>
        </w:rPr>
        <w:t>Скребицкий</w:t>
      </w:r>
    </w:p>
    <w:p w:rsidR="007A46EE" w:rsidRDefault="009E1D98">
      <w:pPr>
        <w:pStyle w:val="a3"/>
        <w:spacing w:before="143" w:line="355" w:lineRule="auto"/>
        <w:ind w:right="148"/>
      </w:pPr>
      <w:r>
        <w:t>«Четыре художника», Ф.И. Тютчев «Чародейкою Зимою», «Зима недаром злится», И.С.</w:t>
      </w:r>
      <w:r>
        <w:rPr>
          <w:spacing w:val="80"/>
        </w:rPr>
        <w:t xml:space="preserve"> </w:t>
      </w:r>
      <w:r>
        <w:t>Соколов-Микитов</w:t>
      </w:r>
      <w:r>
        <w:rPr>
          <w:spacing w:val="80"/>
        </w:rPr>
        <w:t xml:space="preserve"> </w:t>
      </w:r>
      <w:r>
        <w:t>«Зима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л</w:t>
      </w:r>
      <w:r>
        <w:t>есу»,</w:t>
      </w:r>
      <w:r>
        <w:rPr>
          <w:spacing w:val="80"/>
        </w:rPr>
        <w:t xml:space="preserve"> </w:t>
      </w:r>
      <w:r>
        <w:t>С.А.</w:t>
      </w:r>
      <w:r>
        <w:rPr>
          <w:spacing w:val="80"/>
        </w:rPr>
        <w:t xml:space="preserve"> </w:t>
      </w:r>
      <w:r>
        <w:t>Есенин</w:t>
      </w:r>
      <w:r>
        <w:rPr>
          <w:spacing w:val="80"/>
        </w:rPr>
        <w:t xml:space="preserve"> </w:t>
      </w:r>
      <w:r>
        <w:t>«Поёт</w:t>
      </w:r>
      <w:r>
        <w:rPr>
          <w:spacing w:val="80"/>
        </w:rPr>
        <w:t xml:space="preserve"> </w:t>
      </w:r>
      <w:r>
        <w:t>зима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аукает…», И.З. Суриков «Лето» и другие.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"/>
        <w:ind w:left="1979" w:hanging="843"/>
        <w:jc w:val="both"/>
        <w:rPr>
          <w:sz w:val="28"/>
        </w:rPr>
      </w:pPr>
      <w:r>
        <w:rPr>
          <w:sz w:val="28"/>
        </w:rPr>
        <w:t>О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детях</w:t>
      </w:r>
      <w:r>
        <w:rPr>
          <w:spacing w:val="55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дружбе.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Круг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тема</w:t>
      </w:r>
      <w:r>
        <w:rPr>
          <w:spacing w:val="61"/>
          <w:w w:val="150"/>
          <w:sz w:val="28"/>
        </w:rPr>
        <w:t xml:space="preserve"> </w:t>
      </w:r>
      <w:r>
        <w:rPr>
          <w:sz w:val="28"/>
        </w:rPr>
        <w:t>дружбы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66"/>
          <w:w w:val="150"/>
          <w:sz w:val="28"/>
        </w:rPr>
        <w:t xml:space="preserve"> </w:t>
      </w:r>
      <w:r>
        <w:rPr>
          <w:spacing w:val="-2"/>
          <w:sz w:val="28"/>
        </w:rPr>
        <w:t>художественном</w:t>
      </w:r>
    </w:p>
    <w:p w:rsidR="007A46EE" w:rsidRDefault="007A46EE">
      <w:pPr>
        <w:pStyle w:val="a5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2"/>
      </w:pPr>
      <w:r>
        <w:t>произведении</w:t>
      </w:r>
      <w:r>
        <w:rPr>
          <w:spacing w:val="80"/>
          <w:w w:val="150"/>
        </w:rPr>
        <w:t xml:space="preserve"> </w:t>
      </w:r>
      <w:r>
        <w:t>(расширение</w:t>
      </w:r>
      <w:r>
        <w:rPr>
          <w:spacing w:val="80"/>
          <w:w w:val="150"/>
        </w:rPr>
        <w:t xml:space="preserve"> </w:t>
      </w:r>
      <w:r>
        <w:t>круга</w:t>
      </w:r>
      <w:r>
        <w:rPr>
          <w:spacing w:val="80"/>
          <w:w w:val="150"/>
        </w:rPr>
        <w:t xml:space="preserve"> </w:t>
      </w:r>
      <w:r>
        <w:t>чтения: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менее</w:t>
      </w:r>
      <w:r>
        <w:rPr>
          <w:spacing w:val="80"/>
          <w:w w:val="150"/>
        </w:rPr>
        <w:t xml:space="preserve"> </w:t>
      </w:r>
      <w:r>
        <w:t>четырёх</w:t>
      </w:r>
      <w:r>
        <w:rPr>
          <w:spacing w:val="80"/>
          <w:w w:val="150"/>
        </w:rPr>
        <w:t xml:space="preserve"> </w:t>
      </w:r>
      <w:r>
        <w:t>произведений, Н.Н.</w:t>
      </w:r>
      <w:r>
        <w:rPr>
          <w:spacing w:val="31"/>
        </w:rPr>
        <w:t xml:space="preserve"> </w:t>
      </w:r>
      <w:r>
        <w:t>Носова,</w:t>
      </w:r>
      <w:r>
        <w:rPr>
          <w:spacing w:val="31"/>
        </w:rPr>
        <w:t xml:space="preserve"> </w:t>
      </w:r>
      <w:r>
        <w:t>В.А.</w:t>
      </w:r>
      <w:r>
        <w:rPr>
          <w:spacing w:val="31"/>
        </w:rPr>
        <w:t xml:space="preserve"> </w:t>
      </w:r>
      <w:r>
        <w:t>Осеевой,</w:t>
      </w:r>
      <w:r>
        <w:rPr>
          <w:spacing w:val="32"/>
        </w:rPr>
        <w:t xml:space="preserve"> </w:t>
      </w:r>
      <w:r>
        <w:t>В.Ю.</w:t>
      </w:r>
      <w:r>
        <w:rPr>
          <w:spacing w:val="31"/>
        </w:rPr>
        <w:t xml:space="preserve"> </w:t>
      </w:r>
      <w:r>
        <w:t>Драгунского,</w:t>
      </w:r>
      <w:r>
        <w:rPr>
          <w:spacing w:val="32"/>
        </w:rPr>
        <w:t xml:space="preserve"> </w:t>
      </w:r>
      <w:r>
        <w:t>В.В.</w:t>
      </w:r>
      <w:r>
        <w:rPr>
          <w:spacing w:val="31"/>
        </w:rPr>
        <w:t xml:space="preserve"> </w:t>
      </w:r>
      <w:r>
        <w:t>Лунина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других).</w:t>
      </w:r>
      <w:r>
        <w:rPr>
          <w:spacing w:val="31"/>
        </w:rPr>
        <w:t xml:space="preserve"> </w:t>
      </w:r>
      <w:r>
        <w:t xml:space="preserve">Отражение в произведениях нравственно-этических понятий: дружба, терпение, уважение, помощь друг другу. Главная мысль произведения (идея). Герой произведения (введение понятия «главный герой»), его характеристика (портрет), оценка </w:t>
      </w:r>
      <w:r>
        <w:rPr>
          <w:spacing w:val="-2"/>
        </w:rPr>
        <w:t>поступков.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3"/>
        <w:ind w:left="2190" w:hanging="1054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47"/>
          <w:sz w:val="28"/>
        </w:rPr>
        <w:t xml:space="preserve"> </w:t>
      </w:r>
      <w:r>
        <w:rPr>
          <w:sz w:val="28"/>
        </w:rPr>
        <w:t>для</w:t>
      </w:r>
      <w:r>
        <w:rPr>
          <w:spacing w:val="45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35"/>
          <w:sz w:val="28"/>
        </w:rPr>
        <w:t xml:space="preserve"> </w:t>
      </w:r>
      <w:r>
        <w:rPr>
          <w:sz w:val="28"/>
        </w:rPr>
        <w:t>Л.Н.</w:t>
      </w:r>
      <w:r>
        <w:rPr>
          <w:spacing w:val="47"/>
          <w:sz w:val="28"/>
        </w:rPr>
        <w:t xml:space="preserve"> </w:t>
      </w:r>
      <w:r>
        <w:rPr>
          <w:sz w:val="28"/>
        </w:rPr>
        <w:t>Толстой</w:t>
      </w:r>
      <w:r>
        <w:rPr>
          <w:spacing w:val="44"/>
          <w:sz w:val="28"/>
        </w:rPr>
        <w:t xml:space="preserve"> </w:t>
      </w:r>
      <w:r>
        <w:rPr>
          <w:sz w:val="28"/>
        </w:rPr>
        <w:t>«Филиппок»,</w:t>
      </w:r>
      <w:r>
        <w:rPr>
          <w:spacing w:val="47"/>
          <w:sz w:val="28"/>
        </w:rPr>
        <w:t xml:space="preserve"> </w:t>
      </w:r>
      <w:r>
        <w:rPr>
          <w:sz w:val="28"/>
        </w:rPr>
        <w:t>Е.А.</w:t>
      </w:r>
      <w:r>
        <w:rPr>
          <w:spacing w:val="47"/>
          <w:sz w:val="28"/>
        </w:rPr>
        <w:t xml:space="preserve"> </w:t>
      </w:r>
      <w:r>
        <w:rPr>
          <w:spacing w:val="-2"/>
          <w:sz w:val="28"/>
        </w:rPr>
        <w:t>Пермяк</w:t>
      </w:r>
    </w:p>
    <w:p w:rsidR="007A46EE" w:rsidRDefault="009E1D98">
      <w:pPr>
        <w:pStyle w:val="a3"/>
        <w:spacing w:before="148" w:line="355" w:lineRule="auto"/>
        <w:ind w:right="156"/>
      </w:pPr>
      <w:r>
        <w:t>«Две пословицы», Ю.И. Ермолаев «Два пирожных», В.А. Осеева «Синие листья», Н.Н. Носов «На горке», «Заплатка», А.Л. Барто «Катя», В.В. Лунин «Я и Вовка», В.Ю. Драгунский «Тайное становится явным» и другие (по</w:t>
      </w:r>
      <w:r>
        <w:t xml:space="preserve"> выбору).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48" w:firstLine="710"/>
        <w:jc w:val="both"/>
        <w:rPr>
          <w:sz w:val="28"/>
        </w:rPr>
      </w:pPr>
      <w:r>
        <w:rPr>
          <w:sz w:val="28"/>
        </w:rPr>
        <w:t>Мир сказок. Фольклорная (народная) и литературная (авторская)</w:t>
      </w:r>
      <w:r>
        <w:rPr>
          <w:spacing w:val="40"/>
          <w:sz w:val="28"/>
        </w:rPr>
        <w:t xml:space="preserve"> </w:t>
      </w:r>
      <w:r>
        <w:rPr>
          <w:sz w:val="28"/>
        </w:rPr>
        <w:t>сказка: «бродячие» сюжеты (произведения по выбору, не менее четырёх). Фольклорная основа авторских сказок: сравнение сюжетов, героев, особенностей языка. Составление плана произведения</w:t>
      </w:r>
      <w:r>
        <w:rPr>
          <w:sz w:val="28"/>
        </w:rPr>
        <w:t>: части текста, их главные темы. Иллюстрации, их значение в раскрытии содержания произведения.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48" w:firstLine="710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80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сказка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«Золотая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рыбка», А.С.</w:t>
      </w:r>
      <w:r>
        <w:rPr>
          <w:spacing w:val="40"/>
          <w:sz w:val="28"/>
        </w:rPr>
        <w:t xml:space="preserve">  </w:t>
      </w:r>
      <w:r>
        <w:rPr>
          <w:sz w:val="28"/>
        </w:rPr>
        <w:t>Пушкин</w:t>
      </w:r>
      <w:r>
        <w:rPr>
          <w:spacing w:val="40"/>
          <w:sz w:val="28"/>
        </w:rPr>
        <w:t xml:space="preserve">  </w:t>
      </w:r>
      <w:r>
        <w:rPr>
          <w:sz w:val="28"/>
        </w:rPr>
        <w:t>«Сказка</w:t>
      </w:r>
      <w:r>
        <w:rPr>
          <w:spacing w:val="40"/>
          <w:sz w:val="28"/>
        </w:rPr>
        <w:t xml:space="preserve">  </w:t>
      </w:r>
      <w:r>
        <w:rPr>
          <w:sz w:val="28"/>
        </w:rPr>
        <w:t>о</w:t>
      </w:r>
      <w:r>
        <w:rPr>
          <w:spacing w:val="40"/>
          <w:sz w:val="28"/>
        </w:rPr>
        <w:t xml:space="preserve">  </w:t>
      </w:r>
      <w:r>
        <w:rPr>
          <w:sz w:val="28"/>
        </w:rPr>
        <w:t>рыбаке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рыбке»,</w:t>
      </w:r>
      <w:r>
        <w:rPr>
          <w:spacing w:val="40"/>
          <w:sz w:val="28"/>
        </w:rPr>
        <w:t xml:space="preserve">  </w:t>
      </w:r>
      <w:r>
        <w:rPr>
          <w:sz w:val="28"/>
        </w:rPr>
        <w:t>народная</w:t>
      </w:r>
      <w:r>
        <w:rPr>
          <w:spacing w:val="40"/>
          <w:sz w:val="28"/>
        </w:rPr>
        <w:t xml:space="preserve">  </w:t>
      </w:r>
      <w:r>
        <w:rPr>
          <w:sz w:val="28"/>
        </w:rPr>
        <w:t>сказка</w:t>
      </w:r>
      <w:r>
        <w:rPr>
          <w:spacing w:val="40"/>
          <w:sz w:val="28"/>
        </w:rPr>
        <w:t xml:space="preserve">  </w:t>
      </w:r>
      <w:r>
        <w:rPr>
          <w:sz w:val="28"/>
        </w:rPr>
        <w:t>«Морозко», В.Ф. Одоевский «Мороз Иванови</w:t>
      </w:r>
      <w:r>
        <w:rPr>
          <w:sz w:val="28"/>
        </w:rPr>
        <w:t>ч», В.И. Даль «Девочка Снегурочка» и другие.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36" w:firstLine="710"/>
        <w:jc w:val="both"/>
        <w:rPr>
          <w:sz w:val="28"/>
        </w:rPr>
      </w:pP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братьях</w:t>
      </w:r>
      <w:r>
        <w:rPr>
          <w:spacing w:val="80"/>
          <w:sz w:val="28"/>
        </w:rPr>
        <w:t xml:space="preserve"> </w:t>
      </w:r>
      <w:r>
        <w:rPr>
          <w:sz w:val="28"/>
        </w:rPr>
        <w:t>наших</w:t>
      </w:r>
      <w:r>
        <w:rPr>
          <w:spacing w:val="80"/>
          <w:sz w:val="28"/>
        </w:rPr>
        <w:t xml:space="preserve"> </w:t>
      </w:r>
      <w:r>
        <w:rPr>
          <w:sz w:val="28"/>
        </w:rPr>
        <w:t>меньших.</w:t>
      </w:r>
      <w:r>
        <w:rPr>
          <w:spacing w:val="80"/>
          <w:sz w:val="28"/>
        </w:rPr>
        <w:t xml:space="preserve"> </w:t>
      </w:r>
      <w:r>
        <w:rPr>
          <w:sz w:val="28"/>
        </w:rPr>
        <w:t>Жанровое</w:t>
      </w:r>
      <w:r>
        <w:rPr>
          <w:spacing w:val="80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80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40"/>
          <w:sz w:val="28"/>
        </w:rPr>
        <w:t xml:space="preserve"> </w:t>
      </w:r>
      <w:r>
        <w:rPr>
          <w:sz w:val="28"/>
        </w:rPr>
        <w:t>о животных (песни, загадки, сказки, басни, рассказы, стихотворения; произведения по выбору, не менее пяти авторов). Дружба людей и животных – тема лите</w:t>
      </w:r>
      <w:r>
        <w:rPr>
          <w:sz w:val="28"/>
        </w:rPr>
        <w:t>ратуры (произведения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Е.И.</w:t>
      </w:r>
      <w:r>
        <w:rPr>
          <w:spacing w:val="80"/>
          <w:sz w:val="28"/>
        </w:rPr>
        <w:t xml:space="preserve"> </w:t>
      </w:r>
      <w:r>
        <w:rPr>
          <w:sz w:val="28"/>
        </w:rPr>
        <w:t>Чарушина,</w:t>
      </w:r>
      <w:r>
        <w:rPr>
          <w:spacing w:val="80"/>
          <w:sz w:val="28"/>
        </w:rPr>
        <w:t xml:space="preserve"> </w:t>
      </w:r>
      <w:r>
        <w:rPr>
          <w:sz w:val="28"/>
        </w:rPr>
        <w:t>В.В.</w:t>
      </w:r>
      <w:r>
        <w:rPr>
          <w:spacing w:val="80"/>
          <w:sz w:val="28"/>
        </w:rPr>
        <w:t xml:space="preserve"> </w:t>
      </w:r>
      <w:r>
        <w:rPr>
          <w:sz w:val="28"/>
        </w:rPr>
        <w:t>Бианки,</w:t>
      </w:r>
      <w:r>
        <w:rPr>
          <w:spacing w:val="80"/>
          <w:sz w:val="28"/>
        </w:rPr>
        <w:t xml:space="preserve"> </w:t>
      </w:r>
      <w:r>
        <w:rPr>
          <w:sz w:val="28"/>
        </w:rPr>
        <w:t>С.В.</w:t>
      </w:r>
      <w:r>
        <w:rPr>
          <w:spacing w:val="80"/>
          <w:sz w:val="28"/>
        </w:rPr>
        <w:t xml:space="preserve"> </w:t>
      </w:r>
      <w:r>
        <w:rPr>
          <w:sz w:val="28"/>
        </w:rPr>
        <w:t>Михалкова,</w:t>
      </w:r>
      <w:r>
        <w:rPr>
          <w:spacing w:val="80"/>
          <w:sz w:val="28"/>
        </w:rPr>
        <w:t xml:space="preserve"> </w:t>
      </w:r>
      <w:r>
        <w:rPr>
          <w:sz w:val="28"/>
        </w:rPr>
        <w:t>Б.С.</w:t>
      </w:r>
      <w:r>
        <w:rPr>
          <w:spacing w:val="80"/>
          <w:sz w:val="28"/>
        </w:rPr>
        <w:t xml:space="preserve"> </w:t>
      </w:r>
      <w:r>
        <w:rPr>
          <w:sz w:val="28"/>
        </w:rPr>
        <w:t>Житкова, М.М. Пришвина и других). Отражение образов животных в фольклоре (русские народные песни, загадки, сказки). Герои стихотворных и прозаических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произведений о животных. Описание животных в художественном и научно- познавательном</w:t>
      </w:r>
      <w:r>
        <w:rPr>
          <w:spacing w:val="40"/>
          <w:sz w:val="28"/>
        </w:rPr>
        <w:t xml:space="preserve">  </w:t>
      </w:r>
      <w:r>
        <w:rPr>
          <w:sz w:val="28"/>
        </w:rPr>
        <w:t>тексте.</w:t>
      </w:r>
      <w:r>
        <w:rPr>
          <w:spacing w:val="40"/>
          <w:sz w:val="28"/>
        </w:rPr>
        <w:t xml:space="preserve">  </w:t>
      </w:r>
      <w:r>
        <w:rPr>
          <w:sz w:val="28"/>
        </w:rPr>
        <w:t>Нравственно-этические</w:t>
      </w:r>
      <w:r>
        <w:rPr>
          <w:spacing w:val="40"/>
          <w:sz w:val="28"/>
        </w:rPr>
        <w:t xml:space="preserve">  </w:t>
      </w:r>
      <w:r>
        <w:rPr>
          <w:sz w:val="28"/>
        </w:rPr>
        <w:t>понятия: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40"/>
          <w:sz w:val="28"/>
        </w:rPr>
        <w:t xml:space="preserve">  </w:t>
      </w:r>
      <w:r>
        <w:rPr>
          <w:sz w:val="28"/>
        </w:rPr>
        <w:t>человека к животным (любовь и забота). Особенности басни как жанра литературы, прозаические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стихотворные</w:t>
      </w:r>
      <w:r>
        <w:rPr>
          <w:spacing w:val="40"/>
          <w:sz w:val="28"/>
        </w:rPr>
        <w:t xml:space="preserve"> </w:t>
      </w:r>
      <w:r>
        <w:rPr>
          <w:sz w:val="28"/>
        </w:rPr>
        <w:t>басни</w:t>
      </w:r>
      <w:r>
        <w:rPr>
          <w:spacing w:val="40"/>
          <w:sz w:val="28"/>
        </w:rPr>
        <w:t xml:space="preserve"> </w:t>
      </w:r>
      <w:r>
        <w:rPr>
          <w:sz w:val="28"/>
        </w:rPr>
        <w:t>(на</w:t>
      </w:r>
      <w:r>
        <w:rPr>
          <w:spacing w:val="40"/>
          <w:sz w:val="28"/>
        </w:rPr>
        <w:t xml:space="preserve"> </w:t>
      </w:r>
      <w:r>
        <w:rPr>
          <w:sz w:val="28"/>
        </w:rPr>
        <w:t>п</w:t>
      </w:r>
      <w:r>
        <w:rPr>
          <w:sz w:val="28"/>
        </w:rPr>
        <w:t>римере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40"/>
          <w:sz w:val="28"/>
        </w:rPr>
        <w:t xml:space="preserve"> </w:t>
      </w:r>
      <w:r>
        <w:rPr>
          <w:sz w:val="28"/>
        </w:rPr>
        <w:t>И.А.</w:t>
      </w:r>
      <w:r>
        <w:rPr>
          <w:spacing w:val="40"/>
          <w:sz w:val="28"/>
        </w:rPr>
        <w:t xml:space="preserve"> </w:t>
      </w:r>
      <w:r>
        <w:rPr>
          <w:sz w:val="28"/>
        </w:rPr>
        <w:t>Крылова, Л.Н.</w:t>
      </w:r>
      <w:r>
        <w:rPr>
          <w:spacing w:val="80"/>
          <w:sz w:val="28"/>
        </w:rPr>
        <w:t xml:space="preserve"> </w:t>
      </w:r>
      <w:r>
        <w:rPr>
          <w:sz w:val="28"/>
        </w:rPr>
        <w:t>Толстого).</w:t>
      </w:r>
      <w:r>
        <w:rPr>
          <w:spacing w:val="80"/>
          <w:sz w:val="28"/>
        </w:rPr>
        <w:t xml:space="preserve"> </w:t>
      </w:r>
      <w:r>
        <w:rPr>
          <w:sz w:val="28"/>
        </w:rPr>
        <w:t>Мораль</w:t>
      </w:r>
      <w:r>
        <w:rPr>
          <w:spacing w:val="80"/>
          <w:sz w:val="28"/>
        </w:rPr>
        <w:t xml:space="preserve"> </w:t>
      </w:r>
      <w:r>
        <w:rPr>
          <w:sz w:val="28"/>
        </w:rPr>
        <w:t>басни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80"/>
          <w:sz w:val="28"/>
        </w:rPr>
        <w:t xml:space="preserve"> </w:t>
      </w:r>
      <w:r>
        <w:rPr>
          <w:sz w:val="28"/>
        </w:rPr>
        <w:t>урок</w:t>
      </w:r>
      <w:r>
        <w:rPr>
          <w:spacing w:val="80"/>
          <w:sz w:val="28"/>
        </w:rPr>
        <w:t xml:space="preserve"> </w:t>
      </w:r>
      <w:r>
        <w:rPr>
          <w:sz w:val="28"/>
        </w:rPr>
        <w:t>(поучение).</w:t>
      </w:r>
      <w:r>
        <w:rPr>
          <w:spacing w:val="80"/>
          <w:sz w:val="28"/>
        </w:rPr>
        <w:t xml:space="preserve"> </w:t>
      </w:r>
      <w:r>
        <w:rPr>
          <w:sz w:val="28"/>
        </w:rPr>
        <w:t>Знакомство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художниками-иллюстраторами,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анималистами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(без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термина):</w:t>
      </w:r>
    </w:p>
    <w:p w:rsidR="007A46EE" w:rsidRDefault="007A46EE">
      <w:pPr>
        <w:pStyle w:val="a5"/>
        <w:spacing w:line="355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t>Е.И.</w:t>
      </w:r>
      <w:r>
        <w:rPr>
          <w:spacing w:val="-16"/>
        </w:rPr>
        <w:t xml:space="preserve"> </w:t>
      </w:r>
      <w:r>
        <w:t>Чарушин,</w:t>
      </w:r>
      <w:r>
        <w:rPr>
          <w:spacing w:val="-10"/>
        </w:rPr>
        <w:t xml:space="preserve"> </w:t>
      </w:r>
      <w:r>
        <w:t>В.В.</w:t>
      </w:r>
      <w:r>
        <w:rPr>
          <w:spacing w:val="-12"/>
        </w:rPr>
        <w:t xml:space="preserve"> </w:t>
      </w:r>
      <w:r>
        <w:rPr>
          <w:spacing w:val="-2"/>
        </w:rPr>
        <w:t>Бианки.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3" w:line="355" w:lineRule="auto"/>
        <w:ind w:right="142" w:firstLine="710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40"/>
          <w:sz w:val="28"/>
        </w:rPr>
        <w:t xml:space="preserve"> </w:t>
      </w:r>
      <w:r>
        <w:rPr>
          <w:sz w:val="28"/>
        </w:rPr>
        <w:t>И.А.</w:t>
      </w:r>
      <w:r>
        <w:rPr>
          <w:spacing w:val="40"/>
          <w:sz w:val="28"/>
        </w:rPr>
        <w:t xml:space="preserve"> </w:t>
      </w:r>
      <w:r>
        <w:rPr>
          <w:sz w:val="28"/>
        </w:rPr>
        <w:t>Крылов</w:t>
      </w:r>
      <w:r>
        <w:rPr>
          <w:spacing w:val="40"/>
          <w:sz w:val="28"/>
        </w:rPr>
        <w:t xml:space="preserve"> </w:t>
      </w:r>
      <w:r>
        <w:rPr>
          <w:sz w:val="28"/>
        </w:rPr>
        <w:t>«Лебедь,</w:t>
      </w:r>
      <w:r>
        <w:rPr>
          <w:spacing w:val="40"/>
          <w:sz w:val="28"/>
        </w:rPr>
        <w:t xml:space="preserve"> </w:t>
      </w:r>
      <w:r>
        <w:rPr>
          <w:sz w:val="28"/>
        </w:rPr>
        <w:t>Щука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Рак»,</w:t>
      </w:r>
      <w:r>
        <w:rPr>
          <w:spacing w:val="40"/>
          <w:sz w:val="28"/>
        </w:rPr>
        <w:t xml:space="preserve"> </w:t>
      </w:r>
      <w:r>
        <w:rPr>
          <w:sz w:val="28"/>
        </w:rPr>
        <w:t>Л.Н.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Толстой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«Лев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мышь»,</w:t>
      </w:r>
      <w:r>
        <w:rPr>
          <w:spacing w:val="80"/>
          <w:sz w:val="28"/>
        </w:rPr>
        <w:t xml:space="preserve"> </w:t>
      </w:r>
      <w:r>
        <w:rPr>
          <w:sz w:val="28"/>
        </w:rPr>
        <w:t>М.М.</w:t>
      </w:r>
      <w:r>
        <w:rPr>
          <w:spacing w:val="80"/>
          <w:sz w:val="28"/>
        </w:rPr>
        <w:t xml:space="preserve"> </w:t>
      </w:r>
      <w:r>
        <w:rPr>
          <w:sz w:val="28"/>
        </w:rPr>
        <w:t>Пришвин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«Ребята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утята»,</w:t>
      </w:r>
      <w:r>
        <w:rPr>
          <w:spacing w:val="80"/>
          <w:sz w:val="28"/>
        </w:rPr>
        <w:t xml:space="preserve"> </w:t>
      </w:r>
      <w:r>
        <w:rPr>
          <w:sz w:val="28"/>
        </w:rPr>
        <w:t>Б.С.</w:t>
      </w:r>
      <w:r>
        <w:rPr>
          <w:spacing w:val="80"/>
          <w:sz w:val="28"/>
        </w:rPr>
        <w:t xml:space="preserve"> </w:t>
      </w:r>
      <w:r>
        <w:rPr>
          <w:sz w:val="28"/>
        </w:rPr>
        <w:t>Житков</w:t>
      </w:r>
    </w:p>
    <w:p w:rsidR="007A46EE" w:rsidRDefault="009E1D98">
      <w:pPr>
        <w:pStyle w:val="a3"/>
        <w:spacing w:line="355" w:lineRule="auto"/>
        <w:ind w:right="151"/>
      </w:pPr>
      <w:r>
        <w:t>«Храбрый</w:t>
      </w:r>
      <w:r>
        <w:rPr>
          <w:spacing w:val="40"/>
        </w:rPr>
        <w:t xml:space="preserve"> </w:t>
      </w:r>
      <w:r>
        <w:t>утёнок»,</w:t>
      </w:r>
      <w:r>
        <w:rPr>
          <w:spacing w:val="40"/>
        </w:rPr>
        <w:t xml:space="preserve"> </w:t>
      </w:r>
      <w:r>
        <w:t>В.Д.</w:t>
      </w:r>
      <w:r>
        <w:rPr>
          <w:spacing w:val="40"/>
        </w:rPr>
        <w:t xml:space="preserve"> </w:t>
      </w:r>
      <w:r>
        <w:t>Берестов</w:t>
      </w:r>
      <w:r>
        <w:rPr>
          <w:spacing w:val="40"/>
        </w:rPr>
        <w:t xml:space="preserve"> </w:t>
      </w:r>
      <w:r>
        <w:t>«Кошкин</w:t>
      </w:r>
      <w:r>
        <w:rPr>
          <w:spacing w:val="40"/>
        </w:rPr>
        <w:t xml:space="preserve"> </w:t>
      </w:r>
      <w:r>
        <w:t>щенок»,</w:t>
      </w:r>
      <w:r>
        <w:rPr>
          <w:spacing w:val="40"/>
        </w:rPr>
        <w:t xml:space="preserve"> </w:t>
      </w:r>
      <w:r>
        <w:t>В.В.</w:t>
      </w:r>
      <w:r>
        <w:rPr>
          <w:spacing w:val="40"/>
        </w:rPr>
        <w:t xml:space="preserve"> </w:t>
      </w:r>
      <w:r>
        <w:t>Бианки</w:t>
      </w:r>
      <w:r>
        <w:rPr>
          <w:spacing w:val="40"/>
        </w:rPr>
        <w:t xml:space="preserve"> </w:t>
      </w:r>
      <w:r>
        <w:t>«Музыкант», Е.И.</w:t>
      </w:r>
      <w:r>
        <w:rPr>
          <w:spacing w:val="80"/>
        </w:rPr>
        <w:t xml:space="preserve"> </w:t>
      </w:r>
      <w:r>
        <w:t>Чарушин</w:t>
      </w:r>
      <w:r>
        <w:rPr>
          <w:spacing w:val="80"/>
        </w:rPr>
        <w:t xml:space="preserve"> </w:t>
      </w:r>
      <w:r>
        <w:t>«Страшный</w:t>
      </w:r>
      <w:r>
        <w:rPr>
          <w:spacing w:val="80"/>
        </w:rPr>
        <w:t xml:space="preserve"> </w:t>
      </w:r>
      <w:r>
        <w:t>рассказ»,</w:t>
      </w:r>
      <w:r>
        <w:rPr>
          <w:spacing w:val="80"/>
        </w:rPr>
        <w:t xml:space="preserve"> </w:t>
      </w:r>
      <w:r>
        <w:t>С.В.</w:t>
      </w:r>
      <w:r>
        <w:rPr>
          <w:spacing w:val="80"/>
        </w:rPr>
        <w:t xml:space="preserve"> </w:t>
      </w:r>
      <w:r>
        <w:t>Михалков</w:t>
      </w:r>
      <w:r>
        <w:rPr>
          <w:spacing w:val="80"/>
        </w:rPr>
        <w:t xml:space="preserve"> </w:t>
      </w:r>
      <w:r>
        <w:t>«Мой</w:t>
      </w:r>
      <w:r>
        <w:rPr>
          <w:spacing w:val="80"/>
        </w:rPr>
        <w:t xml:space="preserve"> </w:t>
      </w:r>
      <w:r>
        <w:t>щенок»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другие</w:t>
      </w:r>
      <w:r>
        <w:rPr>
          <w:spacing w:val="80"/>
        </w:rPr>
        <w:t xml:space="preserve"> </w:t>
      </w:r>
      <w:r>
        <w:t>(по выбору).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46" w:firstLine="710"/>
        <w:jc w:val="both"/>
        <w:rPr>
          <w:sz w:val="28"/>
        </w:rPr>
      </w:pPr>
      <w:r>
        <w:rPr>
          <w:sz w:val="28"/>
        </w:rPr>
        <w:t>О наших близких, о семье. Тема семьи, детства, взаимоотношений взрослых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детей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творчестве</w:t>
      </w:r>
      <w:r>
        <w:rPr>
          <w:spacing w:val="40"/>
          <w:sz w:val="28"/>
        </w:rPr>
        <w:t xml:space="preserve">  </w:t>
      </w:r>
      <w:r>
        <w:rPr>
          <w:sz w:val="28"/>
        </w:rPr>
        <w:t>писателей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фольклорных</w:t>
      </w:r>
      <w:r>
        <w:rPr>
          <w:spacing w:val="40"/>
          <w:sz w:val="28"/>
        </w:rPr>
        <w:t xml:space="preserve">  </w:t>
      </w:r>
      <w:r>
        <w:rPr>
          <w:sz w:val="28"/>
        </w:rPr>
        <w:t>произведениях (по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произведениях о семье: любовь и сопереживание, уважение и внимание к старшему поколению, радость общения и защищённость в семье. Тема художественных произведений: Международный женский день, День Победы.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48" w:firstLine="710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Л.Н.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Толстой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«Отец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сыновь</w:t>
      </w:r>
      <w:r>
        <w:rPr>
          <w:sz w:val="28"/>
        </w:rPr>
        <w:t>я», А.А.</w:t>
      </w:r>
      <w:r>
        <w:rPr>
          <w:spacing w:val="40"/>
          <w:sz w:val="28"/>
        </w:rPr>
        <w:t xml:space="preserve"> </w:t>
      </w:r>
      <w:r>
        <w:rPr>
          <w:sz w:val="28"/>
        </w:rPr>
        <w:t>Плещеев</w:t>
      </w:r>
      <w:r>
        <w:rPr>
          <w:spacing w:val="40"/>
          <w:sz w:val="28"/>
        </w:rPr>
        <w:t xml:space="preserve"> </w:t>
      </w:r>
      <w:r>
        <w:rPr>
          <w:sz w:val="28"/>
        </w:rPr>
        <w:t>«Песня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матери»,</w:t>
      </w:r>
      <w:r>
        <w:rPr>
          <w:spacing w:val="40"/>
          <w:sz w:val="28"/>
        </w:rPr>
        <w:t xml:space="preserve"> </w:t>
      </w:r>
      <w:r>
        <w:rPr>
          <w:sz w:val="28"/>
        </w:rPr>
        <w:t>В.А.</w:t>
      </w:r>
      <w:r>
        <w:rPr>
          <w:spacing w:val="40"/>
          <w:sz w:val="28"/>
        </w:rPr>
        <w:t xml:space="preserve"> </w:t>
      </w:r>
      <w:r>
        <w:rPr>
          <w:sz w:val="28"/>
        </w:rPr>
        <w:t>Осеева</w:t>
      </w:r>
      <w:r>
        <w:rPr>
          <w:spacing w:val="40"/>
          <w:sz w:val="28"/>
        </w:rPr>
        <w:t xml:space="preserve"> </w:t>
      </w:r>
      <w:r>
        <w:rPr>
          <w:sz w:val="28"/>
        </w:rPr>
        <w:t>«Сыновья»,</w:t>
      </w:r>
      <w:r>
        <w:rPr>
          <w:spacing w:val="40"/>
          <w:sz w:val="28"/>
        </w:rPr>
        <w:t xml:space="preserve"> </w:t>
      </w:r>
      <w:r>
        <w:rPr>
          <w:sz w:val="28"/>
        </w:rPr>
        <w:t>С.В.</w:t>
      </w:r>
      <w:r>
        <w:rPr>
          <w:spacing w:val="40"/>
          <w:sz w:val="28"/>
        </w:rPr>
        <w:t xml:space="preserve"> </w:t>
      </w:r>
      <w:r>
        <w:rPr>
          <w:sz w:val="28"/>
        </w:rPr>
        <w:t>Михалков</w:t>
      </w:r>
      <w:r>
        <w:rPr>
          <w:spacing w:val="40"/>
          <w:sz w:val="28"/>
        </w:rPr>
        <w:t xml:space="preserve"> </w:t>
      </w:r>
      <w:r>
        <w:rPr>
          <w:sz w:val="28"/>
        </w:rPr>
        <w:t>«Быль</w:t>
      </w:r>
      <w:r>
        <w:rPr>
          <w:spacing w:val="40"/>
          <w:sz w:val="28"/>
        </w:rPr>
        <w:t xml:space="preserve"> </w:t>
      </w:r>
      <w:r>
        <w:rPr>
          <w:sz w:val="28"/>
        </w:rPr>
        <w:t>для детей», С.А. Баруздин «Салют» и другие (по выбору).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42" w:firstLine="710"/>
        <w:jc w:val="both"/>
        <w:rPr>
          <w:sz w:val="28"/>
        </w:rPr>
      </w:pPr>
      <w:r>
        <w:rPr>
          <w:sz w:val="28"/>
        </w:rPr>
        <w:t>Зарубежная литература. Круг чтения: литературная (авторская) сказка (не</w:t>
      </w:r>
      <w:r>
        <w:rPr>
          <w:spacing w:val="80"/>
          <w:sz w:val="28"/>
        </w:rPr>
        <w:t xml:space="preserve"> </w:t>
      </w:r>
      <w:r>
        <w:rPr>
          <w:sz w:val="28"/>
        </w:rPr>
        <w:t>менее</w:t>
      </w:r>
      <w:r>
        <w:rPr>
          <w:spacing w:val="80"/>
          <w:sz w:val="28"/>
        </w:rPr>
        <w:t xml:space="preserve"> </w:t>
      </w:r>
      <w:r>
        <w:rPr>
          <w:sz w:val="28"/>
        </w:rPr>
        <w:t>двух</w:t>
      </w:r>
      <w:r>
        <w:rPr>
          <w:spacing w:val="80"/>
          <w:sz w:val="28"/>
        </w:rPr>
        <w:t xml:space="preserve"> </w:t>
      </w:r>
      <w:r>
        <w:rPr>
          <w:sz w:val="28"/>
        </w:rPr>
        <w:t>произведений):</w:t>
      </w:r>
      <w:r>
        <w:rPr>
          <w:spacing w:val="80"/>
          <w:sz w:val="28"/>
        </w:rPr>
        <w:t xml:space="preserve"> </w:t>
      </w:r>
      <w:r>
        <w:rPr>
          <w:sz w:val="28"/>
        </w:rPr>
        <w:t>зарубежные</w:t>
      </w:r>
      <w:r>
        <w:rPr>
          <w:spacing w:val="80"/>
          <w:sz w:val="28"/>
        </w:rPr>
        <w:t xml:space="preserve"> </w:t>
      </w:r>
      <w:r>
        <w:rPr>
          <w:sz w:val="28"/>
        </w:rPr>
        <w:t>писатели-сказоч</w:t>
      </w:r>
      <w:r>
        <w:rPr>
          <w:sz w:val="28"/>
        </w:rPr>
        <w:t>ники</w:t>
      </w:r>
      <w:r>
        <w:rPr>
          <w:spacing w:val="80"/>
          <w:sz w:val="28"/>
        </w:rPr>
        <w:t xml:space="preserve"> </w:t>
      </w:r>
      <w:r>
        <w:rPr>
          <w:sz w:val="28"/>
        </w:rPr>
        <w:t>(Ш.</w:t>
      </w:r>
      <w:r>
        <w:rPr>
          <w:spacing w:val="80"/>
          <w:sz w:val="28"/>
        </w:rPr>
        <w:t xml:space="preserve"> </w:t>
      </w:r>
      <w:r>
        <w:rPr>
          <w:sz w:val="28"/>
        </w:rPr>
        <w:t>Перро,</w:t>
      </w:r>
      <w:r>
        <w:rPr>
          <w:spacing w:val="80"/>
          <w:sz w:val="28"/>
        </w:rPr>
        <w:t xml:space="preserve"> </w:t>
      </w:r>
      <w:r>
        <w:rPr>
          <w:sz w:val="28"/>
        </w:rPr>
        <w:t>Х.-К. Андерсен и другие). Характеристика авторской сказки: герои, особенности построения и языка. Сходство тем и сюжетов сказок разных народов. Составление плана художественного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произведения:</w:t>
      </w:r>
      <w:r>
        <w:rPr>
          <w:spacing w:val="-12"/>
          <w:sz w:val="28"/>
        </w:rPr>
        <w:t xml:space="preserve"> </w:t>
      </w:r>
      <w:r>
        <w:rPr>
          <w:sz w:val="28"/>
        </w:rPr>
        <w:t>части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текста, их</w:t>
      </w:r>
      <w:r>
        <w:rPr>
          <w:spacing w:val="-14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-4"/>
          <w:sz w:val="28"/>
        </w:rPr>
        <w:t xml:space="preserve"> </w:t>
      </w:r>
      <w:r>
        <w:rPr>
          <w:sz w:val="28"/>
        </w:rPr>
        <w:t>темы. Иллюстрации, их значение в раскрытии содержания произведения.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1"/>
        <w:ind w:left="2190" w:hanging="1054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2"/>
          <w:sz w:val="28"/>
        </w:rPr>
        <w:t xml:space="preserve"> </w:t>
      </w:r>
      <w:r>
        <w:rPr>
          <w:sz w:val="28"/>
        </w:rPr>
        <w:t>для чтения:</w:t>
      </w:r>
      <w:r>
        <w:rPr>
          <w:spacing w:val="-10"/>
          <w:sz w:val="28"/>
        </w:rPr>
        <w:t xml:space="preserve"> </w:t>
      </w:r>
      <w:r>
        <w:rPr>
          <w:sz w:val="28"/>
        </w:rPr>
        <w:t>Ш.</w:t>
      </w:r>
      <w:r>
        <w:rPr>
          <w:spacing w:val="6"/>
          <w:sz w:val="28"/>
        </w:rPr>
        <w:t xml:space="preserve"> </w:t>
      </w:r>
      <w:r>
        <w:rPr>
          <w:sz w:val="28"/>
        </w:rPr>
        <w:t>Перро</w:t>
      </w:r>
      <w:r>
        <w:rPr>
          <w:spacing w:val="4"/>
          <w:sz w:val="28"/>
        </w:rPr>
        <w:t xml:space="preserve"> </w:t>
      </w:r>
      <w:r>
        <w:rPr>
          <w:sz w:val="28"/>
        </w:rPr>
        <w:t>«Кот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сапогах»,</w:t>
      </w:r>
      <w:r>
        <w:rPr>
          <w:spacing w:val="2"/>
          <w:sz w:val="28"/>
        </w:rPr>
        <w:t xml:space="preserve"> </w:t>
      </w:r>
      <w:r>
        <w:rPr>
          <w:sz w:val="28"/>
        </w:rPr>
        <w:t>Х.-К.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Андерсен</w:t>
      </w:r>
    </w:p>
    <w:p w:rsidR="007A46EE" w:rsidRDefault="009E1D98">
      <w:pPr>
        <w:pStyle w:val="a3"/>
        <w:spacing w:before="143"/>
      </w:pPr>
      <w:r>
        <w:t>«Пятеро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стручка»</w:t>
      </w:r>
      <w:r>
        <w:rPr>
          <w:spacing w:val="-1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rPr>
          <w:spacing w:val="-2"/>
        </w:rPr>
        <w:t>выбору).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158" w:line="355" w:lineRule="auto"/>
        <w:ind w:right="146" w:firstLine="710"/>
        <w:jc w:val="both"/>
        <w:rPr>
          <w:sz w:val="28"/>
        </w:rPr>
      </w:pPr>
      <w:r>
        <w:rPr>
          <w:sz w:val="28"/>
        </w:rPr>
        <w:t>Библиографическая культура (работа с детской книгой и справочной литерату</w:t>
      </w:r>
      <w:r>
        <w:rPr>
          <w:sz w:val="28"/>
        </w:rPr>
        <w:t>рой). Книга как источник необходимых знаний. Элементы книги: содержание или оглавление, аннотация, иллюстрация. Выбор книг на основе рекомендательного списка, тематические картотеки библиотеки. Книга учебная, художественная, справочная.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line="357" w:lineRule="auto"/>
        <w:ind w:right="134" w:firstLine="710"/>
        <w:jc w:val="both"/>
        <w:rPr>
          <w:sz w:val="28"/>
        </w:rPr>
      </w:pPr>
      <w:r>
        <w:rPr>
          <w:sz w:val="28"/>
        </w:rPr>
        <w:t>Изучение литературн</w:t>
      </w:r>
      <w:r>
        <w:rPr>
          <w:sz w:val="28"/>
        </w:rPr>
        <w:t>ого чтения во 2 классе способствует</w:t>
      </w:r>
      <w:r>
        <w:rPr>
          <w:spacing w:val="40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пропедевтическом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уровне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ряда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универсальных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учебных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действий:</w:t>
      </w:r>
    </w:p>
    <w:p w:rsidR="007A46EE" w:rsidRDefault="007A46EE">
      <w:pPr>
        <w:pStyle w:val="a5"/>
        <w:spacing w:line="357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5"/>
      </w:pPr>
      <w:r>
        <w:t xml:space="preserve">познавательных универсальных учебных действий, коммуникативных универсальных учебных действий, регулятивных универсальных </w:t>
      </w:r>
      <w:r>
        <w:t>учебных действий, совместной деятельности.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3"/>
        </w:tabs>
        <w:spacing w:line="355" w:lineRule="auto"/>
        <w:ind w:right="154" w:firstLine="710"/>
        <w:jc w:val="both"/>
        <w:rPr>
          <w:sz w:val="28"/>
        </w:rPr>
      </w:pPr>
      <w:r>
        <w:rPr>
          <w:sz w:val="28"/>
        </w:rPr>
        <w:t xml:space="preserve">Базовые логические и исследовательские действия как часть познавательных универсальных учебных действий способствуют формированию </w:t>
      </w:r>
      <w:r>
        <w:rPr>
          <w:spacing w:val="-2"/>
          <w:sz w:val="28"/>
        </w:rPr>
        <w:t>умений:</w:t>
      </w:r>
    </w:p>
    <w:p w:rsidR="007A46EE" w:rsidRDefault="009E1D98">
      <w:pPr>
        <w:pStyle w:val="a3"/>
        <w:spacing w:line="355" w:lineRule="auto"/>
        <w:ind w:right="150" w:firstLine="710"/>
      </w:pPr>
      <w: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7A46EE" w:rsidRDefault="009E1D98">
      <w:pPr>
        <w:pStyle w:val="a3"/>
        <w:spacing w:line="355" w:lineRule="auto"/>
        <w:ind w:right="142" w:firstLine="710"/>
      </w:pPr>
      <w:r>
        <w:t>сравнивать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группировать</w:t>
      </w:r>
      <w:r>
        <w:rPr>
          <w:spacing w:val="80"/>
        </w:rPr>
        <w:t xml:space="preserve"> </w:t>
      </w:r>
      <w:r>
        <w:t>различные</w:t>
      </w:r>
      <w:r>
        <w:rPr>
          <w:spacing w:val="80"/>
          <w:w w:val="150"/>
        </w:rPr>
        <w:t xml:space="preserve"> </w:t>
      </w:r>
      <w:r>
        <w:t>произведения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теме</w:t>
      </w:r>
      <w:r>
        <w:rPr>
          <w:spacing w:val="80"/>
          <w:w w:val="150"/>
        </w:rPr>
        <w:t xml:space="preserve"> </w:t>
      </w:r>
      <w:r>
        <w:t>(о</w:t>
      </w:r>
      <w:r>
        <w:rPr>
          <w:spacing w:val="80"/>
        </w:rPr>
        <w:t xml:space="preserve"> </w:t>
      </w:r>
      <w:r>
        <w:t>Родине,</w:t>
      </w:r>
      <w:r>
        <w:rPr>
          <w:spacing w:val="4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родной</w:t>
      </w:r>
      <w:r>
        <w:rPr>
          <w:spacing w:val="80"/>
        </w:rPr>
        <w:t xml:space="preserve"> </w:t>
      </w:r>
      <w:r>
        <w:t>природе,</w:t>
      </w:r>
      <w:r>
        <w:rPr>
          <w:spacing w:val="80"/>
        </w:rPr>
        <w:t xml:space="preserve"> </w:t>
      </w:r>
      <w:r>
        <w:t>о</w:t>
      </w:r>
      <w:r>
        <w:rPr>
          <w:spacing w:val="77"/>
        </w:rPr>
        <w:t xml:space="preserve"> </w:t>
      </w:r>
      <w:r>
        <w:t>детях,</w:t>
      </w:r>
      <w:r>
        <w:rPr>
          <w:spacing w:val="80"/>
        </w:rPr>
        <w:t xml:space="preserve"> </w:t>
      </w:r>
      <w:r>
        <w:t>о</w:t>
      </w:r>
      <w:r>
        <w:rPr>
          <w:spacing w:val="77"/>
        </w:rPr>
        <w:t xml:space="preserve"> </w:t>
      </w:r>
      <w:r>
        <w:t>животных,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семье,</w:t>
      </w:r>
      <w:r>
        <w:rPr>
          <w:spacing w:val="80"/>
        </w:rPr>
        <w:t xml:space="preserve"> </w:t>
      </w:r>
      <w:r>
        <w:t>о</w:t>
      </w:r>
      <w:r>
        <w:rPr>
          <w:spacing w:val="77"/>
        </w:rPr>
        <w:t xml:space="preserve"> </w:t>
      </w:r>
      <w:r>
        <w:t>чудесах</w:t>
      </w:r>
      <w:r>
        <w:rPr>
          <w:spacing w:val="74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превращениях), по</w:t>
      </w:r>
      <w:r>
        <w:rPr>
          <w:spacing w:val="80"/>
        </w:rPr>
        <w:t xml:space="preserve"> </w:t>
      </w:r>
      <w:r>
        <w:t>жанрам</w:t>
      </w:r>
      <w:r>
        <w:rPr>
          <w:spacing w:val="80"/>
        </w:rPr>
        <w:t xml:space="preserve"> </w:t>
      </w:r>
      <w:r>
        <w:t>(произведения</w:t>
      </w:r>
      <w:r>
        <w:rPr>
          <w:spacing w:val="80"/>
        </w:rPr>
        <w:t xml:space="preserve"> </w:t>
      </w:r>
      <w:r>
        <w:t>устного</w:t>
      </w:r>
      <w:r>
        <w:rPr>
          <w:spacing w:val="80"/>
        </w:rPr>
        <w:t xml:space="preserve"> </w:t>
      </w:r>
      <w:r>
        <w:t>народного</w:t>
      </w:r>
      <w:r>
        <w:rPr>
          <w:spacing w:val="80"/>
          <w:w w:val="150"/>
        </w:rPr>
        <w:t xml:space="preserve"> </w:t>
      </w:r>
      <w:r>
        <w:t>творчества,</w:t>
      </w:r>
      <w:r>
        <w:rPr>
          <w:spacing w:val="80"/>
        </w:rPr>
        <w:t xml:space="preserve"> </w:t>
      </w:r>
      <w:r>
        <w:t>сказка</w:t>
      </w:r>
      <w:r>
        <w:rPr>
          <w:spacing w:val="80"/>
        </w:rPr>
        <w:t xml:space="preserve"> </w:t>
      </w:r>
      <w:r>
        <w:t>(фольклорная</w:t>
      </w:r>
      <w:r>
        <w:rPr>
          <w:spacing w:val="80"/>
        </w:rPr>
        <w:t xml:space="preserve"> </w:t>
      </w:r>
      <w:r>
        <w:t>и литературная), рассказ, басня, стихотворение);</w:t>
      </w:r>
    </w:p>
    <w:p w:rsidR="007A46EE" w:rsidRDefault="009E1D98">
      <w:pPr>
        <w:pStyle w:val="a3"/>
        <w:spacing w:line="355" w:lineRule="auto"/>
        <w:ind w:right="154" w:firstLine="710"/>
      </w:pPr>
      <w:r>
        <w:t xml:space="preserve">характеризовать (кратко) особенности жанров (произведения </w:t>
      </w:r>
      <w:r>
        <w:t>устного народного творчества, литературная сказка, рассказ, басня, стихотворение);</w:t>
      </w:r>
    </w:p>
    <w:p w:rsidR="007A46EE" w:rsidRDefault="009E1D98">
      <w:pPr>
        <w:pStyle w:val="a3"/>
        <w:spacing w:before="1" w:line="355" w:lineRule="auto"/>
        <w:ind w:right="154" w:firstLine="710"/>
      </w:pPr>
      <w:r>
        <w:t>анализировать текст сказки, рассказа, басни: определять тему, главную мысль произведения, находить в тексте слова, подтверждающие характеристику героя, оценивать его поступк</w:t>
      </w:r>
      <w:r>
        <w:t>и, сравнивать героев по предложенному алгоритму, устанавливать последовательность событий (действий) в сказке и рассказе;</w:t>
      </w:r>
    </w:p>
    <w:p w:rsidR="007A46EE" w:rsidRDefault="009E1D98">
      <w:pPr>
        <w:pStyle w:val="a3"/>
        <w:spacing w:line="355" w:lineRule="auto"/>
        <w:ind w:right="147" w:firstLine="710"/>
      </w:pPr>
      <w:r>
        <w:t xml:space="preserve">анализировать текст стихотворения: называть особенности жанра (ритм, рифма), находить в тексте сравнения, эпитеты, слова в переносном </w:t>
      </w:r>
      <w:r>
        <w:t>значении, объяснять значение незнакомого слова с использованием контекста и по словарю.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3"/>
        </w:tabs>
        <w:spacing w:before="2" w:line="355" w:lineRule="auto"/>
        <w:ind w:right="146" w:firstLine="710"/>
        <w:jc w:val="both"/>
        <w:rPr>
          <w:sz w:val="28"/>
        </w:rPr>
      </w:pPr>
      <w:r>
        <w:rPr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7A46EE" w:rsidRDefault="009E1D98">
      <w:pPr>
        <w:pStyle w:val="a3"/>
        <w:spacing w:before="2"/>
        <w:ind w:left="1136"/>
        <w:jc w:val="left"/>
      </w:pPr>
      <w:r>
        <w:t>соотносить</w:t>
      </w:r>
      <w:r>
        <w:rPr>
          <w:spacing w:val="-18"/>
        </w:rPr>
        <w:t xml:space="preserve"> </w:t>
      </w:r>
      <w:r>
        <w:t>иллюстрации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текстом</w:t>
      </w:r>
      <w:r>
        <w:rPr>
          <w:spacing w:val="-17"/>
        </w:rPr>
        <w:t xml:space="preserve"> </w:t>
      </w:r>
      <w:r>
        <w:rPr>
          <w:spacing w:val="-2"/>
        </w:rPr>
        <w:t>произведения;</w:t>
      </w:r>
    </w:p>
    <w:p w:rsidR="007A46EE" w:rsidRDefault="009E1D98">
      <w:pPr>
        <w:pStyle w:val="a3"/>
        <w:spacing w:before="134" w:line="357" w:lineRule="auto"/>
        <w:ind w:firstLine="710"/>
        <w:jc w:val="left"/>
      </w:pPr>
      <w:r>
        <w:t>ориентиров</w:t>
      </w:r>
      <w:r>
        <w:t>аться</w:t>
      </w:r>
      <w:r>
        <w:rPr>
          <w:spacing w:val="3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содержании</w:t>
      </w:r>
      <w:r>
        <w:rPr>
          <w:spacing w:val="35"/>
        </w:rPr>
        <w:t xml:space="preserve"> </w:t>
      </w:r>
      <w:r>
        <w:t>книги,</w:t>
      </w:r>
      <w:r>
        <w:rPr>
          <w:spacing w:val="37"/>
        </w:rPr>
        <w:t xml:space="preserve"> </w:t>
      </w:r>
      <w:r>
        <w:t>каталоге,</w:t>
      </w:r>
      <w:r>
        <w:rPr>
          <w:spacing w:val="38"/>
        </w:rPr>
        <w:t xml:space="preserve"> </w:t>
      </w:r>
      <w:r>
        <w:t>выбирать</w:t>
      </w:r>
      <w:r>
        <w:rPr>
          <w:spacing w:val="33"/>
        </w:rPr>
        <w:t xml:space="preserve"> </w:t>
      </w:r>
      <w:r>
        <w:t>книгу по</w:t>
      </w:r>
      <w:r>
        <w:rPr>
          <w:spacing w:val="34"/>
        </w:rPr>
        <w:t xml:space="preserve"> </w:t>
      </w:r>
      <w:r>
        <w:t>автору, каталогу на основе рекомендованного списка;</w:t>
      </w:r>
    </w:p>
    <w:p w:rsidR="007A46EE" w:rsidRDefault="009E1D98">
      <w:pPr>
        <w:pStyle w:val="a3"/>
        <w:spacing w:before="1" w:line="355" w:lineRule="auto"/>
        <w:ind w:firstLine="710"/>
        <w:jc w:val="left"/>
      </w:pPr>
      <w:r>
        <w:t>по</w:t>
      </w:r>
      <w:r>
        <w:rPr>
          <w:spacing w:val="-7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представленной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оглавлении,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иллюстрациях</w:t>
      </w:r>
      <w:r>
        <w:rPr>
          <w:spacing w:val="-10"/>
        </w:rPr>
        <w:t xml:space="preserve"> </w:t>
      </w:r>
      <w:r>
        <w:t>предполагать тему и содержание книги;</w:t>
      </w:r>
    </w:p>
    <w:p w:rsidR="007A46EE" w:rsidRDefault="009E1D98">
      <w:pPr>
        <w:pStyle w:val="a3"/>
        <w:spacing w:line="319" w:lineRule="exact"/>
        <w:ind w:left="1136"/>
        <w:jc w:val="left"/>
      </w:pPr>
      <w:r>
        <w:rPr>
          <w:spacing w:val="-2"/>
        </w:rPr>
        <w:t>пользоваться</w:t>
      </w:r>
      <w:r>
        <w:rPr>
          <w:spacing w:val="-1"/>
        </w:rPr>
        <w:t xml:space="preserve"> </w:t>
      </w:r>
      <w:r>
        <w:rPr>
          <w:spacing w:val="-2"/>
        </w:rPr>
        <w:t>словарями</w:t>
      </w:r>
      <w:r>
        <w:rPr>
          <w:spacing w:val="-3"/>
        </w:rPr>
        <w:t xml:space="preserve"> </w:t>
      </w:r>
      <w:r>
        <w:rPr>
          <w:spacing w:val="-2"/>
        </w:rPr>
        <w:t>для</w:t>
      </w:r>
      <w:r>
        <w:rPr>
          <w:spacing w:val="-1"/>
        </w:rPr>
        <w:t xml:space="preserve"> </w:t>
      </w:r>
      <w:r>
        <w:rPr>
          <w:spacing w:val="-2"/>
        </w:rPr>
        <w:t>уточнения значения незнакомого</w:t>
      </w:r>
      <w:r>
        <w:rPr>
          <w:spacing w:val="-1"/>
        </w:rPr>
        <w:t xml:space="preserve"> </w:t>
      </w:r>
      <w:r>
        <w:rPr>
          <w:spacing w:val="-2"/>
        </w:rPr>
        <w:t>слова.</w:t>
      </w:r>
    </w:p>
    <w:p w:rsidR="007A46EE" w:rsidRDefault="007A46EE">
      <w:pPr>
        <w:pStyle w:val="a3"/>
        <w:spacing w:line="319" w:lineRule="exact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3"/>
          <w:numId w:val="80"/>
        </w:numPr>
        <w:tabs>
          <w:tab w:val="left" w:pos="2323"/>
        </w:tabs>
        <w:spacing w:line="355" w:lineRule="auto"/>
        <w:ind w:right="149" w:firstLine="710"/>
        <w:jc w:val="both"/>
        <w:rPr>
          <w:sz w:val="28"/>
        </w:rPr>
      </w:pPr>
      <w:r>
        <w:rPr>
          <w:sz w:val="28"/>
        </w:rPr>
        <w:t>Коммуникативные универсальные учебные действия способствуют формированию умений:</w:t>
      </w:r>
    </w:p>
    <w:p w:rsidR="007A46EE" w:rsidRDefault="009E1D98">
      <w:pPr>
        <w:pStyle w:val="a3"/>
        <w:spacing w:line="355" w:lineRule="auto"/>
        <w:ind w:right="147" w:firstLine="710"/>
      </w:pPr>
      <w:r>
        <w:t>участвовать в диалоге: отвечать на вопросы, кратко объяснять свои ответы, дополнять</w:t>
      </w:r>
      <w:r>
        <w:rPr>
          <w:spacing w:val="40"/>
        </w:rPr>
        <w:t xml:space="preserve"> </w:t>
      </w:r>
      <w:r>
        <w:t>ответы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участников,</w:t>
      </w:r>
      <w:r>
        <w:rPr>
          <w:spacing w:val="40"/>
        </w:rPr>
        <w:t xml:space="preserve"> </w:t>
      </w:r>
      <w:r>
        <w:t>составля</w:t>
      </w:r>
      <w:r>
        <w:t>ть</w:t>
      </w:r>
      <w:r>
        <w:rPr>
          <w:spacing w:val="40"/>
        </w:rPr>
        <w:t xml:space="preserve"> </w:t>
      </w:r>
      <w:r>
        <w:t>свои</w:t>
      </w:r>
      <w:r>
        <w:rPr>
          <w:spacing w:val="40"/>
        </w:rPr>
        <w:t xml:space="preserve"> </w:t>
      </w:r>
      <w:r>
        <w:t>вопросы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высказывания</w:t>
      </w:r>
      <w:r>
        <w:rPr>
          <w:spacing w:val="40"/>
        </w:rPr>
        <w:t xml:space="preserve"> </w:t>
      </w:r>
      <w:r>
        <w:t>на заданную тему;</w:t>
      </w:r>
    </w:p>
    <w:p w:rsidR="007A46EE" w:rsidRDefault="009E1D98">
      <w:pPr>
        <w:pStyle w:val="a3"/>
        <w:ind w:left="1136"/>
      </w:pPr>
      <w:r>
        <w:t>пересказывать</w:t>
      </w:r>
      <w:r>
        <w:rPr>
          <w:spacing w:val="-18"/>
        </w:rPr>
        <w:t xml:space="preserve"> </w:t>
      </w:r>
      <w:r>
        <w:t>подробно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выборочно</w:t>
      </w:r>
      <w:r>
        <w:rPr>
          <w:spacing w:val="-17"/>
        </w:rPr>
        <w:t xml:space="preserve"> </w:t>
      </w:r>
      <w:r>
        <w:t>прочитанное</w:t>
      </w:r>
      <w:r>
        <w:rPr>
          <w:spacing w:val="-17"/>
        </w:rPr>
        <w:t xml:space="preserve"> </w:t>
      </w:r>
      <w:r>
        <w:rPr>
          <w:spacing w:val="-2"/>
        </w:rPr>
        <w:t>произведение;</w:t>
      </w:r>
    </w:p>
    <w:p w:rsidR="007A46EE" w:rsidRDefault="009E1D98">
      <w:pPr>
        <w:pStyle w:val="a3"/>
        <w:spacing w:before="152" w:line="355" w:lineRule="auto"/>
        <w:ind w:right="159" w:firstLine="710"/>
      </w:pPr>
      <w:r>
        <w:t>обсуждать (в парах, группах) содержание текста, формулировать (устно) простые выводы на основе прочитанного (прослушанного) произведения;</w:t>
      </w:r>
    </w:p>
    <w:p w:rsidR="007A46EE" w:rsidRDefault="009E1D98">
      <w:pPr>
        <w:pStyle w:val="a3"/>
        <w:spacing w:line="319" w:lineRule="exact"/>
        <w:ind w:left="1136"/>
      </w:pPr>
      <w:r>
        <w:t>описыват</w:t>
      </w:r>
      <w:r>
        <w:t>ь</w:t>
      </w:r>
      <w:r>
        <w:rPr>
          <w:spacing w:val="-18"/>
        </w:rPr>
        <w:t xml:space="preserve"> </w:t>
      </w:r>
      <w:r>
        <w:t>(устно)</w:t>
      </w:r>
      <w:r>
        <w:rPr>
          <w:spacing w:val="-17"/>
        </w:rPr>
        <w:t xml:space="preserve"> </w:t>
      </w:r>
      <w:r>
        <w:t>картины</w:t>
      </w:r>
      <w:r>
        <w:rPr>
          <w:spacing w:val="-16"/>
        </w:rPr>
        <w:t xml:space="preserve"> </w:t>
      </w:r>
      <w:r>
        <w:rPr>
          <w:spacing w:val="-2"/>
        </w:rPr>
        <w:t>природы;</w:t>
      </w:r>
    </w:p>
    <w:p w:rsidR="007A46EE" w:rsidRDefault="009E1D98">
      <w:pPr>
        <w:pStyle w:val="a3"/>
        <w:spacing w:before="159" w:line="355" w:lineRule="auto"/>
        <w:ind w:left="1136" w:right="152"/>
      </w:pPr>
      <w:r>
        <w:t>сочинять по аналогии с прочитанным загадки, рассказы, небольшие сказки; участвовать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инсценировках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драматизации</w:t>
      </w:r>
      <w:r>
        <w:rPr>
          <w:spacing w:val="40"/>
        </w:rPr>
        <w:t xml:space="preserve"> </w:t>
      </w:r>
      <w:r>
        <w:t>отрывков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художественных</w:t>
      </w:r>
    </w:p>
    <w:p w:rsidR="007A46EE" w:rsidRDefault="009E1D98">
      <w:pPr>
        <w:pStyle w:val="a3"/>
        <w:spacing w:line="319" w:lineRule="exact"/>
        <w:jc w:val="left"/>
      </w:pPr>
      <w:r>
        <w:rPr>
          <w:spacing w:val="-2"/>
        </w:rPr>
        <w:t>произведений.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3"/>
          <w:tab w:val="left" w:pos="4261"/>
          <w:tab w:val="left" w:pos="6341"/>
          <w:tab w:val="left" w:pos="7613"/>
          <w:tab w:val="left" w:pos="8962"/>
        </w:tabs>
        <w:spacing w:before="148" w:line="357" w:lineRule="auto"/>
        <w:ind w:right="164" w:firstLine="710"/>
        <w:rPr>
          <w:sz w:val="28"/>
        </w:rPr>
      </w:pPr>
      <w:r>
        <w:rPr>
          <w:spacing w:val="-2"/>
          <w:sz w:val="28"/>
        </w:rPr>
        <w:t>Регулятивные</w:t>
      </w:r>
      <w:r>
        <w:rPr>
          <w:sz w:val="28"/>
        </w:rPr>
        <w:tab/>
      </w:r>
      <w:r>
        <w:rPr>
          <w:spacing w:val="-2"/>
          <w:sz w:val="28"/>
        </w:rPr>
        <w:t>универсальные</w:t>
      </w:r>
      <w:r>
        <w:rPr>
          <w:sz w:val="28"/>
        </w:rPr>
        <w:tab/>
      </w:r>
      <w:r>
        <w:rPr>
          <w:spacing w:val="-2"/>
          <w:sz w:val="28"/>
        </w:rPr>
        <w:t>учебные</w:t>
      </w:r>
      <w:r>
        <w:rPr>
          <w:sz w:val="28"/>
        </w:rPr>
        <w:tab/>
      </w:r>
      <w:r>
        <w:rPr>
          <w:spacing w:val="-2"/>
          <w:sz w:val="28"/>
        </w:rPr>
        <w:t>действия</w:t>
      </w:r>
      <w:r>
        <w:rPr>
          <w:sz w:val="28"/>
        </w:rPr>
        <w:tab/>
      </w:r>
      <w:r>
        <w:rPr>
          <w:spacing w:val="-4"/>
          <w:sz w:val="28"/>
        </w:rPr>
        <w:t xml:space="preserve">способствуют </w:t>
      </w:r>
      <w:r>
        <w:rPr>
          <w:sz w:val="28"/>
        </w:rPr>
        <w:t>формированию умений:</w:t>
      </w:r>
    </w:p>
    <w:p w:rsidR="007A46EE" w:rsidRDefault="009E1D98">
      <w:pPr>
        <w:pStyle w:val="a3"/>
        <w:tabs>
          <w:tab w:val="left" w:pos="2629"/>
          <w:tab w:val="left" w:pos="3426"/>
          <w:tab w:val="left" w:pos="5534"/>
          <w:tab w:val="left" w:pos="7085"/>
          <w:tab w:val="left" w:pos="8650"/>
          <w:tab w:val="left" w:pos="9366"/>
        </w:tabs>
        <w:spacing w:before="1" w:line="355" w:lineRule="auto"/>
        <w:ind w:right="154" w:firstLine="710"/>
        <w:jc w:val="left"/>
      </w:pPr>
      <w:r>
        <w:rPr>
          <w:spacing w:val="-2"/>
        </w:rPr>
        <w:t>оценивать</w:t>
      </w:r>
      <w:r>
        <w:tab/>
      </w:r>
      <w:r>
        <w:rPr>
          <w:spacing w:val="-4"/>
        </w:rPr>
        <w:t>своё</w:t>
      </w:r>
      <w:r>
        <w:tab/>
      </w:r>
      <w:r>
        <w:rPr>
          <w:spacing w:val="-2"/>
        </w:rPr>
        <w:t>эмоциональное</w:t>
      </w:r>
      <w:r>
        <w:tab/>
      </w:r>
      <w:r>
        <w:rPr>
          <w:spacing w:val="-2"/>
        </w:rPr>
        <w:t>состояние,</w:t>
      </w:r>
      <w:r>
        <w:tab/>
      </w:r>
      <w:r>
        <w:rPr>
          <w:spacing w:val="-2"/>
        </w:rPr>
        <w:t>возникшее</w:t>
      </w:r>
      <w:r>
        <w:tab/>
      </w:r>
      <w:r>
        <w:rPr>
          <w:spacing w:val="-4"/>
        </w:rPr>
        <w:t>при</w:t>
      </w:r>
      <w:r>
        <w:tab/>
      </w:r>
      <w:r>
        <w:rPr>
          <w:spacing w:val="-4"/>
        </w:rPr>
        <w:t xml:space="preserve">прочтении </w:t>
      </w:r>
      <w:r>
        <w:t>(слушании) произведения;</w:t>
      </w:r>
    </w:p>
    <w:p w:rsidR="007A46EE" w:rsidRDefault="009E1D98">
      <w:pPr>
        <w:pStyle w:val="a3"/>
        <w:tabs>
          <w:tab w:val="left" w:pos="2898"/>
          <w:tab w:val="left" w:pos="3397"/>
          <w:tab w:val="left" w:pos="4617"/>
          <w:tab w:val="left" w:pos="7378"/>
          <w:tab w:val="left" w:pos="8761"/>
        </w:tabs>
        <w:spacing w:line="355" w:lineRule="auto"/>
        <w:ind w:right="164" w:firstLine="710"/>
        <w:jc w:val="left"/>
      </w:pPr>
      <w:r>
        <w:rPr>
          <w:spacing w:val="-2"/>
        </w:rPr>
        <w:t>удерживать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памяти</w:t>
      </w:r>
      <w:r>
        <w:tab/>
      </w:r>
      <w:r>
        <w:rPr>
          <w:spacing w:val="-2"/>
        </w:rPr>
        <w:t>последовательность</w:t>
      </w:r>
      <w:r>
        <w:tab/>
      </w:r>
      <w:r>
        <w:rPr>
          <w:spacing w:val="-2"/>
        </w:rPr>
        <w:t>событий</w:t>
      </w:r>
      <w:r>
        <w:tab/>
      </w:r>
      <w:r>
        <w:rPr>
          <w:spacing w:val="-4"/>
        </w:rPr>
        <w:t xml:space="preserve">прослушанного </w:t>
      </w:r>
      <w:r>
        <w:t>(прочитанного) текста;</w:t>
      </w:r>
    </w:p>
    <w:p w:rsidR="007A46EE" w:rsidRDefault="009E1D98">
      <w:pPr>
        <w:pStyle w:val="a3"/>
        <w:tabs>
          <w:tab w:val="left" w:pos="3277"/>
          <w:tab w:val="left" w:pos="4967"/>
          <w:tab w:val="left" w:pos="6859"/>
          <w:tab w:val="left" w:pos="8079"/>
          <w:tab w:val="left" w:pos="9111"/>
          <w:tab w:val="left" w:pos="9793"/>
        </w:tabs>
        <w:spacing w:line="355" w:lineRule="auto"/>
        <w:ind w:right="149" w:firstLine="710"/>
        <w:jc w:val="left"/>
      </w:pPr>
      <w:r>
        <w:rPr>
          <w:spacing w:val="-2"/>
        </w:rPr>
        <w:t>контролировать</w:t>
      </w:r>
      <w:r>
        <w:tab/>
      </w:r>
      <w:r>
        <w:rPr>
          <w:spacing w:val="-2"/>
        </w:rPr>
        <w:t>выполнение</w:t>
      </w:r>
      <w:r>
        <w:tab/>
      </w:r>
      <w:r>
        <w:rPr>
          <w:spacing w:val="-2"/>
        </w:rPr>
        <w:t>поставленной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задачи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 xml:space="preserve">чтении </w:t>
      </w:r>
      <w:r>
        <w:t>(слушании) произведения;</w:t>
      </w:r>
    </w:p>
    <w:p w:rsidR="007A46EE" w:rsidRDefault="009E1D98">
      <w:pPr>
        <w:pStyle w:val="a3"/>
        <w:ind w:left="1136"/>
        <w:jc w:val="left"/>
      </w:pPr>
      <w:r>
        <w:rPr>
          <w:spacing w:val="-2"/>
        </w:rPr>
        <w:t>проверять</w:t>
      </w:r>
      <w:r>
        <w:rPr>
          <w:spacing w:val="-9"/>
        </w:rPr>
        <w:t xml:space="preserve"> </w:t>
      </w:r>
      <w:r>
        <w:rPr>
          <w:spacing w:val="-2"/>
        </w:rPr>
        <w:t>(по</w:t>
      </w:r>
      <w:r>
        <w:rPr>
          <w:spacing w:val="-3"/>
        </w:rPr>
        <w:t xml:space="preserve"> </w:t>
      </w:r>
      <w:r>
        <w:rPr>
          <w:spacing w:val="-2"/>
        </w:rPr>
        <w:t>образцу) выполнение</w:t>
      </w:r>
      <w:r>
        <w:rPr>
          <w:spacing w:val="-1"/>
        </w:rPr>
        <w:t xml:space="preserve"> </w:t>
      </w:r>
      <w:r>
        <w:rPr>
          <w:spacing w:val="-2"/>
        </w:rPr>
        <w:t>поставленной</w:t>
      </w:r>
      <w:r>
        <w:rPr>
          <w:spacing w:val="4"/>
        </w:rPr>
        <w:t xml:space="preserve"> </w:t>
      </w:r>
      <w:r>
        <w:rPr>
          <w:spacing w:val="-2"/>
        </w:rPr>
        <w:t>учебной задачи.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9"/>
        </w:tabs>
        <w:spacing w:before="147" w:line="355" w:lineRule="auto"/>
        <w:ind w:left="1136" w:right="836" w:firstLine="0"/>
        <w:rPr>
          <w:sz w:val="28"/>
        </w:rPr>
      </w:pPr>
      <w:r>
        <w:rPr>
          <w:sz w:val="28"/>
        </w:rPr>
        <w:t>Совместная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-18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17"/>
          <w:sz w:val="28"/>
        </w:rPr>
        <w:t xml:space="preserve"> </w:t>
      </w:r>
      <w:r>
        <w:rPr>
          <w:sz w:val="28"/>
        </w:rPr>
        <w:t>умений: выбирать себе партнёров по совместной деятельности;</w:t>
      </w:r>
    </w:p>
    <w:p w:rsidR="007A46EE" w:rsidRDefault="009E1D98">
      <w:pPr>
        <w:pStyle w:val="a3"/>
        <w:spacing w:before="7" w:line="350" w:lineRule="auto"/>
        <w:ind w:right="155" w:firstLine="710"/>
      </w:pPr>
      <w:r>
        <w:t>распределять работу, договариваться, приходить к общему решению, отвечать за общий результат работы.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spacing w:before="10"/>
        <w:ind w:left="1768" w:hanging="63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3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149" w:line="355" w:lineRule="auto"/>
        <w:ind w:right="142" w:firstLine="710"/>
        <w:jc w:val="both"/>
        <w:rPr>
          <w:sz w:val="28"/>
        </w:rPr>
      </w:pPr>
      <w:r>
        <w:rPr>
          <w:sz w:val="28"/>
        </w:rPr>
        <w:t>О Родине и её истории. Любовь к Родине и её история – важные темы произведений литературы (произведения одного-двух авторов</w:t>
      </w:r>
      <w:r>
        <w:rPr>
          <w:sz w:val="28"/>
        </w:rPr>
        <w:t xml:space="preserve"> по выбору). Чувство любви к Родине, сопричастность к прошлому и настоящему своей страны и родного края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идеи,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ценности,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выраженные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произведениях</w:t>
      </w:r>
    </w:p>
    <w:p w:rsidR="007A46EE" w:rsidRDefault="007A46EE">
      <w:pPr>
        <w:pStyle w:val="a5"/>
        <w:spacing w:line="355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0"/>
      </w:pPr>
      <w:r>
        <w:t>о Родине.</w:t>
      </w:r>
      <w:r>
        <w:rPr>
          <w:spacing w:val="29"/>
        </w:rPr>
        <w:t xml:space="preserve"> </w:t>
      </w:r>
      <w:r>
        <w:t>Образ Родины в стихотворных и прозаических произведениях писателей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поэтов</w:t>
      </w:r>
      <w:r>
        <w:rPr>
          <w:spacing w:val="80"/>
        </w:rPr>
        <w:t xml:space="preserve"> </w:t>
      </w:r>
      <w:r>
        <w:t>ХIХ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ХХ</w:t>
      </w:r>
      <w:r>
        <w:rPr>
          <w:spacing w:val="80"/>
        </w:rPr>
        <w:t xml:space="preserve"> </w:t>
      </w:r>
      <w:r>
        <w:t>веков.</w:t>
      </w:r>
      <w:r>
        <w:rPr>
          <w:spacing w:val="80"/>
        </w:rPr>
        <w:t xml:space="preserve"> </w:t>
      </w:r>
      <w:r>
        <w:t>Осознание</w:t>
      </w:r>
      <w:r>
        <w:rPr>
          <w:spacing w:val="80"/>
        </w:rPr>
        <w:t xml:space="preserve"> </w:t>
      </w:r>
      <w:r>
        <w:t>нравственно-этических</w:t>
      </w:r>
      <w:r>
        <w:rPr>
          <w:spacing w:val="80"/>
        </w:rPr>
        <w:t xml:space="preserve"> </w:t>
      </w:r>
      <w:r>
        <w:t>понятий:</w:t>
      </w:r>
      <w:r>
        <w:rPr>
          <w:spacing w:val="80"/>
        </w:rPr>
        <w:t xml:space="preserve"> </w:t>
      </w:r>
      <w:r>
        <w:t>любовь к</w:t>
      </w:r>
      <w:r>
        <w:rPr>
          <w:spacing w:val="-5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стороне, малой</w:t>
      </w:r>
      <w:r>
        <w:rPr>
          <w:spacing w:val="-1"/>
        </w:rPr>
        <w:t xml:space="preserve"> </w:t>
      </w:r>
      <w:r>
        <w:t>родине, гордость</w:t>
      </w:r>
      <w:r>
        <w:rPr>
          <w:spacing w:val="-5"/>
        </w:rPr>
        <w:t xml:space="preserve"> </w:t>
      </w:r>
      <w:r>
        <w:t>за красоту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величие своей</w:t>
      </w:r>
      <w:r>
        <w:rPr>
          <w:spacing w:val="-4"/>
        </w:rPr>
        <w:t xml:space="preserve"> </w:t>
      </w:r>
      <w:r>
        <w:t>Отчизны. Роль и</w:t>
      </w:r>
      <w:r>
        <w:rPr>
          <w:spacing w:val="80"/>
        </w:rPr>
        <w:t xml:space="preserve"> </w:t>
      </w:r>
      <w:r>
        <w:t>особенности</w:t>
      </w:r>
      <w:r>
        <w:rPr>
          <w:spacing w:val="80"/>
        </w:rPr>
        <w:t xml:space="preserve"> </w:t>
      </w:r>
      <w:r>
        <w:t>заголовка</w:t>
      </w:r>
      <w:r>
        <w:rPr>
          <w:spacing w:val="80"/>
        </w:rPr>
        <w:t xml:space="preserve"> </w:t>
      </w:r>
      <w:r>
        <w:t>произведения.</w:t>
      </w:r>
      <w:r>
        <w:rPr>
          <w:spacing w:val="80"/>
        </w:rPr>
        <w:t xml:space="preserve"> </w:t>
      </w:r>
      <w:r>
        <w:t>Репродукции</w:t>
      </w:r>
      <w:r>
        <w:rPr>
          <w:spacing w:val="80"/>
        </w:rPr>
        <w:t xml:space="preserve"> </w:t>
      </w:r>
      <w:r>
        <w:t>картин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иллюстрации</w:t>
      </w:r>
      <w:r>
        <w:rPr>
          <w:spacing w:val="80"/>
        </w:rPr>
        <w:t xml:space="preserve"> </w:t>
      </w:r>
      <w:r>
        <w:t>к произведениям о Родине. Использование средств выразительности при чтении вслух: интонация, темп, ритм, логические ударения.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54" w:firstLine="710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80"/>
          <w:sz w:val="28"/>
        </w:rPr>
        <w:t xml:space="preserve"> </w:t>
      </w:r>
      <w:r>
        <w:rPr>
          <w:sz w:val="28"/>
        </w:rPr>
        <w:t>К.Д.</w:t>
      </w:r>
      <w:r>
        <w:rPr>
          <w:spacing w:val="80"/>
          <w:sz w:val="28"/>
        </w:rPr>
        <w:t xml:space="preserve"> </w:t>
      </w:r>
      <w:r>
        <w:rPr>
          <w:sz w:val="28"/>
        </w:rPr>
        <w:t>Ушинский</w:t>
      </w:r>
      <w:r>
        <w:rPr>
          <w:spacing w:val="80"/>
          <w:sz w:val="28"/>
        </w:rPr>
        <w:t xml:space="preserve"> </w:t>
      </w:r>
      <w:r>
        <w:rPr>
          <w:sz w:val="28"/>
        </w:rPr>
        <w:t>«Наше</w:t>
      </w:r>
      <w:r>
        <w:rPr>
          <w:spacing w:val="80"/>
          <w:sz w:val="28"/>
        </w:rPr>
        <w:t xml:space="preserve"> </w:t>
      </w:r>
      <w:r>
        <w:rPr>
          <w:sz w:val="28"/>
        </w:rPr>
        <w:t>отечество», М.М. Пришвин «Моя Родина</w:t>
      </w:r>
      <w:r>
        <w:rPr>
          <w:sz w:val="28"/>
        </w:rPr>
        <w:t>», С.А. Васильев «Россия», Н.П. Кончаловская «Наша древняя столица» (отрывки) и другие (по выбору).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38" w:firstLine="710"/>
        <w:jc w:val="both"/>
        <w:rPr>
          <w:sz w:val="28"/>
        </w:rPr>
      </w:pPr>
      <w:r>
        <w:rPr>
          <w:sz w:val="28"/>
        </w:rPr>
        <w:t>Фольклор (устное народное творчество). Круг чтения: малые жанры фольклора</w:t>
      </w:r>
      <w:r>
        <w:rPr>
          <w:spacing w:val="80"/>
          <w:sz w:val="28"/>
        </w:rPr>
        <w:t xml:space="preserve"> </w:t>
      </w:r>
      <w:r>
        <w:rPr>
          <w:sz w:val="28"/>
        </w:rPr>
        <w:t>(пословицы,</w:t>
      </w:r>
      <w:r>
        <w:rPr>
          <w:spacing w:val="80"/>
          <w:sz w:val="28"/>
        </w:rPr>
        <w:t xml:space="preserve"> </w:t>
      </w:r>
      <w:r>
        <w:rPr>
          <w:sz w:val="28"/>
        </w:rPr>
        <w:t>потешки,</w:t>
      </w:r>
      <w:r>
        <w:rPr>
          <w:spacing w:val="80"/>
          <w:sz w:val="28"/>
        </w:rPr>
        <w:t xml:space="preserve"> </w:t>
      </w:r>
      <w:r>
        <w:rPr>
          <w:sz w:val="28"/>
        </w:rPr>
        <w:t>считалки,</w:t>
      </w:r>
      <w:r>
        <w:rPr>
          <w:spacing w:val="80"/>
          <w:sz w:val="28"/>
        </w:rPr>
        <w:t xml:space="preserve"> </w:t>
      </w:r>
      <w:r>
        <w:rPr>
          <w:sz w:val="28"/>
        </w:rPr>
        <w:t>небылицы,</w:t>
      </w:r>
      <w:r>
        <w:rPr>
          <w:spacing w:val="80"/>
          <w:sz w:val="28"/>
        </w:rPr>
        <w:t xml:space="preserve"> </w:t>
      </w:r>
      <w:r>
        <w:rPr>
          <w:sz w:val="28"/>
        </w:rPr>
        <w:t>скороговорки,</w:t>
      </w:r>
      <w:r>
        <w:rPr>
          <w:spacing w:val="80"/>
          <w:sz w:val="28"/>
        </w:rPr>
        <w:t xml:space="preserve"> </w:t>
      </w:r>
      <w:r>
        <w:rPr>
          <w:sz w:val="28"/>
        </w:rPr>
        <w:t>загадки,</w:t>
      </w:r>
      <w:r>
        <w:rPr>
          <w:spacing w:val="40"/>
          <w:sz w:val="28"/>
        </w:rPr>
        <w:t xml:space="preserve"> </w:t>
      </w:r>
      <w:r>
        <w:rPr>
          <w:sz w:val="28"/>
        </w:rPr>
        <w:t>по выбору). Знаком</w:t>
      </w:r>
      <w:r>
        <w:rPr>
          <w:sz w:val="28"/>
        </w:rPr>
        <w:t>ство с видами загадок. Пословицы народов России (значение, характеристика, нравственная основа). Книги и словари, созданные В.И. Далем. Активный</w:t>
      </w:r>
      <w:r>
        <w:rPr>
          <w:spacing w:val="67"/>
          <w:sz w:val="28"/>
        </w:rPr>
        <w:t xml:space="preserve">  </w:t>
      </w:r>
      <w:r>
        <w:rPr>
          <w:sz w:val="28"/>
        </w:rPr>
        <w:t>словарь</w:t>
      </w:r>
      <w:r>
        <w:rPr>
          <w:spacing w:val="67"/>
          <w:sz w:val="28"/>
        </w:rPr>
        <w:t xml:space="preserve">  </w:t>
      </w:r>
      <w:r>
        <w:rPr>
          <w:sz w:val="28"/>
        </w:rPr>
        <w:t>устной</w:t>
      </w:r>
      <w:r>
        <w:rPr>
          <w:spacing w:val="68"/>
          <w:sz w:val="28"/>
        </w:rPr>
        <w:t xml:space="preserve">  </w:t>
      </w:r>
      <w:r>
        <w:rPr>
          <w:sz w:val="28"/>
        </w:rPr>
        <w:t>речи:</w:t>
      </w:r>
      <w:r>
        <w:rPr>
          <w:spacing w:val="63"/>
          <w:sz w:val="28"/>
        </w:rPr>
        <w:t xml:space="preserve">  </w:t>
      </w:r>
      <w:r>
        <w:rPr>
          <w:sz w:val="28"/>
        </w:rPr>
        <w:t>использование</w:t>
      </w:r>
      <w:r>
        <w:rPr>
          <w:spacing w:val="69"/>
          <w:sz w:val="28"/>
        </w:rPr>
        <w:t xml:space="preserve">  </w:t>
      </w:r>
      <w:r>
        <w:rPr>
          <w:sz w:val="28"/>
        </w:rPr>
        <w:t>образных</w:t>
      </w:r>
      <w:r>
        <w:rPr>
          <w:spacing w:val="66"/>
          <w:sz w:val="28"/>
        </w:rPr>
        <w:t xml:space="preserve">  </w:t>
      </w:r>
      <w:r>
        <w:rPr>
          <w:sz w:val="28"/>
        </w:rPr>
        <w:t>слов,</w:t>
      </w:r>
      <w:r>
        <w:rPr>
          <w:spacing w:val="69"/>
          <w:sz w:val="28"/>
        </w:rPr>
        <w:t xml:space="preserve">  </w:t>
      </w:r>
      <w:r>
        <w:rPr>
          <w:sz w:val="28"/>
        </w:rPr>
        <w:t>пословиц и поговорок, крылатых выражений. Нравственные</w:t>
      </w:r>
      <w:r>
        <w:rPr>
          <w:sz w:val="28"/>
        </w:rPr>
        <w:t xml:space="preserve"> ценности в фольклорных произведениях народов России.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45" w:firstLine="710"/>
        <w:jc w:val="both"/>
        <w:rPr>
          <w:sz w:val="28"/>
        </w:rPr>
      </w:pPr>
      <w:r>
        <w:rPr>
          <w:sz w:val="28"/>
        </w:rPr>
        <w:t>Фольклорная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сказка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80"/>
          <w:sz w:val="28"/>
        </w:rPr>
        <w:t xml:space="preserve"> </w:t>
      </w:r>
      <w:r>
        <w:rPr>
          <w:sz w:val="28"/>
        </w:rPr>
        <w:t>и нравственных правил. Виды сказок (о животных, бытовые, волшебные). Художественные особенности сказок: построение (композиция), язык (лексика). Характеристика героя, волшебные помощники, иллюстрация как отражение сюжета волшебной</w:t>
      </w:r>
      <w:r>
        <w:rPr>
          <w:spacing w:val="-6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-7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4"/>
          <w:sz w:val="28"/>
        </w:rPr>
        <w:t xml:space="preserve"> </w:t>
      </w:r>
      <w:r>
        <w:rPr>
          <w:sz w:val="28"/>
        </w:rPr>
        <w:t>картины</w:t>
      </w:r>
      <w:r>
        <w:rPr>
          <w:spacing w:val="-2"/>
          <w:sz w:val="28"/>
        </w:rPr>
        <w:t xml:space="preserve"> </w:t>
      </w:r>
      <w:r>
        <w:rPr>
          <w:sz w:val="28"/>
        </w:rPr>
        <w:t>В.М.</w:t>
      </w:r>
      <w:r>
        <w:rPr>
          <w:spacing w:val="-4"/>
          <w:sz w:val="28"/>
        </w:rPr>
        <w:t xml:space="preserve"> </w:t>
      </w:r>
      <w:r>
        <w:rPr>
          <w:sz w:val="28"/>
        </w:rPr>
        <w:t>Васнецова,</w:t>
      </w:r>
      <w:r>
        <w:rPr>
          <w:spacing w:val="-3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И.Я.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Билибина и других). Отражение в сказках народного быта и культуры. Составление плана </w:t>
      </w:r>
      <w:r>
        <w:rPr>
          <w:spacing w:val="-2"/>
          <w:sz w:val="28"/>
        </w:rPr>
        <w:t>сказки.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38" w:firstLine="710"/>
        <w:jc w:val="both"/>
        <w:rPr>
          <w:sz w:val="28"/>
        </w:rPr>
      </w:pPr>
      <w:r>
        <w:rPr>
          <w:sz w:val="28"/>
        </w:rPr>
        <w:t xml:space="preserve">Круг чтения: народная песня. Чувства, которые рождают песни, темы песен. Описание картин природы как способ рассказать в песне о </w:t>
      </w:r>
      <w:r>
        <w:rPr>
          <w:sz w:val="28"/>
        </w:rPr>
        <w:t>родной земле. Былина как народный песенный сказ о важном историческом событии.</w:t>
      </w:r>
      <w:r>
        <w:rPr>
          <w:spacing w:val="40"/>
          <w:sz w:val="28"/>
        </w:rPr>
        <w:t xml:space="preserve"> </w:t>
      </w:r>
      <w:r>
        <w:rPr>
          <w:sz w:val="28"/>
        </w:rPr>
        <w:t>Фольклорные особенности жанра былин: язык (напевность исполнения, выразительность), характеристика главного героя (где жил, чем занимался, какими качествами</w:t>
      </w:r>
      <w:r>
        <w:rPr>
          <w:spacing w:val="40"/>
          <w:sz w:val="28"/>
        </w:rPr>
        <w:t xml:space="preserve"> </w:t>
      </w:r>
      <w:r>
        <w:rPr>
          <w:sz w:val="28"/>
        </w:rPr>
        <w:t>обладал).</w:t>
      </w:r>
      <w:r>
        <w:rPr>
          <w:spacing w:val="40"/>
          <w:sz w:val="28"/>
        </w:rPr>
        <w:t xml:space="preserve"> </w:t>
      </w:r>
      <w:r>
        <w:rPr>
          <w:sz w:val="28"/>
        </w:rPr>
        <w:t>Характерис</w:t>
      </w:r>
      <w:r>
        <w:rPr>
          <w:sz w:val="28"/>
        </w:rPr>
        <w:t>тика</w:t>
      </w:r>
      <w:r>
        <w:rPr>
          <w:spacing w:val="40"/>
          <w:sz w:val="28"/>
        </w:rPr>
        <w:t xml:space="preserve"> </w:t>
      </w:r>
      <w:r>
        <w:rPr>
          <w:sz w:val="28"/>
        </w:rPr>
        <w:t>былин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героического</w:t>
      </w:r>
      <w:r>
        <w:rPr>
          <w:spacing w:val="40"/>
          <w:sz w:val="28"/>
        </w:rPr>
        <w:t xml:space="preserve"> </w:t>
      </w:r>
      <w:r>
        <w:rPr>
          <w:sz w:val="28"/>
        </w:rPr>
        <w:t>песенного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сказа,</w:t>
      </w:r>
      <w:r>
        <w:rPr>
          <w:spacing w:val="80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(тема,</w:t>
      </w:r>
      <w:r>
        <w:rPr>
          <w:spacing w:val="40"/>
          <w:sz w:val="28"/>
        </w:rPr>
        <w:t xml:space="preserve"> </w:t>
      </w:r>
      <w:r>
        <w:rPr>
          <w:sz w:val="28"/>
        </w:rPr>
        <w:t>язык).</w:t>
      </w:r>
      <w:r>
        <w:rPr>
          <w:spacing w:val="40"/>
          <w:sz w:val="28"/>
        </w:rPr>
        <w:t xml:space="preserve"> </w:t>
      </w:r>
      <w:r>
        <w:rPr>
          <w:sz w:val="28"/>
        </w:rPr>
        <w:t>Язык</w:t>
      </w:r>
      <w:r>
        <w:rPr>
          <w:spacing w:val="40"/>
          <w:sz w:val="28"/>
        </w:rPr>
        <w:t xml:space="preserve"> </w:t>
      </w:r>
      <w:r>
        <w:rPr>
          <w:sz w:val="28"/>
        </w:rPr>
        <w:t>былин,</w:t>
      </w:r>
      <w:r>
        <w:rPr>
          <w:spacing w:val="40"/>
          <w:sz w:val="28"/>
        </w:rPr>
        <w:t xml:space="preserve"> </w:t>
      </w:r>
      <w:r>
        <w:rPr>
          <w:sz w:val="28"/>
        </w:rPr>
        <w:t>устаревшие</w:t>
      </w:r>
      <w:r>
        <w:rPr>
          <w:spacing w:val="40"/>
          <w:sz w:val="28"/>
        </w:rPr>
        <w:t xml:space="preserve"> </w:t>
      </w:r>
      <w:r>
        <w:rPr>
          <w:sz w:val="28"/>
        </w:rPr>
        <w:t>слова,</w:t>
      </w:r>
      <w:r>
        <w:rPr>
          <w:spacing w:val="40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>место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былине</w:t>
      </w:r>
    </w:p>
    <w:p w:rsidR="007A46EE" w:rsidRDefault="007A46EE">
      <w:pPr>
        <w:pStyle w:val="a5"/>
        <w:spacing w:line="355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5"/>
      </w:pPr>
      <w:r>
        <w:t>и</w:t>
      </w:r>
      <w:r>
        <w:rPr>
          <w:spacing w:val="75"/>
        </w:rPr>
        <w:t xml:space="preserve"> </w:t>
      </w:r>
      <w:r>
        <w:t>представление</w:t>
      </w:r>
      <w:r>
        <w:rPr>
          <w:spacing w:val="80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современной</w:t>
      </w:r>
      <w:r>
        <w:rPr>
          <w:spacing w:val="77"/>
        </w:rPr>
        <w:t xml:space="preserve"> </w:t>
      </w:r>
      <w:r>
        <w:t>лексике.</w:t>
      </w:r>
      <w:r>
        <w:rPr>
          <w:spacing w:val="79"/>
        </w:rPr>
        <w:t xml:space="preserve"> </w:t>
      </w:r>
      <w:r>
        <w:t>Репродукции</w:t>
      </w:r>
      <w:r>
        <w:rPr>
          <w:spacing w:val="80"/>
        </w:rPr>
        <w:t xml:space="preserve"> </w:t>
      </w:r>
      <w:r>
        <w:t>картин</w:t>
      </w:r>
      <w:r>
        <w:rPr>
          <w:spacing w:val="76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иллюстрации к эпизодам фольклорного произведения.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42" w:firstLine="710"/>
        <w:jc w:val="both"/>
        <w:rPr>
          <w:sz w:val="28"/>
        </w:rPr>
      </w:pPr>
      <w:r>
        <w:rPr>
          <w:sz w:val="28"/>
        </w:rPr>
        <w:t>Произведения для чтения:</w:t>
      </w:r>
      <w:r>
        <w:rPr>
          <w:spacing w:val="-3"/>
          <w:sz w:val="28"/>
        </w:rPr>
        <w:t xml:space="preserve"> </w:t>
      </w:r>
      <w:r>
        <w:rPr>
          <w:sz w:val="28"/>
        </w:rPr>
        <w:t>малые жанры фольклора, русская народная сказка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«Иван-царевич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серый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волк»,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былина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Илье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Муромце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другие (по выбору).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39" w:firstLine="710"/>
        <w:jc w:val="both"/>
        <w:rPr>
          <w:sz w:val="28"/>
        </w:rPr>
      </w:pPr>
      <w:r>
        <w:rPr>
          <w:sz w:val="28"/>
        </w:rPr>
        <w:t>Творчество А.С. Пушкина. А.С. Пушкин – великий русский поэт. Лирические произведения А.С. Пушкина: средства ху</w:t>
      </w:r>
      <w:r>
        <w:rPr>
          <w:sz w:val="28"/>
        </w:rPr>
        <w:t>дожественной выразительности</w:t>
      </w:r>
      <w:r>
        <w:rPr>
          <w:spacing w:val="40"/>
          <w:sz w:val="28"/>
        </w:rPr>
        <w:t xml:space="preserve">  </w:t>
      </w:r>
      <w:r>
        <w:rPr>
          <w:sz w:val="28"/>
        </w:rPr>
        <w:t>(сравнение,</w:t>
      </w:r>
      <w:r>
        <w:rPr>
          <w:spacing w:val="40"/>
          <w:sz w:val="28"/>
        </w:rPr>
        <w:t xml:space="preserve">  </w:t>
      </w:r>
      <w:r>
        <w:rPr>
          <w:sz w:val="28"/>
        </w:rPr>
        <w:t>эпитет);</w:t>
      </w:r>
      <w:r>
        <w:rPr>
          <w:spacing w:val="40"/>
          <w:sz w:val="28"/>
        </w:rPr>
        <w:t xml:space="preserve">  </w:t>
      </w:r>
      <w:r>
        <w:rPr>
          <w:sz w:val="28"/>
        </w:rPr>
        <w:t>рифма,</w:t>
      </w:r>
      <w:r>
        <w:rPr>
          <w:spacing w:val="40"/>
          <w:sz w:val="28"/>
        </w:rPr>
        <w:t xml:space="preserve">  </w:t>
      </w:r>
      <w:r>
        <w:rPr>
          <w:sz w:val="28"/>
        </w:rPr>
        <w:t>ритм.</w:t>
      </w:r>
      <w:r>
        <w:rPr>
          <w:spacing w:val="40"/>
          <w:sz w:val="28"/>
        </w:rPr>
        <w:t xml:space="preserve">  </w:t>
      </w:r>
      <w:r>
        <w:rPr>
          <w:sz w:val="28"/>
        </w:rPr>
        <w:t>Литературные</w:t>
      </w:r>
      <w:r>
        <w:rPr>
          <w:spacing w:val="40"/>
          <w:sz w:val="28"/>
        </w:rPr>
        <w:t xml:space="preserve">  </w:t>
      </w:r>
      <w:r>
        <w:rPr>
          <w:sz w:val="28"/>
        </w:rPr>
        <w:t>сказки А.С. Пушкина в стихах (по выбору, например, «Сказка о царе Салтане, о сыне его славном и могучем богатыре князе Гвидоне Салтановиче и о прекрасной царевне Лебеди»). Нр</w:t>
      </w:r>
      <w:r>
        <w:rPr>
          <w:sz w:val="28"/>
        </w:rPr>
        <w:t>авственный смысл произведения, структура сказочного текста, особенности сюжета, приём повтора как основа изменения сюжета. Связь пушкинских сказок с фольклорными. Положительные и отрицательные герои, волшебные помощники, язык авторской сказки. И.Я. Билибин</w:t>
      </w:r>
      <w:r>
        <w:rPr>
          <w:sz w:val="28"/>
        </w:rPr>
        <w:t xml:space="preserve"> – иллюстратор сказок А.С. Пушкина.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41" w:firstLine="710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76"/>
          <w:sz w:val="28"/>
        </w:rPr>
        <w:t xml:space="preserve"> </w:t>
      </w:r>
      <w:r>
        <w:rPr>
          <w:sz w:val="28"/>
        </w:rPr>
        <w:t>А.С.</w:t>
      </w:r>
      <w:r>
        <w:rPr>
          <w:spacing w:val="80"/>
          <w:sz w:val="28"/>
        </w:rPr>
        <w:t xml:space="preserve"> </w:t>
      </w:r>
      <w:r>
        <w:rPr>
          <w:sz w:val="28"/>
        </w:rPr>
        <w:t>Пушкин</w:t>
      </w:r>
      <w:r>
        <w:rPr>
          <w:spacing w:val="80"/>
          <w:sz w:val="28"/>
        </w:rPr>
        <w:t xml:space="preserve"> </w:t>
      </w:r>
      <w:r>
        <w:rPr>
          <w:sz w:val="28"/>
        </w:rPr>
        <w:t>«Сказка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76"/>
          <w:sz w:val="28"/>
        </w:rPr>
        <w:t xml:space="preserve"> </w:t>
      </w:r>
      <w:r>
        <w:rPr>
          <w:sz w:val="28"/>
        </w:rPr>
        <w:t>царе</w:t>
      </w:r>
      <w:r>
        <w:rPr>
          <w:spacing w:val="80"/>
          <w:sz w:val="28"/>
        </w:rPr>
        <w:t xml:space="preserve"> </w:t>
      </w:r>
      <w:r>
        <w:rPr>
          <w:sz w:val="28"/>
        </w:rPr>
        <w:t>Салтане, о сыне его славном и могучем богатыре князе Гвидоне Салтановиче и о прекрасной царевне</w:t>
      </w:r>
      <w:r>
        <w:rPr>
          <w:spacing w:val="40"/>
          <w:sz w:val="28"/>
        </w:rPr>
        <w:t xml:space="preserve"> </w:t>
      </w:r>
      <w:r>
        <w:rPr>
          <w:sz w:val="28"/>
        </w:rPr>
        <w:t>Лебеди»,</w:t>
      </w:r>
      <w:r>
        <w:rPr>
          <w:spacing w:val="40"/>
          <w:sz w:val="28"/>
        </w:rPr>
        <w:t xml:space="preserve"> </w:t>
      </w:r>
      <w:r>
        <w:rPr>
          <w:sz w:val="28"/>
        </w:rPr>
        <w:t>«В</w:t>
      </w:r>
      <w:r>
        <w:rPr>
          <w:spacing w:val="40"/>
          <w:sz w:val="28"/>
        </w:rPr>
        <w:t xml:space="preserve"> </w:t>
      </w:r>
      <w:r>
        <w:rPr>
          <w:sz w:val="28"/>
        </w:rPr>
        <w:t>тот</w:t>
      </w:r>
      <w:r>
        <w:rPr>
          <w:spacing w:val="40"/>
          <w:sz w:val="28"/>
        </w:rPr>
        <w:t xml:space="preserve"> </w:t>
      </w:r>
      <w:r>
        <w:rPr>
          <w:sz w:val="28"/>
        </w:rPr>
        <w:t>год</w:t>
      </w:r>
      <w:r>
        <w:rPr>
          <w:spacing w:val="40"/>
          <w:sz w:val="28"/>
        </w:rPr>
        <w:t xml:space="preserve"> </w:t>
      </w:r>
      <w:r>
        <w:rPr>
          <w:sz w:val="28"/>
        </w:rPr>
        <w:t>осенняя</w:t>
      </w:r>
      <w:r>
        <w:rPr>
          <w:spacing w:val="40"/>
          <w:sz w:val="28"/>
        </w:rPr>
        <w:t xml:space="preserve"> </w:t>
      </w:r>
      <w:r>
        <w:rPr>
          <w:sz w:val="28"/>
        </w:rPr>
        <w:t>погода…»,</w:t>
      </w:r>
      <w:r>
        <w:rPr>
          <w:spacing w:val="40"/>
          <w:sz w:val="28"/>
        </w:rPr>
        <w:t xml:space="preserve"> </w:t>
      </w:r>
      <w:r>
        <w:rPr>
          <w:sz w:val="28"/>
        </w:rPr>
        <w:t>«Опрятней</w:t>
      </w:r>
      <w:r>
        <w:rPr>
          <w:spacing w:val="40"/>
          <w:sz w:val="28"/>
        </w:rPr>
        <w:t xml:space="preserve"> </w:t>
      </w:r>
      <w:r>
        <w:rPr>
          <w:sz w:val="28"/>
        </w:rPr>
        <w:t>модного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паркета…»</w:t>
      </w:r>
      <w:r>
        <w:rPr>
          <w:spacing w:val="40"/>
          <w:sz w:val="28"/>
        </w:rPr>
        <w:t xml:space="preserve"> </w:t>
      </w:r>
      <w:r>
        <w:rPr>
          <w:sz w:val="28"/>
        </w:rPr>
        <w:t>и другие (по выбору).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39" w:firstLine="710"/>
        <w:jc w:val="both"/>
        <w:rPr>
          <w:sz w:val="28"/>
        </w:rPr>
      </w:pPr>
      <w:r>
        <w:rPr>
          <w:sz w:val="28"/>
        </w:rPr>
        <w:t>Творчество И.А. Крылова. Басня – произведение-поучение, которое помогает увидеть свои и чужие недостатки. Иносказание в баснях. И.А. Крылов – великий русский баснописец. Басни И.А. Крылова (не менее двух): назначение,</w:t>
      </w:r>
      <w:r>
        <w:rPr>
          <w:spacing w:val="40"/>
          <w:sz w:val="28"/>
        </w:rPr>
        <w:t xml:space="preserve"> </w:t>
      </w:r>
      <w:r>
        <w:rPr>
          <w:sz w:val="28"/>
        </w:rPr>
        <w:t>темы и герои, ос</w:t>
      </w:r>
      <w:r>
        <w:rPr>
          <w:sz w:val="28"/>
        </w:rPr>
        <w:t>обенности языка. Явная и скрытая мораль басен. Использование крылатых выражений в речи.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65" w:firstLine="710"/>
        <w:jc w:val="both"/>
        <w:rPr>
          <w:sz w:val="28"/>
        </w:rPr>
      </w:pPr>
      <w:r>
        <w:rPr>
          <w:sz w:val="28"/>
        </w:rPr>
        <w:t>Произведения для чтения: И.А. Крылов «Ворона и Лисица», «Лисица и виноград», «Мартышка и очки» и другие (по выбору).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37" w:firstLine="710"/>
        <w:jc w:val="both"/>
        <w:rPr>
          <w:sz w:val="28"/>
        </w:rPr>
      </w:pPr>
      <w:r>
        <w:rPr>
          <w:sz w:val="28"/>
        </w:rPr>
        <w:t xml:space="preserve">Картины природы в произведениях поэтов и писателей </w:t>
      </w:r>
      <w:r>
        <w:rPr>
          <w:sz w:val="28"/>
        </w:rPr>
        <w:t>ХIХ–ХХ веков. Лирические произведения как способ передачи чувств людей, автора. Картины природы в произведениях поэтов и писателей (не менее пяти авторов по выбору): Ф.И.</w:t>
      </w:r>
      <w:r>
        <w:rPr>
          <w:spacing w:val="77"/>
          <w:sz w:val="28"/>
        </w:rPr>
        <w:t xml:space="preserve"> </w:t>
      </w:r>
      <w:r>
        <w:rPr>
          <w:sz w:val="28"/>
        </w:rPr>
        <w:t>Тютчев,</w:t>
      </w:r>
      <w:r>
        <w:rPr>
          <w:spacing w:val="77"/>
          <w:sz w:val="28"/>
        </w:rPr>
        <w:t xml:space="preserve"> </w:t>
      </w:r>
      <w:r>
        <w:rPr>
          <w:sz w:val="28"/>
        </w:rPr>
        <w:t>А.А.</w:t>
      </w:r>
      <w:r>
        <w:rPr>
          <w:spacing w:val="76"/>
          <w:sz w:val="28"/>
        </w:rPr>
        <w:t xml:space="preserve"> </w:t>
      </w:r>
      <w:r>
        <w:rPr>
          <w:sz w:val="28"/>
        </w:rPr>
        <w:t>Фет,</w:t>
      </w:r>
      <w:r>
        <w:rPr>
          <w:spacing w:val="77"/>
          <w:sz w:val="28"/>
        </w:rPr>
        <w:t xml:space="preserve"> </w:t>
      </w:r>
      <w:r>
        <w:rPr>
          <w:sz w:val="28"/>
        </w:rPr>
        <w:t>А.Н.</w:t>
      </w:r>
      <w:r>
        <w:rPr>
          <w:spacing w:val="76"/>
          <w:sz w:val="28"/>
        </w:rPr>
        <w:t xml:space="preserve"> </w:t>
      </w:r>
      <w:r>
        <w:rPr>
          <w:sz w:val="28"/>
        </w:rPr>
        <w:t>Майков,</w:t>
      </w:r>
      <w:r>
        <w:rPr>
          <w:spacing w:val="80"/>
          <w:sz w:val="28"/>
        </w:rPr>
        <w:t xml:space="preserve"> </w:t>
      </w:r>
      <w:r>
        <w:rPr>
          <w:sz w:val="28"/>
        </w:rPr>
        <w:t>Н.А.</w:t>
      </w:r>
      <w:r>
        <w:rPr>
          <w:spacing w:val="76"/>
          <w:sz w:val="28"/>
        </w:rPr>
        <w:t xml:space="preserve"> </w:t>
      </w:r>
      <w:r>
        <w:rPr>
          <w:sz w:val="28"/>
        </w:rPr>
        <w:t>Некрасов,</w:t>
      </w:r>
      <w:r>
        <w:rPr>
          <w:spacing w:val="77"/>
          <w:sz w:val="28"/>
        </w:rPr>
        <w:t xml:space="preserve"> </w:t>
      </w:r>
      <w:r>
        <w:rPr>
          <w:sz w:val="28"/>
        </w:rPr>
        <w:t>А.А.</w:t>
      </w:r>
      <w:r>
        <w:rPr>
          <w:spacing w:val="76"/>
          <w:sz w:val="28"/>
        </w:rPr>
        <w:t xml:space="preserve"> </w:t>
      </w:r>
      <w:r>
        <w:rPr>
          <w:sz w:val="28"/>
        </w:rPr>
        <w:t>Блок,</w:t>
      </w:r>
      <w:r>
        <w:rPr>
          <w:spacing w:val="76"/>
          <w:sz w:val="28"/>
        </w:rPr>
        <w:t xml:space="preserve"> </w:t>
      </w:r>
      <w:r>
        <w:rPr>
          <w:sz w:val="28"/>
        </w:rPr>
        <w:t>С.А.</w:t>
      </w:r>
      <w:r>
        <w:rPr>
          <w:spacing w:val="77"/>
          <w:sz w:val="28"/>
        </w:rPr>
        <w:t xml:space="preserve"> </w:t>
      </w:r>
      <w:r>
        <w:rPr>
          <w:sz w:val="28"/>
        </w:rPr>
        <w:t>Есенин,</w:t>
      </w:r>
    </w:p>
    <w:p w:rsidR="007A46EE" w:rsidRDefault="007A46EE">
      <w:pPr>
        <w:pStyle w:val="a5"/>
        <w:spacing w:line="355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3"/>
      </w:pPr>
      <w:r>
        <w:t>И.А. Бунин, А.П. Чехов, К.Г. Паустовский и другие. Чувства, вызываемые лирическими произведениями. Средства выразительности в произведениях лирики: эпитеты, синонимы, антонимы, сравнения. Звукопись, её выразительное значение. Олицетворе</w:t>
      </w:r>
      <w:r>
        <w:t>ние как одно из средств выразительности лирического произведения. Живописные полотна как иллюстрация к лирическому произведению: пейзаж. Сравнение средств создания пейзажа в тексте-описании (эпитеты, сравнения, олицетворения), в изобразительном искусстве (</w:t>
      </w:r>
      <w:r>
        <w:t>цвет, композиция), в произведениях музыкального искусства (тон, темп, мелодия).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45" w:firstLine="710"/>
        <w:jc w:val="both"/>
        <w:rPr>
          <w:sz w:val="28"/>
        </w:rPr>
      </w:pPr>
      <w:r>
        <w:rPr>
          <w:sz w:val="28"/>
        </w:rPr>
        <w:t>Произведения для чтения: Ф.И. Тютчев «Есть в осени первоначальной…»,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А.А.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«Кот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поёт,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глаза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прищуря»,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«Мама!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Глянь-ка из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окошка…»,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А.Н.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Майков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«Осень»,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С.А.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Есенин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«Берёза»,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Н.А.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Некрасов</w:t>
      </w:r>
    </w:p>
    <w:p w:rsidR="007A46EE" w:rsidRDefault="009E1D98">
      <w:pPr>
        <w:pStyle w:val="a3"/>
        <w:spacing w:line="355" w:lineRule="auto"/>
        <w:ind w:right="145"/>
      </w:pPr>
      <w:r>
        <w:t>«Железная</w:t>
      </w:r>
      <w:r>
        <w:rPr>
          <w:spacing w:val="72"/>
        </w:rPr>
        <w:t xml:space="preserve"> </w:t>
      </w:r>
      <w:r>
        <w:t>дорога»</w:t>
      </w:r>
      <w:r>
        <w:rPr>
          <w:spacing w:val="66"/>
        </w:rPr>
        <w:t xml:space="preserve"> </w:t>
      </w:r>
      <w:r>
        <w:t>(отрывок),</w:t>
      </w:r>
      <w:r>
        <w:rPr>
          <w:spacing w:val="78"/>
        </w:rPr>
        <w:t xml:space="preserve"> </w:t>
      </w:r>
      <w:r>
        <w:t>А.А.</w:t>
      </w:r>
      <w:r>
        <w:rPr>
          <w:spacing w:val="72"/>
        </w:rPr>
        <w:t xml:space="preserve"> </w:t>
      </w:r>
      <w:r>
        <w:t>Блок</w:t>
      </w:r>
      <w:r>
        <w:rPr>
          <w:spacing w:val="74"/>
        </w:rPr>
        <w:t xml:space="preserve"> </w:t>
      </w:r>
      <w:r>
        <w:t>«Ворона»,</w:t>
      </w:r>
      <w:r>
        <w:rPr>
          <w:spacing w:val="80"/>
        </w:rPr>
        <w:t xml:space="preserve"> </w:t>
      </w:r>
      <w:r>
        <w:t>И.А.</w:t>
      </w:r>
      <w:r>
        <w:rPr>
          <w:spacing w:val="72"/>
        </w:rPr>
        <w:t xml:space="preserve"> </w:t>
      </w:r>
      <w:r>
        <w:t>Бунин</w:t>
      </w:r>
      <w:r>
        <w:rPr>
          <w:spacing w:val="79"/>
        </w:rPr>
        <w:t xml:space="preserve"> </w:t>
      </w:r>
      <w:r>
        <w:t>«Первый</w:t>
      </w:r>
      <w:r>
        <w:rPr>
          <w:spacing w:val="71"/>
        </w:rPr>
        <w:t xml:space="preserve"> </w:t>
      </w:r>
      <w:r>
        <w:t>снег» и другие (по выбору).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36" w:firstLine="710"/>
        <w:jc w:val="both"/>
        <w:rPr>
          <w:sz w:val="28"/>
        </w:rPr>
      </w:pPr>
      <w:r>
        <w:rPr>
          <w:sz w:val="28"/>
        </w:rPr>
        <w:t>Творчество</w:t>
      </w:r>
      <w:r>
        <w:rPr>
          <w:spacing w:val="40"/>
          <w:sz w:val="28"/>
        </w:rPr>
        <w:t xml:space="preserve"> </w:t>
      </w:r>
      <w:r>
        <w:rPr>
          <w:sz w:val="28"/>
        </w:rPr>
        <w:t>Л.Н.</w:t>
      </w:r>
      <w:r>
        <w:rPr>
          <w:spacing w:val="40"/>
          <w:sz w:val="28"/>
        </w:rPr>
        <w:t xml:space="preserve"> </w:t>
      </w:r>
      <w:r>
        <w:rPr>
          <w:sz w:val="28"/>
        </w:rPr>
        <w:t>Толстого.</w:t>
      </w:r>
      <w:r>
        <w:rPr>
          <w:spacing w:val="40"/>
          <w:sz w:val="28"/>
        </w:rPr>
        <w:t xml:space="preserve"> </w:t>
      </w:r>
      <w:r>
        <w:rPr>
          <w:sz w:val="28"/>
        </w:rPr>
        <w:t>Жанровое</w:t>
      </w:r>
      <w:r>
        <w:rPr>
          <w:spacing w:val="40"/>
          <w:sz w:val="28"/>
        </w:rPr>
        <w:t xml:space="preserve"> </w:t>
      </w:r>
      <w:r>
        <w:rPr>
          <w:sz w:val="28"/>
        </w:rPr>
        <w:t>многообразие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произведений Л.Н. Толстого: сказки, рассказы, басни, быль (не менее трёх произведений). Рассказ как повествование: связь содержания с реальным событием. Структурные части произведения (композиция): начало, завязка действия, кульминация, развязка. Эпизод ка</w:t>
      </w:r>
      <w:r>
        <w:rPr>
          <w:sz w:val="28"/>
        </w:rPr>
        <w:t>к часть рассказа. Различные виды планов. Сюжет рассказа: основные события, главные герои, различение рассказчика и автора произведения. Художественные особенности текста-описания, текста-рассуждения.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line="319" w:lineRule="exact"/>
        <w:ind w:left="2190" w:hanging="1054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55"/>
          <w:sz w:val="28"/>
        </w:rPr>
        <w:t xml:space="preserve">  </w:t>
      </w:r>
      <w:r>
        <w:rPr>
          <w:sz w:val="28"/>
        </w:rPr>
        <w:t>для</w:t>
      </w:r>
      <w:r>
        <w:rPr>
          <w:spacing w:val="55"/>
          <w:sz w:val="28"/>
        </w:rPr>
        <w:t xml:space="preserve">  </w:t>
      </w:r>
      <w:r>
        <w:rPr>
          <w:sz w:val="28"/>
        </w:rPr>
        <w:t>чтения:</w:t>
      </w:r>
      <w:r>
        <w:rPr>
          <w:spacing w:val="52"/>
          <w:sz w:val="28"/>
        </w:rPr>
        <w:t xml:space="preserve">  </w:t>
      </w:r>
      <w:r>
        <w:rPr>
          <w:sz w:val="28"/>
        </w:rPr>
        <w:t>Л.Н.</w:t>
      </w:r>
      <w:r>
        <w:rPr>
          <w:spacing w:val="55"/>
          <w:sz w:val="28"/>
        </w:rPr>
        <w:t xml:space="preserve">  </w:t>
      </w:r>
      <w:r>
        <w:rPr>
          <w:sz w:val="28"/>
        </w:rPr>
        <w:t>Толстой</w:t>
      </w:r>
      <w:r>
        <w:rPr>
          <w:spacing w:val="59"/>
          <w:sz w:val="28"/>
        </w:rPr>
        <w:t xml:space="preserve">  </w:t>
      </w:r>
      <w:r>
        <w:rPr>
          <w:sz w:val="28"/>
        </w:rPr>
        <w:t>«Лебеди»,</w:t>
      </w:r>
      <w:r>
        <w:rPr>
          <w:spacing w:val="58"/>
          <w:sz w:val="28"/>
        </w:rPr>
        <w:t xml:space="preserve">  </w:t>
      </w:r>
      <w:r>
        <w:rPr>
          <w:spacing w:val="-2"/>
          <w:sz w:val="28"/>
        </w:rPr>
        <w:t>«З</w:t>
      </w:r>
      <w:r>
        <w:rPr>
          <w:spacing w:val="-2"/>
          <w:sz w:val="28"/>
        </w:rPr>
        <w:t>айцы»,</w:t>
      </w:r>
    </w:p>
    <w:p w:rsidR="007A46EE" w:rsidRDefault="009E1D98">
      <w:pPr>
        <w:pStyle w:val="a3"/>
        <w:spacing w:before="148"/>
      </w:pPr>
      <w:r>
        <w:t>«Прыжок»,</w:t>
      </w:r>
      <w:r>
        <w:rPr>
          <w:spacing w:val="-7"/>
        </w:rPr>
        <w:t xml:space="preserve"> </w:t>
      </w:r>
      <w:r>
        <w:t>«Акула»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spacing w:val="-2"/>
        </w:rPr>
        <w:t>другие.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153" w:line="355" w:lineRule="auto"/>
        <w:ind w:right="136" w:firstLine="710"/>
        <w:jc w:val="both"/>
        <w:rPr>
          <w:sz w:val="28"/>
        </w:rPr>
      </w:pPr>
      <w:r>
        <w:rPr>
          <w:sz w:val="28"/>
        </w:rPr>
        <w:t>Литературная сказка. Литературная сказка русских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писателей (не менее двух). Круг чтения: произведения В.М. Гаршина, М. Горького, И.С. Соколова- Микитова и других. Особенности авторских сказок (сюжет, язык, герои). Составл</w:t>
      </w:r>
      <w:r>
        <w:rPr>
          <w:sz w:val="28"/>
        </w:rPr>
        <w:t>ение аннотации.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38" w:firstLine="710"/>
        <w:jc w:val="both"/>
        <w:rPr>
          <w:sz w:val="28"/>
        </w:rPr>
      </w:pPr>
      <w:r>
        <w:rPr>
          <w:sz w:val="28"/>
        </w:rPr>
        <w:t>Произведения для чтения: В.М. Гаршин «Лягушка- путешественница», И.С. Соколов-Микитов «Листопадничек», М. Горький «Случай</w:t>
      </w:r>
      <w:r>
        <w:rPr>
          <w:spacing w:val="80"/>
          <w:sz w:val="28"/>
        </w:rPr>
        <w:t xml:space="preserve"> </w:t>
      </w:r>
      <w:r>
        <w:rPr>
          <w:sz w:val="28"/>
        </w:rPr>
        <w:t>с Евсейкой» и другие (по выбору).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7"/>
        </w:tabs>
        <w:spacing w:before="1"/>
        <w:ind w:left="2117" w:hanging="981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67"/>
          <w:sz w:val="28"/>
        </w:rPr>
        <w:t xml:space="preserve"> </w:t>
      </w:r>
      <w:r>
        <w:rPr>
          <w:sz w:val="28"/>
        </w:rPr>
        <w:t>о</w:t>
      </w:r>
      <w:r>
        <w:rPr>
          <w:spacing w:val="64"/>
          <w:sz w:val="28"/>
        </w:rPr>
        <w:t xml:space="preserve"> </w:t>
      </w:r>
      <w:r>
        <w:rPr>
          <w:sz w:val="28"/>
        </w:rPr>
        <w:t>взаимоотношениях</w:t>
      </w:r>
      <w:r>
        <w:rPr>
          <w:spacing w:val="5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67"/>
          <w:sz w:val="28"/>
        </w:rPr>
        <w:t xml:space="preserve"> </w:t>
      </w:r>
      <w:r>
        <w:rPr>
          <w:sz w:val="28"/>
        </w:rPr>
        <w:t>и</w:t>
      </w:r>
      <w:r>
        <w:rPr>
          <w:spacing w:val="63"/>
          <w:sz w:val="28"/>
        </w:rPr>
        <w:t xml:space="preserve"> </w:t>
      </w:r>
      <w:r>
        <w:rPr>
          <w:sz w:val="28"/>
        </w:rPr>
        <w:t>животных.</w:t>
      </w:r>
      <w:r>
        <w:rPr>
          <w:spacing w:val="73"/>
          <w:sz w:val="28"/>
        </w:rPr>
        <w:t xml:space="preserve"> </w:t>
      </w:r>
      <w:r>
        <w:rPr>
          <w:spacing w:val="-2"/>
          <w:sz w:val="28"/>
        </w:rPr>
        <w:t>Человек</w:t>
      </w:r>
    </w:p>
    <w:p w:rsidR="007A46EE" w:rsidRDefault="007A46EE">
      <w:pPr>
        <w:pStyle w:val="a5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33"/>
      </w:pP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отношения с животными:</w:t>
      </w:r>
      <w:r>
        <w:rPr>
          <w:spacing w:val="-10"/>
        </w:rPr>
        <w:t xml:space="preserve"> </w:t>
      </w:r>
      <w:r>
        <w:t>верность, преданность, забота и</w:t>
      </w:r>
      <w:r>
        <w:rPr>
          <w:spacing w:val="-6"/>
        </w:rPr>
        <w:t xml:space="preserve"> </w:t>
      </w:r>
      <w:r>
        <w:t>любовь. Круг чтения (по выбору, не менее четырёх</w:t>
      </w:r>
      <w:r>
        <w:rPr>
          <w:spacing w:val="-1"/>
        </w:rPr>
        <w:t xml:space="preserve"> </w:t>
      </w:r>
      <w:r>
        <w:t>произведений):</w:t>
      </w:r>
      <w:r>
        <w:rPr>
          <w:spacing w:val="-4"/>
        </w:rPr>
        <w:t xml:space="preserve"> </w:t>
      </w:r>
      <w:r>
        <w:t>произведения Д.Н. Мамина-Сибиряка, К.Г. Паустовского, М.М. Пришвина, Б.С. Житкова. Особенности рассказа: тема, герои, реальность</w:t>
      </w:r>
      <w:r>
        <w:rPr>
          <w:spacing w:val="-6"/>
        </w:rPr>
        <w:t xml:space="preserve"> </w:t>
      </w:r>
      <w:r>
        <w:t>собы</w:t>
      </w:r>
      <w:r>
        <w:t>тий, композиция, объекты</w:t>
      </w:r>
      <w:r>
        <w:rPr>
          <w:spacing w:val="-4"/>
        </w:rPr>
        <w:t xml:space="preserve"> </w:t>
      </w:r>
      <w:r>
        <w:t>описания (портрет</w:t>
      </w:r>
      <w:r>
        <w:rPr>
          <w:spacing w:val="-7"/>
        </w:rPr>
        <w:t xml:space="preserve"> </w:t>
      </w:r>
      <w:r>
        <w:t xml:space="preserve">героя, описание </w:t>
      </w:r>
      <w:r>
        <w:rPr>
          <w:spacing w:val="-2"/>
        </w:rPr>
        <w:t>интерьера).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line="355" w:lineRule="auto"/>
        <w:ind w:right="137" w:firstLine="710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40"/>
          <w:sz w:val="28"/>
        </w:rPr>
        <w:t xml:space="preserve">  </w:t>
      </w:r>
      <w:r>
        <w:rPr>
          <w:sz w:val="28"/>
        </w:rPr>
        <w:t>для</w:t>
      </w:r>
      <w:r>
        <w:rPr>
          <w:spacing w:val="40"/>
          <w:sz w:val="28"/>
        </w:rPr>
        <w:t xml:space="preserve">  </w:t>
      </w:r>
      <w:r>
        <w:rPr>
          <w:sz w:val="28"/>
        </w:rPr>
        <w:t>чтения:</w:t>
      </w:r>
      <w:r>
        <w:rPr>
          <w:spacing w:val="40"/>
          <w:sz w:val="28"/>
        </w:rPr>
        <w:t xml:space="preserve">  </w:t>
      </w:r>
      <w:r>
        <w:rPr>
          <w:sz w:val="28"/>
        </w:rPr>
        <w:t>Б.С.</w:t>
      </w:r>
      <w:r>
        <w:rPr>
          <w:spacing w:val="40"/>
          <w:sz w:val="28"/>
        </w:rPr>
        <w:t xml:space="preserve">  </w:t>
      </w:r>
      <w:r>
        <w:rPr>
          <w:sz w:val="28"/>
        </w:rPr>
        <w:t>Житков</w:t>
      </w:r>
      <w:r>
        <w:rPr>
          <w:spacing w:val="40"/>
          <w:sz w:val="28"/>
        </w:rPr>
        <w:t xml:space="preserve">  </w:t>
      </w:r>
      <w:r>
        <w:rPr>
          <w:sz w:val="28"/>
        </w:rPr>
        <w:t>«Про</w:t>
      </w:r>
      <w:r>
        <w:rPr>
          <w:spacing w:val="40"/>
          <w:sz w:val="28"/>
        </w:rPr>
        <w:t xml:space="preserve">  </w:t>
      </w:r>
      <w:r>
        <w:rPr>
          <w:sz w:val="28"/>
        </w:rPr>
        <w:t>обезьянку»,</w:t>
      </w:r>
      <w:r>
        <w:rPr>
          <w:spacing w:val="40"/>
          <w:sz w:val="28"/>
        </w:rPr>
        <w:t xml:space="preserve"> </w:t>
      </w:r>
      <w:r>
        <w:rPr>
          <w:sz w:val="28"/>
        </w:rPr>
        <w:t>К.Г.</w:t>
      </w:r>
      <w:r>
        <w:rPr>
          <w:spacing w:val="-1"/>
          <w:sz w:val="28"/>
        </w:rPr>
        <w:t xml:space="preserve"> </w:t>
      </w:r>
      <w:r>
        <w:rPr>
          <w:sz w:val="28"/>
        </w:rPr>
        <w:t>Паустовский «Барсучий нос», «Кот-ворюга», Д.Н. Мамин-Сибиряк «Приёмыш» и другие (по выбору).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7"/>
        </w:tabs>
        <w:spacing w:line="318" w:lineRule="exact"/>
        <w:ind w:left="2117" w:hanging="981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58"/>
          <w:sz w:val="28"/>
        </w:rPr>
        <w:t xml:space="preserve"> </w:t>
      </w:r>
      <w:r>
        <w:rPr>
          <w:sz w:val="28"/>
        </w:rPr>
        <w:t>о</w:t>
      </w:r>
      <w:r>
        <w:rPr>
          <w:spacing w:val="55"/>
          <w:sz w:val="28"/>
        </w:rPr>
        <w:t xml:space="preserve"> </w:t>
      </w:r>
      <w:r>
        <w:rPr>
          <w:sz w:val="28"/>
        </w:rPr>
        <w:t>детях.</w:t>
      </w:r>
      <w:r>
        <w:rPr>
          <w:spacing w:val="63"/>
          <w:sz w:val="28"/>
        </w:rPr>
        <w:t xml:space="preserve"> </w:t>
      </w:r>
      <w:r>
        <w:rPr>
          <w:sz w:val="28"/>
        </w:rPr>
        <w:t>Дети</w:t>
      </w:r>
      <w:r>
        <w:rPr>
          <w:spacing w:val="60"/>
          <w:sz w:val="28"/>
        </w:rPr>
        <w:t xml:space="preserve"> </w:t>
      </w:r>
      <w:r>
        <w:rPr>
          <w:sz w:val="28"/>
        </w:rPr>
        <w:t>–</w:t>
      </w:r>
      <w:r>
        <w:rPr>
          <w:spacing w:val="60"/>
          <w:sz w:val="28"/>
        </w:rPr>
        <w:t xml:space="preserve"> </w:t>
      </w:r>
      <w:r>
        <w:rPr>
          <w:sz w:val="28"/>
        </w:rPr>
        <w:t>герои</w:t>
      </w:r>
      <w:r>
        <w:rPr>
          <w:spacing w:val="51"/>
          <w:sz w:val="28"/>
        </w:rPr>
        <w:t xml:space="preserve"> </w:t>
      </w:r>
      <w:r>
        <w:rPr>
          <w:sz w:val="28"/>
        </w:rPr>
        <w:t>произведений:</w:t>
      </w:r>
      <w:r>
        <w:rPr>
          <w:spacing w:val="53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57"/>
          <w:sz w:val="28"/>
        </w:rPr>
        <w:t xml:space="preserve"> </w:t>
      </w:r>
      <w:r>
        <w:rPr>
          <w:spacing w:val="-5"/>
          <w:sz w:val="28"/>
        </w:rPr>
        <w:t>тем</w:t>
      </w:r>
    </w:p>
    <w:p w:rsidR="007A46EE" w:rsidRDefault="009E1D98">
      <w:pPr>
        <w:pStyle w:val="a3"/>
        <w:spacing w:before="157" w:line="355" w:lineRule="auto"/>
        <w:ind w:right="143"/>
      </w:pPr>
      <w:r>
        <w:t>«Разные детские судьбы», «Дети на войне». Отличие автора от героя и рассказчика. Герой художественного произведения: время и место проживания, особенности внешнего вида и характера. Историческая обстановка как фон создания произведения: судьбы крестьянских</w:t>
      </w:r>
      <w:r>
        <w:t xml:space="preserve"> детей, дети на войне (произведения по выбору двух–трёх авторов). Основные события сюжета, отношение к ним героев произведения. Оценка нравственных качеств, проявляющихся в военное время.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9"/>
        </w:tabs>
        <w:spacing w:line="319" w:lineRule="exact"/>
        <w:ind w:left="2329" w:hanging="1193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71"/>
          <w:sz w:val="28"/>
        </w:rPr>
        <w:t xml:space="preserve"> </w:t>
      </w:r>
      <w:r>
        <w:rPr>
          <w:sz w:val="28"/>
        </w:rPr>
        <w:t>Л.</w:t>
      </w:r>
      <w:r>
        <w:rPr>
          <w:spacing w:val="51"/>
          <w:w w:val="150"/>
          <w:sz w:val="28"/>
        </w:rPr>
        <w:t xml:space="preserve"> </w:t>
      </w:r>
      <w:r>
        <w:rPr>
          <w:sz w:val="28"/>
        </w:rPr>
        <w:t>Пантелеев</w:t>
      </w:r>
      <w:r>
        <w:rPr>
          <w:spacing w:val="49"/>
          <w:w w:val="150"/>
          <w:sz w:val="28"/>
        </w:rPr>
        <w:t xml:space="preserve"> </w:t>
      </w:r>
      <w:r>
        <w:rPr>
          <w:sz w:val="28"/>
        </w:rPr>
        <w:t>«На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ялике»,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А.</w:t>
      </w:r>
      <w:r>
        <w:rPr>
          <w:spacing w:val="47"/>
          <w:w w:val="150"/>
          <w:sz w:val="28"/>
        </w:rPr>
        <w:t xml:space="preserve"> </w:t>
      </w:r>
      <w:r>
        <w:rPr>
          <w:spacing w:val="-2"/>
          <w:sz w:val="28"/>
        </w:rPr>
        <w:t>Гайдар</w:t>
      </w:r>
    </w:p>
    <w:p w:rsidR="007A46EE" w:rsidRDefault="009E1D98">
      <w:pPr>
        <w:pStyle w:val="a3"/>
        <w:spacing w:before="149"/>
      </w:pPr>
      <w:r>
        <w:t>«Тимур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команда»</w:t>
      </w:r>
      <w:r>
        <w:rPr>
          <w:spacing w:val="-18"/>
        </w:rPr>
        <w:t xml:space="preserve"> </w:t>
      </w:r>
      <w:r>
        <w:t>(отрывки),</w:t>
      </w:r>
      <w:r>
        <w:rPr>
          <w:spacing w:val="-7"/>
        </w:rPr>
        <w:t xml:space="preserve"> </w:t>
      </w:r>
      <w:r>
        <w:t>Л.</w:t>
      </w:r>
      <w:r>
        <w:rPr>
          <w:spacing w:val="-8"/>
        </w:rPr>
        <w:t xml:space="preserve"> </w:t>
      </w:r>
      <w:r>
        <w:t>Кассиль</w:t>
      </w:r>
      <w:r>
        <w:rPr>
          <w:spacing w:val="-1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(по</w:t>
      </w:r>
      <w:r>
        <w:rPr>
          <w:spacing w:val="-6"/>
        </w:rPr>
        <w:t xml:space="preserve"> </w:t>
      </w:r>
      <w:r>
        <w:rPr>
          <w:spacing w:val="-2"/>
        </w:rPr>
        <w:t>выбору).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before="153" w:line="355" w:lineRule="auto"/>
        <w:ind w:right="145" w:firstLine="710"/>
        <w:jc w:val="both"/>
        <w:rPr>
          <w:sz w:val="28"/>
        </w:rPr>
      </w:pPr>
      <w:r>
        <w:rPr>
          <w:sz w:val="28"/>
        </w:rPr>
        <w:t>Юмористические произведения. Комичность как основа сюжета. Герой юмористического произведения. Средства выразительности текста юмористического содержания: преувеличение. Авторы юмористических расска</w:t>
      </w:r>
      <w:r>
        <w:rPr>
          <w:sz w:val="28"/>
        </w:rPr>
        <w:t>зов (не</w:t>
      </w:r>
      <w:r>
        <w:rPr>
          <w:spacing w:val="80"/>
          <w:sz w:val="28"/>
        </w:rPr>
        <w:t xml:space="preserve"> </w:t>
      </w:r>
      <w:r>
        <w:rPr>
          <w:sz w:val="28"/>
        </w:rPr>
        <w:t>менее</w:t>
      </w:r>
      <w:r>
        <w:rPr>
          <w:spacing w:val="80"/>
          <w:sz w:val="28"/>
        </w:rPr>
        <w:t xml:space="preserve"> </w:t>
      </w:r>
      <w:r>
        <w:rPr>
          <w:sz w:val="28"/>
        </w:rPr>
        <w:t>двух</w:t>
      </w:r>
      <w:r>
        <w:rPr>
          <w:spacing w:val="80"/>
          <w:sz w:val="28"/>
        </w:rPr>
        <w:t xml:space="preserve"> </w:t>
      </w:r>
      <w:r>
        <w:rPr>
          <w:sz w:val="28"/>
        </w:rPr>
        <w:t>произведений):</w:t>
      </w:r>
      <w:r>
        <w:rPr>
          <w:spacing w:val="80"/>
          <w:sz w:val="28"/>
        </w:rPr>
        <w:t xml:space="preserve"> </w:t>
      </w:r>
      <w:r>
        <w:rPr>
          <w:sz w:val="28"/>
        </w:rPr>
        <w:t>М.М.</w:t>
      </w:r>
      <w:r>
        <w:rPr>
          <w:spacing w:val="80"/>
          <w:sz w:val="28"/>
        </w:rPr>
        <w:t xml:space="preserve"> </w:t>
      </w:r>
      <w:r>
        <w:rPr>
          <w:sz w:val="28"/>
        </w:rPr>
        <w:t>Зощенко,</w:t>
      </w:r>
      <w:r>
        <w:rPr>
          <w:spacing w:val="80"/>
          <w:sz w:val="28"/>
        </w:rPr>
        <w:t xml:space="preserve"> </w:t>
      </w:r>
      <w:r>
        <w:rPr>
          <w:sz w:val="28"/>
        </w:rPr>
        <w:t>Н.Н.</w:t>
      </w:r>
      <w:r>
        <w:rPr>
          <w:spacing w:val="80"/>
          <w:sz w:val="28"/>
        </w:rPr>
        <w:t xml:space="preserve"> </w:t>
      </w:r>
      <w:r>
        <w:rPr>
          <w:sz w:val="28"/>
        </w:rPr>
        <w:t>Носов,</w:t>
      </w:r>
      <w:r>
        <w:rPr>
          <w:spacing w:val="80"/>
          <w:sz w:val="28"/>
        </w:rPr>
        <w:t xml:space="preserve"> </w:t>
      </w:r>
      <w:r>
        <w:rPr>
          <w:sz w:val="28"/>
        </w:rPr>
        <w:t>В.Ю.</w:t>
      </w:r>
      <w:r>
        <w:rPr>
          <w:spacing w:val="80"/>
          <w:sz w:val="28"/>
        </w:rPr>
        <w:t xml:space="preserve"> </w:t>
      </w:r>
      <w:r>
        <w:rPr>
          <w:sz w:val="28"/>
        </w:rPr>
        <w:t>Драгунский</w:t>
      </w:r>
      <w:r>
        <w:rPr>
          <w:spacing w:val="80"/>
          <w:sz w:val="28"/>
        </w:rPr>
        <w:t xml:space="preserve"> </w:t>
      </w:r>
      <w:r>
        <w:rPr>
          <w:sz w:val="28"/>
        </w:rPr>
        <w:t>и другие (по выбору).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line="357" w:lineRule="auto"/>
        <w:ind w:right="145" w:firstLine="710"/>
        <w:jc w:val="both"/>
        <w:rPr>
          <w:sz w:val="28"/>
        </w:rPr>
      </w:pPr>
      <w:r>
        <w:rPr>
          <w:sz w:val="28"/>
        </w:rPr>
        <w:t>Произведения для чтения: В.Ю. Драгунский «Денискины рассказы» (1–2 произведения), Н.Н. Носов «Весёлая семейка» и другие (по выбору).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line="355" w:lineRule="auto"/>
        <w:ind w:right="131" w:firstLine="710"/>
        <w:jc w:val="both"/>
        <w:rPr>
          <w:sz w:val="28"/>
        </w:rPr>
      </w:pPr>
      <w:r>
        <w:rPr>
          <w:sz w:val="28"/>
        </w:rPr>
        <w:t>Зарубежная литература. Круг чтения (произведения двух-трёх авторов по выбору): литературные сказки Ш. Перро, Х.-К. Андерсена, Р. Киплинга. Особенности авторских сказок (сюжет, язык, герои). Рассказы зарубежных писателей</w:t>
      </w:r>
      <w:r>
        <w:rPr>
          <w:spacing w:val="40"/>
          <w:sz w:val="28"/>
        </w:rPr>
        <w:t xml:space="preserve">  </w:t>
      </w:r>
      <w:r>
        <w:rPr>
          <w:sz w:val="28"/>
        </w:rPr>
        <w:t>о</w:t>
      </w:r>
      <w:r>
        <w:rPr>
          <w:spacing w:val="40"/>
          <w:sz w:val="28"/>
        </w:rPr>
        <w:t xml:space="preserve">  </w:t>
      </w:r>
      <w:r>
        <w:rPr>
          <w:sz w:val="28"/>
        </w:rPr>
        <w:t>животных.</w:t>
      </w:r>
      <w:r>
        <w:rPr>
          <w:spacing w:val="40"/>
          <w:sz w:val="28"/>
        </w:rPr>
        <w:t xml:space="preserve">  </w:t>
      </w:r>
      <w:r>
        <w:rPr>
          <w:sz w:val="28"/>
        </w:rPr>
        <w:t>Известные</w:t>
      </w:r>
      <w:r>
        <w:rPr>
          <w:spacing w:val="40"/>
          <w:sz w:val="28"/>
        </w:rPr>
        <w:t xml:space="preserve">  </w:t>
      </w:r>
      <w:r>
        <w:rPr>
          <w:sz w:val="28"/>
        </w:rPr>
        <w:t>переводчик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зарубежной</w:t>
      </w:r>
      <w:r>
        <w:rPr>
          <w:spacing w:val="40"/>
          <w:sz w:val="28"/>
        </w:rPr>
        <w:t xml:space="preserve">  </w:t>
      </w:r>
      <w:r>
        <w:rPr>
          <w:sz w:val="28"/>
        </w:rPr>
        <w:t>литературы:</w:t>
      </w:r>
      <w:r>
        <w:rPr>
          <w:spacing w:val="40"/>
          <w:sz w:val="28"/>
        </w:rPr>
        <w:t xml:space="preserve"> </w:t>
      </w:r>
      <w:r>
        <w:rPr>
          <w:sz w:val="28"/>
        </w:rPr>
        <w:t>С.Я. Маршак, К.И. Чуковский, Б.В. Заходер.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9"/>
        </w:tabs>
        <w:spacing w:before="4"/>
        <w:ind w:left="2329" w:hanging="1193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50"/>
          <w:sz w:val="28"/>
        </w:rPr>
        <w:t xml:space="preserve">  </w:t>
      </w:r>
      <w:r>
        <w:rPr>
          <w:sz w:val="28"/>
        </w:rPr>
        <w:t>для</w:t>
      </w:r>
      <w:r>
        <w:rPr>
          <w:spacing w:val="48"/>
          <w:sz w:val="28"/>
        </w:rPr>
        <w:t xml:space="preserve">  </w:t>
      </w:r>
      <w:r>
        <w:rPr>
          <w:sz w:val="28"/>
        </w:rPr>
        <w:t>чтения:</w:t>
      </w:r>
      <w:r>
        <w:rPr>
          <w:spacing w:val="46"/>
          <w:sz w:val="28"/>
        </w:rPr>
        <w:t xml:space="preserve">  </w:t>
      </w:r>
      <w:r>
        <w:rPr>
          <w:sz w:val="28"/>
        </w:rPr>
        <w:t>Х.-К.</w:t>
      </w:r>
      <w:r>
        <w:rPr>
          <w:spacing w:val="46"/>
          <w:sz w:val="28"/>
        </w:rPr>
        <w:t xml:space="preserve">  </w:t>
      </w:r>
      <w:r>
        <w:rPr>
          <w:sz w:val="28"/>
        </w:rPr>
        <w:t>Андерсен</w:t>
      </w:r>
      <w:r>
        <w:rPr>
          <w:spacing w:val="45"/>
          <w:sz w:val="28"/>
        </w:rPr>
        <w:t xml:space="preserve">  </w:t>
      </w:r>
      <w:r>
        <w:rPr>
          <w:sz w:val="28"/>
        </w:rPr>
        <w:t>«Гадкий</w:t>
      </w:r>
      <w:r>
        <w:rPr>
          <w:spacing w:val="49"/>
          <w:sz w:val="28"/>
        </w:rPr>
        <w:t xml:space="preserve">  </w:t>
      </w:r>
      <w:r>
        <w:rPr>
          <w:spacing w:val="-2"/>
          <w:sz w:val="28"/>
        </w:rPr>
        <w:t>утёнок»,</w:t>
      </w:r>
    </w:p>
    <w:p w:rsidR="007A46EE" w:rsidRDefault="007A46EE">
      <w:pPr>
        <w:pStyle w:val="a5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t>Ш.</w:t>
      </w:r>
      <w:r>
        <w:rPr>
          <w:spacing w:val="-8"/>
        </w:rPr>
        <w:t xml:space="preserve"> </w:t>
      </w:r>
      <w:r>
        <w:t>Перро</w:t>
      </w:r>
      <w:r>
        <w:rPr>
          <w:spacing w:val="-4"/>
        </w:rPr>
        <w:t xml:space="preserve"> </w:t>
      </w:r>
      <w:r>
        <w:t>«Подарок</w:t>
      </w:r>
      <w:r>
        <w:rPr>
          <w:spacing w:val="-9"/>
        </w:rPr>
        <w:t xml:space="preserve"> </w:t>
      </w:r>
      <w:r>
        <w:t>феи»</w:t>
      </w:r>
      <w:r>
        <w:rPr>
          <w:spacing w:val="-1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другие</w:t>
      </w:r>
      <w:r>
        <w:rPr>
          <w:spacing w:val="-5"/>
        </w:rPr>
        <w:t xml:space="preserve"> </w:t>
      </w:r>
      <w:r>
        <w:t>(по</w:t>
      </w:r>
      <w:r>
        <w:rPr>
          <w:spacing w:val="-9"/>
        </w:rPr>
        <w:t xml:space="preserve"> </w:t>
      </w:r>
      <w:r>
        <w:rPr>
          <w:spacing w:val="-2"/>
        </w:rPr>
        <w:t>выбору).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before="153" w:line="355" w:lineRule="auto"/>
        <w:ind w:right="146" w:firstLine="710"/>
        <w:jc w:val="both"/>
        <w:rPr>
          <w:sz w:val="28"/>
        </w:rPr>
      </w:pPr>
      <w:r>
        <w:rPr>
          <w:sz w:val="28"/>
        </w:rPr>
        <w:t>Библиографическая культура (работа с детской книгой и справочной литературой). Ценность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чтения художественной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фольклора, осознание важности читательской деятельности. Использование с учётом учебных задач аппарата издания (обложка, оглавление, </w:t>
      </w:r>
      <w:r>
        <w:rPr>
          <w:sz w:val="28"/>
        </w:rPr>
        <w:t>аннотация, предисловие, иллюстрации). Правила</w:t>
      </w:r>
      <w:r>
        <w:rPr>
          <w:spacing w:val="40"/>
          <w:sz w:val="28"/>
        </w:rPr>
        <w:t xml:space="preserve"> </w:t>
      </w:r>
      <w:r>
        <w:rPr>
          <w:sz w:val="28"/>
        </w:rPr>
        <w:t>юного</w:t>
      </w:r>
      <w:r>
        <w:rPr>
          <w:spacing w:val="40"/>
          <w:sz w:val="28"/>
        </w:rPr>
        <w:t xml:space="preserve"> </w:t>
      </w:r>
      <w:r>
        <w:rPr>
          <w:sz w:val="28"/>
        </w:rPr>
        <w:t>читателя.</w:t>
      </w:r>
      <w:r>
        <w:rPr>
          <w:spacing w:val="40"/>
          <w:sz w:val="28"/>
        </w:rPr>
        <w:t xml:space="preserve"> </w:t>
      </w:r>
      <w:r>
        <w:rPr>
          <w:sz w:val="28"/>
        </w:rPr>
        <w:t>Книга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особый</w:t>
      </w:r>
      <w:r>
        <w:rPr>
          <w:spacing w:val="40"/>
          <w:sz w:val="28"/>
        </w:rPr>
        <w:t xml:space="preserve"> </w:t>
      </w:r>
      <w:r>
        <w:rPr>
          <w:sz w:val="28"/>
        </w:rPr>
        <w:t>вид</w:t>
      </w:r>
      <w:r>
        <w:rPr>
          <w:spacing w:val="40"/>
          <w:sz w:val="28"/>
        </w:rPr>
        <w:t xml:space="preserve"> </w:t>
      </w:r>
      <w:r>
        <w:rPr>
          <w:sz w:val="28"/>
        </w:rPr>
        <w:t>искусства.</w:t>
      </w:r>
      <w:r>
        <w:rPr>
          <w:spacing w:val="40"/>
          <w:sz w:val="28"/>
        </w:rPr>
        <w:t xml:space="preserve"> </w:t>
      </w:r>
      <w:r>
        <w:rPr>
          <w:sz w:val="28"/>
        </w:rPr>
        <w:t>Общее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представление о первых книгах на Руси, знакомство с рукописными книгами.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line="355" w:lineRule="auto"/>
        <w:ind w:right="145" w:firstLine="710"/>
        <w:jc w:val="both"/>
        <w:rPr>
          <w:sz w:val="28"/>
        </w:rPr>
      </w:pPr>
      <w:r>
        <w:rPr>
          <w:sz w:val="28"/>
        </w:rPr>
        <w:t>Изучение литературного чтения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</w:t>
      </w:r>
      <w:r>
        <w:rPr>
          <w:sz w:val="28"/>
        </w:rPr>
        <w:t>льности.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line="355" w:lineRule="auto"/>
        <w:ind w:right="154" w:firstLine="710"/>
        <w:jc w:val="both"/>
        <w:rPr>
          <w:sz w:val="28"/>
        </w:rPr>
      </w:pPr>
      <w:r>
        <w:rPr>
          <w:sz w:val="28"/>
        </w:rPr>
        <w:t xml:space="preserve">Базовые логические и исследовательские действия как часть познавательных универсальных учебных действий способствуют формированию </w:t>
      </w:r>
      <w:r>
        <w:rPr>
          <w:spacing w:val="-2"/>
          <w:sz w:val="28"/>
        </w:rPr>
        <w:t>умений:</w:t>
      </w:r>
    </w:p>
    <w:p w:rsidR="007A46EE" w:rsidRDefault="009E1D98">
      <w:pPr>
        <w:pStyle w:val="a3"/>
        <w:spacing w:line="355" w:lineRule="auto"/>
        <w:ind w:right="156" w:firstLine="710"/>
      </w:pPr>
      <w:r>
        <w:t>читать</w:t>
      </w:r>
      <w:r>
        <w:rPr>
          <w:spacing w:val="80"/>
        </w:rPr>
        <w:t xml:space="preserve"> </w:t>
      </w:r>
      <w:r>
        <w:t>доступные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восприятию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небольшие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объёму</w:t>
      </w:r>
      <w:r>
        <w:rPr>
          <w:spacing w:val="80"/>
        </w:rPr>
        <w:t xml:space="preserve"> </w:t>
      </w:r>
      <w:r>
        <w:t>прозаические</w:t>
      </w:r>
      <w:r>
        <w:rPr>
          <w:spacing w:val="80"/>
        </w:rPr>
        <w:t xml:space="preserve"> </w:t>
      </w:r>
      <w:r>
        <w:t>и стихотворные произведения;</w:t>
      </w:r>
    </w:p>
    <w:p w:rsidR="007A46EE" w:rsidRDefault="009E1D98">
      <w:pPr>
        <w:pStyle w:val="a3"/>
        <w:spacing w:line="355" w:lineRule="auto"/>
        <w:ind w:right="155" w:firstLine="710"/>
      </w:pPr>
      <w:r>
        <w:t>различать</w:t>
      </w:r>
      <w:r>
        <w:rPr>
          <w:spacing w:val="40"/>
        </w:rPr>
        <w:t xml:space="preserve"> </w:t>
      </w:r>
      <w:r>
        <w:t>сказ</w:t>
      </w:r>
      <w:r>
        <w:t>очные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реалистические,</w:t>
      </w:r>
      <w:r>
        <w:rPr>
          <w:spacing w:val="40"/>
        </w:rPr>
        <w:t xml:space="preserve"> </w:t>
      </w:r>
      <w:r>
        <w:t>лирические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эпические,</w:t>
      </w:r>
      <w:r>
        <w:rPr>
          <w:spacing w:val="40"/>
        </w:rPr>
        <w:t xml:space="preserve"> </w:t>
      </w:r>
      <w:r>
        <w:t>народные</w:t>
      </w:r>
      <w:r>
        <w:rPr>
          <w:spacing w:val="80"/>
        </w:rPr>
        <w:t xml:space="preserve"> </w:t>
      </w:r>
      <w:r>
        <w:t>и авторские произведения;</w:t>
      </w:r>
    </w:p>
    <w:p w:rsidR="007A46EE" w:rsidRDefault="009E1D98">
      <w:pPr>
        <w:pStyle w:val="a3"/>
        <w:spacing w:line="355" w:lineRule="auto"/>
        <w:ind w:right="147" w:firstLine="710"/>
      </w:pPr>
      <w:r>
        <w:t>анализировать текст:</w:t>
      </w:r>
      <w:r>
        <w:rPr>
          <w:spacing w:val="-1"/>
        </w:rPr>
        <w:t xml:space="preserve"> </w:t>
      </w:r>
      <w:r>
        <w:t>обосновывать принадлежность к жанру, определять тему и главную мысль, делить текст на части, озаглавливать их, находить в тексте заданный эпизод, опреде</w:t>
      </w:r>
      <w:r>
        <w:t>лять композицию произведения, характеризовать героя;</w:t>
      </w:r>
    </w:p>
    <w:p w:rsidR="007A46EE" w:rsidRDefault="009E1D98">
      <w:pPr>
        <w:pStyle w:val="a3"/>
        <w:spacing w:line="355" w:lineRule="auto"/>
        <w:ind w:right="158" w:firstLine="710"/>
      </w:pPr>
      <w:r>
        <w:t xml:space="preserve">конструировать план текста, дополнять и восстанавливать нарушенную </w:t>
      </w:r>
      <w:r>
        <w:rPr>
          <w:spacing w:val="-2"/>
        </w:rPr>
        <w:t>последовательность;</w:t>
      </w:r>
    </w:p>
    <w:p w:rsidR="007A46EE" w:rsidRDefault="009E1D98">
      <w:pPr>
        <w:pStyle w:val="a3"/>
        <w:spacing w:line="355" w:lineRule="auto"/>
        <w:ind w:right="160" w:firstLine="710"/>
      </w:pPr>
      <w:r>
        <w:t>сравнивать произведения, относящиеся к одной теме, но разным жанрам; произведения одного жанра, но разной тематики;</w:t>
      </w:r>
    </w:p>
    <w:p w:rsidR="007A46EE" w:rsidRDefault="009E1D98">
      <w:pPr>
        <w:pStyle w:val="a3"/>
        <w:spacing w:line="355" w:lineRule="auto"/>
        <w:ind w:right="157" w:firstLine="710"/>
      </w:pPr>
      <w:r>
        <w:t>исследовать текст: находить описания в произведениях разных жанров (портрет, пейзаж, интерьер).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3"/>
        </w:tabs>
        <w:spacing w:line="355" w:lineRule="auto"/>
        <w:ind w:right="146" w:firstLine="710"/>
        <w:jc w:val="both"/>
        <w:rPr>
          <w:sz w:val="28"/>
        </w:rPr>
      </w:pPr>
      <w:r>
        <w:rPr>
          <w:sz w:val="28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7A46EE" w:rsidRDefault="009E1D98">
      <w:pPr>
        <w:pStyle w:val="a3"/>
        <w:spacing w:line="319" w:lineRule="exact"/>
        <w:ind w:left="1136"/>
      </w:pPr>
      <w:r>
        <w:t>сравнивать</w:t>
      </w:r>
      <w:r>
        <w:rPr>
          <w:spacing w:val="65"/>
          <w:w w:val="150"/>
        </w:rPr>
        <w:t xml:space="preserve">    </w:t>
      </w:r>
      <w:r>
        <w:t>информацию</w:t>
      </w:r>
      <w:r>
        <w:rPr>
          <w:spacing w:val="68"/>
          <w:w w:val="150"/>
        </w:rPr>
        <w:t xml:space="preserve">    </w:t>
      </w:r>
      <w:r>
        <w:t>словесную</w:t>
      </w:r>
      <w:r>
        <w:rPr>
          <w:spacing w:val="67"/>
          <w:w w:val="150"/>
        </w:rPr>
        <w:t xml:space="preserve">    </w:t>
      </w:r>
      <w:r>
        <w:t>(текст),</w:t>
      </w:r>
      <w:r>
        <w:rPr>
          <w:spacing w:val="68"/>
          <w:w w:val="150"/>
        </w:rPr>
        <w:t xml:space="preserve">    </w:t>
      </w:r>
      <w:r>
        <w:rPr>
          <w:spacing w:val="-2"/>
        </w:rPr>
        <w:t>графическую</w:t>
      </w:r>
    </w:p>
    <w:p w:rsidR="007A46EE" w:rsidRDefault="007A46EE">
      <w:pPr>
        <w:pStyle w:val="a3"/>
        <w:spacing w:line="319" w:lineRule="exac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rPr>
          <w:spacing w:val="-2"/>
        </w:rPr>
        <w:t>или</w:t>
      </w:r>
      <w:r>
        <w:rPr>
          <w:spacing w:val="-6"/>
        </w:rPr>
        <w:t xml:space="preserve"> </w:t>
      </w:r>
      <w:r>
        <w:rPr>
          <w:spacing w:val="-2"/>
        </w:rPr>
        <w:t>изобразительную</w:t>
      </w:r>
      <w:r>
        <w:rPr>
          <w:spacing w:val="-5"/>
        </w:rPr>
        <w:t xml:space="preserve"> </w:t>
      </w:r>
      <w:r>
        <w:rPr>
          <w:spacing w:val="-2"/>
        </w:rPr>
        <w:t>(иллюстрация),</w:t>
      </w:r>
      <w:r>
        <w:rPr>
          <w:spacing w:val="4"/>
        </w:rPr>
        <w:t xml:space="preserve"> </w:t>
      </w:r>
      <w:r>
        <w:rPr>
          <w:spacing w:val="-2"/>
        </w:rPr>
        <w:t>звуковую</w:t>
      </w:r>
      <w:r>
        <w:rPr>
          <w:spacing w:val="-6"/>
        </w:rPr>
        <w:t xml:space="preserve"> </w:t>
      </w:r>
      <w:r>
        <w:rPr>
          <w:spacing w:val="-2"/>
        </w:rPr>
        <w:t>(музыкальное</w:t>
      </w:r>
      <w:r>
        <w:rPr>
          <w:spacing w:val="-4"/>
        </w:rPr>
        <w:t xml:space="preserve"> </w:t>
      </w:r>
      <w:r>
        <w:rPr>
          <w:spacing w:val="-2"/>
        </w:rPr>
        <w:t>произведение);</w:t>
      </w:r>
    </w:p>
    <w:p w:rsidR="007A46EE" w:rsidRDefault="009E1D98">
      <w:pPr>
        <w:pStyle w:val="a3"/>
        <w:spacing w:before="153" w:line="355" w:lineRule="auto"/>
        <w:ind w:right="151" w:firstLine="710"/>
      </w:pPr>
      <w:r>
        <w:t>подбирать</w:t>
      </w:r>
      <w:r>
        <w:rPr>
          <w:spacing w:val="80"/>
          <w:w w:val="150"/>
        </w:rPr>
        <w:t xml:space="preserve"> </w:t>
      </w:r>
      <w:r>
        <w:t>иллюстрации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тексту,</w:t>
      </w:r>
      <w:r>
        <w:rPr>
          <w:spacing w:val="80"/>
          <w:w w:val="150"/>
        </w:rPr>
        <w:t xml:space="preserve"> </w:t>
      </w:r>
      <w:r>
        <w:t>соотносить</w:t>
      </w:r>
      <w:r>
        <w:rPr>
          <w:spacing w:val="80"/>
          <w:w w:val="150"/>
        </w:rPr>
        <w:t xml:space="preserve"> </w:t>
      </w:r>
      <w:r>
        <w:t>произведения</w:t>
      </w:r>
      <w:r>
        <w:rPr>
          <w:spacing w:val="80"/>
          <w:w w:val="150"/>
        </w:rPr>
        <w:t xml:space="preserve"> </w:t>
      </w:r>
      <w:r>
        <w:t>литературы</w:t>
      </w:r>
      <w:r>
        <w:rPr>
          <w:spacing w:val="40"/>
        </w:rPr>
        <w:t xml:space="preserve"> </w:t>
      </w:r>
      <w:r>
        <w:t>и изобразительного искусства по тематике, настроению, средствам</w:t>
      </w:r>
      <w:r>
        <w:rPr>
          <w:spacing w:val="80"/>
        </w:rPr>
        <w:t xml:space="preserve"> </w:t>
      </w:r>
      <w:r>
        <w:rPr>
          <w:spacing w:val="-2"/>
        </w:rPr>
        <w:t>выразительности;</w:t>
      </w:r>
    </w:p>
    <w:p w:rsidR="007A46EE" w:rsidRDefault="009E1D98">
      <w:pPr>
        <w:pStyle w:val="a3"/>
        <w:spacing w:line="357" w:lineRule="auto"/>
        <w:ind w:right="159" w:firstLine="710"/>
      </w:pPr>
      <w:r>
        <w:t xml:space="preserve">выбирать книгу в библиотеке в соответствии с учебной задачей; составлять </w:t>
      </w:r>
      <w:r>
        <w:rPr>
          <w:spacing w:val="-2"/>
        </w:rPr>
        <w:t>аннотацию.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line="355" w:lineRule="auto"/>
        <w:ind w:right="148" w:firstLine="710"/>
        <w:jc w:val="both"/>
        <w:rPr>
          <w:sz w:val="28"/>
        </w:rPr>
      </w:pPr>
      <w:r>
        <w:rPr>
          <w:sz w:val="28"/>
        </w:rPr>
        <w:t>Коммуникативные универсальные учебные действия способствуют формированию умений:</w:t>
      </w:r>
    </w:p>
    <w:p w:rsidR="007A46EE" w:rsidRDefault="009E1D98">
      <w:pPr>
        <w:pStyle w:val="a3"/>
        <w:spacing w:line="355" w:lineRule="auto"/>
        <w:ind w:firstLine="710"/>
        <w:jc w:val="left"/>
      </w:pPr>
      <w:r>
        <w:t>читать</w:t>
      </w:r>
      <w:r>
        <w:rPr>
          <w:spacing w:val="-8"/>
        </w:rPr>
        <w:t xml:space="preserve"> </w:t>
      </w:r>
      <w:r>
        <w:t>текст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разными</w:t>
      </w:r>
      <w:r>
        <w:rPr>
          <w:spacing w:val="-6"/>
        </w:rPr>
        <w:t xml:space="preserve"> </w:t>
      </w:r>
      <w:r>
        <w:t>интонациями,</w:t>
      </w:r>
      <w:r>
        <w:rPr>
          <w:spacing w:val="-4"/>
        </w:rPr>
        <w:t xml:space="preserve"> </w:t>
      </w:r>
      <w:r>
        <w:t>передавая</w:t>
      </w:r>
      <w:r>
        <w:rPr>
          <w:spacing w:val="-4"/>
        </w:rPr>
        <w:t xml:space="preserve"> </w:t>
      </w:r>
      <w:r>
        <w:t>своё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событиям, героям произведени</w:t>
      </w:r>
      <w:r>
        <w:t>я;</w:t>
      </w:r>
    </w:p>
    <w:p w:rsidR="007A46EE" w:rsidRDefault="009E1D98">
      <w:pPr>
        <w:pStyle w:val="a3"/>
        <w:ind w:left="1136"/>
        <w:jc w:val="left"/>
      </w:pPr>
      <w:r>
        <w:t>формулировать</w:t>
      </w:r>
      <w:r>
        <w:rPr>
          <w:spacing w:val="-18"/>
        </w:rPr>
        <w:t xml:space="preserve"> </w:t>
      </w:r>
      <w:r>
        <w:t>вопросы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основным</w:t>
      </w:r>
      <w:r>
        <w:rPr>
          <w:spacing w:val="-11"/>
        </w:rPr>
        <w:t xml:space="preserve"> </w:t>
      </w:r>
      <w:r>
        <w:t>событиям</w:t>
      </w:r>
      <w:r>
        <w:rPr>
          <w:spacing w:val="-11"/>
        </w:rPr>
        <w:t xml:space="preserve"> </w:t>
      </w:r>
      <w:r>
        <w:rPr>
          <w:spacing w:val="-2"/>
        </w:rPr>
        <w:t>текста;</w:t>
      </w:r>
    </w:p>
    <w:p w:rsidR="007A46EE" w:rsidRDefault="009E1D98">
      <w:pPr>
        <w:pStyle w:val="a3"/>
        <w:spacing w:before="142"/>
        <w:ind w:left="1136"/>
        <w:jc w:val="left"/>
      </w:pPr>
      <w:r>
        <w:t>пересказывать</w:t>
      </w:r>
      <w:r>
        <w:rPr>
          <w:spacing w:val="-18"/>
        </w:rPr>
        <w:t xml:space="preserve"> </w:t>
      </w:r>
      <w:r>
        <w:t>текст</w:t>
      </w:r>
      <w:r>
        <w:rPr>
          <w:spacing w:val="-17"/>
        </w:rPr>
        <w:t xml:space="preserve"> </w:t>
      </w:r>
      <w:r>
        <w:t>(подробно,</w:t>
      </w:r>
      <w:r>
        <w:rPr>
          <w:spacing w:val="-17"/>
        </w:rPr>
        <w:t xml:space="preserve"> </w:t>
      </w:r>
      <w:r>
        <w:t>выборочно,</w:t>
      </w:r>
      <w:r>
        <w:rPr>
          <w:spacing w:val="-11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изменением</w:t>
      </w:r>
      <w:r>
        <w:rPr>
          <w:spacing w:val="-16"/>
        </w:rPr>
        <w:t xml:space="preserve"> </w:t>
      </w:r>
      <w:r>
        <w:rPr>
          <w:spacing w:val="-2"/>
        </w:rPr>
        <w:t>лица);</w:t>
      </w:r>
    </w:p>
    <w:p w:rsidR="007A46EE" w:rsidRDefault="009E1D98">
      <w:pPr>
        <w:pStyle w:val="a3"/>
        <w:tabs>
          <w:tab w:val="left" w:pos="3344"/>
          <w:tab w:val="left" w:pos="5145"/>
          <w:tab w:val="left" w:pos="7330"/>
          <w:tab w:val="left" w:pos="9606"/>
        </w:tabs>
        <w:spacing w:before="153" w:line="357" w:lineRule="auto"/>
        <w:ind w:right="152" w:firstLine="710"/>
        <w:jc w:val="left"/>
      </w:pPr>
      <w:r>
        <w:rPr>
          <w:spacing w:val="-2"/>
        </w:rPr>
        <w:t>выразительно</w:t>
      </w:r>
      <w:r>
        <w:tab/>
      </w:r>
      <w:r>
        <w:rPr>
          <w:spacing w:val="-2"/>
        </w:rPr>
        <w:t>исполнять</w:t>
      </w:r>
      <w:r>
        <w:tab/>
      </w:r>
      <w:r>
        <w:rPr>
          <w:spacing w:val="-2"/>
        </w:rPr>
        <w:t>стихотворное</w:t>
      </w:r>
      <w:r>
        <w:tab/>
      </w:r>
      <w:r>
        <w:rPr>
          <w:spacing w:val="-2"/>
        </w:rPr>
        <w:t>произведение,</w:t>
      </w:r>
      <w:r>
        <w:tab/>
      </w:r>
      <w:r>
        <w:rPr>
          <w:spacing w:val="-4"/>
        </w:rPr>
        <w:t xml:space="preserve">создавая </w:t>
      </w:r>
      <w:r>
        <w:t>соответствующее настроение;</w:t>
      </w:r>
    </w:p>
    <w:p w:rsidR="007A46EE" w:rsidRDefault="009E1D98">
      <w:pPr>
        <w:pStyle w:val="a3"/>
        <w:spacing w:line="318" w:lineRule="exact"/>
        <w:ind w:left="1136"/>
        <w:jc w:val="left"/>
      </w:pPr>
      <w:r>
        <w:t>сочинять</w:t>
      </w:r>
      <w:r>
        <w:rPr>
          <w:spacing w:val="-18"/>
        </w:rPr>
        <w:t xml:space="preserve"> </w:t>
      </w:r>
      <w:r>
        <w:t>простые</w:t>
      </w:r>
      <w:r>
        <w:rPr>
          <w:spacing w:val="-12"/>
        </w:rPr>
        <w:t xml:space="preserve"> </w:t>
      </w:r>
      <w:r>
        <w:t>истории</w:t>
      </w:r>
      <w:r>
        <w:rPr>
          <w:spacing w:val="-17"/>
        </w:rPr>
        <w:t xml:space="preserve"> </w:t>
      </w:r>
      <w:r>
        <w:t>(сказки,</w:t>
      </w:r>
      <w:r>
        <w:rPr>
          <w:spacing w:val="-10"/>
        </w:rPr>
        <w:t xml:space="preserve"> </w:t>
      </w:r>
      <w:r>
        <w:t>рассказы)</w:t>
      </w:r>
      <w:r>
        <w:rPr>
          <w:spacing w:val="-16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rPr>
          <w:spacing w:val="-2"/>
        </w:rPr>
        <w:t>аналогии.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before="153" w:line="355" w:lineRule="auto"/>
        <w:ind w:right="187" w:firstLine="710"/>
        <w:rPr>
          <w:sz w:val="28"/>
        </w:rPr>
      </w:pPr>
      <w:r>
        <w:rPr>
          <w:sz w:val="28"/>
        </w:rPr>
        <w:t>Регулятивные</w:t>
      </w:r>
      <w:r>
        <w:rPr>
          <w:spacing w:val="-13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17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формированию </w:t>
      </w:r>
      <w:r>
        <w:rPr>
          <w:spacing w:val="-2"/>
          <w:sz w:val="28"/>
        </w:rPr>
        <w:t>умений:</w:t>
      </w:r>
    </w:p>
    <w:p w:rsidR="007A46EE" w:rsidRDefault="009E1D98">
      <w:pPr>
        <w:pStyle w:val="a3"/>
        <w:spacing w:before="3" w:line="355" w:lineRule="auto"/>
        <w:ind w:right="156" w:firstLine="710"/>
      </w:pPr>
      <w:r>
        <w:t>понимать цель чтения, удерживать её в памяти, использовать в зависимости</w:t>
      </w:r>
      <w:r>
        <w:rPr>
          <w:spacing w:val="80"/>
        </w:rPr>
        <w:t xml:space="preserve"> </w:t>
      </w:r>
      <w:r>
        <w:t xml:space="preserve">от учебной задачи вид чтения, контролировать реализацию поставленной задачи </w:t>
      </w:r>
      <w:r>
        <w:rPr>
          <w:spacing w:val="-2"/>
        </w:rPr>
        <w:t>чтения;</w:t>
      </w:r>
    </w:p>
    <w:p w:rsidR="007A46EE" w:rsidRDefault="009E1D98">
      <w:pPr>
        <w:pStyle w:val="a3"/>
        <w:spacing w:line="319" w:lineRule="exact"/>
        <w:ind w:left="1136"/>
      </w:pPr>
      <w:r>
        <w:t>оценивать</w:t>
      </w:r>
      <w:r>
        <w:rPr>
          <w:spacing w:val="-18"/>
        </w:rPr>
        <w:t xml:space="preserve"> </w:t>
      </w:r>
      <w:r>
        <w:t>качество</w:t>
      </w:r>
      <w:r>
        <w:rPr>
          <w:spacing w:val="-17"/>
        </w:rPr>
        <w:t xml:space="preserve"> </w:t>
      </w:r>
      <w:r>
        <w:t>с</w:t>
      </w:r>
      <w:r>
        <w:t>воего</w:t>
      </w:r>
      <w:r>
        <w:rPr>
          <w:spacing w:val="-10"/>
        </w:rPr>
        <w:t xml:space="preserve"> </w:t>
      </w:r>
      <w:r>
        <w:t>восприятия</w:t>
      </w:r>
      <w:r>
        <w:rPr>
          <w:spacing w:val="-16"/>
        </w:rPr>
        <w:t xml:space="preserve"> </w:t>
      </w:r>
      <w:r>
        <w:t>текста</w:t>
      </w:r>
      <w:r>
        <w:rPr>
          <w:spacing w:val="-15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rPr>
          <w:spacing w:val="-2"/>
        </w:rPr>
        <w:t>слух;</w:t>
      </w:r>
    </w:p>
    <w:p w:rsidR="007A46EE" w:rsidRDefault="009E1D98">
      <w:pPr>
        <w:pStyle w:val="a3"/>
        <w:spacing w:before="153" w:line="355" w:lineRule="auto"/>
        <w:ind w:right="157" w:firstLine="710"/>
      </w:pPr>
      <w:r>
        <w:t>выполнять действия контроля (самоконтроля) и оценки процесса и результата деятельности, при необходимости вносить коррективы в выполняемые действия.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9"/>
        </w:tabs>
        <w:spacing w:before="7" w:line="350" w:lineRule="auto"/>
        <w:ind w:left="1136" w:right="155" w:firstLine="0"/>
        <w:jc w:val="both"/>
        <w:rPr>
          <w:sz w:val="28"/>
        </w:rPr>
      </w:pPr>
      <w:r>
        <w:rPr>
          <w:sz w:val="28"/>
        </w:rPr>
        <w:t>Совместная деятельность способствует формированию умений: участвовать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66"/>
          <w:w w:val="150"/>
          <w:sz w:val="28"/>
        </w:rPr>
        <w:t xml:space="preserve">  </w:t>
      </w:r>
      <w:r>
        <w:rPr>
          <w:sz w:val="28"/>
        </w:rPr>
        <w:t>совместной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деятельности:</w:t>
      </w:r>
      <w:r>
        <w:rPr>
          <w:spacing w:val="66"/>
          <w:w w:val="150"/>
          <w:sz w:val="28"/>
        </w:rPr>
        <w:t xml:space="preserve">  </w:t>
      </w:r>
      <w:r>
        <w:rPr>
          <w:sz w:val="28"/>
        </w:rPr>
        <w:t>выполнять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>роли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лидера,</w:t>
      </w:r>
    </w:p>
    <w:p w:rsidR="007A46EE" w:rsidRDefault="009E1D98">
      <w:pPr>
        <w:pStyle w:val="a3"/>
        <w:spacing w:before="10"/>
      </w:pPr>
      <w:r>
        <w:t>подчинённого,</w:t>
      </w:r>
      <w:r>
        <w:rPr>
          <w:spacing w:val="-13"/>
        </w:rPr>
        <w:t xml:space="preserve"> </w:t>
      </w:r>
      <w:r>
        <w:t>соблюдать</w:t>
      </w:r>
      <w:r>
        <w:rPr>
          <w:spacing w:val="-18"/>
        </w:rPr>
        <w:t xml:space="preserve"> </w:t>
      </w:r>
      <w:r>
        <w:t>равноправие</w:t>
      </w:r>
      <w:r>
        <w:rPr>
          <w:spacing w:val="-1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дружелюбие;</w:t>
      </w:r>
    </w:p>
    <w:p w:rsidR="007A46EE" w:rsidRDefault="009E1D98">
      <w:pPr>
        <w:pStyle w:val="a3"/>
        <w:spacing w:before="149" w:line="355" w:lineRule="auto"/>
        <w:ind w:right="152" w:firstLine="710"/>
      </w:pPr>
      <w:r>
        <w:t xml:space="preserve">в коллективной театрализованной деятельности читать по ролям, инсценировать несложные произведения фольклора и художественной литературы; выбирать роль, договариваться о манере её исполнения в соответствии с общим </w:t>
      </w:r>
      <w:r>
        <w:rPr>
          <w:spacing w:val="-2"/>
        </w:rPr>
        <w:t>замыслом;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6" w:firstLine="710"/>
      </w:pPr>
      <w:r>
        <w:t>осуществлять взаимопомощь, проявлять ответственность при выполнении своей части работы, оценивать свой вклад в общее дело.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spacing w:before="3"/>
        <w:ind w:left="1768" w:hanging="63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4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148" w:line="355" w:lineRule="auto"/>
        <w:ind w:right="147" w:firstLine="710"/>
        <w:jc w:val="both"/>
        <w:rPr>
          <w:sz w:val="28"/>
        </w:rPr>
      </w:pPr>
      <w:r>
        <w:rPr>
          <w:sz w:val="28"/>
        </w:rPr>
        <w:t>О Родине, героические страницы истории. Наше Отечество, образ родной земли в стихотворных и прозаичес</w:t>
      </w:r>
      <w:r>
        <w:rPr>
          <w:sz w:val="28"/>
        </w:rPr>
        <w:t>ких произведениях писателей и поэтов ХIХ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ХХ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веков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выбору,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менее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четырёх,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произведения С.Т. Романовского, А.Т. Твардовского, С.Д. Дрожжина, В.М. Пескова и другие). Представление о проявлении любви к родной земле в литературе разных народо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</w:t>
      </w:r>
      <w:r>
        <w:rPr>
          <w:spacing w:val="40"/>
          <w:sz w:val="28"/>
        </w:rPr>
        <w:t xml:space="preserve"> </w:t>
      </w:r>
      <w:r>
        <w:rPr>
          <w:sz w:val="28"/>
        </w:rPr>
        <w:t>Кутузова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40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40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40"/>
          <w:sz w:val="28"/>
        </w:rPr>
        <w:t xml:space="preserve"> </w:t>
      </w:r>
      <w:r>
        <w:rPr>
          <w:sz w:val="28"/>
        </w:rPr>
        <w:t>Отечества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литературе</w:t>
      </w:r>
      <w:r>
        <w:rPr>
          <w:spacing w:val="80"/>
          <w:sz w:val="28"/>
        </w:rPr>
        <w:t xml:space="preserve"> </w:t>
      </w:r>
      <w:r>
        <w:rPr>
          <w:sz w:val="28"/>
        </w:rPr>
        <w:t>для детей. Отражение нравственной идеи: любовь к Родине. Героическое прошлое России,</w:t>
      </w:r>
      <w:r>
        <w:rPr>
          <w:spacing w:val="40"/>
          <w:sz w:val="28"/>
        </w:rPr>
        <w:t xml:space="preserve">  </w:t>
      </w:r>
      <w:r>
        <w:rPr>
          <w:sz w:val="28"/>
        </w:rPr>
        <w:t>тема</w:t>
      </w:r>
      <w:r>
        <w:rPr>
          <w:spacing w:val="40"/>
          <w:sz w:val="28"/>
        </w:rPr>
        <w:t xml:space="preserve">  </w:t>
      </w:r>
      <w:r>
        <w:rPr>
          <w:sz w:val="28"/>
        </w:rPr>
        <w:t>Великой</w:t>
      </w:r>
      <w:r>
        <w:rPr>
          <w:spacing w:val="40"/>
          <w:sz w:val="28"/>
        </w:rPr>
        <w:t xml:space="preserve">  </w:t>
      </w:r>
      <w:r>
        <w:rPr>
          <w:sz w:val="28"/>
        </w:rPr>
        <w:t>Отечественной</w:t>
      </w:r>
      <w:r>
        <w:rPr>
          <w:spacing w:val="40"/>
          <w:sz w:val="28"/>
        </w:rPr>
        <w:t xml:space="preserve">  </w:t>
      </w:r>
      <w:r>
        <w:rPr>
          <w:sz w:val="28"/>
        </w:rPr>
        <w:t>войны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произведениях</w:t>
      </w:r>
      <w:r>
        <w:rPr>
          <w:spacing w:val="40"/>
          <w:sz w:val="28"/>
        </w:rPr>
        <w:t xml:space="preserve">  </w:t>
      </w:r>
      <w:r>
        <w:rPr>
          <w:sz w:val="28"/>
        </w:rPr>
        <w:t>литературы (на</w:t>
      </w:r>
      <w:r>
        <w:rPr>
          <w:spacing w:val="-1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-1"/>
          <w:sz w:val="28"/>
        </w:rPr>
        <w:t xml:space="preserve"> </w:t>
      </w:r>
      <w:r>
        <w:rPr>
          <w:sz w:val="28"/>
        </w:rPr>
        <w:t>рассказов Л.А. Кассиля, С.П. Алексеева). Осознание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понятия: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поступок, </w:t>
      </w:r>
      <w:r>
        <w:rPr>
          <w:spacing w:val="-2"/>
          <w:sz w:val="28"/>
        </w:rPr>
        <w:t>подвиг.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49" w:firstLine="710"/>
        <w:jc w:val="both"/>
        <w:rPr>
          <w:sz w:val="28"/>
        </w:rPr>
      </w:pPr>
      <w:r>
        <w:rPr>
          <w:sz w:val="28"/>
        </w:rPr>
        <w:t>Круг чтения: н</w:t>
      </w:r>
      <w:r>
        <w:rPr>
          <w:sz w:val="28"/>
        </w:rPr>
        <w:t>ародная и авторская песня: понятие исторической песни,</w:t>
      </w:r>
      <w:r>
        <w:rPr>
          <w:spacing w:val="80"/>
          <w:sz w:val="28"/>
        </w:rPr>
        <w:t xml:space="preserve">  </w:t>
      </w:r>
      <w:r>
        <w:rPr>
          <w:sz w:val="28"/>
        </w:rPr>
        <w:t>знакомство</w:t>
      </w:r>
      <w:r>
        <w:rPr>
          <w:spacing w:val="80"/>
          <w:sz w:val="28"/>
        </w:rPr>
        <w:t xml:space="preserve">  </w:t>
      </w:r>
      <w:r>
        <w:rPr>
          <w:sz w:val="28"/>
        </w:rPr>
        <w:t>с</w:t>
      </w:r>
      <w:r>
        <w:rPr>
          <w:spacing w:val="80"/>
          <w:sz w:val="28"/>
        </w:rPr>
        <w:t xml:space="preserve">  </w:t>
      </w:r>
      <w:r>
        <w:rPr>
          <w:sz w:val="28"/>
        </w:rPr>
        <w:t>песнями</w:t>
      </w:r>
      <w:r>
        <w:rPr>
          <w:spacing w:val="80"/>
          <w:sz w:val="28"/>
        </w:rPr>
        <w:t xml:space="preserve">  </w:t>
      </w:r>
      <w:r>
        <w:rPr>
          <w:sz w:val="28"/>
        </w:rPr>
        <w:t>на</w:t>
      </w:r>
      <w:r>
        <w:rPr>
          <w:spacing w:val="80"/>
          <w:sz w:val="28"/>
        </w:rPr>
        <w:t xml:space="preserve">  </w:t>
      </w:r>
      <w:r>
        <w:rPr>
          <w:sz w:val="28"/>
        </w:rPr>
        <w:t>тему</w:t>
      </w:r>
      <w:r>
        <w:rPr>
          <w:spacing w:val="80"/>
          <w:sz w:val="28"/>
        </w:rPr>
        <w:t xml:space="preserve">  </w:t>
      </w:r>
      <w:r>
        <w:rPr>
          <w:sz w:val="28"/>
        </w:rPr>
        <w:t>Великой</w:t>
      </w:r>
      <w:r>
        <w:rPr>
          <w:spacing w:val="80"/>
          <w:sz w:val="28"/>
        </w:rPr>
        <w:t xml:space="preserve">  </w:t>
      </w:r>
      <w:r>
        <w:rPr>
          <w:sz w:val="28"/>
        </w:rPr>
        <w:t>Отечественной</w:t>
      </w:r>
      <w:r>
        <w:rPr>
          <w:spacing w:val="80"/>
          <w:sz w:val="28"/>
        </w:rPr>
        <w:t xml:space="preserve">  </w:t>
      </w:r>
      <w:r>
        <w:rPr>
          <w:sz w:val="28"/>
        </w:rPr>
        <w:t>войны (2–3 произведения по выбору).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ind w:left="2190" w:hanging="1054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74"/>
          <w:sz w:val="28"/>
        </w:rPr>
        <w:t xml:space="preserve"> </w:t>
      </w:r>
      <w:r>
        <w:rPr>
          <w:sz w:val="28"/>
        </w:rPr>
        <w:t>для</w:t>
      </w:r>
      <w:r>
        <w:rPr>
          <w:spacing w:val="77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67"/>
          <w:sz w:val="28"/>
        </w:rPr>
        <w:t xml:space="preserve"> </w:t>
      </w:r>
      <w:r>
        <w:rPr>
          <w:sz w:val="28"/>
        </w:rPr>
        <w:t>С.Д.</w:t>
      </w:r>
      <w:r>
        <w:rPr>
          <w:spacing w:val="74"/>
          <w:sz w:val="28"/>
        </w:rPr>
        <w:t xml:space="preserve"> </w:t>
      </w:r>
      <w:r>
        <w:rPr>
          <w:sz w:val="28"/>
        </w:rPr>
        <w:t>Дрожжин</w:t>
      </w:r>
      <w:r>
        <w:rPr>
          <w:spacing w:val="76"/>
          <w:sz w:val="28"/>
        </w:rPr>
        <w:t xml:space="preserve"> </w:t>
      </w:r>
      <w:r>
        <w:rPr>
          <w:sz w:val="28"/>
        </w:rPr>
        <w:t>«Родине»,</w:t>
      </w:r>
      <w:r>
        <w:rPr>
          <w:spacing w:val="78"/>
          <w:sz w:val="28"/>
        </w:rPr>
        <w:t xml:space="preserve"> </w:t>
      </w:r>
      <w:r>
        <w:rPr>
          <w:sz w:val="28"/>
        </w:rPr>
        <w:t>В.М.</w:t>
      </w:r>
      <w:r>
        <w:rPr>
          <w:spacing w:val="78"/>
          <w:sz w:val="28"/>
        </w:rPr>
        <w:t xml:space="preserve"> </w:t>
      </w:r>
      <w:r>
        <w:rPr>
          <w:spacing w:val="-2"/>
          <w:sz w:val="28"/>
        </w:rPr>
        <w:t>Песков</w:t>
      </w:r>
    </w:p>
    <w:p w:rsidR="007A46EE" w:rsidRDefault="009E1D98">
      <w:pPr>
        <w:pStyle w:val="a3"/>
        <w:spacing w:before="150" w:line="355" w:lineRule="auto"/>
        <w:ind w:right="138"/>
      </w:pPr>
      <w:r>
        <w:t>«Родине»,</w:t>
      </w:r>
      <w:r>
        <w:rPr>
          <w:spacing w:val="80"/>
        </w:rPr>
        <w:t xml:space="preserve">  </w:t>
      </w:r>
      <w:r>
        <w:t>А.Т.</w:t>
      </w:r>
      <w:r>
        <w:rPr>
          <w:spacing w:val="80"/>
        </w:rPr>
        <w:t xml:space="preserve">  </w:t>
      </w:r>
      <w:r>
        <w:t>Твардовский</w:t>
      </w:r>
      <w:r>
        <w:rPr>
          <w:spacing w:val="80"/>
        </w:rPr>
        <w:t xml:space="preserve">  </w:t>
      </w:r>
      <w:r>
        <w:t>«О</w:t>
      </w:r>
      <w:r>
        <w:rPr>
          <w:spacing w:val="80"/>
        </w:rPr>
        <w:t xml:space="preserve">  </w:t>
      </w:r>
      <w:r>
        <w:t>Родине</w:t>
      </w:r>
      <w:r>
        <w:rPr>
          <w:spacing w:val="80"/>
        </w:rPr>
        <w:t xml:space="preserve">  </w:t>
      </w:r>
      <w:r>
        <w:t>боль</w:t>
      </w:r>
      <w:r>
        <w:t>шой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малой»</w:t>
      </w:r>
      <w:r>
        <w:rPr>
          <w:spacing w:val="80"/>
          <w:w w:val="150"/>
        </w:rPr>
        <w:t xml:space="preserve"> </w:t>
      </w:r>
      <w:r>
        <w:t>(отрывок), С.Т. Романовский «Ледовое побоище», С.П. Алексеев (1–2 рассказа военно- исторической тематики) и другие (по выбору).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1" w:line="355" w:lineRule="auto"/>
        <w:ind w:right="141" w:firstLine="710"/>
        <w:jc w:val="both"/>
        <w:rPr>
          <w:sz w:val="28"/>
        </w:rPr>
      </w:pPr>
      <w:r>
        <w:rPr>
          <w:sz w:val="28"/>
        </w:rPr>
        <w:t>Фольклор (устное народное творчество). Фольклор как народная духовная культура (произведения по выбору).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</w:t>
      </w:r>
      <w:r>
        <w:rPr>
          <w:sz w:val="28"/>
        </w:rPr>
        <w:t>алые жанры фольклора (назначение, сравнение, классификация). Собиратели фольклора (А.Н. Афанасьев, В.И.</w:t>
      </w:r>
      <w:r>
        <w:rPr>
          <w:spacing w:val="62"/>
          <w:sz w:val="28"/>
        </w:rPr>
        <w:t xml:space="preserve">  </w:t>
      </w:r>
      <w:r>
        <w:rPr>
          <w:sz w:val="28"/>
        </w:rPr>
        <w:t>Даль).</w:t>
      </w:r>
      <w:r>
        <w:rPr>
          <w:spacing w:val="60"/>
          <w:sz w:val="28"/>
        </w:rPr>
        <w:t xml:space="preserve">  </w:t>
      </w:r>
      <w:r>
        <w:rPr>
          <w:sz w:val="28"/>
        </w:rPr>
        <w:t>Виды</w:t>
      </w:r>
      <w:r>
        <w:rPr>
          <w:spacing w:val="59"/>
          <w:sz w:val="28"/>
        </w:rPr>
        <w:t xml:space="preserve">  </w:t>
      </w:r>
      <w:r>
        <w:rPr>
          <w:sz w:val="28"/>
        </w:rPr>
        <w:t>сказок:</w:t>
      </w:r>
      <w:r>
        <w:rPr>
          <w:spacing w:val="56"/>
          <w:sz w:val="28"/>
        </w:rPr>
        <w:t xml:space="preserve">  </w:t>
      </w:r>
      <w:r>
        <w:rPr>
          <w:sz w:val="28"/>
        </w:rPr>
        <w:t>о</w:t>
      </w:r>
      <w:r>
        <w:rPr>
          <w:spacing w:val="59"/>
          <w:sz w:val="28"/>
        </w:rPr>
        <w:t xml:space="preserve">  </w:t>
      </w:r>
      <w:r>
        <w:rPr>
          <w:sz w:val="28"/>
        </w:rPr>
        <w:t>животных,</w:t>
      </w:r>
      <w:r>
        <w:rPr>
          <w:spacing w:val="62"/>
          <w:sz w:val="28"/>
        </w:rPr>
        <w:t xml:space="preserve">  </w:t>
      </w:r>
      <w:r>
        <w:rPr>
          <w:sz w:val="28"/>
        </w:rPr>
        <w:t>бытовые,</w:t>
      </w:r>
      <w:r>
        <w:rPr>
          <w:spacing w:val="62"/>
          <w:sz w:val="28"/>
        </w:rPr>
        <w:t xml:space="preserve">  </w:t>
      </w:r>
      <w:r>
        <w:rPr>
          <w:sz w:val="28"/>
        </w:rPr>
        <w:t>волшебные.</w:t>
      </w:r>
      <w:r>
        <w:rPr>
          <w:spacing w:val="60"/>
          <w:sz w:val="28"/>
        </w:rPr>
        <w:t xml:space="preserve">  </w:t>
      </w:r>
      <w:r>
        <w:rPr>
          <w:sz w:val="28"/>
        </w:rPr>
        <w:t>Отражение в произведениях фольклора нравственных ценностей, быта и культуры народов мира.</w:t>
      </w:r>
      <w:r>
        <w:rPr>
          <w:spacing w:val="63"/>
          <w:sz w:val="28"/>
        </w:rPr>
        <w:t xml:space="preserve">  </w:t>
      </w:r>
      <w:r>
        <w:rPr>
          <w:sz w:val="28"/>
        </w:rPr>
        <w:t>С</w:t>
      </w:r>
      <w:r>
        <w:rPr>
          <w:sz w:val="28"/>
        </w:rPr>
        <w:t>ходство</w:t>
      </w:r>
      <w:r>
        <w:rPr>
          <w:spacing w:val="64"/>
          <w:sz w:val="28"/>
        </w:rPr>
        <w:t xml:space="preserve">  </w:t>
      </w:r>
      <w:r>
        <w:rPr>
          <w:sz w:val="28"/>
        </w:rPr>
        <w:t>фольклорных</w:t>
      </w:r>
      <w:r>
        <w:rPr>
          <w:spacing w:val="40"/>
          <w:sz w:val="28"/>
        </w:rPr>
        <w:t xml:space="preserve">  </w:t>
      </w:r>
      <w:r>
        <w:rPr>
          <w:sz w:val="28"/>
        </w:rPr>
        <w:t>произведений</w:t>
      </w:r>
      <w:r>
        <w:rPr>
          <w:spacing w:val="64"/>
          <w:sz w:val="28"/>
        </w:rPr>
        <w:t xml:space="preserve">  </w:t>
      </w:r>
      <w:r>
        <w:rPr>
          <w:sz w:val="28"/>
        </w:rPr>
        <w:t>разных</w:t>
      </w:r>
      <w:r>
        <w:rPr>
          <w:spacing w:val="40"/>
          <w:sz w:val="28"/>
        </w:rPr>
        <w:t xml:space="preserve">  </w:t>
      </w:r>
      <w:r>
        <w:rPr>
          <w:sz w:val="28"/>
        </w:rPr>
        <w:t>народов</w:t>
      </w:r>
      <w:r>
        <w:rPr>
          <w:spacing w:val="58"/>
          <w:sz w:val="28"/>
        </w:rPr>
        <w:t xml:space="preserve">  </w:t>
      </w:r>
      <w:r>
        <w:rPr>
          <w:sz w:val="28"/>
        </w:rPr>
        <w:t>по</w:t>
      </w:r>
      <w:r>
        <w:rPr>
          <w:spacing w:val="61"/>
          <w:sz w:val="28"/>
        </w:rPr>
        <w:t xml:space="preserve">  </w:t>
      </w:r>
      <w:r>
        <w:rPr>
          <w:sz w:val="28"/>
        </w:rPr>
        <w:t>тематике,</w:t>
      </w:r>
    </w:p>
    <w:p w:rsidR="007A46EE" w:rsidRDefault="007A46EE">
      <w:pPr>
        <w:pStyle w:val="a5"/>
        <w:spacing w:line="355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t>художественным</w:t>
      </w:r>
      <w:r>
        <w:rPr>
          <w:spacing w:val="-18"/>
        </w:rPr>
        <w:t xml:space="preserve"> </w:t>
      </w:r>
      <w:r>
        <w:t>образам</w:t>
      </w:r>
      <w:r>
        <w:rPr>
          <w:spacing w:val="-13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форме</w:t>
      </w:r>
      <w:r>
        <w:rPr>
          <w:spacing w:val="-15"/>
        </w:rPr>
        <w:t xml:space="preserve"> </w:t>
      </w:r>
      <w:r>
        <w:t>(«бродячие»</w:t>
      </w:r>
      <w:r>
        <w:rPr>
          <w:spacing w:val="-18"/>
        </w:rPr>
        <w:t xml:space="preserve"> </w:t>
      </w:r>
      <w:r>
        <w:rPr>
          <w:spacing w:val="-2"/>
        </w:rPr>
        <w:t>сюжеты).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3" w:line="355" w:lineRule="auto"/>
        <w:ind w:right="136" w:firstLine="710"/>
        <w:jc w:val="both"/>
        <w:rPr>
          <w:sz w:val="28"/>
        </w:rPr>
      </w:pPr>
      <w:r>
        <w:rPr>
          <w:sz w:val="28"/>
        </w:rPr>
        <w:t>Круг чтения: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</w:t>
      </w:r>
      <w:r>
        <w:rPr>
          <w:sz w:val="28"/>
        </w:rPr>
        <w:t>енной выразительности в былине: устойчивые выражения, повторы, гипербола. Устаревшие слова, их место в былине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лексике.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Народные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былинно-сказочные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темы в творчестве художника В.М. Васнецова.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40" w:firstLine="710"/>
        <w:jc w:val="both"/>
        <w:rPr>
          <w:sz w:val="28"/>
        </w:rPr>
      </w:pPr>
      <w:r>
        <w:rPr>
          <w:sz w:val="28"/>
        </w:rPr>
        <w:t>Произведения для чтения: произведени</w:t>
      </w:r>
      <w:r>
        <w:rPr>
          <w:sz w:val="28"/>
        </w:rPr>
        <w:t>я малых жанров фольклора, народные</w:t>
      </w:r>
      <w:r>
        <w:rPr>
          <w:spacing w:val="80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80"/>
          <w:sz w:val="28"/>
        </w:rPr>
        <w:t xml:space="preserve"> </w:t>
      </w:r>
      <w:r>
        <w:rPr>
          <w:sz w:val="28"/>
        </w:rPr>
        <w:t>(2–3</w:t>
      </w:r>
      <w:r>
        <w:rPr>
          <w:spacing w:val="80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выбору),</w:t>
      </w:r>
      <w:r>
        <w:rPr>
          <w:spacing w:val="80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80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80"/>
          <w:sz w:val="28"/>
        </w:rPr>
        <w:t xml:space="preserve"> </w:t>
      </w:r>
      <w:r>
        <w:rPr>
          <w:sz w:val="28"/>
        </w:rPr>
        <w:t>(2–3</w:t>
      </w:r>
      <w:r>
        <w:rPr>
          <w:spacing w:val="80"/>
          <w:sz w:val="28"/>
        </w:rPr>
        <w:t xml:space="preserve"> </w:t>
      </w:r>
      <w:r>
        <w:rPr>
          <w:sz w:val="28"/>
        </w:rPr>
        <w:t>сказки 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выбору),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былины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из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цикла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Илье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Муромце,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Алёше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Поповиче,</w:t>
      </w:r>
      <w:r>
        <w:rPr>
          <w:spacing w:val="80"/>
          <w:sz w:val="28"/>
        </w:rPr>
        <w:t xml:space="preserve"> </w:t>
      </w:r>
      <w:r>
        <w:rPr>
          <w:sz w:val="28"/>
        </w:rPr>
        <w:t>Добрыне Никитиче (1–2 по выбору).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39" w:firstLine="710"/>
        <w:jc w:val="both"/>
        <w:rPr>
          <w:sz w:val="28"/>
        </w:rPr>
      </w:pPr>
      <w:r>
        <w:rPr>
          <w:sz w:val="28"/>
        </w:rPr>
        <w:t>Творчество А.С. Пушкина. Картины природы в лирических произведениях</w:t>
      </w:r>
      <w:r>
        <w:rPr>
          <w:spacing w:val="80"/>
          <w:sz w:val="28"/>
        </w:rPr>
        <w:t xml:space="preserve">  </w:t>
      </w:r>
      <w:r>
        <w:rPr>
          <w:sz w:val="28"/>
        </w:rPr>
        <w:t>А.С.</w:t>
      </w:r>
      <w:r>
        <w:rPr>
          <w:spacing w:val="80"/>
          <w:sz w:val="28"/>
        </w:rPr>
        <w:t xml:space="preserve">  </w:t>
      </w:r>
      <w:r>
        <w:rPr>
          <w:sz w:val="28"/>
        </w:rPr>
        <w:t>Пушкина.</w:t>
      </w:r>
      <w:r>
        <w:rPr>
          <w:spacing w:val="80"/>
          <w:sz w:val="28"/>
        </w:rPr>
        <w:t xml:space="preserve">  </w:t>
      </w:r>
      <w:r>
        <w:rPr>
          <w:sz w:val="28"/>
        </w:rPr>
        <w:t>Средства</w:t>
      </w:r>
      <w:r>
        <w:rPr>
          <w:spacing w:val="80"/>
          <w:sz w:val="28"/>
        </w:rPr>
        <w:t xml:space="preserve">  </w:t>
      </w:r>
      <w:r>
        <w:rPr>
          <w:sz w:val="28"/>
        </w:rPr>
        <w:t>художественной</w:t>
      </w:r>
      <w:r>
        <w:rPr>
          <w:spacing w:val="80"/>
          <w:sz w:val="28"/>
        </w:rPr>
        <w:t xml:space="preserve">  </w:t>
      </w:r>
      <w:r>
        <w:rPr>
          <w:sz w:val="28"/>
        </w:rPr>
        <w:t>выразительности в</w:t>
      </w:r>
      <w:r>
        <w:rPr>
          <w:spacing w:val="80"/>
          <w:sz w:val="28"/>
        </w:rPr>
        <w:t xml:space="preserve">   </w:t>
      </w:r>
      <w:r>
        <w:rPr>
          <w:sz w:val="28"/>
        </w:rPr>
        <w:t>стихотворном</w:t>
      </w:r>
      <w:r>
        <w:rPr>
          <w:spacing w:val="80"/>
          <w:sz w:val="28"/>
        </w:rPr>
        <w:t xml:space="preserve">   </w:t>
      </w:r>
      <w:r>
        <w:rPr>
          <w:sz w:val="28"/>
        </w:rPr>
        <w:t>произведении</w:t>
      </w:r>
      <w:r>
        <w:rPr>
          <w:spacing w:val="80"/>
          <w:sz w:val="28"/>
        </w:rPr>
        <w:t xml:space="preserve">   </w:t>
      </w:r>
      <w:r>
        <w:rPr>
          <w:sz w:val="28"/>
        </w:rPr>
        <w:t>(сравнение,</w:t>
      </w:r>
      <w:r>
        <w:rPr>
          <w:spacing w:val="80"/>
          <w:sz w:val="28"/>
        </w:rPr>
        <w:t xml:space="preserve">   </w:t>
      </w:r>
      <w:r>
        <w:rPr>
          <w:sz w:val="28"/>
        </w:rPr>
        <w:t>эпитет,</w:t>
      </w:r>
      <w:r>
        <w:rPr>
          <w:spacing w:val="80"/>
          <w:sz w:val="28"/>
        </w:rPr>
        <w:t xml:space="preserve">   </w:t>
      </w:r>
      <w:r>
        <w:rPr>
          <w:sz w:val="28"/>
        </w:rPr>
        <w:t>олицетворение)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примере 2-3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произведений.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-2"/>
          <w:sz w:val="28"/>
        </w:rPr>
        <w:t xml:space="preserve"> </w:t>
      </w:r>
      <w:r>
        <w:rPr>
          <w:sz w:val="28"/>
        </w:rPr>
        <w:t>сказки</w:t>
      </w:r>
      <w:r>
        <w:rPr>
          <w:spacing w:val="-2"/>
          <w:sz w:val="28"/>
        </w:rPr>
        <w:t xml:space="preserve"> </w:t>
      </w:r>
      <w:r>
        <w:rPr>
          <w:sz w:val="28"/>
        </w:rPr>
        <w:t>А.С. Пу</w:t>
      </w:r>
      <w:r>
        <w:rPr>
          <w:sz w:val="28"/>
        </w:rPr>
        <w:t>шкина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стихах: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</w:t>
      </w:r>
      <w:r>
        <w:rPr>
          <w:spacing w:val="-2"/>
          <w:sz w:val="28"/>
        </w:rPr>
        <w:t>сказки.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55" w:firstLine="710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36"/>
          <w:sz w:val="28"/>
        </w:rPr>
        <w:t xml:space="preserve"> </w:t>
      </w:r>
      <w:r>
        <w:rPr>
          <w:sz w:val="28"/>
        </w:rPr>
        <w:t>для</w:t>
      </w:r>
      <w:r>
        <w:rPr>
          <w:spacing w:val="39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33"/>
          <w:sz w:val="28"/>
        </w:rPr>
        <w:t xml:space="preserve"> </w:t>
      </w:r>
      <w:r>
        <w:rPr>
          <w:sz w:val="28"/>
        </w:rPr>
        <w:t>А.С.</w:t>
      </w:r>
      <w:r>
        <w:rPr>
          <w:spacing w:val="40"/>
          <w:sz w:val="28"/>
        </w:rPr>
        <w:t xml:space="preserve"> </w:t>
      </w:r>
      <w:r>
        <w:rPr>
          <w:sz w:val="28"/>
        </w:rPr>
        <w:t>Пушкин</w:t>
      </w:r>
      <w:r>
        <w:rPr>
          <w:spacing w:val="34"/>
          <w:sz w:val="28"/>
        </w:rPr>
        <w:t xml:space="preserve"> </w:t>
      </w:r>
      <w:r>
        <w:rPr>
          <w:sz w:val="28"/>
        </w:rPr>
        <w:t>«Сказка</w:t>
      </w:r>
      <w:r>
        <w:rPr>
          <w:spacing w:val="35"/>
          <w:sz w:val="28"/>
        </w:rPr>
        <w:t xml:space="preserve"> </w:t>
      </w:r>
      <w:r>
        <w:rPr>
          <w:sz w:val="28"/>
        </w:rPr>
        <w:t>о</w:t>
      </w:r>
      <w:r>
        <w:rPr>
          <w:spacing w:val="33"/>
          <w:sz w:val="28"/>
        </w:rPr>
        <w:t xml:space="preserve"> </w:t>
      </w:r>
      <w:r>
        <w:rPr>
          <w:sz w:val="28"/>
        </w:rPr>
        <w:t>мёртвой</w:t>
      </w:r>
      <w:r>
        <w:rPr>
          <w:spacing w:val="34"/>
          <w:sz w:val="28"/>
        </w:rPr>
        <w:t xml:space="preserve"> </w:t>
      </w:r>
      <w:r>
        <w:rPr>
          <w:sz w:val="28"/>
        </w:rPr>
        <w:t>царевне и о семи богатырях», «Няне», «Осень» (отрывки), «Зимняя дорога» и другие.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37" w:firstLine="710"/>
        <w:jc w:val="both"/>
        <w:rPr>
          <w:sz w:val="28"/>
        </w:rPr>
      </w:pPr>
      <w:r>
        <w:rPr>
          <w:sz w:val="28"/>
        </w:rPr>
        <w:t>Творчество И.А. Крылова. Представление о басне как лиро-эпическом жанре.</w:t>
      </w:r>
      <w:r>
        <w:rPr>
          <w:spacing w:val="80"/>
          <w:sz w:val="28"/>
        </w:rPr>
        <w:t xml:space="preserve">  </w:t>
      </w:r>
      <w:r>
        <w:rPr>
          <w:sz w:val="28"/>
        </w:rPr>
        <w:t>Круг</w:t>
      </w:r>
      <w:r>
        <w:rPr>
          <w:spacing w:val="80"/>
          <w:sz w:val="28"/>
        </w:rPr>
        <w:t xml:space="preserve">  </w:t>
      </w:r>
      <w:r>
        <w:rPr>
          <w:sz w:val="28"/>
        </w:rPr>
        <w:t>чтения:</w:t>
      </w:r>
      <w:r>
        <w:rPr>
          <w:spacing w:val="80"/>
          <w:sz w:val="28"/>
        </w:rPr>
        <w:t xml:space="preserve">  </w:t>
      </w:r>
      <w:r>
        <w:rPr>
          <w:sz w:val="28"/>
        </w:rPr>
        <w:t>басни</w:t>
      </w:r>
      <w:r>
        <w:rPr>
          <w:spacing w:val="80"/>
          <w:sz w:val="28"/>
        </w:rPr>
        <w:t xml:space="preserve">  </w:t>
      </w:r>
      <w:r>
        <w:rPr>
          <w:sz w:val="28"/>
        </w:rPr>
        <w:t>на</w:t>
      </w:r>
      <w:r>
        <w:rPr>
          <w:spacing w:val="80"/>
          <w:sz w:val="28"/>
        </w:rPr>
        <w:t xml:space="preserve">  </w:t>
      </w:r>
      <w:r>
        <w:rPr>
          <w:sz w:val="28"/>
        </w:rPr>
        <w:t>примере</w:t>
      </w:r>
      <w:r>
        <w:rPr>
          <w:spacing w:val="80"/>
          <w:sz w:val="28"/>
        </w:rPr>
        <w:t xml:space="preserve">  </w:t>
      </w:r>
      <w:r>
        <w:rPr>
          <w:sz w:val="28"/>
        </w:rPr>
        <w:t>произведений</w:t>
      </w:r>
      <w:r>
        <w:rPr>
          <w:spacing w:val="80"/>
          <w:sz w:val="28"/>
        </w:rPr>
        <w:t xml:space="preserve">  </w:t>
      </w:r>
      <w:r>
        <w:rPr>
          <w:sz w:val="28"/>
        </w:rPr>
        <w:t>И.А.</w:t>
      </w:r>
      <w:r>
        <w:rPr>
          <w:spacing w:val="80"/>
          <w:sz w:val="28"/>
        </w:rPr>
        <w:t xml:space="preserve">  </w:t>
      </w:r>
      <w:r>
        <w:rPr>
          <w:sz w:val="28"/>
        </w:rPr>
        <w:t>Крылова, И.И.</w:t>
      </w:r>
      <w:r>
        <w:rPr>
          <w:spacing w:val="80"/>
          <w:sz w:val="28"/>
        </w:rPr>
        <w:t xml:space="preserve">  </w:t>
      </w:r>
      <w:r>
        <w:rPr>
          <w:sz w:val="28"/>
        </w:rPr>
        <w:t>Хемницера,</w:t>
      </w:r>
      <w:r>
        <w:rPr>
          <w:spacing w:val="80"/>
          <w:sz w:val="28"/>
        </w:rPr>
        <w:t xml:space="preserve">  </w:t>
      </w:r>
      <w:r>
        <w:rPr>
          <w:sz w:val="28"/>
        </w:rPr>
        <w:t>Л.Н.</w:t>
      </w:r>
      <w:r>
        <w:rPr>
          <w:spacing w:val="80"/>
          <w:sz w:val="28"/>
        </w:rPr>
        <w:t xml:space="preserve">  </w:t>
      </w:r>
      <w:r>
        <w:rPr>
          <w:sz w:val="28"/>
        </w:rPr>
        <w:t>Толстого,</w:t>
      </w:r>
      <w:r>
        <w:rPr>
          <w:spacing w:val="80"/>
          <w:sz w:val="28"/>
        </w:rPr>
        <w:t xml:space="preserve">  </w:t>
      </w:r>
      <w:r>
        <w:rPr>
          <w:sz w:val="28"/>
        </w:rPr>
        <w:t>С</w:t>
      </w:r>
      <w:r>
        <w:rPr>
          <w:sz w:val="28"/>
        </w:rPr>
        <w:t>.В.</w:t>
      </w:r>
      <w:r>
        <w:rPr>
          <w:spacing w:val="80"/>
          <w:sz w:val="28"/>
        </w:rPr>
        <w:t xml:space="preserve">  </w:t>
      </w:r>
      <w:r>
        <w:rPr>
          <w:sz w:val="28"/>
        </w:rPr>
        <w:t>Михалкова.</w:t>
      </w:r>
      <w:r>
        <w:rPr>
          <w:spacing w:val="80"/>
          <w:sz w:val="28"/>
        </w:rPr>
        <w:t xml:space="preserve">  </w:t>
      </w:r>
      <w:r>
        <w:rPr>
          <w:sz w:val="28"/>
        </w:rPr>
        <w:t>Басни</w:t>
      </w:r>
      <w:r>
        <w:rPr>
          <w:spacing w:val="80"/>
          <w:sz w:val="28"/>
        </w:rPr>
        <w:t xml:space="preserve">  </w:t>
      </w:r>
      <w:r>
        <w:rPr>
          <w:sz w:val="28"/>
        </w:rPr>
        <w:t>стихотворные и прозаические (не менее трёх). Развитие событий в басне, её герои</w:t>
      </w:r>
      <w:r>
        <w:rPr>
          <w:spacing w:val="80"/>
          <w:sz w:val="28"/>
        </w:rPr>
        <w:t xml:space="preserve"> </w:t>
      </w:r>
      <w:r>
        <w:rPr>
          <w:sz w:val="28"/>
        </w:rPr>
        <w:t>(положительные, отрицательные). Аллегория в баснях. Сравнение басен:</w:t>
      </w:r>
      <w:r>
        <w:rPr>
          <w:spacing w:val="40"/>
          <w:sz w:val="28"/>
        </w:rPr>
        <w:t xml:space="preserve"> </w:t>
      </w:r>
      <w:r>
        <w:rPr>
          <w:sz w:val="28"/>
        </w:rPr>
        <w:t>назначение, темы и герои, особенности языка.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ind w:left="2190" w:hanging="1054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Крылов</w:t>
      </w:r>
      <w:r>
        <w:rPr>
          <w:spacing w:val="25"/>
          <w:sz w:val="28"/>
        </w:rPr>
        <w:t xml:space="preserve">  </w:t>
      </w:r>
      <w:r>
        <w:rPr>
          <w:sz w:val="28"/>
        </w:rPr>
        <w:t>И.А.</w:t>
      </w:r>
      <w:r>
        <w:rPr>
          <w:spacing w:val="27"/>
          <w:sz w:val="28"/>
        </w:rPr>
        <w:t xml:space="preserve"> </w:t>
      </w:r>
      <w:r>
        <w:rPr>
          <w:spacing w:val="27"/>
          <w:sz w:val="28"/>
        </w:rPr>
        <w:t xml:space="preserve"> </w:t>
      </w:r>
      <w:r>
        <w:rPr>
          <w:sz w:val="28"/>
        </w:rPr>
        <w:t>«Стрекоза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6"/>
          <w:w w:val="150"/>
          <w:sz w:val="28"/>
        </w:rPr>
        <w:t xml:space="preserve"> </w:t>
      </w:r>
      <w:r>
        <w:rPr>
          <w:spacing w:val="-2"/>
          <w:sz w:val="28"/>
        </w:rPr>
        <w:t>муравей»,</w:t>
      </w:r>
    </w:p>
    <w:p w:rsidR="007A46EE" w:rsidRDefault="009E1D98">
      <w:pPr>
        <w:pStyle w:val="a3"/>
        <w:spacing w:before="152" w:line="350" w:lineRule="auto"/>
        <w:ind w:right="131"/>
      </w:pPr>
      <w:r>
        <w:t>«Квартет»,</w:t>
      </w:r>
      <w:r>
        <w:rPr>
          <w:spacing w:val="80"/>
          <w:w w:val="150"/>
        </w:rPr>
        <w:t xml:space="preserve"> </w:t>
      </w:r>
      <w:r>
        <w:t>И.И.</w:t>
      </w:r>
      <w:r>
        <w:rPr>
          <w:spacing w:val="80"/>
          <w:w w:val="150"/>
        </w:rPr>
        <w:t xml:space="preserve"> </w:t>
      </w:r>
      <w:r>
        <w:t>Хемницер</w:t>
      </w:r>
      <w:r>
        <w:rPr>
          <w:spacing w:val="80"/>
          <w:w w:val="150"/>
        </w:rPr>
        <w:t xml:space="preserve"> </w:t>
      </w:r>
      <w:r>
        <w:t>«Стрекоза»,</w:t>
      </w:r>
      <w:r>
        <w:rPr>
          <w:spacing w:val="80"/>
          <w:w w:val="150"/>
        </w:rPr>
        <w:t xml:space="preserve"> </w:t>
      </w:r>
      <w:r>
        <w:t>Л.Н.</w:t>
      </w:r>
      <w:r>
        <w:rPr>
          <w:spacing w:val="80"/>
          <w:w w:val="150"/>
        </w:rPr>
        <w:t xml:space="preserve"> </w:t>
      </w:r>
      <w:r>
        <w:t>Толстой</w:t>
      </w:r>
      <w:r>
        <w:rPr>
          <w:spacing w:val="80"/>
          <w:w w:val="150"/>
        </w:rPr>
        <w:t xml:space="preserve"> </w:t>
      </w:r>
      <w:r>
        <w:t>«Стрекоза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муравьи»</w:t>
      </w:r>
      <w:r>
        <w:rPr>
          <w:spacing w:val="40"/>
        </w:rPr>
        <w:t xml:space="preserve"> </w:t>
      </w:r>
      <w:r>
        <w:t>и другие.</w:t>
      </w:r>
    </w:p>
    <w:p w:rsidR="007A46EE" w:rsidRDefault="007A46EE">
      <w:pPr>
        <w:pStyle w:val="a3"/>
        <w:spacing w:line="350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41" w:firstLine="710"/>
        <w:jc w:val="both"/>
        <w:rPr>
          <w:sz w:val="28"/>
        </w:rPr>
      </w:pPr>
      <w:r>
        <w:rPr>
          <w:sz w:val="28"/>
        </w:rPr>
        <w:t>Творчество М.Ю. Лермонтова. Круг чтения: лирические произведения М.Ю. Лермонтова (не менее трёх).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</w:t>
      </w:r>
      <w:r>
        <w:rPr>
          <w:sz w:val="28"/>
        </w:rPr>
        <w:t>хотворения. Переносное значение слов в метафоре. Метафора в стихотворениях М.Ю. Лермонтова.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4"/>
        <w:ind w:left="2190" w:hanging="1054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45"/>
          <w:sz w:val="28"/>
        </w:rPr>
        <w:t xml:space="preserve">  </w:t>
      </w:r>
      <w:r>
        <w:rPr>
          <w:sz w:val="28"/>
        </w:rPr>
        <w:t>для</w:t>
      </w:r>
      <w:r>
        <w:rPr>
          <w:spacing w:val="43"/>
          <w:sz w:val="28"/>
        </w:rPr>
        <w:t xml:space="preserve">  </w:t>
      </w:r>
      <w:r>
        <w:rPr>
          <w:sz w:val="28"/>
        </w:rPr>
        <w:t>чтения:</w:t>
      </w:r>
      <w:r>
        <w:rPr>
          <w:spacing w:val="41"/>
          <w:sz w:val="28"/>
        </w:rPr>
        <w:t xml:space="preserve">  </w:t>
      </w:r>
      <w:r>
        <w:rPr>
          <w:sz w:val="28"/>
        </w:rPr>
        <w:t>М.Ю.</w:t>
      </w:r>
      <w:r>
        <w:rPr>
          <w:spacing w:val="41"/>
          <w:sz w:val="28"/>
        </w:rPr>
        <w:t xml:space="preserve">  </w:t>
      </w:r>
      <w:r>
        <w:rPr>
          <w:sz w:val="28"/>
        </w:rPr>
        <w:t>Лермонтов</w:t>
      </w:r>
      <w:r>
        <w:rPr>
          <w:spacing w:val="44"/>
          <w:sz w:val="28"/>
        </w:rPr>
        <w:t xml:space="preserve">  </w:t>
      </w:r>
      <w:r>
        <w:rPr>
          <w:sz w:val="28"/>
        </w:rPr>
        <w:t>«Утёс»,</w:t>
      </w:r>
      <w:r>
        <w:rPr>
          <w:spacing w:val="46"/>
          <w:sz w:val="28"/>
        </w:rPr>
        <w:t xml:space="preserve">  </w:t>
      </w:r>
      <w:r>
        <w:rPr>
          <w:spacing w:val="-2"/>
          <w:sz w:val="28"/>
        </w:rPr>
        <w:t>«Парус»,</w:t>
      </w:r>
    </w:p>
    <w:p w:rsidR="007A46EE" w:rsidRDefault="009E1D98">
      <w:pPr>
        <w:pStyle w:val="a3"/>
        <w:spacing w:before="148"/>
      </w:pPr>
      <w:r>
        <w:t>«Москва,</w:t>
      </w:r>
      <w:r>
        <w:rPr>
          <w:spacing w:val="-10"/>
        </w:rPr>
        <w:t xml:space="preserve"> </w:t>
      </w:r>
      <w:r>
        <w:t>Москва!</w:t>
      </w:r>
      <w:r>
        <w:rPr>
          <w:spacing w:val="-17"/>
        </w:rPr>
        <w:t xml:space="preserve"> </w:t>
      </w:r>
      <w:r>
        <w:t>…Люблю</w:t>
      </w:r>
      <w:r>
        <w:rPr>
          <w:spacing w:val="-6"/>
        </w:rPr>
        <w:t xml:space="preserve"> </w:t>
      </w:r>
      <w:r>
        <w:t>тебя</w:t>
      </w:r>
      <w:r>
        <w:rPr>
          <w:spacing w:val="-8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сын…»</w:t>
      </w:r>
      <w:r>
        <w:rPr>
          <w:spacing w:val="-1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другие.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154" w:line="355" w:lineRule="auto"/>
        <w:ind w:right="144" w:firstLine="710"/>
        <w:jc w:val="both"/>
        <w:rPr>
          <w:sz w:val="28"/>
        </w:rPr>
      </w:pPr>
      <w:r>
        <w:rPr>
          <w:sz w:val="28"/>
        </w:rPr>
        <w:t>Литературная</w:t>
      </w:r>
      <w:r>
        <w:rPr>
          <w:spacing w:val="80"/>
          <w:sz w:val="28"/>
        </w:rPr>
        <w:t xml:space="preserve"> </w:t>
      </w:r>
      <w:r>
        <w:rPr>
          <w:sz w:val="28"/>
        </w:rPr>
        <w:t>сказка.</w:t>
      </w:r>
      <w:r>
        <w:rPr>
          <w:spacing w:val="80"/>
          <w:sz w:val="28"/>
        </w:rPr>
        <w:t xml:space="preserve"> </w:t>
      </w:r>
      <w:r>
        <w:rPr>
          <w:sz w:val="28"/>
        </w:rPr>
        <w:t>Тематика</w:t>
      </w:r>
      <w:r>
        <w:rPr>
          <w:spacing w:val="80"/>
          <w:sz w:val="28"/>
        </w:rPr>
        <w:t xml:space="preserve"> </w:t>
      </w:r>
      <w:r>
        <w:rPr>
          <w:sz w:val="28"/>
        </w:rPr>
        <w:t>авторских</w:t>
      </w:r>
      <w:r>
        <w:rPr>
          <w:spacing w:val="80"/>
          <w:sz w:val="28"/>
        </w:rPr>
        <w:t xml:space="preserve"> </w:t>
      </w:r>
      <w:r>
        <w:rPr>
          <w:sz w:val="28"/>
        </w:rPr>
        <w:t>стихотворных</w:t>
      </w:r>
      <w:r>
        <w:rPr>
          <w:spacing w:val="80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40"/>
          <w:sz w:val="28"/>
        </w:rPr>
        <w:t xml:space="preserve"> </w:t>
      </w:r>
      <w:r>
        <w:rPr>
          <w:sz w:val="28"/>
        </w:rPr>
        <w:t>(две-три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40"/>
          <w:sz w:val="28"/>
        </w:rPr>
        <w:t xml:space="preserve"> </w:t>
      </w:r>
      <w:r>
        <w:rPr>
          <w:sz w:val="28"/>
        </w:rPr>
        <w:t>Герои</w:t>
      </w:r>
      <w:r>
        <w:rPr>
          <w:spacing w:val="40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40"/>
          <w:sz w:val="28"/>
        </w:rPr>
        <w:t xml:space="preserve"> </w:t>
      </w:r>
      <w:r>
        <w:rPr>
          <w:sz w:val="28"/>
        </w:rPr>
        <w:t>сказок</w:t>
      </w:r>
      <w:r>
        <w:rPr>
          <w:spacing w:val="40"/>
          <w:sz w:val="28"/>
        </w:rPr>
        <w:t xml:space="preserve"> </w:t>
      </w:r>
      <w:r>
        <w:rPr>
          <w:sz w:val="28"/>
        </w:rPr>
        <w:t>(произведения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П.П.</w:t>
      </w:r>
      <w:r>
        <w:rPr>
          <w:spacing w:val="40"/>
          <w:sz w:val="28"/>
        </w:rPr>
        <w:t xml:space="preserve"> </w:t>
      </w:r>
      <w:r>
        <w:rPr>
          <w:sz w:val="28"/>
        </w:rPr>
        <w:t>Ершова, П.П.</w:t>
      </w:r>
      <w:r>
        <w:rPr>
          <w:spacing w:val="40"/>
          <w:sz w:val="28"/>
        </w:rPr>
        <w:t xml:space="preserve"> </w:t>
      </w:r>
      <w:r>
        <w:rPr>
          <w:sz w:val="28"/>
        </w:rPr>
        <w:t>Бажова,</w:t>
      </w:r>
      <w:r>
        <w:rPr>
          <w:spacing w:val="40"/>
          <w:sz w:val="28"/>
        </w:rPr>
        <w:t xml:space="preserve"> </w:t>
      </w:r>
      <w:r>
        <w:rPr>
          <w:sz w:val="28"/>
        </w:rPr>
        <w:t>С.Т.</w:t>
      </w:r>
      <w:r>
        <w:rPr>
          <w:spacing w:val="40"/>
          <w:sz w:val="28"/>
        </w:rPr>
        <w:t xml:space="preserve"> </w:t>
      </w:r>
      <w:r>
        <w:rPr>
          <w:sz w:val="28"/>
        </w:rPr>
        <w:t>Аксакова,</w:t>
      </w:r>
      <w:r>
        <w:rPr>
          <w:spacing w:val="40"/>
          <w:sz w:val="28"/>
        </w:rPr>
        <w:t xml:space="preserve"> </w:t>
      </w:r>
      <w:r>
        <w:rPr>
          <w:sz w:val="28"/>
        </w:rPr>
        <w:t>С.Я.</w:t>
      </w:r>
      <w:r>
        <w:rPr>
          <w:spacing w:val="40"/>
          <w:sz w:val="28"/>
        </w:rPr>
        <w:t xml:space="preserve"> </w:t>
      </w:r>
      <w:r>
        <w:rPr>
          <w:sz w:val="28"/>
        </w:rPr>
        <w:t>Маршака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другие).</w:t>
      </w:r>
      <w:r>
        <w:rPr>
          <w:spacing w:val="40"/>
          <w:sz w:val="28"/>
        </w:rPr>
        <w:t xml:space="preserve"> </w:t>
      </w:r>
      <w:r>
        <w:rPr>
          <w:sz w:val="28"/>
        </w:rPr>
        <w:t>Связь</w:t>
      </w:r>
      <w:r>
        <w:rPr>
          <w:spacing w:val="38"/>
          <w:sz w:val="28"/>
        </w:rPr>
        <w:t xml:space="preserve"> </w:t>
      </w:r>
      <w:r>
        <w:rPr>
          <w:sz w:val="28"/>
        </w:rPr>
        <w:t>литературной</w:t>
      </w:r>
      <w:r>
        <w:rPr>
          <w:spacing w:val="40"/>
          <w:sz w:val="28"/>
        </w:rPr>
        <w:t xml:space="preserve"> </w:t>
      </w:r>
      <w:r>
        <w:rPr>
          <w:sz w:val="28"/>
        </w:rPr>
        <w:t>сказки с</w:t>
      </w:r>
      <w:r>
        <w:rPr>
          <w:spacing w:val="78"/>
          <w:sz w:val="28"/>
        </w:rPr>
        <w:t xml:space="preserve"> </w:t>
      </w:r>
      <w:r>
        <w:rPr>
          <w:sz w:val="28"/>
        </w:rPr>
        <w:t>фольклорной:</w:t>
      </w:r>
      <w:r>
        <w:rPr>
          <w:spacing w:val="69"/>
          <w:sz w:val="28"/>
        </w:rPr>
        <w:t xml:space="preserve"> </w:t>
      </w:r>
      <w:r>
        <w:rPr>
          <w:sz w:val="28"/>
        </w:rPr>
        <w:t>народная</w:t>
      </w:r>
      <w:r>
        <w:rPr>
          <w:spacing w:val="80"/>
          <w:sz w:val="28"/>
        </w:rPr>
        <w:t xml:space="preserve"> </w:t>
      </w:r>
      <w:r>
        <w:rPr>
          <w:sz w:val="28"/>
        </w:rPr>
        <w:t>речь</w:t>
      </w:r>
      <w:r>
        <w:rPr>
          <w:spacing w:val="70"/>
          <w:sz w:val="28"/>
        </w:rPr>
        <w:t xml:space="preserve"> </w:t>
      </w:r>
      <w:r>
        <w:rPr>
          <w:sz w:val="28"/>
        </w:rPr>
        <w:t>как</w:t>
      </w:r>
      <w:r>
        <w:rPr>
          <w:spacing w:val="72"/>
          <w:sz w:val="28"/>
        </w:rPr>
        <w:t xml:space="preserve"> </w:t>
      </w:r>
      <w:r>
        <w:rPr>
          <w:sz w:val="28"/>
        </w:rPr>
        <w:t>особенность</w:t>
      </w:r>
      <w:r>
        <w:rPr>
          <w:spacing w:val="71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73"/>
          <w:sz w:val="28"/>
        </w:rPr>
        <w:t xml:space="preserve"> </w:t>
      </w:r>
      <w:r>
        <w:rPr>
          <w:sz w:val="28"/>
        </w:rPr>
        <w:t>сказки.</w:t>
      </w:r>
      <w:r>
        <w:rPr>
          <w:spacing w:val="80"/>
          <w:sz w:val="28"/>
        </w:rPr>
        <w:t xml:space="preserve"> </w:t>
      </w:r>
      <w:r>
        <w:rPr>
          <w:sz w:val="28"/>
        </w:rPr>
        <w:t>Иллюстрации в сказке: назначение, особенности.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51" w:firstLine="710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80"/>
          <w:sz w:val="28"/>
        </w:rPr>
        <w:t xml:space="preserve"> </w:t>
      </w:r>
      <w:r>
        <w:rPr>
          <w:sz w:val="28"/>
        </w:rPr>
        <w:t>П.П.</w:t>
      </w:r>
      <w:r>
        <w:rPr>
          <w:spacing w:val="80"/>
          <w:sz w:val="28"/>
        </w:rPr>
        <w:t xml:space="preserve"> </w:t>
      </w:r>
      <w:r>
        <w:rPr>
          <w:sz w:val="28"/>
        </w:rPr>
        <w:t>Бажов</w:t>
      </w:r>
      <w:r>
        <w:rPr>
          <w:spacing w:val="80"/>
          <w:sz w:val="28"/>
        </w:rPr>
        <w:t xml:space="preserve"> </w:t>
      </w:r>
      <w:r>
        <w:rPr>
          <w:sz w:val="28"/>
        </w:rPr>
        <w:t>«Серебряное</w:t>
      </w:r>
      <w:r>
        <w:rPr>
          <w:spacing w:val="80"/>
          <w:sz w:val="28"/>
        </w:rPr>
        <w:t xml:space="preserve"> </w:t>
      </w:r>
      <w:r>
        <w:rPr>
          <w:sz w:val="28"/>
        </w:rPr>
        <w:t>копытце», П.П. Ершов «Конёк-Горбунок», С.Т. Аксаков «Аленький цветочек» и другие.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1" w:line="355" w:lineRule="auto"/>
        <w:ind w:right="135" w:firstLine="710"/>
        <w:jc w:val="both"/>
        <w:rPr>
          <w:sz w:val="28"/>
        </w:rPr>
      </w:pPr>
      <w:r>
        <w:rPr>
          <w:sz w:val="28"/>
        </w:rPr>
        <w:t>Картины природы в творчестве поэтов и писателей ХIХ‒ХХ веков. Лирика, лирически</w:t>
      </w:r>
      <w:r>
        <w:rPr>
          <w:sz w:val="28"/>
        </w:rPr>
        <w:t>е произведения как</w:t>
      </w:r>
      <w:r>
        <w:rPr>
          <w:spacing w:val="-6"/>
          <w:sz w:val="28"/>
        </w:rPr>
        <w:t xml:space="preserve"> </w:t>
      </w:r>
      <w:r>
        <w:rPr>
          <w:sz w:val="28"/>
        </w:rPr>
        <w:t>описание в</w:t>
      </w:r>
      <w:r>
        <w:rPr>
          <w:spacing w:val="-7"/>
          <w:sz w:val="28"/>
        </w:rPr>
        <w:t xml:space="preserve"> </w:t>
      </w:r>
      <w:r>
        <w:rPr>
          <w:sz w:val="28"/>
        </w:rPr>
        <w:t>стихотворной форме чувств</w:t>
      </w:r>
      <w:r>
        <w:rPr>
          <w:spacing w:val="-7"/>
          <w:sz w:val="28"/>
        </w:rPr>
        <w:t xml:space="preserve"> </w:t>
      </w:r>
      <w:r>
        <w:rPr>
          <w:sz w:val="28"/>
        </w:rPr>
        <w:t>поэта, связанных с наблюдениями, описаниями природы. Круг чтения: лирические произведения</w:t>
      </w:r>
      <w:r>
        <w:rPr>
          <w:spacing w:val="40"/>
          <w:sz w:val="28"/>
        </w:rPr>
        <w:t xml:space="preserve">  </w:t>
      </w:r>
      <w:r>
        <w:rPr>
          <w:sz w:val="28"/>
        </w:rPr>
        <w:t>поэтов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писателей</w:t>
      </w:r>
      <w:r>
        <w:rPr>
          <w:spacing w:val="40"/>
          <w:sz w:val="28"/>
        </w:rPr>
        <w:t xml:space="preserve">  </w:t>
      </w:r>
      <w:r>
        <w:rPr>
          <w:sz w:val="28"/>
        </w:rPr>
        <w:t>(не</w:t>
      </w:r>
      <w:r>
        <w:rPr>
          <w:spacing w:val="40"/>
          <w:sz w:val="28"/>
        </w:rPr>
        <w:t xml:space="preserve">  </w:t>
      </w:r>
      <w:r>
        <w:rPr>
          <w:sz w:val="28"/>
        </w:rPr>
        <w:t>менее</w:t>
      </w:r>
      <w:r>
        <w:rPr>
          <w:spacing w:val="40"/>
          <w:sz w:val="28"/>
        </w:rPr>
        <w:t xml:space="preserve">  </w:t>
      </w:r>
      <w:r>
        <w:rPr>
          <w:sz w:val="28"/>
        </w:rPr>
        <w:t>пяти</w:t>
      </w:r>
      <w:r>
        <w:rPr>
          <w:spacing w:val="40"/>
          <w:sz w:val="28"/>
        </w:rPr>
        <w:t xml:space="preserve">  </w:t>
      </w:r>
      <w:r>
        <w:rPr>
          <w:sz w:val="28"/>
        </w:rPr>
        <w:t>авторов</w:t>
      </w:r>
      <w:r>
        <w:rPr>
          <w:spacing w:val="40"/>
          <w:sz w:val="28"/>
        </w:rPr>
        <w:t xml:space="preserve">  </w:t>
      </w:r>
      <w:r>
        <w:rPr>
          <w:sz w:val="28"/>
        </w:rPr>
        <w:t>по</w:t>
      </w:r>
      <w:r>
        <w:rPr>
          <w:spacing w:val="40"/>
          <w:sz w:val="28"/>
        </w:rPr>
        <w:t xml:space="preserve">  </w:t>
      </w:r>
      <w:r>
        <w:rPr>
          <w:sz w:val="28"/>
        </w:rPr>
        <w:t>выбору): В.А.</w:t>
      </w:r>
      <w:r>
        <w:rPr>
          <w:spacing w:val="80"/>
          <w:sz w:val="28"/>
        </w:rPr>
        <w:t xml:space="preserve"> </w:t>
      </w:r>
      <w:r>
        <w:rPr>
          <w:sz w:val="28"/>
        </w:rPr>
        <w:t>Жуковский,</w:t>
      </w:r>
      <w:r>
        <w:rPr>
          <w:spacing w:val="80"/>
          <w:sz w:val="28"/>
        </w:rPr>
        <w:t xml:space="preserve"> </w:t>
      </w:r>
      <w:r>
        <w:rPr>
          <w:sz w:val="28"/>
        </w:rPr>
        <w:t>И.С.</w:t>
      </w:r>
      <w:r>
        <w:rPr>
          <w:spacing w:val="80"/>
          <w:sz w:val="28"/>
        </w:rPr>
        <w:t xml:space="preserve"> </w:t>
      </w:r>
      <w:r>
        <w:rPr>
          <w:sz w:val="28"/>
        </w:rPr>
        <w:t>Никитин,</w:t>
      </w:r>
      <w:r>
        <w:rPr>
          <w:spacing w:val="80"/>
          <w:sz w:val="28"/>
        </w:rPr>
        <w:t xml:space="preserve"> </w:t>
      </w:r>
      <w:r>
        <w:rPr>
          <w:sz w:val="28"/>
        </w:rPr>
        <w:t>Е.А.</w:t>
      </w:r>
      <w:r>
        <w:rPr>
          <w:spacing w:val="80"/>
          <w:sz w:val="28"/>
        </w:rPr>
        <w:t xml:space="preserve"> </w:t>
      </w:r>
      <w:r>
        <w:rPr>
          <w:sz w:val="28"/>
        </w:rPr>
        <w:t>Баратынский,</w:t>
      </w:r>
      <w:r>
        <w:rPr>
          <w:spacing w:val="80"/>
          <w:sz w:val="28"/>
        </w:rPr>
        <w:t xml:space="preserve"> </w:t>
      </w:r>
      <w:r>
        <w:rPr>
          <w:sz w:val="28"/>
        </w:rPr>
        <w:t>Ф.И.</w:t>
      </w:r>
      <w:r>
        <w:rPr>
          <w:spacing w:val="80"/>
          <w:sz w:val="28"/>
        </w:rPr>
        <w:t xml:space="preserve"> </w:t>
      </w:r>
      <w:r>
        <w:rPr>
          <w:sz w:val="28"/>
        </w:rPr>
        <w:t>Тютчев,</w:t>
      </w:r>
      <w:r>
        <w:rPr>
          <w:spacing w:val="80"/>
          <w:sz w:val="28"/>
        </w:rPr>
        <w:t xml:space="preserve"> </w:t>
      </w:r>
      <w:r>
        <w:rPr>
          <w:sz w:val="28"/>
        </w:rPr>
        <w:t>А.А.</w:t>
      </w:r>
      <w:r>
        <w:rPr>
          <w:spacing w:val="80"/>
          <w:sz w:val="28"/>
        </w:rPr>
        <w:t xml:space="preserve"> </w:t>
      </w:r>
      <w:r>
        <w:rPr>
          <w:sz w:val="28"/>
        </w:rPr>
        <w:t>Фет, Н.А. Некрасов, И.А. Бунин, А.А. Блок, К.Д. Бальмонт и другие.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</w:t>
      </w:r>
      <w:r>
        <w:rPr>
          <w:sz w:val="28"/>
        </w:rPr>
        <w:t>: эпитеты, синонимы, антонимы, сравнения, олицетворения, метафоры. Репродукция картины как иллюстрация к лирическому произведению.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line="320" w:lineRule="exact"/>
        <w:ind w:left="2190" w:hanging="1054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17"/>
          <w:sz w:val="28"/>
        </w:rPr>
        <w:t xml:space="preserve"> </w:t>
      </w:r>
      <w:r>
        <w:rPr>
          <w:sz w:val="28"/>
        </w:rPr>
        <w:t>для</w:t>
      </w:r>
      <w:r>
        <w:rPr>
          <w:spacing w:val="17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7"/>
          <w:sz w:val="28"/>
        </w:rPr>
        <w:t xml:space="preserve"> </w:t>
      </w:r>
      <w:r>
        <w:rPr>
          <w:sz w:val="28"/>
        </w:rPr>
        <w:t>В.А.</w:t>
      </w:r>
      <w:r>
        <w:rPr>
          <w:spacing w:val="17"/>
          <w:sz w:val="28"/>
        </w:rPr>
        <w:t xml:space="preserve"> </w:t>
      </w:r>
      <w:r>
        <w:rPr>
          <w:sz w:val="28"/>
        </w:rPr>
        <w:t>Жуковский</w:t>
      </w:r>
      <w:r>
        <w:rPr>
          <w:spacing w:val="20"/>
          <w:sz w:val="28"/>
        </w:rPr>
        <w:t xml:space="preserve"> </w:t>
      </w:r>
      <w:r>
        <w:rPr>
          <w:sz w:val="28"/>
        </w:rPr>
        <w:t>«Загадка»,</w:t>
      </w:r>
      <w:r>
        <w:rPr>
          <w:spacing w:val="18"/>
          <w:sz w:val="28"/>
        </w:rPr>
        <w:t xml:space="preserve"> </w:t>
      </w:r>
      <w:r>
        <w:rPr>
          <w:sz w:val="28"/>
        </w:rPr>
        <w:t>И.С.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Никитин</w:t>
      </w:r>
    </w:p>
    <w:p w:rsidR="007A46EE" w:rsidRDefault="009E1D98">
      <w:pPr>
        <w:pStyle w:val="a3"/>
        <w:spacing w:before="148" w:line="355" w:lineRule="auto"/>
        <w:ind w:right="142"/>
      </w:pPr>
      <w:r>
        <w:t>«В</w:t>
      </w:r>
      <w:r>
        <w:rPr>
          <w:spacing w:val="40"/>
        </w:rPr>
        <w:t xml:space="preserve"> </w:t>
      </w:r>
      <w:r>
        <w:t>синем</w:t>
      </w:r>
      <w:r>
        <w:rPr>
          <w:spacing w:val="40"/>
        </w:rPr>
        <w:t xml:space="preserve"> </w:t>
      </w:r>
      <w:r>
        <w:t>небе</w:t>
      </w:r>
      <w:r>
        <w:rPr>
          <w:spacing w:val="40"/>
        </w:rPr>
        <w:t xml:space="preserve"> </w:t>
      </w:r>
      <w:r>
        <w:t>плывут</w:t>
      </w:r>
      <w:r>
        <w:rPr>
          <w:spacing w:val="40"/>
        </w:rPr>
        <w:t xml:space="preserve"> </w:t>
      </w:r>
      <w:r>
        <w:t>над</w:t>
      </w:r>
      <w:r>
        <w:rPr>
          <w:spacing w:val="40"/>
        </w:rPr>
        <w:t xml:space="preserve"> </w:t>
      </w:r>
      <w:r>
        <w:t>полями…»,</w:t>
      </w:r>
      <w:r>
        <w:rPr>
          <w:spacing w:val="40"/>
        </w:rPr>
        <w:t xml:space="preserve"> </w:t>
      </w:r>
      <w:r>
        <w:t>Ф.И.</w:t>
      </w:r>
      <w:r>
        <w:rPr>
          <w:spacing w:val="40"/>
        </w:rPr>
        <w:t xml:space="preserve"> </w:t>
      </w:r>
      <w:r>
        <w:t>Тютчев</w:t>
      </w:r>
      <w:r>
        <w:rPr>
          <w:spacing w:val="40"/>
        </w:rPr>
        <w:t xml:space="preserve"> </w:t>
      </w:r>
      <w:r>
        <w:t>«Как</w:t>
      </w:r>
      <w:r>
        <w:rPr>
          <w:spacing w:val="40"/>
        </w:rPr>
        <w:t xml:space="preserve"> </w:t>
      </w:r>
      <w:r>
        <w:t>неожиданн</w:t>
      </w:r>
      <w:r>
        <w:t>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ярко», А.А. Фет «Весенний дождь», Е.А. Баратынский «Весна, весна! Как воздух чист…», И.А. Бунин «Листопад» (отрывки) и другие (по выбору).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2" w:line="355" w:lineRule="auto"/>
        <w:ind w:right="155" w:firstLine="710"/>
        <w:jc w:val="both"/>
        <w:rPr>
          <w:sz w:val="28"/>
        </w:rPr>
      </w:pPr>
      <w:r>
        <w:rPr>
          <w:sz w:val="28"/>
        </w:rPr>
        <w:t>Творчество Л.Н. Толстого. Круг чтения (не менее трёх произведений): рассказ (художественный</w:t>
      </w:r>
      <w:r>
        <w:rPr>
          <w:spacing w:val="37"/>
          <w:sz w:val="28"/>
        </w:rPr>
        <w:t xml:space="preserve"> </w:t>
      </w:r>
      <w:r>
        <w:rPr>
          <w:sz w:val="28"/>
        </w:rPr>
        <w:t>и научно-познавательный),</w:t>
      </w:r>
      <w:r>
        <w:rPr>
          <w:spacing w:val="36"/>
          <w:sz w:val="28"/>
        </w:rPr>
        <w:t xml:space="preserve"> </w:t>
      </w:r>
      <w:r>
        <w:rPr>
          <w:sz w:val="28"/>
        </w:rPr>
        <w:t>сказки,</w:t>
      </w:r>
      <w:r>
        <w:rPr>
          <w:spacing w:val="34"/>
          <w:sz w:val="28"/>
        </w:rPr>
        <w:t xml:space="preserve"> </w:t>
      </w:r>
      <w:r>
        <w:rPr>
          <w:sz w:val="28"/>
        </w:rPr>
        <w:t>басни, быль.</w:t>
      </w:r>
      <w:r>
        <w:rPr>
          <w:spacing w:val="34"/>
          <w:sz w:val="28"/>
        </w:rPr>
        <w:t xml:space="preserve"> </w:t>
      </w:r>
      <w:r>
        <w:rPr>
          <w:sz w:val="28"/>
        </w:rPr>
        <w:t>Повесть</w:t>
      </w:r>
    </w:p>
    <w:p w:rsidR="007A46EE" w:rsidRDefault="007A46EE">
      <w:pPr>
        <w:pStyle w:val="a5"/>
        <w:spacing w:line="355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39"/>
      </w:pPr>
      <w:r>
        <w:t>как эпический жанр (общее представление). Значение реальных жизненных ситуаций в создании рассказа, повести. Отрывки из автобиографической повести Л.Н. Толстого «Детство». Особенности художественного текста-описания: пейзаж, портрет героя, интерьер. Пример</w:t>
      </w:r>
      <w:r>
        <w:t>ы текста-рассуждения в рассказах Л.Н. Толстого.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62" w:firstLine="710"/>
        <w:jc w:val="both"/>
        <w:rPr>
          <w:sz w:val="28"/>
        </w:rPr>
      </w:pPr>
      <w:r>
        <w:rPr>
          <w:sz w:val="28"/>
        </w:rPr>
        <w:t>Произведения для чтения: Л.Н. Толстой «Детство» (отдельные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главы), «Русак», «Черепаха» и другие (по выбору).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47" w:firstLine="710"/>
        <w:jc w:val="both"/>
        <w:rPr>
          <w:sz w:val="28"/>
        </w:rPr>
      </w:pPr>
      <w:r>
        <w:rPr>
          <w:sz w:val="28"/>
        </w:rPr>
        <w:t>Произведения о животных и родной природе. Взаимоотношения человека и животных, защита и охрана прир</w:t>
      </w:r>
      <w:r>
        <w:rPr>
          <w:sz w:val="28"/>
        </w:rPr>
        <w:t>оды как тема произведений литературы. Круг</w:t>
      </w:r>
      <w:r>
        <w:rPr>
          <w:spacing w:val="40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40"/>
          <w:sz w:val="28"/>
        </w:rPr>
        <w:t xml:space="preserve"> </w:t>
      </w:r>
      <w:r>
        <w:rPr>
          <w:sz w:val="28"/>
        </w:rPr>
        <w:t>(не</w:t>
      </w:r>
      <w:r>
        <w:rPr>
          <w:spacing w:val="40"/>
          <w:sz w:val="28"/>
        </w:rPr>
        <w:t xml:space="preserve"> </w:t>
      </w:r>
      <w:r>
        <w:rPr>
          <w:sz w:val="28"/>
        </w:rPr>
        <w:t>менее</w:t>
      </w:r>
      <w:r>
        <w:rPr>
          <w:spacing w:val="40"/>
          <w:sz w:val="28"/>
        </w:rPr>
        <w:t xml:space="preserve"> </w:t>
      </w:r>
      <w:r>
        <w:rPr>
          <w:sz w:val="28"/>
        </w:rPr>
        <w:t>трёх</w:t>
      </w:r>
      <w:r>
        <w:rPr>
          <w:spacing w:val="40"/>
          <w:sz w:val="28"/>
        </w:rPr>
        <w:t xml:space="preserve"> </w:t>
      </w:r>
      <w:r>
        <w:rPr>
          <w:sz w:val="28"/>
        </w:rPr>
        <w:t>авторов):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40"/>
          <w:sz w:val="28"/>
        </w:rPr>
        <w:t xml:space="preserve"> </w:t>
      </w:r>
      <w:r>
        <w:rPr>
          <w:sz w:val="28"/>
        </w:rPr>
        <w:t>А.И.</w:t>
      </w:r>
      <w:r>
        <w:rPr>
          <w:spacing w:val="40"/>
          <w:sz w:val="28"/>
        </w:rPr>
        <w:t xml:space="preserve"> </w:t>
      </w:r>
      <w:r>
        <w:rPr>
          <w:sz w:val="28"/>
        </w:rPr>
        <w:t>Куприна, В.П. Астафьева, К.Г. Паустовского, М.М. Пришвина, Ю.И. Коваля и другие.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ind w:left="2190" w:hanging="1054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-18"/>
          <w:sz w:val="28"/>
        </w:rPr>
        <w:t xml:space="preserve"> </w:t>
      </w:r>
      <w:r>
        <w:rPr>
          <w:sz w:val="28"/>
        </w:rPr>
        <w:t>В.П.</w:t>
      </w:r>
      <w:r>
        <w:rPr>
          <w:spacing w:val="-7"/>
          <w:sz w:val="28"/>
        </w:rPr>
        <w:t xml:space="preserve"> </w:t>
      </w:r>
      <w:r>
        <w:rPr>
          <w:sz w:val="28"/>
        </w:rPr>
        <w:t>Астафьев</w:t>
      </w:r>
      <w:r>
        <w:rPr>
          <w:spacing w:val="-11"/>
          <w:sz w:val="28"/>
        </w:rPr>
        <w:t xml:space="preserve"> </w:t>
      </w:r>
      <w:r>
        <w:rPr>
          <w:sz w:val="28"/>
        </w:rPr>
        <w:t>«Капалуха»,</w:t>
      </w:r>
      <w:r>
        <w:rPr>
          <w:spacing w:val="-10"/>
          <w:sz w:val="28"/>
        </w:rPr>
        <w:t xml:space="preserve"> </w:t>
      </w:r>
      <w:r>
        <w:rPr>
          <w:sz w:val="28"/>
        </w:rPr>
        <w:t>М.М.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Пришвин</w:t>
      </w:r>
    </w:p>
    <w:p w:rsidR="007A46EE" w:rsidRDefault="009E1D98">
      <w:pPr>
        <w:pStyle w:val="a3"/>
        <w:spacing w:before="151"/>
      </w:pPr>
      <w:r>
        <w:t>«Выскоч</w:t>
      </w:r>
      <w:r>
        <w:t>ка»</w:t>
      </w:r>
      <w:r>
        <w:rPr>
          <w:spacing w:val="-2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(по</w:t>
      </w:r>
      <w:r>
        <w:rPr>
          <w:spacing w:val="-9"/>
        </w:rPr>
        <w:t xml:space="preserve"> </w:t>
      </w:r>
      <w:r>
        <w:rPr>
          <w:spacing w:val="-2"/>
        </w:rPr>
        <w:t>выбору).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before="153" w:line="355" w:lineRule="auto"/>
        <w:ind w:right="141" w:firstLine="710"/>
        <w:jc w:val="both"/>
        <w:rPr>
          <w:sz w:val="28"/>
        </w:rPr>
      </w:pPr>
      <w:r>
        <w:rPr>
          <w:sz w:val="28"/>
        </w:rPr>
        <w:t>Произведения о детях. Тематика произведений о детях, их жизни, играх и занятиях, взаимоотношениях с взрослыми и сверстниками (на примере произведений</w:t>
      </w:r>
      <w:r>
        <w:rPr>
          <w:spacing w:val="80"/>
          <w:sz w:val="28"/>
        </w:rPr>
        <w:t xml:space="preserve">  </w:t>
      </w:r>
      <w:r>
        <w:rPr>
          <w:sz w:val="28"/>
        </w:rPr>
        <w:t>не</w:t>
      </w:r>
      <w:r>
        <w:rPr>
          <w:spacing w:val="80"/>
          <w:sz w:val="28"/>
        </w:rPr>
        <w:t xml:space="preserve">  </w:t>
      </w:r>
      <w:r>
        <w:rPr>
          <w:sz w:val="28"/>
        </w:rPr>
        <w:t>менее</w:t>
      </w:r>
      <w:r>
        <w:rPr>
          <w:spacing w:val="80"/>
          <w:sz w:val="28"/>
        </w:rPr>
        <w:t xml:space="preserve">  </w:t>
      </w:r>
      <w:r>
        <w:rPr>
          <w:sz w:val="28"/>
        </w:rPr>
        <w:t>трёх</w:t>
      </w:r>
      <w:r>
        <w:rPr>
          <w:spacing w:val="80"/>
          <w:sz w:val="28"/>
        </w:rPr>
        <w:t xml:space="preserve">  </w:t>
      </w:r>
      <w:r>
        <w:rPr>
          <w:sz w:val="28"/>
        </w:rPr>
        <w:t>авторов):</w:t>
      </w:r>
      <w:r>
        <w:rPr>
          <w:spacing w:val="80"/>
          <w:sz w:val="28"/>
        </w:rPr>
        <w:t xml:space="preserve">  </w:t>
      </w:r>
      <w:r>
        <w:rPr>
          <w:sz w:val="28"/>
        </w:rPr>
        <w:t>А.П.</w:t>
      </w:r>
      <w:r>
        <w:rPr>
          <w:spacing w:val="80"/>
          <w:sz w:val="28"/>
        </w:rPr>
        <w:t xml:space="preserve">  </w:t>
      </w:r>
      <w:r>
        <w:rPr>
          <w:sz w:val="28"/>
        </w:rPr>
        <w:t>Чехова,</w:t>
      </w:r>
      <w:r>
        <w:rPr>
          <w:spacing w:val="80"/>
          <w:sz w:val="28"/>
        </w:rPr>
        <w:t xml:space="preserve">  </w:t>
      </w:r>
      <w:r>
        <w:rPr>
          <w:sz w:val="28"/>
        </w:rPr>
        <w:t>Б.С.</w:t>
      </w:r>
      <w:r>
        <w:rPr>
          <w:spacing w:val="80"/>
          <w:sz w:val="28"/>
        </w:rPr>
        <w:t xml:space="preserve">  </w:t>
      </w:r>
      <w:r>
        <w:rPr>
          <w:sz w:val="28"/>
        </w:rPr>
        <w:t>Житкова, Н.Г. Гарина-Михайловского, В.В. Крапивина и других. Словесный портрет героя</w:t>
      </w:r>
      <w:r>
        <w:rPr>
          <w:spacing w:val="40"/>
          <w:sz w:val="28"/>
        </w:rPr>
        <w:t xml:space="preserve"> </w:t>
      </w:r>
      <w:r>
        <w:rPr>
          <w:sz w:val="28"/>
        </w:rPr>
        <w:t>как его характеристика. Авторский способ выражения главной мысли. Основные события сюжета, отношение к ним героев.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before="3" w:line="350" w:lineRule="auto"/>
        <w:ind w:right="148" w:firstLine="710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для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чтения: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А.П.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Чехов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«Мальчики»,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Н.Г.</w:t>
      </w:r>
      <w:r>
        <w:rPr>
          <w:spacing w:val="80"/>
          <w:sz w:val="28"/>
        </w:rPr>
        <w:t xml:space="preserve"> </w:t>
      </w:r>
      <w:r>
        <w:rPr>
          <w:sz w:val="28"/>
        </w:rPr>
        <w:t>Гарин-Михайловский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«Детство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Тёмы»</w:t>
      </w:r>
      <w:r>
        <w:rPr>
          <w:spacing w:val="80"/>
          <w:sz w:val="28"/>
        </w:rPr>
        <w:t xml:space="preserve"> </w:t>
      </w:r>
      <w:r>
        <w:rPr>
          <w:sz w:val="28"/>
        </w:rPr>
        <w:t>(отдельные</w:t>
      </w:r>
      <w:r>
        <w:rPr>
          <w:spacing w:val="80"/>
          <w:sz w:val="28"/>
        </w:rPr>
        <w:t xml:space="preserve"> </w:t>
      </w:r>
      <w:r>
        <w:rPr>
          <w:sz w:val="28"/>
        </w:rPr>
        <w:t>главы),</w:t>
      </w:r>
      <w:r>
        <w:rPr>
          <w:spacing w:val="80"/>
          <w:sz w:val="28"/>
        </w:rPr>
        <w:t xml:space="preserve"> </w:t>
      </w:r>
      <w:r>
        <w:rPr>
          <w:sz w:val="28"/>
        </w:rPr>
        <w:t>М.М.</w:t>
      </w:r>
      <w:r>
        <w:rPr>
          <w:spacing w:val="80"/>
          <w:sz w:val="28"/>
        </w:rPr>
        <w:t xml:space="preserve"> </w:t>
      </w:r>
      <w:r>
        <w:rPr>
          <w:sz w:val="28"/>
        </w:rPr>
        <w:t>Зощенко</w:t>
      </w:r>
    </w:p>
    <w:p w:rsidR="007A46EE" w:rsidRDefault="009E1D98">
      <w:pPr>
        <w:pStyle w:val="a3"/>
        <w:spacing w:before="11" w:line="355" w:lineRule="auto"/>
        <w:ind w:right="146"/>
      </w:pPr>
      <w:r>
        <w:t>«О</w:t>
      </w:r>
      <w:r>
        <w:rPr>
          <w:spacing w:val="80"/>
          <w:w w:val="150"/>
        </w:rPr>
        <w:t xml:space="preserve"> </w:t>
      </w:r>
      <w:r>
        <w:t>Лёньке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Миньке»</w:t>
      </w:r>
      <w:r>
        <w:rPr>
          <w:spacing w:val="80"/>
          <w:w w:val="150"/>
        </w:rPr>
        <w:t xml:space="preserve"> </w:t>
      </w:r>
      <w:r>
        <w:t>(1–2</w:t>
      </w:r>
      <w:r>
        <w:rPr>
          <w:spacing w:val="80"/>
          <w:w w:val="150"/>
        </w:rPr>
        <w:t xml:space="preserve"> </w:t>
      </w:r>
      <w:r>
        <w:t>рассказа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цикла),</w:t>
      </w:r>
      <w:r>
        <w:rPr>
          <w:spacing w:val="80"/>
          <w:w w:val="150"/>
        </w:rPr>
        <w:t xml:space="preserve"> </w:t>
      </w:r>
      <w:r>
        <w:t>К.Г.</w:t>
      </w:r>
      <w:r>
        <w:rPr>
          <w:spacing w:val="80"/>
          <w:w w:val="150"/>
        </w:rPr>
        <w:t xml:space="preserve"> </w:t>
      </w:r>
      <w:r>
        <w:t>Паустовский</w:t>
      </w:r>
      <w:r>
        <w:rPr>
          <w:spacing w:val="80"/>
          <w:w w:val="150"/>
        </w:rPr>
        <w:t xml:space="preserve"> </w:t>
      </w:r>
      <w:r>
        <w:t>«Корзина с еловыми шишками» и другие.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line="355" w:lineRule="auto"/>
        <w:ind w:right="135" w:firstLine="710"/>
        <w:jc w:val="both"/>
        <w:rPr>
          <w:sz w:val="28"/>
        </w:rPr>
      </w:pPr>
      <w:r>
        <w:rPr>
          <w:sz w:val="28"/>
        </w:rPr>
        <w:t>Пьеса. Знакомство с новым жанром пьесой-сказкой. Пьеса – произведение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те</w:t>
      </w:r>
      <w:r>
        <w:rPr>
          <w:sz w:val="28"/>
        </w:rPr>
        <w:t>атрального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80"/>
          <w:sz w:val="28"/>
        </w:rPr>
        <w:t xml:space="preserve"> </w:t>
      </w:r>
      <w:r>
        <w:rPr>
          <w:sz w:val="28"/>
        </w:rPr>
        <w:t>(одна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80"/>
          <w:sz w:val="28"/>
        </w:rPr>
        <w:t xml:space="preserve"> </w:t>
      </w:r>
      <w:r>
        <w:rPr>
          <w:sz w:val="28"/>
        </w:rPr>
        <w:t>Пьеса как жанр драматического произведения.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line="355" w:lineRule="auto"/>
        <w:ind w:right="146" w:firstLine="710"/>
        <w:jc w:val="both"/>
        <w:rPr>
          <w:sz w:val="28"/>
        </w:rPr>
      </w:pPr>
      <w:r>
        <w:rPr>
          <w:sz w:val="28"/>
        </w:rPr>
        <w:t>Пьеса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сказка:</w:t>
      </w:r>
      <w:r>
        <w:rPr>
          <w:spacing w:val="-9"/>
          <w:sz w:val="28"/>
        </w:rPr>
        <w:t xml:space="preserve"> </w:t>
      </w:r>
      <w:r>
        <w:rPr>
          <w:sz w:val="28"/>
        </w:rPr>
        <w:t>драматическое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эпическое</w:t>
      </w:r>
      <w:r>
        <w:rPr>
          <w:spacing w:val="-2"/>
          <w:sz w:val="28"/>
        </w:rPr>
        <w:t xml:space="preserve"> </w:t>
      </w:r>
      <w:r>
        <w:rPr>
          <w:sz w:val="28"/>
        </w:rPr>
        <w:t>произведения. Авторские ремарки: назначение, содержание.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line="355" w:lineRule="auto"/>
        <w:ind w:right="141" w:firstLine="710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чтения:</w:t>
      </w:r>
      <w:r>
        <w:rPr>
          <w:spacing w:val="80"/>
          <w:sz w:val="28"/>
        </w:rPr>
        <w:t xml:space="preserve"> </w:t>
      </w:r>
      <w:r>
        <w:rPr>
          <w:sz w:val="28"/>
        </w:rPr>
        <w:t>С.Я.</w:t>
      </w:r>
      <w:r>
        <w:rPr>
          <w:spacing w:val="80"/>
          <w:sz w:val="28"/>
        </w:rPr>
        <w:t xml:space="preserve"> </w:t>
      </w:r>
      <w:r>
        <w:rPr>
          <w:sz w:val="28"/>
        </w:rPr>
        <w:t>Маршак</w:t>
      </w:r>
      <w:r>
        <w:rPr>
          <w:spacing w:val="80"/>
          <w:sz w:val="28"/>
        </w:rPr>
        <w:t xml:space="preserve"> </w:t>
      </w:r>
      <w:r>
        <w:rPr>
          <w:sz w:val="28"/>
        </w:rPr>
        <w:t>«Двенадцать</w:t>
      </w:r>
      <w:r>
        <w:rPr>
          <w:spacing w:val="80"/>
          <w:sz w:val="28"/>
        </w:rPr>
        <w:t xml:space="preserve"> </w:t>
      </w:r>
      <w:r>
        <w:rPr>
          <w:sz w:val="28"/>
        </w:rPr>
        <w:t>месяцев»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 другие.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7"/>
        </w:tabs>
        <w:ind w:left="2117" w:hanging="981"/>
        <w:jc w:val="both"/>
        <w:rPr>
          <w:sz w:val="28"/>
        </w:rPr>
      </w:pPr>
      <w:r>
        <w:rPr>
          <w:sz w:val="28"/>
        </w:rPr>
        <w:t>Юмористические</w:t>
      </w:r>
      <w:r>
        <w:rPr>
          <w:spacing w:val="75"/>
          <w:sz w:val="28"/>
        </w:rPr>
        <w:t xml:space="preserve">   </w:t>
      </w:r>
      <w:r>
        <w:rPr>
          <w:sz w:val="28"/>
        </w:rPr>
        <w:t>произведения.</w:t>
      </w:r>
      <w:r>
        <w:rPr>
          <w:spacing w:val="73"/>
          <w:sz w:val="28"/>
        </w:rPr>
        <w:t xml:space="preserve">   </w:t>
      </w:r>
      <w:r>
        <w:rPr>
          <w:sz w:val="28"/>
        </w:rPr>
        <w:t>Круг</w:t>
      </w:r>
      <w:r>
        <w:rPr>
          <w:spacing w:val="74"/>
          <w:sz w:val="28"/>
        </w:rPr>
        <w:t xml:space="preserve">   </w:t>
      </w:r>
      <w:r>
        <w:rPr>
          <w:sz w:val="28"/>
        </w:rPr>
        <w:t>чтения</w:t>
      </w:r>
      <w:r>
        <w:rPr>
          <w:spacing w:val="75"/>
          <w:sz w:val="28"/>
        </w:rPr>
        <w:t xml:space="preserve">   </w:t>
      </w:r>
      <w:r>
        <w:rPr>
          <w:sz w:val="28"/>
        </w:rPr>
        <w:t>(не</w:t>
      </w:r>
      <w:r>
        <w:rPr>
          <w:spacing w:val="73"/>
          <w:sz w:val="28"/>
        </w:rPr>
        <w:t xml:space="preserve">   </w:t>
      </w:r>
      <w:r>
        <w:rPr>
          <w:spacing w:val="-2"/>
          <w:sz w:val="28"/>
        </w:rPr>
        <w:t>менее</w:t>
      </w:r>
    </w:p>
    <w:p w:rsidR="007A46EE" w:rsidRDefault="007A46EE">
      <w:pPr>
        <w:pStyle w:val="a5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0"/>
      </w:pPr>
      <w:r>
        <w:t>двух произведений по выбору): юмористические произведения на примере</w:t>
      </w:r>
      <w:r>
        <w:rPr>
          <w:spacing w:val="40"/>
        </w:rPr>
        <w:t xml:space="preserve"> </w:t>
      </w:r>
      <w:r>
        <w:t>рассказов М.М. Зощенко, В.Ю. Драгунского, Н.Н. Носова, В.В. Голявкина. Герои юмористических произведений. С</w:t>
      </w:r>
      <w:r>
        <w:t>редства выразительности текста юмористического содержания: гипербола. Юмористические произведения в кино и театре.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line="355" w:lineRule="auto"/>
        <w:ind w:right="146" w:firstLine="710"/>
        <w:jc w:val="both"/>
        <w:rPr>
          <w:sz w:val="28"/>
        </w:rPr>
      </w:pPr>
      <w:r>
        <w:rPr>
          <w:sz w:val="28"/>
        </w:rPr>
        <w:t>Произведения для чтения: В.Ю. Драгунский «Денискины рассказы» (1–2 произведения по выбору), Н.Н. Носов «Витя Малеев в школе и дома» (отдельны</w:t>
      </w:r>
      <w:r>
        <w:rPr>
          <w:sz w:val="28"/>
        </w:rPr>
        <w:t>е главы) и другие.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line="355" w:lineRule="auto"/>
        <w:ind w:right="142" w:firstLine="710"/>
        <w:jc w:val="both"/>
        <w:rPr>
          <w:sz w:val="28"/>
        </w:rPr>
      </w:pPr>
      <w:r>
        <w:rPr>
          <w:sz w:val="28"/>
        </w:rPr>
        <w:t>Зарубежная литература. Расширение круга чтения произведений зарубежных писателей. Литературные сказки Ш. Перро, Х.-К. Андерсена, братьев Гримм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других</w:t>
      </w:r>
      <w:r>
        <w:rPr>
          <w:spacing w:val="40"/>
          <w:sz w:val="28"/>
        </w:rPr>
        <w:t xml:space="preserve">  </w:t>
      </w:r>
      <w:r>
        <w:rPr>
          <w:sz w:val="28"/>
        </w:rPr>
        <w:t>(по</w:t>
      </w:r>
      <w:r>
        <w:rPr>
          <w:spacing w:val="40"/>
          <w:sz w:val="28"/>
        </w:rPr>
        <w:t xml:space="preserve">  </w:t>
      </w:r>
      <w:r>
        <w:rPr>
          <w:sz w:val="28"/>
        </w:rPr>
        <w:t>выбору).</w:t>
      </w:r>
      <w:r>
        <w:rPr>
          <w:spacing w:val="40"/>
          <w:sz w:val="28"/>
        </w:rPr>
        <w:t xml:space="preserve">  </w:t>
      </w:r>
      <w:r>
        <w:rPr>
          <w:sz w:val="28"/>
        </w:rPr>
        <w:t>Приключенческая</w:t>
      </w:r>
      <w:r>
        <w:rPr>
          <w:spacing w:val="40"/>
          <w:sz w:val="28"/>
        </w:rPr>
        <w:t xml:space="preserve">  </w:t>
      </w:r>
      <w:r>
        <w:rPr>
          <w:sz w:val="28"/>
        </w:rPr>
        <w:t>литература:</w:t>
      </w:r>
      <w:r>
        <w:rPr>
          <w:spacing w:val="40"/>
          <w:sz w:val="28"/>
        </w:rPr>
        <w:t xml:space="preserve">  </w:t>
      </w:r>
      <w:r>
        <w:rPr>
          <w:sz w:val="28"/>
        </w:rPr>
        <w:t>произведения Д. Свифта, М. Твена.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9"/>
        </w:tabs>
        <w:ind w:left="2329" w:hanging="1193"/>
        <w:jc w:val="both"/>
        <w:rPr>
          <w:sz w:val="28"/>
        </w:rPr>
      </w:pPr>
      <w:r>
        <w:rPr>
          <w:sz w:val="28"/>
        </w:rPr>
        <w:t>Произведения</w:t>
      </w:r>
      <w:r>
        <w:rPr>
          <w:spacing w:val="55"/>
          <w:sz w:val="28"/>
        </w:rPr>
        <w:t xml:space="preserve">  </w:t>
      </w:r>
      <w:r>
        <w:rPr>
          <w:sz w:val="28"/>
        </w:rPr>
        <w:t>для</w:t>
      </w:r>
      <w:r>
        <w:rPr>
          <w:spacing w:val="55"/>
          <w:sz w:val="28"/>
        </w:rPr>
        <w:t xml:space="preserve">  </w:t>
      </w:r>
      <w:r>
        <w:rPr>
          <w:sz w:val="28"/>
        </w:rPr>
        <w:t>чтения:</w:t>
      </w:r>
      <w:r>
        <w:rPr>
          <w:spacing w:val="52"/>
          <w:sz w:val="28"/>
        </w:rPr>
        <w:t xml:space="preserve">  </w:t>
      </w:r>
      <w:r>
        <w:rPr>
          <w:sz w:val="28"/>
        </w:rPr>
        <w:t>Х.-К.</w:t>
      </w:r>
      <w:r>
        <w:rPr>
          <w:spacing w:val="58"/>
          <w:sz w:val="28"/>
        </w:rPr>
        <w:t xml:space="preserve">  </w:t>
      </w:r>
      <w:r>
        <w:rPr>
          <w:sz w:val="28"/>
        </w:rPr>
        <w:t>Андерсен</w:t>
      </w:r>
      <w:r>
        <w:rPr>
          <w:spacing w:val="55"/>
          <w:sz w:val="28"/>
        </w:rPr>
        <w:t xml:space="preserve">  </w:t>
      </w:r>
      <w:r>
        <w:rPr>
          <w:sz w:val="28"/>
        </w:rPr>
        <w:t>«Дикие</w:t>
      </w:r>
      <w:r>
        <w:rPr>
          <w:spacing w:val="55"/>
          <w:sz w:val="28"/>
        </w:rPr>
        <w:t xml:space="preserve">  </w:t>
      </w:r>
      <w:r>
        <w:rPr>
          <w:spacing w:val="-2"/>
          <w:sz w:val="28"/>
        </w:rPr>
        <w:t>лебеди»,</w:t>
      </w:r>
    </w:p>
    <w:p w:rsidR="007A46EE" w:rsidRDefault="009E1D98">
      <w:pPr>
        <w:pStyle w:val="a3"/>
        <w:spacing w:before="145" w:line="357" w:lineRule="auto"/>
        <w:ind w:right="146"/>
      </w:pPr>
      <w:r>
        <w:t>«Русалочка», Д. Свифт</w:t>
      </w:r>
      <w:r>
        <w:rPr>
          <w:spacing w:val="-8"/>
        </w:rPr>
        <w:t xml:space="preserve"> </w:t>
      </w:r>
      <w:r>
        <w:t>«Приключения Гулливера»</w:t>
      </w:r>
      <w:r>
        <w:rPr>
          <w:spacing w:val="-10"/>
        </w:rPr>
        <w:t xml:space="preserve"> </w:t>
      </w:r>
      <w:r>
        <w:t>(отдельные главы), М.</w:t>
      </w:r>
      <w:r>
        <w:rPr>
          <w:spacing w:val="-1"/>
        </w:rPr>
        <w:t xml:space="preserve"> </w:t>
      </w:r>
      <w:r>
        <w:t>Твен</w:t>
      </w:r>
      <w:r>
        <w:rPr>
          <w:spacing w:val="-1"/>
        </w:rPr>
        <w:t xml:space="preserve"> </w:t>
      </w:r>
      <w:r>
        <w:t>«Том Сойер» (отдельные главы) и другие (по выбору).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before="1" w:line="355" w:lineRule="auto"/>
        <w:ind w:right="137" w:firstLine="710"/>
        <w:jc w:val="both"/>
        <w:rPr>
          <w:sz w:val="28"/>
        </w:rPr>
      </w:pPr>
      <w:r>
        <w:rPr>
          <w:sz w:val="28"/>
        </w:rPr>
        <w:t>Библиографическая культура (работа с детской книгой и справочной литературой).</w:t>
      </w:r>
      <w:r>
        <w:rPr>
          <w:spacing w:val="40"/>
          <w:sz w:val="28"/>
        </w:rPr>
        <w:t xml:space="preserve"> </w:t>
      </w:r>
      <w:r>
        <w:rPr>
          <w:sz w:val="28"/>
        </w:rPr>
        <w:t>Польза</w:t>
      </w:r>
      <w:r>
        <w:rPr>
          <w:spacing w:val="40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книги:</w:t>
      </w:r>
      <w:r>
        <w:rPr>
          <w:spacing w:val="40"/>
          <w:sz w:val="28"/>
        </w:rPr>
        <w:t xml:space="preserve"> </w:t>
      </w:r>
      <w:r>
        <w:rPr>
          <w:sz w:val="28"/>
        </w:rPr>
        <w:t>книга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друг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учитель.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40"/>
          <w:sz w:val="28"/>
        </w:rPr>
        <w:t xml:space="preserve"> </w:t>
      </w:r>
      <w:r>
        <w:rPr>
          <w:sz w:val="28"/>
        </w:rPr>
        <w:t>читателя и способы выбора книги (тематический, систематический каталог). Виды информации в книге: научная, художественная,</w:t>
      </w:r>
      <w:r>
        <w:rPr>
          <w:sz w:val="28"/>
        </w:rPr>
        <w:t xml:space="preserve"> справочно-иллюстративный материал.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line="355" w:lineRule="auto"/>
        <w:ind w:right="138" w:firstLine="710"/>
        <w:jc w:val="both"/>
        <w:rPr>
          <w:sz w:val="28"/>
        </w:rPr>
      </w:pPr>
      <w:r>
        <w:rPr>
          <w:sz w:val="28"/>
        </w:rPr>
        <w:t>Изучение литературного чтения в 4 классе способствует освое</w:t>
      </w:r>
      <w:r>
        <w:rPr>
          <w:sz w:val="28"/>
        </w:rPr>
        <w:t>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line="355" w:lineRule="auto"/>
        <w:ind w:right="143" w:firstLine="710"/>
        <w:jc w:val="both"/>
        <w:rPr>
          <w:sz w:val="28"/>
        </w:rPr>
      </w:pPr>
      <w:r>
        <w:rPr>
          <w:sz w:val="28"/>
        </w:rPr>
        <w:t>Базовые логические и исследовательские действия ка</w:t>
      </w:r>
      <w:r>
        <w:rPr>
          <w:sz w:val="28"/>
        </w:rPr>
        <w:t xml:space="preserve">к часть познавательных универсальных учебных действий способствуют формированию </w:t>
      </w:r>
      <w:r>
        <w:rPr>
          <w:spacing w:val="-2"/>
          <w:sz w:val="28"/>
        </w:rPr>
        <w:t>умений:</w:t>
      </w:r>
    </w:p>
    <w:p w:rsidR="007A46EE" w:rsidRDefault="009E1D98">
      <w:pPr>
        <w:pStyle w:val="a3"/>
        <w:spacing w:line="355" w:lineRule="auto"/>
        <w:ind w:right="154" w:firstLine="710"/>
      </w:pPr>
      <w:r>
        <w:t>читать вслух целыми словами без пропусков и перестановок букв и слогов доступные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восприятию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небольшие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объёму</w:t>
      </w:r>
      <w:r>
        <w:rPr>
          <w:spacing w:val="38"/>
        </w:rPr>
        <w:t xml:space="preserve"> </w:t>
      </w:r>
      <w:r>
        <w:t>прозаические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стихотворные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rPr>
          <w:spacing w:val="-2"/>
        </w:rPr>
        <w:t>прои</w:t>
      </w:r>
      <w:r>
        <w:rPr>
          <w:spacing w:val="-2"/>
        </w:rPr>
        <w:t>зведения</w:t>
      </w:r>
      <w:r>
        <w:rPr>
          <w:spacing w:val="-6"/>
        </w:rPr>
        <w:t xml:space="preserve"> </w:t>
      </w:r>
      <w:r>
        <w:rPr>
          <w:spacing w:val="-2"/>
        </w:rPr>
        <w:t>(без</w:t>
      </w:r>
      <w:r>
        <w:rPr>
          <w:spacing w:val="-6"/>
        </w:rPr>
        <w:t xml:space="preserve"> </w:t>
      </w:r>
      <w:r>
        <w:rPr>
          <w:spacing w:val="-2"/>
        </w:rPr>
        <w:t>отметочного</w:t>
      </w:r>
      <w:r>
        <w:rPr>
          <w:spacing w:val="-6"/>
        </w:rPr>
        <w:t xml:space="preserve"> </w:t>
      </w:r>
      <w:r>
        <w:rPr>
          <w:spacing w:val="-2"/>
        </w:rPr>
        <w:t>оценивания);</w:t>
      </w:r>
    </w:p>
    <w:p w:rsidR="007A46EE" w:rsidRDefault="009E1D98">
      <w:pPr>
        <w:pStyle w:val="a3"/>
        <w:spacing w:before="153" w:line="355" w:lineRule="auto"/>
        <w:ind w:right="156" w:firstLine="710"/>
      </w:pPr>
      <w:r>
        <w:t>читать</w:t>
      </w:r>
      <w:r>
        <w:rPr>
          <w:spacing w:val="40"/>
        </w:rPr>
        <w:t xml:space="preserve"> </w:t>
      </w:r>
      <w:r>
        <w:t>про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(молча),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своё</w:t>
      </w:r>
      <w:r>
        <w:rPr>
          <w:spacing w:val="40"/>
        </w:rPr>
        <w:t xml:space="preserve"> </w:t>
      </w:r>
      <w:r>
        <w:t>чтение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точки</w:t>
      </w:r>
      <w:r>
        <w:rPr>
          <w:spacing w:val="40"/>
        </w:rPr>
        <w:t xml:space="preserve"> </w:t>
      </w:r>
      <w:r>
        <w:t>зрения</w:t>
      </w:r>
      <w:r>
        <w:rPr>
          <w:spacing w:val="40"/>
        </w:rPr>
        <w:t xml:space="preserve"> </w:t>
      </w:r>
      <w:r>
        <w:t>понимания</w:t>
      </w:r>
      <w:r>
        <w:rPr>
          <w:spacing w:val="40"/>
        </w:rPr>
        <w:t xml:space="preserve"> </w:t>
      </w:r>
      <w:r>
        <w:t>и запоминания текста;</w:t>
      </w:r>
    </w:p>
    <w:p w:rsidR="007A46EE" w:rsidRDefault="009E1D98">
      <w:pPr>
        <w:pStyle w:val="a3"/>
        <w:spacing w:line="355" w:lineRule="auto"/>
        <w:ind w:right="152" w:firstLine="710"/>
      </w:pPr>
      <w: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7A46EE" w:rsidRDefault="009E1D98">
      <w:pPr>
        <w:pStyle w:val="a3"/>
        <w:ind w:left="1136"/>
      </w:pPr>
      <w:r>
        <w:t>характеризовать</w:t>
      </w:r>
      <w:r>
        <w:rPr>
          <w:spacing w:val="-17"/>
        </w:rPr>
        <w:t xml:space="preserve"> </w:t>
      </w:r>
      <w:r>
        <w:t>героя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давать</w:t>
      </w:r>
      <w:r>
        <w:rPr>
          <w:spacing w:val="-12"/>
        </w:rPr>
        <w:t xml:space="preserve"> </w:t>
      </w:r>
      <w:r>
        <w:t>оценку</w:t>
      </w:r>
      <w:r>
        <w:rPr>
          <w:spacing w:val="-17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rPr>
          <w:spacing w:val="-2"/>
        </w:rPr>
        <w:t>п</w:t>
      </w:r>
      <w:r>
        <w:rPr>
          <w:spacing w:val="-2"/>
        </w:rPr>
        <w:t>оступкам;</w:t>
      </w:r>
    </w:p>
    <w:p w:rsidR="007A46EE" w:rsidRDefault="009E1D98">
      <w:pPr>
        <w:pStyle w:val="a3"/>
        <w:spacing w:before="153" w:line="355" w:lineRule="auto"/>
        <w:ind w:right="138" w:firstLine="710"/>
      </w:pPr>
      <w:r>
        <w:t>сравнивать героев одного произведения по предложенным критериям, самостоятельно</w:t>
      </w:r>
      <w:r>
        <w:rPr>
          <w:spacing w:val="80"/>
        </w:rPr>
        <w:t xml:space="preserve">  </w:t>
      </w:r>
      <w:r>
        <w:t>выбирать</w:t>
      </w:r>
      <w:r>
        <w:rPr>
          <w:spacing w:val="80"/>
        </w:rPr>
        <w:t xml:space="preserve">  </w:t>
      </w:r>
      <w:r>
        <w:t>критерий</w:t>
      </w:r>
      <w:r>
        <w:rPr>
          <w:spacing w:val="80"/>
        </w:rPr>
        <w:t xml:space="preserve">  </w:t>
      </w:r>
      <w:r>
        <w:t>сопоставления</w:t>
      </w:r>
      <w:r>
        <w:rPr>
          <w:spacing w:val="80"/>
        </w:rPr>
        <w:t xml:space="preserve">  </w:t>
      </w:r>
      <w:r>
        <w:t>героев,</w:t>
      </w:r>
      <w:r>
        <w:rPr>
          <w:spacing w:val="80"/>
        </w:rPr>
        <w:t xml:space="preserve">  </w:t>
      </w:r>
      <w:r>
        <w:t>их</w:t>
      </w:r>
      <w:r>
        <w:rPr>
          <w:spacing w:val="80"/>
        </w:rPr>
        <w:t xml:space="preserve">  </w:t>
      </w:r>
      <w:r>
        <w:t>поступков (по контрасту или аналогии);</w:t>
      </w:r>
    </w:p>
    <w:p w:rsidR="007A46EE" w:rsidRDefault="009E1D98">
      <w:pPr>
        <w:pStyle w:val="a3"/>
        <w:spacing w:line="357" w:lineRule="auto"/>
        <w:ind w:right="143" w:firstLine="710"/>
      </w:pPr>
      <w:r>
        <w:t>составлять</w:t>
      </w:r>
      <w:r>
        <w:rPr>
          <w:spacing w:val="80"/>
        </w:rPr>
        <w:t xml:space="preserve"> </w:t>
      </w:r>
      <w:r>
        <w:t>план</w:t>
      </w:r>
      <w:r>
        <w:rPr>
          <w:spacing w:val="80"/>
        </w:rPr>
        <w:t xml:space="preserve"> </w:t>
      </w:r>
      <w:r>
        <w:t>(вопросный,</w:t>
      </w:r>
      <w:r>
        <w:rPr>
          <w:spacing w:val="80"/>
        </w:rPr>
        <w:t xml:space="preserve"> </w:t>
      </w:r>
      <w:r>
        <w:t>номинативный,</w:t>
      </w:r>
      <w:r>
        <w:rPr>
          <w:spacing w:val="80"/>
        </w:rPr>
        <w:t xml:space="preserve"> </w:t>
      </w:r>
      <w:r>
        <w:t>цитатный)</w:t>
      </w:r>
      <w:r>
        <w:rPr>
          <w:spacing w:val="80"/>
        </w:rPr>
        <w:t xml:space="preserve"> </w:t>
      </w:r>
      <w:r>
        <w:t>текста,</w:t>
      </w:r>
      <w:r>
        <w:rPr>
          <w:spacing w:val="80"/>
        </w:rPr>
        <w:t xml:space="preserve"> </w:t>
      </w:r>
      <w:r>
        <w:t>дополнять и восста</w:t>
      </w:r>
      <w:r>
        <w:t>навливать нарушенную последовательность;</w:t>
      </w:r>
    </w:p>
    <w:p w:rsidR="007A46EE" w:rsidRDefault="009E1D98">
      <w:pPr>
        <w:pStyle w:val="a3"/>
        <w:spacing w:line="355" w:lineRule="auto"/>
        <w:ind w:right="150" w:firstLine="710"/>
      </w:pPr>
      <w:r>
        <w:t xml:space="preserve"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</w:t>
      </w:r>
      <w:r>
        <w:t>(ритм, рифма, строфа).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line="355" w:lineRule="auto"/>
        <w:ind w:right="146" w:firstLine="710"/>
        <w:jc w:val="both"/>
        <w:rPr>
          <w:sz w:val="28"/>
        </w:rPr>
      </w:pPr>
      <w:r>
        <w:rPr>
          <w:sz w:val="28"/>
        </w:rPr>
        <w:t>Работа с информацией как часть познавательных универсальных учебных действий способствуют формированию умений:</w:t>
      </w:r>
    </w:p>
    <w:p w:rsidR="007A46EE" w:rsidRDefault="009E1D98">
      <w:pPr>
        <w:pStyle w:val="a3"/>
        <w:tabs>
          <w:tab w:val="left" w:pos="2970"/>
          <w:tab w:val="left" w:pos="4665"/>
          <w:tab w:val="left" w:pos="6489"/>
          <w:tab w:val="left" w:pos="7152"/>
          <w:tab w:val="left" w:pos="8660"/>
        </w:tabs>
        <w:spacing w:line="355" w:lineRule="auto"/>
        <w:ind w:right="169" w:firstLine="710"/>
        <w:jc w:val="left"/>
      </w:pPr>
      <w:r>
        <w:rPr>
          <w:spacing w:val="-2"/>
        </w:rPr>
        <w:t>использовать</w:t>
      </w:r>
      <w:r>
        <w:tab/>
      </w:r>
      <w:r>
        <w:rPr>
          <w:spacing w:val="-2"/>
        </w:rPr>
        <w:t>справочную</w:t>
      </w:r>
      <w:r>
        <w:tab/>
      </w:r>
      <w:r>
        <w:rPr>
          <w:spacing w:val="-2"/>
        </w:rPr>
        <w:t>информацию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получения</w:t>
      </w:r>
      <w:r>
        <w:tab/>
      </w:r>
      <w:r>
        <w:rPr>
          <w:spacing w:val="-2"/>
        </w:rPr>
        <w:t xml:space="preserve">дополнительной </w:t>
      </w:r>
      <w:r>
        <w:t>информации в соответствии с учебной задачей;</w:t>
      </w:r>
    </w:p>
    <w:p w:rsidR="007A46EE" w:rsidRDefault="009E1D98">
      <w:pPr>
        <w:pStyle w:val="a3"/>
        <w:spacing w:line="355" w:lineRule="auto"/>
        <w:ind w:firstLine="710"/>
        <w:jc w:val="left"/>
      </w:pPr>
      <w:r>
        <w:t>характеризова</w:t>
      </w:r>
      <w:r>
        <w:t>ть</w:t>
      </w:r>
      <w:r>
        <w:rPr>
          <w:spacing w:val="40"/>
        </w:rPr>
        <w:t xml:space="preserve"> </w:t>
      </w:r>
      <w:r>
        <w:t>книгу по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элементам</w:t>
      </w:r>
      <w:r>
        <w:rPr>
          <w:spacing w:val="40"/>
        </w:rPr>
        <w:t xml:space="preserve"> </w:t>
      </w:r>
      <w:r>
        <w:t>(обложка,</w:t>
      </w:r>
      <w:r>
        <w:rPr>
          <w:spacing w:val="40"/>
        </w:rPr>
        <w:t xml:space="preserve"> </w:t>
      </w:r>
      <w:r>
        <w:t>оглавление,</w:t>
      </w:r>
      <w:r>
        <w:rPr>
          <w:spacing w:val="40"/>
        </w:rPr>
        <w:t xml:space="preserve"> </w:t>
      </w:r>
      <w:r>
        <w:t>аннотация,</w:t>
      </w:r>
      <w:r>
        <w:rPr>
          <w:spacing w:val="40"/>
        </w:rPr>
        <w:t xml:space="preserve"> </w:t>
      </w:r>
      <w:r>
        <w:t>предисловие, иллюстрации, примечания и другие);</w:t>
      </w:r>
    </w:p>
    <w:p w:rsidR="007A46EE" w:rsidRDefault="009E1D98">
      <w:pPr>
        <w:pStyle w:val="a3"/>
        <w:spacing w:line="357" w:lineRule="auto"/>
        <w:ind w:firstLine="710"/>
        <w:jc w:val="left"/>
      </w:pPr>
      <w:r>
        <w:t>выбирать</w:t>
      </w:r>
      <w:r>
        <w:rPr>
          <w:spacing w:val="34"/>
        </w:rPr>
        <w:t xml:space="preserve"> </w:t>
      </w:r>
      <w:r>
        <w:t>книгу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библиотеке</w:t>
      </w:r>
      <w:r>
        <w:rPr>
          <w:spacing w:val="37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учебной</w:t>
      </w:r>
      <w:r>
        <w:rPr>
          <w:spacing w:val="35"/>
        </w:rPr>
        <w:t xml:space="preserve"> </w:t>
      </w:r>
      <w:r>
        <w:t>задачей;</w:t>
      </w:r>
      <w:r>
        <w:rPr>
          <w:spacing w:val="36"/>
        </w:rPr>
        <w:t xml:space="preserve"> </w:t>
      </w:r>
      <w:r>
        <w:t xml:space="preserve">составлять </w:t>
      </w:r>
      <w:r>
        <w:rPr>
          <w:spacing w:val="-2"/>
        </w:rPr>
        <w:t>аннотацию.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line="355" w:lineRule="auto"/>
        <w:ind w:right="188" w:firstLine="710"/>
        <w:rPr>
          <w:sz w:val="28"/>
        </w:rPr>
      </w:pPr>
      <w:r>
        <w:rPr>
          <w:sz w:val="28"/>
        </w:rPr>
        <w:t>Коммуникативные</w:t>
      </w:r>
      <w:r>
        <w:rPr>
          <w:spacing w:val="33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33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2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28"/>
          <w:sz w:val="28"/>
        </w:rPr>
        <w:t xml:space="preserve"> </w:t>
      </w:r>
      <w:r>
        <w:rPr>
          <w:sz w:val="28"/>
        </w:rPr>
        <w:t>способствуют формированию умений:</w:t>
      </w:r>
    </w:p>
    <w:p w:rsidR="007A46EE" w:rsidRDefault="009E1D98">
      <w:pPr>
        <w:pStyle w:val="a3"/>
        <w:spacing w:line="357" w:lineRule="auto"/>
        <w:ind w:firstLine="710"/>
        <w:jc w:val="left"/>
      </w:pPr>
      <w:r>
        <w:t>соблюдать правила речевого</w:t>
      </w:r>
      <w:r>
        <w:rPr>
          <w:spacing w:val="33"/>
        </w:rPr>
        <w:t xml:space="preserve"> </w:t>
      </w:r>
      <w:r>
        <w:t>этикета в учебном диалоге,</w:t>
      </w:r>
      <w:r>
        <w:rPr>
          <w:spacing w:val="31"/>
        </w:rPr>
        <w:t xml:space="preserve"> </w:t>
      </w:r>
      <w:r>
        <w:t>отвечать и задавать вопросы к учебным и художественным текстам;</w:t>
      </w:r>
    </w:p>
    <w:p w:rsidR="007A46EE" w:rsidRDefault="009E1D98">
      <w:pPr>
        <w:pStyle w:val="a3"/>
        <w:ind w:left="1136"/>
        <w:jc w:val="left"/>
      </w:pPr>
      <w:r>
        <w:t>пересказывать</w:t>
      </w:r>
      <w:r>
        <w:rPr>
          <w:spacing w:val="-18"/>
        </w:rPr>
        <w:t xml:space="preserve"> </w:t>
      </w:r>
      <w:r>
        <w:t>текст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соответствии</w:t>
      </w:r>
      <w:r>
        <w:rPr>
          <w:spacing w:val="-1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учебной</w:t>
      </w:r>
      <w:r>
        <w:rPr>
          <w:spacing w:val="-17"/>
        </w:rPr>
        <w:t xml:space="preserve"> </w:t>
      </w:r>
      <w:r>
        <w:rPr>
          <w:spacing w:val="-2"/>
        </w:rPr>
        <w:t>задачей;</w:t>
      </w:r>
    </w:p>
    <w:p w:rsidR="007A46EE" w:rsidRDefault="009E1D98">
      <w:pPr>
        <w:pStyle w:val="a3"/>
        <w:tabs>
          <w:tab w:val="left" w:pos="2989"/>
          <w:tab w:val="left" w:pos="3411"/>
          <w:tab w:val="left" w:pos="4771"/>
          <w:tab w:val="left" w:pos="5990"/>
          <w:tab w:val="left" w:pos="7728"/>
          <w:tab w:val="left" w:pos="8151"/>
          <w:tab w:val="left" w:pos="9568"/>
        </w:tabs>
        <w:spacing w:before="128"/>
        <w:ind w:left="1136"/>
        <w:jc w:val="left"/>
      </w:pPr>
      <w:r>
        <w:rPr>
          <w:spacing w:val="-2"/>
        </w:rPr>
        <w:t>рассказывать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тематике</w:t>
      </w:r>
      <w:r>
        <w:tab/>
      </w:r>
      <w:r>
        <w:rPr>
          <w:spacing w:val="-2"/>
        </w:rPr>
        <w:t>детской</w:t>
      </w:r>
      <w:r>
        <w:tab/>
      </w:r>
      <w:r>
        <w:rPr>
          <w:spacing w:val="-2"/>
        </w:rPr>
        <w:t>литературы,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люби</w:t>
      </w:r>
      <w:r>
        <w:rPr>
          <w:spacing w:val="-2"/>
        </w:rPr>
        <w:t>мом</w:t>
      </w:r>
      <w:r>
        <w:tab/>
      </w:r>
      <w:r>
        <w:rPr>
          <w:spacing w:val="-2"/>
        </w:rPr>
        <w:t>писателе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jc w:val="left"/>
      </w:pP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rPr>
          <w:spacing w:val="-2"/>
        </w:rPr>
        <w:t>произведениях;</w:t>
      </w:r>
    </w:p>
    <w:p w:rsidR="007A46EE" w:rsidRDefault="009E1D98">
      <w:pPr>
        <w:pStyle w:val="a3"/>
        <w:spacing w:before="153"/>
        <w:ind w:left="1136"/>
        <w:jc w:val="left"/>
      </w:pPr>
      <w:r>
        <w:t>оценивать</w:t>
      </w:r>
      <w:r>
        <w:rPr>
          <w:spacing w:val="-15"/>
        </w:rPr>
        <w:t xml:space="preserve"> </w:t>
      </w:r>
      <w:r>
        <w:t>мнение</w:t>
      </w:r>
      <w:r>
        <w:rPr>
          <w:spacing w:val="-8"/>
        </w:rPr>
        <w:t xml:space="preserve"> </w:t>
      </w:r>
      <w:r>
        <w:t>авторов</w:t>
      </w:r>
      <w:r>
        <w:rPr>
          <w:spacing w:val="-10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героях</w:t>
      </w:r>
      <w:r>
        <w:rPr>
          <w:spacing w:val="-1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своё</w:t>
      </w:r>
      <w:r>
        <w:rPr>
          <w:spacing w:val="-7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rPr>
          <w:spacing w:val="-4"/>
        </w:rPr>
        <w:t>ним;</w:t>
      </w:r>
    </w:p>
    <w:p w:rsidR="007A46EE" w:rsidRDefault="009E1D98">
      <w:pPr>
        <w:pStyle w:val="a3"/>
        <w:tabs>
          <w:tab w:val="left" w:pos="3032"/>
          <w:tab w:val="left" w:pos="4487"/>
          <w:tab w:val="left" w:pos="6518"/>
          <w:tab w:val="left" w:pos="7268"/>
          <w:tab w:val="left" w:pos="9001"/>
        </w:tabs>
        <w:spacing w:before="154" w:line="355" w:lineRule="auto"/>
        <w:ind w:right="164" w:firstLine="710"/>
        <w:jc w:val="left"/>
      </w:pPr>
      <w:r>
        <w:rPr>
          <w:spacing w:val="-2"/>
        </w:rPr>
        <w:t>использовать</w:t>
      </w:r>
      <w:r>
        <w:tab/>
      </w:r>
      <w:r>
        <w:rPr>
          <w:spacing w:val="-2"/>
        </w:rPr>
        <w:t>элементы</w:t>
      </w:r>
      <w:r>
        <w:tab/>
      </w:r>
      <w:r>
        <w:rPr>
          <w:spacing w:val="-2"/>
        </w:rPr>
        <w:t>импровизации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исполнении</w:t>
      </w:r>
      <w:r>
        <w:tab/>
      </w:r>
      <w:r>
        <w:rPr>
          <w:spacing w:val="-2"/>
        </w:rPr>
        <w:t>фольклорных произведений;</w:t>
      </w:r>
    </w:p>
    <w:p w:rsidR="007A46EE" w:rsidRDefault="009E1D98">
      <w:pPr>
        <w:pStyle w:val="a3"/>
        <w:spacing w:before="2" w:line="355" w:lineRule="auto"/>
        <w:ind w:right="275" w:firstLine="710"/>
        <w:jc w:val="left"/>
      </w:pPr>
      <w:r>
        <w:t>сочинять</w:t>
      </w:r>
      <w:r>
        <w:rPr>
          <w:spacing w:val="29"/>
        </w:rPr>
        <w:t xml:space="preserve"> </w:t>
      </w:r>
      <w:r>
        <w:t>небольшие</w:t>
      </w:r>
      <w:r>
        <w:rPr>
          <w:spacing w:val="36"/>
        </w:rPr>
        <w:t xml:space="preserve"> </w:t>
      </w:r>
      <w:r>
        <w:t>тексты</w:t>
      </w:r>
      <w:r>
        <w:rPr>
          <w:spacing w:val="35"/>
        </w:rPr>
        <w:t xml:space="preserve"> </w:t>
      </w:r>
      <w:r>
        <w:t>повествовательного</w:t>
      </w:r>
      <w:r>
        <w:rPr>
          <w:spacing w:val="31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описательного</w:t>
      </w:r>
      <w:r>
        <w:rPr>
          <w:spacing w:val="36"/>
        </w:rPr>
        <w:t xml:space="preserve"> </w:t>
      </w:r>
      <w:r>
        <w:t>характера по наблюдениям, на заданную тему.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  <w:tab w:val="left" w:pos="4261"/>
          <w:tab w:val="left" w:pos="6341"/>
          <w:tab w:val="left" w:pos="7623"/>
          <w:tab w:val="left" w:pos="8962"/>
        </w:tabs>
        <w:spacing w:line="355" w:lineRule="auto"/>
        <w:ind w:right="164" w:firstLine="710"/>
        <w:rPr>
          <w:sz w:val="28"/>
        </w:rPr>
      </w:pPr>
      <w:r>
        <w:rPr>
          <w:spacing w:val="-2"/>
          <w:sz w:val="28"/>
        </w:rPr>
        <w:t>Регулятивные</w:t>
      </w:r>
      <w:r>
        <w:rPr>
          <w:sz w:val="28"/>
        </w:rPr>
        <w:tab/>
      </w:r>
      <w:r>
        <w:rPr>
          <w:spacing w:val="-2"/>
          <w:sz w:val="28"/>
        </w:rPr>
        <w:t>универсальные</w:t>
      </w:r>
      <w:r>
        <w:rPr>
          <w:sz w:val="28"/>
        </w:rPr>
        <w:tab/>
      </w:r>
      <w:r>
        <w:rPr>
          <w:spacing w:val="-2"/>
          <w:sz w:val="28"/>
        </w:rPr>
        <w:t>учебные</w:t>
      </w:r>
      <w:r>
        <w:rPr>
          <w:sz w:val="28"/>
        </w:rPr>
        <w:tab/>
      </w:r>
      <w:r>
        <w:rPr>
          <w:spacing w:val="-2"/>
          <w:sz w:val="28"/>
        </w:rPr>
        <w:t>действия</w:t>
      </w:r>
      <w:r>
        <w:rPr>
          <w:sz w:val="28"/>
        </w:rPr>
        <w:tab/>
      </w:r>
      <w:r>
        <w:rPr>
          <w:spacing w:val="-4"/>
          <w:sz w:val="28"/>
        </w:rPr>
        <w:t xml:space="preserve">способствуют </w:t>
      </w:r>
      <w:r>
        <w:rPr>
          <w:sz w:val="28"/>
        </w:rPr>
        <w:t>формированию умений:</w:t>
      </w:r>
    </w:p>
    <w:p w:rsidR="007A46EE" w:rsidRDefault="009E1D98">
      <w:pPr>
        <w:pStyle w:val="a3"/>
        <w:spacing w:line="355" w:lineRule="auto"/>
        <w:ind w:right="154" w:firstLine="710"/>
      </w:pPr>
      <w:r>
        <w:t>понимать значения чтения для самообразования и саморазвития; самостоятельно организовывать читательскую деятельность во время досуга;</w:t>
      </w:r>
    </w:p>
    <w:p w:rsidR="007A46EE" w:rsidRDefault="009E1D98">
      <w:pPr>
        <w:pStyle w:val="a3"/>
        <w:spacing w:before="3"/>
        <w:ind w:left="1136"/>
      </w:pPr>
      <w:r>
        <w:t>определять</w:t>
      </w:r>
      <w:r>
        <w:rPr>
          <w:spacing w:val="-18"/>
        </w:rPr>
        <w:t xml:space="preserve"> </w:t>
      </w:r>
      <w:r>
        <w:t>цель</w:t>
      </w:r>
      <w:r>
        <w:rPr>
          <w:spacing w:val="-15"/>
        </w:rPr>
        <w:t xml:space="preserve"> </w:t>
      </w:r>
      <w:r>
        <w:t>выразительного</w:t>
      </w:r>
      <w:r>
        <w:rPr>
          <w:spacing w:val="-10"/>
        </w:rPr>
        <w:t xml:space="preserve"> </w:t>
      </w:r>
      <w:r>
        <w:t>исполнения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работы</w:t>
      </w:r>
      <w:r>
        <w:rPr>
          <w:spacing w:val="-1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2"/>
        </w:rPr>
        <w:t>текстом;</w:t>
      </w:r>
    </w:p>
    <w:p w:rsidR="007A46EE" w:rsidRDefault="009E1D98">
      <w:pPr>
        <w:pStyle w:val="a3"/>
        <w:spacing w:before="148" w:line="355" w:lineRule="auto"/>
        <w:ind w:right="145" w:firstLine="710"/>
      </w:pPr>
      <w:r>
        <w:t>оценивать выступление (своё и других</w:t>
      </w:r>
      <w:r>
        <w:rPr>
          <w:spacing w:val="-4"/>
        </w:rPr>
        <w:t xml:space="preserve"> </w:t>
      </w:r>
      <w:r>
        <w:t>обучающихся) с точки зрения передачи настроения, особенностей произведения и героев;</w:t>
      </w:r>
    </w:p>
    <w:p w:rsidR="007A46EE" w:rsidRDefault="009E1D98">
      <w:pPr>
        <w:pStyle w:val="a3"/>
        <w:spacing w:line="355" w:lineRule="auto"/>
        <w:ind w:right="139" w:firstLine="710"/>
      </w:pPr>
      <w:r>
        <w:t>осуществлять контроль процесса и результата деятельности, устанавливать причины</w:t>
      </w:r>
      <w:r>
        <w:rPr>
          <w:spacing w:val="80"/>
        </w:rPr>
        <w:t xml:space="preserve"> </w:t>
      </w:r>
      <w:r>
        <w:t>возникших</w:t>
      </w:r>
      <w:r>
        <w:rPr>
          <w:spacing w:val="80"/>
        </w:rPr>
        <w:t xml:space="preserve"> </w:t>
      </w:r>
      <w:r>
        <w:t>ошибок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трудностей,</w:t>
      </w:r>
      <w:r>
        <w:rPr>
          <w:spacing w:val="80"/>
        </w:rPr>
        <w:t xml:space="preserve"> </w:t>
      </w:r>
      <w:r>
        <w:t>проявлять</w:t>
      </w:r>
      <w:r>
        <w:rPr>
          <w:spacing w:val="80"/>
        </w:rPr>
        <w:t xml:space="preserve"> </w:t>
      </w:r>
      <w:r>
        <w:t>способность</w:t>
      </w:r>
      <w:r>
        <w:rPr>
          <w:spacing w:val="80"/>
        </w:rPr>
        <w:t xml:space="preserve"> </w:t>
      </w:r>
      <w:r>
        <w:t>предвидеть их в предстоящей работе.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9"/>
        </w:tabs>
        <w:spacing w:line="357" w:lineRule="auto"/>
        <w:ind w:left="1136" w:right="150" w:firstLine="0"/>
        <w:jc w:val="both"/>
        <w:rPr>
          <w:sz w:val="28"/>
        </w:rPr>
      </w:pPr>
      <w:r>
        <w:rPr>
          <w:sz w:val="28"/>
        </w:rPr>
        <w:t>Совместная деятельность способствует формированию умений: участвовать</w:t>
      </w:r>
      <w:r>
        <w:rPr>
          <w:spacing w:val="70"/>
          <w:w w:val="150"/>
          <w:sz w:val="28"/>
        </w:rPr>
        <w:t xml:space="preserve">   </w:t>
      </w:r>
      <w:r>
        <w:rPr>
          <w:sz w:val="28"/>
        </w:rPr>
        <w:t>в</w:t>
      </w:r>
      <w:r>
        <w:rPr>
          <w:spacing w:val="68"/>
          <w:w w:val="150"/>
          <w:sz w:val="28"/>
        </w:rPr>
        <w:t xml:space="preserve">   </w:t>
      </w:r>
      <w:r>
        <w:rPr>
          <w:sz w:val="28"/>
        </w:rPr>
        <w:t>театрализов</w:t>
      </w:r>
      <w:r>
        <w:rPr>
          <w:sz w:val="28"/>
        </w:rPr>
        <w:t>анной</w:t>
      </w:r>
      <w:r>
        <w:rPr>
          <w:spacing w:val="69"/>
          <w:w w:val="150"/>
          <w:sz w:val="28"/>
        </w:rPr>
        <w:t xml:space="preserve">   </w:t>
      </w:r>
      <w:r>
        <w:rPr>
          <w:sz w:val="28"/>
        </w:rPr>
        <w:t>деятельности:</w:t>
      </w:r>
      <w:r>
        <w:rPr>
          <w:spacing w:val="66"/>
          <w:w w:val="150"/>
          <w:sz w:val="28"/>
        </w:rPr>
        <w:t xml:space="preserve">   </w:t>
      </w:r>
      <w:r>
        <w:rPr>
          <w:sz w:val="28"/>
        </w:rPr>
        <w:t>инсценировании</w:t>
      </w:r>
    </w:p>
    <w:p w:rsidR="007A46EE" w:rsidRDefault="009E1D98">
      <w:pPr>
        <w:pStyle w:val="a3"/>
        <w:spacing w:line="355" w:lineRule="auto"/>
        <w:ind w:left="1136" w:right="5292" w:hanging="711"/>
      </w:pPr>
      <w:r>
        <w:t>(читать по ролям, разыгрывать сценки); соблюдать</w:t>
      </w:r>
      <w:r>
        <w:rPr>
          <w:spacing w:val="-18"/>
        </w:rPr>
        <w:t xml:space="preserve"> </w:t>
      </w:r>
      <w:r>
        <w:t>правила</w:t>
      </w:r>
      <w:r>
        <w:rPr>
          <w:spacing w:val="-17"/>
        </w:rPr>
        <w:t xml:space="preserve"> </w:t>
      </w:r>
      <w:r>
        <w:t>взаимодействия;</w:t>
      </w:r>
    </w:p>
    <w:p w:rsidR="007A46EE" w:rsidRDefault="009E1D98">
      <w:pPr>
        <w:pStyle w:val="a3"/>
        <w:spacing w:line="355" w:lineRule="auto"/>
        <w:ind w:right="158" w:firstLine="710"/>
      </w:pPr>
      <w:r>
        <w:t>ответственно относиться к своим обязанностям в процессе совместной деятельности, оценивать свой вклад в общее дело.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5"/>
        </w:tabs>
        <w:spacing w:line="357" w:lineRule="auto"/>
        <w:ind w:right="154" w:firstLine="710"/>
        <w:jc w:val="both"/>
        <w:rPr>
          <w:sz w:val="28"/>
        </w:rPr>
      </w:pPr>
      <w:r>
        <w:rPr>
          <w:sz w:val="28"/>
        </w:rPr>
        <w:t>Планируемые результаты освое</w:t>
      </w:r>
      <w:r>
        <w:rPr>
          <w:sz w:val="28"/>
        </w:rPr>
        <w:t>ния программы по литературному чтению на уровне начального общего образования.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251"/>
        </w:tabs>
        <w:spacing w:line="355" w:lineRule="auto"/>
        <w:ind w:right="141" w:firstLine="710"/>
        <w:jc w:val="both"/>
        <w:rPr>
          <w:sz w:val="28"/>
        </w:rPr>
      </w:pPr>
      <w:r>
        <w:rPr>
          <w:sz w:val="28"/>
        </w:rPr>
        <w:t>Личностные результаты освоения программы по литературному чтению достигаются в процессе единства учебной и воспитательной деятельности, обеспечивающей позитивную динамику развития личности обучающегося, ориентированную на процессы самопознания, саморазвити</w:t>
      </w:r>
      <w:r>
        <w:rPr>
          <w:sz w:val="28"/>
        </w:rPr>
        <w:t>я и самовоспитания. Личностные результаты освоения программы по литературному чтению отражают освоение</w:t>
      </w:r>
      <w:r>
        <w:rPr>
          <w:spacing w:val="40"/>
          <w:sz w:val="28"/>
        </w:rPr>
        <w:t xml:space="preserve">  </w:t>
      </w:r>
      <w:r>
        <w:rPr>
          <w:sz w:val="28"/>
        </w:rPr>
        <w:t>обучающимися</w:t>
      </w:r>
      <w:r>
        <w:rPr>
          <w:spacing w:val="40"/>
          <w:sz w:val="28"/>
        </w:rPr>
        <w:t xml:space="preserve">  </w:t>
      </w:r>
      <w:r>
        <w:rPr>
          <w:sz w:val="28"/>
        </w:rPr>
        <w:t>социально</w:t>
      </w:r>
      <w:r>
        <w:rPr>
          <w:spacing w:val="40"/>
          <w:sz w:val="28"/>
        </w:rPr>
        <w:t xml:space="preserve">  </w:t>
      </w:r>
      <w:r>
        <w:rPr>
          <w:sz w:val="28"/>
        </w:rPr>
        <w:t>значимых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норм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отношений,</w:t>
      </w:r>
      <w:r>
        <w:rPr>
          <w:spacing w:val="40"/>
          <w:sz w:val="28"/>
        </w:rPr>
        <w:t xml:space="preserve">  </w:t>
      </w:r>
      <w:r>
        <w:rPr>
          <w:sz w:val="28"/>
        </w:rPr>
        <w:t>развитие</w:t>
      </w:r>
    </w:p>
    <w:p w:rsidR="007A46EE" w:rsidRDefault="007A46EE">
      <w:pPr>
        <w:pStyle w:val="a5"/>
        <w:spacing w:line="355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2"/>
      </w:pPr>
      <w:r>
        <w:t>позитивного отношения обучающихся к общественным, традиционным, социо</w:t>
      </w:r>
      <w:r>
        <w:t>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7A46EE" w:rsidRDefault="009E1D98">
      <w:pPr>
        <w:pStyle w:val="a3"/>
        <w:spacing w:line="357" w:lineRule="auto"/>
        <w:ind w:right="151" w:firstLine="710"/>
      </w:pPr>
      <w:r>
        <w:t>В результате изучения литературного чтения на уровне начального общего образования у обучающегося будут сформированы личностные</w:t>
      </w:r>
      <w:r>
        <w:t xml:space="preserve"> результаты:</w:t>
      </w:r>
    </w:p>
    <w:p w:rsidR="007A46EE" w:rsidRDefault="009E1D98">
      <w:pPr>
        <w:pStyle w:val="a5"/>
        <w:numPr>
          <w:ilvl w:val="0"/>
          <w:numId w:val="75"/>
        </w:numPr>
        <w:tabs>
          <w:tab w:val="left" w:pos="1437"/>
        </w:tabs>
        <w:ind w:left="1437" w:hanging="301"/>
        <w:jc w:val="both"/>
        <w:rPr>
          <w:sz w:val="28"/>
        </w:rPr>
      </w:pPr>
      <w:r>
        <w:rPr>
          <w:spacing w:val="-2"/>
          <w:sz w:val="28"/>
        </w:rPr>
        <w:t>гражданско-патриотическое воспитание:</w:t>
      </w:r>
    </w:p>
    <w:p w:rsidR="007A46EE" w:rsidRDefault="009E1D98">
      <w:pPr>
        <w:pStyle w:val="a3"/>
        <w:spacing w:before="146" w:line="355" w:lineRule="auto"/>
        <w:ind w:right="143" w:firstLine="710"/>
      </w:pPr>
      <w:r>
        <w:t>становление ценностного отношения к своей Родине,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</w:t>
      </w:r>
      <w:r>
        <w:t xml:space="preserve">ультуре </w:t>
      </w:r>
      <w:r>
        <w:rPr>
          <w:spacing w:val="-2"/>
        </w:rPr>
        <w:t>общества;</w:t>
      </w:r>
    </w:p>
    <w:p w:rsidR="007A46EE" w:rsidRDefault="009E1D98">
      <w:pPr>
        <w:pStyle w:val="a3"/>
        <w:spacing w:line="355" w:lineRule="auto"/>
        <w:ind w:right="153" w:firstLine="710"/>
      </w:pPr>
      <w: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</w:t>
      </w:r>
      <w:r>
        <w:t xml:space="preserve"> анализа произведений выдающихся представителей русской литературы и творчества народов России;</w:t>
      </w:r>
    </w:p>
    <w:p w:rsidR="007A46EE" w:rsidRDefault="009E1D98">
      <w:pPr>
        <w:pStyle w:val="a3"/>
        <w:spacing w:line="355" w:lineRule="auto"/>
        <w:ind w:right="131" w:firstLine="710"/>
      </w:pPr>
      <w:r>
        <w:t>первоначальные</w:t>
      </w:r>
      <w:r>
        <w:rPr>
          <w:spacing w:val="80"/>
        </w:rPr>
        <w:t xml:space="preserve"> </w:t>
      </w:r>
      <w:r>
        <w:t>представления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человеке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члене</w:t>
      </w:r>
      <w:r>
        <w:rPr>
          <w:spacing w:val="80"/>
        </w:rPr>
        <w:t xml:space="preserve"> </w:t>
      </w:r>
      <w:r>
        <w:t>общества,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правах</w:t>
      </w:r>
      <w:r>
        <w:rPr>
          <w:spacing w:val="40"/>
        </w:rPr>
        <w:t xml:space="preserve"> </w:t>
      </w:r>
      <w:r>
        <w:t>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7A46EE" w:rsidRDefault="009E1D98">
      <w:pPr>
        <w:pStyle w:val="a5"/>
        <w:numPr>
          <w:ilvl w:val="0"/>
          <w:numId w:val="75"/>
        </w:numPr>
        <w:tabs>
          <w:tab w:val="left" w:pos="1437"/>
        </w:tabs>
        <w:spacing w:line="318" w:lineRule="exact"/>
        <w:ind w:left="1437" w:hanging="301"/>
        <w:jc w:val="both"/>
        <w:rPr>
          <w:sz w:val="28"/>
        </w:rPr>
      </w:pPr>
      <w:r>
        <w:rPr>
          <w:spacing w:val="-2"/>
          <w:sz w:val="28"/>
        </w:rPr>
        <w:t>духовно-нравственное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воспитание:</w:t>
      </w:r>
    </w:p>
    <w:p w:rsidR="007A46EE" w:rsidRDefault="009E1D98">
      <w:pPr>
        <w:pStyle w:val="a3"/>
        <w:spacing w:before="152" w:line="355" w:lineRule="auto"/>
        <w:ind w:right="141" w:firstLine="710"/>
      </w:pPr>
      <w:r>
        <w:t>освоение опыта человеческих взаимоотношений, проявление сопереживания, уважения,</w:t>
      </w:r>
      <w:r>
        <w:rPr>
          <w:spacing w:val="80"/>
        </w:rPr>
        <w:t xml:space="preserve"> </w:t>
      </w:r>
      <w:r>
        <w:t>любви,</w:t>
      </w:r>
      <w:r>
        <w:rPr>
          <w:spacing w:val="80"/>
        </w:rPr>
        <w:t xml:space="preserve"> </w:t>
      </w:r>
      <w:r>
        <w:t>доброжелательности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моральных</w:t>
      </w:r>
      <w:r>
        <w:rPr>
          <w:spacing w:val="80"/>
        </w:rPr>
        <w:t xml:space="preserve"> </w:t>
      </w:r>
      <w:r>
        <w:t>качеств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родным</w:t>
      </w:r>
      <w:r>
        <w:rPr>
          <w:spacing w:val="40"/>
        </w:rPr>
        <w:t xml:space="preserve"> </w:t>
      </w:r>
      <w:r>
        <w:t xml:space="preserve">и другим людям, независимо от их национальности, социального статуса, </w:t>
      </w:r>
      <w:r>
        <w:rPr>
          <w:spacing w:val="-2"/>
        </w:rPr>
        <w:t>вероисповедания;</w:t>
      </w:r>
    </w:p>
    <w:p w:rsidR="007A46EE" w:rsidRDefault="009E1D98">
      <w:pPr>
        <w:pStyle w:val="a3"/>
        <w:spacing w:line="355" w:lineRule="auto"/>
        <w:ind w:right="156" w:firstLine="710"/>
      </w:pPr>
      <w:r>
        <w:t>осознание этических понятий, оценка поведения и поступков персонажей художественных произведений в ситуации нравст</w:t>
      </w:r>
      <w:r>
        <w:t>венного выбора;</w:t>
      </w:r>
    </w:p>
    <w:p w:rsidR="007A46EE" w:rsidRDefault="009E1D98">
      <w:pPr>
        <w:pStyle w:val="a3"/>
        <w:spacing w:line="355" w:lineRule="auto"/>
        <w:ind w:right="131" w:firstLine="710"/>
      </w:pPr>
      <w:r>
        <w:t>выражение своего видения мира, индивидуальной позиции посредством накопления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систематизации</w:t>
      </w:r>
      <w:r>
        <w:rPr>
          <w:spacing w:val="80"/>
        </w:rPr>
        <w:t xml:space="preserve">  </w:t>
      </w:r>
      <w:r>
        <w:t>литературных</w:t>
      </w:r>
      <w:r>
        <w:rPr>
          <w:spacing w:val="80"/>
        </w:rPr>
        <w:t xml:space="preserve">  </w:t>
      </w:r>
      <w:r>
        <w:t>впечатлений,</w:t>
      </w:r>
      <w:r>
        <w:rPr>
          <w:spacing w:val="80"/>
        </w:rPr>
        <w:t xml:space="preserve">  </w:t>
      </w:r>
      <w:r>
        <w:t>разнообразных по эмоциональной окраске;</w:t>
      </w:r>
    </w:p>
    <w:p w:rsidR="007A46EE" w:rsidRDefault="009E1D98">
      <w:pPr>
        <w:pStyle w:val="a3"/>
        <w:spacing w:line="355" w:lineRule="auto"/>
        <w:ind w:right="156" w:firstLine="710"/>
      </w:pPr>
      <w:r>
        <w:t>неприятие любых</w:t>
      </w:r>
      <w:r>
        <w:rPr>
          <w:spacing w:val="-1"/>
        </w:rPr>
        <w:t xml:space="preserve"> </w:t>
      </w:r>
      <w:r>
        <w:t>форм поведения, направленных на причинение физического и мо</w:t>
      </w:r>
      <w:r>
        <w:t>рального вреда другим людям.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0"/>
          <w:numId w:val="75"/>
        </w:numPr>
        <w:tabs>
          <w:tab w:val="left" w:pos="1437"/>
        </w:tabs>
        <w:ind w:left="1437" w:hanging="301"/>
        <w:jc w:val="both"/>
        <w:rPr>
          <w:sz w:val="28"/>
        </w:rPr>
      </w:pPr>
      <w:r>
        <w:rPr>
          <w:spacing w:val="-2"/>
          <w:sz w:val="28"/>
        </w:rPr>
        <w:t>эстетическое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воспитание:</w:t>
      </w:r>
    </w:p>
    <w:p w:rsidR="007A46EE" w:rsidRDefault="009E1D98">
      <w:pPr>
        <w:pStyle w:val="a3"/>
        <w:spacing w:before="153" w:line="355" w:lineRule="auto"/>
        <w:ind w:right="136" w:firstLine="710"/>
      </w:pPr>
      <w:r>
        <w:t>проявление уважительного отношения и интереса к художественной культуре, к</w:t>
      </w:r>
      <w:r>
        <w:rPr>
          <w:spacing w:val="40"/>
        </w:rPr>
        <w:t xml:space="preserve"> </w:t>
      </w:r>
      <w:r>
        <w:t>различным</w:t>
      </w:r>
      <w:r>
        <w:rPr>
          <w:spacing w:val="40"/>
        </w:rPr>
        <w:t xml:space="preserve"> </w:t>
      </w:r>
      <w:r>
        <w:t>видам</w:t>
      </w:r>
      <w:r>
        <w:rPr>
          <w:spacing w:val="40"/>
        </w:rPr>
        <w:t xml:space="preserve"> </w:t>
      </w:r>
      <w:r>
        <w:t>искусства,</w:t>
      </w:r>
      <w:r>
        <w:rPr>
          <w:spacing w:val="40"/>
        </w:rPr>
        <w:t xml:space="preserve"> </w:t>
      </w:r>
      <w:r>
        <w:t>восприимчивость</w:t>
      </w:r>
      <w:r>
        <w:rPr>
          <w:spacing w:val="4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традициям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творчеству</w:t>
      </w:r>
      <w:r>
        <w:rPr>
          <w:spacing w:val="80"/>
        </w:rPr>
        <w:t xml:space="preserve"> </w:t>
      </w:r>
      <w:r>
        <w:t>своего и других народов, готовность выра</w:t>
      </w:r>
      <w:r>
        <w:t>жать своё отношение в разных видах художественной деятельности;</w:t>
      </w:r>
    </w:p>
    <w:p w:rsidR="007A46EE" w:rsidRDefault="009E1D98">
      <w:pPr>
        <w:pStyle w:val="a3"/>
        <w:spacing w:line="355" w:lineRule="auto"/>
        <w:ind w:right="138" w:firstLine="710"/>
      </w:pPr>
      <w:r>
        <w:t>приобретение эстетического опыта слушания, чтения и эмоционально- эстетической оценки произведений фольклора и художественной литературы;</w:t>
      </w:r>
    </w:p>
    <w:p w:rsidR="007A46EE" w:rsidRDefault="009E1D98">
      <w:pPr>
        <w:pStyle w:val="a3"/>
        <w:spacing w:line="355" w:lineRule="auto"/>
        <w:ind w:right="155" w:firstLine="710"/>
      </w:pPr>
      <w:r>
        <w:t>понимание образного языка художественных произведений, выразительных средств, создающих художественный образ.</w:t>
      </w:r>
    </w:p>
    <w:p w:rsidR="007A46EE" w:rsidRDefault="009E1D98">
      <w:pPr>
        <w:pStyle w:val="a5"/>
        <w:numPr>
          <w:ilvl w:val="0"/>
          <w:numId w:val="75"/>
        </w:numPr>
        <w:tabs>
          <w:tab w:val="left" w:pos="1437"/>
        </w:tabs>
        <w:spacing w:before="1"/>
        <w:ind w:left="1437" w:hanging="301"/>
        <w:jc w:val="both"/>
        <w:rPr>
          <w:sz w:val="28"/>
        </w:rPr>
      </w:pPr>
      <w:r>
        <w:rPr>
          <w:spacing w:val="-2"/>
          <w:sz w:val="28"/>
        </w:rPr>
        <w:t>трудовое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воспитание:</w:t>
      </w:r>
    </w:p>
    <w:p w:rsidR="007A46EE" w:rsidRDefault="009E1D98">
      <w:pPr>
        <w:pStyle w:val="a3"/>
        <w:spacing w:before="153" w:line="355" w:lineRule="auto"/>
        <w:ind w:right="146" w:firstLine="710"/>
      </w:pPr>
      <w:r>
        <w:t>осознание ценности труда в жизни человека и общества, ответственное потребление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бережное</w:t>
      </w:r>
      <w:r>
        <w:rPr>
          <w:spacing w:val="40"/>
        </w:rPr>
        <w:t xml:space="preserve">  </w:t>
      </w:r>
      <w:r>
        <w:t>отношение</w:t>
      </w:r>
      <w:r>
        <w:rPr>
          <w:spacing w:val="40"/>
        </w:rPr>
        <w:t xml:space="preserve">  </w:t>
      </w:r>
      <w:r>
        <w:t>к</w:t>
      </w:r>
      <w:r>
        <w:rPr>
          <w:spacing w:val="40"/>
        </w:rPr>
        <w:t xml:space="preserve">  </w:t>
      </w:r>
      <w:r>
        <w:t>результатам</w:t>
      </w:r>
      <w:r>
        <w:rPr>
          <w:spacing w:val="40"/>
        </w:rPr>
        <w:t xml:space="preserve">  </w:t>
      </w:r>
      <w:r>
        <w:t>труда,</w:t>
      </w:r>
      <w:r>
        <w:rPr>
          <w:spacing w:val="40"/>
        </w:rPr>
        <w:t xml:space="preserve">  </w:t>
      </w:r>
      <w:r>
        <w:t>навыки</w:t>
      </w:r>
      <w:r>
        <w:rPr>
          <w:spacing w:val="40"/>
        </w:rPr>
        <w:t xml:space="preserve">  </w:t>
      </w:r>
      <w:r>
        <w:t>участия</w:t>
      </w:r>
      <w:r>
        <w:rPr>
          <w:spacing w:val="40"/>
        </w:rPr>
        <w:t xml:space="preserve"> </w:t>
      </w:r>
      <w:r>
        <w:t>в различных видах трудовой деятельности, интерес к различным профессиям.</w:t>
      </w:r>
    </w:p>
    <w:p w:rsidR="007A46EE" w:rsidRDefault="009E1D98">
      <w:pPr>
        <w:pStyle w:val="a5"/>
        <w:numPr>
          <w:ilvl w:val="0"/>
          <w:numId w:val="75"/>
        </w:numPr>
        <w:tabs>
          <w:tab w:val="left" w:pos="1437"/>
        </w:tabs>
        <w:spacing w:line="318" w:lineRule="exact"/>
        <w:ind w:left="1437" w:hanging="301"/>
        <w:jc w:val="both"/>
        <w:rPr>
          <w:sz w:val="28"/>
        </w:rPr>
      </w:pPr>
      <w:r>
        <w:rPr>
          <w:spacing w:val="-2"/>
          <w:sz w:val="28"/>
        </w:rPr>
        <w:t>экологическое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воспитание:</w:t>
      </w:r>
    </w:p>
    <w:p w:rsidR="007A46EE" w:rsidRDefault="009E1D98">
      <w:pPr>
        <w:pStyle w:val="a3"/>
        <w:spacing w:before="153" w:line="357" w:lineRule="auto"/>
        <w:ind w:right="159" w:firstLine="710"/>
      </w:pPr>
      <w: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7A46EE" w:rsidRDefault="009E1D98">
      <w:pPr>
        <w:pStyle w:val="a3"/>
        <w:spacing w:line="318" w:lineRule="exact"/>
        <w:ind w:left="1136"/>
      </w:pPr>
      <w:r>
        <w:rPr>
          <w:spacing w:val="-2"/>
        </w:rPr>
        <w:t>неприят</w:t>
      </w:r>
      <w:r>
        <w:rPr>
          <w:spacing w:val="-2"/>
        </w:rPr>
        <w:t>ие</w:t>
      </w:r>
      <w:r>
        <w:rPr>
          <w:spacing w:val="-1"/>
        </w:rPr>
        <w:t xml:space="preserve"> </w:t>
      </w:r>
      <w:r>
        <w:rPr>
          <w:spacing w:val="-2"/>
        </w:rPr>
        <w:t>действий,</w:t>
      </w:r>
      <w:r>
        <w:rPr>
          <w:spacing w:val="1"/>
        </w:rPr>
        <w:t xml:space="preserve"> </w:t>
      </w:r>
      <w:r>
        <w:rPr>
          <w:spacing w:val="-2"/>
        </w:rPr>
        <w:t>приносящих</w:t>
      </w:r>
      <w:r>
        <w:rPr>
          <w:spacing w:val="-7"/>
        </w:rPr>
        <w:t xml:space="preserve"> </w:t>
      </w:r>
      <w:r>
        <w:rPr>
          <w:spacing w:val="-2"/>
        </w:rPr>
        <w:t>вред</w:t>
      </w:r>
      <w:r>
        <w:t xml:space="preserve"> </w:t>
      </w:r>
      <w:r>
        <w:rPr>
          <w:spacing w:val="-2"/>
        </w:rPr>
        <w:t>окружающей среде.</w:t>
      </w:r>
    </w:p>
    <w:p w:rsidR="007A46EE" w:rsidRDefault="009E1D98">
      <w:pPr>
        <w:pStyle w:val="a5"/>
        <w:numPr>
          <w:ilvl w:val="0"/>
          <w:numId w:val="75"/>
        </w:numPr>
        <w:tabs>
          <w:tab w:val="left" w:pos="1437"/>
        </w:tabs>
        <w:spacing w:before="149"/>
        <w:ind w:left="1437" w:hanging="301"/>
        <w:jc w:val="both"/>
        <w:rPr>
          <w:sz w:val="28"/>
        </w:rPr>
      </w:pPr>
      <w:r>
        <w:rPr>
          <w:spacing w:val="-2"/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научного познания:</w:t>
      </w:r>
    </w:p>
    <w:p w:rsidR="007A46EE" w:rsidRDefault="009E1D98">
      <w:pPr>
        <w:pStyle w:val="a3"/>
        <w:spacing w:before="163" w:line="355" w:lineRule="auto"/>
        <w:ind w:right="133" w:firstLine="710"/>
      </w:pPr>
      <w:r>
        <w:t xml:space="preserve">ориентация в деятельности на первоначальные представления о научной картине мира, понимание важности слова как средства создания словесно- художественного образа, способа выражения </w:t>
      </w:r>
      <w:r>
        <w:t>мыслей, чувств, идей автора;</w:t>
      </w:r>
    </w:p>
    <w:p w:rsidR="007A46EE" w:rsidRDefault="009E1D98">
      <w:pPr>
        <w:pStyle w:val="a3"/>
        <w:spacing w:line="355" w:lineRule="auto"/>
        <w:ind w:right="145" w:firstLine="710"/>
      </w:pPr>
      <w:r>
        <w:t>овладение</w:t>
      </w:r>
      <w:r>
        <w:rPr>
          <w:spacing w:val="80"/>
        </w:rPr>
        <w:t xml:space="preserve"> </w:t>
      </w:r>
      <w:r>
        <w:t>смысловым</w:t>
      </w:r>
      <w:r>
        <w:rPr>
          <w:spacing w:val="80"/>
        </w:rPr>
        <w:t xml:space="preserve"> </w:t>
      </w:r>
      <w:r>
        <w:t>чтением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решения</w:t>
      </w:r>
      <w:r>
        <w:rPr>
          <w:spacing w:val="80"/>
        </w:rPr>
        <w:t xml:space="preserve"> </w:t>
      </w:r>
      <w:r>
        <w:t>различного</w:t>
      </w:r>
      <w:r>
        <w:rPr>
          <w:spacing w:val="80"/>
        </w:rPr>
        <w:t xml:space="preserve"> </w:t>
      </w:r>
      <w:r>
        <w:t>уровня</w:t>
      </w:r>
      <w:r>
        <w:rPr>
          <w:spacing w:val="8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и жизненных задач;</w:t>
      </w:r>
    </w:p>
    <w:p w:rsidR="007A46EE" w:rsidRDefault="009E1D98">
      <w:pPr>
        <w:pStyle w:val="a3"/>
        <w:spacing w:line="355" w:lineRule="auto"/>
        <w:ind w:right="159" w:firstLine="710"/>
      </w:pPr>
      <w:r>
        <w:t>потребность в самостоятельной читательской деятельности, саморазвитии средствами литературы, развитие познавательного интереса, активности, ин</w:t>
      </w:r>
      <w:r>
        <w:t>ициативности, любознательности и самостоятельности в познании произведений фольклора и художественной литературы, творчества писателей.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line="355" w:lineRule="auto"/>
        <w:ind w:right="142" w:firstLine="710"/>
        <w:jc w:val="both"/>
        <w:rPr>
          <w:sz w:val="28"/>
        </w:rPr>
      </w:pPr>
      <w:r>
        <w:rPr>
          <w:sz w:val="28"/>
        </w:rPr>
        <w:t>В результате изучения литературного чтения на уровне начального общего образования у обучающегося будут сформированы поз</w:t>
      </w:r>
      <w:r>
        <w:rPr>
          <w:sz w:val="28"/>
        </w:rPr>
        <w:t>навательные универсальные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учебные</w:t>
      </w:r>
    </w:p>
    <w:p w:rsidR="007A46EE" w:rsidRDefault="007A46EE">
      <w:pPr>
        <w:pStyle w:val="a5"/>
        <w:spacing w:line="355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rPr>
          <w:spacing w:val="-2"/>
        </w:rPr>
        <w:t>действия,</w:t>
      </w:r>
      <w:r>
        <w:rPr>
          <w:spacing w:val="-4"/>
        </w:rPr>
        <w:t xml:space="preserve"> </w:t>
      </w:r>
      <w:r>
        <w:rPr>
          <w:spacing w:val="-2"/>
        </w:rPr>
        <w:t>регулятивные</w:t>
      </w:r>
      <w:r>
        <w:t xml:space="preserve"> </w:t>
      </w:r>
      <w:r>
        <w:rPr>
          <w:spacing w:val="-2"/>
        </w:rPr>
        <w:t>универсальные</w:t>
      </w:r>
      <w:r>
        <w:rPr>
          <w:spacing w:val="7"/>
        </w:rPr>
        <w:t xml:space="preserve"> </w:t>
      </w:r>
      <w:r>
        <w:rPr>
          <w:spacing w:val="-2"/>
        </w:rPr>
        <w:t>учебные</w:t>
      </w:r>
      <w:r>
        <w:rPr>
          <w:spacing w:val="-6"/>
        </w:rPr>
        <w:t xml:space="preserve"> </w:t>
      </w:r>
      <w:r>
        <w:rPr>
          <w:spacing w:val="-2"/>
        </w:rPr>
        <w:t>действия,</w:t>
      </w:r>
      <w:r>
        <w:rPr>
          <w:spacing w:val="-3"/>
        </w:rPr>
        <w:t xml:space="preserve"> </w:t>
      </w:r>
      <w:r>
        <w:rPr>
          <w:spacing w:val="-2"/>
        </w:rPr>
        <w:t>совместная</w:t>
      </w:r>
      <w:r>
        <w:rPr>
          <w:spacing w:val="-4"/>
        </w:rPr>
        <w:t xml:space="preserve"> </w:t>
      </w:r>
      <w:r>
        <w:rPr>
          <w:spacing w:val="-2"/>
        </w:rPr>
        <w:t>деятельность.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before="153" w:line="355" w:lineRule="auto"/>
        <w:ind w:right="160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7A46EE" w:rsidRDefault="009E1D98">
      <w:pPr>
        <w:pStyle w:val="a3"/>
        <w:spacing w:line="355" w:lineRule="auto"/>
        <w:ind w:right="158" w:firstLine="710"/>
      </w:pPr>
      <w:r>
        <w:t>сравнивать произведения по теме, главной мысли, жанру, соотносить произведение и его автора, устанавливать основания для сравне</w:t>
      </w:r>
      <w:r>
        <w:t>ния произведений, устанавливать аналогии;</w:t>
      </w:r>
    </w:p>
    <w:p w:rsidR="007A46EE" w:rsidRDefault="009E1D98">
      <w:pPr>
        <w:pStyle w:val="a3"/>
        <w:ind w:left="1136"/>
      </w:pPr>
      <w:r>
        <w:t>объединять</w:t>
      </w:r>
      <w:r>
        <w:rPr>
          <w:spacing w:val="-18"/>
        </w:rPr>
        <w:t xml:space="preserve"> </w:t>
      </w:r>
      <w:r>
        <w:t>произведения</w:t>
      </w:r>
      <w:r>
        <w:rPr>
          <w:spacing w:val="-16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жанру,</w:t>
      </w:r>
      <w:r>
        <w:rPr>
          <w:spacing w:val="-12"/>
        </w:rPr>
        <w:t xml:space="preserve"> </w:t>
      </w:r>
      <w:r>
        <w:t>авторской</w:t>
      </w:r>
      <w:r>
        <w:rPr>
          <w:spacing w:val="-17"/>
        </w:rPr>
        <w:t xml:space="preserve"> </w:t>
      </w:r>
      <w:r>
        <w:rPr>
          <w:spacing w:val="-2"/>
        </w:rPr>
        <w:t>принадлежности;</w:t>
      </w:r>
    </w:p>
    <w:p w:rsidR="007A46EE" w:rsidRDefault="009E1D98">
      <w:pPr>
        <w:pStyle w:val="a3"/>
        <w:spacing w:before="153" w:line="355" w:lineRule="auto"/>
        <w:ind w:right="159" w:firstLine="710"/>
      </w:pPr>
      <w:r>
        <w:t>определять существенный признак для классификации, классифицировать произведения по темам, жанрам;</w:t>
      </w:r>
    </w:p>
    <w:p w:rsidR="007A46EE" w:rsidRDefault="009E1D98">
      <w:pPr>
        <w:pStyle w:val="a3"/>
        <w:spacing w:before="2" w:line="355" w:lineRule="auto"/>
        <w:ind w:right="151" w:firstLine="710"/>
      </w:pPr>
      <w:r>
        <w:t>находить закономерности и противоречия при анализе сюже</w:t>
      </w:r>
      <w:r>
        <w:t>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7A46EE" w:rsidRDefault="009E1D98">
      <w:pPr>
        <w:pStyle w:val="a3"/>
        <w:spacing w:line="357" w:lineRule="auto"/>
        <w:ind w:right="150" w:firstLine="710"/>
      </w:pPr>
      <w:r>
        <w:t>выявлять</w:t>
      </w:r>
      <w:r>
        <w:rPr>
          <w:spacing w:val="-7"/>
        </w:rPr>
        <w:t xml:space="preserve"> </w:t>
      </w:r>
      <w:r>
        <w:t>недостаток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для решения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(практической)</w:t>
      </w:r>
      <w:r>
        <w:rPr>
          <w:spacing w:val="-4"/>
        </w:rPr>
        <w:t xml:space="preserve"> </w:t>
      </w:r>
      <w:r>
        <w:t>задачи на основе предложенного алгоритма;</w:t>
      </w:r>
    </w:p>
    <w:p w:rsidR="007A46EE" w:rsidRDefault="009E1D98">
      <w:pPr>
        <w:pStyle w:val="a3"/>
        <w:spacing w:line="355" w:lineRule="auto"/>
        <w:ind w:right="150" w:firstLine="710"/>
      </w:pPr>
      <w:r>
        <w:t>устанавлива</w:t>
      </w:r>
      <w:r>
        <w:t>ть</w:t>
      </w:r>
      <w:r>
        <w:rPr>
          <w:spacing w:val="76"/>
        </w:rPr>
        <w:t xml:space="preserve">  </w:t>
      </w:r>
      <w:r>
        <w:t>причинно-следственные</w:t>
      </w:r>
      <w:r>
        <w:rPr>
          <w:spacing w:val="78"/>
        </w:rPr>
        <w:t xml:space="preserve">  </w:t>
      </w:r>
      <w:r>
        <w:t>связи</w:t>
      </w:r>
      <w:r>
        <w:rPr>
          <w:spacing w:val="75"/>
        </w:rPr>
        <w:t xml:space="preserve">  </w:t>
      </w:r>
      <w:r>
        <w:t>в</w:t>
      </w:r>
      <w:r>
        <w:rPr>
          <w:spacing w:val="73"/>
        </w:rPr>
        <w:t xml:space="preserve">  </w:t>
      </w:r>
      <w:r>
        <w:t>сюжете</w:t>
      </w:r>
      <w:r>
        <w:rPr>
          <w:spacing w:val="77"/>
        </w:rPr>
        <w:t xml:space="preserve">  </w:t>
      </w:r>
      <w:r>
        <w:t>фольклорного и художественного текста, при составлении плана, пересказе текста, характеристике поступков героев.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line="355" w:lineRule="auto"/>
        <w:ind w:right="143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исследовательские действия как часть познавате</w:t>
      </w:r>
      <w:r>
        <w:rPr>
          <w:sz w:val="28"/>
        </w:rPr>
        <w:t xml:space="preserve">льных универсальных учебных </w:t>
      </w:r>
      <w:r>
        <w:rPr>
          <w:spacing w:val="-2"/>
          <w:sz w:val="28"/>
        </w:rPr>
        <w:t>действий:</w:t>
      </w:r>
    </w:p>
    <w:p w:rsidR="007A46EE" w:rsidRDefault="009E1D98">
      <w:pPr>
        <w:pStyle w:val="a3"/>
        <w:spacing w:line="355" w:lineRule="auto"/>
        <w:ind w:right="163" w:firstLine="710"/>
      </w:pPr>
      <w: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7A46EE" w:rsidRDefault="009E1D98">
      <w:pPr>
        <w:pStyle w:val="a3"/>
        <w:spacing w:line="355" w:lineRule="auto"/>
        <w:ind w:right="164" w:firstLine="710"/>
      </w:pPr>
      <w:r>
        <w:t xml:space="preserve">формулировать с помощью учителя цель, планировать изменения объекта, </w:t>
      </w:r>
      <w:r>
        <w:rPr>
          <w:spacing w:val="-2"/>
        </w:rPr>
        <w:t>ситуации;</w:t>
      </w:r>
    </w:p>
    <w:p w:rsidR="007A46EE" w:rsidRDefault="009E1D98">
      <w:pPr>
        <w:pStyle w:val="a3"/>
        <w:spacing w:line="355" w:lineRule="auto"/>
        <w:ind w:right="150" w:firstLine="710"/>
      </w:pPr>
      <w:r>
        <w:t>сравнивать несколько вариантов решения задачи, выбирать наиболее подходящий (на основе предложенных критериев);</w:t>
      </w:r>
    </w:p>
    <w:p w:rsidR="007A46EE" w:rsidRDefault="009E1D98">
      <w:pPr>
        <w:pStyle w:val="a3"/>
        <w:spacing w:line="355" w:lineRule="auto"/>
        <w:ind w:right="161" w:firstLine="710"/>
      </w:pPr>
      <w:r>
        <w:t xml:space="preserve">формулировать выводы и подкреплять их доказательствами на основе результатов проведённого наблюдения (опыта, классификации, сравнения, </w:t>
      </w:r>
      <w:r>
        <w:rPr>
          <w:spacing w:val="-2"/>
        </w:rPr>
        <w:t>исследования);</w:t>
      </w:r>
    </w:p>
    <w:p w:rsidR="007A46EE" w:rsidRDefault="009E1D98">
      <w:pPr>
        <w:pStyle w:val="a3"/>
        <w:spacing w:line="319" w:lineRule="exact"/>
        <w:ind w:left="1136"/>
      </w:pPr>
      <w:r>
        <w:t>прогнозировать</w:t>
      </w:r>
      <w:r>
        <w:rPr>
          <w:spacing w:val="58"/>
        </w:rPr>
        <w:t xml:space="preserve"> </w:t>
      </w:r>
      <w:r>
        <w:t>возможное</w:t>
      </w:r>
      <w:r>
        <w:rPr>
          <w:spacing w:val="61"/>
        </w:rPr>
        <w:t xml:space="preserve"> </w:t>
      </w:r>
      <w:r>
        <w:t>развитие</w:t>
      </w:r>
      <w:r>
        <w:rPr>
          <w:spacing w:val="66"/>
        </w:rPr>
        <w:t xml:space="preserve"> </w:t>
      </w:r>
      <w:r>
        <w:t>процессов,</w:t>
      </w:r>
      <w:r>
        <w:rPr>
          <w:spacing w:val="67"/>
        </w:rPr>
        <w:t xml:space="preserve"> </w:t>
      </w:r>
      <w:r>
        <w:t>событий</w:t>
      </w:r>
      <w:r>
        <w:rPr>
          <w:spacing w:val="6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их</w:t>
      </w:r>
      <w:r>
        <w:rPr>
          <w:spacing w:val="51"/>
        </w:rPr>
        <w:t xml:space="preserve"> </w:t>
      </w:r>
      <w:r>
        <w:rPr>
          <w:spacing w:val="-2"/>
        </w:rPr>
        <w:t>последствия</w:t>
      </w:r>
    </w:p>
    <w:p w:rsidR="007A46EE" w:rsidRDefault="007A46EE">
      <w:pPr>
        <w:pStyle w:val="a3"/>
        <w:spacing w:line="319" w:lineRule="exac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t>в</w:t>
      </w:r>
      <w:r>
        <w:rPr>
          <w:spacing w:val="-13"/>
        </w:rPr>
        <w:t xml:space="preserve"> </w:t>
      </w:r>
      <w:r>
        <w:t>аналогичных</w:t>
      </w:r>
      <w:r>
        <w:rPr>
          <w:spacing w:val="-17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сходных</w:t>
      </w:r>
      <w:r>
        <w:rPr>
          <w:spacing w:val="-17"/>
        </w:rPr>
        <w:t xml:space="preserve"> </w:t>
      </w:r>
      <w:r>
        <w:rPr>
          <w:spacing w:val="-2"/>
        </w:rPr>
        <w:t>ситуациях.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before="153" w:line="355" w:lineRule="auto"/>
        <w:ind w:right="139" w:firstLine="710"/>
        <w:jc w:val="both"/>
        <w:rPr>
          <w:sz w:val="28"/>
        </w:rPr>
      </w:pPr>
      <w:r>
        <w:rPr>
          <w:sz w:val="28"/>
        </w:rPr>
        <w:t>У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обучающегося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будут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сформированы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умения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работать с информацией как часть познавательных универсальных учебных</w:t>
      </w:r>
      <w:r>
        <w:rPr>
          <w:sz w:val="28"/>
        </w:rPr>
        <w:t xml:space="preserve"> действий:</w:t>
      </w:r>
    </w:p>
    <w:p w:rsidR="007A46EE" w:rsidRDefault="009E1D98">
      <w:pPr>
        <w:pStyle w:val="a3"/>
        <w:spacing w:before="3"/>
        <w:ind w:left="1136"/>
      </w:pPr>
      <w:r>
        <w:rPr>
          <w:spacing w:val="-2"/>
        </w:rPr>
        <w:t>выбирать</w:t>
      </w:r>
      <w:r>
        <w:rPr>
          <w:spacing w:val="-3"/>
        </w:rPr>
        <w:t xml:space="preserve"> </w:t>
      </w:r>
      <w:r>
        <w:rPr>
          <w:spacing w:val="-2"/>
        </w:rPr>
        <w:t>источник</w:t>
      </w:r>
      <w:r>
        <w:rPr>
          <w:spacing w:val="-1"/>
        </w:rPr>
        <w:t xml:space="preserve"> </w:t>
      </w:r>
      <w:r>
        <w:rPr>
          <w:spacing w:val="-2"/>
        </w:rPr>
        <w:t>получения</w:t>
      </w:r>
      <w:r>
        <w:t xml:space="preserve"> </w:t>
      </w:r>
      <w:r>
        <w:rPr>
          <w:spacing w:val="-2"/>
        </w:rPr>
        <w:t>информации;</w:t>
      </w:r>
    </w:p>
    <w:p w:rsidR="007A46EE" w:rsidRDefault="009E1D98">
      <w:pPr>
        <w:pStyle w:val="a3"/>
        <w:spacing w:before="153" w:line="355" w:lineRule="auto"/>
        <w:ind w:right="155" w:firstLine="710"/>
      </w:pPr>
      <w:r>
        <w:t>находить в предложенном источнике информацию, представленную в явном виде, согласно заданному алгоритму;</w:t>
      </w:r>
    </w:p>
    <w:p w:rsidR="007A46EE" w:rsidRDefault="009E1D98">
      <w:pPr>
        <w:pStyle w:val="a3"/>
        <w:spacing w:line="357" w:lineRule="auto"/>
        <w:ind w:right="166" w:firstLine="710"/>
      </w:pPr>
      <w:r>
        <w:t>распознавать достоверную и недостоверную информацию самостоятельно</w:t>
      </w:r>
      <w:r>
        <w:rPr>
          <w:spacing w:val="80"/>
        </w:rPr>
        <w:t xml:space="preserve"> </w:t>
      </w:r>
      <w:r>
        <w:t>или на основании предложенного уч</w:t>
      </w:r>
      <w:r>
        <w:t>ителем способа её проверки;</w:t>
      </w:r>
    </w:p>
    <w:p w:rsidR="007A46EE" w:rsidRDefault="009E1D98">
      <w:pPr>
        <w:pStyle w:val="a3"/>
        <w:spacing w:line="355" w:lineRule="auto"/>
        <w:ind w:right="135" w:firstLine="710"/>
      </w:pPr>
      <w:r>
        <w:t>соблюдать с помощью взрослых (учителей, родителей (законных представителей)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информационной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поиске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в Интернете;</w:t>
      </w:r>
    </w:p>
    <w:p w:rsidR="007A46EE" w:rsidRDefault="009E1D98">
      <w:pPr>
        <w:pStyle w:val="a3"/>
        <w:spacing w:line="357" w:lineRule="auto"/>
        <w:ind w:right="159" w:firstLine="710"/>
      </w:pPr>
      <w:r>
        <w:t>анализировать и создавать текстовую, видео, графическую, звуковую информацию в соответствии с учебной задачей;</w:t>
      </w:r>
    </w:p>
    <w:p w:rsidR="007A46EE" w:rsidRDefault="009E1D98">
      <w:pPr>
        <w:pStyle w:val="a3"/>
        <w:spacing w:line="318" w:lineRule="exact"/>
        <w:ind w:left="1136"/>
      </w:pPr>
      <w:r>
        <w:rPr>
          <w:spacing w:val="-2"/>
        </w:rPr>
        <w:t>самостоятельно</w:t>
      </w:r>
      <w:r>
        <w:rPr>
          <w:spacing w:val="-1"/>
        </w:rPr>
        <w:t xml:space="preserve"> </w:t>
      </w:r>
      <w:r>
        <w:rPr>
          <w:spacing w:val="-2"/>
        </w:rPr>
        <w:t>создавать</w:t>
      </w:r>
      <w:r>
        <w:rPr>
          <w:spacing w:val="-7"/>
        </w:rPr>
        <w:t xml:space="preserve"> </w:t>
      </w:r>
      <w:r>
        <w:rPr>
          <w:spacing w:val="-2"/>
        </w:rPr>
        <w:t>схемы,</w:t>
      </w:r>
      <w:r>
        <w:rPr>
          <w:spacing w:val="6"/>
        </w:rPr>
        <w:t xml:space="preserve"> </w:t>
      </w:r>
      <w:r>
        <w:rPr>
          <w:spacing w:val="-2"/>
        </w:rPr>
        <w:t>таблицы</w:t>
      </w:r>
      <w: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2"/>
        </w:rPr>
        <w:t>представления</w:t>
      </w:r>
      <w:r>
        <w:rPr>
          <w:spacing w:val="-1"/>
        </w:rPr>
        <w:t xml:space="preserve"> </w:t>
      </w:r>
      <w:r>
        <w:rPr>
          <w:spacing w:val="-2"/>
        </w:rPr>
        <w:t>информации.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before="139" w:line="357" w:lineRule="auto"/>
        <w:ind w:right="158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умения общения как часть коммуникативных универсальных учебных действий:</w:t>
      </w:r>
    </w:p>
    <w:p w:rsidR="007A46EE" w:rsidRDefault="009E1D98">
      <w:pPr>
        <w:pStyle w:val="a3"/>
        <w:spacing w:line="355" w:lineRule="auto"/>
        <w:ind w:right="150" w:firstLine="710"/>
      </w:pPr>
      <w:r>
        <w:t>воспринимать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суждения,</w:t>
      </w:r>
      <w:r>
        <w:rPr>
          <w:spacing w:val="40"/>
        </w:rPr>
        <w:t xml:space="preserve"> </w:t>
      </w:r>
      <w:r>
        <w:t>выражать</w:t>
      </w:r>
      <w:r>
        <w:rPr>
          <w:spacing w:val="40"/>
        </w:rPr>
        <w:t xml:space="preserve"> </w:t>
      </w:r>
      <w:r>
        <w:t>эмоции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 с целями и условиями общения в знакомой среде;</w:t>
      </w:r>
    </w:p>
    <w:p w:rsidR="007A46EE" w:rsidRDefault="009E1D98">
      <w:pPr>
        <w:pStyle w:val="a3"/>
        <w:spacing w:line="357" w:lineRule="auto"/>
        <w:ind w:right="163" w:firstLine="710"/>
      </w:pPr>
      <w:r>
        <w:t>проявлять уважительное отношение</w:t>
      </w:r>
      <w:r>
        <w:t xml:space="preserve"> к собеседнику, соблюдать правила ведения диалога и дискуссии;</w:t>
      </w:r>
    </w:p>
    <w:p w:rsidR="007A46EE" w:rsidRDefault="009E1D98">
      <w:pPr>
        <w:pStyle w:val="a3"/>
        <w:spacing w:line="355" w:lineRule="auto"/>
        <w:ind w:left="1136" w:right="2134"/>
        <w:jc w:val="left"/>
      </w:pPr>
      <w:r>
        <w:t>признавать</w:t>
      </w:r>
      <w:r>
        <w:rPr>
          <w:spacing w:val="-18"/>
        </w:rPr>
        <w:t xml:space="preserve"> </w:t>
      </w:r>
      <w:r>
        <w:t>возможность</w:t>
      </w:r>
      <w:r>
        <w:rPr>
          <w:spacing w:val="-17"/>
        </w:rPr>
        <w:t xml:space="preserve"> </w:t>
      </w:r>
      <w:r>
        <w:t>существования</w:t>
      </w:r>
      <w:r>
        <w:rPr>
          <w:spacing w:val="-18"/>
        </w:rPr>
        <w:t xml:space="preserve"> </w:t>
      </w:r>
      <w:r>
        <w:t>разных</w:t>
      </w:r>
      <w:r>
        <w:rPr>
          <w:spacing w:val="-17"/>
        </w:rPr>
        <w:t xml:space="preserve"> </w:t>
      </w:r>
      <w:r>
        <w:t>точек</w:t>
      </w:r>
      <w:r>
        <w:rPr>
          <w:spacing w:val="-18"/>
        </w:rPr>
        <w:t xml:space="preserve"> </w:t>
      </w:r>
      <w:r>
        <w:t>зрения; корректно и аргументированно высказывать своё мнение;</w:t>
      </w:r>
    </w:p>
    <w:p w:rsidR="007A46EE" w:rsidRDefault="009E1D98">
      <w:pPr>
        <w:pStyle w:val="a3"/>
        <w:tabs>
          <w:tab w:val="left" w:pos="2648"/>
          <w:tab w:val="left" w:pos="3858"/>
          <w:tab w:val="left" w:pos="4372"/>
          <w:tab w:val="left" w:pos="6201"/>
          <w:tab w:val="left" w:pos="7378"/>
          <w:tab w:val="left" w:pos="9020"/>
        </w:tabs>
        <w:spacing w:line="357" w:lineRule="auto"/>
        <w:ind w:left="1136" w:right="167"/>
        <w:jc w:val="left"/>
      </w:pPr>
      <w:r>
        <w:t xml:space="preserve">строить речевое высказывание в соответствии с поставленной задачей; </w:t>
      </w:r>
      <w:r>
        <w:rPr>
          <w:spacing w:val="-2"/>
        </w:rPr>
        <w:t>создавать</w:t>
      </w:r>
      <w:r>
        <w:tab/>
      </w:r>
      <w:r>
        <w:rPr>
          <w:spacing w:val="-2"/>
        </w:rPr>
        <w:t>уст</w:t>
      </w:r>
      <w:r>
        <w:rPr>
          <w:spacing w:val="-2"/>
        </w:rPr>
        <w:t>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письменные</w:t>
      </w:r>
      <w:r>
        <w:tab/>
      </w:r>
      <w:r>
        <w:rPr>
          <w:spacing w:val="-2"/>
        </w:rPr>
        <w:t>тексты</w:t>
      </w:r>
      <w:r>
        <w:tab/>
      </w:r>
      <w:r>
        <w:rPr>
          <w:spacing w:val="-2"/>
        </w:rPr>
        <w:t>(описание,</w:t>
      </w:r>
      <w:r>
        <w:tab/>
      </w:r>
      <w:r>
        <w:rPr>
          <w:spacing w:val="-4"/>
        </w:rPr>
        <w:t>рассуждение,</w:t>
      </w:r>
    </w:p>
    <w:p w:rsidR="007A46EE" w:rsidRDefault="009E1D98">
      <w:pPr>
        <w:pStyle w:val="a3"/>
        <w:spacing w:line="313" w:lineRule="exact"/>
        <w:jc w:val="left"/>
      </w:pPr>
      <w:r>
        <w:rPr>
          <w:spacing w:val="-2"/>
        </w:rPr>
        <w:t>повествование);</w:t>
      </w:r>
    </w:p>
    <w:p w:rsidR="007A46EE" w:rsidRDefault="009E1D98">
      <w:pPr>
        <w:pStyle w:val="a3"/>
        <w:spacing w:before="145"/>
        <w:ind w:left="1136"/>
        <w:jc w:val="left"/>
      </w:pPr>
      <w:r>
        <w:rPr>
          <w:spacing w:val="-2"/>
        </w:rPr>
        <w:t>подготавливать</w:t>
      </w:r>
      <w:r>
        <w:rPr>
          <w:spacing w:val="-9"/>
        </w:rPr>
        <w:t xml:space="preserve"> </w:t>
      </w:r>
      <w:r>
        <w:rPr>
          <w:spacing w:val="-2"/>
        </w:rPr>
        <w:t>небольшие публичные</w:t>
      </w:r>
      <w:r>
        <w:rPr>
          <w:spacing w:val="3"/>
        </w:rPr>
        <w:t xml:space="preserve"> </w:t>
      </w:r>
      <w:r>
        <w:rPr>
          <w:spacing w:val="-2"/>
        </w:rPr>
        <w:t>выступления;</w:t>
      </w:r>
    </w:p>
    <w:p w:rsidR="007A46EE" w:rsidRDefault="009E1D98">
      <w:pPr>
        <w:pStyle w:val="a3"/>
        <w:spacing w:before="148" w:line="357" w:lineRule="auto"/>
        <w:ind w:firstLine="710"/>
        <w:jc w:val="left"/>
      </w:pPr>
      <w:r>
        <w:t>подбирать</w:t>
      </w:r>
      <w:r>
        <w:rPr>
          <w:spacing w:val="40"/>
        </w:rPr>
        <w:t xml:space="preserve"> </w:t>
      </w:r>
      <w:r>
        <w:t>иллюстративный</w:t>
      </w:r>
      <w:r>
        <w:rPr>
          <w:spacing w:val="40"/>
        </w:rPr>
        <w:t xml:space="preserve"> </w:t>
      </w:r>
      <w:r>
        <w:t>материал</w:t>
      </w:r>
      <w:r>
        <w:rPr>
          <w:spacing w:val="40"/>
        </w:rPr>
        <w:t xml:space="preserve"> </w:t>
      </w:r>
      <w:r>
        <w:t>(рисунки,</w:t>
      </w:r>
      <w:r>
        <w:rPr>
          <w:spacing w:val="40"/>
        </w:rPr>
        <w:t xml:space="preserve"> </w:t>
      </w:r>
      <w:r>
        <w:t>фото,</w:t>
      </w:r>
      <w:r>
        <w:rPr>
          <w:spacing w:val="40"/>
        </w:rPr>
        <w:t xml:space="preserve"> </w:t>
      </w:r>
      <w:r>
        <w:t>плакаты)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тексту</w:t>
      </w:r>
      <w:r>
        <w:rPr>
          <w:spacing w:val="40"/>
        </w:rPr>
        <w:t xml:space="preserve"> </w:t>
      </w:r>
      <w:r>
        <w:rPr>
          <w:spacing w:val="-2"/>
        </w:rPr>
        <w:t>выступления.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before="1" w:line="355" w:lineRule="auto"/>
        <w:ind w:right="271" w:firstLine="710"/>
        <w:rPr>
          <w:sz w:val="28"/>
        </w:rPr>
      </w:pP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7"/>
          <w:sz w:val="28"/>
        </w:rPr>
        <w:t xml:space="preserve"> </w:t>
      </w:r>
      <w:r>
        <w:rPr>
          <w:sz w:val="28"/>
        </w:rPr>
        <w:t>будут</w:t>
      </w:r>
      <w:r>
        <w:rPr>
          <w:spacing w:val="-9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как части регулятивных универсальных учебных действий:</w:t>
      </w:r>
    </w:p>
    <w:p w:rsidR="007A46EE" w:rsidRDefault="007A46EE">
      <w:pPr>
        <w:pStyle w:val="a5"/>
        <w:spacing w:line="355" w:lineRule="auto"/>
        <w:jc w:val="lef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left="1136" w:right="304"/>
      </w:pPr>
      <w:r>
        <w:t>планировать</w:t>
      </w:r>
      <w:r>
        <w:rPr>
          <w:spacing w:val="-1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результата; выстраивать последовательность выбранных действий.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line="355" w:lineRule="auto"/>
        <w:ind w:right="150" w:firstLine="71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умения самоконтроля как </w:t>
      </w:r>
      <w:r>
        <w:rPr>
          <w:sz w:val="28"/>
        </w:rPr>
        <w:t>части регулятивных универсальных учебных действий:</w:t>
      </w:r>
    </w:p>
    <w:p w:rsidR="007A46EE" w:rsidRDefault="009E1D98">
      <w:pPr>
        <w:pStyle w:val="a3"/>
        <w:spacing w:line="355" w:lineRule="auto"/>
        <w:ind w:left="1136" w:right="1790"/>
      </w:pPr>
      <w:r>
        <w:t>устанавливать причины успеха (неудач) учебной деятельности; корректировать</w:t>
      </w:r>
      <w:r>
        <w:rPr>
          <w:spacing w:val="-17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преодоления</w:t>
      </w:r>
      <w:r>
        <w:rPr>
          <w:spacing w:val="-10"/>
        </w:rPr>
        <w:t xml:space="preserve"> </w:t>
      </w:r>
      <w:r>
        <w:t>ошибок.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line="355" w:lineRule="auto"/>
        <w:ind w:right="159" w:firstLine="71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умения совместной </w:t>
      </w:r>
      <w:r>
        <w:rPr>
          <w:spacing w:val="-2"/>
          <w:sz w:val="28"/>
        </w:rPr>
        <w:t>деятельности:</w:t>
      </w:r>
    </w:p>
    <w:p w:rsidR="007A46EE" w:rsidRDefault="009E1D98">
      <w:pPr>
        <w:pStyle w:val="a3"/>
        <w:spacing w:line="355" w:lineRule="auto"/>
        <w:ind w:right="135" w:firstLine="710"/>
      </w:pPr>
      <w:r>
        <w:t>формулировать</w:t>
      </w:r>
      <w:r>
        <w:rPr>
          <w:spacing w:val="40"/>
        </w:rPr>
        <w:t xml:space="preserve">  </w:t>
      </w:r>
      <w:r>
        <w:t>кра</w:t>
      </w:r>
      <w:r>
        <w:t>ткосрочные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долгосрочные</w:t>
      </w:r>
      <w:r>
        <w:rPr>
          <w:spacing w:val="40"/>
        </w:rPr>
        <w:t xml:space="preserve">  </w:t>
      </w:r>
      <w:r>
        <w:t>цели</w:t>
      </w:r>
      <w:r>
        <w:rPr>
          <w:spacing w:val="40"/>
        </w:rPr>
        <w:t xml:space="preserve">  </w:t>
      </w:r>
      <w:r>
        <w:t>(индивидуальные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учётом</w:t>
      </w:r>
      <w:r>
        <w:rPr>
          <w:spacing w:val="80"/>
        </w:rPr>
        <w:t xml:space="preserve"> </w:t>
      </w:r>
      <w:r>
        <w:t>участия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коллективных</w:t>
      </w:r>
      <w:r>
        <w:rPr>
          <w:spacing w:val="80"/>
        </w:rPr>
        <w:t xml:space="preserve"> </w:t>
      </w:r>
      <w:r>
        <w:t>задачах)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стандартной</w:t>
      </w:r>
      <w:r>
        <w:rPr>
          <w:spacing w:val="80"/>
        </w:rPr>
        <w:t xml:space="preserve"> </w:t>
      </w:r>
      <w:r>
        <w:t>(типовой)</w:t>
      </w:r>
      <w:r>
        <w:rPr>
          <w:spacing w:val="80"/>
        </w:rPr>
        <w:t xml:space="preserve"> </w:t>
      </w:r>
      <w:r>
        <w:t>ситуации на основе предложенного формата планирования, распределения промежуточных шагов и сроков;</w:t>
      </w:r>
    </w:p>
    <w:p w:rsidR="007A46EE" w:rsidRDefault="009E1D98">
      <w:pPr>
        <w:pStyle w:val="a3"/>
        <w:spacing w:line="355" w:lineRule="auto"/>
        <w:ind w:right="146" w:firstLine="710"/>
      </w:pPr>
      <w:r>
        <w:t>принимать</w:t>
      </w:r>
      <w:r>
        <w:rPr>
          <w:spacing w:val="80"/>
        </w:rPr>
        <w:t xml:space="preserve"> </w:t>
      </w:r>
      <w:r>
        <w:t>цель</w:t>
      </w:r>
      <w:r>
        <w:rPr>
          <w:spacing w:val="80"/>
        </w:rPr>
        <w:t xml:space="preserve"> </w:t>
      </w:r>
      <w:r>
        <w:t>совместной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коллективно</w:t>
      </w:r>
      <w:r>
        <w:rPr>
          <w:spacing w:val="80"/>
        </w:rPr>
        <w:t xml:space="preserve"> </w:t>
      </w:r>
      <w:r>
        <w:t>строить</w:t>
      </w:r>
      <w:r>
        <w:rPr>
          <w:spacing w:val="80"/>
        </w:rPr>
        <w:t xml:space="preserve"> </w:t>
      </w:r>
      <w:r>
        <w:t>действия по</w:t>
      </w:r>
      <w:r>
        <w:rPr>
          <w:spacing w:val="40"/>
        </w:rPr>
        <w:t xml:space="preserve">  </w:t>
      </w:r>
      <w:r>
        <w:t>её</w:t>
      </w:r>
      <w:r>
        <w:rPr>
          <w:spacing w:val="40"/>
        </w:rPr>
        <w:t xml:space="preserve">  </w:t>
      </w:r>
      <w:r>
        <w:t>достижению:</w:t>
      </w:r>
      <w:r>
        <w:rPr>
          <w:spacing w:val="40"/>
        </w:rPr>
        <w:t xml:space="preserve">  </w:t>
      </w:r>
      <w:r>
        <w:t>распределять</w:t>
      </w:r>
      <w:r>
        <w:rPr>
          <w:spacing w:val="40"/>
        </w:rPr>
        <w:t xml:space="preserve">  </w:t>
      </w:r>
      <w:r>
        <w:t>роли,</w:t>
      </w:r>
      <w:r>
        <w:rPr>
          <w:spacing w:val="40"/>
        </w:rPr>
        <w:t xml:space="preserve">  </w:t>
      </w:r>
      <w:r>
        <w:t>договариваться,</w:t>
      </w:r>
      <w:r>
        <w:rPr>
          <w:spacing w:val="40"/>
        </w:rPr>
        <w:t xml:space="preserve">  </w:t>
      </w:r>
      <w:r>
        <w:t>обсуждать</w:t>
      </w:r>
      <w:r>
        <w:rPr>
          <w:spacing w:val="40"/>
        </w:rPr>
        <w:t xml:space="preserve">  </w:t>
      </w:r>
      <w:r>
        <w:t>процесс</w:t>
      </w:r>
      <w:r>
        <w:rPr>
          <w:spacing w:val="40"/>
        </w:rPr>
        <w:t xml:space="preserve"> </w:t>
      </w:r>
      <w:r>
        <w:t>и результат совместной работы;</w:t>
      </w:r>
    </w:p>
    <w:p w:rsidR="007A46EE" w:rsidRDefault="009E1D98">
      <w:pPr>
        <w:pStyle w:val="a3"/>
        <w:spacing w:line="355" w:lineRule="auto"/>
        <w:ind w:left="1136" w:right="1134"/>
      </w:pPr>
      <w:r>
        <w:t>проявлять</w:t>
      </w:r>
      <w:r>
        <w:rPr>
          <w:spacing w:val="-12"/>
        </w:rPr>
        <w:t xml:space="preserve"> </w:t>
      </w:r>
      <w:r>
        <w:t>готовность</w:t>
      </w:r>
      <w:r>
        <w:rPr>
          <w:spacing w:val="-11"/>
        </w:rPr>
        <w:t xml:space="preserve"> </w:t>
      </w:r>
      <w:r>
        <w:t>руководить,</w:t>
      </w:r>
      <w:r>
        <w:rPr>
          <w:spacing w:val="-4"/>
        </w:rPr>
        <w:t xml:space="preserve"> </w:t>
      </w:r>
      <w:r>
        <w:t>выполнять</w:t>
      </w:r>
      <w:r>
        <w:rPr>
          <w:spacing w:val="-12"/>
        </w:rPr>
        <w:t xml:space="preserve"> </w:t>
      </w:r>
      <w:r>
        <w:t>поручения,</w:t>
      </w:r>
      <w:r>
        <w:rPr>
          <w:spacing w:val="-4"/>
        </w:rPr>
        <w:t xml:space="preserve"> </w:t>
      </w:r>
      <w:r>
        <w:t>подчиняться; ответственно выполнять свою часть работы;</w:t>
      </w:r>
    </w:p>
    <w:p w:rsidR="007A46EE" w:rsidRDefault="009E1D98">
      <w:pPr>
        <w:pStyle w:val="a3"/>
        <w:ind w:left="1136"/>
      </w:pPr>
      <w:r>
        <w:t>оценивать</w:t>
      </w:r>
      <w:r>
        <w:rPr>
          <w:spacing w:val="-16"/>
        </w:rPr>
        <w:t xml:space="preserve"> </w:t>
      </w:r>
      <w:r>
        <w:t>свой</w:t>
      </w:r>
      <w:r>
        <w:rPr>
          <w:spacing w:val="-10"/>
        </w:rPr>
        <w:t xml:space="preserve"> </w:t>
      </w:r>
      <w:r>
        <w:t>вклад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общий</w:t>
      </w:r>
      <w:r>
        <w:rPr>
          <w:spacing w:val="-10"/>
        </w:rPr>
        <w:t xml:space="preserve"> </w:t>
      </w:r>
      <w:r>
        <w:rPr>
          <w:spacing w:val="-2"/>
        </w:rPr>
        <w:t>результат;</w:t>
      </w:r>
    </w:p>
    <w:p w:rsidR="007A46EE" w:rsidRDefault="009E1D98">
      <w:pPr>
        <w:pStyle w:val="a3"/>
        <w:spacing w:before="152" w:line="355" w:lineRule="auto"/>
        <w:ind w:right="140" w:firstLine="710"/>
      </w:pPr>
      <w:r>
        <w:t xml:space="preserve">выполнять совместные проектные задания с использованием предложенных </w:t>
      </w:r>
      <w:r>
        <w:rPr>
          <w:spacing w:val="-2"/>
        </w:rPr>
        <w:t>образцов;</w:t>
      </w:r>
    </w:p>
    <w:p w:rsidR="007A46EE" w:rsidRDefault="009E1D98">
      <w:pPr>
        <w:pStyle w:val="a3"/>
        <w:spacing w:line="355" w:lineRule="auto"/>
        <w:ind w:left="1136" w:right="304"/>
      </w:pPr>
      <w:r>
        <w:t>планировать</w:t>
      </w:r>
      <w:r>
        <w:rPr>
          <w:spacing w:val="-1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результата; выстраивать последовательность выбранных действий.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line="357" w:lineRule="auto"/>
        <w:ind w:right="145" w:firstLine="710"/>
        <w:jc w:val="both"/>
        <w:rPr>
          <w:sz w:val="28"/>
        </w:rPr>
      </w:pPr>
      <w:r>
        <w:rPr>
          <w:sz w:val="28"/>
        </w:rPr>
        <w:t>Предметные результаты изучения литературного чтения. К концу обучения в 1 классе обучающийся научится:</w:t>
      </w:r>
    </w:p>
    <w:p w:rsidR="007A46EE" w:rsidRDefault="009E1D98">
      <w:pPr>
        <w:pStyle w:val="a3"/>
        <w:spacing w:line="355" w:lineRule="auto"/>
        <w:ind w:right="145" w:firstLine="710"/>
      </w:pPr>
      <w:r>
        <w:t>понимать</w:t>
      </w:r>
      <w:r>
        <w:rPr>
          <w:spacing w:val="80"/>
          <w:w w:val="150"/>
        </w:rPr>
        <w:t xml:space="preserve"> </w:t>
      </w:r>
      <w:r>
        <w:t>ценность</w:t>
      </w:r>
      <w:r>
        <w:rPr>
          <w:spacing w:val="80"/>
          <w:w w:val="150"/>
        </w:rPr>
        <w:t xml:space="preserve"> </w:t>
      </w:r>
      <w:r>
        <w:t>чтения</w:t>
      </w:r>
      <w:r>
        <w:rPr>
          <w:spacing w:val="40"/>
        </w:rPr>
        <w:t xml:space="preserve">  </w:t>
      </w:r>
      <w:r>
        <w:t>для</w:t>
      </w:r>
      <w:r>
        <w:rPr>
          <w:spacing w:val="40"/>
        </w:rPr>
        <w:t xml:space="preserve">  </w:t>
      </w:r>
      <w:r>
        <w:t>решения</w:t>
      </w:r>
      <w:r>
        <w:rPr>
          <w:spacing w:val="40"/>
        </w:rPr>
        <w:t xml:space="preserve">  </w:t>
      </w:r>
      <w:r>
        <w:t>учебных</w:t>
      </w:r>
      <w:r>
        <w:rPr>
          <w:spacing w:val="80"/>
          <w:w w:val="150"/>
        </w:rPr>
        <w:t xml:space="preserve"> </w:t>
      </w:r>
      <w:r>
        <w:t>задач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применения в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жизненных</w:t>
      </w:r>
      <w:r>
        <w:rPr>
          <w:spacing w:val="80"/>
        </w:rPr>
        <w:t xml:space="preserve"> </w:t>
      </w:r>
      <w:r>
        <w:t>ситуациях:</w:t>
      </w:r>
      <w:r>
        <w:rPr>
          <w:spacing w:val="80"/>
          <w:w w:val="150"/>
        </w:rPr>
        <w:t xml:space="preserve"> </w:t>
      </w:r>
      <w:r>
        <w:t>отвечать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вопрос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важности</w:t>
      </w:r>
      <w:r>
        <w:rPr>
          <w:spacing w:val="80"/>
          <w:w w:val="150"/>
        </w:rPr>
        <w:t xml:space="preserve"> </w:t>
      </w:r>
      <w:r>
        <w:t>чтения</w:t>
      </w:r>
      <w:r>
        <w:rPr>
          <w:spacing w:val="40"/>
        </w:rPr>
        <w:t xml:space="preserve"> </w:t>
      </w:r>
      <w:r>
        <w:t>для личного разв</w:t>
      </w:r>
      <w:r>
        <w:t>ития, находить в художественных произведениях отражение нравственных ценностей, традиций, быта разных народов;</w:t>
      </w:r>
    </w:p>
    <w:p w:rsidR="007A46EE" w:rsidRDefault="009E1D98">
      <w:pPr>
        <w:pStyle w:val="a3"/>
        <w:spacing w:line="355" w:lineRule="auto"/>
        <w:ind w:right="145" w:firstLine="710"/>
      </w:pPr>
      <w:r>
        <w:t>владеть техникой слогового плавного чтения с переходом на чтение целыми словами,</w:t>
      </w:r>
      <w:r>
        <w:rPr>
          <w:spacing w:val="40"/>
        </w:rPr>
        <w:t xml:space="preserve"> </w:t>
      </w:r>
      <w:r>
        <w:t>читать</w:t>
      </w:r>
      <w:r>
        <w:rPr>
          <w:spacing w:val="40"/>
        </w:rPr>
        <w:t xml:space="preserve"> </w:t>
      </w:r>
      <w:r>
        <w:t>осознанно</w:t>
      </w:r>
      <w:r>
        <w:rPr>
          <w:spacing w:val="40"/>
        </w:rPr>
        <w:t xml:space="preserve"> </w:t>
      </w:r>
      <w:r>
        <w:t>вслух</w:t>
      </w:r>
      <w:r>
        <w:rPr>
          <w:spacing w:val="40"/>
        </w:rPr>
        <w:t xml:space="preserve"> </w:t>
      </w:r>
      <w:r>
        <w:t>целыми</w:t>
      </w:r>
      <w:r>
        <w:rPr>
          <w:spacing w:val="40"/>
        </w:rPr>
        <w:t xml:space="preserve"> </w:t>
      </w:r>
      <w:r>
        <w:t>словами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пропусков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перестанов</w:t>
      </w:r>
      <w:r>
        <w:t>ок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2"/>
      </w:pPr>
      <w:r>
        <w:t>букв</w:t>
      </w:r>
      <w:r>
        <w:rPr>
          <w:spacing w:val="63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слогов</w:t>
      </w:r>
      <w:r>
        <w:rPr>
          <w:spacing w:val="63"/>
        </w:rPr>
        <w:t xml:space="preserve"> </w:t>
      </w:r>
      <w:r>
        <w:t>доступные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восприятия</w:t>
      </w:r>
      <w:r>
        <w:rPr>
          <w:spacing w:val="71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небольшие</w:t>
      </w:r>
      <w:r>
        <w:rPr>
          <w:spacing w:val="71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объёму</w:t>
      </w:r>
      <w:r>
        <w:rPr>
          <w:spacing w:val="40"/>
        </w:rPr>
        <w:t xml:space="preserve"> </w:t>
      </w:r>
      <w:r>
        <w:t>произведения в темпе не менее 30 слов в минуту (без отметочного оценивания);</w:t>
      </w:r>
    </w:p>
    <w:p w:rsidR="007A46EE" w:rsidRDefault="009E1D98">
      <w:pPr>
        <w:pStyle w:val="a3"/>
        <w:spacing w:line="355" w:lineRule="auto"/>
        <w:ind w:right="145" w:firstLine="710"/>
      </w:pPr>
      <w:r>
        <w:t>читать</w:t>
      </w:r>
      <w:r>
        <w:rPr>
          <w:spacing w:val="80"/>
        </w:rPr>
        <w:t xml:space="preserve"> </w:t>
      </w:r>
      <w:r>
        <w:t>наизусть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соблюдением</w:t>
      </w:r>
      <w:r>
        <w:rPr>
          <w:spacing w:val="80"/>
        </w:rPr>
        <w:t xml:space="preserve"> </w:t>
      </w:r>
      <w:r>
        <w:t>орфоэпических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пунктуационных</w:t>
      </w:r>
      <w:r>
        <w:rPr>
          <w:spacing w:val="80"/>
        </w:rPr>
        <w:t xml:space="preserve"> </w:t>
      </w:r>
      <w:r>
        <w:t>норм не менее 2 стихотворений о Родине, о детях, о семье, о родной природе в разные времена года;</w:t>
      </w:r>
    </w:p>
    <w:p w:rsidR="007A46EE" w:rsidRDefault="009E1D98">
      <w:pPr>
        <w:pStyle w:val="a3"/>
        <w:ind w:left="1136"/>
      </w:pPr>
      <w:r>
        <w:rPr>
          <w:spacing w:val="-2"/>
        </w:rPr>
        <w:t>различать</w:t>
      </w:r>
      <w:r>
        <w:rPr>
          <w:spacing w:val="-7"/>
        </w:rPr>
        <w:t xml:space="preserve"> </w:t>
      </w:r>
      <w:r>
        <w:rPr>
          <w:spacing w:val="-2"/>
        </w:rPr>
        <w:t>прозаическую</w:t>
      </w:r>
      <w:r>
        <w:rPr>
          <w:spacing w:val="1"/>
        </w:rPr>
        <w:t xml:space="preserve"> </w:t>
      </w:r>
      <w:r>
        <w:rPr>
          <w:spacing w:val="-2"/>
        </w:rPr>
        <w:t>(нестихотворную)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1"/>
        </w:rPr>
        <w:t xml:space="preserve"> </w:t>
      </w:r>
      <w:r>
        <w:rPr>
          <w:spacing w:val="-2"/>
        </w:rPr>
        <w:t>стихотворную</w:t>
      </w:r>
      <w:r>
        <w:rPr>
          <w:spacing w:val="2"/>
        </w:rPr>
        <w:t xml:space="preserve"> </w:t>
      </w:r>
      <w:r>
        <w:rPr>
          <w:spacing w:val="-2"/>
        </w:rPr>
        <w:t>речь;</w:t>
      </w:r>
    </w:p>
    <w:p w:rsidR="007A46EE" w:rsidRDefault="009E1D98">
      <w:pPr>
        <w:pStyle w:val="a3"/>
        <w:spacing w:before="152" w:line="355" w:lineRule="auto"/>
        <w:ind w:right="144" w:firstLine="710"/>
      </w:pPr>
      <w:r>
        <w:t>различать</w:t>
      </w:r>
      <w:r>
        <w:rPr>
          <w:spacing w:val="80"/>
          <w:w w:val="150"/>
        </w:rPr>
        <w:t xml:space="preserve"> </w:t>
      </w:r>
      <w:r>
        <w:t>отдельные</w:t>
      </w:r>
      <w:r>
        <w:rPr>
          <w:spacing w:val="80"/>
          <w:w w:val="150"/>
        </w:rPr>
        <w:t xml:space="preserve"> </w:t>
      </w:r>
      <w:r>
        <w:t>жанры</w:t>
      </w:r>
      <w:r>
        <w:rPr>
          <w:spacing w:val="80"/>
          <w:w w:val="150"/>
        </w:rPr>
        <w:t xml:space="preserve"> </w:t>
      </w:r>
      <w:r>
        <w:t>фольклора</w:t>
      </w:r>
      <w:r>
        <w:rPr>
          <w:spacing w:val="80"/>
          <w:w w:val="150"/>
        </w:rPr>
        <w:t xml:space="preserve"> </w:t>
      </w:r>
      <w:r>
        <w:t>(устного</w:t>
      </w:r>
      <w:r>
        <w:rPr>
          <w:spacing w:val="80"/>
          <w:w w:val="150"/>
        </w:rPr>
        <w:t xml:space="preserve"> </w:t>
      </w:r>
      <w:r>
        <w:t>народного</w:t>
      </w:r>
      <w:r>
        <w:rPr>
          <w:spacing w:val="80"/>
          <w:w w:val="150"/>
        </w:rPr>
        <w:t xml:space="preserve"> </w:t>
      </w:r>
      <w:r>
        <w:t>творчества)</w:t>
      </w:r>
      <w:r>
        <w:rPr>
          <w:spacing w:val="80"/>
        </w:rPr>
        <w:t xml:space="preserve"> </w:t>
      </w:r>
      <w:r>
        <w:t>и художественной литературы (з</w:t>
      </w:r>
      <w:r>
        <w:t>агадки, пословицы, потешки, сказки (фольклорные и литературные), рассказы, стихотворения);</w:t>
      </w:r>
    </w:p>
    <w:p w:rsidR="007A46EE" w:rsidRDefault="009E1D98">
      <w:pPr>
        <w:pStyle w:val="a3"/>
        <w:spacing w:line="357" w:lineRule="auto"/>
        <w:ind w:right="142" w:firstLine="710"/>
      </w:pPr>
      <w:r>
        <w:t>понимать содержание прослушанного (прочитанного) произведения: отвечать на вопросы по фактическому содержанию произведения;</w:t>
      </w:r>
    </w:p>
    <w:p w:rsidR="007A46EE" w:rsidRDefault="009E1D98">
      <w:pPr>
        <w:pStyle w:val="a3"/>
        <w:spacing w:line="355" w:lineRule="auto"/>
        <w:ind w:right="140" w:firstLine="710"/>
      </w:pPr>
      <w:r>
        <w:t>владеть элементарными умениями анализа те</w:t>
      </w:r>
      <w:r>
        <w:t>кста прослушанного (прочитанного)</w:t>
      </w:r>
      <w:r>
        <w:rPr>
          <w:spacing w:val="80"/>
        </w:rPr>
        <w:t xml:space="preserve">   </w:t>
      </w:r>
      <w:r>
        <w:t>произведения:</w:t>
      </w:r>
      <w:r>
        <w:rPr>
          <w:spacing w:val="80"/>
        </w:rPr>
        <w:t xml:space="preserve">   </w:t>
      </w:r>
      <w:r>
        <w:t>определять</w:t>
      </w:r>
      <w:r>
        <w:rPr>
          <w:spacing w:val="80"/>
        </w:rPr>
        <w:t xml:space="preserve">   </w:t>
      </w:r>
      <w:r>
        <w:t>последовательность</w:t>
      </w:r>
      <w:r>
        <w:rPr>
          <w:spacing w:val="80"/>
        </w:rPr>
        <w:t xml:space="preserve">   </w:t>
      </w:r>
      <w:r>
        <w:t>событий в произведении, характеризовать поступки (положительные или отрицательные) героя, объяснять значение незнакомого слова с использованием словаря;</w:t>
      </w:r>
    </w:p>
    <w:p w:rsidR="007A46EE" w:rsidRDefault="009E1D98">
      <w:pPr>
        <w:pStyle w:val="a3"/>
        <w:spacing w:line="355" w:lineRule="auto"/>
        <w:ind w:right="132" w:firstLine="710"/>
      </w:pPr>
      <w:r>
        <w:t>участвовать в обсуждении прослушанного (прочитанного) произведения: отвечать на вопросы о впечатлении от произведения, использовать в беседе изученные литературные понятия (автор, герой, тема, идея, заголовок, содержание произведения), подтверждать свой от</w:t>
      </w:r>
      <w:r>
        <w:t>вет примерами из текста;</w:t>
      </w:r>
    </w:p>
    <w:p w:rsidR="007A46EE" w:rsidRDefault="009E1D98">
      <w:pPr>
        <w:pStyle w:val="a3"/>
        <w:spacing w:line="355" w:lineRule="auto"/>
        <w:ind w:right="143" w:firstLine="710"/>
      </w:pPr>
      <w:r>
        <w:t>пересказывать (устно) содержание произведения с соблюдением последовательности событий, с использованием предложенных ключевых слов, вопросов, рисунков, предложенного плана;</w:t>
      </w:r>
    </w:p>
    <w:p w:rsidR="007A46EE" w:rsidRDefault="009E1D98">
      <w:pPr>
        <w:pStyle w:val="a3"/>
        <w:tabs>
          <w:tab w:val="left" w:pos="3190"/>
          <w:tab w:val="left" w:pos="5649"/>
          <w:tab w:val="left" w:pos="6720"/>
          <w:tab w:val="left" w:pos="8982"/>
        </w:tabs>
        <w:spacing w:line="357" w:lineRule="auto"/>
        <w:ind w:left="1136" w:right="161"/>
      </w:pPr>
      <w:r>
        <w:t>читать по ролям с соблюдением норм произношения, расстано</w:t>
      </w:r>
      <w:r>
        <w:t xml:space="preserve">вки ударения; </w:t>
      </w:r>
      <w:r>
        <w:rPr>
          <w:spacing w:val="-2"/>
        </w:rPr>
        <w:t>составлять</w:t>
      </w:r>
      <w:r>
        <w:tab/>
      </w:r>
      <w:r>
        <w:rPr>
          <w:spacing w:val="-2"/>
        </w:rPr>
        <w:t>высказывания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содержанию</w:t>
      </w:r>
      <w:r>
        <w:tab/>
      </w:r>
      <w:r>
        <w:rPr>
          <w:spacing w:val="-2"/>
        </w:rPr>
        <w:t>произведения</w:t>
      </w:r>
    </w:p>
    <w:p w:rsidR="007A46EE" w:rsidRDefault="009E1D98">
      <w:pPr>
        <w:pStyle w:val="a3"/>
      </w:pPr>
      <w:r>
        <w:t>(не</w:t>
      </w:r>
      <w:r>
        <w:rPr>
          <w:spacing w:val="-9"/>
        </w:rPr>
        <w:t xml:space="preserve"> </w:t>
      </w:r>
      <w:r>
        <w:t>менее</w:t>
      </w:r>
      <w:r>
        <w:rPr>
          <w:spacing w:val="-7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предложений)</w:t>
      </w:r>
      <w:r>
        <w:rPr>
          <w:spacing w:val="-1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заданному</w:t>
      </w:r>
      <w:r>
        <w:rPr>
          <w:spacing w:val="-13"/>
        </w:rPr>
        <w:t xml:space="preserve"> </w:t>
      </w:r>
      <w:r>
        <w:rPr>
          <w:spacing w:val="-2"/>
        </w:rPr>
        <w:t>алгоритму;</w:t>
      </w:r>
    </w:p>
    <w:p w:rsidR="007A46EE" w:rsidRDefault="009E1D98">
      <w:pPr>
        <w:pStyle w:val="a3"/>
        <w:spacing w:before="134" w:line="355" w:lineRule="auto"/>
        <w:ind w:right="135" w:firstLine="710"/>
      </w:pPr>
      <w:r>
        <w:t>сочинять</w:t>
      </w:r>
      <w:r>
        <w:rPr>
          <w:spacing w:val="80"/>
          <w:w w:val="150"/>
        </w:rPr>
        <w:t xml:space="preserve">   </w:t>
      </w:r>
      <w:r>
        <w:t>небольшие</w:t>
      </w:r>
      <w:r>
        <w:rPr>
          <w:spacing w:val="73"/>
          <w:w w:val="150"/>
        </w:rPr>
        <w:t xml:space="preserve">    </w:t>
      </w:r>
      <w:r>
        <w:t>тексты</w:t>
      </w:r>
      <w:r>
        <w:rPr>
          <w:spacing w:val="80"/>
          <w:w w:val="150"/>
        </w:rPr>
        <w:t xml:space="preserve">   </w:t>
      </w:r>
      <w:r>
        <w:t>по</w:t>
      </w:r>
      <w:r>
        <w:rPr>
          <w:spacing w:val="80"/>
          <w:w w:val="150"/>
        </w:rPr>
        <w:t xml:space="preserve">   </w:t>
      </w:r>
      <w:r>
        <w:t>предложенному</w:t>
      </w:r>
      <w:r>
        <w:rPr>
          <w:spacing w:val="80"/>
          <w:w w:val="150"/>
        </w:rPr>
        <w:t xml:space="preserve">   </w:t>
      </w:r>
      <w:r>
        <w:t>началу (не менее 3 предложений);</w:t>
      </w:r>
    </w:p>
    <w:p w:rsidR="007A46EE" w:rsidRDefault="009E1D98">
      <w:pPr>
        <w:pStyle w:val="a3"/>
        <w:spacing w:before="3" w:line="355" w:lineRule="auto"/>
        <w:ind w:left="202" w:right="158"/>
        <w:jc w:val="right"/>
      </w:pPr>
      <w:r>
        <w:t>ориентироваться в книге (учебнике) по обложке, оглавлению, иллюстрациям; выбирать книги для самостоятельного чтения по совету взрослого и с учётом</w:t>
      </w:r>
    </w:p>
    <w:p w:rsidR="007A46EE" w:rsidRDefault="009E1D98">
      <w:pPr>
        <w:pStyle w:val="a3"/>
        <w:tabs>
          <w:tab w:val="left" w:pos="2559"/>
          <w:tab w:val="left" w:pos="3999"/>
          <w:tab w:val="left" w:pos="5214"/>
          <w:tab w:val="left" w:pos="7116"/>
          <w:tab w:val="left" w:pos="7582"/>
          <w:tab w:val="left" w:pos="9464"/>
        </w:tabs>
        <w:spacing w:line="319" w:lineRule="exact"/>
        <w:ind w:left="0" w:right="208"/>
        <w:jc w:val="right"/>
      </w:pPr>
      <w:r>
        <w:rPr>
          <w:spacing w:val="-2"/>
        </w:rPr>
        <w:t>рекомендованного</w:t>
      </w:r>
      <w:r>
        <w:tab/>
      </w:r>
      <w:r>
        <w:rPr>
          <w:spacing w:val="-2"/>
        </w:rPr>
        <w:t>учителем</w:t>
      </w:r>
      <w:r>
        <w:tab/>
      </w:r>
      <w:r>
        <w:rPr>
          <w:spacing w:val="-2"/>
        </w:rPr>
        <w:t>списка,</w:t>
      </w:r>
      <w:r>
        <w:tab/>
      </w:r>
      <w:r>
        <w:rPr>
          <w:spacing w:val="-2"/>
        </w:rPr>
        <w:t>рассказывать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прочитанной</w:t>
      </w:r>
      <w:r>
        <w:tab/>
      </w:r>
      <w:r>
        <w:rPr>
          <w:spacing w:val="-2"/>
        </w:rPr>
        <w:t>книге</w:t>
      </w:r>
    </w:p>
    <w:p w:rsidR="007A46EE" w:rsidRDefault="007A46EE">
      <w:pPr>
        <w:pStyle w:val="a3"/>
        <w:spacing w:line="319" w:lineRule="exact"/>
        <w:jc w:val="righ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rPr>
          <w:spacing w:val="-2"/>
        </w:rPr>
        <w:t>по</w:t>
      </w:r>
      <w:r>
        <w:rPr>
          <w:spacing w:val="-3"/>
        </w:rPr>
        <w:t xml:space="preserve"> </w:t>
      </w:r>
      <w:r>
        <w:rPr>
          <w:spacing w:val="-2"/>
        </w:rPr>
        <w:t>предложенному</w:t>
      </w:r>
      <w:r>
        <w:rPr>
          <w:spacing w:val="-4"/>
        </w:rPr>
        <w:t xml:space="preserve"> </w:t>
      </w:r>
      <w:r>
        <w:rPr>
          <w:spacing w:val="-2"/>
        </w:rPr>
        <w:t>алгори</w:t>
      </w:r>
      <w:r>
        <w:rPr>
          <w:spacing w:val="-2"/>
        </w:rPr>
        <w:t>тму;</w:t>
      </w:r>
    </w:p>
    <w:p w:rsidR="007A46EE" w:rsidRDefault="009E1D98">
      <w:pPr>
        <w:pStyle w:val="a3"/>
        <w:spacing w:before="153" w:line="355" w:lineRule="auto"/>
        <w:ind w:right="160" w:firstLine="710"/>
      </w:pPr>
      <w:r>
        <w:t>обращаться к справочной литературе для получения дополнительной информации в соответствии с учебной задачей.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line="357" w:lineRule="auto"/>
        <w:ind w:right="147" w:firstLine="710"/>
        <w:jc w:val="both"/>
        <w:rPr>
          <w:sz w:val="28"/>
        </w:rPr>
      </w:pPr>
      <w:r>
        <w:rPr>
          <w:sz w:val="28"/>
        </w:rPr>
        <w:t>Предметные результаты изучения литературного чтения. К концу обучения во 2 классе обучающийся научится:</w:t>
      </w:r>
    </w:p>
    <w:p w:rsidR="007A46EE" w:rsidRDefault="009E1D98">
      <w:pPr>
        <w:pStyle w:val="a3"/>
        <w:spacing w:line="355" w:lineRule="auto"/>
        <w:ind w:right="142" w:firstLine="710"/>
      </w:pPr>
      <w:r>
        <w:t>объяснять</w:t>
      </w:r>
      <w:r>
        <w:rPr>
          <w:spacing w:val="80"/>
          <w:w w:val="150"/>
        </w:rPr>
        <w:t xml:space="preserve"> </w:t>
      </w:r>
      <w:r>
        <w:t>важность</w:t>
      </w:r>
      <w:r>
        <w:rPr>
          <w:spacing w:val="80"/>
          <w:w w:val="150"/>
        </w:rPr>
        <w:t xml:space="preserve"> </w:t>
      </w:r>
      <w:r>
        <w:t>чтения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решения</w:t>
      </w:r>
      <w:r>
        <w:rPr>
          <w:spacing w:val="80"/>
          <w:w w:val="150"/>
        </w:rPr>
        <w:t xml:space="preserve"> </w:t>
      </w:r>
      <w:r>
        <w:t>учебных</w:t>
      </w:r>
      <w:r>
        <w:rPr>
          <w:spacing w:val="80"/>
          <w:w w:val="150"/>
        </w:rPr>
        <w:t xml:space="preserve"> </w:t>
      </w:r>
      <w:r>
        <w:t>задач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применения</w:t>
      </w:r>
      <w:r>
        <w:rPr>
          <w:spacing w:val="40"/>
        </w:rPr>
        <w:t xml:space="preserve"> </w:t>
      </w:r>
      <w:r>
        <w:t>в различных жизненных ситуациях: переходить от чтения</w:t>
      </w:r>
      <w:r>
        <w:rPr>
          <w:spacing w:val="40"/>
        </w:rPr>
        <w:t xml:space="preserve"> </w:t>
      </w:r>
      <w:r>
        <w:t>вслух к чтению про</w:t>
      </w:r>
      <w:r>
        <w:rPr>
          <w:spacing w:val="40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в соответствии с учебной задачей, обращаться к разным видам чтения (изучающее, ознакомительное,</w:t>
      </w:r>
      <w:r>
        <w:rPr>
          <w:spacing w:val="80"/>
        </w:rPr>
        <w:t xml:space="preserve"> </w:t>
      </w:r>
      <w:r>
        <w:t>поисковое</w:t>
      </w:r>
      <w:r>
        <w:rPr>
          <w:spacing w:val="80"/>
        </w:rPr>
        <w:t xml:space="preserve"> </w:t>
      </w:r>
      <w:r>
        <w:t>выборочное,</w:t>
      </w:r>
      <w:r>
        <w:rPr>
          <w:spacing w:val="80"/>
        </w:rPr>
        <w:t xml:space="preserve"> </w:t>
      </w:r>
      <w:r>
        <w:t>просмотровое</w:t>
      </w:r>
      <w:r>
        <w:rPr>
          <w:spacing w:val="80"/>
        </w:rPr>
        <w:t xml:space="preserve"> </w:t>
      </w:r>
      <w:r>
        <w:t>выборочное),</w:t>
      </w:r>
      <w:r>
        <w:rPr>
          <w:spacing w:val="80"/>
        </w:rPr>
        <w:t xml:space="preserve"> </w:t>
      </w:r>
      <w:r>
        <w:t>находит</w:t>
      </w:r>
      <w:r>
        <w:t>ь</w:t>
      </w:r>
      <w:r>
        <w:rPr>
          <w:spacing w:val="80"/>
        </w:rPr>
        <w:t xml:space="preserve"> </w:t>
      </w:r>
      <w:r>
        <w:t>в фольклоре и литературных произведениях отражение нравственных ценностей, традиций, быта, культуры разных народов, ориентироваться в нравственно- этических понятиях в контексте изученных произведений;</w:t>
      </w:r>
    </w:p>
    <w:p w:rsidR="007A46EE" w:rsidRDefault="009E1D98">
      <w:pPr>
        <w:pStyle w:val="a3"/>
        <w:spacing w:line="355" w:lineRule="auto"/>
        <w:ind w:right="158" w:firstLine="710"/>
      </w:pPr>
      <w:r>
        <w:t>читать вслух целыми словами без пропусков и перестан</w:t>
      </w:r>
      <w:r>
        <w:t>овок букв и слогов доступные по восприятию и небольшие по объёму прозаические и стихотворные произведения в темпе не менее 40 слов в минуту (без отметочного оценивания);</w:t>
      </w:r>
    </w:p>
    <w:p w:rsidR="007A46EE" w:rsidRDefault="009E1D98">
      <w:pPr>
        <w:pStyle w:val="a3"/>
        <w:spacing w:line="355" w:lineRule="auto"/>
        <w:ind w:right="145" w:firstLine="710"/>
      </w:pPr>
      <w:r>
        <w:t>читать</w:t>
      </w:r>
      <w:r>
        <w:rPr>
          <w:spacing w:val="80"/>
        </w:rPr>
        <w:t xml:space="preserve"> </w:t>
      </w:r>
      <w:r>
        <w:t>наизусть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соблюдением</w:t>
      </w:r>
      <w:r>
        <w:rPr>
          <w:spacing w:val="80"/>
        </w:rPr>
        <w:t xml:space="preserve"> </w:t>
      </w:r>
      <w:r>
        <w:t>орфоэпических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пунктуационных</w:t>
      </w:r>
      <w:r>
        <w:rPr>
          <w:spacing w:val="80"/>
        </w:rPr>
        <w:t xml:space="preserve"> </w:t>
      </w:r>
      <w:r>
        <w:t>норм не менее 3 стихотворений о Родине, о детях, о семье, о родной природе в разные времена года;</w:t>
      </w:r>
    </w:p>
    <w:p w:rsidR="007A46EE" w:rsidRDefault="009E1D98">
      <w:pPr>
        <w:pStyle w:val="a3"/>
        <w:spacing w:line="355" w:lineRule="auto"/>
        <w:ind w:right="156" w:firstLine="710"/>
      </w:pPr>
      <w:r>
        <w:t>различать прозаическую и стихотворную речь: называть особенности стихотворного произведения (ритм, рифма);</w:t>
      </w:r>
    </w:p>
    <w:p w:rsidR="007A46EE" w:rsidRDefault="009E1D98">
      <w:pPr>
        <w:pStyle w:val="a3"/>
        <w:spacing w:line="355" w:lineRule="auto"/>
        <w:ind w:right="140" w:firstLine="710"/>
      </w:pPr>
      <w:r>
        <w:t>понимать содержание, смысл прослушанного (прочитанн</w:t>
      </w:r>
      <w:r>
        <w:t>ого) произведения: отвечать и формулировать вопросы по фактическому содержанию произведения;</w:t>
      </w:r>
    </w:p>
    <w:p w:rsidR="007A46EE" w:rsidRDefault="009E1D98">
      <w:pPr>
        <w:pStyle w:val="a3"/>
        <w:spacing w:line="355" w:lineRule="auto"/>
        <w:ind w:right="151" w:firstLine="710"/>
      </w:pPr>
      <w:r>
        <w:t>различать отдельные жанры фольклора (считалки, загадки, пословицы, потешки,</w:t>
      </w:r>
      <w:r>
        <w:rPr>
          <w:spacing w:val="39"/>
        </w:rPr>
        <w:t xml:space="preserve"> </w:t>
      </w:r>
      <w:r>
        <w:t>небылицы,</w:t>
      </w:r>
      <w:r>
        <w:rPr>
          <w:spacing w:val="39"/>
        </w:rPr>
        <w:t xml:space="preserve"> </w:t>
      </w:r>
      <w:r>
        <w:t>народные</w:t>
      </w:r>
      <w:r>
        <w:rPr>
          <w:spacing w:val="38"/>
        </w:rPr>
        <w:t xml:space="preserve"> </w:t>
      </w:r>
      <w:r>
        <w:t>песни,</w:t>
      </w:r>
      <w:r>
        <w:rPr>
          <w:spacing w:val="39"/>
        </w:rPr>
        <w:t xml:space="preserve"> </w:t>
      </w:r>
      <w:r>
        <w:t>скороговорки,</w:t>
      </w:r>
      <w:r>
        <w:rPr>
          <w:spacing w:val="40"/>
        </w:rPr>
        <w:t xml:space="preserve"> </w:t>
      </w:r>
      <w:r>
        <w:t>сказки</w:t>
      </w:r>
      <w:r>
        <w:rPr>
          <w:spacing w:val="40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животных,</w:t>
      </w:r>
      <w:r>
        <w:rPr>
          <w:spacing w:val="39"/>
        </w:rPr>
        <w:t xml:space="preserve"> </w:t>
      </w:r>
      <w:r>
        <w:t>бытовые и волшебные) и худож</w:t>
      </w:r>
      <w:r>
        <w:t>ественной литературы (литературные сказки, рассказы, стихотворения, басни);</w:t>
      </w:r>
    </w:p>
    <w:p w:rsidR="007A46EE" w:rsidRDefault="009E1D98">
      <w:pPr>
        <w:pStyle w:val="a3"/>
        <w:spacing w:line="355" w:lineRule="auto"/>
        <w:ind w:right="145" w:firstLine="710"/>
      </w:pPr>
      <w:r>
        <w:t>владеть элементарными умениями анализа и интерпретации текста:</w:t>
      </w:r>
      <w:r>
        <w:rPr>
          <w:spacing w:val="40"/>
        </w:rPr>
        <w:t xml:space="preserve"> </w:t>
      </w:r>
      <w:r>
        <w:t>определять тему и главную мысль, воспроизводить последовательность событий тексте произведения, составлять план текст</w:t>
      </w:r>
      <w:r>
        <w:t>а (вопросный, номинативный);</w:t>
      </w:r>
    </w:p>
    <w:p w:rsidR="007A46EE" w:rsidRDefault="009E1D98">
      <w:pPr>
        <w:pStyle w:val="a3"/>
        <w:ind w:left="1136"/>
      </w:pPr>
      <w:r>
        <w:t>описывать</w:t>
      </w:r>
      <w:r>
        <w:rPr>
          <w:spacing w:val="9"/>
        </w:rPr>
        <w:t xml:space="preserve"> </w:t>
      </w:r>
      <w:r>
        <w:t>характер</w:t>
      </w:r>
      <w:r>
        <w:rPr>
          <w:spacing w:val="12"/>
        </w:rPr>
        <w:t xml:space="preserve"> </w:t>
      </w:r>
      <w:r>
        <w:t>героя,</w:t>
      </w:r>
      <w:r>
        <w:rPr>
          <w:spacing w:val="14"/>
        </w:rPr>
        <w:t xml:space="preserve"> </w:t>
      </w:r>
      <w:r>
        <w:t>находить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тексте</w:t>
      </w:r>
      <w:r>
        <w:rPr>
          <w:spacing w:val="13"/>
        </w:rPr>
        <w:t xml:space="preserve"> </w:t>
      </w:r>
      <w:r>
        <w:t>средства</w:t>
      </w:r>
      <w:r>
        <w:rPr>
          <w:spacing w:val="14"/>
        </w:rPr>
        <w:t xml:space="preserve"> </w:t>
      </w:r>
      <w:r>
        <w:t>изображения</w:t>
      </w:r>
      <w:r>
        <w:rPr>
          <w:spacing w:val="19"/>
        </w:rPr>
        <w:t xml:space="preserve"> </w:t>
      </w:r>
      <w:r>
        <w:rPr>
          <w:spacing w:val="-2"/>
        </w:rPr>
        <w:t>(портрет)</w:t>
      </w:r>
    </w:p>
    <w:p w:rsidR="007A46EE" w:rsidRDefault="007A46EE">
      <w:pPr>
        <w:pStyle w:val="a3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4"/>
      </w:pPr>
      <w:r>
        <w:t>героя и выражения его чувств, оценивать поступки героев произведения, устанавливать взаимосвязь между характером героя и его поступка</w:t>
      </w:r>
      <w:r>
        <w:t>ми, сравнивать героев одного произведения по предложенным критериям, характеризовать отношение автора к героям, его поступкам;</w:t>
      </w:r>
    </w:p>
    <w:p w:rsidR="007A46EE" w:rsidRDefault="009E1D98">
      <w:pPr>
        <w:pStyle w:val="a3"/>
        <w:spacing w:line="355" w:lineRule="auto"/>
        <w:ind w:right="141" w:firstLine="710"/>
      </w:pPr>
      <w:r>
        <w:t>объяснять</w:t>
      </w:r>
      <w:r>
        <w:rPr>
          <w:spacing w:val="72"/>
        </w:rPr>
        <w:t xml:space="preserve">  </w:t>
      </w:r>
      <w:r>
        <w:t>значение</w:t>
      </w:r>
      <w:r>
        <w:rPr>
          <w:spacing w:val="78"/>
        </w:rPr>
        <w:t xml:space="preserve">  </w:t>
      </w:r>
      <w:r>
        <w:t>незнакомого</w:t>
      </w:r>
      <w:r>
        <w:rPr>
          <w:spacing w:val="77"/>
        </w:rPr>
        <w:t xml:space="preserve">  </w:t>
      </w:r>
      <w:r>
        <w:t>слова</w:t>
      </w:r>
      <w:r>
        <w:rPr>
          <w:spacing w:val="77"/>
        </w:rPr>
        <w:t xml:space="preserve">  </w:t>
      </w:r>
      <w:r>
        <w:t>с</w:t>
      </w:r>
      <w:r>
        <w:rPr>
          <w:spacing w:val="78"/>
        </w:rPr>
        <w:t xml:space="preserve">  </w:t>
      </w:r>
      <w:r>
        <w:t>использованием</w:t>
      </w:r>
      <w:r>
        <w:rPr>
          <w:spacing w:val="78"/>
        </w:rPr>
        <w:t xml:space="preserve">  </w:t>
      </w:r>
      <w:r>
        <w:t>контекста и словаря; находить в тексте примеры использования слов в п</w:t>
      </w:r>
      <w:r>
        <w:t xml:space="preserve">рямом и переносном </w:t>
      </w:r>
      <w:r>
        <w:rPr>
          <w:spacing w:val="-2"/>
        </w:rPr>
        <w:t>значении;</w:t>
      </w:r>
    </w:p>
    <w:p w:rsidR="007A46EE" w:rsidRDefault="009E1D98">
      <w:pPr>
        <w:pStyle w:val="a3"/>
        <w:spacing w:line="355" w:lineRule="auto"/>
        <w:ind w:right="158" w:firstLine="710"/>
      </w:pPr>
      <w:r>
        <w:t xml:space="preserve">осознанно применять для анализа текста изученные понятия (автор, литературный герой, тема, идея, заголовок, содержание произведения, сравнение, </w:t>
      </w:r>
      <w:r>
        <w:rPr>
          <w:spacing w:val="-2"/>
        </w:rPr>
        <w:t>эпитет);</w:t>
      </w:r>
    </w:p>
    <w:p w:rsidR="007A46EE" w:rsidRDefault="009E1D98">
      <w:pPr>
        <w:pStyle w:val="a3"/>
        <w:spacing w:line="355" w:lineRule="auto"/>
        <w:ind w:right="139" w:firstLine="710"/>
      </w:pPr>
      <w:r>
        <w:t>участвовать в обсуждении прослушанного (прочитанного) произведения: понимать жанровую принадлежность произведения, формулировать устно простые выводы, подтверждать свой ответ примерами из текста;</w:t>
      </w:r>
    </w:p>
    <w:p w:rsidR="007A46EE" w:rsidRDefault="009E1D98">
      <w:pPr>
        <w:pStyle w:val="a3"/>
        <w:spacing w:line="355" w:lineRule="auto"/>
        <w:ind w:right="152" w:firstLine="710"/>
      </w:pPr>
      <w:r>
        <w:t>пересказывать</w:t>
      </w:r>
      <w:r>
        <w:rPr>
          <w:spacing w:val="80"/>
          <w:w w:val="150"/>
        </w:rPr>
        <w:t xml:space="preserve"> </w:t>
      </w:r>
      <w:r>
        <w:t>(устно)</w:t>
      </w:r>
      <w:r>
        <w:rPr>
          <w:spacing w:val="80"/>
          <w:w w:val="150"/>
        </w:rPr>
        <w:t xml:space="preserve"> </w:t>
      </w:r>
      <w:r>
        <w:t>содержание</w:t>
      </w:r>
      <w:r>
        <w:rPr>
          <w:spacing w:val="80"/>
          <w:w w:val="150"/>
        </w:rPr>
        <w:t xml:space="preserve"> </w:t>
      </w:r>
      <w:r>
        <w:t>произведения</w:t>
      </w:r>
      <w:r>
        <w:rPr>
          <w:spacing w:val="80"/>
          <w:w w:val="150"/>
        </w:rPr>
        <w:t xml:space="preserve"> </w:t>
      </w:r>
      <w:r>
        <w:t>подробно,</w:t>
      </w:r>
      <w:r>
        <w:rPr>
          <w:spacing w:val="80"/>
          <w:w w:val="150"/>
        </w:rPr>
        <w:t xml:space="preserve"> </w:t>
      </w:r>
      <w:r>
        <w:t>выборочно,</w:t>
      </w:r>
      <w:r>
        <w:rPr>
          <w:spacing w:val="40"/>
        </w:rPr>
        <w:t xml:space="preserve"> </w:t>
      </w:r>
      <w:r>
        <w:t>от лица героя, от третьего лица;</w:t>
      </w:r>
    </w:p>
    <w:p w:rsidR="007A46EE" w:rsidRDefault="009E1D98">
      <w:pPr>
        <w:pStyle w:val="a3"/>
        <w:spacing w:before="1" w:line="355" w:lineRule="auto"/>
        <w:ind w:right="143" w:firstLine="710"/>
      </w:pPr>
      <w: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7A46EE" w:rsidRDefault="009E1D98">
      <w:pPr>
        <w:pStyle w:val="a3"/>
        <w:spacing w:before="3" w:line="355" w:lineRule="auto"/>
        <w:ind w:right="152" w:firstLine="710"/>
      </w:pPr>
      <w:r>
        <w:t>составлять</w:t>
      </w:r>
      <w:r>
        <w:rPr>
          <w:spacing w:val="40"/>
        </w:rPr>
        <w:t xml:space="preserve"> </w:t>
      </w:r>
      <w:r>
        <w:t>высказывания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заданную</w:t>
      </w:r>
      <w:r>
        <w:rPr>
          <w:spacing w:val="40"/>
        </w:rPr>
        <w:t xml:space="preserve"> </w:t>
      </w:r>
      <w:r>
        <w:t>тему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содержанию</w:t>
      </w:r>
      <w:r>
        <w:rPr>
          <w:spacing w:val="40"/>
        </w:rPr>
        <w:t xml:space="preserve"> </w:t>
      </w:r>
      <w:r>
        <w:t>произведения (не менее 5 предложений)</w:t>
      </w:r>
      <w:r>
        <w:t>;</w:t>
      </w:r>
    </w:p>
    <w:p w:rsidR="007A46EE" w:rsidRDefault="009E1D98">
      <w:pPr>
        <w:pStyle w:val="a3"/>
        <w:spacing w:before="2"/>
        <w:ind w:left="1136"/>
      </w:pPr>
      <w:r>
        <w:t>сочинять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аналогии</w:t>
      </w:r>
      <w:r>
        <w:rPr>
          <w:spacing w:val="-1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прочитанным</w:t>
      </w:r>
      <w:r>
        <w:rPr>
          <w:spacing w:val="-11"/>
        </w:rPr>
        <w:t xml:space="preserve"> </w:t>
      </w:r>
      <w:r>
        <w:t>загадки,</w:t>
      </w:r>
      <w:r>
        <w:rPr>
          <w:spacing w:val="-10"/>
        </w:rPr>
        <w:t xml:space="preserve"> </w:t>
      </w:r>
      <w:r>
        <w:t>небольшие</w:t>
      </w:r>
      <w:r>
        <w:rPr>
          <w:spacing w:val="-15"/>
        </w:rPr>
        <w:t xml:space="preserve"> </w:t>
      </w:r>
      <w:r>
        <w:t>сказки,</w:t>
      </w:r>
      <w:r>
        <w:rPr>
          <w:spacing w:val="-10"/>
        </w:rPr>
        <w:t xml:space="preserve"> </w:t>
      </w:r>
      <w:r>
        <w:rPr>
          <w:spacing w:val="-2"/>
        </w:rPr>
        <w:t>рассказы;</w:t>
      </w:r>
    </w:p>
    <w:p w:rsidR="007A46EE" w:rsidRDefault="009E1D98">
      <w:pPr>
        <w:pStyle w:val="a3"/>
        <w:tabs>
          <w:tab w:val="left" w:pos="3387"/>
          <w:tab w:val="left" w:pos="3762"/>
          <w:tab w:val="left" w:pos="4675"/>
          <w:tab w:val="left" w:pos="5068"/>
          <w:tab w:val="left" w:pos="5937"/>
          <w:tab w:val="left" w:pos="7282"/>
          <w:tab w:val="left" w:pos="7810"/>
          <w:tab w:val="left" w:pos="9140"/>
        </w:tabs>
        <w:spacing w:before="140" w:line="355" w:lineRule="auto"/>
        <w:ind w:right="157" w:firstLine="710"/>
        <w:jc w:val="left"/>
      </w:pPr>
      <w:r>
        <w:rPr>
          <w:spacing w:val="-2"/>
        </w:rPr>
        <w:t>ориентироваться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книге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(или)</w:t>
      </w:r>
      <w:r>
        <w:tab/>
      </w:r>
      <w:r>
        <w:rPr>
          <w:spacing w:val="-2"/>
        </w:rPr>
        <w:t>учебнике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обложке,</w:t>
      </w:r>
      <w:r>
        <w:tab/>
      </w:r>
      <w:r>
        <w:rPr>
          <w:spacing w:val="-4"/>
        </w:rPr>
        <w:t xml:space="preserve">оглавлению, </w:t>
      </w:r>
      <w:r>
        <w:t>аннотации, иллюстрациям, предисловию, условным обозначениям;</w:t>
      </w:r>
    </w:p>
    <w:p w:rsidR="007A46EE" w:rsidRDefault="009E1D98">
      <w:pPr>
        <w:pStyle w:val="a3"/>
        <w:spacing w:line="357" w:lineRule="auto"/>
        <w:ind w:firstLine="710"/>
        <w:jc w:val="left"/>
      </w:pPr>
      <w:r>
        <w:t>выбирать</w:t>
      </w:r>
      <w:r>
        <w:rPr>
          <w:spacing w:val="30"/>
        </w:rPr>
        <w:t xml:space="preserve"> </w:t>
      </w:r>
      <w:r>
        <w:t>книги</w:t>
      </w:r>
      <w:r>
        <w:rPr>
          <w:spacing w:val="31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самостоятельного</w:t>
      </w:r>
      <w:r>
        <w:rPr>
          <w:spacing w:val="39"/>
        </w:rPr>
        <w:t xml:space="preserve"> </w:t>
      </w:r>
      <w:r>
        <w:t>чтения</w:t>
      </w:r>
      <w:r>
        <w:rPr>
          <w:spacing w:val="32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учётом</w:t>
      </w:r>
      <w:r>
        <w:rPr>
          <w:spacing w:val="32"/>
        </w:rPr>
        <w:t xml:space="preserve"> </w:t>
      </w:r>
      <w:r>
        <w:t>рекомендательного списка, используя картотеки, рассказывать о прочитанной книге;</w:t>
      </w:r>
    </w:p>
    <w:p w:rsidR="007A46EE" w:rsidRDefault="009E1D98">
      <w:pPr>
        <w:pStyle w:val="a3"/>
        <w:tabs>
          <w:tab w:val="left" w:pos="3018"/>
          <w:tab w:val="left" w:pos="4756"/>
          <w:tab w:val="left" w:pos="6398"/>
          <w:tab w:val="left" w:pos="7109"/>
          <w:tab w:val="left" w:pos="8665"/>
        </w:tabs>
        <w:spacing w:line="355" w:lineRule="auto"/>
        <w:ind w:right="164" w:firstLine="710"/>
        <w:jc w:val="left"/>
      </w:pPr>
      <w:r>
        <w:rPr>
          <w:spacing w:val="-2"/>
        </w:rPr>
        <w:t>использовать</w:t>
      </w:r>
      <w:r>
        <w:tab/>
      </w:r>
      <w:r>
        <w:rPr>
          <w:spacing w:val="-2"/>
        </w:rPr>
        <w:t>справочную</w:t>
      </w:r>
      <w:r>
        <w:tab/>
      </w:r>
      <w:r>
        <w:rPr>
          <w:spacing w:val="-2"/>
        </w:rPr>
        <w:t>литературу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получения</w:t>
      </w:r>
      <w:r>
        <w:tab/>
      </w:r>
      <w:r>
        <w:rPr>
          <w:spacing w:val="-2"/>
        </w:rPr>
        <w:t xml:space="preserve">дополнительной </w:t>
      </w:r>
      <w:r>
        <w:t>информации в соответствии с учебной задачей.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line="357" w:lineRule="auto"/>
        <w:ind w:right="292" w:firstLine="710"/>
        <w:rPr>
          <w:sz w:val="28"/>
        </w:rPr>
      </w:pPr>
      <w:r>
        <w:rPr>
          <w:sz w:val="28"/>
        </w:rPr>
        <w:t>Предметные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0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40"/>
          <w:sz w:val="28"/>
        </w:rPr>
        <w:t xml:space="preserve"> </w:t>
      </w:r>
      <w:r>
        <w:rPr>
          <w:sz w:val="28"/>
        </w:rPr>
        <w:t>чтения.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концу обуче</w:t>
      </w:r>
      <w:r>
        <w:rPr>
          <w:sz w:val="28"/>
        </w:rPr>
        <w:t>ния в 3 классе обучающийся научится:</w:t>
      </w:r>
    </w:p>
    <w:p w:rsidR="007A46EE" w:rsidRDefault="009E1D98">
      <w:pPr>
        <w:pStyle w:val="a3"/>
        <w:tabs>
          <w:tab w:val="left" w:pos="905"/>
          <w:tab w:val="left" w:pos="3195"/>
          <w:tab w:val="left" w:pos="4987"/>
          <w:tab w:val="left" w:pos="6408"/>
          <w:tab w:val="left" w:pos="6869"/>
          <w:tab w:val="left" w:pos="8468"/>
          <w:tab w:val="left" w:pos="8948"/>
        </w:tabs>
        <w:spacing w:line="355" w:lineRule="auto"/>
        <w:ind w:right="164" w:firstLine="710"/>
        <w:jc w:val="left"/>
      </w:pPr>
      <w:r>
        <w:t>отвечать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культурной</w:t>
      </w:r>
      <w:r>
        <w:rPr>
          <w:spacing w:val="40"/>
        </w:rPr>
        <w:t xml:space="preserve"> </w:t>
      </w:r>
      <w:r>
        <w:t>значимости</w:t>
      </w:r>
      <w:r>
        <w:rPr>
          <w:spacing w:val="40"/>
        </w:rPr>
        <w:t xml:space="preserve"> </w:t>
      </w:r>
      <w:r>
        <w:t>устного</w:t>
      </w:r>
      <w:r>
        <w:rPr>
          <w:spacing w:val="40"/>
        </w:rPr>
        <w:t xml:space="preserve"> </w:t>
      </w:r>
      <w:r>
        <w:t>народного</w:t>
      </w:r>
      <w:r>
        <w:rPr>
          <w:spacing w:val="40"/>
        </w:rPr>
        <w:t xml:space="preserve"> </w:t>
      </w:r>
      <w:r>
        <w:t xml:space="preserve">творчества </w:t>
      </w:r>
      <w:r>
        <w:rPr>
          <w:spacing w:val="-10"/>
        </w:rPr>
        <w:t>и</w:t>
      </w:r>
      <w:r>
        <w:tab/>
      </w:r>
      <w:r>
        <w:rPr>
          <w:spacing w:val="-2"/>
        </w:rPr>
        <w:t>художественной</w:t>
      </w:r>
      <w:r>
        <w:tab/>
      </w:r>
      <w:r>
        <w:rPr>
          <w:spacing w:val="-2"/>
        </w:rPr>
        <w:t>литературы,</w:t>
      </w:r>
      <w:r>
        <w:tab/>
      </w:r>
      <w:r>
        <w:rPr>
          <w:spacing w:val="-2"/>
        </w:rPr>
        <w:t>находить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фольклоре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литературных</w:t>
      </w:r>
    </w:p>
    <w:p w:rsidR="007A46EE" w:rsidRDefault="007A46EE">
      <w:pPr>
        <w:pStyle w:val="a3"/>
        <w:spacing w:line="355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6"/>
      </w:pPr>
      <w:r>
        <w:t>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</w:t>
      </w:r>
    </w:p>
    <w:p w:rsidR="007A46EE" w:rsidRDefault="009E1D98">
      <w:pPr>
        <w:pStyle w:val="a3"/>
        <w:spacing w:line="355" w:lineRule="auto"/>
        <w:ind w:right="157" w:firstLine="710"/>
      </w:pPr>
      <w:r>
        <w:t>читать вслух и про себя в соответствии с учебной задачей, использовать разные виды</w:t>
      </w:r>
      <w:r>
        <w:t xml:space="preserve"> чтения (изучающее, ознакомительное, поисковое выборочное, просмотровое выборочное);</w:t>
      </w:r>
    </w:p>
    <w:p w:rsidR="007A46EE" w:rsidRDefault="009E1D98">
      <w:pPr>
        <w:pStyle w:val="a3"/>
        <w:spacing w:line="355" w:lineRule="auto"/>
        <w:ind w:right="153" w:firstLine="710"/>
      </w:pPr>
      <w: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</w:t>
      </w:r>
      <w:r>
        <w:t>нее 60 слов в минуту (без отметочного оценивания);</w:t>
      </w:r>
    </w:p>
    <w:p w:rsidR="007A46EE" w:rsidRDefault="009E1D98">
      <w:pPr>
        <w:pStyle w:val="a3"/>
        <w:spacing w:line="355" w:lineRule="auto"/>
        <w:ind w:right="166" w:firstLine="710"/>
      </w:pPr>
      <w:r>
        <w:t>читать наизусть не менее 4 стихотворений в соответствии с изученной тематикой произведений;</w:t>
      </w:r>
    </w:p>
    <w:p w:rsidR="007A46EE" w:rsidRDefault="009E1D98">
      <w:pPr>
        <w:pStyle w:val="a3"/>
        <w:spacing w:line="319" w:lineRule="exact"/>
        <w:ind w:left="1136"/>
      </w:pPr>
      <w:r>
        <w:rPr>
          <w:spacing w:val="-2"/>
        </w:rPr>
        <w:t>различать</w:t>
      </w:r>
      <w:r>
        <w:rPr>
          <w:spacing w:val="-4"/>
        </w:rPr>
        <w:t xml:space="preserve"> </w:t>
      </w:r>
      <w:r>
        <w:rPr>
          <w:spacing w:val="-2"/>
        </w:rPr>
        <w:t>художественные</w:t>
      </w:r>
      <w:r>
        <w:rPr>
          <w:spacing w:val="1"/>
        </w:rPr>
        <w:t xml:space="preserve"> </w:t>
      </w:r>
      <w:r>
        <w:rPr>
          <w:spacing w:val="-2"/>
        </w:rPr>
        <w:t>произведения</w:t>
      </w:r>
      <w:r>
        <w:rPr>
          <w:spacing w:val="1"/>
        </w:rPr>
        <w:t xml:space="preserve"> </w:t>
      </w:r>
      <w:r>
        <w:rPr>
          <w:spacing w:val="-2"/>
        </w:rPr>
        <w:t>и познавательные</w:t>
      </w:r>
      <w:r>
        <w:rPr>
          <w:spacing w:val="1"/>
        </w:rPr>
        <w:t xml:space="preserve"> </w:t>
      </w:r>
      <w:r>
        <w:rPr>
          <w:spacing w:val="-2"/>
        </w:rPr>
        <w:t>тексты;</w:t>
      </w:r>
    </w:p>
    <w:p w:rsidR="007A46EE" w:rsidRDefault="009E1D98">
      <w:pPr>
        <w:pStyle w:val="a3"/>
        <w:spacing w:before="153" w:line="355" w:lineRule="auto"/>
        <w:ind w:right="157" w:firstLine="710"/>
      </w:pPr>
      <w:r>
        <w:t>различать прозаическую и стихотворную речь: называ</w:t>
      </w:r>
      <w:r>
        <w:t>ть особенности стихотворного произведения (ритм, рифма, строфа), отличать лирическое произведение от эпического;</w:t>
      </w:r>
    </w:p>
    <w:p w:rsidR="007A46EE" w:rsidRDefault="009E1D98">
      <w:pPr>
        <w:pStyle w:val="a3"/>
        <w:spacing w:line="355" w:lineRule="auto"/>
        <w:ind w:right="149" w:firstLine="710"/>
      </w:pPr>
      <w:r>
        <w:t>понимать жанровую принадлежность, содержание, смысл прослушанного (прочитанного)</w:t>
      </w:r>
      <w:r>
        <w:rPr>
          <w:spacing w:val="80"/>
          <w:w w:val="150"/>
        </w:rPr>
        <w:t xml:space="preserve"> </w:t>
      </w:r>
      <w:r>
        <w:t>произведения:</w:t>
      </w:r>
      <w:r>
        <w:rPr>
          <w:spacing w:val="80"/>
          <w:w w:val="150"/>
        </w:rPr>
        <w:t xml:space="preserve"> </w:t>
      </w:r>
      <w:r>
        <w:t>отвечать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формулировать</w:t>
      </w:r>
      <w:r>
        <w:rPr>
          <w:spacing w:val="80"/>
          <w:w w:val="150"/>
        </w:rPr>
        <w:t xml:space="preserve"> </w:t>
      </w:r>
      <w:r>
        <w:t>вопросы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учебным и художественным текстам;</w:t>
      </w:r>
    </w:p>
    <w:p w:rsidR="007A46EE" w:rsidRDefault="009E1D98">
      <w:pPr>
        <w:pStyle w:val="a3"/>
        <w:spacing w:line="355" w:lineRule="auto"/>
        <w:ind w:right="151" w:firstLine="710"/>
      </w:pPr>
      <w:r>
        <w:t>различать отдельные жанры фольклора (считалки, загадки, пословицы, потешки,</w:t>
      </w:r>
      <w:r>
        <w:rPr>
          <w:spacing w:val="39"/>
        </w:rPr>
        <w:t xml:space="preserve"> </w:t>
      </w:r>
      <w:r>
        <w:t>небылицы,</w:t>
      </w:r>
      <w:r>
        <w:rPr>
          <w:spacing w:val="39"/>
        </w:rPr>
        <w:t xml:space="preserve"> </w:t>
      </w:r>
      <w:r>
        <w:t>народные</w:t>
      </w:r>
      <w:r>
        <w:rPr>
          <w:spacing w:val="38"/>
        </w:rPr>
        <w:t xml:space="preserve"> </w:t>
      </w:r>
      <w:r>
        <w:t>песни,</w:t>
      </w:r>
      <w:r>
        <w:rPr>
          <w:spacing w:val="39"/>
        </w:rPr>
        <w:t xml:space="preserve"> </w:t>
      </w:r>
      <w:r>
        <w:t>скороговорки,</w:t>
      </w:r>
      <w:r>
        <w:rPr>
          <w:spacing w:val="40"/>
        </w:rPr>
        <w:t xml:space="preserve"> </w:t>
      </w:r>
      <w:r>
        <w:t>сказки</w:t>
      </w:r>
      <w:r>
        <w:rPr>
          <w:spacing w:val="40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животных,</w:t>
      </w:r>
      <w:r>
        <w:rPr>
          <w:spacing w:val="39"/>
        </w:rPr>
        <w:t xml:space="preserve"> </w:t>
      </w:r>
      <w:r>
        <w:t>бытовые и волшебные) и художественной литературы (литературные сказки, рассказы, стихот</w:t>
      </w:r>
      <w:r>
        <w:t>ворения, басни), приводить примеры произведений фольклора разных народов России;</w:t>
      </w:r>
    </w:p>
    <w:p w:rsidR="007A46EE" w:rsidRDefault="009E1D98">
      <w:pPr>
        <w:pStyle w:val="a3"/>
        <w:spacing w:line="355" w:lineRule="auto"/>
        <w:ind w:right="140" w:firstLine="710"/>
      </w:pPr>
      <w:r>
        <w:t>владеть элементарными умениями анализа и интерпретации текста: формулировать</w:t>
      </w:r>
      <w:r>
        <w:rPr>
          <w:spacing w:val="80"/>
        </w:rPr>
        <w:t xml:space="preserve"> </w:t>
      </w:r>
      <w:r>
        <w:t>тему</w:t>
      </w:r>
      <w:r>
        <w:rPr>
          <w:spacing w:val="39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главную</w:t>
      </w:r>
      <w:r>
        <w:rPr>
          <w:spacing w:val="80"/>
        </w:rPr>
        <w:t xml:space="preserve"> </w:t>
      </w:r>
      <w:r>
        <w:t>мысль,</w:t>
      </w:r>
      <w:r>
        <w:rPr>
          <w:spacing w:val="80"/>
        </w:rPr>
        <w:t xml:space="preserve"> </w:t>
      </w:r>
      <w:r>
        <w:t>определять</w:t>
      </w:r>
      <w:r>
        <w:rPr>
          <w:spacing w:val="80"/>
        </w:rPr>
        <w:t xml:space="preserve"> </w:t>
      </w:r>
      <w:r>
        <w:t>последовательность</w:t>
      </w:r>
      <w:r>
        <w:rPr>
          <w:spacing w:val="80"/>
        </w:rPr>
        <w:t xml:space="preserve"> </w:t>
      </w:r>
      <w:r>
        <w:t>событий в тексте произведения, выявлять связь событий, эпизодов текста; составлять план текста (вопросный, номинативный, цитатный);</w:t>
      </w:r>
    </w:p>
    <w:p w:rsidR="007A46EE" w:rsidRDefault="009E1D98">
      <w:pPr>
        <w:pStyle w:val="a3"/>
        <w:spacing w:line="355" w:lineRule="auto"/>
        <w:ind w:right="149" w:firstLine="710"/>
      </w:pPr>
      <w:r>
        <w:t>характеризовать героев, описывать характер героя, давать оценку поступкам героев, составлять портретные характеристики персо</w:t>
      </w:r>
      <w:r>
        <w:t>нажей; выявлять взаимосвязь между</w:t>
      </w:r>
      <w:r>
        <w:rPr>
          <w:spacing w:val="67"/>
        </w:rPr>
        <w:t xml:space="preserve">   </w:t>
      </w:r>
      <w:r>
        <w:t>поступками,</w:t>
      </w:r>
      <w:r>
        <w:rPr>
          <w:spacing w:val="74"/>
        </w:rPr>
        <w:t xml:space="preserve">   </w:t>
      </w:r>
      <w:r>
        <w:t>мыслями,</w:t>
      </w:r>
      <w:r>
        <w:rPr>
          <w:spacing w:val="71"/>
        </w:rPr>
        <w:t xml:space="preserve">   </w:t>
      </w:r>
      <w:r>
        <w:t>чувствами</w:t>
      </w:r>
      <w:r>
        <w:rPr>
          <w:spacing w:val="73"/>
        </w:rPr>
        <w:t xml:space="preserve">   </w:t>
      </w:r>
      <w:r>
        <w:t>героев,</w:t>
      </w:r>
      <w:r>
        <w:rPr>
          <w:spacing w:val="71"/>
        </w:rPr>
        <w:t xml:space="preserve">   </w:t>
      </w:r>
      <w:r>
        <w:t>сравнивать</w:t>
      </w:r>
      <w:r>
        <w:rPr>
          <w:spacing w:val="73"/>
        </w:rPr>
        <w:t xml:space="preserve">   </w:t>
      </w:r>
      <w:r>
        <w:t>героев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1"/>
      </w:pPr>
      <w:r>
        <w:t>одного</w:t>
      </w:r>
      <w:r>
        <w:rPr>
          <w:spacing w:val="40"/>
        </w:rPr>
        <w:t xml:space="preserve"> </w:t>
      </w:r>
      <w:r>
        <w:t>произведения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сопоставлять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поступки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предложенным</w:t>
      </w:r>
      <w:r>
        <w:rPr>
          <w:spacing w:val="40"/>
        </w:rPr>
        <w:t xml:space="preserve"> </w:t>
      </w:r>
      <w:r>
        <w:t>критериям (по аналогии или по контрасту);</w:t>
      </w:r>
    </w:p>
    <w:p w:rsidR="007A46EE" w:rsidRDefault="009E1D98">
      <w:pPr>
        <w:pStyle w:val="a3"/>
        <w:spacing w:line="355" w:lineRule="auto"/>
        <w:ind w:right="158" w:firstLine="710"/>
      </w:pPr>
      <w:r>
        <w:t xml:space="preserve">отличать автора произведения </w:t>
      </w:r>
      <w:r>
        <w:t>от героя и рассказчика,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</w:t>
      </w:r>
    </w:p>
    <w:p w:rsidR="007A46EE" w:rsidRDefault="009E1D98">
      <w:pPr>
        <w:pStyle w:val="a3"/>
        <w:spacing w:line="355" w:lineRule="auto"/>
        <w:ind w:right="143" w:firstLine="710"/>
      </w:pPr>
      <w:r>
        <w:t>объяснять</w:t>
      </w:r>
      <w:r>
        <w:rPr>
          <w:spacing w:val="72"/>
        </w:rPr>
        <w:t xml:space="preserve">  </w:t>
      </w:r>
      <w:r>
        <w:t>значение</w:t>
      </w:r>
      <w:r>
        <w:rPr>
          <w:spacing w:val="78"/>
        </w:rPr>
        <w:t xml:space="preserve">  </w:t>
      </w:r>
      <w:r>
        <w:t>незнакомого</w:t>
      </w:r>
      <w:r>
        <w:rPr>
          <w:spacing w:val="78"/>
        </w:rPr>
        <w:t xml:space="preserve">  </w:t>
      </w:r>
      <w:r>
        <w:t>слова</w:t>
      </w:r>
      <w:r>
        <w:rPr>
          <w:spacing w:val="78"/>
        </w:rPr>
        <w:t xml:space="preserve">  </w:t>
      </w:r>
      <w:r>
        <w:t>с</w:t>
      </w:r>
      <w:r>
        <w:rPr>
          <w:spacing w:val="76"/>
        </w:rPr>
        <w:t xml:space="preserve">  </w:t>
      </w:r>
      <w:r>
        <w:t>использованием</w:t>
      </w:r>
      <w:r>
        <w:rPr>
          <w:spacing w:val="79"/>
        </w:rPr>
        <w:t xml:space="preserve">  </w:t>
      </w:r>
      <w:r>
        <w:t>контекста и</w:t>
      </w:r>
      <w:r>
        <w:rPr>
          <w:spacing w:val="67"/>
          <w:w w:val="150"/>
        </w:rPr>
        <w:t xml:space="preserve">   </w:t>
      </w:r>
      <w:r>
        <w:t>словаря;</w:t>
      </w:r>
      <w:r>
        <w:rPr>
          <w:spacing w:val="69"/>
          <w:w w:val="150"/>
        </w:rPr>
        <w:t xml:space="preserve">   </w:t>
      </w:r>
      <w:r>
        <w:t>находить</w:t>
      </w:r>
      <w:r>
        <w:rPr>
          <w:spacing w:val="70"/>
          <w:w w:val="150"/>
        </w:rPr>
        <w:t xml:space="preserve">   </w:t>
      </w:r>
      <w:r>
        <w:t>в</w:t>
      </w:r>
      <w:r>
        <w:rPr>
          <w:spacing w:val="68"/>
          <w:w w:val="150"/>
        </w:rPr>
        <w:t xml:space="preserve">   </w:t>
      </w:r>
      <w:r>
        <w:t>тексте</w:t>
      </w:r>
      <w:r>
        <w:rPr>
          <w:spacing w:val="68"/>
          <w:w w:val="150"/>
        </w:rPr>
        <w:t xml:space="preserve">   </w:t>
      </w:r>
      <w:r>
        <w:t>примеры</w:t>
      </w:r>
      <w:r>
        <w:rPr>
          <w:spacing w:val="69"/>
          <w:w w:val="150"/>
        </w:rPr>
        <w:t xml:space="preserve">   </w:t>
      </w:r>
      <w:r>
        <w:t>использования</w:t>
      </w:r>
      <w:r>
        <w:rPr>
          <w:spacing w:val="71"/>
          <w:w w:val="150"/>
        </w:rPr>
        <w:t xml:space="preserve">   </w:t>
      </w:r>
      <w:r>
        <w:t>слов в прямом и переносном значении, средств художественной выразительности (сравнение, эпитет, олицетворение);</w:t>
      </w:r>
    </w:p>
    <w:p w:rsidR="007A46EE" w:rsidRDefault="009E1D98">
      <w:pPr>
        <w:pStyle w:val="a3"/>
        <w:spacing w:line="355" w:lineRule="auto"/>
        <w:ind w:right="148" w:firstLine="710"/>
      </w:pPr>
      <w:r>
        <w:t xml:space="preserve">осознанно применять изученные понятия (автор, мораль басни, литературный герой, </w:t>
      </w:r>
      <w:r>
        <w:t>персонаж, характер, тема, идея, заголовок, содержание произведения, эпизод, смысловые части, композиция, сравнение, эпитет, олицетворение);</w:t>
      </w:r>
    </w:p>
    <w:p w:rsidR="007A46EE" w:rsidRDefault="009E1D98">
      <w:pPr>
        <w:pStyle w:val="a3"/>
        <w:spacing w:line="355" w:lineRule="auto"/>
        <w:ind w:right="129" w:firstLine="710"/>
      </w:pPr>
      <w:r>
        <w:t>участвовать в обсуждении прослушанного (прочитанного) произведения: строить монологическое и диалогическое высказыва</w:t>
      </w:r>
      <w:r>
        <w:t>ние с соблюдением орфоэпических и пунктуационных норм, устно и письменно формулировать</w:t>
      </w:r>
      <w:r>
        <w:rPr>
          <w:spacing w:val="80"/>
        </w:rPr>
        <w:t xml:space="preserve"> </w:t>
      </w:r>
      <w:r>
        <w:t>простые</w:t>
      </w:r>
      <w:r>
        <w:rPr>
          <w:spacing w:val="80"/>
        </w:rPr>
        <w:t xml:space="preserve"> </w:t>
      </w:r>
      <w:r>
        <w:t>выводы,</w:t>
      </w:r>
      <w:r>
        <w:rPr>
          <w:spacing w:val="80"/>
        </w:rPr>
        <w:t xml:space="preserve"> </w:t>
      </w:r>
      <w:r>
        <w:t>подтверждать</w:t>
      </w:r>
      <w:r>
        <w:rPr>
          <w:spacing w:val="80"/>
        </w:rPr>
        <w:t xml:space="preserve"> </w:t>
      </w:r>
      <w:r>
        <w:t>свой</w:t>
      </w:r>
      <w:r>
        <w:rPr>
          <w:spacing w:val="80"/>
        </w:rPr>
        <w:t xml:space="preserve"> </w:t>
      </w:r>
      <w:r>
        <w:t>ответ</w:t>
      </w:r>
      <w:r>
        <w:rPr>
          <w:spacing w:val="80"/>
        </w:rPr>
        <w:t xml:space="preserve"> </w:t>
      </w:r>
      <w:r>
        <w:t>примерами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текста;</w:t>
      </w:r>
      <w:r>
        <w:rPr>
          <w:spacing w:val="8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в беседе изученные литературные понятия;</w:t>
      </w:r>
    </w:p>
    <w:p w:rsidR="007A46EE" w:rsidRDefault="009E1D98">
      <w:pPr>
        <w:pStyle w:val="a3"/>
        <w:spacing w:line="357" w:lineRule="auto"/>
        <w:ind w:right="147" w:firstLine="710"/>
      </w:pPr>
      <w:r>
        <w:t>пересказывать</w:t>
      </w:r>
      <w:r>
        <w:rPr>
          <w:spacing w:val="40"/>
        </w:rPr>
        <w:t xml:space="preserve"> </w:t>
      </w:r>
      <w:r>
        <w:t>произведение</w:t>
      </w:r>
      <w:r>
        <w:rPr>
          <w:spacing w:val="40"/>
        </w:rPr>
        <w:t xml:space="preserve"> </w:t>
      </w:r>
      <w:r>
        <w:t>(устно)</w:t>
      </w:r>
      <w:r>
        <w:rPr>
          <w:spacing w:val="40"/>
        </w:rPr>
        <w:t xml:space="preserve"> </w:t>
      </w:r>
      <w:r>
        <w:t>подробно,</w:t>
      </w:r>
      <w:r>
        <w:rPr>
          <w:spacing w:val="40"/>
        </w:rPr>
        <w:t xml:space="preserve"> </w:t>
      </w:r>
      <w:r>
        <w:t>выборочно</w:t>
      </w:r>
      <w:r>
        <w:t>,</w:t>
      </w:r>
      <w:r>
        <w:rPr>
          <w:spacing w:val="40"/>
        </w:rPr>
        <w:t xml:space="preserve"> </w:t>
      </w:r>
      <w:r>
        <w:t>сжато</w:t>
      </w:r>
      <w:r>
        <w:rPr>
          <w:spacing w:val="40"/>
        </w:rPr>
        <w:t xml:space="preserve"> </w:t>
      </w:r>
      <w:r>
        <w:t>(кратко), от лица героя, с изменением лица рассказчика, от третьего лица;</w:t>
      </w:r>
    </w:p>
    <w:p w:rsidR="007A46EE" w:rsidRDefault="009E1D98">
      <w:pPr>
        <w:pStyle w:val="a3"/>
        <w:spacing w:line="355" w:lineRule="auto"/>
        <w:ind w:right="150" w:firstLine="710"/>
      </w:pPr>
      <w:r>
        <w:t>при анализе и интерпретации текста использовать разные типы речи (повествование,</w:t>
      </w:r>
      <w:r>
        <w:rPr>
          <w:spacing w:val="67"/>
          <w:w w:val="150"/>
        </w:rPr>
        <w:t xml:space="preserve">  </w:t>
      </w:r>
      <w:r>
        <w:t>описание,</w:t>
      </w:r>
      <w:r>
        <w:rPr>
          <w:spacing w:val="67"/>
          <w:w w:val="150"/>
        </w:rPr>
        <w:t xml:space="preserve">  </w:t>
      </w:r>
      <w:r>
        <w:t>рассуждение)</w:t>
      </w:r>
      <w:r>
        <w:rPr>
          <w:spacing w:val="80"/>
        </w:rPr>
        <w:t xml:space="preserve">  </w:t>
      </w:r>
      <w:r>
        <w:t>с</w:t>
      </w:r>
      <w:r>
        <w:rPr>
          <w:spacing w:val="68"/>
          <w:w w:val="150"/>
        </w:rPr>
        <w:t xml:space="preserve">  </w:t>
      </w:r>
      <w:r>
        <w:t>учётом</w:t>
      </w:r>
      <w:r>
        <w:rPr>
          <w:spacing w:val="66"/>
          <w:w w:val="150"/>
        </w:rPr>
        <w:t xml:space="preserve">  </w:t>
      </w:r>
      <w:r>
        <w:t>специфики</w:t>
      </w:r>
      <w:r>
        <w:rPr>
          <w:spacing w:val="68"/>
          <w:w w:val="150"/>
        </w:rPr>
        <w:t xml:space="preserve">  </w:t>
      </w:r>
      <w:r>
        <w:t>учебного и художественного текстов;</w:t>
      </w:r>
    </w:p>
    <w:p w:rsidR="007A46EE" w:rsidRDefault="009E1D98">
      <w:pPr>
        <w:pStyle w:val="a3"/>
        <w:spacing w:line="355" w:lineRule="auto"/>
        <w:ind w:right="157" w:firstLine="710"/>
      </w:pPr>
      <w:r>
        <w:t>читать по</w:t>
      </w:r>
      <w:r>
        <w:t xml:space="preserve"> ролям с соблюдением норм произношения, инсценировать небольшие эпизоды из произведения;</w:t>
      </w:r>
    </w:p>
    <w:p w:rsidR="007A46EE" w:rsidRDefault="009E1D98">
      <w:pPr>
        <w:pStyle w:val="a3"/>
        <w:spacing w:line="355" w:lineRule="auto"/>
        <w:ind w:right="146" w:firstLine="710"/>
      </w:pPr>
      <w:r>
        <w:t>составлять устные и письменные высказывания на основе прочитанного (прослушанного)</w:t>
      </w:r>
      <w:r>
        <w:rPr>
          <w:spacing w:val="40"/>
        </w:rPr>
        <w:t xml:space="preserve">  </w:t>
      </w:r>
      <w:r>
        <w:t>текста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заданную</w:t>
      </w:r>
      <w:r>
        <w:rPr>
          <w:spacing w:val="40"/>
        </w:rPr>
        <w:t xml:space="preserve">  </w:t>
      </w:r>
      <w:r>
        <w:t>тему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содержанию</w:t>
      </w:r>
      <w:r>
        <w:rPr>
          <w:spacing w:val="40"/>
        </w:rPr>
        <w:t xml:space="preserve">  </w:t>
      </w:r>
      <w:r>
        <w:t>произведения</w:t>
      </w:r>
      <w:r>
        <w:rPr>
          <w:spacing w:val="80"/>
        </w:rPr>
        <w:t xml:space="preserve"> </w:t>
      </w:r>
      <w:r>
        <w:t>(не менее 8 предложений), корректировать собственный письменный текст;</w:t>
      </w:r>
    </w:p>
    <w:p w:rsidR="007A46EE" w:rsidRDefault="009E1D98">
      <w:pPr>
        <w:pStyle w:val="a3"/>
        <w:spacing w:line="355" w:lineRule="auto"/>
        <w:ind w:right="150" w:firstLine="710"/>
      </w:pPr>
      <w:r>
        <w:t xml:space="preserve">составлять краткий отзыв о прочитанном произведении по заданному </w:t>
      </w:r>
      <w:r>
        <w:rPr>
          <w:spacing w:val="-2"/>
        </w:rPr>
        <w:t>алгоритму;</w:t>
      </w:r>
    </w:p>
    <w:p w:rsidR="007A46EE" w:rsidRDefault="009E1D98">
      <w:pPr>
        <w:pStyle w:val="a3"/>
        <w:spacing w:line="319" w:lineRule="exact"/>
        <w:ind w:left="1136"/>
      </w:pPr>
      <w:r>
        <w:t>сочинять</w:t>
      </w:r>
      <w:r>
        <w:rPr>
          <w:spacing w:val="71"/>
          <w:w w:val="150"/>
        </w:rPr>
        <w:t xml:space="preserve">  </w:t>
      </w:r>
      <w:r>
        <w:t>тексты,</w:t>
      </w:r>
      <w:r>
        <w:rPr>
          <w:spacing w:val="76"/>
          <w:w w:val="150"/>
        </w:rPr>
        <w:t xml:space="preserve">  </w:t>
      </w:r>
      <w:r>
        <w:t>используя</w:t>
      </w:r>
      <w:r>
        <w:rPr>
          <w:spacing w:val="72"/>
          <w:w w:val="150"/>
        </w:rPr>
        <w:t xml:space="preserve">  </w:t>
      </w:r>
      <w:r>
        <w:t>аналогии,</w:t>
      </w:r>
      <w:r>
        <w:rPr>
          <w:spacing w:val="74"/>
          <w:w w:val="150"/>
        </w:rPr>
        <w:t xml:space="preserve">  </w:t>
      </w:r>
      <w:r>
        <w:t>иллюстрации,</w:t>
      </w:r>
      <w:r>
        <w:rPr>
          <w:spacing w:val="73"/>
          <w:w w:val="150"/>
        </w:rPr>
        <w:t xml:space="preserve">  </w:t>
      </w:r>
      <w:r>
        <w:rPr>
          <w:spacing w:val="-2"/>
        </w:rPr>
        <w:t>придумывать</w:t>
      </w:r>
    </w:p>
    <w:p w:rsidR="007A46EE" w:rsidRDefault="007A46EE">
      <w:pPr>
        <w:pStyle w:val="a3"/>
        <w:spacing w:line="319" w:lineRule="exac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rPr>
          <w:spacing w:val="-2"/>
        </w:rPr>
        <w:t>продолжение</w:t>
      </w:r>
      <w:r>
        <w:rPr>
          <w:spacing w:val="-1"/>
        </w:rPr>
        <w:t xml:space="preserve"> </w:t>
      </w:r>
      <w:r>
        <w:rPr>
          <w:spacing w:val="-2"/>
        </w:rPr>
        <w:t>прочитанног</w:t>
      </w:r>
      <w:r>
        <w:rPr>
          <w:spacing w:val="-2"/>
        </w:rPr>
        <w:t>о</w:t>
      </w:r>
      <w:r>
        <w:rPr>
          <w:spacing w:val="-1"/>
        </w:rPr>
        <w:t xml:space="preserve"> </w:t>
      </w:r>
      <w:r>
        <w:rPr>
          <w:spacing w:val="-2"/>
        </w:rPr>
        <w:t>произведения;</w:t>
      </w:r>
    </w:p>
    <w:p w:rsidR="007A46EE" w:rsidRDefault="009E1D98">
      <w:pPr>
        <w:pStyle w:val="a3"/>
        <w:spacing w:before="153" w:line="355" w:lineRule="auto"/>
        <w:ind w:right="156" w:firstLine="710"/>
      </w:pPr>
      <w:r>
        <w:t>ориентироваться в книге по её элементам (автор, название, обложка, титульный лист, оглавление, предисловие, аннотация, иллюстрации);</w:t>
      </w:r>
    </w:p>
    <w:p w:rsidR="007A46EE" w:rsidRDefault="009E1D98">
      <w:pPr>
        <w:pStyle w:val="a3"/>
        <w:spacing w:line="357" w:lineRule="auto"/>
        <w:ind w:right="168" w:firstLine="710"/>
      </w:pPr>
      <w:r>
        <w:t>выбирать книги для самостоятельного чтения с учётом рекомендательного списка, используя картотеки, рассказы</w:t>
      </w:r>
      <w:r>
        <w:t>вать о прочитанной книге;</w:t>
      </w:r>
    </w:p>
    <w:p w:rsidR="007A46EE" w:rsidRDefault="009E1D98">
      <w:pPr>
        <w:pStyle w:val="a3"/>
        <w:spacing w:line="355" w:lineRule="auto"/>
        <w:ind w:right="146" w:firstLine="710"/>
      </w:pPr>
      <w:r>
        <w:t>использовать справочные издания, в том числе верифицированные электронные</w:t>
      </w:r>
      <w:r>
        <w:rPr>
          <w:spacing w:val="73"/>
          <w:w w:val="150"/>
        </w:rPr>
        <w:t xml:space="preserve">  </w:t>
      </w:r>
      <w:r>
        <w:t>образовательные</w:t>
      </w:r>
      <w:r>
        <w:rPr>
          <w:spacing w:val="74"/>
          <w:w w:val="150"/>
        </w:rPr>
        <w:t xml:space="preserve">  </w:t>
      </w:r>
      <w:r>
        <w:t>и</w:t>
      </w:r>
      <w:r>
        <w:rPr>
          <w:spacing w:val="74"/>
          <w:w w:val="150"/>
        </w:rPr>
        <w:t xml:space="preserve">  </w:t>
      </w:r>
      <w:r>
        <w:t>информационные</w:t>
      </w:r>
      <w:r>
        <w:rPr>
          <w:spacing w:val="74"/>
          <w:w w:val="150"/>
        </w:rPr>
        <w:t xml:space="preserve">  </w:t>
      </w:r>
      <w:r>
        <w:t>ресурсы,</w:t>
      </w:r>
      <w:r>
        <w:rPr>
          <w:spacing w:val="74"/>
          <w:w w:val="150"/>
        </w:rPr>
        <w:t xml:space="preserve">  </w:t>
      </w:r>
      <w:r>
        <w:t>включённые в федеральный перечень.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line="357" w:lineRule="auto"/>
        <w:ind w:right="135" w:firstLine="710"/>
        <w:jc w:val="both"/>
        <w:rPr>
          <w:sz w:val="28"/>
        </w:rPr>
      </w:pPr>
      <w:r>
        <w:rPr>
          <w:sz w:val="28"/>
        </w:rPr>
        <w:t xml:space="preserve">Предметные результаты изучения литературного чтения. К концу обучения в 4 </w:t>
      </w:r>
      <w:r>
        <w:rPr>
          <w:sz w:val="28"/>
        </w:rPr>
        <w:t>классе обучающийся научится:</w:t>
      </w:r>
    </w:p>
    <w:p w:rsidR="007A46EE" w:rsidRDefault="009E1D98">
      <w:pPr>
        <w:pStyle w:val="a3"/>
        <w:spacing w:line="355" w:lineRule="auto"/>
        <w:ind w:right="143" w:firstLine="710"/>
      </w:pPr>
      <w:r>
        <w:t>осознавать</w:t>
      </w:r>
      <w:r>
        <w:rPr>
          <w:spacing w:val="80"/>
        </w:rPr>
        <w:t xml:space="preserve">  </w:t>
      </w:r>
      <w:r>
        <w:t>значимость</w:t>
      </w:r>
      <w:r>
        <w:rPr>
          <w:spacing w:val="80"/>
          <w:w w:val="150"/>
        </w:rPr>
        <w:t xml:space="preserve">  </w:t>
      </w:r>
      <w:r>
        <w:t>художественной</w:t>
      </w:r>
      <w:r>
        <w:rPr>
          <w:spacing w:val="80"/>
        </w:rPr>
        <w:t xml:space="preserve">  </w:t>
      </w:r>
      <w:r>
        <w:t>литературы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</w:t>
      </w:r>
      <w:r>
        <w:t xml:space="preserve"> ориентироваться в нравственно-этических понятиях в контексте изученных произведений;</w:t>
      </w:r>
    </w:p>
    <w:p w:rsidR="007A46EE" w:rsidRDefault="009E1D98">
      <w:pPr>
        <w:pStyle w:val="a3"/>
        <w:spacing w:line="355" w:lineRule="auto"/>
        <w:ind w:right="157" w:firstLine="710"/>
      </w:pPr>
      <w: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7A46EE" w:rsidRDefault="009E1D98">
      <w:pPr>
        <w:pStyle w:val="a3"/>
        <w:spacing w:line="355" w:lineRule="auto"/>
        <w:ind w:right="154" w:firstLine="710"/>
      </w:pPr>
      <w: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7A46EE" w:rsidRDefault="009E1D98">
      <w:pPr>
        <w:pStyle w:val="a3"/>
        <w:spacing w:line="357" w:lineRule="auto"/>
        <w:ind w:right="148" w:firstLine="710"/>
      </w:pPr>
      <w:r>
        <w:t>читать наизусть не менее 5 стихотв</w:t>
      </w:r>
      <w:r>
        <w:t>орений в соответствии с изученной тематикой произведений;</w:t>
      </w:r>
    </w:p>
    <w:p w:rsidR="007A46EE" w:rsidRDefault="009E1D98">
      <w:pPr>
        <w:pStyle w:val="a3"/>
        <w:spacing w:line="318" w:lineRule="exact"/>
        <w:ind w:left="1136"/>
      </w:pPr>
      <w:r>
        <w:rPr>
          <w:spacing w:val="-2"/>
        </w:rPr>
        <w:t>различать</w:t>
      </w:r>
      <w:r>
        <w:rPr>
          <w:spacing w:val="-4"/>
        </w:rPr>
        <w:t xml:space="preserve"> </w:t>
      </w:r>
      <w:r>
        <w:rPr>
          <w:spacing w:val="-2"/>
        </w:rPr>
        <w:t>художественные</w:t>
      </w:r>
      <w:r>
        <w:rPr>
          <w:spacing w:val="1"/>
        </w:rPr>
        <w:t xml:space="preserve"> </w:t>
      </w:r>
      <w:r>
        <w:rPr>
          <w:spacing w:val="-2"/>
        </w:rPr>
        <w:t>произведения</w:t>
      </w:r>
      <w:r>
        <w:rPr>
          <w:spacing w:val="2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познавательные</w:t>
      </w:r>
      <w:r>
        <w:rPr>
          <w:spacing w:val="1"/>
        </w:rPr>
        <w:t xml:space="preserve"> </w:t>
      </w:r>
      <w:r>
        <w:rPr>
          <w:spacing w:val="-2"/>
        </w:rPr>
        <w:t>тексты;</w:t>
      </w:r>
    </w:p>
    <w:p w:rsidR="007A46EE" w:rsidRDefault="009E1D98">
      <w:pPr>
        <w:pStyle w:val="a3"/>
        <w:spacing w:before="132" w:line="355" w:lineRule="auto"/>
        <w:ind w:right="149" w:firstLine="710"/>
      </w:pPr>
      <w: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7A46EE" w:rsidRDefault="009E1D98">
      <w:pPr>
        <w:pStyle w:val="a3"/>
        <w:spacing w:before="1" w:line="355" w:lineRule="auto"/>
        <w:ind w:right="159" w:firstLine="710"/>
      </w:pPr>
      <w:r>
        <w:t>понимать жанровую принадлежность, содержание, смысл прослушанного (прочитанного) произведения</w:t>
      </w:r>
      <w:r>
        <w:t>;</w:t>
      </w:r>
    </w:p>
    <w:p w:rsidR="007A46EE" w:rsidRDefault="009E1D98">
      <w:pPr>
        <w:pStyle w:val="a3"/>
        <w:spacing w:line="319" w:lineRule="exact"/>
        <w:ind w:left="1136"/>
      </w:pPr>
      <w:r>
        <w:t>различать</w:t>
      </w:r>
      <w:r>
        <w:rPr>
          <w:spacing w:val="34"/>
        </w:rPr>
        <w:t xml:space="preserve">  </w:t>
      </w:r>
      <w:r>
        <w:t>отдельные</w:t>
      </w:r>
      <w:r>
        <w:rPr>
          <w:spacing w:val="40"/>
        </w:rPr>
        <w:t xml:space="preserve">  </w:t>
      </w:r>
      <w:r>
        <w:t>жанры</w:t>
      </w:r>
      <w:r>
        <w:rPr>
          <w:spacing w:val="37"/>
        </w:rPr>
        <w:t xml:space="preserve">  </w:t>
      </w:r>
      <w:r>
        <w:t>фольклора</w:t>
      </w:r>
      <w:r>
        <w:rPr>
          <w:spacing w:val="38"/>
        </w:rPr>
        <w:t xml:space="preserve">  </w:t>
      </w:r>
      <w:r>
        <w:t>(считалки,</w:t>
      </w:r>
      <w:r>
        <w:rPr>
          <w:spacing w:val="41"/>
        </w:rPr>
        <w:t xml:space="preserve">  </w:t>
      </w:r>
      <w:r>
        <w:t>загадки,</w:t>
      </w:r>
      <w:r>
        <w:rPr>
          <w:spacing w:val="36"/>
        </w:rPr>
        <w:t xml:space="preserve">  </w:t>
      </w:r>
      <w:r>
        <w:rPr>
          <w:spacing w:val="-2"/>
        </w:rPr>
        <w:t>пословицы,</w:t>
      </w:r>
    </w:p>
    <w:p w:rsidR="007A46EE" w:rsidRDefault="007A46EE">
      <w:pPr>
        <w:pStyle w:val="a3"/>
        <w:spacing w:line="319" w:lineRule="exac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1"/>
      </w:pPr>
      <w:r>
        <w:t>потешки,</w:t>
      </w:r>
      <w:r>
        <w:rPr>
          <w:spacing w:val="39"/>
        </w:rPr>
        <w:t xml:space="preserve"> </w:t>
      </w:r>
      <w:r>
        <w:t>небылицы,</w:t>
      </w:r>
      <w:r>
        <w:rPr>
          <w:spacing w:val="39"/>
        </w:rPr>
        <w:t xml:space="preserve"> </w:t>
      </w:r>
      <w:r>
        <w:t>народные</w:t>
      </w:r>
      <w:r>
        <w:rPr>
          <w:spacing w:val="38"/>
        </w:rPr>
        <w:t xml:space="preserve"> </w:t>
      </w:r>
      <w:r>
        <w:t>песни,</w:t>
      </w:r>
      <w:r>
        <w:rPr>
          <w:spacing w:val="39"/>
        </w:rPr>
        <w:t xml:space="preserve"> </w:t>
      </w:r>
      <w:r>
        <w:t>скороговорки,</w:t>
      </w:r>
      <w:r>
        <w:rPr>
          <w:spacing w:val="40"/>
        </w:rPr>
        <w:t xml:space="preserve"> </w:t>
      </w:r>
      <w:r>
        <w:t>сказки</w:t>
      </w:r>
      <w:r>
        <w:rPr>
          <w:spacing w:val="40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животных,</w:t>
      </w:r>
      <w:r>
        <w:rPr>
          <w:spacing w:val="39"/>
        </w:rPr>
        <w:t xml:space="preserve"> </w:t>
      </w:r>
      <w:r>
        <w:t>бытовые и волшебные), приводить примеры произведений фольклора разных народов</w:t>
      </w:r>
      <w:r>
        <w:rPr>
          <w:spacing w:val="40"/>
        </w:rPr>
        <w:t xml:space="preserve"> </w:t>
      </w:r>
      <w:r>
        <w:rPr>
          <w:spacing w:val="-2"/>
        </w:rPr>
        <w:t>России;</w:t>
      </w:r>
    </w:p>
    <w:p w:rsidR="007A46EE" w:rsidRDefault="009E1D98">
      <w:pPr>
        <w:pStyle w:val="a3"/>
        <w:spacing w:line="355" w:lineRule="auto"/>
        <w:ind w:right="142" w:firstLine="710"/>
      </w:pPr>
      <w:r>
        <w:t>соотноси</w:t>
      </w:r>
      <w:r>
        <w:t>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7A46EE" w:rsidRDefault="009E1D98">
      <w:pPr>
        <w:pStyle w:val="a3"/>
        <w:spacing w:line="355" w:lineRule="auto"/>
        <w:ind w:right="150" w:firstLine="710"/>
      </w:pPr>
      <w:r>
        <w:t>владеть элементарными умениями анализа и интерпретации текста:</w:t>
      </w:r>
      <w:r>
        <w:rPr>
          <w:spacing w:val="40"/>
        </w:rPr>
        <w:t xml:space="preserve"> </w:t>
      </w:r>
      <w:r>
        <w:t>определять тему и гла</w:t>
      </w:r>
      <w:r>
        <w:t>вную мысль, последовательность событий в тексте произведения, выявлять связь событий, эпизодов текста;</w:t>
      </w:r>
    </w:p>
    <w:p w:rsidR="007A46EE" w:rsidRDefault="009E1D98">
      <w:pPr>
        <w:pStyle w:val="a3"/>
        <w:spacing w:line="355" w:lineRule="auto"/>
        <w:ind w:right="141" w:firstLine="710"/>
      </w:pPr>
      <w: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</w:t>
      </w:r>
      <w:r>
        <w:t>ствами героев, сравнивать героев одного произведения по самостоятельно выбранному критерию (по аналогии или по контрасту), характеризовать</w:t>
      </w:r>
      <w:r>
        <w:rPr>
          <w:spacing w:val="40"/>
        </w:rPr>
        <w:t xml:space="preserve"> </w:t>
      </w:r>
      <w:r>
        <w:t>собственное отношение к героям, поступкам; находить в тексте средства изображения</w:t>
      </w:r>
      <w:r>
        <w:rPr>
          <w:spacing w:val="40"/>
        </w:rPr>
        <w:t xml:space="preserve">  </w:t>
      </w:r>
      <w:r>
        <w:t>героев</w:t>
      </w:r>
      <w:r>
        <w:rPr>
          <w:spacing w:val="40"/>
        </w:rPr>
        <w:t xml:space="preserve">  </w:t>
      </w:r>
      <w:r>
        <w:t>(портрет)</w:t>
      </w:r>
      <w:r>
        <w:rPr>
          <w:spacing w:val="40"/>
        </w:rPr>
        <w:t xml:space="preserve">  </w:t>
      </w:r>
      <w:r>
        <w:t>и</w:t>
      </w:r>
      <w:r>
        <w:rPr>
          <w:spacing w:val="69"/>
        </w:rPr>
        <w:t xml:space="preserve">  </w:t>
      </w:r>
      <w:r>
        <w:t>выражения</w:t>
      </w:r>
      <w:r>
        <w:rPr>
          <w:spacing w:val="40"/>
        </w:rPr>
        <w:t xml:space="preserve">  </w:t>
      </w:r>
      <w:r>
        <w:t>и</w:t>
      </w:r>
      <w:r>
        <w:t>х</w:t>
      </w:r>
      <w:r>
        <w:rPr>
          <w:spacing w:val="40"/>
        </w:rPr>
        <w:t xml:space="preserve">  </w:t>
      </w:r>
      <w:r>
        <w:t>чувств,</w:t>
      </w:r>
      <w:r>
        <w:rPr>
          <w:spacing w:val="40"/>
        </w:rPr>
        <w:t xml:space="preserve">  </w:t>
      </w:r>
      <w:r>
        <w:t>описание</w:t>
      </w:r>
      <w:r>
        <w:rPr>
          <w:spacing w:val="40"/>
        </w:rPr>
        <w:t xml:space="preserve">  </w:t>
      </w:r>
      <w:r>
        <w:t>пейзажа</w:t>
      </w:r>
      <w:r>
        <w:rPr>
          <w:spacing w:val="40"/>
        </w:rPr>
        <w:t xml:space="preserve"> </w:t>
      </w:r>
      <w:r>
        <w:t>и интерьера, устанавливать причинно-следственные связи событий, явлений, поступков героев;</w:t>
      </w:r>
    </w:p>
    <w:p w:rsidR="007A46EE" w:rsidRDefault="009E1D98">
      <w:pPr>
        <w:pStyle w:val="a3"/>
        <w:spacing w:line="357" w:lineRule="auto"/>
        <w:ind w:right="141" w:firstLine="710"/>
      </w:pPr>
      <w:r>
        <w:t>объяснять</w:t>
      </w:r>
      <w:r>
        <w:rPr>
          <w:spacing w:val="72"/>
        </w:rPr>
        <w:t xml:space="preserve">  </w:t>
      </w:r>
      <w:r>
        <w:t>значение</w:t>
      </w:r>
      <w:r>
        <w:rPr>
          <w:spacing w:val="78"/>
        </w:rPr>
        <w:t xml:space="preserve">  </w:t>
      </w:r>
      <w:r>
        <w:t>незнакомого</w:t>
      </w:r>
      <w:r>
        <w:rPr>
          <w:spacing w:val="77"/>
        </w:rPr>
        <w:t xml:space="preserve">  </w:t>
      </w:r>
      <w:r>
        <w:t>слова</w:t>
      </w:r>
      <w:r>
        <w:rPr>
          <w:spacing w:val="77"/>
        </w:rPr>
        <w:t xml:space="preserve">  </w:t>
      </w:r>
      <w:r>
        <w:t>с</w:t>
      </w:r>
      <w:r>
        <w:rPr>
          <w:spacing w:val="78"/>
        </w:rPr>
        <w:t xml:space="preserve">  </w:t>
      </w:r>
      <w:r>
        <w:t>использованием</w:t>
      </w:r>
      <w:r>
        <w:rPr>
          <w:spacing w:val="78"/>
        </w:rPr>
        <w:t xml:space="preserve">  </w:t>
      </w:r>
      <w:r>
        <w:t>контекста и словаря;</w:t>
      </w:r>
    </w:p>
    <w:p w:rsidR="007A46EE" w:rsidRDefault="009E1D98">
      <w:pPr>
        <w:pStyle w:val="a3"/>
        <w:spacing w:line="355" w:lineRule="auto"/>
        <w:ind w:right="150" w:firstLine="710"/>
      </w:pPr>
      <w:r>
        <w:t>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7A46EE" w:rsidRDefault="009E1D98">
      <w:pPr>
        <w:pStyle w:val="a3"/>
        <w:spacing w:line="355" w:lineRule="auto"/>
        <w:ind w:right="152" w:firstLine="710"/>
      </w:pPr>
      <w:r>
        <w:t>осознанно применять изученные понятия (автор, мораль басни, литературный герой, персонаж, хар</w:t>
      </w:r>
      <w:r>
        <w:t>актер, тема, идея, заголовок, содержание произведения, эпизод, смысловые</w:t>
      </w:r>
      <w:r>
        <w:rPr>
          <w:spacing w:val="-4"/>
        </w:rPr>
        <w:t xml:space="preserve"> </w:t>
      </w:r>
      <w:r>
        <w:t>части,</w:t>
      </w:r>
      <w:r>
        <w:rPr>
          <w:spacing w:val="-4"/>
        </w:rPr>
        <w:t xml:space="preserve"> </w:t>
      </w:r>
      <w:r>
        <w:t>композиция,</w:t>
      </w:r>
      <w:r>
        <w:rPr>
          <w:spacing w:val="-4"/>
        </w:rPr>
        <w:t xml:space="preserve"> </w:t>
      </w:r>
      <w:r>
        <w:t>сравнение,</w:t>
      </w:r>
      <w:r>
        <w:rPr>
          <w:spacing w:val="-3"/>
        </w:rPr>
        <w:t xml:space="preserve"> </w:t>
      </w:r>
      <w:r>
        <w:t>эпитет,</w:t>
      </w:r>
      <w:r>
        <w:rPr>
          <w:spacing w:val="-4"/>
        </w:rPr>
        <w:t xml:space="preserve"> </w:t>
      </w:r>
      <w:r>
        <w:t>олицетворение,</w:t>
      </w:r>
      <w:r>
        <w:rPr>
          <w:spacing w:val="-3"/>
        </w:rPr>
        <w:t xml:space="preserve"> </w:t>
      </w:r>
      <w:r>
        <w:t>метафора,</w:t>
      </w:r>
      <w:r>
        <w:rPr>
          <w:spacing w:val="-3"/>
        </w:rPr>
        <w:t xml:space="preserve"> </w:t>
      </w:r>
      <w:r>
        <w:t>лирика, эпос, образ);</w:t>
      </w:r>
    </w:p>
    <w:p w:rsidR="007A46EE" w:rsidRDefault="009E1D98">
      <w:pPr>
        <w:pStyle w:val="a3"/>
        <w:spacing w:line="355" w:lineRule="auto"/>
        <w:ind w:right="139" w:firstLine="710"/>
      </w:pPr>
      <w:r>
        <w:t>участвовать в обсуждении прослушанного (прочитанного) произведения: строить монологическое и диало</w:t>
      </w:r>
      <w:r>
        <w:t>гическое высказывание с соблюдением норм русского литературного языка (норм произношения, словоупотребления, грамматики);</w:t>
      </w:r>
      <w:r>
        <w:rPr>
          <w:spacing w:val="80"/>
          <w:w w:val="150"/>
        </w:rPr>
        <w:t xml:space="preserve"> </w:t>
      </w:r>
      <w:r>
        <w:t>устно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письменно</w:t>
      </w:r>
      <w:r>
        <w:rPr>
          <w:spacing w:val="80"/>
          <w:w w:val="150"/>
        </w:rPr>
        <w:t xml:space="preserve"> </w:t>
      </w:r>
      <w:r>
        <w:t>формулировать</w:t>
      </w:r>
      <w:r>
        <w:rPr>
          <w:spacing w:val="80"/>
          <w:w w:val="150"/>
        </w:rPr>
        <w:t xml:space="preserve"> </w:t>
      </w:r>
      <w:r>
        <w:t>простые</w:t>
      </w:r>
      <w:r>
        <w:rPr>
          <w:spacing w:val="80"/>
          <w:w w:val="150"/>
        </w:rPr>
        <w:t xml:space="preserve"> </w:t>
      </w:r>
      <w:r>
        <w:t>выводы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основе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6"/>
      </w:pPr>
      <w:r>
        <w:t>прослушанного</w:t>
      </w:r>
      <w:r>
        <w:rPr>
          <w:spacing w:val="80"/>
          <w:w w:val="150"/>
        </w:rPr>
        <w:t xml:space="preserve"> </w:t>
      </w:r>
      <w:r>
        <w:t>(прочитанного)</w:t>
      </w:r>
      <w:r>
        <w:rPr>
          <w:spacing w:val="80"/>
          <w:w w:val="150"/>
        </w:rPr>
        <w:t xml:space="preserve"> </w:t>
      </w:r>
      <w:r>
        <w:t>текста,</w:t>
      </w:r>
      <w:r>
        <w:rPr>
          <w:spacing w:val="80"/>
          <w:w w:val="150"/>
        </w:rPr>
        <w:t xml:space="preserve"> </w:t>
      </w:r>
      <w:r>
        <w:t>подтверждать</w:t>
      </w:r>
      <w:r>
        <w:rPr>
          <w:spacing w:val="80"/>
          <w:w w:val="150"/>
        </w:rPr>
        <w:t xml:space="preserve"> </w:t>
      </w:r>
      <w:r>
        <w:t>свой</w:t>
      </w:r>
      <w:r>
        <w:rPr>
          <w:spacing w:val="80"/>
          <w:w w:val="150"/>
        </w:rPr>
        <w:t xml:space="preserve"> </w:t>
      </w:r>
      <w:r>
        <w:t>отв</w:t>
      </w:r>
      <w:r>
        <w:t>ет</w:t>
      </w:r>
      <w:r>
        <w:rPr>
          <w:spacing w:val="80"/>
          <w:w w:val="150"/>
        </w:rPr>
        <w:t xml:space="preserve"> </w:t>
      </w:r>
      <w:r>
        <w:t>примерами</w:t>
      </w:r>
      <w:r>
        <w:rPr>
          <w:spacing w:val="80"/>
          <w:w w:val="150"/>
        </w:rPr>
        <w:t xml:space="preserve"> </w:t>
      </w:r>
      <w:r>
        <w:t>из текста;</w:t>
      </w:r>
    </w:p>
    <w:p w:rsidR="007A46EE" w:rsidRDefault="009E1D98">
      <w:pPr>
        <w:pStyle w:val="a3"/>
        <w:spacing w:line="355" w:lineRule="auto"/>
        <w:ind w:right="152" w:firstLine="710"/>
      </w:pPr>
      <w: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7A46EE" w:rsidRDefault="009E1D98">
      <w:pPr>
        <w:pStyle w:val="a3"/>
        <w:spacing w:line="355" w:lineRule="auto"/>
        <w:ind w:right="164" w:firstLine="710"/>
      </w:pPr>
      <w:r>
        <w:t xml:space="preserve">читать по ролям с соблюдением норм произношения, </w:t>
      </w:r>
      <w:r>
        <w:t>расстановки ударения, инсценировать небольшие эпизоды из произведения;</w:t>
      </w:r>
    </w:p>
    <w:p w:rsidR="007A46EE" w:rsidRDefault="009E1D98">
      <w:pPr>
        <w:pStyle w:val="a3"/>
        <w:spacing w:line="355" w:lineRule="auto"/>
        <w:ind w:right="140" w:firstLine="710"/>
      </w:pPr>
      <w:r>
        <w:t>составлять</w:t>
      </w:r>
      <w:r>
        <w:rPr>
          <w:spacing w:val="77"/>
        </w:rPr>
        <w:t xml:space="preserve">  </w:t>
      </w:r>
      <w:r>
        <w:t>устные</w:t>
      </w:r>
      <w:r>
        <w:rPr>
          <w:spacing w:val="74"/>
        </w:rPr>
        <w:t xml:space="preserve">  </w:t>
      </w:r>
      <w:r>
        <w:t>и</w:t>
      </w:r>
      <w:r>
        <w:rPr>
          <w:spacing w:val="73"/>
        </w:rPr>
        <w:t xml:space="preserve">  </w:t>
      </w:r>
      <w:r>
        <w:t>письменные</w:t>
      </w:r>
      <w:r>
        <w:rPr>
          <w:spacing w:val="79"/>
        </w:rPr>
        <w:t xml:space="preserve">  </w:t>
      </w:r>
      <w:r>
        <w:t>высказывания</w:t>
      </w:r>
      <w:r>
        <w:rPr>
          <w:spacing w:val="74"/>
        </w:rPr>
        <w:t xml:space="preserve">  </w:t>
      </w:r>
      <w:r>
        <w:t>на</w:t>
      </w:r>
      <w:r>
        <w:rPr>
          <w:spacing w:val="74"/>
        </w:rPr>
        <w:t xml:space="preserve">  </w:t>
      </w:r>
      <w:r>
        <w:t>заданную</w:t>
      </w:r>
      <w:r>
        <w:rPr>
          <w:spacing w:val="73"/>
        </w:rPr>
        <w:t xml:space="preserve">  </w:t>
      </w:r>
      <w:r>
        <w:t>тему по</w:t>
      </w:r>
      <w:r>
        <w:rPr>
          <w:spacing w:val="80"/>
        </w:rPr>
        <w:t xml:space="preserve"> </w:t>
      </w:r>
      <w:r>
        <w:t>содержанию</w:t>
      </w:r>
      <w:r>
        <w:rPr>
          <w:spacing w:val="80"/>
        </w:rPr>
        <w:t xml:space="preserve"> </w:t>
      </w:r>
      <w:r>
        <w:t>произведения</w:t>
      </w:r>
      <w:r>
        <w:rPr>
          <w:spacing w:val="80"/>
        </w:rPr>
        <w:t xml:space="preserve"> </w:t>
      </w:r>
      <w:r>
        <w:t>(не</w:t>
      </w:r>
      <w:r>
        <w:rPr>
          <w:spacing w:val="80"/>
        </w:rPr>
        <w:t xml:space="preserve"> </w:t>
      </w:r>
      <w:r>
        <w:t>менее</w:t>
      </w:r>
      <w:r>
        <w:rPr>
          <w:spacing w:val="80"/>
        </w:rPr>
        <w:t xml:space="preserve"> </w:t>
      </w:r>
      <w:r>
        <w:t>10</w:t>
      </w:r>
      <w:r>
        <w:rPr>
          <w:spacing w:val="80"/>
        </w:rPr>
        <w:t xml:space="preserve"> </w:t>
      </w:r>
      <w:r>
        <w:t>предложений),</w:t>
      </w:r>
      <w:r>
        <w:rPr>
          <w:spacing w:val="80"/>
          <w:w w:val="150"/>
        </w:rPr>
        <w:t xml:space="preserve"> </w:t>
      </w:r>
      <w:r>
        <w:t>писать</w:t>
      </w:r>
      <w:r>
        <w:rPr>
          <w:spacing w:val="80"/>
        </w:rPr>
        <w:t xml:space="preserve"> </w:t>
      </w:r>
      <w:r>
        <w:t>сочинения</w:t>
      </w:r>
      <w:r>
        <w:rPr>
          <w:spacing w:val="80"/>
        </w:rPr>
        <w:t xml:space="preserve"> </w:t>
      </w:r>
      <w:r>
        <w:t>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7A46EE" w:rsidRDefault="009E1D98">
      <w:pPr>
        <w:pStyle w:val="a3"/>
        <w:spacing w:line="357" w:lineRule="auto"/>
        <w:ind w:right="145" w:firstLine="710"/>
      </w:pPr>
      <w:r>
        <w:t xml:space="preserve">составлять краткий отзыв о прочитанном произведении по заданному </w:t>
      </w:r>
      <w:r>
        <w:rPr>
          <w:spacing w:val="-2"/>
        </w:rPr>
        <w:t>алгоритму;</w:t>
      </w:r>
    </w:p>
    <w:p w:rsidR="007A46EE" w:rsidRDefault="009E1D98">
      <w:pPr>
        <w:pStyle w:val="a3"/>
        <w:spacing w:line="355" w:lineRule="auto"/>
        <w:ind w:right="156" w:firstLine="710"/>
      </w:pPr>
      <w:r>
        <w:t>сочиня</w:t>
      </w:r>
      <w:r>
        <w:t>ть по аналогии с прочитанным, составлять рассказ по иллюстрациям,</w:t>
      </w:r>
      <w:r>
        <w:rPr>
          <w:spacing w:val="80"/>
        </w:rPr>
        <w:t xml:space="preserve"> </w:t>
      </w:r>
      <w:r>
        <w:t>от имени одного из героев, придумывать продолжение прочитанного произведения (не менее 10 предложений);</w:t>
      </w:r>
    </w:p>
    <w:p w:rsidR="007A46EE" w:rsidRDefault="009E1D98">
      <w:pPr>
        <w:pStyle w:val="a3"/>
        <w:spacing w:line="357" w:lineRule="auto"/>
        <w:ind w:right="151" w:firstLine="710"/>
      </w:pPr>
      <w:r>
        <w:t>ориентироваться в книге по её элементам (автор, название, обложка, титульный лист, огл</w:t>
      </w:r>
      <w:r>
        <w:t>авление, предисловие, аннотация, иллюстрации);</w:t>
      </w:r>
    </w:p>
    <w:p w:rsidR="007A46EE" w:rsidRDefault="009E1D98">
      <w:pPr>
        <w:pStyle w:val="a3"/>
        <w:spacing w:line="355" w:lineRule="auto"/>
        <w:ind w:right="168" w:firstLine="710"/>
      </w:pPr>
      <w: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7A46EE" w:rsidRDefault="009E1D98">
      <w:pPr>
        <w:pStyle w:val="a3"/>
        <w:spacing w:line="355" w:lineRule="auto"/>
        <w:ind w:right="152" w:firstLine="710"/>
      </w:pPr>
      <w:r>
        <w:t>использовать</w:t>
      </w:r>
      <w:r>
        <w:rPr>
          <w:spacing w:val="80"/>
        </w:rPr>
        <w:t xml:space="preserve">  </w:t>
      </w:r>
      <w:r>
        <w:t>справочную</w:t>
      </w:r>
      <w:r>
        <w:rPr>
          <w:spacing w:val="80"/>
        </w:rPr>
        <w:t xml:space="preserve">  </w:t>
      </w:r>
      <w:r>
        <w:t>литературу,</w:t>
      </w:r>
      <w:r>
        <w:rPr>
          <w:spacing w:val="80"/>
        </w:rPr>
        <w:t xml:space="preserve">  </w:t>
      </w:r>
      <w:r>
        <w:t>электронные</w:t>
      </w:r>
      <w:r>
        <w:rPr>
          <w:spacing w:val="80"/>
        </w:rPr>
        <w:t xml:space="preserve">  </w:t>
      </w:r>
      <w:r>
        <w:t>образовательные</w:t>
      </w:r>
      <w:r>
        <w:rPr>
          <w:spacing w:val="80"/>
          <w:w w:val="150"/>
        </w:rPr>
        <w:t xml:space="preserve"> </w:t>
      </w:r>
      <w:r>
        <w:t>и информационные ресурсы в Интернете (в условиях контролируемого входа), для получения дополнительной информации в соответствии с учебной задачей.</w:t>
      </w:r>
    </w:p>
    <w:p w:rsidR="007A46EE" w:rsidRDefault="009E1D98">
      <w:pPr>
        <w:pStyle w:val="1"/>
        <w:numPr>
          <w:ilvl w:val="0"/>
          <w:numId w:val="80"/>
        </w:numPr>
        <w:tabs>
          <w:tab w:val="left" w:pos="846"/>
        </w:tabs>
        <w:ind w:left="846" w:hanging="421"/>
        <w:jc w:val="both"/>
      </w:pPr>
      <w:bookmarkStart w:id="11" w:name="22._Рабочая_программа_по_учебному_предме"/>
      <w:bookmarkEnd w:id="11"/>
      <w:r>
        <w:rPr>
          <w:spacing w:val="-2"/>
        </w:rPr>
        <w:t>Рабочая</w:t>
      </w:r>
      <w:r>
        <w:rPr>
          <w:spacing w:val="-4"/>
        </w:rPr>
        <w:t xml:space="preserve"> </w:t>
      </w:r>
      <w:r>
        <w:rPr>
          <w:spacing w:val="-2"/>
        </w:rPr>
        <w:t>программа по</w:t>
      </w:r>
      <w:r>
        <w:rPr>
          <w:spacing w:val="-13"/>
        </w:rPr>
        <w:t xml:space="preserve"> </w:t>
      </w:r>
      <w:r>
        <w:rPr>
          <w:spacing w:val="-2"/>
        </w:rPr>
        <w:t>учебному</w:t>
      </w:r>
      <w:r>
        <w:rPr>
          <w:spacing w:val="5"/>
        </w:rPr>
        <w:t xml:space="preserve"> </w:t>
      </w:r>
      <w:r>
        <w:rPr>
          <w:spacing w:val="-2"/>
        </w:rPr>
        <w:t>предмету «Родной</w:t>
      </w:r>
      <w:r>
        <w:rPr>
          <w:spacing w:val="-4"/>
        </w:rPr>
        <w:t xml:space="preserve"> </w:t>
      </w:r>
      <w:r>
        <w:rPr>
          <w:spacing w:val="-2"/>
        </w:rPr>
        <w:t>(аварский)</w:t>
      </w:r>
      <w:r>
        <w:rPr>
          <w:spacing w:val="-3"/>
        </w:rPr>
        <w:t xml:space="preserve"> </w:t>
      </w:r>
      <w:r>
        <w:rPr>
          <w:spacing w:val="-2"/>
        </w:rPr>
        <w:t>язык».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before="131" w:line="360" w:lineRule="auto"/>
        <w:ind w:right="141" w:firstLine="710"/>
        <w:jc w:val="both"/>
        <w:rPr>
          <w:sz w:val="28"/>
        </w:rPr>
      </w:pPr>
      <w:r>
        <w:rPr>
          <w:sz w:val="28"/>
        </w:rPr>
        <w:t>Рабочая программа по учебному предмету «Родн</w:t>
      </w:r>
      <w:r>
        <w:rPr>
          <w:sz w:val="28"/>
        </w:rPr>
        <w:t>ой (аварский) язык» (предметная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область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«Родной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язык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литературное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чтение</w:t>
      </w:r>
      <w:r>
        <w:rPr>
          <w:spacing w:val="40"/>
          <w:sz w:val="28"/>
        </w:rPr>
        <w:t xml:space="preserve"> </w:t>
      </w:r>
      <w:r>
        <w:rPr>
          <w:sz w:val="28"/>
        </w:rPr>
        <w:t>на родном языке») (далее соответственно – программа по родному (аварскому) языку, родной (аварский) язык) разработана для обучающихся, владеющих и (или) слабо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владеющих </w:t>
      </w:r>
      <w:r>
        <w:rPr>
          <w:sz w:val="28"/>
        </w:rPr>
        <w:t>родным</w:t>
      </w:r>
      <w:r>
        <w:rPr>
          <w:spacing w:val="30"/>
          <w:sz w:val="28"/>
        </w:rPr>
        <w:t xml:space="preserve"> </w:t>
      </w:r>
      <w:r>
        <w:rPr>
          <w:sz w:val="28"/>
        </w:rPr>
        <w:t>(аварским) языком,</w:t>
      </w:r>
      <w:r>
        <w:rPr>
          <w:spacing w:val="36"/>
          <w:sz w:val="28"/>
        </w:rPr>
        <w:t xml:space="preserve"> </w:t>
      </w:r>
      <w:r>
        <w:rPr>
          <w:sz w:val="28"/>
        </w:rPr>
        <w:t>и включает пояснительную</w:t>
      </w:r>
      <w:r>
        <w:rPr>
          <w:spacing w:val="29"/>
          <w:sz w:val="28"/>
        </w:rPr>
        <w:t xml:space="preserve"> </w:t>
      </w:r>
      <w:r>
        <w:rPr>
          <w:sz w:val="28"/>
        </w:rPr>
        <w:t>записку,</w:t>
      </w:r>
    </w:p>
    <w:p w:rsidR="007A46EE" w:rsidRDefault="007A46EE">
      <w:pPr>
        <w:pStyle w:val="a5"/>
        <w:spacing w:line="360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6"/>
      </w:pPr>
      <w:r>
        <w:t>содержание обучения, планируемые результаты освоения программы по родному (аварскому) языку.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before="8" w:line="362" w:lineRule="auto"/>
        <w:ind w:right="141" w:firstLine="710"/>
        <w:jc w:val="both"/>
        <w:rPr>
          <w:sz w:val="28"/>
        </w:rPr>
      </w:pPr>
      <w:r>
        <w:rPr>
          <w:sz w:val="28"/>
        </w:rPr>
        <w:t xml:space="preserve">Пояснительная записка отражает общие цели изучения родного (аварского) языка, место </w:t>
      </w:r>
      <w:r>
        <w:rPr>
          <w:sz w:val="28"/>
        </w:rPr>
        <w:t>в структуре учебного плана, а также подходы к отбору содержания, к определению планируемых результатов.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62" w:lineRule="auto"/>
        <w:ind w:right="136" w:firstLine="71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80"/>
          <w:sz w:val="28"/>
        </w:rPr>
        <w:t xml:space="preserve">  </w:t>
      </w:r>
      <w:r>
        <w:rPr>
          <w:sz w:val="28"/>
        </w:rPr>
        <w:t>обучения</w:t>
      </w:r>
      <w:r>
        <w:rPr>
          <w:spacing w:val="80"/>
          <w:sz w:val="28"/>
        </w:rPr>
        <w:t xml:space="preserve">  </w:t>
      </w:r>
      <w:r>
        <w:rPr>
          <w:sz w:val="28"/>
        </w:rPr>
        <w:t>раскрывает</w:t>
      </w:r>
      <w:r>
        <w:rPr>
          <w:spacing w:val="80"/>
          <w:sz w:val="28"/>
        </w:rPr>
        <w:t xml:space="preserve">  </w:t>
      </w:r>
      <w:r>
        <w:rPr>
          <w:sz w:val="28"/>
        </w:rPr>
        <w:t>содержательные</w:t>
      </w:r>
      <w:r>
        <w:rPr>
          <w:spacing w:val="80"/>
          <w:sz w:val="28"/>
        </w:rPr>
        <w:t xml:space="preserve">  </w:t>
      </w:r>
      <w:r>
        <w:rPr>
          <w:sz w:val="28"/>
        </w:rPr>
        <w:t>линии, которые предлагаются для обязательного изучения в каждом классе на уровне начального общего образования.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60" w:lineRule="auto"/>
        <w:ind w:right="147" w:firstLine="710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родному (аварскому) языку включают личностные, метапредметные результаты за весь период обучения на</w:t>
      </w:r>
      <w:r>
        <w:rPr>
          <w:sz w:val="28"/>
        </w:rPr>
        <w:t xml:space="preserve"> уровне начального общего образования, а также предметные достижения обучающегося за каждый год обучения.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ind w:left="1768" w:hanging="632"/>
        <w:jc w:val="both"/>
        <w:rPr>
          <w:sz w:val="28"/>
        </w:rPr>
      </w:pPr>
      <w:r>
        <w:rPr>
          <w:spacing w:val="-2"/>
          <w:sz w:val="28"/>
        </w:rPr>
        <w:t>Пояснительная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записка.</w:t>
      </w:r>
    </w:p>
    <w:p w:rsidR="007A46EE" w:rsidRDefault="009E1D98">
      <w:pPr>
        <w:pStyle w:val="a3"/>
        <w:spacing w:before="148" w:line="360" w:lineRule="auto"/>
        <w:ind w:right="146" w:firstLine="710"/>
      </w:pPr>
      <w:r>
        <w:t>22.1. Программа по родному (аварскому) языку разработана с целью оказания методической</w:t>
      </w:r>
      <w:r>
        <w:rPr>
          <w:spacing w:val="80"/>
        </w:rPr>
        <w:t xml:space="preserve">   </w:t>
      </w:r>
      <w:r>
        <w:t>помощи</w:t>
      </w:r>
      <w:r>
        <w:rPr>
          <w:spacing w:val="80"/>
        </w:rPr>
        <w:t xml:space="preserve">   </w:t>
      </w:r>
      <w:r>
        <w:t>учителю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создании</w:t>
      </w:r>
      <w:r>
        <w:rPr>
          <w:spacing w:val="80"/>
        </w:rPr>
        <w:t xml:space="preserve">   </w:t>
      </w:r>
      <w:r>
        <w:t>рабочей</w:t>
      </w:r>
      <w:r>
        <w:rPr>
          <w:spacing w:val="80"/>
        </w:rPr>
        <w:t xml:space="preserve">   </w:t>
      </w:r>
      <w:r>
        <w:t>программы по учебному предмету.</w:t>
      </w:r>
    </w:p>
    <w:p w:rsidR="007A46EE" w:rsidRDefault="009E1D98">
      <w:pPr>
        <w:pStyle w:val="a5"/>
        <w:numPr>
          <w:ilvl w:val="2"/>
          <w:numId w:val="74"/>
        </w:numPr>
        <w:tabs>
          <w:tab w:val="left" w:pos="1978"/>
        </w:tabs>
        <w:spacing w:before="2" w:line="360" w:lineRule="auto"/>
        <w:ind w:right="138" w:firstLine="710"/>
        <w:jc w:val="both"/>
        <w:rPr>
          <w:sz w:val="28"/>
        </w:rPr>
      </w:pPr>
      <w:r>
        <w:rPr>
          <w:sz w:val="28"/>
        </w:rPr>
        <w:t>Программа по родному (аварскому) языку отражает регионально- национальные и этнокультурные особенности обучения родному языку. Программа не</w:t>
      </w:r>
      <w:r>
        <w:rPr>
          <w:spacing w:val="-4"/>
          <w:sz w:val="28"/>
        </w:rPr>
        <w:t xml:space="preserve"> </w:t>
      </w:r>
      <w:r>
        <w:rPr>
          <w:sz w:val="28"/>
        </w:rPr>
        <w:t>отдаёт</w:t>
      </w:r>
      <w:r>
        <w:rPr>
          <w:spacing w:val="-6"/>
          <w:sz w:val="28"/>
        </w:rPr>
        <w:t xml:space="preserve"> </w:t>
      </w:r>
      <w:r>
        <w:rPr>
          <w:sz w:val="28"/>
        </w:rPr>
        <w:t>предпочтения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какой-либо</w:t>
      </w:r>
      <w:r>
        <w:rPr>
          <w:spacing w:val="-5"/>
          <w:sz w:val="28"/>
        </w:rPr>
        <w:t xml:space="preserve"> </w:t>
      </w:r>
      <w:r>
        <w:rPr>
          <w:sz w:val="28"/>
        </w:rPr>
        <w:t>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концепции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преподавания в</w:t>
      </w:r>
      <w:r>
        <w:rPr>
          <w:spacing w:val="-3"/>
          <w:sz w:val="28"/>
        </w:rPr>
        <w:t xml:space="preserve"> </w:t>
      </w:r>
      <w:r>
        <w:rPr>
          <w:sz w:val="28"/>
        </w:rPr>
        <w:t>ущерб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</w:t>
      </w:r>
      <w:r>
        <w:rPr>
          <w:sz w:val="28"/>
        </w:rPr>
        <w:t>. Она позволяет выбирать варианты разработки авторских курсов, определять</w:t>
      </w:r>
      <w:r>
        <w:rPr>
          <w:spacing w:val="40"/>
          <w:sz w:val="28"/>
        </w:rPr>
        <w:t xml:space="preserve"> </w:t>
      </w:r>
      <w:r>
        <w:rPr>
          <w:sz w:val="28"/>
        </w:rPr>
        <w:t>акценты в реализации конкретных наиболее значимых содержательных линий.</w:t>
      </w:r>
    </w:p>
    <w:p w:rsidR="007A46EE" w:rsidRDefault="009E1D98">
      <w:pPr>
        <w:pStyle w:val="a5"/>
        <w:numPr>
          <w:ilvl w:val="2"/>
          <w:numId w:val="74"/>
        </w:numPr>
        <w:tabs>
          <w:tab w:val="left" w:pos="1979"/>
        </w:tabs>
        <w:ind w:left="1979" w:hanging="843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17"/>
          <w:sz w:val="28"/>
        </w:rPr>
        <w:t xml:space="preserve"> </w:t>
      </w:r>
      <w:r>
        <w:rPr>
          <w:sz w:val="28"/>
        </w:rPr>
        <w:t>(аварскому)</w:t>
      </w:r>
      <w:r>
        <w:rPr>
          <w:spacing w:val="-15"/>
          <w:sz w:val="28"/>
        </w:rPr>
        <w:t xml:space="preserve"> </w:t>
      </w:r>
      <w:r>
        <w:rPr>
          <w:sz w:val="28"/>
        </w:rPr>
        <w:t>языку</w:t>
      </w:r>
      <w:r>
        <w:rPr>
          <w:spacing w:val="-18"/>
          <w:sz w:val="28"/>
        </w:rPr>
        <w:t xml:space="preserve"> </w:t>
      </w:r>
      <w:r>
        <w:rPr>
          <w:sz w:val="28"/>
        </w:rPr>
        <w:t>позволит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учителю:</w:t>
      </w:r>
    </w:p>
    <w:p w:rsidR="007A46EE" w:rsidRDefault="009E1D98">
      <w:pPr>
        <w:pStyle w:val="a3"/>
        <w:spacing w:before="158" w:line="360" w:lineRule="auto"/>
        <w:ind w:right="155" w:firstLine="710"/>
      </w:pPr>
      <w:r>
        <w:t>реализовать в процессе преподавания родного (аварског</w:t>
      </w:r>
      <w:r>
        <w:t>о) языка современные подходы к достижению личностных, метапредметных и предметных результатов обучения, сформулированных в ФГОС НОО;</w:t>
      </w:r>
    </w:p>
    <w:p w:rsidR="007A46EE" w:rsidRDefault="009E1D98">
      <w:pPr>
        <w:pStyle w:val="a3"/>
        <w:spacing w:before="1" w:line="360" w:lineRule="auto"/>
        <w:ind w:right="141" w:firstLine="710"/>
      </w:pPr>
      <w:r>
        <w:t>определить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структурировать</w:t>
      </w:r>
      <w:r>
        <w:rPr>
          <w:spacing w:val="80"/>
          <w:w w:val="150"/>
        </w:rPr>
        <w:t xml:space="preserve">  </w:t>
      </w:r>
      <w:r>
        <w:t>планируемые</w:t>
      </w:r>
      <w:r>
        <w:rPr>
          <w:spacing w:val="80"/>
          <w:w w:val="150"/>
        </w:rPr>
        <w:t xml:space="preserve">  </w:t>
      </w:r>
      <w:r>
        <w:t>результаты</w:t>
      </w:r>
      <w:r>
        <w:rPr>
          <w:spacing w:val="80"/>
          <w:w w:val="150"/>
        </w:rPr>
        <w:t xml:space="preserve">  </w:t>
      </w:r>
      <w:r>
        <w:t>обучения и</w:t>
      </w:r>
      <w:r>
        <w:rPr>
          <w:spacing w:val="80"/>
          <w:w w:val="150"/>
        </w:rPr>
        <w:t xml:space="preserve"> </w:t>
      </w:r>
      <w:r>
        <w:t>содержание</w:t>
      </w:r>
      <w:r>
        <w:rPr>
          <w:spacing w:val="80"/>
          <w:w w:val="150"/>
        </w:rPr>
        <w:t xml:space="preserve"> </w:t>
      </w:r>
      <w:r>
        <w:t>программы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родному</w:t>
      </w:r>
      <w:r>
        <w:rPr>
          <w:spacing w:val="80"/>
          <w:w w:val="150"/>
        </w:rPr>
        <w:t xml:space="preserve"> </w:t>
      </w:r>
      <w:r>
        <w:t>(аварскому)</w:t>
      </w:r>
      <w:r>
        <w:rPr>
          <w:spacing w:val="80"/>
          <w:w w:val="150"/>
        </w:rPr>
        <w:t xml:space="preserve"> </w:t>
      </w:r>
      <w:r>
        <w:t>языку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годам</w:t>
      </w:r>
      <w:r>
        <w:rPr>
          <w:spacing w:val="80"/>
          <w:w w:val="150"/>
        </w:rPr>
        <w:t xml:space="preserve"> </w:t>
      </w:r>
      <w:r>
        <w:t>обучения в соответствии с ФГОС НОО, федеральной рабочей программой воспитания,</w:t>
      </w:r>
      <w:r>
        <w:rPr>
          <w:spacing w:val="40"/>
        </w:rPr>
        <w:t xml:space="preserve"> </w:t>
      </w:r>
      <w:r>
        <w:t>Единой концепцией духовно-нравственного воспитания и развития подрастающего поколения Республики Дагестан;</w:t>
      </w:r>
    </w:p>
    <w:p w:rsidR="007A46EE" w:rsidRDefault="007A46EE">
      <w:pPr>
        <w:pStyle w:val="a3"/>
        <w:spacing w:line="360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3" w:firstLine="710"/>
      </w:pPr>
      <w:r>
        <w:t>разработать календарно-тематическое планирова</w:t>
      </w:r>
      <w:r>
        <w:t>ние с учётом особенностей конкретного класса.</w:t>
      </w:r>
    </w:p>
    <w:p w:rsidR="007A46EE" w:rsidRDefault="009E1D98">
      <w:pPr>
        <w:pStyle w:val="a5"/>
        <w:numPr>
          <w:ilvl w:val="2"/>
          <w:numId w:val="74"/>
        </w:numPr>
        <w:tabs>
          <w:tab w:val="left" w:pos="2031"/>
        </w:tabs>
        <w:spacing w:before="8" w:line="360" w:lineRule="auto"/>
        <w:ind w:right="137" w:firstLine="710"/>
        <w:jc w:val="both"/>
        <w:rPr>
          <w:sz w:val="28"/>
        </w:rPr>
      </w:pPr>
      <w:r>
        <w:rPr>
          <w:sz w:val="28"/>
        </w:rPr>
        <w:t>Материал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40"/>
          <w:sz w:val="28"/>
        </w:rPr>
        <w:t xml:space="preserve"> </w:t>
      </w:r>
      <w:r>
        <w:rPr>
          <w:sz w:val="28"/>
        </w:rPr>
        <w:t>(аварскому)</w:t>
      </w:r>
      <w:r>
        <w:rPr>
          <w:spacing w:val="40"/>
          <w:sz w:val="28"/>
        </w:rPr>
        <w:t xml:space="preserve"> </w:t>
      </w:r>
      <w:r>
        <w:rPr>
          <w:sz w:val="28"/>
        </w:rPr>
        <w:t>языку</w:t>
      </w:r>
      <w:r>
        <w:rPr>
          <w:spacing w:val="40"/>
          <w:sz w:val="28"/>
        </w:rPr>
        <w:t xml:space="preserve"> </w:t>
      </w:r>
      <w:r>
        <w:rPr>
          <w:sz w:val="28"/>
        </w:rPr>
        <w:t>структурирован в соответствии с разделами языкознания. Систематический курс аварского языка представлен в программе по родному (аварскому) языку следующими содерж</w:t>
      </w:r>
      <w:r>
        <w:rPr>
          <w:sz w:val="28"/>
        </w:rPr>
        <w:t>ательными линиями: «Общие сведения о языке», «Фонетика, орфоэпия, графика,</w:t>
      </w:r>
      <w:r>
        <w:rPr>
          <w:spacing w:val="40"/>
          <w:sz w:val="28"/>
        </w:rPr>
        <w:t xml:space="preserve"> </w:t>
      </w:r>
      <w:r>
        <w:rPr>
          <w:sz w:val="28"/>
        </w:rPr>
        <w:t>орфография»;</w:t>
      </w:r>
      <w:r>
        <w:rPr>
          <w:spacing w:val="40"/>
          <w:sz w:val="28"/>
        </w:rPr>
        <w:t xml:space="preserve"> </w:t>
      </w:r>
      <w:r>
        <w:rPr>
          <w:sz w:val="28"/>
        </w:rPr>
        <w:t>«Лексика»;</w:t>
      </w:r>
      <w:r>
        <w:rPr>
          <w:spacing w:val="40"/>
          <w:sz w:val="28"/>
        </w:rPr>
        <w:t xml:space="preserve"> </w:t>
      </w:r>
      <w:r>
        <w:rPr>
          <w:sz w:val="28"/>
        </w:rPr>
        <w:t>«Морфемика»;</w:t>
      </w:r>
      <w:r>
        <w:rPr>
          <w:spacing w:val="40"/>
          <w:sz w:val="28"/>
        </w:rPr>
        <w:t xml:space="preserve"> </w:t>
      </w:r>
      <w:r>
        <w:rPr>
          <w:sz w:val="28"/>
        </w:rPr>
        <w:t>«Морфология»;</w:t>
      </w:r>
      <w:r>
        <w:rPr>
          <w:spacing w:val="40"/>
          <w:sz w:val="28"/>
        </w:rPr>
        <w:t xml:space="preserve"> </w:t>
      </w:r>
      <w:r>
        <w:rPr>
          <w:sz w:val="28"/>
        </w:rPr>
        <w:t>«Синтаксис»,</w:t>
      </w:r>
    </w:p>
    <w:p w:rsidR="007A46EE" w:rsidRDefault="009E1D98">
      <w:pPr>
        <w:pStyle w:val="a3"/>
        <w:spacing w:before="4"/>
      </w:pPr>
      <w:r>
        <w:rPr>
          <w:spacing w:val="-2"/>
        </w:rPr>
        <w:t>«Орфография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2"/>
        </w:rPr>
        <w:t>пунктуация»,</w:t>
      </w:r>
      <w:r>
        <w:rPr>
          <w:spacing w:val="6"/>
        </w:rPr>
        <w:t xml:space="preserve"> </w:t>
      </w:r>
      <w:r>
        <w:rPr>
          <w:spacing w:val="-2"/>
        </w:rPr>
        <w:t>«Развитие речи».</w:t>
      </w:r>
    </w:p>
    <w:p w:rsidR="007A46EE" w:rsidRDefault="009E1D98">
      <w:pPr>
        <w:pStyle w:val="a5"/>
        <w:numPr>
          <w:ilvl w:val="2"/>
          <w:numId w:val="74"/>
        </w:numPr>
        <w:tabs>
          <w:tab w:val="left" w:pos="1978"/>
        </w:tabs>
        <w:spacing w:before="163" w:line="355" w:lineRule="auto"/>
        <w:ind w:right="154" w:firstLine="710"/>
        <w:jc w:val="both"/>
        <w:rPr>
          <w:sz w:val="28"/>
        </w:rPr>
      </w:pPr>
      <w:r>
        <w:rPr>
          <w:sz w:val="28"/>
        </w:rPr>
        <w:t>Изучение родного (аварского) языка направлено на достижение следующих целей:</w:t>
      </w:r>
    </w:p>
    <w:p w:rsidR="007A46EE" w:rsidRDefault="009E1D98">
      <w:pPr>
        <w:pStyle w:val="a3"/>
        <w:spacing w:before="8" w:line="362" w:lineRule="auto"/>
        <w:ind w:right="151" w:firstLine="710"/>
      </w:pPr>
      <w:r>
        <w:t xml:space="preserve">формирование первоначальных представлений о единстве и многообразии языкового и культурного пространства России, о языке как основе национального </w:t>
      </w:r>
      <w:r>
        <w:rPr>
          <w:spacing w:val="-2"/>
        </w:rPr>
        <w:t>самосознания;</w:t>
      </w:r>
    </w:p>
    <w:p w:rsidR="007A46EE" w:rsidRDefault="009E1D98">
      <w:pPr>
        <w:pStyle w:val="a3"/>
        <w:spacing w:line="362" w:lineRule="auto"/>
        <w:ind w:right="154" w:firstLine="710"/>
      </w:pPr>
      <w:r>
        <w:t>понимание обучающим</w:t>
      </w:r>
      <w:r>
        <w:t>ися того, что язык представляет собой явление национальной культуры и основное средство человеческого общения, осознание значения аварского языка как государственного языка Республики Дагестан;</w:t>
      </w:r>
    </w:p>
    <w:p w:rsidR="007A46EE" w:rsidRDefault="009E1D98">
      <w:pPr>
        <w:pStyle w:val="a3"/>
        <w:spacing w:line="362" w:lineRule="auto"/>
        <w:ind w:right="159" w:firstLine="710"/>
      </w:pPr>
      <w:r>
        <w:t>формирование позитивного отношения к правильной устной и письм</w:t>
      </w:r>
      <w:r>
        <w:t>енной речи как показателям общей культуры и гражданской позиции человека;</w:t>
      </w:r>
    </w:p>
    <w:p w:rsidR="007A46EE" w:rsidRDefault="009E1D98">
      <w:pPr>
        <w:pStyle w:val="a3"/>
        <w:spacing w:line="360" w:lineRule="auto"/>
        <w:ind w:right="140" w:firstLine="710"/>
      </w:pPr>
      <w:r>
        <w:t>овладение первоначальными представлениями о нормах родного литературного языка (орфоэпических, лексических, грамматических) и правилах речевого этикета; умение ориентироваться в целя</w:t>
      </w:r>
      <w:r>
        <w:t xml:space="preserve">х, задачах, средствах и условиях общения, выбирать языковые средства для успешного решения коммуникативных </w:t>
      </w:r>
      <w:r>
        <w:rPr>
          <w:spacing w:val="-2"/>
        </w:rPr>
        <w:t>задач;</w:t>
      </w:r>
    </w:p>
    <w:p w:rsidR="007A46EE" w:rsidRDefault="009E1D98">
      <w:pPr>
        <w:pStyle w:val="a3"/>
        <w:spacing w:line="360" w:lineRule="auto"/>
        <w:ind w:right="146" w:firstLine="710"/>
      </w:pPr>
      <w:r>
        <w:t>овладение учебными действиями с языковыми единицами и умение использовать</w:t>
      </w:r>
      <w:r>
        <w:rPr>
          <w:spacing w:val="73"/>
          <w:w w:val="150"/>
        </w:rPr>
        <w:t xml:space="preserve">   </w:t>
      </w:r>
      <w:r>
        <w:t>знания</w:t>
      </w:r>
      <w:r>
        <w:rPr>
          <w:spacing w:val="73"/>
          <w:w w:val="150"/>
        </w:rPr>
        <w:t xml:space="preserve">   </w:t>
      </w:r>
      <w:r>
        <w:t>для</w:t>
      </w:r>
      <w:r>
        <w:rPr>
          <w:spacing w:val="73"/>
          <w:w w:val="150"/>
        </w:rPr>
        <w:t xml:space="preserve">   </w:t>
      </w:r>
      <w:r>
        <w:t>решения</w:t>
      </w:r>
      <w:r>
        <w:rPr>
          <w:spacing w:val="73"/>
          <w:w w:val="150"/>
        </w:rPr>
        <w:t xml:space="preserve">   </w:t>
      </w:r>
      <w:r>
        <w:t>познавательных,</w:t>
      </w:r>
      <w:r>
        <w:rPr>
          <w:spacing w:val="76"/>
          <w:w w:val="150"/>
        </w:rPr>
        <w:t xml:space="preserve">   </w:t>
      </w:r>
      <w:r>
        <w:t>практических и коммуник</w:t>
      </w:r>
      <w:r>
        <w:t>ативных задач.</w:t>
      </w:r>
    </w:p>
    <w:p w:rsidR="007A46EE" w:rsidRDefault="009E1D98">
      <w:pPr>
        <w:pStyle w:val="a5"/>
        <w:numPr>
          <w:ilvl w:val="2"/>
          <w:numId w:val="74"/>
        </w:numPr>
        <w:tabs>
          <w:tab w:val="left" w:pos="2170"/>
        </w:tabs>
        <w:spacing w:line="360" w:lineRule="auto"/>
        <w:ind w:right="147" w:firstLine="710"/>
        <w:jc w:val="both"/>
        <w:rPr>
          <w:sz w:val="28"/>
        </w:rPr>
      </w:pPr>
      <w:r>
        <w:rPr>
          <w:sz w:val="28"/>
        </w:rPr>
        <w:t>Общее число часов, рекомендованных для изучения родного (аварского)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языка,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260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часов: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1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56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часов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(1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час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неделю), во</w:t>
      </w:r>
      <w:r>
        <w:rPr>
          <w:spacing w:val="30"/>
          <w:sz w:val="28"/>
        </w:rPr>
        <w:t xml:space="preserve"> </w:t>
      </w:r>
      <w:r>
        <w:rPr>
          <w:sz w:val="28"/>
        </w:rPr>
        <w:t>2</w:t>
      </w:r>
      <w:r>
        <w:rPr>
          <w:spacing w:val="3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37"/>
          <w:sz w:val="28"/>
        </w:rPr>
        <w:t xml:space="preserve"> </w:t>
      </w:r>
      <w:r>
        <w:rPr>
          <w:sz w:val="28"/>
        </w:rPr>
        <w:t>–</w:t>
      </w:r>
      <w:r>
        <w:rPr>
          <w:spacing w:val="22"/>
          <w:sz w:val="28"/>
        </w:rPr>
        <w:t xml:space="preserve"> </w:t>
      </w:r>
      <w:r>
        <w:rPr>
          <w:sz w:val="28"/>
        </w:rPr>
        <w:t>68</w:t>
      </w:r>
      <w:r>
        <w:rPr>
          <w:spacing w:val="31"/>
          <w:sz w:val="28"/>
        </w:rPr>
        <w:t xml:space="preserve"> </w:t>
      </w:r>
      <w:r>
        <w:rPr>
          <w:sz w:val="28"/>
        </w:rPr>
        <w:t>часов</w:t>
      </w:r>
      <w:r>
        <w:rPr>
          <w:spacing w:val="29"/>
          <w:sz w:val="28"/>
        </w:rPr>
        <w:t xml:space="preserve"> </w:t>
      </w:r>
      <w:r>
        <w:rPr>
          <w:sz w:val="28"/>
        </w:rPr>
        <w:t>(2</w:t>
      </w:r>
      <w:r>
        <w:rPr>
          <w:spacing w:val="31"/>
          <w:sz w:val="28"/>
        </w:rPr>
        <w:t xml:space="preserve"> </w:t>
      </w:r>
      <w:r>
        <w:rPr>
          <w:sz w:val="28"/>
        </w:rPr>
        <w:t>часа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29"/>
          <w:sz w:val="28"/>
        </w:rPr>
        <w:t xml:space="preserve"> </w:t>
      </w:r>
      <w:r>
        <w:rPr>
          <w:sz w:val="28"/>
        </w:rPr>
        <w:t>3</w:t>
      </w:r>
      <w:r>
        <w:rPr>
          <w:spacing w:val="3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38"/>
          <w:sz w:val="28"/>
        </w:rPr>
        <w:t xml:space="preserve"> </w:t>
      </w:r>
      <w:r>
        <w:rPr>
          <w:sz w:val="28"/>
        </w:rPr>
        <w:t>–</w:t>
      </w:r>
      <w:r>
        <w:rPr>
          <w:spacing w:val="22"/>
          <w:sz w:val="28"/>
        </w:rPr>
        <w:t xml:space="preserve"> </w:t>
      </w:r>
      <w:r>
        <w:rPr>
          <w:sz w:val="28"/>
        </w:rPr>
        <w:t>68</w:t>
      </w:r>
      <w:r>
        <w:rPr>
          <w:spacing w:val="30"/>
          <w:sz w:val="28"/>
        </w:rPr>
        <w:t xml:space="preserve"> </w:t>
      </w:r>
      <w:r>
        <w:rPr>
          <w:sz w:val="28"/>
        </w:rPr>
        <w:t>часов</w:t>
      </w:r>
      <w:r>
        <w:rPr>
          <w:spacing w:val="29"/>
          <w:sz w:val="28"/>
        </w:rPr>
        <w:t xml:space="preserve"> </w:t>
      </w:r>
      <w:r>
        <w:rPr>
          <w:sz w:val="28"/>
        </w:rPr>
        <w:t>(2</w:t>
      </w:r>
      <w:r>
        <w:rPr>
          <w:spacing w:val="30"/>
          <w:sz w:val="28"/>
        </w:rPr>
        <w:t xml:space="preserve"> </w:t>
      </w:r>
      <w:r>
        <w:rPr>
          <w:sz w:val="28"/>
        </w:rPr>
        <w:t>часа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5"/>
          <w:sz w:val="28"/>
        </w:rPr>
        <w:t xml:space="preserve"> </w:t>
      </w:r>
      <w:r>
        <w:rPr>
          <w:sz w:val="28"/>
        </w:rPr>
        <w:t>неделю), в 4 классе – 68 часов (2 часа в неделю).</w:t>
      </w:r>
    </w:p>
    <w:p w:rsidR="007A46EE" w:rsidRDefault="007A46EE">
      <w:pPr>
        <w:pStyle w:val="a5"/>
        <w:spacing w:line="360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ind w:left="1768" w:hanging="63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1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158" w:line="360" w:lineRule="auto"/>
        <w:ind w:right="138" w:firstLine="710"/>
        <w:jc w:val="both"/>
        <w:rPr>
          <w:sz w:val="28"/>
        </w:rPr>
      </w:pPr>
      <w:r>
        <w:rPr>
          <w:sz w:val="28"/>
        </w:rPr>
        <w:t>Начальным этапом изучения родного (аварского) языка в 1 классе является учебный курс «Обучение грамоте». На учебный курс «Обучение грамоте» рекомендуется</w:t>
      </w:r>
      <w:r>
        <w:rPr>
          <w:spacing w:val="40"/>
          <w:sz w:val="28"/>
        </w:rPr>
        <w:t xml:space="preserve"> </w:t>
      </w:r>
      <w:r>
        <w:rPr>
          <w:sz w:val="28"/>
        </w:rPr>
        <w:t>отводить</w:t>
      </w:r>
      <w:r>
        <w:rPr>
          <w:spacing w:val="40"/>
          <w:sz w:val="28"/>
        </w:rPr>
        <w:t xml:space="preserve"> </w:t>
      </w:r>
      <w:r>
        <w:rPr>
          <w:sz w:val="28"/>
        </w:rPr>
        <w:t>46</w:t>
      </w:r>
      <w:r>
        <w:rPr>
          <w:spacing w:val="40"/>
          <w:sz w:val="28"/>
        </w:rPr>
        <w:t xml:space="preserve"> </w:t>
      </w:r>
      <w:r>
        <w:rPr>
          <w:sz w:val="28"/>
        </w:rPr>
        <w:t>часов</w:t>
      </w:r>
      <w:r>
        <w:rPr>
          <w:spacing w:val="40"/>
          <w:sz w:val="28"/>
        </w:rPr>
        <w:t xml:space="preserve"> </w:t>
      </w:r>
      <w:r>
        <w:rPr>
          <w:sz w:val="28"/>
        </w:rPr>
        <w:t>(2</w:t>
      </w:r>
      <w:r>
        <w:rPr>
          <w:spacing w:val="40"/>
          <w:sz w:val="28"/>
        </w:rPr>
        <w:t xml:space="preserve"> </w:t>
      </w:r>
      <w:r>
        <w:rPr>
          <w:sz w:val="28"/>
        </w:rPr>
        <w:t>часа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неделю):</w:t>
      </w:r>
      <w:r>
        <w:rPr>
          <w:spacing w:val="37"/>
          <w:sz w:val="28"/>
        </w:rPr>
        <w:t xml:space="preserve"> </w:t>
      </w:r>
      <w:r>
        <w:rPr>
          <w:sz w:val="28"/>
        </w:rPr>
        <w:t>23</w:t>
      </w:r>
      <w:r>
        <w:rPr>
          <w:spacing w:val="40"/>
          <w:sz w:val="28"/>
        </w:rPr>
        <w:t xml:space="preserve"> </w:t>
      </w:r>
      <w:r>
        <w:rPr>
          <w:sz w:val="28"/>
        </w:rPr>
        <w:t>часа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чтению и 23 часа на обучение письму. Продолжительность учебного курса «Обучение грамоте» составляет 23 учебные недели.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"/>
        <w:ind w:left="1979" w:hanging="843"/>
        <w:jc w:val="both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речи.</w:t>
      </w:r>
    </w:p>
    <w:p w:rsidR="007A46EE" w:rsidRDefault="009E1D98">
      <w:pPr>
        <w:pStyle w:val="a3"/>
        <w:spacing w:before="162" w:line="360" w:lineRule="auto"/>
        <w:ind w:right="151" w:firstLine="710"/>
      </w:pPr>
      <w:r>
        <w:t>Слово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предложение.</w:t>
      </w:r>
      <w:r>
        <w:rPr>
          <w:spacing w:val="40"/>
        </w:rPr>
        <w:t xml:space="preserve"> </w:t>
      </w:r>
      <w:r>
        <w:t>Восприятие</w:t>
      </w:r>
      <w:r>
        <w:rPr>
          <w:spacing w:val="4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объекта</w:t>
      </w:r>
      <w:r>
        <w:rPr>
          <w:spacing w:val="40"/>
        </w:rPr>
        <w:t xml:space="preserve"> </w:t>
      </w:r>
      <w:r>
        <w:t>изучения,</w:t>
      </w:r>
      <w:r>
        <w:rPr>
          <w:spacing w:val="40"/>
        </w:rPr>
        <w:t xml:space="preserve"> </w:t>
      </w:r>
      <w:r>
        <w:t>матер</w:t>
      </w:r>
      <w:r>
        <w:t>иала для</w:t>
      </w:r>
      <w:r>
        <w:rPr>
          <w:spacing w:val="80"/>
          <w:w w:val="150"/>
        </w:rPr>
        <w:t xml:space="preserve"> </w:t>
      </w:r>
      <w:r>
        <w:t>анализа.</w:t>
      </w:r>
      <w:r>
        <w:rPr>
          <w:spacing w:val="80"/>
          <w:w w:val="150"/>
        </w:rPr>
        <w:t xml:space="preserve"> </w:t>
      </w:r>
      <w:r>
        <w:t>Наблюдение</w:t>
      </w:r>
      <w:r>
        <w:rPr>
          <w:spacing w:val="80"/>
          <w:w w:val="150"/>
        </w:rPr>
        <w:t xml:space="preserve"> </w:t>
      </w:r>
      <w:r>
        <w:t>над</w:t>
      </w:r>
      <w:r>
        <w:rPr>
          <w:spacing w:val="80"/>
          <w:w w:val="150"/>
        </w:rPr>
        <w:t xml:space="preserve"> </w:t>
      </w:r>
      <w:r>
        <w:t>значением</w:t>
      </w:r>
      <w:r>
        <w:rPr>
          <w:spacing w:val="80"/>
          <w:w w:val="150"/>
        </w:rPr>
        <w:t xml:space="preserve"> </w:t>
      </w:r>
      <w:r>
        <w:t>слова.</w:t>
      </w:r>
      <w:r>
        <w:rPr>
          <w:spacing w:val="80"/>
          <w:w w:val="150"/>
        </w:rPr>
        <w:t xml:space="preserve"> </w:t>
      </w:r>
      <w:r>
        <w:t>Роль</w:t>
      </w:r>
      <w:r>
        <w:rPr>
          <w:spacing w:val="80"/>
          <w:w w:val="150"/>
        </w:rPr>
        <w:t xml:space="preserve"> </w:t>
      </w:r>
      <w:r>
        <w:t>слова</w:t>
      </w:r>
      <w:r>
        <w:rPr>
          <w:spacing w:val="80"/>
          <w:w w:val="150"/>
        </w:rPr>
        <w:t xml:space="preserve"> </w:t>
      </w:r>
      <w:r>
        <w:t>как</w:t>
      </w:r>
      <w:r>
        <w:rPr>
          <w:spacing w:val="80"/>
          <w:w w:val="150"/>
        </w:rPr>
        <w:t xml:space="preserve"> </w:t>
      </w:r>
      <w:r>
        <w:t>посредника</w:t>
      </w:r>
      <w:r>
        <w:rPr>
          <w:spacing w:val="80"/>
        </w:rPr>
        <w:t xml:space="preserve"> </w:t>
      </w:r>
      <w:r>
        <w:t>в общении, его номинативная функция. Правильное употребление в речи слов, обозначающих предметы, их признаки и действия.</w:t>
      </w:r>
    </w:p>
    <w:p w:rsidR="007A46EE" w:rsidRDefault="009E1D98">
      <w:pPr>
        <w:pStyle w:val="a3"/>
        <w:spacing w:line="362" w:lineRule="auto"/>
        <w:ind w:right="146" w:firstLine="710"/>
      </w:pPr>
      <w:r>
        <w:t>Различение слова и предложения. Работа с предложением: выделение слов, изменение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порядка.</w:t>
      </w:r>
      <w:r>
        <w:rPr>
          <w:spacing w:val="40"/>
        </w:rPr>
        <w:t xml:space="preserve"> </w:t>
      </w:r>
      <w:r>
        <w:t>Интонация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предложении.</w:t>
      </w:r>
      <w:r>
        <w:rPr>
          <w:spacing w:val="40"/>
        </w:rPr>
        <w:t xml:space="preserve"> </w:t>
      </w:r>
      <w:r>
        <w:t>Моделирование</w:t>
      </w:r>
      <w:r>
        <w:rPr>
          <w:spacing w:val="40"/>
        </w:rPr>
        <w:t xml:space="preserve"> </w:t>
      </w:r>
      <w:r>
        <w:t>предложения</w:t>
      </w:r>
      <w:r>
        <w:rPr>
          <w:spacing w:val="80"/>
          <w:w w:val="150"/>
        </w:rPr>
        <w:t xml:space="preserve"> </w:t>
      </w:r>
      <w:r>
        <w:t>в соответствии с заданной интонацией.</w:t>
      </w:r>
    </w:p>
    <w:p w:rsidR="007A46EE" w:rsidRDefault="009E1D98">
      <w:pPr>
        <w:pStyle w:val="a3"/>
        <w:spacing w:line="360" w:lineRule="auto"/>
        <w:ind w:right="152" w:firstLine="710"/>
      </w:pPr>
      <w:r>
        <w:t>Первоначальное представление о тексте как речевом произведении.</w:t>
      </w:r>
      <w:r>
        <w:rPr>
          <w:spacing w:val="40"/>
        </w:rPr>
        <w:t xml:space="preserve"> </w:t>
      </w:r>
      <w:r>
        <w:t xml:space="preserve">Выделение </w:t>
      </w:r>
      <w:r>
        <w:t>в тексте предложений. Объединение предложений в текст. Понимание прочитанного текста при самостоятельном чтении вслух и при его прослушивании.</w:t>
      </w:r>
    </w:p>
    <w:p w:rsidR="007A46EE" w:rsidRDefault="009E1D98">
      <w:pPr>
        <w:pStyle w:val="a3"/>
        <w:spacing w:before="1" w:line="360" w:lineRule="auto"/>
        <w:ind w:right="135" w:firstLine="710"/>
      </w:pPr>
      <w:r>
        <w:t>Первоначальное представление о речи с помощью наглядно-образных моделей.</w:t>
      </w:r>
      <w:r>
        <w:rPr>
          <w:spacing w:val="40"/>
        </w:rPr>
        <w:t xml:space="preserve"> </w:t>
      </w:r>
      <w:r>
        <w:t>Деление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смысловые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(предлож</w:t>
      </w:r>
      <w:r>
        <w:t>ения)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рисунков и схем. Составление из предложений связного текста, его запись.</w:t>
      </w:r>
    </w:p>
    <w:p w:rsidR="007A46EE" w:rsidRDefault="009E1D98">
      <w:pPr>
        <w:pStyle w:val="a3"/>
        <w:spacing w:before="1" w:line="360" w:lineRule="auto"/>
        <w:ind w:right="140" w:firstLine="710"/>
      </w:pPr>
      <w:r>
        <w:t>Составление небольших рассказов повествовательного характера по серии сюжетных картинок, по материалам собственных игр, занятий, наблюдений. Разгадывание</w:t>
      </w:r>
      <w:r>
        <w:rPr>
          <w:spacing w:val="40"/>
        </w:rPr>
        <w:t xml:space="preserve"> </w:t>
      </w:r>
      <w:r>
        <w:t>загадок,</w:t>
      </w:r>
      <w:r>
        <w:rPr>
          <w:spacing w:val="40"/>
        </w:rPr>
        <w:t xml:space="preserve"> </w:t>
      </w:r>
      <w:r>
        <w:t>зауч</w:t>
      </w:r>
      <w:r>
        <w:t>ивание</w:t>
      </w:r>
      <w:r>
        <w:rPr>
          <w:spacing w:val="40"/>
        </w:rPr>
        <w:t xml:space="preserve"> </w:t>
      </w:r>
      <w:r>
        <w:t>стихотворений,</w:t>
      </w:r>
      <w:r>
        <w:rPr>
          <w:spacing w:val="40"/>
        </w:rPr>
        <w:t xml:space="preserve"> </w:t>
      </w:r>
      <w:r>
        <w:t>использование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пословиц и поговорок.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3"/>
        <w:ind w:left="1979" w:hanging="843"/>
        <w:jc w:val="both"/>
        <w:rPr>
          <w:sz w:val="28"/>
        </w:rPr>
      </w:pPr>
      <w:r>
        <w:rPr>
          <w:sz w:val="28"/>
        </w:rPr>
        <w:t>Слово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предложение.</w:t>
      </w:r>
    </w:p>
    <w:p w:rsidR="007A46EE" w:rsidRDefault="009E1D98">
      <w:pPr>
        <w:pStyle w:val="a3"/>
        <w:spacing w:before="149" w:line="360" w:lineRule="auto"/>
        <w:ind w:right="143" w:firstLine="710"/>
      </w:pPr>
      <w:r>
        <w:t>Наблюдение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80"/>
          <w:w w:val="150"/>
        </w:rPr>
        <w:t xml:space="preserve"> </w:t>
      </w:r>
      <w:r>
        <w:t>лексическим</w:t>
      </w:r>
      <w:r>
        <w:rPr>
          <w:spacing w:val="80"/>
          <w:w w:val="150"/>
        </w:rPr>
        <w:t xml:space="preserve"> </w:t>
      </w:r>
      <w:r>
        <w:t>значением</w:t>
      </w:r>
      <w:r>
        <w:rPr>
          <w:spacing w:val="80"/>
          <w:w w:val="150"/>
        </w:rPr>
        <w:t xml:space="preserve"> </w:t>
      </w:r>
      <w:r>
        <w:t>слова.</w:t>
      </w:r>
      <w:r>
        <w:rPr>
          <w:spacing w:val="80"/>
          <w:w w:val="150"/>
        </w:rPr>
        <w:t xml:space="preserve"> </w:t>
      </w:r>
      <w:r>
        <w:t>Роль</w:t>
      </w:r>
      <w:r>
        <w:rPr>
          <w:spacing w:val="80"/>
          <w:w w:val="150"/>
        </w:rPr>
        <w:t xml:space="preserve"> </w:t>
      </w:r>
      <w:r>
        <w:t>слова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общении, его</w:t>
      </w:r>
      <w:r>
        <w:rPr>
          <w:spacing w:val="80"/>
        </w:rPr>
        <w:t xml:space="preserve"> </w:t>
      </w:r>
      <w:r>
        <w:t>функция.</w:t>
      </w:r>
      <w:r>
        <w:rPr>
          <w:spacing w:val="80"/>
        </w:rPr>
        <w:t xml:space="preserve"> </w:t>
      </w:r>
      <w:r>
        <w:t>Правильное</w:t>
      </w:r>
      <w:r>
        <w:rPr>
          <w:spacing w:val="80"/>
        </w:rPr>
        <w:t xml:space="preserve"> </w:t>
      </w:r>
      <w:r>
        <w:t>употребление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речи</w:t>
      </w:r>
      <w:r>
        <w:rPr>
          <w:spacing w:val="80"/>
        </w:rPr>
        <w:t xml:space="preserve"> </w:t>
      </w:r>
      <w:r>
        <w:t>слов,</w:t>
      </w:r>
      <w:r>
        <w:rPr>
          <w:spacing w:val="80"/>
        </w:rPr>
        <w:t xml:space="preserve"> </w:t>
      </w:r>
      <w:r>
        <w:t>обозначающих</w:t>
      </w:r>
      <w:r>
        <w:rPr>
          <w:spacing w:val="40"/>
        </w:rPr>
        <w:t xml:space="preserve"> </w:t>
      </w:r>
      <w:r>
        <w:t>предметы, их признаки и действия.</w:t>
      </w:r>
    </w:p>
    <w:p w:rsidR="007A46EE" w:rsidRDefault="009E1D98">
      <w:pPr>
        <w:pStyle w:val="a3"/>
        <w:spacing w:before="1" w:line="362" w:lineRule="auto"/>
        <w:ind w:right="156" w:firstLine="710"/>
      </w:pPr>
      <w:r>
        <w:t>Различение</w:t>
      </w:r>
      <w:r>
        <w:rPr>
          <w:spacing w:val="4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предложения.</w:t>
      </w:r>
      <w:r>
        <w:rPr>
          <w:spacing w:val="40"/>
        </w:rPr>
        <w:t xml:space="preserve"> </w:t>
      </w:r>
      <w:r>
        <w:t>Различение</w:t>
      </w:r>
      <w:r>
        <w:rPr>
          <w:spacing w:val="4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предложения.</w:t>
      </w:r>
      <w:r>
        <w:rPr>
          <w:spacing w:val="40"/>
        </w:rPr>
        <w:t xml:space="preserve"> </w:t>
      </w:r>
      <w:r>
        <w:t>Работа с предложением:</w:t>
      </w:r>
      <w:r>
        <w:rPr>
          <w:spacing w:val="-5"/>
        </w:rPr>
        <w:t xml:space="preserve"> </w:t>
      </w:r>
      <w:r>
        <w:t>выделение слов, изменение их</w:t>
      </w:r>
      <w:r>
        <w:rPr>
          <w:spacing w:val="-4"/>
        </w:rPr>
        <w:t xml:space="preserve"> </w:t>
      </w:r>
      <w:r>
        <w:t>порядка. Оформление предложений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2"/>
      </w:pPr>
      <w:r>
        <w:t>при письме. Чтение предложений с различной интонацией. Отработка навыков интонирования. О</w:t>
      </w:r>
      <w:r>
        <w:t>пределение количества предложений в тексте.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8"/>
        <w:ind w:left="1979" w:hanging="843"/>
        <w:jc w:val="both"/>
        <w:rPr>
          <w:sz w:val="28"/>
        </w:rPr>
      </w:pPr>
      <w:r>
        <w:rPr>
          <w:spacing w:val="-2"/>
          <w:sz w:val="28"/>
        </w:rPr>
        <w:t>Фонетика.</w:t>
      </w:r>
    </w:p>
    <w:p w:rsidR="007A46EE" w:rsidRDefault="009E1D98">
      <w:pPr>
        <w:pStyle w:val="a3"/>
        <w:spacing w:before="162" w:line="362" w:lineRule="auto"/>
        <w:ind w:right="149" w:firstLine="710"/>
      </w:pPr>
      <w:r>
        <w:t>Звуки речи. Единство звукового состава слова и его значения. Установление последовательности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количества</w:t>
      </w:r>
      <w:r>
        <w:rPr>
          <w:spacing w:val="80"/>
        </w:rPr>
        <w:t xml:space="preserve"> </w:t>
      </w:r>
      <w:r>
        <w:t>звуков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слове.</w:t>
      </w:r>
      <w:r>
        <w:rPr>
          <w:spacing w:val="80"/>
        </w:rPr>
        <w:t xml:space="preserve"> </w:t>
      </w:r>
      <w:r>
        <w:t>Характеристика</w:t>
      </w:r>
      <w:r>
        <w:rPr>
          <w:spacing w:val="80"/>
        </w:rPr>
        <w:t xml:space="preserve"> </w:t>
      </w:r>
      <w:r>
        <w:t>звуков</w:t>
      </w:r>
      <w:r>
        <w:rPr>
          <w:spacing w:val="8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с использованием схемы.</w:t>
      </w:r>
    </w:p>
    <w:p w:rsidR="007A46EE" w:rsidRDefault="009E1D98">
      <w:pPr>
        <w:pStyle w:val="a3"/>
        <w:spacing w:line="367" w:lineRule="auto"/>
        <w:ind w:right="166" w:firstLine="710"/>
        <w:rPr>
          <w:position w:val="1"/>
        </w:rPr>
      </w:pPr>
      <w:r>
        <w:t>Различение гласных и согласны</w:t>
      </w:r>
      <w:r>
        <w:t xml:space="preserve">х звуков. Специфические звуки аварского </w:t>
      </w:r>
      <w:r>
        <w:rPr>
          <w:position w:val="1"/>
        </w:rPr>
        <w:t xml:space="preserve">языка [гь], [гъ], [гI], </w:t>
      </w:r>
      <w:r>
        <w:rPr>
          <w:rFonts w:ascii="Symbol" w:hAnsi="Symbol"/>
        </w:rPr>
        <w:t></w:t>
      </w:r>
      <w:r>
        <w:rPr>
          <w:position w:val="1"/>
        </w:rPr>
        <w:t>кь</w:t>
      </w:r>
      <w:r>
        <w:rPr>
          <w:rFonts w:ascii="Symbol" w:hAnsi="Symbol"/>
        </w:rPr>
        <w:t></w:t>
      </w:r>
      <w:r>
        <w:rPr>
          <w:position w:val="1"/>
        </w:rPr>
        <w:t xml:space="preserve">, </w:t>
      </w:r>
      <w:r>
        <w:rPr>
          <w:rFonts w:ascii="Symbol" w:hAnsi="Symbol"/>
        </w:rPr>
        <w:t></w:t>
      </w:r>
      <w:r>
        <w:rPr>
          <w:position w:val="1"/>
        </w:rPr>
        <w:t>къ</w:t>
      </w:r>
      <w:r>
        <w:rPr>
          <w:rFonts w:ascii="Symbol" w:hAnsi="Symbol"/>
        </w:rPr>
        <w:t></w:t>
      </w:r>
      <w:r>
        <w:rPr>
          <w:position w:val="1"/>
        </w:rPr>
        <w:t xml:space="preserve">, </w:t>
      </w:r>
      <w:r>
        <w:rPr>
          <w:rFonts w:ascii="Symbol" w:hAnsi="Symbol"/>
        </w:rPr>
        <w:t></w:t>
      </w:r>
      <w:r>
        <w:rPr>
          <w:position w:val="1"/>
        </w:rPr>
        <w:t>кI</w:t>
      </w:r>
      <w:r>
        <w:rPr>
          <w:rFonts w:ascii="Symbol" w:hAnsi="Symbol"/>
        </w:rPr>
        <w:t></w:t>
      </w:r>
      <w:r>
        <w:rPr>
          <w:position w:val="1"/>
        </w:rPr>
        <w:t>, [лъ], [тI], [хь], [хъ], [хI], [чI], [цI].</w:t>
      </w:r>
    </w:p>
    <w:p w:rsidR="007A46EE" w:rsidRDefault="009E1D98">
      <w:pPr>
        <w:pStyle w:val="a3"/>
        <w:spacing w:line="308" w:lineRule="exact"/>
        <w:ind w:left="1136"/>
      </w:pPr>
      <w:r>
        <w:t>Слог</w:t>
      </w:r>
      <w:r>
        <w:rPr>
          <w:spacing w:val="78"/>
          <w:w w:val="150"/>
        </w:rPr>
        <w:t xml:space="preserve"> </w:t>
      </w:r>
      <w:r>
        <w:t>как</w:t>
      </w:r>
      <w:r>
        <w:rPr>
          <w:spacing w:val="73"/>
          <w:w w:val="150"/>
        </w:rPr>
        <w:t xml:space="preserve"> </w:t>
      </w:r>
      <w:r>
        <w:t>минимальная</w:t>
      </w:r>
      <w:r>
        <w:rPr>
          <w:spacing w:val="23"/>
        </w:rPr>
        <w:t xml:space="preserve">  </w:t>
      </w:r>
      <w:r>
        <w:t>единица</w:t>
      </w:r>
      <w:r>
        <w:rPr>
          <w:spacing w:val="78"/>
          <w:w w:val="150"/>
        </w:rPr>
        <w:t xml:space="preserve"> </w:t>
      </w:r>
      <w:r>
        <w:t>произношения.</w:t>
      </w:r>
      <w:r>
        <w:rPr>
          <w:spacing w:val="23"/>
        </w:rPr>
        <w:t xml:space="preserve">  </w:t>
      </w:r>
      <w:r>
        <w:t>Деление</w:t>
      </w:r>
      <w:r>
        <w:rPr>
          <w:spacing w:val="23"/>
        </w:rPr>
        <w:t xml:space="preserve">  </w:t>
      </w:r>
      <w:r>
        <w:t>слов</w:t>
      </w:r>
      <w:r>
        <w:rPr>
          <w:spacing w:val="72"/>
          <w:w w:val="150"/>
        </w:rPr>
        <w:t xml:space="preserve"> </w:t>
      </w:r>
      <w:r>
        <w:t>на</w:t>
      </w:r>
      <w:r>
        <w:rPr>
          <w:spacing w:val="74"/>
          <w:w w:val="150"/>
        </w:rPr>
        <w:t xml:space="preserve"> </w:t>
      </w:r>
      <w:r>
        <w:rPr>
          <w:spacing w:val="-2"/>
        </w:rPr>
        <w:t>слоги.</w:t>
      </w:r>
    </w:p>
    <w:p w:rsidR="007A46EE" w:rsidRDefault="009E1D98">
      <w:pPr>
        <w:pStyle w:val="a3"/>
        <w:spacing w:before="146"/>
      </w:pPr>
      <w:r>
        <w:t>Количество</w:t>
      </w:r>
      <w:r>
        <w:rPr>
          <w:spacing w:val="-10"/>
        </w:rPr>
        <w:t xml:space="preserve"> </w:t>
      </w:r>
      <w:r>
        <w:t>слогов</w:t>
      </w:r>
      <w:r>
        <w:rPr>
          <w:spacing w:val="-1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слове.</w:t>
      </w:r>
      <w:r>
        <w:rPr>
          <w:spacing w:val="-9"/>
        </w:rPr>
        <w:t xml:space="preserve"> </w:t>
      </w:r>
      <w:r>
        <w:t>Чтение</w:t>
      </w:r>
      <w:r>
        <w:rPr>
          <w:spacing w:val="-9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rPr>
          <w:spacing w:val="-2"/>
        </w:rPr>
        <w:t>слогам.</w:t>
      </w:r>
    </w:p>
    <w:p w:rsidR="007A46EE" w:rsidRDefault="009E1D98">
      <w:pPr>
        <w:pStyle w:val="a3"/>
        <w:spacing w:before="158" w:line="362" w:lineRule="auto"/>
        <w:ind w:right="162" w:firstLine="710"/>
      </w:pPr>
      <w:r>
        <w:t>Звуковой анализ слова, работа со звуковыми моделями: построение модели звукового состава слова, подбор слов, соответствующих заданной модели.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line="319" w:lineRule="exact"/>
        <w:ind w:left="1979" w:hanging="843"/>
        <w:jc w:val="both"/>
        <w:rPr>
          <w:sz w:val="28"/>
        </w:rPr>
      </w:pPr>
      <w:r>
        <w:rPr>
          <w:spacing w:val="-2"/>
          <w:sz w:val="28"/>
        </w:rPr>
        <w:t>Графика.</w:t>
      </w:r>
    </w:p>
    <w:p w:rsidR="007A46EE" w:rsidRDefault="009E1D98">
      <w:pPr>
        <w:pStyle w:val="a3"/>
        <w:spacing w:before="158" w:line="360" w:lineRule="auto"/>
        <w:ind w:right="147" w:firstLine="710"/>
      </w:pPr>
      <w:r>
        <w:t>Различение звука и буквы: буква как знак звука. Обозначение звуков буквами. Гласные буквы «е», «ё», «ю», «я»;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двойная роль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 места в слове). Буква «ъ» как согласный звук и буква. Буква «ь» и её функции.</w:t>
      </w:r>
    </w:p>
    <w:p w:rsidR="007A46EE" w:rsidRDefault="009E1D98">
      <w:pPr>
        <w:pStyle w:val="a3"/>
        <w:spacing w:before="1"/>
        <w:ind w:left="1136"/>
      </w:pPr>
      <w:r>
        <w:t>Знакомство</w:t>
      </w:r>
      <w:r>
        <w:rPr>
          <w:spacing w:val="45"/>
          <w:w w:val="150"/>
        </w:rPr>
        <w:t xml:space="preserve"> </w:t>
      </w:r>
      <w:r>
        <w:t>с</w:t>
      </w:r>
      <w:r>
        <w:rPr>
          <w:spacing w:val="50"/>
          <w:w w:val="150"/>
        </w:rPr>
        <w:t xml:space="preserve"> </w:t>
      </w:r>
      <w:r>
        <w:t>алфавитом</w:t>
      </w:r>
      <w:r>
        <w:rPr>
          <w:spacing w:val="52"/>
          <w:w w:val="150"/>
        </w:rPr>
        <w:t xml:space="preserve"> </w:t>
      </w:r>
      <w:r>
        <w:t>аварского</w:t>
      </w:r>
      <w:r>
        <w:rPr>
          <w:spacing w:val="50"/>
          <w:w w:val="150"/>
        </w:rPr>
        <w:t xml:space="preserve"> </w:t>
      </w:r>
      <w:r>
        <w:t>я</w:t>
      </w:r>
      <w:r>
        <w:t>зыка</w:t>
      </w:r>
      <w:r>
        <w:rPr>
          <w:spacing w:val="45"/>
          <w:w w:val="150"/>
        </w:rPr>
        <w:t xml:space="preserve"> </w:t>
      </w:r>
      <w:r>
        <w:t>как</w:t>
      </w:r>
      <w:r>
        <w:rPr>
          <w:spacing w:val="45"/>
          <w:w w:val="150"/>
        </w:rPr>
        <w:t xml:space="preserve"> </w:t>
      </w:r>
      <w:r>
        <w:t>последовательностью</w:t>
      </w:r>
      <w:r>
        <w:rPr>
          <w:spacing w:val="46"/>
          <w:w w:val="150"/>
        </w:rPr>
        <w:t xml:space="preserve"> </w:t>
      </w:r>
      <w:r>
        <w:rPr>
          <w:spacing w:val="-2"/>
        </w:rPr>
        <w:t>букв.</w:t>
      </w:r>
    </w:p>
    <w:p w:rsidR="007A46EE" w:rsidRDefault="009E1D98">
      <w:pPr>
        <w:pStyle w:val="a3"/>
        <w:spacing w:before="163"/>
      </w:pPr>
      <w:r>
        <w:rPr>
          <w:spacing w:val="-2"/>
        </w:rPr>
        <w:t>Значение</w:t>
      </w:r>
      <w:r>
        <w:rPr>
          <w:spacing w:val="-3"/>
        </w:rPr>
        <w:t xml:space="preserve"> </w:t>
      </w:r>
      <w:r>
        <w:rPr>
          <w:spacing w:val="-2"/>
        </w:rPr>
        <w:t>алфавита.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58"/>
        <w:ind w:left="1979" w:hanging="843"/>
        <w:jc w:val="both"/>
        <w:rPr>
          <w:sz w:val="28"/>
        </w:rPr>
      </w:pPr>
      <w:r>
        <w:rPr>
          <w:spacing w:val="-2"/>
          <w:sz w:val="28"/>
        </w:rPr>
        <w:t>Чтение.</w:t>
      </w:r>
    </w:p>
    <w:p w:rsidR="007A46EE" w:rsidRDefault="009E1D98">
      <w:pPr>
        <w:pStyle w:val="a3"/>
        <w:spacing w:before="158" w:line="360" w:lineRule="auto"/>
        <w:ind w:right="139" w:firstLine="710"/>
      </w:pPr>
      <w:r>
        <w:t>Формирование</w:t>
      </w:r>
      <w:r>
        <w:rPr>
          <w:spacing w:val="-5"/>
        </w:rPr>
        <w:t xml:space="preserve"> </w:t>
      </w:r>
      <w:r>
        <w:t>навыка</w:t>
      </w:r>
      <w:r>
        <w:rPr>
          <w:spacing w:val="-6"/>
        </w:rPr>
        <w:t xml:space="preserve"> </w:t>
      </w:r>
      <w:r>
        <w:t>слогового</w:t>
      </w:r>
      <w:r>
        <w:rPr>
          <w:spacing w:val="-6"/>
        </w:rPr>
        <w:t xml:space="preserve"> </w:t>
      </w:r>
      <w:r>
        <w:t>чтения (ориентация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букву,</w:t>
      </w:r>
      <w:r>
        <w:rPr>
          <w:spacing w:val="-4"/>
        </w:rPr>
        <w:t xml:space="preserve"> </w:t>
      </w:r>
      <w:r>
        <w:t>обозначающую гласный звук) как вида речевой деятельности. Плавное слоговое чтение и чтение целыми словами со скоростью, соответствующей индивидуальному темпу обучающегося. Осознанное чтение слов, словосочетаний, предложений и коротких текстов. Чтение с инт</w:t>
      </w:r>
      <w:r>
        <w:t>онациями и паузами в соответствии со знаками препинания. Развитие осознанности и выразительности чтения на материале небольших текстов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стихотворений.</w:t>
      </w:r>
      <w:r>
        <w:rPr>
          <w:spacing w:val="80"/>
          <w:w w:val="150"/>
        </w:rPr>
        <w:t xml:space="preserve"> </w:t>
      </w:r>
      <w:r>
        <w:t>Воспроизведение</w:t>
      </w:r>
      <w:r>
        <w:rPr>
          <w:spacing w:val="80"/>
          <w:w w:val="150"/>
        </w:rPr>
        <w:t xml:space="preserve"> </w:t>
      </w:r>
      <w:r>
        <w:t>прочитанного</w:t>
      </w:r>
      <w:r>
        <w:rPr>
          <w:spacing w:val="80"/>
        </w:rPr>
        <w:t xml:space="preserve"> </w:t>
      </w:r>
      <w:r>
        <w:t>текста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вопросам</w:t>
      </w:r>
      <w:r>
        <w:rPr>
          <w:spacing w:val="80"/>
          <w:w w:val="150"/>
        </w:rPr>
        <w:t xml:space="preserve"> </w:t>
      </w:r>
      <w:r>
        <w:t>учителя и</w:t>
      </w:r>
      <w:r>
        <w:rPr>
          <w:spacing w:val="77"/>
        </w:rPr>
        <w:t xml:space="preserve">  </w:t>
      </w:r>
      <w:r>
        <w:t>самостоятельно.</w:t>
      </w:r>
      <w:r>
        <w:rPr>
          <w:spacing w:val="80"/>
        </w:rPr>
        <w:t xml:space="preserve">  </w:t>
      </w:r>
      <w:r>
        <w:t>Знакомство</w:t>
      </w:r>
      <w:r>
        <w:rPr>
          <w:spacing w:val="78"/>
        </w:rPr>
        <w:t xml:space="preserve">  </w:t>
      </w:r>
      <w:r>
        <w:t>с</w:t>
      </w:r>
      <w:r>
        <w:rPr>
          <w:spacing w:val="76"/>
        </w:rPr>
        <w:t xml:space="preserve">  </w:t>
      </w:r>
      <w:r>
        <w:t>орфоэпическим</w:t>
      </w:r>
      <w:r>
        <w:rPr>
          <w:spacing w:val="78"/>
        </w:rPr>
        <w:t xml:space="preserve">  </w:t>
      </w:r>
      <w:r>
        <w:t>чтением</w:t>
      </w:r>
      <w:r>
        <w:rPr>
          <w:spacing w:val="78"/>
        </w:rPr>
        <w:t xml:space="preserve">  </w:t>
      </w:r>
      <w:r>
        <w:t>(при</w:t>
      </w:r>
      <w:r>
        <w:rPr>
          <w:spacing w:val="77"/>
        </w:rPr>
        <w:t xml:space="preserve">  </w:t>
      </w:r>
      <w:r>
        <w:t>переходе к</w:t>
      </w:r>
      <w:r>
        <w:rPr>
          <w:spacing w:val="80"/>
        </w:rPr>
        <w:t xml:space="preserve">  </w:t>
      </w:r>
      <w:r>
        <w:t>чтению</w:t>
      </w:r>
      <w:r>
        <w:rPr>
          <w:spacing w:val="80"/>
        </w:rPr>
        <w:t xml:space="preserve">  </w:t>
      </w:r>
      <w:r>
        <w:t>целыми</w:t>
      </w:r>
      <w:r>
        <w:rPr>
          <w:spacing w:val="80"/>
        </w:rPr>
        <w:t xml:space="preserve">  </w:t>
      </w:r>
      <w:r>
        <w:t>словами).</w:t>
      </w:r>
      <w:r>
        <w:rPr>
          <w:spacing w:val="80"/>
        </w:rPr>
        <w:t xml:space="preserve">  </w:t>
      </w:r>
      <w:r>
        <w:t>Орфографическое</w:t>
      </w:r>
      <w:r>
        <w:rPr>
          <w:spacing w:val="80"/>
        </w:rPr>
        <w:t xml:space="preserve">  </w:t>
      </w:r>
      <w:r>
        <w:t>чтение</w:t>
      </w:r>
      <w:r>
        <w:rPr>
          <w:spacing w:val="80"/>
        </w:rPr>
        <w:t xml:space="preserve">  </w:t>
      </w:r>
      <w:r>
        <w:t>(проговаривание) как средство самоконтроля при письме под диктовку и при списывании.</w:t>
      </w:r>
    </w:p>
    <w:p w:rsidR="007A46EE" w:rsidRDefault="007A46EE">
      <w:pPr>
        <w:pStyle w:val="a3"/>
        <w:spacing w:line="360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ind w:left="1979" w:hanging="843"/>
        <w:jc w:val="both"/>
        <w:rPr>
          <w:sz w:val="28"/>
        </w:rPr>
      </w:pPr>
      <w:r>
        <w:rPr>
          <w:spacing w:val="-2"/>
          <w:sz w:val="28"/>
        </w:rPr>
        <w:t>Письмо.</w:t>
      </w:r>
    </w:p>
    <w:p w:rsidR="007A46EE" w:rsidRDefault="009E1D98">
      <w:pPr>
        <w:pStyle w:val="a3"/>
        <w:spacing w:before="158" w:line="360" w:lineRule="auto"/>
        <w:ind w:right="148" w:firstLine="710"/>
      </w:pPr>
      <w:r>
        <w:t>Усвоение гигиенических требований при письме. Развитие мелкой м</w:t>
      </w:r>
      <w:r>
        <w:t>оторики пальцев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свободы</w:t>
      </w:r>
      <w:r>
        <w:rPr>
          <w:spacing w:val="80"/>
        </w:rPr>
        <w:t xml:space="preserve">  </w:t>
      </w:r>
      <w:r>
        <w:t>движения</w:t>
      </w:r>
      <w:r>
        <w:rPr>
          <w:spacing w:val="80"/>
        </w:rPr>
        <w:t xml:space="preserve">  </w:t>
      </w:r>
      <w:r>
        <w:t>руки.</w:t>
      </w:r>
      <w:r>
        <w:rPr>
          <w:spacing w:val="80"/>
        </w:rPr>
        <w:t xml:space="preserve">  </w:t>
      </w:r>
      <w:r>
        <w:t>Развитие</w:t>
      </w:r>
      <w:r>
        <w:rPr>
          <w:spacing w:val="80"/>
        </w:rPr>
        <w:t xml:space="preserve">  </w:t>
      </w:r>
      <w:r>
        <w:t>умения</w:t>
      </w:r>
      <w:r>
        <w:rPr>
          <w:spacing w:val="80"/>
        </w:rPr>
        <w:t xml:space="preserve">  </w:t>
      </w:r>
      <w:r>
        <w:t>ориентироваться на пространстве листа в тетради, на пространстве классной доски. Овладение начертанием письменных прописных (заглавных) и строчных букв. Письмо букв, буквосочетаний, слогов, сл</w:t>
      </w:r>
      <w:r>
        <w:t>ов, предложений с соблюдением гигиенических норм. Овладение</w:t>
      </w:r>
      <w:r>
        <w:rPr>
          <w:spacing w:val="40"/>
        </w:rPr>
        <w:t xml:space="preserve">  </w:t>
      </w:r>
      <w:r>
        <w:t>разборчивым,</w:t>
      </w:r>
      <w:r>
        <w:rPr>
          <w:spacing w:val="40"/>
        </w:rPr>
        <w:t xml:space="preserve">  </w:t>
      </w:r>
      <w:r>
        <w:t>аккуратным</w:t>
      </w:r>
      <w:r>
        <w:rPr>
          <w:spacing w:val="40"/>
        </w:rPr>
        <w:t xml:space="preserve">  </w:t>
      </w:r>
      <w:r>
        <w:t>письмом.</w:t>
      </w:r>
      <w:r>
        <w:rPr>
          <w:spacing w:val="40"/>
        </w:rPr>
        <w:t xml:space="preserve">  </w:t>
      </w:r>
      <w:r>
        <w:t>Письмо</w:t>
      </w:r>
      <w:r>
        <w:rPr>
          <w:spacing w:val="40"/>
        </w:rPr>
        <w:t xml:space="preserve">  </w:t>
      </w:r>
      <w:r>
        <w:t>под</w:t>
      </w:r>
      <w:r>
        <w:rPr>
          <w:spacing w:val="40"/>
        </w:rPr>
        <w:t xml:space="preserve">  </w:t>
      </w:r>
      <w:r>
        <w:t>диктовку</w:t>
      </w:r>
      <w:r>
        <w:rPr>
          <w:spacing w:val="40"/>
        </w:rPr>
        <w:t xml:space="preserve">  </w:t>
      </w:r>
      <w:r>
        <w:t xml:space="preserve">слов и предложений, написание которых не расходится с их произношением. Усвоение приёмов и последовательности правильного списывания текста. Понимание функции небуквенных графических средств: пробела между словами, знака </w:t>
      </w:r>
      <w:r>
        <w:rPr>
          <w:spacing w:val="-2"/>
        </w:rPr>
        <w:t>переноса.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"/>
        <w:ind w:left="1979" w:hanging="843"/>
        <w:jc w:val="both"/>
        <w:rPr>
          <w:sz w:val="28"/>
        </w:rPr>
      </w:pPr>
      <w:r>
        <w:rPr>
          <w:spacing w:val="-2"/>
          <w:sz w:val="28"/>
        </w:rPr>
        <w:t>Орфография.</w:t>
      </w:r>
    </w:p>
    <w:p w:rsidR="007A46EE" w:rsidRDefault="009E1D98">
      <w:pPr>
        <w:pStyle w:val="a3"/>
        <w:spacing w:before="163"/>
        <w:ind w:left="1136"/>
        <w:jc w:val="left"/>
      </w:pPr>
      <w:r>
        <w:t>Знакомство</w:t>
      </w:r>
      <w:r>
        <w:rPr>
          <w:spacing w:val="-2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правилами</w:t>
      </w:r>
      <w:r>
        <w:rPr>
          <w:spacing w:val="-11"/>
        </w:rPr>
        <w:t xml:space="preserve"> </w:t>
      </w:r>
      <w:r>
        <w:t>правописания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rPr>
          <w:spacing w:val="-2"/>
        </w:rPr>
        <w:t>применение:</w:t>
      </w:r>
    </w:p>
    <w:p w:rsidR="007A46EE" w:rsidRDefault="009E1D98">
      <w:pPr>
        <w:pStyle w:val="a3"/>
        <w:spacing w:before="163" w:line="357" w:lineRule="auto"/>
        <w:ind w:left="1136" w:right="1069"/>
        <w:jc w:val="left"/>
      </w:pPr>
      <w:r>
        <w:t>обозначение</w:t>
      </w:r>
      <w:r>
        <w:rPr>
          <w:spacing w:val="-11"/>
        </w:rPr>
        <w:t xml:space="preserve"> </w:t>
      </w:r>
      <w:r>
        <w:t>геминатов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лабиализованных</w:t>
      </w:r>
      <w:r>
        <w:rPr>
          <w:spacing w:val="-18"/>
        </w:rPr>
        <w:t xml:space="preserve"> </w:t>
      </w:r>
      <w:r>
        <w:t>звуков</w:t>
      </w:r>
      <w:r>
        <w:rPr>
          <w:spacing w:val="-8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письме; раздельное написание слов;</w:t>
      </w:r>
    </w:p>
    <w:p w:rsidR="007A46EE" w:rsidRDefault="009E1D98">
      <w:pPr>
        <w:pStyle w:val="a3"/>
        <w:spacing w:before="5" w:line="357" w:lineRule="auto"/>
        <w:ind w:left="1136" w:right="1314"/>
        <w:jc w:val="left"/>
      </w:pPr>
      <w:r>
        <w:t>прописная</w:t>
      </w:r>
      <w:r>
        <w:rPr>
          <w:spacing w:val="-12"/>
        </w:rPr>
        <w:t xml:space="preserve"> </w:t>
      </w:r>
      <w:r>
        <w:t>буква</w:t>
      </w:r>
      <w:r>
        <w:rPr>
          <w:spacing w:val="-11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начале</w:t>
      </w:r>
      <w:r>
        <w:rPr>
          <w:spacing w:val="-10"/>
        </w:rPr>
        <w:t xml:space="preserve"> </w:t>
      </w:r>
      <w:r>
        <w:t>предложения,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именах</w:t>
      </w:r>
      <w:r>
        <w:rPr>
          <w:spacing w:val="-17"/>
        </w:rPr>
        <w:t xml:space="preserve"> </w:t>
      </w:r>
      <w:r>
        <w:t>собственных; перенос слов по слогам.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before="1" w:line="360" w:lineRule="auto"/>
        <w:ind w:right="145" w:firstLine="710"/>
        <w:jc w:val="both"/>
        <w:rPr>
          <w:sz w:val="28"/>
        </w:rPr>
      </w:pPr>
      <w:r>
        <w:rPr>
          <w:sz w:val="28"/>
        </w:rPr>
        <w:t>После обучения грамоте начинается раздельное изучение родного (аварского) языка и литературного чтения на родном (аварском) языке. На изучение курса родного (аварского) языка отводится 10 часов (1 час в неделю), продолжительность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систематического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курса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1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40"/>
          <w:sz w:val="28"/>
        </w:rPr>
        <w:t xml:space="preserve"> </w:t>
      </w:r>
      <w:r>
        <w:rPr>
          <w:sz w:val="28"/>
        </w:rPr>
        <w:t>10 недель</w:t>
      </w:r>
      <w:r>
        <w:rPr>
          <w:color w:val="833A09"/>
          <w:sz w:val="28"/>
        </w:rPr>
        <w:t>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5"/>
        <w:ind w:left="1979" w:hanging="843"/>
        <w:jc w:val="both"/>
        <w:rPr>
          <w:sz w:val="28"/>
        </w:rPr>
      </w:pPr>
      <w:r>
        <w:rPr>
          <w:spacing w:val="-2"/>
          <w:sz w:val="28"/>
        </w:rPr>
        <w:t>Слово.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Предложение.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Текст.</w:t>
      </w:r>
    </w:p>
    <w:p w:rsidR="007A46EE" w:rsidRDefault="009E1D98">
      <w:pPr>
        <w:pStyle w:val="a3"/>
        <w:spacing w:before="163" w:line="357" w:lineRule="auto"/>
        <w:ind w:right="156" w:firstLine="710"/>
      </w:pPr>
      <w:r>
        <w:t>Наша речь. Слово – единица речи. Роль слова в речи. Номинативная функция слов. Связь слов по смыслу. Предложение и текст как единицы речи.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"/>
        <w:ind w:left="1979" w:hanging="843"/>
        <w:jc w:val="both"/>
        <w:rPr>
          <w:sz w:val="28"/>
        </w:rPr>
      </w:pPr>
      <w:r>
        <w:rPr>
          <w:sz w:val="28"/>
        </w:rPr>
        <w:t>Звуки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буквы.</w:t>
      </w:r>
    </w:p>
    <w:p w:rsidR="007A46EE" w:rsidRDefault="009E1D98">
      <w:pPr>
        <w:pStyle w:val="a3"/>
        <w:spacing w:before="168" w:line="360" w:lineRule="auto"/>
        <w:ind w:right="149" w:firstLine="710"/>
      </w:pPr>
      <w:r>
        <w:t>Звуки и буквы. Гласные звуки и буквы. Согласные звуки и буквы. Аварские специфические звуки и буквы. Геминаты и их обозначение при письме. Лабиализованные звуки и их обозначение при письме.</w:t>
      </w:r>
    </w:p>
    <w:p w:rsidR="007A46EE" w:rsidRDefault="009E1D98">
      <w:pPr>
        <w:pStyle w:val="a3"/>
        <w:spacing w:line="318" w:lineRule="exact"/>
        <w:ind w:left="1136"/>
      </w:pPr>
      <w:r>
        <w:t>Слог.</w:t>
      </w:r>
      <w:r>
        <w:rPr>
          <w:spacing w:val="-12"/>
        </w:rPr>
        <w:t xml:space="preserve"> </w:t>
      </w:r>
      <w:r>
        <w:t>Перенос</w:t>
      </w:r>
      <w:r>
        <w:rPr>
          <w:spacing w:val="-16"/>
        </w:rPr>
        <w:t xml:space="preserve"> </w:t>
      </w:r>
      <w:r>
        <w:rPr>
          <w:spacing w:val="-4"/>
        </w:rPr>
        <w:t>слов.</w:t>
      </w:r>
    </w:p>
    <w:p w:rsidR="007A46EE" w:rsidRDefault="007A46EE">
      <w:pPr>
        <w:pStyle w:val="a3"/>
        <w:spacing w:line="318" w:lineRule="exac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ind w:left="1979" w:hanging="843"/>
        <w:jc w:val="both"/>
        <w:rPr>
          <w:sz w:val="28"/>
        </w:rPr>
      </w:pPr>
      <w:r>
        <w:rPr>
          <w:spacing w:val="-2"/>
          <w:sz w:val="28"/>
        </w:rPr>
        <w:t>Слово.</w:t>
      </w:r>
    </w:p>
    <w:p w:rsidR="007A46EE" w:rsidRDefault="009E1D98">
      <w:pPr>
        <w:pStyle w:val="a3"/>
        <w:spacing w:before="158" w:line="362" w:lineRule="auto"/>
        <w:ind w:right="342" w:firstLine="710"/>
      </w:pPr>
      <w:r>
        <w:t>Слова, отвечающие на вопросы «щив?» («кто?»), «щий?» («кто?»), «щиб?» («что?»), «щал?» («кто?»).</w:t>
      </w:r>
    </w:p>
    <w:p w:rsidR="007A46EE" w:rsidRDefault="009E1D98">
      <w:pPr>
        <w:pStyle w:val="a3"/>
        <w:spacing w:line="320" w:lineRule="exact"/>
        <w:ind w:left="1136"/>
      </w:pPr>
      <w:r>
        <w:t>Слова,</w:t>
      </w:r>
      <w:r>
        <w:rPr>
          <w:spacing w:val="66"/>
        </w:rPr>
        <w:t xml:space="preserve"> </w:t>
      </w:r>
      <w:r>
        <w:t>отвечающие</w:t>
      </w:r>
      <w:r>
        <w:rPr>
          <w:spacing w:val="65"/>
        </w:rPr>
        <w:t xml:space="preserve"> </w:t>
      </w:r>
      <w:r>
        <w:t>на</w:t>
      </w:r>
      <w:r>
        <w:rPr>
          <w:spacing w:val="67"/>
        </w:rPr>
        <w:t xml:space="preserve"> </w:t>
      </w:r>
      <w:r>
        <w:t>вопросы</w:t>
      </w:r>
      <w:r>
        <w:rPr>
          <w:spacing w:val="68"/>
        </w:rPr>
        <w:t xml:space="preserve"> </w:t>
      </w:r>
      <w:r>
        <w:t>«кинав?»</w:t>
      </w:r>
      <w:r>
        <w:rPr>
          <w:spacing w:val="64"/>
        </w:rPr>
        <w:t xml:space="preserve"> </w:t>
      </w:r>
      <w:r>
        <w:t>(«какой?»),</w:t>
      </w:r>
      <w:r>
        <w:rPr>
          <w:spacing w:val="75"/>
        </w:rPr>
        <w:t xml:space="preserve"> </w:t>
      </w:r>
      <w:r>
        <w:t>«кинай?»</w:t>
      </w:r>
      <w:r>
        <w:rPr>
          <w:spacing w:val="59"/>
        </w:rPr>
        <w:t xml:space="preserve"> </w:t>
      </w:r>
      <w:r>
        <w:rPr>
          <w:spacing w:val="-2"/>
        </w:rPr>
        <w:t>(«какая?»),</w:t>
      </w:r>
    </w:p>
    <w:p w:rsidR="007A46EE" w:rsidRDefault="009E1D98">
      <w:pPr>
        <w:pStyle w:val="a3"/>
        <w:spacing w:before="158"/>
      </w:pPr>
      <w:r>
        <w:t>«кинаб?»</w:t>
      </w:r>
      <w:r>
        <w:rPr>
          <w:spacing w:val="-18"/>
        </w:rPr>
        <w:t xml:space="preserve"> </w:t>
      </w:r>
      <w:r>
        <w:t>(«какой?»,</w:t>
      </w:r>
      <w:r>
        <w:rPr>
          <w:spacing w:val="-17"/>
        </w:rPr>
        <w:t xml:space="preserve"> </w:t>
      </w:r>
      <w:r>
        <w:t>«какая?»),</w:t>
      </w:r>
      <w:r>
        <w:rPr>
          <w:spacing w:val="-18"/>
        </w:rPr>
        <w:t xml:space="preserve"> </w:t>
      </w:r>
      <w:r>
        <w:t>«кинал?»</w:t>
      </w:r>
      <w:r>
        <w:rPr>
          <w:spacing w:val="-17"/>
        </w:rPr>
        <w:t xml:space="preserve"> </w:t>
      </w:r>
      <w:r>
        <w:rPr>
          <w:spacing w:val="-2"/>
        </w:rPr>
        <w:t>(какие?»).</w:t>
      </w:r>
    </w:p>
    <w:p w:rsidR="007A46EE" w:rsidRDefault="009E1D98">
      <w:pPr>
        <w:pStyle w:val="a3"/>
        <w:spacing w:before="163" w:line="360" w:lineRule="auto"/>
        <w:ind w:right="149" w:firstLine="710"/>
      </w:pPr>
      <w:r>
        <w:t>Слова, отвечающие на вопросы «щиб гьа</w:t>
      </w:r>
      <w:r>
        <w:t>бураб?» («что делал?»), «щиб лъугьараб?» («что случилось?»), «щиб гьабизе бугеб?» («что будет делать?»), «щиб гьабулеб бугеб?» (что делает?»).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spacing w:line="318" w:lineRule="exact"/>
        <w:ind w:left="1768" w:hanging="63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во</w:t>
      </w:r>
      <w:r>
        <w:rPr>
          <w:spacing w:val="-11"/>
          <w:sz w:val="28"/>
        </w:rPr>
        <w:t xml:space="preserve"> </w:t>
      </w:r>
      <w:r>
        <w:rPr>
          <w:sz w:val="28"/>
        </w:rPr>
        <w:t>2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63"/>
        <w:ind w:left="1979" w:hanging="843"/>
        <w:jc w:val="both"/>
        <w:rPr>
          <w:sz w:val="28"/>
        </w:rPr>
      </w:pPr>
      <w:r>
        <w:rPr>
          <w:sz w:val="28"/>
        </w:rPr>
        <w:t>Слово,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текст.</w:t>
      </w:r>
    </w:p>
    <w:p w:rsidR="007A46EE" w:rsidRDefault="009E1D98">
      <w:pPr>
        <w:pStyle w:val="a3"/>
        <w:spacing w:before="163" w:line="360" w:lineRule="auto"/>
        <w:ind w:right="147" w:firstLine="710"/>
      </w:pPr>
      <w:r>
        <w:t>Слово –</w:t>
      </w:r>
      <w:r>
        <w:rPr>
          <w:spacing w:val="-1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речи. Связь</w:t>
      </w:r>
      <w:r>
        <w:rPr>
          <w:spacing w:val="-5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предложении, связь</w:t>
      </w:r>
      <w:r>
        <w:rPr>
          <w:spacing w:val="-6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 Предложение и текст – единицы речи. Основные функции предложений в речи. Текст – единица речи.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"/>
        <w:ind w:left="1979" w:hanging="843"/>
        <w:jc w:val="both"/>
        <w:rPr>
          <w:sz w:val="28"/>
        </w:rPr>
      </w:pPr>
      <w:r>
        <w:rPr>
          <w:spacing w:val="-2"/>
          <w:sz w:val="28"/>
        </w:rPr>
        <w:t>Фонетика.</w:t>
      </w:r>
    </w:p>
    <w:p w:rsidR="007A46EE" w:rsidRDefault="009E1D98">
      <w:pPr>
        <w:pStyle w:val="a3"/>
        <w:spacing w:before="158"/>
        <w:ind w:left="1136"/>
      </w:pPr>
      <w:r>
        <w:t>Звуки</w:t>
      </w:r>
      <w:r>
        <w:rPr>
          <w:spacing w:val="6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буквы.</w:t>
      </w:r>
      <w:r>
        <w:rPr>
          <w:spacing w:val="59"/>
        </w:rPr>
        <w:t xml:space="preserve"> </w:t>
      </w:r>
      <w:r>
        <w:t>Гласные</w:t>
      </w:r>
      <w:r>
        <w:rPr>
          <w:spacing w:val="59"/>
        </w:rPr>
        <w:t xml:space="preserve"> </w:t>
      </w:r>
      <w:r>
        <w:t>звуки</w:t>
      </w:r>
      <w:r>
        <w:rPr>
          <w:spacing w:val="58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буквы.</w:t>
      </w:r>
      <w:r>
        <w:rPr>
          <w:spacing w:val="59"/>
        </w:rPr>
        <w:t xml:space="preserve"> </w:t>
      </w:r>
      <w:r>
        <w:t>Согласные</w:t>
      </w:r>
      <w:r>
        <w:rPr>
          <w:spacing w:val="59"/>
        </w:rPr>
        <w:t xml:space="preserve"> </w:t>
      </w:r>
      <w:r>
        <w:t>звуки</w:t>
      </w:r>
      <w:r>
        <w:rPr>
          <w:spacing w:val="57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буквы.</w:t>
      </w:r>
      <w:r>
        <w:rPr>
          <w:spacing w:val="59"/>
        </w:rPr>
        <w:t xml:space="preserve"> </w:t>
      </w:r>
      <w:r>
        <w:rPr>
          <w:spacing w:val="-2"/>
        </w:rPr>
        <w:t>Буквы</w:t>
      </w:r>
    </w:p>
    <w:p w:rsidR="007A46EE" w:rsidRDefault="009E1D98">
      <w:pPr>
        <w:pStyle w:val="a3"/>
        <w:spacing w:before="163"/>
      </w:pPr>
      <w:r>
        <w:t>«е»,</w:t>
      </w:r>
      <w:r>
        <w:rPr>
          <w:spacing w:val="-6"/>
        </w:rPr>
        <w:t xml:space="preserve"> </w:t>
      </w:r>
      <w:r>
        <w:t>«ё»,</w:t>
      </w:r>
      <w:r>
        <w:rPr>
          <w:spacing w:val="-5"/>
        </w:rPr>
        <w:t xml:space="preserve"> </w:t>
      </w:r>
      <w:r>
        <w:t>«ю»,</w:t>
      </w:r>
      <w:r>
        <w:rPr>
          <w:spacing w:val="-1"/>
        </w:rPr>
        <w:t xml:space="preserve"> </w:t>
      </w:r>
      <w:r>
        <w:t>«я».</w:t>
      </w:r>
      <w:r>
        <w:rPr>
          <w:spacing w:val="-9"/>
        </w:rPr>
        <w:t xml:space="preserve"> </w:t>
      </w:r>
      <w:r>
        <w:t>Согласный</w:t>
      </w:r>
      <w:r>
        <w:rPr>
          <w:spacing w:val="-10"/>
        </w:rPr>
        <w:t xml:space="preserve"> </w:t>
      </w:r>
      <w:r>
        <w:t>звук</w:t>
      </w:r>
      <w:r>
        <w:rPr>
          <w:spacing w:val="-13"/>
        </w:rPr>
        <w:t xml:space="preserve"> </w:t>
      </w:r>
      <w:r>
        <w:t>[й]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буква</w:t>
      </w:r>
      <w:r>
        <w:rPr>
          <w:spacing w:val="-9"/>
        </w:rPr>
        <w:t xml:space="preserve"> </w:t>
      </w:r>
      <w:r>
        <w:rPr>
          <w:spacing w:val="-4"/>
        </w:rPr>
        <w:t>«й».</w:t>
      </w:r>
    </w:p>
    <w:p w:rsidR="007A46EE" w:rsidRDefault="009E1D98">
      <w:pPr>
        <w:pStyle w:val="a3"/>
        <w:spacing w:before="159"/>
        <w:ind w:left="1136"/>
      </w:pPr>
      <w:r>
        <w:t>Аварские</w:t>
      </w:r>
      <w:r>
        <w:rPr>
          <w:spacing w:val="20"/>
        </w:rPr>
        <w:t xml:space="preserve"> </w:t>
      </w:r>
      <w:r>
        <w:t>специфические</w:t>
      </w:r>
      <w:r>
        <w:rPr>
          <w:spacing w:val="22"/>
        </w:rPr>
        <w:t xml:space="preserve"> </w:t>
      </w:r>
      <w:r>
        <w:t>согласные</w:t>
      </w:r>
      <w:r>
        <w:rPr>
          <w:spacing w:val="22"/>
        </w:rPr>
        <w:t xml:space="preserve"> </w:t>
      </w:r>
      <w:r>
        <w:t>буквы</w:t>
      </w:r>
      <w:r>
        <w:rPr>
          <w:spacing w:val="25"/>
        </w:rPr>
        <w:t xml:space="preserve"> </w:t>
      </w:r>
      <w:r>
        <w:t>«гь»,</w:t>
      </w:r>
      <w:r>
        <w:rPr>
          <w:spacing w:val="31"/>
        </w:rPr>
        <w:t xml:space="preserve"> </w:t>
      </w:r>
      <w:r>
        <w:t>«гъ»,</w:t>
      </w:r>
      <w:r>
        <w:rPr>
          <w:spacing w:val="30"/>
        </w:rPr>
        <w:t xml:space="preserve"> </w:t>
      </w:r>
      <w:r>
        <w:t>«гI»,</w:t>
      </w:r>
      <w:r>
        <w:rPr>
          <w:spacing w:val="31"/>
        </w:rPr>
        <w:t xml:space="preserve"> </w:t>
      </w:r>
      <w:r>
        <w:t>«кь»,</w:t>
      </w:r>
      <w:r>
        <w:rPr>
          <w:spacing w:val="26"/>
        </w:rPr>
        <w:t xml:space="preserve"> </w:t>
      </w:r>
      <w:r>
        <w:t>«къ»,</w:t>
      </w:r>
      <w:r>
        <w:rPr>
          <w:spacing w:val="31"/>
        </w:rPr>
        <w:t xml:space="preserve"> </w:t>
      </w:r>
      <w:r>
        <w:rPr>
          <w:spacing w:val="-2"/>
        </w:rPr>
        <w:t>«кI»,</w:t>
      </w:r>
    </w:p>
    <w:p w:rsidR="007A46EE" w:rsidRDefault="009E1D98">
      <w:pPr>
        <w:pStyle w:val="a3"/>
        <w:spacing w:before="162"/>
      </w:pPr>
      <w:r>
        <w:t>«лъ»,</w:t>
      </w:r>
      <w:r>
        <w:rPr>
          <w:spacing w:val="-5"/>
        </w:rPr>
        <w:t xml:space="preserve"> </w:t>
      </w:r>
      <w:r>
        <w:t>«тI»,</w:t>
      </w:r>
      <w:r>
        <w:rPr>
          <w:spacing w:val="-8"/>
        </w:rPr>
        <w:t xml:space="preserve"> </w:t>
      </w:r>
      <w:r>
        <w:t>«хь»,</w:t>
      </w:r>
      <w:r>
        <w:rPr>
          <w:spacing w:val="-1"/>
        </w:rPr>
        <w:t xml:space="preserve"> </w:t>
      </w:r>
      <w:r>
        <w:t>«хъ»,</w:t>
      </w:r>
      <w:r>
        <w:rPr>
          <w:spacing w:val="-9"/>
        </w:rPr>
        <w:t xml:space="preserve"> </w:t>
      </w:r>
      <w:r>
        <w:t>«хI»,</w:t>
      </w:r>
      <w:r>
        <w:rPr>
          <w:spacing w:val="-4"/>
        </w:rPr>
        <w:t xml:space="preserve"> </w:t>
      </w:r>
      <w:r>
        <w:t>«чI»,</w:t>
      </w:r>
      <w:r>
        <w:rPr>
          <w:spacing w:val="-1"/>
        </w:rPr>
        <w:t xml:space="preserve"> </w:t>
      </w:r>
      <w:r>
        <w:t>«цI»</w:t>
      </w:r>
      <w:r>
        <w:rPr>
          <w:spacing w:val="-1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звуки,</w:t>
      </w:r>
      <w:r>
        <w:rPr>
          <w:spacing w:val="-8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rPr>
          <w:spacing w:val="-2"/>
        </w:rPr>
        <w:t>обозначающие.</w:t>
      </w:r>
    </w:p>
    <w:p w:rsidR="007A46EE" w:rsidRDefault="009E1D98">
      <w:pPr>
        <w:pStyle w:val="a3"/>
        <w:spacing w:before="163"/>
        <w:ind w:left="1136"/>
      </w:pPr>
      <w:r>
        <w:t>Буквы</w:t>
      </w:r>
      <w:r>
        <w:rPr>
          <w:spacing w:val="-8"/>
        </w:rPr>
        <w:t xml:space="preserve"> </w:t>
      </w:r>
      <w:r>
        <w:t>«ш»,</w:t>
      </w:r>
      <w:r>
        <w:rPr>
          <w:spacing w:val="3"/>
        </w:rPr>
        <w:t xml:space="preserve"> </w:t>
      </w:r>
      <w:r>
        <w:t>«щ»</w:t>
      </w:r>
      <w:r>
        <w:rPr>
          <w:spacing w:val="-1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звуки,</w:t>
      </w:r>
      <w:r>
        <w:rPr>
          <w:spacing w:val="-5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rPr>
          <w:spacing w:val="-2"/>
        </w:rPr>
        <w:t>обозначающие.</w:t>
      </w:r>
    </w:p>
    <w:p w:rsidR="007A46EE" w:rsidRDefault="009E1D98">
      <w:pPr>
        <w:pStyle w:val="a3"/>
        <w:spacing w:before="158" w:line="362" w:lineRule="auto"/>
        <w:ind w:right="151" w:firstLine="710"/>
      </w:pPr>
      <w:r>
        <w:t>Геминаты. Согласные звуки [кк], [кIкI], [чч]. Согласный звук [чIчI].</w:t>
      </w:r>
      <w:r>
        <w:rPr>
          <w:spacing w:val="40"/>
        </w:rPr>
        <w:t xml:space="preserve"> </w:t>
      </w:r>
      <w:r>
        <w:t>Согласный звук [сс]. Согласный звук [хх]. Согласный звук [цц]. Согласный звук [цIцI]. Согласный звук [лълъ].</w:t>
      </w:r>
    </w:p>
    <w:p w:rsidR="007A46EE" w:rsidRDefault="009E1D98">
      <w:pPr>
        <w:pStyle w:val="a3"/>
        <w:spacing w:line="318" w:lineRule="exact"/>
        <w:ind w:left="1136"/>
      </w:pPr>
      <w:r>
        <w:t>Лабиализованные</w:t>
      </w:r>
      <w:r>
        <w:rPr>
          <w:spacing w:val="51"/>
        </w:rPr>
        <w:t xml:space="preserve"> </w:t>
      </w:r>
      <w:r>
        <w:t>согласные</w:t>
      </w:r>
      <w:r>
        <w:rPr>
          <w:spacing w:val="55"/>
        </w:rPr>
        <w:t xml:space="preserve"> </w:t>
      </w:r>
      <w:r>
        <w:t>звуки:</w:t>
      </w:r>
      <w:r>
        <w:rPr>
          <w:spacing w:val="48"/>
        </w:rPr>
        <w:t xml:space="preserve"> </w:t>
      </w:r>
      <w:r>
        <w:t>[гв],</w:t>
      </w:r>
      <w:r>
        <w:rPr>
          <w:spacing w:val="56"/>
        </w:rPr>
        <w:t xml:space="preserve"> </w:t>
      </w:r>
      <w:r>
        <w:t>[гъв],</w:t>
      </w:r>
      <w:r>
        <w:rPr>
          <w:spacing w:val="56"/>
        </w:rPr>
        <w:t xml:space="preserve"> </w:t>
      </w:r>
      <w:r>
        <w:t>[кв],</w:t>
      </w:r>
      <w:r>
        <w:rPr>
          <w:spacing w:val="54"/>
        </w:rPr>
        <w:t xml:space="preserve"> </w:t>
      </w:r>
      <w:r>
        <w:t>[кIв],</w:t>
      </w:r>
      <w:r>
        <w:rPr>
          <w:spacing w:val="56"/>
        </w:rPr>
        <w:t xml:space="preserve"> </w:t>
      </w:r>
      <w:r>
        <w:t>[къв],</w:t>
      </w:r>
      <w:r>
        <w:rPr>
          <w:spacing w:val="55"/>
        </w:rPr>
        <w:t xml:space="preserve"> </w:t>
      </w:r>
      <w:r>
        <w:t>[кьв],</w:t>
      </w:r>
      <w:r>
        <w:rPr>
          <w:spacing w:val="55"/>
        </w:rPr>
        <w:t xml:space="preserve"> </w:t>
      </w:r>
      <w:r>
        <w:rPr>
          <w:spacing w:val="-2"/>
        </w:rPr>
        <w:t>[св],</w:t>
      </w:r>
    </w:p>
    <w:p w:rsidR="007A46EE" w:rsidRDefault="009E1D98">
      <w:pPr>
        <w:pStyle w:val="a3"/>
        <w:spacing w:before="159"/>
      </w:pPr>
      <w:r>
        <w:t>[цIв],</w:t>
      </w:r>
      <w:r>
        <w:rPr>
          <w:spacing w:val="-8"/>
        </w:rPr>
        <w:t xml:space="preserve"> </w:t>
      </w:r>
      <w:r>
        <w:t>[цв],</w:t>
      </w:r>
      <w:r>
        <w:rPr>
          <w:spacing w:val="-9"/>
        </w:rPr>
        <w:t xml:space="preserve"> </w:t>
      </w:r>
      <w:r>
        <w:t>[чв],</w:t>
      </w:r>
      <w:r>
        <w:rPr>
          <w:spacing w:val="-8"/>
        </w:rPr>
        <w:t xml:space="preserve"> </w:t>
      </w:r>
      <w:r>
        <w:t>[чIв],</w:t>
      </w:r>
      <w:r>
        <w:rPr>
          <w:spacing w:val="-9"/>
        </w:rPr>
        <w:t xml:space="preserve"> </w:t>
      </w:r>
      <w:r>
        <w:t>[хв],</w:t>
      </w:r>
      <w:r>
        <w:rPr>
          <w:spacing w:val="-7"/>
        </w:rPr>
        <w:t xml:space="preserve"> </w:t>
      </w:r>
      <w:r>
        <w:t>[хъв],</w:t>
      </w:r>
      <w:r>
        <w:rPr>
          <w:spacing w:val="-9"/>
        </w:rPr>
        <w:t xml:space="preserve"> </w:t>
      </w:r>
      <w:r>
        <w:t>[щв]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другие.</w:t>
      </w:r>
    </w:p>
    <w:p w:rsidR="007A46EE" w:rsidRDefault="009E1D98">
      <w:pPr>
        <w:pStyle w:val="a3"/>
        <w:spacing w:before="158" w:line="362" w:lineRule="auto"/>
        <w:ind w:left="1136" w:right="5604"/>
        <w:jc w:val="left"/>
      </w:pPr>
      <w:r>
        <w:t>Функция</w:t>
      </w:r>
      <w:r>
        <w:rPr>
          <w:spacing w:val="-18"/>
        </w:rPr>
        <w:t xml:space="preserve"> </w:t>
      </w:r>
      <w:r>
        <w:t>букв</w:t>
      </w:r>
      <w:r>
        <w:rPr>
          <w:spacing w:val="-17"/>
        </w:rPr>
        <w:t xml:space="preserve"> </w:t>
      </w:r>
      <w:r>
        <w:t>«ъ»,</w:t>
      </w:r>
      <w:r>
        <w:rPr>
          <w:spacing w:val="-18"/>
        </w:rPr>
        <w:t xml:space="preserve"> </w:t>
      </w:r>
      <w:r>
        <w:t>«ь»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слове. Ударение. Функция ударения.</w:t>
      </w:r>
    </w:p>
    <w:p w:rsidR="007A46EE" w:rsidRDefault="009E1D98">
      <w:pPr>
        <w:pStyle w:val="a3"/>
        <w:spacing w:line="319" w:lineRule="exact"/>
        <w:ind w:left="1136"/>
        <w:jc w:val="left"/>
      </w:pPr>
      <w:r>
        <w:t>Алфавит,</w:t>
      </w:r>
      <w:r>
        <w:rPr>
          <w:spacing w:val="-15"/>
        </w:rPr>
        <w:t xml:space="preserve"> </w:t>
      </w:r>
      <w:r>
        <w:t>функция</w:t>
      </w:r>
      <w:r>
        <w:rPr>
          <w:spacing w:val="-17"/>
        </w:rPr>
        <w:t xml:space="preserve"> </w:t>
      </w:r>
      <w:r>
        <w:t>алфавита</w:t>
      </w:r>
      <w:r>
        <w:rPr>
          <w:spacing w:val="-12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жизни</w:t>
      </w:r>
      <w:r>
        <w:rPr>
          <w:spacing w:val="-18"/>
        </w:rPr>
        <w:t xml:space="preserve"> </w:t>
      </w:r>
      <w:r>
        <w:rPr>
          <w:spacing w:val="-2"/>
        </w:rPr>
        <w:t>людей.</w:t>
      </w:r>
    </w:p>
    <w:p w:rsidR="007A46EE" w:rsidRDefault="009E1D98">
      <w:pPr>
        <w:pStyle w:val="a3"/>
        <w:spacing w:before="158"/>
        <w:ind w:left="1136"/>
        <w:jc w:val="left"/>
      </w:pPr>
      <w:r>
        <w:t>Слог,</w:t>
      </w:r>
      <w:r>
        <w:rPr>
          <w:spacing w:val="-9"/>
        </w:rPr>
        <w:t xml:space="preserve"> </w:t>
      </w:r>
      <w:r>
        <w:t>количество</w:t>
      </w:r>
      <w:r>
        <w:rPr>
          <w:spacing w:val="-15"/>
        </w:rPr>
        <w:t xml:space="preserve"> </w:t>
      </w:r>
      <w:r>
        <w:t>слогов</w:t>
      </w:r>
      <w:r>
        <w:rPr>
          <w:spacing w:val="-1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слове,</w:t>
      </w:r>
      <w:r>
        <w:rPr>
          <w:spacing w:val="-9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переноса</w:t>
      </w:r>
      <w:r>
        <w:rPr>
          <w:spacing w:val="-13"/>
        </w:rPr>
        <w:t xml:space="preserve"> </w:t>
      </w:r>
      <w:r>
        <w:rPr>
          <w:spacing w:val="-2"/>
        </w:rPr>
        <w:t>слов.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63"/>
        <w:ind w:left="1979" w:hanging="843"/>
        <w:jc w:val="both"/>
        <w:rPr>
          <w:sz w:val="28"/>
        </w:rPr>
      </w:pPr>
      <w:r>
        <w:rPr>
          <w:spacing w:val="-2"/>
          <w:sz w:val="28"/>
        </w:rPr>
        <w:t>Речь.</w:t>
      </w:r>
    </w:p>
    <w:p w:rsidR="007A46EE" w:rsidRDefault="007A46EE">
      <w:pPr>
        <w:pStyle w:val="a5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9" w:firstLine="710"/>
      </w:pPr>
      <w:r>
        <w:t>Речь. Речь устная и письменная. Тема текста, последовательность предложений в тексте. Зн</w:t>
      </w:r>
      <w:r>
        <w:t>аки в конце предложения.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8"/>
        <w:ind w:left="1979" w:hanging="843"/>
        <w:jc w:val="both"/>
        <w:rPr>
          <w:sz w:val="28"/>
        </w:rPr>
      </w:pPr>
      <w:r>
        <w:rPr>
          <w:sz w:val="28"/>
        </w:rPr>
        <w:t>Предложение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текст.</w:t>
      </w:r>
    </w:p>
    <w:p w:rsidR="007A46EE" w:rsidRDefault="009E1D98">
      <w:pPr>
        <w:pStyle w:val="a3"/>
        <w:spacing w:before="162" w:line="362" w:lineRule="auto"/>
        <w:ind w:right="139" w:firstLine="710"/>
      </w:pPr>
      <w:r>
        <w:t>Текст, признаки текста, смысловое единство предложений в тексте, заглавие текста. План текста. Типы текстов: описание, повествование, рассуждение.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line="319" w:lineRule="exact"/>
        <w:ind w:left="1979" w:hanging="843"/>
        <w:jc w:val="both"/>
        <w:rPr>
          <w:sz w:val="28"/>
        </w:rPr>
      </w:pPr>
      <w:r>
        <w:rPr>
          <w:sz w:val="28"/>
        </w:rPr>
        <w:t>Части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речи.</w:t>
      </w:r>
    </w:p>
    <w:p w:rsidR="007A46EE" w:rsidRDefault="009E1D98">
      <w:pPr>
        <w:pStyle w:val="a3"/>
        <w:spacing w:before="154" w:line="362" w:lineRule="auto"/>
        <w:ind w:right="146" w:firstLine="710"/>
      </w:pPr>
      <w:r>
        <w:t>Имя существительное. Собственные и нарицательные существительные. Прописная</w:t>
      </w:r>
      <w:r>
        <w:rPr>
          <w:spacing w:val="78"/>
        </w:rPr>
        <w:t xml:space="preserve">   </w:t>
      </w:r>
      <w:r>
        <w:t>буква</w:t>
      </w:r>
      <w:r>
        <w:rPr>
          <w:spacing w:val="77"/>
        </w:rPr>
        <w:t xml:space="preserve">   </w:t>
      </w:r>
      <w:r>
        <w:t>в</w:t>
      </w:r>
      <w:r>
        <w:rPr>
          <w:spacing w:val="75"/>
        </w:rPr>
        <w:t xml:space="preserve">   </w:t>
      </w:r>
      <w:r>
        <w:t>именах,</w:t>
      </w:r>
      <w:r>
        <w:rPr>
          <w:spacing w:val="78"/>
        </w:rPr>
        <w:t xml:space="preserve">   </w:t>
      </w:r>
      <w:r>
        <w:t>фамилиях</w:t>
      </w:r>
      <w:r>
        <w:rPr>
          <w:spacing w:val="74"/>
        </w:rPr>
        <w:t xml:space="preserve">   </w:t>
      </w:r>
      <w:r>
        <w:t>людей.</w:t>
      </w:r>
      <w:r>
        <w:rPr>
          <w:spacing w:val="80"/>
        </w:rPr>
        <w:t xml:space="preserve">   </w:t>
      </w:r>
      <w:r>
        <w:t>Прописная</w:t>
      </w:r>
      <w:r>
        <w:rPr>
          <w:spacing w:val="78"/>
        </w:rPr>
        <w:t xml:space="preserve">   </w:t>
      </w:r>
      <w:r>
        <w:t>буква в кличках животных. Прописная буква в названиях местностей.</w:t>
      </w:r>
    </w:p>
    <w:p w:rsidR="007A46EE" w:rsidRDefault="009E1D98">
      <w:pPr>
        <w:pStyle w:val="a3"/>
        <w:spacing w:before="1" w:line="360" w:lineRule="auto"/>
        <w:ind w:right="150" w:firstLine="710"/>
      </w:pPr>
      <w:r>
        <w:t xml:space="preserve">Имя прилагательное, его значение, признаки, использование </w:t>
      </w:r>
      <w:r>
        <w:t>в речи; формы единственного</w:t>
      </w:r>
      <w:r>
        <w:rPr>
          <w:spacing w:val="66"/>
          <w:w w:val="150"/>
        </w:rPr>
        <w:t xml:space="preserve">   </w:t>
      </w:r>
      <w:r>
        <w:t>и</w:t>
      </w:r>
      <w:r>
        <w:rPr>
          <w:spacing w:val="64"/>
          <w:w w:val="150"/>
        </w:rPr>
        <w:t xml:space="preserve">   </w:t>
      </w:r>
      <w:r>
        <w:t>множественного</w:t>
      </w:r>
      <w:r>
        <w:rPr>
          <w:spacing w:val="65"/>
          <w:w w:val="150"/>
        </w:rPr>
        <w:t xml:space="preserve">   </w:t>
      </w:r>
      <w:r>
        <w:t>числа;</w:t>
      </w:r>
      <w:r>
        <w:rPr>
          <w:spacing w:val="66"/>
          <w:w w:val="150"/>
        </w:rPr>
        <w:t xml:space="preserve">   </w:t>
      </w:r>
      <w:r>
        <w:t>прилагательные,</w:t>
      </w:r>
      <w:r>
        <w:rPr>
          <w:spacing w:val="67"/>
          <w:w w:val="150"/>
        </w:rPr>
        <w:t xml:space="preserve">   </w:t>
      </w:r>
      <w:r>
        <w:t>близкие и противоположные по значению (синонимы, антонимы).</w:t>
      </w:r>
    </w:p>
    <w:p w:rsidR="007A46EE" w:rsidRDefault="009E1D98">
      <w:pPr>
        <w:pStyle w:val="a3"/>
        <w:spacing w:before="1" w:line="360" w:lineRule="auto"/>
        <w:ind w:right="147" w:firstLine="710"/>
      </w:pPr>
      <w:r>
        <w:t>Глагол, его значение, признаки, использование в речи. Употребление глаголов в форме единственного и множественного чис</w:t>
      </w:r>
      <w:r>
        <w:t>ла; формы настоящего, общего, прошедшего и будущего времени глаголов. Глаголы, близкие и противоположные</w:t>
      </w:r>
      <w:r>
        <w:rPr>
          <w:spacing w:val="40"/>
        </w:rPr>
        <w:t xml:space="preserve"> </w:t>
      </w:r>
      <w:r>
        <w:t>по значению (синонимы, антонимы).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3"/>
        <w:ind w:left="1979" w:hanging="843"/>
        <w:jc w:val="both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речи.</w:t>
      </w:r>
    </w:p>
    <w:p w:rsidR="007A46EE" w:rsidRDefault="009E1D98">
      <w:pPr>
        <w:pStyle w:val="a3"/>
        <w:spacing w:before="149" w:line="362" w:lineRule="auto"/>
        <w:ind w:right="150" w:firstLine="710"/>
      </w:pPr>
      <w:r>
        <w:t xml:space="preserve">Соблюдение норм речевого этикета и орфоэпических норм в ситуациях учебного и бытового общения. Умение </w:t>
      </w:r>
      <w:r>
        <w:t>договариваться и приходить к общему решению в совместной деятельности при проведении парной и групповой работы.</w:t>
      </w:r>
    </w:p>
    <w:p w:rsidR="007A46EE" w:rsidRDefault="009E1D98">
      <w:pPr>
        <w:pStyle w:val="a3"/>
        <w:spacing w:line="364" w:lineRule="auto"/>
        <w:ind w:left="1136" w:right="155"/>
      </w:pPr>
      <w:r>
        <w:t>Умение вести разговор. Практическое овладение диалогической формой речи. Текст.</w:t>
      </w:r>
      <w:r>
        <w:rPr>
          <w:spacing w:val="59"/>
        </w:rPr>
        <w:t xml:space="preserve">  </w:t>
      </w:r>
      <w:r>
        <w:t>Признаки</w:t>
      </w:r>
      <w:r>
        <w:rPr>
          <w:spacing w:val="40"/>
        </w:rPr>
        <w:t xml:space="preserve">  </w:t>
      </w:r>
      <w:r>
        <w:t>текста</w:t>
      </w:r>
      <w:r>
        <w:rPr>
          <w:spacing w:val="58"/>
        </w:rPr>
        <w:t xml:space="preserve">  </w:t>
      </w:r>
      <w:r>
        <w:t>(смысловое</w:t>
      </w:r>
      <w:r>
        <w:rPr>
          <w:spacing w:val="40"/>
        </w:rPr>
        <w:t xml:space="preserve">  </w:t>
      </w:r>
      <w:r>
        <w:t>единство</w:t>
      </w:r>
      <w:r>
        <w:rPr>
          <w:spacing w:val="40"/>
        </w:rPr>
        <w:t xml:space="preserve">  </w:t>
      </w:r>
      <w:r>
        <w:t>предложений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тексте,</w:t>
      </w:r>
    </w:p>
    <w:p w:rsidR="007A46EE" w:rsidRDefault="009E1D98">
      <w:pPr>
        <w:pStyle w:val="a3"/>
        <w:spacing w:line="313" w:lineRule="exact"/>
      </w:pPr>
      <w:r>
        <w:t>последовательность</w:t>
      </w:r>
      <w:r>
        <w:rPr>
          <w:spacing w:val="-18"/>
        </w:rPr>
        <w:t xml:space="preserve"> </w:t>
      </w:r>
      <w:r>
        <w:t>предложений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тексте,</w:t>
      </w:r>
      <w:r>
        <w:rPr>
          <w:spacing w:val="-17"/>
        </w:rPr>
        <w:t xml:space="preserve"> </w:t>
      </w:r>
      <w:r>
        <w:t>выражение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тексте</w:t>
      </w:r>
      <w:r>
        <w:rPr>
          <w:spacing w:val="-18"/>
        </w:rPr>
        <w:t xml:space="preserve"> </w:t>
      </w:r>
      <w:r>
        <w:t>законченной</w:t>
      </w:r>
      <w:r>
        <w:rPr>
          <w:spacing w:val="-17"/>
        </w:rPr>
        <w:t xml:space="preserve"> </w:t>
      </w:r>
      <w:r>
        <w:rPr>
          <w:spacing w:val="-2"/>
        </w:rPr>
        <w:t>мысли).</w:t>
      </w:r>
    </w:p>
    <w:p w:rsidR="007A46EE" w:rsidRDefault="009E1D98">
      <w:pPr>
        <w:pStyle w:val="a3"/>
        <w:spacing w:before="150" w:line="357" w:lineRule="auto"/>
        <w:ind w:right="149" w:firstLine="710"/>
      </w:pPr>
      <w:r>
        <w:t>Тема</w:t>
      </w:r>
      <w:r>
        <w:rPr>
          <w:spacing w:val="80"/>
        </w:rPr>
        <w:t xml:space="preserve"> </w:t>
      </w:r>
      <w:r>
        <w:t>текста.</w:t>
      </w:r>
      <w:r>
        <w:rPr>
          <w:spacing w:val="80"/>
        </w:rPr>
        <w:t xml:space="preserve"> </w:t>
      </w:r>
      <w:r>
        <w:t>Основная</w:t>
      </w:r>
      <w:r>
        <w:rPr>
          <w:spacing w:val="80"/>
        </w:rPr>
        <w:t xml:space="preserve"> </w:t>
      </w:r>
      <w:r>
        <w:t>мысль</w:t>
      </w:r>
      <w:r>
        <w:rPr>
          <w:spacing w:val="78"/>
        </w:rPr>
        <w:t xml:space="preserve"> </w:t>
      </w:r>
      <w:r>
        <w:t>текста.</w:t>
      </w:r>
      <w:r>
        <w:rPr>
          <w:spacing w:val="80"/>
        </w:rPr>
        <w:t xml:space="preserve"> </w:t>
      </w:r>
      <w:r>
        <w:t>Заглавие</w:t>
      </w:r>
      <w:r>
        <w:rPr>
          <w:spacing w:val="80"/>
        </w:rPr>
        <w:t xml:space="preserve"> </w:t>
      </w:r>
      <w:r>
        <w:t>текста.</w:t>
      </w:r>
      <w:r>
        <w:rPr>
          <w:spacing w:val="80"/>
        </w:rPr>
        <w:t xml:space="preserve"> </w:t>
      </w:r>
      <w:r>
        <w:t>Подбор</w:t>
      </w:r>
      <w:r>
        <w:rPr>
          <w:spacing w:val="75"/>
        </w:rPr>
        <w:t xml:space="preserve"> </w:t>
      </w:r>
      <w:r>
        <w:t>заголовков к предложенным текстам. Последовательность частей текста (абзацев).</w:t>
      </w:r>
    </w:p>
    <w:p w:rsidR="007A46EE" w:rsidRDefault="009E1D98">
      <w:pPr>
        <w:pStyle w:val="a3"/>
        <w:spacing w:before="5" w:line="362" w:lineRule="auto"/>
        <w:ind w:right="160" w:firstLine="710"/>
      </w:pPr>
      <w:r>
        <w:t>Типы текстов: описание, повествование, рассуждение, их особенности (первичное ознакомление).</w:t>
      </w:r>
    </w:p>
    <w:p w:rsidR="007A46EE" w:rsidRDefault="009E1D98">
      <w:pPr>
        <w:pStyle w:val="a3"/>
        <w:spacing w:line="362" w:lineRule="auto"/>
        <w:ind w:right="144" w:firstLine="710"/>
      </w:pPr>
      <w:r>
        <w:t>Понимание</w:t>
      </w:r>
      <w:r>
        <w:rPr>
          <w:spacing w:val="40"/>
        </w:rPr>
        <w:t xml:space="preserve">  </w:t>
      </w:r>
      <w:r>
        <w:t>текста:</w:t>
      </w:r>
      <w:r>
        <w:rPr>
          <w:spacing w:val="40"/>
        </w:rPr>
        <w:t xml:space="preserve">  </w:t>
      </w:r>
      <w:r>
        <w:t>развитие</w:t>
      </w:r>
      <w:r>
        <w:rPr>
          <w:spacing w:val="40"/>
        </w:rPr>
        <w:t xml:space="preserve">  </w:t>
      </w:r>
      <w:r>
        <w:t>умения</w:t>
      </w:r>
      <w:r>
        <w:rPr>
          <w:spacing w:val="40"/>
        </w:rPr>
        <w:t xml:space="preserve">  </w:t>
      </w:r>
      <w:r>
        <w:t>формулировать</w:t>
      </w:r>
      <w:r>
        <w:rPr>
          <w:spacing w:val="40"/>
        </w:rPr>
        <w:t xml:space="preserve">  </w:t>
      </w:r>
      <w:r>
        <w:t>простые</w:t>
      </w:r>
      <w:r>
        <w:rPr>
          <w:spacing w:val="40"/>
        </w:rPr>
        <w:t xml:space="preserve">  </w:t>
      </w:r>
      <w:r>
        <w:t>выводы на основе информации, содержащейся в тексте. Выразительное чтение текста вслух</w:t>
      </w:r>
      <w:r>
        <w:rPr>
          <w:spacing w:val="40"/>
        </w:rPr>
        <w:t xml:space="preserve"> </w:t>
      </w:r>
      <w:r>
        <w:t>с соблюдением п</w:t>
      </w:r>
      <w:r>
        <w:t>равильной интонации.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tabs>
          <w:tab w:val="left" w:pos="2701"/>
          <w:tab w:val="left" w:pos="4233"/>
          <w:tab w:val="left" w:pos="6859"/>
          <w:tab w:val="left" w:pos="7858"/>
          <w:tab w:val="left" w:pos="9150"/>
          <w:tab w:val="left" w:pos="10105"/>
        </w:tabs>
        <w:spacing w:line="355" w:lineRule="auto"/>
        <w:ind w:right="147" w:firstLine="710"/>
        <w:jc w:val="left"/>
      </w:pPr>
      <w:r>
        <w:rPr>
          <w:spacing w:val="-2"/>
        </w:rPr>
        <w:t>Подробное</w:t>
      </w:r>
      <w:r>
        <w:tab/>
      </w:r>
      <w:r>
        <w:rPr>
          <w:spacing w:val="-2"/>
        </w:rPr>
        <w:t>изложение</w:t>
      </w:r>
      <w:r>
        <w:tab/>
      </w:r>
      <w:r>
        <w:rPr>
          <w:spacing w:val="-2"/>
        </w:rPr>
        <w:t>повествовательного</w:t>
      </w:r>
      <w:r>
        <w:tab/>
      </w:r>
      <w:r>
        <w:rPr>
          <w:spacing w:val="-2"/>
        </w:rPr>
        <w:t>текста</w:t>
      </w:r>
      <w:r>
        <w:tab/>
      </w:r>
      <w:r>
        <w:rPr>
          <w:spacing w:val="-2"/>
        </w:rPr>
        <w:t>объёмом</w:t>
      </w:r>
      <w:r>
        <w:tab/>
      </w:r>
      <w:r>
        <w:rPr>
          <w:spacing w:val="-2"/>
        </w:rPr>
        <w:t>30–35</w:t>
      </w:r>
      <w:r>
        <w:tab/>
      </w:r>
      <w:r>
        <w:rPr>
          <w:spacing w:val="-6"/>
        </w:rPr>
        <w:t xml:space="preserve">слов </w:t>
      </w:r>
      <w:r>
        <w:t>с использованием вопросов.</w:t>
      </w:r>
    </w:p>
    <w:p w:rsidR="007A46EE" w:rsidRDefault="009E1D98">
      <w:pPr>
        <w:pStyle w:val="a3"/>
        <w:spacing w:before="8" w:line="357" w:lineRule="auto"/>
        <w:ind w:firstLine="710"/>
        <w:jc w:val="left"/>
      </w:pPr>
      <w:r>
        <w:t>Составление</w:t>
      </w:r>
      <w:r>
        <w:rPr>
          <w:spacing w:val="-4"/>
        </w:rPr>
        <w:t xml:space="preserve"> </w:t>
      </w:r>
      <w:r>
        <w:t>устного</w:t>
      </w:r>
      <w:r>
        <w:rPr>
          <w:spacing w:val="-9"/>
        </w:rPr>
        <w:t xml:space="preserve"> </w:t>
      </w:r>
      <w:r>
        <w:t>рассказа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репродукции</w:t>
      </w:r>
      <w:r>
        <w:rPr>
          <w:spacing w:val="-9"/>
        </w:rPr>
        <w:t xml:space="preserve"> </w:t>
      </w:r>
      <w:r>
        <w:t>картины.</w:t>
      </w:r>
      <w:r>
        <w:rPr>
          <w:spacing w:val="-7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r>
        <w:t>устного рассказа по личным наблюдениям и вопросам.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spacing w:before="5"/>
        <w:ind w:left="1768" w:hanging="632"/>
        <w:rPr>
          <w:sz w:val="28"/>
        </w:rPr>
      </w:pPr>
      <w:r>
        <w:rPr>
          <w:sz w:val="28"/>
        </w:rPr>
        <w:t>Содержан</w:t>
      </w:r>
      <w:r>
        <w:rPr>
          <w:sz w:val="28"/>
        </w:rPr>
        <w:t>ие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3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63"/>
        <w:ind w:left="1979" w:hanging="843"/>
        <w:rPr>
          <w:sz w:val="28"/>
        </w:rPr>
      </w:pPr>
      <w:r>
        <w:rPr>
          <w:sz w:val="28"/>
        </w:rPr>
        <w:t>Повторение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-15"/>
          <w:sz w:val="28"/>
        </w:rPr>
        <w:t xml:space="preserve"> </w:t>
      </w:r>
      <w:r>
        <w:rPr>
          <w:sz w:val="28"/>
        </w:rPr>
        <w:t>во</w:t>
      </w:r>
      <w:r>
        <w:rPr>
          <w:spacing w:val="-17"/>
          <w:sz w:val="28"/>
        </w:rPr>
        <w:t xml:space="preserve"> </w:t>
      </w:r>
      <w:r>
        <w:rPr>
          <w:sz w:val="28"/>
        </w:rPr>
        <w:t>2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7A46EE" w:rsidRDefault="009E1D98">
      <w:pPr>
        <w:pStyle w:val="a3"/>
        <w:spacing w:before="158" w:line="362" w:lineRule="auto"/>
        <w:ind w:firstLine="710"/>
        <w:jc w:val="left"/>
      </w:pPr>
      <w:r>
        <w:t>Слово,</w:t>
      </w:r>
      <w:r>
        <w:rPr>
          <w:spacing w:val="36"/>
        </w:rPr>
        <w:t xml:space="preserve"> </w:t>
      </w:r>
      <w:r>
        <w:t>предложение,</w:t>
      </w:r>
      <w:r>
        <w:rPr>
          <w:spacing w:val="37"/>
        </w:rPr>
        <w:t xml:space="preserve"> </w:t>
      </w:r>
      <w:r>
        <w:t>текст</w:t>
      </w:r>
      <w:r>
        <w:rPr>
          <w:spacing w:val="32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единицы</w:t>
      </w:r>
      <w:r>
        <w:rPr>
          <w:spacing w:val="38"/>
        </w:rPr>
        <w:t xml:space="preserve"> </w:t>
      </w:r>
      <w:r>
        <w:t>языка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речи.</w:t>
      </w:r>
      <w:r>
        <w:rPr>
          <w:spacing w:val="35"/>
        </w:rPr>
        <w:t xml:space="preserve"> </w:t>
      </w:r>
      <w:r>
        <w:t>Слова,</w:t>
      </w:r>
      <w:r>
        <w:rPr>
          <w:spacing w:val="36"/>
        </w:rPr>
        <w:t xml:space="preserve"> </w:t>
      </w:r>
      <w:r>
        <w:t>обозначающие предмет, признак и действия.</w:t>
      </w:r>
    </w:p>
    <w:p w:rsidR="007A46EE" w:rsidRDefault="009E1D98">
      <w:pPr>
        <w:pStyle w:val="a3"/>
        <w:tabs>
          <w:tab w:val="left" w:pos="1971"/>
          <w:tab w:val="left" w:pos="3849"/>
          <w:tab w:val="left" w:pos="4252"/>
          <w:tab w:val="left" w:pos="5155"/>
          <w:tab w:val="left" w:pos="6177"/>
          <w:tab w:val="left" w:pos="7973"/>
          <w:tab w:val="left" w:pos="8910"/>
          <w:tab w:val="left" w:pos="10009"/>
        </w:tabs>
        <w:spacing w:before="2" w:line="355" w:lineRule="auto"/>
        <w:ind w:right="143" w:firstLine="710"/>
        <w:jc w:val="left"/>
      </w:pPr>
      <w:r>
        <w:rPr>
          <w:spacing w:val="-4"/>
        </w:rPr>
        <w:t>Роль</w:t>
      </w:r>
      <w:r>
        <w:tab/>
      </w:r>
      <w:r>
        <w:rPr>
          <w:spacing w:val="-2"/>
        </w:rPr>
        <w:t>предложений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речи.</w:t>
      </w:r>
      <w:r>
        <w:tab/>
      </w:r>
      <w:r>
        <w:rPr>
          <w:spacing w:val="-2"/>
        </w:rPr>
        <w:t>Текст,</w:t>
      </w:r>
      <w:r>
        <w:tab/>
      </w:r>
      <w:r>
        <w:rPr>
          <w:spacing w:val="-2"/>
        </w:rPr>
        <w:t>структурные</w:t>
      </w:r>
      <w:r>
        <w:tab/>
      </w:r>
      <w:r>
        <w:rPr>
          <w:spacing w:val="-2"/>
        </w:rPr>
        <w:t>части</w:t>
      </w:r>
      <w:r>
        <w:tab/>
      </w:r>
      <w:r>
        <w:rPr>
          <w:spacing w:val="-2"/>
        </w:rPr>
        <w:t>текста,</w:t>
      </w:r>
      <w:r>
        <w:tab/>
      </w:r>
      <w:r>
        <w:rPr>
          <w:spacing w:val="-2"/>
        </w:rPr>
        <w:t xml:space="preserve">связь </w:t>
      </w:r>
      <w:r>
        <w:t>между структурными частями текста.</w:t>
      </w:r>
    </w:p>
    <w:p w:rsidR="007A46EE" w:rsidRDefault="009E1D98">
      <w:pPr>
        <w:pStyle w:val="a3"/>
        <w:spacing w:before="3" w:line="362" w:lineRule="auto"/>
        <w:ind w:firstLine="710"/>
        <w:jc w:val="left"/>
      </w:pPr>
      <w:r>
        <w:t>Звуки</w:t>
      </w:r>
      <w:r>
        <w:rPr>
          <w:spacing w:val="38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буквы,</w:t>
      </w:r>
      <w:r>
        <w:rPr>
          <w:spacing w:val="37"/>
        </w:rPr>
        <w:t xml:space="preserve"> </w:t>
      </w:r>
      <w:r>
        <w:t>гласные</w:t>
      </w:r>
      <w:r>
        <w:rPr>
          <w:spacing w:val="37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согласные</w:t>
      </w:r>
      <w:r>
        <w:rPr>
          <w:spacing w:val="37"/>
        </w:rPr>
        <w:t xml:space="preserve"> </w:t>
      </w:r>
      <w:r>
        <w:t>звуки;</w:t>
      </w:r>
      <w:r>
        <w:rPr>
          <w:spacing w:val="34"/>
        </w:rPr>
        <w:t xml:space="preserve"> </w:t>
      </w:r>
      <w:r>
        <w:t>слогообразующая</w:t>
      </w:r>
      <w:r>
        <w:rPr>
          <w:spacing w:val="38"/>
        </w:rPr>
        <w:t xml:space="preserve"> </w:t>
      </w:r>
      <w:r>
        <w:t>роль</w:t>
      </w:r>
      <w:r>
        <w:rPr>
          <w:spacing w:val="33"/>
        </w:rPr>
        <w:t xml:space="preserve"> </w:t>
      </w:r>
      <w:r>
        <w:t>гласных звуков. Гласные букв «е», «ё», «ю», «я». Геминаты и лабиализованные звуки.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line="314" w:lineRule="exact"/>
        <w:ind w:left="1979" w:hanging="843"/>
        <w:rPr>
          <w:sz w:val="28"/>
        </w:rPr>
      </w:pPr>
      <w:r>
        <w:rPr>
          <w:spacing w:val="-2"/>
          <w:sz w:val="28"/>
        </w:rPr>
        <w:t>Предложение.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Словосочетание.</w:t>
      </w:r>
    </w:p>
    <w:p w:rsidR="007A46EE" w:rsidRDefault="009E1D98">
      <w:pPr>
        <w:pStyle w:val="a3"/>
        <w:spacing w:before="168" w:line="360" w:lineRule="auto"/>
        <w:ind w:right="156" w:firstLine="710"/>
      </w:pPr>
      <w:r>
        <w:t xml:space="preserve">Предложение. Виды предложений по цели высказывания (повествовательные, вопросительные и побудительные), виды предложений по эмоциональной окраске </w:t>
      </w:r>
      <w:r>
        <w:rPr>
          <w:spacing w:val="-2"/>
        </w:rPr>
        <w:t>(восклицательные).</w:t>
      </w:r>
    </w:p>
    <w:p w:rsidR="007A46EE" w:rsidRDefault="009E1D98">
      <w:pPr>
        <w:pStyle w:val="a3"/>
        <w:spacing w:before="1" w:line="362" w:lineRule="auto"/>
        <w:ind w:left="1136" w:right="450"/>
      </w:pPr>
      <w:r>
        <w:t>Главные</w:t>
      </w:r>
      <w:r>
        <w:rPr>
          <w:spacing w:val="-9"/>
        </w:rPr>
        <w:t xml:space="preserve"> </w:t>
      </w:r>
      <w:r>
        <w:t>члены</w:t>
      </w:r>
      <w:r>
        <w:rPr>
          <w:spacing w:val="-9"/>
        </w:rPr>
        <w:t xml:space="preserve"> </w:t>
      </w:r>
      <w:r>
        <w:t>предложения.</w:t>
      </w:r>
      <w:r>
        <w:rPr>
          <w:spacing w:val="-2"/>
        </w:rPr>
        <w:t xml:space="preserve"> </w:t>
      </w:r>
      <w:r>
        <w:t>Подлежащее,</w:t>
      </w:r>
      <w:r>
        <w:rPr>
          <w:spacing w:val="-2"/>
        </w:rPr>
        <w:t xml:space="preserve"> </w:t>
      </w:r>
      <w:r>
        <w:t>сказуемое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прямое</w:t>
      </w:r>
      <w:r>
        <w:rPr>
          <w:spacing w:val="-9"/>
        </w:rPr>
        <w:t xml:space="preserve"> </w:t>
      </w:r>
      <w:r>
        <w:t xml:space="preserve">дополнение. Второстепенные члены </w:t>
      </w:r>
      <w:r>
        <w:t>предложения (без терминов, по вопросам).</w:t>
      </w:r>
    </w:p>
    <w:p w:rsidR="007A46EE" w:rsidRDefault="009E1D98">
      <w:pPr>
        <w:pStyle w:val="a3"/>
        <w:spacing w:line="319" w:lineRule="exact"/>
        <w:ind w:left="1136"/>
      </w:pPr>
      <w:r>
        <w:t>Связь</w:t>
      </w:r>
      <w:r>
        <w:rPr>
          <w:spacing w:val="-11"/>
        </w:rPr>
        <w:t xml:space="preserve"> </w:t>
      </w:r>
      <w:r>
        <w:t>слов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предложении.</w:t>
      </w:r>
    </w:p>
    <w:p w:rsidR="007A46EE" w:rsidRDefault="009E1D98">
      <w:pPr>
        <w:pStyle w:val="a3"/>
        <w:spacing w:before="149" w:line="364" w:lineRule="auto"/>
        <w:ind w:right="345" w:firstLine="710"/>
        <w:jc w:val="left"/>
      </w:pPr>
      <w:r>
        <w:t>Предложения</w:t>
      </w:r>
      <w:r>
        <w:rPr>
          <w:spacing w:val="32"/>
        </w:rPr>
        <w:t xml:space="preserve"> </w:t>
      </w:r>
      <w:r>
        <w:t>распространённые</w:t>
      </w:r>
      <w:r>
        <w:rPr>
          <w:spacing w:val="32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нераспространённые.</w:t>
      </w:r>
      <w:r>
        <w:rPr>
          <w:spacing w:val="34"/>
        </w:rPr>
        <w:t xml:space="preserve"> </w:t>
      </w:r>
      <w:r>
        <w:t>Знаки</w:t>
      </w:r>
      <w:r>
        <w:rPr>
          <w:spacing w:val="30"/>
        </w:rPr>
        <w:t xml:space="preserve"> </w:t>
      </w:r>
      <w:r>
        <w:t>препинания в конце предложения. Простое и сложное предложение (ознакомление).</w:t>
      </w:r>
    </w:p>
    <w:p w:rsidR="007A46EE" w:rsidRDefault="009E1D98">
      <w:pPr>
        <w:pStyle w:val="a3"/>
        <w:spacing w:line="318" w:lineRule="exact"/>
        <w:ind w:left="1136"/>
        <w:jc w:val="left"/>
      </w:pPr>
      <w:r>
        <w:rPr>
          <w:spacing w:val="-2"/>
        </w:rPr>
        <w:t>Словосочетание.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53"/>
        <w:ind w:left="1979" w:hanging="843"/>
        <w:rPr>
          <w:sz w:val="28"/>
        </w:rPr>
      </w:pPr>
      <w:r>
        <w:rPr>
          <w:sz w:val="28"/>
        </w:rPr>
        <w:t>Состав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слова.</w:t>
      </w:r>
    </w:p>
    <w:p w:rsidR="007A46EE" w:rsidRDefault="009E1D98">
      <w:pPr>
        <w:pStyle w:val="a3"/>
        <w:spacing w:before="163"/>
        <w:ind w:left="1136"/>
        <w:jc w:val="left"/>
      </w:pPr>
      <w:r>
        <w:t>Однокоренные</w:t>
      </w:r>
      <w:r>
        <w:rPr>
          <w:spacing w:val="54"/>
          <w:w w:val="150"/>
        </w:rPr>
        <w:t xml:space="preserve"> </w:t>
      </w:r>
      <w:r>
        <w:t>слова.</w:t>
      </w:r>
      <w:r>
        <w:rPr>
          <w:spacing w:val="56"/>
          <w:w w:val="150"/>
        </w:rPr>
        <w:t xml:space="preserve"> </w:t>
      </w:r>
      <w:r>
        <w:t>Коре</w:t>
      </w:r>
      <w:r>
        <w:t>нь.</w:t>
      </w:r>
      <w:r>
        <w:rPr>
          <w:spacing w:val="52"/>
          <w:w w:val="150"/>
        </w:rPr>
        <w:t xml:space="preserve"> </w:t>
      </w:r>
      <w:r>
        <w:t>Окончание</w:t>
      </w:r>
      <w:r>
        <w:rPr>
          <w:spacing w:val="46"/>
          <w:w w:val="150"/>
        </w:rPr>
        <w:t xml:space="preserve"> </w:t>
      </w:r>
      <w:r>
        <w:t>слова.</w:t>
      </w:r>
      <w:r>
        <w:rPr>
          <w:spacing w:val="56"/>
          <w:w w:val="150"/>
        </w:rPr>
        <w:t xml:space="preserve"> </w:t>
      </w:r>
      <w:r>
        <w:t>Основа</w:t>
      </w:r>
      <w:r>
        <w:rPr>
          <w:spacing w:val="55"/>
          <w:w w:val="150"/>
        </w:rPr>
        <w:t xml:space="preserve"> </w:t>
      </w:r>
      <w:r>
        <w:t>слова.</w:t>
      </w:r>
      <w:r>
        <w:rPr>
          <w:spacing w:val="52"/>
          <w:w w:val="150"/>
        </w:rPr>
        <w:t xml:space="preserve"> </w:t>
      </w:r>
      <w:r>
        <w:rPr>
          <w:spacing w:val="-2"/>
        </w:rPr>
        <w:t>Суффикс.</w:t>
      </w:r>
    </w:p>
    <w:p w:rsidR="007A46EE" w:rsidRDefault="009E1D98">
      <w:pPr>
        <w:pStyle w:val="a3"/>
        <w:spacing w:before="158"/>
        <w:jc w:val="left"/>
      </w:pPr>
      <w:r>
        <w:t>Чередование</w:t>
      </w:r>
      <w:r>
        <w:rPr>
          <w:spacing w:val="-11"/>
        </w:rPr>
        <w:t xml:space="preserve"> </w:t>
      </w:r>
      <w:r>
        <w:t>согласных</w:t>
      </w:r>
      <w:r>
        <w:rPr>
          <w:spacing w:val="-1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гласных</w:t>
      </w:r>
      <w:r>
        <w:rPr>
          <w:spacing w:val="-17"/>
        </w:rPr>
        <w:t xml:space="preserve"> </w:t>
      </w:r>
      <w:r>
        <w:t>звуков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слов</w:t>
      </w:r>
      <w:r>
        <w:rPr>
          <w:spacing w:val="-12"/>
        </w:rPr>
        <w:t xml:space="preserve"> </w:t>
      </w:r>
      <w:r>
        <w:rPr>
          <w:spacing w:val="-2"/>
        </w:rPr>
        <w:t>(ознакомление).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63"/>
        <w:ind w:left="1979" w:hanging="843"/>
        <w:rPr>
          <w:sz w:val="28"/>
        </w:rPr>
      </w:pPr>
      <w:r>
        <w:rPr>
          <w:spacing w:val="-2"/>
          <w:sz w:val="28"/>
        </w:rPr>
        <w:t>Лексика.</w:t>
      </w:r>
    </w:p>
    <w:p w:rsidR="007A46EE" w:rsidRDefault="009E1D98">
      <w:pPr>
        <w:pStyle w:val="a3"/>
        <w:spacing w:before="167" w:line="355" w:lineRule="auto"/>
        <w:ind w:firstLine="710"/>
        <w:jc w:val="left"/>
      </w:pPr>
      <w:r>
        <w:t>Лексическое</w:t>
      </w:r>
      <w:r>
        <w:rPr>
          <w:spacing w:val="34"/>
        </w:rPr>
        <w:t xml:space="preserve"> </w:t>
      </w:r>
      <w:r>
        <w:t>значение</w:t>
      </w:r>
      <w:r>
        <w:rPr>
          <w:spacing w:val="33"/>
        </w:rPr>
        <w:t xml:space="preserve"> </w:t>
      </w:r>
      <w:r>
        <w:t>слова.</w:t>
      </w:r>
      <w:r>
        <w:rPr>
          <w:spacing w:val="35"/>
        </w:rPr>
        <w:t xml:space="preserve"> </w:t>
      </w:r>
      <w:r>
        <w:t>Многозначность</w:t>
      </w:r>
      <w:r>
        <w:rPr>
          <w:spacing w:val="30"/>
        </w:rPr>
        <w:t xml:space="preserve"> </w:t>
      </w:r>
      <w:r>
        <w:t>слова.</w:t>
      </w:r>
      <w:r>
        <w:rPr>
          <w:spacing w:val="39"/>
        </w:rPr>
        <w:t xml:space="preserve"> </w:t>
      </w:r>
      <w:r>
        <w:t>Прямое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переносное значение слова (ознакомление). Синонимы. Антонимы.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8"/>
        <w:ind w:left="1979" w:hanging="843"/>
        <w:rPr>
          <w:sz w:val="28"/>
        </w:rPr>
      </w:pPr>
      <w:r>
        <w:rPr>
          <w:sz w:val="28"/>
        </w:rPr>
        <w:t>Части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речи.</w:t>
      </w:r>
    </w:p>
    <w:p w:rsidR="007A46EE" w:rsidRDefault="007A46EE">
      <w:pPr>
        <w:pStyle w:val="a5"/>
        <w:jc w:val="lef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37" w:firstLine="710"/>
      </w:pPr>
      <w:r>
        <w:t>Имя существительное: общее значение, вопросы, употребление в речи. Собственные имена существительные (фамилии, имена и отчества людей; клички; географические</w:t>
      </w:r>
      <w:r>
        <w:rPr>
          <w:spacing w:val="80"/>
          <w:w w:val="150"/>
        </w:rPr>
        <w:t xml:space="preserve"> </w:t>
      </w:r>
      <w:r>
        <w:t>названия;</w:t>
      </w:r>
      <w:r>
        <w:rPr>
          <w:spacing w:val="80"/>
          <w:w w:val="150"/>
        </w:rPr>
        <w:t xml:space="preserve"> </w:t>
      </w:r>
      <w:r>
        <w:t>названия</w:t>
      </w:r>
      <w:r>
        <w:rPr>
          <w:spacing w:val="80"/>
          <w:w w:val="150"/>
        </w:rPr>
        <w:t xml:space="preserve"> </w:t>
      </w:r>
      <w:r>
        <w:t>журналов,</w:t>
      </w:r>
      <w:r>
        <w:rPr>
          <w:spacing w:val="80"/>
          <w:w w:val="150"/>
        </w:rPr>
        <w:t xml:space="preserve"> </w:t>
      </w:r>
      <w:r>
        <w:t>газет,</w:t>
      </w:r>
      <w:r>
        <w:rPr>
          <w:spacing w:val="80"/>
          <w:w w:val="150"/>
        </w:rPr>
        <w:t xml:space="preserve"> </w:t>
      </w:r>
      <w:r>
        <w:t>произведений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другие)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нарицательные.</w:t>
      </w:r>
      <w:r>
        <w:rPr>
          <w:spacing w:val="40"/>
        </w:rPr>
        <w:t xml:space="preserve"> </w:t>
      </w:r>
      <w:r>
        <w:t>Чи</w:t>
      </w:r>
      <w:r>
        <w:t>сло</w:t>
      </w:r>
      <w:r>
        <w:rPr>
          <w:spacing w:val="40"/>
        </w:rPr>
        <w:t xml:space="preserve"> </w:t>
      </w:r>
      <w:r>
        <w:t>имени</w:t>
      </w:r>
      <w:r>
        <w:rPr>
          <w:spacing w:val="40"/>
        </w:rPr>
        <w:t xml:space="preserve"> </w:t>
      </w:r>
      <w:r>
        <w:t>существительного.</w:t>
      </w:r>
      <w:r>
        <w:rPr>
          <w:spacing w:val="40"/>
        </w:rPr>
        <w:t xml:space="preserve"> </w:t>
      </w:r>
      <w:r>
        <w:t>Изменение</w:t>
      </w:r>
      <w:r>
        <w:rPr>
          <w:spacing w:val="40"/>
        </w:rPr>
        <w:t xml:space="preserve"> </w:t>
      </w:r>
      <w:r>
        <w:t>существительных</w:t>
      </w:r>
      <w:r>
        <w:rPr>
          <w:spacing w:val="40"/>
        </w:rPr>
        <w:t xml:space="preserve"> </w:t>
      </w:r>
      <w:r>
        <w:t>по</w:t>
      </w:r>
      <w:r>
        <w:rPr>
          <w:spacing w:val="80"/>
        </w:rPr>
        <w:t xml:space="preserve">  </w:t>
      </w:r>
      <w:r>
        <w:t>числам.</w:t>
      </w:r>
      <w:r>
        <w:rPr>
          <w:spacing w:val="80"/>
        </w:rPr>
        <w:t xml:space="preserve">  </w:t>
      </w:r>
      <w:r>
        <w:t>Существительные,</w:t>
      </w:r>
      <w:r>
        <w:rPr>
          <w:spacing w:val="80"/>
        </w:rPr>
        <w:t xml:space="preserve">  </w:t>
      </w:r>
      <w:r>
        <w:t>имеющие</w:t>
      </w:r>
      <w:r>
        <w:rPr>
          <w:spacing w:val="80"/>
        </w:rPr>
        <w:t xml:space="preserve">  </w:t>
      </w:r>
      <w:r>
        <w:t>форму</w:t>
      </w:r>
      <w:r>
        <w:rPr>
          <w:spacing w:val="80"/>
        </w:rPr>
        <w:t xml:space="preserve">  </w:t>
      </w:r>
      <w:r>
        <w:t>только</w:t>
      </w:r>
      <w:r>
        <w:rPr>
          <w:spacing w:val="80"/>
        </w:rPr>
        <w:t xml:space="preserve">  </w:t>
      </w:r>
      <w:r>
        <w:t>единственного или только множественного числа. Грамматический класс имени существительного. Показатели грамматического класса имён существительных. Падеж существительного. Определение падежа, в котором употреблено существительное. Изменение существительных</w:t>
      </w:r>
      <w:r>
        <w:t xml:space="preserve"> по падежам и числам.</w:t>
      </w:r>
    </w:p>
    <w:p w:rsidR="007A46EE" w:rsidRDefault="009E1D98">
      <w:pPr>
        <w:pStyle w:val="a3"/>
        <w:spacing w:line="360" w:lineRule="auto"/>
        <w:ind w:right="146" w:firstLine="710"/>
      </w:pPr>
      <w:r>
        <w:t>Имя прилагательное: общее значение, вопросы и употребление в речи. Связь прилагательных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существительным.</w:t>
      </w:r>
      <w:r>
        <w:rPr>
          <w:spacing w:val="80"/>
        </w:rPr>
        <w:t xml:space="preserve">  </w:t>
      </w:r>
      <w:r>
        <w:t>Имена</w:t>
      </w:r>
      <w:r>
        <w:rPr>
          <w:spacing w:val="80"/>
        </w:rPr>
        <w:t xml:space="preserve">  </w:t>
      </w:r>
      <w:r>
        <w:t>прилагательные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прямым или переносным значением. Употребление в речи прилагательных-антонимов. Изменение прилагате</w:t>
      </w:r>
      <w:r>
        <w:t>льных по классам, числам.</w:t>
      </w:r>
    </w:p>
    <w:p w:rsidR="007A46EE" w:rsidRDefault="009E1D98">
      <w:pPr>
        <w:pStyle w:val="a3"/>
        <w:spacing w:before="2" w:line="360" w:lineRule="auto"/>
        <w:ind w:right="146" w:firstLine="710"/>
      </w:pPr>
      <w:r>
        <w:t>Имя числительное: общее значение, вопросы и употребление в речи. Количественные и порядковые числительные и их правописание. Изменение порядковых числительных по классам.</w:t>
      </w:r>
    </w:p>
    <w:p w:rsidR="007A46EE" w:rsidRDefault="009E1D98">
      <w:pPr>
        <w:pStyle w:val="a3"/>
        <w:spacing w:before="1"/>
        <w:ind w:left="1136"/>
      </w:pPr>
      <w:r>
        <w:t>Глагол</w:t>
      </w:r>
      <w:r>
        <w:rPr>
          <w:spacing w:val="-16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часть</w:t>
      </w:r>
      <w:r>
        <w:rPr>
          <w:spacing w:val="-18"/>
        </w:rPr>
        <w:t xml:space="preserve"> </w:t>
      </w:r>
      <w:r>
        <w:t>речи,</w:t>
      </w:r>
      <w:r>
        <w:rPr>
          <w:spacing w:val="-9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t>значение,</w:t>
      </w:r>
      <w:r>
        <w:rPr>
          <w:spacing w:val="-8"/>
        </w:rPr>
        <w:t xml:space="preserve"> </w:t>
      </w:r>
      <w:r>
        <w:t>глагольные</w:t>
      </w:r>
      <w:r>
        <w:rPr>
          <w:spacing w:val="-10"/>
        </w:rPr>
        <w:t xml:space="preserve"> </w:t>
      </w:r>
      <w:r>
        <w:rPr>
          <w:spacing w:val="-2"/>
        </w:rPr>
        <w:t>вопросы.</w:t>
      </w:r>
    </w:p>
    <w:p w:rsidR="007A46EE" w:rsidRDefault="009E1D98">
      <w:pPr>
        <w:pStyle w:val="a3"/>
        <w:spacing w:before="158" w:line="362" w:lineRule="auto"/>
        <w:ind w:right="169" w:firstLine="710"/>
      </w:pPr>
      <w:r>
        <w:t>Из</w:t>
      </w:r>
      <w:r>
        <w:t>менение глаголов по временам: настоящее, общее, прошедшее и будущее время глаголов.</w:t>
      </w:r>
    </w:p>
    <w:p w:rsidR="007A46EE" w:rsidRDefault="009E1D98">
      <w:pPr>
        <w:pStyle w:val="a3"/>
        <w:spacing w:before="2" w:line="362" w:lineRule="auto"/>
        <w:ind w:left="1136" w:right="4613"/>
      </w:pPr>
      <w:r>
        <w:t>Изменение</w:t>
      </w:r>
      <w:r>
        <w:rPr>
          <w:spacing w:val="-6"/>
        </w:rPr>
        <w:t xml:space="preserve"> </w:t>
      </w:r>
      <w:r>
        <w:t>глаголов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классам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числам. Роль глаголов в предложении.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3"/>
        <w:ind w:left="1979" w:hanging="843"/>
        <w:jc w:val="both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речи.</w:t>
      </w:r>
    </w:p>
    <w:p w:rsidR="007A46EE" w:rsidRDefault="009E1D98">
      <w:pPr>
        <w:pStyle w:val="a3"/>
        <w:spacing w:before="143" w:line="360" w:lineRule="auto"/>
        <w:ind w:right="141" w:firstLine="710"/>
      </w:pPr>
      <w:r>
        <w:t>Нормы речевого этикета: устное и письменное приглашение, просьба, извинение,</w:t>
      </w:r>
      <w:r>
        <w:rPr>
          <w:spacing w:val="80"/>
        </w:rPr>
        <w:t xml:space="preserve"> </w:t>
      </w:r>
      <w:r>
        <w:t>благодарность,</w:t>
      </w:r>
      <w:r>
        <w:rPr>
          <w:spacing w:val="80"/>
        </w:rPr>
        <w:t xml:space="preserve"> </w:t>
      </w:r>
      <w:r>
        <w:t>отказ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другие.</w:t>
      </w:r>
      <w:r>
        <w:rPr>
          <w:spacing w:val="80"/>
        </w:rPr>
        <w:t xml:space="preserve"> </w:t>
      </w:r>
      <w:r>
        <w:t>Соблюдение</w:t>
      </w:r>
      <w:r>
        <w:rPr>
          <w:spacing w:val="80"/>
        </w:rPr>
        <w:t xml:space="preserve"> </w:t>
      </w:r>
      <w:r>
        <w:t>норм</w:t>
      </w:r>
      <w:r>
        <w:rPr>
          <w:spacing w:val="80"/>
        </w:rPr>
        <w:t xml:space="preserve"> </w:t>
      </w:r>
      <w:r>
        <w:t>речевого</w:t>
      </w:r>
      <w:r>
        <w:rPr>
          <w:spacing w:val="80"/>
        </w:rPr>
        <w:t xml:space="preserve"> </w:t>
      </w:r>
      <w:r>
        <w:t>этикета и орфоэпических норм в ситуациях учебного и бытового общения.</w:t>
      </w:r>
    </w:p>
    <w:p w:rsidR="007A46EE" w:rsidRDefault="009E1D98">
      <w:pPr>
        <w:pStyle w:val="a3"/>
        <w:spacing w:before="2" w:line="360" w:lineRule="auto"/>
        <w:ind w:right="144" w:firstLine="710"/>
      </w:pPr>
      <w:r>
        <w:t>Текст. Составление плана текста, написание текста по заданному плану. Связь предложений в тексте с помощью личных местоимений, синонимов, союзов. Ключевые слова в тексте. Определение типов текстов (повествование, описание, рассуждение)</w:t>
      </w:r>
      <w:r>
        <w:rPr>
          <w:spacing w:val="78"/>
          <w:w w:val="150"/>
        </w:rPr>
        <w:t xml:space="preserve"> </w:t>
      </w:r>
      <w:r>
        <w:t>и</w:t>
      </w:r>
      <w:r>
        <w:rPr>
          <w:spacing w:val="77"/>
          <w:w w:val="150"/>
        </w:rPr>
        <w:t xml:space="preserve"> </w:t>
      </w:r>
      <w:r>
        <w:t>создание</w:t>
      </w:r>
      <w:r>
        <w:rPr>
          <w:spacing w:val="79"/>
          <w:w w:val="150"/>
        </w:rPr>
        <w:t xml:space="preserve"> </w:t>
      </w:r>
      <w:r>
        <w:t>собственн</w:t>
      </w:r>
      <w:r>
        <w:t>ых</w:t>
      </w:r>
      <w:r>
        <w:rPr>
          <w:spacing w:val="80"/>
        </w:rPr>
        <w:t xml:space="preserve"> </w:t>
      </w:r>
      <w:r>
        <w:t>текстов</w:t>
      </w:r>
      <w:r>
        <w:rPr>
          <w:spacing w:val="76"/>
          <w:w w:val="150"/>
        </w:rPr>
        <w:t xml:space="preserve"> </w:t>
      </w:r>
      <w:r>
        <w:t>заданного</w:t>
      </w:r>
      <w:r>
        <w:rPr>
          <w:spacing w:val="80"/>
          <w:w w:val="150"/>
        </w:rPr>
        <w:t xml:space="preserve"> </w:t>
      </w:r>
      <w:r>
        <w:t>типа.</w:t>
      </w:r>
      <w:r>
        <w:rPr>
          <w:spacing w:val="80"/>
          <w:w w:val="150"/>
        </w:rPr>
        <w:t xml:space="preserve"> </w:t>
      </w:r>
      <w:r>
        <w:t>Жанр</w:t>
      </w:r>
      <w:r>
        <w:rPr>
          <w:spacing w:val="80"/>
          <w:w w:val="150"/>
        </w:rPr>
        <w:t xml:space="preserve"> </w:t>
      </w:r>
      <w:r>
        <w:t>письма,</w:t>
      </w:r>
    </w:p>
    <w:p w:rsidR="007A46EE" w:rsidRDefault="007A46EE">
      <w:pPr>
        <w:pStyle w:val="a3"/>
        <w:spacing w:line="360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6"/>
      </w:pPr>
      <w:r>
        <w:t xml:space="preserve">объявления. Изложение текста по коллективно или самостоятельно составленному </w:t>
      </w:r>
      <w:r>
        <w:rPr>
          <w:spacing w:val="-2"/>
        </w:rPr>
        <w:t>плану.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6"/>
        </w:tabs>
        <w:spacing w:before="8"/>
        <w:ind w:left="1906" w:hanging="77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4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7"/>
        </w:tabs>
        <w:spacing w:before="162"/>
        <w:ind w:left="2117" w:hanging="981"/>
        <w:jc w:val="both"/>
        <w:rPr>
          <w:sz w:val="28"/>
        </w:rPr>
      </w:pPr>
      <w:r>
        <w:rPr>
          <w:spacing w:val="-2"/>
          <w:sz w:val="28"/>
        </w:rPr>
        <w:t>Повторение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ранее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изученного.</w:t>
      </w:r>
    </w:p>
    <w:p w:rsidR="007A46EE" w:rsidRDefault="009E1D98">
      <w:pPr>
        <w:pStyle w:val="a3"/>
        <w:spacing w:before="163" w:line="360" w:lineRule="auto"/>
        <w:ind w:right="144" w:firstLine="710"/>
      </w:pPr>
      <w:r>
        <w:t>Предложение как единица речи. Виды предложений по це</w:t>
      </w:r>
      <w:r>
        <w:t>ли высказывания. Знаки препинания в конце предложения. Главные и второстепенные члены предложения. Связь слов в предложении. Словосочетание.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7"/>
        </w:tabs>
        <w:spacing w:line="318" w:lineRule="exact"/>
        <w:ind w:left="2117" w:hanging="981"/>
        <w:jc w:val="both"/>
        <w:rPr>
          <w:sz w:val="28"/>
        </w:rPr>
      </w:pPr>
      <w:r>
        <w:rPr>
          <w:spacing w:val="-2"/>
          <w:sz w:val="28"/>
        </w:rPr>
        <w:t>Предложение.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Словосочетание.</w:t>
      </w:r>
    </w:p>
    <w:p w:rsidR="007A46EE" w:rsidRDefault="009E1D98">
      <w:pPr>
        <w:pStyle w:val="a3"/>
        <w:spacing w:before="168"/>
        <w:ind w:left="1136"/>
      </w:pPr>
      <w:r>
        <w:t>Предложение.</w:t>
      </w:r>
      <w:r>
        <w:rPr>
          <w:spacing w:val="-11"/>
        </w:rPr>
        <w:t xml:space="preserve"> </w:t>
      </w:r>
      <w:r>
        <w:t>Главные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второстепенные</w:t>
      </w:r>
      <w:r>
        <w:rPr>
          <w:spacing w:val="-16"/>
        </w:rPr>
        <w:t xml:space="preserve"> </w:t>
      </w:r>
      <w:r>
        <w:t>члены</w:t>
      </w:r>
      <w:r>
        <w:rPr>
          <w:spacing w:val="-18"/>
        </w:rPr>
        <w:t xml:space="preserve"> </w:t>
      </w:r>
      <w:r>
        <w:rPr>
          <w:spacing w:val="-2"/>
        </w:rPr>
        <w:t>предложения.</w:t>
      </w:r>
    </w:p>
    <w:p w:rsidR="007A46EE" w:rsidRDefault="009E1D98">
      <w:pPr>
        <w:pStyle w:val="a3"/>
        <w:spacing w:before="158" w:line="362" w:lineRule="auto"/>
        <w:ind w:right="147" w:firstLine="710"/>
      </w:pPr>
      <w:r>
        <w:t>Предложения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однородными</w:t>
      </w:r>
      <w:r>
        <w:rPr>
          <w:spacing w:val="80"/>
          <w:w w:val="150"/>
        </w:rPr>
        <w:t xml:space="preserve"> </w:t>
      </w:r>
      <w:r>
        <w:t>членами</w:t>
      </w:r>
      <w:r>
        <w:rPr>
          <w:spacing w:val="80"/>
          <w:w w:val="150"/>
        </w:rPr>
        <w:t xml:space="preserve"> </w:t>
      </w:r>
      <w:r>
        <w:t>предложения.</w:t>
      </w:r>
      <w:r>
        <w:rPr>
          <w:spacing w:val="80"/>
          <w:w w:val="150"/>
        </w:rPr>
        <w:t xml:space="preserve"> </w:t>
      </w:r>
      <w:r>
        <w:t>Знаки</w:t>
      </w:r>
      <w:r>
        <w:rPr>
          <w:spacing w:val="80"/>
          <w:w w:val="150"/>
        </w:rPr>
        <w:t xml:space="preserve"> </w:t>
      </w:r>
      <w:r>
        <w:t>препинания</w:t>
      </w:r>
      <w:r>
        <w:rPr>
          <w:spacing w:val="40"/>
        </w:rPr>
        <w:t xml:space="preserve"> </w:t>
      </w:r>
      <w:r>
        <w:t>в предложениях с однородными членами предложения.</w:t>
      </w:r>
    </w:p>
    <w:p w:rsidR="007A46EE" w:rsidRDefault="009E1D98">
      <w:pPr>
        <w:pStyle w:val="a3"/>
        <w:spacing w:line="362" w:lineRule="auto"/>
        <w:ind w:left="1136" w:right="1410"/>
      </w:pPr>
      <w:r>
        <w:t>Предложения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обращением.</w:t>
      </w:r>
      <w:r>
        <w:rPr>
          <w:spacing w:val="-8"/>
        </w:rPr>
        <w:t xml:space="preserve"> </w:t>
      </w:r>
      <w:r>
        <w:t>Сложное</w:t>
      </w:r>
      <w:r>
        <w:rPr>
          <w:spacing w:val="-15"/>
        </w:rPr>
        <w:t xml:space="preserve"> </w:t>
      </w:r>
      <w:r>
        <w:t>предложение</w:t>
      </w:r>
      <w:r>
        <w:rPr>
          <w:spacing w:val="-10"/>
        </w:rPr>
        <w:t xml:space="preserve"> </w:t>
      </w:r>
      <w:r>
        <w:t xml:space="preserve">(ознакомление). </w:t>
      </w:r>
      <w:r>
        <w:rPr>
          <w:spacing w:val="-2"/>
        </w:rPr>
        <w:t>Словосочетание.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7"/>
        </w:tabs>
        <w:ind w:left="2117" w:hanging="981"/>
        <w:jc w:val="both"/>
        <w:rPr>
          <w:sz w:val="28"/>
        </w:rPr>
      </w:pPr>
      <w:r>
        <w:rPr>
          <w:sz w:val="28"/>
        </w:rPr>
        <w:t>Части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речи.</w:t>
      </w:r>
    </w:p>
    <w:p w:rsidR="007A46EE" w:rsidRDefault="009E1D98">
      <w:pPr>
        <w:pStyle w:val="a3"/>
        <w:spacing w:before="144" w:line="362" w:lineRule="auto"/>
        <w:ind w:right="142" w:firstLine="710"/>
      </w:pPr>
      <w:r>
        <w:t>Имя</w:t>
      </w:r>
      <w:r>
        <w:rPr>
          <w:spacing w:val="40"/>
        </w:rPr>
        <w:t xml:space="preserve">  </w:t>
      </w:r>
      <w:r>
        <w:t>существительное.</w:t>
      </w:r>
      <w:r>
        <w:rPr>
          <w:spacing w:val="40"/>
        </w:rPr>
        <w:t xml:space="preserve">  </w:t>
      </w:r>
      <w:r>
        <w:t>Категория</w:t>
      </w:r>
      <w:r>
        <w:rPr>
          <w:spacing w:val="40"/>
        </w:rPr>
        <w:t xml:space="preserve">  </w:t>
      </w:r>
      <w:r>
        <w:t>грамматического</w:t>
      </w:r>
      <w:r>
        <w:rPr>
          <w:spacing w:val="40"/>
        </w:rPr>
        <w:t xml:space="preserve">  </w:t>
      </w:r>
      <w:r>
        <w:t>класса.</w:t>
      </w:r>
      <w:r>
        <w:rPr>
          <w:spacing w:val="40"/>
        </w:rPr>
        <w:t xml:space="preserve">  </w:t>
      </w:r>
      <w:r>
        <w:t>Падежи</w:t>
      </w:r>
      <w:r>
        <w:rPr>
          <w:spacing w:val="80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сущест</w:t>
      </w:r>
      <w:r>
        <w:t>вительных.</w:t>
      </w:r>
      <w:r>
        <w:rPr>
          <w:spacing w:val="-2"/>
        </w:rPr>
        <w:t xml:space="preserve"> </w:t>
      </w:r>
      <w:r>
        <w:t>Склонение</w:t>
      </w:r>
      <w:r>
        <w:rPr>
          <w:spacing w:val="-3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существительных. Местные падежи</w:t>
      </w:r>
      <w:r>
        <w:rPr>
          <w:spacing w:val="-9"/>
        </w:rPr>
        <w:t xml:space="preserve"> </w:t>
      </w:r>
      <w:r>
        <w:t xml:space="preserve">(общее </w:t>
      </w:r>
      <w:r>
        <w:rPr>
          <w:spacing w:val="-2"/>
        </w:rPr>
        <w:t>знакомство).</w:t>
      </w:r>
    </w:p>
    <w:p w:rsidR="007A46EE" w:rsidRDefault="009E1D98">
      <w:pPr>
        <w:pStyle w:val="a3"/>
        <w:spacing w:line="364" w:lineRule="auto"/>
        <w:ind w:left="1136"/>
        <w:jc w:val="left"/>
      </w:pPr>
      <w:r>
        <w:t>Имя</w:t>
      </w:r>
      <w:r>
        <w:rPr>
          <w:spacing w:val="-5"/>
        </w:rPr>
        <w:t xml:space="preserve"> </w:t>
      </w:r>
      <w:r>
        <w:t>прилагательное:</w:t>
      </w:r>
      <w:r>
        <w:rPr>
          <w:spacing w:val="-13"/>
        </w:rPr>
        <w:t xml:space="preserve"> </w:t>
      </w:r>
      <w:r>
        <w:t>лексическое</w:t>
      </w:r>
      <w:r>
        <w:rPr>
          <w:spacing w:val="-3"/>
        </w:rPr>
        <w:t xml:space="preserve"> </w:t>
      </w:r>
      <w:r>
        <w:t>значение,</w:t>
      </w:r>
      <w:r>
        <w:rPr>
          <w:spacing w:val="-3"/>
        </w:rPr>
        <w:t xml:space="preserve"> </w:t>
      </w:r>
      <w:r>
        <w:t>вопросы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употребление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речи. Изменение прилагательных по классам, числам.</w:t>
      </w:r>
    </w:p>
    <w:p w:rsidR="007A46EE" w:rsidRDefault="009E1D98">
      <w:pPr>
        <w:pStyle w:val="a3"/>
        <w:spacing w:line="313" w:lineRule="exact"/>
        <w:ind w:left="1136"/>
        <w:jc w:val="left"/>
      </w:pPr>
      <w:r>
        <w:rPr>
          <w:spacing w:val="-2"/>
        </w:rPr>
        <w:t>Склонение</w:t>
      </w:r>
      <w:r>
        <w:rPr>
          <w:spacing w:val="2"/>
        </w:rPr>
        <w:t xml:space="preserve"> </w:t>
      </w:r>
      <w:r>
        <w:rPr>
          <w:spacing w:val="-2"/>
        </w:rPr>
        <w:t>субстантивированных</w:t>
      </w:r>
      <w:r>
        <w:rPr>
          <w:spacing w:val="-6"/>
        </w:rPr>
        <w:t xml:space="preserve"> </w:t>
      </w:r>
      <w:r>
        <w:rPr>
          <w:spacing w:val="-2"/>
        </w:rPr>
        <w:t>имён</w:t>
      </w:r>
      <w:r>
        <w:rPr>
          <w:spacing w:val="2"/>
        </w:rPr>
        <w:t xml:space="preserve"> </w:t>
      </w:r>
      <w:r>
        <w:rPr>
          <w:spacing w:val="-2"/>
        </w:rPr>
        <w:t>прилагательных.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7"/>
        </w:tabs>
        <w:spacing w:before="150"/>
        <w:ind w:left="2117" w:hanging="981"/>
        <w:rPr>
          <w:sz w:val="28"/>
        </w:rPr>
      </w:pPr>
      <w:r>
        <w:rPr>
          <w:spacing w:val="-2"/>
          <w:sz w:val="28"/>
        </w:rPr>
        <w:t>Местоимения</w:t>
      </w:r>
    </w:p>
    <w:p w:rsidR="007A46EE" w:rsidRDefault="009E1D98">
      <w:pPr>
        <w:pStyle w:val="a3"/>
        <w:spacing w:before="163"/>
        <w:ind w:left="1136"/>
      </w:pPr>
      <w:r>
        <w:t>Местоимение</w:t>
      </w:r>
      <w:r>
        <w:rPr>
          <w:spacing w:val="3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часть</w:t>
      </w:r>
      <w:r>
        <w:rPr>
          <w:spacing w:val="5"/>
        </w:rPr>
        <w:t xml:space="preserve"> </w:t>
      </w:r>
      <w:r>
        <w:t>речи.</w:t>
      </w:r>
      <w:r>
        <w:rPr>
          <w:spacing w:val="8"/>
        </w:rPr>
        <w:t xml:space="preserve"> </w:t>
      </w:r>
      <w:r>
        <w:t>Местоимения</w:t>
      </w:r>
      <w:r>
        <w:rPr>
          <w:spacing w:val="4"/>
        </w:rPr>
        <w:t xml:space="preserve"> </w:t>
      </w:r>
      <w:r>
        <w:t>первого,</w:t>
      </w:r>
      <w:r>
        <w:rPr>
          <w:spacing w:val="9"/>
        </w:rPr>
        <w:t xml:space="preserve"> </w:t>
      </w:r>
      <w:r>
        <w:t>второго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третьего</w:t>
      </w:r>
      <w:r>
        <w:rPr>
          <w:spacing w:val="2"/>
        </w:rPr>
        <w:t xml:space="preserve"> </w:t>
      </w:r>
      <w:r>
        <w:rPr>
          <w:spacing w:val="-2"/>
        </w:rPr>
        <w:t>лица.</w:t>
      </w:r>
    </w:p>
    <w:p w:rsidR="007A46EE" w:rsidRDefault="009E1D98">
      <w:pPr>
        <w:pStyle w:val="a3"/>
        <w:spacing w:before="158"/>
      </w:pPr>
      <w:r>
        <w:t>Употребление</w:t>
      </w:r>
      <w:r>
        <w:rPr>
          <w:spacing w:val="-18"/>
        </w:rPr>
        <w:t xml:space="preserve"> </w:t>
      </w:r>
      <w:r>
        <w:t>местоимений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речи.</w:t>
      </w:r>
      <w:r>
        <w:rPr>
          <w:spacing w:val="-17"/>
        </w:rPr>
        <w:t xml:space="preserve"> </w:t>
      </w:r>
      <w:r>
        <w:t>Изменение</w:t>
      </w:r>
      <w:r>
        <w:rPr>
          <w:spacing w:val="-14"/>
        </w:rPr>
        <w:t xml:space="preserve"> </w:t>
      </w:r>
      <w:r>
        <w:t>личных</w:t>
      </w:r>
      <w:r>
        <w:rPr>
          <w:spacing w:val="-17"/>
        </w:rPr>
        <w:t xml:space="preserve"> </w:t>
      </w:r>
      <w:r>
        <w:t>местоимений</w:t>
      </w:r>
      <w:r>
        <w:rPr>
          <w:spacing w:val="-16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rPr>
          <w:spacing w:val="-2"/>
        </w:rPr>
        <w:t>падежам.</w:t>
      </w:r>
    </w:p>
    <w:p w:rsidR="007A46EE" w:rsidRDefault="009E1D98">
      <w:pPr>
        <w:pStyle w:val="a3"/>
        <w:spacing w:before="168" w:line="360" w:lineRule="auto"/>
        <w:ind w:right="148" w:firstLine="710"/>
      </w:pPr>
      <w:r>
        <w:t>Глагол как часть речи: лексическое значение глагола, глагольные вопросы. Глагольное имя (масдар). Целевая форма глагола. Глаголы с классными показателями. Изменение глаголов по классам.</w:t>
      </w:r>
    </w:p>
    <w:p w:rsidR="007A46EE" w:rsidRDefault="009E1D98">
      <w:pPr>
        <w:pStyle w:val="a3"/>
        <w:spacing w:line="362" w:lineRule="auto"/>
        <w:ind w:right="136" w:firstLine="710"/>
      </w:pPr>
      <w:r>
        <w:t>Изменение</w:t>
      </w:r>
      <w:r>
        <w:rPr>
          <w:spacing w:val="40"/>
        </w:rPr>
        <w:t xml:space="preserve"> </w:t>
      </w:r>
      <w:r>
        <w:t>глаголов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временам:</w:t>
      </w:r>
      <w:r>
        <w:rPr>
          <w:spacing w:val="40"/>
        </w:rPr>
        <w:t xml:space="preserve"> </w:t>
      </w:r>
      <w:r>
        <w:t>простые</w:t>
      </w:r>
      <w:r>
        <w:rPr>
          <w:spacing w:val="40"/>
        </w:rPr>
        <w:t xml:space="preserve"> </w:t>
      </w:r>
      <w:r>
        <w:t>глаголы</w:t>
      </w:r>
      <w:r>
        <w:rPr>
          <w:spacing w:val="40"/>
        </w:rPr>
        <w:t xml:space="preserve"> </w:t>
      </w:r>
      <w:r>
        <w:t>прошедшего,</w:t>
      </w:r>
      <w:r>
        <w:rPr>
          <w:spacing w:val="40"/>
        </w:rPr>
        <w:t xml:space="preserve"> </w:t>
      </w:r>
      <w:r>
        <w:t>будущего и</w:t>
      </w:r>
      <w:r>
        <w:t xml:space="preserve"> общего времени; составные глаголы прошедшего, будущего и настоящего</w:t>
      </w:r>
      <w:r>
        <w:rPr>
          <w:spacing w:val="40"/>
        </w:rPr>
        <w:t xml:space="preserve"> </w:t>
      </w:r>
      <w:r>
        <w:rPr>
          <w:spacing w:val="-2"/>
        </w:rPr>
        <w:t>времени.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ind w:left="1136"/>
      </w:pPr>
      <w:r>
        <w:t>Наречие</w:t>
      </w:r>
      <w:r>
        <w:rPr>
          <w:spacing w:val="43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речи:</w:t>
      </w:r>
      <w:r>
        <w:rPr>
          <w:spacing w:val="40"/>
        </w:rPr>
        <w:t xml:space="preserve"> </w:t>
      </w:r>
      <w:r>
        <w:t>лексическое</w:t>
      </w:r>
      <w:r>
        <w:rPr>
          <w:spacing w:val="44"/>
        </w:rPr>
        <w:t xml:space="preserve"> </w:t>
      </w:r>
      <w:r>
        <w:t>значение</w:t>
      </w:r>
      <w:r>
        <w:rPr>
          <w:spacing w:val="47"/>
        </w:rPr>
        <w:t xml:space="preserve"> </w:t>
      </w:r>
      <w:r>
        <w:t>наречия,</w:t>
      </w:r>
      <w:r>
        <w:rPr>
          <w:spacing w:val="48"/>
        </w:rPr>
        <w:t xml:space="preserve"> </w:t>
      </w:r>
      <w:r>
        <w:t>наречные</w:t>
      </w:r>
      <w:r>
        <w:rPr>
          <w:spacing w:val="52"/>
        </w:rPr>
        <w:t xml:space="preserve"> </w:t>
      </w:r>
      <w:r>
        <w:rPr>
          <w:spacing w:val="-2"/>
        </w:rPr>
        <w:t>вопросы.</w:t>
      </w:r>
    </w:p>
    <w:p w:rsidR="007A46EE" w:rsidRDefault="009E1D98">
      <w:pPr>
        <w:pStyle w:val="a3"/>
        <w:spacing w:before="158"/>
        <w:jc w:val="left"/>
      </w:pPr>
      <w:r>
        <w:t>Употребление</w:t>
      </w:r>
      <w:r>
        <w:rPr>
          <w:spacing w:val="-15"/>
        </w:rPr>
        <w:t xml:space="preserve"> </w:t>
      </w:r>
      <w:r>
        <w:t>наречия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rPr>
          <w:spacing w:val="-4"/>
        </w:rPr>
        <w:t>речи.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7"/>
        </w:tabs>
        <w:spacing w:before="163"/>
        <w:ind w:left="2117" w:hanging="981"/>
        <w:jc w:val="both"/>
        <w:rPr>
          <w:sz w:val="28"/>
        </w:rPr>
      </w:pPr>
      <w:r>
        <w:rPr>
          <w:spacing w:val="-2"/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речи.</w:t>
      </w:r>
    </w:p>
    <w:p w:rsidR="007A46EE" w:rsidRDefault="009E1D98">
      <w:pPr>
        <w:pStyle w:val="a3"/>
        <w:spacing w:before="158" w:line="360" w:lineRule="auto"/>
        <w:ind w:right="135" w:firstLine="710"/>
      </w:pPr>
      <w:r>
        <w:t>Ситуации устного и письменного общения (письмо, поздравительная открытка,</w:t>
      </w:r>
      <w:r>
        <w:rPr>
          <w:spacing w:val="80"/>
        </w:rPr>
        <w:t xml:space="preserve"> </w:t>
      </w:r>
      <w:r>
        <w:t>объявление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другие),</w:t>
      </w:r>
      <w:r>
        <w:rPr>
          <w:spacing w:val="80"/>
        </w:rPr>
        <w:t xml:space="preserve"> </w:t>
      </w:r>
      <w:r>
        <w:t>диалог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монолог,</w:t>
      </w:r>
      <w:r>
        <w:rPr>
          <w:spacing w:val="80"/>
        </w:rPr>
        <w:t xml:space="preserve"> </w:t>
      </w:r>
      <w:r>
        <w:t>отражение</w:t>
      </w:r>
      <w:r>
        <w:rPr>
          <w:spacing w:val="80"/>
        </w:rPr>
        <w:t xml:space="preserve"> </w:t>
      </w:r>
      <w:r>
        <w:t>темы</w:t>
      </w:r>
      <w:r>
        <w:rPr>
          <w:spacing w:val="80"/>
        </w:rPr>
        <w:t xml:space="preserve"> </w:t>
      </w:r>
      <w:r>
        <w:t>текста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 </w:t>
      </w:r>
      <w:r>
        <w:t>основной</w:t>
      </w:r>
      <w:r>
        <w:rPr>
          <w:spacing w:val="80"/>
        </w:rPr>
        <w:t xml:space="preserve">  </w:t>
      </w:r>
      <w:r>
        <w:t>мысли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заголовке.</w:t>
      </w:r>
      <w:r>
        <w:rPr>
          <w:spacing w:val="80"/>
        </w:rPr>
        <w:t xml:space="preserve">  </w:t>
      </w:r>
      <w:r>
        <w:t>Корректирование</w:t>
      </w:r>
      <w:r>
        <w:rPr>
          <w:spacing w:val="80"/>
        </w:rPr>
        <w:t xml:space="preserve">  </w:t>
      </w:r>
      <w:r>
        <w:t>текстов</w:t>
      </w:r>
      <w:r>
        <w:rPr>
          <w:spacing w:val="80"/>
        </w:rPr>
        <w:t xml:space="preserve">  </w:t>
      </w:r>
      <w:r>
        <w:t>(заданных</w:t>
      </w:r>
      <w:r>
        <w:rPr>
          <w:spacing w:val="40"/>
        </w:rPr>
        <w:t xml:space="preserve"> </w:t>
      </w:r>
      <w:r>
        <w:t>и собственных) с учётом точности, правильности,</w:t>
      </w:r>
      <w:r>
        <w:t xml:space="preserve"> богатства и выразительности письменной речи.</w:t>
      </w:r>
    </w:p>
    <w:p w:rsidR="007A46EE" w:rsidRDefault="009E1D98">
      <w:pPr>
        <w:pStyle w:val="a3"/>
        <w:spacing w:before="5" w:line="357" w:lineRule="auto"/>
        <w:ind w:right="154" w:firstLine="710"/>
      </w:pPr>
      <w:r>
        <w:t>Изложение (подробный устный и письменный пересказ текста, выборочный устный пересказ текста).</w:t>
      </w:r>
    </w:p>
    <w:p w:rsidR="007A46EE" w:rsidRDefault="009E1D98">
      <w:pPr>
        <w:pStyle w:val="a3"/>
        <w:spacing w:before="6"/>
        <w:ind w:left="1136"/>
      </w:pPr>
      <w:r>
        <w:t>Сочинение</w:t>
      </w:r>
      <w:r>
        <w:rPr>
          <w:spacing w:val="-17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вид</w:t>
      </w:r>
      <w:r>
        <w:rPr>
          <w:spacing w:val="-13"/>
        </w:rPr>
        <w:t xml:space="preserve"> </w:t>
      </w:r>
      <w:r>
        <w:t>письменной</w:t>
      </w:r>
      <w:r>
        <w:rPr>
          <w:spacing w:val="-17"/>
        </w:rPr>
        <w:t xml:space="preserve"> </w:t>
      </w:r>
      <w:r>
        <w:rPr>
          <w:spacing w:val="-2"/>
        </w:rPr>
        <w:t>работы.</w:t>
      </w:r>
    </w:p>
    <w:p w:rsidR="007A46EE" w:rsidRDefault="009E1D98">
      <w:pPr>
        <w:pStyle w:val="a3"/>
        <w:spacing w:before="158" w:line="362" w:lineRule="auto"/>
        <w:ind w:right="140" w:firstLine="710"/>
      </w:pPr>
      <w:r>
        <w:t>Поиск</w:t>
      </w:r>
      <w:r>
        <w:rPr>
          <w:spacing w:val="-6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заданной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тексте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явном</w:t>
      </w:r>
      <w:r>
        <w:rPr>
          <w:spacing w:val="-4"/>
        </w:rPr>
        <w:t xml:space="preserve"> </w:t>
      </w:r>
      <w:r>
        <w:t>виде.</w:t>
      </w:r>
      <w:r>
        <w:rPr>
          <w:spacing w:val="-2"/>
        </w:rPr>
        <w:t xml:space="preserve"> </w:t>
      </w:r>
      <w:r>
        <w:t>Формулирование</w:t>
      </w:r>
      <w:r>
        <w:rPr>
          <w:spacing w:val="-3"/>
        </w:rPr>
        <w:t xml:space="preserve"> </w:t>
      </w:r>
      <w:r>
        <w:t>простых выводов</w:t>
      </w:r>
      <w:r>
        <w:rPr>
          <w:spacing w:val="69"/>
        </w:rPr>
        <w:t xml:space="preserve">  </w:t>
      </w:r>
      <w:r>
        <w:t>на</w:t>
      </w:r>
      <w:r>
        <w:rPr>
          <w:spacing w:val="72"/>
        </w:rPr>
        <w:t xml:space="preserve">  </w:t>
      </w:r>
      <w:r>
        <w:t>основе</w:t>
      </w:r>
      <w:r>
        <w:rPr>
          <w:spacing w:val="72"/>
        </w:rPr>
        <w:t xml:space="preserve">  </w:t>
      </w:r>
      <w:r>
        <w:t>информации,</w:t>
      </w:r>
      <w:r>
        <w:rPr>
          <w:spacing w:val="68"/>
        </w:rPr>
        <w:t xml:space="preserve">  </w:t>
      </w:r>
      <w:r>
        <w:t>содержащейся</w:t>
      </w:r>
      <w:r>
        <w:rPr>
          <w:spacing w:val="74"/>
        </w:rPr>
        <w:t xml:space="preserve">  </w:t>
      </w:r>
      <w:r>
        <w:t>в</w:t>
      </w:r>
      <w:r>
        <w:rPr>
          <w:spacing w:val="68"/>
        </w:rPr>
        <w:t xml:space="preserve">  </w:t>
      </w:r>
      <w:r>
        <w:t>тексте.</w:t>
      </w:r>
      <w:r>
        <w:rPr>
          <w:spacing w:val="73"/>
        </w:rPr>
        <w:t xml:space="preserve">  </w:t>
      </w:r>
      <w:r>
        <w:t>Интерпретация и обобщение содержащейся в тексте информации.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5"/>
        </w:tabs>
        <w:spacing w:line="364" w:lineRule="auto"/>
        <w:ind w:right="154" w:firstLine="710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родному (аварскому) языку на уровне начального общего образования.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line="362" w:lineRule="auto"/>
        <w:ind w:right="160" w:firstLine="710"/>
        <w:jc w:val="both"/>
        <w:rPr>
          <w:sz w:val="28"/>
        </w:rPr>
      </w:pPr>
      <w:r>
        <w:rPr>
          <w:sz w:val="28"/>
        </w:rPr>
        <w:t>В результате изучения родного (аварского) языка на уровне начального общего образования у обучающегося будут сформированы следующие личностные результаты:</w:t>
      </w:r>
    </w:p>
    <w:p w:rsidR="007A46EE" w:rsidRDefault="009E1D98">
      <w:pPr>
        <w:pStyle w:val="a5"/>
        <w:numPr>
          <w:ilvl w:val="0"/>
          <w:numId w:val="73"/>
        </w:numPr>
        <w:tabs>
          <w:tab w:val="left" w:pos="1437"/>
        </w:tabs>
        <w:spacing w:line="313" w:lineRule="exact"/>
        <w:ind w:left="1437" w:hanging="301"/>
        <w:jc w:val="both"/>
        <w:rPr>
          <w:sz w:val="28"/>
        </w:rPr>
      </w:pPr>
      <w:r>
        <w:rPr>
          <w:spacing w:val="-2"/>
          <w:sz w:val="28"/>
        </w:rPr>
        <w:t>гражданско-патриотического</w:t>
      </w:r>
      <w:r>
        <w:rPr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7A46EE" w:rsidRDefault="009E1D98">
      <w:pPr>
        <w:pStyle w:val="a3"/>
        <w:spacing w:before="132" w:line="362" w:lineRule="auto"/>
        <w:ind w:right="141" w:firstLine="710"/>
      </w:pPr>
      <w:r>
        <w:t>становление</w:t>
      </w:r>
      <w:r>
        <w:rPr>
          <w:spacing w:val="80"/>
          <w:w w:val="150"/>
        </w:rPr>
        <w:t xml:space="preserve"> </w:t>
      </w:r>
      <w:r>
        <w:t>ценностного</w:t>
      </w:r>
      <w:r>
        <w:rPr>
          <w:spacing w:val="80"/>
          <w:w w:val="150"/>
        </w:rPr>
        <w:t xml:space="preserve"> </w:t>
      </w:r>
      <w:r>
        <w:t>отношения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своей</w:t>
      </w:r>
      <w:r>
        <w:rPr>
          <w:spacing w:val="80"/>
          <w:w w:val="150"/>
        </w:rPr>
        <w:t xml:space="preserve"> </w:t>
      </w:r>
      <w:r>
        <w:t>Родине,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том</w:t>
      </w:r>
      <w:r>
        <w:rPr>
          <w:spacing w:val="80"/>
          <w:w w:val="15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 xml:space="preserve">через изучение родного (аварского) языка, являющегося частью истории и культуры </w:t>
      </w:r>
      <w:r>
        <w:rPr>
          <w:spacing w:val="-2"/>
        </w:rPr>
        <w:t>страны;</w:t>
      </w:r>
    </w:p>
    <w:p w:rsidR="007A46EE" w:rsidRDefault="009E1D98">
      <w:pPr>
        <w:pStyle w:val="a3"/>
        <w:tabs>
          <w:tab w:val="left" w:pos="2619"/>
          <w:tab w:val="left" w:pos="3008"/>
          <w:tab w:val="left" w:pos="4573"/>
          <w:tab w:val="left" w:pos="6273"/>
          <w:tab w:val="left" w:pos="6682"/>
          <w:tab w:val="left" w:pos="8151"/>
          <w:tab w:val="left" w:pos="9375"/>
        </w:tabs>
        <w:spacing w:line="360" w:lineRule="auto"/>
        <w:ind w:left="482" w:right="137" w:firstLine="888"/>
        <w:jc w:val="right"/>
      </w:pPr>
      <w:r>
        <w:t>осознание</w:t>
      </w:r>
      <w:r>
        <w:rPr>
          <w:spacing w:val="34"/>
        </w:rPr>
        <w:t xml:space="preserve"> </w:t>
      </w:r>
      <w:r>
        <w:t>своей</w:t>
      </w:r>
      <w:r>
        <w:rPr>
          <w:spacing w:val="33"/>
        </w:rPr>
        <w:t xml:space="preserve"> </w:t>
      </w:r>
      <w:r>
        <w:t>этнокультурной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t>гражданской</w:t>
      </w:r>
      <w:r>
        <w:rPr>
          <w:spacing w:val="38"/>
        </w:rPr>
        <w:t xml:space="preserve"> </w:t>
      </w:r>
      <w:r>
        <w:t>идентичности, понимание</w:t>
      </w:r>
      <w:r>
        <w:rPr>
          <w:spacing w:val="-4"/>
        </w:rPr>
        <w:t xml:space="preserve"> </w:t>
      </w:r>
      <w:r>
        <w:t>статуса</w:t>
      </w:r>
      <w:r>
        <w:rPr>
          <w:spacing w:val="-2"/>
        </w:rPr>
        <w:t xml:space="preserve"> </w:t>
      </w:r>
      <w:r>
        <w:t>родного</w:t>
      </w:r>
      <w:r>
        <w:rPr>
          <w:spacing w:val="-9"/>
        </w:rPr>
        <w:t xml:space="preserve"> </w:t>
      </w:r>
      <w:r>
        <w:t>(аварского)</w:t>
      </w:r>
      <w:r>
        <w:rPr>
          <w:spacing w:val="-5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 xml:space="preserve">субъекте; </w:t>
      </w:r>
      <w:r>
        <w:rPr>
          <w:spacing w:val="-2"/>
        </w:rPr>
        <w:t>сопричастность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прошлому,</w:t>
      </w:r>
      <w:r>
        <w:tab/>
      </w:r>
      <w:r>
        <w:rPr>
          <w:spacing w:val="-2"/>
        </w:rPr>
        <w:t>настоящему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будущему</w:t>
      </w:r>
      <w:r>
        <w:tab/>
      </w:r>
      <w:r>
        <w:rPr>
          <w:spacing w:val="-2"/>
        </w:rPr>
        <w:t>родного</w:t>
      </w:r>
      <w:r>
        <w:tab/>
      </w:r>
      <w:r>
        <w:rPr>
          <w:spacing w:val="-2"/>
        </w:rPr>
        <w:t>края,</w:t>
      </w:r>
    </w:p>
    <w:p w:rsidR="007A46EE" w:rsidRDefault="009E1D98">
      <w:pPr>
        <w:pStyle w:val="a3"/>
        <w:jc w:val="left"/>
      </w:pP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учебными</w:t>
      </w:r>
      <w:r>
        <w:rPr>
          <w:spacing w:val="-9"/>
        </w:rPr>
        <w:t xml:space="preserve"> </w:t>
      </w:r>
      <w:r>
        <w:rPr>
          <w:spacing w:val="-2"/>
        </w:rPr>
        <w:t>текстами;</w:t>
      </w:r>
    </w:p>
    <w:p w:rsidR="007A46EE" w:rsidRDefault="009E1D98">
      <w:pPr>
        <w:pStyle w:val="a3"/>
        <w:spacing w:before="156"/>
        <w:ind w:left="1136"/>
        <w:jc w:val="left"/>
      </w:pPr>
      <w:r>
        <w:t>уважение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своему</w:t>
      </w:r>
      <w:r>
        <w:rPr>
          <w:spacing w:val="-1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другим</w:t>
      </w:r>
      <w:r>
        <w:rPr>
          <w:spacing w:val="-7"/>
        </w:rPr>
        <w:t xml:space="preserve"> </w:t>
      </w:r>
      <w:r>
        <w:t>народам</w:t>
      </w:r>
      <w:r>
        <w:rPr>
          <w:spacing w:val="-8"/>
        </w:rPr>
        <w:t xml:space="preserve"> </w:t>
      </w:r>
      <w:r>
        <w:rPr>
          <w:spacing w:val="-2"/>
        </w:rPr>
        <w:t>России;</w:t>
      </w:r>
    </w:p>
    <w:p w:rsidR="007A46EE" w:rsidRDefault="009E1D98">
      <w:pPr>
        <w:pStyle w:val="a3"/>
        <w:spacing w:before="162" w:line="362" w:lineRule="auto"/>
        <w:ind w:right="210" w:firstLine="710"/>
        <w:jc w:val="left"/>
      </w:pPr>
      <w:r>
        <w:t>первоначальные</w:t>
      </w:r>
      <w:r>
        <w:rPr>
          <w:spacing w:val="80"/>
        </w:rPr>
        <w:t xml:space="preserve"> </w:t>
      </w:r>
      <w:r>
        <w:t>представления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человеке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члене</w:t>
      </w:r>
      <w:r>
        <w:rPr>
          <w:spacing w:val="80"/>
        </w:rPr>
        <w:t xml:space="preserve"> </w:t>
      </w:r>
      <w:r>
        <w:t>общества,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правах и</w:t>
      </w:r>
      <w:r>
        <w:rPr>
          <w:spacing w:val="75"/>
        </w:rPr>
        <w:t xml:space="preserve"> </w:t>
      </w:r>
      <w:r>
        <w:t>ответственности,</w:t>
      </w:r>
      <w:r>
        <w:rPr>
          <w:spacing w:val="80"/>
        </w:rPr>
        <w:t xml:space="preserve"> </w:t>
      </w:r>
      <w:r>
        <w:t>уважении</w:t>
      </w:r>
      <w:r>
        <w:rPr>
          <w:spacing w:val="76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достоинстве</w:t>
      </w:r>
      <w:r>
        <w:rPr>
          <w:spacing w:val="80"/>
        </w:rPr>
        <w:t xml:space="preserve"> </w:t>
      </w:r>
      <w:r>
        <w:t>человека,</w:t>
      </w:r>
      <w:r>
        <w:rPr>
          <w:spacing w:val="80"/>
        </w:rPr>
        <w:t xml:space="preserve"> </w:t>
      </w:r>
      <w:r>
        <w:t>о</w:t>
      </w:r>
      <w:r>
        <w:rPr>
          <w:spacing w:val="75"/>
        </w:rPr>
        <w:t xml:space="preserve"> </w:t>
      </w:r>
      <w:r>
        <w:t>нравственно-этических</w:t>
      </w:r>
    </w:p>
    <w:p w:rsidR="007A46EE" w:rsidRDefault="007A46EE">
      <w:pPr>
        <w:pStyle w:val="a3"/>
        <w:spacing w:line="362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jc w:val="left"/>
      </w:pPr>
      <w:r>
        <w:t>нормах</w:t>
      </w:r>
      <w:r>
        <w:rPr>
          <w:spacing w:val="-1"/>
        </w:rPr>
        <w:t xml:space="preserve"> </w:t>
      </w:r>
      <w:r>
        <w:t>поведения и правилах</w:t>
      </w:r>
      <w:r>
        <w:rPr>
          <w:spacing w:val="-1"/>
        </w:rPr>
        <w:t xml:space="preserve"> </w:t>
      </w:r>
      <w:r>
        <w:t>межличностных</w:t>
      </w:r>
      <w:r>
        <w:rPr>
          <w:spacing w:val="-1"/>
        </w:rPr>
        <w:t xml:space="preserve"> </w:t>
      </w:r>
      <w:r>
        <w:t>отношений, через работу</w:t>
      </w:r>
      <w:r>
        <w:rPr>
          <w:spacing w:val="-1"/>
        </w:rPr>
        <w:t xml:space="preserve"> </w:t>
      </w:r>
      <w:r>
        <w:t xml:space="preserve">с учебными </w:t>
      </w:r>
      <w:r>
        <w:rPr>
          <w:spacing w:val="-2"/>
        </w:rPr>
        <w:t>текстами;</w:t>
      </w:r>
    </w:p>
    <w:p w:rsidR="007A46EE" w:rsidRDefault="009E1D98">
      <w:pPr>
        <w:pStyle w:val="a5"/>
        <w:numPr>
          <w:ilvl w:val="0"/>
          <w:numId w:val="73"/>
        </w:numPr>
        <w:tabs>
          <w:tab w:val="left" w:pos="1437"/>
        </w:tabs>
        <w:spacing w:before="8"/>
        <w:ind w:left="1437" w:hanging="301"/>
        <w:jc w:val="both"/>
        <w:rPr>
          <w:sz w:val="28"/>
        </w:rPr>
      </w:pPr>
      <w:r>
        <w:rPr>
          <w:spacing w:val="-2"/>
          <w:sz w:val="28"/>
        </w:rPr>
        <w:t>духовно-нравственного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7A46EE" w:rsidRDefault="009E1D98">
      <w:pPr>
        <w:pStyle w:val="a3"/>
        <w:spacing w:before="162"/>
        <w:ind w:left="1136"/>
      </w:pPr>
      <w:r>
        <w:rPr>
          <w:spacing w:val="-2"/>
        </w:rPr>
        <w:t>признание</w:t>
      </w:r>
      <w:r>
        <w:rPr>
          <w:spacing w:val="-6"/>
        </w:rPr>
        <w:t xml:space="preserve"> </w:t>
      </w:r>
      <w:r>
        <w:rPr>
          <w:spacing w:val="-2"/>
        </w:rPr>
        <w:t>индивидуальности</w:t>
      </w:r>
      <w:r>
        <w:rPr>
          <w:spacing w:val="2"/>
        </w:rPr>
        <w:t xml:space="preserve"> </w:t>
      </w:r>
      <w:r>
        <w:rPr>
          <w:spacing w:val="-2"/>
        </w:rPr>
        <w:t>каждого</w:t>
      </w:r>
      <w:r>
        <w:rPr>
          <w:spacing w:val="-5"/>
        </w:rPr>
        <w:t xml:space="preserve"> </w:t>
      </w:r>
      <w:r>
        <w:rPr>
          <w:spacing w:val="-2"/>
        </w:rPr>
        <w:t>человека;</w:t>
      </w:r>
    </w:p>
    <w:p w:rsidR="007A46EE" w:rsidRDefault="009E1D98">
      <w:pPr>
        <w:pStyle w:val="a3"/>
        <w:spacing w:before="163" w:line="360" w:lineRule="auto"/>
        <w:ind w:right="150" w:firstLine="710"/>
      </w:pPr>
      <w:r>
        <w:t>проявление</w:t>
      </w:r>
      <w:r>
        <w:rPr>
          <w:spacing w:val="79"/>
        </w:rPr>
        <w:t xml:space="preserve"> </w:t>
      </w:r>
      <w:r>
        <w:t>сопереживания,</w:t>
      </w:r>
      <w:r>
        <w:rPr>
          <w:spacing w:val="80"/>
        </w:rPr>
        <w:t xml:space="preserve"> </w:t>
      </w:r>
      <w:r>
        <w:t>уважения</w:t>
      </w:r>
      <w:r>
        <w:rPr>
          <w:spacing w:val="80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доброжелательности</w:t>
      </w:r>
      <w:r>
        <w:rPr>
          <w:spacing w:val="80"/>
        </w:rPr>
        <w:t xml:space="preserve"> </w:t>
      </w:r>
      <w:r>
        <w:t>(в</w:t>
      </w:r>
      <w:r>
        <w:rPr>
          <w:spacing w:val="76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 с</w:t>
      </w:r>
      <w:r>
        <w:rPr>
          <w:spacing w:val="80"/>
        </w:rPr>
        <w:t xml:space="preserve">  </w:t>
      </w:r>
      <w:r>
        <w:t>использованием</w:t>
      </w:r>
      <w:r>
        <w:rPr>
          <w:spacing w:val="80"/>
        </w:rPr>
        <w:t xml:space="preserve">  </w:t>
      </w:r>
      <w:r>
        <w:t>языковых</w:t>
      </w:r>
      <w:r>
        <w:rPr>
          <w:spacing w:val="80"/>
        </w:rPr>
        <w:t xml:space="preserve">  </w:t>
      </w:r>
      <w:r>
        <w:t>средств</w:t>
      </w:r>
      <w:r>
        <w:rPr>
          <w:spacing w:val="80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t>выражения</w:t>
      </w:r>
      <w:r>
        <w:rPr>
          <w:spacing w:val="80"/>
        </w:rPr>
        <w:t xml:space="preserve">  </w:t>
      </w:r>
      <w:r>
        <w:t>своего</w:t>
      </w:r>
      <w:r>
        <w:rPr>
          <w:spacing w:val="80"/>
        </w:rPr>
        <w:t xml:space="preserve">  </w:t>
      </w:r>
      <w:r>
        <w:t>состояния</w:t>
      </w:r>
      <w:r>
        <w:rPr>
          <w:spacing w:val="80"/>
        </w:rPr>
        <w:t xml:space="preserve"> </w:t>
      </w:r>
      <w:r>
        <w:t>и чувств);</w:t>
      </w:r>
    </w:p>
    <w:p w:rsidR="007A46EE" w:rsidRDefault="009E1D98">
      <w:pPr>
        <w:pStyle w:val="a3"/>
        <w:spacing w:line="362" w:lineRule="auto"/>
        <w:ind w:right="146" w:firstLine="710"/>
      </w:pPr>
      <w:r>
        <w:t>неприятие любых</w:t>
      </w:r>
      <w:r>
        <w:rPr>
          <w:spacing w:val="-1"/>
        </w:rPr>
        <w:t xml:space="preserve"> </w:t>
      </w:r>
      <w:r>
        <w:t>форм поведения, направленных</w:t>
      </w:r>
      <w:r>
        <w:rPr>
          <w:spacing w:val="-1"/>
        </w:rPr>
        <w:t xml:space="preserve"> </w:t>
      </w:r>
      <w:r>
        <w:t>на причинение физического и морального вреда другим людям (в том числе связанного с использовани</w:t>
      </w:r>
      <w:r>
        <w:t>ем недопустимых средств языка);</w:t>
      </w:r>
    </w:p>
    <w:p w:rsidR="007A46EE" w:rsidRDefault="009E1D98">
      <w:pPr>
        <w:pStyle w:val="a5"/>
        <w:numPr>
          <w:ilvl w:val="0"/>
          <w:numId w:val="73"/>
        </w:numPr>
        <w:tabs>
          <w:tab w:val="left" w:pos="1437"/>
        </w:tabs>
        <w:spacing w:line="314" w:lineRule="exact"/>
        <w:ind w:left="1437" w:hanging="301"/>
        <w:jc w:val="both"/>
        <w:rPr>
          <w:sz w:val="28"/>
        </w:rPr>
      </w:pPr>
      <w:r>
        <w:rPr>
          <w:spacing w:val="-2"/>
          <w:sz w:val="28"/>
        </w:rPr>
        <w:t>эстетического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7A46EE" w:rsidRDefault="009E1D98">
      <w:pPr>
        <w:pStyle w:val="a3"/>
        <w:spacing w:before="159" w:line="362" w:lineRule="auto"/>
        <w:ind w:right="136" w:firstLine="710"/>
      </w:pPr>
      <w:r>
        <w:t>уважительное отношение и интерес к художественной культуре, восприимчивость</w:t>
      </w:r>
      <w:r>
        <w:rPr>
          <w:spacing w:val="40"/>
        </w:rPr>
        <w:t xml:space="preserve">  </w:t>
      </w:r>
      <w:r>
        <w:t>к</w:t>
      </w:r>
      <w:r>
        <w:rPr>
          <w:spacing w:val="40"/>
        </w:rPr>
        <w:t xml:space="preserve">  </w:t>
      </w:r>
      <w:r>
        <w:t>разным</w:t>
      </w:r>
      <w:r>
        <w:rPr>
          <w:spacing w:val="40"/>
        </w:rPr>
        <w:t xml:space="preserve">  </w:t>
      </w:r>
      <w:r>
        <w:t>видам</w:t>
      </w:r>
      <w:r>
        <w:rPr>
          <w:spacing w:val="40"/>
        </w:rPr>
        <w:t xml:space="preserve">  </w:t>
      </w:r>
      <w:r>
        <w:t>искусства,</w:t>
      </w:r>
      <w:r>
        <w:rPr>
          <w:spacing w:val="40"/>
        </w:rPr>
        <w:t xml:space="preserve">  </w:t>
      </w:r>
      <w:r>
        <w:t>традициям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творчеству</w:t>
      </w:r>
      <w:r>
        <w:rPr>
          <w:spacing w:val="40"/>
        </w:rPr>
        <w:t xml:space="preserve"> </w:t>
      </w:r>
      <w:r>
        <w:t>своего и других народов;</w:t>
      </w:r>
    </w:p>
    <w:p w:rsidR="007A46EE" w:rsidRDefault="009E1D98">
      <w:pPr>
        <w:pStyle w:val="a3"/>
        <w:spacing w:line="364" w:lineRule="auto"/>
        <w:ind w:right="166" w:firstLine="710"/>
      </w:pPr>
      <w:r>
        <w:t>стремление к самовыражению в искусстве слова, осознание важности родного языка как средства общения и самовыражения;</w:t>
      </w:r>
    </w:p>
    <w:p w:rsidR="007A46EE" w:rsidRDefault="009E1D98">
      <w:pPr>
        <w:pStyle w:val="a5"/>
        <w:numPr>
          <w:ilvl w:val="0"/>
          <w:numId w:val="73"/>
        </w:numPr>
        <w:tabs>
          <w:tab w:val="left" w:pos="1436"/>
        </w:tabs>
        <w:spacing w:line="362" w:lineRule="auto"/>
        <w:ind w:left="425" w:right="146" w:firstLine="710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воспитания,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формирования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культуры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здоровья и эмоционального благополучия:</w:t>
      </w:r>
    </w:p>
    <w:p w:rsidR="007A46EE" w:rsidRDefault="009E1D98">
      <w:pPr>
        <w:pStyle w:val="a3"/>
        <w:spacing w:line="360" w:lineRule="auto"/>
        <w:ind w:right="153" w:firstLine="710"/>
      </w:pPr>
      <w:r>
        <w:t>соблюдение правил здорового и безопасного (для себя и других людей)</w:t>
      </w:r>
      <w:r>
        <w:rPr>
          <w:spacing w:val="-1"/>
        </w:rPr>
        <w:t xml:space="preserve"> </w:t>
      </w:r>
      <w:r>
        <w:t xml:space="preserve">образа жизни в окружающей среде (в том числе информационной) в процессе языкового </w:t>
      </w:r>
      <w:r>
        <w:rPr>
          <w:spacing w:val="-2"/>
        </w:rPr>
        <w:t>образования;</w:t>
      </w:r>
    </w:p>
    <w:p w:rsidR="007A46EE" w:rsidRDefault="009E1D98">
      <w:pPr>
        <w:pStyle w:val="a3"/>
        <w:spacing w:line="357" w:lineRule="auto"/>
        <w:ind w:right="154" w:firstLine="710"/>
      </w:pPr>
      <w:r>
        <w:t>бережное отношение к физическому и психическому здоровью, выбор приемлемых</w:t>
      </w:r>
      <w:r>
        <w:rPr>
          <w:spacing w:val="-16"/>
        </w:rPr>
        <w:t xml:space="preserve"> </w:t>
      </w:r>
      <w:r>
        <w:t>способов</w:t>
      </w:r>
      <w:r>
        <w:rPr>
          <w:spacing w:val="-9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самовыражения, соблюдение</w:t>
      </w:r>
      <w:r>
        <w:rPr>
          <w:spacing w:val="-5"/>
        </w:rPr>
        <w:t xml:space="preserve"> </w:t>
      </w:r>
      <w:r>
        <w:t>норм</w:t>
      </w:r>
      <w:r>
        <w:rPr>
          <w:spacing w:val="-6"/>
        </w:rPr>
        <w:t xml:space="preserve"> </w:t>
      </w:r>
      <w:r>
        <w:t>речевого</w:t>
      </w:r>
      <w:r>
        <w:rPr>
          <w:spacing w:val="-7"/>
        </w:rPr>
        <w:t xml:space="preserve"> </w:t>
      </w:r>
      <w:r>
        <w:t>этикета;</w:t>
      </w:r>
    </w:p>
    <w:p w:rsidR="007A46EE" w:rsidRDefault="009E1D98">
      <w:pPr>
        <w:pStyle w:val="a5"/>
        <w:numPr>
          <w:ilvl w:val="0"/>
          <w:numId w:val="73"/>
        </w:numPr>
        <w:tabs>
          <w:tab w:val="left" w:pos="1437"/>
        </w:tabs>
        <w:spacing w:line="318" w:lineRule="exact"/>
        <w:ind w:left="1437" w:hanging="301"/>
        <w:jc w:val="both"/>
        <w:rPr>
          <w:sz w:val="28"/>
        </w:rPr>
      </w:pPr>
      <w:r>
        <w:rPr>
          <w:spacing w:val="-2"/>
          <w:sz w:val="28"/>
        </w:rPr>
        <w:t>трудового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7A46EE" w:rsidRDefault="009E1D98">
      <w:pPr>
        <w:pStyle w:val="a3"/>
        <w:spacing w:before="140" w:line="360" w:lineRule="auto"/>
        <w:ind w:right="138" w:firstLine="710"/>
      </w:pPr>
      <w:r>
        <w:t>осознание ценности труда в жизни человека и общества, ответственное потребление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бережное</w:t>
      </w:r>
      <w:r>
        <w:rPr>
          <w:spacing w:val="40"/>
        </w:rPr>
        <w:t xml:space="preserve">  </w:t>
      </w:r>
      <w:r>
        <w:t>отношение</w:t>
      </w:r>
      <w:r>
        <w:rPr>
          <w:spacing w:val="40"/>
        </w:rPr>
        <w:t xml:space="preserve">  </w:t>
      </w:r>
      <w:r>
        <w:t>к</w:t>
      </w:r>
      <w:r>
        <w:rPr>
          <w:spacing w:val="40"/>
        </w:rPr>
        <w:t xml:space="preserve">  </w:t>
      </w:r>
      <w:r>
        <w:t>результатам</w:t>
      </w:r>
      <w:r>
        <w:rPr>
          <w:spacing w:val="40"/>
        </w:rPr>
        <w:t xml:space="preserve">  </w:t>
      </w:r>
      <w:r>
        <w:t>труда,</w:t>
      </w:r>
      <w:r>
        <w:rPr>
          <w:spacing w:val="40"/>
        </w:rPr>
        <w:t xml:space="preserve">  </w:t>
      </w:r>
      <w:r>
        <w:t>навыки</w:t>
      </w:r>
      <w:r>
        <w:rPr>
          <w:spacing w:val="40"/>
        </w:rPr>
        <w:t xml:space="preserve">  </w:t>
      </w:r>
      <w:r>
        <w:t>участия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видах</w:t>
      </w:r>
      <w:r>
        <w:rPr>
          <w:spacing w:val="80"/>
        </w:rPr>
        <w:t xml:space="preserve"> </w:t>
      </w:r>
      <w:r>
        <w:t>трудовой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интерес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различным</w:t>
      </w:r>
      <w:r>
        <w:rPr>
          <w:spacing w:val="80"/>
        </w:rPr>
        <w:t xml:space="preserve"> </w:t>
      </w:r>
      <w:r>
        <w:t>профессиям</w:t>
      </w:r>
      <w:r>
        <w:rPr>
          <w:spacing w:val="80"/>
        </w:rPr>
        <w:t xml:space="preserve"> </w:t>
      </w:r>
      <w:r>
        <w:t>(в том числе через примеры из учебных текстов);</w:t>
      </w:r>
    </w:p>
    <w:p w:rsidR="007A46EE" w:rsidRDefault="009E1D98">
      <w:pPr>
        <w:pStyle w:val="a5"/>
        <w:numPr>
          <w:ilvl w:val="0"/>
          <w:numId w:val="73"/>
        </w:numPr>
        <w:tabs>
          <w:tab w:val="left" w:pos="1437"/>
        </w:tabs>
        <w:spacing w:before="3"/>
        <w:ind w:left="1437" w:hanging="301"/>
        <w:jc w:val="both"/>
        <w:rPr>
          <w:sz w:val="28"/>
        </w:rPr>
      </w:pPr>
      <w:r>
        <w:rPr>
          <w:spacing w:val="-2"/>
          <w:sz w:val="28"/>
        </w:rPr>
        <w:t>экологического</w:t>
      </w:r>
      <w:r>
        <w:rPr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7A46EE" w:rsidRDefault="007A46EE">
      <w:pPr>
        <w:pStyle w:val="a5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0" w:firstLine="710"/>
      </w:pPr>
      <w:r>
        <w:t>бережное</w:t>
      </w:r>
      <w:r>
        <w:rPr>
          <w:spacing w:val="80"/>
        </w:rPr>
        <w:t xml:space="preserve">  </w:t>
      </w:r>
      <w:r>
        <w:t>отношение</w:t>
      </w:r>
      <w:r>
        <w:rPr>
          <w:spacing w:val="80"/>
        </w:rPr>
        <w:t xml:space="preserve">  </w:t>
      </w:r>
      <w:r>
        <w:t>к</w:t>
      </w:r>
      <w:r>
        <w:rPr>
          <w:spacing w:val="78"/>
        </w:rPr>
        <w:t xml:space="preserve">  </w:t>
      </w:r>
      <w:r>
        <w:t>природе,</w:t>
      </w:r>
      <w:r>
        <w:rPr>
          <w:spacing w:val="78"/>
        </w:rPr>
        <w:t xml:space="preserve">  </w:t>
      </w:r>
      <w:r>
        <w:t>формируемое</w:t>
      </w:r>
      <w:r>
        <w:rPr>
          <w:spacing w:val="80"/>
        </w:rPr>
        <w:t xml:space="preserve">  </w:t>
      </w:r>
      <w:r>
        <w:t>в</w:t>
      </w:r>
      <w:r>
        <w:rPr>
          <w:spacing w:val="78"/>
        </w:rPr>
        <w:t xml:space="preserve">  </w:t>
      </w:r>
      <w:r>
        <w:t>процессе</w:t>
      </w:r>
      <w:r>
        <w:rPr>
          <w:spacing w:val="80"/>
        </w:rPr>
        <w:t xml:space="preserve">  </w:t>
      </w:r>
      <w:r>
        <w:t>работы над текстами;</w:t>
      </w:r>
    </w:p>
    <w:p w:rsidR="007A46EE" w:rsidRDefault="009E1D98">
      <w:pPr>
        <w:pStyle w:val="a3"/>
        <w:spacing w:before="8"/>
        <w:ind w:left="1136"/>
      </w:pPr>
      <w:r>
        <w:t>неприятие</w:t>
      </w:r>
      <w:r>
        <w:rPr>
          <w:spacing w:val="-18"/>
        </w:rPr>
        <w:t xml:space="preserve"> </w:t>
      </w:r>
      <w:r>
        <w:t>действий,</w:t>
      </w:r>
      <w:r>
        <w:rPr>
          <w:spacing w:val="-17"/>
        </w:rPr>
        <w:t xml:space="preserve"> </w:t>
      </w:r>
      <w:r>
        <w:t>приносящих</w:t>
      </w:r>
      <w:r>
        <w:rPr>
          <w:spacing w:val="-18"/>
        </w:rPr>
        <w:t xml:space="preserve"> </w:t>
      </w:r>
      <w:r>
        <w:t>вред</w:t>
      </w:r>
      <w:r>
        <w:rPr>
          <w:spacing w:val="-16"/>
        </w:rPr>
        <w:t xml:space="preserve"> </w:t>
      </w:r>
      <w:r>
        <w:rPr>
          <w:spacing w:val="-2"/>
        </w:rPr>
        <w:t>природе;</w:t>
      </w:r>
    </w:p>
    <w:p w:rsidR="007A46EE" w:rsidRDefault="009E1D98">
      <w:pPr>
        <w:pStyle w:val="a5"/>
        <w:numPr>
          <w:ilvl w:val="0"/>
          <w:numId w:val="73"/>
        </w:numPr>
        <w:tabs>
          <w:tab w:val="left" w:pos="1437"/>
        </w:tabs>
        <w:spacing w:before="162"/>
        <w:ind w:left="1437" w:hanging="301"/>
        <w:jc w:val="both"/>
        <w:rPr>
          <w:sz w:val="28"/>
        </w:rPr>
      </w:pPr>
      <w:r>
        <w:rPr>
          <w:spacing w:val="-2"/>
          <w:sz w:val="28"/>
        </w:rPr>
        <w:t>ценн</w:t>
      </w:r>
      <w:r>
        <w:rPr>
          <w:spacing w:val="-2"/>
          <w:sz w:val="28"/>
        </w:rPr>
        <w:t>ости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научного познания:</w:t>
      </w:r>
    </w:p>
    <w:p w:rsidR="007A46EE" w:rsidRDefault="009E1D98">
      <w:pPr>
        <w:pStyle w:val="a3"/>
        <w:spacing w:before="163" w:line="362" w:lineRule="auto"/>
        <w:ind w:right="146" w:firstLine="710"/>
      </w:pPr>
      <w:r>
        <w:t>первоначальные представления о научной картине мира (в том числе первоначальные представление о системе родного (аварского) языка);</w:t>
      </w:r>
    </w:p>
    <w:p w:rsidR="007A46EE" w:rsidRDefault="009E1D98">
      <w:pPr>
        <w:pStyle w:val="a3"/>
        <w:spacing w:line="362" w:lineRule="auto"/>
        <w:ind w:right="140" w:firstLine="710"/>
      </w:pPr>
      <w:r>
        <w:t>познавательные</w:t>
      </w:r>
      <w:r>
        <w:rPr>
          <w:spacing w:val="80"/>
        </w:rPr>
        <w:t xml:space="preserve"> </w:t>
      </w:r>
      <w:r>
        <w:t>интересы,</w:t>
      </w:r>
      <w:r>
        <w:rPr>
          <w:spacing w:val="80"/>
        </w:rPr>
        <w:t xml:space="preserve"> </w:t>
      </w:r>
      <w:r>
        <w:t>активность,</w:t>
      </w:r>
      <w:r>
        <w:rPr>
          <w:spacing w:val="80"/>
        </w:rPr>
        <w:t xml:space="preserve"> </w:t>
      </w:r>
      <w:r>
        <w:t>инициативность,</w:t>
      </w:r>
      <w:r>
        <w:rPr>
          <w:spacing w:val="80"/>
        </w:rPr>
        <w:t xml:space="preserve"> </w:t>
      </w:r>
      <w:r>
        <w:t>любознательность</w:t>
      </w:r>
      <w:r>
        <w:rPr>
          <w:spacing w:val="40"/>
        </w:rPr>
        <w:t xml:space="preserve"> </w:t>
      </w:r>
      <w:r>
        <w:t>и самостоятельность в познании (в том числе познавательный интерес к изучению родного (аварского) языка).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line="360" w:lineRule="auto"/>
        <w:ind w:right="150" w:firstLine="710"/>
        <w:jc w:val="both"/>
        <w:rPr>
          <w:sz w:val="28"/>
        </w:rPr>
      </w:pPr>
      <w:r>
        <w:rPr>
          <w:sz w:val="28"/>
        </w:rPr>
        <w:t>В результате изучения родного (аварского) языка на уровне начального общего образования у обучающегося будут сформированы познавательные универсальные</w:t>
      </w:r>
      <w:r>
        <w:rPr>
          <w:sz w:val="28"/>
        </w:rPr>
        <w:t xml:space="preserve"> учебные действия, коммуникативные</w:t>
      </w:r>
      <w:r>
        <w:rPr>
          <w:spacing w:val="40"/>
          <w:sz w:val="28"/>
        </w:rPr>
        <w:t xml:space="preserve"> </w:t>
      </w:r>
      <w:r>
        <w:rPr>
          <w:sz w:val="28"/>
        </w:rPr>
        <w:t>универсальные учебные действия, регулятивные универсальные учебные действия, умения совместной деятельности.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3"/>
        </w:tabs>
        <w:spacing w:line="364" w:lineRule="auto"/>
        <w:ind w:right="165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 действия как часть познавательных универсальных у</w:t>
      </w:r>
      <w:r>
        <w:rPr>
          <w:sz w:val="28"/>
        </w:rPr>
        <w:t>чебных действий:</w:t>
      </w:r>
    </w:p>
    <w:p w:rsidR="007A46EE" w:rsidRDefault="009E1D98">
      <w:pPr>
        <w:pStyle w:val="a3"/>
        <w:spacing w:line="360" w:lineRule="auto"/>
        <w:ind w:right="151" w:firstLine="710"/>
      </w:pPr>
      <w:r>
        <w:t>сравнивать</w:t>
      </w:r>
      <w:r>
        <w:rPr>
          <w:spacing w:val="80"/>
        </w:rPr>
        <w:t xml:space="preserve">  </w:t>
      </w:r>
      <w:r>
        <w:t>различные</w:t>
      </w:r>
      <w:r>
        <w:rPr>
          <w:spacing w:val="80"/>
        </w:rPr>
        <w:t xml:space="preserve">  </w:t>
      </w:r>
      <w:r>
        <w:t>языковые</w:t>
      </w:r>
      <w:r>
        <w:rPr>
          <w:spacing w:val="80"/>
        </w:rPr>
        <w:t xml:space="preserve">  </w:t>
      </w:r>
      <w:r>
        <w:t>единицы,</w:t>
      </w:r>
      <w:r>
        <w:rPr>
          <w:spacing w:val="80"/>
        </w:rPr>
        <w:t xml:space="preserve">  </w:t>
      </w:r>
      <w:r>
        <w:t>устанавливать</w:t>
      </w:r>
      <w:r>
        <w:rPr>
          <w:spacing w:val="80"/>
        </w:rPr>
        <w:t xml:space="preserve">  </w:t>
      </w:r>
      <w:r>
        <w:t>основания для сравнения языковых единиц, устанавливать аналогии языковых единиц, сравнивать языковые единицы и явления родного (аварского) языка с языковыми явлениями русского языка;</w:t>
      </w:r>
    </w:p>
    <w:p w:rsidR="007A46EE" w:rsidRDefault="009E1D98">
      <w:pPr>
        <w:pStyle w:val="a3"/>
        <w:spacing w:line="320" w:lineRule="exact"/>
        <w:ind w:left="1136"/>
      </w:pPr>
      <w:r>
        <w:t>объединять</w:t>
      </w:r>
      <w:r>
        <w:rPr>
          <w:spacing w:val="-18"/>
        </w:rPr>
        <w:t xml:space="preserve"> </w:t>
      </w:r>
      <w:r>
        <w:t>объекты</w:t>
      </w:r>
      <w:r>
        <w:rPr>
          <w:spacing w:val="-10"/>
        </w:rPr>
        <w:t xml:space="preserve"> </w:t>
      </w:r>
      <w:r>
        <w:t>(языковые</w:t>
      </w:r>
      <w:r>
        <w:rPr>
          <w:spacing w:val="-10"/>
        </w:rPr>
        <w:t xml:space="preserve"> </w:t>
      </w:r>
      <w:r>
        <w:t>единицы)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заданному</w:t>
      </w:r>
      <w:r>
        <w:rPr>
          <w:spacing w:val="-18"/>
        </w:rPr>
        <w:t xml:space="preserve"> </w:t>
      </w:r>
      <w:r>
        <w:rPr>
          <w:spacing w:val="-2"/>
        </w:rPr>
        <w:t>признаку;</w:t>
      </w:r>
    </w:p>
    <w:p w:rsidR="007A46EE" w:rsidRDefault="009E1D98">
      <w:pPr>
        <w:pStyle w:val="a3"/>
        <w:spacing w:before="134" w:line="357" w:lineRule="auto"/>
        <w:ind w:firstLine="710"/>
        <w:jc w:val="left"/>
      </w:pPr>
      <w:r>
        <w:t>определять</w:t>
      </w:r>
      <w:r>
        <w:rPr>
          <w:spacing w:val="40"/>
        </w:rPr>
        <w:t xml:space="preserve"> </w:t>
      </w:r>
      <w:r>
        <w:t>с</w:t>
      </w:r>
      <w:r>
        <w:t>ущественный</w:t>
      </w:r>
      <w:r>
        <w:rPr>
          <w:spacing w:val="40"/>
        </w:rPr>
        <w:t xml:space="preserve"> </w:t>
      </w:r>
      <w:r>
        <w:t>признак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классификации</w:t>
      </w:r>
      <w:r>
        <w:rPr>
          <w:spacing w:val="40"/>
        </w:rPr>
        <w:t xml:space="preserve"> </w:t>
      </w:r>
      <w:r>
        <w:t>языковых</w:t>
      </w:r>
      <w:r>
        <w:rPr>
          <w:spacing w:val="40"/>
        </w:rPr>
        <w:t xml:space="preserve"> </w:t>
      </w:r>
      <w:r>
        <w:t>единиц, классифицировать предложенные языковые единицы;</w:t>
      </w:r>
    </w:p>
    <w:p w:rsidR="007A46EE" w:rsidRDefault="009E1D98">
      <w:pPr>
        <w:pStyle w:val="a3"/>
        <w:spacing w:before="6" w:line="357" w:lineRule="auto"/>
        <w:ind w:firstLine="710"/>
        <w:jc w:val="left"/>
      </w:pPr>
      <w:r>
        <w:t>находить</w:t>
      </w:r>
      <w:r>
        <w:rPr>
          <w:spacing w:val="32"/>
        </w:rPr>
        <w:t xml:space="preserve"> </w:t>
      </w:r>
      <w:r>
        <w:t>закономерности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противоречия</w:t>
      </w:r>
      <w:r>
        <w:rPr>
          <w:spacing w:val="36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языковом</w:t>
      </w:r>
      <w:r>
        <w:rPr>
          <w:spacing w:val="36"/>
        </w:rPr>
        <w:t xml:space="preserve"> </w:t>
      </w:r>
      <w:r>
        <w:t>материале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основе предложенного учителем алгоритма наблюдения;</w:t>
      </w:r>
    </w:p>
    <w:p w:rsidR="007A46EE" w:rsidRDefault="009E1D98">
      <w:pPr>
        <w:pStyle w:val="a3"/>
        <w:spacing w:before="5" w:line="362" w:lineRule="auto"/>
        <w:ind w:firstLine="710"/>
        <w:jc w:val="left"/>
      </w:pPr>
      <w:r>
        <w:t>выявлять</w:t>
      </w:r>
      <w:r>
        <w:rPr>
          <w:spacing w:val="40"/>
        </w:rPr>
        <w:t xml:space="preserve"> </w:t>
      </w:r>
      <w:r>
        <w:t>недостаток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</w:t>
      </w:r>
      <w:r>
        <w:t>ения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практической</w:t>
      </w:r>
      <w:r>
        <w:rPr>
          <w:spacing w:val="40"/>
        </w:rPr>
        <w:t xml:space="preserve"> </w:t>
      </w:r>
      <w:r>
        <w:t>задачи на основе предложенного алгоритма;</w:t>
      </w:r>
    </w:p>
    <w:p w:rsidR="007A46EE" w:rsidRDefault="009E1D98">
      <w:pPr>
        <w:pStyle w:val="a3"/>
        <w:tabs>
          <w:tab w:val="left" w:pos="3128"/>
          <w:tab w:val="left" w:pos="6321"/>
          <w:tab w:val="left" w:pos="7248"/>
          <w:tab w:val="left" w:pos="7656"/>
          <w:tab w:val="left" w:pos="9164"/>
        </w:tabs>
        <w:spacing w:line="362" w:lineRule="auto"/>
        <w:ind w:right="166" w:firstLine="710"/>
        <w:jc w:val="left"/>
      </w:pPr>
      <w:r>
        <w:rPr>
          <w:spacing w:val="-2"/>
        </w:rPr>
        <w:t>устанавливать</w:t>
      </w:r>
      <w:r>
        <w:tab/>
      </w:r>
      <w:r>
        <w:rPr>
          <w:spacing w:val="-2"/>
        </w:rPr>
        <w:t>причинно-следственные</w:t>
      </w:r>
      <w:r>
        <w:tab/>
      </w:r>
      <w:r>
        <w:rPr>
          <w:spacing w:val="-2"/>
        </w:rPr>
        <w:t>связи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ситуациях</w:t>
      </w:r>
      <w:r>
        <w:tab/>
      </w:r>
      <w:r>
        <w:rPr>
          <w:spacing w:val="-4"/>
        </w:rPr>
        <w:t xml:space="preserve">наблюдения </w:t>
      </w:r>
      <w:r>
        <w:t>за языковым материалом, делать выводы.</w:t>
      </w:r>
    </w:p>
    <w:p w:rsidR="007A46EE" w:rsidRDefault="007A46EE">
      <w:pPr>
        <w:pStyle w:val="a3"/>
        <w:spacing w:line="362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line="360" w:lineRule="auto"/>
        <w:ind w:right="153" w:firstLine="71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базовые исследовательские действия как часть познавательных универсальных учебных </w:t>
      </w:r>
      <w:r>
        <w:rPr>
          <w:spacing w:val="-2"/>
          <w:sz w:val="28"/>
        </w:rPr>
        <w:t>действий:</w:t>
      </w:r>
    </w:p>
    <w:p w:rsidR="007A46EE" w:rsidRDefault="009E1D98">
      <w:pPr>
        <w:pStyle w:val="a3"/>
        <w:spacing w:before="1" w:line="362" w:lineRule="auto"/>
        <w:ind w:firstLine="710"/>
        <w:jc w:val="left"/>
      </w:pPr>
      <w:r>
        <w:t>определять</w:t>
      </w:r>
      <w:r>
        <w:rPr>
          <w:spacing w:val="32"/>
        </w:rPr>
        <w:t xml:space="preserve"> </w:t>
      </w:r>
      <w:r>
        <w:t>разрыв</w:t>
      </w:r>
      <w:r>
        <w:rPr>
          <w:spacing w:val="32"/>
        </w:rPr>
        <w:t xml:space="preserve"> </w:t>
      </w:r>
      <w:r>
        <w:t>между реальным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желательным</w:t>
      </w:r>
      <w:r>
        <w:rPr>
          <w:spacing w:val="36"/>
        </w:rPr>
        <w:t xml:space="preserve"> </w:t>
      </w:r>
      <w:r>
        <w:t>состоянием</w:t>
      </w:r>
      <w:r>
        <w:rPr>
          <w:spacing w:val="36"/>
        </w:rPr>
        <w:t xml:space="preserve"> </w:t>
      </w:r>
      <w:r>
        <w:t>языкового объекта (речевой ситуации) на основе предложенных уч</w:t>
      </w:r>
      <w:r>
        <w:t>ителем вопросов;</w:t>
      </w:r>
    </w:p>
    <w:p w:rsidR="007A46EE" w:rsidRDefault="009E1D98">
      <w:pPr>
        <w:pStyle w:val="a3"/>
        <w:spacing w:line="357" w:lineRule="auto"/>
        <w:ind w:firstLine="710"/>
        <w:jc w:val="left"/>
      </w:pPr>
      <w:r>
        <w:t>с</w:t>
      </w:r>
      <w:r>
        <w:rPr>
          <w:spacing w:val="31"/>
        </w:rPr>
        <w:t xml:space="preserve"> </w:t>
      </w:r>
      <w:r>
        <w:t>помощью</w:t>
      </w:r>
      <w:r>
        <w:rPr>
          <w:spacing w:val="34"/>
        </w:rPr>
        <w:t xml:space="preserve"> </w:t>
      </w:r>
      <w:r>
        <w:t>учителя</w:t>
      </w:r>
      <w:r>
        <w:rPr>
          <w:spacing w:val="33"/>
        </w:rPr>
        <w:t xml:space="preserve"> </w:t>
      </w:r>
      <w:r>
        <w:t>формулировать цель,</w:t>
      </w:r>
      <w:r>
        <w:rPr>
          <w:spacing w:val="33"/>
        </w:rPr>
        <w:t xml:space="preserve"> </w:t>
      </w:r>
      <w:r>
        <w:t>планировать</w:t>
      </w:r>
      <w:r>
        <w:rPr>
          <w:spacing w:val="29"/>
        </w:rPr>
        <w:t xml:space="preserve"> </w:t>
      </w:r>
      <w:r>
        <w:t>изменения</w:t>
      </w:r>
      <w:r>
        <w:rPr>
          <w:spacing w:val="32"/>
        </w:rPr>
        <w:t xml:space="preserve"> </w:t>
      </w:r>
      <w:r>
        <w:t>языкового объекта, речевой ситуации;</w:t>
      </w:r>
    </w:p>
    <w:p w:rsidR="007A46EE" w:rsidRDefault="009E1D98">
      <w:pPr>
        <w:pStyle w:val="a3"/>
        <w:tabs>
          <w:tab w:val="left" w:pos="2730"/>
          <w:tab w:val="left" w:pos="4218"/>
          <w:tab w:val="left" w:pos="5702"/>
          <w:tab w:val="left" w:pos="7008"/>
          <w:tab w:val="left" w:pos="8141"/>
          <w:tab w:val="left" w:pos="9534"/>
        </w:tabs>
        <w:spacing w:line="364" w:lineRule="auto"/>
        <w:ind w:right="156" w:firstLine="710"/>
        <w:jc w:val="left"/>
      </w:pPr>
      <w:r>
        <w:rPr>
          <w:spacing w:val="-2"/>
        </w:rPr>
        <w:t>сравнивать</w:t>
      </w:r>
      <w:r>
        <w:tab/>
      </w:r>
      <w:r>
        <w:rPr>
          <w:spacing w:val="-2"/>
        </w:rPr>
        <w:t>несколько</w:t>
      </w:r>
      <w:r>
        <w:tab/>
      </w:r>
      <w:r>
        <w:rPr>
          <w:spacing w:val="-2"/>
        </w:rPr>
        <w:t>вариантов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задачи,</w:t>
      </w:r>
      <w:r>
        <w:tab/>
      </w:r>
      <w:r>
        <w:rPr>
          <w:spacing w:val="-2"/>
        </w:rPr>
        <w:t>выбирать</w:t>
      </w:r>
      <w:r>
        <w:tab/>
      </w:r>
      <w:r>
        <w:rPr>
          <w:spacing w:val="-4"/>
        </w:rPr>
        <w:t xml:space="preserve">наиболее </w:t>
      </w:r>
      <w:r>
        <w:t>подходящий (на основе предложенных критериев);</w:t>
      </w:r>
    </w:p>
    <w:p w:rsidR="007A46EE" w:rsidRDefault="009E1D98">
      <w:pPr>
        <w:pStyle w:val="a3"/>
        <w:spacing w:line="313" w:lineRule="exact"/>
        <w:ind w:left="1136"/>
        <w:jc w:val="left"/>
      </w:pPr>
      <w:r>
        <w:t>выполнять</w:t>
      </w:r>
      <w:r>
        <w:rPr>
          <w:spacing w:val="-18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предложенному</w:t>
      </w:r>
      <w:r>
        <w:rPr>
          <w:spacing w:val="-17"/>
        </w:rPr>
        <w:t xml:space="preserve"> </w:t>
      </w:r>
      <w:r>
        <w:t>пла</w:t>
      </w:r>
      <w:r>
        <w:t>ну</w:t>
      </w:r>
      <w:r>
        <w:rPr>
          <w:spacing w:val="-18"/>
        </w:rPr>
        <w:t xml:space="preserve"> </w:t>
      </w:r>
      <w:r>
        <w:t>проектное</w:t>
      </w:r>
      <w:r>
        <w:rPr>
          <w:spacing w:val="-9"/>
        </w:rPr>
        <w:t xml:space="preserve"> </w:t>
      </w:r>
      <w:r>
        <w:rPr>
          <w:spacing w:val="-2"/>
        </w:rPr>
        <w:t>задание;</w:t>
      </w:r>
    </w:p>
    <w:p w:rsidR="007A46EE" w:rsidRDefault="009E1D98">
      <w:pPr>
        <w:pStyle w:val="a3"/>
        <w:spacing w:before="152" w:line="362" w:lineRule="auto"/>
        <w:ind w:right="161" w:firstLine="710"/>
      </w:pPr>
      <w: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</w:t>
      </w:r>
    </w:p>
    <w:p w:rsidR="007A46EE" w:rsidRDefault="009E1D98">
      <w:pPr>
        <w:pStyle w:val="a3"/>
        <w:spacing w:line="357" w:lineRule="auto"/>
        <w:ind w:right="157" w:firstLine="710"/>
      </w:pPr>
      <w:r>
        <w:t>прогнозировать</w:t>
      </w:r>
      <w:r>
        <w:rPr>
          <w:spacing w:val="40"/>
        </w:rPr>
        <w:t xml:space="preserve"> </w:t>
      </w:r>
      <w:r>
        <w:t>возможное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процессов,</w:t>
      </w:r>
      <w:r>
        <w:rPr>
          <w:spacing w:val="40"/>
        </w:rPr>
        <w:t xml:space="preserve"> </w:t>
      </w:r>
      <w:r>
        <w:t>событий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последстви</w:t>
      </w:r>
      <w:r>
        <w:t>я</w:t>
      </w:r>
      <w:r>
        <w:rPr>
          <w:spacing w:val="80"/>
          <w:w w:val="150"/>
        </w:rPr>
        <w:t xml:space="preserve"> </w:t>
      </w:r>
      <w:r>
        <w:t>в аналогичных или сходных ситуациях.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3"/>
        </w:tabs>
        <w:spacing w:line="357" w:lineRule="auto"/>
        <w:ind w:right="159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умения работать</w:t>
      </w:r>
      <w:r>
        <w:rPr>
          <w:spacing w:val="40"/>
          <w:sz w:val="28"/>
        </w:rPr>
        <w:t xml:space="preserve"> </w:t>
      </w:r>
      <w:r>
        <w:rPr>
          <w:sz w:val="28"/>
        </w:rPr>
        <w:t>с информацией как часть познавательных универсальных учебных действий:</w:t>
      </w:r>
    </w:p>
    <w:p w:rsidR="007A46EE" w:rsidRDefault="009E1D98">
      <w:pPr>
        <w:pStyle w:val="a3"/>
        <w:spacing w:before="2"/>
        <w:ind w:left="1136"/>
      </w:pPr>
      <w:r>
        <w:rPr>
          <w:spacing w:val="-2"/>
        </w:rPr>
        <w:t>выбирать источник</w:t>
      </w:r>
      <w:r>
        <w:t xml:space="preserve"> </w:t>
      </w:r>
      <w:r>
        <w:rPr>
          <w:spacing w:val="-2"/>
        </w:rPr>
        <w:t>получения</w:t>
      </w:r>
      <w:r>
        <w:rPr>
          <w:spacing w:val="1"/>
        </w:rPr>
        <w:t xml:space="preserve"> </w:t>
      </w:r>
      <w:r>
        <w:rPr>
          <w:spacing w:val="-2"/>
        </w:rPr>
        <w:t>информации:</w:t>
      </w:r>
      <w:r>
        <w:rPr>
          <w:spacing w:val="-10"/>
        </w:rPr>
        <w:t xml:space="preserve"> </w:t>
      </w:r>
      <w:r>
        <w:rPr>
          <w:spacing w:val="-2"/>
        </w:rPr>
        <w:t>словарь,</w:t>
      </w:r>
      <w:r>
        <w:rPr>
          <w:spacing w:val="10"/>
        </w:rPr>
        <w:t xml:space="preserve"> </w:t>
      </w:r>
      <w:r>
        <w:rPr>
          <w:spacing w:val="-2"/>
        </w:rPr>
        <w:t>справочник;</w:t>
      </w:r>
    </w:p>
    <w:p w:rsidR="007A46EE" w:rsidRDefault="009E1D98">
      <w:pPr>
        <w:pStyle w:val="a3"/>
        <w:spacing w:before="163" w:line="357" w:lineRule="auto"/>
        <w:ind w:right="156" w:firstLine="710"/>
      </w:pPr>
      <w: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7A46EE" w:rsidRDefault="009E1D98">
      <w:pPr>
        <w:pStyle w:val="a3"/>
        <w:spacing w:before="1" w:line="362" w:lineRule="auto"/>
        <w:ind w:right="161" w:firstLine="710"/>
      </w:pPr>
      <w:r>
        <w:t>распознавать достоверную и недостоверную информацию самостоятельно</w:t>
      </w:r>
      <w:r>
        <w:rPr>
          <w:spacing w:val="80"/>
          <w:w w:val="150"/>
        </w:rPr>
        <w:t xml:space="preserve"> </w:t>
      </w:r>
      <w:r>
        <w:t>или на основании предложенного учителем способа её проверки (с</w:t>
      </w:r>
      <w:r>
        <w:t xml:space="preserve"> помощью словарей, справочников);</w:t>
      </w:r>
    </w:p>
    <w:p w:rsidR="007A46EE" w:rsidRDefault="009E1D98">
      <w:pPr>
        <w:pStyle w:val="a3"/>
        <w:spacing w:line="360" w:lineRule="auto"/>
        <w:ind w:right="138" w:firstLine="710"/>
      </w:pPr>
      <w:r>
        <w:t>соблюдать с помощью взрослых (учителей, родителей, законных представителей)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информационной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поиске</w:t>
      </w:r>
      <w:r>
        <w:rPr>
          <w:spacing w:val="40"/>
        </w:rPr>
        <w:t xml:space="preserve"> </w:t>
      </w:r>
      <w:r>
        <w:t>информации в</w:t>
      </w:r>
      <w:r>
        <w:rPr>
          <w:spacing w:val="40"/>
        </w:rPr>
        <w:t xml:space="preserve"> </w:t>
      </w:r>
      <w:r>
        <w:t>Интернете</w:t>
      </w:r>
      <w:r>
        <w:rPr>
          <w:spacing w:val="40"/>
        </w:rPr>
        <w:t xml:space="preserve"> </w:t>
      </w:r>
      <w:r>
        <w:t>(информации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написании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произношении</w:t>
      </w:r>
      <w:r>
        <w:rPr>
          <w:spacing w:val="40"/>
        </w:rPr>
        <w:t xml:space="preserve"> </w:t>
      </w:r>
      <w:r>
        <w:t>слова,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значении</w:t>
      </w:r>
      <w:r>
        <w:rPr>
          <w:spacing w:val="40"/>
        </w:rPr>
        <w:t xml:space="preserve"> </w:t>
      </w:r>
      <w:r>
        <w:t>слова, о происхожде</w:t>
      </w:r>
      <w:r>
        <w:t>нии слова, о синонимах слова);</w:t>
      </w:r>
    </w:p>
    <w:p w:rsidR="007A46EE" w:rsidRDefault="009E1D98">
      <w:pPr>
        <w:pStyle w:val="a3"/>
        <w:spacing w:line="362" w:lineRule="auto"/>
        <w:ind w:right="142" w:firstLine="710"/>
      </w:pPr>
      <w:r>
        <w:t>анализировать и создавать текстовую, видео-, графическую, звуковую информацию в соответствии с учебной задачей;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52" w:firstLine="710"/>
      </w:pPr>
      <w:r>
        <w:t>самостоятельно создавать схемы, таблицы для представления</w:t>
      </w:r>
      <w:r>
        <w:rPr>
          <w:spacing w:val="40"/>
        </w:rPr>
        <w:t xml:space="preserve"> </w:t>
      </w:r>
      <w:r>
        <w:t>лингвистической информации; понимать</w:t>
      </w:r>
      <w:r>
        <w:t xml:space="preserve"> лингвистическую информацию, зафиксированную в виде таблиц, схем.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3"/>
        </w:tabs>
        <w:spacing w:before="1" w:line="362" w:lineRule="auto"/>
        <w:ind w:right="162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7A46EE" w:rsidRDefault="009E1D98">
      <w:pPr>
        <w:pStyle w:val="a3"/>
        <w:spacing w:line="357" w:lineRule="auto"/>
        <w:ind w:right="150" w:firstLine="710"/>
      </w:pPr>
      <w:r>
        <w:t>воспринимать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суждения,</w:t>
      </w:r>
      <w:r>
        <w:rPr>
          <w:spacing w:val="40"/>
        </w:rPr>
        <w:t xml:space="preserve"> </w:t>
      </w:r>
      <w:r>
        <w:t>выражать</w:t>
      </w:r>
      <w:r>
        <w:rPr>
          <w:spacing w:val="40"/>
        </w:rPr>
        <w:t xml:space="preserve"> </w:t>
      </w:r>
      <w:r>
        <w:t>эмоции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 с ц</w:t>
      </w:r>
      <w:r>
        <w:t>елями и условиями общения в знакомой среде;</w:t>
      </w:r>
    </w:p>
    <w:p w:rsidR="007A46EE" w:rsidRDefault="009E1D98">
      <w:pPr>
        <w:pStyle w:val="a3"/>
        <w:spacing w:line="364" w:lineRule="auto"/>
        <w:ind w:right="161" w:firstLine="710"/>
      </w:pPr>
      <w:r>
        <w:t>проявлять уважительное отношение к собеседнику, соблюдать правила ведения диалога и дискуссии;</w:t>
      </w:r>
    </w:p>
    <w:p w:rsidR="007A46EE" w:rsidRDefault="009E1D98">
      <w:pPr>
        <w:pStyle w:val="a3"/>
        <w:spacing w:line="362" w:lineRule="auto"/>
        <w:ind w:left="1136" w:right="2134"/>
        <w:jc w:val="left"/>
      </w:pPr>
      <w:r>
        <w:t>признавать</w:t>
      </w:r>
      <w:r>
        <w:rPr>
          <w:spacing w:val="-18"/>
        </w:rPr>
        <w:t xml:space="preserve"> </w:t>
      </w:r>
      <w:r>
        <w:t>возможность</w:t>
      </w:r>
      <w:r>
        <w:rPr>
          <w:spacing w:val="-17"/>
        </w:rPr>
        <w:t xml:space="preserve"> </w:t>
      </w:r>
      <w:r>
        <w:t>существования</w:t>
      </w:r>
      <w:r>
        <w:rPr>
          <w:spacing w:val="-18"/>
        </w:rPr>
        <w:t xml:space="preserve"> </w:t>
      </w:r>
      <w:r>
        <w:t>разных</w:t>
      </w:r>
      <w:r>
        <w:rPr>
          <w:spacing w:val="-17"/>
        </w:rPr>
        <w:t xml:space="preserve"> </w:t>
      </w:r>
      <w:r>
        <w:t>точек</w:t>
      </w:r>
      <w:r>
        <w:rPr>
          <w:spacing w:val="-18"/>
        </w:rPr>
        <w:t xml:space="preserve"> </w:t>
      </w:r>
      <w:r>
        <w:t>зрения; корректно и аргументированно высказывать своё мнение;</w:t>
      </w:r>
    </w:p>
    <w:p w:rsidR="007A46EE" w:rsidRDefault="009E1D98">
      <w:pPr>
        <w:pStyle w:val="a3"/>
        <w:tabs>
          <w:tab w:val="left" w:pos="2648"/>
          <w:tab w:val="left" w:pos="3858"/>
          <w:tab w:val="left" w:pos="4372"/>
          <w:tab w:val="left" w:pos="6201"/>
          <w:tab w:val="left" w:pos="7378"/>
          <w:tab w:val="left" w:pos="9020"/>
        </w:tabs>
        <w:spacing w:line="357" w:lineRule="auto"/>
        <w:ind w:left="1136" w:right="167"/>
        <w:jc w:val="left"/>
      </w:pPr>
      <w:r>
        <w:t xml:space="preserve">строить речевое высказывание в соответствии с поставленной задачей; </w:t>
      </w:r>
      <w:r>
        <w:rPr>
          <w:spacing w:val="-2"/>
        </w:rPr>
        <w:t>создавать</w:t>
      </w:r>
      <w:r>
        <w:tab/>
      </w:r>
      <w:r>
        <w:rPr>
          <w:spacing w:val="-2"/>
        </w:rPr>
        <w:t>устные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письменные</w:t>
      </w:r>
      <w:r>
        <w:tab/>
      </w:r>
      <w:r>
        <w:rPr>
          <w:spacing w:val="-2"/>
        </w:rPr>
        <w:t>тексты</w:t>
      </w:r>
      <w:r>
        <w:tab/>
      </w:r>
      <w:r>
        <w:rPr>
          <w:spacing w:val="-2"/>
        </w:rPr>
        <w:t>(описание,</w:t>
      </w:r>
      <w:r>
        <w:tab/>
      </w:r>
      <w:r>
        <w:rPr>
          <w:spacing w:val="-4"/>
        </w:rPr>
        <w:t>рассуждение,</w:t>
      </w:r>
    </w:p>
    <w:p w:rsidR="007A46EE" w:rsidRDefault="009E1D98">
      <w:pPr>
        <w:pStyle w:val="a3"/>
        <w:jc w:val="left"/>
      </w:pPr>
      <w:r>
        <w:rPr>
          <w:spacing w:val="-2"/>
        </w:rPr>
        <w:t>повествование);</w:t>
      </w:r>
    </w:p>
    <w:p w:rsidR="007A46EE" w:rsidRDefault="009E1D98">
      <w:pPr>
        <w:pStyle w:val="a3"/>
        <w:spacing w:before="146"/>
        <w:ind w:left="1136"/>
        <w:jc w:val="left"/>
      </w:pPr>
      <w:r>
        <w:rPr>
          <w:spacing w:val="-2"/>
        </w:rPr>
        <w:t>подготавливать</w:t>
      </w:r>
      <w:r>
        <w:rPr>
          <w:spacing w:val="-9"/>
        </w:rPr>
        <w:t xml:space="preserve"> </w:t>
      </w:r>
      <w:r>
        <w:rPr>
          <w:spacing w:val="-2"/>
        </w:rPr>
        <w:t>небольшие публичные</w:t>
      </w:r>
      <w:r>
        <w:rPr>
          <w:spacing w:val="3"/>
        </w:rPr>
        <w:t xml:space="preserve"> </w:t>
      </w:r>
      <w:r>
        <w:rPr>
          <w:spacing w:val="-2"/>
        </w:rPr>
        <w:t>выступления;</w:t>
      </w:r>
    </w:p>
    <w:p w:rsidR="007A46EE" w:rsidRDefault="009E1D98">
      <w:pPr>
        <w:pStyle w:val="a3"/>
        <w:spacing w:before="158" w:line="357" w:lineRule="auto"/>
        <w:ind w:firstLine="710"/>
        <w:jc w:val="left"/>
      </w:pPr>
      <w:r>
        <w:t>подбирать</w:t>
      </w:r>
      <w:r>
        <w:rPr>
          <w:spacing w:val="40"/>
        </w:rPr>
        <w:t xml:space="preserve"> </w:t>
      </w:r>
      <w:r>
        <w:t>иллюстративный</w:t>
      </w:r>
      <w:r>
        <w:rPr>
          <w:spacing w:val="40"/>
        </w:rPr>
        <w:t xml:space="preserve"> </w:t>
      </w:r>
      <w:r>
        <w:t>материал</w:t>
      </w:r>
      <w:r>
        <w:rPr>
          <w:spacing w:val="40"/>
        </w:rPr>
        <w:t xml:space="preserve"> </w:t>
      </w:r>
      <w:r>
        <w:t>(рисунки,</w:t>
      </w:r>
      <w:r>
        <w:rPr>
          <w:spacing w:val="40"/>
        </w:rPr>
        <w:t xml:space="preserve"> </w:t>
      </w:r>
      <w:r>
        <w:t>фото,</w:t>
      </w:r>
      <w:r>
        <w:rPr>
          <w:spacing w:val="40"/>
        </w:rPr>
        <w:t xml:space="preserve"> </w:t>
      </w:r>
      <w:r>
        <w:t>плакаты)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те</w:t>
      </w:r>
      <w:r>
        <w:t>ксту</w:t>
      </w:r>
      <w:r>
        <w:rPr>
          <w:spacing w:val="40"/>
        </w:rPr>
        <w:t xml:space="preserve"> </w:t>
      </w:r>
      <w:r>
        <w:rPr>
          <w:spacing w:val="-2"/>
        </w:rPr>
        <w:t>выступления.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  <w:tab w:val="left" w:pos="2859"/>
          <w:tab w:val="left" w:pos="4929"/>
          <w:tab w:val="left" w:pos="5942"/>
          <w:tab w:val="left" w:pos="8064"/>
          <w:tab w:val="left" w:pos="9765"/>
        </w:tabs>
        <w:spacing w:before="1" w:line="364" w:lineRule="auto"/>
        <w:ind w:right="165" w:firstLine="710"/>
        <w:rPr>
          <w:sz w:val="28"/>
        </w:rPr>
      </w:pP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обучающегося</w:t>
      </w:r>
      <w:r>
        <w:rPr>
          <w:sz w:val="28"/>
        </w:rPr>
        <w:tab/>
      </w:r>
      <w:r>
        <w:rPr>
          <w:spacing w:val="-2"/>
          <w:sz w:val="28"/>
        </w:rPr>
        <w:t>будут</w:t>
      </w:r>
      <w:r>
        <w:rPr>
          <w:sz w:val="28"/>
        </w:rPr>
        <w:tab/>
      </w:r>
      <w:r>
        <w:rPr>
          <w:spacing w:val="-2"/>
          <w:sz w:val="28"/>
        </w:rPr>
        <w:t>сформированы</w:t>
      </w:r>
      <w:r>
        <w:rPr>
          <w:sz w:val="28"/>
        </w:rPr>
        <w:tab/>
      </w:r>
      <w:r>
        <w:rPr>
          <w:spacing w:val="-2"/>
          <w:sz w:val="28"/>
        </w:rPr>
        <w:t>следующие</w:t>
      </w:r>
      <w:r>
        <w:rPr>
          <w:sz w:val="28"/>
        </w:rPr>
        <w:tab/>
      </w:r>
      <w:r>
        <w:rPr>
          <w:spacing w:val="-6"/>
          <w:sz w:val="28"/>
        </w:rPr>
        <w:t xml:space="preserve">умения </w:t>
      </w:r>
      <w:r>
        <w:rPr>
          <w:sz w:val="28"/>
        </w:rPr>
        <w:t>самоорганизации как части регулятивных универсальных учебных действий:</w:t>
      </w:r>
    </w:p>
    <w:p w:rsidR="007A46EE" w:rsidRDefault="009E1D98">
      <w:pPr>
        <w:pStyle w:val="a3"/>
        <w:spacing w:line="362" w:lineRule="auto"/>
        <w:ind w:left="1136"/>
        <w:jc w:val="left"/>
      </w:pPr>
      <w:r>
        <w:t>планировать</w:t>
      </w:r>
      <w:r>
        <w:rPr>
          <w:spacing w:val="-18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решению</w:t>
      </w:r>
      <w:r>
        <w:rPr>
          <w:spacing w:val="-13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получения</w:t>
      </w:r>
      <w:r>
        <w:rPr>
          <w:spacing w:val="-11"/>
        </w:rPr>
        <w:t xml:space="preserve"> </w:t>
      </w:r>
      <w:r>
        <w:t>результата; выстраивать последовательность выбранных действий.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3"/>
          <w:tab w:val="left" w:pos="2859"/>
          <w:tab w:val="left" w:pos="4929"/>
          <w:tab w:val="left" w:pos="5947"/>
          <w:tab w:val="left" w:pos="8060"/>
          <w:tab w:val="left" w:pos="9765"/>
        </w:tabs>
        <w:spacing w:line="357" w:lineRule="auto"/>
        <w:ind w:right="165" w:firstLine="710"/>
        <w:rPr>
          <w:sz w:val="28"/>
        </w:rPr>
      </w:pP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обучающегося</w:t>
      </w:r>
      <w:r>
        <w:rPr>
          <w:sz w:val="28"/>
        </w:rPr>
        <w:tab/>
      </w:r>
      <w:r>
        <w:rPr>
          <w:spacing w:val="-2"/>
          <w:sz w:val="28"/>
        </w:rPr>
        <w:t>будут</w:t>
      </w:r>
      <w:r>
        <w:rPr>
          <w:sz w:val="28"/>
        </w:rPr>
        <w:tab/>
      </w:r>
      <w:r>
        <w:rPr>
          <w:spacing w:val="-2"/>
          <w:sz w:val="28"/>
        </w:rPr>
        <w:t>сформированы</w:t>
      </w:r>
      <w:r>
        <w:rPr>
          <w:sz w:val="28"/>
        </w:rPr>
        <w:tab/>
      </w:r>
      <w:r>
        <w:rPr>
          <w:spacing w:val="-2"/>
          <w:sz w:val="28"/>
        </w:rPr>
        <w:t>следующие</w:t>
      </w:r>
      <w:r>
        <w:rPr>
          <w:sz w:val="28"/>
        </w:rPr>
        <w:tab/>
      </w:r>
      <w:r>
        <w:rPr>
          <w:spacing w:val="-6"/>
          <w:sz w:val="28"/>
        </w:rPr>
        <w:t xml:space="preserve">умения </w:t>
      </w:r>
      <w:r>
        <w:rPr>
          <w:sz w:val="28"/>
        </w:rPr>
        <w:t>самоконтроля как части регулятивных универсальных учебных действий:</w:t>
      </w:r>
    </w:p>
    <w:p w:rsidR="007A46EE" w:rsidRDefault="009E1D98">
      <w:pPr>
        <w:pStyle w:val="a3"/>
        <w:ind w:left="1136"/>
        <w:jc w:val="left"/>
      </w:pPr>
      <w:r>
        <w:rPr>
          <w:spacing w:val="-2"/>
        </w:rPr>
        <w:t>устанавливать</w:t>
      </w:r>
      <w:r>
        <w:rPr>
          <w:spacing w:val="-10"/>
        </w:rPr>
        <w:t xml:space="preserve"> </w:t>
      </w:r>
      <w:r>
        <w:rPr>
          <w:spacing w:val="-2"/>
        </w:rPr>
        <w:t>причины</w:t>
      </w:r>
      <w:r>
        <w:rPr>
          <w:spacing w:val="7"/>
        </w:rPr>
        <w:t xml:space="preserve"> </w:t>
      </w:r>
      <w:r>
        <w:rPr>
          <w:spacing w:val="-2"/>
        </w:rPr>
        <w:t>успеха (неудач)</w:t>
      </w:r>
      <w:r>
        <w:t xml:space="preserve"> </w:t>
      </w:r>
      <w:r>
        <w:rPr>
          <w:spacing w:val="-2"/>
        </w:rPr>
        <w:t>учебной</w:t>
      </w:r>
      <w:r>
        <w:rPr>
          <w:spacing w:val="-3"/>
        </w:rPr>
        <w:t xml:space="preserve"> </w:t>
      </w:r>
      <w:r>
        <w:rPr>
          <w:spacing w:val="-2"/>
        </w:rPr>
        <w:t>деятельности;</w:t>
      </w:r>
    </w:p>
    <w:p w:rsidR="007A46EE" w:rsidRDefault="009E1D98">
      <w:pPr>
        <w:pStyle w:val="a3"/>
        <w:tabs>
          <w:tab w:val="left" w:pos="3354"/>
          <w:tab w:val="left" w:pos="4247"/>
          <w:tab w:val="left" w:pos="5591"/>
          <w:tab w:val="left" w:pos="7008"/>
          <w:tab w:val="left" w:pos="7767"/>
          <w:tab w:val="left" w:pos="9640"/>
        </w:tabs>
        <w:spacing w:before="148" w:line="362" w:lineRule="auto"/>
        <w:ind w:right="155" w:firstLine="710"/>
        <w:jc w:val="left"/>
      </w:pPr>
      <w:r>
        <w:rPr>
          <w:spacing w:val="-2"/>
        </w:rPr>
        <w:t>корректировать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2"/>
        </w:rPr>
        <w:t>учебные</w:t>
      </w:r>
      <w:r>
        <w:tab/>
      </w:r>
      <w:r>
        <w:rPr>
          <w:spacing w:val="-2"/>
        </w:rPr>
        <w:t>действия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преодоления</w:t>
      </w:r>
      <w:r>
        <w:tab/>
      </w:r>
      <w:r>
        <w:rPr>
          <w:spacing w:val="-4"/>
        </w:rPr>
        <w:t xml:space="preserve">речевых </w:t>
      </w:r>
      <w:r>
        <w:t>и орфографических ошибок.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3"/>
          <w:tab w:val="left" w:pos="2859"/>
          <w:tab w:val="left" w:pos="4929"/>
          <w:tab w:val="left" w:pos="5942"/>
          <w:tab w:val="left" w:pos="8055"/>
          <w:tab w:val="left" w:pos="9760"/>
        </w:tabs>
        <w:spacing w:line="357" w:lineRule="auto"/>
        <w:ind w:right="170" w:firstLine="710"/>
        <w:rPr>
          <w:sz w:val="28"/>
        </w:rPr>
      </w:pP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обучающегося</w:t>
      </w:r>
      <w:r>
        <w:rPr>
          <w:sz w:val="28"/>
        </w:rPr>
        <w:tab/>
      </w:r>
      <w:r>
        <w:rPr>
          <w:spacing w:val="-2"/>
          <w:sz w:val="28"/>
        </w:rPr>
        <w:t>будут</w:t>
      </w:r>
      <w:r>
        <w:rPr>
          <w:sz w:val="28"/>
        </w:rPr>
        <w:tab/>
      </w:r>
      <w:r>
        <w:rPr>
          <w:spacing w:val="-2"/>
          <w:sz w:val="28"/>
        </w:rPr>
        <w:t>сформированы</w:t>
      </w:r>
      <w:r>
        <w:rPr>
          <w:sz w:val="28"/>
        </w:rPr>
        <w:tab/>
      </w:r>
      <w:r>
        <w:rPr>
          <w:spacing w:val="-2"/>
          <w:sz w:val="28"/>
        </w:rPr>
        <w:t>следующие</w:t>
      </w:r>
      <w:r>
        <w:rPr>
          <w:sz w:val="28"/>
        </w:rPr>
        <w:tab/>
      </w:r>
      <w:r>
        <w:rPr>
          <w:spacing w:val="-6"/>
          <w:sz w:val="28"/>
        </w:rPr>
        <w:t xml:space="preserve">умения </w:t>
      </w:r>
      <w:r>
        <w:rPr>
          <w:sz w:val="28"/>
        </w:rPr>
        <w:t>совместной деятельности:</w:t>
      </w:r>
    </w:p>
    <w:p w:rsidR="007A46EE" w:rsidRDefault="009E1D98">
      <w:pPr>
        <w:pStyle w:val="a3"/>
        <w:tabs>
          <w:tab w:val="left" w:pos="3253"/>
          <w:tab w:val="left" w:pos="5327"/>
          <w:tab w:val="left" w:pos="5740"/>
          <w:tab w:val="left" w:pos="7690"/>
          <w:tab w:val="left" w:pos="8521"/>
        </w:tabs>
        <w:spacing w:before="3" w:line="362" w:lineRule="auto"/>
        <w:ind w:right="176" w:firstLine="710"/>
        <w:jc w:val="left"/>
      </w:pPr>
      <w:r>
        <w:rPr>
          <w:spacing w:val="-2"/>
        </w:rPr>
        <w:t>формулировать</w:t>
      </w:r>
      <w:r>
        <w:tab/>
      </w:r>
      <w:r>
        <w:rPr>
          <w:spacing w:val="-2"/>
        </w:rPr>
        <w:t>краткосрочные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долгосрочные</w:t>
      </w:r>
      <w:r>
        <w:tab/>
      </w:r>
      <w:r>
        <w:rPr>
          <w:spacing w:val="-4"/>
        </w:rPr>
        <w:t>цели</w:t>
      </w:r>
      <w:r>
        <w:tab/>
      </w:r>
      <w:r>
        <w:rPr>
          <w:spacing w:val="-4"/>
        </w:rPr>
        <w:t xml:space="preserve">(индивидуальные </w:t>
      </w:r>
      <w:r>
        <w:t>с</w:t>
      </w:r>
      <w:r>
        <w:rPr>
          <w:spacing w:val="80"/>
        </w:rPr>
        <w:t xml:space="preserve"> </w:t>
      </w:r>
      <w:r>
        <w:t>учётом</w:t>
      </w:r>
      <w:r>
        <w:rPr>
          <w:spacing w:val="80"/>
        </w:rPr>
        <w:t xml:space="preserve"> </w:t>
      </w:r>
      <w:r>
        <w:t>участия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коллективных</w:t>
      </w:r>
      <w:r>
        <w:rPr>
          <w:spacing w:val="80"/>
        </w:rPr>
        <w:t xml:space="preserve"> </w:t>
      </w:r>
      <w:r>
        <w:t>задачах)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стандартной</w:t>
      </w:r>
      <w:r>
        <w:rPr>
          <w:spacing w:val="80"/>
        </w:rPr>
        <w:t xml:space="preserve"> </w:t>
      </w:r>
      <w:r>
        <w:t>(типовой)</w:t>
      </w:r>
      <w:r>
        <w:rPr>
          <w:spacing w:val="80"/>
        </w:rPr>
        <w:t xml:space="preserve"> </w:t>
      </w:r>
      <w:r>
        <w:t>ситуации</w:t>
      </w:r>
    </w:p>
    <w:p w:rsidR="007A46EE" w:rsidRDefault="007A46EE">
      <w:pPr>
        <w:pStyle w:val="a3"/>
        <w:spacing w:line="362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4"/>
      </w:pPr>
      <w:r>
        <w:t>на основе предложенного формата планирования, распределения промежуточных шагов и сроков;</w:t>
      </w:r>
    </w:p>
    <w:p w:rsidR="007A46EE" w:rsidRDefault="009E1D98">
      <w:pPr>
        <w:pStyle w:val="a3"/>
        <w:spacing w:before="8" w:line="362" w:lineRule="auto"/>
        <w:ind w:right="146" w:firstLine="710"/>
      </w:pPr>
      <w:r>
        <w:t>принимать цель совместной деятельности, коллективно выстраивать действия по</w:t>
      </w:r>
      <w:r>
        <w:rPr>
          <w:spacing w:val="40"/>
        </w:rPr>
        <w:t xml:space="preserve">  </w:t>
      </w:r>
      <w:r>
        <w:t>её</w:t>
      </w:r>
      <w:r>
        <w:rPr>
          <w:spacing w:val="40"/>
        </w:rPr>
        <w:t xml:space="preserve">  </w:t>
      </w:r>
      <w:r>
        <w:t>достижению</w:t>
      </w:r>
      <w:r>
        <w:rPr>
          <w:spacing w:val="40"/>
        </w:rPr>
        <w:t xml:space="preserve">  </w:t>
      </w:r>
      <w:r>
        <w:t>(распределять</w:t>
      </w:r>
      <w:r>
        <w:rPr>
          <w:spacing w:val="40"/>
        </w:rPr>
        <w:t xml:space="preserve">  </w:t>
      </w:r>
      <w:r>
        <w:t>роли,</w:t>
      </w:r>
      <w:r>
        <w:rPr>
          <w:spacing w:val="40"/>
        </w:rPr>
        <w:t xml:space="preserve">  </w:t>
      </w:r>
      <w:r>
        <w:t>договариваться,</w:t>
      </w:r>
      <w:r>
        <w:rPr>
          <w:spacing w:val="40"/>
        </w:rPr>
        <w:t xml:space="preserve">  </w:t>
      </w:r>
      <w:r>
        <w:t>обсуждать</w:t>
      </w:r>
      <w:r>
        <w:rPr>
          <w:spacing w:val="40"/>
        </w:rPr>
        <w:t xml:space="preserve">  </w:t>
      </w:r>
      <w:r>
        <w:t>процесс и результат совместной работы);</w:t>
      </w:r>
    </w:p>
    <w:p w:rsidR="007A46EE" w:rsidRDefault="009E1D98">
      <w:pPr>
        <w:pStyle w:val="a3"/>
        <w:spacing w:line="357" w:lineRule="auto"/>
        <w:ind w:left="1136" w:right="1134"/>
      </w:pPr>
      <w:r>
        <w:t>проявлять</w:t>
      </w:r>
      <w:r>
        <w:rPr>
          <w:spacing w:val="-13"/>
        </w:rPr>
        <w:t xml:space="preserve"> </w:t>
      </w:r>
      <w:r>
        <w:t>готовность</w:t>
      </w:r>
      <w:r>
        <w:rPr>
          <w:spacing w:val="-13"/>
        </w:rPr>
        <w:t xml:space="preserve"> </w:t>
      </w:r>
      <w:r>
        <w:t>руководить,</w:t>
      </w:r>
      <w:r>
        <w:rPr>
          <w:spacing w:val="-1"/>
        </w:rPr>
        <w:t xml:space="preserve"> </w:t>
      </w:r>
      <w:r>
        <w:t>выполнять</w:t>
      </w:r>
      <w:r>
        <w:rPr>
          <w:spacing w:val="-14"/>
        </w:rPr>
        <w:t xml:space="preserve"> </w:t>
      </w:r>
      <w:r>
        <w:t>поручения,</w:t>
      </w:r>
      <w:r>
        <w:rPr>
          <w:spacing w:val="-1"/>
        </w:rPr>
        <w:t xml:space="preserve"> </w:t>
      </w:r>
      <w:r>
        <w:t>подчиняться; ответственно выполнять свою часть работы;</w:t>
      </w:r>
    </w:p>
    <w:p w:rsidR="007A46EE" w:rsidRDefault="009E1D98">
      <w:pPr>
        <w:pStyle w:val="a3"/>
        <w:ind w:left="1136"/>
      </w:pPr>
      <w:r>
        <w:t>оценивать</w:t>
      </w:r>
      <w:r>
        <w:rPr>
          <w:spacing w:val="-16"/>
        </w:rPr>
        <w:t xml:space="preserve"> </w:t>
      </w:r>
      <w:r>
        <w:t>свой</w:t>
      </w:r>
      <w:r>
        <w:rPr>
          <w:spacing w:val="-10"/>
        </w:rPr>
        <w:t xml:space="preserve"> </w:t>
      </w:r>
      <w:r>
        <w:t>вклад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общий</w:t>
      </w:r>
      <w:r>
        <w:rPr>
          <w:spacing w:val="-10"/>
        </w:rPr>
        <w:t xml:space="preserve"> </w:t>
      </w:r>
      <w:r>
        <w:rPr>
          <w:spacing w:val="-2"/>
        </w:rPr>
        <w:t>результат;</w:t>
      </w:r>
    </w:p>
    <w:p w:rsidR="007A46EE" w:rsidRDefault="009E1D98">
      <w:pPr>
        <w:pStyle w:val="a3"/>
        <w:spacing w:before="159" w:line="357" w:lineRule="auto"/>
        <w:ind w:firstLine="710"/>
        <w:jc w:val="left"/>
      </w:pPr>
      <w:r>
        <w:t>выполнять</w:t>
      </w:r>
      <w:r>
        <w:rPr>
          <w:spacing w:val="30"/>
        </w:rPr>
        <w:t xml:space="preserve"> </w:t>
      </w:r>
      <w:r>
        <w:t>совместные</w:t>
      </w:r>
      <w:r>
        <w:rPr>
          <w:spacing w:val="35"/>
        </w:rPr>
        <w:t xml:space="preserve"> </w:t>
      </w:r>
      <w:r>
        <w:t>проектные</w:t>
      </w:r>
      <w:r>
        <w:rPr>
          <w:spacing w:val="34"/>
        </w:rPr>
        <w:t xml:space="preserve"> </w:t>
      </w:r>
      <w:r>
        <w:t>задания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использованием</w:t>
      </w:r>
      <w:r>
        <w:rPr>
          <w:spacing w:val="35"/>
        </w:rPr>
        <w:t xml:space="preserve"> </w:t>
      </w:r>
      <w:r>
        <w:t xml:space="preserve">предложенных </w:t>
      </w:r>
      <w:r>
        <w:rPr>
          <w:spacing w:val="-2"/>
        </w:rPr>
        <w:t>образцов.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before="6" w:line="357" w:lineRule="auto"/>
        <w:ind w:right="256" w:firstLine="710"/>
        <w:rPr>
          <w:sz w:val="28"/>
        </w:rPr>
      </w:pPr>
      <w:r>
        <w:rPr>
          <w:sz w:val="28"/>
        </w:rPr>
        <w:t>Предметные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7"/>
          <w:sz w:val="28"/>
        </w:rPr>
        <w:t xml:space="preserve"> </w:t>
      </w:r>
      <w:r>
        <w:rPr>
          <w:sz w:val="28"/>
        </w:rPr>
        <w:t>(аварского)</w:t>
      </w:r>
      <w:r>
        <w:rPr>
          <w:spacing w:val="-8"/>
          <w:sz w:val="28"/>
        </w:rPr>
        <w:t xml:space="preserve"> </w:t>
      </w:r>
      <w:r>
        <w:rPr>
          <w:sz w:val="28"/>
        </w:rPr>
        <w:t>языка.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концу обучения в 1 классе обучающийся научится:</w:t>
      </w:r>
    </w:p>
    <w:p w:rsidR="007A46EE" w:rsidRDefault="009E1D98">
      <w:pPr>
        <w:pStyle w:val="a3"/>
        <w:spacing w:before="5" w:line="362" w:lineRule="auto"/>
        <w:ind w:firstLine="710"/>
        <w:jc w:val="left"/>
      </w:pPr>
      <w:r>
        <w:t>различать</w:t>
      </w:r>
      <w:r>
        <w:rPr>
          <w:spacing w:val="40"/>
        </w:rPr>
        <w:t xml:space="preserve"> </w:t>
      </w:r>
      <w:r>
        <w:t>текст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предложение,</w:t>
      </w:r>
      <w:r>
        <w:rPr>
          <w:spacing w:val="40"/>
        </w:rPr>
        <w:t xml:space="preserve"> </w:t>
      </w:r>
      <w:r>
        <w:t>предложение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слова,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составляющие</w:t>
      </w:r>
      <w:r>
        <w:rPr>
          <w:spacing w:val="80"/>
        </w:rPr>
        <w:t xml:space="preserve"> </w:t>
      </w:r>
      <w:r>
        <w:rPr>
          <w:spacing w:val="-2"/>
        </w:rPr>
        <w:t>предложения;</w:t>
      </w:r>
    </w:p>
    <w:p w:rsidR="007A46EE" w:rsidRDefault="009E1D98">
      <w:pPr>
        <w:pStyle w:val="a3"/>
        <w:spacing w:line="320" w:lineRule="exact"/>
        <w:ind w:left="1136"/>
        <w:jc w:val="left"/>
      </w:pPr>
      <w:r>
        <w:t>выделять</w:t>
      </w:r>
      <w:r>
        <w:rPr>
          <w:spacing w:val="-17"/>
        </w:rPr>
        <w:t xml:space="preserve"> </w:t>
      </w:r>
      <w:r>
        <w:t>предложения</w:t>
      </w:r>
      <w:r>
        <w:rPr>
          <w:spacing w:val="-9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rPr>
          <w:spacing w:val="-4"/>
        </w:rPr>
        <w:t>речи;</w:t>
      </w:r>
    </w:p>
    <w:p w:rsidR="007A46EE" w:rsidRDefault="009E1D98">
      <w:pPr>
        <w:pStyle w:val="a3"/>
        <w:tabs>
          <w:tab w:val="left" w:pos="2701"/>
          <w:tab w:val="left" w:pos="4646"/>
          <w:tab w:val="left" w:pos="5990"/>
          <w:tab w:val="left" w:pos="7877"/>
          <w:tab w:val="left" w:pos="9846"/>
        </w:tabs>
        <w:spacing w:before="158" w:line="355" w:lineRule="auto"/>
        <w:ind w:right="154" w:firstLine="710"/>
        <w:jc w:val="left"/>
      </w:pPr>
      <w:r>
        <w:rPr>
          <w:spacing w:val="-2"/>
        </w:rPr>
        <w:t>определять</w:t>
      </w:r>
      <w:r>
        <w:tab/>
      </w:r>
      <w:r>
        <w:rPr>
          <w:spacing w:val="-2"/>
        </w:rPr>
        <w:t>существенные</w:t>
      </w:r>
      <w:r>
        <w:tab/>
      </w:r>
      <w:r>
        <w:rPr>
          <w:spacing w:val="-2"/>
        </w:rPr>
        <w:t>признаки</w:t>
      </w:r>
      <w:r>
        <w:tab/>
      </w:r>
      <w:r>
        <w:rPr>
          <w:spacing w:val="-2"/>
        </w:rPr>
        <w:t>предложения:</w:t>
      </w:r>
      <w:r>
        <w:tab/>
      </w:r>
      <w:r>
        <w:rPr>
          <w:spacing w:val="-2"/>
        </w:rPr>
        <w:t>законченность</w:t>
      </w:r>
      <w:r>
        <w:tab/>
      </w:r>
      <w:r>
        <w:rPr>
          <w:spacing w:val="-4"/>
        </w:rPr>
        <w:t xml:space="preserve">мысли </w:t>
      </w:r>
      <w:r>
        <w:t>и интонацию конца предложения;</w:t>
      </w:r>
    </w:p>
    <w:p w:rsidR="007A46EE" w:rsidRDefault="009E1D98">
      <w:pPr>
        <w:pStyle w:val="a3"/>
        <w:spacing w:before="8"/>
        <w:ind w:left="1136"/>
        <w:jc w:val="left"/>
      </w:pPr>
      <w:r>
        <w:t>устанавливать</w:t>
      </w:r>
      <w:r>
        <w:rPr>
          <w:spacing w:val="-18"/>
        </w:rPr>
        <w:t xml:space="preserve"> </w:t>
      </w:r>
      <w:r>
        <w:t>связь</w:t>
      </w:r>
      <w:r>
        <w:rPr>
          <w:spacing w:val="-14"/>
        </w:rPr>
        <w:t xml:space="preserve"> </w:t>
      </w:r>
      <w:r>
        <w:t>слов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rPr>
          <w:spacing w:val="-2"/>
        </w:rPr>
        <w:t>предложении;</w:t>
      </w:r>
    </w:p>
    <w:p w:rsidR="007A46EE" w:rsidRDefault="009E1D98">
      <w:pPr>
        <w:pStyle w:val="a3"/>
        <w:spacing w:before="163"/>
        <w:ind w:left="1136"/>
        <w:jc w:val="left"/>
      </w:pPr>
      <w:r>
        <w:t>понимать</w:t>
      </w:r>
      <w:r>
        <w:rPr>
          <w:spacing w:val="-17"/>
        </w:rPr>
        <w:t xml:space="preserve"> </w:t>
      </w:r>
      <w:r>
        <w:t>различие</w:t>
      </w:r>
      <w:r>
        <w:rPr>
          <w:spacing w:val="-9"/>
        </w:rPr>
        <w:t xml:space="preserve"> </w:t>
      </w:r>
      <w:r>
        <w:t>между</w:t>
      </w:r>
      <w:r>
        <w:rPr>
          <w:spacing w:val="-18"/>
        </w:rPr>
        <w:t xml:space="preserve"> </w:t>
      </w:r>
      <w:r>
        <w:t>звуками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буквами;</w:t>
      </w:r>
    </w:p>
    <w:p w:rsidR="007A46EE" w:rsidRDefault="009E1D98">
      <w:pPr>
        <w:pStyle w:val="a3"/>
        <w:spacing w:before="158"/>
        <w:ind w:left="1136"/>
        <w:jc w:val="left"/>
      </w:pPr>
      <w:r>
        <w:t>устанавливать</w:t>
      </w:r>
      <w:r>
        <w:rPr>
          <w:spacing w:val="-18"/>
        </w:rPr>
        <w:t xml:space="preserve"> </w:t>
      </w:r>
      <w:r>
        <w:t>последовательность</w:t>
      </w:r>
      <w:r>
        <w:rPr>
          <w:spacing w:val="-17"/>
        </w:rPr>
        <w:t xml:space="preserve"> </w:t>
      </w:r>
      <w:r>
        <w:t>звуков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слове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rPr>
          <w:spacing w:val="-2"/>
        </w:rPr>
        <w:t>число;</w:t>
      </w:r>
    </w:p>
    <w:p w:rsidR="007A46EE" w:rsidRDefault="009E1D98">
      <w:pPr>
        <w:pStyle w:val="a3"/>
        <w:spacing w:before="163" w:line="364" w:lineRule="auto"/>
        <w:ind w:firstLine="710"/>
        <w:jc w:val="left"/>
      </w:pPr>
      <w:r>
        <w:t>различать</w:t>
      </w:r>
      <w:r>
        <w:rPr>
          <w:spacing w:val="34"/>
        </w:rPr>
        <w:t xml:space="preserve"> </w:t>
      </w:r>
      <w:r>
        <w:t>гласные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согласные</w:t>
      </w:r>
      <w:r>
        <w:rPr>
          <w:spacing w:val="37"/>
        </w:rPr>
        <w:t xml:space="preserve"> </w:t>
      </w:r>
      <w:r>
        <w:t>звуки,</w:t>
      </w:r>
      <w:r>
        <w:rPr>
          <w:spacing w:val="40"/>
        </w:rPr>
        <w:t xml:space="preserve"> </w:t>
      </w:r>
      <w:r>
        <w:t>определять</w:t>
      </w:r>
      <w:r>
        <w:rPr>
          <w:spacing w:val="34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слове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 xml:space="preserve">правильно </w:t>
      </w:r>
      <w:r>
        <w:rPr>
          <w:spacing w:val="-2"/>
        </w:rPr>
        <w:t>произносить;</w:t>
      </w:r>
    </w:p>
    <w:p w:rsidR="007A46EE" w:rsidRDefault="009E1D98">
      <w:pPr>
        <w:pStyle w:val="a3"/>
        <w:tabs>
          <w:tab w:val="left" w:pos="2571"/>
          <w:tab w:val="left" w:pos="4060"/>
          <w:tab w:val="left" w:pos="5539"/>
          <w:tab w:val="left" w:pos="7128"/>
          <w:tab w:val="left" w:pos="7666"/>
          <w:tab w:val="left" w:pos="8060"/>
          <w:tab w:val="left" w:pos="8972"/>
          <w:tab w:val="left" w:pos="9381"/>
        </w:tabs>
        <w:spacing w:line="362" w:lineRule="auto"/>
        <w:ind w:right="154" w:firstLine="710"/>
        <w:jc w:val="left"/>
      </w:pPr>
      <w:r>
        <w:rPr>
          <w:spacing w:val="-2"/>
        </w:rPr>
        <w:t>различать</w:t>
      </w:r>
      <w:r>
        <w:tab/>
      </w:r>
      <w:r>
        <w:rPr>
          <w:spacing w:val="-2"/>
        </w:rPr>
        <w:t>согласные</w:t>
      </w:r>
      <w:r>
        <w:tab/>
      </w:r>
      <w:r>
        <w:rPr>
          <w:spacing w:val="-2"/>
        </w:rPr>
        <w:t>геминаты,</w:t>
      </w:r>
      <w:r>
        <w:tab/>
      </w:r>
      <w:r>
        <w:rPr>
          <w:spacing w:val="-2"/>
        </w:rPr>
        <w:t>определять</w:t>
      </w:r>
      <w:r>
        <w:tab/>
      </w:r>
      <w:r>
        <w:rPr>
          <w:spacing w:val="-6"/>
        </w:rPr>
        <w:t>их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слове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правильно </w:t>
      </w:r>
      <w:r>
        <w:rPr>
          <w:spacing w:val="-2"/>
        </w:rPr>
        <w:t>произносить;</w:t>
      </w:r>
    </w:p>
    <w:p w:rsidR="007A46EE" w:rsidRDefault="009E1D98">
      <w:pPr>
        <w:pStyle w:val="a3"/>
        <w:tabs>
          <w:tab w:val="left" w:pos="2600"/>
          <w:tab w:val="left" w:pos="4967"/>
          <w:tab w:val="left" w:pos="5990"/>
          <w:tab w:val="left" w:pos="7368"/>
          <w:tab w:val="left" w:pos="7944"/>
          <w:tab w:val="left" w:pos="8362"/>
          <w:tab w:val="left" w:pos="9381"/>
        </w:tabs>
        <w:spacing w:line="362" w:lineRule="auto"/>
        <w:ind w:right="154" w:firstLine="710"/>
        <w:jc w:val="left"/>
      </w:pPr>
      <w:r>
        <w:rPr>
          <w:spacing w:val="-2"/>
        </w:rPr>
        <w:t>различать</w:t>
      </w:r>
      <w:r>
        <w:tab/>
      </w:r>
      <w:r>
        <w:rPr>
          <w:spacing w:val="-2"/>
        </w:rPr>
        <w:t>лабиализованные</w:t>
      </w:r>
      <w:r>
        <w:tab/>
      </w:r>
      <w:r>
        <w:rPr>
          <w:spacing w:val="-2"/>
        </w:rPr>
        <w:t>звуки,</w:t>
      </w:r>
      <w:r>
        <w:tab/>
      </w:r>
      <w:r>
        <w:rPr>
          <w:spacing w:val="-2"/>
        </w:rPr>
        <w:t>находить</w:t>
      </w:r>
      <w:r>
        <w:tab/>
      </w:r>
      <w:r>
        <w:rPr>
          <w:spacing w:val="-6"/>
        </w:rPr>
        <w:t>их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слове,</w:t>
      </w:r>
      <w:r>
        <w:tab/>
      </w:r>
      <w:r>
        <w:rPr>
          <w:spacing w:val="-4"/>
        </w:rPr>
        <w:t xml:space="preserve">правильно </w:t>
      </w:r>
      <w:r>
        <w:rPr>
          <w:spacing w:val="-2"/>
        </w:rPr>
        <w:t>произносить;</w:t>
      </w:r>
    </w:p>
    <w:p w:rsidR="007A46EE" w:rsidRDefault="009E1D98">
      <w:pPr>
        <w:pStyle w:val="a3"/>
        <w:spacing w:line="355" w:lineRule="auto"/>
        <w:ind w:left="1136" w:right="2134"/>
        <w:jc w:val="left"/>
      </w:pPr>
      <w:r>
        <w:t>различать</w:t>
      </w:r>
      <w:r>
        <w:rPr>
          <w:spacing w:val="-16"/>
        </w:rPr>
        <w:t xml:space="preserve"> </w:t>
      </w:r>
      <w:r>
        <w:t>слово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слог;</w:t>
      </w:r>
      <w:r>
        <w:rPr>
          <w:spacing w:val="-10"/>
        </w:rPr>
        <w:t xml:space="preserve"> </w:t>
      </w:r>
      <w:r>
        <w:t>определять</w:t>
      </w:r>
      <w:r>
        <w:rPr>
          <w:spacing w:val="-16"/>
        </w:rPr>
        <w:t xml:space="preserve"> </w:t>
      </w:r>
      <w:r>
        <w:t>количество</w:t>
      </w:r>
      <w:r>
        <w:rPr>
          <w:spacing w:val="-10"/>
        </w:rPr>
        <w:t xml:space="preserve"> </w:t>
      </w:r>
      <w:r>
        <w:t>слогов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слове; делить слова на слоги;</w:t>
      </w:r>
    </w:p>
    <w:p w:rsidR="007A46EE" w:rsidRDefault="009E1D98">
      <w:pPr>
        <w:pStyle w:val="a3"/>
        <w:ind w:left="1136"/>
        <w:jc w:val="left"/>
      </w:pPr>
      <w:r>
        <w:t>освоить</w:t>
      </w:r>
      <w:r>
        <w:rPr>
          <w:spacing w:val="-18"/>
        </w:rPr>
        <w:t xml:space="preserve"> </w:t>
      </w:r>
      <w:r>
        <w:t>правила</w:t>
      </w:r>
      <w:r>
        <w:rPr>
          <w:spacing w:val="-16"/>
        </w:rPr>
        <w:t xml:space="preserve"> </w:t>
      </w:r>
      <w:r>
        <w:t>переноса</w:t>
      </w:r>
      <w:r>
        <w:rPr>
          <w:spacing w:val="-11"/>
        </w:rPr>
        <w:t xml:space="preserve"> </w:t>
      </w:r>
      <w:r>
        <w:rPr>
          <w:spacing w:val="-4"/>
        </w:rPr>
        <w:t>слов;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ind w:left="1136"/>
      </w:pPr>
      <w:r>
        <w:t>иметь</w:t>
      </w:r>
      <w:r>
        <w:rPr>
          <w:spacing w:val="74"/>
        </w:rPr>
        <w:t xml:space="preserve"> </w:t>
      </w:r>
      <w:r>
        <w:t>представление</w:t>
      </w:r>
      <w:r>
        <w:rPr>
          <w:spacing w:val="79"/>
        </w:rPr>
        <w:t xml:space="preserve"> </w:t>
      </w:r>
      <w:r>
        <w:t>о</w:t>
      </w:r>
      <w:r>
        <w:rPr>
          <w:spacing w:val="75"/>
        </w:rPr>
        <w:t xml:space="preserve"> </w:t>
      </w:r>
      <w:r>
        <w:t>словах,</w:t>
      </w:r>
      <w:r>
        <w:rPr>
          <w:spacing w:val="79"/>
        </w:rPr>
        <w:t xml:space="preserve"> </w:t>
      </w:r>
      <w:r>
        <w:t>отвечающих</w:t>
      </w:r>
      <w:r>
        <w:rPr>
          <w:spacing w:val="68"/>
        </w:rPr>
        <w:t xml:space="preserve"> </w:t>
      </w:r>
      <w:r>
        <w:t>на</w:t>
      </w:r>
      <w:r>
        <w:rPr>
          <w:spacing w:val="47"/>
          <w:w w:val="150"/>
        </w:rPr>
        <w:t xml:space="preserve"> </w:t>
      </w:r>
      <w:r>
        <w:t>вопросы</w:t>
      </w:r>
      <w:r>
        <w:rPr>
          <w:spacing w:val="49"/>
          <w:w w:val="150"/>
        </w:rPr>
        <w:t xml:space="preserve"> </w:t>
      </w:r>
      <w:r>
        <w:t>«щив?»</w:t>
      </w:r>
      <w:r>
        <w:rPr>
          <w:spacing w:val="68"/>
        </w:rPr>
        <w:t xml:space="preserve"> </w:t>
      </w:r>
      <w:r>
        <w:rPr>
          <w:spacing w:val="-2"/>
        </w:rPr>
        <w:t>(«кто?»),</w:t>
      </w:r>
    </w:p>
    <w:p w:rsidR="007A46EE" w:rsidRDefault="009E1D98">
      <w:pPr>
        <w:pStyle w:val="a3"/>
        <w:spacing w:before="158"/>
      </w:pPr>
      <w:r>
        <w:rPr>
          <w:spacing w:val="-2"/>
        </w:rPr>
        <w:t>«щий?»</w:t>
      </w:r>
      <w:r>
        <w:rPr>
          <w:spacing w:val="-4"/>
        </w:rPr>
        <w:t xml:space="preserve"> </w:t>
      </w:r>
      <w:r>
        <w:rPr>
          <w:spacing w:val="-2"/>
        </w:rPr>
        <w:t>(«кто?»),</w:t>
      </w:r>
      <w:r>
        <w:rPr>
          <w:spacing w:val="4"/>
        </w:rPr>
        <w:t xml:space="preserve"> </w:t>
      </w:r>
      <w:r>
        <w:rPr>
          <w:spacing w:val="-2"/>
        </w:rPr>
        <w:t>«щиб?»</w:t>
      </w:r>
      <w:r>
        <w:rPr>
          <w:spacing w:val="-9"/>
        </w:rPr>
        <w:t xml:space="preserve"> </w:t>
      </w:r>
      <w:r>
        <w:rPr>
          <w:spacing w:val="-2"/>
        </w:rPr>
        <w:t>(«что?»),</w:t>
      </w:r>
      <w:r>
        <w:rPr>
          <w:spacing w:val="4"/>
        </w:rPr>
        <w:t xml:space="preserve"> </w:t>
      </w:r>
      <w:r>
        <w:rPr>
          <w:spacing w:val="-2"/>
        </w:rPr>
        <w:t>«щал?»</w:t>
      </w:r>
      <w:r>
        <w:rPr>
          <w:spacing w:val="-13"/>
        </w:rPr>
        <w:t xml:space="preserve"> </w:t>
      </w:r>
      <w:r>
        <w:rPr>
          <w:spacing w:val="-2"/>
        </w:rPr>
        <w:t>(кто?»);</w:t>
      </w:r>
    </w:p>
    <w:p w:rsidR="007A46EE" w:rsidRDefault="009E1D98">
      <w:pPr>
        <w:pStyle w:val="a3"/>
        <w:spacing w:before="163"/>
        <w:ind w:left="1136"/>
      </w:pPr>
      <w:r>
        <w:t>иметь</w:t>
      </w:r>
      <w:r>
        <w:rPr>
          <w:spacing w:val="10"/>
        </w:rPr>
        <w:t xml:space="preserve"> </w:t>
      </w:r>
      <w:r>
        <w:t>представление</w:t>
      </w:r>
      <w:r>
        <w:rPr>
          <w:spacing w:val="18"/>
        </w:rPr>
        <w:t xml:space="preserve"> </w:t>
      </w:r>
      <w:r>
        <w:t>о</w:t>
      </w:r>
      <w:r>
        <w:rPr>
          <w:spacing w:val="17"/>
        </w:rPr>
        <w:t xml:space="preserve"> </w:t>
      </w:r>
      <w:r>
        <w:t>словах,</w:t>
      </w:r>
      <w:r>
        <w:rPr>
          <w:spacing w:val="20"/>
        </w:rPr>
        <w:t xml:space="preserve"> </w:t>
      </w:r>
      <w:r>
        <w:t>отвечающих</w:t>
      </w:r>
      <w:r>
        <w:rPr>
          <w:spacing w:val="13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вопросы</w:t>
      </w:r>
      <w:r>
        <w:rPr>
          <w:spacing w:val="26"/>
        </w:rPr>
        <w:t xml:space="preserve"> </w:t>
      </w:r>
      <w:r>
        <w:t>«кинав?»</w:t>
      </w:r>
      <w:r>
        <w:rPr>
          <w:spacing w:val="13"/>
        </w:rPr>
        <w:t xml:space="preserve"> </w:t>
      </w:r>
      <w:r>
        <w:rPr>
          <w:spacing w:val="-2"/>
        </w:rPr>
        <w:t>(«какой?»),</w:t>
      </w:r>
    </w:p>
    <w:p w:rsidR="007A46EE" w:rsidRDefault="009E1D98">
      <w:pPr>
        <w:pStyle w:val="a3"/>
        <w:spacing w:before="158"/>
      </w:pPr>
      <w:r>
        <w:rPr>
          <w:spacing w:val="-2"/>
        </w:rPr>
        <w:t>«кинай?»</w:t>
      </w:r>
      <w:r>
        <w:rPr>
          <w:spacing w:val="-11"/>
        </w:rPr>
        <w:t xml:space="preserve"> </w:t>
      </w:r>
      <w:r>
        <w:rPr>
          <w:spacing w:val="-2"/>
        </w:rPr>
        <w:t>(«какая?»),</w:t>
      </w:r>
      <w:r>
        <w:rPr>
          <w:spacing w:val="6"/>
        </w:rPr>
        <w:t xml:space="preserve"> </w:t>
      </w:r>
      <w:r>
        <w:rPr>
          <w:spacing w:val="-2"/>
        </w:rPr>
        <w:t>«кинаб?»</w:t>
      </w:r>
      <w:r>
        <w:rPr>
          <w:spacing w:val="-11"/>
        </w:rPr>
        <w:t xml:space="preserve"> </w:t>
      </w:r>
      <w:r>
        <w:rPr>
          <w:spacing w:val="-2"/>
        </w:rPr>
        <w:t>(«какой?»,</w:t>
      </w:r>
      <w:r>
        <w:rPr>
          <w:spacing w:val="1"/>
        </w:rPr>
        <w:t xml:space="preserve"> </w:t>
      </w:r>
      <w:r>
        <w:rPr>
          <w:spacing w:val="-2"/>
        </w:rPr>
        <w:t>«какая?»),</w:t>
      </w:r>
      <w:r>
        <w:rPr>
          <w:spacing w:val="12"/>
        </w:rPr>
        <w:t xml:space="preserve"> </w:t>
      </w:r>
      <w:r>
        <w:rPr>
          <w:spacing w:val="-2"/>
        </w:rPr>
        <w:t>«кинал?»</w:t>
      </w:r>
      <w:r>
        <w:rPr>
          <w:spacing w:val="-11"/>
        </w:rPr>
        <w:t xml:space="preserve"> </w:t>
      </w:r>
      <w:r>
        <w:rPr>
          <w:spacing w:val="-2"/>
        </w:rPr>
        <w:t>(«какие?»);</w:t>
      </w:r>
    </w:p>
    <w:p w:rsidR="007A46EE" w:rsidRDefault="009E1D98">
      <w:pPr>
        <w:pStyle w:val="a3"/>
        <w:spacing w:before="163" w:line="360" w:lineRule="auto"/>
        <w:ind w:right="141" w:firstLine="710"/>
      </w:pPr>
      <w:r>
        <w:t>иметь представление о словах, отвечающих на вопросы «щиб гьабураб?»</w:t>
      </w:r>
      <w:r>
        <w:rPr>
          <w:spacing w:val="80"/>
        </w:rPr>
        <w:t xml:space="preserve"> </w:t>
      </w:r>
      <w:r>
        <w:t>(«что</w:t>
      </w:r>
      <w:r>
        <w:rPr>
          <w:spacing w:val="40"/>
        </w:rPr>
        <w:t xml:space="preserve"> </w:t>
      </w:r>
      <w:r>
        <w:t>делал?»),</w:t>
      </w:r>
      <w:r>
        <w:rPr>
          <w:spacing w:val="40"/>
        </w:rPr>
        <w:t xml:space="preserve"> </w:t>
      </w:r>
      <w:r>
        <w:t>«щиб</w:t>
      </w:r>
      <w:r>
        <w:rPr>
          <w:spacing w:val="40"/>
        </w:rPr>
        <w:t xml:space="preserve"> </w:t>
      </w:r>
      <w:r>
        <w:t>лъугьараб?»</w:t>
      </w:r>
      <w:r>
        <w:rPr>
          <w:spacing w:val="40"/>
        </w:rPr>
        <w:t xml:space="preserve"> </w:t>
      </w:r>
      <w:r>
        <w:t>(«что</w:t>
      </w:r>
      <w:r>
        <w:rPr>
          <w:spacing w:val="40"/>
        </w:rPr>
        <w:t xml:space="preserve"> </w:t>
      </w:r>
      <w:r>
        <w:t>случилось?»),</w:t>
      </w:r>
      <w:r>
        <w:rPr>
          <w:spacing w:val="40"/>
        </w:rPr>
        <w:t xml:space="preserve"> </w:t>
      </w:r>
      <w:r>
        <w:t>«щиб</w:t>
      </w:r>
      <w:r>
        <w:rPr>
          <w:spacing w:val="40"/>
        </w:rPr>
        <w:t xml:space="preserve"> </w:t>
      </w:r>
      <w:r>
        <w:t>гьабизе</w:t>
      </w:r>
      <w:r>
        <w:rPr>
          <w:spacing w:val="40"/>
        </w:rPr>
        <w:t xml:space="preserve"> </w:t>
      </w:r>
      <w:r>
        <w:t>бугеб?»</w:t>
      </w:r>
      <w:r>
        <w:rPr>
          <w:spacing w:val="80"/>
        </w:rPr>
        <w:t xml:space="preserve"> </w:t>
      </w:r>
      <w:r>
        <w:t>(«что будет делать?»), «щиб гьабулеб бугеб?» («что делает?»).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before="1" w:line="362" w:lineRule="auto"/>
        <w:ind w:right="147" w:firstLine="710"/>
        <w:jc w:val="both"/>
        <w:rPr>
          <w:sz w:val="28"/>
        </w:rPr>
      </w:pPr>
      <w:r>
        <w:rPr>
          <w:sz w:val="28"/>
        </w:rPr>
        <w:t>Предметные результаты изучения родного (аварского) языка. К концу обучения во 2 классе обучающийся научится:</w:t>
      </w:r>
    </w:p>
    <w:p w:rsidR="007A46EE" w:rsidRDefault="009E1D98">
      <w:pPr>
        <w:pStyle w:val="a3"/>
        <w:spacing w:line="364" w:lineRule="auto"/>
        <w:ind w:right="166" w:firstLine="710"/>
      </w:pPr>
      <w:r>
        <w:t>различать текст и предложение, предложение и слова, не составляющие п</w:t>
      </w:r>
      <w:r>
        <w:t>редложения; выделять предложения из речи;</w:t>
      </w:r>
    </w:p>
    <w:p w:rsidR="007A46EE" w:rsidRDefault="009E1D98">
      <w:pPr>
        <w:pStyle w:val="a3"/>
        <w:spacing w:line="362" w:lineRule="auto"/>
        <w:ind w:right="150" w:firstLine="710"/>
      </w:pPr>
      <w:r>
        <w:t>определять</w:t>
      </w:r>
      <w:r>
        <w:rPr>
          <w:spacing w:val="80"/>
          <w:w w:val="150"/>
        </w:rPr>
        <w:t xml:space="preserve"> </w:t>
      </w:r>
      <w:r>
        <w:t>существенные</w:t>
      </w:r>
      <w:r>
        <w:rPr>
          <w:spacing w:val="80"/>
          <w:w w:val="150"/>
        </w:rPr>
        <w:t xml:space="preserve"> </w:t>
      </w:r>
      <w:r>
        <w:t>признаки</w:t>
      </w:r>
      <w:r>
        <w:rPr>
          <w:spacing w:val="80"/>
          <w:w w:val="150"/>
        </w:rPr>
        <w:t xml:space="preserve"> </w:t>
      </w:r>
      <w:r>
        <w:t>предложения:</w:t>
      </w:r>
      <w:r>
        <w:rPr>
          <w:spacing w:val="80"/>
          <w:w w:val="150"/>
        </w:rPr>
        <w:t xml:space="preserve"> </w:t>
      </w:r>
      <w:r>
        <w:t>законченность</w:t>
      </w:r>
      <w:r>
        <w:rPr>
          <w:spacing w:val="80"/>
          <w:w w:val="150"/>
        </w:rPr>
        <w:t xml:space="preserve"> </w:t>
      </w:r>
      <w:r>
        <w:t>мысли</w:t>
      </w:r>
      <w:r>
        <w:rPr>
          <w:spacing w:val="40"/>
        </w:rPr>
        <w:t xml:space="preserve"> </w:t>
      </w:r>
      <w:r>
        <w:t xml:space="preserve">и интонацию конца предложения; соблюдать в устной речи интонацию конца </w:t>
      </w:r>
      <w:r>
        <w:rPr>
          <w:spacing w:val="-2"/>
        </w:rPr>
        <w:t>предложений;</w:t>
      </w:r>
    </w:p>
    <w:p w:rsidR="007A46EE" w:rsidRDefault="009E1D98">
      <w:pPr>
        <w:pStyle w:val="a3"/>
        <w:spacing w:line="360" w:lineRule="auto"/>
        <w:ind w:right="137" w:firstLine="710"/>
      </w:pPr>
      <w:r>
        <w:t>сравнивать</w:t>
      </w:r>
      <w:r>
        <w:rPr>
          <w:spacing w:val="80"/>
        </w:rPr>
        <w:t xml:space="preserve">  </w:t>
      </w:r>
      <w:r>
        <w:t>предложения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цели</w:t>
      </w:r>
      <w:r>
        <w:rPr>
          <w:spacing w:val="80"/>
        </w:rPr>
        <w:t xml:space="preserve">  </w:t>
      </w:r>
      <w:r>
        <w:t>высказывания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интонаци</w:t>
      </w:r>
      <w:r>
        <w:t xml:space="preserve">и (без терминов) с использованием содержания (цель высказывания), интонаций, (мелодика, логическое ударение), порядка слов, знаков препинания в конце </w:t>
      </w:r>
      <w:r>
        <w:rPr>
          <w:spacing w:val="-2"/>
        </w:rPr>
        <w:t>предложения;</w:t>
      </w:r>
    </w:p>
    <w:p w:rsidR="007A46EE" w:rsidRDefault="009E1D98">
      <w:pPr>
        <w:pStyle w:val="a3"/>
        <w:spacing w:line="355" w:lineRule="auto"/>
        <w:ind w:left="1136" w:right="1069"/>
        <w:jc w:val="left"/>
      </w:pPr>
      <w:r>
        <w:t>устанавливать</w:t>
      </w:r>
      <w:r>
        <w:rPr>
          <w:spacing w:val="-18"/>
        </w:rPr>
        <w:t xml:space="preserve"> </w:t>
      </w:r>
      <w:r>
        <w:t>связи</w:t>
      </w:r>
      <w:r>
        <w:rPr>
          <w:spacing w:val="-12"/>
        </w:rPr>
        <w:t xml:space="preserve"> </w:t>
      </w:r>
      <w:r>
        <w:t>слов</w:t>
      </w:r>
      <w:r>
        <w:rPr>
          <w:spacing w:val="-17"/>
        </w:rPr>
        <w:t xml:space="preserve"> </w:t>
      </w:r>
      <w:r>
        <w:t>между</w:t>
      </w:r>
      <w:r>
        <w:rPr>
          <w:spacing w:val="-18"/>
        </w:rPr>
        <w:t xml:space="preserve"> </w:t>
      </w:r>
      <w:r>
        <w:t>словами</w:t>
      </w:r>
      <w:r>
        <w:rPr>
          <w:spacing w:val="-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предложении; восстанавливать деформированные предложения;</w:t>
      </w:r>
    </w:p>
    <w:p w:rsidR="007A46EE" w:rsidRDefault="009E1D98">
      <w:pPr>
        <w:pStyle w:val="a3"/>
        <w:ind w:left="1136"/>
        <w:jc w:val="left"/>
      </w:pPr>
      <w:r>
        <w:t>отличать</w:t>
      </w:r>
      <w:r>
        <w:rPr>
          <w:spacing w:val="-11"/>
        </w:rPr>
        <w:t xml:space="preserve"> </w:t>
      </w:r>
      <w:r>
        <w:t>текст</w:t>
      </w:r>
      <w:r>
        <w:rPr>
          <w:spacing w:val="-10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набора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связанных</w:t>
      </w:r>
      <w:r>
        <w:rPr>
          <w:spacing w:val="-17"/>
        </w:rPr>
        <w:t xml:space="preserve"> </w:t>
      </w:r>
      <w:r>
        <w:t>друг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другом</w:t>
      </w:r>
      <w:r>
        <w:rPr>
          <w:spacing w:val="-7"/>
        </w:rPr>
        <w:t xml:space="preserve"> </w:t>
      </w:r>
      <w:r>
        <w:rPr>
          <w:spacing w:val="-2"/>
        </w:rPr>
        <w:t>предложений;</w:t>
      </w:r>
    </w:p>
    <w:p w:rsidR="007A46EE" w:rsidRDefault="009E1D98">
      <w:pPr>
        <w:pStyle w:val="a3"/>
        <w:spacing w:before="144" w:line="357" w:lineRule="auto"/>
        <w:ind w:right="148" w:firstLine="710"/>
      </w:pPr>
      <w:r>
        <w:t>анализировать текст с нарушенным порядком предложений и восстанавливать их последовательность в тексте;</w:t>
      </w:r>
    </w:p>
    <w:p w:rsidR="007A46EE" w:rsidRDefault="009E1D98">
      <w:pPr>
        <w:pStyle w:val="a3"/>
        <w:spacing w:before="6" w:line="360" w:lineRule="auto"/>
        <w:ind w:right="153" w:firstLine="710"/>
      </w:pPr>
      <w:r>
        <w:t>понимать тему и главную мысль текста, подбирать заглавие к тексту, распознавать</w:t>
      </w:r>
      <w:r>
        <w:rPr>
          <w:spacing w:val="-6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абзацным</w:t>
      </w:r>
      <w:r>
        <w:rPr>
          <w:spacing w:val="-3"/>
        </w:rPr>
        <w:t xml:space="preserve"> </w:t>
      </w:r>
      <w:r>
        <w:t>отступам,</w:t>
      </w:r>
      <w:r>
        <w:rPr>
          <w:spacing w:val="-2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последовательность частей текста;</w:t>
      </w:r>
    </w:p>
    <w:p w:rsidR="007A46EE" w:rsidRDefault="009E1D98">
      <w:pPr>
        <w:pStyle w:val="a3"/>
        <w:spacing w:before="1" w:line="357" w:lineRule="auto"/>
        <w:ind w:right="150" w:firstLine="710"/>
      </w:pPr>
      <w:r>
        <w:t xml:space="preserve">составлять текст по рисунку, вопросам и ключевым словам; составлять текст по его началу и по </w:t>
      </w:r>
      <w:r>
        <w:t>его концу;</w:t>
      </w:r>
    </w:p>
    <w:p w:rsidR="007A46EE" w:rsidRDefault="009E1D98">
      <w:pPr>
        <w:pStyle w:val="a3"/>
        <w:spacing w:before="6"/>
        <w:ind w:left="1136"/>
      </w:pPr>
      <w:r>
        <w:t>озаглавливать</w:t>
      </w:r>
      <w:r>
        <w:rPr>
          <w:spacing w:val="-12"/>
        </w:rPr>
        <w:t xml:space="preserve"> </w:t>
      </w:r>
      <w:r>
        <w:t>текст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теме</w:t>
      </w:r>
      <w:r>
        <w:rPr>
          <w:spacing w:val="-9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главной</w:t>
      </w:r>
      <w:r>
        <w:rPr>
          <w:spacing w:val="-10"/>
        </w:rPr>
        <w:t xml:space="preserve"> </w:t>
      </w:r>
      <w:r>
        <w:rPr>
          <w:spacing w:val="-2"/>
        </w:rPr>
        <w:t>мысли;</w:t>
      </w:r>
    </w:p>
    <w:p w:rsidR="007A46EE" w:rsidRDefault="009E1D98">
      <w:pPr>
        <w:pStyle w:val="a3"/>
        <w:spacing w:before="162"/>
        <w:ind w:left="1136"/>
        <w:jc w:val="left"/>
      </w:pPr>
      <w:r>
        <w:t>распознавать</w:t>
      </w:r>
      <w:r>
        <w:rPr>
          <w:spacing w:val="-18"/>
        </w:rPr>
        <w:t xml:space="preserve"> </w:t>
      </w:r>
      <w:r>
        <w:t>тексты</w:t>
      </w:r>
      <w:r>
        <w:rPr>
          <w:spacing w:val="-17"/>
        </w:rPr>
        <w:t xml:space="preserve"> </w:t>
      </w:r>
      <w:r>
        <w:t>разных</w:t>
      </w:r>
      <w:r>
        <w:rPr>
          <w:spacing w:val="-18"/>
        </w:rPr>
        <w:t xml:space="preserve"> </w:t>
      </w:r>
      <w:r>
        <w:t>типов:</w:t>
      </w:r>
      <w:r>
        <w:rPr>
          <w:spacing w:val="-17"/>
        </w:rPr>
        <w:t xml:space="preserve"> </w:t>
      </w:r>
      <w:r>
        <w:t>описание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повествование,</w:t>
      </w:r>
      <w:r>
        <w:rPr>
          <w:spacing w:val="-9"/>
        </w:rPr>
        <w:t xml:space="preserve"> </w:t>
      </w:r>
      <w:r>
        <w:rPr>
          <w:spacing w:val="-2"/>
        </w:rPr>
        <w:t>рассуждение;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firstLine="710"/>
        <w:jc w:val="left"/>
      </w:pPr>
      <w:r>
        <w:t>составлять</w:t>
      </w:r>
      <w:r>
        <w:rPr>
          <w:spacing w:val="-10"/>
        </w:rPr>
        <w:t xml:space="preserve"> </w:t>
      </w:r>
      <w:r>
        <w:t>небольшие</w:t>
      </w:r>
      <w:r>
        <w:rPr>
          <w:spacing w:val="-7"/>
        </w:rPr>
        <w:t xml:space="preserve"> </w:t>
      </w:r>
      <w:r>
        <w:t>повествовательные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описательные</w:t>
      </w:r>
      <w:r>
        <w:rPr>
          <w:spacing w:val="-7"/>
        </w:rPr>
        <w:t xml:space="preserve"> </w:t>
      </w:r>
      <w:r>
        <w:t>тексты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 xml:space="preserve">близкую жизненному опыту детей </w:t>
      </w:r>
      <w:r>
        <w:t>тему (после предварительной подготовки);</w:t>
      </w:r>
    </w:p>
    <w:p w:rsidR="007A46EE" w:rsidRDefault="009E1D98">
      <w:pPr>
        <w:pStyle w:val="a3"/>
        <w:spacing w:before="8" w:line="357" w:lineRule="auto"/>
        <w:ind w:firstLine="710"/>
        <w:jc w:val="left"/>
      </w:pPr>
      <w:r>
        <w:t>различать</w:t>
      </w:r>
      <w:r>
        <w:rPr>
          <w:spacing w:val="-8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«звук»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«буква»,</w:t>
      </w:r>
      <w:r>
        <w:rPr>
          <w:spacing w:val="-4"/>
        </w:rPr>
        <w:t xml:space="preserve"> </w:t>
      </w:r>
      <w:r>
        <w:t>правильно</w:t>
      </w:r>
      <w:r>
        <w:rPr>
          <w:spacing w:val="-6"/>
        </w:rPr>
        <w:t xml:space="preserve"> </w:t>
      </w:r>
      <w:r>
        <w:t>называть</w:t>
      </w:r>
      <w:r>
        <w:rPr>
          <w:spacing w:val="-8"/>
        </w:rPr>
        <w:t xml:space="preserve"> </w:t>
      </w:r>
      <w:r>
        <w:t>буквы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правильно произносить звуки в слове и вне слова;</w:t>
      </w:r>
    </w:p>
    <w:p w:rsidR="007A46EE" w:rsidRDefault="009E1D98">
      <w:pPr>
        <w:pStyle w:val="a3"/>
        <w:spacing w:before="5" w:line="362" w:lineRule="auto"/>
        <w:ind w:right="275" w:firstLine="710"/>
        <w:jc w:val="left"/>
      </w:pPr>
      <w:r>
        <w:t>характеризовать,</w:t>
      </w:r>
      <w:r>
        <w:rPr>
          <w:spacing w:val="38"/>
        </w:rPr>
        <w:t xml:space="preserve"> </w:t>
      </w:r>
      <w:r>
        <w:t>сравнивать,</w:t>
      </w:r>
      <w:r>
        <w:rPr>
          <w:spacing w:val="38"/>
        </w:rPr>
        <w:t xml:space="preserve"> </w:t>
      </w:r>
      <w:r>
        <w:t>классифицировать</w:t>
      </w:r>
      <w:r>
        <w:rPr>
          <w:spacing w:val="33"/>
        </w:rPr>
        <w:t xml:space="preserve"> </w:t>
      </w:r>
      <w:r>
        <w:t>звуки</w:t>
      </w:r>
      <w:r>
        <w:rPr>
          <w:spacing w:val="38"/>
        </w:rPr>
        <w:t xml:space="preserve"> </w:t>
      </w:r>
      <w:r>
        <w:t>вне</w:t>
      </w:r>
      <w:r>
        <w:rPr>
          <w:spacing w:val="34"/>
        </w:rPr>
        <w:t xml:space="preserve"> </w:t>
      </w:r>
      <w:r>
        <w:t>слова</w:t>
      </w:r>
      <w:r>
        <w:rPr>
          <w:spacing w:val="35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слове по заданным параметрам;</w:t>
      </w:r>
    </w:p>
    <w:p w:rsidR="007A46EE" w:rsidRDefault="009E1D98">
      <w:pPr>
        <w:pStyle w:val="a3"/>
        <w:spacing w:line="320" w:lineRule="exact"/>
        <w:ind w:left="1136"/>
        <w:jc w:val="left"/>
      </w:pPr>
      <w:r>
        <w:t>различать</w:t>
      </w:r>
      <w:r>
        <w:rPr>
          <w:spacing w:val="-18"/>
        </w:rPr>
        <w:t xml:space="preserve"> </w:t>
      </w:r>
      <w:r>
        <w:t>буквы,</w:t>
      </w:r>
      <w:r>
        <w:rPr>
          <w:spacing w:val="-14"/>
        </w:rPr>
        <w:t xml:space="preserve"> </w:t>
      </w:r>
      <w:r>
        <w:t>обозначающие</w:t>
      </w:r>
      <w:r>
        <w:rPr>
          <w:spacing w:val="-16"/>
        </w:rPr>
        <w:t xml:space="preserve"> </w:t>
      </w:r>
      <w:r>
        <w:t>гласные</w:t>
      </w:r>
      <w:r>
        <w:rPr>
          <w:spacing w:val="-13"/>
        </w:rPr>
        <w:t xml:space="preserve"> </w:t>
      </w:r>
      <w:r>
        <w:rPr>
          <w:spacing w:val="-2"/>
        </w:rPr>
        <w:t>звуки;</w:t>
      </w:r>
    </w:p>
    <w:p w:rsidR="007A46EE" w:rsidRDefault="009E1D98">
      <w:pPr>
        <w:pStyle w:val="a3"/>
        <w:spacing w:before="158"/>
        <w:ind w:left="1136"/>
        <w:jc w:val="left"/>
      </w:pPr>
      <w:r>
        <w:t>различать</w:t>
      </w:r>
      <w:r>
        <w:rPr>
          <w:spacing w:val="-18"/>
        </w:rPr>
        <w:t xml:space="preserve"> </w:t>
      </w:r>
      <w:r>
        <w:t>буквы,</w:t>
      </w:r>
      <w:r>
        <w:rPr>
          <w:spacing w:val="-17"/>
        </w:rPr>
        <w:t xml:space="preserve"> </w:t>
      </w:r>
      <w:r>
        <w:t>обозначающие</w:t>
      </w:r>
      <w:r>
        <w:rPr>
          <w:spacing w:val="-18"/>
        </w:rPr>
        <w:t xml:space="preserve"> </w:t>
      </w:r>
      <w:r>
        <w:t>согласные</w:t>
      </w:r>
      <w:r>
        <w:rPr>
          <w:spacing w:val="-17"/>
        </w:rPr>
        <w:t xml:space="preserve"> </w:t>
      </w:r>
      <w:r>
        <w:rPr>
          <w:spacing w:val="-2"/>
        </w:rPr>
        <w:t>звуки;</w:t>
      </w:r>
    </w:p>
    <w:p w:rsidR="007A46EE" w:rsidRDefault="009E1D98">
      <w:pPr>
        <w:pStyle w:val="a3"/>
        <w:spacing w:before="163"/>
        <w:ind w:left="1136"/>
        <w:jc w:val="left"/>
      </w:pPr>
      <w:r>
        <w:t>находить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слове</w:t>
      </w:r>
      <w:r>
        <w:rPr>
          <w:spacing w:val="-17"/>
        </w:rPr>
        <w:t xml:space="preserve"> </w:t>
      </w:r>
      <w:r>
        <w:t>аварские</w:t>
      </w:r>
      <w:r>
        <w:rPr>
          <w:spacing w:val="-16"/>
        </w:rPr>
        <w:t xml:space="preserve"> </w:t>
      </w:r>
      <w:r>
        <w:t>специфические</w:t>
      </w:r>
      <w:r>
        <w:rPr>
          <w:spacing w:val="-14"/>
        </w:rPr>
        <w:t xml:space="preserve"> </w:t>
      </w:r>
      <w:r>
        <w:t>согласные</w:t>
      </w:r>
      <w:r>
        <w:rPr>
          <w:spacing w:val="-16"/>
        </w:rPr>
        <w:t xml:space="preserve"> </w:t>
      </w:r>
      <w:r>
        <w:rPr>
          <w:spacing w:val="-2"/>
        </w:rPr>
        <w:t>звуки;</w:t>
      </w:r>
    </w:p>
    <w:p w:rsidR="007A46EE" w:rsidRDefault="009E1D98">
      <w:pPr>
        <w:pStyle w:val="a3"/>
        <w:spacing w:before="158" w:line="362" w:lineRule="auto"/>
        <w:ind w:left="1136" w:right="1069"/>
        <w:jc w:val="left"/>
      </w:pPr>
      <w:r>
        <w:t>правильно</w:t>
      </w:r>
      <w:r>
        <w:rPr>
          <w:spacing w:val="-18"/>
        </w:rPr>
        <w:t xml:space="preserve"> </w:t>
      </w:r>
      <w:r>
        <w:t>произносить</w:t>
      </w:r>
      <w:r>
        <w:rPr>
          <w:spacing w:val="-17"/>
        </w:rPr>
        <w:t xml:space="preserve"> </w:t>
      </w:r>
      <w:r>
        <w:t>аварские</w:t>
      </w:r>
      <w:r>
        <w:rPr>
          <w:spacing w:val="-18"/>
        </w:rPr>
        <w:t xml:space="preserve"> </w:t>
      </w:r>
      <w:r>
        <w:t>специфические</w:t>
      </w:r>
      <w:r>
        <w:rPr>
          <w:spacing w:val="-17"/>
        </w:rPr>
        <w:t xml:space="preserve"> </w:t>
      </w:r>
      <w:r>
        <w:t>согласные</w:t>
      </w:r>
      <w:r>
        <w:rPr>
          <w:spacing w:val="-17"/>
        </w:rPr>
        <w:t xml:space="preserve"> </w:t>
      </w:r>
      <w:r>
        <w:t>звуки; правильно произносить звуки [ш], [щ];</w:t>
      </w:r>
    </w:p>
    <w:p w:rsidR="007A46EE" w:rsidRDefault="009E1D98">
      <w:pPr>
        <w:pStyle w:val="a3"/>
        <w:tabs>
          <w:tab w:val="left" w:pos="2499"/>
          <w:tab w:val="left" w:pos="2898"/>
          <w:tab w:val="left" w:pos="3825"/>
          <w:tab w:val="left" w:pos="5241"/>
          <w:tab w:val="left" w:pos="5659"/>
          <w:tab w:val="left" w:pos="8016"/>
          <w:tab w:val="left" w:pos="8953"/>
          <w:tab w:val="left" w:pos="9375"/>
        </w:tabs>
        <w:spacing w:before="2" w:line="362" w:lineRule="auto"/>
        <w:ind w:right="159" w:firstLine="710"/>
        <w:jc w:val="left"/>
      </w:pPr>
      <w:r>
        <w:rPr>
          <w:spacing w:val="-2"/>
        </w:rPr>
        <w:t>находить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слове</w:t>
      </w:r>
      <w:r>
        <w:tab/>
      </w:r>
      <w:r>
        <w:rPr>
          <w:spacing w:val="-2"/>
        </w:rPr>
        <w:t>геминаты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лабиализованные</w:t>
      </w:r>
      <w:r>
        <w:tab/>
      </w:r>
      <w:r>
        <w:rPr>
          <w:spacing w:val="-2"/>
        </w:rPr>
        <w:t>звуки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правильно </w:t>
      </w:r>
      <w:r>
        <w:t>произносить их;</w:t>
      </w:r>
    </w:p>
    <w:p w:rsidR="007A46EE" w:rsidRDefault="009E1D98">
      <w:pPr>
        <w:pStyle w:val="a3"/>
        <w:spacing w:line="357" w:lineRule="auto"/>
        <w:ind w:left="1136"/>
        <w:jc w:val="left"/>
      </w:pPr>
      <w:r>
        <w:t>различать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слове</w:t>
      </w:r>
      <w:r>
        <w:rPr>
          <w:spacing w:val="-10"/>
        </w:rPr>
        <w:t xml:space="preserve"> </w:t>
      </w:r>
      <w:r>
        <w:t>буквы,</w:t>
      </w:r>
      <w:r>
        <w:rPr>
          <w:spacing w:val="-10"/>
        </w:rPr>
        <w:t xml:space="preserve"> </w:t>
      </w:r>
      <w:r>
        <w:t>обозначающие</w:t>
      </w:r>
      <w:r>
        <w:rPr>
          <w:spacing w:val="-10"/>
        </w:rPr>
        <w:t xml:space="preserve"> </w:t>
      </w:r>
      <w:r>
        <w:t>геминаты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лабиализованные</w:t>
      </w:r>
      <w:r>
        <w:rPr>
          <w:spacing w:val="-10"/>
        </w:rPr>
        <w:t xml:space="preserve"> </w:t>
      </w:r>
      <w:r>
        <w:t>звуки; объяснять причины расхождения количества звуков и букв в словах;</w:t>
      </w:r>
    </w:p>
    <w:p w:rsidR="007A46EE" w:rsidRDefault="009E1D98">
      <w:pPr>
        <w:pStyle w:val="a3"/>
        <w:ind w:left="1136"/>
        <w:jc w:val="left"/>
      </w:pPr>
      <w:r>
        <w:t>определять</w:t>
      </w:r>
      <w:r>
        <w:rPr>
          <w:spacing w:val="-18"/>
        </w:rPr>
        <w:t xml:space="preserve"> </w:t>
      </w:r>
      <w:r>
        <w:t>функции</w:t>
      </w:r>
      <w:r>
        <w:rPr>
          <w:spacing w:val="-17"/>
        </w:rPr>
        <w:t xml:space="preserve"> </w:t>
      </w:r>
      <w:r>
        <w:t>букв</w:t>
      </w:r>
      <w:r>
        <w:rPr>
          <w:spacing w:val="-11"/>
        </w:rPr>
        <w:t xml:space="preserve"> </w:t>
      </w:r>
      <w:r>
        <w:t>«ь»,</w:t>
      </w:r>
      <w:r>
        <w:rPr>
          <w:spacing w:val="-7"/>
        </w:rPr>
        <w:t xml:space="preserve"> </w:t>
      </w:r>
      <w:r>
        <w:rPr>
          <w:spacing w:val="-4"/>
        </w:rPr>
        <w:t>«ъ»;</w:t>
      </w:r>
    </w:p>
    <w:p w:rsidR="007A46EE" w:rsidRDefault="009E1D98">
      <w:pPr>
        <w:pStyle w:val="a3"/>
        <w:spacing w:before="152"/>
        <w:ind w:left="1136"/>
        <w:jc w:val="left"/>
      </w:pPr>
      <w:r>
        <w:t>определ</w:t>
      </w:r>
      <w:r>
        <w:t>ять</w:t>
      </w:r>
      <w:r>
        <w:rPr>
          <w:spacing w:val="-18"/>
        </w:rPr>
        <w:t xml:space="preserve"> </w:t>
      </w:r>
      <w:r>
        <w:t>функции</w:t>
      </w:r>
      <w:r>
        <w:rPr>
          <w:spacing w:val="-11"/>
        </w:rPr>
        <w:t xml:space="preserve"> </w:t>
      </w:r>
      <w:r>
        <w:t>букв</w:t>
      </w:r>
      <w:r>
        <w:rPr>
          <w:spacing w:val="-9"/>
        </w:rPr>
        <w:t xml:space="preserve"> </w:t>
      </w:r>
      <w:r>
        <w:t>«е»,</w:t>
      </w:r>
      <w:r>
        <w:rPr>
          <w:spacing w:val="-8"/>
        </w:rPr>
        <w:t xml:space="preserve"> </w:t>
      </w:r>
      <w:r>
        <w:t>«ё»,</w:t>
      </w:r>
      <w:r>
        <w:rPr>
          <w:spacing w:val="-1"/>
        </w:rPr>
        <w:t xml:space="preserve"> </w:t>
      </w:r>
      <w:r>
        <w:t>«ю»,</w:t>
      </w:r>
      <w:r>
        <w:rPr>
          <w:spacing w:val="-3"/>
        </w:rPr>
        <w:t xml:space="preserve"> </w:t>
      </w:r>
      <w:r>
        <w:t>«я»</w:t>
      </w:r>
      <w:r>
        <w:rPr>
          <w:spacing w:val="-1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2"/>
        </w:rPr>
        <w:t>слове;</w:t>
      </w:r>
    </w:p>
    <w:p w:rsidR="007A46EE" w:rsidRDefault="009E1D98">
      <w:pPr>
        <w:pStyle w:val="a3"/>
        <w:tabs>
          <w:tab w:val="left" w:pos="2768"/>
          <w:tab w:val="left" w:pos="4410"/>
          <w:tab w:val="left" w:pos="5500"/>
          <w:tab w:val="left" w:pos="5928"/>
          <w:tab w:val="left" w:pos="6883"/>
          <w:tab w:val="left" w:pos="7330"/>
          <w:tab w:val="left" w:pos="7916"/>
          <w:tab w:val="left" w:pos="9298"/>
        </w:tabs>
        <w:spacing w:before="163" w:line="362" w:lineRule="auto"/>
        <w:ind w:right="163" w:firstLine="710"/>
        <w:jc w:val="left"/>
      </w:pPr>
      <w:r>
        <w:rPr>
          <w:spacing w:val="-2"/>
        </w:rPr>
        <w:t>определять</w:t>
      </w:r>
      <w:r>
        <w:tab/>
      </w:r>
      <w:r>
        <w:rPr>
          <w:spacing w:val="-2"/>
        </w:rPr>
        <w:t>количество</w:t>
      </w:r>
      <w:r>
        <w:tab/>
      </w:r>
      <w:r>
        <w:rPr>
          <w:spacing w:val="-2"/>
        </w:rPr>
        <w:t>слогов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слове</w:t>
      </w:r>
      <w:r>
        <w:tab/>
      </w:r>
      <w:r>
        <w:rPr>
          <w:spacing w:val="-10"/>
        </w:rPr>
        <w:t>и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границы,</w:t>
      </w:r>
      <w:r>
        <w:tab/>
      </w:r>
      <w:r>
        <w:rPr>
          <w:spacing w:val="-4"/>
        </w:rPr>
        <w:t xml:space="preserve">сравнивать </w:t>
      </w:r>
      <w:r>
        <w:t>и классифицировать слова по слоговому составу;</w:t>
      </w:r>
    </w:p>
    <w:p w:rsidR="007A46EE" w:rsidRDefault="009E1D98">
      <w:pPr>
        <w:pStyle w:val="a3"/>
        <w:spacing w:line="314" w:lineRule="exact"/>
        <w:ind w:left="1136"/>
        <w:jc w:val="left"/>
      </w:pPr>
      <w:r>
        <w:t>определять</w:t>
      </w:r>
      <w:r>
        <w:rPr>
          <w:spacing w:val="-13"/>
        </w:rPr>
        <w:t xml:space="preserve"> </w:t>
      </w:r>
      <w:r>
        <w:t>ударный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безударные</w:t>
      </w:r>
      <w:r>
        <w:rPr>
          <w:spacing w:val="-9"/>
        </w:rPr>
        <w:t xml:space="preserve"> </w:t>
      </w:r>
      <w:r>
        <w:t>слоги</w:t>
      </w:r>
      <w:r>
        <w:rPr>
          <w:spacing w:val="-10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rPr>
          <w:spacing w:val="-2"/>
        </w:rPr>
        <w:t>слове;</w:t>
      </w:r>
    </w:p>
    <w:p w:rsidR="007A46EE" w:rsidRDefault="009E1D98">
      <w:pPr>
        <w:pStyle w:val="a3"/>
        <w:spacing w:before="159" w:line="364" w:lineRule="auto"/>
        <w:ind w:left="1136"/>
        <w:jc w:val="left"/>
      </w:pPr>
      <w:r>
        <w:t>правильно</w:t>
      </w:r>
      <w:r>
        <w:rPr>
          <w:spacing w:val="-10"/>
        </w:rPr>
        <w:t xml:space="preserve"> </w:t>
      </w:r>
      <w:r>
        <w:t>называть</w:t>
      </w:r>
      <w:r>
        <w:rPr>
          <w:spacing w:val="-16"/>
        </w:rPr>
        <w:t xml:space="preserve"> </w:t>
      </w:r>
      <w:r>
        <w:t>буквы</w:t>
      </w:r>
      <w:r>
        <w:rPr>
          <w:spacing w:val="-10"/>
        </w:rPr>
        <w:t xml:space="preserve"> </w:t>
      </w:r>
      <w:r>
        <w:t>алфавита,</w:t>
      </w:r>
      <w:r>
        <w:rPr>
          <w:spacing w:val="-7"/>
        </w:rPr>
        <w:t xml:space="preserve"> </w:t>
      </w:r>
      <w:r>
        <w:t>располагать</w:t>
      </w:r>
      <w:r>
        <w:rPr>
          <w:spacing w:val="-15"/>
        </w:rPr>
        <w:t xml:space="preserve"> </w:t>
      </w:r>
      <w:r>
        <w:t>буквы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алфавиту; использовать знание алфавита при работе со словарями;</w:t>
      </w:r>
    </w:p>
    <w:p w:rsidR="007A46EE" w:rsidRDefault="009E1D98">
      <w:pPr>
        <w:pStyle w:val="a3"/>
        <w:spacing w:line="313" w:lineRule="exact"/>
        <w:ind w:left="1136"/>
        <w:jc w:val="left"/>
      </w:pPr>
      <w:r>
        <w:t>определять</w:t>
      </w:r>
      <w:r>
        <w:rPr>
          <w:spacing w:val="-17"/>
        </w:rPr>
        <w:t xml:space="preserve"> </w:t>
      </w:r>
      <w:r>
        <w:t>функцию</w:t>
      </w:r>
      <w:r>
        <w:rPr>
          <w:spacing w:val="-16"/>
        </w:rPr>
        <w:t xml:space="preserve"> </w:t>
      </w:r>
      <w:r>
        <w:t>мягкого</w:t>
      </w:r>
      <w:r>
        <w:rPr>
          <w:spacing w:val="-10"/>
        </w:rPr>
        <w:t xml:space="preserve"> </w:t>
      </w:r>
      <w:r>
        <w:t>знака</w:t>
      </w:r>
      <w:r>
        <w:rPr>
          <w:spacing w:val="-5"/>
        </w:rPr>
        <w:t xml:space="preserve"> </w:t>
      </w:r>
      <w:r>
        <w:t>«ь»</w:t>
      </w:r>
      <w:r>
        <w:rPr>
          <w:spacing w:val="-15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rPr>
          <w:spacing w:val="-2"/>
        </w:rPr>
        <w:t>разделительного;</w:t>
      </w:r>
    </w:p>
    <w:p w:rsidR="007A46EE" w:rsidRDefault="009E1D98">
      <w:pPr>
        <w:pStyle w:val="a3"/>
        <w:spacing w:before="158" w:line="360" w:lineRule="auto"/>
        <w:ind w:right="135" w:firstLine="710"/>
      </w:pPr>
      <w:r>
        <w:t>устанавливать</w:t>
      </w:r>
      <w:r>
        <w:rPr>
          <w:spacing w:val="40"/>
        </w:rPr>
        <w:t xml:space="preserve">  </w:t>
      </w:r>
      <w:r>
        <w:t>соотношение</w:t>
      </w:r>
      <w:r>
        <w:rPr>
          <w:spacing w:val="40"/>
        </w:rPr>
        <w:t xml:space="preserve">  </w:t>
      </w:r>
      <w:r>
        <w:t>звукового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буквенного</w:t>
      </w:r>
      <w:r>
        <w:rPr>
          <w:spacing w:val="40"/>
        </w:rPr>
        <w:t xml:space="preserve">  </w:t>
      </w:r>
      <w:r>
        <w:t>состава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словах с</w:t>
      </w:r>
      <w:r>
        <w:rPr>
          <w:spacing w:val="80"/>
        </w:rPr>
        <w:t xml:space="preserve">  </w:t>
      </w:r>
      <w:r>
        <w:t>йотированными</w:t>
      </w:r>
      <w:r>
        <w:rPr>
          <w:spacing w:val="80"/>
        </w:rPr>
        <w:t xml:space="preserve">  </w:t>
      </w:r>
      <w:r>
        <w:t>гласными</w:t>
      </w:r>
      <w:r>
        <w:rPr>
          <w:spacing w:val="80"/>
        </w:rPr>
        <w:t xml:space="preserve">  </w:t>
      </w:r>
      <w:r>
        <w:t>буквами</w:t>
      </w:r>
      <w:r>
        <w:rPr>
          <w:spacing w:val="80"/>
        </w:rPr>
        <w:t xml:space="preserve">  </w:t>
      </w:r>
      <w:r>
        <w:t>«е»,</w:t>
      </w:r>
      <w:r>
        <w:rPr>
          <w:spacing w:val="80"/>
        </w:rPr>
        <w:t xml:space="preserve">  </w:t>
      </w:r>
      <w:r>
        <w:t>«ё»,</w:t>
      </w:r>
      <w:r>
        <w:rPr>
          <w:spacing w:val="80"/>
        </w:rPr>
        <w:t xml:space="preserve">  </w:t>
      </w:r>
      <w:r>
        <w:t>«ю»</w:t>
      </w:r>
      <w:r>
        <w:t>,</w:t>
      </w:r>
      <w:r>
        <w:rPr>
          <w:spacing w:val="80"/>
        </w:rPr>
        <w:t xml:space="preserve">  </w:t>
      </w:r>
      <w:r>
        <w:t>«я»,</w:t>
      </w:r>
      <w:r>
        <w:rPr>
          <w:spacing w:val="80"/>
        </w:rPr>
        <w:t xml:space="preserve">  </w:t>
      </w:r>
      <w:r>
        <w:t>геминатами</w:t>
      </w:r>
      <w:r>
        <w:rPr>
          <w:spacing w:val="40"/>
        </w:rPr>
        <w:t xml:space="preserve"> </w:t>
      </w:r>
      <w:r>
        <w:t>и лабиализованными согласными;</w:t>
      </w:r>
    </w:p>
    <w:p w:rsidR="007A46EE" w:rsidRDefault="009E1D98">
      <w:pPr>
        <w:pStyle w:val="a3"/>
        <w:spacing w:before="1" w:line="357" w:lineRule="auto"/>
        <w:ind w:right="149" w:firstLine="710"/>
      </w:pPr>
      <w:r>
        <w:t>осуществлять</w:t>
      </w:r>
      <w:r>
        <w:rPr>
          <w:spacing w:val="80"/>
          <w:w w:val="150"/>
        </w:rPr>
        <w:t xml:space="preserve">   </w:t>
      </w:r>
      <w:r>
        <w:t>звуко-буквенный</w:t>
      </w:r>
      <w:r>
        <w:rPr>
          <w:spacing w:val="80"/>
          <w:w w:val="150"/>
        </w:rPr>
        <w:t xml:space="preserve">   </w:t>
      </w:r>
      <w:r>
        <w:t>разбор</w:t>
      </w:r>
      <w:r>
        <w:rPr>
          <w:spacing w:val="80"/>
          <w:w w:val="150"/>
        </w:rPr>
        <w:t xml:space="preserve">   </w:t>
      </w:r>
      <w:r>
        <w:t>слова</w:t>
      </w:r>
      <w:r>
        <w:rPr>
          <w:spacing w:val="80"/>
          <w:w w:val="150"/>
        </w:rPr>
        <w:t xml:space="preserve">   </w:t>
      </w:r>
      <w:r>
        <w:t>самостоятельно по предложенному в учебнике алгоритму;</w:t>
      </w:r>
    </w:p>
    <w:p w:rsidR="007A46EE" w:rsidRDefault="009E1D98">
      <w:pPr>
        <w:pStyle w:val="a3"/>
        <w:spacing w:before="6"/>
        <w:ind w:left="1136"/>
      </w:pPr>
      <w:r>
        <w:t>применять</w:t>
      </w:r>
      <w:r>
        <w:rPr>
          <w:spacing w:val="33"/>
        </w:rPr>
        <w:t xml:space="preserve"> </w:t>
      </w:r>
      <w:r>
        <w:t>изученные</w:t>
      </w:r>
      <w:r>
        <w:rPr>
          <w:spacing w:val="36"/>
        </w:rPr>
        <w:t xml:space="preserve"> </w:t>
      </w:r>
      <w:r>
        <w:t>правила</w:t>
      </w:r>
      <w:r>
        <w:rPr>
          <w:spacing w:val="35"/>
        </w:rPr>
        <w:t xml:space="preserve"> </w:t>
      </w:r>
      <w:r>
        <w:t>правописания:</w:t>
      </w:r>
      <w:r>
        <w:rPr>
          <w:spacing w:val="27"/>
        </w:rPr>
        <w:t xml:space="preserve"> </w:t>
      </w:r>
      <w:r>
        <w:t>согласные</w:t>
      </w:r>
      <w:r>
        <w:rPr>
          <w:spacing w:val="37"/>
        </w:rPr>
        <w:t xml:space="preserve"> </w:t>
      </w:r>
      <w:r>
        <w:t>буквы</w:t>
      </w:r>
      <w:r>
        <w:rPr>
          <w:spacing w:val="35"/>
        </w:rPr>
        <w:t xml:space="preserve"> </w:t>
      </w:r>
      <w:r>
        <w:t>«кк»,</w:t>
      </w:r>
      <w:r>
        <w:rPr>
          <w:spacing w:val="37"/>
        </w:rPr>
        <w:t xml:space="preserve"> </w:t>
      </w:r>
      <w:r>
        <w:rPr>
          <w:spacing w:val="-2"/>
        </w:rPr>
        <w:t>«кIкI»,</w:t>
      </w:r>
    </w:p>
    <w:p w:rsidR="007A46EE" w:rsidRDefault="009E1D98">
      <w:pPr>
        <w:pStyle w:val="a3"/>
        <w:spacing w:before="162"/>
        <w:jc w:val="left"/>
      </w:pPr>
      <w:r>
        <w:t>«чч»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словах,</w:t>
      </w:r>
      <w:r>
        <w:rPr>
          <w:spacing w:val="29"/>
        </w:rPr>
        <w:t xml:space="preserve"> </w:t>
      </w:r>
      <w:r>
        <w:t>согласные</w:t>
      </w:r>
      <w:r>
        <w:rPr>
          <w:spacing w:val="28"/>
        </w:rPr>
        <w:t xml:space="preserve"> </w:t>
      </w:r>
      <w:r>
        <w:t>буквы</w:t>
      </w:r>
      <w:r>
        <w:rPr>
          <w:spacing w:val="30"/>
        </w:rPr>
        <w:t xml:space="preserve"> </w:t>
      </w:r>
      <w:r>
        <w:t>«хх»,</w:t>
      </w:r>
      <w:r>
        <w:rPr>
          <w:spacing w:val="33"/>
        </w:rPr>
        <w:t xml:space="preserve"> </w:t>
      </w:r>
      <w:r>
        <w:t>«сс»,</w:t>
      </w:r>
      <w:r>
        <w:rPr>
          <w:spacing w:val="30"/>
        </w:rPr>
        <w:t xml:space="preserve"> </w:t>
      </w:r>
      <w:r>
        <w:t>«лълъ»,</w:t>
      </w:r>
      <w:r>
        <w:rPr>
          <w:spacing w:val="28"/>
        </w:rPr>
        <w:t xml:space="preserve"> </w:t>
      </w:r>
      <w:r>
        <w:t>«цц»,</w:t>
      </w:r>
      <w:r>
        <w:rPr>
          <w:spacing w:val="37"/>
        </w:rPr>
        <w:t xml:space="preserve"> </w:t>
      </w:r>
      <w:r>
        <w:t>«цIцI»,</w:t>
      </w:r>
      <w:r>
        <w:rPr>
          <w:spacing w:val="29"/>
        </w:rPr>
        <w:t xml:space="preserve"> </w:t>
      </w:r>
      <w:r>
        <w:t>«чIчI»</w:t>
      </w:r>
      <w:r>
        <w:rPr>
          <w:spacing w:val="14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rPr>
          <w:spacing w:val="-2"/>
        </w:rPr>
        <w:t>словах,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37"/>
      </w:pPr>
      <w:r>
        <w:t>согласные</w:t>
      </w:r>
      <w:r>
        <w:rPr>
          <w:spacing w:val="40"/>
        </w:rPr>
        <w:t xml:space="preserve">  </w:t>
      </w:r>
      <w:r>
        <w:t>буквы</w:t>
      </w:r>
      <w:r>
        <w:rPr>
          <w:spacing w:val="40"/>
        </w:rPr>
        <w:t xml:space="preserve">  </w:t>
      </w:r>
      <w:r>
        <w:t>«ш»,</w:t>
      </w:r>
      <w:r>
        <w:rPr>
          <w:spacing w:val="40"/>
        </w:rPr>
        <w:t xml:space="preserve">  </w:t>
      </w:r>
      <w:r>
        <w:t>«щ»,</w:t>
      </w:r>
      <w:r>
        <w:rPr>
          <w:spacing w:val="40"/>
        </w:rPr>
        <w:t xml:space="preserve">  </w:t>
      </w:r>
      <w:r>
        <w:t>«хъ»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словах,</w:t>
      </w:r>
      <w:r>
        <w:rPr>
          <w:spacing w:val="40"/>
        </w:rPr>
        <w:t xml:space="preserve">  </w:t>
      </w:r>
      <w:r>
        <w:t>буква</w:t>
      </w:r>
      <w:r>
        <w:rPr>
          <w:spacing w:val="40"/>
        </w:rPr>
        <w:t xml:space="preserve">  </w:t>
      </w:r>
      <w:r>
        <w:t>«ё»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заимствованных и</w:t>
      </w:r>
      <w:r>
        <w:rPr>
          <w:spacing w:val="80"/>
        </w:rPr>
        <w:t xml:space="preserve"> </w:t>
      </w:r>
      <w:r>
        <w:t>исконно</w:t>
      </w:r>
      <w:r>
        <w:rPr>
          <w:spacing w:val="80"/>
        </w:rPr>
        <w:t xml:space="preserve"> </w:t>
      </w:r>
      <w:r>
        <w:t>аварских</w:t>
      </w:r>
      <w:r>
        <w:rPr>
          <w:spacing w:val="80"/>
        </w:rPr>
        <w:t xml:space="preserve"> </w:t>
      </w:r>
      <w:r>
        <w:t>словах,</w:t>
      </w:r>
      <w:r>
        <w:rPr>
          <w:spacing w:val="80"/>
        </w:rPr>
        <w:t xml:space="preserve"> </w:t>
      </w:r>
      <w:r>
        <w:t>буква</w:t>
      </w:r>
      <w:r>
        <w:rPr>
          <w:spacing w:val="80"/>
        </w:rPr>
        <w:t xml:space="preserve"> </w:t>
      </w:r>
      <w:r>
        <w:t>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словах,</w:t>
      </w:r>
      <w:r>
        <w:rPr>
          <w:spacing w:val="80"/>
        </w:rPr>
        <w:t xml:space="preserve"> </w:t>
      </w:r>
      <w:r>
        <w:t>перенос</w:t>
      </w:r>
      <w:r>
        <w:rPr>
          <w:spacing w:val="80"/>
        </w:rPr>
        <w:t xml:space="preserve"> </w:t>
      </w:r>
      <w:r>
        <w:t>слов,</w:t>
      </w:r>
      <w:r>
        <w:rPr>
          <w:spacing w:val="80"/>
        </w:rPr>
        <w:t xml:space="preserve"> </w:t>
      </w:r>
      <w:r>
        <w:t>прописная</w:t>
      </w:r>
      <w:r>
        <w:rPr>
          <w:spacing w:val="80"/>
        </w:rPr>
        <w:t xml:space="preserve"> </w:t>
      </w:r>
      <w:r>
        <w:t>буква</w:t>
      </w:r>
      <w:r>
        <w:rPr>
          <w:spacing w:val="40"/>
        </w:rPr>
        <w:t xml:space="preserve"> </w:t>
      </w:r>
      <w:r>
        <w:t>в начале предложения, в именах собственных; гласные и согласные в изменяемых при письме словах; русские заимствования;</w:t>
      </w:r>
    </w:p>
    <w:p w:rsidR="007A46EE" w:rsidRDefault="009E1D98">
      <w:pPr>
        <w:pStyle w:val="a3"/>
        <w:spacing w:line="360" w:lineRule="auto"/>
        <w:ind w:right="157" w:firstLine="710"/>
      </w:pPr>
      <w:r>
        <w:t>различать слова, обозначающие предметы (признаки предметов, действия предметов), вопросы, на которые они отвечают, и соотносить их с опре</w:t>
      </w:r>
      <w:r>
        <w:t>деленной частью речи;</w:t>
      </w:r>
    </w:p>
    <w:p w:rsidR="007A46EE" w:rsidRDefault="009E1D98">
      <w:pPr>
        <w:pStyle w:val="a3"/>
        <w:spacing w:line="362" w:lineRule="auto"/>
        <w:ind w:right="146" w:firstLine="710"/>
      </w:pPr>
      <w:r>
        <w:t>находить грамматические группы слов (части речи) по комплексу усвоенных признаков: имя существительное, имя прилагательное, глагол;</w:t>
      </w:r>
    </w:p>
    <w:p w:rsidR="007A46EE" w:rsidRDefault="009E1D98">
      <w:pPr>
        <w:pStyle w:val="a3"/>
        <w:spacing w:line="364" w:lineRule="auto"/>
        <w:ind w:right="151" w:firstLine="710"/>
      </w:pPr>
      <w:r>
        <w:t>находить</w:t>
      </w:r>
      <w:r>
        <w:rPr>
          <w:spacing w:val="80"/>
        </w:rPr>
        <w:t xml:space="preserve"> </w:t>
      </w:r>
      <w:r>
        <w:t>имена</w:t>
      </w:r>
      <w:r>
        <w:rPr>
          <w:spacing w:val="80"/>
        </w:rPr>
        <w:t xml:space="preserve"> </w:t>
      </w:r>
      <w:r>
        <w:t>существительные,</w:t>
      </w:r>
      <w:r>
        <w:rPr>
          <w:spacing w:val="80"/>
        </w:rPr>
        <w:t xml:space="preserve"> </w:t>
      </w:r>
      <w:r>
        <w:t>понимать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значение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употребление в</w:t>
      </w:r>
      <w:r>
        <w:rPr>
          <w:spacing w:val="40"/>
        </w:rPr>
        <w:t xml:space="preserve"> </w:t>
      </w:r>
      <w:r>
        <w:t>речи,</w:t>
      </w:r>
      <w:r>
        <w:rPr>
          <w:spacing w:val="40"/>
        </w:rPr>
        <w:t xml:space="preserve"> </w:t>
      </w:r>
      <w:r>
        <w:t>опознавать</w:t>
      </w:r>
      <w:r>
        <w:rPr>
          <w:spacing w:val="40"/>
        </w:rPr>
        <w:t xml:space="preserve"> </w:t>
      </w:r>
      <w:r>
        <w:t>разумные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нера</w:t>
      </w:r>
      <w:r>
        <w:t>зумные</w:t>
      </w:r>
      <w:r>
        <w:rPr>
          <w:spacing w:val="40"/>
        </w:rPr>
        <w:t xml:space="preserve"> </w:t>
      </w:r>
      <w:r>
        <w:t>имена</w:t>
      </w:r>
      <w:r>
        <w:rPr>
          <w:spacing w:val="40"/>
        </w:rPr>
        <w:t xml:space="preserve"> </w:t>
      </w:r>
      <w:r>
        <w:t>существительные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вопросам</w:t>
      </w:r>
    </w:p>
    <w:p w:rsidR="007A46EE" w:rsidRDefault="009E1D98">
      <w:pPr>
        <w:pStyle w:val="a3"/>
        <w:spacing w:line="362" w:lineRule="auto"/>
        <w:ind w:right="164"/>
      </w:pPr>
      <w:r>
        <w:t>«щив?» («кто?»), «щий?» («кто?»), «щиб?» («что?»), собственные и нарицательные имена существительные, определять форму числа имён существительных;</w:t>
      </w:r>
    </w:p>
    <w:p w:rsidR="007A46EE" w:rsidRDefault="009E1D98">
      <w:pPr>
        <w:pStyle w:val="a3"/>
        <w:spacing w:line="357" w:lineRule="auto"/>
        <w:ind w:right="156" w:firstLine="710"/>
      </w:pPr>
      <w:r>
        <w:t>находить</w:t>
      </w:r>
      <w:r>
        <w:rPr>
          <w:spacing w:val="80"/>
          <w:w w:val="150"/>
        </w:rPr>
        <w:t xml:space="preserve"> </w:t>
      </w:r>
      <w:r>
        <w:t>имена</w:t>
      </w:r>
      <w:r>
        <w:rPr>
          <w:spacing w:val="80"/>
          <w:w w:val="150"/>
        </w:rPr>
        <w:t xml:space="preserve"> </w:t>
      </w:r>
      <w:r>
        <w:t>прилагательные,</w:t>
      </w:r>
      <w:r>
        <w:rPr>
          <w:spacing w:val="80"/>
          <w:w w:val="150"/>
        </w:rPr>
        <w:t xml:space="preserve"> </w:t>
      </w:r>
      <w:r>
        <w:t>понимать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79"/>
          <w:w w:val="150"/>
        </w:rPr>
        <w:t xml:space="preserve"> </w:t>
      </w:r>
      <w:r>
        <w:t>значение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употребление в речи, опознавать форму числа имён прилагательных, роль в предложении;</w:t>
      </w:r>
    </w:p>
    <w:p w:rsidR="007A46EE" w:rsidRDefault="009E1D98">
      <w:pPr>
        <w:pStyle w:val="a3"/>
        <w:spacing w:line="355" w:lineRule="auto"/>
        <w:ind w:right="147" w:firstLine="710"/>
      </w:pPr>
      <w:r>
        <w:t>находить глаголы, понимать их значение и употребление в речи, опознавать форму числа глаголов, роль в предложении;</w:t>
      </w:r>
    </w:p>
    <w:p w:rsidR="007A46EE" w:rsidRDefault="009E1D98">
      <w:pPr>
        <w:pStyle w:val="a3"/>
        <w:ind w:left="1136"/>
      </w:pPr>
      <w:r>
        <w:t>различать</w:t>
      </w:r>
      <w:r>
        <w:rPr>
          <w:spacing w:val="-18"/>
        </w:rPr>
        <w:t xml:space="preserve"> </w:t>
      </w:r>
      <w:r>
        <w:t>однозначные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многозначные</w:t>
      </w:r>
      <w:r>
        <w:rPr>
          <w:spacing w:val="-12"/>
        </w:rPr>
        <w:t xml:space="preserve"> </w:t>
      </w:r>
      <w:r>
        <w:t>слова</w:t>
      </w:r>
      <w:r>
        <w:rPr>
          <w:spacing w:val="-16"/>
        </w:rPr>
        <w:t xml:space="preserve"> </w:t>
      </w:r>
      <w:r>
        <w:t>(простые</w:t>
      </w:r>
      <w:r>
        <w:rPr>
          <w:spacing w:val="-16"/>
        </w:rPr>
        <w:t xml:space="preserve"> </w:t>
      </w:r>
      <w:r>
        <w:rPr>
          <w:spacing w:val="-2"/>
        </w:rPr>
        <w:t>случаи);</w:t>
      </w:r>
    </w:p>
    <w:p w:rsidR="007A46EE" w:rsidRDefault="009E1D98">
      <w:pPr>
        <w:pStyle w:val="a3"/>
        <w:spacing w:before="147" w:line="362" w:lineRule="auto"/>
        <w:ind w:left="1136" w:right="494"/>
      </w:pPr>
      <w:r>
        <w:t>наблюдать</w:t>
      </w:r>
      <w:r>
        <w:rPr>
          <w:spacing w:val="-11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словами, употреблёнными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прямом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переносном</w:t>
      </w:r>
      <w:r>
        <w:rPr>
          <w:spacing w:val="-4"/>
        </w:rPr>
        <w:t xml:space="preserve"> </w:t>
      </w:r>
      <w:r>
        <w:t>значении; иметь представление о словах близких и противоположных по значению.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line="364" w:lineRule="auto"/>
        <w:ind w:right="153" w:firstLine="710"/>
        <w:jc w:val="both"/>
        <w:rPr>
          <w:sz w:val="28"/>
        </w:rPr>
      </w:pPr>
      <w:r>
        <w:rPr>
          <w:sz w:val="28"/>
        </w:rPr>
        <w:t>Предметные результаты изучения родного (аварского) языка. К концу обучения в 3 классе обучающийся научится:</w:t>
      </w:r>
    </w:p>
    <w:p w:rsidR="007A46EE" w:rsidRDefault="009E1D98">
      <w:pPr>
        <w:pStyle w:val="a3"/>
        <w:spacing w:line="360" w:lineRule="auto"/>
        <w:ind w:right="143" w:firstLine="710"/>
      </w:pPr>
      <w:r>
        <w:t>п</w:t>
      </w:r>
      <w:r>
        <w:t>онимать</w:t>
      </w:r>
      <w:r>
        <w:rPr>
          <w:spacing w:val="80"/>
        </w:rPr>
        <w:t xml:space="preserve"> </w:t>
      </w:r>
      <w:r>
        <w:t>тему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главную</w:t>
      </w:r>
      <w:r>
        <w:rPr>
          <w:spacing w:val="80"/>
        </w:rPr>
        <w:t xml:space="preserve"> </w:t>
      </w:r>
      <w:r>
        <w:t>мысль</w:t>
      </w:r>
      <w:r>
        <w:rPr>
          <w:spacing w:val="80"/>
        </w:rPr>
        <w:t xml:space="preserve"> </w:t>
      </w:r>
      <w:r>
        <w:t>текста,</w:t>
      </w:r>
      <w:r>
        <w:rPr>
          <w:spacing w:val="80"/>
        </w:rPr>
        <w:t xml:space="preserve"> </w:t>
      </w:r>
      <w:r>
        <w:t>подбирать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тексту</w:t>
      </w:r>
      <w:r>
        <w:rPr>
          <w:spacing w:val="80"/>
        </w:rPr>
        <w:t xml:space="preserve"> </w:t>
      </w:r>
      <w:r>
        <w:t>заголовок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 </w:t>
      </w:r>
      <w:r>
        <w:t>его</w:t>
      </w:r>
      <w:r>
        <w:rPr>
          <w:spacing w:val="80"/>
        </w:rPr>
        <w:t xml:space="preserve">  </w:t>
      </w:r>
      <w:r>
        <w:t>теме</w:t>
      </w:r>
      <w:r>
        <w:rPr>
          <w:spacing w:val="80"/>
        </w:rPr>
        <w:t xml:space="preserve">  </w:t>
      </w:r>
      <w:r>
        <w:t>или</w:t>
      </w:r>
      <w:r>
        <w:rPr>
          <w:spacing w:val="80"/>
        </w:rPr>
        <w:t xml:space="preserve">  </w:t>
      </w:r>
      <w:r>
        <w:t>главной</w:t>
      </w:r>
      <w:r>
        <w:rPr>
          <w:spacing w:val="80"/>
        </w:rPr>
        <w:t xml:space="preserve">  </w:t>
      </w:r>
      <w:r>
        <w:t>мысли,</w:t>
      </w:r>
      <w:r>
        <w:rPr>
          <w:spacing w:val="80"/>
        </w:rPr>
        <w:t xml:space="preserve">  </w:t>
      </w:r>
      <w:r>
        <w:t>находить</w:t>
      </w:r>
      <w:r>
        <w:rPr>
          <w:spacing w:val="80"/>
        </w:rPr>
        <w:t xml:space="preserve">  </w:t>
      </w:r>
      <w:r>
        <w:t>части</w:t>
      </w:r>
      <w:r>
        <w:rPr>
          <w:spacing w:val="80"/>
        </w:rPr>
        <w:t xml:space="preserve">  </w:t>
      </w:r>
      <w:r>
        <w:t>текста,</w:t>
      </w:r>
      <w:r>
        <w:rPr>
          <w:spacing w:val="80"/>
        </w:rPr>
        <w:t xml:space="preserve">  </w:t>
      </w:r>
      <w:r>
        <w:t>определять их последовательность, озаглавливать части текста;</w:t>
      </w:r>
    </w:p>
    <w:p w:rsidR="007A46EE" w:rsidRDefault="009E1D98">
      <w:pPr>
        <w:pStyle w:val="a3"/>
        <w:spacing w:line="362" w:lineRule="auto"/>
        <w:ind w:right="157" w:firstLine="710"/>
      </w:pPr>
      <w:r>
        <w:t xml:space="preserve">восстанавливать последовательность частей или последовательность </w:t>
      </w:r>
      <w:r>
        <w:t>предложений в тексте повествовательного характера;</w:t>
      </w:r>
    </w:p>
    <w:p w:rsidR="007A46EE" w:rsidRDefault="009E1D98">
      <w:pPr>
        <w:pStyle w:val="a3"/>
        <w:spacing w:line="362" w:lineRule="auto"/>
        <w:ind w:right="163" w:firstLine="710"/>
      </w:pPr>
      <w:r>
        <w:t>использовать в монологическом высказывании разные типы речи: описание, рассуждение, повествование;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7" w:firstLine="710"/>
      </w:pPr>
      <w:r>
        <w:t>находить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художественном</w:t>
      </w:r>
      <w:r>
        <w:rPr>
          <w:spacing w:val="80"/>
        </w:rPr>
        <w:t xml:space="preserve">  </w:t>
      </w:r>
      <w:r>
        <w:t>тексте</w:t>
      </w:r>
      <w:r>
        <w:rPr>
          <w:spacing w:val="80"/>
        </w:rPr>
        <w:t xml:space="preserve">  </w:t>
      </w:r>
      <w:r>
        <w:t>языковые</w:t>
      </w:r>
      <w:r>
        <w:rPr>
          <w:spacing w:val="80"/>
        </w:rPr>
        <w:t xml:space="preserve">  </w:t>
      </w:r>
      <w:r>
        <w:t>средства,</w:t>
      </w:r>
      <w:r>
        <w:rPr>
          <w:spacing w:val="80"/>
        </w:rPr>
        <w:t xml:space="preserve">  </w:t>
      </w:r>
      <w:r>
        <w:t>создающие его выразительность</w:t>
      </w:r>
      <w:r>
        <w:t>;</w:t>
      </w:r>
    </w:p>
    <w:p w:rsidR="007A46EE" w:rsidRDefault="009E1D98">
      <w:pPr>
        <w:pStyle w:val="a3"/>
        <w:spacing w:before="8" w:line="362" w:lineRule="auto"/>
        <w:ind w:right="152" w:firstLine="710"/>
      </w:pPr>
      <w:r>
        <w:t xml:space="preserve">определять последовательность частей текста, составлять план текста, составлять собственные тексты по предложенным и самостоятельно составленным </w:t>
      </w:r>
      <w:r>
        <w:rPr>
          <w:spacing w:val="-2"/>
        </w:rPr>
        <w:t>планам;</w:t>
      </w:r>
    </w:p>
    <w:p w:rsidR="007A46EE" w:rsidRDefault="009E1D98">
      <w:pPr>
        <w:pStyle w:val="a3"/>
        <w:spacing w:line="313" w:lineRule="exact"/>
        <w:ind w:left="1136"/>
      </w:pPr>
      <w:r>
        <w:t>различать</w:t>
      </w:r>
      <w:r>
        <w:rPr>
          <w:spacing w:val="-17"/>
        </w:rPr>
        <w:t xml:space="preserve"> </w:t>
      </w:r>
      <w:r>
        <w:t>предложение</w:t>
      </w:r>
      <w:r>
        <w:rPr>
          <w:spacing w:val="-10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2"/>
        </w:rPr>
        <w:t>словосочетание;</w:t>
      </w:r>
    </w:p>
    <w:p w:rsidR="007A46EE" w:rsidRDefault="009E1D98">
      <w:pPr>
        <w:pStyle w:val="a3"/>
        <w:spacing w:before="163" w:line="362" w:lineRule="auto"/>
        <w:ind w:right="143" w:firstLine="710"/>
      </w:pPr>
      <w:r>
        <w:t>выделять</w:t>
      </w:r>
      <w:r>
        <w:rPr>
          <w:spacing w:val="80"/>
        </w:rPr>
        <w:t xml:space="preserve"> </w:t>
      </w:r>
      <w:r>
        <w:t>предложения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потока</w:t>
      </w:r>
      <w:r>
        <w:rPr>
          <w:spacing w:val="80"/>
        </w:rPr>
        <w:t xml:space="preserve"> </w:t>
      </w:r>
      <w:r>
        <w:t>устной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письменной</w:t>
      </w:r>
      <w:r>
        <w:rPr>
          <w:spacing w:val="80"/>
        </w:rPr>
        <w:t xml:space="preserve"> </w:t>
      </w:r>
      <w:r>
        <w:t>речи,</w:t>
      </w:r>
      <w:r>
        <w:rPr>
          <w:spacing w:val="80"/>
        </w:rPr>
        <w:t xml:space="preserve"> </w:t>
      </w:r>
      <w:r>
        <w:t>оформлять их границы;</w:t>
      </w:r>
    </w:p>
    <w:p w:rsidR="007A46EE" w:rsidRDefault="009E1D98">
      <w:pPr>
        <w:pStyle w:val="a3"/>
        <w:spacing w:line="360" w:lineRule="auto"/>
        <w:ind w:right="143" w:firstLine="710"/>
      </w:pPr>
      <w:r>
        <w:t>определять вид предложений по цели высказывания (повествовательные, вопросительные, побудительные) и по интонации (восклицательные, невосклицательные),</w:t>
      </w:r>
      <w:r>
        <w:rPr>
          <w:spacing w:val="80"/>
        </w:rPr>
        <w:t xml:space="preserve"> </w:t>
      </w:r>
      <w:r>
        <w:t>правильно</w:t>
      </w:r>
      <w:r>
        <w:rPr>
          <w:spacing w:val="80"/>
        </w:rPr>
        <w:t xml:space="preserve"> </w:t>
      </w:r>
      <w:r>
        <w:t>интонировать</w:t>
      </w:r>
      <w:r>
        <w:rPr>
          <w:spacing w:val="80"/>
        </w:rPr>
        <w:t xml:space="preserve"> </w:t>
      </w:r>
      <w:r>
        <w:t>эти</w:t>
      </w:r>
      <w:r>
        <w:rPr>
          <w:spacing w:val="80"/>
        </w:rPr>
        <w:t xml:space="preserve"> </w:t>
      </w:r>
      <w:r>
        <w:t>предложения;</w:t>
      </w:r>
      <w:r>
        <w:rPr>
          <w:spacing w:val="80"/>
        </w:rPr>
        <w:t xml:space="preserve"> </w:t>
      </w:r>
      <w:r>
        <w:t>составлять</w:t>
      </w:r>
      <w:r>
        <w:rPr>
          <w:spacing w:val="40"/>
        </w:rPr>
        <w:t xml:space="preserve"> </w:t>
      </w:r>
      <w:r>
        <w:t>такие предложения;</w:t>
      </w:r>
    </w:p>
    <w:p w:rsidR="007A46EE" w:rsidRDefault="009E1D98">
      <w:pPr>
        <w:pStyle w:val="a3"/>
        <w:ind w:left="1136"/>
      </w:pPr>
      <w:r>
        <w:t>различать</w:t>
      </w:r>
      <w:r>
        <w:rPr>
          <w:spacing w:val="-18"/>
        </w:rPr>
        <w:t xml:space="preserve"> </w:t>
      </w:r>
      <w:r>
        <w:t>по</w:t>
      </w:r>
      <w:r>
        <w:t>нятия</w:t>
      </w:r>
      <w:r>
        <w:rPr>
          <w:spacing w:val="-8"/>
        </w:rPr>
        <w:t xml:space="preserve"> </w:t>
      </w:r>
      <w:r>
        <w:t>«члены</w:t>
      </w:r>
      <w:r>
        <w:rPr>
          <w:spacing w:val="-16"/>
        </w:rPr>
        <w:t xml:space="preserve"> </w:t>
      </w:r>
      <w:r>
        <w:t>предложения»</w:t>
      </w:r>
      <w:r>
        <w:rPr>
          <w:spacing w:val="-1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«части</w:t>
      </w:r>
      <w:r>
        <w:rPr>
          <w:spacing w:val="-16"/>
        </w:rPr>
        <w:t xml:space="preserve"> </w:t>
      </w:r>
      <w:r>
        <w:rPr>
          <w:spacing w:val="-2"/>
        </w:rPr>
        <w:t>речи»;</w:t>
      </w:r>
    </w:p>
    <w:p w:rsidR="007A46EE" w:rsidRDefault="009E1D98">
      <w:pPr>
        <w:pStyle w:val="a3"/>
        <w:spacing w:before="154" w:line="357" w:lineRule="auto"/>
        <w:ind w:right="139" w:firstLine="710"/>
      </w:pPr>
      <w:r>
        <w:t>находить</w:t>
      </w:r>
      <w:r>
        <w:rPr>
          <w:spacing w:val="80"/>
        </w:rPr>
        <w:t xml:space="preserve">  </w:t>
      </w:r>
      <w:r>
        <w:t>главные</w:t>
      </w:r>
      <w:r>
        <w:rPr>
          <w:spacing w:val="80"/>
        </w:rPr>
        <w:t xml:space="preserve">  </w:t>
      </w:r>
      <w:r>
        <w:t>(подлежащее,</w:t>
      </w:r>
      <w:r>
        <w:rPr>
          <w:spacing w:val="80"/>
        </w:rPr>
        <w:t xml:space="preserve">  </w:t>
      </w:r>
      <w:r>
        <w:t>сказуемое</w:t>
      </w:r>
      <w:r>
        <w:rPr>
          <w:spacing w:val="80"/>
        </w:rPr>
        <w:t xml:space="preserve">  </w:t>
      </w:r>
      <w:r>
        <w:t>и</w:t>
      </w:r>
      <w:r>
        <w:rPr>
          <w:spacing w:val="78"/>
          <w:w w:val="150"/>
        </w:rPr>
        <w:t xml:space="preserve">  </w:t>
      </w:r>
      <w:r>
        <w:t>прямое</w:t>
      </w:r>
      <w:r>
        <w:rPr>
          <w:spacing w:val="80"/>
        </w:rPr>
        <w:t xml:space="preserve">  </w:t>
      </w:r>
      <w:r>
        <w:t>дополнение)</w:t>
      </w:r>
      <w:r>
        <w:rPr>
          <w:spacing w:val="40"/>
        </w:rPr>
        <w:t xml:space="preserve"> </w:t>
      </w:r>
      <w:r>
        <w:t>и второстепенные члены предложения (без деления на виды);</w:t>
      </w:r>
    </w:p>
    <w:p w:rsidR="007A46EE" w:rsidRDefault="009E1D98">
      <w:pPr>
        <w:pStyle w:val="a3"/>
        <w:spacing w:before="5" w:line="357" w:lineRule="auto"/>
        <w:ind w:right="159" w:firstLine="710"/>
      </w:pPr>
      <w:r>
        <w:t>устанавливать при помощи вопросов связь между словами в предложении; отражать её в схеме;</w:t>
      </w:r>
    </w:p>
    <w:p w:rsidR="007A46EE" w:rsidRDefault="009E1D98">
      <w:pPr>
        <w:pStyle w:val="a3"/>
        <w:spacing w:before="6" w:line="362" w:lineRule="auto"/>
        <w:ind w:right="156" w:firstLine="710"/>
      </w:pPr>
      <w:r>
        <w:t>соотносить предложения со схемами, выбирать предложение, соответствующее схеме;</w:t>
      </w:r>
    </w:p>
    <w:p w:rsidR="007A46EE" w:rsidRDefault="009E1D98">
      <w:pPr>
        <w:pStyle w:val="a3"/>
        <w:spacing w:line="362" w:lineRule="auto"/>
        <w:ind w:right="147" w:firstLine="710"/>
      </w:pPr>
      <w:r>
        <w:t xml:space="preserve">отличать основу предложения от словосочетания; выделять в предложении </w:t>
      </w:r>
      <w:r>
        <w:rPr>
          <w:spacing w:val="-2"/>
        </w:rPr>
        <w:t>словосочетания;</w:t>
      </w:r>
    </w:p>
    <w:p w:rsidR="007A46EE" w:rsidRDefault="009E1D98">
      <w:pPr>
        <w:pStyle w:val="a3"/>
        <w:spacing w:line="360" w:lineRule="auto"/>
        <w:ind w:right="144" w:firstLine="710"/>
      </w:pPr>
      <w:r>
        <w:t>разбирать предложение по членам предложения: находить грамматическую основу</w:t>
      </w:r>
      <w:r>
        <w:rPr>
          <w:spacing w:val="71"/>
        </w:rPr>
        <w:t xml:space="preserve">  </w:t>
      </w:r>
      <w:r>
        <w:t>(подлежащее,</w:t>
      </w:r>
      <w:r>
        <w:rPr>
          <w:spacing w:val="73"/>
        </w:rPr>
        <w:t xml:space="preserve">  </w:t>
      </w:r>
      <w:r>
        <w:t>сказуемое</w:t>
      </w:r>
      <w:r>
        <w:rPr>
          <w:spacing w:val="72"/>
        </w:rPr>
        <w:t xml:space="preserve">  </w:t>
      </w:r>
      <w:r>
        <w:t>и</w:t>
      </w:r>
      <w:r>
        <w:rPr>
          <w:spacing w:val="71"/>
        </w:rPr>
        <w:t xml:space="preserve">  </w:t>
      </w:r>
      <w:r>
        <w:t>прямое</w:t>
      </w:r>
      <w:r>
        <w:rPr>
          <w:spacing w:val="71"/>
        </w:rPr>
        <w:t xml:space="preserve">  </w:t>
      </w:r>
      <w:r>
        <w:t>дополнение),</w:t>
      </w:r>
      <w:r>
        <w:rPr>
          <w:spacing w:val="75"/>
        </w:rPr>
        <w:t xml:space="preserve">  </w:t>
      </w:r>
      <w:r>
        <w:t>ставить</w:t>
      </w:r>
      <w:r>
        <w:rPr>
          <w:spacing w:val="72"/>
        </w:rPr>
        <w:t xml:space="preserve">  </w:t>
      </w:r>
      <w:r>
        <w:t>вопросы к второстепенным членам предложения, определять, какие из них поясняют подлежащее, сказуемое или прямое дополнение, или другие второстепенные члены, выделять из предложения словосочетания;</w:t>
      </w:r>
    </w:p>
    <w:p w:rsidR="007A46EE" w:rsidRDefault="009E1D98">
      <w:pPr>
        <w:pStyle w:val="a3"/>
        <w:spacing w:line="357" w:lineRule="auto"/>
        <w:ind w:right="158" w:firstLine="710"/>
      </w:pPr>
      <w:r>
        <w:t>наблюдать над употреблением синонимов и антонимов в речи, подбирать синонимы и антонимы к словам разных частей речи, уточнять их значение;</w:t>
      </w:r>
    </w:p>
    <w:p w:rsidR="007A46EE" w:rsidRDefault="009E1D98">
      <w:pPr>
        <w:pStyle w:val="a3"/>
        <w:spacing w:line="362" w:lineRule="auto"/>
        <w:ind w:right="155" w:firstLine="710"/>
      </w:pPr>
      <w:r>
        <w:t>распознавать слова, употребляемые в прямом и переносном значении</w:t>
      </w:r>
      <w:r>
        <w:rPr>
          <w:spacing w:val="40"/>
        </w:rPr>
        <w:t xml:space="preserve"> </w:t>
      </w:r>
      <w:r>
        <w:t>(простые случаи);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ind w:left="1136"/>
        <w:jc w:val="left"/>
      </w:pPr>
      <w:r>
        <w:rPr>
          <w:spacing w:val="-2"/>
        </w:rPr>
        <w:t>пользоваться словарями</w:t>
      </w:r>
      <w:r>
        <w:rPr>
          <w:spacing w:val="-3"/>
        </w:rPr>
        <w:t xml:space="preserve"> </w:t>
      </w:r>
      <w:r>
        <w:rPr>
          <w:spacing w:val="-2"/>
        </w:rPr>
        <w:t>при</w:t>
      </w:r>
      <w:r>
        <w:rPr>
          <w:spacing w:val="-5"/>
        </w:rPr>
        <w:t xml:space="preserve"> </w:t>
      </w:r>
      <w:r>
        <w:rPr>
          <w:spacing w:val="-2"/>
        </w:rPr>
        <w:t>решении</w:t>
      </w:r>
      <w:r>
        <w:rPr>
          <w:spacing w:val="-3"/>
        </w:rPr>
        <w:t xml:space="preserve"> </w:t>
      </w:r>
      <w:r>
        <w:rPr>
          <w:spacing w:val="-2"/>
        </w:rPr>
        <w:t>языковых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речевых</w:t>
      </w:r>
      <w:r>
        <w:rPr>
          <w:spacing w:val="-14"/>
        </w:rPr>
        <w:t xml:space="preserve"> </w:t>
      </w:r>
      <w:r>
        <w:rPr>
          <w:spacing w:val="-2"/>
        </w:rPr>
        <w:t>задач;</w:t>
      </w:r>
    </w:p>
    <w:p w:rsidR="007A46EE" w:rsidRDefault="009E1D98">
      <w:pPr>
        <w:pStyle w:val="a3"/>
        <w:spacing w:before="158"/>
        <w:ind w:left="1136"/>
        <w:jc w:val="left"/>
      </w:pPr>
      <w:r>
        <w:t>осознавать</w:t>
      </w:r>
      <w:r>
        <w:rPr>
          <w:spacing w:val="-9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понятия «родственные</w:t>
      </w:r>
      <w:r>
        <w:rPr>
          <w:spacing w:val="-6"/>
        </w:rPr>
        <w:t xml:space="preserve"> </w:t>
      </w:r>
      <w:r>
        <w:t>слова»,</w:t>
      </w:r>
      <w:r>
        <w:rPr>
          <w:spacing w:val="-4"/>
        </w:rPr>
        <w:t xml:space="preserve"> </w:t>
      </w:r>
      <w:r>
        <w:t>соотносить</w:t>
      </w:r>
      <w:r>
        <w:rPr>
          <w:spacing w:val="-9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понятием</w:t>
      </w:r>
    </w:p>
    <w:p w:rsidR="007A46EE" w:rsidRDefault="009E1D98">
      <w:pPr>
        <w:pStyle w:val="a3"/>
        <w:spacing w:before="163"/>
        <w:jc w:val="left"/>
      </w:pPr>
      <w:r>
        <w:rPr>
          <w:spacing w:val="-2"/>
        </w:rPr>
        <w:t>«однокоренные</w:t>
      </w:r>
      <w:r>
        <w:t xml:space="preserve"> </w:t>
      </w:r>
      <w:r>
        <w:rPr>
          <w:spacing w:val="-2"/>
        </w:rPr>
        <w:t>слова»;</w:t>
      </w:r>
    </w:p>
    <w:p w:rsidR="007A46EE" w:rsidRDefault="009E1D98">
      <w:pPr>
        <w:pStyle w:val="a3"/>
        <w:spacing w:before="158"/>
        <w:ind w:left="1136"/>
        <w:jc w:val="left"/>
      </w:pPr>
      <w:r>
        <w:t>различать</w:t>
      </w:r>
      <w:r>
        <w:rPr>
          <w:spacing w:val="-16"/>
        </w:rPr>
        <w:t xml:space="preserve"> </w:t>
      </w:r>
      <w:r>
        <w:t>однокоренные</w:t>
      </w:r>
      <w:r>
        <w:rPr>
          <w:spacing w:val="-9"/>
        </w:rPr>
        <w:t xml:space="preserve"> </w:t>
      </w:r>
      <w:r>
        <w:t>слова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различные</w:t>
      </w:r>
      <w:r>
        <w:rPr>
          <w:spacing w:val="-9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одного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того</w:t>
      </w:r>
      <w:r>
        <w:rPr>
          <w:spacing w:val="-11"/>
        </w:rPr>
        <w:t xml:space="preserve"> </w:t>
      </w:r>
      <w:r>
        <w:t>же</w:t>
      </w:r>
      <w:r>
        <w:rPr>
          <w:spacing w:val="-13"/>
        </w:rPr>
        <w:t xml:space="preserve"> </w:t>
      </w:r>
      <w:r>
        <w:rPr>
          <w:spacing w:val="-2"/>
        </w:rPr>
        <w:t>слова;</w:t>
      </w:r>
    </w:p>
    <w:p w:rsidR="007A46EE" w:rsidRDefault="009E1D98">
      <w:pPr>
        <w:pStyle w:val="a3"/>
        <w:spacing w:before="163" w:line="362" w:lineRule="auto"/>
        <w:ind w:right="210" w:firstLine="710"/>
        <w:jc w:val="left"/>
      </w:pPr>
      <w:r>
        <w:t>находить</w:t>
      </w:r>
      <w:r>
        <w:rPr>
          <w:spacing w:val="-6"/>
        </w:rPr>
        <w:t xml:space="preserve"> </w:t>
      </w:r>
      <w:r>
        <w:t>корень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однокорен</w:t>
      </w:r>
      <w:r>
        <w:t>ных</w:t>
      </w:r>
      <w:r>
        <w:rPr>
          <w:spacing w:val="-8"/>
        </w:rPr>
        <w:t xml:space="preserve"> </w:t>
      </w:r>
      <w:r>
        <w:t>словах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чередованием</w:t>
      </w:r>
      <w:r>
        <w:rPr>
          <w:spacing w:val="-2"/>
        </w:rPr>
        <w:t xml:space="preserve"> </w:t>
      </w:r>
      <w:r>
        <w:t>согласных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гласных в корне;</w:t>
      </w:r>
    </w:p>
    <w:p w:rsidR="007A46EE" w:rsidRDefault="009E1D98">
      <w:pPr>
        <w:pStyle w:val="a3"/>
        <w:spacing w:line="362" w:lineRule="auto"/>
        <w:ind w:firstLine="710"/>
        <w:jc w:val="left"/>
      </w:pPr>
      <w:r>
        <w:t>находить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словах</w:t>
      </w:r>
      <w:r>
        <w:rPr>
          <w:spacing w:val="-1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однозначно</w:t>
      </w:r>
      <w:r>
        <w:rPr>
          <w:spacing w:val="-6"/>
        </w:rPr>
        <w:t xml:space="preserve"> </w:t>
      </w:r>
      <w:r>
        <w:t>выделяемыми</w:t>
      </w:r>
      <w:r>
        <w:rPr>
          <w:spacing w:val="-6"/>
        </w:rPr>
        <w:t xml:space="preserve"> </w:t>
      </w:r>
      <w:r>
        <w:t>морфемами</w:t>
      </w:r>
      <w:r>
        <w:rPr>
          <w:spacing w:val="-6"/>
        </w:rPr>
        <w:t xml:space="preserve"> </w:t>
      </w:r>
      <w:r>
        <w:t>окончание,</w:t>
      </w:r>
      <w:r>
        <w:rPr>
          <w:spacing w:val="-3"/>
        </w:rPr>
        <w:t xml:space="preserve"> </w:t>
      </w:r>
      <w:r>
        <w:t>основу (простые случаи), корень, суффикс;</w:t>
      </w:r>
    </w:p>
    <w:p w:rsidR="007A46EE" w:rsidRDefault="009E1D98">
      <w:pPr>
        <w:pStyle w:val="a3"/>
        <w:ind w:left="1136"/>
        <w:jc w:val="left"/>
      </w:pPr>
      <w:r>
        <w:t>выделять</w:t>
      </w:r>
      <w:r>
        <w:rPr>
          <w:spacing w:val="-18"/>
        </w:rPr>
        <w:t xml:space="preserve"> </w:t>
      </w:r>
      <w:r>
        <w:t>нулевое</w:t>
      </w:r>
      <w:r>
        <w:rPr>
          <w:spacing w:val="-12"/>
        </w:rPr>
        <w:t xml:space="preserve"> </w:t>
      </w:r>
      <w:r>
        <w:rPr>
          <w:spacing w:val="-2"/>
        </w:rPr>
        <w:t>окончание;</w:t>
      </w:r>
    </w:p>
    <w:p w:rsidR="007A46EE" w:rsidRDefault="009E1D98">
      <w:pPr>
        <w:pStyle w:val="a3"/>
        <w:spacing w:before="149"/>
        <w:ind w:left="1136"/>
        <w:jc w:val="left"/>
      </w:pPr>
      <w:r>
        <w:t>подбирать</w:t>
      </w:r>
      <w:r>
        <w:rPr>
          <w:spacing w:val="-17"/>
        </w:rPr>
        <w:t xml:space="preserve"> </w:t>
      </w:r>
      <w:r>
        <w:t>слова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заданной</w:t>
      </w:r>
      <w:r>
        <w:rPr>
          <w:spacing w:val="-15"/>
        </w:rPr>
        <w:t xml:space="preserve"> </w:t>
      </w:r>
      <w:r>
        <w:rPr>
          <w:spacing w:val="-2"/>
        </w:rPr>
        <w:t>морфемой;</w:t>
      </w:r>
    </w:p>
    <w:p w:rsidR="007A46EE" w:rsidRDefault="009E1D98">
      <w:pPr>
        <w:pStyle w:val="a3"/>
        <w:spacing w:before="163"/>
        <w:ind w:left="1136"/>
      </w:pPr>
      <w:r>
        <w:t>образовывать</w:t>
      </w:r>
      <w:r>
        <w:rPr>
          <w:spacing w:val="-18"/>
        </w:rPr>
        <w:t xml:space="preserve"> </w:t>
      </w:r>
      <w:r>
        <w:t>слова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помощью</w:t>
      </w:r>
      <w:r>
        <w:rPr>
          <w:spacing w:val="-17"/>
        </w:rPr>
        <w:t xml:space="preserve"> </w:t>
      </w:r>
      <w:r>
        <w:t>суффикса,</w:t>
      </w:r>
      <w:r>
        <w:rPr>
          <w:spacing w:val="-15"/>
        </w:rPr>
        <w:t xml:space="preserve"> </w:t>
      </w:r>
      <w:r>
        <w:t>осознавать</w:t>
      </w:r>
      <w:r>
        <w:rPr>
          <w:spacing w:val="-18"/>
        </w:rPr>
        <w:t xml:space="preserve"> </w:t>
      </w:r>
      <w:r>
        <w:t>значение</w:t>
      </w:r>
      <w:r>
        <w:rPr>
          <w:spacing w:val="-12"/>
        </w:rPr>
        <w:t xml:space="preserve"> </w:t>
      </w:r>
      <w:r>
        <w:t>новых</w:t>
      </w:r>
      <w:r>
        <w:rPr>
          <w:spacing w:val="-18"/>
        </w:rPr>
        <w:t xml:space="preserve"> </w:t>
      </w:r>
      <w:r>
        <w:rPr>
          <w:spacing w:val="-2"/>
        </w:rPr>
        <w:t>слов;</w:t>
      </w:r>
    </w:p>
    <w:p w:rsidR="007A46EE" w:rsidRDefault="009E1D98">
      <w:pPr>
        <w:pStyle w:val="a3"/>
        <w:spacing w:before="158" w:line="362" w:lineRule="auto"/>
        <w:ind w:right="160" w:firstLine="710"/>
      </w:pPr>
      <w:r>
        <w:t xml:space="preserve">распознавать части речи на основе усвоенных признаков (в объёме </w:t>
      </w:r>
      <w:r>
        <w:rPr>
          <w:spacing w:val="-2"/>
        </w:rPr>
        <w:t>программы);</w:t>
      </w:r>
    </w:p>
    <w:p w:rsidR="007A46EE" w:rsidRDefault="009E1D98">
      <w:pPr>
        <w:pStyle w:val="a3"/>
        <w:spacing w:line="360" w:lineRule="auto"/>
        <w:ind w:right="140" w:firstLine="710"/>
      </w:pPr>
      <w:r>
        <w:t>распознавать</w:t>
      </w:r>
      <w:r>
        <w:rPr>
          <w:spacing w:val="40"/>
        </w:rPr>
        <w:t xml:space="preserve">  </w:t>
      </w:r>
      <w:r>
        <w:t>имена</w:t>
      </w:r>
      <w:r>
        <w:rPr>
          <w:spacing w:val="40"/>
        </w:rPr>
        <w:t xml:space="preserve">  </w:t>
      </w:r>
      <w:r>
        <w:t>существительные;</w:t>
      </w:r>
      <w:r>
        <w:rPr>
          <w:spacing w:val="40"/>
        </w:rPr>
        <w:t xml:space="preserve">  </w:t>
      </w:r>
      <w:r>
        <w:t>находить</w:t>
      </w:r>
      <w:r>
        <w:rPr>
          <w:spacing w:val="40"/>
        </w:rPr>
        <w:t xml:space="preserve">  </w:t>
      </w:r>
      <w:r>
        <w:t>начальную</w:t>
      </w:r>
      <w:r>
        <w:rPr>
          <w:spacing w:val="40"/>
        </w:rPr>
        <w:t xml:space="preserve">  </w:t>
      </w:r>
      <w:r>
        <w:t>форму имени существительного; определять грамматические признаки (класс, число</w:t>
      </w:r>
      <w:r>
        <w:t>, падеж); изменять имена существительные по числам и падежам;</w:t>
      </w:r>
    </w:p>
    <w:p w:rsidR="007A46EE" w:rsidRDefault="009E1D98">
      <w:pPr>
        <w:pStyle w:val="a3"/>
        <w:ind w:left="1136"/>
      </w:pPr>
      <w:r>
        <w:rPr>
          <w:spacing w:val="-2"/>
        </w:rPr>
        <w:t>распознавать</w:t>
      </w:r>
      <w:r>
        <w:rPr>
          <w:spacing w:val="-9"/>
        </w:rPr>
        <w:t xml:space="preserve"> </w:t>
      </w:r>
      <w:r>
        <w:rPr>
          <w:spacing w:val="-2"/>
        </w:rPr>
        <w:t>имена</w:t>
      </w:r>
      <w:r>
        <w:t xml:space="preserve"> </w:t>
      </w:r>
      <w:r>
        <w:rPr>
          <w:spacing w:val="-2"/>
        </w:rPr>
        <w:t>существительные,</w:t>
      </w:r>
      <w:r>
        <w:rPr>
          <w:spacing w:val="3"/>
        </w:rPr>
        <w:t xml:space="preserve"> </w:t>
      </w:r>
      <w:r>
        <w:rPr>
          <w:spacing w:val="-2"/>
        </w:rPr>
        <w:t>имеющие</w:t>
      </w:r>
      <w:r>
        <w:t xml:space="preserve"> </w:t>
      </w:r>
      <w:r>
        <w:rPr>
          <w:spacing w:val="-2"/>
        </w:rPr>
        <w:t>форму</w:t>
      </w:r>
      <w:r>
        <w:rPr>
          <w:spacing w:val="-12"/>
        </w:rPr>
        <w:t xml:space="preserve"> </w:t>
      </w:r>
      <w:r>
        <w:rPr>
          <w:spacing w:val="-2"/>
        </w:rPr>
        <w:t>одного числа;</w:t>
      </w:r>
    </w:p>
    <w:p w:rsidR="007A46EE" w:rsidRDefault="009E1D98">
      <w:pPr>
        <w:pStyle w:val="a3"/>
        <w:spacing w:before="152" w:line="362" w:lineRule="auto"/>
        <w:ind w:right="142" w:firstLine="710"/>
      </w:pPr>
      <w:r>
        <w:t>распознавать</w:t>
      </w:r>
      <w:r>
        <w:rPr>
          <w:spacing w:val="80"/>
        </w:rPr>
        <w:t xml:space="preserve">   </w:t>
      </w:r>
      <w:r>
        <w:t>имена</w:t>
      </w:r>
      <w:r>
        <w:rPr>
          <w:spacing w:val="80"/>
        </w:rPr>
        <w:t xml:space="preserve">   </w:t>
      </w:r>
      <w:r>
        <w:t>прилагательные;</w:t>
      </w:r>
      <w:r>
        <w:rPr>
          <w:spacing w:val="80"/>
        </w:rPr>
        <w:t xml:space="preserve">   </w:t>
      </w:r>
      <w:r>
        <w:t>определять</w:t>
      </w:r>
      <w:r>
        <w:rPr>
          <w:spacing w:val="80"/>
        </w:rPr>
        <w:t xml:space="preserve">   </w:t>
      </w:r>
      <w:r>
        <w:t>зависимость имени</w:t>
      </w:r>
      <w:r>
        <w:rPr>
          <w:spacing w:val="80"/>
        </w:rPr>
        <w:t xml:space="preserve">  </w:t>
      </w:r>
      <w:r>
        <w:t>прилагательного</w:t>
      </w:r>
      <w:r>
        <w:rPr>
          <w:spacing w:val="80"/>
        </w:rPr>
        <w:t xml:space="preserve">  </w:t>
      </w:r>
      <w:r>
        <w:t>от</w:t>
      </w:r>
      <w:r>
        <w:rPr>
          <w:spacing w:val="80"/>
        </w:rPr>
        <w:t xml:space="preserve">  </w:t>
      </w:r>
      <w:r>
        <w:t>формы</w:t>
      </w:r>
      <w:r>
        <w:rPr>
          <w:spacing w:val="80"/>
        </w:rPr>
        <w:t xml:space="preserve">  </w:t>
      </w:r>
      <w:r>
        <w:t>имени</w:t>
      </w:r>
      <w:r>
        <w:rPr>
          <w:spacing w:val="80"/>
        </w:rPr>
        <w:t xml:space="preserve">  </w:t>
      </w:r>
      <w:r>
        <w:t>существительного;</w:t>
      </w:r>
      <w:r>
        <w:rPr>
          <w:spacing w:val="80"/>
        </w:rPr>
        <w:t xml:space="preserve">  </w:t>
      </w:r>
      <w:r>
        <w:t>изменять имена прилагательные по числам, классам (в единственном числе);</w:t>
      </w:r>
    </w:p>
    <w:p w:rsidR="007A46EE" w:rsidRDefault="009E1D98">
      <w:pPr>
        <w:pStyle w:val="a3"/>
        <w:spacing w:line="362" w:lineRule="auto"/>
        <w:ind w:right="135" w:firstLine="710"/>
      </w:pPr>
      <w:r>
        <w:t>распознавать глаголы: определять грамматические признаки глагола, форму времени, число, класс (у глаголов с указанными показателями);</w:t>
      </w:r>
    </w:p>
    <w:p w:rsidR="007A46EE" w:rsidRDefault="009E1D98">
      <w:pPr>
        <w:pStyle w:val="a3"/>
        <w:spacing w:line="362" w:lineRule="auto"/>
        <w:ind w:right="153" w:firstLine="710"/>
      </w:pPr>
      <w:r>
        <w:t>узнавать имена числительные (общее представление)</w:t>
      </w:r>
      <w:r>
        <w:t>; распознавать количественные и порядковые имена числительные;</w:t>
      </w:r>
    </w:p>
    <w:p w:rsidR="007A46EE" w:rsidRDefault="009E1D98">
      <w:pPr>
        <w:pStyle w:val="a3"/>
        <w:spacing w:line="364" w:lineRule="auto"/>
        <w:ind w:right="166" w:firstLine="710"/>
      </w:pPr>
      <w:r>
        <w:t>производить морфологический разбор изучаемых самостоятельных частей речи (в объёме программы), пользуясь алгоритмом разбора в учебнике;</w:t>
      </w:r>
    </w:p>
    <w:p w:rsidR="007A46EE" w:rsidRDefault="009E1D98">
      <w:pPr>
        <w:pStyle w:val="a3"/>
        <w:spacing w:line="355" w:lineRule="auto"/>
        <w:ind w:right="141" w:firstLine="710"/>
      </w:pPr>
      <w:r>
        <w:t>применять</w:t>
      </w:r>
      <w:r>
        <w:rPr>
          <w:spacing w:val="40"/>
        </w:rPr>
        <w:t xml:space="preserve">  </w:t>
      </w:r>
      <w:r>
        <w:t>ранее</w:t>
      </w:r>
      <w:r>
        <w:rPr>
          <w:spacing w:val="40"/>
        </w:rPr>
        <w:t xml:space="preserve">  </w:t>
      </w:r>
      <w:r>
        <w:t>изученные</w:t>
      </w:r>
      <w:r>
        <w:rPr>
          <w:spacing w:val="40"/>
        </w:rPr>
        <w:t xml:space="preserve">  </w:t>
      </w:r>
      <w:r>
        <w:t>правила</w:t>
      </w:r>
      <w:r>
        <w:rPr>
          <w:spacing w:val="40"/>
        </w:rPr>
        <w:t xml:space="preserve">  </w:t>
      </w:r>
      <w:r>
        <w:t>правописания,</w:t>
      </w:r>
      <w:r>
        <w:rPr>
          <w:spacing w:val="40"/>
        </w:rPr>
        <w:t xml:space="preserve">  </w:t>
      </w:r>
      <w:r>
        <w:t>а</w:t>
      </w:r>
      <w:r>
        <w:rPr>
          <w:spacing w:val="40"/>
        </w:rPr>
        <w:t xml:space="preserve">  </w:t>
      </w:r>
      <w:r>
        <w:t>т</w:t>
      </w:r>
      <w:r>
        <w:t>акже:</w:t>
      </w:r>
      <w:r>
        <w:rPr>
          <w:spacing w:val="40"/>
        </w:rPr>
        <w:t xml:space="preserve">  </w:t>
      </w:r>
      <w:r>
        <w:t>гласные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согласные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изменяемых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письме</w:t>
      </w:r>
      <w:r>
        <w:rPr>
          <w:spacing w:val="40"/>
        </w:rPr>
        <w:t xml:space="preserve"> </w:t>
      </w:r>
      <w:r>
        <w:t>словах;</w:t>
      </w:r>
      <w:r>
        <w:rPr>
          <w:spacing w:val="40"/>
        </w:rPr>
        <w:t xml:space="preserve"> </w:t>
      </w:r>
      <w:r>
        <w:t>суффиксы</w:t>
      </w:r>
      <w:r>
        <w:rPr>
          <w:spacing w:val="40"/>
        </w:rPr>
        <w:t xml:space="preserve"> </w:t>
      </w:r>
      <w:r>
        <w:t>«-хъан»,</w:t>
      </w:r>
      <w:r>
        <w:rPr>
          <w:spacing w:val="40"/>
        </w:rPr>
        <w:t xml:space="preserve"> </w:t>
      </w:r>
      <w:r>
        <w:t>«-лъи»,</w:t>
      </w:r>
      <w:r>
        <w:rPr>
          <w:spacing w:val="40"/>
        </w:rPr>
        <w:t xml:space="preserve"> </w:t>
      </w:r>
      <w:r>
        <w:t>«-ро»,</w:t>
      </w:r>
    </w:p>
    <w:p w:rsidR="007A46EE" w:rsidRDefault="009E1D98">
      <w:pPr>
        <w:pStyle w:val="a3"/>
        <w:spacing w:line="362" w:lineRule="auto"/>
        <w:ind w:right="149"/>
      </w:pPr>
      <w:r>
        <w:t>«-н», «-ел», «-ко», «-кIо», «-гьан»; падежные окончания имён существительных; окончания</w:t>
      </w:r>
      <w:r>
        <w:rPr>
          <w:spacing w:val="80"/>
          <w:w w:val="150"/>
        </w:rPr>
        <w:t xml:space="preserve"> </w:t>
      </w:r>
      <w:r>
        <w:t>имён</w:t>
      </w:r>
      <w:r>
        <w:rPr>
          <w:spacing w:val="80"/>
          <w:w w:val="150"/>
        </w:rPr>
        <w:t xml:space="preserve"> </w:t>
      </w:r>
      <w:r>
        <w:t>прилагательных;</w:t>
      </w:r>
      <w:r>
        <w:rPr>
          <w:spacing w:val="80"/>
          <w:w w:val="150"/>
        </w:rPr>
        <w:t xml:space="preserve"> </w:t>
      </w:r>
      <w:r>
        <w:t>раздельное</w:t>
      </w:r>
      <w:r>
        <w:rPr>
          <w:spacing w:val="80"/>
          <w:w w:val="150"/>
        </w:rPr>
        <w:t xml:space="preserve"> </w:t>
      </w:r>
      <w:r>
        <w:t>написание</w:t>
      </w:r>
      <w:r>
        <w:rPr>
          <w:spacing w:val="80"/>
          <w:w w:val="150"/>
        </w:rPr>
        <w:t xml:space="preserve"> </w:t>
      </w:r>
      <w:r>
        <w:t>составных</w:t>
      </w:r>
      <w:r>
        <w:rPr>
          <w:spacing w:val="80"/>
          <w:w w:val="150"/>
        </w:rPr>
        <w:t xml:space="preserve"> </w:t>
      </w:r>
      <w:r>
        <w:t>глаголов;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62"/>
      </w:pPr>
      <w:r>
        <w:t>окончания глаголов; сложные слова; знаки препинания в конце предложения:</w:t>
      </w:r>
      <w:r>
        <w:rPr>
          <w:spacing w:val="-2"/>
        </w:rPr>
        <w:t xml:space="preserve"> </w:t>
      </w:r>
      <w:r>
        <w:t>точка, вопросительный и восклицательный знаки.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before="8" w:line="357" w:lineRule="auto"/>
        <w:ind w:right="144" w:firstLine="710"/>
        <w:jc w:val="both"/>
        <w:rPr>
          <w:sz w:val="28"/>
        </w:rPr>
      </w:pPr>
      <w:r>
        <w:rPr>
          <w:sz w:val="28"/>
        </w:rPr>
        <w:t>Предметные результаты изучения родного (аварского) языка. К концу обучения в 4 классе обучающийся научится:</w:t>
      </w:r>
    </w:p>
    <w:p w:rsidR="007A46EE" w:rsidRDefault="009E1D98">
      <w:pPr>
        <w:pStyle w:val="a3"/>
        <w:spacing w:before="5" w:line="360" w:lineRule="auto"/>
        <w:ind w:right="146" w:firstLine="710"/>
      </w:pPr>
      <w:r>
        <w:t>работать с текстом: определять тему и главную мысль текста, самостоятельно озаглавливать текст по его теме или главной мысли, выделять части текста (корректировать</w:t>
      </w:r>
      <w:r>
        <w:rPr>
          <w:spacing w:val="-5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и частей</w:t>
      </w:r>
      <w:r>
        <w:rPr>
          <w:spacing w:val="-3"/>
        </w:rPr>
        <w:t xml:space="preserve"> </w:t>
      </w:r>
      <w:r>
        <w:t>текста), составлять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 xml:space="preserve">заданным </w:t>
      </w:r>
      <w:r>
        <w:rPr>
          <w:spacing w:val="-2"/>
        </w:rPr>
        <w:t>текстам;</w:t>
      </w:r>
    </w:p>
    <w:p w:rsidR="007A46EE" w:rsidRDefault="009E1D98">
      <w:pPr>
        <w:pStyle w:val="a3"/>
        <w:spacing w:before="3" w:line="362" w:lineRule="auto"/>
        <w:ind w:right="151" w:firstLine="710"/>
      </w:pPr>
      <w:r>
        <w:t>составлять тексты повествовательного и описательного характера на основе разных</w:t>
      </w:r>
      <w:r>
        <w:rPr>
          <w:spacing w:val="40"/>
        </w:rPr>
        <w:t xml:space="preserve"> </w:t>
      </w:r>
      <w:r>
        <w:t>источников</w:t>
      </w:r>
      <w:r>
        <w:rPr>
          <w:spacing w:val="40"/>
        </w:rPr>
        <w:t xml:space="preserve"> </w:t>
      </w:r>
      <w:r>
        <w:t>(по</w:t>
      </w:r>
      <w:r>
        <w:rPr>
          <w:spacing w:val="40"/>
        </w:rPr>
        <w:t xml:space="preserve"> </w:t>
      </w:r>
      <w:r>
        <w:t>наблюдению,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сюжетному</w:t>
      </w:r>
      <w:r>
        <w:rPr>
          <w:spacing w:val="40"/>
        </w:rPr>
        <w:t xml:space="preserve"> </w:t>
      </w:r>
      <w:r>
        <w:t>рисунку,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заданным</w:t>
      </w:r>
      <w:r>
        <w:rPr>
          <w:spacing w:val="80"/>
        </w:rPr>
        <w:t xml:space="preserve"> </w:t>
      </w:r>
      <w:r>
        <w:t>теме</w:t>
      </w:r>
      <w:r>
        <w:rPr>
          <w:spacing w:val="40"/>
        </w:rPr>
        <w:t xml:space="preserve"> </w:t>
      </w:r>
      <w:r>
        <w:t>и плану, ключевым словам, на свободную тему);</w:t>
      </w:r>
    </w:p>
    <w:p w:rsidR="007A46EE" w:rsidRDefault="009E1D98">
      <w:pPr>
        <w:pStyle w:val="a3"/>
        <w:spacing w:line="362" w:lineRule="auto"/>
        <w:ind w:right="150" w:firstLine="710"/>
      </w:pPr>
      <w:r>
        <w:t>сравнивать</w:t>
      </w:r>
      <w:r>
        <w:rPr>
          <w:spacing w:val="80"/>
        </w:rPr>
        <w:t xml:space="preserve"> </w:t>
      </w:r>
      <w:r>
        <w:t>предложение,</w:t>
      </w:r>
      <w:r>
        <w:rPr>
          <w:spacing w:val="80"/>
        </w:rPr>
        <w:t xml:space="preserve"> </w:t>
      </w:r>
      <w:r>
        <w:t>словосочетание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слово,</w:t>
      </w:r>
      <w:r>
        <w:rPr>
          <w:spacing w:val="80"/>
        </w:rPr>
        <w:t xml:space="preserve"> </w:t>
      </w:r>
      <w:r>
        <w:t>объяснять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схо</w:t>
      </w:r>
      <w:r>
        <w:t>дство и различие;</w:t>
      </w:r>
    </w:p>
    <w:p w:rsidR="007A46EE" w:rsidRDefault="009E1D98">
      <w:pPr>
        <w:pStyle w:val="a3"/>
        <w:spacing w:line="355" w:lineRule="auto"/>
        <w:ind w:left="1136"/>
        <w:jc w:val="left"/>
      </w:pPr>
      <w:r>
        <w:t>классифицировать</w:t>
      </w:r>
      <w:r>
        <w:rPr>
          <w:spacing w:val="-16"/>
        </w:rPr>
        <w:t xml:space="preserve"> </w:t>
      </w:r>
      <w:r>
        <w:t>предложения</w:t>
      </w:r>
      <w:r>
        <w:rPr>
          <w:spacing w:val="-10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высказывания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интонации; обосновывать</w:t>
      </w:r>
      <w:r>
        <w:rPr>
          <w:spacing w:val="-11"/>
        </w:rPr>
        <w:t xml:space="preserve"> </w:t>
      </w:r>
      <w:r>
        <w:t>использование</w:t>
      </w:r>
      <w:r>
        <w:rPr>
          <w:spacing w:val="-7"/>
        </w:rPr>
        <w:t xml:space="preserve"> </w:t>
      </w:r>
      <w:r>
        <w:t>знаков</w:t>
      </w:r>
      <w:r>
        <w:rPr>
          <w:spacing w:val="-9"/>
        </w:rPr>
        <w:t xml:space="preserve"> </w:t>
      </w:r>
      <w:r>
        <w:t>препинания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конце</w:t>
      </w:r>
      <w:r>
        <w:rPr>
          <w:spacing w:val="-7"/>
        </w:rPr>
        <w:t xml:space="preserve"> </w:t>
      </w:r>
      <w:r>
        <w:rPr>
          <w:spacing w:val="-2"/>
        </w:rPr>
        <w:t>предложений;</w:t>
      </w:r>
    </w:p>
    <w:p w:rsidR="007A46EE" w:rsidRDefault="009E1D98">
      <w:pPr>
        <w:pStyle w:val="a3"/>
        <w:tabs>
          <w:tab w:val="left" w:pos="3066"/>
          <w:tab w:val="left" w:pos="3724"/>
          <w:tab w:val="left" w:pos="4915"/>
          <w:tab w:val="left" w:pos="6480"/>
          <w:tab w:val="left" w:pos="7800"/>
          <w:tab w:val="left" w:pos="8641"/>
          <w:tab w:val="left" w:pos="9640"/>
        </w:tabs>
        <w:spacing w:line="357" w:lineRule="auto"/>
        <w:ind w:left="1136" w:right="155"/>
        <w:jc w:val="left"/>
      </w:pPr>
      <w:r>
        <w:t xml:space="preserve">находить обращение в предложении, составлять предложения с обращением; </w:t>
      </w:r>
      <w:r>
        <w:rPr>
          <w:spacing w:val="-2"/>
        </w:rPr>
        <w:t>устанавливать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помощи</w:t>
      </w:r>
      <w:r>
        <w:tab/>
      </w:r>
      <w:r>
        <w:rPr>
          <w:spacing w:val="-2"/>
        </w:rPr>
        <w:t>смысловых</w:t>
      </w:r>
      <w:r>
        <w:tab/>
      </w:r>
      <w:r>
        <w:rPr>
          <w:spacing w:val="-2"/>
        </w:rPr>
        <w:t>вопросов</w:t>
      </w:r>
      <w:r>
        <w:tab/>
      </w:r>
      <w:r>
        <w:rPr>
          <w:spacing w:val="-2"/>
        </w:rPr>
        <w:t>связь</w:t>
      </w:r>
      <w:r>
        <w:tab/>
      </w:r>
      <w:r>
        <w:rPr>
          <w:spacing w:val="-2"/>
        </w:rPr>
        <w:t>между</w:t>
      </w:r>
      <w:r>
        <w:tab/>
      </w:r>
      <w:r>
        <w:rPr>
          <w:spacing w:val="-4"/>
        </w:rPr>
        <w:t>словами</w:t>
      </w:r>
    </w:p>
    <w:p w:rsidR="007A46EE" w:rsidRDefault="009E1D98">
      <w:pPr>
        <w:pStyle w:val="a3"/>
        <w:spacing w:before="2"/>
        <w:jc w:val="left"/>
      </w:pPr>
      <w:r>
        <w:t>в</w:t>
      </w:r>
      <w:r>
        <w:rPr>
          <w:spacing w:val="-2"/>
        </w:rPr>
        <w:t xml:space="preserve"> предложении;</w:t>
      </w:r>
    </w:p>
    <w:p w:rsidR="007A46EE" w:rsidRDefault="009E1D98">
      <w:pPr>
        <w:pStyle w:val="a3"/>
        <w:spacing w:before="163" w:line="357" w:lineRule="auto"/>
        <w:ind w:firstLine="710"/>
        <w:jc w:val="left"/>
      </w:pPr>
      <w:r>
        <w:t>выделять</w:t>
      </w:r>
      <w:r>
        <w:rPr>
          <w:spacing w:val="40"/>
        </w:rPr>
        <w:t xml:space="preserve"> </w:t>
      </w:r>
      <w:r>
        <w:t>главные</w:t>
      </w:r>
      <w:r>
        <w:rPr>
          <w:spacing w:val="40"/>
        </w:rPr>
        <w:t xml:space="preserve"> </w:t>
      </w:r>
      <w:r>
        <w:t>члены</w:t>
      </w:r>
      <w:r>
        <w:rPr>
          <w:spacing w:val="40"/>
        </w:rPr>
        <w:t xml:space="preserve"> </w:t>
      </w:r>
      <w:r>
        <w:t>предложения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объяснять</w:t>
      </w:r>
      <w:r>
        <w:rPr>
          <w:spacing w:val="40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нахождения</w:t>
      </w:r>
      <w:r>
        <w:rPr>
          <w:spacing w:val="40"/>
        </w:rPr>
        <w:t xml:space="preserve"> </w:t>
      </w:r>
      <w:r>
        <w:t>главных членов предложения;</w:t>
      </w:r>
    </w:p>
    <w:p w:rsidR="007A46EE" w:rsidRDefault="009E1D98">
      <w:pPr>
        <w:pStyle w:val="a3"/>
        <w:spacing w:before="1"/>
        <w:ind w:left="1136"/>
        <w:jc w:val="left"/>
      </w:pPr>
      <w:r>
        <w:t>разбирать</w:t>
      </w:r>
      <w:r>
        <w:rPr>
          <w:spacing w:val="-17"/>
        </w:rPr>
        <w:t xml:space="preserve"> </w:t>
      </w:r>
      <w:r>
        <w:t>предложение</w:t>
      </w:r>
      <w:r>
        <w:rPr>
          <w:spacing w:val="-10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членам</w:t>
      </w:r>
      <w:r>
        <w:rPr>
          <w:spacing w:val="-10"/>
        </w:rPr>
        <w:t xml:space="preserve"> </w:t>
      </w:r>
      <w:r>
        <w:rPr>
          <w:spacing w:val="-2"/>
        </w:rPr>
        <w:t>предложения;</w:t>
      </w:r>
    </w:p>
    <w:p w:rsidR="007A46EE" w:rsidRDefault="009E1D98">
      <w:pPr>
        <w:pStyle w:val="a3"/>
        <w:spacing w:before="163" w:line="357" w:lineRule="auto"/>
        <w:ind w:left="1136"/>
        <w:jc w:val="left"/>
      </w:pPr>
      <w:r>
        <w:t>распознавать</w:t>
      </w:r>
      <w:r>
        <w:rPr>
          <w:spacing w:val="-14"/>
        </w:rPr>
        <w:t xml:space="preserve"> </w:t>
      </w:r>
      <w:r>
        <w:t>предложения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однородными</w:t>
      </w:r>
      <w:r>
        <w:rPr>
          <w:spacing w:val="-10"/>
        </w:rPr>
        <w:t xml:space="preserve"> </w:t>
      </w:r>
      <w:r>
        <w:t>членами,</w:t>
      </w:r>
      <w:r>
        <w:rPr>
          <w:spacing w:val="-8"/>
        </w:rPr>
        <w:t xml:space="preserve"> </w:t>
      </w:r>
      <w:r>
        <w:t>находить</w:t>
      </w:r>
      <w:r>
        <w:rPr>
          <w:spacing w:val="-13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тексте; опр</w:t>
      </w:r>
      <w:r>
        <w:t>еделять, каким членом предложения являются однородные члены;</w:t>
      </w:r>
    </w:p>
    <w:p w:rsidR="007A46EE" w:rsidRDefault="009E1D98">
      <w:pPr>
        <w:pStyle w:val="a3"/>
        <w:spacing w:before="5" w:line="357" w:lineRule="auto"/>
        <w:ind w:left="1136"/>
        <w:jc w:val="left"/>
      </w:pPr>
      <w:r>
        <w:t>соблюдать</w:t>
      </w:r>
      <w:r>
        <w:rPr>
          <w:spacing w:val="-11"/>
        </w:rPr>
        <w:t xml:space="preserve"> </w:t>
      </w:r>
      <w:r>
        <w:t>интонацию</w:t>
      </w:r>
      <w:r>
        <w:rPr>
          <w:spacing w:val="-11"/>
        </w:rPr>
        <w:t xml:space="preserve"> </w:t>
      </w:r>
      <w:r>
        <w:t>перечисления</w:t>
      </w:r>
      <w:r>
        <w:rPr>
          <w:spacing w:val="-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предложениях</w:t>
      </w:r>
      <w:r>
        <w:rPr>
          <w:spacing w:val="-1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однородными</w:t>
      </w:r>
      <w:r>
        <w:rPr>
          <w:spacing w:val="-4"/>
        </w:rPr>
        <w:t xml:space="preserve"> </w:t>
      </w:r>
      <w:r>
        <w:t>членами; составлять</w:t>
      </w:r>
      <w:r>
        <w:rPr>
          <w:spacing w:val="61"/>
        </w:rPr>
        <w:t xml:space="preserve"> </w:t>
      </w:r>
      <w:r>
        <w:t>предложения</w:t>
      </w:r>
      <w:r>
        <w:rPr>
          <w:spacing w:val="63"/>
        </w:rPr>
        <w:t xml:space="preserve"> </w:t>
      </w:r>
      <w:r>
        <w:t>с</w:t>
      </w:r>
      <w:r>
        <w:rPr>
          <w:spacing w:val="63"/>
        </w:rPr>
        <w:t xml:space="preserve"> </w:t>
      </w:r>
      <w:r>
        <w:t>однородными</w:t>
      </w:r>
      <w:r>
        <w:rPr>
          <w:spacing w:val="63"/>
        </w:rPr>
        <w:t xml:space="preserve"> </w:t>
      </w:r>
      <w:r>
        <w:t>членами</w:t>
      </w:r>
      <w:r>
        <w:rPr>
          <w:spacing w:val="63"/>
        </w:rPr>
        <w:t xml:space="preserve"> </w:t>
      </w:r>
      <w:r>
        <w:t>без</w:t>
      </w:r>
      <w:r>
        <w:rPr>
          <w:spacing w:val="63"/>
        </w:rPr>
        <w:t xml:space="preserve"> </w:t>
      </w:r>
      <w:r>
        <w:t>союзов</w:t>
      </w:r>
      <w:r>
        <w:rPr>
          <w:spacing w:val="61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с</w:t>
      </w:r>
      <w:r>
        <w:rPr>
          <w:spacing w:val="64"/>
        </w:rPr>
        <w:t xml:space="preserve"> </w:t>
      </w:r>
      <w:r>
        <w:rPr>
          <w:spacing w:val="-2"/>
        </w:rPr>
        <w:t>союзами</w:t>
      </w:r>
    </w:p>
    <w:p w:rsidR="007A46EE" w:rsidRDefault="009E1D98">
      <w:pPr>
        <w:pStyle w:val="a3"/>
        <w:spacing w:before="6"/>
        <w:jc w:val="left"/>
      </w:pPr>
      <w:r>
        <w:t>«ги</w:t>
      </w:r>
      <w:r>
        <w:rPr>
          <w:spacing w:val="-12"/>
        </w:rPr>
        <w:t xml:space="preserve"> </w:t>
      </w:r>
      <w:r>
        <w:t>(и)»,</w:t>
      </w:r>
      <w:r>
        <w:rPr>
          <w:spacing w:val="-5"/>
        </w:rPr>
        <w:t xml:space="preserve"> </w:t>
      </w:r>
      <w:r>
        <w:t>«ва</w:t>
      </w:r>
      <w:r>
        <w:rPr>
          <w:spacing w:val="-11"/>
        </w:rPr>
        <w:t xml:space="preserve"> </w:t>
      </w:r>
      <w:r>
        <w:t>(и)»,</w:t>
      </w:r>
      <w:r>
        <w:rPr>
          <w:spacing w:val="-5"/>
        </w:rPr>
        <w:t xml:space="preserve"> </w:t>
      </w:r>
      <w:r>
        <w:t>«амма</w:t>
      </w:r>
      <w:r>
        <w:rPr>
          <w:spacing w:val="-10"/>
        </w:rPr>
        <w:t xml:space="preserve"> </w:t>
      </w:r>
      <w:r>
        <w:rPr>
          <w:spacing w:val="-2"/>
        </w:rPr>
        <w:t>(но)»;</w:t>
      </w:r>
    </w:p>
    <w:p w:rsidR="007A46EE" w:rsidRDefault="009E1D98">
      <w:pPr>
        <w:pStyle w:val="a3"/>
        <w:spacing w:before="162" w:line="357" w:lineRule="auto"/>
        <w:ind w:left="1136"/>
        <w:jc w:val="left"/>
      </w:pPr>
      <w:r>
        <w:t>объяснять</w:t>
      </w:r>
      <w:r>
        <w:rPr>
          <w:spacing w:val="-16"/>
        </w:rPr>
        <w:t xml:space="preserve"> </w:t>
      </w:r>
      <w:r>
        <w:t>выбор</w:t>
      </w:r>
      <w:r>
        <w:rPr>
          <w:spacing w:val="-11"/>
        </w:rPr>
        <w:t xml:space="preserve"> </w:t>
      </w:r>
      <w:r>
        <w:t>нужного</w:t>
      </w:r>
      <w:r>
        <w:rPr>
          <w:spacing w:val="-10"/>
        </w:rPr>
        <w:t xml:space="preserve"> </w:t>
      </w:r>
      <w:r>
        <w:t>союза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предложении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однородными</w:t>
      </w:r>
      <w:r>
        <w:rPr>
          <w:spacing w:val="-11"/>
        </w:rPr>
        <w:t xml:space="preserve"> </w:t>
      </w:r>
      <w:r>
        <w:t>членами; сравнивать простые и сложные предложения;</w:t>
      </w:r>
    </w:p>
    <w:p w:rsidR="007A46EE" w:rsidRDefault="009E1D98">
      <w:pPr>
        <w:pStyle w:val="a3"/>
        <w:tabs>
          <w:tab w:val="left" w:pos="2576"/>
          <w:tab w:val="left" w:pos="3781"/>
          <w:tab w:val="left" w:pos="5615"/>
          <w:tab w:val="left" w:pos="6009"/>
          <w:tab w:val="left" w:pos="7930"/>
          <w:tab w:val="left" w:pos="9198"/>
          <w:tab w:val="left" w:pos="9611"/>
        </w:tabs>
        <w:spacing w:before="2" w:line="364" w:lineRule="auto"/>
        <w:ind w:right="160" w:firstLine="710"/>
        <w:jc w:val="left"/>
      </w:pPr>
      <w:r>
        <w:rPr>
          <w:spacing w:val="-2"/>
        </w:rPr>
        <w:t>различать</w:t>
      </w:r>
      <w:r>
        <w:tab/>
      </w:r>
      <w:r>
        <w:rPr>
          <w:spacing w:val="-2"/>
        </w:rPr>
        <w:t>простое</w:t>
      </w:r>
      <w:r>
        <w:tab/>
      </w:r>
      <w:r>
        <w:rPr>
          <w:spacing w:val="-2"/>
        </w:rPr>
        <w:t>предложение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однородными</w:t>
      </w:r>
      <w:r>
        <w:tab/>
      </w:r>
      <w:r>
        <w:rPr>
          <w:spacing w:val="-2"/>
        </w:rPr>
        <w:t>членами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сложное </w:t>
      </w:r>
      <w:r>
        <w:rPr>
          <w:spacing w:val="-2"/>
        </w:rPr>
        <w:t>предложение;</w:t>
      </w:r>
    </w:p>
    <w:p w:rsidR="007A46EE" w:rsidRDefault="007A46EE">
      <w:pPr>
        <w:pStyle w:val="a3"/>
        <w:spacing w:line="364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ind w:left="1136"/>
        <w:jc w:val="left"/>
      </w:pPr>
      <w:r>
        <w:t>выделять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сложном</w:t>
      </w:r>
      <w:r>
        <w:rPr>
          <w:spacing w:val="-9"/>
        </w:rPr>
        <w:t xml:space="preserve"> </w:t>
      </w:r>
      <w:r>
        <w:t>предложении</w:t>
      </w:r>
      <w:r>
        <w:rPr>
          <w:spacing w:val="-12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rPr>
          <w:spacing w:val="-2"/>
        </w:rPr>
        <w:t>основы;</w:t>
      </w:r>
    </w:p>
    <w:p w:rsidR="007A46EE" w:rsidRDefault="009E1D98">
      <w:pPr>
        <w:pStyle w:val="a3"/>
        <w:spacing w:before="158" w:line="362" w:lineRule="auto"/>
        <w:ind w:firstLine="710"/>
        <w:jc w:val="left"/>
      </w:pPr>
      <w:r>
        <w:t>определять</w:t>
      </w:r>
      <w:r>
        <w:rPr>
          <w:spacing w:val="34"/>
        </w:rPr>
        <w:t xml:space="preserve"> </w:t>
      </w:r>
      <w:r>
        <w:t>принадлежность</w:t>
      </w:r>
      <w:r>
        <w:rPr>
          <w:spacing w:val="35"/>
        </w:rPr>
        <w:t xml:space="preserve"> </w:t>
      </w:r>
      <w:r>
        <w:t>слова</w:t>
      </w:r>
      <w:r>
        <w:rPr>
          <w:spacing w:val="37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определенной</w:t>
      </w:r>
      <w:r>
        <w:rPr>
          <w:spacing w:val="37"/>
        </w:rPr>
        <w:t xml:space="preserve"> </w:t>
      </w:r>
      <w:r>
        <w:t>части</w:t>
      </w:r>
      <w:r>
        <w:rPr>
          <w:spacing w:val="36"/>
        </w:rPr>
        <w:t xml:space="preserve"> </w:t>
      </w:r>
      <w:r>
        <w:t>речи</w:t>
      </w:r>
      <w:r>
        <w:rPr>
          <w:spacing w:val="35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комплексу освоенных признаков, классифицировать слова по частям речи;</w:t>
      </w:r>
    </w:p>
    <w:p w:rsidR="007A46EE" w:rsidRDefault="009E1D98">
      <w:pPr>
        <w:pStyle w:val="a3"/>
        <w:tabs>
          <w:tab w:val="left" w:pos="2955"/>
          <w:tab w:val="left" w:pos="3868"/>
          <w:tab w:val="left" w:pos="4675"/>
          <w:tab w:val="left" w:pos="5203"/>
          <w:tab w:val="left" w:pos="6269"/>
          <w:tab w:val="left" w:pos="7805"/>
          <w:tab w:val="left" w:pos="9294"/>
          <w:tab w:val="left" w:pos="9769"/>
        </w:tabs>
        <w:spacing w:line="362" w:lineRule="auto"/>
        <w:ind w:right="160" w:firstLine="710"/>
        <w:jc w:val="left"/>
      </w:pPr>
      <w:r>
        <w:rPr>
          <w:spacing w:val="-2"/>
        </w:rPr>
        <w:t>распознавать</w:t>
      </w:r>
      <w:r>
        <w:tab/>
      </w:r>
      <w:r>
        <w:rPr>
          <w:spacing w:val="-4"/>
        </w:rPr>
        <w:t>части</w:t>
      </w:r>
      <w:r>
        <w:tab/>
      </w:r>
      <w:r>
        <w:rPr>
          <w:spacing w:val="-4"/>
        </w:rPr>
        <w:t>речи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основе</w:t>
      </w:r>
      <w:r>
        <w:tab/>
      </w:r>
      <w:r>
        <w:rPr>
          <w:spacing w:val="-2"/>
        </w:rPr>
        <w:t>усвоенных</w:t>
      </w:r>
      <w:r>
        <w:tab/>
      </w:r>
      <w:r>
        <w:rPr>
          <w:spacing w:val="-2"/>
        </w:rPr>
        <w:t>признаков</w:t>
      </w:r>
      <w:r>
        <w:tab/>
      </w:r>
      <w:r>
        <w:rPr>
          <w:spacing w:val="-6"/>
        </w:rPr>
        <w:t>(в</w:t>
      </w:r>
      <w:r>
        <w:tab/>
      </w:r>
      <w:r>
        <w:rPr>
          <w:spacing w:val="-4"/>
        </w:rPr>
        <w:t xml:space="preserve">объёме </w:t>
      </w:r>
      <w:r>
        <w:rPr>
          <w:spacing w:val="-2"/>
        </w:rPr>
        <w:t>программы);</w:t>
      </w:r>
    </w:p>
    <w:p w:rsidR="007A46EE" w:rsidRDefault="009E1D98">
      <w:pPr>
        <w:pStyle w:val="a3"/>
        <w:spacing w:line="357" w:lineRule="auto"/>
        <w:ind w:firstLine="710"/>
        <w:jc w:val="left"/>
      </w:pPr>
      <w:r>
        <w:t>пользоваться</w:t>
      </w:r>
      <w:r>
        <w:rPr>
          <w:spacing w:val="78"/>
        </w:rPr>
        <w:t xml:space="preserve"> </w:t>
      </w:r>
      <w:r>
        <w:t>словами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частей</w:t>
      </w:r>
      <w:r>
        <w:rPr>
          <w:spacing w:val="8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формами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собственных</w:t>
      </w:r>
      <w:r>
        <w:rPr>
          <w:spacing w:val="40"/>
        </w:rPr>
        <w:t xml:space="preserve"> </w:t>
      </w:r>
      <w:r>
        <w:t>речевых высказы</w:t>
      </w:r>
      <w:r>
        <w:t>ваниях;</w:t>
      </w:r>
    </w:p>
    <w:p w:rsidR="007A46EE" w:rsidRDefault="009E1D98">
      <w:pPr>
        <w:pStyle w:val="a3"/>
        <w:ind w:left="1136"/>
        <w:jc w:val="left"/>
      </w:pPr>
      <w:r>
        <w:t>выявлять</w:t>
      </w:r>
      <w:r>
        <w:rPr>
          <w:spacing w:val="-12"/>
        </w:rPr>
        <w:t xml:space="preserve"> </w:t>
      </w:r>
      <w:r>
        <w:t>роль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слов</w:t>
      </w:r>
      <w:r>
        <w:rPr>
          <w:spacing w:val="-11"/>
        </w:rPr>
        <w:t xml:space="preserve"> </w:t>
      </w:r>
      <w:r>
        <w:t>частей</w:t>
      </w:r>
      <w:r>
        <w:rPr>
          <w:spacing w:val="-9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речи;</w:t>
      </w:r>
    </w:p>
    <w:p w:rsidR="007A46EE" w:rsidRDefault="009E1D98">
      <w:pPr>
        <w:pStyle w:val="a3"/>
        <w:tabs>
          <w:tab w:val="left" w:pos="2730"/>
          <w:tab w:val="left" w:pos="4910"/>
          <w:tab w:val="left" w:pos="6283"/>
          <w:tab w:val="left" w:pos="7143"/>
          <w:tab w:val="left" w:pos="9525"/>
          <w:tab w:val="left" w:pos="9923"/>
        </w:tabs>
        <w:spacing w:before="154" w:line="357" w:lineRule="auto"/>
        <w:ind w:right="142" w:firstLine="710"/>
        <w:jc w:val="left"/>
      </w:pPr>
      <w:r>
        <w:rPr>
          <w:spacing w:val="-2"/>
        </w:rPr>
        <w:t>определять</w:t>
      </w:r>
      <w:r>
        <w:tab/>
      </w:r>
      <w:r>
        <w:rPr>
          <w:spacing w:val="-2"/>
        </w:rPr>
        <w:t>грамматические</w:t>
      </w:r>
      <w:r>
        <w:tab/>
      </w:r>
      <w:r>
        <w:rPr>
          <w:spacing w:val="-2"/>
        </w:rPr>
        <w:t>признаки</w:t>
      </w:r>
      <w:r>
        <w:tab/>
      </w:r>
      <w:r>
        <w:rPr>
          <w:spacing w:val="-4"/>
        </w:rPr>
        <w:t>имён</w:t>
      </w:r>
      <w:r>
        <w:tab/>
      </w:r>
      <w:r>
        <w:rPr>
          <w:spacing w:val="-2"/>
        </w:rPr>
        <w:t>существительных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 xml:space="preserve">класс, </w:t>
      </w:r>
      <w:r>
        <w:t>склонение, число, падеж;</w:t>
      </w:r>
    </w:p>
    <w:p w:rsidR="007A46EE" w:rsidRDefault="009E1D98">
      <w:pPr>
        <w:pStyle w:val="a3"/>
        <w:spacing w:before="6"/>
        <w:ind w:left="1136"/>
        <w:jc w:val="left"/>
      </w:pPr>
      <w:r>
        <w:t>наблюдать</w:t>
      </w:r>
      <w:r>
        <w:rPr>
          <w:spacing w:val="-18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употреблением</w:t>
      </w:r>
      <w:r>
        <w:rPr>
          <w:spacing w:val="-10"/>
        </w:rPr>
        <w:t xml:space="preserve"> </w:t>
      </w:r>
      <w:r>
        <w:t>местных</w:t>
      </w:r>
      <w:r>
        <w:rPr>
          <w:spacing w:val="-17"/>
        </w:rPr>
        <w:t xml:space="preserve"> </w:t>
      </w:r>
      <w:r>
        <w:t>падежей</w:t>
      </w:r>
      <w:r>
        <w:rPr>
          <w:spacing w:val="-11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устной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rPr>
          <w:spacing w:val="-2"/>
        </w:rPr>
        <w:t>речи;</w:t>
      </w:r>
    </w:p>
    <w:p w:rsidR="007A46EE" w:rsidRDefault="009E1D98">
      <w:pPr>
        <w:pStyle w:val="a3"/>
        <w:spacing w:before="158" w:line="362" w:lineRule="auto"/>
        <w:ind w:right="132" w:firstLine="710"/>
      </w:pPr>
      <w:r>
        <w:t>определять</w:t>
      </w:r>
      <w:r>
        <w:rPr>
          <w:spacing w:val="73"/>
        </w:rPr>
        <w:t xml:space="preserve">  </w:t>
      </w:r>
      <w:r>
        <w:t>грамматические</w:t>
      </w:r>
      <w:r>
        <w:rPr>
          <w:spacing w:val="80"/>
        </w:rPr>
        <w:t xml:space="preserve">  </w:t>
      </w:r>
      <w:r>
        <w:t>признаки</w:t>
      </w:r>
      <w:r>
        <w:rPr>
          <w:spacing w:val="78"/>
        </w:rPr>
        <w:t xml:space="preserve">  </w:t>
      </w:r>
      <w:r>
        <w:t>имён</w:t>
      </w:r>
      <w:r>
        <w:rPr>
          <w:spacing w:val="74"/>
        </w:rPr>
        <w:t xml:space="preserve">  </w:t>
      </w:r>
      <w:r>
        <w:t>прилагательных</w:t>
      </w:r>
      <w:r>
        <w:rPr>
          <w:spacing w:val="77"/>
        </w:rPr>
        <w:t xml:space="preserve">  </w:t>
      </w:r>
      <w:r>
        <w:t>–</w:t>
      </w:r>
      <w:r>
        <w:rPr>
          <w:spacing w:val="78"/>
        </w:rPr>
        <w:t xml:space="preserve">  </w:t>
      </w:r>
      <w:r>
        <w:t xml:space="preserve">класс (у прилагательных с классным показателем), число, падеж (у субстантивированных </w:t>
      </w:r>
      <w:r>
        <w:rPr>
          <w:spacing w:val="-2"/>
        </w:rPr>
        <w:t>прилагательных);</w:t>
      </w:r>
    </w:p>
    <w:p w:rsidR="007A46EE" w:rsidRDefault="009E1D98">
      <w:pPr>
        <w:pStyle w:val="a3"/>
        <w:spacing w:line="313" w:lineRule="exact"/>
        <w:ind w:left="1136"/>
      </w:pPr>
      <w:r>
        <w:t>узнавать</w:t>
      </w:r>
      <w:r>
        <w:rPr>
          <w:spacing w:val="-18"/>
        </w:rPr>
        <w:t xml:space="preserve"> </w:t>
      </w:r>
      <w:r>
        <w:t>личные</w:t>
      </w:r>
      <w:r>
        <w:rPr>
          <w:spacing w:val="-17"/>
        </w:rPr>
        <w:t xml:space="preserve"> </w:t>
      </w:r>
      <w:r>
        <w:t>местоимения,</w:t>
      </w:r>
      <w:r>
        <w:rPr>
          <w:spacing w:val="-9"/>
        </w:rPr>
        <w:t xml:space="preserve"> </w:t>
      </w:r>
      <w:r>
        <w:t>понимать</w:t>
      </w:r>
      <w:r>
        <w:rPr>
          <w:spacing w:val="-9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значение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употребление</w:t>
      </w:r>
      <w:r>
        <w:rPr>
          <w:spacing w:val="-9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rPr>
          <w:spacing w:val="-2"/>
        </w:rPr>
        <w:t>речи;</w:t>
      </w:r>
    </w:p>
    <w:p w:rsidR="007A46EE" w:rsidRDefault="009E1D98">
      <w:pPr>
        <w:pStyle w:val="a3"/>
        <w:spacing w:before="163" w:line="355" w:lineRule="auto"/>
        <w:ind w:right="159" w:firstLine="710"/>
      </w:pPr>
      <w:r>
        <w:t>использовать личные местоимения для устранения неоправ</w:t>
      </w:r>
      <w:r>
        <w:t>данных повторов; правильно употреблять в речи формы личных местоимений;</w:t>
      </w:r>
    </w:p>
    <w:p w:rsidR="007A46EE" w:rsidRDefault="009E1D98">
      <w:pPr>
        <w:pStyle w:val="a3"/>
        <w:spacing w:before="7" w:line="364" w:lineRule="auto"/>
        <w:ind w:right="169" w:firstLine="710"/>
      </w:pPr>
      <w:r>
        <w:t>распознавать глагол среди других частей речи, определять грамматические признаки глаголов – время, число, класс (у глаголов с классными показателями);</w:t>
      </w:r>
    </w:p>
    <w:p w:rsidR="007A46EE" w:rsidRDefault="009E1D98">
      <w:pPr>
        <w:pStyle w:val="a3"/>
        <w:spacing w:line="362" w:lineRule="auto"/>
        <w:ind w:left="1136" w:right="1302"/>
      </w:pPr>
      <w:r>
        <w:t>соотносить</w:t>
      </w:r>
      <w:r>
        <w:rPr>
          <w:spacing w:val="-8"/>
        </w:rPr>
        <w:t xml:space="preserve"> </w:t>
      </w:r>
      <w:r>
        <w:t>начальную</w:t>
      </w:r>
      <w:r>
        <w:rPr>
          <w:spacing w:val="-6"/>
        </w:rPr>
        <w:t xml:space="preserve"> </w:t>
      </w:r>
      <w:r>
        <w:t>форму</w:t>
      </w:r>
      <w:r>
        <w:rPr>
          <w:spacing w:val="-14"/>
        </w:rPr>
        <w:t xml:space="preserve"> </w:t>
      </w:r>
      <w:r>
        <w:t>(масда</w:t>
      </w:r>
      <w:r>
        <w:t>р)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временные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глаголов; распознавать временные формы глаголов;</w:t>
      </w:r>
    </w:p>
    <w:p w:rsidR="007A46EE" w:rsidRDefault="009E1D98">
      <w:pPr>
        <w:pStyle w:val="a3"/>
        <w:spacing w:line="357" w:lineRule="auto"/>
        <w:ind w:right="168" w:firstLine="710"/>
      </w:pPr>
      <w:r>
        <w:t>осознанно употреблять глаголы в настоящем, прошедшем, общем и будущем временах, изменяя глаголы по временам и числам;</w:t>
      </w:r>
    </w:p>
    <w:p w:rsidR="007A46EE" w:rsidRDefault="009E1D98">
      <w:pPr>
        <w:pStyle w:val="a3"/>
        <w:spacing w:line="360" w:lineRule="auto"/>
        <w:ind w:right="136" w:firstLine="710"/>
      </w:pPr>
      <w:r>
        <w:t>применять</w:t>
      </w:r>
      <w:r>
        <w:rPr>
          <w:spacing w:val="-1"/>
        </w:rPr>
        <w:t xml:space="preserve"> </w:t>
      </w:r>
      <w:r>
        <w:t>ранее изученные правила правописания:</w:t>
      </w:r>
      <w:r>
        <w:rPr>
          <w:spacing w:val="-1"/>
        </w:rPr>
        <w:t xml:space="preserve"> </w:t>
      </w:r>
      <w:r>
        <w:t>падежные окончания имён существительных, местоимения «ниж» («мы») и «нилъ» («мы»), окончания имён прилагательных, раздельное написание составных глаголов, окончания глаголов, сложные</w:t>
      </w:r>
      <w:r>
        <w:rPr>
          <w:spacing w:val="40"/>
        </w:rPr>
        <w:t xml:space="preserve"> </w:t>
      </w:r>
      <w:r>
        <w:t>слова,</w:t>
      </w:r>
      <w:r>
        <w:rPr>
          <w:spacing w:val="40"/>
        </w:rPr>
        <w:t xml:space="preserve"> </w:t>
      </w:r>
      <w:r>
        <w:t>знаки</w:t>
      </w:r>
      <w:r>
        <w:rPr>
          <w:spacing w:val="40"/>
        </w:rPr>
        <w:t xml:space="preserve"> </w:t>
      </w:r>
      <w:r>
        <w:t>препинания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конце</w:t>
      </w:r>
      <w:r>
        <w:rPr>
          <w:spacing w:val="40"/>
        </w:rPr>
        <w:t xml:space="preserve"> </w:t>
      </w:r>
      <w:r>
        <w:t>предложения:</w:t>
      </w:r>
      <w:r>
        <w:rPr>
          <w:spacing w:val="40"/>
        </w:rPr>
        <w:t xml:space="preserve"> </w:t>
      </w:r>
      <w:r>
        <w:t>точка,</w:t>
      </w:r>
      <w:r>
        <w:rPr>
          <w:spacing w:val="80"/>
        </w:rPr>
        <w:t xml:space="preserve"> </w:t>
      </w:r>
      <w:r>
        <w:t>вопросительный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вос</w:t>
      </w:r>
      <w:r>
        <w:t>клицательный</w:t>
      </w:r>
      <w:r>
        <w:rPr>
          <w:spacing w:val="80"/>
        </w:rPr>
        <w:t xml:space="preserve">  </w:t>
      </w:r>
      <w:r>
        <w:t>знаки;</w:t>
      </w:r>
      <w:r>
        <w:rPr>
          <w:spacing w:val="80"/>
        </w:rPr>
        <w:t xml:space="preserve">  </w:t>
      </w:r>
      <w:r>
        <w:t>знаки</w:t>
      </w:r>
      <w:r>
        <w:rPr>
          <w:spacing w:val="80"/>
        </w:rPr>
        <w:t xml:space="preserve">  </w:t>
      </w:r>
      <w:r>
        <w:t>препинания</w:t>
      </w:r>
      <w:r>
        <w:rPr>
          <w:spacing w:val="80"/>
        </w:rPr>
        <w:t xml:space="preserve">  </w:t>
      </w:r>
      <w:r>
        <w:t>(запятая)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предложениях с однородными членами, запятая между частями сложного предложения.</w:t>
      </w:r>
    </w:p>
    <w:p w:rsidR="007A46EE" w:rsidRDefault="009E1D98">
      <w:pPr>
        <w:pStyle w:val="a3"/>
        <w:spacing w:line="319" w:lineRule="exact"/>
        <w:ind w:left="1136"/>
      </w:pPr>
      <w:r>
        <w:t xml:space="preserve">о </w:t>
      </w:r>
      <w:r>
        <w:rPr>
          <w:spacing w:val="-2"/>
        </w:rPr>
        <w:t>числа;</w:t>
      </w:r>
    </w:p>
    <w:p w:rsidR="007A46EE" w:rsidRDefault="007A46EE">
      <w:pPr>
        <w:pStyle w:val="a3"/>
        <w:spacing w:line="319" w:lineRule="exac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ind w:left="1136"/>
        <w:jc w:val="left"/>
      </w:pPr>
      <w:r>
        <w:rPr>
          <w:spacing w:val="-2"/>
        </w:rPr>
        <w:t>распознавать</w:t>
      </w:r>
      <w:r>
        <w:rPr>
          <w:spacing w:val="-8"/>
        </w:rPr>
        <w:t xml:space="preserve"> </w:t>
      </w:r>
      <w:r>
        <w:rPr>
          <w:spacing w:val="-2"/>
        </w:rPr>
        <w:t>имена</w:t>
      </w:r>
      <w:r>
        <w:rPr>
          <w:spacing w:val="1"/>
        </w:rPr>
        <w:t xml:space="preserve"> </w:t>
      </w:r>
      <w:r>
        <w:rPr>
          <w:spacing w:val="-2"/>
        </w:rPr>
        <w:t>прилагательные;</w:t>
      </w:r>
    </w:p>
    <w:p w:rsidR="007A46EE" w:rsidRDefault="009E1D98">
      <w:pPr>
        <w:pStyle w:val="a3"/>
        <w:spacing w:before="158"/>
        <w:ind w:left="1136"/>
        <w:jc w:val="left"/>
      </w:pPr>
      <w:r>
        <w:t>распознавать</w:t>
      </w:r>
      <w:r>
        <w:rPr>
          <w:spacing w:val="-18"/>
        </w:rPr>
        <w:t xml:space="preserve"> </w:t>
      </w:r>
      <w:r>
        <w:t>глаголы,</w:t>
      </w:r>
      <w:r>
        <w:rPr>
          <w:spacing w:val="-17"/>
        </w:rPr>
        <w:t xml:space="preserve"> </w:t>
      </w:r>
      <w:r>
        <w:t>определять</w:t>
      </w:r>
      <w:r>
        <w:rPr>
          <w:spacing w:val="-18"/>
        </w:rPr>
        <w:t xml:space="preserve"> </w:t>
      </w:r>
      <w:r>
        <w:t>время</w:t>
      </w:r>
      <w:r>
        <w:rPr>
          <w:spacing w:val="-14"/>
        </w:rPr>
        <w:t xml:space="preserve"> </w:t>
      </w:r>
      <w:r>
        <w:rPr>
          <w:spacing w:val="-2"/>
        </w:rPr>
        <w:t>глаголов;</w:t>
      </w:r>
    </w:p>
    <w:p w:rsidR="007A46EE" w:rsidRDefault="009E1D98">
      <w:pPr>
        <w:pStyle w:val="a3"/>
        <w:spacing w:before="163" w:line="357" w:lineRule="auto"/>
        <w:ind w:firstLine="710"/>
        <w:jc w:val="left"/>
      </w:pPr>
      <w:r>
        <w:t>распознавать</w:t>
      </w:r>
      <w:r>
        <w:rPr>
          <w:spacing w:val="-9"/>
        </w:rPr>
        <w:t xml:space="preserve"> </w:t>
      </w:r>
      <w:r>
        <w:t>личные</w:t>
      </w:r>
      <w:r>
        <w:rPr>
          <w:spacing w:val="-7"/>
        </w:rPr>
        <w:t xml:space="preserve"> </w:t>
      </w:r>
      <w:r>
        <w:t>местоимения</w:t>
      </w:r>
      <w:r>
        <w:rPr>
          <w:spacing w:val="-7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начальной</w:t>
      </w:r>
      <w:r>
        <w:rPr>
          <w:spacing w:val="-8"/>
        </w:rPr>
        <w:t xml:space="preserve"> </w:t>
      </w:r>
      <w:r>
        <w:t>форме),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личные местоимения для устранения неоправданных повторов в тексте;</w:t>
      </w:r>
    </w:p>
    <w:p w:rsidR="007A46EE" w:rsidRDefault="009E1D98">
      <w:pPr>
        <w:pStyle w:val="a3"/>
        <w:spacing w:before="1"/>
        <w:ind w:left="1136"/>
        <w:jc w:val="left"/>
      </w:pPr>
      <w:r>
        <w:t>находить</w:t>
      </w:r>
      <w:r>
        <w:rPr>
          <w:spacing w:val="-17"/>
        </w:rPr>
        <w:t xml:space="preserve"> </w:t>
      </w:r>
      <w:r>
        <w:t>главные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второстепенные</w:t>
      </w:r>
      <w:r>
        <w:rPr>
          <w:spacing w:val="-10"/>
        </w:rPr>
        <w:t xml:space="preserve"> </w:t>
      </w:r>
      <w:r>
        <w:t>члены</w:t>
      </w:r>
      <w:r>
        <w:rPr>
          <w:spacing w:val="-15"/>
        </w:rPr>
        <w:t xml:space="preserve"> </w:t>
      </w:r>
      <w:r>
        <w:rPr>
          <w:spacing w:val="-2"/>
        </w:rPr>
        <w:t>предложения;</w:t>
      </w:r>
    </w:p>
    <w:p w:rsidR="007A46EE" w:rsidRDefault="009E1D98">
      <w:pPr>
        <w:pStyle w:val="a3"/>
        <w:spacing w:before="168"/>
        <w:ind w:left="1136"/>
      </w:pPr>
      <w:r>
        <w:rPr>
          <w:spacing w:val="-2"/>
        </w:rPr>
        <w:t>распознавать</w:t>
      </w:r>
      <w:r>
        <w:rPr>
          <w:spacing w:val="-5"/>
        </w:rPr>
        <w:t xml:space="preserve"> </w:t>
      </w:r>
      <w:r>
        <w:rPr>
          <w:spacing w:val="-2"/>
        </w:rPr>
        <w:t>распространённые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нераспространённые</w:t>
      </w:r>
      <w:r>
        <w:rPr>
          <w:spacing w:val="-1"/>
        </w:rPr>
        <w:t xml:space="preserve"> </w:t>
      </w:r>
      <w:r>
        <w:rPr>
          <w:spacing w:val="-2"/>
        </w:rPr>
        <w:t>предложения;</w:t>
      </w:r>
    </w:p>
    <w:p w:rsidR="007A46EE" w:rsidRDefault="009E1D98">
      <w:pPr>
        <w:pStyle w:val="a3"/>
        <w:spacing w:before="158"/>
        <w:ind w:left="1136"/>
      </w:pPr>
      <w:r>
        <w:t>правильно</w:t>
      </w:r>
      <w:r>
        <w:rPr>
          <w:spacing w:val="-16"/>
        </w:rPr>
        <w:t xml:space="preserve"> </w:t>
      </w:r>
      <w:r>
        <w:t>списывать</w:t>
      </w:r>
      <w:r>
        <w:rPr>
          <w:spacing w:val="-16"/>
        </w:rPr>
        <w:t xml:space="preserve"> </w:t>
      </w:r>
      <w:r>
        <w:t>слова,</w:t>
      </w:r>
      <w:r>
        <w:rPr>
          <w:spacing w:val="-8"/>
        </w:rPr>
        <w:t xml:space="preserve"> </w:t>
      </w:r>
      <w:r>
        <w:t>предложения,</w:t>
      </w:r>
      <w:r>
        <w:rPr>
          <w:spacing w:val="-8"/>
        </w:rPr>
        <w:t xml:space="preserve"> </w:t>
      </w:r>
      <w:r>
        <w:t>тексты</w:t>
      </w:r>
      <w:r>
        <w:rPr>
          <w:spacing w:val="-10"/>
        </w:rPr>
        <w:t xml:space="preserve"> </w:t>
      </w:r>
      <w:r>
        <w:t>объёмом</w:t>
      </w:r>
      <w:r>
        <w:rPr>
          <w:spacing w:val="-9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более</w:t>
      </w:r>
      <w:r>
        <w:rPr>
          <w:spacing w:val="-14"/>
        </w:rPr>
        <w:t xml:space="preserve"> </w:t>
      </w:r>
      <w:r>
        <w:t>60</w:t>
      </w:r>
      <w:r>
        <w:rPr>
          <w:spacing w:val="-14"/>
        </w:rPr>
        <w:t xml:space="preserve"> </w:t>
      </w:r>
      <w:r>
        <w:rPr>
          <w:spacing w:val="-2"/>
        </w:rPr>
        <w:t>слов;</w:t>
      </w:r>
    </w:p>
    <w:p w:rsidR="007A46EE" w:rsidRDefault="009E1D98">
      <w:pPr>
        <w:pStyle w:val="a3"/>
        <w:spacing w:before="163" w:line="362" w:lineRule="auto"/>
        <w:ind w:right="156" w:firstLine="710"/>
      </w:pPr>
      <w:r>
        <w:t>писать под диктовку тексты объёмом не более 55 слов с учётом изученных правил правописания;</w:t>
      </w:r>
    </w:p>
    <w:p w:rsidR="007A46EE" w:rsidRDefault="009E1D98">
      <w:pPr>
        <w:pStyle w:val="a3"/>
        <w:spacing w:line="320" w:lineRule="exact"/>
        <w:ind w:left="1136"/>
      </w:pPr>
      <w:r>
        <w:t>понимать</w:t>
      </w:r>
      <w:r>
        <w:rPr>
          <w:spacing w:val="-18"/>
        </w:rPr>
        <w:t xml:space="preserve"> </w:t>
      </w:r>
      <w:r>
        <w:t>тексты</w:t>
      </w:r>
      <w:r>
        <w:rPr>
          <w:spacing w:val="-11"/>
        </w:rPr>
        <w:t xml:space="preserve"> </w:t>
      </w:r>
      <w:r>
        <w:t>разных</w:t>
      </w:r>
      <w:r>
        <w:rPr>
          <w:spacing w:val="-17"/>
        </w:rPr>
        <w:t xml:space="preserve"> </w:t>
      </w:r>
      <w:r>
        <w:t>типов,</w:t>
      </w:r>
      <w:r>
        <w:rPr>
          <w:spacing w:val="-8"/>
        </w:rPr>
        <w:t xml:space="preserve"> </w:t>
      </w:r>
      <w:r>
        <w:t>находить</w:t>
      </w:r>
      <w:r>
        <w:rPr>
          <w:spacing w:val="-1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тексте</w:t>
      </w:r>
      <w:r>
        <w:rPr>
          <w:spacing w:val="-9"/>
        </w:rPr>
        <w:t xml:space="preserve"> </w:t>
      </w:r>
      <w:r>
        <w:t>заданную</w:t>
      </w:r>
      <w:r>
        <w:rPr>
          <w:spacing w:val="-16"/>
        </w:rPr>
        <w:t xml:space="preserve"> </w:t>
      </w:r>
      <w:r>
        <w:rPr>
          <w:spacing w:val="-2"/>
        </w:rPr>
        <w:t>информацию;</w:t>
      </w:r>
    </w:p>
    <w:p w:rsidR="007A46EE" w:rsidRDefault="009E1D98">
      <w:pPr>
        <w:pStyle w:val="a3"/>
        <w:spacing w:before="158" w:line="355" w:lineRule="auto"/>
        <w:ind w:right="147" w:firstLine="710"/>
      </w:pPr>
      <w:r>
        <w:t xml:space="preserve">формулировать простые </w:t>
      </w:r>
      <w:r>
        <w:t>выводы на основе прочитанной (услышанной) информации устно и письменно (1–2 предложения);</w:t>
      </w:r>
    </w:p>
    <w:p w:rsidR="007A46EE" w:rsidRDefault="009E1D98">
      <w:pPr>
        <w:pStyle w:val="a3"/>
        <w:spacing w:before="7" w:line="360" w:lineRule="auto"/>
        <w:ind w:right="146" w:firstLine="710"/>
      </w:pPr>
      <w:r>
        <w:t>строить</w:t>
      </w:r>
      <w:r>
        <w:rPr>
          <w:spacing w:val="80"/>
          <w:w w:val="150"/>
        </w:rPr>
        <w:t xml:space="preserve">  </w:t>
      </w:r>
      <w:r>
        <w:t>устное</w:t>
      </w:r>
      <w:r>
        <w:rPr>
          <w:spacing w:val="80"/>
          <w:w w:val="150"/>
        </w:rPr>
        <w:t xml:space="preserve">  </w:t>
      </w:r>
      <w:r>
        <w:t>диалогическое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монологическое</w:t>
      </w:r>
      <w:r>
        <w:rPr>
          <w:spacing w:val="80"/>
          <w:w w:val="150"/>
        </w:rPr>
        <w:t xml:space="preserve">  </w:t>
      </w:r>
      <w:r>
        <w:t>высказывания (3–5 предложений на определенную тему, по наблюдениям) с соблюдением орфоэпических</w:t>
      </w:r>
      <w:r>
        <w:rPr>
          <w:spacing w:val="40"/>
        </w:rPr>
        <w:t xml:space="preserve">  </w:t>
      </w:r>
      <w:r>
        <w:t>норм,</w:t>
      </w:r>
      <w:r>
        <w:rPr>
          <w:spacing w:val="72"/>
        </w:rPr>
        <w:t xml:space="preserve">  </w:t>
      </w:r>
      <w:r>
        <w:t>правильной</w:t>
      </w:r>
      <w:r>
        <w:rPr>
          <w:spacing w:val="40"/>
        </w:rPr>
        <w:t xml:space="preserve"> </w:t>
      </w:r>
      <w:r>
        <w:rPr>
          <w:spacing w:val="40"/>
        </w:rPr>
        <w:t xml:space="preserve"> </w:t>
      </w:r>
      <w:r>
        <w:t>интонации;</w:t>
      </w:r>
      <w:r>
        <w:rPr>
          <w:spacing w:val="72"/>
        </w:rPr>
        <w:t xml:space="preserve">  </w:t>
      </w:r>
      <w:r>
        <w:t>создавать</w:t>
      </w:r>
      <w:r>
        <w:rPr>
          <w:spacing w:val="40"/>
        </w:rPr>
        <w:t xml:space="preserve">  </w:t>
      </w:r>
      <w:r>
        <w:t>небольшие</w:t>
      </w:r>
      <w:r>
        <w:rPr>
          <w:spacing w:val="74"/>
        </w:rPr>
        <w:t xml:space="preserve">  </w:t>
      </w:r>
      <w:r>
        <w:t>устные и письменные тексты (2–4 предложения), содержащие приглашение, просьбу, извинение, благодарность, отказ, с использованием норм речевого этикета;</w:t>
      </w:r>
    </w:p>
    <w:p w:rsidR="007A46EE" w:rsidRDefault="009E1D98">
      <w:pPr>
        <w:pStyle w:val="a3"/>
        <w:spacing w:line="364" w:lineRule="auto"/>
        <w:ind w:left="1136" w:right="3808"/>
        <w:jc w:val="left"/>
      </w:pPr>
      <w:r>
        <w:t>определять</w:t>
      </w:r>
      <w:r>
        <w:rPr>
          <w:spacing w:val="-18"/>
        </w:rPr>
        <w:t xml:space="preserve"> </w:t>
      </w:r>
      <w:r>
        <w:t>связь</w:t>
      </w:r>
      <w:r>
        <w:rPr>
          <w:spacing w:val="-17"/>
        </w:rPr>
        <w:t xml:space="preserve"> </w:t>
      </w:r>
      <w:r>
        <w:t>предложений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тексте; определять ключевые слова в тексте;</w:t>
      </w:r>
    </w:p>
    <w:p w:rsidR="007A46EE" w:rsidRDefault="009E1D98">
      <w:pPr>
        <w:pStyle w:val="a3"/>
        <w:spacing w:line="313" w:lineRule="exact"/>
        <w:ind w:left="1136"/>
        <w:jc w:val="left"/>
      </w:pPr>
      <w:r>
        <w:t>определять</w:t>
      </w:r>
      <w:r>
        <w:rPr>
          <w:spacing w:val="-18"/>
        </w:rPr>
        <w:t xml:space="preserve"> </w:t>
      </w:r>
      <w:r>
        <w:t>тему</w:t>
      </w:r>
      <w:r>
        <w:rPr>
          <w:spacing w:val="-17"/>
        </w:rPr>
        <w:t xml:space="preserve"> </w:t>
      </w:r>
      <w:r>
        <w:t>текста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основную</w:t>
      </w:r>
      <w:r>
        <w:rPr>
          <w:spacing w:val="-11"/>
        </w:rPr>
        <w:t xml:space="preserve"> </w:t>
      </w:r>
      <w:r>
        <w:t>мысль</w:t>
      </w:r>
      <w:r>
        <w:rPr>
          <w:spacing w:val="-16"/>
        </w:rPr>
        <w:t xml:space="preserve"> </w:t>
      </w:r>
      <w:r>
        <w:rPr>
          <w:spacing w:val="-2"/>
        </w:rPr>
        <w:t>текста;</w:t>
      </w:r>
    </w:p>
    <w:p w:rsidR="007A46EE" w:rsidRDefault="009E1D98">
      <w:pPr>
        <w:pStyle w:val="a3"/>
        <w:spacing w:before="159"/>
        <w:ind w:left="1136"/>
        <w:jc w:val="left"/>
      </w:pPr>
      <w:r>
        <w:t>составлять</w:t>
      </w:r>
      <w:r>
        <w:rPr>
          <w:spacing w:val="-18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текста,</w:t>
      </w:r>
      <w:r>
        <w:rPr>
          <w:spacing w:val="-8"/>
        </w:rPr>
        <w:t xml:space="preserve"> </w:t>
      </w:r>
      <w:r>
        <w:t>создавать</w:t>
      </w:r>
      <w:r>
        <w:rPr>
          <w:spacing w:val="-1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нему</w:t>
      </w:r>
      <w:r>
        <w:rPr>
          <w:spacing w:val="-18"/>
        </w:rPr>
        <w:t xml:space="preserve"> </w:t>
      </w:r>
      <w:r>
        <w:t>текст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корректировать</w:t>
      </w:r>
      <w:r>
        <w:rPr>
          <w:spacing w:val="-16"/>
        </w:rPr>
        <w:t xml:space="preserve"> </w:t>
      </w:r>
      <w:r>
        <w:rPr>
          <w:spacing w:val="-2"/>
        </w:rPr>
        <w:t>текст;</w:t>
      </w:r>
    </w:p>
    <w:p w:rsidR="007A46EE" w:rsidRDefault="009E1D98">
      <w:pPr>
        <w:pStyle w:val="a3"/>
        <w:spacing w:before="163" w:line="357" w:lineRule="auto"/>
        <w:ind w:firstLine="710"/>
        <w:jc w:val="left"/>
      </w:pPr>
      <w:r>
        <w:t>писать</w:t>
      </w:r>
      <w:r>
        <w:rPr>
          <w:spacing w:val="-10"/>
        </w:rPr>
        <w:t xml:space="preserve"> </w:t>
      </w:r>
      <w:r>
        <w:t>подробное</w:t>
      </w:r>
      <w:r>
        <w:rPr>
          <w:spacing w:val="-7"/>
        </w:rPr>
        <w:t xml:space="preserve"> </w:t>
      </w:r>
      <w:r>
        <w:t>изложение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заданному,</w:t>
      </w:r>
      <w:r>
        <w:rPr>
          <w:spacing w:val="-6"/>
        </w:rPr>
        <w:t xml:space="preserve"> </w:t>
      </w:r>
      <w:r>
        <w:t>коллективно</w:t>
      </w:r>
      <w:r>
        <w:rPr>
          <w:spacing w:val="-8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самостоятельно составленному плану;</w:t>
      </w:r>
    </w:p>
    <w:p w:rsidR="007A46EE" w:rsidRDefault="009E1D98">
      <w:pPr>
        <w:pStyle w:val="a3"/>
        <w:tabs>
          <w:tab w:val="left" w:pos="2576"/>
          <w:tab w:val="left" w:pos="3685"/>
          <w:tab w:val="left" w:pos="4900"/>
          <w:tab w:val="left" w:pos="6216"/>
          <w:tab w:val="left" w:pos="7743"/>
          <w:tab w:val="left" w:pos="9049"/>
        </w:tabs>
        <w:spacing w:before="5" w:line="357" w:lineRule="auto"/>
        <w:ind w:right="153" w:firstLine="710"/>
        <w:jc w:val="left"/>
      </w:pPr>
      <w:r>
        <w:rPr>
          <w:spacing w:val="-2"/>
        </w:rPr>
        <w:t>объяснять</w:t>
      </w:r>
      <w:r>
        <w:tab/>
      </w:r>
      <w:r>
        <w:rPr>
          <w:spacing w:val="-2"/>
        </w:rPr>
        <w:t>своими</w:t>
      </w:r>
      <w:r>
        <w:tab/>
      </w:r>
      <w:r>
        <w:rPr>
          <w:spacing w:val="-2"/>
        </w:rPr>
        <w:t>словами</w:t>
      </w:r>
      <w:r>
        <w:tab/>
      </w:r>
      <w:r>
        <w:rPr>
          <w:spacing w:val="-2"/>
        </w:rPr>
        <w:t>значение</w:t>
      </w:r>
      <w:r>
        <w:tab/>
      </w:r>
      <w:r>
        <w:rPr>
          <w:spacing w:val="-2"/>
        </w:rPr>
        <w:t>изученных</w:t>
      </w:r>
      <w:r>
        <w:tab/>
      </w:r>
      <w:r>
        <w:rPr>
          <w:spacing w:val="-2"/>
        </w:rPr>
        <w:t>понятий,</w:t>
      </w:r>
      <w:r>
        <w:tab/>
      </w:r>
      <w:r>
        <w:rPr>
          <w:spacing w:val="-2"/>
        </w:rPr>
        <w:t xml:space="preserve">использовать </w:t>
      </w:r>
      <w:r>
        <w:t>изученные понятия;</w:t>
      </w:r>
    </w:p>
    <w:p w:rsidR="007A46EE" w:rsidRDefault="009E1D98">
      <w:pPr>
        <w:pStyle w:val="a3"/>
        <w:spacing w:before="6"/>
        <w:ind w:left="1136"/>
        <w:jc w:val="left"/>
      </w:pPr>
      <w:r>
        <w:t>уточнять</w:t>
      </w:r>
      <w:r>
        <w:rPr>
          <w:spacing w:val="-18"/>
        </w:rPr>
        <w:t xml:space="preserve"> </w:t>
      </w:r>
      <w:r>
        <w:t>значение</w:t>
      </w:r>
      <w:r>
        <w:rPr>
          <w:spacing w:val="-11"/>
        </w:rPr>
        <w:t xml:space="preserve"> </w:t>
      </w:r>
      <w:r>
        <w:t>слова</w:t>
      </w:r>
      <w:r>
        <w:rPr>
          <w:spacing w:val="-10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помощью</w:t>
      </w:r>
      <w:r>
        <w:rPr>
          <w:spacing w:val="-17"/>
        </w:rPr>
        <w:t xml:space="preserve"> </w:t>
      </w:r>
      <w:r>
        <w:rPr>
          <w:spacing w:val="-2"/>
        </w:rPr>
        <w:t>словаря;</w:t>
      </w:r>
    </w:p>
    <w:p w:rsidR="007A46EE" w:rsidRDefault="009E1D98">
      <w:pPr>
        <w:pStyle w:val="a3"/>
        <w:spacing w:before="163"/>
        <w:ind w:left="1136"/>
      </w:pPr>
      <w:r>
        <w:rPr>
          <w:spacing w:val="-2"/>
        </w:rPr>
        <w:t>проводить</w:t>
      </w:r>
      <w:r>
        <w:rPr>
          <w:spacing w:val="-9"/>
        </w:rPr>
        <w:t xml:space="preserve"> </w:t>
      </w:r>
      <w:r>
        <w:rPr>
          <w:spacing w:val="-2"/>
        </w:rPr>
        <w:t>мини-исследование,</w:t>
      </w:r>
      <w:r>
        <w:rPr>
          <w:spacing w:val="10"/>
        </w:rPr>
        <w:t xml:space="preserve"> </w:t>
      </w:r>
      <w:r>
        <w:rPr>
          <w:spacing w:val="-2"/>
        </w:rPr>
        <w:t>участвовать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проектной</w:t>
      </w:r>
      <w:r>
        <w:rPr>
          <w:spacing w:val="-6"/>
        </w:rPr>
        <w:t xml:space="preserve"> </w:t>
      </w:r>
      <w:r>
        <w:rPr>
          <w:spacing w:val="-2"/>
        </w:rPr>
        <w:t>деятельности.</w:t>
      </w:r>
    </w:p>
    <w:p w:rsidR="007A46EE" w:rsidRDefault="009E1D98">
      <w:pPr>
        <w:pStyle w:val="a3"/>
        <w:tabs>
          <w:tab w:val="left" w:pos="3882"/>
          <w:tab w:val="left" w:pos="5486"/>
          <w:tab w:val="left" w:pos="6859"/>
          <w:tab w:val="left" w:pos="8098"/>
          <w:tab w:val="left" w:pos="9870"/>
        </w:tabs>
        <w:spacing w:before="158" w:line="362" w:lineRule="auto"/>
        <w:ind w:right="156" w:firstLine="710"/>
        <w:jc w:val="left"/>
      </w:pPr>
      <w:r>
        <w:t>22.10.6. Предметные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2"/>
        </w:rPr>
        <w:t>изучения</w:t>
      </w:r>
      <w:r>
        <w:tab/>
      </w:r>
      <w:r>
        <w:rPr>
          <w:spacing w:val="-2"/>
        </w:rPr>
        <w:t>родного</w:t>
      </w:r>
      <w:r>
        <w:tab/>
      </w:r>
      <w:r>
        <w:rPr>
          <w:spacing w:val="-2"/>
        </w:rPr>
        <w:t>(алтайского)</w:t>
      </w:r>
      <w:r>
        <w:tab/>
      </w:r>
      <w:r>
        <w:rPr>
          <w:spacing w:val="-4"/>
        </w:rPr>
        <w:t xml:space="preserve">языка. </w:t>
      </w:r>
      <w:r>
        <w:t>К концу обучения в 4 классе обучающийся научится:</w:t>
      </w:r>
    </w:p>
    <w:p w:rsidR="007A46EE" w:rsidRDefault="007A46EE">
      <w:pPr>
        <w:pStyle w:val="a3"/>
        <w:spacing w:line="362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39" w:firstLine="710"/>
      </w:pPr>
      <w:r>
        <w:t xml:space="preserve">осознавать многообразие языков и культур на территории Российской Федерации, осознавать язык как одну из главных духовно-нравственных ценностей </w:t>
      </w:r>
      <w:r>
        <w:rPr>
          <w:spacing w:val="-2"/>
        </w:rPr>
        <w:t>народа;</w:t>
      </w:r>
    </w:p>
    <w:p w:rsidR="007A46EE" w:rsidRDefault="009E1D98">
      <w:pPr>
        <w:pStyle w:val="a3"/>
        <w:spacing w:before="1" w:line="362" w:lineRule="auto"/>
        <w:ind w:right="149" w:firstLine="710"/>
      </w:pPr>
      <w:r>
        <w:t>объяснять роль языка как ос</w:t>
      </w:r>
      <w:r>
        <w:t>новного средства общения, объяснять роль алтайского языка как государственного языка Республики Алтай и языка национального общения;</w:t>
      </w:r>
    </w:p>
    <w:p w:rsidR="007A46EE" w:rsidRDefault="009E1D98">
      <w:pPr>
        <w:pStyle w:val="a3"/>
        <w:spacing w:line="362" w:lineRule="auto"/>
        <w:ind w:right="150" w:firstLine="710"/>
      </w:pPr>
      <w:r>
        <w:t>осознавать правильную устную и письменную речь как показатель общей культуры человека;</w:t>
      </w:r>
    </w:p>
    <w:p w:rsidR="007A46EE" w:rsidRDefault="009E1D98">
      <w:pPr>
        <w:pStyle w:val="a3"/>
        <w:spacing w:line="319" w:lineRule="exact"/>
        <w:ind w:left="1136"/>
      </w:pPr>
      <w:r>
        <w:t>подбирать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предложенным</w:t>
      </w:r>
      <w:r>
        <w:rPr>
          <w:spacing w:val="-13"/>
        </w:rPr>
        <w:t xml:space="preserve"> </w:t>
      </w:r>
      <w:r>
        <w:t>словам</w:t>
      </w:r>
      <w:r>
        <w:rPr>
          <w:spacing w:val="-11"/>
        </w:rPr>
        <w:t xml:space="preserve"> </w:t>
      </w:r>
      <w:r>
        <w:t>сино</w:t>
      </w:r>
      <w:r>
        <w:t>нимы,</w:t>
      </w:r>
      <w:r>
        <w:rPr>
          <w:spacing w:val="-11"/>
        </w:rPr>
        <w:t xml:space="preserve"> </w:t>
      </w:r>
      <w:r>
        <w:rPr>
          <w:spacing w:val="-2"/>
        </w:rPr>
        <w:t>антонимы;</w:t>
      </w:r>
    </w:p>
    <w:p w:rsidR="007A46EE" w:rsidRDefault="009E1D98">
      <w:pPr>
        <w:pStyle w:val="a3"/>
        <w:spacing w:before="146" w:line="362" w:lineRule="auto"/>
        <w:ind w:right="273" w:firstLine="710"/>
      </w:pPr>
      <w:r>
        <w:t>выявлять в речи слова, значение которых требует уточнения, определять значение слова по контексту;</w:t>
      </w:r>
    </w:p>
    <w:p w:rsidR="007A46EE" w:rsidRDefault="009E1D98">
      <w:pPr>
        <w:pStyle w:val="a3"/>
        <w:spacing w:line="362" w:lineRule="auto"/>
        <w:ind w:right="156" w:firstLine="710"/>
      </w:pPr>
      <w:r>
        <w:t>находить в словах с однозначно выделяемыми морфемами корень, словообразующие, словоизменяющие, формообразующие аффиксы;</w:t>
      </w:r>
    </w:p>
    <w:p w:rsidR="007A46EE" w:rsidRDefault="009E1D98">
      <w:pPr>
        <w:pStyle w:val="a3"/>
        <w:spacing w:line="357" w:lineRule="auto"/>
        <w:ind w:right="300" w:firstLine="710"/>
        <w:jc w:val="right"/>
      </w:pPr>
      <w:r>
        <w:t>проводить</w:t>
      </w:r>
      <w:r>
        <w:rPr>
          <w:spacing w:val="38"/>
        </w:rPr>
        <w:t xml:space="preserve"> </w:t>
      </w:r>
      <w:r>
        <w:t>разбор</w:t>
      </w:r>
      <w:r>
        <w:rPr>
          <w:spacing w:val="39"/>
        </w:rPr>
        <w:t xml:space="preserve"> </w:t>
      </w:r>
      <w:r>
        <w:t>по</w:t>
      </w:r>
      <w:r>
        <w:rPr>
          <w:spacing w:val="39"/>
        </w:rPr>
        <w:t xml:space="preserve"> </w:t>
      </w:r>
      <w:r>
        <w:t>составу слов</w:t>
      </w:r>
      <w:r>
        <w:rPr>
          <w:spacing w:val="38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однозначно</w:t>
      </w:r>
      <w:r>
        <w:rPr>
          <w:spacing w:val="40"/>
        </w:rPr>
        <w:t xml:space="preserve"> </w:t>
      </w:r>
      <w:r>
        <w:t>выделяемыми</w:t>
      </w:r>
      <w:r>
        <w:rPr>
          <w:spacing w:val="40"/>
        </w:rPr>
        <w:t xml:space="preserve"> </w:t>
      </w:r>
      <w:r>
        <w:t>морфемами, составлять схему</w:t>
      </w:r>
      <w:r>
        <w:rPr>
          <w:spacing w:val="-1"/>
        </w:rPr>
        <w:t xml:space="preserve"> </w:t>
      </w:r>
      <w:r>
        <w:t>состава слова, соотносить состав слова с представленной схемой; устанавливать</w:t>
      </w:r>
      <w:r>
        <w:rPr>
          <w:spacing w:val="40"/>
        </w:rPr>
        <w:t xml:space="preserve"> </w:t>
      </w:r>
      <w:r>
        <w:t>принадлежность</w:t>
      </w:r>
      <w:r>
        <w:rPr>
          <w:spacing w:val="40"/>
        </w:rPr>
        <w:t xml:space="preserve"> </w:t>
      </w:r>
      <w:r>
        <w:t>слова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определенной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объёме</w:t>
      </w:r>
    </w:p>
    <w:p w:rsidR="007A46EE" w:rsidRDefault="009E1D98">
      <w:pPr>
        <w:pStyle w:val="a3"/>
        <w:spacing w:line="355" w:lineRule="auto"/>
        <w:ind w:left="1136" w:right="2453" w:hanging="711"/>
      </w:pPr>
      <w:r>
        <w:t>изученного)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комплексу</w:t>
      </w:r>
      <w:r>
        <w:rPr>
          <w:spacing w:val="-11"/>
        </w:rPr>
        <w:t xml:space="preserve"> </w:t>
      </w:r>
      <w:r>
        <w:t>освоенных</w:t>
      </w:r>
      <w:r>
        <w:rPr>
          <w:spacing w:val="-11"/>
        </w:rPr>
        <w:t xml:space="preserve"> </w:t>
      </w:r>
      <w:r>
        <w:t>грамматических</w:t>
      </w:r>
      <w:r>
        <w:rPr>
          <w:spacing w:val="-11"/>
        </w:rPr>
        <w:t xml:space="preserve"> </w:t>
      </w:r>
      <w:r>
        <w:t>признаков; склонять имена существительные по падежам;</w:t>
      </w:r>
    </w:p>
    <w:p w:rsidR="007A46EE" w:rsidRDefault="009E1D98">
      <w:pPr>
        <w:pStyle w:val="a3"/>
        <w:spacing w:before="7"/>
        <w:ind w:left="1136"/>
      </w:pPr>
      <w:r>
        <w:t>распознавать</w:t>
      </w:r>
      <w:r>
        <w:rPr>
          <w:spacing w:val="-1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употреблять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имена</w:t>
      </w:r>
      <w:r>
        <w:rPr>
          <w:spacing w:val="-9"/>
        </w:rPr>
        <w:t xml:space="preserve"> </w:t>
      </w:r>
      <w:r>
        <w:rPr>
          <w:spacing w:val="-2"/>
        </w:rPr>
        <w:t>прилагательные;</w:t>
      </w:r>
    </w:p>
    <w:p w:rsidR="007A46EE" w:rsidRDefault="009E1D98">
      <w:pPr>
        <w:pStyle w:val="a3"/>
        <w:spacing w:before="158" w:line="362" w:lineRule="auto"/>
        <w:ind w:right="165" w:firstLine="710"/>
      </w:pPr>
      <w:r>
        <w:t>распознавать и употреблять имена числительные, определять количественные и порядковые имена числительные;</w:t>
      </w:r>
    </w:p>
    <w:p w:rsidR="007A46EE" w:rsidRDefault="009E1D98">
      <w:pPr>
        <w:pStyle w:val="a3"/>
        <w:spacing w:line="357" w:lineRule="auto"/>
        <w:ind w:right="158" w:firstLine="710"/>
      </w:pPr>
      <w:r>
        <w:t xml:space="preserve">устанавливать (находить) неопределённую </w:t>
      </w:r>
      <w:r>
        <w:t xml:space="preserve">форму глагола; определять время </w:t>
      </w:r>
      <w:r>
        <w:rPr>
          <w:spacing w:val="-2"/>
        </w:rPr>
        <w:t>глагола;</w:t>
      </w:r>
    </w:p>
    <w:p w:rsidR="007A46EE" w:rsidRDefault="009E1D98">
      <w:pPr>
        <w:pStyle w:val="a3"/>
        <w:spacing w:line="362" w:lineRule="auto"/>
        <w:ind w:right="157" w:firstLine="710"/>
      </w:pPr>
      <w:r>
        <w:t>определять грамматические признаки личного местоимения в начальной форме: лицо, число; использовать личные местоимения для устранения неоправданных повторов в тексте;</w:t>
      </w:r>
    </w:p>
    <w:p w:rsidR="007A46EE" w:rsidRDefault="009E1D98">
      <w:pPr>
        <w:pStyle w:val="a3"/>
        <w:spacing w:line="318" w:lineRule="exact"/>
        <w:ind w:left="1136"/>
      </w:pPr>
      <w:r>
        <w:t>различать</w:t>
      </w:r>
      <w:r>
        <w:rPr>
          <w:spacing w:val="-18"/>
        </w:rPr>
        <w:t xml:space="preserve"> </w:t>
      </w:r>
      <w:r>
        <w:t>предложение,</w:t>
      </w:r>
      <w:r>
        <w:rPr>
          <w:spacing w:val="-17"/>
        </w:rPr>
        <w:t xml:space="preserve"> </w:t>
      </w:r>
      <w:r>
        <w:t>словосочетание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2"/>
        </w:rPr>
        <w:t>слово;</w:t>
      </w:r>
    </w:p>
    <w:p w:rsidR="007A46EE" w:rsidRDefault="009E1D98">
      <w:pPr>
        <w:pStyle w:val="a3"/>
        <w:spacing w:before="153" w:line="364" w:lineRule="auto"/>
        <w:ind w:right="159" w:firstLine="710"/>
      </w:pPr>
      <w:r>
        <w:t>к</w:t>
      </w:r>
      <w:r>
        <w:t xml:space="preserve">лассифицировать предложения по цели высказывания и по эмоциональной </w:t>
      </w:r>
      <w:r>
        <w:rPr>
          <w:spacing w:val="-2"/>
        </w:rPr>
        <w:t>окраске;</w:t>
      </w:r>
    </w:p>
    <w:p w:rsidR="007A46EE" w:rsidRDefault="009E1D98">
      <w:pPr>
        <w:pStyle w:val="a3"/>
        <w:spacing w:line="317" w:lineRule="exact"/>
        <w:ind w:left="1136"/>
      </w:pPr>
      <w:r>
        <w:rPr>
          <w:spacing w:val="-2"/>
        </w:rPr>
        <w:t>различать</w:t>
      </w:r>
      <w:r>
        <w:rPr>
          <w:spacing w:val="-5"/>
        </w:rPr>
        <w:t xml:space="preserve"> </w:t>
      </w:r>
      <w:r>
        <w:rPr>
          <w:spacing w:val="-2"/>
        </w:rPr>
        <w:t>распространённые</w:t>
      </w:r>
      <w: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нераспространённые</w:t>
      </w:r>
      <w:r>
        <w:rPr>
          <w:spacing w:val="1"/>
        </w:rPr>
        <w:t xml:space="preserve"> </w:t>
      </w:r>
      <w:r>
        <w:rPr>
          <w:spacing w:val="-2"/>
        </w:rPr>
        <w:t>предложения;</w:t>
      </w:r>
    </w:p>
    <w:p w:rsidR="007A46EE" w:rsidRDefault="007A46EE">
      <w:pPr>
        <w:pStyle w:val="a3"/>
        <w:spacing w:line="317" w:lineRule="exac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45" w:firstLine="710"/>
      </w:pPr>
      <w:r>
        <w:t>распознавать предложения с однородными членами, составлять предложения</w:t>
      </w:r>
      <w:r>
        <w:rPr>
          <w:spacing w:val="8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однородными</w:t>
      </w:r>
      <w:r>
        <w:rPr>
          <w:spacing w:val="80"/>
          <w:w w:val="150"/>
        </w:rPr>
        <w:t xml:space="preserve"> </w:t>
      </w:r>
      <w:r>
        <w:t>членами,</w:t>
      </w:r>
      <w:r>
        <w:rPr>
          <w:spacing w:val="80"/>
          <w:w w:val="150"/>
        </w:rPr>
        <w:t xml:space="preserve"> </w:t>
      </w:r>
      <w:r>
        <w:t>использовать</w:t>
      </w:r>
      <w:r>
        <w:rPr>
          <w:spacing w:val="80"/>
          <w:w w:val="150"/>
        </w:rPr>
        <w:t xml:space="preserve"> </w:t>
      </w:r>
      <w:r>
        <w:t>предложения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однородными</w:t>
      </w:r>
      <w:r>
        <w:rPr>
          <w:spacing w:val="80"/>
          <w:w w:val="150"/>
        </w:rPr>
        <w:t xml:space="preserve"> </w:t>
      </w:r>
      <w:r>
        <w:t>членами в речи;</w:t>
      </w:r>
    </w:p>
    <w:p w:rsidR="007A46EE" w:rsidRDefault="009E1D98">
      <w:pPr>
        <w:pStyle w:val="a3"/>
        <w:spacing w:before="1" w:line="362" w:lineRule="auto"/>
        <w:ind w:right="147" w:firstLine="710"/>
      </w:pPr>
      <w:r>
        <w:t>разграничивать простые и сложные предложения, состоящие из двух простых, производить синтаксический разбор простого предложения;</w:t>
      </w:r>
    </w:p>
    <w:p w:rsidR="007A46EE" w:rsidRDefault="009E1D98">
      <w:pPr>
        <w:pStyle w:val="a3"/>
        <w:spacing w:line="360" w:lineRule="auto"/>
        <w:ind w:right="135" w:firstLine="710"/>
      </w:pPr>
      <w:r>
        <w:t>применять изученные правила орфографии: писать прописную букву</w:t>
      </w:r>
      <w:r>
        <w:rPr>
          <w:spacing w:val="-1"/>
        </w:rPr>
        <w:t xml:space="preserve"> </w:t>
      </w:r>
      <w:r>
        <w:t>в именах собственных, буквы «я», «ю», «е», «ё» - в заимствованиях (нарицательных именах существительных); слова с буквами «ф», «х», «ц», «щ», «ь», «ъ»; раздельно писать послелоги с именами существительными и личными местоимениями; переносить слова с буквам</w:t>
      </w:r>
      <w:r>
        <w:t>и «й», «ъ», «ь»; переносить слова с долгими гласными, удвоенными буквами (в том числе с удвоенными специфическими буквами); иметь</w:t>
      </w:r>
      <w:r>
        <w:rPr>
          <w:spacing w:val="40"/>
        </w:rPr>
        <w:t xml:space="preserve"> </w:t>
      </w:r>
      <w:r>
        <w:t>представления об правописании окончаний имён существительных множественного числа; ставить знаки препинания в предложениях с о</w:t>
      </w:r>
      <w:r>
        <w:t>днородными членами, соединёнными союзами и без союзов, а также знаки препинания в сложном предложении, состоящем из двух простых;</w:t>
      </w:r>
    </w:p>
    <w:p w:rsidR="007A46EE" w:rsidRDefault="009E1D98">
      <w:pPr>
        <w:pStyle w:val="a3"/>
        <w:ind w:left="1136"/>
      </w:pPr>
      <w:r>
        <w:t>правильно</w:t>
      </w:r>
      <w:r>
        <w:rPr>
          <w:spacing w:val="-11"/>
        </w:rPr>
        <w:t xml:space="preserve"> </w:t>
      </w:r>
      <w:r>
        <w:t>списывать</w:t>
      </w:r>
      <w:r>
        <w:rPr>
          <w:spacing w:val="-11"/>
        </w:rPr>
        <w:t xml:space="preserve"> </w:t>
      </w:r>
      <w:r>
        <w:t>тексты</w:t>
      </w:r>
      <w:r>
        <w:rPr>
          <w:spacing w:val="-10"/>
        </w:rPr>
        <w:t xml:space="preserve"> </w:t>
      </w:r>
      <w:r>
        <w:t>объёмом</w:t>
      </w:r>
      <w:r>
        <w:rPr>
          <w:spacing w:val="-8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более</w:t>
      </w:r>
      <w:r>
        <w:rPr>
          <w:spacing w:val="-8"/>
        </w:rPr>
        <w:t xml:space="preserve"> </w:t>
      </w:r>
      <w:r>
        <w:t>80</w:t>
      </w:r>
      <w:r>
        <w:rPr>
          <w:spacing w:val="-14"/>
        </w:rPr>
        <w:t xml:space="preserve"> </w:t>
      </w:r>
      <w:r>
        <w:rPr>
          <w:spacing w:val="-2"/>
        </w:rPr>
        <w:t>слов;</w:t>
      </w:r>
    </w:p>
    <w:p w:rsidR="007A46EE" w:rsidRDefault="009E1D98">
      <w:pPr>
        <w:pStyle w:val="a3"/>
        <w:spacing w:before="152" w:line="362" w:lineRule="auto"/>
        <w:ind w:right="151" w:firstLine="710"/>
      </w:pPr>
      <w:r>
        <w:t>писать под диктовку тексты объёмом не более 75 слов с учётом изученных пр</w:t>
      </w:r>
      <w:r>
        <w:t>авил правописания;</w:t>
      </w:r>
    </w:p>
    <w:p w:rsidR="007A46EE" w:rsidRDefault="009E1D98">
      <w:pPr>
        <w:pStyle w:val="a3"/>
        <w:spacing w:line="357" w:lineRule="auto"/>
        <w:ind w:right="149" w:firstLine="710"/>
      </w:pPr>
      <w:r>
        <w:t>находить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исправлять</w:t>
      </w:r>
      <w:r>
        <w:rPr>
          <w:spacing w:val="40"/>
        </w:rPr>
        <w:t xml:space="preserve">  </w:t>
      </w:r>
      <w:r>
        <w:t>орфографические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пунктуационные</w:t>
      </w:r>
      <w:r>
        <w:rPr>
          <w:spacing w:val="40"/>
        </w:rPr>
        <w:t xml:space="preserve">  </w:t>
      </w:r>
      <w:r>
        <w:t>ошибки</w:t>
      </w:r>
      <w:r>
        <w:rPr>
          <w:spacing w:val="80"/>
        </w:rPr>
        <w:t xml:space="preserve"> </w:t>
      </w:r>
      <w:r>
        <w:t>по изученным правилам;</w:t>
      </w:r>
    </w:p>
    <w:p w:rsidR="007A46EE" w:rsidRDefault="009E1D98">
      <w:pPr>
        <w:pStyle w:val="a3"/>
        <w:spacing w:before="3" w:line="362" w:lineRule="auto"/>
        <w:ind w:right="161" w:firstLine="710"/>
      </w:pPr>
      <w:r>
        <w:t>осознавать ситуацию общения (с какой целью, с кем, где происходит общение), выбирать языковые средства в ситуации общения;</w:t>
      </w:r>
    </w:p>
    <w:p w:rsidR="007A46EE" w:rsidRDefault="009E1D98">
      <w:pPr>
        <w:pStyle w:val="a3"/>
        <w:spacing w:line="360" w:lineRule="auto"/>
        <w:ind w:right="152" w:firstLine="710"/>
      </w:pPr>
      <w:r>
        <w:t>строить</w:t>
      </w:r>
      <w:r>
        <w:rPr>
          <w:spacing w:val="80"/>
          <w:w w:val="150"/>
        </w:rPr>
        <w:t xml:space="preserve">  </w:t>
      </w:r>
      <w:r>
        <w:t>устное</w:t>
      </w:r>
      <w:r>
        <w:rPr>
          <w:spacing w:val="80"/>
          <w:w w:val="150"/>
        </w:rPr>
        <w:t xml:space="preserve">  </w:t>
      </w:r>
      <w:r>
        <w:t>диалог</w:t>
      </w:r>
      <w:r>
        <w:t>ическое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монологическое</w:t>
      </w:r>
      <w:r>
        <w:rPr>
          <w:spacing w:val="80"/>
          <w:w w:val="150"/>
        </w:rPr>
        <w:t xml:space="preserve">  </w:t>
      </w:r>
      <w:r>
        <w:t>высказывания (4–6 предложений), соблюдая орфоэпические нормы, правильную интонацию, нормы речевого взаимодействия;</w:t>
      </w:r>
    </w:p>
    <w:p w:rsidR="007A46EE" w:rsidRDefault="009E1D98">
      <w:pPr>
        <w:pStyle w:val="a3"/>
        <w:spacing w:line="360" w:lineRule="auto"/>
        <w:ind w:right="138" w:firstLine="710"/>
      </w:pPr>
      <w:r>
        <w:t>создавать</w:t>
      </w:r>
      <w:r>
        <w:rPr>
          <w:spacing w:val="80"/>
        </w:rPr>
        <w:t xml:space="preserve"> </w:t>
      </w:r>
      <w:r>
        <w:t>небольшие</w:t>
      </w:r>
      <w:r>
        <w:rPr>
          <w:spacing w:val="80"/>
        </w:rPr>
        <w:t xml:space="preserve"> </w:t>
      </w:r>
      <w:r>
        <w:t>устные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письменные</w:t>
      </w:r>
      <w:r>
        <w:rPr>
          <w:spacing w:val="80"/>
        </w:rPr>
        <w:t xml:space="preserve"> </w:t>
      </w:r>
      <w:r>
        <w:t>тексты</w:t>
      </w:r>
      <w:r>
        <w:rPr>
          <w:spacing w:val="80"/>
        </w:rPr>
        <w:t xml:space="preserve"> </w:t>
      </w:r>
      <w:r>
        <w:t>(3–5</w:t>
      </w:r>
      <w:r>
        <w:rPr>
          <w:spacing w:val="80"/>
        </w:rPr>
        <w:t xml:space="preserve"> </w:t>
      </w:r>
      <w:r>
        <w:t>предложений)</w:t>
      </w:r>
      <w:r>
        <w:rPr>
          <w:spacing w:val="80"/>
        </w:rPr>
        <w:t xml:space="preserve"> </w:t>
      </w:r>
      <w:r>
        <w:t>для конкретной ситуации письменного общения (пис</w:t>
      </w:r>
      <w:r>
        <w:t>ьма, поздравительные открытки, объявления и другие);</w:t>
      </w:r>
    </w:p>
    <w:p w:rsidR="007A46EE" w:rsidRDefault="009E1D98">
      <w:pPr>
        <w:pStyle w:val="a3"/>
        <w:spacing w:line="362" w:lineRule="auto"/>
        <w:ind w:left="1136" w:right="3074"/>
      </w:pPr>
      <w:r>
        <w:t>корректировать</w:t>
      </w:r>
      <w:r>
        <w:rPr>
          <w:spacing w:val="-15"/>
        </w:rPr>
        <w:t xml:space="preserve"> </w:t>
      </w:r>
      <w:r>
        <w:t>порядок</w:t>
      </w:r>
      <w:r>
        <w:rPr>
          <w:spacing w:val="-10"/>
        </w:rPr>
        <w:t xml:space="preserve"> </w:t>
      </w:r>
      <w:r>
        <w:t>предложений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частей</w:t>
      </w:r>
      <w:r>
        <w:rPr>
          <w:spacing w:val="-10"/>
        </w:rPr>
        <w:t xml:space="preserve"> </w:t>
      </w:r>
      <w:r>
        <w:t>текста; составлять план к заданным текстам;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left="1136" w:right="1069"/>
        <w:jc w:val="left"/>
      </w:pPr>
      <w:r>
        <w:t>осуществлять</w:t>
      </w:r>
      <w:r>
        <w:rPr>
          <w:spacing w:val="-18"/>
        </w:rPr>
        <w:t xml:space="preserve"> </w:t>
      </w:r>
      <w:r>
        <w:t>подробный</w:t>
      </w:r>
      <w:r>
        <w:rPr>
          <w:spacing w:val="-16"/>
        </w:rPr>
        <w:t xml:space="preserve"> </w:t>
      </w:r>
      <w:r>
        <w:t>пересказ</w:t>
      </w:r>
      <w:r>
        <w:rPr>
          <w:spacing w:val="-12"/>
        </w:rPr>
        <w:t xml:space="preserve"> </w:t>
      </w:r>
      <w:r>
        <w:t>текста</w:t>
      </w:r>
      <w:r>
        <w:rPr>
          <w:spacing w:val="-15"/>
        </w:rPr>
        <w:t xml:space="preserve"> </w:t>
      </w:r>
      <w:r>
        <w:t>(устно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письменно); осуществлять выборочный пересказ текста (устно);</w:t>
      </w:r>
    </w:p>
    <w:p w:rsidR="007A46EE" w:rsidRDefault="009E1D98">
      <w:pPr>
        <w:pStyle w:val="a3"/>
        <w:spacing w:before="8"/>
        <w:ind w:left="1136"/>
        <w:jc w:val="left"/>
      </w:pPr>
      <w:r>
        <w:t>писать</w:t>
      </w:r>
      <w:r>
        <w:rPr>
          <w:spacing w:val="-18"/>
        </w:rPr>
        <w:t xml:space="preserve"> </w:t>
      </w:r>
      <w:r>
        <w:t>(после</w:t>
      </w:r>
      <w:r>
        <w:rPr>
          <w:spacing w:val="-14"/>
        </w:rPr>
        <w:t xml:space="preserve"> </w:t>
      </w:r>
      <w:r>
        <w:t>предварительной</w:t>
      </w:r>
      <w:r>
        <w:rPr>
          <w:spacing w:val="-16"/>
        </w:rPr>
        <w:t xml:space="preserve"> </w:t>
      </w:r>
      <w:r>
        <w:t>подготовки)</w:t>
      </w:r>
      <w:r>
        <w:rPr>
          <w:spacing w:val="-14"/>
        </w:rPr>
        <w:t xml:space="preserve"> </w:t>
      </w:r>
      <w:r>
        <w:t>сочинения</w:t>
      </w:r>
      <w:r>
        <w:rPr>
          <w:spacing w:val="-12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заданным</w:t>
      </w:r>
      <w:r>
        <w:rPr>
          <w:spacing w:val="-17"/>
        </w:rPr>
        <w:t xml:space="preserve"> </w:t>
      </w:r>
      <w:r>
        <w:rPr>
          <w:spacing w:val="-2"/>
        </w:rPr>
        <w:t>темам;</w:t>
      </w:r>
    </w:p>
    <w:p w:rsidR="007A46EE" w:rsidRDefault="009E1D98">
      <w:pPr>
        <w:pStyle w:val="a3"/>
        <w:spacing w:before="162" w:line="360" w:lineRule="auto"/>
        <w:ind w:right="144" w:firstLine="710"/>
      </w:pPr>
      <w:r>
        <w:t>использовать ознакомительное, изучающее чтение, поиск информации; формулировать устно и письменно простые выводы на основе п</w:t>
      </w:r>
      <w:r>
        <w:t xml:space="preserve">рочитанной (услышанной) информации; интерпретировать и обобщать содержащуюся в тексте </w:t>
      </w:r>
      <w:r>
        <w:rPr>
          <w:spacing w:val="-2"/>
        </w:rPr>
        <w:t>информацию;</w:t>
      </w:r>
    </w:p>
    <w:p w:rsidR="007A46EE" w:rsidRDefault="009E1D98">
      <w:pPr>
        <w:pStyle w:val="a3"/>
        <w:spacing w:before="3" w:line="362" w:lineRule="auto"/>
        <w:ind w:right="157" w:firstLine="710"/>
      </w:pPr>
      <w:r>
        <w:t>объяснять своими словами значение изученных понятий; использовать изученные понятия;</w:t>
      </w:r>
    </w:p>
    <w:p w:rsidR="007A46EE" w:rsidRDefault="009E1D98">
      <w:pPr>
        <w:pStyle w:val="a3"/>
        <w:spacing w:line="320" w:lineRule="exact"/>
        <w:ind w:left="1136"/>
      </w:pPr>
      <w:r>
        <w:t>уточнять</w:t>
      </w:r>
      <w:r>
        <w:rPr>
          <w:spacing w:val="-18"/>
        </w:rPr>
        <w:t xml:space="preserve"> </w:t>
      </w:r>
      <w:r>
        <w:t>значение</w:t>
      </w:r>
      <w:r>
        <w:rPr>
          <w:spacing w:val="-10"/>
        </w:rPr>
        <w:t xml:space="preserve"> </w:t>
      </w:r>
      <w:r>
        <w:t>слова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помощью</w:t>
      </w:r>
      <w:r>
        <w:rPr>
          <w:spacing w:val="-16"/>
        </w:rPr>
        <w:t xml:space="preserve"> </w:t>
      </w:r>
      <w:r>
        <w:t>словаря</w:t>
      </w:r>
      <w:r>
        <w:rPr>
          <w:spacing w:val="-8"/>
        </w:rPr>
        <w:t xml:space="preserve"> </w:t>
      </w:r>
      <w:r>
        <w:t>(на</w:t>
      </w:r>
      <w:r>
        <w:rPr>
          <w:spacing w:val="-10"/>
        </w:rPr>
        <w:t xml:space="preserve"> </w:t>
      </w:r>
      <w:r>
        <w:t>бумажном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электронном</w:t>
      </w:r>
    </w:p>
    <w:p w:rsidR="007A46EE" w:rsidRDefault="009E1D98">
      <w:pPr>
        <w:pStyle w:val="1"/>
        <w:numPr>
          <w:ilvl w:val="0"/>
          <w:numId w:val="80"/>
        </w:numPr>
        <w:tabs>
          <w:tab w:val="left" w:pos="1601"/>
        </w:tabs>
        <w:spacing w:before="168" w:line="355" w:lineRule="auto"/>
        <w:ind w:left="425" w:right="164" w:firstLine="706"/>
        <w:jc w:val="both"/>
      </w:pPr>
      <w:bookmarkStart w:id="12" w:name="23._Рабочая_программа_по_учебному_предме"/>
      <w:bookmarkEnd w:id="12"/>
      <w:r>
        <w:t>Рабо</w:t>
      </w:r>
      <w:r>
        <w:t>чая программа по учебному предмету «Литературное чтение на родном (аварском) языке».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60" w:lineRule="auto"/>
        <w:ind w:right="133" w:firstLine="710"/>
        <w:jc w:val="both"/>
        <w:rPr>
          <w:sz w:val="28"/>
        </w:rPr>
      </w:pPr>
      <w:r>
        <w:rPr>
          <w:sz w:val="28"/>
        </w:rPr>
        <w:t>Рабочая программа по учебному предмету «Литературное чтение на родном</w:t>
      </w:r>
      <w:r>
        <w:rPr>
          <w:spacing w:val="72"/>
          <w:w w:val="150"/>
          <w:sz w:val="28"/>
        </w:rPr>
        <w:t xml:space="preserve">   </w:t>
      </w:r>
      <w:r>
        <w:rPr>
          <w:sz w:val="28"/>
        </w:rPr>
        <w:t>(аварском)</w:t>
      </w:r>
      <w:r>
        <w:rPr>
          <w:spacing w:val="71"/>
          <w:w w:val="150"/>
          <w:sz w:val="28"/>
        </w:rPr>
        <w:t xml:space="preserve">   </w:t>
      </w:r>
      <w:r>
        <w:rPr>
          <w:sz w:val="28"/>
        </w:rPr>
        <w:t>языке»</w:t>
      </w:r>
      <w:r>
        <w:rPr>
          <w:spacing w:val="72"/>
          <w:w w:val="150"/>
          <w:sz w:val="28"/>
        </w:rPr>
        <w:t xml:space="preserve">   </w:t>
      </w:r>
      <w:r>
        <w:rPr>
          <w:sz w:val="28"/>
        </w:rPr>
        <w:t>(предметная</w:t>
      </w:r>
      <w:r>
        <w:rPr>
          <w:spacing w:val="71"/>
          <w:w w:val="150"/>
          <w:sz w:val="28"/>
        </w:rPr>
        <w:t xml:space="preserve">   </w:t>
      </w:r>
      <w:r>
        <w:rPr>
          <w:sz w:val="28"/>
        </w:rPr>
        <w:t>область</w:t>
      </w:r>
      <w:r>
        <w:rPr>
          <w:spacing w:val="73"/>
          <w:w w:val="150"/>
          <w:sz w:val="28"/>
        </w:rPr>
        <w:t xml:space="preserve">   </w:t>
      </w:r>
      <w:r>
        <w:rPr>
          <w:sz w:val="28"/>
        </w:rPr>
        <w:t>«Родной</w:t>
      </w:r>
      <w:r>
        <w:rPr>
          <w:spacing w:val="75"/>
          <w:w w:val="150"/>
          <w:sz w:val="28"/>
        </w:rPr>
        <w:t xml:space="preserve">   </w:t>
      </w:r>
      <w:r>
        <w:rPr>
          <w:sz w:val="28"/>
        </w:rPr>
        <w:t>язык и</w:t>
      </w:r>
      <w:r>
        <w:rPr>
          <w:spacing w:val="80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80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80"/>
          <w:sz w:val="28"/>
        </w:rPr>
        <w:t xml:space="preserve"> </w:t>
      </w:r>
      <w:r>
        <w:rPr>
          <w:sz w:val="28"/>
        </w:rPr>
        <w:t>языке»)</w:t>
      </w:r>
      <w:r>
        <w:rPr>
          <w:spacing w:val="8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программа по</w:t>
      </w:r>
      <w:r>
        <w:rPr>
          <w:spacing w:val="80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80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80"/>
          <w:sz w:val="28"/>
        </w:rPr>
        <w:t xml:space="preserve"> </w:t>
      </w:r>
      <w:r>
        <w:rPr>
          <w:sz w:val="28"/>
        </w:rPr>
        <w:t>(аварском)</w:t>
      </w:r>
      <w:r>
        <w:rPr>
          <w:spacing w:val="80"/>
          <w:sz w:val="28"/>
        </w:rPr>
        <w:t xml:space="preserve"> </w:t>
      </w:r>
      <w:r>
        <w:rPr>
          <w:sz w:val="28"/>
        </w:rPr>
        <w:t>языке,</w:t>
      </w:r>
      <w:r>
        <w:rPr>
          <w:spacing w:val="80"/>
          <w:sz w:val="28"/>
        </w:rPr>
        <w:t xml:space="preserve"> </w:t>
      </w:r>
      <w:r>
        <w:rPr>
          <w:sz w:val="28"/>
        </w:rPr>
        <w:t>литературное</w:t>
      </w:r>
      <w:r>
        <w:rPr>
          <w:spacing w:val="80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71"/>
          <w:sz w:val="28"/>
        </w:rPr>
        <w:t xml:space="preserve">  </w:t>
      </w:r>
      <w:r>
        <w:rPr>
          <w:sz w:val="28"/>
        </w:rPr>
        <w:t>родном</w:t>
      </w:r>
      <w:r>
        <w:rPr>
          <w:spacing w:val="72"/>
          <w:sz w:val="28"/>
        </w:rPr>
        <w:t xml:space="preserve">  </w:t>
      </w:r>
      <w:r>
        <w:rPr>
          <w:sz w:val="28"/>
        </w:rPr>
        <w:t>(аварском)</w:t>
      </w:r>
      <w:r>
        <w:rPr>
          <w:spacing w:val="71"/>
          <w:sz w:val="28"/>
        </w:rPr>
        <w:t xml:space="preserve">  </w:t>
      </w:r>
      <w:r>
        <w:rPr>
          <w:sz w:val="28"/>
        </w:rPr>
        <w:t>языке)</w:t>
      </w:r>
      <w:r>
        <w:rPr>
          <w:spacing w:val="71"/>
          <w:sz w:val="28"/>
        </w:rPr>
        <w:t xml:space="preserve">  </w:t>
      </w:r>
      <w:r>
        <w:rPr>
          <w:sz w:val="28"/>
        </w:rPr>
        <w:t>разработана</w:t>
      </w:r>
      <w:r>
        <w:rPr>
          <w:spacing w:val="77"/>
          <w:sz w:val="28"/>
        </w:rPr>
        <w:t xml:space="preserve">  </w:t>
      </w:r>
      <w:r>
        <w:rPr>
          <w:sz w:val="28"/>
        </w:rPr>
        <w:t>для</w:t>
      </w:r>
      <w:r>
        <w:rPr>
          <w:spacing w:val="67"/>
          <w:sz w:val="28"/>
        </w:rPr>
        <w:t xml:space="preserve">  </w:t>
      </w:r>
      <w:r>
        <w:rPr>
          <w:sz w:val="28"/>
        </w:rPr>
        <w:t>обучающихся,</w:t>
      </w:r>
      <w:r>
        <w:rPr>
          <w:spacing w:val="75"/>
          <w:sz w:val="28"/>
        </w:rPr>
        <w:t xml:space="preserve">  </w:t>
      </w:r>
      <w:r>
        <w:rPr>
          <w:sz w:val="28"/>
        </w:rPr>
        <w:t>владеющих и (или) слабо владеющих родным (аварским) языком, и включает пояснит</w:t>
      </w:r>
      <w:r>
        <w:rPr>
          <w:sz w:val="28"/>
        </w:rPr>
        <w:t>ельную записку,</w:t>
      </w:r>
      <w:r>
        <w:rPr>
          <w:spacing w:val="8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80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80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80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по литературному чтению на родном (аварском) языке.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62" w:lineRule="auto"/>
        <w:ind w:right="151" w:firstLine="710"/>
        <w:jc w:val="both"/>
        <w:rPr>
          <w:sz w:val="28"/>
        </w:rPr>
      </w:pPr>
      <w:r>
        <w:rPr>
          <w:sz w:val="28"/>
        </w:rPr>
        <w:t>Пояснительная записка отражает общие цели изучения литературного чтения на родном (аварском) языке, место в структуре учебног</w:t>
      </w:r>
      <w:r>
        <w:rPr>
          <w:sz w:val="28"/>
        </w:rPr>
        <w:t>о плана, а также подходы к отбору содержания, к определению планируемых результатов.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62" w:lineRule="auto"/>
        <w:ind w:right="142" w:firstLine="71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80"/>
          <w:sz w:val="28"/>
        </w:rPr>
        <w:t xml:space="preserve">  </w:t>
      </w:r>
      <w:r>
        <w:rPr>
          <w:sz w:val="28"/>
        </w:rPr>
        <w:t>обучения</w:t>
      </w:r>
      <w:r>
        <w:rPr>
          <w:spacing w:val="80"/>
          <w:sz w:val="28"/>
        </w:rPr>
        <w:t xml:space="preserve">  </w:t>
      </w:r>
      <w:r>
        <w:rPr>
          <w:sz w:val="28"/>
        </w:rPr>
        <w:t>раскрывает</w:t>
      </w:r>
      <w:r>
        <w:rPr>
          <w:spacing w:val="80"/>
          <w:sz w:val="28"/>
        </w:rPr>
        <w:t xml:space="preserve">  </w:t>
      </w:r>
      <w:r>
        <w:rPr>
          <w:sz w:val="28"/>
        </w:rPr>
        <w:t>содержательные</w:t>
      </w:r>
      <w:r>
        <w:rPr>
          <w:spacing w:val="80"/>
          <w:sz w:val="28"/>
        </w:rPr>
        <w:t xml:space="preserve">  </w:t>
      </w:r>
      <w:r>
        <w:rPr>
          <w:sz w:val="28"/>
        </w:rPr>
        <w:t>линии, которые предлагаются для обязательного изучения в каждом классе на уровне начального общего образования.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60" w:lineRule="auto"/>
        <w:ind w:right="138" w:firstLine="710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-9"/>
          <w:sz w:val="28"/>
        </w:rPr>
        <w:t xml:space="preserve"> </w:t>
      </w:r>
      <w:r>
        <w:rPr>
          <w:sz w:val="28"/>
        </w:rPr>
        <w:t>чтению на родном (аварском) языке включают личностные, метапредметные результаты за весь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период</w:t>
      </w:r>
      <w:r>
        <w:rPr>
          <w:spacing w:val="71"/>
          <w:sz w:val="28"/>
        </w:rPr>
        <w:t xml:space="preserve">   </w:t>
      </w:r>
      <w:r>
        <w:rPr>
          <w:sz w:val="28"/>
        </w:rPr>
        <w:t>обучения</w:t>
      </w:r>
      <w:r>
        <w:rPr>
          <w:spacing w:val="71"/>
          <w:sz w:val="28"/>
        </w:rPr>
        <w:t xml:space="preserve">   </w:t>
      </w:r>
      <w:r>
        <w:rPr>
          <w:sz w:val="28"/>
        </w:rPr>
        <w:t>на</w:t>
      </w:r>
      <w:r>
        <w:rPr>
          <w:spacing w:val="71"/>
          <w:sz w:val="28"/>
        </w:rPr>
        <w:t xml:space="preserve">   </w:t>
      </w:r>
      <w:r>
        <w:rPr>
          <w:sz w:val="28"/>
        </w:rPr>
        <w:t>уровне</w:t>
      </w:r>
      <w:r>
        <w:rPr>
          <w:spacing w:val="71"/>
          <w:sz w:val="28"/>
        </w:rPr>
        <w:t xml:space="preserve">   </w:t>
      </w:r>
      <w:r>
        <w:rPr>
          <w:sz w:val="28"/>
        </w:rPr>
        <w:t>начального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общего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 xml:space="preserve">образования, а также предметные результаты за каждый </w:t>
      </w:r>
      <w:r>
        <w:rPr>
          <w:sz w:val="28"/>
        </w:rPr>
        <w:t>год обучения.</w:t>
      </w:r>
    </w:p>
    <w:p w:rsidR="007A46EE" w:rsidRDefault="007A46EE">
      <w:pPr>
        <w:pStyle w:val="a5"/>
        <w:spacing w:line="360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ind w:left="1768" w:hanging="632"/>
        <w:jc w:val="both"/>
        <w:rPr>
          <w:sz w:val="28"/>
        </w:rPr>
      </w:pPr>
      <w:r>
        <w:rPr>
          <w:spacing w:val="-2"/>
          <w:sz w:val="28"/>
        </w:rPr>
        <w:t>Пояснительная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записка.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158" w:line="360" w:lineRule="auto"/>
        <w:ind w:right="145" w:firstLine="71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40"/>
          <w:sz w:val="28"/>
        </w:rPr>
        <w:t xml:space="preserve"> </w:t>
      </w:r>
      <w:r>
        <w:rPr>
          <w:sz w:val="28"/>
        </w:rPr>
        <w:t>чтению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80"/>
          <w:sz w:val="28"/>
        </w:rPr>
        <w:t xml:space="preserve"> </w:t>
      </w:r>
      <w:r>
        <w:rPr>
          <w:sz w:val="28"/>
        </w:rPr>
        <w:t>(аварском)</w:t>
      </w:r>
      <w:r>
        <w:rPr>
          <w:spacing w:val="40"/>
          <w:sz w:val="28"/>
        </w:rPr>
        <w:t xml:space="preserve"> </w:t>
      </w:r>
      <w:r>
        <w:rPr>
          <w:sz w:val="28"/>
        </w:rPr>
        <w:t>языке на уровне начального общего образования разработана с целью оказания методической помощи учителю в создании рабочей программы по учебному п</w:t>
      </w:r>
      <w:r>
        <w:rPr>
          <w:sz w:val="28"/>
        </w:rPr>
        <w:t>редмету, ориентированной на современные тенденции в образовании и активные методики обучения.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1" w:line="360" w:lineRule="auto"/>
        <w:ind w:right="144" w:firstLine="710"/>
        <w:jc w:val="both"/>
        <w:rPr>
          <w:sz w:val="28"/>
        </w:rPr>
      </w:pPr>
      <w:r>
        <w:rPr>
          <w:sz w:val="28"/>
        </w:rPr>
        <w:t>Основная идея литературного чтения на родном (аварском) языке состоит в том, что аварская литература включает в себя систему ценностных кодов, единых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национал</w:t>
      </w:r>
      <w:r>
        <w:rPr>
          <w:sz w:val="28"/>
        </w:rPr>
        <w:t>ьной</w:t>
      </w:r>
      <w:r>
        <w:rPr>
          <w:spacing w:val="80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80"/>
          <w:sz w:val="28"/>
        </w:rPr>
        <w:t xml:space="preserve"> </w:t>
      </w:r>
      <w:r>
        <w:rPr>
          <w:sz w:val="28"/>
        </w:rPr>
        <w:t>традиции.</w:t>
      </w:r>
      <w:r>
        <w:rPr>
          <w:spacing w:val="80"/>
          <w:sz w:val="28"/>
        </w:rPr>
        <w:t xml:space="preserve"> </w:t>
      </w:r>
      <w:r>
        <w:rPr>
          <w:sz w:val="28"/>
        </w:rPr>
        <w:t>Являясь</w:t>
      </w:r>
      <w:r>
        <w:rPr>
          <w:spacing w:val="80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только их сохранения, но и передачи подрастающему поколению, аварская литература устанавливает преемственную связь прошлого, настоящего и будущего аварской национально-культурной традиции в сознании обучающихс</w:t>
      </w:r>
      <w:r>
        <w:rPr>
          <w:sz w:val="28"/>
        </w:rPr>
        <w:t>я.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2" w:line="360" w:lineRule="auto"/>
        <w:ind w:right="144" w:firstLine="710"/>
        <w:jc w:val="both"/>
        <w:rPr>
          <w:sz w:val="28"/>
        </w:rPr>
      </w:pPr>
      <w:r>
        <w:rPr>
          <w:sz w:val="28"/>
        </w:rPr>
        <w:t>В содержание программы по литературному чтению на родном (аварском)</w:t>
      </w:r>
      <w:r>
        <w:rPr>
          <w:spacing w:val="75"/>
          <w:sz w:val="28"/>
        </w:rPr>
        <w:t xml:space="preserve"> </w:t>
      </w:r>
      <w:r>
        <w:rPr>
          <w:sz w:val="28"/>
        </w:rPr>
        <w:t>языке</w:t>
      </w:r>
      <w:r>
        <w:rPr>
          <w:spacing w:val="80"/>
          <w:sz w:val="28"/>
        </w:rPr>
        <w:t xml:space="preserve"> </w:t>
      </w:r>
      <w:r>
        <w:rPr>
          <w:sz w:val="28"/>
        </w:rPr>
        <w:t>выделяются</w:t>
      </w:r>
      <w:r>
        <w:rPr>
          <w:spacing w:val="7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78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78"/>
          <w:sz w:val="28"/>
        </w:rPr>
        <w:t xml:space="preserve"> </w:t>
      </w:r>
      <w:r>
        <w:rPr>
          <w:sz w:val="28"/>
        </w:rPr>
        <w:t>линии:</w:t>
      </w:r>
      <w:r>
        <w:rPr>
          <w:spacing w:val="76"/>
          <w:sz w:val="28"/>
        </w:rPr>
        <w:t xml:space="preserve"> </w:t>
      </w:r>
      <w:r>
        <w:rPr>
          <w:sz w:val="28"/>
        </w:rPr>
        <w:t>виды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речевой и читательской деятельности, круг детского чтения; культура читательской деятельности, литературоведческая пропедевтика, творческая деятельность </w:t>
      </w:r>
      <w:r>
        <w:rPr>
          <w:spacing w:val="-2"/>
          <w:sz w:val="28"/>
        </w:rPr>
        <w:t>обучающихся.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62" w:lineRule="auto"/>
        <w:ind w:right="151" w:firstLine="710"/>
        <w:jc w:val="both"/>
        <w:rPr>
          <w:sz w:val="28"/>
        </w:rPr>
      </w:pPr>
      <w:r>
        <w:rPr>
          <w:sz w:val="28"/>
        </w:rPr>
        <w:t>Изучение литературного чтения на родном (аварском) языке направлено на достижение следующих целей:</w:t>
      </w:r>
    </w:p>
    <w:p w:rsidR="007A46EE" w:rsidRDefault="009E1D98">
      <w:pPr>
        <w:pStyle w:val="a3"/>
        <w:spacing w:before="2" w:line="362" w:lineRule="auto"/>
        <w:ind w:right="151" w:firstLine="710"/>
      </w:pPr>
      <w:r>
        <w:t>овладение</w:t>
      </w:r>
      <w:r>
        <w:rPr>
          <w:spacing w:val="80"/>
        </w:rPr>
        <w:t xml:space="preserve"> </w:t>
      </w:r>
      <w:r>
        <w:t>осознанным,</w:t>
      </w:r>
      <w:r>
        <w:rPr>
          <w:spacing w:val="80"/>
        </w:rPr>
        <w:t xml:space="preserve"> </w:t>
      </w:r>
      <w:r>
        <w:t>правильным,</w:t>
      </w:r>
      <w:r>
        <w:rPr>
          <w:spacing w:val="80"/>
        </w:rPr>
        <w:t xml:space="preserve"> </w:t>
      </w:r>
      <w:r>
        <w:t>беглым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выразительным</w:t>
      </w:r>
      <w:r>
        <w:rPr>
          <w:spacing w:val="80"/>
        </w:rPr>
        <w:t xml:space="preserve"> </w:t>
      </w:r>
      <w:r>
        <w:t>чтением как базовым навыком в системе образования обучающихся;</w:t>
      </w:r>
    </w:p>
    <w:p w:rsidR="007A46EE" w:rsidRDefault="009E1D98">
      <w:pPr>
        <w:pStyle w:val="a3"/>
        <w:spacing w:line="357" w:lineRule="auto"/>
        <w:ind w:right="153" w:firstLine="710"/>
      </w:pPr>
      <w:r>
        <w:t xml:space="preserve">совершенствование всех видов речевой </w:t>
      </w:r>
      <w:r>
        <w:t>деятельности, обеспечивающих умение работать с разными видами текстов;</w:t>
      </w:r>
    </w:p>
    <w:p w:rsidR="007A46EE" w:rsidRDefault="009E1D98">
      <w:pPr>
        <w:pStyle w:val="a3"/>
        <w:tabs>
          <w:tab w:val="left" w:pos="1884"/>
          <w:tab w:val="left" w:pos="5500"/>
          <w:tab w:val="left" w:pos="5999"/>
          <w:tab w:val="left" w:pos="8266"/>
        </w:tabs>
        <w:spacing w:line="362" w:lineRule="auto"/>
        <w:ind w:left="478" w:right="139" w:firstLine="907"/>
        <w:jc w:val="right"/>
      </w:pPr>
      <w:r>
        <w:t>развитие</w:t>
      </w:r>
      <w:r>
        <w:rPr>
          <w:spacing w:val="-4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чтению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книге;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читательского</w:t>
      </w:r>
      <w:r>
        <w:rPr>
          <w:spacing w:val="-5"/>
        </w:rPr>
        <w:t xml:space="preserve"> </w:t>
      </w:r>
      <w:r>
        <w:t>кругозора и</w:t>
      </w:r>
      <w:r>
        <w:rPr>
          <w:spacing w:val="-7"/>
        </w:rPr>
        <w:t xml:space="preserve"> </w:t>
      </w:r>
      <w:r>
        <w:t>приобретение</w:t>
      </w:r>
      <w:r>
        <w:rPr>
          <w:spacing w:val="-4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выборе</w:t>
      </w:r>
      <w:r>
        <w:rPr>
          <w:spacing w:val="-5"/>
        </w:rPr>
        <w:t xml:space="preserve"> </w:t>
      </w:r>
      <w:r>
        <w:t>книг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читательской</w:t>
      </w:r>
      <w:r>
        <w:rPr>
          <w:spacing w:val="-5"/>
        </w:rPr>
        <w:t xml:space="preserve"> </w:t>
      </w:r>
      <w:r>
        <w:t xml:space="preserve">деятельности; </w:t>
      </w:r>
      <w:r>
        <w:rPr>
          <w:spacing w:val="-2"/>
        </w:rPr>
        <w:t>развитие</w:t>
      </w:r>
      <w:r>
        <w:tab/>
      </w:r>
      <w:r>
        <w:rPr>
          <w:spacing w:val="-2"/>
        </w:rPr>
        <w:t>художественно-творчески</w:t>
      </w:r>
      <w:r>
        <w:rPr>
          <w:spacing w:val="-2"/>
        </w:rPr>
        <w:t>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познавательных</w:t>
      </w:r>
      <w:r>
        <w:tab/>
      </w:r>
      <w:r>
        <w:rPr>
          <w:spacing w:val="-2"/>
        </w:rPr>
        <w:t>способностей,</w:t>
      </w:r>
    </w:p>
    <w:p w:rsidR="007A46EE" w:rsidRDefault="009E1D98">
      <w:pPr>
        <w:pStyle w:val="a3"/>
        <w:spacing w:line="360" w:lineRule="auto"/>
        <w:ind w:right="147"/>
      </w:pPr>
      <w:r>
        <w:t>эмоциональной отзывчивости при чтении художественных произведений; формирование эстетического отношения к слову и умения понимать</w:t>
      </w:r>
      <w:r>
        <w:rPr>
          <w:spacing w:val="40"/>
        </w:rPr>
        <w:t xml:space="preserve"> </w:t>
      </w:r>
      <w:r>
        <w:t>художественное произведение;</w:t>
      </w:r>
    </w:p>
    <w:p w:rsidR="007A46EE" w:rsidRDefault="007A46EE">
      <w:pPr>
        <w:pStyle w:val="a3"/>
        <w:spacing w:line="360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46" w:firstLine="710"/>
      </w:pPr>
      <w:r>
        <w:t>обогащение нравственного опыта обучающихся средствами художественной литературы;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нравственных</w:t>
      </w:r>
      <w:r>
        <w:rPr>
          <w:spacing w:val="40"/>
        </w:rPr>
        <w:t xml:space="preserve"> </w:t>
      </w:r>
      <w:r>
        <w:t>представлений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добре,</w:t>
      </w:r>
      <w:r>
        <w:rPr>
          <w:spacing w:val="40"/>
        </w:rPr>
        <w:t xml:space="preserve"> </w:t>
      </w:r>
      <w:r>
        <w:t>дружбе,</w:t>
      </w:r>
      <w:r>
        <w:rPr>
          <w:spacing w:val="40"/>
        </w:rPr>
        <w:t xml:space="preserve"> </w:t>
      </w:r>
      <w:r>
        <w:t>правде и ответственности; воспитание интереса и уважения к культуре народов многонационального Дагестана и России;</w:t>
      </w:r>
    </w:p>
    <w:p w:rsidR="007A46EE" w:rsidRDefault="009E1D98">
      <w:pPr>
        <w:pStyle w:val="a3"/>
        <w:spacing w:line="362" w:lineRule="auto"/>
        <w:ind w:right="138" w:firstLine="710"/>
      </w:pPr>
      <w:r>
        <w:t>фор</w:t>
      </w:r>
      <w:r>
        <w:t>мирование</w:t>
      </w:r>
      <w:r>
        <w:rPr>
          <w:spacing w:val="80"/>
          <w:w w:val="150"/>
        </w:rPr>
        <w:t xml:space="preserve"> </w:t>
      </w:r>
      <w:r>
        <w:t>интереса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истории,</w:t>
      </w:r>
      <w:r>
        <w:rPr>
          <w:spacing w:val="80"/>
          <w:w w:val="150"/>
        </w:rPr>
        <w:t xml:space="preserve"> </w:t>
      </w:r>
      <w:r>
        <w:t>традиции,</w:t>
      </w:r>
      <w:r>
        <w:rPr>
          <w:spacing w:val="80"/>
          <w:w w:val="150"/>
        </w:rPr>
        <w:t xml:space="preserve"> </w:t>
      </w:r>
      <w:r>
        <w:t>искусству</w:t>
      </w:r>
      <w:r>
        <w:rPr>
          <w:spacing w:val="80"/>
          <w:w w:val="150"/>
        </w:rPr>
        <w:t xml:space="preserve"> </w:t>
      </w:r>
      <w:r>
        <w:t>своего</w:t>
      </w:r>
      <w:r>
        <w:rPr>
          <w:spacing w:val="80"/>
          <w:w w:val="150"/>
        </w:rPr>
        <w:t xml:space="preserve"> </w:t>
      </w:r>
      <w:r>
        <w:t>народа,</w:t>
      </w:r>
      <w:r>
        <w:rPr>
          <w:spacing w:val="40"/>
        </w:rPr>
        <w:t xml:space="preserve"> </w:t>
      </w:r>
      <w:r>
        <w:t>а также к жизни и культуре народов многонациональной России и других стран;</w:t>
      </w:r>
    </w:p>
    <w:p w:rsidR="007A46EE" w:rsidRDefault="009E1D98">
      <w:pPr>
        <w:pStyle w:val="a3"/>
        <w:spacing w:line="364" w:lineRule="auto"/>
        <w:ind w:right="166" w:firstLine="710"/>
      </w:pPr>
      <w:r>
        <w:t>ознакомление с детской литературой родного, русского и других народов; формирование патриотизма и чувства любви к с</w:t>
      </w:r>
      <w:r>
        <w:t>воей Родине и народу.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60" w:lineRule="auto"/>
        <w:ind w:right="129" w:firstLine="710"/>
        <w:jc w:val="both"/>
        <w:rPr>
          <w:sz w:val="28"/>
        </w:rPr>
      </w:pPr>
      <w:r>
        <w:rPr>
          <w:sz w:val="28"/>
        </w:rPr>
        <w:t>Общее число часов, рекомендованных для изучения литературного чтения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родном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(аварском)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языке,</w:t>
      </w:r>
      <w:r>
        <w:rPr>
          <w:spacing w:val="61"/>
          <w:sz w:val="28"/>
        </w:rPr>
        <w:t xml:space="preserve"> 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112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часов: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1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58"/>
          <w:sz w:val="28"/>
        </w:rPr>
        <w:t xml:space="preserve"> 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10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часов (1</w:t>
      </w:r>
      <w:r>
        <w:rPr>
          <w:spacing w:val="69"/>
          <w:sz w:val="28"/>
        </w:rPr>
        <w:t xml:space="preserve"> </w:t>
      </w:r>
      <w:r>
        <w:rPr>
          <w:sz w:val="28"/>
        </w:rPr>
        <w:t>час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77"/>
          <w:sz w:val="28"/>
        </w:rPr>
        <w:t xml:space="preserve"> </w:t>
      </w:r>
      <w:r>
        <w:rPr>
          <w:sz w:val="28"/>
        </w:rPr>
        <w:t>во</w:t>
      </w:r>
      <w:r>
        <w:rPr>
          <w:spacing w:val="65"/>
          <w:sz w:val="28"/>
        </w:rPr>
        <w:t xml:space="preserve"> </w:t>
      </w:r>
      <w:r>
        <w:rPr>
          <w:sz w:val="28"/>
        </w:rPr>
        <w:t>2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67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34</w:t>
      </w:r>
      <w:r>
        <w:rPr>
          <w:spacing w:val="65"/>
          <w:sz w:val="28"/>
        </w:rPr>
        <w:t xml:space="preserve"> </w:t>
      </w:r>
      <w:r>
        <w:rPr>
          <w:sz w:val="28"/>
        </w:rPr>
        <w:t>часа</w:t>
      </w:r>
      <w:r>
        <w:rPr>
          <w:spacing w:val="70"/>
          <w:sz w:val="28"/>
        </w:rPr>
        <w:t xml:space="preserve"> </w:t>
      </w:r>
      <w:r>
        <w:rPr>
          <w:sz w:val="28"/>
        </w:rPr>
        <w:t>(1</w:t>
      </w:r>
      <w:r>
        <w:rPr>
          <w:spacing w:val="65"/>
          <w:sz w:val="28"/>
        </w:rPr>
        <w:t xml:space="preserve"> </w:t>
      </w:r>
      <w:r>
        <w:rPr>
          <w:sz w:val="28"/>
        </w:rPr>
        <w:t>час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68"/>
          <w:sz w:val="28"/>
        </w:rPr>
        <w:t xml:space="preserve"> </w:t>
      </w:r>
      <w:r>
        <w:rPr>
          <w:sz w:val="28"/>
        </w:rPr>
        <w:t>в</w:t>
      </w:r>
      <w:r>
        <w:rPr>
          <w:spacing w:val="63"/>
          <w:sz w:val="28"/>
        </w:rPr>
        <w:t xml:space="preserve"> </w:t>
      </w:r>
      <w:r>
        <w:rPr>
          <w:sz w:val="28"/>
        </w:rPr>
        <w:t>3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71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34</w:t>
      </w:r>
      <w:r>
        <w:rPr>
          <w:spacing w:val="40"/>
          <w:sz w:val="28"/>
        </w:rPr>
        <w:t xml:space="preserve"> </w:t>
      </w:r>
      <w:r>
        <w:rPr>
          <w:sz w:val="28"/>
        </w:rPr>
        <w:t>часа (1 час в неделю), в 4 классе – 34 часа (1 час в неделю).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ind w:left="1768" w:hanging="63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1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44"/>
        <w:ind w:left="1979" w:hanging="843"/>
        <w:jc w:val="both"/>
        <w:rPr>
          <w:sz w:val="28"/>
        </w:rPr>
      </w:pPr>
      <w:r>
        <w:rPr>
          <w:sz w:val="28"/>
        </w:rPr>
        <w:t>Сказки,</w:t>
      </w:r>
      <w:r>
        <w:rPr>
          <w:spacing w:val="-7"/>
          <w:sz w:val="28"/>
        </w:rPr>
        <w:t xml:space="preserve"> </w:t>
      </w:r>
      <w:r>
        <w:rPr>
          <w:sz w:val="28"/>
        </w:rPr>
        <w:t>загадки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пословицы.</w:t>
      </w:r>
    </w:p>
    <w:p w:rsidR="007A46EE" w:rsidRDefault="009E1D98">
      <w:pPr>
        <w:pStyle w:val="a3"/>
        <w:spacing w:before="158" w:line="362" w:lineRule="auto"/>
        <w:ind w:right="511" w:firstLine="710"/>
        <w:jc w:val="left"/>
      </w:pPr>
      <w:r>
        <w:t>Аварские</w:t>
      </w:r>
      <w:r>
        <w:rPr>
          <w:spacing w:val="40"/>
        </w:rPr>
        <w:t xml:space="preserve"> </w:t>
      </w:r>
      <w:r>
        <w:t>народные</w:t>
      </w:r>
      <w:r>
        <w:rPr>
          <w:spacing w:val="40"/>
        </w:rPr>
        <w:t xml:space="preserve"> </w:t>
      </w:r>
      <w:r>
        <w:t>сказки</w:t>
      </w:r>
      <w:r>
        <w:rPr>
          <w:spacing w:val="40"/>
        </w:rPr>
        <w:t xml:space="preserve"> </w:t>
      </w:r>
      <w:r>
        <w:t>«ХIамаги,</w:t>
      </w:r>
      <w:r>
        <w:rPr>
          <w:spacing w:val="40"/>
        </w:rPr>
        <w:t xml:space="preserve"> </w:t>
      </w:r>
      <w:r>
        <w:t>кIуртулги,</w:t>
      </w:r>
      <w:r>
        <w:rPr>
          <w:spacing w:val="77"/>
        </w:rPr>
        <w:t xml:space="preserve"> </w:t>
      </w:r>
      <w:r>
        <w:t>бацIги»</w:t>
      </w:r>
      <w:r>
        <w:rPr>
          <w:spacing w:val="40"/>
        </w:rPr>
        <w:t xml:space="preserve"> </w:t>
      </w:r>
      <w:r>
        <w:t>(«Осёл,</w:t>
      </w:r>
      <w:r>
        <w:rPr>
          <w:spacing w:val="77"/>
        </w:rPr>
        <w:t xml:space="preserve"> </w:t>
      </w:r>
      <w:r>
        <w:t>ослики</w:t>
      </w:r>
      <w:r>
        <w:rPr>
          <w:spacing w:val="40"/>
        </w:rPr>
        <w:t xml:space="preserve"> </w:t>
      </w:r>
      <w:r>
        <w:t>и волк»), «ХъантIиялъул балагь» («Беда от жадности»).</w:t>
      </w:r>
    </w:p>
    <w:p w:rsidR="007A46EE" w:rsidRDefault="009E1D98">
      <w:pPr>
        <w:pStyle w:val="a3"/>
        <w:spacing w:line="320" w:lineRule="exact"/>
        <w:ind w:left="1136"/>
        <w:jc w:val="left"/>
      </w:pPr>
      <w:r>
        <w:t>М.</w:t>
      </w:r>
      <w:r>
        <w:rPr>
          <w:spacing w:val="-11"/>
        </w:rPr>
        <w:t xml:space="preserve"> </w:t>
      </w:r>
      <w:r>
        <w:t>Гасанов</w:t>
      </w:r>
      <w:r>
        <w:rPr>
          <w:spacing w:val="-11"/>
        </w:rPr>
        <w:t xml:space="preserve"> </w:t>
      </w:r>
      <w:r>
        <w:t>«ЦIум»</w:t>
      </w:r>
      <w:r>
        <w:rPr>
          <w:spacing w:val="-17"/>
        </w:rPr>
        <w:t xml:space="preserve"> </w:t>
      </w:r>
      <w:r>
        <w:rPr>
          <w:spacing w:val="-2"/>
        </w:rPr>
        <w:t>(«Орёл»).</w:t>
      </w:r>
    </w:p>
    <w:p w:rsidR="007A46EE" w:rsidRDefault="009E1D98">
      <w:pPr>
        <w:pStyle w:val="a3"/>
        <w:spacing w:before="158"/>
        <w:ind w:left="1136"/>
        <w:jc w:val="left"/>
      </w:pPr>
      <w:r>
        <w:rPr>
          <w:spacing w:val="-2"/>
        </w:rPr>
        <w:t>«Кицаби»</w:t>
      </w:r>
      <w:r>
        <w:rPr>
          <w:spacing w:val="-10"/>
        </w:rPr>
        <w:t xml:space="preserve"> </w:t>
      </w:r>
      <w:r>
        <w:rPr>
          <w:spacing w:val="-2"/>
        </w:rPr>
        <w:t>(«Пословицы»).</w:t>
      </w:r>
    </w:p>
    <w:p w:rsidR="007A46EE" w:rsidRDefault="009E1D98">
      <w:pPr>
        <w:pStyle w:val="a3"/>
        <w:spacing w:before="162"/>
        <w:ind w:left="1136"/>
        <w:jc w:val="left"/>
      </w:pPr>
      <w:r>
        <w:rPr>
          <w:spacing w:val="-2"/>
        </w:rPr>
        <w:t>«БицанкIаби»</w:t>
      </w:r>
      <w:r>
        <w:rPr>
          <w:spacing w:val="-5"/>
        </w:rPr>
        <w:t xml:space="preserve"> </w:t>
      </w:r>
      <w:r>
        <w:rPr>
          <w:spacing w:val="-2"/>
        </w:rPr>
        <w:t>(«Загадки»).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59"/>
        <w:ind w:left="1979" w:hanging="843"/>
        <w:rPr>
          <w:sz w:val="28"/>
        </w:rPr>
      </w:pPr>
      <w:r>
        <w:rPr>
          <w:spacing w:val="-2"/>
          <w:sz w:val="28"/>
        </w:rPr>
        <w:t>Красивая весенняя природа.</w:t>
      </w:r>
    </w:p>
    <w:p w:rsidR="007A46EE" w:rsidRDefault="009E1D98">
      <w:pPr>
        <w:pStyle w:val="a3"/>
        <w:tabs>
          <w:tab w:val="left" w:pos="2691"/>
          <w:tab w:val="left" w:pos="3387"/>
          <w:tab w:val="left" w:pos="4665"/>
          <w:tab w:val="left" w:pos="5553"/>
          <w:tab w:val="left" w:pos="6888"/>
          <w:tab w:val="left" w:pos="8060"/>
          <w:tab w:val="left" w:pos="10014"/>
        </w:tabs>
        <w:spacing w:before="163" w:line="362" w:lineRule="auto"/>
        <w:ind w:right="154" w:firstLine="710"/>
        <w:jc w:val="left"/>
      </w:pPr>
      <w:r>
        <w:t>Г. Хабибов</w:t>
      </w:r>
      <w:r>
        <w:tab/>
      </w:r>
      <w:r>
        <w:rPr>
          <w:spacing w:val="-4"/>
        </w:rPr>
        <w:t>«Их</w:t>
      </w:r>
      <w:r>
        <w:tab/>
      </w:r>
      <w:r>
        <w:rPr>
          <w:spacing w:val="-2"/>
        </w:rPr>
        <w:t>бачIунеб</w:t>
      </w:r>
      <w:r>
        <w:tab/>
      </w:r>
      <w:r>
        <w:rPr>
          <w:spacing w:val="-2"/>
        </w:rPr>
        <w:t>буго»</w:t>
      </w:r>
      <w:r>
        <w:tab/>
      </w:r>
      <w:r>
        <w:rPr>
          <w:spacing w:val="-2"/>
        </w:rPr>
        <w:t>(«Придёт</w:t>
      </w:r>
      <w:r>
        <w:tab/>
      </w:r>
      <w:r>
        <w:rPr>
          <w:spacing w:val="-2"/>
        </w:rPr>
        <w:t>весна»),</w:t>
      </w:r>
      <w:r>
        <w:tab/>
        <w:t>М. Магомедов</w:t>
      </w:r>
      <w:r>
        <w:tab/>
      </w:r>
      <w:r>
        <w:rPr>
          <w:spacing w:val="-6"/>
        </w:rPr>
        <w:t xml:space="preserve">«Их» </w:t>
      </w:r>
      <w:r>
        <w:t>(«Весна»),</w:t>
      </w:r>
      <w:r>
        <w:rPr>
          <w:spacing w:val="35"/>
        </w:rPr>
        <w:t xml:space="preserve"> </w:t>
      </w:r>
      <w:r>
        <w:t>А. Хачалов</w:t>
      </w:r>
      <w:r>
        <w:rPr>
          <w:spacing w:val="40"/>
        </w:rPr>
        <w:t xml:space="preserve"> </w:t>
      </w:r>
      <w:r>
        <w:t>«Гьале</w:t>
      </w:r>
      <w:r>
        <w:rPr>
          <w:spacing w:val="34"/>
        </w:rPr>
        <w:t xml:space="preserve"> </w:t>
      </w:r>
      <w:r>
        <w:t>их бачIун</w:t>
      </w:r>
      <w:r>
        <w:rPr>
          <w:spacing w:val="32"/>
        </w:rPr>
        <w:t xml:space="preserve"> </w:t>
      </w:r>
      <w:r>
        <w:t>буго»</w:t>
      </w:r>
      <w:r>
        <w:rPr>
          <w:spacing w:val="23"/>
        </w:rPr>
        <w:t xml:space="preserve"> </w:t>
      </w:r>
      <w:r>
        <w:t>(«Вот</w:t>
      </w:r>
      <w:r>
        <w:rPr>
          <w:spacing w:val="30"/>
        </w:rPr>
        <w:t xml:space="preserve"> </w:t>
      </w:r>
      <w:r>
        <w:t>пришла</w:t>
      </w:r>
      <w:r>
        <w:rPr>
          <w:spacing w:val="33"/>
        </w:rPr>
        <w:t xml:space="preserve"> </w:t>
      </w:r>
      <w:r>
        <w:t>весна»),</w:t>
      </w:r>
      <w:r>
        <w:rPr>
          <w:spacing w:val="34"/>
        </w:rPr>
        <w:t xml:space="preserve"> </w:t>
      </w:r>
      <w:r>
        <w:t>Т. Зургалова</w:t>
      </w:r>
    </w:p>
    <w:p w:rsidR="007A46EE" w:rsidRDefault="009E1D98">
      <w:pPr>
        <w:pStyle w:val="a3"/>
        <w:spacing w:line="314" w:lineRule="exact"/>
        <w:jc w:val="left"/>
      </w:pPr>
      <w:r>
        <w:t>«ЛъикI</w:t>
      </w:r>
      <w:r>
        <w:rPr>
          <w:spacing w:val="-5"/>
        </w:rPr>
        <w:t xml:space="preserve"> </w:t>
      </w:r>
      <w:r>
        <w:t>щварал,</w:t>
      </w:r>
      <w:r>
        <w:rPr>
          <w:spacing w:val="10"/>
        </w:rPr>
        <w:t xml:space="preserve"> </w:t>
      </w:r>
      <w:r>
        <w:t>нижер</w:t>
      </w:r>
      <w:r>
        <w:rPr>
          <w:spacing w:val="11"/>
        </w:rPr>
        <w:t xml:space="preserve"> </w:t>
      </w:r>
      <w:r>
        <w:t>хIанчIи!»</w:t>
      </w:r>
      <w:r>
        <w:rPr>
          <w:spacing w:val="7"/>
        </w:rPr>
        <w:t xml:space="preserve"> </w:t>
      </w:r>
      <w:r>
        <w:t>(«С</w:t>
      </w:r>
      <w:r>
        <w:rPr>
          <w:spacing w:val="9"/>
        </w:rPr>
        <w:t xml:space="preserve"> </w:t>
      </w:r>
      <w:r>
        <w:t>возвращением</w:t>
      </w:r>
      <w:r>
        <w:rPr>
          <w:spacing w:val="9"/>
        </w:rPr>
        <w:t xml:space="preserve"> </w:t>
      </w:r>
      <w:r>
        <w:t>вас,</w:t>
      </w:r>
      <w:r>
        <w:rPr>
          <w:spacing w:val="9"/>
        </w:rPr>
        <w:t xml:space="preserve"> </w:t>
      </w:r>
      <w:r>
        <w:t>наши</w:t>
      </w:r>
      <w:r>
        <w:rPr>
          <w:spacing w:val="2"/>
        </w:rPr>
        <w:t xml:space="preserve"> </w:t>
      </w:r>
      <w:r>
        <w:t>птицы!»),</w:t>
      </w:r>
      <w:r>
        <w:rPr>
          <w:spacing w:val="9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rPr>
          <w:spacing w:val="-2"/>
        </w:rPr>
        <w:t>Хабибов</w:t>
      </w:r>
    </w:p>
    <w:p w:rsidR="007A46EE" w:rsidRDefault="009E1D98">
      <w:pPr>
        <w:pStyle w:val="a3"/>
        <w:spacing w:before="158"/>
        <w:jc w:val="left"/>
      </w:pPr>
      <w:r>
        <w:t>«БачIа,</w:t>
      </w:r>
      <w:r>
        <w:rPr>
          <w:spacing w:val="-18"/>
        </w:rPr>
        <w:t xml:space="preserve"> </w:t>
      </w:r>
      <w:r>
        <w:t>их!»</w:t>
      </w:r>
      <w:r>
        <w:rPr>
          <w:spacing w:val="-17"/>
        </w:rPr>
        <w:t xml:space="preserve"> </w:t>
      </w:r>
      <w:r>
        <w:t>(«Приди,</w:t>
      </w:r>
      <w:r>
        <w:rPr>
          <w:spacing w:val="-18"/>
        </w:rPr>
        <w:t xml:space="preserve"> </w:t>
      </w:r>
      <w:r>
        <w:t>весна!»),</w:t>
      </w:r>
      <w:r>
        <w:rPr>
          <w:spacing w:val="-14"/>
        </w:rPr>
        <w:t xml:space="preserve"> </w:t>
      </w:r>
      <w:r>
        <w:t>Н.</w:t>
      </w:r>
      <w:r>
        <w:rPr>
          <w:spacing w:val="-13"/>
        </w:rPr>
        <w:t xml:space="preserve"> </w:t>
      </w:r>
      <w:r>
        <w:t>Исаев</w:t>
      </w:r>
      <w:r>
        <w:rPr>
          <w:spacing w:val="-15"/>
        </w:rPr>
        <w:t xml:space="preserve"> </w:t>
      </w:r>
      <w:r>
        <w:t>«ГIурччинлъи»</w:t>
      </w:r>
      <w:r>
        <w:rPr>
          <w:spacing w:val="-18"/>
        </w:rPr>
        <w:t xml:space="preserve"> </w:t>
      </w:r>
      <w:r>
        <w:rPr>
          <w:spacing w:val="-2"/>
        </w:rPr>
        <w:t>(«Зелень»).</w:t>
      </w:r>
    </w:p>
    <w:p w:rsidR="007A46EE" w:rsidRDefault="009E1D98">
      <w:pPr>
        <w:pStyle w:val="a3"/>
        <w:spacing w:before="158"/>
        <w:ind w:left="1136"/>
        <w:jc w:val="left"/>
      </w:pPr>
      <w:r>
        <w:t>23.6.3</w:t>
      </w:r>
      <w:r>
        <w:rPr>
          <w:spacing w:val="-1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мои</w:t>
      </w:r>
      <w:r>
        <w:rPr>
          <w:spacing w:val="-11"/>
        </w:rPr>
        <w:t xml:space="preserve"> </w:t>
      </w:r>
      <w:r>
        <w:rPr>
          <w:spacing w:val="-2"/>
        </w:rPr>
        <w:t>друзья.</w:t>
      </w:r>
    </w:p>
    <w:p w:rsidR="007A46EE" w:rsidRDefault="009E1D98">
      <w:pPr>
        <w:pStyle w:val="a3"/>
        <w:tabs>
          <w:tab w:val="left" w:pos="3080"/>
          <w:tab w:val="left" w:pos="4593"/>
          <w:tab w:val="left" w:pos="5942"/>
          <w:tab w:val="left" w:pos="7570"/>
          <w:tab w:val="left" w:pos="8818"/>
        </w:tabs>
        <w:spacing w:before="163"/>
        <w:ind w:left="1136"/>
        <w:jc w:val="left"/>
      </w:pPr>
      <w:r>
        <w:t>М.</w:t>
      </w:r>
      <w:r>
        <w:rPr>
          <w:spacing w:val="2"/>
        </w:rPr>
        <w:t xml:space="preserve"> </w:t>
      </w:r>
      <w:r>
        <w:rPr>
          <w:spacing w:val="-2"/>
        </w:rPr>
        <w:t>Абдулаев</w:t>
      </w:r>
      <w:r>
        <w:tab/>
      </w:r>
      <w:r>
        <w:rPr>
          <w:spacing w:val="-2"/>
        </w:rPr>
        <w:t>«ЛъикIав</w:t>
      </w:r>
      <w:r>
        <w:tab/>
      </w:r>
      <w:r>
        <w:rPr>
          <w:spacing w:val="-2"/>
        </w:rPr>
        <w:t>гьудул»</w:t>
      </w:r>
      <w:r>
        <w:tab/>
      </w:r>
      <w:r>
        <w:rPr>
          <w:spacing w:val="-2"/>
        </w:rPr>
        <w:t>(«Лучший</w:t>
      </w:r>
      <w:r>
        <w:tab/>
      </w:r>
      <w:r>
        <w:rPr>
          <w:spacing w:val="-2"/>
        </w:rPr>
        <w:t>друг»),</w:t>
      </w:r>
      <w:r>
        <w:tab/>
        <w:t>Ш.</w:t>
      </w:r>
      <w:r>
        <w:rPr>
          <w:spacing w:val="-3"/>
        </w:rPr>
        <w:t xml:space="preserve"> </w:t>
      </w:r>
      <w:r>
        <w:rPr>
          <w:spacing w:val="-2"/>
        </w:rPr>
        <w:t>Мухидинов</w:t>
      </w:r>
    </w:p>
    <w:p w:rsidR="007A46EE" w:rsidRDefault="009E1D98">
      <w:pPr>
        <w:pStyle w:val="a3"/>
        <w:spacing w:before="163"/>
      </w:pPr>
      <w:r>
        <w:t>«Гьудулзабазул</w:t>
      </w:r>
      <w:r>
        <w:rPr>
          <w:spacing w:val="55"/>
          <w:w w:val="150"/>
        </w:rPr>
        <w:t xml:space="preserve"> </w:t>
      </w:r>
      <w:r>
        <w:t>адаб</w:t>
      </w:r>
      <w:r>
        <w:rPr>
          <w:spacing w:val="57"/>
          <w:w w:val="150"/>
        </w:rPr>
        <w:t xml:space="preserve"> </w:t>
      </w:r>
      <w:r>
        <w:t>цIуни»</w:t>
      </w:r>
      <w:r>
        <w:rPr>
          <w:spacing w:val="45"/>
          <w:w w:val="150"/>
        </w:rPr>
        <w:t xml:space="preserve"> </w:t>
      </w:r>
      <w:r>
        <w:t>(«Прояви</w:t>
      </w:r>
      <w:r>
        <w:rPr>
          <w:spacing w:val="59"/>
          <w:w w:val="150"/>
        </w:rPr>
        <w:t xml:space="preserve"> </w:t>
      </w:r>
      <w:r>
        <w:t>вежливость</w:t>
      </w:r>
      <w:r>
        <w:rPr>
          <w:spacing w:val="52"/>
          <w:w w:val="150"/>
        </w:rPr>
        <w:t xml:space="preserve"> </w:t>
      </w:r>
      <w:r>
        <w:t>к</w:t>
      </w:r>
      <w:r>
        <w:rPr>
          <w:spacing w:val="53"/>
          <w:w w:val="150"/>
        </w:rPr>
        <w:t xml:space="preserve"> </w:t>
      </w:r>
      <w:r>
        <w:t>друзьям»),</w:t>
      </w:r>
      <w:r>
        <w:rPr>
          <w:spacing w:val="61"/>
          <w:w w:val="150"/>
        </w:rPr>
        <w:t xml:space="preserve"> </w:t>
      </w:r>
      <w:r>
        <w:t xml:space="preserve">Ш. </w:t>
      </w:r>
      <w:r>
        <w:rPr>
          <w:spacing w:val="-2"/>
        </w:rPr>
        <w:t>Мухидинов</w:t>
      </w:r>
    </w:p>
    <w:p w:rsidR="007A46EE" w:rsidRDefault="009E1D98">
      <w:pPr>
        <w:pStyle w:val="a3"/>
        <w:spacing w:before="159" w:line="362" w:lineRule="auto"/>
        <w:ind w:right="145"/>
      </w:pPr>
      <w:r>
        <w:t>«ГIаликIи»</w:t>
      </w:r>
      <w:r>
        <w:rPr>
          <w:spacing w:val="75"/>
        </w:rPr>
        <w:t xml:space="preserve">  </w:t>
      </w:r>
      <w:r>
        <w:t>(«Алики»),</w:t>
      </w:r>
      <w:r>
        <w:rPr>
          <w:spacing w:val="77"/>
        </w:rPr>
        <w:t xml:space="preserve">  </w:t>
      </w:r>
      <w:r>
        <w:t>М. Хириясулаев</w:t>
      </w:r>
      <w:r>
        <w:rPr>
          <w:spacing w:val="77"/>
        </w:rPr>
        <w:t xml:space="preserve">  </w:t>
      </w:r>
      <w:r>
        <w:t>«Гьелъ</w:t>
      </w:r>
      <w:r>
        <w:rPr>
          <w:spacing w:val="78"/>
        </w:rPr>
        <w:t xml:space="preserve">  </w:t>
      </w:r>
      <w:r>
        <w:t>конфеталги</w:t>
      </w:r>
      <w:r>
        <w:rPr>
          <w:spacing w:val="73"/>
        </w:rPr>
        <w:t xml:space="preserve">  </w:t>
      </w:r>
      <w:r>
        <w:t>кьечIо»</w:t>
      </w:r>
      <w:r>
        <w:rPr>
          <w:spacing w:val="71"/>
        </w:rPr>
        <w:t xml:space="preserve">  </w:t>
      </w:r>
      <w:r>
        <w:t>(«Она и конфеты не дала»), С. Маршак «Гьудул-гьалмагъзабазде» («К друзьям») (перевод З. Курбанова), М. Митаров «Гьудуллъи» («Дружба») (перевод М. Саидова).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2"/>
          <w:numId w:val="72"/>
        </w:numPr>
        <w:tabs>
          <w:tab w:val="left" w:pos="1979"/>
        </w:tabs>
        <w:ind w:left="1979" w:hanging="843"/>
        <w:jc w:val="both"/>
        <w:rPr>
          <w:sz w:val="28"/>
        </w:rPr>
      </w:pPr>
      <w:r>
        <w:rPr>
          <w:spacing w:val="-2"/>
          <w:sz w:val="28"/>
        </w:rPr>
        <w:t>Нилъер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ункъхIатIилал гьудулзаби (Наши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четвероногие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друзья).</w:t>
      </w:r>
    </w:p>
    <w:p w:rsidR="007A46EE" w:rsidRDefault="009E1D98">
      <w:pPr>
        <w:pStyle w:val="a3"/>
        <w:spacing w:before="158"/>
        <w:ind w:left="1136"/>
      </w:pPr>
      <w:r>
        <w:t>А.</w:t>
      </w:r>
      <w:r>
        <w:rPr>
          <w:spacing w:val="-12"/>
        </w:rPr>
        <w:t xml:space="preserve"> </w:t>
      </w:r>
      <w:r>
        <w:t>Нураев</w:t>
      </w:r>
      <w:r>
        <w:rPr>
          <w:spacing w:val="-4"/>
        </w:rPr>
        <w:t xml:space="preserve"> </w:t>
      </w:r>
      <w:r>
        <w:t>«Кету»</w:t>
      </w:r>
      <w:r>
        <w:rPr>
          <w:spacing w:val="-6"/>
        </w:rPr>
        <w:t xml:space="preserve"> </w:t>
      </w:r>
      <w:r>
        <w:t>(«Ко</w:t>
      </w:r>
      <w:r>
        <w:t>т»),</w:t>
      </w:r>
      <w:r>
        <w:rPr>
          <w:spacing w:val="4"/>
        </w:rPr>
        <w:t xml:space="preserve"> </w:t>
      </w:r>
      <w:r>
        <w:t>Х.</w:t>
      </w:r>
      <w:r>
        <w:rPr>
          <w:spacing w:val="-5"/>
        </w:rPr>
        <w:t xml:space="preserve"> </w:t>
      </w:r>
      <w:r>
        <w:t>Хабибов</w:t>
      </w:r>
      <w:r>
        <w:rPr>
          <w:spacing w:val="-3"/>
        </w:rPr>
        <w:t xml:space="preserve"> </w:t>
      </w:r>
      <w:r>
        <w:t>«КатитIинчI»</w:t>
      </w:r>
      <w:r>
        <w:rPr>
          <w:spacing w:val="-11"/>
        </w:rPr>
        <w:t xml:space="preserve"> </w:t>
      </w:r>
      <w:r>
        <w:t>(«Котенок»),</w:t>
      </w:r>
      <w:r>
        <w:rPr>
          <w:spacing w:val="5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rPr>
          <w:spacing w:val="-2"/>
        </w:rPr>
        <w:t>Гамзатов</w:t>
      </w:r>
    </w:p>
    <w:p w:rsidR="007A46EE" w:rsidRDefault="009E1D98">
      <w:pPr>
        <w:pStyle w:val="a3"/>
        <w:spacing w:before="163" w:line="360" w:lineRule="auto"/>
        <w:ind w:right="134"/>
      </w:pPr>
      <w:r>
        <w:t>«ХIелеко» («Петух»), «Гьойги оцги» («Собака и бык») (Народная сказка), «Цидул баркала» («Медвежья благодарность») (притча), М. Ахмедов «ЦIунцIра» («Муравей»), «Гьудгьуд» («Удод»), М. Зайнулабидов «СихIи</w:t>
      </w:r>
      <w:r>
        <w:t>раб гIанкI» («Хитрая лиса») (Басня).</w:t>
      </w:r>
    </w:p>
    <w:p w:rsidR="007A46EE" w:rsidRDefault="009E1D98">
      <w:pPr>
        <w:pStyle w:val="a5"/>
        <w:numPr>
          <w:ilvl w:val="2"/>
          <w:numId w:val="72"/>
        </w:numPr>
        <w:tabs>
          <w:tab w:val="left" w:pos="1979"/>
        </w:tabs>
        <w:spacing w:before="3"/>
        <w:ind w:left="1979" w:hanging="843"/>
        <w:jc w:val="both"/>
        <w:rPr>
          <w:sz w:val="28"/>
        </w:rPr>
      </w:pPr>
      <w:r>
        <w:rPr>
          <w:spacing w:val="-2"/>
          <w:sz w:val="28"/>
        </w:rPr>
        <w:t>Литературоведческая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пропедевтика.</w:t>
      </w:r>
    </w:p>
    <w:p w:rsidR="007A46EE" w:rsidRDefault="009E1D98">
      <w:pPr>
        <w:pStyle w:val="a3"/>
        <w:spacing w:before="158" w:line="360" w:lineRule="auto"/>
        <w:ind w:right="143" w:firstLine="710"/>
      </w:pPr>
      <w:r>
        <w:t>ТIехьалъул цIар (заголовок), Халкъияб кIалзул гьунаралъул асарал (устное народное творчество), Маргьа (сказка), Халкъияб маргьа (народная сказка), Герои сказок</w:t>
      </w:r>
      <w:r>
        <w:rPr>
          <w:spacing w:val="-6"/>
        </w:rPr>
        <w:t xml:space="preserve"> </w:t>
      </w:r>
      <w:r>
        <w:t>(маргьабазул</w:t>
      </w:r>
      <w:r>
        <w:rPr>
          <w:spacing w:val="-5"/>
        </w:rPr>
        <w:t xml:space="preserve"> </w:t>
      </w:r>
      <w:r>
        <w:t>героял),</w:t>
      </w:r>
      <w:r>
        <w:rPr>
          <w:spacing w:val="-4"/>
        </w:rPr>
        <w:t xml:space="preserve"> </w:t>
      </w:r>
      <w:r>
        <w:t>Кици</w:t>
      </w:r>
      <w:r>
        <w:rPr>
          <w:spacing w:val="-6"/>
        </w:rPr>
        <w:t xml:space="preserve"> </w:t>
      </w:r>
      <w:r>
        <w:t>(пословица), Аби</w:t>
      </w:r>
      <w:r>
        <w:rPr>
          <w:spacing w:val="-1"/>
        </w:rPr>
        <w:t xml:space="preserve"> </w:t>
      </w:r>
      <w:r>
        <w:t>(поговорка),</w:t>
      </w:r>
      <w:r>
        <w:rPr>
          <w:spacing w:val="-1"/>
        </w:rPr>
        <w:t xml:space="preserve"> </w:t>
      </w:r>
      <w:r>
        <w:t>БицанкIо</w:t>
      </w:r>
      <w:r>
        <w:rPr>
          <w:spacing w:val="-5"/>
        </w:rPr>
        <w:t xml:space="preserve"> </w:t>
      </w:r>
      <w:r>
        <w:t>(загадка), Хабар (Рассказ), Хабаралъул героял (герои рассказа), КечI (стихотворение), КочIол гьаркьазул рекъонккей (ритм стиха), Авторасул рекIел хIал (настроение автора), РагIаби хIалтIизариялъул хаслъаби (особе</w:t>
      </w:r>
      <w:r>
        <w:t>нности употребления слов), Басня (басня).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spacing w:before="3"/>
        <w:ind w:left="1768" w:hanging="63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во</w:t>
      </w:r>
      <w:r>
        <w:rPr>
          <w:spacing w:val="-11"/>
          <w:sz w:val="28"/>
        </w:rPr>
        <w:t xml:space="preserve"> </w:t>
      </w:r>
      <w:r>
        <w:rPr>
          <w:sz w:val="28"/>
        </w:rPr>
        <w:t>2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58"/>
        <w:ind w:left="1979" w:hanging="843"/>
        <w:jc w:val="both"/>
        <w:rPr>
          <w:sz w:val="28"/>
        </w:rPr>
      </w:pPr>
      <w:r>
        <w:rPr>
          <w:sz w:val="28"/>
        </w:rPr>
        <w:t>Рии</w:t>
      </w:r>
      <w:r>
        <w:rPr>
          <w:spacing w:val="-17"/>
          <w:sz w:val="28"/>
        </w:rPr>
        <w:t xml:space="preserve"> </w:t>
      </w:r>
      <w:r>
        <w:rPr>
          <w:sz w:val="28"/>
        </w:rPr>
        <w:t>ракIалде</w:t>
      </w:r>
      <w:r>
        <w:rPr>
          <w:spacing w:val="-13"/>
          <w:sz w:val="28"/>
        </w:rPr>
        <w:t xml:space="preserve"> </w:t>
      </w:r>
      <w:r>
        <w:rPr>
          <w:sz w:val="28"/>
        </w:rPr>
        <w:t>щвезаби</w:t>
      </w:r>
      <w:r>
        <w:rPr>
          <w:spacing w:val="-16"/>
          <w:sz w:val="28"/>
        </w:rPr>
        <w:t xml:space="preserve"> </w:t>
      </w:r>
      <w:r>
        <w:rPr>
          <w:sz w:val="28"/>
        </w:rPr>
        <w:t>(Воспоминание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лете).</w:t>
      </w:r>
    </w:p>
    <w:p w:rsidR="007A46EE" w:rsidRDefault="009E1D98">
      <w:pPr>
        <w:pStyle w:val="a3"/>
        <w:spacing w:before="163"/>
        <w:ind w:left="1136"/>
      </w:pPr>
      <w:r>
        <w:t>М.</w:t>
      </w:r>
      <w:r>
        <w:rPr>
          <w:spacing w:val="-3"/>
        </w:rPr>
        <w:t xml:space="preserve"> </w:t>
      </w:r>
      <w:r>
        <w:t>Омаров</w:t>
      </w:r>
      <w:r>
        <w:rPr>
          <w:spacing w:val="17"/>
        </w:rPr>
        <w:t xml:space="preserve"> </w:t>
      </w:r>
      <w:r>
        <w:t>«Малъе,</w:t>
      </w:r>
      <w:r>
        <w:rPr>
          <w:spacing w:val="21"/>
        </w:rPr>
        <w:t xml:space="preserve"> </w:t>
      </w:r>
      <w:r>
        <w:t>эбел,</w:t>
      </w:r>
      <w:r>
        <w:rPr>
          <w:spacing w:val="21"/>
        </w:rPr>
        <w:t xml:space="preserve"> </w:t>
      </w:r>
      <w:r>
        <w:t>рахьдал</w:t>
      </w:r>
      <w:r>
        <w:rPr>
          <w:spacing w:val="19"/>
        </w:rPr>
        <w:t xml:space="preserve"> </w:t>
      </w:r>
      <w:r>
        <w:t>мацI»</w:t>
      </w:r>
      <w:r>
        <w:rPr>
          <w:spacing w:val="14"/>
        </w:rPr>
        <w:t xml:space="preserve"> </w:t>
      </w:r>
      <w:r>
        <w:t>(«Учи</w:t>
      </w:r>
      <w:r>
        <w:rPr>
          <w:spacing w:val="17"/>
        </w:rPr>
        <w:t xml:space="preserve"> </w:t>
      </w:r>
      <w:r>
        <w:t>меня,</w:t>
      </w:r>
      <w:r>
        <w:rPr>
          <w:spacing w:val="21"/>
        </w:rPr>
        <w:t xml:space="preserve"> </w:t>
      </w:r>
      <w:r>
        <w:t>мама,</w:t>
      </w:r>
      <w:r>
        <w:rPr>
          <w:spacing w:val="20"/>
        </w:rPr>
        <w:t xml:space="preserve"> </w:t>
      </w:r>
      <w:r>
        <w:t>родному</w:t>
      </w:r>
      <w:r>
        <w:rPr>
          <w:spacing w:val="9"/>
        </w:rPr>
        <w:t xml:space="preserve"> </w:t>
      </w:r>
      <w:r>
        <w:rPr>
          <w:spacing w:val="-2"/>
        </w:rPr>
        <w:t>языку»),</w:t>
      </w:r>
    </w:p>
    <w:p w:rsidR="007A46EE" w:rsidRDefault="009E1D98">
      <w:pPr>
        <w:pStyle w:val="a3"/>
        <w:spacing w:before="158" w:line="360" w:lineRule="auto"/>
        <w:ind w:right="143"/>
      </w:pPr>
      <w:r>
        <w:t>«Каникулазда»</w:t>
      </w:r>
      <w:r>
        <w:rPr>
          <w:spacing w:val="78"/>
        </w:rPr>
        <w:t xml:space="preserve">   </w:t>
      </w:r>
      <w:r>
        <w:t>(«На</w:t>
      </w:r>
      <w:r>
        <w:rPr>
          <w:spacing w:val="80"/>
        </w:rPr>
        <w:t xml:space="preserve">   </w:t>
      </w:r>
      <w:r>
        <w:t>каникулах»),</w:t>
      </w:r>
      <w:r>
        <w:rPr>
          <w:spacing w:val="80"/>
        </w:rPr>
        <w:t xml:space="preserve">   </w:t>
      </w:r>
      <w:r>
        <w:t>А. Хачалов</w:t>
      </w:r>
      <w:r>
        <w:rPr>
          <w:spacing w:val="80"/>
        </w:rPr>
        <w:t xml:space="preserve">   </w:t>
      </w:r>
      <w:r>
        <w:t>«ТIугьдул»</w:t>
      </w:r>
      <w:r>
        <w:rPr>
          <w:spacing w:val="78"/>
        </w:rPr>
        <w:t xml:space="preserve">   </w:t>
      </w:r>
      <w:r>
        <w:t>(«Цветы»), П. Муртазалиева «ГIайиб ккараб гъветI» («Провинившееся дерево»), «ЦIад» («Дождь») (Народная песня), из журнала «Лачен» «Цо къоялъ риидал» («В один летний день»).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3"/>
        <w:ind w:left="1979" w:hanging="843"/>
        <w:jc w:val="both"/>
        <w:rPr>
          <w:sz w:val="28"/>
        </w:rPr>
      </w:pPr>
      <w:r>
        <w:rPr>
          <w:spacing w:val="-2"/>
          <w:sz w:val="28"/>
        </w:rPr>
        <w:t>Меседил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хасалихълъи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(Золотая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осень).</w:t>
      </w:r>
    </w:p>
    <w:p w:rsidR="007A46EE" w:rsidRDefault="009E1D98">
      <w:pPr>
        <w:pStyle w:val="a3"/>
        <w:spacing w:before="163" w:line="360" w:lineRule="auto"/>
        <w:ind w:right="135" w:firstLine="710"/>
      </w:pPr>
      <w:r>
        <w:t>З. Гаджиев «Хасалихълъи» («Осень»), М. Магомед</w:t>
      </w:r>
      <w:r>
        <w:t>ов «Магъида тIаде</w:t>
      </w:r>
      <w:r>
        <w:rPr>
          <w:spacing w:val="40"/>
        </w:rPr>
        <w:t xml:space="preserve"> </w:t>
      </w:r>
      <w:r>
        <w:t>тIогьилаб катан рехана» («Нива пожелтела»), Г. Газимирзаев «Дие бокьула хасалихълъи» («Я люблю осень»), В. Бианки «Роржиналда цебе» («Перед полётом») (перевод З. Курбанова), М. Скребицкий «Хасалихълъи – художник» («Осень – художник»)</w:t>
      </w:r>
      <w:r>
        <w:rPr>
          <w:spacing w:val="80"/>
        </w:rPr>
        <w:t xml:space="preserve">  </w:t>
      </w:r>
      <w:r>
        <w:t>(пе</w:t>
      </w:r>
      <w:r>
        <w:t>ревод</w:t>
      </w:r>
      <w:r>
        <w:rPr>
          <w:spacing w:val="80"/>
        </w:rPr>
        <w:t xml:space="preserve">  </w:t>
      </w:r>
      <w:r>
        <w:t>З. Курбанова),</w:t>
      </w:r>
      <w:r>
        <w:rPr>
          <w:spacing w:val="80"/>
        </w:rPr>
        <w:t xml:space="preserve">  </w:t>
      </w:r>
      <w:r>
        <w:t>Р. Гамзатов</w:t>
      </w:r>
      <w:r>
        <w:rPr>
          <w:spacing w:val="80"/>
        </w:rPr>
        <w:t xml:space="preserve">  </w:t>
      </w:r>
      <w:r>
        <w:t>«Хаслихълъи»</w:t>
      </w:r>
      <w:r>
        <w:rPr>
          <w:spacing w:val="80"/>
        </w:rPr>
        <w:t xml:space="preserve">  </w:t>
      </w:r>
      <w:r>
        <w:t>(«Осень»),</w:t>
      </w:r>
    </w:p>
    <w:p w:rsidR="007A46EE" w:rsidRDefault="009E1D98">
      <w:pPr>
        <w:pStyle w:val="a3"/>
      </w:pPr>
      <w:r>
        <w:t>«БукIараб</w:t>
      </w:r>
      <w:r>
        <w:rPr>
          <w:spacing w:val="70"/>
        </w:rPr>
        <w:t xml:space="preserve">  </w:t>
      </w:r>
      <w:r>
        <w:t>цIакъаб</w:t>
      </w:r>
      <w:r>
        <w:rPr>
          <w:spacing w:val="74"/>
        </w:rPr>
        <w:t xml:space="preserve">  </w:t>
      </w:r>
      <w:r>
        <w:t>заман»</w:t>
      </w:r>
      <w:r>
        <w:rPr>
          <w:spacing w:val="66"/>
        </w:rPr>
        <w:t xml:space="preserve">  </w:t>
      </w:r>
      <w:r>
        <w:t>(«Какое</w:t>
      </w:r>
      <w:r>
        <w:rPr>
          <w:spacing w:val="71"/>
        </w:rPr>
        <w:t xml:space="preserve">  </w:t>
      </w:r>
      <w:r>
        <w:t>время</w:t>
      </w:r>
      <w:r>
        <w:rPr>
          <w:spacing w:val="71"/>
        </w:rPr>
        <w:t xml:space="preserve">  </w:t>
      </w:r>
      <w:r>
        <w:t>было</w:t>
      </w:r>
      <w:r>
        <w:rPr>
          <w:spacing w:val="69"/>
        </w:rPr>
        <w:t xml:space="preserve">  </w:t>
      </w:r>
      <w:r>
        <w:t>хорошим»),</w:t>
      </w:r>
      <w:r>
        <w:rPr>
          <w:spacing w:val="74"/>
        </w:rPr>
        <w:t xml:space="preserve">  </w:t>
      </w:r>
      <w:r>
        <w:t>М.</w:t>
      </w:r>
      <w:r>
        <w:rPr>
          <w:spacing w:val="1"/>
        </w:rPr>
        <w:t xml:space="preserve"> </w:t>
      </w:r>
      <w:r>
        <w:rPr>
          <w:spacing w:val="-2"/>
        </w:rPr>
        <w:t>Гаджиева</w:t>
      </w:r>
    </w:p>
    <w:p w:rsidR="007A46EE" w:rsidRDefault="009E1D98">
      <w:pPr>
        <w:pStyle w:val="a3"/>
        <w:spacing w:before="159"/>
      </w:pPr>
      <w:r>
        <w:rPr>
          <w:spacing w:val="-2"/>
        </w:rPr>
        <w:t>«Хасалихълъиялъул</w:t>
      </w:r>
      <w:r>
        <w:rPr>
          <w:spacing w:val="-3"/>
        </w:rPr>
        <w:t xml:space="preserve"> </w:t>
      </w:r>
      <w:r>
        <w:rPr>
          <w:spacing w:val="-2"/>
        </w:rPr>
        <w:t>гьури»</w:t>
      </w:r>
      <w:r>
        <w:rPr>
          <w:spacing w:val="-8"/>
        </w:rPr>
        <w:t xml:space="preserve"> </w:t>
      </w:r>
      <w:r>
        <w:rPr>
          <w:spacing w:val="-2"/>
        </w:rPr>
        <w:t>(«Осенний</w:t>
      </w:r>
      <w:r>
        <w:rPr>
          <w:spacing w:val="-5"/>
        </w:rPr>
        <w:t xml:space="preserve"> </w:t>
      </w:r>
      <w:r>
        <w:rPr>
          <w:spacing w:val="-2"/>
        </w:rPr>
        <w:t>ветер»).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167" w:line="362" w:lineRule="auto"/>
        <w:ind w:right="139" w:firstLine="710"/>
        <w:jc w:val="both"/>
        <w:rPr>
          <w:sz w:val="28"/>
        </w:rPr>
      </w:pPr>
      <w:r>
        <w:rPr>
          <w:sz w:val="28"/>
        </w:rPr>
        <w:t>ХIанчIиги ХIайваналги – нилъер гьудулзаби (Птицы и животные – наши друзья).</w:t>
      </w:r>
    </w:p>
    <w:p w:rsidR="007A46EE" w:rsidRDefault="007A46EE">
      <w:pPr>
        <w:pStyle w:val="a5"/>
        <w:spacing w:line="362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1" w:firstLine="710"/>
      </w:pPr>
      <w:r>
        <w:t>К. Расулов «ГьитIинав вехь» («Маленький чабан»), З. Гаджиев «Тайи» («Жеребенок»),</w:t>
      </w:r>
      <w:r>
        <w:rPr>
          <w:spacing w:val="80"/>
        </w:rPr>
        <w:t xml:space="preserve"> </w:t>
      </w:r>
      <w:r>
        <w:t>«Хъазги</w:t>
      </w:r>
      <w:r>
        <w:rPr>
          <w:spacing w:val="80"/>
        </w:rPr>
        <w:t xml:space="preserve"> </w:t>
      </w:r>
      <w:r>
        <w:t>церги»</w:t>
      </w:r>
      <w:r>
        <w:rPr>
          <w:spacing w:val="80"/>
        </w:rPr>
        <w:t xml:space="preserve"> </w:t>
      </w:r>
      <w:r>
        <w:t>(«Гусь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лиса»)</w:t>
      </w:r>
      <w:r>
        <w:rPr>
          <w:spacing w:val="80"/>
        </w:rPr>
        <w:t xml:space="preserve"> </w:t>
      </w:r>
      <w:r>
        <w:t>(Народная</w:t>
      </w:r>
      <w:r>
        <w:rPr>
          <w:spacing w:val="80"/>
        </w:rPr>
        <w:t xml:space="preserve"> </w:t>
      </w:r>
      <w:r>
        <w:t>сказка),</w:t>
      </w:r>
      <w:r>
        <w:rPr>
          <w:spacing w:val="80"/>
        </w:rPr>
        <w:t xml:space="preserve"> </w:t>
      </w:r>
      <w:r>
        <w:t>М. Саидов</w:t>
      </w:r>
    </w:p>
    <w:p w:rsidR="007A46EE" w:rsidRDefault="009E1D98">
      <w:pPr>
        <w:pStyle w:val="a3"/>
        <w:spacing w:before="8"/>
      </w:pPr>
      <w:r>
        <w:t>«Сундуе</w:t>
      </w:r>
      <w:r>
        <w:rPr>
          <w:spacing w:val="45"/>
        </w:rPr>
        <w:t xml:space="preserve">  </w:t>
      </w:r>
      <w:r>
        <w:t>щиб</w:t>
      </w:r>
      <w:r>
        <w:rPr>
          <w:spacing w:val="43"/>
        </w:rPr>
        <w:t xml:space="preserve">  </w:t>
      </w:r>
      <w:r>
        <w:t>бокьулеб»</w:t>
      </w:r>
      <w:r>
        <w:rPr>
          <w:spacing w:val="39"/>
        </w:rPr>
        <w:t xml:space="preserve">  </w:t>
      </w:r>
      <w:r>
        <w:t>(«Кто</w:t>
      </w:r>
      <w:r>
        <w:rPr>
          <w:spacing w:val="45"/>
        </w:rPr>
        <w:t xml:space="preserve">  </w:t>
      </w:r>
      <w:r>
        <w:t>кого</w:t>
      </w:r>
      <w:r>
        <w:rPr>
          <w:spacing w:val="45"/>
        </w:rPr>
        <w:t xml:space="preserve">  </w:t>
      </w:r>
      <w:r>
        <w:t>любит»),</w:t>
      </w:r>
      <w:r>
        <w:rPr>
          <w:spacing w:val="45"/>
        </w:rPr>
        <w:t xml:space="preserve">  </w:t>
      </w:r>
      <w:r>
        <w:t>«Руз»</w:t>
      </w:r>
      <w:r>
        <w:rPr>
          <w:spacing w:val="43"/>
        </w:rPr>
        <w:t xml:space="preserve">  </w:t>
      </w:r>
      <w:r>
        <w:t>(«Сова»),</w:t>
      </w:r>
      <w:r>
        <w:rPr>
          <w:spacing w:val="47"/>
        </w:rPr>
        <w:t xml:space="preserve">  </w:t>
      </w:r>
      <w:r>
        <w:t>М.</w:t>
      </w:r>
      <w:r>
        <w:rPr>
          <w:spacing w:val="1"/>
        </w:rPr>
        <w:t xml:space="preserve"> </w:t>
      </w:r>
      <w:r>
        <w:rPr>
          <w:spacing w:val="-2"/>
        </w:rPr>
        <w:t>Гунашев</w:t>
      </w:r>
    </w:p>
    <w:p w:rsidR="007A46EE" w:rsidRDefault="009E1D98">
      <w:pPr>
        <w:pStyle w:val="a3"/>
        <w:spacing w:before="162" w:line="362" w:lineRule="auto"/>
        <w:ind w:right="139"/>
      </w:pPr>
      <w:r>
        <w:t>«ГIанкIудал тIанчIазул кечI» («Песня птенцов»), В. Бианки «Музыкант» («Музыкант») (перевод З. Курбанова), М. Хириясулаев «Боржун ана хIинчI» («Улетела птица»).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line="313" w:lineRule="exact"/>
        <w:ind w:left="1979" w:hanging="843"/>
        <w:jc w:val="both"/>
        <w:rPr>
          <w:sz w:val="28"/>
        </w:rPr>
      </w:pPr>
      <w:r>
        <w:rPr>
          <w:sz w:val="28"/>
        </w:rPr>
        <w:t>Эркенаб</w:t>
      </w:r>
      <w:r>
        <w:rPr>
          <w:spacing w:val="-10"/>
          <w:sz w:val="28"/>
        </w:rPr>
        <w:t xml:space="preserve"> </w:t>
      </w:r>
      <w:r>
        <w:rPr>
          <w:sz w:val="28"/>
        </w:rPr>
        <w:t>захIмат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гIумруялъул</w:t>
      </w:r>
      <w:r>
        <w:rPr>
          <w:spacing w:val="-11"/>
          <w:sz w:val="28"/>
        </w:rPr>
        <w:t xml:space="preserve"> </w:t>
      </w:r>
      <w:r>
        <w:rPr>
          <w:sz w:val="28"/>
        </w:rPr>
        <w:t>кьучI</w:t>
      </w:r>
      <w:r>
        <w:rPr>
          <w:spacing w:val="-18"/>
          <w:sz w:val="28"/>
        </w:rPr>
        <w:t xml:space="preserve"> </w:t>
      </w:r>
      <w:r>
        <w:rPr>
          <w:sz w:val="28"/>
        </w:rPr>
        <w:t>(Труд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6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жизни).</w:t>
      </w:r>
    </w:p>
    <w:p w:rsidR="007A46EE" w:rsidRDefault="009E1D98">
      <w:pPr>
        <w:pStyle w:val="a3"/>
        <w:spacing w:before="158" w:line="360" w:lineRule="auto"/>
        <w:ind w:right="134" w:firstLine="710"/>
      </w:pPr>
      <w:r>
        <w:t>М. Абдулаев «Чед» («Хлеб»), Х. Газимирзаев «Воре, чед гIодобе рехуге» («Смотри,</w:t>
      </w:r>
      <w:r>
        <w:rPr>
          <w:spacing w:val="80"/>
        </w:rPr>
        <w:t xml:space="preserve">  </w:t>
      </w:r>
      <w:r>
        <w:t>не</w:t>
      </w:r>
      <w:r>
        <w:rPr>
          <w:spacing w:val="80"/>
        </w:rPr>
        <w:t xml:space="preserve">  </w:t>
      </w:r>
      <w:r>
        <w:t>бросай</w:t>
      </w:r>
      <w:r>
        <w:rPr>
          <w:spacing w:val="80"/>
        </w:rPr>
        <w:t xml:space="preserve">  </w:t>
      </w:r>
      <w:r>
        <w:t>хлеб»),</w:t>
      </w:r>
      <w:r>
        <w:rPr>
          <w:spacing w:val="80"/>
        </w:rPr>
        <w:t xml:space="preserve">  </w:t>
      </w:r>
      <w:r>
        <w:t>«Гьабураб</w:t>
      </w:r>
      <w:r>
        <w:rPr>
          <w:spacing w:val="80"/>
        </w:rPr>
        <w:t xml:space="preserve">  </w:t>
      </w:r>
      <w:r>
        <w:t>гурони</w:t>
      </w:r>
      <w:r>
        <w:rPr>
          <w:spacing w:val="80"/>
        </w:rPr>
        <w:t xml:space="preserve">  </w:t>
      </w:r>
      <w:r>
        <w:t>батуларо»</w:t>
      </w:r>
      <w:r>
        <w:rPr>
          <w:spacing w:val="80"/>
        </w:rPr>
        <w:t xml:space="preserve">  </w:t>
      </w:r>
      <w:r>
        <w:t>(«Найдешь то, что сделано»), «Наги тIутIги» («Пчела и муха») (Притча), М. Абдулаев «Дун кIудияв гIун вуго» («Я стал взрослым</w:t>
      </w:r>
      <w:r>
        <w:t>»), «ГьабичIого хIалтIи бокьулев» («Любит работу,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любит</w:t>
      </w:r>
      <w:r>
        <w:rPr>
          <w:spacing w:val="40"/>
        </w:rPr>
        <w:t xml:space="preserve"> </w:t>
      </w:r>
      <w:r>
        <w:t>работать»)</w:t>
      </w:r>
      <w:r>
        <w:rPr>
          <w:spacing w:val="40"/>
        </w:rPr>
        <w:t xml:space="preserve"> </w:t>
      </w:r>
      <w:r>
        <w:t>(Народная</w:t>
      </w:r>
      <w:r>
        <w:rPr>
          <w:spacing w:val="40"/>
        </w:rPr>
        <w:t xml:space="preserve"> </w:t>
      </w:r>
      <w:r>
        <w:t>песня),</w:t>
      </w:r>
      <w:r>
        <w:rPr>
          <w:spacing w:val="40"/>
        </w:rPr>
        <w:t xml:space="preserve"> </w:t>
      </w:r>
      <w:r>
        <w:t>О.</w:t>
      </w:r>
      <w:r>
        <w:rPr>
          <w:spacing w:val="33"/>
        </w:rPr>
        <w:t xml:space="preserve"> </w:t>
      </w:r>
      <w:r>
        <w:t>Бедарев</w:t>
      </w:r>
      <w:r>
        <w:rPr>
          <w:spacing w:val="40"/>
        </w:rPr>
        <w:t xml:space="preserve"> </w:t>
      </w:r>
      <w:r>
        <w:t>«Лена»</w:t>
      </w:r>
      <w:r>
        <w:rPr>
          <w:spacing w:val="40"/>
        </w:rPr>
        <w:t xml:space="preserve"> </w:t>
      </w:r>
      <w:r>
        <w:t>(«Лена»), М. Абдулаев</w:t>
      </w:r>
      <w:r>
        <w:rPr>
          <w:spacing w:val="77"/>
          <w:w w:val="150"/>
        </w:rPr>
        <w:t xml:space="preserve"> </w:t>
      </w:r>
      <w:r>
        <w:t>«Гьаз</w:t>
      </w:r>
      <w:r>
        <w:rPr>
          <w:spacing w:val="74"/>
          <w:w w:val="150"/>
        </w:rPr>
        <w:t xml:space="preserve"> </w:t>
      </w:r>
      <w:r>
        <w:t>диеги</w:t>
      </w:r>
      <w:r>
        <w:rPr>
          <w:spacing w:val="73"/>
          <w:w w:val="150"/>
        </w:rPr>
        <w:t xml:space="preserve"> </w:t>
      </w:r>
      <w:r>
        <w:t>гьабула</w:t>
      </w:r>
      <w:r>
        <w:rPr>
          <w:spacing w:val="75"/>
          <w:w w:val="150"/>
        </w:rPr>
        <w:t xml:space="preserve"> </w:t>
      </w:r>
      <w:r>
        <w:t>кумек»</w:t>
      </w:r>
      <w:r>
        <w:rPr>
          <w:spacing w:val="80"/>
        </w:rPr>
        <w:t xml:space="preserve"> </w:t>
      </w:r>
      <w:r>
        <w:t>(«Они</w:t>
      </w:r>
      <w:r>
        <w:rPr>
          <w:spacing w:val="77"/>
          <w:w w:val="150"/>
        </w:rPr>
        <w:t xml:space="preserve"> </w:t>
      </w:r>
      <w:r>
        <w:t>и</w:t>
      </w:r>
      <w:r>
        <w:rPr>
          <w:spacing w:val="73"/>
          <w:w w:val="150"/>
        </w:rPr>
        <w:t xml:space="preserve"> </w:t>
      </w:r>
      <w:r>
        <w:t>мне</w:t>
      </w:r>
      <w:r>
        <w:rPr>
          <w:spacing w:val="80"/>
        </w:rPr>
        <w:t xml:space="preserve"> </w:t>
      </w:r>
      <w:r>
        <w:t>помогают»),</w:t>
      </w:r>
      <w:r>
        <w:rPr>
          <w:spacing w:val="77"/>
          <w:w w:val="150"/>
        </w:rPr>
        <w:t xml:space="preserve"> </w:t>
      </w:r>
      <w:r>
        <w:t>М. Тагир</w:t>
      </w:r>
    </w:p>
    <w:p w:rsidR="007A46EE" w:rsidRDefault="009E1D98">
      <w:pPr>
        <w:pStyle w:val="a3"/>
        <w:spacing w:before="3" w:line="360" w:lineRule="auto"/>
        <w:ind w:right="139"/>
      </w:pPr>
      <w:r>
        <w:t>«Сулахъ»</w:t>
      </w:r>
      <w:r>
        <w:rPr>
          <w:spacing w:val="40"/>
        </w:rPr>
        <w:t xml:space="preserve"> </w:t>
      </w:r>
      <w:r>
        <w:t>(«Сулак»),</w:t>
      </w:r>
      <w:r>
        <w:rPr>
          <w:spacing w:val="40"/>
        </w:rPr>
        <w:t xml:space="preserve"> </w:t>
      </w:r>
      <w:r>
        <w:t>А. Магамаев</w:t>
      </w:r>
      <w:r>
        <w:rPr>
          <w:spacing w:val="40"/>
        </w:rPr>
        <w:t xml:space="preserve"> </w:t>
      </w:r>
      <w:r>
        <w:t>«Векьарухъанги</w:t>
      </w:r>
      <w:r>
        <w:rPr>
          <w:spacing w:val="40"/>
        </w:rPr>
        <w:t xml:space="preserve"> </w:t>
      </w:r>
      <w:r>
        <w:t>васги»</w:t>
      </w:r>
      <w:r>
        <w:rPr>
          <w:spacing w:val="40"/>
        </w:rPr>
        <w:t xml:space="preserve"> </w:t>
      </w:r>
      <w:r>
        <w:t>(«Пахарь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мальчик»), Г. Гаджиев «ХIажи вукIине ккола лъикIав чи» («Гаджи был, наверное, хорошим человеком»), К. Кулиев «Эркенлъи» («Свобода»), «Квенги ратIлидаго релълъараб букIун батила» («И еда, наверное, была похожа на одежду») (Притча).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8"/>
        <w:ind w:left="1979" w:hanging="843"/>
        <w:jc w:val="both"/>
        <w:rPr>
          <w:sz w:val="28"/>
        </w:rPr>
      </w:pPr>
      <w:r>
        <w:rPr>
          <w:sz w:val="28"/>
        </w:rPr>
        <w:t>Лъималазул</w:t>
      </w:r>
      <w:r>
        <w:rPr>
          <w:spacing w:val="-17"/>
          <w:sz w:val="28"/>
        </w:rPr>
        <w:t xml:space="preserve"> </w:t>
      </w:r>
      <w:r>
        <w:rPr>
          <w:sz w:val="28"/>
        </w:rPr>
        <w:t>гIумру</w:t>
      </w:r>
      <w:r>
        <w:rPr>
          <w:spacing w:val="-17"/>
          <w:sz w:val="28"/>
        </w:rPr>
        <w:t xml:space="preserve"> </w:t>
      </w:r>
      <w:r>
        <w:rPr>
          <w:sz w:val="28"/>
        </w:rPr>
        <w:t>ва</w:t>
      </w:r>
      <w:r>
        <w:rPr>
          <w:spacing w:val="-11"/>
          <w:sz w:val="28"/>
        </w:rPr>
        <w:t xml:space="preserve"> </w:t>
      </w:r>
      <w:r>
        <w:rPr>
          <w:sz w:val="28"/>
        </w:rPr>
        <w:t>гьез</w:t>
      </w:r>
      <w:r>
        <w:rPr>
          <w:sz w:val="28"/>
        </w:rPr>
        <w:t>ул</w:t>
      </w:r>
      <w:r>
        <w:rPr>
          <w:spacing w:val="-11"/>
          <w:sz w:val="28"/>
        </w:rPr>
        <w:t xml:space="preserve"> </w:t>
      </w:r>
      <w:r>
        <w:rPr>
          <w:sz w:val="28"/>
        </w:rPr>
        <w:t>ишал</w:t>
      </w:r>
      <w:r>
        <w:rPr>
          <w:spacing w:val="-10"/>
          <w:sz w:val="28"/>
        </w:rPr>
        <w:t xml:space="preserve"> </w:t>
      </w:r>
      <w:r>
        <w:rPr>
          <w:sz w:val="28"/>
        </w:rPr>
        <w:t>(Детские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забавы).</w:t>
      </w:r>
    </w:p>
    <w:p w:rsidR="007A46EE" w:rsidRDefault="009E1D98">
      <w:pPr>
        <w:pStyle w:val="a3"/>
        <w:spacing w:before="153" w:line="360" w:lineRule="auto"/>
        <w:ind w:right="139" w:firstLine="710"/>
      </w:pPr>
      <w:r>
        <w:t>Гамзат из Цадасы «ЦIалдохъан» («Ученик»), З. Батырова «БахIарчияб иш» («Геройский поступок»), В. Данько «Макьилъ» («Во сне»), М. Сулиманов «Сапар» («Путешествие»),</w:t>
      </w:r>
      <w:r>
        <w:rPr>
          <w:spacing w:val="80"/>
          <w:w w:val="150"/>
        </w:rPr>
        <w:t xml:space="preserve"> </w:t>
      </w:r>
      <w:r>
        <w:t>Р.</w:t>
      </w:r>
      <w:r>
        <w:rPr>
          <w:spacing w:val="40"/>
        </w:rPr>
        <w:t xml:space="preserve"> </w:t>
      </w:r>
      <w:r>
        <w:t>Гамзатов</w:t>
      </w:r>
      <w:r>
        <w:rPr>
          <w:spacing w:val="80"/>
          <w:w w:val="150"/>
        </w:rPr>
        <w:t xml:space="preserve"> </w:t>
      </w:r>
      <w:r>
        <w:t>«Дир</w:t>
      </w:r>
      <w:r>
        <w:rPr>
          <w:spacing w:val="80"/>
          <w:w w:val="150"/>
        </w:rPr>
        <w:t xml:space="preserve"> </w:t>
      </w:r>
      <w:r>
        <w:t>ясалъул</w:t>
      </w:r>
      <w:r>
        <w:rPr>
          <w:spacing w:val="80"/>
          <w:w w:val="150"/>
        </w:rPr>
        <w:t xml:space="preserve"> </w:t>
      </w:r>
      <w:r>
        <w:t>кечI»</w:t>
      </w:r>
      <w:r>
        <w:rPr>
          <w:spacing w:val="80"/>
          <w:w w:val="150"/>
        </w:rPr>
        <w:t xml:space="preserve"> </w:t>
      </w:r>
      <w:r>
        <w:t>(«Песня</w:t>
      </w:r>
      <w:r>
        <w:rPr>
          <w:spacing w:val="80"/>
          <w:w w:val="150"/>
        </w:rPr>
        <w:t xml:space="preserve"> </w:t>
      </w:r>
      <w:r>
        <w:t>моей</w:t>
      </w:r>
      <w:r>
        <w:rPr>
          <w:spacing w:val="80"/>
          <w:w w:val="150"/>
        </w:rPr>
        <w:t xml:space="preserve"> </w:t>
      </w:r>
      <w:r>
        <w:t>девочки»),</w:t>
      </w:r>
      <w:r>
        <w:rPr>
          <w:spacing w:val="40"/>
        </w:rPr>
        <w:t xml:space="preserve"> </w:t>
      </w:r>
      <w:r>
        <w:t>М. Махмудов</w:t>
      </w:r>
      <w:r>
        <w:t xml:space="preserve"> «ЦIакъаб дару» («Хорошее лекарство»), «Дада чIахъаяй» («Ласковое обращение</w:t>
      </w:r>
      <w:r>
        <w:rPr>
          <w:spacing w:val="32"/>
        </w:rPr>
        <w:t xml:space="preserve"> </w:t>
      </w:r>
      <w:r>
        <w:t>к девочке,</w:t>
      </w:r>
      <w:r>
        <w:rPr>
          <w:spacing w:val="33"/>
        </w:rPr>
        <w:t xml:space="preserve"> </w:t>
      </w:r>
      <w:r>
        <w:t>чтобы</w:t>
      </w:r>
      <w:r>
        <w:rPr>
          <w:spacing w:val="30"/>
        </w:rPr>
        <w:t xml:space="preserve"> </w:t>
      </w:r>
      <w:r>
        <w:t>здравствовал</w:t>
      </w:r>
      <w:r>
        <w:rPr>
          <w:spacing w:val="31"/>
        </w:rPr>
        <w:t xml:space="preserve"> </w:t>
      </w:r>
      <w:r>
        <w:t>её</w:t>
      </w:r>
      <w:r>
        <w:rPr>
          <w:spacing w:val="26"/>
        </w:rPr>
        <w:t xml:space="preserve"> </w:t>
      </w:r>
      <w:r>
        <w:t>отец») (Народная</w:t>
      </w:r>
      <w:r>
        <w:rPr>
          <w:spacing w:val="33"/>
        </w:rPr>
        <w:t xml:space="preserve"> </w:t>
      </w:r>
      <w:r>
        <w:t>песня),</w:t>
      </w:r>
      <w:r>
        <w:rPr>
          <w:spacing w:val="32"/>
        </w:rPr>
        <w:t xml:space="preserve"> </w:t>
      </w:r>
      <w:r>
        <w:t>Ш. Кадиева</w:t>
      </w:r>
    </w:p>
    <w:p w:rsidR="007A46EE" w:rsidRDefault="009E1D98">
      <w:pPr>
        <w:pStyle w:val="a3"/>
        <w:spacing w:line="357" w:lineRule="auto"/>
        <w:ind w:right="135"/>
      </w:pPr>
      <w:r>
        <w:t>«Мурад хIинкъуч гуро» («Мурад не трус»), А. Гамзатов «Мокъокъил тIанчIи» («Птенцы куропатки»).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6"/>
        <w:ind w:left="1979" w:hanging="843"/>
        <w:jc w:val="both"/>
        <w:rPr>
          <w:sz w:val="28"/>
        </w:rPr>
      </w:pPr>
      <w:r>
        <w:rPr>
          <w:sz w:val="28"/>
        </w:rPr>
        <w:t>Хасел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лъималаз</w:t>
      </w:r>
      <w:r>
        <w:rPr>
          <w:sz w:val="28"/>
        </w:rPr>
        <w:t>е</w:t>
      </w:r>
      <w:r>
        <w:rPr>
          <w:spacing w:val="-7"/>
          <w:sz w:val="28"/>
        </w:rPr>
        <w:t xml:space="preserve"> </w:t>
      </w:r>
      <w:r>
        <w:rPr>
          <w:sz w:val="28"/>
        </w:rPr>
        <w:t>рохел</w:t>
      </w:r>
      <w:r>
        <w:rPr>
          <w:spacing w:val="-9"/>
          <w:sz w:val="28"/>
        </w:rPr>
        <w:t xml:space="preserve"> </w:t>
      </w:r>
      <w:r>
        <w:rPr>
          <w:sz w:val="28"/>
        </w:rPr>
        <w:t>(Зима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радость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детей).</w:t>
      </w:r>
    </w:p>
    <w:p w:rsidR="007A46EE" w:rsidRDefault="009E1D98">
      <w:pPr>
        <w:pStyle w:val="a3"/>
        <w:spacing w:before="163" w:line="360" w:lineRule="auto"/>
        <w:ind w:right="138" w:firstLine="710"/>
      </w:pPr>
      <w:r>
        <w:t>Р. Гамзатов «Хасел» («Зима»), З. Гаджиев. «ГIазу» («Снег»), «ЦIияб сон» («Новый год»), «Хасел» («Зима»), М. Магомедов «Хасалил гьури» («Зимний</w:t>
      </w:r>
      <w:r>
        <w:rPr>
          <w:spacing w:val="40"/>
        </w:rPr>
        <w:t xml:space="preserve"> </w:t>
      </w:r>
      <w:r>
        <w:t>ветер»), З. Гаджиев «Нижер рохел» («Наша радость»), М. Хириясулаев «ГIазу байдал,</w:t>
      </w:r>
      <w:r>
        <w:rPr>
          <w:spacing w:val="37"/>
        </w:rPr>
        <w:t xml:space="preserve"> </w:t>
      </w:r>
      <w:r>
        <w:t>хIанчIи»</w:t>
      </w:r>
      <w:r>
        <w:rPr>
          <w:spacing w:val="29"/>
        </w:rPr>
        <w:t xml:space="preserve"> </w:t>
      </w:r>
      <w:r>
        <w:t>(«Птицы</w:t>
      </w:r>
      <w:r>
        <w:rPr>
          <w:spacing w:val="39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снегу»),</w:t>
      </w:r>
      <w:r>
        <w:rPr>
          <w:spacing w:val="40"/>
        </w:rPr>
        <w:t xml:space="preserve"> </w:t>
      </w:r>
      <w:r>
        <w:t>Багатар</w:t>
      </w:r>
      <w:r>
        <w:rPr>
          <w:spacing w:val="40"/>
        </w:rPr>
        <w:t xml:space="preserve"> </w:t>
      </w:r>
      <w:r>
        <w:t>«МагIарухъ</w:t>
      </w:r>
      <w:r>
        <w:rPr>
          <w:spacing w:val="40"/>
        </w:rPr>
        <w:t xml:space="preserve"> </w:t>
      </w:r>
      <w:r>
        <w:t>хасел»</w:t>
      </w:r>
      <w:r>
        <w:rPr>
          <w:spacing w:val="30"/>
        </w:rPr>
        <w:t xml:space="preserve"> </w:t>
      </w:r>
      <w:r>
        <w:t>(«Зима</w:t>
      </w:r>
      <w:r>
        <w:rPr>
          <w:spacing w:val="4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горах»),</w:t>
      </w:r>
    </w:p>
    <w:p w:rsidR="007A46EE" w:rsidRDefault="007A46EE">
      <w:pPr>
        <w:pStyle w:val="a3"/>
        <w:spacing w:line="360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43"/>
      </w:pPr>
      <w:r>
        <w:t>Е. Чарушин «Гьабго кинаб гIалхул хIайван?!» («Это что за дикое животное?!») (перевод М. Саидова), И. Соколов-Микитов «Рохьоб</w:t>
      </w:r>
      <w:r>
        <w:rPr>
          <w:spacing w:val="40"/>
        </w:rPr>
        <w:t xml:space="preserve"> </w:t>
      </w:r>
      <w:r>
        <w:t>хасел» («Зима в лесу») (перевод М. Саид</w:t>
      </w:r>
      <w:r>
        <w:t>ова).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"/>
        <w:ind w:left="1979" w:hanging="843"/>
        <w:jc w:val="both"/>
        <w:rPr>
          <w:sz w:val="28"/>
        </w:rPr>
      </w:pPr>
      <w:r>
        <w:rPr>
          <w:sz w:val="28"/>
        </w:rPr>
        <w:t>Хъизан</w:t>
      </w:r>
      <w:r>
        <w:rPr>
          <w:spacing w:val="-9"/>
          <w:sz w:val="28"/>
        </w:rPr>
        <w:t xml:space="preserve"> </w:t>
      </w:r>
      <w:r>
        <w:rPr>
          <w:sz w:val="28"/>
        </w:rPr>
        <w:t>ва</w:t>
      </w:r>
      <w:r>
        <w:rPr>
          <w:spacing w:val="-9"/>
          <w:sz w:val="28"/>
        </w:rPr>
        <w:t xml:space="preserve"> </w:t>
      </w:r>
      <w:r>
        <w:rPr>
          <w:sz w:val="28"/>
        </w:rPr>
        <w:t>школа</w:t>
      </w:r>
      <w:r>
        <w:rPr>
          <w:spacing w:val="-8"/>
          <w:sz w:val="28"/>
        </w:rPr>
        <w:t xml:space="preserve"> </w:t>
      </w:r>
      <w:r>
        <w:rPr>
          <w:sz w:val="28"/>
        </w:rPr>
        <w:t>(Семья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школа).</w:t>
      </w:r>
    </w:p>
    <w:p w:rsidR="007A46EE" w:rsidRDefault="009E1D98">
      <w:pPr>
        <w:pStyle w:val="a3"/>
        <w:spacing w:before="158" w:line="360" w:lineRule="auto"/>
        <w:ind w:right="130" w:firstLine="710"/>
      </w:pPr>
      <w:r>
        <w:t>Р. Гамзатов «Дир дахIадада» («Мой дедушка»), «Унго-унгояв гьудул» («Настоящий</w:t>
      </w:r>
      <w:r>
        <w:rPr>
          <w:spacing w:val="80"/>
        </w:rPr>
        <w:t xml:space="preserve"> </w:t>
      </w:r>
      <w:r>
        <w:t>друг»),</w:t>
      </w:r>
      <w:r>
        <w:rPr>
          <w:spacing w:val="80"/>
        </w:rPr>
        <w:t xml:space="preserve"> </w:t>
      </w:r>
      <w:r>
        <w:t>Х.</w:t>
      </w:r>
      <w:r>
        <w:rPr>
          <w:spacing w:val="40"/>
        </w:rPr>
        <w:t xml:space="preserve"> </w:t>
      </w:r>
      <w:r>
        <w:t>Газимирзаев</w:t>
      </w:r>
      <w:r>
        <w:rPr>
          <w:spacing w:val="80"/>
        </w:rPr>
        <w:t xml:space="preserve"> </w:t>
      </w:r>
      <w:r>
        <w:t>«Савдат-санитарка»</w:t>
      </w:r>
      <w:r>
        <w:rPr>
          <w:spacing w:val="80"/>
        </w:rPr>
        <w:t xml:space="preserve"> </w:t>
      </w:r>
      <w:r>
        <w:t>(«Савдат-санитарка»), А. Гайдар «Нич» («Совесть») (перевод З. Курбанова), Г. Шейхов «ТIоцебе хъва</w:t>
      </w:r>
      <w:r>
        <w:t>леб рагIи» («Слово, которое пишется впервые»), Ю. Гагарин «ЦIалдохъанасде кагъат» («Письмо к ученику») (перевод З. Курбанова), А. Шейхов «Щибаб жоялъе жинди- жиндир бакI» («Каждому своё место»), Г. ХIажиев «ЧанкIкIараб къадако» («Упрямый</w:t>
      </w:r>
      <w:r>
        <w:rPr>
          <w:spacing w:val="80"/>
        </w:rPr>
        <w:t xml:space="preserve">  </w:t>
      </w:r>
      <w:r>
        <w:t>воробей»),</w:t>
      </w:r>
      <w:r>
        <w:rPr>
          <w:spacing w:val="80"/>
        </w:rPr>
        <w:t xml:space="preserve">  </w:t>
      </w:r>
      <w:r>
        <w:t>М. Ша</w:t>
      </w:r>
      <w:r>
        <w:t>мхалов</w:t>
      </w:r>
      <w:r>
        <w:rPr>
          <w:spacing w:val="80"/>
        </w:rPr>
        <w:t xml:space="preserve">  </w:t>
      </w:r>
      <w:r>
        <w:t>«Гьале</w:t>
      </w:r>
      <w:r>
        <w:rPr>
          <w:spacing w:val="80"/>
        </w:rPr>
        <w:t xml:space="preserve">  </w:t>
      </w:r>
      <w:r>
        <w:t>дун</w:t>
      </w:r>
      <w:r>
        <w:rPr>
          <w:spacing w:val="80"/>
        </w:rPr>
        <w:t xml:space="preserve">  </w:t>
      </w:r>
      <w:r>
        <w:t>кIудияв</w:t>
      </w:r>
      <w:r>
        <w:rPr>
          <w:spacing w:val="80"/>
        </w:rPr>
        <w:t xml:space="preserve">  </w:t>
      </w:r>
      <w:r>
        <w:t>гIун</w:t>
      </w:r>
      <w:r>
        <w:rPr>
          <w:spacing w:val="80"/>
        </w:rPr>
        <w:t xml:space="preserve">  </w:t>
      </w:r>
      <w:r>
        <w:t>вуго» («Вот я и вырос»).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2"/>
        <w:ind w:left="1979" w:hanging="843"/>
        <w:jc w:val="both"/>
        <w:rPr>
          <w:sz w:val="28"/>
        </w:rPr>
      </w:pPr>
      <w:r>
        <w:rPr>
          <w:sz w:val="28"/>
        </w:rPr>
        <w:t>Халкъияб</w:t>
      </w:r>
      <w:r>
        <w:rPr>
          <w:spacing w:val="-18"/>
          <w:sz w:val="28"/>
        </w:rPr>
        <w:t xml:space="preserve"> </w:t>
      </w:r>
      <w:r>
        <w:rPr>
          <w:sz w:val="28"/>
        </w:rPr>
        <w:t>кIалзул</w:t>
      </w:r>
      <w:r>
        <w:rPr>
          <w:spacing w:val="-17"/>
          <w:sz w:val="28"/>
        </w:rPr>
        <w:t xml:space="preserve"> </w:t>
      </w:r>
      <w:r>
        <w:rPr>
          <w:sz w:val="28"/>
        </w:rPr>
        <w:t>гьунаралъул</w:t>
      </w:r>
      <w:r>
        <w:rPr>
          <w:spacing w:val="-17"/>
          <w:sz w:val="28"/>
        </w:rPr>
        <w:t xml:space="preserve"> </w:t>
      </w:r>
      <w:r>
        <w:rPr>
          <w:sz w:val="28"/>
        </w:rPr>
        <w:t>асарал</w:t>
      </w:r>
      <w:r>
        <w:rPr>
          <w:spacing w:val="-18"/>
          <w:sz w:val="28"/>
        </w:rPr>
        <w:t xml:space="preserve"> </w:t>
      </w:r>
      <w:r>
        <w:rPr>
          <w:sz w:val="28"/>
        </w:rPr>
        <w:t>(Устное</w:t>
      </w:r>
      <w:r>
        <w:rPr>
          <w:spacing w:val="-17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творчество).</w:t>
      </w:r>
    </w:p>
    <w:p w:rsidR="007A46EE" w:rsidRDefault="009E1D98">
      <w:pPr>
        <w:pStyle w:val="a3"/>
        <w:spacing w:before="163"/>
        <w:ind w:left="1136"/>
      </w:pPr>
      <w:r>
        <w:t>«БицанкIаби»</w:t>
      </w:r>
      <w:r>
        <w:rPr>
          <w:spacing w:val="42"/>
        </w:rPr>
        <w:t xml:space="preserve"> </w:t>
      </w:r>
      <w:r>
        <w:t>(«Загадки»),</w:t>
      </w:r>
      <w:r>
        <w:rPr>
          <w:spacing w:val="58"/>
        </w:rPr>
        <w:t xml:space="preserve"> </w:t>
      </w:r>
      <w:r>
        <w:t>«Кицаби</w:t>
      </w:r>
      <w:r>
        <w:rPr>
          <w:spacing w:val="51"/>
        </w:rPr>
        <w:t xml:space="preserve"> </w:t>
      </w:r>
      <w:r>
        <w:t>ва</w:t>
      </w:r>
      <w:r>
        <w:rPr>
          <w:spacing w:val="55"/>
        </w:rPr>
        <w:t xml:space="preserve"> </w:t>
      </w:r>
      <w:r>
        <w:t>абиял»</w:t>
      </w:r>
      <w:r>
        <w:rPr>
          <w:spacing w:val="43"/>
        </w:rPr>
        <w:t xml:space="preserve"> </w:t>
      </w:r>
      <w:r>
        <w:t>(«Пословицы</w:t>
      </w:r>
      <w:r>
        <w:rPr>
          <w:spacing w:val="52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rPr>
          <w:spacing w:val="-2"/>
        </w:rPr>
        <w:t>поговорки»),</w:t>
      </w:r>
    </w:p>
    <w:p w:rsidR="007A46EE" w:rsidRDefault="009E1D98">
      <w:pPr>
        <w:pStyle w:val="a3"/>
        <w:spacing w:before="158" w:line="360" w:lineRule="auto"/>
        <w:ind w:right="151"/>
      </w:pPr>
      <w:r>
        <w:t>«Бицардаби»</w:t>
      </w:r>
      <w:r>
        <w:rPr>
          <w:spacing w:val="-6"/>
        </w:rPr>
        <w:t xml:space="preserve"> </w:t>
      </w:r>
      <w:r>
        <w:t>(«Скороговорки»), «Борхьилги царалги къиса»</w:t>
      </w:r>
      <w:r>
        <w:rPr>
          <w:spacing w:val="-3"/>
        </w:rPr>
        <w:t xml:space="preserve"> </w:t>
      </w:r>
      <w:r>
        <w:t>(«Повествование о</w:t>
      </w:r>
      <w:r>
        <w:rPr>
          <w:spacing w:val="-4"/>
        </w:rPr>
        <w:t xml:space="preserve"> </w:t>
      </w:r>
      <w:r>
        <w:t>змее и лисе») (Народная сказка), «Бекерун кету бачIанила» («Кот прибежал») (Народная сказка), «ХIанчIил гIакълу» («Птичий ум») (Народная сказка), «Ханасулги анцIила лъабго сон барай ясалъулги гIакълу» («Ум хана и тринадцатилетней девочки»</w:t>
      </w:r>
      <w:r>
        <w:t>) (Сказание), «Царал диван» («Лисий суд») (Народная сказка).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62" w:lineRule="auto"/>
        <w:ind w:right="143" w:firstLine="710"/>
        <w:jc w:val="both"/>
        <w:rPr>
          <w:sz w:val="28"/>
        </w:rPr>
      </w:pPr>
      <w:r>
        <w:rPr>
          <w:sz w:val="28"/>
        </w:rPr>
        <w:t>ЛъикIлъи,</w:t>
      </w:r>
      <w:r>
        <w:rPr>
          <w:spacing w:val="78"/>
          <w:w w:val="150"/>
          <w:sz w:val="28"/>
        </w:rPr>
        <w:t xml:space="preserve">  </w:t>
      </w:r>
      <w:r>
        <w:rPr>
          <w:sz w:val="28"/>
        </w:rPr>
        <w:t>хIалимлъи,</w:t>
      </w:r>
      <w:r>
        <w:rPr>
          <w:spacing w:val="78"/>
          <w:w w:val="150"/>
          <w:sz w:val="28"/>
        </w:rPr>
        <w:t xml:space="preserve">  </w:t>
      </w:r>
      <w:r>
        <w:rPr>
          <w:sz w:val="28"/>
        </w:rPr>
        <w:t>хIурмат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(Доброта,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милосердие,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почет и уважение).</w:t>
      </w:r>
    </w:p>
    <w:p w:rsidR="007A46EE" w:rsidRDefault="009E1D98">
      <w:pPr>
        <w:pStyle w:val="a3"/>
        <w:spacing w:before="3" w:line="355" w:lineRule="auto"/>
        <w:ind w:right="139" w:firstLine="710"/>
      </w:pPr>
      <w:r>
        <w:t>А.</w:t>
      </w:r>
      <w:r>
        <w:rPr>
          <w:spacing w:val="37"/>
        </w:rPr>
        <w:t xml:space="preserve"> </w:t>
      </w:r>
      <w:r>
        <w:t>Майков</w:t>
      </w:r>
      <w:r>
        <w:rPr>
          <w:spacing w:val="80"/>
        </w:rPr>
        <w:t xml:space="preserve"> </w:t>
      </w:r>
      <w:r>
        <w:t>«Эбелги</w:t>
      </w:r>
      <w:r>
        <w:rPr>
          <w:spacing w:val="80"/>
        </w:rPr>
        <w:t xml:space="preserve"> </w:t>
      </w:r>
      <w:r>
        <w:t>лъималги»</w:t>
      </w:r>
      <w:r>
        <w:rPr>
          <w:spacing w:val="80"/>
        </w:rPr>
        <w:t xml:space="preserve"> </w:t>
      </w:r>
      <w:r>
        <w:t>(«Мать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дети»)</w:t>
      </w:r>
      <w:r>
        <w:rPr>
          <w:spacing w:val="80"/>
        </w:rPr>
        <w:t xml:space="preserve"> </w:t>
      </w:r>
      <w:r>
        <w:t>(перевод</w:t>
      </w:r>
      <w:r>
        <w:rPr>
          <w:spacing w:val="80"/>
        </w:rPr>
        <w:t xml:space="preserve"> </w:t>
      </w:r>
      <w:r>
        <w:t>З.</w:t>
      </w:r>
      <w:r>
        <w:rPr>
          <w:spacing w:val="37"/>
        </w:rPr>
        <w:t xml:space="preserve"> </w:t>
      </w:r>
      <w:r>
        <w:t>Курбанова), М. Шамхалов</w:t>
      </w:r>
      <w:r>
        <w:rPr>
          <w:spacing w:val="80"/>
        </w:rPr>
        <w:t xml:space="preserve"> </w:t>
      </w:r>
      <w:r>
        <w:t>«Дида</w:t>
      </w:r>
      <w:r>
        <w:rPr>
          <w:spacing w:val="80"/>
        </w:rPr>
        <w:t xml:space="preserve"> </w:t>
      </w:r>
      <w:r>
        <w:t>гуро</w:t>
      </w:r>
      <w:r>
        <w:rPr>
          <w:spacing w:val="79"/>
        </w:rPr>
        <w:t xml:space="preserve"> </w:t>
      </w:r>
      <w:r>
        <w:t>абун</w:t>
      </w:r>
      <w:r>
        <w:rPr>
          <w:spacing w:val="80"/>
        </w:rPr>
        <w:t xml:space="preserve"> </w:t>
      </w:r>
      <w:r>
        <w:t>букIараб»</w:t>
      </w:r>
      <w:r>
        <w:rPr>
          <w:spacing w:val="76"/>
        </w:rPr>
        <w:t xml:space="preserve"> </w:t>
      </w:r>
      <w:r>
        <w:t>(«Не</w:t>
      </w:r>
      <w:r>
        <w:rPr>
          <w:spacing w:val="80"/>
        </w:rPr>
        <w:t xml:space="preserve"> </w:t>
      </w:r>
      <w:r>
        <w:t>мне</w:t>
      </w:r>
      <w:r>
        <w:rPr>
          <w:spacing w:val="80"/>
        </w:rPr>
        <w:t xml:space="preserve"> </w:t>
      </w:r>
      <w:r>
        <w:t>было</w:t>
      </w:r>
      <w:r>
        <w:rPr>
          <w:spacing w:val="79"/>
        </w:rPr>
        <w:t xml:space="preserve"> </w:t>
      </w:r>
      <w:r>
        <w:t>сказано»),</w:t>
      </w:r>
      <w:r>
        <w:rPr>
          <w:spacing w:val="80"/>
        </w:rPr>
        <w:t xml:space="preserve"> </w:t>
      </w:r>
      <w:r>
        <w:t>К. Расулов</w:t>
      </w:r>
    </w:p>
    <w:p w:rsidR="007A46EE" w:rsidRDefault="009E1D98">
      <w:pPr>
        <w:pStyle w:val="a3"/>
        <w:spacing w:before="2" w:line="362" w:lineRule="auto"/>
        <w:ind w:right="147"/>
      </w:pPr>
      <w:r>
        <w:t>«Цояв киназего гIоло, киналго цоясе гIоло» («Один за всех, все за одного»), «Дир гьеб</w:t>
      </w:r>
      <w:r>
        <w:rPr>
          <w:spacing w:val="40"/>
        </w:rPr>
        <w:t xml:space="preserve"> </w:t>
      </w:r>
      <w:r>
        <w:t>бацIида</w:t>
      </w:r>
      <w:r>
        <w:rPr>
          <w:spacing w:val="40"/>
        </w:rPr>
        <w:t xml:space="preserve"> </w:t>
      </w:r>
      <w:r>
        <w:t>ракI</w:t>
      </w:r>
      <w:r>
        <w:rPr>
          <w:spacing w:val="40"/>
        </w:rPr>
        <w:t xml:space="preserve"> </w:t>
      </w:r>
      <w:r>
        <w:t>гурхIана»</w:t>
      </w:r>
      <w:r>
        <w:rPr>
          <w:spacing w:val="40"/>
        </w:rPr>
        <w:t xml:space="preserve"> </w:t>
      </w:r>
      <w:r>
        <w:t>(«Мне</w:t>
      </w:r>
      <w:r>
        <w:rPr>
          <w:spacing w:val="40"/>
        </w:rPr>
        <w:t xml:space="preserve"> </w:t>
      </w:r>
      <w:r>
        <w:t>стало</w:t>
      </w:r>
      <w:r>
        <w:rPr>
          <w:spacing w:val="40"/>
        </w:rPr>
        <w:t xml:space="preserve"> </w:t>
      </w:r>
      <w:r>
        <w:t>жалко</w:t>
      </w:r>
      <w:r>
        <w:rPr>
          <w:spacing w:val="40"/>
        </w:rPr>
        <w:t xml:space="preserve"> </w:t>
      </w:r>
      <w:r>
        <w:t>этого</w:t>
      </w:r>
      <w:r>
        <w:rPr>
          <w:spacing w:val="40"/>
        </w:rPr>
        <w:t xml:space="preserve"> </w:t>
      </w:r>
      <w:r>
        <w:t>волка»)</w:t>
      </w:r>
      <w:r>
        <w:rPr>
          <w:spacing w:val="40"/>
        </w:rPr>
        <w:t xml:space="preserve"> </w:t>
      </w:r>
      <w:r>
        <w:t>(Народная</w:t>
      </w:r>
      <w:r>
        <w:rPr>
          <w:spacing w:val="40"/>
        </w:rPr>
        <w:t xml:space="preserve"> </w:t>
      </w:r>
      <w:r>
        <w:t>притча), М. Махмудов «РитIучIил тIинчI» («Олененок»).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7"/>
        </w:tabs>
        <w:spacing w:line="318" w:lineRule="exact"/>
        <w:ind w:left="2117" w:hanging="981"/>
        <w:jc w:val="both"/>
        <w:rPr>
          <w:sz w:val="28"/>
        </w:rPr>
      </w:pPr>
      <w:r>
        <w:rPr>
          <w:sz w:val="28"/>
        </w:rPr>
        <w:t>ТIабигIат</w:t>
      </w:r>
      <w:r>
        <w:rPr>
          <w:spacing w:val="-18"/>
          <w:sz w:val="28"/>
        </w:rPr>
        <w:t xml:space="preserve"> </w:t>
      </w:r>
      <w:r>
        <w:rPr>
          <w:sz w:val="28"/>
        </w:rPr>
        <w:t>берцинаб</w:t>
      </w:r>
      <w:r>
        <w:rPr>
          <w:spacing w:val="-17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>(Красота</w:t>
      </w:r>
      <w:r>
        <w:rPr>
          <w:spacing w:val="-15"/>
          <w:sz w:val="28"/>
        </w:rPr>
        <w:t xml:space="preserve"> </w:t>
      </w:r>
      <w:r>
        <w:rPr>
          <w:sz w:val="28"/>
        </w:rPr>
        <w:t>весенней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природы).</w:t>
      </w:r>
    </w:p>
    <w:p w:rsidR="007A46EE" w:rsidRDefault="009E1D98">
      <w:pPr>
        <w:pStyle w:val="a3"/>
        <w:spacing w:before="159"/>
        <w:ind w:left="1136"/>
      </w:pPr>
      <w:r>
        <w:t>Ф. Алиева</w:t>
      </w:r>
      <w:r>
        <w:rPr>
          <w:spacing w:val="45"/>
        </w:rPr>
        <w:t xml:space="preserve">  </w:t>
      </w:r>
      <w:r>
        <w:t>«Их</w:t>
      </w:r>
      <w:r>
        <w:rPr>
          <w:spacing w:val="38"/>
        </w:rPr>
        <w:t xml:space="preserve">  </w:t>
      </w:r>
      <w:r>
        <w:t>бачIана»</w:t>
      </w:r>
      <w:r>
        <w:rPr>
          <w:spacing w:val="38"/>
        </w:rPr>
        <w:t xml:space="preserve">  </w:t>
      </w:r>
      <w:r>
        <w:t>(«Весна</w:t>
      </w:r>
      <w:r>
        <w:rPr>
          <w:spacing w:val="41"/>
        </w:rPr>
        <w:t xml:space="preserve">  </w:t>
      </w:r>
      <w:r>
        <w:t>пришла»),</w:t>
      </w:r>
      <w:r>
        <w:rPr>
          <w:spacing w:val="46"/>
        </w:rPr>
        <w:t xml:space="preserve">  </w:t>
      </w:r>
      <w:r>
        <w:t>Н.</w:t>
      </w:r>
      <w:r>
        <w:rPr>
          <w:spacing w:val="6"/>
        </w:rPr>
        <w:t xml:space="preserve"> </w:t>
      </w:r>
      <w:r>
        <w:t>Исаев</w:t>
      </w:r>
      <w:r>
        <w:rPr>
          <w:spacing w:val="44"/>
        </w:rPr>
        <w:t xml:space="preserve">  </w:t>
      </w:r>
      <w:r>
        <w:t>«Их»</w:t>
      </w:r>
      <w:r>
        <w:rPr>
          <w:spacing w:val="37"/>
        </w:rPr>
        <w:t xml:space="preserve">  </w:t>
      </w:r>
      <w:r>
        <w:rPr>
          <w:spacing w:val="-2"/>
        </w:rPr>
        <w:t>(«Весна»),</w:t>
      </w:r>
    </w:p>
    <w:p w:rsidR="007A46EE" w:rsidRDefault="009E1D98">
      <w:pPr>
        <w:pStyle w:val="a3"/>
        <w:spacing w:before="163" w:line="362" w:lineRule="auto"/>
        <w:ind w:right="149"/>
      </w:pPr>
      <w:r>
        <w:t>«ИхдалхIинчI»</w:t>
      </w:r>
      <w:r>
        <w:rPr>
          <w:spacing w:val="80"/>
          <w:w w:val="150"/>
        </w:rPr>
        <w:t xml:space="preserve">  </w:t>
      </w:r>
      <w:r>
        <w:t>(«Весенняя</w:t>
      </w:r>
      <w:r>
        <w:rPr>
          <w:spacing w:val="80"/>
          <w:w w:val="150"/>
        </w:rPr>
        <w:t xml:space="preserve">  </w:t>
      </w:r>
      <w:r>
        <w:t>птица»),</w:t>
      </w:r>
      <w:r>
        <w:rPr>
          <w:spacing w:val="80"/>
          <w:w w:val="150"/>
        </w:rPr>
        <w:t xml:space="preserve">  </w:t>
      </w:r>
      <w:r>
        <w:t>М. Насрулаев</w:t>
      </w:r>
      <w:r>
        <w:rPr>
          <w:spacing w:val="80"/>
          <w:w w:val="150"/>
        </w:rPr>
        <w:t xml:space="preserve">  </w:t>
      </w:r>
      <w:r>
        <w:t>«Гагу»</w:t>
      </w:r>
      <w:r>
        <w:rPr>
          <w:spacing w:val="80"/>
          <w:w w:val="150"/>
        </w:rPr>
        <w:t xml:space="preserve">  </w:t>
      </w:r>
      <w:r>
        <w:t>(«Кукушка»), Г.</w:t>
      </w:r>
      <w:r>
        <w:rPr>
          <w:spacing w:val="-2"/>
        </w:rPr>
        <w:t xml:space="preserve"> </w:t>
      </w:r>
      <w:r>
        <w:t>Газимирзаев</w:t>
      </w:r>
      <w:r>
        <w:rPr>
          <w:spacing w:val="40"/>
        </w:rPr>
        <w:t xml:space="preserve"> </w:t>
      </w:r>
      <w:r>
        <w:t>«Гъоркьан</w:t>
      </w:r>
      <w:r>
        <w:rPr>
          <w:spacing w:val="40"/>
        </w:rPr>
        <w:t xml:space="preserve"> </w:t>
      </w:r>
      <w:r>
        <w:t>жага,</w:t>
      </w:r>
      <w:r>
        <w:rPr>
          <w:spacing w:val="40"/>
        </w:rPr>
        <w:t xml:space="preserve"> </w:t>
      </w:r>
      <w:r>
        <w:t>тIасан</w:t>
      </w:r>
      <w:r>
        <w:rPr>
          <w:spacing w:val="40"/>
        </w:rPr>
        <w:t xml:space="preserve"> </w:t>
      </w:r>
      <w:r>
        <w:t>багIли»</w:t>
      </w:r>
      <w:r>
        <w:rPr>
          <w:spacing w:val="35"/>
        </w:rPr>
        <w:t xml:space="preserve"> </w:t>
      </w:r>
      <w:r>
        <w:t>(«Снизу</w:t>
      </w:r>
      <w:r>
        <w:rPr>
          <w:spacing w:val="35"/>
        </w:rPr>
        <w:t xml:space="preserve"> </w:t>
      </w:r>
      <w:r>
        <w:t>вишня,</w:t>
      </w:r>
      <w:r>
        <w:rPr>
          <w:spacing w:val="40"/>
        </w:rPr>
        <w:t xml:space="preserve"> </w:t>
      </w:r>
      <w:r>
        <w:t>сверху</w:t>
      </w:r>
      <w:r>
        <w:rPr>
          <w:spacing w:val="35"/>
        </w:rPr>
        <w:t xml:space="preserve"> </w:t>
      </w:r>
      <w:r>
        <w:t>черешня»),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6"/>
      </w:pPr>
      <w:r>
        <w:t>Ф. Алиева «ГIажаибаб гъветI» («Странное дерево»), Л. Федоров «Ихдалил гIаламатал» («Признаки Весны») (перевод З. Курбанова).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7"/>
        </w:tabs>
        <w:spacing w:before="8"/>
        <w:ind w:left="2117" w:hanging="981"/>
        <w:jc w:val="both"/>
        <w:rPr>
          <w:sz w:val="28"/>
        </w:rPr>
      </w:pPr>
      <w:r>
        <w:rPr>
          <w:sz w:val="28"/>
        </w:rPr>
        <w:t>Нилъер</w:t>
      </w:r>
      <w:r>
        <w:rPr>
          <w:spacing w:val="-17"/>
          <w:sz w:val="28"/>
        </w:rPr>
        <w:t xml:space="preserve"> </w:t>
      </w:r>
      <w:r>
        <w:rPr>
          <w:sz w:val="28"/>
        </w:rPr>
        <w:t>ВатIан</w:t>
      </w:r>
      <w:r>
        <w:rPr>
          <w:spacing w:val="-17"/>
          <w:sz w:val="28"/>
        </w:rPr>
        <w:t xml:space="preserve"> </w:t>
      </w:r>
      <w:r>
        <w:rPr>
          <w:sz w:val="28"/>
        </w:rPr>
        <w:t>(Наша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Родина).</w:t>
      </w:r>
    </w:p>
    <w:p w:rsidR="007A46EE" w:rsidRDefault="009E1D98">
      <w:pPr>
        <w:pStyle w:val="a3"/>
        <w:spacing w:before="162"/>
        <w:ind w:left="1136"/>
      </w:pPr>
      <w:r>
        <w:t>Гамзат</w:t>
      </w:r>
      <w:r>
        <w:rPr>
          <w:spacing w:val="-18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Цадасы</w:t>
      </w:r>
      <w:r>
        <w:rPr>
          <w:spacing w:val="-10"/>
        </w:rPr>
        <w:t xml:space="preserve"> </w:t>
      </w:r>
      <w:r>
        <w:t>«ВатIан»</w:t>
      </w:r>
      <w:r>
        <w:rPr>
          <w:spacing w:val="-14"/>
        </w:rPr>
        <w:t xml:space="preserve"> </w:t>
      </w:r>
      <w:r>
        <w:t>(«Родина»),</w:t>
      </w:r>
      <w:r>
        <w:rPr>
          <w:spacing w:val="-6"/>
        </w:rPr>
        <w:t xml:space="preserve"> </w:t>
      </w:r>
      <w:r>
        <w:t>Р.</w:t>
      </w:r>
      <w:r>
        <w:rPr>
          <w:spacing w:val="-11"/>
        </w:rPr>
        <w:t xml:space="preserve"> </w:t>
      </w:r>
      <w:r>
        <w:t>Гамзатов</w:t>
      </w:r>
      <w:r>
        <w:rPr>
          <w:spacing w:val="-17"/>
        </w:rPr>
        <w:t xml:space="preserve"> </w:t>
      </w:r>
      <w:r>
        <w:t>«Дагъистан»</w:t>
      </w:r>
      <w:r>
        <w:rPr>
          <w:spacing w:val="-18"/>
        </w:rPr>
        <w:t xml:space="preserve"> </w:t>
      </w:r>
      <w:r>
        <w:rPr>
          <w:spacing w:val="-2"/>
        </w:rPr>
        <w:t>(«Дагестан»),</w:t>
      </w:r>
    </w:p>
    <w:p w:rsidR="007A46EE" w:rsidRDefault="009E1D98">
      <w:pPr>
        <w:pStyle w:val="a3"/>
        <w:spacing w:before="163" w:line="360" w:lineRule="auto"/>
        <w:ind w:right="148"/>
      </w:pPr>
      <w:r>
        <w:t>«Шамил</w:t>
      </w:r>
      <w:r>
        <w:t xml:space="preserve"> имамасул васият» («Завет Имама Шамиля»), Ш. Казиев «Шамилил гIолохъанлъи» («Молодость Шамиля»), «Бергьенлъиялъул къо» («День победы»),</w:t>
      </w:r>
      <w:r>
        <w:rPr>
          <w:spacing w:val="80"/>
        </w:rPr>
        <w:t xml:space="preserve"> </w:t>
      </w:r>
      <w:r>
        <w:t>А. Путерброт.</w:t>
      </w:r>
      <w:r>
        <w:rPr>
          <w:spacing w:val="80"/>
        </w:rPr>
        <w:t xml:space="preserve"> </w:t>
      </w:r>
      <w:r>
        <w:t>«Ралъдал</w:t>
      </w:r>
      <w:r>
        <w:rPr>
          <w:spacing w:val="80"/>
        </w:rPr>
        <w:t xml:space="preserve"> </w:t>
      </w:r>
      <w:r>
        <w:t>вас»</w:t>
      </w:r>
      <w:r>
        <w:rPr>
          <w:spacing w:val="72"/>
        </w:rPr>
        <w:t xml:space="preserve"> </w:t>
      </w:r>
      <w:r>
        <w:t>(«Сын</w:t>
      </w:r>
      <w:r>
        <w:rPr>
          <w:spacing w:val="80"/>
        </w:rPr>
        <w:t xml:space="preserve"> </w:t>
      </w:r>
      <w:r>
        <w:t>моря»)</w:t>
      </w:r>
      <w:r>
        <w:rPr>
          <w:spacing w:val="80"/>
        </w:rPr>
        <w:t xml:space="preserve"> </w:t>
      </w:r>
      <w:r>
        <w:t>(перевод</w:t>
      </w:r>
      <w:r>
        <w:rPr>
          <w:spacing w:val="80"/>
        </w:rPr>
        <w:t xml:space="preserve"> </w:t>
      </w:r>
      <w:r>
        <w:t>М. Абдулаева),</w:t>
      </w:r>
      <w:r>
        <w:rPr>
          <w:spacing w:val="80"/>
        </w:rPr>
        <w:t xml:space="preserve"> </w:t>
      </w:r>
      <w:r>
        <w:t>Л. Кассиль</w:t>
      </w:r>
    </w:p>
    <w:p w:rsidR="007A46EE" w:rsidRDefault="009E1D98">
      <w:pPr>
        <w:pStyle w:val="a3"/>
        <w:spacing w:line="364" w:lineRule="auto"/>
        <w:ind w:right="142"/>
      </w:pPr>
      <w:r>
        <w:t>«Совет</w:t>
      </w:r>
      <w:r>
        <w:rPr>
          <w:spacing w:val="80"/>
        </w:rPr>
        <w:t xml:space="preserve">  </w:t>
      </w:r>
      <w:r>
        <w:t>солдатасе</w:t>
      </w:r>
      <w:r>
        <w:rPr>
          <w:spacing w:val="80"/>
        </w:rPr>
        <w:t xml:space="preserve">  </w:t>
      </w:r>
      <w:r>
        <w:t>памятник»</w:t>
      </w:r>
      <w:r>
        <w:rPr>
          <w:spacing w:val="80"/>
        </w:rPr>
        <w:t xml:space="preserve">  </w:t>
      </w:r>
      <w:r>
        <w:t>(«Памятник</w:t>
      </w:r>
      <w:r>
        <w:rPr>
          <w:spacing w:val="80"/>
        </w:rPr>
        <w:t xml:space="preserve">  </w:t>
      </w:r>
      <w:r>
        <w:t>советскому</w:t>
      </w:r>
      <w:r>
        <w:rPr>
          <w:spacing w:val="80"/>
        </w:rPr>
        <w:t xml:space="preserve">  </w:t>
      </w:r>
      <w:r>
        <w:t>солдату»)</w:t>
      </w:r>
      <w:r>
        <w:rPr>
          <w:spacing w:val="80"/>
        </w:rPr>
        <w:t xml:space="preserve">  </w:t>
      </w:r>
      <w:r>
        <w:t>(перевод А. Гамзатова),</w:t>
      </w:r>
      <w:r>
        <w:rPr>
          <w:spacing w:val="28"/>
        </w:rPr>
        <w:t xml:space="preserve"> </w:t>
      </w:r>
      <w:r>
        <w:t>Р. Гамзатов «Эбел тарасе</w:t>
      </w:r>
      <w:r>
        <w:rPr>
          <w:spacing w:val="31"/>
        </w:rPr>
        <w:t xml:space="preserve"> </w:t>
      </w:r>
      <w:r>
        <w:t>рогьо» («Позор тому,</w:t>
      </w:r>
      <w:r>
        <w:rPr>
          <w:spacing w:val="26"/>
        </w:rPr>
        <w:t xml:space="preserve"> </w:t>
      </w:r>
      <w:r>
        <w:t>кто забывает</w:t>
      </w:r>
      <w:r>
        <w:rPr>
          <w:spacing w:val="-1"/>
        </w:rPr>
        <w:t xml:space="preserve"> </w:t>
      </w:r>
      <w:r>
        <w:t>мать»),</w:t>
      </w:r>
    </w:p>
    <w:p w:rsidR="007A46EE" w:rsidRDefault="009E1D98">
      <w:pPr>
        <w:pStyle w:val="a3"/>
        <w:spacing w:line="360" w:lineRule="auto"/>
        <w:ind w:right="134"/>
      </w:pPr>
      <w:r>
        <w:t>«Эркенлъиялъул</w:t>
      </w:r>
      <w:r>
        <w:rPr>
          <w:spacing w:val="80"/>
          <w:w w:val="150"/>
        </w:rPr>
        <w:t xml:space="preserve"> </w:t>
      </w:r>
      <w:r>
        <w:t>хиралъи»</w:t>
      </w:r>
      <w:r>
        <w:rPr>
          <w:spacing w:val="80"/>
          <w:w w:val="150"/>
        </w:rPr>
        <w:t xml:space="preserve"> </w:t>
      </w:r>
      <w:r>
        <w:t>(«Любовь</w:t>
      </w:r>
      <w:r>
        <w:rPr>
          <w:spacing w:val="80"/>
          <w:w w:val="150"/>
        </w:rPr>
        <w:t xml:space="preserve"> </w:t>
      </w:r>
      <w:r>
        <w:t>свободы»),</w:t>
      </w:r>
      <w:r>
        <w:rPr>
          <w:spacing w:val="80"/>
          <w:w w:val="150"/>
        </w:rPr>
        <w:t xml:space="preserve"> </w:t>
      </w:r>
      <w:r>
        <w:t>«Дир</w:t>
      </w:r>
      <w:r>
        <w:rPr>
          <w:spacing w:val="80"/>
          <w:w w:val="150"/>
        </w:rPr>
        <w:t xml:space="preserve"> </w:t>
      </w:r>
      <w:r>
        <w:t>ракь»</w:t>
      </w:r>
      <w:r>
        <w:rPr>
          <w:spacing w:val="80"/>
          <w:w w:val="150"/>
        </w:rPr>
        <w:t xml:space="preserve"> </w:t>
      </w:r>
      <w:r>
        <w:t>(«Моя</w:t>
      </w:r>
      <w:r>
        <w:rPr>
          <w:spacing w:val="80"/>
          <w:w w:val="150"/>
        </w:rPr>
        <w:t xml:space="preserve"> </w:t>
      </w:r>
      <w:r>
        <w:t>земля»), С. Баруздин</w:t>
      </w:r>
      <w:r>
        <w:rPr>
          <w:spacing w:val="80"/>
        </w:rPr>
        <w:t xml:space="preserve"> </w:t>
      </w:r>
      <w:r>
        <w:t>«Нилъер</w:t>
      </w:r>
      <w:r>
        <w:rPr>
          <w:spacing w:val="80"/>
        </w:rPr>
        <w:t xml:space="preserve"> </w:t>
      </w:r>
      <w:r>
        <w:t>ВатIан»</w:t>
      </w:r>
      <w:r>
        <w:rPr>
          <w:spacing w:val="80"/>
        </w:rPr>
        <w:t xml:space="preserve"> </w:t>
      </w:r>
      <w:r>
        <w:t>(«Наша</w:t>
      </w:r>
      <w:r>
        <w:rPr>
          <w:spacing w:val="80"/>
        </w:rPr>
        <w:t xml:space="preserve"> </w:t>
      </w:r>
      <w:r>
        <w:t>Родина»)</w:t>
      </w:r>
      <w:r>
        <w:rPr>
          <w:spacing w:val="80"/>
        </w:rPr>
        <w:t xml:space="preserve"> </w:t>
      </w:r>
      <w:r>
        <w:t>(перевод</w:t>
      </w:r>
      <w:r>
        <w:rPr>
          <w:spacing w:val="80"/>
        </w:rPr>
        <w:t xml:space="preserve"> </w:t>
      </w:r>
      <w:r>
        <w:t>А. Гамзатова),</w:t>
      </w:r>
      <w:r>
        <w:rPr>
          <w:spacing w:val="80"/>
        </w:rPr>
        <w:t xml:space="preserve"> </w:t>
      </w:r>
      <w:r>
        <w:t>Гамз</w:t>
      </w:r>
      <w:r>
        <w:t>ат из</w:t>
      </w:r>
      <w:r>
        <w:rPr>
          <w:spacing w:val="80"/>
        </w:rPr>
        <w:t xml:space="preserve"> </w:t>
      </w:r>
      <w:r>
        <w:t>Цадасы</w:t>
      </w:r>
      <w:r>
        <w:rPr>
          <w:spacing w:val="80"/>
          <w:w w:val="150"/>
        </w:rPr>
        <w:t xml:space="preserve"> </w:t>
      </w:r>
      <w:r>
        <w:t>«Халкъазул</w:t>
      </w:r>
      <w:r>
        <w:rPr>
          <w:spacing w:val="80"/>
          <w:w w:val="150"/>
        </w:rPr>
        <w:t xml:space="preserve"> </w:t>
      </w:r>
      <w:r>
        <w:t>гьудуллъи»</w:t>
      </w:r>
      <w:r>
        <w:rPr>
          <w:spacing w:val="80"/>
        </w:rPr>
        <w:t xml:space="preserve"> </w:t>
      </w:r>
      <w:r>
        <w:t>(«Дружба</w:t>
      </w:r>
      <w:r>
        <w:rPr>
          <w:spacing w:val="8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народами»),</w:t>
      </w:r>
      <w:r>
        <w:rPr>
          <w:spacing w:val="80"/>
          <w:w w:val="150"/>
        </w:rPr>
        <w:t xml:space="preserve"> </w:t>
      </w:r>
      <w:r>
        <w:t>М. Абдулаев</w:t>
      </w:r>
    </w:p>
    <w:p w:rsidR="007A46EE" w:rsidRDefault="009E1D98">
      <w:pPr>
        <w:pStyle w:val="a3"/>
      </w:pPr>
      <w:r>
        <w:t>«Щибха</w:t>
      </w:r>
      <w:r>
        <w:rPr>
          <w:spacing w:val="-14"/>
        </w:rPr>
        <w:t xml:space="preserve"> </w:t>
      </w:r>
      <w:r>
        <w:t>кколеб</w:t>
      </w:r>
      <w:r>
        <w:rPr>
          <w:spacing w:val="-9"/>
        </w:rPr>
        <w:t xml:space="preserve"> </w:t>
      </w:r>
      <w:r>
        <w:t>лачен?»</w:t>
      </w:r>
      <w:r>
        <w:rPr>
          <w:spacing w:val="-18"/>
        </w:rPr>
        <w:t xml:space="preserve"> </w:t>
      </w:r>
      <w:r>
        <w:t>(«Кто</w:t>
      </w:r>
      <w:r>
        <w:rPr>
          <w:spacing w:val="-11"/>
        </w:rPr>
        <w:t xml:space="preserve"> </w:t>
      </w:r>
      <w:r>
        <w:t>такой</w:t>
      </w:r>
      <w:r>
        <w:rPr>
          <w:spacing w:val="-12"/>
        </w:rPr>
        <w:t xml:space="preserve"> </w:t>
      </w:r>
      <w:r>
        <w:rPr>
          <w:spacing w:val="-2"/>
        </w:rPr>
        <w:t>сокол?»).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7"/>
        </w:tabs>
        <w:spacing w:before="152"/>
        <w:ind w:left="2117" w:hanging="981"/>
        <w:jc w:val="both"/>
        <w:rPr>
          <w:sz w:val="28"/>
        </w:rPr>
      </w:pPr>
      <w:r>
        <w:rPr>
          <w:sz w:val="28"/>
        </w:rPr>
        <w:t>Росу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(Село).</w:t>
      </w:r>
    </w:p>
    <w:p w:rsidR="007A46EE" w:rsidRDefault="009E1D98">
      <w:pPr>
        <w:pStyle w:val="a3"/>
        <w:spacing w:before="158" w:line="362" w:lineRule="auto"/>
        <w:ind w:right="159" w:firstLine="710"/>
      </w:pPr>
      <w:r>
        <w:t>Н. Абигасанов «МагIарул росу» («Горное село»), З. Гаджиев «ЛъикIаб хIалтIи» («Хорошая работа»).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7"/>
        </w:tabs>
        <w:spacing w:line="320" w:lineRule="exact"/>
        <w:ind w:left="2117" w:hanging="981"/>
        <w:jc w:val="both"/>
        <w:rPr>
          <w:sz w:val="28"/>
        </w:rPr>
      </w:pPr>
      <w:r>
        <w:rPr>
          <w:spacing w:val="-2"/>
          <w:sz w:val="28"/>
        </w:rPr>
        <w:t>Литературоведческая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пропедевтика.</w:t>
      </w:r>
    </w:p>
    <w:p w:rsidR="007A46EE" w:rsidRDefault="009E1D98">
      <w:pPr>
        <w:pStyle w:val="a3"/>
        <w:spacing w:before="158" w:line="360" w:lineRule="auto"/>
        <w:ind w:right="141" w:firstLine="710"/>
      </w:pPr>
      <w:r>
        <w:t>Художествияб</w:t>
      </w:r>
      <w:r>
        <w:rPr>
          <w:spacing w:val="80"/>
        </w:rPr>
        <w:t xml:space="preserve"> </w:t>
      </w:r>
      <w:r>
        <w:t>ва</w:t>
      </w:r>
      <w:r>
        <w:rPr>
          <w:spacing w:val="80"/>
        </w:rPr>
        <w:t xml:space="preserve"> </w:t>
      </w:r>
      <w:r>
        <w:t>гIелмиялгин</w:t>
      </w:r>
      <w:r>
        <w:rPr>
          <w:spacing w:val="80"/>
        </w:rPr>
        <w:t xml:space="preserve"> </w:t>
      </w:r>
      <w:r>
        <w:t>гIатIидго</w:t>
      </w:r>
      <w:r>
        <w:rPr>
          <w:spacing w:val="80"/>
        </w:rPr>
        <w:t xml:space="preserve"> </w:t>
      </w:r>
      <w:r>
        <w:t>тIибитIараб</w:t>
      </w:r>
      <w:r>
        <w:rPr>
          <w:spacing w:val="80"/>
        </w:rPr>
        <w:t xml:space="preserve"> </w:t>
      </w:r>
      <w:r>
        <w:t>асар</w:t>
      </w:r>
      <w:r>
        <w:rPr>
          <w:spacing w:val="80"/>
        </w:rPr>
        <w:t xml:space="preserve"> </w:t>
      </w:r>
      <w:r>
        <w:t>(художественное и научно-популярное произведение). План (план). ГIадатаб план (простой план). Хабаралъул аслиял героял, гьезие къимат кьей (герои рассказа, оценка поступков героев). Хабар</w:t>
      </w:r>
      <w:r>
        <w:t>алъул аслияб пикру (основная мысль произведения). Хабаралдехун авторасул бербалагьи (авторское отношение к героям). Асаралъул тема ва аслияб пикру (тема и основная мысль произведения). Художестияб ва гIелмиябгин нахъгIунтIиялъулаб асар (художественное и на</w:t>
      </w:r>
      <w:r>
        <w:t>учно-познавательное произведение). КочIол рифма ва гьаркьазул рекъонккей (рифма, и ритм в стихотворении). Бицардаби (считалки). Бицен (Притча). Халкъияб кечI (народная песня).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spacing w:before="3"/>
        <w:ind w:left="1768" w:hanging="63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3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59"/>
        <w:ind w:left="1979" w:hanging="843"/>
        <w:jc w:val="both"/>
        <w:rPr>
          <w:sz w:val="28"/>
        </w:rPr>
      </w:pPr>
      <w:r>
        <w:rPr>
          <w:sz w:val="28"/>
        </w:rPr>
        <w:t>Рии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(Лето).</w:t>
      </w:r>
    </w:p>
    <w:p w:rsidR="007A46EE" w:rsidRDefault="009E1D98">
      <w:pPr>
        <w:pStyle w:val="a3"/>
        <w:spacing w:before="162" w:line="362" w:lineRule="auto"/>
        <w:ind w:right="154" w:firstLine="710"/>
      </w:pPr>
      <w:r>
        <w:t>Р. Гамзатов «МагIарулазул ВатIан» («</w:t>
      </w:r>
      <w:r>
        <w:t>Родина горцев»), Н. Исаев «Бокьула рагIизе</w:t>
      </w:r>
      <w:r>
        <w:rPr>
          <w:spacing w:val="80"/>
        </w:rPr>
        <w:t xml:space="preserve"> </w:t>
      </w:r>
      <w:r>
        <w:t>магIарул</w:t>
      </w:r>
      <w:r>
        <w:rPr>
          <w:spacing w:val="80"/>
        </w:rPr>
        <w:t xml:space="preserve"> </w:t>
      </w:r>
      <w:r>
        <w:t>калам»</w:t>
      </w:r>
      <w:r>
        <w:rPr>
          <w:spacing w:val="80"/>
        </w:rPr>
        <w:t xml:space="preserve"> </w:t>
      </w:r>
      <w:r>
        <w:t>(«Хочу</w:t>
      </w:r>
      <w:r>
        <w:rPr>
          <w:spacing w:val="80"/>
        </w:rPr>
        <w:t xml:space="preserve"> </w:t>
      </w:r>
      <w:r>
        <w:t>слышать</w:t>
      </w:r>
      <w:r>
        <w:rPr>
          <w:spacing w:val="80"/>
        </w:rPr>
        <w:t xml:space="preserve"> </w:t>
      </w:r>
      <w:r>
        <w:t>аварскую</w:t>
      </w:r>
      <w:r>
        <w:rPr>
          <w:spacing w:val="80"/>
        </w:rPr>
        <w:t xml:space="preserve"> </w:t>
      </w:r>
      <w:r>
        <w:t>речь»),</w:t>
      </w:r>
      <w:r>
        <w:rPr>
          <w:spacing w:val="80"/>
        </w:rPr>
        <w:t xml:space="preserve"> </w:t>
      </w:r>
      <w:r>
        <w:t>М. Абдуллаев</w:t>
      </w:r>
      <w:r>
        <w:rPr>
          <w:spacing w:val="80"/>
        </w:rPr>
        <w:t xml:space="preserve"> </w:t>
      </w:r>
      <w:r>
        <w:t>«Рии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38"/>
      </w:pPr>
      <w:r>
        <w:t>ракIалде щвей» («Воспоминание о лете»), А. Агаев «ЧвахунцIад» («Проливной дождь») (перевод М. Ахмедова), Г. Казиев «Риидал мугIр</w:t>
      </w:r>
      <w:r>
        <w:t>узда» («Летом в горах»),</w:t>
      </w:r>
      <w:r>
        <w:rPr>
          <w:spacing w:val="40"/>
        </w:rPr>
        <w:t xml:space="preserve"> </w:t>
      </w:r>
      <w:r>
        <w:t>О-Г.</w:t>
      </w:r>
      <w:r>
        <w:rPr>
          <w:spacing w:val="20"/>
        </w:rPr>
        <w:t xml:space="preserve"> </w:t>
      </w:r>
      <w:r>
        <w:t>Шахтаманов</w:t>
      </w:r>
      <w:r>
        <w:rPr>
          <w:spacing w:val="40"/>
        </w:rPr>
        <w:t xml:space="preserve">  </w:t>
      </w:r>
      <w:r>
        <w:t>«Риидал</w:t>
      </w:r>
      <w:r>
        <w:rPr>
          <w:spacing w:val="40"/>
        </w:rPr>
        <w:t xml:space="preserve">  </w:t>
      </w:r>
      <w:r>
        <w:t>магIарул</w:t>
      </w:r>
      <w:r>
        <w:rPr>
          <w:spacing w:val="40"/>
        </w:rPr>
        <w:t xml:space="preserve">  </w:t>
      </w:r>
      <w:r>
        <w:t>росулъ»</w:t>
      </w:r>
      <w:r>
        <w:rPr>
          <w:spacing w:val="40"/>
        </w:rPr>
        <w:t xml:space="preserve">  </w:t>
      </w:r>
      <w:r>
        <w:t>(«Летом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горном</w:t>
      </w:r>
      <w:r>
        <w:rPr>
          <w:spacing w:val="40"/>
        </w:rPr>
        <w:t xml:space="preserve">  </w:t>
      </w:r>
      <w:r>
        <w:t>селении»), А. Магамаев «Лъар щвей» («Речка разлилась»), А. Гамзатов «Нуралъул кIамури» («Радуга»),</w:t>
      </w:r>
      <w:r>
        <w:rPr>
          <w:spacing w:val="80"/>
          <w:w w:val="150"/>
        </w:rPr>
        <w:t xml:space="preserve">  </w:t>
      </w:r>
      <w:r>
        <w:t>М. Гунащев</w:t>
      </w:r>
      <w:r>
        <w:rPr>
          <w:spacing w:val="80"/>
          <w:w w:val="150"/>
        </w:rPr>
        <w:t xml:space="preserve">  </w:t>
      </w:r>
      <w:r>
        <w:t>«ГIухьбузул</w:t>
      </w:r>
      <w:r>
        <w:rPr>
          <w:spacing w:val="80"/>
          <w:w w:val="150"/>
        </w:rPr>
        <w:t xml:space="preserve">  </w:t>
      </w:r>
      <w:r>
        <w:t>цIадухъ»</w:t>
      </w:r>
      <w:r>
        <w:rPr>
          <w:spacing w:val="80"/>
          <w:w w:val="150"/>
        </w:rPr>
        <w:t xml:space="preserve">  </w:t>
      </w:r>
      <w:r>
        <w:t>(«У</w:t>
      </w:r>
      <w:r>
        <w:rPr>
          <w:spacing w:val="80"/>
          <w:w w:val="150"/>
        </w:rPr>
        <w:t xml:space="preserve">  </w:t>
      </w:r>
      <w:r>
        <w:t>костра</w:t>
      </w:r>
      <w:r>
        <w:rPr>
          <w:spacing w:val="80"/>
          <w:w w:val="150"/>
        </w:rPr>
        <w:t xml:space="preserve">  </w:t>
      </w:r>
      <w:r>
        <w:t>чабанов»), Ш.-Э. Мурадов «МугIрузда сордо» («Ночь в горах») (перевод М. Абдулаева).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2"/>
        <w:ind w:left="1979" w:hanging="843"/>
        <w:jc w:val="both"/>
        <w:rPr>
          <w:sz w:val="28"/>
        </w:rPr>
      </w:pPr>
      <w:r>
        <w:rPr>
          <w:sz w:val="28"/>
        </w:rPr>
        <w:t>ТIабигIат</w:t>
      </w:r>
      <w:r>
        <w:rPr>
          <w:spacing w:val="-16"/>
          <w:sz w:val="28"/>
        </w:rPr>
        <w:t xml:space="preserve"> </w:t>
      </w:r>
      <w:r>
        <w:rPr>
          <w:sz w:val="28"/>
        </w:rPr>
        <w:t>цIуни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ВатIан</w:t>
      </w:r>
      <w:r>
        <w:rPr>
          <w:spacing w:val="-15"/>
          <w:sz w:val="28"/>
        </w:rPr>
        <w:t xml:space="preserve"> </w:t>
      </w:r>
      <w:r>
        <w:rPr>
          <w:sz w:val="28"/>
        </w:rPr>
        <w:t>цIуни</w:t>
      </w:r>
      <w:r>
        <w:rPr>
          <w:spacing w:val="-11"/>
          <w:sz w:val="28"/>
        </w:rPr>
        <w:t xml:space="preserve"> </w:t>
      </w:r>
      <w:r>
        <w:rPr>
          <w:sz w:val="28"/>
        </w:rPr>
        <w:t>(Защита</w:t>
      </w:r>
      <w:r>
        <w:rPr>
          <w:spacing w:val="-10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1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Родины).</w:t>
      </w:r>
    </w:p>
    <w:p w:rsidR="007A46EE" w:rsidRDefault="009E1D98">
      <w:pPr>
        <w:pStyle w:val="a3"/>
        <w:spacing w:before="158"/>
        <w:ind w:left="1136"/>
      </w:pPr>
      <w:r>
        <w:t>М.</w:t>
      </w:r>
      <w:r>
        <w:rPr>
          <w:spacing w:val="-9"/>
        </w:rPr>
        <w:t xml:space="preserve"> </w:t>
      </w:r>
      <w:r>
        <w:t>Абдулаев</w:t>
      </w:r>
      <w:r>
        <w:rPr>
          <w:spacing w:val="42"/>
        </w:rPr>
        <w:t xml:space="preserve"> </w:t>
      </w:r>
      <w:r>
        <w:t>«Дагъистаналъул</w:t>
      </w:r>
      <w:r>
        <w:rPr>
          <w:spacing w:val="40"/>
        </w:rPr>
        <w:t xml:space="preserve"> </w:t>
      </w:r>
      <w:r>
        <w:t>тIабигIат»</w:t>
      </w:r>
      <w:r>
        <w:rPr>
          <w:spacing w:val="30"/>
        </w:rPr>
        <w:t xml:space="preserve"> </w:t>
      </w:r>
      <w:r>
        <w:t>(«Природа</w:t>
      </w:r>
      <w:r>
        <w:rPr>
          <w:spacing w:val="40"/>
        </w:rPr>
        <w:t xml:space="preserve"> </w:t>
      </w:r>
      <w:r>
        <w:t>Дагестана»),</w:t>
      </w:r>
      <w:r>
        <w:rPr>
          <w:spacing w:val="45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rPr>
          <w:spacing w:val="-2"/>
        </w:rPr>
        <w:t>Алиева</w:t>
      </w:r>
    </w:p>
    <w:p w:rsidR="007A46EE" w:rsidRDefault="009E1D98">
      <w:pPr>
        <w:pStyle w:val="a3"/>
        <w:spacing w:before="163" w:line="360" w:lineRule="auto"/>
        <w:ind w:right="137"/>
      </w:pPr>
      <w:r>
        <w:t>«Дагъистаналда»</w:t>
      </w:r>
      <w:r>
        <w:rPr>
          <w:spacing w:val="80"/>
        </w:rPr>
        <w:t xml:space="preserve"> </w:t>
      </w:r>
      <w:r>
        <w:t>(«В</w:t>
      </w:r>
      <w:r>
        <w:rPr>
          <w:spacing w:val="80"/>
        </w:rPr>
        <w:t xml:space="preserve"> </w:t>
      </w:r>
      <w:r>
        <w:t>Дагестане»),</w:t>
      </w:r>
      <w:r>
        <w:rPr>
          <w:spacing w:val="80"/>
        </w:rPr>
        <w:t xml:space="preserve"> </w:t>
      </w:r>
      <w:r>
        <w:t>М. Пришвин</w:t>
      </w:r>
      <w:r>
        <w:rPr>
          <w:spacing w:val="80"/>
        </w:rPr>
        <w:t xml:space="preserve"> </w:t>
      </w:r>
      <w:r>
        <w:t>«ТIабигIат</w:t>
      </w:r>
      <w:r>
        <w:rPr>
          <w:spacing w:val="80"/>
        </w:rPr>
        <w:t xml:space="preserve"> </w:t>
      </w:r>
      <w:r>
        <w:t>ва</w:t>
      </w:r>
      <w:r>
        <w:rPr>
          <w:spacing w:val="80"/>
        </w:rPr>
        <w:t xml:space="preserve"> </w:t>
      </w:r>
      <w:r>
        <w:t>нилъ»</w:t>
      </w:r>
      <w:r>
        <w:rPr>
          <w:spacing w:val="80"/>
        </w:rPr>
        <w:t xml:space="preserve"> </w:t>
      </w:r>
      <w:r>
        <w:t>(«Природа и мы») (перевод Х. Вакилова), М. Хириясулаев. «Чаргъадил тIинчIалъе гьабураб кумек» («Помощь, оказанную птенчику сороки»), А. Магамаев. «ХIанчIи нилъер гьудулзаби руго» («Птицы – наши друзья»), И. Утарбиев «Хириял х</w:t>
      </w:r>
      <w:r>
        <w:t>IанчIи» («Любимые птицы»), «ГъарцIи» («Облепиха»), Э. Мацкевич «Чиги чинародул гъветIги» («Человек и бук») (перевод Х. Вакилова), А. Хачалов «Росулъ бижараб кечI» («Песня, рожденная в селе»).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5"/>
        <w:ind w:left="1979" w:hanging="843"/>
        <w:jc w:val="both"/>
        <w:rPr>
          <w:sz w:val="28"/>
        </w:rPr>
      </w:pPr>
      <w:r>
        <w:rPr>
          <w:spacing w:val="-2"/>
          <w:sz w:val="28"/>
        </w:rPr>
        <w:t>Меседилаб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хасалихълъи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(Золотая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осень).</w:t>
      </w:r>
    </w:p>
    <w:p w:rsidR="007A46EE" w:rsidRDefault="009E1D98">
      <w:pPr>
        <w:pStyle w:val="a3"/>
        <w:spacing w:before="153" w:line="362" w:lineRule="auto"/>
        <w:ind w:right="138" w:firstLine="710"/>
      </w:pPr>
      <w:r>
        <w:t>К.</w:t>
      </w:r>
      <w:r>
        <w:rPr>
          <w:spacing w:val="24"/>
        </w:rPr>
        <w:t xml:space="preserve"> </w:t>
      </w:r>
      <w:r>
        <w:t>Ушинский</w:t>
      </w:r>
      <w:r>
        <w:rPr>
          <w:spacing w:val="80"/>
        </w:rPr>
        <w:t xml:space="preserve">   </w:t>
      </w:r>
      <w:r>
        <w:t>«Хасалихълъи»</w:t>
      </w:r>
      <w:r>
        <w:rPr>
          <w:spacing w:val="80"/>
        </w:rPr>
        <w:t xml:space="preserve">   </w:t>
      </w:r>
      <w:r>
        <w:t>(«Осень»)</w:t>
      </w:r>
      <w:r>
        <w:rPr>
          <w:spacing w:val="80"/>
        </w:rPr>
        <w:t xml:space="preserve">   </w:t>
      </w:r>
      <w:r>
        <w:t>(перевод</w:t>
      </w:r>
      <w:r>
        <w:rPr>
          <w:spacing w:val="80"/>
        </w:rPr>
        <w:t xml:space="preserve">   </w:t>
      </w:r>
      <w:r>
        <w:t>Г.</w:t>
      </w:r>
      <w:r>
        <w:rPr>
          <w:spacing w:val="20"/>
        </w:rPr>
        <w:t xml:space="preserve"> </w:t>
      </w:r>
      <w:r>
        <w:t>Мадиевой),</w:t>
      </w:r>
      <w:r>
        <w:rPr>
          <w:spacing w:val="40"/>
        </w:rPr>
        <w:t xml:space="preserve"> </w:t>
      </w:r>
      <w:r>
        <w:t>Г. Газимирзаев «Херасул гъветI» («Дерево старика»), М. Магомедов «Хасалихъе росулъ»</w:t>
      </w:r>
      <w:r>
        <w:rPr>
          <w:spacing w:val="40"/>
        </w:rPr>
        <w:t xml:space="preserve"> </w:t>
      </w:r>
      <w:r>
        <w:t>(«Осенью</w:t>
      </w:r>
      <w:r>
        <w:rPr>
          <w:spacing w:val="79"/>
        </w:rPr>
        <w:t xml:space="preserve"> </w:t>
      </w:r>
      <w:r>
        <w:t>в</w:t>
      </w:r>
      <w:r>
        <w:rPr>
          <w:spacing w:val="73"/>
        </w:rPr>
        <w:t xml:space="preserve"> </w:t>
      </w:r>
      <w:r>
        <w:t>селе»),</w:t>
      </w:r>
      <w:r>
        <w:rPr>
          <w:spacing w:val="80"/>
        </w:rPr>
        <w:t xml:space="preserve"> </w:t>
      </w:r>
      <w:r>
        <w:t>М. Газиев</w:t>
      </w:r>
      <w:r>
        <w:rPr>
          <w:spacing w:val="74"/>
        </w:rPr>
        <w:t xml:space="preserve"> </w:t>
      </w:r>
      <w:r>
        <w:t>«Хасалихълъи»</w:t>
      </w:r>
      <w:r>
        <w:rPr>
          <w:spacing w:val="40"/>
        </w:rPr>
        <w:t xml:space="preserve"> </w:t>
      </w:r>
      <w:r>
        <w:t>(«Осень»),</w:t>
      </w:r>
      <w:r>
        <w:rPr>
          <w:spacing w:val="80"/>
        </w:rPr>
        <w:t xml:space="preserve"> </w:t>
      </w:r>
      <w:r>
        <w:t>М. Магомедов</w:t>
      </w:r>
    </w:p>
    <w:p w:rsidR="007A46EE" w:rsidRDefault="009E1D98">
      <w:pPr>
        <w:pStyle w:val="a3"/>
        <w:spacing w:before="1" w:line="360" w:lineRule="auto"/>
        <w:ind w:right="130"/>
      </w:pPr>
      <w:r>
        <w:t>«Огь, дир ккараб гъалатI» («Ох, как я ошибся»), М. Г</w:t>
      </w:r>
      <w:r>
        <w:t>унащев «Хасалихълъи» («Осень»),</w:t>
      </w:r>
      <w:r>
        <w:rPr>
          <w:spacing w:val="80"/>
        </w:rPr>
        <w:t xml:space="preserve"> </w:t>
      </w:r>
      <w:r>
        <w:t>М. Абдулаев</w:t>
      </w:r>
      <w:r>
        <w:rPr>
          <w:spacing w:val="80"/>
        </w:rPr>
        <w:t xml:space="preserve"> </w:t>
      </w:r>
      <w:r>
        <w:t>«ХIалухъен»</w:t>
      </w:r>
      <w:r>
        <w:rPr>
          <w:spacing w:val="80"/>
        </w:rPr>
        <w:t xml:space="preserve"> </w:t>
      </w:r>
      <w:r>
        <w:t>(«Урожай</w:t>
      </w:r>
      <w:r>
        <w:rPr>
          <w:spacing w:val="80"/>
        </w:rPr>
        <w:t xml:space="preserve"> </w:t>
      </w:r>
      <w:r>
        <w:t>зерна»),</w:t>
      </w:r>
      <w:r>
        <w:rPr>
          <w:spacing w:val="80"/>
        </w:rPr>
        <w:t xml:space="preserve"> </w:t>
      </w:r>
      <w:r>
        <w:t>А.</w:t>
      </w:r>
      <w:r>
        <w:rPr>
          <w:spacing w:val="40"/>
        </w:rPr>
        <w:t xml:space="preserve"> </w:t>
      </w:r>
      <w:r>
        <w:t>Хачалов</w:t>
      </w:r>
      <w:r>
        <w:rPr>
          <w:spacing w:val="80"/>
        </w:rPr>
        <w:t xml:space="preserve"> </w:t>
      </w:r>
      <w:r>
        <w:t>«Росулъ» («В</w:t>
      </w:r>
      <w:r>
        <w:rPr>
          <w:spacing w:val="77"/>
        </w:rPr>
        <w:t xml:space="preserve">  </w:t>
      </w:r>
      <w:r>
        <w:t>селе»),</w:t>
      </w:r>
      <w:r>
        <w:rPr>
          <w:spacing w:val="80"/>
        </w:rPr>
        <w:t xml:space="preserve">  </w:t>
      </w:r>
      <w:r>
        <w:t>И. Соколов-Микитов</w:t>
      </w:r>
      <w:r>
        <w:rPr>
          <w:spacing w:val="78"/>
        </w:rPr>
        <w:t xml:space="preserve">  </w:t>
      </w:r>
      <w:r>
        <w:t>«Рохь»</w:t>
      </w:r>
      <w:r>
        <w:rPr>
          <w:spacing w:val="76"/>
        </w:rPr>
        <w:t xml:space="preserve">  </w:t>
      </w:r>
      <w:r>
        <w:t>(«Лес»)</w:t>
      </w:r>
      <w:r>
        <w:rPr>
          <w:spacing w:val="78"/>
        </w:rPr>
        <w:t xml:space="preserve">  </w:t>
      </w:r>
      <w:r>
        <w:t>(перевод</w:t>
      </w:r>
      <w:r>
        <w:rPr>
          <w:spacing w:val="79"/>
        </w:rPr>
        <w:t xml:space="preserve">  </w:t>
      </w:r>
      <w:r>
        <w:t>М. Абдулаева), М. Насрулаев</w:t>
      </w:r>
      <w:r>
        <w:rPr>
          <w:spacing w:val="80"/>
        </w:rPr>
        <w:t xml:space="preserve">  </w:t>
      </w:r>
      <w:r>
        <w:t>«Хасалихъе</w:t>
      </w:r>
      <w:r>
        <w:rPr>
          <w:spacing w:val="80"/>
        </w:rPr>
        <w:t xml:space="preserve">  </w:t>
      </w:r>
      <w:r>
        <w:t>къасимех»</w:t>
      </w:r>
      <w:r>
        <w:rPr>
          <w:spacing w:val="76"/>
        </w:rPr>
        <w:t xml:space="preserve">  </w:t>
      </w:r>
      <w:r>
        <w:t>(«Осенним</w:t>
      </w:r>
      <w:r>
        <w:rPr>
          <w:spacing w:val="80"/>
        </w:rPr>
        <w:t xml:space="preserve">  </w:t>
      </w:r>
      <w:r>
        <w:t>вечером»),</w:t>
      </w:r>
      <w:r>
        <w:rPr>
          <w:spacing w:val="80"/>
        </w:rPr>
        <w:t xml:space="preserve">  </w:t>
      </w:r>
      <w:r>
        <w:t>М. Магомедов</w:t>
      </w:r>
    </w:p>
    <w:p w:rsidR="007A46EE" w:rsidRDefault="009E1D98">
      <w:pPr>
        <w:pStyle w:val="a3"/>
        <w:spacing w:line="321" w:lineRule="exact"/>
      </w:pPr>
      <w:r>
        <w:t>«КIухIалав»</w:t>
      </w:r>
      <w:r>
        <w:rPr>
          <w:spacing w:val="49"/>
        </w:rPr>
        <w:t xml:space="preserve"> </w:t>
      </w:r>
      <w:r>
        <w:t>(</w:t>
      </w:r>
      <w:r>
        <w:t>«Лентяй»),</w:t>
      </w:r>
      <w:r>
        <w:rPr>
          <w:spacing w:val="6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Хириясулаев</w:t>
      </w:r>
      <w:r>
        <w:rPr>
          <w:spacing w:val="57"/>
        </w:rPr>
        <w:t xml:space="preserve"> </w:t>
      </w:r>
      <w:r>
        <w:t>«Хасалихълъи»</w:t>
      </w:r>
      <w:r>
        <w:rPr>
          <w:spacing w:val="55"/>
        </w:rPr>
        <w:t xml:space="preserve"> </w:t>
      </w:r>
      <w:r>
        <w:t>(«Осень»),</w:t>
      </w:r>
      <w:r>
        <w:rPr>
          <w:spacing w:val="60"/>
        </w:rPr>
        <w:t xml:space="preserve"> </w:t>
      </w:r>
      <w:r>
        <w:t>М.</w:t>
      </w:r>
      <w:r>
        <w:rPr>
          <w:spacing w:val="-2"/>
        </w:rPr>
        <w:t xml:space="preserve"> Абдулаев</w:t>
      </w:r>
    </w:p>
    <w:p w:rsidR="007A46EE" w:rsidRDefault="009E1D98">
      <w:pPr>
        <w:pStyle w:val="a3"/>
        <w:spacing w:before="153"/>
      </w:pPr>
      <w:r>
        <w:t>«ЧIухIараб</w:t>
      </w:r>
      <w:r>
        <w:rPr>
          <w:spacing w:val="40"/>
        </w:rPr>
        <w:t xml:space="preserve"> </w:t>
      </w:r>
      <w:r>
        <w:t>гагу»</w:t>
      </w:r>
      <w:r>
        <w:rPr>
          <w:spacing w:val="30"/>
        </w:rPr>
        <w:t xml:space="preserve"> </w:t>
      </w:r>
      <w:r>
        <w:t>(«Гордая</w:t>
      </w:r>
      <w:r>
        <w:rPr>
          <w:spacing w:val="41"/>
        </w:rPr>
        <w:t xml:space="preserve"> </w:t>
      </w:r>
      <w:r>
        <w:t>кукушка»),</w:t>
      </w:r>
      <w:r>
        <w:rPr>
          <w:spacing w:val="4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Магомед</w:t>
      </w:r>
      <w:r>
        <w:rPr>
          <w:spacing w:val="41"/>
        </w:rPr>
        <w:t xml:space="preserve"> </w:t>
      </w:r>
      <w:r>
        <w:t>«ТIамах»</w:t>
      </w:r>
      <w:r>
        <w:rPr>
          <w:spacing w:val="30"/>
        </w:rPr>
        <w:t xml:space="preserve"> </w:t>
      </w:r>
      <w:r>
        <w:t>(«Лист»),</w:t>
      </w:r>
      <w:r>
        <w:rPr>
          <w:spacing w:val="41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rPr>
          <w:spacing w:val="-2"/>
        </w:rPr>
        <w:t>Гаджиев</w:t>
      </w:r>
    </w:p>
    <w:p w:rsidR="007A46EE" w:rsidRDefault="009E1D98">
      <w:pPr>
        <w:pStyle w:val="a3"/>
        <w:spacing w:before="163" w:line="360" w:lineRule="auto"/>
        <w:ind w:right="135"/>
      </w:pPr>
      <w:r>
        <w:t>«ГьитIинав</w:t>
      </w:r>
      <w:r>
        <w:rPr>
          <w:spacing w:val="-7"/>
        </w:rPr>
        <w:t xml:space="preserve"> </w:t>
      </w:r>
      <w:r>
        <w:t>бахIарчи»</w:t>
      </w:r>
      <w:r>
        <w:rPr>
          <w:spacing w:val="-10"/>
        </w:rPr>
        <w:t xml:space="preserve"> </w:t>
      </w:r>
      <w:r>
        <w:t>(«Маленький герой»),</w:t>
      </w:r>
      <w:r>
        <w:rPr>
          <w:spacing w:val="-1"/>
        </w:rPr>
        <w:t xml:space="preserve"> </w:t>
      </w:r>
      <w:r>
        <w:t>М. Хириясулаев «ГIандадерил хIорихъ» («На озере андалальцев»), М. Насрулаев «Ракъи» («Голод»), Н. Исаев «Бокьула мун дие, мугIрузул тIалъи» («Люблю тебя, горное плато»), Г. Гъазимирзаев «ГъветI» («Дерево»), О.</w:t>
      </w:r>
      <w:r>
        <w:rPr>
          <w:spacing w:val="-1"/>
        </w:rPr>
        <w:t xml:space="preserve"> </w:t>
      </w:r>
      <w:r>
        <w:t>Хачалов</w:t>
      </w:r>
      <w:r>
        <w:rPr>
          <w:spacing w:val="-4"/>
        </w:rPr>
        <w:t xml:space="preserve"> </w:t>
      </w:r>
      <w:r>
        <w:t>«КIодол</w:t>
      </w:r>
      <w:r>
        <w:rPr>
          <w:spacing w:val="-2"/>
        </w:rPr>
        <w:t xml:space="preserve"> </w:t>
      </w:r>
      <w:r>
        <w:t>гъалатI»</w:t>
      </w:r>
      <w:r>
        <w:rPr>
          <w:spacing w:val="-7"/>
        </w:rPr>
        <w:t xml:space="preserve"> </w:t>
      </w:r>
      <w:r>
        <w:t>(«Ошибка</w:t>
      </w:r>
      <w:r>
        <w:rPr>
          <w:spacing w:val="-1"/>
        </w:rPr>
        <w:t xml:space="preserve"> </w:t>
      </w:r>
      <w:r>
        <w:t>бабушки»), М</w:t>
      </w:r>
      <w:r>
        <w:t>.</w:t>
      </w:r>
      <w:r>
        <w:rPr>
          <w:spacing w:val="-1"/>
        </w:rPr>
        <w:t xml:space="preserve"> </w:t>
      </w:r>
      <w:r>
        <w:t>Абдулаев «Царал</w:t>
      </w:r>
    </w:p>
    <w:p w:rsidR="007A46EE" w:rsidRDefault="007A46EE">
      <w:pPr>
        <w:pStyle w:val="a3"/>
        <w:spacing w:line="360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6"/>
      </w:pPr>
      <w:r>
        <w:t>хIалихьалъи» («Подлость лисы»), «Иргаби» («Очереди»), «МагIарухъ хасалихълъи» («Осень в горах»), М. Магомедов «ГIанкI» («Заяц»).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8"/>
        <w:ind w:left="1979" w:hanging="843"/>
        <w:jc w:val="both"/>
        <w:rPr>
          <w:sz w:val="28"/>
        </w:rPr>
      </w:pPr>
      <w:r>
        <w:rPr>
          <w:sz w:val="28"/>
        </w:rPr>
        <w:t>Лъималазул</w:t>
      </w:r>
      <w:r>
        <w:rPr>
          <w:spacing w:val="-17"/>
          <w:sz w:val="28"/>
        </w:rPr>
        <w:t xml:space="preserve"> </w:t>
      </w:r>
      <w:r>
        <w:rPr>
          <w:sz w:val="28"/>
        </w:rPr>
        <w:t>гIумру</w:t>
      </w:r>
      <w:r>
        <w:rPr>
          <w:spacing w:val="-17"/>
          <w:sz w:val="28"/>
        </w:rPr>
        <w:t xml:space="preserve"> </w:t>
      </w:r>
      <w:r>
        <w:rPr>
          <w:sz w:val="28"/>
        </w:rPr>
        <w:t>ва</w:t>
      </w:r>
      <w:r>
        <w:rPr>
          <w:spacing w:val="-11"/>
          <w:sz w:val="28"/>
        </w:rPr>
        <w:t xml:space="preserve"> </w:t>
      </w:r>
      <w:r>
        <w:rPr>
          <w:sz w:val="28"/>
        </w:rPr>
        <w:t>гьезул</w:t>
      </w:r>
      <w:r>
        <w:rPr>
          <w:spacing w:val="-15"/>
          <w:sz w:val="28"/>
        </w:rPr>
        <w:t xml:space="preserve"> </w:t>
      </w:r>
      <w:r>
        <w:rPr>
          <w:sz w:val="28"/>
        </w:rPr>
        <w:t>ишал</w:t>
      </w:r>
      <w:r>
        <w:rPr>
          <w:spacing w:val="-11"/>
          <w:sz w:val="28"/>
        </w:rPr>
        <w:t xml:space="preserve"> </w:t>
      </w:r>
      <w:r>
        <w:rPr>
          <w:sz w:val="28"/>
        </w:rPr>
        <w:t>(Детские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забавы).</w:t>
      </w:r>
    </w:p>
    <w:p w:rsidR="007A46EE" w:rsidRDefault="009E1D98">
      <w:pPr>
        <w:pStyle w:val="a3"/>
        <w:spacing w:before="162" w:line="360" w:lineRule="auto"/>
        <w:ind w:right="136" w:firstLine="710"/>
      </w:pPr>
      <w:r>
        <w:t>М. Абдулаев «Баркала» («Благодарность»), В. Осеева «Гьудуллъи»</w:t>
      </w:r>
      <w:r>
        <w:rPr>
          <w:spacing w:val="40"/>
        </w:rPr>
        <w:t xml:space="preserve"> </w:t>
      </w:r>
      <w:r>
        <w:t>(«Дружба») (перевод М. Абдулаева), «ЦIалдохъабазде ЦIадаса ХIамзатил хитIаб» («Обращение Гамзата из</w:t>
      </w:r>
      <w:r>
        <w:rPr>
          <w:spacing w:val="-1"/>
        </w:rPr>
        <w:t xml:space="preserve"> </w:t>
      </w:r>
      <w:r>
        <w:t>Цада к</w:t>
      </w:r>
      <w:r>
        <w:rPr>
          <w:spacing w:val="-6"/>
        </w:rPr>
        <w:t xml:space="preserve"> </w:t>
      </w:r>
      <w:r>
        <w:t>учащимся»), М. Абдулаев «Гьудуллъи»</w:t>
      </w:r>
      <w:r>
        <w:rPr>
          <w:spacing w:val="-4"/>
        </w:rPr>
        <w:t xml:space="preserve"> </w:t>
      </w:r>
      <w:r>
        <w:t>(«Дружба»), Л. Толстой</w:t>
      </w:r>
      <w:r>
        <w:rPr>
          <w:spacing w:val="77"/>
        </w:rPr>
        <w:t xml:space="preserve"> </w:t>
      </w:r>
      <w:r>
        <w:t>«КIиго</w:t>
      </w:r>
      <w:r>
        <w:rPr>
          <w:spacing w:val="40"/>
        </w:rPr>
        <w:t xml:space="preserve"> </w:t>
      </w:r>
      <w:r>
        <w:t>гьудул»</w:t>
      </w:r>
      <w:r>
        <w:rPr>
          <w:spacing w:val="40"/>
        </w:rPr>
        <w:t xml:space="preserve"> </w:t>
      </w:r>
      <w:r>
        <w:t>(«Два</w:t>
      </w:r>
      <w:r>
        <w:rPr>
          <w:spacing w:val="40"/>
        </w:rPr>
        <w:t xml:space="preserve"> </w:t>
      </w:r>
      <w:r>
        <w:t>друга»)</w:t>
      </w:r>
      <w:r>
        <w:rPr>
          <w:spacing w:val="71"/>
        </w:rPr>
        <w:t xml:space="preserve"> </w:t>
      </w:r>
      <w:r>
        <w:t>(перевод</w:t>
      </w:r>
      <w:r>
        <w:rPr>
          <w:spacing w:val="40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Мадиевой),</w:t>
      </w:r>
      <w:r>
        <w:rPr>
          <w:spacing w:val="75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Газимирзаев</w:t>
      </w:r>
    </w:p>
    <w:p w:rsidR="007A46EE" w:rsidRDefault="009E1D98">
      <w:pPr>
        <w:pStyle w:val="a3"/>
        <w:spacing w:line="362" w:lineRule="auto"/>
        <w:ind w:right="141"/>
      </w:pPr>
      <w:r>
        <w:t>«Гьудуллъи» («Дружба»), С. Увайсов «Марям кантIараб куц» («Как Марьям осознала свою ошибку») (перевод М. Саидова), Н. Юсупов «Мурад ва гьесул гьудулзаби»</w:t>
      </w:r>
      <w:r>
        <w:rPr>
          <w:spacing w:val="40"/>
        </w:rPr>
        <w:t xml:space="preserve">  </w:t>
      </w:r>
      <w:r>
        <w:t>(«Мурад</w:t>
      </w:r>
      <w:r>
        <w:rPr>
          <w:spacing w:val="60"/>
        </w:rPr>
        <w:t xml:space="preserve">  </w:t>
      </w:r>
      <w:r>
        <w:t>и</w:t>
      </w:r>
      <w:r>
        <w:rPr>
          <w:spacing w:val="58"/>
        </w:rPr>
        <w:t xml:space="preserve">  </w:t>
      </w:r>
      <w:r>
        <w:t>его</w:t>
      </w:r>
      <w:r>
        <w:rPr>
          <w:spacing w:val="40"/>
        </w:rPr>
        <w:t xml:space="preserve">  </w:t>
      </w:r>
      <w:r>
        <w:t>друзья»)</w:t>
      </w:r>
      <w:r>
        <w:rPr>
          <w:spacing w:val="58"/>
        </w:rPr>
        <w:t xml:space="preserve">  </w:t>
      </w:r>
      <w:r>
        <w:t>(перевод</w:t>
      </w:r>
      <w:r>
        <w:rPr>
          <w:spacing w:val="60"/>
        </w:rPr>
        <w:t xml:space="preserve">  </w:t>
      </w:r>
      <w:r>
        <w:t>М. Саидова),</w:t>
      </w:r>
      <w:r>
        <w:rPr>
          <w:spacing w:val="58"/>
        </w:rPr>
        <w:t xml:space="preserve">  </w:t>
      </w:r>
      <w:r>
        <w:t>М.</w:t>
      </w:r>
      <w:r>
        <w:rPr>
          <w:spacing w:val="-2"/>
        </w:rPr>
        <w:t xml:space="preserve"> </w:t>
      </w:r>
      <w:r>
        <w:t>М</w:t>
      </w:r>
      <w:r>
        <w:t>агомедов</w:t>
      </w:r>
    </w:p>
    <w:p w:rsidR="007A46EE" w:rsidRDefault="009E1D98">
      <w:pPr>
        <w:pStyle w:val="a3"/>
        <w:spacing w:line="360" w:lineRule="auto"/>
        <w:ind w:right="137"/>
      </w:pPr>
      <w:r>
        <w:t>«Операция» («Операция»), Гамзат из Цадасы «КIухIалав цIалдохъан» («Ленивый ученик»),</w:t>
      </w:r>
      <w:r>
        <w:rPr>
          <w:spacing w:val="80"/>
        </w:rPr>
        <w:t xml:space="preserve">  </w:t>
      </w:r>
      <w:r>
        <w:t>А.</w:t>
      </w:r>
      <w:r>
        <w:rPr>
          <w:spacing w:val="28"/>
        </w:rPr>
        <w:t xml:space="preserve"> </w:t>
      </w:r>
      <w:r>
        <w:t>Магомаев</w:t>
      </w:r>
      <w:r>
        <w:rPr>
          <w:spacing w:val="80"/>
        </w:rPr>
        <w:t xml:space="preserve">  </w:t>
      </w:r>
      <w:r>
        <w:t>«Чаландарил</w:t>
      </w:r>
      <w:r>
        <w:rPr>
          <w:spacing w:val="80"/>
        </w:rPr>
        <w:t xml:space="preserve">  </w:t>
      </w:r>
      <w:r>
        <w:t>сапар»</w:t>
      </w:r>
      <w:r>
        <w:rPr>
          <w:spacing w:val="80"/>
        </w:rPr>
        <w:t xml:space="preserve">  </w:t>
      </w:r>
      <w:r>
        <w:t>(«Путешествие</w:t>
      </w:r>
      <w:r>
        <w:rPr>
          <w:spacing w:val="80"/>
        </w:rPr>
        <w:t xml:space="preserve">  </w:t>
      </w:r>
      <w:r>
        <w:t>Чаландара»), М. Магомедов «Адаб» («Уважение»), М. Хириясулаев «ЛъикIаб щайха малъичIеб?» («Почему не научили хор</w:t>
      </w:r>
      <w:r>
        <w:t>ошему?»), С. Аксаков «Бихьиназул хIалтIи» («Мужская работа») (перевод Г. Мадиевой), Л. Обухова «ЦIулал самолет» («Деревянный самолет») (перевод Г. Мадиевой), «ТIоцебесеб роржен» («Первый полёт») перевод</w:t>
      </w:r>
      <w:r>
        <w:rPr>
          <w:spacing w:val="40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Мадиевой, Г.</w:t>
      </w:r>
      <w:r>
        <w:rPr>
          <w:spacing w:val="-7"/>
        </w:rPr>
        <w:t xml:space="preserve"> </w:t>
      </w:r>
      <w:r>
        <w:t>Газимирзаев</w:t>
      </w:r>
      <w:r>
        <w:rPr>
          <w:spacing w:val="-5"/>
        </w:rPr>
        <w:t xml:space="preserve"> </w:t>
      </w:r>
      <w:r>
        <w:t>«Бихьинчи ХIамзат»</w:t>
      </w:r>
      <w:r>
        <w:rPr>
          <w:spacing w:val="-7"/>
        </w:rPr>
        <w:t xml:space="preserve"> </w:t>
      </w:r>
      <w:r>
        <w:t>(«Гамз</w:t>
      </w:r>
      <w:r>
        <w:t>ат</w:t>
      </w:r>
      <w:r>
        <w:rPr>
          <w:spacing w:val="-5"/>
        </w:rPr>
        <w:t xml:space="preserve"> </w:t>
      </w:r>
      <w:r>
        <w:t>мужчина»), М. Абдулаев</w:t>
      </w:r>
    </w:p>
    <w:p w:rsidR="007A46EE" w:rsidRDefault="009E1D98">
      <w:pPr>
        <w:pStyle w:val="a3"/>
      </w:pPr>
      <w:r>
        <w:t>«ВитIарав</w:t>
      </w:r>
      <w:r>
        <w:rPr>
          <w:spacing w:val="35"/>
        </w:rPr>
        <w:t xml:space="preserve">  </w:t>
      </w:r>
      <w:r>
        <w:t>щив?</w:t>
      </w:r>
      <w:r>
        <w:rPr>
          <w:spacing w:val="35"/>
        </w:rPr>
        <w:t xml:space="preserve">  </w:t>
      </w:r>
      <w:r>
        <w:t>ТIекъав</w:t>
      </w:r>
      <w:r>
        <w:rPr>
          <w:spacing w:val="41"/>
        </w:rPr>
        <w:t xml:space="preserve">  </w:t>
      </w:r>
      <w:r>
        <w:t>щив?»</w:t>
      </w:r>
      <w:r>
        <w:rPr>
          <w:spacing w:val="34"/>
        </w:rPr>
        <w:t xml:space="preserve">  </w:t>
      </w:r>
      <w:r>
        <w:t>(«Кто</w:t>
      </w:r>
      <w:r>
        <w:rPr>
          <w:spacing w:val="41"/>
        </w:rPr>
        <w:t xml:space="preserve">  </w:t>
      </w:r>
      <w:r>
        <w:t>прав?</w:t>
      </w:r>
      <w:r>
        <w:rPr>
          <w:spacing w:val="34"/>
        </w:rPr>
        <w:t xml:space="preserve">  </w:t>
      </w:r>
      <w:r>
        <w:t>Кто</w:t>
      </w:r>
      <w:r>
        <w:rPr>
          <w:spacing w:val="41"/>
        </w:rPr>
        <w:t xml:space="preserve">  </w:t>
      </w:r>
      <w:r>
        <w:t>неправ?»),</w:t>
      </w:r>
      <w:r>
        <w:rPr>
          <w:spacing w:val="42"/>
        </w:rPr>
        <w:t xml:space="preserve">  </w:t>
      </w:r>
      <w:r>
        <w:t>Г.</w:t>
      </w:r>
      <w:r>
        <w:rPr>
          <w:spacing w:val="2"/>
        </w:rPr>
        <w:t xml:space="preserve"> </w:t>
      </w:r>
      <w:r>
        <w:rPr>
          <w:spacing w:val="-2"/>
        </w:rPr>
        <w:t>Газимирзаев</w:t>
      </w:r>
    </w:p>
    <w:p w:rsidR="007A46EE" w:rsidRDefault="009E1D98">
      <w:pPr>
        <w:pStyle w:val="a3"/>
        <w:spacing w:before="157"/>
      </w:pPr>
      <w:r>
        <w:rPr>
          <w:spacing w:val="-2"/>
        </w:rPr>
        <w:t>«Учитель»</w:t>
      </w:r>
      <w:r>
        <w:rPr>
          <w:spacing w:val="-9"/>
        </w:rPr>
        <w:t xml:space="preserve"> </w:t>
      </w:r>
      <w:r>
        <w:rPr>
          <w:spacing w:val="-2"/>
        </w:rPr>
        <w:t>(«Учитель»).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58"/>
        <w:ind w:left="1979" w:hanging="843"/>
        <w:jc w:val="both"/>
        <w:rPr>
          <w:sz w:val="28"/>
        </w:rPr>
      </w:pPr>
      <w:r>
        <w:rPr>
          <w:spacing w:val="-2"/>
          <w:sz w:val="28"/>
        </w:rPr>
        <w:t>ЦIорораб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хасел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(Холодная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зима).</w:t>
      </w:r>
    </w:p>
    <w:p w:rsidR="007A46EE" w:rsidRDefault="009E1D98">
      <w:pPr>
        <w:pStyle w:val="a3"/>
        <w:spacing w:before="164" w:line="360" w:lineRule="auto"/>
        <w:ind w:right="137" w:firstLine="710"/>
      </w:pPr>
      <w:r>
        <w:t>К.</w:t>
      </w:r>
      <w:r>
        <w:rPr>
          <w:spacing w:val="24"/>
        </w:rPr>
        <w:t xml:space="preserve"> </w:t>
      </w:r>
      <w:r>
        <w:t>Ушинский</w:t>
      </w:r>
      <w:r>
        <w:rPr>
          <w:spacing w:val="80"/>
        </w:rPr>
        <w:t xml:space="preserve">  </w:t>
      </w:r>
      <w:r>
        <w:t>«Хасалил</w:t>
      </w:r>
      <w:r>
        <w:rPr>
          <w:spacing w:val="80"/>
        </w:rPr>
        <w:t xml:space="preserve">  </w:t>
      </w:r>
      <w:r>
        <w:t>гIанчIлъи»</w:t>
      </w:r>
      <w:r>
        <w:rPr>
          <w:spacing w:val="80"/>
        </w:rPr>
        <w:t xml:space="preserve">  </w:t>
      </w:r>
      <w:r>
        <w:t>(«Проворность</w:t>
      </w:r>
      <w:r>
        <w:rPr>
          <w:spacing w:val="80"/>
        </w:rPr>
        <w:t xml:space="preserve">  </w:t>
      </w:r>
      <w:r>
        <w:t>зимы»)</w:t>
      </w:r>
      <w:r>
        <w:rPr>
          <w:spacing w:val="80"/>
        </w:rPr>
        <w:t xml:space="preserve">  </w:t>
      </w:r>
      <w:r>
        <w:t>(перевод М. Абдулаева), О. Шейхов «Хасел» («Зима»), А. Магомаев «Хасало хIорихъ» («Зимой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озера»),</w:t>
      </w:r>
      <w:r>
        <w:rPr>
          <w:spacing w:val="40"/>
        </w:rPr>
        <w:t xml:space="preserve"> </w:t>
      </w:r>
      <w:r>
        <w:t>М. Гунащев</w:t>
      </w:r>
      <w:r>
        <w:rPr>
          <w:spacing w:val="40"/>
        </w:rPr>
        <w:t xml:space="preserve"> </w:t>
      </w:r>
      <w:r>
        <w:t>«Херлъараб</w:t>
      </w:r>
      <w:r>
        <w:rPr>
          <w:spacing w:val="40"/>
        </w:rPr>
        <w:t xml:space="preserve"> </w:t>
      </w:r>
      <w:r>
        <w:t>хасел»</w:t>
      </w:r>
      <w:r>
        <w:rPr>
          <w:spacing w:val="40"/>
        </w:rPr>
        <w:t xml:space="preserve"> </w:t>
      </w:r>
      <w:r>
        <w:t>(«Старая</w:t>
      </w:r>
      <w:r>
        <w:rPr>
          <w:spacing w:val="40"/>
        </w:rPr>
        <w:t xml:space="preserve"> </w:t>
      </w:r>
      <w:r>
        <w:t>зима»),</w:t>
      </w:r>
      <w:r>
        <w:rPr>
          <w:spacing w:val="40"/>
        </w:rPr>
        <w:t xml:space="preserve"> </w:t>
      </w:r>
      <w:r>
        <w:t>И. Утарбиев</w:t>
      </w:r>
    </w:p>
    <w:p w:rsidR="007A46EE" w:rsidRDefault="009E1D98">
      <w:pPr>
        <w:pStyle w:val="a3"/>
        <w:spacing w:before="1" w:line="360" w:lineRule="auto"/>
        <w:ind w:right="140"/>
      </w:pPr>
      <w:r>
        <w:t>«Лъималазе хасел хирияб буго»</w:t>
      </w:r>
      <w:r>
        <w:rPr>
          <w:spacing w:val="-8"/>
        </w:rPr>
        <w:t xml:space="preserve"> </w:t>
      </w:r>
      <w:r>
        <w:t>(«Дети любят</w:t>
      </w:r>
      <w:r>
        <w:rPr>
          <w:spacing w:val="-6"/>
        </w:rPr>
        <w:t xml:space="preserve"> </w:t>
      </w:r>
      <w:r>
        <w:t>зиму»), З. Исаев «ТалихI»</w:t>
      </w:r>
      <w:r>
        <w:rPr>
          <w:spacing w:val="-9"/>
        </w:rPr>
        <w:t xml:space="preserve"> </w:t>
      </w:r>
      <w:r>
        <w:t>(«Счастье») (Литературная ска</w:t>
      </w:r>
      <w:r>
        <w:t>зка), В. Бианки «ТIаде щвана ЦIияб сон» («Наступил Новый год») (перевод М. Абдулаева), Гамзат из Цадасы</w:t>
      </w:r>
      <w:r>
        <w:rPr>
          <w:spacing w:val="25"/>
        </w:rPr>
        <w:t xml:space="preserve"> </w:t>
      </w:r>
      <w:r>
        <w:t>«ЦIияб сон» («Новый год»), Г. Гаджиев</w:t>
      </w:r>
    </w:p>
    <w:p w:rsidR="007A46EE" w:rsidRDefault="009E1D98">
      <w:pPr>
        <w:pStyle w:val="a3"/>
      </w:pPr>
      <w:r>
        <w:t>«Гьобол»</w:t>
      </w:r>
      <w:r>
        <w:rPr>
          <w:spacing w:val="8"/>
        </w:rPr>
        <w:t xml:space="preserve"> </w:t>
      </w:r>
      <w:r>
        <w:t>(«Гость»),</w:t>
      </w:r>
      <w:r>
        <w:rPr>
          <w:spacing w:val="19"/>
        </w:rPr>
        <w:t xml:space="preserve"> </w:t>
      </w:r>
      <w:r>
        <w:t>Гамзат</w:t>
      </w:r>
      <w:r>
        <w:rPr>
          <w:spacing w:val="12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Цадасы</w:t>
      </w:r>
      <w:r>
        <w:rPr>
          <w:spacing w:val="18"/>
        </w:rPr>
        <w:t xml:space="preserve"> </w:t>
      </w:r>
      <w:r>
        <w:t>«Хинаб</w:t>
      </w:r>
      <w:r>
        <w:rPr>
          <w:spacing w:val="19"/>
        </w:rPr>
        <w:t xml:space="preserve"> </w:t>
      </w:r>
      <w:r>
        <w:t>хасел»</w:t>
      </w:r>
      <w:r>
        <w:rPr>
          <w:spacing w:val="9"/>
        </w:rPr>
        <w:t xml:space="preserve"> </w:t>
      </w:r>
      <w:r>
        <w:t>(«Теплая</w:t>
      </w:r>
      <w:r>
        <w:rPr>
          <w:spacing w:val="19"/>
        </w:rPr>
        <w:t xml:space="preserve"> </w:t>
      </w:r>
      <w:r>
        <w:t>зима»),</w:t>
      </w:r>
      <w:r>
        <w:rPr>
          <w:spacing w:val="18"/>
        </w:rPr>
        <w:t xml:space="preserve"> </w:t>
      </w:r>
      <w:r>
        <w:t>О.</w:t>
      </w:r>
      <w:r>
        <w:rPr>
          <w:spacing w:val="-3"/>
        </w:rPr>
        <w:t xml:space="preserve"> </w:t>
      </w:r>
      <w:r>
        <w:rPr>
          <w:spacing w:val="-2"/>
        </w:rPr>
        <w:t>Хачалов</w:t>
      </w:r>
    </w:p>
    <w:p w:rsidR="007A46EE" w:rsidRDefault="009E1D98">
      <w:pPr>
        <w:pStyle w:val="a3"/>
        <w:spacing w:before="159" w:line="362" w:lineRule="auto"/>
        <w:ind w:right="152"/>
      </w:pPr>
      <w:r>
        <w:t>«Космонавтал»</w:t>
      </w:r>
      <w:r>
        <w:rPr>
          <w:spacing w:val="80"/>
        </w:rPr>
        <w:t xml:space="preserve"> </w:t>
      </w:r>
      <w:r>
        <w:t>(«Космонавты»),</w:t>
      </w:r>
      <w:r>
        <w:rPr>
          <w:spacing w:val="80"/>
        </w:rPr>
        <w:t xml:space="preserve"> </w:t>
      </w:r>
      <w:r>
        <w:t>О. Шейхов</w:t>
      </w:r>
      <w:r>
        <w:rPr>
          <w:spacing w:val="80"/>
        </w:rPr>
        <w:t xml:space="preserve"> </w:t>
      </w:r>
      <w:r>
        <w:t>«ГIазу</w:t>
      </w:r>
      <w:r>
        <w:rPr>
          <w:spacing w:val="80"/>
        </w:rPr>
        <w:t xml:space="preserve"> </w:t>
      </w:r>
      <w:r>
        <w:t>балеб</w:t>
      </w:r>
      <w:r>
        <w:rPr>
          <w:spacing w:val="80"/>
        </w:rPr>
        <w:t xml:space="preserve"> </w:t>
      </w:r>
      <w:r>
        <w:t>буго»</w:t>
      </w:r>
      <w:r>
        <w:rPr>
          <w:spacing w:val="80"/>
        </w:rPr>
        <w:t xml:space="preserve"> </w:t>
      </w:r>
      <w:r>
        <w:t>(«Идет</w:t>
      </w:r>
      <w:r>
        <w:rPr>
          <w:spacing w:val="80"/>
        </w:rPr>
        <w:t xml:space="preserve"> </w:t>
      </w:r>
      <w:r>
        <w:t>снег»), М. Шамхалов «КIиабилей эбел» («Вторая мать»).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65" w:firstLine="710"/>
        <w:jc w:val="both"/>
        <w:rPr>
          <w:sz w:val="28"/>
        </w:rPr>
      </w:pPr>
      <w:r>
        <w:rPr>
          <w:sz w:val="28"/>
        </w:rPr>
        <w:t xml:space="preserve">Халкъалъул кIалзул гьунаралъул асараздасан (Из устного народного </w:t>
      </w:r>
      <w:r>
        <w:rPr>
          <w:spacing w:val="-2"/>
          <w:sz w:val="28"/>
        </w:rPr>
        <w:t>творчества).</w:t>
      </w:r>
    </w:p>
    <w:p w:rsidR="007A46EE" w:rsidRDefault="009E1D98">
      <w:pPr>
        <w:pStyle w:val="a3"/>
        <w:spacing w:before="8"/>
        <w:ind w:left="1136"/>
      </w:pPr>
      <w:r>
        <w:t>«Ва</w:t>
      </w:r>
      <w:r>
        <w:rPr>
          <w:spacing w:val="61"/>
          <w:w w:val="150"/>
        </w:rPr>
        <w:t xml:space="preserve"> </w:t>
      </w:r>
      <w:r>
        <w:t>ХIатуту,</w:t>
      </w:r>
      <w:r>
        <w:rPr>
          <w:spacing w:val="73"/>
          <w:w w:val="150"/>
        </w:rPr>
        <w:t xml:space="preserve"> </w:t>
      </w:r>
      <w:r>
        <w:t>хIатуту»</w:t>
      </w:r>
      <w:r>
        <w:rPr>
          <w:spacing w:val="53"/>
          <w:w w:val="150"/>
        </w:rPr>
        <w:t xml:space="preserve"> </w:t>
      </w:r>
      <w:r>
        <w:t>(«Колыбельная</w:t>
      </w:r>
      <w:r>
        <w:rPr>
          <w:spacing w:val="67"/>
          <w:w w:val="150"/>
        </w:rPr>
        <w:t xml:space="preserve"> </w:t>
      </w:r>
      <w:r>
        <w:t>песня»),</w:t>
      </w:r>
      <w:r>
        <w:rPr>
          <w:spacing w:val="73"/>
          <w:w w:val="150"/>
        </w:rPr>
        <w:t xml:space="preserve"> </w:t>
      </w:r>
      <w:r>
        <w:t>«Кицаби»</w:t>
      </w:r>
      <w:r>
        <w:rPr>
          <w:spacing w:val="58"/>
          <w:w w:val="150"/>
        </w:rPr>
        <w:t xml:space="preserve"> </w:t>
      </w:r>
      <w:r>
        <w:rPr>
          <w:spacing w:val="-2"/>
        </w:rPr>
        <w:t>(«Пословицы»),</w:t>
      </w:r>
    </w:p>
    <w:p w:rsidR="007A46EE" w:rsidRDefault="009E1D98">
      <w:pPr>
        <w:pStyle w:val="a3"/>
        <w:spacing w:before="162" w:line="360" w:lineRule="auto"/>
        <w:ind w:right="146"/>
      </w:pPr>
      <w:r>
        <w:t>«БицанкIаби» («Загадки»), «Бищунго кIудияб бечелъи» («Самое большое богатство») (Турецкая народная сказка), «Васазе ва ясазе кинидахъ ахIулел» («Колыбельные песни для мальчиков и девочек»), «СихIираб чайка» («Хитрая чайка») (Афганская сказка), «БацIги, цер</w:t>
      </w:r>
      <w:r>
        <w:t>ги, циги» («Волк, лиса и медведь») (Народная сказка), «БахIарчияв вас» («Смелый мальчик») (Народная сказка).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5"/>
        <w:ind w:left="1979" w:hanging="843"/>
        <w:jc w:val="both"/>
        <w:rPr>
          <w:sz w:val="28"/>
        </w:rPr>
      </w:pPr>
      <w:r>
        <w:rPr>
          <w:sz w:val="28"/>
        </w:rPr>
        <w:t>Рекъел</w:t>
      </w:r>
      <w:r>
        <w:rPr>
          <w:spacing w:val="-10"/>
          <w:sz w:val="28"/>
        </w:rPr>
        <w:t xml:space="preserve"> </w:t>
      </w:r>
      <w:r>
        <w:rPr>
          <w:sz w:val="28"/>
        </w:rPr>
        <w:t>ва</w:t>
      </w:r>
      <w:r>
        <w:rPr>
          <w:spacing w:val="-10"/>
          <w:sz w:val="28"/>
        </w:rPr>
        <w:t xml:space="preserve"> </w:t>
      </w:r>
      <w:r>
        <w:rPr>
          <w:sz w:val="28"/>
        </w:rPr>
        <w:t>гьудуллъи</w:t>
      </w:r>
      <w:r>
        <w:rPr>
          <w:spacing w:val="-10"/>
          <w:sz w:val="28"/>
        </w:rPr>
        <w:t xml:space="preserve"> </w:t>
      </w:r>
      <w:r>
        <w:rPr>
          <w:sz w:val="28"/>
        </w:rPr>
        <w:t>(Мир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дружба).</w:t>
      </w:r>
    </w:p>
    <w:p w:rsidR="007A46EE" w:rsidRDefault="009E1D98">
      <w:pPr>
        <w:pStyle w:val="a3"/>
        <w:spacing w:before="159" w:line="360" w:lineRule="auto"/>
        <w:ind w:right="151" w:firstLine="710"/>
      </w:pPr>
      <w:r>
        <w:t>Гамзат из Цадасы «Рагъ ва рекъел» («Война и мир»), «ХIамаги гIанкIги» («Осёл и заяц») (Сказка), Н. Исаев «Цадах</w:t>
      </w:r>
      <w:r>
        <w:t>ъ рекъон бугеб лъикI» («Как хорошо, когда вместе»), С. Шахрулабазанов «Микки» («Голубь»), «Вацал» («Братья») (Кумыкская народная сказка), Л. Толстой «Эмен ва васал» («Отец и мальчики») (Басня) (перевод Х. Вакилова), Р. Гамзатов «Салам» («Привет»).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ind w:left="1979" w:hanging="843"/>
        <w:jc w:val="both"/>
        <w:rPr>
          <w:sz w:val="28"/>
        </w:rPr>
      </w:pPr>
      <w:r>
        <w:rPr>
          <w:spacing w:val="-2"/>
          <w:sz w:val="28"/>
        </w:rPr>
        <w:t>Рохалила</w:t>
      </w:r>
      <w:r>
        <w:rPr>
          <w:spacing w:val="-2"/>
          <w:sz w:val="28"/>
        </w:rPr>
        <w:t>б</w:t>
      </w:r>
      <w:r>
        <w:rPr>
          <w:sz w:val="28"/>
        </w:rPr>
        <w:t xml:space="preserve"> </w:t>
      </w:r>
      <w:r>
        <w:rPr>
          <w:spacing w:val="-2"/>
          <w:sz w:val="28"/>
        </w:rPr>
        <w:t>их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(Радостная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весна).</w:t>
      </w:r>
    </w:p>
    <w:p w:rsidR="007A46EE" w:rsidRDefault="009E1D98">
      <w:pPr>
        <w:pStyle w:val="a3"/>
        <w:spacing w:before="163" w:line="360" w:lineRule="auto"/>
        <w:ind w:right="135" w:firstLine="710"/>
      </w:pPr>
      <w:r>
        <w:t>Асадула «Ихдалил</w:t>
      </w:r>
      <w:r>
        <w:rPr>
          <w:spacing w:val="-1"/>
        </w:rPr>
        <w:t xml:space="preserve"> </w:t>
      </w:r>
      <w:r>
        <w:t>къо»</w:t>
      </w:r>
      <w:r>
        <w:rPr>
          <w:spacing w:val="-2"/>
        </w:rPr>
        <w:t xml:space="preserve"> </w:t>
      </w:r>
      <w:r>
        <w:t>(«Весенний день»), Гамзат из</w:t>
      </w:r>
      <w:r>
        <w:rPr>
          <w:spacing w:val="-1"/>
        </w:rPr>
        <w:t xml:space="preserve"> </w:t>
      </w:r>
      <w:r>
        <w:t>Цадасы</w:t>
      </w:r>
      <w:r>
        <w:rPr>
          <w:spacing w:val="-1"/>
        </w:rPr>
        <w:t xml:space="preserve"> </w:t>
      </w:r>
      <w:r>
        <w:t>«Их»</w:t>
      </w:r>
      <w:r>
        <w:rPr>
          <w:spacing w:val="-2"/>
        </w:rPr>
        <w:t xml:space="preserve"> </w:t>
      </w:r>
      <w:r>
        <w:t>(«Весна»), Л. Толстой</w:t>
      </w:r>
      <w:r>
        <w:rPr>
          <w:spacing w:val="80"/>
        </w:rPr>
        <w:t xml:space="preserve"> </w:t>
      </w:r>
      <w:r>
        <w:t>«Ихдалил</w:t>
      </w:r>
      <w:r>
        <w:rPr>
          <w:spacing w:val="80"/>
        </w:rPr>
        <w:t xml:space="preserve"> </w:t>
      </w:r>
      <w:r>
        <w:t>гIаламатал»</w:t>
      </w:r>
      <w:r>
        <w:rPr>
          <w:spacing w:val="40"/>
        </w:rPr>
        <w:t xml:space="preserve"> </w:t>
      </w:r>
      <w:r>
        <w:t>(«Признаки</w:t>
      </w:r>
      <w:r>
        <w:rPr>
          <w:spacing w:val="80"/>
        </w:rPr>
        <w:t xml:space="preserve"> </w:t>
      </w:r>
      <w:r>
        <w:t>весны»)</w:t>
      </w:r>
      <w:r>
        <w:rPr>
          <w:spacing w:val="40"/>
        </w:rPr>
        <w:t xml:space="preserve"> </w:t>
      </w:r>
      <w:r>
        <w:t>(перевод</w:t>
      </w:r>
      <w:r>
        <w:rPr>
          <w:spacing w:val="80"/>
        </w:rPr>
        <w:t xml:space="preserve"> </w:t>
      </w:r>
      <w:r>
        <w:t>М. Абдулаева), М. Насрулаев «Их» («Весна»), А. Хачалов. «ТIабигIаталъул байрам» («Праздник природы»), М. Магомедов «ХIанчIи – ахазул гьудулзаби» («Птицы – друзья садов»), Г. Газимирзаев</w:t>
      </w:r>
      <w:r>
        <w:rPr>
          <w:spacing w:val="80"/>
        </w:rPr>
        <w:t xml:space="preserve">  </w:t>
      </w:r>
      <w:r>
        <w:t>«Ихги</w:t>
      </w:r>
      <w:r>
        <w:rPr>
          <w:spacing w:val="80"/>
        </w:rPr>
        <w:t xml:space="preserve">  </w:t>
      </w:r>
      <w:r>
        <w:t>бачун</w:t>
      </w:r>
      <w:r>
        <w:rPr>
          <w:spacing w:val="80"/>
        </w:rPr>
        <w:t xml:space="preserve">  </w:t>
      </w:r>
      <w:r>
        <w:t>милъиршо»</w:t>
      </w:r>
      <w:r>
        <w:rPr>
          <w:spacing w:val="78"/>
        </w:rPr>
        <w:t xml:space="preserve">  </w:t>
      </w:r>
      <w:r>
        <w:t>(«Ласточка,</w:t>
      </w:r>
      <w:r>
        <w:rPr>
          <w:spacing w:val="80"/>
        </w:rPr>
        <w:t xml:space="preserve">  </w:t>
      </w:r>
      <w:r>
        <w:t>приведшая</w:t>
      </w:r>
      <w:r>
        <w:rPr>
          <w:spacing w:val="80"/>
        </w:rPr>
        <w:t xml:space="preserve">  </w:t>
      </w:r>
      <w:r>
        <w:t>весну»), М. Абдулаев</w:t>
      </w:r>
      <w:r>
        <w:t xml:space="preserve"> «Эбелалъул байрам» («Праздник матери»), Р. Гамзатов «Эбелалде» («Матери»), Н. Исаев «Эбелалде» («Матери»), К. Ушинский «Кванда хадур»</w:t>
      </w:r>
      <w:r>
        <w:rPr>
          <w:spacing w:val="40"/>
        </w:rPr>
        <w:t xml:space="preserve"> </w:t>
      </w:r>
      <w:r>
        <w:t>(«После еды») (перевод М. Абдулаева), З. Батырова «ТIоцебесеб цIад» («Первый дождь»),</w:t>
      </w:r>
      <w:r>
        <w:rPr>
          <w:spacing w:val="80"/>
        </w:rPr>
        <w:t xml:space="preserve">  </w:t>
      </w:r>
      <w:r>
        <w:t>М.</w:t>
      </w:r>
      <w:r>
        <w:rPr>
          <w:spacing w:val="19"/>
        </w:rPr>
        <w:t xml:space="preserve"> </w:t>
      </w:r>
      <w:r>
        <w:t>Пришвин</w:t>
      </w:r>
      <w:r>
        <w:rPr>
          <w:spacing w:val="80"/>
        </w:rPr>
        <w:t xml:space="preserve">  </w:t>
      </w:r>
      <w:r>
        <w:t>«ЛъарахIинчI»</w:t>
      </w:r>
      <w:r>
        <w:rPr>
          <w:spacing w:val="80"/>
        </w:rPr>
        <w:t xml:space="preserve">  </w:t>
      </w:r>
      <w:r>
        <w:t>(«Синиц</w:t>
      </w:r>
      <w:r>
        <w:t>а»)</w:t>
      </w:r>
      <w:r>
        <w:rPr>
          <w:spacing w:val="80"/>
        </w:rPr>
        <w:t xml:space="preserve">  </w:t>
      </w:r>
      <w:r>
        <w:t>(перевод</w:t>
      </w:r>
      <w:r>
        <w:rPr>
          <w:spacing w:val="80"/>
        </w:rPr>
        <w:t xml:space="preserve">  </w:t>
      </w:r>
      <w:r>
        <w:t>Г. Мадиевой), А. Магомедов «Ихдалил къо» («Весенний день»), Д.-Г. Дибиров «Милъиршаби» («Ласточки»),</w:t>
      </w:r>
      <w:r>
        <w:rPr>
          <w:spacing w:val="80"/>
          <w:w w:val="150"/>
        </w:rPr>
        <w:t xml:space="preserve">   </w:t>
      </w:r>
      <w:r>
        <w:t>Г.</w:t>
      </w:r>
      <w:r>
        <w:rPr>
          <w:spacing w:val="11"/>
        </w:rPr>
        <w:t xml:space="preserve"> </w:t>
      </w:r>
      <w:r>
        <w:t>Гаджиев</w:t>
      </w:r>
      <w:r>
        <w:rPr>
          <w:spacing w:val="80"/>
          <w:w w:val="150"/>
        </w:rPr>
        <w:t xml:space="preserve">   </w:t>
      </w:r>
      <w:r>
        <w:t>«Гьелъул</w:t>
      </w:r>
      <w:r>
        <w:rPr>
          <w:spacing w:val="80"/>
          <w:w w:val="150"/>
        </w:rPr>
        <w:t xml:space="preserve">   </w:t>
      </w:r>
      <w:r>
        <w:t>магIна</w:t>
      </w:r>
      <w:r>
        <w:rPr>
          <w:spacing w:val="80"/>
          <w:w w:val="150"/>
        </w:rPr>
        <w:t xml:space="preserve">   </w:t>
      </w:r>
      <w:r>
        <w:t>батила»</w:t>
      </w:r>
      <w:r>
        <w:rPr>
          <w:spacing w:val="80"/>
          <w:w w:val="150"/>
        </w:rPr>
        <w:t xml:space="preserve">   </w:t>
      </w:r>
      <w:r>
        <w:t>(«Наверное, в этом есть какой-то смысл»).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ind w:left="1979" w:hanging="843"/>
        <w:jc w:val="both"/>
        <w:rPr>
          <w:sz w:val="28"/>
        </w:rPr>
      </w:pPr>
      <w:r>
        <w:rPr>
          <w:spacing w:val="-2"/>
          <w:sz w:val="28"/>
        </w:rPr>
        <w:t>Эркенаб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захIмалъи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(Свободный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труд).</w:t>
      </w:r>
    </w:p>
    <w:p w:rsidR="007A46EE" w:rsidRDefault="009E1D98">
      <w:pPr>
        <w:pStyle w:val="a3"/>
        <w:spacing w:before="162" w:line="362" w:lineRule="auto"/>
        <w:ind w:right="132" w:firstLine="710"/>
      </w:pPr>
      <w:r>
        <w:t>Н.</w:t>
      </w:r>
      <w:r>
        <w:rPr>
          <w:spacing w:val="24"/>
        </w:rPr>
        <w:t xml:space="preserve"> </w:t>
      </w:r>
      <w:r>
        <w:t>Надеждин</w:t>
      </w:r>
      <w:r>
        <w:rPr>
          <w:spacing w:val="80"/>
        </w:rPr>
        <w:t xml:space="preserve">  </w:t>
      </w:r>
      <w:r>
        <w:t>«Шко</w:t>
      </w:r>
      <w:r>
        <w:t>лалъул</w:t>
      </w:r>
      <w:r>
        <w:rPr>
          <w:spacing w:val="80"/>
        </w:rPr>
        <w:t xml:space="preserve">  </w:t>
      </w:r>
      <w:r>
        <w:t>пастIан»</w:t>
      </w:r>
      <w:r>
        <w:rPr>
          <w:spacing w:val="80"/>
        </w:rPr>
        <w:t xml:space="preserve">  </w:t>
      </w:r>
      <w:r>
        <w:t>(«Школьный</w:t>
      </w:r>
      <w:r>
        <w:rPr>
          <w:spacing w:val="80"/>
        </w:rPr>
        <w:t xml:space="preserve">  </w:t>
      </w:r>
      <w:r>
        <w:t>огород»)</w:t>
      </w:r>
      <w:r>
        <w:rPr>
          <w:spacing w:val="80"/>
        </w:rPr>
        <w:t xml:space="preserve">  </w:t>
      </w:r>
      <w:r>
        <w:t>(перевод Х. Вакилова),</w:t>
      </w:r>
      <w:r>
        <w:rPr>
          <w:spacing w:val="80"/>
        </w:rPr>
        <w:t xml:space="preserve"> </w:t>
      </w:r>
      <w:r>
        <w:t>М. Сулиманов</w:t>
      </w:r>
      <w:r>
        <w:rPr>
          <w:spacing w:val="77"/>
          <w:w w:val="150"/>
        </w:rPr>
        <w:t xml:space="preserve"> </w:t>
      </w:r>
      <w:r>
        <w:t>«Чадил</w:t>
      </w:r>
      <w:r>
        <w:rPr>
          <w:spacing w:val="80"/>
        </w:rPr>
        <w:t xml:space="preserve"> </w:t>
      </w:r>
      <w:r>
        <w:t>кесек»</w:t>
      </w:r>
      <w:r>
        <w:rPr>
          <w:spacing w:val="80"/>
        </w:rPr>
        <w:t xml:space="preserve"> </w:t>
      </w:r>
      <w:r>
        <w:t>(«Кусок</w:t>
      </w:r>
      <w:r>
        <w:rPr>
          <w:spacing w:val="80"/>
        </w:rPr>
        <w:t xml:space="preserve"> </w:t>
      </w:r>
      <w:r>
        <w:t>хлеба»),</w:t>
      </w:r>
      <w:r>
        <w:rPr>
          <w:spacing w:val="80"/>
        </w:rPr>
        <w:t xml:space="preserve"> </w:t>
      </w:r>
      <w:r>
        <w:t>Ф. Алиева</w:t>
      </w:r>
      <w:r>
        <w:rPr>
          <w:spacing w:val="80"/>
        </w:rPr>
        <w:t xml:space="preserve"> </w:t>
      </w:r>
      <w:r>
        <w:t>«Чед»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40"/>
      </w:pPr>
      <w:r>
        <w:t>(«Хлеб»), М. Абдулаев «Чурпа» («Суп»), А. Путерброт «Кубачияй» («Кубачинка») (перевод М. Абдулаева), М. Хириясулаев «ГанчIил устар Мусалав» («Каменщик Мусалав»),</w:t>
      </w:r>
      <w:r>
        <w:rPr>
          <w:spacing w:val="40"/>
        </w:rPr>
        <w:t xml:space="preserve">  </w:t>
      </w:r>
      <w:r>
        <w:t>М. Магомедов</w:t>
      </w:r>
      <w:r>
        <w:rPr>
          <w:spacing w:val="40"/>
        </w:rPr>
        <w:t xml:space="preserve">  </w:t>
      </w:r>
      <w:r>
        <w:t>«Ихдал</w:t>
      </w:r>
      <w:r>
        <w:rPr>
          <w:spacing w:val="40"/>
        </w:rPr>
        <w:t xml:space="preserve">  </w:t>
      </w:r>
      <w:r>
        <w:t>ахикь»</w:t>
      </w:r>
      <w:r>
        <w:rPr>
          <w:spacing w:val="40"/>
        </w:rPr>
        <w:t xml:space="preserve">  </w:t>
      </w:r>
      <w:r>
        <w:t>(«В</w:t>
      </w:r>
      <w:r>
        <w:rPr>
          <w:spacing w:val="80"/>
          <w:w w:val="150"/>
        </w:rPr>
        <w:t xml:space="preserve"> </w:t>
      </w:r>
      <w:r>
        <w:t>весеннем</w:t>
      </w:r>
      <w:r>
        <w:rPr>
          <w:spacing w:val="40"/>
        </w:rPr>
        <w:t xml:space="preserve">  </w:t>
      </w:r>
      <w:r>
        <w:t>саду»),</w:t>
      </w:r>
      <w:r>
        <w:rPr>
          <w:spacing w:val="40"/>
        </w:rPr>
        <w:t xml:space="preserve">  </w:t>
      </w:r>
      <w:r>
        <w:t>А. Гамзатов</w:t>
      </w:r>
    </w:p>
    <w:p w:rsidR="007A46EE" w:rsidRDefault="009E1D98">
      <w:pPr>
        <w:pStyle w:val="a3"/>
        <w:spacing w:before="1" w:line="362" w:lineRule="auto"/>
        <w:ind w:right="146"/>
      </w:pPr>
      <w:r>
        <w:t>«Эбелалъул гIадлу» («Воспита</w:t>
      </w:r>
      <w:r>
        <w:t>ние матери»), А. Хачалов «Бечелъи» («Богатство»),</w:t>
      </w:r>
      <w:r>
        <w:rPr>
          <w:spacing w:val="80"/>
        </w:rPr>
        <w:t xml:space="preserve"> </w:t>
      </w:r>
      <w:r>
        <w:t>А. Расулов «ГъветIги васги» («Дерево и мальчик»), «Вехьасде» («К чабану») (Народная</w:t>
      </w:r>
      <w:r>
        <w:rPr>
          <w:spacing w:val="62"/>
        </w:rPr>
        <w:t xml:space="preserve">  </w:t>
      </w:r>
      <w:r>
        <w:t>песня),</w:t>
      </w:r>
      <w:r>
        <w:rPr>
          <w:spacing w:val="60"/>
        </w:rPr>
        <w:t xml:space="preserve">  </w:t>
      </w:r>
      <w:r>
        <w:t>«КIиго</w:t>
      </w:r>
      <w:r>
        <w:rPr>
          <w:spacing w:val="64"/>
        </w:rPr>
        <w:t xml:space="preserve">  </w:t>
      </w:r>
      <w:r>
        <w:t>харицел»</w:t>
      </w:r>
      <w:r>
        <w:rPr>
          <w:spacing w:val="61"/>
        </w:rPr>
        <w:t xml:space="preserve">  </w:t>
      </w:r>
      <w:r>
        <w:t>(«Две</w:t>
      </w:r>
      <w:r>
        <w:rPr>
          <w:spacing w:val="62"/>
        </w:rPr>
        <w:t xml:space="preserve">  </w:t>
      </w:r>
      <w:r>
        <w:t>косы»)</w:t>
      </w:r>
      <w:r>
        <w:rPr>
          <w:spacing w:val="61"/>
        </w:rPr>
        <w:t xml:space="preserve">  </w:t>
      </w:r>
      <w:r>
        <w:t>(Притча),</w:t>
      </w:r>
      <w:r>
        <w:rPr>
          <w:spacing w:val="62"/>
        </w:rPr>
        <w:t xml:space="preserve">  </w:t>
      </w:r>
      <w:r>
        <w:t>М. Шамхалов</w:t>
      </w:r>
    </w:p>
    <w:p w:rsidR="007A46EE" w:rsidRDefault="009E1D98">
      <w:pPr>
        <w:pStyle w:val="a3"/>
        <w:spacing w:line="360" w:lineRule="auto"/>
        <w:ind w:right="144"/>
      </w:pPr>
      <w:r>
        <w:t>«МагIарулай» («Горянка»), Н. Незлобин «Ролъ барщун буго»</w:t>
      </w:r>
      <w:r>
        <w:t xml:space="preserve"> («Пшеница созрела») (перевод</w:t>
      </w:r>
      <w:r>
        <w:rPr>
          <w:spacing w:val="78"/>
        </w:rPr>
        <w:t xml:space="preserve">  </w:t>
      </w:r>
      <w:r>
        <w:t>М.</w:t>
      </w:r>
      <w:r>
        <w:rPr>
          <w:spacing w:val="73"/>
        </w:rPr>
        <w:t xml:space="preserve">  </w:t>
      </w:r>
      <w:r>
        <w:t>Абдулаева),</w:t>
      </w:r>
      <w:r>
        <w:rPr>
          <w:spacing w:val="78"/>
        </w:rPr>
        <w:t xml:space="preserve">  </w:t>
      </w:r>
      <w:r>
        <w:t>М. Хириясулаев</w:t>
      </w:r>
      <w:r>
        <w:rPr>
          <w:spacing w:val="78"/>
        </w:rPr>
        <w:t xml:space="preserve">  </w:t>
      </w:r>
      <w:r>
        <w:t>«ГьатIан</w:t>
      </w:r>
      <w:r>
        <w:rPr>
          <w:spacing w:val="77"/>
        </w:rPr>
        <w:t xml:space="preserve">  </w:t>
      </w:r>
      <w:r>
        <w:t>къо»</w:t>
      </w:r>
      <w:r>
        <w:rPr>
          <w:spacing w:val="70"/>
        </w:rPr>
        <w:t xml:space="preserve">  </w:t>
      </w:r>
      <w:r>
        <w:t>(«Воскресение»), Л. Толстой. «ЧIороло ва гьелъул тIанчIи» («Перепёлка и её птенцы») (Басня) (перевод А. Гамзатова), В. Даль «Херав палихъан» («Старый предсказатель») (Сказка за</w:t>
      </w:r>
      <w:r>
        <w:t>гадка) (перевод М. Абдулаева).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7"/>
        </w:tabs>
        <w:ind w:left="2117" w:hanging="981"/>
        <w:jc w:val="both"/>
        <w:rPr>
          <w:sz w:val="28"/>
        </w:rPr>
      </w:pPr>
      <w:r>
        <w:rPr>
          <w:sz w:val="28"/>
        </w:rPr>
        <w:t>ВатIан</w:t>
      </w:r>
      <w:r>
        <w:rPr>
          <w:spacing w:val="-18"/>
          <w:sz w:val="28"/>
        </w:rPr>
        <w:t xml:space="preserve"> </w:t>
      </w:r>
      <w:r>
        <w:rPr>
          <w:sz w:val="28"/>
        </w:rPr>
        <w:t>чIухIарал</w:t>
      </w:r>
      <w:r>
        <w:rPr>
          <w:spacing w:val="-16"/>
          <w:sz w:val="28"/>
        </w:rPr>
        <w:t xml:space="preserve"> </w:t>
      </w:r>
      <w:r>
        <w:rPr>
          <w:sz w:val="28"/>
        </w:rPr>
        <w:t>бахIарзал</w:t>
      </w:r>
      <w:r>
        <w:rPr>
          <w:spacing w:val="-18"/>
          <w:sz w:val="28"/>
        </w:rPr>
        <w:t xml:space="preserve"> </w:t>
      </w:r>
      <w:r>
        <w:rPr>
          <w:sz w:val="28"/>
        </w:rPr>
        <w:t>(Герои,</w:t>
      </w:r>
      <w:r>
        <w:rPr>
          <w:spacing w:val="-16"/>
          <w:sz w:val="28"/>
        </w:rPr>
        <w:t xml:space="preserve"> </w:t>
      </w:r>
      <w:r>
        <w:rPr>
          <w:sz w:val="28"/>
        </w:rPr>
        <w:t>которыми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гордится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Родина).</w:t>
      </w:r>
    </w:p>
    <w:p w:rsidR="007A46EE" w:rsidRDefault="009E1D98">
      <w:pPr>
        <w:pStyle w:val="a3"/>
        <w:spacing w:before="145" w:line="360" w:lineRule="auto"/>
        <w:ind w:right="126" w:firstLine="710"/>
      </w:pPr>
      <w:r>
        <w:t>Г. Гаджиев «Гьеб маялъул къоялъ» («В тот майский день»), «Бергьенлъиялъул къо – 9 май» («9 май – День победы»), Р. Гамзатов. «СагIаду» («Сааду»), «ВатIан» («Родина») (Сказка), Н. Исаев «Аманат» («Наказ»), Ч. Абашилова «Хвалчен» («Сабля»), М. Саидов «Имам Ш</w:t>
      </w:r>
      <w:r>
        <w:t>амил» («Имам Шамил»), Р. Гамзатов «Гъунисан чвахулеб</w:t>
      </w:r>
      <w:r>
        <w:rPr>
          <w:spacing w:val="40"/>
        </w:rPr>
        <w:t xml:space="preserve"> </w:t>
      </w:r>
      <w:r>
        <w:t>лъарахъ</w:t>
      </w:r>
      <w:r>
        <w:rPr>
          <w:spacing w:val="40"/>
        </w:rPr>
        <w:t xml:space="preserve"> </w:t>
      </w:r>
      <w:r>
        <w:t>гIенекке»</w:t>
      </w:r>
      <w:r>
        <w:rPr>
          <w:spacing w:val="34"/>
        </w:rPr>
        <w:t xml:space="preserve"> </w:t>
      </w:r>
      <w:r>
        <w:t>(«Слушайте</w:t>
      </w:r>
      <w:r>
        <w:rPr>
          <w:spacing w:val="40"/>
        </w:rPr>
        <w:t xml:space="preserve"> </w:t>
      </w:r>
      <w:r>
        <w:t>речку,</w:t>
      </w:r>
      <w:r>
        <w:rPr>
          <w:spacing w:val="40"/>
        </w:rPr>
        <w:t xml:space="preserve"> </w:t>
      </w:r>
      <w:r>
        <w:t>который</w:t>
      </w:r>
      <w:r>
        <w:rPr>
          <w:spacing w:val="40"/>
        </w:rPr>
        <w:t xml:space="preserve"> </w:t>
      </w:r>
      <w:r>
        <w:t>протекает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Гуниб»),</w:t>
      </w:r>
    </w:p>
    <w:p w:rsidR="007A46EE" w:rsidRDefault="009E1D98">
      <w:pPr>
        <w:pStyle w:val="a3"/>
        <w:spacing w:before="5"/>
      </w:pPr>
      <w:r>
        <w:t>«Гьабигьанасул</w:t>
      </w:r>
      <w:r>
        <w:rPr>
          <w:spacing w:val="53"/>
          <w:w w:val="150"/>
        </w:rPr>
        <w:t xml:space="preserve">   </w:t>
      </w:r>
      <w:r>
        <w:t>гьоболлъи»</w:t>
      </w:r>
      <w:r>
        <w:rPr>
          <w:spacing w:val="53"/>
          <w:w w:val="150"/>
        </w:rPr>
        <w:t xml:space="preserve">   </w:t>
      </w:r>
      <w:r>
        <w:t>(«Гостеприимство</w:t>
      </w:r>
      <w:r>
        <w:rPr>
          <w:spacing w:val="54"/>
          <w:w w:val="150"/>
        </w:rPr>
        <w:t xml:space="preserve">   </w:t>
      </w:r>
      <w:r>
        <w:t>мельника»)</w:t>
      </w:r>
      <w:r>
        <w:rPr>
          <w:spacing w:val="53"/>
          <w:w w:val="150"/>
        </w:rPr>
        <w:t xml:space="preserve">   </w:t>
      </w:r>
      <w:r>
        <w:rPr>
          <w:spacing w:val="-2"/>
        </w:rPr>
        <w:t>(Сказание),</w:t>
      </w:r>
    </w:p>
    <w:p w:rsidR="007A46EE" w:rsidRDefault="009E1D98">
      <w:pPr>
        <w:pStyle w:val="a3"/>
        <w:spacing w:before="163"/>
      </w:pPr>
      <w:r>
        <w:t>«ХIажимурадги</w:t>
      </w:r>
      <w:r>
        <w:rPr>
          <w:spacing w:val="62"/>
        </w:rPr>
        <w:t xml:space="preserve"> </w:t>
      </w:r>
      <w:r>
        <w:t>чачанавги»</w:t>
      </w:r>
      <w:r>
        <w:rPr>
          <w:spacing w:val="54"/>
        </w:rPr>
        <w:t xml:space="preserve"> </w:t>
      </w:r>
      <w:r>
        <w:t>(«Гаджимурад</w:t>
      </w:r>
      <w:r>
        <w:rPr>
          <w:spacing w:val="6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чеченец»)</w:t>
      </w:r>
      <w:r>
        <w:rPr>
          <w:spacing w:val="69"/>
        </w:rPr>
        <w:t xml:space="preserve"> </w:t>
      </w:r>
      <w:r>
        <w:t>(Сказание)</w:t>
      </w:r>
      <w:r>
        <w:t>,</w:t>
      </w:r>
      <w:r>
        <w:rPr>
          <w:spacing w:val="64"/>
        </w:rPr>
        <w:t xml:space="preserve"> </w:t>
      </w:r>
      <w:r>
        <w:t>М.</w:t>
      </w:r>
      <w:r>
        <w:rPr>
          <w:spacing w:val="-7"/>
        </w:rPr>
        <w:t xml:space="preserve"> </w:t>
      </w:r>
      <w:r>
        <w:rPr>
          <w:spacing w:val="-2"/>
        </w:rPr>
        <w:t>Хуршилов</w:t>
      </w:r>
    </w:p>
    <w:p w:rsidR="007A46EE" w:rsidRDefault="009E1D98">
      <w:pPr>
        <w:pStyle w:val="a3"/>
        <w:spacing w:before="158"/>
      </w:pPr>
      <w:r>
        <w:t>«Ираналъул</w:t>
      </w:r>
      <w:r>
        <w:rPr>
          <w:spacing w:val="67"/>
          <w:w w:val="150"/>
        </w:rPr>
        <w:t xml:space="preserve"> </w:t>
      </w:r>
      <w:r>
        <w:t>шагьги</w:t>
      </w:r>
      <w:r>
        <w:rPr>
          <w:spacing w:val="68"/>
          <w:w w:val="150"/>
        </w:rPr>
        <w:t xml:space="preserve"> </w:t>
      </w:r>
      <w:r>
        <w:t>ГIалискандиги»</w:t>
      </w:r>
      <w:r>
        <w:rPr>
          <w:spacing w:val="64"/>
          <w:w w:val="150"/>
        </w:rPr>
        <w:t xml:space="preserve"> </w:t>
      </w:r>
      <w:r>
        <w:t>(«Шах</w:t>
      </w:r>
      <w:r>
        <w:rPr>
          <w:spacing w:val="67"/>
          <w:w w:val="150"/>
        </w:rPr>
        <w:t xml:space="preserve"> </w:t>
      </w:r>
      <w:r>
        <w:t>Ирана</w:t>
      </w:r>
      <w:r>
        <w:rPr>
          <w:spacing w:val="69"/>
          <w:w w:val="150"/>
        </w:rPr>
        <w:t xml:space="preserve"> </w:t>
      </w:r>
      <w:r>
        <w:t>и</w:t>
      </w:r>
      <w:r>
        <w:rPr>
          <w:spacing w:val="75"/>
          <w:w w:val="150"/>
        </w:rPr>
        <w:t xml:space="preserve"> </w:t>
      </w:r>
      <w:r>
        <w:t>Алисканди»),</w:t>
      </w:r>
      <w:r>
        <w:rPr>
          <w:spacing w:val="70"/>
          <w:w w:val="150"/>
        </w:rPr>
        <w:t xml:space="preserve"> </w:t>
      </w:r>
      <w:r>
        <w:t>Р.</w:t>
      </w:r>
      <w:r>
        <w:rPr>
          <w:spacing w:val="4"/>
        </w:rPr>
        <w:t xml:space="preserve"> </w:t>
      </w:r>
      <w:r>
        <w:rPr>
          <w:spacing w:val="-2"/>
        </w:rPr>
        <w:t>Гамзатов</w:t>
      </w:r>
    </w:p>
    <w:p w:rsidR="007A46EE" w:rsidRDefault="009E1D98">
      <w:pPr>
        <w:pStyle w:val="a3"/>
        <w:spacing w:before="164"/>
      </w:pPr>
      <w:r>
        <w:t>«ВатIаналъул</w:t>
      </w:r>
      <w:r>
        <w:rPr>
          <w:spacing w:val="-18"/>
        </w:rPr>
        <w:t xml:space="preserve"> </w:t>
      </w:r>
      <w:r>
        <w:t>хIакъалъулъ</w:t>
      </w:r>
      <w:r>
        <w:rPr>
          <w:spacing w:val="-17"/>
        </w:rPr>
        <w:t xml:space="preserve"> </w:t>
      </w:r>
      <w:r>
        <w:t>пикраби»</w:t>
      </w:r>
      <w:r>
        <w:rPr>
          <w:spacing w:val="-17"/>
        </w:rPr>
        <w:t xml:space="preserve"> </w:t>
      </w:r>
      <w:r>
        <w:t>(«Мысли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rPr>
          <w:spacing w:val="-2"/>
        </w:rPr>
        <w:t>Родине»).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7"/>
        </w:tabs>
        <w:spacing w:before="163"/>
        <w:ind w:left="2117" w:hanging="981"/>
        <w:jc w:val="both"/>
        <w:rPr>
          <w:sz w:val="28"/>
        </w:rPr>
      </w:pPr>
      <w:r>
        <w:rPr>
          <w:spacing w:val="-2"/>
          <w:sz w:val="28"/>
        </w:rPr>
        <w:t>Литературоведческая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пропедевтика.</w:t>
      </w:r>
    </w:p>
    <w:p w:rsidR="007A46EE" w:rsidRDefault="009E1D98">
      <w:pPr>
        <w:pStyle w:val="a3"/>
        <w:spacing w:before="158" w:line="360" w:lineRule="auto"/>
        <w:ind w:right="132" w:firstLine="710"/>
      </w:pPr>
      <w:r>
        <w:t>Лирикияб асар (лирическое произведение). Литературияб герой</w:t>
      </w:r>
      <w:r>
        <w:rPr>
          <w:spacing w:val="80"/>
        </w:rPr>
        <w:t xml:space="preserve"> </w:t>
      </w:r>
      <w:r>
        <w:t>(литературный</w:t>
      </w:r>
      <w:r>
        <w:rPr>
          <w:spacing w:val="-5"/>
        </w:rPr>
        <w:t xml:space="preserve"> </w:t>
      </w:r>
      <w:r>
        <w:t>герой). Героясул хасият</w:t>
      </w:r>
      <w:r>
        <w:rPr>
          <w:spacing w:val="-1"/>
        </w:rPr>
        <w:t xml:space="preserve"> </w:t>
      </w:r>
      <w:r>
        <w:t>(характер</w:t>
      </w:r>
      <w:r>
        <w:rPr>
          <w:spacing w:val="-5"/>
        </w:rPr>
        <w:t xml:space="preserve"> </w:t>
      </w:r>
      <w:r>
        <w:t>героя). Халкъияб</w:t>
      </w:r>
      <w:r>
        <w:rPr>
          <w:spacing w:val="-4"/>
        </w:rPr>
        <w:t xml:space="preserve"> </w:t>
      </w:r>
      <w:r>
        <w:t>маргьа (народная сказка). Литературияб маргьа (литературная сказка). Кинидахъ ахIулеб кечI (колыбельная песня), Абундач (скороговорка). ХIайваназул маргьа (сказка животных). ГIажаибаб маргьа (волшебная ска</w:t>
      </w:r>
      <w:r>
        <w:t>зка). РукIа-рахъиналъул маргьа (бытовая сказка). Художествиял асаразулъ дандекквеял, метафорал, эпитетал (сравнение, метафора, эпитеты в художественном тексте).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spacing w:before="4"/>
        <w:ind w:left="1768" w:hanging="63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4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7A46EE" w:rsidRDefault="007A46EE">
      <w:pPr>
        <w:pStyle w:val="a5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46" w:firstLine="710"/>
        <w:jc w:val="both"/>
        <w:rPr>
          <w:sz w:val="28"/>
        </w:rPr>
      </w:pPr>
      <w:r>
        <w:rPr>
          <w:sz w:val="28"/>
        </w:rPr>
        <w:t>Бищунго кьарияб – рии, бищунго бечедаб жо – хасалихълъи (Благодатное лето, урожайная осень).</w:t>
      </w:r>
    </w:p>
    <w:p w:rsidR="007A46EE" w:rsidRDefault="009E1D98">
      <w:pPr>
        <w:pStyle w:val="a3"/>
        <w:spacing w:before="8" w:line="362" w:lineRule="auto"/>
        <w:ind w:right="147" w:firstLine="710"/>
      </w:pPr>
      <w:r>
        <w:t>Р. Гамзатов «МагIарулал» («Горцы»), М. Магомедов «ХIадисил ирсилав» («Наследник Гадиса»), Р. Гамзатов «Риидахъ ялагьун йиго мун, эбел» («Ждешь ты лета,</w:t>
      </w:r>
      <w:r>
        <w:rPr>
          <w:spacing w:val="73"/>
        </w:rPr>
        <w:t xml:space="preserve">  </w:t>
      </w:r>
      <w:r>
        <w:t>мать»),</w:t>
      </w:r>
      <w:r>
        <w:rPr>
          <w:spacing w:val="73"/>
        </w:rPr>
        <w:t xml:space="preserve">  </w:t>
      </w:r>
      <w:r>
        <w:t>Ф</w:t>
      </w:r>
      <w:r>
        <w:t>. Алиева</w:t>
      </w:r>
      <w:r>
        <w:rPr>
          <w:spacing w:val="72"/>
        </w:rPr>
        <w:t xml:space="preserve">  </w:t>
      </w:r>
      <w:r>
        <w:t>«ХъахIилаб</w:t>
      </w:r>
      <w:r>
        <w:rPr>
          <w:spacing w:val="70"/>
        </w:rPr>
        <w:t xml:space="preserve">  </w:t>
      </w:r>
      <w:r>
        <w:t>цIад»</w:t>
      </w:r>
      <w:r>
        <w:rPr>
          <w:spacing w:val="64"/>
        </w:rPr>
        <w:t xml:space="preserve">  </w:t>
      </w:r>
      <w:r>
        <w:t>(«Синий</w:t>
      </w:r>
      <w:r>
        <w:rPr>
          <w:spacing w:val="72"/>
        </w:rPr>
        <w:t xml:space="preserve">  </w:t>
      </w:r>
      <w:r>
        <w:t>дождь»),</w:t>
      </w:r>
      <w:r>
        <w:rPr>
          <w:spacing w:val="73"/>
        </w:rPr>
        <w:t xml:space="preserve">  </w:t>
      </w:r>
      <w:r>
        <w:t>Р. Гамзатов</w:t>
      </w:r>
    </w:p>
    <w:p w:rsidR="007A46EE" w:rsidRDefault="009E1D98">
      <w:pPr>
        <w:pStyle w:val="a3"/>
        <w:spacing w:line="357" w:lineRule="auto"/>
        <w:ind w:right="158"/>
      </w:pPr>
      <w:r>
        <w:t>«Хасалихълъи» («Осень»), М. Магомедов «МугIрузул сухъмахъал» («Горные тропы»), М. Сулиманов «Хасалихълъи» («Осень»).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ind w:left="1979" w:hanging="843"/>
        <w:jc w:val="both"/>
        <w:rPr>
          <w:sz w:val="28"/>
        </w:rPr>
      </w:pPr>
      <w:r>
        <w:rPr>
          <w:sz w:val="28"/>
        </w:rPr>
        <w:t>Дунги</w:t>
      </w:r>
      <w:r>
        <w:rPr>
          <w:spacing w:val="-15"/>
          <w:sz w:val="28"/>
        </w:rPr>
        <w:t xml:space="preserve"> </w:t>
      </w:r>
      <w:r>
        <w:rPr>
          <w:sz w:val="28"/>
        </w:rPr>
        <w:t>дир</w:t>
      </w:r>
      <w:r>
        <w:rPr>
          <w:spacing w:val="-10"/>
          <w:sz w:val="28"/>
        </w:rPr>
        <w:t xml:space="preserve"> </w:t>
      </w:r>
      <w:r>
        <w:rPr>
          <w:sz w:val="28"/>
        </w:rPr>
        <w:t>гьалмагъзабиги</w:t>
      </w:r>
      <w:r>
        <w:rPr>
          <w:spacing w:val="-8"/>
          <w:sz w:val="28"/>
        </w:rPr>
        <w:t xml:space="preserve"> </w:t>
      </w:r>
      <w:r>
        <w:rPr>
          <w:sz w:val="28"/>
        </w:rPr>
        <w:t>(Я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мои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друзья).</w:t>
      </w:r>
    </w:p>
    <w:p w:rsidR="007A46EE" w:rsidRDefault="009E1D98">
      <w:pPr>
        <w:pStyle w:val="a3"/>
        <w:spacing w:before="154" w:line="360" w:lineRule="auto"/>
        <w:ind w:right="141" w:firstLine="710"/>
      </w:pPr>
      <w:r>
        <w:t>О. Магомед</w:t>
      </w:r>
      <w:r>
        <w:rPr>
          <w:spacing w:val="40"/>
        </w:rPr>
        <w:t xml:space="preserve">  </w:t>
      </w:r>
      <w:r>
        <w:t>«ЦIунцIра»</w:t>
      </w:r>
      <w:r>
        <w:rPr>
          <w:spacing w:val="40"/>
        </w:rPr>
        <w:t xml:space="preserve">  </w:t>
      </w:r>
      <w:r>
        <w:t>(«Муравей»),</w:t>
      </w:r>
      <w:r>
        <w:rPr>
          <w:spacing w:val="40"/>
        </w:rPr>
        <w:t xml:space="preserve">  </w:t>
      </w:r>
      <w:r>
        <w:t>«Къарумги</w:t>
      </w:r>
      <w:r>
        <w:rPr>
          <w:spacing w:val="40"/>
        </w:rPr>
        <w:t xml:space="preserve">  </w:t>
      </w:r>
      <w:r>
        <w:t>сахаватги»</w:t>
      </w:r>
      <w:r>
        <w:rPr>
          <w:spacing w:val="40"/>
        </w:rPr>
        <w:t xml:space="preserve">  </w:t>
      </w:r>
      <w:r>
        <w:t>(«Жадный и</w:t>
      </w:r>
      <w:r>
        <w:rPr>
          <w:spacing w:val="80"/>
          <w:w w:val="150"/>
        </w:rPr>
        <w:t xml:space="preserve"> </w:t>
      </w:r>
      <w:r>
        <w:t>щедрый»)</w:t>
      </w:r>
      <w:r>
        <w:rPr>
          <w:spacing w:val="80"/>
          <w:w w:val="150"/>
        </w:rPr>
        <w:t xml:space="preserve"> </w:t>
      </w:r>
      <w:r>
        <w:t>(Цунтинская</w:t>
      </w:r>
      <w:r>
        <w:rPr>
          <w:spacing w:val="80"/>
          <w:w w:val="150"/>
        </w:rPr>
        <w:t xml:space="preserve"> </w:t>
      </w:r>
      <w:r>
        <w:t>сказка),</w:t>
      </w:r>
      <w:r>
        <w:rPr>
          <w:spacing w:val="40"/>
        </w:rPr>
        <w:t xml:space="preserve">  </w:t>
      </w:r>
      <w:r>
        <w:t>Р.</w:t>
      </w:r>
      <w:r>
        <w:rPr>
          <w:spacing w:val="15"/>
        </w:rPr>
        <w:t xml:space="preserve"> </w:t>
      </w:r>
      <w:r>
        <w:t>Омаханов</w:t>
      </w:r>
      <w:r>
        <w:rPr>
          <w:spacing w:val="40"/>
        </w:rPr>
        <w:t xml:space="preserve">  </w:t>
      </w:r>
      <w:r>
        <w:t>«Гьимлару</w:t>
      </w:r>
      <w:r>
        <w:rPr>
          <w:spacing w:val="80"/>
          <w:w w:val="150"/>
        </w:rPr>
        <w:t xml:space="preserve"> </w:t>
      </w:r>
      <w:r>
        <w:t>рагъ»</w:t>
      </w:r>
      <w:r>
        <w:rPr>
          <w:spacing w:val="80"/>
          <w:w w:val="150"/>
        </w:rPr>
        <w:t xml:space="preserve"> </w:t>
      </w:r>
      <w:r>
        <w:t>(«Сражение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 </w:t>
      </w:r>
      <w:r>
        <w:t>Гимлару»),</w:t>
      </w:r>
      <w:r>
        <w:rPr>
          <w:spacing w:val="80"/>
        </w:rPr>
        <w:t xml:space="preserve">  </w:t>
      </w:r>
      <w:r>
        <w:t>Ю. Корольков</w:t>
      </w:r>
      <w:r>
        <w:rPr>
          <w:spacing w:val="80"/>
        </w:rPr>
        <w:t xml:space="preserve">  </w:t>
      </w:r>
      <w:r>
        <w:t>«Пионер</w:t>
      </w:r>
      <w:r>
        <w:rPr>
          <w:spacing w:val="80"/>
        </w:rPr>
        <w:t xml:space="preserve">  </w:t>
      </w:r>
      <w:r>
        <w:t>Леня»</w:t>
      </w:r>
      <w:r>
        <w:rPr>
          <w:spacing w:val="80"/>
        </w:rPr>
        <w:t xml:space="preserve">  </w:t>
      </w:r>
      <w:r>
        <w:t>(«Пионер</w:t>
      </w:r>
      <w:r>
        <w:rPr>
          <w:spacing w:val="80"/>
        </w:rPr>
        <w:t xml:space="preserve">  </w:t>
      </w:r>
      <w:r>
        <w:t>Леня»)</w:t>
      </w:r>
      <w:r>
        <w:rPr>
          <w:spacing w:val="80"/>
        </w:rPr>
        <w:t xml:space="preserve">  </w:t>
      </w:r>
      <w:r>
        <w:t>(перевод С.</w:t>
      </w:r>
      <w:r>
        <w:rPr>
          <w:spacing w:val="-3"/>
        </w:rPr>
        <w:t xml:space="preserve"> </w:t>
      </w:r>
      <w:r>
        <w:t>Алиханова), «БацIил</w:t>
      </w:r>
      <w:r>
        <w:rPr>
          <w:spacing w:val="-5"/>
        </w:rPr>
        <w:t xml:space="preserve"> </w:t>
      </w:r>
      <w:r>
        <w:t>кечI»</w:t>
      </w:r>
      <w:r>
        <w:rPr>
          <w:spacing w:val="-13"/>
        </w:rPr>
        <w:t xml:space="preserve"> </w:t>
      </w:r>
      <w:r>
        <w:t>(«Волчья</w:t>
      </w:r>
      <w:r>
        <w:rPr>
          <w:spacing w:val="-3"/>
        </w:rPr>
        <w:t xml:space="preserve"> </w:t>
      </w:r>
      <w:r>
        <w:t>песня»)</w:t>
      </w:r>
      <w:r>
        <w:rPr>
          <w:spacing w:val="-6"/>
        </w:rPr>
        <w:t xml:space="preserve"> </w:t>
      </w:r>
      <w:r>
        <w:t>(Народная</w:t>
      </w:r>
      <w:r>
        <w:rPr>
          <w:spacing w:val="-2"/>
        </w:rPr>
        <w:t xml:space="preserve"> </w:t>
      </w:r>
      <w:r>
        <w:t>сказка),</w:t>
      </w:r>
      <w:r>
        <w:rPr>
          <w:spacing w:val="-3"/>
        </w:rPr>
        <w:t xml:space="preserve"> </w:t>
      </w:r>
      <w:r>
        <w:t>«Церги</w:t>
      </w:r>
      <w:r>
        <w:rPr>
          <w:spacing w:val="-4"/>
        </w:rPr>
        <w:t xml:space="preserve"> </w:t>
      </w:r>
      <w:r>
        <w:t>бакьу</w:t>
      </w:r>
      <w:r>
        <w:t>чги» («Лиса и барсук») (Народная сказка), «Гьудул-гьалмагълъиялъул хIакъалъулъ кицаби» («Пословицы о дружбе»).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2"/>
        <w:ind w:left="1979" w:hanging="843"/>
        <w:jc w:val="both"/>
        <w:rPr>
          <w:sz w:val="28"/>
        </w:rPr>
      </w:pPr>
      <w:r>
        <w:rPr>
          <w:spacing w:val="-2"/>
          <w:sz w:val="28"/>
        </w:rPr>
        <w:t>ТIабигIат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цIуни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(Защита природы).</w:t>
      </w:r>
    </w:p>
    <w:p w:rsidR="007A46EE" w:rsidRDefault="009E1D98">
      <w:pPr>
        <w:pStyle w:val="a3"/>
        <w:spacing w:before="158" w:line="360" w:lineRule="auto"/>
        <w:ind w:right="133" w:firstLine="710"/>
      </w:pPr>
      <w:r>
        <w:t>М. Элдаров «ТIабигIаталдехун магIарулазул бербалагьи» («Отношение горцев к</w:t>
      </w:r>
      <w:r>
        <w:rPr>
          <w:spacing w:val="80"/>
        </w:rPr>
        <w:t xml:space="preserve">  </w:t>
      </w:r>
      <w:r>
        <w:t>природе»),</w:t>
      </w:r>
      <w:r>
        <w:rPr>
          <w:spacing w:val="80"/>
        </w:rPr>
        <w:t xml:space="preserve">  </w:t>
      </w:r>
      <w:r>
        <w:t>В. Бианки</w:t>
      </w:r>
      <w:r>
        <w:rPr>
          <w:spacing w:val="80"/>
        </w:rPr>
        <w:t xml:space="preserve">  </w:t>
      </w:r>
      <w:r>
        <w:t>«Сордо</w:t>
      </w:r>
      <w:r>
        <w:rPr>
          <w:spacing w:val="80"/>
        </w:rPr>
        <w:t xml:space="preserve">  </w:t>
      </w:r>
      <w:r>
        <w:t>лъикI!»</w:t>
      </w:r>
      <w:r>
        <w:rPr>
          <w:spacing w:val="80"/>
        </w:rPr>
        <w:t xml:space="preserve">  </w:t>
      </w:r>
      <w:r>
        <w:t>(«Спокойной</w:t>
      </w:r>
      <w:r>
        <w:rPr>
          <w:spacing w:val="80"/>
        </w:rPr>
        <w:t xml:space="preserve">  </w:t>
      </w:r>
      <w:r>
        <w:t>ночи!»)</w:t>
      </w:r>
      <w:r>
        <w:rPr>
          <w:spacing w:val="80"/>
        </w:rPr>
        <w:t xml:space="preserve">  </w:t>
      </w:r>
      <w:r>
        <w:t>(паревод С. Алиханова), Ш. Мухидинов «ХIикмат» («Чудо»), «Маккалги чанахъанги» («Голуби и охотник») (Народная сказка), «Царал бох» («Лисья нога») (Народная сказка), Гамзат из Цадасы «ГIункIазулги кутузулги хабар» («Рассказ мы</w:t>
      </w:r>
      <w:r>
        <w:t>шей и кошек»), А. Магомаев «ГьитIинав найихъан»</w:t>
      </w:r>
      <w:r>
        <w:rPr>
          <w:spacing w:val="-1"/>
        </w:rPr>
        <w:t xml:space="preserve"> </w:t>
      </w:r>
      <w:r>
        <w:t>(«Маленький пчеловод»), С. Алиханов</w:t>
      </w:r>
    </w:p>
    <w:p w:rsidR="007A46EE" w:rsidRDefault="009E1D98">
      <w:pPr>
        <w:pStyle w:val="a3"/>
        <w:spacing w:line="360" w:lineRule="auto"/>
        <w:ind w:right="136"/>
      </w:pPr>
      <w:r>
        <w:t>«Гьабигьанги</w:t>
      </w:r>
      <w:r>
        <w:rPr>
          <w:spacing w:val="80"/>
        </w:rPr>
        <w:t xml:space="preserve">  </w:t>
      </w:r>
      <w:r>
        <w:t>гьобоги»</w:t>
      </w:r>
      <w:r>
        <w:rPr>
          <w:spacing w:val="80"/>
        </w:rPr>
        <w:t xml:space="preserve">  </w:t>
      </w:r>
      <w:r>
        <w:t>(«Мельник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мельница»)</w:t>
      </w:r>
      <w:r>
        <w:rPr>
          <w:spacing w:val="80"/>
        </w:rPr>
        <w:t xml:space="preserve">  </w:t>
      </w:r>
      <w:r>
        <w:t>(Литературная</w:t>
      </w:r>
      <w:r>
        <w:rPr>
          <w:spacing w:val="80"/>
        </w:rPr>
        <w:t xml:space="preserve">  </w:t>
      </w:r>
      <w:r>
        <w:t>сказка), П. Дудочкин «Щай дунялалда гьадигIан лъикI бугеб?» («Почему на земле так хорошо?»),</w:t>
      </w:r>
      <w:r>
        <w:rPr>
          <w:spacing w:val="80"/>
        </w:rPr>
        <w:t xml:space="preserve">  </w:t>
      </w:r>
      <w:r>
        <w:t>А. Хачалов</w:t>
      </w:r>
      <w:r>
        <w:rPr>
          <w:spacing w:val="80"/>
        </w:rPr>
        <w:t xml:space="preserve">  </w:t>
      </w:r>
      <w:r>
        <w:t>«</w:t>
      </w:r>
      <w:r>
        <w:t>ГIака</w:t>
      </w:r>
      <w:r>
        <w:rPr>
          <w:spacing w:val="80"/>
        </w:rPr>
        <w:t xml:space="preserve">  </w:t>
      </w:r>
      <w:r>
        <w:t>гIодараб</w:t>
      </w:r>
      <w:r>
        <w:rPr>
          <w:spacing w:val="80"/>
        </w:rPr>
        <w:t xml:space="preserve">  </w:t>
      </w:r>
      <w:r>
        <w:t>куц»</w:t>
      </w:r>
      <w:r>
        <w:rPr>
          <w:spacing w:val="80"/>
        </w:rPr>
        <w:t xml:space="preserve">  </w:t>
      </w:r>
      <w:r>
        <w:t>(«Как</w:t>
      </w:r>
      <w:r>
        <w:rPr>
          <w:spacing w:val="80"/>
        </w:rPr>
        <w:t xml:space="preserve">  </w:t>
      </w:r>
      <w:r>
        <w:t>заплакала</w:t>
      </w:r>
      <w:r>
        <w:rPr>
          <w:spacing w:val="80"/>
        </w:rPr>
        <w:t xml:space="preserve">  </w:t>
      </w:r>
      <w:r>
        <w:t>корова»), Т. Таймасханов «ВатIан» («Родина»), Н. Алиев «Эбелги тIинчIги» («Мать и её детеныш»), Г. Курбанов «Лъарал гIумру» («Жизнь речки»).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3" w:line="357" w:lineRule="auto"/>
        <w:ind w:right="149" w:firstLine="710"/>
        <w:jc w:val="both"/>
        <w:rPr>
          <w:sz w:val="28"/>
        </w:rPr>
      </w:pPr>
      <w:r>
        <w:rPr>
          <w:sz w:val="28"/>
        </w:rPr>
        <w:t>ЛъикIабин</w:t>
      </w:r>
      <w:r>
        <w:rPr>
          <w:spacing w:val="40"/>
          <w:sz w:val="28"/>
        </w:rPr>
        <w:t xml:space="preserve"> </w:t>
      </w:r>
      <w:r>
        <w:rPr>
          <w:sz w:val="28"/>
        </w:rPr>
        <w:t>сунда</w:t>
      </w:r>
      <w:r>
        <w:rPr>
          <w:spacing w:val="40"/>
          <w:sz w:val="28"/>
        </w:rPr>
        <w:t xml:space="preserve"> </w:t>
      </w:r>
      <w:r>
        <w:rPr>
          <w:sz w:val="28"/>
        </w:rPr>
        <w:t>абулеб,</w:t>
      </w:r>
      <w:r>
        <w:rPr>
          <w:spacing w:val="40"/>
          <w:sz w:val="28"/>
        </w:rPr>
        <w:t xml:space="preserve"> </w:t>
      </w:r>
      <w:r>
        <w:rPr>
          <w:sz w:val="28"/>
        </w:rPr>
        <w:t>квешабин</w:t>
      </w:r>
      <w:r>
        <w:rPr>
          <w:spacing w:val="40"/>
          <w:sz w:val="28"/>
        </w:rPr>
        <w:t xml:space="preserve"> </w:t>
      </w:r>
      <w:r>
        <w:rPr>
          <w:sz w:val="28"/>
        </w:rPr>
        <w:t>сунда</w:t>
      </w:r>
      <w:r>
        <w:rPr>
          <w:spacing w:val="40"/>
          <w:sz w:val="28"/>
        </w:rPr>
        <w:t xml:space="preserve"> </w:t>
      </w:r>
      <w:r>
        <w:rPr>
          <w:sz w:val="28"/>
        </w:rPr>
        <w:t>абулеб</w:t>
      </w:r>
      <w:r>
        <w:rPr>
          <w:spacing w:val="40"/>
          <w:sz w:val="28"/>
        </w:rPr>
        <w:t xml:space="preserve"> </w:t>
      </w:r>
      <w:r>
        <w:rPr>
          <w:sz w:val="28"/>
        </w:rPr>
        <w:t>(Что</w:t>
      </w:r>
      <w:r>
        <w:rPr>
          <w:spacing w:val="40"/>
          <w:sz w:val="28"/>
        </w:rPr>
        <w:t xml:space="preserve"> </w:t>
      </w:r>
      <w:r>
        <w:rPr>
          <w:sz w:val="28"/>
        </w:rPr>
        <w:t>такое</w:t>
      </w:r>
      <w:r>
        <w:rPr>
          <w:spacing w:val="40"/>
          <w:sz w:val="28"/>
        </w:rPr>
        <w:t xml:space="preserve"> </w:t>
      </w:r>
      <w:r>
        <w:rPr>
          <w:sz w:val="28"/>
        </w:rPr>
        <w:t>хорошо и что тако</w:t>
      </w:r>
      <w:r>
        <w:rPr>
          <w:sz w:val="28"/>
        </w:rPr>
        <w:t>е плохо).</w:t>
      </w:r>
    </w:p>
    <w:p w:rsidR="007A46EE" w:rsidRDefault="009E1D98">
      <w:pPr>
        <w:pStyle w:val="a3"/>
        <w:spacing w:before="1"/>
        <w:ind w:left="1136"/>
      </w:pPr>
      <w:r>
        <w:t>Г.</w:t>
      </w:r>
      <w:r>
        <w:rPr>
          <w:spacing w:val="-7"/>
        </w:rPr>
        <w:t xml:space="preserve"> </w:t>
      </w:r>
      <w:r>
        <w:t>Багандов</w:t>
      </w:r>
      <w:r>
        <w:rPr>
          <w:spacing w:val="35"/>
        </w:rPr>
        <w:t xml:space="preserve"> </w:t>
      </w:r>
      <w:r>
        <w:t>«КIудил</w:t>
      </w:r>
      <w:r>
        <w:rPr>
          <w:spacing w:val="37"/>
        </w:rPr>
        <w:t xml:space="preserve"> </w:t>
      </w:r>
      <w:r>
        <w:t>маргьа»</w:t>
      </w:r>
      <w:r>
        <w:rPr>
          <w:spacing w:val="32"/>
        </w:rPr>
        <w:t xml:space="preserve"> </w:t>
      </w:r>
      <w:r>
        <w:t>(«Дедушкина</w:t>
      </w:r>
      <w:r>
        <w:rPr>
          <w:spacing w:val="38"/>
        </w:rPr>
        <w:t xml:space="preserve"> </w:t>
      </w:r>
      <w:r>
        <w:t>сказка»)</w:t>
      </w:r>
      <w:r>
        <w:rPr>
          <w:spacing w:val="35"/>
        </w:rPr>
        <w:t xml:space="preserve"> </w:t>
      </w:r>
      <w:r>
        <w:t>(перевод</w:t>
      </w:r>
      <w:r>
        <w:rPr>
          <w:spacing w:val="38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rPr>
          <w:spacing w:val="-2"/>
        </w:rPr>
        <w:t>Алиханова),</w:t>
      </w:r>
    </w:p>
    <w:p w:rsidR="007A46EE" w:rsidRDefault="009E1D98">
      <w:pPr>
        <w:pStyle w:val="a3"/>
        <w:spacing w:before="168"/>
      </w:pPr>
      <w:r>
        <w:t>«ЦIодорав</w:t>
      </w:r>
      <w:r>
        <w:rPr>
          <w:spacing w:val="23"/>
        </w:rPr>
        <w:t xml:space="preserve"> </w:t>
      </w:r>
      <w:r>
        <w:t>вас»</w:t>
      </w:r>
      <w:r>
        <w:rPr>
          <w:spacing w:val="12"/>
        </w:rPr>
        <w:t xml:space="preserve"> </w:t>
      </w:r>
      <w:r>
        <w:t>(«Умный</w:t>
      </w:r>
      <w:r>
        <w:rPr>
          <w:spacing w:val="20"/>
        </w:rPr>
        <w:t xml:space="preserve"> </w:t>
      </w:r>
      <w:r>
        <w:t>мальчик»)</w:t>
      </w:r>
      <w:r>
        <w:rPr>
          <w:spacing w:val="20"/>
        </w:rPr>
        <w:t xml:space="preserve"> </w:t>
      </w:r>
      <w:r>
        <w:t>(Сказка),</w:t>
      </w:r>
      <w:r>
        <w:rPr>
          <w:spacing w:val="2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Магомедов</w:t>
      </w:r>
      <w:r>
        <w:rPr>
          <w:spacing w:val="20"/>
        </w:rPr>
        <w:t xml:space="preserve"> </w:t>
      </w:r>
      <w:r>
        <w:t>«СандукI»</w:t>
      </w:r>
      <w:r>
        <w:rPr>
          <w:spacing w:val="17"/>
        </w:rPr>
        <w:t xml:space="preserve"> </w:t>
      </w:r>
      <w:r>
        <w:rPr>
          <w:spacing w:val="-2"/>
        </w:rPr>
        <w:t>(«Большой</w:t>
      </w:r>
    </w:p>
    <w:p w:rsidR="007A46EE" w:rsidRDefault="007A46EE">
      <w:pPr>
        <w:pStyle w:val="a3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37"/>
      </w:pPr>
      <w:r>
        <w:t>сундук»), М. Гайдарбегов «РекIеда вати» («Догадайся»), Гамзат из Цадасы «Адаб» («Уважение»), М. Гунашев «Дида гьикъанани, дица абила…» («Если меня</w:t>
      </w:r>
      <w:r>
        <w:rPr>
          <w:spacing w:val="40"/>
        </w:rPr>
        <w:t xml:space="preserve"> </w:t>
      </w:r>
      <w:r>
        <w:t>спросят,</w:t>
      </w:r>
      <w:r>
        <w:rPr>
          <w:spacing w:val="40"/>
        </w:rPr>
        <w:t xml:space="preserve"> </w:t>
      </w:r>
      <w:r>
        <w:t>я</w:t>
      </w:r>
      <w:r>
        <w:rPr>
          <w:spacing w:val="40"/>
        </w:rPr>
        <w:t xml:space="preserve">  </w:t>
      </w:r>
      <w:r>
        <w:t>скажу…»),</w:t>
      </w:r>
      <w:r>
        <w:rPr>
          <w:spacing w:val="40"/>
        </w:rPr>
        <w:t xml:space="preserve">  </w:t>
      </w:r>
      <w:r>
        <w:t>М. Митаров</w:t>
      </w:r>
      <w:r>
        <w:rPr>
          <w:spacing w:val="40"/>
        </w:rPr>
        <w:t xml:space="preserve">  </w:t>
      </w:r>
      <w:r>
        <w:t>«Гьудуллъи»</w:t>
      </w:r>
      <w:r>
        <w:rPr>
          <w:spacing w:val="40"/>
        </w:rPr>
        <w:t xml:space="preserve">  </w:t>
      </w:r>
      <w:r>
        <w:t>(«Дружба»)</w:t>
      </w:r>
      <w:r>
        <w:rPr>
          <w:spacing w:val="40"/>
        </w:rPr>
        <w:t xml:space="preserve">  </w:t>
      </w:r>
      <w:r>
        <w:t>(перевод</w:t>
      </w:r>
      <w:r>
        <w:rPr>
          <w:spacing w:val="40"/>
        </w:rPr>
        <w:t xml:space="preserve">  </w:t>
      </w:r>
      <w:r>
        <w:t>С. Алиханова),</w:t>
      </w:r>
    </w:p>
    <w:p w:rsidR="007A46EE" w:rsidRDefault="009E1D98">
      <w:pPr>
        <w:pStyle w:val="a3"/>
        <w:spacing w:before="1" w:line="362" w:lineRule="auto"/>
        <w:ind w:right="150"/>
      </w:pPr>
      <w:r>
        <w:t>«Цоцоккун</w:t>
      </w:r>
      <w:r>
        <w:rPr>
          <w:spacing w:val="-5"/>
        </w:rPr>
        <w:t xml:space="preserve"> </w:t>
      </w:r>
      <w:r>
        <w:t>тIинкIулеб</w:t>
      </w:r>
      <w:r>
        <w:rPr>
          <w:spacing w:val="-3"/>
        </w:rPr>
        <w:t xml:space="preserve"> </w:t>
      </w:r>
      <w:r>
        <w:t>лъе</w:t>
      </w:r>
      <w:r>
        <w:t>л</w:t>
      </w:r>
      <w:r>
        <w:rPr>
          <w:spacing w:val="-5"/>
        </w:rPr>
        <w:t xml:space="preserve"> </w:t>
      </w:r>
      <w:r>
        <w:t>къатIраялъги</w:t>
      </w:r>
      <w:r>
        <w:rPr>
          <w:spacing w:val="-4"/>
        </w:rPr>
        <w:t xml:space="preserve"> </w:t>
      </w:r>
      <w:r>
        <w:t>къеч</w:t>
      </w:r>
      <w:r>
        <w:rPr>
          <w:spacing w:val="-2"/>
        </w:rPr>
        <w:t xml:space="preserve"> </w:t>
      </w:r>
      <w:r>
        <w:t>хьвалебила»</w:t>
      </w:r>
      <w:r>
        <w:rPr>
          <w:spacing w:val="-13"/>
        </w:rPr>
        <w:t xml:space="preserve"> </w:t>
      </w:r>
      <w:r>
        <w:t>(«Даже</w:t>
      </w:r>
      <w:r>
        <w:rPr>
          <w:spacing w:val="-4"/>
        </w:rPr>
        <w:t xml:space="preserve"> </w:t>
      </w:r>
      <w:r>
        <w:t>капающаяся</w:t>
      </w:r>
      <w:r>
        <w:rPr>
          <w:spacing w:val="-3"/>
        </w:rPr>
        <w:t xml:space="preserve"> </w:t>
      </w:r>
      <w:r>
        <w:t>вода утоляет жажду») (Сказание), «ХIанчIидаги кIола лъикIлъи гьабизе» («И птица</w:t>
      </w:r>
      <w:r>
        <w:rPr>
          <w:spacing w:val="40"/>
        </w:rPr>
        <w:t xml:space="preserve"> </w:t>
      </w:r>
      <w:r>
        <w:t>может делать добро») (Сказание).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62" w:lineRule="auto"/>
        <w:ind w:right="153" w:firstLine="710"/>
        <w:jc w:val="both"/>
        <w:rPr>
          <w:sz w:val="28"/>
        </w:rPr>
      </w:pPr>
      <w:r>
        <w:rPr>
          <w:sz w:val="28"/>
        </w:rPr>
        <w:t>Гьудуллъиялъ бахъулареб хъала букIунареб (Нет такой крепости, которую дружба не возьмет).</w:t>
      </w:r>
    </w:p>
    <w:p w:rsidR="007A46EE" w:rsidRDefault="009E1D98">
      <w:pPr>
        <w:pStyle w:val="a3"/>
        <w:spacing w:line="319" w:lineRule="exact"/>
        <w:ind w:left="1136"/>
      </w:pPr>
      <w:r>
        <w:t>Р.</w:t>
      </w:r>
      <w:r>
        <w:rPr>
          <w:spacing w:val="-1"/>
        </w:rPr>
        <w:t xml:space="preserve"> </w:t>
      </w:r>
      <w:r>
        <w:t>Гамзатов</w:t>
      </w:r>
      <w:r>
        <w:rPr>
          <w:spacing w:val="25"/>
        </w:rPr>
        <w:t xml:space="preserve">  </w:t>
      </w:r>
      <w:r>
        <w:t>«Гьудуллъиялъул</w:t>
      </w:r>
      <w:r>
        <w:rPr>
          <w:spacing w:val="26"/>
        </w:rPr>
        <w:t xml:space="preserve">  </w:t>
      </w:r>
      <w:r>
        <w:t>кечI»</w:t>
      </w:r>
      <w:r>
        <w:rPr>
          <w:spacing w:val="24"/>
        </w:rPr>
        <w:t xml:space="preserve">  </w:t>
      </w:r>
      <w:r>
        <w:t>(«Песня</w:t>
      </w:r>
      <w:r>
        <w:rPr>
          <w:spacing w:val="26"/>
        </w:rPr>
        <w:t xml:space="preserve">  </w:t>
      </w:r>
      <w:r>
        <w:t>о</w:t>
      </w:r>
      <w:r>
        <w:rPr>
          <w:spacing w:val="25"/>
        </w:rPr>
        <w:t xml:space="preserve">  </w:t>
      </w:r>
      <w:r>
        <w:t>дружбе»),</w:t>
      </w:r>
      <w:r>
        <w:rPr>
          <w:spacing w:val="27"/>
        </w:rPr>
        <w:t xml:space="preserve">  </w:t>
      </w:r>
      <w:r>
        <w:t>М.</w:t>
      </w:r>
      <w:r>
        <w:rPr>
          <w:spacing w:val="6"/>
        </w:rPr>
        <w:t xml:space="preserve"> </w:t>
      </w:r>
      <w:r>
        <w:rPr>
          <w:spacing w:val="-2"/>
        </w:rPr>
        <w:t>Дугручилов</w:t>
      </w:r>
    </w:p>
    <w:p w:rsidR="007A46EE" w:rsidRDefault="009E1D98">
      <w:pPr>
        <w:pStyle w:val="a3"/>
        <w:spacing w:before="141" w:line="360" w:lineRule="auto"/>
        <w:ind w:right="132"/>
      </w:pPr>
      <w:r>
        <w:t>«Бищунго къуватаб ярагъ» («Самое сильное оружие»), Р. Рашидов «Гьудул» («Друг»), Гамзат из Цадасы «Гьудуллъи лъилгун кквелеб?» («С кем мне дружить?») Ю. Магомедов</w:t>
      </w:r>
      <w:r>
        <w:rPr>
          <w:spacing w:val="80"/>
        </w:rPr>
        <w:t xml:space="preserve"> </w:t>
      </w:r>
      <w:r>
        <w:t>«Гьудул</w:t>
      </w:r>
      <w:r>
        <w:rPr>
          <w:spacing w:val="80"/>
        </w:rPr>
        <w:t xml:space="preserve"> </w:t>
      </w:r>
      <w:r>
        <w:t>гIемерасе</w:t>
      </w:r>
      <w:r>
        <w:rPr>
          <w:spacing w:val="80"/>
        </w:rPr>
        <w:t xml:space="preserve"> </w:t>
      </w:r>
      <w:r>
        <w:t>талихIаб</w:t>
      </w:r>
      <w:r>
        <w:rPr>
          <w:spacing w:val="80"/>
        </w:rPr>
        <w:t xml:space="preserve"> </w:t>
      </w:r>
      <w:r>
        <w:t>дунял»</w:t>
      </w:r>
      <w:r>
        <w:rPr>
          <w:spacing w:val="80"/>
        </w:rPr>
        <w:t xml:space="preserve"> </w:t>
      </w:r>
      <w:r>
        <w:t>(«Кто</w:t>
      </w:r>
      <w:r>
        <w:rPr>
          <w:spacing w:val="80"/>
        </w:rPr>
        <w:t xml:space="preserve"> </w:t>
      </w:r>
      <w:r>
        <w:t>имеет</w:t>
      </w:r>
      <w:r>
        <w:rPr>
          <w:spacing w:val="80"/>
        </w:rPr>
        <w:t xml:space="preserve"> </w:t>
      </w:r>
      <w:r>
        <w:t>много</w:t>
      </w:r>
      <w:r>
        <w:rPr>
          <w:spacing w:val="80"/>
        </w:rPr>
        <w:t xml:space="preserve"> </w:t>
      </w:r>
      <w:r>
        <w:t>друзей, тот</w:t>
      </w:r>
      <w:r>
        <w:rPr>
          <w:spacing w:val="40"/>
        </w:rPr>
        <w:t xml:space="preserve"> </w:t>
      </w:r>
      <w:r>
        <w:t>счастлив</w:t>
      </w:r>
      <w:r>
        <w:rPr>
          <w:spacing w:val="74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земле»),</w:t>
      </w:r>
      <w:r>
        <w:rPr>
          <w:spacing w:val="80"/>
        </w:rPr>
        <w:t xml:space="preserve"> </w:t>
      </w:r>
      <w:r>
        <w:t>А. Магамаев</w:t>
      </w:r>
      <w:r>
        <w:rPr>
          <w:spacing w:val="75"/>
        </w:rPr>
        <w:t xml:space="preserve"> </w:t>
      </w:r>
      <w:r>
        <w:t>«МагIарулай»</w:t>
      </w:r>
      <w:r>
        <w:rPr>
          <w:spacing w:val="40"/>
        </w:rPr>
        <w:t xml:space="preserve"> </w:t>
      </w:r>
      <w:r>
        <w:t>(«Горянка»),</w:t>
      </w:r>
      <w:r>
        <w:rPr>
          <w:spacing w:val="80"/>
        </w:rPr>
        <w:t xml:space="preserve"> </w:t>
      </w:r>
      <w:r>
        <w:t>М. Магомедов</w:t>
      </w:r>
    </w:p>
    <w:p w:rsidR="007A46EE" w:rsidRDefault="009E1D98">
      <w:pPr>
        <w:pStyle w:val="a3"/>
        <w:spacing w:before="8"/>
      </w:pPr>
      <w:r>
        <w:rPr>
          <w:spacing w:val="-2"/>
        </w:rPr>
        <w:t>«Къисас»</w:t>
      </w:r>
      <w:r>
        <w:rPr>
          <w:spacing w:val="-11"/>
        </w:rPr>
        <w:t xml:space="preserve"> </w:t>
      </w:r>
      <w:r>
        <w:rPr>
          <w:spacing w:val="-2"/>
        </w:rPr>
        <w:t>(«Месть»).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58"/>
        <w:ind w:left="1979" w:hanging="843"/>
        <w:jc w:val="both"/>
        <w:rPr>
          <w:sz w:val="28"/>
        </w:rPr>
      </w:pPr>
      <w:r>
        <w:rPr>
          <w:sz w:val="28"/>
        </w:rPr>
        <w:t>Хасел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(Зима).</w:t>
      </w:r>
    </w:p>
    <w:p w:rsidR="007A46EE" w:rsidRDefault="009E1D98">
      <w:pPr>
        <w:pStyle w:val="a3"/>
        <w:spacing w:before="162" w:line="360" w:lineRule="auto"/>
        <w:ind w:right="137" w:firstLine="710"/>
      </w:pPr>
      <w:r>
        <w:t>Гамзат из Цадасы «Хинаб хасел» («Теплая зима»), У. Алиева «ГIурхьо» («Гурко»), Р. Гамзатов «Ихги хаселги</w:t>
      </w:r>
      <w:r>
        <w:t>» «(Весна и зима»), «ГIадилал-Самудилал» («Адилал и Самудилал») (Народная сказка), Ф. Алиева «ХъахIилаб цIад» («Синий дождь»), Ю. Магомедов «Хасел» («Зима»), М. Рамазанов «ГIайнал макьу» («Сон Айны»),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Михалков «ГьитIинаб ёлка»</w:t>
      </w:r>
      <w:r>
        <w:rPr>
          <w:spacing w:val="-8"/>
        </w:rPr>
        <w:t xml:space="preserve"> </w:t>
      </w:r>
      <w:r>
        <w:t>(«Маленькая</w:t>
      </w:r>
      <w:r>
        <w:rPr>
          <w:spacing w:val="-1"/>
        </w:rPr>
        <w:t xml:space="preserve"> </w:t>
      </w:r>
      <w:r>
        <w:t>ёлка»)</w:t>
      </w:r>
      <w:r>
        <w:rPr>
          <w:spacing w:val="-5"/>
        </w:rPr>
        <w:t xml:space="preserve"> </w:t>
      </w:r>
      <w:r>
        <w:t>(перево</w:t>
      </w:r>
      <w:r>
        <w:t>д С. Алиханова),</w:t>
      </w:r>
    </w:p>
    <w:p w:rsidR="007A46EE" w:rsidRDefault="009E1D98">
      <w:pPr>
        <w:pStyle w:val="a3"/>
        <w:spacing w:before="1" w:line="362" w:lineRule="auto"/>
        <w:ind w:right="148"/>
      </w:pPr>
      <w:r>
        <w:t>«Бищунго кутакаб жо» («Самая сильная вещь») (Сказка), «Гьабигьанасул лъимал» («Дети мельника») (Народная сказка).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line="314" w:lineRule="exact"/>
        <w:ind w:left="1979" w:hanging="843"/>
        <w:jc w:val="both"/>
        <w:rPr>
          <w:sz w:val="28"/>
        </w:rPr>
      </w:pPr>
      <w:r>
        <w:rPr>
          <w:sz w:val="28"/>
        </w:rPr>
        <w:t>Халкъияб</w:t>
      </w:r>
      <w:r>
        <w:rPr>
          <w:spacing w:val="-18"/>
          <w:sz w:val="28"/>
        </w:rPr>
        <w:t xml:space="preserve"> </w:t>
      </w:r>
      <w:r>
        <w:rPr>
          <w:sz w:val="28"/>
        </w:rPr>
        <w:t>кIалзул</w:t>
      </w:r>
      <w:r>
        <w:rPr>
          <w:spacing w:val="-17"/>
          <w:sz w:val="28"/>
        </w:rPr>
        <w:t xml:space="preserve"> </w:t>
      </w:r>
      <w:r>
        <w:rPr>
          <w:sz w:val="28"/>
        </w:rPr>
        <w:t>гьунаралъул</w:t>
      </w:r>
      <w:r>
        <w:rPr>
          <w:spacing w:val="-17"/>
          <w:sz w:val="28"/>
        </w:rPr>
        <w:t xml:space="preserve"> </w:t>
      </w:r>
      <w:r>
        <w:rPr>
          <w:sz w:val="28"/>
        </w:rPr>
        <w:t>асарал</w:t>
      </w:r>
      <w:r>
        <w:rPr>
          <w:spacing w:val="-18"/>
          <w:sz w:val="28"/>
        </w:rPr>
        <w:t xml:space="preserve"> </w:t>
      </w:r>
      <w:r>
        <w:rPr>
          <w:sz w:val="28"/>
        </w:rPr>
        <w:t>(Устное</w:t>
      </w:r>
      <w:r>
        <w:rPr>
          <w:spacing w:val="-17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творчество).</w:t>
      </w:r>
    </w:p>
    <w:p w:rsidR="007A46EE" w:rsidRDefault="009E1D98">
      <w:pPr>
        <w:pStyle w:val="a3"/>
        <w:spacing w:before="158" w:line="360" w:lineRule="auto"/>
        <w:ind w:right="141" w:firstLine="710"/>
      </w:pPr>
      <w:r>
        <w:t>«БитIарабиц» («Битарабиц») (Народная сказка), «Ралъад щай хъудулеб» («Почему море шумит») (народная сказка), «Бакъулги МоцIролги къец» («Спор между солнцем и луной») (Народная сказка), «Бакъуе лагълъи гьабизе кин байбихьараб?» («Как начали поклоняться солн</w:t>
      </w:r>
      <w:r>
        <w:t>цу») (Народная сказка), «СихIирлъи лъие кьураб» («Кому отдали хитрость») (Народная сказка),</w:t>
      </w:r>
      <w:r>
        <w:rPr>
          <w:spacing w:val="40"/>
        </w:rPr>
        <w:t xml:space="preserve"> </w:t>
      </w:r>
      <w:r>
        <w:t>«ХIамаги оцги» («Осёл</w:t>
      </w:r>
      <w:r>
        <w:rPr>
          <w:spacing w:val="80"/>
        </w:rPr>
        <w:t xml:space="preserve"> </w:t>
      </w:r>
      <w:r>
        <w:t>и бык») (Народная сказка), «Бесдалав» («Бедняк») (Народная сказка), «Кицаби ва абиял» («Пословицы и поговорки»).</w:t>
      </w:r>
    </w:p>
    <w:p w:rsidR="007A46EE" w:rsidRDefault="007A46EE">
      <w:pPr>
        <w:pStyle w:val="a3"/>
        <w:spacing w:line="360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ind w:left="1979" w:hanging="843"/>
        <w:jc w:val="both"/>
        <w:rPr>
          <w:sz w:val="28"/>
        </w:rPr>
      </w:pPr>
      <w:r>
        <w:rPr>
          <w:sz w:val="28"/>
        </w:rPr>
        <w:t>ТIабигIат</w:t>
      </w:r>
      <w:r>
        <w:rPr>
          <w:spacing w:val="-18"/>
          <w:sz w:val="28"/>
        </w:rPr>
        <w:t xml:space="preserve"> </w:t>
      </w:r>
      <w:r>
        <w:rPr>
          <w:sz w:val="28"/>
        </w:rPr>
        <w:t>берцинаб</w:t>
      </w:r>
      <w:r>
        <w:rPr>
          <w:spacing w:val="-15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z w:val="28"/>
        </w:rPr>
        <w:t>(Красивая</w:t>
      </w:r>
      <w:r>
        <w:rPr>
          <w:spacing w:val="-15"/>
          <w:sz w:val="28"/>
        </w:rPr>
        <w:t xml:space="preserve"> </w:t>
      </w:r>
      <w:r>
        <w:rPr>
          <w:sz w:val="28"/>
        </w:rPr>
        <w:t>весенняя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природа).</w:t>
      </w:r>
    </w:p>
    <w:p w:rsidR="007A46EE" w:rsidRDefault="009E1D98">
      <w:pPr>
        <w:pStyle w:val="a3"/>
        <w:spacing w:before="158" w:line="360" w:lineRule="auto"/>
        <w:ind w:right="137" w:firstLine="710"/>
      </w:pPr>
      <w:r>
        <w:t>Гамзат из Цадасы «Их» («Весна»), «ЦIер ва бакъ» («Лед и солнце») (Сказка),</w:t>
      </w:r>
      <w:r>
        <w:rPr>
          <w:spacing w:val="40"/>
        </w:rPr>
        <w:t xml:space="preserve"> </w:t>
      </w:r>
      <w:r>
        <w:t xml:space="preserve">Р. Гамзатов «Их» («Весна»), З. Гаджиев «Их» («Весна»), Г. Скребницкий «Ихдалил кечI» («Весенняя песня») (перевод С. Алиханова), М. Шамхалов </w:t>
      </w:r>
      <w:r>
        <w:t>«Чиярал» («Чужие»), «Къвалул хоро» («Ботва бутени») (Народная сказка), «Рахъухъирщ» («Домосед») (Народная сказка).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"/>
        <w:ind w:left="1979" w:hanging="843"/>
        <w:jc w:val="both"/>
        <w:rPr>
          <w:sz w:val="28"/>
        </w:rPr>
      </w:pPr>
      <w:r>
        <w:rPr>
          <w:sz w:val="28"/>
        </w:rPr>
        <w:t>Нилъер</w:t>
      </w:r>
      <w:r>
        <w:rPr>
          <w:spacing w:val="-14"/>
          <w:sz w:val="28"/>
        </w:rPr>
        <w:t xml:space="preserve"> </w:t>
      </w:r>
      <w:r>
        <w:rPr>
          <w:sz w:val="28"/>
        </w:rPr>
        <w:t>адабият</w:t>
      </w:r>
      <w:r>
        <w:rPr>
          <w:spacing w:val="-15"/>
          <w:sz w:val="28"/>
        </w:rPr>
        <w:t xml:space="preserve"> </w:t>
      </w:r>
      <w:r>
        <w:rPr>
          <w:sz w:val="28"/>
        </w:rPr>
        <w:t>ва</w:t>
      </w:r>
      <w:r>
        <w:rPr>
          <w:spacing w:val="-10"/>
          <w:sz w:val="28"/>
        </w:rPr>
        <w:t xml:space="preserve"> </w:t>
      </w:r>
      <w:r>
        <w:rPr>
          <w:sz w:val="28"/>
        </w:rPr>
        <w:t>маданият</w:t>
      </w:r>
      <w:r>
        <w:rPr>
          <w:spacing w:val="-14"/>
          <w:sz w:val="28"/>
        </w:rPr>
        <w:t xml:space="preserve"> </w:t>
      </w:r>
      <w:r>
        <w:rPr>
          <w:sz w:val="28"/>
        </w:rPr>
        <w:t>(Литература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культура).</w:t>
      </w:r>
    </w:p>
    <w:p w:rsidR="007A46EE" w:rsidRDefault="009E1D98">
      <w:pPr>
        <w:pStyle w:val="a3"/>
        <w:spacing w:before="162"/>
        <w:ind w:left="1136"/>
      </w:pPr>
      <w:r>
        <w:t>М.</w:t>
      </w:r>
      <w:r>
        <w:rPr>
          <w:spacing w:val="1"/>
        </w:rPr>
        <w:t xml:space="preserve"> </w:t>
      </w:r>
      <w:r>
        <w:t>Мажидов</w:t>
      </w:r>
      <w:r>
        <w:rPr>
          <w:spacing w:val="72"/>
        </w:rPr>
        <w:t xml:space="preserve">  </w:t>
      </w:r>
      <w:r>
        <w:t>«Меседил</w:t>
      </w:r>
      <w:r>
        <w:rPr>
          <w:spacing w:val="77"/>
        </w:rPr>
        <w:t xml:space="preserve">  </w:t>
      </w:r>
      <w:r>
        <w:t>кIукьмахх»</w:t>
      </w:r>
      <w:r>
        <w:rPr>
          <w:spacing w:val="74"/>
        </w:rPr>
        <w:t xml:space="preserve">  </w:t>
      </w:r>
      <w:r>
        <w:t>(«Золотая</w:t>
      </w:r>
      <w:r>
        <w:rPr>
          <w:spacing w:val="77"/>
        </w:rPr>
        <w:t xml:space="preserve">  </w:t>
      </w:r>
      <w:r>
        <w:t>ножница»),</w:t>
      </w:r>
      <w:r>
        <w:rPr>
          <w:spacing w:val="77"/>
        </w:rPr>
        <w:t xml:space="preserve">  </w:t>
      </w:r>
      <w:r>
        <w:t>М.</w:t>
      </w:r>
      <w:r>
        <w:rPr>
          <w:spacing w:val="6"/>
        </w:rPr>
        <w:t xml:space="preserve"> </w:t>
      </w:r>
      <w:r>
        <w:rPr>
          <w:spacing w:val="-2"/>
        </w:rPr>
        <w:t>Расулов</w:t>
      </w:r>
    </w:p>
    <w:p w:rsidR="007A46EE" w:rsidRDefault="009E1D98">
      <w:pPr>
        <w:pStyle w:val="a3"/>
        <w:spacing w:before="163" w:line="360" w:lineRule="auto"/>
        <w:ind w:right="141"/>
      </w:pPr>
      <w:r>
        <w:t>«Гьайбатав инсан, гIа</w:t>
      </w:r>
      <w:r>
        <w:t>жаибав тохтур» («Обаятельный человек, интересный доктор»), А. Гамзатов «Адабияталъул машгьурав захIматчи» («Известный труженик литературы»), М. Нахибашев «Узун-ХIажил хIакъалъулъ чанго рагIи» («Несколько слов об Узун-Гаджи»), Р. Гаджи «Исаак Ньтонги вехьги</w:t>
      </w:r>
      <w:r>
        <w:t>» («Чабан и Исаак</w:t>
      </w:r>
      <w:r>
        <w:rPr>
          <w:spacing w:val="40"/>
        </w:rPr>
        <w:t xml:space="preserve"> </w:t>
      </w:r>
      <w:r>
        <w:t>Ньютон»), Н. Абигасанов «МагIарул росу» («Горное село»), П. Пайзулаев «Болъихъ район» («Ботлихский район»), П. Пайзулаев «Унсоколо район» («Унцукульский район»), П. Пайзулаев «Хунзахъ район» («Хунзахский район»).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7"/>
        </w:tabs>
        <w:spacing w:before="5"/>
        <w:ind w:left="2117" w:hanging="981"/>
        <w:jc w:val="both"/>
        <w:rPr>
          <w:sz w:val="28"/>
        </w:rPr>
      </w:pPr>
      <w:r>
        <w:rPr>
          <w:sz w:val="28"/>
        </w:rPr>
        <w:t>МугIрузул</w:t>
      </w:r>
      <w:r>
        <w:rPr>
          <w:spacing w:val="-14"/>
          <w:sz w:val="28"/>
        </w:rPr>
        <w:t xml:space="preserve"> </w:t>
      </w:r>
      <w:r>
        <w:rPr>
          <w:sz w:val="28"/>
        </w:rPr>
        <w:t>улка</w:t>
      </w:r>
      <w:r>
        <w:rPr>
          <w:spacing w:val="-18"/>
          <w:sz w:val="28"/>
        </w:rPr>
        <w:t xml:space="preserve"> </w:t>
      </w:r>
      <w:r>
        <w:rPr>
          <w:sz w:val="28"/>
        </w:rPr>
        <w:t>(Страна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го</w:t>
      </w:r>
      <w:r>
        <w:rPr>
          <w:spacing w:val="-4"/>
          <w:sz w:val="28"/>
        </w:rPr>
        <w:t>р).</w:t>
      </w:r>
    </w:p>
    <w:p w:rsidR="007A46EE" w:rsidRDefault="009E1D98">
      <w:pPr>
        <w:pStyle w:val="a3"/>
        <w:spacing w:before="153" w:line="360" w:lineRule="auto"/>
        <w:ind w:right="133" w:firstLine="710"/>
      </w:pPr>
      <w:r>
        <w:t xml:space="preserve">«Авар литературияб мацIги, болмацIги, диалекталги» («Аварский литературный язык, народный язык и диалекты»), Гамзат из Цадасы «Шамил» («Шамил»), Р. Гамзатов «Шамилиде» («К Шамилю»), Г. Гасанилав «ГъазимухIамад Хунзахъе богун ин» («Вхождение Газимагомеда в </w:t>
      </w:r>
      <w:r>
        <w:t>Хунзах»), Х. Ангидаса «Шамил Иман асирлъуде ккей» («Пленение Имама Шамиля»), «МагIарул халкъалъул</w:t>
      </w:r>
      <w:r>
        <w:rPr>
          <w:spacing w:val="40"/>
        </w:rPr>
        <w:t xml:space="preserve"> </w:t>
      </w:r>
      <w:r>
        <w:t>мацIал» («Языки аварцев»).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7"/>
        </w:tabs>
        <w:spacing w:before="2"/>
        <w:ind w:left="2117" w:hanging="981"/>
        <w:jc w:val="both"/>
        <w:rPr>
          <w:sz w:val="28"/>
        </w:rPr>
      </w:pPr>
      <w:r>
        <w:rPr>
          <w:spacing w:val="-2"/>
          <w:sz w:val="28"/>
        </w:rPr>
        <w:t>Литературоведческая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пропедевтика.</w:t>
      </w:r>
    </w:p>
    <w:p w:rsidR="007A46EE" w:rsidRDefault="009E1D98">
      <w:pPr>
        <w:pStyle w:val="a3"/>
        <w:spacing w:before="163" w:line="360" w:lineRule="auto"/>
        <w:ind w:right="158" w:firstLine="710"/>
      </w:pPr>
      <w:r>
        <w:t>ГIадатаб ва жубараб план (простой и сложный план). Сюжет (сюжет). Асаралъул сюжет (сюжет произвед</w:t>
      </w:r>
      <w:r>
        <w:t xml:space="preserve">ения). ПасихIал, рекIелъе рортулел мацIалъул алатал (средства художественной выразительности). Асаразул жанрал (жанры </w:t>
      </w:r>
      <w:r>
        <w:rPr>
          <w:spacing w:val="-2"/>
        </w:rPr>
        <w:t>произведений).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5"/>
        </w:tabs>
        <w:spacing w:before="4" w:line="362" w:lineRule="auto"/>
        <w:ind w:right="154" w:firstLine="710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литературному чтению на родном (аварском) языке на уровне начального общего об</w:t>
      </w:r>
      <w:r>
        <w:rPr>
          <w:sz w:val="28"/>
        </w:rPr>
        <w:t>разования.</w:t>
      </w:r>
    </w:p>
    <w:p w:rsidR="007A46EE" w:rsidRDefault="007A46EE">
      <w:pPr>
        <w:pStyle w:val="a5"/>
        <w:spacing w:line="362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line="360" w:lineRule="auto"/>
        <w:ind w:right="150" w:firstLine="710"/>
        <w:jc w:val="both"/>
        <w:rPr>
          <w:sz w:val="28"/>
        </w:rPr>
      </w:pPr>
      <w:r>
        <w:rPr>
          <w:sz w:val="28"/>
        </w:rPr>
        <w:t>В результате изучения литературного чтения на родном (аварском) языке на уровне начального общего образования у обучающегося будут сформированы следующие личностные результаты:</w:t>
      </w:r>
    </w:p>
    <w:p w:rsidR="007A46EE" w:rsidRDefault="009E1D98">
      <w:pPr>
        <w:pStyle w:val="a5"/>
        <w:numPr>
          <w:ilvl w:val="0"/>
          <w:numId w:val="71"/>
        </w:numPr>
        <w:tabs>
          <w:tab w:val="left" w:pos="1437"/>
        </w:tabs>
        <w:spacing w:before="1"/>
        <w:ind w:left="1437" w:hanging="301"/>
        <w:jc w:val="both"/>
        <w:rPr>
          <w:sz w:val="28"/>
        </w:rPr>
      </w:pPr>
      <w:r>
        <w:rPr>
          <w:spacing w:val="-2"/>
          <w:sz w:val="28"/>
        </w:rPr>
        <w:t>гражданско-патриотического</w:t>
      </w:r>
      <w:r>
        <w:rPr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7A46EE" w:rsidRDefault="009E1D98">
      <w:pPr>
        <w:pStyle w:val="a3"/>
        <w:spacing w:before="158" w:line="360" w:lineRule="auto"/>
        <w:ind w:right="139" w:firstLine="710"/>
      </w:pPr>
      <w:r>
        <w:t>становлени</w:t>
      </w:r>
      <w:r>
        <w:t>е ценностного отношения к своей Родине – России, в том числе через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родной</w:t>
      </w:r>
      <w:r>
        <w:rPr>
          <w:spacing w:val="39"/>
        </w:rPr>
        <w:t xml:space="preserve"> </w:t>
      </w:r>
      <w:r>
        <w:t>литературы,</w:t>
      </w:r>
      <w:r>
        <w:rPr>
          <w:spacing w:val="40"/>
        </w:rPr>
        <w:t xml:space="preserve"> </w:t>
      </w:r>
      <w:r>
        <w:t>являющихся</w:t>
      </w:r>
      <w:r>
        <w:rPr>
          <w:spacing w:val="40"/>
        </w:rPr>
        <w:t xml:space="preserve"> </w:t>
      </w:r>
      <w:r>
        <w:t>частью</w:t>
      </w:r>
      <w:r>
        <w:rPr>
          <w:spacing w:val="38"/>
        </w:rPr>
        <w:t xml:space="preserve"> </w:t>
      </w:r>
      <w:r>
        <w:t>истории и культуры страны;</w:t>
      </w:r>
    </w:p>
    <w:p w:rsidR="007A46EE" w:rsidRDefault="009E1D98">
      <w:pPr>
        <w:pStyle w:val="a3"/>
        <w:spacing w:before="1" w:line="360" w:lineRule="auto"/>
        <w:ind w:right="143" w:firstLine="710"/>
      </w:pPr>
      <w:r>
        <w:t>проявление</w:t>
      </w:r>
      <w:r>
        <w:rPr>
          <w:spacing w:val="80"/>
          <w:w w:val="150"/>
        </w:rPr>
        <w:t xml:space="preserve"> </w:t>
      </w:r>
      <w:r>
        <w:t>уважения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традициям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культуре</w:t>
      </w:r>
      <w:r>
        <w:rPr>
          <w:spacing w:val="80"/>
        </w:rPr>
        <w:t xml:space="preserve"> </w:t>
      </w:r>
      <w:r>
        <w:t>своего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народов</w:t>
      </w:r>
      <w:r>
        <w:rPr>
          <w:spacing w:val="80"/>
        </w:rPr>
        <w:t xml:space="preserve"> </w:t>
      </w:r>
      <w:r>
        <w:t>в процессе восприятия и анализа х</w:t>
      </w:r>
      <w:r>
        <w:t>удожественных произведений и творчества народов России;</w:t>
      </w:r>
    </w:p>
    <w:p w:rsidR="007A46EE" w:rsidRDefault="009E1D98">
      <w:pPr>
        <w:pStyle w:val="a3"/>
        <w:spacing w:before="2"/>
        <w:ind w:left="1136"/>
      </w:pPr>
      <w:r>
        <w:rPr>
          <w:spacing w:val="-2"/>
        </w:rPr>
        <w:t>осознание своей</w:t>
      </w:r>
      <w:r>
        <w:rPr>
          <w:spacing w:val="-3"/>
        </w:rPr>
        <w:t xml:space="preserve"> </w:t>
      </w:r>
      <w:r>
        <w:rPr>
          <w:spacing w:val="-2"/>
        </w:rPr>
        <w:t>этнокультурной и</w:t>
      </w:r>
      <w:r>
        <w:rPr>
          <w:spacing w:val="-3"/>
        </w:rPr>
        <w:t xml:space="preserve"> </w:t>
      </w:r>
      <w:r>
        <w:rPr>
          <w:spacing w:val="-2"/>
        </w:rPr>
        <w:t>российской</w:t>
      </w:r>
      <w:r>
        <w:rPr>
          <w:spacing w:val="-3"/>
        </w:rPr>
        <w:t xml:space="preserve"> </w:t>
      </w:r>
      <w:r>
        <w:rPr>
          <w:spacing w:val="-2"/>
        </w:rPr>
        <w:t>гражданской</w:t>
      </w:r>
      <w:r>
        <w:rPr>
          <w:spacing w:val="-1"/>
        </w:rPr>
        <w:t xml:space="preserve"> </w:t>
      </w:r>
      <w:r>
        <w:rPr>
          <w:spacing w:val="-2"/>
        </w:rPr>
        <w:t>идентичности;</w:t>
      </w:r>
    </w:p>
    <w:p w:rsidR="007A46EE" w:rsidRDefault="009E1D98">
      <w:pPr>
        <w:pStyle w:val="a3"/>
        <w:spacing w:before="158" w:line="362" w:lineRule="auto"/>
        <w:ind w:right="137" w:firstLine="710"/>
      </w:pPr>
      <w:r>
        <w:t>сопричастность</w:t>
      </w:r>
      <w:r>
        <w:rPr>
          <w:spacing w:val="40"/>
        </w:rPr>
        <w:t xml:space="preserve">  </w:t>
      </w:r>
      <w:r>
        <w:t>к</w:t>
      </w:r>
      <w:r>
        <w:rPr>
          <w:spacing w:val="40"/>
        </w:rPr>
        <w:t xml:space="preserve">  </w:t>
      </w:r>
      <w:r>
        <w:t>прошлому,</w:t>
      </w:r>
      <w:r>
        <w:rPr>
          <w:spacing w:val="40"/>
        </w:rPr>
        <w:t xml:space="preserve">  </w:t>
      </w:r>
      <w:r>
        <w:t>настоящему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будущему</w:t>
      </w:r>
      <w:r>
        <w:rPr>
          <w:spacing w:val="40"/>
        </w:rPr>
        <w:t xml:space="preserve">  </w:t>
      </w:r>
      <w:r>
        <w:t>родного</w:t>
      </w:r>
      <w:r>
        <w:rPr>
          <w:spacing w:val="40"/>
        </w:rPr>
        <w:t xml:space="preserve">  </w:t>
      </w:r>
      <w:r>
        <w:t>края,</w:t>
      </w:r>
      <w:r>
        <w:rPr>
          <w:spacing w:val="80"/>
          <w:w w:val="150"/>
        </w:rPr>
        <w:t xml:space="preserve"> </w:t>
      </w:r>
      <w:r>
        <w:t>в том числе при работе с художественными произведениями;</w:t>
      </w:r>
    </w:p>
    <w:p w:rsidR="007A46EE" w:rsidRDefault="009E1D98">
      <w:pPr>
        <w:pStyle w:val="a3"/>
        <w:spacing w:before="2"/>
        <w:ind w:left="1136"/>
      </w:pPr>
      <w:r>
        <w:rPr>
          <w:spacing w:val="-2"/>
        </w:rPr>
        <w:t>уважительное</w:t>
      </w:r>
      <w:r>
        <w:t xml:space="preserve"> </w:t>
      </w:r>
      <w:r>
        <w:rPr>
          <w:spacing w:val="-2"/>
        </w:rPr>
        <w:t>отношение к</w:t>
      </w:r>
      <w:r>
        <w:rPr>
          <w:spacing w:val="-4"/>
        </w:rPr>
        <w:t xml:space="preserve"> </w:t>
      </w:r>
      <w:r>
        <w:rPr>
          <w:spacing w:val="-2"/>
        </w:rPr>
        <w:t>другим</w:t>
      </w:r>
      <w:r>
        <w:rPr>
          <w:spacing w:val="-1"/>
        </w:rPr>
        <w:t xml:space="preserve"> </w:t>
      </w:r>
      <w:r>
        <w:rPr>
          <w:spacing w:val="-2"/>
        </w:rPr>
        <w:t>народам</w:t>
      </w:r>
      <w:r>
        <w:t xml:space="preserve"> </w:t>
      </w:r>
      <w:r>
        <w:rPr>
          <w:spacing w:val="-2"/>
        </w:rPr>
        <w:t>многонациональной</w:t>
      </w:r>
      <w:r>
        <w:rPr>
          <w:spacing w:val="5"/>
        </w:rPr>
        <w:t xml:space="preserve"> </w:t>
      </w:r>
      <w:r>
        <w:rPr>
          <w:spacing w:val="-2"/>
        </w:rPr>
        <w:t>России;</w:t>
      </w:r>
    </w:p>
    <w:p w:rsidR="007A46EE" w:rsidRDefault="009E1D98">
      <w:pPr>
        <w:pStyle w:val="a3"/>
        <w:spacing w:before="154" w:line="360" w:lineRule="auto"/>
        <w:ind w:right="131" w:firstLine="710"/>
      </w:pPr>
      <w:r>
        <w:t>первоначальные</w:t>
      </w:r>
      <w:r>
        <w:rPr>
          <w:spacing w:val="80"/>
        </w:rPr>
        <w:t xml:space="preserve"> </w:t>
      </w:r>
      <w:r>
        <w:t>представления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человеке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члене</w:t>
      </w:r>
      <w:r>
        <w:rPr>
          <w:spacing w:val="80"/>
        </w:rPr>
        <w:t xml:space="preserve"> </w:t>
      </w:r>
      <w:r>
        <w:t>общества,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правах</w:t>
      </w:r>
      <w:r>
        <w:rPr>
          <w:spacing w:val="40"/>
        </w:rPr>
        <w:t xml:space="preserve"> </w:t>
      </w:r>
      <w:r>
        <w:t>и ответственности, уважении и достоинстве человека, о нравственно-этических нормах поведения и правилах межличностных отн</w:t>
      </w:r>
      <w:r>
        <w:t>ошений;</w:t>
      </w:r>
    </w:p>
    <w:p w:rsidR="007A46EE" w:rsidRDefault="009E1D98">
      <w:pPr>
        <w:pStyle w:val="a5"/>
        <w:numPr>
          <w:ilvl w:val="0"/>
          <w:numId w:val="71"/>
        </w:numPr>
        <w:tabs>
          <w:tab w:val="left" w:pos="1437"/>
        </w:tabs>
        <w:spacing w:before="1"/>
        <w:ind w:left="1437" w:hanging="301"/>
        <w:jc w:val="both"/>
        <w:rPr>
          <w:sz w:val="28"/>
        </w:rPr>
      </w:pPr>
      <w:r>
        <w:rPr>
          <w:spacing w:val="-2"/>
          <w:sz w:val="28"/>
        </w:rPr>
        <w:t>духовно-нравственного</w:t>
      </w:r>
      <w:r>
        <w:rPr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7A46EE" w:rsidRDefault="009E1D98">
      <w:pPr>
        <w:pStyle w:val="a3"/>
        <w:spacing w:before="162" w:line="360" w:lineRule="auto"/>
        <w:ind w:right="150" w:firstLine="710"/>
      </w:pPr>
      <w:r>
        <w:t>проявление</w:t>
      </w:r>
      <w:r>
        <w:rPr>
          <w:spacing w:val="79"/>
        </w:rPr>
        <w:t xml:space="preserve"> </w:t>
      </w:r>
      <w:r>
        <w:t>сопереживания,</w:t>
      </w:r>
      <w:r>
        <w:rPr>
          <w:spacing w:val="80"/>
        </w:rPr>
        <w:t xml:space="preserve"> </w:t>
      </w:r>
      <w:r>
        <w:t>уважения</w:t>
      </w:r>
      <w:r>
        <w:rPr>
          <w:spacing w:val="80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доброжелательности</w:t>
      </w:r>
      <w:r>
        <w:rPr>
          <w:spacing w:val="80"/>
        </w:rPr>
        <w:t xml:space="preserve"> </w:t>
      </w:r>
      <w:r>
        <w:t>(в</w:t>
      </w:r>
      <w:r>
        <w:rPr>
          <w:spacing w:val="76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 с</w:t>
      </w:r>
      <w:r>
        <w:rPr>
          <w:spacing w:val="80"/>
        </w:rPr>
        <w:t xml:space="preserve">  </w:t>
      </w:r>
      <w:r>
        <w:t>использованием</w:t>
      </w:r>
      <w:r>
        <w:rPr>
          <w:spacing w:val="80"/>
        </w:rPr>
        <w:t xml:space="preserve">  </w:t>
      </w:r>
      <w:r>
        <w:t>языковых</w:t>
      </w:r>
      <w:r>
        <w:rPr>
          <w:spacing w:val="80"/>
        </w:rPr>
        <w:t xml:space="preserve">  </w:t>
      </w:r>
      <w:r>
        <w:t>средств</w:t>
      </w:r>
      <w:r>
        <w:rPr>
          <w:spacing w:val="80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t>выражения</w:t>
      </w:r>
      <w:r>
        <w:rPr>
          <w:spacing w:val="80"/>
        </w:rPr>
        <w:t xml:space="preserve">  </w:t>
      </w:r>
      <w:r>
        <w:t>своего</w:t>
      </w:r>
      <w:r>
        <w:rPr>
          <w:spacing w:val="80"/>
        </w:rPr>
        <w:t xml:space="preserve">  </w:t>
      </w:r>
      <w:r>
        <w:t>состояния</w:t>
      </w:r>
      <w:r>
        <w:rPr>
          <w:spacing w:val="80"/>
        </w:rPr>
        <w:t xml:space="preserve"> </w:t>
      </w:r>
      <w:r>
        <w:t>и чувств);</w:t>
      </w:r>
    </w:p>
    <w:p w:rsidR="007A46EE" w:rsidRDefault="009E1D98">
      <w:pPr>
        <w:pStyle w:val="a3"/>
        <w:spacing w:before="2" w:line="357" w:lineRule="auto"/>
        <w:ind w:right="156" w:firstLine="710"/>
      </w:pPr>
      <w:r>
        <w:t>осознание этических понятий, оценка поведения и поступков перс</w:t>
      </w:r>
      <w:r>
        <w:t>онажей художественных произведений в ситуации нравственного выбора;</w:t>
      </w:r>
    </w:p>
    <w:p w:rsidR="007A46EE" w:rsidRDefault="009E1D98">
      <w:pPr>
        <w:pStyle w:val="a3"/>
        <w:spacing w:before="5" w:line="360" w:lineRule="auto"/>
        <w:ind w:right="141" w:firstLine="710"/>
      </w:pPr>
      <w:r>
        <w:t>выражение своего видения мира, индивидуальной позиции посредством накопления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систематизации</w:t>
      </w:r>
      <w:r>
        <w:rPr>
          <w:spacing w:val="80"/>
        </w:rPr>
        <w:t xml:space="preserve">  </w:t>
      </w:r>
      <w:r>
        <w:t>литературных</w:t>
      </w:r>
      <w:r>
        <w:rPr>
          <w:spacing w:val="80"/>
        </w:rPr>
        <w:t xml:space="preserve">  </w:t>
      </w:r>
      <w:r>
        <w:t>впечатлений,</w:t>
      </w:r>
      <w:r>
        <w:rPr>
          <w:spacing w:val="80"/>
        </w:rPr>
        <w:t xml:space="preserve">  </w:t>
      </w:r>
      <w:r>
        <w:t>разнообразных по эмоциональной окраске;</w:t>
      </w:r>
    </w:p>
    <w:p w:rsidR="007A46EE" w:rsidRDefault="009E1D98">
      <w:pPr>
        <w:pStyle w:val="a3"/>
        <w:spacing w:before="1" w:line="360" w:lineRule="auto"/>
        <w:ind w:right="152" w:firstLine="710"/>
      </w:pPr>
      <w: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7A46EE" w:rsidRDefault="009E1D98">
      <w:pPr>
        <w:pStyle w:val="a5"/>
        <w:numPr>
          <w:ilvl w:val="0"/>
          <w:numId w:val="71"/>
        </w:numPr>
        <w:tabs>
          <w:tab w:val="left" w:pos="1437"/>
        </w:tabs>
        <w:spacing w:before="1"/>
        <w:ind w:left="1437" w:hanging="301"/>
        <w:jc w:val="both"/>
        <w:rPr>
          <w:sz w:val="28"/>
        </w:rPr>
      </w:pPr>
      <w:r>
        <w:rPr>
          <w:spacing w:val="-2"/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7A46EE" w:rsidRDefault="007A46EE">
      <w:pPr>
        <w:pStyle w:val="a5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45" w:firstLine="710"/>
      </w:pPr>
      <w:r>
        <w:t>уважительное отношение и интерес к художественной культуре, восприимчивость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разным</w:t>
      </w:r>
      <w:r>
        <w:rPr>
          <w:spacing w:val="80"/>
          <w:w w:val="150"/>
        </w:rPr>
        <w:t xml:space="preserve"> </w:t>
      </w:r>
      <w:r>
        <w:t>видам</w:t>
      </w:r>
      <w:r>
        <w:rPr>
          <w:spacing w:val="80"/>
          <w:w w:val="150"/>
        </w:rPr>
        <w:t xml:space="preserve"> </w:t>
      </w:r>
      <w:r>
        <w:t>искусства,</w:t>
      </w:r>
      <w:r>
        <w:rPr>
          <w:spacing w:val="80"/>
          <w:w w:val="150"/>
        </w:rPr>
        <w:t xml:space="preserve"> </w:t>
      </w:r>
      <w:r>
        <w:t>традициям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творчеству</w:t>
      </w:r>
      <w:r>
        <w:rPr>
          <w:spacing w:val="80"/>
          <w:w w:val="150"/>
        </w:rPr>
        <w:t xml:space="preserve"> </w:t>
      </w:r>
      <w:r>
        <w:t>своего и других народов;</w:t>
      </w:r>
    </w:p>
    <w:p w:rsidR="007A46EE" w:rsidRDefault="009E1D98">
      <w:pPr>
        <w:pStyle w:val="a3"/>
        <w:spacing w:before="1"/>
        <w:ind w:left="1136"/>
      </w:pPr>
      <w:r>
        <w:t>стремление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самовыражению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разных</w:t>
      </w:r>
      <w:r>
        <w:rPr>
          <w:spacing w:val="-18"/>
        </w:rPr>
        <w:t xml:space="preserve"> </w:t>
      </w:r>
      <w:r>
        <w:t>видах</w:t>
      </w:r>
      <w:r>
        <w:rPr>
          <w:spacing w:val="-16"/>
        </w:rPr>
        <w:t xml:space="preserve"> </w:t>
      </w:r>
      <w:r>
        <w:t>художественной</w:t>
      </w:r>
      <w:r>
        <w:rPr>
          <w:spacing w:val="-15"/>
        </w:rPr>
        <w:t xml:space="preserve"> </w:t>
      </w:r>
      <w:r>
        <w:rPr>
          <w:spacing w:val="-2"/>
        </w:rPr>
        <w:t>деятельности;</w:t>
      </w:r>
    </w:p>
    <w:p w:rsidR="007A46EE" w:rsidRDefault="009E1D98">
      <w:pPr>
        <w:pStyle w:val="a5"/>
        <w:numPr>
          <w:ilvl w:val="0"/>
          <w:numId w:val="71"/>
        </w:numPr>
        <w:tabs>
          <w:tab w:val="left" w:pos="1436"/>
        </w:tabs>
        <w:spacing w:before="158" w:line="362" w:lineRule="auto"/>
        <w:ind w:left="425" w:right="151" w:firstLine="710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воспитания,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формиро</w:t>
      </w:r>
      <w:r>
        <w:rPr>
          <w:sz w:val="28"/>
        </w:rPr>
        <w:t>вания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культуры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здоровья и эмоционального благополучия:</w:t>
      </w:r>
    </w:p>
    <w:p w:rsidR="007A46EE" w:rsidRDefault="009E1D98">
      <w:pPr>
        <w:pStyle w:val="a3"/>
        <w:spacing w:line="362" w:lineRule="auto"/>
        <w:ind w:right="151" w:firstLine="710"/>
      </w:pPr>
      <w:r>
        <w:t>соблюдение правил безопасного поиска в информационной среде дополнительной</w:t>
      </w:r>
      <w:r>
        <w:rPr>
          <w:spacing w:val="80"/>
          <w:w w:val="150"/>
        </w:rPr>
        <w:t xml:space="preserve"> </w:t>
      </w:r>
      <w:r>
        <w:t>информации,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том</w:t>
      </w:r>
      <w:r>
        <w:rPr>
          <w:spacing w:val="80"/>
          <w:w w:val="150"/>
        </w:rPr>
        <w:t xml:space="preserve"> </w:t>
      </w:r>
      <w:r>
        <w:t>числе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уроках</w:t>
      </w:r>
      <w:r>
        <w:rPr>
          <w:spacing w:val="80"/>
          <w:w w:val="150"/>
        </w:rPr>
        <w:t xml:space="preserve"> </w:t>
      </w:r>
      <w:r>
        <w:t>литературного</w:t>
      </w:r>
      <w:r>
        <w:rPr>
          <w:spacing w:val="80"/>
          <w:w w:val="150"/>
        </w:rPr>
        <w:t xml:space="preserve"> </w:t>
      </w:r>
      <w:r>
        <w:t>чтения на родном (аварском) языке;</w:t>
      </w:r>
    </w:p>
    <w:p w:rsidR="007A46EE" w:rsidRDefault="009E1D98">
      <w:pPr>
        <w:pStyle w:val="a3"/>
        <w:spacing w:line="360" w:lineRule="auto"/>
        <w:ind w:right="143" w:firstLine="710"/>
      </w:pPr>
      <w:r>
        <w:t>бережное отношение к физическому и психическому здоровью, проявляющееся</w:t>
      </w:r>
      <w:r>
        <w:rPr>
          <w:spacing w:val="75"/>
        </w:rPr>
        <w:t xml:space="preserve">  </w:t>
      </w:r>
      <w:r>
        <w:t>в</w:t>
      </w:r>
      <w:r>
        <w:rPr>
          <w:spacing w:val="72"/>
        </w:rPr>
        <w:t xml:space="preserve">  </w:t>
      </w:r>
      <w:r>
        <w:t>выборе</w:t>
      </w:r>
      <w:r>
        <w:rPr>
          <w:spacing w:val="74"/>
        </w:rPr>
        <w:t xml:space="preserve">  </w:t>
      </w:r>
      <w:r>
        <w:t>приемлемых</w:t>
      </w:r>
      <w:r>
        <w:rPr>
          <w:spacing w:val="72"/>
        </w:rPr>
        <w:t xml:space="preserve">  </w:t>
      </w:r>
      <w:r>
        <w:t>способов</w:t>
      </w:r>
      <w:r>
        <w:rPr>
          <w:spacing w:val="73"/>
        </w:rPr>
        <w:t xml:space="preserve">  </w:t>
      </w:r>
      <w:r>
        <w:t>речевого</w:t>
      </w:r>
      <w:r>
        <w:rPr>
          <w:spacing w:val="74"/>
        </w:rPr>
        <w:t xml:space="preserve">  </w:t>
      </w:r>
      <w:r>
        <w:t>самовыражения и соблюдении норм речевого этикета и правил общения;</w:t>
      </w:r>
    </w:p>
    <w:p w:rsidR="007A46EE" w:rsidRDefault="009E1D98">
      <w:pPr>
        <w:pStyle w:val="a5"/>
        <w:numPr>
          <w:ilvl w:val="0"/>
          <w:numId w:val="71"/>
        </w:numPr>
        <w:tabs>
          <w:tab w:val="left" w:pos="1437"/>
        </w:tabs>
        <w:spacing w:line="318" w:lineRule="exact"/>
        <w:ind w:left="1437" w:hanging="301"/>
        <w:jc w:val="both"/>
        <w:rPr>
          <w:sz w:val="28"/>
        </w:rPr>
      </w:pPr>
      <w:r>
        <w:rPr>
          <w:spacing w:val="-2"/>
          <w:sz w:val="28"/>
        </w:rPr>
        <w:t>трудового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7A46EE" w:rsidRDefault="009E1D98">
      <w:pPr>
        <w:pStyle w:val="a3"/>
        <w:spacing w:before="153" w:line="360" w:lineRule="auto"/>
        <w:ind w:right="146" w:firstLine="710"/>
      </w:pPr>
      <w:r>
        <w:t>осознание ценности труда в жизни человека и обществ</w:t>
      </w:r>
      <w:r>
        <w:t>а, ответственное потребление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бережное</w:t>
      </w:r>
      <w:r>
        <w:rPr>
          <w:spacing w:val="40"/>
        </w:rPr>
        <w:t xml:space="preserve">  </w:t>
      </w:r>
      <w:r>
        <w:t>отношение</w:t>
      </w:r>
      <w:r>
        <w:rPr>
          <w:spacing w:val="40"/>
        </w:rPr>
        <w:t xml:space="preserve">  </w:t>
      </w:r>
      <w:r>
        <w:t>к</w:t>
      </w:r>
      <w:r>
        <w:rPr>
          <w:spacing w:val="40"/>
        </w:rPr>
        <w:t xml:space="preserve">  </w:t>
      </w:r>
      <w:r>
        <w:t>результатам</w:t>
      </w:r>
      <w:r>
        <w:rPr>
          <w:spacing w:val="40"/>
        </w:rPr>
        <w:t xml:space="preserve">  </w:t>
      </w:r>
      <w:r>
        <w:t>труда,</w:t>
      </w:r>
      <w:r>
        <w:rPr>
          <w:spacing w:val="40"/>
        </w:rPr>
        <w:t xml:space="preserve">  </w:t>
      </w:r>
      <w:r>
        <w:t>навыки</w:t>
      </w:r>
      <w:r>
        <w:rPr>
          <w:spacing w:val="40"/>
        </w:rPr>
        <w:t xml:space="preserve">  </w:t>
      </w:r>
      <w:r>
        <w:t>участия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видах</w:t>
      </w:r>
      <w:r>
        <w:rPr>
          <w:spacing w:val="80"/>
        </w:rPr>
        <w:t xml:space="preserve"> </w:t>
      </w:r>
      <w:r>
        <w:t>трудовой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интерес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различным</w:t>
      </w:r>
      <w:r>
        <w:rPr>
          <w:spacing w:val="80"/>
        </w:rPr>
        <w:t xml:space="preserve"> </w:t>
      </w:r>
      <w:r>
        <w:t>профессиям</w:t>
      </w:r>
      <w:r>
        <w:rPr>
          <w:spacing w:val="80"/>
        </w:rPr>
        <w:t xml:space="preserve"> </w:t>
      </w:r>
      <w:r>
        <w:t>(в том числе через примеры из художественных произведений);</w:t>
      </w:r>
    </w:p>
    <w:p w:rsidR="007A46EE" w:rsidRDefault="009E1D98">
      <w:pPr>
        <w:pStyle w:val="a5"/>
        <w:numPr>
          <w:ilvl w:val="0"/>
          <w:numId w:val="71"/>
        </w:numPr>
        <w:tabs>
          <w:tab w:val="left" w:pos="1437"/>
        </w:tabs>
        <w:spacing w:before="3"/>
        <w:ind w:left="1437" w:hanging="301"/>
        <w:jc w:val="both"/>
        <w:rPr>
          <w:sz w:val="28"/>
        </w:rPr>
      </w:pPr>
      <w:r>
        <w:rPr>
          <w:spacing w:val="-2"/>
          <w:sz w:val="28"/>
        </w:rPr>
        <w:t>экологического</w:t>
      </w:r>
      <w:r>
        <w:rPr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7A46EE" w:rsidRDefault="009E1D98">
      <w:pPr>
        <w:pStyle w:val="a3"/>
        <w:spacing w:before="158" w:line="355" w:lineRule="auto"/>
        <w:ind w:right="151" w:firstLine="710"/>
      </w:pPr>
      <w:r>
        <w:t>бер</w:t>
      </w:r>
      <w:r>
        <w:t xml:space="preserve">ежное отношение к природе посредством примеров из художественных </w:t>
      </w:r>
      <w:r>
        <w:rPr>
          <w:spacing w:val="-2"/>
        </w:rPr>
        <w:t>произведений;</w:t>
      </w:r>
    </w:p>
    <w:p w:rsidR="007A46EE" w:rsidRDefault="009E1D98">
      <w:pPr>
        <w:pStyle w:val="a3"/>
        <w:spacing w:before="7"/>
        <w:ind w:left="1136"/>
      </w:pPr>
      <w:r>
        <w:t>неприятие</w:t>
      </w:r>
      <w:r>
        <w:rPr>
          <w:spacing w:val="-18"/>
        </w:rPr>
        <w:t xml:space="preserve"> </w:t>
      </w:r>
      <w:r>
        <w:t>действий,</w:t>
      </w:r>
      <w:r>
        <w:rPr>
          <w:spacing w:val="-17"/>
        </w:rPr>
        <w:t xml:space="preserve"> </w:t>
      </w:r>
      <w:r>
        <w:t>приносящих</w:t>
      </w:r>
      <w:r>
        <w:rPr>
          <w:spacing w:val="-18"/>
        </w:rPr>
        <w:t xml:space="preserve"> </w:t>
      </w:r>
      <w:r>
        <w:t>вред</w:t>
      </w:r>
      <w:r>
        <w:rPr>
          <w:spacing w:val="-11"/>
        </w:rPr>
        <w:t xml:space="preserve"> </w:t>
      </w:r>
      <w:r>
        <w:rPr>
          <w:spacing w:val="-2"/>
        </w:rPr>
        <w:t>природе;</w:t>
      </w:r>
    </w:p>
    <w:p w:rsidR="007A46EE" w:rsidRDefault="009E1D98">
      <w:pPr>
        <w:pStyle w:val="a5"/>
        <w:numPr>
          <w:ilvl w:val="0"/>
          <w:numId w:val="71"/>
        </w:numPr>
        <w:tabs>
          <w:tab w:val="left" w:pos="1437"/>
        </w:tabs>
        <w:spacing w:before="163"/>
        <w:ind w:left="1437" w:hanging="301"/>
        <w:jc w:val="both"/>
        <w:rPr>
          <w:sz w:val="28"/>
        </w:rPr>
      </w:pPr>
      <w:r>
        <w:rPr>
          <w:spacing w:val="-2"/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научного познания:</w:t>
      </w:r>
    </w:p>
    <w:p w:rsidR="007A46EE" w:rsidRDefault="009E1D98">
      <w:pPr>
        <w:pStyle w:val="a3"/>
        <w:spacing w:before="158" w:line="362" w:lineRule="auto"/>
        <w:ind w:right="133" w:firstLine="710"/>
      </w:pPr>
      <w:r>
        <w:t>ориентация в деятельности на первоначальные представления о научной картине мира, понимание важности слова как средства создания словесно- художественного образа, способа выражения мыслей, чувств, идей автора;</w:t>
      </w:r>
    </w:p>
    <w:p w:rsidR="007A46EE" w:rsidRDefault="009E1D98">
      <w:pPr>
        <w:pStyle w:val="a3"/>
        <w:spacing w:line="360" w:lineRule="auto"/>
        <w:ind w:right="159" w:firstLine="710"/>
      </w:pPr>
      <w:r>
        <w:t>потребность в самостоятельной читательской дея</w:t>
      </w:r>
      <w:r>
        <w:t>тельности, саморазвитии средствами аварской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литературы.</w:t>
      </w:r>
    </w:p>
    <w:p w:rsidR="007A46EE" w:rsidRDefault="007A46EE">
      <w:pPr>
        <w:pStyle w:val="a3"/>
        <w:spacing w:line="360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line="360" w:lineRule="auto"/>
        <w:ind w:right="153" w:firstLine="710"/>
        <w:jc w:val="both"/>
        <w:rPr>
          <w:sz w:val="28"/>
        </w:rPr>
      </w:pPr>
      <w:r>
        <w:rPr>
          <w:sz w:val="28"/>
        </w:rPr>
        <w:t>В результате изуче</w:t>
      </w:r>
      <w:r>
        <w:rPr>
          <w:sz w:val="28"/>
        </w:rPr>
        <w:t>ния литературного чтения на родном (аварском) языке на уровне начального общего образования у обучающегося будут сформированы познавательные универсальные учебные действия,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коммуникативные универсальные учебные действия, регулятивные универсальные учебные </w:t>
      </w:r>
      <w:r>
        <w:rPr>
          <w:sz w:val="28"/>
        </w:rPr>
        <w:t>действия, совместная деятельность.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line="357" w:lineRule="auto"/>
        <w:ind w:right="158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7A46EE" w:rsidRDefault="009E1D98">
      <w:pPr>
        <w:pStyle w:val="a3"/>
        <w:spacing w:before="1" w:line="362" w:lineRule="auto"/>
        <w:ind w:right="147" w:firstLine="710"/>
      </w:pPr>
      <w:r>
        <w:t>сравнивать различные тексты по теме, главной мысли, жанру, соотносить произведение и его авт</w:t>
      </w:r>
      <w:r>
        <w:t>ора, устанавливать основания для сравнения текстов, устанавливать аналогии текстов;</w:t>
      </w:r>
    </w:p>
    <w:p w:rsidR="007A46EE" w:rsidRDefault="009E1D98">
      <w:pPr>
        <w:pStyle w:val="a3"/>
        <w:spacing w:line="314" w:lineRule="exact"/>
        <w:ind w:left="1136"/>
      </w:pPr>
      <w:r>
        <w:t>объединять</w:t>
      </w:r>
      <w:r>
        <w:rPr>
          <w:spacing w:val="-18"/>
        </w:rPr>
        <w:t xml:space="preserve"> </w:t>
      </w:r>
      <w:r>
        <w:t>части</w:t>
      </w:r>
      <w:r>
        <w:rPr>
          <w:spacing w:val="-16"/>
        </w:rPr>
        <w:t xml:space="preserve"> </w:t>
      </w:r>
      <w:r>
        <w:t>объекта,</w:t>
      </w:r>
      <w:r>
        <w:rPr>
          <w:spacing w:val="-9"/>
        </w:rPr>
        <w:t xml:space="preserve"> </w:t>
      </w:r>
      <w:r>
        <w:t>объекты</w:t>
      </w:r>
      <w:r>
        <w:rPr>
          <w:spacing w:val="-11"/>
        </w:rPr>
        <w:t xml:space="preserve"> </w:t>
      </w:r>
      <w:r>
        <w:t>(тексты)</w:t>
      </w:r>
      <w:r>
        <w:rPr>
          <w:spacing w:val="-17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заданному</w:t>
      </w:r>
      <w:r>
        <w:rPr>
          <w:spacing w:val="-17"/>
        </w:rPr>
        <w:t xml:space="preserve"> </w:t>
      </w:r>
      <w:r>
        <w:rPr>
          <w:spacing w:val="-2"/>
        </w:rPr>
        <w:t>признаку;</w:t>
      </w:r>
    </w:p>
    <w:p w:rsidR="007A46EE" w:rsidRDefault="009E1D98">
      <w:pPr>
        <w:pStyle w:val="a3"/>
        <w:spacing w:before="163" w:line="362" w:lineRule="auto"/>
        <w:ind w:right="149" w:firstLine="710"/>
      </w:pPr>
      <w:r>
        <w:t>определять существенный признак для классификации, классифицировать произведения по темам, жанрам;</w:t>
      </w:r>
    </w:p>
    <w:p w:rsidR="007A46EE" w:rsidRDefault="009E1D98">
      <w:pPr>
        <w:pStyle w:val="a3"/>
        <w:spacing w:line="360" w:lineRule="auto"/>
        <w:ind w:right="154" w:firstLine="710"/>
      </w:pPr>
      <w: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7A46EE" w:rsidRDefault="009E1D98">
      <w:pPr>
        <w:pStyle w:val="a3"/>
        <w:spacing w:line="362" w:lineRule="auto"/>
        <w:ind w:right="160" w:firstLine="710"/>
      </w:pPr>
      <w:r>
        <w:t>выявлять недостаток информации для решения учебной и практическо</w:t>
      </w:r>
      <w:r>
        <w:t>й</w:t>
      </w:r>
      <w:r>
        <w:rPr>
          <w:spacing w:val="40"/>
        </w:rPr>
        <w:t xml:space="preserve"> </w:t>
      </w:r>
      <w:r>
        <w:t>задачи на основе предложенного алгоритма;</w:t>
      </w:r>
    </w:p>
    <w:p w:rsidR="007A46EE" w:rsidRDefault="009E1D98">
      <w:pPr>
        <w:pStyle w:val="a3"/>
        <w:spacing w:line="362" w:lineRule="auto"/>
        <w:ind w:right="150" w:firstLine="710"/>
      </w:pPr>
      <w:r>
        <w:t>устанавливать</w:t>
      </w:r>
      <w:r>
        <w:rPr>
          <w:spacing w:val="77"/>
        </w:rPr>
        <w:t xml:space="preserve">  </w:t>
      </w:r>
      <w:r>
        <w:t>причинно-следственные</w:t>
      </w:r>
      <w:r>
        <w:rPr>
          <w:spacing w:val="76"/>
        </w:rPr>
        <w:t xml:space="preserve">  </w:t>
      </w:r>
      <w:r>
        <w:t>связи</w:t>
      </w:r>
      <w:r>
        <w:rPr>
          <w:spacing w:val="77"/>
        </w:rPr>
        <w:t xml:space="preserve">  </w:t>
      </w:r>
      <w:r>
        <w:t>в</w:t>
      </w:r>
      <w:r>
        <w:rPr>
          <w:spacing w:val="74"/>
        </w:rPr>
        <w:t xml:space="preserve">  </w:t>
      </w:r>
      <w:r>
        <w:t>сюжете</w:t>
      </w:r>
      <w:r>
        <w:rPr>
          <w:spacing w:val="76"/>
        </w:rPr>
        <w:t xml:space="preserve">  </w:t>
      </w:r>
      <w:r>
        <w:t>фольклорного и художественного текста, при составлении плана, пересказе текста, характеристике поступков героев.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line="360" w:lineRule="auto"/>
        <w:ind w:right="150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</w:t>
      </w:r>
      <w:r>
        <w:rPr>
          <w:sz w:val="28"/>
        </w:rPr>
        <w:t xml:space="preserve"> базовые исследовательские действия как часть познавательных универсальных учебных </w:t>
      </w:r>
      <w:r>
        <w:rPr>
          <w:spacing w:val="-2"/>
          <w:sz w:val="28"/>
        </w:rPr>
        <w:t>действий:</w:t>
      </w:r>
    </w:p>
    <w:p w:rsidR="007A46EE" w:rsidRDefault="009E1D98">
      <w:pPr>
        <w:pStyle w:val="a3"/>
        <w:ind w:left="1136"/>
        <w:jc w:val="left"/>
      </w:pPr>
      <w:r>
        <w:t>с</w:t>
      </w:r>
      <w:r>
        <w:rPr>
          <w:spacing w:val="-18"/>
        </w:rPr>
        <w:t xml:space="preserve"> </w:t>
      </w:r>
      <w:r>
        <w:t>помощью</w:t>
      </w:r>
      <w:r>
        <w:rPr>
          <w:spacing w:val="-15"/>
        </w:rPr>
        <w:t xml:space="preserve"> </w:t>
      </w:r>
      <w:r>
        <w:t>учителя</w:t>
      </w:r>
      <w:r>
        <w:rPr>
          <w:spacing w:val="-12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rPr>
          <w:spacing w:val="-4"/>
        </w:rPr>
        <w:t>цель;</w:t>
      </w:r>
    </w:p>
    <w:p w:rsidR="007A46EE" w:rsidRDefault="009E1D98">
      <w:pPr>
        <w:pStyle w:val="a3"/>
        <w:tabs>
          <w:tab w:val="left" w:pos="2730"/>
          <w:tab w:val="left" w:pos="4218"/>
          <w:tab w:val="left" w:pos="5702"/>
          <w:tab w:val="left" w:pos="7008"/>
          <w:tab w:val="left" w:pos="8141"/>
          <w:tab w:val="left" w:pos="9534"/>
        </w:tabs>
        <w:spacing w:before="137" w:line="364" w:lineRule="auto"/>
        <w:ind w:right="156" w:firstLine="710"/>
        <w:jc w:val="left"/>
      </w:pPr>
      <w:r>
        <w:rPr>
          <w:spacing w:val="-2"/>
        </w:rPr>
        <w:t>сравнивать</w:t>
      </w:r>
      <w:r>
        <w:tab/>
      </w:r>
      <w:r>
        <w:rPr>
          <w:spacing w:val="-2"/>
        </w:rPr>
        <w:t>несколько</w:t>
      </w:r>
      <w:r>
        <w:tab/>
      </w:r>
      <w:r>
        <w:rPr>
          <w:spacing w:val="-2"/>
        </w:rPr>
        <w:t>вариантов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задачи,</w:t>
      </w:r>
      <w:r>
        <w:tab/>
      </w:r>
      <w:r>
        <w:rPr>
          <w:spacing w:val="-2"/>
        </w:rPr>
        <w:t>выбирать</w:t>
      </w:r>
      <w:r>
        <w:tab/>
      </w:r>
      <w:r>
        <w:rPr>
          <w:spacing w:val="-4"/>
        </w:rPr>
        <w:t xml:space="preserve">наиболее </w:t>
      </w:r>
      <w:r>
        <w:t>подходящий (на основе предложенных критериев);</w:t>
      </w:r>
    </w:p>
    <w:p w:rsidR="007A46EE" w:rsidRDefault="009E1D98">
      <w:pPr>
        <w:pStyle w:val="a3"/>
        <w:spacing w:line="318" w:lineRule="exact"/>
        <w:ind w:left="1136"/>
        <w:jc w:val="left"/>
      </w:pPr>
      <w:r>
        <w:t>выполнять</w:t>
      </w:r>
      <w:r>
        <w:rPr>
          <w:spacing w:val="-18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предложенному</w:t>
      </w:r>
      <w:r>
        <w:rPr>
          <w:spacing w:val="-17"/>
        </w:rPr>
        <w:t xml:space="preserve"> </w:t>
      </w:r>
      <w:r>
        <w:t>плану</w:t>
      </w:r>
      <w:r>
        <w:rPr>
          <w:spacing w:val="-18"/>
        </w:rPr>
        <w:t xml:space="preserve"> </w:t>
      </w:r>
      <w:r>
        <w:t>проектное</w:t>
      </w:r>
      <w:r>
        <w:rPr>
          <w:spacing w:val="-9"/>
        </w:rPr>
        <w:t xml:space="preserve"> </w:t>
      </w:r>
      <w:r>
        <w:rPr>
          <w:spacing w:val="-2"/>
        </w:rPr>
        <w:t>задание;</w:t>
      </w:r>
    </w:p>
    <w:p w:rsidR="007A46EE" w:rsidRDefault="007A46EE">
      <w:pPr>
        <w:pStyle w:val="a3"/>
        <w:spacing w:line="318" w:lineRule="exact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58" w:firstLine="710"/>
      </w:pPr>
      <w:r>
        <w:t xml:space="preserve">формулировать выводы и подкреплять их доказательствами на основе результатов проведенного анализа текста (классификации, сравнения, </w:t>
      </w:r>
      <w:r>
        <w:rPr>
          <w:spacing w:val="-2"/>
        </w:rPr>
        <w:t>исследования);</w:t>
      </w:r>
    </w:p>
    <w:p w:rsidR="007A46EE" w:rsidRDefault="009E1D98">
      <w:pPr>
        <w:pStyle w:val="a3"/>
        <w:spacing w:before="1" w:line="362" w:lineRule="auto"/>
        <w:ind w:right="157" w:firstLine="710"/>
      </w:pPr>
      <w:r>
        <w:t>прогнозировать</w:t>
      </w:r>
      <w:r>
        <w:rPr>
          <w:spacing w:val="40"/>
        </w:rPr>
        <w:t xml:space="preserve"> </w:t>
      </w:r>
      <w:r>
        <w:t>возможное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процессов,</w:t>
      </w:r>
      <w:r>
        <w:rPr>
          <w:spacing w:val="40"/>
        </w:rPr>
        <w:t xml:space="preserve"> </w:t>
      </w:r>
      <w:r>
        <w:t>событи</w:t>
      </w:r>
      <w:r>
        <w:t>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последствия</w:t>
      </w:r>
      <w:r>
        <w:rPr>
          <w:spacing w:val="80"/>
          <w:w w:val="150"/>
        </w:rPr>
        <w:t xml:space="preserve"> </w:t>
      </w:r>
      <w:r>
        <w:t>в аналогичных или сходных ситуациях.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line="357" w:lineRule="auto"/>
        <w:ind w:right="148" w:firstLine="710"/>
        <w:jc w:val="both"/>
        <w:rPr>
          <w:sz w:val="28"/>
        </w:rPr>
      </w:pPr>
      <w:r>
        <w:rPr>
          <w:sz w:val="28"/>
        </w:rPr>
        <w:t>У</w:t>
      </w:r>
      <w:r>
        <w:rPr>
          <w:spacing w:val="72"/>
          <w:sz w:val="28"/>
        </w:rPr>
        <w:t xml:space="preserve">  </w:t>
      </w:r>
      <w:r>
        <w:rPr>
          <w:sz w:val="28"/>
        </w:rPr>
        <w:t>обучающегося</w:t>
      </w:r>
      <w:r>
        <w:rPr>
          <w:spacing w:val="74"/>
          <w:sz w:val="28"/>
        </w:rPr>
        <w:t xml:space="preserve">  </w:t>
      </w:r>
      <w:r>
        <w:rPr>
          <w:sz w:val="28"/>
        </w:rPr>
        <w:t>будут</w:t>
      </w:r>
      <w:r>
        <w:rPr>
          <w:spacing w:val="71"/>
          <w:sz w:val="28"/>
        </w:rPr>
        <w:t xml:space="preserve">  </w:t>
      </w:r>
      <w:r>
        <w:rPr>
          <w:sz w:val="28"/>
        </w:rPr>
        <w:t>сформированы</w:t>
      </w:r>
      <w:r>
        <w:rPr>
          <w:spacing w:val="73"/>
          <w:sz w:val="28"/>
        </w:rPr>
        <w:t xml:space="preserve">  </w:t>
      </w:r>
      <w:r>
        <w:rPr>
          <w:sz w:val="28"/>
        </w:rPr>
        <w:t>следующие</w:t>
      </w:r>
      <w:r>
        <w:rPr>
          <w:spacing w:val="73"/>
          <w:sz w:val="28"/>
        </w:rPr>
        <w:t xml:space="preserve">  </w:t>
      </w:r>
      <w:r>
        <w:rPr>
          <w:sz w:val="28"/>
        </w:rPr>
        <w:t>работать с информацией как часть познавательных универсальных учебных действий:</w:t>
      </w:r>
    </w:p>
    <w:p w:rsidR="007A46EE" w:rsidRDefault="009E1D98">
      <w:pPr>
        <w:pStyle w:val="a3"/>
        <w:spacing w:line="318" w:lineRule="exact"/>
        <w:ind w:left="1136"/>
      </w:pPr>
      <w:r>
        <w:rPr>
          <w:spacing w:val="-2"/>
        </w:rPr>
        <w:t>выбирать источник</w:t>
      </w:r>
      <w:r>
        <w:t xml:space="preserve"> </w:t>
      </w:r>
      <w:r>
        <w:rPr>
          <w:spacing w:val="-2"/>
        </w:rPr>
        <w:t>получения</w:t>
      </w:r>
      <w:r>
        <w:rPr>
          <w:spacing w:val="2"/>
        </w:rPr>
        <w:t xml:space="preserve"> </w:t>
      </w:r>
      <w:r>
        <w:rPr>
          <w:spacing w:val="-2"/>
        </w:rPr>
        <w:t>информации:</w:t>
      </w:r>
      <w:r>
        <w:rPr>
          <w:spacing w:val="-10"/>
        </w:rPr>
        <w:t xml:space="preserve"> </w:t>
      </w:r>
      <w:r>
        <w:rPr>
          <w:spacing w:val="-2"/>
        </w:rPr>
        <w:t>словарь,</w:t>
      </w:r>
      <w:r>
        <w:rPr>
          <w:spacing w:val="10"/>
        </w:rPr>
        <w:t xml:space="preserve"> </w:t>
      </w:r>
      <w:r>
        <w:rPr>
          <w:spacing w:val="-2"/>
        </w:rPr>
        <w:t>справочник;</w:t>
      </w:r>
    </w:p>
    <w:p w:rsidR="007A46EE" w:rsidRDefault="009E1D98">
      <w:pPr>
        <w:pStyle w:val="a3"/>
        <w:spacing w:before="165" w:line="355" w:lineRule="auto"/>
        <w:ind w:right="161" w:firstLine="710"/>
      </w:pPr>
      <w: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7A46EE" w:rsidRDefault="009E1D98">
      <w:pPr>
        <w:pStyle w:val="a3"/>
        <w:spacing w:before="8" w:line="360" w:lineRule="auto"/>
        <w:ind w:right="160" w:firstLine="710"/>
      </w:pPr>
      <w:r>
        <w:t>распознавать достоверную и недостоверную информацию самостоятельно</w:t>
      </w:r>
      <w:r>
        <w:rPr>
          <w:spacing w:val="80"/>
          <w:w w:val="150"/>
        </w:rPr>
        <w:t xml:space="preserve"> </w:t>
      </w:r>
      <w:r>
        <w:t>или на основании предложенного учителем способа её проверки (с</w:t>
      </w:r>
      <w:r>
        <w:t xml:space="preserve"> помощью словарей, справочников);</w:t>
      </w:r>
    </w:p>
    <w:p w:rsidR="007A46EE" w:rsidRDefault="009E1D98">
      <w:pPr>
        <w:pStyle w:val="a3"/>
        <w:spacing w:before="1" w:line="362" w:lineRule="auto"/>
        <w:ind w:right="150" w:firstLine="710"/>
      </w:pPr>
      <w:r>
        <w:t>соблюдать с помощью взрослых (учителей, родителей и (или) законных представителей)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информационной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поиске</w:t>
      </w:r>
      <w:r>
        <w:rPr>
          <w:spacing w:val="40"/>
        </w:rPr>
        <w:t xml:space="preserve"> </w:t>
      </w:r>
      <w:r>
        <w:t>информации в Интернете;</w:t>
      </w:r>
    </w:p>
    <w:p w:rsidR="007A46EE" w:rsidRDefault="009E1D98">
      <w:pPr>
        <w:pStyle w:val="a3"/>
        <w:spacing w:line="362" w:lineRule="auto"/>
        <w:ind w:right="158" w:firstLine="710"/>
      </w:pPr>
      <w:r>
        <w:t>анализировать и создавать текстовую, видео, графическую, звуковую, информацию в соответствии с учебной задачей;</w:t>
      </w:r>
    </w:p>
    <w:p w:rsidR="007A46EE" w:rsidRDefault="009E1D98">
      <w:pPr>
        <w:pStyle w:val="a3"/>
        <w:spacing w:line="355" w:lineRule="auto"/>
        <w:ind w:right="152" w:firstLine="710"/>
      </w:pPr>
      <w:r>
        <w:t>понимать информацию, зафиксированную в виде таблиц, схем, самостоятельно создавать схемы, таблицы по результатам работы с текстами.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line="362" w:lineRule="auto"/>
        <w:ind w:right="132" w:firstLine="710"/>
        <w:jc w:val="both"/>
        <w:rPr>
          <w:sz w:val="28"/>
        </w:rPr>
      </w:pPr>
      <w:r>
        <w:rPr>
          <w:sz w:val="28"/>
        </w:rPr>
        <w:t>У</w:t>
      </w:r>
      <w:r>
        <w:rPr>
          <w:spacing w:val="80"/>
          <w:sz w:val="28"/>
        </w:rPr>
        <w:t xml:space="preserve">  </w:t>
      </w:r>
      <w:r>
        <w:rPr>
          <w:sz w:val="28"/>
        </w:rPr>
        <w:t>обучающег</w:t>
      </w:r>
      <w:r>
        <w:rPr>
          <w:sz w:val="28"/>
        </w:rPr>
        <w:t>ося</w:t>
      </w:r>
      <w:r>
        <w:rPr>
          <w:spacing w:val="80"/>
          <w:sz w:val="28"/>
        </w:rPr>
        <w:t xml:space="preserve">  </w:t>
      </w:r>
      <w:r>
        <w:rPr>
          <w:sz w:val="28"/>
        </w:rPr>
        <w:t>будут</w:t>
      </w:r>
      <w:r>
        <w:rPr>
          <w:spacing w:val="80"/>
          <w:sz w:val="28"/>
        </w:rPr>
        <w:t xml:space="preserve">  </w:t>
      </w:r>
      <w:r>
        <w:rPr>
          <w:sz w:val="28"/>
        </w:rPr>
        <w:t>сформированы</w:t>
      </w:r>
      <w:r>
        <w:rPr>
          <w:spacing w:val="80"/>
          <w:sz w:val="28"/>
        </w:rPr>
        <w:t xml:space="preserve">  </w:t>
      </w:r>
      <w:r>
        <w:rPr>
          <w:sz w:val="28"/>
        </w:rPr>
        <w:t>умения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общения</w:t>
      </w:r>
      <w:r>
        <w:rPr>
          <w:spacing w:val="80"/>
          <w:sz w:val="28"/>
        </w:rPr>
        <w:t xml:space="preserve"> </w:t>
      </w:r>
      <w:r>
        <w:rPr>
          <w:sz w:val="28"/>
        </w:rPr>
        <w:t>как часть коммуникативных универсальных учебных действий:</w:t>
      </w:r>
    </w:p>
    <w:p w:rsidR="007A46EE" w:rsidRDefault="009E1D98">
      <w:pPr>
        <w:pStyle w:val="a3"/>
        <w:spacing w:line="364" w:lineRule="auto"/>
        <w:ind w:right="150" w:firstLine="710"/>
      </w:pPr>
      <w:r>
        <w:t>воспринимать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суждения,</w:t>
      </w:r>
      <w:r>
        <w:rPr>
          <w:spacing w:val="40"/>
        </w:rPr>
        <w:t xml:space="preserve"> </w:t>
      </w:r>
      <w:r>
        <w:t>выражать</w:t>
      </w:r>
      <w:r>
        <w:rPr>
          <w:spacing w:val="40"/>
        </w:rPr>
        <w:t xml:space="preserve"> </w:t>
      </w:r>
      <w:r>
        <w:t>эмоции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 с целями и условиями общения в знакомой среде;</w:t>
      </w:r>
    </w:p>
    <w:p w:rsidR="007A46EE" w:rsidRDefault="009E1D98">
      <w:pPr>
        <w:pStyle w:val="a3"/>
        <w:spacing w:line="362" w:lineRule="auto"/>
        <w:ind w:right="156" w:firstLine="710"/>
      </w:pPr>
      <w:r>
        <w:t>проявлять уважительное отношение к собе</w:t>
      </w:r>
      <w:r>
        <w:t>седнику, соблюдать правила ведения диалога и дискуссии;</w:t>
      </w:r>
    </w:p>
    <w:p w:rsidR="007A46EE" w:rsidRDefault="009E1D98">
      <w:pPr>
        <w:pStyle w:val="a3"/>
        <w:spacing w:line="357" w:lineRule="auto"/>
        <w:ind w:left="1136" w:right="2134"/>
        <w:jc w:val="left"/>
      </w:pPr>
      <w:r>
        <w:t>признавать</w:t>
      </w:r>
      <w:r>
        <w:rPr>
          <w:spacing w:val="-18"/>
        </w:rPr>
        <w:t xml:space="preserve"> </w:t>
      </w:r>
      <w:r>
        <w:t>возможность</w:t>
      </w:r>
      <w:r>
        <w:rPr>
          <w:spacing w:val="-17"/>
        </w:rPr>
        <w:t xml:space="preserve"> </w:t>
      </w:r>
      <w:r>
        <w:t>существования</w:t>
      </w:r>
      <w:r>
        <w:rPr>
          <w:spacing w:val="-18"/>
        </w:rPr>
        <w:t xml:space="preserve"> </w:t>
      </w:r>
      <w:r>
        <w:t>разных</w:t>
      </w:r>
      <w:r>
        <w:rPr>
          <w:spacing w:val="-17"/>
        </w:rPr>
        <w:t xml:space="preserve"> </w:t>
      </w:r>
      <w:r>
        <w:t>точек</w:t>
      </w:r>
      <w:r>
        <w:rPr>
          <w:spacing w:val="-18"/>
        </w:rPr>
        <w:t xml:space="preserve"> </w:t>
      </w:r>
      <w:r>
        <w:t>зрения; корректно и аргументированно высказывать своё мнение;</w:t>
      </w:r>
    </w:p>
    <w:p w:rsidR="007A46EE" w:rsidRDefault="009E1D98">
      <w:pPr>
        <w:pStyle w:val="a3"/>
        <w:ind w:left="1136"/>
        <w:jc w:val="left"/>
      </w:pPr>
      <w:r>
        <w:t>строить</w:t>
      </w:r>
      <w:r>
        <w:rPr>
          <w:spacing w:val="-18"/>
        </w:rPr>
        <w:t xml:space="preserve"> </w:t>
      </w:r>
      <w:r>
        <w:t>речевое</w:t>
      </w:r>
      <w:r>
        <w:rPr>
          <w:spacing w:val="-17"/>
        </w:rPr>
        <w:t xml:space="preserve"> </w:t>
      </w:r>
      <w:r>
        <w:t>высказывание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соответствии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поставленной</w:t>
      </w:r>
      <w:r>
        <w:rPr>
          <w:spacing w:val="-16"/>
        </w:rPr>
        <w:t xml:space="preserve"> </w:t>
      </w:r>
      <w:r>
        <w:rPr>
          <w:spacing w:val="-2"/>
        </w:rPr>
        <w:t>задачей;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firstLine="710"/>
        <w:jc w:val="left"/>
      </w:pPr>
      <w:r>
        <w:t>создавать</w:t>
      </w:r>
      <w:r>
        <w:rPr>
          <w:spacing w:val="40"/>
        </w:rPr>
        <w:t xml:space="preserve"> </w:t>
      </w:r>
      <w:r>
        <w:t>устные</w:t>
      </w:r>
      <w:r>
        <w:rPr>
          <w:spacing w:val="40"/>
        </w:rPr>
        <w:t xml:space="preserve"> </w:t>
      </w:r>
      <w:r>
        <w:t>(описание,</w:t>
      </w:r>
      <w:r>
        <w:rPr>
          <w:spacing w:val="40"/>
        </w:rPr>
        <w:t xml:space="preserve"> </w:t>
      </w:r>
      <w:r>
        <w:t>рассуждение,</w:t>
      </w:r>
      <w:r>
        <w:rPr>
          <w:spacing w:val="40"/>
        </w:rPr>
        <w:t xml:space="preserve"> </w:t>
      </w:r>
      <w:r>
        <w:t>повествование)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письменные (повествование) тексты;</w:t>
      </w:r>
    </w:p>
    <w:p w:rsidR="007A46EE" w:rsidRDefault="009E1D98">
      <w:pPr>
        <w:pStyle w:val="a3"/>
        <w:spacing w:before="8"/>
        <w:ind w:left="1136"/>
        <w:jc w:val="left"/>
      </w:pPr>
      <w:r>
        <w:rPr>
          <w:spacing w:val="-2"/>
        </w:rPr>
        <w:t>подготавливать</w:t>
      </w:r>
      <w:r>
        <w:rPr>
          <w:spacing w:val="-9"/>
        </w:rPr>
        <w:t xml:space="preserve"> </w:t>
      </w:r>
      <w:r>
        <w:rPr>
          <w:spacing w:val="-2"/>
        </w:rPr>
        <w:t>небольшие публичные</w:t>
      </w:r>
      <w:r>
        <w:rPr>
          <w:spacing w:val="3"/>
        </w:rPr>
        <w:t xml:space="preserve"> </w:t>
      </w:r>
      <w:r>
        <w:rPr>
          <w:spacing w:val="-2"/>
        </w:rPr>
        <w:t>выступления;</w:t>
      </w:r>
    </w:p>
    <w:p w:rsidR="007A46EE" w:rsidRDefault="009E1D98">
      <w:pPr>
        <w:pStyle w:val="a3"/>
        <w:spacing w:before="162" w:line="362" w:lineRule="auto"/>
        <w:ind w:firstLine="710"/>
        <w:jc w:val="left"/>
      </w:pPr>
      <w:r>
        <w:t>подбирать</w:t>
      </w:r>
      <w:r>
        <w:rPr>
          <w:spacing w:val="40"/>
        </w:rPr>
        <w:t xml:space="preserve"> </w:t>
      </w:r>
      <w:r>
        <w:t>иллюстративный</w:t>
      </w:r>
      <w:r>
        <w:rPr>
          <w:spacing w:val="40"/>
        </w:rPr>
        <w:t xml:space="preserve"> </w:t>
      </w:r>
      <w:r>
        <w:t>материал</w:t>
      </w:r>
      <w:r>
        <w:rPr>
          <w:spacing w:val="40"/>
        </w:rPr>
        <w:t xml:space="preserve"> </w:t>
      </w:r>
      <w:r>
        <w:t>(рисунки,</w:t>
      </w:r>
      <w:r>
        <w:rPr>
          <w:spacing w:val="40"/>
        </w:rPr>
        <w:t xml:space="preserve"> </w:t>
      </w:r>
      <w:r>
        <w:t>фото,</w:t>
      </w:r>
      <w:r>
        <w:rPr>
          <w:spacing w:val="40"/>
        </w:rPr>
        <w:t xml:space="preserve"> </w:t>
      </w:r>
      <w:r>
        <w:t>плакаты)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тексту</w:t>
      </w:r>
      <w:r>
        <w:rPr>
          <w:spacing w:val="40"/>
        </w:rPr>
        <w:t xml:space="preserve"> </w:t>
      </w:r>
      <w:r>
        <w:rPr>
          <w:spacing w:val="-2"/>
        </w:rPr>
        <w:t>выступления.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line="357" w:lineRule="auto"/>
        <w:ind w:right="279" w:firstLine="710"/>
        <w:rPr>
          <w:sz w:val="28"/>
        </w:rPr>
      </w:pP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7"/>
          <w:sz w:val="28"/>
        </w:rPr>
        <w:t xml:space="preserve"> </w:t>
      </w:r>
      <w:r>
        <w:rPr>
          <w:sz w:val="28"/>
        </w:rPr>
        <w:t>будут</w:t>
      </w:r>
      <w:r>
        <w:rPr>
          <w:spacing w:val="-9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4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8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как части регулятивных универсальных учебных действий:</w:t>
      </w:r>
    </w:p>
    <w:p w:rsidR="007A46EE" w:rsidRDefault="009E1D98">
      <w:pPr>
        <w:pStyle w:val="a3"/>
        <w:spacing w:line="362" w:lineRule="auto"/>
        <w:ind w:left="1136"/>
        <w:jc w:val="left"/>
      </w:pPr>
      <w:r>
        <w:t>планировать</w:t>
      </w:r>
      <w:r>
        <w:rPr>
          <w:spacing w:val="-18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решению</w:t>
      </w:r>
      <w:r>
        <w:rPr>
          <w:spacing w:val="-13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получения</w:t>
      </w:r>
      <w:r>
        <w:rPr>
          <w:spacing w:val="-11"/>
        </w:rPr>
        <w:t xml:space="preserve"> </w:t>
      </w:r>
      <w:r>
        <w:t>результата; выстраивать последовательность выбранных действий.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line="364" w:lineRule="auto"/>
        <w:ind w:right="436" w:firstLine="710"/>
        <w:rPr>
          <w:sz w:val="28"/>
        </w:rPr>
      </w:pPr>
      <w:r>
        <w:rPr>
          <w:sz w:val="28"/>
        </w:rPr>
        <w:t>У</w:t>
      </w:r>
      <w:r>
        <w:rPr>
          <w:spacing w:val="3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35"/>
          <w:sz w:val="28"/>
        </w:rPr>
        <w:t xml:space="preserve"> </w:t>
      </w:r>
      <w:r>
        <w:rPr>
          <w:sz w:val="28"/>
        </w:rPr>
        <w:t>будут</w:t>
      </w:r>
      <w:r>
        <w:rPr>
          <w:spacing w:val="3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3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3"/>
          <w:sz w:val="28"/>
        </w:rPr>
        <w:t xml:space="preserve"> </w:t>
      </w:r>
      <w:r>
        <w:rPr>
          <w:sz w:val="28"/>
        </w:rPr>
        <w:t>самоконтроля</w:t>
      </w:r>
      <w:r>
        <w:rPr>
          <w:spacing w:val="35"/>
          <w:sz w:val="28"/>
        </w:rPr>
        <w:t xml:space="preserve"> </w:t>
      </w:r>
      <w:r>
        <w:rPr>
          <w:sz w:val="28"/>
        </w:rPr>
        <w:t>как части регулятивных универсальных учебных действий:</w:t>
      </w:r>
    </w:p>
    <w:p w:rsidR="007A46EE" w:rsidRDefault="009E1D98">
      <w:pPr>
        <w:pStyle w:val="a3"/>
        <w:spacing w:line="313" w:lineRule="exact"/>
        <w:ind w:left="1136"/>
        <w:jc w:val="left"/>
      </w:pPr>
      <w:r>
        <w:rPr>
          <w:spacing w:val="-2"/>
        </w:rPr>
        <w:t>устанавливать</w:t>
      </w:r>
      <w:r>
        <w:rPr>
          <w:spacing w:val="-11"/>
        </w:rPr>
        <w:t xml:space="preserve"> </w:t>
      </w:r>
      <w:r>
        <w:rPr>
          <w:spacing w:val="-2"/>
        </w:rPr>
        <w:t>причины</w:t>
      </w:r>
      <w:r>
        <w:rPr>
          <w:spacing w:val="2"/>
        </w:rPr>
        <w:t xml:space="preserve"> </w:t>
      </w:r>
      <w:r>
        <w:rPr>
          <w:spacing w:val="-2"/>
        </w:rPr>
        <w:t>успеха</w:t>
      </w:r>
      <w:r>
        <w:rPr>
          <w:spacing w:val="-3"/>
        </w:rPr>
        <w:t xml:space="preserve"> </w:t>
      </w:r>
      <w:r>
        <w:rPr>
          <w:spacing w:val="-2"/>
        </w:rPr>
        <w:t>или</w:t>
      </w:r>
      <w:r>
        <w:rPr>
          <w:spacing w:val="-5"/>
        </w:rPr>
        <w:t xml:space="preserve"> </w:t>
      </w:r>
      <w:r>
        <w:rPr>
          <w:spacing w:val="-2"/>
        </w:rPr>
        <w:t>неудач</w:t>
      </w:r>
      <w:r>
        <w:rPr>
          <w:spacing w:val="-5"/>
        </w:rPr>
        <w:t xml:space="preserve"> </w:t>
      </w:r>
      <w:r>
        <w:rPr>
          <w:spacing w:val="-2"/>
        </w:rPr>
        <w:t>учебной</w:t>
      </w:r>
      <w:r>
        <w:rPr>
          <w:spacing w:val="-4"/>
        </w:rPr>
        <w:t xml:space="preserve"> </w:t>
      </w:r>
      <w:r>
        <w:rPr>
          <w:spacing w:val="-2"/>
        </w:rPr>
        <w:t>деятельности;</w:t>
      </w:r>
    </w:p>
    <w:p w:rsidR="007A46EE" w:rsidRDefault="009E1D98">
      <w:pPr>
        <w:pStyle w:val="a3"/>
        <w:spacing w:before="150"/>
        <w:ind w:left="1136"/>
        <w:jc w:val="left"/>
      </w:pPr>
      <w:r>
        <w:t>корректировать</w:t>
      </w:r>
      <w:r>
        <w:rPr>
          <w:spacing w:val="-18"/>
        </w:rPr>
        <w:t xml:space="preserve"> </w:t>
      </w:r>
      <w:r>
        <w:t>свои</w:t>
      </w:r>
      <w:r>
        <w:rPr>
          <w:spacing w:val="-17"/>
        </w:rPr>
        <w:t xml:space="preserve"> </w:t>
      </w:r>
      <w:r>
        <w:t>учебные</w:t>
      </w:r>
      <w:r>
        <w:rPr>
          <w:spacing w:val="-18"/>
        </w:rPr>
        <w:t xml:space="preserve"> </w:t>
      </w:r>
      <w:r>
        <w:t>действия</w:t>
      </w:r>
      <w:r>
        <w:rPr>
          <w:spacing w:val="-13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преодоления</w:t>
      </w:r>
      <w:r>
        <w:rPr>
          <w:spacing w:val="-16"/>
        </w:rPr>
        <w:t xml:space="preserve"> </w:t>
      </w:r>
      <w:r>
        <w:t>речевых</w:t>
      </w:r>
      <w:r>
        <w:rPr>
          <w:spacing w:val="-18"/>
        </w:rPr>
        <w:t xml:space="preserve"> </w:t>
      </w:r>
      <w:r>
        <w:rPr>
          <w:spacing w:val="-2"/>
        </w:rPr>
        <w:t>ошибок.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  <w:tab w:val="left" w:pos="2854"/>
          <w:tab w:val="left" w:pos="4921"/>
          <w:tab w:val="left" w:pos="5928"/>
          <w:tab w:val="left" w:pos="8043"/>
          <w:tab w:val="left" w:pos="9232"/>
        </w:tabs>
        <w:spacing w:before="163" w:line="355" w:lineRule="auto"/>
        <w:ind w:right="159" w:firstLine="710"/>
        <w:rPr>
          <w:sz w:val="28"/>
        </w:rPr>
      </w:pP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обучающегося</w:t>
      </w:r>
      <w:r>
        <w:rPr>
          <w:sz w:val="28"/>
        </w:rPr>
        <w:tab/>
      </w:r>
      <w:r>
        <w:rPr>
          <w:spacing w:val="-2"/>
          <w:sz w:val="28"/>
        </w:rPr>
        <w:t>будут</w:t>
      </w:r>
      <w:r>
        <w:rPr>
          <w:sz w:val="28"/>
        </w:rPr>
        <w:tab/>
      </w:r>
      <w:r>
        <w:rPr>
          <w:spacing w:val="-2"/>
          <w:sz w:val="28"/>
        </w:rPr>
        <w:t>сформированы</w:t>
      </w:r>
      <w:r>
        <w:rPr>
          <w:sz w:val="28"/>
        </w:rPr>
        <w:tab/>
      </w:r>
      <w:r>
        <w:rPr>
          <w:spacing w:val="-2"/>
          <w:sz w:val="28"/>
        </w:rPr>
        <w:t>умения</w:t>
      </w:r>
      <w:r>
        <w:rPr>
          <w:sz w:val="28"/>
        </w:rPr>
        <w:tab/>
      </w:r>
      <w:r>
        <w:rPr>
          <w:spacing w:val="-2"/>
          <w:sz w:val="28"/>
        </w:rPr>
        <w:t>совместной деятельности:</w:t>
      </w:r>
    </w:p>
    <w:p w:rsidR="007A46EE" w:rsidRDefault="009E1D98">
      <w:pPr>
        <w:pStyle w:val="a3"/>
        <w:spacing w:before="7" w:line="360" w:lineRule="auto"/>
        <w:ind w:right="145" w:firstLine="710"/>
      </w:pPr>
      <w:r>
        <w:t>формулировать</w:t>
      </w:r>
      <w:r>
        <w:rPr>
          <w:spacing w:val="40"/>
        </w:rPr>
        <w:t xml:space="preserve">  </w:t>
      </w:r>
      <w:r>
        <w:t>краткосрочные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долгосрочные</w:t>
      </w:r>
      <w:r>
        <w:rPr>
          <w:spacing w:val="40"/>
        </w:rPr>
        <w:t xml:space="preserve">  </w:t>
      </w:r>
      <w:r>
        <w:t>цели</w:t>
      </w:r>
      <w:r>
        <w:rPr>
          <w:spacing w:val="40"/>
        </w:rPr>
        <w:t xml:space="preserve">  </w:t>
      </w:r>
      <w:r>
        <w:t>(индивидуальные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учётом</w:t>
      </w:r>
      <w:r>
        <w:rPr>
          <w:spacing w:val="80"/>
        </w:rPr>
        <w:t xml:space="preserve"> </w:t>
      </w:r>
      <w:r>
        <w:t>участия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коллективных</w:t>
      </w:r>
      <w:r>
        <w:rPr>
          <w:spacing w:val="80"/>
        </w:rPr>
        <w:t xml:space="preserve"> </w:t>
      </w:r>
      <w:r>
        <w:t>задачах)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стандартной</w:t>
      </w:r>
      <w:r>
        <w:rPr>
          <w:spacing w:val="80"/>
        </w:rPr>
        <w:t xml:space="preserve"> </w:t>
      </w:r>
      <w:r>
        <w:t>(типовой)</w:t>
      </w:r>
      <w:r>
        <w:rPr>
          <w:spacing w:val="80"/>
        </w:rPr>
        <w:t xml:space="preserve"> </w:t>
      </w:r>
      <w:r>
        <w:t>ситуации на основе предложенного формата планирования, распределения промежуточных шагов и сроков;</w:t>
      </w:r>
    </w:p>
    <w:p w:rsidR="007A46EE" w:rsidRDefault="009E1D98">
      <w:pPr>
        <w:pStyle w:val="a3"/>
        <w:spacing w:before="3" w:line="362" w:lineRule="auto"/>
        <w:ind w:right="146" w:firstLine="710"/>
      </w:pPr>
      <w:r>
        <w:t>принимать цель совместн</w:t>
      </w:r>
      <w:r>
        <w:t>ой деятельности, коллективно выстраивать действия по</w:t>
      </w:r>
      <w:r>
        <w:rPr>
          <w:spacing w:val="40"/>
        </w:rPr>
        <w:t xml:space="preserve">  </w:t>
      </w:r>
      <w:r>
        <w:t>её</w:t>
      </w:r>
      <w:r>
        <w:rPr>
          <w:spacing w:val="40"/>
        </w:rPr>
        <w:t xml:space="preserve">  </w:t>
      </w:r>
      <w:r>
        <w:t>достижению</w:t>
      </w:r>
      <w:r>
        <w:rPr>
          <w:spacing w:val="40"/>
        </w:rPr>
        <w:t xml:space="preserve">  </w:t>
      </w:r>
      <w:r>
        <w:t>(распределять</w:t>
      </w:r>
      <w:r>
        <w:rPr>
          <w:spacing w:val="40"/>
        </w:rPr>
        <w:t xml:space="preserve">  </w:t>
      </w:r>
      <w:r>
        <w:t>роли,</w:t>
      </w:r>
      <w:r>
        <w:rPr>
          <w:spacing w:val="40"/>
        </w:rPr>
        <w:t xml:space="preserve">  </w:t>
      </w:r>
      <w:r>
        <w:t>договариваться,</w:t>
      </w:r>
      <w:r>
        <w:rPr>
          <w:spacing w:val="40"/>
        </w:rPr>
        <w:t xml:space="preserve">  </w:t>
      </w:r>
      <w:r>
        <w:t>обсуждать</w:t>
      </w:r>
      <w:r>
        <w:rPr>
          <w:spacing w:val="40"/>
        </w:rPr>
        <w:t xml:space="preserve">  </w:t>
      </w:r>
      <w:r>
        <w:t>процесс и результат совместной работы);</w:t>
      </w:r>
    </w:p>
    <w:p w:rsidR="007A46EE" w:rsidRDefault="009E1D98">
      <w:pPr>
        <w:pStyle w:val="a3"/>
        <w:spacing w:line="364" w:lineRule="auto"/>
        <w:ind w:left="1136" w:right="1139"/>
      </w:pPr>
      <w:r>
        <w:t>проявлять</w:t>
      </w:r>
      <w:r>
        <w:rPr>
          <w:spacing w:val="-13"/>
        </w:rPr>
        <w:t xml:space="preserve"> </w:t>
      </w:r>
      <w:r>
        <w:t>готовность</w:t>
      </w:r>
      <w:r>
        <w:rPr>
          <w:spacing w:val="-13"/>
        </w:rPr>
        <w:t xml:space="preserve"> </w:t>
      </w:r>
      <w:r>
        <w:t>руководить,</w:t>
      </w:r>
      <w:r>
        <w:rPr>
          <w:spacing w:val="-5"/>
        </w:rPr>
        <w:t xml:space="preserve"> </w:t>
      </w:r>
      <w:r>
        <w:t>выполнять</w:t>
      </w:r>
      <w:r>
        <w:rPr>
          <w:spacing w:val="-14"/>
        </w:rPr>
        <w:t xml:space="preserve"> </w:t>
      </w:r>
      <w:r>
        <w:t>поручения,</w:t>
      </w:r>
      <w:r>
        <w:rPr>
          <w:spacing w:val="-4"/>
        </w:rPr>
        <w:t xml:space="preserve"> </w:t>
      </w:r>
      <w:r>
        <w:t>подчиняться; ответственно выполнять свою часть работы;</w:t>
      </w:r>
    </w:p>
    <w:p w:rsidR="007A46EE" w:rsidRDefault="009E1D98">
      <w:pPr>
        <w:pStyle w:val="a3"/>
        <w:spacing w:line="313" w:lineRule="exact"/>
        <w:ind w:left="1136"/>
      </w:pPr>
      <w:r>
        <w:t>оценивать</w:t>
      </w:r>
      <w:r>
        <w:rPr>
          <w:spacing w:val="-16"/>
        </w:rPr>
        <w:t xml:space="preserve"> </w:t>
      </w:r>
      <w:r>
        <w:t>свой</w:t>
      </w:r>
      <w:r>
        <w:rPr>
          <w:spacing w:val="-10"/>
        </w:rPr>
        <w:t xml:space="preserve"> </w:t>
      </w:r>
      <w:r>
        <w:t>вклад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общий</w:t>
      </w:r>
      <w:r>
        <w:rPr>
          <w:spacing w:val="-10"/>
        </w:rPr>
        <w:t xml:space="preserve"> </w:t>
      </w:r>
      <w:r>
        <w:rPr>
          <w:spacing w:val="-2"/>
        </w:rPr>
        <w:t>результат;</w:t>
      </w:r>
    </w:p>
    <w:p w:rsidR="007A46EE" w:rsidRDefault="009E1D98">
      <w:pPr>
        <w:pStyle w:val="a3"/>
        <w:spacing w:before="145" w:line="362" w:lineRule="auto"/>
        <w:ind w:right="154" w:firstLine="710"/>
      </w:pPr>
      <w:r>
        <w:t>выполнять совместные проектные задания по литературному чтению на родном (аварском) языке с использованием предложенного образца.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line="364" w:lineRule="auto"/>
        <w:ind w:right="166" w:firstLine="710"/>
        <w:jc w:val="both"/>
        <w:rPr>
          <w:sz w:val="28"/>
        </w:rPr>
      </w:pPr>
      <w:r>
        <w:rPr>
          <w:sz w:val="28"/>
        </w:rPr>
        <w:t xml:space="preserve">Предметные результаты изучения </w:t>
      </w:r>
      <w:r>
        <w:rPr>
          <w:sz w:val="28"/>
        </w:rPr>
        <w:t>литературного чтения на родном (аварском) языке. К концу обучения в 1 классе обучающийся научится:</w:t>
      </w:r>
    </w:p>
    <w:p w:rsidR="007A46EE" w:rsidRDefault="007A46EE">
      <w:pPr>
        <w:pStyle w:val="a5"/>
        <w:spacing w:line="364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9" w:firstLine="710"/>
      </w:pPr>
      <w:r>
        <w:t>воспринимать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слух</w:t>
      </w:r>
      <w:r>
        <w:rPr>
          <w:spacing w:val="40"/>
        </w:rPr>
        <w:t xml:space="preserve">  </w:t>
      </w:r>
      <w:r>
        <w:t>художественный</w:t>
      </w:r>
      <w:r>
        <w:rPr>
          <w:spacing w:val="40"/>
        </w:rPr>
        <w:t xml:space="preserve">  </w:t>
      </w:r>
      <w:r>
        <w:t>текст</w:t>
      </w:r>
      <w:r>
        <w:rPr>
          <w:spacing w:val="40"/>
        </w:rPr>
        <w:t xml:space="preserve">  </w:t>
      </w:r>
      <w:r>
        <w:t>(рассказ,</w:t>
      </w:r>
      <w:r>
        <w:rPr>
          <w:spacing w:val="40"/>
        </w:rPr>
        <w:t xml:space="preserve">  </w:t>
      </w:r>
      <w:r>
        <w:t>стихотворение) в исполнении учителя, обучающегося;</w:t>
      </w:r>
    </w:p>
    <w:p w:rsidR="007A46EE" w:rsidRDefault="009E1D98">
      <w:pPr>
        <w:pStyle w:val="a3"/>
        <w:spacing w:before="8" w:line="357" w:lineRule="auto"/>
        <w:ind w:right="145" w:firstLine="710"/>
      </w:pPr>
      <w:r>
        <w:t>владеть техникой слогового плавного чтения с переходом на чтение целыми словами, читать осознанно вслух целыми словами;</w:t>
      </w:r>
    </w:p>
    <w:p w:rsidR="007A46EE" w:rsidRDefault="009E1D98">
      <w:pPr>
        <w:pStyle w:val="a3"/>
        <w:spacing w:before="5" w:line="362" w:lineRule="auto"/>
        <w:ind w:left="1136" w:right="2431"/>
      </w:pPr>
      <w:r>
        <w:t>отвечать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содержанию</w:t>
      </w:r>
      <w:r>
        <w:rPr>
          <w:spacing w:val="-10"/>
        </w:rPr>
        <w:t xml:space="preserve"> </w:t>
      </w:r>
      <w:r>
        <w:t>прочитанного; подробно пересказывать текст;</w:t>
      </w:r>
    </w:p>
    <w:p w:rsidR="007A46EE" w:rsidRDefault="009E1D98">
      <w:pPr>
        <w:pStyle w:val="a3"/>
        <w:spacing w:line="320" w:lineRule="exact"/>
        <w:ind w:left="1136"/>
      </w:pPr>
      <w:r>
        <w:t>составлять</w:t>
      </w:r>
      <w:r>
        <w:rPr>
          <w:spacing w:val="-15"/>
        </w:rPr>
        <w:t xml:space="preserve"> </w:t>
      </w:r>
      <w:r>
        <w:t>устный</w:t>
      </w:r>
      <w:r>
        <w:rPr>
          <w:spacing w:val="-18"/>
        </w:rPr>
        <w:t xml:space="preserve"> </w:t>
      </w:r>
      <w:r>
        <w:t>рассказ</w:t>
      </w:r>
      <w:r>
        <w:rPr>
          <w:spacing w:val="-11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rPr>
          <w:spacing w:val="-2"/>
        </w:rPr>
        <w:t>картинке;</w:t>
      </w:r>
    </w:p>
    <w:p w:rsidR="007A46EE" w:rsidRDefault="009E1D98">
      <w:pPr>
        <w:pStyle w:val="a3"/>
        <w:spacing w:before="153" w:line="362" w:lineRule="auto"/>
        <w:ind w:right="141" w:firstLine="710"/>
      </w:pPr>
      <w:r>
        <w:t>читать</w:t>
      </w:r>
      <w:r>
        <w:rPr>
          <w:spacing w:val="80"/>
        </w:rPr>
        <w:t xml:space="preserve"> </w:t>
      </w:r>
      <w:r>
        <w:t>наизусть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соблюдением</w:t>
      </w:r>
      <w:r>
        <w:rPr>
          <w:spacing w:val="80"/>
        </w:rPr>
        <w:t xml:space="preserve"> </w:t>
      </w:r>
      <w:r>
        <w:t>орфоэпических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пунктуационных</w:t>
      </w:r>
      <w:r>
        <w:rPr>
          <w:spacing w:val="80"/>
        </w:rPr>
        <w:t xml:space="preserve"> </w:t>
      </w:r>
      <w:r>
        <w:t>норм не менее 2 стихотворений о Родине, о детях, о семье, о родной природе в разные времена года;</w:t>
      </w:r>
    </w:p>
    <w:p w:rsidR="007A46EE" w:rsidRDefault="009E1D98">
      <w:pPr>
        <w:pStyle w:val="a3"/>
        <w:spacing w:line="357" w:lineRule="auto"/>
        <w:ind w:left="1136" w:right="164"/>
      </w:pPr>
      <w:r>
        <w:t>читать по ролям с соблюдением норм произношения, расстановки ударения; сравнивать</w:t>
      </w:r>
      <w:r>
        <w:rPr>
          <w:spacing w:val="40"/>
        </w:rPr>
        <w:t xml:space="preserve"> </w:t>
      </w:r>
      <w:r>
        <w:t>стихотворения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п</w:t>
      </w:r>
      <w:r>
        <w:t>оэтов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одну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ту</w:t>
      </w:r>
      <w:r>
        <w:rPr>
          <w:spacing w:val="40"/>
        </w:rPr>
        <w:t xml:space="preserve"> </w:t>
      </w:r>
      <w:r>
        <w:t>же</w:t>
      </w:r>
      <w:r>
        <w:rPr>
          <w:spacing w:val="65"/>
        </w:rPr>
        <w:t xml:space="preserve"> </w:t>
      </w:r>
      <w:r>
        <w:t>тему,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разные</w:t>
      </w:r>
    </w:p>
    <w:p w:rsidR="007A46EE" w:rsidRDefault="009E1D98">
      <w:pPr>
        <w:pStyle w:val="a3"/>
        <w:spacing w:before="2"/>
        <w:jc w:val="left"/>
      </w:pPr>
      <w:r>
        <w:rPr>
          <w:spacing w:val="-2"/>
        </w:rPr>
        <w:t>темы;</w:t>
      </w:r>
    </w:p>
    <w:p w:rsidR="007A46EE" w:rsidRDefault="009E1D98">
      <w:pPr>
        <w:pStyle w:val="a3"/>
        <w:spacing w:before="163"/>
        <w:ind w:left="1136"/>
        <w:jc w:val="left"/>
      </w:pPr>
      <w:r>
        <w:t>составлять</w:t>
      </w:r>
      <w:r>
        <w:rPr>
          <w:spacing w:val="55"/>
        </w:rPr>
        <w:t xml:space="preserve"> </w:t>
      </w:r>
      <w:r>
        <w:t>план</w:t>
      </w:r>
      <w:r>
        <w:rPr>
          <w:spacing w:val="55"/>
        </w:rPr>
        <w:t xml:space="preserve"> </w:t>
      </w:r>
      <w:r>
        <w:t>пересказа,</w:t>
      </w:r>
      <w:r>
        <w:rPr>
          <w:spacing w:val="63"/>
        </w:rPr>
        <w:t xml:space="preserve"> </w:t>
      </w:r>
      <w:r>
        <w:t>прочитанного:</w:t>
      </w:r>
      <w:r>
        <w:rPr>
          <w:spacing w:val="56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произошло</w:t>
      </w:r>
      <w:r>
        <w:rPr>
          <w:spacing w:val="6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начале,</w:t>
      </w:r>
      <w:r>
        <w:rPr>
          <w:spacing w:val="63"/>
        </w:rPr>
        <w:t xml:space="preserve"> </w:t>
      </w:r>
      <w:r>
        <w:rPr>
          <w:spacing w:val="-2"/>
        </w:rPr>
        <w:t>потом,</w:t>
      </w:r>
    </w:p>
    <w:p w:rsidR="007A46EE" w:rsidRDefault="009E1D98">
      <w:pPr>
        <w:pStyle w:val="a3"/>
        <w:spacing w:before="158"/>
        <w:jc w:val="left"/>
      </w:pPr>
      <w:r>
        <w:t>чем</w:t>
      </w:r>
      <w:r>
        <w:rPr>
          <w:spacing w:val="-12"/>
        </w:rPr>
        <w:t xml:space="preserve"> </w:t>
      </w:r>
      <w:r>
        <w:t>закончился</w:t>
      </w:r>
      <w:r>
        <w:rPr>
          <w:spacing w:val="-11"/>
        </w:rPr>
        <w:t xml:space="preserve"> </w:t>
      </w:r>
      <w:r>
        <w:t>рассказ</w:t>
      </w:r>
      <w:r>
        <w:rPr>
          <w:spacing w:val="-12"/>
        </w:rPr>
        <w:t xml:space="preserve"> </w:t>
      </w:r>
      <w:r>
        <w:t>(с</w:t>
      </w:r>
      <w:r>
        <w:rPr>
          <w:spacing w:val="-15"/>
        </w:rPr>
        <w:t xml:space="preserve"> </w:t>
      </w:r>
      <w:r>
        <w:t>помощью</w:t>
      </w:r>
      <w:r>
        <w:rPr>
          <w:spacing w:val="-13"/>
        </w:rPr>
        <w:t xml:space="preserve"> </w:t>
      </w:r>
      <w:r>
        <w:rPr>
          <w:spacing w:val="-2"/>
        </w:rPr>
        <w:t>учителя);</w:t>
      </w:r>
    </w:p>
    <w:p w:rsidR="007A46EE" w:rsidRDefault="009E1D98">
      <w:pPr>
        <w:pStyle w:val="a3"/>
        <w:spacing w:before="163"/>
        <w:ind w:left="1136"/>
        <w:jc w:val="left"/>
      </w:pPr>
      <w:r>
        <w:t>соотносить</w:t>
      </w:r>
      <w:r>
        <w:rPr>
          <w:spacing w:val="-18"/>
        </w:rPr>
        <w:t xml:space="preserve"> </w:t>
      </w:r>
      <w:r>
        <w:t>автора,</w:t>
      </w:r>
      <w:r>
        <w:rPr>
          <w:spacing w:val="-10"/>
        </w:rPr>
        <w:t xml:space="preserve"> </w:t>
      </w:r>
      <w:r>
        <w:t>название</w:t>
      </w:r>
      <w:r>
        <w:rPr>
          <w:spacing w:val="-11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героев</w:t>
      </w:r>
      <w:r>
        <w:rPr>
          <w:spacing w:val="-17"/>
        </w:rPr>
        <w:t xml:space="preserve"> </w:t>
      </w:r>
      <w:r>
        <w:t>прочитанных</w:t>
      </w:r>
      <w:r>
        <w:rPr>
          <w:spacing w:val="-17"/>
        </w:rPr>
        <w:t xml:space="preserve"> </w:t>
      </w:r>
      <w:r>
        <w:rPr>
          <w:spacing w:val="-2"/>
        </w:rPr>
        <w:t>произведений;</w:t>
      </w:r>
    </w:p>
    <w:p w:rsidR="007A46EE" w:rsidRDefault="009E1D98">
      <w:pPr>
        <w:pStyle w:val="a3"/>
        <w:spacing w:before="158" w:line="362" w:lineRule="auto"/>
        <w:ind w:firstLine="710"/>
        <w:jc w:val="left"/>
      </w:pPr>
      <w:r>
        <w:t>сравнивать</w:t>
      </w:r>
      <w:r>
        <w:rPr>
          <w:spacing w:val="4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произведения</w:t>
      </w:r>
      <w:r>
        <w:rPr>
          <w:spacing w:val="40"/>
        </w:rPr>
        <w:t xml:space="preserve"> </w:t>
      </w:r>
      <w:r>
        <w:t>малых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больших</w:t>
      </w:r>
      <w:r>
        <w:rPr>
          <w:spacing w:val="40"/>
        </w:rPr>
        <w:t xml:space="preserve"> </w:t>
      </w:r>
      <w:r>
        <w:t>жанров:</w:t>
      </w:r>
      <w:r>
        <w:rPr>
          <w:spacing w:val="40"/>
        </w:rPr>
        <w:t xml:space="preserve"> </w:t>
      </w:r>
      <w:r>
        <w:t>находить</w:t>
      </w:r>
      <w:r>
        <w:rPr>
          <w:spacing w:val="40"/>
        </w:rPr>
        <w:t xml:space="preserve"> </w:t>
      </w:r>
      <w:r>
        <w:t>сходство и различия;</w:t>
      </w:r>
    </w:p>
    <w:p w:rsidR="007A46EE" w:rsidRDefault="009E1D98">
      <w:pPr>
        <w:pStyle w:val="a3"/>
        <w:spacing w:line="319" w:lineRule="exact"/>
        <w:ind w:left="1136"/>
        <w:jc w:val="left"/>
      </w:pPr>
      <w:r>
        <w:rPr>
          <w:spacing w:val="-2"/>
        </w:rPr>
        <w:t>отгадывать</w:t>
      </w:r>
      <w:r>
        <w:rPr>
          <w:spacing w:val="-9"/>
        </w:rPr>
        <w:t xml:space="preserve"> </w:t>
      </w:r>
      <w:r>
        <w:rPr>
          <w:spacing w:val="-2"/>
        </w:rPr>
        <w:t>загадки</w:t>
      </w:r>
      <w:r>
        <w:rPr>
          <w:spacing w:val="-3"/>
        </w:rPr>
        <w:t xml:space="preserve"> </w:t>
      </w:r>
      <w:r>
        <w:rPr>
          <w:spacing w:val="-2"/>
        </w:rPr>
        <w:t>на основе</w:t>
      </w:r>
      <w:r>
        <w:rPr>
          <w:spacing w:val="-1"/>
        </w:rPr>
        <w:t xml:space="preserve"> </w:t>
      </w:r>
      <w:r>
        <w:rPr>
          <w:spacing w:val="-2"/>
        </w:rPr>
        <w:t>ключевых</w:t>
      </w:r>
      <w:r>
        <w:rPr>
          <w:spacing w:val="-3"/>
        </w:rPr>
        <w:t xml:space="preserve"> </w:t>
      </w:r>
      <w:r>
        <w:rPr>
          <w:spacing w:val="-2"/>
        </w:rPr>
        <w:t>(опорных)</w:t>
      </w:r>
      <w:r>
        <w:rPr>
          <w:spacing w:val="-4"/>
        </w:rPr>
        <w:t xml:space="preserve"> </w:t>
      </w:r>
      <w:r>
        <w:rPr>
          <w:spacing w:val="-2"/>
        </w:rPr>
        <w:t>слов;</w:t>
      </w:r>
    </w:p>
    <w:p w:rsidR="007A46EE" w:rsidRDefault="009E1D98">
      <w:pPr>
        <w:pStyle w:val="a3"/>
        <w:spacing w:before="158" w:line="362" w:lineRule="auto"/>
        <w:ind w:left="1136"/>
        <w:jc w:val="left"/>
      </w:pPr>
      <w:r>
        <w:t>ориентироваться в книге (учебнике) по обложке, оглавлению, иллюстрациям; выбирать</w:t>
      </w:r>
      <w:r>
        <w:rPr>
          <w:spacing w:val="6"/>
        </w:rPr>
        <w:t xml:space="preserve"> </w:t>
      </w:r>
      <w:r>
        <w:t>книги</w:t>
      </w:r>
      <w:r>
        <w:rPr>
          <w:spacing w:val="12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самостоятельного</w:t>
      </w:r>
      <w:r>
        <w:rPr>
          <w:spacing w:val="11"/>
        </w:rPr>
        <w:t xml:space="preserve"> </w:t>
      </w:r>
      <w:r>
        <w:t>чтения</w:t>
      </w:r>
      <w:r>
        <w:rPr>
          <w:spacing w:val="14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совету</w:t>
      </w:r>
      <w:r>
        <w:rPr>
          <w:spacing w:val="4"/>
        </w:rPr>
        <w:t xml:space="preserve"> </w:t>
      </w:r>
      <w:r>
        <w:t>взрослого</w:t>
      </w:r>
      <w:r>
        <w:rPr>
          <w:spacing w:val="1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rPr>
          <w:spacing w:val="-2"/>
        </w:rPr>
        <w:t>учётом</w:t>
      </w:r>
    </w:p>
    <w:p w:rsidR="007A46EE" w:rsidRDefault="009E1D98">
      <w:pPr>
        <w:pStyle w:val="a3"/>
        <w:spacing w:line="357" w:lineRule="auto"/>
        <w:jc w:val="left"/>
      </w:pPr>
      <w:r>
        <w:t>рекомендательного</w:t>
      </w:r>
      <w:r>
        <w:rPr>
          <w:spacing w:val="36"/>
        </w:rPr>
        <w:t xml:space="preserve"> </w:t>
      </w:r>
      <w:r>
        <w:t>списка,</w:t>
      </w:r>
      <w:r>
        <w:rPr>
          <w:spacing w:val="37"/>
        </w:rPr>
        <w:t xml:space="preserve"> </w:t>
      </w:r>
      <w:r>
        <w:t>рассказывать</w:t>
      </w:r>
      <w:r>
        <w:rPr>
          <w:spacing w:val="33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прочитанной</w:t>
      </w:r>
      <w:r>
        <w:rPr>
          <w:spacing w:val="34"/>
        </w:rPr>
        <w:t xml:space="preserve"> </w:t>
      </w:r>
      <w:r>
        <w:t>книге</w:t>
      </w:r>
      <w:r>
        <w:rPr>
          <w:spacing w:val="35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 xml:space="preserve">предложенному </w:t>
      </w:r>
      <w:r>
        <w:rPr>
          <w:spacing w:val="-2"/>
        </w:rPr>
        <w:t>алгоритму;</w:t>
      </w:r>
    </w:p>
    <w:p w:rsidR="007A46EE" w:rsidRDefault="009E1D98">
      <w:pPr>
        <w:pStyle w:val="a3"/>
        <w:tabs>
          <w:tab w:val="left" w:pos="2792"/>
          <w:tab w:val="left" w:pos="3195"/>
          <w:tab w:val="left" w:pos="4852"/>
          <w:tab w:val="left" w:pos="6456"/>
          <w:tab w:val="left" w:pos="7138"/>
          <w:tab w:val="left" w:pos="8665"/>
        </w:tabs>
        <w:spacing w:line="357" w:lineRule="auto"/>
        <w:ind w:right="164" w:firstLine="710"/>
        <w:jc w:val="left"/>
      </w:pPr>
      <w:r>
        <w:rPr>
          <w:spacing w:val="-2"/>
        </w:rPr>
        <w:t>обращаться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справочной</w:t>
      </w:r>
      <w:r>
        <w:tab/>
      </w:r>
      <w:r>
        <w:rPr>
          <w:spacing w:val="-2"/>
        </w:rPr>
        <w:t>литературе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получения</w:t>
      </w:r>
      <w:r>
        <w:tab/>
      </w:r>
      <w:r>
        <w:rPr>
          <w:spacing w:val="-2"/>
        </w:rPr>
        <w:t xml:space="preserve">дополнительной </w:t>
      </w:r>
      <w:r>
        <w:t>информации в соответствии с учебной задачей.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before="5" w:line="362" w:lineRule="auto"/>
        <w:ind w:right="347" w:firstLine="710"/>
        <w:rPr>
          <w:sz w:val="28"/>
        </w:rPr>
      </w:pPr>
      <w:r>
        <w:rPr>
          <w:sz w:val="28"/>
        </w:rPr>
        <w:t>Предметные</w:t>
      </w:r>
      <w:r>
        <w:rPr>
          <w:spacing w:val="3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32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33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37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родном (аварском) языке». К концу обучения во 2 классе обучающийся научится:</w:t>
      </w:r>
    </w:p>
    <w:p w:rsidR="007A46EE" w:rsidRDefault="009E1D98">
      <w:pPr>
        <w:pStyle w:val="a3"/>
        <w:spacing w:line="364" w:lineRule="auto"/>
        <w:ind w:firstLine="710"/>
        <w:jc w:val="left"/>
      </w:pPr>
      <w:r>
        <w:t>переходить</w:t>
      </w:r>
      <w:r>
        <w:rPr>
          <w:spacing w:val="38"/>
        </w:rPr>
        <w:t xml:space="preserve"> </w:t>
      </w:r>
      <w:r>
        <w:t>от</w:t>
      </w:r>
      <w:r>
        <w:rPr>
          <w:spacing w:val="33"/>
        </w:rPr>
        <w:t xml:space="preserve"> </w:t>
      </w:r>
      <w:r>
        <w:t>чтения</w:t>
      </w:r>
      <w:r>
        <w:rPr>
          <w:spacing w:val="36"/>
        </w:rPr>
        <w:t xml:space="preserve"> </w:t>
      </w:r>
      <w:r>
        <w:t>вслух</w:t>
      </w:r>
      <w:r>
        <w:rPr>
          <w:spacing w:val="36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чтению</w:t>
      </w:r>
      <w:r>
        <w:rPr>
          <w:spacing w:val="40"/>
        </w:rPr>
        <w:t xml:space="preserve"> </w:t>
      </w:r>
      <w:r>
        <w:t>про</w:t>
      </w:r>
      <w:r>
        <w:rPr>
          <w:spacing w:val="35"/>
        </w:rPr>
        <w:t xml:space="preserve"> </w:t>
      </w:r>
      <w:r>
        <w:t>себя</w:t>
      </w:r>
      <w:r>
        <w:rPr>
          <w:spacing w:val="37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 xml:space="preserve">учебной </w:t>
      </w:r>
      <w:r>
        <w:rPr>
          <w:spacing w:val="-2"/>
        </w:rPr>
        <w:t>задачей;</w:t>
      </w:r>
    </w:p>
    <w:p w:rsidR="007A46EE" w:rsidRDefault="009E1D98">
      <w:pPr>
        <w:pStyle w:val="a3"/>
        <w:spacing w:line="317" w:lineRule="exact"/>
        <w:ind w:left="1136"/>
        <w:jc w:val="left"/>
      </w:pPr>
      <w:r>
        <w:t>делить</w:t>
      </w:r>
      <w:r>
        <w:rPr>
          <w:spacing w:val="-18"/>
        </w:rPr>
        <w:t xml:space="preserve"> </w:t>
      </w:r>
      <w:r>
        <w:t>текст</w:t>
      </w:r>
      <w:r>
        <w:rPr>
          <w:spacing w:val="-17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части,</w:t>
      </w:r>
      <w:r>
        <w:rPr>
          <w:spacing w:val="-10"/>
        </w:rPr>
        <w:t xml:space="preserve"> </w:t>
      </w:r>
      <w:r>
        <w:t>озаглавливать</w:t>
      </w:r>
      <w:r>
        <w:rPr>
          <w:spacing w:val="-18"/>
        </w:rPr>
        <w:t xml:space="preserve"> </w:t>
      </w:r>
      <w:r>
        <w:rPr>
          <w:spacing w:val="-2"/>
        </w:rPr>
        <w:t>части;</w:t>
      </w:r>
    </w:p>
    <w:p w:rsidR="007A46EE" w:rsidRDefault="007A46EE">
      <w:pPr>
        <w:pStyle w:val="a3"/>
        <w:spacing w:line="317" w:lineRule="exact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left="1136" w:right="706"/>
      </w:pPr>
      <w:r>
        <w:t>выбирать</w:t>
      </w:r>
      <w:r>
        <w:rPr>
          <w:spacing w:val="-11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точную</w:t>
      </w:r>
      <w:r>
        <w:rPr>
          <w:spacing w:val="-6"/>
        </w:rPr>
        <w:t xml:space="preserve"> </w:t>
      </w:r>
      <w:r>
        <w:t>формулировку</w:t>
      </w:r>
      <w:r>
        <w:rPr>
          <w:spacing w:val="-12"/>
        </w:rPr>
        <w:t xml:space="preserve"> </w:t>
      </w:r>
      <w:r>
        <w:t>главной</w:t>
      </w:r>
      <w:r>
        <w:rPr>
          <w:spacing w:val="-4"/>
        </w:rPr>
        <w:t xml:space="preserve"> </w:t>
      </w:r>
      <w:r>
        <w:t>мысли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данных; подробно и выборочно пересказывать текст;</w:t>
      </w:r>
    </w:p>
    <w:p w:rsidR="007A46EE" w:rsidRDefault="009E1D98">
      <w:pPr>
        <w:pStyle w:val="a3"/>
        <w:spacing w:before="8" w:line="362" w:lineRule="auto"/>
        <w:ind w:right="148" w:firstLine="710"/>
      </w:pPr>
      <w:r>
        <w:t>пересказывать (устно) содержание произведения с соблюдением последовательности событий, с использованием предложенных ключевых слов, вопросов, рисунков, предложенного плана;</w:t>
      </w:r>
    </w:p>
    <w:p w:rsidR="007A46EE" w:rsidRDefault="009E1D98">
      <w:pPr>
        <w:pStyle w:val="a3"/>
        <w:spacing w:line="357" w:lineRule="auto"/>
        <w:ind w:left="1136" w:right="888"/>
      </w:pPr>
      <w:r>
        <w:t>составлят</w:t>
      </w:r>
      <w:r>
        <w:t>ь</w:t>
      </w:r>
      <w:r>
        <w:rPr>
          <w:spacing w:val="-3"/>
        </w:rPr>
        <w:t xml:space="preserve"> </w:t>
      </w:r>
      <w:r>
        <w:t>устный</w:t>
      </w:r>
      <w:r>
        <w:rPr>
          <w:spacing w:val="-10"/>
        </w:rPr>
        <w:t xml:space="preserve"> </w:t>
      </w:r>
      <w:r>
        <w:t>рассказ</w:t>
      </w:r>
      <w:r>
        <w:rPr>
          <w:spacing w:val="-5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герое</w:t>
      </w:r>
      <w:r>
        <w:rPr>
          <w:spacing w:val="-5"/>
        </w:rPr>
        <w:t xml:space="preserve"> </w:t>
      </w:r>
      <w:r>
        <w:t>прочитанного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плану; размышлять о характере и поступках героя;</w:t>
      </w:r>
    </w:p>
    <w:p w:rsidR="007A46EE" w:rsidRDefault="009E1D98">
      <w:pPr>
        <w:pStyle w:val="a3"/>
        <w:spacing w:line="364" w:lineRule="auto"/>
        <w:ind w:right="153" w:firstLine="710"/>
      </w:pPr>
      <w:r>
        <w:t>обращаться к разным видам чтения (изучающее, ознакомительное, поисковое выборочное, просмотровое выборочное);</w:t>
      </w:r>
    </w:p>
    <w:p w:rsidR="007A46EE" w:rsidRDefault="009E1D98">
      <w:pPr>
        <w:pStyle w:val="a3"/>
        <w:spacing w:line="313" w:lineRule="exact"/>
        <w:ind w:left="1136"/>
      </w:pPr>
      <w:r>
        <w:t>выделять</w:t>
      </w:r>
      <w:r>
        <w:rPr>
          <w:spacing w:val="-13"/>
        </w:rPr>
        <w:t xml:space="preserve"> </w:t>
      </w:r>
      <w:r>
        <w:t>эпизод</w:t>
      </w:r>
      <w:r>
        <w:rPr>
          <w:spacing w:val="-9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rPr>
          <w:spacing w:val="-2"/>
        </w:rPr>
        <w:t>текста;</w:t>
      </w:r>
    </w:p>
    <w:p w:rsidR="007A46EE" w:rsidRDefault="009E1D98">
      <w:pPr>
        <w:pStyle w:val="a3"/>
        <w:spacing w:before="154"/>
        <w:ind w:left="1136"/>
      </w:pPr>
      <w:r>
        <w:t>озаглавливать</w:t>
      </w:r>
      <w:r>
        <w:rPr>
          <w:spacing w:val="-18"/>
        </w:rPr>
        <w:t xml:space="preserve"> </w:t>
      </w:r>
      <w:r>
        <w:t>эпизоды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небольшие</w:t>
      </w:r>
      <w:r>
        <w:rPr>
          <w:spacing w:val="-11"/>
        </w:rPr>
        <w:t xml:space="preserve"> </w:t>
      </w:r>
      <w:r>
        <w:rPr>
          <w:spacing w:val="-2"/>
        </w:rPr>
        <w:t>тексты;</w:t>
      </w:r>
    </w:p>
    <w:p w:rsidR="007A46EE" w:rsidRDefault="009E1D98">
      <w:pPr>
        <w:pStyle w:val="a3"/>
        <w:spacing w:before="158" w:line="362" w:lineRule="auto"/>
        <w:ind w:right="154" w:firstLine="710"/>
      </w:pPr>
      <w:r>
        <w:t>владеть элементарными умениями анализа и интерпретации текста:</w:t>
      </w:r>
      <w:r>
        <w:rPr>
          <w:spacing w:val="40"/>
        </w:rPr>
        <w:t xml:space="preserve"> </w:t>
      </w:r>
      <w:r>
        <w:t>определять тему и главную мысль;</w:t>
      </w:r>
    </w:p>
    <w:p w:rsidR="007A46EE" w:rsidRDefault="009E1D98">
      <w:pPr>
        <w:pStyle w:val="a3"/>
        <w:spacing w:before="3" w:line="355" w:lineRule="auto"/>
        <w:ind w:right="158" w:firstLine="710"/>
      </w:pPr>
      <w: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7A46EE" w:rsidRDefault="009E1D98">
      <w:pPr>
        <w:pStyle w:val="a3"/>
        <w:spacing w:before="2" w:line="362" w:lineRule="auto"/>
        <w:ind w:right="140" w:firstLine="710"/>
      </w:pPr>
      <w:r>
        <w:t>читать</w:t>
      </w:r>
      <w:r>
        <w:rPr>
          <w:spacing w:val="80"/>
        </w:rPr>
        <w:t xml:space="preserve"> </w:t>
      </w:r>
      <w:r>
        <w:t>наизу</w:t>
      </w:r>
      <w:r>
        <w:t>сть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соблюдением</w:t>
      </w:r>
      <w:r>
        <w:rPr>
          <w:spacing w:val="80"/>
        </w:rPr>
        <w:t xml:space="preserve"> </w:t>
      </w:r>
      <w:r>
        <w:t>орфоэпических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пунктуационных</w:t>
      </w:r>
      <w:r>
        <w:rPr>
          <w:spacing w:val="80"/>
        </w:rPr>
        <w:t xml:space="preserve"> </w:t>
      </w:r>
      <w:r>
        <w:t>норм не менее 3 стихотворений о Родине, о детях, о семье, о родной природе в разные времена года;</w:t>
      </w:r>
    </w:p>
    <w:p w:rsidR="007A46EE" w:rsidRDefault="009E1D98">
      <w:pPr>
        <w:pStyle w:val="a3"/>
        <w:spacing w:line="313" w:lineRule="exact"/>
        <w:ind w:left="1136"/>
      </w:pPr>
      <w:r>
        <w:rPr>
          <w:spacing w:val="-2"/>
        </w:rPr>
        <w:t>различать</w:t>
      </w:r>
      <w:r>
        <w:rPr>
          <w:spacing w:val="-8"/>
        </w:rPr>
        <w:t xml:space="preserve"> </w:t>
      </w:r>
      <w:r>
        <w:rPr>
          <w:spacing w:val="-2"/>
        </w:rPr>
        <w:t>прозаическую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стихотворную</w:t>
      </w:r>
      <w:r>
        <w:rPr>
          <w:spacing w:val="4"/>
        </w:rPr>
        <w:t xml:space="preserve"> </w:t>
      </w:r>
      <w:r>
        <w:rPr>
          <w:spacing w:val="-2"/>
        </w:rPr>
        <w:t>речь;</w:t>
      </w:r>
    </w:p>
    <w:p w:rsidR="007A46EE" w:rsidRDefault="009E1D98">
      <w:pPr>
        <w:pStyle w:val="a3"/>
        <w:spacing w:before="163"/>
        <w:ind w:left="1136"/>
      </w:pPr>
      <w:r>
        <w:rPr>
          <w:spacing w:val="-2"/>
        </w:rPr>
        <w:t>называть</w:t>
      </w:r>
      <w:r>
        <w:rPr>
          <w:spacing w:val="-8"/>
        </w:rPr>
        <w:t xml:space="preserve"> </w:t>
      </w:r>
      <w:r>
        <w:rPr>
          <w:spacing w:val="-2"/>
        </w:rPr>
        <w:t>особенности</w:t>
      </w:r>
      <w:r>
        <w:rPr>
          <w:spacing w:val="-4"/>
        </w:rPr>
        <w:t xml:space="preserve"> </w:t>
      </w:r>
      <w:r>
        <w:rPr>
          <w:spacing w:val="-2"/>
        </w:rPr>
        <w:t>стихотворного</w:t>
      </w:r>
      <w:r>
        <w:rPr>
          <w:spacing w:val="-4"/>
        </w:rPr>
        <w:t xml:space="preserve"> </w:t>
      </w:r>
      <w:r>
        <w:rPr>
          <w:spacing w:val="-2"/>
        </w:rPr>
        <w:t>произведения</w:t>
      </w:r>
      <w:r>
        <w:rPr>
          <w:spacing w:val="4"/>
        </w:rPr>
        <w:t xml:space="preserve"> </w:t>
      </w:r>
      <w:r>
        <w:rPr>
          <w:spacing w:val="-2"/>
        </w:rPr>
        <w:t>(ритм,</w:t>
      </w:r>
      <w:r>
        <w:rPr>
          <w:spacing w:val="1"/>
        </w:rPr>
        <w:t xml:space="preserve"> </w:t>
      </w:r>
      <w:r>
        <w:rPr>
          <w:spacing w:val="-2"/>
        </w:rPr>
        <w:t>рифма);</w:t>
      </w:r>
    </w:p>
    <w:p w:rsidR="007A46EE" w:rsidRDefault="009E1D98">
      <w:pPr>
        <w:pStyle w:val="a3"/>
        <w:spacing w:before="163" w:line="362" w:lineRule="auto"/>
        <w:ind w:right="141" w:firstLine="710"/>
      </w:pPr>
      <w:r>
        <w:t>понимать</w:t>
      </w:r>
      <w:r>
        <w:rPr>
          <w:spacing w:val="-9"/>
        </w:rPr>
        <w:t xml:space="preserve"> </w:t>
      </w:r>
      <w:r>
        <w:t>содержание,</w:t>
      </w:r>
      <w:r>
        <w:rPr>
          <w:spacing w:val="-1"/>
        </w:rPr>
        <w:t xml:space="preserve"> </w:t>
      </w:r>
      <w:r>
        <w:t>смысл</w:t>
      </w:r>
      <w:r>
        <w:rPr>
          <w:spacing w:val="-8"/>
        </w:rPr>
        <w:t xml:space="preserve"> </w:t>
      </w:r>
      <w:r>
        <w:t>прослушанного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прочитанного</w:t>
      </w:r>
      <w:r>
        <w:rPr>
          <w:spacing w:val="-3"/>
        </w:rPr>
        <w:t xml:space="preserve"> </w:t>
      </w:r>
      <w:r>
        <w:t>произведения: отвечать и формулировать вопросы по фактическому содержанию произведения;</w:t>
      </w:r>
    </w:p>
    <w:p w:rsidR="007A46EE" w:rsidRDefault="009E1D98">
      <w:pPr>
        <w:pStyle w:val="a3"/>
        <w:spacing w:line="362" w:lineRule="auto"/>
        <w:ind w:right="153" w:firstLine="710"/>
      </w:pPr>
      <w:r>
        <w:t>относить произведение к одному из жанров: сказка, пословица, загадка, скороговорка; различать народную и литер</w:t>
      </w:r>
      <w:r>
        <w:t>атурную (авторскую) сказку;</w:t>
      </w:r>
    </w:p>
    <w:p w:rsidR="007A46EE" w:rsidRDefault="009E1D98">
      <w:pPr>
        <w:pStyle w:val="a3"/>
        <w:spacing w:line="360" w:lineRule="auto"/>
        <w:ind w:right="137" w:firstLine="710"/>
      </w:pPr>
      <w:r>
        <w:t>находить в фольклоре и литературных произведениях отражение нравственных ценностей, традиций, быта, культуры своего народа и разных</w:t>
      </w:r>
      <w:r>
        <w:rPr>
          <w:spacing w:val="40"/>
        </w:rPr>
        <w:t xml:space="preserve"> </w:t>
      </w:r>
      <w:r>
        <w:t>народов, ориентироваться в</w:t>
      </w:r>
      <w:r>
        <w:rPr>
          <w:spacing w:val="-2"/>
        </w:rPr>
        <w:t xml:space="preserve"> </w:t>
      </w:r>
      <w:r>
        <w:t>нравственно-этических</w:t>
      </w:r>
      <w:r>
        <w:rPr>
          <w:spacing w:val="-7"/>
        </w:rPr>
        <w:t xml:space="preserve"> </w:t>
      </w:r>
      <w:r>
        <w:t>понятиях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контексте изученных </w:t>
      </w:r>
      <w:r>
        <w:rPr>
          <w:spacing w:val="-2"/>
        </w:rPr>
        <w:t>произведений;</w:t>
      </w:r>
    </w:p>
    <w:p w:rsidR="007A46EE" w:rsidRDefault="009E1D98">
      <w:pPr>
        <w:pStyle w:val="a3"/>
        <w:spacing w:line="362" w:lineRule="auto"/>
        <w:ind w:right="161" w:firstLine="710"/>
      </w:pPr>
      <w:r>
        <w:t>от</w:t>
      </w:r>
      <w:r>
        <w:t>носить сказочных героев к одной из групп (положительные,</w:t>
      </w:r>
      <w:r>
        <w:rPr>
          <w:spacing w:val="80"/>
        </w:rPr>
        <w:t xml:space="preserve"> </w:t>
      </w:r>
      <w:r>
        <w:rPr>
          <w:spacing w:val="-2"/>
        </w:rPr>
        <w:t>отрицательные);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ind w:left="1136"/>
        <w:jc w:val="left"/>
      </w:pPr>
      <w:r>
        <w:t>соотносить</w:t>
      </w:r>
      <w:r>
        <w:rPr>
          <w:spacing w:val="-18"/>
        </w:rPr>
        <w:t xml:space="preserve"> </w:t>
      </w:r>
      <w:r>
        <w:t>автора,</w:t>
      </w:r>
      <w:r>
        <w:rPr>
          <w:spacing w:val="-8"/>
        </w:rPr>
        <w:t xml:space="preserve"> </w:t>
      </w:r>
      <w:r>
        <w:t>название</w:t>
      </w:r>
      <w:r>
        <w:rPr>
          <w:spacing w:val="-11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героев</w:t>
      </w:r>
      <w:r>
        <w:rPr>
          <w:spacing w:val="-17"/>
        </w:rPr>
        <w:t xml:space="preserve"> </w:t>
      </w:r>
      <w:r>
        <w:t>прочитанных</w:t>
      </w:r>
      <w:r>
        <w:rPr>
          <w:spacing w:val="-14"/>
        </w:rPr>
        <w:t xml:space="preserve"> </w:t>
      </w:r>
      <w:r>
        <w:rPr>
          <w:spacing w:val="-2"/>
        </w:rPr>
        <w:t>произведений;</w:t>
      </w:r>
    </w:p>
    <w:p w:rsidR="007A46EE" w:rsidRDefault="009E1D98">
      <w:pPr>
        <w:pStyle w:val="a3"/>
        <w:tabs>
          <w:tab w:val="left" w:pos="2346"/>
          <w:tab w:val="left" w:pos="4530"/>
          <w:tab w:val="left" w:pos="6029"/>
          <w:tab w:val="left" w:pos="7253"/>
          <w:tab w:val="left" w:pos="7704"/>
          <w:tab w:val="left" w:pos="9793"/>
        </w:tabs>
        <w:spacing w:before="158" w:line="362" w:lineRule="auto"/>
        <w:ind w:right="159" w:firstLine="710"/>
        <w:jc w:val="left"/>
      </w:pPr>
      <w:r>
        <w:rPr>
          <w:spacing w:val="-2"/>
        </w:rPr>
        <w:t>владеть</w:t>
      </w:r>
      <w:r>
        <w:tab/>
      </w:r>
      <w:r>
        <w:rPr>
          <w:spacing w:val="-2"/>
        </w:rPr>
        <w:t>элементарными</w:t>
      </w:r>
      <w:r>
        <w:tab/>
      </w:r>
      <w:r>
        <w:rPr>
          <w:spacing w:val="-2"/>
        </w:rPr>
        <w:t>умениями</w:t>
      </w:r>
      <w:r>
        <w:tab/>
      </w:r>
      <w:r>
        <w:rPr>
          <w:spacing w:val="-2"/>
        </w:rPr>
        <w:t>анализа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интерпретации</w:t>
      </w:r>
      <w:r>
        <w:tab/>
      </w:r>
      <w:r>
        <w:rPr>
          <w:spacing w:val="-4"/>
        </w:rPr>
        <w:t xml:space="preserve">текста: </w:t>
      </w:r>
      <w:r>
        <w:t>определять тему и главную мысль;</w:t>
      </w:r>
    </w:p>
    <w:p w:rsidR="007A46EE" w:rsidRDefault="009E1D98">
      <w:pPr>
        <w:pStyle w:val="a3"/>
        <w:tabs>
          <w:tab w:val="left" w:pos="3349"/>
          <w:tab w:val="left" w:pos="6062"/>
          <w:tab w:val="left" w:pos="7392"/>
          <w:tab w:val="left" w:pos="7844"/>
          <w:tab w:val="left" w:pos="8914"/>
        </w:tabs>
        <w:spacing w:line="362" w:lineRule="auto"/>
        <w:ind w:right="172" w:firstLine="710"/>
        <w:jc w:val="left"/>
      </w:pPr>
      <w:r>
        <w:rPr>
          <w:spacing w:val="-2"/>
        </w:rPr>
        <w:t>воспроизводить</w:t>
      </w:r>
      <w:r>
        <w:tab/>
      </w:r>
      <w:r>
        <w:rPr>
          <w:spacing w:val="-2"/>
        </w:rPr>
        <w:t>последовательность</w:t>
      </w:r>
      <w:r>
        <w:tab/>
      </w:r>
      <w:r>
        <w:rPr>
          <w:spacing w:val="-2"/>
        </w:rPr>
        <w:t>событий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тексте</w:t>
      </w:r>
      <w:r>
        <w:tab/>
      </w:r>
      <w:r>
        <w:rPr>
          <w:spacing w:val="-4"/>
        </w:rPr>
        <w:t xml:space="preserve">произведения, </w:t>
      </w:r>
      <w:r>
        <w:t>составлять план текста (картинный, вопросный, номинативный);</w:t>
      </w:r>
    </w:p>
    <w:p w:rsidR="007A46EE" w:rsidRDefault="009E1D98">
      <w:pPr>
        <w:pStyle w:val="a3"/>
        <w:spacing w:line="357" w:lineRule="auto"/>
        <w:ind w:right="153" w:firstLine="710"/>
        <w:jc w:val="left"/>
      </w:pPr>
      <w:r>
        <w:t>формулировать</w:t>
      </w:r>
      <w:r>
        <w:rPr>
          <w:spacing w:val="36"/>
        </w:rPr>
        <w:t xml:space="preserve"> </w:t>
      </w:r>
      <w:r>
        <w:t>устно</w:t>
      </w:r>
      <w:r>
        <w:rPr>
          <w:spacing w:val="32"/>
        </w:rPr>
        <w:t xml:space="preserve"> </w:t>
      </w:r>
      <w:r>
        <w:t>простые</w:t>
      </w:r>
      <w:r>
        <w:rPr>
          <w:spacing w:val="33"/>
        </w:rPr>
        <w:t xml:space="preserve"> </w:t>
      </w:r>
      <w:r>
        <w:t>выводы,</w:t>
      </w:r>
      <w:r>
        <w:rPr>
          <w:spacing w:val="35"/>
        </w:rPr>
        <w:t xml:space="preserve"> </w:t>
      </w:r>
      <w:r>
        <w:t>подтверждать свой</w:t>
      </w:r>
      <w:r>
        <w:rPr>
          <w:spacing w:val="32"/>
        </w:rPr>
        <w:t xml:space="preserve"> </w:t>
      </w:r>
      <w:r>
        <w:t>ответ примерами из текста.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line="362" w:lineRule="auto"/>
        <w:ind w:right="347" w:firstLine="710"/>
        <w:rPr>
          <w:sz w:val="28"/>
        </w:rPr>
      </w:pPr>
      <w:r>
        <w:rPr>
          <w:sz w:val="28"/>
        </w:rPr>
        <w:t>Предметные</w:t>
      </w:r>
      <w:r>
        <w:rPr>
          <w:spacing w:val="34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32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33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37"/>
          <w:sz w:val="28"/>
        </w:rPr>
        <w:t xml:space="preserve"> </w:t>
      </w:r>
      <w:r>
        <w:rPr>
          <w:sz w:val="28"/>
        </w:rPr>
        <w:t>чтен</w:t>
      </w:r>
      <w:r>
        <w:rPr>
          <w:sz w:val="28"/>
        </w:rPr>
        <w:t>ия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3"/>
          <w:sz w:val="28"/>
        </w:rPr>
        <w:t xml:space="preserve"> </w:t>
      </w:r>
      <w:r>
        <w:rPr>
          <w:sz w:val="28"/>
        </w:rPr>
        <w:t>родном (аварском) языке». К концу обучения в 3 классе обучающийся научится:</w:t>
      </w:r>
    </w:p>
    <w:p w:rsidR="007A46EE" w:rsidRDefault="009E1D98">
      <w:pPr>
        <w:pStyle w:val="a3"/>
        <w:spacing w:line="362" w:lineRule="auto"/>
        <w:ind w:left="1136" w:right="1069"/>
        <w:jc w:val="left"/>
      </w:pPr>
      <w:r>
        <w:t>воспринимать</w:t>
      </w:r>
      <w:r>
        <w:rPr>
          <w:spacing w:val="-1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слух</w:t>
      </w:r>
      <w:r>
        <w:rPr>
          <w:spacing w:val="-18"/>
        </w:rPr>
        <w:t xml:space="preserve"> </w:t>
      </w:r>
      <w:r>
        <w:t>тексты</w:t>
      </w:r>
      <w:r>
        <w:rPr>
          <w:spacing w:val="-10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исполнении</w:t>
      </w:r>
      <w:r>
        <w:rPr>
          <w:spacing w:val="-11"/>
        </w:rPr>
        <w:t xml:space="preserve"> </w:t>
      </w:r>
      <w:r>
        <w:t>учителя,</w:t>
      </w:r>
      <w:r>
        <w:rPr>
          <w:spacing w:val="-5"/>
        </w:rPr>
        <w:t xml:space="preserve"> </w:t>
      </w:r>
      <w:r>
        <w:t>обучающихся; осознанно, правильно, выразительно читать вслух;</w:t>
      </w:r>
    </w:p>
    <w:p w:rsidR="007A46EE" w:rsidRDefault="009E1D98">
      <w:pPr>
        <w:pStyle w:val="a3"/>
        <w:spacing w:line="362" w:lineRule="auto"/>
        <w:ind w:firstLine="710"/>
        <w:jc w:val="left"/>
      </w:pPr>
      <w:r>
        <w:t>самостоятельно</w:t>
      </w:r>
      <w:r>
        <w:rPr>
          <w:spacing w:val="-17"/>
        </w:rPr>
        <w:t xml:space="preserve"> </w:t>
      </w:r>
      <w:r>
        <w:t>прогнозировать</w:t>
      </w:r>
      <w:r>
        <w:rPr>
          <w:spacing w:val="-18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текста</w:t>
      </w:r>
      <w:r>
        <w:rPr>
          <w:spacing w:val="-12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заглавию,</w:t>
      </w:r>
      <w:r>
        <w:rPr>
          <w:spacing w:val="-11"/>
        </w:rPr>
        <w:t xml:space="preserve"> </w:t>
      </w:r>
      <w:r>
        <w:t>и</w:t>
      </w:r>
      <w:r>
        <w:t>ллюстрации, ключевым словам;</w:t>
      </w:r>
    </w:p>
    <w:p w:rsidR="007A46EE" w:rsidRDefault="009E1D98">
      <w:pPr>
        <w:pStyle w:val="a3"/>
        <w:spacing w:line="357" w:lineRule="auto"/>
        <w:ind w:left="1136" w:right="3112"/>
        <w:jc w:val="left"/>
      </w:pPr>
      <w:r>
        <w:t>самостоятельно</w:t>
      </w:r>
      <w:r>
        <w:rPr>
          <w:spacing w:val="-18"/>
        </w:rPr>
        <w:t xml:space="preserve"> </w:t>
      </w:r>
      <w:r>
        <w:t>читать</w:t>
      </w:r>
      <w:r>
        <w:rPr>
          <w:spacing w:val="-17"/>
        </w:rPr>
        <w:t xml:space="preserve"> </w:t>
      </w:r>
      <w:r>
        <w:t>про</w:t>
      </w:r>
      <w:r>
        <w:rPr>
          <w:spacing w:val="-18"/>
        </w:rPr>
        <w:t xml:space="preserve"> </w:t>
      </w:r>
      <w:r>
        <w:t>себя</w:t>
      </w:r>
      <w:r>
        <w:rPr>
          <w:spacing w:val="-17"/>
        </w:rPr>
        <w:t xml:space="preserve"> </w:t>
      </w:r>
      <w:r>
        <w:t>незнакомый</w:t>
      </w:r>
      <w:r>
        <w:rPr>
          <w:spacing w:val="-18"/>
        </w:rPr>
        <w:t xml:space="preserve"> </w:t>
      </w:r>
      <w:r>
        <w:t>текст; делить текст на части, составлять простой план;</w:t>
      </w:r>
    </w:p>
    <w:p w:rsidR="007A46EE" w:rsidRDefault="009E1D98">
      <w:pPr>
        <w:pStyle w:val="a3"/>
        <w:spacing w:line="360" w:lineRule="auto"/>
        <w:ind w:left="1136" w:right="3069"/>
      </w:pPr>
      <w:r>
        <w:t>самостоятельно</w:t>
      </w:r>
      <w:r>
        <w:rPr>
          <w:spacing w:val="-18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главную</w:t>
      </w:r>
      <w:r>
        <w:rPr>
          <w:spacing w:val="-18"/>
        </w:rPr>
        <w:t xml:space="preserve"> </w:t>
      </w:r>
      <w:r>
        <w:t>мысль</w:t>
      </w:r>
      <w:r>
        <w:rPr>
          <w:spacing w:val="-17"/>
        </w:rPr>
        <w:t xml:space="preserve"> </w:t>
      </w:r>
      <w:r>
        <w:t>текста; находить в</w:t>
      </w:r>
      <w:r>
        <w:rPr>
          <w:spacing w:val="-1"/>
        </w:rPr>
        <w:t xml:space="preserve"> </w:t>
      </w:r>
      <w:r>
        <w:t>тексте материал для характеристики героя; составлять рассказ-характеристику героя;</w:t>
      </w:r>
    </w:p>
    <w:p w:rsidR="007A46EE" w:rsidRDefault="009E1D98">
      <w:pPr>
        <w:pStyle w:val="a3"/>
        <w:spacing w:line="318" w:lineRule="exact"/>
        <w:ind w:left="1136"/>
      </w:pPr>
      <w:r>
        <w:t>составлять</w:t>
      </w:r>
      <w:r>
        <w:rPr>
          <w:spacing w:val="-14"/>
        </w:rPr>
        <w:t xml:space="preserve"> </w:t>
      </w:r>
      <w:r>
        <w:t>устные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письменные</w:t>
      </w:r>
      <w:r>
        <w:rPr>
          <w:spacing w:val="-16"/>
        </w:rPr>
        <w:t xml:space="preserve"> </w:t>
      </w:r>
      <w:r>
        <w:rPr>
          <w:spacing w:val="-2"/>
        </w:rPr>
        <w:t>описания;</w:t>
      </w:r>
    </w:p>
    <w:p w:rsidR="007A46EE" w:rsidRDefault="009E1D98">
      <w:pPr>
        <w:pStyle w:val="a3"/>
        <w:spacing w:before="138" w:line="364" w:lineRule="auto"/>
        <w:ind w:right="166" w:firstLine="710"/>
      </w:pPr>
      <w:r>
        <w:t>читать наизусть не менее 4 стихотворений в соответствии с изученной тематикой произведений;</w:t>
      </w:r>
    </w:p>
    <w:p w:rsidR="007A46EE" w:rsidRDefault="009E1D98">
      <w:pPr>
        <w:pStyle w:val="a3"/>
        <w:spacing w:line="360" w:lineRule="auto"/>
        <w:ind w:right="157" w:firstLine="710"/>
      </w:pPr>
      <w:r>
        <w:t>различать прозаическую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7A46EE" w:rsidRDefault="009E1D98">
      <w:pPr>
        <w:pStyle w:val="a3"/>
        <w:ind w:left="1136"/>
      </w:pPr>
      <w:r>
        <w:rPr>
          <w:spacing w:val="-2"/>
        </w:rPr>
        <w:t>различать</w:t>
      </w:r>
      <w:r>
        <w:rPr>
          <w:spacing w:val="-4"/>
        </w:rPr>
        <w:t xml:space="preserve"> </w:t>
      </w:r>
      <w:r>
        <w:rPr>
          <w:spacing w:val="-2"/>
        </w:rPr>
        <w:t>художественные</w:t>
      </w:r>
      <w:r>
        <w:rPr>
          <w:spacing w:val="1"/>
        </w:rPr>
        <w:t xml:space="preserve"> </w:t>
      </w:r>
      <w:r>
        <w:rPr>
          <w:spacing w:val="-2"/>
        </w:rPr>
        <w:t>произведения</w:t>
      </w:r>
      <w:r>
        <w:rPr>
          <w:spacing w:val="2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познавательные</w:t>
      </w:r>
      <w:r>
        <w:rPr>
          <w:spacing w:val="1"/>
        </w:rPr>
        <w:t xml:space="preserve"> </w:t>
      </w:r>
      <w:r>
        <w:rPr>
          <w:spacing w:val="-2"/>
        </w:rPr>
        <w:t>тексты;</w:t>
      </w:r>
    </w:p>
    <w:p w:rsidR="007A46EE" w:rsidRDefault="009E1D98">
      <w:pPr>
        <w:pStyle w:val="a3"/>
        <w:spacing w:before="150" w:line="362" w:lineRule="auto"/>
        <w:ind w:right="151" w:firstLine="710"/>
      </w:pPr>
      <w:r>
        <w:t>понимать</w:t>
      </w:r>
      <w:r>
        <w:rPr>
          <w:spacing w:val="40"/>
        </w:rPr>
        <w:t xml:space="preserve"> </w:t>
      </w:r>
      <w:r>
        <w:t>жанровую</w:t>
      </w:r>
      <w:r>
        <w:rPr>
          <w:spacing w:val="40"/>
        </w:rPr>
        <w:t xml:space="preserve"> </w:t>
      </w:r>
      <w:r>
        <w:t>принадлежнос</w:t>
      </w:r>
      <w:r>
        <w:t>ть,</w:t>
      </w:r>
      <w:r>
        <w:rPr>
          <w:spacing w:val="40"/>
        </w:rPr>
        <w:t xml:space="preserve"> </w:t>
      </w:r>
      <w:r>
        <w:t>содержание,</w:t>
      </w:r>
      <w:r>
        <w:rPr>
          <w:spacing w:val="40"/>
        </w:rPr>
        <w:t xml:space="preserve"> </w:t>
      </w:r>
      <w:r>
        <w:t>смысл</w:t>
      </w:r>
      <w:r>
        <w:rPr>
          <w:spacing w:val="40"/>
        </w:rPr>
        <w:t xml:space="preserve"> </w:t>
      </w:r>
      <w:r>
        <w:t>прослушанного или</w:t>
      </w:r>
      <w:r>
        <w:rPr>
          <w:spacing w:val="40"/>
        </w:rPr>
        <w:t xml:space="preserve"> </w:t>
      </w:r>
      <w:r>
        <w:t>прочитанного</w:t>
      </w:r>
      <w:r>
        <w:rPr>
          <w:spacing w:val="40"/>
        </w:rPr>
        <w:t xml:space="preserve"> </w:t>
      </w:r>
      <w:r>
        <w:t>произведения:</w:t>
      </w:r>
      <w:r>
        <w:rPr>
          <w:spacing w:val="40"/>
        </w:rPr>
        <w:t xml:space="preserve"> </w:t>
      </w:r>
      <w:r>
        <w:t>отвечать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вопросы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учебным</w:t>
      </w:r>
      <w:r>
        <w:rPr>
          <w:spacing w:val="80"/>
        </w:rPr>
        <w:t xml:space="preserve"> </w:t>
      </w:r>
      <w:r>
        <w:t>и художественным текстам;</w:t>
      </w:r>
    </w:p>
    <w:p w:rsidR="007A46EE" w:rsidRDefault="009E1D98">
      <w:pPr>
        <w:pStyle w:val="a3"/>
        <w:spacing w:line="364" w:lineRule="auto"/>
        <w:ind w:right="156" w:firstLine="710"/>
      </w:pPr>
      <w:r>
        <w:t>высказывать и аргументировать своё отношение к прочитанному, в том числе к художественной стороне текста (что понравилос</w:t>
      </w:r>
      <w:r>
        <w:t>ь из прочитанного и почему);</w:t>
      </w:r>
    </w:p>
    <w:p w:rsidR="007A46EE" w:rsidRDefault="007A46EE">
      <w:pPr>
        <w:pStyle w:val="a3"/>
        <w:spacing w:line="364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60" w:firstLine="710"/>
      </w:pPr>
      <w:r>
        <w:t xml:space="preserve">видеть в художественном тексте сравнения, эпитеты, олицетворения, </w:t>
      </w:r>
      <w:r>
        <w:rPr>
          <w:spacing w:val="-2"/>
        </w:rPr>
        <w:t>метафоры;</w:t>
      </w:r>
    </w:p>
    <w:p w:rsidR="007A46EE" w:rsidRDefault="009E1D98">
      <w:pPr>
        <w:pStyle w:val="a3"/>
        <w:spacing w:before="8"/>
        <w:ind w:left="1136"/>
      </w:pPr>
      <w:r>
        <w:t>соотносить</w:t>
      </w:r>
      <w:r>
        <w:rPr>
          <w:spacing w:val="-18"/>
        </w:rPr>
        <w:t xml:space="preserve"> </w:t>
      </w:r>
      <w:r>
        <w:t>автора,</w:t>
      </w:r>
      <w:r>
        <w:rPr>
          <w:spacing w:val="-10"/>
        </w:rPr>
        <w:t xml:space="preserve"> </w:t>
      </w:r>
      <w:r>
        <w:t>название</w:t>
      </w:r>
      <w:r>
        <w:rPr>
          <w:spacing w:val="-11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героев</w:t>
      </w:r>
      <w:r>
        <w:rPr>
          <w:spacing w:val="-17"/>
        </w:rPr>
        <w:t xml:space="preserve"> </w:t>
      </w:r>
      <w:r>
        <w:t>прочитанных</w:t>
      </w:r>
      <w:r>
        <w:rPr>
          <w:spacing w:val="-17"/>
        </w:rPr>
        <w:t xml:space="preserve"> </w:t>
      </w:r>
      <w:r>
        <w:rPr>
          <w:spacing w:val="-2"/>
        </w:rPr>
        <w:t>произведений.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407"/>
        </w:tabs>
        <w:spacing w:before="162" w:line="362" w:lineRule="auto"/>
        <w:ind w:right="151" w:firstLine="0"/>
        <w:jc w:val="both"/>
        <w:rPr>
          <w:sz w:val="28"/>
        </w:rPr>
      </w:pPr>
      <w:r>
        <w:rPr>
          <w:sz w:val="28"/>
        </w:rPr>
        <w:t>Предметные результаты изучения литературного чтения на родном (аварском) языке. К концу обучения в 4 классе обучающийся научится:</w:t>
      </w:r>
    </w:p>
    <w:p w:rsidR="007A46EE" w:rsidRDefault="009E1D98">
      <w:pPr>
        <w:pStyle w:val="a3"/>
        <w:spacing w:line="357" w:lineRule="auto"/>
        <w:ind w:right="161" w:firstLine="710"/>
      </w:pPr>
      <w:r>
        <w:t>понимать литературу как явление национальной и мировой культуры,</w:t>
      </w:r>
      <w:r>
        <w:rPr>
          <w:spacing w:val="40"/>
        </w:rPr>
        <w:t xml:space="preserve"> </w:t>
      </w:r>
      <w:r>
        <w:t>средство сохранения и передачи нравственных ценностей и тради</w:t>
      </w:r>
      <w:r>
        <w:t>ций;</w:t>
      </w:r>
    </w:p>
    <w:p w:rsidR="007A46EE" w:rsidRDefault="009E1D98">
      <w:pPr>
        <w:pStyle w:val="a3"/>
        <w:ind w:left="1136"/>
      </w:pPr>
      <w:r>
        <w:rPr>
          <w:spacing w:val="-2"/>
        </w:rPr>
        <w:t>осознанно,</w:t>
      </w:r>
      <w:r>
        <w:rPr>
          <w:spacing w:val="2"/>
        </w:rPr>
        <w:t xml:space="preserve"> </w:t>
      </w:r>
      <w:r>
        <w:rPr>
          <w:spacing w:val="-2"/>
        </w:rPr>
        <w:t>правильно,</w:t>
      </w:r>
      <w:r>
        <w:rPr>
          <w:spacing w:val="3"/>
        </w:rPr>
        <w:t xml:space="preserve"> </w:t>
      </w:r>
      <w:r>
        <w:rPr>
          <w:spacing w:val="-2"/>
        </w:rPr>
        <w:t>выразительно</w:t>
      </w:r>
      <w:r>
        <w:rPr>
          <w:spacing w:val="-5"/>
        </w:rPr>
        <w:t xml:space="preserve"> </w:t>
      </w:r>
      <w:r>
        <w:rPr>
          <w:spacing w:val="-2"/>
        </w:rPr>
        <w:t>читать</w:t>
      </w:r>
      <w:r>
        <w:rPr>
          <w:spacing w:val="-7"/>
        </w:rPr>
        <w:t xml:space="preserve"> </w:t>
      </w:r>
      <w:r>
        <w:rPr>
          <w:spacing w:val="-2"/>
        </w:rPr>
        <w:t>вслух;</w:t>
      </w:r>
    </w:p>
    <w:p w:rsidR="007A46EE" w:rsidRDefault="009E1D98">
      <w:pPr>
        <w:pStyle w:val="a3"/>
        <w:spacing w:before="161" w:line="357" w:lineRule="auto"/>
        <w:ind w:right="161" w:firstLine="710"/>
      </w:pPr>
      <w:r>
        <w:t>читать наизусть не менее 5 стихотворений в соответствии с изученной тематикой произведений;</w:t>
      </w:r>
    </w:p>
    <w:p w:rsidR="007A46EE" w:rsidRDefault="009E1D98">
      <w:pPr>
        <w:pStyle w:val="a3"/>
        <w:spacing w:before="6"/>
        <w:ind w:left="1136"/>
      </w:pPr>
      <w:r>
        <w:rPr>
          <w:spacing w:val="-2"/>
        </w:rPr>
        <w:t>самостоятельно</w:t>
      </w:r>
      <w:r>
        <w:t xml:space="preserve"> </w:t>
      </w:r>
      <w:r>
        <w:rPr>
          <w:spacing w:val="-2"/>
        </w:rPr>
        <w:t>прогнозировать</w:t>
      </w:r>
      <w:r>
        <w:rPr>
          <w:spacing w:val="-6"/>
        </w:rPr>
        <w:t xml:space="preserve"> </w:t>
      </w:r>
      <w:r>
        <w:rPr>
          <w:spacing w:val="-2"/>
        </w:rPr>
        <w:t>содержание</w:t>
      </w:r>
      <w:r>
        <w:rPr>
          <w:spacing w:val="1"/>
        </w:rPr>
        <w:t xml:space="preserve"> </w:t>
      </w:r>
      <w:r>
        <w:rPr>
          <w:spacing w:val="-2"/>
        </w:rPr>
        <w:t>текста</w:t>
      </w:r>
      <w:r>
        <w:rPr>
          <w:spacing w:val="1"/>
        </w:rPr>
        <w:t xml:space="preserve"> </w:t>
      </w:r>
      <w:r>
        <w:rPr>
          <w:spacing w:val="-2"/>
        </w:rPr>
        <w:t>до чтения;</w:t>
      </w:r>
    </w:p>
    <w:p w:rsidR="007A46EE" w:rsidRDefault="009E1D98">
      <w:pPr>
        <w:pStyle w:val="a3"/>
        <w:spacing w:before="158" w:line="362" w:lineRule="auto"/>
        <w:ind w:right="143" w:firstLine="710"/>
      </w:pPr>
      <w:r>
        <w:t>совершенствовать</w:t>
      </w:r>
      <w:r>
        <w:rPr>
          <w:spacing w:val="-5"/>
        </w:rPr>
        <w:t xml:space="preserve"> </w:t>
      </w:r>
      <w:r>
        <w:t>навыки чтения вслух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</w:t>
      </w:r>
      <w:r>
        <w:rPr>
          <w:spacing w:val="-4"/>
        </w:rPr>
        <w:t xml:space="preserve"> </w:t>
      </w:r>
      <w:r>
        <w:t>себя, овладевать</w:t>
      </w:r>
      <w:r>
        <w:rPr>
          <w:spacing w:val="-3"/>
        </w:rPr>
        <w:t xml:space="preserve"> </w:t>
      </w:r>
      <w:r>
        <w:t>элементарными приемами</w:t>
      </w:r>
      <w:r>
        <w:rPr>
          <w:spacing w:val="80"/>
        </w:rPr>
        <w:t xml:space="preserve"> </w:t>
      </w:r>
      <w:r>
        <w:t>анализа</w:t>
      </w:r>
      <w:r>
        <w:rPr>
          <w:spacing w:val="80"/>
        </w:rPr>
        <w:t xml:space="preserve"> </w:t>
      </w:r>
      <w:r>
        <w:t>художественных,</w:t>
      </w:r>
      <w:r>
        <w:rPr>
          <w:spacing w:val="80"/>
        </w:rPr>
        <w:t xml:space="preserve"> </w:t>
      </w:r>
      <w:r>
        <w:t>научно-познавательных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учебных</w:t>
      </w:r>
      <w:r>
        <w:rPr>
          <w:spacing w:val="80"/>
        </w:rPr>
        <w:t xml:space="preserve"> </w:t>
      </w:r>
      <w:r>
        <w:t>текстов</w:t>
      </w:r>
      <w:r>
        <w:rPr>
          <w:spacing w:val="40"/>
        </w:rPr>
        <w:t xml:space="preserve"> </w:t>
      </w:r>
      <w:r>
        <w:t>с использованием элементарных литературоведческих понятий;</w:t>
      </w:r>
    </w:p>
    <w:p w:rsidR="007A46EE" w:rsidRDefault="009E1D98">
      <w:pPr>
        <w:pStyle w:val="a3"/>
        <w:spacing w:line="364" w:lineRule="auto"/>
        <w:ind w:right="161" w:firstLine="710"/>
      </w:pPr>
      <w:r>
        <w:t xml:space="preserve">использовать разные виды чтения (изучающее (смысловое), выборочное, </w:t>
      </w:r>
      <w:r>
        <w:rPr>
          <w:spacing w:val="-2"/>
        </w:rPr>
        <w:t>поисковое);</w:t>
      </w:r>
    </w:p>
    <w:p w:rsidR="007A46EE" w:rsidRDefault="009E1D98">
      <w:pPr>
        <w:pStyle w:val="a3"/>
        <w:spacing w:line="362" w:lineRule="auto"/>
        <w:ind w:right="154" w:firstLine="710"/>
      </w:pPr>
      <w:r>
        <w:t>читать по рол</w:t>
      </w:r>
      <w:r>
        <w:t>ям с соблюдением норм произношения, расстановки ударения, инсценировать небольшие эпизоды из произведения;</w:t>
      </w:r>
    </w:p>
    <w:p w:rsidR="007A46EE" w:rsidRDefault="009E1D98">
      <w:pPr>
        <w:pStyle w:val="a3"/>
        <w:spacing w:line="360" w:lineRule="auto"/>
        <w:ind w:right="152" w:firstLine="710"/>
      </w:pPr>
      <w:r>
        <w:t>воспринимать и оценивать содержание и специфику различных текстов, участвовать в их обсуждении, давать и обосновывать нравственную оценку поступков г</w:t>
      </w:r>
      <w:r>
        <w:t>ероев;</w:t>
      </w:r>
    </w:p>
    <w:p w:rsidR="007A46EE" w:rsidRDefault="009E1D98">
      <w:pPr>
        <w:pStyle w:val="a3"/>
        <w:spacing w:line="357" w:lineRule="auto"/>
        <w:ind w:right="149" w:firstLine="710"/>
      </w:pPr>
      <w:r>
        <w:t>формировать умение самостоятельно работать с незнакомым текстом (читать про себя, задавать вопросы автору по ходу чтения, прогнозировать ответы);</w:t>
      </w:r>
    </w:p>
    <w:p w:rsidR="007A46EE" w:rsidRDefault="009E1D98">
      <w:pPr>
        <w:pStyle w:val="a3"/>
        <w:spacing w:line="362" w:lineRule="auto"/>
        <w:ind w:right="151" w:firstLine="710"/>
      </w:pPr>
      <w:r>
        <w:t>самостоятельно выбирать интересующую литературу, пользоваться справочными источниками для понимания и п</w:t>
      </w:r>
      <w:r>
        <w:t xml:space="preserve">олучения дополнительной </w:t>
      </w:r>
      <w:r>
        <w:rPr>
          <w:spacing w:val="-2"/>
        </w:rPr>
        <w:t>информации;</w:t>
      </w:r>
    </w:p>
    <w:p w:rsidR="007A46EE" w:rsidRDefault="009E1D98">
      <w:pPr>
        <w:pStyle w:val="a3"/>
        <w:spacing w:line="362" w:lineRule="auto"/>
        <w:ind w:right="154" w:firstLine="710"/>
      </w:pPr>
      <w:r>
        <w:t>использовать простейшие виды анализа различных текстов: устанавливать причинно-следственные связи и определять главную мысль произведения, делить текст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части,</w:t>
      </w:r>
      <w:r>
        <w:rPr>
          <w:spacing w:val="80"/>
        </w:rPr>
        <w:t xml:space="preserve"> </w:t>
      </w:r>
      <w:r>
        <w:t>озаглавливать</w:t>
      </w:r>
      <w:r>
        <w:rPr>
          <w:spacing w:val="80"/>
        </w:rPr>
        <w:t xml:space="preserve"> </w:t>
      </w:r>
      <w:r>
        <w:t>их,</w:t>
      </w:r>
      <w:r>
        <w:rPr>
          <w:spacing w:val="80"/>
        </w:rPr>
        <w:t xml:space="preserve"> </w:t>
      </w:r>
      <w:r>
        <w:t>составлять</w:t>
      </w:r>
      <w:r>
        <w:rPr>
          <w:spacing w:val="80"/>
        </w:rPr>
        <w:t xml:space="preserve"> </w:t>
      </w:r>
      <w:r>
        <w:t>простой</w:t>
      </w:r>
      <w:r>
        <w:rPr>
          <w:spacing w:val="80"/>
        </w:rPr>
        <w:t xml:space="preserve"> </w:t>
      </w:r>
      <w:r>
        <w:t>план,</w:t>
      </w:r>
      <w:r>
        <w:rPr>
          <w:spacing w:val="80"/>
        </w:rPr>
        <w:t xml:space="preserve"> </w:t>
      </w:r>
      <w:r>
        <w:t>находить</w:t>
      </w:r>
      <w:r>
        <w:rPr>
          <w:spacing w:val="80"/>
        </w:rPr>
        <w:t xml:space="preserve"> </w:t>
      </w:r>
      <w:r>
        <w:t>средства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62"/>
      </w:pPr>
      <w:r>
        <w:t xml:space="preserve">выразительности, пересказывать произведение самостоятельно находить ключевые </w:t>
      </w:r>
      <w:r>
        <w:rPr>
          <w:spacing w:val="-2"/>
        </w:rPr>
        <w:t>слова;</w:t>
      </w:r>
    </w:p>
    <w:p w:rsidR="007A46EE" w:rsidRDefault="009E1D98">
      <w:pPr>
        <w:pStyle w:val="a3"/>
        <w:spacing w:before="8" w:line="360" w:lineRule="auto"/>
        <w:ind w:right="130" w:firstLine="710"/>
      </w:pPr>
      <w:r>
        <w:t>работать с разными видами текстов, находить характерные особенности научно-познавательных и художественных текстов. На практическом уровне овладевать некоторыми видами письменной речи (повествование – создание текста по аналогии, рассуждение – письменный о</w:t>
      </w:r>
      <w:r>
        <w:t>твет на вопрос, описание –</w:t>
      </w:r>
      <w:r>
        <w:rPr>
          <w:spacing w:val="40"/>
        </w:rPr>
        <w:t xml:space="preserve"> </w:t>
      </w:r>
      <w:r>
        <w:t>характеристика героев);</w:t>
      </w:r>
    </w:p>
    <w:p w:rsidR="007A46EE" w:rsidRDefault="009E1D98">
      <w:pPr>
        <w:pStyle w:val="a3"/>
        <w:spacing w:before="4" w:line="362" w:lineRule="auto"/>
        <w:ind w:right="153" w:firstLine="710"/>
      </w:pPr>
      <w:r>
        <w:t>создавать</w:t>
      </w:r>
      <w:r>
        <w:rPr>
          <w:spacing w:val="80"/>
        </w:rPr>
        <w:t xml:space="preserve"> </w:t>
      </w:r>
      <w:r>
        <w:t>собственный</w:t>
      </w:r>
      <w:r>
        <w:rPr>
          <w:spacing w:val="80"/>
        </w:rPr>
        <w:t xml:space="preserve"> </w:t>
      </w:r>
      <w:r>
        <w:t>текст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художественного</w:t>
      </w:r>
      <w:r>
        <w:rPr>
          <w:spacing w:val="80"/>
        </w:rPr>
        <w:t xml:space="preserve"> </w:t>
      </w:r>
      <w:r>
        <w:t>произведения,</w:t>
      </w:r>
      <w:r>
        <w:rPr>
          <w:spacing w:val="80"/>
        </w:rPr>
        <w:t xml:space="preserve"> </w:t>
      </w:r>
      <w:r>
        <w:t>по иллюстрациям, на основе личного опыта;</w:t>
      </w:r>
    </w:p>
    <w:p w:rsidR="007A46EE" w:rsidRDefault="009E1D98">
      <w:pPr>
        <w:pStyle w:val="a3"/>
        <w:spacing w:line="362" w:lineRule="auto"/>
        <w:ind w:right="161" w:firstLine="710"/>
      </w:pPr>
      <w:r>
        <w:t>выбирать книги для самостоятельного чтения с учётом рекомендательного списка, используя картоте</w:t>
      </w:r>
      <w:r>
        <w:t>ки, рассказывать о прочитанной книге;</w:t>
      </w:r>
    </w:p>
    <w:p w:rsidR="007A46EE" w:rsidRDefault="009E1D98">
      <w:pPr>
        <w:pStyle w:val="a3"/>
        <w:spacing w:line="362" w:lineRule="auto"/>
        <w:ind w:right="146" w:firstLine="710"/>
      </w:pPr>
      <w:r>
        <w:t>различать жанры фольклора (считалки, загадки, пословицы, народные песни, скороговорки, сказки о животных, бытовые и волшебные), приводить примеры произведений фольклора;</w:t>
      </w:r>
    </w:p>
    <w:p w:rsidR="007A46EE" w:rsidRDefault="009E1D98">
      <w:pPr>
        <w:pStyle w:val="a3"/>
        <w:spacing w:line="360" w:lineRule="auto"/>
        <w:ind w:right="153" w:firstLine="710"/>
      </w:pPr>
      <w:r>
        <w:t>соотносить читаемый текст с жанром художественно</w:t>
      </w:r>
      <w:r>
        <w:t>й литературы (литературные сказки, рассказы, стихотворения, басни), приводить примеры разных жанров аварской литературы;</w:t>
      </w:r>
    </w:p>
    <w:p w:rsidR="007A46EE" w:rsidRDefault="009E1D98">
      <w:pPr>
        <w:pStyle w:val="a3"/>
        <w:spacing w:line="362" w:lineRule="auto"/>
        <w:ind w:right="141" w:firstLine="710"/>
      </w:pPr>
      <w:r>
        <w:t>самостоятельно</w:t>
      </w:r>
      <w:r>
        <w:rPr>
          <w:spacing w:val="80"/>
          <w:w w:val="150"/>
        </w:rPr>
        <w:t xml:space="preserve"> </w:t>
      </w:r>
      <w:r>
        <w:t>давать</w:t>
      </w:r>
      <w:r>
        <w:rPr>
          <w:spacing w:val="80"/>
          <w:w w:val="150"/>
        </w:rPr>
        <w:t xml:space="preserve"> </w:t>
      </w:r>
      <w:r>
        <w:t>характеристику</w:t>
      </w:r>
      <w:r>
        <w:rPr>
          <w:spacing w:val="80"/>
          <w:w w:val="150"/>
        </w:rPr>
        <w:t xml:space="preserve"> </w:t>
      </w:r>
      <w:r>
        <w:t>героя</w:t>
      </w:r>
      <w:r>
        <w:rPr>
          <w:spacing w:val="80"/>
          <w:w w:val="150"/>
        </w:rPr>
        <w:t xml:space="preserve"> </w:t>
      </w:r>
      <w:r>
        <w:t>(портрет,</w:t>
      </w:r>
      <w:r>
        <w:rPr>
          <w:spacing w:val="80"/>
          <w:w w:val="150"/>
        </w:rPr>
        <w:t xml:space="preserve"> </w:t>
      </w:r>
      <w:r>
        <w:t>черты</w:t>
      </w:r>
      <w:r>
        <w:rPr>
          <w:spacing w:val="80"/>
          <w:w w:val="150"/>
        </w:rPr>
        <w:t xml:space="preserve"> </w:t>
      </w:r>
      <w:r>
        <w:t>характера</w:t>
      </w:r>
      <w:r>
        <w:rPr>
          <w:spacing w:val="40"/>
        </w:rPr>
        <w:t xml:space="preserve"> </w:t>
      </w:r>
      <w:r>
        <w:t xml:space="preserve">и поступки, речь, отношение автора к герою; собственное отношение </w:t>
      </w:r>
      <w:r>
        <w:t>к герою);</w:t>
      </w:r>
    </w:p>
    <w:p w:rsidR="007A46EE" w:rsidRDefault="009E1D98">
      <w:pPr>
        <w:pStyle w:val="a3"/>
        <w:spacing w:line="314" w:lineRule="exact"/>
        <w:ind w:left="1136"/>
      </w:pPr>
      <w:r>
        <w:rPr>
          <w:spacing w:val="-2"/>
        </w:rPr>
        <w:t>видеть</w:t>
      </w:r>
      <w:r>
        <w:rPr>
          <w:spacing w:val="-11"/>
        </w:rPr>
        <w:t xml:space="preserve"> </w:t>
      </w:r>
      <w:r>
        <w:rPr>
          <w:spacing w:val="-2"/>
        </w:rPr>
        <w:t>языковые</w:t>
      </w:r>
      <w:r>
        <w:t xml:space="preserve"> </w:t>
      </w:r>
      <w:r>
        <w:rPr>
          <w:spacing w:val="-2"/>
        </w:rPr>
        <w:t>средства,</w:t>
      </w:r>
      <w:r>
        <w:rPr>
          <w:spacing w:val="3"/>
        </w:rPr>
        <w:t xml:space="preserve"> </w:t>
      </w:r>
      <w:r>
        <w:rPr>
          <w:spacing w:val="-2"/>
        </w:rPr>
        <w:t>использованные</w:t>
      </w:r>
      <w:r>
        <w:t xml:space="preserve"> </w:t>
      </w:r>
      <w:r>
        <w:rPr>
          <w:spacing w:val="-2"/>
        </w:rPr>
        <w:t>автором</w:t>
      </w:r>
      <w:r>
        <w:t xml:space="preserve"> </w:t>
      </w:r>
      <w:r>
        <w:rPr>
          <w:spacing w:val="-2"/>
        </w:rPr>
        <w:t>текста;</w:t>
      </w:r>
    </w:p>
    <w:p w:rsidR="007A46EE" w:rsidRDefault="009E1D98">
      <w:pPr>
        <w:pStyle w:val="a3"/>
        <w:spacing w:before="132" w:line="360" w:lineRule="auto"/>
        <w:ind w:right="138" w:firstLine="710"/>
      </w:pPr>
      <w:r>
        <w:t>выполнять элементарные приёмы интерпретации, анализа и преобразования художественных, научно-популярных и учебных текстов (постановка проблемного вопроса к тексту, графическое иллюстрирован</w:t>
      </w:r>
      <w:r>
        <w:t>ие содержания текста; составление кроссвордов, ребусов, головоломок, инсценировка-обыгрывание отдельных</w:t>
      </w:r>
      <w:r>
        <w:rPr>
          <w:spacing w:val="40"/>
        </w:rPr>
        <w:t xml:space="preserve"> </w:t>
      </w:r>
      <w:r>
        <w:t>эпизодов текста);</w:t>
      </w:r>
    </w:p>
    <w:p w:rsidR="007A46EE" w:rsidRDefault="009E1D98">
      <w:pPr>
        <w:pStyle w:val="1"/>
        <w:numPr>
          <w:ilvl w:val="0"/>
          <w:numId w:val="80"/>
        </w:numPr>
        <w:tabs>
          <w:tab w:val="left" w:pos="1553"/>
        </w:tabs>
        <w:spacing w:before="15" w:line="362" w:lineRule="auto"/>
        <w:ind w:left="425" w:right="148" w:firstLine="706"/>
        <w:jc w:val="both"/>
      </w:pPr>
      <w:bookmarkStart w:id="13" w:name="24._Рабочая_программа_по_учебному_предме"/>
      <w:bookmarkEnd w:id="13"/>
      <w:r>
        <w:t>Рабочая программа по учебному предмету «Иностранный (английский) язык».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62" w:lineRule="auto"/>
        <w:ind w:right="130" w:firstLine="710"/>
        <w:jc w:val="both"/>
        <w:rPr>
          <w:sz w:val="28"/>
        </w:rPr>
      </w:pPr>
      <w:r>
        <w:rPr>
          <w:sz w:val="28"/>
        </w:rPr>
        <w:t>Рабочая программа по учебному предмету «Иностранный (английски</w:t>
      </w:r>
      <w:r>
        <w:rPr>
          <w:sz w:val="28"/>
        </w:rPr>
        <w:t>й) язык» (предметная область «Иностранный язык») (далее соответственно – программа по иностранному (английскому) языку, иностранный (английский) язык)</w:t>
      </w:r>
    </w:p>
    <w:p w:rsidR="007A46EE" w:rsidRDefault="007A46EE">
      <w:pPr>
        <w:pStyle w:val="a5"/>
        <w:spacing w:line="362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62"/>
      </w:pPr>
      <w:r>
        <w:t>включает пояснительную записку, содержание обучения, планируемые результаты освоения программы по иностранному (английскому) языку.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before="8" w:line="362" w:lineRule="auto"/>
        <w:ind w:right="151" w:firstLine="710"/>
        <w:jc w:val="both"/>
        <w:rPr>
          <w:sz w:val="28"/>
        </w:rPr>
      </w:pPr>
      <w:r>
        <w:rPr>
          <w:sz w:val="28"/>
        </w:rPr>
        <w:t>Пояснительная записка отражает общие цели и задачи изучения иностранного (английского) языка, место в структуре учебного пла</w:t>
      </w:r>
      <w:r>
        <w:rPr>
          <w:sz w:val="28"/>
        </w:rPr>
        <w:t>на, а также подходы к отбору содержания и планируемым результатам.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62" w:lineRule="auto"/>
        <w:ind w:right="161" w:firstLine="710"/>
        <w:jc w:val="both"/>
        <w:rPr>
          <w:sz w:val="28"/>
        </w:rPr>
      </w:pPr>
      <w:r>
        <w:rPr>
          <w:sz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60" w:lineRule="auto"/>
        <w:ind w:right="143" w:firstLine="710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иностранному (английскому) языку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ind w:left="1768" w:hanging="632"/>
        <w:jc w:val="both"/>
        <w:rPr>
          <w:sz w:val="28"/>
        </w:rPr>
      </w:pPr>
      <w:r>
        <w:rPr>
          <w:spacing w:val="-2"/>
          <w:sz w:val="28"/>
        </w:rPr>
        <w:t>Пояснительная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записка.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148" w:line="360" w:lineRule="auto"/>
        <w:ind w:right="145" w:firstLine="710"/>
        <w:jc w:val="both"/>
        <w:rPr>
          <w:sz w:val="28"/>
        </w:rPr>
      </w:pPr>
      <w:r>
        <w:rPr>
          <w:sz w:val="28"/>
        </w:rPr>
        <w:t>Программа по иностранному (английскому)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</w:t>
      </w:r>
      <w:r>
        <w:rPr>
          <w:sz w:val="28"/>
        </w:rPr>
        <w:t>ты духовно-нравственного развития,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воспитания и социализации обучающихся, сформулированные в федеральной рабочей программе воспитания.</w:t>
      </w:r>
    </w:p>
    <w:p w:rsidR="007A46EE" w:rsidRDefault="009E1D98">
      <w:pPr>
        <w:pStyle w:val="a3"/>
        <w:spacing w:line="364" w:lineRule="auto"/>
        <w:ind w:right="159" w:firstLine="710"/>
      </w:pPr>
      <w:r>
        <w:t>Программа по иностранному (английскому) языку раскрывает цели образования,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средствами</w:t>
      </w:r>
      <w:r>
        <w:rPr>
          <w:spacing w:val="40"/>
        </w:rPr>
        <w:t xml:space="preserve"> </w:t>
      </w:r>
      <w:r>
        <w:t>у</w:t>
      </w:r>
      <w:r>
        <w:t>чебного</w:t>
      </w:r>
      <w:r>
        <w:rPr>
          <w:spacing w:val="40"/>
        </w:rPr>
        <w:t xml:space="preserve"> </w:t>
      </w:r>
      <w:r>
        <w:t>предмета</w:t>
      </w:r>
    </w:p>
    <w:p w:rsidR="007A46EE" w:rsidRDefault="009E1D98">
      <w:pPr>
        <w:pStyle w:val="a3"/>
        <w:spacing w:line="360" w:lineRule="auto"/>
        <w:ind w:right="138"/>
      </w:pPr>
      <w:r>
        <w:t>«Иностранный язык» на уровне начального общего образования, определяет обязательную</w:t>
      </w:r>
      <w:r>
        <w:rPr>
          <w:spacing w:val="40"/>
        </w:rPr>
        <w:t xml:space="preserve"> </w:t>
      </w:r>
      <w:r>
        <w:t>(инвариантную)</w:t>
      </w:r>
      <w:r>
        <w:rPr>
          <w:spacing w:val="40"/>
        </w:rPr>
        <w:t xml:space="preserve"> </w:t>
      </w:r>
      <w:r>
        <w:t>часть содержания</w:t>
      </w:r>
      <w:r>
        <w:rPr>
          <w:spacing w:val="40"/>
        </w:rPr>
        <w:t xml:space="preserve"> </w:t>
      </w:r>
      <w:r>
        <w:t>изучаемого</w:t>
      </w:r>
      <w:r>
        <w:rPr>
          <w:spacing w:val="40"/>
        </w:rPr>
        <w:t xml:space="preserve"> </w:t>
      </w:r>
      <w:r>
        <w:t>иностранного</w:t>
      </w:r>
      <w:r>
        <w:rPr>
          <w:spacing w:val="40"/>
        </w:rPr>
        <w:t xml:space="preserve"> </w:t>
      </w:r>
      <w:r>
        <w:t>языка, за пределами которой остаётся возможность выбора учителем вариативной составляющей содержани</w:t>
      </w:r>
      <w:r>
        <w:t>я образования по по иностранному (английскому) языку.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60" w:lineRule="auto"/>
        <w:ind w:right="132" w:firstLine="710"/>
        <w:jc w:val="both"/>
        <w:rPr>
          <w:sz w:val="28"/>
        </w:rPr>
      </w:pP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закладывается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база</w:t>
      </w:r>
      <w:r>
        <w:rPr>
          <w:spacing w:val="40"/>
          <w:sz w:val="28"/>
        </w:rPr>
        <w:t xml:space="preserve"> </w:t>
      </w:r>
      <w:r>
        <w:rPr>
          <w:sz w:val="28"/>
        </w:rPr>
        <w:t>для всего последующего иноязычного образования обучающихся, формируются основы</w:t>
      </w:r>
      <w:r>
        <w:rPr>
          <w:spacing w:val="-3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4"/>
          <w:sz w:val="28"/>
        </w:rPr>
        <w:t xml:space="preserve"> </w:t>
      </w:r>
      <w:r>
        <w:rPr>
          <w:sz w:val="28"/>
        </w:rPr>
        <w:t>придаёт</w:t>
      </w:r>
      <w:r>
        <w:rPr>
          <w:spacing w:val="-5"/>
          <w:sz w:val="28"/>
        </w:rPr>
        <w:t xml:space="preserve"> </w:t>
      </w:r>
      <w:r>
        <w:rPr>
          <w:sz w:val="28"/>
        </w:rPr>
        <w:t>особую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данному этапу общего образования. Изучение иностранного языка в общеобразовательных организациях</w:t>
      </w:r>
      <w:r>
        <w:rPr>
          <w:spacing w:val="80"/>
          <w:sz w:val="28"/>
        </w:rPr>
        <w:t xml:space="preserve">  </w:t>
      </w:r>
      <w:r>
        <w:rPr>
          <w:sz w:val="28"/>
        </w:rPr>
        <w:t>начинается</w:t>
      </w:r>
      <w:r>
        <w:rPr>
          <w:spacing w:val="80"/>
          <w:sz w:val="28"/>
        </w:rPr>
        <w:t xml:space="preserve">  </w:t>
      </w:r>
      <w:r>
        <w:rPr>
          <w:sz w:val="28"/>
        </w:rPr>
        <w:t>со</w:t>
      </w:r>
      <w:r>
        <w:rPr>
          <w:spacing w:val="80"/>
          <w:sz w:val="28"/>
        </w:rPr>
        <w:t xml:space="preserve">  </w:t>
      </w:r>
      <w:r>
        <w:rPr>
          <w:sz w:val="28"/>
        </w:rPr>
        <w:t>2</w:t>
      </w:r>
      <w:r>
        <w:rPr>
          <w:spacing w:val="80"/>
          <w:sz w:val="28"/>
        </w:rPr>
        <w:t xml:space="preserve">  </w:t>
      </w:r>
      <w:r>
        <w:rPr>
          <w:sz w:val="28"/>
        </w:rPr>
        <w:t>класса.</w:t>
      </w:r>
      <w:r>
        <w:rPr>
          <w:spacing w:val="80"/>
          <w:sz w:val="28"/>
        </w:rPr>
        <w:t xml:space="preserve">  </w:t>
      </w:r>
      <w:r>
        <w:rPr>
          <w:sz w:val="28"/>
        </w:rPr>
        <w:t>Обучающиеся</w:t>
      </w:r>
      <w:r>
        <w:rPr>
          <w:spacing w:val="80"/>
          <w:sz w:val="28"/>
        </w:rPr>
        <w:t xml:space="preserve">  </w:t>
      </w:r>
      <w:r>
        <w:rPr>
          <w:sz w:val="28"/>
        </w:rPr>
        <w:t>данного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возраста</w:t>
      </w:r>
    </w:p>
    <w:p w:rsidR="007A46EE" w:rsidRDefault="007A46EE">
      <w:pPr>
        <w:pStyle w:val="a5"/>
        <w:spacing w:line="360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55"/>
      </w:pPr>
      <w:r>
        <w:t>характеризуются большой восприимчивостью к овладению языками,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1" w:line="360" w:lineRule="auto"/>
        <w:ind w:right="143" w:firstLine="710"/>
        <w:jc w:val="both"/>
        <w:rPr>
          <w:sz w:val="28"/>
        </w:rPr>
      </w:pPr>
      <w:r>
        <w:rPr>
          <w:sz w:val="28"/>
        </w:rPr>
        <w:t>Построение программы по иностранном</w:t>
      </w:r>
      <w:r>
        <w:rPr>
          <w:sz w:val="28"/>
        </w:rPr>
        <w:t xml:space="preserve">у (английскому) языку имеет нелинейный характер и основано на концентрическом принципе. В каждом классе даются новые элементы содержания и новые требования. В процессе обучения освоенные на определённом этапе грамматические формы и конструкции повторяются </w:t>
      </w:r>
      <w:r>
        <w:rPr>
          <w:sz w:val="28"/>
        </w:rPr>
        <w:t>и закрепляются на новом лексическом материале и расширяющемся тематическом содержании речи.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60" w:lineRule="auto"/>
        <w:ind w:right="159" w:firstLine="710"/>
        <w:jc w:val="both"/>
        <w:rPr>
          <w:sz w:val="28"/>
        </w:rPr>
      </w:pPr>
      <w:r>
        <w:rPr>
          <w:sz w:val="28"/>
        </w:rPr>
        <w:t>Цели обучения иностранному (английскому) языку на уровне начального общего образования можно условно разделить на образовательные, развивающие, воспитывающие.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2" w:lineRule="auto"/>
        <w:ind w:right="148" w:firstLine="710"/>
        <w:jc w:val="both"/>
        <w:rPr>
          <w:sz w:val="28"/>
        </w:rPr>
      </w:pPr>
      <w:r>
        <w:rPr>
          <w:sz w:val="28"/>
        </w:rPr>
        <w:t>Образ</w:t>
      </w:r>
      <w:r>
        <w:rPr>
          <w:sz w:val="28"/>
        </w:rPr>
        <w:t>овательные цели программы по иностранному (английскому) языку на уровне начального общего образования включают:</w:t>
      </w:r>
    </w:p>
    <w:p w:rsidR="007A46EE" w:rsidRDefault="009E1D98">
      <w:pPr>
        <w:pStyle w:val="a3"/>
        <w:spacing w:line="360" w:lineRule="auto"/>
        <w:ind w:right="151" w:firstLine="710"/>
      </w:pPr>
      <w:r>
        <w:t>формирование</w:t>
      </w:r>
      <w:r>
        <w:rPr>
          <w:spacing w:val="40"/>
        </w:rPr>
        <w:t xml:space="preserve"> </w:t>
      </w:r>
      <w:r>
        <w:t>элементарной</w:t>
      </w:r>
      <w:r>
        <w:rPr>
          <w:spacing w:val="40"/>
        </w:rPr>
        <w:t xml:space="preserve"> </w:t>
      </w:r>
      <w:r>
        <w:t>иноязычной</w:t>
      </w:r>
      <w:r>
        <w:rPr>
          <w:spacing w:val="40"/>
        </w:rPr>
        <w:t xml:space="preserve"> </w:t>
      </w:r>
      <w:r>
        <w:t>коммуникативной</w:t>
      </w:r>
      <w:r>
        <w:rPr>
          <w:spacing w:val="40"/>
        </w:rPr>
        <w:t xml:space="preserve"> </w:t>
      </w:r>
      <w:r>
        <w:t>компетенции,</w:t>
      </w:r>
      <w:r>
        <w:rPr>
          <w:spacing w:val="80"/>
          <w:w w:val="150"/>
        </w:rPr>
        <w:t xml:space="preserve"> </w:t>
      </w:r>
      <w:r>
        <w:t>то есть способности и готовности общаться с носителями изучаемого иностранного</w:t>
      </w:r>
      <w:r>
        <w:t xml:space="preserve"> языка</w:t>
      </w:r>
      <w:r>
        <w:rPr>
          <w:spacing w:val="3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устной</w:t>
      </w:r>
      <w:r>
        <w:rPr>
          <w:spacing w:val="28"/>
        </w:rPr>
        <w:t xml:space="preserve"> </w:t>
      </w:r>
      <w:r>
        <w:t>(говорение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аудирование)</w:t>
      </w:r>
      <w:r>
        <w:rPr>
          <w:spacing w:val="24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письменной</w:t>
      </w:r>
      <w:r>
        <w:rPr>
          <w:spacing w:val="29"/>
        </w:rPr>
        <w:t xml:space="preserve"> </w:t>
      </w:r>
      <w:r>
        <w:t>(чтение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письмо)</w:t>
      </w:r>
      <w:r>
        <w:rPr>
          <w:spacing w:val="23"/>
        </w:rPr>
        <w:t xml:space="preserve"> </w:t>
      </w:r>
      <w:r>
        <w:t>форме с учётом возрастных возможностей и потребностей обучающегося;</w:t>
      </w:r>
    </w:p>
    <w:p w:rsidR="007A46EE" w:rsidRDefault="009E1D98">
      <w:pPr>
        <w:pStyle w:val="a3"/>
        <w:spacing w:line="360" w:lineRule="auto"/>
        <w:ind w:right="160" w:firstLine="710"/>
      </w:pPr>
      <w:r>
        <w:t>расширение лингвистического кругозора обучающихся за счёт овладения новыми</w:t>
      </w:r>
      <w:r>
        <w:rPr>
          <w:spacing w:val="-3"/>
        </w:rPr>
        <w:t xml:space="preserve"> </w:t>
      </w:r>
      <w:r>
        <w:t>языковыми</w:t>
      </w:r>
      <w:r>
        <w:rPr>
          <w:spacing w:val="-3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(фонетическими,</w:t>
      </w:r>
      <w:r>
        <w:rPr>
          <w:spacing w:val="-2"/>
        </w:rPr>
        <w:t xml:space="preserve"> </w:t>
      </w:r>
      <w:r>
        <w:t>орф</w:t>
      </w:r>
      <w:r>
        <w:t>ографическими,</w:t>
      </w:r>
      <w:r>
        <w:rPr>
          <w:spacing w:val="-2"/>
        </w:rPr>
        <w:t xml:space="preserve"> </w:t>
      </w:r>
      <w:r>
        <w:t>лексическими, грамматическими) в соответствии c отобранными темами общения;</w:t>
      </w:r>
    </w:p>
    <w:p w:rsidR="007A46EE" w:rsidRDefault="009E1D98">
      <w:pPr>
        <w:pStyle w:val="a3"/>
        <w:spacing w:before="1" w:line="357" w:lineRule="auto"/>
        <w:ind w:right="147" w:firstLine="710"/>
      </w:pPr>
      <w:r>
        <w:t>освоение</w:t>
      </w:r>
      <w:r>
        <w:rPr>
          <w:spacing w:val="80"/>
          <w:w w:val="150"/>
        </w:rPr>
        <w:t xml:space="preserve"> </w:t>
      </w:r>
      <w:r>
        <w:t>знаний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языковых</w:t>
      </w:r>
      <w:r>
        <w:rPr>
          <w:spacing w:val="80"/>
          <w:w w:val="150"/>
        </w:rPr>
        <w:t xml:space="preserve"> </w:t>
      </w:r>
      <w:r>
        <w:t>явлениях</w:t>
      </w:r>
      <w:r>
        <w:rPr>
          <w:spacing w:val="80"/>
          <w:w w:val="150"/>
        </w:rPr>
        <w:t xml:space="preserve"> </w:t>
      </w:r>
      <w:r>
        <w:t>изучаемого</w:t>
      </w:r>
      <w:r>
        <w:rPr>
          <w:spacing w:val="80"/>
          <w:w w:val="150"/>
        </w:rPr>
        <w:t xml:space="preserve"> </w:t>
      </w:r>
      <w:r>
        <w:t>иностранного</w:t>
      </w:r>
      <w:r>
        <w:rPr>
          <w:spacing w:val="80"/>
          <w:w w:val="150"/>
        </w:rPr>
        <w:t xml:space="preserve"> </w:t>
      </w:r>
      <w:r>
        <w:t>языка, о разных способах выражения мысли на родном и иностранном языках;</w:t>
      </w:r>
    </w:p>
    <w:p w:rsidR="007A46EE" w:rsidRDefault="009E1D98">
      <w:pPr>
        <w:pStyle w:val="a3"/>
        <w:spacing w:line="362" w:lineRule="auto"/>
        <w:ind w:right="165" w:firstLine="710"/>
      </w:pPr>
      <w:r>
        <w:t>использование для решения учебных задач интеллектуальных операций (сравнение, анализ, обобщение);</w:t>
      </w:r>
    </w:p>
    <w:p w:rsidR="007A46EE" w:rsidRDefault="009E1D98">
      <w:pPr>
        <w:pStyle w:val="a3"/>
        <w:spacing w:line="362" w:lineRule="auto"/>
        <w:ind w:right="142" w:firstLine="710"/>
      </w:pPr>
      <w:r>
        <w:t>формирование умений работать с информацией, представленной в текстах разного</w:t>
      </w:r>
      <w:r>
        <w:rPr>
          <w:spacing w:val="80"/>
          <w:w w:val="150"/>
        </w:rPr>
        <w:t xml:space="preserve">  </w:t>
      </w:r>
      <w:r>
        <w:t>типа</w:t>
      </w:r>
      <w:r>
        <w:rPr>
          <w:spacing w:val="80"/>
          <w:w w:val="150"/>
        </w:rPr>
        <w:t xml:space="preserve">  </w:t>
      </w:r>
      <w:r>
        <w:t>(описание,</w:t>
      </w:r>
      <w:r>
        <w:rPr>
          <w:spacing w:val="80"/>
          <w:w w:val="150"/>
        </w:rPr>
        <w:t xml:space="preserve">  </w:t>
      </w:r>
      <w:r>
        <w:t>повествование,</w:t>
      </w:r>
      <w:r>
        <w:rPr>
          <w:spacing w:val="80"/>
          <w:w w:val="150"/>
        </w:rPr>
        <w:t xml:space="preserve">  </w:t>
      </w:r>
      <w:r>
        <w:t>рассуждение),</w:t>
      </w:r>
      <w:r>
        <w:rPr>
          <w:spacing w:val="80"/>
          <w:w w:val="150"/>
        </w:rPr>
        <w:t xml:space="preserve">  </w:t>
      </w:r>
      <w:r>
        <w:t>пользоваться</w:t>
      </w:r>
      <w:r>
        <w:rPr>
          <w:spacing w:val="80"/>
        </w:rPr>
        <w:t xml:space="preserve"> </w:t>
      </w:r>
      <w:r>
        <w:t>при необходимости словарями по иностранному языку.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4" w:lineRule="auto"/>
        <w:ind w:right="140" w:firstLine="710"/>
        <w:jc w:val="both"/>
        <w:rPr>
          <w:sz w:val="28"/>
        </w:rPr>
      </w:pPr>
      <w:r>
        <w:rPr>
          <w:sz w:val="28"/>
        </w:rPr>
        <w:t>Развивающие цели программы по иностранному (английскому) языку на уровне начального общего образования включают:</w:t>
      </w:r>
    </w:p>
    <w:p w:rsidR="007A46EE" w:rsidRDefault="007A46EE">
      <w:pPr>
        <w:pStyle w:val="a5"/>
        <w:spacing w:line="364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51" w:firstLine="710"/>
      </w:pPr>
      <w:r>
        <w:t>осознание</w:t>
      </w:r>
      <w:r>
        <w:rPr>
          <w:spacing w:val="40"/>
        </w:rPr>
        <w:t xml:space="preserve">  </w:t>
      </w:r>
      <w:r>
        <w:t>обучающимися</w:t>
      </w:r>
      <w:r>
        <w:rPr>
          <w:spacing w:val="40"/>
        </w:rPr>
        <w:t xml:space="preserve">  </w:t>
      </w:r>
      <w:r>
        <w:t>роли</w:t>
      </w:r>
      <w:r>
        <w:rPr>
          <w:spacing w:val="40"/>
        </w:rPr>
        <w:t xml:space="preserve">  </w:t>
      </w:r>
      <w:r>
        <w:t>языков</w:t>
      </w:r>
      <w:r>
        <w:rPr>
          <w:spacing w:val="40"/>
        </w:rPr>
        <w:t xml:space="preserve">  </w:t>
      </w:r>
      <w:r>
        <w:t>как</w:t>
      </w:r>
      <w:r>
        <w:rPr>
          <w:spacing w:val="40"/>
        </w:rPr>
        <w:t xml:space="preserve">  </w:t>
      </w:r>
      <w:r>
        <w:t>средства</w:t>
      </w:r>
      <w:r>
        <w:rPr>
          <w:spacing w:val="40"/>
        </w:rPr>
        <w:t xml:space="preserve">  </w:t>
      </w:r>
      <w:r>
        <w:t>межличностного</w:t>
      </w:r>
      <w:r>
        <w:rPr>
          <w:spacing w:val="80"/>
          <w:w w:val="150"/>
        </w:rPr>
        <w:t xml:space="preserve"> </w:t>
      </w:r>
      <w:r>
        <w:t>и ме</w:t>
      </w:r>
      <w:r>
        <w:t>жкультурного взаимодействия в условиях поликультурного, многоязычного мира и инструмента познания мира и культуры других народов;</w:t>
      </w:r>
    </w:p>
    <w:p w:rsidR="007A46EE" w:rsidRDefault="009E1D98">
      <w:pPr>
        <w:pStyle w:val="a3"/>
        <w:spacing w:before="1" w:line="362" w:lineRule="auto"/>
        <w:ind w:right="151" w:firstLine="710"/>
      </w:pPr>
      <w:r>
        <w:t xml:space="preserve">становление коммуникативной культуры обучающихся и их общего речевого </w:t>
      </w:r>
      <w:r>
        <w:rPr>
          <w:spacing w:val="-2"/>
        </w:rPr>
        <w:t>развития;</w:t>
      </w:r>
    </w:p>
    <w:p w:rsidR="007A46EE" w:rsidRDefault="009E1D98">
      <w:pPr>
        <w:pStyle w:val="a3"/>
        <w:spacing w:line="357" w:lineRule="auto"/>
        <w:ind w:right="166" w:firstLine="710"/>
      </w:pPr>
      <w:r>
        <w:t>развитие компенсаторной способности адаптирова</w:t>
      </w:r>
      <w:r>
        <w:t>ться к ситуациям общения при получении и передаче информации в условиях дефицита языковых средств;</w:t>
      </w:r>
    </w:p>
    <w:p w:rsidR="007A46EE" w:rsidRDefault="009E1D98">
      <w:pPr>
        <w:pStyle w:val="a3"/>
        <w:spacing w:line="360" w:lineRule="auto"/>
        <w:ind w:right="135" w:firstLine="710"/>
      </w:pPr>
      <w:r>
        <w:t>формирование регулятивных действий: планирование последовательных шагов для решения учебной задачи; контроль процесса и результата своей деятельности; устано</w:t>
      </w:r>
      <w:r>
        <w:t>вление причины возникшей трудности и (или) ошибки, корректировка деятельности;</w:t>
      </w:r>
    </w:p>
    <w:p w:rsidR="007A46EE" w:rsidRDefault="009E1D98">
      <w:pPr>
        <w:pStyle w:val="a3"/>
        <w:spacing w:line="362" w:lineRule="auto"/>
        <w:ind w:right="144" w:firstLine="710"/>
      </w:pPr>
      <w:r>
        <w:t>становление способности к оценке своих достижений в изучении</w:t>
      </w:r>
      <w:r>
        <w:rPr>
          <w:spacing w:val="40"/>
        </w:rPr>
        <w:t xml:space="preserve"> </w:t>
      </w:r>
      <w:r>
        <w:t>иностранного языка, мотивация совершенствовать свои коммуникативные умения</w:t>
      </w:r>
      <w:r>
        <w:rPr>
          <w:spacing w:val="40"/>
        </w:rPr>
        <w:t xml:space="preserve"> </w:t>
      </w:r>
      <w:r>
        <w:t>на иностранном языке.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0" w:lineRule="auto"/>
        <w:ind w:right="136" w:firstLine="710"/>
        <w:jc w:val="both"/>
        <w:rPr>
          <w:sz w:val="28"/>
        </w:rPr>
      </w:pPr>
      <w:r>
        <w:rPr>
          <w:sz w:val="28"/>
        </w:rPr>
        <w:t>Влияние параллельно</w:t>
      </w:r>
      <w:r>
        <w:rPr>
          <w:sz w:val="28"/>
        </w:rPr>
        <w:t>го изучения родного языка и</w:t>
      </w:r>
      <w:r>
        <w:rPr>
          <w:spacing w:val="-4"/>
          <w:sz w:val="28"/>
        </w:rPr>
        <w:t xml:space="preserve"> </w:t>
      </w:r>
      <w:r>
        <w:rPr>
          <w:sz w:val="28"/>
        </w:rPr>
        <w:t>языка 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>стран и народов позволяет заложить основу для формирования гражданской</w:t>
      </w:r>
      <w:r>
        <w:rPr>
          <w:spacing w:val="40"/>
          <w:sz w:val="28"/>
        </w:rPr>
        <w:t xml:space="preserve"> </w:t>
      </w:r>
      <w:r>
        <w:rPr>
          <w:sz w:val="28"/>
        </w:rPr>
        <w:t>идентичности, чувства патриотизма и гордости за свой народ, свой край, свою страну, помочь лучше осознать свою этническую и национальную принадл</w:t>
      </w:r>
      <w:r>
        <w:rPr>
          <w:sz w:val="28"/>
        </w:rPr>
        <w:t>ежность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языкам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культурам</w:t>
      </w:r>
      <w:r>
        <w:rPr>
          <w:spacing w:val="8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80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80"/>
          <w:sz w:val="28"/>
        </w:rPr>
        <w:t xml:space="preserve"> </w:t>
      </w:r>
      <w:r>
        <w:rPr>
          <w:sz w:val="28"/>
        </w:rPr>
        <w:t>осознать</w:t>
      </w:r>
      <w:r>
        <w:rPr>
          <w:spacing w:val="80"/>
          <w:sz w:val="28"/>
        </w:rPr>
        <w:t xml:space="preserve"> </w:t>
      </w:r>
      <w:r>
        <w:rPr>
          <w:sz w:val="28"/>
        </w:rPr>
        <w:t>наличие и значение общечеловеческих и базовых национальных ценностей. Изучение иностранного (английского) языка обеспечивает:</w:t>
      </w:r>
    </w:p>
    <w:p w:rsidR="007A46EE" w:rsidRDefault="009E1D98">
      <w:pPr>
        <w:pStyle w:val="a3"/>
        <w:spacing w:line="357" w:lineRule="auto"/>
        <w:ind w:right="162" w:firstLine="710"/>
      </w:pPr>
      <w:r>
        <w:t>понимание необходимости овладения иностранным языком как средством общения в условиях взаимодействия разных стран и народов;</w:t>
      </w:r>
    </w:p>
    <w:p w:rsidR="007A46EE" w:rsidRDefault="009E1D98">
      <w:pPr>
        <w:pStyle w:val="a3"/>
        <w:spacing w:line="360" w:lineRule="auto"/>
        <w:ind w:right="151" w:firstLine="710"/>
      </w:pPr>
      <w:r>
        <w:t>формирование предпосылок социокультурной/межкультурной компетенции, позволяющей приобщаться к культуре, традициям, реалиям стран/ст</w:t>
      </w:r>
      <w:r>
        <w:t>раны изучаемого языка, готовности представлять свою страну, её культуру в условиях межкультурного общения, соблюдая речевой этикет и используя имеющиеся речевые и неречевые средства общения;</w:t>
      </w:r>
    </w:p>
    <w:p w:rsidR="007A46EE" w:rsidRDefault="007A46EE">
      <w:pPr>
        <w:pStyle w:val="a3"/>
        <w:spacing w:line="360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57" w:firstLine="710"/>
      </w:pPr>
      <w:r>
        <w:t>воспитание уважительного отношения к иной куль</w:t>
      </w:r>
      <w:r>
        <w:t>туре посредством</w:t>
      </w:r>
      <w:r>
        <w:rPr>
          <w:spacing w:val="40"/>
        </w:rPr>
        <w:t xml:space="preserve"> </w:t>
      </w:r>
      <w:r>
        <w:t>знакомств с культурой стран изучаемого языка и более глубокого осознания особенностей культуры своего народа;</w:t>
      </w:r>
    </w:p>
    <w:p w:rsidR="007A46EE" w:rsidRDefault="009E1D98">
      <w:pPr>
        <w:pStyle w:val="a3"/>
        <w:spacing w:before="1" w:line="362" w:lineRule="auto"/>
        <w:ind w:right="151" w:firstLine="710"/>
      </w:pPr>
      <w:r>
        <w:t>воспитание эмоционального и познавательного интереса к художественной культуре других народов;</w:t>
      </w:r>
    </w:p>
    <w:p w:rsidR="007A46EE" w:rsidRDefault="009E1D98">
      <w:pPr>
        <w:pStyle w:val="a3"/>
        <w:spacing w:line="357" w:lineRule="auto"/>
        <w:ind w:right="138" w:firstLine="710"/>
      </w:pPr>
      <w:r>
        <w:t>формирование положительной мотивации и устойчивого учебно- познавательного интереса к предмету «Иностранный язык».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62" w:lineRule="auto"/>
        <w:ind w:right="130" w:firstLine="710"/>
        <w:jc w:val="both"/>
        <w:rPr>
          <w:sz w:val="28"/>
        </w:rPr>
      </w:pPr>
      <w:r>
        <w:rPr>
          <w:sz w:val="28"/>
        </w:rPr>
        <w:t>Общее число часов, рекомендованных для изучения иностранного (английского) языка – 204 часа:</w:t>
      </w:r>
      <w:r>
        <w:rPr>
          <w:spacing w:val="-6"/>
          <w:sz w:val="28"/>
        </w:rPr>
        <w:t xml:space="preserve"> </w:t>
      </w:r>
      <w:r>
        <w:rPr>
          <w:sz w:val="28"/>
        </w:rPr>
        <w:t>во 2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классе –</w:t>
      </w:r>
      <w:r>
        <w:rPr>
          <w:spacing w:val="-2"/>
          <w:sz w:val="28"/>
        </w:rPr>
        <w:t xml:space="preserve"> </w:t>
      </w:r>
      <w:r>
        <w:rPr>
          <w:sz w:val="28"/>
        </w:rPr>
        <w:t>68 часов (2 часа в</w:t>
      </w:r>
      <w:r>
        <w:rPr>
          <w:spacing w:val="-1"/>
          <w:sz w:val="28"/>
        </w:rPr>
        <w:t xml:space="preserve"> </w:t>
      </w:r>
      <w:r>
        <w:rPr>
          <w:sz w:val="28"/>
        </w:rPr>
        <w:t>неделю), в 3 кл</w:t>
      </w:r>
      <w:r>
        <w:rPr>
          <w:sz w:val="28"/>
        </w:rPr>
        <w:t>ассе – 68 часов (2 часа в неделю), в 4 классе – 68 часов (2 часа в неделю).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spacing w:line="314" w:lineRule="exact"/>
        <w:ind w:left="1768" w:hanging="63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во</w:t>
      </w:r>
      <w:r>
        <w:rPr>
          <w:spacing w:val="-11"/>
          <w:sz w:val="28"/>
        </w:rPr>
        <w:t xml:space="preserve"> </w:t>
      </w:r>
      <w:r>
        <w:rPr>
          <w:sz w:val="28"/>
        </w:rPr>
        <w:t>2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57"/>
        <w:ind w:left="1979" w:hanging="843"/>
        <w:rPr>
          <w:sz w:val="28"/>
        </w:rPr>
      </w:pPr>
      <w:r>
        <w:rPr>
          <w:spacing w:val="-2"/>
          <w:sz w:val="28"/>
        </w:rPr>
        <w:t>Тематическое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содержание</w:t>
      </w:r>
      <w:r>
        <w:rPr>
          <w:spacing w:val="-4"/>
          <w:sz w:val="28"/>
        </w:rPr>
        <w:t xml:space="preserve"> речи.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162"/>
        <w:ind w:left="2190" w:hanging="1054"/>
        <w:rPr>
          <w:sz w:val="28"/>
        </w:rPr>
      </w:pPr>
      <w:r>
        <w:rPr>
          <w:sz w:val="28"/>
        </w:rPr>
        <w:t>Мир</w:t>
      </w:r>
      <w:r>
        <w:rPr>
          <w:spacing w:val="-13"/>
          <w:sz w:val="28"/>
        </w:rPr>
        <w:t xml:space="preserve"> </w:t>
      </w:r>
      <w:r>
        <w:rPr>
          <w:sz w:val="28"/>
        </w:rPr>
        <w:t>моего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«я».</w:t>
      </w:r>
    </w:p>
    <w:p w:rsidR="007A46EE" w:rsidRDefault="009E1D98">
      <w:pPr>
        <w:pStyle w:val="a3"/>
        <w:spacing w:before="164"/>
        <w:ind w:left="1136"/>
      </w:pPr>
      <w:r>
        <w:t>Приветствие.</w:t>
      </w:r>
      <w:r>
        <w:rPr>
          <w:spacing w:val="-12"/>
        </w:rPr>
        <w:t xml:space="preserve"> </w:t>
      </w:r>
      <w:r>
        <w:t>Знакомство.</w:t>
      </w:r>
      <w:r>
        <w:rPr>
          <w:spacing w:val="-10"/>
        </w:rPr>
        <w:t xml:space="preserve"> </w:t>
      </w:r>
      <w:r>
        <w:t>Моя</w:t>
      </w:r>
      <w:r>
        <w:rPr>
          <w:spacing w:val="-11"/>
        </w:rPr>
        <w:t xml:space="preserve"> </w:t>
      </w:r>
      <w:r>
        <w:t>семья.</w:t>
      </w:r>
      <w:r>
        <w:rPr>
          <w:spacing w:val="-11"/>
        </w:rPr>
        <w:t xml:space="preserve"> </w:t>
      </w:r>
      <w:r>
        <w:t>Мой</w:t>
      </w:r>
      <w:r>
        <w:rPr>
          <w:spacing w:val="-17"/>
        </w:rPr>
        <w:t xml:space="preserve"> </w:t>
      </w:r>
      <w:r>
        <w:t>день</w:t>
      </w:r>
      <w:r>
        <w:rPr>
          <w:spacing w:val="-17"/>
        </w:rPr>
        <w:t xml:space="preserve"> </w:t>
      </w:r>
      <w:r>
        <w:t>рождения.</w:t>
      </w:r>
      <w:r>
        <w:rPr>
          <w:spacing w:val="-10"/>
        </w:rPr>
        <w:t xml:space="preserve"> </w:t>
      </w:r>
      <w:r>
        <w:t>Моя</w:t>
      </w:r>
      <w:r>
        <w:rPr>
          <w:spacing w:val="-12"/>
        </w:rPr>
        <w:t xml:space="preserve"> </w:t>
      </w:r>
      <w:r>
        <w:t>любимая</w:t>
      </w:r>
      <w:r>
        <w:rPr>
          <w:spacing w:val="-10"/>
        </w:rPr>
        <w:t xml:space="preserve"> </w:t>
      </w:r>
      <w:r>
        <w:rPr>
          <w:spacing w:val="-4"/>
        </w:rPr>
        <w:t>еда.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58"/>
        <w:ind w:left="1979" w:hanging="843"/>
        <w:rPr>
          <w:sz w:val="28"/>
        </w:rPr>
      </w:pPr>
      <w:r>
        <w:rPr>
          <w:sz w:val="28"/>
        </w:rPr>
        <w:t>Мир</w:t>
      </w:r>
      <w:r>
        <w:rPr>
          <w:spacing w:val="-8"/>
          <w:sz w:val="28"/>
        </w:rPr>
        <w:t xml:space="preserve"> </w:t>
      </w:r>
      <w:r>
        <w:rPr>
          <w:sz w:val="28"/>
        </w:rPr>
        <w:t>моих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увлечений.</w:t>
      </w:r>
    </w:p>
    <w:p w:rsidR="007A46EE" w:rsidRDefault="009E1D98">
      <w:pPr>
        <w:pStyle w:val="a3"/>
        <w:spacing w:before="162"/>
        <w:ind w:left="1136"/>
      </w:pPr>
      <w:r>
        <w:t>Любимый</w:t>
      </w:r>
      <w:r>
        <w:rPr>
          <w:spacing w:val="-18"/>
        </w:rPr>
        <w:t xml:space="preserve"> </w:t>
      </w:r>
      <w:r>
        <w:t>цвет,</w:t>
      </w:r>
      <w:r>
        <w:rPr>
          <w:spacing w:val="-12"/>
        </w:rPr>
        <w:t xml:space="preserve"> </w:t>
      </w:r>
      <w:r>
        <w:t>игрушка.</w:t>
      </w:r>
      <w:r>
        <w:rPr>
          <w:spacing w:val="-15"/>
        </w:rPr>
        <w:t xml:space="preserve"> </w:t>
      </w:r>
      <w:r>
        <w:t>Любимые</w:t>
      </w:r>
      <w:r>
        <w:rPr>
          <w:spacing w:val="-16"/>
        </w:rPr>
        <w:t xml:space="preserve"> </w:t>
      </w:r>
      <w:r>
        <w:t>занятия.</w:t>
      </w:r>
      <w:r>
        <w:rPr>
          <w:spacing w:val="-15"/>
        </w:rPr>
        <w:t xml:space="preserve"> </w:t>
      </w:r>
      <w:r>
        <w:t>Мой</w:t>
      </w:r>
      <w:r>
        <w:rPr>
          <w:spacing w:val="-18"/>
        </w:rPr>
        <w:t xml:space="preserve"> </w:t>
      </w:r>
      <w:r>
        <w:t>питомец.</w:t>
      </w:r>
      <w:r>
        <w:rPr>
          <w:spacing w:val="-15"/>
        </w:rPr>
        <w:t xml:space="preserve"> </w:t>
      </w:r>
      <w:r>
        <w:t>Выходной</w:t>
      </w:r>
      <w:r>
        <w:rPr>
          <w:spacing w:val="-18"/>
        </w:rPr>
        <w:t xml:space="preserve"> </w:t>
      </w:r>
      <w:r>
        <w:rPr>
          <w:spacing w:val="-2"/>
        </w:rPr>
        <w:t>день.</w:t>
      </w:r>
    </w:p>
    <w:p w:rsidR="007A46EE" w:rsidRDefault="009E1D98">
      <w:pPr>
        <w:pStyle w:val="a5"/>
        <w:numPr>
          <w:ilvl w:val="3"/>
          <w:numId w:val="70"/>
        </w:numPr>
        <w:tabs>
          <w:tab w:val="left" w:pos="2190"/>
        </w:tabs>
        <w:spacing w:before="159"/>
        <w:ind w:left="2190" w:hanging="1054"/>
        <w:rPr>
          <w:sz w:val="28"/>
        </w:rPr>
      </w:pPr>
      <w:r>
        <w:rPr>
          <w:sz w:val="28"/>
        </w:rPr>
        <w:t>Мир</w:t>
      </w:r>
      <w:r>
        <w:rPr>
          <w:spacing w:val="-17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меня.</w:t>
      </w:r>
    </w:p>
    <w:p w:rsidR="007A46EE" w:rsidRDefault="009E1D98">
      <w:pPr>
        <w:pStyle w:val="a3"/>
        <w:spacing w:before="163"/>
        <w:ind w:left="1136"/>
      </w:pPr>
      <w:r>
        <w:t>Моя</w:t>
      </w:r>
      <w:r>
        <w:rPr>
          <w:spacing w:val="-10"/>
        </w:rPr>
        <w:t xml:space="preserve"> </w:t>
      </w:r>
      <w:r>
        <w:t>школа.</w:t>
      </w:r>
      <w:r>
        <w:rPr>
          <w:spacing w:val="-8"/>
        </w:rPr>
        <w:t xml:space="preserve"> </w:t>
      </w:r>
      <w:r>
        <w:t>Мои</w:t>
      </w:r>
      <w:r>
        <w:rPr>
          <w:spacing w:val="-14"/>
        </w:rPr>
        <w:t xml:space="preserve"> </w:t>
      </w:r>
      <w:r>
        <w:t>друзья.</w:t>
      </w:r>
      <w:r>
        <w:rPr>
          <w:spacing w:val="-8"/>
        </w:rPr>
        <w:t xml:space="preserve"> </w:t>
      </w:r>
      <w:r>
        <w:t>Моя</w:t>
      </w:r>
      <w:r>
        <w:rPr>
          <w:spacing w:val="-8"/>
        </w:rPr>
        <w:t xml:space="preserve"> </w:t>
      </w:r>
      <w:r>
        <w:t>малая</w:t>
      </w:r>
      <w:r>
        <w:rPr>
          <w:spacing w:val="-9"/>
        </w:rPr>
        <w:t xml:space="preserve"> </w:t>
      </w:r>
      <w:r>
        <w:t>родина</w:t>
      </w:r>
      <w:r>
        <w:rPr>
          <w:spacing w:val="-9"/>
        </w:rPr>
        <w:t xml:space="preserve"> </w:t>
      </w:r>
      <w:r>
        <w:t>(город,</w:t>
      </w:r>
      <w:r>
        <w:rPr>
          <w:spacing w:val="-8"/>
        </w:rPr>
        <w:t xml:space="preserve"> </w:t>
      </w:r>
      <w:r>
        <w:rPr>
          <w:spacing w:val="-2"/>
        </w:rPr>
        <w:t>село).</w:t>
      </w:r>
    </w:p>
    <w:p w:rsidR="007A46EE" w:rsidRDefault="009E1D98">
      <w:pPr>
        <w:pStyle w:val="a5"/>
        <w:numPr>
          <w:ilvl w:val="3"/>
          <w:numId w:val="70"/>
        </w:numPr>
        <w:tabs>
          <w:tab w:val="left" w:pos="2190"/>
        </w:tabs>
        <w:spacing w:before="163"/>
        <w:ind w:left="2190" w:hanging="1054"/>
        <w:jc w:val="both"/>
        <w:rPr>
          <w:sz w:val="28"/>
        </w:rPr>
      </w:pPr>
      <w:r>
        <w:rPr>
          <w:sz w:val="28"/>
        </w:rPr>
        <w:t>Родная</w:t>
      </w:r>
      <w:r>
        <w:rPr>
          <w:spacing w:val="-15"/>
          <w:sz w:val="28"/>
        </w:rPr>
        <w:t xml:space="preserve"> </w:t>
      </w:r>
      <w:r>
        <w:rPr>
          <w:sz w:val="28"/>
        </w:rPr>
        <w:t>страна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16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языка.</w:t>
      </w:r>
    </w:p>
    <w:p w:rsidR="007A46EE" w:rsidRDefault="009E1D98">
      <w:pPr>
        <w:pStyle w:val="a3"/>
        <w:spacing w:before="158" w:line="360" w:lineRule="auto"/>
        <w:ind w:right="152" w:firstLine="710"/>
      </w:pPr>
      <w:r>
        <w:t>Названия родной страны и страны/стран изучаемого языка; их столиц. Произведения детского фольклора. Литературные персонажи детских книг. Праздники родной страны и страны/стран изучаемого языка (Новый год,</w:t>
      </w:r>
      <w:r>
        <w:rPr>
          <w:spacing w:val="40"/>
        </w:rPr>
        <w:t xml:space="preserve"> </w:t>
      </w:r>
      <w:r>
        <w:rPr>
          <w:spacing w:val="-2"/>
        </w:rPr>
        <w:t>Рождество).</w:t>
      </w:r>
    </w:p>
    <w:p w:rsidR="007A46EE" w:rsidRDefault="009E1D98">
      <w:pPr>
        <w:pStyle w:val="a5"/>
        <w:numPr>
          <w:ilvl w:val="2"/>
          <w:numId w:val="69"/>
        </w:numPr>
        <w:tabs>
          <w:tab w:val="left" w:pos="1979"/>
        </w:tabs>
        <w:spacing w:before="3"/>
        <w:ind w:left="1979" w:hanging="843"/>
        <w:jc w:val="both"/>
        <w:rPr>
          <w:sz w:val="28"/>
        </w:rPr>
      </w:pPr>
      <w:r>
        <w:rPr>
          <w:spacing w:val="-2"/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умения.</w:t>
      </w:r>
    </w:p>
    <w:p w:rsidR="007A46EE" w:rsidRDefault="009E1D98">
      <w:pPr>
        <w:pStyle w:val="a5"/>
        <w:numPr>
          <w:ilvl w:val="3"/>
          <w:numId w:val="69"/>
        </w:numPr>
        <w:tabs>
          <w:tab w:val="left" w:pos="2185"/>
        </w:tabs>
        <w:spacing w:before="158"/>
        <w:ind w:left="2185" w:hanging="1049"/>
        <w:jc w:val="both"/>
        <w:rPr>
          <w:sz w:val="28"/>
        </w:rPr>
      </w:pPr>
      <w:r>
        <w:rPr>
          <w:spacing w:val="-2"/>
          <w:sz w:val="28"/>
        </w:rPr>
        <w:t>Говорение.</w:t>
      </w:r>
    </w:p>
    <w:p w:rsidR="007A46EE" w:rsidRDefault="009E1D98">
      <w:pPr>
        <w:pStyle w:val="a5"/>
        <w:numPr>
          <w:ilvl w:val="4"/>
          <w:numId w:val="69"/>
        </w:numPr>
        <w:tabs>
          <w:tab w:val="left" w:pos="2395"/>
        </w:tabs>
        <w:spacing w:before="163"/>
        <w:ind w:left="2395" w:hanging="1259"/>
        <w:jc w:val="both"/>
        <w:rPr>
          <w:sz w:val="28"/>
        </w:rPr>
      </w:pPr>
      <w:r>
        <w:rPr>
          <w:spacing w:val="-2"/>
          <w:sz w:val="28"/>
        </w:rPr>
        <w:t>Коммуникативные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умения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диалогической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речи.</w:t>
      </w:r>
    </w:p>
    <w:p w:rsidR="007A46EE" w:rsidRDefault="009E1D98">
      <w:pPr>
        <w:pStyle w:val="a3"/>
        <w:spacing w:before="158" w:line="362" w:lineRule="auto"/>
        <w:ind w:right="153" w:firstLine="710"/>
      </w:pPr>
      <w:r>
        <w:t>Ведение с использованием речевых ситуаций, ключевых слов и (или) иллюстраций с соблюдением норм речевого этикета, принятых в стране/странах изучаемого языка: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49" w:firstLine="710"/>
      </w:pPr>
      <w: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7A46EE" w:rsidRDefault="009E1D98">
      <w:pPr>
        <w:pStyle w:val="a3"/>
        <w:spacing w:before="1" w:line="362" w:lineRule="auto"/>
        <w:ind w:right="156" w:firstLine="710"/>
      </w:pPr>
      <w:r>
        <w:t>диалога-расспроса: запрашивание интересующей информации; сообщение фактическ</w:t>
      </w:r>
      <w:r>
        <w:t>ой информации, ответы на вопросы собеседника.</w:t>
      </w:r>
    </w:p>
    <w:p w:rsidR="007A46EE" w:rsidRDefault="009E1D98">
      <w:pPr>
        <w:pStyle w:val="a5"/>
        <w:numPr>
          <w:ilvl w:val="4"/>
          <w:numId w:val="69"/>
        </w:numPr>
        <w:tabs>
          <w:tab w:val="left" w:pos="2395"/>
        </w:tabs>
        <w:spacing w:line="319" w:lineRule="exact"/>
        <w:ind w:left="2395" w:hanging="1259"/>
        <w:jc w:val="both"/>
        <w:rPr>
          <w:sz w:val="28"/>
        </w:rPr>
      </w:pPr>
      <w:r>
        <w:rPr>
          <w:spacing w:val="-2"/>
          <w:sz w:val="28"/>
        </w:rPr>
        <w:t>Коммуникативные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монологической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речи.</w:t>
      </w:r>
    </w:p>
    <w:p w:rsidR="007A46EE" w:rsidRDefault="009E1D98">
      <w:pPr>
        <w:pStyle w:val="a3"/>
        <w:spacing w:before="149" w:line="362" w:lineRule="auto"/>
        <w:ind w:right="146" w:firstLine="710"/>
      </w:pPr>
      <w:r>
        <w:t>Создание с использованием ключевых слов, вопросов и (или) иллюстраций устных</w:t>
      </w:r>
      <w:r>
        <w:rPr>
          <w:spacing w:val="40"/>
        </w:rPr>
        <w:t xml:space="preserve"> </w:t>
      </w:r>
      <w:r>
        <w:t>монологических</w:t>
      </w:r>
      <w:r>
        <w:rPr>
          <w:spacing w:val="40"/>
        </w:rPr>
        <w:t xml:space="preserve"> </w:t>
      </w:r>
      <w:r>
        <w:t>высказываний:</w:t>
      </w:r>
      <w:r>
        <w:rPr>
          <w:spacing w:val="40"/>
        </w:rPr>
        <w:t xml:space="preserve"> </w:t>
      </w:r>
      <w:r>
        <w:t>описание</w:t>
      </w:r>
      <w:r>
        <w:rPr>
          <w:spacing w:val="40"/>
        </w:rPr>
        <w:t xml:space="preserve"> </w:t>
      </w:r>
      <w:r>
        <w:t>предмета,</w:t>
      </w:r>
      <w:r>
        <w:rPr>
          <w:spacing w:val="40"/>
        </w:rPr>
        <w:t xml:space="preserve"> </w:t>
      </w:r>
      <w:r>
        <w:t>реального</w:t>
      </w:r>
      <w:r>
        <w:rPr>
          <w:spacing w:val="40"/>
        </w:rPr>
        <w:t xml:space="preserve"> </w:t>
      </w:r>
      <w:r>
        <w:t>человека или литературного перс</w:t>
      </w:r>
      <w:r>
        <w:t>онажа; рассказ о себе, члене семьи, друге.</w:t>
      </w:r>
    </w:p>
    <w:p w:rsidR="007A46EE" w:rsidRDefault="009E1D98">
      <w:pPr>
        <w:pStyle w:val="a5"/>
        <w:numPr>
          <w:ilvl w:val="3"/>
          <w:numId w:val="69"/>
        </w:numPr>
        <w:tabs>
          <w:tab w:val="left" w:pos="2190"/>
        </w:tabs>
        <w:spacing w:line="318" w:lineRule="exact"/>
        <w:ind w:left="2190" w:hanging="1054"/>
        <w:jc w:val="both"/>
        <w:rPr>
          <w:sz w:val="28"/>
        </w:rPr>
      </w:pPr>
      <w:r>
        <w:rPr>
          <w:spacing w:val="-2"/>
          <w:sz w:val="28"/>
        </w:rPr>
        <w:t>Аудирование.</w:t>
      </w:r>
    </w:p>
    <w:p w:rsidR="007A46EE" w:rsidRDefault="009E1D98">
      <w:pPr>
        <w:pStyle w:val="a3"/>
        <w:spacing w:before="163" w:line="360" w:lineRule="auto"/>
        <w:ind w:right="143" w:firstLine="710"/>
      </w:pPr>
      <w:r>
        <w:t>Понимание</w:t>
      </w:r>
      <w:r>
        <w:rPr>
          <w:spacing w:val="80"/>
        </w:rPr>
        <w:t xml:space="preserve">   </w:t>
      </w:r>
      <w:r>
        <w:t>на</w:t>
      </w:r>
      <w:r>
        <w:rPr>
          <w:spacing w:val="79"/>
        </w:rPr>
        <w:t xml:space="preserve">   </w:t>
      </w:r>
      <w:r>
        <w:t>слух</w:t>
      </w:r>
      <w:r>
        <w:rPr>
          <w:spacing w:val="78"/>
        </w:rPr>
        <w:t xml:space="preserve">   </w:t>
      </w:r>
      <w:r>
        <w:t>речи</w:t>
      </w:r>
      <w:r>
        <w:rPr>
          <w:spacing w:val="80"/>
        </w:rPr>
        <w:t xml:space="preserve">   </w:t>
      </w:r>
      <w:r>
        <w:t>учителя</w:t>
      </w:r>
      <w:r>
        <w:rPr>
          <w:spacing w:val="80"/>
        </w:rPr>
        <w:t xml:space="preserve">   </w:t>
      </w:r>
      <w:r>
        <w:t>и</w:t>
      </w:r>
      <w:r>
        <w:rPr>
          <w:spacing w:val="78"/>
        </w:rPr>
        <w:t xml:space="preserve">   </w:t>
      </w:r>
      <w:r>
        <w:t>других</w:t>
      </w:r>
      <w:r>
        <w:rPr>
          <w:spacing w:val="77"/>
        </w:rPr>
        <w:t xml:space="preserve">   </w:t>
      </w:r>
      <w:r>
        <w:t xml:space="preserve">обучающихся и вербальная/невербальная реакция на услышанное (при непосредственном </w:t>
      </w:r>
      <w:r>
        <w:rPr>
          <w:spacing w:val="-2"/>
        </w:rPr>
        <w:t>общении).</w:t>
      </w:r>
    </w:p>
    <w:p w:rsidR="007A46EE" w:rsidRDefault="009E1D98">
      <w:pPr>
        <w:pStyle w:val="a3"/>
        <w:spacing w:line="360" w:lineRule="auto"/>
        <w:ind w:right="135" w:firstLine="710"/>
      </w:pPr>
      <w:r>
        <w:t>Восприятие и понимание на слух учебных текстов, построенных</w:t>
      </w:r>
      <w:r>
        <w:rPr>
          <w:spacing w:val="-5"/>
        </w:rPr>
        <w:t xml:space="preserve"> </w:t>
      </w:r>
      <w:r>
        <w:t>на изученном языковом</w:t>
      </w:r>
      <w:r>
        <w:rPr>
          <w:spacing w:val="80"/>
        </w:rPr>
        <w:t xml:space="preserve"> </w:t>
      </w:r>
      <w:r>
        <w:t>материале,</w:t>
      </w:r>
      <w:r>
        <w:rPr>
          <w:spacing w:val="80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поставленной</w:t>
      </w:r>
      <w:r>
        <w:rPr>
          <w:spacing w:val="80"/>
        </w:rPr>
        <w:t xml:space="preserve"> </w:t>
      </w:r>
      <w:r>
        <w:t>коммуникативной</w:t>
      </w:r>
      <w:r>
        <w:rPr>
          <w:spacing w:val="80"/>
        </w:rPr>
        <w:t xml:space="preserve"> </w:t>
      </w:r>
      <w:r>
        <w:t>задачей: с пониманием основного содержания, с пониманием запрашиваемой информации (при опосредованном общении).</w:t>
      </w:r>
    </w:p>
    <w:p w:rsidR="007A46EE" w:rsidRDefault="009E1D98">
      <w:pPr>
        <w:pStyle w:val="a3"/>
        <w:spacing w:line="360" w:lineRule="auto"/>
        <w:ind w:right="144" w:firstLine="710"/>
      </w:pPr>
      <w:r>
        <w:t>Аудир</w:t>
      </w:r>
      <w:r>
        <w:t>ование с пониманием основного содержания текста предполагает определение основной темы и главных фактов/событий в воспринимаемом на слух тексте с использованием иллюстраций и языковой догадки.</w:t>
      </w:r>
    </w:p>
    <w:p w:rsidR="007A46EE" w:rsidRDefault="009E1D98">
      <w:pPr>
        <w:pStyle w:val="a3"/>
        <w:spacing w:before="1" w:line="360" w:lineRule="auto"/>
        <w:ind w:right="148" w:firstLine="710"/>
      </w:pPr>
      <w:r>
        <w:t xml:space="preserve">Аудирование с пониманием запрашиваемой информации предполагает </w:t>
      </w:r>
      <w:r>
        <w:t>выделение из воспринимаемого на слух текста и понимание информации фактического</w:t>
      </w:r>
      <w:r>
        <w:rPr>
          <w:spacing w:val="69"/>
        </w:rPr>
        <w:t xml:space="preserve">  </w:t>
      </w:r>
      <w:r>
        <w:t>характера</w:t>
      </w:r>
      <w:r>
        <w:rPr>
          <w:spacing w:val="65"/>
        </w:rPr>
        <w:t xml:space="preserve">  </w:t>
      </w:r>
      <w:r>
        <w:t>(например,</w:t>
      </w:r>
      <w:r>
        <w:rPr>
          <w:spacing w:val="62"/>
        </w:rPr>
        <w:t xml:space="preserve">  </w:t>
      </w:r>
      <w:r>
        <w:t>имя,</w:t>
      </w:r>
      <w:r>
        <w:rPr>
          <w:spacing w:val="60"/>
        </w:rPr>
        <w:t xml:space="preserve">  </w:t>
      </w:r>
      <w:r>
        <w:t>возраст,</w:t>
      </w:r>
      <w:r>
        <w:rPr>
          <w:spacing w:val="62"/>
        </w:rPr>
        <w:t xml:space="preserve">  </w:t>
      </w:r>
      <w:r>
        <w:t>любимое</w:t>
      </w:r>
      <w:r>
        <w:rPr>
          <w:spacing w:val="62"/>
        </w:rPr>
        <w:t xml:space="preserve">  </w:t>
      </w:r>
      <w:r>
        <w:t>занятие,</w:t>
      </w:r>
      <w:r>
        <w:rPr>
          <w:spacing w:val="58"/>
        </w:rPr>
        <w:t xml:space="preserve">  </w:t>
      </w:r>
      <w:r>
        <w:t>цвет) с использованием иллюстраций и языковой догадки.</w:t>
      </w:r>
    </w:p>
    <w:p w:rsidR="007A46EE" w:rsidRDefault="009E1D98">
      <w:pPr>
        <w:pStyle w:val="a3"/>
        <w:spacing w:line="364" w:lineRule="auto"/>
        <w:ind w:right="156" w:firstLine="710"/>
      </w:pPr>
      <w:r>
        <w:t>Тексты для аудирования: диалог, высказывания собеседников в ситуациях повседневного общения, рассказ, сказка.</w:t>
      </w:r>
    </w:p>
    <w:p w:rsidR="007A46EE" w:rsidRDefault="009E1D98">
      <w:pPr>
        <w:pStyle w:val="a5"/>
        <w:numPr>
          <w:ilvl w:val="3"/>
          <w:numId w:val="69"/>
        </w:numPr>
        <w:tabs>
          <w:tab w:val="left" w:pos="2190"/>
        </w:tabs>
        <w:spacing w:line="318" w:lineRule="exact"/>
        <w:ind w:left="2190" w:hanging="1054"/>
        <w:jc w:val="both"/>
        <w:rPr>
          <w:sz w:val="28"/>
        </w:rPr>
      </w:pPr>
      <w:r>
        <w:rPr>
          <w:spacing w:val="-2"/>
          <w:sz w:val="28"/>
        </w:rPr>
        <w:t>Смысловое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чтение.</w:t>
      </w:r>
    </w:p>
    <w:p w:rsidR="007A46EE" w:rsidRDefault="009E1D98">
      <w:pPr>
        <w:pStyle w:val="a3"/>
        <w:spacing w:before="152" w:line="362" w:lineRule="auto"/>
        <w:ind w:right="155" w:firstLine="710"/>
      </w:pPr>
      <w:r>
        <w:t>Чтение вслух учебных текстов, построенных на изученном языковом материале, с соблюдением правил чтения и соответствующей интонац</w:t>
      </w:r>
      <w:r>
        <w:t>ией; понимание прочитанного.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ind w:left="1136"/>
      </w:pPr>
      <w:r>
        <w:t>Тексты</w:t>
      </w:r>
      <w:r>
        <w:rPr>
          <w:spacing w:val="-1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чтения</w:t>
      </w:r>
      <w:r>
        <w:rPr>
          <w:spacing w:val="-11"/>
        </w:rPr>
        <w:t xml:space="preserve"> </w:t>
      </w:r>
      <w:r>
        <w:t>вслух:</w:t>
      </w:r>
      <w:r>
        <w:rPr>
          <w:spacing w:val="-17"/>
        </w:rPr>
        <w:t xml:space="preserve"> </w:t>
      </w:r>
      <w:r>
        <w:t>диалог,</w:t>
      </w:r>
      <w:r>
        <w:rPr>
          <w:spacing w:val="-9"/>
        </w:rPr>
        <w:t xml:space="preserve"> </w:t>
      </w:r>
      <w:r>
        <w:t>рассказ,</w:t>
      </w:r>
      <w:r>
        <w:rPr>
          <w:spacing w:val="-8"/>
        </w:rPr>
        <w:t xml:space="preserve"> </w:t>
      </w:r>
      <w:r>
        <w:rPr>
          <w:spacing w:val="-2"/>
        </w:rPr>
        <w:t>сказка.</w:t>
      </w:r>
    </w:p>
    <w:p w:rsidR="007A46EE" w:rsidRDefault="009E1D98">
      <w:pPr>
        <w:pStyle w:val="a3"/>
        <w:spacing w:before="158" w:line="360" w:lineRule="auto"/>
        <w:ind w:right="149" w:firstLine="710"/>
      </w:pPr>
      <w:r>
        <w:t>Чтение про себя учебных текстов, построенных на изученном языковом материале,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различной</w:t>
      </w:r>
      <w:r>
        <w:rPr>
          <w:spacing w:val="40"/>
        </w:rPr>
        <w:t xml:space="preserve"> </w:t>
      </w:r>
      <w:r>
        <w:t>глубиной</w:t>
      </w:r>
      <w:r>
        <w:rPr>
          <w:spacing w:val="40"/>
        </w:rPr>
        <w:t xml:space="preserve"> </w:t>
      </w:r>
      <w:r>
        <w:t>проникновения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зависимости от</w:t>
      </w:r>
      <w:r>
        <w:rPr>
          <w:spacing w:val="40"/>
        </w:rPr>
        <w:t xml:space="preserve"> </w:t>
      </w:r>
      <w:r>
        <w:t>поставленной</w:t>
      </w:r>
      <w:r>
        <w:rPr>
          <w:spacing w:val="40"/>
        </w:rPr>
        <w:t xml:space="preserve"> </w:t>
      </w:r>
      <w:r>
        <w:t>коммуникативной</w:t>
      </w:r>
      <w:r>
        <w:rPr>
          <w:spacing w:val="40"/>
        </w:rPr>
        <w:t xml:space="preserve"> </w:t>
      </w:r>
      <w:r>
        <w:t>задачи: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пониманием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содержания, с пониманием запрашиваемой информации.</w:t>
      </w:r>
    </w:p>
    <w:p w:rsidR="007A46EE" w:rsidRDefault="009E1D98">
      <w:pPr>
        <w:pStyle w:val="a3"/>
        <w:spacing w:line="362" w:lineRule="auto"/>
        <w:ind w:right="142" w:firstLine="710"/>
      </w:pPr>
      <w:r>
        <w:t>Чтение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 основного</w:t>
      </w:r>
      <w:r>
        <w:rPr>
          <w:spacing w:val="-1"/>
        </w:rPr>
        <w:t xml:space="preserve"> </w:t>
      </w:r>
      <w:r>
        <w:t>содержания текста предполагает</w:t>
      </w:r>
      <w:r>
        <w:rPr>
          <w:spacing w:val="-6"/>
        </w:rPr>
        <w:t xml:space="preserve"> </w:t>
      </w:r>
      <w:r>
        <w:t>определение основной темы и главных фактов/событий в прочитанном тексте с использованием иллюстр</w:t>
      </w:r>
      <w:r>
        <w:t>аций и языковой догадки.</w:t>
      </w:r>
    </w:p>
    <w:p w:rsidR="007A46EE" w:rsidRDefault="009E1D98">
      <w:pPr>
        <w:pStyle w:val="a3"/>
        <w:spacing w:line="360" w:lineRule="auto"/>
        <w:ind w:right="165" w:firstLine="710"/>
      </w:pPr>
      <w:r>
        <w:t>Чтение с пониманием запрашиваемой информации предполагает нахождение</w:t>
      </w:r>
      <w:r>
        <w:rPr>
          <w:spacing w:val="40"/>
        </w:rPr>
        <w:t xml:space="preserve"> </w:t>
      </w:r>
      <w:r>
        <w:t>в прочитанном тексте и понимание запрашиваемой информации фактического характера с использованием иллюстраций и языковой догадки.</w:t>
      </w:r>
    </w:p>
    <w:p w:rsidR="007A46EE" w:rsidRDefault="009E1D98">
      <w:pPr>
        <w:pStyle w:val="a3"/>
        <w:spacing w:line="362" w:lineRule="auto"/>
        <w:ind w:right="165" w:firstLine="710"/>
      </w:pPr>
      <w:r>
        <w:t>Тексты для чтения про себя: диалог, рассказ, сказка, электронное сообщение личного характера.</w:t>
      </w:r>
    </w:p>
    <w:p w:rsidR="007A46EE" w:rsidRDefault="009E1D98">
      <w:pPr>
        <w:pStyle w:val="a5"/>
        <w:numPr>
          <w:ilvl w:val="3"/>
          <w:numId w:val="69"/>
        </w:numPr>
        <w:tabs>
          <w:tab w:val="left" w:pos="2190"/>
        </w:tabs>
        <w:ind w:left="2190" w:hanging="1054"/>
        <w:jc w:val="both"/>
        <w:rPr>
          <w:sz w:val="28"/>
        </w:rPr>
      </w:pPr>
      <w:r>
        <w:rPr>
          <w:spacing w:val="-2"/>
          <w:sz w:val="28"/>
        </w:rPr>
        <w:t>Письмо.</w:t>
      </w:r>
    </w:p>
    <w:p w:rsidR="007A46EE" w:rsidRDefault="009E1D98">
      <w:pPr>
        <w:pStyle w:val="a3"/>
        <w:spacing w:before="147"/>
        <w:ind w:left="1136"/>
      </w:pPr>
      <w:r>
        <w:t>Овладение</w:t>
      </w:r>
      <w:r>
        <w:rPr>
          <w:spacing w:val="21"/>
        </w:rPr>
        <w:t xml:space="preserve"> </w:t>
      </w:r>
      <w:r>
        <w:t>техникой</w:t>
      </w:r>
      <w:r>
        <w:rPr>
          <w:spacing w:val="20"/>
        </w:rPr>
        <w:t xml:space="preserve"> </w:t>
      </w:r>
      <w:r>
        <w:t>письма</w:t>
      </w:r>
      <w:r>
        <w:rPr>
          <w:spacing w:val="22"/>
        </w:rPr>
        <w:t xml:space="preserve"> </w:t>
      </w:r>
      <w:r>
        <w:t>(полупечатное</w:t>
      </w:r>
      <w:r>
        <w:rPr>
          <w:spacing w:val="22"/>
        </w:rPr>
        <w:t xml:space="preserve"> </w:t>
      </w:r>
      <w:r>
        <w:t>написание</w:t>
      </w:r>
      <w:r>
        <w:rPr>
          <w:spacing w:val="22"/>
        </w:rPr>
        <w:t xml:space="preserve"> </w:t>
      </w:r>
      <w:r>
        <w:t>букв,</w:t>
      </w:r>
      <w:r>
        <w:rPr>
          <w:spacing w:val="22"/>
        </w:rPr>
        <w:t xml:space="preserve"> </w:t>
      </w:r>
      <w:r>
        <w:rPr>
          <w:spacing w:val="-2"/>
        </w:rPr>
        <w:t>буквосочетаний,</w:t>
      </w:r>
    </w:p>
    <w:p w:rsidR="007A46EE" w:rsidRDefault="009E1D98">
      <w:pPr>
        <w:pStyle w:val="a3"/>
        <w:spacing w:before="163"/>
        <w:jc w:val="left"/>
      </w:pPr>
      <w:r>
        <w:rPr>
          <w:spacing w:val="-2"/>
        </w:rPr>
        <w:t>слов).</w:t>
      </w:r>
    </w:p>
    <w:p w:rsidR="007A46EE" w:rsidRDefault="009E1D98">
      <w:pPr>
        <w:pStyle w:val="a3"/>
        <w:tabs>
          <w:tab w:val="left" w:pos="3503"/>
          <w:tab w:val="left" w:pos="4771"/>
          <w:tab w:val="left" w:pos="6206"/>
          <w:tab w:val="left" w:pos="7901"/>
          <w:tab w:val="left" w:pos="9015"/>
        </w:tabs>
        <w:spacing w:before="158"/>
        <w:ind w:left="1136"/>
        <w:jc w:val="left"/>
      </w:pPr>
      <w:r>
        <w:rPr>
          <w:spacing w:val="-2"/>
        </w:rPr>
        <w:t>Воспроизведение</w:t>
      </w:r>
      <w:r>
        <w:tab/>
      </w:r>
      <w:r>
        <w:rPr>
          <w:spacing w:val="-2"/>
        </w:rPr>
        <w:t>речевых</w:t>
      </w:r>
      <w:r>
        <w:tab/>
      </w:r>
      <w:r>
        <w:rPr>
          <w:spacing w:val="-2"/>
        </w:rPr>
        <w:t>образцов,</w:t>
      </w:r>
      <w:r>
        <w:tab/>
      </w:r>
      <w:r>
        <w:rPr>
          <w:spacing w:val="-2"/>
        </w:rPr>
        <w:t>списывание</w:t>
      </w:r>
      <w:r>
        <w:tab/>
      </w:r>
      <w:r>
        <w:rPr>
          <w:spacing w:val="-2"/>
        </w:rPr>
        <w:t>текста;</w:t>
      </w:r>
      <w:r>
        <w:tab/>
      </w:r>
      <w:r>
        <w:rPr>
          <w:spacing w:val="-2"/>
        </w:rPr>
        <w:t>выписывание</w:t>
      </w:r>
    </w:p>
    <w:p w:rsidR="007A46EE" w:rsidRDefault="009E1D98">
      <w:pPr>
        <w:pStyle w:val="a3"/>
        <w:spacing w:before="163" w:line="360" w:lineRule="auto"/>
        <w:ind w:right="152"/>
      </w:pPr>
      <w:r>
        <w:t xml:space="preserve">из текста </w:t>
      </w:r>
      <w:r>
        <w:t>слов, словосочетаний, предложений; вставка пропущенных букв в слово или слов в предложение, дописывание предложений в соответствии с решаемой учебной задачей.</w:t>
      </w:r>
    </w:p>
    <w:p w:rsidR="007A46EE" w:rsidRDefault="009E1D98">
      <w:pPr>
        <w:pStyle w:val="a3"/>
        <w:spacing w:before="1" w:line="362" w:lineRule="auto"/>
        <w:ind w:right="147" w:firstLine="710"/>
      </w:pPr>
      <w:r>
        <w:t>Заполнение простых формуляров с указанием личной информации (имя, фамилия,</w:t>
      </w:r>
      <w:r>
        <w:rPr>
          <w:spacing w:val="80"/>
        </w:rPr>
        <w:t xml:space="preserve"> </w:t>
      </w:r>
      <w:r>
        <w:t>возраст,</w:t>
      </w:r>
      <w:r>
        <w:rPr>
          <w:spacing w:val="76"/>
          <w:w w:val="150"/>
        </w:rPr>
        <w:t xml:space="preserve"> </w:t>
      </w:r>
      <w:r>
        <w:t>страна</w:t>
      </w:r>
      <w:r>
        <w:rPr>
          <w:spacing w:val="80"/>
        </w:rPr>
        <w:t xml:space="preserve"> </w:t>
      </w:r>
      <w:r>
        <w:t>прожив</w:t>
      </w:r>
      <w:r>
        <w:t>ания)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74"/>
          <w:w w:val="15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нормами,</w:t>
      </w:r>
      <w:r>
        <w:rPr>
          <w:spacing w:val="80"/>
        </w:rPr>
        <w:t xml:space="preserve"> </w:t>
      </w:r>
      <w:r>
        <w:t>принятыми</w:t>
      </w:r>
      <w:r>
        <w:rPr>
          <w:spacing w:val="40"/>
        </w:rPr>
        <w:t xml:space="preserve"> </w:t>
      </w:r>
      <w:r>
        <w:t>в стране/странах изучаемого языка.</w:t>
      </w:r>
    </w:p>
    <w:p w:rsidR="007A46EE" w:rsidRDefault="009E1D98">
      <w:pPr>
        <w:pStyle w:val="a3"/>
        <w:spacing w:line="357" w:lineRule="auto"/>
        <w:ind w:right="154" w:firstLine="710"/>
      </w:pPr>
      <w:r>
        <w:t>Написание с использованием образца коротких поздравлений с праздниками</w:t>
      </w:r>
      <w:r>
        <w:rPr>
          <w:spacing w:val="40"/>
        </w:rPr>
        <w:t xml:space="preserve"> </w:t>
      </w:r>
      <w:r>
        <w:t>(с днём рождения, Новым годом).</w:t>
      </w:r>
    </w:p>
    <w:p w:rsidR="007A46EE" w:rsidRDefault="009E1D98">
      <w:pPr>
        <w:pStyle w:val="a5"/>
        <w:numPr>
          <w:ilvl w:val="2"/>
          <w:numId w:val="69"/>
        </w:numPr>
        <w:tabs>
          <w:tab w:val="left" w:pos="1979"/>
        </w:tabs>
        <w:ind w:left="1979" w:hanging="843"/>
        <w:jc w:val="both"/>
        <w:rPr>
          <w:sz w:val="28"/>
        </w:rPr>
      </w:pPr>
      <w:r>
        <w:rPr>
          <w:sz w:val="28"/>
        </w:rPr>
        <w:t>Языковые</w:t>
      </w:r>
      <w:r>
        <w:rPr>
          <w:spacing w:val="-1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навыки.</w:t>
      </w:r>
    </w:p>
    <w:p w:rsidR="007A46EE" w:rsidRDefault="009E1D98">
      <w:pPr>
        <w:pStyle w:val="a5"/>
        <w:numPr>
          <w:ilvl w:val="3"/>
          <w:numId w:val="69"/>
        </w:numPr>
        <w:tabs>
          <w:tab w:val="left" w:pos="2190"/>
        </w:tabs>
        <w:spacing w:before="160"/>
        <w:ind w:left="2190" w:hanging="1054"/>
        <w:jc w:val="both"/>
        <w:rPr>
          <w:sz w:val="28"/>
        </w:rPr>
      </w:pPr>
      <w:r>
        <w:rPr>
          <w:spacing w:val="-2"/>
          <w:sz w:val="28"/>
        </w:rPr>
        <w:t>Фонетическая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сторона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речи.</w:t>
      </w:r>
    </w:p>
    <w:p w:rsidR="007A46EE" w:rsidRDefault="009E1D98">
      <w:pPr>
        <w:pStyle w:val="a3"/>
        <w:spacing w:before="159" w:line="362" w:lineRule="auto"/>
        <w:ind w:right="164" w:firstLine="710"/>
      </w:pPr>
      <w:r>
        <w:t xml:space="preserve">Буквы английского алфавита. Корректное называние букв английского </w:t>
      </w:r>
      <w:r>
        <w:rPr>
          <w:spacing w:val="-2"/>
        </w:rPr>
        <w:t>алфавита.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41" w:firstLine="710"/>
      </w:pPr>
      <w:r>
        <w:t>Нормы произношения: долгота и краткость гласных, отсутствие оглушения звонких</w:t>
      </w:r>
      <w:r>
        <w:rPr>
          <w:spacing w:val="40"/>
        </w:rPr>
        <w:t xml:space="preserve"> </w:t>
      </w:r>
      <w:r>
        <w:t>согласных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конце</w:t>
      </w:r>
      <w:r>
        <w:rPr>
          <w:spacing w:val="40"/>
        </w:rPr>
        <w:t xml:space="preserve"> </w:t>
      </w:r>
      <w:r>
        <w:t>слога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слова,</w:t>
      </w:r>
      <w:r>
        <w:rPr>
          <w:spacing w:val="40"/>
        </w:rPr>
        <w:t xml:space="preserve"> </w:t>
      </w:r>
      <w:r>
        <w:t>отсутствие</w:t>
      </w:r>
      <w:r>
        <w:rPr>
          <w:spacing w:val="40"/>
        </w:rPr>
        <w:t xml:space="preserve"> </w:t>
      </w:r>
      <w:r>
        <w:t>смягчения</w:t>
      </w:r>
      <w:r>
        <w:rPr>
          <w:spacing w:val="40"/>
        </w:rPr>
        <w:t xml:space="preserve"> </w:t>
      </w:r>
      <w:r>
        <w:t>согласных перед гласными. С</w:t>
      </w:r>
      <w:r>
        <w:t>вязующее “r” (there is/there).</w:t>
      </w:r>
    </w:p>
    <w:p w:rsidR="007A46EE" w:rsidRDefault="009E1D98">
      <w:pPr>
        <w:pStyle w:val="a3"/>
        <w:spacing w:before="1" w:line="360" w:lineRule="auto"/>
        <w:ind w:right="134" w:firstLine="710"/>
      </w:pPr>
      <w:r>
        <w:t>Различение</w:t>
      </w:r>
      <w:r>
        <w:rPr>
          <w:spacing w:val="80"/>
          <w:w w:val="150"/>
        </w:rPr>
        <w:t xml:space="preserve">   </w:t>
      </w:r>
      <w:r>
        <w:t>на</w:t>
      </w:r>
      <w:r>
        <w:rPr>
          <w:spacing w:val="80"/>
          <w:w w:val="150"/>
        </w:rPr>
        <w:t xml:space="preserve">   </w:t>
      </w:r>
      <w:r>
        <w:t>слух,</w:t>
      </w:r>
      <w:r>
        <w:rPr>
          <w:spacing w:val="80"/>
          <w:w w:val="150"/>
        </w:rPr>
        <w:t xml:space="preserve">   </w:t>
      </w:r>
      <w:r>
        <w:t>без</w:t>
      </w:r>
      <w:r>
        <w:rPr>
          <w:spacing w:val="80"/>
          <w:w w:val="150"/>
        </w:rPr>
        <w:t xml:space="preserve">   </w:t>
      </w:r>
      <w:r>
        <w:t>ошибок,</w:t>
      </w:r>
      <w:r>
        <w:rPr>
          <w:spacing w:val="80"/>
          <w:w w:val="150"/>
        </w:rPr>
        <w:t xml:space="preserve">   </w:t>
      </w:r>
      <w:r>
        <w:t>ведущих</w:t>
      </w:r>
      <w:r>
        <w:rPr>
          <w:spacing w:val="80"/>
          <w:w w:val="150"/>
        </w:rPr>
        <w:t xml:space="preserve">   </w:t>
      </w:r>
      <w:r>
        <w:t>к</w:t>
      </w:r>
      <w:r>
        <w:rPr>
          <w:spacing w:val="80"/>
          <w:w w:val="150"/>
        </w:rPr>
        <w:t xml:space="preserve">   </w:t>
      </w:r>
      <w:r>
        <w:t>сбою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коммуникации,</w:t>
      </w:r>
      <w:r>
        <w:rPr>
          <w:spacing w:val="40"/>
        </w:rPr>
        <w:t xml:space="preserve">  </w:t>
      </w:r>
      <w:r>
        <w:t>произнесение</w:t>
      </w:r>
      <w:r>
        <w:rPr>
          <w:spacing w:val="40"/>
        </w:rPr>
        <w:t xml:space="preserve">  </w:t>
      </w:r>
      <w:r>
        <w:t>слов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соблюдением</w:t>
      </w:r>
      <w:r>
        <w:rPr>
          <w:spacing w:val="40"/>
        </w:rPr>
        <w:t xml:space="preserve">  </w:t>
      </w:r>
      <w:r>
        <w:t>правильного</w:t>
      </w:r>
      <w:r>
        <w:rPr>
          <w:spacing w:val="40"/>
        </w:rPr>
        <w:t xml:space="preserve">  </w:t>
      </w:r>
      <w:r>
        <w:t>ударения и фраз/предложений (повествовательного, побудительного и вопросительного: общий и специа</w:t>
      </w:r>
      <w:r>
        <w:t xml:space="preserve">льный вопросы) с соблюдением их ритмико-интонационных </w:t>
      </w:r>
      <w:r>
        <w:rPr>
          <w:spacing w:val="-2"/>
        </w:rPr>
        <w:t>особенностей.</w:t>
      </w:r>
    </w:p>
    <w:p w:rsidR="007A46EE" w:rsidRDefault="009E1D98">
      <w:pPr>
        <w:pStyle w:val="a3"/>
        <w:spacing w:line="360" w:lineRule="auto"/>
        <w:ind w:right="143" w:firstLine="710"/>
      </w:pPr>
      <w:r>
        <w:t>Правила чтения гласных в открытом и закрытом слоге в односложных словах; согласных; основных звукобуквенных сочетаний. ВыДеление из слова некоторых звукобуквенных сочетаний при анализе изу</w:t>
      </w:r>
      <w:r>
        <w:t>ченных слов.</w:t>
      </w:r>
    </w:p>
    <w:p w:rsidR="007A46EE" w:rsidRDefault="009E1D98">
      <w:pPr>
        <w:pStyle w:val="a3"/>
        <w:spacing w:before="2" w:line="362" w:lineRule="auto"/>
        <w:ind w:left="1136" w:right="163"/>
      </w:pPr>
      <w:r>
        <w:t>Чтение новых слов согласно основным правилам чтения английского языка. Знаки</w:t>
      </w:r>
      <w:r>
        <w:rPr>
          <w:spacing w:val="39"/>
        </w:rPr>
        <w:t xml:space="preserve"> </w:t>
      </w:r>
      <w:r>
        <w:t>английской</w:t>
      </w:r>
      <w:r>
        <w:rPr>
          <w:spacing w:val="40"/>
        </w:rPr>
        <w:t xml:space="preserve"> </w:t>
      </w:r>
      <w:r>
        <w:t>транскрипции;</w:t>
      </w:r>
      <w:r>
        <w:rPr>
          <w:spacing w:val="40"/>
        </w:rPr>
        <w:t xml:space="preserve"> </w:t>
      </w:r>
      <w:r>
        <w:t>отличие</w:t>
      </w:r>
      <w:r>
        <w:rPr>
          <w:spacing w:val="40"/>
        </w:rPr>
        <w:t xml:space="preserve"> </w:t>
      </w:r>
      <w:r>
        <w:t>их</w:t>
      </w:r>
      <w:r>
        <w:rPr>
          <w:spacing w:val="29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букв</w:t>
      </w:r>
      <w:r>
        <w:rPr>
          <w:spacing w:val="37"/>
        </w:rPr>
        <w:t xml:space="preserve"> </w:t>
      </w:r>
      <w:r>
        <w:t>английского</w:t>
      </w:r>
      <w:r>
        <w:rPr>
          <w:spacing w:val="40"/>
        </w:rPr>
        <w:t xml:space="preserve"> </w:t>
      </w:r>
      <w:r>
        <w:t>алфавита.</w:t>
      </w:r>
    </w:p>
    <w:p w:rsidR="007A46EE" w:rsidRDefault="009E1D98">
      <w:pPr>
        <w:pStyle w:val="a3"/>
        <w:spacing w:before="2"/>
      </w:pPr>
      <w:r>
        <w:rPr>
          <w:spacing w:val="-2"/>
        </w:rPr>
        <w:t>Фонетически</w:t>
      </w:r>
      <w:r>
        <w:rPr>
          <w:spacing w:val="-6"/>
        </w:rPr>
        <w:t xml:space="preserve"> </w:t>
      </w:r>
      <w:r>
        <w:rPr>
          <w:spacing w:val="-2"/>
        </w:rPr>
        <w:t>корректное</w:t>
      </w:r>
      <w:r>
        <w:rPr>
          <w:spacing w:val="2"/>
        </w:rPr>
        <w:t xml:space="preserve"> </w:t>
      </w:r>
      <w:r>
        <w:rPr>
          <w:spacing w:val="-2"/>
        </w:rPr>
        <w:t>озвучивание</w:t>
      </w:r>
      <w:r>
        <w:t xml:space="preserve"> </w:t>
      </w:r>
      <w:r>
        <w:rPr>
          <w:spacing w:val="-2"/>
        </w:rPr>
        <w:t>знаков</w:t>
      </w:r>
      <w:r>
        <w:rPr>
          <w:spacing w:val="-9"/>
        </w:rPr>
        <w:t xml:space="preserve"> </w:t>
      </w:r>
      <w:r>
        <w:rPr>
          <w:spacing w:val="-2"/>
        </w:rPr>
        <w:t>транскрипции.</w:t>
      </w:r>
    </w:p>
    <w:p w:rsidR="007A46EE" w:rsidRDefault="009E1D98">
      <w:pPr>
        <w:pStyle w:val="a5"/>
        <w:numPr>
          <w:ilvl w:val="3"/>
          <w:numId w:val="69"/>
        </w:numPr>
        <w:tabs>
          <w:tab w:val="left" w:pos="2185"/>
        </w:tabs>
        <w:spacing w:before="149"/>
        <w:ind w:left="2185" w:hanging="1049"/>
        <w:jc w:val="both"/>
        <w:rPr>
          <w:sz w:val="28"/>
        </w:rPr>
      </w:pPr>
      <w:r>
        <w:rPr>
          <w:sz w:val="28"/>
        </w:rPr>
        <w:t>Графика,</w:t>
      </w:r>
      <w:r>
        <w:rPr>
          <w:spacing w:val="-12"/>
          <w:sz w:val="28"/>
        </w:rPr>
        <w:t xml:space="preserve"> </w:t>
      </w:r>
      <w:r>
        <w:rPr>
          <w:sz w:val="28"/>
        </w:rPr>
        <w:t>орфография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пунктуация.</w:t>
      </w:r>
    </w:p>
    <w:p w:rsidR="007A46EE" w:rsidRDefault="009E1D98">
      <w:pPr>
        <w:pStyle w:val="a3"/>
        <w:spacing w:before="162" w:line="357" w:lineRule="auto"/>
        <w:ind w:right="166" w:firstLine="710"/>
      </w:pPr>
      <w:r>
        <w:t>Графически корректное (полупечатное) написание букв английского алфавита в буквосочетаниях и словах. Правильное написание изученных слов.</w:t>
      </w:r>
    </w:p>
    <w:p w:rsidR="007A46EE" w:rsidRDefault="009E1D98">
      <w:pPr>
        <w:pStyle w:val="a3"/>
        <w:spacing w:before="6" w:line="360" w:lineRule="auto"/>
        <w:ind w:right="137" w:firstLine="710"/>
      </w:pPr>
      <w:r>
        <w:t>Правильная</w:t>
      </w:r>
      <w:r>
        <w:rPr>
          <w:spacing w:val="80"/>
        </w:rPr>
        <w:t xml:space="preserve">  </w:t>
      </w:r>
      <w:r>
        <w:t>расстановка</w:t>
      </w:r>
      <w:r>
        <w:rPr>
          <w:spacing w:val="80"/>
        </w:rPr>
        <w:t xml:space="preserve">  </w:t>
      </w:r>
      <w:r>
        <w:t>знаков</w:t>
      </w:r>
      <w:r>
        <w:rPr>
          <w:spacing w:val="80"/>
        </w:rPr>
        <w:t xml:space="preserve">  </w:t>
      </w:r>
      <w:r>
        <w:t>препинания:</w:t>
      </w:r>
      <w:r>
        <w:rPr>
          <w:spacing w:val="77"/>
        </w:rPr>
        <w:t xml:space="preserve">  </w:t>
      </w:r>
      <w:r>
        <w:t>точки,</w:t>
      </w:r>
      <w:r>
        <w:rPr>
          <w:spacing w:val="80"/>
        </w:rPr>
        <w:t xml:space="preserve">  </w:t>
      </w:r>
      <w:r>
        <w:t>вопросительного и восклицательного знаков в конце предложения; правильное использование апострофа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изученных</w:t>
      </w:r>
      <w:r>
        <w:rPr>
          <w:spacing w:val="80"/>
        </w:rPr>
        <w:t xml:space="preserve"> </w:t>
      </w:r>
      <w:r>
        <w:t>сокращённых</w:t>
      </w:r>
      <w:r>
        <w:rPr>
          <w:spacing w:val="80"/>
        </w:rPr>
        <w:t xml:space="preserve"> </w:t>
      </w:r>
      <w:r>
        <w:t>формах</w:t>
      </w:r>
      <w:r>
        <w:rPr>
          <w:spacing w:val="80"/>
        </w:rPr>
        <w:t xml:space="preserve"> </w:t>
      </w:r>
      <w:r>
        <w:t>глагола-связки,</w:t>
      </w:r>
      <w:r>
        <w:rPr>
          <w:spacing w:val="80"/>
        </w:rPr>
        <w:t xml:space="preserve"> </w:t>
      </w:r>
      <w:r>
        <w:t>вспомогательного и модального глаголов (например, I’m, isn’t; don’t, doesn’t; can’t), существительных</w:t>
      </w:r>
      <w:r>
        <w:rPr>
          <w:spacing w:val="80"/>
        </w:rPr>
        <w:t xml:space="preserve"> </w:t>
      </w:r>
      <w:r>
        <w:t>в притяжа</w:t>
      </w:r>
      <w:r>
        <w:t>тельном падеже (Ann’s).</w:t>
      </w:r>
    </w:p>
    <w:p w:rsidR="007A46EE" w:rsidRDefault="009E1D98">
      <w:pPr>
        <w:pStyle w:val="a5"/>
        <w:numPr>
          <w:ilvl w:val="3"/>
          <w:numId w:val="69"/>
        </w:numPr>
        <w:tabs>
          <w:tab w:val="left" w:pos="2190"/>
        </w:tabs>
        <w:ind w:left="2190" w:hanging="1054"/>
        <w:jc w:val="both"/>
        <w:rPr>
          <w:sz w:val="28"/>
        </w:rPr>
      </w:pPr>
      <w:r>
        <w:rPr>
          <w:spacing w:val="-2"/>
          <w:sz w:val="28"/>
        </w:rPr>
        <w:t>Лексическая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сторона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речи.</w:t>
      </w:r>
    </w:p>
    <w:p w:rsidR="007A46EE" w:rsidRDefault="009E1D98">
      <w:pPr>
        <w:pStyle w:val="a3"/>
        <w:spacing w:before="164" w:line="360" w:lineRule="auto"/>
        <w:ind w:right="146" w:firstLine="710"/>
      </w:pPr>
      <w:r>
        <w:t>Распознавание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употребление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устной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письменной</w:t>
      </w:r>
      <w:r>
        <w:rPr>
          <w:spacing w:val="80"/>
        </w:rPr>
        <w:t xml:space="preserve"> </w:t>
      </w:r>
      <w:r>
        <w:t>речи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менее</w:t>
      </w:r>
      <w:r>
        <w:rPr>
          <w:spacing w:val="80"/>
        </w:rPr>
        <w:t xml:space="preserve"> </w:t>
      </w:r>
      <w:r>
        <w:t>200 лексических единиц (слов, словосочетаний, речевых клише), обслуживающих ситуации общения в рамках тематического содержания речи для 2 кла</w:t>
      </w:r>
      <w:r>
        <w:t>сса.</w:t>
      </w:r>
    </w:p>
    <w:p w:rsidR="007A46EE" w:rsidRDefault="009E1D98">
      <w:pPr>
        <w:pStyle w:val="a3"/>
        <w:spacing w:line="357" w:lineRule="auto"/>
        <w:ind w:right="161" w:firstLine="710"/>
      </w:pPr>
      <w:r>
        <w:t>Распознавание в устной и письменной речи интернациональных слов (doctor, film) с помощью языковой догадки.</w:t>
      </w:r>
    </w:p>
    <w:p w:rsidR="007A46EE" w:rsidRDefault="009E1D98">
      <w:pPr>
        <w:pStyle w:val="a5"/>
        <w:numPr>
          <w:ilvl w:val="3"/>
          <w:numId w:val="69"/>
        </w:numPr>
        <w:tabs>
          <w:tab w:val="left" w:pos="2185"/>
        </w:tabs>
        <w:spacing w:before="6"/>
        <w:ind w:left="2185" w:hanging="1049"/>
        <w:jc w:val="both"/>
        <w:rPr>
          <w:sz w:val="28"/>
        </w:rPr>
      </w:pPr>
      <w:r>
        <w:rPr>
          <w:spacing w:val="-2"/>
          <w:sz w:val="28"/>
        </w:rPr>
        <w:t>Грамматическая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сторона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речи.</w:t>
      </w:r>
    </w:p>
    <w:p w:rsidR="007A46EE" w:rsidRDefault="007A46EE">
      <w:pPr>
        <w:pStyle w:val="a5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4" w:firstLine="710"/>
      </w:pPr>
      <w:r>
        <w:t>Распознавание и употребление в устной и письменной речи: изученных морфологических форм и синтаксических конструкций английского языка.</w:t>
      </w:r>
    </w:p>
    <w:p w:rsidR="007A46EE" w:rsidRDefault="009E1D98">
      <w:pPr>
        <w:pStyle w:val="a3"/>
        <w:spacing w:before="8" w:line="362" w:lineRule="auto"/>
        <w:ind w:right="147" w:firstLine="710"/>
      </w:pPr>
      <w:r>
        <w:t>Коммуникативные типы предложений: повествовательные (утвердительные, отрицательные),</w:t>
      </w:r>
      <w:r>
        <w:rPr>
          <w:spacing w:val="80"/>
        </w:rPr>
        <w:t xml:space="preserve"> </w:t>
      </w:r>
      <w:r>
        <w:t>вопросительные</w:t>
      </w:r>
      <w:r>
        <w:rPr>
          <w:spacing w:val="40"/>
        </w:rPr>
        <w:t xml:space="preserve"> </w:t>
      </w:r>
      <w:r>
        <w:t>(общий,</w:t>
      </w:r>
      <w:r>
        <w:rPr>
          <w:spacing w:val="40"/>
        </w:rPr>
        <w:t xml:space="preserve"> </w:t>
      </w:r>
      <w:r>
        <w:t>специальный</w:t>
      </w:r>
      <w:r>
        <w:rPr>
          <w:spacing w:val="40"/>
        </w:rPr>
        <w:t xml:space="preserve"> </w:t>
      </w:r>
      <w:r>
        <w:t>вопрос),</w:t>
      </w:r>
      <w:r>
        <w:rPr>
          <w:spacing w:val="80"/>
        </w:rPr>
        <w:t xml:space="preserve"> </w:t>
      </w:r>
      <w:r>
        <w:t>побудительные</w:t>
      </w:r>
      <w:r>
        <w:rPr>
          <w:spacing w:val="40"/>
        </w:rPr>
        <w:t xml:space="preserve"> </w:t>
      </w:r>
      <w:r>
        <w:t>(в утвердительной форме).</w:t>
      </w:r>
    </w:p>
    <w:p w:rsidR="007A46EE" w:rsidRDefault="009E1D98">
      <w:pPr>
        <w:pStyle w:val="a3"/>
        <w:spacing w:line="357" w:lineRule="auto"/>
        <w:ind w:left="1136" w:right="1824"/>
      </w:pPr>
      <w:r>
        <w:t>Нераспространённые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распространённые</w:t>
      </w:r>
      <w:r>
        <w:rPr>
          <w:spacing w:val="-14"/>
        </w:rPr>
        <w:t xml:space="preserve"> </w:t>
      </w:r>
      <w:r>
        <w:t>простые</w:t>
      </w:r>
      <w:r>
        <w:rPr>
          <w:spacing w:val="-11"/>
        </w:rPr>
        <w:t xml:space="preserve"> </w:t>
      </w:r>
      <w:r>
        <w:t>предложения. Предложения с начальным It (It’s a red ball.).</w:t>
      </w:r>
    </w:p>
    <w:p w:rsidR="007A46EE" w:rsidRPr="00CC64EC" w:rsidRDefault="009E1D98">
      <w:pPr>
        <w:pStyle w:val="a3"/>
        <w:spacing w:line="360" w:lineRule="auto"/>
        <w:ind w:right="130" w:firstLine="710"/>
        <w:rPr>
          <w:lang w:val="en-US"/>
        </w:rPr>
      </w:pPr>
      <w:r>
        <w:t>Предложения</w:t>
      </w:r>
      <w:r w:rsidRPr="00CC64EC">
        <w:rPr>
          <w:lang w:val="en-US"/>
        </w:rPr>
        <w:t xml:space="preserve"> </w:t>
      </w:r>
      <w:r>
        <w:t>с</w:t>
      </w:r>
      <w:r w:rsidRPr="00CC64EC">
        <w:rPr>
          <w:lang w:val="en-US"/>
        </w:rPr>
        <w:t xml:space="preserve"> </w:t>
      </w:r>
      <w:r>
        <w:t>начальным</w:t>
      </w:r>
      <w:r w:rsidRPr="00CC64EC">
        <w:rPr>
          <w:lang w:val="en-US"/>
        </w:rPr>
        <w:t xml:space="preserve"> There + to be </w:t>
      </w:r>
      <w:r>
        <w:t>в</w:t>
      </w:r>
      <w:r w:rsidRPr="00CC64EC">
        <w:rPr>
          <w:spacing w:val="-1"/>
          <w:lang w:val="en-US"/>
        </w:rPr>
        <w:t xml:space="preserve"> </w:t>
      </w:r>
      <w:r w:rsidRPr="00CC64EC">
        <w:rPr>
          <w:lang w:val="en-US"/>
        </w:rPr>
        <w:t xml:space="preserve">Present Simple Tense (There is a cat in the room. Is there a </w:t>
      </w:r>
      <w:r w:rsidRPr="00CC64EC">
        <w:rPr>
          <w:lang w:val="en-US"/>
        </w:rPr>
        <w:t>cat in</w:t>
      </w:r>
      <w:r w:rsidRPr="00CC64EC">
        <w:rPr>
          <w:spacing w:val="-9"/>
          <w:lang w:val="en-US"/>
        </w:rPr>
        <w:t xml:space="preserve"> </w:t>
      </w:r>
      <w:r w:rsidRPr="00CC64EC">
        <w:rPr>
          <w:lang w:val="en-US"/>
        </w:rPr>
        <w:t>the room? – Yes,</w:t>
      </w:r>
      <w:r w:rsidRPr="00CC64EC">
        <w:rPr>
          <w:spacing w:val="-2"/>
          <w:lang w:val="en-US"/>
        </w:rPr>
        <w:t xml:space="preserve"> </w:t>
      </w:r>
      <w:r w:rsidRPr="00CC64EC">
        <w:rPr>
          <w:lang w:val="en-US"/>
        </w:rPr>
        <w:t>there is./No, there isn’t. There are four pens on the table. Are there four pens on the table? – Yes, there are./No, there aren’t. How many pens are there on the table? – There are four pens.).</w:t>
      </w:r>
    </w:p>
    <w:p w:rsidR="007A46EE" w:rsidRPr="00CC64EC" w:rsidRDefault="009E1D98">
      <w:pPr>
        <w:pStyle w:val="a3"/>
        <w:spacing w:line="362" w:lineRule="auto"/>
        <w:ind w:right="138" w:firstLine="710"/>
        <w:rPr>
          <w:lang w:val="en-US"/>
        </w:rPr>
      </w:pPr>
      <w:r>
        <w:t>Предложения</w:t>
      </w:r>
      <w:r w:rsidRPr="00CC64EC">
        <w:rPr>
          <w:lang w:val="en-US"/>
        </w:rPr>
        <w:t xml:space="preserve"> </w:t>
      </w:r>
      <w:r>
        <w:t>с</w:t>
      </w:r>
      <w:r w:rsidRPr="00CC64EC">
        <w:rPr>
          <w:lang w:val="en-US"/>
        </w:rPr>
        <w:t xml:space="preserve"> </w:t>
      </w:r>
      <w:r>
        <w:t>простым</w:t>
      </w:r>
      <w:r w:rsidRPr="00CC64EC">
        <w:rPr>
          <w:lang w:val="en-US"/>
        </w:rPr>
        <w:t xml:space="preserve"> </w:t>
      </w:r>
      <w:r>
        <w:t>глагольным</w:t>
      </w:r>
      <w:r w:rsidRPr="00CC64EC">
        <w:rPr>
          <w:lang w:val="en-US"/>
        </w:rPr>
        <w:t xml:space="preserve"> </w:t>
      </w:r>
      <w:r>
        <w:t>сказуемым</w:t>
      </w:r>
      <w:r w:rsidRPr="00CC64EC">
        <w:rPr>
          <w:lang w:val="en-US"/>
        </w:rPr>
        <w:t xml:space="preserve"> (They live in the country.), </w:t>
      </w:r>
      <w:r>
        <w:t>составным</w:t>
      </w:r>
      <w:r w:rsidRPr="00CC64EC">
        <w:rPr>
          <w:lang w:val="en-US"/>
        </w:rPr>
        <w:t xml:space="preserve"> </w:t>
      </w:r>
      <w:r>
        <w:t>именным</w:t>
      </w:r>
      <w:r w:rsidRPr="00CC64EC">
        <w:rPr>
          <w:lang w:val="en-US"/>
        </w:rPr>
        <w:t xml:space="preserve"> </w:t>
      </w:r>
      <w:r>
        <w:t>сказуемым</w:t>
      </w:r>
      <w:r w:rsidRPr="00CC64EC">
        <w:rPr>
          <w:lang w:val="en-US"/>
        </w:rPr>
        <w:t xml:space="preserve"> (The box is small.) </w:t>
      </w:r>
      <w:r>
        <w:t>и</w:t>
      </w:r>
      <w:r w:rsidRPr="00CC64EC">
        <w:rPr>
          <w:lang w:val="en-US"/>
        </w:rPr>
        <w:t xml:space="preserve"> </w:t>
      </w:r>
      <w:r>
        <w:t>составным</w:t>
      </w:r>
      <w:r w:rsidRPr="00CC64EC">
        <w:rPr>
          <w:lang w:val="en-US"/>
        </w:rPr>
        <w:t xml:space="preserve"> </w:t>
      </w:r>
      <w:r>
        <w:t>глагольным</w:t>
      </w:r>
      <w:r w:rsidRPr="00CC64EC">
        <w:rPr>
          <w:lang w:val="en-US"/>
        </w:rPr>
        <w:t xml:space="preserve"> </w:t>
      </w:r>
      <w:r>
        <w:t>сказуемым</w:t>
      </w:r>
      <w:r w:rsidRPr="00CC64EC">
        <w:rPr>
          <w:lang w:val="en-US"/>
        </w:rPr>
        <w:t xml:space="preserve"> (I like to play with my cat. She can play the piano.).</w:t>
      </w:r>
    </w:p>
    <w:p w:rsidR="007A46EE" w:rsidRPr="00CC64EC" w:rsidRDefault="009E1D98">
      <w:pPr>
        <w:pStyle w:val="a3"/>
        <w:spacing w:line="364" w:lineRule="auto"/>
        <w:ind w:right="146" w:firstLine="710"/>
        <w:rPr>
          <w:lang w:val="en-US"/>
        </w:rPr>
      </w:pPr>
      <w:r>
        <w:t>Предложения</w:t>
      </w:r>
      <w:r w:rsidRPr="00CC64EC">
        <w:rPr>
          <w:spacing w:val="80"/>
          <w:lang w:val="en-US"/>
        </w:rPr>
        <w:t xml:space="preserve">  </w:t>
      </w:r>
      <w:r>
        <w:t>с</w:t>
      </w:r>
      <w:r w:rsidRPr="00CC64EC">
        <w:rPr>
          <w:spacing w:val="80"/>
          <w:lang w:val="en-US"/>
        </w:rPr>
        <w:t xml:space="preserve">  </w:t>
      </w:r>
      <w:r>
        <w:t>глаголом</w:t>
      </w:r>
      <w:r w:rsidRPr="00CC64EC">
        <w:rPr>
          <w:lang w:val="en-US"/>
        </w:rPr>
        <w:t>-</w:t>
      </w:r>
      <w:r>
        <w:t>связкой</w:t>
      </w:r>
      <w:r w:rsidRPr="00CC64EC">
        <w:rPr>
          <w:spacing w:val="80"/>
          <w:lang w:val="en-US"/>
        </w:rPr>
        <w:t xml:space="preserve">  </w:t>
      </w:r>
      <w:r w:rsidRPr="00CC64EC">
        <w:rPr>
          <w:lang w:val="en-US"/>
        </w:rPr>
        <w:t>to</w:t>
      </w:r>
      <w:r w:rsidRPr="00CC64EC">
        <w:rPr>
          <w:spacing w:val="80"/>
          <w:lang w:val="en-US"/>
        </w:rPr>
        <w:t xml:space="preserve">  </w:t>
      </w:r>
      <w:r w:rsidRPr="00CC64EC">
        <w:rPr>
          <w:lang w:val="en-US"/>
        </w:rPr>
        <w:t>be</w:t>
      </w:r>
      <w:r w:rsidRPr="00CC64EC">
        <w:rPr>
          <w:spacing w:val="80"/>
          <w:lang w:val="en-US"/>
        </w:rPr>
        <w:t xml:space="preserve">  </w:t>
      </w:r>
      <w:r>
        <w:t>в</w:t>
      </w:r>
      <w:r w:rsidRPr="00CC64EC">
        <w:rPr>
          <w:spacing w:val="80"/>
          <w:lang w:val="en-US"/>
        </w:rPr>
        <w:t xml:space="preserve">  </w:t>
      </w:r>
      <w:r w:rsidRPr="00CC64EC">
        <w:rPr>
          <w:lang w:val="en-US"/>
        </w:rPr>
        <w:t>Pre</w:t>
      </w:r>
      <w:r w:rsidRPr="00CC64EC">
        <w:rPr>
          <w:lang w:val="en-US"/>
        </w:rPr>
        <w:t>sent</w:t>
      </w:r>
      <w:r w:rsidRPr="00CC64EC">
        <w:rPr>
          <w:spacing w:val="80"/>
          <w:lang w:val="en-US"/>
        </w:rPr>
        <w:t xml:space="preserve">  </w:t>
      </w:r>
      <w:r w:rsidRPr="00CC64EC">
        <w:rPr>
          <w:lang w:val="en-US"/>
        </w:rPr>
        <w:t>Simple</w:t>
      </w:r>
      <w:r w:rsidRPr="00CC64EC">
        <w:rPr>
          <w:spacing w:val="80"/>
          <w:lang w:val="en-US"/>
        </w:rPr>
        <w:t xml:space="preserve">  </w:t>
      </w:r>
      <w:r w:rsidRPr="00CC64EC">
        <w:rPr>
          <w:lang w:val="en-US"/>
        </w:rPr>
        <w:t>Tense (My father is a doctor. Is it a red ball? – Yes, it is./No, it isn’t.).</w:t>
      </w:r>
    </w:p>
    <w:p w:rsidR="007A46EE" w:rsidRDefault="009E1D98">
      <w:pPr>
        <w:pStyle w:val="a3"/>
        <w:spacing w:line="362" w:lineRule="auto"/>
        <w:ind w:right="168" w:firstLine="710"/>
      </w:pPr>
      <w:r>
        <w:t xml:space="preserve">Предложения с краткими глагольными формами (She can’t swim. I don’t like </w:t>
      </w:r>
      <w:r>
        <w:rPr>
          <w:spacing w:val="-2"/>
        </w:rPr>
        <w:t>porridge.).</w:t>
      </w:r>
    </w:p>
    <w:p w:rsidR="007A46EE" w:rsidRDefault="009E1D98">
      <w:pPr>
        <w:pStyle w:val="a3"/>
        <w:spacing w:line="319" w:lineRule="exact"/>
        <w:ind w:left="1136"/>
      </w:pPr>
      <w:r>
        <w:t>Побудительные</w:t>
      </w:r>
      <w:r>
        <w:rPr>
          <w:spacing w:val="-18"/>
        </w:rPr>
        <w:t xml:space="preserve"> </w:t>
      </w:r>
      <w:r>
        <w:t>предложения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утвердительной</w:t>
      </w:r>
      <w:r>
        <w:rPr>
          <w:spacing w:val="-17"/>
        </w:rPr>
        <w:t xml:space="preserve"> </w:t>
      </w:r>
      <w:r>
        <w:t>форме</w:t>
      </w:r>
      <w:r>
        <w:rPr>
          <w:spacing w:val="-17"/>
        </w:rPr>
        <w:t xml:space="preserve"> </w:t>
      </w:r>
      <w:r>
        <w:t>(Come</w:t>
      </w:r>
      <w:r>
        <w:rPr>
          <w:spacing w:val="-8"/>
        </w:rPr>
        <w:t xml:space="preserve"> </w:t>
      </w:r>
      <w:r>
        <w:t>in,</w:t>
      </w:r>
      <w:r>
        <w:rPr>
          <w:spacing w:val="-13"/>
        </w:rPr>
        <w:t xml:space="preserve"> </w:t>
      </w:r>
      <w:r>
        <w:rPr>
          <w:spacing w:val="-2"/>
        </w:rPr>
        <w:t>please.).</w:t>
      </w:r>
    </w:p>
    <w:p w:rsidR="007A46EE" w:rsidRDefault="009E1D98">
      <w:pPr>
        <w:pStyle w:val="a3"/>
        <w:spacing w:before="126" w:line="362" w:lineRule="auto"/>
        <w:ind w:right="137" w:firstLine="710"/>
      </w:pPr>
      <w:r>
        <w:t>Глаголы</w:t>
      </w:r>
      <w:r>
        <w:rPr>
          <w:spacing w:val="40"/>
        </w:rPr>
        <w:t xml:space="preserve">  </w:t>
      </w:r>
      <w:r>
        <w:t>в</w:t>
      </w:r>
      <w:r>
        <w:rPr>
          <w:spacing w:val="80"/>
          <w:w w:val="150"/>
        </w:rPr>
        <w:t xml:space="preserve"> </w:t>
      </w:r>
      <w:r>
        <w:t>Present</w:t>
      </w:r>
      <w:r>
        <w:rPr>
          <w:spacing w:val="40"/>
        </w:rPr>
        <w:t xml:space="preserve">  </w:t>
      </w:r>
      <w:r>
        <w:t>Simple</w:t>
      </w:r>
      <w:r>
        <w:rPr>
          <w:spacing w:val="40"/>
        </w:rPr>
        <w:t xml:space="preserve">  </w:t>
      </w:r>
      <w:r>
        <w:t>Tense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повествовательных</w:t>
      </w:r>
      <w:r>
        <w:rPr>
          <w:spacing w:val="80"/>
          <w:w w:val="150"/>
        </w:rPr>
        <w:t xml:space="preserve"> </w:t>
      </w:r>
      <w:r>
        <w:t>(утвердительных и отрицательных) и вопросительных (общий и специальный вопросы)</w:t>
      </w:r>
      <w:r>
        <w:rPr>
          <w:spacing w:val="40"/>
        </w:rPr>
        <w:t xml:space="preserve"> </w:t>
      </w:r>
      <w:r>
        <w:rPr>
          <w:spacing w:val="-2"/>
        </w:rPr>
        <w:t>предложениях.</w:t>
      </w:r>
    </w:p>
    <w:p w:rsidR="007A46EE" w:rsidRPr="00CC64EC" w:rsidRDefault="009E1D98">
      <w:pPr>
        <w:pStyle w:val="a3"/>
        <w:spacing w:before="1" w:line="362" w:lineRule="auto"/>
        <w:ind w:right="149" w:firstLine="710"/>
        <w:rPr>
          <w:lang w:val="en-US"/>
        </w:rPr>
      </w:pPr>
      <w:r>
        <w:t>Глагольная</w:t>
      </w:r>
      <w:r w:rsidRPr="00CC64EC">
        <w:rPr>
          <w:lang w:val="en-US"/>
        </w:rPr>
        <w:t xml:space="preserve"> </w:t>
      </w:r>
      <w:r>
        <w:t>конструкция</w:t>
      </w:r>
      <w:r w:rsidRPr="00CC64EC">
        <w:rPr>
          <w:lang w:val="en-US"/>
        </w:rPr>
        <w:t xml:space="preserve"> have got (I’ve got a cat. He’s/She’s got a cat. Have you got a cat? – Yes, I have./No, I haven’t. What have you got?).</w:t>
      </w:r>
    </w:p>
    <w:p w:rsidR="007A46EE" w:rsidRDefault="009E1D98">
      <w:pPr>
        <w:pStyle w:val="a3"/>
        <w:spacing w:before="3" w:line="362" w:lineRule="auto"/>
        <w:ind w:right="148" w:firstLine="710"/>
      </w:pPr>
      <w:r>
        <w:t>Модальный глагол can: для выражения умения (I can play tennis.) и отсутствия умения (I can’t play chess.); для пол</w:t>
      </w:r>
      <w:r>
        <w:t>учения разрешения (Can I go out?).</w:t>
      </w:r>
    </w:p>
    <w:p w:rsidR="007A46EE" w:rsidRDefault="009E1D98">
      <w:pPr>
        <w:pStyle w:val="a3"/>
        <w:spacing w:line="357" w:lineRule="auto"/>
        <w:ind w:right="149" w:firstLine="710"/>
      </w:pPr>
      <w:r>
        <w:t>Определённый, неопределённый и нулевой артикли c именами существительными (наиболее распространённые случаи).</w:t>
      </w:r>
    </w:p>
    <w:p w:rsidR="007A46EE" w:rsidRDefault="009E1D98">
      <w:pPr>
        <w:pStyle w:val="a3"/>
        <w:spacing w:line="364" w:lineRule="auto"/>
        <w:ind w:right="145" w:firstLine="710"/>
      </w:pPr>
      <w:r>
        <w:t>Существительные</w:t>
      </w:r>
      <w:r>
        <w:rPr>
          <w:spacing w:val="40"/>
        </w:rPr>
        <w:t xml:space="preserve">  </w:t>
      </w:r>
      <w:r>
        <w:t>во</w:t>
      </w:r>
      <w:r>
        <w:rPr>
          <w:spacing w:val="40"/>
        </w:rPr>
        <w:t xml:space="preserve">  </w:t>
      </w:r>
      <w:r>
        <w:t>множественном</w:t>
      </w:r>
      <w:r>
        <w:rPr>
          <w:spacing w:val="40"/>
        </w:rPr>
        <w:t xml:space="preserve">  </w:t>
      </w:r>
      <w:r>
        <w:t>числе,</w:t>
      </w:r>
      <w:r>
        <w:rPr>
          <w:spacing w:val="40"/>
        </w:rPr>
        <w:t xml:space="preserve">  </w:t>
      </w:r>
      <w:r>
        <w:t>образованные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правилу и исключения (a book – books; a man – men</w:t>
      </w:r>
      <w:r>
        <w:t>).</w:t>
      </w:r>
    </w:p>
    <w:p w:rsidR="007A46EE" w:rsidRDefault="007A46EE">
      <w:pPr>
        <w:pStyle w:val="a3"/>
        <w:spacing w:line="364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firstLine="710"/>
        <w:jc w:val="left"/>
      </w:pPr>
      <w:r>
        <w:t>Личные</w:t>
      </w:r>
      <w:r w:rsidRPr="00CC64EC">
        <w:rPr>
          <w:spacing w:val="-11"/>
          <w:lang w:val="en-US"/>
        </w:rPr>
        <w:t xml:space="preserve"> </w:t>
      </w:r>
      <w:r>
        <w:t>местоимения</w:t>
      </w:r>
      <w:r w:rsidRPr="00CC64EC">
        <w:rPr>
          <w:spacing w:val="-10"/>
          <w:lang w:val="en-US"/>
        </w:rPr>
        <w:t xml:space="preserve"> </w:t>
      </w:r>
      <w:r w:rsidRPr="00CC64EC">
        <w:rPr>
          <w:lang w:val="en-US"/>
        </w:rPr>
        <w:t>(I,</w:t>
      </w:r>
      <w:r w:rsidRPr="00CC64EC">
        <w:rPr>
          <w:spacing w:val="-10"/>
          <w:lang w:val="en-US"/>
        </w:rPr>
        <w:t xml:space="preserve"> </w:t>
      </w:r>
      <w:r w:rsidRPr="00CC64EC">
        <w:rPr>
          <w:lang w:val="en-US"/>
        </w:rPr>
        <w:t>you,</w:t>
      </w:r>
      <w:r w:rsidRPr="00CC64EC">
        <w:rPr>
          <w:spacing w:val="-10"/>
          <w:lang w:val="en-US"/>
        </w:rPr>
        <w:t xml:space="preserve"> </w:t>
      </w:r>
      <w:r w:rsidRPr="00CC64EC">
        <w:rPr>
          <w:lang w:val="en-US"/>
        </w:rPr>
        <w:t>he/she/it,</w:t>
      </w:r>
      <w:r w:rsidRPr="00CC64EC">
        <w:rPr>
          <w:spacing w:val="-10"/>
          <w:lang w:val="en-US"/>
        </w:rPr>
        <w:t xml:space="preserve"> </w:t>
      </w:r>
      <w:r w:rsidRPr="00CC64EC">
        <w:rPr>
          <w:lang w:val="en-US"/>
        </w:rPr>
        <w:t>we,</w:t>
      </w:r>
      <w:r w:rsidRPr="00CC64EC">
        <w:rPr>
          <w:spacing w:val="-10"/>
          <w:lang w:val="en-US"/>
        </w:rPr>
        <w:t xml:space="preserve"> </w:t>
      </w:r>
      <w:r w:rsidRPr="00CC64EC">
        <w:rPr>
          <w:lang w:val="en-US"/>
        </w:rPr>
        <w:t>they).</w:t>
      </w:r>
      <w:r w:rsidRPr="00CC64EC">
        <w:rPr>
          <w:spacing w:val="-6"/>
          <w:lang w:val="en-US"/>
        </w:rPr>
        <w:t xml:space="preserve"> </w:t>
      </w:r>
      <w:r>
        <w:t>Притяжательные</w:t>
      </w:r>
      <w:r w:rsidRPr="00CC64EC">
        <w:rPr>
          <w:spacing w:val="-10"/>
          <w:lang w:val="en-US"/>
        </w:rPr>
        <w:t xml:space="preserve"> </w:t>
      </w:r>
      <w:r>
        <w:t>местоимения</w:t>
      </w:r>
      <w:r w:rsidRPr="00CC64EC">
        <w:rPr>
          <w:lang w:val="en-US"/>
        </w:rPr>
        <w:t xml:space="preserve"> (my, your, his/her/its, our, their). </w:t>
      </w:r>
      <w:r>
        <w:t>Указательные местоимения (this – these).</w:t>
      </w:r>
    </w:p>
    <w:p w:rsidR="007A46EE" w:rsidRDefault="009E1D98">
      <w:pPr>
        <w:pStyle w:val="a3"/>
        <w:spacing w:before="8"/>
        <w:ind w:left="1136"/>
        <w:jc w:val="left"/>
      </w:pPr>
      <w:r>
        <w:rPr>
          <w:spacing w:val="-2"/>
        </w:rPr>
        <w:t>Количественные числительные</w:t>
      </w:r>
      <w:r>
        <w:rPr>
          <w:spacing w:val="-1"/>
        </w:rPr>
        <w:t xml:space="preserve"> </w:t>
      </w:r>
      <w:r>
        <w:rPr>
          <w:spacing w:val="-2"/>
        </w:rPr>
        <w:t>(1–12).</w:t>
      </w:r>
    </w:p>
    <w:p w:rsidR="007A46EE" w:rsidRPr="00CC64EC" w:rsidRDefault="009E1D98">
      <w:pPr>
        <w:pStyle w:val="a3"/>
        <w:spacing w:before="162" w:line="362" w:lineRule="auto"/>
        <w:ind w:left="1136" w:right="2134"/>
        <w:jc w:val="left"/>
        <w:rPr>
          <w:lang w:val="en-US"/>
        </w:rPr>
      </w:pPr>
      <w:r>
        <w:t>Вопросительные</w:t>
      </w:r>
      <w:r>
        <w:rPr>
          <w:spacing w:val="-17"/>
        </w:rPr>
        <w:t xml:space="preserve"> </w:t>
      </w:r>
      <w:r>
        <w:t>слова</w:t>
      </w:r>
      <w:r>
        <w:rPr>
          <w:spacing w:val="-13"/>
        </w:rPr>
        <w:t xml:space="preserve"> </w:t>
      </w:r>
      <w:r>
        <w:t>(who,</w:t>
      </w:r>
      <w:r>
        <w:rPr>
          <w:spacing w:val="-12"/>
        </w:rPr>
        <w:t xml:space="preserve"> </w:t>
      </w:r>
      <w:r>
        <w:t>what,</w:t>
      </w:r>
      <w:r>
        <w:rPr>
          <w:spacing w:val="-13"/>
        </w:rPr>
        <w:t xml:space="preserve"> </w:t>
      </w:r>
      <w:r>
        <w:t>how,</w:t>
      </w:r>
      <w:r>
        <w:rPr>
          <w:spacing w:val="-12"/>
        </w:rPr>
        <w:t xml:space="preserve"> </w:t>
      </w:r>
      <w:r>
        <w:t>where,</w:t>
      </w:r>
      <w:r>
        <w:rPr>
          <w:spacing w:val="-12"/>
        </w:rPr>
        <w:t xml:space="preserve"> </w:t>
      </w:r>
      <w:r>
        <w:t>how</w:t>
      </w:r>
      <w:r>
        <w:rPr>
          <w:spacing w:val="-10"/>
        </w:rPr>
        <w:t xml:space="preserve"> </w:t>
      </w:r>
      <w:r>
        <w:t>many). Предлоги</w:t>
      </w:r>
      <w:r w:rsidRPr="00CC64EC">
        <w:rPr>
          <w:lang w:val="en-US"/>
        </w:rPr>
        <w:t xml:space="preserve"> </w:t>
      </w:r>
      <w:r>
        <w:t>места</w:t>
      </w:r>
      <w:r w:rsidRPr="00CC64EC">
        <w:rPr>
          <w:lang w:val="en-US"/>
        </w:rPr>
        <w:t xml:space="preserve"> (in, on, near, under).</w:t>
      </w:r>
    </w:p>
    <w:p w:rsidR="007A46EE" w:rsidRDefault="009E1D98">
      <w:pPr>
        <w:pStyle w:val="a3"/>
        <w:spacing w:line="319" w:lineRule="exact"/>
        <w:ind w:left="1136"/>
        <w:jc w:val="left"/>
      </w:pPr>
      <w:r>
        <w:t>Союзы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but</w:t>
      </w:r>
      <w:r>
        <w:rPr>
          <w:spacing w:val="-10"/>
        </w:rPr>
        <w:t xml:space="preserve"> </w:t>
      </w:r>
      <w:r>
        <w:t>(c</w:t>
      </w:r>
      <w:r>
        <w:rPr>
          <w:spacing w:val="-7"/>
        </w:rPr>
        <w:t xml:space="preserve"> </w:t>
      </w:r>
      <w:r>
        <w:t>однородными</w:t>
      </w:r>
      <w:r>
        <w:rPr>
          <w:spacing w:val="-9"/>
        </w:rPr>
        <w:t xml:space="preserve"> </w:t>
      </w:r>
      <w:r>
        <w:rPr>
          <w:spacing w:val="-2"/>
        </w:rPr>
        <w:t>членами).</w:t>
      </w:r>
    </w:p>
    <w:p w:rsidR="007A46EE" w:rsidRDefault="009E1D98">
      <w:pPr>
        <w:pStyle w:val="a5"/>
        <w:numPr>
          <w:ilvl w:val="2"/>
          <w:numId w:val="69"/>
        </w:numPr>
        <w:tabs>
          <w:tab w:val="left" w:pos="1979"/>
        </w:tabs>
        <w:spacing w:before="154"/>
        <w:ind w:left="1979" w:hanging="843"/>
        <w:rPr>
          <w:sz w:val="28"/>
        </w:rPr>
      </w:pPr>
      <w:r>
        <w:rPr>
          <w:sz w:val="28"/>
        </w:rPr>
        <w:t>Социокультурные</w:t>
      </w:r>
      <w:r>
        <w:rPr>
          <w:spacing w:val="-1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умения.</w:t>
      </w:r>
    </w:p>
    <w:p w:rsidR="007A46EE" w:rsidRDefault="009E1D98">
      <w:pPr>
        <w:pStyle w:val="a3"/>
        <w:spacing w:before="158" w:line="362" w:lineRule="auto"/>
        <w:ind w:right="151" w:firstLine="710"/>
      </w:pPr>
      <w:r>
        <w:t>Знание и использование некоторых социокультурных элементов речевого поведенческого этикета, принятого в стране/странах изучаемого языка в некоторых ситуациях</w:t>
      </w:r>
      <w:r>
        <w:rPr>
          <w:spacing w:val="-6"/>
        </w:rPr>
        <w:t xml:space="preserve"> </w:t>
      </w:r>
      <w:r>
        <w:t>общения:</w:t>
      </w:r>
      <w:r>
        <w:rPr>
          <w:spacing w:val="-7"/>
        </w:rPr>
        <w:t xml:space="preserve"> </w:t>
      </w:r>
      <w:r>
        <w:t>приветствие, прощание, знакомство, выражение благодарности, извинение, поздравление (с дн</w:t>
      </w:r>
      <w:r>
        <w:t>ём рождения, Новым годом, Рождеством).</w:t>
      </w:r>
    </w:p>
    <w:p w:rsidR="007A46EE" w:rsidRDefault="009E1D98">
      <w:pPr>
        <w:pStyle w:val="a3"/>
        <w:spacing w:line="362" w:lineRule="auto"/>
        <w:ind w:right="145" w:firstLine="710"/>
      </w:pPr>
      <w:r>
        <w:t>Знание небольших произведений детского фольклора страны/стран</w:t>
      </w:r>
      <w:r>
        <w:rPr>
          <w:spacing w:val="40"/>
        </w:rPr>
        <w:t xml:space="preserve"> </w:t>
      </w:r>
      <w:r>
        <w:t>изучаемого языка (рифмовки, стихи, песенки); персонажей детских книг.</w:t>
      </w:r>
    </w:p>
    <w:p w:rsidR="007A46EE" w:rsidRDefault="009E1D98">
      <w:pPr>
        <w:pStyle w:val="a3"/>
        <w:ind w:left="1136"/>
      </w:pPr>
      <w:r>
        <w:t>Знание</w:t>
      </w:r>
      <w:r>
        <w:rPr>
          <w:spacing w:val="-14"/>
        </w:rPr>
        <w:t xml:space="preserve"> </w:t>
      </w:r>
      <w:r>
        <w:t>названий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страны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страны/стран</w:t>
      </w:r>
      <w:r>
        <w:rPr>
          <w:spacing w:val="-12"/>
        </w:rPr>
        <w:t xml:space="preserve"> </w:t>
      </w:r>
      <w:r>
        <w:t>изучаемого</w:t>
      </w:r>
      <w:r>
        <w:rPr>
          <w:spacing w:val="-10"/>
        </w:rPr>
        <w:t xml:space="preserve"> </w:t>
      </w:r>
      <w:r>
        <w:t>языка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rPr>
          <w:spacing w:val="-2"/>
        </w:rPr>
        <w:t>столиц.</w:t>
      </w:r>
    </w:p>
    <w:p w:rsidR="007A46EE" w:rsidRDefault="009E1D98">
      <w:pPr>
        <w:pStyle w:val="a5"/>
        <w:numPr>
          <w:ilvl w:val="2"/>
          <w:numId w:val="69"/>
        </w:numPr>
        <w:tabs>
          <w:tab w:val="left" w:pos="1979"/>
        </w:tabs>
        <w:spacing w:before="151"/>
        <w:ind w:left="1979" w:hanging="843"/>
        <w:jc w:val="both"/>
        <w:rPr>
          <w:sz w:val="28"/>
        </w:rPr>
      </w:pPr>
      <w:r>
        <w:rPr>
          <w:spacing w:val="-2"/>
          <w:sz w:val="28"/>
        </w:rPr>
        <w:t>Компенсато</w:t>
      </w:r>
      <w:r>
        <w:rPr>
          <w:spacing w:val="-2"/>
          <w:sz w:val="28"/>
        </w:rPr>
        <w:t>рные</w:t>
      </w:r>
      <w:r>
        <w:rPr>
          <w:sz w:val="28"/>
        </w:rPr>
        <w:t xml:space="preserve"> </w:t>
      </w:r>
      <w:r>
        <w:rPr>
          <w:spacing w:val="-2"/>
          <w:sz w:val="28"/>
        </w:rPr>
        <w:t>умения.</w:t>
      </w:r>
    </w:p>
    <w:p w:rsidR="007A46EE" w:rsidRDefault="009E1D98">
      <w:pPr>
        <w:pStyle w:val="a3"/>
        <w:spacing w:before="163" w:line="355" w:lineRule="auto"/>
        <w:ind w:right="149" w:firstLine="710"/>
      </w:pPr>
      <w:r>
        <w:t>Использование при чтении и аудировании языковой догадки (умения понять значение незнакомого слова или новое значение знакомого слова по контексту).</w:t>
      </w:r>
    </w:p>
    <w:p w:rsidR="007A46EE" w:rsidRDefault="009E1D98">
      <w:pPr>
        <w:pStyle w:val="a3"/>
        <w:spacing w:before="7" w:line="362" w:lineRule="auto"/>
        <w:ind w:right="145" w:firstLine="710"/>
      </w:pPr>
      <w:r>
        <w:t>Использование при формулировании собственных высказываний ключевых слов, вопросов; иллюстраций.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spacing w:line="314" w:lineRule="exact"/>
        <w:ind w:left="1768" w:hanging="63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3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63"/>
        <w:ind w:left="1979" w:hanging="843"/>
        <w:jc w:val="both"/>
        <w:rPr>
          <w:sz w:val="28"/>
        </w:rPr>
      </w:pPr>
      <w:r>
        <w:rPr>
          <w:spacing w:val="-2"/>
          <w:sz w:val="28"/>
        </w:rPr>
        <w:t>Тематическое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содержание</w:t>
      </w:r>
      <w:r>
        <w:rPr>
          <w:spacing w:val="-4"/>
          <w:sz w:val="28"/>
        </w:rPr>
        <w:t xml:space="preserve"> речи.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163"/>
        <w:ind w:left="2190" w:hanging="1054"/>
        <w:jc w:val="both"/>
        <w:rPr>
          <w:sz w:val="28"/>
        </w:rPr>
      </w:pPr>
      <w:r>
        <w:rPr>
          <w:sz w:val="28"/>
        </w:rPr>
        <w:t>Мир</w:t>
      </w:r>
      <w:r>
        <w:rPr>
          <w:spacing w:val="-13"/>
          <w:sz w:val="28"/>
        </w:rPr>
        <w:t xml:space="preserve"> </w:t>
      </w:r>
      <w:r>
        <w:rPr>
          <w:sz w:val="28"/>
        </w:rPr>
        <w:t>моего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«я».</w:t>
      </w:r>
    </w:p>
    <w:p w:rsidR="007A46EE" w:rsidRDefault="009E1D98">
      <w:pPr>
        <w:pStyle w:val="a3"/>
        <w:spacing w:before="158"/>
        <w:ind w:left="1136"/>
      </w:pPr>
      <w:r>
        <w:t>Моя</w:t>
      </w:r>
      <w:r>
        <w:rPr>
          <w:spacing w:val="54"/>
        </w:rPr>
        <w:t xml:space="preserve"> </w:t>
      </w:r>
      <w:r>
        <w:t>семья.</w:t>
      </w:r>
      <w:r>
        <w:rPr>
          <w:spacing w:val="52"/>
        </w:rPr>
        <w:t xml:space="preserve"> </w:t>
      </w:r>
      <w:r>
        <w:t>Мой</w:t>
      </w:r>
      <w:r>
        <w:rPr>
          <w:spacing w:val="48"/>
        </w:rPr>
        <w:t xml:space="preserve"> </w:t>
      </w:r>
      <w:r>
        <w:t>день</w:t>
      </w:r>
      <w:r>
        <w:rPr>
          <w:spacing w:val="46"/>
        </w:rPr>
        <w:t xml:space="preserve"> </w:t>
      </w:r>
      <w:r>
        <w:t>рождения.</w:t>
      </w:r>
      <w:r>
        <w:rPr>
          <w:spacing w:val="57"/>
        </w:rPr>
        <w:t xml:space="preserve"> </w:t>
      </w:r>
      <w:r>
        <w:t>Моя</w:t>
      </w:r>
      <w:r>
        <w:rPr>
          <w:spacing w:val="41"/>
        </w:rPr>
        <w:t xml:space="preserve"> </w:t>
      </w:r>
      <w:r>
        <w:t>любимая</w:t>
      </w:r>
      <w:r>
        <w:rPr>
          <w:spacing w:val="56"/>
        </w:rPr>
        <w:t xml:space="preserve"> </w:t>
      </w:r>
      <w:r>
        <w:t>еда.</w:t>
      </w:r>
      <w:r>
        <w:rPr>
          <w:spacing w:val="51"/>
        </w:rPr>
        <w:t xml:space="preserve"> </w:t>
      </w:r>
      <w:r>
        <w:t>Мой</w:t>
      </w:r>
      <w:r>
        <w:rPr>
          <w:spacing w:val="44"/>
        </w:rPr>
        <w:t xml:space="preserve"> </w:t>
      </w:r>
      <w:r>
        <w:t>день</w:t>
      </w:r>
      <w:r>
        <w:rPr>
          <w:spacing w:val="47"/>
        </w:rPr>
        <w:t xml:space="preserve"> </w:t>
      </w:r>
      <w:r>
        <w:rPr>
          <w:spacing w:val="-2"/>
        </w:rPr>
        <w:t>(распорядок</w:t>
      </w:r>
    </w:p>
    <w:p w:rsidR="007A46EE" w:rsidRDefault="007A46EE">
      <w:pPr>
        <w:pStyle w:val="a3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9E1D98">
      <w:pPr>
        <w:pStyle w:val="a3"/>
        <w:spacing w:before="164"/>
        <w:jc w:val="left"/>
      </w:pPr>
      <w:r>
        <w:rPr>
          <w:spacing w:val="-7"/>
        </w:rPr>
        <w:lastRenderedPageBreak/>
        <w:t>дня).</w:t>
      </w:r>
    </w:p>
    <w:p w:rsidR="007A46EE" w:rsidRDefault="009E1D98">
      <w:pPr>
        <w:spacing w:before="321"/>
        <w:rPr>
          <w:sz w:val="28"/>
        </w:rPr>
      </w:pPr>
      <w:r>
        <w:br w:type="column"/>
      </w:r>
    </w:p>
    <w:p w:rsidR="007A46EE" w:rsidRDefault="009E1D98">
      <w:pPr>
        <w:pStyle w:val="a5"/>
        <w:numPr>
          <w:ilvl w:val="3"/>
          <w:numId w:val="80"/>
        </w:numPr>
        <w:tabs>
          <w:tab w:val="left" w:pos="1161"/>
        </w:tabs>
        <w:spacing w:before="1"/>
        <w:ind w:left="1161" w:hanging="1054"/>
        <w:rPr>
          <w:sz w:val="28"/>
        </w:rPr>
      </w:pPr>
      <w:r>
        <w:rPr>
          <w:sz w:val="28"/>
        </w:rPr>
        <w:t>Мир</w:t>
      </w:r>
      <w:r>
        <w:rPr>
          <w:spacing w:val="-12"/>
          <w:sz w:val="28"/>
        </w:rPr>
        <w:t xml:space="preserve"> </w:t>
      </w:r>
      <w:r>
        <w:rPr>
          <w:sz w:val="28"/>
        </w:rPr>
        <w:t>моих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увлечений.</w:t>
      </w:r>
    </w:p>
    <w:p w:rsidR="007A46EE" w:rsidRDefault="009E1D98">
      <w:pPr>
        <w:pStyle w:val="a3"/>
        <w:spacing w:before="162"/>
        <w:ind w:left="107"/>
        <w:jc w:val="left"/>
      </w:pPr>
      <w:r>
        <w:t>Любимая</w:t>
      </w:r>
      <w:r>
        <w:rPr>
          <w:spacing w:val="32"/>
        </w:rPr>
        <w:t xml:space="preserve"> </w:t>
      </w:r>
      <w:r>
        <w:t>игрушка,</w:t>
      </w:r>
      <w:r>
        <w:rPr>
          <w:spacing w:val="34"/>
        </w:rPr>
        <w:t xml:space="preserve"> </w:t>
      </w:r>
      <w:r>
        <w:t>игра.</w:t>
      </w:r>
      <w:r>
        <w:rPr>
          <w:spacing w:val="33"/>
        </w:rPr>
        <w:t xml:space="preserve"> </w:t>
      </w:r>
      <w:r>
        <w:t>Мой</w:t>
      </w:r>
      <w:r>
        <w:rPr>
          <w:spacing w:val="30"/>
        </w:rPr>
        <w:t xml:space="preserve"> </w:t>
      </w:r>
      <w:r>
        <w:t>питомец.</w:t>
      </w:r>
      <w:r>
        <w:rPr>
          <w:spacing w:val="42"/>
        </w:rPr>
        <w:t xml:space="preserve"> </w:t>
      </w:r>
      <w:r>
        <w:t>Любимые</w:t>
      </w:r>
      <w:r>
        <w:rPr>
          <w:spacing w:val="33"/>
        </w:rPr>
        <w:t xml:space="preserve"> </w:t>
      </w:r>
      <w:r>
        <w:t>занятия.</w:t>
      </w:r>
      <w:r>
        <w:rPr>
          <w:spacing w:val="33"/>
        </w:rPr>
        <w:t xml:space="preserve"> </w:t>
      </w:r>
      <w:r>
        <w:t>Любимая</w:t>
      </w:r>
      <w:r>
        <w:rPr>
          <w:spacing w:val="33"/>
        </w:rPr>
        <w:t xml:space="preserve"> </w:t>
      </w:r>
      <w:r>
        <w:rPr>
          <w:spacing w:val="-2"/>
        </w:rPr>
        <w:t>сказка.</w:t>
      </w:r>
    </w:p>
    <w:p w:rsidR="007A46EE" w:rsidRDefault="007A46EE">
      <w:pPr>
        <w:pStyle w:val="a3"/>
        <w:jc w:val="left"/>
        <w:sectPr w:rsidR="007A46EE">
          <w:type w:val="continuous"/>
          <w:pgSz w:w="11910" w:h="16840"/>
          <w:pgMar w:top="1780" w:right="425" w:bottom="280" w:left="708" w:header="569" w:footer="0" w:gutter="0"/>
          <w:cols w:num="2" w:space="720" w:equalWidth="0">
            <w:col w:w="990" w:space="40"/>
            <w:col w:w="9747"/>
          </w:cols>
        </w:sectPr>
      </w:pPr>
    </w:p>
    <w:p w:rsidR="007A46EE" w:rsidRDefault="009E1D98">
      <w:pPr>
        <w:pStyle w:val="a3"/>
        <w:spacing w:before="163"/>
        <w:jc w:val="left"/>
      </w:pPr>
      <w:r>
        <w:lastRenderedPageBreak/>
        <w:t>Выходной</w:t>
      </w:r>
      <w:r>
        <w:rPr>
          <w:spacing w:val="-17"/>
        </w:rPr>
        <w:t xml:space="preserve"> </w:t>
      </w:r>
      <w:r>
        <w:t>день.</w:t>
      </w:r>
      <w:r>
        <w:rPr>
          <w:spacing w:val="-10"/>
        </w:rPr>
        <w:t xml:space="preserve"> </w:t>
      </w:r>
      <w:r>
        <w:rPr>
          <w:spacing w:val="-2"/>
        </w:rPr>
        <w:t>Каникулы.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159"/>
        <w:ind w:left="2190" w:hanging="1054"/>
        <w:rPr>
          <w:sz w:val="28"/>
        </w:rPr>
      </w:pPr>
      <w:r>
        <w:rPr>
          <w:sz w:val="28"/>
        </w:rPr>
        <w:t>Мир</w:t>
      </w:r>
      <w:r>
        <w:rPr>
          <w:spacing w:val="-17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меня.</w:t>
      </w:r>
    </w:p>
    <w:p w:rsidR="007A46EE" w:rsidRDefault="009E1D98">
      <w:pPr>
        <w:pStyle w:val="a3"/>
        <w:spacing w:before="163" w:line="362" w:lineRule="auto"/>
        <w:ind w:firstLine="710"/>
        <w:jc w:val="left"/>
      </w:pPr>
      <w:r>
        <w:t>Моя</w:t>
      </w:r>
      <w:r>
        <w:rPr>
          <w:spacing w:val="36"/>
        </w:rPr>
        <w:t xml:space="preserve"> </w:t>
      </w:r>
      <w:r>
        <w:t>комната</w:t>
      </w:r>
      <w:r>
        <w:rPr>
          <w:spacing w:val="36"/>
        </w:rPr>
        <w:t xml:space="preserve"> </w:t>
      </w:r>
      <w:r>
        <w:t>(квартира,</w:t>
      </w:r>
      <w:r>
        <w:rPr>
          <w:spacing w:val="37"/>
        </w:rPr>
        <w:t xml:space="preserve"> </w:t>
      </w:r>
      <w:r>
        <w:t>дом).</w:t>
      </w:r>
      <w:r>
        <w:rPr>
          <w:spacing w:val="36"/>
        </w:rPr>
        <w:t xml:space="preserve"> </w:t>
      </w:r>
      <w:r>
        <w:t>Моя</w:t>
      </w:r>
      <w:r>
        <w:rPr>
          <w:spacing w:val="36"/>
        </w:rPr>
        <w:t xml:space="preserve"> </w:t>
      </w:r>
      <w:r>
        <w:t>школа.</w:t>
      </w:r>
      <w:r>
        <w:rPr>
          <w:spacing w:val="36"/>
        </w:rPr>
        <w:t xml:space="preserve"> </w:t>
      </w:r>
      <w:r>
        <w:t>Мои</w:t>
      </w:r>
      <w:r>
        <w:rPr>
          <w:spacing w:val="35"/>
        </w:rPr>
        <w:t xml:space="preserve"> </w:t>
      </w:r>
      <w:r>
        <w:t>друзья.</w:t>
      </w:r>
      <w:r>
        <w:rPr>
          <w:spacing w:val="36"/>
        </w:rPr>
        <w:t xml:space="preserve"> </w:t>
      </w:r>
      <w:r>
        <w:t>Моя</w:t>
      </w:r>
      <w:r>
        <w:rPr>
          <w:spacing w:val="36"/>
        </w:rPr>
        <w:t xml:space="preserve"> </w:t>
      </w:r>
      <w:r>
        <w:t>малая</w:t>
      </w:r>
      <w:r>
        <w:rPr>
          <w:spacing w:val="36"/>
        </w:rPr>
        <w:t xml:space="preserve"> </w:t>
      </w:r>
      <w:r>
        <w:t>родина (город, село). Дикие и домашние животные. Погода. Времена года (месяцы).</w:t>
      </w:r>
    </w:p>
    <w:p w:rsidR="007A46EE" w:rsidRDefault="007A46EE">
      <w:pPr>
        <w:pStyle w:val="a3"/>
        <w:spacing w:line="362" w:lineRule="auto"/>
        <w:jc w:val="left"/>
        <w:sectPr w:rsidR="007A46EE">
          <w:type w:val="continuous"/>
          <w:pgSz w:w="11910" w:h="16840"/>
          <w:pgMar w:top="178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ind w:left="2190" w:hanging="1054"/>
        <w:jc w:val="both"/>
        <w:rPr>
          <w:sz w:val="28"/>
        </w:rPr>
      </w:pPr>
      <w:r>
        <w:rPr>
          <w:sz w:val="28"/>
        </w:rPr>
        <w:t>Родная</w:t>
      </w:r>
      <w:r>
        <w:rPr>
          <w:spacing w:val="-15"/>
          <w:sz w:val="28"/>
        </w:rPr>
        <w:t xml:space="preserve"> </w:t>
      </w:r>
      <w:r>
        <w:rPr>
          <w:sz w:val="28"/>
        </w:rPr>
        <w:t>страна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16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языка.</w:t>
      </w:r>
    </w:p>
    <w:p w:rsidR="007A46EE" w:rsidRDefault="009E1D98">
      <w:pPr>
        <w:pStyle w:val="a3"/>
        <w:spacing w:before="158" w:line="360" w:lineRule="auto"/>
        <w:ind w:right="148" w:firstLine="710"/>
      </w:pPr>
      <w:r>
        <w:t>Россия и страна/страны изучаемого языка. Их столицы,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изучаемого языка.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3"/>
        <w:ind w:left="1979" w:hanging="843"/>
        <w:jc w:val="both"/>
        <w:rPr>
          <w:sz w:val="28"/>
        </w:rPr>
      </w:pPr>
      <w:r>
        <w:rPr>
          <w:spacing w:val="-2"/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умения.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5"/>
        </w:tabs>
        <w:spacing w:before="159"/>
        <w:ind w:left="2185" w:hanging="1049"/>
        <w:jc w:val="both"/>
        <w:rPr>
          <w:sz w:val="28"/>
        </w:rPr>
      </w:pPr>
      <w:r>
        <w:rPr>
          <w:spacing w:val="-2"/>
          <w:sz w:val="28"/>
        </w:rPr>
        <w:t>Говорение.</w:t>
      </w:r>
    </w:p>
    <w:p w:rsidR="007A46EE" w:rsidRDefault="009E1D98">
      <w:pPr>
        <w:pStyle w:val="a5"/>
        <w:numPr>
          <w:ilvl w:val="4"/>
          <w:numId w:val="80"/>
        </w:numPr>
        <w:tabs>
          <w:tab w:val="left" w:pos="2395"/>
        </w:tabs>
        <w:spacing w:before="162"/>
        <w:ind w:left="2395" w:hanging="1259"/>
        <w:jc w:val="both"/>
        <w:rPr>
          <w:sz w:val="28"/>
        </w:rPr>
      </w:pPr>
      <w:r>
        <w:rPr>
          <w:spacing w:val="-2"/>
          <w:sz w:val="28"/>
        </w:rPr>
        <w:t>Коммуникативные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умения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диалогической речи.</w:t>
      </w:r>
    </w:p>
    <w:p w:rsidR="007A46EE" w:rsidRDefault="009E1D98">
      <w:pPr>
        <w:pStyle w:val="a3"/>
        <w:spacing w:before="163" w:line="360" w:lineRule="auto"/>
        <w:ind w:right="140" w:firstLine="710"/>
      </w:pPr>
      <w:r>
        <w:t>Ведение</w:t>
      </w:r>
      <w:r>
        <w:rPr>
          <w:spacing w:val="75"/>
        </w:rPr>
        <w:t xml:space="preserve">   </w:t>
      </w:r>
      <w:r>
        <w:t>с</w:t>
      </w:r>
      <w:r>
        <w:rPr>
          <w:spacing w:val="70"/>
        </w:rPr>
        <w:t xml:space="preserve">   </w:t>
      </w:r>
      <w:r>
        <w:t>использованием</w:t>
      </w:r>
      <w:r>
        <w:rPr>
          <w:spacing w:val="76"/>
        </w:rPr>
        <w:t xml:space="preserve">   </w:t>
      </w:r>
      <w:r>
        <w:t>речевых</w:t>
      </w:r>
      <w:r>
        <w:rPr>
          <w:spacing w:val="80"/>
          <w:w w:val="150"/>
        </w:rPr>
        <w:t xml:space="preserve">  </w:t>
      </w:r>
      <w:r>
        <w:t>ситуаций,</w:t>
      </w:r>
      <w:r>
        <w:rPr>
          <w:spacing w:val="76"/>
        </w:rPr>
        <w:t xml:space="preserve">   </w:t>
      </w:r>
      <w:r>
        <w:t>ключевых</w:t>
      </w:r>
      <w:r>
        <w:rPr>
          <w:spacing w:val="80"/>
          <w:w w:val="150"/>
        </w:rPr>
        <w:t xml:space="preserve">  </w:t>
      </w:r>
      <w:r>
        <w:t>слов и</w:t>
      </w:r>
      <w:r>
        <w:rPr>
          <w:spacing w:val="68"/>
        </w:rPr>
        <w:t xml:space="preserve">  </w:t>
      </w:r>
      <w:r>
        <w:t>(или)</w:t>
      </w:r>
      <w:r>
        <w:rPr>
          <w:spacing w:val="68"/>
        </w:rPr>
        <w:t xml:space="preserve">  </w:t>
      </w:r>
      <w:r>
        <w:t>иллюстраций</w:t>
      </w:r>
      <w:r>
        <w:rPr>
          <w:spacing w:val="72"/>
        </w:rPr>
        <w:t xml:space="preserve">  </w:t>
      </w:r>
      <w:r>
        <w:t>с</w:t>
      </w:r>
      <w:r>
        <w:rPr>
          <w:spacing w:val="69"/>
        </w:rPr>
        <w:t xml:space="preserve">  </w:t>
      </w:r>
      <w:r>
        <w:t>соблюдением</w:t>
      </w:r>
      <w:r>
        <w:rPr>
          <w:spacing w:val="73"/>
        </w:rPr>
        <w:t xml:space="preserve">  </w:t>
      </w:r>
      <w:r>
        <w:t>норм</w:t>
      </w:r>
      <w:r>
        <w:rPr>
          <w:spacing w:val="69"/>
        </w:rPr>
        <w:t xml:space="preserve">  </w:t>
      </w:r>
      <w:r>
        <w:t>речевого</w:t>
      </w:r>
      <w:r>
        <w:rPr>
          <w:spacing w:val="69"/>
        </w:rPr>
        <w:t xml:space="preserve">  </w:t>
      </w:r>
      <w:r>
        <w:t>этикета,</w:t>
      </w:r>
      <w:r>
        <w:rPr>
          <w:spacing w:val="70"/>
        </w:rPr>
        <w:t xml:space="preserve">  </w:t>
      </w:r>
      <w:r>
        <w:t>принятых в стране/странах изучаемого языка:</w:t>
      </w:r>
    </w:p>
    <w:p w:rsidR="007A46EE" w:rsidRDefault="009E1D98">
      <w:pPr>
        <w:pStyle w:val="a3"/>
        <w:spacing w:before="2" w:line="362" w:lineRule="auto"/>
        <w:ind w:right="156" w:firstLine="710"/>
      </w:pPr>
      <w:r>
        <w:t>диалога этикетного характера: приветствие, начало и завершение разговора, знакомство с собеседником; поздравление с праздником; выражение благодарности за поздравление; извинение;</w:t>
      </w:r>
    </w:p>
    <w:p w:rsidR="007A46EE" w:rsidRDefault="009E1D98">
      <w:pPr>
        <w:pStyle w:val="a3"/>
        <w:spacing w:line="364" w:lineRule="auto"/>
        <w:ind w:right="154" w:firstLine="710"/>
      </w:pPr>
      <w:r>
        <w:t>диалога – побуждения к действию: приглашение собеседника к совместной деятельности, вежливое согласие/не согласие на предложение собеседника;</w:t>
      </w:r>
    </w:p>
    <w:p w:rsidR="007A46EE" w:rsidRDefault="009E1D98">
      <w:pPr>
        <w:pStyle w:val="a3"/>
        <w:spacing w:line="362" w:lineRule="auto"/>
        <w:ind w:right="156" w:firstLine="710"/>
      </w:pPr>
      <w:r>
        <w:t>диалога-расспроса: запрашивание интересующей информации; сообщение фактической информации, ответы на вопросы собес</w:t>
      </w:r>
      <w:r>
        <w:t>едника.</w:t>
      </w:r>
    </w:p>
    <w:p w:rsidR="007A46EE" w:rsidRDefault="009E1D98">
      <w:pPr>
        <w:pStyle w:val="a5"/>
        <w:numPr>
          <w:ilvl w:val="4"/>
          <w:numId w:val="80"/>
        </w:numPr>
        <w:tabs>
          <w:tab w:val="left" w:pos="2395"/>
        </w:tabs>
        <w:spacing w:line="319" w:lineRule="exact"/>
        <w:ind w:left="2395" w:hanging="1259"/>
        <w:jc w:val="both"/>
        <w:rPr>
          <w:sz w:val="28"/>
        </w:rPr>
      </w:pPr>
      <w:r>
        <w:rPr>
          <w:spacing w:val="-2"/>
          <w:sz w:val="28"/>
        </w:rPr>
        <w:t>Коммуникативные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умения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монологической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речи.</w:t>
      </w:r>
    </w:p>
    <w:p w:rsidR="007A46EE" w:rsidRDefault="009E1D98">
      <w:pPr>
        <w:pStyle w:val="a3"/>
        <w:spacing w:before="131" w:line="362" w:lineRule="auto"/>
        <w:ind w:right="146" w:firstLine="710"/>
      </w:pPr>
      <w:r>
        <w:t>Создание с использованием ключевых слов, вопросов и (или) иллюстраций устных</w:t>
      </w:r>
      <w:r>
        <w:rPr>
          <w:spacing w:val="40"/>
        </w:rPr>
        <w:t xml:space="preserve"> </w:t>
      </w:r>
      <w:r>
        <w:t>монологических</w:t>
      </w:r>
      <w:r>
        <w:rPr>
          <w:spacing w:val="40"/>
        </w:rPr>
        <w:t xml:space="preserve"> </w:t>
      </w:r>
      <w:r>
        <w:t>высказываний:</w:t>
      </w:r>
      <w:r>
        <w:rPr>
          <w:spacing w:val="40"/>
        </w:rPr>
        <w:t xml:space="preserve"> </w:t>
      </w:r>
      <w:r>
        <w:t>описание</w:t>
      </w:r>
      <w:r>
        <w:rPr>
          <w:spacing w:val="40"/>
        </w:rPr>
        <w:t xml:space="preserve"> </w:t>
      </w:r>
      <w:r>
        <w:t>предмета,</w:t>
      </w:r>
      <w:r>
        <w:rPr>
          <w:spacing w:val="40"/>
        </w:rPr>
        <w:t xml:space="preserve"> </w:t>
      </w:r>
      <w:r>
        <w:t>реального</w:t>
      </w:r>
      <w:r>
        <w:rPr>
          <w:spacing w:val="40"/>
        </w:rPr>
        <w:t xml:space="preserve"> </w:t>
      </w:r>
      <w:r>
        <w:t>человека или литературного персонажа; рассказ о себе, члене семьи, др</w:t>
      </w:r>
      <w:r>
        <w:t>уге.</w:t>
      </w:r>
    </w:p>
    <w:p w:rsidR="007A46EE" w:rsidRDefault="009E1D98">
      <w:pPr>
        <w:pStyle w:val="a3"/>
        <w:spacing w:line="362" w:lineRule="auto"/>
        <w:ind w:right="158" w:firstLine="710"/>
      </w:pPr>
      <w:r>
        <w:t>Пересказ с использованием ключевых слов, вопросов и (или) иллюстраций основного содержания прочитанного текста.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line="320" w:lineRule="exact"/>
        <w:ind w:left="2190" w:hanging="1054"/>
        <w:jc w:val="both"/>
        <w:rPr>
          <w:sz w:val="28"/>
        </w:rPr>
      </w:pPr>
      <w:r>
        <w:rPr>
          <w:spacing w:val="-2"/>
          <w:sz w:val="28"/>
        </w:rPr>
        <w:t>Аудирование.</w:t>
      </w:r>
    </w:p>
    <w:p w:rsidR="007A46EE" w:rsidRDefault="009E1D98">
      <w:pPr>
        <w:pStyle w:val="a3"/>
        <w:spacing w:before="145" w:line="360" w:lineRule="auto"/>
        <w:ind w:right="143" w:firstLine="710"/>
      </w:pPr>
      <w:r>
        <w:t>Понимание</w:t>
      </w:r>
      <w:r>
        <w:rPr>
          <w:spacing w:val="80"/>
        </w:rPr>
        <w:t xml:space="preserve">   </w:t>
      </w:r>
      <w:r>
        <w:t>на</w:t>
      </w:r>
      <w:r>
        <w:rPr>
          <w:spacing w:val="78"/>
        </w:rPr>
        <w:t xml:space="preserve">   </w:t>
      </w:r>
      <w:r>
        <w:t>слух</w:t>
      </w:r>
      <w:r>
        <w:rPr>
          <w:spacing w:val="76"/>
        </w:rPr>
        <w:t xml:space="preserve">   </w:t>
      </w:r>
      <w:r>
        <w:t>речи</w:t>
      </w:r>
      <w:r>
        <w:rPr>
          <w:spacing w:val="80"/>
        </w:rPr>
        <w:t xml:space="preserve">   </w:t>
      </w:r>
      <w:r>
        <w:t>учителя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других</w:t>
      </w:r>
      <w:r>
        <w:rPr>
          <w:spacing w:val="76"/>
        </w:rPr>
        <w:t xml:space="preserve">   </w:t>
      </w:r>
      <w:r>
        <w:t>обучающихся и вербальная/невербальная реакция на услышанное (при непосре</w:t>
      </w:r>
      <w:r>
        <w:t xml:space="preserve">дственном </w:t>
      </w:r>
      <w:r>
        <w:rPr>
          <w:spacing w:val="-2"/>
        </w:rPr>
        <w:t>общении).</w:t>
      </w:r>
    </w:p>
    <w:p w:rsidR="007A46EE" w:rsidRDefault="009E1D98">
      <w:pPr>
        <w:pStyle w:val="a3"/>
        <w:spacing w:before="1" w:line="362" w:lineRule="auto"/>
        <w:ind w:right="147" w:firstLine="710"/>
      </w:pPr>
      <w:r>
        <w:t>Восприятие и понимание на слух учебных текстов, построенных</w:t>
      </w:r>
      <w:r>
        <w:rPr>
          <w:spacing w:val="-6"/>
        </w:rPr>
        <w:t xml:space="preserve"> </w:t>
      </w:r>
      <w:r>
        <w:t>на изученном языковом</w:t>
      </w:r>
      <w:r>
        <w:rPr>
          <w:spacing w:val="80"/>
        </w:rPr>
        <w:t xml:space="preserve"> </w:t>
      </w:r>
      <w:r>
        <w:t>материале,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79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поставленной</w:t>
      </w:r>
      <w:r>
        <w:rPr>
          <w:spacing w:val="80"/>
        </w:rPr>
        <w:t xml:space="preserve"> </w:t>
      </w:r>
      <w:r>
        <w:t>коммуникативной</w:t>
      </w:r>
      <w:r>
        <w:rPr>
          <w:spacing w:val="80"/>
        </w:rPr>
        <w:t xml:space="preserve"> </w:t>
      </w:r>
      <w:r>
        <w:t>задачей: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62"/>
      </w:pPr>
      <w:r>
        <w:t>с пониманием основного содержания, с пониманием запрашиваемой информации (при опосредованном общении).</w:t>
      </w:r>
    </w:p>
    <w:p w:rsidR="007A46EE" w:rsidRDefault="009E1D98">
      <w:pPr>
        <w:pStyle w:val="a3"/>
        <w:spacing w:before="8" w:line="360" w:lineRule="auto"/>
        <w:ind w:right="149" w:firstLine="710"/>
      </w:pPr>
      <w:r>
        <w:t xml:space="preserve">Аудирование с пониманием основного содержания текста предполагает определение основной темы и главных фактов/событий в воспринимаемом на слух тексте с использованием иллюстраций и языковой, в том числе контекстуальной, </w:t>
      </w:r>
      <w:r>
        <w:rPr>
          <w:spacing w:val="-2"/>
        </w:rPr>
        <w:t>догадки.</w:t>
      </w:r>
    </w:p>
    <w:p w:rsidR="007A46EE" w:rsidRDefault="009E1D98">
      <w:pPr>
        <w:pStyle w:val="a3"/>
        <w:spacing w:before="3" w:line="360" w:lineRule="auto"/>
        <w:ind w:right="150" w:firstLine="710"/>
      </w:pPr>
      <w:r>
        <w:t>Аудирование с пониманием зап</w:t>
      </w:r>
      <w:r>
        <w:t>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языковой, в том числе контекстуальной, догадки.</w:t>
      </w:r>
    </w:p>
    <w:p w:rsidR="007A46EE" w:rsidRDefault="009E1D98">
      <w:pPr>
        <w:pStyle w:val="a3"/>
        <w:spacing w:line="362" w:lineRule="auto"/>
        <w:ind w:right="147" w:firstLine="710"/>
      </w:pPr>
      <w:r>
        <w:t>Тексты для аудирования: диалог, высказывания собесед</w:t>
      </w:r>
      <w:r>
        <w:t>ников в ситуациях повседневного общения, рассказ, сказка.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line="314" w:lineRule="exact"/>
        <w:ind w:left="2190" w:hanging="1054"/>
        <w:jc w:val="both"/>
        <w:rPr>
          <w:sz w:val="28"/>
        </w:rPr>
      </w:pPr>
      <w:r>
        <w:rPr>
          <w:spacing w:val="-2"/>
          <w:sz w:val="28"/>
        </w:rPr>
        <w:t>Смысловое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чтение.</w:t>
      </w:r>
    </w:p>
    <w:p w:rsidR="007A46EE" w:rsidRDefault="009E1D98">
      <w:pPr>
        <w:pStyle w:val="a3"/>
        <w:spacing w:before="161" w:line="362" w:lineRule="auto"/>
        <w:ind w:right="159" w:firstLine="710"/>
      </w:pPr>
      <w:r>
        <w:t>Чтение вслух учебных текстов, построенных на изученном языковом материале, с соблюдением правил чтения и соответствующей интонацией; понимание прочитанного.</w:t>
      </w:r>
    </w:p>
    <w:p w:rsidR="007A46EE" w:rsidRDefault="009E1D98">
      <w:pPr>
        <w:pStyle w:val="a3"/>
        <w:spacing w:line="313" w:lineRule="exact"/>
        <w:ind w:left="1136"/>
      </w:pPr>
      <w:r>
        <w:t>Тексты</w:t>
      </w:r>
      <w:r>
        <w:rPr>
          <w:spacing w:val="-15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вслух</w:t>
      </w:r>
      <w:r>
        <w:t>:</w:t>
      </w:r>
      <w:r>
        <w:rPr>
          <w:spacing w:val="-17"/>
        </w:rPr>
        <w:t xml:space="preserve"> </w:t>
      </w:r>
      <w:r>
        <w:t>диалог,</w:t>
      </w:r>
      <w:r>
        <w:rPr>
          <w:spacing w:val="-10"/>
        </w:rPr>
        <w:t xml:space="preserve"> </w:t>
      </w:r>
      <w:r>
        <w:t>рассказ,</w:t>
      </w:r>
      <w:r>
        <w:rPr>
          <w:spacing w:val="-8"/>
        </w:rPr>
        <w:t xml:space="preserve"> </w:t>
      </w:r>
      <w:r>
        <w:rPr>
          <w:spacing w:val="-2"/>
        </w:rPr>
        <w:t>сказка.</w:t>
      </w:r>
    </w:p>
    <w:p w:rsidR="007A46EE" w:rsidRDefault="009E1D98">
      <w:pPr>
        <w:pStyle w:val="a3"/>
        <w:spacing w:before="163" w:line="360" w:lineRule="auto"/>
        <w:ind w:right="149" w:firstLine="710"/>
      </w:pPr>
      <w:r>
        <w:t>Чтение про себя учебных текстов, построенных на изученном языковом материале,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различной</w:t>
      </w:r>
      <w:r>
        <w:rPr>
          <w:spacing w:val="40"/>
        </w:rPr>
        <w:t xml:space="preserve"> </w:t>
      </w:r>
      <w:r>
        <w:t>глубиной</w:t>
      </w:r>
      <w:r>
        <w:rPr>
          <w:spacing w:val="40"/>
        </w:rPr>
        <w:t xml:space="preserve"> </w:t>
      </w:r>
      <w:r>
        <w:t>проникновения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зависимости от</w:t>
      </w:r>
      <w:r>
        <w:rPr>
          <w:spacing w:val="40"/>
        </w:rPr>
        <w:t xml:space="preserve"> </w:t>
      </w:r>
      <w:r>
        <w:t>поставленной</w:t>
      </w:r>
      <w:r>
        <w:rPr>
          <w:spacing w:val="40"/>
        </w:rPr>
        <w:t xml:space="preserve"> </w:t>
      </w:r>
      <w:r>
        <w:t>коммуникативной</w:t>
      </w:r>
      <w:r>
        <w:rPr>
          <w:spacing w:val="40"/>
        </w:rPr>
        <w:t xml:space="preserve"> </w:t>
      </w:r>
      <w:r>
        <w:t>задачи: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пониманием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содержания, с понимание</w:t>
      </w:r>
      <w:r>
        <w:t>м запрашиваемой информации.</w:t>
      </w:r>
    </w:p>
    <w:p w:rsidR="007A46EE" w:rsidRDefault="009E1D98">
      <w:pPr>
        <w:pStyle w:val="a3"/>
        <w:spacing w:line="362" w:lineRule="auto"/>
        <w:ind w:right="142" w:firstLine="710"/>
      </w:pPr>
      <w:r>
        <w:t>Чтение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 основного</w:t>
      </w:r>
      <w:r>
        <w:rPr>
          <w:spacing w:val="-1"/>
        </w:rPr>
        <w:t xml:space="preserve"> </w:t>
      </w:r>
      <w:r>
        <w:t>содержания текста предполагает</w:t>
      </w:r>
      <w:r>
        <w:rPr>
          <w:spacing w:val="-6"/>
        </w:rPr>
        <w:t xml:space="preserve"> </w:t>
      </w:r>
      <w:r>
        <w:t>определение основной темы и главных фактов/событий в прочитанном тексте с использованием иллюстраций и языковой, в том числе контекстуальной, догадки.</w:t>
      </w:r>
    </w:p>
    <w:p w:rsidR="007A46EE" w:rsidRDefault="009E1D98">
      <w:pPr>
        <w:pStyle w:val="a3"/>
        <w:spacing w:line="360" w:lineRule="auto"/>
        <w:ind w:right="157" w:firstLine="710"/>
      </w:pPr>
      <w:r>
        <w:t>Чтение с пониманием запрашиваемой информации предполагает нахождение</w:t>
      </w:r>
      <w:r>
        <w:rPr>
          <w:spacing w:val="40"/>
        </w:rPr>
        <w:t xml:space="preserve"> </w:t>
      </w:r>
      <w:r>
        <w:t>в прочитанном тексте и понимание запрашиваемой информации фактического характера</w:t>
      </w:r>
      <w:r>
        <w:rPr>
          <w:spacing w:val="-1"/>
        </w:rPr>
        <w:t xml:space="preserve"> </w:t>
      </w:r>
      <w:r>
        <w:t>с использованием иллюстраций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языковой, в</w:t>
      </w:r>
      <w:r>
        <w:rPr>
          <w:spacing w:val="-6"/>
        </w:rPr>
        <w:t xml:space="preserve"> </w:t>
      </w:r>
      <w:r>
        <w:t xml:space="preserve">том числе контекстуальной, </w:t>
      </w:r>
      <w:r>
        <w:rPr>
          <w:spacing w:val="-2"/>
        </w:rPr>
        <w:t>догадки.</w:t>
      </w:r>
    </w:p>
    <w:p w:rsidR="007A46EE" w:rsidRDefault="009E1D98">
      <w:pPr>
        <w:pStyle w:val="a3"/>
        <w:spacing w:line="362" w:lineRule="auto"/>
        <w:ind w:right="151" w:firstLine="710"/>
      </w:pPr>
      <w:r>
        <w:t xml:space="preserve">Тексты для чтения: диалог, </w:t>
      </w:r>
      <w:r>
        <w:t xml:space="preserve">рассказ, сказка, электронное сообщение личного </w:t>
      </w:r>
      <w:r>
        <w:rPr>
          <w:spacing w:val="-2"/>
        </w:rPr>
        <w:t>характера.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ind w:left="2190" w:hanging="1054"/>
        <w:jc w:val="both"/>
        <w:rPr>
          <w:sz w:val="28"/>
        </w:rPr>
      </w:pPr>
      <w:r>
        <w:rPr>
          <w:spacing w:val="-2"/>
          <w:sz w:val="28"/>
        </w:rPr>
        <w:t>Письмо.</w:t>
      </w:r>
    </w:p>
    <w:p w:rsidR="007A46EE" w:rsidRDefault="009E1D98">
      <w:pPr>
        <w:pStyle w:val="a3"/>
        <w:spacing w:before="158" w:line="360" w:lineRule="auto"/>
        <w:ind w:right="151" w:firstLine="710"/>
      </w:pPr>
      <w:r>
        <w:t>Списывание текста; выписывание из текста слов, словосочетаний, предложений;</w:t>
      </w:r>
      <w:r>
        <w:rPr>
          <w:spacing w:val="40"/>
        </w:rPr>
        <w:t xml:space="preserve">  </w:t>
      </w:r>
      <w:r>
        <w:t>вставка</w:t>
      </w:r>
      <w:r>
        <w:rPr>
          <w:spacing w:val="40"/>
        </w:rPr>
        <w:t xml:space="preserve">  </w:t>
      </w:r>
      <w:r>
        <w:t>пропущенного</w:t>
      </w:r>
      <w:r>
        <w:rPr>
          <w:spacing w:val="72"/>
        </w:rPr>
        <w:t xml:space="preserve">  </w:t>
      </w:r>
      <w:r>
        <w:t>слова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предложение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соответствии</w:t>
      </w:r>
      <w:r>
        <w:rPr>
          <w:spacing w:val="40"/>
        </w:rPr>
        <w:t xml:space="preserve"> </w:t>
      </w:r>
      <w:r>
        <w:t>с решаемой коммуникативной/учебной задачей.</w:t>
      </w:r>
    </w:p>
    <w:p w:rsidR="007A46EE" w:rsidRDefault="009E1D98">
      <w:pPr>
        <w:pStyle w:val="a3"/>
        <w:spacing w:before="6" w:line="357" w:lineRule="auto"/>
        <w:ind w:right="144" w:firstLine="710"/>
      </w:pPr>
      <w:r>
        <w:t>Создание</w:t>
      </w:r>
      <w:r>
        <w:rPr>
          <w:spacing w:val="80"/>
          <w:w w:val="150"/>
        </w:rPr>
        <w:t xml:space="preserve">  </w:t>
      </w:r>
      <w:r>
        <w:t>подписей</w:t>
      </w:r>
      <w:r>
        <w:rPr>
          <w:spacing w:val="80"/>
          <w:w w:val="150"/>
        </w:rPr>
        <w:t xml:space="preserve">  </w:t>
      </w:r>
      <w:r>
        <w:t>к</w:t>
      </w:r>
      <w:r>
        <w:rPr>
          <w:spacing w:val="80"/>
          <w:w w:val="150"/>
        </w:rPr>
        <w:t xml:space="preserve">  </w:t>
      </w:r>
      <w:r>
        <w:t>картинкам,</w:t>
      </w:r>
      <w:r>
        <w:rPr>
          <w:spacing w:val="80"/>
          <w:w w:val="150"/>
        </w:rPr>
        <w:t xml:space="preserve">  </w:t>
      </w:r>
      <w:r>
        <w:t>фотографиям</w:t>
      </w:r>
      <w:r>
        <w:rPr>
          <w:spacing w:val="80"/>
          <w:w w:val="150"/>
        </w:rPr>
        <w:t xml:space="preserve">  </w:t>
      </w:r>
      <w:r>
        <w:t>с</w:t>
      </w:r>
      <w:r>
        <w:rPr>
          <w:spacing w:val="80"/>
          <w:w w:val="150"/>
        </w:rPr>
        <w:t xml:space="preserve">  </w:t>
      </w:r>
      <w:r>
        <w:t>пояснением, что на них изображено.</w:t>
      </w:r>
    </w:p>
    <w:p w:rsidR="007A46EE" w:rsidRDefault="009E1D98">
      <w:pPr>
        <w:pStyle w:val="a3"/>
        <w:spacing w:before="6" w:line="362" w:lineRule="auto"/>
        <w:ind w:right="155" w:firstLine="710"/>
      </w:pPr>
      <w:r>
        <w:t>Заполнение анкет и формуляров с указанием личной информации (имя, фамилия, возраст,</w:t>
      </w:r>
      <w:r>
        <w:rPr>
          <w:spacing w:val="-1"/>
        </w:rPr>
        <w:t xml:space="preserve"> </w:t>
      </w:r>
      <w:r>
        <w:t>страна проживания, любимые занятия) в соот</w:t>
      </w:r>
      <w:r>
        <w:t>ветствии с нормами, принятыми в стране/странах изучаемого языка.</w:t>
      </w:r>
    </w:p>
    <w:p w:rsidR="007A46EE" w:rsidRDefault="009E1D98">
      <w:pPr>
        <w:pStyle w:val="a3"/>
        <w:spacing w:before="1" w:line="362" w:lineRule="auto"/>
        <w:ind w:right="140" w:firstLine="710"/>
      </w:pPr>
      <w:r>
        <w:t>Написание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использованием</w:t>
      </w:r>
      <w:r>
        <w:rPr>
          <w:spacing w:val="80"/>
        </w:rPr>
        <w:t xml:space="preserve">  </w:t>
      </w:r>
      <w:r>
        <w:t>образца</w:t>
      </w:r>
      <w:r>
        <w:rPr>
          <w:spacing w:val="80"/>
        </w:rPr>
        <w:t xml:space="preserve">  </w:t>
      </w:r>
      <w:r>
        <w:t>поздравлений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праздниками (с днём рождения, Новым годом, Рождеством) с выражением пожеланий.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line="314" w:lineRule="exact"/>
        <w:ind w:left="1979" w:hanging="843"/>
        <w:jc w:val="both"/>
        <w:rPr>
          <w:sz w:val="28"/>
        </w:rPr>
      </w:pPr>
      <w:r>
        <w:rPr>
          <w:sz w:val="28"/>
        </w:rPr>
        <w:t>Языковые</w:t>
      </w:r>
      <w:r>
        <w:rPr>
          <w:spacing w:val="-1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навыки.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144"/>
        <w:ind w:left="2190" w:hanging="1054"/>
        <w:jc w:val="both"/>
        <w:rPr>
          <w:sz w:val="28"/>
        </w:rPr>
      </w:pPr>
      <w:r>
        <w:rPr>
          <w:spacing w:val="-2"/>
          <w:sz w:val="28"/>
        </w:rPr>
        <w:t>Фонетическая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сторона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речи.</w:t>
      </w:r>
    </w:p>
    <w:p w:rsidR="007A46EE" w:rsidRDefault="009E1D98">
      <w:pPr>
        <w:pStyle w:val="a3"/>
        <w:spacing w:before="163" w:line="357" w:lineRule="auto"/>
        <w:ind w:right="149" w:firstLine="710"/>
      </w:pPr>
      <w:r>
        <w:t>Буквы английского алфавита. Фонетически корректное озвучивание букв английского алфавита.</w:t>
      </w:r>
    </w:p>
    <w:p w:rsidR="007A46EE" w:rsidRDefault="009E1D98">
      <w:pPr>
        <w:pStyle w:val="a3"/>
        <w:spacing w:before="5" w:line="360" w:lineRule="auto"/>
        <w:ind w:right="156" w:firstLine="710"/>
      </w:pPr>
      <w:r>
        <w:t>Нормы произношения: долгота и краткость гласных, правильное отсутствие оглушения звонких согласных в конце слога или слова, отсутствие смягчения согласных перед гласн</w:t>
      </w:r>
      <w:r>
        <w:t>ыми. Связующее “r” (there is/there are).</w:t>
      </w:r>
    </w:p>
    <w:p w:rsidR="007A46EE" w:rsidRDefault="009E1D98">
      <w:pPr>
        <w:pStyle w:val="a3"/>
        <w:spacing w:before="1" w:line="357" w:lineRule="auto"/>
        <w:ind w:right="151" w:firstLine="710"/>
      </w:pPr>
      <w:r>
        <w:t>Ритмико-интонационные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повествовательного,</w:t>
      </w:r>
      <w:r>
        <w:rPr>
          <w:spacing w:val="40"/>
        </w:rPr>
        <w:t xml:space="preserve"> </w:t>
      </w:r>
      <w:r>
        <w:t>побудительного</w:t>
      </w:r>
      <w:r>
        <w:rPr>
          <w:spacing w:val="80"/>
          <w:w w:val="150"/>
        </w:rPr>
        <w:t xml:space="preserve"> </w:t>
      </w:r>
      <w:r>
        <w:t>и вопросительного (общий и специальный вопрос) предложений.</w:t>
      </w:r>
    </w:p>
    <w:p w:rsidR="007A46EE" w:rsidRDefault="009E1D98">
      <w:pPr>
        <w:pStyle w:val="a3"/>
        <w:spacing w:before="6" w:line="360" w:lineRule="auto"/>
        <w:ind w:right="138" w:firstLine="710"/>
      </w:pPr>
      <w:r>
        <w:t>Различение</w:t>
      </w:r>
      <w:r>
        <w:rPr>
          <w:spacing w:val="80"/>
        </w:rPr>
        <w:t xml:space="preserve">    </w:t>
      </w:r>
      <w:r>
        <w:t>на</w:t>
      </w:r>
      <w:r>
        <w:rPr>
          <w:spacing w:val="80"/>
        </w:rPr>
        <w:t xml:space="preserve">    </w:t>
      </w:r>
      <w:r>
        <w:t>слух,</w:t>
      </w:r>
      <w:r>
        <w:rPr>
          <w:spacing w:val="80"/>
        </w:rPr>
        <w:t xml:space="preserve">    </w:t>
      </w:r>
      <w:r>
        <w:t>без</w:t>
      </w:r>
      <w:r>
        <w:rPr>
          <w:spacing w:val="80"/>
        </w:rPr>
        <w:t xml:space="preserve">    </w:t>
      </w:r>
      <w:r>
        <w:t>ошибок</w:t>
      </w:r>
      <w:r>
        <w:rPr>
          <w:spacing w:val="80"/>
        </w:rPr>
        <w:t xml:space="preserve">    </w:t>
      </w:r>
      <w:r>
        <w:t>произнесение</w:t>
      </w:r>
      <w:r>
        <w:rPr>
          <w:spacing w:val="80"/>
        </w:rPr>
        <w:t xml:space="preserve">    </w:t>
      </w:r>
      <w:r>
        <w:t>слов</w:t>
      </w:r>
      <w:r>
        <w:rPr>
          <w:spacing w:val="4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соблюдением</w:t>
      </w:r>
      <w:r>
        <w:rPr>
          <w:spacing w:val="80"/>
          <w:w w:val="150"/>
        </w:rPr>
        <w:t xml:space="preserve"> </w:t>
      </w:r>
      <w:r>
        <w:t>правильного</w:t>
      </w:r>
      <w:r>
        <w:rPr>
          <w:spacing w:val="80"/>
        </w:rPr>
        <w:t xml:space="preserve">  </w:t>
      </w:r>
      <w:r>
        <w:t>ударения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фраз/предложений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соблюдением их ритмико-интонационных особенностей.</w:t>
      </w:r>
    </w:p>
    <w:p w:rsidR="007A46EE" w:rsidRDefault="009E1D98">
      <w:pPr>
        <w:pStyle w:val="a3"/>
        <w:spacing w:before="1" w:line="360" w:lineRule="auto"/>
        <w:ind w:right="148" w:firstLine="710"/>
      </w:pPr>
      <w:r>
        <w:t>Чтение гласных в открытом и закрытом слоге в односложных словах, чтения гласных в третьем типе слога (гласная + r); согласных, основных звукобуквенных сочетаний,</w:t>
      </w:r>
      <w:r>
        <w:rPr>
          <w:spacing w:val="79"/>
        </w:rPr>
        <w:t xml:space="preserve"> </w:t>
      </w:r>
      <w:r>
        <w:rPr>
          <w:spacing w:val="79"/>
        </w:rPr>
        <w:t xml:space="preserve"> </w:t>
      </w:r>
      <w:r>
        <w:t>в</w:t>
      </w:r>
      <w:r>
        <w:rPr>
          <w:spacing w:val="72"/>
        </w:rPr>
        <w:t xml:space="preserve">  </w:t>
      </w:r>
      <w:r>
        <w:t>частности</w:t>
      </w:r>
      <w:r>
        <w:rPr>
          <w:spacing w:val="76"/>
        </w:rPr>
        <w:t xml:space="preserve">  </w:t>
      </w:r>
      <w:r>
        <w:t>сложных</w:t>
      </w:r>
      <w:r>
        <w:rPr>
          <w:spacing w:val="71"/>
        </w:rPr>
        <w:t xml:space="preserve">  </w:t>
      </w:r>
      <w:r>
        <w:t>сочетаний</w:t>
      </w:r>
      <w:r>
        <w:rPr>
          <w:spacing w:val="73"/>
        </w:rPr>
        <w:t xml:space="preserve">  </w:t>
      </w:r>
      <w:r>
        <w:t>букв</w:t>
      </w:r>
      <w:r>
        <w:rPr>
          <w:spacing w:val="72"/>
        </w:rPr>
        <w:t xml:space="preserve">  </w:t>
      </w:r>
      <w:r>
        <w:t>(например,</w:t>
      </w:r>
      <w:r>
        <w:rPr>
          <w:spacing w:val="79"/>
        </w:rPr>
        <w:t xml:space="preserve">  </w:t>
      </w:r>
      <w:r>
        <w:t>tion,</w:t>
      </w:r>
      <w:r>
        <w:rPr>
          <w:spacing w:val="79"/>
        </w:rPr>
        <w:t xml:space="preserve">  </w:t>
      </w:r>
      <w:r>
        <w:t>ight) в односложных, двусложных и многосложных словах.</w:t>
      </w:r>
    </w:p>
    <w:p w:rsidR="007A46EE" w:rsidRDefault="009E1D98">
      <w:pPr>
        <w:pStyle w:val="a3"/>
        <w:spacing w:before="4"/>
        <w:ind w:left="1136"/>
      </w:pPr>
      <w:r>
        <w:t>ВыДеление</w:t>
      </w:r>
      <w:r>
        <w:rPr>
          <w:spacing w:val="45"/>
          <w:w w:val="150"/>
        </w:rPr>
        <w:t xml:space="preserve"> </w:t>
      </w:r>
      <w:r>
        <w:t>некоторых</w:t>
      </w:r>
      <w:r>
        <w:rPr>
          <w:spacing w:val="67"/>
        </w:rPr>
        <w:t xml:space="preserve"> </w:t>
      </w:r>
      <w:r>
        <w:t>звукобуквенных</w:t>
      </w:r>
      <w:r>
        <w:rPr>
          <w:spacing w:val="72"/>
        </w:rPr>
        <w:t xml:space="preserve"> </w:t>
      </w:r>
      <w:r>
        <w:t>сочетаний</w:t>
      </w:r>
      <w:r>
        <w:rPr>
          <w:spacing w:val="79"/>
        </w:rPr>
        <w:t xml:space="preserve"> </w:t>
      </w:r>
      <w:r>
        <w:t>при</w:t>
      </w:r>
      <w:r>
        <w:rPr>
          <w:spacing w:val="79"/>
        </w:rPr>
        <w:t xml:space="preserve"> </w:t>
      </w:r>
      <w:r>
        <w:t>анализе</w:t>
      </w:r>
      <w:r>
        <w:rPr>
          <w:spacing w:val="45"/>
          <w:w w:val="150"/>
        </w:rPr>
        <w:t xml:space="preserve"> </w:t>
      </w:r>
      <w:r>
        <w:rPr>
          <w:spacing w:val="-2"/>
        </w:rPr>
        <w:t>изученных</w:t>
      </w:r>
    </w:p>
    <w:p w:rsidR="007A46EE" w:rsidRDefault="009E1D98">
      <w:pPr>
        <w:pStyle w:val="a3"/>
        <w:spacing w:before="158"/>
        <w:jc w:val="left"/>
      </w:pPr>
      <w:r>
        <w:rPr>
          <w:spacing w:val="-2"/>
        </w:rPr>
        <w:t>слов.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firstLine="710"/>
        <w:jc w:val="left"/>
      </w:pPr>
      <w:r>
        <w:t>Чтение</w:t>
      </w:r>
      <w:r>
        <w:rPr>
          <w:spacing w:val="35"/>
        </w:rPr>
        <w:t xml:space="preserve"> </w:t>
      </w:r>
      <w:r>
        <w:t>новых слов</w:t>
      </w:r>
      <w:r>
        <w:rPr>
          <w:spacing w:val="33"/>
        </w:rPr>
        <w:t xml:space="preserve"> </w:t>
      </w:r>
      <w:r>
        <w:t>согласно</w:t>
      </w:r>
      <w:r>
        <w:rPr>
          <w:spacing w:val="36"/>
        </w:rPr>
        <w:t xml:space="preserve"> </w:t>
      </w:r>
      <w:r>
        <w:t>основным</w:t>
      </w:r>
      <w:r>
        <w:rPr>
          <w:spacing w:val="40"/>
        </w:rPr>
        <w:t xml:space="preserve"> </w:t>
      </w:r>
      <w:r>
        <w:t>правилам</w:t>
      </w:r>
      <w:r>
        <w:rPr>
          <w:spacing w:val="36"/>
        </w:rPr>
        <w:t xml:space="preserve"> </w:t>
      </w:r>
      <w:r>
        <w:t>чтения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использованием полной или частичной транскрипции.</w:t>
      </w:r>
    </w:p>
    <w:p w:rsidR="007A46EE" w:rsidRDefault="009E1D98">
      <w:pPr>
        <w:pStyle w:val="a3"/>
        <w:spacing w:before="8"/>
        <w:ind w:left="1136"/>
      </w:pPr>
      <w:r>
        <w:t>Знаки</w:t>
      </w:r>
      <w:r>
        <w:rPr>
          <w:spacing w:val="31"/>
        </w:rPr>
        <w:t xml:space="preserve"> </w:t>
      </w:r>
      <w:r>
        <w:t>английской</w:t>
      </w:r>
      <w:r>
        <w:rPr>
          <w:spacing w:val="34"/>
        </w:rPr>
        <w:t xml:space="preserve"> </w:t>
      </w:r>
      <w:r>
        <w:t>транскрипции;</w:t>
      </w:r>
      <w:r>
        <w:rPr>
          <w:spacing w:val="32"/>
        </w:rPr>
        <w:t xml:space="preserve"> </w:t>
      </w:r>
      <w:r>
        <w:t>отличие</w:t>
      </w:r>
      <w:r>
        <w:rPr>
          <w:spacing w:val="33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букв</w:t>
      </w:r>
      <w:r>
        <w:rPr>
          <w:spacing w:val="30"/>
        </w:rPr>
        <w:t xml:space="preserve"> </w:t>
      </w:r>
      <w:r>
        <w:t>английского</w:t>
      </w:r>
      <w:r>
        <w:rPr>
          <w:spacing w:val="34"/>
        </w:rPr>
        <w:t xml:space="preserve"> </w:t>
      </w:r>
      <w:r>
        <w:rPr>
          <w:spacing w:val="-2"/>
        </w:rPr>
        <w:t>алфавита.</w:t>
      </w:r>
    </w:p>
    <w:p w:rsidR="007A46EE" w:rsidRDefault="009E1D98">
      <w:pPr>
        <w:pStyle w:val="a3"/>
        <w:spacing w:before="162"/>
      </w:pPr>
      <w:r>
        <w:rPr>
          <w:spacing w:val="-2"/>
        </w:rPr>
        <w:t>Фонетически</w:t>
      </w:r>
      <w:r>
        <w:rPr>
          <w:spacing w:val="-5"/>
        </w:rPr>
        <w:t xml:space="preserve"> </w:t>
      </w:r>
      <w:r>
        <w:rPr>
          <w:spacing w:val="-2"/>
        </w:rPr>
        <w:t>корректное</w:t>
      </w:r>
      <w:r>
        <w:rPr>
          <w:spacing w:val="2"/>
        </w:rPr>
        <w:t xml:space="preserve"> </w:t>
      </w:r>
      <w:r>
        <w:rPr>
          <w:spacing w:val="-2"/>
        </w:rPr>
        <w:t>озвучивание</w:t>
      </w:r>
      <w:r>
        <w:t xml:space="preserve"> </w:t>
      </w:r>
      <w:r>
        <w:rPr>
          <w:spacing w:val="-2"/>
        </w:rPr>
        <w:t>знаков</w:t>
      </w:r>
      <w:r>
        <w:rPr>
          <w:spacing w:val="-8"/>
        </w:rPr>
        <w:t xml:space="preserve"> </w:t>
      </w:r>
      <w:r>
        <w:rPr>
          <w:spacing w:val="-2"/>
        </w:rPr>
        <w:t>транскрипции.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5"/>
        </w:tabs>
        <w:spacing w:before="163" w:line="362" w:lineRule="auto"/>
        <w:ind w:left="1136" w:right="4283" w:firstLine="0"/>
        <w:jc w:val="both"/>
        <w:rPr>
          <w:sz w:val="28"/>
        </w:rPr>
      </w:pPr>
      <w:r>
        <w:rPr>
          <w:sz w:val="28"/>
        </w:rPr>
        <w:t>Графика,</w:t>
      </w:r>
      <w:r>
        <w:rPr>
          <w:spacing w:val="-18"/>
          <w:sz w:val="28"/>
        </w:rPr>
        <w:t xml:space="preserve"> </w:t>
      </w:r>
      <w:r>
        <w:rPr>
          <w:sz w:val="28"/>
        </w:rPr>
        <w:t>орфография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пунктуация. Правильное написание изученных слов</w:t>
      </w:r>
      <w:r>
        <w:rPr>
          <w:sz w:val="28"/>
        </w:rPr>
        <w:t>.</w:t>
      </w:r>
    </w:p>
    <w:p w:rsidR="007A46EE" w:rsidRDefault="009E1D98">
      <w:pPr>
        <w:pStyle w:val="a3"/>
        <w:spacing w:line="360" w:lineRule="auto"/>
        <w:ind w:right="145" w:firstLine="710"/>
      </w:pPr>
      <w:r>
        <w:t>Правильная</w:t>
      </w:r>
      <w:r>
        <w:rPr>
          <w:spacing w:val="80"/>
        </w:rPr>
        <w:t xml:space="preserve">  </w:t>
      </w:r>
      <w:r>
        <w:t>расстановка</w:t>
      </w:r>
      <w:r>
        <w:rPr>
          <w:spacing w:val="80"/>
        </w:rPr>
        <w:t xml:space="preserve">  </w:t>
      </w:r>
      <w:r>
        <w:t>знаков</w:t>
      </w:r>
      <w:r>
        <w:rPr>
          <w:spacing w:val="80"/>
        </w:rPr>
        <w:t xml:space="preserve">  </w:t>
      </w:r>
      <w:r>
        <w:t>препинания:</w:t>
      </w:r>
      <w:r>
        <w:rPr>
          <w:spacing w:val="75"/>
        </w:rPr>
        <w:t xml:space="preserve">  </w:t>
      </w:r>
      <w:r>
        <w:t>точки,</w:t>
      </w:r>
      <w:r>
        <w:rPr>
          <w:spacing w:val="80"/>
        </w:rPr>
        <w:t xml:space="preserve">  </w:t>
      </w:r>
      <w:r>
        <w:t>вопросительного и восклицательного знаков в конце предложения; правильное использование знака апострофа в сокращённых формах глагола-связки, вспомогательного и модального глаголов, существительных в п</w:t>
      </w:r>
      <w:r>
        <w:t>ритяжательном падеже.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line="320" w:lineRule="exact"/>
        <w:ind w:left="2190" w:hanging="1054"/>
        <w:jc w:val="both"/>
        <w:rPr>
          <w:sz w:val="28"/>
        </w:rPr>
      </w:pPr>
      <w:r>
        <w:rPr>
          <w:spacing w:val="-2"/>
          <w:sz w:val="28"/>
        </w:rPr>
        <w:t>Лексическая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сторона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речи.</w:t>
      </w:r>
    </w:p>
    <w:p w:rsidR="007A46EE" w:rsidRDefault="009E1D98">
      <w:pPr>
        <w:pStyle w:val="a3"/>
        <w:spacing w:before="151" w:line="360" w:lineRule="auto"/>
        <w:ind w:right="151" w:firstLine="710"/>
      </w:pPr>
      <w:r>
        <w:t xml:space="preserve">Распознавание и употребление в устной и письменной речи не менее 350 лексических единиц (слов, словосочетаний, речевых клише), обслуживающих ситуации общения в рамках тематического содержания речи для 3 класса, включая 200 лексических единиц, усвоенных на </w:t>
      </w:r>
      <w:r>
        <w:t>первом году обучения.</w:t>
      </w:r>
    </w:p>
    <w:p w:rsidR="007A46EE" w:rsidRDefault="009E1D98">
      <w:pPr>
        <w:pStyle w:val="a3"/>
        <w:spacing w:before="3" w:line="360" w:lineRule="auto"/>
        <w:ind w:right="148" w:firstLine="710"/>
      </w:pPr>
      <w:r>
        <w:t xml:space="preserve">Распознавание и употребление в устной и письменной речи слов, образованных с использованием основных способов словообразования: аффиксации (образование числительных с помощью суффиксов -teen, -ty, -th) и словосложения </w:t>
      </w:r>
      <w:r>
        <w:rPr>
          <w:spacing w:val="-2"/>
        </w:rPr>
        <w:t>(sportsman).</w:t>
      </w:r>
    </w:p>
    <w:p w:rsidR="007A46EE" w:rsidRDefault="009E1D98">
      <w:pPr>
        <w:pStyle w:val="a3"/>
        <w:spacing w:before="3" w:line="362" w:lineRule="auto"/>
        <w:ind w:right="157" w:firstLine="710"/>
      </w:pPr>
      <w:r>
        <w:t>Рас</w:t>
      </w:r>
      <w:r>
        <w:t>познавание в устной и письменной речи интернациональных слов (doctor, film) с помощью языковой догадки.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5"/>
        </w:tabs>
        <w:spacing w:before="3"/>
        <w:ind w:left="2185" w:hanging="1049"/>
        <w:jc w:val="both"/>
        <w:rPr>
          <w:sz w:val="28"/>
        </w:rPr>
      </w:pPr>
      <w:r>
        <w:rPr>
          <w:spacing w:val="-2"/>
          <w:sz w:val="28"/>
        </w:rPr>
        <w:t>Грамматическая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сторона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речи.</w:t>
      </w:r>
    </w:p>
    <w:p w:rsidR="007A46EE" w:rsidRDefault="009E1D98">
      <w:pPr>
        <w:pStyle w:val="a3"/>
        <w:spacing w:before="148" w:line="362" w:lineRule="auto"/>
        <w:ind w:right="152" w:firstLine="710"/>
      </w:pPr>
      <w:r>
        <w:t>Распознавание и употребление в устной и письменной речи родственных слов с использованием основных способов словообразовани</w:t>
      </w:r>
      <w:r>
        <w:t>я: аффиксации (суффиксы числительных -teen, -ty, -th) и словосложения (football, snowman)</w:t>
      </w:r>
    </w:p>
    <w:p w:rsidR="007A46EE" w:rsidRPr="00CC64EC" w:rsidRDefault="009E1D98">
      <w:pPr>
        <w:pStyle w:val="a3"/>
        <w:spacing w:line="364" w:lineRule="auto"/>
        <w:ind w:right="156" w:firstLine="710"/>
        <w:rPr>
          <w:lang w:val="en-US"/>
        </w:rPr>
      </w:pPr>
      <w:r>
        <w:t>Предложения</w:t>
      </w:r>
      <w:r w:rsidRPr="00CC64EC">
        <w:rPr>
          <w:lang w:val="en-US"/>
        </w:rPr>
        <w:t xml:space="preserve"> </w:t>
      </w:r>
      <w:r>
        <w:t>с</w:t>
      </w:r>
      <w:r w:rsidRPr="00CC64EC">
        <w:rPr>
          <w:lang w:val="en-US"/>
        </w:rPr>
        <w:t xml:space="preserve"> </w:t>
      </w:r>
      <w:r>
        <w:t>начальным</w:t>
      </w:r>
      <w:r w:rsidRPr="00CC64EC">
        <w:rPr>
          <w:lang w:val="en-US"/>
        </w:rPr>
        <w:t xml:space="preserve"> There + to be </w:t>
      </w:r>
      <w:r>
        <w:t>в</w:t>
      </w:r>
      <w:r w:rsidRPr="00CC64EC">
        <w:rPr>
          <w:lang w:val="en-US"/>
        </w:rPr>
        <w:t xml:space="preserve"> Past Simple Tense (There was an old house near the river.).</w:t>
      </w:r>
    </w:p>
    <w:p w:rsidR="007A46EE" w:rsidRDefault="009E1D98">
      <w:pPr>
        <w:pStyle w:val="a3"/>
        <w:spacing w:line="318" w:lineRule="exact"/>
        <w:ind w:left="1136"/>
      </w:pPr>
      <w:r>
        <w:t>Побудительные</w:t>
      </w:r>
      <w:r>
        <w:rPr>
          <w:spacing w:val="-17"/>
        </w:rPr>
        <w:t xml:space="preserve"> </w:t>
      </w:r>
      <w:r>
        <w:t>предложения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отрицательной</w:t>
      </w:r>
      <w:r>
        <w:rPr>
          <w:spacing w:val="-17"/>
        </w:rPr>
        <w:t xml:space="preserve"> </w:t>
      </w:r>
      <w:r>
        <w:t>(Don’t</w:t>
      </w:r>
      <w:r>
        <w:rPr>
          <w:spacing w:val="-17"/>
        </w:rPr>
        <w:t xml:space="preserve"> </w:t>
      </w:r>
      <w:r>
        <w:t>talk,</w:t>
      </w:r>
      <w:r>
        <w:rPr>
          <w:spacing w:val="-12"/>
        </w:rPr>
        <w:t xml:space="preserve"> </w:t>
      </w:r>
      <w:r>
        <w:t>please.)</w:t>
      </w:r>
      <w:r>
        <w:rPr>
          <w:spacing w:val="-16"/>
        </w:rPr>
        <w:t xml:space="preserve"> </w:t>
      </w:r>
      <w:r>
        <w:rPr>
          <w:spacing w:val="-2"/>
        </w:rPr>
        <w:t>фо</w:t>
      </w:r>
      <w:r>
        <w:rPr>
          <w:spacing w:val="-2"/>
        </w:rPr>
        <w:t>рме.</w:t>
      </w:r>
    </w:p>
    <w:p w:rsidR="007A46EE" w:rsidRDefault="007A46EE">
      <w:pPr>
        <w:pStyle w:val="a3"/>
        <w:spacing w:line="318" w:lineRule="exac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45" w:firstLine="710"/>
      </w:pPr>
      <w:r>
        <w:t>Правильные и неправильные глаголы в</w:t>
      </w:r>
      <w:r>
        <w:rPr>
          <w:spacing w:val="-3"/>
        </w:rPr>
        <w:t xml:space="preserve"> </w:t>
      </w:r>
      <w:r>
        <w:t>Past Simple Tense в повествовательных (утвердительных и отрицательных) и вопросительных (общий и специальный вопросы) предложениях.</w:t>
      </w:r>
    </w:p>
    <w:p w:rsidR="007A46EE" w:rsidRPr="00CC64EC" w:rsidRDefault="009E1D98">
      <w:pPr>
        <w:pStyle w:val="a3"/>
        <w:spacing w:before="1"/>
        <w:ind w:left="1136"/>
        <w:rPr>
          <w:lang w:val="en-US"/>
        </w:rPr>
      </w:pPr>
      <w:r>
        <w:t>Конструкция</w:t>
      </w:r>
      <w:r w:rsidRPr="00CC64EC">
        <w:rPr>
          <w:spacing w:val="-8"/>
          <w:lang w:val="en-US"/>
        </w:rPr>
        <w:t xml:space="preserve"> </w:t>
      </w:r>
      <w:r w:rsidRPr="00CC64EC">
        <w:rPr>
          <w:lang w:val="en-US"/>
        </w:rPr>
        <w:t>I’d</w:t>
      </w:r>
      <w:r w:rsidRPr="00CC64EC">
        <w:rPr>
          <w:spacing w:val="-10"/>
          <w:lang w:val="en-US"/>
        </w:rPr>
        <w:t xml:space="preserve"> </w:t>
      </w:r>
      <w:r w:rsidRPr="00CC64EC">
        <w:rPr>
          <w:lang w:val="en-US"/>
        </w:rPr>
        <w:t>like</w:t>
      </w:r>
      <w:r w:rsidRPr="00CC64EC">
        <w:rPr>
          <w:spacing w:val="-8"/>
          <w:lang w:val="en-US"/>
        </w:rPr>
        <w:t xml:space="preserve"> </w:t>
      </w:r>
      <w:r w:rsidRPr="00CC64EC">
        <w:rPr>
          <w:lang w:val="en-US"/>
        </w:rPr>
        <w:t>to</w:t>
      </w:r>
      <w:r w:rsidRPr="00CC64EC">
        <w:rPr>
          <w:spacing w:val="-9"/>
          <w:lang w:val="en-US"/>
        </w:rPr>
        <w:t xml:space="preserve"> </w:t>
      </w:r>
      <w:r w:rsidRPr="00CC64EC">
        <w:rPr>
          <w:lang w:val="en-US"/>
        </w:rPr>
        <w:t>...</w:t>
      </w:r>
      <w:r w:rsidRPr="00CC64EC">
        <w:rPr>
          <w:spacing w:val="-8"/>
          <w:lang w:val="en-US"/>
        </w:rPr>
        <w:t xml:space="preserve"> </w:t>
      </w:r>
      <w:r w:rsidRPr="00CC64EC">
        <w:rPr>
          <w:lang w:val="en-US"/>
        </w:rPr>
        <w:t>(I’d</w:t>
      </w:r>
      <w:r w:rsidRPr="00CC64EC">
        <w:rPr>
          <w:spacing w:val="-10"/>
          <w:lang w:val="en-US"/>
        </w:rPr>
        <w:t xml:space="preserve"> </w:t>
      </w:r>
      <w:r w:rsidRPr="00CC64EC">
        <w:rPr>
          <w:lang w:val="en-US"/>
        </w:rPr>
        <w:t>like</w:t>
      </w:r>
      <w:r w:rsidRPr="00CC64EC">
        <w:rPr>
          <w:spacing w:val="-8"/>
          <w:lang w:val="en-US"/>
        </w:rPr>
        <w:t xml:space="preserve"> </w:t>
      </w:r>
      <w:r w:rsidRPr="00CC64EC">
        <w:rPr>
          <w:lang w:val="en-US"/>
        </w:rPr>
        <w:t>to</w:t>
      </w:r>
      <w:r w:rsidRPr="00CC64EC">
        <w:rPr>
          <w:spacing w:val="-10"/>
          <w:lang w:val="en-US"/>
        </w:rPr>
        <w:t xml:space="preserve"> </w:t>
      </w:r>
      <w:r w:rsidRPr="00CC64EC">
        <w:rPr>
          <w:lang w:val="en-US"/>
        </w:rPr>
        <w:t>read</w:t>
      </w:r>
      <w:r w:rsidRPr="00CC64EC">
        <w:rPr>
          <w:spacing w:val="-9"/>
          <w:lang w:val="en-US"/>
        </w:rPr>
        <w:t xml:space="preserve"> </w:t>
      </w:r>
      <w:r w:rsidRPr="00CC64EC">
        <w:rPr>
          <w:lang w:val="en-US"/>
        </w:rPr>
        <w:t>this</w:t>
      </w:r>
      <w:r w:rsidRPr="00CC64EC">
        <w:rPr>
          <w:spacing w:val="-7"/>
          <w:lang w:val="en-US"/>
        </w:rPr>
        <w:t xml:space="preserve"> </w:t>
      </w:r>
      <w:r w:rsidRPr="00CC64EC">
        <w:rPr>
          <w:spacing w:val="-2"/>
          <w:lang w:val="en-US"/>
        </w:rPr>
        <w:t>book.).</w:t>
      </w:r>
    </w:p>
    <w:p w:rsidR="007A46EE" w:rsidRPr="00CC64EC" w:rsidRDefault="009E1D98">
      <w:pPr>
        <w:pStyle w:val="a3"/>
        <w:spacing w:before="158"/>
        <w:ind w:left="1136"/>
        <w:rPr>
          <w:lang w:val="en-US"/>
        </w:rPr>
      </w:pPr>
      <w:r>
        <w:t>Конструкции</w:t>
      </w:r>
      <w:r w:rsidRPr="00CC64EC">
        <w:rPr>
          <w:spacing w:val="59"/>
          <w:lang w:val="en-US"/>
        </w:rPr>
        <w:t xml:space="preserve"> </w:t>
      </w:r>
      <w:r>
        <w:t>с</w:t>
      </w:r>
      <w:r w:rsidRPr="00CC64EC">
        <w:rPr>
          <w:spacing w:val="60"/>
          <w:lang w:val="en-US"/>
        </w:rPr>
        <w:t xml:space="preserve"> </w:t>
      </w:r>
      <w:r>
        <w:t>глаголами</w:t>
      </w:r>
      <w:r w:rsidRPr="00CC64EC">
        <w:rPr>
          <w:spacing w:val="60"/>
          <w:lang w:val="en-US"/>
        </w:rPr>
        <w:t xml:space="preserve"> </w:t>
      </w:r>
      <w:r>
        <w:t>на</w:t>
      </w:r>
      <w:r w:rsidRPr="00CC64EC">
        <w:rPr>
          <w:spacing w:val="60"/>
          <w:lang w:val="en-US"/>
        </w:rPr>
        <w:t xml:space="preserve"> </w:t>
      </w:r>
      <w:r w:rsidRPr="00CC64EC">
        <w:rPr>
          <w:lang w:val="en-US"/>
        </w:rPr>
        <w:t>-ing:</w:t>
      </w:r>
      <w:r w:rsidRPr="00CC64EC">
        <w:rPr>
          <w:spacing w:val="52"/>
          <w:lang w:val="en-US"/>
        </w:rPr>
        <w:t xml:space="preserve"> </w:t>
      </w:r>
      <w:r w:rsidRPr="00CC64EC">
        <w:rPr>
          <w:lang w:val="en-US"/>
        </w:rPr>
        <w:t>to</w:t>
      </w:r>
      <w:r w:rsidRPr="00CC64EC">
        <w:rPr>
          <w:spacing w:val="63"/>
          <w:lang w:val="en-US"/>
        </w:rPr>
        <w:t xml:space="preserve"> </w:t>
      </w:r>
      <w:r w:rsidRPr="00CC64EC">
        <w:rPr>
          <w:lang w:val="en-US"/>
        </w:rPr>
        <w:t>like/enjoy</w:t>
      </w:r>
      <w:r w:rsidRPr="00CC64EC">
        <w:rPr>
          <w:spacing w:val="53"/>
          <w:lang w:val="en-US"/>
        </w:rPr>
        <w:t xml:space="preserve"> </w:t>
      </w:r>
      <w:r w:rsidRPr="00CC64EC">
        <w:rPr>
          <w:lang w:val="en-US"/>
        </w:rPr>
        <w:t>doing</w:t>
      </w:r>
      <w:r w:rsidRPr="00CC64EC">
        <w:rPr>
          <w:spacing w:val="53"/>
          <w:lang w:val="en-US"/>
        </w:rPr>
        <w:t xml:space="preserve"> </w:t>
      </w:r>
      <w:r w:rsidRPr="00CC64EC">
        <w:rPr>
          <w:lang w:val="en-US"/>
        </w:rPr>
        <w:t>smth</w:t>
      </w:r>
      <w:r w:rsidRPr="00CC64EC">
        <w:rPr>
          <w:spacing w:val="59"/>
          <w:lang w:val="en-US"/>
        </w:rPr>
        <w:t xml:space="preserve"> </w:t>
      </w:r>
      <w:r w:rsidRPr="00CC64EC">
        <w:rPr>
          <w:lang w:val="en-US"/>
        </w:rPr>
        <w:t>(I</w:t>
      </w:r>
      <w:r w:rsidRPr="00CC64EC">
        <w:rPr>
          <w:spacing w:val="61"/>
          <w:lang w:val="en-US"/>
        </w:rPr>
        <w:t xml:space="preserve"> </w:t>
      </w:r>
      <w:r w:rsidRPr="00CC64EC">
        <w:rPr>
          <w:lang w:val="en-US"/>
        </w:rPr>
        <w:t>like</w:t>
      </w:r>
      <w:r w:rsidRPr="00CC64EC">
        <w:rPr>
          <w:spacing w:val="60"/>
          <w:lang w:val="en-US"/>
        </w:rPr>
        <w:t xml:space="preserve"> </w:t>
      </w:r>
      <w:r w:rsidRPr="00CC64EC">
        <w:rPr>
          <w:lang w:val="en-US"/>
        </w:rPr>
        <w:t>riding</w:t>
      </w:r>
      <w:r w:rsidRPr="00CC64EC">
        <w:rPr>
          <w:spacing w:val="62"/>
          <w:lang w:val="en-US"/>
        </w:rPr>
        <w:t xml:space="preserve"> </w:t>
      </w:r>
      <w:r w:rsidRPr="00CC64EC">
        <w:rPr>
          <w:spacing w:val="-5"/>
          <w:lang w:val="en-US"/>
        </w:rPr>
        <w:t>my</w:t>
      </w:r>
    </w:p>
    <w:p w:rsidR="007A46EE" w:rsidRDefault="009E1D98">
      <w:pPr>
        <w:pStyle w:val="a3"/>
        <w:spacing w:before="163"/>
        <w:jc w:val="left"/>
      </w:pPr>
      <w:r>
        <w:rPr>
          <w:spacing w:val="-2"/>
        </w:rPr>
        <w:t>bike.).</w:t>
      </w:r>
    </w:p>
    <w:p w:rsidR="007A46EE" w:rsidRDefault="009E1D98">
      <w:pPr>
        <w:pStyle w:val="a3"/>
        <w:spacing w:before="163"/>
        <w:ind w:left="1136"/>
        <w:jc w:val="left"/>
      </w:pPr>
      <w:r>
        <w:t>Существительные</w:t>
      </w:r>
      <w:r>
        <w:rPr>
          <w:spacing w:val="49"/>
          <w:w w:val="150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притяжательном</w:t>
      </w:r>
      <w:r>
        <w:rPr>
          <w:spacing w:val="48"/>
          <w:w w:val="150"/>
        </w:rPr>
        <w:t xml:space="preserve"> </w:t>
      </w:r>
      <w:r>
        <w:t>падеже</w:t>
      </w:r>
      <w:r>
        <w:rPr>
          <w:spacing w:val="78"/>
        </w:rPr>
        <w:t xml:space="preserve"> </w:t>
      </w:r>
      <w:r>
        <w:t>(Possessive</w:t>
      </w:r>
      <w:r>
        <w:rPr>
          <w:spacing w:val="77"/>
        </w:rPr>
        <w:t xml:space="preserve"> </w:t>
      </w:r>
      <w:r>
        <w:t>Case;</w:t>
      </w:r>
      <w:r>
        <w:rPr>
          <w:spacing w:val="75"/>
        </w:rPr>
        <w:t xml:space="preserve"> </w:t>
      </w:r>
      <w:r>
        <w:t>Ann’s</w:t>
      </w:r>
      <w:r>
        <w:rPr>
          <w:spacing w:val="78"/>
        </w:rPr>
        <w:t xml:space="preserve"> </w:t>
      </w:r>
      <w:r>
        <w:rPr>
          <w:spacing w:val="-2"/>
        </w:rPr>
        <w:t>dress,</w:t>
      </w:r>
    </w:p>
    <w:p w:rsidR="007A46EE" w:rsidRDefault="009E1D98">
      <w:pPr>
        <w:pStyle w:val="a3"/>
        <w:spacing w:before="163"/>
      </w:pPr>
      <w:r>
        <w:t>children’s</w:t>
      </w:r>
      <w:r>
        <w:rPr>
          <w:spacing w:val="-7"/>
        </w:rPr>
        <w:t xml:space="preserve"> </w:t>
      </w:r>
      <w:r>
        <w:t>toys,</w:t>
      </w:r>
      <w:r>
        <w:rPr>
          <w:spacing w:val="-6"/>
        </w:rPr>
        <w:t xml:space="preserve"> </w:t>
      </w:r>
      <w:r>
        <w:t>boys’</w:t>
      </w:r>
      <w:r>
        <w:rPr>
          <w:spacing w:val="-5"/>
        </w:rPr>
        <w:t xml:space="preserve"> </w:t>
      </w:r>
      <w:r>
        <w:rPr>
          <w:spacing w:val="-2"/>
        </w:rPr>
        <w:t>books).</w:t>
      </w:r>
    </w:p>
    <w:p w:rsidR="007A46EE" w:rsidRDefault="009E1D98">
      <w:pPr>
        <w:pStyle w:val="a3"/>
        <w:spacing w:before="163" w:line="357" w:lineRule="auto"/>
        <w:ind w:right="150" w:firstLine="710"/>
      </w:pPr>
      <w:r>
        <w:t>Слова, выражающие количество с исчисляемыми и неисчисляемыми существительными (much/many/a lot of).</w:t>
      </w:r>
    </w:p>
    <w:p w:rsidR="007A46EE" w:rsidRDefault="009E1D98">
      <w:pPr>
        <w:pStyle w:val="a3"/>
        <w:spacing w:before="1" w:line="360" w:lineRule="auto"/>
        <w:ind w:right="147" w:firstLine="710"/>
      </w:pPr>
      <w:r>
        <w:t>Личные местоимения в объектном (me, you, him/her/it, us, them) падеже. Указательные местоимения (this – these; that – those). Неопределённые местоимения (so</w:t>
      </w:r>
      <w:r>
        <w:t>me/any) в повествовательных и вопросительных предложениях (Have you got any friends? – Yes, I’ve got some.).</w:t>
      </w:r>
    </w:p>
    <w:p w:rsidR="007A46EE" w:rsidRDefault="009E1D98">
      <w:pPr>
        <w:pStyle w:val="a3"/>
        <w:spacing w:before="3"/>
        <w:ind w:left="1136"/>
      </w:pPr>
      <w:r>
        <w:rPr>
          <w:spacing w:val="-2"/>
        </w:rPr>
        <w:t>Наречия</w:t>
      </w:r>
      <w:r>
        <w:rPr>
          <w:spacing w:val="-6"/>
        </w:rPr>
        <w:t xml:space="preserve"> </w:t>
      </w:r>
      <w:r>
        <w:rPr>
          <w:spacing w:val="-2"/>
        </w:rPr>
        <w:t>частотности</w:t>
      </w:r>
      <w:r>
        <w:rPr>
          <w:spacing w:val="-6"/>
        </w:rPr>
        <w:t xml:space="preserve"> </w:t>
      </w:r>
      <w:r>
        <w:rPr>
          <w:spacing w:val="-2"/>
        </w:rPr>
        <w:t>(usually,</w:t>
      </w:r>
      <w:r>
        <w:rPr>
          <w:spacing w:val="1"/>
        </w:rPr>
        <w:t xml:space="preserve"> </w:t>
      </w:r>
      <w:r>
        <w:rPr>
          <w:spacing w:val="-2"/>
        </w:rPr>
        <w:t>often).</w:t>
      </w:r>
    </w:p>
    <w:p w:rsidR="007A46EE" w:rsidRDefault="009E1D98">
      <w:pPr>
        <w:pStyle w:val="a3"/>
        <w:spacing w:before="153" w:line="357" w:lineRule="auto"/>
        <w:ind w:left="1136" w:right="545"/>
      </w:pPr>
      <w:r>
        <w:t>Количественные</w:t>
      </w:r>
      <w:r>
        <w:rPr>
          <w:spacing w:val="-9"/>
        </w:rPr>
        <w:t xml:space="preserve"> </w:t>
      </w:r>
      <w:r>
        <w:t>числительные</w:t>
      </w:r>
      <w:r>
        <w:rPr>
          <w:spacing w:val="-10"/>
        </w:rPr>
        <w:t xml:space="preserve"> </w:t>
      </w:r>
      <w:r>
        <w:t>(13–100).</w:t>
      </w:r>
      <w:r>
        <w:rPr>
          <w:spacing w:val="-5"/>
        </w:rPr>
        <w:t xml:space="preserve"> </w:t>
      </w:r>
      <w:r>
        <w:t>Порядковые</w:t>
      </w:r>
      <w:r>
        <w:rPr>
          <w:spacing w:val="-9"/>
        </w:rPr>
        <w:t xml:space="preserve"> </w:t>
      </w:r>
      <w:r>
        <w:t>числительные</w:t>
      </w:r>
      <w:r>
        <w:rPr>
          <w:spacing w:val="-8"/>
        </w:rPr>
        <w:t xml:space="preserve"> </w:t>
      </w:r>
      <w:r>
        <w:t>(1–30). Вопросительные слова (when, whose, why)</w:t>
      </w:r>
      <w:r>
        <w:t>.</w:t>
      </w:r>
    </w:p>
    <w:p w:rsidR="007A46EE" w:rsidRPr="00CC64EC" w:rsidRDefault="009E1D98">
      <w:pPr>
        <w:pStyle w:val="a3"/>
        <w:spacing w:before="6" w:line="362" w:lineRule="auto"/>
        <w:ind w:right="135" w:firstLine="710"/>
        <w:rPr>
          <w:lang w:val="en-US"/>
        </w:rPr>
      </w:pPr>
      <w:r>
        <w:t>Предлоги</w:t>
      </w:r>
      <w:r w:rsidRPr="00CC64EC">
        <w:rPr>
          <w:spacing w:val="80"/>
          <w:lang w:val="en-US"/>
        </w:rPr>
        <w:t xml:space="preserve"> </w:t>
      </w:r>
      <w:r>
        <w:t>места</w:t>
      </w:r>
      <w:r w:rsidRPr="00CC64EC">
        <w:rPr>
          <w:spacing w:val="80"/>
          <w:lang w:val="en-US"/>
        </w:rPr>
        <w:t xml:space="preserve"> </w:t>
      </w:r>
      <w:r w:rsidRPr="00CC64EC">
        <w:rPr>
          <w:lang w:val="en-US"/>
        </w:rPr>
        <w:t>(next</w:t>
      </w:r>
      <w:r w:rsidRPr="00CC64EC">
        <w:rPr>
          <w:spacing w:val="80"/>
          <w:lang w:val="en-US"/>
        </w:rPr>
        <w:t xml:space="preserve"> </w:t>
      </w:r>
      <w:r w:rsidRPr="00CC64EC">
        <w:rPr>
          <w:lang w:val="en-US"/>
        </w:rPr>
        <w:t>to,</w:t>
      </w:r>
      <w:r w:rsidRPr="00CC64EC">
        <w:rPr>
          <w:spacing w:val="80"/>
          <w:lang w:val="en-US"/>
        </w:rPr>
        <w:t xml:space="preserve"> </w:t>
      </w:r>
      <w:r w:rsidRPr="00CC64EC">
        <w:rPr>
          <w:lang w:val="en-US"/>
        </w:rPr>
        <w:t>in</w:t>
      </w:r>
      <w:r w:rsidRPr="00CC64EC">
        <w:rPr>
          <w:spacing w:val="80"/>
          <w:lang w:val="en-US"/>
        </w:rPr>
        <w:t xml:space="preserve"> </w:t>
      </w:r>
      <w:r w:rsidRPr="00CC64EC">
        <w:rPr>
          <w:lang w:val="en-US"/>
        </w:rPr>
        <w:t>front</w:t>
      </w:r>
      <w:r w:rsidRPr="00CC64EC">
        <w:rPr>
          <w:spacing w:val="80"/>
          <w:lang w:val="en-US"/>
        </w:rPr>
        <w:t xml:space="preserve"> </w:t>
      </w:r>
      <w:r w:rsidRPr="00CC64EC">
        <w:rPr>
          <w:lang w:val="en-US"/>
        </w:rPr>
        <w:t>of,</w:t>
      </w:r>
      <w:r w:rsidRPr="00CC64EC">
        <w:rPr>
          <w:spacing w:val="80"/>
          <w:lang w:val="en-US"/>
        </w:rPr>
        <w:t xml:space="preserve"> </w:t>
      </w:r>
      <w:r w:rsidRPr="00CC64EC">
        <w:rPr>
          <w:lang w:val="en-US"/>
        </w:rPr>
        <w:t>behind),</w:t>
      </w:r>
      <w:r w:rsidRPr="00CC64EC">
        <w:rPr>
          <w:spacing w:val="80"/>
          <w:lang w:val="en-US"/>
        </w:rPr>
        <w:t xml:space="preserve"> </w:t>
      </w:r>
      <w:r>
        <w:t>направления</w:t>
      </w:r>
      <w:r w:rsidRPr="00CC64EC">
        <w:rPr>
          <w:spacing w:val="80"/>
          <w:lang w:val="en-US"/>
        </w:rPr>
        <w:t xml:space="preserve"> </w:t>
      </w:r>
      <w:r w:rsidRPr="00CC64EC">
        <w:rPr>
          <w:lang w:val="en-US"/>
        </w:rPr>
        <w:t>(to),</w:t>
      </w:r>
      <w:r w:rsidRPr="00CC64EC">
        <w:rPr>
          <w:spacing w:val="80"/>
          <w:lang w:val="en-US"/>
        </w:rPr>
        <w:t xml:space="preserve"> </w:t>
      </w:r>
      <w:r>
        <w:t>времени</w:t>
      </w:r>
      <w:r w:rsidRPr="00CC64EC">
        <w:rPr>
          <w:lang w:val="en-US"/>
        </w:rPr>
        <w:t xml:space="preserve"> (at, in, on </w:t>
      </w:r>
      <w:r>
        <w:t>в</w:t>
      </w:r>
      <w:r w:rsidRPr="00CC64EC">
        <w:rPr>
          <w:lang w:val="en-US"/>
        </w:rPr>
        <w:t xml:space="preserve"> </w:t>
      </w:r>
      <w:r>
        <w:t>выражениях</w:t>
      </w:r>
      <w:r w:rsidRPr="00CC64EC">
        <w:rPr>
          <w:lang w:val="en-US"/>
        </w:rPr>
        <w:t xml:space="preserve"> at 5 o’clock, in the morning, on Monday).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line="314" w:lineRule="exact"/>
        <w:ind w:left="1979" w:hanging="843"/>
        <w:jc w:val="both"/>
        <w:rPr>
          <w:sz w:val="28"/>
        </w:rPr>
      </w:pPr>
      <w:r>
        <w:rPr>
          <w:sz w:val="28"/>
        </w:rPr>
        <w:t>Социокультурные</w:t>
      </w:r>
      <w:r>
        <w:rPr>
          <w:spacing w:val="-1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умения.</w:t>
      </w:r>
    </w:p>
    <w:p w:rsidR="007A46EE" w:rsidRDefault="009E1D98">
      <w:pPr>
        <w:pStyle w:val="a3"/>
        <w:spacing w:before="164" w:line="360" w:lineRule="auto"/>
        <w:ind w:right="153" w:firstLine="710"/>
      </w:pPr>
      <w: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</w:t>
      </w:r>
      <w:r>
        <w:rPr>
          <w:spacing w:val="-6"/>
        </w:rPr>
        <w:t xml:space="preserve"> </w:t>
      </w:r>
      <w:r>
        <w:t>общения:</w:t>
      </w:r>
      <w:r>
        <w:rPr>
          <w:spacing w:val="-7"/>
        </w:rPr>
        <w:t xml:space="preserve"> </w:t>
      </w:r>
      <w:r>
        <w:t>приветствие, прощание, знакомство, выражение благодарности, извинение, поздравление с дн</w:t>
      </w:r>
      <w:r>
        <w:t>ём рождения, Новым годом, Рождеством.</w:t>
      </w:r>
    </w:p>
    <w:p w:rsidR="007A46EE" w:rsidRDefault="009E1D98">
      <w:pPr>
        <w:pStyle w:val="a3"/>
        <w:spacing w:line="362" w:lineRule="auto"/>
        <w:ind w:right="162" w:firstLine="710"/>
      </w:pPr>
      <w:r>
        <w:t>Знание произведений детского фольклора (рифмовок, стихов, песенок), персонажей детских книг.</w:t>
      </w:r>
    </w:p>
    <w:p w:rsidR="007A46EE" w:rsidRDefault="009E1D98">
      <w:pPr>
        <w:pStyle w:val="a3"/>
        <w:spacing w:line="360" w:lineRule="auto"/>
        <w:ind w:right="144" w:firstLine="710"/>
      </w:pPr>
      <w:r>
        <w:t>Краткое представление своей страны и страны/стран изучаемого языка (названия родной страны и страны/стран изучаемого языка и их столиц, название родного города/села; цвета национальных флагов).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line="318" w:lineRule="exact"/>
        <w:ind w:left="1979" w:hanging="843"/>
        <w:jc w:val="both"/>
        <w:rPr>
          <w:sz w:val="28"/>
        </w:rPr>
      </w:pPr>
      <w:r>
        <w:rPr>
          <w:spacing w:val="-2"/>
          <w:sz w:val="28"/>
        </w:rPr>
        <w:t>Компенсаторные</w:t>
      </w:r>
      <w:r>
        <w:rPr>
          <w:sz w:val="28"/>
        </w:rPr>
        <w:t xml:space="preserve"> </w:t>
      </w:r>
      <w:r>
        <w:rPr>
          <w:spacing w:val="-2"/>
          <w:sz w:val="28"/>
        </w:rPr>
        <w:t>умения.</w:t>
      </w:r>
    </w:p>
    <w:p w:rsidR="007A46EE" w:rsidRDefault="007A46EE">
      <w:pPr>
        <w:pStyle w:val="a5"/>
        <w:spacing w:line="318" w:lineRule="exac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65" w:firstLine="710"/>
      </w:pPr>
      <w:r>
        <w:t>Использование при чт</w:t>
      </w:r>
      <w:r>
        <w:t>ении и аудировании языковой, в том числе контекстуальной, догадки.</w:t>
      </w:r>
    </w:p>
    <w:p w:rsidR="007A46EE" w:rsidRDefault="009E1D98">
      <w:pPr>
        <w:pStyle w:val="a3"/>
        <w:spacing w:before="8" w:line="357" w:lineRule="auto"/>
        <w:ind w:right="136" w:firstLine="710"/>
      </w:pPr>
      <w:r>
        <w:t>Использование при формулировании собственных высказываний ключевых слов, вопросов; иллюстраций.</w:t>
      </w:r>
    </w:p>
    <w:p w:rsidR="007A46EE" w:rsidRDefault="009E1D98">
      <w:pPr>
        <w:pStyle w:val="a3"/>
        <w:spacing w:before="5" w:line="362" w:lineRule="auto"/>
        <w:ind w:right="151" w:firstLine="710"/>
      </w:pPr>
      <w:r>
        <w:t>Игнорирование информации, не являющейся необходимой для понимания основного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прочит</w:t>
      </w:r>
      <w:r>
        <w:t>анного/прослушанного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нахождения</w:t>
      </w:r>
      <w:r>
        <w:rPr>
          <w:spacing w:val="80"/>
        </w:rPr>
        <w:t xml:space="preserve"> </w:t>
      </w:r>
      <w:r>
        <w:t>в тексте запрашиваемой информации.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spacing w:line="313" w:lineRule="exact"/>
        <w:ind w:left="1768" w:hanging="63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4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63"/>
        <w:ind w:left="1979" w:hanging="843"/>
        <w:rPr>
          <w:sz w:val="28"/>
        </w:rPr>
      </w:pPr>
      <w:r>
        <w:rPr>
          <w:spacing w:val="-2"/>
          <w:sz w:val="28"/>
        </w:rPr>
        <w:t>Тематическое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содержание</w:t>
      </w:r>
      <w:r>
        <w:rPr>
          <w:spacing w:val="-4"/>
          <w:sz w:val="28"/>
        </w:rPr>
        <w:t xml:space="preserve"> речи.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158"/>
        <w:ind w:left="2190" w:hanging="1054"/>
        <w:rPr>
          <w:sz w:val="28"/>
        </w:rPr>
      </w:pPr>
      <w:r>
        <w:rPr>
          <w:sz w:val="28"/>
        </w:rPr>
        <w:t>Мир</w:t>
      </w:r>
      <w:r>
        <w:rPr>
          <w:spacing w:val="-13"/>
          <w:sz w:val="28"/>
        </w:rPr>
        <w:t xml:space="preserve"> </w:t>
      </w:r>
      <w:r>
        <w:rPr>
          <w:sz w:val="28"/>
        </w:rPr>
        <w:t>моего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«я».</w:t>
      </w:r>
    </w:p>
    <w:p w:rsidR="007A46EE" w:rsidRDefault="009E1D98">
      <w:pPr>
        <w:pStyle w:val="a3"/>
        <w:spacing w:before="163" w:line="357" w:lineRule="auto"/>
        <w:ind w:firstLine="710"/>
        <w:jc w:val="left"/>
      </w:pPr>
      <w:r>
        <w:t>Моя</w:t>
      </w:r>
      <w:r>
        <w:rPr>
          <w:spacing w:val="79"/>
        </w:rPr>
        <w:t xml:space="preserve"> </w:t>
      </w:r>
      <w:r>
        <w:t>семья.</w:t>
      </w:r>
      <w:r>
        <w:rPr>
          <w:spacing w:val="76"/>
        </w:rPr>
        <w:t xml:space="preserve"> </w:t>
      </w:r>
      <w:r>
        <w:t>Мой</w:t>
      </w:r>
      <w:r>
        <w:rPr>
          <w:spacing w:val="72"/>
        </w:rPr>
        <w:t xml:space="preserve"> </w:t>
      </w:r>
      <w:r>
        <w:t>день</w:t>
      </w:r>
      <w:r>
        <w:rPr>
          <w:spacing w:val="76"/>
        </w:rPr>
        <w:t xml:space="preserve"> </w:t>
      </w:r>
      <w:r>
        <w:t>рождения,</w:t>
      </w:r>
      <w:r>
        <w:rPr>
          <w:spacing w:val="76"/>
        </w:rPr>
        <w:t xml:space="preserve"> </w:t>
      </w:r>
      <w:r>
        <w:t>подарки.</w:t>
      </w:r>
      <w:r>
        <w:rPr>
          <w:spacing w:val="80"/>
        </w:rPr>
        <w:t xml:space="preserve"> </w:t>
      </w:r>
      <w:r>
        <w:t>Моя</w:t>
      </w:r>
      <w:r>
        <w:rPr>
          <w:spacing w:val="79"/>
        </w:rPr>
        <w:t xml:space="preserve"> </w:t>
      </w:r>
      <w:r>
        <w:t>любимая</w:t>
      </w:r>
      <w:r>
        <w:rPr>
          <w:spacing w:val="75"/>
        </w:rPr>
        <w:t xml:space="preserve"> </w:t>
      </w:r>
      <w:r>
        <w:t>еда.</w:t>
      </w:r>
      <w:r>
        <w:rPr>
          <w:spacing w:val="75"/>
        </w:rPr>
        <w:t xml:space="preserve"> </w:t>
      </w:r>
      <w:r>
        <w:t>Мой</w:t>
      </w:r>
      <w:r>
        <w:rPr>
          <w:spacing w:val="73"/>
        </w:rPr>
        <w:t xml:space="preserve"> </w:t>
      </w:r>
      <w:r>
        <w:t>день (распорядок дня, домашние обязанности).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5"/>
        <w:ind w:left="2190" w:hanging="1054"/>
        <w:rPr>
          <w:sz w:val="28"/>
        </w:rPr>
      </w:pPr>
      <w:r>
        <w:rPr>
          <w:sz w:val="28"/>
        </w:rPr>
        <w:t>Мир</w:t>
      </w:r>
      <w:r>
        <w:rPr>
          <w:spacing w:val="-12"/>
          <w:sz w:val="28"/>
        </w:rPr>
        <w:t xml:space="preserve"> </w:t>
      </w:r>
      <w:r>
        <w:rPr>
          <w:sz w:val="28"/>
        </w:rPr>
        <w:t>моих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увлечений.</w:t>
      </w:r>
    </w:p>
    <w:p w:rsidR="007A46EE" w:rsidRDefault="009E1D98">
      <w:pPr>
        <w:pStyle w:val="a3"/>
        <w:spacing w:before="164"/>
        <w:ind w:left="1136"/>
      </w:pPr>
      <w:r>
        <w:t>Любимая</w:t>
      </w:r>
      <w:r>
        <w:rPr>
          <w:spacing w:val="27"/>
        </w:rPr>
        <w:t xml:space="preserve"> </w:t>
      </w:r>
      <w:r>
        <w:t>игрушка,</w:t>
      </w:r>
      <w:r>
        <w:rPr>
          <w:spacing w:val="33"/>
        </w:rPr>
        <w:t xml:space="preserve"> </w:t>
      </w:r>
      <w:r>
        <w:t>игра.</w:t>
      </w:r>
      <w:r>
        <w:rPr>
          <w:spacing w:val="23"/>
        </w:rPr>
        <w:t xml:space="preserve"> </w:t>
      </w:r>
      <w:r>
        <w:t>Мой</w:t>
      </w:r>
      <w:r>
        <w:rPr>
          <w:spacing w:val="26"/>
        </w:rPr>
        <w:t xml:space="preserve"> </w:t>
      </w:r>
      <w:r>
        <w:t>питомец.</w:t>
      </w:r>
      <w:r>
        <w:rPr>
          <w:spacing w:val="27"/>
        </w:rPr>
        <w:t xml:space="preserve"> </w:t>
      </w:r>
      <w:r>
        <w:t>Любимые</w:t>
      </w:r>
      <w:r>
        <w:rPr>
          <w:spacing w:val="33"/>
        </w:rPr>
        <w:t xml:space="preserve"> </w:t>
      </w:r>
      <w:r>
        <w:t>занятия.</w:t>
      </w:r>
      <w:r>
        <w:rPr>
          <w:spacing w:val="28"/>
        </w:rPr>
        <w:t xml:space="preserve"> </w:t>
      </w:r>
      <w:r>
        <w:t>Занятия</w:t>
      </w:r>
      <w:r>
        <w:rPr>
          <w:spacing w:val="23"/>
        </w:rPr>
        <w:t xml:space="preserve"> </w:t>
      </w:r>
      <w:r>
        <w:rPr>
          <w:spacing w:val="-2"/>
        </w:rPr>
        <w:t>спортом.</w:t>
      </w:r>
    </w:p>
    <w:p w:rsidR="007A46EE" w:rsidRDefault="009E1D98">
      <w:pPr>
        <w:pStyle w:val="a3"/>
        <w:spacing w:before="158"/>
        <w:jc w:val="left"/>
      </w:pPr>
      <w:r>
        <w:rPr>
          <w:spacing w:val="-2"/>
        </w:rPr>
        <w:t>Любимая</w:t>
      </w:r>
      <w:r>
        <w:rPr>
          <w:spacing w:val="-4"/>
        </w:rPr>
        <w:t xml:space="preserve"> </w:t>
      </w:r>
      <w:r>
        <w:rPr>
          <w:spacing w:val="-2"/>
        </w:rPr>
        <w:t>сказка/история/рассказ.</w:t>
      </w:r>
      <w:r>
        <w:rPr>
          <w:spacing w:val="2"/>
        </w:rPr>
        <w:t xml:space="preserve"> </w:t>
      </w:r>
      <w:r>
        <w:rPr>
          <w:spacing w:val="-2"/>
        </w:rPr>
        <w:t>Выходной</w:t>
      </w:r>
      <w:r>
        <w:rPr>
          <w:spacing w:val="-6"/>
        </w:rPr>
        <w:t xml:space="preserve"> </w:t>
      </w:r>
      <w:r>
        <w:rPr>
          <w:spacing w:val="-2"/>
        </w:rPr>
        <w:t>день.</w:t>
      </w:r>
      <w:r>
        <w:rPr>
          <w:spacing w:val="3"/>
        </w:rPr>
        <w:t xml:space="preserve"> </w:t>
      </w:r>
      <w:r>
        <w:rPr>
          <w:spacing w:val="-2"/>
        </w:rPr>
        <w:t>Каникулы.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163"/>
        <w:ind w:left="2190" w:hanging="1054"/>
        <w:jc w:val="both"/>
        <w:rPr>
          <w:sz w:val="28"/>
        </w:rPr>
      </w:pPr>
      <w:r>
        <w:rPr>
          <w:sz w:val="28"/>
        </w:rPr>
        <w:t>Мир</w:t>
      </w:r>
      <w:r>
        <w:rPr>
          <w:spacing w:val="-17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14"/>
          <w:sz w:val="28"/>
        </w:rPr>
        <w:t xml:space="preserve"> </w:t>
      </w:r>
      <w:r>
        <w:rPr>
          <w:spacing w:val="-4"/>
          <w:sz w:val="28"/>
        </w:rPr>
        <w:t>меня.</w:t>
      </w:r>
    </w:p>
    <w:p w:rsidR="007A46EE" w:rsidRDefault="009E1D98">
      <w:pPr>
        <w:pStyle w:val="a3"/>
        <w:spacing w:before="158" w:line="360" w:lineRule="auto"/>
        <w:ind w:right="142" w:firstLine="710"/>
      </w:pPr>
      <w:r>
        <w:t>Моя комната (квартира, дом), предметы мебели и интерьера. Моя школа, любимые учебные предметы. Мои друзья, их внешность и черты характера. Моя малая родина (город, село). Путешествия. Дикие и домашние животные. Погода. Времена года (месяцы). Покупки.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3"/>
        <w:ind w:left="2190" w:hanging="1054"/>
        <w:jc w:val="both"/>
        <w:rPr>
          <w:sz w:val="28"/>
        </w:rPr>
      </w:pPr>
      <w:r>
        <w:rPr>
          <w:sz w:val="28"/>
        </w:rPr>
        <w:t>Родна</w:t>
      </w:r>
      <w:r>
        <w:rPr>
          <w:sz w:val="28"/>
        </w:rPr>
        <w:t>я</w:t>
      </w:r>
      <w:r>
        <w:rPr>
          <w:spacing w:val="-15"/>
          <w:sz w:val="28"/>
        </w:rPr>
        <w:t xml:space="preserve"> </w:t>
      </w:r>
      <w:r>
        <w:rPr>
          <w:sz w:val="28"/>
        </w:rPr>
        <w:t>страна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-16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языка.</w:t>
      </w:r>
    </w:p>
    <w:p w:rsidR="007A46EE" w:rsidRDefault="009E1D98">
      <w:pPr>
        <w:pStyle w:val="a3"/>
        <w:spacing w:before="163" w:line="360" w:lineRule="auto"/>
        <w:ind w:right="149" w:firstLine="710"/>
      </w:pPr>
      <w:r>
        <w:t>Россия и страна/страны изучаемого языка. Их столицы, основные достопримечательности и интересные факты. Произведения детского фольклора. Литературные персонажи детских книг. Праздники родной страны и страны/стран изучаем</w:t>
      </w:r>
      <w:r>
        <w:t>ого языка.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8"/>
        <w:ind w:left="1979" w:hanging="843"/>
        <w:jc w:val="both"/>
        <w:rPr>
          <w:sz w:val="28"/>
        </w:rPr>
      </w:pPr>
      <w:r>
        <w:rPr>
          <w:spacing w:val="-2"/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умения.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5"/>
        </w:tabs>
        <w:spacing w:before="158"/>
        <w:ind w:left="2185" w:hanging="1049"/>
        <w:jc w:val="both"/>
        <w:rPr>
          <w:sz w:val="28"/>
        </w:rPr>
      </w:pPr>
      <w:r>
        <w:rPr>
          <w:spacing w:val="-2"/>
          <w:sz w:val="28"/>
        </w:rPr>
        <w:t>Говорение.</w:t>
      </w:r>
    </w:p>
    <w:p w:rsidR="007A46EE" w:rsidRDefault="009E1D98">
      <w:pPr>
        <w:pStyle w:val="a5"/>
        <w:numPr>
          <w:ilvl w:val="4"/>
          <w:numId w:val="80"/>
        </w:numPr>
        <w:tabs>
          <w:tab w:val="left" w:pos="2395"/>
        </w:tabs>
        <w:spacing w:before="158"/>
        <w:ind w:left="2395" w:hanging="1259"/>
        <w:jc w:val="both"/>
        <w:rPr>
          <w:sz w:val="28"/>
        </w:rPr>
      </w:pPr>
      <w:r>
        <w:rPr>
          <w:spacing w:val="-2"/>
          <w:sz w:val="28"/>
        </w:rPr>
        <w:t>Коммуникативные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умения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диалогической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речи.</w:t>
      </w:r>
    </w:p>
    <w:p w:rsidR="007A46EE" w:rsidRDefault="007A46EE">
      <w:pPr>
        <w:pStyle w:val="a5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51" w:firstLine="710"/>
      </w:pPr>
      <w:r>
        <w:t>Ведение с использованием речевых ситуаций, ключевых слов и (или) иллюстраций с соблюдением норм речевого этикета, принятых в стране/странах изучаемого языка:</w:t>
      </w:r>
    </w:p>
    <w:p w:rsidR="007A46EE" w:rsidRDefault="009E1D98">
      <w:pPr>
        <w:pStyle w:val="a3"/>
        <w:spacing w:before="1" w:line="360" w:lineRule="auto"/>
        <w:ind w:right="151" w:firstLine="710"/>
      </w:pPr>
      <w:r>
        <w:t>диалога этикетного характера: приветствие, ответ на приветствие; завершение разговора (в том числе</w:t>
      </w:r>
      <w:r>
        <w:t xml:space="preserve"> по телефону), прощание; знакомство с собеседником; поздравление с праздником, выражение благодарности за поздравление; выражение </w:t>
      </w:r>
      <w:r>
        <w:rPr>
          <w:spacing w:val="-2"/>
        </w:rPr>
        <w:t>извинения;</w:t>
      </w:r>
    </w:p>
    <w:p w:rsidR="007A46EE" w:rsidRDefault="009E1D98">
      <w:pPr>
        <w:pStyle w:val="a3"/>
        <w:spacing w:line="360" w:lineRule="auto"/>
        <w:ind w:right="154" w:firstLine="710"/>
      </w:pPr>
      <w:r>
        <w:t>диалога – побуждения к действию: обращение к собеседнику с просьбой, вежливое согласие выполнить просьбу; приглашен</w:t>
      </w:r>
      <w:r>
        <w:t>ие собеседника к совместной деятельности, вежливое согласие/несогласие на предложение собеседника;</w:t>
      </w:r>
    </w:p>
    <w:p w:rsidR="007A46EE" w:rsidRDefault="009E1D98">
      <w:pPr>
        <w:pStyle w:val="a3"/>
        <w:spacing w:line="357" w:lineRule="auto"/>
        <w:ind w:right="156" w:firstLine="710"/>
      </w:pPr>
      <w:r>
        <w:t>диалога-расспроса: запрашивание интересующей информации; сообщение фактической информации, ответы на вопросы собеседника.</w:t>
      </w:r>
    </w:p>
    <w:p w:rsidR="007A46EE" w:rsidRDefault="009E1D98">
      <w:pPr>
        <w:pStyle w:val="a5"/>
        <w:numPr>
          <w:ilvl w:val="4"/>
          <w:numId w:val="80"/>
        </w:numPr>
        <w:tabs>
          <w:tab w:val="left" w:pos="2395"/>
        </w:tabs>
        <w:spacing w:before="5"/>
        <w:ind w:left="2395" w:hanging="1259"/>
        <w:jc w:val="both"/>
        <w:rPr>
          <w:sz w:val="28"/>
        </w:rPr>
      </w:pPr>
      <w:r>
        <w:rPr>
          <w:spacing w:val="-2"/>
          <w:sz w:val="28"/>
        </w:rPr>
        <w:t>Коммуникативные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умения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монологическ</w:t>
      </w:r>
      <w:r>
        <w:rPr>
          <w:spacing w:val="-2"/>
          <w:sz w:val="28"/>
        </w:rPr>
        <w:t>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речи.</w:t>
      </w:r>
    </w:p>
    <w:p w:rsidR="007A46EE" w:rsidRDefault="009E1D98">
      <w:pPr>
        <w:pStyle w:val="a3"/>
        <w:spacing w:before="163" w:line="360" w:lineRule="auto"/>
        <w:ind w:right="138" w:firstLine="710"/>
      </w:pPr>
      <w:r>
        <w:t>Создание с использованием ключевых слов, вопросов и (или) иллюстраций устных монологических высказываний: описание предмета, внешности и одежды, черт характера реального человека или литературного персонажа; рассказ/сообщение</w:t>
      </w:r>
      <w:r>
        <w:rPr>
          <w:spacing w:val="80"/>
        </w:rPr>
        <w:t xml:space="preserve"> </w:t>
      </w:r>
      <w:r>
        <w:t>(повествование)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исп</w:t>
      </w:r>
      <w:r>
        <w:t>ользованием</w:t>
      </w:r>
      <w:r>
        <w:rPr>
          <w:spacing w:val="80"/>
        </w:rPr>
        <w:t xml:space="preserve"> </w:t>
      </w:r>
      <w:r>
        <w:t>ключевых</w:t>
      </w:r>
      <w:r>
        <w:rPr>
          <w:spacing w:val="80"/>
        </w:rPr>
        <w:t xml:space="preserve"> </w:t>
      </w:r>
      <w:r>
        <w:t>слов,</w:t>
      </w:r>
      <w:r>
        <w:rPr>
          <w:spacing w:val="80"/>
        </w:rPr>
        <w:t xml:space="preserve"> </w:t>
      </w:r>
      <w:r>
        <w:t>вопросов и (или) иллюстраций .</w:t>
      </w:r>
    </w:p>
    <w:p w:rsidR="007A46EE" w:rsidRDefault="009E1D98">
      <w:pPr>
        <w:pStyle w:val="a3"/>
        <w:spacing w:line="357" w:lineRule="auto"/>
        <w:ind w:right="163" w:firstLine="710"/>
      </w:pPr>
      <w:r>
        <w:t>Создание устных монологических высказываний в рамках тематического содержания речи по образцу (с выражением своего отношения к предмету речи).</w:t>
      </w:r>
    </w:p>
    <w:p w:rsidR="007A46EE" w:rsidRDefault="009E1D98">
      <w:pPr>
        <w:pStyle w:val="a3"/>
        <w:spacing w:before="6" w:line="362" w:lineRule="auto"/>
        <w:ind w:right="157" w:firstLine="710"/>
      </w:pPr>
      <w:r>
        <w:t>Пересказ основного содержания прочитанного текста с использованием ключевых слов, вопросов, плана и (или) иллюстраций.</w:t>
      </w:r>
    </w:p>
    <w:p w:rsidR="007A46EE" w:rsidRDefault="009E1D98">
      <w:pPr>
        <w:pStyle w:val="a3"/>
        <w:spacing w:line="362" w:lineRule="auto"/>
        <w:ind w:right="157" w:firstLine="710"/>
      </w:pPr>
      <w:r>
        <w:t xml:space="preserve">Краткое устное изложение результатов выполненного несложного проектного </w:t>
      </w:r>
      <w:r>
        <w:rPr>
          <w:spacing w:val="-2"/>
        </w:rPr>
        <w:t>задания.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line="320" w:lineRule="exact"/>
        <w:ind w:left="2190" w:hanging="1054"/>
        <w:jc w:val="both"/>
        <w:rPr>
          <w:sz w:val="28"/>
        </w:rPr>
      </w:pPr>
      <w:r>
        <w:rPr>
          <w:spacing w:val="-2"/>
          <w:sz w:val="28"/>
        </w:rPr>
        <w:t>Аудирование.</w:t>
      </w:r>
    </w:p>
    <w:p w:rsidR="007A46EE" w:rsidRDefault="009E1D98">
      <w:pPr>
        <w:pStyle w:val="a5"/>
        <w:numPr>
          <w:ilvl w:val="4"/>
          <w:numId w:val="80"/>
        </w:numPr>
        <w:tabs>
          <w:tab w:val="left" w:pos="2395"/>
        </w:tabs>
        <w:spacing w:before="146"/>
        <w:ind w:left="2395" w:hanging="1259"/>
        <w:jc w:val="both"/>
        <w:rPr>
          <w:sz w:val="28"/>
        </w:rPr>
      </w:pPr>
      <w:r>
        <w:rPr>
          <w:spacing w:val="-2"/>
          <w:sz w:val="28"/>
        </w:rPr>
        <w:t>Коммуникативные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умения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аудирования.</w:t>
      </w:r>
    </w:p>
    <w:p w:rsidR="007A46EE" w:rsidRDefault="009E1D98">
      <w:pPr>
        <w:pStyle w:val="a3"/>
        <w:spacing w:before="163" w:line="362" w:lineRule="auto"/>
        <w:ind w:right="143" w:firstLine="710"/>
      </w:pPr>
      <w:r>
        <w:t>Понимание</w:t>
      </w:r>
      <w:r>
        <w:rPr>
          <w:spacing w:val="80"/>
        </w:rPr>
        <w:t xml:space="preserve">   </w:t>
      </w:r>
      <w:r>
        <w:t>на</w:t>
      </w:r>
      <w:r>
        <w:rPr>
          <w:spacing w:val="79"/>
        </w:rPr>
        <w:t xml:space="preserve">   </w:t>
      </w:r>
      <w:r>
        <w:t>слух</w:t>
      </w:r>
      <w:r>
        <w:rPr>
          <w:spacing w:val="78"/>
        </w:rPr>
        <w:t xml:space="preserve">   </w:t>
      </w:r>
      <w:r>
        <w:t>речи</w:t>
      </w:r>
      <w:r>
        <w:rPr>
          <w:spacing w:val="80"/>
        </w:rPr>
        <w:t xml:space="preserve">   </w:t>
      </w:r>
      <w:r>
        <w:t>учителя</w:t>
      </w:r>
      <w:r>
        <w:rPr>
          <w:spacing w:val="80"/>
        </w:rPr>
        <w:t xml:space="preserve">   </w:t>
      </w:r>
      <w:r>
        <w:t>и</w:t>
      </w:r>
      <w:r>
        <w:rPr>
          <w:spacing w:val="78"/>
        </w:rPr>
        <w:t xml:space="preserve">   </w:t>
      </w:r>
      <w:r>
        <w:t>других</w:t>
      </w:r>
      <w:r>
        <w:rPr>
          <w:spacing w:val="77"/>
        </w:rPr>
        <w:t xml:space="preserve">   </w:t>
      </w:r>
      <w:r>
        <w:t xml:space="preserve">обучающихся и вербальная/невербальная реакция на услышанное (при непосредственном </w:t>
      </w:r>
      <w:r>
        <w:rPr>
          <w:spacing w:val="-2"/>
        </w:rPr>
        <w:t>общении).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48" w:firstLine="710"/>
      </w:pPr>
      <w:r>
        <w:t>Восприятие и понимание на слух учебных и адаптированных аутентичных текстов,</w:t>
      </w:r>
      <w:r>
        <w:rPr>
          <w:spacing w:val="68"/>
        </w:rPr>
        <w:t xml:space="preserve">  </w:t>
      </w:r>
      <w:r>
        <w:t>построенных</w:t>
      </w:r>
      <w:r>
        <w:rPr>
          <w:spacing w:val="61"/>
        </w:rPr>
        <w:t xml:space="preserve">  </w:t>
      </w:r>
      <w:r>
        <w:t>на</w:t>
      </w:r>
      <w:r>
        <w:rPr>
          <w:spacing w:val="66"/>
        </w:rPr>
        <w:t xml:space="preserve">  </w:t>
      </w:r>
      <w:r>
        <w:t>изученном</w:t>
      </w:r>
      <w:r>
        <w:rPr>
          <w:spacing w:val="67"/>
        </w:rPr>
        <w:t xml:space="preserve">  </w:t>
      </w:r>
      <w:r>
        <w:t>языковом</w:t>
      </w:r>
      <w:r>
        <w:rPr>
          <w:spacing w:val="67"/>
        </w:rPr>
        <w:t xml:space="preserve">  </w:t>
      </w:r>
      <w:r>
        <w:t>материале,</w:t>
      </w:r>
      <w:r>
        <w:rPr>
          <w:spacing w:val="65"/>
        </w:rPr>
        <w:t xml:space="preserve">  </w:t>
      </w:r>
      <w:r>
        <w:t>в</w:t>
      </w:r>
      <w:r>
        <w:rPr>
          <w:spacing w:val="62"/>
        </w:rPr>
        <w:t xml:space="preserve">  </w:t>
      </w:r>
      <w:r>
        <w:t>соответствии с</w:t>
      </w:r>
      <w:r>
        <w:rPr>
          <w:spacing w:val="40"/>
        </w:rPr>
        <w:t xml:space="preserve"> </w:t>
      </w:r>
      <w:r>
        <w:t>поставленной</w:t>
      </w:r>
      <w:r>
        <w:rPr>
          <w:spacing w:val="40"/>
        </w:rPr>
        <w:t xml:space="preserve"> </w:t>
      </w:r>
      <w:r>
        <w:t>коммуникативной</w:t>
      </w:r>
      <w:r>
        <w:rPr>
          <w:spacing w:val="40"/>
        </w:rPr>
        <w:t xml:space="preserve"> </w:t>
      </w:r>
      <w:r>
        <w:t>задачей: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пониманием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содержания,</w:t>
      </w:r>
      <w:r>
        <w:rPr>
          <w:spacing w:val="40"/>
        </w:rPr>
        <w:t xml:space="preserve"> </w:t>
      </w:r>
      <w:r>
        <w:t>с пониманием запрашиваемой информации (при опосредованном общении).</w:t>
      </w:r>
    </w:p>
    <w:p w:rsidR="007A46EE" w:rsidRDefault="009E1D98">
      <w:pPr>
        <w:pStyle w:val="a3"/>
        <w:spacing w:line="360" w:lineRule="auto"/>
        <w:ind w:right="142" w:firstLine="710"/>
      </w:pPr>
      <w:r>
        <w:t>Аудирование с пониманием основного содержания текста предпол</w:t>
      </w:r>
      <w:r>
        <w:t>агает умение</w:t>
      </w:r>
      <w:r>
        <w:rPr>
          <w:spacing w:val="40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основную</w:t>
      </w:r>
      <w:r>
        <w:rPr>
          <w:spacing w:val="40"/>
        </w:rPr>
        <w:t xml:space="preserve"> </w:t>
      </w:r>
      <w:r>
        <w:t>тему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главные</w:t>
      </w:r>
      <w:r>
        <w:rPr>
          <w:spacing w:val="40"/>
        </w:rPr>
        <w:t xml:space="preserve"> </w:t>
      </w:r>
      <w:r>
        <w:t>факты/события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воспринимаемом на слух тексте с использованием иллюстраций и языковой, в том числе контекстуальной, догадки.</w:t>
      </w:r>
    </w:p>
    <w:p w:rsidR="007A46EE" w:rsidRDefault="009E1D98">
      <w:pPr>
        <w:pStyle w:val="a3"/>
        <w:spacing w:before="1" w:line="360" w:lineRule="auto"/>
        <w:ind w:right="143" w:firstLine="710"/>
      </w:pPr>
      <w:r>
        <w:t>Аудирование с пониманием</w:t>
      </w:r>
      <w:r>
        <w:rPr>
          <w:spacing w:val="-2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умение выделять запрашиваемую информацию фактического характера с использованием иллюстраций и языковой, в том числе контекстуальной, догадки.</w:t>
      </w:r>
    </w:p>
    <w:p w:rsidR="007A46EE" w:rsidRDefault="009E1D98">
      <w:pPr>
        <w:pStyle w:val="a3"/>
        <w:spacing w:before="2" w:line="362" w:lineRule="auto"/>
        <w:ind w:right="144" w:firstLine="710"/>
      </w:pPr>
      <w:r>
        <w:t>Тексты для аудирования: диалог, высказывания собеседников в ситуациях повседневного общения, рассказ, сказка, сообщение информационного характера.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2"/>
        <w:ind w:left="2190" w:hanging="1054"/>
        <w:jc w:val="both"/>
        <w:rPr>
          <w:sz w:val="28"/>
        </w:rPr>
      </w:pPr>
      <w:r>
        <w:rPr>
          <w:spacing w:val="-2"/>
          <w:sz w:val="28"/>
        </w:rPr>
        <w:t>Смысловое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чтение.</w:t>
      </w:r>
    </w:p>
    <w:p w:rsidR="007A46EE" w:rsidRDefault="009E1D98">
      <w:pPr>
        <w:pStyle w:val="a3"/>
        <w:spacing w:before="149" w:line="362" w:lineRule="auto"/>
        <w:ind w:right="151" w:firstLine="710"/>
      </w:pPr>
      <w:r>
        <w:t>Чтение</w:t>
      </w:r>
      <w:r>
        <w:rPr>
          <w:spacing w:val="80"/>
          <w:w w:val="150"/>
        </w:rPr>
        <w:t xml:space="preserve">  </w:t>
      </w:r>
      <w:r>
        <w:t>вслух</w:t>
      </w:r>
      <w:r>
        <w:rPr>
          <w:spacing w:val="78"/>
          <w:w w:val="150"/>
        </w:rPr>
        <w:t xml:space="preserve">  </w:t>
      </w:r>
      <w:r>
        <w:t>учебных</w:t>
      </w:r>
      <w:r>
        <w:rPr>
          <w:spacing w:val="77"/>
          <w:w w:val="150"/>
        </w:rPr>
        <w:t xml:space="preserve">  </w:t>
      </w:r>
      <w:r>
        <w:t>текстов</w:t>
      </w:r>
      <w:r>
        <w:rPr>
          <w:spacing w:val="80"/>
          <w:w w:val="150"/>
        </w:rPr>
        <w:t xml:space="preserve">  </w:t>
      </w:r>
      <w:r>
        <w:t>с</w:t>
      </w:r>
      <w:r>
        <w:rPr>
          <w:spacing w:val="79"/>
          <w:w w:val="150"/>
        </w:rPr>
        <w:t xml:space="preserve">  </w:t>
      </w:r>
      <w:r>
        <w:t>соблюдением</w:t>
      </w:r>
      <w:r>
        <w:rPr>
          <w:spacing w:val="80"/>
          <w:w w:val="150"/>
        </w:rPr>
        <w:t xml:space="preserve">  </w:t>
      </w:r>
      <w:r>
        <w:t>правил</w:t>
      </w:r>
      <w:r>
        <w:rPr>
          <w:spacing w:val="80"/>
          <w:w w:val="150"/>
        </w:rPr>
        <w:t xml:space="preserve">  </w:t>
      </w:r>
      <w:r>
        <w:t>чтения и соответствующей интонацие</w:t>
      </w:r>
      <w:r>
        <w:t>й, понимание прочитанного.</w:t>
      </w:r>
    </w:p>
    <w:p w:rsidR="007A46EE" w:rsidRDefault="009E1D98">
      <w:pPr>
        <w:pStyle w:val="a3"/>
        <w:spacing w:line="320" w:lineRule="exact"/>
        <w:ind w:left="1136"/>
      </w:pPr>
      <w:r>
        <w:t>Тексты</w:t>
      </w:r>
      <w:r>
        <w:rPr>
          <w:spacing w:val="-1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чтения</w:t>
      </w:r>
      <w:r>
        <w:rPr>
          <w:spacing w:val="-11"/>
        </w:rPr>
        <w:t xml:space="preserve"> </w:t>
      </w:r>
      <w:r>
        <w:t>вслух:</w:t>
      </w:r>
      <w:r>
        <w:rPr>
          <w:spacing w:val="-17"/>
        </w:rPr>
        <w:t xml:space="preserve"> </w:t>
      </w:r>
      <w:r>
        <w:t>диалог,</w:t>
      </w:r>
      <w:r>
        <w:rPr>
          <w:spacing w:val="-9"/>
        </w:rPr>
        <w:t xml:space="preserve"> </w:t>
      </w:r>
      <w:r>
        <w:t>рассказ,</w:t>
      </w:r>
      <w:r>
        <w:rPr>
          <w:spacing w:val="-8"/>
        </w:rPr>
        <w:t xml:space="preserve"> </w:t>
      </w:r>
      <w:r>
        <w:rPr>
          <w:spacing w:val="-2"/>
        </w:rPr>
        <w:t>сказка.</w:t>
      </w:r>
    </w:p>
    <w:p w:rsidR="007A46EE" w:rsidRDefault="009E1D98">
      <w:pPr>
        <w:pStyle w:val="a3"/>
        <w:spacing w:before="158" w:line="360" w:lineRule="auto"/>
        <w:ind w:right="149" w:firstLine="710"/>
      </w:pPr>
      <w:r>
        <w:t>Чтение про себя учебных текстов, построенных на изученном языковом материале,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различной</w:t>
      </w:r>
      <w:r>
        <w:rPr>
          <w:spacing w:val="40"/>
        </w:rPr>
        <w:t xml:space="preserve"> </w:t>
      </w:r>
      <w:r>
        <w:t>глубиной</w:t>
      </w:r>
      <w:r>
        <w:rPr>
          <w:spacing w:val="40"/>
        </w:rPr>
        <w:t xml:space="preserve"> </w:t>
      </w:r>
      <w:r>
        <w:t>проникновения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зависимости от</w:t>
      </w:r>
      <w:r>
        <w:rPr>
          <w:spacing w:val="40"/>
        </w:rPr>
        <w:t xml:space="preserve"> </w:t>
      </w:r>
      <w:r>
        <w:t>поставленной</w:t>
      </w:r>
      <w:r>
        <w:rPr>
          <w:spacing w:val="40"/>
        </w:rPr>
        <w:t xml:space="preserve"> </w:t>
      </w:r>
      <w:r>
        <w:t>коммуникативной</w:t>
      </w:r>
      <w:r>
        <w:rPr>
          <w:spacing w:val="40"/>
        </w:rPr>
        <w:t xml:space="preserve"> </w:t>
      </w:r>
      <w:r>
        <w:t>зада</w:t>
      </w:r>
      <w:r>
        <w:t>чи: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пониманием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содержания, с пониманием запрашиваемой информации.</w:t>
      </w:r>
    </w:p>
    <w:p w:rsidR="007A46EE" w:rsidRDefault="009E1D98">
      <w:pPr>
        <w:pStyle w:val="a3"/>
        <w:spacing w:line="362" w:lineRule="auto"/>
        <w:ind w:right="142" w:firstLine="710"/>
      </w:pPr>
      <w:r>
        <w:t>Чтение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пониманием основного</w:t>
      </w:r>
      <w:r>
        <w:rPr>
          <w:spacing w:val="-1"/>
        </w:rPr>
        <w:t xml:space="preserve"> </w:t>
      </w:r>
      <w:r>
        <w:t>содержания текста предполагает</w:t>
      </w:r>
      <w:r>
        <w:rPr>
          <w:spacing w:val="-6"/>
        </w:rPr>
        <w:t xml:space="preserve"> </w:t>
      </w:r>
      <w:r>
        <w:t>определение основной темы и главных фактов/событий в прочитанном тексте с использованием иллюстраций и языковой, в том числе контекстуальной, догадки.</w:t>
      </w:r>
    </w:p>
    <w:p w:rsidR="007A46EE" w:rsidRDefault="009E1D98">
      <w:pPr>
        <w:pStyle w:val="a3"/>
        <w:spacing w:line="360" w:lineRule="auto"/>
        <w:ind w:right="156" w:firstLine="710"/>
      </w:pPr>
      <w:r>
        <w:t>Чтение с пониманием запрашиваемой информации предполагает нахождение</w:t>
      </w:r>
      <w:r>
        <w:rPr>
          <w:spacing w:val="40"/>
        </w:rPr>
        <w:t xml:space="preserve"> </w:t>
      </w:r>
      <w:r>
        <w:t>в прочитанном тексте и понимание зап</w:t>
      </w:r>
      <w:r>
        <w:t xml:space="preserve">рашиваемой информации фактического характера с использованием иллюстраций, языковой, в том числе контекстуальной, </w:t>
      </w:r>
      <w:r>
        <w:rPr>
          <w:spacing w:val="-2"/>
        </w:rPr>
        <w:t>догадки.</w:t>
      </w:r>
    </w:p>
    <w:p w:rsidR="007A46EE" w:rsidRDefault="009E1D98">
      <w:pPr>
        <w:pStyle w:val="a3"/>
        <w:spacing w:line="362" w:lineRule="auto"/>
        <w:ind w:right="158" w:firstLine="710"/>
      </w:pPr>
      <w:r>
        <w:t>Смысловое чтение про себя учебных и адаптированных аутентичных текстов, содержащих отдельные незнакомые слова, понимание основного со</w:t>
      </w:r>
      <w:r>
        <w:t>держания (тема,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275"/>
        <w:jc w:val="left"/>
      </w:pPr>
      <w:r>
        <w:t>главная</w:t>
      </w:r>
      <w:r>
        <w:rPr>
          <w:spacing w:val="76"/>
        </w:rPr>
        <w:t xml:space="preserve"> </w:t>
      </w:r>
      <w:r>
        <w:t>мысль,</w:t>
      </w:r>
      <w:r>
        <w:rPr>
          <w:spacing w:val="76"/>
        </w:rPr>
        <w:t xml:space="preserve"> </w:t>
      </w:r>
      <w:r>
        <w:t>главные</w:t>
      </w:r>
      <w:r>
        <w:rPr>
          <w:spacing w:val="40"/>
        </w:rPr>
        <w:t xml:space="preserve"> </w:t>
      </w:r>
      <w:r>
        <w:t>факты/события)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76"/>
        </w:rPr>
        <w:t xml:space="preserve"> </w:t>
      </w:r>
      <w:r>
        <w:t>иллюстраций и языковой, в том числе контекстуальной, догадки, в том числе контекстуальной.</w:t>
      </w:r>
    </w:p>
    <w:p w:rsidR="007A46EE" w:rsidRDefault="009E1D98">
      <w:pPr>
        <w:pStyle w:val="a3"/>
        <w:spacing w:before="8"/>
        <w:ind w:left="1136"/>
        <w:jc w:val="left"/>
      </w:pPr>
      <w:r>
        <w:t>Прогнозирование</w:t>
      </w:r>
      <w:r>
        <w:rPr>
          <w:spacing w:val="-18"/>
        </w:rPr>
        <w:t xml:space="preserve"> </w:t>
      </w:r>
      <w:r>
        <w:t>содержания</w:t>
      </w:r>
      <w:r>
        <w:rPr>
          <w:spacing w:val="-16"/>
        </w:rPr>
        <w:t xml:space="preserve"> </w:t>
      </w:r>
      <w:r>
        <w:t>текста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основе</w:t>
      </w:r>
      <w:r>
        <w:rPr>
          <w:spacing w:val="-17"/>
        </w:rPr>
        <w:t xml:space="preserve"> </w:t>
      </w:r>
      <w:r>
        <w:rPr>
          <w:spacing w:val="-2"/>
        </w:rPr>
        <w:t>заголовка</w:t>
      </w:r>
    </w:p>
    <w:p w:rsidR="007A46EE" w:rsidRDefault="009E1D98">
      <w:pPr>
        <w:pStyle w:val="a3"/>
        <w:spacing w:before="162" w:line="362" w:lineRule="auto"/>
        <w:ind w:right="153" w:firstLine="710"/>
        <w:jc w:val="left"/>
      </w:pPr>
      <w:r>
        <w:t>Чтение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сплошных</w:t>
      </w:r>
      <w:r>
        <w:rPr>
          <w:spacing w:val="-8"/>
        </w:rPr>
        <w:t xml:space="preserve"> </w:t>
      </w:r>
      <w:r>
        <w:t>текстов</w:t>
      </w:r>
      <w:r>
        <w:rPr>
          <w:spacing w:val="-11"/>
        </w:rPr>
        <w:t xml:space="preserve"> </w:t>
      </w:r>
      <w:r>
        <w:t>(таблиц,</w:t>
      </w:r>
      <w:r>
        <w:rPr>
          <w:spacing w:val="-4"/>
        </w:rPr>
        <w:t xml:space="preserve"> </w:t>
      </w:r>
      <w:r>
        <w:t>диаграмм)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представленной в них информации.</w:t>
      </w:r>
    </w:p>
    <w:p w:rsidR="007A46EE" w:rsidRDefault="009E1D98">
      <w:pPr>
        <w:pStyle w:val="a3"/>
        <w:spacing w:line="357" w:lineRule="auto"/>
        <w:ind w:firstLine="710"/>
        <w:jc w:val="left"/>
      </w:pPr>
      <w:r>
        <w:t>Тексты для</w:t>
      </w:r>
      <w:r>
        <w:rPr>
          <w:spacing w:val="33"/>
        </w:rPr>
        <w:t xml:space="preserve"> </w:t>
      </w:r>
      <w:r>
        <w:t>чтения: диалог,</w:t>
      </w:r>
      <w:r>
        <w:rPr>
          <w:spacing w:val="34"/>
        </w:rPr>
        <w:t xml:space="preserve"> </w:t>
      </w:r>
      <w:r>
        <w:t>рассказ,</w:t>
      </w:r>
      <w:r>
        <w:rPr>
          <w:spacing w:val="35"/>
        </w:rPr>
        <w:t xml:space="preserve"> </w:t>
      </w:r>
      <w:r>
        <w:t>сказка,</w:t>
      </w:r>
      <w:r>
        <w:rPr>
          <w:spacing w:val="35"/>
        </w:rPr>
        <w:t xml:space="preserve"> </w:t>
      </w:r>
      <w:r>
        <w:t>электронное сообщение</w:t>
      </w:r>
      <w:r>
        <w:rPr>
          <w:spacing w:val="29"/>
        </w:rPr>
        <w:t xml:space="preserve"> </w:t>
      </w:r>
      <w:r>
        <w:t>личного характера, текст научно-популярного характера, стихотворение.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ind w:left="2190" w:hanging="1054"/>
        <w:rPr>
          <w:sz w:val="28"/>
        </w:rPr>
      </w:pPr>
      <w:r>
        <w:rPr>
          <w:spacing w:val="-2"/>
          <w:sz w:val="28"/>
        </w:rPr>
        <w:t>Письмо.</w:t>
      </w:r>
    </w:p>
    <w:p w:rsidR="007A46EE" w:rsidRDefault="009E1D98">
      <w:pPr>
        <w:pStyle w:val="a3"/>
        <w:spacing w:before="161" w:line="360" w:lineRule="auto"/>
        <w:ind w:right="155" w:firstLine="710"/>
      </w:pPr>
      <w:r>
        <w:t>Выписывание из текста слов, словосочетаний, предложений; вставка пропущенных букв в слово или слов в предложение в соответствии с решаемой коммуникативной/учебной задачей.</w:t>
      </w:r>
    </w:p>
    <w:p w:rsidR="007A46EE" w:rsidRDefault="009E1D98">
      <w:pPr>
        <w:pStyle w:val="a3"/>
        <w:spacing w:before="2" w:line="362" w:lineRule="auto"/>
        <w:ind w:right="158" w:firstLine="710"/>
      </w:pPr>
      <w:r>
        <w:t>Заполнение простых анкет и формуляров с указанием личной информации (имя, фамилия, в</w:t>
      </w:r>
      <w:r>
        <w:t>озраст, местожительство (страна проживания, город), любимые занятия) в соответствии с нормами, принятыми в стране/странах изучаемого языка.</w:t>
      </w:r>
    </w:p>
    <w:p w:rsidR="007A46EE" w:rsidRDefault="009E1D98">
      <w:pPr>
        <w:pStyle w:val="a3"/>
        <w:spacing w:line="364" w:lineRule="auto"/>
        <w:ind w:right="136" w:firstLine="710"/>
      </w:pPr>
      <w:r>
        <w:t>Написание с использованием образца поздравления с праздниками (с днём рождения, Новым годом, Рождеством) с выражение</w:t>
      </w:r>
      <w:r>
        <w:t>м пожеланий.</w:t>
      </w:r>
    </w:p>
    <w:p w:rsidR="007A46EE" w:rsidRDefault="009E1D98">
      <w:pPr>
        <w:pStyle w:val="a3"/>
        <w:spacing w:line="362" w:lineRule="auto"/>
        <w:ind w:right="152" w:firstLine="710"/>
      </w:pPr>
      <w:r>
        <w:t xml:space="preserve">Написание электронного сообщения личного характера с использованием </w:t>
      </w:r>
      <w:r>
        <w:rPr>
          <w:spacing w:val="-2"/>
        </w:rPr>
        <w:t>образца.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line="319" w:lineRule="exact"/>
        <w:ind w:left="1979" w:hanging="843"/>
        <w:jc w:val="both"/>
        <w:rPr>
          <w:sz w:val="28"/>
        </w:rPr>
      </w:pPr>
      <w:r>
        <w:rPr>
          <w:sz w:val="28"/>
        </w:rPr>
        <w:t>Языковые</w:t>
      </w:r>
      <w:r>
        <w:rPr>
          <w:spacing w:val="-1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навыки.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131"/>
        <w:ind w:left="2190" w:hanging="1054"/>
        <w:jc w:val="both"/>
        <w:rPr>
          <w:sz w:val="28"/>
        </w:rPr>
      </w:pPr>
      <w:r>
        <w:rPr>
          <w:spacing w:val="-2"/>
          <w:sz w:val="28"/>
        </w:rPr>
        <w:t>Фонетическая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сторона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речи.</w:t>
      </w:r>
    </w:p>
    <w:p w:rsidR="007A46EE" w:rsidRDefault="009E1D98">
      <w:pPr>
        <w:pStyle w:val="a3"/>
        <w:spacing w:before="163" w:line="360" w:lineRule="auto"/>
        <w:ind w:right="160" w:firstLine="710"/>
      </w:pPr>
      <w:r>
        <w:t>Нормы произношения: долгота и краткость гласных, отсутствие оглушения звонких согласных в конце слога или слова, отсутствие смягчения согласных перед гласными. Связующее “r” (there is/there are).</w:t>
      </w:r>
    </w:p>
    <w:p w:rsidR="007A46EE" w:rsidRDefault="009E1D98">
      <w:pPr>
        <w:pStyle w:val="a3"/>
        <w:spacing w:line="357" w:lineRule="auto"/>
        <w:ind w:right="148" w:firstLine="710"/>
      </w:pPr>
      <w:r>
        <w:t>Ритмико-интонационные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повествовательного,</w:t>
      </w:r>
      <w:r>
        <w:rPr>
          <w:spacing w:val="40"/>
        </w:rPr>
        <w:t xml:space="preserve"> </w:t>
      </w:r>
      <w:r>
        <w:t>побуди</w:t>
      </w:r>
      <w:r>
        <w:t>тельного</w:t>
      </w:r>
      <w:r>
        <w:rPr>
          <w:spacing w:val="80"/>
          <w:w w:val="150"/>
        </w:rPr>
        <w:t xml:space="preserve"> </w:t>
      </w:r>
      <w:r>
        <w:t>и вопросительного (общий и специальный вопрос) предложений.</w:t>
      </w:r>
    </w:p>
    <w:p w:rsidR="007A46EE" w:rsidRDefault="009E1D98">
      <w:pPr>
        <w:pStyle w:val="a3"/>
        <w:spacing w:before="2" w:line="360" w:lineRule="auto"/>
        <w:ind w:right="140" w:firstLine="710"/>
      </w:pPr>
      <w:r>
        <w:t>Различение</w:t>
      </w:r>
      <w:r>
        <w:rPr>
          <w:spacing w:val="80"/>
          <w:w w:val="150"/>
        </w:rPr>
        <w:t xml:space="preserve">   </w:t>
      </w:r>
      <w:r>
        <w:t>на</w:t>
      </w:r>
      <w:r>
        <w:rPr>
          <w:spacing w:val="80"/>
          <w:w w:val="150"/>
        </w:rPr>
        <w:t xml:space="preserve">   </w:t>
      </w:r>
      <w:r>
        <w:t>слух,</w:t>
      </w:r>
      <w:r>
        <w:rPr>
          <w:spacing w:val="80"/>
          <w:w w:val="150"/>
        </w:rPr>
        <w:t xml:space="preserve">   </w:t>
      </w:r>
      <w:r>
        <w:t>без</w:t>
      </w:r>
      <w:r>
        <w:rPr>
          <w:spacing w:val="80"/>
          <w:w w:val="150"/>
        </w:rPr>
        <w:t xml:space="preserve">   </w:t>
      </w:r>
      <w:r>
        <w:t>ошибок,</w:t>
      </w:r>
      <w:r>
        <w:rPr>
          <w:spacing w:val="80"/>
          <w:w w:val="150"/>
        </w:rPr>
        <w:t xml:space="preserve">   </w:t>
      </w:r>
      <w:r>
        <w:t>ведущих</w:t>
      </w:r>
      <w:r>
        <w:rPr>
          <w:spacing w:val="80"/>
          <w:w w:val="150"/>
        </w:rPr>
        <w:t xml:space="preserve">   </w:t>
      </w:r>
      <w:r>
        <w:t>к</w:t>
      </w:r>
      <w:r>
        <w:rPr>
          <w:spacing w:val="80"/>
          <w:w w:val="150"/>
        </w:rPr>
        <w:t xml:space="preserve">   </w:t>
      </w:r>
      <w:r>
        <w:t>сбою</w:t>
      </w:r>
      <w:r>
        <w:rPr>
          <w:spacing w:val="40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коммуникации,</w:t>
      </w:r>
      <w:r>
        <w:rPr>
          <w:spacing w:val="37"/>
        </w:rPr>
        <w:t xml:space="preserve"> </w:t>
      </w:r>
      <w:r>
        <w:t>произнесение</w:t>
      </w:r>
      <w:r>
        <w:rPr>
          <w:spacing w:val="35"/>
        </w:rPr>
        <w:t xml:space="preserve"> </w:t>
      </w:r>
      <w:r>
        <w:t>слов</w:t>
      </w:r>
      <w:r>
        <w:rPr>
          <w:spacing w:val="27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соблюдением</w:t>
      </w:r>
      <w:r>
        <w:rPr>
          <w:spacing w:val="36"/>
        </w:rPr>
        <w:t xml:space="preserve"> </w:t>
      </w:r>
      <w:r>
        <w:t>правильного</w:t>
      </w:r>
      <w:r>
        <w:rPr>
          <w:spacing w:val="40"/>
        </w:rPr>
        <w:t xml:space="preserve"> </w:t>
      </w:r>
      <w:r>
        <w:t>ударения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фраз с соблюдением их ритмико-интонационных особенностей, в том числе соблюдение правила отсутствия ударения на служебных словах; интонации перечисления.</w:t>
      </w:r>
    </w:p>
    <w:p w:rsidR="007A46EE" w:rsidRDefault="007A46EE">
      <w:pPr>
        <w:pStyle w:val="a3"/>
        <w:spacing w:line="360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40" w:firstLine="710"/>
      </w:pPr>
      <w:r>
        <w:t>Правила чтения:</w:t>
      </w:r>
      <w:r>
        <w:rPr>
          <w:spacing w:val="-7"/>
        </w:rPr>
        <w:t xml:space="preserve"> </w:t>
      </w:r>
      <w:r>
        <w:t>гласных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открытом и закрытом слоге в односложных</w:t>
      </w:r>
      <w:r>
        <w:rPr>
          <w:spacing w:val="-7"/>
        </w:rPr>
        <w:t xml:space="preserve"> </w:t>
      </w:r>
      <w:r>
        <w:t>словах, гласных в</w:t>
      </w:r>
      <w:r>
        <w:t xml:space="preserve"> третьем типе слога (гласная + r); согласных; основных звукобуквенных сочетаний,</w:t>
      </w:r>
      <w:r>
        <w:rPr>
          <w:spacing w:val="79"/>
        </w:rPr>
        <w:t xml:space="preserve">  </w:t>
      </w:r>
      <w:r>
        <w:t>в</w:t>
      </w:r>
      <w:r>
        <w:rPr>
          <w:spacing w:val="72"/>
        </w:rPr>
        <w:t xml:space="preserve">  </w:t>
      </w:r>
      <w:r>
        <w:t>частности</w:t>
      </w:r>
      <w:r>
        <w:rPr>
          <w:spacing w:val="75"/>
        </w:rPr>
        <w:t xml:space="preserve">  </w:t>
      </w:r>
      <w:r>
        <w:t>сложных</w:t>
      </w:r>
      <w:r>
        <w:rPr>
          <w:spacing w:val="73"/>
        </w:rPr>
        <w:t xml:space="preserve">  </w:t>
      </w:r>
      <w:r>
        <w:t>сочетаний</w:t>
      </w:r>
      <w:r>
        <w:rPr>
          <w:spacing w:val="78"/>
        </w:rPr>
        <w:t xml:space="preserve">  </w:t>
      </w:r>
      <w:r>
        <w:t>букв</w:t>
      </w:r>
      <w:r>
        <w:rPr>
          <w:spacing w:val="72"/>
        </w:rPr>
        <w:t xml:space="preserve">  </w:t>
      </w:r>
      <w:r>
        <w:t>(например,</w:t>
      </w:r>
      <w:r>
        <w:rPr>
          <w:spacing w:val="79"/>
        </w:rPr>
        <w:t xml:space="preserve">  </w:t>
      </w:r>
      <w:r>
        <w:t>tion,</w:t>
      </w:r>
      <w:r>
        <w:rPr>
          <w:spacing w:val="79"/>
        </w:rPr>
        <w:t xml:space="preserve">  </w:t>
      </w:r>
      <w:r>
        <w:t>ight) в односложных, двусложных и многосложных словах.</w:t>
      </w:r>
    </w:p>
    <w:p w:rsidR="007A46EE" w:rsidRDefault="009E1D98">
      <w:pPr>
        <w:pStyle w:val="a3"/>
        <w:spacing w:before="3"/>
        <w:ind w:left="1136"/>
      </w:pPr>
      <w:r>
        <w:t>ВыДеление</w:t>
      </w:r>
      <w:r>
        <w:rPr>
          <w:spacing w:val="45"/>
          <w:w w:val="150"/>
        </w:rPr>
        <w:t xml:space="preserve"> </w:t>
      </w:r>
      <w:r>
        <w:t>некоторых</w:t>
      </w:r>
      <w:r>
        <w:rPr>
          <w:spacing w:val="67"/>
        </w:rPr>
        <w:t xml:space="preserve"> </w:t>
      </w:r>
      <w:r>
        <w:t>звукобуквенных</w:t>
      </w:r>
      <w:r>
        <w:rPr>
          <w:spacing w:val="72"/>
        </w:rPr>
        <w:t xml:space="preserve"> </w:t>
      </w:r>
      <w:r>
        <w:t>сочетаний</w:t>
      </w:r>
      <w:r>
        <w:rPr>
          <w:spacing w:val="79"/>
        </w:rPr>
        <w:t xml:space="preserve"> </w:t>
      </w:r>
      <w:r>
        <w:t>при</w:t>
      </w:r>
      <w:r>
        <w:rPr>
          <w:spacing w:val="79"/>
        </w:rPr>
        <w:t xml:space="preserve"> </w:t>
      </w:r>
      <w:r>
        <w:t>анализе</w:t>
      </w:r>
      <w:r>
        <w:rPr>
          <w:spacing w:val="45"/>
          <w:w w:val="150"/>
        </w:rPr>
        <w:t xml:space="preserve"> </w:t>
      </w:r>
      <w:r>
        <w:rPr>
          <w:spacing w:val="-2"/>
        </w:rPr>
        <w:t>изу</w:t>
      </w:r>
      <w:r>
        <w:rPr>
          <w:spacing w:val="-2"/>
        </w:rPr>
        <w:t>ченных</w:t>
      </w:r>
    </w:p>
    <w:p w:rsidR="007A46EE" w:rsidRDefault="009E1D98">
      <w:pPr>
        <w:pStyle w:val="a3"/>
        <w:spacing w:before="158"/>
        <w:jc w:val="left"/>
      </w:pPr>
      <w:r>
        <w:rPr>
          <w:spacing w:val="-2"/>
        </w:rPr>
        <w:t>слов.</w:t>
      </w:r>
    </w:p>
    <w:p w:rsidR="007A46EE" w:rsidRDefault="009E1D98">
      <w:pPr>
        <w:pStyle w:val="a3"/>
        <w:spacing w:before="159"/>
        <w:ind w:left="1136"/>
        <w:jc w:val="left"/>
      </w:pPr>
      <w:r>
        <w:t>Чтение</w:t>
      </w:r>
      <w:r>
        <w:rPr>
          <w:spacing w:val="52"/>
        </w:rPr>
        <w:t xml:space="preserve"> </w:t>
      </w:r>
      <w:r>
        <w:t>новых</w:t>
      </w:r>
      <w:r>
        <w:rPr>
          <w:spacing w:val="47"/>
        </w:rPr>
        <w:t xml:space="preserve"> </w:t>
      </w:r>
      <w:r>
        <w:t>слов</w:t>
      </w:r>
      <w:r>
        <w:rPr>
          <w:spacing w:val="50"/>
        </w:rPr>
        <w:t xml:space="preserve"> </w:t>
      </w:r>
      <w:r>
        <w:t>согласно</w:t>
      </w:r>
      <w:r>
        <w:rPr>
          <w:spacing w:val="53"/>
        </w:rPr>
        <w:t xml:space="preserve"> </w:t>
      </w:r>
      <w:r>
        <w:t>основным</w:t>
      </w:r>
      <w:r>
        <w:rPr>
          <w:spacing w:val="62"/>
        </w:rPr>
        <w:t xml:space="preserve"> </w:t>
      </w:r>
      <w:r>
        <w:t>правилам</w:t>
      </w:r>
      <w:r>
        <w:rPr>
          <w:spacing w:val="57"/>
        </w:rPr>
        <w:t xml:space="preserve"> </w:t>
      </w:r>
      <w:r>
        <w:t>чтения</w:t>
      </w:r>
      <w:r>
        <w:rPr>
          <w:spacing w:val="57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rPr>
          <w:spacing w:val="-2"/>
        </w:rPr>
        <w:t>использованием</w:t>
      </w:r>
    </w:p>
    <w:p w:rsidR="007A46EE" w:rsidRDefault="009E1D98">
      <w:pPr>
        <w:pStyle w:val="a3"/>
        <w:spacing w:before="162"/>
        <w:jc w:val="left"/>
      </w:pPr>
      <w:r>
        <w:t>полной</w:t>
      </w:r>
      <w:r>
        <w:rPr>
          <w:spacing w:val="-18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частичной</w:t>
      </w:r>
      <w:r>
        <w:rPr>
          <w:spacing w:val="-15"/>
        </w:rPr>
        <w:t xml:space="preserve"> </w:t>
      </w:r>
      <w:r>
        <w:t>транскрипции,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rPr>
          <w:spacing w:val="-2"/>
        </w:rPr>
        <w:t>аналогии.</w:t>
      </w:r>
    </w:p>
    <w:p w:rsidR="007A46EE" w:rsidRDefault="009E1D98">
      <w:pPr>
        <w:pStyle w:val="a3"/>
        <w:spacing w:before="163"/>
        <w:ind w:left="1136"/>
        <w:jc w:val="left"/>
      </w:pPr>
      <w:r>
        <w:t>Знаки</w:t>
      </w:r>
      <w:r>
        <w:rPr>
          <w:spacing w:val="31"/>
        </w:rPr>
        <w:t xml:space="preserve"> </w:t>
      </w:r>
      <w:r>
        <w:t>английской</w:t>
      </w:r>
      <w:r>
        <w:rPr>
          <w:spacing w:val="34"/>
        </w:rPr>
        <w:t xml:space="preserve"> </w:t>
      </w:r>
      <w:r>
        <w:t>транскрипции;</w:t>
      </w:r>
      <w:r>
        <w:rPr>
          <w:spacing w:val="32"/>
        </w:rPr>
        <w:t xml:space="preserve"> </w:t>
      </w:r>
      <w:r>
        <w:t>отличие</w:t>
      </w:r>
      <w:r>
        <w:rPr>
          <w:spacing w:val="33"/>
        </w:rPr>
        <w:t xml:space="preserve"> </w:t>
      </w:r>
      <w:r>
        <w:t>их</w:t>
      </w:r>
      <w:r>
        <w:rPr>
          <w:spacing w:val="23"/>
        </w:rPr>
        <w:t xml:space="preserve"> </w:t>
      </w:r>
      <w:r>
        <w:t>от</w:t>
      </w:r>
      <w:r>
        <w:rPr>
          <w:spacing w:val="30"/>
        </w:rPr>
        <w:t xml:space="preserve"> </w:t>
      </w:r>
      <w:r>
        <w:t>букв</w:t>
      </w:r>
      <w:r>
        <w:rPr>
          <w:spacing w:val="30"/>
        </w:rPr>
        <w:t xml:space="preserve"> </w:t>
      </w:r>
      <w:r>
        <w:t>английского</w:t>
      </w:r>
      <w:r>
        <w:rPr>
          <w:spacing w:val="34"/>
        </w:rPr>
        <w:t xml:space="preserve"> </w:t>
      </w:r>
      <w:r>
        <w:rPr>
          <w:spacing w:val="-2"/>
        </w:rPr>
        <w:t>алфавита.</w:t>
      </w:r>
    </w:p>
    <w:p w:rsidR="007A46EE" w:rsidRDefault="009E1D98">
      <w:pPr>
        <w:pStyle w:val="a3"/>
        <w:spacing w:before="159"/>
        <w:jc w:val="left"/>
      </w:pPr>
      <w:r>
        <w:rPr>
          <w:spacing w:val="-2"/>
        </w:rPr>
        <w:t>Фонетически</w:t>
      </w:r>
      <w:r>
        <w:rPr>
          <w:spacing w:val="-5"/>
        </w:rPr>
        <w:t xml:space="preserve"> </w:t>
      </w:r>
      <w:r>
        <w:rPr>
          <w:spacing w:val="-2"/>
        </w:rPr>
        <w:t>корректное</w:t>
      </w:r>
      <w:r>
        <w:rPr>
          <w:spacing w:val="1"/>
        </w:rPr>
        <w:t xml:space="preserve"> </w:t>
      </w:r>
      <w:r>
        <w:rPr>
          <w:spacing w:val="-2"/>
        </w:rPr>
        <w:t>озвучивание</w:t>
      </w:r>
      <w:r>
        <w:rPr>
          <w:spacing w:val="1"/>
        </w:rPr>
        <w:t xml:space="preserve"> </w:t>
      </w:r>
      <w:r>
        <w:rPr>
          <w:spacing w:val="-2"/>
        </w:rPr>
        <w:t>знаков</w:t>
      </w:r>
      <w:r>
        <w:rPr>
          <w:spacing w:val="-9"/>
        </w:rPr>
        <w:t xml:space="preserve"> </w:t>
      </w:r>
      <w:r>
        <w:rPr>
          <w:spacing w:val="-2"/>
        </w:rPr>
        <w:t>транскрипции.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5"/>
        </w:tabs>
        <w:spacing w:before="163"/>
        <w:ind w:left="2185" w:hanging="1049"/>
        <w:jc w:val="both"/>
        <w:rPr>
          <w:sz w:val="28"/>
        </w:rPr>
      </w:pPr>
      <w:r>
        <w:rPr>
          <w:sz w:val="28"/>
        </w:rPr>
        <w:t>Графика,</w:t>
      </w:r>
      <w:r>
        <w:rPr>
          <w:spacing w:val="-12"/>
          <w:sz w:val="28"/>
        </w:rPr>
        <w:t xml:space="preserve"> </w:t>
      </w:r>
      <w:r>
        <w:rPr>
          <w:sz w:val="28"/>
        </w:rPr>
        <w:t>орфография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пунктуация.</w:t>
      </w:r>
    </w:p>
    <w:p w:rsidR="007A46EE" w:rsidRDefault="009E1D98">
      <w:pPr>
        <w:pStyle w:val="a3"/>
        <w:spacing w:before="158" w:line="360" w:lineRule="auto"/>
        <w:ind w:right="141" w:firstLine="710"/>
      </w:pPr>
      <w:r>
        <w:t>Правильное написание изученных слов. Правильная расстановка знаков препинания: точки, вопросительного и восклицательного знака в конце предложения; запятой при обращении и перечислении; правильное использование знака</w:t>
      </w:r>
      <w:r>
        <w:rPr>
          <w:spacing w:val="64"/>
        </w:rPr>
        <w:t xml:space="preserve">  </w:t>
      </w:r>
      <w:r>
        <w:t>апострофа</w:t>
      </w:r>
      <w:r>
        <w:rPr>
          <w:spacing w:val="67"/>
        </w:rPr>
        <w:t xml:space="preserve">  </w:t>
      </w:r>
      <w:r>
        <w:t>в</w:t>
      </w:r>
      <w:r>
        <w:rPr>
          <w:spacing w:val="60"/>
        </w:rPr>
        <w:t xml:space="preserve">  </w:t>
      </w:r>
      <w:r>
        <w:t>сокращённых</w:t>
      </w:r>
      <w:r>
        <w:rPr>
          <w:spacing w:val="62"/>
        </w:rPr>
        <w:t xml:space="preserve">  </w:t>
      </w:r>
      <w:r>
        <w:t>формах</w:t>
      </w:r>
      <w:r>
        <w:rPr>
          <w:spacing w:val="61"/>
        </w:rPr>
        <w:t xml:space="preserve">  </w:t>
      </w:r>
      <w:r>
        <w:t>гла</w:t>
      </w:r>
      <w:r>
        <w:t>гола-связки,</w:t>
      </w:r>
      <w:r>
        <w:rPr>
          <w:spacing w:val="67"/>
        </w:rPr>
        <w:t xml:space="preserve">  </w:t>
      </w:r>
      <w:r>
        <w:t xml:space="preserve">вспомогательного и модального глаголов, существительных в притяжательном падеже (Possessive </w:t>
      </w:r>
      <w:r>
        <w:rPr>
          <w:spacing w:val="-2"/>
        </w:rPr>
        <w:t>Case).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2"/>
        <w:ind w:left="2190" w:hanging="1054"/>
        <w:jc w:val="both"/>
        <w:rPr>
          <w:sz w:val="28"/>
        </w:rPr>
      </w:pPr>
      <w:r>
        <w:rPr>
          <w:spacing w:val="-2"/>
          <w:sz w:val="28"/>
        </w:rPr>
        <w:t>Лексическая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сторона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речи.</w:t>
      </w:r>
    </w:p>
    <w:p w:rsidR="007A46EE" w:rsidRDefault="009E1D98">
      <w:pPr>
        <w:pStyle w:val="a3"/>
        <w:spacing w:before="163" w:line="360" w:lineRule="auto"/>
        <w:ind w:right="139" w:firstLine="710"/>
      </w:pPr>
      <w:r>
        <w:t>Распознавание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употребление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устной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письменной</w:t>
      </w:r>
      <w:r>
        <w:rPr>
          <w:spacing w:val="80"/>
          <w:w w:val="150"/>
        </w:rPr>
        <w:t xml:space="preserve">  </w:t>
      </w:r>
      <w:r>
        <w:t>речи не менее 500 лексических единиц (слов, словосочетаний, речевых клише), обслуживающих</w:t>
      </w:r>
      <w:r>
        <w:rPr>
          <w:spacing w:val="80"/>
        </w:rPr>
        <w:t xml:space="preserve"> </w:t>
      </w:r>
      <w:r>
        <w:t>ситуации</w:t>
      </w:r>
      <w:r>
        <w:rPr>
          <w:spacing w:val="80"/>
        </w:rPr>
        <w:t xml:space="preserve"> </w:t>
      </w:r>
      <w:r>
        <w:t>общения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тематического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 xml:space="preserve">речи для 4 класса, включая 350 лексических единиц, усвоенных в предыдущие два года </w:t>
      </w:r>
      <w:r>
        <w:rPr>
          <w:spacing w:val="-2"/>
        </w:rPr>
        <w:t>обучения.</w:t>
      </w:r>
    </w:p>
    <w:p w:rsidR="007A46EE" w:rsidRDefault="009E1D98">
      <w:pPr>
        <w:pStyle w:val="a3"/>
        <w:spacing w:line="360" w:lineRule="auto"/>
        <w:ind w:right="135" w:firstLine="710"/>
      </w:pPr>
      <w:r>
        <w:t>Распознавание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образо</w:t>
      </w:r>
      <w:r>
        <w:t>вание</w:t>
      </w:r>
      <w:r>
        <w:rPr>
          <w:spacing w:val="3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устной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письменной</w:t>
      </w:r>
      <w:r>
        <w:rPr>
          <w:spacing w:val="32"/>
        </w:rPr>
        <w:t xml:space="preserve"> </w:t>
      </w:r>
      <w:r>
        <w:t>речи</w:t>
      </w:r>
      <w:r>
        <w:rPr>
          <w:spacing w:val="31"/>
        </w:rPr>
        <w:t xml:space="preserve"> </w:t>
      </w:r>
      <w:r>
        <w:t>родственных слов с использованием основных способов словообразования: аффиксации (образование существительных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суффиксов -er/-or, -ist</w:t>
      </w:r>
      <w:r>
        <w:rPr>
          <w:spacing w:val="-5"/>
        </w:rPr>
        <w:t xml:space="preserve"> </w:t>
      </w:r>
      <w:r>
        <w:t>(worker, actor, artist)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конверсии (to play – a play).</w:t>
      </w:r>
    </w:p>
    <w:p w:rsidR="007A46EE" w:rsidRDefault="009E1D98">
      <w:pPr>
        <w:pStyle w:val="a3"/>
        <w:spacing w:before="4" w:line="362" w:lineRule="auto"/>
        <w:ind w:right="148" w:firstLine="710"/>
      </w:pPr>
      <w:r>
        <w:t xml:space="preserve">Использование языковой </w:t>
      </w:r>
      <w:r>
        <w:t>догадки для распознавания интернациональных слов (pilot, film).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1475"/>
        </w:tabs>
        <w:spacing w:line="319" w:lineRule="exact"/>
        <w:ind w:left="1475" w:hanging="1050"/>
        <w:jc w:val="both"/>
        <w:rPr>
          <w:sz w:val="28"/>
        </w:rPr>
      </w:pPr>
      <w:r>
        <w:rPr>
          <w:spacing w:val="-2"/>
          <w:sz w:val="28"/>
        </w:rPr>
        <w:t>Грамматическая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сторона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речи.</w:t>
      </w:r>
    </w:p>
    <w:p w:rsidR="007A46EE" w:rsidRDefault="007A46EE">
      <w:pPr>
        <w:pStyle w:val="a5"/>
        <w:spacing w:line="319" w:lineRule="exac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9" w:firstLine="710"/>
      </w:pPr>
      <w:r>
        <w:t>Распознавание и употребление в устной и письменной речи изученных морфологических форм и синтаксических конструкций английского языка.</w:t>
      </w:r>
    </w:p>
    <w:p w:rsidR="007A46EE" w:rsidRDefault="009E1D98">
      <w:pPr>
        <w:pStyle w:val="a3"/>
        <w:spacing w:before="8" w:line="362" w:lineRule="auto"/>
        <w:ind w:right="141" w:firstLine="710"/>
      </w:pPr>
      <w:r>
        <w:t>Глаголы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Present/Past</w:t>
      </w:r>
      <w:r>
        <w:rPr>
          <w:spacing w:val="80"/>
          <w:w w:val="150"/>
        </w:rPr>
        <w:t xml:space="preserve">  </w:t>
      </w:r>
      <w:r>
        <w:t>Simple</w:t>
      </w:r>
      <w:r>
        <w:rPr>
          <w:spacing w:val="80"/>
          <w:w w:val="150"/>
        </w:rPr>
        <w:t xml:space="preserve">  </w:t>
      </w:r>
      <w:r>
        <w:t>Tense,</w:t>
      </w:r>
      <w:r>
        <w:rPr>
          <w:spacing w:val="80"/>
          <w:w w:val="150"/>
        </w:rPr>
        <w:t xml:space="preserve">  </w:t>
      </w:r>
      <w:r>
        <w:t>Present</w:t>
      </w:r>
      <w:r>
        <w:rPr>
          <w:spacing w:val="80"/>
          <w:w w:val="150"/>
        </w:rPr>
        <w:t xml:space="preserve">  </w:t>
      </w:r>
      <w:r>
        <w:t>Continuous</w:t>
      </w:r>
      <w:r>
        <w:rPr>
          <w:spacing w:val="80"/>
          <w:w w:val="150"/>
        </w:rPr>
        <w:t xml:space="preserve">  </w:t>
      </w:r>
      <w:r>
        <w:t>Tense в повествовательных (утвердительных и отрицательных) и вопросительных (общий и специальный вопросы) предложениях.</w:t>
      </w:r>
    </w:p>
    <w:p w:rsidR="007A46EE" w:rsidRDefault="009E1D98">
      <w:pPr>
        <w:pStyle w:val="a3"/>
        <w:spacing w:line="313" w:lineRule="exact"/>
        <w:ind w:left="1136"/>
      </w:pPr>
      <w:r>
        <w:t>Модальные</w:t>
      </w:r>
      <w:r>
        <w:rPr>
          <w:spacing w:val="-15"/>
        </w:rPr>
        <w:t xml:space="preserve"> </w:t>
      </w:r>
      <w:r>
        <w:t>глаголы</w:t>
      </w:r>
      <w:r>
        <w:rPr>
          <w:spacing w:val="-7"/>
        </w:rPr>
        <w:t xml:space="preserve"> </w:t>
      </w:r>
      <w:r>
        <w:t>must</w:t>
      </w:r>
      <w:r>
        <w:rPr>
          <w:spacing w:val="-1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have</w:t>
      </w:r>
      <w:r>
        <w:rPr>
          <w:spacing w:val="-14"/>
        </w:rPr>
        <w:t xml:space="preserve"> </w:t>
      </w:r>
      <w:r>
        <w:rPr>
          <w:spacing w:val="-5"/>
        </w:rPr>
        <w:t>to.</w:t>
      </w:r>
    </w:p>
    <w:p w:rsidR="007A46EE" w:rsidRDefault="009E1D98">
      <w:pPr>
        <w:pStyle w:val="a3"/>
        <w:spacing w:before="163" w:line="362" w:lineRule="auto"/>
        <w:ind w:right="145" w:firstLine="710"/>
      </w:pPr>
      <w:r>
        <w:t>Конструкция</w:t>
      </w:r>
      <w:r w:rsidRPr="00CC64EC">
        <w:rPr>
          <w:lang w:val="en-US"/>
        </w:rPr>
        <w:t xml:space="preserve"> to be going to </w:t>
      </w:r>
      <w:r>
        <w:t>и</w:t>
      </w:r>
      <w:r w:rsidRPr="00CC64EC">
        <w:rPr>
          <w:lang w:val="en-US"/>
        </w:rPr>
        <w:t xml:space="preserve"> Future Simple Tense </w:t>
      </w:r>
      <w:r>
        <w:t>для</w:t>
      </w:r>
      <w:r w:rsidRPr="00CC64EC">
        <w:rPr>
          <w:lang w:val="en-US"/>
        </w:rPr>
        <w:t xml:space="preserve"> </w:t>
      </w:r>
      <w:r>
        <w:t>выражения</w:t>
      </w:r>
      <w:r w:rsidRPr="00CC64EC">
        <w:rPr>
          <w:lang w:val="en-US"/>
        </w:rPr>
        <w:t xml:space="preserve"> </w:t>
      </w:r>
      <w:r>
        <w:t>будущего</w:t>
      </w:r>
      <w:r w:rsidRPr="00CC64EC">
        <w:rPr>
          <w:lang w:val="en-US"/>
        </w:rPr>
        <w:t xml:space="preserve"> </w:t>
      </w:r>
      <w:r>
        <w:t>действия</w:t>
      </w:r>
      <w:r w:rsidRPr="00CC64EC">
        <w:rPr>
          <w:lang w:val="en-US"/>
        </w:rPr>
        <w:t xml:space="preserve"> (I am going to have my birthday party on Saturday. </w:t>
      </w:r>
      <w:r>
        <w:t>Wait, I’ll help you.).</w:t>
      </w:r>
    </w:p>
    <w:p w:rsidR="007A46EE" w:rsidRDefault="009E1D98">
      <w:pPr>
        <w:pStyle w:val="a3"/>
        <w:spacing w:line="319" w:lineRule="exact"/>
        <w:ind w:left="1136"/>
      </w:pPr>
      <w:r>
        <w:rPr>
          <w:spacing w:val="-2"/>
        </w:rPr>
        <w:t>Отрицательное</w:t>
      </w:r>
      <w:r>
        <w:rPr>
          <w:spacing w:val="-3"/>
        </w:rPr>
        <w:t xml:space="preserve"> </w:t>
      </w:r>
      <w:r>
        <w:rPr>
          <w:spacing w:val="-2"/>
        </w:rPr>
        <w:t xml:space="preserve">местоимение </w:t>
      </w:r>
      <w:r>
        <w:rPr>
          <w:spacing w:val="-5"/>
        </w:rPr>
        <w:t>no.</w:t>
      </w:r>
    </w:p>
    <w:p w:rsidR="007A46EE" w:rsidRDefault="009E1D98">
      <w:pPr>
        <w:pStyle w:val="a3"/>
        <w:spacing w:before="154" w:line="364" w:lineRule="auto"/>
        <w:ind w:right="140" w:firstLine="710"/>
      </w:pPr>
      <w:r>
        <w:t>Степени</w:t>
      </w:r>
      <w:r>
        <w:rPr>
          <w:spacing w:val="80"/>
          <w:w w:val="150"/>
        </w:rPr>
        <w:t xml:space="preserve"> </w:t>
      </w:r>
      <w:r>
        <w:t>сравнения</w:t>
      </w:r>
      <w:r>
        <w:rPr>
          <w:spacing w:val="40"/>
        </w:rPr>
        <w:t xml:space="preserve">  </w:t>
      </w:r>
      <w:r>
        <w:t>прилагательных</w:t>
      </w:r>
      <w:r>
        <w:rPr>
          <w:spacing w:val="40"/>
        </w:rPr>
        <w:t xml:space="preserve">  </w:t>
      </w:r>
      <w:r>
        <w:t>(формы,</w:t>
      </w:r>
      <w:r>
        <w:rPr>
          <w:spacing w:val="40"/>
        </w:rPr>
        <w:t xml:space="preserve">  </w:t>
      </w:r>
      <w:r>
        <w:t>образованные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правилу и</w:t>
      </w:r>
      <w:r>
        <w:t xml:space="preserve"> исключения: good – better – (the) best, bad – worse – (the) worst.</w:t>
      </w:r>
    </w:p>
    <w:p w:rsidR="007A46EE" w:rsidRDefault="009E1D98">
      <w:pPr>
        <w:pStyle w:val="a3"/>
        <w:spacing w:line="313" w:lineRule="exact"/>
        <w:ind w:left="1136"/>
      </w:pPr>
      <w:r>
        <w:rPr>
          <w:spacing w:val="-2"/>
        </w:rPr>
        <w:t>Наречия</w:t>
      </w:r>
      <w:r>
        <w:rPr>
          <w:spacing w:val="-5"/>
        </w:rPr>
        <w:t xml:space="preserve"> </w:t>
      </w:r>
      <w:r>
        <w:rPr>
          <w:spacing w:val="-2"/>
        </w:rPr>
        <w:t>времени.</w:t>
      </w:r>
    </w:p>
    <w:p w:rsidR="007A46EE" w:rsidRDefault="009E1D98">
      <w:pPr>
        <w:pStyle w:val="a3"/>
        <w:spacing w:before="158"/>
        <w:ind w:left="1136"/>
      </w:pPr>
      <w:r>
        <w:t>Обозначение</w:t>
      </w:r>
      <w:r>
        <w:rPr>
          <w:spacing w:val="-10"/>
        </w:rPr>
        <w:t xml:space="preserve"> </w:t>
      </w:r>
      <w:r>
        <w:t>даты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года.</w:t>
      </w:r>
      <w:r>
        <w:rPr>
          <w:spacing w:val="-8"/>
        </w:rPr>
        <w:t xml:space="preserve"> </w:t>
      </w:r>
      <w:r>
        <w:t>Обозначение</w:t>
      </w:r>
      <w:r>
        <w:rPr>
          <w:spacing w:val="-9"/>
        </w:rPr>
        <w:t xml:space="preserve"> </w:t>
      </w:r>
      <w:r>
        <w:t>времени</w:t>
      </w:r>
      <w:r>
        <w:rPr>
          <w:spacing w:val="-11"/>
        </w:rPr>
        <w:t xml:space="preserve"> </w:t>
      </w:r>
      <w:r>
        <w:t>(5</w:t>
      </w:r>
      <w:r>
        <w:rPr>
          <w:spacing w:val="-11"/>
        </w:rPr>
        <w:t xml:space="preserve"> </w:t>
      </w:r>
      <w:r>
        <w:t>o’clock;</w:t>
      </w:r>
      <w:r>
        <w:rPr>
          <w:spacing w:val="-11"/>
        </w:rPr>
        <w:t xml:space="preserve"> </w:t>
      </w:r>
      <w:r>
        <w:t>3</w:t>
      </w:r>
      <w:r>
        <w:rPr>
          <w:spacing w:val="-11"/>
        </w:rPr>
        <w:t xml:space="preserve"> </w:t>
      </w:r>
      <w:r>
        <w:t>am,</w:t>
      </w:r>
      <w:r>
        <w:rPr>
          <w:spacing w:val="-8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rPr>
          <w:spacing w:val="-4"/>
        </w:rPr>
        <w:t>pm).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63"/>
        <w:ind w:left="1979" w:hanging="843"/>
        <w:jc w:val="both"/>
        <w:rPr>
          <w:sz w:val="28"/>
        </w:rPr>
      </w:pPr>
      <w:r>
        <w:rPr>
          <w:sz w:val="28"/>
        </w:rPr>
        <w:t>Социокультурные</w:t>
      </w:r>
      <w:r>
        <w:rPr>
          <w:spacing w:val="-1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умения.</w:t>
      </w:r>
    </w:p>
    <w:p w:rsidR="007A46EE" w:rsidRDefault="009E1D98">
      <w:pPr>
        <w:pStyle w:val="a3"/>
        <w:spacing w:before="158" w:line="360" w:lineRule="auto"/>
        <w:ind w:right="145" w:firstLine="710"/>
      </w:pPr>
      <w:r>
        <w:t>Знание и использование некоторых социокультурных элементов речевого поведенческого этикета, принятого в стране/странах изучаемого языка, в некоторых ситуациях</w:t>
      </w:r>
      <w:r>
        <w:rPr>
          <w:spacing w:val="-5"/>
        </w:rPr>
        <w:t xml:space="preserve"> </w:t>
      </w:r>
      <w:r>
        <w:t>общения:</w:t>
      </w:r>
      <w:r>
        <w:rPr>
          <w:spacing w:val="-6"/>
        </w:rPr>
        <w:t xml:space="preserve"> </w:t>
      </w:r>
      <w:r>
        <w:t>приветствие, прощание, знакомство, выражение благодарности, извинение,</w:t>
      </w:r>
      <w:r>
        <w:rPr>
          <w:spacing w:val="40"/>
        </w:rPr>
        <w:t xml:space="preserve"> </w:t>
      </w:r>
      <w:r>
        <w:t>поздравление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дн</w:t>
      </w:r>
      <w:r>
        <w:t>ём</w:t>
      </w:r>
      <w:r>
        <w:rPr>
          <w:spacing w:val="40"/>
        </w:rPr>
        <w:t xml:space="preserve"> </w:t>
      </w:r>
      <w:r>
        <w:t>рождения,</w:t>
      </w:r>
      <w:r>
        <w:rPr>
          <w:spacing w:val="40"/>
        </w:rPr>
        <w:t xml:space="preserve"> </w:t>
      </w:r>
      <w:r>
        <w:t>Новым</w:t>
      </w:r>
      <w:r>
        <w:rPr>
          <w:spacing w:val="40"/>
        </w:rPr>
        <w:t xml:space="preserve"> </w:t>
      </w:r>
      <w:r>
        <w:t>годом,</w:t>
      </w:r>
      <w:r>
        <w:rPr>
          <w:spacing w:val="40"/>
        </w:rPr>
        <w:t xml:space="preserve"> </w:t>
      </w:r>
      <w:r>
        <w:t>Рождеством,</w:t>
      </w:r>
      <w:r>
        <w:rPr>
          <w:spacing w:val="40"/>
        </w:rPr>
        <w:t xml:space="preserve"> </w:t>
      </w:r>
      <w:r>
        <w:t>разговор по телефону).</w:t>
      </w:r>
    </w:p>
    <w:p w:rsidR="007A46EE" w:rsidRDefault="009E1D98">
      <w:pPr>
        <w:pStyle w:val="a3"/>
        <w:spacing w:line="362" w:lineRule="auto"/>
        <w:ind w:right="162" w:firstLine="710"/>
      </w:pPr>
      <w:r>
        <w:t>Знание произведений детского фольклора (рифмовок, стихов, песенок), персонажей детских книг.</w:t>
      </w:r>
    </w:p>
    <w:p w:rsidR="007A46EE" w:rsidRDefault="009E1D98">
      <w:pPr>
        <w:pStyle w:val="a3"/>
        <w:spacing w:before="3" w:line="360" w:lineRule="auto"/>
        <w:ind w:right="140" w:firstLine="710"/>
      </w:pPr>
      <w:r>
        <w:t>Краткое</w:t>
      </w:r>
      <w:r>
        <w:rPr>
          <w:spacing w:val="80"/>
          <w:w w:val="150"/>
        </w:rPr>
        <w:t xml:space="preserve"> </w:t>
      </w:r>
      <w:r>
        <w:t>представление</w:t>
      </w:r>
      <w:r>
        <w:rPr>
          <w:spacing w:val="80"/>
        </w:rPr>
        <w:t xml:space="preserve"> </w:t>
      </w:r>
      <w:r>
        <w:t>своей</w:t>
      </w:r>
      <w:r>
        <w:rPr>
          <w:spacing w:val="80"/>
          <w:w w:val="150"/>
        </w:rPr>
        <w:t xml:space="preserve"> </w:t>
      </w:r>
      <w:r>
        <w:t>страны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страны/стран</w:t>
      </w:r>
      <w:r>
        <w:rPr>
          <w:spacing w:val="80"/>
          <w:w w:val="150"/>
        </w:rPr>
        <w:t xml:space="preserve"> </w:t>
      </w:r>
      <w:r>
        <w:t>изучаемого</w:t>
      </w:r>
      <w:r>
        <w:rPr>
          <w:spacing w:val="80"/>
          <w:w w:val="150"/>
        </w:rPr>
        <w:t xml:space="preserve"> </w:t>
      </w:r>
      <w:r>
        <w:t>языка на (названия стран и их столиц, наз</w:t>
      </w:r>
      <w:r>
        <w:t>вание родного города/села; цвета национальных флагов; основные достопримечательности).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line="318" w:lineRule="exact"/>
        <w:ind w:left="1979" w:hanging="843"/>
        <w:jc w:val="both"/>
        <w:rPr>
          <w:sz w:val="28"/>
        </w:rPr>
      </w:pPr>
      <w:r>
        <w:rPr>
          <w:spacing w:val="-2"/>
          <w:sz w:val="28"/>
        </w:rPr>
        <w:t>Компенсаторные</w:t>
      </w:r>
      <w:r>
        <w:rPr>
          <w:sz w:val="28"/>
        </w:rPr>
        <w:t xml:space="preserve"> </w:t>
      </w:r>
      <w:r>
        <w:rPr>
          <w:spacing w:val="-2"/>
          <w:sz w:val="28"/>
        </w:rPr>
        <w:t>умения.</w:t>
      </w:r>
    </w:p>
    <w:p w:rsidR="007A46EE" w:rsidRDefault="009E1D98">
      <w:pPr>
        <w:pStyle w:val="a3"/>
        <w:spacing w:before="162" w:line="357" w:lineRule="auto"/>
        <w:ind w:firstLine="710"/>
        <w:jc w:val="left"/>
      </w:pPr>
      <w:r>
        <w:t>Использование при чтении и аудировании языковой догадки (умения</w:t>
      </w:r>
      <w:r>
        <w:rPr>
          <w:spacing w:val="31"/>
        </w:rPr>
        <w:t xml:space="preserve"> </w:t>
      </w:r>
      <w:r>
        <w:t>понять значение незнакомого слова или новое значение знакомого слова из контекста).</w:t>
      </w:r>
    </w:p>
    <w:p w:rsidR="007A46EE" w:rsidRDefault="009E1D98">
      <w:pPr>
        <w:pStyle w:val="a3"/>
        <w:spacing w:before="11" w:line="362" w:lineRule="auto"/>
        <w:ind w:firstLine="710"/>
        <w:jc w:val="left"/>
      </w:pPr>
      <w:r>
        <w:t>Использование</w:t>
      </w:r>
      <w:r>
        <w:rPr>
          <w:spacing w:val="32"/>
        </w:rPr>
        <w:t xml:space="preserve"> </w:t>
      </w:r>
      <w:r>
        <w:t>при</w:t>
      </w:r>
      <w:r>
        <w:rPr>
          <w:spacing w:val="30"/>
        </w:rPr>
        <w:t xml:space="preserve"> </w:t>
      </w:r>
      <w:r>
        <w:t>формулировании</w:t>
      </w:r>
      <w:r>
        <w:rPr>
          <w:spacing w:val="31"/>
        </w:rPr>
        <w:t xml:space="preserve"> </w:t>
      </w:r>
      <w:r>
        <w:t>собственных</w:t>
      </w:r>
      <w:r>
        <w:rPr>
          <w:spacing w:val="33"/>
        </w:rPr>
        <w:t xml:space="preserve"> </w:t>
      </w:r>
      <w:r>
        <w:t>высказываний</w:t>
      </w:r>
      <w:r>
        <w:rPr>
          <w:spacing w:val="35"/>
        </w:rPr>
        <w:t xml:space="preserve"> </w:t>
      </w:r>
      <w:r>
        <w:t>ключевых слов, вопросов; картинок, фотографий.</w:t>
      </w:r>
    </w:p>
    <w:p w:rsidR="007A46EE" w:rsidRDefault="009E1D98">
      <w:pPr>
        <w:pStyle w:val="a3"/>
        <w:spacing w:line="319" w:lineRule="exact"/>
        <w:ind w:left="1136"/>
        <w:jc w:val="left"/>
      </w:pPr>
      <w:r>
        <w:t>Прогнозирование</w:t>
      </w:r>
      <w:r>
        <w:rPr>
          <w:spacing w:val="-17"/>
        </w:rPr>
        <w:t xml:space="preserve"> </w:t>
      </w:r>
      <w:r>
        <w:t>содержание</w:t>
      </w:r>
      <w:r>
        <w:rPr>
          <w:spacing w:val="-11"/>
        </w:rPr>
        <w:t xml:space="preserve"> </w:t>
      </w:r>
      <w:r>
        <w:t>текста</w:t>
      </w:r>
      <w:r>
        <w:rPr>
          <w:spacing w:val="-1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чтения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3"/>
        </w:rPr>
        <w:t xml:space="preserve"> </w:t>
      </w:r>
      <w:r>
        <w:rPr>
          <w:spacing w:val="-2"/>
        </w:rPr>
        <w:t>заголовка.</w:t>
      </w:r>
    </w:p>
    <w:p w:rsidR="007A46EE" w:rsidRDefault="007A46EE">
      <w:pPr>
        <w:pStyle w:val="a3"/>
        <w:spacing w:line="319" w:lineRule="exact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42" w:firstLine="710"/>
      </w:pPr>
      <w:r>
        <w:t>Игнорирование информации, не являющейся необходимой для понимания основного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прочитанного/прослушанного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нахождения</w:t>
      </w:r>
      <w:r>
        <w:rPr>
          <w:spacing w:val="80"/>
          <w:w w:val="150"/>
        </w:rPr>
        <w:t xml:space="preserve"> </w:t>
      </w:r>
      <w:r>
        <w:t>в тексте запрашиваемой информации.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before="1" w:line="362" w:lineRule="auto"/>
        <w:ind w:right="142" w:firstLine="710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иностранному (ан</w:t>
      </w:r>
      <w:r>
        <w:rPr>
          <w:sz w:val="28"/>
        </w:rPr>
        <w:t>глийскому) языку на уровне начального общего образования.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60" w:lineRule="auto"/>
        <w:ind w:right="142" w:firstLine="710"/>
        <w:jc w:val="both"/>
        <w:rPr>
          <w:sz w:val="28"/>
        </w:rPr>
      </w:pPr>
      <w:r>
        <w:rPr>
          <w:sz w:val="28"/>
        </w:rPr>
        <w:t>Личностные результаты освоения программы по иностранному (английскому)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языку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достигаются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единстве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учебной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воспитательной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деятельности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соответстви</w:t>
      </w:r>
      <w:r>
        <w:rPr>
          <w:sz w:val="28"/>
        </w:rPr>
        <w:t>и с традиционными российскими социокультурными и духовно-нравственными ценностями,</w:t>
      </w:r>
      <w:r>
        <w:rPr>
          <w:spacing w:val="64"/>
          <w:w w:val="150"/>
          <w:sz w:val="28"/>
        </w:rPr>
        <w:t xml:space="preserve">  </w:t>
      </w:r>
      <w:r>
        <w:rPr>
          <w:sz w:val="28"/>
        </w:rPr>
        <w:t>принятыми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sz w:val="28"/>
        </w:rPr>
        <w:t xml:space="preserve">  </w:t>
      </w:r>
      <w:r>
        <w:rPr>
          <w:sz w:val="28"/>
        </w:rPr>
        <w:t>обществе</w:t>
      </w:r>
      <w:r>
        <w:rPr>
          <w:spacing w:val="63"/>
          <w:w w:val="150"/>
          <w:sz w:val="28"/>
        </w:rPr>
        <w:t xml:space="preserve">  </w:t>
      </w:r>
      <w:r>
        <w:rPr>
          <w:sz w:val="28"/>
        </w:rPr>
        <w:t>правилами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нормами</w:t>
      </w:r>
      <w:r>
        <w:rPr>
          <w:spacing w:val="80"/>
          <w:sz w:val="28"/>
        </w:rPr>
        <w:t xml:space="preserve">  </w:t>
      </w:r>
      <w:r>
        <w:rPr>
          <w:sz w:val="28"/>
        </w:rPr>
        <w:t>поведения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 способствуют процессам самопознания, самовоспитания и саморазвития, формирования внутренней позиции личности.</w:t>
      </w:r>
    </w:p>
    <w:p w:rsidR="007A46EE" w:rsidRDefault="009E1D98">
      <w:pPr>
        <w:pStyle w:val="a3"/>
        <w:spacing w:line="360" w:lineRule="auto"/>
        <w:ind w:right="159" w:firstLine="710"/>
      </w:pPr>
      <w:r>
        <w:t>В результате изучения иностранного (английского) языка на уровне начального общего образования у обучающегося будут сформированы следующие личностные результаты:</w:t>
      </w:r>
    </w:p>
    <w:p w:rsidR="007A46EE" w:rsidRDefault="009E1D98">
      <w:pPr>
        <w:pStyle w:val="a3"/>
        <w:ind w:left="1136"/>
      </w:pPr>
      <w:r>
        <w:rPr>
          <w:spacing w:val="-2"/>
        </w:rPr>
        <w:t>гражданско-патриотическое</w:t>
      </w:r>
      <w:r>
        <w:rPr>
          <w:spacing w:val="-3"/>
        </w:rPr>
        <w:t xml:space="preserve"> </w:t>
      </w:r>
      <w:r>
        <w:rPr>
          <w:spacing w:val="-2"/>
        </w:rPr>
        <w:t>воспитание:</w:t>
      </w:r>
    </w:p>
    <w:p w:rsidR="007A46EE" w:rsidRDefault="009E1D98">
      <w:pPr>
        <w:pStyle w:val="a3"/>
        <w:spacing w:before="152"/>
        <w:ind w:left="1136"/>
      </w:pPr>
      <w:r>
        <w:t>становление</w:t>
      </w:r>
      <w:r>
        <w:rPr>
          <w:spacing w:val="-12"/>
        </w:rPr>
        <w:t xml:space="preserve"> </w:t>
      </w:r>
      <w:r>
        <w:t>ценностного</w:t>
      </w:r>
      <w:r>
        <w:rPr>
          <w:spacing w:val="-12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13"/>
        </w:rPr>
        <w:t xml:space="preserve"> </w:t>
      </w:r>
      <w:r>
        <w:t>Родине</w:t>
      </w:r>
      <w:r>
        <w:rPr>
          <w:spacing w:val="-8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rPr>
          <w:spacing w:val="-2"/>
        </w:rPr>
        <w:t>России;</w:t>
      </w:r>
    </w:p>
    <w:p w:rsidR="007A46EE" w:rsidRDefault="009E1D98">
      <w:pPr>
        <w:pStyle w:val="a3"/>
        <w:spacing w:before="163"/>
        <w:ind w:left="1136"/>
        <w:jc w:val="left"/>
      </w:pPr>
      <w:r>
        <w:rPr>
          <w:spacing w:val="-2"/>
        </w:rPr>
        <w:t>осознание своей</w:t>
      </w:r>
      <w:r>
        <w:rPr>
          <w:spacing w:val="-3"/>
        </w:rPr>
        <w:t xml:space="preserve"> </w:t>
      </w:r>
      <w:r>
        <w:rPr>
          <w:spacing w:val="-2"/>
        </w:rPr>
        <w:t>этнокультурной и</w:t>
      </w:r>
      <w:r>
        <w:rPr>
          <w:spacing w:val="-3"/>
        </w:rPr>
        <w:t xml:space="preserve"> </w:t>
      </w:r>
      <w:r>
        <w:rPr>
          <w:spacing w:val="-2"/>
        </w:rPr>
        <w:t>российской</w:t>
      </w:r>
      <w:r>
        <w:rPr>
          <w:spacing w:val="-3"/>
        </w:rPr>
        <w:t xml:space="preserve"> </w:t>
      </w:r>
      <w:r>
        <w:rPr>
          <w:spacing w:val="-2"/>
        </w:rPr>
        <w:t>гражданской</w:t>
      </w:r>
      <w:r>
        <w:rPr>
          <w:spacing w:val="-1"/>
        </w:rPr>
        <w:t xml:space="preserve"> </w:t>
      </w:r>
      <w:r>
        <w:rPr>
          <w:spacing w:val="-2"/>
        </w:rPr>
        <w:t>идентичности;</w:t>
      </w:r>
    </w:p>
    <w:p w:rsidR="007A46EE" w:rsidRDefault="009E1D98">
      <w:pPr>
        <w:pStyle w:val="a3"/>
        <w:spacing w:before="162"/>
        <w:ind w:left="1136"/>
        <w:jc w:val="left"/>
      </w:pPr>
      <w:r>
        <w:t>сопричастность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будущему</w:t>
      </w:r>
      <w:r>
        <w:rPr>
          <w:spacing w:val="-8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страны и</w:t>
      </w:r>
      <w:r>
        <w:rPr>
          <w:spacing w:val="-2"/>
        </w:rPr>
        <w:t xml:space="preserve"> родного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9E1D98">
      <w:pPr>
        <w:pStyle w:val="a3"/>
        <w:spacing w:before="158"/>
        <w:jc w:val="left"/>
      </w:pPr>
      <w:r>
        <w:rPr>
          <w:spacing w:val="-7"/>
        </w:rPr>
        <w:lastRenderedPageBreak/>
        <w:t>края;</w:t>
      </w:r>
    </w:p>
    <w:p w:rsidR="007A46EE" w:rsidRDefault="009E1D98">
      <w:pPr>
        <w:rPr>
          <w:sz w:val="28"/>
        </w:rPr>
      </w:pPr>
      <w:r>
        <w:br w:type="column"/>
      </w:r>
    </w:p>
    <w:p w:rsidR="007A46EE" w:rsidRDefault="007A46EE">
      <w:pPr>
        <w:pStyle w:val="a3"/>
        <w:ind w:left="0"/>
        <w:jc w:val="left"/>
      </w:pPr>
    </w:p>
    <w:p w:rsidR="007A46EE" w:rsidRDefault="009E1D98">
      <w:pPr>
        <w:pStyle w:val="a3"/>
        <w:ind w:left="89"/>
        <w:jc w:val="left"/>
      </w:pPr>
      <w:r>
        <w:t>уважение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своему</w:t>
      </w:r>
      <w:r>
        <w:rPr>
          <w:spacing w:val="-1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другим</w:t>
      </w:r>
      <w:r>
        <w:rPr>
          <w:spacing w:val="-8"/>
        </w:rPr>
        <w:t xml:space="preserve"> </w:t>
      </w:r>
      <w:r>
        <w:rPr>
          <w:spacing w:val="-2"/>
        </w:rPr>
        <w:t>народам;</w:t>
      </w:r>
    </w:p>
    <w:p w:rsidR="007A46EE" w:rsidRDefault="009E1D98">
      <w:pPr>
        <w:pStyle w:val="a3"/>
        <w:spacing w:before="163"/>
        <w:ind w:left="89"/>
        <w:jc w:val="left"/>
      </w:pPr>
      <w:r>
        <w:t>первоначальные</w:t>
      </w:r>
      <w:r>
        <w:rPr>
          <w:spacing w:val="50"/>
          <w:w w:val="150"/>
        </w:rPr>
        <w:t xml:space="preserve"> </w:t>
      </w:r>
      <w:r>
        <w:t>представления</w:t>
      </w:r>
      <w:r>
        <w:rPr>
          <w:spacing w:val="56"/>
          <w:w w:val="150"/>
        </w:rPr>
        <w:t xml:space="preserve"> </w:t>
      </w:r>
      <w:r>
        <w:t>о</w:t>
      </w:r>
      <w:r>
        <w:rPr>
          <w:spacing w:val="49"/>
          <w:w w:val="150"/>
        </w:rPr>
        <w:t xml:space="preserve"> </w:t>
      </w:r>
      <w:r>
        <w:t>человеке</w:t>
      </w:r>
      <w:r>
        <w:rPr>
          <w:spacing w:val="51"/>
          <w:w w:val="150"/>
        </w:rPr>
        <w:t xml:space="preserve"> </w:t>
      </w:r>
      <w:r>
        <w:t>как</w:t>
      </w:r>
      <w:r>
        <w:rPr>
          <w:spacing w:val="49"/>
          <w:w w:val="150"/>
        </w:rPr>
        <w:t xml:space="preserve"> </w:t>
      </w:r>
      <w:r>
        <w:t>члене</w:t>
      </w:r>
      <w:r>
        <w:rPr>
          <w:spacing w:val="54"/>
          <w:w w:val="150"/>
        </w:rPr>
        <w:t xml:space="preserve"> </w:t>
      </w:r>
      <w:r>
        <w:t>общества,</w:t>
      </w:r>
      <w:r>
        <w:rPr>
          <w:spacing w:val="54"/>
          <w:w w:val="150"/>
        </w:rPr>
        <w:t xml:space="preserve"> </w:t>
      </w:r>
      <w:r>
        <w:t>о</w:t>
      </w:r>
      <w:r>
        <w:rPr>
          <w:spacing w:val="48"/>
          <w:w w:val="150"/>
        </w:rPr>
        <w:t xml:space="preserve"> </w:t>
      </w:r>
      <w:r>
        <w:rPr>
          <w:spacing w:val="-2"/>
        </w:rPr>
        <w:t>правах</w:t>
      </w:r>
    </w:p>
    <w:p w:rsidR="007A46EE" w:rsidRDefault="007A46EE">
      <w:pPr>
        <w:pStyle w:val="a3"/>
        <w:jc w:val="left"/>
        <w:sectPr w:rsidR="007A46EE">
          <w:type w:val="continuous"/>
          <w:pgSz w:w="11910" w:h="16840"/>
          <w:pgMar w:top="1780" w:right="425" w:bottom="280" w:left="708" w:header="569" w:footer="0" w:gutter="0"/>
          <w:cols w:num="2" w:space="720" w:equalWidth="0">
            <w:col w:w="1012" w:space="40"/>
            <w:col w:w="9725"/>
          </w:cols>
        </w:sectPr>
      </w:pPr>
    </w:p>
    <w:p w:rsidR="007A46EE" w:rsidRDefault="009E1D98">
      <w:pPr>
        <w:pStyle w:val="a3"/>
        <w:spacing w:before="158" w:line="362" w:lineRule="auto"/>
        <w:jc w:val="left"/>
      </w:pPr>
      <w:r>
        <w:lastRenderedPageBreak/>
        <w:t>и</w:t>
      </w:r>
      <w:r>
        <w:rPr>
          <w:spacing w:val="40"/>
        </w:rPr>
        <w:t xml:space="preserve"> </w:t>
      </w:r>
      <w:r>
        <w:t>ответственности,</w:t>
      </w:r>
      <w:r>
        <w:rPr>
          <w:spacing w:val="40"/>
        </w:rPr>
        <w:t xml:space="preserve"> </w:t>
      </w:r>
      <w:r>
        <w:t>уважении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достоинстве</w:t>
      </w:r>
      <w:r>
        <w:rPr>
          <w:spacing w:val="40"/>
        </w:rPr>
        <w:t xml:space="preserve"> </w:t>
      </w:r>
      <w:r>
        <w:t>человека,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нравственно-этических</w:t>
      </w:r>
      <w:r>
        <w:rPr>
          <w:spacing w:val="40"/>
        </w:rPr>
        <w:t xml:space="preserve"> </w:t>
      </w:r>
      <w:r>
        <w:t>нормах поведения и правилах межличностных отношений;</w:t>
      </w:r>
    </w:p>
    <w:p w:rsidR="007A46EE" w:rsidRDefault="009E1D98">
      <w:pPr>
        <w:pStyle w:val="a3"/>
        <w:spacing w:line="320" w:lineRule="exact"/>
        <w:ind w:left="1136"/>
        <w:jc w:val="left"/>
      </w:pPr>
      <w:r>
        <w:rPr>
          <w:spacing w:val="-2"/>
        </w:rPr>
        <w:t>духовно-нравственное</w:t>
      </w:r>
      <w:r>
        <w:rPr>
          <w:spacing w:val="6"/>
        </w:rPr>
        <w:t xml:space="preserve"> </w:t>
      </w:r>
      <w:r>
        <w:rPr>
          <w:spacing w:val="-2"/>
        </w:rPr>
        <w:t>воспитание:</w:t>
      </w:r>
    </w:p>
    <w:p w:rsidR="007A46EE" w:rsidRDefault="009E1D98">
      <w:pPr>
        <w:pStyle w:val="a3"/>
        <w:spacing w:before="158"/>
        <w:ind w:left="1136"/>
        <w:jc w:val="left"/>
      </w:pPr>
      <w:r>
        <w:rPr>
          <w:spacing w:val="-2"/>
        </w:rPr>
        <w:t>признание</w:t>
      </w:r>
      <w:r>
        <w:rPr>
          <w:spacing w:val="-6"/>
        </w:rPr>
        <w:t xml:space="preserve"> </w:t>
      </w:r>
      <w:r>
        <w:rPr>
          <w:spacing w:val="-2"/>
        </w:rPr>
        <w:t>индивидуальности</w:t>
      </w:r>
      <w:r>
        <w:rPr>
          <w:spacing w:val="2"/>
        </w:rPr>
        <w:t xml:space="preserve"> </w:t>
      </w:r>
      <w:r>
        <w:rPr>
          <w:spacing w:val="-2"/>
        </w:rPr>
        <w:t>каждого</w:t>
      </w:r>
      <w:r>
        <w:rPr>
          <w:spacing w:val="-5"/>
        </w:rPr>
        <w:t xml:space="preserve"> </w:t>
      </w:r>
      <w:r>
        <w:rPr>
          <w:spacing w:val="-2"/>
        </w:rPr>
        <w:t>человека;</w:t>
      </w:r>
    </w:p>
    <w:p w:rsidR="007A46EE" w:rsidRDefault="009E1D98">
      <w:pPr>
        <w:pStyle w:val="a3"/>
        <w:spacing w:before="163"/>
        <w:ind w:left="1136"/>
        <w:jc w:val="left"/>
      </w:pPr>
      <w:r>
        <w:t>проявление</w:t>
      </w:r>
      <w:r>
        <w:rPr>
          <w:spacing w:val="-18"/>
        </w:rPr>
        <w:t xml:space="preserve"> </w:t>
      </w:r>
      <w:r>
        <w:t>сопереживания,</w:t>
      </w:r>
      <w:r>
        <w:rPr>
          <w:spacing w:val="-15"/>
        </w:rPr>
        <w:t xml:space="preserve"> </w:t>
      </w:r>
      <w:r>
        <w:t>уважения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2"/>
        </w:rPr>
        <w:t>доброжелательности;</w:t>
      </w:r>
    </w:p>
    <w:p w:rsidR="007A46EE" w:rsidRDefault="009E1D98">
      <w:pPr>
        <w:pStyle w:val="a3"/>
        <w:spacing w:before="158" w:line="362" w:lineRule="auto"/>
        <w:ind w:right="153" w:firstLine="710"/>
        <w:jc w:val="left"/>
      </w:pPr>
      <w:r>
        <w:t>неприятие</w:t>
      </w:r>
      <w:r>
        <w:rPr>
          <w:spacing w:val="-6"/>
        </w:rPr>
        <w:t xml:space="preserve"> </w:t>
      </w:r>
      <w:r>
        <w:t>любых</w:t>
      </w:r>
      <w:r>
        <w:rPr>
          <w:spacing w:val="-10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направленных</w:t>
      </w:r>
      <w:r>
        <w:rPr>
          <w:spacing w:val="-10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причинение</w:t>
      </w:r>
      <w:r>
        <w:rPr>
          <w:spacing w:val="-6"/>
        </w:rPr>
        <w:t xml:space="preserve"> </w:t>
      </w:r>
      <w:r>
        <w:t>физического и морального вреда другим людям;</w:t>
      </w:r>
    </w:p>
    <w:p w:rsidR="007A46EE" w:rsidRDefault="009E1D98">
      <w:pPr>
        <w:pStyle w:val="a3"/>
        <w:spacing w:line="319" w:lineRule="exact"/>
        <w:ind w:left="1136"/>
        <w:jc w:val="left"/>
      </w:pPr>
      <w:r>
        <w:rPr>
          <w:spacing w:val="-2"/>
        </w:rPr>
        <w:t>эстетическое</w:t>
      </w:r>
      <w:r>
        <w:rPr>
          <w:spacing w:val="-8"/>
        </w:rPr>
        <w:t xml:space="preserve"> </w:t>
      </w:r>
      <w:r>
        <w:rPr>
          <w:spacing w:val="-2"/>
        </w:rPr>
        <w:t>воспитание:</w:t>
      </w:r>
    </w:p>
    <w:p w:rsidR="007A46EE" w:rsidRDefault="007A46EE">
      <w:pPr>
        <w:pStyle w:val="a3"/>
        <w:spacing w:line="319" w:lineRule="exact"/>
        <w:jc w:val="left"/>
        <w:sectPr w:rsidR="007A46EE">
          <w:type w:val="continuous"/>
          <w:pgSz w:w="11910" w:h="16840"/>
          <w:pgMar w:top="178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50" w:firstLine="710"/>
      </w:pPr>
      <w:r>
        <w:t>уважительное отношение и интерес к художественной культуре, восприимчивость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разным</w:t>
      </w:r>
      <w:r>
        <w:rPr>
          <w:spacing w:val="80"/>
          <w:w w:val="150"/>
        </w:rPr>
        <w:t xml:space="preserve"> </w:t>
      </w:r>
      <w:r>
        <w:t>видам</w:t>
      </w:r>
      <w:r>
        <w:rPr>
          <w:spacing w:val="80"/>
          <w:w w:val="150"/>
        </w:rPr>
        <w:t xml:space="preserve"> </w:t>
      </w:r>
      <w:r>
        <w:t>искусства,</w:t>
      </w:r>
      <w:r>
        <w:rPr>
          <w:spacing w:val="80"/>
          <w:w w:val="150"/>
        </w:rPr>
        <w:t xml:space="preserve"> </w:t>
      </w:r>
      <w:r>
        <w:t>традициям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творчеству</w:t>
      </w:r>
      <w:r>
        <w:rPr>
          <w:spacing w:val="80"/>
          <w:w w:val="150"/>
        </w:rPr>
        <w:t xml:space="preserve"> </w:t>
      </w:r>
      <w:r>
        <w:t>своего и других народов;</w:t>
      </w:r>
    </w:p>
    <w:p w:rsidR="007A46EE" w:rsidRDefault="009E1D98">
      <w:pPr>
        <w:pStyle w:val="a3"/>
        <w:spacing w:before="1" w:line="362" w:lineRule="auto"/>
        <w:ind w:left="1136" w:right="160"/>
      </w:pPr>
      <w:r>
        <w:t>стремление к самовыражению в разных видах художественной деятельности; физическое воспитание, формирование культуры здоровья и эмоционального</w:t>
      </w:r>
    </w:p>
    <w:p w:rsidR="007A46EE" w:rsidRDefault="009E1D98">
      <w:pPr>
        <w:pStyle w:val="a3"/>
        <w:spacing w:line="319" w:lineRule="exact"/>
        <w:jc w:val="left"/>
      </w:pPr>
      <w:r>
        <w:rPr>
          <w:spacing w:val="-2"/>
        </w:rPr>
        <w:t>благополучия:</w:t>
      </w:r>
    </w:p>
    <w:p w:rsidR="007A46EE" w:rsidRDefault="009E1D98">
      <w:pPr>
        <w:pStyle w:val="a3"/>
        <w:spacing w:before="149" w:line="364" w:lineRule="auto"/>
        <w:ind w:firstLine="710"/>
        <w:jc w:val="left"/>
      </w:pPr>
      <w:r>
        <w:t>соблюдение</w:t>
      </w:r>
      <w:r>
        <w:rPr>
          <w:spacing w:val="-4"/>
        </w:rPr>
        <w:t xml:space="preserve"> </w:t>
      </w:r>
      <w:r>
        <w:t>правил</w:t>
      </w:r>
      <w:r>
        <w:rPr>
          <w:spacing w:val="-5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людей)</w:t>
      </w:r>
      <w:r>
        <w:rPr>
          <w:spacing w:val="-6"/>
        </w:rPr>
        <w:t xml:space="preserve"> </w:t>
      </w:r>
      <w:r>
        <w:t xml:space="preserve">образа жизни в окружающей среде </w:t>
      </w:r>
      <w:r>
        <w:t>(в том числе информационной);</w:t>
      </w:r>
    </w:p>
    <w:p w:rsidR="007A46EE" w:rsidRDefault="009E1D98">
      <w:pPr>
        <w:pStyle w:val="a3"/>
        <w:spacing w:line="357" w:lineRule="auto"/>
        <w:ind w:left="1136" w:right="1069"/>
        <w:jc w:val="left"/>
      </w:pPr>
      <w:r>
        <w:t>бережное</w:t>
      </w:r>
      <w:r>
        <w:rPr>
          <w:spacing w:val="-16"/>
        </w:rPr>
        <w:t xml:space="preserve"> </w:t>
      </w:r>
      <w:r>
        <w:t>отношение</w:t>
      </w:r>
      <w:r>
        <w:rPr>
          <w:spacing w:val="-10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физическому</w:t>
      </w:r>
      <w:r>
        <w:rPr>
          <w:spacing w:val="-1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психическому</w:t>
      </w:r>
      <w:r>
        <w:rPr>
          <w:spacing w:val="-18"/>
        </w:rPr>
        <w:t xml:space="preserve"> </w:t>
      </w:r>
      <w:r>
        <w:t>здоровью; трудовое воспитание:</w:t>
      </w:r>
    </w:p>
    <w:p w:rsidR="007A46EE" w:rsidRDefault="009E1D98">
      <w:pPr>
        <w:pStyle w:val="a3"/>
        <w:spacing w:line="360" w:lineRule="auto"/>
        <w:ind w:right="146" w:firstLine="710"/>
      </w:pPr>
      <w:r>
        <w:t>осознание ценности труда в жизни человека и общества, ответственное потребление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бережное</w:t>
      </w:r>
      <w:r>
        <w:rPr>
          <w:spacing w:val="40"/>
        </w:rPr>
        <w:t xml:space="preserve">  </w:t>
      </w:r>
      <w:r>
        <w:t>отношение</w:t>
      </w:r>
      <w:r>
        <w:rPr>
          <w:spacing w:val="40"/>
        </w:rPr>
        <w:t xml:space="preserve">  </w:t>
      </w:r>
      <w:r>
        <w:t>к</w:t>
      </w:r>
      <w:r>
        <w:rPr>
          <w:spacing w:val="40"/>
        </w:rPr>
        <w:t xml:space="preserve">  </w:t>
      </w:r>
      <w:r>
        <w:t>результатам</w:t>
      </w:r>
      <w:r>
        <w:rPr>
          <w:spacing w:val="40"/>
        </w:rPr>
        <w:t xml:space="preserve">  </w:t>
      </w:r>
      <w:r>
        <w:t>труда,</w:t>
      </w:r>
      <w:r>
        <w:rPr>
          <w:spacing w:val="40"/>
        </w:rPr>
        <w:t xml:space="preserve">  </w:t>
      </w:r>
      <w:r>
        <w:t>навыки</w:t>
      </w:r>
      <w:r>
        <w:rPr>
          <w:spacing w:val="40"/>
        </w:rPr>
        <w:t xml:space="preserve">  </w:t>
      </w:r>
      <w:r>
        <w:t>участия</w:t>
      </w:r>
      <w:r>
        <w:rPr>
          <w:spacing w:val="40"/>
        </w:rPr>
        <w:t xml:space="preserve"> </w:t>
      </w:r>
      <w:r>
        <w:t xml:space="preserve">в </w:t>
      </w:r>
      <w:r>
        <w:t>различных видах трудовой деятельности, интерес к различным профессия;</w:t>
      </w:r>
    </w:p>
    <w:p w:rsidR="007A46EE" w:rsidRDefault="009E1D98">
      <w:pPr>
        <w:pStyle w:val="a3"/>
        <w:ind w:left="1136"/>
      </w:pPr>
      <w:r>
        <w:rPr>
          <w:spacing w:val="-2"/>
        </w:rPr>
        <w:t>экологическое</w:t>
      </w:r>
      <w:r>
        <w:rPr>
          <w:spacing w:val="-11"/>
        </w:rPr>
        <w:t xml:space="preserve"> </w:t>
      </w:r>
      <w:r>
        <w:rPr>
          <w:spacing w:val="-2"/>
        </w:rPr>
        <w:t>воспитание:</w:t>
      </w:r>
    </w:p>
    <w:p w:rsidR="007A46EE" w:rsidRDefault="009E1D98">
      <w:pPr>
        <w:pStyle w:val="a3"/>
        <w:spacing w:before="156"/>
        <w:ind w:left="1136"/>
      </w:pPr>
      <w:r>
        <w:t>бережное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rPr>
          <w:spacing w:val="-2"/>
        </w:rPr>
        <w:t>природе;</w:t>
      </w:r>
    </w:p>
    <w:p w:rsidR="007A46EE" w:rsidRDefault="009E1D98">
      <w:pPr>
        <w:pStyle w:val="a3"/>
        <w:spacing w:before="163" w:line="357" w:lineRule="auto"/>
        <w:ind w:left="1136" w:right="3808"/>
        <w:jc w:val="left"/>
      </w:pPr>
      <w:r>
        <w:t>неприятие</w:t>
      </w:r>
      <w:r>
        <w:rPr>
          <w:spacing w:val="-18"/>
        </w:rPr>
        <w:t xml:space="preserve"> </w:t>
      </w:r>
      <w:r>
        <w:t>действий,</w:t>
      </w:r>
      <w:r>
        <w:rPr>
          <w:spacing w:val="-17"/>
        </w:rPr>
        <w:t xml:space="preserve"> </w:t>
      </w:r>
      <w:r>
        <w:t>приносящих</w:t>
      </w:r>
      <w:r>
        <w:rPr>
          <w:spacing w:val="-18"/>
        </w:rPr>
        <w:t xml:space="preserve"> </w:t>
      </w:r>
      <w:r>
        <w:t>вред</w:t>
      </w:r>
      <w:r>
        <w:rPr>
          <w:spacing w:val="-17"/>
        </w:rPr>
        <w:t xml:space="preserve"> </w:t>
      </w:r>
      <w:r>
        <w:t>природе; ценности научного познания:</w:t>
      </w:r>
    </w:p>
    <w:p w:rsidR="007A46EE" w:rsidRDefault="009E1D98">
      <w:pPr>
        <w:pStyle w:val="a3"/>
        <w:spacing w:before="6"/>
        <w:ind w:left="1136"/>
        <w:jc w:val="left"/>
      </w:pPr>
      <w:r>
        <w:rPr>
          <w:spacing w:val="-2"/>
        </w:rPr>
        <w:t>первоначальные</w:t>
      </w:r>
      <w:r>
        <w:rPr>
          <w:spacing w:val="-1"/>
        </w:rPr>
        <w:t xml:space="preserve"> </w:t>
      </w:r>
      <w:r>
        <w:rPr>
          <w:spacing w:val="-2"/>
        </w:rPr>
        <w:t>представления</w:t>
      </w:r>
      <w:r>
        <w:rPr>
          <w:spacing w:val="1"/>
        </w:rPr>
        <w:t xml:space="preserve"> </w:t>
      </w:r>
      <w:r>
        <w:rPr>
          <w:spacing w:val="-2"/>
        </w:rPr>
        <w:t>о</w:t>
      </w:r>
      <w:r>
        <w:rPr>
          <w:spacing w:val="-3"/>
        </w:rPr>
        <w:t xml:space="preserve"> </w:t>
      </w:r>
      <w:r>
        <w:rPr>
          <w:spacing w:val="-2"/>
        </w:rPr>
        <w:t>научной</w:t>
      </w:r>
      <w:r>
        <w:rPr>
          <w:spacing w:val="-3"/>
        </w:rPr>
        <w:t xml:space="preserve"> </w:t>
      </w:r>
      <w:r>
        <w:rPr>
          <w:spacing w:val="-2"/>
        </w:rPr>
        <w:t>картине</w:t>
      </w:r>
      <w:r>
        <w:t xml:space="preserve"> </w:t>
      </w:r>
      <w:r>
        <w:rPr>
          <w:spacing w:val="-2"/>
        </w:rPr>
        <w:t>мира;</w:t>
      </w:r>
    </w:p>
    <w:p w:rsidR="007A46EE" w:rsidRDefault="009E1D98">
      <w:pPr>
        <w:pStyle w:val="a3"/>
        <w:spacing w:before="162" w:line="357" w:lineRule="auto"/>
        <w:ind w:right="139" w:firstLine="710"/>
      </w:pPr>
      <w:r>
        <w:t>познавательные</w:t>
      </w:r>
      <w:r>
        <w:rPr>
          <w:spacing w:val="80"/>
        </w:rPr>
        <w:t xml:space="preserve"> </w:t>
      </w:r>
      <w:r>
        <w:t>интересы,</w:t>
      </w:r>
      <w:r>
        <w:rPr>
          <w:spacing w:val="80"/>
        </w:rPr>
        <w:t xml:space="preserve"> </w:t>
      </w:r>
      <w:r>
        <w:t>активность,</w:t>
      </w:r>
      <w:r>
        <w:rPr>
          <w:spacing w:val="80"/>
        </w:rPr>
        <w:t xml:space="preserve"> </w:t>
      </w:r>
      <w:r>
        <w:t>инициативность,</w:t>
      </w:r>
      <w:r>
        <w:rPr>
          <w:spacing w:val="80"/>
        </w:rPr>
        <w:t xml:space="preserve"> </w:t>
      </w:r>
      <w:r>
        <w:t>любознательность</w:t>
      </w:r>
      <w:r>
        <w:rPr>
          <w:spacing w:val="40"/>
        </w:rPr>
        <w:t xml:space="preserve"> </w:t>
      </w:r>
      <w:r>
        <w:t>и самостоятельность в познании.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6" w:line="360" w:lineRule="auto"/>
        <w:ind w:right="156" w:firstLine="710"/>
        <w:jc w:val="both"/>
        <w:rPr>
          <w:sz w:val="28"/>
        </w:rPr>
      </w:pPr>
      <w:r>
        <w:rPr>
          <w:sz w:val="28"/>
        </w:rPr>
        <w:t>В результате изучения иностранного (английского) языка на уровне начального общего образования у обучающегося будут сформированы познавательные универсаль</w:t>
      </w:r>
      <w:r>
        <w:rPr>
          <w:sz w:val="28"/>
        </w:rPr>
        <w:t>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2" w:lineRule="auto"/>
        <w:ind w:right="161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 действия как часть познавательных универсальных учебн</w:t>
      </w:r>
      <w:r>
        <w:rPr>
          <w:sz w:val="28"/>
        </w:rPr>
        <w:t>ых действий:</w:t>
      </w:r>
    </w:p>
    <w:p w:rsidR="007A46EE" w:rsidRDefault="009E1D98">
      <w:pPr>
        <w:pStyle w:val="a3"/>
        <w:spacing w:line="362" w:lineRule="auto"/>
        <w:ind w:right="159" w:firstLine="710"/>
      </w:pPr>
      <w:r>
        <w:t xml:space="preserve">сравнивать объекты, устанавливать основания для сравнения, устанавливать </w:t>
      </w:r>
      <w:r>
        <w:rPr>
          <w:spacing w:val="-2"/>
        </w:rPr>
        <w:t>аналогии;</w:t>
      </w:r>
    </w:p>
    <w:p w:rsidR="007A46EE" w:rsidRDefault="009E1D98">
      <w:pPr>
        <w:pStyle w:val="a3"/>
        <w:ind w:left="1136"/>
      </w:pPr>
      <w:r>
        <w:t>объединять</w:t>
      </w:r>
      <w:r>
        <w:rPr>
          <w:spacing w:val="-18"/>
        </w:rPr>
        <w:t xml:space="preserve"> </w:t>
      </w:r>
      <w:r>
        <w:t>части</w:t>
      </w:r>
      <w:r>
        <w:rPr>
          <w:spacing w:val="-15"/>
        </w:rPr>
        <w:t xml:space="preserve"> </w:t>
      </w:r>
      <w:r>
        <w:t>объекта</w:t>
      </w:r>
      <w:r>
        <w:rPr>
          <w:spacing w:val="-12"/>
        </w:rPr>
        <w:t xml:space="preserve"> </w:t>
      </w:r>
      <w:r>
        <w:t>(объекты)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определённому</w:t>
      </w:r>
      <w:r>
        <w:rPr>
          <w:spacing w:val="-17"/>
        </w:rPr>
        <w:t xml:space="preserve"> </w:t>
      </w:r>
      <w:r>
        <w:rPr>
          <w:spacing w:val="-2"/>
        </w:rPr>
        <w:t>признаку;</w:t>
      </w:r>
    </w:p>
    <w:p w:rsidR="007A46EE" w:rsidRDefault="007A46EE">
      <w:pPr>
        <w:pStyle w:val="a3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firstLine="710"/>
        <w:jc w:val="left"/>
      </w:pPr>
      <w:r>
        <w:t>определять</w:t>
      </w:r>
      <w:r>
        <w:rPr>
          <w:spacing w:val="40"/>
        </w:rPr>
        <w:t xml:space="preserve"> </w:t>
      </w:r>
      <w:r>
        <w:t>существенный</w:t>
      </w:r>
      <w:r>
        <w:rPr>
          <w:spacing w:val="40"/>
        </w:rPr>
        <w:t xml:space="preserve"> </w:t>
      </w:r>
      <w:r>
        <w:t>признак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классификации,</w:t>
      </w:r>
      <w:r>
        <w:rPr>
          <w:spacing w:val="40"/>
        </w:rPr>
        <w:t xml:space="preserve"> </w:t>
      </w:r>
      <w:r>
        <w:t>классифицировать предложенны</w:t>
      </w:r>
      <w:r>
        <w:t>е объекты;</w:t>
      </w:r>
    </w:p>
    <w:p w:rsidR="007A46EE" w:rsidRDefault="009E1D98">
      <w:pPr>
        <w:pStyle w:val="a3"/>
        <w:spacing w:before="8" w:line="357" w:lineRule="auto"/>
        <w:ind w:right="275" w:firstLine="710"/>
        <w:jc w:val="left"/>
      </w:pPr>
      <w:r>
        <w:t>находить</w:t>
      </w:r>
      <w:r>
        <w:rPr>
          <w:spacing w:val="-9"/>
        </w:rPr>
        <w:t xml:space="preserve"> </w:t>
      </w:r>
      <w:r>
        <w:t>закономерности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противоречия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рассматриваемых</w:t>
      </w:r>
      <w:r>
        <w:rPr>
          <w:spacing w:val="-11"/>
        </w:rPr>
        <w:t xml:space="preserve"> </w:t>
      </w:r>
      <w:r>
        <w:t>фактах,</w:t>
      </w:r>
      <w:r>
        <w:rPr>
          <w:spacing w:val="-4"/>
        </w:rPr>
        <w:t xml:space="preserve"> </w:t>
      </w:r>
      <w:r>
        <w:t>данных и наблюдениях на основе предложенного учителем алгоритма;</w:t>
      </w:r>
    </w:p>
    <w:p w:rsidR="007A46EE" w:rsidRDefault="009E1D98">
      <w:pPr>
        <w:pStyle w:val="a3"/>
        <w:spacing w:before="5" w:line="362" w:lineRule="auto"/>
        <w:ind w:firstLine="710"/>
        <w:jc w:val="left"/>
      </w:pPr>
      <w:r>
        <w:t>выявлять</w:t>
      </w:r>
      <w:r>
        <w:rPr>
          <w:spacing w:val="-13"/>
        </w:rPr>
        <w:t xml:space="preserve"> </w:t>
      </w:r>
      <w:r>
        <w:t>недостаток</w:t>
      </w:r>
      <w:r>
        <w:rPr>
          <w:spacing w:val="-10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(практической)</w:t>
      </w:r>
      <w:r>
        <w:rPr>
          <w:spacing w:val="-11"/>
        </w:rPr>
        <w:t xml:space="preserve"> </w:t>
      </w:r>
      <w:r>
        <w:t>задачи на основе предложенного алгоритма;</w:t>
      </w:r>
    </w:p>
    <w:p w:rsidR="007A46EE" w:rsidRDefault="009E1D98">
      <w:pPr>
        <w:pStyle w:val="a3"/>
        <w:tabs>
          <w:tab w:val="left" w:pos="3075"/>
          <w:tab w:val="left" w:pos="6216"/>
          <w:tab w:val="left" w:pos="7090"/>
          <w:tab w:val="left" w:pos="7445"/>
          <w:tab w:val="left" w:pos="8972"/>
        </w:tabs>
        <w:spacing w:before="2" w:line="362" w:lineRule="auto"/>
        <w:ind w:right="152" w:firstLine="710"/>
        <w:jc w:val="left"/>
      </w:pPr>
      <w:r>
        <w:rPr>
          <w:spacing w:val="-2"/>
        </w:rPr>
        <w:t>устанавливать</w:t>
      </w:r>
      <w:r>
        <w:tab/>
      </w:r>
      <w:r>
        <w:rPr>
          <w:spacing w:val="-2"/>
        </w:rPr>
        <w:t>причинно-следственные</w:t>
      </w:r>
      <w:r>
        <w:tab/>
      </w:r>
      <w:r>
        <w:rPr>
          <w:spacing w:val="-2"/>
        </w:rPr>
        <w:t>связи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ситуациях,</w:t>
      </w:r>
      <w:r>
        <w:tab/>
      </w:r>
      <w:r>
        <w:rPr>
          <w:spacing w:val="-4"/>
        </w:rPr>
        <w:t xml:space="preserve">поддающихся </w:t>
      </w:r>
      <w:r>
        <w:t>непосредственному наблюдению или знакомых по опыту, делать выводы.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0" w:lineRule="auto"/>
        <w:ind w:right="152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исследовательские действия как часть познавательных универсальных учеб</w:t>
      </w:r>
      <w:r>
        <w:rPr>
          <w:sz w:val="28"/>
        </w:rPr>
        <w:t xml:space="preserve">ных </w:t>
      </w:r>
      <w:r>
        <w:rPr>
          <w:spacing w:val="-2"/>
          <w:sz w:val="28"/>
        </w:rPr>
        <w:t>действий:</w:t>
      </w:r>
    </w:p>
    <w:p w:rsidR="007A46EE" w:rsidRDefault="009E1D98">
      <w:pPr>
        <w:pStyle w:val="a3"/>
        <w:spacing w:line="362" w:lineRule="auto"/>
        <w:ind w:right="162" w:firstLine="710"/>
      </w:pPr>
      <w: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7A46EE" w:rsidRDefault="009E1D98">
      <w:pPr>
        <w:pStyle w:val="a3"/>
        <w:spacing w:line="357" w:lineRule="auto"/>
        <w:ind w:right="158" w:firstLine="710"/>
      </w:pPr>
      <w:r>
        <w:t>с помощью педагогического работника формулировать цель, планировать изменения объекта, ситуации;</w:t>
      </w:r>
    </w:p>
    <w:p w:rsidR="007A46EE" w:rsidRDefault="009E1D98">
      <w:pPr>
        <w:pStyle w:val="a3"/>
        <w:spacing w:line="357" w:lineRule="auto"/>
        <w:ind w:right="155" w:firstLine="710"/>
      </w:pPr>
      <w:r>
        <w:t>сравнивать несколько вариа</w:t>
      </w:r>
      <w:r>
        <w:t>нтов решения задачи, выбирать наиболее подходящий (на основе предложенных критериев);</w:t>
      </w:r>
    </w:p>
    <w:p w:rsidR="007A46EE" w:rsidRDefault="009E1D98">
      <w:pPr>
        <w:pStyle w:val="a3"/>
        <w:spacing w:line="362" w:lineRule="auto"/>
        <w:ind w:right="147" w:firstLine="710"/>
      </w:pPr>
      <w:r>
        <w:t>проводить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предложенному</w:t>
      </w:r>
      <w:r>
        <w:rPr>
          <w:spacing w:val="40"/>
        </w:rPr>
        <w:t xml:space="preserve">  </w:t>
      </w:r>
      <w:r>
        <w:t>плану</w:t>
      </w:r>
      <w:r>
        <w:rPr>
          <w:spacing w:val="80"/>
          <w:w w:val="150"/>
        </w:rPr>
        <w:t xml:space="preserve"> </w:t>
      </w:r>
      <w:r>
        <w:t>опыт,</w:t>
      </w:r>
      <w:r>
        <w:rPr>
          <w:spacing w:val="80"/>
        </w:rPr>
        <w:t xml:space="preserve">  </w:t>
      </w:r>
      <w:r>
        <w:t>несложное</w:t>
      </w:r>
      <w:r>
        <w:rPr>
          <w:spacing w:val="80"/>
        </w:rPr>
        <w:t xml:space="preserve">  </w:t>
      </w:r>
      <w:r>
        <w:t>исследование по установлению особенностей объекта изучения и связей между объектами (часть целое, причина следствие)</w:t>
      </w:r>
      <w:r>
        <w:t>;</w:t>
      </w:r>
    </w:p>
    <w:p w:rsidR="007A46EE" w:rsidRDefault="009E1D98">
      <w:pPr>
        <w:pStyle w:val="a3"/>
        <w:spacing w:line="360" w:lineRule="auto"/>
        <w:ind w:right="144" w:firstLine="710"/>
      </w:pPr>
      <w:r>
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</w:r>
    </w:p>
    <w:p w:rsidR="007A46EE" w:rsidRDefault="009E1D98">
      <w:pPr>
        <w:pStyle w:val="a3"/>
        <w:spacing w:line="357" w:lineRule="auto"/>
        <w:ind w:right="157" w:firstLine="710"/>
      </w:pPr>
      <w:r>
        <w:t>прогнозировать</w:t>
      </w:r>
      <w:r>
        <w:rPr>
          <w:spacing w:val="40"/>
        </w:rPr>
        <w:t xml:space="preserve"> </w:t>
      </w:r>
      <w:r>
        <w:t>возможное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процессов,</w:t>
      </w:r>
      <w:r>
        <w:rPr>
          <w:spacing w:val="40"/>
        </w:rPr>
        <w:t xml:space="preserve"> </w:t>
      </w:r>
      <w:r>
        <w:t>событий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последствия</w:t>
      </w:r>
      <w:r>
        <w:rPr>
          <w:spacing w:val="80"/>
          <w:w w:val="150"/>
        </w:rPr>
        <w:t xml:space="preserve"> </w:t>
      </w:r>
      <w:r>
        <w:t>в аналогичных или сходн</w:t>
      </w:r>
      <w:r>
        <w:t>ых ситуациях.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7" w:lineRule="auto"/>
        <w:ind w:right="134" w:firstLine="710"/>
        <w:jc w:val="both"/>
        <w:rPr>
          <w:sz w:val="28"/>
        </w:rPr>
      </w:pPr>
      <w:r>
        <w:rPr>
          <w:sz w:val="28"/>
        </w:rPr>
        <w:t>У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обучающегося</w:t>
      </w:r>
      <w:r>
        <w:rPr>
          <w:spacing w:val="76"/>
          <w:sz w:val="28"/>
        </w:rPr>
        <w:t xml:space="preserve">   </w:t>
      </w:r>
      <w:r>
        <w:rPr>
          <w:sz w:val="28"/>
        </w:rPr>
        <w:t>будут</w:t>
      </w:r>
      <w:r>
        <w:rPr>
          <w:spacing w:val="75"/>
          <w:sz w:val="28"/>
        </w:rPr>
        <w:t xml:space="preserve">   </w:t>
      </w:r>
      <w:r>
        <w:rPr>
          <w:sz w:val="28"/>
        </w:rPr>
        <w:t>сформированы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умения</w:t>
      </w:r>
      <w:r>
        <w:rPr>
          <w:spacing w:val="79"/>
          <w:sz w:val="28"/>
        </w:rPr>
        <w:t xml:space="preserve">   </w:t>
      </w:r>
      <w:r>
        <w:rPr>
          <w:sz w:val="28"/>
        </w:rPr>
        <w:t>работать с информацией как часть познавательных универсальных учебных действий:</w:t>
      </w:r>
    </w:p>
    <w:p w:rsidR="007A46EE" w:rsidRDefault="009E1D98">
      <w:pPr>
        <w:pStyle w:val="a3"/>
        <w:ind w:left="1136"/>
      </w:pPr>
      <w:r>
        <w:rPr>
          <w:spacing w:val="-2"/>
        </w:rPr>
        <w:t>выбирать</w:t>
      </w:r>
      <w:r>
        <w:rPr>
          <w:spacing w:val="-3"/>
        </w:rPr>
        <w:t xml:space="preserve"> </w:t>
      </w:r>
      <w:r>
        <w:rPr>
          <w:spacing w:val="-2"/>
        </w:rPr>
        <w:t>источник</w:t>
      </w:r>
      <w:r>
        <w:rPr>
          <w:spacing w:val="-1"/>
        </w:rPr>
        <w:t xml:space="preserve"> </w:t>
      </w:r>
      <w:r>
        <w:rPr>
          <w:spacing w:val="-2"/>
        </w:rPr>
        <w:t>получения</w:t>
      </w:r>
      <w:r>
        <w:t xml:space="preserve"> </w:t>
      </w:r>
      <w:r>
        <w:rPr>
          <w:spacing w:val="-2"/>
        </w:rPr>
        <w:t>информации;</w:t>
      </w:r>
    </w:p>
    <w:p w:rsidR="007A46EE" w:rsidRDefault="009E1D98">
      <w:pPr>
        <w:pStyle w:val="a3"/>
        <w:spacing w:before="155" w:line="362" w:lineRule="auto"/>
        <w:ind w:right="165" w:firstLine="710"/>
      </w:pPr>
      <w:r>
        <w:t>согласно заданному алгоритму находить в предложенном источнике информацию, представленную в явном виде;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66" w:firstLine="710"/>
      </w:pPr>
      <w:r>
        <w:t>распознавать достоверную и недостоверную информацию самостоятельно</w:t>
      </w:r>
      <w:r>
        <w:rPr>
          <w:spacing w:val="80"/>
        </w:rPr>
        <w:t xml:space="preserve"> </w:t>
      </w:r>
      <w:r>
        <w:t>или на основании предложенного учителем способа её проверки;</w:t>
      </w:r>
    </w:p>
    <w:p w:rsidR="007A46EE" w:rsidRDefault="009E1D98">
      <w:pPr>
        <w:pStyle w:val="a3"/>
        <w:spacing w:before="8" w:line="362" w:lineRule="auto"/>
        <w:ind w:right="160" w:firstLine="710"/>
      </w:pPr>
      <w:r>
        <w:t>соблю</w:t>
      </w:r>
      <w:r>
        <w:t>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</w:t>
      </w:r>
    </w:p>
    <w:p w:rsidR="007A46EE" w:rsidRDefault="009E1D98">
      <w:pPr>
        <w:pStyle w:val="a3"/>
        <w:spacing w:line="357" w:lineRule="auto"/>
        <w:ind w:right="163" w:firstLine="710"/>
      </w:pPr>
      <w:r>
        <w:t>анализировать и создавать текстовую, видео, графическую, звуковую</w:t>
      </w:r>
      <w:r>
        <w:t>, информацию в соответствии с учебной задачей;</w:t>
      </w:r>
    </w:p>
    <w:p w:rsidR="007A46EE" w:rsidRDefault="009E1D98">
      <w:pPr>
        <w:pStyle w:val="a3"/>
        <w:ind w:left="1136"/>
      </w:pPr>
      <w:r>
        <w:rPr>
          <w:spacing w:val="-2"/>
        </w:rPr>
        <w:t>самостоятельно</w:t>
      </w:r>
      <w:r>
        <w:rPr>
          <w:spacing w:val="-1"/>
        </w:rPr>
        <w:t xml:space="preserve"> </w:t>
      </w:r>
      <w:r>
        <w:rPr>
          <w:spacing w:val="-2"/>
        </w:rPr>
        <w:t>создавать</w:t>
      </w:r>
      <w:r>
        <w:rPr>
          <w:spacing w:val="-7"/>
        </w:rPr>
        <w:t xml:space="preserve"> </w:t>
      </w:r>
      <w:r>
        <w:rPr>
          <w:spacing w:val="-2"/>
        </w:rPr>
        <w:t>схемы,</w:t>
      </w:r>
      <w:r>
        <w:rPr>
          <w:spacing w:val="2"/>
        </w:rPr>
        <w:t xml:space="preserve"> </w:t>
      </w:r>
      <w:r>
        <w:rPr>
          <w:spacing w:val="-2"/>
        </w:rPr>
        <w:t>таблицы</w:t>
      </w:r>
      <w:r>
        <w:rPr>
          <w:spacing w:val="-1"/>
        </w:rP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2"/>
        </w:rPr>
        <w:t>представления</w:t>
      </w:r>
      <w:r>
        <w:rPr>
          <w:spacing w:val="1"/>
        </w:rPr>
        <w:t xml:space="preserve"> </w:t>
      </w:r>
      <w:r>
        <w:rPr>
          <w:spacing w:val="-2"/>
        </w:rPr>
        <w:t>информации.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9" w:line="357" w:lineRule="auto"/>
        <w:ind w:right="154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умения общения как часть коммуникативных универсальных учебных действий:</w:t>
      </w:r>
    </w:p>
    <w:p w:rsidR="007A46EE" w:rsidRDefault="009E1D98">
      <w:pPr>
        <w:pStyle w:val="a3"/>
        <w:spacing w:before="6" w:line="357" w:lineRule="auto"/>
        <w:ind w:right="150" w:firstLine="710"/>
      </w:pPr>
      <w:r>
        <w:t>воспринимать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формулировать</w:t>
      </w:r>
      <w:r>
        <w:rPr>
          <w:spacing w:val="40"/>
        </w:rPr>
        <w:t xml:space="preserve"> </w:t>
      </w:r>
      <w:r>
        <w:t>суж</w:t>
      </w:r>
      <w:r>
        <w:t>дения,</w:t>
      </w:r>
      <w:r>
        <w:rPr>
          <w:spacing w:val="40"/>
        </w:rPr>
        <w:t xml:space="preserve"> </w:t>
      </w:r>
      <w:r>
        <w:t>выражать</w:t>
      </w:r>
      <w:r>
        <w:rPr>
          <w:spacing w:val="40"/>
        </w:rPr>
        <w:t xml:space="preserve"> </w:t>
      </w:r>
      <w:r>
        <w:t>эмоции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 с целями и условиями общения в знакомой среде;</w:t>
      </w:r>
    </w:p>
    <w:p w:rsidR="007A46EE" w:rsidRDefault="009E1D98">
      <w:pPr>
        <w:pStyle w:val="a3"/>
        <w:spacing w:before="5" w:line="362" w:lineRule="auto"/>
        <w:ind w:right="161" w:firstLine="710"/>
      </w:pPr>
      <w:r>
        <w:t>проявлять уважительное отношение к собеседнику, соблюдать правила ведения диалога и дискуссии;</w:t>
      </w:r>
    </w:p>
    <w:p w:rsidR="007A46EE" w:rsidRDefault="009E1D98">
      <w:pPr>
        <w:pStyle w:val="a3"/>
        <w:spacing w:line="362" w:lineRule="auto"/>
        <w:ind w:left="1136" w:right="2134"/>
        <w:jc w:val="left"/>
      </w:pPr>
      <w:r>
        <w:t>признавать</w:t>
      </w:r>
      <w:r>
        <w:rPr>
          <w:spacing w:val="-18"/>
        </w:rPr>
        <w:t xml:space="preserve"> </w:t>
      </w:r>
      <w:r>
        <w:t>возможность</w:t>
      </w:r>
      <w:r>
        <w:rPr>
          <w:spacing w:val="-17"/>
        </w:rPr>
        <w:t xml:space="preserve"> </w:t>
      </w:r>
      <w:r>
        <w:t>существования</w:t>
      </w:r>
      <w:r>
        <w:rPr>
          <w:spacing w:val="-18"/>
        </w:rPr>
        <w:t xml:space="preserve"> </w:t>
      </w:r>
      <w:r>
        <w:t>разных</w:t>
      </w:r>
      <w:r>
        <w:rPr>
          <w:spacing w:val="-17"/>
        </w:rPr>
        <w:t xml:space="preserve"> </w:t>
      </w:r>
      <w:r>
        <w:t>точек</w:t>
      </w:r>
      <w:r>
        <w:rPr>
          <w:spacing w:val="-18"/>
        </w:rPr>
        <w:t xml:space="preserve"> </w:t>
      </w:r>
      <w:r>
        <w:t>зрения; корректно и аргуме</w:t>
      </w:r>
      <w:r>
        <w:t>нтированно высказывать своё мнение;</w:t>
      </w:r>
    </w:p>
    <w:p w:rsidR="007A46EE" w:rsidRDefault="009E1D98">
      <w:pPr>
        <w:pStyle w:val="a3"/>
        <w:tabs>
          <w:tab w:val="left" w:pos="2648"/>
          <w:tab w:val="left" w:pos="3858"/>
          <w:tab w:val="left" w:pos="4372"/>
          <w:tab w:val="left" w:pos="6206"/>
          <w:tab w:val="left" w:pos="7383"/>
          <w:tab w:val="left" w:pos="9020"/>
        </w:tabs>
        <w:spacing w:line="350" w:lineRule="auto"/>
        <w:ind w:left="1136" w:right="167"/>
        <w:jc w:val="left"/>
      </w:pPr>
      <w:r>
        <w:t xml:space="preserve">строить речевое высказывание в соответствии с поставленной задачей; </w:t>
      </w:r>
      <w:r>
        <w:rPr>
          <w:spacing w:val="-2"/>
        </w:rPr>
        <w:t>создавать</w:t>
      </w:r>
      <w:r>
        <w:tab/>
      </w:r>
      <w:r>
        <w:rPr>
          <w:spacing w:val="-2"/>
        </w:rPr>
        <w:t>устные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письменные</w:t>
      </w:r>
      <w:r>
        <w:tab/>
      </w:r>
      <w:r>
        <w:rPr>
          <w:spacing w:val="-2"/>
        </w:rPr>
        <w:t>тексты</w:t>
      </w:r>
      <w:r>
        <w:tab/>
      </w:r>
      <w:r>
        <w:rPr>
          <w:spacing w:val="-2"/>
        </w:rPr>
        <w:t>(описание,</w:t>
      </w:r>
      <w:r>
        <w:tab/>
      </w:r>
      <w:r>
        <w:rPr>
          <w:spacing w:val="-4"/>
        </w:rPr>
        <w:t>рассуждение,</w:t>
      </w:r>
    </w:p>
    <w:p w:rsidR="007A46EE" w:rsidRDefault="009E1D98">
      <w:pPr>
        <w:pStyle w:val="a3"/>
        <w:spacing w:before="16"/>
        <w:jc w:val="left"/>
      </w:pPr>
      <w:r>
        <w:rPr>
          <w:spacing w:val="-2"/>
        </w:rPr>
        <w:t>повествование);</w:t>
      </w:r>
    </w:p>
    <w:p w:rsidR="007A46EE" w:rsidRDefault="009E1D98">
      <w:pPr>
        <w:pStyle w:val="a3"/>
        <w:spacing w:before="158"/>
        <w:ind w:left="1136"/>
        <w:jc w:val="left"/>
      </w:pPr>
      <w:r>
        <w:rPr>
          <w:spacing w:val="-2"/>
        </w:rPr>
        <w:t>подготавливать</w:t>
      </w:r>
      <w:r>
        <w:rPr>
          <w:spacing w:val="-9"/>
        </w:rPr>
        <w:t xml:space="preserve"> </w:t>
      </w:r>
      <w:r>
        <w:rPr>
          <w:spacing w:val="-2"/>
        </w:rPr>
        <w:t>небольшие публичные</w:t>
      </w:r>
      <w:r>
        <w:rPr>
          <w:spacing w:val="3"/>
        </w:rPr>
        <w:t xml:space="preserve"> </w:t>
      </w:r>
      <w:r>
        <w:rPr>
          <w:spacing w:val="-2"/>
        </w:rPr>
        <w:t>выступления;</w:t>
      </w:r>
    </w:p>
    <w:p w:rsidR="007A46EE" w:rsidRDefault="009E1D98">
      <w:pPr>
        <w:pStyle w:val="a3"/>
        <w:spacing w:before="158" w:line="364" w:lineRule="auto"/>
        <w:ind w:firstLine="710"/>
        <w:jc w:val="left"/>
      </w:pPr>
      <w:r>
        <w:t>подбирать</w:t>
      </w:r>
      <w:r>
        <w:rPr>
          <w:spacing w:val="40"/>
        </w:rPr>
        <w:t xml:space="preserve"> </w:t>
      </w:r>
      <w:r>
        <w:t>иллюстративный</w:t>
      </w:r>
      <w:r>
        <w:rPr>
          <w:spacing w:val="40"/>
        </w:rPr>
        <w:t xml:space="preserve"> </w:t>
      </w:r>
      <w:r>
        <w:t>материал</w:t>
      </w:r>
      <w:r>
        <w:rPr>
          <w:spacing w:val="40"/>
        </w:rPr>
        <w:t xml:space="preserve"> </w:t>
      </w:r>
      <w:r>
        <w:t>(рисунки,</w:t>
      </w:r>
      <w:r>
        <w:rPr>
          <w:spacing w:val="40"/>
        </w:rPr>
        <w:t xml:space="preserve"> </w:t>
      </w:r>
      <w:r>
        <w:t>фото,</w:t>
      </w:r>
      <w:r>
        <w:rPr>
          <w:spacing w:val="40"/>
        </w:rPr>
        <w:t xml:space="preserve"> </w:t>
      </w:r>
      <w:r>
        <w:t>плакаты)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тексту</w:t>
      </w:r>
      <w:r>
        <w:rPr>
          <w:spacing w:val="40"/>
        </w:rPr>
        <w:t xml:space="preserve"> </w:t>
      </w:r>
      <w:r>
        <w:rPr>
          <w:spacing w:val="-2"/>
        </w:rPr>
        <w:t>выступления.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2" w:lineRule="auto"/>
        <w:ind w:right="187" w:firstLine="710"/>
        <w:rPr>
          <w:sz w:val="28"/>
        </w:rPr>
      </w:pPr>
      <w:r>
        <w:rPr>
          <w:sz w:val="28"/>
        </w:rPr>
        <w:t>У обучающегося</w:t>
      </w:r>
      <w:r>
        <w:rPr>
          <w:spacing w:val="34"/>
          <w:sz w:val="28"/>
        </w:rPr>
        <w:t xml:space="preserve"> </w:t>
      </w:r>
      <w:r>
        <w:rPr>
          <w:sz w:val="28"/>
        </w:rPr>
        <w:t>будут</w:t>
      </w:r>
      <w:r>
        <w:rPr>
          <w:spacing w:val="29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3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2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33"/>
          <w:sz w:val="28"/>
        </w:rPr>
        <w:t xml:space="preserve"> </w:t>
      </w:r>
      <w:r>
        <w:rPr>
          <w:sz w:val="28"/>
        </w:rPr>
        <w:t>как части регулятивных универсальных учебных действий:</w:t>
      </w:r>
    </w:p>
    <w:p w:rsidR="007A46EE" w:rsidRDefault="009E1D98">
      <w:pPr>
        <w:pStyle w:val="a3"/>
        <w:spacing w:line="362" w:lineRule="auto"/>
        <w:ind w:left="1136"/>
        <w:jc w:val="left"/>
      </w:pPr>
      <w:r>
        <w:t>планировать</w:t>
      </w:r>
      <w:r>
        <w:rPr>
          <w:spacing w:val="-18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решению</w:t>
      </w:r>
      <w:r>
        <w:rPr>
          <w:spacing w:val="-13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задачи</w:t>
      </w:r>
      <w:r>
        <w:rPr>
          <w:spacing w:val="-12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получения</w:t>
      </w:r>
      <w:r>
        <w:rPr>
          <w:spacing w:val="-11"/>
        </w:rPr>
        <w:t xml:space="preserve"> </w:t>
      </w:r>
      <w:r>
        <w:t>результата; выстраивать пос</w:t>
      </w:r>
      <w:r>
        <w:t>ледовательность выбранных действий.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  <w:tab w:val="left" w:pos="2686"/>
          <w:tab w:val="left" w:pos="4723"/>
          <w:tab w:val="left" w:pos="5711"/>
          <w:tab w:val="left" w:pos="7800"/>
          <w:tab w:val="left" w:pos="8972"/>
        </w:tabs>
        <w:spacing w:line="357" w:lineRule="auto"/>
        <w:ind w:right="161" w:firstLine="710"/>
        <w:rPr>
          <w:sz w:val="28"/>
        </w:rPr>
      </w:pP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обучающегося</w:t>
      </w:r>
      <w:r>
        <w:rPr>
          <w:sz w:val="28"/>
        </w:rPr>
        <w:tab/>
      </w:r>
      <w:r>
        <w:rPr>
          <w:spacing w:val="-4"/>
          <w:sz w:val="28"/>
        </w:rPr>
        <w:t>будут</w:t>
      </w:r>
      <w:r>
        <w:rPr>
          <w:sz w:val="28"/>
        </w:rPr>
        <w:tab/>
      </w:r>
      <w:r>
        <w:rPr>
          <w:spacing w:val="-2"/>
          <w:sz w:val="28"/>
        </w:rPr>
        <w:t>сформированы</w:t>
      </w:r>
      <w:r>
        <w:rPr>
          <w:sz w:val="28"/>
        </w:rPr>
        <w:tab/>
      </w:r>
      <w:r>
        <w:rPr>
          <w:spacing w:val="-2"/>
          <w:sz w:val="28"/>
        </w:rPr>
        <w:t>умения</w:t>
      </w:r>
      <w:r>
        <w:rPr>
          <w:sz w:val="28"/>
        </w:rPr>
        <w:tab/>
      </w:r>
      <w:r>
        <w:rPr>
          <w:spacing w:val="-4"/>
          <w:sz w:val="28"/>
        </w:rPr>
        <w:t xml:space="preserve">самоконтроля </w:t>
      </w:r>
      <w:r>
        <w:rPr>
          <w:sz w:val="28"/>
        </w:rPr>
        <w:t>как части регулятивных универсальных учебных действий:</w:t>
      </w:r>
    </w:p>
    <w:p w:rsidR="007A46EE" w:rsidRDefault="009E1D98">
      <w:pPr>
        <w:pStyle w:val="a3"/>
        <w:ind w:left="1136"/>
        <w:jc w:val="left"/>
      </w:pPr>
      <w:r>
        <w:rPr>
          <w:spacing w:val="-2"/>
        </w:rPr>
        <w:t>устанавливать</w:t>
      </w:r>
      <w:r>
        <w:rPr>
          <w:spacing w:val="-8"/>
        </w:rPr>
        <w:t xml:space="preserve"> </w:t>
      </w:r>
      <w:r>
        <w:rPr>
          <w:spacing w:val="-2"/>
        </w:rPr>
        <w:t>причины</w:t>
      </w:r>
      <w:r>
        <w:rPr>
          <w:spacing w:val="3"/>
        </w:rPr>
        <w:t xml:space="preserve"> </w:t>
      </w:r>
      <w:r>
        <w:rPr>
          <w:spacing w:val="-2"/>
        </w:rPr>
        <w:t>успеха/неудач</w:t>
      </w:r>
      <w:r>
        <w:rPr>
          <w:spacing w:val="4"/>
        </w:rPr>
        <w:t xml:space="preserve"> </w:t>
      </w:r>
      <w:r>
        <w:rPr>
          <w:spacing w:val="-2"/>
        </w:rPr>
        <w:t>учебной</w:t>
      </w:r>
      <w:r>
        <w:rPr>
          <w:spacing w:val="-7"/>
        </w:rPr>
        <w:t xml:space="preserve"> </w:t>
      </w:r>
      <w:r>
        <w:rPr>
          <w:spacing w:val="-2"/>
        </w:rPr>
        <w:t>деятельности;</w:t>
      </w:r>
    </w:p>
    <w:p w:rsidR="007A46EE" w:rsidRDefault="009E1D98">
      <w:pPr>
        <w:pStyle w:val="a3"/>
        <w:spacing w:before="145"/>
        <w:ind w:left="1136"/>
        <w:jc w:val="left"/>
      </w:pPr>
      <w:r>
        <w:t>корректировать</w:t>
      </w:r>
      <w:r>
        <w:rPr>
          <w:spacing w:val="-18"/>
        </w:rPr>
        <w:t xml:space="preserve"> </w:t>
      </w:r>
      <w:r>
        <w:t>свои</w:t>
      </w:r>
      <w:r>
        <w:rPr>
          <w:spacing w:val="-13"/>
        </w:rPr>
        <w:t xml:space="preserve"> </w:t>
      </w:r>
      <w:r>
        <w:t>учебные</w:t>
      </w:r>
      <w:r>
        <w:rPr>
          <w:spacing w:val="-16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преодоления</w:t>
      </w:r>
      <w:r>
        <w:rPr>
          <w:spacing w:val="-16"/>
        </w:rPr>
        <w:t xml:space="preserve"> </w:t>
      </w:r>
      <w:r>
        <w:rPr>
          <w:spacing w:val="-2"/>
        </w:rPr>
        <w:t>ошибок.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55" w:firstLine="71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умения совместной </w:t>
      </w:r>
      <w:r>
        <w:rPr>
          <w:spacing w:val="-2"/>
          <w:sz w:val="28"/>
        </w:rPr>
        <w:t>деятельности:</w:t>
      </w:r>
    </w:p>
    <w:p w:rsidR="007A46EE" w:rsidRDefault="009E1D98">
      <w:pPr>
        <w:pStyle w:val="a3"/>
        <w:spacing w:before="8" w:line="360" w:lineRule="auto"/>
        <w:ind w:right="145" w:firstLine="710"/>
      </w:pPr>
      <w:r>
        <w:t>формулировать</w:t>
      </w:r>
      <w:r>
        <w:rPr>
          <w:spacing w:val="40"/>
        </w:rPr>
        <w:t xml:space="preserve">  </w:t>
      </w:r>
      <w:r>
        <w:t>краткосрочные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долгосрочные</w:t>
      </w:r>
      <w:r>
        <w:rPr>
          <w:spacing w:val="40"/>
        </w:rPr>
        <w:t xml:space="preserve">  </w:t>
      </w:r>
      <w:r>
        <w:t>цели</w:t>
      </w:r>
      <w:r>
        <w:rPr>
          <w:spacing w:val="40"/>
        </w:rPr>
        <w:t xml:space="preserve">  </w:t>
      </w:r>
      <w:r>
        <w:t>(индивидуальные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учётом</w:t>
      </w:r>
      <w:r>
        <w:rPr>
          <w:spacing w:val="80"/>
        </w:rPr>
        <w:t xml:space="preserve"> </w:t>
      </w:r>
      <w:r>
        <w:t>участия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коллективных</w:t>
      </w:r>
      <w:r>
        <w:rPr>
          <w:spacing w:val="80"/>
        </w:rPr>
        <w:t xml:space="preserve"> </w:t>
      </w:r>
      <w:r>
        <w:t>задачах)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стандартной</w:t>
      </w:r>
      <w:r>
        <w:rPr>
          <w:spacing w:val="80"/>
        </w:rPr>
        <w:t xml:space="preserve"> </w:t>
      </w:r>
      <w:r>
        <w:t>(типовой)</w:t>
      </w:r>
      <w:r>
        <w:rPr>
          <w:spacing w:val="80"/>
        </w:rPr>
        <w:t xml:space="preserve"> </w:t>
      </w:r>
      <w:r>
        <w:t>ситуации на основе предложенного формата планирования, распределения промежуточных шагов и сроков;</w:t>
      </w:r>
    </w:p>
    <w:p w:rsidR="007A46EE" w:rsidRDefault="009E1D98">
      <w:pPr>
        <w:pStyle w:val="a3"/>
        <w:spacing w:before="3" w:line="362" w:lineRule="auto"/>
        <w:ind w:right="146" w:firstLine="710"/>
      </w:pPr>
      <w:r>
        <w:t>принимать</w:t>
      </w:r>
      <w:r>
        <w:rPr>
          <w:spacing w:val="80"/>
        </w:rPr>
        <w:t xml:space="preserve"> </w:t>
      </w:r>
      <w:r>
        <w:t>цель</w:t>
      </w:r>
      <w:r>
        <w:rPr>
          <w:spacing w:val="80"/>
        </w:rPr>
        <w:t xml:space="preserve"> </w:t>
      </w:r>
      <w:r>
        <w:t>совместной</w:t>
      </w:r>
      <w:r>
        <w:rPr>
          <w:spacing w:val="8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коллективно</w:t>
      </w:r>
      <w:r>
        <w:rPr>
          <w:spacing w:val="80"/>
        </w:rPr>
        <w:t xml:space="preserve"> </w:t>
      </w:r>
      <w:r>
        <w:t>строить</w:t>
      </w:r>
      <w:r>
        <w:rPr>
          <w:spacing w:val="80"/>
        </w:rPr>
        <w:t xml:space="preserve"> </w:t>
      </w:r>
      <w:r>
        <w:t>действия по</w:t>
      </w:r>
      <w:r>
        <w:rPr>
          <w:spacing w:val="40"/>
        </w:rPr>
        <w:t xml:space="preserve">  </w:t>
      </w:r>
      <w:r>
        <w:t>её</w:t>
      </w:r>
      <w:r>
        <w:rPr>
          <w:spacing w:val="40"/>
        </w:rPr>
        <w:t xml:space="preserve">  </w:t>
      </w:r>
      <w:r>
        <w:t>достижению:</w:t>
      </w:r>
      <w:r>
        <w:rPr>
          <w:spacing w:val="40"/>
        </w:rPr>
        <w:t xml:space="preserve">  </w:t>
      </w:r>
      <w:r>
        <w:t>распределять</w:t>
      </w:r>
      <w:r>
        <w:rPr>
          <w:spacing w:val="40"/>
        </w:rPr>
        <w:t xml:space="preserve">  </w:t>
      </w:r>
      <w:r>
        <w:t>роли,</w:t>
      </w:r>
      <w:r>
        <w:rPr>
          <w:spacing w:val="40"/>
        </w:rPr>
        <w:t xml:space="preserve">  </w:t>
      </w:r>
      <w:r>
        <w:t>договариваться,</w:t>
      </w:r>
      <w:r>
        <w:rPr>
          <w:spacing w:val="40"/>
        </w:rPr>
        <w:t xml:space="preserve">  </w:t>
      </w:r>
      <w:r>
        <w:t>обсуждать</w:t>
      </w:r>
      <w:r>
        <w:rPr>
          <w:spacing w:val="40"/>
        </w:rPr>
        <w:t xml:space="preserve">  </w:t>
      </w:r>
      <w:r>
        <w:t>процесс</w:t>
      </w:r>
      <w:r>
        <w:rPr>
          <w:spacing w:val="40"/>
        </w:rPr>
        <w:t xml:space="preserve"> </w:t>
      </w:r>
      <w:r>
        <w:t>и результат совместной работы;</w:t>
      </w:r>
    </w:p>
    <w:p w:rsidR="007A46EE" w:rsidRDefault="009E1D98">
      <w:pPr>
        <w:pStyle w:val="a3"/>
        <w:spacing w:line="364" w:lineRule="auto"/>
        <w:ind w:left="1136" w:right="1139"/>
      </w:pPr>
      <w:r>
        <w:t>проявлять</w:t>
      </w:r>
      <w:r>
        <w:rPr>
          <w:spacing w:val="-13"/>
        </w:rPr>
        <w:t xml:space="preserve"> </w:t>
      </w:r>
      <w:r>
        <w:t>готовность</w:t>
      </w:r>
      <w:r>
        <w:rPr>
          <w:spacing w:val="-13"/>
        </w:rPr>
        <w:t xml:space="preserve"> </w:t>
      </w:r>
      <w:r>
        <w:t>руководить,</w:t>
      </w:r>
      <w:r>
        <w:rPr>
          <w:spacing w:val="-5"/>
        </w:rPr>
        <w:t xml:space="preserve"> </w:t>
      </w:r>
      <w:r>
        <w:t>выполнять</w:t>
      </w:r>
      <w:r>
        <w:rPr>
          <w:spacing w:val="-14"/>
        </w:rPr>
        <w:t xml:space="preserve"> </w:t>
      </w:r>
      <w:r>
        <w:t>поручения,</w:t>
      </w:r>
      <w:r>
        <w:rPr>
          <w:spacing w:val="-4"/>
        </w:rPr>
        <w:t xml:space="preserve"> </w:t>
      </w:r>
      <w:r>
        <w:t>подчиняться; ответственно выполнять свою часть работы;</w:t>
      </w:r>
    </w:p>
    <w:p w:rsidR="007A46EE" w:rsidRDefault="009E1D98">
      <w:pPr>
        <w:pStyle w:val="a3"/>
        <w:spacing w:line="313" w:lineRule="exact"/>
        <w:ind w:left="1136"/>
      </w:pPr>
      <w:r>
        <w:t>оценивать</w:t>
      </w:r>
      <w:r>
        <w:rPr>
          <w:spacing w:val="-16"/>
        </w:rPr>
        <w:t xml:space="preserve"> </w:t>
      </w:r>
      <w:r>
        <w:t>свой</w:t>
      </w:r>
      <w:r>
        <w:rPr>
          <w:spacing w:val="-10"/>
        </w:rPr>
        <w:t xml:space="preserve"> </w:t>
      </w:r>
      <w:r>
        <w:t>вклад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общий</w:t>
      </w:r>
      <w:r>
        <w:rPr>
          <w:spacing w:val="-10"/>
        </w:rPr>
        <w:t xml:space="preserve"> </w:t>
      </w:r>
      <w:r>
        <w:rPr>
          <w:spacing w:val="-2"/>
        </w:rPr>
        <w:t>результат;</w:t>
      </w:r>
    </w:p>
    <w:p w:rsidR="007A46EE" w:rsidRDefault="009E1D98">
      <w:pPr>
        <w:pStyle w:val="a3"/>
        <w:spacing w:before="144" w:line="362" w:lineRule="auto"/>
        <w:ind w:right="150" w:firstLine="710"/>
      </w:pPr>
      <w:r>
        <w:t xml:space="preserve">выполнять совместные проектные задания с использованием предложенного </w:t>
      </w:r>
      <w:r>
        <w:rPr>
          <w:spacing w:val="-2"/>
        </w:rPr>
        <w:t>образц</w:t>
      </w:r>
      <w:r>
        <w:rPr>
          <w:spacing w:val="-2"/>
        </w:rPr>
        <w:t>а.</w:t>
      </w:r>
    </w:p>
    <w:p w:rsidR="007A46EE" w:rsidRDefault="009E1D98">
      <w:pPr>
        <w:pStyle w:val="a3"/>
        <w:spacing w:line="360" w:lineRule="auto"/>
        <w:ind w:right="140" w:firstLine="710"/>
      </w:pPr>
      <w:r>
        <w:t>Предметные результаты по учебному предмету «Иностранный (английский) язык»</w:t>
      </w:r>
      <w:r>
        <w:rPr>
          <w:spacing w:val="80"/>
        </w:rPr>
        <w:t xml:space="preserve"> </w:t>
      </w:r>
      <w:r>
        <w:t>предметной</w:t>
      </w:r>
      <w:r>
        <w:rPr>
          <w:spacing w:val="80"/>
        </w:rPr>
        <w:t xml:space="preserve"> </w:t>
      </w:r>
      <w:r>
        <w:t>области</w:t>
      </w:r>
      <w:r>
        <w:rPr>
          <w:spacing w:val="80"/>
        </w:rPr>
        <w:t xml:space="preserve"> </w:t>
      </w:r>
      <w:r>
        <w:t>«Иностранный</w:t>
      </w:r>
      <w:r>
        <w:rPr>
          <w:spacing w:val="80"/>
        </w:rPr>
        <w:t xml:space="preserve"> </w:t>
      </w:r>
      <w:r>
        <w:t>язык»</w:t>
      </w:r>
      <w:r>
        <w:rPr>
          <w:spacing w:val="80"/>
        </w:rPr>
        <w:t xml:space="preserve"> </w:t>
      </w:r>
      <w:r>
        <w:t>должны</w:t>
      </w:r>
      <w:r>
        <w:rPr>
          <w:spacing w:val="80"/>
        </w:rPr>
        <w:t xml:space="preserve"> </w:t>
      </w:r>
      <w:r>
        <w:t>быть</w:t>
      </w:r>
      <w:r>
        <w:rPr>
          <w:spacing w:val="80"/>
        </w:rPr>
        <w:t xml:space="preserve"> </w:t>
      </w:r>
      <w:r>
        <w:t>ориентированы на</w:t>
      </w:r>
      <w:r>
        <w:rPr>
          <w:spacing w:val="39"/>
        </w:rPr>
        <w:t xml:space="preserve">  </w:t>
      </w:r>
      <w:r>
        <w:t>применение</w:t>
      </w:r>
      <w:r>
        <w:rPr>
          <w:spacing w:val="40"/>
        </w:rPr>
        <w:t xml:space="preserve">  </w:t>
      </w:r>
      <w:r>
        <w:t>знаний,</w:t>
      </w:r>
      <w:r>
        <w:rPr>
          <w:spacing w:val="40"/>
        </w:rPr>
        <w:t xml:space="preserve">  </w:t>
      </w:r>
      <w:r>
        <w:t>умений</w:t>
      </w:r>
      <w:r>
        <w:rPr>
          <w:spacing w:val="40"/>
        </w:rPr>
        <w:t xml:space="preserve">  </w:t>
      </w:r>
      <w:r>
        <w:t>и</w:t>
      </w:r>
      <w:r>
        <w:rPr>
          <w:spacing w:val="80"/>
          <w:w w:val="150"/>
        </w:rPr>
        <w:t xml:space="preserve"> </w:t>
      </w:r>
      <w:r>
        <w:t>навыков</w:t>
      </w:r>
      <w:r>
        <w:rPr>
          <w:spacing w:val="40"/>
        </w:rPr>
        <w:t xml:space="preserve">  </w:t>
      </w:r>
      <w:r>
        <w:t>в</w:t>
      </w:r>
      <w:r>
        <w:rPr>
          <w:spacing w:val="80"/>
          <w:w w:val="150"/>
        </w:rPr>
        <w:t xml:space="preserve"> </w:t>
      </w:r>
      <w:r>
        <w:t>типичных</w:t>
      </w:r>
      <w:r>
        <w:rPr>
          <w:spacing w:val="39"/>
        </w:rPr>
        <w:t xml:space="preserve">  </w:t>
      </w:r>
      <w:r>
        <w:t>учебных</w:t>
      </w:r>
      <w:r>
        <w:rPr>
          <w:spacing w:val="77"/>
          <w:w w:val="150"/>
        </w:rPr>
        <w:t xml:space="preserve"> </w:t>
      </w:r>
      <w:r>
        <w:t>ситуациях и реальных жизненных условиях, отражать сформированность иноязычной коммуникативной</w:t>
      </w:r>
      <w:r>
        <w:rPr>
          <w:spacing w:val="80"/>
        </w:rPr>
        <w:t xml:space="preserve">  </w:t>
      </w:r>
      <w:r>
        <w:t>компетенции</w:t>
      </w:r>
      <w:r>
        <w:rPr>
          <w:spacing w:val="80"/>
        </w:rPr>
        <w:t xml:space="preserve">  </w:t>
      </w:r>
      <w:r>
        <w:t>на</w:t>
      </w:r>
      <w:r>
        <w:rPr>
          <w:spacing w:val="80"/>
        </w:rPr>
        <w:t xml:space="preserve">  </w:t>
      </w:r>
      <w:r>
        <w:t>элементарном</w:t>
      </w:r>
      <w:r>
        <w:rPr>
          <w:spacing w:val="80"/>
        </w:rPr>
        <w:t xml:space="preserve">  </w:t>
      </w:r>
      <w:r>
        <w:t>уровне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совокупности её составляющих – речевой, языковой, социокультурной, компенсаторной, метапредметной (учебно-познавательно</w:t>
      </w:r>
      <w:r>
        <w:t>й).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2" w:line="360" w:lineRule="auto"/>
        <w:ind w:right="157" w:firstLine="710"/>
        <w:jc w:val="both"/>
        <w:rPr>
          <w:sz w:val="28"/>
        </w:rPr>
      </w:pPr>
      <w:r>
        <w:rPr>
          <w:sz w:val="28"/>
        </w:rPr>
        <w:t>К концу обучения во 2 классе обучающийся получит следующие предметные результаты по отдельным темам программы по иностранному (английскому) языку: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1"/>
        <w:ind w:left="2190" w:hanging="1054"/>
        <w:jc w:val="both"/>
        <w:rPr>
          <w:sz w:val="28"/>
        </w:rPr>
      </w:pPr>
      <w:r>
        <w:rPr>
          <w:spacing w:val="-2"/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умения.</w:t>
      </w:r>
    </w:p>
    <w:p w:rsidR="007A46EE" w:rsidRDefault="009E1D98">
      <w:pPr>
        <w:pStyle w:val="a3"/>
        <w:spacing w:before="154"/>
        <w:ind w:left="1136"/>
      </w:pPr>
      <w:r>
        <w:t>24..9.3.1.1.</w:t>
      </w:r>
      <w:r>
        <w:rPr>
          <w:spacing w:val="-8"/>
        </w:rPr>
        <w:t xml:space="preserve"> </w:t>
      </w:r>
      <w:r>
        <w:rPr>
          <w:spacing w:val="-2"/>
        </w:rPr>
        <w:t>Говорение:</w:t>
      </w:r>
    </w:p>
    <w:p w:rsidR="007A46EE" w:rsidRDefault="009E1D98">
      <w:pPr>
        <w:pStyle w:val="a3"/>
        <w:spacing w:before="163" w:line="360" w:lineRule="auto"/>
        <w:ind w:right="139" w:firstLine="710"/>
      </w:pPr>
      <w:r>
        <w:t>вести</w:t>
      </w:r>
      <w:r>
        <w:rPr>
          <w:spacing w:val="32"/>
        </w:rPr>
        <w:t xml:space="preserve"> </w:t>
      </w:r>
      <w:r>
        <w:t>разные</w:t>
      </w:r>
      <w:r>
        <w:rPr>
          <w:spacing w:val="38"/>
        </w:rPr>
        <w:t xml:space="preserve"> </w:t>
      </w:r>
      <w:r>
        <w:t>виды</w:t>
      </w:r>
      <w:r>
        <w:rPr>
          <w:spacing w:val="33"/>
        </w:rPr>
        <w:t xml:space="preserve"> </w:t>
      </w:r>
      <w:r>
        <w:t>диалогов (диалог</w:t>
      </w:r>
      <w:r>
        <w:rPr>
          <w:spacing w:val="33"/>
        </w:rPr>
        <w:t xml:space="preserve"> </w:t>
      </w:r>
      <w:r>
        <w:t>этикетного</w:t>
      </w:r>
      <w:r>
        <w:rPr>
          <w:spacing w:val="40"/>
        </w:rPr>
        <w:t xml:space="preserve"> </w:t>
      </w:r>
      <w:r>
        <w:t>характера,</w:t>
      </w:r>
      <w:r>
        <w:rPr>
          <w:spacing w:val="40"/>
        </w:rPr>
        <w:t xml:space="preserve"> </w:t>
      </w:r>
      <w:r>
        <w:t>диалог-расспрос) в</w:t>
      </w:r>
      <w:r>
        <w:rPr>
          <w:spacing w:val="40"/>
        </w:rPr>
        <w:t xml:space="preserve">  </w:t>
      </w:r>
      <w:r>
        <w:t>стандартных</w:t>
      </w:r>
      <w:r>
        <w:rPr>
          <w:spacing w:val="40"/>
        </w:rPr>
        <w:t xml:space="preserve">  </w:t>
      </w:r>
      <w:r>
        <w:t>ситуациях</w:t>
      </w:r>
      <w:r>
        <w:rPr>
          <w:spacing w:val="40"/>
        </w:rPr>
        <w:t xml:space="preserve">  </w:t>
      </w:r>
      <w:r>
        <w:t>неофициального</w:t>
      </w:r>
      <w:r>
        <w:rPr>
          <w:spacing w:val="74"/>
        </w:rPr>
        <w:t xml:space="preserve">  </w:t>
      </w:r>
      <w:r>
        <w:t>общения,</w:t>
      </w:r>
      <w:r>
        <w:rPr>
          <w:spacing w:val="71"/>
        </w:rPr>
        <w:t xml:space="preserve">  </w:t>
      </w:r>
      <w:r>
        <w:t>используя</w:t>
      </w:r>
      <w:r>
        <w:rPr>
          <w:spacing w:val="74"/>
        </w:rPr>
        <w:t xml:space="preserve">  </w:t>
      </w:r>
      <w:r>
        <w:t>вербальные и</w:t>
      </w:r>
      <w:r>
        <w:rPr>
          <w:spacing w:val="80"/>
        </w:rPr>
        <w:t xml:space="preserve"> </w:t>
      </w:r>
      <w:r>
        <w:t>(или)</w:t>
      </w:r>
      <w:r>
        <w:rPr>
          <w:spacing w:val="80"/>
        </w:rPr>
        <w:t xml:space="preserve"> </w:t>
      </w:r>
      <w:r>
        <w:t>зрительные</w:t>
      </w:r>
      <w:r>
        <w:rPr>
          <w:spacing w:val="80"/>
        </w:rPr>
        <w:t xml:space="preserve"> </w:t>
      </w:r>
      <w:r>
        <w:t>опоры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изучаемой</w:t>
      </w:r>
      <w:r>
        <w:rPr>
          <w:spacing w:val="80"/>
        </w:rPr>
        <w:t xml:space="preserve"> </w:t>
      </w:r>
      <w:r>
        <w:t>тематики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соблюдением</w:t>
      </w:r>
      <w:r>
        <w:rPr>
          <w:spacing w:val="80"/>
        </w:rPr>
        <w:t xml:space="preserve"> </w:t>
      </w:r>
      <w:r>
        <w:t>норм</w:t>
      </w:r>
    </w:p>
    <w:p w:rsidR="007A46EE" w:rsidRDefault="007A46EE">
      <w:pPr>
        <w:pStyle w:val="a3"/>
        <w:spacing w:line="360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9"/>
      </w:pPr>
      <w:r>
        <w:t>речевого этикета, принятого в стране/странах изучаемого языка (не менее 3</w:t>
      </w:r>
      <w:r>
        <w:t xml:space="preserve"> реплик со стороны каждого собеседника);</w:t>
      </w:r>
    </w:p>
    <w:p w:rsidR="007A46EE" w:rsidRDefault="009E1D98">
      <w:pPr>
        <w:pStyle w:val="a3"/>
        <w:spacing w:before="8"/>
        <w:ind w:left="1136"/>
      </w:pPr>
      <w:r>
        <w:t>создавать</w:t>
      </w:r>
      <w:r>
        <w:rPr>
          <w:spacing w:val="41"/>
        </w:rPr>
        <w:t xml:space="preserve"> </w:t>
      </w:r>
      <w:r>
        <w:t>устные</w:t>
      </w:r>
      <w:r>
        <w:rPr>
          <w:spacing w:val="39"/>
        </w:rPr>
        <w:t xml:space="preserve"> </w:t>
      </w:r>
      <w:r>
        <w:t>связные</w:t>
      </w:r>
      <w:r>
        <w:rPr>
          <w:spacing w:val="40"/>
        </w:rPr>
        <w:t xml:space="preserve"> </w:t>
      </w:r>
      <w:r>
        <w:t>монологические</w:t>
      </w:r>
      <w:r>
        <w:rPr>
          <w:spacing w:val="40"/>
        </w:rPr>
        <w:t xml:space="preserve"> </w:t>
      </w:r>
      <w:r>
        <w:t>высказывания</w:t>
      </w:r>
      <w:r>
        <w:rPr>
          <w:spacing w:val="40"/>
        </w:rPr>
        <w:t xml:space="preserve"> </w:t>
      </w:r>
      <w:r>
        <w:t>объёмом</w:t>
      </w:r>
      <w:r>
        <w:rPr>
          <w:spacing w:val="40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rPr>
          <w:spacing w:val="-2"/>
        </w:rPr>
        <w:t>менее</w:t>
      </w:r>
    </w:p>
    <w:p w:rsidR="007A46EE" w:rsidRDefault="009E1D98">
      <w:pPr>
        <w:pStyle w:val="a3"/>
        <w:spacing w:before="162" w:line="362" w:lineRule="auto"/>
        <w:ind w:right="136"/>
      </w:pPr>
      <w:r>
        <w:t>3</w:t>
      </w:r>
      <w:r>
        <w:rPr>
          <w:spacing w:val="80"/>
        </w:rPr>
        <w:t xml:space="preserve"> </w:t>
      </w:r>
      <w:r>
        <w:t>фраз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изучаемой</w:t>
      </w:r>
      <w:r>
        <w:rPr>
          <w:spacing w:val="80"/>
        </w:rPr>
        <w:t xml:space="preserve"> </w:t>
      </w:r>
      <w:r>
        <w:t>тематики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использованием</w:t>
      </w:r>
      <w:r>
        <w:rPr>
          <w:spacing w:val="80"/>
        </w:rPr>
        <w:t xml:space="preserve"> </w:t>
      </w:r>
      <w:r>
        <w:t>картинок,</w:t>
      </w:r>
      <w:r>
        <w:rPr>
          <w:spacing w:val="80"/>
        </w:rPr>
        <w:t xml:space="preserve"> </w:t>
      </w:r>
      <w:r>
        <w:t>фотографий и (или) ключевых слов, вопросов.</w:t>
      </w:r>
    </w:p>
    <w:p w:rsidR="007A46EE" w:rsidRDefault="009E1D98">
      <w:pPr>
        <w:pStyle w:val="a5"/>
        <w:numPr>
          <w:ilvl w:val="4"/>
          <w:numId w:val="68"/>
        </w:numPr>
        <w:tabs>
          <w:tab w:val="left" w:pos="2395"/>
        </w:tabs>
        <w:spacing w:line="319" w:lineRule="exact"/>
        <w:ind w:left="2395" w:hanging="1259"/>
        <w:jc w:val="both"/>
        <w:rPr>
          <w:sz w:val="28"/>
        </w:rPr>
      </w:pPr>
      <w:r>
        <w:rPr>
          <w:spacing w:val="-2"/>
          <w:sz w:val="28"/>
        </w:rPr>
        <w:t>Аудирование:</w:t>
      </w:r>
    </w:p>
    <w:p w:rsidR="007A46EE" w:rsidRDefault="009E1D98">
      <w:pPr>
        <w:pStyle w:val="a3"/>
        <w:spacing w:before="154"/>
        <w:ind w:left="1136"/>
      </w:pPr>
      <w:r>
        <w:t>воспринимать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слух</w:t>
      </w:r>
      <w:r>
        <w:rPr>
          <w:spacing w:val="-1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понимать</w:t>
      </w:r>
      <w:r>
        <w:rPr>
          <w:spacing w:val="-11"/>
        </w:rPr>
        <w:t xml:space="preserve"> </w:t>
      </w:r>
      <w:r>
        <w:t>речь</w:t>
      </w:r>
      <w:r>
        <w:rPr>
          <w:spacing w:val="-11"/>
        </w:rPr>
        <w:t xml:space="preserve"> </w:t>
      </w:r>
      <w:r>
        <w:t>учителя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17"/>
        </w:rPr>
        <w:t xml:space="preserve"> </w:t>
      </w:r>
      <w:r>
        <w:rPr>
          <w:spacing w:val="-2"/>
        </w:rPr>
        <w:t>обучающихся;</w:t>
      </w:r>
    </w:p>
    <w:p w:rsidR="007A46EE" w:rsidRDefault="009E1D98">
      <w:pPr>
        <w:pStyle w:val="a3"/>
        <w:spacing w:before="158" w:line="360" w:lineRule="auto"/>
        <w:ind w:right="142" w:firstLine="710"/>
      </w:pPr>
      <w:r>
        <w:t>воспринимать на слух</w:t>
      </w:r>
      <w:r>
        <w:rPr>
          <w:spacing w:val="-3"/>
        </w:rPr>
        <w:t xml:space="preserve"> </w:t>
      </w:r>
      <w:r>
        <w:t>и понимать учебные тексты, построенные на изученном языковом</w:t>
      </w:r>
      <w:r>
        <w:rPr>
          <w:spacing w:val="40"/>
        </w:rPr>
        <w:t xml:space="preserve">  </w:t>
      </w:r>
      <w:r>
        <w:t>материале,</w:t>
      </w:r>
      <w:r>
        <w:rPr>
          <w:spacing w:val="67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разной</w:t>
      </w:r>
      <w:r>
        <w:rPr>
          <w:spacing w:val="40"/>
        </w:rPr>
        <w:t xml:space="preserve">  </w:t>
      </w:r>
      <w:r>
        <w:t>глубиной</w:t>
      </w:r>
      <w:r>
        <w:rPr>
          <w:spacing w:val="40"/>
        </w:rPr>
        <w:t xml:space="preserve">  </w:t>
      </w:r>
      <w:r>
        <w:t>проникновения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их</w:t>
      </w:r>
      <w:r>
        <w:rPr>
          <w:spacing w:val="40"/>
        </w:rPr>
        <w:t xml:space="preserve">  </w:t>
      </w:r>
      <w:r>
        <w:t>содержание</w:t>
      </w:r>
      <w:r>
        <w:rPr>
          <w:spacing w:val="80"/>
        </w:rPr>
        <w:t xml:space="preserve"> </w:t>
      </w:r>
      <w:r>
        <w:t>в зависимости от поставленной коммуникативной задачи: с пониман</w:t>
      </w:r>
      <w:r>
        <w:t>ием основного содержания, с пониманием запрашиваемой информации фактического характера, используя зрительные опоры и языковую догадку (время звучания текста/текстов для аудирования – до 40 секунд).</w:t>
      </w:r>
    </w:p>
    <w:p w:rsidR="007A46EE" w:rsidRDefault="009E1D98">
      <w:pPr>
        <w:pStyle w:val="a5"/>
        <w:numPr>
          <w:ilvl w:val="4"/>
          <w:numId w:val="68"/>
        </w:numPr>
        <w:tabs>
          <w:tab w:val="left" w:pos="2395"/>
        </w:tabs>
        <w:spacing w:before="12"/>
        <w:ind w:left="2395" w:hanging="1259"/>
        <w:jc w:val="both"/>
        <w:rPr>
          <w:sz w:val="28"/>
        </w:rPr>
      </w:pPr>
      <w:r>
        <w:rPr>
          <w:spacing w:val="-2"/>
          <w:sz w:val="28"/>
        </w:rPr>
        <w:t>Смысловое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чтение:</w:t>
      </w:r>
    </w:p>
    <w:p w:rsidR="007A46EE" w:rsidRDefault="009E1D98">
      <w:pPr>
        <w:pStyle w:val="a3"/>
        <w:spacing w:before="158" w:line="360" w:lineRule="auto"/>
        <w:ind w:right="156" w:firstLine="710"/>
      </w:pPr>
      <w:r>
        <w:t>читать вслух учебные тексты объёмом до 60 слов, построенные на изученном языковом материале, с соблюдением правил чтения и соответствующей интонации, демонстрируя понимание прочитанного;</w:t>
      </w:r>
    </w:p>
    <w:p w:rsidR="007A46EE" w:rsidRDefault="009E1D98">
      <w:pPr>
        <w:pStyle w:val="a3"/>
        <w:spacing w:line="360" w:lineRule="auto"/>
        <w:ind w:right="142" w:firstLine="710"/>
      </w:pPr>
      <w:r>
        <w:t>читать про себя и понимать учебные тексты, построенные на изученном языковом</w:t>
      </w:r>
      <w:r>
        <w:rPr>
          <w:spacing w:val="80"/>
          <w:w w:val="150"/>
        </w:rPr>
        <w:t xml:space="preserve"> </w:t>
      </w:r>
      <w:r>
        <w:t>материале,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различной</w:t>
      </w:r>
      <w:r>
        <w:rPr>
          <w:spacing w:val="80"/>
          <w:w w:val="150"/>
        </w:rPr>
        <w:t xml:space="preserve"> </w:t>
      </w:r>
      <w:r>
        <w:t>глубиной</w:t>
      </w:r>
      <w:r>
        <w:rPr>
          <w:spacing w:val="80"/>
          <w:w w:val="150"/>
        </w:rPr>
        <w:t xml:space="preserve"> </w:t>
      </w:r>
      <w:r>
        <w:t>проникновения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80"/>
          <w:w w:val="150"/>
        </w:rPr>
        <w:t xml:space="preserve"> </w:t>
      </w:r>
      <w:r>
        <w:t>содержание в зависимости от поставленной коммуникативной задачи: с пониманием основного содержания, с пониманием запрашиваемой и</w:t>
      </w:r>
      <w:r>
        <w:t>нформации, используя зрительные опоры и языковую догадку (объём текста для чтения – до 80 слов).</w:t>
      </w:r>
    </w:p>
    <w:p w:rsidR="007A46EE" w:rsidRDefault="009E1D98">
      <w:pPr>
        <w:pStyle w:val="a5"/>
        <w:numPr>
          <w:ilvl w:val="4"/>
          <w:numId w:val="68"/>
        </w:numPr>
        <w:tabs>
          <w:tab w:val="left" w:pos="2395"/>
        </w:tabs>
        <w:spacing w:before="1"/>
        <w:ind w:left="2395" w:hanging="1259"/>
        <w:jc w:val="both"/>
        <w:rPr>
          <w:sz w:val="28"/>
        </w:rPr>
      </w:pPr>
      <w:r>
        <w:rPr>
          <w:spacing w:val="-2"/>
          <w:sz w:val="28"/>
        </w:rPr>
        <w:t>Письмо:</w:t>
      </w:r>
    </w:p>
    <w:p w:rsidR="007A46EE" w:rsidRDefault="009E1D98">
      <w:pPr>
        <w:pStyle w:val="a3"/>
        <w:spacing w:before="164" w:line="357" w:lineRule="auto"/>
        <w:ind w:right="143" w:firstLine="710"/>
      </w:pPr>
      <w:r>
        <w:t>заполнять</w:t>
      </w:r>
      <w:r>
        <w:rPr>
          <w:spacing w:val="61"/>
        </w:rPr>
        <w:t xml:space="preserve">  </w:t>
      </w:r>
      <w:r>
        <w:t>простые</w:t>
      </w:r>
      <w:r>
        <w:rPr>
          <w:spacing w:val="65"/>
        </w:rPr>
        <w:t xml:space="preserve">  </w:t>
      </w:r>
      <w:r>
        <w:t>формуляры,</w:t>
      </w:r>
      <w:r>
        <w:rPr>
          <w:spacing w:val="65"/>
        </w:rPr>
        <w:t xml:space="preserve">  </w:t>
      </w:r>
      <w:r>
        <w:t>сообщая</w:t>
      </w:r>
      <w:r>
        <w:rPr>
          <w:spacing w:val="63"/>
        </w:rPr>
        <w:t xml:space="preserve">  </w:t>
      </w:r>
      <w:r>
        <w:t>о</w:t>
      </w:r>
      <w:r>
        <w:rPr>
          <w:spacing w:val="60"/>
        </w:rPr>
        <w:t xml:space="preserve">  </w:t>
      </w:r>
      <w:r>
        <w:t>себе</w:t>
      </w:r>
      <w:r>
        <w:rPr>
          <w:spacing w:val="63"/>
        </w:rPr>
        <w:t xml:space="preserve">  </w:t>
      </w:r>
      <w:r>
        <w:t>основные</w:t>
      </w:r>
      <w:r>
        <w:rPr>
          <w:spacing w:val="63"/>
        </w:rPr>
        <w:t xml:space="preserve">  </w:t>
      </w:r>
      <w:r>
        <w:t>сведения, в соответствии с нормами, принятыми в стране/странах изучаемого языка;</w:t>
      </w:r>
    </w:p>
    <w:p w:rsidR="007A46EE" w:rsidRDefault="009E1D98">
      <w:pPr>
        <w:pStyle w:val="a3"/>
        <w:spacing w:line="364" w:lineRule="auto"/>
        <w:ind w:right="145" w:firstLine="710"/>
      </w:pPr>
      <w:r>
        <w:t>писать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</w:t>
      </w:r>
      <w:r>
        <w:t>спользованием</w:t>
      </w:r>
      <w:r>
        <w:rPr>
          <w:spacing w:val="80"/>
        </w:rPr>
        <w:t xml:space="preserve"> </w:t>
      </w:r>
      <w:r>
        <w:t>образца</w:t>
      </w:r>
      <w:r>
        <w:rPr>
          <w:spacing w:val="80"/>
        </w:rPr>
        <w:t xml:space="preserve"> </w:t>
      </w:r>
      <w:r>
        <w:t>короткие</w:t>
      </w:r>
      <w:r>
        <w:rPr>
          <w:spacing w:val="80"/>
        </w:rPr>
        <w:t xml:space="preserve"> </w:t>
      </w:r>
      <w:r>
        <w:t>поздравления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праздниками</w:t>
      </w:r>
      <w:r>
        <w:rPr>
          <w:spacing w:val="40"/>
        </w:rPr>
        <w:t xml:space="preserve"> </w:t>
      </w:r>
      <w:r>
        <w:t>(с днём рождения, Новым годом).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line="362" w:lineRule="auto"/>
        <w:ind w:left="1136" w:right="4986" w:firstLine="0"/>
        <w:jc w:val="both"/>
        <w:rPr>
          <w:sz w:val="28"/>
        </w:rPr>
      </w:pPr>
      <w:r>
        <w:rPr>
          <w:sz w:val="28"/>
        </w:rPr>
        <w:t>Языковые знания и навыки. 24.9.3.2.1.</w:t>
      </w:r>
      <w:r>
        <w:rPr>
          <w:spacing w:val="-18"/>
          <w:sz w:val="28"/>
        </w:rPr>
        <w:t xml:space="preserve"> </w:t>
      </w:r>
      <w:r>
        <w:rPr>
          <w:sz w:val="28"/>
        </w:rPr>
        <w:t>Фонетическая</w:t>
      </w:r>
      <w:r>
        <w:rPr>
          <w:spacing w:val="-13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15"/>
          <w:sz w:val="28"/>
        </w:rPr>
        <w:t xml:space="preserve"> </w:t>
      </w:r>
      <w:r>
        <w:rPr>
          <w:sz w:val="28"/>
        </w:rPr>
        <w:t>речи:</w:t>
      </w:r>
    </w:p>
    <w:p w:rsidR="007A46EE" w:rsidRDefault="007A46EE">
      <w:pPr>
        <w:pStyle w:val="a5"/>
        <w:spacing w:line="362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42" w:firstLine="710"/>
      </w:pPr>
      <w:r>
        <w:t>знать буквы алфавита английского языка в правильной последовательности, фонетическ</w:t>
      </w:r>
      <w:r>
        <w:t>и корректно их озвучивать и графически корректно воспроизводить (полупечатное написание букв, буквосочетаний, слов);</w:t>
      </w:r>
    </w:p>
    <w:p w:rsidR="007A46EE" w:rsidRDefault="009E1D98">
      <w:pPr>
        <w:pStyle w:val="a3"/>
        <w:spacing w:before="1" w:line="360" w:lineRule="auto"/>
        <w:ind w:right="141" w:firstLine="710"/>
      </w:pPr>
      <w:r>
        <w:t>применять</w:t>
      </w:r>
      <w:r>
        <w:rPr>
          <w:spacing w:val="66"/>
        </w:rPr>
        <w:t xml:space="preserve">  </w:t>
      </w:r>
      <w:r>
        <w:t>правила</w:t>
      </w:r>
      <w:r>
        <w:rPr>
          <w:spacing w:val="70"/>
        </w:rPr>
        <w:t xml:space="preserve">  </w:t>
      </w:r>
      <w:r>
        <w:t>чтения</w:t>
      </w:r>
      <w:r>
        <w:rPr>
          <w:spacing w:val="68"/>
        </w:rPr>
        <w:t xml:space="preserve">  </w:t>
      </w:r>
      <w:r>
        <w:t>гласных</w:t>
      </w:r>
      <w:r>
        <w:rPr>
          <w:spacing w:val="65"/>
        </w:rPr>
        <w:t xml:space="preserve">  </w:t>
      </w:r>
      <w:r>
        <w:t>в</w:t>
      </w:r>
      <w:r>
        <w:rPr>
          <w:spacing w:val="66"/>
        </w:rPr>
        <w:t xml:space="preserve">  </w:t>
      </w:r>
      <w:r>
        <w:t>открытом</w:t>
      </w:r>
      <w:r>
        <w:rPr>
          <w:spacing w:val="70"/>
        </w:rPr>
        <w:t xml:space="preserve">  </w:t>
      </w:r>
      <w:r>
        <w:t>и</w:t>
      </w:r>
      <w:r>
        <w:rPr>
          <w:spacing w:val="64"/>
        </w:rPr>
        <w:t xml:space="preserve">  </w:t>
      </w:r>
      <w:r>
        <w:t>закрытом</w:t>
      </w:r>
      <w:r>
        <w:rPr>
          <w:spacing w:val="70"/>
        </w:rPr>
        <w:t xml:space="preserve">  </w:t>
      </w:r>
      <w:r>
        <w:t>слоге в</w:t>
      </w:r>
      <w:r>
        <w:rPr>
          <w:spacing w:val="80"/>
        </w:rPr>
        <w:t xml:space="preserve">  </w:t>
      </w:r>
      <w:r>
        <w:t>односложных</w:t>
      </w:r>
      <w:r>
        <w:rPr>
          <w:spacing w:val="80"/>
        </w:rPr>
        <w:t xml:space="preserve">  </w:t>
      </w:r>
      <w:r>
        <w:t>словах,</w:t>
      </w:r>
      <w:r>
        <w:rPr>
          <w:spacing w:val="80"/>
        </w:rPr>
        <w:t xml:space="preserve">  </w:t>
      </w:r>
      <w:r>
        <w:t>выделять</w:t>
      </w:r>
      <w:r>
        <w:rPr>
          <w:spacing w:val="80"/>
        </w:rPr>
        <w:t xml:space="preserve">  </w:t>
      </w:r>
      <w:r>
        <w:t>некоторые</w:t>
      </w:r>
      <w:r>
        <w:rPr>
          <w:spacing w:val="80"/>
        </w:rPr>
        <w:t xml:space="preserve">  </w:t>
      </w:r>
      <w:r>
        <w:t>звукобуквенные</w:t>
      </w:r>
      <w:r>
        <w:rPr>
          <w:spacing w:val="80"/>
        </w:rPr>
        <w:t xml:space="preserve">  </w:t>
      </w:r>
      <w:r>
        <w:t>сочетания при</w:t>
      </w:r>
      <w:r>
        <w:rPr>
          <w:spacing w:val="80"/>
          <w:w w:val="150"/>
        </w:rPr>
        <w:t xml:space="preserve"> </w:t>
      </w:r>
      <w:r>
        <w:t>анализе</w:t>
      </w:r>
      <w:r>
        <w:rPr>
          <w:spacing w:val="80"/>
          <w:w w:val="150"/>
        </w:rPr>
        <w:t xml:space="preserve"> </w:t>
      </w:r>
      <w:r>
        <w:t>знакомых</w:t>
      </w:r>
      <w:r>
        <w:rPr>
          <w:spacing w:val="80"/>
          <w:w w:val="150"/>
        </w:rPr>
        <w:t xml:space="preserve"> </w:t>
      </w:r>
      <w:r>
        <w:t>слов;</w:t>
      </w:r>
      <w:r>
        <w:rPr>
          <w:spacing w:val="80"/>
          <w:w w:val="150"/>
        </w:rPr>
        <w:t xml:space="preserve"> </w:t>
      </w:r>
      <w:r>
        <w:t>озвучивать</w:t>
      </w:r>
      <w:r>
        <w:rPr>
          <w:spacing w:val="80"/>
          <w:w w:val="150"/>
        </w:rPr>
        <w:t xml:space="preserve"> </w:t>
      </w:r>
      <w:r>
        <w:t>транскрипционные</w:t>
      </w:r>
      <w:r>
        <w:rPr>
          <w:spacing w:val="80"/>
          <w:w w:val="150"/>
        </w:rPr>
        <w:t xml:space="preserve"> </w:t>
      </w:r>
      <w:r>
        <w:t>знаки,</w:t>
      </w:r>
      <w:r>
        <w:rPr>
          <w:spacing w:val="80"/>
          <w:w w:val="150"/>
        </w:rPr>
        <w:t xml:space="preserve"> </w:t>
      </w:r>
      <w:r>
        <w:t>отличать</w:t>
      </w:r>
      <w:r>
        <w:rPr>
          <w:spacing w:val="40"/>
        </w:rPr>
        <w:t xml:space="preserve"> </w:t>
      </w:r>
      <w:r>
        <w:t>их от букв;</w:t>
      </w:r>
    </w:p>
    <w:p w:rsidR="007A46EE" w:rsidRDefault="009E1D98">
      <w:pPr>
        <w:pStyle w:val="a3"/>
        <w:spacing w:line="320" w:lineRule="exact"/>
        <w:ind w:left="1136"/>
      </w:pPr>
      <w:r>
        <w:t>читать</w:t>
      </w:r>
      <w:r>
        <w:rPr>
          <w:spacing w:val="-18"/>
        </w:rPr>
        <w:t xml:space="preserve"> </w:t>
      </w:r>
      <w:r>
        <w:t>новые</w:t>
      </w:r>
      <w:r>
        <w:rPr>
          <w:spacing w:val="-17"/>
        </w:rPr>
        <w:t xml:space="preserve"> </w:t>
      </w:r>
      <w:r>
        <w:t>слова</w:t>
      </w:r>
      <w:r>
        <w:rPr>
          <w:spacing w:val="-17"/>
        </w:rPr>
        <w:t xml:space="preserve"> </w:t>
      </w:r>
      <w:r>
        <w:t>согласно</w:t>
      </w:r>
      <w:r>
        <w:rPr>
          <w:spacing w:val="-16"/>
        </w:rPr>
        <w:t xml:space="preserve"> </w:t>
      </w:r>
      <w:r>
        <w:t>основным</w:t>
      </w:r>
      <w:r>
        <w:rPr>
          <w:spacing w:val="-11"/>
        </w:rPr>
        <w:t xml:space="preserve"> </w:t>
      </w:r>
      <w:r>
        <w:t>правилам</w:t>
      </w:r>
      <w:r>
        <w:rPr>
          <w:spacing w:val="-10"/>
        </w:rPr>
        <w:t xml:space="preserve"> </w:t>
      </w:r>
      <w:r>
        <w:rPr>
          <w:spacing w:val="-2"/>
        </w:rPr>
        <w:t>чтения;</w:t>
      </w:r>
    </w:p>
    <w:p w:rsidR="007A46EE" w:rsidRDefault="009E1D98">
      <w:pPr>
        <w:pStyle w:val="a3"/>
        <w:spacing w:before="163" w:line="357" w:lineRule="auto"/>
        <w:ind w:right="157" w:firstLine="710"/>
      </w:pPr>
      <w:r>
        <w:t>различать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слух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правильно</w:t>
      </w:r>
      <w:r>
        <w:rPr>
          <w:spacing w:val="80"/>
        </w:rPr>
        <w:t xml:space="preserve"> </w:t>
      </w:r>
      <w:r>
        <w:t>произносить</w:t>
      </w:r>
      <w:r>
        <w:rPr>
          <w:spacing w:val="80"/>
        </w:rPr>
        <w:t xml:space="preserve"> </w:t>
      </w:r>
      <w:r>
        <w:t>слова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фразы/предложения</w:t>
      </w:r>
      <w:r>
        <w:rPr>
          <w:spacing w:val="40"/>
        </w:rPr>
        <w:t xml:space="preserve"> </w:t>
      </w:r>
      <w:r>
        <w:t>с соблюдением их ритмико-интонационных ос</w:t>
      </w:r>
      <w:r>
        <w:t>обенностей.</w:t>
      </w:r>
    </w:p>
    <w:p w:rsidR="007A46EE" w:rsidRDefault="009E1D98">
      <w:pPr>
        <w:pStyle w:val="a3"/>
        <w:spacing w:before="6"/>
        <w:ind w:left="1136"/>
      </w:pPr>
      <w:r>
        <w:t>24.9.3.2.2.</w:t>
      </w:r>
      <w:r>
        <w:rPr>
          <w:spacing w:val="-14"/>
        </w:rPr>
        <w:t xml:space="preserve"> </w:t>
      </w:r>
      <w:r>
        <w:t>Графика,</w:t>
      </w:r>
      <w:r>
        <w:rPr>
          <w:spacing w:val="-8"/>
        </w:rPr>
        <w:t xml:space="preserve"> </w:t>
      </w:r>
      <w:r>
        <w:t>орфография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spacing w:val="-2"/>
        </w:rPr>
        <w:t>пунктуация:</w:t>
      </w:r>
    </w:p>
    <w:p w:rsidR="007A46EE" w:rsidRDefault="009E1D98">
      <w:pPr>
        <w:pStyle w:val="a3"/>
        <w:spacing w:before="158"/>
        <w:ind w:left="1136"/>
      </w:pPr>
      <w:r>
        <w:rPr>
          <w:spacing w:val="-2"/>
        </w:rPr>
        <w:t>правильно</w:t>
      </w:r>
      <w:r>
        <w:rPr>
          <w:spacing w:val="-3"/>
        </w:rPr>
        <w:t xml:space="preserve"> </w:t>
      </w:r>
      <w:r>
        <w:rPr>
          <w:spacing w:val="-2"/>
        </w:rPr>
        <w:t>писать</w:t>
      </w:r>
      <w:r>
        <w:rPr>
          <w:spacing w:val="-4"/>
        </w:rPr>
        <w:t xml:space="preserve"> </w:t>
      </w:r>
      <w:r>
        <w:rPr>
          <w:spacing w:val="-2"/>
        </w:rPr>
        <w:t>изученные</w:t>
      </w:r>
      <w:r>
        <w:rPr>
          <w:spacing w:val="1"/>
        </w:rPr>
        <w:t xml:space="preserve"> </w:t>
      </w:r>
      <w:r>
        <w:rPr>
          <w:spacing w:val="-2"/>
        </w:rPr>
        <w:t>слова;</w:t>
      </w:r>
    </w:p>
    <w:p w:rsidR="007A46EE" w:rsidRDefault="009E1D98">
      <w:pPr>
        <w:pStyle w:val="a3"/>
        <w:spacing w:before="163"/>
        <w:ind w:left="1136"/>
      </w:pPr>
      <w:r>
        <w:rPr>
          <w:spacing w:val="-2"/>
        </w:rPr>
        <w:t>заполнять пропуски</w:t>
      </w:r>
      <w:r>
        <w:rPr>
          <w:spacing w:val="1"/>
        </w:rPr>
        <w:t xml:space="preserve"> </w:t>
      </w:r>
      <w:r>
        <w:rPr>
          <w:spacing w:val="-2"/>
        </w:rPr>
        <w:t>словами;</w:t>
      </w:r>
      <w:r>
        <w:t xml:space="preserve"> </w:t>
      </w:r>
      <w:r>
        <w:rPr>
          <w:spacing w:val="-2"/>
        </w:rPr>
        <w:t>дописывать</w:t>
      </w:r>
      <w:r>
        <w:rPr>
          <w:spacing w:val="-1"/>
        </w:rPr>
        <w:t xml:space="preserve"> </w:t>
      </w:r>
      <w:r>
        <w:rPr>
          <w:spacing w:val="-2"/>
        </w:rPr>
        <w:t>предложения;</w:t>
      </w:r>
    </w:p>
    <w:p w:rsidR="007A46EE" w:rsidRDefault="009E1D98">
      <w:pPr>
        <w:pStyle w:val="a3"/>
        <w:spacing w:before="163" w:line="360" w:lineRule="auto"/>
        <w:ind w:right="142" w:firstLine="710"/>
      </w:pPr>
      <w:r>
        <w:t>правильно</w:t>
      </w:r>
      <w:r>
        <w:rPr>
          <w:spacing w:val="80"/>
          <w:w w:val="150"/>
        </w:rPr>
        <w:t xml:space="preserve">  </w:t>
      </w:r>
      <w:r>
        <w:t>расставлять</w:t>
      </w:r>
      <w:r>
        <w:rPr>
          <w:spacing w:val="80"/>
          <w:w w:val="150"/>
        </w:rPr>
        <w:t xml:space="preserve">  </w:t>
      </w:r>
      <w:r>
        <w:t>знаки</w:t>
      </w:r>
      <w:r>
        <w:rPr>
          <w:spacing w:val="80"/>
          <w:w w:val="150"/>
        </w:rPr>
        <w:t xml:space="preserve">  </w:t>
      </w:r>
      <w:r>
        <w:t>препинания</w:t>
      </w:r>
      <w:r>
        <w:rPr>
          <w:spacing w:val="80"/>
          <w:w w:val="150"/>
        </w:rPr>
        <w:t xml:space="preserve">  </w:t>
      </w:r>
      <w:r>
        <w:t>(точка,</w:t>
      </w:r>
      <w:r>
        <w:rPr>
          <w:spacing w:val="80"/>
          <w:w w:val="150"/>
        </w:rPr>
        <w:t xml:space="preserve">  </w:t>
      </w:r>
      <w:r>
        <w:t>вопросительный и</w:t>
      </w:r>
      <w:r>
        <w:rPr>
          <w:spacing w:val="73"/>
        </w:rPr>
        <w:t xml:space="preserve"> </w:t>
      </w:r>
      <w:r>
        <w:t>восклицательный</w:t>
      </w:r>
      <w:r>
        <w:rPr>
          <w:spacing w:val="75"/>
        </w:rPr>
        <w:t xml:space="preserve"> </w:t>
      </w:r>
      <w:r>
        <w:t>знаки</w:t>
      </w:r>
      <w:r>
        <w:rPr>
          <w:spacing w:val="7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конце</w:t>
      </w:r>
      <w:r>
        <w:rPr>
          <w:spacing w:val="75"/>
        </w:rPr>
        <w:t xml:space="preserve"> </w:t>
      </w:r>
      <w:r>
        <w:t>предложения)</w:t>
      </w:r>
      <w:r>
        <w:rPr>
          <w:spacing w:val="73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знак</w:t>
      </w:r>
      <w:r>
        <w:rPr>
          <w:spacing w:val="73"/>
        </w:rPr>
        <w:t xml:space="preserve"> </w:t>
      </w:r>
      <w:r>
        <w:t>апострофа в сокращённых формах глагола-связки, вспомогательного и модального глаголов.</w:t>
      </w:r>
    </w:p>
    <w:p w:rsidR="007A46EE" w:rsidRDefault="009E1D98">
      <w:pPr>
        <w:pStyle w:val="a3"/>
        <w:spacing w:before="1"/>
        <w:ind w:left="1136"/>
      </w:pPr>
      <w:r>
        <w:rPr>
          <w:spacing w:val="-2"/>
        </w:rPr>
        <w:t>24.9.3.2.3.</w:t>
      </w:r>
      <w:r>
        <w:rPr>
          <w:spacing w:val="-3"/>
        </w:rPr>
        <w:t xml:space="preserve"> </w:t>
      </w:r>
      <w:r>
        <w:rPr>
          <w:spacing w:val="-2"/>
        </w:rPr>
        <w:t>Лексическая</w:t>
      </w:r>
      <w:r>
        <w:rPr>
          <w:spacing w:val="4"/>
        </w:rPr>
        <w:t xml:space="preserve"> </w:t>
      </w:r>
      <w:r>
        <w:rPr>
          <w:spacing w:val="-2"/>
        </w:rPr>
        <w:t>сторона</w:t>
      </w:r>
      <w:r>
        <w:rPr>
          <w:spacing w:val="1"/>
        </w:rPr>
        <w:t xml:space="preserve"> </w:t>
      </w:r>
      <w:r>
        <w:rPr>
          <w:spacing w:val="-4"/>
        </w:rPr>
        <w:t>речи:</w:t>
      </w:r>
    </w:p>
    <w:p w:rsidR="007A46EE" w:rsidRDefault="009E1D98">
      <w:pPr>
        <w:pStyle w:val="a3"/>
        <w:spacing w:before="154" w:line="362" w:lineRule="auto"/>
        <w:ind w:right="141" w:firstLine="710"/>
      </w:pPr>
      <w:r>
        <w:t>распознавать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употреблять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устной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письменной</w:t>
      </w:r>
      <w:r>
        <w:rPr>
          <w:spacing w:val="80"/>
          <w:w w:val="150"/>
        </w:rPr>
        <w:t xml:space="preserve"> </w:t>
      </w:r>
      <w:r>
        <w:t>речи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</w:rPr>
        <w:t xml:space="preserve">  </w:t>
      </w:r>
      <w:r>
        <w:t>менее 200 лексических единиц (слов, словосочетаний, р</w:t>
      </w:r>
      <w:r>
        <w:t>ечевых клише), обслуживающих ситуации общения в рамках тематики, предусмотренной на первом году обучения;</w:t>
      </w:r>
    </w:p>
    <w:p w:rsidR="007A46EE" w:rsidRDefault="009E1D98">
      <w:pPr>
        <w:pStyle w:val="a3"/>
        <w:spacing w:before="1" w:line="357" w:lineRule="auto"/>
        <w:ind w:left="1136" w:right="588"/>
      </w:pPr>
      <w:r>
        <w:t>использовать</w:t>
      </w:r>
      <w:r>
        <w:rPr>
          <w:spacing w:val="-9"/>
        </w:rPr>
        <w:t xml:space="preserve"> </w:t>
      </w:r>
      <w:r>
        <w:t>языковую</w:t>
      </w:r>
      <w:r>
        <w:rPr>
          <w:spacing w:val="-9"/>
        </w:rPr>
        <w:t xml:space="preserve"> </w:t>
      </w:r>
      <w:r>
        <w:t>догадку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распознавании</w:t>
      </w:r>
      <w:r>
        <w:rPr>
          <w:spacing w:val="-3"/>
        </w:rPr>
        <w:t xml:space="preserve"> </w:t>
      </w:r>
      <w:r>
        <w:t>интернациональных</w:t>
      </w:r>
      <w:r>
        <w:rPr>
          <w:spacing w:val="-10"/>
        </w:rPr>
        <w:t xml:space="preserve"> </w:t>
      </w:r>
      <w:r>
        <w:t>слов. 24.9.3.2.4. Грамматическая сторона речи:</w:t>
      </w:r>
    </w:p>
    <w:p w:rsidR="007A46EE" w:rsidRDefault="009E1D98">
      <w:pPr>
        <w:pStyle w:val="a3"/>
        <w:spacing w:before="5" w:line="360" w:lineRule="auto"/>
        <w:ind w:right="152" w:firstLine="710"/>
      </w:pPr>
      <w:r>
        <w:t>распознавать и употреблять в устной и письменной речи различные коммуникативные типы предложений: повествовательные (утвердительные, отрицательные), вопросительные (общий, специальный, вопросы), побудительные</w:t>
      </w:r>
      <w:r>
        <w:rPr>
          <w:spacing w:val="80"/>
        </w:rPr>
        <w:t xml:space="preserve"> </w:t>
      </w:r>
      <w:r>
        <w:t>(в утвердительной форме);</w:t>
      </w:r>
    </w:p>
    <w:p w:rsidR="007A46EE" w:rsidRDefault="009E1D98">
      <w:pPr>
        <w:pStyle w:val="a3"/>
        <w:spacing w:before="3" w:line="357" w:lineRule="auto"/>
        <w:ind w:right="145" w:firstLine="710"/>
      </w:pPr>
      <w:r>
        <w:t>распознавать</w:t>
      </w:r>
      <w:r>
        <w:rPr>
          <w:spacing w:val="-4"/>
        </w:rPr>
        <w:t xml:space="preserve"> </w:t>
      </w:r>
      <w:r>
        <w:t>и употре</w:t>
      </w:r>
      <w:r>
        <w:t>блять</w:t>
      </w:r>
      <w:r>
        <w:rPr>
          <w:spacing w:val="-4"/>
        </w:rPr>
        <w:t xml:space="preserve"> </w:t>
      </w:r>
      <w:r>
        <w:t>нераспространённые и</w:t>
      </w:r>
      <w:r>
        <w:rPr>
          <w:spacing w:val="-4"/>
        </w:rPr>
        <w:t xml:space="preserve"> </w:t>
      </w:r>
      <w:r>
        <w:t xml:space="preserve">распространённые простые </w:t>
      </w:r>
      <w:r>
        <w:rPr>
          <w:spacing w:val="-2"/>
        </w:rPr>
        <w:t>предложения;</w:t>
      </w:r>
    </w:p>
    <w:p w:rsidR="007A46EE" w:rsidRDefault="009E1D98">
      <w:pPr>
        <w:pStyle w:val="a3"/>
        <w:spacing w:line="364" w:lineRule="auto"/>
        <w:ind w:right="156" w:firstLine="710"/>
      </w:pPr>
      <w:r>
        <w:t>распознавать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употреблять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устной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письменной</w:t>
      </w:r>
      <w:r>
        <w:rPr>
          <w:spacing w:val="80"/>
          <w:w w:val="150"/>
        </w:rPr>
        <w:t xml:space="preserve"> </w:t>
      </w:r>
      <w:r>
        <w:t>речи</w:t>
      </w:r>
      <w:r>
        <w:rPr>
          <w:spacing w:val="80"/>
          <w:w w:val="150"/>
        </w:rPr>
        <w:t xml:space="preserve"> </w:t>
      </w:r>
      <w:r>
        <w:t>предложения с начальным It;</w:t>
      </w:r>
    </w:p>
    <w:p w:rsidR="007A46EE" w:rsidRDefault="007A46EE">
      <w:pPr>
        <w:pStyle w:val="a3"/>
        <w:spacing w:line="364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6" w:firstLine="710"/>
      </w:pPr>
      <w:r>
        <w:t>распознавать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употреблять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устной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письменной</w:t>
      </w:r>
      <w:r>
        <w:rPr>
          <w:spacing w:val="80"/>
          <w:w w:val="150"/>
        </w:rPr>
        <w:t xml:space="preserve"> </w:t>
      </w:r>
      <w:r>
        <w:t>речи</w:t>
      </w:r>
      <w:r>
        <w:rPr>
          <w:spacing w:val="80"/>
          <w:w w:val="150"/>
        </w:rPr>
        <w:t xml:space="preserve"> </w:t>
      </w:r>
      <w:r>
        <w:t>предложения с начальным There + to be в Present Simple Tense;</w:t>
      </w:r>
    </w:p>
    <w:p w:rsidR="007A46EE" w:rsidRDefault="009E1D98">
      <w:pPr>
        <w:pStyle w:val="a3"/>
        <w:spacing w:before="8" w:line="357" w:lineRule="auto"/>
        <w:ind w:right="161" w:firstLine="710"/>
      </w:pPr>
      <w:r>
        <w:t>распознавать и употреблять в устной и письменной речи простые</w:t>
      </w:r>
      <w:r>
        <w:rPr>
          <w:spacing w:val="40"/>
        </w:rPr>
        <w:t xml:space="preserve"> </w:t>
      </w:r>
      <w:r>
        <w:t>предложения с простым глагольным сказуемым (He speaks English.);</w:t>
      </w:r>
    </w:p>
    <w:p w:rsidR="007A46EE" w:rsidRDefault="009E1D98">
      <w:pPr>
        <w:pStyle w:val="a3"/>
        <w:spacing w:before="5" w:line="362" w:lineRule="auto"/>
        <w:ind w:right="156" w:firstLine="710"/>
      </w:pPr>
      <w:r>
        <w:t>распознавать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употреблять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устной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письменной</w:t>
      </w:r>
      <w:r>
        <w:rPr>
          <w:spacing w:val="80"/>
          <w:w w:val="150"/>
        </w:rPr>
        <w:t xml:space="preserve"> </w:t>
      </w:r>
      <w:r>
        <w:t>речи</w:t>
      </w:r>
      <w:r>
        <w:rPr>
          <w:spacing w:val="80"/>
          <w:w w:val="150"/>
        </w:rPr>
        <w:t xml:space="preserve"> </w:t>
      </w:r>
      <w:r>
        <w:t>предложения с</w:t>
      </w:r>
      <w:r>
        <w:t xml:space="preserve"> составным глагольным сказуемым (I want to dance. She can skate well.);</w:t>
      </w:r>
    </w:p>
    <w:p w:rsidR="007A46EE" w:rsidRDefault="009E1D98">
      <w:pPr>
        <w:pStyle w:val="a3"/>
        <w:spacing w:before="2" w:line="362" w:lineRule="auto"/>
        <w:ind w:right="156" w:firstLine="710"/>
      </w:pPr>
      <w:r>
        <w:t>распознавать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употреблять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устной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письменной</w:t>
      </w:r>
      <w:r>
        <w:rPr>
          <w:spacing w:val="80"/>
          <w:w w:val="150"/>
        </w:rPr>
        <w:t xml:space="preserve"> </w:t>
      </w:r>
      <w:r>
        <w:t>речи</w:t>
      </w:r>
      <w:r>
        <w:rPr>
          <w:spacing w:val="80"/>
          <w:w w:val="150"/>
        </w:rPr>
        <w:t xml:space="preserve"> </w:t>
      </w:r>
      <w:r>
        <w:t>предложения с глаголом-связкой to be в Present Simple Tense в составе таких фраз, как I’m Dima, I’m eight. I’m fine. I’m sorry. It’s... Is it.? What’s ...?;</w:t>
      </w:r>
    </w:p>
    <w:p w:rsidR="007A46EE" w:rsidRDefault="009E1D98">
      <w:pPr>
        <w:pStyle w:val="a3"/>
        <w:spacing w:line="362" w:lineRule="auto"/>
        <w:ind w:right="151" w:firstLine="710"/>
      </w:pPr>
      <w:r>
        <w:t>распознавать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употреблять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устной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письменной</w:t>
      </w:r>
      <w:r>
        <w:rPr>
          <w:spacing w:val="80"/>
          <w:w w:val="150"/>
        </w:rPr>
        <w:t xml:space="preserve"> </w:t>
      </w:r>
      <w:r>
        <w:t>речи</w:t>
      </w:r>
      <w:r>
        <w:rPr>
          <w:spacing w:val="80"/>
          <w:w w:val="150"/>
        </w:rPr>
        <w:t xml:space="preserve"> </w:t>
      </w:r>
      <w:r>
        <w:t>предложения с краткими глагольными формами;</w:t>
      </w:r>
    </w:p>
    <w:p w:rsidR="007A46EE" w:rsidRDefault="009E1D98">
      <w:pPr>
        <w:pStyle w:val="a3"/>
        <w:spacing w:line="362" w:lineRule="auto"/>
        <w:ind w:right="146" w:firstLine="710"/>
      </w:pPr>
      <w:r>
        <w:t>р</w:t>
      </w:r>
      <w:r>
        <w:t>аспознавать и употреблять в устной и письменной речи повелительное наклонение:</w:t>
      </w:r>
      <w:r>
        <w:rPr>
          <w:spacing w:val="80"/>
          <w:w w:val="150"/>
        </w:rPr>
        <w:t xml:space="preserve">  </w:t>
      </w:r>
      <w:r>
        <w:t>побудительные</w:t>
      </w:r>
      <w:r>
        <w:rPr>
          <w:spacing w:val="80"/>
          <w:w w:val="150"/>
        </w:rPr>
        <w:t xml:space="preserve">  </w:t>
      </w:r>
      <w:r>
        <w:t>предложения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утвердительной</w:t>
      </w:r>
      <w:r>
        <w:rPr>
          <w:spacing w:val="80"/>
          <w:w w:val="150"/>
        </w:rPr>
        <w:t xml:space="preserve">  </w:t>
      </w:r>
      <w:r>
        <w:t>форме (Come in, please.);</w:t>
      </w:r>
    </w:p>
    <w:p w:rsidR="007A46EE" w:rsidRDefault="009E1D98">
      <w:pPr>
        <w:pStyle w:val="a3"/>
        <w:spacing w:line="360" w:lineRule="auto"/>
        <w:ind w:right="141" w:firstLine="710"/>
      </w:pPr>
      <w:r>
        <w:t>распознавать и употреблять в устной и письменной речи настоящее простое время</w:t>
      </w:r>
      <w:r>
        <w:rPr>
          <w:spacing w:val="71"/>
        </w:rPr>
        <w:t xml:space="preserve">   </w:t>
      </w:r>
      <w:r>
        <w:t>(Present</w:t>
      </w:r>
      <w:r>
        <w:rPr>
          <w:spacing w:val="69"/>
        </w:rPr>
        <w:t xml:space="preserve">   </w:t>
      </w:r>
      <w:r>
        <w:t>Simple</w:t>
      </w:r>
      <w:r>
        <w:rPr>
          <w:spacing w:val="70"/>
        </w:rPr>
        <w:t xml:space="preserve">   </w:t>
      </w:r>
      <w:r>
        <w:t>Ten</w:t>
      </w:r>
      <w:r>
        <w:t>se)</w:t>
      </w:r>
      <w:r>
        <w:rPr>
          <w:spacing w:val="69"/>
        </w:rPr>
        <w:t xml:space="preserve">   </w:t>
      </w:r>
      <w:r>
        <w:t>в</w:t>
      </w:r>
      <w:r>
        <w:rPr>
          <w:spacing w:val="68"/>
        </w:rPr>
        <w:t xml:space="preserve">   </w:t>
      </w:r>
      <w:r>
        <w:t>повествовательных</w:t>
      </w:r>
      <w:r>
        <w:rPr>
          <w:spacing w:val="68"/>
        </w:rPr>
        <w:t xml:space="preserve">   </w:t>
      </w:r>
      <w:r>
        <w:t>(утвердительных и отрицательных) и вопросительных (общий и специальный вопрос) предложениях;</w:t>
      </w:r>
    </w:p>
    <w:p w:rsidR="007A46EE" w:rsidRDefault="009E1D98">
      <w:pPr>
        <w:pStyle w:val="a3"/>
        <w:spacing w:line="362" w:lineRule="auto"/>
        <w:ind w:right="158" w:firstLine="710"/>
      </w:pPr>
      <w:r>
        <w:t>распознавать и употреблять в устной и письменной речи глагольную конструкцию have got (I’ve got ... Have you got ...?);</w:t>
      </w:r>
    </w:p>
    <w:p w:rsidR="007A46EE" w:rsidRDefault="009E1D98">
      <w:pPr>
        <w:pStyle w:val="a3"/>
        <w:spacing w:line="362" w:lineRule="auto"/>
        <w:ind w:right="158" w:firstLine="710"/>
      </w:pPr>
      <w:r>
        <w:t xml:space="preserve">распознавать </w:t>
      </w:r>
      <w:r>
        <w:t>и употреблять в устной и письменной речи модальный глагол сan/can’t для выражения умения (I can ride a bike.) и отсутствия умения (I can’t ride a bike.); can для получения разрешения (Can I go out?);</w:t>
      </w:r>
    </w:p>
    <w:p w:rsidR="007A46EE" w:rsidRDefault="009E1D98">
      <w:pPr>
        <w:pStyle w:val="a3"/>
        <w:spacing w:line="360" w:lineRule="auto"/>
        <w:ind w:right="157" w:firstLine="710"/>
      </w:pPr>
      <w:r>
        <w:t>распознавать и употреблять в устной и письменной речи не</w:t>
      </w:r>
      <w:r>
        <w:t>определённый, определённый и нулевой артикль с существительными (наиболее распространённые случаи употребления);</w:t>
      </w:r>
    </w:p>
    <w:p w:rsidR="007A46EE" w:rsidRDefault="009E1D98">
      <w:pPr>
        <w:pStyle w:val="a3"/>
        <w:spacing w:line="360" w:lineRule="auto"/>
        <w:ind w:right="139" w:firstLine="710"/>
      </w:pPr>
      <w:r>
        <w:t>распознавать</w:t>
      </w:r>
      <w:r>
        <w:rPr>
          <w:spacing w:val="-5"/>
        </w:rPr>
        <w:t xml:space="preserve"> </w:t>
      </w:r>
      <w:r>
        <w:t>и употреблять</w:t>
      </w:r>
      <w:r>
        <w:rPr>
          <w:spacing w:val="-5"/>
        </w:rPr>
        <w:t xml:space="preserve"> </w:t>
      </w:r>
      <w:r>
        <w:t>в устной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множественное число существительных,</w:t>
      </w:r>
      <w:r>
        <w:rPr>
          <w:spacing w:val="40"/>
        </w:rPr>
        <w:t xml:space="preserve">  </w:t>
      </w:r>
      <w:r>
        <w:t>образованное</w:t>
      </w:r>
      <w:r>
        <w:rPr>
          <w:spacing w:val="40"/>
        </w:rPr>
        <w:t xml:space="preserve">  </w:t>
      </w:r>
      <w:r>
        <w:t>по</w:t>
      </w:r>
      <w:r>
        <w:rPr>
          <w:spacing w:val="39"/>
        </w:rPr>
        <w:t xml:space="preserve">  </w:t>
      </w:r>
      <w:r>
        <w:t>правилам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исключения:</w:t>
      </w:r>
      <w:r>
        <w:rPr>
          <w:spacing w:val="37"/>
        </w:rPr>
        <w:t xml:space="preserve">  </w:t>
      </w:r>
      <w:r>
        <w:t>a</w:t>
      </w:r>
      <w:r>
        <w:rPr>
          <w:spacing w:val="40"/>
        </w:rPr>
        <w:t xml:space="preserve">  </w:t>
      </w:r>
      <w:r>
        <w:t>pen</w:t>
      </w:r>
      <w:r>
        <w:rPr>
          <w:spacing w:val="39"/>
        </w:rPr>
        <w:t xml:space="preserve"> </w:t>
      </w:r>
      <w:r>
        <w:rPr>
          <w:spacing w:val="39"/>
        </w:rPr>
        <w:t xml:space="preserve"> </w:t>
      </w:r>
      <w:r>
        <w:t>–</w:t>
      </w:r>
      <w:r>
        <w:rPr>
          <w:spacing w:val="36"/>
        </w:rPr>
        <w:t xml:space="preserve">  </w:t>
      </w:r>
      <w:r>
        <w:t>pens; a man – men;</w:t>
      </w:r>
    </w:p>
    <w:p w:rsidR="007A46EE" w:rsidRDefault="009E1D98">
      <w:pPr>
        <w:pStyle w:val="a3"/>
        <w:spacing w:line="364" w:lineRule="auto"/>
        <w:ind w:right="145" w:firstLine="710"/>
      </w:pPr>
      <w:r>
        <w:t>распознавать</w:t>
      </w:r>
      <w:r>
        <w:rPr>
          <w:spacing w:val="69"/>
        </w:rPr>
        <w:t xml:space="preserve">  </w:t>
      </w:r>
      <w:r>
        <w:t>и</w:t>
      </w:r>
      <w:r>
        <w:rPr>
          <w:spacing w:val="74"/>
        </w:rPr>
        <w:t xml:space="preserve">  </w:t>
      </w:r>
      <w:r>
        <w:t>употреблять</w:t>
      </w:r>
      <w:r>
        <w:rPr>
          <w:spacing w:val="69"/>
        </w:rPr>
        <w:t xml:space="preserve">  </w:t>
      </w:r>
      <w:r>
        <w:t>в</w:t>
      </w:r>
      <w:r>
        <w:rPr>
          <w:spacing w:val="73"/>
        </w:rPr>
        <w:t xml:space="preserve">  </w:t>
      </w:r>
      <w:r>
        <w:t>устной</w:t>
      </w:r>
      <w:r>
        <w:rPr>
          <w:spacing w:val="72"/>
        </w:rPr>
        <w:t xml:space="preserve">  </w:t>
      </w:r>
      <w:r>
        <w:t>и</w:t>
      </w:r>
      <w:r>
        <w:rPr>
          <w:spacing w:val="69"/>
        </w:rPr>
        <w:t xml:space="preserve">  </w:t>
      </w:r>
      <w:r>
        <w:t>письменной</w:t>
      </w:r>
      <w:r>
        <w:rPr>
          <w:spacing w:val="72"/>
        </w:rPr>
        <w:t xml:space="preserve">  </w:t>
      </w:r>
      <w:r>
        <w:t>речи</w:t>
      </w:r>
      <w:r>
        <w:rPr>
          <w:spacing w:val="69"/>
        </w:rPr>
        <w:t xml:space="preserve">  </w:t>
      </w:r>
      <w:r>
        <w:t>личные и притяжательные местоимения;</w:t>
      </w:r>
    </w:p>
    <w:p w:rsidR="007A46EE" w:rsidRDefault="007A46EE">
      <w:pPr>
        <w:pStyle w:val="a3"/>
        <w:spacing w:line="364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tabs>
          <w:tab w:val="left" w:pos="3253"/>
          <w:tab w:val="left" w:pos="6278"/>
          <w:tab w:val="left" w:pos="6629"/>
          <w:tab w:val="left" w:pos="8266"/>
          <w:tab w:val="left" w:pos="9020"/>
        </w:tabs>
        <w:spacing w:line="355" w:lineRule="auto"/>
        <w:ind w:right="161" w:firstLine="710"/>
        <w:jc w:val="left"/>
      </w:pPr>
      <w:r>
        <w:t>распознавать</w:t>
      </w:r>
      <w:r>
        <w:rPr>
          <w:spacing w:val="40"/>
        </w:rPr>
        <w:t xml:space="preserve"> </w:t>
      </w:r>
      <w:r>
        <w:t>и</w:t>
      </w:r>
      <w:r>
        <w:tab/>
        <w:t>употреблять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устной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письменной</w:t>
      </w:r>
      <w:r>
        <w:tab/>
      </w:r>
      <w:r>
        <w:rPr>
          <w:spacing w:val="-4"/>
        </w:rPr>
        <w:t>речи</w:t>
      </w:r>
      <w:r>
        <w:tab/>
      </w:r>
      <w:r>
        <w:rPr>
          <w:spacing w:val="-4"/>
        </w:rPr>
        <w:t xml:space="preserve">указательные </w:t>
      </w:r>
      <w:r>
        <w:t>местоимения this – these;</w:t>
      </w:r>
    </w:p>
    <w:p w:rsidR="007A46EE" w:rsidRDefault="009E1D98">
      <w:pPr>
        <w:pStyle w:val="a3"/>
        <w:spacing w:before="8" w:line="357" w:lineRule="auto"/>
        <w:ind w:firstLine="710"/>
        <w:jc w:val="left"/>
      </w:pPr>
      <w:r>
        <w:t>распознавать</w:t>
      </w:r>
      <w:r>
        <w:rPr>
          <w:spacing w:val="33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употреблять</w:t>
      </w:r>
      <w:r>
        <w:rPr>
          <w:spacing w:val="3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письменной</w:t>
      </w:r>
      <w:r>
        <w:rPr>
          <w:spacing w:val="35"/>
        </w:rPr>
        <w:t xml:space="preserve"> </w:t>
      </w:r>
      <w:r>
        <w:t>речи</w:t>
      </w:r>
      <w:r>
        <w:rPr>
          <w:spacing w:val="34"/>
        </w:rPr>
        <w:t xml:space="preserve"> </w:t>
      </w:r>
      <w:r>
        <w:t>количественные числительные (1–12);</w:t>
      </w:r>
    </w:p>
    <w:p w:rsidR="007A46EE" w:rsidRDefault="009E1D98">
      <w:pPr>
        <w:pStyle w:val="a3"/>
        <w:spacing w:before="5" w:line="362" w:lineRule="auto"/>
        <w:ind w:firstLine="710"/>
        <w:jc w:val="left"/>
      </w:pPr>
      <w:r>
        <w:t>распознавать</w:t>
      </w:r>
      <w:r>
        <w:rPr>
          <w:spacing w:val="3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употреблять</w:t>
      </w:r>
      <w:r>
        <w:rPr>
          <w:spacing w:val="33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письменной</w:t>
      </w:r>
      <w:r>
        <w:rPr>
          <w:spacing w:val="34"/>
        </w:rPr>
        <w:t xml:space="preserve"> </w:t>
      </w:r>
      <w:r>
        <w:t>речи</w:t>
      </w:r>
      <w:r>
        <w:rPr>
          <w:spacing w:val="33"/>
        </w:rPr>
        <w:t xml:space="preserve"> </w:t>
      </w:r>
      <w:r>
        <w:t>вопросительные слова who, what, how, where, how many;</w:t>
      </w:r>
    </w:p>
    <w:p w:rsidR="007A46EE" w:rsidRDefault="009E1D98">
      <w:pPr>
        <w:pStyle w:val="a3"/>
        <w:spacing w:before="2" w:line="362" w:lineRule="auto"/>
        <w:ind w:firstLine="710"/>
        <w:jc w:val="left"/>
      </w:pPr>
      <w:r>
        <w:t>распознавать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употреблять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письменной</w:t>
      </w:r>
      <w:r>
        <w:rPr>
          <w:spacing w:val="-8"/>
        </w:rPr>
        <w:t xml:space="preserve"> </w:t>
      </w:r>
      <w:r>
        <w:t>речи</w:t>
      </w:r>
      <w:r>
        <w:rPr>
          <w:spacing w:val="-9"/>
        </w:rPr>
        <w:t xml:space="preserve"> </w:t>
      </w:r>
      <w:r>
        <w:t>предлоги</w:t>
      </w:r>
      <w:r>
        <w:rPr>
          <w:spacing w:val="-8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on,</w:t>
      </w:r>
      <w:r>
        <w:rPr>
          <w:spacing w:val="-3"/>
        </w:rPr>
        <w:t xml:space="preserve"> </w:t>
      </w:r>
      <w:r>
        <w:t>in, near, under;</w:t>
      </w:r>
    </w:p>
    <w:p w:rsidR="007A46EE" w:rsidRDefault="009E1D98">
      <w:pPr>
        <w:pStyle w:val="a3"/>
        <w:spacing w:line="357" w:lineRule="auto"/>
        <w:ind w:firstLine="710"/>
        <w:jc w:val="left"/>
      </w:pPr>
      <w:r>
        <w:t>распознавать</w:t>
      </w:r>
      <w:r>
        <w:rPr>
          <w:spacing w:val="33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употреблять</w:t>
      </w:r>
      <w:r>
        <w:rPr>
          <w:spacing w:val="34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устной</w:t>
      </w:r>
      <w:r>
        <w:rPr>
          <w:spacing w:val="34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письменной</w:t>
      </w:r>
      <w:r>
        <w:rPr>
          <w:spacing w:val="35"/>
        </w:rPr>
        <w:t xml:space="preserve"> </w:t>
      </w:r>
      <w:r>
        <w:t>речи</w:t>
      </w:r>
      <w:r>
        <w:rPr>
          <w:spacing w:val="34"/>
        </w:rPr>
        <w:t xml:space="preserve"> </w:t>
      </w:r>
      <w:r>
        <w:t>союзы</w:t>
      </w:r>
      <w:r>
        <w:rPr>
          <w:spacing w:val="35"/>
        </w:rPr>
        <w:t xml:space="preserve"> </w:t>
      </w:r>
      <w:r>
        <w:t>and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but (при однородных членах).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ind w:left="2190" w:hanging="1054"/>
        <w:rPr>
          <w:sz w:val="28"/>
        </w:rPr>
      </w:pPr>
      <w:r>
        <w:rPr>
          <w:sz w:val="28"/>
        </w:rPr>
        <w:t>Социокультурные</w:t>
      </w:r>
      <w:r>
        <w:rPr>
          <w:spacing w:val="-1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умения:</w:t>
      </w:r>
    </w:p>
    <w:p w:rsidR="007A46EE" w:rsidRDefault="009E1D98">
      <w:pPr>
        <w:pStyle w:val="a3"/>
        <w:spacing w:before="152" w:line="360" w:lineRule="auto"/>
        <w:ind w:right="148" w:firstLine="710"/>
      </w:pPr>
      <w:r>
        <w:t>владеть отдельными социокультурными элементами речевого поведенческого этикета, принятыми в англоязычной среде,</w:t>
      </w:r>
      <w:r>
        <w:t xml:space="preserve"> в некоторых ситуациях общения: приветствие, прощание, знакомство, выражение благодарности, извинение, поздравление с днём рождения, Новым годом, Рождеством;</w:t>
      </w:r>
    </w:p>
    <w:p w:rsidR="007A46EE" w:rsidRDefault="009E1D98">
      <w:pPr>
        <w:pStyle w:val="a3"/>
        <w:spacing w:before="3"/>
        <w:ind w:left="1136"/>
      </w:pPr>
      <w:r>
        <w:t>знать</w:t>
      </w:r>
      <w:r>
        <w:rPr>
          <w:spacing w:val="-17"/>
        </w:rPr>
        <w:t xml:space="preserve"> </w:t>
      </w:r>
      <w:r>
        <w:t>названия</w:t>
      </w:r>
      <w:r>
        <w:rPr>
          <w:spacing w:val="-9"/>
        </w:rPr>
        <w:t xml:space="preserve"> </w:t>
      </w:r>
      <w:r>
        <w:t>родной</w:t>
      </w:r>
      <w:r>
        <w:rPr>
          <w:spacing w:val="-11"/>
        </w:rPr>
        <w:t xml:space="preserve"> </w:t>
      </w:r>
      <w:r>
        <w:t>страны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страны/стран</w:t>
      </w:r>
      <w:r>
        <w:rPr>
          <w:spacing w:val="-9"/>
        </w:rPr>
        <w:t xml:space="preserve"> </w:t>
      </w:r>
      <w:r>
        <w:t>изучаемого</w:t>
      </w:r>
      <w:r>
        <w:rPr>
          <w:spacing w:val="-10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rPr>
          <w:spacing w:val="-2"/>
        </w:rPr>
        <w:t>столиц.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158" w:line="362" w:lineRule="auto"/>
        <w:ind w:right="157" w:firstLine="710"/>
        <w:jc w:val="both"/>
        <w:rPr>
          <w:sz w:val="28"/>
        </w:rPr>
      </w:pPr>
      <w:r>
        <w:rPr>
          <w:sz w:val="28"/>
        </w:rPr>
        <w:t>К концу обучения в 3 классе обучающийся получит следующие предметные результаты по отдельным темам программы по иностранному (английскому) языку: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line="313" w:lineRule="exact"/>
        <w:ind w:left="2190" w:hanging="1054"/>
        <w:jc w:val="both"/>
        <w:rPr>
          <w:sz w:val="28"/>
        </w:rPr>
      </w:pPr>
      <w:r>
        <w:rPr>
          <w:spacing w:val="-2"/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умения.</w:t>
      </w:r>
    </w:p>
    <w:p w:rsidR="007A46EE" w:rsidRDefault="009E1D98">
      <w:pPr>
        <w:pStyle w:val="a5"/>
        <w:numPr>
          <w:ilvl w:val="4"/>
          <w:numId w:val="80"/>
        </w:numPr>
        <w:tabs>
          <w:tab w:val="left" w:pos="2395"/>
        </w:tabs>
        <w:spacing w:before="164"/>
        <w:ind w:left="2395" w:hanging="1259"/>
        <w:jc w:val="both"/>
        <w:rPr>
          <w:sz w:val="28"/>
        </w:rPr>
      </w:pPr>
      <w:r>
        <w:rPr>
          <w:spacing w:val="-2"/>
          <w:sz w:val="28"/>
        </w:rPr>
        <w:t>Говорение:</w:t>
      </w:r>
    </w:p>
    <w:p w:rsidR="007A46EE" w:rsidRDefault="009E1D98">
      <w:pPr>
        <w:pStyle w:val="a3"/>
        <w:spacing w:before="163" w:line="360" w:lineRule="auto"/>
        <w:ind w:right="138" w:firstLine="710"/>
      </w:pPr>
      <w:r>
        <w:t>вести разные виды диалогов (диалог этикетного характера, диалог- побуждение</w:t>
      </w:r>
      <w:r>
        <w:t>, диалог-расспрос) в стандартных ситуациях неофициального общения,</w:t>
      </w:r>
      <w:r>
        <w:rPr>
          <w:spacing w:val="8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вербальными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(или)</w:t>
      </w:r>
      <w:r>
        <w:rPr>
          <w:spacing w:val="80"/>
          <w:w w:val="150"/>
        </w:rPr>
        <w:t xml:space="preserve"> </w:t>
      </w:r>
      <w:r>
        <w:t>зрительными</w:t>
      </w:r>
      <w:r>
        <w:rPr>
          <w:spacing w:val="80"/>
          <w:w w:val="150"/>
        </w:rPr>
        <w:t xml:space="preserve"> </w:t>
      </w:r>
      <w:r>
        <w:t>опорами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рамках</w:t>
      </w:r>
      <w:r>
        <w:rPr>
          <w:spacing w:val="80"/>
          <w:w w:val="150"/>
        </w:rPr>
        <w:t xml:space="preserve"> </w:t>
      </w:r>
      <w:r>
        <w:t>изучаемой</w:t>
      </w:r>
      <w:r>
        <w:rPr>
          <w:spacing w:val="80"/>
          <w:w w:val="150"/>
        </w:rPr>
        <w:t xml:space="preserve"> </w:t>
      </w:r>
      <w:r>
        <w:t>тематики с соблюдением норм речевого этикета, принятого в стране/странах изучаемого</w:t>
      </w:r>
      <w:r>
        <w:rPr>
          <w:spacing w:val="40"/>
        </w:rPr>
        <w:t xml:space="preserve"> </w:t>
      </w:r>
      <w:r>
        <w:t xml:space="preserve">языка (не менее 4 реплик со стороны каждого </w:t>
      </w:r>
      <w:r>
        <w:t>собеседника);</w:t>
      </w:r>
    </w:p>
    <w:p w:rsidR="007A46EE" w:rsidRDefault="009E1D98">
      <w:pPr>
        <w:pStyle w:val="a3"/>
        <w:spacing w:line="360" w:lineRule="auto"/>
        <w:ind w:right="145" w:firstLine="710"/>
      </w:pPr>
      <w:r>
        <w:t>создавать устные связные монологические высказывания (описание; повествование/рассказ)</w:t>
      </w:r>
      <w:r>
        <w:rPr>
          <w:spacing w:val="79"/>
        </w:rPr>
        <w:t xml:space="preserve"> </w:t>
      </w:r>
      <w:r>
        <w:t>в</w:t>
      </w:r>
      <w:r>
        <w:rPr>
          <w:spacing w:val="76"/>
        </w:rPr>
        <w:t xml:space="preserve"> </w:t>
      </w:r>
      <w:r>
        <w:t>рамках</w:t>
      </w:r>
      <w:r>
        <w:rPr>
          <w:spacing w:val="69"/>
        </w:rPr>
        <w:t xml:space="preserve"> </w:t>
      </w:r>
      <w:r>
        <w:t>изучаемой</w:t>
      </w:r>
      <w:r>
        <w:rPr>
          <w:spacing w:val="78"/>
        </w:rPr>
        <w:t xml:space="preserve"> </w:t>
      </w:r>
      <w:r>
        <w:t>тематики</w:t>
      </w:r>
      <w:r>
        <w:rPr>
          <w:spacing w:val="78"/>
        </w:rPr>
        <w:t xml:space="preserve"> </w:t>
      </w:r>
      <w:r>
        <w:t>объёмом</w:t>
      </w:r>
      <w:r>
        <w:rPr>
          <w:spacing w:val="80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менее</w:t>
      </w:r>
      <w:r>
        <w:rPr>
          <w:spacing w:val="75"/>
        </w:rPr>
        <w:t xml:space="preserve"> </w:t>
      </w:r>
      <w:r>
        <w:t>4</w:t>
      </w:r>
      <w:r>
        <w:rPr>
          <w:spacing w:val="68"/>
        </w:rPr>
        <w:t xml:space="preserve"> </w:t>
      </w:r>
      <w:r>
        <w:t>фраз с вербальными и (или) зрительными опорами;</w:t>
      </w:r>
    </w:p>
    <w:p w:rsidR="007A46EE" w:rsidRDefault="007A46EE">
      <w:pPr>
        <w:pStyle w:val="a3"/>
        <w:spacing w:line="360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37" w:firstLine="710"/>
      </w:pPr>
      <w:r>
        <w:t>передавать</w:t>
      </w:r>
      <w:r>
        <w:rPr>
          <w:spacing w:val="40"/>
        </w:rPr>
        <w:t xml:space="preserve">  </w:t>
      </w:r>
      <w:r>
        <w:t>основное</w:t>
      </w:r>
      <w:r>
        <w:rPr>
          <w:spacing w:val="40"/>
        </w:rPr>
        <w:t xml:space="preserve">  </w:t>
      </w:r>
      <w:r>
        <w:t>содержание</w:t>
      </w:r>
      <w:r>
        <w:rPr>
          <w:spacing w:val="40"/>
        </w:rPr>
        <w:t xml:space="preserve">  </w:t>
      </w:r>
      <w:r>
        <w:t>прочита</w:t>
      </w:r>
      <w:r>
        <w:t>нного</w:t>
      </w:r>
      <w:r>
        <w:rPr>
          <w:spacing w:val="40"/>
        </w:rPr>
        <w:t xml:space="preserve">  </w:t>
      </w:r>
      <w:r>
        <w:t>текста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вербальными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(или)</w:t>
      </w:r>
      <w:r>
        <w:rPr>
          <w:spacing w:val="40"/>
        </w:rPr>
        <w:t xml:space="preserve"> </w:t>
      </w:r>
      <w:r>
        <w:t>зрительными</w:t>
      </w:r>
      <w:r>
        <w:rPr>
          <w:spacing w:val="40"/>
        </w:rPr>
        <w:t xml:space="preserve"> </w:t>
      </w:r>
      <w:r>
        <w:t>опорами</w:t>
      </w:r>
      <w:r>
        <w:rPr>
          <w:spacing w:val="40"/>
        </w:rPr>
        <w:t xml:space="preserve"> </w:t>
      </w:r>
      <w:r>
        <w:t>(объём</w:t>
      </w:r>
      <w:r>
        <w:rPr>
          <w:spacing w:val="40"/>
        </w:rPr>
        <w:t xml:space="preserve"> </w:t>
      </w:r>
      <w:r>
        <w:t>монологического</w:t>
      </w:r>
      <w:r>
        <w:rPr>
          <w:spacing w:val="40"/>
        </w:rPr>
        <w:t xml:space="preserve"> </w:t>
      </w:r>
      <w:r>
        <w:t>высказывания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менее 4 фраз).</w:t>
      </w:r>
    </w:p>
    <w:p w:rsidR="007A46EE" w:rsidRDefault="009E1D98">
      <w:pPr>
        <w:pStyle w:val="a5"/>
        <w:numPr>
          <w:ilvl w:val="4"/>
          <w:numId w:val="80"/>
        </w:numPr>
        <w:tabs>
          <w:tab w:val="left" w:pos="2395"/>
        </w:tabs>
        <w:spacing w:before="1"/>
        <w:ind w:left="2395" w:hanging="1259"/>
        <w:jc w:val="both"/>
        <w:rPr>
          <w:sz w:val="28"/>
        </w:rPr>
      </w:pPr>
      <w:r>
        <w:rPr>
          <w:spacing w:val="-2"/>
          <w:sz w:val="28"/>
        </w:rPr>
        <w:t>Аудирование:</w:t>
      </w:r>
    </w:p>
    <w:p w:rsidR="007A46EE" w:rsidRDefault="009E1D98">
      <w:pPr>
        <w:pStyle w:val="a3"/>
        <w:spacing w:before="158" w:line="362" w:lineRule="auto"/>
        <w:ind w:right="157" w:firstLine="710"/>
      </w:pPr>
      <w:r>
        <w:t>воспринимать на слух и понимать речь учителя и других обучающихся вербально/невербально реагировать на услышанное;</w:t>
      </w:r>
    </w:p>
    <w:p w:rsidR="007A46EE" w:rsidRDefault="009E1D98">
      <w:pPr>
        <w:pStyle w:val="a3"/>
        <w:spacing w:line="360" w:lineRule="auto"/>
        <w:ind w:right="148" w:firstLine="710"/>
      </w:pPr>
      <w:r>
        <w:t>воспринимать на слух</w:t>
      </w:r>
      <w:r>
        <w:rPr>
          <w:spacing w:val="-5"/>
        </w:rPr>
        <w:t xml:space="preserve"> </w:t>
      </w:r>
      <w:r>
        <w:t>и понимать учебные тексты, построенные на изученном языковом</w:t>
      </w:r>
      <w:r>
        <w:rPr>
          <w:spacing w:val="40"/>
        </w:rPr>
        <w:t xml:space="preserve">  </w:t>
      </w:r>
      <w:r>
        <w:t>материале,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разной</w:t>
      </w:r>
      <w:r>
        <w:rPr>
          <w:spacing w:val="40"/>
        </w:rPr>
        <w:t xml:space="preserve">  </w:t>
      </w:r>
      <w:r>
        <w:t>глубиной</w:t>
      </w:r>
      <w:r>
        <w:rPr>
          <w:spacing w:val="40"/>
        </w:rPr>
        <w:t xml:space="preserve">  </w:t>
      </w:r>
      <w:r>
        <w:t>проникновения</w:t>
      </w:r>
      <w:r>
        <w:rPr>
          <w:spacing w:val="55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их</w:t>
      </w:r>
      <w:r>
        <w:rPr>
          <w:spacing w:val="40"/>
        </w:rPr>
        <w:t xml:space="preserve">  </w:t>
      </w:r>
      <w:r>
        <w:t>содержание</w:t>
      </w:r>
      <w:r>
        <w:rPr>
          <w:spacing w:val="80"/>
        </w:rPr>
        <w:t xml:space="preserve"> </w:t>
      </w:r>
      <w:r>
        <w:t>в зависимости от поставленной коммуникативной задачи: с пониманием основного содержания,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пониманием</w:t>
      </w:r>
      <w:r>
        <w:rPr>
          <w:spacing w:val="40"/>
        </w:rPr>
        <w:t xml:space="preserve"> </w:t>
      </w:r>
      <w:r>
        <w:t>запра</w:t>
      </w:r>
      <w:r>
        <w:t>шиваемой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фактического</w:t>
      </w:r>
      <w:r>
        <w:rPr>
          <w:spacing w:val="40"/>
        </w:rPr>
        <w:t xml:space="preserve"> </w:t>
      </w:r>
      <w:r>
        <w:t>характера, со зрительной опорой и с использованием языковой, в том числе контекстуальной, догадки (время звучания текста/текстов для аудирования – до 1 минуты).</w:t>
      </w:r>
    </w:p>
    <w:p w:rsidR="007A46EE" w:rsidRDefault="009E1D98">
      <w:pPr>
        <w:pStyle w:val="a5"/>
        <w:numPr>
          <w:ilvl w:val="4"/>
          <w:numId w:val="80"/>
        </w:numPr>
        <w:tabs>
          <w:tab w:val="left" w:pos="2395"/>
        </w:tabs>
        <w:ind w:left="2395" w:hanging="1259"/>
        <w:jc w:val="both"/>
        <w:rPr>
          <w:sz w:val="28"/>
        </w:rPr>
      </w:pPr>
      <w:r>
        <w:rPr>
          <w:spacing w:val="-2"/>
          <w:sz w:val="28"/>
        </w:rPr>
        <w:t>Смысловое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чтение:</w:t>
      </w:r>
    </w:p>
    <w:p w:rsidR="007A46EE" w:rsidRDefault="009E1D98">
      <w:pPr>
        <w:pStyle w:val="a3"/>
        <w:spacing w:before="158" w:line="360" w:lineRule="auto"/>
        <w:ind w:right="152" w:firstLine="710"/>
      </w:pPr>
      <w:r>
        <w:t>читать вслух учебные тексты объёмом до 70 сл</w:t>
      </w:r>
      <w:r>
        <w:t>ов, построенные на изученном языковом</w:t>
      </w:r>
      <w:r>
        <w:rPr>
          <w:spacing w:val="-1"/>
        </w:rPr>
        <w:t xml:space="preserve"> </w:t>
      </w:r>
      <w:r>
        <w:t>материале,</w:t>
      </w:r>
      <w:r>
        <w:rPr>
          <w:spacing w:val="-1"/>
        </w:rPr>
        <w:t xml:space="preserve"> </w:t>
      </w:r>
      <w:r>
        <w:t>с соблюдением правил</w:t>
      </w:r>
      <w:r>
        <w:rPr>
          <w:spacing w:val="-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соответствующей интонацией, демонстрируя понимание прочитанного;</w:t>
      </w:r>
    </w:p>
    <w:p w:rsidR="007A46EE" w:rsidRDefault="009E1D98">
      <w:pPr>
        <w:pStyle w:val="a3"/>
        <w:spacing w:before="2" w:line="360" w:lineRule="auto"/>
        <w:ind w:right="142" w:firstLine="710"/>
      </w:pPr>
      <w:r>
        <w:t>читать про себя и понимать учебные тексты, содержащие отдельные незнакомые</w:t>
      </w:r>
      <w:r>
        <w:rPr>
          <w:spacing w:val="40"/>
        </w:rPr>
        <w:t xml:space="preserve">  </w:t>
      </w:r>
      <w:r>
        <w:t>слова,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различной</w:t>
      </w:r>
      <w:r>
        <w:rPr>
          <w:spacing w:val="40"/>
        </w:rPr>
        <w:t xml:space="preserve">  </w:t>
      </w:r>
      <w:r>
        <w:t>глубиной</w:t>
      </w:r>
      <w:r>
        <w:rPr>
          <w:spacing w:val="40"/>
        </w:rPr>
        <w:t xml:space="preserve">  </w:t>
      </w:r>
      <w:r>
        <w:t>прон</w:t>
      </w:r>
      <w:r>
        <w:t>икновения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их</w:t>
      </w:r>
      <w:r>
        <w:rPr>
          <w:spacing w:val="40"/>
        </w:rPr>
        <w:t xml:space="preserve">  </w:t>
      </w:r>
      <w:r>
        <w:t>содержание в зависимости от поставленной коммуникативной задачи: с пониманием основного содержания,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пониманием</w:t>
      </w:r>
      <w:r>
        <w:rPr>
          <w:spacing w:val="80"/>
        </w:rPr>
        <w:t xml:space="preserve"> </w:t>
      </w:r>
      <w:r>
        <w:t>запрашиваемой</w:t>
      </w:r>
      <w:r>
        <w:rPr>
          <w:spacing w:val="80"/>
        </w:rPr>
        <w:t xml:space="preserve"> </w:t>
      </w:r>
      <w:r>
        <w:t>информации,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зрительной</w:t>
      </w:r>
      <w:r>
        <w:rPr>
          <w:spacing w:val="80"/>
        </w:rPr>
        <w:t xml:space="preserve"> </w:t>
      </w:r>
      <w:r>
        <w:t>опорой и без опоры, а также с использованием языковой, в том числе контекстуальной, догадки (объём текста/текстов для чтения – до 130 слов).</w:t>
      </w:r>
    </w:p>
    <w:p w:rsidR="007A46EE" w:rsidRDefault="009E1D98">
      <w:pPr>
        <w:pStyle w:val="a5"/>
        <w:numPr>
          <w:ilvl w:val="4"/>
          <w:numId w:val="80"/>
        </w:numPr>
        <w:tabs>
          <w:tab w:val="left" w:pos="2395"/>
        </w:tabs>
        <w:spacing w:line="319" w:lineRule="exact"/>
        <w:ind w:left="2395" w:hanging="1259"/>
        <w:jc w:val="both"/>
        <w:rPr>
          <w:sz w:val="28"/>
        </w:rPr>
      </w:pPr>
      <w:r>
        <w:rPr>
          <w:spacing w:val="-2"/>
          <w:sz w:val="28"/>
        </w:rPr>
        <w:t>Письмо:</w:t>
      </w:r>
    </w:p>
    <w:p w:rsidR="007A46EE" w:rsidRDefault="009E1D98">
      <w:pPr>
        <w:pStyle w:val="a3"/>
        <w:spacing w:before="163" w:line="357" w:lineRule="auto"/>
        <w:ind w:right="141" w:firstLine="710"/>
      </w:pPr>
      <w:r>
        <w:t>заполнять</w:t>
      </w:r>
      <w:r>
        <w:rPr>
          <w:spacing w:val="40"/>
        </w:rPr>
        <w:t xml:space="preserve">  </w:t>
      </w:r>
      <w:r>
        <w:t>анкеты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формуляры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указанием</w:t>
      </w:r>
      <w:r>
        <w:rPr>
          <w:spacing w:val="40"/>
        </w:rPr>
        <w:t xml:space="preserve">  </w:t>
      </w:r>
      <w:r>
        <w:t>личной</w:t>
      </w:r>
      <w:r>
        <w:rPr>
          <w:spacing w:val="40"/>
        </w:rPr>
        <w:t xml:space="preserve">  </w:t>
      </w:r>
      <w:r>
        <w:t>информации:</w:t>
      </w:r>
      <w:r>
        <w:rPr>
          <w:spacing w:val="40"/>
        </w:rPr>
        <w:t xml:space="preserve"> </w:t>
      </w:r>
      <w:r>
        <w:t>имя, фамилия, возраст, страна проживания</w:t>
      </w:r>
      <w:r>
        <w:t>, любимые занятия и другие;</w:t>
      </w:r>
    </w:p>
    <w:p w:rsidR="007A46EE" w:rsidRDefault="009E1D98">
      <w:pPr>
        <w:pStyle w:val="a3"/>
        <w:spacing w:before="5" w:line="362" w:lineRule="auto"/>
        <w:ind w:right="163" w:firstLine="710"/>
      </w:pPr>
      <w:r>
        <w:t>писать с использованием образца поздравления с днем рождения, Новым годом, Рождеством с выражением пожеланий;</w:t>
      </w:r>
    </w:p>
    <w:p w:rsidR="007A46EE" w:rsidRDefault="009E1D98">
      <w:pPr>
        <w:pStyle w:val="a3"/>
        <w:spacing w:line="320" w:lineRule="exact"/>
        <w:ind w:left="1136"/>
      </w:pPr>
      <w:r>
        <w:t>создавать</w:t>
      </w:r>
      <w:r>
        <w:rPr>
          <w:spacing w:val="-18"/>
        </w:rPr>
        <w:t xml:space="preserve"> </w:t>
      </w:r>
      <w:r>
        <w:t>подписи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иллюстрациям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пояснением,</w:t>
      </w:r>
      <w:r>
        <w:rPr>
          <w:spacing w:val="-8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них</w:t>
      </w:r>
      <w:r>
        <w:rPr>
          <w:spacing w:val="-17"/>
        </w:rPr>
        <w:t xml:space="preserve"> </w:t>
      </w:r>
      <w:r>
        <w:rPr>
          <w:spacing w:val="-2"/>
        </w:rPr>
        <w:t>изображено.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158" w:line="362" w:lineRule="auto"/>
        <w:ind w:left="1136" w:right="4986" w:firstLine="0"/>
        <w:jc w:val="both"/>
        <w:rPr>
          <w:sz w:val="28"/>
        </w:rPr>
      </w:pPr>
      <w:r>
        <w:rPr>
          <w:sz w:val="28"/>
        </w:rPr>
        <w:t>Языковые знания и навыки. 24.9.4.2.1.</w:t>
      </w:r>
      <w:r>
        <w:rPr>
          <w:spacing w:val="-18"/>
          <w:sz w:val="28"/>
        </w:rPr>
        <w:t xml:space="preserve"> </w:t>
      </w:r>
      <w:r>
        <w:rPr>
          <w:sz w:val="28"/>
        </w:rPr>
        <w:t>Фонетическ</w:t>
      </w:r>
      <w:r>
        <w:rPr>
          <w:sz w:val="28"/>
        </w:rPr>
        <w:t>ая</w:t>
      </w:r>
      <w:r>
        <w:rPr>
          <w:spacing w:val="-13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15"/>
          <w:sz w:val="28"/>
        </w:rPr>
        <w:t xml:space="preserve"> </w:t>
      </w:r>
      <w:r>
        <w:rPr>
          <w:sz w:val="28"/>
        </w:rPr>
        <w:t>речи:</w:t>
      </w:r>
    </w:p>
    <w:p w:rsidR="007A46EE" w:rsidRDefault="007A46EE">
      <w:pPr>
        <w:pStyle w:val="a5"/>
        <w:spacing w:line="362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ind w:left="1136"/>
        <w:jc w:val="left"/>
      </w:pPr>
      <w:r>
        <w:t>применять</w:t>
      </w:r>
      <w:r>
        <w:rPr>
          <w:spacing w:val="-17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чтения</w:t>
      </w:r>
      <w:r>
        <w:rPr>
          <w:spacing w:val="-10"/>
        </w:rPr>
        <w:t xml:space="preserve"> </w:t>
      </w:r>
      <w:r>
        <w:t>гласных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третьем</w:t>
      </w:r>
      <w:r>
        <w:rPr>
          <w:spacing w:val="-9"/>
        </w:rPr>
        <w:t xml:space="preserve"> </w:t>
      </w:r>
      <w:r>
        <w:t>типе</w:t>
      </w:r>
      <w:r>
        <w:rPr>
          <w:spacing w:val="-10"/>
        </w:rPr>
        <w:t xml:space="preserve"> </w:t>
      </w:r>
      <w:r>
        <w:t>слога</w:t>
      </w:r>
      <w:r>
        <w:rPr>
          <w:spacing w:val="-9"/>
        </w:rPr>
        <w:t xml:space="preserve"> </w:t>
      </w:r>
      <w:r>
        <w:t>(гласная</w:t>
      </w:r>
      <w:r>
        <w:rPr>
          <w:spacing w:val="-8"/>
        </w:rPr>
        <w:t xml:space="preserve"> </w:t>
      </w:r>
      <w:r>
        <w:t>+</w:t>
      </w:r>
      <w:r>
        <w:rPr>
          <w:spacing w:val="-10"/>
        </w:rPr>
        <w:t xml:space="preserve"> </w:t>
      </w:r>
      <w:r>
        <w:rPr>
          <w:spacing w:val="-5"/>
        </w:rPr>
        <w:t>r);</w:t>
      </w:r>
    </w:p>
    <w:p w:rsidR="007A46EE" w:rsidRDefault="009E1D98">
      <w:pPr>
        <w:pStyle w:val="a3"/>
        <w:spacing w:before="158" w:line="362" w:lineRule="auto"/>
        <w:ind w:right="275" w:firstLine="710"/>
        <w:jc w:val="left"/>
      </w:pPr>
      <w:r>
        <w:t>применять</w:t>
      </w:r>
      <w:r>
        <w:rPr>
          <w:spacing w:val="33"/>
        </w:rPr>
        <w:t xml:space="preserve"> </w:t>
      </w:r>
      <w:r>
        <w:t>правила</w:t>
      </w:r>
      <w:r>
        <w:rPr>
          <w:spacing w:val="36"/>
        </w:rPr>
        <w:t xml:space="preserve"> </w:t>
      </w:r>
      <w:r>
        <w:t>чтения</w:t>
      </w:r>
      <w:r>
        <w:rPr>
          <w:spacing w:val="35"/>
        </w:rPr>
        <w:t xml:space="preserve"> </w:t>
      </w:r>
      <w:r>
        <w:t>сложных</w:t>
      </w:r>
      <w:r>
        <w:rPr>
          <w:spacing w:val="31"/>
        </w:rPr>
        <w:t xml:space="preserve"> </w:t>
      </w:r>
      <w:r>
        <w:t>сочетаний</w:t>
      </w:r>
      <w:r>
        <w:rPr>
          <w:spacing w:val="36"/>
        </w:rPr>
        <w:t xml:space="preserve"> </w:t>
      </w:r>
      <w:r>
        <w:t>букв</w:t>
      </w:r>
      <w:r>
        <w:rPr>
          <w:spacing w:val="33"/>
        </w:rPr>
        <w:t xml:space="preserve"> </w:t>
      </w:r>
      <w:r>
        <w:t>(например,</w:t>
      </w:r>
      <w:r>
        <w:rPr>
          <w:spacing w:val="37"/>
        </w:rPr>
        <w:t xml:space="preserve"> </w:t>
      </w:r>
      <w:r>
        <w:t>-tion,</w:t>
      </w:r>
      <w:r>
        <w:rPr>
          <w:spacing w:val="37"/>
        </w:rPr>
        <w:t xml:space="preserve"> </w:t>
      </w:r>
      <w:r>
        <w:t>-ight) в односложных, двусложных и многосложных словах (international, night);</w:t>
      </w:r>
    </w:p>
    <w:p w:rsidR="007A46EE" w:rsidRDefault="009E1D98">
      <w:pPr>
        <w:pStyle w:val="a3"/>
        <w:spacing w:line="320" w:lineRule="exact"/>
        <w:ind w:left="1136"/>
        <w:jc w:val="left"/>
      </w:pPr>
      <w:r>
        <w:t>читать</w:t>
      </w:r>
      <w:r>
        <w:rPr>
          <w:spacing w:val="-18"/>
        </w:rPr>
        <w:t xml:space="preserve"> </w:t>
      </w:r>
      <w:r>
        <w:t>новые</w:t>
      </w:r>
      <w:r>
        <w:rPr>
          <w:spacing w:val="-17"/>
        </w:rPr>
        <w:t xml:space="preserve"> </w:t>
      </w:r>
      <w:r>
        <w:t>слова</w:t>
      </w:r>
      <w:r>
        <w:rPr>
          <w:spacing w:val="-17"/>
        </w:rPr>
        <w:t xml:space="preserve"> </w:t>
      </w:r>
      <w:r>
        <w:t>согласно</w:t>
      </w:r>
      <w:r>
        <w:rPr>
          <w:spacing w:val="-16"/>
        </w:rPr>
        <w:t xml:space="preserve"> </w:t>
      </w:r>
      <w:r>
        <w:t>основным</w:t>
      </w:r>
      <w:r>
        <w:rPr>
          <w:spacing w:val="-11"/>
        </w:rPr>
        <w:t xml:space="preserve"> </w:t>
      </w:r>
      <w:r>
        <w:t>правилам</w:t>
      </w:r>
      <w:r>
        <w:rPr>
          <w:spacing w:val="-10"/>
        </w:rPr>
        <w:t xml:space="preserve"> </w:t>
      </w:r>
      <w:r>
        <w:rPr>
          <w:spacing w:val="-2"/>
        </w:rPr>
        <w:t>чтения;</w:t>
      </w:r>
    </w:p>
    <w:p w:rsidR="007A46EE" w:rsidRDefault="009E1D98">
      <w:pPr>
        <w:pStyle w:val="a3"/>
        <w:spacing w:before="158" w:line="362" w:lineRule="auto"/>
        <w:ind w:right="275" w:firstLine="710"/>
        <w:jc w:val="left"/>
      </w:pPr>
      <w:r>
        <w:t>различать</w:t>
      </w:r>
      <w:r>
        <w:rPr>
          <w:spacing w:val="74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слух</w:t>
      </w:r>
      <w:r>
        <w:rPr>
          <w:spacing w:val="72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правильно</w:t>
      </w:r>
      <w:r>
        <w:rPr>
          <w:spacing w:val="75"/>
        </w:rPr>
        <w:t xml:space="preserve"> </w:t>
      </w:r>
      <w:r>
        <w:t>произносить</w:t>
      </w:r>
      <w:r>
        <w:rPr>
          <w:spacing w:val="74"/>
        </w:rPr>
        <w:t xml:space="preserve"> </w:t>
      </w:r>
      <w:r>
        <w:t>слова</w:t>
      </w:r>
      <w:r>
        <w:rPr>
          <w:spacing w:val="77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фразы/предложения с соблюдением их ритмико-интонационных особенностей.</w:t>
      </w:r>
    </w:p>
    <w:p w:rsidR="007A46EE" w:rsidRDefault="009E1D98">
      <w:pPr>
        <w:pStyle w:val="a5"/>
        <w:numPr>
          <w:ilvl w:val="4"/>
          <w:numId w:val="67"/>
        </w:numPr>
        <w:tabs>
          <w:tab w:val="left" w:pos="2395"/>
        </w:tabs>
        <w:spacing w:line="320" w:lineRule="exact"/>
        <w:ind w:left="2395" w:hanging="1259"/>
        <w:rPr>
          <w:sz w:val="28"/>
        </w:rPr>
      </w:pPr>
      <w:r>
        <w:rPr>
          <w:sz w:val="28"/>
        </w:rPr>
        <w:t>Графика,</w:t>
      </w:r>
      <w:r>
        <w:rPr>
          <w:spacing w:val="-9"/>
          <w:sz w:val="28"/>
        </w:rPr>
        <w:t xml:space="preserve"> </w:t>
      </w:r>
      <w:r>
        <w:rPr>
          <w:sz w:val="28"/>
        </w:rPr>
        <w:t>орфография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пунктуация:</w:t>
      </w:r>
    </w:p>
    <w:p w:rsidR="007A46EE" w:rsidRDefault="009E1D98">
      <w:pPr>
        <w:pStyle w:val="a3"/>
        <w:spacing w:before="158"/>
        <w:ind w:left="1136"/>
        <w:jc w:val="left"/>
      </w:pPr>
      <w:r>
        <w:rPr>
          <w:spacing w:val="-2"/>
        </w:rPr>
        <w:t>правильно</w:t>
      </w:r>
      <w:r>
        <w:rPr>
          <w:spacing w:val="-3"/>
        </w:rPr>
        <w:t xml:space="preserve"> </w:t>
      </w:r>
      <w:r>
        <w:rPr>
          <w:spacing w:val="-2"/>
        </w:rPr>
        <w:t>писать</w:t>
      </w:r>
      <w:r>
        <w:rPr>
          <w:spacing w:val="-4"/>
        </w:rPr>
        <w:t xml:space="preserve"> </w:t>
      </w:r>
      <w:r>
        <w:rPr>
          <w:spacing w:val="-2"/>
        </w:rPr>
        <w:t>изученные</w:t>
      </w:r>
      <w:r>
        <w:rPr>
          <w:spacing w:val="1"/>
        </w:rPr>
        <w:t xml:space="preserve"> </w:t>
      </w:r>
      <w:r>
        <w:rPr>
          <w:spacing w:val="-2"/>
        </w:rPr>
        <w:t>слова;</w:t>
      </w:r>
    </w:p>
    <w:p w:rsidR="007A46EE" w:rsidRDefault="009E1D98">
      <w:pPr>
        <w:pStyle w:val="a3"/>
        <w:tabs>
          <w:tab w:val="left" w:pos="2773"/>
          <w:tab w:val="left" w:pos="4569"/>
          <w:tab w:val="left" w:pos="5625"/>
          <w:tab w:val="left" w:pos="7431"/>
          <w:tab w:val="left" w:pos="8646"/>
        </w:tabs>
        <w:spacing w:before="163" w:line="355" w:lineRule="auto"/>
        <w:ind w:right="173" w:firstLine="710"/>
        <w:jc w:val="left"/>
      </w:pPr>
      <w:r>
        <w:rPr>
          <w:spacing w:val="-2"/>
        </w:rPr>
        <w:t>правильно</w:t>
      </w:r>
      <w:r>
        <w:tab/>
      </w:r>
      <w:r>
        <w:rPr>
          <w:spacing w:val="-2"/>
        </w:rPr>
        <w:t>расставлять</w:t>
      </w:r>
      <w:r>
        <w:tab/>
      </w:r>
      <w:r>
        <w:rPr>
          <w:spacing w:val="-4"/>
        </w:rPr>
        <w:t>знаки</w:t>
      </w:r>
      <w:r>
        <w:tab/>
      </w:r>
      <w:r>
        <w:rPr>
          <w:spacing w:val="-2"/>
        </w:rPr>
        <w:t>препинания</w:t>
      </w:r>
      <w:r>
        <w:tab/>
      </w:r>
      <w:r>
        <w:rPr>
          <w:spacing w:val="-2"/>
        </w:rPr>
        <w:t>(точка,</w:t>
      </w:r>
      <w:r>
        <w:tab/>
      </w:r>
      <w:r>
        <w:rPr>
          <w:spacing w:val="-4"/>
        </w:rPr>
        <w:t xml:space="preserve">вопросительный </w:t>
      </w:r>
      <w:r>
        <w:t>и восклицательный знаки в конце предложения, апостроф).</w:t>
      </w:r>
    </w:p>
    <w:p w:rsidR="007A46EE" w:rsidRDefault="009E1D98">
      <w:pPr>
        <w:pStyle w:val="a5"/>
        <w:numPr>
          <w:ilvl w:val="4"/>
          <w:numId w:val="67"/>
        </w:numPr>
        <w:tabs>
          <w:tab w:val="left" w:pos="2395"/>
        </w:tabs>
        <w:spacing w:before="7"/>
        <w:ind w:left="2395" w:hanging="1259"/>
        <w:rPr>
          <w:sz w:val="28"/>
        </w:rPr>
      </w:pPr>
      <w:r>
        <w:rPr>
          <w:spacing w:val="-2"/>
          <w:sz w:val="28"/>
        </w:rPr>
        <w:t>Лексическая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сторона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речи:</w:t>
      </w:r>
    </w:p>
    <w:p w:rsidR="007A46EE" w:rsidRDefault="009E1D98">
      <w:pPr>
        <w:pStyle w:val="a3"/>
        <w:tabs>
          <w:tab w:val="left" w:pos="2950"/>
          <w:tab w:val="left" w:pos="3349"/>
          <w:tab w:val="left" w:pos="5068"/>
          <w:tab w:val="left" w:pos="5447"/>
          <w:tab w:val="left" w:pos="6523"/>
          <w:tab w:val="left" w:pos="6921"/>
          <w:tab w:val="left" w:pos="8607"/>
          <w:tab w:val="left" w:pos="9409"/>
          <w:tab w:val="left" w:pos="9933"/>
        </w:tabs>
        <w:spacing w:before="159"/>
        <w:ind w:left="1136"/>
        <w:jc w:val="left"/>
      </w:pPr>
      <w:r>
        <w:rPr>
          <w:spacing w:val="-2"/>
        </w:rPr>
        <w:t>распознавать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употреблять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устной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письменной</w:t>
      </w:r>
      <w:r>
        <w:tab/>
      </w:r>
      <w:r>
        <w:rPr>
          <w:spacing w:val="-4"/>
        </w:rPr>
        <w:t>речи</w:t>
      </w:r>
      <w:r>
        <w:tab/>
      </w:r>
      <w:r>
        <w:rPr>
          <w:spacing w:val="-5"/>
        </w:rPr>
        <w:t>не</w:t>
      </w:r>
      <w:r>
        <w:tab/>
      </w:r>
      <w:r>
        <w:rPr>
          <w:spacing w:val="-2"/>
        </w:rPr>
        <w:t>менее</w:t>
      </w:r>
    </w:p>
    <w:p w:rsidR="007A46EE" w:rsidRDefault="009E1D98">
      <w:pPr>
        <w:pStyle w:val="a3"/>
        <w:tabs>
          <w:tab w:val="left" w:pos="1107"/>
          <w:tab w:val="left" w:pos="2850"/>
          <w:tab w:val="left" w:pos="3978"/>
          <w:tab w:val="left" w:pos="4943"/>
          <w:tab w:val="left" w:pos="7176"/>
          <w:tab w:val="left" w:pos="8420"/>
          <w:tab w:val="left" w:pos="9616"/>
        </w:tabs>
        <w:spacing w:before="162" w:line="364" w:lineRule="auto"/>
        <w:ind w:right="156"/>
        <w:jc w:val="left"/>
      </w:pPr>
      <w:r>
        <w:rPr>
          <w:spacing w:val="-4"/>
        </w:rPr>
        <w:t>350</w:t>
      </w:r>
      <w:r>
        <w:tab/>
      </w:r>
      <w:r>
        <w:rPr>
          <w:spacing w:val="-2"/>
        </w:rPr>
        <w:t>лексических</w:t>
      </w:r>
      <w:r>
        <w:tab/>
      </w:r>
      <w:r>
        <w:rPr>
          <w:spacing w:val="-2"/>
        </w:rPr>
        <w:t>единиц</w:t>
      </w:r>
      <w:r>
        <w:tab/>
      </w:r>
      <w:r>
        <w:rPr>
          <w:spacing w:val="-2"/>
        </w:rPr>
        <w:t>(слов,</w:t>
      </w:r>
      <w:r>
        <w:tab/>
      </w:r>
      <w:r>
        <w:rPr>
          <w:spacing w:val="-2"/>
        </w:rPr>
        <w:t>словосочетаний,</w:t>
      </w:r>
      <w:r>
        <w:tab/>
      </w:r>
      <w:r>
        <w:rPr>
          <w:spacing w:val="-2"/>
        </w:rPr>
        <w:t>речевых</w:t>
      </w:r>
      <w:r>
        <w:tab/>
      </w:r>
      <w:r>
        <w:rPr>
          <w:spacing w:val="-2"/>
        </w:rPr>
        <w:t>клише),</w:t>
      </w:r>
      <w:r>
        <w:tab/>
      </w:r>
      <w:r>
        <w:rPr>
          <w:spacing w:val="-4"/>
        </w:rPr>
        <w:t xml:space="preserve">включая </w:t>
      </w:r>
      <w:r>
        <w:t>200 лексических единиц, освоенных на первом году обучения;</w:t>
      </w:r>
    </w:p>
    <w:p w:rsidR="007A46EE" w:rsidRDefault="009E1D98">
      <w:pPr>
        <w:pStyle w:val="a3"/>
        <w:spacing w:line="360" w:lineRule="auto"/>
        <w:ind w:right="138" w:firstLine="710"/>
      </w:pPr>
      <w:r>
        <w:t>распознавать и образовывать родственные слова с использованием основных способов</w:t>
      </w:r>
      <w:r>
        <w:rPr>
          <w:spacing w:val="40"/>
        </w:rPr>
        <w:t xml:space="preserve"> </w:t>
      </w:r>
      <w:r>
        <w:t>словообразования:</w:t>
      </w:r>
      <w:r>
        <w:rPr>
          <w:spacing w:val="40"/>
        </w:rPr>
        <w:t xml:space="preserve"> </w:t>
      </w:r>
      <w:r>
        <w:t>аффиксации</w:t>
      </w:r>
      <w:r>
        <w:rPr>
          <w:spacing w:val="40"/>
        </w:rPr>
        <w:t xml:space="preserve"> </w:t>
      </w:r>
      <w:r>
        <w:t>(суффиксы</w:t>
      </w:r>
      <w:r>
        <w:rPr>
          <w:spacing w:val="40"/>
        </w:rPr>
        <w:t xml:space="preserve"> </w:t>
      </w:r>
      <w:r>
        <w:t>числительных</w:t>
      </w:r>
      <w:r>
        <w:rPr>
          <w:spacing w:val="40"/>
        </w:rPr>
        <w:t xml:space="preserve"> </w:t>
      </w:r>
      <w:r>
        <w:t>-teen,</w:t>
      </w:r>
      <w:r>
        <w:rPr>
          <w:spacing w:val="40"/>
        </w:rPr>
        <w:t xml:space="preserve"> </w:t>
      </w:r>
      <w:r>
        <w:t>-ty,</w:t>
      </w:r>
      <w:r>
        <w:rPr>
          <w:spacing w:val="40"/>
        </w:rPr>
        <w:t xml:space="preserve"> </w:t>
      </w:r>
      <w:r>
        <w:t>-th)</w:t>
      </w:r>
      <w:r>
        <w:rPr>
          <w:spacing w:val="40"/>
        </w:rPr>
        <w:t xml:space="preserve"> </w:t>
      </w:r>
      <w:r>
        <w:t>и словосложения (football, snowman).</w:t>
      </w:r>
    </w:p>
    <w:p w:rsidR="007A46EE" w:rsidRDefault="009E1D98">
      <w:pPr>
        <w:pStyle w:val="a5"/>
        <w:numPr>
          <w:ilvl w:val="4"/>
          <w:numId w:val="67"/>
        </w:numPr>
        <w:tabs>
          <w:tab w:val="left" w:pos="2395"/>
        </w:tabs>
        <w:ind w:left="2395" w:hanging="1259"/>
        <w:jc w:val="both"/>
        <w:rPr>
          <w:sz w:val="28"/>
        </w:rPr>
      </w:pPr>
      <w:r>
        <w:rPr>
          <w:spacing w:val="-2"/>
          <w:sz w:val="28"/>
        </w:rPr>
        <w:t>Грамматическая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сторона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речи:</w:t>
      </w:r>
    </w:p>
    <w:p w:rsidR="007A46EE" w:rsidRDefault="009E1D98">
      <w:pPr>
        <w:pStyle w:val="a3"/>
        <w:spacing w:before="151" w:line="357" w:lineRule="auto"/>
        <w:ind w:right="162" w:firstLine="710"/>
      </w:pPr>
      <w:r>
        <w:t>распознавать и употреблять в устной и письменной речи побудительные предложения в отрицательной форме (Don’t talk, please.);</w:t>
      </w:r>
    </w:p>
    <w:p w:rsidR="007A46EE" w:rsidRDefault="009E1D98">
      <w:pPr>
        <w:pStyle w:val="a3"/>
        <w:spacing w:before="6" w:line="360" w:lineRule="auto"/>
        <w:ind w:right="152" w:firstLine="710"/>
      </w:pPr>
      <w:r>
        <w:t>распознавать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употреблять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устной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письменной</w:t>
      </w:r>
      <w:r>
        <w:rPr>
          <w:spacing w:val="80"/>
          <w:w w:val="150"/>
        </w:rPr>
        <w:t xml:space="preserve"> </w:t>
      </w:r>
      <w:r>
        <w:t>речи</w:t>
      </w:r>
      <w:r>
        <w:rPr>
          <w:spacing w:val="80"/>
          <w:w w:val="150"/>
        </w:rPr>
        <w:t xml:space="preserve"> </w:t>
      </w:r>
      <w:r>
        <w:t>предложения</w:t>
      </w:r>
      <w:r>
        <w:t xml:space="preserve"> с начальным There + to be в Past Simple Tense (There was a bridge across the river. There were mountains in the south.);</w:t>
      </w:r>
    </w:p>
    <w:p w:rsidR="007A46EE" w:rsidRDefault="009E1D98">
      <w:pPr>
        <w:pStyle w:val="a3"/>
        <w:spacing w:before="1" w:line="357" w:lineRule="auto"/>
        <w:ind w:right="150" w:firstLine="710"/>
      </w:pPr>
      <w:r>
        <w:t>распознавать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употреблять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устной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письменной</w:t>
      </w:r>
      <w:r>
        <w:rPr>
          <w:spacing w:val="80"/>
          <w:w w:val="150"/>
        </w:rPr>
        <w:t xml:space="preserve"> </w:t>
      </w:r>
      <w:r>
        <w:t>речи</w:t>
      </w:r>
      <w:r>
        <w:rPr>
          <w:spacing w:val="80"/>
          <w:w w:val="150"/>
        </w:rPr>
        <w:t xml:space="preserve"> </w:t>
      </w:r>
      <w:r>
        <w:t>конструкции</w:t>
      </w:r>
      <w:r>
        <w:rPr>
          <w:spacing w:val="40"/>
        </w:rPr>
        <w:t xml:space="preserve"> </w:t>
      </w:r>
      <w:r>
        <w:t>с глаголами на -ing: to like/enjoy doing something;</w:t>
      </w:r>
    </w:p>
    <w:p w:rsidR="007A46EE" w:rsidRDefault="009E1D98">
      <w:pPr>
        <w:pStyle w:val="a3"/>
        <w:spacing w:before="5"/>
        <w:ind w:left="1136"/>
      </w:pPr>
      <w:r>
        <w:t>распознавать</w:t>
      </w:r>
      <w:r>
        <w:rPr>
          <w:spacing w:val="-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</w:t>
      </w:r>
      <w:r>
        <w:t>потреблять</w:t>
      </w:r>
      <w:r>
        <w:rPr>
          <w:spacing w:val="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устной и</w:t>
      </w:r>
      <w:r>
        <w:rPr>
          <w:spacing w:val="7"/>
        </w:rPr>
        <w:t xml:space="preserve"> </w:t>
      </w:r>
      <w:r>
        <w:t>письменной речи</w:t>
      </w:r>
      <w:r>
        <w:rPr>
          <w:spacing w:val="3"/>
        </w:rPr>
        <w:t xml:space="preserve"> </w:t>
      </w:r>
      <w:r>
        <w:t>конструкцию</w:t>
      </w:r>
      <w:r>
        <w:rPr>
          <w:spacing w:val="8"/>
        </w:rPr>
        <w:t xml:space="preserve"> </w:t>
      </w:r>
      <w:r>
        <w:t>I’d</w:t>
      </w:r>
      <w:r>
        <w:rPr>
          <w:spacing w:val="7"/>
        </w:rPr>
        <w:t xml:space="preserve"> </w:t>
      </w:r>
      <w:r>
        <w:rPr>
          <w:spacing w:val="-4"/>
        </w:rPr>
        <w:t>like</w:t>
      </w:r>
    </w:p>
    <w:p w:rsidR="007A46EE" w:rsidRDefault="009E1D98">
      <w:pPr>
        <w:pStyle w:val="a3"/>
        <w:spacing w:before="163"/>
        <w:jc w:val="left"/>
      </w:pPr>
      <w:r>
        <w:t>to</w:t>
      </w:r>
      <w:r>
        <w:rPr>
          <w:spacing w:val="-2"/>
        </w:rPr>
        <w:t xml:space="preserve"> </w:t>
      </w:r>
      <w:r>
        <w:rPr>
          <w:spacing w:val="-4"/>
        </w:rPr>
        <w:t>...;</w:t>
      </w:r>
    </w:p>
    <w:p w:rsidR="007A46EE" w:rsidRDefault="009E1D98">
      <w:pPr>
        <w:pStyle w:val="a3"/>
        <w:tabs>
          <w:tab w:val="left" w:pos="2922"/>
          <w:tab w:val="left" w:pos="3296"/>
          <w:tab w:val="left" w:pos="4991"/>
          <w:tab w:val="left" w:pos="5347"/>
          <w:tab w:val="left" w:pos="6393"/>
          <w:tab w:val="left" w:pos="6763"/>
          <w:tab w:val="left" w:pos="8425"/>
          <w:tab w:val="left" w:pos="9198"/>
        </w:tabs>
        <w:spacing w:before="159"/>
        <w:ind w:left="1136"/>
        <w:jc w:val="left"/>
      </w:pPr>
      <w:r>
        <w:rPr>
          <w:spacing w:val="-2"/>
        </w:rPr>
        <w:t>распознавать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употреблять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устной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письменной</w:t>
      </w:r>
      <w:r>
        <w:tab/>
      </w:r>
      <w:r>
        <w:rPr>
          <w:spacing w:val="-4"/>
        </w:rPr>
        <w:t>речи</w:t>
      </w:r>
      <w:r>
        <w:tab/>
      </w:r>
      <w:r>
        <w:rPr>
          <w:spacing w:val="-2"/>
        </w:rPr>
        <w:t>правильные</w:t>
      </w:r>
    </w:p>
    <w:p w:rsidR="007A46EE" w:rsidRDefault="009E1D98">
      <w:pPr>
        <w:pStyle w:val="a3"/>
        <w:spacing w:before="162" w:line="362" w:lineRule="auto"/>
        <w:ind w:right="275"/>
        <w:jc w:val="left"/>
      </w:pPr>
      <w:r>
        <w:t>и неправильные глаголы в Past Simple Tense в повествовательных (утвердительных и</w:t>
      </w:r>
      <w:r>
        <w:rPr>
          <w:spacing w:val="-6"/>
        </w:rPr>
        <w:t xml:space="preserve"> </w:t>
      </w:r>
      <w:r>
        <w:t>отрицательных)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вопросительных</w:t>
      </w:r>
      <w:r>
        <w:rPr>
          <w:spacing w:val="-10"/>
        </w:rPr>
        <w:t xml:space="preserve"> </w:t>
      </w:r>
      <w:r>
        <w:t>(общий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специальный</w:t>
      </w:r>
      <w:r>
        <w:rPr>
          <w:spacing w:val="-6"/>
        </w:rPr>
        <w:t xml:space="preserve"> </w:t>
      </w:r>
      <w:r>
        <w:t>вопрос)</w:t>
      </w:r>
      <w:r>
        <w:rPr>
          <w:spacing w:val="-7"/>
        </w:rPr>
        <w:t xml:space="preserve"> </w:t>
      </w:r>
      <w:r>
        <w:t>предложениях;</w:t>
      </w:r>
    </w:p>
    <w:p w:rsidR="007A46EE" w:rsidRDefault="007A46EE">
      <w:pPr>
        <w:pStyle w:val="a3"/>
        <w:spacing w:line="362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2" w:firstLine="710"/>
      </w:pPr>
      <w:r>
        <w:t>распознавать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употреблять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письменной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существительные</w:t>
      </w:r>
      <w:r>
        <w:rPr>
          <w:spacing w:val="40"/>
        </w:rPr>
        <w:t xml:space="preserve"> </w:t>
      </w:r>
      <w:r>
        <w:t>в притяжательном падеже (Possessive Case);</w:t>
      </w:r>
    </w:p>
    <w:p w:rsidR="007A46EE" w:rsidRDefault="009E1D98">
      <w:pPr>
        <w:pStyle w:val="a3"/>
        <w:spacing w:before="8" w:line="362" w:lineRule="auto"/>
        <w:ind w:right="149" w:firstLine="710"/>
      </w:pPr>
      <w:r>
        <w:t>распознавать и употреблять в устной и письменной речи слова, выражающие количество</w:t>
      </w:r>
      <w:r>
        <w:rPr>
          <w:spacing w:val="-1"/>
        </w:rPr>
        <w:t xml:space="preserve"> </w:t>
      </w:r>
      <w:r>
        <w:t>с исчисляемыми</w:t>
      </w:r>
      <w:r>
        <w:rPr>
          <w:spacing w:val="-2"/>
        </w:rPr>
        <w:t xml:space="preserve"> </w:t>
      </w:r>
      <w:r>
        <w:t>и неисчисляемыми существительными</w:t>
      </w:r>
      <w:r>
        <w:rPr>
          <w:spacing w:val="-2"/>
        </w:rPr>
        <w:t xml:space="preserve"> </w:t>
      </w:r>
      <w:r>
        <w:t xml:space="preserve">(much/many/a lot </w:t>
      </w:r>
      <w:r>
        <w:rPr>
          <w:spacing w:val="-4"/>
        </w:rPr>
        <w:t>of);</w:t>
      </w:r>
    </w:p>
    <w:p w:rsidR="007A46EE" w:rsidRDefault="009E1D98">
      <w:pPr>
        <w:pStyle w:val="a3"/>
        <w:spacing w:line="357" w:lineRule="auto"/>
        <w:ind w:firstLine="710"/>
        <w:jc w:val="left"/>
      </w:pPr>
      <w:r>
        <w:t>распознавать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употреблять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наречия</w:t>
      </w:r>
      <w:r>
        <w:rPr>
          <w:spacing w:val="-5"/>
        </w:rPr>
        <w:t xml:space="preserve"> </w:t>
      </w:r>
      <w:r>
        <w:t>частотности usually, often;</w:t>
      </w:r>
    </w:p>
    <w:p w:rsidR="007A46EE" w:rsidRDefault="009E1D98">
      <w:pPr>
        <w:pStyle w:val="a3"/>
        <w:spacing w:line="364" w:lineRule="auto"/>
        <w:ind w:right="210" w:firstLine="710"/>
        <w:jc w:val="left"/>
      </w:pPr>
      <w:r>
        <w:t>распознавать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употреблять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местоимения в объектном падеже;</w:t>
      </w:r>
    </w:p>
    <w:p w:rsidR="007A46EE" w:rsidRDefault="009E1D98">
      <w:pPr>
        <w:pStyle w:val="a3"/>
        <w:tabs>
          <w:tab w:val="left" w:pos="3253"/>
          <w:tab w:val="left" w:pos="6278"/>
          <w:tab w:val="left" w:pos="6629"/>
          <w:tab w:val="left" w:pos="8266"/>
          <w:tab w:val="left" w:pos="9020"/>
        </w:tabs>
        <w:spacing w:line="362" w:lineRule="auto"/>
        <w:ind w:right="161" w:firstLine="710"/>
        <w:jc w:val="left"/>
      </w:pPr>
      <w:r>
        <w:t>распознавать</w:t>
      </w:r>
      <w:r>
        <w:rPr>
          <w:spacing w:val="40"/>
        </w:rPr>
        <w:t xml:space="preserve"> </w:t>
      </w:r>
      <w:r>
        <w:t>и</w:t>
      </w:r>
      <w:r>
        <w:tab/>
        <w:t>употреблять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устной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письменной</w:t>
      </w:r>
      <w:r>
        <w:tab/>
      </w:r>
      <w:r>
        <w:rPr>
          <w:spacing w:val="-4"/>
        </w:rPr>
        <w:t>речи</w:t>
      </w:r>
      <w:r>
        <w:tab/>
      </w:r>
      <w:r>
        <w:rPr>
          <w:spacing w:val="-4"/>
        </w:rPr>
        <w:t xml:space="preserve">указательные </w:t>
      </w:r>
      <w:r>
        <w:t>местоимения that – those;</w:t>
      </w:r>
    </w:p>
    <w:p w:rsidR="007A46EE" w:rsidRDefault="009E1D98">
      <w:pPr>
        <w:pStyle w:val="a3"/>
        <w:spacing w:line="362" w:lineRule="auto"/>
        <w:ind w:firstLine="710"/>
        <w:jc w:val="left"/>
      </w:pPr>
      <w:r>
        <w:t>распознавать</w:t>
      </w:r>
      <w:r>
        <w:rPr>
          <w:spacing w:val="3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употреблять</w:t>
      </w:r>
      <w:r>
        <w:rPr>
          <w:spacing w:val="33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устной</w:t>
      </w:r>
      <w:r>
        <w:rPr>
          <w:spacing w:val="33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письменной</w:t>
      </w:r>
      <w:r>
        <w:rPr>
          <w:spacing w:val="34"/>
        </w:rPr>
        <w:t xml:space="preserve"> </w:t>
      </w:r>
      <w:r>
        <w:t>речи</w:t>
      </w:r>
      <w:r>
        <w:rPr>
          <w:spacing w:val="33"/>
        </w:rPr>
        <w:t xml:space="preserve"> </w:t>
      </w:r>
      <w:r>
        <w:t>неопределённые местоимения some/any в повествовательных и вопросительных предложениях;</w:t>
      </w:r>
    </w:p>
    <w:p w:rsidR="007A46EE" w:rsidRDefault="009E1D98">
      <w:pPr>
        <w:pStyle w:val="a3"/>
        <w:spacing w:line="357" w:lineRule="auto"/>
        <w:ind w:firstLine="710"/>
        <w:jc w:val="left"/>
      </w:pPr>
      <w:r>
        <w:t>распознавать</w:t>
      </w:r>
      <w:r>
        <w:rPr>
          <w:spacing w:val="3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употреб</w:t>
      </w:r>
      <w:r>
        <w:t>лять</w:t>
      </w:r>
      <w:r>
        <w:rPr>
          <w:spacing w:val="33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письменной</w:t>
      </w:r>
      <w:r>
        <w:rPr>
          <w:spacing w:val="34"/>
        </w:rPr>
        <w:t xml:space="preserve"> </w:t>
      </w:r>
      <w:r>
        <w:t>речи</w:t>
      </w:r>
      <w:r>
        <w:rPr>
          <w:spacing w:val="33"/>
        </w:rPr>
        <w:t xml:space="preserve"> </w:t>
      </w:r>
      <w:r>
        <w:t>вопросительные слова when, whose, why;</w:t>
      </w:r>
    </w:p>
    <w:p w:rsidR="007A46EE" w:rsidRDefault="009E1D98">
      <w:pPr>
        <w:pStyle w:val="a3"/>
        <w:spacing w:line="357" w:lineRule="auto"/>
        <w:ind w:firstLine="710"/>
        <w:jc w:val="left"/>
      </w:pPr>
      <w:r>
        <w:t>распознавать</w:t>
      </w:r>
      <w:r>
        <w:rPr>
          <w:spacing w:val="33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употреблять</w:t>
      </w:r>
      <w:r>
        <w:rPr>
          <w:spacing w:val="3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письменной</w:t>
      </w:r>
      <w:r>
        <w:rPr>
          <w:spacing w:val="35"/>
        </w:rPr>
        <w:t xml:space="preserve"> </w:t>
      </w:r>
      <w:r>
        <w:t>речи</w:t>
      </w:r>
      <w:r>
        <w:rPr>
          <w:spacing w:val="34"/>
        </w:rPr>
        <w:t xml:space="preserve"> </w:t>
      </w:r>
      <w:r>
        <w:t>количественные числительные (13–100);</w:t>
      </w:r>
    </w:p>
    <w:p w:rsidR="007A46EE" w:rsidRDefault="009E1D98">
      <w:pPr>
        <w:pStyle w:val="a3"/>
        <w:tabs>
          <w:tab w:val="left" w:pos="2926"/>
          <w:tab w:val="left" w:pos="3301"/>
          <w:tab w:val="left" w:pos="4991"/>
          <w:tab w:val="left" w:pos="5347"/>
          <w:tab w:val="left" w:pos="6398"/>
          <w:tab w:val="left" w:pos="6773"/>
          <w:tab w:val="left" w:pos="8434"/>
          <w:tab w:val="left" w:pos="9212"/>
        </w:tabs>
        <w:spacing w:line="362" w:lineRule="auto"/>
        <w:ind w:right="156" w:firstLine="710"/>
        <w:jc w:val="left"/>
      </w:pPr>
      <w:r>
        <w:rPr>
          <w:spacing w:val="-2"/>
        </w:rPr>
        <w:t>распознавать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употреблять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устной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письменной</w:t>
      </w:r>
      <w:r>
        <w:tab/>
      </w:r>
      <w:r>
        <w:rPr>
          <w:spacing w:val="-4"/>
        </w:rPr>
        <w:t>речи</w:t>
      </w:r>
      <w:r>
        <w:tab/>
      </w:r>
      <w:r>
        <w:rPr>
          <w:spacing w:val="-4"/>
        </w:rPr>
        <w:t xml:space="preserve">порядковые </w:t>
      </w:r>
      <w:r>
        <w:t>числительные (1–30);</w:t>
      </w:r>
    </w:p>
    <w:p w:rsidR="007A46EE" w:rsidRDefault="009E1D98">
      <w:pPr>
        <w:pStyle w:val="a3"/>
        <w:spacing w:line="362" w:lineRule="auto"/>
        <w:ind w:firstLine="710"/>
        <w:jc w:val="left"/>
      </w:pPr>
      <w:r>
        <w:t>распознавать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употреблять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предлог</w:t>
      </w:r>
      <w:r>
        <w:rPr>
          <w:spacing w:val="-5"/>
        </w:rPr>
        <w:t xml:space="preserve"> </w:t>
      </w:r>
      <w:r>
        <w:t>направления движения to (We went to Moscow last year.);</w:t>
      </w:r>
    </w:p>
    <w:p w:rsidR="007A46EE" w:rsidRDefault="009E1D98">
      <w:pPr>
        <w:pStyle w:val="a3"/>
        <w:spacing w:line="357" w:lineRule="auto"/>
        <w:ind w:right="275" w:firstLine="710"/>
        <w:jc w:val="left"/>
      </w:pPr>
      <w:r>
        <w:t>распознавать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употреблять</w:t>
      </w:r>
      <w:r>
        <w:rPr>
          <w:spacing w:val="-8"/>
        </w:rPr>
        <w:t xml:space="preserve"> </w:t>
      </w:r>
      <w:r>
        <w:t>в устной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письменной</w:t>
      </w:r>
      <w:r>
        <w:rPr>
          <w:spacing w:val="-6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предлоги</w:t>
      </w:r>
      <w:r>
        <w:rPr>
          <w:spacing w:val="-6"/>
        </w:rPr>
        <w:t xml:space="preserve"> </w:t>
      </w:r>
      <w:r>
        <w:t>места next to, in front of, behind;</w:t>
      </w:r>
    </w:p>
    <w:p w:rsidR="007A46EE" w:rsidRDefault="009E1D98">
      <w:pPr>
        <w:pStyle w:val="a3"/>
        <w:spacing w:line="357" w:lineRule="auto"/>
        <w:ind w:right="153" w:firstLine="710"/>
        <w:jc w:val="left"/>
      </w:pPr>
      <w:r>
        <w:t>распознавать и</w:t>
      </w:r>
      <w:r>
        <w:rPr>
          <w:spacing w:val="33"/>
        </w:rPr>
        <w:t xml:space="preserve"> </w:t>
      </w:r>
      <w:r>
        <w:t>употреблять</w:t>
      </w:r>
      <w:r>
        <w:rPr>
          <w:spacing w:val="3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устной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письменной</w:t>
      </w:r>
      <w:r>
        <w:rPr>
          <w:spacing w:val="34"/>
        </w:rPr>
        <w:t xml:space="preserve"> </w:t>
      </w:r>
      <w:r>
        <w:t>речи</w:t>
      </w:r>
      <w:r>
        <w:rPr>
          <w:spacing w:val="33"/>
        </w:rPr>
        <w:t xml:space="preserve"> </w:t>
      </w:r>
      <w:r>
        <w:t>предлоги</w:t>
      </w:r>
      <w:r>
        <w:rPr>
          <w:spacing w:val="34"/>
        </w:rPr>
        <w:t xml:space="preserve"> </w:t>
      </w:r>
      <w:r>
        <w:t>времени: at, in, on в выражениях at 4 o’clock, in the morning, on Monday.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line="318" w:lineRule="exact"/>
        <w:ind w:left="2190" w:hanging="1054"/>
        <w:rPr>
          <w:sz w:val="28"/>
        </w:rPr>
      </w:pPr>
      <w:r>
        <w:rPr>
          <w:sz w:val="28"/>
        </w:rPr>
        <w:t>Социокультурные</w:t>
      </w:r>
      <w:r>
        <w:rPr>
          <w:spacing w:val="-1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умения:</w:t>
      </w:r>
    </w:p>
    <w:p w:rsidR="007A46EE" w:rsidRDefault="009E1D98">
      <w:pPr>
        <w:pStyle w:val="a3"/>
        <w:spacing w:before="143" w:line="360" w:lineRule="auto"/>
        <w:ind w:right="152" w:firstLine="710"/>
      </w:pPr>
      <w: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 знакомство, просьба, выражение благодарности, извинение,</w:t>
      </w:r>
      <w:r>
        <w:rPr>
          <w:spacing w:val="40"/>
        </w:rPr>
        <w:t xml:space="preserve"> </w:t>
      </w:r>
      <w:r>
        <w:t>поздравление с днём рождения, Новым годом, Р</w:t>
      </w:r>
      <w:r>
        <w:t>ождеством);</w:t>
      </w:r>
    </w:p>
    <w:p w:rsidR="007A46EE" w:rsidRDefault="007A46EE">
      <w:pPr>
        <w:pStyle w:val="a3"/>
        <w:spacing w:line="360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5" w:firstLine="710"/>
      </w:pPr>
      <w:r>
        <w:t>кратко</w:t>
      </w:r>
      <w:r>
        <w:rPr>
          <w:spacing w:val="40"/>
        </w:rPr>
        <w:t xml:space="preserve">  </w:t>
      </w:r>
      <w:r>
        <w:t>представлять</w:t>
      </w:r>
      <w:r>
        <w:rPr>
          <w:spacing w:val="40"/>
        </w:rPr>
        <w:t xml:space="preserve">  </w:t>
      </w:r>
      <w:r>
        <w:t>свою</w:t>
      </w:r>
      <w:r>
        <w:rPr>
          <w:spacing w:val="40"/>
        </w:rPr>
        <w:t xml:space="preserve">  </w:t>
      </w:r>
      <w:r>
        <w:t>страну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страну/страны</w:t>
      </w:r>
      <w:r>
        <w:rPr>
          <w:spacing w:val="40"/>
        </w:rPr>
        <w:t xml:space="preserve">  </w:t>
      </w:r>
      <w:r>
        <w:t>изучаемого</w:t>
      </w:r>
      <w:r>
        <w:rPr>
          <w:spacing w:val="40"/>
        </w:rPr>
        <w:t xml:space="preserve">  </w:t>
      </w:r>
      <w:r>
        <w:t>языка на английском языке.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8" w:line="362" w:lineRule="auto"/>
        <w:ind w:right="152" w:firstLine="710"/>
        <w:jc w:val="both"/>
        <w:rPr>
          <w:sz w:val="28"/>
        </w:rPr>
      </w:pPr>
      <w:r>
        <w:rPr>
          <w:sz w:val="28"/>
        </w:rPr>
        <w:t>К концу обучения в 4 классе обучающийся получит следующие предметные результаты по отдельным темам программы по иностранному (англий</w:t>
      </w:r>
      <w:r>
        <w:rPr>
          <w:sz w:val="28"/>
        </w:rPr>
        <w:t>скому) языку: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line="313" w:lineRule="exact"/>
        <w:ind w:left="2190" w:hanging="1054"/>
        <w:jc w:val="both"/>
        <w:rPr>
          <w:sz w:val="28"/>
        </w:rPr>
      </w:pPr>
      <w:r>
        <w:rPr>
          <w:spacing w:val="-2"/>
          <w:sz w:val="28"/>
        </w:rPr>
        <w:t>Коммуникативные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умения.</w:t>
      </w:r>
    </w:p>
    <w:p w:rsidR="007A46EE" w:rsidRDefault="009E1D98">
      <w:pPr>
        <w:pStyle w:val="a5"/>
        <w:numPr>
          <w:ilvl w:val="4"/>
          <w:numId w:val="80"/>
        </w:numPr>
        <w:tabs>
          <w:tab w:val="left" w:pos="2395"/>
        </w:tabs>
        <w:spacing w:before="163"/>
        <w:ind w:left="2395" w:hanging="1259"/>
        <w:jc w:val="both"/>
        <w:rPr>
          <w:sz w:val="28"/>
        </w:rPr>
      </w:pPr>
      <w:r>
        <w:rPr>
          <w:spacing w:val="-2"/>
          <w:sz w:val="28"/>
        </w:rPr>
        <w:t>Говорение:</w:t>
      </w:r>
    </w:p>
    <w:p w:rsidR="007A46EE" w:rsidRDefault="009E1D98">
      <w:pPr>
        <w:pStyle w:val="a3"/>
        <w:spacing w:before="163" w:line="360" w:lineRule="auto"/>
        <w:ind w:right="138" w:firstLine="710"/>
      </w:pPr>
      <w:r>
        <w:t>вести разные виды диалогов (диалог этикетного характера, диалог- побуждение,</w:t>
      </w:r>
      <w:r>
        <w:rPr>
          <w:spacing w:val="80"/>
        </w:rPr>
        <w:t xml:space="preserve"> </w:t>
      </w:r>
      <w:r>
        <w:t>диалог-расспрос)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вербальных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(или)</w:t>
      </w:r>
      <w:r>
        <w:rPr>
          <w:spacing w:val="80"/>
        </w:rPr>
        <w:t xml:space="preserve"> </w:t>
      </w:r>
      <w:r>
        <w:t>зрительных</w:t>
      </w:r>
      <w:r>
        <w:rPr>
          <w:spacing w:val="80"/>
        </w:rPr>
        <w:t xml:space="preserve"> </w:t>
      </w:r>
      <w:r>
        <w:t>опор</w:t>
      </w:r>
      <w:r>
        <w:rPr>
          <w:spacing w:val="40"/>
        </w:rPr>
        <w:t xml:space="preserve"> </w:t>
      </w:r>
      <w:r>
        <w:t>с соблюдением норм речевого этикета, принятого в стране/странах изучаемого</w:t>
      </w:r>
      <w:r>
        <w:rPr>
          <w:spacing w:val="40"/>
        </w:rPr>
        <w:t xml:space="preserve"> </w:t>
      </w:r>
      <w:r>
        <w:t>языка (не менее 4–5 реплик со стороны каждого собеседника);</w:t>
      </w:r>
    </w:p>
    <w:p w:rsidR="007A46EE" w:rsidRDefault="009E1D98">
      <w:pPr>
        <w:pStyle w:val="a3"/>
        <w:spacing w:line="360" w:lineRule="auto"/>
        <w:ind w:right="141" w:firstLine="710"/>
      </w:pPr>
      <w:r>
        <w:t>вести диалог – разговор по телефону с использованием картинок, фотографий и</w:t>
      </w:r>
      <w:r>
        <w:rPr>
          <w:spacing w:val="40"/>
        </w:rPr>
        <w:t xml:space="preserve">  </w:t>
      </w:r>
      <w:r>
        <w:t>(или)</w:t>
      </w:r>
      <w:r>
        <w:rPr>
          <w:spacing w:val="40"/>
        </w:rPr>
        <w:t xml:space="preserve">  </w:t>
      </w:r>
      <w:r>
        <w:t>ключевых</w:t>
      </w:r>
      <w:r>
        <w:rPr>
          <w:spacing w:val="79"/>
          <w:w w:val="150"/>
        </w:rPr>
        <w:t xml:space="preserve"> </w:t>
      </w:r>
      <w:r>
        <w:t>слов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стандартных</w:t>
      </w:r>
      <w:r>
        <w:rPr>
          <w:spacing w:val="80"/>
          <w:w w:val="150"/>
        </w:rPr>
        <w:t xml:space="preserve"> </w:t>
      </w:r>
      <w:r>
        <w:t>ситуаци</w:t>
      </w:r>
      <w:r>
        <w:t>ях</w:t>
      </w:r>
      <w:r>
        <w:rPr>
          <w:spacing w:val="40"/>
        </w:rPr>
        <w:t xml:space="preserve">  </w:t>
      </w:r>
      <w:r>
        <w:t>неофициального</w:t>
      </w:r>
      <w:r>
        <w:rPr>
          <w:spacing w:val="40"/>
        </w:rPr>
        <w:t xml:space="preserve">  </w:t>
      </w:r>
      <w:r>
        <w:t>общения с соблюдением норм речевого этикета в объёме не менее 4–5 реплик со стороны каждого собеседника;</w:t>
      </w:r>
    </w:p>
    <w:p w:rsidR="007A46EE" w:rsidRDefault="009E1D98">
      <w:pPr>
        <w:pStyle w:val="a3"/>
        <w:spacing w:line="362" w:lineRule="auto"/>
        <w:ind w:right="148" w:firstLine="710"/>
      </w:pPr>
      <w:r>
        <w:t>создавать устные связные монологические высказывания (описание, рассуждение; повествование/сообщение) с вербальными и (или) зритель</w:t>
      </w:r>
      <w:r>
        <w:t>ными опорами в рамках тематического содержания речи для 4 класса (объём монологического высказывания – не менее 4–5 фраз);</w:t>
      </w:r>
    </w:p>
    <w:p w:rsidR="007A46EE" w:rsidRDefault="009E1D98">
      <w:pPr>
        <w:pStyle w:val="a3"/>
        <w:spacing w:line="364" w:lineRule="auto"/>
        <w:ind w:right="155" w:firstLine="710"/>
      </w:pPr>
      <w:r>
        <w:t>создавать устные связные монологические высказывания по образцу; выражать своё отношение к предмету речи;</w:t>
      </w:r>
    </w:p>
    <w:p w:rsidR="007A46EE" w:rsidRDefault="009E1D98">
      <w:pPr>
        <w:pStyle w:val="a3"/>
        <w:spacing w:line="357" w:lineRule="auto"/>
        <w:ind w:right="150" w:firstLine="710"/>
      </w:pPr>
      <w:r>
        <w:t>передавать основное содержа</w:t>
      </w:r>
      <w:r>
        <w:t>ние прочитанного текста с вербальными и (или) зрительными опорами в объёме не менее 4–5 фраз.</w:t>
      </w:r>
    </w:p>
    <w:p w:rsidR="007A46EE" w:rsidRDefault="009E1D98">
      <w:pPr>
        <w:pStyle w:val="a3"/>
        <w:spacing w:line="362" w:lineRule="auto"/>
        <w:ind w:right="148" w:firstLine="710"/>
      </w:pPr>
      <w:r>
        <w:t>представлять результаты выполненной проектной работы, в том числе подбирая</w:t>
      </w:r>
      <w:r>
        <w:rPr>
          <w:spacing w:val="40"/>
        </w:rPr>
        <w:t xml:space="preserve">  </w:t>
      </w:r>
      <w:r>
        <w:t>иллюстративный</w:t>
      </w:r>
      <w:r>
        <w:rPr>
          <w:spacing w:val="40"/>
        </w:rPr>
        <w:t xml:space="preserve">  </w:t>
      </w:r>
      <w:r>
        <w:t>материал</w:t>
      </w:r>
      <w:r>
        <w:rPr>
          <w:spacing w:val="40"/>
        </w:rPr>
        <w:t xml:space="preserve">  </w:t>
      </w:r>
      <w:r>
        <w:t>(рисунки,</w:t>
      </w:r>
      <w:r>
        <w:rPr>
          <w:spacing w:val="40"/>
        </w:rPr>
        <w:t xml:space="preserve">  </w:t>
      </w:r>
      <w:r>
        <w:t>фото)</w:t>
      </w:r>
      <w:r>
        <w:rPr>
          <w:spacing w:val="40"/>
        </w:rPr>
        <w:t xml:space="preserve">  </w:t>
      </w:r>
      <w:r>
        <w:t>к</w:t>
      </w:r>
      <w:r>
        <w:rPr>
          <w:spacing w:val="40"/>
        </w:rPr>
        <w:t xml:space="preserve">  </w:t>
      </w:r>
      <w:r>
        <w:t>тексту</w:t>
      </w:r>
      <w:r>
        <w:rPr>
          <w:spacing w:val="78"/>
          <w:w w:val="150"/>
        </w:rPr>
        <w:t xml:space="preserve"> </w:t>
      </w:r>
      <w:r>
        <w:t>выступления, в объёме не менее 4–5 фраз.</w:t>
      </w:r>
    </w:p>
    <w:p w:rsidR="007A46EE" w:rsidRDefault="009E1D98">
      <w:pPr>
        <w:pStyle w:val="a5"/>
        <w:numPr>
          <w:ilvl w:val="4"/>
          <w:numId w:val="80"/>
        </w:numPr>
        <w:tabs>
          <w:tab w:val="left" w:pos="2395"/>
        </w:tabs>
        <w:spacing w:line="313" w:lineRule="exact"/>
        <w:ind w:left="2395" w:hanging="1259"/>
        <w:jc w:val="both"/>
        <w:rPr>
          <w:sz w:val="28"/>
        </w:rPr>
      </w:pPr>
      <w:r>
        <w:rPr>
          <w:spacing w:val="-2"/>
          <w:sz w:val="28"/>
        </w:rPr>
        <w:t>Аудирование:</w:t>
      </w:r>
    </w:p>
    <w:p w:rsidR="007A46EE" w:rsidRDefault="009E1D98">
      <w:pPr>
        <w:pStyle w:val="a3"/>
        <w:spacing w:before="142" w:line="362" w:lineRule="auto"/>
        <w:ind w:right="144" w:firstLine="710"/>
      </w:pPr>
      <w:r>
        <w:t>воспринимать на слух и понимать речь учителя и других обучающихся, вербально/невербально реагировать на услышанное;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45" w:firstLine="710"/>
      </w:pPr>
      <w:r>
        <w:t>воспринимать на слух и понимать учебные и адаптированные аутентичны</w:t>
      </w:r>
      <w:r>
        <w:t xml:space="preserve">е тексты, построенные на изученном языковом материале,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запрашиваемой информации фактического характера со </w:t>
      </w:r>
      <w:r>
        <w:t>зрительной опорой и с использованием языковой, в том числе контекстуальной, догадки (время звучания</w:t>
      </w:r>
      <w:r>
        <w:rPr>
          <w:spacing w:val="40"/>
        </w:rPr>
        <w:t xml:space="preserve"> </w:t>
      </w:r>
      <w:r>
        <w:t>текста/текстов</w:t>
      </w:r>
      <w:r>
        <w:rPr>
          <w:spacing w:val="80"/>
        </w:rPr>
        <w:t xml:space="preserve"> </w:t>
      </w:r>
      <w:r>
        <w:t>для аудирования – до 1 минуты).</w:t>
      </w:r>
    </w:p>
    <w:p w:rsidR="007A46EE" w:rsidRDefault="009E1D98">
      <w:pPr>
        <w:pStyle w:val="a5"/>
        <w:numPr>
          <w:ilvl w:val="4"/>
          <w:numId w:val="80"/>
        </w:numPr>
        <w:tabs>
          <w:tab w:val="left" w:pos="2395"/>
        </w:tabs>
        <w:spacing w:before="4"/>
        <w:ind w:left="2395" w:hanging="1259"/>
        <w:jc w:val="both"/>
        <w:rPr>
          <w:sz w:val="28"/>
        </w:rPr>
      </w:pPr>
      <w:r>
        <w:rPr>
          <w:spacing w:val="-2"/>
          <w:sz w:val="28"/>
        </w:rPr>
        <w:t>Смысловое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чтение:</w:t>
      </w:r>
    </w:p>
    <w:p w:rsidR="007A46EE" w:rsidRDefault="009E1D98">
      <w:pPr>
        <w:pStyle w:val="a3"/>
        <w:spacing w:before="158" w:line="360" w:lineRule="auto"/>
        <w:ind w:right="143" w:firstLine="710"/>
      </w:pPr>
      <w:r>
        <w:t>читать вслух учебные тексты объёмом до 70 слов, построенные на изученном языковом материале, с соблюдением правил</w:t>
      </w:r>
      <w:r>
        <w:rPr>
          <w:spacing w:val="-1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соответствующей интонацией, демонстрируя понимание прочитанного;</w:t>
      </w:r>
    </w:p>
    <w:p w:rsidR="007A46EE" w:rsidRDefault="009E1D98">
      <w:pPr>
        <w:pStyle w:val="a3"/>
        <w:spacing w:before="2" w:line="360" w:lineRule="auto"/>
        <w:ind w:right="138" w:firstLine="710"/>
      </w:pPr>
      <w:r>
        <w:t>читать</w:t>
      </w:r>
      <w:r>
        <w:rPr>
          <w:spacing w:val="67"/>
        </w:rPr>
        <w:t xml:space="preserve">  </w:t>
      </w:r>
      <w:r>
        <w:t>про</w:t>
      </w:r>
      <w:r>
        <w:rPr>
          <w:spacing w:val="68"/>
        </w:rPr>
        <w:t xml:space="preserve">  </w:t>
      </w:r>
      <w:r>
        <w:t>себя</w:t>
      </w:r>
      <w:r>
        <w:rPr>
          <w:spacing w:val="67"/>
        </w:rPr>
        <w:t xml:space="preserve">  </w:t>
      </w:r>
      <w:r>
        <w:t>тексты,</w:t>
      </w:r>
      <w:r>
        <w:rPr>
          <w:spacing w:val="70"/>
        </w:rPr>
        <w:t xml:space="preserve">  </w:t>
      </w:r>
      <w:r>
        <w:t>содержащие</w:t>
      </w:r>
      <w:r>
        <w:rPr>
          <w:spacing w:val="69"/>
        </w:rPr>
        <w:t xml:space="preserve">  </w:t>
      </w:r>
      <w:r>
        <w:t>отдельные</w:t>
      </w:r>
      <w:r>
        <w:rPr>
          <w:spacing w:val="69"/>
        </w:rPr>
        <w:t xml:space="preserve">  </w:t>
      </w:r>
      <w:r>
        <w:t>незнакомые</w:t>
      </w:r>
      <w:r>
        <w:rPr>
          <w:spacing w:val="69"/>
        </w:rPr>
        <w:t xml:space="preserve">  </w:t>
      </w:r>
      <w:r>
        <w:t>слова</w:t>
      </w:r>
      <w:r>
        <w:t>, с</w:t>
      </w:r>
      <w:r>
        <w:rPr>
          <w:spacing w:val="80"/>
        </w:rPr>
        <w:t xml:space="preserve">  </w:t>
      </w:r>
      <w:r>
        <w:t>различной</w:t>
      </w:r>
      <w:r>
        <w:rPr>
          <w:spacing w:val="77"/>
        </w:rPr>
        <w:t xml:space="preserve">  </w:t>
      </w:r>
      <w:r>
        <w:t>глубиной</w:t>
      </w:r>
      <w:r>
        <w:rPr>
          <w:spacing w:val="79"/>
        </w:rPr>
        <w:t xml:space="preserve">  </w:t>
      </w:r>
      <w:r>
        <w:t>проникновения</w:t>
      </w:r>
      <w:r>
        <w:rPr>
          <w:spacing w:val="80"/>
        </w:rPr>
        <w:t xml:space="preserve">  </w:t>
      </w:r>
      <w:r>
        <w:t>в</w:t>
      </w:r>
      <w:r>
        <w:rPr>
          <w:spacing w:val="76"/>
        </w:rPr>
        <w:t xml:space="preserve">  </w:t>
      </w:r>
      <w:r>
        <w:t>их</w:t>
      </w:r>
      <w:r>
        <w:rPr>
          <w:spacing w:val="74"/>
        </w:rPr>
        <w:t xml:space="preserve">  </w:t>
      </w:r>
      <w:r>
        <w:t>содержание</w:t>
      </w:r>
      <w:r>
        <w:rPr>
          <w:spacing w:val="78"/>
        </w:rPr>
        <w:t xml:space="preserve">  </w:t>
      </w:r>
      <w:r>
        <w:t>в</w:t>
      </w:r>
      <w:r>
        <w:rPr>
          <w:spacing w:val="76"/>
        </w:rPr>
        <w:t xml:space="preserve">  </w:t>
      </w:r>
      <w:r>
        <w:t>зависимости от</w:t>
      </w:r>
      <w:r>
        <w:rPr>
          <w:spacing w:val="40"/>
        </w:rPr>
        <w:t xml:space="preserve"> </w:t>
      </w:r>
      <w:r>
        <w:t>поставленной</w:t>
      </w:r>
      <w:r>
        <w:rPr>
          <w:spacing w:val="40"/>
        </w:rPr>
        <w:t xml:space="preserve"> </w:t>
      </w:r>
      <w:r>
        <w:t>коммуникативной</w:t>
      </w:r>
      <w:r>
        <w:rPr>
          <w:spacing w:val="40"/>
        </w:rPr>
        <w:t xml:space="preserve"> </w:t>
      </w:r>
      <w:r>
        <w:t>задачи: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пониманием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содержания,</w:t>
      </w:r>
      <w:r>
        <w:rPr>
          <w:spacing w:val="40"/>
        </w:rPr>
        <w:t xml:space="preserve"> </w:t>
      </w:r>
      <w:r>
        <w:t>с</w:t>
      </w:r>
      <w:r>
        <w:rPr>
          <w:spacing w:val="73"/>
        </w:rPr>
        <w:t xml:space="preserve"> </w:t>
      </w:r>
      <w:r>
        <w:t>пониманием</w:t>
      </w:r>
      <w:r>
        <w:rPr>
          <w:spacing w:val="73"/>
        </w:rPr>
        <w:t xml:space="preserve"> </w:t>
      </w:r>
      <w:r>
        <w:t>запрашиваемой</w:t>
      </w:r>
      <w:r>
        <w:rPr>
          <w:spacing w:val="73"/>
        </w:rPr>
        <w:t xml:space="preserve"> </w:t>
      </w:r>
      <w:r>
        <w:t>информации,</w:t>
      </w:r>
      <w:r>
        <w:rPr>
          <w:spacing w:val="74"/>
        </w:rPr>
        <w:t xml:space="preserve"> </w:t>
      </w:r>
      <w:r>
        <w:t>со</w:t>
      </w:r>
      <w:r>
        <w:rPr>
          <w:spacing w:val="71"/>
        </w:rPr>
        <w:t xml:space="preserve"> </w:t>
      </w:r>
      <w:r>
        <w:t>зрительной</w:t>
      </w:r>
      <w:r>
        <w:rPr>
          <w:spacing w:val="72"/>
        </w:rPr>
        <w:t xml:space="preserve"> </w:t>
      </w:r>
      <w:r>
        <w:t>опорой</w:t>
      </w:r>
      <w:r>
        <w:rPr>
          <w:spacing w:val="72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без</w:t>
      </w:r>
      <w:r>
        <w:rPr>
          <w:spacing w:val="68"/>
        </w:rPr>
        <w:t xml:space="preserve"> </w:t>
      </w:r>
      <w:r>
        <w:t>опоры, с использованием языковой, в том числе контекстуальной, догадки (объём текста/текстов для чтения – до 160 слов;</w:t>
      </w:r>
    </w:p>
    <w:p w:rsidR="007A46EE" w:rsidRDefault="009E1D98">
      <w:pPr>
        <w:pStyle w:val="a3"/>
        <w:spacing w:line="319" w:lineRule="exact"/>
        <w:ind w:left="1136"/>
      </w:pPr>
      <w:r>
        <w:t>прогнозировать</w:t>
      </w:r>
      <w:r>
        <w:rPr>
          <w:spacing w:val="-18"/>
        </w:rPr>
        <w:t xml:space="preserve"> </w:t>
      </w:r>
      <w:r>
        <w:t>содержание</w:t>
      </w:r>
      <w:r>
        <w:rPr>
          <w:spacing w:val="-17"/>
        </w:rPr>
        <w:t xml:space="preserve"> </w:t>
      </w:r>
      <w:r>
        <w:t>текста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основе</w:t>
      </w:r>
      <w:r>
        <w:rPr>
          <w:spacing w:val="-17"/>
        </w:rPr>
        <w:t xml:space="preserve"> </w:t>
      </w:r>
      <w:r>
        <w:rPr>
          <w:spacing w:val="-2"/>
        </w:rPr>
        <w:t>заголовка;</w:t>
      </w:r>
    </w:p>
    <w:p w:rsidR="007A46EE" w:rsidRDefault="009E1D98">
      <w:pPr>
        <w:pStyle w:val="a3"/>
        <w:spacing w:before="162" w:line="357" w:lineRule="auto"/>
        <w:ind w:right="134" w:firstLine="710"/>
      </w:pPr>
      <w:r>
        <w:t>читать</w:t>
      </w:r>
      <w:r>
        <w:rPr>
          <w:spacing w:val="40"/>
        </w:rPr>
        <w:t xml:space="preserve">  </w:t>
      </w:r>
      <w:r>
        <w:t>про</w:t>
      </w:r>
      <w:r>
        <w:rPr>
          <w:spacing w:val="40"/>
        </w:rPr>
        <w:t xml:space="preserve">  </w:t>
      </w:r>
      <w:r>
        <w:t>себя</w:t>
      </w:r>
      <w:r>
        <w:rPr>
          <w:spacing w:val="40"/>
        </w:rPr>
        <w:t xml:space="preserve">  </w:t>
      </w:r>
      <w:r>
        <w:t>несплошные</w:t>
      </w:r>
      <w:r>
        <w:rPr>
          <w:spacing w:val="40"/>
        </w:rPr>
        <w:t xml:space="preserve">  </w:t>
      </w:r>
      <w:r>
        <w:t>тексты</w:t>
      </w:r>
      <w:r>
        <w:rPr>
          <w:spacing w:val="40"/>
        </w:rPr>
        <w:t xml:space="preserve">  </w:t>
      </w:r>
      <w:r>
        <w:t>(таблицы,</w:t>
      </w:r>
      <w:r>
        <w:rPr>
          <w:spacing w:val="40"/>
        </w:rPr>
        <w:t xml:space="preserve">  </w:t>
      </w:r>
      <w:r>
        <w:t>диаграммы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 xml:space="preserve">другие) и понимать </w:t>
      </w:r>
      <w:r>
        <w:t>представленную в них информацию.</w:t>
      </w:r>
    </w:p>
    <w:p w:rsidR="007A46EE" w:rsidRDefault="009E1D98">
      <w:pPr>
        <w:pStyle w:val="a5"/>
        <w:numPr>
          <w:ilvl w:val="4"/>
          <w:numId w:val="80"/>
        </w:numPr>
        <w:tabs>
          <w:tab w:val="left" w:pos="2395"/>
        </w:tabs>
        <w:spacing w:before="6"/>
        <w:ind w:left="2395" w:hanging="1259"/>
        <w:jc w:val="both"/>
        <w:rPr>
          <w:sz w:val="28"/>
        </w:rPr>
      </w:pPr>
      <w:r>
        <w:rPr>
          <w:spacing w:val="-2"/>
          <w:sz w:val="28"/>
        </w:rPr>
        <w:t>Письмо:</w:t>
      </w:r>
    </w:p>
    <w:p w:rsidR="007A46EE" w:rsidRDefault="009E1D98">
      <w:pPr>
        <w:pStyle w:val="a3"/>
        <w:spacing w:before="158" w:line="362" w:lineRule="auto"/>
        <w:ind w:right="135" w:firstLine="710"/>
      </w:pPr>
      <w:r>
        <w:t>заполнять</w:t>
      </w:r>
      <w:r>
        <w:rPr>
          <w:spacing w:val="40"/>
        </w:rPr>
        <w:t xml:space="preserve">  </w:t>
      </w:r>
      <w:r>
        <w:t>анкеты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формуляры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указанием</w:t>
      </w:r>
      <w:r>
        <w:rPr>
          <w:spacing w:val="40"/>
        </w:rPr>
        <w:t xml:space="preserve">  </w:t>
      </w:r>
      <w:r>
        <w:t>личной</w:t>
      </w:r>
      <w:r>
        <w:rPr>
          <w:spacing w:val="40"/>
        </w:rPr>
        <w:t xml:space="preserve">  </w:t>
      </w:r>
      <w:r>
        <w:t>информации:</w:t>
      </w:r>
      <w:r>
        <w:rPr>
          <w:spacing w:val="40"/>
        </w:rPr>
        <w:t xml:space="preserve"> </w:t>
      </w:r>
      <w:r>
        <w:t>имя, фамилия, возраст, место жительства (страна проживания, город), любимые занятия и другие;</w:t>
      </w:r>
    </w:p>
    <w:p w:rsidR="007A46EE" w:rsidRDefault="009E1D98">
      <w:pPr>
        <w:pStyle w:val="a3"/>
        <w:spacing w:line="362" w:lineRule="auto"/>
        <w:ind w:right="158" w:firstLine="710"/>
      </w:pPr>
      <w:r>
        <w:t>писать с использованием образца поздравления с днем ро</w:t>
      </w:r>
      <w:r>
        <w:t>ждения, Новым годом, Рождеством с выражением пожеланий;</w:t>
      </w:r>
    </w:p>
    <w:p w:rsidR="007A46EE" w:rsidRDefault="009E1D98">
      <w:pPr>
        <w:pStyle w:val="a3"/>
        <w:spacing w:line="357" w:lineRule="auto"/>
        <w:ind w:right="161" w:firstLine="710"/>
      </w:pPr>
      <w:r>
        <w:t>писать с использованием образца электронное сообщение личного характера (объём сообщения – до 50 слов).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line="362" w:lineRule="auto"/>
        <w:ind w:left="1136" w:right="4986" w:firstLine="0"/>
        <w:jc w:val="both"/>
        <w:rPr>
          <w:sz w:val="28"/>
        </w:rPr>
      </w:pPr>
      <w:r>
        <w:rPr>
          <w:sz w:val="28"/>
        </w:rPr>
        <w:t>Языковые знания и навыки. 24.9.5.2.1.</w:t>
      </w:r>
      <w:r>
        <w:rPr>
          <w:spacing w:val="-18"/>
          <w:sz w:val="28"/>
        </w:rPr>
        <w:t xml:space="preserve"> </w:t>
      </w:r>
      <w:r>
        <w:rPr>
          <w:sz w:val="28"/>
        </w:rPr>
        <w:t>Фонетическая</w:t>
      </w:r>
      <w:r>
        <w:rPr>
          <w:spacing w:val="-13"/>
          <w:sz w:val="28"/>
        </w:rPr>
        <w:t xml:space="preserve"> </w:t>
      </w:r>
      <w:r>
        <w:rPr>
          <w:sz w:val="28"/>
        </w:rPr>
        <w:t>сторона</w:t>
      </w:r>
      <w:r>
        <w:rPr>
          <w:spacing w:val="-15"/>
          <w:sz w:val="28"/>
        </w:rPr>
        <w:t xml:space="preserve"> </w:t>
      </w:r>
      <w:r>
        <w:rPr>
          <w:sz w:val="28"/>
        </w:rPr>
        <w:t>речи:</w:t>
      </w:r>
    </w:p>
    <w:p w:rsidR="007A46EE" w:rsidRDefault="007A46EE">
      <w:pPr>
        <w:pStyle w:val="a5"/>
        <w:spacing w:line="362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ind w:left="1136"/>
        <w:jc w:val="left"/>
      </w:pPr>
      <w:r>
        <w:t>читать</w:t>
      </w:r>
      <w:r>
        <w:rPr>
          <w:spacing w:val="-18"/>
        </w:rPr>
        <w:t xml:space="preserve"> </w:t>
      </w:r>
      <w:r>
        <w:t>новые</w:t>
      </w:r>
      <w:r>
        <w:rPr>
          <w:spacing w:val="-17"/>
        </w:rPr>
        <w:t xml:space="preserve"> </w:t>
      </w:r>
      <w:r>
        <w:t>слова</w:t>
      </w:r>
      <w:r>
        <w:rPr>
          <w:spacing w:val="-17"/>
        </w:rPr>
        <w:t xml:space="preserve"> </w:t>
      </w:r>
      <w:r>
        <w:t>согласно</w:t>
      </w:r>
      <w:r>
        <w:rPr>
          <w:spacing w:val="-16"/>
        </w:rPr>
        <w:t xml:space="preserve"> </w:t>
      </w:r>
      <w:r>
        <w:t>основным</w:t>
      </w:r>
      <w:r>
        <w:rPr>
          <w:spacing w:val="-11"/>
        </w:rPr>
        <w:t xml:space="preserve"> </w:t>
      </w:r>
      <w:r>
        <w:t>правилам</w:t>
      </w:r>
      <w:r>
        <w:rPr>
          <w:spacing w:val="-10"/>
        </w:rPr>
        <w:t xml:space="preserve"> </w:t>
      </w:r>
      <w:r>
        <w:rPr>
          <w:spacing w:val="-2"/>
        </w:rPr>
        <w:t>чтения;</w:t>
      </w:r>
    </w:p>
    <w:p w:rsidR="007A46EE" w:rsidRDefault="009E1D98">
      <w:pPr>
        <w:pStyle w:val="a3"/>
        <w:spacing w:before="158" w:line="362" w:lineRule="auto"/>
        <w:ind w:right="275" w:firstLine="710"/>
        <w:jc w:val="left"/>
      </w:pPr>
      <w:r>
        <w:t>различать</w:t>
      </w:r>
      <w:r>
        <w:rPr>
          <w:spacing w:val="74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слух</w:t>
      </w:r>
      <w:r>
        <w:rPr>
          <w:spacing w:val="72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правильно</w:t>
      </w:r>
      <w:r>
        <w:rPr>
          <w:spacing w:val="75"/>
        </w:rPr>
        <w:t xml:space="preserve"> </w:t>
      </w:r>
      <w:r>
        <w:t>произносить</w:t>
      </w:r>
      <w:r>
        <w:rPr>
          <w:spacing w:val="74"/>
        </w:rPr>
        <w:t xml:space="preserve"> </w:t>
      </w:r>
      <w:r>
        <w:t>слова</w:t>
      </w:r>
      <w:r>
        <w:rPr>
          <w:spacing w:val="77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фразы/предложения с соблюдением их ритмико-интонационных особенностей.</w:t>
      </w:r>
    </w:p>
    <w:p w:rsidR="007A46EE" w:rsidRDefault="009E1D98">
      <w:pPr>
        <w:pStyle w:val="a5"/>
        <w:numPr>
          <w:ilvl w:val="4"/>
          <w:numId w:val="66"/>
        </w:numPr>
        <w:tabs>
          <w:tab w:val="left" w:pos="2395"/>
        </w:tabs>
        <w:spacing w:line="320" w:lineRule="exact"/>
        <w:ind w:left="2395" w:hanging="1259"/>
        <w:rPr>
          <w:sz w:val="28"/>
        </w:rPr>
      </w:pPr>
      <w:r>
        <w:rPr>
          <w:sz w:val="28"/>
        </w:rPr>
        <w:t>Графика,</w:t>
      </w:r>
      <w:r>
        <w:rPr>
          <w:spacing w:val="-9"/>
          <w:sz w:val="28"/>
        </w:rPr>
        <w:t xml:space="preserve"> </w:t>
      </w:r>
      <w:r>
        <w:rPr>
          <w:sz w:val="28"/>
        </w:rPr>
        <w:t>орфография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пунктуация:</w:t>
      </w:r>
    </w:p>
    <w:p w:rsidR="007A46EE" w:rsidRDefault="009E1D98">
      <w:pPr>
        <w:pStyle w:val="a3"/>
        <w:spacing w:before="158"/>
        <w:ind w:left="1136"/>
        <w:jc w:val="left"/>
      </w:pPr>
      <w:r>
        <w:rPr>
          <w:spacing w:val="-2"/>
        </w:rPr>
        <w:t>правильно</w:t>
      </w:r>
      <w:r>
        <w:rPr>
          <w:spacing w:val="-3"/>
        </w:rPr>
        <w:t xml:space="preserve"> </w:t>
      </w:r>
      <w:r>
        <w:rPr>
          <w:spacing w:val="-2"/>
        </w:rPr>
        <w:t>писать</w:t>
      </w:r>
      <w:r>
        <w:rPr>
          <w:spacing w:val="-4"/>
        </w:rPr>
        <w:t xml:space="preserve"> </w:t>
      </w:r>
      <w:r>
        <w:rPr>
          <w:spacing w:val="-2"/>
        </w:rPr>
        <w:t>изученные</w:t>
      </w:r>
      <w:r>
        <w:rPr>
          <w:spacing w:val="1"/>
        </w:rPr>
        <w:t xml:space="preserve"> </w:t>
      </w:r>
      <w:r>
        <w:rPr>
          <w:spacing w:val="-2"/>
        </w:rPr>
        <w:t>слова;</w:t>
      </w:r>
    </w:p>
    <w:p w:rsidR="007A46EE" w:rsidRDefault="009E1D98">
      <w:pPr>
        <w:pStyle w:val="a3"/>
        <w:spacing w:before="163" w:line="360" w:lineRule="auto"/>
        <w:ind w:right="147" w:firstLine="710"/>
      </w:pPr>
      <w:r>
        <w:t>правильно</w:t>
      </w:r>
      <w:r>
        <w:rPr>
          <w:spacing w:val="80"/>
          <w:w w:val="150"/>
        </w:rPr>
        <w:t xml:space="preserve">  </w:t>
      </w:r>
      <w:r>
        <w:t>расставлять</w:t>
      </w:r>
      <w:r>
        <w:rPr>
          <w:spacing w:val="80"/>
          <w:w w:val="150"/>
        </w:rPr>
        <w:t xml:space="preserve">  </w:t>
      </w:r>
      <w:r>
        <w:t>з</w:t>
      </w:r>
      <w:r>
        <w:t>наки</w:t>
      </w:r>
      <w:r>
        <w:rPr>
          <w:spacing w:val="80"/>
          <w:w w:val="150"/>
        </w:rPr>
        <w:t xml:space="preserve">  </w:t>
      </w:r>
      <w:r>
        <w:t>препинания</w:t>
      </w:r>
      <w:r>
        <w:rPr>
          <w:spacing w:val="80"/>
          <w:w w:val="150"/>
        </w:rPr>
        <w:t xml:space="preserve">  </w:t>
      </w:r>
      <w:r>
        <w:t>(точка,</w:t>
      </w:r>
      <w:r>
        <w:rPr>
          <w:spacing w:val="80"/>
          <w:w w:val="150"/>
        </w:rPr>
        <w:t xml:space="preserve">  </w:t>
      </w:r>
      <w:r>
        <w:t>вопросительный и</w:t>
      </w:r>
      <w:r>
        <w:rPr>
          <w:spacing w:val="80"/>
          <w:w w:val="150"/>
        </w:rPr>
        <w:t xml:space="preserve">  </w:t>
      </w:r>
      <w:r>
        <w:t>восклицательный</w:t>
      </w:r>
      <w:r>
        <w:rPr>
          <w:spacing w:val="80"/>
          <w:w w:val="150"/>
        </w:rPr>
        <w:t xml:space="preserve">  </w:t>
      </w:r>
      <w:r>
        <w:t>знаки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конце</w:t>
      </w:r>
      <w:r>
        <w:rPr>
          <w:spacing w:val="80"/>
          <w:w w:val="150"/>
        </w:rPr>
        <w:t xml:space="preserve">  </w:t>
      </w:r>
      <w:r>
        <w:t>предложения,</w:t>
      </w:r>
      <w:r>
        <w:rPr>
          <w:spacing w:val="80"/>
          <w:w w:val="150"/>
        </w:rPr>
        <w:t xml:space="preserve">  </w:t>
      </w:r>
      <w:r>
        <w:t>апостроф,</w:t>
      </w:r>
      <w:r>
        <w:rPr>
          <w:spacing w:val="80"/>
          <w:w w:val="150"/>
        </w:rPr>
        <w:t xml:space="preserve">  </w:t>
      </w:r>
      <w:r>
        <w:t>запятая при перечислении).</w:t>
      </w:r>
    </w:p>
    <w:p w:rsidR="007A46EE" w:rsidRDefault="009E1D98">
      <w:pPr>
        <w:pStyle w:val="a5"/>
        <w:numPr>
          <w:ilvl w:val="4"/>
          <w:numId w:val="66"/>
        </w:numPr>
        <w:tabs>
          <w:tab w:val="left" w:pos="2395"/>
        </w:tabs>
        <w:spacing w:line="318" w:lineRule="exact"/>
        <w:ind w:left="2395" w:hanging="1259"/>
        <w:jc w:val="both"/>
        <w:rPr>
          <w:sz w:val="28"/>
        </w:rPr>
      </w:pPr>
      <w:r>
        <w:rPr>
          <w:spacing w:val="-2"/>
          <w:sz w:val="28"/>
        </w:rPr>
        <w:t>Лексическая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 xml:space="preserve">сторона </w:t>
      </w:r>
      <w:r>
        <w:rPr>
          <w:spacing w:val="-4"/>
          <w:sz w:val="28"/>
        </w:rPr>
        <w:t>речи:</w:t>
      </w:r>
    </w:p>
    <w:p w:rsidR="007A46EE" w:rsidRDefault="009E1D98">
      <w:pPr>
        <w:pStyle w:val="a3"/>
        <w:spacing w:before="163"/>
        <w:ind w:left="1136"/>
      </w:pPr>
      <w:r>
        <w:t>распознавать</w:t>
      </w:r>
      <w:r>
        <w:rPr>
          <w:spacing w:val="45"/>
        </w:rPr>
        <w:t xml:space="preserve">  </w:t>
      </w:r>
      <w:r>
        <w:t>и</w:t>
      </w:r>
      <w:r>
        <w:rPr>
          <w:spacing w:val="50"/>
        </w:rPr>
        <w:t xml:space="preserve">  </w:t>
      </w:r>
      <w:r>
        <w:t>употреблять</w:t>
      </w:r>
      <w:r>
        <w:rPr>
          <w:spacing w:val="46"/>
        </w:rPr>
        <w:t xml:space="preserve">  </w:t>
      </w:r>
      <w:r>
        <w:t>в</w:t>
      </w:r>
      <w:r>
        <w:rPr>
          <w:spacing w:val="47"/>
        </w:rPr>
        <w:t xml:space="preserve">  </w:t>
      </w:r>
      <w:r>
        <w:t>устной</w:t>
      </w:r>
      <w:r>
        <w:rPr>
          <w:spacing w:val="46"/>
        </w:rPr>
        <w:t xml:space="preserve">  </w:t>
      </w:r>
      <w:r>
        <w:t>и</w:t>
      </w:r>
      <w:r>
        <w:rPr>
          <w:spacing w:val="50"/>
        </w:rPr>
        <w:t xml:space="preserve">  </w:t>
      </w:r>
      <w:r>
        <w:t>письменной</w:t>
      </w:r>
      <w:r>
        <w:rPr>
          <w:spacing w:val="47"/>
        </w:rPr>
        <w:t xml:space="preserve">  </w:t>
      </w:r>
      <w:r>
        <w:t>речи</w:t>
      </w:r>
      <w:r>
        <w:rPr>
          <w:spacing w:val="50"/>
        </w:rPr>
        <w:t xml:space="preserve">  </w:t>
      </w:r>
      <w:r>
        <w:t>не</w:t>
      </w:r>
      <w:r>
        <w:rPr>
          <w:spacing w:val="47"/>
        </w:rPr>
        <w:t xml:space="preserve">  </w:t>
      </w:r>
      <w:r>
        <w:rPr>
          <w:spacing w:val="-2"/>
        </w:rPr>
        <w:t>менее</w:t>
      </w:r>
    </w:p>
    <w:p w:rsidR="007A46EE" w:rsidRDefault="009E1D98">
      <w:pPr>
        <w:pStyle w:val="a3"/>
        <w:spacing w:before="163" w:line="357" w:lineRule="auto"/>
        <w:ind w:right="151"/>
      </w:pPr>
      <w:r>
        <w:t>500</w:t>
      </w:r>
      <w:r>
        <w:rPr>
          <w:spacing w:val="80"/>
          <w:w w:val="150"/>
        </w:rPr>
        <w:t xml:space="preserve"> </w:t>
      </w:r>
      <w:r>
        <w:t>лексических</w:t>
      </w:r>
      <w:r>
        <w:rPr>
          <w:spacing w:val="80"/>
          <w:w w:val="150"/>
        </w:rPr>
        <w:t xml:space="preserve"> </w:t>
      </w:r>
      <w:r>
        <w:t>единиц</w:t>
      </w:r>
      <w:r>
        <w:rPr>
          <w:spacing w:val="80"/>
          <w:w w:val="150"/>
        </w:rPr>
        <w:t xml:space="preserve"> </w:t>
      </w:r>
      <w:r>
        <w:t>(слов,</w:t>
      </w:r>
      <w:r>
        <w:rPr>
          <w:spacing w:val="80"/>
          <w:w w:val="150"/>
        </w:rPr>
        <w:t xml:space="preserve"> </w:t>
      </w:r>
      <w:r>
        <w:t>словосочетаний,</w:t>
      </w:r>
      <w:r>
        <w:rPr>
          <w:spacing w:val="80"/>
          <w:w w:val="150"/>
        </w:rPr>
        <w:t xml:space="preserve"> </w:t>
      </w:r>
      <w:r>
        <w:t>речевых</w:t>
      </w:r>
      <w:r>
        <w:rPr>
          <w:spacing w:val="80"/>
          <w:w w:val="150"/>
        </w:rPr>
        <w:t xml:space="preserve"> </w:t>
      </w:r>
      <w:r>
        <w:t>клише),</w:t>
      </w:r>
      <w:r>
        <w:rPr>
          <w:spacing w:val="80"/>
          <w:w w:val="150"/>
        </w:rPr>
        <w:t xml:space="preserve"> </w:t>
      </w:r>
      <w:r>
        <w:t>включая</w:t>
      </w:r>
      <w:r>
        <w:rPr>
          <w:spacing w:val="80"/>
        </w:rPr>
        <w:t xml:space="preserve"> </w:t>
      </w:r>
      <w:r>
        <w:t>350 лексических единиц, освоенных в предшествующие годы обучения;</w:t>
      </w:r>
    </w:p>
    <w:p w:rsidR="007A46EE" w:rsidRDefault="009E1D98">
      <w:pPr>
        <w:pStyle w:val="a3"/>
        <w:spacing w:before="1" w:line="362" w:lineRule="auto"/>
        <w:ind w:right="146" w:firstLine="710"/>
      </w:pPr>
      <w:r>
        <w:t>распознавать и образовывать родственные слова с использованием основных способов словообразования: аффиксации (суффиксы -er/-or, -ist: teacher,</w:t>
      </w:r>
      <w:r>
        <w:t xml:space="preserve"> actor, artist), словосложения (blackboard), конверсии (to play – a play).</w:t>
      </w:r>
    </w:p>
    <w:p w:rsidR="007A46EE" w:rsidRDefault="009E1D98">
      <w:pPr>
        <w:pStyle w:val="a5"/>
        <w:numPr>
          <w:ilvl w:val="4"/>
          <w:numId w:val="66"/>
        </w:numPr>
        <w:tabs>
          <w:tab w:val="left" w:pos="2395"/>
        </w:tabs>
        <w:spacing w:line="313" w:lineRule="exact"/>
        <w:ind w:left="2395" w:hanging="1259"/>
        <w:jc w:val="both"/>
        <w:rPr>
          <w:sz w:val="28"/>
        </w:rPr>
      </w:pPr>
      <w:r>
        <w:rPr>
          <w:spacing w:val="-2"/>
          <w:sz w:val="28"/>
        </w:rPr>
        <w:t>Грамматическая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сторона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речи:</w:t>
      </w:r>
    </w:p>
    <w:p w:rsidR="007A46EE" w:rsidRDefault="009E1D98">
      <w:pPr>
        <w:pStyle w:val="a3"/>
        <w:spacing w:before="163" w:line="362" w:lineRule="auto"/>
        <w:ind w:right="143" w:firstLine="710"/>
      </w:pPr>
      <w:r>
        <w:t>распознавать и употреблять в устной и письменной речи Present Continuous Tense в повествовательных (утвердительных и отрицательных), вопросительных (общий и специальный вопрос) предложениях;</w:t>
      </w:r>
    </w:p>
    <w:p w:rsidR="007A46EE" w:rsidRDefault="009E1D98">
      <w:pPr>
        <w:pStyle w:val="a3"/>
        <w:spacing w:line="362" w:lineRule="auto"/>
        <w:ind w:right="144" w:firstLine="710"/>
      </w:pPr>
      <w:r>
        <w:t>распознавать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употреблять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устной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письменной</w:t>
      </w:r>
      <w:r>
        <w:rPr>
          <w:spacing w:val="80"/>
          <w:w w:val="150"/>
        </w:rPr>
        <w:t xml:space="preserve"> </w:t>
      </w:r>
      <w:r>
        <w:t>речи</w:t>
      </w:r>
      <w:r>
        <w:rPr>
          <w:spacing w:val="80"/>
          <w:w w:val="150"/>
        </w:rPr>
        <w:t xml:space="preserve"> </w:t>
      </w:r>
      <w:r>
        <w:t>конструкцию</w:t>
      </w:r>
      <w:r>
        <w:t xml:space="preserve"> to be going to и Future Simple Tense для выражения будущего действия;</w:t>
      </w:r>
    </w:p>
    <w:p w:rsidR="007A46EE" w:rsidRDefault="009E1D98">
      <w:pPr>
        <w:pStyle w:val="a3"/>
        <w:spacing w:line="357" w:lineRule="auto"/>
        <w:ind w:right="148" w:firstLine="710"/>
      </w:pPr>
      <w:r>
        <w:t>распознавать и употреблять в устной и письменной речи модальные глаголы долженствования must и have to;</w:t>
      </w:r>
    </w:p>
    <w:p w:rsidR="007A46EE" w:rsidRDefault="009E1D98">
      <w:pPr>
        <w:pStyle w:val="a3"/>
        <w:spacing w:line="357" w:lineRule="auto"/>
        <w:ind w:right="161" w:firstLine="710"/>
      </w:pPr>
      <w:r>
        <w:t>распознавать и употреблять в устной и письменной речи отрицательное местоимение no;</w:t>
      </w:r>
    </w:p>
    <w:p w:rsidR="007A46EE" w:rsidRDefault="009E1D98">
      <w:pPr>
        <w:pStyle w:val="a3"/>
        <w:spacing w:line="360" w:lineRule="auto"/>
        <w:ind w:right="135" w:firstLine="710"/>
      </w:pPr>
      <w:r>
        <w:t>распознавать и употреблять в устной и письменной речи степени сравнения прилагательных (формы, образованные по правилу и исключения: good – better – (the) best, bad – worse</w:t>
      </w:r>
      <w:r>
        <w:t xml:space="preserve"> – (the) worst);</w:t>
      </w:r>
    </w:p>
    <w:p w:rsidR="007A46EE" w:rsidRDefault="009E1D98">
      <w:pPr>
        <w:pStyle w:val="a3"/>
        <w:spacing w:line="318" w:lineRule="exact"/>
        <w:ind w:left="1136"/>
      </w:pPr>
      <w:r>
        <w:t>распознавать</w:t>
      </w:r>
      <w:r>
        <w:rPr>
          <w:spacing w:val="-1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употреблять</w:t>
      </w:r>
      <w:r>
        <w:rPr>
          <w:spacing w:val="-1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устной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письменной</w:t>
      </w:r>
      <w:r>
        <w:rPr>
          <w:spacing w:val="-12"/>
        </w:rPr>
        <w:t xml:space="preserve"> </w:t>
      </w:r>
      <w:r>
        <w:t>речи</w:t>
      </w:r>
      <w:r>
        <w:rPr>
          <w:spacing w:val="-12"/>
        </w:rPr>
        <w:t xml:space="preserve"> </w:t>
      </w:r>
      <w:r>
        <w:t>наречия</w:t>
      </w:r>
      <w:r>
        <w:rPr>
          <w:spacing w:val="-10"/>
        </w:rPr>
        <w:t xml:space="preserve"> </w:t>
      </w:r>
      <w:r>
        <w:rPr>
          <w:spacing w:val="-2"/>
        </w:rPr>
        <w:t>времени;</w:t>
      </w:r>
    </w:p>
    <w:p w:rsidR="007A46EE" w:rsidRDefault="007A46EE">
      <w:pPr>
        <w:pStyle w:val="a3"/>
        <w:spacing w:line="318" w:lineRule="exac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5" w:firstLine="710"/>
      </w:pPr>
      <w:r>
        <w:t>распознавать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употреблять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письменной</w:t>
      </w:r>
      <w:r>
        <w:rPr>
          <w:spacing w:val="40"/>
        </w:rPr>
        <w:t xml:space="preserve"> </w:t>
      </w:r>
      <w:r>
        <w:t>речи</w:t>
      </w:r>
      <w:r>
        <w:rPr>
          <w:spacing w:val="40"/>
        </w:rPr>
        <w:t xml:space="preserve"> </w:t>
      </w:r>
      <w:r>
        <w:t>обозначение</w:t>
      </w:r>
      <w:r>
        <w:rPr>
          <w:spacing w:val="40"/>
        </w:rPr>
        <w:t xml:space="preserve"> </w:t>
      </w:r>
      <w:r>
        <w:t>даты и года;</w:t>
      </w:r>
    </w:p>
    <w:p w:rsidR="007A46EE" w:rsidRDefault="009E1D98">
      <w:pPr>
        <w:pStyle w:val="a3"/>
        <w:spacing w:before="8"/>
        <w:ind w:left="1136"/>
        <w:jc w:val="left"/>
      </w:pPr>
      <w:r>
        <w:t>распознавать</w:t>
      </w:r>
      <w:r>
        <w:rPr>
          <w:spacing w:val="-1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употреблять</w:t>
      </w:r>
      <w:r>
        <w:rPr>
          <w:spacing w:val="-1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устной</w:t>
      </w:r>
      <w:r>
        <w:rPr>
          <w:spacing w:val="-13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письменной</w:t>
      </w:r>
      <w:r>
        <w:rPr>
          <w:spacing w:val="-12"/>
        </w:rPr>
        <w:t xml:space="preserve"> </w:t>
      </w:r>
      <w:r>
        <w:t>речи</w:t>
      </w:r>
      <w:r>
        <w:rPr>
          <w:spacing w:val="-12"/>
        </w:rPr>
        <w:t xml:space="preserve"> </w:t>
      </w:r>
      <w:r>
        <w:t>обозначение</w:t>
      </w:r>
      <w:r>
        <w:rPr>
          <w:spacing w:val="-10"/>
        </w:rPr>
        <w:t xml:space="preserve"> </w:t>
      </w:r>
      <w:r>
        <w:rPr>
          <w:spacing w:val="-2"/>
        </w:rPr>
        <w:t>врем</w:t>
      </w:r>
      <w:r>
        <w:rPr>
          <w:spacing w:val="-2"/>
        </w:rPr>
        <w:t>ени.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162"/>
        <w:ind w:left="2190" w:hanging="1054"/>
        <w:jc w:val="both"/>
        <w:rPr>
          <w:sz w:val="28"/>
        </w:rPr>
      </w:pPr>
      <w:r>
        <w:rPr>
          <w:sz w:val="28"/>
        </w:rPr>
        <w:t>Социокультурные</w:t>
      </w:r>
      <w:r>
        <w:rPr>
          <w:spacing w:val="-15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умения:</w:t>
      </w:r>
    </w:p>
    <w:p w:rsidR="007A46EE" w:rsidRDefault="009E1D98">
      <w:pPr>
        <w:pStyle w:val="a3"/>
        <w:spacing w:before="163" w:line="360" w:lineRule="auto"/>
        <w:ind w:right="151" w:firstLine="710"/>
      </w:pPr>
      <w:r>
        <w:t>владеть социокультурными элементами речевого поведенческого этикета, принятыми в англоязычной среде, в некоторых ситуациях общения (приветствие, прощание,</w:t>
      </w:r>
      <w:r>
        <w:rPr>
          <w:spacing w:val="68"/>
        </w:rPr>
        <w:t xml:space="preserve">  </w:t>
      </w:r>
      <w:r>
        <w:t>знакомство,</w:t>
      </w:r>
      <w:r>
        <w:rPr>
          <w:spacing w:val="67"/>
        </w:rPr>
        <w:t xml:space="preserve">  </w:t>
      </w:r>
      <w:r>
        <w:t>выражение</w:t>
      </w:r>
      <w:r>
        <w:rPr>
          <w:spacing w:val="67"/>
        </w:rPr>
        <w:t xml:space="preserve">  </w:t>
      </w:r>
      <w:r>
        <w:t>благодарности,</w:t>
      </w:r>
      <w:r>
        <w:rPr>
          <w:spacing w:val="68"/>
        </w:rPr>
        <w:t xml:space="preserve">  </w:t>
      </w:r>
      <w:r>
        <w:t>извинение,</w:t>
      </w:r>
      <w:r>
        <w:rPr>
          <w:spacing w:val="68"/>
        </w:rPr>
        <w:t xml:space="preserve">  </w:t>
      </w:r>
      <w:r>
        <w:t>поздравление с днём рождения, Новым годом, Рождеством);</w:t>
      </w:r>
    </w:p>
    <w:p w:rsidR="007A46EE" w:rsidRDefault="009E1D98">
      <w:pPr>
        <w:pStyle w:val="a3"/>
        <w:spacing w:line="357" w:lineRule="auto"/>
        <w:ind w:left="1136" w:right="1878"/>
      </w:pPr>
      <w:r>
        <w:t>знать</w:t>
      </w:r>
      <w:r>
        <w:rPr>
          <w:spacing w:val="-13"/>
        </w:rPr>
        <w:t xml:space="preserve"> </w:t>
      </w:r>
      <w:r>
        <w:t>названия</w:t>
      </w:r>
      <w:r>
        <w:rPr>
          <w:spacing w:val="-5"/>
        </w:rPr>
        <w:t xml:space="preserve"> </w:t>
      </w:r>
      <w:r>
        <w:t>родной</w:t>
      </w:r>
      <w:r>
        <w:rPr>
          <w:spacing w:val="-7"/>
        </w:rPr>
        <w:t xml:space="preserve"> </w:t>
      </w:r>
      <w:r>
        <w:t>страны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страны/стран</w:t>
      </w:r>
      <w:r>
        <w:rPr>
          <w:spacing w:val="-6"/>
        </w:rPr>
        <w:t xml:space="preserve"> </w:t>
      </w:r>
      <w:r>
        <w:t>изучаемого</w:t>
      </w:r>
      <w:r>
        <w:rPr>
          <w:spacing w:val="-6"/>
        </w:rPr>
        <w:t xml:space="preserve"> </w:t>
      </w:r>
      <w:r>
        <w:t>языка; иметь представление о некоторых литературных персонажей;</w:t>
      </w:r>
    </w:p>
    <w:p w:rsidR="007A46EE" w:rsidRDefault="009E1D98">
      <w:pPr>
        <w:pStyle w:val="a3"/>
        <w:spacing w:before="4" w:line="357" w:lineRule="auto"/>
        <w:ind w:right="151" w:firstLine="710"/>
      </w:pPr>
      <w:r>
        <w:t>иметь представление о небольших произведениях детского фольклора (рифмовки, песни</w:t>
      </w:r>
      <w:r>
        <w:t>);</w:t>
      </w:r>
    </w:p>
    <w:p w:rsidR="007A46EE" w:rsidRDefault="009E1D98">
      <w:pPr>
        <w:pStyle w:val="a3"/>
        <w:spacing w:before="6" w:line="362" w:lineRule="auto"/>
        <w:ind w:right="166" w:firstLine="710"/>
      </w:pPr>
      <w:r>
        <w:t xml:space="preserve">кратко представлять свою страну на иностранном языке в рамках изучаемой </w:t>
      </w:r>
      <w:r>
        <w:rPr>
          <w:spacing w:val="-2"/>
        </w:rPr>
        <w:t>тематики.</w:t>
      </w:r>
    </w:p>
    <w:p w:rsidR="007A46EE" w:rsidRDefault="009E1D98">
      <w:pPr>
        <w:pStyle w:val="1"/>
        <w:numPr>
          <w:ilvl w:val="0"/>
          <w:numId w:val="80"/>
        </w:numPr>
        <w:tabs>
          <w:tab w:val="left" w:pos="1553"/>
        </w:tabs>
        <w:spacing w:before="2"/>
        <w:ind w:left="1553" w:hanging="422"/>
        <w:jc w:val="both"/>
      </w:pPr>
      <w:bookmarkStart w:id="14" w:name="25._Рабочая_программа_по_учебному_предме"/>
      <w:bookmarkEnd w:id="14"/>
      <w:r>
        <w:t>Рабочая</w:t>
      </w:r>
      <w:r>
        <w:rPr>
          <w:spacing w:val="-18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учебному</w:t>
      </w:r>
      <w:r>
        <w:rPr>
          <w:spacing w:val="-17"/>
        </w:rPr>
        <w:t xml:space="preserve"> </w:t>
      </w:r>
      <w:r>
        <w:t>предмету</w:t>
      </w:r>
      <w:r>
        <w:rPr>
          <w:spacing w:val="-15"/>
        </w:rPr>
        <w:t xml:space="preserve"> </w:t>
      </w:r>
      <w:r>
        <w:rPr>
          <w:spacing w:val="-2"/>
        </w:rPr>
        <w:t>«Математика».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  <w:tab w:val="left" w:pos="3637"/>
          <w:tab w:val="left" w:pos="6581"/>
          <w:tab w:val="left" w:pos="9279"/>
        </w:tabs>
        <w:spacing w:before="153" w:line="360" w:lineRule="auto"/>
        <w:ind w:right="132" w:firstLine="710"/>
        <w:jc w:val="both"/>
        <w:rPr>
          <w:sz w:val="28"/>
        </w:rPr>
      </w:pPr>
      <w:r>
        <w:rPr>
          <w:sz w:val="28"/>
        </w:rPr>
        <w:t>Рабочая программа по учебному предмету «Математика» (предметная область «Математика и информатика») (далее соответстве</w:t>
      </w:r>
      <w:r>
        <w:rPr>
          <w:sz w:val="28"/>
        </w:rPr>
        <w:t xml:space="preserve">нно – программа по математике, математика) включает пояснительную записку, содержание обучения, </w:t>
      </w:r>
      <w:r>
        <w:rPr>
          <w:spacing w:val="-2"/>
          <w:sz w:val="28"/>
        </w:rPr>
        <w:t>планируемые</w:t>
      </w:r>
      <w:r>
        <w:rPr>
          <w:sz w:val="28"/>
        </w:rPr>
        <w:tab/>
      </w:r>
      <w:r>
        <w:rPr>
          <w:spacing w:val="-2"/>
          <w:sz w:val="28"/>
        </w:rPr>
        <w:t>результаты</w:t>
      </w:r>
      <w:r>
        <w:rPr>
          <w:sz w:val="28"/>
        </w:rPr>
        <w:tab/>
      </w:r>
      <w:r>
        <w:rPr>
          <w:spacing w:val="-2"/>
          <w:sz w:val="28"/>
        </w:rPr>
        <w:t>освоения</w:t>
      </w:r>
      <w:r>
        <w:rPr>
          <w:sz w:val="28"/>
        </w:rPr>
        <w:tab/>
      </w:r>
      <w:r>
        <w:rPr>
          <w:spacing w:val="-2"/>
          <w:sz w:val="28"/>
        </w:rPr>
        <w:t xml:space="preserve">программы </w:t>
      </w:r>
      <w:r>
        <w:rPr>
          <w:sz w:val="28"/>
        </w:rPr>
        <w:t>по математике.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before="1" w:line="360" w:lineRule="auto"/>
        <w:ind w:right="155" w:firstLine="710"/>
        <w:jc w:val="both"/>
        <w:rPr>
          <w:sz w:val="28"/>
        </w:rPr>
      </w:pPr>
      <w:r>
        <w:rPr>
          <w:sz w:val="28"/>
        </w:rPr>
        <w:t>Пояснительная записка отражает общие цели и задачи изучения математики, место в структуре учебного план</w:t>
      </w:r>
      <w:r>
        <w:rPr>
          <w:sz w:val="28"/>
        </w:rPr>
        <w:t>а, а также подходы к отбору содержания и планируемым результатам.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before="1" w:line="360" w:lineRule="auto"/>
        <w:ind w:right="141" w:firstLine="710"/>
        <w:jc w:val="both"/>
        <w:rPr>
          <w:sz w:val="28"/>
        </w:rPr>
      </w:pPr>
      <w:r>
        <w:rPr>
          <w:sz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</w:t>
      </w:r>
      <w:r>
        <w:rPr>
          <w:spacing w:val="80"/>
          <w:sz w:val="28"/>
        </w:rPr>
        <w:t xml:space="preserve">   </w:t>
      </w:r>
      <w:r>
        <w:rPr>
          <w:sz w:val="28"/>
        </w:rPr>
        <w:t>учебных</w:t>
      </w:r>
      <w:r>
        <w:rPr>
          <w:spacing w:val="80"/>
          <w:sz w:val="28"/>
        </w:rPr>
        <w:t xml:space="preserve">   </w:t>
      </w:r>
      <w:r>
        <w:rPr>
          <w:sz w:val="28"/>
        </w:rPr>
        <w:t>действий</w:t>
      </w:r>
      <w:r>
        <w:rPr>
          <w:spacing w:val="80"/>
          <w:sz w:val="28"/>
        </w:rPr>
        <w:t xml:space="preserve">   </w:t>
      </w:r>
      <w:r>
        <w:rPr>
          <w:sz w:val="28"/>
        </w:rPr>
        <w:t>(поз</w:t>
      </w:r>
      <w:r>
        <w:rPr>
          <w:sz w:val="28"/>
        </w:rPr>
        <w:t>навательных,</w:t>
      </w:r>
      <w:r>
        <w:rPr>
          <w:spacing w:val="80"/>
          <w:sz w:val="28"/>
        </w:rPr>
        <w:t xml:space="preserve">   </w:t>
      </w:r>
      <w:r>
        <w:rPr>
          <w:sz w:val="28"/>
        </w:rPr>
        <w:t>коммуникативных и регулятивных), которые возможно формировать средствами математики с учётом возрастных особенностей обучающихся на уровне начального общего образования.</w:t>
      </w:r>
    </w:p>
    <w:p w:rsidR="007A46EE" w:rsidRDefault="007A46EE">
      <w:pPr>
        <w:pStyle w:val="a5"/>
        <w:spacing w:line="360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60" w:lineRule="auto"/>
        <w:ind w:right="147" w:firstLine="710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математ</w:t>
      </w:r>
      <w:r>
        <w:rPr>
          <w:sz w:val="28"/>
        </w:rPr>
        <w:t>ике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spacing w:before="3"/>
        <w:ind w:left="1768" w:hanging="632"/>
        <w:jc w:val="both"/>
        <w:rPr>
          <w:sz w:val="28"/>
        </w:rPr>
      </w:pPr>
      <w:r>
        <w:rPr>
          <w:spacing w:val="-2"/>
          <w:sz w:val="28"/>
        </w:rPr>
        <w:t>Пояснительная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записка.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158" w:line="360" w:lineRule="auto"/>
        <w:ind w:right="142" w:firstLine="710"/>
        <w:jc w:val="both"/>
        <w:rPr>
          <w:sz w:val="28"/>
        </w:rPr>
      </w:pPr>
      <w:r>
        <w:rPr>
          <w:sz w:val="28"/>
        </w:rPr>
        <w:t>Программа по математике на уровне начального общег</w:t>
      </w:r>
      <w:r>
        <w:rPr>
          <w:sz w:val="28"/>
        </w:rPr>
        <w:t>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</w:t>
      </w:r>
      <w:r>
        <w:rPr>
          <w:sz w:val="28"/>
        </w:rPr>
        <w:t>еральной рабочей программе воспитания.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1" w:line="360" w:lineRule="auto"/>
        <w:ind w:right="136" w:firstLine="710"/>
        <w:jc w:val="both"/>
        <w:rPr>
          <w:sz w:val="28"/>
        </w:rPr>
      </w:pPr>
      <w:r>
        <w:rPr>
          <w:sz w:val="28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</w:t>
      </w:r>
      <w:r>
        <w:rPr>
          <w:sz w:val="28"/>
        </w:rPr>
        <w:t>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математике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40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направлена на достижение следующих образовательных, развивающих целей, а также целей </w:t>
      </w:r>
      <w:r>
        <w:rPr>
          <w:spacing w:val="-2"/>
          <w:sz w:val="28"/>
        </w:rPr>
        <w:t>воспитания:</w:t>
      </w:r>
    </w:p>
    <w:p w:rsidR="007A46EE" w:rsidRDefault="009E1D98">
      <w:pPr>
        <w:pStyle w:val="a3"/>
        <w:spacing w:before="1" w:line="360" w:lineRule="auto"/>
        <w:ind w:right="139" w:firstLine="710"/>
      </w:pPr>
      <w:r>
        <w:t>освоение</w:t>
      </w:r>
      <w:r>
        <w:rPr>
          <w:spacing w:val="40"/>
        </w:rPr>
        <w:t xml:space="preserve"> </w:t>
      </w:r>
      <w:r>
        <w:t>начальных</w:t>
      </w:r>
      <w:r>
        <w:rPr>
          <w:spacing w:val="40"/>
        </w:rPr>
        <w:t xml:space="preserve"> </w:t>
      </w:r>
      <w:r>
        <w:t>математических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величин и способов их измерения, использование арифметических способов для разрешения сюжетных си</w:t>
      </w:r>
      <w:r>
        <w:t xml:space="preserve">туаций, становление умения решать учебные и практические задачи средствами математики, работа с алгоритмами выполнения арифметических </w:t>
      </w:r>
      <w:r>
        <w:rPr>
          <w:spacing w:val="-2"/>
        </w:rPr>
        <w:t>действий;</w:t>
      </w:r>
    </w:p>
    <w:p w:rsidR="007A46EE" w:rsidRDefault="009E1D98">
      <w:pPr>
        <w:pStyle w:val="a3"/>
        <w:spacing w:before="1" w:line="360" w:lineRule="auto"/>
        <w:ind w:right="132" w:firstLine="710"/>
      </w:pPr>
      <w:r>
        <w:t>формирование функциональной математической грамотности обучающегося, которая</w:t>
      </w:r>
      <w:r>
        <w:rPr>
          <w:spacing w:val="40"/>
        </w:rPr>
        <w:t xml:space="preserve"> </w:t>
      </w:r>
      <w:r>
        <w:t>характеризуется</w:t>
      </w:r>
      <w:r>
        <w:rPr>
          <w:spacing w:val="40"/>
        </w:rPr>
        <w:t xml:space="preserve"> </w:t>
      </w:r>
      <w:r>
        <w:t>наличием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него</w:t>
      </w:r>
      <w:r>
        <w:rPr>
          <w:spacing w:val="40"/>
        </w:rPr>
        <w:t xml:space="preserve"> </w:t>
      </w:r>
      <w:r>
        <w:t>опы</w:t>
      </w:r>
      <w:r>
        <w:t>та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учебно-познавательных и учебно-практических задач, построенных на понимании и применении математических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(«часть-целое»,</w:t>
      </w:r>
      <w:r>
        <w:rPr>
          <w:spacing w:val="80"/>
        </w:rPr>
        <w:t xml:space="preserve"> </w:t>
      </w:r>
      <w:r>
        <w:t>«больше-меньше»,</w:t>
      </w:r>
      <w:r>
        <w:rPr>
          <w:spacing w:val="80"/>
        </w:rPr>
        <w:t xml:space="preserve"> </w:t>
      </w:r>
      <w:r>
        <w:t>«равно-неравно»,</w:t>
      </w:r>
    </w:p>
    <w:p w:rsidR="007A46EE" w:rsidRDefault="009E1D98">
      <w:pPr>
        <w:pStyle w:val="a3"/>
        <w:spacing w:before="3" w:line="362" w:lineRule="auto"/>
        <w:ind w:right="164"/>
      </w:pPr>
      <w:r>
        <w:t>«порядок»), смысла арифметических действий, зависимостей (работа, движение, продолжительность события);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41" w:firstLine="710"/>
      </w:pPr>
      <w:r>
        <w:t>обеспечение</w:t>
      </w:r>
      <w:r>
        <w:rPr>
          <w:spacing w:val="76"/>
        </w:rPr>
        <w:t xml:space="preserve">  </w:t>
      </w:r>
      <w:r>
        <w:t>математического</w:t>
      </w:r>
      <w:r>
        <w:rPr>
          <w:spacing w:val="77"/>
        </w:rPr>
        <w:t xml:space="preserve">  </w:t>
      </w:r>
      <w:r>
        <w:t>развития</w:t>
      </w:r>
      <w:r>
        <w:rPr>
          <w:spacing w:val="76"/>
        </w:rPr>
        <w:t xml:space="preserve">  </w:t>
      </w:r>
      <w:r>
        <w:t>обучающегося</w:t>
      </w:r>
      <w:r>
        <w:rPr>
          <w:spacing w:val="80"/>
        </w:rPr>
        <w:t xml:space="preserve">  </w:t>
      </w:r>
      <w:r>
        <w:t>–</w:t>
      </w:r>
      <w:r>
        <w:rPr>
          <w:spacing w:val="73"/>
        </w:rPr>
        <w:t xml:space="preserve">  </w:t>
      </w:r>
      <w:r>
        <w:t>способности к</w:t>
      </w:r>
      <w:r>
        <w:rPr>
          <w:spacing w:val="-11"/>
        </w:rPr>
        <w:t xml:space="preserve"> </w:t>
      </w:r>
      <w:r>
        <w:t>интеллектуальной</w:t>
      </w:r>
      <w:r>
        <w:rPr>
          <w:spacing w:val="-4"/>
        </w:rPr>
        <w:t xml:space="preserve"> </w:t>
      </w:r>
      <w:r>
        <w:t>деятельности, пространственного</w:t>
      </w:r>
      <w:r>
        <w:rPr>
          <w:spacing w:val="-6"/>
        </w:rPr>
        <w:t xml:space="preserve"> </w:t>
      </w:r>
      <w:r>
        <w:t>воображения,</w:t>
      </w:r>
      <w:r>
        <w:rPr>
          <w:spacing w:val="-3"/>
        </w:rPr>
        <w:t xml:space="preserve"> </w:t>
      </w:r>
      <w:r>
        <w:t xml:space="preserve">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</w:t>
      </w:r>
      <w:r>
        <w:rPr>
          <w:spacing w:val="-2"/>
        </w:rPr>
        <w:t>информации;</w:t>
      </w:r>
    </w:p>
    <w:p w:rsidR="007A46EE" w:rsidRDefault="009E1D98">
      <w:pPr>
        <w:pStyle w:val="a3"/>
        <w:spacing w:line="360" w:lineRule="auto"/>
        <w:ind w:right="138" w:firstLine="710"/>
      </w:pPr>
      <w:r>
        <w:t>становление</w:t>
      </w:r>
      <w:r>
        <w:rPr>
          <w:spacing w:val="80"/>
        </w:rPr>
        <w:t xml:space="preserve">  </w:t>
      </w:r>
      <w:r>
        <w:t>учебно-познавательных</w:t>
      </w:r>
      <w:r>
        <w:rPr>
          <w:spacing w:val="80"/>
        </w:rPr>
        <w:t xml:space="preserve">  </w:t>
      </w:r>
      <w:r>
        <w:t>мотивов,</w:t>
      </w:r>
      <w:r>
        <w:rPr>
          <w:spacing w:val="80"/>
        </w:rPr>
        <w:t xml:space="preserve">  </w:t>
      </w:r>
      <w:r>
        <w:t>интереса</w:t>
      </w:r>
      <w:r>
        <w:rPr>
          <w:spacing w:val="80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изучению</w:t>
      </w:r>
      <w:r>
        <w:rPr>
          <w:spacing w:val="80"/>
        </w:rPr>
        <w:t xml:space="preserve"> </w:t>
      </w:r>
      <w:r>
        <w:t>и применению математики, важнейших качеств интеллектуальной деятельности: теоретического и пространственного мышления, воображения, математической</w:t>
      </w:r>
      <w:r>
        <w:rPr>
          <w:spacing w:val="40"/>
        </w:rPr>
        <w:t xml:space="preserve"> </w:t>
      </w:r>
      <w:r>
        <w:t>речи, ориентировки в математических терминах и понятиях.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60" w:lineRule="auto"/>
        <w:ind w:right="136" w:firstLine="710"/>
        <w:jc w:val="both"/>
        <w:rPr>
          <w:sz w:val="28"/>
        </w:rPr>
      </w:pPr>
      <w:r>
        <w:rPr>
          <w:sz w:val="28"/>
        </w:rPr>
        <w:t>В основе конструирования содержания и отбора планиру</w:t>
      </w:r>
      <w:r>
        <w:rPr>
          <w:sz w:val="28"/>
        </w:rPr>
        <w:t>емых результатов программы по математике лежат следующие ценности математики, коррелирующие со становлением личности обучающегося:</w:t>
      </w:r>
    </w:p>
    <w:p w:rsidR="007A46EE" w:rsidRDefault="009E1D98">
      <w:pPr>
        <w:pStyle w:val="a3"/>
        <w:spacing w:line="360" w:lineRule="auto"/>
        <w:ind w:right="144" w:firstLine="710"/>
      </w:pPr>
      <w:r>
        <w:t>понимание математических отношений выступает средством познания закономерностей существования окружающего мира, фактов, проце</w:t>
      </w:r>
      <w:r>
        <w:t xml:space="preserve">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</w:t>
      </w:r>
      <w:r>
        <w:rPr>
          <w:spacing w:val="-2"/>
        </w:rPr>
        <w:t>размера);</w:t>
      </w:r>
    </w:p>
    <w:p w:rsidR="007A46EE" w:rsidRDefault="009E1D98">
      <w:pPr>
        <w:pStyle w:val="a3"/>
        <w:spacing w:line="360" w:lineRule="auto"/>
        <w:ind w:right="143" w:firstLine="710"/>
      </w:pPr>
      <w:r>
        <w:t>математические представления о числах, величинах, геометрических фигурах являются условием</w:t>
      </w:r>
      <w:r>
        <w:t xml:space="preserve">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7A46EE" w:rsidRDefault="009E1D98">
      <w:pPr>
        <w:pStyle w:val="a3"/>
        <w:spacing w:before="1" w:line="360" w:lineRule="auto"/>
        <w:ind w:right="145" w:firstLine="710"/>
      </w:pPr>
      <w:r>
        <w:t>владение математическим языком, элементами алгоритмического мышления позволяет обучающемуся совершенствовать коммуникативную деятел</w:t>
      </w:r>
      <w:r>
        <w:t>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3" w:line="360" w:lineRule="auto"/>
        <w:ind w:right="131" w:firstLine="710"/>
        <w:jc w:val="both"/>
        <w:rPr>
          <w:sz w:val="28"/>
        </w:rPr>
      </w:pP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80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математические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знания и умения применяются обучающимся при изучении других уч</w:t>
      </w:r>
      <w:r>
        <w:rPr>
          <w:sz w:val="28"/>
        </w:rPr>
        <w:t>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</w:t>
      </w:r>
      <w:r>
        <w:rPr>
          <w:sz w:val="28"/>
        </w:rPr>
        <w:t>рифметических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вычислений,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правильности</w:t>
      </w:r>
    </w:p>
    <w:p w:rsidR="007A46EE" w:rsidRDefault="007A46EE">
      <w:pPr>
        <w:pStyle w:val="a5"/>
        <w:spacing w:line="360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43"/>
      </w:pPr>
      <w:r>
        <w:t>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</w:t>
      </w:r>
      <w:r>
        <w:rPr>
          <w:spacing w:val="80"/>
        </w:rPr>
        <w:t xml:space="preserve">  </w:t>
      </w:r>
      <w:r>
        <w:t>сформированной</w:t>
      </w:r>
      <w:r>
        <w:rPr>
          <w:spacing w:val="80"/>
        </w:rPr>
        <w:t xml:space="preserve">  </w:t>
      </w:r>
      <w:r>
        <w:t>функциональной</w:t>
      </w:r>
      <w:r>
        <w:rPr>
          <w:spacing w:val="80"/>
        </w:rPr>
        <w:t xml:space="preserve">  </w:t>
      </w:r>
      <w:r>
        <w:t>грамотности</w:t>
      </w:r>
      <w:r>
        <w:rPr>
          <w:spacing w:val="80"/>
        </w:rPr>
        <w:t xml:space="preserve">  </w:t>
      </w:r>
      <w:r>
        <w:t xml:space="preserve">обучающегося и предпосылкой успешного дальнейшего обучения на уровне основного общего </w:t>
      </w:r>
      <w:r>
        <w:rPr>
          <w:spacing w:val="-2"/>
        </w:rPr>
        <w:t>образования.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60" w:lineRule="auto"/>
        <w:ind w:right="145" w:firstLine="710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математике, представленные по годам обучения, отражают, в первую оч</w:t>
      </w:r>
      <w:r>
        <w:rPr>
          <w:sz w:val="28"/>
        </w:rPr>
        <w:t>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1" w:line="360" w:lineRule="auto"/>
        <w:ind w:right="139" w:firstLine="710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40"/>
          <w:sz w:val="28"/>
        </w:rPr>
        <w:t xml:space="preserve"> </w:t>
      </w:r>
      <w:r>
        <w:rPr>
          <w:sz w:val="28"/>
        </w:rPr>
        <w:t>число</w:t>
      </w:r>
      <w:r>
        <w:rPr>
          <w:spacing w:val="40"/>
          <w:sz w:val="28"/>
        </w:rPr>
        <w:t xml:space="preserve"> </w:t>
      </w:r>
      <w:r>
        <w:rPr>
          <w:sz w:val="28"/>
        </w:rPr>
        <w:t>часов,</w:t>
      </w:r>
      <w:r>
        <w:rPr>
          <w:spacing w:val="40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изу</w:t>
      </w:r>
      <w:r>
        <w:rPr>
          <w:sz w:val="28"/>
        </w:rPr>
        <w:t>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математики</w:t>
      </w:r>
      <w:r>
        <w:rPr>
          <w:spacing w:val="40"/>
          <w:sz w:val="28"/>
        </w:rPr>
        <w:t xml:space="preserve"> </w:t>
      </w:r>
      <w:r>
        <w:rPr>
          <w:sz w:val="28"/>
        </w:rPr>
        <w:t>– 540</w:t>
      </w:r>
      <w:r>
        <w:rPr>
          <w:spacing w:val="26"/>
          <w:sz w:val="28"/>
        </w:rPr>
        <w:t xml:space="preserve"> </w:t>
      </w:r>
      <w:r>
        <w:rPr>
          <w:sz w:val="28"/>
        </w:rPr>
        <w:t>часов: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1</w:t>
      </w:r>
      <w:r>
        <w:rPr>
          <w:spacing w:val="27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33"/>
          <w:sz w:val="28"/>
        </w:rPr>
        <w:t xml:space="preserve"> </w:t>
      </w:r>
      <w:r>
        <w:rPr>
          <w:sz w:val="28"/>
        </w:rPr>
        <w:t>–</w:t>
      </w:r>
      <w:r>
        <w:rPr>
          <w:spacing w:val="22"/>
          <w:sz w:val="28"/>
        </w:rPr>
        <w:t xml:space="preserve"> </w:t>
      </w:r>
      <w:r>
        <w:rPr>
          <w:sz w:val="28"/>
        </w:rPr>
        <w:t>132</w:t>
      </w:r>
      <w:r>
        <w:rPr>
          <w:spacing w:val="22"/>
          <w:sz w:val="28"/>
        </w:rPr>
        <w:t xml:space="preserve"> </w:t>
      </w:r>
      <w:r>
        <w:rPr>
          <w:sz w:val="28"/>
        </w:rPr>
        <w:t>часа</w:t>
      </w:r>
      <w:r>
        <w:rPr>
          <w:spacing w:val="23"/>
          <w:sz w:val="28"/>
        </w:rPr>
        <w:t xml:space="preserve"> </w:t>
      </w:r>
      <w:r>
        <w:rPr>
          <w:sz w:val="28"/>
        </w:rPr>
        <w:t>(4</w:t>
      </w:r>
      <w:r>
        <w:rPr>
          <w:spacing w:val="27"/>
          <w:sz w:val="28"/>
        </w:rPr>
        <w:t xml:space="preserve"> </w:t>
      </w:r>
      <w:r>
        <w:rPr>
          <w:sz w:val="28"/>
        </w:rPr>
        <w:t>часа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30"/>
          <w:sz w:val="28"/>
        </w:rPr>
        <w:t xml:space="preserve"> </w:t>
      </w:r>
      <w:r>
        <w:rPr>
          <w:sz w:val="28"/>
        </w:rPr>
        <w:t>во</w:t>
      </w:r>
      <w:r>
        <w:rPr>
          <w:spacing w:val="27"/>
          <w:sz w:val="28"/>
        </w:rPr>
        <w:t xml:space="preserve"> </w:t>
      </w:r>
      <w:r>
        <w:rPr>
          <w:sz w:val="28"/>
        </w:rPr>
        <w:t>2</w:t>
      </w:r>
      <w:r>
        <w:rPr>
          <w:spacing w:val="26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29"/>
          <w:sz w:val="28"/>
        </w:rPr>
        <w:t xml:space="preserve"> </w:t>
      </w:r>
      <w:r>
        <w:rPr>
          <w:sz w:val="28"/>
        </w:rPr>
        <w:t>–</w:t>
      </w:r>
      <w:r>
        <w:rPr>
          <w:spacing w:val="22"/>
          <w:sz w:val="28"/>
        </w:rPr>
        <w:t xml:space="preserve"> </w:t>
      </w:r>
      <w:r>
        <w:rPr>
          <w:sz w:val="28"/>
        </w:rPr>
        <w:t>136</w:t>
      </w:r>
      <w:r>
        <w:rPr>
          <w:spacing w:val="26"/>
          <w:sz w:val="28"/>
        </w:rPr>
        <w:t xml:space="preserve"> </w:t>
      </w:r>
      <w:r>
        <w:rPr>
          <w:sz w:val="28"/>
        </w:rPr>
        <w:t>часов</w:t>
      </w:r>
      <w:r>
        <w:rPr>
          <w:spacing w:val="26"/>
          <w:sz w:val="28"/>
        </w:rPr>
        <w:t xml:space="preserve"> </w:t>
      </w:r>
      <w:r>
        <w:rPr>
          <w:sz w:val="28"/>
        </w:rPr>
        <w:t>(4</w:t>
      </w:r>
      <w:r>
        <w:rPr>
          <w:spacing w:val="17"/>
          <w:sz w:val="28"/>
        </w:rPr>
        <w:t xml:space="preserve"> </w:t>
      </w:r>
      <w:r>
        <w:rPr>
          <w:sz w:val="28"/>
        </w:rPr>
        <w:t>часа в</w:t>
      </w:r>
      <w:r>
        <w:rPr>
          <w:spacing w:val="20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3</w:t>
      </w:r>
      <w:r>
        <w:rPr>
          <w:spacing w:val="2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27"/>
          <w:sz w:val="28"/>
        </w:rPr>
        <w:t xml:space="preserve"> </w:t>
      </w:r>
      <w:r>
        <w:rPr>
          <w:sz w:val="28"/>
        </w:rPr>
        <w:t>–</w:t>
      </w:r>
      <w:r>
        <w:rPr>
          <w:spacing w:val="22"/>
          <w:sz w:val="28"/>
        </w:rPr>
        <w:t xml:space="preserve"> </w:t>
      </w:r>
      <w:r>
        <w:rPr>
          <w:sz w:val="28"/>
        </w:rPr>
        <w:t>136</w:t>
      </w:r>
      <w:r>
        <w:rPr>
          <w:spacing w:val="22"/>
          <w:sz w:val="28"/>
        </w:rPr>
        <w:t xml:space="preserve"> </w:t>
      </w:r>
      <w:r>
        <w:rPr>
          <w:sz w:val="28"/>
        </w:rPr>
        <w:t>часов</w:t>
      </w:r>
      <w:r>
        <w:rPr>
          <w:spacing w:val="21"/>
          <w:sz w:val="28"/>
        </w:rPr>
        <w:t xml:space="preserve"> </w:t>
      </w:r>
      <w:r>
        <w:rPr>
          <w:sz w:val="28"/>
        </w:rPr>
        <w:t>(4</w:t>
      </w:r>
      <w:r>
        <w:rPr>
          <w:spacing w:val="22"/>
          <w:sz w:val="28"/>
        </w:rPr>
        <w:t xml:space="preserve"> </w:t>
      </w:r>
      <w:r>
        <w:rPr>
          <w:sz w:val="28"/>
        </w:rPr>
        <w:t>часа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4</w:t>
      </w:r>
      <w:r>
        <w:rPr>
          <w:spacing w:val="22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28"/>
          <w:sz w:val="28"/>
        </w:rPr>
        <w:t xml:space="preserve"> </w:t>
      </w:r>
      <w:r>
        <w:rPr>
          <w:sz w:val="28"/>
        </w:rPr>
        <w:t>–</w:t>
      </w:r>
      <w:r>
        <w:rPr>
          <w:spacing w:val="22"/>
          <w:sz w:val="28"/>
        </w:rPr>
        <w:t xml:space="preserve"> </w:t>
      </w:r>
      <w:r>
        <w:rPr>
          <w:sz w:val="28"/>
        </w:rPr>
        <w:t>136</w:t>
      </w:r>
      <w:r>
        <w:rPr>
          <w:spacing w:val="22"/>
          <w:sz w:val="28"/>
        </w:rPr>
        <w:t xml:space="preserve"> </w:t>
      </w:r>
      <w:r>
        <w:rPr>
          <w:sz w:val="28"/>
        </w:rPr>
        <w:t>часов</w:t>
      </w:r>
      <w:r>
        <w:rPr>
          <w:spacing w:val="26"/>
          <w:sz w:val="28"/>
        </w:rPr>
        <w:t xml:space="preserve"> </w:t>
      </w:r>
      <w:r>
        <w:rPr>
          <w:sz w:val="28"/>
        </w:rPr>
        <w:t>(4</w:t>
      </w:r>
      <w:r>
        <w:rPr>
          <w:spacing w:val="22"/>
          <w:sz w:val="28"/>
        </w:rPr>
        <w:t xml:space="preserve"> </w:t>
      </w:r>
      <w:r>
        <w:rPr>
          <w:sz w:val="28"/>
        </w:rPr>
        <w:t>часа в неделю).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3" w:line="362" w:lineRule="auto"/>
        <w:ind w:right="161" w:firstLine="710"/>
        <w:jc w:val="both"/>
        <w:rPr>
          <w:sz w:val="28"/>
        </w:rPr>
      </w:pPr>
      <w:r>
        <w:rPr>
          <w:sz w:val="28"/>
        </w:rPr>
        <w:t>Основное содержание обучения в программе по математике представлено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разделами: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«Числа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величины»,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«Арифметические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действия»,</w:t>
      </w:r>
    </w:p>
    <w:p w:rsidR="007A46EE" w:rsidRDefault="009E1D98">
      <w:pPr>
        <w:pStyle w:val="a3"/>
        <w:spacing w:line="315" w:lineRule="exact"/>
      </w:pPr>
      <w:r>
        <w:t>«Текстовые</w:t>
      </w:r>
      <w:r>
        <w:rPr>
          <w:spacing w:val="61"/>
        </w:rPr>
        <w:t xml:space="preserve"> </w:t>
      </w:r>
      <w:r>
        <w:t>задачи»,</w:t>
      </w:r>
      <w:r>
        <w:rPr>
          <w:spacing w:val="66"/>
        </w:rPr>
        <w:t xml:space="preserve"> </w:t>
      </w:r>
      <w:r>
        <w:t>«Пространственные</w:t>
      </w:r>
      <w:r>
        <w:rPr>
          <w:spacing w:val="63"/>
        </w:rPr>
        <w:t xml:space="preserve"> </w:t>
      </w:r>
      <w:r>
        <w:t>отношения</w:t>
      </w:r>
      <w:r>
        <w:rPr>
          <w:spacing w:val="61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геометрические</w:t>
      </w:r>
      <w:r>
        <w:rPr>
          <w:spacing w:val="62"/>
        </w:rPr>
        <w:t xml:space="preserve"> </w:t>
      </w:r>
      <w:r>
        <w:rPr>
          <w:spacing w:val="-2"/>
        </w:rPr>
        <w:t>фигуры»,</w:t>
      </w:r>
    </w:p>
    <w:p w:rsidR="007A46EE" w:rsidRDefault="009E1D98">
      <w:pPr>
        <w:pStyle w:val="a3"/>
        <w:spacing w:before="158"/>
      </w:pPr>
      <w:r>
        <w:rPr>
          <w:spacing w:val="-2"/>
        </w:rPr>
        <w:t>«Математическая</w:t>
      </w:r>
      <w:r>
        <w:rPr>
          <w:spacing w:val="-10"/>
        </w:rPr>
        <w:t xml:space="preserve"> </w:t>
      </w:r>
      <w:r>
        <w:rPr>
          <w:spacing w:val="-2"/>
        </w:rPr>
        <w:t>информация».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spacing w:before="163"/>
        <w:ind w:left="1768" w:hanging="63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1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кла</w:t>
      </w:r>
      <w:r>
        <w:rPr>
          <w:spacing w:val="-2"/>
          <w:sz w:val="28"/>
        </w:rPr>
        <w:t>ссе.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58"/>
        <w:ind w:left="1979" w:hanging="843"/>
        <w:jc w:val="both"/>
        <w:rPr>
          <w:sz w:val="28"/>
        </w:rPr>
      </w:pP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величины.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63" w:line="360" w:lineRule="auto"/>
        <w:ind w:right="147" w:firstLine="710"/>
        <w:jc w:val="both"/>
        <w:rPr>
          <w:sz w:val="28"/>
        </w:rPr>
      </w:pPr>
      <w:r>
        <w:rPr>
          <w:sz w:val="28"/>
        </w:rPr>
        <w:t xml:space="preserve">Числа от 1 до 9: различение, чтение, запись. Единица счёта. Десяток. Счёт предметов, запись результата цифрами. Число и цифра 0 при измерении, </w:t>
      </w:r>
      <w:r>
        <w:rPr>
          <w:spacing w:val="-2"/>
          <w:sz w:val="28"/>
        </w:rPr>
        <w:t>вычислении.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" w:line="357" w:lineRule="auto"/>
        <w:ind w:right="151" w:firstLine="710"/>
        <w:jc w:val="both"/>
        <w:rPr>
          <w:sz w:val="28"/>
        </w:rPr>
      </w:pPr>
      <w:r>
        <w:rPr>
          <w:sz w:val="28"/>
        </w:rPr>
        <w:t>Числа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20: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запись,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сравнение.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Однозначные</w:t>
      </w:r>
      <w:r>
        <w:rPr>
          <w:spacing w:val="40"/>
          <w:sz w:val="28"/>
        </w:rPr>
        <w:t xml:space="preserve"> </w:t>
      </w:r>
      <w:r>
        <w:rPr>
          <w:sz w:val="28"/>
        </w:rPr>
        <w:t>и двузначные числа. Увеличение (уменьшение) числа на несколько единиц.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6" w:line="362" w:lineRule="auto"/>
        <w:ind w:right="160" w:firstLine="710"/>
        <w:jc w:val="both"/>
        <w:rPr>
          <w:sz w:val="28"/>
        </w:rPr>
      </w:pPr>
      <w:r>
        <w:rPr>
          <w:sz w:val="28"/>
        </w:rPr>
        <w:t>Длина и её измерение. Единицы длины и установление соотношения между ними: сантиметр, дециметр.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line="320" w:lineRule="exact"/>
        <w:ind w:left="1979" w:hanging="843"/>
        <w:jc w:val="both"/>
        <w:rPr>
          <w:sz w:val="28"/>
        </w:rPr>
      </w:pPr>
      <w:r>
        <w:rPr>
          <w:spacing w:val="-2"/>
          <w:sz w:val="28"/>
        </w:rPr>
        <w:t>Арифметические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действия.</w:t>
      </w:r>
    </w:p>
    <w:p w:rsidR="007A46EE" w:rsidRDefault="007A46EE">
      <w:pPr>
        <w:pStyle w:val="a5"/>
        <w:spacing w:line="320" w:lineRule="exac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0" w:lineRule="auto"/>
        <w:ind w:right="157" w:firstLine="710"/>
        <w:jc w:val="both"/>
        <w:rPr>
          <w:sz w:val="28"/>
        </w:rPr>
      </w:pPr>
      <w:r>
        <w:rPr>
          <w:sz w:val="28"/>
        </w:rPr>
        <w:t>Сложение и вычитание чисел в пределах 20. Наз</w:t>
      </w:r>
      <w:r>
        <w:rPr>
          <w:sz w:val="28"/>
        </w:rPr>
        <w:t>вания компонентов действий, результатов действий сложения, вычитания. Вычитание как действие, обратное сложению.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"/>
        <w:ind w:left="1979" w:hanging="843"/>
        <w:jc w:val="both"/>
        <w:rPr>
          <w:sz w:val="28"/>
        </w:rPr>
      </w:pPr>
      <w:r>
        <w:rPr>
          <w:spacing w:val="-2"/>
          <w:sz w:val="28"/>
        </w:rPr>
        <w:t>Текстовые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задачи.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8" w:line="360" w:lineRule="auto"/>
        <w:ind w:right="161" w:firstLine="710"/>
        <w:jc w:val="both"/>
        <w:rPr>
          <w:sz w:val="28"/>
        </w:rPr>
      </w:pPr>
      <w:r>
        <w:rPr>
          <w:sz w:val="28"/>
        </w:rPr>
        <w:t>Текстовая задача: структурные элементы, составление текстовой задачи по образцу. Зависимость между данными и искомой величино</w:t>
      </w:r>
      <w:r>
        <w:rPr>
          <w:sz w:val="28"/>
        </w:rPr>
        <w:t>й в текстовой задаче. Решение задач в одно действие.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"/>
        <w:ind w:left="1979" w:hanging="843"/>
        <w:jc w:val="both"/>
        <w:rPr>
          <w:sz w:val="28"/>
        </w:rPr>
      </w:pPr>
      <w:r>
        <w:rPr>
          <w:spacing w:val="-2"/>
          <w:sz w:val="28"/>
        </w:rPr>
        <w:t>Пространственные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геометрические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фигуры.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63" w:line="357" w:lineRule="auto"/>
        <w:ind w:right="156" w:firstLine="710"/>
        <w:jc w:val="both"/>
        <w:rPr>
          <w:sz w:val="28"/>
        </w:rPr>
      </w:pPr>
      <w:r>
        <w:rPr>
          <w:sz w:val="28"/>
        </w:rPr>
        <w:t>Расположение предметов и объектов на плоскости, в пространстве, установление</w:t>
      </w:r>
      <w:r>
        <w:rPr>
          <w:spacing w:val="40"/>
          <w:sz w:val="28"/>
        </w:rPr>
        <w:t xml:space="preserve">  </w:t>
      </w:r>
      <w:r>
        <w:rPr>
          <w:sz w:val="28"/>
        </w:rPr>
        <w:t>пространственных</w:t>
      </w:r>
      <w:r>
        <w:rPr>
          <w:spacing w:val="40"/>
          <w:sz w:val="28"/>
        </w:rPr>
        <w:t xml:space="preserve">  </w:t>
      </w:r>
      <w:r>
        <w:rPr>
          <w:sz w:val="28"/>
        </w:rPr>
        <w:t>отношений:</w:t>
      </w:r>
      <w:r>
        <w:rPr>
          <w:spacing w:val="40"/>
          <w:sz w:val="28"/>
        </w:rPr>
        <w:t xml:space="preserve">  </w:t>
      </w:r>
      <w:r>
        <w:rPr>
          <w:sz w:val="28"/>
        </w:rPr>
        <w:t>«слева-справа»,</w:t>
      </w:r>
      <w:r>
        <w:rPr>
          <w:spacing w:val="69"/>
          <w:sz w:val="28"/>
        </w:rPr>
        <w:t xml:space="preserve">  </w:t>
      </w:r>
      <w:r>
        <w:rPr>
          <w:sz w:val="28"/>
        </w:rPr>
        <w:t>«сверху-снизу»,</w:t>
      </w:r>
    </w:p>
    <w:p w:rsidR="007A46EE" w:rsidRDefault="009E1D98">
      <w:pPr>
        <w:pStyle w:val="a3"/>
        <w:spacing w:before="1"/>
        <w:jc w:val="left"/>
      </w:pPr>
      <w:r>
        <w:rPr>
          <w:spacing w:val="-2"/>
        </w:rPr>
        <w:t>«между».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0"/>
        </w:tabs>
        <w:spacing w:before="163" w:line="362" w:lineRule="auto"/>
        <w:ind w:right="153" w:firstLine="710"/>
        <w:jc w:val="both"/>
        <w:rPr>
          <w:sz w:val="28"/>
        </w:rPr>
      </w:pPr>
      <w:r>
        <w:rPr>
          <w:sz w:val="28"/>
        </w:rPr>
        <w:t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line="313" w:lineRule="exact"/>
        <w:ind w:left="1979" w:hanging="843"/>
        <w:jc w:val="both"/>
        <w:rPr>
          <w:sz w:val="28"/>
        </w:rPr>
      </w:pPr>
      <w:r>
        <w:rPr>
          <w:spacing w:val="-2"/>
          <w:sz w:val="28"/>
        </w:rPr>
        <w:t>Математическая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информация.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8" w:line="362" w:lineRule="auto"/>
        <w:ind w:right="144" w:firstLine="710"/>
        <w:jc w:val="both"/>
        <w:rPr>
          <w:sz w:val="28"/>
        </w:rPr>
      </w:pPr>
      <w:r>
        <w:rPr>
          <w:sz w:val="28"/>
        </w:rPr>
        <w:t>Сбор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9"/>
          <w:sz w:val="28"/>
        </w:rPr>
        <w:t xml:space="preserve"> </w:t>
      </w:r>
      <w:r>
        <w:rPr>
          <w:sz w:val="28"/>
        </w:rPr>
        <w:t>об объекте по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 xml:space="preserve">бразцу. Характеристики объекта, группы объектов (количество, форма, размер). Группировка объектов по заданному </w:t>
      </w:r>
      <w:r>
        <w:rPr>
          <w:spacing w:val="-2"/>
          <w:sz w:val="28"/>
        </w:rPr>
        <w:t>признаку.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7" w:lineRule="auto"/>
        <w:ind w:right="160" w:firstLine="710"/>
        <w:jc w:val="both"/>
        <w:rPr>
          <w:sz w:val="28"/>
        </w:rPr>
      </w:pPr>
      <w:r>
        <w:rPr>
          <w:sz w:val="28"/>
        </w:rPr>
        <w:t>Закономерность в ряду заданных объектов: её обнаружение, продолжение ряда.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2" w:lineRule="auto"/>
        <w:ind w:right="159" w:firstLine="710"/>
        <w:jc w:val="both"/>
        <w:rPr>
          <w:sz w:val="28"/>
        </w:rPr>
      </w:pPr>
      <w:r>
        <w:rPr>
          <w:sz w:val="28"/>
        </w:rPr>
        <w:t>Верные (истинные) и неверные (ложные) предложения, составлен</w:t>
      </w:r>
      <w:r>
        <w:rPr>
          <w:sz w:val="28"/>
        </w:rPr>
        <w:t>ные относительно заданного набора математических объектов.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0" w:lineRule="auto"/>
        <w:ind w:right="149" w:firstLine="710"/>
        <w:jc w:val="both"/>
        <w:rPr>
          <w:sz w:val="28"/>
        </w:rPr>
      </w:pPr>
      <w:r>
        <w:rPr>
          <w:sz w:val="28"/>
        </w:rPr>
        <w:t>Чтение таблицы, содержащей не</w:t>
      </w:r>
      <w:r>
        <w:rPr>
          <w:spacing w:val="-5"/>
          <w:sz w:val="28"/>
        </w:rPr>
        <w:t xml:space="preserve"> </w:t>
      </w:r>
      <w:r>
        <w:rPr>
          <w:sz w:val="28"/>
        </w:rPr>
        <w:t>более 4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</w:t>
      </w:r>
      <w:r>
        <w:rPr>
          <w:sz w:val="28"/>
        </w:rPr>
        <w:t>ых величин).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line="318" w:lineRule="exact"/>
        <w:ind w:left="2190" w:hanging="1054"/>
        <w:jc w:val="both"/>
        <w:rPr>
          <w:sz w:val="28"/>
        </w:rPr>
      </w:pPr>
      <w:r>
        <w:rPr>
          <w:spacing w:val="-2"/>
          <w:sz w:val="28"/>
        </w:rPr>
        <w:t>Двух-трёхшаговые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инструкции,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связанные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вычислением,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измерение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153" w:line="362" w:lineRule="auto"/>
        <w:ind w:right="147" w:firstLine="710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математики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1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классе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способствует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освоению на пропедевтическом уровне ряда универсальных учебных действий: познавательных</w:t>
      </w:r>
      <w:r>
        <w:rPr>
          <w:spacing w:val="80"/>
          <w:sz w:val="28"/>
        </w:rPr>
        <w:t xml:space="preserve">   </w:t>
      </w:r>
      <w:r>
        <w:rPr>
          <w:sz w:val="28"/>
        </w:rPr>
        <w:t>универсальных</w:t>
      </w:r>
      <w:r>
        <w:rPr>
          <w:spacing w:val="80"/>
          <w:sz w:val="28"/>
        </w:rPr>
        <w:t xml:space="preserve">   </w:t>
      </w:r>
      <w:r>
        <w:rPr>
          <w:sz w:val="28"/>
        </w:rPr>
        <w:t>учебных</w:t>
      </w:r>
      <w:r>
        <w:rPr>
          <w:spacing w:val="80"/>
          <w:sz w:val="28"/>
        </w:rPr>
        <w:t xml:space="preserve">   </w:t>
      </w:r>
      <w:r>
        <w:rPr>
          <w:sz w:val="28"/>
        </w:rPr>
        <w:t>действий,</w:t>
      </w:r>
      <w:r>
        <w:rPr>
          <w:spacing w:val="80"/>
          <w:sz w:val="28"/>
        </w:rPr>
        <w:t xml:space="preserve">   </w:t>
      </w:r>
      <w:r>
        <w:rPr>
          <w:sz w:val="28"/>
        </w:rPr>
        <w:t>коммуникативных</w:t>
      </w:r>
    </w:p>
    <w:p w:rsidR="007A46EE" w:rsidRDefault="007A46EE">
      <w:pPr>
        <w:pStyle w:val="a5"/>
        <w:spacing w:line="362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70"/>
      </w:pPr>
      <w:r>
        <w:t>универсальных учебных</w:t>
      </w:r>
      <w:r>
        <w:rPr>
          <w:spacing w:val="-2"/>
        </w:rPr>
        <w:t xml:space="preserve"> </w:t>
      </w:r>
      <w:r>
        <w:t>действий, регулятивных универсальных учебных</w:t>
      </w:r>
      <w:r>
        <w:rPr>
          <w:spacing w:val="-2"/>
        </w:rPr>
        <w:t xml:space="preserve"> </w:t>
      </w:r>
      <w:r>
        <w:t>действий, совместной деятельности.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8" w:line="362" w:lineRule="auto"/>
        <w:ind w:right="160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</w:t>
      </w:r>
      <w:r>
        <w:rPr>
          <w:sz w:val="28"/>
        </w:rPr>
        <w:t>иверсальных учебных действий:</w:t>
      </w:r>
    </w:p>
    <w:p w:rsidR="007A46EE" w:rsidRDefault="009E1D98">
      <w:pPr>
        <w:pStyle w:val="a3"/>
        <w:spacing w:line="357" w:lineRule="auto"/>
        <w:ind w:left="1136"/>
        <w:jc w:val="left"/>
      </w:pPr>
      <w:r>
        <w:t>наблюдать</w:t>
      </w:r>
      <w:r>
        <w:rPr>
          <w:spacing w:val="-17"/>
        </w:rPr>
        <w:t xml:space="preserve"> </w:t>
      </w:r>
      <w:r>
        <w:t>математические</w:t>
      </w:r>
      <w:r>
        <w:rPr>
          <w:spacing w:val="-8"/>
        </w:rPr>
        <w:t xml:space="preserve"> </w:t>
      </w:r>
      <w:r>
        <w:t>объекты</w:t>
      </w:r>
      <w:r>
        <w:rPr>
          <w:spacing w:val="-15"/>
        </w:rPr>
        <w:t xml:space="preserve"> </w:t>
      </w:r>
      <w:r>
        <w:t>(числа,</w:t>
      </w:r>
      <w:r>
        <w:rPr>
          <w:spacing w:val="-9"/>
        </w:rPr>
        <w:t xml:space="preserve"> </w:t>
      </w:r>
      <w:r>
        <w:t>величины)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окружающем</w:t>
      </w:r>
      <w:r>
        <w:rPr>
          <w:spacing w:val="-7"/>
        </w:rPr>
        <w:t xml:space="preserve"> </w:t>
      </w:r>
      <w:r>
        <w:t>мире; находить общее и различное в записи арифметических действий;</w:t>
      </w:r>
    </w:p>
    <w:p w:rsidR="007A46EE" w:rsidRDefault="009E1D98">
      <w:pPr>
        <w:pStyle w:val="a3"/>
        <w:spacing w:line="364" w:lineRule="auto"/>
        <w:ind w:left="1136" w:right="3808"/>
        <w:jc w:val="left"/>
      </w:pPr>
      <w:r>
        <w:rPr>
          <w:spacing w:val="-2"/>
        </w:rPr>
        <w:t>наблюдать действие измерительных</w:t>
      </w:r>
      <w:r>
        <w:rPr>
          <w:spacing w:val="-12"/>
        </w:rPr>
        <w:t xml:space="preserve"> </w:t>
      </w:r>
      <w:r>
        <w:rPr>
          <w:spacing w:val="-2"/>
        </w:rPr>
        <w:t xml:space="preserve">приборов; </w:t>
      </w:r>
      <w:r>
        <w:t>сравнивать два объекта, два числа;</w:t>
      </w:r>
    </w:p>
    <w:p w:rsidR="007A46EE" w:rsidRDefault="009E1D98">
      <w:pPr>
        <w:pStyle w:val="a3"/>
        <w:spacing w:line="313" w:lineRule="exact"/>
        <w:ind w:left="1136"/>
        <w:jc w:val="left"/>
      </w:pPr>
      <w:r>
        <w:t>распределять</w:t>
      </w:r>
      <w:r>
        <w:rPr>
          <w:spacing w:val="-18"/>
        </w:rPr>
        <w:t xml:space="preserve"> </w:t>
      </w:r>
      <w:r>
        <w:t>объе</w:t>
      </w:r>
      <w:r>
        <w:t>кты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группы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заданному</w:t>
      </w:r>
      <w:r>
        <w:rPr>
          <w:spacing w:val="-17"/>
        </w:rPr>
        <w:t xml:space="preserve"> </w:t>
      </w:r>
      <w:r>
        <w:rPr>
          <w:spacing w:val="-2"/>
        </w:rPr>
        <w:t>основанию;</w:t>
      </w:r>
    </w:p>
    <w:p w:rsidR="007A46EE" w:rsidRDefault="009E1D98">
      <w:pPr>
        <w:pStyle w:val="a3"/>
        <w:spacing w:before="154" w:line="357" w:lineRule="auto"/>
        <w:ind w:left="1136"/>
        <w:jc w:val="left"/>
      </w:pPr>
      <w:r>
        <w:t>копировать</w:t>
      </w:r>
      <w:r>
        <w:rPr>
          <w:spacing w:val="-16"/>
        </w:rPr>
        <w:t xml:space="preserve"> </w:t>
      </w:r>
      <w:r>
        <w:t>изученные</w:t>
      </w:r>
      <w:r>
        <w:rPr>
          <w:spacing w:val="-9"/>
        </w:rPr>
        <w:t xml:space="preserve"> </w:t>
      </w:r>
      <w:r>
        <w:t>фигуры,</w:t>
      </w:r>
      <w:r>
        <w:rPr>
          <w:spacing w:val="-8"/>
        </w:rPr>
        <w:t xml:space="preserve"> </w:t>
      </w:r>
      <w:r>
        <w:t>рисовать</w:t>
      </w:r>
      <w:r>
        <w:rPr>
          <w:spacing w:val="-7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руки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собственному</w:t>
      </w:r>
      <w:r>
        <w:rPr>
          <w:spacing w:val="-18"/>
        </w:rPr>
        <w:t xml:space="preserve"> </w:t>
      </w:r>
      <w:r>
        <w:t>замыслу; приводить примеры чисел, геометрических фигур;</w:t>
      </w:r>
    </w:p>
    <w:p w:rsidR="007A46EE" w:rsidRDefault="009E1D98">
      <w:pPr>
        <w:pStyle w:val="a3"/>
        <w:spacing w:before="6"/>
        <w:ind w:left="1136"/>
        <w:jc w:val="left"/>
      </w:pPr>
      <w:r>
        <w:rPr>
          <w:spacing w:val="-2"/>
        </w:rPr>
        <w:t>соблюдать</w:t>
      </w:r>
      <w:r>
        <w:rPr>
          <w:spacing w:val="-7"/>
        </w:rPr>
        <w:t xml:space="preserve"> </w:t>
      </w:r>
      <w:r>
        <w:rPr>
          <w:spacing w:val="-2"/>
        </w:rPr>
        <w:t>последовательность</w:t>
      </w:r>
      <w:r>
        <w:rPr>
          <w:spacing w:val="-6"/>
        </w:rPr>
        <w:t xml:space="preserve"> </w:t>
      </w:r>
      <w:r>
        <w:rPr>
          <w:spacing w:val="-2"/>
        </w:rPr>
        <w:t>при количественном</w:t>
      </w:r>
      <w:r>
        <w:rPr>
          <w:spacing w:val="3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порядковом</w:t>
      </w:r>
      <w:r>
        <w:rPr>
          <w:spacing w:val="1"/>
        </w:rPr>
        <w:t xml:space="preserve"> </w:t>
      </w:r>
      <w:r>
        <w:rPr>
          <w:spacing w:val="-2"/>
        </w:rPr>
        <w:t>счете.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63" w:line="357" w:lineRule="auto"/>
        <w:ind w:right="189" w:firstLine="710"/>
        <w:rPr>
          <w:sz w:val="28"/>
        </w:rPr>
      </w:pPr>
      <w:r>
        <w:rPr>
          <w:sz w:val="28"/>
        </w:rPr>
        <w:t>У обучающегося будут сформированы следующие</w:t>
      </w:r>
      <w:r>
        <w:rPr>
          <w:spacing w:val="30"/>
          <w:sz w:val="28"/>
        </w:rPr>
        <w:t xml:space="preserve"> </w:t>
      </w:r>
      <w:r>
        <w:rPr>
          <w:sz w:val="28"/>
        </w:rPr>
        <w:t>информационные действия как часть познавательных универсальных учебных действий:</w:t>
      </w:r>
    </w:p>
    <w:p w:rsidR="007A46EE" w:rsidRDefault="009E1D98">
      <w:pPr>
        <w:pStyle w:val="a3"/>
        <w:spacing w:line="357" w:lineRule="auto"/>
        <w:ind w:firstLine="710"/>
        <w:jc w:val="left"/>
      </w:pPr>
      <w:r>
        <w:t>понимать,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математические</w:t>
      </w:r>
      <w:r>
        <w:rPr>
          <w:spacing w:val="-7"/>
        </w:rPr>
        <w:t xml:space="preserve"> </w:t>
      </w:r>
      <w:r>
        <w:t>явления</w:t>
      </w:r>
      <w:r>
        <w:rPr>
          <w:spacing w:val="-7"/>
        </w:rPr>
        <w:t xml:space="preserve"> </w:t>
      </w:r>
      <w:r>
        <w:t>могут</w:t>
      </w:r>
      <w:r>
        <w:rPr>
          <w:spacing w:val="-8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 различных средств: текст, числовая запись, таблица, рисунок,</w:t>
      </w:r>
      <w:r>
        <w:t xml:space="preserve"> схема;</w:t>
      </w:r>
    </w:p>
    <w:p w:rsidR="007A46EE" w:rsidRDefault="009E1D98">
      <w:pPr>
        <w:pStyle w:val="a3"/>
        <w:spacing w:before="6"/>
        <w:ind w:left="1136"/>
        <w:jc w:val="left"/>
      </w:pPr>
      <w:r>
        <w:rPr>
          <w:spacing w:val="-2"/>
        </w:rPr>
        <w:t>читать</w:t>
      </w:r>
      <w:r>
        <w:rPr>
          <w:spacing w:val="-9"/>
        </w:rPr>
        <w:t xml:space="preserve"> </w:t>
      </w:r>
      <w:r>
        <w:rPr>
          <w:spacing w:val="-2"/>
        </w:rPr>
        <w:t>таблицу,</w:t>
      </w:r>
      <w:r>
        <w:rPr>
          <w:spacing w:val="2"/>
        </w:rPr>
        <w:t xml:space="preserve"> </w:t>
      </w:r>
      <w:r>
        <w:rPr>
          <w:spacing w:val="-2"/>
        </w:rPr>
        <w:t>извлекать</w:t>
      </w:r>
      <w:r>
        <w:rPr>
          <w:spacing w:val="-7"/>
        </w:rPr>
        <w:t xml:space="preserve"> </w:t>
      </w:r>
      <w:r>
        <w:rPr>
          <w:spacing w:val="-2"/>
        </w:rPr>
        <w:t>информацию,</w:t>
      </w:r>
      <w:r>
        <w:rPr>
          <w:spacing w:val="8"/>
        </w:rPr>
        <w:t xml:space="preserve"> </w:t>
      </w:r>
      <w:r>
        <w:rPr>
          <w:spacing w:val="-2"/>
        </w:rPr>
        <w:t>представленную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табличной</w:t>
      </w:r>
      <w:r>
        <w:rPr>
          <w:spacing w:val="1"/>
        </w:rPr>
        <w:t xml:space="preserve"> </w:t>
      </w:r>
      <w:r>
        <w:rPr>
          <w:spacing w:val="-2"/>
        </w:rPr>
        <w:t>форме.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63" w:line="357" w:lineRule="auto"/>
        <w:ind w:right="267" w:firstLine="710"/>
        <w:rPr>
          <w:sz w:val="28"/>
        </w:rPr>
      </w:pP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7"/>
          <w:sz w:val="28"/>
        </w:rPr>
        <w:t xml:space="preserve"> </w:t>
      </w:r>
      <w:r>
        <w:rPr>
          <w:sz w:val="28"/>
        </w:rPr>
        <w:t>будут</w:t>
      </w:r>
      <w:r>
        <w:rPr>
          <w:spacing w:val="-9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9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общения как часть коммуникативных универсальных учебных действий:</w:t>
      </w:r>
    </w:p>
    <w:p w:rsidR="007A46EE" w:rsidRDefault="009E1D98">
      <w:pPr>
        <w:pStyle w:val="a3"/>
        <w:tabs>
          <w:tab w:val="left" w:pos="3700"/>
          <w:tab w:val="left" w:pos="5745"/>
          <w:tab w:val="left" w:pos="7124"/>
          <w:tab w:val="left" w:pos="9693"/>
        </w:tabs>
        <w:spacing w:before="6" w:line="362" w:lineRule="auto"/>
        <w:ind w:right="157" w:firstLine="710"/>
        <w:jc w:val="left"/>
      </w:pPr>
      <w:r>
        <w:rPr>
          <w:spacing w:val="-2"/>
        </w:rPr>
        <w:t>характеризовать</w:t>
      </w:r>
      <w:r>
        <w:tab/>
      </w:r>
      <w:r>
        <w:rPr>
          <w:spacing w:val="-2"/>
        </w:rPr>
        <w:t>(описывать)</w:t>
      </w:r>
      <w:r>
        <w:tab/>
      </w:r>
      <w:r>
        <w:rPr>
          <w:spacing w:val="-2"/>
        </w:rPr>
        <w:t>число,</w:t>
      </w:r>
      <w:r>
        <w:tab/>
      </w:r>
      <w:r>
        <w:rPr>
          <w:spacing w:val="-2"/>
        </w:rPr>
        <w:t>геометрическую</w:t>
      </w:r>
      <w:r>
        <w:tab/>
      </w:r>
      <w:r>
        <w:rPr>
          <w:spacing w:val="-4"/>
        </w:rPr>
        <w:t xml:space="preserve">фигуру, </w:t>
      </w:r>
      <w:r>
        <w:t>последовательность из нескольких чисел, записанных по порядку;</w:t>
      </w:r>
    </w:p>
    <w:p w:rsidR="007A46EE" w:rsidRDefault="009E1D98">
      <w:pPr>
        <w:pStyle w:val="a3"/>
        <w:spacing w:line="319" w:lineRule="exact"/>
        <w:ind w:left="1136"/>
        <w:jc w:val="left"/>
      </w:pPr>
      <w:r>
        <w:t>комментировать</w:t>
      </w:r>
      <w:r>
        <w:rPr>
          <w:spacing w:val="-18"/>
        </w:rPr>
        <w:t xml:space="preserve"> </w:t>
      </w:r>
      <w:r>
        <w:t>ход</w:t>
      </w:r>
      <w:r>
        <w:rPr>
          <w:spacing w:val="-17"/>
        </w:rPr>
        <w:t xml:space="preserve"> </w:t>
      </w:r>
      <w:r>
        <w:t>сравнения</w:t>
      </w:r>
      <w:r>
        <w:rPr>
          <w:spacing w:val="-18"/>
        </w:rPr>
        <w:t xml:space="preserve"> </w:t>
      </w:r>
      <w:r>
        <w:t>двух</w:t>
      </w:r>
      <w:r>
        <w:rPr>
          <w:spacing w:val="-17"/>
        </w:rPr>
        <w:t xml:space="preserve"> </w:t>
      </w:r>
      <w:r>
        <w:rPr>
          <w:spacing w:val="-2"/>
        </w:rPr>
        <w:t>объектов;</w:t>
      </w:r>
    </w:p>
    <w:p w:rsidR="007A46EE" w:rsidRDefault="009E1D98">
      <w:pPr>
        <w:pStyle w:val="a3"/>
        <w:spacing w:before="158" w:line="357" w:lineRule="auto"/>
        <w:ind w:firstLine="710"/>
        <w:jc w:val="left"/>
      </w:pPr>
      <w:r>
        <w:t>описывать</w:t>
      </w:r>
      <w:r>
        <w:rPr>
          <w:spacing w:val="-9"/>
        </w:rPr>
        <w:t xml:space="preserve"> </w:t>
      </w:r>
      <w:r>
        <w:t>своими</w:t>
      </w:r>
      <w:r>
        <w:rPr>
          <w:spacing w:val="-8"/>
        </w:rPr>
        <w:t xml:space="preserve"> </w:t>
      </w:r>
      <w:r>
        <w:t>словами</w:t>
      </w:r>
      <w:r>
        <w:rPr>
          <w:spacing w:val="-8"/>
        </w:rPr>
        <w:t xml:space="preserve"> </w:t>
      </w:r>
      <w:r>
        <w:t>сюжетную</w:t>
      </w:r>
      <w:r>
        <w:rPr>
          <w:spacing w:val="-8"/>
        </w:rPr>
        <w:t xml:space="preserve"> </w:t>
      </w:r>
      <w:r>
        <w:t>ситуацию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математическое</w:t>
      </w:r>
      <w:r>
        <w:rPr>
          <w:spacing w:val="-7"/>
        </w:rPr>
        <w:t xml:space="preserve"> </w:t>
      </w:r>
      <w:r>
        <w:t>отношение величин (чисел), описывать положение предмета в пространстве;</w:t>
      </w:r>
    </w:p>
    <w:p w:rsidR="007A46EE" w:rsidRDefault="009E1D98">
      <w:pPr>
        <w:pStyle w:val="a3"/>
        <w:spacing w:before="1"/>
        <w:ind w:left="1136"/>
        <w:jc w:val="left"/>
      </w:pPr>
      <w:r>
        <w:rPr>
          <w:spacing w:val="-2"/>
        </w:rPr>
        <w:t>различать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t xml:space="preserve"> </w:t>
      </w:r>
      <w:r>
        <w:rPr>
          <w:spacing w:val="-2"/>
        </w:rPr>
        <w:t>использовать</w:t>
      </w:r>
      <w:r>
        <w:t xml:space="preserve"> </w:t>
      </w:r>
      <w:r>
        <w:rPr>
          <w:spacing w:val="-2"/>
        </w:rPr>
        <w:t>математические</w:t>
      </w:r>
      <w:r>
        <w:rPr>
          <w:spacing w:val="4"/>
        </w:rPr>
        <w:t xml:space="preserve"> </w:t>
      </w:r>
      <w:r>
        <w:rPr>
          <w:spacing w:val="-2"/>
        </w:rPr>
        <w:t>знаки;</w:t>
      </w:r>
    </w:p>
    <w:p w:rsidR="007A46EE" w:rsidRDefault="009E1D98">
      <w:pPr>
        <w:pStyle w:val="a3"/>
        <w:spacing w:before="167"/>
        <w:ind w:left="1136"/>
      </w:pPr>
      <w:r>
        <w:t>строить</w:t>
      </w:r>
      <w:r>
        <w:rPr>
          <w:spacing w:val="-18"/>
        </w:rPr>
        <w:t xml:space="preserve"> </w:t>
      </w:r>
      <w:r>
        <w:t>предложения</w:t>
      </w:r>
      <w:r>
        <w:rPr>
          <w:spacing w:val="-17"/>
        </w:rPr>
        <w:t xml:space="preserve"> </w:t>
      </w:r>
      <w:r>
        <w:t>относительно</w:t>
      </w:r>
      <w:r>
        <w:rPr>
          <w:spacing w:val="-18"/>
        </w:rPr>
        <w:t xml:space="preserve"> </w:t>
      </w:r>
      <w:r>
        <w:t>заданного</w:t>
      </w:r>
      <w:r>
        <w:rPr>
          <w:spacing w:val="-17"/>
        </w:rPr>
        <w:t xml:space="preserve"> </w:t>
      </w:r>
      <w:r>
        <w:t>набора</w:t>
      </w:r>
      <w:r>
        <w:rPr>
          <w:spacing w:val="-16"/>
        </w:rPr>
        <w:t xml:space="preserve"> </w:t>
      </w:r>
      <w:r>
        <w:rPr>
          <w:spacing w:val="-2"/>
        </w:rPr>
        <w:t>объектов.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9" w:line="362" w:lineRule="auto"/>
        <w:ind w:right="147" w:firstLine="71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действия самоорганизации и самоконтроля как часть регулятивных универсальных учебных </w:t>
      </w:r>
      <w:r>
        <w:rPr>
          <w:spacing w:val="-2"/>
          <w:sz w:val="28"/>
        </w:rPr>
        <w:t>действий:</w:t>
      </w:r>
    </w:p>
    <w:p w:rsidR="007A46EE" w:rsidRDefault="007A46EE">
      <w:pPr>
        <w:pStyle w:val="a5"/>
        <w:spacing w:line="362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left="1136" w:right="1316"/>
      </w:pPr>
      <w:r>
        <w:t>принимать учебную задачу, удерживать её в процессе деятельности; действовать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предложенным</w:t>
      </w:r>
      <w:r>
        <w:rPr>
          <w:spacing w:val="-4"/>
        </w:rPr>
        <w:t xml:space="preserve"> </w:t>
      </w:r>
      <w:r>
        <w:t>образцом,</w:t>
      </w:r>
      <w:r>
        <w:rPr>
          <w:spacing w:val="-3"/>
        </w:rPr>
        <w:t xml:space="preserve"> </w:t>
      </w:r>
      <w:r>
        <w:t>инструкцией;</w:t>
      </w:r>
    </w:p>
    <w:p w:rsidR="007A46EE" w:rsidRDefault="009E1D98">
      <w:pPr>
        <w:pStyle w:val="a3"/>
        <w:spacing w:before="8" w:line="357" w:lineRule="auto"/>
        <w:ind w:right="142" w:firstLine="710"/>
      </w:pPr>
      <w:r>
        <w:t>проявлять</w:t>
      </w:r>
      <w:r>
        <w:rPr>
          <w:spacing w:val="58"/>
        </w:rPr>
        <w:t xml:space="preserve">  </w:t>
      </w:r>
      <w:r>
        <w:t>интерес</w:t>
      </w:r>
      <w:r>
        <w:rPr>
          <w:spacing w:val="57"/>
        </w:rPr>
        <w:t xml:space="preserve">  </w:t>
      </w:r>
      <w:r>
        <w:t>к</w:t>
      </w:r>
      <w:r>
        <w:rPr>
          <w:spacing w:val="40"/>
        </w:rPr>
        <w:t xml:space="preserve">  </w:t>
      </w:r>
      <w:r>
        <w:t>проверке</w:t>
      </w:r>
      <w:r>
        <w:rPr>
          <w:spacing w:val="59"/>
        </w:rPr>
        <w:t xml:space="preserve">  </w:t>
      </w:r>
      <w:r>
        <w:t>результатов</w:t>
      </w:r>
      <w:r>
        <w:rPr>
          <w:spacing w:val="58"/>
        </w:rPr>
        <w:t xml:space="preserve">  </w:t>
      </w:r>
      <w:r>
        <w:t>решения</w:t>
      </w:r>
      <w:r>
        <w:rPr>
          <w:spacing w:val="57"/>
        </w:rPr>
        <w:t xml:space="preserve">  </w:t>
      </w:r>
      <w:r>
        <w:t>учебной</w:t>
      </w:r>
      <w:r>
        <w:rPr>
          <w:spacing w:val="58"/>
        </w:rPr>
        <w:t xml:space="preserve">  </w:t>
      </w:r>
      <w:r>
        <w:t>задачи, с помощью учителя устанавливать причину возникшей ошибки и трудности;</w:t>
      </w:r>
    </w:p>
    <w:p w:rsidR="007A46EE" w:rsidRDefault="009E1D98">
      <w:pPr>
        <w:pStyle w:val="a3"/>
        <w:spacing w:before="5" w:line="362" w:lineRule="auto"/>
        <w:ind w:right="158" w:firstLine="710"/>
      </w:pPr>
      <w:r>
        <w:t xml:space="preserve">проверять правильность вычисления с помощью другого приёма выполнения </w:t>
      </w:r>
      <w:r>
        <w:rPr>
          <w:spacing w:val="-2"/>
        </w:rPr>
        <w:t>действия.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2" w:line="362" w:lineRule="auto"/>
        <w:ind w:left="1136" w:right="159" w:firstLine="0"/>
        <w:jc w:val="both"/>
        <w:rPr>
          <w:sz w:val="28"/>
        </w:rPr>
      </w:pPr>
      <w:r>
        <w:rPr>
          <w:sz w:val="28"/>
        </w:rPr>
        <w:t>Совместная деятельность способствует формированию умений: участвовать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парной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математиче</w:t>
      </w:r>
      <w:r>
        <w:rPr>
          <w:sz w:val="28"/>
        </w:rPr>
        <w:t>ским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материалом,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выполнять</w:t>
      </w:r>
    </w:p>
    <w:p w:rsidR="007A46EE" w:rsidRDefault="009E1D98">
      <w:pPr>
        <w:pStyle w:val="a3"/>
        <w:spacing w:line="357" w:lineRule="auto"/>
        <w:ind w:right="156"/>
      </w:pPr>
      <w:r>
        <w:t>правила совместной деятельности: договариваться, считаться с мнением партнёра, спокойно и мирно разрешать конфликты.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ind w:left="1768" w:hanging="63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во</w:t>
      </w:r>
      <w:r>
        <w:rPr>
          <w:spacing w:val="-11"/>
          <w:sz w:val="28"/>
        </w:rPr>
        <w:t xml:space="preserve"> </w:t>
      </w:r>
      <w:r>
        <w:rPr>
          <w:sz w:val="28"/>
        </w:rPr>
        <w:t>2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52"/>
        <w:ind w:left="1979" w:hanging="843"/>
        <w:jc w:val="both"/>
        <w:rPr>
          <w:sz w:val="28"/>
        </w:rPr>
      </w:pP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величины.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8" w:line="362" w:lineRule="auto"/>
        <w:ind w:right="162" w:firstLine="710"/>
        <w:jc w:val="both"/>
        <w:rPr>
          <w:sz w:val="28"/>
        </w:rPr>
      </w:pPr>
      <w:r>
        <w:rPr>
          <w:sz w:val="28"/>
        </w:rPr>
        <w:t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2" w:lineRule="auto"/>
        <w:ind w:right="135" w:firstLine="710"/>
        <w:jc w:val="both"/>
        <w:rPr>
          <w:sz w:val="28"/>
        </w:rPr>
      </w:pPr>
      <w:r>
        <w:rPr>
          <w:sz w:val="28"/>
        </w:rPr>
        <w:t>Величины: сравнение по массе (единица массы – килограмм),</w:t>
      </w:r>
      <w:r>
        <w:rPr>
          <w:spacing w:val="40"/>
          <w:sz w:val="28"/>
        </w:rPr>
        <w:t xml:space="preserve"> </w:t>
      </w:r>
      <w:r>
        <w:rPr>
          <w:sz w:val="28"/>
        </w:rPr>
        <w:t>времени (единицы времени – час, минута), измерение длины (единицы длины –</w:t>
      </w:r>
      <w:r>
        <w:rPr>
          <w:spacing w:val="40"/>
          <w:sz w:val="28"/>
        </w:rPr>
        <w:t xml:space="preserve"> </w:t>
      </w:r>
      <w:r>
        <w:rPr>
          <w:sz w:val="28"/>
        </w:rPr>
        <w:t>метр, дециметр, сантиметр, миллиметр). Соотношение между единицами величины (в пределах 100), его применение для решения практических задач.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line="317" w:lineRule="exact"/>
        <w:ind w:left="1979" w:hanging="843"/>
        <w:jc w:val="both"/>
        <w:rPr>
          <w:sz w:val="28"/>
        </w:rPr>
      </w:pPr>
      <w:r>
        <w:rPr>
          <w:spacing w:val="-2"/>
          <w:sz w:val="28"/>
        </w:rPr>
        <w:t>Арифметические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действия.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0" w:line="362" w:lineRule="auto"/>
        <w:ind w:right="146" w:firstLine="710"/>
        <w:jc w:val="both"/>
        <w:rPr>
          <w:sz w:val="28"/>
        </w:rPr>
      </w:pPr>
      <w:r>
        <w:rPr>
          <w:sz w:val="28"/>
        </w:rPr>
        <w:t>Устное</w:t>
      </w:r>
      <w:r>
        <w:rPr>
          <w:spacing w:val="40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40"/>
          <w:sz w:val="28"/>
        </w:rPr>
        <w:t xml:space="preserve"> </w:t>
      </w:r>
      <w:r>
        <w:rPr>
          <w:sz w:val="28"/>
        </w:rPr>
        <w:t>чисел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40"/>
          <w:sz w:val="28"/>
        </w:rPr>
        <w:t xml:space="preserve"> </w:t>
      </w:r>
      <w:r>
        <w:rPr>
          <w:sz w:val="28"/>
        </w:rPr>
        <w:t>100</w:t>
      </w:r>
      <w:r>
        <w:rPr>
          <w:spacing w:val="40"/>
          <w:sz w:val="28"/>
        </w:rPr>
        <w:t xml:space="preserve"> </w:t>
      </w:r>
      <w:r>
        <w:rPr>
          <w:sz w:val="28"/>
        </w:rPr>
        <w:t>без</w:t>
      </w:r>
      <w:r>
        <w:rPr>
          <w:spacing w:val="40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9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40"/>
          <w:sz w:val="28"/>
        </w:rPr>
        <w:t xml:space="preserve"> </w:t>
      </w:r>
      <w:r>
        <w:rPr>
          <w:sz w:val="28"/>
        </w:rPr>
        <w:t>через</w:t>
      </w:r>
      <w:r>
        <w:rPr>
          <w:spacing w:val="34"/>
          <w:sz w:val="28"/>
        </w:rPr>
        <w:t xml:space="preserve"> </w:t>
      </w:r>
      <w:r>
        <w:rPr>
          <w:sz w:val="28"/>
        </w:rPr>
        <w:t>разряд.</w:t>
      </w:r>
      <w:r>
        <w:rPr>
          <w:spacing w:val="37"/>
          <w:sz w:val="28"/>
        </w:rPr>
        <w:t xml:space="preserve"> </w:t>
      </w:r>
      <w:r>
        <w:rPr>
          <w:sz w:val="28"/>
        </w:rPr>
        <w:t>Письменное</w:t>
      </w:r>
      <w:r>
        <w:rPr>
          <w:spacing w:val="40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  <w:r>
        <w:rPr>
          <w:spacing w:val="34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39"/>
          <w:sz w:val="28"/>
        </w:rPr>
        <w:t xml:space="preserve"> </w:t>
      </w:r>
      <w:r>
        <w:rPr>
          <w:sz w:val="28"/>
        </w:rPr>
        <w:t>чисел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пределах</w:t>
      </w:r>
    </w:p>
    <w:p w:rsidR="007A46EE" w:rsidRDefault="009E1D98">
      <w:pPr>
        <w:pStyle w:val="a3"/>
        <w:spacing w:line="360" w:lineRule="auto"/>
        <w:ind w:right="142"/>
      </w:pPr>
      <w:r>
        <w:t>100.</w:t>
      </w:r>
      <w:r>
        <w:rPr>
          <w:spacing w:val="40"/>
        </w:rPr>
        <w:t xml:space="preserve">  </w:t>
      </w:r>
      <w:r>
        <w:t>Переместительное,</w:t>
      </w:r>
      <w:r>
        <w:rPr>
          <w:spacing w:val="40"/>
        </w:rPr>
        <w:t xml:space="preserve">  </w:t>
      </w:r>
      <w:r>
        <w:t>сочетательное</w:t>
      </w:r>
      <w:r>
        <w:rPr>
          <w:spacing w:val="40"/>
        </w:rPr>
        <w:t xml:space="preserve">  </w:t>
      </w:r>
      <w:r>
        <w:t>свойства</w:t>
      </w:r>
      <w:r>
        <w:rPr>
          <w:spacing w:val="40"/>
        </w:rPr>
        <w:t xml:space="preserve">  </w:t>
      </w:r>
      <w:r>
        <w:t>сложения,</w:t>
      </w:r>
      <w:r>
        <w:rPr>
          <w:spacing w:val="40"/>
        </w:rPr>
        <w:t xml:space="preserve">  </w:t>
      </w:r>
      <w:r>
        <w:t>их</w:t>
      </w:r>
      <w:r>
        <w:rPr>
          <w:spacing w:val="40"/>
        </w:rPr>
        <w:t xml:space="preserve">  </w:t>
      </w:r>
      <w:r>
        <w:t>применение для вычислений. Взаимосвязь компонентов и результата дейс</w:t>
      </w:r>
      <w:r>
        <w:t xml:space="preserve">твия сложения, действия вычитания. Проверка результата вычисления (реальность ответа, обратное </w:t>
      </w:r>
      <w:r>
        <w:rPr>
          <w:spacing w:val="-2"/>
        </w:rPr>
        <w:t>действие).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55" w:firstLine="710"/>
        <w:jc w:val="both"/>
        <w:rPr>
          <w:sz w:val="28"/>
        </w:rPr>
      </w:pPr>
      <w:r>
        <w:rPr>
          <w:sz w:val="28"/>
        </w:rPr>
        <w:t>Действия умножения и деления чисел в практических и учебных ситуациях. Названия компонентов действий умножения, деления.</w:t>
      </w:r>
    </w:p>
    <w:p w:rsidR="007A46EE" w:rsidRDefault="007A46EE">
      <w:pPr>
        <w:pStyle w:val="a5"/>
        <w:spacing w:line="355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0" w:lineRule="auto"/>
        <w:ind w:right="157" w:firstLine="710"/>
        <w:jc w:val="both"/>
        <w:rPr>
          <w:sz w:val="28"/>
        </w:rPr>
      </w:pPr>
      <w:r>
        <w:rPr>
          <w:sz w:val="28"/>
        </w:rPr>
        <w:t>Табличное умножение в пределах 50. Табличные случаи умножения, деления при вычислениях</w:t>
      </w:r>
      <w:r>
        <w:rPr>
          <w:spacing w:val="-5"/>
          <w:sz w:val="28"/>
        </w:rPr>
        <w:t xml:space="preserve"> </w:t>
      </w:r>
      <w:r>
        <w:rPr>
          <w:sz w:val="28"/>
        </w:rPr>
        <w:t>и решении задач. Переместительное свойство умножения. Взаимосвязь компонентов и результата действия умножения, действия деления.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" w:line="362" w:lineRule="auto"/>
        <w:ind w:right="156" w:firstLine="710"/>
        <w:jc w:val="both"/>
        <w:rPr>
          <w:sz w:val="28"/>
        </w:rPr>
      </w:pPr>
      <w:r>
        <w:rPr>
          <w:sz w:val="28"/>
        </w:rPr>
        <w:t>Неизвестный компонент действия сложения, действия вычитания. Нахождение неизвестного компонента сложения, вычитания.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0" w:lineRule="auto"/>
        <w:ind w:right="146" w:firstLine="710"/>
        <w:jc w:val="both"/>
        <w:rPr>
          <w:sz w:val="28"/>
        </w:rPr>
      </w:pPr>
      <w:r>
        <w:rPr>
          <w:sz w:val="28"/>
        </w:rPr>
        <w:t>Числовое выражение: чтение, запись, вычисление значения. Порядок выполнения</w:t>
      </w:r>
      <w:r>
        <w:rPr>
          <w:spacing w:val="80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числовом</w:t>
      </w:r>
      <w:r>
        <w:rPr>
          <w:spacing w:val="80"/>
          <w:sz w:val="28"/>
        </w:rPr>
        <w:t xml:space="preserve"> </w:t>
      </w:r>
      <w:r>
        <w:rPr>
          <w:sz w:val="28"/>
        </w:rPr>
        <w:t>выражении,</w:t>
      </w:r>
      <w:r>
        <w:rPr>
          <w:spacing w:val="80"/>
          <w:sz w:val="28"/>
        </w:rPr>
        <w:t xml:space="preserve"> </w:t>
      </w:r>
      <w:r>
        <w:rPr>
          <w:sz w:val="28"/>
        </w:rPr>
        <w:t>содержащем</w:t>
      </w:r>
      <w:r>
        <w:rPr>
          <w:spacing w:val="8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80"/>
          <w:sz w:val="28"/>
        </w:rPr>
        <w:t xml:space="preserve"> </w:t>
      </w:r>
      <w:r>
        <w:rPr>
          <w:sz w:val="28"/>
        </w:rPr>
        <w:t>сложения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 в</w:t>
      </w:r>
      <w:r>
        <w:rPr>
          <w:sz w:val="28"/>
        </w:rPr>
        <w:t>ычитания (со скобками или без скобок) в пределах 100 (не более трех действий). Нахождение значения числового выражения. Рациональные приемы вычислений: использование переместительного свойства.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ind w:left="1979" w:hanging="843"/>
        <w:jc w:val="both"/>
        <w:rPr>
          <w:sz w:val="28"/>
        </w:rPr>
      </w:pPr>
      <w:r>
        <w:rPr>
          <w:spacing w:val="-2"/>
          <w:sz w:val="28"/>
        </w:rPr>
        <w:t>Текстовые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задачи.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47" w:line="360" w:lineRule="auto"/>
        <w:ind w:right="140" w:firstLine="710"/>
        <w:jc w:val="both"/>
        <w:rPr>
          <w:sz w:val="28"/>
        </w:rPr>
      </w:pPr>
      <w:r>
        <w:rPr>
          <w:sz w:val="28"/>
        </w:rPr>
        <w:t>Чтение,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виде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</w:t>
      </w:r>
      <w:r>
        <w:rPr>
          <w:sz w:val="28"/>
        </w:rPr>
        <w:t>исунка,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схемы</w:t>
      </w:r>
      <w:r>
        <w:rPr>
          <w:spacing w:val="40"/>
          <w:sz w:val="28"/>
        </w:rPr>
        <w:t xml:space="preserve"> </w:t>
      </w:r>
      <w:r>
        <w:rPr>
          <w:sz w:val="28"/>
        </w:rPr>
        <w:t>или другой модели. План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</w:t>
      </w:r>
      <w:r>
        <w:rPr>
          <w:sz w:val="28"/>
        </w:rPr>
        <w:t xml:space="preserve"> деление). Расчётные задачи на увеличение или уменьшение величины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единиц</w:t>
      </w:r>
      <w:r>
        <w:rPr>
          <w:spacing w:val="8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раз.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80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задаче и его проверка (формулирование, проверка на достоверность, следование плану, соответствие поставленному вопросу).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6"/>
        <w:ind w:left="1979" w:hanging="843"/>
        <w:jc w:val="both"/>
        <w:rPr>
          <w:sz w:val="28"/>
        </w:rPr>
      </w:pPr>
      <w:r>
        <w:rPr>
          <w:spacing w:val="-2"/>
          <w:sz w:val="28"/>
        </w:rPr>
        <w:t>Пространстве</w:t>
      </w:r>
      <w:r>
        <w:rPr>
          <w:spacing w:val="-2"/>
          <w:sz w:val="28"/>
        </w:rPr>
        <w:t>нные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геометрические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фигуры.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63" w:line="360" w:lineRule="auto"/>
        <w:ind w:right="144" w:firstLine="710"/>
        <w:jc w:val="both"/>
        <w:rPr>
          <w:sz w:val="28"/>
        </w:rPr>
      </w:pPr>
      <w:r>
        <w:rPr>
          <w:sz w:val="28"/>
        </w:rPr>
        <w:t>Распознавание и изображение геометрических фигур: точка, прямая, прямой</w:t>
      </w:r>
      <w:r>
        <w:rPr>
          <w:spacing w:val="40"/>
          <w:sz w:val="28"/>
        </w:rPr>
        <w:t xml:space="preserve">  </w:t>
      </w:r>
      <w:r>
        <w:rPr>
          <w:sz w:val="28"/>
        </w:rPr>
        <w:t>угол,</w:t>
      </w:r>
      <w:r>
        <w:rPr>
          <w:spacing w:val="40"/>
          <w:sz w:val="28"/>
        </w:rPr>
        <w:t xml:space="preserve">  </w:t>
      </w:r>
      <w:r>
        <w:rPr>
          <w:sz w:val="28"/>
        </w:rPr>
        <w:t>ломаная,</w:t>
      </w:r>
      <w:r>
        <w:rPr>
          <w:spacing w:val="40"/>
          <w:sz w:val="28"/>
        </w:rPr>
        <w:t xml:space="preserve">  </w:t>
      </w:r>
      <w:r>
        <w:rPr>
          <w:sz w:val="28"/>
        </w:rPr>
        <w:t>многоугольник.</w:t>
      </w:r>
      <w:r>
        <w:rPr>
          <w:spacing w:val="40"/>
          <w:sz w:val="28"/>
        </w:rPr>
        <w:t xml:space="preserve">  </w:t>
      </w:r>
      <w:r>
        <w:rPr>
          <w:sz w:val="28"/>
        </w:rPr>
        <w:t>Построение</w:t>
      </w:r>
      <w:r>
        <w:rPr>
          <w:spacing w:val="40"/>
          <w:sz w:val="28"/>
        </w:rPr>
        <w:t xml:space="preserve">  </w:t>
      </w:r>
      <w:r>
        <w:rPr>
          <w:sz w:val="28"/>
        </w:rPr>
        <w:t>отрезка</w:t>
      </w:r>
      <w:r>
        <w:rPr>
          <w:spacing w:val="40"/>
          <w:sz w:val="28"/>
        </w:rPr>
        <w:t xml:space="preserve">  </w:t>
      </w:r>
      <w:r>
        <w:rPr>
          <w:sz w:val="28"/>
        </w:rPr>
        <w:t>заданной</w:t>
      </w:r>
      <w:r>
        <w:rPr>
          <w:spacing w:val="40"/>
          <w:sz w:val="28"/>
        </w:rPr>
        <w:t xml:space="preserve">  </w:t>
      </w:r>
      <w:r>
        <w:rPr>
          <w:sz w:val="28"/>
        </w:rPr>
        <w:t>длины с</w:t>
      </w:r>
      <w:r>
        <w:rPr>
          <w:spacing w:val="69"/>
          <w:sz w:val="28"/>
        </w:rPr>
        <w:t xml:space="preserve">  </w:t>
      </w:r>
      <w:r>
        <w:rPr>
          <w:sz w:val="28"/>
        </w:rPr>
        <w:t>помощью</w:t>
      </w:r>
      <w:r>
        <w:rPr>
          <w:spacing w:val="68"/>
          <w:sz w:val="28"/>
        </w:rPr>
        <w:t xml:space="preserve">  </w:t>
      </w:r>
      <w:r>
        <w:rPr>
          <w:sz w:val="28"/>
        </w:rPr>
        <w:t>линейки.</w:t>
      </w:r>
      <w:r>
        <w:rPr>
          <w:spacing w:val="72"/>
          <w:sz w:val="28"/>
        </w:rPr>
        <w:t xml:space="preserve">  </w:t>
      </w:r>
      <w:r>
        <w:rPr>
          <w:sz w:val="28"/>
        </w:rPr>
        <w:t>Изображение</w:t>
      </w:r>
      <w:r>
        <w:rPr>
          <w:spacing w:val="74"/>
          <w:sz w:val="28"/>
        </w:rPr>
        <w:t xml:space="preserve">  </w:t>
      </w:r>
      <w:r>
        <w:rPr>
          <w:sz w:val="28"/>
        </w:rPr>
        <w:t>на</w:t>
      </w:r>
      <w:r>
        <w:rPr>
          <w:spacing w:val="66"/>
          <w:sz w:val="28"/>
        </w:rPr>
        <w:t xml:space="preserve">  </w:t>
      </w:r>
      <w:r>
        <w:rPr>
          <w:sz w:val="28"/>
        </w:rPr>
        <w:t>клетчатой</w:t>
      </w:r>
      <w:r>
        <w:rPr>
          <w:spacing w:val="69"/>
          <w:sz w:val="28"/>
        </w:rPr>
        <w:t xml:space="preserve">  </w:t>
      </w:r>
      <w:r>
        <w:rPr>
          <w:sz w:val="28"/>
        </w:rPr>
        <w:t>бумаге</w:t>
      </w:r>
      <w:r>
        <w:rPr>
          <w:spacing w:val="69"/>
          <w:sz w:val="28"/>
        </w:rPr>
        <w:t xml:space="preserve">  </w:t>
      </w:r>
      <w:r>
        <w:rPr>
          <w:sz w:val="28"/>
        </w:rPr>
        <w:t>прямоугольника с заданными длинами сторон, квадрата с заданной длиной стороны. Длина ломаной. Измерение периметра изображенного прямоугольника (квадрата), запись результата измерения в сантиметрах.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2"/>
        <w:ind w:left="1979" w:hanging="843"/>
        <w:jc w:val="both"/>
        <w:rPr>
          <w:sz w:val="28"/>
        </w:rPr>
      </w:pPr>
      <w:r>
        <w:rPr>
          <w:spacing w:val="-2"/>
          <w:sz w:val="28"/>
        </w:rPr>
        <w:t>Математическая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информация.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8" w:line="364" w:lineRule="auto"/>
        <w:ind w:right="149" w:firstLine="710"/>
        <w:jc w:val="both"/>
        <w:rPr>
          <w:sz w:val="28"/>
        </w:rPr>
      </w:pPr>
      <w:r>
        <w:rPr>
          <w:sz w:val="28"/>
        </w:rPr>
        <w:t>Нахождение, формулирование одного-двух общих признаков набора математических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объектов: чисел,</w:t>
      </w:r>
      <w:r>
        <w:rPr>
          <w:spacing w:val="40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40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фигур.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Классификация</w:t>
      </w:r>
    </w:p>
    <w:p w:rsidR="007A46EE" w:rsidRDefault="007A46EE">
      <w:pPr>
        <w:pStyle w:val="a5"/>
        <w:spacing w:line="364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66"/>
      </w:pPr>
      <w:r>
        <w:t>объектов по заданному или самостоятельно установленному признаку. Закономерность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ряду</w:t>
      </w:r>
      <w:r>
        <w:rPr>
          <w:spacing w:val="-16"/>
        </w:rPr>
        <w:t xml:space="preserve"> </w:t>
      </w:r>
      <w:r>
        <w:t>чисел, гео</w:t>
      </w:r>
      <w:r>
        <w:t>метрических</w:t>
      </w:r>
      <w:r>
        <w:rPr>
          <w:spacing w:val="-14"/>
        </w:rPr>
        <w:t xml:space="preserve"> </w:t>
      </w:r>
      <w:r>
        <w:t>фигур, объектов</w:t>
      </w:r>
      <w:r>
        <w:rPr>
          <w:spacing w:val="-8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8" w:line="362" w:lineRule="auto"/>
        <w:ind w:right="145" w:firstLine="710"/>
        <w:jc w:val="both"/>
        <w:rPr>
          <w:sz w:val="28"/>
        </w:rPr>
      </w:pPr>
      <w:r>
        <w:rPr>
          <w:sz w:val="28"/>
        </w:rPr>
        <w:t>Верные (истинные) и неверные (ложные) утверждения, содержащие количественные,</w:t>
      </w:r>
      <w:r>
        <w:rPr>
          <w:spacing w:val="80"/>
          <w:sz w:val="28"/>
        </w:rPr>
        <w:t xml:space="preserve"> </w:t>
      </w:r>
      <w:r>
        <w:rPr>
          <w:sz w:val="28"/>
        </w:rPr>
        <w:t>пространственные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8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80"/>
          <w:sz w:val="28"/>
        </w:rPr>
        <w:t xml:space="preserve"> </w:t>
      </w:r>
      <w:r>
        <w:rPr>
          <w:sz w:val="28"/>
        </w:rPr>
        <w:t>между</w:t>
      </w:r>
      <w:r>
        <w:rPr>
          <w:spacing w:val="80"/>
          <w:sz w:val="28"/>
        </w:rPr>
        <w:t xml:space="preserve"> </w:t>
      </w:r>
      <w:r>
        <w:rPr>
          <w:sz w:val="28"/>
        </w:rPr>
        <w:t>числами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или величинами. Конструирование утверждений с использованием слов «каждый»,</w:t>
      </w:r>
    </w:p>
    <w:p w:rsidR="007A46EE" w:rsidRDefault="009E1D98">
      <w:pPr>
        <w:pStyle w:val="a3"/>
        <w:spacing w:line="313" w:lineRule="exact"/>
        <w:jc w:val="left"/>
      </w:pPr>
      <w:r>
        <w:rPr>
          <w:spacing w:val="-2"/>
        </w:rPr>
        <w:t>«все».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63" w:line="362" w:lineRule="auto"/>
        <w:ind w:right="151" w:firstLine="710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 </w:t>
      </w:r>
      <w:r>
        <w:rPr>
          <w:sz w:val="28"/>
        </w:rPr>
        <w:t>таблицами: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извлечение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использование</w:t>
      </w:r>
      <w:r>
        <w:rPr>
          <w:spacing w:val="40"/>
          <w:sz w:val="28"/>
        </w:rPr>
        <w:t xml:space="preserve">  </w:t>
      </w:r>
      <w:r>
        <w:rPr>
          <w:sz w:val="28"/>
        </w:rPr>
        <w:t>для</w:t>
      </w:r>
      <w:r>
        <w:rPr>
          <w:spacing w:val="40"/>
          <w:sz w:val="28"/>
        </w:rPr>
        <w:t xml:space="preserve">  </w:t>
      </w:r>
      <w:r>
        <w:rPr>
          <w:sz w:val="28"/>
        </w:rPr>
        <w:t>ответа на вопрос информации, представленной в таблице (например, таблицы сложения, умножения, графика дежурств).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2" w:lineRule="auto"/>
        <w:ind w:right="152" w:firstLine="710"/>
        <w:jc w:val="both"/>
        <w:rPr>
          <w:sz w:val="28"/>
        </w:rPr>
      </w:pPr>
      <w:r>
        <w:rPr>
          <w:sz w:val="28"/>
        </w:rPr>
        <w:t>Внесение данных в таблицу, дополнение моделей (схем, изображений) готовыми число</w:t>
      </w:r>
      <w:r>
        <w:rPr>
          <w:sz w:val="28"/>
        </w:rPr>
        <w:t>выми данными.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4" w:lineRule="auto"/>
        <w:ind w:right="164" w:firstLine="710"/>
        <w:jc w:val="both"/>
        <w:rPr>
          <w:sz w:val="28"/>
        </w:rPr>
      </w:pPr>
      <w:r>
        <w:rPr>
          <w:sz w:val="28"/>
        </w:rPr>
        <w:t>Алгоритмы (приёмы, правила) устных и письменных вычислений, измерений и построения геометрических фигур.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7" w:lineRule="auto"/>
        <w:ind w:right="165" w:firstLine="710"/>
        <w:jc w:val="both"/>
        <w:rPr>
          <w:sz w:val="28"/>
        </w:rPr>
      </w:pPr>
      <w:r>
        <w:rPr>
          <w:sz w:val="28"/>
        </w:rPr>
        <w:t>Правила работы с электронными средствами обучения (электронной формой учебника, компьютерными тренажёрами).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60" w:lineRule="auto"/>
        <w:ind w:right="143" w:firstLine="710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80"/>
          <w:sz w:val="28"/>
        </w:rPr>
        <w:t xml:space="preserve">  </w:t>
      </w:r>
      <w:r>
        <w:rPr>
          <w:sz w:val="28"/>
        </w:rPr>
        <w:t>математики</w:t>
      </w:r>
      <w:r>
        <w:rPr>
          <w:spacing w:val="80"/>
          <w:sz w:val="28"/>
        </w:rPr>
        <w:t xml:space="preserve">  </w:t>
      </w:r>
      <w:r>
        <w:rPr>
          <w:sz w:val="28"/>
        </w:rPr>
        <w:t>во</w:t>
      </w:r>
      <w:r>
        <w:rPr>
          <w:spacing w:val="80"/>
          <w:sz w:val="28"/>
        </w:rPr>
        <w:t xml:space="preserve">  </w:t>
      </w:r>
      <w:r>
        <w:rPr>
          <w:sz w:val="28"/>
        </w:rPr>
        <w:t>2</w:t>
      </w:r>
      <w:r>
        <w:rPr>
          <w:spacing w:val="80"/>
          <w:sz w:val="28"/>
        </w:rPr>
        <w:t xml:space="preserve">  </w:t>
      </w:r>
      <w:r>
        <w:rPr>
          <w:sz w:val="28"/>
        </w:rPr>
        <w:t>классе</w:t>
      </w:r>
      <w:r>
        <w:rPr>
          <w:spacing w:val="80"/>
          <w:sz w:val="28"/>
        </w:rPr>
        <w:t xml:space="preserve">  </w:t>
      </w:r>
      <w:r>
        <w:rPr>
          <w:sz w:val="28"/>
        </w:rPr>
        <w:t>способствует</w:t>
      </w:r>
      <w:r>
        <w:rPr>
          <w:spacing w:val="80"/>
          <w:sz w:val="28"/>
        </w:rPr>
        <w:t xml:space="preserve">  </w:t>
      </w:r>
      <w:r>
        <w:rPr>
          <w:sz w:val="28"/>
        </w:rPr>
        <w:t>освоению</w:t>
      </w:r>
      <w:r>
        <w:rPr>
          <w:spacing w:val="80"/>
          <w:sz w:val="28"/>
        </w:rPr>
        <w:t xml:space="preserve"> </w:t>
      </w:r>
      <w:r>
        <w:rPr>
          <w:sz w:val="28"/>
        </w:rPr>
        <w:t>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</w:t>
      </w:r>
      <w:r>
        <w:rPr>
          <w:sz w:val="28"/>
        </w:rPr>
        <w:t>ти.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2" w:lineRule="auto"/>
        <w:ind w:right="160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A46EE" w:rsidRDefault="009E1D98">
      <w:pPr>
        <w:pStyle w:val="a3"/>
        <w:tabs>
          <w:tab w:val="left" w:pos="2744"/>
          <w:tab w:val="left" w:pos="4991"/>
          <w:tab w:val="left" w:pos="6643"/>
          <w:tab w:val="left" w:pos="8593"/>
        </w:tabs>
        <w:spacing w:line="357" w:lineRule="auto"/>
        <w:ind w:right="162" w:firstLine="710"/>
        <w:jc w:val="left"/>
      </w:pPr>
      <w:r>
        <w:rPr>
          <w:spacing w:val="-2"/>
        </w:rPr>
        <w:t>наблюдать</w:t>
      </w:r>
      <w:r>
        <w:tab/>
      </w:r>
      <w:r>
        <w:rPr>
          <w:spacing w:val="-2"/>
        </w:rPr>
        <w:t>математические</w:t>
      </w:r>
      <w:r>
        <w:tab/>
      </w:r>
      <w:r>
        <w:rPr>
          <w:spacing w:val="-2"/>
        </w:rPr>
        <w:t>отношения</w:t>
      </w:r>
      <w:r>
        <w:tab/>
      </w:r>
      <w:r>
        <w:rPr>
          <w:spacing w:val="-2"/>
        </w:rPr>
        <w:t>(часть–целое,</w:t>
      </w:r>
      <w:r>
        <w:tab/>
      </w:r>
      <w:r>
        <w:rPr>
          <w:spacing w:val="-4"/>
        </w:rPr>
        <w:t xml:space="preserve">больше–меньше) </w:t>
      </w:r>
      <w:r>
        <w:t>в окружающем мире;</w:t>
      </w:r>
    </w:p>
    <w:p w:rsidR="007A46EE" w:rsidRDefault="009E1D98">
      <w:pPr>
        <w:pStyle w:val="a3"/>
        <w:tabs>
          <w:tab w:val="left" w:pos="3330"/>
          <w:tab w:val="left" w:pos="4910"/>
          <w:tab w:val="left" w:pos="5299"/>
          <w:tab w:val="left" w:pos="7119"/>
          <w:tab w:val="left" w:pos="8799"/>
        </w:tabs>
        <w:spacing w:line="362" w:lineRule="auto"/>
        <w:ind w:right="170" w:firstLine="710"/>
        <w:jc w:val="left"/>
      </w:pPr>
      <w:r>
        <w:rPr>
          <w:spacing w:val="-2"/>
        </w:rPr>
        <w:t>характеризовать</w:t>
      </w:r>
      <w:r>
        <w:tab/>
      </w:r>
      <w:r>
        <w:rPr>
          <w:spacing w:val="-2"/>
        </w:rPr>
        <w:t>назн</w:t>
      </w:r>
      <w:r>
        <w:rPr>
          <w:spacing w:val="-2"/>
        </w:rPr>
        <w:t>ачение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2"/>
        </w:rPr>
        <w:t>простейшие</w:t>
      </w:r>
      <w:r>
        <w:tab/>
      </w:r>
      <w:r>
        <w:rPr>
          <w:spacing w:val="-4"/>
        </w:rPr>
        <w:t xml:space="preserve">измерительные </w:t>
      </w:r>
      <w:r>
        <w:t>приборы (сантиметровая лента, весы);</w:t>
      </w:r>
    </w:p>
    <w:p w:rsidR="007A46EE" w:rsidRDefault="009E1D98">
      <w:pPr>
        <w:pStyle w:val="a3"/>
        <w:tabs>
          <w:tab w:val="left" w:pos="2720"/>
          <w:tab w:val="left" w:pos="3868"/>
          <w:tab w:val="left" w:pos="5212"/>
          <w:tab w:val="left" w:pos="6321"/>
          <w:tab w:val="left" w:pos="7637"/>
          <w:tab w:val="left" w:pos="9808"/>
        </w:tabs>
        <w:spacing w:line="362" w:lineRule="auto"/>
        <w:ind w:right="153" w:firstLine="710"/>
        <w:jc w:val="left"/>
      </w:pPr>
      <w:r>
        <w:rPr>
          <w:spacing w:val="-2"/>
        </w:rPr>
        <w:t>сравнивать</w:t>
      </w:r>
      <w:r>
        <w:tab/>
      </w:r>
      <w:r>
        <w:rPr>
          <w:spacing w:val="-2"/>
        </w:rPr>
        <w:t>группы</w:t>
      </w:r>
      <w:r>
        <w:tab/>
      </w:r>
      <w:r>
        <w:rPr>
          <w:spacing w:val="-2"/>
        </w:rPr>
        <w:t>объектов</w:t>
      </w:r>
      <w:r>
        <w:tab/>
      </w:r>
      <w:r>
        <w:rPr>
          <w:spacing w:val="-2"/>
        </w:rPr>
        <w:t>(чисел,</w:t>
      </w:r>
      <w:r>
        <w:tab/>
      </w:r>
      <w:r>
        <w:rPr>
          <w:spacing w:val="-2"/>
        </w:rPr>
        <w:t>величин,</w:t>
      </w:r>
      <w:r>
        <w:tab/>
      </w:r>
      <w:r>
        <w:rPr>
          <w:spacing w:val="-2"/>
        </w:rPr>
        <w:t>геометрических</w:t>
      </w:r>
      <w:r>
        <w:tab/>
      </w:r>
      <w:r>
        <w:rPr>
          <w:spacing w:val="-4"/>
        </w:rPr>
        <w:t xml:space="preserve">фигур) </w:t>
      </w:r>
      <w:r>
        <w:t>по самостоятельно выбранному основанию;</w:t>
      </w:r>
    </w:p>
    <w:p w:rsidR="007A46EE" w:rsidRDefault="007A46EE">
      <w:pPr>
        <w:pStyle w:val="a3"/>
        <w:spacing w:line="362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firstLine="710"/>
        <w:jc w:val="left"/>
      </w:pPr>
      <w:r>
        <w:t>распределять</w:t>
      </w:r>
      <w:r>
        <w:rPr>
          <w:spacing w:val="-12"/>
        </w:rPr>
        <w:t xml:space="preserve"> </w:t>
      </w:r>
      <w:r>
        <w:t>(классифицировать)</w:t>
      </w:r>
      <w:r>
        <w:rPr>
          <w:spacing w:val="-11"/>
        </w:rPr>
        <w:t xml:space="preserve"> </w:t>
      </w:r>
      <w:r>
        <w:t>объекты</w:t>
      </w:r>
      <w:r>
        <w:rPr>
          <w:spacing w:val="-10"/>
        </w:rPr>
        <w:t xml:space="preserve"> </w:t>
      </w:r>
      <w:r>
        <w:t>(числа,</w:t>
      </w:r>
      <w:r>
        <w:rPr>
          <w:spacing w:val="-7"/>
        </w:rPr>
        <w:t xml:space="preserve"> </w:t>
      </w:r>
      <w:r>
        <w:t>величины,</w:t>
      </w:r>
      <w:r>
        <w:rPr>
          <w:spacing w:val="-8"/>
        </w:rPr>
        <w:t xml:space="preserve"> </w:t>
      </w:r>
      <w:r>
        <w:t>геометрические фигуры, текстовые задачи в одно действие) на группы;</w:t>
      </w:r>
    </w:p>
    <w:p w:rsidR="007A46EE" w:rsidRDefault="009E1D98">
      <w:pPr>
        <w:pStyle w:val="a3"/>
        <w:spacing w:before="8"/>
        <w:ind w:left="1136"/>
        <w:jc w:val="left"/>
      </w:pPr>
      <w:r>
        <w:t>находить</w:t>
      </w:r>
      <w:r>
        <w:rPr>
          <w:spacing w:val="-18"/>
        </w:rPr>
        <w:t xml:space="preserve"> </w:t>
      </w:r>
      <w:r>
        <w:t>модели</w:t>
      </w:r>
      <w:r>
        <w:rPr>
          <w:spacing w:val="-17"/>
        </w:rPr>
        <w:t xml:space="preserve"> </w:t>
      </w:r>
      <w:r>
        <w:t>геометрических</w:t>
      </w:r>
      <w:r>
        <w:rPr>
          <w:spacing w:val="-18"/>
        </w:rPr>
        <w:t xml:space="preserve"> </w:t>
      </w:r>
      <w:r>
        <w:t>фигур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окружающем</w:t>
      </w:r>
      <w:r>
        <w:rPr>
          <w:spacing w:val="-11"/>
        </w:rPr>
        <w:t xml:space="preserve"> </w:t>
      </w:r>
      <w:r>
        <w:rPr>
          <w:spacing w:val="-2"/>
        </w:rPr>
        <w:t>мире;</w:t>
      </w:r>
    </w:p>
    <w:p w:rsidR="007A46EE" w:rsidRDefault="009E1D98">
      <w:pPr>
        <w:pStyle w:val="a3"/>
        <w:tabs>
          <w:tab w:val="left" w:pos="2009"/>
          <w:tab w:val="left" w:pos="2931"/>
          <w:tab w:val="left" w:pos="4434"/>
          <w:tab w:val="left" w:pos="5711"/>
          <w:tab w:val="left" w:pos="6734"/>
          <w:tab w:val="left" w:pos="8338"/>
          <w:tab w:val="left" w:pos="8689"/>
        </w:tabs>
        <w:spacing w:before="162" w:line="362" w:lineRule="auto"/>
        <w:ind w:right="167" w:firstLine="710"/>
        <w:jc w:val="left"/>
      </w:pPr>
      <w:r>
        <w:rPr>
          <w:spacing w:val="-2"/>
        </w:rPr>
        <w:t>вести</w:t>
      </w:r>
      <w:r>
        <w:tab/>
      </w:r>
      <w:r>
        <w:rPr>
          <w:spacing w:val="-2"/>
        </w:rPr>
        <w:t>поиск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>решений</w:t>
      </w:r>
      <w:r>
        <w:tab/>
      </w:r>
      <w:r>
        <w:rPr>
          <w:spacing w:val="-2"/>
        </w:rPr>
        <w:t>задачи</w:t>
      </w:r>
      <w:r>
        <w:tab/>
      </w:r>
      <w:r>
        <w:rPr>
          <w:spacing w:val="-2"/>
        </w:rPr>
        <w:t>(расчётной,</w:t>
      </w:r>
      <w:r>
        <w:tab/>
      </w:r>
      <w:r>
        <w:rPr>
          <w:spacing w:val="-10"/>
        </w:rPr>
        <w:t>с</w:t>
      </w:r>
      <w:r>
        <w:tab/>
      </w:r>
      <w:r>
        <w:rPr>
          <w:spacing w:val="-4"/>
        </w:rPr>
        <w:t xml:space="preserve">геометрическим </w:t>
      </w:r>
      <w:r>
        <w:rPr>
          <w:spacing w:val="-2"/>
        </w:rPr>
        <w:t>содержанием);</w:t>
      </w:r>
    </w:p>
    <w:p w:rsidR="007A46EE" w:rsidRDefault="009E1D98">
      <w:pPr>
        <w:pStyle w:val="a3"/>
        <w:tabs>
          <w:tab w:val="left" w:pos="3262"/>
          <w:tab w:val="left" w:pos="4468"/>
          <w:tab w:val="left" w:pos="6149"/>
          <w:tab w:val="left" w:pos="7469"/>
          <w:tab w:val="left" w:pos="7829"/>
          <w:tab w:val="left" w:pos="9202"/>
        </w:tabs>
        <w:spacing w:line="357" w:lineRule="auto"/>
        <w:ind w:right="167" w:firstLine="710"/>
        <w:jc w:val="left"/>
      </w:pPr>
      <w:r>
        <w:rPr>
          <w:spacing w:val="-2"/>
        </w:rPr>
        <w:t>воспроизводить</w:t>
      </w:r>
      <w:r>
        <w:tab/>
      </w:r>
      <w:r>
        <w:rPr>
          <w:spacing w:val="-2"/>
        </w:rPr>
        <w:t>порядок</w:t>
      </w:r>
      <w:r>
        <w:tab/>
      </w:r>
      <w:r>
        <w:rPr>
          <w:spacing w:val="-2"/>
        </w:rPr>
        <w:t>выполнения</w:t>
      </w:r>
      <w:r>
        <w:tab/>
      </w:r>
      <w:r>
        <w:rPr>
          <w:spacing w:val="-2"/>
        </w:rPr>
        <w:t>действи</w:t>
      </w:r>
      <w:r>
        <w:rPr>
          <w:spacing w:val="-2"/>
        </w:rPr>
        <w:t>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числовом</w:t>
      </w:r>
      <w:r>
        <w:tab/>
      </w:r>
      <w:r>
        <w:rPr>
          <w:spacing w:val="-4"/>
        </w:rPr>
        <w:t xml:space="preserve">выражении, </w:t>
      </w:r>
      <w:r>
        <w:t>содержащем действия сложения и вычитания (со скобками или без скобок);</w:t>
      </w:r>
    </w:p>
    <w:p w:rsidR="007A46EE" w:rsidRDefault="009E1D98">
      <w:pPr>
        <w:pStyle w:val="a3"/>
        <w:tabs>
          <w:tab w:val="left" w:pos="3339"/>
          <w:tab w:val="left" w:pos="5385"/>
          <w:tab w:val="left" w:pos="6653"/>
          <w:tab w:val="left" w:pos="9116"/>
        </w:tabs>
        <w:spacing w:line="362" w:lineRule="auto"/>
        <w:ind w:right="170" w:firstLine="710"/>
        <w:jc w:val="left"/>
      </w:pPr>
      <w:r>
        <w:rPr>
          <w:spacing w:val="-2"/>
        </w:rPr>
        <w:t>устанавливать</w:t>
      </w:r>
      <w:r>
        <w:tab/>
      </w:r>
      <w:r>
        <w:rPr>
          <w:spacing w:val="-2"/>
        </w:rPr>
        <w:t>соответствие</w:t>
      </w:r>
      <w:r>
        <w:tab/>
      </w:r>
      <w:r>
        <w:rPr>
          <w:spacing w:val="-2"/>
        </w:rPr>
        <w:t>между</w:t>
      </w:r>
      <w:r>
        <w:tab/>
      </w:r>
      <w:r>
        <w:rPr>
          <w:spacing w:val="-2"/>
        </w:rPr>
        <w:t>математическим</w:t>
      </w:r>
      <w:r>
        <w:tab/>
      </w:r>
      <w:r>
        <w:rPr>
          <w:spacing w:val="-4"/>
        </w:rPr>
        <w:t xml:space="preserve">выражением </w:t>
      </w:r>
      <w:r>
        <w:t>и его текстовым описанием;</w:t>
      </w:r>
    </w:p>
    <w:p w:rsidR="007A46EE" w:rsidRDefault="009E1D98">
      <w:pPr>
        <w:pStyle w:val="a3"/>
        <w:spacing w:line="320" w:lineRule="exact"/>
        <w:ind w:left="1136"/>
        <w:jc w:val="left"/>
      </w:pPr>
      <w:r>
        <w:rPr>
          <w:spacing w:val="-2"/>
        </w:rPr>
        <w:t>подбирать</w:t>
      </w:r>
      <w:r>
        <w:rPr>
          <w:spacing w:val="-10"/>
        </w:rPr>
        <w:t xml:space="preserve"> </w:t>
      </w:r>
      <w:r>
        <w:rPr>
          <w:spacing w:val="-2"/>
        </w:rPr>
        <w:t>примеры,</w:t>
      </w:r>
      <w:r>
        <w:rPr>
          <w:spacing w:val="8"/>
        </w:rPr>
        <w:t xml:space="preserve"> </w:t>
      </w:r>
      <w:r>
        <w:rPr>
          <w:spacing w:val="-2"/>
        </w:rPr>
        <w:t>подтверждающие</w:t>
      </w:r>
      <w:r>
        <w:rPr>
          <w:spacing w:val="-1"/>
        </w:rPr>
        <w:t xml:space="preserve"> </w:t>
      </w:r>
      <w:r>
        <w:rPr>
          <w:spacing w:val="-2"/>
        </w:rPr>
        <w:t>суждение,</w:t>
      </w:r>
      <w:r>
        <w:rPr>
          <w:spacing w:val="2"/>
        </w:rPr>
        <w:t xml:space="preserve"> </w:t>
      </w:r>
      <w:r>
        <w:rPr>
          <w:spacing w:val="-2"/>
        </w:rPr>
        <w:t>вывод,</w:t>
      </w:r>
      <w:r>
        <w:t xml:space="preserve"> </w:t>
      </w:r>
      <w:r>
        <w:rPr>
          <w:spacing w:val="-2"/>
        </w:rPr>
        <w:t>ответ.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7" w:line="357" w:lineRule="auto"/>
        <w:ind w:right="189" w:firstLine="710"/>
        <w:rPr>
          <w:sz w:val="28"/>
        </w:rPr>
      </w:pPr>
      <w:r>
        <w:rPr>
          <w:sz w:val="28"/>
        </w:rPr>
        <w:t>У обучающегося будут сформированы следующие</w:t>
      </w:r>
      <w:r>
        <w:rPr>
          <w:spacing w:val="30"/>
          <w:sz w:val="28"/>
        </w:rPr>
        <w:t xml:space="preserve"> </w:t>
      </w:r>
      <w:r>
        <w:rPr>
          <w:sz w:val="28"/>
        </w:rPr>
        <w:t>информационные действия как часть познавательных универсальных учебных действий:</w:t>
      </w:r>
    </w:p>
    <w:p w:rsidR="007A46EE" w:rsidRDefault="009E1D98">
      <w:pPr>
        <w:pStyle w:val="a3"/>
        <w:tabs>
          <w:tab w:val="left" w:pos="2562"/>
          <w:tab w:val="left" w:pos="2979"/>
          <w:tab w:val="left" w:pos="4823"/>
          <w:tab w:val="left" w:pos="6734"/>
          <w:tab w:val="left" w:pos="8972"/>
          <w:tab w:val="left" w:pos="9366"/>
        </w:tabs>
        <w:spacing w:line="364" w:lineRule="auto"/>
        <w:ind w:right="162" w:firstLine="710"/>
        <w:jc w:val="left"/>
      </w:pPr>
      <w:r>
        <w:rPr>
          <w:spacing w:val="-2"/>
        </w:rPr>
        <w:t>извлекать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2"/>
        </w:rPr>
        <w:t>информацию,</w:t>
      </w:r>
      <w:r>
        <w:tab/>
      </w:r>
      <w:r>
        <w:rPr>
          <w:spacing w:val="-2"/>
        </w:rPr>
        <w:t>представленную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 xml:space="preserve">текстовой, </w:t>
      </w:r>
      <w:r>
        <w:t>графической (рисунок, схема, таблица) форме;</w:t>
      </w:r>
    </w:p>
    <w:p w:rsidR="007A46EE" w:rsidRDefault="009E1D98">
      <w:pPr>
        <w:pStyle w:val="a3"/>
        <w:tabs>
          <w:tab w:val="left" w:pos="3142"/>
          <w:tab w:val="left" w:pos="4252"/>
          <w:tab w:val="left" w:pos="5635"/>
          <w:tab w:val="left" w:pos="7143"/>
          <w:tab w:val="left" w:pos="7853"/>
          <w:tab w:val="left" w:pos="9178"/>
        </w:tabs>
        <w:spacing w:line="362" w:lineRule="auto"/>
        <w:ind w:right="154" w:firstLine="710"/>
        <w:jc w:val="left"/>
      </w:pPr>
      <w:r>
        <w:rPr>
          <w:spacing w:val="-2"/>
        </w:rPr>
        <w:t>устанавливать</w:t>
      </w:r>
      <w:r>
        <w:tab/>
      </w:r>
      <w:r>
        <w:rPr>
          <w:spacing w:val="-2"/>
        </w:rPr>
        <w:t>логику</w:t>
      </w:r>
      <w:r>
        <w:tab/>
      </w:r>
      <w:r>
        <w:rPr>
          <w:spacing w:val="-2"/>
        </w:rPr>
        <w:t>перебора</w:t>
      </w:r>
      <w:r>
        <w:tab/>
      </w:r>
      <w:r>
        <w:rPr>
          <w:spacing w:val="-2"/>
        </w:rPr>
        <w:t>вариантов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4"/>
        </w:rPr>
        <w:t xml:space="preserve">простейших </w:t>
      </w:r>
      <w:r>
        <w:t>комбинаторных задач;</w:t>
      </w:r>
    </w:p>
    <w:p w:rsidR="007A46EE" w:rsidRDefault="009E1D98">
      <w:pPr>
        <w:pStyle w:val="a3"/>
        <w:spacing w:line="320" w:lineRule="exact"/>
        <w:ind w:left="1136"/>
        <w:jc w:val="left"/>
      </w:pPr>
      <w:r>
        <w:t>дополнять</w:t>
      </w:r>
      <w:r>
        <w:rPr>
          <w:spacing w:val="-18"/>
        </w:rPr>
        <w:t xml:space="preserve"> </w:t>
      </w:r>
      <w:r>
        <w:t>модели</w:t>
      </w:r>
      <w:r>
        <w:rPr>
          <w:spacing w:val="-17"/>
        </w:rPr>
        <w:t xml:space="preserve"> </w:t>
      </w:r>
      <w:r>
        <w:t>(схемы,</w:t>
      </w:r>
      <w:r>
        <w:rPr>
          <w:spacing w:val="-18"/>
        </w:rPr>
        <w:t xml:space="preserve"> </w:t>
      </w:r>
      <w:r>
        <w:t>изображения)</w:t>
      </w:r>
      <w:r>
        <w:rPr>
          <w:spacing w:val="-16"/>
        </w:rPr>
        <w:t xml:space="preserve"> </w:t>
      </w:r>
      <w:r>
        <w:t>готовыми</w:t>
      </w:r>
      <w:r>
        <w:rPr>
          <w:spacing w:val="-17"/>
        </w:rPr>
        <w:t xml:space="preserve"> </w:t>
      </w:r>
      <w:r>
        <w:t>числовыми</w:t>
      </w:r>
      <w:r>
        <w:rPr>
          <w:spacing w:val="-17"/>
        </w:rPr>
        <w:t xml:space="preserve"> </w:t>
      </w:r>
      <w:r>
        <w:rPr>
          <w:spacing w:val="-2"/>
        </w:rPr>
        <w:t>данными.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49" w:line="362" w:lineRule="auto"/>
        <w:ind w:right="267" w:firstLine="710"/>
        <w:rPr>
          <w:sz w:val="28"/>
        </w:rPr>
      </w:pP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7"/>
          <w:sz w:val="28"/>
        </w:rPr>
        <w:t xml:space="preserve"> </w:t>
      </w:r>
      <w:r>
        <w:rPr>
          <w:sz w:val="28"/>
        </w:rPr>
        <w:t>будут</w:t>
      </w:r>
      <w:r>
        <w:rPr>
          <w:spacing w:val="-9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9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общения как часть коммуникативных универсальных учебных действий:</w:t>
      </w:r>
    </w:p>
    <w:p w:rsidR="007A46EE" w:rsidRDefault="009E1D98">
      <w:pPr>
        <w:pStyle w:val="a3"/>
        <w:spacing w:line="314" w:lineRule="exact"/>
        <w:ind w:left="1136"/>
        <w:jc w:val="left"/>
      </w:pPr>
      <w:r>
        <w:t>комменти</w:t>
      </w:r>
      <w:r>
        <w:t>ровать</w:t>
      </w:r>
      <w:r>
        <w:rPr>
          <w:spacing w:val="-18"/>
        </w:rPr>
        <w:t xml:space="preserve"> </w:t>
      </w:r>
      <w:r>
        <w:t>ход</w:t>
      </w:r>
      <w:r>
        <w:rPr>
          <w:spacing w:val="-17"/>
        </w:rPr>
        <w:t xml:space="preserve"> </w:t>
      </w:r>
      <w:r>
        <w:rPr>
          <w:spacing w:val="-2"/>
        </w:rPr>
        <w:t>вычислений;</w:t>
      </w:r>
    </w:p>
    <w:p w:rsidR="007A46EE" w:rsidRDefault="009E1D98">
      <w:pPr>
        <w:pStyle w:val="a3"/>
        <w:spacing w:before="159"/>
        <w:ind w:left="1136"/>
        <w:jc w:val="left"/>
      </w:pPr>
      <w:r>
        <w:rPr>
          <w:spacing w:val="-2"/>
        </w:rPr>
        <w:t>объяснять</w:t>
      </w:r>
      <w:r>
        <w:rPr>
          <w:spacing w:val="-9"/>
        </w:rPr>
        <w:t xml:space="preserve"> </w:t>
      </w:r>
      <w:r>
        <w:rPr>
          <w:spacing w:val="-2"/>
        </w:rPr>
        <w:t>выбор величины,</w:t>
      </w:r>
      <w:r>
        <w:rPr>
          <w:spacing w:val="3"/>
        </w:rPr>
        <w:t xml:space="preserve"> </w:t>
      </w:r>
      <w:r>
        <w:rPr>
          <w:spacing w:val="-2"/>
        </w:rPr>
        <w:t>соответствующей</w:t>
      </w:r>
      <w:r>
        <w:rPr>
          <w:spacing w:val="-4"/>
        </w:rPr>
        <w:t xml:space="preserve"> </w:t>
      </w:r>
      <w:r>
        <w:rPr>
          <w:spacing w:val="-2"/>
        </w:rPr>
        <w:t>ситуации</w:t>
      </w:r>
      <w:r>
        <w:rPr>
          <w:spacing w:val="-7"/>
        </w:rPr>
        <w:t xml:space="preserve"> </w:t>
      </w:r>
      <w:r>
        <w:rPr>
          <w:spacing w:val="-2"/>
        </w:rPr>
        <w:t>измерения;</w:t>
      </w:r>
    </w:p>
    <w:p w:rsidR="007A46EE" w:rsidRDefault="009E1D98">
      <w:pPr>
        <w:pStyle w:val="a3"/>
        <w:spacing w:before="163" w:line="357" w:lineRule="auto"/>
        <w:ind w:right="149" w:firstLine="710"/>
      </w:pPr>
      <w:r>
        <w:t>составлять</w:t>
      </w:r>
      <w:r>
        <w:rPr>
          <w:spacing w:val="40"/>
        </w:rPr>
        <w:t xml:space="preserve"> </w:t>
      </w:r>
      <w:r>
        <w:t>текстовую</w:t>
      </w:r>
      <w:r>
        <w:rPr>
          <w:spacing w:val="40"/>
        </w:rPr>
        <w:t xml:space="preserve"> </w:t>
      </w:r>
      <w:r>
        <w:t>задачу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заданным</w:t>
      </w:r>
      <w:r>
        <w:rPr>
          <w:spacing w:val="40"/>
        </w:rPr>
        <w:t xml:space="preserve"> </w:t>
      </w:r>
      <w:r>
        <w:t>отношением</w:t>
      </w:r>
      <w:r>
        <w:rPr>
          <w:spacing w:val="40"/>
        </w:rPr>
        <w:t xml:space="preserve"> </w:t>
      </w:r>
      <w:r>
        <w:t>(готовым</w:t>
      </w:r>
      <w:r>
        <w:rPr>
          <w:spacing w:val="40"/>
        </w:rPr>
        <w:t xml:space="preserve"> </w:t>
      </w:r>
      <w:r>
        <w:t>решением) по образцу;</w:t>
      </w:r>
    </w:p>
    <w:p w:rsidR="007A46EE" w:rsidRDefault="009E1D98">
      <w:pPr>
        <w:pStyle w:val="a3"/>
        <w:spacing w:before="6" w:line="360" w:lineRule="auto"/>
        <w:ind w:right="165" w:firstLine="710"/>
      </w:pPr>
      <w:r>
        <w:t xml:space="preserve">использовать математические знаки и терминологию для описания сюжетной ситуации, конструирования утверждений, выводов относительно данных объектов, </w:t>
      </w:r>
      <w:r>
        <w:rPr>
          <w:spacing w:val="-2"/>
        </w:rPr>
        <w:t>отношения;</w:t>
      </w:r>
    </w:p>
    <w:p w:rsidR="007A46EE" w:rsidRDefault="009E1D98">
      <w:pPr>
        <w:pStyle w:val="a3"/>
        <w:spacing w:line="357" w:lineRule="auto"/>
        <w:ind w:right="159" w:firstLine="710"/>
      </w:pPr>
      <w:r>
        <w:t xml:space="preserve">называть числа, величины, геометрические фигуры, обладающие заданным </w:t>
      </w:r>
      <w:r>
        <w:rPr>
          <w:spacing w:val="-2"/>
        </w:rPr>
        <w:t>свойством;</w:t>
      </w:r>
    </w:p>
    <w:p w:rsidR="007A46EE" w:rsidRDefault="009E1D98">
      <w:pPr>
        <w:pStyle w:val="a3"/>
        <w:spacing w:before="6"/>
        <w:ind w:left="1136"/>
      </w:pPr>
      <w:r>
        <w:t>записывать,</w:t>
      </w:r>
      <w:r>
        <w:rPr>
          <w:spacing w:val="-17"/>
        </w:rPr>
        <w:t xml:space="preserve"> </w:t>
      </w:r>
      <w:r>
        <w:t>читат</w:t>
      </w:r>
      <w:r>
        <w:t>ь</w:t>
      </w:r>
      <w:r>
        <w:rPr>
          <w:spacing w:val="-17"/>
        </w:rPr>
        <w:t xml:space="preserve"> </w:t>
      </w:r>
      <w:r>
        <w:t>число,</w:t>
      </w:r>
      <w:r>
        <w:rPr>
          <w:spacing w:val="-14"/>
        </w:rPr>
        <w:t xml:space="preserve"> </w:t>
      </w:r>
      <w:r>
        <w:t>числовое</w:t>
      </w:r>
      <w:r>
        <w:rPr>
          <w:spacing w:val="-17"/>
        </w:rPr>
        <w:t xml:space="preserve"> </w:t>
      </w:r>
      <w:r>
        <w:rPr>
          <w:spacing w:val="-2"/>
        </w:rPr>
        <w:t>выражение;</w:t>
      </w:r>
    </w:p>
    <w:p w:rsidR="007A46EE" w:rsidRDefault="007A46EE">
      <w:pPr>
        <w:pStyle w:val="a3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62" w:firstLine="710"/>
      </w:pPr>
      <w:r>
        <w:t>приводить примеры, иллюстрирующие арифметическое действие, взаимное расположение геометрических фигур;</w:t>
      </w:r>
    </w:p>
    <w:p w:rsidR="007A46EE" w:rsidRDefault="009E1D98">
      <w:pPr>
        <w:pStyle w:val="a3"/>
        <w:spacing w:before="8"/>
        <w:ind w:left="1136"/>
      </w:pPr>
      <w:r>
        <w:rPr>
          <w:spacing w:val="-2"/>
        </w:rPr>
        <w:t>конструировать</w:t>
      </w:r>
      <w:r>
        <w:t xml:space="preserve"> </w:t>
      </w:r>
      <w:r>
        <w:rPr>
          <w:spacing w:val="-2"/>
        </w:rPr>
        <w:t>утверждения</w:t>
      </w:r>
      <w:r>
        <w:rPr>
          <w:spacing w:val="-6"/>
        </w:rPr>
        <w:t xml:space="preserve"> </w:t>
      </w:r>
      <w:r>
        <w:rPr>
          <w:spacing w:val="-2"/>
        </w:rPr>
        <w:t>с использованием</w:t>
      </w:r>
      <w:r>
        <w:rPr>
          <w:spacing w:val="-1"/>
        </w:rPr>
        <w:t xml:space="preserve"> </w:t>
      </w:r>
      <w:r>
        <w:rPr>
          <w:spacing w:val="-2"/>
        </w:rPr>
        <w:t>слов</w:t>
      </w:r>
      <w:r>
        <w:rPr>
          <w:spacing w:val="-5"/>
        </w:rPr>
        <w:t xml:space="preserve"> </w:t>
      </w:r>
      <w:r>
        <w:rPr>
          <w:spacing w:val="-2"/>
        </w:rPr>
        <w:t>«каждый»,</w:t>
      </w:r>
      <w:r>
        <w:rPr>
          <w:spacing w:val="5"/>
        </w:rPr>
        <w:t xml:space="preserve"> </w:t>
      </w:r>
      <w:r>
        <w:rPr>
          <w:spacing w:val="-2"/>
        </w:rPr>
        <w:t>«все».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62" w:line="362" w:lineRule="auto"/>
        <w:ind w:right="133" w:firstLine="71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действия самоорганизации и самоконтроля как часть регулятивных универсальных учебных </w:t>
      </w:r>
      <w:r>
        <w:rPr>
          <w:spacing w:val="-2"/>
          <w:sz w:val="28"/>
        </w:rPr>
        <w:t>действий:</w:t>
      </w:r>
    </w:p>
    <w:p w:rsidR="007A46EE" w:rsidRDefault="009E1D98">
      <w:pPr>
        <w:pStyle w:val="a3"/>
        <w:tabs>
          <w:tab w:val="left" w:pos="2538"/>
          <w:tab w:val="left" w:pos="4703"/>
          <w:tab w:val="left" w:pos="5976"/>
          <w:tab w:val="left" w:pos="6489"/>
          <w:tab w:val="left" w:pos="7844"/>
          <w:tab w:val="left" w:pos="9246"/>
          <w:tab w:val="left" w:pos="9885"/>
        </w:tabs>
        <w:spacing w:line="362" w:lineRule="auto"/>
        <w:ind w:right="147" w:firstLine="710"/>
        <w:jc w:val="left"/>
      </w:pPr>
      <w:r>
        <w:rPr>
          <w:spacing w:val="-2"/>
        </w:rPr>
        <w:t>следовать</w:t>
      </w:r>
      <w:r>
        <w:tab/>
      </w:r>
      <w:r>
        <w:rPr>
          <w:spacing w:val="-2"/>
        </w:rPr>
        <w:t>установленному</w:t>
      </w:r>
      <w:r>
        <w:tab/>
      </w:r>
      <w:r>
        <w:rPr>
          <w:spacing w:val="-2"/>
        </w:rPr>
        <w:t>правилу,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которому</w:t>
      </w:r>
      <w:r>
        <w:tab/>
      </w:r>
      <w:r>
        <w:rPr>
          <w:spacing w:val="-2"/>
        </w:rPr>
        <w:t>составлен</w:t>
      </w:r>
      <w:r>
        <w:tab/>
      </w:r>
      <w:r>
        <w:rPr>
          <w:spacing w:val="-4"/>
        </w:rPr>
        <w:t>ряд</w:t>
      </w:r>
      <w:r>
        <w:tab/>
      </w:r>
      <w:r>
        <w:rPr>
          <w:spacing w:val="-4"/>
        </w:rPr>
        <w:t xml:space="preserve">чисел, </w:t>
      </w:r>
      <w:r>
        <w:t>величин, геометрических фигур;</w:t>
      </w:r>
    </w:p>
    <w:p w:rsidR="007A46EE" w:rsidRDefault="009E1D98">
      <w:pPr>
        <w:pStyle w:val="a3"/>
        <w:spacing w:line="357" w:lineRule="auto"/>
        <w:ind w:right="345" w:firstLine="710"/>
        <w:jc w:val="left"/>
      </w:pPr>
      <w:r>
        <w:t>организовывать,</w:t>
      </w:r>
      <w:r>
        <w:rPr>
          <w:spacing w:val="-6"/>
        </w:rPr>
        <w:t xml:space="preserve"> </w:t>
      </w:r>
      <w:r>
        <w:t>уча</w:t>
      </w:r>
      <w:r>
        <w:t>ствовать,</w:t>
      </w:r>
      <w:r>
        <w:rPr>
          <w:spacing w:val="-6"/>
        </w:rPr>
        <w:t xml:space="preserve"> </w:t>
      </w:r>
      <w:r>
        <w:t>контролировать</w:t>
      </w:r>
      <w:r>
        <w:rPr>
          <w:spacing w:val="-10"/>
        </w:rPr>
        <w:t xml:space="preserve"> </w:t>
      </w:r>
      <w:r>
        <w:t>ход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результат</w:t>
      </w:r>
      <w:r>
        <w:rPr>
          <w:spacing w:val="-9"/>
        </w:rPr>
        <w:t xml:space="preserve"> </w:t>
      </w:r>
      <w:r>
        <w:t>парной</w:t>
      </w:r>
      <w:r>
        <w:rPr>
          <w:spacing w:val="-8"/>
        </w:rPr>
        <w:t xml:space="preserve"> </w:t>
      </w:r>
      <w:r>
        <w:t>работы с математическим материалом;</w:t>
      </w:r>
    </w:p>
    <w:p w:rsidR="007A46EE" w:rsidRDefault="009E1D98">
      <w:pPr>
        <w:pStyle w:val="a3"/>
        <w:spacing w:line="357" w:lineRule="auto"/>
        <w:ind w:firstLine="710"/>
        <w:jc w:val="left"/>
      </w:pPr>
      <w:r>
        <w:t>проверять</w:t>
      </w:r>
      <w:r>
        <w:rPr>
          <w:spacing w:val="-9"/>
        </w:rPr>
        <w:t xml:space="preserve"> </w:t>
      </w:r>
      <w:r>
        <w:t>правильность</w:t>
      </w:r>
      <w:r>
        <w:rPr>
          <w:spacing w:val="-6"/>
        </w:rPr>
        <w:t xml:space="preserve"> </w:t>
      </w:r>
      <w:r>
        <w:t>вычисления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другого</w:t>
      </w:r>
      <w:r>
        <w:rPr>
          <w:spacing w:val="-7"/>
        </w:rPr>
        <w:t xml:space="preserve"> </w:t>
      </w:r>
      <w:r>
        <w:t>приёма</w:t>
      </w:r>
      <w:r>
        <w:rPr>
          <w:spacing w:val="-7"/>
        </w:rPr>
        <w:t xml:space="preserve"> </w:t>
      </w:r>
      <w:r>
        <w:t>выполнения действия, обратного действия;</w:t>
      </w:r>
    </w:p>
    <w:p w:rsidR="007A46EE" w:rsidRDefault="009E1D98">
      <w:pPr>
        <w:pStyle w:val="a3"/>
        <w:spacing w:line="318" w:lineRule="exact"/>
        <w:ind w:left="1136"/>
        <w:jc w:val="left"/>
      </w:pPr>
      <w:r>
        <w:t>находить</w:t>
      </w:r>
      <w:r>
        <w:rPr>
          <w:spacing w:val="-18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учителя</w:t>
      </w:r>
      <w:r>
        <w:rPr>
          <w:spacing w:val="-11"/>
        </w:rPr>
        <w:t xml:space="preserve"> </w:t>
      </w:r>
      <w:r>
        <w:t>причину</w:t>
      </w:r>
      <w:r>
        <w:rPr>
          <w:spacing w:val="-17"/>
        </w:rPr>
        <w:t xml:space="preserve"> </w:t>
      </w:r>
      <w:r>
        <w:t>возникшей</w:t>
      </w:r>
      <w:r>
        <w:rPr>
          <w:spacing w:val="-15"/>
        </w:rPr>
        <w:t xml:space="preserve"> </w:t>
      </w:r>
      <w:r>
        <w:t>ошибки</w:t>
      </w:r>
      <w:r>
        <w:rPr>
          <w:spacing w:val="-12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rPr>
          <w:spacing w:val="-2"/>
        </w:rPr>
        <w:t>затруднения.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  <w:tab w:val="left" w:pos="2749"/>
          <w:tab w:val="left" w:pos="4843"/>
          <w:tab w:val="left" w:pos="5885"/>
          <w:tab w:val="left" w:pos="8026"/>
          <w:tab w:val="left" w:pos="9765"/>
        </w:tabs>
        <w:spacing w:before="163" w:line="355" w:lineRule="auto"/>
        <w:ind w:right="165" w:firstLine="710"/>
        <w:rPr>
          <w:sz w:val="28"/>
        </w:rPr>
      </w:pP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обучающегося</w:t>
      </w:r>
      <w:r>
        <w:rPr>
          <w:sz w:val="28"/>
        </w:rPr>
        <w:tab/>
      </w:r>
      <w:r>
        <w:rPr>
          <w:spacing w:val="-4"/>
          <w:sz w:val="28"/>
        </w:rPr>
        <w:t>будут</w:t>
      </w:r>
      <w:r>
        <w:rPr>
          <w:sz w:val="28"/>
        </w:rPr>
        <w:tab/>
      </w:r>
      <w:r>
        <w:rPr>
          <w:spacing w:val="-2"/>
          <w:sz w:val="28"/>
        </w:rPr>
        <w:t>сформированы</w:t>
      </w:r>
      <w:r>
        <w:rPr>
          <w:sz w:val="28"/>
        </w:rPr>
        <w:tab/>
      </w:r>
      <w:r>
        <w:rPr>
          <w:spacing w:val="-2"/>
          <w:sz w:val="28"/>
        </w:rPr>
        <w:t>следующие</w:t>
      </w:r>
      <w:r>
        <w:rPr>
          <w:sz w:val="28"/>
        </w:rPr>
        <w:tab/>
      </w:r>
      <w:r>
        <w:rPr>
          <w:spacing w:val="-6"/>
          <w:sz w:val="28"/>
        </w:rPr>
        <w:t xml:space="preserve">умения </w:t>
      </w:r>
      <w:r>
        <w:rPr>
          <w:sz w:val="28"/>
        </w:rPr>
        <w:t>совместной деятельности:</w:t>
      </w:r>
    </w:p>
    <w:p w:rsidR="007A46EE" w:rsidRDefault="009E1D98">
      <w:pPr>
        <w:pStyle w:val="a3"/>
        <w:spacing w:before="7" w:line="357" w:lineRule="auto"/>
        <w:ind w:right="158" w:firstLine="710"/>
      </w:pPr>
      <w:r>
        <w:t>принимать правила совместной деятельности при работе в парах, группах, составленных учителем или самостоятельно;</w:t>
      </w:r>
    </w:p>
    <w:p w:rsidR="007A46EE" w:rsidRDefault="009E1D98">
      <w:pPr>
        <w:pStyle w:val="a3"/>
        <w:spacing w:before="6" w:line="360" w:lineRule="auto"/>
        <w:ind w:right="150" w:firstLine="710"/>
      </w:pPr>
      <w: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подготавливать презентацию (устное выступление) решения или ответа;</w:t>
      </w:r>
    </w:p>
    <w:p w:rsidR="007A46EE" w:rsidRDefault="009E1D98">
      <w:pPr>
        <w:pStyle w:val="a3"/>
        <w:spacing w:line="362" w:lineRule="auto"/>
        <w:ind w:right="141" w:firstLine="710"/>
      </w:pPr>
      <w:r>
        <w:t>решать сов</w:t>
      </w:r>
      <w:r>
        <w:t>местно математические задачи поискового и творческого характера (определять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помощью</w:t>
      </w:r>
      <w:r>
        <w:rPr>
          <w:spacing w:val="80"/>
        </w:rPr>
        <w:t xml:space="preserve"> </w:t>
      </w:r>
      <w:r>
        <w:t>измерительных</w:t>
      </w:r>
      <w:r>
        <w:rPr>
          <w:spacing w:val="80"/>
        </w:rPr>
        <w:t xml:space="preserve"> </w:t>
      </w:r>
      <w:r>
        <w:t>инструментов</w:t>
      </w:r>
      <w:r>
        <w:rPr>
          <w:spacing w:val="80"/>
        </w:rPr>
        <w:t xml:space="preserve"> </w:t>
      </w:r>
      <w:r>
        <w:t>длину,</w:t>
      </w:r>
      <w:r>
        <w:rPr>
          <w:spacing w:val="80"/>
        </w:rPr>
        <w:t xml:space="preserve"> </w:t>
      </w:r>
      <w:r>
        <w:t>определять</w:t>
      </w:r>
      <w:r>
        <w:rPr>
          <w:spacing w:val="80"/>
        </w:rPr>
        <w:t xml:space="preserve"> </w:t>
      </w:r>
      <w:r>
        <w:t>время и продолжительность с помощью часов, выполнять прикидку и оценку результата действий, измерений);</w:t>
      </w:r>
    </w:p>
    <w:p w:rsidR="007A46EE" w:rsidRDefault="009E1D98">
      <w:pPr>
        <w:pStyle w:val="a3"/>
        <w:spacing w:line="317" w:lineRule="exact"/>
        <w:ind w:left="1136"/>
      </w:pPr>
      <w:r>
        <w:t>совместно</w:t>
      </w:r>
      <w:r>
        <w:rPr>
          <w:spacing w:val="-18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учителем</w:t>
      </w:r>
      <w:r>
        <w:rPr>
          <w:spacing w:val="-15"/>
        </w:rPr>
        <w:t xml:space="preserve"> </w:t>
      </w:r>
      <w:r>
        <w:t>оценивать</w:t>
      </w:r>
      <w:r>
        <w:rPr>
          <w:spacing w:val="-18"/>
        </w:rPr>
        <w:t xml:space="preserve"> </w:t>
      </w:r>
      <w:r>
        <w:t>результаты</w:t>
      </w:r>
      <w:r>
        <w:rPr>
          <w:spacing w:val="-16"/>
        </w:rPr>
        <w:t xml:space="preserve"> </w:t>
      </w:r>
      <w:r>
        <w:t>выполнения</w:t>
      </w:r>
      <w:r>
        <w:rPr>
          <w:spacing w:val="-16"/>
        </w:rPr>
        <w:t xml:space="preserve"> </w:t>
      </w:r>
      <w:r>
        <w:t>общей</w:t>
      </w:r>
      <w:r>
        <w:rPr>
          <w:spacing w:val="-17"/>
        </w:rPr>
        <w:t xml:space="preserve"> </w:t>
      </w:r>
      <w:r>
        <w:rPr>
          <w:spacing w:val="-2"/>
        </w:rPr>
        <w:t>работы.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spacing w:before="156"/>
        <w:ind w:left="1768" w:hanging="63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3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59"/>
        <w:ind w:left="1979" w:hanging="843"/>
        <w:jc w:val="both"/>
        <w:rPr>
          <w:sz w:val="28"/>
        </w:rPr>
      </w:pP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величины.</w:t>
      </w:r>
    </w:p>
    <w:p w:rsidR="007A46EE" w:rsidRDefault="007A46EE">
      <w:pPr>
        <w:pStyle w:val="a5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0" w:lineRule="auto"/>
        <w:ind w:right="152" w:firstLine="710"/>
        <w:jc w:val="both"/>
        <w:rPr>
          <w:sz w:val="28"/>
        </w:rPr>
      </w:pPr>
      <w:r>
        <w:rPr>
          <w:sz w:val="28"/>
        </w:rPr>
        <w:t>Числа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76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75"/>
          <w:sz w:val="28"/>
        </w:rPr>
        <w:t xml:space="preserve"> </w:t>
      </w:r>
      <w:r>
        <w:rPr>
          <w:sz w:val="28"/>
        </w:rPr>
        <w:t>1000:</w:t>
      </w:r>
      <w:r>
        <w:rPr>
          <w:spacing w:val="73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80"/>
          <w:sz w:val="28"/>
        </w:rPr>
        <w:t xml:space="preserve"> </w:t>
      </w:r>
      <w:r>
        <w:rPr>
          <w:sz w:val="28"/>
        </w:rPr>
        <w:t>запись,</w:t>
      </w:r>
      <w:r>
        <w:rPr>
          <w:spacing w:val="80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представление в виде суммы разрядных слагаемых. Равенства и неравенства: чтение, составлени</w:t>
      </w:r>
      <w:r>
        <w:rPr>
          <w:sz w:val="28"/>
        </w:rPr>
        <w:t>е. Увеличение или уменьшение числа в несколько раз. Кратное сравнение чисел.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" w:line="362" w:lineRule="auto"/>
        <w:ind w:right="152" w:firstLine="710"/>
        <w:jc w:val="both"/>
        <w:rPr>
          <w:sz w:val="28"/>
        </w:rPr>
      </w:pPr>
      <w:r>
        <w:rPr>
          <w:sz w:val="28"/>
        </w:rPr>
        <w:t>Масса</w:t>
      </w:r>
      <w:r>
        <w:rPr>
          <w:spacing w:val="40"/>
          <w:sz w:val="28"/>
        </w:rPr>
        <w:t xml:space="preserve"> </w:t>
      </w:r>
      <w:r>
        <w:rPr>
          <w:sz w:val="28"/>
        </w:rPr>
        <w:t>(единица</w:t>
      </w:r>
      <w:r>
        <w:rPr>
          <w:spacing w:val="40"/>
          <w:sz w:val="28"/>
        </w:rPr>
        <w:t xml:space="preserve"> </w:t>
      </w:r>
      <w:r>
        <w:rPr>
          <w:sz w:val="28"/>
        </w:rPr>
        <w:t>массы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грамм),</w:t>
      </w:r>
      <w:r>
        <w:rPr>
          <w:spacing w:val="40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между</w:t>
      </w:r>
      <w:r>
        <w:rPr>
          <w:spacing w:val="40"/>
          <w:sz w:val="28"/>
        </w:rPr>
        <w:t xml:space="preserve"> </w:t>
      </w:r>
      <w:r>
        <w:rPr>
          <w:sz w:val="28"/>
        </w:rPr>
        <w:t>килограммом и граммом, отношения «тяжелее-легче на…», «тяжелее-легче в…».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line="319" w:lineRule="exact"/>
        <w:ind w:left="2190" w:hanging="1054"/>
        <w:jc w:val="both"/>
        <w:rPr>
          <w:sz w:val="28"/>
        </w:rPr>
      </w:pPr>
      <w:r>
        <w:rPr>
          <w:sz w:val="28"/>
        </w:rPr>
        <w:t>Стоимость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(единицы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53"/>
          <w:w w:val="150"/>
          <w:sz w:val="28"/>
        </w:rPr>
        <w:t xml:space="preserve"> </w:t>
      </w:r>
      <w:r>
        <w:rPr>
          <w:sz w:val="28"/>
        </w:rPr>
        <w:t>рубль,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копейка),</w:t>
      </w:r>
      <w:r>
        <w:rPr>
          <w:spacing w:val="56"/>
          <w:w w:val="150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50"/>
          <w:w w:val="150"/>
          <w:sz w:val="28"/>
        </w:rPr>
        <w:t xml:space="preserve"> </w:t>
      </w:r>
      <w:r>
        <w:rPr>
          <w:spacing w:val="-2"/>
          <w:sz w:val="28"/>
        </w:rPr>
        <w:t>отношения</w:t>
      </w:r>
    </w:p>
    <w:p w:rsidR="007A46EE" w:rsidRDefault="009E1D98">
      <w:pPr>
        <w:pStyle w:val="a3"/>
        <w:spacing w:before="149" w:line="364" w:lineRule="auto"/>
        <w:ind w:right="154"/>
      </w:pPr>
      <w:r>
        <w:t>«дороже-дешевле на…», «дороже-дешевле в…». Соотношение «цена, количество, стоимость» в практической ситуации.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line="318" w:lineRule="exact"/>
        <w:ind w:left="2190" w:hanging="1054"/>
        <w:jc w:val="both"/>
        <w:rPr>
          <w:sz w:val="28"/>
        </w:rPr>
      </w:pPr>
      <w:r>
        <w:rPr>
          <w:sz w:val="28"/>
        </w:rPr>
        <w:t>Время</w:t>
      </w:r>
      <w:r>
        <w:rPr>
          <w:spacing w:val="40"/>
          <w:sz w:val="28"/>
        </w:rPr>
        <w:t xml:space="preserve">  </w:t>
      </w:r>
      <w:r>
        <w:rPr>
          <w:sz w:val="28"/>
        </w:rPr>
        <w:t>(единица</w:t>
      </w:r>
      <w:r>
        <w:rPr>
          <w:spacing w:val="40"/>
          <w:sz w:val="28"/>
        </w:rPr>
        <w:t xml:space="preserve">  </w:t>
      </w:r>
      <w:r>
        <w:rPr>
          <w:sz w:val="28"/>
        </w:rPr>
        <w:t>времени</w:t>
      </w:r>
      <w:r>
        <w:rPr>
          <w:spacing w:val="44"/>
          <w:sz w:val="28"/>
        </w:rPr>
        <w:t xml:space="preserve">  </w:t>
      </w:r>
      <w:r>
        <w:rPr>
          <w:sz w:val="28"/>
        </w:rPr>
        <w:t>–</w:t>
      </w:r>
      <w:r>
        <w:rPr>
          <w:spacing w:val="37"/>
          <w:sz w:val="28"/>
        </w:rPr>
        <w:t xml:space="preserve">  </w:t>
      </w:r>
      <w:r>
        <w:rPr>
          <w:sz w:val="28"/>
        </w:rPr>
        <w:t>секунда),</w:t>
      </w:r>
      <w:r>
        <w:rPr>
          <w:spacing w:val="41"/>
          <w:sz w:val="28"/>
        </w:rPr>
        <w:t xml:space="preserve">  </w:t>
      </w:r>
      <w:r>
        <w:rPr>
          <w:sz w:val="28"/>
        </w:rPr>
        <w:t>установление</w:t>
      </w:r>
      <w:r>
        <w:rPr>
          <w:spacing w:val="40"/>
          <w:sz w:val="28"/>
        </w:rPr>
        <w:t xml:space="preserve">  </w:t>
      </w:r>
      <w:r>
        <w:rPr>
          <w:spacing w:val="-2"/>
          <w:sz w:val="28"/>
        </w:rPr>
        <w:t>отношения</w:t>
      </w:r>
    </w:p>
    <w:p w:rsidR="007A46EE" w:rsidRDefault="009E1D98">
      <w:pPr>
        <w:pStyle w:val="a3"/>
        <w:spacing w:before="154" w:line="364" w:lineRule="auto"/>
        <w:ind w:right="153"/>
      </w:pPr>
      <w:r>
        <w:t>«быстрее-медленнее на…», «быстрее-медленнее в…». Соотношение «начало, окончание, продолжительность события» в практической ситуации.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2" w:lineRule="auto"/>
        <w:ind w:right="142" w:firstLine="710"/>
        <w:jc w:val="both"/>
        <w:rPr>
          <w:sz w:val="28"/>
        </w:rPr>
      </w:pPr>
      <w:r>
        <w:rPr>
          <w:sz w:val="28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0" w:lineRule="auto"/>
        <w:ind w:right="143" w:firstLine="710"/>
        <w:jc w:val="both"/>
        <w:rPr>
          <w:sz w:val="28"/>
        </w:rPr>
      </w:pPr>
      <w:r>
        <w:rPr>
          <w:sz w:val="28"/>
        </w:rPr>
        <w:t>П</w:t>
      </w:r>
      <w:r>
        <w:rPr>
          <w:sz w:val="28"/>
        </w:rPr>
        <w:t>лощадь (единицы площади – квадратный метр, квадратный сантиметр,</w:t>
      </w:r>
      <w:r>
        <w:rPr>
          <w:spacing w:val="79"/>
          <w:sz w:val="28"/>
        </w:rPr>
        <w:t xml:space="preserve">  </w:t>
      </w:r>
      <w:r>
        <w:rPr>
          <w:sz w:val="28"/>
        </w:rPr>
        <w:t>квадратный</w:t>
      </w:r>
      <w:r>
        <w:rPr>
          <w:spacing w:val="75"/>
          <w:sz w:val="28"/>
        </w:rPr>
        <w:t xml:space="preserve">  </w:t>
      </w:r>
      <w:r>
        <w:rPr>
          <w:sz w:val="28"/>
        </w:rPr>
        <w:t>дециметр,</w:t>
      </w:r>
      <w:r>
        <w:rPr>
          <w:spacing w:val="72"/>
          <w:sz w:val="28"/>
        </w:rPr>
        <w:t xml:space="preserve">  </w:t>
      </w:r>
      <w:r>
        <w:rPr>
          <w:sz w:val="28"/>
        </w:rPr>
        <w:t>квадратный</w:t>
      </w:r>
      <w:r>
        <w:rPr>
          <w:spacing w:val="77"/>
          <w:sz w:val="28"/>
        </w:rPr>
        <w:t xml:space="preserve">  </w:t>
      </w:r>
      <w:r>
        <w:rPr>
          <w:sz w:val="28"/>
        </w:rPr>
        <w:t>метр).</w:t>
      </w:r>
      <w:r>
        <w:rPr>
          <w:spacing w:val="76"/>
          <w:sz w:val="28"/>
        </w:rPr>
        <w:t xml:space="preserve">  </w:t>
      </w:r>
      <w:r>
        <w:rPr>
          <w:sz w:val="28"/>
        </w:rPr>
        <w:t>Сравнение</w:t>
      </w:r>
      <w:r>
        <w:rPr>
          <w:spacing w:val="75"/>
          <w:sz w:val="28"/>
        </w:rPr>
        <w:t xml:space="preserve">  </w:t>
      </w:r>
      <w:r>
        <w:rPr>
          <w:sz w:val="28"/>
        </w:rPr>
        <w:t>объектов по площади.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ind w:left="1979" w:hanging="843"/>
        <w:jc w:val="both"/>
        <w:rPr>
          <w:sz w:val="28"/>
        </w:rPr>
      </w:pPr>
      <w:r>
        <w:rPr>
          <w:spacing w:val="-2"/>
          <w:sz w:val="28"/>
        </w:rPr>
        <w:t>Арифметические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действия.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43" w:line="362" w:lineRule="auto"/>
        <w:ind w:right="136" w:firstLine="710"/>
        <w:jc w:val="both"/>
        <w:rPr>
          <w:sz w:val="28"/>
        </w:rPr>
      </w:pPr>
      <w:r>
        <w:rPr>
          <w:sz w:val="28"/>
        </w:rPr>
        <w:t>Устные</w:t>
      </w:r>
      <w:r>
        <w:rPr>
          <w:spacing w:val="80"/>
          <w:sz w:val="28"/>
        </w:rPr>
        <w:t xml:space="preserve">  </w:t>
      </w:r>
      <w:r>
        <w:rPr>
          <w:sz w:val="28"/>
        </w:rPr>
        <w:t>вычисления,</w:t>
      </w:r>
      <w:r>
        <w:rPr>
          <w:spacing w:val="80"/>
          <w:sz w:val="28"/>
        </w:rPr>
        <w:t xml:space="preserve">  </w:t>
      </w:r>
      <w:r>
        <w:rPr>
          <w:sz w:val="28"/>
        </w:rPr>
        <w:t>сводимые</w:t>
      </w:r>
      <w:r>
        <w:rPr>
          <w:spacing w:val="80"/>
          <w:sz w:val="28"/>
        </w:rPr>
        <w:t xml:space="preserve">  </w:t>
      </w:r>
      <w:r>
        <w:rPr>
          <w:sz w:val="28"/>
        </w:rPr>
        <w:t>к</w:t>
      </w:r>
      <w:r>
        <w:rPr>
          <w:spacing w:val="80"/>
          <w:sz w:val="28"/>
        </w:rPr>
        <w:t xml:space="preserve">  </w:t>
      </w:r>
      <w:r>
        <w:rPr>
          <w:sz w:val="28"/>
        </w:rPr>
        <w:t>действиям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sz w:val="28"/>
        </w:rPr>
        <w:t xml:space="preserve">  </w:t>
      </w:r>
      <w:r>
        <w:rPr>
          <w:sz w:val="28"/>
        </w:rPr>
        <w:t>пределах</w:t>
      </w:r>
      <w:r>
        <w:rPr>
          <w:spacing w:val="40"/>
          <w:sz w:val="28"/>
        </w:rPr>
        <w:t xml:space="preserve"> </w:t>
      </w:r>
      <w:r>
        <w:rPr>
          <w:sz w:val="28"/>
        </w:rPr>
        <w:t>100 (табличное и внетабличное умножение, деление,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действия с круглыми числами).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2" w:line="362" w:lineRule="auto"/>
        <w:ind w:right="156" w:firstLine="710"/>
        <w:jc w:val="both"/>
        <w:rPr>
          <w:sz w:val="28"/>
        </w:rPr>
      </w:pPr>
      <w:r>
        <w:rPr>
          <w:sz w:val="28"/>
        </w:rPr>
        <w:t>Письменное</w:t>
      </w:r>
      <w:r>
        <w:rPr>
          <w:spacing w:val="40"/>
          <w:sz w:val="28"/>
        </w:rPr>
        <w:t xml:space="preserve"> </w:t>
      </w:r>
      <w:r>
        <w:rPr>
          <w:sz w:val="28"/>
        </w:rPr>
        <w:t>сложение,</w:t>
      </w:r>
      <w:r>
        <w:rPr>
          <w:spacing w:val="40"/>
          <w:sz w:val="28"/>
        </w:rPr>
        <w:t xml:space="preserve"> </w:t>
      </w:r>
      <w:r>
        <w:rPr>
          <w:sz w:val="28"/>
        </w:rPr>
        <w:t>вычитание</w:t>
      </w:r>
      <w:r>
        <w:rPr>
          <w:spacing w:val="40"/>
          <w:sz w:val="28"/>
        </w:rPr>
        <w:t xml:space="preserve"> </w:t>
      </w:r>
      <w:r>
        <w:rPr>
          <w:sz w:val="28"/>
        </w:rPr>
        <w:t>чисел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9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37"/>
          <w:sz w:val="28"/>
        </w:rPr>
        <w:t xml:space="preserve"> </w:t>
      </w:r>
      <w:r>
        <w:rPr>
          <w:sz w:val="28"/>
        </w:rPr>
        <w:t>1000.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Действия с числами 0 и 1.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0" w:lineRule="auto"/>
        <w:ind w:right="146" w:firstLine="710"/>
        <w:jc w:val="both"/>
        <w:rPr>
          <w:sz w:val="28"/>
        </w:rPr>
      </w:pPr>
      <w:r>
        <w:rPr>
          <w:sz w:val="28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</w:t>
      </w:r>
      <w:r>
        <w:rPr>
          <w:sz w:val="28"/>
        </w:rPr>
        <w:t>ра).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4" w:lineRule="auto"/>
        <w:ind w:right="167" w:firstLine="710"/>
        <w:jc w:val="both"/>
        <w:rPr>
          <w:sz w:val="28"/>
        </w:rPr>
      </w:pPr>
      <w:r>
        <w:rPr>
          <w:sz w:val="28"/>
        </w:rPr>
        <w:t>Переместительное, сочетательное свойства сложения, умножения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при вычислениях.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line="313" w:lineRule="exact"/>
        <w:ind w:left="2190" w:hanging="1054"/>
        <w:jc w:val="both"/>
        <w:rPr>
          <w:sz w:val="28"/>
        </w:rPr>
      </w:pPr>
      <w:r>
        <w:rPr>
          <w:spacing w:val="-2"/>
          <w:sz w:val="28"/>
        </w:rPr>
        <w:t>Нахождение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неизвестного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компонента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арифметического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действия.</w:t>
      </w:r>
    </w:p>
    <w:p w:rsidR="007A46EE" w:rsidRDefault="007A46EE">
      <w:pPr>
        <w:pStyle w:val="a5"/>
        <w:spacing w:line="313" w:lineRule="exac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0" w:lineRule="auto"/>
        <w:ind w:right="147" w:firstLine="710"/>
        <w:jc w:val="both"/>
        <w:rPr>
          <w:sz w:val="28"/>
        </w:rPr>
      </w:pPr>
      <w:r>
        <w:rPr>
          <w:sz w:val="28"/>
        </w:rPr>
        <w:t>Порядок действий в числовом выражении, значение числового выражения,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содержащего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</w:t>
      </w:r>
      <w:r>
        <w:rPr>
          <w:sz w:val="28"/>
        </w:rPr>
        <w:t>йствий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(со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скобками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без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скобок), с вычислениями в пределах 1000.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1"/>
        <w:ind w:left="2190" w:hanging="1054"/>
        <w:jc w:val="both"/>
        <w:rPr>
          <w:sz w:val="28"/>
        </w:rPr>
      </w:pPr>
      <w:r>
        <w:rPr>
          <w:sz w:val="28"/>
        </w:rPr>
        <w:t>Однородные</w:t>
      </w:r>
      <w:r>
        <w:rPr>
          <w:spacing w:val="-18"/>
          <w:sz w:val="28"/>
        </w:rPr>
        <w:t xml:space="preserve"> </w:t>
      </w:r>
      <w:r>
        <w:rPr>
          <w:sz w:val="28"/>
        </w:rPr>
        <w:t>величины:</w:t>
      </w:r>
      <w:r>
        <w:rPr>
          <w:spacing w:val="-17"/>
          <w:sz w:val="28"/>
        </w:rPr>
        <w:t xml:space="preserve"> </w:t>
      </w:r>
      <w:r>
        <w:rPr>
          <w:sz w:val="28"/>
        </w:rPr>
        <w:t>сложение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вычитание.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58"/>
        <w:ind w:left="1979" w:hanging="843"/>
        <w:jc w:val="both"/>
        <w:rPr>
          <w:sz w:val="28"/>
        </w:rPr>
      </w:pPr>
      <w:r>
        <w:rPr>
          <w:spacing w:val="-2"/>
          <w:sz w:val="28"/>
        </w:rPr>
        <w:t>Текстовые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задачи.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63" w:line="360" w:lineRule="auto"/>
        <w:ind w:right="128" w:firstLine="710"/>
        <w:jc w:val="both"/>
        <w:rPr>
          <w:sz w:val="28"/>
        </w:rPr>
      </w:pPr>
      <w:r>
        <w:rPr>
          <w:sz w:val="28"/>
        </w:rPr>
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 остатком), отношений («больше-меньш</w:t>
      </w:r>
      <w:r>
        <w:rPr>
          <w:sz w:val="28"/>
        </w:rPr>
        <w:t>е на…», «больше- меньше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в…»),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зависимостей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(«купля-продажа»,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расчёт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количества), на</w:t>
      </w:r>
      <w:r>
        <w:rPr>
          <w:spacing w:val="40"/>
          <w:sz w:val="28"/>
        </w:rPr>
        <w:t xml:space="preserve">  </w:t>
      </w:r>
      <w:r>
        <w:rPr>
          <w:sz w:val="28"/>
        </w:rPr>
        <w:t>сравнение</w:t>
      </w:r>
      <w:r>
        <w:rPr>
          <w:spacing w:val="40"/>
          <w:sz w:val="28"/>
        </w:rPr>
        <w:t xml:space="preserve">  </w:t>
      </w:r>
      <w:r>
        <w:rPr>
          <w:sz w:val="28"/>
        </w:rPr>
        <w:t>(разностное,</w:t>
      </w:r>
      <w:r>
        <w:rPr>
          <w:spacing w:val="40"/>
          <w:sz w:val="28"/>
        </w:rPr>
        <w:t xml:space="preserve">  </w:t>
      </w:r>
      <w:r>
        <w:rPr>
          <w:sz w:val="28"/>
        </w:rPr>
        <w:t>кратное).</w:t>
      </w:r>
      <w:r>
        <w:rPr>
          <w:spacing w:val="40"/>
          <w:sz w:val="28"/>
        </w:rPr>
        <w:t xml:space="preserve">  </w:t>
      </w:r>
      <w:r>
        <w:rPr>
          <w:sz w:val="28"/>
        </w:rPr>
        <w:t>Запись</w:t>
      </w:r>
      <w:r>
        <w:rPr>
          <w:spacing w:val="40"/>
          <w:sz w:val="28"/>
        </w:rPr>
        <w:t xml:space="preserve">  </w:t>
      </w:r>
      <w:r>
        <w:rPr>
          <w:sz w:val="28"/>
        </w:rPr>
        <w:t>решения</w:t>
      </w:r>
      <w:r>
        <w:rPr>
          <w:spacing w:val="40"/>
          <w:sz w:val="28"/>
        </w:rPr>
        <w:t xml:space="preserve">  </w:t>
      </w:r>
      <w:r>
        <w:rPr>
          <w:sz w:val="28"/>
        </w:rPr>
        <w:t>задачи</w:t>
      </w:r>
      <w:r>
        <w:rPr>
          <w:spacing w:val="40"/>
          <w:sz w:val="28"/>
        </w:rPr>
        <w:t xml:space="preserve">  </w:t>
      </w:r>
      <w:r>
        <w:rPr>
          <w:sz w:val="28"/>
        </w:rPr>
        <w:t>по</w:t>
      </w:r>
      <w:r>
        <w:rPr>
          <w:spacing w:val="40"/>
          <w:sz w:val="28"/>
        </w:rPr>
        <w:t xml:space="preserve">  </w:t>
      </w:r>
      <w:r>
        <w:rPr>
          <w:sz w:val="28"/>
        </w:rPr>
        <w:t>действиям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с помощью числового выражения. Проверка решения и оценка полученного </w:t>
      </w:r>
      <w:r>
        <w:rPr>
          <w:spacing w:val="-2"/>
          <w:sz w:val="28"/>
        </w:rPr>
        <w:t>результата.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2" w:line="360" w:lineRule="auto"/>
        <w:ind w:right="143" w:firstLine="710"/>
        <w:jc w:val="both"/>
        <w:rPr>
          <w:sz w:val="28"/>
        </w:rPr>
      </w:pPr>
      <w:r>
        <w:rPr>
          <w:sz w:val="28"/>
        </w:rPr>
        <w:t>Доля</w:t>
      </w:r>
      <w:r>
        <w:rPr>
          <w:spacing w:val="80"/>
          <w:sz w:val="28"/>
        </w:rPr>
        <w:t xml:space="preserve"> </w:t>
      </w:r>
      <w:r>
        <w:rPr>
          <w:sz w:val="28"/>
        </w:rPr>
        <w:t>величины:</w:t>
      </w:r>
      <w:r>
        <w:rPr>
          <w:spacing w:val="80"/>
          <w:sz w:val="28"/>
        </w:rPr>
        <w:t xml:space="preserve"> </w:t>
      </w:r>
      <w:r>
        <w:rPr>
          <w:sz w:val="28"/>
        </w:rPr>
        <w:t>половина,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треть,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четверть,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пятая,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десятая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часть в практической ситуации. Сравнение долей одной величины. Задачи на нахождение доли величины.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"/>
        <w:ind w:left="1979" w:hanging="843"/>
        <w:jc w:val="both"/>
        <w:rPr>
          <w:sz w:val="28"/>
        </w:rPr>
      </w:pPr>
      <w:r>
        <w:rPr>
          <w:spacing w:val="-2"/>
          <w:sz w:val="28"/>
        </w:rPr>
        <w:t>Пространственные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геометрические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фигуры.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8" w:line="362" w:lineRule="auto"/>
        <w:ind w:right="145" w:firstLine="710"/>
        <w:jc w:val="both"/>
        <w:rPr>
          <w:sz w:val="28"/>
        </w:rPr>
      </w:pPr>
      <w:r>
        <w:rPr>
          <w:sz w:val="28"/>
        </w:rPr>
        <w:t>Конструирование</w:t>
      </w:r>
      <w:r>
        <w:rPr>
          <w:spacing w:val="80"/>
          <w:sz w:val="28"/>
        </w:rPr>
        <w:t xml:space="preserve">  </w:t>
      </w:r>
      <w:r>
        <w:rPr>
          <w:sz w:val="28"/>
        </w:rPr>
        <w:t>геометрических</w:t>
      </w:r>
      <w:r>
        <w:rPr>
          <w:spacing w:val="80"/>
          <w:sz w:val="28"/>
        </w:rPr>
        <w:t xml:space="preserve">  </w:t>
      </w:r>
      <w:r>
        <w:rPr>
          <w:sz w:val="28"/>
        </w:rPr>
        <w:t>фигур</w:t>
      </w:r>
      <w:r>
        <w:rPr>
          <w:spacing w:val="80"/>
          <w:sz w:val="28"/>
        </w:rPr>
        <w:t xml:space="preserve">  </w:t>
      </w:r>
      <w:r>
        <w:rPr>
          <w:sz w:val="28"/>
        </w:rPr>
        <w:t>(разбиение</w:t>
      </w:r>
      <w:r>
        <w:rPr>
          <w:spacing w:val="80"/>
          <w:sz w:val="28"/>
        </w:rPr>
        <w:t xml:space="preserve">  </w:t>
      </w:r>
      <w:r>
        <w:rPr>
          <w:sz w:val="28"/>
        </w:rPr>
        <w:t>фигуры на части, составление фигуры из частей).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line="319" w:lineRule="exact"/>
        <w:ind w:left="2190" w:hanging="1054"/>
        <w:jc w:val="both"/>
        <w:rPr>
          <w:sz w:val="28"/>
        </w:rPr>
      </w:pPr>
      <w:r>
        <w:rPr>
          <w:spacing w:val="-2"/>
          <w:sz w:val="28"/>
        </w:rPr>
        <w:t>Периметр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многоугольника: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измерение,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вычисление,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запись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равенства.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9" w:line="360" w:lineRule="auto"/>
        <w:ind w:right="146" w:firstLine="710"/>
        <w:jc w:val="both"/>
        <w:rPr>
          <w:sz w:val="28"/>
        </w:rPr>
      </w:pPr>
      <w:r>
        <w:rPr>
          <w:sz w:val="28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</w:t>
      </w:r>
      <w:r>
        <w:rPr>
          <w:spacing w:val="40"/>
          <w:sz w:val="28"/>
        </w:rPr>
        <w:t xml:space="preserve"> </w:t>
      </w:r>
      <w:r>
        <w:rPr>
          <w:sz w:val="28"/>
        </w:rPr>
        <w:t>запись</w:t>
      </w:r>
      <w:r>
        <w:rPr>
          <w:spacing w:val="40"/>
          <w:sz w:val="28"/>
        </w:rPr>
        <w:t xml:space="preserve"> </w:t>
      </w:r>
      <w:r>
        <w:rPr>
          <w:sz w:val="28"/>
        </w:rPr>
        <w:t>равенства.</w:t>
      </w:r>
      <w:r>
        <w:rPr>
          <w:spacing w:val="40"/>
          <w:sz w:val="28"/>
        </w:rPr>
        <w:t xml:space="preserve"> </w:t>
      </w:r>
      <w:r>
        <w:rPr>
          <w:sz w:val="28"/>
        </w:rPr>
        <w:t>Изображение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клетчатой</w:t>
      </w:r>
      <w:r>
        <w:rPr>
          <w:spacing w:val="40"/>
          <w:sz w:val="28"/>
        </w:rPr>
        <w:t xml:space="preserve"> </w:t>
      </w:r>
      <w:r>
        <w:rPr>
          <w:sz w:val="28"/>
        </w:rPr>
        <w:t>бумаге</w:t>
      </w:r>
      <w:r>
        <w:rPr>
          <w:spacing w:val="40"/>
          <w:sz w:val="28"/>
        </w:rPr>
        <w:t xml:space="preserve"> </w:t>
      </w:r>
      <w:r>
        <w:rPr>
          <w:sz w:val="28"/>
        </w:rPr>
        <w:t>прямоугольника</w:t>
      </w:r>
      <w:r>
        <w:rPr>
          <w:spacing w:val="80"/>
          <w:sz w:val="28"/>
        </w:rPr>
        <w:t xml:space="preserve"> </w:t>
      </w:r>
      <w:r>
        <w:rPr>
          <w:sz w:val="28"/>
        </w:rPr>
        <w:t>с заданным значением площади.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3"/>
        <w:ind w:left="1979" w:hanging="843"/>
        <w:jc w:val="both"/>
        <w:rPr>
          <w:sz w:val="28"/>
        </w:rPr>
      </w:pPr>
      <w:r>
        <w:rPr>
          <w:spacing w:val="-2"/>
          <w:sz w:val="28"/>
        </w:rPr>
        <w:t>Математическая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информация.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158"/>
        <w:ind w:left="2190" w:hanging="1054"/>
        <w:jc w:val="both"/>
        <w:rPr>
          <w:sz w:val="28"/>
        </w:rPr>
      </w:pPr>
      <w:r>
        <w:rPr>
          <w:sz w:val="28"/>
        </w:rPr>
        <w:t>Классификация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двум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признакам.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63" w:line="357" w:lineRule="auto"/>
        <w:ind w:right="164" w:firstLine="710"/>
        <w:jc w:val="both"/>
        <w:rPr>
          <w:sz w:val="28"/>
        </w:rPr>
      </w:pPr>
      <w:r>
        <w:rPr>
          <w:sz w:val="28"/>
        </w:rPr>
        <w:t>Верные (истинные) и неверные (ложные) утверждения: конструирование, проверка. Логические рассуждения со связками «если …, то …»,</w:t>
      </w:r>
    </w:p>
    <w:p w:rsidR="007A46EE" w:rsidRDefault="009E1D98">
      <w:pPr>
        <w:pStyle w:val="a3"/>
        <w:spacing w:before="5"/>
      </w:pPr>
      <w:r>
        <w:rPr>
          <w:spacing w:val="-2"/>
        </w:rPr>
        <w:t>«поэтому», «значит».</w:t>
      </w:r>
    </w:p>
    <w:p w:rsidR="007A46EE" w:rsidRDefault="007A46EE">
      <w:pPr>
        <w:pStyle w:val="a3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0" w:lineRule="auto"/>
        <w:ind w:right="151" w:firstLine="710"/>
        <w:jc w:val="both"/>
        <w:rPr>
          <w:sz w:val="28"/>
        </w:rPr>
      </w:pPr>
      <w:r>
        <w:rPr>
          <w:sz w:val="28"/>
        </w:rPr>
        <w:t>Извлечение и использование для выполнения заданий информации, представленной в таблицах</w:t>
      </w:r>
      <w:r>
        <w:rPr>
          <w:sz w:val="28"/>
        </w:rPr>
        <w:t xml:space="preserve">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2" w:lineRule="auto"/>
        <w:ind w:right="158" w:firstLine="710"/>
        <w:jc w:val="both"/>
        <w:rPr>
          <w:sz w:val="28"/>
        </w:rPr>
      </w:pPr>
      <w:r>
        <w:rPr>
          <w:sz w:val="28"/>
        </w:rPr>
        <w:t>Формализованное описание последовательности действий (инструкция, план, схема, ал</w:t>
      </w:r>
      <w:r>
        <w:rPr>
          <w:sz w:val="28"/>
        </w:rPr>
        <w:t>горитм).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4" w:lineRule="auto"/>
        <w:ind w:right="157" w:firstLine="710"/>
        <w:jc w:val="both"/>
        <w:rPr>
          <w:sz w:val="28"/>
        </w:rPr>
      </w:pPr>
      <w:r>
        <w:rPr>
          <w:sz w:val="28"/>
        </w:rPr>
        <w:t>Столбчатая диаграмма: чтение, использование данных для решения учебных и практических задач.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0" w:lineRule="auto"/>
        <w:ind w:right="145" w:firstLine="710"/>
        <w:jc w:val="both"/>
        <w:rPr>
          <w:sz w:val="28"/>
        </w:rPr>
      </w:pPr>
      <w:r>
        <w:rPr>
          <w:sz w:val="28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</w:t>
      </w:r>
      <w:r>
        <w:rPr>
          <w:sz w:val="28"/>
        </w:rPr>
        <w:t xml:space="preserve"> устройствах).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60" w:lineRule="auto"/>
        <w:ind w:right="141" w:firstLine="710"/>
        <w:jc w:val="both"/>
        <w:rPr>
          <w:sz w:val="28"/>
        </w:rPr>
      </w:pPr>
      <w:r>
        <w:rPr>
          <w:sz w:val="28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0" w:lineRule="auto"/>
        <w:ind w:right="148" w:firstLine="710"/>
        <w:jc w:val="both"/>
        <w:rPr>
          <w:sz w:val="28"/>
        </w:rPr>
      </w:pPr>
      <w:r>
        <w:rPr>
          <w:sz w:val="28"/>
        </w:rPr>
        <w:t>У</w:t>
      </w:r>
      <w:r>
        <w:rPr>
          <w:sz w:val="28"/>
        </w:rPr>
        <w:t xml:space="preserve">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A46EE" w:rsidRDefault="009E1D98">
      <w:pPr>
        <w:pStyle w:val="a3"/>
        <w:spacing w:line="357" w:lineRule="auto"/>
        <w:ind w:right="167" w:firstLine="710"/>
      </w:pPr>
      <w:r>
        <w:t xml:space="preserve">сравнивать математические объекты (числа, величины, геометрические </w:t>
      </w:r>
      <w:r>
        <w:rPr>
          <w:spacing w:val="-2"/>
        </w:rPr>
        <w:t>фигуры);</w:t>
      </w:r>
    </w:p>
    <w:p w:rsidR="007A46EE" w:rsidRDefault="009E1D98">
      <w:pPr>
        <w:pStyle w:val="a3"/>
        <w:spacing w:line="362" w:lineRule="auto"/>
        <w:ind w:left="1136" w:right="3391"/>
      </w:pPr>
      <w:r>
        <w:t>выбирать</w:t>
      </w:r>
      <w:r>
        <w:rPr>
          <w:spacing w:val="-16"/>
        </w:rPr>
        <w:t xml:space="preserve"> </w:t>
      </w:r>
      <w:r>
        <w:t>приём</w:t>
      </w:r>
      <w:r>
        <w:rPr>
          <w:spacing w:val="-10"/>
        </w:rPr>
        <w:t xml:space="preserve"> </w:t>
      </w:r>
      <w:r>
        <w:t>вычисления,</w:t>
      </w:r>
      <w:r>
        <w:rPr>
          <w:spacing w:val="-7"/>
        </w:rPr>
        <w:t xml:space="preserve"> </w:t>
      </w:r>
      <w:r>
        <w:t>выполнения</w:t>
      </w:r>
      <w:r>
        <w:rPr>
          <w:spacing w:val="-9"/>
        </w:rPr>
        <w:t xml:space="preserve"> </w:t>
      </w:r>
      <w:r>
        <w:t>действия; конструировать геометрические фигуры;</w:t>
      </w:r>
    </w:p>
    <w:p w:rsidR="007A46EE" w:rsidRDefault="009E1D98">
      <w:pPr>
        <w:pStyle w:val="a3"/>
        <w:tabs>
          <w:tab w:val="left" w:pos="3609"/>
          <w:tab w:val="left" w:pos="4871"/>
          <w:tab w:val="left" w:pos="5981"/>
          <w:tab w:val="left" w:pos="7488"/>
          <w:tab w:val="left" w:pos="9645"/>
        </w:tabs>
        <w:spacing w:line="362" w:lineRule="auto"/>
        <w:ind w:right="157" w:firstLine="710"/>
        <w:jc w:val="left"/>
      </w:pPr>
      <w:r>
        <w:rPr>
          <w:spacing w:val="-2"/>
        </w:rPr>
        <w:t>классифицировать</w:t>
      </w:r>
      <w:r>
        <w:tab/>
      </w:r>
      <w:r>
        <w:rPr>
          <w:spacing w:val="-2"/>
        </w:rPr>
        <w:t>объекты</w:t>
      </w:r>
      <w:r>
        <w:tab/>
      </w:r>
      <w:r>
        <w:rPr>
          <w:spacing w:val="-2"/>
        </w:rPr>
        <w:t>(числа,</w:t>
      </w:r>
      <w:r>
        <w:tab/>
      </w:r>
      <w:r>
        <w:rPr>
          <w:spacing w:val="-2"/>
        </w:rPr>
        <w:t>величины,</w:t>
      </w:r>
      <w:r>
        <w:tab/>
      </w:r>
      <w:r>
        <w:rPr>
          <w:spacing w:val="-2"/>
        </w:rPr>
        <w:t>геометрические</w:t>
      </w:r>
      <w:r>
        <w:tab/>
      </w:r>
      <w:r>
        <w:rPr>
          <w:spacing w:val="-4"/>
        </w:rPr>
        <w:t xml:space="preserve">фигуры, </w:t>
      </w:r>
      <w:r>
        <w:t>текстовые задачи в одно действие) по выбранному признаку;</w:t>
      </w:r>
    </w:p>
    <w:p w:rsidR="007A46EE" w:rsidRDefault="009E1D98">
      <w:pPr>
        <w:pStyle w:val="a3"/>
        <w:spacing w:line="320" w:lineRule="exact"/>
        <w:ind w:left="1136"/>
        <w:jc w:val="left"/>
      </w:pPr>
      <w:r>
        <w:t>прикидывать</w:t>
      </w:r>
      <w:r>
        <w:rPr>
          <w:spacing w:val="-18"/>
        </w:rPr>
        <w:t xml:space="preserve"> </w:t>
      </w:r>
      <w:r>
        <w:t>размеры</w:t>
      </w:r>
      <w:r>
        <w:rPr>
          <w:spacing w:val="-15"/>
        </w:rPr>
        <w:t xml:space="preserve"> </w:t>
      </w:r>
      <w:r>
        <w:t>фигуры,</w:t>
      </w:r>
      <w:r>
        <w:rPr>
          <w:spacing w:val="-10"/>
        </w:rPr>
        <w:t xml:space="preserve"> </w:t>
      </w:r>
      <w:r>
        <w:t>её</w:t>
      </w:r>
      <w:r>
        <w:rPr>
          <w:spacing w:val="-11"/>
        </w:rPr>
        <w:t xml:space="preserve"> </w:t>
      </w:r>
      <w:r>
        <w:rPr>
          <w:spacing w:val="-2"/>
        </w:rPr>
        <w:t>элементов;</w:t>
      </w:r>
    </w:p>
    <w:p w:rsidR="007A46EE" w:rsidRDefault="009E1D98">
      <w:pPr>
        <w:pStyle w:val="a3"/>
        <w:spacing w:before="139" w:line="362" w:lineRule="auto"/>
        <w:ind w:right="511" w:firstLine="710"/>
        <w:jc w:val="left"/>
      </w:pPr>
      <w:r>
        <w:t>понимать</w:t>
      </w:r>
      <w:r>
        <w:rPr>
          <w:spacing w:val="40"/>
        </w:rPr>
        <w:t xml:space="preserve"> </w:t>
      </w:r>
      <w:r>
        <w:t>смысл</w:t>
      </w:r>
      <w:r>
        <w:rPr>
          <w:spacing w:val="40"/>
        </w:rPr>
        <w:t xml:space="preserve"> </w:t>
      </w:r>
      <w:r>
        <w:t>зависимостей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</w:t>
      </w:r>
      <w:r>
        <w:t>атематических</w:t>
      </w:r>
      <w:r>
        <w:rPr>
          <w:spacing w:val="40"/>
        </w:rPr>
        <w:t xml:space="preserve"> </w:t>
      </w:r>
      <w:r>
        <w:t>отношений,</w:t>
      </w:r>
      <w:r>
        <w:rPr>
          <w:spacing w:val="40"/>
        </w:rPr>
        <w:t xml:space="preserve"> </w:t>
      </w:r>
      <w:r>
        <w:t>описанных</w:t>
      </w:r>
      <w:r>
        <w:rPr>
          <w:spacing w:val="80"/>
          <w:w w:val="150"/>
        </w:rPr>
        <w:t xml:space="preserve"> </w:t>
      </w:r>
      <w:r>
        <w:t>в задаче;</w:t>
      </w:r>
    </w:p>
    <w:p w:rsidR="007A46EE" w:rsidRDefault="009E1D98">
      <w:pPr>
        <w:pStyle w:val="a3"/>
        <w:spacing w:line="315" w:lineRule="exact"/>
        <w:ind w:left="1136"/>
        <w:jc w:val="left"/>
      </w:pPr>
      <w:r>
        <w:t>различать</w:t>
      </w:r>
      <w:r>
        <w:rPr>
          <w:spacing w:val="-1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6"/>
        </w:rPr>
        <w:t xml:space="preserve"> </w:t>
      </w:r>
      <w:r>
        <w:t>разные</w:t>
      </w:r>
      <w:r>
        <w:rPr>
          <w:spacing w:val="-9"/>
        </w:rPr>
        <w:t xml:space="preserve"> </w:t>
      </w:r>
      <w:r>
        <w:t>приёмы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алгоритмы</w:t>
      </w:r>
      <w:r>
        <w:rPr>
          <w:spacing w:val="-10"/>
        </w:rPr>
        <w:t xml:space="preserve"> </w:t>
      </w:r>
      <w:r>
        <w:rPr>
          <w:spacing w:val="-2"/>
        </w:rPr>
        <w:t>вычисления;</w:t>
      </w:r>
    </w:p>
    <w:p w:rsidR="007A46EE" w:rsidRDefault="009E1D98">
      <w:pPr>
        <w:pStyle w:val="a3"/>
        <w:tabs>
          <w:tab w:val="left" w:pos="2475"/>
          <w:tab w:val="left" w:pos="3397"/>
          <w:tab w:val="left" w:pos="4646"/>
          <w:tab w:val="left" w:pos="6777"/>
          <w:tab w:val="left" w:pos="8170"/>
          <w:tab w:val="left" w:pos="9346"/>
        </w:tabs>
        <w:spacing w:before="158" w:line="362" w:lineRule="auto"/>
        <w:ind w:right="156" w:firstLine="710"/>
        <w:jc w:val="left"/>
      </w:pPr>
      <w:r>
        <w:rPr>
          <w:spacing w:val="-2"/>
        </w:rPr>
        <w:t>выбирать</w:t>
      </w:r>
      <w:r>
        <w:tab/>
      </w:r>
      <w:r>
        <w:rPr>
          <w:spacing w:val="-2"/>
        </w:rPr>
        <w:t>метод</w:t>
      </w:r>
      <w:r>
        <w:tab/>
      </w:r>
      <w:r>
        <w:rPr>
          <w:spacing w:val="-2"/>
        </w:rPr>
        <w:t>решения</w:t>
      </w:r>
      <w:r>
        <w:tab/>
      </w:r>
      <w:r>
        <w:rPr>
          <w:spacing w:val="-2"/>
        </w:rPr>
        <w:t>(моделирование</w:t>
      </w:r>
      <w:r>
        <w:tab/>
      </w:r>
      <w:r>
        <w:rPr>
          <w:spacing w:val="-2"/>
        </w:rPr>
        <w:t>ситуации,</w:t>
      </w:r>
      <w:r>
        <w:tab/>
      </w:r>
      <w:r>
        <w:rPr>
          <w:spacing w:val="-2"/>
        </w:rPr>
        <w:t>перебор</w:t>
      </w:r>
      <w:r>
        <w:tab/>
      </w:r>
      <w:r>
        <w:rPr>
          <w:spacing w:val="-4"/>
        </w:rPr>
        <w:t xml:space="preserve">вариантов, </w:t>
      </w:r>
      <w:r>
        <w:t>использование алгоритма);</w:t>
      </w:r>
    </w:p>
    <w:p w:rsidR="007A46EE" w:rsidRDefault="007A46EE">
      <w:pPr>
        <w:pStyle w:val="a3"/>
        <w:spacing w:line="362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firstLine="710"/>
        <w:jc w:val="left"/>
      </w:pPr>
      <w:r>
        <w:t>соотносить</w:t>
      </w:r>
      <w:r>
        <w:rPr>
          <w:spacing w:val="31"/>
        </w:rPr>
        <w:t xml:space="preserve"> </w:t>
      </w:r>
      <w:r>
        <w:t>начало,</w:t>
      </w:r>
      <w:r>
        <w:rPr>
          <w:spacing w:val="35"/>
        </w:rPr>
        <w:t xml:space="preserve"> </w:t>
      </w:r>
      <w:r>
        <w:t>окончание,</w:t>
      </w:r>
      <w:r>
        <w:rPr>
          <w:spacing w:val="34"/>
        </w:rPr>
        <w:t xml:space="preserve"> </w:t>
      </w:r>
      <w:r>
        <w:t>продолжительность</w:t>
      </w:r>
      <w:r>
        <w:rPr>
          <w:spacing w:val="32"/>
        </w:rPr>
        <w:t xml:space="preserve"> </w:t>
      </w:r>
      <w:r>
        <w:t>события</w:t>
      </w:r>
      <w:r>
        <w:rPr>
          <w:spacing w:val="3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 xml:space="preserve">практической </w:t>
      </w:r>
      <w:r>
        <w:rPr>
          <w:spacing w:val="-2"/>
        </w:rPr>
        <w:t>ситуации;</w:t>
      </w:r>
    </w:p>
    <w:p w:rsidR="007A46EE" w:rsidRDefault="009E1D98">
      <w:pPr>
        <w:pStyle w:val="a3"/>
        <w:spacing w:before="8" w:line="357" w:lineRule="auto"/>
        <w:ind w:firstLine="710"/>
        <w:jc w:val="left"/>
      </w:pPr>
      <w:r>
        <w:t>составлять</w:t>
      </w:r>
      <w:r>
        <w:rPr>
          <w:spacing w:val="33"/>
        </w:rPr>
        <w:t xml:space="preserve"> </w:t>
      </w:r>
      <w:r>
        <w:t>ряд</w:t>
      </w:r>
      <w:r>
        <w:rPr>
          <w:spacing w:val="35"/>
        </w:rPr>
        <w:t xml:space="preserve"> </w:t>
      </w:r>
      <w:r>
        <w:t>чисел</w:t>
      </w:r>
      <w:r>
        <w:rPr>
          <w:spacing w:val="34"/>
        </w:rPr>
        <w:t xml:space="preserve"> </w:t>
      </w:r>
      <w:r>
        <w:t>(величин,</w:t>
      </w:r>
      <w:r>
        <w:rPr>
          <w:spacing w:val="36"/>
        </w:rPr>
        <w:t xml:space="preserve"> </w:t>
      </w:r>
      <w:r>
        <w:t>геометрических</w:t>
      </w:r>
      <w:r>
        <w:rPr>
          <w:spacing w:val="32"/>
        </w:rPr>
        <w:t xml:space="preserve"> </w:t>
      </w:r>
      <w:r>
        <w:t>фигур)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самостоятельно выбранному правилу;</w:t>
      </w:r>
    </w:p>
    <w:p w:rsidR="007A46EE" w:rsidRDefault="009E1D98">
      <w:pPr>
        <w:pStyle w:val="a3"/>
        <w:spacing w:before="5"/>
        <w:ind w:left="1136"/>
        <w:jc w:val="left"/>
      </w:pPr>
      <w:r>
        <w:rPr>
          <w:spacing w:val="-2"/>
        </w:rPr>
        <w:t>моделировать</w:t>
      </w:r>
      <w:r>
        <w:rPr>
          <w:spacing w:val="-10"/>
        </w:rPr>
        <w:t xml:space="preserve"> </w:t>
      </w:r>
      <w:r>
        <w:rPr>
          <w:spacing w:val="-2"/>
        </w:rPr>
        <w:t>предложенную</w:t>
      </w:r>
      <w:r>
        <w:rPr>
          <w:spacing w:val="-4"/>
        </w:rPr>
        <w:t xml:space="preserve"> </w:t>
      </w:r>
      <w:r>
        <w:rPr>
          <w:spacing w:val="-2"/>
        </w:rPr>
        <w:t>практическую</w:t>
      </w:r>
      <w:r>
        <w:rPr>
          <w:spacing w:val="-4"/>
        </w:rPr>
        <w:t xml:space="preserve"> </w:t>
      </w:r>
      <w:r>
        <w:rPr>
          <w:spacing w:val="-2"/>
        </w:rPr>
        <w:t>ситуацию;</w:t>
      </w:r>
    </w:p>
    <w:p w:rsidR="007A46EE" w:rsidRDefault="009E1D98">
      <w:pPr>
        <w:pStyle w:val="a3"/>
        <w:tabs>
          <w:tab w:val="left" w:pos="3070"/>
          <w:tab w:val="left" w:pos="5683"/>
          <w:tab w:val="left" w:pos="6999"/>
          <w:tab w:val="left" w:pos="8314"/>
          <w:tab w:val="left" w:pos="9433"/>
        </w:tabs>
        <w:spacing w:before="163" w:line="357" w:lineRule="auto"/>
        <w:ind w:right="164" w:firstLine="710"/>
        <w:jc w:val="left"/>
      </w:pPr>
      <w:r>
        <w:rPr>
          <w:spacing w:val="-2"/>
        </w:rPr>
        <w:t>устанавливать</w:t>
      </w:r>
      <w:r>
        <w:tab/>
      </w:r>
      <w:r>
        <w:rPr>
          <w:spacing w:val="-2"/>
        </w:rPr>
        <w:t>последовательность</w:t>
      </w:r>
      <w:r>
        <w:tab/>
      </w:r>
      <w:r>
        <w:rPr>
          <w:spacing w:val="-2"/>
        </w:rPr>
        <w:t>событий,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2"/>
        </w:rPr>
        <w:t>сюжета</w:t>
      </w:r>
      <w:r>
        <w:tab/>
      </w:r>
      <w:r>
        <w:rPr>
          <w:spacing w:val="-4"/>
        </w:rPr>
        <w:t>текстов</w:t>
      </w:r>
      <w:r>
        <w:rPr>
          <w:spacing w:val="-4"/>
        </w:rPr>
        <w:t xml:space="preserve">ой </w:t>
      </w:r>
      <w:r>
        <w:rPr>
          <w:spacing w:val="-2"/>
        </w:rPr>
        <w:t>задачи.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5" w:line="362" w:lineRule="auto"/>
        <w:ind w:right="188" w:firstLine="710"/>
        <w:rPr>
          <w:sz w:val="28"/>
        </w:rPr>
      </w:pPr>
      <w:r>
        <w:rPr>
          <w:sz w:val="28"/>
        </w:rPr>
        <w:t>У обучающегося будут сформированы следующие</w:t>
      </w:r>
      <w:r>
        <w:rPr>
          <w:spacing w:val="30"/>
          <w:sz w:val="28"/>
        </w:rPr>
        <w:t xml:space="preserve"> </w:t>
      </w:r>
      <w:r>
        <w:rPr>
          <w:sz w:val="28"/>
        </w:rPr>
        <w:t>информационные действия как часть познавательных универсальных учебных действий:</w:t>
      </w:r>
    </w:p>
    <w:p w:rsidR="007A46EE" w:rsidRDefault="009E1D98">
      <w:pPr>
        <w:pStyle w:val="a3"/>
        <w:spacing w:line="320" w:lineRule="exact"/>
        <w:ind w:left="1136"/>
        <w:jc w:val="left"/>
      </w:pPr>
      <w:r>
        <w:t>читать</w:t>
      </w:r>
      <w:r>
        <w:rPr>
          <w:spacing w:val="-18"/>
        </w:rPr>
        <w:t xml:space="preserve"> </w:t>
      </w:r>
      <w:r>
        <w:t>информацию,</w:t>
      </w:r>
      <w:r>
        <w:rPr>
          <w:spacing w:val="-14"/>
        </w:rPr>
        <w:t xml:space="preserve"> </w:t>
      </w:r>
      <w:r>
        <w:t>представленную</w:t>
      </w:r>
      <w:r>
        <w:rPr>
          <w:spacing w:val="-1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разных</w:t>
      </w:r>
      <w:r>
        <w:rPr>
          <w:spacing w:val="-17"/>
        </w:rPr>
        <w:t xml:space="preserve"> </w:t>
      </w:r>
      <w:r>
        <w:rPr>
          <w:spacing w:val="-2"/>
        </w:rPr>
        <w:t>формах;</w:t>
      </w:r>
    </w:p>
    <w:p w:rsidR="007A46EE" w:rsidRDefault="009E1D98">
      <w:pPr>
        <w:pStyle w:val="a3"/>
        <w:spacing w:before="158" w:line="357" w:lineRule="auto"/>
        <w:ind w:right="153" w:firstLine="710"/>
        <w:jc w:val="left"/>
      </w:pPr>
      <w:r>
        <w:t>извлекать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интерпретировать</w:t>
      </w:r>
      <w:r>
        <w:rPr>
          <w:spacing w:val="33"/>
        </w:rPr>
        <w:t xml:space="preserve"> </w:t>
      </w:r>
      <w:r>
        <w:t>числовые</w:t>
      </w:r>
      <w:r>
        <w:rPr>
          <w:spacing w:val="35"/>
        </w:rPr>
        <w:t xml:space="preserve"> </w:t>
      </w:r>
      <w:r>
        <w:t>данные,</w:t>
      </w:r>
      <w:r>
        <w:rPr>
          <w:spacing w:val="37"/>
        </w:rPr>
        <w:t xml:space="preserve"> </w:t>
      </w:r>
      <w:r>
        <w:t>представленные</w:t>
      </w:r>
      <w:r>
        <w:rPr>
          <w:spacing w:val="36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таблице, на диаграмме;</w:t>
      </w:r>
    </w:p>
    <w:p w:rsidR="007A46EE" w:rsidRDefault="009E1D98">
      <w:pPr>
        <w:pStyle w:val="a3"/>
        <w:spacing w:before="1" w:line="364" w:lineRule="auto"/>
        <w:ind w:left="1136"/>
        <w:jc w:val="left"/>
      </w:pPr>
      <w:r>
        <w:t>заполнять таблицы сложения и умножения, дополнять данными чертеж; устанавливать</w:t>
      </w:r>
      <w:r>
        <w:rPr>
          <w:spacing w:val="-18"/>
        </w:rPr>
        <w:t xml:space="preserve"> </w:t>
      </w:r>
      <w:r>
        <w:t>соответствие</w:t>
      </w:r>
      <w:r>
        <w:rPr>
          <w:spacing w:val="-11"/>
        </w:rPr>
        <w:t xml:space="preserve"> </w:t>
      </w:r>
      <w:r>
        <w:t>между</w:t>
      </w:r>
      <w:r>
        <w:rPr>
          <w:spacing w:val="-18"/>
        </w:rPr>
        <w:t xml:space="preserve"> </w:t>
      </w:r>
      <w:r>
        <w:t>различными</w:t>
      </w:r>
      <w:r>
        <w:rPr>
          <w:spacing w:val="-15"/>
        </w:rPr>
        <w:t xml:space="preserve"> </w:t>
      </w:r>
      <w:r>
        <w:t>записями</w:t>
      </w:r>
      <w:r>
        <w:rPr>
          <w:spacing w:val="-16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задачи;</w:t>
      </w:r>
    </w:p>
    <w:p w:rsidR="007A46EE" w:rsidRDefault="009E1D98">
      <w:pPr>
        <w:pStyle w:val="a3"/>
        <w:tabs>
          <w:tab w:val="left" w:pos="3171"/>
          <w:tab w:val="left" w:pos="5639"/>
          <w:tab w:val="left" w:pos="7431"/>
          <w:tab w:val="left" w:pos="9587"/>
        </w:tabs>
        <w:spacing w:line="362" w:lineRule="auto"/>
        <w:ind w:right="153" w:firstLine="710"/>
        <w:jc w:val="left"/>
      </w:pPr>
      <w:r>
        <w:rPr>
          <w:spacing w:val="-2"/>
        </w:rPr>
        <w:t>использовать</w:t>
      </w:r>
      <w:r>
        <w:tab/>
      </w:r>
      <w:r>
        <w:rPr>
          <w:spacing w:val="-2"/>
        </w:rPr>
        <w:t>дополнительную</w:t>
      </w:r>
      <w:r>
        <w:tab/>
      </w:r>
      <w:r>
        <w:rPr>
          <w:spacing w:val="-2"/>
        </w:rPr>
        <w:t>литературу</w:t>
      </w:r>
      <w:r>
        <w:tab/>
      </w:r>
      <w:r>
        <w:rPr>
          <w:spacing w:val="-2"/>
        </w:rPr>
        <w:t>(справочники,</w:t>
      </w:r>
      <w:r>
        <w:tab/>
      </w:r>
      <w:r>
        <w:rPr>
          <w:spacing w:val="-4"/>
        </w:rPr>
        <w:t xml:space="preserve">словари) </w:t>
      </w:r>
      <w:r>
        <w:t>для установления и проверки значения математического термина (понятия).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2" w:lineRule="auto"/>
        <w:ind w:right="262" w:firstLine="710"/>
        <w:rPr>
          <w:sz w:val="28"/>
        </w:rPr>
      </w:pP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6"/>
          <w:sz w:val="28"/>
        </w:rPr>
        <w:t xml:space="preserve"> </w:t>
      </w:r>
      <w:r>
        <w:rPr>
          <w:sz w:val="28"/>
        </w:rPr>
        <w:t>будут</w:t>
      </w:r>
      <w:r>
        <w:rPr>
          <w:spacing w:val="-9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7"/>
          <w:sz w:val="28"/>
        </w:rPr>
        <w:t xml:space="preserve"> </w:t>
      </w:r>
      <w:r>
        <w:rPr>
          <w:sz w:val="28"/>
        </w:rPr>
        <w:t>общения как часть коммуникативных универсальных учебных действий:</w:t>
      </w:r>
    </w:p>
    <w:p w:rsidR="007A46EE" w:rsidRDefault="009E1D98">
      <w:pPr>
        <w:pStyle w:val="a3"/>
        <w:tabs>
          <w:tab w:val="left" w:pos="2979"/>
          <w:tab w:val="left" w:pos="5227"/>
          <w:tab w:val="left" w:pos="7244"/>
          <w:tab w:val="left" w:pos="7916"/>
          <w:tab w:val="left" w:pos="9284"/>
        </w:tabs>
        <w:spacing w:line="355" w:lineRule="auto"/>
        <w:ind w:right="159" w:firstLine="710"/>
        <w:jc w:val="left"/>
      </w:pPr>
      <w:r>
        <w:rPr>
          <w:spacing w:val="-2"/>
        </w:rPr>
        <w:t>использовать</w:t>
      </w:r>
      <w:r>
        <w:tab/>
      </w:r>
      <w:r>
        <w:rPr>
          <w:spacing w:val="-2"/>
        </w:rPr>
        <w:t>математическую</w:t>
      </w:r>
      <w:r>
        <w:tab/>
      </w:r>
      <w:r>
        <w:rPr>
          <w:spacing w:val="-2"/>
        </w:rPr>
        <w:t>терминологию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описания</w:t>
      </w:r>
      <w:r>
        <w:tab/>
      </w:r>
      <w:r>
        <w:rPr>
          <w:spacing w:val="-2"/>
        </w:rPr>
        <w:t xml:space="preserve">отношений </w:t>
      </w:r>
      <w:r>
        <w:t>и</w:t>
      </w:r>
      <w:r>
        <w:t xml:space="preserve"> зависимостей;</w:t>
      </w:r>
    </w:p>
    <w:p w:rsidR="007A46EE" w:rsidRDefault="009E1D98">
      <w:pPr>
        <w:pStyle w:val="a3"/>
        <w:spacing w:line="362" w:lineRule="auto"/>
        <w:ind w:firstLine="710"/>
        <w:jc w:val="left"/>
      </w:pPr>
      <w:r>
        <w:t>строить</w:t>
      </w:r>
      <w:r>
        <w:rPr>
          <w:spacing w:val="40"/>
        </w:rPr>
        <w:t xml:space="preserve"> </w:t>
      </w:r>
      <w:r>
        <w:t>речевые</w:t>
      </w:r>
      <w:r>
        <w:rPr>
          <w:spacing w:val="40"/>
        </w:rPr>
        <w:t xml:space="preserve"> </w:t>
      </w:r>
      <w:r>
        <w:t>высказывания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задач,</w:t>
      </w:r>
      <w:r>
        <w:rPr>
          <w:spacing w:val="40"/>
        </w:rPr>
        <w:t xml:space="preserve"> </w:t>
      </w:r>
      <w:r>
        <w:t>составлять</w:t>
      </w:r>
      <w:r>
        <w:rPr>
          <w:spacing w:val="40"/>
        </w:rPr>
        <w:t xml:space="preserve"> </w:t>
      </w:r>
      <w:r>
        <w:t>текстовую</w:t>
      </w:r>
      <w:r>
        <w:rPr>
          <w:spacing w:val="40"/>
        </w:rPr>
        <w:t xml:space="preserve"> </w:t>
      </w:r>
      <w:r>
        <w:rPr>
          <w:spacing w:val="-2"/>
        </w:rPr>
        <w:t>задачу;</w:t>
      </w:r>
    </w:p>
    <w:p w:rsidR="007A46EE" w:rsidRDefault="009E1D98">
      <w:pPr>
        <w:pStyle w:val="a3"/>
        <w:spacing w:line="364" w:lineRule="auto"/>
        <w:ind w:firstLine="710"/>
        <w:jc w:val="left"/>
      </w:pPr>
      <w:r>
        <w:t>объяснять</w:t>
      </w:r>
      <w:r>
        <w:rPr>
          <w:spacing w:val="29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примерах отношения</w:t>
      </w:r>
      <w:r>
        <w:rPr>
          <w:spacing w:val="37"/>
        </w:rPr>
        <w:t xml:space="preserve"> </w:t>
      </w:r>
      <w:r>
        <w:t>«больше-меньше</w:t>
      </w:r>
      <w:r>
        <w:rPr>
          <w:spacing w:val="34"/>
        </w:rPr>
        <w:t xml:space="preserve"> </w:t>
      </w:r>
      <w:r>
        <w:t>на…»,</w:t>
      </w:r>
      <w:r>
        <w:rPr>
          <w:spacing w:val="34"/>
        </w:rPr>
        <w:t xml:space="preserve"> </w:t>
      </w:r>
      <w:r>
        <w:t>«больше-меньше в…», «равно»;</w:t>
      </w:r>
    </w:p>
    <w:p w:rsidR="007A46EE" w:rsidRDefault="009E1D98">
      <w:pPr>
        <w:pStyle w:val="a3"/>
        <w:tabs>
          <w:tab w:val="left" w:pos="3042"/>
          <w:tab w:val="left" w:pos="5351"/>
          <w:tab w:val="left" w:pos="6960"/>
          <w:tab w:val="left" w:pos="7695"/>
          <w:tab w:val="left" w:pos="9467"/>
        </w:tabs>
        <w:spacing w:line="362" w:lineRule="auto"/>
        <w:ind w:right="159" w:firstLine="710"/>
        <w:jc w:val="left"/>
      </w:pPr>
      <w:r>
        <w:rPr>
          <w:spacing w:val="-2"/>
        </w:rPr>
        <w:t>использовать</w:t>
      </w:r>
      <w:r>
        <w:tab/>
      </w:r>
      <w:r>
        <w:rPr>
          <w:spacing w:val="-2"/>
        </w:rPr>
        <w:t>математическую</w:t>
      </w:r>
      <w:r>
        <w:tab/>
      </w:r>
      <w:r>
        <w:rPr>
          <w:spacing w:val="-2"/>
        </w:rPr>
        <w:t>символику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составления</w:t>
      </w:r>
      <w:r>
        <w:tab/>
      </w:r>
      <w:r>
        <w:rPr>
          <w:spacing w:val="-2"/>
        </w:rPr>
        <w:t>числовых выражений;</w:t>
      </w:r>
    </w:p>
    <w:p w:rsidR="007A46EE" w:rsidRDefault="009E1D98">
      <w:pPr>
        <w:pStyle w:val="a3"/>
        <w:tabs>
          <w:tab w:val="left" w:pos="2538"/>
          <w:tab w:val="left" w:pos="4372"/>
          <w:tab w:val="left" w:pos="5539"/>
          <w:tab w:val="left" w:pos="6005"/>
          <w:tab w:val="left" w:pos="6926"/>
          <w:tab w:val="left" w:pos="7997"/>
          <w:tab w:val="left" w:pos="9453"/>
        </w:tabs>
        <w:spacing w:line="357" w:lineRule="auto"/>
        <w:ind w:right="159" w:firstLine="710"/>
        <w:jc w:val="left"/>
      </w:pPr>
      <w:r>
        <w:rPr>
          <w:spacing w:val="-2"/>
        </w:rPr>
        <w:t>выбирать,</w:t>
      </w:r>
      <w:r>
        <w:tab/>
      </w:r>
      <w:r>
        <w:rPr>
          <w:spacing w:val="-2"/>
        </w:rPr>
        <w:t>осуществлять</w:t>
      </w:r>
      <w:r>
        <w:tab/>
      </w:r>
      <w:r>
        <w:rPr>
          <w:spacing w:val="-2"/>
        </w:rPr>
        <w:t>переход</w:t>
      </w:r>
      <w:r>
        <w:tab/>
      </w:r>
      <w:r>
        <w:rPr>
          <w:spacing w:val="-6"/>
        </w:rPr>
        <w:t>от</w:t>
      </w:r>
      <w:r>
        <w:tab/>
      </w:r>
      <w:r>
        <w:rPr>
          <w:spacing w:val="-2"/>
        </w:rPr>
        <w:t>одних</w:t>
      </w:r>
      <w:r>
        <w:tab/>
      </w:r>
      <w:r>
        <w:rPr>
          <w:spacing w:val="-2"/>
        </w:rPr>
        <w:t>единиц</w:t>
      </w:r>
      <w:r>
        <w:tab/>
      </w:r>
      <w:r>
        <w:rPr>
          <w:spacing w:val="-2"/>
        </w:rPr>
        <w:t>измерения</w:t>
      </w:r>
      <w:r>
        <w:tab/>
      </w:r>
      <w:r>
        <w:rPr>
          <w:spacing w:val="-4"/>
        </w:rPr>
        <w:t xml:space="preserve">величины </w:t>
      </w:r>
      <w:r>
        <w:t>к другим в соответствии с практической ситуацией;</w:t>
      </w:r>
    </w:p>
    <w:p w:rsidR="007A46EE" w:rsidRDefault="009E1D98">
      <w:pPr>
        <w:pStyle w:val="a3"/>
        <w:tabs>
          <w:tab w:val="left" w:pos="2816"/>
          <w:tab w:val="left" w:pos="3195"/>
          <w:tab w:val="left" w:pos="4895"/>
          <w:tab w:val="left" w:pos="6072"/>
          <w:tab w:val="left" w:pos="6456"/>
          <w:tab w:val="left" w:pos="7248"/>
          <w:tab w:val="left" w:pos="7647"/>
          <w:tab w:val="left" w:pos="9174"/>
        </w:tabs>
        <w:spacing w:line="362" w:lineRule="auto"/>
        <w:ind w:right="166" w:firstLine="710"/>
        <w:jc w:val="left"/>
      </w:pPr>
      <w:r>
        <w:rPr>
          <w:spacing w:val="-2"/>
        </w:rPr>
        <w:t>участвовать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обсуждении</w:t>
      </w:r>
      <w:r>
        <w:tab/>
      </w:r>
      <w:r>
        <w:rPr>
          <w:spacing w:val="-2"/>
        </w:rPr>
        <w:t>ошибок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ходе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результате</w:t>
      </w:r>
      <w:r>
        <w:tab/>
      </w:r>
      <w:r>
        <w:rPr>
          <w:spacing w:val="-4"/>
        </w:rPr>
        <w:t xml:space="preserve">выполнения </w:t>
      </w:r>
      <w:r>
        <w:rPr>
          <w:spacing w:val="-2"/>
        </w:rPr>
        <w:t>вычисления.</w:t>
      </w:r>
    </w:p>
    <w:p w:rsidR="007A46EE" w:rsidRDefault="007A46EE">
      <w:pPr>
        <w:pStyle w:val="a3"/>
        <w:spacing w:line="362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0" w:lineRule="auto"/>
        <w:ind w:right="147" w:firstLine="71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действия самоорганизации и самоконтроля как часть регулятивных универсальных учебных </w:t>
      </w:r>
      <w:r>
        <w:rPr>
          <w:spacing w:val="-2"/>
          <w:sz w:val="28"/>
        </w:rPr>
        <w:t>действий:</w:t>
      </w:r>
    </w:p>
    <w:p w:rsidR="007A46EE" w:rsidRDefault="009E1D98">
      <w:pPr>
        <w:pStyle w:val="a3"/>
        <w:spacing w:before="1" w:line="362" w:lineRule="auto"/>
        <w:ind w:left="1136" w:right="3112"/>
        <w:jc w:val="left"/>
      </w:pPr>
      <w:r>
        <w:t>проверять ход и результат выполнения действия; вести</w:t>
      </w:r>
      <w:r>
        <w:rPr>
          <w:spacing w:val="-18"/>
        </w:rPr>
        <w:t xml:space="preserve"> </w:t>
      </w:r>
      <w:r>
        <w:t>поиск</w:t>
      </w:r>
      <w:r>
        <w:rPr>
          <w:spacing w:val="-17"/>
        </w:rPr>
        <w:t xml:space="preserve"> </w:t>
      </w:r>
      <w:r>
        <w:t>ошибок,</w:t>
      </w:r>
      <w:r>
        <w:rPr>
          <w:spacing w:val="-7"/>
        </w:rPr>
        <w:t xml:space="preserve"> </w:t>
      </w:r>
      <w:r>
        <w:t>характеризовать</w:t>
      </w:r>
      <w:r>
        <w:rPr>
          <w:spacing w:val="-18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исправлять;</w:t>
      </w:r>
    </w:p>
    <w:p w:rsidR="007A46EE" w:rsidRDefault="009E1D98">
      <w:pPr>
        <w:pStyle w:val="a3"/>
        <w:spacing w:line="319" w:lineRule="exact"/>
        <w:ind w:left="1136"/>
        <w:jc w:val="left"/>
      </w:pPr>
      <w:r>
        <w:t>формулировать</w:t>
      </w:r>
      <w:r>
        <w:rPr>
          <w:spacing w:val="-18"/>
        </w:rPr>
        <w:t xml:space="preserve"> </w:t>
      </w:r>
      <w:r>
        <w:t>отв</w:t>
      </w:r>
      <w:r>
        <w:t>ет</w:t>
      </w:r>
      <w:r>
        <w:rPr>
          <w:spacing w:val="-17"/>
        </w:rPr>
        <w:t xml:space="preserve"> </w:t>
      </w:r>
      <w:r>
        <w:t>(вывод),</w:t>
      </w:r>
      <w:r>
        <w:rPr>
          <w:spacing w:val="-17"/>
        </w:rPr>
        <w:t xml:space="preserve"> </w:t>
      </w:r>
      <w:r>
        <w:t>подтверждать</w:t>
      </w:r>
      <w:r>
        <w:rPr>
          <w:spacing w:val="-18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объяснением,</w:t>
      </w:r>
      <w:r>
        <w:rPr>
          <w:spacing w:val="-14"/>
        </w:rPr>
        <w:t xml:space="preserve"> </w:t>
      </w:r>
      <w:r>
        <w:rPr>
          <w:spacing w:val="-2"/>
        </w:rPr>
        <w:t>расчётами;</w:t>
      </w:r>
    </w:p>
    <w:p w:rsidR="007A46EE" w:rsidRDefault="009E1D98">
      <w:pPr>
        <w:pStyle w:val="a3"/>
        <w:spacing w:before="149" w:line="362" w:lineRule="auto"/>
        <w:ind w:right="149" w:firstLine="710"/>
      </w:pPr>
      <w: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" w:line="362" w:lineRule="auto"/>
        <w:ind w:right="166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умения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совместной деятельности:</w:t>
      </w:r>
    </w:p>
    <w:p w:rsidR="007A46EE" w:rsidRDefault="009E1D98">
      <w:pPr>
        <w:pStyle w:val="a3"/>
        <w:spacing w:line="362" w:lineRule="auto"/>
        <w:ind w:right="144" w:firstLine="710"/>
      </w:pPr>
      <w:r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</w:t>
      </w:r>
      <w:r>
        <w:t>, время);</w:t>
      </w:r>
    </w:p>
    <w:p w:rsidR="007A46EE" w:rsidRDefault="009E1D98">
      <w:pPr>
        <w:pStyle w:val="a3"/>
        <w:spacing w:line="360" w:lineRule="auto"/>
        <w:ind w:right="161" w:firstLine="710"/>
      </w:pPr>
      <w:r>
        <w:t xml:space="preserve">договариваться о распределении обязанностей в совместном труде, выполнять роли руководителя или подчинённого, сдержанно принимать замечания к своей </w:t>
      </w:r>
      <w:r>
        <w:rPr>
          <w:spacing w:val="-2"/>
        </w:rPr>
        <w:t>работе;</w:t>
      </w:r>
    </w:p>
    <w:p w:rsidR="007A46EE" w:rsidRDefault="009E1D98">
      <w:pPr>
        <w:pStyle w:val="a3"/>
        <w:spacing w:line="362" w:lineRule="auto"/>
        <w:ind w:right="149" w:firstLine="710"/>
      </w:pPr>
      <w:r>
        <w:t xml:space="preserve">выполнять совместно прикидку и оценку результата выполнения общей </w:t>
      </w:r>
      <w:r>
        <w:rPr>
          <w:spacing w:val="-2"/>
        </w:rPr>
        <w:t>работы.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spacing w:line="314" w:lineRule="exact"/>
        <w:ind w:left="1768" w:hanging="63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4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39"/>
        <w:ind w:left="1979" w:hanging="843"/>
        <w:jc w:val="both"/>
        <w:rPr>
          <w:sz w:val="28"/>
        </w:rPr>
      </w:pPr>
      <w:r>
        <w:rPr>
          <w:sz w:val="28"/>
        </w:rPr>
        <w:t>Числа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величины.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63" w:line="360" w:lineRule="auto"/>
        <w:ind w:right="140" w:firstLine="710"/>
        <w:jc w:val="both"/>
        <w:rPr>
          <w:sz w:val="28"/>
        </w:rPr>
      </w:pPr>
      <w:r>
        <w:rPr>
          <w:sz w:val="28"/>
        </w:rPr>
        <w:t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" w:line="362" w:lineRule="auto"/>
        <w:ind w:right="152" w:firstLine="710"/>
        <w:jc w:val="both"/>
        <w:rPr>
          <w:sz w:val="28"/>
        </w:rPr>
      </w:pPr>
      <w:r>
        <w:rPr>
          <w:sz w:val="28"/>
        </w:rPr>
        <w:t xml:space="preserve">Величины: сравнение объектов по массе, </w:t>
      </w:r>
      <w:r>
        <w:rPr>
          <w:sz w:val="28"/>
        </w:rPr>
        <w:t xml:space="preserve">длине, площади, </w:t>
      </w:r>
      <w:r>
        <w:rPr>
          <w:spacing w:val="-2"/>
          <w:sz w:val="28"/>
        </w:rPr>
        <w:t>вместимости.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line="319" w:lineRule="exact"/>
        <w:ind w:left="2190" w:hanging="1054"/>
        <w:jc w:val="both"/>
        <w:rPr>
          <w:sz w:val="28"/>
        </w:rPr>
      </w:pPr>
      <w:r>
        <w:rPr>
          <w:sz w:val="28"/>
        </w:rPr>
        <w:t>Единицы</w:t>
      </w:r>
      <w:r>
        <w:rPr>
          <w:spacing w:val="-10"/>
          <w:sz w:val="28"/>
        </w:rPr>
        <w:t xml:space="preserve"> </w:t>
      </w:r>
      <w:r>
        <w:rPr>
          <w:sz w:val="28"/>
        </w:rPr>
        <w:t>массы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соотношения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8"/>
          <w:sz w:val="28"/>
        </w:rPr>
        <w:t xml:space="preserve"> </w:t>
      </w:r>
      <w:r>
        <w:rPr>
          <w:sz w:val="28"/>
        </w:rPr>
        <w:t>ними: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центнер,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тонна.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4" w:line="362" w:lineRule="auto"/>
        <w:ind w:right="161" w:firstLine="710"/>
        <w:jc w:val="both"/>
        <w:rPr>
          <w:sz w:val="28"/>
        </w:rPr>
      </w:pPr>
      <w:r>
        <w:rPr>
          <w:sz w:val="28"/>
        </w:rPr>
        <w:t>Единицы времени (сутки, неделя, месяц, год, век), соотношения между ними.</w:t>
      </w:r>
    </w:p>
    <w:p w:rsidR="007A46EE" w:rsidRDefault="007A46EE">
      <w:pPr>
        <w:pStyle w:val="a5"/>
        <w:spacing w:line="362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0" w:lineRule="auto"/>
        <w:ind w:right="156" w:firstLine="710"/>
        <w:jc w:val="both"/>
        <w:rPr>
          <w:sz w:val="28"/>
        </w:rPr>
      </w:pPr>
      <w:r>
        <w:rPr>
          <w:sz w:val="28"/>
        </w:rPr>
        <w:t>Единицы длины (миллиметр, сантиметр, дециметр, метр, километр), площади (квадратный метр, квадратный сантиметр), вместимости (литр), скорости (километры в час, метры в минуту, метры в секунду). Соотношение между единицами в пределах 100 000.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3"/>
        <w:ind w:left="2190" w:hanging="1054"/>
        <w:jc w:val="both"/>
        <w:rPr>
          <w:sz w:val="28"/>
        </w:rPr>
      </w:pPr>
      <w:r>
        <w:rPr>
          <w:sz w:val="28"/>
        </w:rPr>
        <w:t>Доля</w:t>
      </w:r>
      <w:r>
        <w:rPr>
          <w:spacing w:val="-18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-17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12"/>
          <w:sz w:val="28"/>
        </w:rPr>
        <w:t xml:space="preserve"> </w:t>
      </w:r>
      <w:r>
        <w:rPr>
          <w:sz w:val="28"/>
        </w:rPr>
        <w:t>массы,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длины.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58"/>
        <w:ind w:left="1979" w:hanging="843"/>
        <w:jc w:val="both"/>
        <w:rPr>
          <w:sz w:val="28"/>
        </w:rPr>
      </w:pPr>
      <w:r>
        <w:rPr>
          <w:spacing w:val="-2"/>
          <w:sz w:val="28"/>
        </w:rPr>
        <w:t>Арифметические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действия.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9" w:line="360" w:lineRule="auto"/>
        <w:ind w:right="140" w:firstLine="710"/>
        <w:jc w:val="both"/>
        <w:rPr>
          <w:sz w:val="28"/>
        </w:rPr>
      </w:pPr>
      <w:r>
        <w:rPr>
          <w:sz w:val="28"/>
        </w:rPr>
        <w:t>Письменное сложение, вычитание многозначных чисел в пределах миллиона.</w:t>
      </w:r>
      <w:r>
        <w:rPr>
          <w:spacing w:val="75"/>
          <w:w w:val="150"/>
          <w:sz w:val="28"/>
        </w:rPr>
        <w:t xml:space="preserve">   </w:t>
      </w:r>
      <w:r>
        <w:rPr>
          <w:sz w:val="28"/>
        </w:rPr>
        <w:t>Письменное</w:t>
      </w:r>
      <w:r>
        <w:rPr>
          <w:spacing w:val="75"/>
          <w:w w:val="150"/>
          <w:sz w:val="28"/>
        </w:rPr>
        <w:t xml:space="preserve">   </w:t>
      </w:r>
      <w:r>
        <w:rPr>
          <w:sz w:val="28"/>
        </w:rPr>
        <w:t>умножение,</w:t>
      </w:r>
      <w:r>
        <w:rPr>
          <w:spacing w:val="72"/>
          <w:w w:val="150"/>
          <w:sz w:val="28"/>
        </w:rPr>
        <w:t xml:space="preserve">   </w:t>
      </w:r>
      <w:r>
        <w:rPr>
          <w:sz w:val="28"/>
        </w:rPr>
        <w:t>деление</w:t>
      </w:r>
      <w:r>
        <w:rPr>
          <w:spacing w:val="73"/>
          <w:w w:val="150"/>
          <w:sz w:val="28"/>
        </w:rPr>
        <w:t xml:space="preserve">   </w:t>
      </w:r>
      <w:r>
        <w:rPr>
          <w:sz w:val="28"/>
        </w:rPr>
        <w:t>многозначных</w:t>
      </w:r>
      <w:r>
        <w:rPr>
          <w:spacing w:val="72"/>
          <w:w w:val="150"/>
          <w:sz w:val="28"/>
        </w:rPr>
        <w:t xml:space="preserve">   </w:t>
      </w:r>
      <w:r>
        <w:rPr>
          <w:sz w:val="28"/>
        </w:rPr>
        <w:t>чисел на однозначное (двузначное) число в пределах 100 000. Деление с остатком. Умно</w:t>
      </w:r>
      <w:r>
        <w:rPr>
          <w:sz w:val="28"/>
        </w:rPr>
        <w:t>жение и деление на 10, 100, 1000.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2" w:lineRule="auto"/>
        <w:ind w:right="141" w:firstLine="710"/>
        <w:jc w:val="both"/>
        <w:rPr>
          <w:sz w:val="28"/>
        </w:rPr>
      </w:pPr>
      <w:r>
        <w:rPr>
          <w:sz w:val="28"/>
        </w:rPr>
        <w:t>Свойства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арифметических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действий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 </w:t>
      </w:r>
      <w:r>
        <w:rPr>
          <w:sz w:val="28"/>
        </w:rPr>
        <w:t>их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применение</w:t>
      </w:r>
      <w:r>
        <w:rPr>
          <w:spacing w:val="40"/>
          <w:sz w:val="28"/>
        </w:rPr>
        <w:t xml:space="preserve"> </w:t>
      </w:r>
      <w:r>
        <w:rPr>
          <w:sz w:val="28"/>
        </w:rPr>
        <w:t>для вычислений. Поиск значения числового выражения, содержащего несколько действий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80"/>
          <w:sz w:val="28"/>
        </w:rPr>
        <w:t xml:space="preserve"> </w:t>
      </w:r>
      <w:r>
        <w:rPr>
          <w:sz w:val="28"/>
        </w:rPr>
        <w:t>100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000.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Проверка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79"/>
          <w:w w:val="150"/>
          <w:sz w:val="28"/>
        </w:rPr>
        <w:t xml:space="preserve"> </w:t>
      </w:r>
      <w:r>
        <w:rPr>
          <w:sz w:val="28"/>
        </w:rPr>
        <w:t>вычислений,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69"/>
          <w:w w:val="150"/>
          <w:sz w:val="28"/>
        </w:rPr>
        <w:t xml:space="preserve"> </w:t>
      </w:r>
      <w:r>
        <w:rPr>
          <w:sz w:val="28"/>
        </w:rPr>
        <w:t>том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числе с помощью калькулято</w:t>
      </w:r>
      <w:r>
        <w:rPr>
          <w:sz w:val="28"/>
        </w:rPr>
        <w:t>ра.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2" w:lineRule="auto"/>
        <w:ind w:right="151" w:firstLine="710"/>
        <w:jc w:val="both"/>
        <w:rPr>
          <w:sz w:val="28"/>
        </w:rPr>
      </w:pPr>
      <w:r>
        <w:rPr>
          <w:sz w:val="28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line="315" w:lineRule="exact"/>
        <w:ind w:left="2190" w:hanging="1054"/>
        <w:jc w:val="both"/>
        <w:rPr>
          <w:sz w:val="28"/>
        </w:rPr>
      </w:pPr>
      <w:r>
        <w:rPr>
          <w:sz w:val="28"/>
        </w:rPr>
        <w:t>Умножение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деление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однозначное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число.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51"/>
        <w:ind w:left="1979" w:hanging="843"/>
        <w:jc w:val="both"/>
        <w:rPr>
          <w:sz w:val="28"/>
        </w:rPr>
      </w:pPr>
      <w:r>
        <w:rPr>
          <w:spacing w:val="-2"/>
          <w:sz w:val="28"/>
        </w:rPr>
        <w:t>Текстовые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задачи.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5"/>
        </w:tabs>
        <w:spacing w:before="163"/>
        <w:ind w:left="2185" w:hanging="1049"/>
        <w:jc w:val="both"/>
        <w:rPr>
          <w:sz w:val="28"/>
        </w:rPr>
      </w:pPr>
      <w:r>
        <w:rPr>
          <w:sz w:val="28"/>
        </w:rPr>
        <w:t>Работа</w:t>
      </w:r>
      <w:r>
        <w:rPr>
          <w:spacing w:val="48"/>
          <w:w w:val="150"/>
          <w:sz w:val="28"/>
        </w:rPr>
        <w:t xml:space="preserve">  </w:t>
      </w:r>
      <w:r>
        <w:rPr>
          <w:sz w:val="28"/>
        </w:rPr>
        <w:t>с</w:t>
      </w:r>
      <w:r>
        <w:rPr>
          <w:spacing w:val="78"/>
          <w:sz w:val="28"/>
        </w:rPr>
        <w:t xml:space="preserve">  </w:t>
      </w:r>
      <w:r>
        <w:rPr>
          <w:sz w:val="28"/>
        </w:rPr>
        <w:t>текстовой</w:t>
      </w:r>
      <w:r>
        <w:rPr>
          <w:spacing w:val="47"/>
          <w:w w:val="150"/>
          <w:sz w:val="28"/>
        </w:rPr>
        <w:t xml:space="preserve">  </w:t>
      </w:r>
      <w:r>
        <w:rPr>
          <w:sz w:val="28"/>
        </w:rPr>
        <w:t>задачей,</w:t>
      </w:r>
      <w:r>
        <w:rPr>
          <w:spacing w:val="45"/>
          <w:w w:val="150"/>
          <w:sz w:val="28"/>
        </w:rPr>
        <w:t xml:space="preserve">  </w:t>
      </w:r>
      <w:r>
        <w:rPr>
          <w:sz w:val="28"/>
        </w:rPr>
        <w:t>решение</w:t>
      </w:r>
      <w:r>
        <w:rPr>
          <w:spacing w:val="45"/>
          <w:w w:val="150"/>
          <w:sz w:val="28"/>
        </w:rPr>
        <w:t xml:space="preserve">  </w:t>
      </w:r>
      <w:r>
        <w:rPr>
          <w:sz w:val="28"/>
        </w:rPr>
        <w:t>которой</w:t>
      </w:r>
      <w:r>
        <w:rPr>
          <w:spacing w:val="47"/>
          <w:w w:val="150"/>
          <w:sz w:val="28"/>
        </w:rPr>
        <w:t xml:space="preserve">  </w:t>
      </w:r>
      <w:r>
        <w:rPr>
          <w:sz w:val="28"/>
        </w:rPr>
        <w:t>содержит</w:t>
      </w:r>
      <w:r>
        <w:rPr>
          <w:spacing w:val="1"/>
          <w:sz w:val="28"/>
        </w:rPr>
        <w:t xml:space="preserve"> </w:t>
      </w:r>
      <w:r>
        <w:rPr>
          <w:spacing w:val="-5"/>
          <w:sz w:val="28"/>
        </w:rPr>
        <w:t>2–</w:t>
      </w:r>
    </w:p>
    <w:p w:rsidR="007A46EE" w:rsidRDefault="009E1D98">
      <w:pPr>
        <w:pStyle w:val="a3"/>
        <w:spacing w:before="163" w:line="360" w:lineRule="auto"/>
        <w:ind w:right="137"/>
      </w:pPr>
      <w:r>
        <w:t>3 действия: анализ, представление на модели, планирование и запись решения, проверка решения и ответа. Анализ зависимостей, характеризующих процессы: движения (скорость, время, пройденный путь), работы (производительность, время, объём работы), купли-прода</w:t>
      </w:r>
      <w:r>
        <w:t>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</w:t>
      </w:r>
      <w:r>
        <w:t>ы решения</w:t>
      </w:r>
      <w:r>
        <w:rPr>
          <w:spacing w:val="40"/>
        </w:rPr>
        <w:t xml:space="preserve"> </w:t>
      </w:r>
      <w:r>
        <w:t>некоторых</w:t>
      </w:r>
      <w:r>
        <w:rPr>
          <w:spacing w:val="40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изученных</w:t>
      </w:r>
      <w:r>
        <w:rPr>
          <w:spacing w:val="40"/>
        </w:rPr>
        <w:t xml:space="preserve"> </w:t>
      </w:r>
      <w:r>
        <w:t>задач.</w:t>
      </w:r>
      <w:r>
        <w:rPr>
          <w:spacing w:val="40"/>
        </w:rPr>
        <w:t xml:space="preserve"> </w:t>
      </w:r>
      <w:r>
        <w:t>Оформление</w:t>
      </w:r>
      <w:r>
        <w:rPr>
          <w:spacing w:val="40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действиям</w:t>
      </w:r>
      <w:r>
        <w:rPr>
          <w:spacing w:val="80"/>
        </w:rPr>
        <w:t xml:space="preserve"> </w:t>
      </w:r>
      <w:r>
        <w:t>с пояснением, по вопросам, с помощью числового выражения.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line="321" w:lineRule="exact"/>
        <w:ind w:left="1979" w:hanging="843"/>
        <w:jc w:val="both"/>
        <w:rPr>
          <w:sz w:val="28"/>
        </w:rPr>
      </w:pPr>
      <w:r>
        <w:rPr>
          <w:spacing w:val="-2"/>
          <w:sz w:val="28"/>
        </w:rPr>
        <w:t>Пространственные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геометрические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фигуры.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162"/>
        <w:ind w:left="2190" w:hanging="1054"/>
        <w:jc w:val="both"/>
        <w:rPr>
          <w:sz w:val="28"/>
        </w:rPr>
      </w:pPr>
      <w:r>
        <w:rPr>
          <w:spacing w:val="-2"/>
          <w:sz w:val="28"/>
        </w:rPr>
        <w:t>Наглядные представления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симметрии.</w:t>
      </w:r>
    </w:p>
    <w:p w:rsidR="007A46EE" w:rsidRDefault="007A46EE">
      <w:pPr>
        <w:pStyle w:val="a5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0" w:lineRule="auto"/>
        <w:ind w:right="140" w:firstLine="710"/>
        <w:jc w:val="both"/>
        <w:rPr>
          <w:sz w:val="28"/>
        </w:rPr>
      </w:pPr>
      <w:r>
        <w:rPr>
          <w:sz w:val="28"/>
        </w:rPr>
        <w:t>Окружность, круг: распознавание и изображение. Построение окружности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заданного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радиуса.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фигур с помощью линейки, угольника, циркуля. Различение, называние пространственных геометрических фигур (тел): шар, куб, цилиндр, к</w:t>
      </w:r>
      <w:r>
        <w:rPr>
          <w:sz w:val="28"/>
        </w:rPr>
        <w:t>онус, пирамида.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2" w:lineRule="auto"/>
        <w:ind w:right="156" w:firstLine="710"/>
        <w:jc w:val="both"/>
        <w:rPr>
          <w:sz w:val="28"/>
        </w:rPr>
      </w:pPr>
      <w:r>
        <w:rPr>
          <w:sz w:val="28"/>
        </w:rPr>
        <w:t>Конструирование: разбиение фигуры на прямоугольники (квадраты), составление фигур из прямоугольников или квадратов.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4" w:lineRule="auto"/>
        <w:ind w:right="130" w:firstLine="710"/>
        <w:jc w:val="both"/>
        <w:rPr>
          <w:sz w:val="28"/>
        </w:rPr>
      </w:pPr>
      <w:r>
        <w:rPr>
          <w:sz w:val="28"/>
        </w:rPr>
        <w:t>Периметр, площадь фигуры, составленной из двух-трёх прямоугольников (квадратов).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line="318" w:lineRule="exact"/>
        <w:ind w:left="1979" w:hanging="843"/>
        <w:jc w:val="both"/>
        <w:rPr>
          <w:sz w:val="28"/>
        </w:rPr>
      </w:pPr>
      <w:r>
        <w:rPr>
          <w:spacing w:val="-2"/>
          <w:sz w:val="28"/>
        </w:rPr>
        <w:t>Математическая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информация.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40" w:line="364" w:lineRule="auto"/>
        <w:ind w:right="158" w:firstLine="710"/>
        <w:jc w:val="both"/>
        <w:rPr>
          <w:sz w:val="28"/>
        </w:rPr>
      </w:pPr>
      <w:r>
        <w:rPr>
          <w:sz w:val="28"/>
        </w:rPr>
        <w:t>Работа с утверждениями: конструирование, проверка истинности. Составление и проверка логических рассуждений при решении задач.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0" w:lineRule="auto"/>
        <w:ind w:right="140" w:firstLine="710"/>
        <w:jc w:val="both"/>
        <w:rPr>
          <w:sz w:val="28"/>
        </w:rPr>
      </w:pPr>
      <w:r>
        <w:rPr>
          <w:sz w:val="28"/>
        </w:rPr>
        <w:t>Данные о реальных процессах и явлениях окружающего мира, представленные на диаграммах, схемах, в таблицах, текстах. Сбор математи</w:t>
      </w:r>
      <w:r>
        <w:rPr>
          <w:sz w:val="28"/>
        </w:rPr>
        <w:t>ческих данных о заданном объекте (числе, величине, геометрической фигуре). Поиск информации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65"/>
          <w:w w:val="150"/>
          <w:sz w:val="28"/>
        </w:rPr>
        <w:t xml:space="preserve">  </w:t>
      </w:r>
      <w:r>
        <w:rPr>
          <w:sz w:val="28"/>
        </w:rPr>
        <w:t>справочной</w:t>
      </w:r>
      <w:r>
        <w:rPr>
          <w:spacing w:val="67"/>
          <w:w w:val="150"/>
          <w:sz w:val="28"/>
        </w:rPr>
        <w:t xml:space="preserve">  </w:t>
      </w:r>
      <w:r>
        <w:rPr>
          <w:sz w:val="28"/>
        </w:rPr>
        <w:t>литературе,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Интернете.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Запись</w:t>
      </w:r>
      <w:r>
        <w:rPr>
          <w:spacing w:val="66"/>
          <w:w w:val="150"/>
          <w:sz w:val="28"/>
        </w:rPr>
        <w:t xml:space="preserve">  </w:t>
      </w:r>
      <w:r>
        <w:rPr>
          <w:sz w:val="28"/>
        </w:rPr>
        <w:t>информации в предложенной таблице, на столбчатой диаграмме.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0" w:lineRule="auto"/>
        <w:ind w:right="146" w:firstLine="710"/>
        <w:jc w:val="both"/>
        <w:rPr>
          <w:sz w:val="28"/>
        </w:rPr>
      </w:pPr>
      <w:r>
        <w:rPr>
          <w:sz w:val="28"/>
        </w:rPr>
        <w:t>Доступные</w:t>
      </w:r>
      <w:r>
        <w:rPr>
          <w:spacing w:val="40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40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40"/>
          <w:sz w:val="28"/>
        </w:rPr>
        <w:t xml:space="preserve"> </w:t>
      </w:r>
      <w:r>
        <w:rPr>
          <w:sz w:val="28"/>
        </w:rPr>
        <w:t>трена</w:t>
      </w:r>
      <w:r>
        <w:rPr>
          <w:sz w:val="28"/>
        </w:rPr>
        <w:t>жёры,</w:t>
      </w:r>
      <w:r>
        <w:rPr>
          <w:spacing w:val="80"/>
          <w:sz w:val="28"/>
        </w:rPr>
        <w:t xml:space="preserve"> </w:t>
      </w:r>
      <w:r>
        <w:rPr>
          <w:sz w:val="28"/>
        </w:rPr>
        <w:t>их использование под руководством педагога и самостоятельное. Правила безопасной работы с электронными источниками информации (электронная форма учебника,</w:t>
      </w:r>
      <w:r>
        <w:rPr>
          <w:spacing w:val="80"/>
          <w:sz w:val="28"/>
        </w:rPr>
        <w:t xml:space="preserve">  </w:t>
      </w:r>
      <w:r>
        <w:rPr>
          <w:sz w:val="28"/>
        </w:rPr>
        <w:t>электронные</w:t>
      </w:r>
      <w:r>
        <w:rPr>
          <w:spacing w:val="76"/>
          <w:sz w:val="28"/>
        </w:rPr>
        <w:t xml:space="preserve">  </w:t>
      </w:r>
      <w:r>
        <w:rPr>
          <w:sz w:val="28"/>
        </w:rPr>
        <w:t>словари,</w:t>
      </w:r>
      <w:r>
        <w:rPr>
          <w:spacing w:val="80"/>
          <w:sz w:val="28"/>
        </w:rPr>
        <w:t xml:space="preserve">  </w:t>
      </w:r>
      <w:r>
        <w:rPr>
          <w:sz w:val="28"/>
        </w:rPr>
        <w:t>образовательные</w:t>
      </w:r>
      <w:r>
        <w:rPr>
          <w:spacing w:val="77"/>
          <w:sz w:val="28"/>
        </w:rPr>
        <w:t xml:space="preserve">  </w:t>
      </w:r>
      <w:r>
        <w:rPr>
          <w:sz w:val="28"/>
        </w:rPr>
        <w:t>сайты,</w:t>
      </w:r>
      <w:r>
        <w:rPr>
          <w:spacing w:val="80"/>
          <w:sz w:val="28"/>
        </w:rPr>
        <w:t xml:space="preserve">  </w:t>
      </w:r>
      <w:r>
        <w:rPr>
          <w:sz w:val="28"/>
        </w:rPr>
        <w:t>ориентированные на обучающихся начального обще</w:t>
      </w:r>
      <w:r>
        <w:rPr>
          <w:sz w:val="28"/>
        </w:rPr>
        <w:t>го образования).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ind w:left="2190" w:hanging="1054"/>
        <w:jc w:val="both"/>
        <w:rPr>
          <w:sz w:val="28"/>
        </w:rPr>
      </w:pPr>
      <w:r>
        <w:rPr>
          <w:sz w:val="28"/>
        </w:rPr>
        <w:t>Алгоритмы</w:t>
      </w:r>
      <w:r>
        <w:rPr>
          <w:spacing w:val="-18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7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1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задач.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150" w:line="360" w:lineRule="auto"/>
        <w:ind w:right="141" w:firstLine="710"/>
        <w:jc w:val="both"/>
        <w:rPr>
          <w:sz w:val="28"/>
        </w:rPr>
      </w:pPr>
      <w:r>
        <w:rPr>
          <w:sz w:val="28"/>
        </w:rPr>
        <w:t>Изучение математики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3" w:line="362" w:lineRule="auto"/>
        <w:ind w:right="160" w:firstLine="710"/>
        <w:jc w:val="both"/>
        <w:rPr>
          <w:sz w:val="28"/>
        </w:rPr>
      </w:pPr>
      <w:r>
        <w:rPr>
          <w:sz w:val="28"/>
        </w:rPr>
        <w:t>У</w:t>
      </w:r>
      <w:r>
        <w:rPr>
          <w:sz w:val="28"/>
        </w:rPr>
        <w:t xml:space="preserve">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A46EE" w:rsidRDefault="007A46EE">
      <w:pPr>
        <w:pStyle w:val="a5"/>
        <w:spacing w:line="362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275" w:firstLine="710"/>
        <w:jc w:val="left"/>
      </w:pPr>
      <w:r>
        <w:t>ориентироваться</w:t>
      </w:r>
      <w:r>
        <w:rPr>
          <w:spacing w:val="32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изученной</w:t>
      </w:r>
      <w:r>
        <w:rPr>
          <w:spacing w:val="31"/>
        </w:rPr>
        <w:t xml:space="preserve"> </w:t>
      </w:r>
      <w:r>
        <w:t>математической</w:t>
      </w:r>
      <w:r>
        <w:rPr>
          <w:spacing w:val="33"/>
        </w:rPr>
        <w:t xml:space="preserve"> </w:t>
      </w:r>
      <w:r>
        <w:t>терминологии,</w:t>
      </w:r>
      <w:r>
        <w:rPr>
          <w:spacing w:val="34"/>
        </w:rPr>
        <w:t xml:space="preserve"> </w:t>
      </w:r>
      <w:r>
        <w:t>использовать её в высказываниях и рассуждениях;</w:t>
      </w:r>
    </w:p>
    <w:p w:rsidR="007A46EE" w:rsidRDefault="009E1D98">
      <w:pPr>
        <w:pStyle w:val="a3"/>
        <w:tabs>
          <w:tab w:val="left" w:pos="2710"/>
          <w:tab w:val="left" w:pos="4886"/>
          <w:tab w:val="left" w:pos="6139"/>
          <w:tab w:val="left" w:pos="7234"/>
          <w:tab w:val="left" w:pos="8732"/>
        </w:tabs>
        <w:spacing w:before="8" w:line="357" w:lineRule="auto"/>
        <w:ind w:right="176" w:firstLine="710"/>
        <w:jc w:val="left"/>
      </w:pPr>
      <w:r>
        <w:rPr>
          <w:spacing w:val="-2"/>
        </w:rPr>
        <w:t>сравнивать</w:t>
      </w:r>
      <w:r>
        <w:tab/>
      </w:r>
      <w:r>
        <w:rPr>
          <w:spacing w:val="-2"/>
        </w:rPr>
        <w:t>математические</w:t>
      </w:r>
      <w:r>
        <w:tab/>
      </w:r>
      <w:r>
        <w:rPr>
          <w:spacing w:val="-2"/>
        </w:rPr>
        <w:t>объекты</w:t>
      </w:r>
      <w:r>
        <w:tab/>
      </w:r>
      <w:r>
        <w:rPr>
          <w:spacing w:val="-2"/>
        </w:rPr>
        <w:t>(числа,</w:t>
      </w:r>
      <w:r>
        <w:tab/>
      </w:r>
      <w:r>
        <w:rPr>
          <w:spacing w:val="-2"/>
        </w:rPr>
        <w:t>величины,</w:t>
      </w:r>
      <w:r>
        <w:tab/>
      </w:r>
      <w:r>
        <w:rPr>
          <w:spacing w:val="-4"/>
        </w:rPr>
        <w:t xml:space="preserve">геометрические </w:t>
      </w:r>
      <w:r>
        <w:t>фигуры), записывать признак сравнения;</w:t>
      </w:r>
    </w:p>
    <w:p w:rsidR="007A46EE" w:rsidRDefault="009E1D98">
      <w:pPr>
        <w:pStyle w:val="a3"/>
        <w:spacing w:before="5" w:line="362" w:lineRule="auto"/>
        <w:ind w:firstLine="710"/>
        <w:jc w:val="left"/>
      </w:pPr>
      <w:r>
        <w:t>выбирать</w:t>
      </w:r>
      <w:r>
        <w:rPr>
          <w:spacing w:val="30"/>
        </w:rPr>
        <w:t xml:space="preserve"> </w:t>
      </w:r>
      <w:r>
        <w:t>метод</w:t>
      </w:r>
      <w:r>
        <w:rPr>
          <w:spacing w:val="34"/>
        </w:rPr>
        <w:t xml:space="preserve"> </w:t>
      </w:r>
      <w:r>
        <w:t>решения</w:t>
      </w:r>
      <w:r>
        <w:rPr>
          <w:spacing w:val="34"/>
        </w:rPr>
        <w:t xml:space="preserve"> </w:t>
      </w:r>
      <w:r>
        <w:t>математической</w:t>
      </w:r>
      <w:r>
        <w:rPr>
          <w:spacing w:val="34"/>
        </w:rPr>
        <w:t xml:space="preserve"> </w:t>
      </w:r>
      <w:r>
        <w:t>задачи</w:t>
      </w:r>
      <w:r>
        <w:rPr>
          <w:spacing w:val="32"/>
        </w:rPr>
        <w:t xml:space="preserve"> </w:t>
      </w:r>
      <w:r>
        <w:t>(алгоритм</w:t>
      </w:r>
      <w:r>
        <w:rPr>
          <w:spacing w:val="33"/>
        </w:rPr>
        <w:t xml:space="preserve"> </w:t>
      </w:r>
      <w:r>
        <w:t>действия,</w:t>
      </w:r>
      <w:r>
        <w:rPr>
          <w:spacing w:val="35"/>
        </w:rPr>
        <w:t xml:space="preserve"> </w:t>
      </w:r>
      <w:r>
        <w:t>приём вычисления, способ решения, мод</w:t>
      </w:r>
      <w:r>
        <w:t>елирование ситуации, перебор вариантов);</w:t>
      </w:r>
    </w:p>
    <w:p w:rsidR="007A46EE" w:rsidRDefault="009E1D98">
      <w:pPr>
        <w:pStyle w:val="a3"/>
        <w:spacing w:line="320" w:lineRule="exact"/>
        <w:ind w:left="1136"/>
        <w:jc w:val="left"/>
      </w:pPr>
      <w:r>
        <w:t>находить</w:t>
      </w:r>
      <w:r>
        <w:rPr>
          <w:spacing w:val="-18"/>
        </w:rPr>
        <w:t xml:space="preserve"> </w:t>
      </w:r>
      <w:r>
        <w:t>модели</w:t>
      </w:r>
      <w:r>
        <w:rPr>
          <w:spacing w:val="-17"/>
        </w:rPr>
        <w:t xml:space="preserve"> </w:t>
      </w:r>
      <w:r>
        <w:t>изученных</w:t>
      </w:r>
      <w:r>
        <w:rPr>
          <w:spacing w:val="-18"/>
        </w:rPr>
        <w:t xml:space="preserve"> </w:t>
      </w:r>
      <w:r>
        <w:t>геометрических</w:t>
      </w:r>
      <w:r>
        <w:rPr>
          <w:spacing w:val="-17"/>
        </w:rPr>
        <w:t xml:space="preserve"> </w:t>
      </w:r>
      <w:r>
        <w:t>фигур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окружающем</w:t>
      </w:r>
      <w:r>
        <w:rPr>
          <w:spacing w:val="-12"/>
        </w:rPr>
        <w:t xml:space="preserve"> </w:t>
      </w:r>
      <w:r>
        <w:rPr>
          <w:spacing w:val="-2"/>
        </w:rPr>
        <w:t>мире;</w:t>
      </w:r>
    </w:p>
    <w:p w:rsidR="007A46EE" w:rsidRDefault="009E1D98">
      <w:pPr>
        <w:pStyle w:val="a3"/>
        <w:spacing w:before="153" w:line="362" w:lineRule="auto"/>
        <w:ind w:right="155" w:firstLine="710"/>
      </w:pPr>
      <w:r>
        <w:t xml:space="preserve">конструировать геометрическую фигуру, обладающую заданным свойством (отрезок заданной длины, ломаная определённой длины, квадрат с заданным </w:t>
      </w:r>
      <w:r>
        <w:rPr>
          <w:spacing w:val="-2"/>
        </w:rPr>
        <w:t>периметром);</w:t>
      </w:r>
    </w:p>
    <w:p w:rsidR="007A46EE" w:rsidRDefault="009E1D98">
      <w:pPr>
        <w:pStyle w:val="a3"/>
        <w:spacing w:line="318" w:lineRule="exact"/>
        <w:ind w:left="1136"/>
      </w:pPr>
      <w:r>
        <w:t>классифицировать</w:t>
      </w:r>
      <w:r>
        <w:rPr>
          <w:spacing w:val="-18"/>
        </w:rPr>
        <w:t xml:space="preserve"> </w:t>
      </w:r>
      <w:r>
        <w:t>объекты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1–2</w:t>
      </w:r>
      <w:r>
        <w:rPr>
          <w:spacing w:val="-13"/>
        </w:rPr>
        <w:t xml:space="preserve"> </w:t>
      </w:r>
      <w:r>
        <w:t>выбранным</w:t>
      </w:r>
      <w:r>
        <w:rPr>
          <w:spacing w:val="-12"/>
        </w:rPr>
        <w:t xml:space="preserve"> </w:t>
      </w:r>
      <w:r>
        <w:rPr>
          <w:spacing w:val="-2"/>
        </w:rPr>
        <w:t>признакам;</w:t>
      </w:r>
    </w:p>
    <w:p w:rsidR="007A46EE" w:rsidRDefault="009E1D98">
      <w:pPr>
        <w:pStyle w:val="a3"/>
        <w:spacing w:before="158" w:line="362" w:lineRule="auto"/>
        <w:ind w:right="169" w:firstLine="710"/>
      </w:pPr>
      <w:r>
        <w:t>составлять модель математической задачи, проверять её соответствие условиям задачи;</w:t>
      </w:r>
    </w:p>
    <w:p w:rsidR="007A46EE" w:rsidRDefault="009E1D98">
      <w:pPr>
        <w:pStyle w:val="a3"/>
        <w:spacing w:before="3" w:line="360" w:lineRule="auto"/>
        <w:ind w:right="157" w:firstLine="710"/>
      </w:pPr>
      <w:r>
        <w:t>определять с помощью цифровых и аналоговых приборов: массу предмета (электронные и гиревые весы), температ</w:t>
      </w:r>
      <w:r>
        <w:t>уру (градусник), скорость движения транспортного средства (макет спидометра), вместимость (измерительные сосуды).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4" w:lineRule="auto"/>
        <w:ind w:right="151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7A46EE" w:rsidRDefault="009E1D98">
      <w:pPr>
        <w:pStyle w:val="a3"/>
        <w:spacing w:line="318" w:lineRule="exact"/>
        <w:ind w:left="1136"/>
        <w:jc w:val="left"/>
      </w:pPr>
      <w:r>
        <w:t>представлять</w:t>
      </w:r>
      <w:r>
        <w:rPr>
          <w:spacing w:val="-18"/>
        </w:rPr>
        <w:t xml:space="preserve"> </w:t>
      </w:r>
      <w:r>
        <w:t>информацию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разных</w:t>
      </w:r>
      <w:r>
        <w:rPr>
          <w:spacing w:val="-18"/>
        </w:rPr>
        <w:t xml:space="preserve"> </w:t>
      </w:r>
      <w:r>
        <w:rPr>
          <w:spacing w:val="-2"/>
        </w:rPr>
        <w:t>формах;</w:t>
      </w:r>
    </w:p>
    <w:p w:rsidR="007A46EE" w:rsidRDefault="009E1D98">
      <w:pPr>
        <w:pStyle w:val="a3"/>
        <w:tabs>
          <w:tab w:val="left" w:pos="2509"/>
          <w:tab w:val="left" w:pos="2869"/>
          <w:tab w:val="left" w:pos="5231"/>
          <w:tab w:val="left" w:pos="7085"/>
          <w:tab w:val="left" w:pos="9265"/>
          <w:tab w:val="left" w:pos="9606"/>
        </w:tabs>
        <w:spacing w:before="144" w:line="362" w:lineRule="auto"/>
        <w:ind w:right="156" w:firstLine="710"/>
        <w:jc w:val="left"/>
      </w:pPr>
      <w:r>
        <w:rPr>
          <w:spacing w:val="-2"/>
        </w:rPr>
        <w:t>извлекать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интерпретировать</w:t>
      </w:r>
      <w:r>
        <w:tab/>
      </w:r>
      <w:r>
        <w:rPr>
          <w:spacing w:val="-2"/>
        </w:rPr>
        <w:t>информацию,</w:t>
      </w:r>
      <w:r>
        <w:tab/>
      </w:r>
      <w:r>
        <w:rPr>
          <w:spacing w:val="-2"/>
        </w:rPr>
        <w:t>представленную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 xml:space="preserve">таблице, </w:t>
      </w:r>
      <w:r>
        <w:t>на диаграмме;</w:t>
      </w:r>
    </w:p>
    <w:p w:rsidR="007A46EE" w:rsidRDefault="009E1D98">
      <w:pPr>
        <w:pStyle w:val="a3"/>
        <w:spacing w:line="357" w:lineRule="auto"/>
        <w:ind w:firstLine="710"/>
        <w:jc w:val="left"/>
      </w:pPr>
      <w:r>
        <w:t>использовать</w:t>
      </w:r>
      <w:r>
        <w:rPr>
          <w:spacing w:val="32"/>
        </w:rPr>
        <w:t xml:space="preserve"> </w:t>
      </w:r>
      <w:r>
        <w:t>справочную</w:t>
      </w:r>
      <w:r>
        <w:rPr>
          <w:spacing w:val="33"/>
        </w:rPr>
        <w:t xml:space="preserve"> </w:t>
      </w:r>
      <w:r>
        <w:t>литературу для</w:t>
      </w:r>
      <w:r>
        <w:rPr>
          <w:spacing w:val="35"/>
        </w:rPr>
        <w:t xml:space="preserve"> </w:t>
      </w:r>
      <w:r>
        <w:t>поиска</w:t>
      </w:r>
      <w:r>
        <w:rPr>
          <w:spacing w:val="35"/>
        </w:rPr>
        <w:t xml:space="preserve"> </w:t>
      </w:r>
      <w:r>
        <w:t>информации,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том</w:t>
      </w:r>
      <w:r>
        <w:rPr>
          <w:spacing w:val="35"/>
        </w:rPr>
        <w:t xml:space="preserve"> </w:t>
      </w:r>
      <w:r>
        <w:t>числе Интернет (в условиях контролируемого выхода).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7" w:lineRule="auto"/>
        <w:ind w:right="267" w:firstLine="710"/>
        <w:rPr>
          <w:sz w:val="28"/>
        </w:rPr>
      </w:pP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7"/>
          <w:sz w:val="28"/>
        </w:rPr>
        <w:t xml:space="preserve"> </w:t>
      </w:r>
      <w:r>
        <w:rPr>
          <w:sz w:val="28"/>
        </w:rPr>
        <w:t>будут</w:t>
      </w:r>
      <w:r>
        <w:rPr>
          <w:spacing w:val="-9"/>
          <w:sz w:val="28"/>
        </w:rPr>
        <w:t xml:space="preserve"> </w:t>
      </w:r>
      <w:r>
        <w:rPr>
          <w:sz w:val="28"/>
        </w:rPr>
        <w:t>сформирова</w:t>
      </w:r>
      <w:r>
        <w:rPr>
          <w:sz w:val="28"/>
        </w:rPr>
        <w:t>ны</w:t>
      </w:r>
      <w:r>
        <w:rPr>
          <w:spacing w:val="-9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8"/>
          <w:sz w:val="28"/>
        </w:rPr>
        <w:t xml:space="preserve"> </w:t>
      </w:r>
      <w:r>
        <w:rPr>
          <w:sz w:val="28"/>
        </w:rPr>
        <w:t>общения как часть коммуникативных универсальных учебных действий:</w:t>
      </w:r>
    </w:p>
    <w:p w:rsidR="007A46EE" w:rsidRDefault="009E1D98">
      <w:pPr>
        <w:pStyle w:val="a3"/>
        <w:spacing w:before="4" w:line="362" w:lineRule="auto"/>
        <w:ind w:firstLine="710"/>
        <w:jc w:val="left"/>
      </w:pPr>
      <w:r>
        <w:t>использовать</w:t>
      </w:r>
      <w:r>
        <w:rPr>
          <w:spacing w:val="-8"/>
        </w:rPr>
        <w:t xml:space="preserve"> </w:t>
      </w:r>
      <w:r>
        <w:t>математическую</w:t>
      </w:r>
      <w:r>
        <w:rPr>
          <w:spacing w:val="-9"/>
        </w:rPr>
        <w:t xml:space="preserve"> </w:t>
      </w:r>
      <w:r>
        <w:t>терминологию</w:t>
      </w:r>
      <w:r>
        <w:rPr>
          <w:spacing w:val="-4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записи</w:t>
      </w:r>
      <w:r>
        <w:rPr>
          <w:spacing w:val="-8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предметной или практической задачи;</w:t>
      </w:r>
    </w:p>
    <w:p w:rsidR="007A46EE" w:rsidRDefault="009E1D98">
      <w:pPr>
        <w:pStyle w:val="a3"/>
        <w:spacing w:before="3" w:line="362" w:lineRule="auto"/>
        <w:ind w:firstLine="710"/>
        <w:jc w:val="left"/>
      </w:pPr>
      <w:r>
        <w:t>приводить</w:t>
      </w:r>
      <w:r>
        <w:rPr>
          <w:spacing w:val="32"/>
        </w:rPr>
        <w:t xml:space="preserve"> </w:t>
      </w:r>
      <w:r>
        <w:t>примеры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контрпримеры</w:t>
      </w:r>
      <w:r>
        <w:rPr>
          <w:spacing w:val="34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подтверждения</w:t>
      </w:r>
      <w:r>
        <w:rPr>
          <w:spacing w:val="36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опровержения вывода, гипотезы;</w:t>
      </w:r>
    </w:p>
    <w:p w:rsidR="007A46EE" w:rsidRDefault="009E1D98">
      <w:pPr>
        <w:pStyle w:val="a3"/>
        <w:spacing w:line="319" w:lineRule="exact"/>
        <w:ind w:left="1136"/>
        <w:jc w:val="left"/>
      </w:pPr>
      <w:r>
        <w:rPr>
          <w:spacing w:val="-2"/>
        </w:rPr>
        <w:t>конструировать,</w:t>
      </w:r>
      <w:r>
        <w:rPr>
          <w:spacing w:val="1"/>
        </w:rPr>
        <w:t xml:space="preserve"> </w:t>
      </w:r>
      <w:r>
        <w:rPr>
          <w:spacing w:val="-2"/>
        </w:rPr>
        <w:t>читать</w:t>
      </w:r>
      <w:r>
        <w:rPr>
          <w:spacing w:val="-9"/>
        </w:rPr>
        <w:t xml:space="preserve"> </w:t>
      </w:r>
      <w:r>
        <w:rPr>
          <w:spacing w:val="-2"/>
        </w:rPr>
        <w:t>числовое</w:t>
      </w:r>
      <w:r>
        <w:rPr>
          <w:spacing w:val="-5"/>
        </w:rPr>
        <w:t xml:space="preserve"> </w:t>
      </w:r>
      <w:r>
        <w:rPr>
          <w:spacing w:val="-2"/>
        </w:rPr>
        <w:t>выражение;</w:t>
      </w:r>
    </w:p>
    <w:p w:rsidR="007A46EE" w:rsidRDefault="007A46EE">
      <w:pPr>
        <w:pStyle w:val="a3"/>
        <w:spacing w:line="319" w:lineRule="exact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tabs>
          <w:tab w:val="left" w:pos="2802"/>
          <w:tab w:val="left" w:pos="4905"/>
          <w:tab w:val="left" w:pos="6489"/>
          <w:tab w:val="left" w:pos="7028"/>
          <w:tab w:val="left" w:pos="9375"/>
        </w:tabs>
        <w:spacing w:line="355" w:lineRule="auto"/>
        <w:ind w:right="154" w:firstLine="710"/>
        <w:jc w:val="left"/>
      </w:pPr>
      <w:r>
        <w:rPr>
          <w:spacing w:val="-2"/>
        </w:rPr>
        <w:t>описывать</w:t>
      </w:r>
      <w:r>
        <w:tab/>
      </w:r>
      <w:r>
        <w:rPr>
          <w:spacing w:val="-2"/>
        </w:rPr>
        <w:t>практическую</w:t>
      </w:r>
      <w:r>
        <w:tab/>
      </w:r>
      <w:r>
        <w:rPr>
          <w:spacing w:val="-2"/>
        </w:rPr>
        <w:t>ситуацию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2"/>
        </w:rPr>
        <w:t>изученной терминологии;</w:t>
      </w:r>
    </w:p>
    <w:p w:rsidR="007A46EE" w:rsidRDefault="009E1D98">
      <w:pPr>
        <w:pStyle w:val="a3"/>
        <w:spacing w:before="8" w:line="357" w:lineRule="auto"/>
        <w:ind w:firstLine="710"/>
        <w:jc w:val="left"/>
      </w:pPr>
      <w:r>
        <w:t>характеризовать</w:t>
      </w:r>
      <w:r>
        <w:rPr>
          <w:spacing w:val="40"/>
        </w:rPr>
        <w:t xml:space="preserve"> </w:t>
      </w:r>
      <w:r>
        <w:t>математические</w:t>
      </w:r>
      <w:r>
        <w:rPr>
          <w:spacing w:val="40"/>
        </w:rPr>
        <w:t xml:space="preserve"> </w:t>
      </w:r>
      <w:r>
        <w:t>объекты,</w:t>
      </w:r>
      <w:r>
        <w:rPr>
          <w:spacing w:val="40"/>
        </w:rPr>
        <w:t xml:space="preserve"> </w:t>
      </w:r>
      <w:r>
        <w:t>явления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события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изученных величин;</w:t>
      </w:r>
    </w:p>
    <w:p w:rsidR="007A46EE" w:rsidRDefault="009E1D98">
      <w:pPr>
        <w:pStyle w:val="a3"/>
        <w:spacing w:before="5"/>
        <w:ind w:left="1136"/>
        <w:jc w:val="left"/>
      </w:pPr>
      <w:r>
        <w:rPr>
          <w:spacing w:val="-2"/>
        </w:rPr>
        <w:t>составлять</w:t>
      </w:r>
      <w:r>
        <w:rPr>
          <w:spacing w:val="-7"/>
        </w:rPr>
        <w:t xml:space="preserve"> </w:t>
      </w:r>
      <w:r>
        <w:rPr>
          <w:spacing w:val="-2"/>
        </w:rPr>
        <w:t>инструкцию,</w:t>
      </w:r>
      <w:r>
        <w:rPr>
          <w:spacing w:val="4"/>
        </w:rPr>
        <w:t xml:space="preserve"> </w:t>
      </w:r>
      <w:r>
        <w:rPr>
          <w:spacing w:val="-2"/>
        </w:rPr>
        <w:t>записывать</w:t>
      </w:r>
      <w:r>
        <w:rPr>
          <w:spacing w:val="-7"/>
        </w:rPr>
        <w:t xml:space="preserve"> </w:t>
      </w:r>
      <w:r>
        <w:rPr>
          <w:spacing w:val="-2"/>
        </w:rPr>
        <w:t>рассуждение;</w:t>
      </w:r>
    </w:p>
    <w:p w:rsidR="007A46EE" w:rsidRDefault="009E1D98">
      <w:pPr>
        <w:pStyle w:val="a3"/>
        <w:tabs>
          <w:tab w:val="left" w:pos="3032"/>
          <w:tab w:val="left" w:pos="4679"/>
          <w:tab w:val="left" w:pos="5740"/>
          <w:tab w:val="left" w:pos="7047"/>
          <w:tab w:val="left" w:pos="8713"/>
          <w:tab w:val="left" w:pos="9933"/>
        </w:tabs>
        <w:spacing w:before="163" w:line="357" w:lineRule="auto"/>
        <w:ind w:right="143" w:firstLine="710"/>
        <w:jc w:val="left"/>
      </w:pPr>
      <w:r>
        <w:rPr>
          <w:spacing w:val="-2"/>
        </w:rPr>
        <w:t>инициировать</w:t>
      </w:r>
      <w:r>
        <w:tab/>
      </w:r>
      <w:r>
        <w:rPr>
          <w:spacing w:val="-2"/>
        </w:rPr>
        <w:t>обсуждение</w:t>
      </w:r>
      <w:r>
        <w:tab/>
      </w:r>
      <w:r>
        <w:rPr>
          <w:spacing w:val="-2"/>
        </w:rPr>
        <w:t>разных</w:t>
      </w:r>
      <w:r>
        <w:tab/>
      </w:r>
      <w:r>
        <w:rPr>
          <w:spacing w:val="-2"/>
        </w:rPr>
        <w:t>способов</w:t>
      </w:r>
      <w:r>
        <w:tab/>
      </w:r>
      <w:r>
        <w:rPr>
          <w:spacing w:val="-2"/>
        </w:rPr>
        <w:t>выполнения</w:t>
      </w:r>
      <w:r>
        <w:tab/>
      </w:r>
      <w:r>
        <w:rPr>
          <w:spacing w:val="-2"/>
        </w:rPr>
        <w:t>задания,</w:t>
      </w:r>
      <w:r>
        <w:tab/>
      </w:r>
      <w:r>
        <w:rPr>
          <w:spacing w:val="-2"/>
        </w:rPr>
        <w:t xml:space="preserve">поиск </w:t>
      </w:r>
      <w:r>
        <w:t>ошибок в решении.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5" w:line="360" w:lineRule="auto"/>
        <w:ind w:right="147" w:firstLine="71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действия самоорганизации и самоконтроля как часть регулятивных универсальных учебных </w:t>
      </w:r>
      <w:r>
        <w:rPr>
          <w:spacing w:val="-2"/>
          <w:sz w:val="28"/>
        </w:rPr>
        <w:t>действий:</w:t>
      </w:r>
    </w:p>
    <w:p w:rsidR="007A46EE" w:rsidRDefault="009E1D98">
      <w:pPr>
        <w:pStyle w:val="a3"/>
        <w:spacing w:before="2" w:line="360" w:lineRule="auto"/>
        <w:ind w:right="148" w:firstLine="710"/>
      </w:pPr>
      <w:r>
        <w:t>контролировать правильность и полноту выполнения алгоритма арифметического действия, решения текстовой задачи, постро</w:t>
      </w:r>
      <w:r>
        <w:t>ения геометрической фигуры, измерения;</w:t>
      </w:r>
    </w:p>
    <w:p w:rsidR="007A46EE" w:rsidRDefault="009E1D98">
      <w:pPr>
        <w:pStyle w:val="a3"/>
        <w:spacing w:before="1"/>
        <w:ind w:left="1136"/>
      </w:pPr>
      <w:r>
        <w:t>самостоятельно</w:t>
      </w:r>
      <w:r>
        <w:rPr>
          <w:spacing w:val="-18"/>
        </w:rPr>
        <w:t xml:space="preserve"> </w:t>
      </w:r>
      <w:r>
        <w:t>выполнять</w:t>
      </w:r>
      <w:r>
        <w:rPr>
          <w:spacing w:val="-17"/>
        </w:rPr>
        <w:t xml:space="preserve"> </w:t>
      </w:r>
      <w:r>
        <w:t>прикидку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оценку</w:t>
      </w:r>
      <w:r>
        <w:rPr>
          <w:spacing w:val="-18"/>
        </w:rPr>
        <w:t xml:space="preserve"> </w:t>
      </w:r>
      <w:r>
        <w:t>результата</w:t>
      </w:r>
      <w:r>
        <w:rPr>
          <w:spacing w:val="-10"/>
        </w:rPr>
        <w:t xml:space="preserve"> </w:t>
      </w:r>
      <w:r>
        <w:rPr>
          <w:spacing w:val="-2"/>
        </w:rPr>
        <w:t>измерений;</w:t>
      </w:r>
    </w:p>
    <w:p w:rsidR="007A46EE" w:rsidRDefault="009E1D98">
      <w:pPr>
        <w:pStyle w:val="a3"/>
        <w:spacing w:before="158" w:line="362" w:lineRule="auto"/>
        <w:ind w:right="159" w:firstLine="710"/>
      </w:pPr>
      <w:r>
        <w:t>находить, исправлять, прогнозировать ошибки и трудности в решении</w:t>
      </w:r>
      <w:r>
        <w:rPr>
          <w:spacing w:val="40"/>
        </w:rPr>
        <w:t xml:space="preserve"> </w:t>
      </w:r>
      <w:r>
        <w:t>учебной задачи.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2" w:line="362" w:lineRule="auto"/>
        <w:ind w:right="166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умения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совместной деятельн</w:t>
      </w:r>
      <w:r>
        <w:rPr>
          <w:sz w:val="28"/>
        </w:rPr>
        <w:t>ости:</w:t>
      </w:r>
    </w:p>
    <w:p w:rsidR="007A46EE" w:rsidRDefault="009E1D98">
      <w:pPr>
        <w:pStyle w:val="a3"/>
        <w:spacing w:line="360" w:lineRule="auto"/>
        <w:ind w:right="141" w:firstLine="710"/>
      </w:pPr>
      <w:r>
        <w:t>участвовать в совместной деятельности: договариваться о способе решения, распределять работу между членами группы (например, в случае решения задач, требующих</w:t>
      </w:r>
      <w:r>
        <w:rPr>
          <w:spacing w:val="-13"/>
        </w:rPr>
        <w:t xml:space="preserve"> </w:t>
      </w:r>
      <w:r>
        <w:t>перебора</w:t>
      </w:r>
      <w:r>
        <w:rPr>
          <w:spacing w:val="-4"/>
        </w:rPr>
        <w:t xml:space="preserve"> </w:t>
      </w:r>
      <w:r>
        <w:t>большого</w:t>
      </w:r>
      <w:r>
        <w:rPr>
          <w:spacing w:val="-5"/>
        </w:rPr>
        <w:t xml:space="preserve"> </w:t>
      </w:r>
      <w:r>
        <w:t>количества вариантов), согласовывать</w:t>
      </w:r>
      <w:r>
        <w:rPr>
          <w:spacing w:val="-5"/>
        </w:rPr>
        <w:t xml:space="preserve"> </w:t>
      </w:r>
      <w:r>
        <w:t>мнения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 xml:space="preserve">ходе поиска доказательств, </w:t>
      </w:r>
      <w:r>
        <w:t>выбора рационального способа;</w:t>
      </w:r>
    </w:p>
    <w:p w:rsidR="007A46EE" w:rsidRDefault="009E1D98">
      <w:pPr>
        <w:pStyle w:val="a3"/>
        <w:spacing w:line="360" w:lineRule="auto"/>
        <w:ind w:right="141" w:firstLine="710"/>
      </w:pPr>
      <w:r>
        <w:t>договариваться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одноклассниками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ходе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проектной</w:t>
      </w:r>
      <w:r>
        <w:rPr>
          <w:spacing w:val="80"/>
        </w:rPr>
        <w:t xml:space="preserve"> </w:t>
      </w:r>
      <w:r>
        <w:t>работы с величинами (составление расписания, подсчёт денег, оценка</w:t>
      </w:r>
      <w:r>
        <w:rPr>
          <w:spacing w:val="-1"/>
        </w:rPr>
        <w:t xml:space="preserve"> </w:t>
      </w:r>
      <w:r>
        <w:t>стоимости и покупки, приближённая оценка</w:t>
      </w:r>
      <w:r>
        <w:rPr>
          <w:spacing w:val="-1"/>
        </w:rPr>
        <w:t xml:space="preserve"> </w:t>
      </w:r>
      <w:r>
        <w:t>расстояний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временных</w:t>
      </w:r>
      <w:r>
        <w:rPr>
          <w:spacing w:val="-10"/>
        </w:rPr>
        <w:t xml:space="preserve"> </w:t>
      </w:r>
      <w:r>
        <w:t>интервалов,</w:t>
      </w:r>
      <w:r>
        <w:rPr>
          <w:spacing w:val="-1"/>
        </w:rPr>
        <w:t xml:space="preserve"> </w:t>
      </w:r>
      <w:r>
        <w:t>взвешивание, измерени</w:t>
      </w:r>
      <w:r>
        <w:t>е температуры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5"/>
        </w:tabs>
        <w:spacing w:line="364" w:lineRule="auto"/>
        <w:ind w:right="148" w:firstLine="710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80"/>
          <w:sz w:val="28"/>
        </w:rPr>
        <w:t xml:space="preserve">  </w:t>
      </w:r>
      <w:r>
        <w:rPr>
          <w:sz w:val="28"/>
        </w:rPr>
        <w:t>результаты</w:t>
      </w:r>
      <w:r>
        <w:rPr>
          <w:spacing w:val="80"/>
          <w:sz w:val="28"/>
        </w:rPr>
        <w:t xml:space="preserve">  </w:t>
      </w:r>
      <w:r>
        <w:rPr>
          <w:sz w:val="28"/>
        </w:rPr>
        <w:t>освоения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программы</w:t>
      </w:r>
      <w:r>
        <w:rPr>
          <w:spacing w:val="8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sz w:val="28"/>
        </w:rPr>
        <w:t xml:space="preserve">  </w:t>
      </w:r>
      <w:r>
        <w:rPr>
          <w:sz w:val="28"/>
        </w:rPr>
        <w:t>математике на уровне начального общего образования.</w:t>
      </w:r>
    </w:p>
    <w:p w:rsidR="007A46EE" w:rsidRDefault="007A46EE">
      <w:pPr>
        <w:pStyle w:val="a5"/>
        <w:spacing w:line="364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line="360" w:lineRule="auto"/>
        <w:ind w:right="144" w:firstLine="710"/>
        <w:jc w:val="both"/>
        <w:rPr>
          <w:sz w:val="28"/>
        </w:rPr>
      </w:pPr>
      <w:r>
        <w:rPr>
          <w:sz w:val="28"/>
        </w:rPr>
        <w:t>Личностные</w:t>
      </w:r>
      <w:r>
        <w:rPr>
          <w:spacing w:val="80"/>
          <w:sz w:val="28"/>
        </w:rPr>
        <w:t xml:space="preserve">  </w:t>
      </w:r>
      <w:r>
        <w:rPr>
          <w:sz w:val="28"/>
        </w:rPr>
        <w:t>результаты</w:t>
      </w:r>
      <w:r>
        <w:rPr>
          <w:spacing w:val="80"/>
          <w:sz w:val="28"/>
        </w:rPr>
        <w:t xml:space="preserve">  </w:t>
      </w:r>
      <w:r>
        <w:rPr>
          <w:sz w:val="28"/>
        </w:rPr>
        <w:t>освоения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программы</w:t>
      </w:r>
      <w:r>
        <w:rPr>
          <w:spacing w:val="8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sz w:val="28"/>
        </w:rPr>
        <w:t xml:space="preserve">  </w:t>
      </w:r>
      <w:r>
        <w:rPr>
          <w:sz w:val="28"/>
        </w:rPr>
        <w:t>математике 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достигаются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80"/>
          <w:sz w:val="28"/>
        </w:rPr>
        <w:t xml:space="preserve"> </w:t>
      </w:r>
      <w:r>
        <w:rPr>
          <w:sz w:val="28"/>
        </w:rPr>
        <w:t>и воспитательной деятельности в соответствии с традици</w:t>
      </w:r>
      <w:r>
        <w:rPr>
          <w:sz w:val="28"/>
        </w:rPr>
        <w:t>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7A46EE" w:rsidRDefault="009E1D98">
      <w:pPr>
        <w:pStyle w:val="a3"/>
        <w:spacing w:line="364" w:lineRule="auto"/>
        <w:ind w:right="157" w:firstLine="710"/>
      </w:pPr>
      <w:r>
        <w:t>В результате изучения</w:t>
      </w:r>
      <w:r>
        <w:t xml:space="preserve"> математики на уровне начального общего образования у обучающегося будут сформированы следующие личностные результаты:</w:t>
      </w:r>
    </w:p>
    <w:p w:rsidR="007A46EE" w:rsidRDefault="009E1D98">
      <w:pPr>
        <w:pStyle w:val="a3"/>
        <w:spacing w:line="360" w:lineRule="auto"/>
        <w:ind w:right="167" w:firstLine="710"/>
      </w:pPr>
      <w:r>
        <w:t>осознавать необходимость изучения математики для адаптации к жизненным ситуациям, для развития общей культуры человека, способности мысли</w:t>
      </w:r>
      <w:r>
        <w:t>ть, рассуждать, выдвигать предположения и доказывать или опровергать их;</w:t>
      </w:r>
    </w:p>
    <w:p w:rsidR="007A46EE" w:rsidRDefault="009E1D98">
      <w:pPr>
        <w:pStyle w:val="a3"/>
        <w:spacing w:line="362" w:lineRule="auto"/>
        <w:ind w:right="159" w:firstLine="710"/>
      </w:pPr>
      <w: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</w:t>
      </w:r>
      <w:r>
        <w:t>ать свой вклад в общий результат;</w:t>
      </w:r>
    </w:p>
    <w:p w:rsidR="007A46EE" w:rsidRDefault="009E1D98">
      <w:pPr>
        <w:pStyle w:val="a3"/>
        <w:spacing w:line="362" w:lineRule="auto"/>
        <w:ind w:right="159" w:firstLine="710"/>
      </w:pPr>
      <w:r>
        <w:t xml:space="preserve">осваивать навыки организации безопасного поведения в информационной </w:t>
      </w:r>
      <w:r>
        <w:rPr>
          <w:spacing w:val="-2"/>
        </w:rPr>
        <w:t>среде;</w:t>
      </w:r>
    </w:p>
    <w:p w:rsidR="007A46EE" w:rsidRDefault="009E1D98">
      <w:pPr>
        <w:pStyle w:val="a3"/>
        <w:spacing w:line="362" w:lineRule="auto"/>
        <w:ind w:right="146" w:firstLine="710"/>
      </w:pPr>
      <w:r>
        <w:t xml:space="preserve">применять математику для решения практических задач в повседневной жизни, в том числе при оказании помощи одноклассникам, детям младшего возраста, </w:t>
      </w:r>
      <w:r>
        <w:t>взрослым и пожилым людям;</w:t>
      </w:r>
    </w:p>
    <w:p w:rsidR="007A46EE" w:rsidRDefault="009E1D98">
      <w:pPr>
        <w:pStyle w:val="a3"/>
        <w:spacing w:line="360" w:lineRule="auto"/>
        <w:ind w:right="135" w:firstLine="710"/>
      </w:pPr>
      <w:r>
        <w:t>работать в ситуациях, расширяющих опыт применения математических отношений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реальной</w:t>
      </w:r>
      <w:r>
        <w:rPr>
          <w:spacing w:val="40"/>
        </w:rPr>
        <w:t xml:space="preserve"> </w:t>
      </w:r>
      <w:r>
        <w:t>жизни,</w:t>
      </w:r>
      <w:r>
        <w:rPr>
          <w:spacing w:val="40"/>
        </w:rPr>
        <w:t xml:space="preserve"> </w:t>
      </w:r>
      <w:r>
        <w:t>повышающих</w:t>
      </w:r>
      <w:r>
        <w:rPr>
          <w:spacing w:val="40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интеллектуальному</w:t>
      </w:r>
      <w:r>
        <w:rPr>
          <w:spacing w:val="40"/>
        </w:rPr>
        <w:t xml:space="preserve"> </w:t>
      </w:r>
      <w:r>
        <w:t xml:space="preserve">труду и уверенность своих силах при решении поставленных задач, умение преодолевать </w:t>
      </w:r>
      <w:r>
        <w:rPr>
          <w:spacing w:val="-2"/>
        </w:rPr>
        <w:t>трудности;</w:t>
      </w:r>
    </w:p>
    <w:p w:rsidR="007A46EE" w:rsidRDefault="009E1D98">
      <w:pPr>
        <w:pStyle w:val="a3"/>
        <w:spacing w:line="362" w:lineRule="auto"/>
        <w:ind w:right="144" w:firstLine="710"/>
      </w:pPr>
      <w:r>
        <w:t>оце</w:t>
      </w:r>
      <w:r>
        <w:t>нивать практические и учебные ситуации с точки зрения возможности применения</w:t>
      </w:r>
      <w:r>
        <w:rPr>
          <w:spacing w:val="80"/>
        </w:rPr>
        <w:t xml:space="preserve"> </w:t>
      </w:r>
      <w:r>
        <w:t>математики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рационального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эффективного</w:t>
      </w:r>
      <w:r>
        <w:rPr>
          <w:spacing w:val="80"/>
        </w:rPr>
        <w:t xml:space="preserve"> </w:t>
      </w:r>
      <w:r>
        <w:t>решения</w:t>
      </w:r>
      <w:r>
        <w:rPr>
          <w:spacing w:val="8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и жизненных проблем;</w:t>
      </w:r>
    </w:p>
    <w:p w:rsidR="007A46EE" w:rsidRDefault="009E1D98">
      <w:pPr>
        <w:pStyle w:val="a3"/>
        <w:spacing w:line="357" w:lineRule="auto"/>
        <w:ind w:right="160" w:firstLine="710"/>
      </w:pPr>
      <w: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7A46EE" w:rsidRDefault="009E1D98">
      <w:pPr>
        <w:pStyle w:val="a3"/>
        <w:spacing w:line="362" w:lineRule="auto"/>
        <w:ind w:right="147" w:firstLine="710"/>
      </w:pPr>
      <w:r>
        <w:t>пользоваться разнообразными информационными средствами для решения предложенных и самостоятельно выбранных уче</w:t>
      </w:r>
      <w:r>
        <w:t>бных проблем, задач.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line="360" w:lineRule="auto"/>
        <w:ind w:right="147" w:firstLine="710"/>
        <w:jc w:val="both"/>
        <w:rPr>
          <w:sz w:val="28"/>
        </w:rPr>
      </w:pPr>
      <w:r>
        <w:rPr>
          <w:sz w:val="28"/>
        </w:rPr>
        <w:t>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</w:t>
      </w:r>
      <w:r>
        <w:rPr>
          <w:sz w:val="28"/>
        </w:rPr>
        <w:t>ниверсальные учебные действия, совместная деятельность.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line="362" w:lineRule="auto"/>
        <w:ind w:right="160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7A46EE" w:rsidRDefault="009E1D98">
      <w:pPr>
        <w:pStyle w:val="a3"/>
        <w:tabs>
          <w:tab w:val="left" w:pos="3066"/>
          <w:tab w:val="left" w:pos="3930"/>
          <w:tab w:val="left" w:pos="4295"/>
          <w:tab w:val="left" w:pos="6024"/>
          <w:tab w:val="left" w:pos="7018"/>
          <w:tab w:val="left" w:pos="9356"/>
        </w:tabs>
        <w:spacing w:line="364" w:lineRule="auto"/>
        <w:ind w:right="169" w:firstLine="710"/>
        <w:jc w:val="left"/>
      </w:pPr>
      <w:r>
        <w:rPr>
          <w:spacing w:val="-2"/>
        </w:rPr>
        <w:t>устанавливать</w:t>
      </w:r>
      <w:r>
        <w:tab/>
      </w:r>
      <w:r>
        <w:rPr>
          <w:spacing w:val="-4"/>
        </w:rPr>
        <w:t>связи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зависимости</w:t>
      </w:r>
      <w:r>
        <w:tab/>
      </w:r>
      <w:r>
        <w:rPr>
          <w:spacing w:val="-2"/>
        </w:rPr>
        <w:t>между</w:t>
      </w:r>
      <w:r>
        <w:tab/>
      </w:r>
      <w:r>
        <w:rPr>
          <w:spacing w:val="-2"/>
        </w:rPr>
        <w:t>математическими</w:t>
      </w:r>
      <w:r>
        <w:tab/>
      </w:r>
      <w:r>
        <w:rPr>
          <w:spacing w:val="-4"/>
        </w:rPr>
        <w:t xml:space="preserve">объектами </w:t>
      </w:r>
      <w:r>
        <w:t>(«час</w:t>
      </w:r>
      <w:r>
        <w:t>ть-целое», «причина-следствие», протяжённость);</w:t>
      </w:r>
    </w:p>
    <w:p w:rsidR="007A46EE" w:rsidRDefault="009E1D98">
      <w:pPr>
        <w:pStyle w:val="a3"/>
        <w:spacing w:line="357" w:lineRule="auto"/>
        <w:ind w:firstLine="710"/>
        <w:jc w:val="left"/>
      </w:pPr>
      <w:r>
        <w:t>применять</w:t>
      </w:r>
      <w:r>
        <w:rPr>
          <w:spacing w:val="31"/>
        </w:rPr>
        <w:t xml:space="preserve"> </w:t>
      </w:r>
      <w:r>
        <w:t>базовые</w:t>
      </w:r>
      <w:r>
        <w:rPr>
          <w:spacing w:val="35"/>
        </w:rPr>
        <w:t xml:space="preserve"> </w:t>
      </w:r>
      <w:r>
        <w:t>логические</w:t>
      </w:r>
      <w:r>
        <w:rPr>
          <w:spacing w:val="38"/>
        </w:rPr>
        <w:t xml:space="preserve"> </w:t>
      </w:r>
      <w:r>
        <w:t>универсальные</w:t>
      </w:r>
      <w:r>
        <w:rPr>
          <w:spacing w:val="34"/>
        </w:rPr>
        <w:t xml:space="preserve"> </w:t>
      </w:r>
      <w:r>
        <w:t>действия: сравнение,</w:t>
      </w:r>
      <w:r>
        <w:rPr>
          <w:spacing w:val="36"/>
        </w:rPr>
        <w:t xml:space="preserve"> </w:t>
      </w:r>
      <w:r>
        <w:t>анализ, классификация (группировка), обобщение;</w:t>
      </w:r>
    </w:p>
    <w:p w:rsidR="007A46EE" w:rsidRDefault="009E1D98">
      <w:pPr>
        <w:pStyle w:val="a3"/>
        <w:tabs>
          <w:tab w:val="left" w:pos="3022"/>
          <w:tab w:val="left" w:pos="5044"/>
          <w:tab w:val="left" w:pos="6965"/>
          <w:tab w:val="left" w:pos="7522"/>
          <w:tab w:val="left" w:pos="9750"/>
        </w:tabs>
        <w:spacing w:line="357" w:lineRule="auto"/>
        <w:ind w:right="148" w:firstLine="710"/>
        <w:jc w:val="left"/>
      </w:pPr>
      <w:r>
        <w:rPr>
          <w:spacing w:val="-2"/>
        </w:rPr>
        <w:t>приобретать</w:t>
      </w:r>
      <w:r>
        <w:tab/>
      </w:r>
      <w:r>
        <w:rPr>
          <w:spacing w:val="-2"/>
        </w:rPr>
        <w:t>практические</w:t>
      </w:r>
      <w:r>
        <w:tab/>
      </w:r>
      <w:r>
        <w:rPr>
          <w:spacing w:val="-2"/>
        </w:rPr>
        <w:t>графические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измерительные</w:t>
      </w:r>
      <w:r>
        <w:tab/>
      </w:r>
      <w:r>
        <w:rPr>
          <w:spacing w:val="-2"/>
        </w:rPr>
        <w:t xml:space="preserve">навыки </w:t>
      </w:r>
      <w:r>
        <w:t>для успешного решения учебных и жите</w:t>
      </w:r>
      <w:r>
        <w:t>йских задач;</w:t>
      </w:r>
    </w:p>
    <w:p w:rsidR="007A46EE" w:rsidRDefault="009E1D98">
      <w:pPr>
        <w:pStyle w:val="a3"/>
        <w:tabs>
          <w:tab w:val="left" w:pos="2974"/>
          <w:tab w:val="left" w:pos="4482"/>
          <w:tab w:val="left" w:pos="5596"/>
          <w:tab w:val="left" w:pos="6110"/>
          <w:tab w:val="left" w:pos="7397"/>
          <w:tab w:val="left" w:pos="7791"/>
          <w:tab w:val="left" w:pos="8602"/>
          <w:tab w:val="left" w:pos="9808"/>
        </w:tabs>
        <w:spacing w:line="362" w:lineRule="auto"/>
        <w:ind w:right="152" w:firstLine="710"/>
        <w:jc w:val="left"/>
      </w:pPr>
      <w:r>
        <w:rPr>
          <w:spacing w:val="-2"/>
        </w:rPr>
        <w:t>представлять</w:t>
      </w:r>
      <w:r>
        <w:tab/>
      </w:r>
      <w:r>
        <w:rPr>
          <w:spacing w:val="-2"/>
        </w:rPr>
        <w:t>текстовую</w:t>
      </w:r>
      <w:r>
        <w:tab/>
      </w:r>
      <w:r>
        <w:rPr>
          <w:spacing w:val="-2"/>
        </w:rPr>
        <w:t>задачу,</w:t>
      </w:r>
      <w:r>
        <w:tab/>
      </w:r>
      <w:r>
        <w:rPr>
          <w:spacing w:val="-6"/>
        </w:rPr>
        <w:t>её</w:t>
      </w:r>
      <w:r>
        <w:tab/>
      </w:r>
      <w:r>
        <w:rPr>
          <w:spacing w:val="-2"/>
        </w:rPr>
        <w:t>решение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виде</w:t>
      </w:r>
      <w:r>
        <w:tab/>
      </w:r>
      <w:r>
        <w:rPr>
          <w:spacing w:val="-2"/>
        </w:rPr>
        <w:t>модели,</w:t>
      </w:r>
      <w:r>
        <w:tab/>
      </w:r>
      <w:r>
        <w:rPr>
          <w:spacing w:val="-4"/>
        </w:rPr>
        <w:t xml:space="preserve">схемы, </w:t>
      </w:r>
      <w:r>
        <w:t>арифметической записи, текста в соответствии с предложенной учебной проблемой.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line="362" w:lineRule="auto"/>
        <w:ind w:right="158" w:firstLine="71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базовые исследовательские действия как часть познавательных универсальных учебных </w:t>
      </w:r>
      <w:r>
        <w:rPr>
          <w:spacing w:val="-2"/>
          <w:sz w:val="28"/>
        </w:rPr>
        <w:t>действий:</w:t>
      </w:r>
    </w:p>
    <w:p w:rsidR="007A46EE" w:rsidRDefault="009E1D98">
      <w:pPr>
        <w:pStyle w:val="a3"/>
        <w:spacing w:line="362" w:lineRule="auto"/>
        <w:ind w:firstLine="710"/>
        <w:jc w:val="left"/>
      </w:pPr>
      <w:r>
        <w:t>проявлять</w:t>
      </w:r>
      <w:r>
        <w:rPr>
          <w:spacing w:val="-11"/>
        </w:rPr>
        <w:t xml:space="preserve"> </w:t>
      </w:r>
      <w:r>
        <w:t>способность</w:t>
      </w:r>
      <w:r>
        <w:rPr>
          <w:spacing w:val="-11"/>
        </w:rPr>
        <w:t xml:space="preserve"> </w:t>
      </w:r>
      <w:r>
        <w:t>ориентироваться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учебном</w:t>
      </w:r>
      <w:r>
        <w:rPr>
          <w:spacing w:val="-9"/>
        </w:rPr>
        <w:t xml:space="preserve"> </w:t>
      </w:r>
      <w:r>
        <w:t>материале</w:t>
      </w:r>
      <w:r>
        <w:rPr>
          <w:spacing w:val="-8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разделов курса математики;</w:t>
      </w:r>
    </w:p>
    <w:p w:rsidR="007A46EE" w:rsidRDefault="009E1D98">
      <w:pPr>
        <w:pStyle w:val="a3"/>
        <w:tabs>
          <w:tab w:val="left" w:pos="2581"/>
          <w:tab w:val="left" w:pos="3037"/>
          <w:tab w:val="left" w:pos="4934"/>
          <w:tab w:val="left" w:pos="7234"/>
          <w:tab w:val="left" w:pos="9375"/>
        </w:tabs>
        <w:spacing w:line="362" w:lineRule="auto"/>
        <w:ind w:right="167" w:firstLine="710"/>
        <w:jc w:val="left"/>
      </w:pPr>
      <w:r>
        <w:rPr>
          <w:spacing w:val="-2"/>
        </w:rPr>
        <w:t>понимать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2"/>
        </w:rPr>
        <w:t>математическую</w:t>
      </w:r>
      <w:r>
        <w:tab/>
      </w:r>
      <w:r>
        <w:rPr>
          <w:spacing w:val="-2"/>
        </w:rPr>
        <w:t>терминологию:</w:t>
      </w:r>
      <w:r>
        <w:tab/>
      </w:r>
      <w:r>
        <w:rPr>
          <w:spacing w:val="-4"/>
        </w:rPr>
        <w:t xml:space="preserve">различать, </w:t>
      </w:r>
      <w:r>
        <w:t>характеризовать, использовать для решения учебных и практических задач;</w:t>
      </w:r>
    </w:p>
    <w:p w:rsidR="007A46EE" w:rsidRDefault="009E1D98">
      <w:pPr>
        <w:pStyle w:val="a3"/>
        <w:spacing w:line="357" w:lineRule="auto"/>
        <w:ind w:firstLine="710"/>
        <w:jc w:val="left"/>
      </w:pPr>
      <w:r>
        <w:t>применять изученные</w:t>
      </w:r>
      <w:r>
        <w:rPr>
          <w:spacing w:val="28"/>
        </w:rPr>
        <w:t xml:space="preserve"> </w:t>
      </w:r>
      <w:r>
        <w:t>методы познания</w:t>
      </w:r>
      <w:r>
        <w:rPr>
          <w:spacing w:val="35"/>
        </w:rPr>
        <w:t xml:space="preserve"> </w:t>
      </w:r>
      <w:r>
        <w:t>(измерение,</w:t>
      </w:r>
      <w:r>
        <w:rPr>
          <w:spacing w:val="33"/>
        </w:rPr>
        <w:t xml:space="preserve"> </w:t>
      </w:r>
      <w:r>
        <w:t>моделирование,</w:t>
      </w:r>
      <w:r>
        <w:rPr>
          <w:spacing w:val="34"/>
        </w:rPr>
        <w:t xml:space="preserve"> </w:t>
      </w:r>
      <w:r>
        <w:t xml:space="preserve">перебор </w:t>
      </w:r>
      <w:r>
        <w:rPr>
          <w:spacing w:val="-2"/>
        </w:rPr>
        <w:t>вариантов).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line="357" w:lineRule="auto"/>
        <w:ind w:right="196" w:firstLine="710"/>
        <w:rPr>
          <w:sz w:val="28"/>
        </w:rPr>
      </w:pP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7"/>
          <w:sz w:val="28"/>
        </w:rPr>
        <w:t xml:space="preserve"> </w:t>
      </w:r>
      <w:r>
        <w:rPr>
          <w:sz w:val="28"/>
        </w:rPr>
        <w:t>будут</w:t>
      </w:r>
      <w:r>
        <w:rPr>
          <w:spacing w:val="-7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-9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информационные де</w:t>
      </w:r>
      <w:r>
        <w:rPr>
          <w:sz w:val="28"/>
        </w:rPr>
        <w:t>йствия как часть познавательных универсальных учебных действий:</w:t>
      </w:r>
    </w:p>
    <w:p w:rsidR="007A46EE" w:rsidRDefault="009E1D98">
      <w:pPr>
        <w:pStyle w:val="a3"/>
        <w:spacing w:line="362" w:lineRule="auto"/>
        <w:ind w:firstLine="710"/>
        <w:jc w:val="left"/>
      </w:pPr>
      <w:r>
        <w:t>находить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8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текстовую,</w:t>
      </w:r>
      <w:r>
        <w:rPr>
          <w:spacing w:val="-4"/>
        </w:rPr>
        <w:t xml:space="preserve"> </w:t>
      </w:r>
      <w:r>
        <w:t>графическую информацию в разных источниках информационной среды;</w:t>
      </w:r>
    </w:p>
    <w:p w:rsidR="007A46EE" w:rsidRDefault="009E1D98">
      <w:pPr>
        <w:pStyle w:val="a3"/>
        <w:spacing w:line="362" w:lineRule="auto"/>
        <w:ind w:firstLine="710"/>
        <w:jc w:val="left"/>
      </w:pPr>
      <w:r>
        <w:t>читать,</w:t>
      </w:r>
      <w:r>
        <w:rPr>
          <w:spacing w:val="33"/>
        </w:rPr>
        <w:t xml:space="preserve"> </w:t>
      </w:r>
      <w:r>
        <w:t>интерпретировать</w:t>
      </w:r>
      <w:r>
        <w:rPr>
          <w:spacing w:val="31"/>
        </w:rPr>
        <w:t xml:space="preserve"> </w:t>
      </w:r>
      <w:r>
        <w:t>графически</w:t>
      </w:r>
      <w:r>
        <w:rPr>
          <w:spacing w:val="32"/>
        </w:rPr>
        <w:t xml:space="preserve"> </w:t>
      </w:r>
      <w:r>
        <w:t>представленную</w:t>
      </w:r>
      <w:r>
        <w:rPr>
          <w:spacing w:val="31"/>
        </w:rPr>
        <w:t xml:space="preserve"> </w:t>
      </w:r>
      <w:r>
        <w:t>информацию</w:t>
      </w:r>
      <w:r>
        <w:rPr>
          <w:spacing w:val="31"/>
        </w:rPr>
        <w:t xml:space="preserve"> </w:t>
      </w:r>
      <w:r>
        <w:t>(схему, таблицу, диаграмму, другую модель);</w:t>
      </w:r>
    </w:p>
    <w:p w:rsidR="007A46EE" w:rsidRDefault="007A46EE">
      <w:pPr>
        <w:pStyle w:val="a3"/>
        <w:spacing w:line="362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61" w:firstLine="710"/>
      </w:pPr>
      <w:r>
        <w:t xml:space="preserve">представлять информацию в заданной форме (дополнять таблицу, текст), формулировать утверждение по образцу, в соответствии с требованиями учебной </w:t>
      </w:r>
      <w:r>
        <w:rPr>
          <w:spacing w:val="-2"/>
        </w:rPr>
        <w:t>задачи;</w:t>
      </w:r>
    </w:p>
    <w:p w:rsidR="007A46EE" w:rsidRDefault="009E1D98">
      <w:pPr>
        <w:pStyle w:val="a3"/>
        <w:spacing w:before="1" w:line="362" w:lineRule="auto"/>
        <w:ind w:right="149" w:firstLine="710"/>
      </w:pPr>
      <w:r>
        <w:t>принимать правила, безопасно использовать предлагаемые электронные средства и источники информации.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line="357" w:lineRule="auto"/>
        <w:ind w:right="152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общения как часть коммуникативных универсальных учебных действий:</w:t>
      </w:r>
    </w:p>
    <w:p w:rsidR="007A46EE" w:rsidRDefault="009E1D98">
      <w:pPr>
        <w:pStyle w:val="a3"/>
        <w:spacing w:line="318" w:lineRule="exact"/>
        <w:ind w:left="1136"/>
      </w:pPr>
      <w:r>
        <w:rPr>
          <w:spacing w:val="-2"/>
        </w:rPr>
        <w:t>конструировать</w:t>
      </w:r>
      <w:r>
        <w:t xml:space="preserve"> </w:t>
      </w:r>
      <w:r>
        <w:rPr>
          <w:spacing w:val="-2"/>
        </w:rPr>
        <w:t>утверждения,</w:t>
      </w:r>
      <w:r>
        <w:rPr>
          <w:spacing w:val="1"/>
        </w:rPr>
        <w:t xml:space="preserve"> </w:t>
      </w:r>
      <w:r>
        <w:rPr>
          <w:spacing w:val="-2"/>
        </w:rPr>
        <w:t>проверять</w:t>
      </w:r>
      <w:r>
        <w:rPr>
          <w:spacing w:val="-1"/>
        </w:rPr>
        <w:t xml:space="preserve"> </w:t>
      </w:r>
      <w:r>
        <w:rPr>
          <w:spacing w:val="-2"/>
        </w:rPr>
        <w:t>их</w:t>
      </w:r>
      <w:r>
        <w:rPr>
          <w:spacing w:val="-20"/>
        </w:rPr>
        <w:t xml:space="preserve"> </w:t>
      </w:r>
      <w:r>
        <w:rPr>
          <w:spacing w:val="-2"/>
        </w:rPr>
        <w:t>истинность;</w:t>
      </w:r>
    </w:p>
    <w:p w:rsidR="007A46EE" w:rsidRDefault="009E1D98">
      <w:pPr>
        <w:pStyle w:val="a3"/>
        <w:spacing w:before="165" w:line="355" w:lineRule="auto"/>
        <w:ind w:right="162" w:firstLine="710"/>
      </w:pPr>
      <w:r>
        <w:t>использовать текст задания для объяснения способа и хода решения математической задачи;</w:t>
      </w:r>
    </w:p>
    <w:p w:rsidR="007A46EE" w:rsidRDefault="009E1D98">
      <w:pPr>
        <w:pStyle w:val="a3"/>
        <w:spacing w:before="8"/>
        <w:ind w:left="1136"/>
      </w:pPr>
      <w:r>
        <w:rPr>
          <w:spacing w:val="-2"/>
        </w:rPr>
        <w:t>комментировать</w:t>
      </w:r>
      <w:r>
        <w:rPr>
          <w:spacing w:val="-6"/>
        </w:rPr>
        <w:t xml:space="preserve"> </w:t>
      </w:r>
      <w:r>
        <w:rPr>
          <w:spacing w:val="-2"/>
        </w:rPr>
        <w:t>процесс</w:t>
      </w:r>
      <w:r>
        <w:rPr>
          <w:spacing w:val="-3"/>
        </w:rPr>
        <w:t xml:space="preserve"> </w:t>
      </w:r>
      <w:r>
        <w:rPr>
          <w:spacing w:val="-2"/>
        </w:rPr>
        <w:t>вычисления,</w:t>
      </w:r>
      <w:r>
        <w:rPr>
          <w:spacing w:val="4"/>
        </w:rPr>
        <w:t xml:space="preserve"> </w:t>
      </w:r>
      <w:r>
        <w:rPr>
          <w:spacing w:val="-2"/>
        </w:rPr>
        <w:t>построения,</w:t>
      </w:r>
      <w:r>
        <w:rPr>
          <w:spacing w:val="5"/>
        </w:rPr>
        <w:t xml:space="preserve"> </w:t>
      </w:r>
      <w:r>
        <w:rPr>
          <w:spacing w:val="-2"/>
        </w:rPr>
        <w:t>решения;</w:t>
      </w:r>
    </w:p>
    <w:p w:rsidR="007A46EE" w:rsidRDefault="009E1D98">
      <w:pPr>
        <w:pStyle w:val="a3"/>
        <w:spacing w:before="158"/>
        <w:ind w:left="1136"/>
      </w:pPr>
      <w:r>
        <w:rPr>
          <w:spacing w:val="-2"/>
        </w:rPr>
        <w:t>объяснять</w:t>
      </w:r>
      <w:r>
        <w:rPr>
          <w:spacing w:val="-5"/>
        </w:rPr>
        <w:t xml:space="preserve"> </w:t>
      </w:r>
      <w:r>
        <w:rPr>
          <w:spacing w:val="-2"/>
        </w:rPr>
        <w:t>полученный</w:t>
      </w:r>
      <w:r>
        <w:rPr>
          <w:spacing w:val="-3"/>
        </w:rPr>
        <w:t xml:space="preserve"> </w:t>
      </w:r>
      <w:r>
        <w:rPr>
          <w:spacing w:val="-2"/>
        </w:rPr>
        <w:t>ответ</w:t>
      </w:r>
      <w:r>
        <w:rPr>
          <w:spacing w:val="-5"/>
        </w:rPr>
        <w:t xml:space="preserve"> </w:t>
      </w:r>
      <w:r>
        <w:rPr>
          <w:spacing w:val="-2"/>
        </w:rPr>
        <w:t>с</w:t>
      </w:r>
      <w:r>
        <w:rPr>
          <w:spacing w:val="-3"/>
        </w:rPr>
        <w:t xml:space="preserve"> </w:t>
      </w:r>
      <w:r>
        <w:rPr>
          <w:spacing w:val="-2"/>
        </w:rPr>
        <w:t>использованием</w:t>
      </w:r>
      <w:r>
        <w:t xml:space="preserve"> </w:t>
      </w:r>
      <w:r>
        <w:rPr>
          <w:spacing w:val="-2"/>
        </w:rPr>
        <w:t>изученной</w:t>
      </w:r>
      <w:r>
        <w:rPr>
          <w:spacing w:val="-3"/>
        </w:rPr>
        <w:t xml:space="preserve"> </w:t>
      </w:r>
      <w:r>
        <w:rPr>
          <w:spacing w:val="-2"/>
        </w:rPr>
        <w:t>терминологии;</w:t>
      </w:r>
    </w:p>
    <w:p w:rsidR="007A46EE" w:rsidRDefault="009E1D98">
      <w:pPr>
        <w:pStyle w:val="a3"/>
        <w:spacing w:before="158" w:line="362" w:lineRule="auto"/>
        <w:ind w:right="138" w:firstLine="710"/>
      </w:pPr>
      <w:r>
        <w:t>в процессе диалогов по обсуж</w:t>
      </w:r>
      <w:r>
        <w:t>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7A46EE" w:rsidRDefault="009E1D98">
      <w:pPr>
        <w:pStyle w:val="a3"/>
        <w:spacing w:line="362" w:lineRule="auto"/>
        <w:ind w:right="131" w:firstLine="710"/>
      </w:pPr>
      <w:r>
        <w:t>создавать в соответствии с учебной задачей тексты разного вида – описание (например, гео</w:t>
      </w:r>
      <w:r>
        <w:t>метрической</w:t>
      </w:r>
      <w:r>
        <w:rPr>
          <w:spacing w:val="-1"/>
        </w:rPr>
        <w:t xml:space="preserve"> </w:t>
      </w:r>
      <w:r>
        <w:t>фигуры), рассуждение (к примеру, при</w:t>
      </w:r>
      <w:r>
        <w:rPr>
          <w:spacing w:val="-1"/>
        </w:rPr>
        <w:t xml:space="preserve"> </w:t>
      </w:r>
      <w:r>
        <w:t>решении задачи), инструкция (например, измерение длины отрезка);</w:t>
      </w:r>
    </w:p>
    <w:p w:rsidR="007A46EE" w:rsidRDefault="009E1D98">
      <w:pPr>
        <w:pStyle w:val="a3"/>
        <w:spacing w:line="357" w:lineRule="auto"/>
        <w:ind w:right="155" w:firstLine="710"/>
      </w:pPr>
      <w:r>
        <w:t xml:space="preserve">ориентироваться в алгоритмах: воспроизводить, дополнять, исправлять </w:t>
      </w:r>
      <w:r>
        <w:rPr>
          <w:spacing w:val="-2"/>
        </w:rPr>
        <w:t>деформированные;</w:t>
      </w:r>
    </w:p>
    <w:p w:rsidR="007A46EE" w:rsidRDefault="009E1D98">
      <w:pPr>
        <w:pStyle w:val="a3"/>
        <w:ind w:left="1136"/>
      </w:pPr>
      <w:r>
        <w:rPr>
          <w:spacing w:val="-2"/>
        </w:rPr>
        <w:t>самостоятельно</w:t>
      </w:r>
      <w:r>
        <w:rPr>
          <w:spacing w:val="-7"/>
        </w:rPr>
        <w:t xml:space="preserve"> </w:t>
      </w:r>
      <w:r>
        <w:rPr>
          <w:spacing w:val="-2"/>
        </w:rPr>
        <w:t>составлять</w:t>
      </w:r>
      <w:r>
        <w:rPr>
          <w:spacing w:val="-8"/>
        </w:rPr>
        <w:t xml:space="preserve"> </w:t>
      </w:r>
      <w:r>
        <w:rPr>
          <w:spacing w:val="-2"/>
        </w:rPr>
        <w:t>тексты заданий,</w:t>
      </w:r>
      <w:r>
        <w:t xml:space="preserve"> </w:t>
      </w:r>
      <w:r>
        <w:rPr>
          <w:spacing w:val="-2"/>
        </w:rPr>
        <w:t>аналогичные</w:t>
      </w:r>
      <w:r>
        <w:rPr>
          <w:spacing w:val="-1"/>
        </w:rPr>
        <w:t xml:space="preserve"> </w:t>
      </w:r>
      <w:r>
        <w:rPr>
          <w:spacing w:val="-2"/>
        </w:rPr>
        <w:t>тип</w:t>
      </w:r>
      <w:r>
        <w:rPr>
          <w:spacing w:val="-2"/>
        </w:rPr>
        <w:t>овым</w:t>
      </w:r>
      <w:r>
        <w:rPr>
          <w:spacing w:val="-1"/>
        </w:rPr>
        <w:t xml:space="preserve"> </w:t>
      </w:r>
      <w:r>
        <w:rPr>
          <w:spacing w:val="-2"/>
        </w:rPr>
        <w:t>изученным.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before="156" w:line="357" w:lineRule="auto"/>
        <w:ind w:right="152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действия самоорганизации как часть регулятивных универсальных учебных действий:</w:t>
      </w:r>
    </w:p>
    <w:p w:rsidR="007A46EE" w:rsidRDefault="009E1D98">
      <w:pPr>
        <w:pStyle w:val="a3"/>
        <w:spacing w:before="6" w:line="357" w:lineRule="auto"/>
        <w:ind w:left="1136" w:right="151"/>
      </w:pPr>
      <w:r>
        <w:t>планировать действия по решению учебной задачи для получения результата; планировать</w:t>
      </w:r>
      <w:r>
        <w:rPr>
          <w:spacing w:val="80"/>
        </w:rPr>
        <w:t xml:space="preserve"> </w:t>
      </w:r>
      <w:r>
        <w:t>этапы</w:t>
      </w:r>
      <w:r>
        <w:rPr>
          <w:spacing w:val="80"/>
          <w:w w:val="150"/>
        </w:rPr>
        <w:t xml:space="preserve"> </w:t>
      </w:r>
      <w:r>
        <w:t>предстоящей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  <w:w w:val="150"/>
        </w:rPr>
        <w:t xml:space="preserve"> </w:t>
      </w:r>
      <w:r>
        <w:t>определять</w:t>
      </w:r>
      <w:r>
        <w:rPr>
          <w:spacing w:val="80"/>
        </w:rPr>
        <w:t xml:space="preserve"> </w:t>
      </w:r>
      <w:r>
        <w:t>последовательность</w:t>
      </w:r>
    </w:p>
    <w:p w:rsidR="007A46EE" w:rsidRDefault="009E1D98">
      <w:pPr>
        <w:pStyle w:val="a3"/>
        <w:spacing w:before="1"/>
      </w:pPr>
      <w:r>
        <w:rPr>
          <w:spacing w:val="-2"/>
        </w:rPr>
        <w:t>учебных</w:t>
      </w:r>
      <w:r>
        <w:rPr>
          <w:spacing w:val="-13"/>
        </w:rPr>
        <w:t xml:space="preserve"> </w:t>
      </w:r>
      <w:r>
        <w:rPr>
          <w:spacing w:val="-2"/>
        </w:rPr>
        <w:t>действий;</w:t>
      </w:r>
    </w:p>
    <w:p w:rsidR="007A46EE" w:rsidRDefault="009E1D98">
      <w:pPr>
        <w:pStyle w:val="a3"/>
        <w:spacing w:before="167" w:line="355" w:lineRule="auto"/>
        <w:ind w:right="162" w:firstLine="710"/>
      </w:pPr>
      <w:r>
        <w:t>выполнять правила безопасного использования электронных средств, предлагаемых в процессе обучения.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before="8" w:line="362" w:lineRule="auto"/>
        <w:ind w:right="152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действия самоконтроля как часть регулятивных универсальных учебны</w:t>
      </w:r>
      <w:r>
        <w:rPr>
          <w:sz w:val="28"/>
        </w:rPr>
        <w:t>х действий:</w:t>
      </w:r>
    </w:p>
    <w:p w:rsidR="007A46EE" w:rsidRDefault="007A46EE">
      <w:pPr>
        <w:pStyle w:val="a5"/>
        <w:spacing w:line="362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left="1136" w:right="1610"/>
      </w:pPr>
      <w:r>
        <w:t>осуществлять</w:t>
      </w:r>
      <w:r>
        <w:rPr>
          <w:spacing w:val="-5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процесса и</w:t>
      </w:r>
      <w:r>
        <w:rPr>
          <w:spacing w:val="-5"/>
        </w:rPr>
        <w:t xml:space="preserve"> </w:t>
      </w:r>
      <w:r>
        <w:t>результата своей</w:t>
      </w:r>
      <w:r>
        <w:rPr>
          <w:spacing w:val="-4"/>
        </w:rPr>
        <w:t xml:space="preserve"> </w:t>
      </w:r>
      <w:r>
        <w:t>деятельности; выбирать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необходимости</w:t>
      </w:r>
      <w:r>
        <w:rPr>
          <w:spacing w:val="-6"/>
        </w:rPr>
        <w:t xml:space="preserve"> </w:t>
      </w:r>
      <w:r>
        <w:t>корректировать</w:t>
      </w:r>
      <w:r>
        <w:rPr>
          <w:spacing w:val="-8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действий;</w:t>
      </w:r>
    </w:p>
    <w:p w:rsidR="007A46EE" w:rsidRDefault="009E1D98">
      <w:pPr>
        <w:pStyle w:val="a3"/>
        <w:spacing w:before="8" w:line="357" w:lineRule="auto"/>
        <w:ind w:right="159" w:firstLine="710"/>
      </w:pPr>
      <w:r>
        <w:t>находить ошибки в своей работе, устанавливать их причины, вести поиск путей преодоления ошибок;</w:t>
      </w:r>
    </w:p>
    <w:p w:rsidR="007A46EE" w:rsidRDefault="009E1D98">
      <w:pPr>
        <w:pStyle w:val="a3"/>
        <w:spacing w:before="5" w:line="360" w:lineRule="auto"/>
        <w:ind w:right="149" w:firstLine="710"/>
      </w:pPr>
      <w:r>
        <w:t>пре</w:t>
      </w:r>
      <w:r>
        <w:t xml:space="preserve">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</w:t>
      </w:r>
      <w:r>
        <w:rPr>
          <w:spacing w:val="-2"/>
        </w:rPr>
        <w:t>электронным);</w:t>
      </w:r>
    </w:p>
    <w:p w:rsidR="007A46EE" w:rsidRDefault="009E1D98">
      <w:pPr>
        <w:pStyle w:val="a3"/>
        <w:spacing w:before="3" w:line="357" w:lineRule="auto"/>
        <w:ind w:right="145" w:firstLine="710"/>
      </w:pPr>
      <w:r>
        <w:t>оценивать рациональность своих действий, давать им</w:t>
      </w:r>
      <w:r>
        <w:t xml:space="preserve"> качественную </w:t>
      </w:r>
      <w:r>
        <w:rPr>
          <w:spacing w:val="-2"/>
        </w:rPr>
        <w:t>характеристику.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before="6" w:line="357" w:lineRule="auto"/>
        <w:ind w:right="154" w:firstLine="71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умения совместной </w:t>
      </w:r>
      <w:r>
        <w:rPr>
          <w:spacing w:val="-2"/>
          <w:sz w:val="28"/>
        </w:rPr>
        <w:t>деятельности:</w:t>
      </w:r>
    </w:p>
    <w:p w:rsidR="007A46EE" w:rsidRDefault="009E1D98">
      <w:pPr>
        <w:pStyle w:val="a3"/>
        <w:spacing w:before="5" w:line="360" w:lineRule="auto"/>
        <w:ind w:right="146" w:firstLine="710"/>
      </w:pPr>
      <w:r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</w:t>
      </w:r>
      <w:r>
        <w:t xml:space="preserve">ора рационального способа, анализа </w:t>
      </w:r>
      <w:r>
        <w:rPr>
          <w:spacing w:val="-2"/>
        </w:rPr>
        <w:t>информации;</w:t>
      </w:r>
    </w:p>
    <w:p w:rsidR="007A46EE" w:rsidRDefault="009E1D98">
      <w:pPr>
        <w:pStyle w:val="a3"/>
        <w:spacing w:before="1" w:line="360" w:lineRule="auto"/>
        <w:ind w:right="142" w:firstLine="710"/>
      </w:pPr>
      <w: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before="1" w:line="362" w:lineRule="auto"/>
        <w:ind w:right="165" w:firstLine="710"/>
        <w:jc w:val="both"/>
        <w:rPr>
          <w:sz w:val="28"/>
        </w:rPr>
      </w:pPr>
      <w:r>
        <w:rPr>
          <w:sz w:val="28"/>
        </w:rPr>
        <w:t>К концу обучения в 1 классе обучающийся получит</w:t>
      </w:r>
      <w:r>
        <w:rPr>
          <w:sz w:val="28"/>
        </w:rPr>
        <w:t xml:space="preserve"> следующие предметные результаты по отдельным темам программы по математике:</w:t>
      </w:r>
    </w:p>
    <w:p w:rsidR="007A46EE" w:rsidRDefault="009E1D98">
      <w:pPr>
        <w:pStyle w:val="a3"/>
        <w:spacing w:line="314" w:lineRule="exact"/>
        <w:ind w:left="1136"/>
      </w:pPr>
      <w:r>
        <w:t>читать,</w:t>
      </w:r>
      <w:r>
        <w:rPr>
          <w:spacing w:val="-14"/>
        </w:rPr>
        <w:t xml:space="preserve"> </w:t>
      </w:r>
      <w:r>
        <w:t>записывать,</w:t>
      </w:r>
      <w:r>
        <w:rPr>
          <w:spacing w:val="-10"/>
        </w:rPr>
        <w:t xml:space="preserve"> </w:t>
      </w:r>
      <w:r>
        <w:t>сравнивать,</w:t>
      </w:r>
      <w:r>
        <w:rPr>
          <w:spacing w:val="-11"/>
        </w:rPr>
        <w:t xml:space="preserve"> </w:t>
      </w:r>
      <w:r>
        <w:t>упорядочивать</w:t>
      </w:r>
      <w:r>
        <w:rPr>
          <w:spacing w:val="-18"/>
        </w:rPr>
        <w:t xml:space="preserve"> </w:t>
      </w:r>
      <w:r>
        <w:t>числа</w:t>
      </w:r>
      <w:r>
        <w:rPr>
          <w:spacing w:val="-11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0</w:t>
      </w:r>
      <w:r>
        <w:rPr>
          <w:spacing w:val="-17"/>
        </w:rPr>
        <w:t xml:space="preserve"> </w:t>
      </w:r>
      <w:r>
        <w:t>до</w:t>
      </w:r>
      <w:r>
        <w:rPr>
          <w:spacing w:val="-18"/>
        </w:rPr>
        <w:t xml:space="preserve"> </w:t>
      </w:r>
      <w:r>
        <w:rPr>
          <w:spacing w:val="-5"/>
        </w:rPr>
        <w:t>20;</w:t>
      </w:r>
    </w:p>
    <w:p w:rsidR="007A46EE" w:rsidRDefault="009E1D98">
      <w:pPr>
        <w:pStyle w:val="a3"/>
        <w:spacing w:before="163" w:line="357" w:lineRule="auto"/>
        <w:ind w:left="1136" w:right="217"/>
      </w:pPr>
      <w:r>
        <w:t>пересчитывать</w:t>
      </w:r>
      <w:r>
        <w:rPr>
          <w:spacing w:val="-13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объекты,</w:t>
      </w:r>
      <w:r>
        <w:rPr>
          <w:spacing w:val="-1"/>
        </w:rPr>
        <w:t xml:space="preserve"> </w:t>
      </w:r>
      <w:r>
        <w:t>устанавливать</w:t>
      </w:r>
      <w:r>
        <w:rPr>
          <w:spacing w:val="-9"/>
        </w:rPr>
        <w:t xml:space="preserve"> </w:t>
      </w:r>
      <w:r>
        <w:t>порядковый</w:t>
      </w:r>
      <w:r>
        <w:rPr>
          <w:spacing w:val="-7"/>
        </w:rPr>
        <w:t xml:space="preserve"> </w:t>
      </w:r>
      <w:r>
        <w:t>номер</w:t>
      </w:r>
      <w:r>
        <w:rPr>
          <w:spacing w:val="-12"/>
        </w:rPr>
        <w:t xml:space="preserve"> </w:t>
      </w:r>
      <w:r>
        <w:t>объекта; находить числа, большие или меньшие данного числа на заданное число;</w:t>
      </w:r>
    </w:p>
    <w:p w:rsidR="007A46EE" w:rsidRDefault="009E1D98">
      <w:pPr>
        <w:pStyle w:val="a3"/>
        <w:spacing w:before="1" w:line="364" w:lineRule="auto"/>
        <w:ind w:right="135" w:firstLine="710"/>
      </w:pPr>
      <w:r>
        <w:t>выполнять</w:t>
      </w:r>
      <w:r>
        <w:rPr>
          <w:spacing w:val="80"/>
        </w:rPr>
        <w:t xml:space="preserve"> </w:t>
      </w:r>
      <w:r>
        <w:t>арифметические</w:t>
      </w:r>
      <w:r>
        <w:rPr>
          <w:spacing w:val="80"/>
        </w:rPr>
        <w:t xml:space="preserve"> </w:t>
      </w:r>
      <w:r>
        <w:t>действия</w:t>
      </w:r>
      <w:r>
        <w:rPr>
          <w:spacing w:val="80"/>
        </w:rPr>
        <w:t xml:space="preserve"> </w:t>
      </w:r>
      <w:r>
        <w:t>сложения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вычитания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пределах</w:t>
      </w:r>
      <w:r>
        <w:rPr>
          <w:spacing w:val="40"/>
        </w:rPr>
        <w:t xml:space="preserve"> </w:t>
      </w:r>
      <w:r>
        <w:t>20 (устно и письменно) без перехода через десяток;</w:t>
      </w:r>
    </w:p>
    <w:p w:rsidR="007A46EE" w:rsidRDefault="009E1D98">
      <w:pPr>
        <w:pStyle w:val="a3"/>
        <w:spacing w:line="362" w:lineRule="auto"/>
        <w:ind w:right="139" w:firstLine="710"/>
      </w:pPr>
      <w:r>
        <w:t>называть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различать</w:t>
      </w:r>
      <w:r>
        <w:rPr>
          <w:spacing w:val="80"/>
        </w:rPr>
        <w:t xml:space="preserve"> </w:t>
      </w:r>
      <w:r>
        <w:t>компоненты</w:t>
      </w:r>
      <w:r>
        <w:rPr>
          <w:spacing w:val="80"/>
        </w:rPr>
        <w:t xml:space="preserve"> </w:t>
      </w:r>
      <w:r>
        <w:t>действий</w:t>
      </w:r>
      <w:r>
        <w:rPr>
          <w:spacing w:val="80"/>
        </w:rPr>
        <w:t xml:space="preserve"> </w:t>
      </w:r>
      <w:r>
        <w:t>сложения</w:t>
      </w:r>
      <w:r>
        <w:rPr>
          <w:spacing w:val="80"/>
        </w:rPr>
        <w:t xml:space="preserve"> </w:t>
      </w:r>
      <w:r>
        <w:t>(слагаемые,</w:t>
      </w:r>
      <w:r>
        <w:rPr>
          <w:spacing w:val="80"/>
        </w:rPr>
        <w:t xml:space="preserve"> </w:t>
      </w:r>
      <w:r>
        <w:t>сумма) и вычитания (уменьшаемое, вычитаемое, разность);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firstLine="710"/>
        <w:jc w:val="left"/>
      </w:pPr>
      <w:r>
        <w:t>решать</w:t>
      </w:r>
      <w:r>
        <w:rPr>
          <w:spacing w:val="-7"/>
        </w:rPr>
        <w:t xml:space="preserve"> </w:t>
      </w:r>
      <w:r>
        <w:t>текстовые</w:t>
      </w:r>
      <w:r>
        <w:rPr>
          <w:spacing w:val="-4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одно</w:t>
      </w:r>
      <w:r>
        <w:rPr>
          <w:spacing w:val="-5"/>
        </w:rPr>
        <w:t xml:space="preserve"> </w:t>
      </w:r>
      <w:r>
        <w:t>действие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сложение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вычитание:</w:t>
      </w:r>
      <w:r>
        <w:rPr>
          <w:spacing w:val="-10"/>
        </w:rPr>
        <w:t xml:space="preserve"> </w:t>
      </w:r>
      <w:r>
        <w:t>выделять условие и требование (вопрос);</w:t>
      </w:r>
    </w:p>
    <w:p w:rsidR="007A46EE" w:rsidRDefault="009E1D98">
      <w:pPr>
        <w:pStyle w:val="a3"/>
        <w:tabs>
          <w:tab w:val="left" w:pos="2677"/>
          <w:tab w:val="left" w:pos="3897"/>
          <w:tab w:val="left" w:pos="4405"/>
          <w:tab w:val="left" w:pos="5399"/>
          <w:tab w:val="left" w:pos="7205"/>
          <w:tab w:val="left" w:pos="8204"/>
          <w:tab w:val="left" w:pos="9058"/>
        </w:tabs>
        <w:spacing w:before="8"/>
        <w:ind w:left="1136"/>
        <w:jc w:val="left"/>
      </w:pPr>
      <w:r>
        <w:rPr>
          <w:spacing w:val="-2"/>
        </w:rPr>
        <w:t>сравнивать</w:t>
      </w:r>
      <w:r>
        <w:tab/>
      </w:r>
      <w:r>
        <w:rPr>
          <w:spacing w:val="-2"/>
        </w:rPr>
        <w:t>объекты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длине,</w:t>
      </w:r>
      <w:r>
        <w:tab/>
      </w:r>
      <w:r>
        <w:rPr>
          <w:spacing w:val="-2"/>
        </w:rPr>
        <w:t>устанавливая</w:t>
      </w:r>
      <w:r>
        <w:tab/>
      </w:r>
      <w:r>
        <w:rPr>
          <w:spacing w:val="-2"/>
        </w:rPr>
        <w:t>между</w:t>
      </w:r>
      <w:r>
        <w:tab/>
      </w:r>
      <w:r>
        <w:rPr>
          <w:spacing w:val="-4"/>
        </w:rPr>
        <w:t>ними</w:t>
      </w:r>
      <w:r>
        <w:tab/>
      </w:r>
      <w:r>
        <w:rPr>
          <w:spacing w:val="-2"/>
        </w:rPr>
        <w:t>соотношение</w:t>
      </w:r>
    </w:p>
    <w:p w:rsidR="007A46EE" w:rsidRDefault="009E1D98">
      <w:pPr>
        <w:pStyle w:val="a3"/>
        <w:spacing w:before="162"/>
        <w:jc w:val="left"/>
      </w:pPr>
      <w:r>
        <w:rPr>
          <w:spacing w:val="-2"/>
        </w:rPr>
        <w:t>«длиннее-короче»,</w:t>
      </w:r>
      <w:r>
        <w:rPr>
          <w:spacing w:val="2"/>
        </w:rPr>
        <w:t xml:space="preserve"> </w:t>
      </w:r>
      <w:r>
        <w:rPr>
          <w:spacing w:val="-2"/>
        </w:rPr>
        <w:t>«выше-ниже»,</w:t>
      </w:r>
      <w:r>
        <w:rPr>
          <w:spacing w:val="7"/>
        </w:rPr>
        <w:t xml:space="preserve"> </w:t>
      </w:r>
      <w:r>
        <w:rPr>
          <w:spacing w:val="-2"/>
        </w:rPr>
        <w:t>«шире-уже»;</w:t>
      </w:r>
    </w:p>
    <w:p w:rsidR="007A46EE" w:rsidRDefault="009E1D98">
      <w:pPr>
        <w:pStyle w:val="a3"/>
        <w:spacing w:before="163" w:line="362" w:lineRule="auto"/>
        <w:ind w:left="1136" w:right="1069"/>
        <w:jc w:val="left"/>
      </w:pPr>
      <w:r>
        <w:t>измерять</w:t>
      </w:r>
      <w:r>
        <w:rPr>
          <w:spacing w:val="-16"/>
        </w:rPr>
        <w:t xml:space="preserve"> </w:t>
      </w:r>
      <w:r>
        <w:t>длину</w:t>
      </w:r>
      <w:r>
        <w:rPr>
          <w:spacing w:val="-18"/>
        </w:rPr>
        <w:t xml:space="preserve"> </w:t>
      </w:r>
      <w:r>
        <w:t>отрезка</w:t>
      </w:r>
      <w:r>
        <w:rPr>
          <w:spacing w:val="-8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см),</w:t>
      </w:r>
      <w:r>
        <w:rPr>
          <w:spacing w:val="-8"/>
        </w:rPr>
        <w:t xml:space="preserve"> </w:t>
      </w:r>
      <w:r>
        <w:t>чертить</w:t>
      </w:r>
      <w:r>
        <w:rPr>
          <w:spacing w:val="-16"/>
        </w:rPr>
        <w:t xml:space="preserve"> </w:t>
      </w:r>
      <w:r>
        <w:t>отрезок</w:t>
      </w:r>
      <w:r>
        <w:rPr>
          <w:spacing w:val="-10"/>
        </w:rPr>
        <w:t xml:space="preserve"> </w:t>
      </w:r>
      <w:r>
        <w:t>заданной</w:t>
      </w:r>
      <w:r>
        <w:rPr>
          <w:spacing w:val="-9"/>
        </w:rPr>
        <w:t xml:space="preserve"> </w:t>
      </w:r>
      <w:r>
        <w:t>длины; различать число и цифру;</w:t>
      </w:r>
    </w:p>
    <w:p w:rsidR="007A46EE" w:rsidRDefault="009E1D98">
      <w:pPr>
        <w:pStyle w:val="a3"/>
        <w:tabs>
          <w:tab w:val="left" w:pos="2912"/>
          <w:tab w:val="left" w:pos="5011"/>
          <w:tab w:val="left" w:pos="6221"/>
          <w:tab w:val="left" w:pos="7032"/>
          <w:tab w:val="left" w:pos="8794"/>
        </w:tabs>
        <w:spacing w:line="362" w:lineRule="auto"/>
        <w:ind w:right="163" w:firstLine="710"/>
        <w:jc w:val="left"/>
      </w:pPr>
      <w:r>
        <w:rPr>
          <w:spacing w:val="-2"/>
        </w:rPr>
        <w:t>распознавать</w:t>
      </w:r>
      <w:r>
        <w:tab/>
      </w:r>
      <w:r>
        <w:rPr>
          <w:spacing w:val="-2"/>
        </w:rPr>
        <w:t>геометрические</w:t>
      </w:r>
      <w:r>
        <w:tab/>
      </w:r>
      <w:r>
        <w:rPr>
          <w:spacing w:val="-2"/>
        </w:rPr>
        <w:t>фигуры:</w:t>
      </w:r>
      <w:r>
        <w:tab/>
      </w:r>
      <w:r>
        <w:rPr>
          <w:spacing w:val="-2"/>
        </w:rPr>
        <w:t>круг,</w:t>
      </w:r>
      <w:r>
        <w:tab/>
      </w:r>
      <w:r>
        <w:rPr>
          <w:spacing w:val="-2"/>
        </w:rPr>
        <w:t>треугольник,</w:t>
      </w:r>
      <w:r>
        <w:tab/>
      </w:r>
      <w:r>
        <w:rPr>
          <w:spacing w:val="-2"/>
        </w:rPr>
        <w:t xml:space="preserve">прямоугольник </w:t>
      </w:r>
      <w:r>
        <w:t>(квадрат), отрезок;</w:t>
      </w:r>
    </w:p>
    <w:p w:rsidR="007A46EE" w:rsidRDefault="009E1D98">
      <w:pPr>
        <w:pStyle w:val="a3"/>
        <w:tabs>
          <w:tab w:val="left" w:pos="3051"/>
          <w:tab w:val="left" w:pos="4026"/>
          <w:tab w:val="left" w:pos="5495"/>
          <w:tab w:val="left" w:pos="7364"/>
          <w:tab w:val="left" w:pos="9448"/>
        </w:tabs>
        <w:spacing w:line="357" w:lineRule="auto"/>
        <w:ind w:right="147" w:firstLine="710"/>
        <w:jc w:val="left"/>
      </w:pPr>
      <w:r>
        <w:rPr>
          <w:spacing w:val="-2"/>
        </w:rPr>
        <w:t>устанавливать</w:t>
      </w:r>
      <w:r>
        <w:tab/>
      </w:r>
      <w:r>
        <w:rPr>
          <w:spacing w:val="-4"/>
        </w:rPr>
        <w:t>между</w:t>
      </w:r>
      <w:r>
        <w:tab/>
      </w:r>
      <w:r>
        <w:rPr>
          <w:spacing w:val="-2"/>
        </w:rPr>
        <w:t>объектами</w:t>
      </w:r>
      <w:r>
        <w:tab/>
      </w:r>
      <w:r>
        <w:rPr>
          <w:spacing w:val="-2"/>
        </w:rPr>
        <w:t>соотно</w:t>
      </w:r>
      <w:r>
        <w:rPr>
          <w:spacing w:val="-2"/>
        </w:rPr>
        <w:t>шения:</w:t>
      </w:r>
      <w:r>
        <w:tab/>
      </w:r>
      <w:r>
        <w:rPr>
          <w:spacing w:val="-2"/>
        </w:rPr>
        <w:t>«слева-справа»,</w:t>
      </w:r>
      <w:r>
        <w:tab/>
      </w:r>
      <w:r>
        <w:rPr>
          <w:spacing w:val="-2"/>
        </w:rPr>
        <w:t xml:space="preserve">«спереди- </w:t>
      </w:r>
      <w:r>
        <w:t>сзади», между;</w:t>
      </w:r>
    </w:p>
    <w:p w:rsidR="007A46EE" w:rsidRDefault="009E1D98">
      <w:pPr>
        <w:pStyle w:val="a3"/>
        <w:tabs>
          <w:tab w:val="left" w:pos="2998"/>
          <w:tab w:val="left" w:pos="4151"/>
          <w:tab w:val="left" w:pos="5788"/>
          <w:tab w:val="left" w:pos="6240"/>
          <w:tab w:val="left" w:pos="7666"/>
          <w:tab w:val="left" w:pos="9082"/>
        </w:tabs>
        <w:spacing w:line="357" w:lineRule="auto"/>
        <w:ind w:right="161" w:firstLine="710"/>
        <w:jc w:val="left"/>
      </w:pPr>
      <w:r>
        <w:rPr>
          <w:spacing w:val="-2"/>
        </w:rPr>
        <w:t>распознавать</w:t>
      </w:r>
      <w:r>
        <w:tab/>
      </w:r>
      <w:r>
        <w:rPr>
          <w:spacing w:val="-2"/>
        </w:rPr>
        <w:t>верные</w:t>
      </w:r>
      <w:r>
        <w:tab/>
      </w:r>
      <w:r>
        <w:rPr>
          <w:spacing w:val="-2"/>
        </w:rPr>
        <w:t>(истинные)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неверные</w:t>
      </w:r>
      <w:r>
        <w:tab/>
      </w:r>
      <w:r>
        <w:rPr>
          <w:spacing w:val="-2"/>
        </w:rPr>
        <w:t>(ложные)</w:t>
      </w:r>
      <w:r>
        <w:tab/>
      </w:r>
      <w:r>
        <w:rPr>
          <w:spacing w:val="-4"/>
        </w:rPr>
        <w:t xml:space="preserve">утверждения </w:t>
      </w:r>
      <w:r>
        <w:t>относительно заданного набора объектов/предметов;</w:t>
      </w:r>
    </w:p>
    <w:p w:rsidR="007A46EE" w:rsidRDefault="009E1D98">
      <w:pPr>
        <w:pStyle w:val="a3"/>
        <w:tabs>
          <w:tab w:val="left" w:pos="3027"/>
          <w:tab w:val="left" w:pos="4285"/>
          <w:tab w:val="left" w:pos="4838"/>
          <w:tab w:val="left" w:pos="6350"/>
          <w:tab w:val="left" w:pos="7781"/>
          <w:tab w:val="left" w:pos="9140"/>
          <w:tab w:val="left" w:pos="9553"/>
        </w:tabs>
        <w:spacing w:line="364" w:lineRule="auto"/>
        <w:ind w:right="152" w:firstLine="710"/>
        <w:jc w:val="left"/>
      </w:pPr>
      <w:r>
        <w:rPr>
          <w:spacing w:val="-2"/>
        </w:rPr>
        <w:t>группировать</w:t>
      </w:r>
      <w:r>
        <w:tab/>
      </w:r>
      <w:r>
        <w:rPr>
          <w:spacing w:val="-2"/>
        </w:rPr>
        <w:t>объекты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заданному</w:t>
      </w:r>
      <w:r>
        <w:tab/>
      </w:r>
      <w:r>
        <w:rPr>
          <w:spacing w:val="-2"/>
        </w:rPr>
        <w:t>признаку,</w:t>
      </w:r>
      <w:r>
        <w:tab/>
      </w:r>
      <w:r>
        <w:rPr>
          <w:spacing w:val="-2"/>
        </w:rPr>
        <w:t>находить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называть </w:t>
      </w:r>
      <w:r>
        <w:t xml:space="preserve">закономерности в ряду объектов </w:t>
      </w:r>
      <w:r>
        <w:t>повседневной жизни;</w:t>
      </w:r>
    </w:p>
    <w:p w:rsidR="007A46EE" w:rsidRDefault="009E1D98">
      <w:pPr>
        <w:pStyle w:val="a3"/>
        <w:spacing w:line="362" w:lineRule="auto"/>
        <w:ind w:firstLine="710"/>
        <w:jc w:val="left"/>
      </w:pPr>
      <w:r>
        <w:t>различать</w:t>
      </w:r>
      <w:r>
        <w:rPr>
          <w:spacing w:val="33"/>
        </w:rPr>
        <w:t xml:space="preserve"> </w:t>
      </w:r>
      <w:r>
        <w:t>строки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столбцы</w:t>
      </w:r>
      <w:r>
        <w:rPr>
          <w:spacing w:val="35"/>
        </w:rPr>
        <w:t xml:space="preserve"> </w:t>
      </w:r>
      <w:r>
        <w:t>таблицы,</w:t>
      </w:r>
      <w:r>
        <w:rPr>
          <w:spacing w:val="40"/>
        </w:rPr>
        <w:t xml:space="preserve"> </w:t>
      </w:r>
      <w:r>
        <w:t>вносить</w:t>
      </w:r>
      <w:r>
        <w:rPr>
          <w:spacing w:val="32"/>
        </w:rPr>
        <w:t xml:space="preserve"> </w:t>
      </w:r>
      <w:r>
        <w:t>данное</w:t>
      </w:r>
      <w:r>
        <w:rPr>
          <w:spacing w:val="40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таблицу,</w:t>
      </w:r>
      <w:r>
        <w:rPr>
          <w:spacing w:val="38"/>
        </w:rPr>
        <w:t xml:space="preserve"> </w:t>
      </w:r>
      <w:r>
        <w:t>извлекать данное или данные из таблицы;</w:t>
      </w:r>
    </w:p>
    <w:p w:rsidR="007A46EE" w:rsidRDefault="009E1D98">
      <w:pPr>
        <w:pStyle w:val="a3"/>
        <w:spacing w:line="320" w:lineRule="exact"/>
        <w:ind w:left="1136"/>
        <w:jc w:val="left"/>
      </w:pPr>
      <w:r>
        <w:rPr>
          <w:spacing w:val="-2"/>
        </w:rPr>
        <w:t>сравнивать</w:t>
      </w:r>
      <w:r>
        <w:rPr>
          <w:spacing w:val="-10"/>
        </w:rPr>
        <w:t xml:space="preserve"> </w:t>
      </w:r>
      <w:r>
        <w:rPr>
          <w:spacing w:val="-2"/>
        </w:rPr>
        <w:t>два объекта</w:t>
      </w:r>
      <w:r>
        <w:t xml:space="preserve"> </w:t>
      </w:r>
      <w:r>
        <w:rPr>
          <w:spacing w:val="-2"/>
        </w:rPr>
        <w:t>(числа,</w:t>
      </w:r>
      <w:r>
        <w:t xml:space="preserve"> </w:t>
      </w:r>
      <w:r>
        <w:rPr>
          <w:spacing w:val="-2"/>
        </w:rPr>
        <w:t>геометрические</w:t>
      </w:r>
      <w:r>
        <w:rPr>
          <w:spacing w:val="1"/>
        </w:rPr>
        <w:t xml:space="preserve"> </w:t>
      </w:r>
      <w:r>
        <w:rPr>
          <w:spacing w:val="-2"/>
        </w:rPr>
        <w:t>фигуры);</w:t>
      </w:r>
    </w:p>
    <w:p w:rsidR="007A46EE" w:rsidRDefault="009E1D98">
      <w:pPr>
        <w:pStyle w:val="a3"/>
        <w:spacing w:before="136"/>
        <w:ind w:left="1136"/>
        <w:jc w:val="left"/>
      </w:pPr>
      <w:r>
        <w:t>распределять</w:t>
      </w:r>
      <w:r>
        <w:rPr>
          <w:spacing w:val="-18"/>
        </w:rPr>
        <w:t xml:space="preserve"> </w:t>
      </w:r>
      <w:r>
        <w:t>объекты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две</w:t>
      </w:r>
      <w:r>
        <w:rPr>
          <w:spacing w:val="-10"/>
        </w:rPr>
        <w:t xml:space="preserve"> </w:t>
      </w:r>
      <w:r>
        <w:t>группы</w:t>
      </w:r>
      <w:r>
        <w:rPr>
          <w:spacing w:val="-1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заданному</w:t>
      </w:r>
      <w:r>
        <w:rPr>
          <w:spacing w:val="-17"/>
        </w:rPr>
        <w:t xml:space="preserve"> </w:t>
      </w:r>
      <w:r>
        <w:rPr>
          <w:spacing w:val="-2"/>
        </w:rPr>
        <w:t>основанию.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before="163" w:line="357" w:lineRule="auto"/>
        <w:ind w:right="166" w:firstLine="710"/>
        <w:rPr>
          <w:sz w:val="28"/>
        </w:rPr>
      </w:pP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концу</w:t>
      </w:r>
      <w:r>
        <w:rPr>
          <w:spacing w:val="8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80"/>
          <w:sz w:val="28"/>
        </w:rPr>
        <w:t xml:space="preserve"> </w:t>
      </w:r>
      <w:r>
        <w:rPr>
          <w:sz w:val="28"/>
        </w:rPr>
        <w:t>во</w:t>
      </w:r>
      <w:r>
        <w:rPr>
          <w:spacing w:val="80"/>
          <w:sz w:val="28"/>
        </w:rPr>
        <w:t xml:space="preserve"> </w:t>
      </w:r>
      <w:r>
        <w:rPr>
          <w:sz w:val="28"/>
        </w:rPr>
        <w:t>2</w:t>
      </w:r>
      <w:r>
        <w:rPr>
          <w:spacing w:val="8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80"/>
          <w:sz w:val="28"/>
        </w:rPr>
        <w:t xml:space="preserve"> </w:t>
      </w:r>
      <w:r>
        <w:rPr>
          <w:sz w:val="28"/>
        </w:rPr>
        <w:t>получит</w:t>
      </w:r>
      <w:r>
        <w:rPr>
          <w:spacing w:val="80"/>
          <w:sz w:val="28"/>
        </w:rPr>
        <w:t xml:space="preserve"> </w:t>
      </w:r>
      <w:r>
        <w:rPr>
          <w:sz w:val="28"/>
        </w:rPr>
        <w:t>следующие предметные результаты по отдельным темам программы по математике:</w:t>
      </w:r>
    </w:p>
    <w:p w:rsidR="007A46EE" w:rsidRDefault="009E1D98">
      <w:pPr>
        <w:pStyle w:val="a3"/>
        <w:spacing w:before="6"/>
        <w:ind w:left="1136"/>
      </w:pPr>
      <w:r>
        <w:t>читать,</w:t>
      </w:r>
      <w:r>
        <w:rPr>
          <w:spacing w:val="-18"/>
        </w:rPr>
        <w:t xml:space="preserve"> </w:t>
      </w:r>
      <w:r>
        <w:t>записывать,</w:t>
      </w:r>
      <w:r>
        <w:rPr>
          <w:spacing w:val="-17"/>
        </w:rPr>
        <w:t xml:space="preserve"> </w:t>
      </w:r>
      <w:r>
        <w:t>сравнивать,</w:t>
      </w:r>
      <w:r>
        <w:rPr>
          <w:spacing w:val="-13"/>
        </w:rPr>
        <w:t xml:space="preserve"> </w:t>
      </w:r>
      <w:r>
        <w:t>упорядочивать</w:t>
      </w:r>
      <w:r>
        <w:rPr>
          <w:spacing w:val="-18"/>
        </w:rPr>
        <w:t xml:space="preserve"> </w:t>
      </w:r>
      <w:r>
        <w:t>числа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пределах</w:t>
      </w:r>
      <w:r>
        <w:rPr>
          <w:spacing w:val="-17"/>
        </w:rPr>
        <w:t xml:space="preserve"> </w:t>
      </w:r>
      <w:r>
        <w:rPr>
          <w:spacing w:val="-4"/>
        </w:rPr>
        <w:t>100;</w:t>
      </w:r>
    </w:p>
    <w:p w:rsidR="007A46EE" w:rsidRDefault="009E1D98">
      <w:pPr>
        <w:pStyle w:val="a3"/>
        <w:spacing w:before="163" w:line="357" w:lineRule="auto"/>
        <w:ind w:right="130" w:firstLine="710"/>
      </w:pPr>
      <w:r>
        <w:t>находить</w:t>
      </w:r>
      <w:r>
        <w:rPr>
          <w:spacing w:val="80"/>
        </w:rPr>
        <w:t xml:space="preserve"> </w:t>
      </w:r>
      <w:r>
        <w:t>число</w:t>
      </w:r>
      <w:r>
        <w:rPr>
          <w:spacing w:val="80"/>
        </w:rPr>
        <w:t xml:space="preserve"> </w:t>
      </w:r>
      <w:r>
        <w:t>большее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меньшее</w:t>
      </w:r>
      <w:r>
        <w:rPr>
          <w:spacing w:val="80"/>
        </w:rPr>
        <w:t xml:space="preserve"> </w:t>
      </w:r>
      <w:r>
        <w:t>данного</w:t>
      </w:r>
      <w:r>
        <w:rPr>
          <w:spacing w:val="80"/>
        </w:rPr>
        <w:t xml:space="preserve"> </w:t>
      </w:r>
      <w:r>
        <w:t>числа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заданное</w:t>
      </w:r>
      <w:r>
        <w:rPr>
          <w:spacing w:val="80"/>
        </w:rPr>
        <w:t xml:space="preserve"> </w:t>
      </w:r>
      <w:r>
        <w:t>число (в пределах 100), большее данного числа в заданное число раз (в пределах 20);</w:t>
      </w:r>
    </w:p>
    <w:p w:rsidR="007A46EE" w:rsidRDefault="009E1D98">
      <w:pPr>
        <w:pStyle w:val="a3"/>
        <w:spacing w:before="6" w:line="360" w:lineRule="auto"/>
        <w:ind w:right="150" w:firstLine="710"/>
      </w:pPr>
      <w:r>
        <w:t>устанавливать и соблюдать порядок при вычислении значения числового выражения</w:t>
      </w:r>
      <w:r>
        <w:rPr>
          <w:spacing w:val="40"/>
        </w:rPr>
        <w:t xml:space="preserve">  </w:t>
      </w:r>
      <w:r>
        <w:t>(со</w:t>
      </w:r>
      <w:r>
        <w:rPr>
          <w:spacing w:val="38"/>
        </w:rPr>
        <w:t xml:space="preserve">  </w:t>
      </w:r>
      <w:r>
        <w:t>скобками</w:t>
      </w:r>
      <w:r>
        <w:rPr>
          <w:spacing w:val="38"/>
        </w:rPr>
        <w:t xml:space="preserve">  </w:t>
      </w:r>
      <w:r>
        <w:t>или</w:t>
      </w:r>
      <w:r>
        <w:rPr>
          <w:spacing w:val="80"/>
          <w:w w:val="150"/>
        </w:rPr>
        <w:t xml:space="preserve"> </w:t>
      </w:r>
      <w:r>
        <w:t>без</w:t>
      </w:r>
      <w:r>
        <w:rPr>
          <w:spacing w:val="80"/>
          <w:w w:val="150"/>
        </w:rPr>
        <w:t xml:space="preserve"> </w:t>
      </w:r>
      <w:r>
        <w:t>скобок),</w:t>
      </w:r>
      <w:r>
        <w:rPr>
          <w:spacing w:val="40"/>
        </w:rPr>
        <w:t xml:space="preserve">  </w:t>
      </w:r>
      <w:r>
        <w:t>содержащего</w:t>
      </w:r>
      <w:r>
        <w:rPr>
          <w:spacing w:val="80"/>
          <w:w w:val="150"/>
        </w:rPr>
        <w:t xml:space="preserve"> </w:t>
      </w:r>
      <w:r>
        <w:t>действия</w:t>
      </w:r>
      <w:r>
        <w:rPr>
          <w:spacing w:val="39"/>
        </w:rPr>
        <w:t xml:space="preserve">  </w:t>
      </w:r>
      <w:r>
        <w:t>сложения и вычитания в пределах 100;</w:t>
      </w:r>
    </w:p>
    <w:p w:rsidR="007A46EE" w:rsidRDefault="009E1D98">
      <w:pPr>
        <w:pStyle w:val="a3"/>
        <w:spacing w:line="360" w:lineRule="auto"/>
        <w:ind w:right="145" w:firstLine="710"/>
      </w:pPr>
      <w:r>
        <w:t>в</w:t>
      </w:r>
      <w:r>
        <w:t>ыполнять</w:t>
      </w:r>
      <w:r>
        <w:rPr>
          <w:spacing w:val="40"/>
        </w:rPr>
        <w:t xml:space="preserve"> </w:t>
      </w:r>
      <w:r>
        <w:t>арифметические</w:t>
      </w:r>
      <w:r>
        <w:rPr>
          <w:spacing w:val="40"/>
        </w:rPr>
        <w:t xml:space="preserve"> </w:t>
      </w:r>
      <w:r>
        <w:t>действия:</w:t>
      </w:r>
      <w:r>
        <w:rPr>
          <w:spacing w:val="40"/>
        </w:rPr>
        <w:t xml:space="preserve"> </w:t>
      </w:r>
      <w:r>
        <w:t>сложение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вычитание,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пределах</w:t>
      </w:r>
      <w:r>
        <w:rPr>
          <w:spacing w:val="40"/>
        </w:rPr>
        <w:t xml:space="preserve"> </w:t>
      </w:r>
      <w:r>
        <w:t>100 – устно и письменно, умножение и деление в пределах 50 с использованием таблицы умножения;</w:t>
      </w:r>
    </w:p>
    <w:p w:rsidR="007A46EE" w:rsidRDefault="007A46EE">
      <w:pPr>
        <w:pStyle w:val="a3"/>
        <w:spacing w:line="360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2" w:firstLine="710"/>
      </w:pPr>
      <w:r>
        <w:t>называть и различать компоненты действий умножения (множители, произведение</w:t>
      </w:r>
      <w:r>
        <w:t>), деления (делимое, делитель, частное);</w:t>
      </w:r>
    </w:p>
    <w:p w:rsidR="007A46EE" w:rsidRDefault="009E1D98">
      <w:pPr>
        <w:pStyle w:val="a3"/>
        <w:spacing w:before="8"/>
        <w:ind w:left="1136"/>
      </w:pPr>
      <w:r>
        <w:t>находить</w:t>
      </w:r>
      <w:r>
        <w:rPr>
          <w:spacing w:val="-18"/>
        </w:rPr>
        <w:t xml:space="preserve"> </w:t>
      </w:r>
      <w:r>
        <w:t>неизвестный</w:t>
      </w:r>
      <w:r>
        <w:rPr>
          <w:spacing w:val="-17"/>
        </w:rPr>
        <w:t xml:space="preserve"> </w:t>
      </w:r>
      <w:r>
        <w:t>компонент</w:t>
      </w:r>
      <w:r>
        <w:rPr>
          <w:spacing w:val="-18"/>
        </w:rPr>
        <w:t xml:space="preserve"> </w:t>
      </w:r>
      <w:r>
        <w:t>сложения,</w:t>
      </w:r>
      <w:r>
        <w:rPr>
          <w:spacing w:val="-14"/>
        </w:rPr>
        <w:t xml:space="preserve"> </w:t>
      </w:r>
      <w:r>
        <w:rPr>
          <w:spacing w:val="-2"/>
        </w:rPr>
        <w:t>вычитания;</w:t>
      </w:r>
    </w:p>
    <w:p w:rsidR="007A46EE" w:rsidRDefault="009E1D98">
      <w:pPr>
        <w:pStyle w:val="a3"/>
        <w:spacing w:before="162" w:line="362" w:lineRule="auto"/>
        <w:ind w:right="150" w:firstLine="710"/>
      </w:pPr>
      <w:r>
        <w:t>использовать при выполнении практических заданий единицы величин длины (сантиметр, дециметр, метр), массы (килограмм), времени (минута, час), стоимости (рубль, коп</w:t>
      </w:r>
      <w:r>
        <w:t>ейка);</w:t>
      </w:r>
    </w:p>
    <w:p w:rsidR="007A46EE" w:rsidRDefault="009E1D98">
      <w:pPr>
        <w:pStyle w:val="a3"/>
        <w:spacing w:line="362" w:lineRule="auto"/>
        <w:ind w:right="153" w:firstLine="710"/>
      </w:pPr>
      <w:r>
        <w:t>определять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измерительных</w:t>
      </w:r>
      <w:r>
        <w:rPr>
          <w:spacing w:val="-3"/>
        </w:rPr>
        <w:t xml:space="preserve"> </w:t>
      </w:r>
      <w:r>
        <w:t>инструментов</w:t>
      </w:r>
      <w:r>
        <w:rPr>
          <w:spacing w:val="-5"/>
        </w:rPr>
        <w:t xml:space="preserve"> </w:t>
      </w:r>
      <w:r>
        <w:t>длину, определять</w:t>
      </w:r>
      <w:r>
        <w:rPr>
          <w:spacing w:val="-3"/>
        </w:rPr>
        <w:t xml:space="preserve"> </w:t>
      </w:r>
      <w:r>
        <w:t>время с помощью часов;</w:t>
      </w:r>
    </w:p>
    <w:p w:rsidR="007A46EE" w:rsidRDefault="009E1D98">
      <w:pPr>
        <w:pStyle w:val="a3"/>
        <w:spacing w:line="357" w:lineRule="auto"/>
        <w:ind w:right="157" w:firstLine="710"/>
      </w:pPr>
      <w:r>
        <w:t>сравнивать величины длины, массы, времени, стоимости, устанавливая между ними соотношение «больше или меньше на»;</w:t>
      </w:r>
    </w:p>
    <w:p w:rsidR="007A46EE" w:rsidRDefault="009E1D98">
      <w:pPr>
        <w:pStyle w:val="a3"/>
        <w:spacing w:line="360" w:lineRule="auto"/>
        <w:ind w:right="142" w:firstLine="710"/>
      </w:pPr>
      <w:r>
        <w:t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два</w:t>
      </w:r>
      <w:r>
        <w:rPr>
          <w:spacing w:val="80"/>
          <w:w w:val="150"/>
        </w:rPr>
        <w:t xml:space="preserve"> </w:t>
      </w:r>
      <w:r>
        <w:t>действия,</w:t>
      </w:r>
      <w:r>
        <w:rPr>
          <w:spacing w:val="80"/>
          <w:w w:val="150"/>
        </w:rPr>
        <w:t xml:space="preserve"> </w:t>
      </w:r>
      <w:r>
        <w:t>оформлять</w:t>
      </w:r>
      <w:r>
        <w:rPr>
          <w:spacing w:val="80"/>
          <w:w w:val="150"/>
        </w:rPr>
        <w:t xml:space="preserve"> </w:t>
      </w:r>
      <w:r>
        <w:t>его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виде</w:t>
      </w:r>
      <w:r>
        <w:rPr>
          <w:spacing w:val="80"/>
          <w:w w:val="150"/>
        </w:rPr>
        <w:t xml:space="preserve"> </w:t>
      </w:r>
      <w:r>
        <w:t>арифметического</w:t>
      </w:r>
      <w:r>
        <w:rPr>
          <w:spacing w:val="80"/>
          <w:w w:val="150"/>
        </w:rPr>
        <w:t xml:space="preserve"> </w:t>
      </w:r>
      <w:r>
        <w:t>действия</w:t>
      </w:r>
      <w:r>
        <w:rPr>
          <w:spacing w:val="80"/>
          <w:w w:val="150"/>
        </w:rPr>
        <w:t xml:space="preserve"> </w:t>
      </w:r>
      <w:r>
        <w:t>или действий, записывать ответ;</w:t>
      </w:r>
    </w:p>
    <w:p w:rsidR="007A46EE" w:rsidRDefault="009E1D98">
      <w:pPr>
        <w:pStyle w:val="a3"/>
        <w:ind w:left="1136"/>
      </w:pPr>
      <w:r>
        <w:rPr>
          <w:spacing w:val="-2"/>
        </w:rPr>
        <w:t>ра</w:t>
      </w:r>
      <w:r>
        <w:rPr>
          <w:spacing w:val="-2"/>
        </w:rPr>
        <w:t>зличать</w:t>
      </w:r>
      <w:r>
        <w:rPr>
          <w:spacing w:val="-8"/>
        </w:rPr>
        <w:t xml:space="preserve"> </w:t>
      </w:r>
      <w:r>
        <w:rPr>
          <w:spacing w:val="-2"/>
        </w:rPr>
        <w:t>геометрические</w:t>
      </w:r>
      <w:r>
        <w:rPr>
          <w:spacing w:val="3"/>
        </w:rPr>
        <w:t xml:space="preserve"> </w:t>
      </w:r>
      <w:r>
        <w:rPr>
          <w:spacing w:val="-2"/>
        </w:rPr>
        <w:t>фигуры:</w:t>
      </w:r>
      <w:r>
        <w:rPr>
          <w:spacing w:val="-13"/>
        </w:rPr>
        <w:t xml:space="preserve"> </w:t>
      </w:r>
      <w:r>
        <w:rPr>
          <w:spacing w:val="-2"/>
        </w:rPr>
        <w:t>прямой</w:t>
      </w:r>
      <w:r>
        <w:t xml:space="preserve"> </w:t>
      </w:r>
      <w:r>
        <w:rPr>
          <w:spacing w:val="-2"/>
        </w:rPr>
        <w:t>угол,</w:t>
      </w:r>
      <w:r>
        <w:rPr>
          <w:spacing w:val="2"/>
        </w:rPr>
        <w:t xml:space="preserve"> </w:t>
      </w:r>
      <w:r>
        <w:rPr>
          <w:spacing w:val="-2"/>
        </w:rPr>
        <w:t>ломаную,</w:t>
      </w:r>
      <w:r>
        <w:rPr>
          <w:spacing w:val="3"/>
        </w:rPr>
        <w:t xml:space="preserve"> </w:t>
      </w:r>
      <w:r>
        <w:rPr>
          <w:spacing w:val="-2"/>
        </w:rPr>
        <w:t>многоугольник;</w:t>
      </w:r>
    </w:p>
    <w:p w:rsidR="007A46EE" w:rsidRDefault="009E1D98">
      <w:pPr>
        <w:pStyle w:val="a3"/>
        <w:spacing w:before="151" w:line="357" w:lineRule="auto"/>
        <w:ind w:right="160" w:firstLine="710"/>
      </w:pPr>
      <w: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7A46EE" w:rsidRDefault="009E1D98">
      <w:pPr>
        <w:pStyle w:val="a3"/>
        <w:spacing w:before="6"/>
        <w:ind w:left="1136"/>
      </w:pPr>
      <w:r>
        <w:t>выполнять</w:t>
      </w:r>
      <w:r>
        <w:rPr>
          <w:spacing w:val="-18"/>
        </w:rPr>
        <w:t xml:space="preserve"> </w:t>
      </w:r>
      <w:r>
        <w:t>измерение</w:t>
      </w:r>
      <w:r>
        <w:rPr>
          <w:spacing w:val="-13"/>
        </w:rPr>
        <w:t xml:space="preserve"> </w:t>
      </w:r>
      <w:r>
        <w:t>длин</w:t>
      </w:r>
      <w:r>
        <w:rPr>
          <w:spacing w:val="-12"/>
        </w:rPr>
        <w:t xml:space="preserve"> </w:t>
      </w:r>
      <w:r>
        <w:t>реальных</w:t>
      </w:r>
      <w:r>
        <w:rPr>
          <w:spacing w:val="-18"/>
        </w:rPr>
        <w:t xml:space="preserve"> </w:t>
      </w:r>
      <w:r>
        <w:t>объек</w:t>
      </w:r>
      <w:r>
        <w:t>тов</w:t>
      </w:r>
      <w:r>
        <w:rPr>
          <w:spacing w:val="-1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помощью</w:t>
      </w:r>
      <w:r>
        <w:rPr>
          <w:spacing w:val="-18"/>
        </w:rPr>
        <w:t xml:space="preserve"> </w:t>
      </w:r>
      <w:r>
        <w:rPr>
          <w:spacing w:val="-2"/>
        </w:rPr>
        <w:t>линейки;</w:t>
      </w:r>
    </w:p>
    <w:p w:rsidR="007A46EE" w:rsidRDefault="009E1D98">
      <w:pPr>
        <w:pStyle w:val="a3"/>
        <w:spacing w:before="163" w:line="355" w:lineRule="auto"/>
        <w:ind w:right="143" w:firstLine="710"/>
      </w:pPr>
      <w:r>
        <w:t>находить длину ломаной, состоящей из двух-трёх звеньев, периметр прямоугольника (квадрата);</w:t>
      </w:r>
    </w:p>
    <w:p w:rsidR="007A46EE" w:rsidRDefault="009E1D98">
      <w:pPr>
        <w:pStyle w:val="a3"/>
        <w:spacing w:before="7" w:line="364" w:lineRule="auto"/>
        <w:ind w:right="147" w:firstLine="710"/>
      </w:pPr>
      <w:r>
        <w:t>распознавать</w:t>
      </w:r>
      <w:r>
        <w:rPr>
          <w:spacing w:val="73"/>
        </w:rPr>
        <w:t xml:space="preserve">  </w:t>
      </w:r>
      <w:r>
        <w:t>верные</w:t>
      </w:r>
      <w:r>
        <w:rPr>
          <w:spacing w:val="74"/>
        </w:rPr>
        <w:t xml:space="preserve">  </w:t>
      </w:r>
      <w:r>
        <w:t>(истинные)</w:t>
      </w:r>
      <w:r>
        <w:rPr>
          <w:spacing w:val="73"/>
        </w:rPr>
        <w:t xml:space="preserve">  </w:t>
      </w:r>
      <w:r>
        <w:t>и</w:t>
      </w:r>
      <w:r>
        <w:rPr>
          <w:spacing w:val="75"/>
        </w:rPr>
        <w:t xml:space="preserve">  </w:t>
      </w:r>
      <w:r>
        <w:t>неверные</w:t>
      </w:r>
      <w:r>
        <w:rPr>
          <w:spacing w:val="74"/>
        </w:rPr>
        <w:t xml:space="preserve">  </w:t>
      </w:r>
      <w:r>
        <w:t>(ложные)</w:t>
      </w:r>
      <w:r>
        <w:rPr>
          <w:spacing w:val="73"/>
        </w:rPr>
        <w:t xml:space="preserve">  </w:t>
      </w:r>
      <w:r>
        <w:t>утверждения со словами «все», «каждый»;</w:t>
      </w:r>
    </w:p>
    <w:p w:rsidR="007A46EE" w:rsidRDefault="009E1D98">
      <w:pPr>
        <w:pStyle w:val="a3"/>
        <w:spacing w:line="313" w:lineRule="exact"/>
        <w:ind w:left="1136"/>
      </w:pPr>
      <w:r>
        <w:rPr>
          <w:spacing w:val="-2"/>
        </w:rPr>
        <w:t>проводить</w:t>
      </w:r>
      <w:r>
        <w:rPr>
          <w:spacing w:val="-9"/>
        </w:rPr>
        <w:t xml:space="preserve"> </w:t>
      </w:r>
      <w:r>
        <w:rPr>
          <w:spacing w:val="-2"/>
        </w:rPr>
        <w:t>одно-двухшаговые</w:t>
      </w:r>
      <w:r>
        <w:rPr>
          <w:spacing w:val="2"/>
        </w:rPr>
        <w:t xml:space="preserve"> </w:t>
      </w:r>
      <w:r>
        <w:rPr>
          <w:spacing w:val="-2"/>
        </w:rPr>
        <w:t>логические</w:t>
      </w:r>
      <w:r>
        <w:rPr>
          <w:spacing w:val="1"/>
        </w:rPr>
        <w:t xml:space="preserve"> </w:t>
      </w:r>
      <w:r>
        <w:rPr>
          <w:spacing w:val="-2"/>
        </w:rPr>
        <w:t>рассуждения</w:t>
      </w:r>
      <w:r>
        <w:rPr>
          <w:spacing w:val="1"/>
        </w:rPr>
        <w:t xml:space="preserve"> </w:t>
      </w:r>
      <w:r>
        <w:rPr>
          <w:spacing w:val="-2"/>
        </w:rPr>
        <w:t>и делать</w:t>
      </w:r>
      <w:r>
        <w:rPr>
          <w:spacing w:val="-9"/>
        </w:rPr>
        <w:t xml:space="preserve"> </w:t>
      </w:r>
      <w:r>
        <w:rPr>
          <w:spacing w:val="-2"/>
        </w:rPr>
        <w:t>выводы;</w:t>
      </w:r>
    </w:p>
    <w:p w:rsidR="007A46EE" w:rsidRDefault="009E1D98">
      <w:pPr>
        <w:pStyle w:val="a3"/>
        <w:spacing w:before="159" w:line="357" w:lineRule="auto"/>
        <w:ind w:right="153" w:firstLine="710"/>
      </w:pPr>
      <w:r>
        <w:t>находить общий признак группы математических объектов (чисел, величин, геометрических фигур);</w:t>
      </w:r>
    </w:p>
    <w:p w:rsidR="007A46EE" w:rsidRDefault="009E1D98">
      <w:pPr>
        <w:pStyle w:val="a3"/>
        <w:spacing w:before="5"/>
        <w:ind w:left="1136"/>
      </w:pPr>
      <w:r>
        <w:t>находить</w:t>
      </w:r>
      <w:r>
        <w:rPr>
          <w:spacing w:val="-18"/>
        </w:rPr>
        <w:t xml:space="preserve"> </w:t>
      </w:r>
      <w:r>
        <w:t>закономерность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ряду</w:t>
      </w:r>
      <w:r>
        <w:rPr>
          <w:spacing w:val="-17"/>
        </w:rPr>
        <w:t xml:space="preserve"> </w:t>
      </w:r>
      <w:r>
        <w:t>объектов</w:t>
      </w:r>
      <w:r>
        <w:rPr>
          <w:spacing w:val="-18"/>
        </w:rPr>
        <w:t xml:space="preserve"> </w:t>
      </w:r>
      <w:r>
        <w:t>(чисел,</w:t>
      </w:r>
      <w:r>
        <w:rPr>
          <w:spacing w:val="-15"/>
        </w:rPr>
        <w:t xml:space="preserve"> </w:t>
      </w:r>
      <w:r>
        <w:t>геометрических</w:t>
      </w:r>
      <w:r>
        <w:rPr>
          <w:spacing w:val="-18"/>
        </w:rPr>
        <w:t xml:space="preserve"> </w:t>
      </w:r>
      <w:r>
        <w:rPr>
          <w:spacing w:val="-2"/>
        </w:rPr>
        <w:t>фигур);</w:t>
      </w:r>
    </w:p>
    <w:p w:rsidR="007A46EE" w:rsidRDefault="009E1D98">
      <w:pPr>
        <w:pStyle w:val="a3"/>
        <w:spacing w:before="163" w:line="360" w:lineRule="auto"/>
        <w:ind w:right="141" w:firstLine="710"/>
      </w:pPr>
      <w:r>
        <w:t>представлять информацию в заданной форме: дополнять текст зада</w:t>
      </w:r>
      <w:r>
        <w:t>чи</w:t>
      </w:r>
      <w:r>
        <w:rPr>
          <w:spacing w:val="40"/>
        </w:rPr>
        <w:t xml:space="preserve"> </w:t>
      </w:r>
      <w:r>
        <w:t>числами,</w:t>
      </w:r>
      <w:r>
        <w:rPr>
          <w:spacing w:val="80"/>
        </w:rPr>
        <w:t xml:space="preserve"> </w:t>
      </w:r>
      <w:r>
        <w:t>заполнять</w:t>
      </w:r>
      <w:r>
        <w:rPr>
          <w:spacing w:val="80"/>
        </w:rPr>
        <w:t xml:space="preserve"> </w:t>
      </w:r>
      <w:r>
        <w:t>строку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столбец</w:t>
      </w:r>
      <w:r>
        <w:rPr>
          <w:spacing w:val="80"/>
        </w:rPr>
        <w:t xml:space="preserve"> </w:t>
      </w:r>
      <w:r>
        <w:t>таблицы,</w:t>
      </w:r>
      <w:r>
        <w:rPr>
          <w:spacing w:val="80"/>
        </w:rPr>
        <w:t xml:space="preserve"> </w:t>
      </w:r>
      <w:r>
        <w:t>указывать</w:t>
      </w:r>
      <w:r>
        <w:rPr>
          <w:spacing w:val="80"/>
        </w:rPr>
        <w:t xml:space="preserve"> </w:t>
      </w:r>
      <w:r>
        <w:t>числовые</w:t>
      </w:r>
      <w:r>
        <w:rPr>
          <w:spacing w:val="80"/>
        </w:rPr>
        <w:t xml:space="preserve"> </w:t>
      </w:r>
      <w:r>
        <w:t>данные на рисунке (изображении геометрических фигур);</w:t>
      </w:r>
    </w:p>
    <w:p w:rsidR="007A46EE" w:rsidRDefault="009E1D98">
      <w:pPr>
        <w:pStyle w:val="a3"/>
        <w:spacing w:before="1"/>
        <w:ind w:left="1136"/>
      </w:pPr>
      <w:r>
        <w:t>сравнивать</w:t>
      </w:r>
      <w:r>
        <w:rPr>
          <w:spacing w:val="-18"/>
        </w:rPr>
        <w:t xml:space="preserve"> </w:t>
      </w:r>
      <w:r>
        <w:t>группы</w:t>
      </w:r>
      <w:r>
        <w:rPr>
          <w:spacing w:val="-12"/>
        </w:rPr>
        <w:t xml:space="preserve"> </w:t>
      </w:r>
      <w:r>
        <w:t>объектов</w:t>
      </w:r>
      <w:r>
        <w:rPr>
          <w:spacing w:val="-15"/>
        </w:rPr>
        <w:t xml:space="preserve"> </w:t>
      </w:r>
      <w:r>
        <w:t>(находить</w:t>
      </w:r>
      <w:r>
        <w:rPr>
          <w:spacing w:val="-17"/>
        </w:rPr>
        <w:t xml:space="preserve"> </w:t>
      </w:r>
      <w:r>
        <w:t>общее,</w:t>
      </w:r>
      <w:r>
        <w:rPr>
          <w:spacing w:val="-13"/>
        </w:rPr>
        <w:t xml:space="preserve"> </w:t>
      </w:r>
      <w:r>
        <w:rPr>
          <w:spacing w:val="-2"/>
        </w:rPr>
        <w:t>различное);</w:t>
      </w:r>
    </w:p>
    <w:p w:rsidR="007A46EE" w:rsidRDefault="007A46EE">
      <w:pPr>
        <w:pStyle w:val="a3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left="1136" w:right="2134"/>
        <w:jc w:val="left"/>
      </w:pPr>
      <w:r>
        <w:t>находить</w:t>
      </w:r>
      <w:r>
        <w:rPr>
          <w:spacing w:val="-18"/>
        </w:rPr>
        <w:t xml:space="preserve"> </w:t>
      </w:r>
      <w:r>
        <w:t>модели</w:t>
      </w:r>
      <w:r>
        <w:rPr>
          <w:spacing w:val="-15"/>
        </w:rPr>
        <w:t xml:space="preserve"> </w:t>
      </w:r>
      <w:r>
        <w:t>геометрических</w:t>
      </w:r>
      <w:r>
        <w:rPr>
          <w:spacing w:val="-18"/>
        </w:rPr>
        <w:t xml:space="preserve"> </w:t>
      </w:r>
      <w:r>
        <w:t>фигур</w:t>
      </w:r>
      <w:r>
        <w:rPr>
          <w:spacing w:val="-11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окружающем</w:t>
      </w:r>
      <w:r>
        <w:rPr>
          <w:spacing w:val="-9"/>
        </w:rPr>
        <w:t xml:space="preserve"> </w:t>
      </w:r>
      <w:r>
        <w:t>мире; подбирать примеры, подтверждающие суждение, ответ;</w:t>
      </w:r>
    </w:p>
    <w:p w:rsidR="007A46EE" w:rsidRDefault="009E1D98">
      <w:pPr>
        <w:pStyle w:val="a3"/>
        <w:spacing w:before="8" w:line="357" w:lineRule="auto"/>
        <w:ind w:left="1136" w:right="3808"/>
        <w:jc w:val="left"/>
      </w:pPr>
      <w:r>
        <w:t>составлять (дополнять) текстовую задачу; проверять</w:t>
      </w:r>
      <w:r>
        <w:rPr>
          <w:spacing w:val="-18"/>
        </w:rPr>
        <w:t xml:space="preserve"> </w:t>
      </w:r>
      <w:r>
        <w:t>правильность</w:t>
      </w:r>
      <w:r>
        <w:rPr>
          <w:spacing w:val="-17"/>
        </w:rPr>
        <w:t xml:space="preserve"> </w:t>
      </w:r>
      <w:r>
        <w:t>вычисления,</w:t>
      </w:r>
      <w:r>
        <w:rPr>
          <w:spacing w:val="-18"/>
        </w:rPr>
        <w:t xml:space="preserve"> </w:t>
      </w:r>
      <w:r>
        <w:t>измерения.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before="5" w:line="362" w:lineRule="auto"/>
        <w:ind w:right="165" w:firstLine="710"/>
        <w:jc w:val="both"/>
        <w:rPr>
          <w:sz w:val="28"/>
        </w:rPr>
      </w:pPr>
      <w:r>
        <w:rPr>
          <w:sz w:val="28"/>
        </w:rPr>
        <w:t xml:space="preserve">К концу обучения в 3 классе обучающийся получит следующие предметные результаты по отдельным темам программы по </w:t>
      </w:r>
      <w:r>
        <w:rPr>
          <w:sz w:val="28"/>
        </w:rPr>
        <w:t>математике:</w:t>
      </w:r>
    </w:p>
    <w:p w:rsidR="007A46EE" w:rsidRDefault="009E1D98">
      <w:pPr>
        <w:pStyle w:val="a3"/>
        <w:spacing w:line="320" w:lineRule="exact"/>
        <w:ind w:left="1136"/>
      </w:pPr>
      <w:r>
        <w:rPr>
          <w:spacing w:val="-2"/>
        </w:rPr>
        <w:t>читать,</w:t>
      </w:r>
      <w:r>
        <w:rPr>
          <w:spacing w:val="-1"/>
        </w:rPr>
        <w:t xml:space="preserve"> </w:t>
      </w:r>
      <w:r>
        <w:rPr>
          <w:spacing w:val="-2"/>
        </w:rPr>
        <w:t>записывать,</w:t>
      </w:r>
      <w:r>
        <w:rPr>
          <w:spacing w:val="6"/>
        </w:rPr>
        <w:t xml:space="preserve"> </w:t>
      </w:r>
      <w:r>
        <w:rPr>
          <w:spacing w:val="-2"/>
        </w:rPr>
        <w:t>сравнивать,</w:t>
      </w:r>
      <w:r>
        <w:rPr>
          <w:spacing w:val="7"/>
        </w:rPr>
        <w:t xml:space="preserve"> </w:t>
      </w:r>
      <w:r>
        <w:rPr>
          <w:spacing w:val="-2"/>
        </w:rPr>
        <w:t>упорядочивать</w:t>
      </w:r>
      <w:r>
        <w:rPr>
          <w:spacing w:val="-4"/>
        </w:rPr>
        <w:t xml:space="preserve"> </w:t>
      </w:r>
      <w:r>
        <w:rPr>
          <w:spacing w:val="-2"/>
        </w:rPr>
        <w:t>числа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пределах</w:t>
      </w:r>
      <w:r>
        <w:rPr>
          <w:spacing w:val="-12"/>
        </w:rPr>
        <w:t xml:space="preserve"> </w:t>
      </w:r>
      <w:r>
        <w:rPr>
          <w:spacing w:val="-2"/>
        </w:rPr>
        <w:t>1000;</w:t>
      </w:r>
    </w:p>
    <w:p w:rsidR="007A46EE" w:rsidRDefault="009E1D98">
      <w:pPr>
        <w:pStyle w:val="a3"/>
        <w:spacing w:before="158" w:line="362" w:lineRule="auto"/>
        <w:ind w:right="147" w:firstLine="710"/>
      </w:pPr>
      <w:r>
        <w:t>находить</w:t>
      </w:r>
      <w:r>
        <w:rPr>
          <w:spacing w:val="80"/>
        </w:rPr>
        <w:t xml:space="preserve"> </w:t>
      </w:r>
      <w:r>
        <w:t>число</w:t>
      </w:r>
      <w:r>
        <w:rPr>
          <w:spacing w:val="80"/>
        </w:rPr>
        <w:t xml:space="preserve"> </w:t>
      </w:r>
      <w:r>
        <w:t>большее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меньшее</w:t>
      </w:r>
      <w:r>
        <w:rPr>
          <w:spacing w:val="80"/>
        </w:rPr>
        <w:t xml:space="preserve"> </w:t>
      </w:r>
      <w:r>
        <w:t>данного</w:t>
      </w:r>
      <w:r>
        <w:rPr>
          <w:spacing w:val="80"/>
        </w:rPr>
        <w:t xml:space="preserve"> </w:t>
      </w:r>
      <w:r>
        <w:t>числа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заданное</w:t>
      </w:r>
      <w:r>
        <w:rPr>
          <w:spacing w:val="80"/>
        </w:rPr>
        <w:t xml:space="preserve"> </w:t>
      </w:r>
      <w:r>
        <w:t>число, в заданное число раз (в пределах 1000);</w:t>
      </w:r>
    </w:p>
    <w:p w:rsidR="007A46EE" w:rsidRDefault="009E1D98">
      <w:pPr>
        <w:pStyle w:val="a3"/>
        <w:spacing w:line="362" w:lineRule="auto"/>
        <w:ind w:right="140" w:firstLine="710"/>
      </w:pPr>
      <w:r>
        <w:t>выполнять</w:t>
      </w:r>
      <w:r>
        <w:rPr>
          <w:spacing w:val="40"/>
        </w:rPr>
        <w:t xml:space="preserve"> </w:t>
      </w:r>
      <w:r>
        <w:t>арифметические</w:t>
      </w:r>
      <w:r>
        <w:rPr>
          <w:spacing w:val="40"/>
        </w:rPr>
        <w:t xml:space="preserve"> </w:t>
      </w:r>
      <w:r>
        <w:t>действия:</w:t>
      </w:r>
      <w:r>
        <w:rPr>
          <w:spacing w:val="40"/>
        </w:rPr>
        <w:t xml:space="preserve"> </w:t>
      </w:r>
      <w:r>
        <w:t>сложение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вычитание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:rsidR="007A46EE" w:rsidRDefault="009E1D98">
      <w:pPr>
        <w:pStyle w:val="a3"/>
        <w:spacing w:line="313" w:lineRule="exact"/>
        <w:ind w:left="1136"/>
      </w:pPr>
      <w:r>
        <w:t>выполнять</w:t>
      </w:r>
      <w:r>
        <w:rPr>
          <w:spacing w:val="-1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умножение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деление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числами</w:t>
      </w:r>
      <w:r>
        <w:rPr>
          <w:spacing w:val="-8"/>
        </w:rPr>
        <w:t xml:space="preserve"> </w:t>
      </w:r>
      <w:r>
        <w:t>0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5"/>
        </w:rPr>
        <w:t>1;</w:t>
      </w:r>
    </w:p>
    <w:p w:rsidR="007A46EE" w:rsidRDefault="009E1D98">
      <w:pPr>
        <w:pStyle w:val="a3"/>
        <w:spacing w:before="151" w:line="362" w:lineRule="auto"/>
        <w:ind w:right="161" w:firstLine="710"/>
      </w:pPr>
      <w:r>
        <w:t>устанавливать и соблюдать порядок действий при вы</w:t>
      </w:r>
      <w:r>
        <w:t>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:rsidR="007A46EE" w:rsidRDefault="009E1D98">
      <w:pPr>
        <w:pStyle w:val="a3"/>
        <w:spacing w:line="362" w:lineRule="auto"/>
        <w:ind w:right="162" w:firstLine="710"/>
      </w:pPr>
      <w:r>
        <w:t xml:space="preserve">использовать при вычислениях переместительное и сочетательное свойства </w:t>
      </w:r>
      <w:r>
        <w:rPr>
          <w:spacing w:val="-2"/>
        </w:rPr>
        <w:t>сложения;</w:t>
      </w:r>
    </w:p>
    <w:p w:rsidR="007A46EE" w:rsidRDefault="009E1D98">
      <w:pPr>
        <w:pStyle w:val="a3"/>
        <w:spacing w:line="319" w:lineRule="exact"/>
        <w:ind w:left="1136"/>
      </w:pPr>
      <w:r>
        <w:rPr>
          <w:spacing w:val="-2"/>
        </w:rPr>
        <w:t>находить</w:t>
      </w:r>
      <w:r>
        <w:rPr>
          <w:spacing w:val="-15"/>
        </w:rPr>
        <w:t xml:space="preserve"> </w:t>
      </w:r>
      <w:r>
        <w:rPr>
          <w:spacing w:val="-2"/>
        </w:rPr>
        <w:t>неизвестный</w:t>
      </w:r>
      <w:r>
        <w:rPr>
          <w:spacing w:val="-3"/>
        </w:rPr>
        <w:t xml:space="preserve"> </w:t>
      </w:r>
      <w:r>
        <w:rPr>
          <w:spacing w:val="-2"/>
        </w:rPr>
        <w:t>компонен</w:t>
      </w:r>
      <w:r>
        <w:rPr>
          <w:spacing w:val="-2"/>
        </w:rPr>
        <w:t>т</w:t>
      </w:r>
      <w:r>
        <w:rPr>
          <w:spacing w:val="-6"/>
        </w:rPr>
        <w:t xml:space="preserve"> </w:t>
      </w:r>
      <w:r>
        <w:rPr>
          <w:spacing w:val="-2"/>
        </w:rPr>
        <w:t>арифметического действия;</w:t>
      </w:r>
    </w:p>
    <w:p w:rsidR="007A46EE" w:rsidRDefault="009E1D98">
      <w:pPr>
        <w:pStyle w:val="a3"/>
        <w:spacing w:before="150" w:line="362" w:lineRule="auto"/>
        <w:ind w:right="143" w:firstLine="710"/>
      </w:pPr>
      <w: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7A46EE" w:rsidRDefault="009E1D98">
      <w:pPr>
        <w:pStyle w:val="a3"/>
        <w:spacing w:line="362" w:lineRule="auto"/>
        <w:ind w:right="141" w:firstLine="710"/>
      </w:pPr>
      <w: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:rsidR="007A46EE" w:rsidRDefault="009E1D98">
      <w:pPr>
        <w:pStyle w:val="a3"/>
        <w:spacing w:line="362" w:lineRule="auto"/>
        <w:ind w:right="163" w:firstLine="710"/>
      </w:pPr>
      <w:r>
        <w:t>сравнивать величины длины, площади, массы, времени, стоимости, уст</w:t>
      </w:r>
      <w:r>
        <w:t>анавливая между ними соотношение «больше или меньше на или в»;</w:t>
      </w:r>
    </w:p>
    <w:p w:rsidR="007A46EE" w:rsidRDefault="009E1D98">
      <w:pPr>
        <w:pStyle w:val="a3"/>
        <w:spacing w:line="362" w:lineRule="auto"/>
        <w:ind w:left="1136" w:right="2748"/>
      </w:pPr>
      <w:r>
        <w:t>называть,</w:t>
      </w:r>
      <w:r>
        <w:rPr>
          <w:spacing w:val="-7"/>
        </w:rPr>
        <w:t xml:space="preserve"> </w:t>
      </w:r>
      <w:r>
        <w:t>находить</w:t>
      </w:r>
      <w:r>
        <w:rPr>
          <w:spacing w:val="-15"/>
        </w:rPr>
        <w:t xml:space="preserve"> </w:t>
      </w:r>
      <w:r>
        <w:t>долю</w:t>
      </w:r>
      <w:r>
        <w:rPr>
          <w:spacing w:val="-8"/>
        </w:rPr>
        <w:t xml:space="preserve"> </w:t>
      </w:r>
      <w:r>
        <w:t>величины</w:t>
      </w:r>
      <w:r>
        <w:rPr>
          <w:spacing w:val="-10"/>
        </w:rPr>
        <w:t xml:space="preserve"> </w:t>
      </w:r>
      <w:r>
        <w:t>(половина,</w:t>
      </w:r>
      <w:r>
        <w:rPr>
          <w:spacing w:val="-5"/>
        </w:rPr>
        <w:t xml:space="preserve"> </w:t>
      </w:r>
      <w:r>
        <w:t>четверть); сравнивать величины, выраженные долями;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64" w:firstLine="710"/>
      </w:pPr>
      <w:r>
        <w:t>использовать при решении задач и в практических</w:t>
      </w:r>
      <w:r>
        <w:rPr>
          <w:spacing w:val="-3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(покупка товара, опре</w:t>
      </w:r>
      <w:r>
        <w:t>деление времени, выполнение расчётов) соотношение между величинами;</w:t>
      </w:r>
    </w:p>
    <w:p w:rsidR="007A46EE" w:rsidRDefault="009E1D98">
      <w:pPr>
        <w:pStyle w:val="a3"/>
        <w:spacing w:before="8" w:line="357" w:lineRule="auto"/>
        <w:ind w:right="156" w:firstLine="710"/>
      </w:pPr>
      <w:r>
        <w:t>при решении задач выполнять сложение и вычитание однородных величин, умножение и деление величины на однозначное число;</w:t>
      </w:r>
    </w:p>
    <w:p w:rsidR="007A46EE" w:rsidRDefault="009E1D98">
      <w:pPr>
        <w:pStyle w:val="a3"/>
        <w:spacing w:before="5" w:line="360" w:lineRule="auto"/>
        <w:ind w:right="148" w:firstLine="710"/>
      </w:pPr>
      <w:r>
        <w:t>решать задачи в одно-два действия: представлять текст задачи, планир</w:t>
      </w:r>
      <w:r>
        <w:t xml:space="preserve">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</w:t>
      </w:r>
      <w:r>
        <w:rPr>
          <w:spacing w:val="-2"/>
        </w:rPr>
        <w:t>вычисления);</w:t>
      </w:r>
    </w:p>
    <w:p w:rsidR="007A46EE" w:rsidRDefault="009E1D98">
      <w:pPr>
        <w:pStyle w:val="a3"/>
        <w:spacing w:before="3" w:line="357" w:lineRule="auto"/>
        <w:ind w:right="156" w:firstLine="710"/>
      </w:pPr>
      <w:r>
        <w:t>конструировать прямоугольник из данных фигур (квадратов), делить прямоугольник, м</w:t>
      </w:r>
      <w:r>
        <w:t>ногоугольник на заданные части;</w:t>
      </w:r>
    </w:p>
    <w:p w:rsidR="007A46EE" w:rsidRDefault="009E1D98">
      <w:pPr>
        <w:pStyle w:val="a3"/>
        <w:spacing w:before="6" w:line="357" w:lineRule="auto"/>
        <w:ind w:right="146" w:firstLine="710"/>
      </w:pPr>
      <w:r>
        <w:t xml:space="preserve">сравнивать фигуры по площади (наложение, сопоставление числовых </w:t>
      </w:r>
      <w:r>
        <w:rPr>
          <w:spacing w:val="-2"/>
        </w:rPr>
        <w:t>значений);</w:t>
      </w:r>
    </w:p>
    <w:p w:rsidR="007A46EE" w:rsidRDefault="009E1D98">
      <w:pPr>
        <w:pStyle w:val="a3"/>
        <w:spacing w:before="5" w:line="362" w:lineRule="auto"/>
        <w:ind w:right="162" w:firstLine="710"/>
      </w:pPr>
      <w:r>
        <w:t xml:space="preserve">находить периметр прямоугольника (квадрата), площадь прямоугольника </w:t>
      </w:r>
      <w:r>
        <w:rPr>
          <w:spacing w:val="-2"/>
        </w:rPr>
        <w:t>(квадрата);</w:t>
      </w:r>
    </w:p>
    <w:p w:rsidR="007A46EE" w:rsidRDefault="009E1D98">
      <w:pPr>
        <w:pStyle w:val="a3"/>
        <w:spacing w:line="362" w:lineRule="auto"/>
        <w:ind w:right="147" w:firstLine="710"/>
      </w:pPr>
      <w:r>
        <w:t>распознавать</w:t>
      </w:r>
      <w:r>
        <w:rPr>
          <w:spacing w:val="73"/>
        </w:rPr>
        <w:t xml:space="preserve">  </w:t>
      </w:r>
      <w:r>
        <w:t>верные</w:t>
      </w:r>
      <w:r>
        <w:rPr>
          <w:spacing w:val="74"/>
        </w:rPr>
        <w:t xml:space="preserve">  </w:t>
      </w:r>
      <w:r>
        <w:t>(истинные)</w:t>
      </w:r>
      <w:r>
        <w:rPr>
          <w:spacing w:val="73"/>
        </w:rPr>
        <w:t xml:space="preserve">  </w:t>
      </w:r>
      <w:r>
        <w:t>и</w:t>
      </w:r>
      <w:r>
        <w:rPr>
          <w:spacing w:val="75"/>
        </w:rPr>
        <w:t xml:space="preserve">  </w:t>
      </w:r>
      <w:r>
        <w:t>неверные</w:t>
      </w:r>
      <w:r>
        <w:rPr>
          <w:spacing w:val="74"/>
        </w:rPr>
        <w:t xml:space="preserve">  </w:t>
      </w:r>
      <w:r>
        <w:t>(ложные)</w:t>
      </w:r>
      <w:r>
        <w:rPr>
          <w:spacing w:val="73"/>
        </w:rPr>
        <w:t xml:space="preserve">  </w:t>
      </w:r>
      <w:r>
        <w:t>утверждения со словами: «все», «некоторые», «и», «каждый», «если…, то…»;</w:t>
      </w:r>
    </w:p>
    <w:p w:rsidR="007A46EE" w:rsidRDefault="009E1D98">
      <w:pPr>
        <w:pStyle w:val="a3"/>
        <w:spacing w:line="364" w:lineRule="auto"/>
        <w:ind w:right="133" w:firstLine="710"/>
      </w:pPr>
      <w:r>
        <w:t>формулировать утверждение (вывод), строить логические рассуждения (одно- двухшаговые), в том числе с использованием изученных связок;</w:t>
      </w:r>
    </w:p>
    <w:p w:rsidR="007A46EE" w:rsidRDefault="009E1D98">
      <w:pPr>
        <w:pStyle w:val="a3"/>
        <w:spacing w:line="318" w:lineRule="exact"/>
        <w:ind w:left="1136"/>
      </w:pPr>
      <w:r>
        <w:t>классифицировать</w:t>
      </w:r>
      <w:r>
        <w:rPr>
          <w:spacing w:val="-18"/>
        </w:rPr>
        <w:t xml:space="preserve"> </w:t>
      </w:r>
      <w:r>
        <w:t>объекты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одному-двум</w:t>
      </w:r>
      <w:r>
        <w:rPr>
          <w:spacing w:val="-15"/>
        </w:rPr>
        <w:t xml:space="preserve"> </w:t>
      </w:r>
      <w:r>
        <w:rPr>
          <w:spacing w:val="-2"/>
        </w:rPr>
        <w:t>признакам</w:t>
      </w:r>
      <w:r>
        <w:rPr>
          <w:spacing w:val="-2"/>
        </w:rPr>
        <w:t>;</w:t>
      </w:r>
    </w:p>
    <w:p w:rsidR="007A46EE" w:rsidRDefault="009E1D98">
      <w:pPr>
        <w:pStyle w:val="a3"/>
        <w:spacing w:before="129" w:line="362" w:lineRule="auto"/>
        <w:ind w:right="145" w:firstLine="710"/>
      </w:pPr>
      <w:r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также структурировать информацию: заполнять простейшие таблицы;</w:t>
      </w:r>
    </w:p>
    <w:p w:rsidR="007A46EE" w:rsidRDefault="009E1D98">
      <w:pPr>
        <w:pStyle w:val="a3"/>
        <w:spacing w:before="1" w:line="355" w:lineRule="auto"/>
        <w:ind w:right="152" w:firstLine="710"/>
      </w:pPr>
      <w:r>
        <w:t>с</w:t>
      </w:r>
      <w:r>
        <w:t>оставлять план выполнения учебного задания и следовать ему, выполнять действия по алгоритму;</w:t>
      </w:r>
    </w:p>
    <w:p w:rsidR="007A46EE" w:rsidRDefault="009E1D98">
      <w:pPr>
        <w:pStyle w:val="a3"/>
        <w:spacing w:before="7" w:line="362" w:lineRule="auto"/>
        <w:ind w:right="149" w:firstLine="710"/>
      </w:pPr>
      <w:r>
        <w:t>сравнивать математические объекты (находить общее, различное,</w:t>
      </w:r>
      <w:r>
        <w:rPr>
          <w:spacing w:val="80"/>
        </w:rPr>
        <w:t xml:space="preserve"> </w:t>
      </w:r>
      <w:r>
        <w:rPr>
          <w:spacing w:val="-2"/>
        </w:rPr>
        <w:t>уникальное);</w:t>
      </w:r>
    </w:p>
    <w:p w:rsidR="007A46EE" w:rsidRDefault="009E1D98">
      <w:pPr>
        <w:pStyle w:val="a3"/>
        <w:spacing w:line="320" w:lineRule="exact"/>
        <w:ind w:left="1136"/>
      </w:pPr>
      <w:r>
        <w:rPr>
          <w:spacing w:val="-2"/>
        </w:rPr>
        <w:t>выбирать</w:t>
      </w:r>
      <w:r>
        <w:rPr>
          <w:spacing w:val="-9"/>
        </w:rPr>
        <w:t xml:space="preserve"> </w:t>
      </w:r>
      <w:r>
        <w:rPr>
          <w:spacing w:val="-2"/>
        </w:rPr>
        <w:t>верное</w:t>
      </w:r>
      <w:r>
        <w:rPr>
          <w:spacing w:val="-1"/>
        </w:rPr>
        <w:t xml:space="preserve"> </w:t>
      </w:r>
      <w:r>
        <w:rPr>
          <w:spacing w:val="-2"/>
        </w:rPr>
        <w:t>решение</w:t>
      </w:r>
      <w:r>
        <w:t xml:space="preserve"> </w:t>
      </w:r>
      <w:r>
        <w:rPr>
          <w:spacing w:val="-2"/>
        </w:rPr>
        <w:t>математической</w:t>
      </w:r>
      <w:r>
        <w:rPr>
          <w:spacing w:val="1"/>
        </w:rPr>
        <w:t xml:space="preserve"> </w:t>
      </w:r>
      <w:r>
        <w:rPr>
          <w:spacing w:val="-2"/>
        </w:rPr>
        <w:t>задачи.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before="158" w:line="362" w:lineRule="auto"/>
        <w:ind w:right="165" w:firstLine="710"/>
        <w:jc w:val="both"/>
        <w:rPr>
          <w:sz w:val="28"/>
        </w:rPr>
      </w:pPr>
      <w:r>
        <w:rPr>
          <w:sz w:val="28"/>
        </w:rPr>
        <w:t>К концу обучения в 4 классе обучающийся получит следующие предметные результаты по отдельным темам программы по математике:</w:t>
      </w:r>
    </w:p>
    <w:p w:rsidR="007A46EE" w:rsidRDefault="007A46EE">
      <w:pPr>
        <w:pStyle w:val="a5"/>
        <w:spacing w:line="362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ind w:left="1136"/>
      </w:pPr>
      <w:r>
        <w:rPr>
          <w:spacing w:val="-2"/>
        </w:rPr>
        <w:t>читать,</w:t>
      </w:r>
      <w:r>
        <w:rPr>
          <w:spacing w:val="1"/>
        </w:rPr>
        <w:t xml:space="preserve"> </w:t>
      </w:r>
      <w:r>
        <w:rPr>
          <w:spacing w:val="-2"/>
        </w:rPr>
        <w:t>записывать,</w:t>
      </w:r>
      <w:r>
        <w:rPr>
          <w:spacing w:val="3"/>
        </w:rPr>
        <w:t xml:space="preserve"> </w:t>
      </w:r>
      <w:r>
        <w:rPr>
          <w:spacing w:val="-2"/>
        </w:rPr>
        <w:t>сравнивать,</w:t>
      </w:r>
      <w:r>
        <w:rPr>
          <w:spacing w:val="2"/>
        </w:rPr>
        <w:t xml:space="preserve"> </w:t>
      </w:r>
      <w:r>
        <w:rPr>
          <w:spacing w:val="-2"/>
        </w:rPr>
        <w:t>упорядочивать</w:t>
      </w:r>
      <w:r>
        <w:rPr>
          <w:spacing w:val="-7"/>
        </w:rPr>
        <w:t xml:space="preserve"> </w:t>
      </w:r>
      <w:r>
        <w:rPr>
          <w:spacing w:val="-2"/>
        </w:rPr>
        <w:t>многозначные</w:t>
      </w:r>
      <w:r>
        <w:rPr>
          <w:spacing w:val="1"/>
        </w:rPr>
        <w:t xml:space="preserve"> </w:t>
      </w:r>
      <w:r>
        <w:rPr>
          <w:spacing w:val="-2"/>
        </w:rPr>
        <w:t>числа;</w:t>
      </w:r>
    </w:p>
    <w:p w:rsidR="007A46EE" w:rsidRDefault="009E1D98">
      <w:pPr>
        <w:pStyle w:val="a3"/>
        <w:spacing w:before="158" w:line="362" w:lineRule="auto"/>
        <w:ind w:right="147" w:firstLine="710"/>
      </w:pPr>
      <w:r>
        <w:t>находить</w:t>
      </w:r>
      <w:r>
        <w:rPr>
          <w:spacing w:val="80"/>
        </w:rPr>
        <w:t xml:space="preserve"> </w:t>
      </w:r>
      <w:r>
        <w:t>число</w:t>
      </w:r>
      <w:r>
        <w:rPr>
          <w:spacing w:val="80"/>
        </w:rPr>
        <w:t xml:space="preserve"> </w:t>
      </w:r>
      <w:r>
        <w:t>большее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меньшее</w:t>
      </w:r>
      <w:r>
        <w:rPr>
          <w:spacing w:val="80"/>
        </w:rPr>
        <w:t xml:space="preserve"> </w:t>
      </w:r>
      <w:r>
        <w:t>данного</w:t>
      </w:r>
      <w:r>
        <w:rPr>
          <w:spacing w:val="80"/>
        </w:rPr>
        <w:t xml:space="preserve"> </w:t>
      </w:r>
      <w:r>
        <w:t>числ</w:t>
      </w:r>
      <w:r>
        <w:t>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заданное</w:t>
      </w:r>
      <w:r>
        <w:rPr>
          <w:spacing w:val="80"/>
        </w:rPr>
        <w:t xml:space="preserve"> </w:t>
      </w:r>
      <w:r>
        <w:t>число, в заданное число раз;</w:t>
      </w:r>
    </w:p>
    <w:p w:rsidR="007A46EE" w:rsidRDefault="009E1D98">
      <w:pPr>
        <w:pStyle w:val="a3"/>
        <w:spacing w:line="360" w:lineRule="auto"/>
        <w:ind w:right="137" w:firstLine="710"/>
      </w:pPr>
      <w:r>
        <w:t>выполнять</w:t>
      </w:r>
      <w:r>
        <w:rPr>
          <w:spacing w:val="80"/>
        </w:rPr>
        <w:t xml:space="preserve">   </w:t>
      </w:r>
      <w:r>
        <w:t>арифметические</w:t>
      </w:r>
      <w:r>
        <w:rPr>
          <w:spacing w:val="65"/>
          <w:w w:val="150"/>
        </w:rPr>
        <w:t xml:space="preserve">   </w:t>
      </w:r>
      <w:r>
        <w:t>действия:</w:t>
      </w:r>
      <w:r>
        <w:rPr>
          <w:spacing w:val="80"/>
        </w:rPr>
        <w:t xml:space="preserve">   </w:t>
      </w:r>
      <w:r>
        <w:t>сложение</w:t>
      </w:r>
      <w:r>
        <w:rPr>
          <w:spacing w:val="65"/>
          <w:w w:val="150"/>
        </w:rPr>
        <w:t xml:space="preserve">   </w:t>
      </w:r>
      <w:r>
        <w:t>и</w:t>
      </w:r>
      <w:r>
        <w:rPr>
          <w:spacing w:val="67"/>
          <w:w w:val="150"/>
        </w:rPr>
        <w:t xml:space="preserve">   </w:t>
      </w:r>
      <w:r>
        <w:t>вычитание с</w:t>
      </w:r>
      <w:r>
        <w:rPr>
          <w:spacing w:val="80"/>
          <w:w w:val="150"/>
        </w:rPr>
        <w:t xml:space="preserve"> </w:t>
      </w:r>
      <w:r>
        <w:t>многозначными</w:t>
      </w:r>
      <w:r>
        <w:rPr>
          <w:spacing w:val="80"/>
          <w:w w:val="150"/>
        </w:rPr>
        <w:t xml:space="preserve"> </w:t>
      </w:r>
      <w:r>
        <w:t>числами</w:t>
      </w:r>
      <w:r>
        <w:rPr>
          <w:spacing w:val="80"/>
          <w:w w:val="150"/>
        </w:rPr>
        <w:t xml:space="preserve"> </w:t>
      </w:r>
      <w:r>
        <w:t>письменно</w:t>
      </w:r>
      <w:r>
        <w:rPr>
          <w:spacing w:val="80"/>
          <w:w w:val="150"/>
        </w:rPr>
        <w:t xml:space="preserve"> </w:t>
      </w:r>
      <w:r>
        <w:t>(в</w:t>
      </w:r>
      <w:r>
        <w:rPr>
          <w:spacing w:val="80"/>
          <w:w w:val="150"/>
        </w:rPr>
        <w:t xml:space="preserve"> </w:t>
      </w:r>
      <w:r>
        <w:t>пределах</w:t>
      </w:r>
      <w:r>
        <w:rPr>
          <w:spacing w:val="80"/>
          <w:w w:val="150"/>
        </w:rPr>
        <w:t xml:space="preserve"> </w:t>
      </w:r>
      <w:r>
        <w:t>100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устно),</w:t>
      </w:r>
      <w:r>
        <w:rPr>
          <w:spacing w:val="80"/>
          <w:w w:val="150"/>
        </w:rPr>
        <w:t xml:space="preserve"> </w:t>
      </w:r>
      <w:r>
        <w:t>умножение и</w:t>
      </w:r>
      <w:r>
        <w:rPr>
          <w:spacing w:val="80"/>
        </w:rPr>
        <w:t xml:space="preserve"> </w:t>
      </w:r>
      <w:r>
        <w:t>деление</w:t>
      </w:r>
      <w:r>
        <w:rPr>
          <w:spacing w:val="80"/>
        </w:rPr>
        <w:t xml:space="preserve"> </w:t>
      </w:r>
      <w:r>
        <w:t>многозначного</w:t>
      </w:r>
      <w:r>
        <w:rPr>
          <w:spacing w:val="80"/>
        </w:rPr>
        <w:t xml:space="preserve"> </w:t>
      </w:r>
      <w:r>
        <w:t>числа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однозначное,</w:t>
      </w:r>
      <w:r>
        <w:rPr>
          <w:spacing w:val="80"/>
        </w:rPr>
        <w:t xml:space="preserve"> </w:t>
      </w:r>
      <w:r>
        <w:t>двузначное</w:t>
      </w:r>
      <w:r>
        <w:rPr>
          <w:spacing w:val="80"/>
        </w:rPr>
        <w:t xml:space="preserve"> </w:t>
      </w:r>
      <w:r>
        <w:t>число</w:t>
      </w:r>
      <w:r>
        <w:rPr>
          <w:spacing w:val="80"/>
        </w:rPr>
        <w:t xml:space="preserve"> </w:t>
      </w:r>
      <w:r>
        <w:t>письменно (в пределах 100 – устно), деление с остатком – письменно (в пределах 1000);</w:t>
      </w:r>
    </w:p>
    <w:p w:rsidR="007A46EE" w:rsidRDefault="009E1D98">
      <w:pPr>
        <w:pStyle w:val="a3"/>
        <w:spacing w:line="362" w:lineRule="auto"/>
        <w:ind w:right="143" w:firstLine="710"/>
      </w:pPr>
      <w:r>
        <w:t>вычислять значение числового выражения (со скобками или без скобок), содержащего 2–4 арифметических действия, использовать при вычислениях изученные свойства арифметическ</w:t>
      </w:r>
      <w:r>
        <w:t>их действий;</w:t>
      </w:r>
    </w:p>
    <w:p w:rsidR="007A46EE" w:rsidRDefault="009E1D98">
      <w:pPr>
        <w:pStyle w:val="a3"/>
        <w:spacing w:line="362" w:lineRule="auto"/>
        <w:ind w:right="155" w:firstLine="710"/>
      </w:pPr>
      <w:r>
        <w:t>выполнять</w:t>
      </w:r>
      <w:r>
        <w:rPr>
          <w:spacing w:val="40"/>
        </w:rPr>
        <w:t xml:space="preserve"> </w:t>
      </w:r>
      <w:r>
        <w:t>прикидку</w:t>
      </w:r>
      <w:r>
        <w:rPr>
          <w:spacing w:val="40"/>
        </w:rPr>
        <w:t xml:space="preserve"> </w:t>
      </w:r>
      <w:r>
        <w:t>результата</w:t>
      </w:r>
      <w:r>
        <w:rPr>
          <w:spacing w:val="40"/>
        </w:rPr>
        <w:t xml:space="preserve"> </w:t>
      </w:r>
      <w:r>
        <w:t>вычислений,</w:t>
      </w:r>
      <w:r>
        <w:rPr>
          <w:spacing w:val="40"/>
        </w:rPr>
        <w:t xml:space="preserve"> </w:t>
      </w:r>
      <w:r>
        <w:t>проверку</w:t>
      </w:r>
      <w:r>
        <w:rPr>
          <w:spacing w:val="40"/>
        </w:rPr>
        <w:t xml:space="preserve"> </w:t>
      </w:r>
      <w:r>
        <w:t>полученного</w:t>
      </w:r>
      <w:r>
        <w:rPr>
          <w:spacing w:val="40"/>
        </w:rPr>
        <w:t xml:space="preserve"> </w:t>
      </w:r>
      <w:r>
        <w:t>ответа по</w:t>
      </w:r>
      <w:r>
        <w:rPr>
          <w:spacing w:val="80"/>
          <w:w w:val="150"/>
        </w:rPr>
        <w:t xml:space="preserve"> </w:t>
      </w:r>
      <w:r>
        <w:t>критериям:</w:t>
      </w:r>
      <w:r>
        <w:rPr>
          <w:spacing w:val="80"/>
          <w:w w:val="150"/>
        </w:rPr>
        <w:t xml:space="preserve"> </w:t>
      </w:r>
      <w:r>
        <w:t>достоверность</w:t>
      </w:r>
      <w:r>
        <w:rPr>
          <w:spacing w:val="80"/>
          <w:w w:val="150"/>
        </w:rPr>
        <w:t xml:space="preserve"> </w:t>
      </w:r>
      <w:r>
        <w:t>(реальность),</w:t>
      </w:r>
      <w:r>
        <w:rPr>
          <w:spacing w:val="80"/>
          <w:w w:val="150"/>
        </w:rPr>
        <w:t xml:space="preserve"> </w:t>
      </w:r>
      <w:r>
        <w:t>соответствие</w:t>
      </w:r>
      <w:r>
        <w:rPr>
          <w:spacing w:val="80"/>
          <w:w w:val="150"/>
        </w:rPr>
        <w:t xml:space="preserve"> </w:t>
      </w:r>
      <w:r>
        <w:t>правилу</w:t>
      </w:r>
      <w:r>
        <w:rPr>
          <w:spacing w:val="80"/>
          <w:w w:val="150"/>
        </w:rPr>
        <w:t xml:space="preserve"> </w:t>
      </w:r>
      <w:r>
        <w:t>(алгоритму), а также с помощью калькулятора;</w:t>
      </w:r>
    </w:p>
    <w:p w:rsidR="007A46EE" w:rsidRDefault="009E1D98">
      <w:pPr>
        <w:pStyle w:val="a3"/>
        <w:spacing w:line="313" w:lineRule="exact"/>
        <w:ind w:left="1136"/>
      </w:pPr>
      <w:r>
        <w:t>находить</w:t>
      </w:r>
      <w:r>
        <w:rPr>
          <w:spacing w:val="-16"/>
        </w:rPr>
        <w:t xml:space="preserve"> </w:t>
      </w:r>
      <w:r>
        <w:t>долю</w:t>
      </w:r>
      <w:r>
        <w:rPr>
          <w:spacing w:val="-6"/>
        </w:rPr>
        <w:t xml:space="preserve"> </w:t>
      </w:r>
      <w:r>
        <w:t>величины,</w:t>
      </w:r>
      <w:r>
        <w:rPr>
          <w:spacing w:val="-7"/>
        </w:rPr>
        <w:t xml:space="preserve"> </w:t>
      </w:r>
      <w:r>
        <w:t>величину</w:t>
      </w:r>
      <w:r>
        <w:rPr>
          <w:spacing w:val="-1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ее</w:t>
      </w:r>
      <w:r>
        <w:rPr>
          <w:spacing w:val="-13"/>
        </w:rPr>
        <w:t xml:space="preserve"> </w:t>
      </w:r>
      <w:r>
        <w:rPr>
          <w:spacing w:val="-2"/>
        </w:rPr>
        <w:t>доле;</w:t>
      </w:r>
    </w:p>
    <w:p w:rsidR="007A46EE" w:rsidRDefault="009E1D98">
      <w:pPr>
        <w:pStyle w:val="a3"/>
        <w:spacing w:before="146"/>
        <w:ind w:left="1136"/>
      </w:pPr>
      <w:r>
        <w:rPr>
          <w:spacing w:val="-2"/>
        </w:rPr>
        <w:t>находить</w:t>
      </w:r>
      <w:r>
        <w:rPr>
          <w:spacing w:val="-15"/>
        </w:rPr>
        <w:t xml:space="preserve"> </w:t>
      </w:r>
      <w:r>
        <w:rPr>
          <w:spacing w:val="-2"/>
        </w:rPr>
        <w:t>неизвестный</w:t>
      </w:r>
      <w:r>
        <w:rPr>
          <w:spacing w:val="-3"/>
        </w:rPr>
        <w:t xml:space="preserve"> </w:t>
      </w:r>
      <w:r>
        <w:rPr>
          <w:spacing w:val="-2"/>
        </w:rPr>
        <w:t>компонент</w:t>
      </w:r>
      <w:r>
        <w:rPr>
          <w:spacing w:val="-6"/>
        </w:rPr>
        <w:t xml:space="preserve"> </w:t>
      </w:r>
      <w:r>
        <w:rPr>
          <w:spacing w:val="-2"/>
        </w:rPr>
        <w:t>арифметического действия;</w:t>
      </w:r>
    </w:p>
    <w:p w:rsidR="007A46EE" w:rsidRDefault="009E1D98">
      <w:pPr>
        <w:pStyle w:val="a3"/>
        <w:spacing w:before="163" w:line="357" w:lineRule="auto"/>
        <w:ind w:right="155" w:firstLine="710"/>
      </w:pPr>
      <w:r>
        <w:t>использовать единицы величин при решении задач (длина, масса, время, вместимость, стоимость, площадь, скорость);</w:t>
      </w:r>
    </w:p>
    <w:p w:rsidR="007A46EE" w:rsidRDefault="009E1D98">
      <w:pPr>
        <w:pStyle w:val="a3"/>
        <w:spacing w:before="5" w:line="360" w:lineRule="auto"/>
        <w:ind w:right="140" w:firstLine="710"/>
      </w:pPr>
      <w:r>
        <w:t>использовать при решении задач единицы длины (миллиметр, сантиметр, дециметр, метр, километр), массы (грам</w:t>
      </w:r>
      <w:r>
        <w:t>м, килограмм,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час);</w:t>
      </w:r>
    </w:p>
    <w:p w:rsidR="007A46EE" w:rsidRDefault="009E1D98">
      <w:pPr>
        <w:pStyle w:val="a3"/>
        <w:spacing w:line="360" w:lineRule="auto"/>
        <w:ind w:right="151" w:firstLine="710"/>
      </w:pPr>
      <w:r>
        <w:t>использовать при реше</w:t>
      </w:r>
      <w:r>
        <w:t>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работы;</w:t>
      </w:r>
    </w:p>
    <w:p w:rsidR="007A46EE" w:rsidRDefault="009E1D98">
      <w:pPr>
        <w:pStyle w:val="a3"/>
        <w:spacing w:before="2" w:line="360" w:lineRule="auto"/>
        <w:ind w:right="158" w:firstLine="710"/>
      </w:pPr>
      <w:r>
        <w:t xml:space="preserve">определять с помощью цифровых и аналоговых приборов массу предмета, температуру (например, воды, </w:t>
      </w:r>
      <w:r>
        <w:t>воздуха в помещении), вместимость с помощью измерительных сосудов, прикидку и оценку результата измерений;</w:t>
      </w:r>
    </w:p>
    <w:p w:rsidR="007A46EE" w:rsidRDefault="009E1D98">
      <w:pPr>
        <w:pStyle w:val="a3"/>
        <w:spacing w:before="1" w:line="362" w:lineRule="auto"/>
        <w:ind w:right="146" w:firstLine="710"/>
      </w:pPr>
      <w:r>
        <w:t>решать текстовые задачи в 1–3 действия, выполнять преобразование заданных величин,</w:t>
      </w:r>
      <w:r>
        <w:rPr>
          <w:spacing w:val="40"/>
        </w:rPr>
        <w:t xml:space="preserve"> </w:t>
      </w:r>
      <w:r>
        <w:t>выбирать при решении подходящие способы вычисления,</w:t>
      </w:r>
      <w:r>
        <w:rPr>
          <w:spacing w:val="40"/>
        </w:rPr>
        <w:t xml:space="preserve"> </w:t>
      </w:r>
      <w:r>
        <w:t>сочетая устные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64"/>
      </w:pPr>
      <w:r>
        <w:t>и письменные вычисления и используя, при необходимости, вычислительные устройства, оценивать полученный результат по критериям: реальность, соответствие условию;</w:t>
      </w:r>
    </w:p>
    <w:p w:rsidR="007A46EE" w:rsidRDefault="009E1D98">
      <w:pPr>
        <w:pStyle w:val="a3"/>
        <w:spacing w:before="1" w:line="360" w:lineRule="auto"/>
        <w:ind w:right="139" w:firstLine="710"/>
      </w:pPr>
      <w:r>
        <w:t>решать практические задачи, связанные с повседневной жизнью (например, покупка</w:t>
      </w:r>
      <w:r>
        <w:rPr>
          <w:spacing w:val="40"/>
        </w:rPr>
        <w:t xml:space="preserve">  </w:t>
      </w:r>
      <w:r>
        <w:t>товара,</w:t>
      </w:r>
      <w:r>
        <w:rPr>
          <w:spacing w:val="40"/>
        </w:rPr>
        <w:t xml:space="preserve">  </w:t>
      </w:r>
      <w:r>
        <w:t>определение</w:t>
      </w:r>
      <w:r>
        <w:rPr>
          <w:spacing w:val="40"/>
        </w:rPr>
        <w:t xml:space="preserve">  </w:t>
      </w:r>
      <w:r>
        <w:t>времени,</w:t>
      </w:r>
      <w:r>
        <w:rPr>
          <w:spacing w:val="40"/>
        </w:rPr>
        <w:t xml:space="preserve">  </w:t>
      </w:r>
      <w:r>
        <w:t>выполнение</w:t>
      </w:r>
      <w:r>
        <w:rPr>
          <w:spacing w:val="40"/>
        </w:rPr>
        <w:t xml:space="preserve">  </w:t>
      </w:r>
      <w:r>
        <w:t>расчётов),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том</w:t>
      </w:r>
      <w:r>
        <w:rPr>
          <w:spacing w:val="40"/>
        </w:rPr>
        <w:t xml:space="preserve">  </w:t>
      </w:r>
      <w:r>
        <w:t>числе с</w:t>
      </w:r>
      <w:r>
        <w:rPr>
          <w:spacing w:val="40"/>
        </w:rPr>
        <w:t xml:space="preserve">  </w:t>
      </w:r>
      <w:r>
        <w:t>избыточными</w:t>
      </w:r>
      <w:r>
        <w:rPr>
          <w:spacing w:val="40"/>
        </w:rPr>
        <w:t xml:space="preserve">  </w:t>
      </w:r>
      <w:r>
        <w:t>данными,</w:t>
      </w:r>
      <w:r>
        <w:rPr>
          <w:spacing w:val="40"/>
        </w:rPr>
        <w:t xml:space="preserve">  </w:t>
      </w:r>
      <w:r>
        <w:t>находить</w:t>
      </w:r>
      <w:r>
        <w:rPr>
          <w:spacing w:val="40"/>
        </w:rPr>
        <w:t xml:space="preserve">  </w:t>
      </w:r>
      <w:r>
        <w:t>недостающую</w:t>
      </w:r>
      <w:r>
        <w:rPr>
          <w:spacing w:val="40"/>
        </w:rPr>
        <w:t xml:space="preserve">  </w:t>
      </w:r>
      <w:r>
        <w:t>информацию</w:t>
      </w:r>
      <w:r>
        <w:rPr>
          <w:spacing w:val="40"/>
        </w:rPr>
        <w:t xml:space="preserve">  </w:t>
      </w:r>
      <w:r>
        <w:t>(например, из таблиц, схем), находить различные способы решения;</w:t>
      </w:r>
    </w:p>
    <w:p w:rsidR="007A46EE" w:rsidRDefault="009E1D98">
      <w:pPr>
        <w:pStyle w:val="a3"/>
        <w:spacing w:line="362" w:lineRule="auto"/>
        <w:ind w:right="149" w:firstLine="710"/>
      </w:pPr>
      <w:r>
        <w:t>различать окружность и круг, изображать с помощью циркуля и линейки окружность заданного радиуса;</w:t>
      </w:r>
    </w:p>
    <w:p w:rsidR="007A46EE" w:rsidRDefault="009E1D98">
      <w:pPr>
        <w:pStyle w:val="a3"/>
        <w:spacing w:line="362" w:lineRule="auto"/>
        <w:ind w:right="158" w:firstLine="710"/>
      </w:pPr>
      <w:r>
        <w:t>различать изображения простейших пространственных фигур (шар, куб, цилиндр, конус, пирамида),</w:t>
      </w:r>
      <w:r>
        <w:t xml:space="preserve"> распознавать в простейших случаях проекции</w:t>
      </w:r>
      <w:r>
        <w:rPr>
          <w:spacing w:val="40"/>
        </w:rPr>
        <w:t xml:space="preserve"> </w:t>
      </w:r>
      <w:r>
        <w:t>предметов окружающего мира на плоскость (пол, стену);</w:t>
      </w:r>
    </w:p>
    <w:p w:rsidR="007A46EE" w:rsidRDefault="009E1D98">
      <w:pPr>
        <w:pStyle w:val="a3"/>
        <w:spacing w:line="360" w:lineRule="auto"/>
        <w:ind w:right="150" w:firstLine="710"/>
      </w:pPr>
      <w:r>
        <w:t>выполнять</w:t>
      </w:r>
      <w:r>
        <w:rPr>
          <w:spacing w:val="-3"/>
        </w:rPr>
        <w:t xml:space="preserve"> </w:t>
      </w:r>
      <w:r>
        <w:t>разбиение</w:t>
      </w:r>
      <w:r>
        <w:rPr>
          <w:spacing w:val="-1"/>
        </w:rPr>
        <w:t xml:space="preserve"> </w:t>
      </w:r>
      <w:r>
        <w:t>(показывать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рисунке, чертеже) простейшей составной фигуры на прямоугольники (квадраты), находить периметр и площадь фигур, составленных</w:t>
      </w:r>
      <w:r>
        <w:t xml:space="preserve"> из двух-трех прямоугольников (квадратов);</w:t>
      </w:r>
    </w:p>
    <w:p w:rsidR="007A46EE" w:rsidRDefault="009E1D98">
      <w:pPr>
        <w:pStyle w:val="a3"/>
        <w:spacing w:line="357" w:lineRule="auto"/>
        <w:ind w:right="156" w:firstLine="710"/>
      </w:pPr>
      <w:r>
        <w:t>распознавать верные (истинные) и неверные (ложные) утверждения, приводить пример, контрпример;</w:t>
      </w:r>
    </w:p>
    <w:p w:rsidR="007A46EE" w:rsidRDefault="009E1D98">
      <w:pPr>
        <w:pStyle w:val="a3"/>
        <w:spacing w:line="362" w:lineRule="auto"/>
        <w:ind w:right="138" w:firstLine="710"/>
      </w:pPr>
      <w:r>
        <w:t xml:space="preserve">формулировать утверждение (вывод), строить логические рассуждения (двух- </w:t>
      </w:r>
      <w:r>
        <w:rPr>
          <w:spacing w:val="-2"/>
        </w:rPr>
        <w:t>трехшаговые);</w:t>
      </w:r>
    </w:p>
    <w:p w:rsidR="007A46EE" w:rsidRDefault="009E1D98">
      <w:pPr>
        <w:pStyle w:val="a3"/>
        <w:spacing w:line="362" w:lineRule="auto"/>
        <w:ind w:right="161" w:firstLine="710"/>
      </w:pPr>
      <w:r>
        <w:t>классифицировать объекты по зад</w:t>
      </w:r>
      <w:r>
        <w:t>анным или самостоятельно установленным одному-двум признакам;</w:t>
      </w:r>
    </w:p>
    <w:p w:rsidR="007A46EE" w:rsidRDefault="009E1D98">
      <w:pPr>
        <w:pStyle w:val="a3"/>
        <w:spacing w:line="360" w:lineRule="auto"/>
        <w:ind w:right="145" w:firstLine="710"/>
      </w:pPr>
      <w:r>
        <w:t>извлекать и использовать для выполнения заданий и решения задач информацию,</w:t>
      </w:r>
      <w:r>
        <w:rPr>
          <w:spacing w:val="40"/>
        </w:rPr>
        <w:t xml:space="preserve"> </w:t>
      </w:r>
      <w:r>
        <w:t>представленную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простейших столбчатых диаграммах,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таблицах с данными о реальных процессах и явлениях окружающего м</w:t>
      </w:r>
      <w:r>
        <w:t>ира (например, календарь, расписание), в предметах повседневной жизни (например, счет, меню, прайс-лист, объявление);</w:t>
      </w:r>
    </w:p>
    <w:p w:rsidR="007A46EE" w:rsidRDefault="009E1D98">
      <w:pPr>
        <w:pStyle w:val="a3"/>
        <w:ind w:left="1136"/>
      </w:pPr>
      <w:r>
        <w:rPr>
          <w:spacing w:val="-2"/>
        </w:rPr>
        <w:t>заполнять</w:t>
      </w:r>
      <w:r>
        <w:rPr>
          <w:spacing w:val="-8"/>
        </w:rPr>
        <w:t xml:space="preserve"> </w:t>
      </w:r>
      <w:r>
        <w:rPr>
          <w:spacing w:val="-2"/>
        </w:rPr>
        <w:t>данными</w:t>
      </w:r>
      <w:r>
        <w:t xml:space="preserve"> </w:t>
      </w:r>
      <w:r>
        <w:rPr>
          <w:spacing w:val="-2"/>
        </w:rPr>
        <w:t>предложенную</w:t>
      </w:r>
      <w:r>
        <w:rPr>
          <w:spacing w:val="-1"/>
        </w:rPr>
        <w:t xml:space="preserve"> </w:t>
      </w:r>
      <w:r>
        <w:rPr>
          <w:spacing w:val="-2"/>
        </w:rPr>
        <w:t>таблицу,</w:t>
      </w:r>
      <w:r>
        <w:rPr>
          <w:spacing w:val="3"/>
        </w:rPr>
        <w:t xml:space="preserve"> </w:t>
      </w:r>
      <w:r>
        <w:rPr>
          <w:spacing w:val="-2"/>
        </w:rPr>
        <w:t>столбчатую</w:t>
      </w:r>
      <w:r>
        <w:rPr>
          <w:spacing w:val="-7"/>
        </w:rPr>
        <w:t xml:space="preserve"> </w:t>
      </w:r>
      <w:r>
        <w:rPr>
          <w:spacing w:val="-2"/>
        </w:rPr>
        <w:t>диаграмму;</w:t>
      </w:r>
    </w:p>
    <w:p w:rsidR="007A46EE" w:rsidRDefault="009E1D98">
      <w:pPr>
        <w:pStyle w:val="a3"/>
        <w:spacing w:before="134" w:line="362" w:lineRule="auto"/>
        <w:ind w:right="142" w:firstLine="710"/>
      </w:pPr>
      <w:r>
        <w:t>использовать формализованные описания последовательности действий (алгоритм,</w:t>
      </w:r>
      <w:r>
        <w:t xml:space="preserve"> план, схема) в практических и учебных ситуациях, дополнять алгоритм, упорядочивать шаги алгоритма;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ind w:left="1136"/>
      </w:pPr>
      <w:r>
        <w:rPr>
          <w:spacing w:val="-2"/>
        </w:rPr>
        <w:t>составлять</w:t>
      </w:r>
      <w:r>
        <w:rPr>
          <w:spacing w:val="-9"/>
        </w:rPr>
        <w:t xml:space="preserve"> </w:t>
      </w:r>
      <w:r>
        <w:rPr>
          <w:spacing w:val="-2"/>
        </w:rPr>
        <w:t>модель</w:t>
      </w:r>
      <w:r>
        <w:rPr>
          <w:spacing w:val="-4"/>
        </w:rPr>
        <w:t xml:space="preserve"> </w:t>
      </w:r>
      <w:r>
        <w:rPr>
          <w:spacing w:val="-2"/>
        </w:rPr>
        <w:t>текстовой</w:t>
      </w:r>
      <w:r>
        <w:rPr>
          <w:spacing w:val="-1"/>
        </w:rPr>
        <w:t xml:space="preserve"> </w:t>
      </w:r>
      <w:r>
        <w:rPr>
          <w:spacing w:val="-2"/>
        </w:rPr>
        <w:t>задачи,</w:t>
      </w:r>
      <w:r>
        <w:rPr>
          <w:spacing w:val="1"/>
        </w:rPr>
        <w:t xml:space="preserve"> </w:t>
      </w:r>
      <w:r>
        <w:rPr>
          <w:spacing w:val="-2"/>
        </w:rPr>
        <w:t>числовое</w:t>
      </w:r>
      <w:r>
        <w:rPr>
          <w:spacing w:val="-1"/>
        </w:rPr>
        <w:t xml:space="preserve"> </w:t>
      </w:r>
      <w:r>
        <w:rPr>
          <w:spacing w:val="-2"/>
        </w:rPr>
        <w:t>выражение;</w:t>
      </w:r>
    </w:p>
    <w:p w:rsidR="007A46EE" w:rsidRDefault="009E1D98">
      <w:pPr>
        <w:pStyle w:val="a3"/>
        <w:spacing w:before="158" w:line="362" w:lineRule="auto"/>
        <w:ind w:right="142" w:firstLine="710"/>
      </w:pPr>
      <w:r>
        <w:t>выбирать</w:t>
      </w:r>
      <w:r>
        <w:rPr>
          <w:spacing w:val="80"/>
        </w:rPr>
        <w:t xml:space="preserve"> </w:t>
      </w:r>
      <w:r>
        <w:t>рациональное</w:t>
      </w:r>
      <w:r>
        <w:rPr>
          <w:spacing w:val="80"/>
          <w:w w:val="150"/>
        </w:rPr>
        <w:t xml:space="preserve"> </w:t>
      </w:r>
      <w:r>
        <w:t>решение</w:t>
      </w:r>
      <w:r>
        <w:rPr>
          <w:spacing w:val="80"/>
          <w:w w:val="150"/>
        </w:rPr>
        <w:t xml:space="preserve"> </w:t>
      </w:r>
      <w:r>
        <w:t>задачи,</w:t>
      </w:r>
      <w:r>
        <w:rPr>
          <w:spacing w:val="80"/>
          <w:w w:val="150"/>
        </w:rPr>
        <w:t xml:space="preserve"> </w:t>
      </w:r>
      <w:r>
        <w:t>находить</w:t>
      </w:r>
      <w:r>
        <w:rPr>
          <w:spacing w:val="80"/>
        </w:rPr>
        <w:t xml:space="preserve"> </w:t>
      </w:r>
      <w:r>
        <w:t>все</w:t>
      </w:r>
      <w:r>
        <w:rPr>
          <w:spacing w:val="80"/>
          <w:w w:val="150"/>
        </w:rPr>
        <w:t xml:space="preserve"> </w:t>
      </w:r>
      <w:r>
        <w:t>верные</w:t>
      </w:r>
      <w:r>
        <w:rPr>
          <w:spacing w:val="80"/>
          <w:w w:val="150"/>
        </w:rPr>
        <w:t xml:space="preserve"> </w:t>
      </w:r>
      <w:r>
        <w:t>решения из предложенных.</w:t>
      </w:r>
    </w:p>
    <w:p w:rsidR="007A46EE" w:rsidRDefault="009E1D98">
      <w:pPr>
        <w:pStyle w:val="1"/>
        <w:numPr>
          <w:ilvl w:val="0"/>
          <w:numId w:val="80"/>
        </w:numPr>
        <w:tabs>
          <w:tab w:val="left" w:pos="1553"/>
        </w:tabs>
        <w:spacing w:before="3"/>
        <w:ind w:left="1553" w:hanging="422"/>
        <w:jc w:val="both"/>
      </w:pPr>
      <w:bookmarkStart w:id="15" w:name="26._Рабочая_программа_по_учебному_предме"/>
      <w:bookmarkEnd w:id="15"/>
      <w:r>
        <w:t>Рабочая</w:t>
      </w:r>
      <w:r>
        <w:rPr>
          <w:spacing w:val="-18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учебному</w:t>
      </w:r>
      <w:r>
        <w:rPr>
          <w:spacing w:val="-17"/>
        </w:rPr>
        <w:t xml:space="preserve"> </w:t>
      </w:r>
      <w:r>
        <w:t>предмету</w:t>
      </w:r>
      <w:r>
        <w:rPr>
          <w:spacing w:val="-17"/>
        </w:rPr>
        <w:t xml:space="preserve"> </w:t>
      </w:r>
      <w:r>
        <w:t>«Окружающий</w:t>
      </w:r>
      <w:r>
        <w:rPr>
          <w:spacing w:val="-18"/>
        </w:rPr>
        <w:t xml:space="preserve"> </w:t>
      </w:r>
      <w:r>
        <w:rPr>
          <w:spacing w:val="-2"/>
        </w:rPr>
        <w:t>мир».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before="153" w:line="355" w:lineRule="auto"/>
        <w:ind w:right="139" w:firstLine="710"/>
        <w:jc w:val="both"/>
        <w:rPr>
          <w:sz w:val="28"/>
        </w:rPr>
      </w:pPr>
      <w:r>
        <w:rPr>
          <w:sz w:val="28"/>
        </w:rPr>
        <w:t>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</w:t>
      </w:r>
      <w:r>
        <w:rPr>
          <w:sz w:val="28"/>
        </w:rPr>
        <w:t>ему миру, окружающий мир) включает пояснительную записку, содержание обучения, планируемые результаты освоения программы по окружающему миру.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55" w:lineRule="auto"/>
        <w:ind w:right="144" w:firstLine="710"/>
        <w:jc w:val="both"/>
        <w:rPr>
          <w:sz w:val="28"/>
        </w:rPr>
      </w:pPr>
      <w:r>
        <w:rPr>
          <w:sz w:val="28"/>
        </w:rPr>
        <w:t xml:space="preserve">Пояснительная записка отражает общие цели и задачи изучения окружающего мира, место в структуре учебного плана, а </w:t>
      </w:r>
      <w:r>
        <w:rPr>
          <w:sz w:val="28"/>
        </w:rPr>
        <w:t>также подходы к отбору содержания и планируемым результатам.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55" w:lineRule="auto"/>
        <w:ind w:right="139" w:firstLine="71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80"/>
          <w:sz w:val="28"/>
        </w:rPr>
        <w:t xml:space="preserve">   </w:t>
      </w:r>
      <w:r>
        <w:rPr>
          <w:sz w:val="28"/>
        </w:rPr>
        <w:t>обучения</w:t>
      </w:r>
      <w:r>
        <w:rPr>
          <w:spacing w:val="80"/>
          <w:sz w:val="28"/>
        </w:rPr>
        <w:t xml:space="preserve">   </w:t>
      </w:r>
      <w:r>
        <w:rPr>
          <w:sz w:val="28"/>
        </w:rPr>
        <w:t>раскрывает</w:t>
      </w:r>
      <w:r>
        <w:rPr>
          <w:spacing w:val="80"/>
          <w:sz w:val="28"/>
        </w:rPr>
        <w:t xml:space="preserve">   </w:t>
      </w:r>
      <w:r>
        <w:rPr>
          <w:sz w:val="28"/>
        </w:rPr>
        <w:t>содержательные</w:t>
      </w:r>
      <w:r>
        <w:rPr>
          <w:spacing w:val="80"/>
          <w:sz w:val="28"/>
        </w:rPr>
        <w:t xml:space="preserve">   </w:t>
      </w:r>
      <w:r>
        <w:rPr>
          <w:sz w:val="28"/>
        </w:rPr>
        <w:t>линии для обязательного изучения окружающего мира в каждом классе на уровне начального общего образования.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before="1" w:line="355" w:lineRule="auto"/>
        <w:ind w:right="139" w:firstLine="710"/>
        <w:jc w:val="both"/>
        <w:rPr>
          <w:sz w:val="28"/>
        </w:rPr>
      </w:pPr>
      <w:r>
        <w:rPr>
          <w:sz w:val="28"/>
        </w:rPr>
        <w:t>Планируемые результаты программы п</w:t>
      </w:r>
      <w:r>
        <w:rPr>
          <w:sz w:val="28"/>
        </w:rPr>
        <w:t xml:space="preserve">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</w:t>
      </w:r>
      <w:r>
        <w:rPr>
          <w:spacing w:val="-2"/>
          <w:sz w:val="28"/>
        </w:rPr>
        <w:t>образования.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spacing w:line="317" w:lineRule="exact"/>
        <w:ind w:left="1768" w:hanging="632"/>
        <w:jc w:val="both"/>
        <w:rPr>
          <w:sz w:val="28"/>
        </w:rPr>
      </w:pPr>
      <w:r>
        <w:rPr>
          <w:spacing w:val="-2"/>
          <w:sz w:val="28"/>
        </w:rPr>
        <w:t>Пояснительная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записка.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154" w:line="355" w:lineRule="auto"/>
        <w:ind w:right="135" w:firstLine="710"/>
        <w:jc w:val="both"/>
        <w:rPr>
          <w:sz w:val="28"/>
        </w:rPr>
      </w:pPr>
      <w:r>
        <w:rPr>
          <w:sz w:val="28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1" w:line="355" w:lineRule="auto"/>
        <w:ind w:right="142" w:firstLine="710"/>
        <w:jc w:val="both"/>
        <w:rPr>
          <w:sz w:val="28"/>
        </w:rPr>
      </w:pPr>
      <w:r>
        <w:rPr>
          <w:sz w:val="28"/>
        </w:rPr>
        <w:t>Изучение окружающего мира, интегрирующего знания о п</w:t>
      </w:r>
      <w:r>
        <w:rPr>
          <w:sz w:val="28"/>
        </w:rPr>
        <w:t>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7A46EE" w:rsidRDefault="009E1D98">
      <w:pPr>
        <w:pStyle w:val="a3"/>
        <w:spacing w:line="355" w:lineRule="auto"/>
        <w:ind w:right="141" w:firstLine="710"/>
      </w:pPr>
      <w:r>
        <w:t>формирование</w:t>
      </w:r>
      <w:r>
        <w:rPr>
          <w:spacing w:val="40"/>
        </w:rPr>
        <w:t xml:space="preserve"> </w:t>
      </w:r>
      <w:r>
        <w:t>целостного</w:t>
      </w:r>
      <w:r>
        <w:rPr>
          <w:spacing w:val="40"/>
        </w:rPr>
        <w:t xml:space="preserve"> </w:t>
      </w:r>
      <w:r>
        <w:t>взгляда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мир,</w:t>
      </w:r>
      <w:r>
        <w:rPr>
          <w:spacing w:val="40"/>
        </w:rPr>
        <w:t xml:space="preserve"> </w:t>
      </w:r>
      <w:r>
        <w:t>осознание</w:t>
      </w:r>
      <w:r>
        <w:rPr>
          <w:spacing w:val="40"/>
        </w:rPr>
        <w:t xml:space="preserve"> </w:t>
      </w:r>
      <w:r>
        <w:t>места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нём</w:t>
      </w:r>
      <w:r>
        <w:rPr>
          <w:spacing w:val="40"/>
        </w:rPr>
        <w:t xml:space="preserve"> </w:t>
      </w:r>
      <w:r>
        <w:t>человека на основе целостного взгляда на окружающий мир (природную и социальную среду обитания);</w:t>
      </w:r>
      <w:r>
        <w:rPr>
          <w:spacing w:val="74"/>
        </w:rPr>
        <w:t xml:space="preserve">  </w:t>
      </w:r>
      <w:r>
        <w:t>освоение</w:t>
      </w:r>
      <w:r>
        <w:rPr>
          <w:spacing w:val="74"/>
        </w:rPr>
        <w:t xml:space="preserve">  </w:t>
      </w:r>
      <w:r>
        <w:t>естественно-научных,</w:t>
      </w:r>
      <w:r>
        <w:rPr>
          <w:spacing w:val="75"/>
        </w:rPr>
        <w:t xml:space="preserve">  </w:t>
      </w:r>
      <w:r>
        <w:t>обществоведческих,</w:t>
      </w:r>
      <w:r>
        <w:rPr>
          <w:spacing w:val="77"/>
        </w:rPr>
        <w:t xml:space="preserve">  </w:t>
      </w:r>
      <w:r>
        <w:t>нравственно-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jc w:val="left"/>
      </w:pPr>
      <w:r>
        <w:t>этических</w:t>
      </w:r>
      <w:r>
        <w:rPr>
          <w:spacing w:val="34"/>
        </w:rPr>
        <w:t xml:space="preserve"> </w:t>
      </w:r>
      <w:r>
        <w:t>понятий,</w:t>
      </w:r>
      <w:r>
        <w:rPr>
          <w:spacing w:val="36"/>
        </w:rPr>
        <w:t xml:space="preserve"> </w:t>
      </w:r>
      <w:r>
        <w:t>представленных</w:t>
      </w:r>
      <w:r>
        <w:rPr>
          <w:spacing w:val="31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содержании</w:t>
      </w:r>
      <w:r>
        <w:rPr>
          <w:spacing w:val="35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 xml:space="preserve">окружающему </w:t>
      </w:r>
      <w:r>
        <w:rPr>
          <w:spacing w:val="-2"/>
        </w:rPr>
        <w:t>миру;</w:t>
      </w:r>
    </w:p>
    <w:p w:rsidR="007A46EE" w:rsidRDefault="009E1D98">
      <w:pPr>
        <w:pStyle w:val="a3"/>
        <w:spacing w:line="355" w:lineRule="auto"/>
        <w:ind w:right="159" w:firstLine="710"/>
      </w:pPr>
      <w:r>
        <w:t>формирование ценности здоровья человека, его сохранения и укрепления, приверженности здоровому образу жизни;</w:t>
      </w:r>
    </w:p>
    <w:p w:rsidR="007A46EE" w:rsidRDefault="009E1D98">
      <w:pPr>
        <w:pStyle w:val="a3"/>
        <w:spacing w:line="355" w:lineRule="auto"/>
        <w:ind w:right="140" w:firstLine="710"/>
      </w:pPr>
      <w:r>
        <w:t>развитие умений</w:t>
      </w:r>
      <w:r>
        <w:rPr>
          <w:spacing w:val="-1"/>
        </w:rPr>
        <w:t xml:space="preserve"> </w:t>
      </w:r>
      <w:r>
        <w:t>и навыков</w:t>
      </w:r>
      <w:r>
        <w:rPr>
          <w:spacing w:val="-7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полученные знания в</w:t>
      </w:r>
      <w:r>
        <w:rPr>
          <w:spacing w:val="-7"/>
        </w:rPr>
        <w:t xml:space="preserve"> </w:t>
      </w:r>
      <w:r>
        <w:t>реальной учебной и жизненной практике, связанной как с поисково-исследова</w:t>
      </w:r>
      <w:r>
        <w:t>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7A46EE" w:rsidRDefault="009E1D98">
      <w:pPr>
        <w:pStyle w:val="a3"/>
        <w:spacing w:line="355" w:lineRule="auto"/>
        <w:ind w:right="141" w:firstLine="710"/>
      </w:pPr>
      <w:r>
        <w:t>духовно-нравственное развитие и воспитание личности гражданина Российской Фед</w:t>
      </w:r>
      <w:r>
        <w:t>ерации, понимание своей принадлежности к Российскому государству, определённому этносу;</w:t>
      </w:r>
    </w:p>
    <w:p w:rsidR="007A46EE" w:rsidRDefault="009E1D98">
      <w:pPr>
        <w:pStyle w:val="a3"/>
        <w:spacing w:line="355" w:lineRule="auto"/>
        <w:ind w:right="165" w:firstLine="710"/>
      </w:pPr>
      <w:r>
        <w:t xml:space="preserve">проявление уважения к истории, культуре, традициям народов Российской </w:t>
      </w:r>
      <w:r>
        <w:rPr>
          <w:spacing w:val="-2"/>
        </w:rPr>
        <w:t>Федерации;</w:t>
      </w:r>
    </w:p>
    <w:p w:rsidR="007A46EE" w:rsidRDefault="009E1D98">
      <w:pPr>
        <w:pStyle w:val="a3"/>
        <w:spacing w:line="355" w:lineRule="auto"/>
        <w:ind w:right="144" w:firstLine="710"/>
      </w:pPr>
      <w:r>
        <w:t>освоение обучающимися мирового культурного опыта по созданию общечеловеческих</w:t>
      </w:r>
      <w:r>
        <w:rPr>
          <w:spacing w:val="80"/>
        </w:rPr>
        <w:t xml:space="preserve"> </w:t>
      </w:r>
      <w:r>
        <w:t>ценностей</w:t>
      </w:r>
      <w:r>
        <w:t>,</w:t>
      </w:r>
      <w:r>
        <w:rPr>
          <w:spacing w:val="80"/>
          <w:w w:val="150"/>
        </w:rPr>
        <w:t xml:space="preserve"> </w:t>
      </w:r>
      <w:r>
        <w:t>законов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правил</w:t>
      </w:r>
      <w:r>
        <w:rPr>
          <w:spacing w:val="80"/>
          <w:w w:val="150"/>
        </w:rPr>
        <w:t xml:space="preserve"> </w:t>
      </w:r>
      <w:r>
        <w:t>построения</w:t>
      </w:r>
      <w:r>
        <w:rPr>
          <w:spacing w:val="80"/>
          <w:w w:val="150"/>
        </w:rPr>
        <w:t xml:space="preserve"> </w:t>
      </w:r>
      <w:r>
        <w:t>взаимоотношений в социуме;</w:t>
      </w:r>
    </w:p>
    <w:p w:rsidR="007A46EE" w:rsidRDefault="009E1D98">
      <w:pPr>
        <w:pStyle w:val="a3"/>
        <w:spacing w:line="355" w:lineRule="auto"/>
        <w:ind w:right="145" w:firstLine="710"/>
      </w:pPr>
      <w:r>
        <w:t>обогащение</w:t>
      </w:r>
      <w:r>
        <w:rPr>
          <w:spacing w:val="40"/>
        </w:rPr>
        <w:t xml:space="preserve"> </w:t>
      </w:r>
      <w:r>
        <w:t>духовного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способности</w:t>
      </w:r>
      <w:r>
        <w:rPr>
          <w:spacing w:val="40"/>
        </w:rPr>
        <w:t xml:space="preserve"> </w:t>
      </w:r>
      <w:r>
        <w:t>ребёнка</w:t>
      </w:r>
      <w:r>
        <w:rPr>
          <w:spacing w:val="80"/>
        </w:rPr>
        <w:t xml:space="preserve"> </w:t>
      </w:r>
      <w:r>
        <w:t>к социализации на основе принятия гуманистических норм жизни, приобретение опыта</w:t>
      </w:r>
      <w:r>
        <w:rPr>
          <w:spacing w:val="40"/>
        </w:rPr>
        <w:t xml:space="preserve">  </w:t>
      </w:r>
      <w:r>
        <w:t>эмоционально-положительного</w:t>
      </w:r>
      <w:r>
        <w:rPr>
          <w:spacing w:val="40"/>
        </w:rPr>
        <w:t xml:space="preserve">  </w:t>
      </w:r>
      <w:r>
        <w:t>отношения</w:t>
      </w:r>
      <w:r>
        <w:rPr>
          <w:spacing w:val="40"/>
        </w:rPr>
        <w:t xml:space="preserve">  </w:t>
      </w:r>
      <w:r>
        <w:t>к</w:t>
      </w:r>
      <w:r>
        <w:rPr>
          <w:spacing w:val="40"/>
        </w:rPr>
        <w:t xml:space="preserve">  </w:t>
      </w:r>
      <w:r>
        <w:t>природе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соответствии</w:t>
      </w:r>
      <w:r>
        <w:rPr>
          <w:spacing w:val="80"/>
        </w:rPr>
        <w:t xml:space="preserve"> </w:t>
      </w:r>
      <w:r>
        <w:t>с экологическими нормами поведения;</w:t>
      </w:r>
    </w:p>
    <w:p w:rsidR="007A46EE" w:rsidRDefault="009E1D98">
      <w:pPr>
        <w:pStyle w:val="a3"/>
        <w:spacing w:line="355" w:lineRule="auto"/>
        <w:ind w:right="137" w:firstLine="710"/>
      </w:pPr>
      <w:r>
        <w:t>становление навыков повседневного проявления культуры общения, гуманного</w:t>
      </w:r>
      <w:r>
        <w:rPr>
          <w:spacing w:val="34"/>
        </w:rPr>
        <w:t xml:space="preserve"> </w:t>
      </w:r>
      <w:r>
        <w:t>отношения</w:t>
      </w:r>
      <w:r>
        <w:rPr>
          <w:spacing w:val="39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людям,</w:t>
      </w:r>
      <w:r>
        <w:rPr>
          <w:spacing w:val="35"/>
        </w:rPr>
        <w:t xml:space="preserve"> </w:t>
      </w:r>
      <w:r>
        <w:t>уважительного</w:t>
      </w:r>
      <w:r>
        <w:rPr>
          <w:spacing w:val="35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взглядам,</w:t>
      </w:r>
      <w:r>
        <w:rPr>
          <w:spacing w:val="40"/>
        </w:rPr>
        <w:t xml:space="preserve"> </w:t>
      </w:r>
      <w:r>
        <w:t>мнению и индивидуальности.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39" w:firstLine="710"/>
        <w:jc w:val="both"/>
        <w:rPr>
          <w:sz w:val="28"/>
        </w:rPr>
      </w:pPr>
      <w:r>
        <w:rPr>
          <w:sz w:val="28"/>
        </w:rPr>
        <w:t>Центральной идеей конструирования содержания и планируемых результатов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миру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человека в</w:t>
      </w:r>
      <w:r>
        <w:rPr>
          <w:spacing w:val="75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79"/>
          <w:sz w:val="28"/>
        </w:rPr>
        <w:t xml:space="preserve"> </w:t>
      </w:r>
      <w:r>
        <w:rPr>
          <w:sz w:val="28"/>
        </w:rPr>
        <w:t>и</w:t>
      </w:r>
      <w:r>
        <w:rPr>
          <w:spacing w:val="77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80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78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78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75"/>
          <w:sz w:val="28"/>
        </w:rPr>
        <w:t xml:space="preserve"> </w:t>
      </w:r>
      <w:r>
        <w:rPr>
          <w:sz w:val="28"/>
        </w:rPr>
        <w:t>среде</w:t>
      </w:r>
      <w:r>
        <w:rPr>
          <w:spacing w:val="80"/>
          <w:sz w:val="28"/>
        </w:rPr>
        <w:t xml:space="preserve"> </w:t>
      </w:r>
      <w:r>
        <w:rPr>
          <w:sz w:val="28"/>
        </w:rPr>
        <w:t>обитания и</w:t>
      </w:r>
      <w:r>
        <w:rPr>
          <w:spacing w:val="80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80"/>
          <w:sz w:val="28"/>
        </w:rPr>
        <w:t xml:space="preserve"> </w:t>
      </w:r>
      <w:r>
        <w:rPr>
          <w:sz w:val="28"/>
        </w:rPr>
        <w:t>общечеловеческих</w:t>
      </w:r>
      <w:r>
        <w:rPr>
          <w:spacing w:val="80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8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системах:</w:t>
      </w:r>
      <w:r>
        <w:rPr>
          <w:spacing w:val="80"/>
          <w:sz w:val="28"/>
        </w:rPr>
        <w:t xml:space="preserve"> </w:t>
      </w:r>
      <w:r>
        <w:rPr>
          <w:sz w:val="28"/>
        </w:rPr>
        <w:t>«Человек и</w:t>
      </w:r>
      <w:r>
        <w:rPr>
          <w:spacing w:val="40"/>
          <w:sz w:val="28"/>
        </w:rPr>
        <w:t xml:space="preserve">  </w:t>
      </w:r>
      <w:r>
        <w:rPr>
          <w:sz w:val="28"/>
        </w:rPr>
        <w:t>природа»,</w:t>
      </w:r>
      <w:r>
        <w:rPr>
          <w:spacing w:val="40"/>
          <w:sz w:val="28"/>
        </w:rPr>
        <w:t xml:space="preserve">  </w:t>
      </w:r>
      <w:r>
        <w:rPr>
          <w:sz w:val="28"/>
        </w:rPr>
        <w:t>«Человек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общество»,</w:t>
      </w:r>
      <w:r>
        <w:rPr>
          <w:spacing w:val="40"/>
          <w:sz w:val="28"/>
        </w:rPr>
        <w:t xml:space="preserve">  </w:t>
      </w:r>
      <w:r>
        <w:rPr>
          <w:sz w:val="28"/>
        </w:rPr>
        <w:t>«Человек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другие</w:t>
      </w:r>
      <w:r>
        <w:rPr>
          <w:spacing w:val="40"/>
          <w:sz w:val="28"/>
        </w:rPr>
        <w:t xml:space="preserve">  </w:t>
      </w:r>
      <w:r>
        <w:rPr>
          <w:sz w:val="28"/>
        </w:rPr>
        <w:t>люди»,</w:t>
      </w:r>
      <w:r>
        <w:rPr>
          <w:spacing w:val="40"/>
          <w:sz w:val="28"/>
        </w:rPr>
        <w:t xml:space="preserve">  </w:t>
      </w:r>
      <w:r>
        <w:rPr>
          <w:sz w:val="28"/>
        </w:rPr>
        <w:t>«Человек</w:t>
      </w:r>
      <w:r>
        <w:rPr>
          <w:spacing w:val="40"/>
          <w:sz w:val="28"/>
        </w:rPr>
        <w:t xml:space="preserve"> </w:t>
      </w:r>
      <w:r>
        <w:rPr>
          <w:sz w:val="28"/>
        </w:rPr>
        <w:t>и познание». Важнейшей составляющей всех указанных систем является содержание, усвоение которого гарантирует формирование у обучающихся навыков</w:t>
      </w:r>
    </w:p>
    <w:p w:rsidR="007A46EE" w:rsidRDefault="007A46EE">
      <w:pPr>
        <w:pStyle w:val="a5"/>
        <w:spacing w:line="355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66"/>
      </w:pPr>
      <w:r>
        <w:t>здорового и безопасного образа жизни на основе развивающейся способности предвидеть результаты своих поступков и оценки возникшей ситуации.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46" w:firstLine="710"/>
        <w:jc w:val="both"/>
        <w:rPr>
          <w:sz w:val="28"/>
        </w:rPr>
      </w:pPr>
      <w:r>
        <w:rPr>
          <w:sz w:val="28"/>
        </w:rPr>
        <w:t>Отбор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40"/>
          <w:sz w:val="28"/>
        </w:rPr>
        <w:t xml:space="preserve"> </w:t>
      </w:r>
      <w:r>
        <w:rPr>
          <w:sz w:val="28"/>
        </w:rPr>
        <w:t>миру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осуществлён на основе следующих ведущих идей:</w:t>
      </w:r>
    </w:p>
    <w:p w:rsidR="007A46EE" w:rsidRDefault="009E1D98">
      <w:pPr>
        <w:pStyle w:val="a3"/>
        <w:ind w:left="1136"/>
      </w:pPr>
      <w:r>
        <w:t>рас</w:t>
      </w:r>
      <w:r>
        <w:t>крытие</w:t>
      </w:r>
      <w:r>
        <w:rPr>
          <w:spacing w:val="-9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человека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природе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обществе;</w:t>
      </w:r>
    </w:p>
    <w:p w:rsidR="007A46EE" w:rsidRDefault="009E1D98">
      <w:pPr>
        <w:pStyle w:val="a3"/>
        <w:spacing w:before="153" w:line="355" w:lineRule="auto"/>
        <w:ind w:right="149" w:firstLine="710"/>
      </w:pPr>
      <w:r>
        <w:t>освоение общечеловеческих ценностей взаимодействия в системах: «Человек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природа»,</w:t>
      </w:r>
      <w:r>
        <w:rPr>
          <w:spacing w:val="40"/>
        </w:rPr>
        <w:t xml:space="preserve">  </w:t>
      </w:r>
      <w:r>
        <w:t>«Человек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общество»,</w:t>
      </w:r>
      <w:r>
        <w:rPr>
          <w:spacing w:val="40"/>
        </w:rPr>
        <w:t xml:space="preserve">  </w:t>
      </w:r>
      <w:r>
        <w:t>«Человек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другие</w:t>
      </w:r>
      <w:r>
        <w:rPr>
          <w:spacing w:val="40"/>
        </w:rPr>
        <w:t xml:space="preserve">  </w:t>
      </w:r>
      <w:r>
        <w:t>люди»,</w:t>
      </w:r>
      <w:r>
        <w:rPr>
          <w:spacing w:val="40"/>
        </w:rPr>
        <w:t xml:space="preserve">  </w:t>
      </w:r>
      <w:r>
        <w:t>«Человек</w:t>
      </w:r>
      <w:r>
        <w:rPr>
          <w:spacing w:val="40"/>
        </w:rPr>
        <w:t xml:space="preserve"> </w:t>
      </w:r>
      <w:r>
        <w:t>и его самость», «Человек и познание».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30" w:firstLine="710"/>
        <w:jc w:val="both"/>
        <w:rPr>
          <w:sz w:val="28"/>
        </w:rPr>
      </w:pPr>
      <w:r>
        <w:rPr>
          <w:sz w:val="28"/>
        </w:rPr>
        <w:t>Общее число часов, рекомен</w:t>
      </w:r>
      <w:r>
        <w:rPr>
          <w:sz w:val="28"/>
        </w:rPr>
        <w:t>дованных для изучения окружающего мира, ‒ 270 часов (два часа в неделю в каждом классе): 1 класс – 66 часов, 2 класс – 68 часов, 3 класс – 68 часов, 4 класс – 68 часов.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ind w:left="1768" w:hanging="63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1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51"/>
        <w:ind w:left="1979" w:hanging="843"/>
        <w:jc w:val="both"/>
        <w:rPr>
          <w:sz w:val="28"/>
        </w:rPr>
      </w:pPr>
      <w:r>
        <w:rPr>
          <w:sz w:val="28"/>
        </w:rPr>
        <w:t>Человек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общество.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4" w:line="355" w:lineRule="auto"/>
        <w:ind w:right="137" w:firstLine="710"/>
        <w:jc w:val="both"/>
        <w:rPr>
          <w:sz w:val="28"/>
        </w:rPr>
      </w:pPr>
      <w:r>
        <w:rPr>
          <w:sz w:val="28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" w:line="355" w:lineRule="auto"/>
        <w:ind w:right="145" w:firstLine="710"/>
        <w:jc w:val="both"/>
        <w:rPr>
          <w:sz w:val="28"/>
        </w:rPr>
      </w:pPr>
      <w:r>
        <w:rPr>
          <w:sz w:val="28"/>
        </w:rPr>
        <w:t>Совместная деятельность с одноклассниками ‒ учёба, игры, отдых. Рабочее место школьника: удобно</w:t>
      </w:r>
      <w:r>
        <w:rPr>
          <w:sz w:val="28"/>
        </w:rPr>
        <w:t>е размещение учебных материалов и учебного оборудования;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поза;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освещение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места.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работы на учебном месте.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line="318" w:lineRule="exact"/>
        <w:ind w:left="2190" w:hanging="1054"/>
        <w:jc w:val="both"/>
        <w:rPr>
          <w:sz w:val="28"/>
        </w:rPr>
      </w:pPr>
      <w:r>
        <w:rPr>
          <w:sz w:val="28"/>
        </w:rPr>
        <w:t>Режим</w:t>
      </w:r>
      <w:r>
        <w:rPr>
          <w:spacing w:val="-9"/>
          <w:sz w:val="28"/>
        </w:rPr>
        <w:t xml:space="preserve"> </w:t>
      </w:r>
      <w:r>
        <w:rPr>
          <w:sz w:val="28"/>
        </w:rPr>
        <w:t>труда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отдыха.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8" w:line="355" w:lineRule="auto"/>
        <w:ind w:right="160" w:firstLine="710"/>
        <w:jc w:val="both"/>
        <w:rPr>
          <w:sz w:val="28"/>
        </w:rPr>
      </w:pPr>
      <w:r>
        <w:rPr>
          <w:sz w:val="28"/>
        </w:rPr>
        <w:t>Семья. Моя семья в прошлом и настоящем. Имена и фамилии членов семьи, их</w:t>
      </w:r>
      <w:r>
        <w:rPr>
          <w:spacing w:val="-1"/>
          <w:sz w:val="28"/>
        </w:rPr>
        <w:t xml:space="preserve"> </w:t>
      </w:r>
      <w:r>
        <w:rPr>
          <w:sz w:val="28"/>
        </w:rPr>
        <w:t>профессии. Взаимоотношения и</w:t>
      </w:r>
      <w:r>
        <w:rPr>
          <w:sz w:val="28"/>
        </w:rPr>
        <w:t xml:space="preserve"> взаимопомощь в семье. Совместный труд и отдых. Домашний адрес.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60" w:firstLine="710"/>
        <w:jc w:val="both"/>
        <w:rPr>
          <w:sz w:val="28"/>
        </w:rPr>
      </w:pPr>
      <w:r>
        <w:rPr>
          <w:sz w:val="28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</w:t>
      </w:r>
      <w:r>
        <w:rPr>
          <w:sz w:val="28"/>
        </w:rPr>
        <w:t>на. Культурные объекты родного края.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46" w:firstLine="710"/>
        <w:jc w:val="both"/>
        <w:rPr>
          <w:sz w:val="28"/>
        </w:rPr>
      </w:pPr>
      <w:r>
        <w:rPr>
          <w:sz w:val="28"/>
        </w:rPr>
        <w:t>Ценность</w:t>
      </w:r>
      <w:r>
        <w:rPr>
          <w:spacing w:val="65"/>
          <w:sz w:val="28"/>
        </w:rPr>
        <w:t xml:space="preserve">  </w:t>
      </w:r>
      <w:r>
        <w:rPr>
          <w:sz w:val="28"/>
        </w:rPr>
        <w:t>и</w:t>
      </w:r>
      <w:r>
        <w:rPr>
          <w:spacing w:val="67"/>
          <w:sz w:val="28"/>
        </w:rPr>
        <w:t xml:space="preserve">  </w:t>
      </w:r>
      <w:r>
        <w:rPr>
          <w:sz w:val="28"/>
        </w:rPr>
        <w:t>красота</w:t>
      </w:r>
      <w:r>
        <w:rPr>
          <w:spacing w:val="66"/>
          <w:sz w:val="28"/>
        </w:rPr>
        <w:t xml:space="preserve">  </w:t>
      </w:r>
      <w:r>
        <w:rPr>
          <w:sz w:val="28"/>
        </w:rPr>
        <w:t>рукотворного</w:t>
      </w:r>
      <w:r>
        <w:rPr>
          <w:spacing w:val="71"/>
          <w:sz w:val="28"/>
        </w:rPr>
        <w:t xml:space="preserve">  </w:t>
      </w:r>
      <w:r>
        <w:rPr>
          <w:sz w:val="28"/>
        </w:rPr>
        <w:t>мира.</w:t>
      </w:r>
      <w:r>
        <w:rPr>
          <w:spacing w:val="66"/>
          <w:sz w:val="28"/>
        </w:rPr>
        <w:t xml:space="preserve">  </w:t>
      </w:r>
      <w:r>
        <w:rPr>
          <w:sz w:val="28"/>
        </w:rPr>
        <w:t>Правила</w:t>
      </w:r>
      <w:r>
        <w:rPr>
          <w:spacing w:val="69"/>
          <w:sz w:val="28"/>
        </w:rPr>
        <w:t xml:space="preserve">  </w:t>
      </w:r>
      <w:r>
        <w:rPr>
          <w:sz w:val="28"/>
        </w:rPr>
        <w:t>поведения в социуме.</w:t>
      </w:r>
    </w:p>
    <w:p w:rsidR="007A46EE" w:rsidRDefault="007A46EE">
      <w:pPr>
        <w:pStyle w:val="a5"/>
        <w:spacing w:line="355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2"/>
          <w:numId w:val="80"/>
        </w:numPr>
        <w:tabs>
          <w:tab w:val="left" w:pos="1974"/>
        </w:tabs>
        <w:ind w:left="1974" w:hanging="843"/>
        <w:jc w:val="both"/>
        <w:rPr>
          <w:sz w:val="28"/>
        </w:rPr>
      </w:pPr>
      <w:r>
        <w:rPr>
          <w:sz w:val="28"/>
        </w:rPr>
        <w:t>Человек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природа.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3" w:line="355" w:lineRule="auto"/>
        <w:ind w:right="154" w:firstLine="710"/>
        <w:jc w:val="both"/>
        <w:rPr>
          <w:sz w:val="28"/>
        </w:rPr>
      </w:pPr>
      <w:r>
        <w:rPr>
          <w:sz w:val="28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</w:t>
      </w:r>
      <w:r>
        <w:rPr>
          <w:sz w:val="28"/>
        </w:rPr>
        <w:t>здуха (воды) по термометру.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52" w:firstLine="710"/>
        <w:jc w:val="both"/>
        <w:rPr>
          <w:sz w:val="28"/>
        </w:rPr>
      </w:pPr>
      <w:r>
        <w:rPr>
          <w:sz w:val="28"/>
        </w:rPr>
        <w:t>Сезонные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природе.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между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человеком и природой. Правила нравственного и безопасного поведения в природе.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47" w:firstLine="710"/>
        <w:jc w:val="both"/>
        <w:rPr>
          <w:sz w:val="28"/>
        </w:rPr>
      </w:pPr>
      <w:r>
        <w:rPr>
          <w:sz w:val="28"/>
        </w:rPr>
        <w:t>Растительный мир. Растения ближайшего окружения (узнавание, называние,</w:t>
      </w:r>
      <w:r>
        <w:rPr>
          <w:spacing w:val="80"/>
          <w:sz w:val="28"/>
        </w:rPr>
        <w:t xml:space="preserve"> </w:t>
      </w:r>
      <w:r>
        <w:rPr>
          <w:sz w:val="28"/>
        </w:rPr>
        <w:t>краткое</w:t>
      </w:r>
      <w:r>
        <w:rPr>
          <w:spacing w:val="80"/>
          <w:sz w:val="28"/>
        </w:rPr>
        <w:t xml:space="preserve"> </w:t>
      </w:r>
      <w:r>
        <w:rPr>
          <w:sz w:val="28"/>
        </w:rPr>
        <w:t>описание).</w:t>
      </w:r>
      <w:r>
        <w:rPr>
          <w:spacing w:val="80"/>
          <w:sz w:val="28"/>
        </w:rPr>
        <w:t xml:space="preserve"> </w:t>
      </w:r>
      <w:r>
        <w:rPr>
          <w:sz w:val="28"/>
        </w:rPr>
        <w:t>Лиственные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хвойные</w:t>
      </w:r>
      <w:r>
        <w:rPr>
          <w:spacing w:val="80"/>
          <w:sz w:val="28"/>
        </w:rPr>
        <w:t xml:space="preserve"> </w:t>
      </w:r>
      <w:r>
        <w:rPr>
          <w:sz w:val="28"/>
        </w:rPr>
        <w:t>растения.</w:t>
      </w:r>
      <w:r>
        <w:rPr>
          <w:spacing w:val="80"/>
          <w:sz w:val="28"/>
        </w:rPr>
        <w:t xml:space="preserve"> </w:t>
      </w:r>
      <w:r>
        <w:rPr>
          <w:sz w:val="28"/>
        </w:rPr>
        <w:t>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</w:t>
      </w:r>
      <w:r>
        <w:rPr>
          <w:spacing w:val="40"/>
          <w:sz w:val="28"/>
        </w:rPr>
        <w:t xml:space="preserve"> </w:t>
      </w:r>
      <w:r>
        <w:rPr>
          <w:sz w:val="28"/>
        </w:rPr>
        <w:t>растения, правила содержания и ухода.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59" w:firstLine="710"/>
        <w:jc w:val="both"/>
        <w:rPr>
          <w:sz w:val="28"/>
        </w:rPr>
      </w:pPr>
      <w:r>
        <w:rPr>
          <w:sz w:val="28"/>
        </w:rPr>
        <w:t>Мир животных. Разные группы жи</w:t>
      </w:r>
      <w:r>
        <w:rPr>
          <w:sz w:val="28"/>
        </w:rPr>
        <w:t>вотных (звери, насекомые, птицы, рыбы и другие). Домашние и дикие животные (различия в условиях жизни). Забота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о домашних питомцах.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4"/>
        </w:tabs>
        <w:ind w:left="1974" w:hanging="843"/>
        <w:jc w:val="both"/>
        <w:rPr>
          <w:sz w:val="28"/>
        </w:rPr>
      </w:pPr>
      <w:r>
        <w:rPr>
          <w:spacing w:val="-2"/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безопасной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жизнедеятельности.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1" w:line="355" w:lineRule="auto"/>
        <w:ind w:right="145" w:firstLine="710"/>
        <w:jc w:val="both"/>
        <w:rPr>
          <w:sz w:val="28"/>
        </w:rPr>
      </w:pPr>
      <w:r>
        <w:rPr>
          <w:sz w:val="28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7" w:lineRule="auto"/>
        <w:ind w:right="164" w:firstLine="710"/>
        <w:jc w:val="both"/>
        <w:rPr>
          <w:sz w:val="28"/>
        </w:rPr>
      </w:pPr>
      <w:r>
        <w:rPr>
          <w:sz w:val="28"/>
        </w:rPr>
        <w:t>Дорога от дома до школы. Правила безопасного поведения пешехода (дорожные знаки,</w:t>
      </w:r>
      <w:r>
        <w:rPr>
          <w:sz w:val="28"/>
        </w:rPr>
        <w:t xml:space="preserve"> дорожная разметка, дорожные сигналы).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38" w:firstLine="710"/>
        <w:jc w:val="both"/>
        <w:rPr>
          <w:sz w:val="28"/>
        </w:rPr>
      </w:pPr>
      <w:r>
        <w:rPr>
          <w:sz w:val="28"/>
        </w:rPr>
        <w:t>Безопасность в Интернете (электронный дневник и электронные ресурсы школы) в условиях контролируемого доступа в информационно- телекоммуникационную сеть «Интернет».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32" w:firstLine="710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80"/>
          <w:sz w:val="28"/>
        </w:rPr>
        <w:t xml:space="preserve"> </w:t>
      </w:r>
      <w:r>
        <w:rPr>
          <w:sz w:val="28"/>
        </w:rPr>
        <w:t>мира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1</w:t>
      </w:r>
      <w:r>
        <w:rPr>
          <w:spacing w:val="8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</w:t>
      </w:r>
      <w:r>
        <w:rPr>
          <w:sz w:val="28"/>
        </w:rPr>
        <w:t>воению</w:t>
      </w:r>
      <w:r>
        <w:rPr>
          <w:spacing w:val="80"/>
          <w:sz w:val="28"/>
        </w:rPr>
        <w:t xml:space="preserve"> </w:t>
      </w:r>
      <w:r>
        <w:rPr>
          <w:sz w:val="28"/>
        </w:rPr>
        <w:t>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ind w:left="2190" w:hanging="1054"/>
        <w:jc w:val="both"/>
        <w:rPr>
          <w:sz w:val="28"/>
        </w:rPr>
      </w:pPr>
      <w:r>
        <w:rPr>
          <w:sz w:val="28"/>
        </w:rPr>
        <w:t>Базовые</w:t>
      </w:r>
      <w:r>
        <w:rPr>
          <w:spacing w:val="65"/>
          <w:sz w:val="28"/>
        </w:rPr>
        <w:t xml:space="preserve">   </w:t>
      </w:r>
      <w:r>
        <w:rPr>
          <w:sz w:val="28"/>
        </w:rPr>
        <w:t>логические</w:t>
      </w:r>
      <w:r>
        <w:rPr>
          <w:spacing w:val="63"/>
          <w:sz w:val="28"/>
        </w:rPr>
        <w:t xml:space="preserve">   </w:t>
      </w:r>
      <w:r>
        <w:rPr>
          <w:sz w:val="28"/>
        </w:rPr>
        <w:t>действия</w:t>
      </w:r>
      <w:r>
        <w:rPr>
          <w:spacing w:val="64"/>
          <w:sz w:val="28"/>
        </w:rPr>
        <w:t xml:space="preserve">   </w:t>
      </w:r>
      <w:r>
        <w:rPr>
          <w:sz w:val="28"/>
        </w:rPr>
        <w:t>как</w:t>
      </w:r>
      <w:r>
        <w:rPr>
          <w:spacing w:val="64"/>
          <w:sz w:val="28"/>
        </w:rPr>
        <w:t xml:space="preserve">   </w:t>
      </w:r>
      <w:r>
        <w:rPr>
          <w:sz w:val="28"/>
        </w:rPr>
        <w:t>часть</w:t>
      </w:r>
      <w:r>
        <w:rPr>
          <w:spacing w:val="65"/>
          <w:sz w:val="28"/>
        </w:rPr>
        <w:t xml:space="preserve">   </w:t>
      </w:r>
      <w:r>
        <w:rPr>
          <w:spacing w:val="-2"/>
          <w:sz w:val="28"/>
        </w:rPr>
        <w:t>познавательных</w:t>
      </w:r>
    </w:p>
    <w:p w:rsidR="007A46EE" w:rsidRDefault="007A46EE">
      <w:pPr>
        <w:pStyle w:val="a5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rPr>
          <w:spacing w:val="-2"/>
        </w:rPr>
        <w:t>универсальных учебных</w:t>
      </w:r>
      <w:r>
        <w:rPr>
          <w:spacing w:val="-9"/>
        </w:rPr>
        <w:t xml:space="preserve"> </w:t>
      </w:r>
      <w:r>
        <w:rPr>
          <w:spacing w:val="-2"/>
        </w:rPr>
        <w:t>действий</w:t>
      </w:r>
      <w:r>
        <w:rPr>
          <w:spacing w:val="2"/>
        </w:rPr>
        <w:t xml:space="preserve"> </w:t>
      </w:r>
      <w:r>
        <w:rPr>
          <w:spacing w:val="-2"/>
        </w:rPr>
        <w:t>способствуют</w:t>
      </w:r>
      <w:r>
        <w:rPr>
          <w:spacing w:val="-3"/>
        </w:rPr>
        <w:t xml:space="preserve"> </w:t>
      </w:r>
      <w:r>
        <w:rPr>
          <w:spacing w:val="-2"/>
        </w:rPr>
        <w:t>формированию</w:t>
      </w:r>
      <w:r>
        <w:rPr>
          <w:spacing w:val="1"/>
        </w:rPr>
        <w:t xml:space="preserve"> </w:t>
      </w:r>
      <w:r>
        <w:rPr>
          <w:spacing w:val="-2"/>
        </w:rPr>
        <w:t>умений:</w:t>
      </w:r>
    </w:p>
    <w:p w:rsidR="007A46EE" w:rsidRDefault="009E1D98">
      <w:pPr>
        <w:pStyle w:val="a3"/>
        <w:spacing w:before="153" w:line="355" w:lineRule="auto"/>
        <w:ind w:right="153" w:firstLine="710"/>
      </w:pPr>
      <w: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7A46EE" w:rsidRDefault="009E1D98">
      <w:pPr>
        <w:pStyle w:val="a3"/>
        <w:spacing w:line="355" w:lineRule="auto"/>
        <w:ind w:right="150" w:firstLine="710"/>
      </w:pPr>
      <w: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7A46EE" w:rsidRDefault="009E1D98">
      <w:pPr>
        <w:pStyle w:val="a3"/>
        <w:spacing w:line="355" w:lineRule="auto"/>
        <w:ind w:right="144" w:firstLine="710"/>
      </w:pPr>
      <w:r>
        <w:t>приводить</w:t>
      </w:r>
      <w:r>
        <w:rPr>
          <w:spacing w:val="80"/>
        </w:rPr>
        <w:t xml:space="preserve">  </w:t>
      </w:r>
      <w:r>
        <w:t>примеры</w:t>
      </w:r>
      <w:r>
        <w:rPr>
          <w:spacing w:val="80"/>
        </w:rPr>
        <w:t xml:space="preserve">  </w:t>
      </w:r>
      <w:r>
        <w:t>лиственных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хвойных</w:t>
      </w:r>
      <w:r>
        <w:rPr>
          <w:spacing w:val="80"/>
        </w:rPr>
        <w:t xml:space="preserve">  </w:t>
      </w:r>
      <w:r>
        <w:t>растений,</w:t>
      </w:r>
      <w:r>
        <w:rPr>
          <w:spacing w:val="80"/>
        </w:rPr>
        <w:t xml:space="preserve">  </w:t>
      </w:r>
      <w:r>
        <w:t>сравнивать их, устанавливать различия во внешнем виде.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7" w:lineRule="auto"/>
        <w:ind w:right="142" w:firstLine="710"/>
        <w:jc w:val="both"/>
        <w:rPr>
          <w:sz w:val="28"/>
        </w:rPr>
      </w:pPr>
      <w:r>
        <w:rPr>
          <w:sz w:val="28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7A46EE" w:rsidRDefault="009E1D98">
      <w:pPr>
        <w:pStyle w:val="a3"/>
        <w:spacing w:line="355" w:lineRule="auto"/>
        <w:ind w:right="168" w:firstLine="710"/>
      </w:pPr>
      <w:r>
        <w:t>понимать, что информация может быть представлена в разной форме: текста, иллюстраций, виде</w:t>
      </w:r>
      <w:r>
        <w:t>о, таблицы;</w:t>
      </w:r>
    </w:p>
    <w:p w:rsidR="007A46EE" w:rsidRDefault="009E1D98">
      <w:pPr>
        <w:pStyle w:val="a3"/>
        <w:spacing w:line="319" w:lineRule="exact"/>
        <w:ind w:left="1136"/>
      </w:pPr>
      <w:r>
        <w:t>соотносить</w:t>
      </w:r>
      <w:r>
        <w:rPr>
          <w:spacing w:val="-17"/>
        </w:rPr>
        <w:t xml:space="preserve"> </w:t>
      </w:r>
      <w:r>
        <w:t>иллюстрацию</w:t>
      </w:r>
      <w:r>
        <w:rPr>
          <w:spacing w:val="-16"/>
        </w:rPr>
        <w:t xml:space="preserve"> </w:t>
      </w:r>
      <w:r>
        <w:t>явления</w:t>
      </w:r>
      <w:r>
        <w:rPr>
          <w:spacing w:val="-9"/>
        </w:rPr>
        <w:t xml:space="preserve"> </w:t>
      </w:r>
      <w:r>
        <w:t>(объекта,</w:t>
      </w:r>
      <w:r>
        <w:rPr>
          <w:spacing w:val="-9"/>
        </w:rPr>
        <w:t xml:space="preserve"> </w:t>
      </w:r>
      <w:r>
        <w:t>предмета)</w:t>
      </w:r>
      <w:r>
        <w:rPr>
          <w:spacing w:val="-1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его</w:t>
      </w:r>
      <w:r>
        <w:rPr>
          <w:spacing w:val="-16"/>
        </w:rPr>
        <w:t xml:space="preserve"> </w:t>
      </w:r>
      <w:r>
        <w:rPr>
          <w:spacing w:val="-2"/>
        </w:rPr>
        <w:t>названием.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42" w:line="357" w:lineRule="auto"/>
        <w:ind w:right="153" w:firstLine="710"/>
        <w:jc w:val="both"/>
        <w:rPr>
          <w:sz w:val="28"/>
        </w:rPr>
      </w:pPr>
      <w:r>
        <w:rPr>
          <w:sz w:val="28"/>
        </w:rPr>
        <w:t>Коммуникативные универсальные учебные действия способствуют формированию умений:</w:t>
      </w:r>
    </w:p>
    <w:p w:rsidR="007A46EE" w:rsidRDefault="009E1D98">
      <w:pPr>
        <w:pStyle w:val="a3"/>
        <w:spacing w:line="355" w:lineRule="auto"/>
        <w:ind w:firstLine="710"/>
        <w:jc w:val="left"/>
      </w:pPr>
      <w:r>
        <w:t>в</w:t>
      </w:r>
      <w:r>
        <w:rPr>
          <w:spacing w:val="40"/>
        </w:rPr>
        <w:t xml:space="preserve"> </w:t>
      </w:r>
      <w:r>
        <w:t>процессе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диалога</w:t>
      </w:r>
      <w:r>
        <w:rPr>
          <w:spacing w:val="40"/>
        </w:rPr>
        <w:t xml:space="preserve"> </w:t>
      </w:r>
      <w:r>
        <w:t>слушать</w:t>
      </w:r>
      <w:r>
        <w:rPr>
          <w:spacing w:val="40"/>
        </w:rPr>
        <w:t xml:space="preserve"> </w:t>
      </w:r>
      <w:r>
        <w:t>говорящего;</w:t>
      </w:r>
      <w:r>
        <w:rPr>
          <w:spacing w:val="40"/>
        </w:rPr>
        <w:t xml:space="preserve"> </w:t>
      </w:r>
      <w:r>
        <w:t>отвечать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вопросы,</w:t>
      </w:r>
      <w:r>
        <w:rPr>
          <w:spacing w:val="80"/>
        </w:rPr>
        <w:t xml:space="preserve"> </w:t>
      </w:r>
      <w:r>
        <w:t>дополнять ответы участнико</w:t>
      </w:r>
      <w:r>
        <w:t>в; уважительно относиться к разным мнениям;</w:t>
      </w:r>
    </w:p>
    <w:p w:rsidR="007A46EE" w:rsidRDefault="009E1D98">
      <w:pPr>
        <w:pStyle w:val="a3"/>
        <w:tabs>
          <w:tab w:val="left" w:pos="3267"/>
          <w:tab w:val="left" w:pos="4569"/>
          <w:tab w:val="left" w:pos="5572"/>
          <w:tab w:val="left" w:pos="7287"/>
          <w:tab w:val="left" w:pos="8410"/>
          <w:tab w:val="left" w:pos="9707"/>
        </w:tabs>
        <w:spacing w:line="357" w:lineRule="auto"/>
        <w:ind w:right="162" w:firstLine="710"/>
        <w:jc w:val="left"/>
      </w:pPr>
      <w:r>
        <w:rPr>
          <w:spacing w:val="-2"/>
        </w:rPr>
        <w:t>воспроизводить</w:t>
      </w:r>
      <w:r>
        <w:tab/>
      </w:r>
      <w:r>
        <w:rPr>
          <w:spacing w:val="-2"/>
        </w:rPr>
        <w:t>названия</w:t>
      </w:r>
      <w:r>
        <w:tab/>
      </w:r>
      <w:r>
        <w:rPr>
          <w:spacing w:val="-2"/>
        </w:rPr>
        <w:t>своего</w:t>
      </w:r>
      <w:r>
        <w:tab/>
      </w:r>
      <w:r>
        <w:rPr>
          <w:spacing w:val="-2"/>
        </w:rPr>
        <w:t>населенного</w:t>
      </w:r>
      <w:r>
        <w:tab/>
      </w:r>
      <w:r>
        <w:rPr>
          <w:spacing w:val="-2"/>
        </w:rPr>
        <w:t>пункта,</w:t>
      </w:r>
      <w:r>
        <w:tab/>
      </w:r>
      <w:r>
        <w:rPr>
          <w:spacing w:val="-2"/>
        </w:rPr>
        <w:t>название</w:t>
      </w:r>
      <w:r>
        <w:tab/>
      </w:r>
      <w:r>
        <w:rPr>
          <w:spacing w:val="-4"/>
        </w:rPr>
        <w:t xml:space="preserve">страны, </w:t>
      </w:r>
      <w:r>
        <w:t>её столицы;</w:t>
      </w:r>
    </w:p>
    <w:p w:rsidR="007A46EE" w:rsidRDefault="009E1D98">
      <w:pPr>
        <w:pStyle w:val="a3"/>
        <w:ind w:left="1136"/>
        <w:jc w:val="left"/>
      </w:pPr>
      <w:r>
        <w:rPr>
          <w:spacing w:val="-2"/>
        </w:rPr>
        <w:t>воспроизводить</w:t>
      </w:r>
      <w:r>
        <w:rPr>
          <w:spacing w:val="-8"/>
        </w:rPr>
        <w:t xml:space="preserve"> </w:t>
      </w:r>
      <w:r>
        <w:rPr>
          <w:spacing w:val="-2"/>
        </w:rPr>
        <w:t>наизусть</w:t>
      </w:r>
      <w:r>
        <w:rPr>
          <w:spacing w:val="-3"/>
        </w:rPr>
        <w:t xml:space="preserve"> </w:t>
      </w:r>
      <w:r>
        <w:rPr>
          <w:spacing w:val="-2"/>
        </w:rPr>
        <w:t>слова</w:t>
      </w:r>
      <w:r>
        <w:rPr>
          <w:spacing w:val="1"/>
        </w:rPr>
        <w:t xml:space="preserve"> </w:t>
      </w:r>
      <w:r>
        <w:rPr>
          <w:spacing w:val="-2"/>
        </w:rPr>
        <w:t>гимна</w:t>
      </w:r>
      <w:r>
        <w:t xml:space="preserve"> </w:t>
      </w:r>
      <w:r>
        <w:rPr>
          <w:spacing w:val="-2"/>
        </w:rPr>
        <w:t>России;</w:t>
      </w:r>
    </w:p>
    <w:p w:rsidR="007A46EE" w:rsidRDefault="009E1D98">
      <w:pPr>
        <w:pStyle w:val="a3"/>
        <w:spacing w:before="143" w:line="355" w:lineRule="auto"/>
        <w:ind w:firstLine="710"/>
        <w:jc w:val="left"/>
      </w:pPr>
      <w:r>
        <w:t>соотносить</w:t>
      </w:r>
      <w:r>
        <w:rPr>
          <w:spacing w:val="-14"/>
        </w:rPr>
        <w:t xml:space="preserve"> </w:t>
      </w:r>
      <w:r>
        <w:t>предметы</w:t>
      </w:r>
      <w:r>
        <w:rPr>
          <w:spacing w:val="-11"/>
        </w:rPr>
        <w:t xml:space="preserve"> </w:t>
      </w:r>
      <w:r>
        <w:t>декоративно-прикладного</w:t>
      </w:r>
      <w:r>
        <w:rPr>
          <w:spacing w:val="-11"/>
        </w:rPr>
        <w:t xml:space="preserve"> </w:t>
      </w:r>
      <w:r>
        <w:t>искусства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принадлежностью народу Российской Федерации, описывать предмет по предложенному плану;</w:t>
      </w:r>
    </w:p>
    <w:p w:rsidR="007A46EE" w:rsidRDefault="009E1D98">
      <w:pPr>
        <w:pStyle w:val="a3"/>
        <w:spacing w:line="357" w:lineRule="auto"/>
        <w:ind w:firstLine="710"/>
        <w:jc w:val="left"/>
      </w:pPr>
      <w:r>
        <w:t>описывать</w:t>
      </w:r>
      <w:r>
        <w:rPr>
          <w:spacing w:val="34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предложенному плану время</w:t>
      </w:r>
      <w:r>
        <w:rPr>
          <w:spacing w:val="38"/>
        </w:rPr>
        <w:t xml:space="preserve"> </w:t>
      </w:r>
      <w:r>
        <w:t>года,</w:t>
      </w:r>
      <w:r>
        <w:rPr>
          <w:spacing w:val="39"/>
        </w:rPr>
        <w:t xml:space="preserve"> </w:t>
      </w:r>
      <w:r>
        <w:t>передавать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рассказе</w:t>
      </w:r>
      <w:r>
        <w:rPr>
          <w:spacing w:val="38"/>
        </w:rPr>
        <w:t xml:space="preserve"> </w:t>
      </w:r>
      <w:r>
        <w:t>своё отношение к природным явлениям;</w:t>
      </w:r>
    </w:p>
    <w:p w:rsidR="007A46EE" w:rsidRDefault="009E1D98">
      <w:pPr>
        <w:pStyle w:val="a3"/>
        <w:ind w:left="1136"/>
        <w:jc w:val="left"/>
      </w:pPr>
      <w:r>
        <w:t>сравнивать</w:t>
      </w:r>
      <w:r>
        <w:rPr>
          <w:spacing w:val="-18"/>
        </w:rPr>
        <w:t xml:space="preserve"> </w:t>
      </w:r>
      <w:r>
        <w:t>домашних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диких</w:t>
      </w:r>
      <w:r>
        <w:rPr>
          <w:spacing w:val="-18"/>
        </w:rPr>
        <w:t xml:space="preserve"> </w:t>
      </w:r>
      <w:r>
        <w:t>животных,</w:t>
      </w:r>
      <w:r>
        <w:rPr>
          <w:spacing w:val="-8"/>
        </w:rPr>
        <w:t xml:space="preserve"> </w:t>
      </w:r>
      <w:r>
        <w:t>объяснять,</w:t>
      </w:r>
      <w:r>
        <w:rPr>
          <w:spacing w:val="-8"/>
        </w:rPr>
        <w:t xml:space="preserve"> </w:t>
      </w:r>
      <w:r>
        <w:t>чем</w:t>
      </w:r>
      <w:r>
        <w:rPr>
          <w:spacing w:val="-11"/>
        </w:rPr>
        <w:t xml:space="preserve"> </w:t>
      </w:r>
      <w:r>
        <w:t>они</w:t>
      </w:r>
      <w:r>
        <w:rPr>
          <w:spacing w:val="-15"/>
        </w:rPr>
        <w:t xml:space="preserve"> </w:t>
      </w:r>
      <w:r>
        <w:rPr>
          <w:spacing w:val="-2"/>
        </w:rPr>
        <w:t>различаю</w:t>
      </w:r>
      <w:r>
        <w:rPr>
          <w:spacing w:val="-2"/>
        </w:rPr>
        <w:t>тся.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  <w:tab w:val="left" w:pos="4161"/>
          <w:tab w:val="left" w:pos="6269"/>
          <w:tab w:val="left" w:pos="7575"/>
          <w:tab w:val="left" w:pos="8962"/>
        </w:tabs>
        <w:spacing w:before="147" w:line="355" w:lineRule="auto"/>
        <w:ind w:right="164" w:firstLine="710"/>
        <w:rPr>
          <w:sz w:val="28"/>
        </w:rPr>
      </w:pPr>
      <w:r>
        <w:rPr>
          <w:spacing w:val="-2"/>
          <w:sz w:val="28"/>
        </w:rPr>
        <w:t>Регулятивные</w:t>
      </w:r>
      <w:r>
        <w:rPr>
          <w:sz w:val="28"/>
        </w:rPr>
        <w:tab/>
      </w:r>
      <w:r>
        <w:rPr>
          <w:spacing w:val="-2"/>
          <w:sz w:val="28"/>
        </w:rPr>
        <w:t>универсальные</w:t>
      </w:r>
      <w:r>
        <w:rPr>
          <w:sz w:val="28"/>
        </w:rPr>
        <w:tab/>
      </w:r>
      <w:r>
        <w:rPr>
          <w:spacing w:val="-2"/>
          <w:sz w:val="28"/>
        </w:rPr>
        <w:t>учебные</w:t>
      </w:r>
      <w:r>
        <w:rPr>
          <w:sz w:val="28"/>
        </w:rPr>
        <w:tab/>
      </w:r>
      <w:r>
        <w:rPr>
          <w:spacing w:val="-2"/>
          <w:sz w:val="28"/>
        </w:rPr>
        <w:t>действия</w:t>
      </w:r>
      <w:r>
        <w:rPr>
          <w:sz w:val="28"/>
        </w:rPr>
        <w:tab/>
      </w:r>
      <w:r>
        <w:rPr>
          <w:spacing w:val="-4"/>
          <w:sz w:val="28"/>
        </w:rPr>
        <w:t xml:space="preserve">способствуют </w:t>
      </w:r>
      <w:r>
        <w:rPr>
          <w:sz w:val="28"/>
        </w:rPr>
        <w:t>формированию умений:</w:t>
      </w:r>
    </w:p>
    <w:p w:rsidR="007A46EE" w:rsidRDefault="009E1D98">
      <w:pPr>
        <w:pStyle w:val="a3"/>
        <w:spacing w:before="2" w:line="355" w:lineRule="auto"/>
        <w:ind w:right="157" w:firstLine="710"/>
      </w:pPr>
      <w:r>
        <w:t>сравнивать организацию своей жизни с</w:t>
      </w:r>
      <w:r>
        <w:rPr>
          <w:spacing w:val="-1"/>
        </w:rPr>
        <w:t xml:space="preserve"> </w:t>
      </w:r>
      <w:r>
        <w:t>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2" w:firstLine="710"/>
      </w:pPr>
      <w:r>
        <w:t xml:space="preserve">оценивать выполнение правил безопасного поведения на дорогах и улицах другими </w:t>
      </w:r>
      <w:r>
        <w:t>детьми, выполнять самооценку;</w:t>
      </w:r>
    </w:p>
    <w:p w:rsidR="007A46EE" w:rsidRDefault="009E1D98">
      <w:pPr>
        <w:pStyle w:val="a3"/>
        <w:spacing w:line="355" w:lineRule="auto"/>
        <w:ind w:right="165" w:firstLine="710"/>
      </w:pPr>
      <w: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56" w:firstLine="710"/>
        <w:jc w:val="both"/>
        <w:rPr>
          <w:sz w:val="28"/>
        </w:rPr>
      </w:pPr>
      <w:r>
        <w:rPr>
          <w:sz w:val="28"/>
        </w:rPr>
        <w:t>Совместная деятельность способствует формированию умений 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ind w:left="1768" w:hanging="63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во</w:t>
      </w:r>
      <w:r>
        <w:rPr>
          <w:spacing w:val="-11"/>
          <w:sz w:val="28"/>
        </w:rPr>
        <w:t xml:space="preserve"> </w:t>
      </w:r>
      <w:r>
        <w:rPr>
          <w:sz w:val="28"/>
        </w:rPr>
        <w:t>2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4"/>
        </w:tabs>
        <w:spacing w:before="153"/>
        <w:ind w:left="1974" w:hanging="843"/>
        <w:jc w:val="both"/>
        <w:rPr>
          <w:sz w:val="28"/>
        </w:rPr>
      </w:pPr>
      <w:r>
        <w:rPr>
          <w:sz w:val="28"/>
        </w:rPr>
        <w:t>Человек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общество.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3" w:line="355" w:lineRule="auto"/>
        <w:ind w:right="145" w:firstLine="710"/>
        <w:jc w:val="both"/>
        <w:rPr>
          <w:sz w:val="28"/>
        </w:rPr>
      </w:pPr>
      <w:r>
        <w:rPr>
          <w:sz w:val="28"/>
        </w:rPr>
        <w:t>Наша Родина ‒ Россия, Российская Федерация. Россия и её столица</w:t>
      </w:r>
      <w:r>
        <w:rPr>
          <w:spacing w:val="80"/>
          <w:sz w:val="28"/>
        </w:rPr>
        <w:t xml:space="preserve"> </w:t>
      </w:r>
      <w:r>
        <w:rPr>
          <w:sz w:val="28"/>
        </w:rPr>
        <w:t>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событий, связанных</w:t>
      </w:r>
      <w:r>
        <w:rPr>
          <w:spacing w:val="-7"/>
          <w:sz w:val="28"/>
        </w:rPr>
        <w:t xml:space="preserve"> </w:t>
      </w:r>
      <w:r>
        <w:rPr>
          <w:sz w:val="28"/>
        </w:rPr>
        <w:t>с Москвой</w:t>
      </w:r>
      <w:r>
        <w:rPr>
          <w:spacing w:val="-1"/>
          <w:sz w:val="28"/>
        </w:rPr>
        <w:t xml:space="preserve"> </w:t>
      </w:r>
      <w:r>
        <w:rPr>
          <w:sz w:val="28"/>
        </w:rPr>
        <w:t>(основание Москвы,</w:t>
      </w:r>
      <w:r>
        <w:rPr>
          <w:spacing w:val="40"/>
          <w:sz w:val="28"/>
        </w:rPr>
        <w:t xml:space="preserve"> </w:t>
      </w:r>
      <w:r>
        <w:rPr>
          <w:sz w:val="28"/>
        </w:rPr>
        <w:t>строительство</w:t>
      </w:r>
      <w:r>
        <w:rPr>
          <w:spacing w:val="40"/>
          <w:sz w:val="28"/>
        </w:rPr>
        <w:t xml:space="preserve"> </w:t>
      </w:r>
      <w:r>
        <w:rPr>
          <w:sz w:val="28"/>
        </w:rPr>
        <w:t>Кремля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другие).</w:t>
      </w:r>
      <w:r>
        <w:rPr>
          <w:spacing w:val="40"/>
          <w:sz w:val="28"/>
        </w:rPr>
        <w:t xml:space="preserve"> </w:t>
      </w:r>
      <w:r>
        <w:rPr>
          <w:sz w:val="28"/>
        </w:rPr>
        <w:t>Герб</w:t>
      </w:r>
      <w:r>
        <w:rPr>
          <w:spacing w:val="40"/>
          <w:sz w:val="28"/>
        </w:rPr>
        <w:t xml:space="preserve"> </w:t>
      </w:r>
      <w:r>
        <w:rPr>
          <w:sz w:val="28"/>
        </w:rPr>
        <w:t>Москвы.</w:t>
      </w:r>
      <w:r>
        <w:rPr>
          <w:spacing w:val="40"/>
          <w:sz w:val="28"/>
        </w:rPr>
        <w:t xml:space="preserve"> </w:t>
      </w:r>
      <w:r>
        <w:rPr>
          <w:sz w:val="28"/>
        </w:rPr>
        <w:t>Расположение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</w:t>
      </w:r>
      <w:r>
        <w:rPr>
          <w:sz w:val="28"/>
        </w:rPr>
        <w:t>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52" w:firstLine="710"/>
        <w:jc w:val="both"/>
        <w:rPr>
          <w:sz w:val="28"/>
        </w:rPr>
      </w:pPr>
      <w:r>
        <w:rPr>
          <w:sz w:val="28"/>
        </w:rPr>
        <w:t>Свой регион 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7" w:lineRule="auto"/>
        <w:ind w:right="167" w:firstLine="710"/>
        <w:jc w:val="both"/>
        <w:rPr>
          <w:sz w:val="28"/>
        </w:rPr>
      </w:pPr>
      <w:r>
        <w:rPr>
          <w:sz w:val="28"/>
        </w:rPr>
        <w:t>Семья. Семейные ценности и традиции. Родословная. Составление схемы родословного древа,</w:t>
      </w:r>
      <w:r>
        <w:rPr>
          <w:sz w:val="28"/>
        </w:rPr>
        <w:t xml:space="preserve"> истории семьи.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44" w:firstLine="710"/>
        <w:jc w:val="both"/>
        <w:rPr>
          <w:sz w:val="28"/>
        </w:rPr>
      </w:pPr>
      <w:r>
        <w:rPr>
          <w:sz w:val="28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4"/>
        </w:tabs>
        <w:spacing w:line="319" w:lineRule="exact"/>
        <w:ind w:left="1974" w:hanging="843"/>
        <w:jc w:val="both"/>
        <w:rPr>
          <w:sz w:val="28"/>
        </w:rPr>
      </w:pPr>
      <w:r>
        <w:rPr>
          <w:sz w:val="28"/>
        </w:rPr>
        <w:t>Человек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природа.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146"/>
        <w:ind w:left="2190" w:hanging="1054"/>
        <w:jc w:val="both"/>
        <w:rPr>
          <w:sz w:val="28"/>
        </w:rPr>
      </w:pPr>
      <w:r>
        <w:rPr>
          <w:sz w:val="28"/>
        </w:rPr>
        <w:t>Методы</w:t>
      </w:r>
      <w:r>
        <w:rPr>
          <w:spacing w:val="-18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природы:</w:t>
      </w:r>
      <w:r>
        <w:rPr>
          <w:spacing w:val="-18"/>
          <w:sz w:val="28"/>
        </w:rPr>
        <w:t xml:space="preserve"> </w:t>
      </w:r>
      <w:r>
        <w:rPr>
          <w:sz w:val="28"/>
        </w:rPr>
        <w:t>наб</w:t>
      </w:r>
      <w:r>
        <w:rPr>
          <w:sz w:val="28"/>
        </w:rPr>
        <w:t>людения,</w:t>
      </w:r>
      <w:r>
        <w:rPr>
          <w:spacing w:val="-11"/>
          <w:sz w:val="28"/>
        </w:rPr>
        <w:t xml:space="preserve"> </w:t>
      </w:r>
      <w:r>
        <w:rPr>
          <w:sz w:val="28"/>
        </w:rPr>
        <w:t>опыты,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измерения.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153"/>
        <w:ind w:left="2190" w:hanging="1054"/>
        <w:jc w:val="both"/>
        <w:rPr>
          <w:sz w:val="28"/>
        </w:rPr>
      </w:pPr>
      <w:r>
        <w:rPr>
          <w:sz w:val="28"/>
        </w:rPr>
        <w:t>Звёзды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созвездия,</w:t>
      </w:r>
      <w:r>
        <w:rPr>
          <w:spacing w:val="2"/>
          <w:sz w:val="28"/>
        </w:rPr>
        <w:t xml:space="preserve"> </w:t>
      </w:r>
      <w:r>
        <w:rPr>
          <w:sz w:val="28"/>
        </w:rPr>
        <w:t>наблюдения звёздного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неба.</w:t>
      </w:r>
      <w:r>
        <w:rPr>
          <w:spacing w:val="-4"/>
          <w:sz w:val="28"/>
        </w:rPr>
        <w:t xml:space="preserve"> </w:t>
      </w:r>
      <w:r>
        <w:rPr>
          <w:sz w:val="28"/>
        </w:rPr>
        <w:t>Планеты.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Чем </w:t>
      </w:r>
      <w:r>
        <w:rPr>
          <w:spacing w:val="-2"/>
          <w:sz w:val="28"/>
        </w:rPr>
        <w:t>Земля</w:t>
      </w:r>
    </w:p>
    <w:p w:rsidR="007A46EE" w:rsidRDefault="007A46EE">
      <w:pPr>
        <w:pStyle w:val="a5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1"/>
      </w:pPr>
      <w:r>
        <w:t>отличается от других планет; условия жизни на Земле. Изображения Земли: глобус, карта,</w:t>
      </w:r>
      <w:r>
        <w:rPr>
          <w:spacing w:val="80"/>
        </w:rPr>
        <w:t xml:space="preserve"> </w:t>
      </w:r>
      <w:r>
        <w:t>план.</w:t>
      </w:r>
      <w:r>
        <w:rPr>
          <w:spacing w:val="80"/>
        </w:rPr>
        <w:t xml:space="preserve"> </w:t>
      </w:r>
      <w:r>
        <w:t>Карта</w:t>
      </w:r>
      <w:r>
        <w:rPr>
          <w:spacing w:val="80"/>
        </w:rPr>
        <w:t xml:space="preserve"> </w:t>
      </w:r>
      <w:r>
        <w:t>мира.</w:t>
      </w:r>
      <w:r>
        <w:rPr>
          <w:spacing w:val="80"/>
        </w:rPr>
        <w:t xml:space="preserve"> </w:t>
      </w:r>
      <w:r>
        <w:t>Материки,</w:t>
      </w:r>
      <w:r>
        <w:rPr>
          <w:spacing w:val="80"/>
        </w:rPr>
        <w:t xml:space="preserve"> </w:t>
      </w:r>
      <w:r>
        <w:t>океаны.</w:t>
      </w:r>
      <w:r>
        <w:rPr>
          <w:spacing w:val="80"/>
        </w:rPr>
        <w:t xml:space="preserve"> </w:t>
      </w:r>
      <w:r>
        <w:t>Определение</w:t>
      </w:r>
      <w:r>
        <w:rPr>
          <w:spacing w:val="80"/>
        </w:rPr>
        <w:t xml:space="preserve"> </w:t>
      </w:r>
      <w:r>
        <w:t>сторон</w:t>
      </w:r>
      <w:r>
        <w:rPr>
          <w:spacing w:val="80"/>
        </w:rPr>
        <w:t xml:space="preserve"> </w:t>
      </w:r>
      <w:r>
        <w:t>горизонта</w:t>
      </w:r>
      <w:r>
        <w:rPr>
          <w:spacing w:val="80"/>
        </w:rPr>
        <w:t xml:space="preserve"> </w:t>
      </w:r>
      <w:r>
        <w:t>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60" w:firstLine="710"/>
        <w:jc w:val="both"/>
        <w:rPr>
          <w:sz w:val="28"/>
        </w:rPr>
      </w:pPr>
      <w:r>
        <w:rPr>
          <w:sz w:val="28"/>
        </w:rPr>
        <w:t>Многообразие растений. Деревья, кустарники, травы. Дикорастущие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культурные растения. Связи в природе. </w:t>
      </w:r>
      <w:r>
        <w:rPr>
          <w:sz w:val="28"/>
        </w:rPr>
        <w:t>Годовой ход изменений в жизни растений.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420"/>
        </w:tabs>
        <w:spacing w:line="355" w:lineRule="auto"/>
        <w:ind w:right="139" w:firstLine="710"/>
        <w:jc w:val="both"/>
        <w:rPr>
          <w:sz w:val="28"/>
        </w:rPr>
      </w:pPr>
      <w:r>
        <w:rPr>
          <w:sz w:val="28"/>
        </w:rPr>
        <w:t>Многообразие животных. Насекомые, рыбы, птицы, звери, земноводные, пресмыкающиеся: общая</w:t>
      </w:r>
      <w:r>
        <w:rPr>
          <w:spacing w:val="-1"/>
          <w:sz w:val="28"/>
        </w:rPr>
        <w:t xml:space="preserve"> </w:t>
      </w:r>
      <w:r>
        <w:rPr>
          <w:sz w:val="28"/>
        </w:rPr>
        <w:t>характеристика внешних признаков. Связи в природе. Годовой ход изменений в жизни животных.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57" w:firstLine="710"/>
        <w:jc w:val="both"/>
        <w:rPr>
          <w:sz w:val="28"/>
        </w:rPr>
      </w:pPr>
      <w:r>
        <w:rPr>
          <w:sz w:val="28"/>
        </w:rPr>
        <w:t>Красная книга России, её значение, о</w:t>
      </w:r>
      <w:r>
        <w:rPr>
          <w:sz w:val="28"/>
        </w:rPr>
        <w:t>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4"/>
        </w:tabs>
        <w:spacing w:line="318" w:lineRule="exact"/>
        <w:ind w:left="1974" w:hanging="843"/>
        <w:jc w:val="both"/>
        <w:rPr>
          <w:sz w:val="28"/>
        </w:rPr>
      </w:pPr>
      <w:r>
        <w:rPr>
          <w:spacing w:val="-2"/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безопасной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жизнедеятельности.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3" w:line="355" w:lineRule="auto"/>
        <w:ind w:right="145" w:firstLine="710"/>
        <w:jc w:val="both"/>
        <w:rPr>
          <w:sz w:val="28"/>
        </w:rPr>
      </w:pPr>
      <w:r>
        <w:rPr>
          <w:sz w:val="28"/>
        </w:rPr>
        <w:t>Здоровый образ жизни: режим дня (чередование сна, учебных занятий, дви</w:t>
      </w:r>
      <w:r>
        <w:rPr>
          <w:sz w:val="28"/>
        </w:rPr>
        <w:t>гательной активности) и рациональное питание (количество приёмов пищи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рацион</w:t>
      </w:r>
      <w:r>
        <w:rPr>
          <w:spacing w:val="40"/>
          <w:sz w:val="28"/>
        </w:rPr>
        <w:t xml:space="preserve"> </w:t>
      </w:r>
      <w:r>
        <w:rPr>
          <w:sz w:val="28"/>
        </w:rPr>
        <w:t>питания).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80"/>
          <w:sz w:val="28"/>
        </w:rPr>
        <w:t xml:space="preserve"> </w:t>
      </w:r>
      <w:r>
        <w:rPr>
          <w:sz w:val="28"/>
        </w:rPr>
        <w:t>культура,</w:t>
      </w:r>
      <w:r>
        <w:rPr>
          <w:spacing w:val="40"/>
          <w:sz w:val="28"/>
        </w:rPr>
        <w:t xml:space="preserve"> </w:t>
      </w:r>
      <w:r>
        <w:rPr>
          <w:sz w:val="28"/>
        </w:rPr>
        <w:t>закаливание,</w:t>
      </w:r>
      <w:r>
        <w:rPr>
          <w:spacing w:val="80"/>
          <w:sz w:val="28"/>
        </w:rPr>
        <w:t xml:space="preserve"> </w:t>
      </w:r>
      <w:r>
        <w:rPr>
          <w:sz w:val="28"/>
        </w:rPr>
        <w:t>игры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воздухе как условие сохранения и укрепления здоровья.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53" w:firstLine="710"/>
        <w:jc w:val="both"/>
        <w:rPr>
          <w:sz w:val="28"/>
        </w:rPr>
      </w:pPr>
      <w:r>
        <w:rPr>
          <w:sz w:val="28"/>
        </w:rPr>
        <w:t>Правила безопасности в школе (маршрут до школы, правила поведения на за</w:t>
      </w:r>
      <w:r>
        <w:rPr>
          <w:sz w:val="28"/>
        </w:rPr>
        <w:t>нятиях, переменах, при приёмах пищи и на пришкольной территории), в быту, на прогулках.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" w:line="355" w:lineRule="auto"/>
        <w:ind w:right="149" w:firstLine="710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80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пассажира</w:t>
      </w:r>
      <w:r>
        <w:rPr>
          <w:spacing w:val="80"/>
          <w:sz w:val="28"/>
        </w:rPr>
        <w:t xml:space="preserve"> </w:t>
      </w:r>
      <w:r>
        <w:rPr>
          <w:sz w:val="28"/>
        </w:rPr>
        <w:t>наземного</w:t>
      </w:r>
      <w:r>
        <w:rPr>
          <w:spacing w:val="80"/>
          <w:sz w:val="28"/>
        </w:rPr>
        <w:t xml:space="preserve"> </w:t>
      </w:r>
      <w:r>
        <w:rPr>
          <w:sz w:val="28"/>
        </w:rPr>
        <w:t>транспорта и метро (ожидание на остановке, посадка, размещение в салоне или вагоне,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высадка, знаки безопасности на общественном транспорте). Номера телефонов экстренной </w:t>
      </w:r>
      <w:r>
        <w:rPr>
          <w:spacing w:val="-2"/>
          <w:sz w:val="28"/>
        </w:rPr>
        <w:t>помощи.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44" w:firstLine="710"/>
        <w:jc w:val="both"/>
        <w:rPr>
          <w:sz w:val="28"/>
        </w:rPr>
      </w:pPr>
      <w:r>
        <w:rPr>
          <w:sz w:val="28"/>
        </w:rPr>
        <w:t>Правила</w:t>
      </w:r>
      <w:r>
        <w:rPr>
          <w:spacing w:val="8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пользовании</w:t>
      </w:r>
      <w:r>
        <w:rPr>
          <w:spacing w:val="80"/>
          <w:sz w:val="28"/>
        </w:rPr>
        <w:t xml:space="preserve"> </w:t>
      </w:r>
      <w:r>
        <w:rPr>
          <w:sz w:val="28"/>
        </w:rPr>
        <w:t>компьютером.</w:t>
      </w:r>
      <w:r>
        <w:rPr>
          <w:spacing w:val="80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в Интернете (коммуникация в мессенджерах и социальных группах) в условиях контролируемого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доступа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информационно-телекоммуникационную сеть «Интернет».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34" w:firstLine="710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80"/>
          <w:sz w:val="28"/>
        </w:rPr>
        <w:t xml:space="preserve"> </w:t>
      </w:r>
      <w:r>
        <w:rPr>
          <w:sz w:val="28"/>
        </w:rPr>
        <w:t>мира</w:t>
      </w:r>
      <w:r>
        <w:rPr>
          <w:spacing w:val="80"/>
          <w:sz w:val="28"/>
        </w:rPr>
        <w:t xml:space="preserve"> </w:t>
      </w:r>
      <w:r>
        <w:rPr>
          <w:sz w:val="28"/>
        </w:rPr>
        <w:t>во</w:t>
      </w:r>
      <w:r>
        <w:rPr>
          <w:spacing w:val="80"/>
          <w:sz w:val="28"/>
        </w:rPr>
        <w:t xml:space="preserve"> </w:t>
      </w:r>
      <w:r>
        <w:rPr>
          <w:sz w:val="28"/>
        </w:rPr>
        <w:t>2</w:t>
      </w:r>
      <w:r>
        <w:rPr>
          <w:spacing w:val="8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80"/>
          <w:sz w:val="28"/>
        </w:rPr>
        <w:t xml:space="preserve"> </w:t>
      </w:r>
      <w:r>
        <w:rPr>
          <w:sz w:val="28"/>
        </w:rPr>
        <w:t>освоению на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пропедевтическом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уровне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ряда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универсальных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учебных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действий:</w:t>
      </w:r>
    </w:p>
    <w:p w:rsidR="007A46EE" w:rsidRDefault="007A46EE">
      <w:pPr>
        <w:pStyle w:val="a5"/>
        <w:spacing w:line="355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1"/>
      </w:pPr>
      <w:r>
        <w:t>познавательных универсальных учебных действий, комму</w:t>
      </w:r>
      <w:r>
        <w:t>никативных универсальных учебных действий, регулятивных универсальных учебных действий, совместной деятельности.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  <w:tab w:val="left" w:pos="3585"/>
          <w:tab w:val="left" w:pos="5342"/>
          <w:tab w:val="left" w:pos="6830"/>
          <w:tab w:val="left" w:pos="7647"/>
          <w:tab w:val="left" w:pos="8713"/>
        </w:tabs>
        <w:spacing w:line="357" w:lineRule="auto"/>
        <w:ind w:right="160" w:firstLine="710"/>
        <w:rPr>
          <w:sz w:val="28"/>
        </w:rPr>
      </w:pPr>
      <w:r>
        <w:rPr>
          <w:spacing w:val="-2"/>
          <w:sz w:val="28"/>
        </w:rPr>
        <w:t>Базовые</w:t>
      </w:r>
      <w:r>
        <w:rPr>
          <w:sz w:val="28"/>
        </w:rPr>
        <w:tab/>
      </w:r>
      <w:r>
        <w:rPr>
          <w:spacing w:val="-2"/>
          <w:sz w:val="28"/>
        </w:rPr>
        <w:t>логические</w:t>
      </w:r>
      <w:r>
        <w:rPr>
          <w:sz w:val="28"/>
        </w:rPr>
        <w:tab/>
      </w:r>
      <w:r>
        <w:rPr>
          <w:spacing w:val="-2"/>
          <w:sz w:val="28"/>
        </w:rPr>
        <w:t>действия</w:t>
      </w:r>
      <w:r>
        <w:rPr>
          <w:sz w:val="28"/>
        </w:rPr>
        <w:tab/>
      </w:r>
      <w:r>
        <w:rPr>
          <w:spacing w:val="-4"/>
          <w:sz w:val="28"/>
        </w:rPr>
        <w:t>как</w:t>
      </w:r>
      <w:r>
        <w:rPr>
          <w:sz w:val="28"/>
        </w:rPr>
        <w:tab/>
      </w:r>
      <w:r>
        <w:rPr>
          <w:spacing w:val="-2"/>
          <w:sz w:val="28"/>
        </w:rPr>
        <w:t>часть</w:t>
      </w:r>
      <w:r>
        <w:rPr>
          <w:sz w:val="28"/>
        </w:rPr>
        <w:tab/>
      </w:r>
      <w:r>
        <w:rPr>
          <w:spacing w:val="-4"/>
          <w:sz w:val="28"/>
        </w:rPr>
        <w:t xml:space="preserve">познавательных </w:t>
      </w:r>
      <w:r>
        <w:rPr>
          <w:sz w:val="28"/>
        </w:rPr>
        <w:t>универсальных учебных действий способствуют формированию умений:</w:t>
      </w:r>
    </w:p>
    <w:p w:rsidR="007A46EE" w:rsidRDefault="009E1D98">
      <w:pPr>
        <w:pStyle w:val="a3"/>
        <w:spacing w:line="355" w:lineRule="auto"/>
        <w:ind w:firstLine="710"/>
        <w:jc w:val="left"/>
      </w:pPr>
      <w:r>
        <w:t>ориентироваться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методах</w:t>
      </w:r>
      <w:r>
        <w:rPr>
          <w:spacing w:val="-11"/>
        </w:rPr>
        <w:t xml:space="preserve"> </w:t>
      </w:r>
      <w:r>
        <w:t>познания</w:t>
      </w:r>
      <w:r>
        <w:rPr>
          <w:spacing w:val="-7"/>
        </w:rPr>
        <w:t xml:space="preserve"> </w:t>
      </w:r>
      <w:r>
        <w:t>природы</w:t>
      </w:r>
      <w:r>
        <w:rPr>
          <w:spacing w:val="-8"/>
        </w:rPr>
        <w:t xml:space="preserve"> </w:t>
      </w:r>
      <w:r>
        <w:t>(наблюдение,</w:t>
      </w:r>
      <w:r>
        <w:rPr>
          <w:spacing w:val="-5"/>
        </w:rPr>
        <w:t xml:space="preserve"> </w:t>
      </w:r>
      <w:r>
        <w:t>опыт,</w:t>
      </w:r>
      <w:r>
        <w:rPr>
          <w:spacing w:val="-5"/>
        </w:rPr>
        <w:t xml:space="preserve"> </w:t>
      </w:r>
      <w:r>
        <w:t xml:space="preserve">сравнение, </w:t>
      </w:r>
      <w:r>
        <w:rPr>
          <w:spacing w:val="-2"/>
        </w:rPr>
        <w:t>измерение);</w:t>
      </w:r>
    </w:p>
    <w:p w:rsidR="007A46EE" w:rsidRDefault="009E1D98">
      <w:pPr>
        <w:pStyle w:val="a3"/>
        <w:spacing w:line="357" w:lineRule="auto"/>
        <w:ind w:firstLine="710"/>
        <w:jc w:val="left"/>
      </w:pPr>
      <w:r>
        <w:t>определять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наблюдения</w:t>
      </w:r>
      <w:r>
        <w:rPr>
          <w:spacing w:val="40"/>
        </w:rPr>
        <w:t xml:space="preserve"> </w:t>
      </w:r>
      <w:r>
        <w:t>состояние</w:t>
      </w:r>
      <w:r>
        <w:rPr>
          <w:spacing w:val="40"/>
        </w:rPr>
        <w:t xml:space="preserve"> </w:t>
      </w:r>
      <w:r>
        <w:t>вещества</w:t>
      </w:r>
      <w:r>
        <w:rPr>
          <w:spacing w:val="40"/>
        </w:rPr>
        <w:t xml:space="preserve"> </w:t>
      </w:r>
      <w:r>
        <w:t>(жидкое,</w:t>
      </w:r>
      <w:r>
        <w:rPr>
          <w:spacing w:val="40"/>
        </w:rPr>
        <w:t xml:space="preserve"> </w:t>
      </w:r>
      <w:r>
        <w:t>твёрдое,</w:t>
      </w:r>
      <w:r>
        <w:rPr>
          <w:spacing w:val="40"/>
        </w:rPr>
        <w:t xml:space="preserve"> </w:t>
      </w:r>
      <w:r>
        <w:rPr>
          <w:spacing w:val="-2"/>
        </w:rPr>
        <w:t>газообразное);</w:t>
      </w:r>
    </w:p>
    <w:p w:rsidR="007A46EE" w:rsidRDefault="009E1D98">
      <w:pPr>
        <w:pStyle w:val="a3"/>
        <w:spacing w:line="318" w:lineRule="exact"/>
        <w:ind w:left="1136"/>
        <w:jc w:val="left"/>
      </w:pPr>
      <w:r>
        <w:rPr>
          <w:spacing w:val="-2"/>
        </w:rPr>
        <w:t>различать</w:t>
      </w:r>
      <w:r>
        <w:rPr>
          <w:spacing w:val="-10"/>
        </w:rPr>
        <w:t xml:space="preserve"> </w:t>
      </w:r>
      <w:r>
        <w:rPr>
          <w:spacing w:val="-2"/>
        </w:rPr>
        <w:t>символы</w:t>
      </w:r>
      <w:r>
        <w:t xml:space="preserve"> </w:t>
      </w:r>
      <w:r>
        <w:rPr>
          <w:spacing w:val="-2"/>
        </w:rPr>
        <w:t>Российской Федерации;</w:t>
      </w:r>
    </w:p>
    <w:p w:rsidR="007A46EE" w:rsidRDefault="009E1D98">
      <w:pPr>
        <w:pStyle w:val="a3"/>
        <w:tabs>
          <w:tab w:val="left" w:pos="2523"/>
          <w:tab w:val="left" w:pos="3719"/>
          <w:tab w:val="left" w:pos="5371"/>
          <w:tab w:val="left" w:pos="6365"/>
          <w:tab w:val="left" w:pos="7824"/>
          <w:tab w:val="left" w:pos="9102"/>
          <w:tab w:val="left" w:pos="9539"/>
        </w:tabs>
        <w:spacing w:before="143" w:line="350" w:lineRule="auto"/>
        <w:ind w:right="159" w:firstLine="710"/>
        <w:jc w:val="left"/>
      </w:pPr>
      <w:r>
        <w:rPr>
          <w:spacing w:val="-2"/>
        </w:rPr>
        <w:t>различать</w:t>
      </w:r>
      <w:r>
        <w:tab/>
      </w:r>
      <w:r>
        <w:rPr>
          <w:spacing w:val="-2"/>
        </w:rPr>
        <w:t>деревья,</w:t>
      </w:r>
      <w:r>
        <w:tab/>
      </w:r>
      <w:r>
        <w:rPr>
          <w:spacing w:val="-2"/>
        </w:rPr>
        <w:t>кустарники,</w:t>
      </w:r>
      <w:r>
        <w:tab/>
      </w:r>
      <w:r>
        <w:rPr>
          <w:spacing w:val="-2"/>
        </w:rPr>
        <w:t>травы;</w:t>
      </w:r>
      <w:r>
        <w:tab/>
      </w:r>
      <w:r>
        <w:rPr>
          <w:spacing w:val="-2"/>
        </w:rPr>
        <w:t>приводить</w:t>
      </w:r>
      <w:r>
        <w:tab/>
      </w:r>
      <w:r>
        <w:rPr>
          <w:spacing w:val="-2"/>
        </w:rPr>
        <w:t>примеры</w:t>
      </w:r>
      <w:r>
        <w:tab/>
      </w:r>
      <w:r>
        <w:rPr>
          <w:spacing w:val="-6"/>
        </w:rPr>
        <w:t>(в</w:t>
      </w:r>
      <w:r>
        <w:tab/>
      </w:r>
      <w:r>
        <w:rPr>
          <w:spacing w:val="-2"/>
        </w:rPr>
        <w:t>пределах изуч</w:t>
      </w:r>
      <w:r>
        <w:rPr>
          <w:spacing w:val="-2"/>
        </w:rPr>
        <w:t>енного);</w:t>
      </w:r>
    </w:p>
    <w:p w:rsidR="007A46EE" w:rsidRDefault="009E1D98">
      <w:pPr>
        <w:pStyle w:val="a3"/>
        <w:tabs>
          <w:tab w:val="left" w:pos="3085"/>
          <w:tab w:val="left" w:pos="4540"/>
          <w:tab w:val="left" w:pos="6576"/>
          <w:tab w:val="left" w:pos="7047"/>
          <w:tab w:val="left" w:pos="8847"/>
        </w:tabs>
        <w:spacing w:before="11" w:line="355" w:lineRule="auto"/>
        <w:ind w:right="171" w:firstLine="710"/>
        <w:jc w:val="left"/>
      </w:pPr>
      <w:r>
        <w:rPr>
          <w:spacing w:val="-2"/>
        </w:rPr>
        <w:t>группировать</w:t>
      </w:r>
      <w:r>
        <w:tab/>
      </w:r>
      <w:r>
        <w:rPr>
          <w:spacing w:val="-2"/>
        </w:rPr>
        <w:t>растения:</w:t>
      </w:r>
      <w:r>
        <w:tab/>
      </w:r>
      <w:r>
        <w:rPr>
          <w:spacing w:val="-2"/>
        </w:rPr>
        <w:t>дикорастущие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культурные;</w:t>
      </w:r>
      <w:r>
        <w:tab/>
      </w:r>
      <w:r>
        <w:rPr>
          <w:spacing w:val="-4"/>
        </w:rPr>
        <w:t xml:space="preserve">лекарственные </w:t>
      </w:r>
      <w:r>
        <w:t>и ядовитые (в пределах изученного);</w:t>
      </w:r>
    </w:p>
    <w:p w:rsidR="007A46EE" w:rsidRDefault="009E1D98">
      <w:pPr>
        <w:pStyle w:val="a3"/>
        <w:spacing w:line="320" w:lineRule="exact"/>
        <w:ind w:left="1136"/>
        <w:jc w:val="left"/>
      </w:pPr>
      <w:r>
        <w:t>различать</w:t>
      </w:r>
      <w:r>
        <w:rPr>
          <w:spacing w:val="-18"/>
        </w:rPr>
        <w:t xml:space="preserve"> </w:t>
      </w:r>
      <w:r>
        <w:t>прошлое,</w:t>
      </w:r>
      <w:r>
        <w:rPr>
          <w:spacing w:val="-16"/>
        </w:rPr>
        <w:t xml:space="preserve"> </w:t>
      </w:r>
      <w:r>
        <w:t>настоящее,</w:t>
      </w:r>
      <w:r>
        <w:rPr>
          <w:spacing w:val="-18"/>
        </w:rPr>
        <w:t xml:space="preserve"> </w:t>
      </w:r>
      <w:r>
        <w:rPr>
          <w:spacing w:val="-2"/>
        </w:rPr>
        <w:t>будущее.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3" w:line="357" w:lineRule="auto"/>
        <w:ind w:right="329" w:firstLine="710"/>
        <w:rPr>
          <w:sz w:val="28"/>
        </w:rPr>
      </w:pPr>
      <w:r>
        <w:rPr>
          <w:sz w:val="28"/>
        </w:rPr>
        <w:t>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информацией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часть</w:t>
      </w:r>
      <w:r>
        <w:rPr>
          <w:spacing w:val="40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универсальных учебных действий способствует формированию умений:</w:t>
      </w:r>
    </w:p>
    <w:p w:rsidR="007A46EE" w:rsidRDefault="009E1D98">
      <w:pPr>
        <w:pStyle w:val="a3"/>
        <w:tabs>
          <w:tab w:val="left" w:pos="2773"/>
          <w:tab w:val="left" w:pos="4871"/>
          <w:tab w:val="left" w:pos="7296"/>
          <w:tab w:val="left" w:pos="7887"/>
          <w:tab w:val="left" w:pos="9183"/>
        </w:tabs>
        <w:spacing w:line="357" w:lineRule="auto"/>
        <w:ind w:right="153" w:firstLine="710"/>
        <w:jc w:val="left"/>
      </w:pPr>
      <w:r>
        <w:rPr>
          <w:spacing w:val="-2"/>
        </w:rPr>
        <w:t>различать</w:t>
      </w:r>
      <w:r>
        <w:tab/>
      </w:r>
      <w:r>
        <w:rPr>
          <w:spacing w:val="-2"/>
        </w:rPr>
        <w:t>информацию,</w:t>
      </w:r>
      <w:r>
        <w:tab/>
      </w:r>
      <w:r>
        <w:rPr>
          <w:spacing w:val="-2"/>
        </w:rPr>
        <w:t>представленную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тексте,</w:t>
      </w:r>
      <w:r>
        <w:tab/>
      </w:r>
      <w:r>
        <w:rPr>
          <w:spacing w:val="-4"/>
        </w:rPr>
        <w:t xml:space="preserve">графически, </w:t>
      </w:r>
      <w:r>
        <w:rPr>
          <w:spacing w:val="-2"/>
        </w:rPr>
        <w:t>аудиовизуально;</w:t>
      </w:r>
    </w:p>
    <w:p w:rsidR="007A46EE" w:rsidRDefault="009E1D98">
      <w:pPr>
        <w:pStyle w:val="a3"/>
        <w:spacing w:line="318" w:lineRule="exact"/>
        <w:ind w:left="1136"/>
        <w:jc w:val="left"/>
      </w:pPr>
      <w:r>
        <w:t>читать</w:t>
      </w:r>
      <w:r>
        <w:rPr>
          <w:spacing w:val="-18"/>
        </w:rPr>
        <w:t xml:space="preserve"> </w:t>
      </w:r>
      <w:r>
        <w:t>информацию,</w:t>
      </w:r>
      <w:r>
        <w:rPr>
          <w:spacing w:val="-17"/>
        </w:rPr>
        <w:t xml:space="preserve"> </w:t>
      </w:r>
      <w:r>
        <w:t>представленную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схеме,</w:t>
      </w:r>
      <w:r>
        <w:rPr>
          <w:spacing w:val="-11"/>
        </w:rPr>
        <w:t xml:space="preserve"> </w:t>
      </w:r>
      <w:r>
        <w:rPr>
          <w:spacing w:val="-2"/>
        </w:rPr>
        <w:t>таблице;</w:t>
      </w:r>
    </w:p>
    <w:p w:rsidR="007A46EE" w:rsidRDefault="009E1D98">
      <w:pPr>
        <w:pStyle w:val="a3"/>
        <w:tabs>
          <w:tab w:val="left" w:pos="2749"/>
          <w:tab w:val="left" w:pos="3906"/>
          <w:tab w:val="left" w:pos="5327"/>
          <w:tab w:val="left" w:pos="7402"/>
          <w:tab w:val="left" w:pos="8938"/>
          <w:tab w:val="left" w:pos="9481"/>
        </w:tabs>
        <w:spacing w:before="150" w:line="350" w:lineRule="auto"/>
        <w:ind w:left="1136" w:right="155"/>
        <w:jc w:val="left"/>
      </w:pPr>
      <w:r>
        <w:t>используя текстовую информацию, заполнять таблицы; дополнять схе</w:t>
      </w:r>
      <w:r>
        <w:t xml:space="preserve">мы; </w:t>
      </w:r>
      <w:r>
        <w:rPr>
          <w:spacing w:val="-2"/>
        </w:rPr>
        <w:t>соотносить</w:t>
      </w:r>
      <w:r>
        <w:tab/>
      </w:r>
      <w:r>
        <w:rPr>
          <w:spacing w:val="-2"/>
        </w:rPr>
        <w:t>пример</w:t>
      </w:r>
      <w:r>
        <w:tab/>
      </w:r>
      <w:r>
        <w:rPr>
          <w:spacing w:val="-2"/>
        </w:rPr>
        <w:t>(рисунок,</w:t>
      </w:r>
      <w:r>
        <w:tab/>
      </w:r>
      <w:r>
        <w:rPr>
          <w:spacing w:val="-2"/>
        </w:rPr>
        <w:t>предложенную</w:t>
      </w:r>
      <w:r>
        <w:tab/>
      </w:r>
      <w:r>
        <w:rPr>
          <w:spacing w:val="-2"/>
        </w:rPr>
        <w:t>ситуацию)</w:t>
      </w:r>
      <w:r>
        <w:tab/>
      </w:r>
      <w:r>
        <w:rPr>
          <w:spacing w:val="-6"/>
        </w:rPr>
        <w:t>со</w:t>
      </w:r>
      <w:r>
        <w:tab/>
      </w:r>
      <w:r>
        <w:rPr>
          <w:spacing w:val="-4"/>
        </w:rPr>
        <w:t>временем</w:t>
      </w:r>
    </w:p>
    <w:p w:rsidR="007A46EE" w:rsidRDefault="009E1D98">
      <w:pPr>
        <w:pStyle w:val="a3"/>
        <w:spacing w:before="5"/>
        <w:jc w:val="left"/>
      </w:pPr>
      <w:r>
        <w:rPr>
          <w:spacing w:val="-2"/>
        </w:rPr>
        <w:t>протекания.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8" w:line="355" w:lineRule="auto"/>
        <w:ind w:right="153" w:firstLine="710"/>
        <w:jc w:val="both"/>
        <w:rPr>
          <w:sz w:val="28"/>
        </w:rPr>
      </w:pPr>
      <w:r>
        <w:rPr>
          <w:sz w:val="28"/>
        </w:rPr>
        <w:t>Коммуникативные универсальные учебные действия способствуют формированию умений:</w:t>
      </w:r>
    </w:p>
    <w:p w:rsidR="007A46EE" w:rsidRDefault="009E1D98">
      <w:pPr>
        <w:pStyle w:val="a3"/>
        <w:spacing w:line="355" w:lineRule="auto"/>
        <w:ind w:right="154" w:firstLine="710"/>
      </w:pPr>
      <w:r>
        <w:t xml:space="preserve">ориентироваться в терминах (понятиях), соотносить их с краткой </w:t>
      </w:r>
      <w:r>
        <w:rPr>
          <w:spacing w:val="-2"/>
        </w:rPr>
        <w:t>характеристикой:</w:t>
      </w:r>
    </w:p>
    <w:p w:rsidR="007A46EE" w:rsidRDefault="009E1D98">
      <w:pPr>
        <w:pStyle w:val="a3"/>
        <w:spacing w:before="1" w:line="355" w:lineRule="auto"/>
        <w:ind w:right="152" w:firstLine="710"/>
      </w:pPr>
      <w: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firstLine="710"/>
        <w:jc w:val="left"/>
      </w:pPr>
      <w:r>
        <w:t>понятия</w:t>
      </w:r>
      <w:r>
        <w:rPr>
          <w:spacing w:val="77"/>
        </w:rPr>
        <w:t xml:space="preserve"> </w:t>
      </w:r>
      <w:r>
        <w:t>и</w:t>
      </w:r>
      <w:r>
        <w:rPr>
          <w:spacing w:val="75"/>
        </w:rPr>
        <w:t xml:space="preserve"> </w:t>
      </w:r>
      <w:r>
        <w:t>термины,</w:t>
      </w:r>
      <w:r>
        <w:rPr>
          <w:spacing w:val="78"/>
        </w:rPr>
        <w:t xml:space="preserve"> </w:t>
      </w:r>
      <w:r>
        <w:t>связанные</w:t>
      </w:r>
      <w:r>
        <w:rPr>
          <w:spacing w:val="77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миром</w:t>
      </w:r>
      <w:r>
        <w:rPr>
          <w:spacing w:val="77"/>
        </w:rPr>
        <w:t xml:space="preserve"> </w:t>
      </w:r>
      <w:r>
        <w:t>п</w:t>
      </w:r>
      <w:r>
        <w:t>рироды</w:t>
      </w:r>
      <w:r>
        <w:rPr>
          <w:spacing w:val="76"/>
        </w:rPr>
        <w:t xml:space="preserve"> </w:t>
      </w:r>
      <w:r>
        <w:t>(среда</w:t>
      </w:r>
      <w:r>
        <w:rPr>
          <w:spacing w:val="40"/>
        </w:rPr>
        <w:t xml:space="preserve"> </w:t>
      </w:r>
      <w:r>
        <w:t>обитания,</w:t>
      </w:r>
      <w:r>
        <w:rPr>
          <w:spacing w:val="79"/>
        </w:rPr>
        <w:t xml:space="preserve"> </w:t>
      </w:r>
      <w:r>
        <w:t>тело, явление, вещество; заповедник);</w:t>
      </w:r>
    </w:p>
    <w:p w:rsidR="007A46EE" w:rsidRDefault="009E1D98">
      <w:pPr>
        <w:pStyle w:val="a3"/>
        <w:spacing w:line="355" w:lineRule="auto"/>
        <w:ind w:firstLine="710"/>
        <w:jc w:val="left"/>
      </w:pPr>
      <w:r>
        <w:t>понятия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термины,</w:t>
      </w:r>
      <w:r>
        <w:rPr>
          <w:spacing w:val="-4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организацией</w:t>
      </w:r>
      <w:r>
        <w:rPr>
          <w:spacing w:val="-6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t>здоровья (режим, правильное питание, закаливание, безопасность, опасная ситуация);</w:t>
      </w:r>
    </w:p>
    <w:p w:rsidR="007A46EE" w:rsidRDefault="009E1D98">
      <w:pPr>
        <w:pStyle w:val="a3"/>
        <w:spacing w:line="355" w:lineRule="auto"/>
        <w:ind w:firstLine="710"/>
        <w:jc w:val="left"/>
      </w:pPr>
      <w:r>
        <w:t>описывать</w:t>
      </w:r>
      <w:r>
        <w:rPr>
          <w:spacing w:val="-3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Земле,</w:t>
      </w:r>
      <w:r>
        <w:rPr>
          <w:spacing w:val="-3"/>
        </w:rPr>
        <w:t xml:space="preserve"> </w:t>
      </w:r>
      <w:r>
        <w:t>отличие</w:t>
      </w:r>
      <w:r>
        <w:rPr>
          <w:spacing w:val="-5"/>
        </w:rPr>
        <w:t xml:space="preserve"> </w:t>
      </w:r>
      <w:r>
        <w:t>нашей</w:t>
      </w:r>
      <w:r>
        <w:rPr>
          <w:spacing w:val="-6"/>
        </w:rPr>
        <w:t xml:space="preserve"> </w:t>
      </w:r>
      <w:r>
        <w:t>планеты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других</w:t>
      </w:r>
      <w:r>
        <w:rPr>
          <w:spacing w:val="-10"/>
        </w:rPr>
        <w:t xml:space="preserve"> </w:t>
      </w:r>
      <w:r>
        <w:t>планет Солнечной системы;</w:t>
      </w:r>
    </w:p>
    <w:p w:rsidR="007A46EE" w:rsidRDefault="009E1D98">
      <w:pPr>
        <w:pStyle w:val="a3"/>
        <w:tabs>
          <w:tab w:val="left" w:pos="1469"/>
          <w:tab w:val="left" w:pos="3106"/>
          <w:tab w:val="left" w:pos="4551"/>
          <w:tab w:val="left" w:pos="5156"/>
          <w:tab w:val="left" w:pos="7284"/>
          <w:tab w:val="left" w:pos="8167"/>
        </w:tabs>
        <w:spacing w:before="3"/>
        <w:ind w:left="0" w:right="171"/>
        <w:jc w:val="right"/>
      </w:pPr>
      <w:r>
        <w:rPr>
          <w:spacing w:val="-2"/>
        </w:rPr>
        <w:t>создавать</w:t>
      </w:r>
      <w:r>
        <w:tab/>
      </w:r>
      <w:r>
        <w:rPr>
          <w:spacing w:val="-2"/>
        </w:rPr>
        <w:t>небольшие</w:t>
      </w:r>
      <w:r>
        <w:tab/>
      </w:r>
      <w:r>
        <w:rPr>
          <w:spacing w:val="-2"/>
        </w:rPr>
        <w:t>описания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предложенную</w:t>
      </w:r>
      <w:r>
        <w:tab/>
      </w:r>
      <w:r>
        <w:rPr>
          <w:spacing w:val="-4"/>
        </w:rPr>
        <w:t>тему</w:t>
      </w:r>
      <w:r>
        <w:tab/>
      </w:r>
      <w:r>
        <w:rPr>
          <w:spacing w:val="-2"/>
        </w:rPr>
        <w:t>(например,</w:t>
      </w:r>
    </w:p>
    <w:p w:rsidR="007A46EE" w:rsidRDefault="009E1D98">
      <w:pPr>
        <w:pStyle w:val="a3"/>
        <w:tabs>
          <w:tab w:val="left" w:pos="859"/>
          <w:tab w:val="left" w:pos="1954"/>
          <w:tab w:val="left" w:pos="3020"/>
          <w:tab w:val="left" w:pos="4148"/>
          <w:tab w:val="left" w:pos="5973"/>
          <w:tab w:val="left" w:pos="6761"/>
          <w:tab w:val="left" w:pos="8009"/>
          <w:tab w:val="left" w:pos="9071"/>
        </w:tabs>
        <w:spacing w:before="148"/>
        <w:ind w:left="0" w:right="171"/>
        <w:jc w:val="right"/>
      </w:pPr>
      <w:r>
        <w:rPr>
          <w:spacing w:val="-4"/>
        </w:rPr>
        <w:t>«Моя</w:t>
      </w:r>
      <w:r>
        <w:tab/>
      </w:r>
      <w:r>
        <w:rPr>
          <w:spacing w:val="-2"/>
        </w:rPr>
        <w:t>семья»,</w:t>
      </w:r>
      <w:r>
        <w:tab/>
      </w:r>
      <w:r>
        <w:rPr>
          <w:spacing w:val="-2"/>
        </w:rPr>
        <w:t>«Какие</w:t>
      </w:r>
      <w:r>
        <w:tab/>
      </w:r>
      <w:r>
        <w:rPr>
          <w:spacing w:val="-2"/>
        </w:rPr>
        <w:t>бывают</w:t>
      </w:r>
      <w:r>
        <w:tab/>
      </w:r>
      <w:r>
        <w:rPr>
          <w:spacing w:val="-2"/>
        </w:rPr>
        <w:t>профессии?»,</w:t>
      </w:r>
      <w:r>
        <w:tab/>
      </w:r>
      <w:r>
        <w:rPr>
          <w:spacing w:val="-4"/>
        </w:rPr>
        <w:t>«Что</w:t>
      </w:r>
      <w:r>
        <w:tab/>
      </w:r>
      <w:r>
        <w:rPr>
          <w:spacing w:val="-2"/>
        </w:rPr>
        <w:t>«умеют»</w:t>
      </w:r>
      <w:r>
        <w:tab/>
      </w:r>
      <w:r>
        <w:rPr>
          <w:spacing w:val="-2"/>
        </w:rPr>
        <w:t>органы</w:t>
      </w:r>
      <w:r>
        <w:tab/>
      </w:r>
      <w:r>
        <w:rPr>
          <w:spacing w:val="-2"/>
        </w:rPr>
        <w:t>чувств?»,</w:t>
      </w:r>
    </w:p>
    <w:p w:rsidR="007A46EE" w:rsidRDefault="009E1D98">
      <w:pPr>
        <w:pStyle w:val="a3"/>
        <w:spacing w:before="153"/>
      </w:pPr>
      <w:r>
        <w:t>«Лес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природное</w:t>
      </w:r>
      <w:r>
        <w:rPr>
          <w:spacing w:val="-10"/>
        </w:rPr>
        <w:t xml:space="preserve"> </w:t>
      </w:r>
      <w:r>
        <w:t>сообщество»</w:t>
      </w:r>
      <w:r>
        <w:rPr>
          <w:spacing w:val="-1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другие);</w:t>
      </w:r>
    </w:p>
    <w:p w:rsidR="007A46EE" w:rsidRDefault="009E1D98">
      <w:pPr>
        <w:pStyle w:val="a3"/>
        <w:spacing w:before="159" w:line="355" w:lineRule="auto"/>
        <w:ind w:right="145" w:firstLine="710"/>
      </w:pPr>
      <w:r>
        <w:t>создавать</w:t>
      </w:r>
      <w:r>
        <w:rPr>
          <w:spacing w:val="80"/>
        </w:rPr>
        <w:t xml:space="preserve">  </w:t>
      </w:r>
      <w:r>
        <w:t>высказывания-рассуждения</w:t>
      </w:r>
      <w:r>
        <w:rPr>
          <w:spacing w:val="80"/>
        </w:rPr>
        <w:t xml:space="preserve">  </w:t>
      </w:r>
      <w:r>
        <w:t>(например,</w:t>
      </w:r>
      <w:r>
        <w:rPr>
          <w:spacing w:val="80"/>
        </w:rPr>
        <w:t xml:space="preserve">  </w:t>
      </w:r>
      <w:r>
        <w:t>признаки</w:t>
      </w:r>
      <w:r>
        <w:rPr>
          <w:spacing w:val="80"/>
        </w:rPr>
        <w:t xml:space="preserve">  </w:t>
      </w:r>
      <w:r>
        <w:t>животного и растения как живого существа; связь изменений в живой природе с явлениями неживой природы);</w:t>
      </w:r>
    </w:p>
    <w:p w:rsidR="007A46EE" w:rsidRDefault="009E1D98">
      <w:pPr>
        <w:pStyle w:val="a3"/>
        <w:spacing w:line="357" w:lineRule="auto"/>
        <w:ind w:right="151" w:firstLine="710"/>
      </w:pPr>
      <w:r>
        <w:t>приводить примеры растений и животных, занесённых в Красную книгу России (на примере своей местности);</w:t>
      </w:r>
    </w:p>
    <w:p w:rsidR="007A46EE" w:rsidRDefault="009E1D98">
      <w:pPr>
        <w:pStyle w:val="a3"/>
        <w:spacing w:line="318" w:lineRule="exact"/>
        <w:ind w:left="1136"/>
      </w:pPr>
      <w:r>
        <w:t>описывать</w:t>
      </w:r>
      <w:r>
        <w:rPr>
          <w:spacing w:val="-17"/>
        </w:rPr>
        <w:t xml:space="preserve"> </w:t>
      </w:r>
      <w:r>
        <w:t>современные</w:t>
      </w:r>
      <w:r>
        <w:rPr>
          <w:spacing w:val="-8"/>
        </w:rPr>
        <w:t xml:space="preserve"> </w:t>
      </w:r>
      <w:r>
        <w:t>соб</w:t>
      </w:r>
      <w:r>
        <w:t>ытия</w:t>
      </w:r>
      <w:r>
        <w:rPr>
          <w:spacing w:val="-9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имени</w:t>
      </w:r>
      <w:r>
        <w:rPr>
          <w:spacing w:val="-11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rPr>
          <w:spacing w:val="-2"/>
        </w:rPr>
        <w:t>участника.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49" w:line="355" w:lineRule="auto"/>
        <w:ind w:right="153" w:firstLine="710"/>
        <w:jc w:val="both"/>
        <w:rPr>
          <w:sz w:val="28"/>
        </w:rPr>
      </w:pPr>
      <w:r>
        <w:rPr>
          <w:sz w:val="28"/>
        </w:rPr>
        <w:t>Регулятивные универсальные учебные действия способствуют формированию умений:</w:t>
      </w:r>
    </w:p>
    <w:p w:rsidR="007A46EE" w:rsidRDefault="009E1D98">
      <w:pPr>
        <w:pStyle w:val="a3"/>
        <w:spacing w:line="357" w:lineRule="auto"/>
        <w:ind w:firstLine="710"/>
        <w:jc w:val="left"/>
      </w:pPr>
      <w:r>
        <w:t>следовать</w:t>
      </w:r>
      <w:r>
        <w:rPr>
          <w:spacing w:val="-8"/>
        </w:rPr>
        <w:t xml:space="preserve"> </w:t>
      </w:r>
      <w:r>
        <w:t>образцу,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10"/>
        </w:rPr>
        <w:t xml:space="preserve"> </w:t>
      </w:r>
      <w:r>
        <w:t>плану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инструкции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 xml:space="preserve">учебной </w:t>
      </w:r>
      <w:r>
        <w:rPr>
          <w:spacing w:val="-2"/>
        </w:rPr>
        <w:t>задачи;</w:t>
      </w:r>
    </w:p>
    <w:p w:rsidR="007A46EE" w:rsidRDefault="009E1D98">
      <w:pPr>
        <w:pStyle w:val="a3"/>
        <w:spacing w:line="355" w:lineRule="auto"/>
        <w:ind w:right="275" w:firstLine="710"/>
        <w:jc w:val="left"/>
      </w:pPr>
      <w:r>
        <w:t>контролировать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небольшой</w:t>
      </w:r>
      <w:r>
        <w:rPr>
          <w:spacing w:val="-9"/>
        </w:rPr>
        <w:t xml:space="preserve"> </w:t>
      </w:r>
      <w:r>
        <w:t>помощью</w:t>
      </w:r>
      <w:r>
        <w:rPr>
          <w:spacing w:val="-10"/>
        </w:rPr>
        <w:t xml:space="preserve"> </w:t>
      </w:r>
      <w:r>
        <w:t>учителя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10"/>
        </w:rPr>
        <w:t xml:space="preserve"> </w:t>
      </w:r>
      <w:r>
        <w:t>действий по решению учебной задачи;</w:t>
      </w:r>
    </w:p>
    <w:p w:rsidR="007A46EE" w:rsidRDefault="009E1D98">
      <w:pPr>
        <w:pStyle w:val="a3"/>
        <w:tabs>
          <w:tab w:val="left" w:pos="2658"/>
          <w:tab w:val="left" w:pos="4300"/>
          <w:tab w:val="left" w:pos="5270"/>
          <w:tab w:val="left" w:pos="6509"/>
          <w:tab w:val="left" w:pos="8540"/>
          <w:tab w:val="left" w:pos="9688"/>
        </w:tabs>
        <w:spacing w:line="355" w:lineRule="auto"/>
        <w:ind w:right="151" w:firstLine="710"/>
        <w:jc w:val="left"/>
      </w:pPr>
      <w:r>
        <w:rPr>
          <w:spacing w:val="-2"/>
        </w:rPr>
        <w:t>оценивать</w:t>
      </w:r>
      <w:r>
        <w:tab/>
      </w:r>
      <w:r>
        <w:rPr>
          <w:spacing w:val="-2"/>
        </w:rPr>
        <w:t>результаты</w:t>
      </w:r>
      <w:r>
        <w:tab/>
      </w:r>
      <w:r>
        <w:rPr>
          <w:spacing w:val="-4"/>
        </w:rPr>
        <w:t>своей</w:t>
      </w:r>
      <w:r>
        <w:tab/>
      </w:r>
      <w:r>
        <w:rPr>
          <w:spacing w:val="-2"/>
        </w:rPr>
        <w:t>работы,</w:t>
      </w:r>
      <w:r>
        <w:tab/>
      </w:r>
      <w:r>
        <w:rPr>
          <w:spacing w:val="-2"/>
        </w:rPr>
        <w:t>анализировать</w:t>
      </w:r>
      <w:r>
        <w:tab/>
      </w:r>
      <w:r>
        <w:rPr>
          <w:spacing w:val="-2"/>
        </w:rPr>
        <w:t>оценку</w:t>
      </w:r>
      <w:r>
        <w:tab/>
      </w:r>
      <w:r>
        <w:rPr>
          <w:spacing w:val="-4"/>
        </w:rPr>
        <w:t xml:space="preserve">учителя </w:t>
      </w:r>
      <w:r>
        <w:t>и других обучающихся, спокойно, без обид принимать советы и замечания.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  <w:tab w:val="left" w:pos="2302"/>
          <w:tab w:val="left" w:pos="3157"/>
          <w:tab w:val="left" w:pos="4439"/>
          <w:tab w:val="left" w:pos="4838"/>
          <w:tab w:val="left" w:pos="6110"/>
          <w:tab w:val="left" w:pos="7997"/>
          <w:tab w:val="left" w:pos="9510"/>
        </w:tabs>
        <w:spacing w:line="357" w:lineRule="auto"/>
        <w:ind w:left="1136" w:right="163" w:firstLine="0"/>
        <w:rPr>
          <w:sz w:val="28"/>
        </w:rPr>
      </w:pPr>
      <w:r>
        <w:rPr>
          <w:sz w:val="28"/>
        </w:rPr>
        <w:t xml:space="preserve">Совместная деятельность способствует формированию умений: </w:t>
      </w:r>
      <w:r>
        <w:rPr>
          <w:spacing w:val="-2"/>
          <w:sz w:val="28"/>
        </w:rPr>
        <w:t>строить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4"/>
          <w:sz w:val="28"/>
        </w:rPr>
        <w:t>свою</w:t>
      </w:r>
      <w:r>
        <w:rPr>
          <w:sz w:val="28"/>
        </w:rPr>
        <w:tab/>
      </w:r>
      <w:r>
        <w:rPr>
          <w:spacing w:val="-2"/>
          <w:sz w:val="28"/>
        </w:rPr>
        <w:t>учебную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игровую</w:t>
      </w:r>
      <w:r>
        <w:rPr>
          <w:sz w:val="28"/>
        </w:rPr>
        <w:tab/>
      </w:r>
      <w:r>
        <w:rPr>
          <w:spacing w:val="-2"/>
          <w:sz w:val="28"/>
        </w:rPr>
        <w:t>деятельность,</w:t>
      </w:r>
      <w:r>
        <w:rPr>
          <w:sz w:val="28"/>
        </w:rPr>
        <w:tab/>
      </w:r>
      <w:r>
        <w:rPr>
          <w:spacing w:val="-2"/>
          <w:sz w:val="28"/>
        </w:rPr>
        <w:t>житейские</w:t>
      </w:r>
      <w:r>
        <w:rPr>
          <w:sz w:val="28"/>
        </w:rPr>
        <w:tab/>
      </w:r>
      <w:r>
        <w:rPr>
          <w:spacing w:val="-4"/>
          <w:sz w:val="28"/>
        </w:rPr>
        <w:t>ситуации</w:t>
      </w:r>
    </w:p>
    <w:p w:rsidR="007A46EE" w:rsidRDefault="009E1D98">
      <w:pPr>
        <w:pStyle w:val="a3"/>
        <w:spacing w:line="318" w:lineRule="exact"/>
        <w:jc w:val="left"/>
      </w:pPr>
      <w:r>
        <w:t>в</w:t>
      </w:r>
      <w:r>
        <w:rPr>
          <w:spacing w:val="-18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правилами</w:t>
      </w:r>
      <w:r>
        <w:rPr>
          <w:spacing w:val="-13"/>
        </w:rPr>
        <w:t xml:space="preserve"> </w:t>
      </w:r>
      <w:r>
        <w:t>поведения,</w:t>
      </w:r>
      <w:r>
        <w:rPr>
          <w:spacing w:val="-8"/>
        </w:rPr>
        <w:t xml:space="preserve"> </w:t>
      </w:r>
      <w:r>
        <w:t>принятыми</w:t>
      </w:r>
      <w:r>
        <w:rPr>
          <w:spacing w:val="-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rPr>
          <w:spacing w:val="-2"/>
        </w:rPr>
        <w:t>обществе;</w:t>
      </w:r>
    </w:p>
    <w:p w:rsidR="007A46EE" w:rsidRDefault="009E1D98">
      <w:pPr>
        <w:pStyle w:val="a3"/>
        <w:spacing w:before="133" w:line="362" w:lineRule="auto"/>
        <w:ind w:firstLine="710"/>
        <w:jc w:val="left"/>
      </w:pPr>
      <w:r>
        <w:t>оценивать</w:t>
      </w:r>
      <w:r>
        <w:rPr>
          <w:spacing w:val="32"/>
        </w:rPr>
        <w:t xml:space="preserve"> </w:t>
      </w:r>
      <w:r>
        <w:t>жизненные</w:t>
      </w:r>
      <w:r>
        <w:rPr>
          <w:spacing w:val="34"/>
        </w:rPr>
        <w:t xml:space="preserve"> </w:t>
      </w:r>
      <w:r>
        <w:t>ситуации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точки</w:t>
      </w:r>
      <w:r>
        <w:rPr>
          <w:spacing w:val="34"/>
        </w:rPr>
        <w:t xml:space="preserve"> </w:t>
      </w:r>
      <w:r>
        <w:t>зрения</w:t>
      </w:r>
      <w:r>
        <w:rPr>
          <w:spacing w:val="34"/>
        </w:rPr>
        <w:t xml:space="preserve"> </w:t>
      </w:r>
      <w:r>
        <w:t>правил</w:t>
      </w:r>
      <w:r>
        <w:rPr>
          <w:spacing w:val="33"/>
        </w:rPr>
        <w:t xml:space="preserve"> </w:t>
      </w:r>
      <w:r>
        <w:t>поведения,</w:t>
      </w:r>
      <w:r>
        <w:rPr>
          <w:spacing w:val="37"/>
        </w:rPr>
        <w:t xml:space="preserve"> </w:t>
      </w:r>
      <w:r>
        <w:t>культуры общения, проявления терпения и уважения к собеседнику;</w:t>
      </w:r>
    </w:p>
    <w:p w:rsidR="007A46EE" w:rsidRDefault="007A46EE">
      <w:pPr>
        <w:pStyle w:val="a3"/>
        <w:spacing w:line="362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0" w:firstLine="710"/>
      </w:pPr>
      <w: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7A46EE" w:rsidRDefault="009E1D98">
      <w:pPr>
        <w:pStyle w:val="a3"/>
        <w:spacing w:line="357" w:lineRule="auto"/>
        <w:ind w:right="157" w:firstLine="710"/>
      </w:pPr>
      <w:r>
        <w:t>определять причины возможных конфликтов, выбирать (из предложенных) спос</w:t>
      </w:r>
      <w:r>
        <w:t>обы их разрешения.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ind w:left="1768" w:hanging="63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3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4"/>
        </w:tabs>
        <w:spacing w:before="146"/>
        <w:ind w:left="1974" w:hanging="843"/>
        <w:jc w:val="both"/>
        <w:rPr>
          <w:sz w:val="28"/>
        </w:rPr>
      </w:pPr>
      <w:r>
        <w:rPr>
          <w:sz w:val="28"/>
        </w:rPr>
        <w:t>Человек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общество.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3" w:line="355" w:lineRule="auto"/>
        <w:ind w:right="142" w:firstLine="710"/>
        <w:jc w:val="both"/>
        <w:rPr>
          <w:sz w:val="28"/>
        </w:rPr>
      </w:pPr>
      <w:r>
        <w:rPr>
          <w:sz w:val="28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</w:t>
      </w:r>
      <w:r>
        <w:rPr>
          <w:sz w:val="28"/>
        </w:rPr>
        <w:t>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7" w:lineRule="auto"/>
        <w:ind w:right="160" w:firstLine="710"/>
        <w:jc w:val="both"/>
        <w:rPr>
          <w:sz w:val="28"/>
        </w:rPr>
      </w:pPr>
      <w:r>
        <w:rPr>
          <w:sz w:val="28"/>
        </w:rPr>
        <w:t>Семья – ко</w:t>
      </w:r>
      <w:r>
        <w:rPr>
          <w:sz w:val="28"/>
        </w:rPr>
        <w:t>ллектив близких, родных людей. Семейный бюджет, доходы и расходы семьи. Уважение к семейным ценностям.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59" w:firstLine="710"/>
        <w:jc w:val="both"/>
        <w:rPr>
          <w:sz w:val="28"/>
        </w:rPr>
      </w:pPr>
      <w:r>
        <w:rPr>
          <w:sz w:val="28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52" w:firstLine="710"/>
        <w:jc w:val="both"/>
        <w:rPr>
          <w:sz w:val="28"/>
        </w:rPr>
      </w:pPr>
      <w:r>
        <w:rPr>
          <w:sz w:val="28"/>
        </w:rPr>
        <w:t>Значение</w:t>
      </w:r>
      <w:r>
        <w:rPr>
          <w:spacing w:val="40"/>
          <w:sz w:val="28"/>
        </w:rPr>
        <w:t xml:space="preserve">  </w:t>
      </w:r>
      <w:r>
        <w:rPr>
          <w:sz w:val="28"/>
        </w:rPr>
        <w:t>труда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жизни</w:t>
      </w:r>
      <w:r>
        <w:rPr>
          <w:spacing w:val="40"/>
          <w:sz w:val="28"/>
        </w:rPr>
        <w:t xml:space="preserve">  </w:t>
      </w:r>
      <w:r>
        <w:rPr>
          <w:sz w:val="28"/>
        </w:rPr>
        <w:t>человека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общества.</w:t>
      </w:r>
      <w:r>
        <w:rPr>
          <w:spacing w:val="40"/>
          <w:sz w:val="28"/>
        </w:rPr>
        <w:t xml:space="preserve">  </w:t>
      </w:r>
      <w:r>
        <w:rPr>
          <w:sz w:val="28"/>
        </w:rPr>
        <w:t>Трудолюбие как общественно значимая ценность в культуре народов России. Особенности труда людей родного края, их профессии.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45" w:firstLine="710"/>
        <w:jc w:val="both"/>
        <w:rPr>
          <w:sz w:val="28"/>
        </w:rPr>
      </w:pPr>
      <w:r>
        <w:rPr>
          <w:sz w:val="28"/>
        </w:rPr>
        <w:t>Страны и народы мира. Памятники природы и культуры – символы стран, в которых они находятся.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4"/>
        </w:tabs>
        <w:spacing w:line="319" w:lineRule="exact"/>
        <w:ind w:left="1974" w:hanging="843"/>
        <w:jc w:val="both"/>
        <w:rPr>
          <w:sz w:val="28"/>
        </w:rPr>
      </w:pPr>
      <w:r>
        <w:rPr>
          <w:sz w:val="28"/>
        </w:rPr>
        <w:t>Человек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природа.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145"/>
        <w:ind w:left="2190" w:hanging="1054"/>
        <w:jc w:val="both"/>
        <w:rPr>
          <w:sz w:val="28"/>
        </w:rPr>
      </w:pPr>
      <w:r>
        <w:rPr>
          <w:sz w:val="28"/>
        </w:rPr>
        <w:t>Методы</w:t>
      </w:r>
      <w:r>
        <w:rPr>
          <w:spacing w:val="-1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природы.</w:t>
      </w:r>
      <w:r>
        <w:rPr>
          <w:spacing w:val="-9"/>
          <w:sz w:val="28"/>
        </w:rPr>
        <w:t xml:space="preserve"> </w:t>
      </w:r>
      <w:r>
        <w:rPr>
          <w:sz w:val="28"/>
        </w:rPr>
        <w:t>Карта</w:t>
      </w:r>
      <w:r>
        <w:rPr>
          <w:spacing w:val="-10"/>
          <w:sz w:val="28"/>
        </w:rPr>
        <w:t xml:space="preserve"> </w:t>
      </w:r>
      <w:r>
        <w:rPr>
          <w:sz w:val="28"/>
        </w:rPr>
        <w:t>мира.</w:t>
      </w:r>
      <w:r>
        <w:rPr>
          <w:spacing w:val="-17"/>
          <w:sz w:val="28"/>
        </w:rPr>
        <w:t xml:space="preserve"> </w:t>
      </w:r>
      <w:r>
        <w:rPr>
          <w:sz w:val="28"/>
        </w:rPr>
        <w:t>Материки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света.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4" w:line="355" w:lineRule="auto"/>
        <w:ind w:right="139" w:firstLine="710"/>
        <w:jc w:val="both"/>
        <w:rPr>
          <w:sz w:val="28"/>
        </w:rPr>
      </w:pPr>
      <w:r>
        <w:rPr>
          <w:sz w:val="28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</w:t>
      </w:r>
      <w:r>
        <w:rPr>
          <w:sz w:val="28"/>
        </w:rPr>
        <w:t>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</w:t>
      </w:r>
    </w:p>
    <w:p w:rsidR="007A46EE" w:rsidRDefault="007A46EE">
      <w:pPr>
        <w:pStyle w:val="a5"/>
        <w:spacing w:line="355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3"/>
      </w:pPr>
      <w:r>
        <w:t>живых организмов и хозяйственной жизни человек</w:t>
      </w:r>
      <w:r>
        <w:t>а. Круговорот воды в природе. Охрана воздуха, воды.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271"/>
        </w:tabs>
        <w:spacing w:line="355" w:lineRule="auto"/>
        <w:ind w:right="143" w:firstLine="710"/>
        <w:jc w:val="both"/>
        <w:rPr>
          <w:sz w:val="28"/>
        </w:rPr>
      </w:pPr>
      <w:r>
        <w:rPr>
          <w:sz w:val="28"/>
        </w:rPr>
        <w:t>Горные</w:t>
      </w:r>
      <w:r>
        <w:rPr>
          <w:spacing w:val="80"/>
          <w:sz w:val="28"/>
        </w:rPr>
        <w:t xml:space="preserve"> </w:t>
      </w:r>
      <w:r>
        <w:rPr>
          <w:sz w:val="28"/>
        </w:rPr>
        <w:t>породы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76"/>
          <w:sz w:val="28"/>
        </w:rPr>
        <w:t xml:space="preserve"> </w:t>
      </w:r>
      <w:r>
        <w:rPr>
          <w:sz w:val="28"/>
        </w:rPr>
        <w:t>минералы.</w:t>
      </w:r>
      <w:r>
        <w:rPr>
          <w:spacing w:val="80"/>
          <w:sz w:val="28"/>
        </w:rPr>
        <w:t xml:space="preserve"> </w:t>
      </w:r>
      <w:r>
        <w:rPr>
          <w:sz w:val="28"/>
        </w:rPr>
        <w:t>Полезные</w:t>
      </w:r>
      <w:r>
        <w:rPr>
          <w:spacing w:val="80"/>
          <w:sz w:val="28"/>
        </w:rPr>
        <w:t xml:space="preserve"> </w:t>
      </w:r>
      <w:r>
        <w:rPr>
          <w:sz w:val="28"/>
        </w:rPr>
        <w:t>ископаемые,</w:t>
      </w:r>
      <w:r>
        <w:rPr>
          <w:spacing w:val="80"/>
          <w:sz w:val="28"/>
        </w:rPr>
        <w:t xml:space="preserve"> </w:t>
      </w:r>
      <w:r>
        <w:rPr>
          <w:sz w:val="28"/>
        </w:rPr>
        <w:t>их</w:t>
      </w:r>
      <w:r>
        <w:rPr>
          <w:spacing w:val="72"/>
          <w:sz w:val="28"/>
        </w:rPr>
        <w:t xml:space="preserve"> </w:t>
      </w:r>
      <w:r>
        <w:rPr>
          <w:sz w:val="28"/>
        </w:rPr>
        <w:t xml:space="preserve">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</w:t>
      </w:r>
      <w:r>
        <w:rPr>
          <w:sz w:val="28"/>
        </w:rPr>
        <w:t>для живой природы и хозяйственной жизни человека.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ind w:left="2190" w:hanging="1054"/>
        <w:jc w:val="both"/>
        <w:rPr>
          <w:sz w:val="28"/>
        </w:rPr>
      </w:pPr>
      <w:r>
        <w:rPr>
          <w:spacing w:val="-2"/>
          <w:sz w:val="28"/>
        </w:rPr>
        <w:t>Первоначальные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представления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бактериях.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1" w:line="355" w:lineRule="auto"/>
        <w:ind w:right="137" w:firstLine="710"/>
        <w:jc w:val="both"/>
        <w:rPr>
          <w:sz w:val="28"/>
        </w:rPr>
      </w:pPr>
      <w:r>
        <w:rPr>
          <w:sz w:val="28"/>
        </w:rPr>
        <w:t>Грибы:</w:t>
      </w:r>
      <w:r>
        <w:rPr>
          <w:spacing w:val="72"/>
          <w:sz w:val="28"/>
        </w:rPr>
        <w:t xml:space="preserve">   </w:t>
      </w:r>
      <w:r>
        <w:rPr>
          <w:sz w:val="28"/>
        </w:rPr>
        <w:t>строение</w:t>
      </w:r>
      <w:r>
        <w:rPr>
          <w:spacing w:val="72"/>
          <w:sz w:val="28"/>
        </w:rPr>
        <w:t xml:space="preserve">   </w:t>
      </w:r>
      <w:r>
        <w:rPr>
          <w:sz w:val="28"/>
        </w:rPr>
        <w:t>шляпочных</w:t>
      </w:r>
      <w:r>
        <w:rPr>
          <w:spacing w:val="70"/>
          <w:sz w:val="28"/>
        </w:rPr>
        <w:t xml:space="preserve">   </w:t>
      </w:r>
      <w:r>
        <w:rPr>
          <w:sz w:val="28"/>
        </w:rPr>
        <w:t>грибов.</w:t>
      </w:r>
      <w:r>
        <w:rPr>
          <w:spacing w:val="74"/>
          <w:sz w:val="28"/>
        </w:rPr>
        <w:t xml:space="preserve">   </w:t>
      </w:r>
      <w:r>
        <w:rPr>
          <w:sz w:val="28"/>
        </w:rPr>
        <w:t>Грибы</w:t>
      </w:r>
      <w:r>
        <w:rPr>
          <w:spacing w:val="72"/>
          <w:sz w:val="28"/>
        </w:rPr>
        <w:t xml:space="preserve">   </w:t>
      </w:r>
      <w:r>
        <w:rPr>
          <w:sz w:val="28"/>
        </w:rPr>
        <w:t>съедобные и несъедобные.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3" w:line="355" w:lineRule="auto"/>
        <w:ind w:right="147" w:firstLine="710"/>
        <w:jc w:val="both"/>
        <w:rPr>
          <w:sz w:val="28"/>
        </w:rPr>
      </w:pPr>
      <w:r>
        <w:rPr>
          <w:sz w:val="28"/>
        </w:rPr>
        <w:t>Разнообразие растений. Зависимость жизненного цикла организмов</w:t>
      </w:r>
      <w:r>
        <w:rPr>
          <w:spacing w:val="40"/>
          <w:sz w:val="28"/>
        </w:rPr>
        <w:t xml:space="preserve"> </w:t>
      </w:r>
      <w:r>
        <w:rPr>
          <w:sz w:val="28"/>
        </w:rPr>
        <w:t>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</w:t>
      </w:r>
      <w:r>
        <w:rPr>
          <w:sz w:val="28"/>
        </w:rPr>
        <w:t xml:space="preserve">дение роста растений, фиксация изменений. Растения родного края, названия и краткая характеристика на основе наблюдений. Охрана </w:t>
      </w:r>
      <w:r>
        <w:rPr>
          <w:spacing w:val="-2"/>
          <w:sz w:val="28"/>
        </w:rPr>
        <w:t>растений.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43" w:firstLine="710"/>
        <w:jc w:val="both"/>
        <w:rPr>
          <w:sz w:val="28"/>
        </w:rPr>
      </w:pPr>
      <w:r>
        <w:rPr>
          <w:sz w:val="28"/>
        </w:rPr>
        <w:t>Разнообразие животных. Зависимость жизненного цикла организмов от условий окружающей среды. Размножение и развитие жив</w:t>
      </w:r>
      <w:r>
        <w:rPr>
          <w:sz w:val="28"/>
        </w:rPr>
        <w:t>отных (рыбы, птицы, звери).</w:t>
      </w:r>
      <w:r>
        <w:rPr>
          <w:spacing w:val="40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40"/>
          <w:sz w:val="28"/>
        </w:rPr>
        <w:t xml:space="preserve"> </w:t>
      </w:r>
      <w:r>
        <w:rPr>
          <w:sz w:val="28"/>
        </w:rPr>
        <w:t>животных.</w:t>
      </w:r>
      <w:r>
        <w:rPr>
          <w:spacing w:val="40"/>
          <w:sz w:val="28"/>
        </w:rPr>
        <w:t xml:space="preserve"> </w:t>
      </w:r>
      <w:r>
        <w:rPr>
          <w:sz w:val="28"/>
        </w:rPr>
        <w:t>Цепи</w:t>
      </w:r>
      <w:r>
        <w:rPr>
          <w:spacing w:val="40"/>
          <w:sz w:val="28"/>
        </w:rPr>
        <w:t xml:space="preserve"> </w:t>
      </w:r>
      <w:r>
        <w:rPr>
          <w:sz w:val="28"/>
        </w:rPr>
        <w:t>питания.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необходимые для жизни животных</w:t>
      </w:r>
      <w:r>
        <w:rPr>
          <w:spacing w:val="-1"/>
          <w:sz w:val="28"/>
        </w:rPr>
        <w:t xml:space="preserve"> </w:t>
      </w:r>
      <w:r>
        <w:rPr>
          <w:sz w:val="28"/>
        </w:rPr>
        <w:t>(воздух, вода, тепло, пища). Роль животных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природе и жизни людей, бережное отношение человека к животным. Охрана животных. Животные родного кр</w:t>
      </w:r>
      <w:r>
        <w:rPr>
          <w:sz w:val="28"/>
        </w:rPr>
        <w:t>ая, их названия, краткая характеристика на основе наблюдений.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35" w:firstLine="710"/>
        <w:jc w:val="both"/>
        <w:rPr>
          <w:sz w:val="28"/>
        </w:rPr>
      </w:pPr>
      <w:r>
        <w:rPr>
          <w:sz w:val="28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</w:t>
      </w:r>
      <w:r>
        <w:rPr>
          <w:sz w:val="28"/>
        </w:rPr>
        <w:t>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47" w:firstLine="710"/>
        <w:jc w:val="both"/>
        <w:rPr>
          <w:sz w:val="28"/>
        </w:rPr>
      </w:pPr>
      <w:r>
        <w:rPr>
          <w:sz w:val="28"/>
        </w:rPr>
        <w:t>Человек – часть природы. Общее представление о строении тела человека. Системы органов (опорно-двигательная, пищев</w:t>
      </w:r>
      <w:r>
        <w:rPr>
          <w:sz w:val="28"/>
        </w:rPr>
        <w:t>арительная, дыхательная, кровеносная,</w:t>
      </w:r>
      <w:r>
        <w:rPr>
          <w:spacing w:val="79"/>
          <w:sz w:val="28"/>
        </w:rPr>
        <w:t xml:space="preserve"> </w:t>
      </w:r>
      <w:r>
        <w:rPr>
          <w:sz w:val="28"/>
        </w:rPr>
        <w:t>нервная,</w:t>
      </w:r>
      <w:r>
        <w:rPr>
          <w:spacing w:val="78"/>
          <w:sz w:val="28"/>
        </w:rPr>
        <w:t xml:space="preserve"> </w:t>
      </w:r>
      <w:r>
        <w:rPr>
          <w:sz w:val="28"/>
        </w:rPr>
        <w:t>органы</w:t>
      </w:r>
      <w:r>
        <w:rPr>
          <w:spacing w:val="77"/>
          <w:sz w:val="28"/>
        </w:rPr>
        <w:t xml:space="preserve"> </w:t>
      </w:r>
      <w:r>
        <w:rPr>
          <w:sz w:val="28"/>
        </w:rPr>
        <w:t>чувств),</w:t>
      </w:r>
      <w:r>
        <w:rPr>
          <w:spacing w:val="80"/>
          <w:sz w:val="28"/>
        </w:rPr>
        <w:t xml:space="preserve"> </w:t>
      </w:r>
      <w:r>
        <w:rPr>
          <w:sz w:val="28"/>
        </w:rPr>
        <w:t>их</w:t>
      </w:r>
      <w:r>
        <w:rPr>
          <w:spacing w:val="40"/>
          <w:sz w:val="28"/>
        </w:rPr>
        <w:t xml:space="preserve"> </w:t>
      </w:r>
      <w:r>
        <w:rPr>
          <w:sz w:val="28"/>
        </w:rPr>
        <w:t>роль</w:t>
      </w:r>
      <w:r>
        <w:rPr>
          <w:spacing w:val="73"/>
          <w:sz w:val="28"/>
        </w:rPr>
        <w:t xml:space="preserve"> </w:t>
      </w:r>
      <w:r>
        <w:rPr>
          <w:sz w:val="28"/>
        </w:rPr>
        <w:t>в</w:t>
      </w:r>
      <w:r>
        <w:rPr>
          <w:spacing w:val="73"/>
          <w:sz w:val="28"/>
        </w:rPr>
        <w:t xml:space="preserve"> </w:t>
      </w:r>
      <w:r>
        <w:rPr>
          <w:sz w:val="28"/>
        </w:rPr>
        <w:t>жизнедеятельности</w:t>
      </w:r>
      <w:r>
        <w:rPr>
          <w:spacing w:val="78"/>
          <w:sz w:val="28"/>
        </w:rPr>
        <w:t xml:space="preserve"> </w:t>
      </w:r>
      <w:r>
        <w:rPr>
          <w:sz w:val="28"/>
        </w:rPr>
        <w:t>организма.</w:t>
      </w:r>
    </w:p>
    <w:p w:rsidR="007A46EE" w:rsidRDefault="007A46EE">
      <w:pPr>
        <w:pStyle w:val="a5"/>
        <w:spacing w:line="355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rPr>
          <w:spacing w:val="-2"/>
        </w:rPr>
        <w:t>Измерение</w:t>
      </w:r>
      <w:r>
        <w:rPr>
          <w:spacing w:val="-4"/>
        </w:rPr>
        <w:t xml:space="preserve"> </w:t>
      </w:r>
      <w:r>
        <w:rPr>
          <w:spacing w:val="-2"/>
        </w:rPr>
        <w:t>температуры</w:t>
      </w:r>
      <w:r>
        <w:rPr>
          <w:spacing w:val="-3"/>
        </w:rPr>
        <w:t xml:space="preserve"> </w:t>
      </w:r>
      <w:r>
        <w:rPr>
          <w:spacing w:val="-2"/>
        </w:rPr>
        <w:t>тела</w:t>
      </w:r>
      <w:r>
        <w:rPr>
          <w:spacing w:val="-3"/>
        </w:rPr>
        <w:t xml:space="preserve"> </w:t>
      </w:r>
      <w:r>
        <w:rPr>
          <w:spacing w:val="-2"/>
        </w:rPr>
        <w:t>человека, частоты</w:t>
      </w:r>
      <w:r>
        <w:rPr>
          <w:spacing w:val="-8"/>
        </w:rPr>
        <w:t xml:space="preserve"> </w:t>
      </w:r>
      <w:r>
        <w:rPr>
          <w:spacing w:val="-2"/>
        </w:rPr>
        <w:t>пульса.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4"/>
        </w:tabs>
        <w:spacing w:before="153"/>
        <w:ind w:left="1974" w:hanging="843"/>
        <w:jc w:val="both"/>
        <w:rPr>
          <w:sz w:val="28"/>
        </w:rPr>
      </w:pPr>
      <w:r>
        <w:rPr>
          <w:spacing w:val="-2"/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безопасной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жизнедеятельности.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4" w:line="355" w:lineRule="auto"/>
        <w:ind w:right="164" w:firstLine="710"/>
        <w:jc w:val="both"/>
        <w:rPr>
          <w:sz w:val="28"/>
        </w:rPr>
      </w:pPr>
      <w:r>
        <w:rPr>
          <w:sz w:val="28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</w:t>
      </w:r>
      <w:r>
        <w:rPr>
          <w:spacing w:val="40"/>
          <w:sz w:val="28"/>
        </w:rPr>
        <w:t xml:space="preserve"> </w:t>
      </w:r>
      <w:r>
        <w:rPr>
          <w:sz w:val="28"/>
        </w:rPr>
        <w:t>и безопасности окружающих людей.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49" w:firstLine="710"/>
        <w:jc w:val="both"/>
        <w:rPr>
          <w:sz w:val="28"/>
        </w:rPr>
      </w:pPr>
      <w:r>
        <w:rPr>
          <w:sz w:val="28"/>
        </w:rPr>
        <w:t>Безопасность во дворе жилого дома (правила перемещения внутри двора и пересечен</w:t>
      </w:r>
      <w:r>
        <w:rPr>
          <w:sz w:val="28"/>
        </w:rPr>
        <w:t>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" w:line="355" w:lineRule="auto"/>
        <w:ind w:right="140" w:firstLine="710"/>
        <w:jc w:val="both"/>
        <w:rPr>
          <w:sz w:val="28"/>
        </w:rPr>
      </w:pPr>
      <w:r>
        <w:rPr>
          <w:sz w:val="28"/>
        </w:rPr>
        <w:t>Правила безопасного поведения пассажира железнодорожного, водного</w:t>
      </w:r>
      <w:r>
        <w:rPr>
          <w:spacing w:val="80"/>
          <w:sz w:val="28"/>
        </w:rPr>
        <w:t xml:space="preserve"> 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78"/>
          <w:sz w:val="28"/>
        </w:rPr>
        <w:t xml:space="preserve">  </w:t>
      </w:r>
      <w:r>
        <w:rPr>
          <w:sz w:val="28"/>
        </w:rPr>
        <w:t>авиатранспорта</w:t>
      </w:r>
      <w:r>
        <w:rPr>
          <w:spacing w:val="80"/>
          <w:sz w:val="28"/>
        </w:rPr>
        <w:t xml:space="preserve">  </w:t>
      </w:r>
      <w:r>
        <w:rPr>
          <w:sz w:val="28"/>
        </w:rPr>
        <w:t>(правила</w:t>
      </w:r>
      <w:r>
        <w:rPr>
          <w:spacing w:val="80"/>
          <w:sz w:val="28"/>
        </w:rPr>
        <w:t xml:space="preserve">  </w:t>
      </w:r>
      <w:r>
        <w:rPr>
          <w:sz w:val="28"/>
        </w:rPr>
        <w:t>безопасного</w:t>
      </w:r>
      <w:r>
        <w:rPr>
          <w:spacing w:val="79"/>
          <w:sz w:val="28"/>
        </w:rPr>
        <w:t xml:space="preserve">  </w:t>
      </w:r>
      <w:r>
        <w:rPr>
          <w:sz w:val="28"/>
        </w:rPr>
        <w:t>поведения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на</w:t>
      </w:r>
      <w:r>
        <w:rPr>
          <w:spacing w:val="79"/>
          <w:sz w:val="28"/>
        </w:rPr>
        <w:t xml:space="preserve">  </w:t>
      </w:r>
      <w:r>
        <w:rPr>
          <w:sz w:val="28"/>
        </w:rPr>
        <w:t xml:space="preserve">вокзалах и в аэропортах, безопасное поведение в вагоне, на борту самолёта, судна; знаки </w:t>
      </w:r>
      <w:r>
        <w:rPr>
          <w:spacing w:val="-2"/>
          <w:sz w:val="28"/>
        </w:rPr>
        <w:t>безопасности).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42" w:firstLine="710"/>
        <w:jc w:val="both"/>
        <w:rPr>
          <w:sz w:val="28"/>
        </w:rPr>
      </w:pPr>
      <w:r>
        <w:rPr>
          <w:sz w:val="28"/>
        </w:rPr>
        <w:t>Безопасность в Интернете (ориентирование в признаках мошеннических действий, защита персонально</w:t>
      </w:r>
      <w:r>
        <w:rPr>
          <w:sz w:val="28"/>
        </w:rPr>
        <w:t>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39" w:firstLine="710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40"/>
          <w:sz w:val="28"/>
        </w:rPr>
        <w:t xml:space="preserve"> </w:t>
      </w:r>
      <w:r>
        <w:rPr>
          <w:sz w:val="28"/>
        </w:rPr>
        <w:t>мира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3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способствует</w:t>
      </w:r>
      <w:r>
        <w:rPr>
          <w:spacing w:val="80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80"/>
          <w:sz w:val="28"/>
        </w:rPr>
        <w:t xml:space="preserve"> </w:t>
      </w:r>
      <w:r>
        <w:rPr>
          <w:sz w:val="28"/>
        </w:rPr>
        <w:t>ряда универсальных учебных действий:</w:t>
      </w:r>
      <w:r>
        <w:rPr>
          <w:sz w:val="28"/>
        </w:rPr>
        <w:t xml:space="preserve">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53" w:firstLine="710"/>
        <w:jc w:val="both"/>
        <w:rPr>
          <w:sz w:val="28"/>
        </w:rPr>
      </w:pPr>
      <w:r>
        <w:rPr>
          <w:sz w:val="28"/>
        </w:rPr>
        <w:t>Базовые логические и исследовательские действия как часть познавательных универсальных уче</w:t>
      </w:r>
      <w:r>
        <w:rPr>
          <w:sz w:val="28"/>
        </w:rPr>
        <w:t xml:space="preserve">бных действий способствуют формированию </w:t>
      </w:r>
      <w:r>
        <w:rPr>
          <w:spacing w:val="-2"/>
          <w:sz w:val="28"/>
        </w:rPr>
        <w:t>умений:</w:t>
      </w:r>
    </w:p>
    <w:p w:rsidR="007A46EE" w:rsidRDefault="009E1D98">
      <w:pPr>
        <w:pStyle w:val="a3"/>
        <w:spacing w:line="355" w:lineRule="auto"/>
        <w:ind w:right="154" w:firstLine="710"/>
      </w:pPr>
      <w: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</w:t>
      </w:r>
      <w:r>
        <w:t xml:space="preserve"> группах) делать </w:t>
      </w:r>
      <w:r>
        <w:rPr>
          <w:spacing w:val="-2"/>
        </w:rPr>
        <w:t>выводы;</w:t>
      </w:r>
    </w:p>
    <w:p w:rsidR="007A46EE" w:rsidRDefault="009E1D98">
      <w:pPr>
        <w:pStyle w:val="a3"/>
        <w:spacing w:line="355" w:lineRule="auto"/>
        <w:ind w:right="156" w:firstLine="710"/>
      </w:pPr>
      <w:r>
        <w:t>устанавливать зависимость между внешним видом, особенностями поведения и условиями жизни животного;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firstLine="710"/>
        <w:jc w:val="left"/>
      </w:pPr>
      <w:r>
        <w:t>определять</w:t>
      </w:r>
      <w:r>
        <w:rPr>
          <w:spacing w:val="32"/>
        </w:rPr>
        <w:t xml:space="preserve"> </w:t>
      </w:r>
      <w:r>
        <w:t>(в</w:t>
      </w:r>
      <w:r>
        <w:rPr>
          <w:spacing w:val="31"/>
        </w:rPr>
        <w:t xml:space="preserve"> </w:t>
      </w:r>
      <w:r>
        <w:t>процессе</w:t>
      </w:r>
      <w:r>
        <w:rPr>
          <w:spacing w:val="36"/>
        </w:rPr>
        <w:t xml:space="preserve"> </w:t>
      </w:r>
      <w:r>
        <w:t>рассматривания</w:t>
      </w:r>
      <w:r>
        <w:rPr>
          <w:spacing w:val="40"/>
        </w:rPr>
        <w:t xml:space="preserve"> </w:t>
      </w:r>
      <w:r>
        <w:t>объектов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явлений)</w:t>
      </w:r>
      <w:r>
        <w:rPr>
          <w:spacing w:val="32"/>
        </w:rPr>
        <w:t xml:space="preserve"> </w:t>
      </w:r>
      <w:r>
        <w:t>существенные признаки и отношения между объектами и явлениями;</w:t>
      </w:r>
    </w:p>
    <w:p w:rsidR="007A46EE" w:rsidRDefault="009E1D98">
      <w:pPr>
        <w:pStyle w:val="a3"/>
        <w:spacing w:before="3"/>
        <w:ind w:left="1136"/>
        <w:jc w:val="left"/>
      </w:pPr>
      <w:r>
        <w:t>моделировать</w:t>
      </w:r>
      <w:r>
        <w:rPr>
          <w:spacing w:val="-17"/>
        </w:rPr>
        <w:t xml:space="preserve"> </w:t>
      </w:r>
      <w:r>
        <w:t>цепи</w:t>
      </w:r>
      <w:r>
        <w:rPr>
          <w:spacing w:val="-11"/>
        </w:rPr>
        <w:t xml:space="preserve"> </w:t>
      </w:r>
      <w:r>
        <w:t>питания</w:t>
      </w:r>
      <w:r>
        <w:rPr>
          <w:spacing w:val="-11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природном</w:t>
      </w:r>
      <w:r>
        <w:rPr>
          <w:spacing w:val="-10"/>
        </w:rPr>
        <w:t xml:space="preserve"> </w:t>
      </w:r>
      <w:r>
        <w:rPr>
          <w:spacing w:val="-2"/>
        </w:rPr>
        <w:t>сообществе;</w:t>
      </w:r>
    </w:p>
    <w:p w:rsidR="007A46EE" w:rsidRDefault="009E1D98">
      <w:pPr>
        <w:pStyle w:val="a3"/>
        <w:spacing w:before="148"/>
        <w:ind w:left="1136"/>
        <w:jc w:val="left"/>
      </w:pPr>
      <w:r>
        <w:rPr>
          <w:spacing w:val="-2"/>
        </w:rPr>
        <w:t>различать</w:t>
      </w:r>
      <w:r>
        <w:rPr>
          <w:spacing w:val="-11"/>
        </w:rPr>
        <w:t xml:space="preserve"> </w:t>
      </w:r>
      <w:r>
        <w:rPr>
          <w:spacing w:val="-2"/>
        </w:rPr>
        <w:t>понятия</w:t>
      </w:r>
      <w:r>
        <w:rPr>
          <w:spacing w:val="3"/>
        </w:rPr>
        <w:t xml:space="preserve"> </w:t>
      </w:r>
      <w:r>
        <w:rPr>
          <w:spacing w:val="-2"/>
        </w:rPr>
        <w:t>«век»,</w:t>
      </w:r>
      <w:r>
        <w:rPr>
          <w:spacing w:val="4"/>
        </w:rPr>
        <w:t xml:space="preserve"> </w:t>
      </w:r>
      <w:r>
        <w:rPr>
          <w:spacing w:val="-2"/>
        </w:rPr>
        <w:t>«столетие»,</w:t>
      </w:r>
      <w:r>
        <w:rPr>
          <w:spacing w:val="5"/>
        </w:rPr>
        <w:t xml:space="preserve"> </w:t>
      </w:r>
      <w:r>
        <w:rPr>
          <w:spacing w:val="-2"/>
        </w:rPr>
        <w:t>«историческое</w:t>
      </w:r>
      <w:r>
        <w:rPr>
          <w:spacing w:val="-5"/>
        </w:rPr>
        <w:t xml:space="preserve"> </w:t>
      </w:r>
      <w:r>
        <w:rPr>
          <w:spacing w:val="-2"/>
        </w:rPr>
        <w:t>время»;</w:t>
      </w:r>
    </w:p>
    <w:p w:rsidR="007A46EE" w:rsidRDefault="009E1D98">
      <w:pPr>
        <w:pStyle w:val="a3"/>
        <w:spacing w:before="158"/>
        <w:ind w:left="1136"/>
        <w:jc w:val="left"/>
      </w:pPr>
      <w:r>
        <w:t>соотносить</w:t>
      </w:r>
      <w:r>
        <w:rPr>
          <w:spacing w:val="-18"/>
        </w:rPr>
        <w:t xml:space="preserve"> </w:t>
      </w:r>
      <w:r>
        <w:t>историческое</w:t>
      </w:r>
      <w:r>
        <w:rPr>
          <w:spacing w:val="-17"/>
        </w:rPr>
        <w:t xml:space="preserve"> </w:t>
      </w:r>
      <w:r>
        <w:t>событие</w:t>
      </w:r>
      <w:r>
        <w:rPr>
          <w:spacing w:val="-18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датой</w:t>
      </w:r>
      <w:r>
        <w:rPr>
          <w:spacing w:val="-17"/>
        </w:rPr>
        <w:t xml:space="preserve"> </w:t>
      </w:r>
      <w:r>
        <w:t>(историческим</w:t>
      </w:r>
      <w:r>
        <w:rPr>
          <w:spacing w:val="-17"/>
        </w:rPr>
        <w:t xml:space="preserve"> </w:t>
      </w:r>
      <w:r>
        <w:rPr>
          <w:spacing w:val="-2"/>
        </w:rPr>
        <w:t>периодом).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3" w:line="355" w:lineRule="auto"/>
        <w:ind w:right="329" w:firstLine="710"/>
        <w:rPr>
          <w:sz w:val="28"/>
        </w:rPr>
      </w:pPr>
      <w:r>
        <w:rPr>
          <w:sz w:val="28"/>
        </w:rPr>
        <w:t>Работа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информацие</w:t>
      </w:r>
      <w:r>
        <w:rPr>
          <w:sz w:val="28"/>
        </w:rPr>
        <w:t>й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часть</w:t>
      </w:r>
      <w:r>
        <w:rPr>
          <w:spacing w:val="40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универсальных учебных действий способствует формированию умений:</w:t>
      </w:r>
    </w:p>
    <w:p w:rsidR="007A46EE" w:rsidRDefault="009E1D98">
      <w:pPr>
        <w:pStyle w:val="a3"/>
        <w:spacing w:line="355" w:lineRule="auto"/>
        <w:ind w:right="154" w:firstLine="710"/>
      </w:pPr>
      <w:r>
        <w:t>понимать, что работа с моделями Земли (глобус, карта) может дать полезную</w:t>
      </w:r>
      <w:r>
        <w:rPr>
          <w:spacing w:val="40"/>
        </w:rPr>
        <w:t xml:space="preserve"> </w:t>
      </w:r>
      <w:r>
        <w:t>и интересную информацию о природе нашей планеты; находить на глобусе материки и океаны, во</w:t>
      </w:r>
      <w:r>
        <w:t>спроизводить их названия; находить на карте нашу страну, столицу, свой регион;</w:t>
      </w:r>
    </w:p>
    <w:p w:rsidR="007A46EE" w:rsidRDefault="009E1D98">
      <w:pPr>
        <w:pStyle w:val="a3"/>
        <w:spacing w:line="355" w:lineRule="auto"/>
        <w:ind w:right="146" w:firstLine="710"/>
      </w:pPr>
      <w:r>
        <w:t>читать</w:t>
      </w:r>
      <w:r>
        <w:rPr>
          <w:spacing w:val="-7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планы, соотносить</w:t>
      </w:r>
      <w:r>
        <w:rPr>
          <w:spacing w:val="-3"/>
        </w:rPr>
        <w:t xml:space="preserve"> </w:t>
      </w:r>
      <w:r>
        <w:t>условные</w:t>
      </w:r>
      <w:r>
        <w:rPr>
          <w:spacing w:val="-5"/>
        </w:rPr>
        <w:t xml:space="preserve"> </w:t>
      </w:r>
      <w:r>
        <w:t>обозначения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 xml:space="preserve">изображёнными </w:t>
      </w:r>
      <w:r>
        <w:rPr>
          <w:spacing w:val="-2"/>
        </w:rPr>
        <w:t>объектами;</w:t>
      </w:r>
    </w:p>
    <w:p w:rsidR="007A46EE" w:rsidRDefault="009E1D98">
      <w:pPr>
        <w:pStyle w:val="a3"/>
        <w:spacing w:before="1" w:line="355" w:lineRule="auto"/>
        <w:ind w:right="136" w:firstLine="710"/>
      </w:pPr>
      <w:r>
        <w:t>находить по предложению учителя информацию в разных источниках:</w:t>
      </w:r>
      <w:r>
        <w:rPr>
          <w:spacing w:val="40"/>
        </w:rPr>
        <w:t xml:space="preserve"> </w:t>
      </w:r>
      <w:r>
        <w:t xml:space="preserve">текстах, таблицах, схемах, в том числе в Интернете (в условиях контролируемого </w:t>
      </w:r>
      <w:r>
        <w:rPr>
          <w:spacing w:val="-2"/>
        </w:rPr>
        <w:t>входа);</w:t>
      </w:r>
    </w:p>
    <w:p w:rsidR="007A46EE" w:rsidRDefault="009E1D98">
      <w:pPr>
        <w:pStyle w:val="a3"/>
        <w:spacing w:line="318" w:lineRule="exact"/>
        <w:ind w:left="1136"/>
      </w:pPr>
      <w:r>
        <w:t>соблюдать</w:t>
      </w:r>
      <w:r>
        <w:rPr>
          <w:spacing w:val="-18"/>
        </w:rPr>
        <w:t xml:space="preserve"> </w:t>
      </w:r>
      <w:r>
        <w:t>правила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16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работе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информационной</w:t>
      </w:r>
      <w:r>
        <w:rPr>
          <w:spacing w:val="-15"/>
        </w:rPr>
        <w:t xml:space="preserve"> </w:t>
      </w:r>
      <w:r>
        <w:rPr>
          <w:spacing w:val="-2"/>
        </w:rPr>
        <w:t>среде.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49" w:line="357" w:lineRule="auto"/>
        <w:ind w:right="153" w:firstLine="710"/>
        <w:jc w:val="both"/>
        <w:rPr>
          <w:sz w:val="28"/>
        </w:rPr>
      </w:pPr>
      <w:r>
        <w:rPr>
          <w:sz w:val="28"/>
        </w:rPr>
        <w:t>Коммуникативные универсальные учебные действия способствуют формированию умений:</w:t>
      </w:r>
    </w:p>
    <w:p w:rsidR="007A46EE" w:rsidRDefault="009E1D98">
      <w:pPr>
        <w:pStyle w:val="a3"/>
        <w:spacing w:line="355" w:lineRule="auto"/>
        <w:ind w:right="160" w:firstLine="710"/>
      </w:pPr>
      <w:r>
        <w:t xml:space="preserve">ориентироваться в понятиях, соотносить понятия и термины с их краткой </w:t>
      </w:r>
      <w:r>
        <w:rPr>
          <w:spacing w:val="-2"/>
        </w:rPr>
        <w:t>характеристикой:</w:t>
      </w:r>
    </w:p>
    <w:p w:rsidR="007A46EE" w:rsidRDefault="009E1D98">
      <w:pPr>
        <w:pStyle w:val="a3"/>
        <w:spacing w:before="3" w:line="355" w:lineRule="auto"/>
        <w:ind w:right="162" w:firstLine="710"/>
      </w:pPr>
      <w:r>
        <w:t>знать понятия и термины, связанные с социальным миром (безопасность, семейный бюджет, памятник культуры);</w:t>
      </w:r>
    </w:p>
    <w:p w:rsidR="007A46EE" w:rsidRDefault="009E1D98">
      <w:pPr>
        <w:pStyle w:val="a3"/>
        <w:spacing w:line="355" w:lineRule="auto"/>
        <w:ind w:right="147" w:firstLine="710"/>
      </w:pPr>
      <w:r>
        <w:t>знать понятия и термины, связанные с миром природы (планета, ма</w:t>
      </w:r>
      <w:r>
        <w:t>терик, океан, модель Земли, царство природы, природное сообщество, цепь питания, Красная книга);</w:t>
      </w:r>
    </w:p>
    <w:p w:rsidR="007A46EE" w:rsidRDefault="009E1D98">
      <w:pPr>
        <w:pStyle w:val="a3"/>
        <w:spacing w:line="355" w:lineRule="auto"/>
        <w:ind w:right="150" w:firstLine="710"/>
      </w:pPr>
      <w: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7A46EE" w:rsidRDefault="009E1D98">
      <w:pPr>
        <w:pStyle w:val="a3"/>
        <w:spacing w:before="1"/>
        <w:ind w:left="1136"/>
      </w:pPr>
      <w:r>
        <w:rPr>
          <w:spacing w:val="-2"/>
        </w:rPr>
        <w:t>описывать</w:t>
      </w:r>
      <w:r>
        <w:rPr>
          <w:spacing w:val="-5"/>
        </w:rPr>
        <w:t xml:space="preserve"> </w:t>
      </w:r>
      <w:r>
        <w:rPr>
          <w:spacing w:val="-2"/>
        </w:rPr>
        <w:t>(хара</w:t>
      </w:r>
      <w:r>
        <w:rPr>
          <w:spacing w:val="-2"/>
        </w:rPr>
        <w:t>ктеризовать)</w:t>
      </w:r>
      <w:r>
        <w:rPr>
          <w:spacing w:val="3"/>
        </w:rPr>
        <w:t xml:space="preserve"> </w:t>
      </w:r>
      <w:r>
        <w:rPr>
          <w:spacing w:val="-2"/>
        </w:rPr>
        <w:t>условия</w:t>
      </w:r>
      <w:r>
        <w:rPr>
          <w:spacing w:val="-1"/>
        </w:rPr>
        <w:t xml:space="preserve"> </w:t>
      </w:r>
      <w:r>
        <w:rPr>
          <w:spacing w:val="-2"/>
        </w:rPr>
        <w:t>жизни</w:t>
      </w:r>
      <w:r>
        <w:rPr>
          <w:spacing w:val="-3"/>
        </w:rPr>
        <w:t xml:space="preserve"> </w:t>
      </w:r>
      <w:r>
        <w:rPr>
          <w:spacing w:val="-2"/>
        </w:rPr>
        <w:t>на Земле;</w:t>
      </w:r>
    </w:p>
    <w:p w:rsidR="007A46EE" w:rsidRDefault="007A46EE">
      <w:pPr>
        <w:pStyle w:val="a3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firstLine="710"/>
        <w:jc w:val="left"/>
      </w:pPr>
      <w:r>
        <w:t>описывать</w:t>
      </w:r>
      <w:r>
        <w:rPr>
          <w:spacing w:val="-14"/>
        </w:rPr>
        <w:t xml:space="preserve"> </w:t>
      </w:r>
      <w:r>
        <w:t>схожие,</w:t>
      </w:r>
      <w:r>
        <w:rPr>
          <w:spacing w:val="-6"/>
        </w:rPr>
        <w:t xml:space="preserve"> </w:t>
      </w:r>
      <w:r>
        <w:t>различные,</w:t>
      </w:r>
      <w:r>
        <w:rPr>
          <w:spacing w:val="-6"/>
        </w:rPr>
        <w:t xml:space="preserve"> </w:t>
      </w:r>
      <w:r>
        <w:t>индивидуальные</w:t>
      </w:r>
      <w:r>
        <w:rPr>
          <w:spacing w:val="-6"/>
        </w:rPr>
        <w:t xml:space="preserve"> </w:t>
      </w:r>
      <w:r>
        <w:t>признаки</w:t>
      </w:r>
      <w:r>
        <w:rPr>
          <w:spacing w:val="-1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сравнения объектов природы;</w:t>
      </w:r>
    </w:p>
    <w:p w:rsidR="007A46EE" w:rsidRDefault="009E1D98">
      <w:pPr>
        <w:pStyle w:val="a3"/>
        <w:spacing w:line="355" w:lineRule="auto"/>
        <w:ind w:firstLine="710"/>
        <w:jc w:val="left"/>
      </w:pPr>
      <w:r>
        <w:t>приводить</w:t>
      </w:r>
      <w:r>
        <w:rPr>
          <w:spacing w:val="31"/>
        </w:rPr>
        <w:t xml:space="preserve"> </w:t>
      </w:r>
      <w:r>
        <w:t>примеры,</w:t>
      </w:r>
      <w:r>
        <w:rPr>
          <w:spacing w:val="36"/>
        </w:rPr>
        <w:t xml:space="preserve"> </w:t>
      </w:r>
      <w:r>
        <w:t>кратко</w:t>
      </w:r>
      <w:r>
        <w:rPr>
          <w:spacing w:val="38"/>
        </w:rPr>
        <w:t xml:space="preserve"> </w:t>
      </w:r>
      <w:r>
        <w:t>характеризовать</w:t>
      </w:r>
      <w:r>
        <w:rPr>
          <w:spacing w:val="32"/>
        </w:rPr>
        <w:t xml:space="preserve"> </w:t>
      </w:r>
      <w:r>
        <w:t>представителей</w:t>
      </w:r>
      <w:r>
        <w:rPr>
          <w:spacing w:val="35"/>
        </w:rPr>
        <w:t xml:space="preserve"> </w:t>
      </w:r>
      <w:r>
        <w:t xml:space="preserve">разных царств </w:t>
      </w:r>
      <w:r>
        <w:rPr>
          <w:spacing w:val="-2"/>
        </w:rPr>
        <w:t>природы;</w:t>
      </w:r>
    </w:p>
    <w:p w:rsidR="007A46EE" w:rsidRDefault="009E1D98">
      <w:pPr>
        <w:pStyle w:val="a3"/>
        <w:tabs>
          <w:tab w:val="left" w:pos="2442"/>
          <w:tab w:val="left" w:pos="3777"/>
          <w:tab w:val="left" w:pos="6158"/>
          <w:tab w:val="left" w:pos="7656"/>
          <w:tab w:val="left" w:pos="9135"/>
          <w:tab w:val="left" w:pos="9760"/>
        </w:tabs>
        <w:spacing w:line="355" w:lineRule="auto"/>
        <w:ind w:right="149" w:firstLine="710"/>
        <w:jc w:val="left"/>
      </w:pPr>
      <w:r>
        <w:rPr>
          <w:spacing w:val="-2"/>
        </w:rPr>
        <w:t>называть</w:t>
      </w:r>
      <w:r>
        <w:tab/>
      </w:r>
      <w:r>
        <w:rPr>
          <w:spacing w:val="-2"/>
        </w:rPr>
        <w:t>признаки</w:t>
      </w:r>
      <w:r>
        <w:tab/>
      </w:r>
      <w:r>
        <w:rPr>
          <w:spacing w:val="-2"/>
        </w:rPr>
        <w:t>(характеризовать)</w:t>
      </w:r>
      <w:r>
        <w:tab/>
      </w:r>
      <w:r>
        <w:rPr>
          <w:spacing w:val="-2"/>
        </w:rPr>
        <w:t>животного</w:t>
      </w:r>
      <w:r>
        <w:tab/>
      </w:r>
      <w:r>
        <w:rPr>
          <w:spacing w:val="-2"/>
        </w:rPr>
        <w:t>(растения)</w:t>
      </w:r>
      <w:r>
        <w:tab/>
      </w:r>
      <w:r>
        <w:rPr>
          <w:spacing w:val="-4"/>
        </w:rPr>
        <w:t>как</w:t>
      </w:r>
      <w:r>
        <w:tab/>
      </w:r>
      <w:r>
        <w:rPr>
          <w:spacing w:val="-4"/>
        </w:rPr>
        <w:t xml:space="preserve">живого </w:t>
      </w:r>
      <w:r>
        <w:rPr>
          <w:spacing w:val="-2"/>
        </w:rPr>
        <w:t>организма;</w:t>
      </w:r>
    </w:p>
    <w:p w:rsidR="007A46EE" w:rsidRDefault="009E1D98">
      <w:pPr>
        <w:pStyle w:val="a3"/>
        <w:spacing w:line="355" w:lineRule="auto"/>
        <w:ind w:right="511" w:firstLine="710"/>
        <w:jc w:val="left"/>
      </w:pPr>
      <w:r>
        <w:t>описывать</w:t>
      </w:r>
      <w:r>
        <w:rPr>
          <w:spacing w:val="40"/>
        </w:rPr>
        <w:t xml:space="preserve"> </w:t>
      </w:r>
      <w:r>
        <w:t>(характеризовать)</w:t>
      </w:r>
      <w:r>
        <w:rPr>
          <w:spacing w:val="40"/>
        </w:rPr>
        <w:t xml:space="preserve"> </w:t>
      </w:r>
      <w:r>
        <w:t>отдельные</w:t>
      </w:r>
      <w:r>
        <w:rPr>
          <w:spacing w:val="40"/>
        </w:rPr>
        <w:t xml:space="preserve"> </w:t>
      </w:r>
      <w:r>
        <w:t>страницы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нашей</w:t>
      </w:r>
      <w:r>
        <w:rPr>
          <w:spacing w:val="40"/>
        </w:rPr>
        <w:t xml:space="preserve"> </w:t>
      </w:r>
      <w:r>
        <w:t>страны (в пределах изученного).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  <w:tab w:val="left" w:pos="4161"/>
          <w:tab w:val="left" w:pos="6269"/>
          <w:tab w:val="left" w:pos="7575"/>
          <w:tab w:val="left" w:pos="8962"/>
        </w:tabs>
        <w:spacing w:line="357" w:lineRule="auto"/>
        <w:ind w:right="164" w:firstLine="710"/>
        <w:rPr>
          <w:sz w:val="28"/>
        </w:rPr>
      </w:pPr>
      <w:r>
        <w:rPr>
          <w:spacing w:val="-2"/>
          <w:sz w:val="28"/>
        </w:rPr>
        <w:t>Регулятивные</w:t>
      </w:r>
      <w:r>
        <w:rPr>
          <w:sz w:val="28"/>
        </w:rPr>
        <w:tab/>
      </w:r>
      <w:r>
        <w:rPr>
          <w:spacing w:val="-2"/>
          <w:sz w:val="28"/>
        </w:rPr>
        <w:t>универсальные</w:t>
      </w:r>
      <w:r>
        <w:rPr>
          <w:sz w:val="28"/>
        </w:rPr>
        <w:tab/>
      </w:r>
      <w:r>
        <w:rPr>
          <w:spacing w:val="-2"/>
          <w:sz w:val="28"/>
        </w:rPr>
        <w:t>учебные</w:t>
      </w:r>
      <w:r>
        <w:rPr>
          <w:sz w:val="28"/>
        </w:rPr>
        <w:tab/>
      </w:r>
      <w:r>
        <w:rPr>
          <w:spacing w:val="-2"/>
          <w:sz w:val="28"/>
        </w:rPr>
        <w:t>действия</w:t>
      </w:r>
      <w:r>
        <w:rPr>
          <w:sz w:val="28"/>
        </w:rPr>
        <w:tab/>
      </w:r>
      <w:r>
        <w:rPr>
          <w:spacing w:val="-4"/>
          <w:sz w:val="28"/>
        </w:rPr>
        <w:t xml:space="preserve">способствуют </w:t>
      </w:r>
      <w:r>
        <w:rPr>
          <w:sz w:val="28"/>
        </w:rPr>
        <w:t>формированию умений:</w:t>
      </w:r>
    </w:p>
    <w:p w:rsidR="007A46EE" w:rsidRDefault="009E1D98">
      <w:pPr>
        <w:pStyle w:val="a3"/>
        <w:spacing w:line="355" w:lineRule="auto"/>
        <w:ind w:firstLine="710"/>
        <w:jc w:val="left"/>
      </w:pPr>
      <w:r>
        <w:t>планировать</w:t>
      </w:r>
      <w:r>
        <w:rPr>
          <w:spacing w:val="-12"/>
        </w:rPr>
        <w:t xml:space="preserve"> </w:t>
      </w:r>
      <w:r>
        <w:t>шаги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решению</w:t>
      </w:r>
      <w:r>
        <w:rPr>
          <w:spacing w:val="-7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10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 (при небольшой помощи учителя);</w:t>
      </w:r>
    </w:p>
    <w:p w:rsidR="007A46EE" w:rsidRDefault="009E1D98">
      <w:pPr>
        <w:pStyle w:val="a3"/>
        <w:spacing w:line="357" w:lineRule="auto"/>
        <w:ind w:firstLine="710"/>
        <w:jc w:val="left"/>
      </w:pPr>
      <w:r>
        <w:t>устанавливать</w:t>
      </w:r>
      <w:r>
        <w:rPr>
          <w:spacing w:val="-9"/>
        </w:rPr>
        <w:t xml:space="preserve"> </w:t>
      </w:r>
      <w:r>
        <w:t>причину</w:t>
      </w:r>
      <w:r>
        <w:rPr>
          <w:spacing w:val="-11"/>
        </w:rPr>
        <w:t xml:space="preserve"> </w:t>
      </w:r>
      <w:r>
        <w:t>возникающей</w:t>
      </w:r>
      <w:r>
        <w:rPr>
          <w:spacing w:val="-7"/>
        </w:rPr>
        <w:t xml:space="preserve"> </w:t>
      </w:r>
      <w:r>
        <w:t>трудности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ошибки,</w:t>
      </w:r>
      <w:r>
        <w:rPr>
          <w:spacing w:val="-6"/>
        </w:rPr>
        <w:t xml:space="preserve"> </w:t>
      </w:r>
      <w:r>
        <w:t>корректировать свои действия.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  <w:tab w:val="left" w:pos="2797"/>
          <w:tab w:val="left" w:pos="3162"/>
          <w:tab w:val="left" w:pos="4780"/>
          <w:tab w:val="left" w:pos="6681"/>
          <w:tab w:val="left" w:pos="8190"/>
          <w:tab w:val="left" w:pos="8991"/>
        </w:tabs>
        <w:spacing w:line="355" w:lineRule="auto"/>
        <w:ind w:left="1136" w:right="166" w:firstLine="0"/>
        <w:rPr>
          <w:sz w:val="28"/>
        </w:rPr>
      </w:pPr>
      <w:r>
        <w:rPr>
          <w:sz w:val="28"/>
        </w:rPr>
        <w:t xml:space="preserve">Совместная деятельность способствует формированию умений: </w:t>
      </w:r>
      <w:r>
        <w:rPr>
          <w:spacing w:val="-2"/>
          <w:sz w:val="28"/>
        </w:rPr>
        <w:t>участвовать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>совместной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>выполнять</w:t>
      </w:r>
      <w:r>
        <w:rPr>
          <w:sz w:val="28"/>
        </w:rPr>
        <w:tab/>
      </w:r>
      <w:r>
        <w:rPr>
          <w:spacing w:val="-4"/>
          <w:sz w:val="28"/>
        </w:rPr>
        <w:t>роли</w:t>
      </w:r>
      <w:r>
        <w:rPr>
          <w:sz w:val="28"/>
        </w:rPr>
        <w:tab/>
      </w:r>
      <w:r>
        <w:rPr>
          <w:spacing w:val="-4"/>
          <w:sz w:val="28"/>
        </w:rPr>
        <w:t>руководителя</w:t>
      </w:r>
    </w:p>
    <w:p w:rsidR="007A46EE" w:rsidRDefault="009E1D98">
      <w:pPr>
        <w:pStyle w:val="a3"/>
        <w:jc w:val="left"/>
      </w:pPr>
      <w:r>
        <w:rPr>
          <w:spacing w:val="-2"/>
        </w:rPr>
        <w:t>(лидера),</w:t>
      </w:r>
      <w:r>
        <w:t xml:space="preserve"> </w:t>
      </w:r>
      <w:r>
        <w:rPr>
          <w:spacing w:val="-2"/>
        </w:rPr>
        <w:t>подчинённого;</w:t>
      </w:r>
    </w:p>
    <w:p w:rsidR="007A46EE" w:rsidRDefault="009E1D98">
      <w:pPr>
        <w:pStyle w:val="a3"/>
        <w:spacing w:before="131" w:line="357" w:lineRule="auto"/>
        <w:ind w:right="158" w:firstLine="710"/>
      </w:pPr>
      <w:r>
        <w:t>оценивать результаты деятельности участников, положительно реагировать</w:t>
      </w:r>
      <w:r>
        <w:rPr>
          <w:spacing w:val="80"/>
          <w:w w:val="150"/>
        </w:rPr>
        <w:t xml:space="preserve"> </w:t>
      </w:r>
      <w:r>
        <w:t>на советы и замечания в свой адрес;</w:t>
      </w:r>
    </w:p>
    <w:p w:rsidR="007A46EE" w:rsidRDefault="009E1D98">
      <w:pPr>
        <w:pStyle w:val="a3"/>
        <w:spacing w:before="1" w:line="355" w:lineRule="auto"/>
        <w:ind w:right="144" w:firstLine="710"/>
      </w:pPr>
      <w:r>
        <w:t xml:space="preserve">выполнять правила совместной деятельности, признавать право другого человека иметь </w:t>
      </w:r>
      <w:r>
        <w:t>собственное суждение, мнение; самостоятельно разрешать возникающие конфликты с учётом этики общения.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spacing w:line="319" w:lineRule="exact"/>
        <w:ind w:left="1768" w:hanging="63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4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4"/>
        </w:tabs>
        <w:spacing w:before="153"/>
        <w:ind w:left="1974" w:hanging="843"/>
        <w:jc w:val="both"/>
        <w:rPr>
          <w:sz w:val="28"/>
        </w:rPr>
      </w:pPr>
      <w:r>
        <w:rPr>
          <w:sz w:val="28"/>
        </w:rPr>
        <w:t>Человек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общество.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4" w:line="355" w:lineRule="auto"/>
        <w:ind w:right="145" w:firstLine="710"/>
        <w:jc w:val="both"/>
        <w:rPr>
          <w:sz w:val="28"/>
        </w:rPr>
      </w:pPr>
      <w:r>
        <w:rPr>
          <w:sz w:val="28"/>
        </w:rPr>
        <w:t>Конституция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закон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Федерации.</w:t>
      </w:r>
      <w:r>
        <w:rPr>
          <w:spacing w:val="71"/>
          <w:sz w:val="28"/>
        </w:rPr>
        <w:t xml:space="preserve">  </w:t>
      </w:r>
      <w:r>
        <w:rPr>
          <w:sz w:val="28"/>
        </w:rPr>
        <w:t>Права и обязанности гражданина Российской Федерации. Президент Российской Федерации – глава государства. Политико-административная карта России.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6" w:line="350" w:lineRule="auto"/>
        <w:ind w:right="153" w:firstLine="710"/>
        <w:jc w:val="both"/>
        <w:rPr>
          <w:sz w:val="28"/>
        </w:rPr>
      </w:pPr>
      <w:r>
        <w:rPr>
          <w:sz w:val="28"/>
        </w:rPr>
        <w:t>Общая характеристика родного края, важнейшие достопримечательности, знаменитые соотечественники.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5"/>
        </w:tabs>
        <w:spacing w:before="5"/>
        <w:ind w:left="2185" w:hanging="1049"/>
        <w:jc w:val="both"/>
        <w:rPr>
          <w:sz w:val="28"/>
        </w:rPr>
      </w:pPr>
      <w:r>
        <w:rPr>
          <w:sz w:val="28"/>
        </w:rPr>
        <w:t>Города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73"/>
          <w:sz w:val="28"/>
        </w:rPr>
        <w:t xml:space="preserve"> </w:t>
      </w:r>
      <w:r>
        <w:rPr>
          <w:sz w:val="28"/>
        </w:rPr>
        <w:t>Святыни</w:t>
      </w:r>
      <w:r>
        <w:rPr>
          <w:spacing w:val="64"/>
          <w:sz w:val="28"/>
        </w:rPr>
        <w:t xml:space="preserve"> </w:t>
      </w:r>
      <w:r>
        <w:rPr>
          <w:sz w:val="28"/>
        </w:rPr>
        <w:t>городов</w:t>
      </w:r>
      <w:r>
        <w:rPr>
          <w:spacing w:val="64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71"/>
          <w:sz w:val="28"/>
        </w:rPr>
        <w:t xml:space="preserve"> </w:t>
      </w:r>
      <w:r>
        <w:rPr>
          <w:sz w:val="28"/>
        </w:rPr>
        <w:t>Главный</w:t>
      </w:r>
      <w:r>
        <w:rPr>
          <w:spacing w:val="65"/>
          <w:sz w:val="28"/>
        </w:rPr>
        <w:t xml:space="preserve"> </w:t>
      </w:r>
      <w:r>
        <w:rPr>
          <w:sz w:val="28"/>
        </w:rPr>
        <w:t>город</w:t>
      </w:r>
      <w:r>
        <w:rPr>
          <w:spacing w:val="71"/>
          <w:sz w:val="28"/>
        </w:rPr>
        <w:t xml:space="preserve"> </w:t>
      </w:r>
      <w:r>
        <w:rPr>
          <w:spacing w:val="-2"/>
          <w:sz w:val="28"/>
        </w:rPr>
        <w:t>родного</w:t>
      </w:r>
    </w:p>
    <w:p w:rsidR="007A46EE" w:rsidRDefault="007A46EE">
      <w:pPr>
        <w:pStyle w:val="a5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6"/>
      </w:pPr>
      <w:r>
        <w:t>края: достопримечательности, история и характеристика отдельных исторических событий, связанных с ним.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38" w:firstLine="710"/>
        <w:jc w:val="both"/>
        <w:rPr>
          <w:sz w:val="28"/>
        </w:rPr>
      </w:pPr>
      <w:r>
        <w:rPr>
          <w:sz w:val="28"/>
        </w:rPr>
        <w:t xml:space="preserve"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</w:t>
      </w:r>
      <w:r>
        <w:rPr>
          <w:sz w:val="28"/>
        </w:rPr>
        <w:t>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line="319" w:lineRule="exact"/>
        <w:ind w:left="2190" w:hanging="1054"/>
        <w:jc w:val="both"/>
        <w:rPr>
          <w:sz w:val="28"/>
        </w:rPr>
      </w:pPr>
      <w:r>
        <w:rPr>
          <w:spacing w:val="-2"/>
          <w:sz w:val="28"/>
        </w:rPr>
        <w:t>История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Отечества.</w:t>
      </w:r>
      <w:r>
        <w:rPr>
          <w:sz w:val="28"/>
        </w:rPr>
        <w:t xml:space="preserve"> </w:t>
      </w:r>
      <w:r>
        <w:rPr>
          <w:spacing w:val="-2"/>
          <w:sz w:val="28"/>
        </w:rPr>
        <w:t>«Лента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времени»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историческая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карта.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7" w:line="355" w:lineRule="auto"/>
        <w:ind w:right="147" w:firstLine="710"/>
        <w:jc w:val="both"/>
        <w:rPr>
          <w:sz w:val="28"/>
        </w:rPr>
      </w:pPr>
      <w:r>
        <w:rPr>
          <w:sz w:val="28"/>
        </w:rPr>
        <w:t xml:space="preserve">Наиболее важные и яркие </w:t>
      </w:r>
      <w:r>
        <w:rPr>
          <w:sz w:val="28"/>
        </w:rPr>
        <w:t>события общественной и культурной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</w:t>
      </w:r>
      <w:r>
        <w:rPr>
          <w:sz w:val="28"/>
        </w:rPr>
        <w:t xml:space="preserve">кие времена. Выдающиеся люди разных эпох как носители базовых национальных </w:t>
      </w:r>
      <w:r>
        <w:rPr>
          <w:spacing w:val="-2"/>
          <w:sz w:val="28"/>
        </w:rPr>
        <w:t>ценностей.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57" w:firstLine="710"/>
        <w:jc w:val="both"/>
        <w:rPr>
          <w:sz w:val="28"/>
        </w:rPr>
      </w:pPr>
      <w:r>
        <w:rPr>
          <w:sz w:val="28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38" w:firstLine="710"/>
        <w:jc w:val="both"/>
        <w:rPr>
          <w:sz w:val="28"/>
        </w:rPr>
      </w:pPr>
      <w:r>
        <w:rPr>
          <w:sz w:val="28"/>
        </w:rPr>
        <w:t>Личная ответственность каждого человека за сохранность истор</w:t>
      </w:r>
      <w:r>
        <w:rPr>
          <w:sz w:val="28"/>
        </w:rPr>
        <w:t>ико- культурного наследия своего края.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48" w:firstLine="710"/>
        <w:jc w:val="both"/>
        <w:rPr>
          <w:sz w:val="28"/>
        </w:rPr>
      </w:pPr>
      <w:r>
        <w:rPr>
          <w:sz w:val="28"/>
        </w:rPr>
        <w:t xml:space="preserve">Правила нравственного поведения в социуме, отношение к людям независимо от их национальности, социального статуса, религиозной </w:t>
      </w:r>
      <w:r>
        <w:rPr>
          <w:spacing w:val="-2"/>
          <w:sz w:val="28"/>
        </w:rPr>
        <w:t>принадлежности.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4"/>
        </w:tabs>
        <w:ind w:left="1974" w:hanging="843"/>
        <w:jc w:val="both"/>
        <w:rPr>
          <w:sz w:val="28"/>
        </w:rPr>
      </w:pPr>
      <w:r>
        <w:rPr>
          <w:sz w:val="28"/>
        </w:rPr>
        <w:t>Человек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природа.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1" w:line="350" w:lineRule="auto"/>
        <w:ind w:right="156" w:firstLine="710"/>
        <w:jc w:val="both"/>
        <w:rPr>
          <w:sz w:val="28"/>
        </w:rPr>
      </w:pPr>
      <w:r>
        <w:rPr>
          <w:sz w:val="28"/>
        </w:rPr>
        <w:t>Методы познания окружающей природы: наблюдения, сравнен</w:t>
      </w:r>
      <w:r>
        <w:rPr>
          <w:sz w:val="28"/>
        </w:rPr>
        <w:t>ия, измерения, опыты по исследованию природных объектов и явлений.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0" w:line="355" w:lineRule="auto"/>
        <w:ind w:right="154" w:firstLine="710"/>
        <w:jc w:val="both"/>
        <w:rPr>
          <w:sz w:val="28"/>
        </w:rPr>
      </w:pPr>
      <w:r>
        <w:rPr>
          <w:sz w:val="28"/>
        </w:rPr>
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</w:t>
      </w:r>
      <w:r>
        <w:rPr>
          <w:sz w:val="28"/>
        </w:rPr>
        <w:t xml:space="preserve"> Земли как причина смены дня и ночи. Обращение Земли вокруг Солнца и смена времён года.</w:t>
      </w:r>
    </w:p>
    <w:p w:rsidR="007A46EE" w:rsidRDefault="007A46EE">
      <w:pPr>
        <w:pStyle w:val="a5"/>
        <w:spacing w:line="355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50" w:firstLine="710"/>
        <w:jc w:val="both"/>
        <w:rPr>
          <w:sz w:val="28"/>
        </w:rPr>
      </w:pPr>
      <w:r>
        <w:rPr>
          <w:sz w:val="28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</w:t>
      </w:r>
      <w:r>
        <w:rPr>
          <w:spacing w:val="-2"/>
          <w:sz w:val="28"/>
        </w:rPr>
        <w:t>наблюдений).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49" w:firstLine="710"/>
        <w:jc w:val="both"/>
        <w:rPr>
          <w:sz w:val="28"/>
        </w:rPr>
      </w:pPr>
      <w:r>
        <w:rPr>
          <w:sz w:val="28"/>
        </w:rPr>
        <w:t>Водоёмы, их разнообразие (о</w:t>
      </w:r>
      <w:r>
        <w:rPr>
          <w:sz w:val="28"/>
        </w:rPr>
        <w:t>кеан, море, озеро, пруд, болото); река</w:t>
      </w:r>
      <w:r>
        <w:rPr>
          <w:spacing w:val="40"/>
          <w:sz w:val="28"/>
        </w:rPr>
        <w:t xml:space="preserve"> </w:t>
      </w:r>
      <w:r>
        <w:rPr>
          <w:sz w:val="28"/>
        </w:rPr>
        <w:t>как</w:t>
      </w:r>
      <w:r>
        <w:rPr>
          <w:spacing w:val="40"/>
          <w:sz w:val="28"/>
        </w:rPr>
        <w:t xml:space="preserve"> </w:t>
      </w:r>
      <w:r>
        <w:rPr>
          <w:sz w:val="28"/>
        </w:rPr>
        <w:t>водный</w:t>
      </w:r>
      <w:r>
        <w:rPr>
          <w:spacing w:val="40"/>
          <w:sz w:val="28"/>
        </w:rPr>
        <w:t xml:space="preserve"> </w:t>
      </w:r>
      <w:r>
        <w:rPr>
          <w:sz w:val="28"/>
        </w:rPr>
        <w:t>поток;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рек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водоёмов</w:t>
      </w:r>
      <w:r>
        <w:rPr>
          <w:spacing w:val="80"/>
          <w:sz w:val="28"/>
        </w:rPr>
        <w:t xml:space="preserve"> </w:t>
      </w:r>
      <w:r>
        <w:rPr>
          <w:sz w:val="28"/>
        </w:rPr>
        <w:t>человеком.</w:t>
      </w:r>
      <w:r>
        <w:rPr>
          <w:spacing w:val="80"/>
          <w:sz w:val="28"/>
        </w:rPr>
        <w:t xml:space="preserve"> </w:t>
      </w:r>
      <w:r>
        <w:rPr>
          <w:sz w:val="28"/>
        </w:rPr>
        <w:t>Крупнейшие</w:t>
      </w:r>
      <w:r>
        <w:rPr>
          <w:spacing w:val="80"/>
          <w:sz w:val="28"/>
        </w:rPr>
        <w:t xml:space="preserve"> </w:t>
      </w:r>
      <w:r>
        <w:rPr>
          <w:sz w:val="28"/>
        </w:rPr>
        <w:t>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7" w:lineRule="auto"/>
        <w:ind w:right="149" w:firstLine="710"/>
        <w:jc w:val="both"/>
        <w:rPr>
          <w:sz w:val="28"/>
        </w:rPr>
      </w:pPr>
      <w:r>
        <w:rPr>
          <w:sz w:val="28"/>
        </w:rPr>
        <w:t>Наиболе</w:t>
      </w:r>
      <w:r>
        <w:rPr>
          <w:sz w:val="28"/>
        </w:rPr>
        <w:t>е значимые природные объекты списка</w:t>
      </w:r>
      <w:r>
        <w:rPr>
          <w:spacing w:val="-4"/>
          <w:sz w:val="28"/>
        </w:rPr>
        <w:t xml:space="preserve"> </w:t>
      </w:r>
      <w:r>
        <w:rPr>
          <w:sz w:val="28"/>
        </w:rPr>
        <w:t>Всемирного наследия в России и за рубежом (2–3 объекта).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45" w:firstLine="710"/>
        <w:jc w:val="both"/>
        <w:rPr>
          <w:sz w:val="28"/>
        </w:rPr>
      </w:pPr>
      <w:r>
        <w:rPr>
          <w:sz w:val="28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</w:t>
      </w:r>
      <w:r>
        <w:rPr>
          <w:spacing w:val="79"/>
          <w:sz w:val="28"/>
        </w:rPr>
        <w:t xml:space="preserve">  </w:t>
      </w:r>
      <w:r>
        <w:rPr>
          <w:sz w:val="28"/>
        </w:rPr>
        <w:t>человека</w:t>
      </w:r>
      <w:r>
        <w:rPr>
          <w:spacing w:val="79"/>
          <w:sz w:val="28"/>
        </w:rPr>
        <w:t xml:space="preserve">  </w:t>
      </w:r>
      <w:r>
        <w:rPr>
          <w:sz w:val="28"/>
        </w:rPr>
        <w:t>на</w:t>
      </w:r>
      <w:r>
        <w:rPr>
          <w:spacing w:val="74"/>
          <w:sz w:val="28"/>
        </w:rPr>
        <w:t xml:space="preserve">  </w:t>
      </w:r>
      <w:r>
        <w:rPr>
          <w:sz w:val="28"/>
        </w:rPr>
        <w:t>природу</w:t>
      </w:r>
      <w:r>
        <w:rPr>
          <w:spacing w:val="71"/>
          <w:sz w:val="28"/>
        </w:rPr>
        <w:t xml:space="preserve">  </w:t>
      </w:r>
      <w:r>
        <w:rPr>
          <w:sz w:val="28"/>
        </w:rPr>
        <w:t>изучаемых</w:t>
      </w:r>
      <w:r>
        <w:rPr>
          <w:spacing w:val="71"/>
          <w:sz w:val="28"/>
        </w:rPr>
        <w:t xml:space="preserve">  </w:t>
      </w:r>
      <w:r>
        <w:rPr>
          <w:sz w:val="28"/>
        </w:rPr>
        <w:t>зон,</w:t>
      </w:r>
      <w:r>
        <w:rPr>
          <w:spacing w:val="80"/>
          <w:sz w:val="28"/>
        </w:rPr>
        <w:t xml:space="preserve">  </w:t>
      </w:r>
      <w:r>
        <w:rPr>
          <w:sz w:val="28"/>
        </w:rPr>
        <w:t>охрана</w:t>
      </w:r>
      <w:r>
        <w:rPr>
          <w:spacing w:val="79"/>
          <w:sz w:val="28"/>
        </w:rPr>
        <w:t xml:space="preserve">  </w:t>
      </w:r>
      <w:r>
        <w:rPr>
          <w:sz w:val="28"/>
        </w:rPr>
        <w:t>природы).</w:t>
      </w:r>
      <w:r>
        <w:rPr>
          <w:spacing w:val="77"/>
          <w:sz w:val="28"/>
        </w:rPr>
        <w:t xml:space="preserve">  </w:t>
      </w:r>
      <w:r>
        <w:rPr>
          <w:sz w:val="28"/>
        </w:rPr>
        <w:t>Связи в природных зонах.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42" w:firstLine="710"/>
        <w:jc w:val="both"/>
        <w:rPr>
          <w:sz w:val="28"/>
        </w:rPr>
      </w:pPr>
      <w:r>
        <w:rPr>
          <w:sz w:val="28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</w:t>
      </w:r>
      <w:r>
        <w:rPr>
          <w:sz w:val="28"/>
        </w:rPr>
        <w:t xml:space="preserve"> Правила нравственного поведения в природе. Международная Красная книга (отдельные примеры).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4"/>
        </w:tabs>
        <w:ind w:left="1974" w:hanging="843"/>
        <w:jc w:val="both"/>
        <w:rPr>
          <w:sz w:val="28"/>
        </w:rPr>
      </w:pPr>
      <w:r>
        <w:rPr>
          <w:spacing w:val="-2"/>
          <w:sz w:val="28"/>
        </w:rPr>
        <w:t>Правила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безопасной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жизнедеятельности.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140"/>
        <w:ind w:left="2190" w:hanging="1054"/>
        <w:jc w:val="both"/>
        <w:rPr>
          <w:sz w:val="28"/>
        </w:rPr>
      </w:pPr>
      <w:r>
        <w:rPr>
          <w:spacing w:val="-2"/>
          <w:sz w:val="28"/>
        </w:rPr>
        <w:t>Здоровый</w:t>
      </w:r>
      <w:r>
        <w:rPr>
          <w:sz w:val="28"/>
        </w:rPr>
        <w:t xml:space="preserve"> </w:t>
      </w:r>
      <w:r>
        <w:rPr>
          <w:spacing w:val="-2"/>
          <w:sz w:val="28"/>
        </w:rPr>
        <w:t>образ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жизни: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профилактика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вредных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привычек.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4" w:line="355" w:lineRule="auto"/>
        <w:ind w:right="151" w:firstLine="710"/>
        <w:jc w:val="both"/>
        <w:rPr>
          <w:sz w:val="28"/>
        </w:rPr>
      </w:pPr>
      <w:r>
        <w:rPr>
          <w:sz w:val="28"/>
        </w:rPr>
        <w:t>Безопасность в городе (планирование маршрутов с учётом транспортной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инф</w:t>
      </w:r>
      <w:r>
        <w:rPr>
          <w:sz w:val="28"/>
        </w:rPr>
        <w:t>раструктуры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города;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правила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безопасного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поведения в общественных местах, зонах отдыха, учреждениях культуры).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" w:line="355" w:lineRule="auto"/>
        <w:ind w:right="154" w:firstLine="710"/>
        <w:jc w:val="both"/>
        <w:rPr>
          <w:sz w:val="28"/>
        </w:rPr>
      </w:pPr>
      <w:r>
        <w:rPr>
          <w:sz w:val="28"/>
        </w:rPr>
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" w:line="355" w:lineRule="auto"/>
        <w:ind w:right="137" w:firstLine="710"/>
        <w:jc w:val="both"/>
        <w:rPr>
          <w:sz w:val="28"/>
        </w:rPr>
      </w:pPr>
      <w:r>
        <w:rPr>
          <w:sz w:val="28"/>
        </w:rPr>
        <w:t>Безопасность в Интернете (поиск достоверной информации, оп</w:t>
      </w:r>
      <w:r>
        <w:rPr>
          <w:sz w:val="28"/>
        </w:rPr>
        <w:t>ознавание государственных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7"/>
          <w:sz w:val="28"/>
        </w:rPr>
        <w:t xml:space="preserve"> </w:t>
      </w:r>
      <w:r>
        <w:rPr>
          <w:sz w:val="28"/>
        </w:rPr>
        <w:t>развлекательных порталов) в условиях контролируемого доступа в Интернет.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line="319" w:lineRule="exact"/>
        <w:ind w:left="1979" w:hanging="843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26"/>
          <w:sz w:val="28"/>
        </w:rPr>
        <w:t xml:space="preserve">  </w:t>
      </w:r>
      <w:r>
        <w:rPr>
          <w:sz w:val="28"/>
        </w:rPr>
        <w:t>окружающего</w:t>
      </w:r>
      <w:r>
        <w:rPr>
          <w:spacing w:val="27"/>
          <w:sz w:val="28"/>
        </w:rPr>
        <w:t xml:space="preserve">  </w:t>
      </w:r>
      <w:r>
        <w:rPr>
          <w:sz w:val="28"/>
        </w:rPr>
        <w:t>мира</w:t>
      </w:r>
      <w:r>
        <w:rPr>
          <w:spacing w:val="26"/>
          <w:sz w:val="28"/>
        </w:rPr>
        <w:t xml:space="preserve">  </w:t>
      </w:r>
      <w:r>
        <w:rPr>
          <w:sz w:val="28"/>
        </w:rPr>
        <w:t>в</w:t>
      </w:r>
      <w:r>
        <w:rPr>
          <w:spacing w:val="25"/>
          <w:sz w:val="28"/>
        </w:rPr>
        <w:t xml:space="preserve">  </w:t>
      </w:r>
      <w:r>
        <w:rPr>
          <w:sz w:val="28"/>
        </w:rPr>
        <w:t>4</w:t>
      </w:r>
      <w:r>
        <w:rPr>
          <w:spacing w:val="23"/>
          <w:sz w:val="28"/>
        </w:rPr>
        <w:t xml:space="preserve">  </w:t>
      </w:r>
      <w:r>
        <w:rPr>
          <w:sz w:val="28"/>
        </w:rPr>
        <w:t>классе</w:t>
      </w:r>
      <w:r>
        <w:rPr>
          <w:spacing w:val="27"/>
          <w:sz w:val="28"/>
        </w:rPr>
        <w:t xml:space="preserve">  </w:t>
      </w:r>
      <w:r>
        <w:rPr>
          <w:sz w:val="28"/>
        </w:rPr>
        <w:t>способствует</w:t>
      </w:r>
      <w:r>
        <w:rPr>
          <w:spacing w:val="30"/>
          <w:sz w:val="28"/>
        </w:rPr>
        <w:t xml:space="preserve">  </w:t>
      </w:r>
      <w:r>
        <w:rPr>
          <w:spacing w:val="-2"/>
          <w:sz w:val="28"/>
        </w:rPr>
        <w:t>освоению</w:t>
      </w:r>
    </w:p>
    <w:p w:rsidR="007A46EE" w:rsidRDefault="007A46EE">
      <w:pPr>
        <w:pStyle w:val="a5"/>
        <w:spacing w:line="319" w:lineRule="exac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4"/>
      </w:pPr>
      <w:r>
        <w:t>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53" w:firstLine="710"/>
        <w:jc w:val="both"/>
        <w:rPr>
          <w:sz w:val="28"/>
        </w:rPr>
      </w:pPr>
      <w:r>
        <w:rPr>
          <w:sz w:val="28"/>
        </w:rPr>
        <w:t>Базовые логические и исследовательские действия как ча</w:t>
      </w:r>
      <w:r>
        <w:rPr>
          <w:sz w:val="28"/>
        </w:rPr>
        <w:t xml:space="preserve">сть познавательных универсальных учебных действий способствуют формированию </w:t>
      </w:r>
      <w:r>
        <w:rPr>
          <w:spacing w:val="-2"/>
          <w:sz w:val="28"/>
        </w:rPr>
        <w:t>умений:</w:t>
      </w:r>
    </w:p>
    <w:p w:rsidR="007A46EE" w:rsidRDefault="009E1D98">
      <w:pPr>
        <w:pStyle w:val="a3"/>
        <w:ind w:left="1136"/>
        <w:jc w:val="left"/>
      </w:pPr>
      <w:r>
        <w:rPr>
          <w:spacing w:val="-2"/>
        </w:rPr>
        <w:t>устанавливать</w:t>
      </w:r>
      <w:r>
        <w:rPr>
          <w:spacing w:val="-4"/>
        </w:rPr>
        <w:t xml:space="preserve"> </w:t>
      </w:r>
      <w:r>
        <w:rPr>
          <w:spacing w:val="-2"/>
        </w:rPr>
        <w:t>последовательность</w:t>
      </w:r>
      <w:r>
        <w:rPr>
          <w:spacing w:val="-3"/>
        </w:rPr>
        <w:t xml:space="preserve"> </w:t>
      </w:r>
      <w:r>
        <w:rPr>
          <w:spacing w:val="-2"/>
        </w:rPr>
        <w:t>этапов</w:t>
      </w:r>
      <w:r>
        <w:rPr>
          <w:spacing w:val="-6"/>
        </w:rPr>
        <w:t xml:space="preserve"> </w:t>
      </w:r>
      <w:r>
        <w:rPr>
          <w:spacing w:val="-2"/>
        </w:rPr>
        <w:t>возрастного</w:t>
      </w:r>
      <w:r>
        <w:rPr>
          <w:spacing w:val="-1"/>
        </w:rPr>
        <w:t xml:space="preserve"> </w:t>
      </w:r>
      <w:r>
        <w:rPr>
          <w:spacing w:val="-2"/>
        </w:rPr>
        <w:t>развития</w:t>
      </w:r>
      <w:r>
        <w:rPr>
          <w:spacing w:val="-1"/>
        </w:rPr>
        <w:t xml:space="preserve"> </w:t>
      </w:r>
      <w:r>
        <w:rPr>
          <w:spacing w:val="-2"/>
        </w:rPr>
        <w:t>человека;</w:t>
      </w:r>
    </w:p>
    <w:p w:rsidR="007A46EE" w:rsidRDefault="009E1D98">
      <w:pPr>
        <w:pStyle w:val="a3"/>
        <w:tabs>
          <w:tab w:val="left" w:pos="3258"/>
          <w:tab w:val="left" w:pos="3628"/>
          <w:tab w:val="left" w:pos="4886"/>
          <w:tab w:val="left" w:pos="5270"/>
          <w:tab w:val="left" w:pos="6509"/>
          <w:tab w:val="left" w:pos="7978"/>
          <w:tab w:val="left" w:pos="9169"/>
        </w:tabs>
        <w:spacing w:before="151" w:line="355" w:lineRule="auto"/>
        <w:ind w:right="161" w:firstLine="710"/>
        <w:jc w:val="left"/>
      </w:pPr>
      <w:r>
        <w:rPr>
          <w:spacing w:val="-2"/>
        </w:rPr>
        <w:t>конструировать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учебных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игровых</w:t>
      </w:r>
      <w:r>
        <w:tab/>
      </w:r>
      <w:r>
        <w:rPr>
          <w:spacing w:val="-2"/>
        </w:rPr>
        <w:t>ситуациях</w:t>
      </w:r>
      <w:r>
        <w:tab/>
      </w:r>
      <w:r>
        <w:rPr>
          <w:spacing w:val="-2"/>
        </w:rPr>
        <w:t>правила</w:t>
      </w:r>
      <w:r>
        <w:tab/>
      </w:r>
      <w:r>
        <w:rPr>
          <w:spacing w:val="-4"/>
        </w:rPr>
        <w:t xml:space="preserve">безопасного </w:t>
      </w:r>
      <w:r>
        <w:t>поведения в среде обитания;</w:t>
      </w:r>
    </w:p>
    <w:p w:rsidR="007A46EE" w:rsidRDefault="009E1D98">
      <w:pPr>
        <w:pStyle w:val="a3"/>
        <w:spacing w:before="3" w:line="355" w:lineRule="auto"/>
        <w:ind w:firstLine="710"/>
        <w:jc w:val="left"/>
      </w:pPr>
      <w:r>
        <w:t>моделировать</w:t>
      </w:r>
      <w:r>
        <w:rPr>
          <w:spacing w:val="34"/>
        </w:rPr>
        <w:t xml:space="preserve"> </w:t>
      </w:r>
      <w:r>
        <w:t>схемы</w:t>
      </w:r>
      <w:r>
        <w:rPr>
          <w:spacing w:val="35"/>
        </w:rPr>
        <w:t xml:space="preserve"> </w:t>
      </w:r>
      <w:r>
        <w:t>природных объектов</w:t>
      </w:r>
      <w:r>
        <w:rPr>
          <w:spacing w:val="33"/>
        </w:rPr>
        <w:t xml:space="preserve"> </w:t>
      </w:r>
      <w:r>
        <w:t>(строение</w:t>
      </w:r>
      <w:r>
        <w:rPr>
          <w:spacing w:val="36"/>
        </w:rPr>
        <w:t xml:space="preserve"> </w:t>
      </w:r>
      <w:r>
        <w:t>почвы;</w:t>
      </w:r>
      <w:r>
        <w:rPr>
          <w:spacing w:val="34"/>
        </w:rPr>
        <w:t xml:space="preserve"> </w:t>
      </w:r>
      <w:r>
        <w:t>движение</w:t>
      </w:r>
      <w:r>
        <w:rPr>
          <w:spacing w:val="36"/>
        </w:rPr>
        <w:t xml:space="preserve"> </w:t>
      </w:r>
      <w:r>
        <w:t>реки, форма поверхности);</w:t>
      </w:r>
    </w:p>
    <w:p w:rsidR="007A46EE" w:rsidRDefault="009E1D98">
      <w:pPr>
        <w:pStyle w:val="a3"/>
        <w:spacing w:line="319" w:lineRule="exact"/>
        <w:ind w:left="1136"/>
        <w:jc w:val="left"/>
      </w:pPr>
      <w:r>
        <w:t>соотносить</w:t>
      </w:r>
      <w:r>
        <w:rPr>
          <w:spacing w:val="10"/>
        </w:rPr>
        <w:t xml:space="preserve"> </w:t>
      </w:r>
      <w:r>
        <w:t>объекты</w:t>
      </w:r>
      <w:r>
        <w:rPr>
          <w:spacing w:val="13"/>
        </w:rPr>
        <w:t xml:space="preserve"> </w:t>
      </w:r>
      <w:r>
        <w:t>природы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принадлежностью</w:t>
      </w:r>
      <w:r>
        <w:rPr>
          <w:spacing w:val="13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определённой</w:t>
      </w:r>
      <w:r>
        <w:rPr>
          <w:spacing w:val="12"/>
        </w:rPr>
        <w:t xml:space="preserve"> </w:t>
      </w:r>
      <w:r>
        <w:rPr>
          <w:spacing w:val="-2"/>
        </w:rPr>
        <w:t>природной</w:t>
      </w:r>
    </w:p>
    <w:p w:rsidR="007A46EE" w:rsidRDefault="007A46EE">
      <w:pPr>
        <w:pStyle w:val="a3"/>
        <w:spacing w:line="319" w:lineRule="exact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9E1D98">
      <w:pPr>
        <w:pStyle w:val="a3"/>
        <w:spacing w:before="148"/>
        <w:jc w:val="left"/>
      </w:pPr>
      <w:r>
        <w:rPr>
          <w:spacing w:val="-8"/>
        </w:rPr>
        <w:lastRenderedPageBreak/>
        <w:t>зоне;</w:t>
      </w:r>
    </w:p>
    <w:p w:rsidR="007A46EE" w:rsidRDefault="009E1D98">
      <w:pPr>
        <w:spacing w:before="307"/>
        <w:rPr>
          <w:sz w:val="28"/>
        </w:rPr>
      </w:pPr>
      <w:r>
        <w:br w:type="column"/>
      </w:r>
    </w:p>
    <w:p w:rsidR="007A46EE" w:rsidRDefault="009E1D98">
      <w:pPr>
        <w:pStyle w:val="a3"/>
        <w:spacing w:line="355" w:lineRule="auto"/>
        <w:ind w:left="94" w:right="218"/>
        <w:jc w:val="left"/>
      </w:pPr>
      <w:r>
        <w:t>классифицировать природные объекты по принадлежности к природной зоне; определять</w:t>
      </w:r>
      <w:r>
        <w:rPr>
          <w:spacing w:val="80"/>
        </w:rPr>
        <w:t xml:space="preserve"> </w:t>
      </w:r>
      <w:r>
        <w:t>разрыв</w:t>
      </w:r>
      <w:r>
        <w:rPr>
          <w:spacing w:val="80"/>
        </w:rPr>
        <w:t xml:space="preserve"> </w:t>
      </w:r>
      <w:r>
        <w:t>между</w:t>
      </w:r>
      <w:r>
        <w:rPr>
          <w:spacing w:val="73"/>
        </w:rPr>
        <w:t xml:space="preserve"> </w:t>
      </w:r>
      <w:r>
        <w:t>реальным</w:t>
      </w:r>
      <w:r>
        <w:rPr>
          <w:spacing w:val="73"/>
          <w:w w:val="15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желательным</w:t>
      </w:r>
      <w:r>
        <w:rPr>
          <w:spacing w:val="80"/>
        </w:rPr>
        <w:t xml:space="preserve"> </w:t>
      </w:r>
      <w:r>
        <w:t>состоянием</w:t>
      </w:r>
      <w:r>
        <w:rPr>
          <w:spacing w:val="80"/>
        </w:rPr>
        <w:t xml:space="preserve"> </w:t>
      </w:r>
      <w:r>
        <w:t>объекта</w:t>
      </w:r>
    </w:p>
    <w:p w:rsidR="007A46EE" w:rsidRDefault="007A46EE">
      <w:pPr>
        <w:pStyle w:val="a3"/>
        <w:spacing w:line="355" w:lineRule="auto"/>
        <w:jc w:val="left"/>
        <w:sectPr w:rsidR="007A46EE">
          <w:type w:val="continuous"/>
          <w:pgSz w:w="11910" w:h="16840"/>
          <w:pgMar w:top="1780" w:right="425" w:bottom="280" w:left="708" w:header="569" w:footer="0" w:gutter="0"/>
          <w:cols w:num="2" w:space="720" w:equalWidth="0">
            <w:col w:w="1007" w:space="40"/>
            <w:col w:w="9730"/>
          </w:cols>
        </w:sectPr>
      </w:pPr>
    </w:p>
    <w:p w:rsidR="007A46EE" w:rsidRDefault="009E1D98">
      <w:pPr>
        <w:pStyle w:val="a3"/>
        <w:spacing w:before="2"/>
      </w:pPr>
      <w:r>
        <w:lastRenderedPageBreak/>
        <w:t>(ситуации)</w:t>
      </w:r>
      <w:r>
        <w:rPr>
          <w:spacing w:val="-18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6"/>
        </w:rPr>
        <w:t xml:space="preserve"> </w:t>
      </w:r>
      <w:r>
        <w:t>предложенных</w:t>
      </w:r>
      <w:r>
        <w:rPr>
          <w:spacing w:val="-16"/>
        </w:rPr>
        <w:t xml:space="preserve"> </w:t>
      </w:r>
      <w:r>
        <w:t>учителем</w:t>
      </w:r>
      <w:r>
        <w:rPr>
          <w:spacing w:val="-10"/>
        </w:rPr>
        <w:t xml:space="preserve"> </w:t>
      </w:r>
      <w:r>
        <w:rPr>
          <w:spacing w:val="-2"/>
        </w:rPr>
        <w:t>вопросов.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48" w:line="355" w:lineRule="auto"/>
        <w:ind w:right="147" w:firstLine="710"/>
        <w:jc w:val="both"/>
        <w:rPr>
          <w:sz w:val="28"/>
        </w:rPr>
      </w:pPr>
      <w:r>
        <w:rPr>
          <w:sz w:val="28"/>
        </w:rPr>
        <w:t>Работа с информацией как часть позн</w:t>
      </w:r>
      <w:r>
        <w:rPr>
          <w:sz w:val="28"/>
        </w:rPr>
        <w:t>авательных универсальных учебных действий способствует формированию умений:</w:t>
      </w:r>
    </w:p>
    <w:p w:rsidR="007A46EE" w:rsidRDefault="009E1D98">
      <w:pPr>
        <w:pStyle w:val="a3"/>
        <w:spacing w:before="8" w:line="352" w:lineRule="auto"/>
        <w:ind w:right="154" w:firstLine="710"/>
      </w:pPr>
      <w: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</w:t>
      </w:r>
      <w:r>
        <w:t>ных и информационных ресурсов;</w:t>
      </w:r>
    </w:p>
    <w:p w:rsidR="007A46EE" w:rsidRDefault="009E1D98">
      <w:pPr>
        <w:pStyle w:val="a3"/>
        <w:spacing w:before="6" w:line="355" w:lineRule="auto"/>
        <w:ind w:right="138" w:firstLine="710"/>
      </w:pPr>
      <w:r>
        <w:t>использовать</w:t>
      </w:r>
      <w:r>
        <w:rPr>
          <w:spacing w:val="-2"/>
        </w:rPr>
        <w:t xml:space="preserve"> </w:t>
      </w:r>
      <w:r>
        <w:t>для уточнения и расширения своих</w:t>
      </w:r>
      <w:r>
        <w:rPr>
          <w:spacing w:val="-7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об окружающем мире словари, справочники, энциклопедии, в том числе и информационно- телекомуникационную сеть «Интернет» (в условиях контролируемого выхода);</w:t>
      </w:r>
    </w:p>
    <w:p w:rsidR="007A46EE" w:rsidRDefault="009E1D98">
      <w:pPr>
        <w:pStyle w:val="a3"/>
        <w:spacing w:line="355" w:lineRule="auto"/>
        <w:ind w:right="151" w:firstLine="710"/>
      </w:pPr>
      <w:r>
        <w:t xml:space="preserve">подготавливать </w:t>
      </w:r>
      <w:r>
        <w:t>сообщения (доклады) на предложенную тему на основе дополнительной</w:t>
      </w:r>
      <w:r>
        <w:rPr>
          <w:spacing w:val="72"/>
          <w:w w:val="150"/>
        </w:rPr>
        <w:t xml:space="preserve">   </w:t>
      </w:r>
      <w:r>
        <w:t>информации,</w:t>
      </w:r>
      <w:r>
        <w:rPr>
          <w:spacing w:val="71"/>
          <w:w w:val="150"/>
        </w:rPr>
        <w:t xml:space="preserve">   </w:t>
      </w:r>
      <w:r>
        <w:t>подготавливать</w:t>
      </w:r>
      <w:r>
        <w:rPr>
          <w:spacing w:val="68"/>
          <w:w w:val="150"/>
        </w:rPr>
        <w:t xml:space="preserve">   </w:t>
      </w:r>
      <w:r>
        <w:t>презентацию,</w:t>
      </w:r>
      <w:r>
        <w:rPr>
          <w:spacing w:val="73"/>
          <w:w w:val="150"/>
        </w:rPr>
        <w:t xml:space="preserve">   </w:t>
      </w:r>
      <w:r>
        <w:t>включая в неё иллюстрации, таблицы, диаграммы.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48" w:firstLine="710"/>
        <w:jc w:val="both"/>
        <w:rPr>
          <w:sz w:val="28"/>
        </w:rPr>
      </w:pPr>
      <w:r>
        <w:rPr>
          <w:sz w:val="28"/>
        </w:rPr>
        <w:t>Коммуникативные универсальные учебные действия способствуют формированию умений:</w:t>
      </w:r>
    </w:p>
    <w:p w:rsidR="007A46EE" w:rsidRDefault="007A46EE">
      <w:pPr>
        <w:pStyle w:val="a5"/>
        <w:spacing w:line="355" w:lineRule="auto"/>
        <w:rPr>
          <w:sz w:val="28"/>
        </w:rPr>
        <w:sectPr w:rsidR="007A46EE">
          <w:type w:val="continuous"/>
          <w:pgSz w:w="11910" w:h="16840"/>
          <w:pgMar w:top="178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61" w:firstLine="710"/>
      </w:pPr>
      <w: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7A46EE" w:rsidRDefault="009E1D98">
      <w:pPr>
        <w:pStyle w:val="a3"/>
        <w:spacing w:line="355" w:lineRule="auto"/>
        <w:ind w:right="165" w:firstLine="710"/>
      </w:pPr>
      <w:r>
        <w:t>характеризовать человека как живой орг</w:t>
      </w:r>
      <w:r>
        <w:t>анизм: раскрывать функции различных</w:t>
      </w:r>
      <w:r>
        <w:rPr>
          <w:spacing w:val="-1"/>
        </w:rPr>
        <w:t xml:space="preserve"> </w:t>
      </w:r>
      <w:r>
        <w:t xml:space="preserve">систем органов; объяснять особую роль нервной системы в деятельности </w:t>
      </w:r>
      <w:r>
        <w:rPr>
          <w:spacing w:val="-2"/>
        </w:rPr>
        <w:t>организма;</w:t>
      </w:r>
    </w:p>
    <w:p w:rsidR="007A46EE" w:rsidRDefault="009E1D98">
      <w:pPr>
        <w:pStyle w:val="a3"/>
        <w:spacing w:line="355" w:lineRule="auto"/>
        <w:ind w:right="165" w:firstLine="710"/>
      </w:pPr>
      <w:r>
        <w:t>создавать текст-рассуждение: объяснять вред для здоровья и самочувствия организма вредных привычек;</w:t>
      </w:r>
    </w:p>
    <w:p w:rsidR="007A46EE" w:rsidRDefault="009E1D98">
      <w:pPr>
        <w:pStyle w:val="a3"/>
        <w:spacing w:line="357" w:lineRule="auto"/>
        <w:ind w:right="166" w:firstLine="710"/>
      </w:pPr>
      <w:r>
        <w:t>описывать ситуации проявления нравственных качеств: отзывчивости, доброты, справедливости и других;</w:t>
      </w:r>
    </w:p>
    <w:p w:rsidR="007A46EE" w:rsidRDefault="009E1D98">
      <w:pPr>
        <w:pStyle w:val="a3"/>
        <w:spacing w:line="355" w:lineRule="auto"/>
        <w:ind w:right="161" w:firstLine="710"/>
      </w:pPr>
      <w: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7A46EE" w:rsidRDefault="009E1D98">
      <w:pPr>
        <w:pStyle w:val="a3"/>
        <w:spacing w:line="357" w:lineRule="auto"/>
        <w:ind w:right="159" w:firstLine="710"/>
      </w:pPr>
      <w:r>
        <w:t>составлять не</w:t>
      </w:r>
      <w:r>
        <w:t xml:space="preserve">большие тексты «Права и обязанности гражданина Российской </w:t>
      </w:r>
      <w:r>
        <w:rPr>
          <w:spacing w:val="-2"/>
        </w:rPr>
        <w:t>Федерации»;</w:t>
      </w:r>
    </w:p>
    <w:p w:rsidR="007A46EE" w:rsidRDefault="009E1D98">
      <w:pPr>
        <w:pStyle w:val="a3"/>
        <w:spacing w:line="355" w:lineRule="auto"/>
        <w:ind w:right="167" w:firstLine="710"/>
      </w:pPr>
      <w:r>
        <w:t>создавать небольшие тексты о знаменательных страницах истории нашей страны (в рамках изученного).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7" w:lineRule="auto"/>
        <w:ind w:right="153" w:firstLine="710"/>
        <w:jc w:val="both"/>
        <w:rPr>
          <w:sz w:val="28"/>
        </w:rPr>
      </w:pPr>
      <w:r>
        <w:rPr>
          <w:sz w:val="28"/>
        </w:rPr>
        <w:t>Регулятивные универсальные учебные действия способствуют формированию умений:</w:t>
      </w:r>
    </w:p>
    <w:p w:rsidR="007A46EE" w:rsidRDefault="009E1D98">
      <w:pPr>
        <w:pStyle w:val="a3"/>
        <w:spacing w:line="355" w:lineRule="auto"/>
        <w:ind w:left="1136" w:right="1912"/>
      </w:pPr>
      <w:r>
        <w:t>самостояте</w:t>
      </w:r>
      <w:r>
        <w:t>льно</w:t>
      </w:r>
      <w:r>
        <w:rPr>
          <w:spacing w:val="-8"/>
        </w:rPr>
        <w:t xml:space="preserve"> </w:t>
      </w:r>
      <w:r>
        <w:t>планировать</w:t>
      </w:r>
      <w:r>
        <w:rPr>
          <w:spacing w:val="-14"/>
        </w:rPr>
        <w:t xml:space="preserve"> </w:t>
      </w:r>
      <w:r>
        <w:t>алгоритм</w:t>
      </w:r>
      <w:r>
        <w:rPr>
          <w:spacing w:val="-8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задачи; предвидеть трудности и возможные ошибки;</w:t>
      </w:r>
    </w:p>
    <w:p w:rsidR="007A46EE" w:rsidRDefault="009E1D98">
      <w:pPr>
        <w:pStyle w:val="a3"/>
        <w:spacing w:line="355" w:lineRule="auto"/>
        <w:ind w:firstLine="710"/>
        <w:jc w:val="left"/>
      </w:pPr>
      <w:r>
        <w:t>контролировать</w:t>
      </w:r>
      <w:r>
        <w:rPr>
          <w:spacing w:val="40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результат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задания,</w:t>
      </w:r>
      <w:r>
        <w:rPr>
          <w:spacing w:val="40"/>
        </w:rPr>
        <w:t xml:space="preserve"> </w:t>
      </w:r>
      <w:r>
        <w:t>корректировать учебные действия при необходимости;</w:t>
      </w:r>
    </w:p>
    <w:p w:rsidR="007A46EE" w:rsidRDefault="009E1D98">
      <w:pPr>
        <w:pStyle w:val="a3"/>
        <w:tabs>
          <w:tab w:val="left" w:pos="3114"/>
          <w:tab w:val="left" w:pos="4641"/>
          <w:tab w:val="left" w:pos="6009"/>
          <w:tab w:val="left" w:pos="7632"/>
          <w:tab w:val="left" w:pos="9822"/>
        </w:tabs>
        <w:spacing w:line="355" w:lineRule="auto"/>
        <w:ind w:right="149" w:firstLine="710"/>
        <w:jc w:val="left"/>
      </w:pPr>
      <w:r>
        <w:rPr>
          <w:spacing w:val="-2"/>
        </w:rPr>
        <w:t>принимать</w:t>
      </w:r>
      <w:r>
        <w:tab/>
      </w:r>
      <w:r>
        <w:rPr>
          <w:spacing w:val="-2"/>
        </w:rPr>
        <w:t>оценку</w:t>
      </w:r>
      <w:r>
        <w:tab/>
      </w:r>
      <w:r>
        <w:rPr>
          <w:spacing w:val="-2"/>
        </w:rPr>
        <w:t>своей</w:t>
      </w:r>
      <w:r>
        <w:tab/>
      </w:r>
      <w:r>
        <w:rPr>
          <w:spacing w:val="-2"/>
        </w:rPr>
        <w:t>работы;</w:t>
      </w:r>
      <w:r>
        <w:tab/>
      </w:r>
      <w:r>
        <w:rPr>
          <w:spacing w:val="-2"/>
        </w:rPr>
        <w:t>планировать</w:t>
      </w:r>
      <w:r>
        <w:tab/>
      </w:r>
      <w:r>
        <w:rPr>
          <w:spacing w:val="-4"/>
        </w:rPr>
        <w:t xml:space="preserve">работу </w:t>
      </w:r>
      <w:r>
        <w:t>над ошибками;</w:t>
      </w:r>
    </w:p>
    <w:p w:rsidR="007A46EE" w:rsidRDefault="009E1D98">
      <w:pPr>
        <w:pStyle w:val="a3"/>
        <w:ind w:left="1136"/>
        <w:jc w:val="left"/>
      </w:pPr>
      <w:r>
        <w:t>находить</w:t>
      </w:r>
      <w:r>
        <w:rPr>
          <w:spacing w:val="-18"/>
        </w:rPr>
        <w:t xml:space="preserve"> </w:t>
      </w:r>
      <w:r>
        <w:t>ошибки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своей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чужих</w:t>
      </w:r>
      <w:r>
        <w:rPr>
          <w:spacing w:val="-18"/>
        </w:rPr>
        <w:t xml:space="preserve"> </w:t>
      </w:r>
      <w:r>
        <w:t>работах,</w:t>
      </w:r>
      <w:r>
        <w:rPr>
          <w:spacing w:val="-3"/>
        </w:rPr>
        <w:t xml:space="preserve"> </w:t>
      </w:r>
      <w:r>
        <w:t>устанавливать</w:t>
      </w:r>
      <w:r>
        <w:rPr>
          <w:spacing w:val="-9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rPr>
          <w:spacing w:val="-2"/>
        </w:rPr>
        <w:t>причины.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120"/>
        <w:ind w:left="2190" w:hanging="1054"/>
        <w:rPr>
          <w:sz w:val="28"/>
        </w:rPr>
      </w:pPr>
      <w:r>
        <w:rPr>
          <w:spacing w:val="-2"/>
          <w:sz w:val="28"/>
        </w:rPr>
        <w:t>Совместная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способствует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формированию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умений:</w:t>
      </w:r>
    </w:p>
    <w:p w:rsidR="007A46EE" w:rsidRDefault="009E1D98">
      <w:pPr>
        <w:pStyle w:val="a3"/>
        <w:spacing w:before="158" w:line="355" w:lineRule="auto"/>
        <w:ind w:firstLine="710"/>
        <w:jc w:val="left"/>
      </w:pPr>
      <w:r>
        <w:t>выполнять</w:t>
      </w:r>
      <w:r>
        <w:rPr>
          <w:spacing w:val="2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ролей: руководителя, подчинённого, напарника, члена большого коллектива;</w:t>
      </w:r>
    </w:p>
    <w:p w:rsidR="007A46EE" w:rsidRDefault="009E1D98">
      <w:pPr>
        <w:pStyle w:val="a3"/>
        <w:tabs>
          <w:tab w:val="left" w:pos="2931"/>
          <w:tab w:val="left" w:pos="4477"/>
          <w:tab w:val="left" w:pos="4828"/>
          <w:tab w:val="left" w:pos="5764"/>
          <w:tab w:val="left" w:pos="7613"/>
          <w:tab w:val="left" w:pos="7959"/>
          <w:tab w:val="left" w:pos="9250"/>
        </w:tabs>
        <w:spacing w:before="3" w:line="355" w:lineRule="auto"/>
        <w:ind w:right="155" w:firstLine="710"/>
        <w:jc w:val="left"/>
      </w:pPr>
      <w:r>
        <w:rPr>
          <w:spacing w:val="-2"/>
        </w:rPr>
        <w:t>ответственно</w:t>
      </w:r>
      <w:r>
        <w:tab/>
      </w:r>
      <w:r>
        <w:rPr>
          <w:spacing w:val="-2"/>
        </w:rPr>
        <w:t>относиться</w:t>
      </w:r>
      <w:r>
        <w:tab/>
      </w:r>
      <w:r>
        <w:rPr>
          <w:spacing w:val="-10"/>
        </w:rPr>
        <w:t>к</w:t>
      </w:r>
      <w:r>
        <w:tab/>
      </w:r>
      <w:r>
        <w:rPr>
          <w:spacing w:val="-4"/>
        </w:rPr>
        <w:t>своим</w:t>
      </w:r>
      <w:r>
        <w:tab/>
      </w:r>
      <w:r>
        <w:rPr>
          <w:spacing w:val="-2"/>
        </w:rPr>
        <w:t>обязанностям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процессе</w:t>
      </w:r>
      <w:r>
        <w:tab/>
      </w:r>
      <w:r>
        <w:rPr>
          <w:spacing w:val="-4"/>
        </w:rPr>
        <w:t xml:space="preserve">совместной </w:t>
      </w:r>
      <w:r>
        <w:t>деятельности, объективно оценивать свой вклад в общее дело;</w:t>
      </w:r>
    </w:p>
    <w:p w:rsidR="007A46EE" w:rsidRDefault="007A46EE">
      <w:pPr>
        <w:pStyle w:val="a3"/>
        <w:spacing w:line="355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8" w:firstLine="710"/>
      </w:pPr>
      <w:r>
        <w:t>анализировать ситуации, возникающие в</w:t>
      </w:r>
      <w:r>
        <w:t xml:space="preserve"> процессе совместных игр, труда, использования инструментов, которые могут стать опасными для здоровья и жизни других людей.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5"/>
        </w:tabs>
        <w:spacing w:line="357" w:lineRule="auto"/>
        <w:ind w:right="155" w:firstLine="710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окружающему миру на уровне начального общего образования.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40"/>
        </w:tabs>
        <w:spacing w:line="355" w:lineRule="auto"/>
        <w:ind w:right="144" w:firstLine="710"/>
        <w:jc w:val="both"/>
        <w:rPr>
          <w:sz w:val="28"/>
        </w:rPr>
      </w:pPr>
      <w:r>
        <w:rPr>
          <w:sz w:val="28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</w:t>
      </w:r>
      <w:r>
        <w:rPr>
          <w:sz w:val="28"/>
        </w:rPr>
        <w:t>тражать приобретение первоначального опыта деятельности обучающихся, в части:</w:t>
      </w:r>
    </w:p>
    <w:p w:rsidR="007A46EE" w:rsidRDefault="009E1D98">
      <w:pPr>
        <w:pStyle w:val="a5"/>
        <w:numPr>
          <w:ilvl w:val="0"/>
          <w:numId w:val="65"/>
        </w:numPr>
        <w:tabs>
          <w:tab w:val="left" w:pos="1437"/>
        </w:tabs>
        <w:spacing w:before="1"/>
        <w:ind w:left="1437" w:hanging="301"/>
        <w:jc w:val="both"/>
        <w:rPr>
          <w:sz w:val="28"/>
        </w:rPr>
      </w:pPr>
      <w:r>
        <w:rPr>
          <w:spacing w:val="-2"/>
          <w:sz w:val="28"/>
        </w:rPr>
        <w:t>гражданско-патриотического</w:t>
      </w:r>
      <w:r>
        <w:rPr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7A46EE" w:rsidRDefault="009E1D98">
      <w:pPr>
        <w:pStyle w:val="a3"/>
        <w:spacing w:before="144" w:line="350" w:lineRule="auto"/>
        <w:ind w:firstLine="710"/>
        <w:jc w:val="left"/>
      </w:pPr>
      <w:r>
        <w:t>становление</w:t>
      </w:r>
      <w:r>
        <w:rPr>
          <w:spacing w:val="35"/>
        </w:rPr>
        <w:t xml:space="preserve"> </w:t>
      </w:r>
      <w:r>
        <w:t>ценностного</w:t>
      </w:r>
      <w:r>
        <w:rPr>
          <w:spacing w:val="34"/>
        </w:rPr>
        <w:t xml:space="preserve"> </w:t>
      </w:r>
      <w:r>
        <w:t>отношения</w:t>
      </w:r>
      <w:r>
        <w:rPr>
          <w:spacing w:val="35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своей</w:t>
      </w:r>
      <w:r>
        <w:rPr>
          <w:spacing w:val="32"/>
        </w:rPr>
        <w:t xml:space="preserve"> </w:t>
      </w:r>
      <w:r>
        <w:t>Родине</w:t>
      </w:r>
      <w:r>
        <w:rPr>
          <w:spacing w:val="33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России;</w:t>
      </w:r>
      <w:r>
        <w:rPr>
          <w:spacing w:val="32"/>
        </w:rPr>
        <w:t xml:space="preserve"> </w:t>
      </w:r>
      <w:r>
        <w:t>понимание особой роли многонациональной России в современном мире;</w:t>
      </w:r>
    </w:p>
    <w:p w:rsidR="007A46EE" w:rsidRDefault="009E1D98">
      <w:pPr>
        <w:pStyle w:val="a3"/>
        <w:spacing w:before="10" w:line="355" w:lineRule="auto"/>
        <w:ind w:firstLine="710"/>
        <w:jc w:val="left"/>
      </w:pPr>
      <w:r>
        <w:t>осознание</w:t>
      </w:r>
      <w:r>
        <w:rPr>
          <w:spacing w:val="33"/>
        </w:rPr>
        <w:t xml:space="preserve"> </w:t>
      </w:r>
      <w:r>
        <w:t>сво</w:t>
      </w:r>
      <w:r>
        <w:t>ей</w:t>
      </w:r>
      <w:r>
        <w:rPr>
          <w:spacing w:val="31"/>
        </w:rPr>
        <w:t xml:space="preserve"> </w:t>
      </w:r>
      <w:r>
        <w:t>этнокультурной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российской</w:t>
      </w:r>
      <w:r>
        <w:rPr>
          <w:spacing w:val="32"/>
        </w:rPr>
        <w:t xml:space="preserve"> </w:t>
      </w:r>
      <w:r>
        <w:t>гражданской</w:t>
      </w:r>
      <w:r>
        <w:rPr>
          <w:spacing w:val="37"/>
        </w:rPr>
        <w:t xml:space="preserve"> </w:t>
      </w:r>
      <w:r>
        <w:t>идентичности, принадлежности к российскому народу, к своей национальной общности;</w:t>
      </w:r>
    </w:p>
    <w:p w:rsidR="007A46EE" w:rsidRDefault="009E1D98">
      <w:pPr>
        <w:pStyle w:val="a3"/>
        <w:spacing w:before="3"/>
        <w:ind w:left="1136"/>
        <w:jc w:val="left"/>
      </w:pPr>
      <w:r>
        <w:t>сопричастность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прошлому,</w:t>
      </w:r>
      <w:r>
        <w:rPr>
          <w:spacing w:val="2"/>
        </w:rPr>
        <w:t xml:space="preserve"> </w:t>
      </w:r>
      <w:r>
        <w:t>настоящему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будущему</w:t>
      </w:r>
      <w:r>
        <w:rPr>
          <w:spacing w:val="-8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страны и</w:t>
      </w:r>
      <w:r>
        <w:rPr>
          <w:spacing w:val="-2"/>
        </w:rPr>
        <w:t xml:space="preserve"> родного</w:t>
      </w:r>
    </w:p>
    <w:p w:rsidR="007A46EE" w:rsidRDefault="009E1D98">
      <w:pPr>
        <w:pStyle w:val="a3"/>
        <w:spacing w:before="148"/>
        <w:jc w:val="left"/>
      </w:pPr>
      <w:r>
        <w:rPr>
          <w:spacing w:val="-2"/>
        </w:rPr>
        <w:t>края;</w:t>
      </w:r>
    </w:p>
    <w:p w:rsidR="007A46EE" w:rsidRDefault="009E1D98">
      <w:pPr>
        <w:pStyle w:val="a3"/>
        <w:spacing w:before="154"/>
        <w:ind w:left="1136"/>
        <w:jc w:val="left"/>
      </w:pPr>
      <w:r>
        <w:t>проявление</w:t>
      </w:r>
      <w:r>
        <w:rPr>
          <w:spacing w:val="2"/>
        </w:rPr>
        <w:t xml:space="preserve"> </w:t>
      </w:r>
      <w:r>
        <w:t>интереса</w:t>
      </w:r>
      <w:r>
        <w:rPr>
          <w:spacing w:val="9"/>
        </w:rPr>
        <w:t xml:space="preserve"> </w:t>
      </w:r>
      <w:r>
        <w:t>к 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многонациональной</w:t>
      </w:r>
      <w:r>
        <w:rPr>
          <w:spacing w:val="3"/>
        </w:rPr>
        <w:t xml:space="preserve"> </w:t>
      </w:r>
      <w:r>
        <w:t>культуре</w:t>
      </w:r>
      <w:r>
        <w:rPr>
          <w:spacing w:val="3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rPr>
          <w:spacing w:val="-2"/>
        </w:rPr>
        <w:t>страны,</w:t>
      </w:r>
    </w:p>
    <w:p w:rsidR="007A46EE" w:rsidRDefault="009E1D98">
      <w:pPr>
        <w:pStyle w:val="a3"/>
        <w:spacing w:before="158"/>
      </w:pPr>
      <w:r>
        <w:t>уважения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своему</w:t>
      </w:r>
      <w:r>
        <w:rPr>
          <w:spacing w:val="-1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другим</w:t>
      </w:r>
      <w:r>
        <w:rPr>
          <w:spacing w:val="-8"/>
        </w:rPr>
        <w:t xml:space="preserve"> </w:t>
      </w:r>
      <w:r>
        <w:rPr>
          <w:spacing w:val="-2"/>
        </w:rPr>
        <w:t>народам;</w:t>
      </w:r>
    </w:p>
    <w:p w:rsidR="007A46EE" w:rsidRDefault="009E1D98">
      <w:pPr>
        <w:pStyle w:val="a3"/>
        <w:spacing w:before="153" w:line="355" w:lineRule="auto"/>
        <w:ind w:right="165" w:firstLine="710"/>
      </w:pPr>
      <w:r>
        <w:t>первоначальные представления о человеке как члене общества, осознание</w:t>
      </w:r>
      <w:r>
        <w:rPr>
          <w:spacing w:val="40"/>
        </w:rPr>
        <w:t xml:space="preserve"> </w:t>
      </w:r>
      <w:r>
        <w:t>прав и ответственности человека как члена общества;</w:t>
      </w:r>
    </w:p>
    <w:p w:rsidR="007A46EE" w:rsidRDefault="009E1D98">
      <w:pPr>
        <w:pStyle w:val="a5"/>
        <w:numPr>
          <w:ilvl w:val="0"/>
          <w:numId w:val="65"/>
        </w:numPr>
        <w:tabs>
          <w:tab w:val="left" w:pos="1437"/>
        </w:tabs>
        <w:spacing w:before="3"/>
        <w:ind w:left="1437" w:hanging="301"/>
        <w:jc w:val="both"/>
        <w:rPr>
          <w:sz w:val="28"/>
        </w:rPr>
      </w:pPr>
      <w:r>
        <w:rPr>
          <w:spacing w:val="-2"/>
          <w:sz w:val="28"/>
        </w:rPr>
        <w:t>духовно-нравственного</w:t>
      </w:r>
      <w:r>
        <w:rPr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7A46EE" w:rsidRDefault="009E1D98">
      <w:pPr>
        <w:pStyle w:val="a3"/>
        <w:spacing w:before="148" w:line="357" w:lineRule="auto"/>
        <w:ind w:right="147" w:firstLine="710"/>
      </w:pPr>
      <w:r>
        <w:t>проявление</w:t>
      </w:r>
      <w:r>
        <w:rPr>
          <w:spacing w:val="40"/>
        </w:rPr>
        <w:t xml:space="preserve">  </w:t>
      </w:r>
      <w:r>
        <w:t>культуры</w:t>
      </w:r>
      <w:r>
        <w:rPr>
          <w:spacing w:val="40"/>
        </w:rPr>
        <w:t xml:space="preserve">  </w:t>
      </w:r>
      <w:r>
        <w:t>общения,</w:t>
      </w:r>
      <w:r>
        <w:rPr>
          <w:spacing w:val="73"/>
        </w:rPr>
        <w:t xml:space="preserve">  </w:t>
      </w:r>
      <w:r>
        <w:t>уважитель</w:t>
      </w:r>
      <w:r>
        <w:t>ного</w:t>
      </w:r>
      <w:r>
        <w:rPr>
          <w:spacing w:val="40"/>
        </w:rPr>
        <w:t xml:space="preserve">  </w:t>
      </w:r>
      <w:r>
        <w:t>отношения</w:t>
      </w:r>
      <w:r>
        <w:rPr>
          <w:spacing w:val="40"/>
        </w:rPr>
        <w:t xml:space="preserve">  </w:t>
      </w:r>
      <w:r>
        <w:t>к</w:t>
      </w:r>
      <w:r>
        <w:rPr>
          <w:spacing w:val="40"/>
        </w:rPr>
        <w:t xml:space="preserve">  </w:t>
      </w:r>
      <w:r>
        <w:t>людям,</w:t>
      </w:r>
      <w:r>
        <w:rPr>
          <w:spacing w:val="40"/>
        </w:rPr>
        <w:t xml:space="preserve"> </w:t>
      </w:r>
      <w:r>
        <w:t>их взглядам, признанию их индивидуальности;</w:t>
      </w:r>
    </w:p>
    <w:p w:rsidR="007A46EE" w:rsidRDefault="009E1D98">
      <w:pPr>
        <w:pStyle w:val="a3"/>
        <w:spacing w:before="1" w:line="355" w:lineRule="auto"/>
        <w:ind w:right="149" w:firstLine="710"/>
      </w:pPr>
      <w:r>
        <w:t>принятие существующих в обществе нравственно-этических норм поведения</w:t>
      </w:r>
      <w:r>
        <w:rPr>
          <w:spacing w:val="80"/>
        </w:rPr>
        <w:t xml:space="preserve"> </w:t>
      </w:r>
      <w:r>
        <w:t>и правил межличностных отношений, которые строятся на проявлении гуманизма, сопереживания, уважения и доброжелательности;</w:t>
      </w:r>
    </w:p>
    <w:p w:rsidR="007A46EE" w:rsidRDefault="009E1D98">
      <w:pPr>
        <w:pStyle w:val="a3"/>
        <w:spacing w:line="355" w:lineRule="auto"/>
        <w:ind w:right="149" w:firstLine="710"/>
      </w:pPr>
      <w:r>
        <w:t>применение правил совместной деятельности, проявление способности договариваться, неприятие любых форм поведения, направленных на прич</w:t>
      </w:r>
      <w:r>
        <w:t>инение физического и морального вреда другим людям;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0"/>
          <w:numId w:val="65"/>
        </w:numPr>
        <w:tabs>
          <w:tab w:val="left" w:pos="1437"/>
        </w:tabs>
        <w:ind w:left="1437" w:hanging="301"/>
        <w:jc w:val="both"/>
        <w:rPr>
          <w:sz w:val="28"/>
        </w:rPr>
      </w:pPr>
      <w:r>
        <w:rPr>
          <w:spacing w:val="-2"/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7A46EE" w:rsidRDefault="009E1D98">
      <w:pPr>
        <w:pStyle w:val="a3"/>
        <w:spacing w:before="153" w:line="355" w:lineRule="auto"/>
        <w:ind w:right="146" w:firstLine="710"/>
      </w:pPr>
      <w:r>
        <w:t>понимание особой роли России в развитии общемировой художественной культуры,</w:t>
      </w:r>
      <w:r>
        <w:rPr>
          <w:spacing w:val="80"/>
        </w:rPr>
        <w:t xml:space="preserve"> </w:t>
      </w:r>
      <w:r>
        <w:t>проявление</w:t>
      </w:r>
      <w:r>
        <w:rPr>
          <w:spacing w:val="80"/>
        </w:rPr>
        <w:t xml:space="preserve"> </w:t>
      </w:r>
      <w:r>
        <w:t>уважительного</w:t>
      </w:r>
      <w:r>
        <w:rPr>
          <w:spacing w:val="80"/>
        </w:rPr>
        <w:t xml:space="preserve"> </w:t>
      </w:r>
      <w:r>
        <w:t>отношения,</w:t>
      </w:r>
      <w:r>
        <w:rPr>
          <w:spacing w:val="80"/>
        </w:rPr>
        <w:t xml:space="preserve"> </w:t>
      </w:r>
      <w:r>
        <w:t>восприимчивости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интереса</w:t>
      </w:r>
      <w:r>
        <w:rPr>
          <w:spacing w:val="40"/>
        </w:rPr>
        <w:t xml:space="preserve"> </w:t>
      </w:r>
      <w:r>
        <w:t>к разным видам иску</w:t>
      </w:r>
      <w:r>
        <w:t>сства, традициям и творчеству своего и других народов;</w:t>
      </w:r>
    </w:p>
    <w:p w:rsidR="007A46EE" w:rsidRDefault="009E1D98">
      <w:pPr>
        <w:pStyle w:val="a3"/>
        <w:spacing w:line="357" w:lineRule="auto"/>
        <w:ind w:right="157" w:firstLine="710"/>
      </w:pPr>
      <w: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7A46EE" w:rsidRDefault="009E1D98">
      <w:pPr>
        <w:pStyle w:val="a5"/>
        <w:numPr>
          <w:ilvl w:val="0"/>
          <w:numId w:val="65"/>
        </w:numPr>
        <w:tabs>
          <w:tab w:val="left" w:pos="1436"/>
        </w:tabs>
        <w:spacing w:line="355" w:lineRule="auto"/>
        <w:ind w:left="425" w:right="151" w:firstLine="710"/>
        <w:jc w:val="both"/>
        <w:rPr>
          <w:sz w:val="28"/>
        </w:rPr>
      </w:pPr>
      <w:r>
        <w:rPr>
          <w:sz w:val="28"/>
        </w:rPr>
        <w:t>физического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воспитания,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формирования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культуры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 xml:space="preserve">здоровья и эмоционального </w:t>
      </w:r>
      <w:r>
        <w:rPr>
          <w:sz w:val="28"/>
        </w:rPr>
        <w:t>благополучия:</w:t>
      </w:r>
    </w:p>
    <w:p w:rsidR="007A46EE" w:rsidRDefault="009E1D98">
      <w:pPr>
        <w:pStyle w:val="a3"/>
        <w:spacing w:line="355" w:lineRule="auto"/>
        <w:ind w:right="155" w:firstLine="710"/>
      </w:pPr>
      <w: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7A46EE" w:rsidRDefault="009E1D98">
      <w:pPr>
        <w:pStyle w:val="a3"/>
        <w:spacing w:line="355" w:lineRule="auto"/>
        <w:ind w:right="144" w:firstLine="710"/>
      </w:pPr>
      <w:r>
        <w:t>приобретение опыта эмоционального отношения к среде обитани</w:t>
      </w:r>
      <w:r>
        <w:t>я, бережное отношение к физическому и психическому здоровью;</w:t>
      </w:r>
    </w:p>
    <w:p w:rsidR="007A46EE" w:rsidRDefault="009E1D98">
      <w:pPr>
        <w:pStyle w:val="a5"/>
        <w:numPr>
          <w:ilvl w:val="0"/>
          <w:numId w:val="65"/>
        </w:numPr>
        <w:tabs>
          <w:tab w:val="left" w:pos="1437"/>
        </w:tabs>
        <w:ind w:left="1437" w:hanging="301"/>
        <w:jc w:val="both"/>
        <w:rPr>
          <w:sz w:val="28"/>
        </w:rPr>
      </w:pPr>
      <w:r>
        <w:rPr>
          <w:spacing w:val="-2"/>
          <w:sz w:val="28"/>
        </w:rPr>
        <w:t>трудового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7A46EE" w:rsidRDefault="009E1D98">
      <w:pPr>
        <w:pStyle w:val="a3"/>
        <w:spacing w:before="148" w:line="355" w:lineRule="auto"/>
        <w:ind w:right="155" w:firstLine="710"/>
      </w:pPr>
      <w: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</w:t>
      </w:r>
      <w:r>
        <w:rPr>
          <w:spacing w:val="-2"/>
        </w:rPr>
        <w:t>профессиям;</w:t>
      </w:r>
    </w:p>
    <w:p w:rsidR="007A46EE" w:rsidRDefault="009E1D98">
      <w:pPr>
        <w:pStyle w:val="a5"/>
        <w:numPr>
          <w:ilvl w:val="0"/>
          <w:numId w:val="65"/>
        </w:numPr>
        <w:tabs>
          <w:tab w:val="left" w:pos="1437"/>
        </w:tabs>
        <w:spacing w:line="317" w:lineRule="exact"/>
        <w:ind w:left="1437" w:hanging="301"/>
        <w:jc w:val="both"/>
        <w:rPr>
          <w:sz w:val="28"/>
        </w:rPr>
      </w:pPr>
      <w:r>
        <w:rPr>
          <w:spacing w:val="-2"/>
          <w:sz w:val="28"/>
        </w:rPr>
        <w:t>экологического</w:t>
      </w:r>
      <w:r>
        <w:rPr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7A46EE" w:rsidRDefault="009E1D98">
      <w:pPr>
        <w:pStyle w:val="a3"/>
        <w:spacing w:before="158" w:line="355" w:lineRule="auto"/>
        <w:ind w:right="145" w:firstLine="710"/>
      </w:pPr>
      <w:r>
        <w:t>осо</w:t>
      </w:r>
      <w:r>
        <w:t>знание роли человека в природе и обществе, принятие экологических норм поведения,</w:t>
      </w:r>
      <w:r>
        <w:rPr>
          <w:spacing w:val="40"/>
        </w:rPr>
        <w:t xml:space="preserve"> </w:t>
      </w:r>
      <w:r>
        <w:t>бережного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природе,</w:t>
      </w:r>
      <w:r>
        <w:rPr>
          <w:spacing w:val="40"/>
        </w:rPr>
        <w:t xml:space="preserve"> </w:t>
      </w:r>
      <w:r>
        <w:t>неприятие</w:t>
      </w:r>
      <w:r>
        <w:rPr>
          <w:spacing w:val="40"/>
        </w:rPr>
        <w:t xml:space="preserve"> </w:t>
      </w:r>
      <w:r>
        <w:t>действий,</w:t>
      </w:r>
      <w:r>
        <w:rPr>
          <w:spacing w:val="40"/>
        </w:rPr>
        <w:t xml:space="preserve"> </w:t>
      </w:r>
      <w:r>
        <w:t>приносящих вред природе;</w:t>
      </w:r>
    </w:p>
    <w:p w:rsidR="007A46EE" w:rsidRDefault="009E1D98">
      <w:pPr>
        <w:pStyle w:val="a5"/>
        <w:numPr>
          <w:ilvl w:val="0"/>
          <w:numId w:val="65"/>
        </w:numPr>
        <w:tabs>
          <w:tab w:val="left" w:pos="1437"/>
        </w:tabs>
        <w:spacing w:line="319" w:lineRule="exact"/>
        <w:ind w:left="1437" w:hanging="301"/>
        <w:jc w:val="both"/>
        <w:rPr>
          <w:sz w:val="28"/>
        </w:rPr>
      </w:pPr>
      <w:r>
        <w:rPr>
          <w:spacing w:val="-2"/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научного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познания:</w:t>
      </w:r>
    </w:p>
    <w:p w:rsidR="007A46EE" w:rsidRDefault="009E1D98">
      <w:pPr>
        <w:pStyle w:val="a3"/>
        <w:spacing w:before="158" w:line="355" w:lineRule="auto"/>
        <w:ind w:right="158" w:firstLine="710"/>
      </w:pPr>
      <w:r>
        <w:t>осознание ценности познания для развития человека, необходимости самообразования и саморазвития;</w:t>
      </w:r>
    </w:p>
    <w:p w:rsidR="007A46EE" w:rsidRDefault="009E1D98">
      <w:pPr>
        <w:pStyle w:val="a3"/>
        <w:spacing w:line="355" w:lineRule="auto"/>
        <w:ind w:right="151" w:firstLine="710"/>
      </w:pPr>
      <w:r>
        <w:t>проявление познавательного интереса, активности, инициативности, любознательности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самостоятельности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расширении</w:t>
      </w:r>
      <w:r>
        <w:rPr>
          <w:spacing w:val="40"/>
        </w:rPr>
        <w:t xml:space="preserve"> </w:t>
      </w:r>
      <w:r>
        <w:t>своих</w:t>
      </w:r>
      <w:r>
        <w:rPr>
          <w:spacing w:val="40"/>
        </w:rPr>
        <w:t xml:space="preserve"> </w:t>
      </w:r>
      <w:r>
        <w:t>знаний,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 с использованием р</w:t>
      </w:r>
      <w:r>
        <w:t>азличных информационных средств.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line="355" w:lineRule="auto"/>
        <w:ind w:right="150" w:firstLine="710"/>
        <w:jc w:val="both"/>
        <w:rPr>
          <w:sz w:val="28"/>
        </w:rPr>
      </w:pPr>
      <w:r>
        <w:rPr>
          <w:sz w:val="28"/>
        </w:rPr>
        <w:t>В результате изучения окружающего мира на уровне начального общего</w:t>
      </w:r>
      <w:r>
        <w:rPr>
          <w:spacing w:val="40"/>
          <w:sz w:val="28"/>
        </w:rPr>
        <w:t xml:space="preserve">  </w:t>
      </w:r>
      <w:r>
        <w:rPr>
          <w:sz w:val="28"/>
        </w:rPr>
        <w:t>образования</w:t>
      </w:r>
      <w:r>
        <w:rPr>
          <w:spacing w:val="40"/>
          <w:sz w:val="28"/>
        </w:rPr>
        <w:t xml:space="preserve">  </w:t>
      </w:r>
      <w:r>
        <w:rPr>
          <w:sz w:val="28"/>
        </w:rPr>
        <w:t>у</w:t>
      </w:r>
      <w:r>
        <w:rPr>
          <w:spacing w:val="40"/>
          <w:sz w:val="28"/>
        </w:rPr>
        <w:t xml:space="preserve">  </w:t>
      </w:r>
      <w:r>
        <w:rPr>
          <w:sz w:val="28"/>
        </w:rPr>
        <w:t>обучающегося</w:t>
      </w:r>
      <w:r>
        <w:rPr>
          <w:spacing w:val="59"/>
          <w:sz w:val="28"/>
        </w:rPr>
        <w:t xml:space="preserve">  </w:t>
      </w:r>
      <w:r>
        <w:rPr>
          <w:sz w:val="28"/>
        </w:rPr>
        <w:t>будут</w:t>
      </w:r>
      <w:r>
        <w:rPr>
          <w:spacing w:val="40"/>
          <w:sz w:val="28"/>
        </w:rPr>
        <w:t xml:space="preserve">  </w:t>
      </w:r>
      <w:r>
        <w:rPr>
          <w:sz w:val="28"/>
        </w:rPr>
        <w:t>сформированы</w:t>
      </w:r>
      <w:r>
        <w:rPr>
          <w:spacing w:val="63"/>
          <w:sz w:val="28"/>
        </w:rPr>
        <w:t xml:space="preserve">  </w:t>
      </w:r>
      <w:r>
        <w:rPr>
          <w:sz w:val="28"/>
        </w:rPr>
        <w:t>познавательные</w:t>
      </w:r>
    </w:p>
    <w:p w:rsidR="007A46EE" w:rsidRDefault="007A46EE">
      <w:pPr>
        <w:pStyle w:val="a5"/>
        <w:spacing w:line="355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9"/>
      </w:pPr>
      <w:r>
        <w:t xml:space="preserve">универсальные учебные действия, коммуникативные универсальные учебные </w:t>
      </w:r>
      <w:r>
        <w:t>действия,</w:t>
      </w:r>
      <w:r>
        <w:rPr>
          <w:spacing w:val="-3"/>
        </w:rPr>
        <w:t xml:space="preserve"> </w:t>
      </w:r>
      <w:r>
        <w:t>регулятивные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совместная</w:t>
      </w:r>
      <w:r>
        <w:rPr>
          <w:spacing w:val="-3"/>
        </w:rPr>
        <w:t xml:space="preserve"> </w:t>
      </w:r>
      <w:r>
        <w:t>деятельность.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line="355" w:lineRule="auto"/>
        <w:ind w:right="160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7A46EE" w:rsidRDefault="009E1D98">
      <w:pPr>
        <w:pStyle w:val="a3"/>
        <w:spacing w:line="355" w:lineRule="auto"/>
        <w:ind w:right="144" w:firstLine="710"/>
      </w:pPr>
      <w:r>
        <w:t>понимать</w:t>
      </w:r>
      <w:r>
        <w:rPr>
          <w:spacing w:val="80"/>
        </w:rPr>
        <w:t xml:space="preserve">  </w:t>
      </w:r>
      <w:r>
        <w:t>целостность</w:t>
      </w:r>
      <w:r>
        <w:rPr>
          <w:spacing w:val="80"/>
        </w:rPr>
        <w:t xml:space="preserve">  </w:t>
      </w:r>
      <w:r>
        <w:t>окружающего</w:t>
      </w:r>
      <w:r>
        <w:rPr>
          <w:spacing w:val="80"/>
        </w:rPr>
        <w:t xml:space="preserve">  </w:t>
      </w:r>
      <w:r>
        <w:t>мира</w:t>
      </w:r>
      <w:r>
        <w:rPr>
          <w:spacing w:val="80"/>
        </w:rPr>
        <w:t xml:space="preserve">  </w:t>
      </w:r>
      <w:r>
        <w:t>(взаимосвязь</w:t>
      </w:r>
      <w:r>
        <w:rPr>
          <w:spacing w:val="80"/>
        </w:rPr>
        <w:t xml:space="preserve">  </w:t>
      </w:r>
      <w:r>
        <w:t>природной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социальной</w:t>
      </w:r>
      <w:r>
        <w:rPr>
          <w:spacing w:val="80"/>
        </w:rPr>
        <w:t xml:space="preserve">  </w:t>
      </w:r>
      <w:r>
        <w:t>среды</w:t>
      </w:r>
      <w:r>
        <w:rPr>
          <w:spacing w:val="80"/>
        </w:rPr>
        <w:t xml:space="preserve">  </w:t>
      </w:r>
      <w:r>
        <w:t>обитания),</w:t>
      </w:r>
      <w:r>
        <w:rPr>
          <w:spacing w:val="80"/>
        </w:rPr>
        <w:t xml:space="preserve">  </w:t>
      </w:r>
      <w:r>
        <w:t>проявлять</w:t>
      </w:r>
      <w:r>
        <w:rPr>
          <w:spacing w:val="80"/>
        </w:rPr>
        <w:t xml:space="preserve">  </w:t>
      </w:r>
      <w:r>
        <w:t>способность</w:t>
      </w:r>
      <w:r>
        <w:rPr>
          <w:spacing w:val="80"/>
        </w:rPr>
        <w:t xml:space="preserve">  </w:t>
      </w:r>
      <w:r>
        <w:t>ориентироваться</w:t>
      </w:r>
      <w:r>
        <w:rPr>
          <w:spacing w:val="40"/>
        </w:rPr>
        <w:t xml:space="preserve"> </w:t>
      </w:r>
      <w:r>
        <w:t>в изменяющейся действительности;</w:t>
      </w:r>
    </w:p>
    <w:p w:rsidR="007A46EE" w:rsidRDefault="009E1D98">
      <w:pPr>
        <w:pStyle w:val="a3"/>
        <w:spacing w:line="355" w:lineRule="auto"/>
        <w:ind w:right="143" w:firstLine="710"/>
      </w:pPr>
      <w: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7A46EE" w:rsidRDefault="009E1D98">
      <w:pPr>
        <w:pStyle w:val="a3"/>
        <w:spacing w:line="355" w:lineRule="auto"/>
        <w:ind w:right="151" w:firstLine="710"/>
      </w:pPr>
      <w:r>
        <w:t>сравнивать</w:t>
      </w:r>
      <w:r>
        <w:rPr>
          <w:spacing w:val="80"/>
        </w:rPr>
        <w:t xml:space="preserve">  </w:t>
      </w:r>
      <w:r>
        <w:t>объекты</w:t>
      </w:r>
      <w:r>
        <w:rPr>
          <w:spacing w:val="80"/>
        </w:rPr>
        <w:t xml:space="preserve">  </w:t>
      </w:r>
      <w:r>
        <w:t>окружающего</w:t>
      </w:r>
      <w:r>
        <w:rPr>
          <w:spacing w:val="80"/>
        </w:rPr>
        <w:t xml:space="preserve">  </w:t>
      </w:r>
      <w:r>
        <w:t>мира,</w:t>
      </w:r>
      <w:r>
        <w:rPr>
          <w:spacing w:val="80"/>
        </w:rPr>
        <w:t xml:space="preserve">  </w:t>
      </w:r>
      <w:r>
        <w:t>устанавливать</w:t>
      </w:r>
      <w:r>
        <w:rPr>
          <w:spacing w:val="80"/>
        </w:rPr>
        <w:t xml:space="preserve">  </w:t>
      </w:r>
      <w:r>
        <w:t>основания для ср</w:t>
      </w:r>
      <w:r>
        <w:t>авнения, устанавливать аналогии;</w:t>
      </w:r>
    </w:p>
    <w:p w:rsidR="007A46EE" w:rsidRDefault="009E1D98">
      <w:pPr>
        <w:pStyle w:val="a3"/>
        <w:spacing w:line="319" w:lineRule="exact"/>
        <w:ind w:left="1136"/>
      </w:pPr>
      <w:r>
        <w:t>объединять</w:t>
      </w:r>
      <w:r>
        <w:rPr>
          <w:spacing w:val="-18"/>
        </w:rPr>
        <w:t xml:space="preserve"> </w:t>
      </w:r>
      <w:r>
        <w:t>части</w:t>
      </w:r>
      <w:r>
        <w:rPr>
          <w:spacing w:val="-16"/>
        </w:rPr>
        <w:t xml:space="preserve"> </w:t>
      </w:r>
      <w:r>
        <w:t>объекта</w:t>
      </w:r>
      <w:r>
        <w:rPr>
          <w:spacing w:val="-11"/>
        </w:rPr>
        <w:t xml:space="preserve"> </w:t>
      </w:r>
      <w:r>
        <w:t>(объекты)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определённому</w:t>
      </w:r>
      <w:r>
        <w:rPr>
          <w:spacing w:val="-17"/>
        </w:rPr>
        <w:t xml:space="preserve"> </w:t>
      </w:r>
      <w:r>
        <w:rPr>
          <w:spacing w:val="-2"/>
        </w:rPr>
        <w:t>признаку;</w:t>
      </w:r>
    </w:p>
    <w:p w:rsidR="007A46EE" w:rsidRDefault="009E1D98">
      <w:pPr>
        <w:pStyle w:val="a3"/>
        <w:spacing w:before="147" w:line="357" w:lineRule="auto"/>
        <w:ind w:firstLine="710"/>
        <w:jc w:val="left"/>
      </w:pPr>
      <w:r>
        <w:t>определять</w:t>
      </w:r>
      <w:r>
        <w:rPr>
          <w:spacing w:val="40"/>
        </w:rPr>
        <w:t xml:space="preserve"> </w:t>
      </w:r>
      <w:r>
        <w:t>существенный</w:t>
      </w:r>
      <w:r>
        <w:rPr>
          <w:spacing w:val="40"/>
        </w:rPr>
        <w:t xml:space="preserve"> </w:t>
      </w:r>
      <w:r>
        <w:t>признак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классификации,</w:t>
      </w:r>
      <w:r>
        <w:rPr>
          <w:spacing w:val="40"/>
        </w:rPr>
        <w:t xml:space="preserve"> </w:t>
      </w:r>
      <w:r>
        <w:t>классифицировать предложенные объекты;</w:t>
      </w:r>
    </w:p>
    <w:p w:rsidR="007A46EE" w:rsidRDefault="009E1D98">
      <w:pPr>
        <w:pStyle w:val="a3"/>
        <w:spacing w:line="355" w:lineRule="auto"/>
        <w:ind w:right="275" w:firstLine="710"/>
        <w:jc w:val="left"/>
      </w:pPr>
      <w:r>
        <w:t>находить</w:t>
      </w:r>
      <w:r>
        <w:rPr>
          <w:spacing w:val="-9"/>
        </w:rPr>
        <w:t xml:space="preserve"> </w:t>
      </w:r>
      <w:r>
        <w:t>закономерности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противоречия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рассматриваемых</w:t>
      </w:r>
      <w:r>
        <w:rPr>
          <w:spacing w:val="-11"/>
        </w:rPr>
        <w:t xml:space="preserve"> </w:t>
      </w:r>
      <w:r>
        <w:t>фактах,</w:t>
      </w:r>
      <w:r>
        <w:rPr>
          <w:spacing w:val="-4"/>
        </w:rPr>
        <w:t xml:space="preserve"> </w:t>
      </w:r>
      <w:r>
        <w:t>данных</w:t>
      </w:r>
      <w:r>
        <w:t xml:space="preserve"> и наблюдениях на основе предложенного алгоритма;</w:t>
      </w:r>
    </w:p>
    <w:p w:rsidR="007A46EE" w:rsidRDefault="009E1D98">
      <w:pPr>
        <w:pStyle w:val="a3"/>
        <w:spacing w:line="357" w:lineRule="auto"/>
        <w:ind w:firstLine="710"/>
        <w:jc w:val="left"/>
      </w:pPr>
      <w:r>
        <w:t>выявлять</w:t>
      </w:r>
      <w:r>
        <w:rPr>
          <w:spacing w:val="-12"/>
        </w:rPr>
        <w:t xml:space="preserve"> </w:t>
      </w:r>
      <w:r>
        <w:t>недостаток</w:t>
      </w:r>
      <w:r>
        <w:rPr>
          <w:spacing w:val="-10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учебной</w:t>
      </w:r>
      <w:r>
        <w:rPr>
          <w:spacing w:val="-10"/>
        </w:rPr>
        <w:t xml:space="preserve"> </w:t>
      </w:r>
      <w:r>
        <w:t>(практической)</w:t>
      </w:r>
      <w:r>
        <w:rPr>
          <w:spacing w:val="-10"/>
        </w:rPr>
        <w:t xml:space="preserve"> </w:t>
      </w:r>
      <w:r>
        <w:t>задачи на основе предложенного алгоритма.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line="355" w:lineRule="auto"/>
        <w:ind w:right="153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исследовательские действия как часть познавате</w:t>
      </w:r>
      <w:r>
        <w:rPr>
          <w:sz w:val="28"/>
        </w:rPr>
        <w:t xml:space="preserve">льных универсальных учебных </w:t>
      </w:r>
      <w:r>
        <w:rPr>
          <w:spacing w:val="-2"/>
          <w:sz w:val="28"/>
        </w:rPr>
        <w:t>действий:</w:t>
      </w:r>
    </w:p>
    <w:p w:rsidR="007A46EE" w:rsidRDefault="009E1D98">
      <w:pPr>
        <w:pStyle w:val="a3"/>
        <w:spacing w:line="355" w:lineRule="auto"/>
        <w:ind w:right="135" w:firstLine="710"/>
      </w:pPr>
      <w:r>
        <w:t>проводить</w:t>
      </w:r>
      <w:r>
        <w:rPr>
          <w:spacing w:val="80"/>
        </w:rPr>
        <w:t xml:space="preserve"> </w:t>
      </w:r>
      <w:r>
        <w:t>(по</w:t>
      </w:r>
      <w:r>
        <w:rPr>
          <w:spacing w:val="80"/>
        </w:rPr>
        <w:t xml:space="preserve"> </w:t>
      </w:r>
      <w:r>
        <w:t>предложенному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самостоятельно</w:t>
      </w:r>
      <w:r>
        <w:rPr>
          <w:spacing w:val="80"/>
        </w:rPr>
        <w:t xml:space="preserve"> </w:t>
      </w:r>
      <w:r>
        <w:t>составленному</w:t>
      </w:r>
      <w:r>
        <w:rPr>
          <w:spacing w:val="80"/>
        </w:rPr>
        <w:t xml:space="preserve"> </w:t>
      </w:r>
      <w:r>
        <w:t>плану</w:t>
      </w:r>
      <w:r>
        <w:rPr>
          <w:spacing w:val="80"/>
        </w:rPr>
        <w:t xml:space="preserve"> </w:t>
      </w:r>
      <w:r>
        <w:t>или выдвинутому предположению) наблюдения, несложные опыты;</w:t>
      </w:r>
    </w:p>
    <w:p w:rsidR="007A46EE" w:rsidRDefault="009E1D98">
      <w:pPr>
        <w:pStyle w:val="a3"/>
        <w:spacing w:before="3" w:line="355" w:lineRule="auto"/>
        <w:ind w:left="1136" w:right="165"/>
      </w:pPr>
      <w:r>
        <w:t>проявлять интерес к экспериментам, проводимым под руководством учителя; определять</w:t>
      </w:r>
      <w:r>
        <w:rPr>
          <w:spacing w:val="80"/>
        </w:rPr>
        <w:t xml:space="preserve"> </w:t>
      </w:r>
      <w:r>
        <w:t>разницу</w:t>
      </w:r>
      <w:r>
        <w:rPr>
          <w:spacing w:val="80"/>
        </w:rPr>
        <w:t xml:space="preserve"> </w:t>
      </w:r>
      <w:r>
        <w:t>между</w:t>
      </w:r>
      <w:r>
        <w:rPr>
          <w:spacing w:val="80"/>
        </w:rPr>
        <w:t xml:space="preserve"> </w:t>
      </w:r>
      <w:r>
        <w:t>реальным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желательным</w:t>
      </w:r>
      <w:r>
        <w:rPr>
          <w:spacing w:val="80"/>
        </w:rPr>
        <w:t xml:space="preserve"> </w:t>
      </w:r>
      <w:r>
        <w:t>состоянием</w:t>
      </w:r>
      <w:r>
        <w:rPr>
          <w:spacing w:val="80"/>
        </w:rPr>
        <w:t xml:space="preserve"> </w:t>
      </w:r>
      <w:r>
        <w:t>объекта</w:t>
      </w:r>
    </w:p>
    <w:p w:rsidR="007A46EE" w:rsidRDefault="009E1D98">
      <w:pPr>
        <w:pStyle w:val="a3"/>
        <w:spacing w:before="2"/>
      </w:pPr>
      <w:r>
        <w:t>(ситуации)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основе</w:t>
      </w:r>
      <w:r>
        <w:rPr>
          <w:spacing w:val="-17"/>
        </w:rPr>
        <w:t xml:space="preserve"> </w:t>
      </w:r>
      <w:r>
        <w:t>предложенных</w:t>
      </w:r>
      <w:r>
        <w:rPr>
          <w:spacing w:val="-17"/>
        </w:rPr>
        <w:t xml:space="preserve"> </w:t>
      </w:r>
      <w:r>
        <w:rPr>
          <w:spacing w:val="-2"/>
        </w:rPr>
        <w:t>вопросов;</w:t>
      </w:r>
    </w:p>
    <w:p w:rsidR="007A46EE" w:rsidRDefault="009E1D98">
      <w:pPr>
        <w:pStyle w:val="a3"/>
        <w:spacing w:before="139" w:line="355" w:lineRule="auto"/>
        <w:ind w:right="148" w:firstLine="710"/>
      </w:pPr>
      <w:r>
        <w:t>формулировать</w:t>
      </w:r>
      <w:r>
        <w:rPr>
          <w:spacing w:val="-1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цель</w:t>
      </w:r>
      <w:r>
        <w:rPr>
          <w:spacing w:val="-3"/>
        </w:rPr>
        <w:t xml:space="preserve"> </w:t>
      </w:r>
      <w:r>
        <w:t>предстоящей</w:t>
      </w:r>
      <w:r>
        <w:rPr>
          <w:spacing w:val="-5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 xml:space="preserve">прогнозировать возможное развитие процессов, событий и последствия в аналогичных или сходных </w:t>
      </w:r>
      <w:r>
        <w:rPr>
          <w:spacing w:val="-2"/>
        </w:rPr>
        <w:t>ситуациях;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9" w:firstLine="710"/>
      </w:pPr>
      <w: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</w:t>
      </w:r>
      <w:r>
        <w:rPr>
          <w:spacing w:val="80"/>
        </w:rPr>
        <w:t xml:space="preserve"> </w:t>
      </w:r>
      <w:r>
        <w:t>и другие)</w:t>
      </w:r>
      <w:r>
        <w:t>;</w:t>
      </w:r>
    </w:p>
    <w:p w:rsidR="007A46EE" w:rsidRDefault="009E1D98">
      <w:pPr>
        <w:pStyle w:val="a3"/>
        <w:spacing w:line="355" w:lineRule="auto"/>
        <w:ind w:right="144" w:firstLine="710"/>
      </w:pPr>
      <w:r>
        <w:t>проводить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предложенному</w:t>
      </w:r>
      <w:r>
        <w:rPr>
          <w:spacing w:val="40"/>
        </w:rPr>
        <w:t xml:space="preserve">  </w:t>
      </w:r>
      <w:r>
        <w:t>плану</w:t>
      </w:r>
      <w:r>
        <w:rPr>
          <w:spacing w:val="40"/>
        </w:rPr>
        <w:t xml:space="preserve">  </w:t>
      </w:r>
      <w:r>
        <w:t>опыт,</w:t>
      </w:r>
      <w:r>
        <w:rPr>
          <w:spacing w:val="80"/>
        </w:rPr>
        <w:t xml:space="preserve">  </w:t>
      </w:r>
      <w:r>
        <w:t>несложное</w:t>
      </w:r>
      <w:r>
        <w:rPr>
          <w:spacing w:val="80"/>
        </w:rPr>
        <w:t xml:space="preserve">  </w:t>
      </w:r>
      <w:r>
        <w:t>исследование по установлению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объекта изучения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связей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(часть</w:t>
      </w:r>
      <w:r>
        <w:rPr>
          <w:spacing w:val="-5"/>
        </w:rPr>
        <w:t xml:space="preserve"> </w:t>
      </w:r>
      <w:r>
        <w:t>‒ целое, причина ‒ следствие);</w:t>
      </w:r>
    </w:p>
    <w:p w:rsidR="007A46EE" w:rsidRDefault="009E1D98">
      <w:pPr>
        <w:pStyle w:val="a3"/>
        <w:spacing w:line="355" w:lineRule="auto"/>
        <w:ind w:right="161" w:firstLine="710"/>
      </w:pPr>
      <w: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line="355" w:lineRule="auto"/>
        <w:ind w:right="139" w:firstLine="710"/>
        <w:jc w:val="both"/>
        <w:rPr>
          <w:sz w:val="28"/>
        </w:rPr>
      </w:pPr>
      <w:r>
        <w:rPr>
          <w:sz w:val="28"/>
        </w:rPr>
        <w:t>У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обучающегося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будут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сформированы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умения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работать с информацией как часть познавательных универсальных учебных дейст</w:t>
      </w:r>
      <w:r>
        <w:rPr>
          <w:sz w:val="28"/>
        </w:rPr>
        <w:t>вий:</w:t>
      </w:r>
    </w:p>
    <w:p w:rsidR="007A46EE" w:rsidRDefault="009E1D98">
      <w:pPr>
        <w:pStyle w:val="a3"/>
        <w:tabs>
          <w:tab w:val="left" w:pos="2960"/>
          <w:tab w:val="left" w:pos="4463"/>
          <w:tab w:val="left" w:pos="5966"/>
          <w:tab w:val="left" w:pos="6619"/>
          <w:tab w:val="left" w:pos="7680"/>
          <w:tab w:val="left" w:pos="9501"/>
        </w:tabs>
        <w:spacing w:line="355" w:lineRule="auto"/>
        <w:ind w:right="157" w:firstLine="710"/>
        <w:jc w:val="left"/>
      </w:pPr>
      <w:r>
        <w:rPr>
          <w:spacing w:val="-2"/>
        </w:rPr>
        <w:t>использовать</w:t>
      </w:r>
      <w:r>
        <w:tab/>
      </w:r>
      <w:r>
        <w:rPr>
          <w:spacing w:val="-2"/>
        </w:rPr>
        <w:t>различные</w:t>
      </w:r>
      <w:r>
        <w:tab/>
      </w:r>
      <w:r>
        <w:rPr>
          <w:spacing w:val="-2"/>
        </w:rPr>
        <w:t>источники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поиска</w:t>
      </w:r>
      <w:r>
        <w:tab/>
      </w:r>
      <w:r>
        <w:rPr>
          <w:spacing w:val="-2"/>
        </w:rPr>
        <w:t>информации,</w:t>
      </w:r>
      <w:r>
        <w:tab/>
      </w:r>
      <w:r>
        <w:rPr>
          <w:spacing w:val="-4"/>
        </w:rPr>
        <w:t xml:space="preserve">выбирать </w:t>
      </w:r>
      <w:r>
        <w:t>источник получения информации с учётом учебной задачи;</w:t>
      </w:r>
    </w:p>
    <w:p w:rsidR="007A46EE" w:rsidRDefault="009E1D98">
      <w:pPr>
        <w:pStyle w:val="a3"/>
        <w:spacing w:line="355" w:lineRule="auto"/>
        <w:ind w:firstLine="710"/>
        <w:jc w:val="left"/>
      </w:pPr>
      <w:r>
        <w:t>находить</w:t>
      </w:r>
      <w:r>
        <w:rPr>
          <w:spacing w:val="30"/>
        </w:rPr>
        <w:t xml:space="preserve"> </w:t>
      </w:r>
      <w:r>
        <w:t>в предложенном</w:t>
      </w:r>
      <w:r>
        <w:rPr>
          <w:spacing w:val="33"/>
        </w:rPr>
        <w:t xml:space="preserve"> </w:t>
      </w:r>
      <w:r>
        <w:t>источнике</w:t>
      </w:r>
      <w:r>
        <w:rPr>
          <w:spacing w:val="33"/>
        </w:rPr>
        <w:t xml:space="preserve"> </w:t>
      </w:r>
      <w:r>
        <w:t>информацию,</w:t>
      </w:r>
      <w:r>
        <w:rPr>
          <w:spacing w:val="34"/>
        </w:rPr>
        <w:t xml:space="preserve"> </w:t>
      </w:r>
      <w:r>
        <w:t>представленную</w:t>
      </w:r>
      <w:r>
        <w:rPr>
          <w:spacing w:val="32"/>
        </w:rPr>
        <w:t xml:space="preserve"> </w:t>
      </w:r>
      <w:r>
        <w:t>в явном виде, согласно заданному алгоритму;</w:t>
      </w:r>
    </w:p>
    <w:p w:rsidR="007A46EE" w:rsidRDefault="009E1D98">
      <w:pPr>
        <w:pStyle w:val="a3"/>
        <w:spacing w:before="1" w:line="355" w:lineRule="auto"/>
        <w:ind w:right="275" w:firstLine="710"/>
        <w:jc w:val="left"/>
      </w:pPr>
      <w:r>
        <w:t>распознавать</w:t>
      </w:r>
      <w:r>
        <w:rPr>
          <w:spacing w:val="40"/>
        </w:rPr>
        <w:t xml:space="preserve"> </w:t>
      </w:r>
      <w:r>
        <w:t>достоверную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недостоверную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самостоятельно или на основе предложенного учителем способа её проверки;</w:t>
      </w:r>
    </w:p>
    <w:p w:rsidR="007A46EE" w:rsidRDefault="009E1D98">
      <w:pPr>
        <w:pStyle w:val="a3"/>
        <w:spacing w:before="3" w:line="355" w:lineRule="auto"/>
        <w:ind w:firstLine="710"/>
        <w:jc w:val="left"/>
      </w:pPr>
      <w:r>
        <w:t>находить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6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учебных</w:t>
      </w:r>
      <w:r>
        <w:rPr>
          <w:spacing w:val="-18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текстовую,</w:t>
      </w:r>
      <w:r>
        <w:rPr>
          <w:spacing w:val="-8"/>
        </w:rPr>
        <w:t xml:space="preserve"> </w:t>
      </w:r>
      <w:r>
        <w:t>графическую, аудиовизуальную информацию;</w:t>
      </w:r>
    </w:p>
    <w:p w:rsidR="007A46EE" w:rsidRDefault="009E1D98">
      <w:pPr>
        <w:pStyle w:val="a3"/>
        <w:spacing w:before="2" w:line="355" w:lineRule="auto"/>
        <w:ind w:firstLine="710"/>
        <w:jc w:val="left"/>
      </w:pPr>
      <w:r>
        <w:t>читать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интерпретировать</w:t>
      </w:r>
      <w:r>
        <w:rPr>
          <w:spacing w:val="-10"/>
        </w:rPr>
        <w:t xml:space="preserve"> </w:t>
      </w:r>
      <w:r>
        <w:t>графически</w:t>
      </w:r>
      <w:r>
        <w:rPr>
          <w:spacing w:val="-8"/>
        </w:rPr>
        <w:t xml:space="preserve"> </w:t>
      </w:r>
      <w:r>
        <w:t>представленную</w:t>
      </w:r>
      <w:r>
        <w:rPr>
          <w:spacing w:val="-9"/>
        </w:rPr>
        <w:t xml:space="preserve"> </w:t>
      </w:r>
      <w:r>
        <w:t>информацию:</w:t>
      </w:r>
      <w:r>
        <w:rPr>
          <w:spacing w:val="-12"/>
        </w:rPr>
        <w:t xml:space="preserve"> </w:t>
      </w:r>
      <w:r>
        <w:t>схему, таблицу, иллюстрацию;</w:t>
      </w:r>
    </w:p>
    <w:p w:rsidR="007A46EE" w:rsidRDefault="009E1D98">
      <w:pPr>
        <w:pStyle w:val="a3"/>
        <w:tabs>
          <w:tab w:val="left" w:pos="2874"/>
          <w:tab w:val="left" w:pos="2907"/>
          <w:tab w:val="left" w:pos="4242"/>
          <w:tab w:val="left" w:pos="4300"/>
          <w:tab w:val="left" w:pos="4766"/>
          <w:tab w:val="left" w:pos="6859"/>
          <w:tab w:val="left" w:pos="8929"/>
          <w:tab w:val="left" w:pos="9534"/>
          <w:tab w:val="left" w:pos="10134"/>
        </w:tabs>
        <w:spacing w:line="357" w:lineRule="auto"/>
        <w:ind w:right="152" w:firstLine="710"/>
        <w:jc w:val="left"/>
      </w:pPr>
      <w:r>
        <w:rPr>
          <w:spacing w:val="-2"/>
        </w:rPr>
        <w:t>соблюдать</w:t>
      </w:r>
      <w:r>
        <w:tab/>
      </w:r>
      <w:r>
        <w:rPr>
          <w:spacing w:val="-2"/>
        </w:rPr>
        <w:t>правила</w:t>
      </w:r>
      <w:r>
        <w:tab/>
      </w:r>
      <w:r>
        <w:tab/>
      </w:r>
      <w:r>
        <w:rPr>
          <w:spacing w:val="-2"/>
        </w:rPr>
        <w:t>информационной</w:t>
      </w:r>
      <w:r>
        <w:tab/>
      </w:r>
      <w:r>
        <w:rPr>
          <w:spacing w:val="-2"/>
        </w:rPr>
        <w:t>безопасности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условиях контролируемого</w:t>
      </w:r>
      <w:r>
        <w:tab/>
      </w:r>
      <w:r>
        <w:tab/>
      </w:r>
      <w:r>
        <w:rPr>
          <w:spacing w:val="-2"/>
        </w:rPr>
        <w:t>доступа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>информационно-</w:t>
      </w:r>
      <w:r>
        <w:rPr>
          <w:spacing w:val="-2"/>
        </w:rPr>
        <w:t>телекоммуникационную</w:t>
      </w:r>
      <w:r>
        <w:tab/>
      </w:r>
      <w:r>
        <w:rPr>
          <w:spacing w:val="-6"/>
        </w:rPr>
        <w:t>сеть</w:t>
      </w:r>
    </w:p>
    <w:p w:rsidR="007A46EE" w:rsidRDefault="009E1D98">
      <w:pPr>
        <w:pStyle w:val="a3"/>
        <w:spacing w:line="318" w:lineRule="exact"/>
        <w:jc w:val="left"/>
      </w:pPr>
      <w:r>
        <w:t>«Интернет»</w:t>
      </w:r>
      <w:r>
        <w:rPr>
          <w:spacing w:val="-18"/>
        </w:rPr>
        <w:t xml:space="preserve"> </w:t>
      </w:r>
      <w:r>
        <w:t>(с</w:t>
      </w:r>
      <w:r>
        <w:rPr>
          <w:spacing w:val="-11"/>
        </w:rPr>
        <w:t xml:space="preserve"> </w:t>
      </w:r>
      <w:r>
        <w:t>помощью</w:t>
      </w:r>
      <w:r>
        <w:rPr>
          <w:spacing w:val="-12"/>
        </w:rPr>
        <w:t xml:space="preserve"> </w:t>
      </w:r>
      <w:r>
        <w:rPr>
          <w:spacing w:val="-2"/>
        </w:rPr>
        <w:t>учителя);</w:t>
      </w:r>
    </w:p>
    <w:p w:rsidR="007A46EE" w:rsidRDefault="009E1D98">
      <w:pPr>
        <w:pStyle w:val="a3"/>
        <w:tabs>
          <w:tab w:val="left" w:pos="3118"/>
          <w:tab w:val="left" w:pos="3517"/>
          <w:tab w:val="left" w:pos="4910"/>
          <w:tab w:val="left" w:pos="6485"/>
          <w:tab w:val="left" w:pos="7589"/>
          <w:tab w:val="left" w:pos="9496"/>
        </w:tabs>
        <w:spacing w:before="137" w:line="355" w:lineRule="auto"/>
        <w:ind w:right="157" w:firstLine="710"/>
        <w:jc w:val="left"/>
      </w:pPr>
      <w:r>
        <w:rPr>
          <w:spacing w:val="-2"/>
        </w:rPr>
        <w:t>анализировать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создавать</w:t>
      </w:r>
      <w:r>
        <w:tab/>
      </w:r>
      <w:r>
        <w:rPr>
          <w:spacing w:val="-2"/>
        </w:rPr>
        <w:t>текстовую,</w:t>
      </w:r>
      <w:r>
        <w:tab/>
      </w:r>
      <w:r>
        <w:rPr>
          <w:spacing w:val="-2"/>
        </w:rPr>
        <w:t>видео-,</w:t>
      </w:r>
      <w:r>
        <w:tab/>
      </w:r>
      <w:r>
        <w:rPr>
          <w:spacing w:val="-2"/>
        </w:rPr>
        <w:t>графическую,</w:t>
      </w:r>
      <w:r>
        <w:tab/>
      </w:r>
      <w:r>
        <w:rPr>
          <w:spacing w:val="-4"/>
        </w:rPr>
        <w:t xml:space="preserve">звуковую </w:t>
      </w:r>
      <w:r>
        <w:t>информацию в соответствии с учебной задачей;</w:t>
      </w:r>
    </w:p>
    <w:p w:rsidR="007A46EE" w:rsidRDefault="009E1D98">
      <w:pPr>
        <w:pStyle w:val="a3"/>
        <w:spacing w:line="357" w:lineRule="auto"/>
        <w:ind w:firstLine="710"/>
        <w:jc w:val="left"/>
      </w:pPr>
      <w:r>
        <w:t>фиксировать</w:t>
      </w:r>
      <w:r>
        <w:rPr>
          <w:spacing w:val="-8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текстовой</w:t>
      </w:r>
      <w:r>
        <w:rPr>
          <w:spacing w:val="-6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(отчёт,</w:t>
      </w:r>
      <w:r>
        <w:rPr>
          <w:spacing w:val="-3"/>
        </w:rPr>
        <w:t xml:space="preserve"> </w:t>
      </w:r>
      <w:r>
        <w:t>выступление, высказывание) и графическом виде (рисунок, схема, диаграмма).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line="355" w:lineRule="auto"/>
        <w:ind w:right="297" w:firstLine="710"/>
        <w:rPr>
          <w:sz w:val="28"/>
        </w:rPr>
      </w:pPr>
      <w:r>
        <w:rPr>
          <w:sz w:val="28"/>
        </w:rPr>
        <w:t>У</w:t>
      </w:r>
      <w:r>
        <w:rPr>
          <w:spacing w:val="32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36"/>
          <w:sz w:val="28"/>
        </w:rPr>
        <w:t xml:space="preserve"> </w:t>
      </w:r>
      <w:r>
        <w:rPr>
          <w:sz w:val="28"/>
        </w:rPr>
        <w:t>будут</w:t>
      </w:r>
      <w:r>
        <w:rPr>
          <w:spacing w:val="31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3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4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34"/>
          <w:sz w:val="28"/>
        </w:rPr>
        <w:t xml:space="preserve"> </w:t>
      </w:r>
      <w:r>
        <w:rPr>
          <w:sz w:val="28"/>
        </w:rPr>
        <w:t>как</w:t>
      </w:r>
      <w:r>
        <w:rPr>
          <w:spacing w:val="37"/>
          <w:sz w:val="28"/>
        </w:rPr>
        <w:t xml:space="preserve"> </w:t>
      </w:r>
      <w:r>
        <w:rPr>
          <w:sz w:val="28"/>
        </w:rPr>
        <w:t>часть коммуникативных универсальных учебных действий:</w:t>
      </w:r>
    </w:p>
    <w:p w:rsidR="007A46EE" w:rsidRDefault="007A46EE">
      <w:pPr>
        <w:pStyle w:val="a5"/>
        <w:spacing w:line="355" w:lineRule="auto"/>
        <w:jc w:val="lef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0" w:firstLine="710"/>
      </w:pPr>
      <w:r>
        <w:t>в процессе диалогов задавать вопросы, высказывать суждения, оценивать выступления участников;</w:t>
      </w:r>
    </w:p>
    <w:p w:rsidR="007A46EE" w:rsidRDefault="009E1D98">
      <w:pPr>
        <w:pStyle w:val="a3"/>
        <w:spacing w:line="355" w:lineRule="auto"/>
        <w:ind w:right="145" w:firstLine="710"/>
      </w:pPr>
      <w:r>
        <w:t>признавать</w:t>
      </w:r>
      <w:r>
        <w:rPr>
          <w:spacing w:val="80"/>
        </w:rPr>
        <w:t xml:space="preserve"> </w:t>
      </w:r>
      <w:r>
        <w:t>возможность</w:t>
      </w:r>
      <w:r>
        <w:rPr>
          <w:spacing w:val="80"/>
        </w:rPr>
        <w:t xml:space="preserve"> </w:t>
      </w:r>
      <w:r>
        <w:t>существования</w:t>
      </w:r>
      <w:r>
        <w:rPr>
          <w:spacing w:val="80"/>
        </w:rPr>
        <w:t xml:space="preserve"> </w:t>
      </w:r>
      <w:r>
        <w:t>разных</w:t>
      </w:r>
      <w:r>
        <w:rPr>
          <w:spacing w:val="80"/>
        </w:rPr>
        <w:t xml:space="preserve"> </w:t>
      </w:r>
      <w:r>
        <w:t>точек</w:t>
      </w:r>
      <w:r>
        <w:rPr>
          <w:spacing w:val="80"/>
        </w:rPr>
        <w:t xml:space="preserve"> </w:t>
      </w:r>
      <w:r>
        <w:t>зрения;</w:t>
      </w:r>
      <w:r>
        <w:rPr>
          <w:spacing w:val="80"/>
        </w:rPr>
        <w:t xml:space="preserve"> </w:t>
      </w:r>
      <w:r>
        <w:t>корректно</w:t>
      </w:r>
      <w:r>
        <w:rPr>
          <w:spacing w:val="80"/>
          <w:w w:val="150"/>
        </w:rPr>
        <w:t xml:space="preserve"> </w:t>
      </w:r>
      <w:r>
        <w:t xml:space="preserve">и аргументированно высказывать своё мнение; приводить доказательства своей </w:t>
      </w:r>
      <w:r>
        <w:rPr>
          <w:spacing w:val="-2"/>
        </w:rPr>
        <w:t>правоты;</w:t>
      </w:r>
    </w:p>
    <w:p w:rsidR="007A46EE" w:rsidRDefault="009E1D98">
      <w:pPr>
        <w:pStyle w:val="a3"/>
        <w:spacing w:line="355" w:lineRule="auto"/>
        <w:ind w:right="156" w:firstLine="710"/>
      </w:pPr>
      <w:r>
        <w:t>соблюдать правила ведения диалога и дискуссии; проявлять уважительное отношение к собеседнику;</w:t>
      </w:r>
    </w:p>
    <w:p w:rsidR="007A46EE" w:rsidRDefault="009E1D98">
      <w:pPr>
        <w:pStyle w:val="a3"/>
        <w:spacing w:line="355" w:lineRule="auto"/>
        <w:ind w:right="157" w:firstLine="710"/>
      </w:pPr>
      <w:r>
        <w:t>использовать смысловое чтение для определения темы, главной мысли текста о пр</w:t>
      </w:r>
      <w:r>
        <w:t>ироде, социальной жизни, взаимоотношениях и поступках людей;</w:t>
      </w:r>
    </w:p>
    <w:p w:rsidR="007A46EE" w:rsidRDefault="009E1D98">
      <w:pPr>
        <w:pStyle w:val="a3"/>
        <w:spacing w:line="355" w:lineRule="auto"/>
        <w:ind w:right="162" w:firstLine="710"/>
      </w:pPr>
      <w:r>
        <w:t xml:space="preserve">создавать устные и письменные тексты (описание, рассуждение, </w:t>
      </w:r>
      <w:r>
        <w:rPr>
          <w:spacing w:val="-2"/>
        </w:rPr>
        <w:t>повествование);</w:t>
      </w:r>
    </w:p>
    <w:p w:rsidR="007A46EE" w:rsidRDefault="009E1D98">
      <w:pPr>
        <w:pStyle w:val="a3"/>
        <w:spacing w:line="355" w:lineRule="auto"/>
        <w:ind w:right="152" w:firstLine="710"/>
      </w:pPr>
      <w:r>
        <w:t>конструировать обобщения и выводы на основе полученных результатов наблюдений и опытной работы, подкреплять их доказат</w:t>
      </w:r>
      <w:r>
        <w:t>ельствами;</w:t>
      </w:r>
    </w:p>
    <w:p w:rsidR="007A46EE" w:rsidRDefault="009E1D98">
      <w:pPr>
        <w:pStyle w:val="a3"/>
        <w:spacing w:line="355" w:lineRule="auto"/>
        <w:ind w:right="155" w:firstLine="710"/>
      </w:pPr>
      <w: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7A46EE" w:rsidRDefault="009E1D98">
      <w:pPr>
        <w:pStyle w:val="a3"/>
        <w:spacing w:before="1" w:line="355" w:lineRule="auto"/>
        <w:ind w:right="159" w:firstLine="710"/>
      </w:pPr>
      <w:r>
        <w:t>подготавливать небольшие публичные выступления с возможной презентацией (текст, рисунки, фото, плакаты и другие) к текст</w:t>
      </w:r>
      <w:r>
        <w:t>у выступления.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before="3" w:line="355" w:lineRule="auto"/>
        <w:ind w:right="155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умения самоорганизации как части регулятивных универсальных учебных действий:</w:t>
      </w:r>
    </w:p>
    <w:p w:rsidR="007A46EE" w:rsidRDefault="009E1D98">
      <w:pPr>
        <w:pStyle w:val="a3"/>
        <w:spacing w:before="2" w:line="355" w:lineRule="auto"/>
        <w:ind w:right="155" w:firstLine="710"/>
      </w:pPr>
      <w:r>
        <w:t>планировать самостоятельно или с помощью учителя действия по решению учебной задачи;</w:t>
      </w:r>
    </w:p>
    <w:p w:rsidR="007A46EE" w:rsidRDefault="009E1D98">
      <w:pPr>
        <w:pStyle w:val="a3"/>
        <w:spacing w:before="3"/>
        <w:ind w:left="1136"/>
      </w:pPr>
      <w:r>
        <w:rPr>
          <w:spacing w:val="-2"/>
        </w:rPr>
        <w:t>выстраивать</w:t>
      </w:r>
      <w:r>
        <w:rPr>
          <w:spacing w:val="-5"/>
        </w:rPr>
        <w:t xml:space="preserve"> </w:t>
      </w:r>
      <w:r>
        <w:rPr>
          <w:spacing w:val="-2"/>
        </w:rPr>
        <w:t>последовательность</w:t>
      </w:r>
      <w:r>
        <w:rPr>
          <w:spacing w:val="2"/>
        </w:rPr>
        <w:t xml:space="preserve"> </w:t>
      </w:r>
      <w:r>
        <w:rPr>
          <w:spacing w:val="-2"/>
        </w:rPr>
        <w:t>выбранных</w:t>
      </w:r>
      <w:r>
        <w:rPr>
          <w:spacing w:val="-9"/>
        </w:rPr>
        <w:t xml:space="preserve"> </w:t>
      </w:r>
      <w:r>
        <w:rPr>
          <w:spacing w:val="-2"/>
        </w:rPr>
        <w:t>дей</w:t>
      </w:r>
      <w:r>
        <w:rPr>
          <w:spacing w:val="-2"/>
        </w:rPr>
        <w:t>ствий</w:t>
      </w:r>
      <w:r>
        <w:rPr>
          <w:spacing w:val="3"/>
        </w:rPr>
        <w:t xml:space="preserve"> </w:t>
      </w:r>
      <w:r>
        <w:rPr>
          <w:spacing w:val="-2"/>
        </w:rPr>
        <w:t>и</w:t>
      </w:r>
      <w:r>
        <w:rPr>
          <w:spacing w:val="2"/>
        </w:rPr>
        <w:t xml:space="preserve"> </w:t>
      </w:r>
      <w:r>
        <w:rPr>
          <w:spacing w:val="-2"/>
        </w:rPr>
        <w:t>операций.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before="129" w:line="357" w:lineRule="auto"/>
        <w:ind w:right="148" w:firstLine="710"/>
        <w:jc w:val="both"/>
        <w:rPr>
          <w:sz w:val="28"/>
        </w:rPr>
      </w:pPr>
      <w:r>
        <w:rPr>
          <w:sz w:val="28"/>
        </w:rPr>
        <w:t>У</w:t>
      </w:r>
      <w:r>
        <w:rPr>
          <w:spacing w:val="40"/>
          <w:sz w:val="28"/>
        </w:rPr>
        <w:t xml:space="preserve">  </w:t>
      </w:r>
      <w:r>
        <w:rPr>
          <w:sz w:val="28"/>
        </w:rPr>
        <w:t>обучающегося</w:t>
      </w:r>
      <w:r>
        <w:rPr>
          <w:spacing w:val="40"/>
          <w:sz w:val="28"/>
        </w:rPr>
        <w:t xml:space="preserve">  </w:t>
      </w:r>
      <w:r>
        <w:rPr>
          <w:sz w:val="28"/>
        </w:rPr>
        <w:t>будут</w:t>
      </w:r>
      <w:r>
        <w:rPr>
          <w:spacing w:val="40"/>
          <w:sz w:val="28"/>
        </w:rPr>
        <w:t xml:space="preserve">  </w:t>
      </w:r>
      <w:r>
        <w:rPr>
          <w:sz w:val="28"/>
        </w:rPr>
        <w:t>сформированы</w:t>
      </w:r>
      <w:r>
        <w:rPr>
          <w:spacing w:val="40"/>
          <w:sz w:val="28"/>
        </w:rPr>
        <w:t xml:space="preserve">  </w:t>
      </w:r>
      <w:r>
        <w:rPr>
          <w:sz w:val="28"/>
        </w:rPr>
        <w:t>умения</w:t>
      </w:r>
      <w:r>
        <w:rPr>
          <w:spacing w:val="40"/>
          <w:sz w:val="28"/>
        </w:rPr>
        <w:t xml:space="preserve">  </w:t>
      </w:r>
      <w:r>
        <w:rPr>
          <w:sz w:val="28"/>
        </w:rPr>
        <w:t>самоконтроля</w:t>
      </w:r>
      <w:r>
        <w:rPr>
          <w:spacing w:val="80"/>
          <w:sz w:val="28"/>
        </w:rPr>
        <w:t xml:space="preserve"> </w:t>
      </w:r>
      <w:r>
        <w:rPr>
          <w:sz w:val="28"/>
        </w:rPr>
        <w:t>и самооценки как части регулятивных универсальных учебных действий:</w:t>
      </w:r>
    </w:p>
    <w:p w:rsidR="007A46EE" w:rsidRDefault="009E1D98">
      <w:pPr>
        <w:pStyle w:val="a3"/>
        <w:spacing w:before="1" w:line="355" w:lineRule="auto"/>
        <w:ind w:left="1136" w:right="1640"/>
      </w:pPr>
      <w:r>
        <w:t>осуществлять</w:t>
      </w:r>
      <w:r>
        <w:rPr>
          <w:spacing w:val="-9"/>
        </w:rPr>
        <w:t xml:space="preserve"> </w:t>
      </w:r>
      <w:r>
        <w:t>контроль</w:t>
      </w:r>
      <w:r>
        <w:rPr>
          <w:spacing w:val="-11"/>
        </w:rPr>
        <w:t xml:space="preserve"> </w:t>
      </w:r>
      <w:r>
        <w:t>процесса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результата</w:t>
      </w:r>
      <w:r>
        <w:rPr>
          <w:spacing w:val="-7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деятельности; находить ошибки в своей работе и устанавливать их причины;</w:t>
      </w:r>
    </w:p>
    <w:p w:rsidR="007A46EE" w:rsidRDefault="009E1D98">
      <w:pPr>
        <w:pStyle w:val="a3"/>
        <w:spacing w:before="2" w:line="355" w:lineRule="auto"/>
        <w:ind w:right="159" w:firstLine="710"/>
      </w:pPr>
      <w:r>
        <w:t xml:space="preserve">корректировать свои действия при необходимости (с небольшой помощью </w:t>
      </w:r>
      <w:r>
        <w:rPr>
          <w:spacing w:val="-2"/>
        </w:rPr>
        <w:t>учителя);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1" w:firstLine="710"/>
      </w:pPr>
      <w:r>
        <w:t>предвидеть возможность возникновения трудностей и ошибок, предусматривать способы их п</w:t>
      </w:r>
      <w:r>
        <w:t>редупреждения, в том числе в житейских ситуациях, опасных для здоровья и жизни;</w:t>
      </w:r>
    </w:p>
    <w:p w:rsidR="007A46EE" w:rsidRDefault="009E1D98">
      <w:pPr>
        <w:pStyle w:val="a3"/>
        <w:spacing w:line="357" w:lineRule="auto"/>
        <w:ind w:right="159" w:firstLine="710"/>
      </w:pPr>
      <w:r>
        <w:t>объективно оценивать результаты своей деятельности, соотносить свою оценку с оценкой учителя;</w:t>
      </w:r>
    </w:p>
    <w:p w:rsidR="007A46EE" w:rsidRDefault="009E1D98">
      <w:pPr>
        <w:pStyle w:val="a3"/>
        <w:spacing w:line="355" w:lineRule="auto"/>
        <w:ind w:right="148" w:firstLine="710"/>
      </w:pPr>
      <w:r>
        <w:t>оценивать</w:t>
      </w:r>
      <w:r>
        <w:rPr>
          <w:spacing w:val="80"/>
          <w:w w:val="150"/>
        </w:rPr>
        <w:t xml:space="preserve">   </w:t>
      </w:r>
      <w:r>
        <w:t>целесообразность</w:t>
      </w:r>
      <w:r>
        <w:rPr>
          <w:spacing w:val="80"/>
          <w:w w:val="150"/>
        </w:rPr>
        <w:t xml:space="preserve">   </w:t>
      </w:r>
      <w:r>
        <w:t>выбранных</w:t>
      </w:r>
      <w:r>
        <w:rPr>
          <w:spacing w:val="80"/>
          <w:w w:val="150"/>
        </w:rPr>
        <w:t xml:space="preserve">   </w:t>
      </w:r>
      <w:r>
        <w:t>способов</w:t>
      </w:r>
      <w:r>
        <w:rPr>
          <w:spacing w:val="80"/>
          <w:w w:val="150"/>
        </w:rPr>
        <w:t xml:space="preserve">   </w:t>
      </w:r>
      <w:r>
        <w:t xml:space="preserve">действия, при необходимости </w:t>
      </w:r>
      <w:r>
        <w:t>корректировать их.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line="357" w:lineRule="auto"/>
        <w:ind w:right="154" w:firstLine="71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умения совместной </w:t>
      </w:r>
      <w:r>
        <w:rPr>
          <w:spacing w:val="-2"/>
          <w:sz w:val="28"/>
        </w:rPr>
        <w:t>деятельности:</w:t>
      </w:r>
    </w:p>
    <w:p w:rsidR="007A46EE" w:rsidRDefault="009E1D98">
      <w:pPr>
        <w:pStyle w:val="a3"/>
        <w:spacing w:line="355" w:lineRule="auto"/>
        <w:ind w:right="149" w:firstLine="710"/>
      </w:pPr>
      <w:r>
        <w:t>понимать значения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</w:t>
      </w:r>
      <w:r>
        <w:t>вместной деятельности (на основе изученного материала по окружающему миру);</w:t>
      </w:r>
    </w:p>
    <w:p w:rsidR="007A46EE" w:rsidRDefault="009E1D98">
      <w:pPr>
        <w:pStyle w:val="a3"/>
        <w:spacing w:line="355" w:lineRule="auto"/>
        <w:ind w:right="157" w:firstLine="710"/>
      </w:pPr>
      <w:r>
        <w:t>коллективно строить действия по достижению общей цели: распределять</w:t>
      </w:r>
      <w:r>
        <w:rPr>
          <w:spacing w:val="40"/>
        </w:rPr>
        <w:t xml:space="preserve"> </w:t>
      </w:r>
      <w:r>
        <w:t>роли, договариваться, обсуждать процесс и результат совместной работы;</w:t>
      </w:r>
    </w:p>
    <w:p w:rsidR="007A46EE" w:rsidRDefault="009E1D98">
      <w:pPr>
        <w:pStyle w:val="a3"/>
        <w:ind w:left="1136"/>
      </w:pPr>
      <w:r>
        <w:t>проявлять</w:t>
      </w:r>
      <w:r>
        <w:rPr>
          <w:spacing w:val="-18"/>
        </w:rPr>
        <w:t xml:space="preserve"> </w:t>
      </w:r>
      <w:r>
        <w:t>готовность</w:t>
      </w:r>
      <w:r>
        <w:rPr>
          <w:spacing w:val="-17"/>
        </w:rPr>
        <w:t xml:space="preserve"> </w:t>
      </w:r>
      <w:r>
        <w:t>руководить,</w:t>
      </w:r>
      <w:r>
        <w:rPr>
          <w:spacing w:val="-18"/>
        </w:rPr>
        <w:t xml:space="preserve"> </w:t>
      </w:r>
      <w:r>
        <w:t>выполнять</w:t>
      </w:r>
      <w:r>
        <w:rPr>
          <w:spacing w:val="-17"/>
        </w:rPr>
        <w:t xml:space="preserve"> </w:t>
      </w:r>
      <w:r>
        <w:t>поручения,</w:t>
      </w:r>
      <w:r>
        <w:rPr>
          <w:spacing w:val="-16"/>
        </w:rPr>
        <w:t xml:space="preserve"> </w:t>
      </w:r>
      <w:r>
        <w:rPr>
          <w:spacing w:val="-2"/>
        </w:rPr>
        <w:t>подчиняться;</w:t>
      </w:r>
    </w:p>
    <w:p w:rsidR="007A46EE" w:rsidRDefault="009E1D98">
      <w:pPr>
        <w:pStyle w:val="a3"/>
        <w:spacing w:before="132" w:line="355" w:lineRule="auto"/>
        <w:ind w:right="143" w:firstLine="710"/>
      </w:pPr>
      <w:r>
        <w:t>выполнять</w:t>
      </w:r>
      <w:r>
        <w:rPr>
          <w:spacing w:val="80"/>
          <w:w w:val="150"/>
        </w:rPr>
        <w:t xml:space="preserve"> </w:t>
      </w:r>
      <w:r>
        <w:t>правила</w:t>
      </w:r>
      <w:r>
        <w:rPr>
          <w:spacing w:val="80"/>
          <w:w w:val="150"/>
        </w:rPr>
        <w:t xml:space="preserve"> </w:t>
      </w:r>
      <w:r>
        <w:t>совместной</w:t>
      </w:r>
      <w:r>
        <w:rPr>
          <w:spacing w:val="80"/>
          <w:w w:val="150"/>
        </w:rPr>
        <w:t xml:space="preserve"> </w:t>
      </w:r>
      <w:r>
        <w:t>деятельности:</w:t>
      </w:r>
      <w:r>
        <w:rPr>
          <w:spacing w:val="80"/>
          <w:w w:val="150"/>
        </w:rPr>
        <w:t xml:space="preserve"> </w:t>
      </w:r>
      <w:r>
        <w:t>справедливо</w:t>
      </w:r>
      <w:r>
        <w:rPr>
          <w:spacing w:val="80"/>
          <w:w w:val="150"/>
        </w:rPr>
        <w:t xml:space="preserve"> </w:t>
      </w:r>
      <w:r>
        <w:t>распределять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оценивать</w:t>
      </w:r>
      <w:r>
        <w:rPr>
          <w:spacing w:val="80"/>
        </w:rPr>
        <w:t xml:space="preserve"> </w:t>
      </w:r>
      <w:r>
        <w:t>работу</w:t>
      </w:r>
      <w:r>
        <w:rPr>
          <w:spacing w:val="80"/>
        </w:rPr>
        <w:t xml:space="preserve"> </w:t>
      </w:r>
      <w:r>
        <w:t>каждого</w:t>
      </w:r>
      <w:r>
        <w:rPr>
          <w:spacing w:val="80"/>
        </w:rPr>
        <w:t xml:space="preserve"> </w:t>
      </w:r>
      <w:r>
        <w:t>участника;</w:t>
      </w:r>
      <w:r>
        <w:rPr>
          <w:spacing w:val="80"/>
        </w:rPr>
        <w:t xml:space="preserve"> </w:t>
      </w:r>
      <w:r>
        <w:t>считаться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наличием</w:t>
      </w:r>
      <w:r>
        <w:rPr>
          <w:spacing w:val="80"/>
        </w:rPr>
        <w:t xml:space="preserve"> </w:t>
      </w:r>
      <w:r>
        <w:t>разных</w:t>
      </w:r>
      <w:r>
        <w:rPr>
          <w:spacing w:val="80"/>
        </w:rPr>
        <w:t xml:space="preserve"> </w:t>
      </w:r>
      <w:r>
        <w:t xml:space="preserve">мнений; не допускать конфликтов, при их возникновении мирно разрешать их без участия </w:t>
      </w:r>
      <w:r>
        <w:rPr>
          <w:spacing w:val="-2"/>
        </w:rPr>
        <w:t>взрослого;</w:t>
      </w:r>
    </w:p>
    <w:p w:rsidR="007A46EE" w:rsidRDefault="009E1D98">
      <w:pPr>
        <w:pStyle w:val="a3"/>
        <w:spacing w:before="1"/>
        <w:ind w:left="1136"/>
      </w:pPr>
      <w:r>
        <w:rPr>
          <w:spacing w:val="-2"/>
        </w:rPr>
        <w:t>ответственно</w:t>
      </w:r>
      <w:r>
        <w:rPr>
          <w:spacing w:val="-3"/>
        </w:rPr>
        <w:t xml:space="preserve"> </w:t>
      </w:r>
      <w:r>
        <w:rPr>
          <w:spacing w:val="-2"/>
        </w:rPr>
        <w:t>выполнять</w:t>
      </w:r>
      <w:r>
        <w:rPr>
          <w:spacing w:val="-3"/>
        </w:rPr>
        <w:t xml:space="preserve"> </w:t>
      </w:r>
      <w:r>
        <w:rPr>
          <w:spacing w:val="-2"/>
        </w:rPr>
        <w:t>свою</w:t>
      </w:r>
      <w:r>
        <w:rPr>
          <w:spacing w:val="-3"/>
        </w:rPr>
        <w:t xml:space="preserve"> </w:t>
      </w:r>
      <w:r>
        <w:rPr>
          <w:spacing w:val="-2"/>
        </w:rPr>
        <w:t>часть</w:t>
      </w:r>
      <w:r>
        <w:rPr>
          <w:spacing w:val="-5"/>
        </w:rPr>
        <w:t xml:space="preserve"> </w:t>
      </w:r>
      <w:r>
        <w:rPr>
          <w:spacing w:val="-2"/>
        </w:rPr>
        <w:t>работы.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before="153" w:line="355" w:lineRule="auto"/>
        <w:ind w:right="146" w:firstLine="710"/>
        <w:jc w:val="both"/>
        <w:rPr>
          <w:sz w:val="28"/>
        </w:rPr>
      </w:pPr>
      <w:r>
        <w:rPr>
          <w:sz w:val="28"/>
        </w:rPr>
        <w:t>Предметные результаты изучения окружающего мира. К концу обучения в 1 классе обучающийся научится:</w:t>
      </w:r>
    </w:p>
    <w:p w:rsidR="007A46EE" w:rsidRDefault="009E1D98">
      <w:pPr>
        <w:pStyle w:val="a3"/>
        <w:spacing w:before="2" w:line="355" w:lineRule="auto"/>
        <w:ind w:right="146" w:firstLine="710"/>
      </w:pPr>
      <w:r>
        <w:t>называть себя и членов своей семьи по фамилии, имени, отчеству, профессии членов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семьи,</w:t>
      </w:r>
      <w:r>
        <w:rPr>
          <w:spacing w:val="40"/>
        </w:rPr>
        <w:t xml:space="preserve"> </w:t>
      </w:r>
      <w:r>
        <w:t>домашний</w:t>
      </w:r>
      <w:r>
        <w:rPr>
          <w:spacing w:val="40"/>
        </w:rPr>
        <w:t xml:space="preserve"> </w:t>
      </w:r>
      <w:r>
        <w:t>а</w:t>
      </w:r>
      <w:r>
        <w:t>дрес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адрес</w:t>
      </w:r>
      <w:r>
        <w:rPr>
          <w:spacing w:val="40"/>
        </w:rPr>
        <w:t xml:space="preserve"> </w:t>
      </w:r>
      <w:r>
        <w:t>своей</w:t>
      </w:r>
      <w:r>
        <w:rPr>
          <w:spacing w:val="40"/>
        </w:rPr>
        <w:t xml:space="preserve"> </w:t>
      </w:r>
      <w:r>
        <w:t>школы;</w:t>
      </w:r>
      <w:r>
        <w:rPr>
          <w:spacing w:val="40"/>
        </w:rPr>
        <w:t xml:space="preserve"> </w:t>
      </w:r>
      <w:r>
        <w:t>проявлять</w:t>
      </w:r>
      <w:r>
        <w:rPr>
          <w:spacing w:val="40"/>
        </w:rPr>
        <w:t xml:space="preserve"> </w:t>
      </w:r>
      <w:r>
        <w:t>уважение</w:t>
      </w:r>
      <w:r>
        <w:rPr>
          <w:spacing w:val="80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семейным</w:t>
      </w:r>
      <w:r>
        <w:rPr>
          <w:spacing w:val="36"/>
        </w:rPr>
        <w:t xml:space="preserve"> </w:t>
      </w:r>
      <w:r>
        <w:t>ценностям</w:t>
      </w:r>
      <w:r>
        <w:rPr>
          <w:spacing w:val="35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традициям,</w:t>
      </w:r>
      <w:r>
        <w:rPr>
          <w:spacing w:val="37"/>
        </w:rPr>
        <w:t xml:space="preserve"> </w:t>
      </w:r>
      <w:r>
        <w:t>соблюдать</w:t>
      </w:r>
      <w:r>
        <w:rPr>
          <w:spacing w:val="28"/>
        </w:rPr>
        <w:t xml:space="preserve"> </w:t>
      </w:r>
      <w:r>
        <w:t>правила</w:t>
      </w:r>
      <w:r>
        <w:rPr>
          <w:spacing w:val="35"/>
        </w:rPr>
        <w:t xml:space="preserve"> </w:t>
      </w:r>
      <w:r>
        <w:t>нравственного</w:t>
      </w:r>
      <w:r>
        <w:rPr>
          <w:spacing w:val="35"/>
        </w:rPr>
        <w:t xml:space="preserve"> </w:t>
      </w:r>
      <w:r>
        <w:t>поведения в социуме и на природе;</w:t>
      </w:r>
    </w:p>
    <w:p w:rsidR="007A46EE" w:rsidRDefault="009E1D98">
      <w:pPr>
        <w:pStyle w:val="a3"/>
        <w:spacing w:before="1"/>
        <w:ind w:left="1136"/>
      </w:pPr>
      <w:r>
        <w:rPr>
          <w:spacing w:val="-2"/>
        </w:rPr>
        <w:t>воспроизводить</w:t>
      </w:r>
      <w:r>
        <w:rPr>
          <w:spacing w:val="-9"/>
        </w:rPr>
        <w:t xml:space="preserve"> </w:t>
      </w:r>
      <w:r>
        <w:rPr>
          <w:spacing w:val="-2"/>
        </w:rPr>
        <w:t>название</w:t>
      </w:r>
      <w:r>
        <w:rPr>
          <w:spacing w:val="1"/>
        </w:rPr>
        <w:t xml:space="preserve"> </w:t>
      </w:r>
      <w:r>
        <w:rPr>
          <w:spacing w:val="-2"/>
        </w:rPr>
        <w:t>своего</w:t>
      </w:r>
      <w:r>
        <w:t xml:space="preserve"> </w:t>
      </w:r>
      <w:r>
        <w:rPr>
          <w:spacing w:val="-2"/>
        </w:rPr>
        <w:t>населённого</w:t>
      </w:r>
      <w:r>
        <w:rPr>
          <w:spacing w:val="1"/>
        </w:rPr>
        <w:t xml:space="preserve"> </w:t>
      </w:r>
      <w:r>
        <w:rPr>
          <w:spacing w:val="-2"/>
        </w:rPr>
        <w:t>пункта,</w:t>
      </w:r>
      <w:r>
        <w:rPr>
          <w:spacing w:val="1"/>
        </w:rPr>
        <w:t xml:space="preserve"> </w:t>
      </w:r>
      <w:r>
        <w:rPr>
          <w:spacing w:val="-2"/>
        </w:rPr>
        <w:t>региона,</w:t>
      </w:r>
      <w:r>
        <w:rPr>
          <w:spacing w:val="2"/>
        </w:rPr>
        <w:t xml:space="preserve"> </w:t>
      </w:r>
      <w:r>
        <w:rPr>
          <w:spacing w:val="-2"/>
        </w:rPr>
        <w:t>страны;</w:t>
      </w:r>
    </w:p>
    <w:p w:rsidR="007A46EE" w:rsidRDefault="009E1D98">
      <w:pPr>
        <w:pStyle w:val="a3"/>
        <w:spacing w:before="153" w:line="355" w:lineRule="auto"/>
        <w:ind w:right="164" w:firstLine="710"/>
      </w:pPr>
      <w:r>
        <w:t>приводить примеры культурных объектов родного края, школьных традиций</w:t>
      </w:r>
      <w:r>
        <w:rPr>
          <w:spacing w:val="80"/>
        </w:rPr>
        <w:t xml:space="preserve"> </w:t>
      </w:r>
      <w:r>
        <w:t>и праздников, традиций и ценностей своей семьи, профессий;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7" w:firstLine="710"/>
      </w:pPr>
      <w:r>
        <w:t>различать</w:t>
      </w:r>
      <w:r>
        <w:rPr>
          <w:spacing w:val="-6"/>
        </w:rPr>
        <w:t xml:space="preserve"> </w:t>
      </w:r>
      <w:r>
        <w:t>объекты живой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неживой природы, объекты, созданные человеком, и природные материалы, части растен</w:t>
      </w:r>
      <w:r>
        <w:t>ий (корень, стебель, лист, цветок, плод, семя), группы животных (насекомые, рыбы, птицы, звери);</w:t>
      </w:r>
    </w:p>
    <w:p w:rsidR="007A46EE" w:rsidRDefault="009E1D98">
      <w:pPr>
        <w:pStyle w:val="a3"/>
        <w:spacing w:line="355" w:lineRule="auto"/>
        <w:ind w:right="155" w:firstLine="710"/>
      </w:pPr>
      <w:r>
        <w:t>описывать на основе опорных</w:t>
      </w:r>
      <w:r>
        <w:rPr>
          <w:spacing w:val="-1"/>
        </w:rPr>
        <w:t xml:space="preserve"> </w:t>
      </w:r>
      <w:r>
        <w:t>слов наиболее распространённые в родном крае дикорастущие и культурные растения, диких и домашних животных; сезонные явления в разн</w:t>
      </w:r>
      <w:r>
        <w:t xml:space="preserve">ые времена года; деревья, кустарники, травы; основные группы животных (насекомые, рыбы, птицы, звери); выделять их наиболее существенные </w:t>
      </w:r>
      <w:r>
        <w:rPr>
          <w:spacing w:val="-2"/>
        </w:rPr>
        <w:t>признаки;</w:t>
      </w:r>
    </w:p>
    <w:p w:rsidR="007A46EE" w:rsidRDefault="009E1D98">
      <w:pPr>
        <w:pStyle w:val="a3"/>
        <w:spacing w:line="357" w:lineRule="auto"/>
        <w:ind w:right="154" w:firstLine="710"/>
      </w:pPr>
      <w:r>
        <w:t xml:space="preserve">применять правила ухода за комнатными растениями и домашними </w:t>
      </w:r>
      <w:r>
        <w:rPr>
          <w:spacing w:val="-2"/>
        </w:rPr>
        <w:t>животными;</w:t>
      </w:r>
    </w:p>
    <w:p w:rsidR="007A46EE" w:rsidRDefault="009E1D98">
      <w:pPr>
        <w:pStyle w:val="a3"/>
        <w:spacing w:line="355" w:lineRule="auto"/>
        <w:ind w:right="146" w:firstLine="710"/>
      </w:pPr>
      <w:r>
        <w:t>проводить,</w:t>
      </w:r>
      <w:r>
        <w:rPr>
          <w:spacing w:val="80"/>
          <w:w w:val="150"/>
        </w:rPr>
        <w:t xml:space="preserve"> </w:t>
      </w:r>
      <w:r>
        <w:t>соблюдая</w:t>
      </w:r>
      <w:r>
        <w:rPr>
          <w:spacing w:val="80"/>
          <w:w w:val="150"/>
        </w:rPr>
        <w:t xml:space="preserve"> </w:t>
      </w:r>
      <w:r>
        <w:t>правила</w:t>
      </w:r>
      <w:r>
        <w:rPr>
          <w:spacing w:val="80"/>
          <w:w w:val="150"/>
        </w:rPr>
        <w:t xml:space="preserve"> </w:t>
      </w:r>
      <w:r>
        <w:t>безопасного</w:t>
      </w:r>
      <w:r>
        <w:rPr>
          <w:spacing w:val="80"/>
          <w:w w:val="150"/>
        </w:rPr>
        <w:t xml:space="preserve"> </w:t>
      </w:r>
      <w:r>
        <w:t>труда,</w:t>
      </w:r>
      <w:r>
        <w:rPr>
          <w:spacing w:val="80"/>
          <w:w w:val="150"/>
        </w:rPr>
        <w:t xml:space="preserve"> </w:t>
      </w:r>
      <w:r>
        <w:t>несложные</w:t>
      </w:r>
      <w:r>
        <w:rPr>
          <w:spacing w:val="80"/>
          <w:w w:val="150"/>
        </w:rPr>
        <w:t xml:space="preserve"> </w:t>
      </w:r>
      <w:r>
        <w:t>групповые и индивидуальные наблюдения (в том числе за сезонными изменениями в природе своей</w:t>
      </w:r>
      <w:r>
        <w:rPr>
          <w:spacing w:val="-5"/>
        </w:rPr>
        <w:t xml:space="preserve"> </w:t>
      </w:r>
      <w:r>
        <w:t>местности), измерения (в</w:t>
      </w:r>
      <w:r>
        <w:rPr>
          <w:spacing w:val="-1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вести</w:t>
      </w:r>
      <w:r>
        <w:rPr>
          <w:spacing w:val="-5"/>
        </w:rPr>
        <w:t xml:space="preserve"> </w:t>
      </w:r>
      <w:r>
        <w:t>счёт</w:t>
      </w:r>
      <w:r>
        <w:rPr>
          <w:spacing w:val="-6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измерять</w:t>
      </w:r>
      <w:r>
        <w:rPr>
          <w:spacing w:val="-1"/>
        </w:rPr>
        <w:t xml:space="preserve"> </w:t>
      </w:r>
      <w:r>
        <w:t>температуру воздуха) и опыты под руководством учителя;</w:t>
      </w:r>
    </w:p>
    <w:p w:rsidR="007A46EE" w:rsidRDefault="009E1D98">
      <w:pPr>
        <w:pStyle w:val="a3"/>
        <w:spacing w:line="355" w:lineRule="auto"/>
        <w:ind w:right="145" w:firstLine="710"/>
      </w:pPr>
      <w:r>
        <w:t>использовать</w:t>
      </w:r>
      <w:r>
        <w:rPr>
          <w:spacing w:val="40"/>
        </w:rPr>
        <w:t xml:space="preserve">  </w:t>
      </w:r>
      <w:r>
        <w:t>дл</w:t>
      </w:r>
      <w:r>
        <w:t>я</w:t>
      </w:r>
      <w:r>
        <w:rPr>
          <w:spacing w:val="40"/>
        </w:rPr>
        <w:t xml:space="preserve">  </w:t>
      </w:r>
      <w:r>
        <w:t>ответов</w:t>
      </w:r>
      <w:r>
        <w:rPr>
          <w:spacing w:val="40"/>
        </w:rPr>
        <w:t xml:space="preserve">  </w:t>
      </w:r>
      <w:r>
        <w:t>на</w:t>
      </w:r>
      <w:r>
        <w:rPr>
          <w:spacing w:val="67"/>
        </w:rPr>
        <w:t xml:space="preserve">  </w:t>
      </w:r>
      <w:r>
        <w:t>вопросы</w:t>
      </w:r>
      <w:r>
        <w:rPr>
          <w:spacing w:val="40"/>
        </w:rPr>
        <w:t xml:space="preserve">  </w:t>
      </w:r>
      <w:r>
        <w:t>небольшие</w:t>
      </w:r>
      <w:r>
        <w:rPr>
          <w:spacing w:val="40"/>
        </w:rPr>
        <w:t xml:space="preserve">  </w:t>
      </w:r>
      <w:r>
        <w:t>тексты</w:t>
      </w:r>
      <w:r>
        <w:rPr>
          <w:spacing w:val="40"/>
        </w:rPr>
        <w:t xml:space="preserve">  </w:t>
      </w:r>
      <w:r>
        <w:t>о</w:t>
      </w:r>
      <w:r>
        <w:rPr>
          <w:spacing w:val="65"/>
        </w:rPr>
        <w:t xml:space="preserve">  </w:t>
      </w:r>
      <w:r>
        <w:t>природе и обществе;</w:t>
      </w:r>
    </w:p>
    <w:p w:rsidR="007A46EE" w:rsidRDefault="009E1D98">
      <w:pPr>
        <w:pStyle w:val="a3"/>
        <w:spacing w:line="357" w:lineRule="auto"/>
        <w:ind w:right="160" w:firstLine="710"/>
      </w:pPr>
      <w:r>
        <w:t>оценивать ситуации, раскрывающие положительное и негативное отношение</w:t>
      </w:r>
      <w:r>
        <w:rPr>
          <w:spacing w:val="80"/>
        </w:rPr>
        <w:t xml:space="preserve"> </w:t>
      </w:r>
      <w:r>
        <w:t>к природе; правила поведения в быту, в общественных местах;</w:t>
      </w:r>
    </w:p>
    <w:p w:rsidR="007A46EE" w:rsidRDefault="009E1D98">
      <w:pPr>
        <w:pStyle w:val="a3"/>
        <w:spacing w:line="355" w:lineRule="auto"/>
        <w:ind w:right="144" w:firstLine="710"/>
      </w:pPr>
      <w:r>
        <w:t>соблюдать правила безопасности на учебном месте обучающегос</w:t>
      </w:r>
      <w:r>
        <w:t>я; во время наблюдений и опытов; безопасно пользоваться бытовыми электроприборами;</w:t>
      </w:r>
    </w:p>
    <w:p w:rsidR="007A46EE" w:rsidRDefault="009E1D98">
      <w:pPr>
        <w:pStyle w:val="a3"/>
        <w:spacing w:line="355" w:lineRule="auto"/>
        <w:ind w:right="155" w:firstLine="710"/>
      </w:pPr>
      <w:r>
        <w:t>соблюдать правила использования электронных средств, оснащенных</w:t>
      </w:r>
      <w:r>
        <w:rPr>
          <w:spacing w:val="40"/>
        </w:rPr>
        <w:t xml:space="preserve"> </w:t>
      </w:r>
      <w:r>
        <w:rPr>
          <w:spacing w:val="-2"/>
        </w:rPr>
        <w:t>экраном;</w:t>
      </w:r>
    </w:p>
    <w:p w:rsidR="007A46EE" w:rsidRDefault="009E1D98">
      <w:pPr>
        <w:pStyle w:val="a3"/>
        <w:spacing w:line="355" w:lineRule="auto"/>
        <w:ind w:left="1136" w:right="2730"/>
      </w:pPr>
      <w:r>
        <w:t>соблюдать</w:t>
      </w:r>
      <w:r>
        <w:rPr>
          <w:spacing w:val="-12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здорового</w:t>
      </w:r>
      <w:r>
        <w:rPr>
          <w:spacing w:val="-10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личной</w:t>
      </w:r>
      <w:r>
        <w:rPr>
          <w:spacing w:val="-8"/>
        </w:rPr>
        <w:t xml:space="preserve"> </w:t>
      </w:r>
      <w:r>
        <w:t>гигиены; соблюдать правила безопасного поведения пешехода;</w:t>
      </w:r>
    </w:p>
    <w:p w:rsidR="007A46EE" w:rsidRDefault="009E1D98">
      <w:pPr>
        <w:pStyle w:val="a3"/>
        <w:ind w:left="1136"/>
      </w:pPr>
      <w:r>
        <w:t>соблюдать</w:t>
      </w:r>
      <w:r>
        <w:rPr>
          <w:spacing w:val="-18"/>
        </w:rPr>
        <w:t xml:space="preserve"> </w:t>
      </w:r>
      <w:r>
        <w:t>правила</w:t>
      </w:r>
      <w:r>
        <w:rPr>
          <w:spacing w:val="-14"/>
        </w:rPr>
        <w:t xml:space="preserve"> </w:t>
      </w:r>
      <w:r>
        <w:t>безопасного</w:t>
      </w:r>
      <w:r>
        <w:rPr>
          <w:spacing w:val="-16"/>
        </w:rPr>
        <w:t xml:space="preserve"> </w:t>
      </w:r>
      <w:r>
        <w:t>поведения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rPr>
          <w:spacing w:val="-2"/>
        </w:rPr>
        <w:t>природе;</w:t>
      </w:r>
    </w:p>
    <w:p w:rsidR="007A46EE" w:rsidRDefault="009E1D98">
      <w:pPr>
        <w:pStyle w:val="a3"/>
        <w:spacing w:before="126" w:line="357" w:lineRule="auto"/>
        <w:ind w:right="165" w:firstLine="710"/>
      </w:pPr>
      <w: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before="2" w:line="355" w:lineRule="auto"/>
        <w:ind w:right="146" w:firstLine="710"/>
        <w:jc w:val="both"/>
        <w:rPr>
          <w:sz w:val="28"/>
        </w:rPr>
      </w:pPr>
      <w:r>
        <w:rPr>
          <w:sz w:val="28"/>
        </w:rPr>
        <w:t>Предметные</w:t>
      </w:r>
      <w:r>
        <w:rPr>
          <w:sz w:val="28"/>
        </w:rPr>
        <w:t xml:space="preserve"> результаты изучения окружающего мира. К концу обучения во 2 классе обучающийся научится:</w:t>
      </w:r>
    </w:p>
    <w:p w:rsidR="007A46EE" w:rsidRDefault="007A46EE">
      <w:pPr>
        <w:pStyle w:val="a5"/>
        <w:spacing w:line="355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4" w:firstLine="710"/>
      </w:pPr>
      <w:r>
        <w:t>находить</w:t>
      </w:r>
      <w:r>
        <w:rPr>
          <w:spacing w:val="74"/>
        </w:rPr>
        <w:t xml:space="preserve"> </w:t>
      </w:r>
      <w:r>
        <w:t>Россию</w:t>
      </w:r>
      <w:r>
        <w:rPr>
          <w:spacing w:val="75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карте</w:t>
      </w:r>
      <w:r>
        <w:rPr>
          <w:spacing w:val="77"/>
        </w:rPr>
        <w:t xml:space="preserve"> </w:t>
      </w:r>
      <w:r>
        <w:t>мира,</w:t>
      </w:r>
      <w:r>
        <w:rPr>
          <w:spacing w:val="78"/>
        </w:rPr>
        <w:t xml:space="preserve"> </w:t>
      </w:r>
      <w:r>
        <w:t>на</w:t>
      </w:r>
      <w:r>
        <w:rPr>
          <w:spacing w:val="72"/>
        </w:rPr>
        <w:t xml:space="preserve"> </w:t>
      </w:r>
      <w:r>
        <w:t>карте</w:t>
      </w:r>
      <w:r>
        <w:rPr>
          <w:spacing w:val="77"/>
        </w:rPr>
        <w:t xml:space="preserve"> </w:t>
      </w:r>
      <w:r>
        <w:t>России</w:t>
      </w:r>
      <w:r>
        <w:rPr>
          <w:spacing w:val="80"/>
        </w:rPr>
        <w:t xml:space="preserve"> </w:t>
      </w:r>
      <w:r>
        <w:t>–</w:t>
      </w:r>
      <w:r>
        <w:rPr>
          <w:spacing w:val="75"/>
        </w:rPr>
        <w:t xml:space="preserve"> </w:t>
      </w:r>
      <w:r>
        <w:t>Москву,</w:t>
      </w:r>
      <w:r>
        <w:rPr>
          <w:spacing w:val="78"/>
        </w:rPr>
        <w:t xml:space="preserve"> </w:t>
      </w:r>
      <w:r>
        <w:t>свой</w:t>
      </w:r>
      <w:r>
        <w:rPr>
          <w:spacing w:val="76"/>
        </w:rPr>
        <w:t xml:space="preserve"> </w:t>
      </w:r>
      <w:r>
        <w:t>регион и его главный город;</w:t>
      </w:r>
    </w:p>
    <w:p w:rsidR="007A46EE" w:rsidRDefault="009E1D98">
      <w:pPr>
        <w:pStyle w:val="a3"/>
        <w:spacing w:line="355" w:lineRule="auto"/>
        <w:ind w:right="154" w:firstLine="710"/>
      </w:pPr>
      <w:r>
        <w:t>узнавать государственную символику Российской Федерации (гимн, герб, флаг) и своего региона;</w:t>
      </w:r>
    </w:p>
    <w:p w:rsidR="007A46EE" w:rsidRDefault="009E1D98">
      <w:pPr>
        <w:pStyle w:val="a3"/>
        <w:spacing w:line="355" w:lineRule="auto"/>
        <w:ind w:right="150" w:firstLine="710"/>
      </w:pPr>
      <w: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</w:t>
      </w:r>
      <w:r>
        <w:t>едения в социуме и на природе;</w:t>
      </w:r>
    </w:p>
    <w:p w:rsidR="007A46EE" w:rsidRDefault="009E1D98">
      <w:pPr>
        <w:pStyle w:val="a3"/>
        <w:spacing w:line="355" w:lineRule="auto"/>
        <w:ind w:right="152" w:firstLine="710"/>
      </w:pPr>
      <w: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7A46EE" w:rsidRDefault="009E1D98">
      <w:pPr>
        <w:pStyle w:val="a3"/>
        <w:spacing w:line="355" w:lineRule="auto"/>
        <w:ind w:right="151" w:firstLine="710"/>
      </w:pPr>
      <w:r>
        <w:t>приводить примеры изученных традиций, обычаев и праздников народов родного края;</w:t>
      </w:r>
    </w:p>
    <w:p w:rsidR="007A46EE" w:rsidRDefault="009E1D98">
      <w:pPr>
        <w:pStyle w:val="a3"/>
        <w:spacing w:line="355" w:lineRule="auto"/>
        <w:ind w:left="1136" w:right="2509"/>
      </w:pPr>
      <w:r>
        <w:t xml:space="preserve">важных событий прошлого </w:t>
      </w:r>
      <w:r>
        <w:t>и настоящего родного края; трудовой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профессий</w:t>
      </w:r>
      <w:r>
        <w:rPr>
          <w:spacing w:val="-8"/>
        </w:rPr>
        <w:t xml:space="preserve"> </w:t>
      </w:r>
      <w:r>
        <w:t>жителей</w:t>
      </w:r>
      <w:r>
        <w:rPr>
          <w:spacing w:val="-7"/>
        </w:rPr>
        <w:t xml:space="preserve"> </w:t>
      </w:r>
      <w:r>
        <w:t>родного</w:t>
      </w:r>
      <w:r>
        <w:rPr>
          <w:spacing w:val="-8"/>
        </w:rPr>
        <w:t xml:space="preserve"> </w:t>
      </w:r>
      <w:r>
        <w:t>края;</w:t>
      </w:r>
    </w:p>
    <w:p w:rsidR="007A46EE" w:rsidRDefault="009E1D98">
      <w:pPr>
        <w:pStyle w:val="a3"/>
        <w:spacing w:line="355" w:lineRule="auto"/>
        <w:ind w:right="511" w:firstLine="710"/>
        <w:jc w:val="left"/>
      </w:pPr>
      <w:r>
        <w:t>проводить,</w:t>
      </w:r>
      <w:r>
        <w:rPr>
          <w:spacing w:val="40"/>
        </w:rPr>
        <w:t xml:space="preserve"> </w:t>
      </w:r>
      <w:r>
        <w:t>соблюдая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безопасного</w:t>
      </w:r>
      <w:r>
        <w:rPr>
          <w:spacing w:val="4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несложные</w:t>
      </w:r>
      <w:r>
        <w:rPr>
          <w:spacing w:val="40"/>
        </w:rPr>
        <w:t xml:space="preserve"> </w:t>
      </w:r>
      <w:r>
        <w:t>наблюдения</w:t>
      </w:r>
      <w:r>
        <w:rPr>
          <w:spacing w:val="80"/>
        </w:rPr>
        <w:t xml:space="preserve"> </w:t>
      </w:r>
      <w:r>
        <w:t>и опыты с природными объектами, измерения;</w:t>
      </w:r>
    </w:p>
    <w:p w:rsidR="007A46EE" w:rsidRDefault="009E1D98">
      <w:pPr>
        <w:pStyle w:val="a3"/>
        <w:tabs>
          <w:tab w:val="left" w:pos="2710"/>
          <w:tab w:val="left" w:pos="4108"/>
          <w:tab w:val="left" w:pos="5721"/>
          <w:tab w:val="left" w:pos="7652"/>
          <w:tab w:val="left" w:pos="8108"/>
          <w:tab w:val="left" w:pos="9491"/>
        </w:tabs>
        <w:spacing w:before="1" w:line="355" w:lineRule="auto"/>
        <w:ind w:right="156" w:firstLine="710"/>
        <w:jc w:val="left"/>
      </w:pPr>
      <w:r>
        <w:rPr>
          <w:spacing w:val="-2"/>
        </w:rPr>
        <w:t>приводить</w:t>
      </w:r>
      <w:r>
        <w:tab/>
      </w:r>
      <w:r>
        <w:rPr>
          <w:spacing w:val="-2"/>
        </w:rPr>
        <w:t>примеры</w:t>
      </w:r>
      <w:r>
        <w:tab/>
      </w:r>
      <w:r>
        <w:rPr>
          <w:spacing w:val="-2"/>
        </w:rPr>
        <w:t>изученных</w:t>
      </w:r>
      <w:r>
        <w:tab/>
      </w:r>
      <w:r>
        <w:rPr>
          <w:spacing w:val="-2"/>
        </w:rPr>
        <w:t>взаимосвязей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природе,</w:t>
      </w:r>
      <w:r>
        <w:tab/>
      </w:r>
      <w:r>
        <w:rPr>
          <w:spacing w:val="-4"/>
        </w:rPr>
        <w:t xml:space="preserve">примеры, </w:t>
      </w:r>
      <w:r>
        <w:t>иллюстрирующие значение природы в жизни человека;</w:t>
      </w:r>
    </w:p>
    <w:p w:rsidR="007A46EE" w:rsidRDefault="009E1D98">
      <w:pPr>
        <w:pStyle w:val="a3"/>
        <w:spacing w:before="3" w:line="355" w:lineRule="auto"/>
        <w:ind w:firstLine="710"/>
        <w:jc w:val="left"/>
      </w:pPr>
      <w:r>
        <w:t>описывать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предложенного</w:t>
      </w:r>
      <w:r>
        <w:rPr>
          <w:spacing w:val="40"/>
        </w:rPr>
        <w:t xml:space="preserve"> </w:t>
      </w:r>
      <w:r>
        <w:t>плана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опорных</w:t>
      </w:r>
      <w:r>
        <w:rPr>
          <w:spacing w:val="40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>изученные</w:t>
      </w:r>
      <w:r>
        <w:rPr>
          <w:spacing w:val="80"/>
        </w:rPr>
        <w:t xml:space="preserve"> </w:t>
      </w:r>
      <w:r>
        <w:t>культурные объекты (достопримечательности родного края, музейные экспонаты);</w:t>
      </w:r>
    </w:p>
    <w:p w:rsidR="007A46EE" w:rsidRDefault="009E1D98">
      <w:pPr>
        <w:pStyle w:val="a3"/>
        <w:spacing w:before="2" w:line="355" w:lineRule="auto"/>
        <w:ind w:firstLine="710"/>
        <w:jc w:val="left"/>
      </w:pPr>
      <w:r>
        <w:t>описывать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предложенного</w:t>
      </w:r>
      <w:r>
        <w:rPr>
          <w:spacing w:val="40"/>
        </w:rPr>
        <w:t xml:space="preserve"> </w:t>
      </w:r>
      <w:r>
        <w:t>плана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опорных</w:t>
      </w:r>
      <w:r>
        <w:rPr>
          <w:spacing w:val="40"/>
        </w:rPr>
        <w:t xml:space="preserve"> </w:t>
      </w:r>
      <w:r>
        <w:t>слов</w:t>
      </w:r>
      <w:r>
        <w:rPr>
          <w:spacing w:val="40"/>
        </w:rPr>
        <w:t xml:space="preserve"> </w:t>
      </w:r>
      <w:r>
        <w:t>изуче</w:t>
      </w:r>
      <w:r>
        <w:t>нные</w:t>
      </w:r>
      <w:r>
        <w:rPr>
          <w:spacing w:val="80"/>
        </w:rPr>
        <w:t xml:space="preserve"> </w:t>
      </w:r>
      <w:r>
        <w:t>природные объекты и явления, в том числе звёзды, созвездия, планеты;</w:t>
      </w:r>
    </w:p>
    <w:p w:rsidR="007A46EE" w:rsidRDefault="009E1D98">
      <w:pPr>
        <w:pStyle w:val="a3"/>
        <w:tabs>
          <w:tab w:val="left" w:pos="3195"/>
          <w:tab w:val="left" w:pos="4905"/>
          <w:tab w:val="left" w:pos="6331"/>
          <w:tab w:val="left" w:pos="7527"/>
          <w:tab w:val="left" w:pos="8103"/>
          <w:tab w:val="left" w:pos="9573"/>
        </w:tabs>
        <w:spacing w:line="357" w:lineRule="auto"/>
        <w:ind w:right="159" w:firstLine="710"/>
        <w:jc w:val="left"/>
      </w:pPr>
      <w:r>
        <w:rPr>
          <w:spacing w:val="-2"/>
        </w:rPr>
        <w:t>группировать</w:t>
      </w:r>
      <w:r>
        <w:tab/>
      </w:r>
      <w:r>
        <w:rPr>
          <w:spacing w:val="-2"/>
        </w:rPr>
        <w:t>изученные</w:t>
      </w:r>
      <w:r>
        <w:tab/>
      </w:r>
      <w:r>
        <w:rPr>
          <w:spacing w:val="-2"/>
        </w:rPr>
        <w:t>объекты</w:t>
      </w:r>
      <w:r>
        <w:tab/>
      </w:r>
      <w:r>
        <w:rPr>
          <w:spacing w:val="-2"/>
        </w:rPr>
        <w:t>живой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неживой</w:t>
      </w:r>
      <w:r>
        <w:tab/>
      </w:r>
      <w:r>
        <w:rPr>
          <w:spacing w:val="-4"/>
        </w:rPr>
        <w:t xml:space="preserve">природы </w:t>
      </w:r>
      <w:r>
        <w:t>по предложенным признакам;</w:t>
      </w:r>
    </w:p>
    <w:p w:rsidR="007A46EE" w:rsidRDefault="009E1D98">
      <w:pPr>
        <w:pStyle w:val="a3"/>
        <w:spacing w:line="355" w:lineRule="auto"/>
        <w:ind w:left="1136"/>
        <w:jc w:val="left"/>
      </w:pPr>
      <w:r>
        <w:t>сравнивать</w:t>
      </w:r>
      <w:r>
        <w:rPr>
          <w:spacing w:val="-7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неживой</w:t>
      </w:r>
      <w:r>
        <w:rPr>
          <w:spacing w:val="-5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внешних</w:t>
      </w:r>
      <w:r>
        <w:rPr>
          <w:spacing w:val="-1"/>
        </w:rPr>
        <w:t xml:space="preserve"> </w:t>
      </w:r>
      <w:r>
        <w:t>признаков; ориентироваться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местности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местным</w:t>
      </w:r>
      <w:r>
        <w:rPr>
          <w:spacing w:val="40"/>
        </w:rPr>
        <w:t xml:space="preserve"> </w:t>
      </w:r>
      <w:r>
        <w:t>природным</w:t>
      </w:r>
      <w:r>
        <w:rPr>
          <w:spacing w:val="40"/>
        </w:rPr>
        <w:t xml:space="preserve"> </w:t>
      </w:r>
      <w:r>
        <w:t>признакам,</w:t>
      </w:r>
      <w:r>
        <w:rPr>
          <w:spacing w:val="40"/>
        </w:rPr>
        <w:t xml:space="preserve"> </w:t>
      </w:r>
      <w:r>
        <w:t>Солнцу,</w:t>
      </w:r>
    </w:p>
    <w:p w:rsidR="007A46EE" w:rsidRDefault="009E1D98">
      <w:pPr>
        <w:pStyle w:val="a3"/>
        <w:jc w:val="left"/>
      </w:pPr>
      <w:r>
        <w:rPr>
          <w:spacing w:val="-2"/>
        </w:rPr>
        <w:t>компасу;</w:t>
      </w:r>
    </w:p>
    <w:p w:rsidR="007A46EE" w:rsidRDefault="009E1D98">
      <w:pPr>
        <w:pStyle w:val="a3"/>
        <w:tabs>
          <w:tab w:val="left" w:pos="2538"/>
          <w:tab w:val="left" w:pos="3085"/>
          <w:tab w:val="left" w:pos="4597"/>
          <w:tab w:val="left" w:pos="5553"/>
          <w:tab w:val="left" w:pos="7311"/>
          <w:tab w:val="left" w:pos="9255"/>
          <w:tab w:val="left" w:pos="9654"/>
        </w:tabs>
        <w:spacing w:before="126" w:line="357" w:lineRule="auto"/>
        <w:ind w:right="141" w:firstLine="710"/>
        <w:jc w:val="left"/>
      </w:pPr>
      <w:r>
        <w:rPr>
          <w:spacing w:val="-2"/>
        </w:rPr>
        <w:t>создавать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заданному</w:t>
      </w:r>
      <w:r>
        <w:tab/>
      </w:r>
      <w:r>
        <w:rPr>
          <w:spacing w:val="-4"/>
        </w:rPr>
        <w:t>плану</w:t>
      </w:r>
      <w:r>
        <w:tab/>
      </w:r>
      <w:r>
        <w:rPr>
          <w:spacing w:val="-2"/>
        </w:rPr>
        <w:t>развёрнутые</w:t>
      </w:r>
      <w:r>
        <w:tab/>
      </w:r>
      <w:r>
        <w:rPr>
          <w:spacing w:val="-2"/>
        </w:rPr>
        <w:t>высказывания</w:t>
      </w:r>
      <w:r>
        <w:tab/>
      </w:r>
      <w:r>
        <w:rPr>
          <w:spacing w:val="-10"/>
        </w:rPr>
        <w:t>о</w:t>
      </w:r>
      <w:r>
        <w:tab/>
      </w:r>
      <w:r>
        <w:rPr>
          <w:spacing w:val="-4"/>
        </w:rPr>
        <w:t xml:space="preserve">природе </w:t>
      </w:r>
      <w:r>
        <w:t>и обществе;</w:t>
      </w:r>
    </w:p>
    <w:p w:rsidR="007A46EE" w:rsidRDefault="009E1D98">
      <w:pPr>
        <w:pStyle w:val="a3"/>
        <w:tabs>
          <w:tab w:val="left" w:pos="2974"/>
          <w:tab w:val="left" w:pos="3642"/>
          <w:tab w:val="left" w:pos="4804"/>
          <w:tab w:val="left" w:pos="5337"/>
          <w:tab w:val="left" w:pos="6605"/>
          <w:tab w:val="left" w:pos="8170"/>
          <w:tab w:val="left" w:pos="9241"/>
          <w:tab w:val="left" w:pos="9640"/>
        </w:tabs>
        <w:spacing w:before="1" w:line="355" w:lineRule="auto"/>
        <w:ind w:right="155" w:firstLine="710"/>
        <w:jc w:val="left"/>
      </w:pPr>
      <w:r>
        <w:rPr>
          <w:spacing w:val="-2"/>
        </w:rPr>
        <w:t>использовать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ответов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вопросы</w:t>
      </w:r>
      <w:r>
        <w:tab/>
      </w:r>
      <w:r>
        <w:rPr>
          <w:spacing w:val="-2"/>
        </w:rPr>
        <w:t>небольшие</w:t>
      </w:r>
      <w:r>
        <w:tab/>
      </w:r>
      <w:r>
        <w:rPr>
          <w:spacing w:val="-2"/>
        </w:rPr>
        <w:t>тексты</w:t>
      </w:r>
      <w:r>
        <w:tab/>
      </w:r>
      <w:r>
        <w:rPr>
          <w:spacing w:val="-10"/>
        </w:rPr>
        <w:t>о</w:t>
      </w:r>
      <w:r>
        <w:tab/>
      </w:r>
      <w:r>
        <w:rPr>
          <w:spacing w:val="-4"/>
        </w:rPr>
        <w:t xml:space="preserve">природе </w:t>
      </w:r>
      <w:r>
        <w:t>и обществе;</w:t>
      </w:r>
    </w:p>
    <w:p w:rsidR="007A46EE" w:rsidRDefault="007A46EE">
      <w:pPr>
        <w:pStyle w:val="a3"/>
        <w:spacing w:line="355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6" w:firstLine="710"/>
      </w:pPr>
      <w:r>
        <w:t>соблюдать правила нравственного пове</w:t>
      </w:r>
      <w:r>
        <w:t>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7A46EE" w:rsidRDefault="009E1D98">
      <w:pPr>
        <w:pStyle w:val="a3"/>
        <w:spacing w:line="357" w:lineRule="auto"/>
        <w:ind w:right="162" w:firstLine="710"/>
      </w:pPr>
      <w:r>
        <w:t>соблюдать правила безопасного поведения в школе, правила безопасного поведения пассажира наземно</w:t>
      </w:r>
      <w:r>
        <w:t>го транспорта и метро;</w:t>
      </w:r>
    </w:p>
    <w:p w:rsidR="007A46EE" w:rsidRDefault="009E1D98">
      <w:pPr>
        <w:pStyle w:val="a3"/>
        <w:ind w:left="1136"/>
      </w:pPr>
      <w:r>
        <w:t>соблюдать</w:t>
      </w:r>
      <w:r>
        <w:rPr>
          <w:spacing w:val="-13"/>
        </w:rPr>
        <w:t xml:space="preserve"> </w:t>
      </w:r>
      <w:r>
        <w:t>режим</w:t>
      </w:r>
      <w:r>
        <w:rPr>
          <w:spacing w:val="-8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rPr>
          <w:spacing w:val="-2"/>
        </w:rPr>
        <w:t>питания;</w:t>
      </w:r>
    </w:p>
    <w:p w:rsidR="007A46EE" w:rsidRDefault="009E1D98">
      <w:pPr>
        <w:pStyle w:val="a3"/>
        <w:spacing w:before="146" w:line="355" w:lineRule="auto"/>
        <w:ind w:right="146" w:firstLine="710"/>
      </w:pPr>
      <w:r>
        <w:t>безопасно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мессенджеры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контролируемого</w:t>
      </w:r>
      <w:r>
        <w:rPr>
          <w:spacing w:val="40"/>
        </w:rPr>
        <w:t xml:space="preserve"> </w:t>
      </w:r>
      <w:r>
        <w:t>доступа</w:t>
      </w:r>
      <w:r>
        <w:rPr>
          <w:spacing w:val="40"/>
        </w:rPr>
        <w:t xml:space="preserve"> </w:t>
      </w:r>
      <w:r>
        <w:t>в информационно-коммуникационную сеть «Интернет»;</w:t>
      </w:r>
    </w:p>
    <w:p w:rsidR="007A46EE" w:rsidRDefault="009E1D98">
      <w:pPr>
        <w:pStyle w:val="a3"/>
        <w:spacing w:line="357" w:lineRule="auto"/>
        <w:ind w:right="159" w:firstLine="710"/>
      </w:pPr>
      <w:r>
        <w:t>безопасно осуществлять коммуникацию в школьных сообществах с помощью учителя (при необходимости).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line="355" w:lineRule="auto"/>
        <w:ind w:right="146" w:firstLine="710"/>
        <w:jc w:val="both"/>
        <w:rPr>
          <w:sz w:val="28"/>
        </w:rPr>
      </w:pPr>
      <w:r>
        <w:rPr>
          <w:sz w:val="28"/>
        </w:rPr>
        <w:t>Предметные результаты изучения окружающего мира. К концу обучения в 3 классе обучающийся научится:</w:t>
      </w:r>
    </w:p>
    <w:p w:rsidR="007A46EE" w:rsidRDefault="009E1D98">
      <w:pPr>
        <w:pStyle w:val="a3"/>
        <w:spacing w:line="355" w:lineRule="auto"/>
        <w:ind w:right="160" w:firstLine="710"/>
      </w:pPr>
      <w:r>
        <w:t xml:space="preserve">различать государственную символику Российской Федерации (гимн, герб, </w:t>
      </w:r>
      <w:r>
        <w:rPr>
          <w:spacing w:val="-2"/>
        </w:rPr>
        <w:t>флаг);</w:t>
      </w:r>
    </w:p>
    <w:p w:rsidR="007A46EE" w:rsidRDefault="009E1D98">
      <w:pPr>
        <w:pStyle w:val="a3"/>
        <w:spacing w:line="320" w:lineRule="exact"/>
        <w:ind w:left="1136"/>
      </w:pPr>
      <w:r>
        <w:t>проявлять</w:t>
      </w:r>
      <w:r>
        <w:rPr>
          <w:spacing w:val="-15"/>
        </w:rPr>
        <w:t xml:space="preserve"> </w:t>
      </w:r>
      <w:r>
        <w:t>уважение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государственным</w:t>
      </w:r>
      <w:r>
        <w:rPr>
          <w:spacing w:val="-6"/>
        </w:rPr>
        <w:t xml:space="preserve"> </w:t>
      </w:r>
      <w:r>
        <w:t>символам</w:t>
      </w:r>
      <w:r>
        <w:rPr>
          <w:spacing w:val="-15"/>
        </w:rPr>
        <w:t xml:space="preserve"> </w:t>
      </w:r>
      <w:r>
        <w:t>России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своего</w:t>
      </w:r>
      <w:r>
        <w:rPr>
          <w:spacing w:val="-17"/>
        </w:rPr>
        <w:t xml:space="preserve"> </w:t>
      </w:r>
      <w:r>
        <w:rPr>
          <w:spacing w:val="-2"/>
        </w:rPr>
        <w:t>региона;</w:t>
      </w:r>
    </w:p>
    <w:p w:rsidR="007A46EE" w:rsidRDefault="009E1D98">
      <w:pPr>
        <w:pStyle w:val="a3"/>
        <w:spacing w:before="149" w:line="350" w:lineRule="auto"/>
        <w:ind w:right="151" w:firstLine="710"/>
      </w:pPr>
      <w:r>
        <w:t>проявлять уважение к семейным ценностям и традициям, традициям своего народа и других народов; соблюдать пра</w:t>
      </w:r>
      <w:r>
        <w:t>вила нравственного поведения в социуме;</w:t>
      </w:r>
    </w:p>
    <w:p w:rsidR="007A46EE" w:rsidRDefault="009E1D98">
      <w:pPr>
        <w:pStyle w:val="a3"/>
        <w:spacing w:before="6" w:line="355" w:lineRule="auto"/>
        <w:ind w:right="143" w:firstLine="710"/>
      </w:pPr>
      <w:r>
        <w:t>приводить</w:t>
      </w:r>
      <w:r>
        <w:rPr>
          <w:spacing w:val="80"/>
          <w:w w:val="150"/>
        </w:rPr>
        <w:t xml:space="preserve">  </w:t>
      </w:r>
      <w:r>
        <w:t>примеры</w:t>
      </w:r>
      <w:r>
        <w:rPr>
          <w:spacing w:val="79"/>
        </w:rPr>
        <w:t xml:space="preserve">   </w:t>
      </w:r>
      <w:r>
        <w:t>памятников</w:t>
      </w:r>
      <w:r>
        <w:rPr>
          <w:spacing w:val="78"/>
        </w:rPr>
        <w:t xml:space="preserve">   </w:t>
      </w:r>
      <w:r>
        <w:t>природы,</w:t>
      </w:r>
      <w:r>
        <w:rPr>
          <w:spacing w:val="78"/>
        </w:rPr>
        <w:t xml:space="preserve">   </w:t>
      </w:r>
      <w:r>
        <w:t>культурных</w:t>
      </w:r>
      <w:r>
        <w:rPr>
          <w:spacing w:val="80"/>
          <w:w w:val="150"/>
        </w:rPr>
        <w:t xml:space="preserve">  </w:t>
      </w:r>
      <w:r>
        <w:t>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 пр</w:t>
      </w:r>
      <w:r>
        <w:t>икладного искусства; проявлять интерес и уважение к истории и культуре</w:t>
      </w:r>
      <w:r>
        <w:rPr>
          <w:spacing w:val="40"/>
        </w:rPr>
        <w:t xml:space="preserve"> </w:t>
      </w:r>
      <w:r>
        <w:t>народов России;</w:t>
      </w:r>
    </w:p>
    <w:p w:rsidR="007A46EE" w:rsidRDefault="009E1D98">
      <w:pPr>
        <w:pStyle w:val="a3"/>
        <w:spacing w:line="357" w:lineRule="auto"/>
        <w:ind w:left="1136" w:right="2301"/>
      </w:pPr>
      <w:r>
        <w:t>показывать</w:t>
      </w:r>
      <w:r>
        <w:rPr>
          <w:spacing w:val="-1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карте</w:t>
      </w:r>
      <w:r>
        <w:rPr>
          <w:spacing w:val="-5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материки,</w:t>
      </w:r>
      <w:r>
        <w:rPr>
          <w:spacing w:val="-4"/>
        </w:rPr>
        <w:t xml:space="preserve"> </w:t>
      </w:r>
      <w:r>
        <w:t>изученные</w:t>
      </w:r>
      <w:r>
        <w:rPr>
          <w:spacing w:val="-6"/>
        </w:rPr>
        <w:t xml:space="preserve"> </w:t>
      </w:r>
      <w:r>
        <w:t>страны</w:t>
      </w:r>
      <w:r>
        <w:rPr>
          <w:spacing w:val="-11"/>
        </w:rPr>
        <w:t xml:space="preserve"> </w:t>
      </w:r>
      <w:r>
        <w:t>мира; различать расходы и доходы семейного бюджета;</w:t>
      </w:r>
    </w:p>
    <w:p w:rsidR="007A46EE" w:rsidRDefault="009E1D98">
      <w:pPr>
        <w:pStyle w:val="a3"/>
        <w:spacing w:line="355" w:lineRule="auto"/>
        <w:ind w:right="155" w:firstLine="710"/>
      </w:pPr>
      <w:r>
        <w:t>распознавать</w:t>
      </w:r>
      <w:r>
        <w:rPr>
          <w:spacing w:val="40"/>
        </w:rPr>
        <w:t xml:space="preserve">  </w:t>
      </w:r>
      <w:r>
        <w:t>изученные</w:t>
      </w:r>
      <w:r>
        <w:rPr>
          <w:spacing w:val="40"/>
        </w:rPr>
        <w:t xml:space="preserve">  </w:t>
      </w:r>
      <w:r>
        <w:t>объекты</w:t>
      </w:r>
      <w:r>
        <w:rPr>
          <w:spacing w:val="40"/>
        </w:rPr>
        <w:t xml:space="preserve">  </w:t>
      </w:r>
      <w:r>
        <w:t>природы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их</w:t>
      </w:r>
      <w:r>
        <w:rPr>
          <w:spacing w:val="74"/>
          <w:w w:val="150"/>
        </w:rPr>
        <w:t xml:space="preserve"> </w:t>
      </w:r>
      <w:r>
        <w:t>описанию,</w:t>
      </w:r>
      <w:r>
        <w:rPr>
          <w:spacing w:val="40"/>
        </w:rPr>
        <w:t xml:space="preserve">  </w:t>
      </w:r>
      <w:r>
        <w:t>рисункам и фотографиям, различать их в окружающем мире;</w:t>
      </w:r>
    </w:p>
    <w:p w:rsidR="007A46EE" w:rsidRDefault="009E1D98">
      <w:pPr>
        <w:pStyle w:val="a3"/>
        <w:spacing w:line="355" w:lineRule="auto"/>
        <w:ind w:right="145" w:firstLine="710"/>
      </w:pPr>
      <w:r>
        <w:t>проводить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предложенному</w:t>
      </w:r>
      <w:r>
        <w:rPr>
          <w:spacing w:val="80"/>
          <w:w w:val="150"/>
        </w:rPr>
        <w:t xml:space="preserve"> </w:t>
      </w:r>
      <w:r>
        <w:t>плану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инструкции</w:t>
      </w:r>
      <w:r>
        <w:rPr>
          <w:spacing w:val="80"/>
          <w:w w:val="150"/>
        </w:rPr>
        <w:t xml:space="preserve"> </w:t>
      </w:r>
      <w:r>
        <w:t>небольшие</w:t>
      </w:r>
      <w:r>
        <w:rPr>
          <w:spacing w:val="80"/>
          <w:w w:val="150"/>
        </w:rPr>
        <w:t xml:space="preserve"> </w:t>
      </w:r>
      <w:r>
        <w:t>опыты с природными объектами с использованием простейшего лабораторного оборудования и измерительных приборов; соблюдать безопасность проведен</w:t>
      </w:r>
      <w:r>
        <w:t xml:space="preserve">ия </w:t>
      </w:r>
      <w:r>
        <w:rPr>
          <w:spacing w:val="-2"/>
        </w:rPr>
        <w:t>опытов;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2" w:firstLine="710"/>
      </w:pPr>
      <w:r>
        <w:t>группировать изученные объекты живой и неживой природы, проводить простейшую классификацию;</w:t>
      </w:r>
    </w:p>
    <w:p w:rsidR="007A46EE" w:rsidRDefault="009E1D98">
      <w:pPr>
        <w:pStyle w:val="a3"/>
        <w:spacing w:line="355" w:lineRule="auto"/>
        <w:ind w:right="158" w:firstLine="710"/>
      </w:pPr>
      <w:r>
        <w:t xml:space="preserve">сравнивать по заданному количеству признаков объекты живой и неживой </w:t>
      </w:r>
      <w:r>
        <w:rPr>
          <w:spacing w:val="-2"/>
        </w:rPr>
        <w:t>природы;</w:t>
      </w:r>
    </w:p>
    <w:p w:rsidR="007A46EE" w:rsidRDefault="009E1D98">
      <w:pPr>
        <w:pStyle w:val="a3"/>
        <w:spacing w:line="355" w:lineRule="auto"/>
        <w:ind w:right="143" w:firstLine="710"/>
      </w:pPr>
      <w: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7A46EE" w:rsidRDefault="009E1D98">
      <w:pPr>
        <w:pStyle w:val="a3"/>
        <w:spacing w:line="355" w:lineRule="auto"/>
        <w:ind w:right="146" w:firstLine="710"/>
      </w:pPr>
      <w:r>
        <w:t>использовать</w:t>
      </w:r>
      <w:r>
        <w:rPr>
          <w:spacing w:val="80"/>
        </w:rPr>
        <w:t xml:space="preserve"> </w:t>
      </w:r>
      <w:r>
        <w:t>различные</w:t>
      </w:r>
      <w:r>
        <w:rPr>
          <w:spacing w:val="80"/>
        </w:rPr>
        <w:t xml:space="preserve"> </w:t>
      </w:r>
      <w:r>
        <w:t>источники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природе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обществе для поиска и извлечения информации, ответов на вопросы;</w:t>
      </w:r>
    </w:p>
    <w:p w:rsidR="007A46EE" w:rsidRDefault="009E1D98">
      <w:pPr>
        <w:pStyle w:val="a3"/>
        <w:spacing w:line="357" w:lineRule="auto"/>
        <w:ind w:right="140" w:firstLine="710"/>
      </w:pPr>
      <w:r>
        <w:t>и</w:t>
      </w:r>
      <w:r>
        <w:t>спользовать</w:t>
      </w:r>
      <w:r>
        <w:rPr>
          <w:spacing w:val="40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взаимосвязях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природе,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природы для объяснения простейших явлений и процессов в природе, организме человека;</w:t>
      </w:r>
    </w:p>
    <w:p w:rsidR="007A46EE" w:rsidRDefault="009E1D98">
      <w:pPr>
        <w:pStyle w:val="a3"/>
        <w:spacing w:line="355" w:lineRule="auto"/>
        <w:ind w:right="161" w:firstLine="710"/>
      </w:pPr>
      <w:r>
        <w:t>фиксировать результаты наблюдений, опытной работы, в процессе коллективной деятельности обобщать полученные р</w:t>
      </w:r>
      <w:r>
        <w:t>езультаты и делать выводы;</w:t>
      </w:r>
    </w:p>
    <w:p w:rsidR="007A46EE" w:rsidRDefault="009E1D98">
      <w:pPr>
        <w:pStyle w:val="a3"/>
        <w:spacing w:line="355" w:lineRule="auto"/>
        <w:ind w:right="152" w:firstLine="710"/>
      </w:pPr>
      <w:r>
        <w:t>создавать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заданному</w:t>
      </w:r>
      <w:r>
        <w:rPr>
          <w:spacing w:val="80"/>
          <w:w w:val="150"/>
        </w:rPr>
        <w:t xml:space="preserve"> </w:t>
      </w:r>
      <w:r>
        <w:t>плану</w:t>
      </w:r>
      <w:r>
        <w:rPr>
          <w:spacing w:val="80"/>
          <w:w w:val="150"/>
        </w:rPr>
        <w:t xml:space="preserve"> </w:t>
      </w:r>
      <w:r>
        <w:t>собственные</w:t>
      </w:r>
      <w:r>
        <w:rPr>
          <w:spacing w:val="64"/>
        </w:rPr>
        <w:t xml:space="preserve">  </w:t>
      </w:r>
      <w:r>
        <w:t>развёрнутые</w:t>
      </w:r>
      <w:r>
        <w:rPr>
          <w:spacing w:val="40"/>
        </w:rPr>
        <w:t xml:space="preserve">  </w:t>
      </w:r>
      <w:r>
        <w:t xml:space="preserve">высказывания о природе, человеке и обществе, сопровождая выступление иллюстрациями </w:t>
      </w:r>
      <w:r>
        <w:rPr>
          <w:spacing w:val="-2"/>
        </w:rPr>
        <w:t>(презентацией);</w:t>
      </w:r>
    </w:p>
    <w:p w:rsidR="007A46EE" w:rsidRDefault="009E1D98">
      <w:pPr>
        <w:pStyle w:val="a3"/>
        <w:spacing w:line="355" w:lineRule="auto"/>
        <w:ind w:right="163" w:firstLine="710"/>
      </w:pPr>
      <w:r>
        <w:t>соблюдать правила безопасного поведения пассажира железнодорожного, водного</w:t>
      </w:r>
      <w:r>
        <w:t xml:space="preserve"> и авиатранспорта;</w:t>
      </w:r>
    </w:p>
    <w:p w:rsidR="007A46EE" w:rsidRDefault="009E1D98">
      <w:pPr>
        <w:pStyle w:val="a3"/>
        <w:spacing w:line="355" w:lineRule="auto"/>
        <w:ind w:right="152" w:firstLine="710"/>
      </w:pPr>
      <w:r>
        <w:t>соблюдать</w:t>
      </w:r>
      <w:r>
        <w:rPr>
          <w:spacing w:val="40"/>
        </w:rPr>
        <w:t xml:space="preserve">  </w:t>
      </w:r>
      <w:r>
        <w:t>основы</w:t>
      </w:r>
      <w:r>
        <w:rPr>
          <w:spacing w:val="40"/>
        </w:rPr>
        <w:t xml:space="preserve">  </w:t>
      </w:r>
      <w:r>
        <w:t>здорового</w:t>
      </w:r>
      <w:r>
        <w:rPr>
          <w:spacing w:val="40"/>
        </w:rPr>
        <w:t xml:space="preserve">  </w:t>
      </w:r>
      <w:r>
        <w:t>образа</w:t>
      </w:r>
      <w:r>
        <w:rPr>
          <w:spacing w:val="40"/>
        </w:rPr>
        <w:t xml:space="preserve">  </w:t>
      </w:r>
      <w:r>
        <w:t>жизни,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том</w:t>
      </w:r>
      <w:r>
        <w:rPr>
          <w:spacing w:val="40"/>
        </w:rPr>
        <w:t xml:space="preserve">  </w:t>
      </w:r>
      <w:r>
        <w:t>числе</w:t>
      </w:r>
      <w:r>
        <w:rPr>
          <w:spacing w:val="40"/>
        </w:rPr>
        <w:t xml:space="preserve">  </w:t>
      </w:r>
      <w:r>
        <w:t>требования</w:t>
      </w:r>
      <w:r>
        <w:rPr>
          <w:spacing w:val="40"/>
        </w:rPr>
        <w:t xml:space="preserve"> </w:t>
      </w:r>
      <w:r>
        <w:t>к двигательной активности и принципы здорового питания;</w:t>
      </w:r>
    </w:p>
    <w:p w:rsidR="007A46EE" w:rsidRDefault="009E1D98">
      <w:pPr>
        <w:pStyle w:val="a3"/>
        <w:ind w:left="1136"/>
      </w:pPr>
      <w:r>
        <w:rPr>
          <w:spacing w:val="-2"/>
        </w:rPr>
        <w:t>соблюдать</w:t>
      </w:r>
      <w:r>
        <w:rPr>
          <w:spacing w:val="-7"/>
        </w:rPr>
        <w:t xml:space="preserve"> </w:t>
      </w:r>
      <w:r>
        <w:rPr>
          <w:spacing w:val="-2"/>
        </w:rPr>
        <w:t>основы</w:t>
      </w:r>
      <w:r>
        <w:rPr>
          <w:spacing w:val="-5"/>
        </w:rPr>
        <w:t xml:space="preserve"> </w:t>
      </w:r>
      <w:r>
        <w:rPr>
          <w:spacing w:val="-2"/>
        </w:rPr>
        <w:t>профилактики</w:t>
      </w:r>
      <w:r>
        <w:rPr>
          <w:spacing w:val="2"/>
        </w:rPr>
        <w:t xml:space="preserve"> </w:t>
      </w:r>
      <w:r>
        <w:rPr>
          <w:spacing w:val="-2"/>
        </w:rPr>
        <w:t>заболеваний;</w:t>
      </w:r>
    </w:p>
    <w:p w:rsidR="007A46EE" w:rsidRDefault="009E1D98">
      <w:pPr>
        <w:pStyle w:val="a3"/>
        <w:spacing w:before="139" w:line="355" w:lineRule="auto"/>
        <w:ind w:left="1136" w:right="1724"/>
      </w:pPr>
      <w:r>
        <w:t>соблюдать</w:t>
      </w:r>
      <w:r>
        <w:rPr>
          <w:spacing w:val="-11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дворе</w:t>
      </w:r>
      <w:r>
        <w:rPr>
          <w:spacing w:val="-5"/>
        </w:rPr>
        <w:t xml:space="preserve"> </w:t>
      </w:r>
      <w:r>
        <w:t>жилого</w:t>
      </w:r>
      <w:r>
        <w:rPr>
          <w:spacing w:val="-5"/>
        </w:rPr>
        <w:t xml:space="preserve"> </w:t>
      </w:r>
      <w:r>
        <w:t>дома; соблюдать правила нравственного поведения на природе;</w:t>
      </w:r>
    </w:p>
    <w:p w:rsidR="007A46EE" w:rsidRDefault="009E1D98">
      <w:pPr>
        <w:pStyle w:val="a3"/>
        <w:spacing w:line="357" w:lineRule="auto"/>
        <w:ind w:firstLine="710"/>
        <w:jc w:val="left"/>
      </w:pPr>
      <w:r>
        <w:t>безопасно</w:t>
      </w:r>
      <w:r>
        <w:rPr>
          <w:spacing w:val="32"/>
        </w:rPr>
        <w:t xml:space="preserve"> </w:t>
      </w:r>
      <w:r>
        <w:t>использовать</w:t>
      </w:r>
      <w:r>
        <w:rPr>
          <w:spacing w:val="30"/>
        </w:rPr>
        <w:t xml:space="preserve"> </w:t>
      </w:r>
      <w:r>
        <w:t>персональные</w:t>
      </w:r>
      <w:r>
        <w:rPr>
          <w:spacing w:val="38"/>
        </w:rPr>
        <w:t xml:space="preserve"> </w:t>
      </w:r>
      <w:r>
        <w:t>данные</w:t>
      </w:r>
      <w:r>
        <w:rPr>
          <w:spacing w:val="32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условиях</w:t>
      </w:r>
      <w:r>
        <w:rPr>
          <w:spacing w:val="32"/>
        </w:rPr>
        <w:t xml:space="preserve"> </w:t>
      </w:r>
      <w:r>
        <w:t>контролируемого доступа в информационно-коммуникационную сеть «Интернет»;</w:t>
      </w:r>
    </w:p>
    <w:p w:rsidR="007A46EE" w:rsidRDefault="009E1D98">
      <w:pPr>
        <w:pStyle w:val="a3"/>
        <w:tabs>
          <w:tab w:val="left" w:pos="3373"/>
          <w:tab w:val="left" w:pos="3729"/>
          <w:tab w:val="left" w:pos="5318"/>
          <w:tab w:val="left" w:pos="7455"/>
          <w:tab w:val="left" w:pos="8895"/>
          <w:tab w:val="left" w:pos="9558"/>
        </w:tabs>
        <w:spacing w:line="355" w:lineRule="auto"/>
        <w:ind w:right="154" w:firstLine="710"/>
        <w:jc w:val="left"/>
      </w:pPr>
      <w:r>
        <w:rPr>
          <w:spacing w:val="-2"/>
        </w:rPr>
        <w:t>ориентироваться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возможных</w:t>
      </w:r>
      <w:r>
        <w:tab/>
      </w:r>
      <w:r>
        <w:rPr>
          <w:spacing w:val="-2"/>
        </w:rPr>
        <w:t>мошеннических</w:t>
      </w:r>
      <w:r>
        <w:tab/>
      </w:r>
      <w:r>
        <w:rPr>
          <w:spacing w:val="-2"/>
        </w:rPr>
        <w:t>действиях</w:t>
      </w:r>
      <w:r>
        <w:tab/>
      </w:r>
      <w:r>
        <w:rPr>
          <w:spacing w:val="-4"/>
        </w:rPr>
        <w:t>при</w:t>
      </w:r>
      <w:r>
        <w:tab/>
      </w:r>
      <w:r>
        <w:rPr>
          <w:spacing w:val="-4"/>
        </w:rPr>
        <w:t xml:space="preserve">общении </w:t>
      </w:r>
      <w:r>
        <w:t>в ме</w:t>
      </w:r>
      <w:r>
        <w:t>ссенджерах.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  <w:tab w:val="left" w:pos="3834"/>
          <w:tab w:val="left" w:pos="5395"/>
          <w:tab w:val="left" w:pos="6720"/>
          <w:tab w:val="left" w:pos="8612"/>
          <w:tab w:val="left" w:pos="9510"/>
          <w:tab w:val="left" w:pos="9923"/>
        </w:tabs>
        <w:spacing w:line="357" w:lineRule="auto"/>
        <w:ind w:right="139" w:firstLine="710"/>
        <w:rPr>
          <w:sz w:val="28"/>
        </w:rPr>
      </w:pPr>
      <w:r>
        <w:rPr>
          <w:spacing w:val="-2"/>
          <w:sz w:val="28"/>
        </w:rPr>
        <w:t>Предметные</w:t>
      </w:r>
      <w:r>
        <w:rPr>
          <w:sz w:val="28"/>
        </w:rPr>
        <w:tab/>
      </w:r>
      <w:r>
        <w:rPr>
          <w:spacing w:val="-2"/>
          <w:sz w:val="28"/>
        </w:rPr>
        <w:t>результаты</w:t>
      </w:r>
      <w:r>
        <w:rPr>
          <w:sz w:val="28"/>
        </w:rPr>
        <w:tab/>
      </w:r>
      <w:r>
        <w:rPr>
          <w:spacing w:val="-2"/>
          <w:sz w:val="28"/>
        </w:rPr>
        <w:t>изучения</w:t>
      </w:r>
      <w:r>
        <w:rPr>
          <w:sz w:val="28"/>
        </w:rPr>
        <w:tab/>
      </w:r>
      <w:r>
        <w:rPr>
          <w:spacing w:val="-2"/>
          <w:sz w:val="28"/>
        </w:rPr>
        <w:t>окружающего</w:t>
      </w:r>
      <w:r>
        <w:rPr>
          <w:sz w:val="28"/>
        </w:rPr>
        <w:tab/>
      </w:r>
      <w:r>
        <w:rPr>
          <w:spacing w:val="-2"/>
          <w:sz w:val="28"/>
        </w:rPr>
        <w:t>мира.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4"/>
          <w:sz w:val="28"/>
        </w:rPr>
        <w:t xml:space="preserve">концу </w:t>
      </w:r>
      <w:r>
        <w:rPr>
          <w:sz w:val="28"/>
        </w:rPr>
        <w:t>обучения в 4 классе обучающийся научится:</w:t>
      </w:r>
    </w:p>
    <w:p w:rsidR="007A46EE" w:rsidRDefault="009E1D98">
      <w:pPr>
        <w:pStyle w:val="a3"/>
        <w:tabs>
          <w:tab w:val="left" w:pos="2595"/>
          <w:tab w:val="left" w:pos="3978"/>
          <w:tab w:val="left" w:pos="4362"/>
          <w:tab w:val="left" w:pos="5822"/>
          <w:tab w:val="left" w:pos="7340"/>
          <w:tab w:val="left" w:pos="7738"/>
          <w:tab w:val="left" w:pos="9342"/>
        </w:tabs>
        <w:spacing w:line="355" w:lineRule="auto"/>
        <w:ind w:right="161" w:firstLine="710"/>
        <w:jc w:val="left"/>
      </w:pPr>
      <w:r>
        <w:rPr>
          <w:spacing w:val="-2"/>
        </w:rPr>
        <w:t>проявлять</w:t>
      </w:r>
      <w:r>
        <w:tab/>
      </w:r>
      <w:r>
        <w:rPr>
          <w:spacing w:val="-2"/>
        </w:rPr>
        <w:t>уважение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семейным</w:t>
      </w:r>
      <w:r>
        <w:tab/>
      </w:r>
      <w:r>
        <w:rPr>
          <w:spacing w:val="-2"/>
        </w:rPr>
        <w:t>ценностям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традициям,</w:t>
      </w:r>
      <w:r>
        <w:tab/>
      </w:r>
      <w:r>
        <w:rPr>
          <w:spacing w:val="-4"/>
        </w:rPr>
        <w:t xml:space="preserve">традициям </w:t>
      </w:r>
      <w:r>
        <w:t>своего народа и других народов, государственным символам России;</w:t>
      </w:r>
    </w:p>
    <w:p w:rsidR="007A46EE" w:rsidRDefault="007A46EE">
      <w:pPr>
        <w:pStyle w:val="a3"/>
        <w:spacing w:line="355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ind w:left="1136"/>
        <w:jc w:val="left"/>
      </w:pPr>
      <w:r>
        <w:t>соблюдать</w:t>
      </w:r>
      <w:r>
        <w:rPr>
          <w:spacing w:val="-18"/>
        </w:rPr>
        <w:t xml:space="preserve"> </w:t>
      </w:r>
      <w:r>
        <w:t>правила</w:t>
      </w:r>
      <w:r>
        <w:rPr>
          <w:spacing w:val="-16"/>
        </w:rPr>
        <w:t xml:space="preserve"> </w:t>
      </w:r>
      <w:r>
        <w:t>нравственного</w:t>
      </w:r>
      <w:r>
        <w:rPr>
          <w:spacing w:val="-12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rPr>
          <w:spacing w:val="-2"/>
        </w:rPr>
        <w:t>социуме;</w:t>
      </w:r>
    </w:p>
    <w:p w:rsidR="007A46EE" w:rsidRDefault="009E1D98">
      <w:pPr>
        <w:pStyle w:val="a3"/>
        <w:spacing w:before="153" w:line="355" w:lineRule="auto"/>
        <w:ind w:firstLine="710"/>
        <w:jc w:val="left"/>
      </w:pPr>
      <w:r>
        <w:t>показывать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карте</w:t>
      </w:r>
      <w:r>
        <w:rPr>
          <w:spacing w:val="-7"/>
        </w:rPr>
        <w:t xml:space="preserve"> </w:t>
      </w:r>
      <w:r>
        <w:t>изученные</w:t>
      </w:r>
      <w:r>
        <w:rPr>
          <w:spacing w:val="-7"/>
        </w:rPr>
        <w:t xml:space="preserve"> </w:t>
      </w:r>
      <w:r>
        <w:t>крупные</w:t>
      </w:r>
      <w:r>
        <w:rPr>
          <w:spacing w:val="-7"/>
        </w:rPr>
        <w:t xml:space="preserve"> </w:t>
      </w:r>
      <w:r>
        <w:t>географические</w:t>
      </w:r>
      <w:r>
        <w:rPr>
          <w:spacing w:val="-7"/>
        </w:rPr>
        <w:t xml:space="preserve"> </w:t>
      </w:r>
      <w:r>
        <w:t>объекты России (горы, равнины, реки, озёра, моря, омывающие территорию России);</w:t>
      </w:r>
    </w:p>
    <w:p w:rsidR="007A46EE" w:rsidRDefault="009E1D98">
      <w:pPr>
        <w:pStyle w:val="a3"/>
        <w:spacing w:line="357" w:lineRule="auto"/>
        <w:ind w:left="1136"/>
        <w:jc w:val="left"/>
      </w:pPr>
      <w:r>
        <w:t>показывать</w:t>
      </w:r>
      <w:r>
        <w:rPr>
          <w:spacing w:val="-1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исторической</w:t>
      </w:r>
      <w:r>
        <w:rPr>
          <w:spacing w:val="-11"/>
        </w:rPr>
        <w:t xml:space="preserve"> </w:t>
      </w:r>
      <w:r>
        <w:t>карте</w:t>
      </w:r>
      <w:r>
        <w:rPr>
          <w:spacing w:val="-10"/>
        </w:rPr>
        <w:t xml:space="preserve"> </w:t>
      </w:r>
      <w:r>
        <w:t>места</w:t>
      </w:r>
      <w:r>
        <w:rPr>
          <w:spacing w:val="-6"/>
        </w:rPr>
        <w:t xml:space="preserve"> </w:t>
      </w:r>
      <w:r>
        <w:t>изученных</w:t>
      </w:r>
      <w:r>
        <w:rPr>
          <w:spacing w:val="-18"/>
        </w:rPr>
        <w:t xml:space="preserve"> </w:t>
      </w:r>
      <w:r>
        <w:t>историче</w:t>
      </w:r>
      <w:r>
        <w:t>ских</w:t>
      </w:r>
      <w:r>
        <w:rPr>
          <w:spacing w:val="-17"/>
        </w:rPr>
        <w:t xml:space="preserve"> </w:t>
      </w:r>
      <w:r>
        <w:t>событий; находить место изученных событий на «ленте времени»;</w:t>
      </w:r>
    </w:p>
    <w:p w:rsidR="007A46EE" w:rsidRDefault="009E1D98">
      <w:pPr>
        <w:pStyle w:val="a3"/>
        <w:tabs>
          <w:tab w:val="left" w:pos="2706"/>
          <w:tab w:val="left" w:pos="4218"/>
          <w:tab w:val="left" w:pos="6081"/>
          <w:tab w:val="left" w:pos="7311"/>
          <w:tab w:val="left" w:pos="7695"/>
          <w:tab w:val="left" w:pos="9568"/>
        </w:tabs>
        <w:spacing w:line="355" w:lineRule="auto"/>
        <w:ind w:left="1136" w:right="159"/>
        <w:jc w:val="left"/>
      </w:pPr>
      <w:r>
        <w:t xml:space="preserve">знать основные права и обязанности гражданина Российской Федерации; </w:t>
      </w:r>
      <w:r>
        <w:rPr>
          <w:spacing w:val="-2"/>
        </w:rPr>
        <w:t>соотносить</w:t>
      </w:r>
      <w:r>
        <w:tab/>
      </w:r>
      <w:r>
        <w:rPr>
          <w:spacing w:val="-2"/>
        </w:rPr>
        <w:t>изученные</w:t>
      </w:r>
      <w:r>
        <w:tab/>
      </w:r>
      <w:r>
        <w:rPr>
          <w:spacing w:val="-2"/>
        </w:rPr>
        <w:t>исторические</w:t>
      </w:r>
      <w:r>
        <w:tab/>
      </w:r>
      <w:r>
        <w:rPr>
          <w:spacing w:val="-2"/>
        </w:rPr>
        <w:t>события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исторических</w:t>
      </w:r>
      <w:r>
        <w:tab/>
      </w:r>
      <w:r>
        <w:rPr>
          <w:spacing w:val="-4"/>
        </w:rPr>
        <w:t>деятелей</w:t>
      </w:r>
    </w:p>
    <w:p w:rsidR="007A46EE" w:rsidRDefault="009E1D98">
      <w:pPr>
        <w:pStyle w:val="a3"/>
        <w:spacing w:before="1"/>
        <w:jc w:val="left"/>
      </w:pPr>
      <w:r>
        <w:t>веками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периодами</w:t>
      </w:r>
      <w:r>
        <w:rPr>
          <w:spacing w:val="-15"/>
        </w:rPr>
        <w:t xml:space="preserve"> </w:t>
      </w:r>
      <w:r>
        <w:t>истории</w:t>
      </w:r>
      <w:r>
        <w:rPr>
          <w:spacing w:val="-15"/>
        </w:rPr>
        <w:t xml:space="preserve"> </w:t>
      </w:r>
      <w:r>
        <w:rPr>
          <w:spacing w:val="-2"/>
        </w:rPr>
        <w:t>России;</w:t>
      </w:r>
    </w:p>
    <w:p w:rsidR="007A46EE" w:rsidRDefault="009E1D98">
      <w:pPr>
        <w:pStyle w:val="a3"/>
        <w:spacing w:before="144" w:line="355" w:lineRule="auto"/>
        <w:ind w:right="145" w:firstLine="710"/>
      </w:pPr>
      <w: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7A46EE" w:rsidRDefault="009E1D98">
      <w:pPr>
        <w:pStyle w:val="a3"/>
        <w:spacing w:before="1" w:line="355" w:lineRule="auto"/>
        <w:ind w:right="141" w:firstLine="710"/>
      </w:pPr>
      <w:r>
        <w:t>описывать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предложенного</w:t>
      </w:r>
      <w:r>
        <w:rPr>
          <w:spacing w:val="80"/>
        </w:rPr>
        <w:t xml:space="preserve"> </w:t>
      </w:r>
      <w:r>
        <w:t>плана</w:t>
      </w:r>
      <w:r>
        <w:rPr>
          <w:spacing w:val="80"/>
        </w:rPr>
        <w:t xml:space="preserve"> </w:t>
      </w:r>
      <w:r>
        <w:t>изученные</w:t>
      </w:r>
      <w:r>
        <w:rPr>
          <w:spacing w:val="80"/>
        </w:rPr>
        <w:t xml:space="preserve"> </w:t>
      </w:r>
      <w:r>
        <w:t>объекты,</w:t>
      </w:r>
      <w:r>
        <w:rPr>
          <w:spacing w:val="80"/>
        </w:rPr>
        <w:t xml:space="preserve"> </w:t>
      </w:r>
      <w:r>
        <w:t>выделяя их</w:t>
      </w:r>
      <w:r>
        <w:rPr>
          <w:spacing w:val="77"/>
          <w:w w:val="150"/>
        </w:rPr>
        <w:t xml:space="preserve"> </w:t>
      </w:r>
      <w:r>
        <w:t>существенные</w:t>
      </w:r>
      <w:r>
        <w:rPr>
          <w:spacing w:val="80"/>
          <w:w w:val="150"/>
        </w:rPr>
        <w:t xml:space="preserve"> </w:t>
      </w:r>
      <w:r>
        <w:t>признаки,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том</w:t>
      </w:r>
      <w:r>
        <w:rPr>
          <w:spacing w:val="80"/>
          <w:w w:val="150"/>
        </w:rPr>
        <w:t xml:space="preserve"> </w:t>
      </w:r>
      <w:r>
        <w:t>числе</w:t>
      </w:r>
      <w:r>
        <w:rPr>
          <w:spacing w:val="80"/>
          <w:w w:val="150"/>
        </w:rPr>
        <w:t xml:space="preserve"> </w:t>
      </w:r>
      <w:r>
        <w:t>государственную</w:t>
      </w:r>
      <w:r>
        <w:rPr>
          <w:spacing w:val="80"/>
          <w:w w:val="150"/>
        </w:rPr>
        <w:t xml:space="preserve"> </w:t>
      </w:r>
      <w:r>
        <w:t>символику</w:t>
      </w:r>
      <w:r>
        <w:rPr>
          <w:spacing w:val="80"/>
          <w:w w:val="150"/>
        </w:rPr>
        <w:t xml:space="preserve"> </w:t>
      </w:r>
      <w:r>
        <w:t>России и своего региона;</w:t>
      </w:r>
    </w:p>
    <w:p w:rsidR="007A46EE" w:rsidRDefault="009E1D98">
      <w:pPr>
        <w:pStyle w:val="a3"/>
        <w:spacing w:line="355" w:lineRule="auto"/>
        <w:ind w:right="135" w:firstLine="710"/>
      </w:pPr>
      <w:r>
        <w:t>проводить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предложенному</w:t>
      </w:r>
      <w:r>
        <w:rPr>
          <w:spacing w:val="80"/>
          <w:w w:val="150"/>
        </w:rPr>
        <w:t xml:space="preserve"> </w:t>
      </w:r>
      <w:r>
        <w:t>(самостоятельно</w:t>
      </w:r>
      <w:r>
        <w:rPr>
          <w:spacing w:val="80"/>
          <w:w w:val="150"/>
        </w:rPr>
        <w:t xml:space="preserve"> </w:t>
      </w:r>
      <w:r>
        <w:t>составленному)</w:t>
      </w:r>
      <w:r>
        <w:rPr>
          <w:spacing w:val="40"/>
        </w:rPr>
        <w:t xml:space="preserve">  </w:t>
      </w:r>
      <w:r>
        <w:t>плану</w:t>
      </w:r>
      <w:r>
        <w:rPr>
          <w:spacing w:val="80"/>
        </w:rPr>
        <w:t xml:space="preserve"> </w:t>
      </w:r>
      <w:r>
        <w:t>или выдвинутому предположению несложные наблюдения, опыты с объектами приро</w:t>
      </w:r>
      <w:r>
        <w:t>ды</w:t>
      </w:r>
      <w:r>
        <w:rPr>
          <w:spacing w:val="80"/>
          <w:w w:val="150"/>
        </w:rPr>
        <w:t xml:space="preserve">  </w:t>
      </w:r>
      <w:r>
        <w:t>с</w:t>
      </w:r>
      <w:r>
        <w:rPr>
          <w:spacing w:val="80"/>
          <w:w w:val="150"/>
        </w:rPr>
        <w:t xml:space="preserve">  </w:t>
      </w:r>
      <w:r>
        <w:t>использованием</w:t>
      </w:r>
      <w:r>
        <w:rPr>
          <w:spacing w:val="80"/>
          <w:w w:val="150"/>
        </w:rPr>
        <w:t xml:space="preserve">  </w:t>
      </w:r>
      <w:r>
        <w:t>простейшего</w:t>
      </w:r>
      <w:r>
        <w:rPr>
          <w:spacing w:val="80"/>
          <w:w w:val="150"/>
        </w:rPr>
        <w:t xml:space="preserve">  </w:t>
      </w:r>
      <w:r>
        <w:t>лабораторного</w:t>
      </w:r>
      <w:r>
        <w:rPr>
          <w:spacing w:val="70"/>
        </w:rPr>
        <w:t xml:space="preserve">   </w:t>
      </w:r>
      <w:r>
        <w:t>оборудования</w:t>
      </w:r>
      <w:r>
        <w:rPr>
          <w:spacing w:val="80"/>
        </w:rPr>
        <w:t xml:space="preserve"> </w:t>
      </w:r>
      <w:r>
        <w:t>и измерительных приборов, следуя правилам безопасного труда;</w:t>
      </w:r>
    </w:p>
    <w:p w:rsidR="007A46EE" w:rsidRDefault="009E1D98">
      <w:pPr>
        <w:pStyle w:val="a3"/>
        <w:spacing w:line="355" w:lineRule="auto"/>
        <w:ind w:right="139" w:firstLine="710"/>
      </w:pPr>
      <w:r>
        <w:t>распознавать</w:t>
      </w:r>
      <w:r>
        <w:rPr>
          <w:spacing w:val="80"/>
        </w:rPr>
        <w:t xml:space="preserve"> </w:t>
      </w:r>
      <w:r>
        <w:t>изученные</w:t>
      </w:r>
      <w:r>
        <w:rPr>
          <w:spacing w:val="80"/>
        </w:rPr>
        <w:t xml:space="preserve"> </w:t>
      </w:r>
      <w:r>
        <w:t>объекты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явления</w:t>
      </w:r>
      <w:r>
        <w:rPr>
          <w:spacing w:val="80"/>
        </w:rPr>
        <w:t xml:space="preserve"> </w:t>
      </w:r>
      <w:r>
        <w:t>живой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неживой</w:t>
      </w:r>
      <w:r>
        <w:rPr>
          <w:spacing w:val="80"/>
        </w:rPr>
        <w:t xml:space="preserve"> </w:t>
      </w:r>
      <w:r>
        <w:t>природы</w:t>
      </w:r>
      <w:r>
        <w:rPr>
          <w:spacing w:val="40"/>
        </w:rPr>
        <w:t xml:space="preserve"> </w:t>
      </w:r>
      <w:r>
        <w:t>по их описанию, рисункам и фотографиям, различать их в окружающем</w:t>
      </w:r>
      <w:r>
        <w:t xml:space="preserve"> мире;</w:t>
      </w:r>
    </w:p>
    <w:p w:rsidR="007A46EE" w:rsidRDefault="009E1D98">
      <w:pPr>
        <w:pStyle w:val="a3"/>
        <w:spacing w:line="355" w:lineRule="auto"/>
        <w:ind w:right="164" w:firstLine="710"/>
      </w:pPr>
      <w: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7A46EE" w:rsidRDefault="009E1D98">
      <w:pPr>
        <w:pStyle w:val="a3"/>
        <w:spacing w:line="357" w:lineRule="auto"/>
        <w:ind w:right="144" w:firstLine="710"/>
      </w:pPr>
      <w:r>
        <w:t>сравнивать объекты живой и неживой природы на основе их внешних признаков и известных характерных свойств;</w:t>
      </w:r>
    </w:p>
    <w:p w:rsidR="007A46EE" w:rsidRDefault="009E1D98">
      <w:pPr>
        <w:pStyle w:val="a3"/>
        <w:spacing w:line="355" w:lineRule="auto"/>
        <w:ind w:right="151" w:firstLine="710"/>
      </w:pPr>
      <w: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7A46EE" w:rsidRDefault="009E1D98">
      <w:pPr>
        <w:pStyle w:val="a3"/>
        <w:spacing w:line="355" w:lineRule="auto"/>
        <w:ind w:right="151" w:firstLine="710"/>
      </w:pPr>
      <w:r>
        <w:t>называть</w:t>
      </w:r>
      <w:r>
        <w:rPr>
          <w:spacing w:val="80"/>
          <w:w w:val="150"/>
        </w:rPr>
        <w:t xml:space="preserve"> </w:t>
      </w:r>
      <w:r>
        <w:t>наиболее</w:t>
      </w:r>
      <w:r>
        <w:rPr>
          <w:spacing w:val="80"/>
          <w:w w:val="150"/>
        </w:rPr>
        <w:t xml:space="preserve"> </w:t>
      </w:r>
      <w:r>
        <w:t>значимые</w:t>
      </w:r>
      <w:r>
        <w:rPr>
          <w:spacing w:val="80"/>
          <w:w w:val="150"/>
        </w:rPr>
        <w:t xml:space="preserve"> </w:t>
      </w:r>
      <w:r>
        <w:t>пр</w:t>
      </w:r>
      <w:r>
        <w:t>иродные</w:t>
      </w:r>
      <w:r>
        <w:rPr>
          <w:spacing w:val="80"/>
          <w:w w:val="150"/>
        </w:rPr>
        <w:t xml:space="preserve"> </w:t>
      </w:r>
      <w:r>
        <w:t>объекты</w:t>
      </w:r>
      <w:r>
        <w:rPr>
          <w:spacing w:val="80"/>
          <w:w w:val="150"/>
        </w:rPr>
        <w:t xml:space="preserve"> </w:t>
      </w:r>
      <w:r>
        <w:t>Всемирного</w:t>
      </w:r>
      <w:r>
        <w:rPr>
          <w:spacing w:val="80"/>
          <w:w w:val="150"/>
        </w:rPr>
        <w:t xml:space="preserve"> </w:t>
      </w:r>
      <w:r>
        <w:t>наследия</w:t>
      </w:r>
      <w:r>
        <w:rPr>
          <w:spacing w:val="40"/>
        </w:rPr>
        <w:t xml:space="preserve"> </w:t>
      </w:r>
      <w:r>
        <w:t>в России и за рубежом (в пределах изученного);</w:t>
      </w:r>
    </w:p>
    <w:p w:rsidR="007A46EE" w:rsidRDefault="009E1D98">
      <w:pPr>
        <w:pStyle w:val="a3"/>
        <w:ind w:left="1136"/>
      </w:pPr>
      <w:r>
        <w:t>называть</w:t>
      </w:r>
      <w:r>
        <w:rPr>
          <w:spacing w:val="-18"/>
        </w:rPr>
        <w:t xml:space="preserve"> </w:t>
      </w:r>
      <w:r>
        <w:t>экологические</w:t>
      </w:r>
      <w:r>
        <w:rPr>
          <w:spacing w:val="-13"/>
        </w:rPr>
        <w:t xml:space="preserve"> </w:t>
      </w:r>
      <w:r>
        <w:t>проблемы</w:t>
      </w:r>
      <w:r>
        <w:rPr>
          <w:spacing w:val="-12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определять</w:t>
      </w:r>
      <w:r>
        <w:rPr>
          <w:spacing w:val="-17"/>
        </w:rPr>
        <w:t xml:space="preserve"> </w:t>
      </w:r>
      <w:r>
        <w:t>пути</w:t>
      </w:r>
      <w:r>
        <w:rPr>
          <w:spacing w:val="-13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rPr>
          <w:spacing w:val="-2"/>
        </w:rPr>
        <w:t>решения;</w:t>
      </w:r>
    </w:p>
    <w:p w:rsidR="007A46EE" w:rsidRDefault="007A46EE">
      <w:pPr>
        <w:pStyle w:val="a3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7" w:firstLine="710"/>
      </w:pPr>
      <w:r>
        <w:t>создавать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заданному</w:t>
      </w:r>
      <w:r>
        <w:rPr>
          <w:spacing w:val="80"/>
          <w:w w:val="150"/>
        </w:rPr>
        <w:t xml:space="preserve"> </w:t>
      </w:r>
      <w:r>
        <w:t>плану</w:t>
      </w:r>
      <w:r>
        <w:rPr>
          <w:spacing w:val="80"/>
          <w:w w:val="150"/>
        </w:rPr>
        <w:t xml:space="preserve"> </w:t>
      </w:r>
      <w:r>
        <w:t>собственные</w:t>
      </w:r>
      <w:r>
        <w:rPr>
          <w:spacing w:val="64"/>
        </w:rPr>
        <w:t xml:space="preserve">  </w:t>
      </w:r>
      <w:r>
        <w:t>развёрнутые</w:t>
      </w:r>
      <w:r>
        <w:rPr>
          <w:spacing w:val="40"/>
        </w:rPr>
        <w:t xml:space="preserve">  </w:t>
      </w:r>
      <w:r>
        <w:t>высказывания о природе и обществе;</w:t>
      </w:r>
    </w:p>
    <w:p w:rsidR="007A46EE" w:rsidRDefault="009E1D98">
      <w:pPr>
        <w:pStyle w:val="a3"/>
        <w:spacing w:line="355" w:lineRule="auto"/>
        <w:ind w:right="164" w:firstLine="710"/>
      </w:pPr>
      <w:r>
        <w:t>ис</w:t>
      </w:r>
      <w:r>
        <w:t>пользовать различные источники информации для поиска и извлечения информации, ответов на вопросы;</w:t>
      </w:r>
    </w:p>
    <w:p w:rsidR="007A46EE" w:rsidRDefault="009E1D98">
      <w:pPr>
        <w:pStyle w:val="a3"/>
        <w:ind w:left="1136"/>
      </w:pPr>
      <w:r>
        <w:t>соблюдать</w:t>
      </w:r>
      <w:r>
        <w:rPr>
          <w:spacing w:val="-18"/>
        </w:rPr>
        <w:t xml:space="preserve"> </w:t>
      </w:r>
      <w:r>
        <w:t>правила</w:t>
      </w:r>
      <w:r>
        <w:rPr>
          <w:spacing w:val="-14"/>
        </w:rPr>
        <w:t xml:space="preserve"> </w:t>
      </w:r>
      <w:r>
        <w:t>нравственного</w:t>
      </w:r>
      <w:r>
        <w:rPr>
          <w:spacing w:val="-17"/>
        </w:rPr>
        <w:t xml:space="preserve"> </w:t>
      </w:r>
      <w:r>
        <w:t>поведения</w:t>
      </w:r>
      <w:r>
        <w:rPr>
          <w:spacing w:val="-1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rPr>
          <w:spacing w:val="-2"/>
        </w:rPr>
        <w:t>природе;</w:t>
      </w:r>
    </w:p>
    <w:p w:rsidR="007A46EE" w:rsidRDefault="009E1D98">
      <w:pPr>
        <w:pStyle w:val="a3"/>
        <w:spacing w:before="153" w:line="355" w:lineRule="auto"/>
        <w:ind w:right="145" w:firstLine="710"/>
      </w:pPr>
      <w:r>
        <w:t xml:space="preserve">осознавать возможные последствия вредных привычек для здоровья и жизни </w:t>
      </w:r>
      <w:r>
        <w:rPr>
          <w:spacing w:val="-2"/>
        </w:rPr>
        <w:t>человека;</w:t>
      </w:r>
    </w:p>
    <w:p w:rsidR="007A46EE" w:rsidRDefault="009E1D98">
      <w:pPr>
        <w:pStyle w:val="a3"/>
        <w:spacing w:line="355" w:lineRule="auto"/>
        <w:ind w:right="152" w:firstLine="710"/>
      </w:pPr>
      <w: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</w:t>
      </w:r>
    </w:p>
    <w:p w:rsidR="007A46EE" w:rsidRDefault="009E1D98">
      <w:pPr>
        <w:pStyle w:val="a3"/>
        <w:spacing w:line="355" w:lineRule="auto"/>
        <w:ind w:right="156" w:firstLine="710"/>
      </w:pPr>
      <w:r>
        <w:t>соблюдать правила</w:t>
      </w:r>
      <w:r>
        <w:rPr>
          <w:spacing w:val="40"/>
        </w:rPr>
        <w:t xml:space="preserve"> </w:t>
      </w:r>
      <w:r>
        <w:t>безоп</w:t>
      </w:r>
      <w:r>
        <w:t>асного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при езде на велосипеде, самокате и других средствах индивидуальной мобильности;</w:t>
      </w:r>
    </w:p>
    <w:p w:rsidR="007A46EE" w:rsidRDefault="009E1D98">
      <w:pPr>
        <w:pStyle w:val="a3"/>
        <w:spacing w:line="357" w:lineRule="auto"/>
        <w:ind w:right="148" w:firstLine="710"/>
      </w:pPr>
      <w:r>
        <w:t>осуществлять</w:t>
      </w:r>
      <w:r>
        <w:rPr>
          <w:spacing w:val="80"/>
        </w:rPr>
        <w:t xml:space="preserve">    </w:t>
      </w:r>
      <w:r>
        <w:t>безопасный</w:t>
      </w:r>
      <w:r>
        <w:rPr>
          <w:spacing w:val="80"/>
        </w:rPr>
        <w:t xml:space="preserve">    </w:t>
      </w:r>
      <w:r>
        <w:t>поиск</w:t>
      </w:r>
      <w:r>
        <w:rPr>
          <w:spacing w:val="80"/>
        </w:rPr>
        <w:t xml:space="preserve">    </w:t>
      </w:r>
      <w:r>
        <w:t>образовательных</w:t>
      </w:r>
      <w:r>
        <w:rPr>
          <w:spacing w:val="80"/>
        </w:rPr>
        <w:t xml:space="preserve">    </w:t>
      </w:r>
      <w:r>
        <w:t>ресурсов</w:t>
      </w:r>
      <w:r>
        <w:rPr>
          <w:spacing w:val="80"/>
        </w:rPr>
        <w:t xml:space="preserve"> </w:t>
      </w:r>
      <w:r>
        <w:t>и верифицированной информации в Интернете;</w:t>
      </w:r>
    </w:p>
    <w:p w:rsidR="007A46EE" w:rsidRDefault="009E1D98">
      <w:pPr>
        <w:pStyle w:val="a3"/>
        <w:spacing w:line="355" w:lineRule="auto"/>
        <w:ind w:right="145" w:firstLine="710"/>
      </w:pPr>
      <w:r>
        <w:t>соблюдать правила безопасного для здоровья использования электронных образовательных и информационных ресурсов.</w:t>
      </w:r>
    </w:p>
    <w:p w:rsidR="007A46EE" w:rsidRDefault="009E1D98">
      <w:pPr>
        <w:pStyle w:val="1"/>
        <w:numPr>
          <w:ilvl w:val="0"/>
          <w:numId w:val="80"/>
        </w:numPr>
        <w:tabs>
          <w:tab w:val="left" w:pos="1553"/>
        </w:tabs>
        <w:spacing w:line="364" w:lineRule="auto"/>
        <w:ind w:left="425" w:right="150" w:firstLine="706"/>
        <w:jc w:val="both"/>
      </w:pPr>
      <w:bookmarkStart w:id="16" w:name="27._Рабочая_программа_по_учебному_предме"/>
      <w:bookmarkEnd w:id="16"/>
      <w:r>
        <w:t>Рабочая программа по учебному предмету «Основы религиозных культур и светской этики».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60" w:lineRule="auto"/>
        <w:ind w:right="144" w:firstLine="710"/>
        <w:jc w:val="both"/>
        <w:rPr>
          <w:sz w:val="28"/>
        </w:rPr>
      </w:pPr>
      <w:r>
        <w:rPr>
          <w:sz w:val="28"/>
        </w:rPr>
        <w:t>Рабочая программа по учебному предмету «Основы религиозных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 и светской этики» (предметная область «Основы религиозных культур и светской этики») (далее соответственно – программа по ОРКСЭ, ОРКСЭ) включает пояснительную записку, содержание обучения, планируемые результаты освоения программы по основам религ</w:t>
      </w:r>
      <w:r>
        <w:rPr>
          <w:sz w:val="28"/>
        </w:rPr>
        <w:t>иозных культур и светской этики.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60" w:lineRule="auto"/>
        <w:ind w:right="152" w:firstLine="710"/>
        <w:jc w:val="both"/>
        <w:rPr>
          <w:sz w:val="28"/>
        </w:rPr>
      </w:pPr>
      <w:r>
        <w:rPr>
          <w:sz w:val="28"/>
        </w:rPr>
        <w:t>Пояснительная записка отражает общие цели и задачи изучения ОРКСЭ, место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структуре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плана,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также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отбору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80"/>
          <w:sz w:val="28"/>
        </w:rPr>
        <w:t xml:space="preserve"> </w:t>
      </w:r>
      <w:r>
        <w:rPr>
          <w:sz w:val="28"/>
        </w:rPr>
        <w:t>и планируемым результатам.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60" w:lineRule="auto"/>
        <w:ind w:right="159" w:firstLine="710"/>
        <w:jc w:val="both"/>
        <w:rPr>
          <w:sz w:val="28"/>
        </w:rPr>
      </w:pPr>
      <w:r>
        <w:rPr>
          <w:sz w:val="28"/>
        </w:rPr>
        <w:t>Содержание обучения раскрывает содержательные линии, которы</w:t>
      </w:r>
      <w:r>
        <w:rPr>
          <w:sz w:val="28"/>
        </w:rPr>
        <w:t xml:space="preserve">е предлагаются для обязательного изучения в 4 классе на уровне начального общего </w:t>
      </w:r>
      <w:r>
        <w:rPr>
          <w:spacing w:val="-2"/>
          <w:sz w:val="28"/>
        </w:rPr>
        <w:t>образования.</w:t>
      </w:r>
    </w:p>
    <w:p w:rsidR="007A46EE" w:rsidRDefault="007A46EE">
      <w:pPr>
        <w:pStyle w:val="a5"/>
        <w:spacing w:line="360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60" w:lineRule="auto"/>
        <w:ind w:right="153" w:firstLine="710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ОРКСЭ включают личностные, метапредметные результаты, а также предметные достижения обучающегося за весь период обучения на уровне начального общего образования.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spacing w:before="1"/>
        <w:ind w:left="1768" w:hanging="632"/>
        <w:jc w:val="both"/>
        <w:rPr>
          <w:sz w:val="28"/>
        </w:rPr>
      </w:pPr>
      <w:r>
        <w:rPr>
          <w:spacing w:val="-2"/>
          <w:sz w:val="28"/>
        </w:rPr>
        <w:t>Пояснительная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записка.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158" w:line="360" w:lineRule="auto"/>
        <w:ind w:right="145" w:firstLine="710"/>
        <w:jc w:val="both"/>
        <w:rPr>
          <w:sz w:val="28"/>
        </w:rPr>
      </w:pPr>
      <w:r>
        <w:rPr>
          <w:sz w:val="28"/>
        </w:rPr>
        <w:t>Программа по ОРКСЭ на уров</w:t>
      </w:r>
      <w:r>
        <w:rPr>
          <w:sz w:val="28"/>
        </w:rPr>
        <w:t>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</w:t>
      </w:r>
      <w:r>
        <w:rPr>
          <w:sz w:val="28"/>
        </w:rPr>
        <w:t>ализации обучающихся, сформулированные в федеральной рабочей программе воспитания.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"/>
        <w:ind w:left="1979" w:hanging="843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28"/>
          <w:sz w:val="28"/>
        </w:rPr>
        <w:t xml:space="preserve">  </w:t>
      </w:r>
      <w:r>
        <w:rPr>
          <w:sz w:val="28"/>
        </w:rPr>
        <w:t>по</w:t>
      </w:r>
      <w:r>
        <w:rPr>
          <w:spacing w:val="26"/>
          <w:sz w:val="28"/>
        </w:rPr>
        <w:t xml:space="preserve">  </w:t>
      </w:r>
      <w:r>
        <w:rPr>
          <w:sz w:val="28"/>
        </w:rPr>
        <w:t>ОРКСЭ</w:t>
      </w:r>
      <w:r>
        <w:rPr>
          <w:spacing w:val="26"/>
          <w:sz w:val="28"/>
        </w:rPr>
        <w:t xml:space="preserve">  </w:t>
      </w:r>
      <w:r>
        <w:rPr>
          <w:sz w:val="28"/>
        </w:rPr>
        <w:t>состоит</w:t>
      </w:r>
      <w:r>
        <w:rPr>
          <w:spacing w:val="26"/>
          <w:sz w:val="28"/>
        </w:rPr>
        <w:t xml:space="preserve">  </w:t>
      </w:r>
      <w:r>
        <w:rPr>
          <w:sz w:val="28"/>
        </w:rPr>
        <w:t>из</w:t>
      </w:r>
      <w:r>
        <w:rPr>
          <w:spacing w:val="26"/>
          <w:sz w:val="28"/>
        </w:rPr>
        <w:t xml:space="preserve">  </w:t>
      </w:r>
      <w:r>
        <w:rPr>
          <w:sz w:val="28"/>
        </w:rPr>
        <w:t>учебных</w:t>
      </w:r>
      <w:r>
        <w:rPr>
          <w:spacing w:val="24"/>
          <w:sz w:val="28"/>
        </w:rPr>
        <w:t xml:space="preserve">  </w:t>
      </w:r>
      <w:r>
        <w:rPr>
          <w:sz w:val="28"/>
        </w:rPr>
        <w:t>модулей</w:t>
      </w:r>
      <w:r>
        <w:rPr>
          <w:spacing w:val="27"/>
          <w:sz w:val="28"/>
        </w:rPr>
        <w:t xml:space="preserve">  </w:t>
      </w:r>
      <w:r>
        <w:rPr>
          <w:sz w:val="28"/>
        </w:rPr>
        <w:t>по</w:t>
      </w:r>
      <w:r>
        <w:rPr>
          <w:spacing w:val="27"/>
          <w:sz w:val="28"/>
        </w:rPr>
        <w:t xml:space="preserve">  </w:t>
      </w:r>
      <w:r>
        <w:rPr>
          <w:spacing w:val="-2"/>
          <w:sz w:val="28"/>
        </w:rPr>
        <w:t>выбору:</w:t>
      </w:r>
    </w:p>
    <w:p w:rsidR="007A46EE" w:rsidRDefault="009E1D98">
      <w:pPr>
        <w:pStyle w:val="a3"/>
        <w:spacing w:before="163" w:line="360" w:lineRule="auto"/>
        <w:ind w:right="140"/>
      </w:pPr>
      <w:r>
        <w:t>«Основы православной культуры», «Основы исламской культуры», «Основы буддийской культуры», «Основы иудейской</w:t>
      </w:r>
      <w:r>
        <w:t xml:space="preserve"> культуры», «Основы религиозных культур народов России», «Основы светской этики». Выбор модуля осуществляется по заявлению родителей (законных представителей) несовершеннолетних </w:t>
      </w:r>
      <w:r>
        <w:rPr>
          <w:spacing w:val="-2"/>
        </w:rPr>
        <w:t>обучающихся.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60" w:lineRule="auto"/>
        <w:ind w:right="140" w:firstLine="710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4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</w:t>
      </w:r>
      <w:r>
        <w:rPr>
          <w:spacing w:val="-4"/>
          <w:sz w:val="28"/>
        </w:rPr>
        <w:t xml:space="preserve"> </w:t>
      </w:r>
      <w:r>
        <w:rPr>
          <w:sz w:val="28"/>
        </w:rPr>
        <w:t>ОРКСЭ</w:t>
      </w:r>
      <w:r>
        <w:rPr>
          <w:spacing w:val="-6"/>
          <w:sz w:val="28"/>
        </w:rPr>
        <w:t xml:space="preserve"> </w:t>
      </w:r>
      <w:r>
        <w:rPr>
          <w:sz w:val="28"/>
        </w:rPr>
        <w:t>включают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 по каждому учебному модулю. При конструировании планируемых результатов учитываются</w:t>
      </w:r>
      <w:r>
        <w:rPr>
          <w:spacing w:val="78"/>
          <w:w w:val="150"/>
          <w:sz w:val="28"/>
        </w:rPr>
        <w:t xml:space="preserve">   </w:t>
      </w:r>
      <w:r>
        <w:rPr>
          <w:sz w:val="28"/>
        </w:rPr>
        <w:t>цели</w:t>
      </w:r>
      <w:r>
        <w:rPr>
          <w:spacing w:val="78"/>
          <w:w w:val="150"/>
          <w:sz w:val="28"/>
        </w:rPr>
        <w:t xml:space="preserve">   </w:t>
      </w:r>
      <w:r>
        <w:rPr>
          <w:sz w:val="28"/>
        </w:rPr>
        <w:t>обучения,</w:t>
      </w:r>
      <w:r>
        <w:rPr>
          <w:spacing w:val="79"/>
          <w:w w:val="150"/>
          <w:sz w:val="28"/>
        </w:rPr>
        <w:t xml:space="preserve">   </w:t>
      </w:r>
      <w:r>
        <w:rPr>
          <w:sz w:val="28"/>
        </w:rPr>
        <w:t>требования,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которые</w:t>
      </w:r>
      <w:r>
        <w:rPr>
          <w:spacing w:val="79"/>
          <w:w w:val="150"/>
          <w:sz w:val="28"/>
        </w:rPr>
        <w:t xml:space="preserve">   </w:t>
      </w:r>
      <w:r>
        <w:rPr>
          <w:sz w:val="28"/>
        </w:rPr>
        <w:t>представлены в ФГОС НОО, и специфика содержания каждого учебного модуля. Общие результаты содержат перечень личностн</w:t>
      </w:r>
      <w:r>
        <w:rPr>
          <w:sz w:val="28"/>
        </w:rPr>
        <w:t xml:space="preserve">ых и метапредметных достижений, которые приобретает каждый обучающийся независимо от изучаемого модуля. Поскольку предмет изучается один год (4 класс), все результаты обучения представляются за этот период. Целью программы по ОРКСЭ является формирование у </w:t>
      </w:r>
      <w:r>
        <w:rPr>
          <w:sz w:val="28"/>
        </w:rPr>
        <w:t>обучающегося мотивации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осознанному</w:t>
      </w:r>
      <w:r>
        <w:rPr>
          <w:spacing w:val="80"/>
          <w:sz w:val="28"/>
        </w:rPr>
        <w:t xml:space="preserve"> </w:t>
      </w:r>
      <w:r>
        <w:rPr>
          <w:sz w:val="28"/>
        </w:rPr>
        <w:t>нравственному</w:t>
      </w:r>
      <w:r>
        <w:rPr>
          <w:spacing w:val="80"/>
          <w:sz w:val="28"/>
        </w:rPr>
        <w:t xml:space="preserve"> </w:t>
      </w:r>
      <w:r>
        <w:rPr>
          <w:sz w:val="28"/>
        </w:rPr>
        <w:t>поведению,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основанному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знании и уважении культурных и религиозных традиций многонационального народа Российской</w:t>
      </w:r>
      <w:r>
        <w:rPr>
          <w:spacing w:val="80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а</w:t>
      </w:r>
      <w:r>
        <w:rPr>
          <w:spacing w:val="80"/>
          <w:sz w:val="28"/>
        </w:rPr>
        <w:t xml:space="preserve"> </w:t>
      </w:r>
      <w:r>
        <w:rPr>
          <w:sz w:val="28"/>
        </w:rPr>
        <w:t>также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диалогу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представителями</w:t>
      </w:r>
      <w:r>
        <w:rPr>
          <w:spacing w:val="8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80"/>
          <w:sz w:val="28"/>
        </w:rPr>
        <w:t xml:space="preserve"> </w:t>
      </w:r>
      <w:r>
        <w:rPr>
          <w:sz w:val="28"/>
        </w:rPr>
        <w:t>культур</w:t>
      </w:r>
      <w:r>
        <w:rPr>
          <w:spacing w:val="40"/>
          <w:sz w:val="28"/>
        </w:rPr>
        <w:t xml:space="preserve"> </w:t>
      </w:r>
      <w:r>
        <w:rPr>
          <w:sz w:val="28"/>
        </w:rPr>
        <w:t>и мировоззрений.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5"/>
        <w:ind w:left="1979" w:hanging="843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18"/>
          <w:sz w:val="28"/>
        </w:rPr>
        <w:t xml:space="preserve"> </w:t>
      </w:r>
      <w:r>
        <w:rPr>
          <w:sz w:val="28"/>
        </w:rPr>
        <w:t>з</w:t>
      </w:r>
      <w:r>
        <w:rPr>
          <w:sz w:val="28"/>
        </w:rPr>
        <w:t>адачами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8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ОРКСЭ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7A46EE" w:rsidRDefault="007A46EE">
      <w:pPr>
        <w:pStyle w:val="a5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55" w:firstLine="710"/>
      </w:pPr>
      <w:r>
        <w:t>знакомство обучающихся с основами православной, мусульманской, буддийской,</w:t>
      </w:r>
      <w:r>
        <w:rPr>
          <w:spacing w:val="74"/>
        </w:rPr>
        <w:t xml:space="preserve">  </w:t>
      </w:r>
      <w:r>
        <w:t>иудейской</w:t>
      </w:r>
      <w:r>
        <w:rPr>
          <w:spacing w:val="73"/>
        </w:rPr>
        <w:t xml:space="preserve">  </w:t>
      </w:r>
      <w:r>
        <w:t>культур,</w:t>
      </w:r>
      <w:r>
        <w:rPr>
          <w:spacing w:val="74"/>
        </w:rPr>
        <w:t xml:space="preserve">  </w:t>
      </w:r>
      <w:r>
        <w:t>основами</w:t>
      </w:r>
      <w:r>
        <w:rPr>
          <w:spacing w:val="73"/>
        </w:rPr>
        <w:t xml:space="preserve">  </w:t>
      </w:r>
      <w:r>
        <w:t>мировых</w:t>
      </w:r>
      <w:r>
        <w:rPr>
          <w:spacing w:val="66"/>
        </w:rPr>
        <w:t xml:space="preserve">  </w:t>
      </w:r>
      <w:r>
        <w:t>религиозных</w:t>
      </w:r>
      <w:r>
        <w:rPr>
          <w:spacing w:val="66"/>
        </w:rPr>
        <w:t xml:space="preserve">  </w:t>
      </w:r>
      <w:r>
        <w:t>культур и светской этики по выбору родителей (законных представителей);</w:t>
      </w:r>
    </w:p>
    <w:p w:rsidR="007A46EE" w:rsidRDefault="009E1D98">
      <w:pPr>
        <w:pStyle w:val="a3"/>
        <w:spacing w:before="1" w:line="362" w:lineRule="auto"/>
        <w:ind w:right="150" w:firstLine="710"/>
      </w:pPr>
      <w:r>
        <w:t>развитие</w:t>
      </w:r>
      <w:r>
        <w:rPr>
          <w:spacing w:val="40"/>
        </w:rPr>
        <w:t xml:space="preserve">  </w:t>
      </w:r>
      <w:r>
        <w:t>представлений</w:t>
      </w:r>
      <w:r>
        <w:rPr>
          <w:spacing w:val="40"/>
        </w:rPr>
        <w:t xml:space="preserve">  </w:t>
      </w:r>
      <w:r>
        <w:t>обучающихся</w:t>
      </w:r>
      <w:r>
        <w:rPr>
          <w:spacing w:val="40"/>
        </w:rPr>
        <w:t xml:space="preserve">  </w:t>
      </w:r>
      <w:r>
        <w:t>о</w:t>
      </w:r>
      <w:r>
        <w:rPr>
          <w:spacing w:val="40"/>
        </w:rPr>
        <w:t xml:space="preserve">  </w:t>
      </w:r>
      <w:r>
        <w:t>значении</w:t>
      </w:r>
      <w:r>
        <w:rPr>
          <w:spacing w:val="40"/>
        </w:rPr>
        <w:t xml:space="preserve">  </w:t>
      </w:r>
      <w:r>
        <w:t>нравственных</w:t>
      </w:r>
      <w:r>
        <w:rPr>
          <w:spacing w:val="40"/>
        </w:rPr>
        <w:t xml:space="preserve">  </w:t>
      </w:r>
      <w:r>
        <w:t>норм и ценностей в жизни личности, семьи, общества;</w:t>
      </w:r>
    </w:p>
    <w:p w:rsidR="007A46EE" w:rsidRDefault="009E1D98">
      <w:pPr>
        <w:pStyle w:val="a3"/>
        <w:spacing w:line="360" w:lineRule="auto"/>
        <w:ind w:right="137" w:firstLine="710"/>
      </w:pPr>
      <w:r>
        <w:t>обобщение знаний, понятий и представлений о духовной культуре и морали, ранее полученных обучающимися, формирование ценностно-смысловой сф</w:t>
      </w:r>
      <w:r>
        <w:t xml:space="preserve">еры личности с учётом мировоззренческих и культурных особенностей и потребностей </w:t>
      </w:r>
      <w:r>
        <w:rPr>
          <w:spacing w:val="-2"/>
        </w:rPr>
        <w:t>семьи;</w:t>
      </w:r>
    </w:p>
    <w:p w:rsidR="007A46EE" w:rsidRDefault="009E1D98">
      <w:pPr>
        <w:pStyle w:val="a3"/>
        <w:spacing w:line="360" w:lineRule="auto"/>
        <w:ind w:right="140" w:firstLine="710"/>
      </w:pPr>
      <w:r>
        <w:t>развитие способностей обучающихся к общению в полиэтничной, разномировоззренческой и многоконфессиональной среде на основе взаимного уважения и диалога. Основной методо</w:t>
      </w:r>
      <w:r>
        <w:t>логический принцип реализации программы по</w:t>
      </w:r>
      <w:r>
        <w:rPr>
          <w:spacing w:val="40"/>
        </w:rPr>
        <w:t xml:space="preserve">  </w:t>
      </w:r>
      <w:r>
        <w:t>ОРКСЭ</w:t>
      </w:r>
      <w:r>
        <w:rPr>
          <w:spacing w:val="40"/>
        </w:rPr>
        <w:t xml:space="preserve">  </w:t>
      </w:r>
      <w:r>
        <w:t>–</w:t>
      </w:r>
      <w:r>
        <w:rPr>
          <w:spacing w:val="40"/>
        </w:rPr>
        <w:t xml:space="preserve">  </w:t>
      </w:r>
      <w:r>
        <w:t>культурологический</w:t>
      </w:r>
      <w:r>
        <w:rPr>
          <w:spacing w:val="75"/>
        </w:rPr>
        <w:t xml:space="preserve">  </w:t>
      </w:r>
      <w:r>
        <w:t>подход,</w:t>
      </w:r>
      <w:r>
        <w:rPr>
          <w:spacing w:val="40"/>
        </w:rPr>
        <w:t xml:space="preserve">  </w:t>
      </w:r>
      <w:r>
        <w:t>способствующий</w:t>
      </w:r>
      <w:r>
        <w:rPr>
          <w:spacing w:val="40"/>
        </w:rPr>
        <w:t xml:space="preserve">  </w:t>
      </w:r>
      <w:r>
        <w:t>формированию</w:t>
      </w:r>
      <w:r>
        <w:rPr>
          <w:spacing w:val="40"/>
        </w:rPr>
        <w:t xml:space="preserve"> </w:t>
      </w:r>
      <w:r>
        <w:t xml:space="preserve">у обучающихся первоначальных представлений о культуре традиционных религий народов России (православия, ислама, буддизма, иудаизма), российской </w:t>
      </w:r>
      <w:r>
        <w:t>светской (гражданской)</w:t>
      </w:r>
      <w:r>
        <w:rPr>
          <w:spacing w:val="80"/>
        </w:rPr>
        <w:t xml:space="preserve">  </w:t>
      </w:r>
      <w:r>
        <w:t>этике,</w:t>
      </w:r>
      <w:r>
        <w:rPr>
          <w:spacing w:val="80"/>
        </w:rPr>
        <w:t xml:space="preserve">  </w:t>
      </w:r>
      <w:r>
        <w:t>основанной</w:t>
      </w:r>
      <w:r>
        <w:rPr>
          <w:spacing w:val="80"/>
        </w:rPr>
        <w:t xml:space="preserve">  </w:t>
      </w:r>
      <w:r>
        <w:t>на</w:t>
      </w:r>
      <w:r>
        <w:rPr>
          <w:spacing w:val="80"/>
        </w:rPr>
        <w:t xml:space="preserve">  </w:t>
      </w:r>
      <w:r>
        <w:t>конституционных</w:t>
      </w:r>
      <w:r>
        <w:rPr>
          <w:spacing w:val="80"/>
        </w:rPr>
        <w:t xml:space="preserve">  </w:t>
      </w:r>
      <w:r>
        <w:t>правах,</w:t>
      </w:r>
      <w:r>
        <w:rPr>
          <w:spacing w:val="80"/>
        </w:rPr>
        <w:t xml:space="preserve">  </w:t>
      </w:r>
      <w:r>
        <w:t>свободах и обязанностях человека и гражданина в Российской Федерации.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60" w:lineRule="auto"/>
        <w:ind w:right="139" w:firstLine="710"/>
        <w:jc w:val="both"/>
        <w:rPr>
          <w:sz w:val="28"/>
        </w:rPr>
      </w:pPr>
      <w:r>
        <w:rPr>
          <w:sz w:val="28"/>
        </w:rPr>
        <w:t>Культурологическая направленность программы по ОРКСЭ способствует развитию у обучающихся представлений о нравств</w:t>
      </w:r>
      <w:r>
        <w:rPr>
          <w:sz w:val="28"/>
        </w:rPr>
        <w:t>енных идеалах и ценностях религиозных и светских традиций народов Российской Федерации, формированию ценностного отношения к социальной реальности, осознанию роли буддизма, православия, ислама, иудаизма, светской этики в истории и культуре нашей страны. Ко</w:t>
      </w:r>
      <w:r>
        <w:rPr>
          <w:sz w:val="28"/>
        </w:rPr>
        <w:t>ммуникативный подход к преподаванию учебного предмета ОРКСЭ предполагает организацию коммуникативной деятельности обучающихся, требующей от них умения выслушивать позицию партнёра по деятельности, принимать её, согласовывать усилия для достижения поставлен</w:t>
      </w:r>
      <w:r>
        <w:rPr>
          <w:sz w:val="28"/>
        </w:rPr>
        <w:t>ной цели, находить вербальные средства передачи информации и рефлексии. Деятельностный подход, основывающийся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принципе</w:t>
      </w:r>
      <w:r>
        <w:rPr>
          <w:spacing w:val="-5"/>
          <w:sz w:val="28"/>
        </w:rPr>
        <w:t xml:space="preserve"> </w:t>
      </w:r>
      <w:r>
        <w:rPr>
          <w:sz w:val="28"/>
        </w:rPr>
        <w:t>диалогичности,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активного взаимодействия обучающихся, сотрудничества, обмена информацией, обсуждения разных т</w:t>
      </w:r>
      <w:r>
        <w:rPr>
          <w:sz w:val="28"/>
        </w:rPr>
        <w:t>очек зрения и другие.</w:t>
      </w:r>
    </w:p>
    <w:p w:rsidR="007A46EE" w:rsidRDefault="007A46EE">
      <w:pPr>
        <w:pStyle w:val="a5"/>
        <w:spacing w:line="360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60" w:lineRule="auto"/>
        <w:ind w:right="137" w:firstLine="710"/>
        <w:jc w:val="both"/>
        <w:rPr>
          <w:sz w:val="28"/>
        </w:rPr>
      </w:pPr>
      <w:r>
        <w:rPr>
          <w:sz w:val="28"/>
        </w:rPr>
        <w:t>Предпосылками</w:t>
      </w:r>
      <w:r>
        <w:rPr>
          <w:spacing w:val="80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80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 ОРКСЭ являются психологические особенности обучающихся, завершающих обучение на уровне начального общего образования: интерес к социальной жизни, любознательность, принятие авторитета взрослого. Естественная открытость обучающихся уровня начального обще</w:t>
      </w:r>
      <w:r>
        <w:rPr>
          <w:sz w:val="28"/>
        </w:rPr>
        <w:t>го образования, способность эмоционально реагировать</w:t>
      </w:r>
      <w:r>
        <w:rPr>
          <w:spacing w:val="80"/>
          <w:sz w:val="28"/>
        </w:rPr>
        <w:t xml:space="preserve">   </w:t>
      </w:r>
      <w:r>
        <w:rPr>
          <w:sz w:val="28"/>
        </w:rPr>
        <w:t>на</w:t>
      </w:r>
      <w:r>
        <w:rPr>
          <w:spacing w:val="80"/>
          <w:sz w:val="28"/>
        </w:rPr>
        <w:t xml:space="preserve">   </w:t>
      </w:r>
      <w:r>
        <w:rPr>
          <w:sz w:val="28"/>
        </w:rPr>
        <w:t>окружающую</w:t>
      </w:r>
      <w:r>
        <w:rPr>
          <w:spacing w:val="80"/>
          <w:sz w:val="28"/>
        </w:rPr>
        <w:t xml:space="preserve">   </w:t>
      </w:r>
      <w:r>
        <w:rPr>
          <w:sz w:val="28"/>
        </w:rPr>
        <w:t>действительность,</w:t>
      </w:r>
      <w:r>
        <w:rPr>
          <w:spacing w:val="80"/>
          <w:sz w:val="28"/>
        </w:rPr>
        <w:t xml:space="preserve">   </w:t>
      </w:r>
      <w:r>
        <w:rPr>
          <w:sz w:val="28"/>
        </w:rPr>
        <w:t>остро</w:t>
      </w:r>
      <w:r>
        <w:rPr>
          <w:spacing w:val="80"/>
          <w:sz w:val="28"/>
        </w:rPr>
        <w:t xml:space="preserve">   </w:t>
      </w:r>
      <w:r>
        <w:rPr>
          <w:sz w:val="28"/>
        </w:rPr>
        <w:t>реагировать как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доброжелательность,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отзывчивость,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доброту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других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людей,</w:t>
      </w:r>
      <w:r>
        <w:rPr>
          <w:spacing w:val="80"/>
          <w:sz w:val="28"/>
        </w:rPr>
        <w:t xml:space="preserve"> </w:t>
      </w:r>
      <w:r>
        <w:rPr>
          <w:sz w:val="28"/>
        </w:rPr>
        <w:t>так и на проявление несправедливости, нанесение обид и оскорблений станови</w:t>
      </w:r>
      <w:r>
        <w:rPr>
          <w:sz w:val="28"/>
        </w:rPr>
        <w:t>тся предпосылкой к пониманию законов существования в социуме и принятию их как руководства к собственному поведению. Вместе с тем в процессе обучения необходимо учитывать, что обучающиеся с трудом усваивают абстрактные философские сентенции, нравственные п</w:t>
      </w:r>
      <w:r>
        <w:rPr>
          <w:sz w:val="28"/>
        </w:rPr>
        <w:t>оучения, поэтому особое внимание должно быть уделено эмоциональной стороне восприятия явлений социальной жизни, связанной с проявлением или нарушением нравственных, этических норм, обсуждение конкретных жизненных ситуаций, дающих образцы нравственно ценног</w:t>
      </w:r>
      <w:r>
        <w:rPr>
          <w:sz w:val="28"/>
        </w:rPr>
        <w:t>о поведения.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3" w:line="360" w:lineRule="auto"/>
        <w:ind w:right="149" w:firstLine="710"/>
        <w:jc w:val="both"/>
        <w:rPr>
          <w:sz w:val="28"/>
        </w:rPr>
      </w:pPr>
      <w:r>
        <w:rPr>
          <w:sz w:val="28"/>
        </w:rPr>
        <w:t>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богослужениях, обучение религиозной практике в религиозной общине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3" w:line="362" w:lineRule="auto"/>
        <w:ind w:right="144" w:firstLine="710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число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часо</w:t>
      </w:r>
      <w:r>
        <w:rPr>
          <w:sz w:val="28"/>
        </w:rPr>
        <w:t>в,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ОРКСЭ,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‒</w:t>
      </w:r>
      <w:r>
        <w:rPr>
          <w:spacing w:val="40"/>
          <w:sz w:val="28"/>
        </w:rPr>
        <w:t xml:space="preserve"> </w:t>
      </w:r>
      <w:r>
        <w:rPr>
          <w:sz w:val="28"/>
        </w:rPr>
        <w:t>34 часа (один час в неделю в 4 классе).</w:t>
      </w:r>
    </w:p>
    <w:p w:rsidR="007A46EE" w:rsidRDefault="009E1D98">
      <w:pPr>
        <w:pStyle w:val="1"/>
        <w:numPr>
          <w:ilvl w:val="0"/>
          <w:numId w:val="80"/>
        </w:numPr>
        <w:tabs>
          <w:tab w:val="left" w:pos="1620"/>
        </w:tabs>
        <w:spacing w:line="319" w:lineRule="exact"/>
        <w:ind w:left="1620" w:hanging="489"/>
        <w:jc w:val="both"/>
      </w:pPr>
      <w:bookmarkStart w:id="17" w:name="28._Модуль_«Основы_исламской_культуры»."/>
      <w:bookmarkEnd w:id="17"/>
      <w:r>
        <w:rPr>
          <w:spacing w:val="-2"/>
        </w:rPr>
        <w:t>Модуль</w:t>
      </w:r>
      <w:r>
        <w:rPr>
          <w:spacing w:val="-10"/>
        </w:rPr>
        <w:t xml:space="preserve"> </w:t>
      </w:r>
      <w:r>
        <w:rPr>
          <w:spacing w:val="-2"/>
        </w:rPr>
        <w:t>«Основы</w:t>
      </w:r>
      <w:r>
        <w:rPr>
          <w:spacing w:val="-8"/>
        </w:rPr>
        <w:t xml:space="preserve"> </w:t>
      </w:r>
      <w:r>
        <w:rPr>
          <w:spacing w:val="-2"/>
        </w:rPr>
        <w:t>исламской</w:t>
      </w:r>
      <w:r>
        <w:rPr>
          <w:spacing w:val="-8"/>
        </w:rPr>
        <w:t xml:space="preserve"> </w:t>
      </w:r>
      <w:r>
        <w:rPr>
          <w:spacing w:val="-2"/>
        </w:rPr>
        <w:t>культуры».</w:t>
      </w:r>
    </w:p>
    <w:p w:rsidR="007A46EE" w:rsidRDefault="009E1D98">
      <w:pPr>
        <w:pStyle w:val="a3"/>
        <w:spacing w:before="154" w:line="360" w:lineRule="auto"/>
        <w:ind w:right="135" w:firstLine="706"/>
      </w:pPr>
      <w:r>
        <w:t xml:space="preserve">В МКОУ «Метрадинская СОШ-сад»» из учебных модулей программы по ОРКСЭ выбран для изучения </w:t>
      </w:r>
      <w:r>
        <w:rPr>
          <w:b/>
        </w:rPr>
        <w:t xml:space="preserve">модуль «Основы исламской культуры». </w:t>
      </w:r>
      <w:r>
        <w:t>Выбор модуля осуществлен по заявлению родителей (законных представителей) несовершеннолетних обучающихся.</w:t>
      </w:r>
    </w:p>
    <w:p w:rsidR="007A46EE" w:rsidRDefault="009E1D98">
      <w:pPr>
        <w:pStyle w:val="a3"/>
        <w:spacing w:before="3" w:line="362" w:lineRule="auto"/>
        <w:ind w:right="159" w:firstLine="706"/>
      </w:pPr>
      <w:r>
        <w:t xml:space="preserve">Содержание обучения раскрывает содержательные линии, которые предлагаются для обязательного изучения в 4 классе на уровне начального общего </w:t>
      </w:r>
      <w:r>
        <w:rPr>
          <w:spacing w:val="-2"/>
        </w:rPr>
        <w:t>образовани</w:t>
      </w:r>
      <w:r>
        <w:rPr>
          <w:spacing w:val="-2"/>
        </w:rPr>
        <w:t>я.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60" w:lineRule="auto"/>
        <w:ind w:right="136" w:firstLine="710"/>
        <w:jc w:val="both"/>
        <w:rPr>
          <w:sz w:val="28"/>
        </w:rPr>
      </w:pPr>
      <w:r>
        <w:rPr>
          <w:sz w:val="28"/>
        </w:rPr>
        <w:t>Россия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наша</w:t>
      </w:r>
      <w:r>
        <w:rPr>
          <w:spacing w:val="80"/>
          <w:sz w:val="28"/>
        </w:rPr>
        <w:t xml:space="preserve"> </w:t>
      </w:r>
      <w:r>
        <w:rPr>
          <w:sz w:val="28"/>
        </w:rPr>
        <w:t>Родина.</w:t>
      </w:r>
      <w:r>
        <w:rPr>
          <w:spacing w:val="80"/>
          <w:sz w:val="28"/>
        </w:rPr>
        <w:t xml:space="preserve"> </w:t>
      </w:r>
      <w:r>
        <w:rPr>
          <w:sz w:val="28"/>
        </w:rPr>
        <w:t>Введение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исламскую</w:t>
      </w:r>
      <w:r>
        <w:rPr>
          <w:spacing w:val="80"/>
          <w:sz w:val="28"/>
        </w:rPr>
        <w:t xml:space="preserve"> </w:t>
      </w:r>
      <w:r>
        <w:rPr>
          <w:sz w:val="28"/>
        </w:rPr>
        <w:t>традицию.</w:t>
      </w:r>
      <w:r>
        <w:rPr>
          <w:spacing w:val="8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религия.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Пророк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Мухаммад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образец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нравственности в</w:t>
      </w:r>
      <w:r>
        <w:rPr>
          <w:spacing w:val="-5"/>
          <w:sz w:val="28"/>
        </w:rPr>
        <w:t xml:space="preserve"> </w:t>
      </w:r>
      <w:r>
        <w:rPr>
          <w:sz w:val="28"/>
        </w:rPr>
        <w:t>исламской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традиции. Во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верят</w:t>
      </w:r>
      <w:r>
        <w:rPr>
          <w:spacing w:val="-4"/>
          <w:sz w:val="28"/>
        </w:rPr>
        <w:t xml:space="preserve"> </w:t>
      </w:r>
      <w:r>
        <w:rPr>
          <w:sz w:val="28"/>
        </w:rPr>
        <w:t>мусульмане. Добро и</w:t>
      </w:r>
      <w:r>
        <w:rPr>
          <w:spacing w:val="-4"/>
          <w:sz w:val="28"/>
        </w:rPr>
        <w:t xml:space="preserve"> </w:t>
      </w:r>
      <w:r>
        <w:rPr>
          <w:sz w:val="28"/>
        </w:rPr>
        <w:t>зло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исламской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традиции. Нравственные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80"/>
          <w:sz w:val="28"/>
        </w:rPr>
        <w:t xml:space="preserve"> </w:t>
      </w:r>
      <w:r>
        <w:rPr>
          <w:sz w:val="28"/>
        </w:rPr>
        <w:t>ислама.</w:t>
      </w:r>
      <w:r>
        <w:rPr>
          <w:spacing w:val="80"/>
          <w:sz w:val="28"/>
        </w:rPr>
        <w:t xml:space="preserve"> </w:t>
      </w:r>
      <w:r>
        <w:rPr>
          <w:sz w:val="28"/>
        </w:rPr>
        <w:t>Любовь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ближнему.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труду.</w:t>
      </w:r>
      <w:r>
        <w:rPr>
          <w:spacing w:val="80"/>
          <w:sz w:val="28"/>
        </w:rPr>
        <w:t xml:space="preserve"> </w:t>
      </w:r>
      <w:r>
        <w:rPr>
          <w:sz w:val="28"/>
        </w:rPr>
        <w:t>Долг и ответственность. Милосердие и сострадание. Столпы ислама. Обязанности мусульман. Для чего построена и как устроена мечеть. Мусульманское летоисчисление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календарь. Ислам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России.</w:t>
      </w:r>
      <w:r>
        <w:rPr>
          <w:spacing w:val="-2"/>
          <w:sz w:val="28"/>
        </w:rPr>
        <w:t xml:space="preserve"> </w:t>
      </w:r>
      <w:r>
        <w:rPr>
          <w:sz w:val="28"/>
        </w:rPr>
        <w:t>Семья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исламе.</w:t>
      </w:r>
      <w:r>
        <w:rPr>
          <w:spacing w:val="-2"/>
          <w:sz w:val="28"/>
        </w:rPr>
        <w:t xml:space="preserve"> </w:t>
      </w:r>
      <w:r>
        <w:rPr>
          <w:sz w:val="28"/>
        </w:rPr>
        <w:t>Праздн</w:t>
      </w:r>
      <w:r>
        <w:rPr>
          <w:sz w:val="28"/>
        </w:rPr>
        <w:t>ики</w:t>
      </w:r>
      <w:r>
        <w:rPr>
          <w:spacing w:val="-5"/>
          <w:sz w:val="28"/>
        </w:rPr>
        <w:t xml:space="preserve"> </w:t>
      </w:r>
      <w:r>
        <w:rPr>
          <w:sz w:val="28"/>
        </w:rPr>
        <w:t>исламских народов России: их происхождение и особенности проведения. Искусство ислама.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before="1" w:line="357" w:lineRule="auto"/>
        <w:ind w:right="146" w:firstLine="710"/>
        <w:jc w:val="both"/>
        <w:rPr>
          <w:sz w:val="28"/>
        </w:rPr>
      </w:pPr>
      <w:r>
        <w:rPr>
          <w:sz w:val="28"/>
        </w:rPr>
        <w:t>Любовь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Отечеству.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Патриотизм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многонационального и многоконфессионального народа России.</w:t>
      </w:r>
    </w:p>
    <w:p w:rsidR="007A46EE" w:rsidRDefault="009E1D98">
      <w:pPr>
        <w:pStyle w:val="1"/>
        <w:numPr>
          <w:ilvl w:val="1"/>
          <w:numId w:val="80"/>
        </w:numPr>
        <w:tabs>
          <w:tab w:val="left" w:pos="1768"/>
        </w:tabs>
        <w:spacing w:before="155"/>
        <w:ind w:left="1768" w:hanging="632"/>
        <w:jc w:val="both"/>
      </w:pPr>
      <w:bookmarkStart w:id="18" w:name="28.3._Личностные_результаты_."/>
      <w:bookmarkEnd w:id="18"/>
      <w:r>
        <w:rPr>
          <w:spacing w:val="-2"/>
        </w:rPr>
        <w:t>Личностные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  <w:r>
        <w:rPr>
          <w:spacing w:val="-9"/>
        </w:rPr>
        <w:t xml:space="preserve"> </w:t>
      </w:r>
      <w:r>
        <w:rPr>
          <w:spacing w:val="-10"/>
        </w:rPr>
        <w:t>.</w:t>
      </w:r>
    </w:p>
    <w:p w:rsidR="007A46EE" w:rsidRDefault="009E1D98">
      <w:pPr>
        <w:pStyle w:val="a3"/>
        <w:spacing w:before="148"/>
      </w:pPr>
      <w:r>
        <w:t>В</w:t>
      </w:r>
      <w:r>
        <w:rPr>
          <w:spacing w:val="-18"/>
        </w:rPr>
        <w:t xml:space="preserve"> </w:t>
      </w:r>
      <w:r>
        <w:t>результате</w:t>
      </w:r>
      <w:r>
        <w:rPr>
          <w:spacing w:val="-13"/>
        </w:rPr>
        <w:t xml:space="preserve"> </w:t>
      </w:r>
      <w:r>
        <w:t>изучения</w:t>
      </w:r>
      <w:r>
        <w:rPr>
          <w:spacing w:val="-11"/>
        </w:rPr>
        <w:t xml:space="preserve"> </w:t>
      </w:r>
      <w:r>
        <w:t>ОРКСЭ</w:t>
      </w:r>
      <w:r>
        <w:rPr>
          <w:spacing w:val="-1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начального</w:t>
      </w:r>
      <w:r>
        <w:rPr>
          <w:spacing w:val="-16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rPr>
          <w:spacing w:val="-2"/>
        </w:rPr>
        <w:t>образования</w:t>
      </w:r>
    </w:p>
    <w:p w:rsidR="007A46EE" w:rsidRDefault="009E1D98">
      <w:pPr>
        <w:spacing w:before="163"/>
        <w:ind w:left="425"/>
        <w:jc w:val="both"/>
        <w:rPr>
          <w:b/>
          <w:sz w:val="28"/>
        </w:rPr>
      </w:pPr>
      <w:r>
        <w:rPr>
          <w:spacing w:val="-2"/>
          <w:sz w:val="28"/>
        </w:rPr>
        <w:t>у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обучающегося</w:t>
      </w:r>
      <w:r>
        <w:rPr>
          <w:sz w:val="28"/>
        </w:rPr>
        <w:t xml:space="preserve"> </w:t>
      </w:r>
      <w:r>
        <w:rPr>
          <w:spacing w:val="-2"/>
          <w:sz w:val="28"/>
        </w:rPr>
        <w:t>будут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сформированы</w:t>
      </w:r>
      <w:r>
        <w:rPr>
          <w:spacing w:val="3"/>
          <w:sz w:val="28"/>
        </w:rPr>
        <w:t xml:space="preserve"> </w:t>
      </w:r>
      <w:r>
        <w:rPr>
          <w:b/>
          <w:spacing w:val="-2"/>
          <w:sz w:val="28"/>
        </w:rPr>
        <w:t>следующие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личностные результаты:</w:t>
      </w:r>
    </w:p>
    <w:p w:rsidR="007A46EE" w:rsidRDefault="009E1D98">
      <w:pPr>
        <w:pStyle w:val="a3"/>
        <w:spacing w:before="159" w:line="362" w:lineRule="auto"/>
        <w:ind w:right="156" w:firstLine="710"/>
      </w:pPr>
      <w:r>
        <w:t>-понимать основы российской гражданской идентичности, испытывать чувство гордости за свою Родину;</w:t>
      </w:r>
    </w:p>
    <w:p w:rsidR="007A46EE" w:rsidRDefault="009E1D98">
      <w:pPr>
        <w:pStyle w:val="a3"/>
        <w:spacing w:line="357" w:lineRule="auto"/>
        <w:ind w:right="158" w:firstLine="710"/>
      </w:pPr>
      <w:r>
        <w:t>-формировать национальную и гражданскую самоидентичность, осознавать свою этническую и национальную принадлежность;</w:t>
      </w:r>
    </w:p>
    <w:p w:rsidR="007A46EE" w:rsidRDefault="009E1D98">
      <w:pPr>
        <w:pStyle w:val="a3"/>
        <w:spacing w:line="357" w:lineRule="auto"/>
        <w:ind w:right="155" w:firstLine="710"/>
      </w:pPr>
      <w:r>
        <w:t>-понимать значения гуманистических и демократических ценностных ориентаций, осознавать ценность человеческой жизни;</w:t>
      </w:r>
    </w:p>
    <w:p w:rsidR="007A46EE" w:rsidRDefault="009E1D98">
      <w:pPr>
        <w:pStyle w:val="a3"/>
        <w:spacing w:before="4" w:line="362" w:lineRule="auto"/>
        <w:ind w:right="150" w:firstLine="710"/>
      </w:pPr>
      <w:r>
        <w:t>-понимать значения нравс</w:t>
      </w:r>
      <w:r>
        <w:t>твенных норм и ценностей как условия жизни личности, семьи, общества;</w:t>
      </w:r>
    </w:p>
    <w:p w:rsidR="007A46EE" w:rsidRDefault="009E1D98">
      <w:pPr>
        <w:pStyle w:val="a3"/>
        <w:spacing w:line="364" w:lineRule="auto"/>
        <w:ind w:right="148" w:firstLine="710"/>
      </w:pPr>
      <w:r>
        <w:t>-осознавать право гражданина Российской Федерации исповедовать любую традиционную религию или не исповедовать никакой религии;</w:t>
      </w:r>
    </w:p>
    <w:p w:rsidR="007A46EE" w:rsidRDefault="009E1D98">
      <w:pPr>
        <w:pStyle w:val="a3"/>
        <w:spacing w:line="360" w:lineRule="auto"/>
        <w:ind w:right="149" w:firstLine="710"/>
      </w:pPr>
      <w:r>
        <w:t>-строить своё общение, совместную деятельность на основе пр</w:t>
      </w:r>
      <w:r>
        <w:t>авил коммуникации: умения договариваться, мирно разрешать конфликты, уважать другое</w:t>
      </w:r>
      <w:r>
        <w:rPr>
          <w:spacing w:val="40"/>
        </w:rPr>
        <w:t xml:space="preserve">  </w:t>
      </w:r>
      <w:r>
        <w:t>мнение,</w:t>
      </w:r>
      <w:r>
        <w:rPr>
          <w:spacing w:val="40"/>
        </w:rPr>
        <w:t xml:space="preserve">  </w:t>
      </w:r>
      <w:r>
        <w:t>независимо</w:t>
      </w:r>
      <w:r>
        <w:rPr>
          <w:spacing w:val="40"/>
        </w:rPr>
        <w:t xml:space="preserve">  </w:t>
      </w:r>
      <w:r>
        <w:t>от</w:t>
      </w:r>
      <w:r>
        <w:rPr>
          <w:spacing w:val="40"/>
        </w:rPr>
        <w:t xml:space="preserve">  </w:t>
      </w:r>
      <w:r>
        <w:t>принадлежности</w:t>
      </w:r>
      <w:r>
        <w:rPr>
          <w:spacing w:val="40"/>
        </w:rPr>
        <w:t xml:space="preserve">  </w:t>
      </w:r>
      <w:r>
        <w:t>собеседников</w:t>
      </w:r>
      <w:r>
        <w:rPr>
          <w:spacing w:val="40"/>
        </w:rPr>
        <w:t xml:space="preserve">  </w:t>
      </w:r>
      <w:r>
        <w:t>к</w:t>
      </w:r>
      <w:r>
        <w:rPr>
          <w:spacing w:val="40"/>
        </w:rPr>
        <w:t xml:space="preserve">  </w:t>
      </w:r>
      <w:r>
        <w:t>религии</w:t>
      </w:r>
      <w:r>
        <w:rPr>
          <w:spacing w:val="80"/>
        </w:rPr>
        <w:t xml:space="preserve"> </w:t>
      </w:r>
      <w:r>
        <w:t>или к атеизму;</w:t>
      </w:r>
    </w:p>
    <w:p w:rsidR="007A46EE" w:rsidRDefault="007A46EE">
      <w:pPr>
        <w:pStyle w:val="a3"/>
        <w:spacing w:line="360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45" w:firstLine="710"/>
      </w:pPr>
      <w:r>
        <w:t>-соотносить</w:t>
      </w:r>
      <w:r>
        <w:rPr>
          <w:spacing w:val="40"/>
        </w:rPr>
        <w:t xml:space="preserve">  </w:t>
      </w:r>
      <w:r>
        <w:t>свои</w:t>
      </w:r>
      <w:r>
        <w:rPr>
          <w:spacing w:val="40"/>
        </w:rPr>
        <w:t xml:space="preserve">  </w:t>
      </w:r>
      <w:r>
        <w:t>поступки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нравственными</w:t>
      </w:r>
      <w:r>
        <w:rPr>
          <w:spacing w:val="40"/>
        </w:rPr>
        <w:t xml:space="preserve">  </w:t>
      </w:r>
      <w:r>
        <w:t>ценностями,</w:t>
      </w:r>
      <w:r>
        <w:rPr>
          <w:spacing w:val="59"/>
        </w:rPr>
        <w:t xml:space="preserve">  </w:t>
      </w:r>
      <w:r>
        <w:t>принятыми</w:t>
      </w:r>
      <w:r>
        <w:rPr>
          <w:spacing w:val="80"/>
        </w:rPr>
        <w:t xml:space="preserve"> </w:t>
      </w:r>
      <w:r>
        <w:t>в российском обществе, проявлять уважение к духовным традициям народов</w:t>
      </w:r>
      <w:r>
        <w:rPr>
          <w:spacing w:val="40"/>
        </w:rPr>
        <w:t xml:space="preserve"> </w:t>
      </w:r>
      <w:r>
        <w:t>России, терпимость к представителям разного вероисповедания;</w:t>
      </w:r>
    </w:p>
    <w:p w:rsidR="007A46EE" w:rsidRDefault="009E1D98">
      <w:pPr>
        <w:pStyle w:val="a3"/>
        <w:spacing w:before="1" w:line="362" w:lineRule="auto"/>
        <w:ind w:right="143" w:firstLine="710"/>
      </w:pPr>
      <w:r>
        <w:t>-строить</w:t>
      </w:r>
      <w:r>
        <w:rPr>
          <w:spacing w:val="40"/>
        </w:rPr>
        <w:t xml:space="preserve"> </w:t>
      </w:r>
      <w:r>
        <w:t>своё</w:t>
      </w:r>
      <w:r>
        <w:rPr>
          <w:spacing w:val="40"/>
        </w:rPr>
        <w:t xml:space="preserve"> </w:t>
      </w:r>
      <w:r>
        <w:t>поведение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нравственных</w:t>
      </w:r>
      <w:r>
        <w:rPr>
          <w:spacing w:val="40"/>
        </w:rPr>
        <w:t xml:space="preserve"> </w:t>
      </w:r>
      <w:r>
        <w:t>норм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правил,</w:t>
      </w:r>
      <w:r>
        <w:rPr>
          <w:spacing w:val="40"/>
        </w:rPr>
        <w:t xml:space="preserve"> </w:t>
      </w:r>
      <w:r>
        <w:t>проявлять</w:t>
      </w:r>
      <w:r>
        <w:rPr>
          <w:spacing w:val="80"/>
        </w:rPr>
        <w:t xml:space="preserve"> </w:t>
      </w:r>
      <w:r>
        <w:t>в повседневной жизни доброту, справедливость, доброже</w:t>
      </w:r>
      <w:r>
        <w:t>лательность в общении, желание при необходимости прийти на помощь;</w:t>
      </w:r>
    </w:p>
    <w:p w:rsidR="007A46EE" w:rsidRDefault="009E1D98">
      <w:pPr>
        <w:pStyle w:val="a3"/>
        <w:spacing w:line="362" w:lineRule="auto"/>
        <w:ind w:right="143" w:firstLine="710"/>
      </w:pPr>
      <w:r>
        <w:t>-понимать необходимость обогащать свои знания о духовно-нравственной культуре, стремиться анализировать</w:t>
      </w:r>
      <w:r>
        <w:rPr>
          <w:spacing w:val="-5"/>
        </w:rPr>
        <w:t xml:space="preserve"> </w:t>
      </w:r>
      <w:r>
        <w:t>своё поведение, избегать</w:t>
      </w:r>
      <w:r>
        <w:rPr>
          <w:spacing w:val="-4"/>
        </w:rPr>
        <w:t xml:space="preserve"> </w:t>
      </w:r>
      <w:r>
        <w:t>негативных</w:t>
      </w:r>
      <w:r>
        <w:rPr>
          <w:spacing w:val="-8"/>
        </w:rPr>
        <w:t xml:space="preserve"> </w:t>
      </w:r>
      <w:r>
        <w:t>поступков и действий, оскорбляющих других людей;</w:t>
      </w:r>
    </w:p>
    <w:p w:rsidR="007A46EE" w:rsidRDefault="009E1D98">
      <w:pPr>
        <w:pStyle w:val="a3"/>
        <w:spacing w:line="362" w:lineRule="auto"/>
        <w:ind w:right="155" w:firstLine="710"/>
      </w:pPr>
      <w:r>
        <w:t xml:space="preserve">-понимать необходимость бережного отношения к материальным и духовным </w:t>
      </w:r>
      <w:r>
        <w:rPr>
          <w:spacing w:val="-2"/>
        </w:rPr>
        <w:t>ценностям.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203"/>
        </w:tabs>
        <w:spacing w:line="360" w:lineRule="auto"/>
        <w:ind w:right="148" w:firstLine="710"/>
        <w:jc w:val="both"/>
        <w:rPr>
          <w:sz w:val="28"/>
        </w:rPr>
      </w:pPr>
      <w:r>
        <w:rPr>
          <w:sz w:val="28"/>
        </w:rPr>
        <w:t>В результате изучения ОРКСЭ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</w:t>
      </w:r>
      <w:r>
        <w:rPr>
          <w:sz w:val="28"/>
        </w:rPr>
        <w:t>ные учебные действия, регулятивные универсальные учебные действия, совместная деятельность.</w:t>
      </w:r>
    </w:p>
    <w:p w:rsidR="007A46EE" w:rsidRDefault="009E1D98">
      <w:pPr>
        <w:pStyle w:val="1"/>
        <w:numPr>
          <w:ilvl w:val="1"/>
          <w:numId w:val="80"/>
        </w:numPr>
        <w:tabs>
          <w:tab w:val="left" w:pos="1763"/>
        </w:tabs>
        <w:ind w:left="1763" w:hanging="627"/>
        <w:jc w:val="both"/>
      </w:pPr>
      <w:bookmarkStart w:id="19" w:name="28.4._Метапредметные_результаты:"/>
      <w:bookmarkEnd w:id="19"/>
      <w:r>
        <w:rPr>
          <w:spacing w:val="-2"/>
        </w:rPr>
        <w:t>Метапредметные</w:t>
      </w:r>
      <w:r>
        <w:rPr>
          <w:spacing w:val="-10"/>
        </w:rPr>
        <w:t xml:space="preserve"> </w:t>
      </w:r>
      <w:r>
        <w:rPr>
          <w:spacing w:val="-2"/>
        </w:rPr>
        <w:t>результаты:</w:t>
      </w:r>
    </w:p>
    <w:p w:rsidR="007A46EE" w:rsidRDefault="009E1D98">
      <w:pPr>
        <w:pStyle w:val="a3"/>
        <w:spacing w:before="128" w:line="364" w:lineRule="auto"/>
        <w:ind w:right="165" w:firstLine="710"/>
      </w:pPr>
      <w:r>
        <w:t>-овладевать способностью понимания и сохранения целей и задач учебной деятельности, поиска оптимальных средств их достижения;</w:t>
      </w:r>
    </w:p>
    <w:p w:rsidR="007A46EE" w:rsidRDefault="009E1D98">
      <w:pPr>
        <w:pStyle w:val="a3"/>
        <w:spacing w:line="360" w:lineRule="auto"/>
        <w:ind w:right="149" w:firstLine="710"/>
      </w:pPr>
      <w:r>
        <w:t>-формироват</w:t>
      </w:r>
      <w:r>
        <w:t>ь умения планировать, контролировать и оценивать учебные действия в соответствии с поставленной задачей и условиями её реализации, определять и находить наиболее эффективные способы достижения результата, вносить</w:t>
      </w:r>
      <w:r>
        <w:rPr>
          <w:spacing w:val="39"/>
        </w:rPr>
        <w:t xml:space="preserve"> </w:t>
      </w:r>
      <w:r>
        <w:t>соответствующие</w:t>
      </w:r>
      <w:r>
        <w:rPr>
          <w:spacing w:val="40"/>
        </w:rPr>
        <w:t xml:space="preserve"> </w:t>
      </w:r>
      <w:r>
        <w:t>коррективы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реа</w:t>
      </w:r>
      <w:r>
        <w:t>лизации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 xml:space="preserve">оценки и учёта характера ошибок, понимать причины успеха/неуспеха учебной </w:t>
      </w:r>
      <w:r>
        <w:rPr>
          <w:spacing w:val="-2"/>
        </w:rPr>
        <w:t>деятельности;</w:t>
      </w:r>
    </w:p>
    <w:p w:rsidR="007A46EE" w:rsidRDefault="009E1D98">
      <w:pPr>
        <w:pStyle w:val="a3"/>
        <w:spacing w:line="360" w:lineRule="auto"/>
        <w:ind w:right="143" w:firstLine="710"/>
      </w:pPr>
      <w:r>
        <w:t>-совершенствовать</w:t>
      </w:r>
      <w:r>
        <w:rPr>
          <w:spacing w:val="68"/>
        </w:rPr>
        <w:t xml:space="preserve">  </w:t>
      </w:r>
      <w:r>
        <w:t>умения</w:t>
      </w:r>
      <w:r>
        <w:rPr>
          <w:spacing w:val="74"/>
        </w:rPr>
        <w:t xml:space="preserve">  </w:t>
      </w:r>
      <w:r>
        <w:t>в</w:t>
      </w:r>
      <w:r>
        <w:rPr>
          <w:spacing w:val="67"/>
        </w:rPr>
        <w:t xml:space="preserve">  </w:t>
      </w:r>
      <w:r>
        <w:t>различных</w:t>
      </w:r>
      <w:r>
        <w:rPr>
          <w:spacing w:val="67"/>
        </w:rPr>
        <w:t xml:space="preserve">  </w:t>
      </w:r>
      <w:r>
        <w:t>видах</w:t>
      </w:r>
      <w:r>
        <w:rPr>
          <w:spacing w:val="67"/>
        </w:rPr>
        <w:t xml:space="preserve">  </w:t>
      </w:r>
      <w:r>
        <w:t>речевой</w:t>
      </w:r>
      <w:r>
        <w:rPr>
          <w:spacing w:val="68"/>
        </w:rPr>
        <w:t xml:space="preserve">  </w:t>
      </w:r>
      <w:r>
        <w:t>деятельности и</w:t>
      </w:r>
      <w:r>
        <w:rPr>
          <w:spacing w:val="80"/>
          <w:w w:val="150"/>
        </w:rPr>
        <w:t xml:space="preserve">   </w:t>
      </w:r>
      <w:r>
        <w:t>коммуникативных</w:t>
      </w:r>
      <w:r>
        <w:rPr>
          <w:spacing w:val="80"/>
          <w:w w:val="150"/>
        </w:rPr>
        <w:t xml:space="preserve">   </w:t>
      </w:r>
      <w:r>
        <w:t>ситуациях,</w:t>
      </w:r>
      <w:r>
        <w:rPr>
          <w:spacing w:val="80"/>
          <w:w w:val="150"/>
        </w:rPr>
        <w:t xml:space="preserve">   </w:t>
      </w:r>
      <w:r>
        <w:t>использование</w:t>
      </w:r>
      <w:r>
        <w:rPr>
          <w:spacing w:val="80"/>
          <w:w w:val="150"/>
        </w:rPr>
        <w:t xml:space="preserve">   </w:t>
      </w:r>
      <w:r>
        <w:t>речевых</w:t>
      </w:r>
      <w:r>
        <w:rPr>
          <w:spacing w:val="80"/>
          <w:w w:val="150"/>
        </w:rPr>
        <w:t xml:space="preserve">   </w:t>
      </w:r>
      <w:r>
        <w:t>средств и средств информационно-коммуникационных технологий для решения различных коммуникативных и познавательных задач;</w:t>
      </w:r>
    </w:p>
    <w:p w:rsidR="007A46EE" w:rsidRDefault="009E1D98">
      <w:pPr>
        <w:pStyle w:val="a3"/>
        <w:spacing w:line="362" w:lineRule="auto"/>
        <w:ind w:right="162" w:firstLine="710"/>
      </w:pPr>
      <w:r>
        <w:t>-совершенствовать умения в области работы с информацией, осуществления информационного поиска для выполнения учебных заданий;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47" w:firstLine="710"/>
      </w:pPr>
      <w:r>
        <w:t>-овладевать</w:t>
      </w:r>
      <w:r>
        <w:rPr>
          <w:spacing w:val="-6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смыслового чтения текстов</w:t>
      </w:r>
      <w:r>
        <w:rPr>
          <w:spacing w:val="-6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стилей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 xml:space="preserve">жанров, осознанного построения речевых высказываний в соответствии с задачами </w:t>
      </w:r>
      <w:r>
        <w:rPr>
          <w:spacing w:val="-2"/>
        </w:rPr>
        <w:t>коммуникации;</w:t>
      </w:r>
    </w:p>
    <w:p w:rsidR="007A46EE" w:rsidRDefault="009E1D98">
      <w:pPr>
        <w:pStyle w:val="a3"/>
        <w:spacing w:before="1" w:line="362" w:lineRule="auto"/>
        <w:ind w:right="133" w:firstLine="710"/>
      </w:pPr>
      <w:r>
        <w:t>-овладевать</w:t>
      </w:r>
      <w:r>
        <w:rPr>
          <w:spacing w:val="40"/>
        </w:rPr>
        <w:t xml:space="preserve"> </w:t>
      </w:r>
      <w:r>
        <w:t>логическими действиями анализа, синтеза, сравнения,</w:t>
      </w:r>
      <w:r>
        <w:rPr>
          <w:spacing w:val="80"/>
        </w:rPr>
        <w:t xml:space="preserve"> </w:t>
      </w:r>
      <w:r>
        <w:t>обобщения, кла</w:t>
      </w:r>
      <w:r>
        <w:t>ссификации, установления аналогий и причинно-следственных связей, построения рассуждений, отнесения к известным понятиям;</w:t>
      </w:r>
    </w:p>
    <w:p w:rsidR="007A46EE" w:rsidRDefault="009E1D98">
      <w:pPr>
        <w:pStyle w:val="a3"/>
        <w:spacing w:line="360" w:lineRule="auto"/>
        <w:ind w:right="140" w:firstLine="710"/>
      </w:pPr>
      <w:r>
        <w:t>-формировать готовность слушать собеседника и вести диалог, признавать возможность существования различных точек зрения и право каждого иметь свою собственную,</w:t>
      </w:r>
      <w:r>
        <w:rPr>
          <w:spacing w:val="40"/>
        </w:rPr>
        <w:t xml:space="preserve"> </w:t>
      </w:r>
      <w:r>
        <w:t>умений</w:t>
      </w:r>
      <w:r>
        <w:rPr>
          <w:spacing w:val="40"/>
        </w:rPr>
        <w:t xml:space="preserve"> </w:t>
      </w:r>
      <w:r>
        <w:t>излагать</w:t>
      </w:r>
      <w:r>
        <w:rPr>
          <w:spacing w:val="33"/>
        </w:rPr>
        <w:t xml:space="preserve"> </w:t>
      </w:r>
      <w:r>
        <w:t>своё</w:t>
      </w:r>
      <w:r>
        <w:rPr>
          <w:spacing w:val="40"/>
        </w:rPr>
        <w:t xml:space="preserve"> </w:t>
      </w:r>
      <w:r>
        <w:t>мнение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аргументировать</w:t>
      </w:r>
      <w:r>
        <w:rPr>
          <w:spacing w:val="35"/>
        </w:rPr>
        <w:t xml:space="preserve"> </w:t>
      </w:r>
      <w:r>
        <w:t>свою</w:t>
      </w:r>
      <w:r>
        <w:rPr>
          <w:spacing w:val="38"/>
        </w:rPr>
        <w:t xml:space="preserve"> </w:t>
      </w:r>
      <w:r>
        <w:t>точку</w:t>
      </w:r>
      <w:r>
        <w:rPr>
          <w:spacing w:val="31"/>
        </w:rPr>
        <w:t xml:space="preserve"> </w:t>
      </w:r>
      <w:r>
        <w:t>зрения и оценку событий;</w:t>
      </w:r>
    </w:p>
    <w:p w:rsidR="007A46EE" w:rsidRDefault="009E1D98">
      <w:pPr>
        <w:pStyle w:val="a3"/>
        <w:spacing w:line="360" w:lineRule="auto"/>
        <w:ind w:right="145" w:firstLine="710"/>
      </w:pPr>
      <w:r>
        <w:t>-совершенствов</w:t>
      </w:r>
      <w:r>
        <w:t>ать организационные умения в области коллективной деятельности, умения определять общую цель и пути её достижения, умений договариваться о распределении ролей в совместной деятельности, оценивать собственное поведение и поведение окружающих.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059"/>
        </w:tabs>
        <w:spacing w:line="360" w:lineRule="auto"/>
        <w:ind w:right="157" w:firstLine="710"/>
        <w:jc w:val="both"/>
        <w:rPr>
          <w:sz w:val="28"/>
        </w:rPr>
      </w:pPr>
      <w:r>
        <w:rPr>
          <w:sz w:val="28"/>
        </w:rPr>
        <w:t>У обучающегося</w:t>
      </w:r>
      <w:r>
        <w:rPr>
          <w:sz w:val="28"/>
        </w:rPr>
        <w:t xml:space="preserve"> будут сформированы следующие базовые логические и исследовательские действия как часть познавательных универсальных учебных </w:t>
      </w:r>
      <w:r>
        <w:rPr>
          <w:spacing w:val="-2"/>
          <w:sz w:val="28"/>
        </w:rPr>
        <w:t>действий:</w:t>
      </w:r>
    </w:p>
    <w:p w:rsidR="007A46EE" w:rsidRDefault="009E1D98">
      <w:pPr>
        <w:pStyle w:val="a3"/>
        <w:spacing w:line="360" w:lineRule="auto"/>
        <w:ind w:right="135" w:firstLine="710"/>
      </w:pPr>
      <w:r>
        <w:t>ориентироваться в понятиях, отражающих нравственные ценности общества – мораль, этика, этикет, справедливость, гуманизм, благотворительность, а также используемых в разных религиях (в пределах изученного);</w:t>
      </w:r>
    </w:p>
    <w:p w:rsidR="007A46EE" w:rsidRDefault="009E1D98">
      <w:pPr>
        <w:pStyle w:val="a3"/>
        <w:spacing w:line="362" w:lineRule="auto"/>
        <w:ind w:right="145" w:firstLine="710"/>
      </w:pPr>
      <w:r>
        <w:t>использовать</w:t>
      </w:r>
      <w:r>
        <w:rPr>
          <w:spacing w:val="78"/>
        </w:rPr>
        <w:t xml:space="preserve"> </w:t>
      </w:r>
      <w:r>
        <w:t>разные</w:t>
      </w:r>
      <w:r>
        <w:rPr>
          <w:spacing w:val="80"/>
        </w:rPr>
        <w:t xml:space="preserve"> </w:t>
      </w:r>
      <w:r>
        <w:t>методы</w:t>
      </w:r>
      <w:r>
        <w:rPr>
          <w:spacing w:val="80"/>
        </w:rPr>
        <w:t xml:space="preserve"> </w:t>
      </w:r>
      <w:r>
        <w:t>получения</w:t>
      </w:r>
      <w:r>
        <w:rPr>
          <w:spacing w:val="80"/>
        </w:rPr>
        <w:t xml:space="preserve"> </w:t>
      </w:r>
      <w:r>
        <w:t>знаний</w:t>
      </w:r>
      <w:r>
        <w:rPr>
          <w:spacing w:val="79"/>
        </w:rPr>
        <w:t xml:space="preserve"> </w:t>
      </w:r>
      <w:r>
        <w:t>о</w:t>
      </w:r>
      <w:r>
        <w:rPr>
          <w:spacing w:val="79"/>
        </w:rPr>
        <w:t xml:space="preserve"> </w:t>
      </w:r>
      <w:r>
        <w:t>трад</w:t>
      </w:r>
      <w:r>
        <w:t>иционных</w:t>
      </w:r>
      <w:r>
        <w:rPr>
          <w:spacing w:val="80"/>
        </w:rPr>
        <w:t xml:space="preserve"> </w:t>
      </w:r>
      <w:r>
        <w:t>религиях и светской этике (наблюдение, чтение, сравнение, вычисление);</w:t>
      </w:r>
    </w:p>
    <w:p w:rsidR="007A46EE" w:rsidRDefault="009E1D98">
      <w:pPr>
        <w:pStyle w:val="a3"/>
        <w:spacing w:line="360" w:lineRule="auto"/>
        <w:ind w:right="148" w:firstLine="710"/>
      </w:pPr>
      <w:r>
        <w:t>применять логические действия и операции для решения учебных задач: сравнивать, анализировать, обобщать, подготавливать выводы на основе изучаемого фактического материала;</w:t>
      </w:r>
    </w:p>
    <w:p w:rsidR="007A46EE" w:rsidRDefault="009E1D98">
      <w:pPr>
        <w:pStyle w:val="a3"/>
        <w:spacing w:line="362" w:lineRule="auto"/>
        <w:ind w:right="154" w:firstLine="710"/>
      </w:pPr>
      <w:r>
        <w:t>приз</w:t>
      </w:r>
      <w:r>
        <w:t>навать возможность существования разных точек зрения, обосновывать свои суждения, приводить убедительные доказательства;</w:t>
      </w:r>
    </w:p>
    <w:p w:rsidR="007A46EE" w:rsidRDefault="009E1D98">
      <w:pPr>
        <w:pStyle w:val="a3"/>
        <w:spacing w:line="362" w:lineRule="auto"/>
        <w:ind w:right="160" w:firstLine="710"/>
      </w:pPr>
      <w:r>
        <w:t xml:space="preserve">выполнять совместные проектные задания с использованием предложенного </w:t>
      </w:r>
      <w:r>
        <w:rPr>
          <w:spacing w:val="-2"/>
        </w:rPr>
        <w:t>образца.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5" w:lineRule="auto"/>
        <w:ind w:right="133" w:firstLine="710"/>
        <w:jc w:val="both"/>
        <w:rPr>
          <w:sz w:val="28"/>
        </w:rPr>
      </w:pPr>
      <w:r>
        <w:rPr>
          <w:sz w:val="28"/>
        </w:rPr>
        <w:t>У</w:t>
      </w:r>
      <w:r>
        <w:rPr>
          <w:spacing w:val="80"/>
          <w:sz w:val="28"/>
        </w:rPr>
        <w:t xml:space="preserve">   </w:t>
      </w:r>
      <w:r>
        <w:rPr>
          <w:sz w:val="28"/>
        </w:rPr>
        <w:t>обучающегося</w:t>
      </w:r>
      <w:r>
        <w:rPr>
          <w:spacing w:val="80"/>
          <w:sz w:val="28"/>
        </w:rPr>
        <w:t xml:space="preserve">   </w:t>
      </w:r>
      <w:r>
        <w:rPr>
          <w:sz w:val="28"/>
        </w:rPr>
        <w:t>будут</w:t>
      </w:r>
      <w:r>
        <w:rPr>
          <w:spacing w:val="80"/>
          <w:sz w:val="28"/>
        </w:rPr>
        <w:t xml:space="preserve">   </w:t>
      </w:r>
      <w:r>
        <w:rPr>
          <w:sz w:val="28"/>
        </w:rPr>
        <w:t>сформирова</w:t>
      </w:r>
      <w:r>
        <w:rPr>
          <w:sz w:val="28"/>
        </w:rPr>
        <w:t>ны</w:t>
      </w:r>
      <w:r>
        <w:rPr>
          <w:spacing w:val="80"/>
          <w:sz w:val="28"/>
        </w:rPr>
        <w:t xml:space="preserve">   </w:t>
      </w:r>
      <w:r>
        <w:rPr>
          <w:sz w:val="28"/>
        </w:rPr>
        <w:t>умения</w:t>
      </w:r>
      <w:r>
        <w:rPr>
          <w:spacing w:val="80"/>
          <w:sz w:val="28"/>
        </w:rPr>
        <w:t xml:space="preserve">   </w:t>
      </w:r>
      <w:r>
        <w:rPr>
          <w:sz w:val="28"/>
        </w:rPr>
        <w:t>работать с информацией как часть познавательных универсальных учебных действий:</w:t>
      </w:r>
    </w:p>
    <w:p w:rsidR="007A46EE" w:rsidRDefault="009E1D98">
      <w:pPr>
        <w:pStyle w:val="a3"/>
        <w:spacing w:before="8" w:line="357" w:lineRule="auto"/>
        <w:ind w:right="148" w:firstLine="710"/>
      </w:pPr>
      <w:r>
        <w:t>воспроизводить</w:t>
      </w:r>
      <w:r>
        <w:rPr>
          <w:spacing w:val="40"/>
        </w:rPr>
        <w:t xml:space="preserve"> </w:t>
      </w:r>
      <w:r>
        <w:t>прослушанную</w:t>
      </w:r>
      <w:r>
        <w:rPr>
          <w:spacing w:val="40"/>
        </w:rPr>
        <w:t xml:space="preserve"> </w:t>
      </w:r>
      <w:r>
        <w:t>(прочитанную)</w:t>
      </w:r>
      <w:r>
        <w:rPr>
          <w:spacing w:val="40"/>
        </w:rPr>
        <w:t xml:space="preserve"> </w:t>
      </w:r>
      <w:r>
        <w:t>информацию,</w:t>
      </w:r>
      <w:r>
        <w:rPr>
          <w:spacing w:val="40"/>
        </w:rPr>
        <w:t xml:space="preserve"> </w:t>
      </w:r>
      <w:r>
        <w:t>подчёркивать её принадлежность к определённой религии и (или) к гражданской этике;</w:t>
      </w:r>
    </w:p>
    <w:p w:rsidR="007A46EE" w:rsidRDefault="009E1D98">
      <w:pPr>
        <w:pStyle w:val="a3"/>
        <w:spacing w:before="5" w:line="362" w:lineRule="auto"/>
        <w:ind w:right="151" w:firstLine="710"/>
      </w:pPr>
      <w:r>
        <w:t>использовать</w:t>
      </w:r>
      <w:r>
        <w:rPr>
          <w:spacing w:val="80"/>
        </w:rPr>
        <w:t xml:space="preserve"> </w:t>
      </w:r>
      <w:r>
        <w:t>разные</w:t>
      </w:r>
      <w:r>
        <w:rPr>
          <w:spacing w:val="80"/>
        </w:rPr>
        <w:t xml:space="preserve"> </w:t>
      </w:r>
      <w:r>
        <w:t>средства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получения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 с поставленной учебной задачей (текстовую, графическую, видео);</w:t>
      </w:r>
    </w:p>
    <w:p w:rsidR="007A46EE" w:rsidRDefault="009E1D98">
      <w:pPr>
        <w:pStyle w:val="a3"/>
        <w:spacing w:before="2" w:line="362" w:lineRule="auto"/>
        <w:ind w:right="141" w:firstLine="710"/>
      </w:pPr>
      <w:r>
        <w:t>находить</w:t>
      </w:r>
      <w:r>
        <w:rPr>
          <w:spacing w:val="80"/>
        </w:rPr>
        <w:t xml:space="preserve"> </w:t>
      </w:r>
      <w:r>
        <w:t>дополнительную</w:t>
      </w:r>
      <w:r>
        <w:rPr>
          <w:spacing w:val="80"/>
        </w:rPr>
        <w:t xml:space="preserve"> </w:t>
      </w:r>
      <w:r>
        <w:t>информацию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основному</w:t>
      </w:r>
      <w:r>
        <w:rPr>
          <w:spacing w:val="80"/>
        </w:rPr>
        <w:t xml:space="preserve"> </w:t>
      </w:r>
      <w:r>
        <w:t>учебному</w:t>
      </w:r>
      <w:r>
        <w:rPr>
          <w:spacing w:val="80"/>
        </w:rPr>
        <w:t xml:space="preserve"> </w:t>
      </w:r>
      <w:r>
        <w:t>материалу в разных информационных источниках, в том числе в Интернете (в условиях контр</w:t>
      </w:r>
      <w:r>
        <w:t>олируемого входа);</w:t>
      </w:r>
    </w:p>
    <w:p w:rsidR="007A46EE" w:rsidRDefault="009E1D98">
      <w:pPr>
        <w:pStyle w:val="a3"/>
        <w:spacing w:line="362" w:lineRule="auto"/>
        <w:ind w:right="145" w:firstLine="710"/>
      </w:pPr>
      <w:r>
        <w:t>анализировать, сравнивать информацию, представленную в разных источниках, с помощью учителя, оценивать её объективность и правильность.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045"/>
        </w:tabs>
        <w:spacing w:line="362" w:lineRule="auto"/>
        <w:ind w:right="149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умения общения как часть коммуникативных универсальных учебных дейс</w:t>
      </w:r>
      <w:r>
        <w:rPr>
          <w:sz w:val="28"/>
        </w:rPr>
        <w:t>твий:</w:t>
      </w:r>
    </w:p>
    <w:p w:rsidR="007A46EE" w:rsidRDefault="009E1D98">
      <w:pPr>
        <w:pStyle w:val="a3"/>
        <w:spacing w:line="360" w:lineRule="auto"/>
        <w:ind w:right="141" w:firstLine="710"/>
      </w:pPr>
      <w:r>
        <w:t>использовать смысловое чтение для выделения главной мысли религиозных притч,</w:t>
      </w:r>
      <w:r>
        <w:rPr>
          <w:spacing w:val="40"/>
        </w:rPr>
        <w:t xml:space="preserve"> </w:t>
      </w:r>
      <w:r>
        <w:t>сказаний,</w:t>
      </w:r>
      <w:r>
        <w:rPr>
          <w:spacing w:val="40"/>
        </w:rPr>
        <w:t xml:space="preserve"> </w:t>
      </w:r>
      <w:r>
        <w:t>произведений</w:t>
      </w:r>
      <w:r>
        <w:rPr>
          <w:spacing w:val="40"/>
        </w:rPr>
        <w:t xml:space="preserve"> </w:t>
      </w:r>
      <w:r>
        <w:t>фольклора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t>литературы,</w:t>
      </w:r>
      <w:r>
        <w:rPr>
          <w:spacing w:val="40"/>
        </w:rPr>
        <w:t xml:space="preserve"> </w:t>
      </w:r>
      <w:r>
        <w:t>анализа и оценки жизненных ситуаций, раскрывающих проблемы нравственности, этики, речевого этикета;</w:t>
      </w:r>
    </w:p>
    <w:p w:rsidR="007A46EE" w:rsidRDefault="009E1D98">
      <w:pPr>
        <w:pStyle w:val="a3"/>
        <w:spacing w:line="362" w:lineRule="auto"/>
        <w:ind w:right="137" w:firstLine="710"/>
      </w:pPr>
      <w:r>
        <w:t>соблюдать правила ведения диалога и дискуссии, корректно задавать вопросы и</w:t>
      </w:r>
      <w:r>
        <w:rPr>
          <w:spacing w:val="80"/>
        </w:rPr>
        <w:t xml:space="preserve"> </w:t>
      </w:r>
      <w:r>
        <w:t>высказывать</w:t>
      </w:r>
      <w:r>
        <w:rPr>
          <w:spacing w:val="79"/>
        </w:rPr>
        <w:t xml:space="preserve"> </w:t>
      </w:r>
      <w:r>
        <w:t>своё</w:t>
      </w:r>
      <w:r>
        <w:rPr>
          <w:spacing w:val="80"/>
        </w:rPr>
        <w:t xml:space="preserve"> </w:t>
      </w:r>
      <w:r>
        <w:t>мнение,</w:t>
      </w:r>
      <w:r>
        <w:rPr>
          <w:spacing w:val="80"/>
        </w:rPr>
        <w:t xml:space="preserve"> </w:t>
      </w:r>
      <w:r>
        <w:t>проявлять</w:t>
      </w:r>
      <w:r>
        <w:rPr>
          <w:spacing w:val="77"/>
        </w:rPr>
        <w:t xml:space="preserve"> </w:t>
      </w:r>
      <w:r>
        <w:t>уважительное</w:t>
      </w:r>
      <w:r>
        <w:rPr>
          <w:spacing w:val="80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к</w:t>
      </w:r>
      <w:r>
        <w:rPr>
          <w:spacing w:val="78"/>
        </w:rPr>
        <w:t xml:space="preserve"> </w:t>
      </w:r>
      <w:r>
        <w:t>собеседнику с учётом особенностей участников общения;</w:t>
      </w:r>
    </w:p>
    <w:p w:rsidR="007A46EE" w:rsidRDefault="009E1D98">
      <w:pPr>
        <w:pStyle w:val="a3"/>
        <w:spacing w:line="360" w:lineRule="auto"/>
        <w:ind w:right="142" w:firstLine="710"/>
      </w:pPr>
      <w:r>
        <w:t>создавать небольшие тексты-описания, тексты-рассуждения для воссоз</w:t>
      </w:r>
      <w:r>
        <w:t>дания, анализа и оценки нравственно-этических идей, представленных в религиозных учениях и светской этике.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57" w:lineRule="auto"/>
        <w:ind w:right="142" w:firstLine="710"/>
        <w:jc w:val="both"/>
        <w:rPr>
          <w:sz w:val="28"/>
        </w:rPr>
      </w:pPr>
      <w:r>
        <w:rPr>
          <w:sz w:val="28"/>
        </w:rPr>
        <w:t>У</w:t>
      </w:r>
      <w:r>
        <w:rPr>
          <w:spacing w:val="40"/>
          <w:sz w:val="28"/>
        </w:rPr>
        <w:t xml:space="preserve">  </w:t>
      </w:r>
      <w:r>
        <w:rPr>
          <w:sz w:val="28"/>
        </w:rPr>
        <w:t>обучающегося</w:t>
      </w:r>
      <w:r>
        <w:rPr>
          <w:spacing w:val="40"/>
          <w:sz w:val="28"/>
        </w:rPr>
        <w:t xml:space="preserve">  </w:t>
      </w:r>
      <w:r>
        <w:rPr>
          <w:sz w:val="28"/>
        </w:rPr>
        <w:t>будут</w:t>
      </w:r>
      <w:r>
        <w:rPr>
          <w:spacing w:val="40"/>
          <w:sz w:val="28"/>
        </w:rPr>
        <w:t xml:space="preserve">  </w:t>
      </w:r>
      <w:r>
        <w:rPr>
          <w:sz w:val="28"/>
        </w:rPr>
        <w:t>сформированы</w:t>
      </w:r>
      <w:r>
        <w:rPr>
          <w:spacing w:val="40"/>
          <w:sz w:val="28"/>
        </w:rPr>
        <w:t xml:space="preserve">  </w:t>
      </w:r>
      <w:r>
        <w:rPr>
          <w:sz w:val="28"/>
        </w:rPr>
        <w:t>умения</w:t>
      </w:r>
      <w:r>
        <w:rPr>
          <w:spacing w:val="40"/>
          <w:sz w:val="28"/>
        </w:rPr>
        <w:t xml:space="preserve">  </w:t>
      </w:r>
      <w:r>
        <w:rPr>
          <w:sz w:val="28"/>
        </w:rPr>
        <w:t>самоорганизации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 самоконтроля как часть регулятивных универсальных учебных действий:</w:t>
      </w:r>
    </w:p>
    <w:p w:rsidR="007A46EE" w:rsidRDefault="009E1D98">
      <w:pPr>
        <w:pStyle w:val="a3"/>
        <w:spacing w:line="360" w:lineRule="auto"/>
        <w:ind w:right="149" w:firstLine="710"/>
      </w:pPr>
      <w:r>
        <w:t>проявлять</w:t>
      </w:r>
      <w:r>
        <w:rPr>
          <w:spacing w:val="80"/>
          <w:w w:val="150"/>
        </w:rPr>
        <w:t xml:space="preserve">   </w:t>
      </w:r>
      <w:r>
        <w:t>самос</w:t>
      </w:r>
      <w:r>
        <w:t>тоятельность,</w:t>
      </w:r>
      <w:r>
        <w:rPr>
          <w:spacing w:val="80"/>
          <w:w w:val="150"/>
        </w:rPr>
        <w:t xml:space="preserve">   </w:t>
      </w:r>
      <w:r>
        <w:t>инициативность,</w:t>
      </w:r>
      <w:r>
        <w:rPr>
          <w:spacing w:val="80"/>
          <w:w w:val="150"/>
        </w:rPr>
        <w:t xml:space="preserve">   </w:t>
      </w:r>
      <w:r>
        <w:t>организованность в осуществлении учебной деятельности и в конкретных жизненных ситуациях, контролировать состояние своего здоровья и эмоционального благополучия, предвидеть опасные для здоровья и жизни ситуации и способы и</w:t>
      </w:r>
      <w:r>
        <w:t>х предупреждения;</w:t>
      </w:r>
    </w:p>
    <w:p w:rsidR="007A46EE" w:rsidRDefault="007A46EE">
      <w:pPr>
        <w:pStyle w:val="a3"/>
        <w:spacing w:line="360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44" w:firstLine="710"/>
      </w:pPr>
      <w:r>
        <w:t>проявлять готовность изменять себя, оценивать свои поступки, ориентируясь на нравственные правила и нормы современного российского общества, проявлять способность к сознательному самоограничению в поведении;</w:t>
      </w:r>
    </w:p>
    <w:p w:rsidR="007A46EE" w:rsidRDefault="009E1D98">
      <w:pPr>
        <w:pStyle w:val="a3"/>
        <w:spacing w:before="1" w:line="362" w:lineRule="auto"/>
        <w:ind w:right="145" w:firstLine="710"/>
      </w:pPr>
      <w:r>
        <w:t>анализировать</w:t>
      </w:r>
      <w:r>
        <w:rPr>
          <w:spacing w:val="80"/>
        </w:rPr>
        <w:t xml:space="preserve">   </w:t>
      </w:r>
      <w:r>
        <w:t>ситуации,</w:t>
      </w:r>
      <w:r>
        <w:rPr>
          <w:spacing w:val="80"/>
        </w:rPr>
        <w:t xml:space="preserve">   </w:t>
      </w:r>
      <w:r>
        <w:t>отражающие</w:t>
      </w:r>
      <w:r>
        <w:rPr>
          <w:spacing w:val="80"/>
        </w:rPr>
        <w:t xml:space="preserve">   </w:t>
      </w:r>
      <w:r>
        <w:t>примеры</w:t>
      </w:r>
      <w:r>
        <w:rPr>
          <w:spacing w:val="80"/>
        </w:rPr>
        <w:t xml:space="preserve">   </w:t>
      </w:r>
      <w:r>
        <w:t>положительного</w:t>
      </w:r>
      <w:r>
        <w:rPr>
          <w:spacing w:val="40"/>
        </w:rPr>
        <w:t xml:space="preserve"> </w:t>
      </w:r>
      <w:r>
        <w:t>и негативного отношения к окружающему миру (природе, людям, предметам трудовой деятельности);</w:t>
      </w:r>
    </w:p>
    <w:p w:rsidR="007A46EE" w:rsidRDefault="009E1D98">
      <w:pPr>
        <w:pStyle w:val="a3"/>
        <w:spacing w:line="362" w:lineRule="auto"/>
        <w:ind w:right="152" w:firstLine="710"/>
      </w:pPr>
      <w:r>
        <w:t>выражать своё отношение к анализируемым событиям, поступкам, действиям: одобрять нравственные но</w:t>
      </w:r>
      <w:r>
        <w:t>рмы поведения, осуждать проявление несправедливости, жадности, нечестности, зла;</w:t>
      </w:r>
    </w:p>
    <w:p w:rsidR="007A46EE" w:rsidRDefault="009E1D98">
      <w:pPr>
        <w:pStyle w:val="a3"/>
        <w:spacing w:line="362" w:lineRule="auto"/>
        <w:ind w:right="164" w:firstLine="710"/>
      </w:pPr>
      <w:r>
        <w:t>проявлять высокий уровень познавательной мотивации, интерес к предмету, желание больше узнавать о других религиях и правилах светской этики и этикета.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62" w:lineRule="auto"/>
        <w:ind w:right="150" w:firstLine="710"/>
        <w:jc w:val="both"/>
        <w:rPr>
          <w:sz w:val="28"/>
        </w:rPr>
      </w:pPr>
      <w:r>
        <w:rPr>
          <w:sz w:val="28"/>
        </w:rPr>
        <w:t>У обучающегося будут сфо</w:t>
      </w:r>
      <w:r>
        <w:rPr>
          <w:sz w:val="28"/>
        </w:rPr>
        <w:t xml:space="preserve">рмированы умения совместной </w:t>
      </w:r>
      <w:r>
        <w:rPr>
          <w:spacing w:val="-2"/>
          <w:sz w:val="28"/>
        </w:rPr>
        <w:t>деятельности:</w:t>
      </w:r>
    </w:p>
    <w:p w:rsidR="007A46EE" w:rsidRDefault="009E1D98">
      <w:pPr>
        <w:pStyle w:val="a3"/>
        <w:spacing w:line="362" w:lineRule="auto"/>
        <w:ind w:right="141" w:firstLine="710"/>
      </w:pPr>
      <w:r>
        <w:t>выбирать партнёра не только по личным симпатиям, но и по деловым качествам, корректно высказывать свои пожелания к работе, спокойно принимать замечания к своей работе, объективно их оценивать;</w:t>
      </w:r>
    </w:p>
    <w:p w:rsidR="007A46EE" w:rsidRDefault="009E1D98">
      <w:pPr>
        <w:pStyle w:val="a3"/>
        <w:spacing w:line="362" w:lineRule="auto"/>
        <w:ind w:right="173" w:firstLine="710"/>
      </w:pPr>
      <w:r>
        <w:t>владеть умениями совм</w:t>
      </w:r>
      <w:r>
        <w:t>естной деятельности: подчиняться, договариваться, руководить, терпеливо и спокойно разрешать возникающие конфликты;</w:t>
      </w:r>
    </w:p>
    <w:p w:rsidR="007A46EE" w:rsidRDefault="009E1D98">
      <w:pPr>
        <w:pStyle w:val="a3"/>
        <w:spacing w:line="357" w:lineRule="auto"/>
        <w:ind w:right="150" w:firstLine="710"/>
      </w:pPr>
      <w:r>
        <w:t>подготавливать индивидуально, в парах, в группах сообщения по изученному и дополнительному</w:t>
      </w:r>
      <w:r>
        <w:rPr>
          <w:spacing w:val="-5"/>
        </w:rPr>
        <w:t xml:space="preserve"> </w:t>
      </w:r>
      <w:r>
        <w:t>материалу</w:t>
      </w:r>
      <w:r>
        <w:rPr>
          <w:spacing w:val="-5"/>
        </w:rPr>
        <w:t xml:space="preserve"> </w:t>
      </w:r>
      <w:r>
        <w:t>с иллюстративным материалом и видеопрез</w:t>
      </w:r>
      <w:r>
        <w:t>ентацией.</w:t>
      </w:r>
    </w:p>
    <w:p w:rsidR="007A46EE" w:rsidRDefault="009E1D98">
      <w:pPr>
        <w:pStyle w:val="1"/>
        <w:numPr>
          <w:ilvl w:val="2"/>
          <w:numId w:val="80"/>
        </w:numPr>
        <w:tabs>
          <w:tab w:val="left" w:pos="2045"/>
        </w:tabs>
        <w:spacing w:line="369" w:lineRule="auto"/>
        <w:ind w:right="146" w:firstLine="710"/>
        <w:jc w:val="both"/>
        <w:rPr>
          <w:b w:val="0"/>
        </w:rPr>
      </w:pPr>
      <w:bookmarkStart w:id="20" w:name="28.4.6._Предметные_результаты_по_модулю_"/>
      <w:bookmarkEnd w:id="20"/>
      <w:r>
        <w:t xml:space="preserve">Предметные результаты </w:t>
      </w:r>
      <w:r>
        <w:rPr>
          <w:b w:val="0"/>
        </w:rPr>
        <w:t xml:space="preserve">по </w:t>
      </w:r>
      <w:r>
        <w:t xml:space="preserve">модулю «Основы исламской </w:t>
      </w:r>
      <w:r>
        <w:rPr>
          <w:spacing w:val="-2"/>
        </w:rPr>
        <w:t>культуры».</w:t>
      </w:r>
    </w:p>
    <w:p w:rsidR="007A46EE" w:rsidRDefault="009E1D98">
      <w:pPr>
        <w:spacing w:line="305" w:lineRule="exact"/>
        <w:ind w:left="1136"/>
        <w:jc w:val="both"/>
        <w:rPr>
          <w:sz w:val="28"/>
        </w:rPr>
      </w:pPr>
      <w:r>
        <w:rPr>
          <w:b/>
          <w:sz w:val="28"/>
        </w:rPr>
        <w:t>Предметные</w:t>
      </w:r>
      <w:r>
        <w:rPr>
          <w:b/>
          <w:spacing w:val="28"/>
          <w:sz w:val="28"/>
        </w:rPr>
        <w:t xml:space="preserve">  </w:t>
      </w:r>
      <w:r>
        <w:rPr>
          <w:b/>
          <w:sz w:val="28"/>
        </w:rPr>
        <w:t>результаты</w:t>
      </w:r>
      <w:r>
        <w:rPr>
          <w:b/>
          <w:spacing w:val="31"/>
          <w:sz w:val="28"/>
        </w:rPr>
        <w:t xml:space="preserve">  </w:t>
      </w:r>
      <w:r>
        <w:rPr>
          <w:sz w:val="28"/>
        </w:rPr>
        <w:t>освоения</w:t>
      </w:r>
      <w:r>
        <w:rPr>
          <w:spacing w:val="28"/>
          <w:sz w:val="28"/>
        </w:rPr>
        <w:t xml:space="preserve">  </w:t>
      </w:r>
      <w:r>
        <w:rPr>
          <w:sz w:val="28"/>
        </w:rPr>
        <w:t>образовательной</w:t>
      </w:r>
      <w:r>
        <w:rPr>
          <w:spacing w:val="28"/>
          <w:sz w:val="28"/>
        </w:rPr>
        <w:t xml:space="preserve">  </w:t>
      </w:r>
      <w:r>
        <w:rPr>
          <w:sz w:val="28"/>
        </w:rPr>
        <w:t>программы</w:t>
      </w:r>
      <w:r>
        <w:rPr>
          <w:spacing w:val="27"/>
          <w:sz w:val="28"/>
        </w:rPr>
        <w:t xml:space="preserve">  </w:t>
      </w:r>
      <w:r>
        <w:rPr>
          <w:spacing w:val="-2"/>
          <w:sz w:val="28"/>
        </w:rPr>
        <w:t>модуля</w:t>
      </w:r>
    </w:p>
    <w:p w:rsidR="007A46EE" w:rsidRDefault="009E1D98">
      <w:pPr>
        <w:pStyle w:val="a3"/>
        <w:spacing w:before="103"/>
      </w:pPr>
      <w:r>
        <w:rPr>
          <w:spacing w:val="-2"/>
        </w:rPr>
        <w:t>«Основы</w:t>
      </w:r>
      <w:r>
        <w:rPr>
          <w:spacing w:val="-1"/>
        </w:rPr>
        <w:t xml:space="preserve"> </w:t>
      </w:r>
      <w:r>
        <w:rPr>
          <w:spacing w:val="-2"/>
        </w:rPr>
        <w:t>исламской</w:t>
      </w:r>
      <w:r>
        <w:t xml:space="preserve"> </w:t>
      </w:r>
      <w:r>
        <w:rPr>
          <w:spacing w:val="-2"/>
        </w:rPr>
        <w:t>культуры»</w:t>
      </w:r>
      <w:r>
        <w:rPr>
          <w:spacing w:val="-10"/>
        </w:rPr>
        <w:t xml:space="preserve"> </w:t>
      </w:r>
      <w:r>
        <w:rPr>
          <w:spacing w:val="-2"/>
        </w:rPr>
        <w:t>должны</w:t>
      </w:r>
      <w:r>
        <w:rPr>
          <w:spacing w:val="5"/>
        </w:rPr>
        <w:t xml:space="preserve"> </w:t>
      </w:r>
      <w:r>
        <w:rPr>
          <w:spacing w:val="-2"/>
        </w:rPr>
        <w:t>отражать</w:t>
      </w:r>
      <w:r>
        <w:rPr>
          <w:spacing w:val="-8"/>
        </w:rPr>
        <w:t xml:space="preserve"> </w:t>
      </w:r>
      <w:r>
        <w:rPr>
          <w:spacing w:val="-2"/>
        </w:rPr>
        <w:t>сформированность</w:t>
      </w:r>
      <w:r>
        <w:rPr>
          <w:spacing w:val="4"/>
        </w:rPr>
        <w:t xml:space="preserve"> </w:t>
      </w:r>
      <w:r>
        <w:rPr>
          <w:spacing w:val="-2"/>
        </w:rPr>
        <w:t>умений:</w:t>
      </w:r>
    </w:p>
    <w:p w:rsidR="007A46EE" w:rsidRDefault="009E1D98">
      <w:pPr>
        <w:pStyle w:val="a3"/>
        <w:spacing w:before="158" w:line="362" w:lineRule="auto"/>
        <w:ind w:right="146" w:firstLine="710"/>
      </w:pPr>
      <w:r>
        <w:t>-выражать своими словами первоначальное понимание сущности духовного развития</w:t>
      </w:r>
      <w:r>
        <w:rPr>
          <w:spacing w:val="33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осознания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усвоения</w:t>
      </w:r>
      <w:r>
        <w:rPr>
          <w:spacing w:val="33"/>
        </w:rPr>
        <w:t xml:space="preserve"> </w:t>
      </w:r>
      <w:r>
        <w:t>человеком</w:t>
      </w:r>
      <w:r>
        <w:rPr>
          <w:spacing w:val="33"/>
        </w:rPr>
        <w:t xml:space="preserve"> </w:t>
      </w:r>
      <w:r>
        <w:t>значимых</w:t>
      </w:r>
      <w:r>
        <w:rPr>
          <w:spacing w:val="-1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жизни</w:t>
      </w:r>
      <w:r>
        <w:rPr>
          <w:spacing w:val="26"/>
        </w:rPr>
        <w:t xml:space="preserve"> </w:t>
      </w:r>
      <w:r>
        <w:t>представлений о себе, людях, окружающей действительности;</w:t>
      </w:r>
    </w:p>
    <w:p w:rsidR="007A46EE" w:rsidRDefault="009E1D98">
      <w:pPr>
        <w:pStyle w:val="a3"/>
        <w:spacing w:before="1" w:line="362" w:lineRule="auto"/>
        <w:ind w:right="154" w:firstLine="710"/>
      </w:pPr>
      <w:r>
        <w:t>-выражать своими словами понимание значимости нравственного соверш</w:t>
      </w:r>
      <w:r>
        <w:t>енствования и роли в этом личных усилий человека, приводить примеры;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39" w:firstLine="710"/>
      </w:pPr>
      <w:r>
        <w:t>-выражать понимание и принятие значения российских традиционных духовных и нравственных ценностей, духовно-нравственной культуры народов России, российского общества ка</w:t>
      </w:r>
      <w:r>
        <w:t>к источника и основы духовного развития, нравственного совершенствования;</w:t>
      </w:r>
    </w:p>
    <w:p w:rsidR="007A46EE" w:rsidRDefault="009E1D98">
      <w:pPr>
        <w:pStyle w:val="a3"/>
        <w:spacing w:line="360" w:lineRule="auto"/>
        <w:ind w:right="147" w:firstLine="710"/>
      </w:pPr>
      <w:r>
        <w:t>-рассказывать о нравственных заповедях, нормах исламской религиозной морали, их</w:t>
      </w:r>
      <w:r>
        <w:rPr>
          <w:spacing w:val="-2"/>
        </w:rPr>
        <w:t xml:space="preserve"> </w:t>
      </w:r>
      <w:r>
        <w:t>значении в выстраивании отношений в семье, между людьми, в общении и деятельности;</w:t>
      </w:r>
    </w:p>
    <w:p w:rsidR="007A46EE" w:rsidRDefault="009E1D98">
      <w:pPr>
        <w:pStyle w:val="a3"/>
        <w:spacing w:line="360" w:lineRule="auto"/>
        <w:ind w:right="144" w:firstLine="710"/>
      </w:pPr>
      <w:r>
        <w:t>-раскрывать основно</w:t>
      </w:r>
      <w:r>
        <w:t>е содержание нравственных категорий в исламской культуре, традиции (вера, искренность, милосердие, ответственность, справедливость, честность, великодушие, скромность, верность, терпение, выдержка, достойное поведение, стремление к знаниям);</w:t>
      </w:r>
    </w:p>
    <w:p w:rsidR="007A46EE" w:rsidRDefault="009E1D98">
      <w:pPr>
        <w:pStyle w:val="a3"/>
        <w:spacing w:line="364" w:lineRule="auto"/>
        <w:ind w:right="160" w:firstLine="710"/>
      </w:pPr>
      <w:r>
        <w:t>-первоначальны</w:t>
      </w:r>
      <w:r>
        <w:t>й опыт осмысления и нравственной оценки поступков, поведения (своих и других людей) с позиций исламской этики;</w:t>
      </w:r>
    </w:p>
    <w:p w:rsidR="007A46EE" w:rsidRDefault="009E1D98">
      <w:pPr>
        <w:pStyle w:val="a3"/>
        <w:spacing w:line="357" w:lineRule="auto"/>
        <w:ind w:right="155" w:firstLine="710"/>
      </w:pPr>
      <w:r>
        <w:t>-раскрывать своими словами первоначальные представления о мировоззрении (картине мира) в исламской культуре, единобожии, вере и её основах;</w:t>
      </w:r>
    </w:p>
    <w:p w:rsidR="007A46EE" w:rsidRDefault="009E1D98">
      <w:pPr>
        <w:pStyle w:val="a3"/>
        <w:spacing w:line="362" w:lineRule="auto"/>
        <w:ind w:right="137" w:firstLine="710"/>
      </w:pPr>
      <w:r>
        <w:t>-расс</w:t>
      </w:r>
      <w:r>
        <w:t>казывать о Священном Коране и сунне – примерах из жизни пророка Мухаммада, о праведных предках, о ритуальной практике в исламе (намаз, хадж, пост, закят, дуа, зикр);</w:t>
      </w:r>
    </w:p>
    <w:p w:rsidR="007A46EE" w:rsidRDefault="009E1D98">
      <w:pPr>
        <w:pStyle w:val="a3"/>
        <w:spacing w:line="357" w:lineRule="auto"/>
        <w:ind w:right="156" w:firstLine="710"/>
      </w:pPr>
      <w:r>
        <w:t>-рассказывать о назначении и устройстве мечети (минбар, михраб), нормах поведения в мечети, общения с верующими и служителями ислама;</w:t>
      </w:r>
    </w:p>
    <w:p w:rsidR="007A46EE" w:rsidRDefault="009E1D98">
      <w:pPr>
        <w:pStyle w:val="a3"/>
        <w:ind w:left="1136"/>
      </w:pPr>
      <w:r>
        <w:t>-рассказывать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праздниках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исламе</w:t>
      </w:r>
      <w:r>
        <w:rPr>
          <w:spacing w:val="-18"/>
        </w:rPr>
        <w:t xml:space="preserve"> </w:t>
      </w:r>
      <w:r>
        <w:t>(Ураза-байрам,</w:t>
      </w:r>
      <w:r>
        <w:rPr>
          <w:spacing w:val="-11"/>
        </w:rPr>
        <w:t xml:space="preserve"> </w:t>
      </w:r>
      <w:r>
        <w:t>Курбан-байрам,</w:t>
      </w:r>
      <w:r>
        <w:rPr>
          <w:spacing w:val="-9"/>
        </w:rPr>
        <w:t xml:space="preserve"> </w:t>
      </w:r>
      <w:r>
        <w:rPr>
          <w:spacing w:val="-2"/>
        </w:rPr>
        <w:t>Маулид);</w:t>
      </w:r>
    </w:p>
    <w:p w:rsidR="007A46EE" w:rsidRDefault="009E1D98">
      <w:pPr>
        <w:pStyle w:val="a3"/>
        <w:spacing w:before="155" w:line="360" w:lineRule="auto"/>
        <w:ind w:right="150" w:firstLine="710"/>
      </w:pPr>
      <w:r>
        <w:t>-раскрывать основное содержание норм отношений в исламской семье, обязанностей и ответственности членов семьи, норм отношений детей к отцу, матери,</w:t>
      </w:r>
      <w:r>
        <w:rPr>
          <w:spacing w:val="79"/>
          <w:w w:val="150"/>
        </w:rPr>
        <w:t xml:space="preserve"> </w:t>
      </w:r>
      <w:r>
        <w:t>братьям</w:t>
      </w:r>
      <w:r>
        <w:rPr>
          <w:spacing w:val="79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сёстрам,</w:t>
      </w:r>
      <w:r>
        <w:rPr>
          <w:spacing w:val="80"/>
          <w:w w:val="150"/>
        </w:rPr>
        <w:t xml:space="preserve"> </w:t>
      </w:r>
      <w:r>
        <w:t>старшим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возрасту,</w:t>
      </w:r>
      <w:r>
        <w:rPr>
          <w:spacing w:val="79"/>
          <w:w w:val="150"/>
        </w:rPr>
        <w:t xml:space="preserve"> </w:t>
      </w:r>
      <w:r>
        <w:t>предкам,</w:t>
      </w:r>
      <w:r>
        <w:rPr>
          <w:spacing w:val="80"/>
          <w:w w:val="150"/>
        </w:rPr>
        <w:t xml:space="preserve"> </w:t>
      </w:r>
      <w:r>
        <w:t>норм</w:t>
      </w:r>
      <w:r>
        <w:rPr>
          <w:spacing w:val="80"/>
          <w:w w:val="150"/>
        </w:rPr>
        <w:t xml:space="preserve"> </w:t>
      </w:r>
      <w:r>
        <w:t>отношений с дальними родственниками, соседями, исламск</w:t>
      </w:r>
      <w:r>
        <w:t>их семейных ценностей;</w:t>
      </w:r>
    </w:p>
    <w:p w:rsidR="007A46EE" w:rsidRDefault="009E1D98">
      <w:pPr>
        <w:pStyle w:val="a3"/>
        <w:spacing w:line="362" w:lineRule="auto"/>
        <w:ind w:right="140" w:firstLine="710"/>
      </w:pPr>
      <w:r>
        <w:t>-распознавать</w:t>
      </w:r>
      <w:r>
        <w:rPr>
          <w:spacing w:val="75"/>
        </w:rPr>
        <w:t xml:space="preserve"> </w:t>
      </w:r>
      <w:r>
        <w:t>исламскую</w:t>
      </w:r>
      <w:r>
        <w:rPr>
          <w:spacing w:val="76"/>
        </w:rPr>
        <w:t xml:space="preserve"> </w:t>
      </w:r>
      <w:r>
        <w:t>символику,</w:t>
      </w:r>
      <w:r>
        <w:rPr>
          <w:spacing w:val="80"/>
        </w:rPr>
        <w:t xml:space="preserve"> </w:t>
      </w:r>
      <w:r>
        <w:t>объяснять</w:t>
      </w:r>
      <w:r>
        <w:rPr>
          <w:spacing w:val="76"/>
        </w:rPr>
        <w:t xml:space="preserve"> </w:t>
      </w:r>
      <w:r>
        <w:t>своими</w:t>
      </w:r>
      <w:r>
        <w:rPr>
          <w:spacing w:val="77"/>
        </w:rPr>
        <w:t xml:space="preserve"> </w:t>
      </w:r>
      <w:r>
        <w:t>словами</w:t>
      </w:r>
      <w:r>
        <w:rPr>
          <w:spacing w:val="80"/>
        </w:rPr>
        <w:t xml:space="preserve"> </w:t>
      </w:r>
      <w:r>
        <w:t>её</w:t>
      </w:r>
      <w:r>
        <w:rPr>
          <w:spacing w:val="77"/>
        </w:rPr>
        <w:t xml:space="preserve"> </w:t>
      </w:r>
      <w:r>
        <w:t>смысл и охарактеризовать назначение исламского орнамента;</w:t>
      </w:r>
    </w:p>
    <w:p w:rsidR="007A46EE" w:rsidRDefault="009E1D98">
      <w:pPr>
        <w:pStyle w:val="a3"/>
        <w:spacing w:line="362" w:lineRule="auto"/>
        <w:ind w:right="146" w:firstLine="710"/>
      </w:pPr>
      <w:r>
        <w:t>-рассказывать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исламской</w:t>
      </w:r>
      <w:r>
        <w:rPr>
          <w:spacing w:val="-5"/>
        </w:rPr>
        <w:t xml:space="preserve"> </w:t>
      </w:r>
      <w:r>
        <w:t>традиции,</w:t>
      </w:r>
      <w:r>
        <w:rPr>
          <w:spacing w:val="-4"/>
        </w:rPr>
        <w:t xml:space="preserve"> </w:t>
      </w:r>
      <w:r>
        <w:t>религиозных напевах, каллиграфии, архитектуре, кни</w:t>
      </w:r>
      <w:r>
        <w:t xml:space="preserve">жной миниатюре, религиозной атрибутике, </w:t>
      </w:r>
      <w:r>
        <w:rPr>
          <w:spacing w:val="-2"/>
        </w:rPr>
        <w:t>одежде;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50" w:firstLine="710"/>
      </w:pPr>
      <w:r>
        <w:t>-излагать основные исторические сведения о возникновении исламской религиозной</w:t>
      </w:r>
      <w:r>
        <w:rPr>
          <w:spacing w:val="60"/>
        </w:rPr>
        <w:t xml:space="preserve">  </w:t>
      </w:r>
      <w:r>
        <w:t>традиции</w:t>
      </w:r>
      <w:r>
        <w:rPr>
          <w:spacing w:val="55"/>
        </w:rPr>
        <w:t xml:space="preserve">  </w:t>
      </w:r>
      <w:r>
        <w:t>в</w:t>
      </w:r>
      <w:r>
        <w:rPr>
          <w:spacing w:val="58"/>
        </w:rPr>
        <w:t xml:space="preserve">  </w:t>
      </w:r>
      <w:r>
        <w:t>России,</w:t>
      </w:r>
      <w:r>
        <w:rPr>
          <w:spacing w:val="56"/>
        </w:rPr>
        <w:t xml:space="preserve">  </w:t>
      </w:r>
      <w:r>
        <w:t>своими</w:t>
      </w:r>
      <w:r>
        <w:rPr>
          <w:spacing w:val="55"/>
        </w:rPr>
        <w:t xml:space="preserve">  </w:t>
      </w:r>
      <w:r>
        <w:t>словами</w:t>
      </w:r>
      <w:r>
        <w:rPr>
          <w:spacing w:val="55"/>
        </w:rPr>
        <w:t xml:space="preserve">  </w:t>
      </w:r>
      <w:r>
        <w:t>объяснять</w:t>
      </w:r>
      <w:r>
        <w:rPr>
          <w:spacing w:val="54"/>
        </w:rPr>
        <w:t xml:space="preserve">  </w:t>
      </w:r>
      <w:r>
        <w:t>роль</w:t>
      </w:r>
      <w:r>
        <w:rPr>
          <w:spacing w:val="40"/>
        </w:rPr>
        <w:t xml:space="preserve">  </w:t>
      </w:r>
      <w:r>
        <w:t>ислама в</w:t>
      </w:r>
      <w:r>
        <w:rPr>
          <w:spacing w:val="59"/>
          <w:w w:val="150"/>
        </w:rPr>
        <w:t xml:space="preserve">   </w:t>
      </w:r>
      <w:r>
        <w:t>становлении</w:t>
      </w:r>
      <w:r>
        <w:rPr>
          <w:spacing w:val="62"/>
          <w:w w:val="150"/>
        </w:rPr>
        <w:t xml:space="preserve">   </w:t>
      </w:r>
      <w:r>
        <w:t>культуры</w:t>
      </w:r>
      <w:r>
        <w:rPr>
          <w:spacing w:val="61"/>
          <w:w w:val="150"/>
        </w:rPr>
        <w:t xml:space="preserve">   </w:t>
      </w:r>
      <w:r>
        <w:t>народов</w:t>
      </w:r>
      <w:r>
        <w:rPr>
          <w:spacing w:val="60"/>
          <w:w w:val="150"/>
        </w:rPr>
        <w:t xml:space="preserve">   </w:t>
      </w:r>
      <w:r>
        <w:t>России,</w:t>
      </w:r>
      <w:r>
        <w:rPr>
          <w:spacing w:val="61"/>
          <w:w w:val="150"/>
        </w:rPr>
        <w:t xml:space="preserve">   </w:t>
      </w:r>
      <w:r>
        <w:t>российской</w:t>
      </w:r>
      <w:r>
        <w:rPr>
          <w:spacing w:val="62"/>
          <w:w w:val="150"/>
        </w:rPr>
        <w:t xml:space="preserve">   </w:t>
      </w:r>
      <w:r>
        <w:t>культуры и государственности;</w:t>
      </w:r>
    </w:p>
    <w:p w:rsidR="007A46EE" w:rsidRDefault="009E1D98">
      <w:pPr>
        <w:pStyle w:val="a3"/>
        <w:spacing w:line="360" w:lineRule="auto"/>
        <w:ind w:right="145" w:firstLine="710"/>
      </w:pPr>
      <w:r>
        <w:t>-первоначальный опыт поисковой, проектной деятельности по изучению исламского исторического и культурного наследия в своей местности, регионе (мечети,</w:t>
      </w:r>
      <w:r>
        <w:rPr>
          <w:spacing w:val="80"/>
          <w:w w:val="150"/>
        </w:rPr>
        <w:t xml:space="preserve"> </w:t>
      </w:r>
      <w:r>
        <w:t>медресе,</w:t>
      </w:r>
      <w:r>
        <w:rPr>
          <w:spacing w:val="80"/>
          <w:w w:val="150"/>
        </w:rPr>
        <w:t xml:space="preserve"> </w:t>
      </w:r>
      <w:r>
        <w:t>памятные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святые</w:t>
      </w:r>
      <w:r>
        <w:rPr>
          <w:spacing w:val="80"/>
          <w:w w:val="150"/>
        </w:rPr>
        <w:t xml:space="preserve"> </w:t>
      </w:r>
      <w:r>
        <w:t>места),</w:t>
      </w:r>
      <w:r>
        <w:rPr>
          <w:spacing w:val="80"/>
          <w:w w:val="150"/>
        </w:rPr>
        <w:t xml:space="preserve"> </w:t>
      </w:r>
      <w:r>
        <w:t>оформлению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представлен</w:t>
      </w:r>
      <w:r>
        <w:t>ию её результатов;</w:t>
      </w:r>
    </w:p>
    <w:p w:rsidR="007A46EE" w:rsidRDefault="009E1D98">
      <w:pPr>
        <w:pStyle w:val="a3"/>
        <w:spacing w:before="1" w:line="360" w:lineRule="auto"/>
        <w:ind w:right="158" w:firstLine="710"/>
      </w:pPr>
      <w:r>
        <w:t>приводить примеры нравственных поступков, совершаемых</w:t>
      </w:r>
      <w:r>
        <w:rPr>
          <w:spacing w:val="-1"/>
        </w:rPr>
        <w:t xml:space="preserve"> </w:t>
      </w:r>
      <w:r>
        <w:t>с использованием этических норм религиозной культуры и внутренней установки личности поступать согласно своей совести;</w:t>
      </w:r>
    </w:p>
    <w:p w:rsidR="007A46EE" w:rsidRDefault="009E1D98">
      <w:pPr>
        <w:pStyle w:val="a3"/>
        <w:spacing w:before="2" w:line="360" w:lineRule="auto"/>
        <w:ind w:right="137" w:firstLine="710"/>
      </w:pPr>
      <w:r>
        <w:t>-выражать своими словами понимание свободы мировоззренческого вы</w:t>
      </w:r>
      <w:r>
        <w:t>бора, отношения человека, людей в обществе к религии, свободы вероисповедания, понимание российского общества как многоэтничного и многорелигиозного (приводить</w:t>
      </w:r>
      <w:r>
        <w:rPr>
          <w:spacing w:val="-6"/>
        </w:rPr>
        <w:t xml:space="preserve"> </w:t>
      </w:r>
      <w:r>
        <w:t>примеры), понимание российского общенародного</w:t>
      </w:r>
      <w:r>
        <w:rPr>
          <w:spacing w:val="-1"/>
        </w:rPr>
        <w:t xml:space="preserve"> </w:t>
      </w:r>
      <w:r>
        <w:t>(общенационального, гражданского) патриотизма, люб</w:t>
      </w:r>
      <w:r>
        <w:t>ви к Отечеству, нашей общей Родине – России, приводить примеры сотрудничества последователей традиционных религий;</w:t>
      </w:r>
    </w:p>
    <w:p w:rsidR="007A46EE" w:rsidRDefault="009E1D98">
      <w:pPr>
        <w:pStyle w:val="a3"/>
        <w:spacing w:before="2" w:line="360" w:lineRule="auto"/>
        <w:ind w:right="160" w:firstLine="710"/>
      </w:pPr>
      <w:r>
        <w:t>-называть традиционные религии в России (не менее трёх, кроме изучаемой), народы России, для которых традиционными религиями исторически явля</w:t>
      </w:r>
      <w:r>
        <w:t>ются православие, ислам, буддизм, иудаизм;</w:t>
      </w:r>
    </w:p>
    <w:p w:rsidR="007A46EE" w:rsidRDefault="009E1D98">
      <w:pPr>
        <w:pStyle w:val="a3"/>
        <w:spacing w:line="364" w:lineRule="auto"/>
        <w:ind w:right="160" w:firstLine="710"/>
      </w:pPr>
      <w:r>
        <w:t>выражать своими словами понимание человеческого достоинства, ценности человеческой жизни в исламской духовно-нравственной культуре, традиции.</w:t>
      </w:r>
    </w:p>
    <w:p w:rsidR="007A46EE" w:rsidRDefault="009E1D98">
      <w:pPr>
        <w:pStyle w:val="1"/>
        <w:numPr>
          <w:ilvl w:val="0"/>
          <w:numId w:val="80"/>
        </w:numPr>
        <w:tabs>
          <w:tab w:val="left" w:pos="1553"/>
        </w:tabs>
        <w:spacing w:line="362" w:lineRule="auto"/>
        <w:ind w:left="425" w:right="166" w:firstLine="706"/>
        <w:jc w:val="both"/>
      </w:pPr>
      <w:bookmarkStart w:id="21" w:name="29._Рабочая_программа_по_учебному_предме"/>
      <w:bookmarkEnd w:id="21"/>
      <w:r>
        <w:t xml:space="preserve">Рабочая программа по учебному предмету «Изобразительное </w:t>
      </w:r>
      <w:r>
        <w:rPr>
          <w:spacing w:val="-2"/>
        </w:rPr>
        <w:t>искусство».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60" w:lineRule="auto"/>
        <w:ind w:right="146" w:firstLine="710"/>
        <w:jc w:val="both"/>
        <w:rPr>
          <w:sz w:val="28"/>
        </w:rPr>
      </w:pPr>
      <w:r>
        <w:rPr>
          <w:sz w:val="28"/>
        </w:rPr>
        <w:t>Рабочая программа по учебному предмету «Изобразительное искусство» (предметная область «Искусство») (далее соответственно – программа по изобразительному искусству, искусство) включает пояснительную записку, содержание обучения, планируемые результаты осво</w:t>
      </w:r>
      <w:r>
        <w:rPr>
          <w:sz w:val="28"/>
        </w:rPr>
        <w:t>ения программы по изобразительному искусству.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ind w:left="1768" w:hanging="632"/>
        <w:jc w:val="both"/>
        <w:rPr>
          <w:sz w:val="28"/>
        </w:rPr>
      </w:pPr>
      <w:r>
        <w:rPr>
          <w:sz w:val="28"/>
        </w:rPr>
        <w:t>Пояснительная</w:t>
      </w:r>
      <w:r>
        <w:rPr>
          <w:spacing w:val="42"/>
          <w:sz w:val="28"/>
        </w:rPr>
        <w:t xml:space="preserve">  </w:t>
      </w:r>
      <w:r>
        <w:rPr>
          <w:sz w:val="28"/>
        </w:rPr>
        <w:t>записка</w:t>
      </w:r>
      <w:r>
        <w:rPr>
          <w:spacing w:val="46"/>
          <w:sz w:val="28"/>
        </w:rPr>
        <w:t xml:space="preserve">  </w:t>
      </w:r>
      <w:r>
        <w:rPr>
          <w:sz w:val="28"/>
        </w:rPr>
        <w:t>отражает</w:t>
      </w:r>
      <w:r>
        <w:rPr>
          <w:spacing w:val="40"/>
          <w:sz w:val="28"/>
        </w:rPr>
        <w:t xml:space="preserve">  </w:t>
      </w:r>
      <w:r>
        <w:rPr>
          <w:sz w:val="28"/>
        </w:rPr>
        <w:t>общие</w:t>
      </w:r>
      <w:r>
        <w:rPr>
          <w:spacing w:val="41"/>
          <w:sz w:val="28"/>
        </w:rPr>
        <w:t xml:space="preserve">  </w:t>
      </w:r>
      <w:r>
        <w:rPr>
          <w:sz w:val="28"/>
        </w:rPr>
        <w:t>цели</w:t>
      </w:r>
      <w:r>
        <w:rPr>
          <w:spacing w:val="45"/>
          <w:sz w:val="28"/>
        </w:rPr>
        <w:t xml:space="preserve">  </w:t>
      </w:r>
      <w:r>
        <w:rPr>
          <w:sz w:val="28"/>
        </w:rPr>
        <w:t>и</w:t>
      </w:r>
      <w:r>
        <w:rPr>
          <w:spacing w:val="41"/>
          <w:sz w:val="28"/>
        </w:rPr>
        <w:t xml:space="preserve">  </w:t>
      </w:r>
      <w:r>
        <w:rPr>
          <w:sz w:val="28"/>
        </w:rPr>
        <w:t>задачи</w:t>
      </w:r>
      <w:r>
        <w:rPr>
          <w:spacing w:val="43"/>
          <w:sz w:val="28"/>
        </w:rPr>
        <w:t xml:space="preserve">  </w:t>
      </w:r>
      <w:r>
        <w:rPr>
          <w:spacing w:val="-2"/>
          <w:sz w:val="28"/>
        </w:rPr>
        <w:t>изучения</w:t>
      </w:r>
    </w:p>
    <w:p w:rsidR="007A46EE" w:rsidRDefault="007A46EE">
      <w:pPr>
        <w:pStyle w:val="a5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4"/>
      </w:pPr>
      <w:r>
        <w:t>изобразительного</w:t>
      </w:r>
      <w:r>
        <w:rPr>
          <w:spacing w:val="40"/>
        </w:rPr>
        <w:t xml:space="preserve"> </w:t>
      </w:r>
      <w:r>
        <w:t>искусства,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структуре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плана,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подходы к отбору содержания и планируемым результатам.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before="8" w:line="362" w:lineRule="auto"/>
        <w:ind w:right="157" w:firstLine="710"/>
        <w:jc w:val="both"/>
        <w:rPr>
          <w:sz w:val="28"/>
        </w:rPr>
      </w:pPr>
      <w:r>
        <w:rPr>
          <w:sz w:val="28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60" w:lineRule="auto"/>
        <w:ind w:right="140" w:firstLine="710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изобразительному искусству включают личностные, мета</w:t>
      </w:r>
      <w:r>
        <w:rPr>
          <w:sz w:val="28"/>
        </w:rPr>
        <w:t>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7A46EE" w:rsidRDefault="009E1D98">
      <w:pPr>
        <w:pStyle w:val="a3"/>
        <w:spacing w:line="360" w:lineRule="auto"/>
        <w:ind w:right="139" w:firstLine="710"/>
      </w:pPr>
      <w:r>
        <w:t>При разработке рабочей программы по изобразительному искусству образовательная организация вправе испо</w:t>
      </w:r>
      <w:r>
        <w:t>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ind w:left="1768" w:hanging="632"/>
        <w:jc w:val="both"/>
        <w:rPr>
          <w:sz w:val="28"/>
        </w:rPr>
      </w:pPr>
      <w:r>
        <w:rPr>
          <w:spacing w:val="-2"/>
          <w:sz w:val="28"/>
        </w:rPr>
        <w:t>Пояснительная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записка.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152" w:line="360" w:lineRule="auto"/>
        <w:ind w:right="138" w:firstLine="710"/>
        <w:jc w:val="both"/>
        <w:rPr>
          <w:sz w:val="28"/>
        </w:rPr>
      </w:pPr>
      <w:r>
        <w:rPr>
          <w:sz w:val="28"/>
        </w:rPr>
        <w:t>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</w:t>
      </w:r>
      <w:r>
        <w:rPr>
          <w:sz w:val="28"/>
        </w:rPr>
        <w:t>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7" w:line="360" w:lineRule="auto"/>
        <w:ind w:right="138" w:firstLine="710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программы</w:t>
      </w:r>
      <w:r>
        <w:rPr>
          <w:spacing w:val="80"/>
          <w:sz w:val="28"/>
        </w:rPr>
        <w:t xml:space="preserve">   </w:t>
      </w:r>
      <w:r>
        <w:rPr>
          <w:sz w:val="28"/>
        </w:rPr>
        <w:t>по</w:t>
      </w:r>
      <w:r>
        <w:rPr>
          <w:spacing w:val="80"/>
          <w:sz w:val="28"/>
        </w:rPr>
        <w:t xml:space="preserve">   </w:t>
      </w:r>
      <w:r>
        <w:rPr>
          <w:sz w:val="28"/>
        </w:rPr>
        <w:t>изобразительному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искусству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состоит в формировании художественной культуры обучающихся, развитии худож</w:t>
      </w:r>
      <w:r>
        <w:rPr>
          <w:sz w:val="28"/>
        </w:rPr>
        <w:t>ественно- образного мышления и эстетического отношения к явлениям действительности путём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основ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40"/>
          <w:sz w:val="28"/>
        </w:rPr>
        <w:t xml:space="preserve">  </w:t>
      </w:r>
      <w:r>
        <w:rPr>
          <w:sz w:val="28"/>
        </w:rPr>
        <w:t>умений,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80"/>
          <w:sz w:val="28"/>
        </w:rPr>
        <w:t xml:space="preserve"> </w:t>
      </w:r>
      <w:r>
        <w:rPr>
          <w:sz w:val="28"/>
        </w:rPr>
        <w:t>и развития творческого потенциала обучающихся.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2"/>
        </w:tabs>
        <w:spacing w:line="360" w:lineRule="auto"/>
        <w:ind w:right="154" w:firstLine="710"/>
        <w:jc w:val="both"/>
        <w:rPr>
          <w:sz w:val="28"/>
        </w:rPr>
      </w:pPr>
      <w:r>
        <w:rPr>
          <w:sz w:val="28"/>
        </w:rPr>
        <w:t>Программа по изобразительному искусству направлена на р</w:t>
      </w:r>
      <w:r>
        <w:rPr>
          <w:sz w:val="28"/>
        </w:rPr>
        <w:t>азвитие духовной культуры обучающихся, формирование активной эстетической позиции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40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40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40"/>
          <w:sz w:val="28"/>
        </w:rPr>
        <w:t xml:space="preserve"> </w:t>
      </w:r>
      <w:r>
        <w:rPr>
          <w:sz w:val="28"/>
        </w:rPr>
        <w:t>роли</w:t>
      </w:r>
      <w:r>
        <w:rPr>
          <w:spacing w:val="80"/>
          <w:sz w:val="28"/>
        </w:rPr>
        <w:t xml:space="preserve"> </w:t>
      </w:r>
      <w:r>
        <w:rPr>
          <w:sz w:val="28"/>
        </w:rPr>
        <w:t>и значения художественной деятельности в жизни людей.</w:t>
      </w:r>
    </w:p>
    <w:p w:rsidR="007A46EE" w:rsidRDefault="007A46EE">
      <w:pPr>
        <w:pStyle w:val="a5"/>
        <w:spacing w:line="360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60" w:lineRule="auto"/>
        <w:ind w:right="138" w:firstLine="710"/>
        <w:jc w:val="both"/>
        <w:rPr>
          <w:sz w:val="28"/>
        </w:rPr>
      </w:pPr>
      <w:r>
        <w:rPr>
          <w:sz w:val="28"/>
        </w:rPr>
        <w:t>Содержание 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-9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-10"/>
          <w:sz w:val="28"/>
        </w:rPr>
        <w:t xml:space="preserve"> </w:t>
      </w:r>
      <w:r>
        <w:rPr>
          <w:sz w:val="28"/>
        </w:rPr>
        <w:t>охватывает</w:t>
      </w:r>
      <w:r>
        <w:rPr>
          <w:spacing w:val="-3"/>
          <w:sz w:val="28"/>
        </w:rPr>
        <w:t xml:space="preserve"> </w:t>
      </w:r>
      <w:r>
        <w:rPr>
          <w:sz w:val="28"/>
        </w:rPr>
        <w:t>все основные виды визуально-пространственных искусств (собственно изобразительных): начальные основы графики, живописи и скульптуры, декоративно-прикладные и народные виды искусства, архитектуру</w:t>
      </w:r>
      <w:r>
        <w:rPr>
          <w:spacing w:val="-5"/>
          <w:sz w:val="28"/>
        </w:rPr>
        <w:t xml:space="preserve"> </w:t>
      </w:r>
      <w:r>
        <w:rPr>
          <w:sz w:val="28"/>
        </w:rPr>
        <w:t>и дизайн. Особое вниман</w:t>
      </w:r>
      <w:r>
        <w:rPr>
          <w:sz w:val="28"/>
        </w:rPr>
        <w:t>ие уделено развитию эстетического восприятия природы, восприятию произведений искусства и формированию зрительских навыков, художественному восприятию предметно-бытовой культуры.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60" w:lineRule="auto"/>
        <w:ind w:right="144" w:firstLine="710"/>
        <w:jc w:val="both"/>
        <w:rPr>
          <w:sz w:val="28"/>
        </w:rPr>
      </w:pPr>
      <w:r>
        <w:rPr>
          <w:sz w:val="28"/>
        </w:rPr>
        <w:t>Важнейшей задачей является формирование активного, ценностного отношения к ис</w:t>
      </w:r>
      <w:r>
        <w:rPr>
          <w:sz w:val="28"/>
        </w:rPr>
        <w:t>тории отечественной культуры, выраженной в её архитектуре, изобразительном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искусстве,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образах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предметно-материальной и пространственной среды, в понимании красоты человека.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60" w:lineRule="auto"/>
        <w:ind w:right="146" w:firstLine="710"/>
        <w:jc w:val="both"/>
        <w:rPr>
          <w:sz w:val="28"/>
        </w:rPr>
      </w:pPr>
      <w:r>
        <w:rPr>
          <w:sz w:val="28"/>
        </w:rPr>
        <w:t>Учебные</w:t>
      </w:r>
      <w:r>
        <w:rPr>
          <w:spacing w:val="40"/>
          <w:sz w:val="28"/>
        </w:rPr>
        <w:t xml:space="preserve"> </w:t>
      </w:r>
      <w:r>
        <w:rPr>
          <w:sz w:val="28"/>
        </w:rPr>
        <w:t>темы,</w:t>
      </w:r>
      <w:r>
        <w:rPr>
          <w:spacing w:val="40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восприятием,</w:t>
      </w:r>
      <w:r>
        <w:rPr>
          <w:spacing w:val="40"/>
          <w:sz w:val="28"/>
        </w:rPr>
        <w:t xml:space="preserve"> </w:t>
      </w:r>
      <w:r>
        <w:rPr>
          <w:sz w:val="28"/>
        </w:rPr>
        <w:t>могут</w:t>
      </w:r>
      <w:r>
        <w:rPr>
          <w:spacing w:val="40"/>
          <w:sz w:val="28"/>
        </w:rPr>
        <w:t xml:space="preserve"> </w:t>
      </w:r>
      <w:r>
        <w:rPr>
          <w:sz w:val="28"/>
        </w:rPr>
        <w:t>быть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реализованы как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отдельные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уроки,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чаще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всего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объединять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восприятия с</w:t>
      </w:r>
      <w:r>
        <w:rPr>
          <w:spacing w:val="40"/>
          <w:sz w:val="28"/>
        </w:rPr>
        <w:t xml:space="preserve"> </w:t>
      </w:r>
      <w:r>
        <w:rPr>
          <w:sz w:val="28"/>
        </w:rPr>
        <w:t>задачами</w:t>
      </w:r>
      <w:r>
        <w:rPr>
          <w:spacing w:val="40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40"/>
          <w:sz w:val="28"/>
        </w:rPr>
        <w:t xml:space="preserve"> </w:t>
      </w:r>
      <w:r>
        <w:rPr>
          <w:sz w:val="28"/>
        </w:rPr>
        <w:t>(при</w:t>
      </w:r>
      <w:r>
        <w:rPr>
          <w:spacing w:val="40"/>
          <w:sz w:val="28"/>
        </w:rPr>
        <w:t xml:space="preserve"> </w:t>
      </w:r>
      <w:r>
        <w:rPr>
          <w:sz w:val="28"/>
        </w:rPr>
        <w:t>сохранении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времени на восприятие произведений искусства и эстетического наблюдения окружающей </w:t>
      </w:r>
      <w:r>
        <w:rPr>
          <w:spacing w:val="-2"/>
          <w:sz w:val="28"/>
        </w:rPr>
        <w:t>действительности).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3" w:line="360" w:lineRule="auto"/>
        <w:ind w:right="137" w:firstLine="71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80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80"/>
          <w:sz w:val="28"/>
        </w:rPr>
        <w:t xml:space="preserve"> </w:t>
      </w:r>
      <w:r>
        <w:rPr>
          <w:sz w:val="28"/>
        </w:rPr>
        <w:t>знакомит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 с многообразием видов художественной деятельности и технически доступным разнообразием художественных материалов. Практическая художественно- творческая деятельность занимает приоритетное пространство учебног</w:t>
      </w:r>
      <w:r>
        <w:rPr>
          <w:sz w:val="28"/>
        </w:rPr>
        <w:t>о времени. При опоре на восприятие произведений искусства художественно-эстетическое отношение к миру формируется прежде всего в собственной художественной деятельности, в процессе практического решения художественно-творческих задач.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62" w:lineRule="auto"/>
        <w:ind w:right="148" w:firstLine="710"/>
        <w:jc w:val="both"/>
        <w:rPr>
          <w:sz w:val="28"/>
        </w:rPr>
      </w:pPr>
      <w:r>
        <w:rPr>
          <w:sz w:val="28"/>
        </w:rPr>
        <w:t xml:space="preserve">Содержание программы </w:t>
      </w:r>
      <w:r>
        <w:rPr>
          <w:sz w:val="28"/>
        </w:rPr>
        <w:t>по изобразительному искусству структурировано как система тематических модулей. Изучение содержания всех модулей в 1–4 классах обязательно.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60" w:lineRule="auto"/>
        <w:ind w:right="147" w:firstLine="710"/>
        <w:jc w:val="both"/>
        <w:rPr>
          <w:sz w:val="28"/>
        </w:rPr>
      </w:pPr>
      <w:r>
        <w:rPr>
          <w:sz w:val="28"/>
        </w:rPr>
        <w:t>Общее число часов, рекомендованных для изучения изобразительного искусства</w:t>
      </w:r>
      <w:r>
        <w:rPr>
          <w:spacing w:val="80"/>
          <w:sz w:val="28"/>
        </w:rPr>
        <w:t xml:space="preserve">  </w:t>
      </w:r>
      <w:r>
        <w:rPr>
          <w:sz w:val="28"/>
        </w:rPr>
        <w:t>–</w:t>
      </w:r>
      <w:r>
        <w:rPr>
          <w:spacing w:val="80"/>
          <w:sz w:val="28"/>
        </w:rPr>
        <w:t xml:space="preserve">  </w:t>
      </w:r>
      <w:r>
        <w:rPr>
          <w:sz w:val="28"/>
        </w:rPr>
        <w:t>135</w:t>
      </w:r>
      <w:r>
        <w:rPr>
          <w:spacing w:val="80"/>
          <w:sz w:val="28"/>
        </w:rPr>
        <w:t xml:space="preserve">  </w:t>
      </w:r>
      <w:r>
        <w:rPr>
          <w:sz w:val="28"/>
        </w:rPr>
        <w:t>часов:</w:t>
      </w:r>
      <w:r>
        <w:rPr>
          <w:spacing w:val="78"/>
          <w:sz w:val="28"/>
        </w:rPr>
        <w:t xml:space="preserve">  </w:t>
      </w:r>
      <w:r>
        <w:rPr>
          <w:sz w:val="28"/>
        </w:rPr>
        <w:t>в</w:t>
      </w:r>
      <w:r>
        <w:rPr>
          <w:spacing w:val="77"/>
          <w:sz w:val="28"/>
        </w:rPr>
        <w:t xml:space="preserve">  </w:t>
      </w:r>
      <w:r>
        <w:rPr>
          <w:sz w:val="28"/>
        </w:rPr>
        <w:t>1</w:t>
      </w:r>
      <w:r>
        <w:rPr>
          <w:spacing w:val="80"/>
          <w:sz w:val="28"/>
        </w:rPr>
        <w:t xml:space="preserve">  </w:t>
      </w:r>
      <w:r>
        <w:rPr>
          <w:sz w:val="28"/>
        </w:rPr>
        <w:t>классе</w:t>
      </w:r>
      <w:r>
        <w:rPr>
          <w:spacing w:val="80"/>
          <w:sz w:val="28"/>
        </w:rPr>
        <w:t xml:space="preserve">  </w:t>
      </w:r>
      <w:r>
        <w:rPr>
          <w:sz w:val="28"/>
        </w:rPr>
        <w:t>–</w:t>
      </w:r>
      <w:r>
        <w:rPr>
          <w:spacing w:val="78"/>
          <w:sz w:val="28"/>
        </w:rPr>
        <w:t xml:space="preserve">  </w:t>
      </w:r>
      <w:r>
        <w:rPr>
          <w:sz w:val="28"/>
        </w:rPr>
        <w:t>33</w:t>
      </w:r>
      <w:r>
        <w:rPr>
          <w:spacing w:val="80"/>
          <w:sz w:val="28"/>
        </w:rPr>
        <w:t xml:space="preserve">  </w:t>
      </w:r>
      <w:r>
        <w:rPr>
          <w:sz w:val="28"/>
        </w:rPr>
        <w:t>час</w:t>
      </w:r>
      <w:r>
        <w:rPr>
          <w:sz w:val="28"/>
        </w:rPr>
        <w:t>а</w:t>
      </w:r>
      <w:r>
        <w:rPr>
          <w:spacing w:val="76"/>
          <w:sz w:val="28"/>
        </w:rPr>
        <w:t xml:space="preserve">  </w:t>
      </w:r>
      <w:r>
        <w:rPr>
          <w:sz w:val="28"/>
        </w:rPr>
        <w:t>(1</w:t>
      </w:r>
      <w:r>
        <w:rPr>
          <w:spacing w:val="80"/>
          <w:sz w:val="28"/>
        </w:rPr>
        <w:t xml:space="preserve">  </w:t>
      </w:r>
      <w:r>
        <w:rPr>
          <w:sz w:val="28"/>
        </w:rPr>
        <w:t>час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75"/>
          <w:sz w:val="28"/>
        </w:rPr>
        <w:t xml:space="preserve">  </w:t>
      </w:r>
      <w:r>
        <w:rPr>
          <w:sz w:val="28"/>
        </w:rPr>
        <w:t>неделю), во</w:t>
      </w:r>
      <w:r>
        <w:rPr>
          <w:spacing w:val="59"/>
          <w:sz w:val="28"/>
        </w:rPr>
        <w:t xml:space="preserve"> </w:t>
      </w:r>
      <w:r>
        <w:rPr>
          <w:sz w:val="28"/>
        </w:rPr>
        <w:t>2</w:t>
      </w:r>
      <w:r>
        <w:rPr>
          <w:spacing w:val="59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66"/>
          <w:sz w:val="28"/>
        </w:rPr>
        <w:t xml:space="preserve"> </w:t>
      </w:r>
      <w:r>
        <w:rPr>
          <w:sz w:val="28"/>
        </w:rPr>
        <w:t>–</w:t>
      </w:r>
      <w:r>
        <w:rPr>
          <w:spacing w:val="56"/>
          <w:sz w:val="28"/>
        </w:rPr>
        <w:t xml:space="preserve"> </w:t>
      </w:r>
      <w:r>
        <w:rPr>
          <w:sz w:val="28"/>
        </w:rPr>
        <w:t>34</w:t>
      </w:r>
      <w:r>
        <w:rPr>
          <w:spacing w:val="55"/>
          <w:sz w:val="28"/>
        </w:rPr>
        <w:t xml:space="preserve"> </w:t>
      </w:r>
      <w:r>
        <w:rPr>
          <w:sz w:val="28"/>
        </w:rPr>
        <w:t>часа</w:t>
      </w:r>
      <w:r>
        <w:rPr>
          <w:spacing w:val="57"/>
          <w:sz w:val="28"/>
        </w:rPr>
        <w:t xml:space="preserve"> </w:t>
      </w:r>
      <w:r>
        <w:rPr>
          <w:sz w:val="28"/>
        </w:rPr>
        <w:t>(1</w:t>
      </w:r>
      <w:r>
        <w:rPr>
          <w:spacing w:val="60"/>
          <w:sz w:val="28"/>
        </w:rPr>
        <w:t xml:space="preserve"> </w:t>
      </w:r>
      <w:r>
        <w:rPr>
          <w:sz w:val="28"/>
        </w:rPr>
        <w:t>час</w:t>
      </w:r>
      <w:r>
        <w:rPr>
          <w:spacing w:val="60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3</w:t>
      </w:r>
      <w:r>
        <w:rPr>
          <w:spacing w:val="59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66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34</w:t>
      </w:r>
      <w:r>
        <w:rPr>
          <w:spacing w:val="59"/>
          <w:sz w:val="28"/>
        </w:rPr>
        <w:t xml:space="preserve"> </w:t>
      </w:r>
      <w:r>
        <w:rPr>
          <w:sz w:val="28"/>
        </w:rPr>
        <w:t>часа</w:t>
      </w:r>
      <w:r>
        <w:rPr>
          <w:spacing w:val="53"/>
          <w:sz w:val="28"/>
        </w:rPr>
        <w:t xml:space="preserve"> </w:t>
      </w:r>
      <w:r>
        <w:rPr>
          <w:sz w:val="28"/>
        </w:rPr>
        <w:t>(1</w:t>
      </w:r>
      <w:r>
        <w:rPr>
          <w:spacing w:val="59"/>
          <w:sz w:val="28"/>
        </w:rPr>
        <w:t xml:space="preserve"> </w:t>
      </w:r>
      <w:r>
        <w:rPr>
          <w:sz w:val="28"/>
        </w:rPr>
        <w:t>час</w:t>
      </w:r>
      <w:r>
        <w:rPr>
          <w:spacing w:val="57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неделю), в 4 классе – 34 часа (1 час в неделю).</w:t>
      </w:r>
    </w:p>
    <w:p w:rsidR="007A46EE" w:rsidRDefault="007A46EE">
      <w:pPr>
        <w:pStyle w:val="a5"/>
        <w:spacing w:line="360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ind w:left="1768" w:hanging="632"/>
        <w:rPr>
          <w:sz w:val="28"/>
        </w:rPr>
      </w:pP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1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58"/>
        <w:ind w:left="1979" w:hanging="843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«Графика».</w:t>
      </w:r>
    </w:p>
    <w:p w:rsidR="007A46EE" w:rsidRDefault="009E1D98">
      <w:pPr>
        <w:pStyle w:val="a3"/>
        <w:tabs>
          <w:tab w:val="left" w:pos="3382"/>
          <w:tab w:val="left" w:pos="5471"/>
          <w:tab w:val="left" w:pos="6288"/>
          <w:tab w:val="left" w:pos="7556"/>
          <w:tab w:val="left" w:pos="8886"/>
        </w:tabs>
        <w:spacing w:before="163" w:line="357" w:lineRule="auto"/>
        <w:ind w:right="169" w:firstLine="710"/>
        <w:jc w:val="left"/>
      </w:pPr>
      <w:r>
        <w:rPr>
          <w:spacing w:val="-2"/>
        </w:rPr>
        <w:t>Расположение</w:t>
      </w:r>
      <w:r>
        <w:tab/>
      </w:r>
      <w:r>
        <w:rPr>
          <w:spacing w:val="-2"/>
        </w:rPr>
        <w:t>изображения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листе.</w:t>
      </w:r>
      <w:r>
        <w:tab/>
      </w:r>
      <w:r>
        <w:rPr>
          <w:spacing w:val="-2"/>
        </w:rPr>
        <w:t>Выбор</w:t>
      </w:r>
      <w:r>
        <w:tab/>
      </w:r>
      <w:r>
        <w:rPr>
          <w:spacing w:val="-4"/>
        </w:rPr>
        <w:t xml:space="preserve">вертикального </w:t>
      </w:r>
      <w:r>
        <w:t>или горизонтального формата листа в зависимости от содержания изображения.</w:t>
      </w:r>
    </w:p>
    <w:p w:rsidR="007A46EE" w:rsidRDefault="009E1D98">
      <w:pPr>
        <w:pStyle w:val="a3"/>
        <w:tabs>
          <w:tab w:val="left" w:pos="2331"/>
          <w:tab w:val="left" w:pos="3286"/>
          <w:tab w:val="left" w:pos="4444"/>
          <w:tab w:val="left" w:pos="6043"/>
          <w:tab w:val="left" w:pos="7431"/>
          <w:tab w:val="left" w:pos="9332"/>
        </w:tabs>
        <w:spacing w:before="1" w:line="364" w:lineRule="auto"/>
        <w:ind w:right="165" w:firstLine="710"/>
        <w:jc w:val="left"/>
      </w:pPr>
      <w:r>
        <w:rPr>
          <w:spacing w:val="-2"/>
        </w:rPr>
        <w:t>Разные</w:t>
      </w:r>
      <w:r>
        <w:tab/>
      </w:r>
      <w:r>
        <w:rPr>
          <w:spacing w:val="-4"/>
        </w:rPr>
        <w:t>виды</w:t>
      </w:r>
      <w:r>
        <w:tab/>
      </w:r>
      <w:r>
        <w:rPr>
          <w:spacing w:val="-2"/>
        </w:rPr>
        <w:t>линий.</w:t>
      </w:r>
      <w:r>
        <w:tab/>
      </w:r>
      <w:r>
        <w:rPr>
          <w:spacing w:val="-2"/>
        </w:rPr>
        <w:t>Линейный</w:t>
      </w:r>
      <w:r>
        <w:tab/>
      </w:r>
      <w:r>
        <w:rPr>
          <w:spacing w:val="-2"/>
        </w:rPr>
        <w:t>рисунок.</w:t>
      </w:r>
      <w:r>
        <w:tab/>
      </w:r>
      <w:r>
        <w:rPr>
          <w:spacing w:val="-2"/>
        </w:rPr>
        <w:t>Графические</w:t>
      </w:r>
      <w:r>
        <w:tab/>
      </w:r>
      <w:r>
        <w:rPr>
          <w:spacing w:val="-4"/>
        </w:rPr>
        <w:t xml:space="preserve">материалы </w:t>
      </w:r>
      <w:r>
        <w:t>для линейного рисунка и их особенности. Приёмы рисования линией.</w:t>
      </w:r>
    </w:p>
    <w:p w:rsidR="007A46EE" w:rsidRDefault="009E1D98">
      <w:pPr>
        <w:pStyle w:val="a3"/>
        <w:spacing w:line="313" w:lineRule="exact"/>
        <w:ind w:left="1136"/>
        <w:jc w:val="left"/>
      </w:pPr>
      <w:r>
        <w:t>Рисование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натуры:</w:t>
      </w:r>
      <w:r>
        <w:rPr>
          <w:spacing w:val="-18"/>
        </w:rPr>
        <w:t xml:space="preserve"> </w:t>
      </w:r>
      <w:r>
        <w:t>разные</w:t>
      </w:r>
      <w:r>
        <w:rPr>
          <w:spacing w:val="-7"/>
        </w:rPr>
        <w:t xml:space="preserve"> </w:t>
      </w:r>
      <w:r>
        <w:t>листья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rPr>
          <w:spacing w:val="-2"/>
        </w:rPr>
        <w:t>форма.</w:t>
      </w:r>
    </w:p>
    <w:p w:rsidR="007A46EE" w:rsidRDefault="009E1D98">
      <w:pPr>
        <w:pStyle w:val="a3"/>
        <w:spacing w:before="158" w:line="364" w:lineRule="auto"/>
        <w:ind w:firstLine="710"/>
        <w:jc w:val="left"/>
      </w:pP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пропорциях:</w:t>
      </w:r>
      <w:r>
        <w:rPr>
          <w:spacing w:val="-11"/>
        </w:rPr>
        <w:t xml:space="preserve"> </w:t>
      </w:r>
      <w:r>
        <w:t>короткое –</w:t>
      </w:r>
      <w:r>
        <w:rPr>
          <w:spacing w:val="-5"/>
        </w:rPr>
        <w:t xml:space="preserve"> </w:t>
      </w:r>
      <w:r>
        <w:t>длинное.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навыка</w:t>
      </w:r>
      <w:r>
        <w:rPr>
          <w:spacing w:val="-5"/>
        </w:rPr>
        <w:t xml:space="preserve"> </w:t>
      </w:r>
      <w:r>
        <w:t>видения соотношения частей целого (на основе рисунков животных).</w:t>
      </w:r>
    </w:p>
    <w:p w:rsidR="007A46EE" w:rsidRDefault="009E1D98">
      <w:pPr>
        <w:pStyle w:val="a3"/>
        <w:tabs>
          <w:tab w:val="left" w:pos="3042"/>
          <w:tab w:val="left" w:pos="4084"/>
          <w:tab w:val="left" w:pos="6533"/>
          <w:tab w:val="left" w:pos="7042"/>
          <w:tab w:val="left" w:pos="9150"/>
          <w:tab w:val="left" w:pos="9645"/>
        </w:tabs>
        <w:spacing w:line="313" w:lineRule="exact"/>
        <w:ind w:left="1136"/>
        <w:jc w:val="left"/>
      </w:pPr>
      <w:r>
        <w:rPr>
          <w:spacing w:val="-2"/>
        </w:rPr>
        <w:t>Графическое</w:t>
      </w:r>
      <w:r>
        <w:tab/>
      </w:r>
      <w:r>
        <w:rPr>
          <w:spacing w:val="-2"/>
        </w:rPr>
        <w:t>пятно</w:t>
      </w:r>
      <w:r>
        <w:tab/>
      </w:r>
      <w:r>
        <w:rPr>
          <w:spacing w:val="-2"/>
        </w:rPr>
        <w:t>(ахроматическое)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представление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силуэте.</w:t>
      </w:r>
    </w:p>
    <w:p w:rsidR="007A46EE" w:rsidRDefault="009E1D98">
      <w:pPr>
        <w:pStyle w:val="a3"/>
        <w:spacing w:before="158"/>
        <w:jc w:val="left"/>
      </w:pPr>
      <w:r>
        <w:t>Формирование</w:t>
      </w:r>
      <w:r>
        <w:rPr>
          <w:spacing w:val="-15"/>
        </w:rPr>
        <w:t xml:space="preserve"> </w:t>
      </w:r>
      <w:r>
        <w:t>навыка</w:t>
      </w:r>
      <w:r>
        <w:rPr>
          <w:spacing w:val="-12"/>
        </w:rPr>
        <w:t xml:space="preserve"> </w:t>
      </w:r>
      <w:r>
        <w:t>видения</w:t>
      </w:r>
      <w:r>
        <w:rPr>
          <w:spacing w:val="-12"/>
        </w:rPr>
        <w:t xml:space="preserve"> </w:t>
      </w:r>
      <w:r>
        <w:t>целостности.</w:t>
      </w:r>
      <w:r>
        <w:rPr>
          <w:spacing w:val="-10"/>
        </w:rPr>
        <w:t xml:space="preserve"> </w:t>
      </w:r>
      <w:r>
        <w:t>Цельная</w:t>
      </w:r>
      <w:r>
        <w:rPr>
          <w:spacing w:val="-12"/>
        </w:rPr>
        <w:t xml:space="preserve"> </w:t>
      </w:r>
      <w:r>
        <w:t>форма</w:t>
      </w:r>
      <w:r>
        <w:rPr>
          <w:spacing w:val="-11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её</w:t>
      </w:r>
      <w:r>
        <w:rPr>
          <w:spacing w:val="-16"/>
        </w:rPr>
        <w:t xml:space="preserve"> </w:t>
      </w:r>
      <w:r>
        <w:rPr>
          <w:spacing w:val="-2"/>
        </w:rPr>
        <w:t>части.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58"/>
        <w:ind w:left="1979" w:hanging="843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«Живопись».</w:t>
      </w:r>
    </w:p>
    <w:p w:rsidR="007A46EE" w:rsidRDefault="009E1D98">
      <w:pPr>
        <w:pStyle w:val="a3"/>
        <w:spacing w:before="163" w:line="362" w:lineRule="auto"/>
        <w:ind w:right="142" w:firstLine="710"/>
      </w:pPr>
      <w:r>
        <w:t>Цвет как одно из главных средств выражения в изобразительном искусстве. Навыки</w:t>
      </w:r>
      <w:r>
        <w:rPr>
          <w:spacing w:val="28"/>
        </w:rPr>
        <w:t xml:space="preserve"> </w:t>
      </w:r>
      <w:r>
        <w:t>работы</w:t>
      </w:r>
      <w:r>
        <w:rPr>
          <w:spacing w:val="30"/>
        </w:rPr>
        <w:t xml:space="preserve"> </w:t>
      </w:r>
      <w:r>
        <w:t>гуашью</w:t>
      </w:r>
      <w:r>
        <w:rPr>
          <w:spacing w:val="28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условиях</w:t>
      </w:r>
      <w:r>
        <w:rPr>
          <w:spacing w:val="29"/>
        </w:rPr>
        <w:t xml:space="preserve"> </w:t>
      </w:r>
      <w:r>
        <w:t>урока.</w:t>
      </w:r>
      <w:r>
        <w:rPr>
          <w:spacing w:val="36"/>
        </w:rPr>
        <w:t xml:space="preserve"> </w:t>
      </w:r>
      <w:r>
        <w:t>Краски</w:t>
      </w:r>
      <w:r>
        <w:rPr>
          <w:spacing w:val="29"/>
        </w:rPr>
        <w:t xml:space="preserve"> </w:t>
      </w:r>
      <w:r>
        <w:t>«гуашь»,</w:t>
      </w:r>
      <w:r>
        <w:rPr>
          <w:spacing w:val="37"/>
        </w:rPr>
        <w:t xml:space="preserve"> </w:t>
      </w:r>
      <w:r>
        <w:t>кисти,</w:t>
      </w:r>
      <w:r>
        <w:rPr>
          <w:spacing w:val="36"/>
        </w:rPr>
        <w:t xml:space="preserve"> </w:t>
      </w:r>
      <w:r>
        <w:t>бумага</w:t>
      </w:r>
      <w:r>
        <w:rPr>
          <w:spacing w:val="40"/>
        </w:rPr>
        <w:t xml:space="preserve"> </w:t>
      </w:r>
      <w:r>
        <w:t>цветная и белая.</w:t>
      </w:r>
    </w:p>
    <w:p w:rsidR="007A46EE" w:rsidRDefault="009E1D98">
      <w:pPr>
        <w:pStyle w:val="a3"/>
        <w:spacing w:line="357" w:lineRule="auto"/>
        <w:ind w:right="156" w:firstLine="710"/>
      </w:pPr>
      <w: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7A46EE" w:rsidRDefault="009E1D98">
      <w:pPr>
        <w:pStyle w:val="a3"/>
        <w:spacing w:line="362" w:lineRule="auto"/>
        <w:ind w:right="151" w:firstLine="710"/>
      </w:pPr>
      <w:r>
        <w:t>Эмоциональная</w:t>
      </w:r>
      <w:r>
        <w:rPr>
          <w:spacing w:val="80"/>
          <w:w w:val="150"/>
        </w:rPr>
        <w:t xml:space="preserve"> </w:t>
      </w:r>
      <w:r>
        <w:t>выразительность</w:t>
      </w:r>
      <w:r>
        <w:rPr>
          <w:spacing w:val="80"/>
          <w:w w:val="150"/>
        </w:rPr>
        <w:t xml:space="preserve"> </w:t>
      </w:r>
      <w:r>
        <w:t>цвета,</w:t>
      </w:r>
      <w:r>
        <w:rPr>
          <w:spacing w:val="80"/>
          <w:w w:val="150"/>
        </w:rPr>
        <w:t xml:space="preserve"> </w:t>
      </w:r>
      <w:r>
        <w:t>способы</w:t>
      </w:r>
      <w:r>
        <w:rPr>
          <w:spacing w:val="80"/>
          <w:w w:val="150"/>
        </w:rPr>
        <w:t xml:space="preserve"> </w:t>
      </w:r>
      <w:r>
        <w:t>выражение</w:t>
      </w:r>
      <w:r>
        <w:rPr>
          <w:spacing w:val="80"/>
          <w:w w:val="150"/>
        </w:rPr>
        <w:t xml:space="preserve"> </w:t>
      </w:r>
      <w:r>
        <w:t>настроения</w:t>
      </w:r>
      <w:r>
        <w:rPr>
          <w:spacing w:val="80"/>
          <w:w w:val="150"/>
        </w:rPr>
        <w:t xml:space="preserve"> </w:t>
      </w:r>
      <w:r>
        <w:t>в изображаемом сюжете.</w:t>
      </w:r>
    </w:p>
    <w:p w:rsidR="007A46EE" w:rsidRDefault="009E1D98">
      <w:pPr>
        <w:pStyle w:val="a3"/>
        <w:spacing w:line="314" w:lineRule="exact"/>
        <w:ind w:left="1136"/>
      </w:pPr>
      <w:r>
        <w:t>Живописное</w:t>
      </w:r>
      <w:r>
        <w:rPr>
          <w:spacing w:val="42"/>
        </w:rPr>
        <w:t xml:space="preserve"> </w:t>
      </w:r>
      <w:r>
        <w:t>изображение</w:t>
      </w:r>
      <w:r>
        <w:rPr>
          <w:spacing w:val="43"/>
        </w:rPr>
        <w:t xml:space="preserve"> </w:t>
      </w:r>
      <w:r>
        <w:t>разных</w:t>
      </w:r>
      <w:r>
        <w:rPr>
          <w:spacing w:val="29"/>
        </w:rPr>
        <w:t xml:space="preserve"> </w:t>
      </w:r>
      <w:r>
        <w:t>цветков</w:t>
      </w:r>
      <w:r>
        <w:rPr>
          <w:spacing w:val="36"/>
        </w:rPr>
        <w:t xml:space="preserve"> </w:t>
      </w:r>
      <w:r>
        <w:t>по</w:t>
      </w:r>
      <w:r>
        <w:rPr>
          <w:spacing w:val="37"/>
        </w:rPr>
        <w:t xml:space="preserve"> </w:t>
      </w:r>
      <w:r>
        <w:t>п</w:t>
      </w:r>
      <w:r>
        <w:t>редставлению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rPr>
          <w:spacing w:val="-2"/>
        </w:rPr>
        <w:t>восприятию.</w:t>
      </w:r>
    </w:p>
    <w:p w:rsidR="007A46EE" w:rsidRDefault="009E1D98">
      <w:pPr>
        <w:pStyle w:val="a3"/>
        <w:spacing w:before="161"/>
        <w:jc w:val="left"/>
      </w:pPr>
      <w:r>
        <w:rPr>
          <w:spacing w:val="-2"/>
        </w:rPr>
        <w:t>Развитие</w:t>
      </w:r>
      <w:r>
        <w:t xml:space="preserve"> </w:t>
      </w:r>
      <w:r>
        <w:rPr>
          <w:spacing w:val="-2"/>
        </w:rPr>
        <w:t>навыков</w:t>
      </w:r>
      <w:r>
        <w:rPr>
          <w:spacing w:val="-8"/>
        </w:rPr>
        <w:t xml:space="preserve"> </w:t>
      </w:r>
      <w:r>
        <w:rPr>
          <w:spacing w:val="-2"/>
        </w:rPr>
        <w:t>работы</w:t>
      </w:r>
      <w:r>
        <w:rPr>
          <w:spacing w:val="-6"/>
        </w:rPr>
        <w:t xml:space="preserve"> </w:t>
      </w:r>
      <w:r>
        <w:rPr>
          <w:spacing w:val="-2"/>
        </w:rPr>
        <w:t>гуашью.</w:t>
      </w:r>
      <w:r>
        <w:rPr>
          <w:spacing w:val="2"/>
        </w:rPr>
        <w:t xml:space="preserve"> </w:t>
      </w:r>
      <w:r>
        <w:rPr>
          <w:spacing w:val="-2"/>
        </w:rPr>
        <w:t>Эмоциональная</w:t>
      </w:r>
      <w:r>
        <w:rPr>
          <w:spacing w:val="1"/>
        </w:rPr>
        <w:t xml:space="preserve"> </w:t>
      </w:r>
      <w:r>
        <w:rPr>
          <w:spacing w:val="-2"/>
        </w:rPr>
        <w:t>выразительность</w:t>
      </w:r>
      <w:r>
        <w:rPr>
          <w:spacing w:val="-7"/>
        </w:rPr>
        <w:t xml:space="preserve"> </w:t>
      </w:r>
      <w:r>
        <w:rPr>
          <w:spacing w:val="-2"/>
        </w:rPr>
        <w:t>цвета.</w:t>
      </w:r>
    </w:p>
    <w:p w:rsidR="007A46EE" w:rsidRDefault="009E1D98">
      <w:pPr>
        <w:pStyle w:val="a3"/>
        <w:spacing w:before="162" w:line="357" w:lineRule="auto"/>
        <w:ind w:firstLine="710"/>
        <w:jc w:val="left"/>
      </w:pPr>
      <w:r>
        <w:t>Тематическая</w:t>
      </w:r>
      <w:r>
        <w:rPr>
          <w:spacing w:val="-8"/>
        </w:rPr>
        <w:t xml:space="preserve"> </w:t>
      </w:r>
      <w:r>
        <w:t>композиция</w:t>
      </w:r>
      <w:r>
        <w:rPr>
          <w:spacing w:val="23"/>
        </w:rPr>
        <w:t xml:space="preserve"> </w:t>
      </w:r>
      <w:r>
        <w:t>«Времена</w:t>
      </w:r>
      <w:r>
        <w:rPr>
          <w:spacing w:val="-9"/>
        </w:rPr>
        <w:t xml:space="preserve"> </w:t>
      </w:r>
      <w:r>
        <w:t>года».</w:t>
      </w:r>
      <w:r>
        <w:rPr>
          <w:spacing w:val="-7"/>
        </w:rPr>
        <w:t xml:space="preserve"> </w:t>
      </w:r>
      <w:r>
        <w:t>Контрастные</w:t>
      </w:r>
      <w:r>
        <w:rPr>
          <w:spacing w:val="-9"/>
        </w:rPr>
        <w:t xml:space="preserve"> </w:t>
      </w:r>
      <w:r>
        <w:t>цветовые</w:t>
      </w:r>
      <w:r>
        <w:rPr>
          <w:spacing w:val="-9"/>
        </w:rPr>
        <w:t xml:space="preserve"> </w:t>
      </w:r>
      <w:r>
        <w:t>состояния времён года. Живопись (гуашь), аппликация или смешанная техника.</w:t>
      </w:r>
    </w:p>
    <w:p w:rsidR="007A46EE" w:rsidRDefault="009E1D98">
      <w:pPr>
        <w:pStyle w:val="a3"/>
        <w:spacing w:before="6"/>
        <w:ind w:left="1136"/>
        <w:jc w:val="left"/>
      </w:pPr>
      <w:r>
        <w:rPr>
          <w:spacing w:val="-2"/>
        </w:rPr>
        <w:t>Техника</w:t>
      </w:r>
      <w:r>
        <w:rPr>
          <w:spacing w:val="-5"/>
        </w:rPr>
        <w:t xml:space="preserve"> </w:t>
      </w:r>
      <w:r>
        <w:rPr>
          <w:spacing w:val="-2"/>
        </w:rPr>
        <w:t>монотипии.</w:t>
      </w:r>
      <w:r>
        <w:rPr>
          <w:spacing w:val="4"/>
        </w:rPr>
        <w:t xml:space="preserve"> </w:t>
      </w:r>
      <w:r>
        <w:rPr>
          <w:spacing w:val="-2"/>
        </w:rPr>
        <w:t>Представления о</w:t>
      </w:r>
      <w:r>
        <w:rPr>
          <w:spacing w:val="-5"/>
        </w:rPr>
        <w:t xml:space="preserve"> </w:t>
      </w:r>
      <w:r>
        <w:rPr>
          <w:spacing w:val="-2"/>
        </w:rPr>
        <w:t>симметрии.</w:t>
      </w:r>
      <w:r>
        <w:rPr>
          <w:spacing w:val="-1"/>
        </w:rPr>
        <w:t xml:space="preserve"> </w:t>
      </w:r>
      <w:r>
        <w:rPr>
          <w:spacing w:val="-2"/>
        </w:rPr>
        <w:t>Развитие</w:t>
      </w:r>
      <w:r>
        <w:rPr>
          <w:spacing w:val="-3"/>
        </w:rPr>
        <w:t xml:space="preserve"> </w:t>
      </w:r>
      <w:r>
        <w:rPr>
          <w:spacing w:val="-2"/>
        </w:rPr>
        <w:t>воображения.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58"/>
        <w:ind w:left="1979" w:hanging="843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«Скульптура».</w:t>
      </w:r>
    </w:p>
    <w:p w:rsidR="007A46EE" w:rsidRDefault="009E1D98">
      <w:pPr>
        <w:pStyle w:val="a3"/>
        <w:spacing w:before="163" w:line="362" w:lineRule="auto"/>
        <w:ind w:firstLine="710"/>
        <w:jc w:val="left"/>
      </w:pPr>
      <w:r>
        <w:t>Изображение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объёме.</w:t>
      </w:r>
      <w:r>
        <w:rPr>
          <w:spacing w:val="40"/>
        </w:rPr>
        <w:t xml:space="preserve"> </w:t>
      </w:r>
      <w:r>
        <w:t>Приёмы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пластилином;</w:t>
      </w:r>
      <w:r>
        <w:rPr>
          <w:spacing w:val="40"/>
        </w:rPr>
        <w:t xml:space="preserve"> </w:t>
      </w:r>
      <w:r>
        <w:t>дощечка,</w:t>
      </w:r>
      <w:r>
        <w:rPr>
          <w:spacing w:val="40"/>
        </w:rPr>
        <w:t xml:space="preserve"> </w:t>
      </w:r>
      <w:r>
        <w:t>стек,</w:t>
      </w:r>
      <w:r>
        <w:rPr>
          <w:spacing w:val="80"/>
        </w:rPr>
        <w:t xml:space="preserve"> </w:t>
      </w:r>
      <w:r>
        <w:rPr>
          <w:spacing w:val="-2"/>
        </w:rPr>
        <w:t>тряпочка.</w:t>
      </w:r>
    </w:p>
    <w:p w:rsidR="007A46EE" w:rsidRDefault="009E1D98">
      <w:pPr>
        <w:pStyle w:val="a3"/>
        <w:spacing w:line="320" w:lineRule="exact"/>
        <w:ind w:left="1136"/>
        <w:jc w:val="left"/>
      </w:pPr>
      <w:r>
        <w:t>Лепка</w:t>
      </w:r>
      <w:r>
        <w:rPr>
          <w:spacing w:val="37"/>
        </w:rPr>
        <w:t xml:space="preserve"> </w:t>
      </w:r>
      <w:r>
        <w:t>зверушек</w:t>
      </w:r>
      <w:r>
        <w:rPr>
          <w:spacing w:val="37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цельной</w:t>
      </w:r>
      <w:r>
        <w:rPr>
          <w:spacing w:val="37"/>
        </w:rPr>
        <w:t xml:space="preserve"> </w:t>
      </w:r>
      <w:r>
        <w:t>формы</w:t>
      </w:r>
      <w:r>
        <w:rPr>
          <w:spacing w:val="36"/>
        </w:rPr>
        <w:t xml:space="preserve"> </w:t>
      </w:r>
      <w:r>
        <w:t>(например,</w:t>
      </w:r>
      <w:r>
        <w:rPr>
          <w:spacing w:val="45"/>
        </w:rPr>
        <w:t xml:space="preserve"> </w:t>
      </w:r>
      <w:r>
        <w:t>черепашки,</w:t>
      </w:r>
      <w:r>
        <w:rPr>
          <w:spacing w:val="43"/>
        </w:rPr>
        <w:t xml:space="preserve"> </w:t>
      </w:r>
      <w:r>
        <w:t>ёжика,</w:t>
      </w:r>
      <w:r>
        <w:rPr>
          <w:spacing w:val="39"/>
        </w:rPr>
        <w:t xml:space="preserve"> </w:t>
      </w:r>
      <w:r>
        <w:rPr>
          <w:spacing w:val="-2"/>
        </w:rPr>
        <w:t>зайчика).</w:t>
      </w:r>
    </w:p>
    <w:p w:rsidR="007A46EE" w:rsidRDefault="009E1D98">
      <w:pPr>
        <w:pStyle w:val="a3"/>
        <w:spacing w:before="158"/>
        <w:jc w:val="left"/>
      </w:pPr>
      <w:r>
        <w:rPr>
          <w:spacing w:val="-2"/>
        </w:rPr>
        <w:t>Приёмы</w:t>
      </w:r>
      <w:r>
        <w:rPr>
          <w:spacing w:val="3"/>
        </w:rPr>
        <w:t xml:space="preserve"> </w:t>
      </w:r>
      <w:r>
        <w:rPr>
          <w:spacing w:val="-2"/>
        </w:rPr>
        <w:t>вытягивания,</w:t>
      </w:r>
      <w:r>
        <w:rPr>
          <w:spacing w:val="1"/>
        </w:rPr>
        <w:t xml:space="preserve"> </w:t>
      </w:r>
      <w:r>
        <w:rPr>
          <w:spacing w:val="-2"/>
        </w:rPr>
        <w:t>вдавливания,</w:t>
      </w:r>
      <w:r>
        <w:rPr>
          <w:spacing w:val="2"/>
        </w:rPr>
        <w:t xml:space="preserve"> </w:t>
      </w:r>
      <w:r>
        <w:rPr>
          <w:spacing w:val="-2"/>
        </w:rPr>
        <w:t>сгибан</w:t>
      </w:r>
      <w:r>
        <w:rPr>
          <w:spacing w:val="-2"/>
        </w:rPr>
        <w:t>ия,</w:t>
      </w:r>
      <w:r>
        <w:rPr>
          <w:spacing w:val="-5"/>
        </w:rPr>
        <w:t xml:space="preserve"> </w:t>
      </w:r>
      <w:r>
        <w:rPr>
          <w:spacing w:val="-2"/>
        </w:rPr>
        <w:t>скручивания.</w:t>
      </w:r>
    </w:p>
    <w:p w:rsidR="007A46EE" w:rsidRDefault="009E1D98">
      <w:pPr>
        <w:pStyle w:val="a3"/>
        <w:spacing w:before="163"/>
        <w:ind w:left="1136"/>
        <w:jc w:val="left"/>
      </w:pPr>
      <w:r>
        <w:t>Лепка</w:t>
      </w:r>
      <w:r>
        <w:rPr>
          <w:spacing w:val="60"/>
        </w:rPr>
        <w:t xml:space="preserve"> </w:t>
      </w:r>
      <w:r>
        <w:t>игрушки,</w:t>
      </w:r>
      <w:r>
        <w:rPr>
          <w:spacing w:val="67"/>
        </w:rPr>
        <w:t xml:space="preserve"> </w:t>
      </w:r>
      <w:r>
        <w:t>характерной</w:t>
      </w:r>
      <w:r>
        <w:rPr>
          <w:spacing w:val="6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одного</w:t>
      </w:r>
      <w:r>
        <w:rPr>
          <w:spacing w:val="61"/>
        </w:rPr>
        <w:t xml:space="preserve"> </w:t>
      </w:r>
      <w:r>
        <w:t>из</w:t>
      </w:r>
      <w:r>
        <w:rPr>
          <w:spacing w:val="59"/>
        </w:rPr>
        <w:t xml:space="preserve"> </w:t>
      </w:r>
      <w:r>
        <w:t>наиболее</w:t>
      </w:r>
      <w:r>
        <w:rPr>
          <w:spacing w:val="57"/>
        </w:rPr>
        <w:t xml:space="preserve"> </w:t>
      </w:r>
      <w:r>
        <w:t>известных</w:t>
      </w:r>
      <w:r>
        <w:rPr>
          <w:spacing w:val="52"/>
        </w:rPr>
        <w:t xml:space="preserve"> </w:t>
      </w:r>
      <w:r>
        <w:rPr>
          <w:spacing w:val="-2"/>
        </w:rPr>
        <w:t>народных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tabs>
          <w:tab w:val="left" w:pos="2864"/>
          <w:tab w:val="left" w:pos="4622"/>
          <w:tab w:val="left" w:pos="6576"/>
          <w:tab w:val="left" w:pos="7445"/>
          <w:tab w:val="left" w:pos="9606"/>
        </w:tabs>
        <w:spacing w:line="355" w:lineRule="auto"/>
        <w:ind w:right="155"/>
        <w:jc w:val="left"/>
      </w:pPr>
      <w:r>
        <w:rPr>
          <w:spacing w:val="-2"/>
        </w:rPr>
        <w:t>художественных</w:t>
      </w:r>
      <w:r>
        <w:tab/>
      </w:r>
      <w:r>
        <w:rPr>
          <w:spacing w:val="-2"/>
        </w:rPr>
        <w:t>промыслов</w:t>
      </w:r>
      <w:r>
        <w:tab/>
      </w:r>
      <w:r>
        <w:rPr>
          <w:spacing w:val="-2"/>
        </w:rPr>
        <w:t>(дымковская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каргопольская</w:t>
      </w:r>
      <w:r>
        <w:tab/>
      </w:r>
      <w:r>
        <w:rPr>
          <w:spacing w:val="-4"/>
        </w:rPr>
        <w:t xml:space="preserve">игрушка </w:t>
      </w:r>
      <w:r>
        <w:t>или по выбору учителя с учётом местных промыслов).</w:t>
      </w:r>
    </w:p>
    <w:p w:rsidR="007A46EE" w:rsidRDefault="009E1D98">
      <w:pPr>
        <w:pStyle w:val="a3"/>
        <w:tabs>
          <w:tab w:val="left" w:pos="2686"/>
          <w:tab w:val="left" w:pos="4175"/>
          <w:tab w:val="left" w:pos="5822"/>
          <w:tab w:val="left" w:pos="7676"/>
          <w:tab w:val="left" w:pos="9222"/>
        </w:tabs>
        <w:spacing w:before="8" w:line="357" w:lineRule="auto"/>
        <w:ind w:right="157" w:firstLine="710"/>
        <w:jc w:val="left"/>
      </w:pPr>
      <w:r>
        <w:rPr>
          <w:spacing w:val="-2"/>
        </w:rPr>
        <w:t>Бумажная</w:t>
      </w:r>
      <w:r>
        <w:tab/>
      </w:r>
      <w:r>
        <w:rPr>
          <w:spacing w:val="-2"/>
        </w:rPr>
        <w:t>пластика.</w:t>
      </w:r>
      <w:r>
        <w:tab/>
      </w:r>
      <w:r>
        <w:rPr>
          <w:spacing w:val="-2"/>
        </w:rPr>
        <w:t>Овладение</w:t>
      </w:r>
      <w:r>
        <w:tab/>
      </w:r>
      <w:r>
        <w:rPr>
          <w:spacing w:val="-2"/>
        </w:rPr>
        <w:t>первичными</w:t>
      </w:r>
      <w:r>
        <w:tab/>
      </w:r>
      <w:r>
        <w:rPr>
          <w:spacing w:val="-2"/>
        </w:rPr>
        <w:t>приёмами</w:t>
      </w:r>
      <w:r>
        <w:tab/>
      </w:r>
      <w:r>
        <w:rPr>
          <w:spacing w:val="-4"/>
        </w:rPr>
        <w:t xml:space="preserve">надрезания, </w:t>
      </w:r>
      <w:r>
        <w:t>закручивания, складывания.</w:t>
      </w:r>
    </w:p>
    <w:p w:rsidR="007A46EE" w:rsidRDefault="009E1D98">
      <w:pPr>
        <w:pStyle w:val="a3"/>
        <w:spacing w:before="5"/>
        <w:ind w:left="1136"/>
        <w:jc w:val="left"/>
      </w:pPr>
      <w:r>
        <w:t>Объёмная</w:t>
      </w:r>
      <w:r>
        <w:rPr>
          <w:spacing w:val="-10"/>
        </w:rPr>
        <w:t xml:space="preserve"> </w:t>
      </w:r>
      <w:r>
        <w:t>аппликация</w:t>
      </w:r>
      <w:r>
        <w:rPr>
          <w:spacing w:val="-9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бумаги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картона.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63"/>
        <w:ind w:left="1979" w:hanging="84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«Декоративно-прикладное</w:t>
      </w:r>
      <w:r>
        <w:rPr>
          <w:sz w:val="28"/>
        </w:rPr>
        <w:t xml:space="preserve"> </w:t>
      </w:r>
      <w:r>
        <w:rPr>
          <w:spacing w:val="-2"/>
          <w:sz w:val="28"/>
        </w:rPr>
        <w:t>искусство».</w:t>
      </w:r>
    </w:p>
    <w:p w:rsidR="007A46EE" w:rsidRDefault="009E1D98">
      <w:pPr>
        <w:pStyle w:val="a3"/>
        <w:spacing w:before="158" w:line="360" w:lineRule="auto"/>
        <w:ind w:right="143" w:firstLine="710"/>
      </w:pPr>
      <w:r>
        <w:t>Узоры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природе.</w:t>
      </w:r>
      <w:r>
        <w:rPr>
          <w:spacing w:val="40"/>
        </w:rPr>
        <w:t xml:space="preserve"> </w:t>
      </w:r>
      <w:r>
        <w:t>Наблюдение</w:t>
      </w:r>
      <w:r>
        <w:rPr>
          <w:spacing w:val="40"/>
        </w:rPr>
        <w:t xml:space="preserve"> </w:t>
      </w:r>
      <w:r>
        <w:t>узоров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живой</w:t>
      </w:r>
      <w:r>
        <w:rPr>
          <w:spacing w:val="40"/>
        </w:rPr>
        <w:t xml:space="preserve"> </w:t>
      </w:r>
      <w:r>
        <w:t>природе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урока на основе фотографий). Эмоционально-эстетиче</w:t>
      </w:r>
      <w:r>
        <w:t>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7A46EE" w:rsidRDefault="009E1D98">
      <w:pPr>
        <w:pStyle w:val="a3"/>
        <w:spacing w:before="3" w:line="362" w:lineRule="auto"/>
        <w:ind w:right="146" w:firstLine="710"/>
      </w:pPr>
      <w:r>
        <w:t>Узоры и орнаменты, создаваемые людьми, и разнообразие их видов. Орнаменты</w:t>
      </w:r>
      <w:r>
        <w:rPr>
          <w:spacing w:val="40"/>
        </w:rPr>
        <w:t xml:space="preserve"> </w:t>
      </w:r>
      <w:r>
        <w:t>геометрические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растительные.</w:t>
      </w:r>
      <w:r>
        <w:rPr>
          <w:spacing w:val="40"/>
        </w:rPr>
        <w:t xml:space="preserve"> </w:t>
      </w:r>
      <w:r>
        <w:t>Декоративная</w:t>
      </w:r>
      <w:r>
        <w:rPr>
          <w:spacing w:val="40"/>
        </w:rPr>
        <w:t xml:space="preserve"> </w:t>
      </w:r>
      <w:r>
        <w:t>композиция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круге или в полосе.</w:t>
      </w:r>
    </w:p>
    <w:p w:rsidR="007A46EE" w:rsidRDefault="009E1D98">
      <w:pPr>
        <w:pStyle w:val="a3"/>
        <w:spacing w:line="362" w:lineRule="auto"/>
        <w:ind w:right="153" w:firstLine="710"/>
      </w:pPr>
      <w:r>
        <w:t>Представления о симметрии и наблюдение её в природе. Последовательное ведение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над изображением</w:t>
      </w:r>
      <w:r>
        <w:rPr>
          <w:spacing w:val="-3"/>
        </w:rPr>
        <w:t xml:space="preserve"> </w:t>
      </w:r>
      <w:r>
        <w:t>бабочки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представлению, использование</w:t>
      </w:r>
      <w:r>
        <w:rPr>
          <w:spacing w:val="-4"/>
        </w:rPr>
        <w:t xml:space="preserve"> </w:t>
      </w:r>
      <w:r>
        <w:t>линии симметрии при составлении узора крыльев.</w:t>
      </w:r>
    </w:p>
    <w:p w:rsidR="007A46EE" w:rsidRDefault="009E1D98">
      <w:pPr>
        <w:pStyle w:val="a3"/>
        <w:spacing w:line="362" w:lineRule="auto"/>
        <w:ind w:right="136" w:firstLine="710"/>
      </w:pPr>
      <w:r>
        <w:t xml:space="preserve">Орнамент, характерный для игрушек </w:t>
      </w:r>
      <w:r>
        <w:t>одного из наиболее известных народных художественных</w:t>
      </w:r>
      <w:r>
        <w:rPr>
          <w:spacing w:val="80"/>
        </w:rPr>
        <w:t xml:space="preserve">  </w:t>
      </w:r>
      <w:r>
        <w:t>промыслов:</w:t>
      </w:r>
      <w:r>
        <w:rPr>
          <w:spacing w:val="80"/>
        </w:rPr>
        <w:t xml:space="preserve">  </w:t>
      </w:r>
      <w:r>
        <w:t>дымковская</w:t>
      </w:r>
      <w:r>
        <w:rPr>
          <w:spacing w:val="80"/>
          <w:w w:val="150"/>
        </w:rPr>
        <w:t xml:space="preserve">  </w:t>
      </w:r>
      <w:r>
        <w:t>или</w:t>
      </w:r>
      <w:r>
        <w:rPr>
          <w:spacing w:val="80"/>
          <w:w w:val="150"/>
        </w:rPr>
        <w:t xml:space="preserve">  </w:t>
      </w:r>
      <w:r>
        <w:t>каргопольская</w:t>
      </w:r>
      <w:r>
        <w:rPr>
          <w:spacing w:val="80"/>
          <w:w w:val="150"/>
        </w:rPr>
        <w:t xml:space="preserve">  </w:t>
      </w:r>
      <w:r>
        <w:t>игрушка (или по выбору учителя с учётом местных промыслов).</w:t>
      </w:r>
    </w:p>
    <w:p w:rsidR="007A46EE" w:rsidRDefault="009E1D98">
      <w:pPr>
        <w:pStyle w:val="a3"/>
        <w:spacing w:line="362" w:lineRule="auto"/>
        <w:ind w:right="150" w:firstLine="710"/>
      </w:pPr>
      <w:r>
        <w:t>Дизайн</w:t>
      </w:r>
      <w:r>
        <w:rPr>
          <w:spacing w:val="-5"/>
        </w:rPr>
        <w:t xml:space="preserve"> </w:t>
      </w:r>
      <w:r>
        <w:t>предмета:</w:t>
      </w:r>
      <w:r>
        <w:rPr>
          <w:spacing w:val="-13"/>
        </w:rPr>
        <w:t xml:space="preserve"> </w:t>
      </w:r>
      <w:r>
        <w:t>изготовление</w:t>
      </w:r>
      <w:r>
        <w:rPr>
          <w:spacing w:val="-2"/>
        </w:rPr>
        <w:t xml:space="preserve"> </w:t>
      </w:r>
      <w:r>
        <w:t>нарядной</w:t>
      </w:r>
      <w:r>
        <w:rPr>
          <w:spacing w:val="-5"/>
        </w:rPr>
        <w:t xml:space="preserve"> </w:t>
      </w:r>
      <w:r>
        <w:t>упаковки</w:t>
      </w:r>
      <w:r>
        <w:rPr>
          <w:spacing w:val="-5"/>
        </w:rPr>
        <w:t xml:space="preserve"> </w:t>
      </w:r>
      <w:r>
        <w:t>путём</w:t>
      </w:r>
      <w:r>
        <w:rPr>
          <w:spacing w:val="-3"/>
        </w:rPr>
        <w:t xml:space="preserve"> </w:t>
      </w:r>
      <w:r>
        <w:t>складывания</w:t>
      </w:r>
      <w:r>
        <w:rPr>
          <w:spacing w:val="-2"/>
        </w:rPr>
        <w:t xml:space="preserve"> </w:t>
      </w:r>
      <w:r>
        <w:t>бумаги и аппликации.</w:t>
      </w:r>
    </w:p>
    <w:p w:rsidR="007A46EE" w:rsidRDefault="009E1D98">
      <w:pPr>
        <w:pStyle w:val="a3"/>
        <w:spacing w:line="357" w:lineRule="auto"/>
        <w:ind w:right="160" w:firstLine="710"/>
      </w:pPr>
      <w:r>
        <w:t>Оригами – с</w:t>
      </w:r>
      <w:r>
        <w:t xml:space="preserve">оздание игрушки для новогодней ёлки. Приёмы складывания </w:t>
      </w:r>
      <w:r>
        <w:rPr>
          <w:spacing w:val="-2"/>
        </w:rPr>
        <w:t>бумаги.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ind w:left="1979" w:hanging="84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«Архитектура».</w:t>
      </w:r>
    </w:p>
    <w:p w:rsidR="007A46EE" w:rsidRDefault="009E1D98">
      <w:pPr>
        <w:pStyle w:val="a3"/>
        <w:spacing w:before="131" w:line="362" w:lineRule="auto"/>
        <w:ind w:right="145" w:firstLine="710"/>
      </w:pPr>
      <w:r>
        <w:t>Наблюдение</w:t>
      </w:r>
      <w:r>
        <w:rPr>
          <w:spacing w:val="80"/>
        </w:rPr>
        <w:t xml:space="preserve"> </w:t>
      </w:r>
      <w:r>
        <w:t>разнообразных</w:t>
      </w:r>
      <w:r>
        <w:rPr>
          <w:spacing w:val="80"/>
        </w:rPr>
        <w:t xml:space="preserve"> </w:t>
      </w:r>
      <w:r>
        <w:t>архитектурных</w:t>
      </w:r>
      <w:r>
        <w:rPr>
          <w:spacing w:val="80"/>
        </w:rPr>
        <w:t xml:space="preserve"> </w:t>
      </w:r>
      <w:r>
        <w:t>зданий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окружающем</w:t>
      </w:r>
      <w:r>
        <w:rPr>
          <w:spacing w:val="80"/>
        </w:rPr>
        <w:t xml:space="preserve"> </w:t>
      </w:r>
      <w:r>
        <w:t>мире (по фотографиям), обсуждение особенностей и составных частей зданий.</w:t>
      </w:r>
    </w:p>
    <w:p w:rsidR="007A46EE" w:rsidRDefault="009E1D98">
      <w:pPr>
        <w:pStyle w:val="a3"/>
        <w:spacing w:line="360" w:lineRule="auto"/>
        <w:ind w:right="135" w:firstLine="710"/>
      </w:pPr>
      <w:r>
        <w:t>Освоение приёмов конструирования из бумаги. Складывание объёмных простых</w:t>
      </w:r>
      <w:r>
        <w:rPr>
          <w:spacing w:val="40"/>
        </w:rPr>
        <w:t xml:space="preserve">  </w:t>
      </w:r>
      <w:r>
        <w:t>геометрических</w:t>
      </w:r>
      <w:r>
        <w:rPr>
          <w:spacing w:val="40"/>
        </w:rPr>
        <w:t xml:space="preserve">  </w:t>
      </w:r>
      <w:r>
        <w:t>тел.</w:t>
      </w:r>
      <w:r>
        <w:rPr>
          <w:spacing w:val="40"/>
        </w:rPr>
        <w:t xml:space="preserve">  </w:t>
      </w:r>
      <w:r>
        <w:t>Овладение</w:t>
      </w:r>
      <w:r>
        <w:rPr>
          <w:spacing w:val="40"/>
        </w:rPr>
        <w:t xml:space="preserve">  </w:t>
      </w:r>
      <w:r>
        <w:t>приёмами</w:t>
      </w:r>
      <w:r>
        <w:rPr>
          <w:spacing w:val="40"/>
        </w:rPr>
        <w:t xml:space="preserve">  </w:t>
      </w:r>
      <w:r>
        <w:t>склеивания,</w:t>
      </w:r>
      <w:r>
        <w:rPr>
          <w:spacing w:val="40"/>
        </w:rPr>
        <w:t xml:space="preserve">  </w:t>
      </w:r>
      <w:r>
        <w:t>надрезания</w:t>
      </w:r>
      <w:r>
        <w:rPr>
          <w:spacing w:val="80"/>
          <w:w w:val="150"/>
        </w:rPr>
        <w:t xml:space="preserve"> </w:t>
      </w:r>
      <w:r>
        <w:t>и вырезания деталей; использование приёма симметрии.</w:t>
      </w:r>
    </w:p>
    <w:p w:rsidR="007A46EE" w:rsidRDefault="009E1D98">
      <w:pPr>
        <w:pStyle w:val="a3"/>
        <w:ind w:left="1136"/>
      </w:pPr>
      <w:r>
        <w:t>Макетирование</w:t>
      </w:r>
      <w:r>
        <w:rPr>
          <w:spacing w:val="4"/>
        </w:rPr>
        <w:t xml:space="preserve"> </w:t>
      </w:r>
      <w:r>
        <w:t>(или</w:t>
      </w:r>
      <w:r>
        <w:rPr>
          <w:spacing w:val="2"/>
        </w:rPr>
        <w:t xml:space="preserve"> </w:t>
      </w:r>
      <w:r>
        <w:t>аппликация)</w:t>
      </w:r>
      <w:r>
        <w:rPr>
          <w:spacing w:val="2"/>
        </w:rPr>
        <w:t xml:space="preserve"> </w:t>
      </w:r>
      <w:r>
        <w:t>пространственной</w:t>
      </w:r>
      <w:r>
        <w:rPr>
          <w:spacing w:val="5"/>
        </w:rPr>
        <w:t xml:space="preserve"> </w:t>
      </w:r>
      <w:r>
        <w:t>среды</w:t>
      </w:r>
      <w:r>
        <w:rPr>
          <w:spacing w:val="3"/>
        </w:rPr>
        <w:t xml:space="preserve"> </w:t>
      </w:r>
      <w:r>
        <w:t>сказочного</w:t>
      </w:r>
      <w:r>
        <w:rPr>
          <w:spacing w:val="4"/>
        </w:rPr>
        <w:t xml:space="preserve"> </w:t>
      </w:r>
      <w:r>
        <w:rPr>
          <w:spacing w:val="-2"/>
        </w:rPr>
        <w:t>города</w:t>
      </w:r>
    </w:p>
    <w:p w:rsidR="007A46EE" w:rsidRDefault="007A46EE">
      <w:pPr>
        <w:pStyle w:val="a3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t>из</w:t>
      </w:r>
      <w:r>
        <w:rPr>
          <w:spacing w:val="-12"/>
        </w:rPr>
        <w:t xml:space="preserve"> </w:t>
      </w:r>
      <w:r>
        <w:t>бумаги,</w:t>
      </w:r>
      <w:r>
        <w:rPr>
          <w:spacing w:val="-7"/>
        </w:rPr>
        <w:t xml:space="preserve"> </w:t>
      </w:r>
      <w:r>
        <w:t>картона</w:t>
      </w:r>
      <w:r>
        <w:rPr>
          <w:spacing w:val="-11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rPr>
          <w:spacing w:val="-2"/>
        </w:rPr>
        <w:t>пластилина.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58"/>
        <w:ind w:left="1979" w:hanging="84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«Восприятие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произведений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искусства».</w:t>
      </w:r>
    </w:p>
    <w:p w:rsidR="007A46EE" w:rsidRDefault="009E1D98">
      <w:pPr>
        <w:pStyle w:val="a3"/>
        <w:spacing w:before="163" w:line="357" w:lineRule="auto"/>
        <w:ind w:right="151" w:firstLine="710"/>
      </w:pPr>
      <w:r>
        <w:t>Восприятие</w:t>
      </w:r>
      <w:r>
        <w:rPr>
          <w:spacing w:val="80"/>
          <w:w w:val="150"/>
        </w:rPr>
        <w:t xml:space="preserve"> </w:t>
      </w:r>
      <w:r>
        <w:t>произведений</w:t>
      </w:r>
      <w:r>
        <w:rPr>
          <w:spacing w:val="80"/>
          <w:w w:val="150"/>
        </w:rPr>
        <w:t xml:space="preserve"> </w:t>
      </w:r>
      <w:r>
        <w:t>детского</w:t>
      </w:r>
      <w:r>
        <w:rPr>
          <w:spacing w:val="80"/>
          <w:w w:val="150"/>
        </w:rPr>
        <w:t xml:space="preserve"> </w:t>
      </w:r>
      <w:r>
        <w:t>творчества.</w:t>
      </w:r>
      <w:r>
        <w:rPr>
          <w:spacing w:val="80"/>
          <w:w w:val="150"/>
        </w:rPr>
        <w:t xml:space="preserve"> </w:t>
      </w:r>
      <w:r>
        <w:t>Обсуждение</w:t>
      </w:r>
      <w:r>
        <w:rPr>
          <w:spacing w:val="80"/>
          <w:w w:val="150"/>
        </w:rPr>
        <w:t xml:space="preserve"> </w:t>
      </w:r>
      <w:r>
        <w:t>сюжетного</w:t>
      </w:r>
      <w:r>
        <w:rPr>
          <w:spacing w:val="80"/>
        </w:rPr>
        <w:t xml:space="preserve"> </w:t>
      </w:r>
      <w:r>
        <w:t>и эмоционального содержания детских работ.</w:t>
      </w:r>
    </w:p>
    <w:p w:rsidR="007A46EE" w:rsidRDefault="009E1D98">
      <w:pPr>
        <w:pStyle w:val="a3"/>
        <w:spacing w:before="1" w:line="362" w:lineRule="auto"/>
        <w:ind w:right="150" w:firstLine="710"/>
      </w:pPr>
      <w:r>
        <w:t>Художественное наблюдение окруж</w:t>
      </w:r>
      <w:r>
        <w:t>ающего мира природы и предметной среды</w:t>
      </w:r>
      <w:r>
        <w:rPr>
          <w:spacing w:val="80"/>
        </w:rPr>
        <w:t xml:space="preserve">  </w:t>
      </w:r>
      <w:r>
        <w:t>жизни</w:t>
      </w:r>
      <w:r>
        <w:rPr>
          <w:spacing w:val="80"/>
        </w:rPr>
        <w:t xml:space="preserve">  </w:t>
      </w:r>
      <w:r>
        <w:t>человека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зависимости</w:t>
      </w:r>
      <w:r>
        <w:rPr>
          <w:spacing w:val="80"/>
        </w:rPr>
        <w:t xml:space="preserve">  </w:t>
      </w:r>
      <w:r>
        <w:t>от</w:t>
      </w:r>
      <w:r>
        <w:rPr>
          <w:spacing w:val="80"/>
        </w:rPr>
        <w:t xml:space="preserve">  </w:t>
      </w:r>
      <w:r>
        <w:t>поставленной</w:t>
      </w:r>
      <w:r>
        <w:rPr>
          <w:spacing w:val="80"/>
        </w:rPr>
        <w:t xml:space="preserve">  </w:t>
      </w:r>
      <w:r>
        <w:t>аналитической</w:t>
      </w:r>
      <w:r>
        <w:rPr>
          <w:spacing w:val="80"/>
        </w:rPr>
        <w:t xml:space="preserve"> </w:t>
      </w:r>
      <w:r>
        <w:t>и эстетической задачи наблюдения (установки).</w:t>
      </w:r>
    </w:p>
    <w:p w:rsidR="007A46EE" w:rsidRDefault="009E1D98">
      <w:pPr>
        <w:pStyle w:val="a3"/>
        <w:spacing w:line="364" w:lineRule="auto"/>
        <w:ind w:right="155" w:firstLine="710"/>
      </w:pPr>
      <w:r>
        <w:t>Рассматривание иллюстраций детской книги на основе содержательных установок учителя в соответствии с изуч</w:t>
      </w:r>
      <w:r>
        <w:t>аемой темой.</w:t>
      </w:r>
    </w:p>
    <w:p w:rsidR="007A46EE" w:rsidRDefault="009E1D98">
      <w:pPr>
        <w:pStyle w:val="a3"/>
        <w:spacing w:line="360" w:lineRule="auto"/>
        <w:ind w:right="143" w:firstLine="710"/>
      </w:pPr>
      <w:r>
        <w:t>Знакомство с картиной, в которой ярко выражено эмоциональное состояние, или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картиной,</w:t>
      </w:r>
      <w:r>
        <w:rPr>
          <w:spacing w:val="40"/>
        </w:rPr>
        <w:t xml:space="preserve"> </w:t>
      </w:r>
      <w:r>
        <w:t>написанной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сказочный</w:t>
      </w:r>
      <w:r>
        <w:rPr>
          <w:spacing w:val="40"/>
        </w:rPr>
        <w:t xml:space="preserve"> </w:t>
      </w:r>
      <w:r>
        <w:t>сюжет</w:t>
      </w:r>
      <w:r>
        <w:rPr>
          <w:spacing w:val="40"/>
        </w:rPr>
        <w:t xml:space="preserve"> </w:t>
      </w:r>
      <w:r>
        <w:t>(произведения</w:t>
      </w:r>
      <w:r>
        <w:rPr>
          <w:spacing w:val="40"/>
        </w:rPr>
        <w:t xml:space="preserve"> </w:t>
      </w:r>
      <w:r>
        <w:t>В.М.</w:t>
      </w:r>
      <w:r>
        <w:rPr>
          <w:spacing w:val="24"/>
        </w:rPr>
        <w:t xml:space="preserve"> </w:t>
      </w:r>
      <w:r>
        <w:t>Васнецова</w:t>
      </w:r>
      <w:r>
        <w:rPr>
          <w:spacing w:val="40"/>
        </w:rPr>
        <w:t xml:space="preserve"> </w:t>
      </w:r>
      <w:r>
        <w:t>и другие по выбору учителя).</w:t>
      </w:r>
    </w:p>
    <w:p w:rsidR="007A46EE" w:rsidRDefault="009E1D98">
      <w:pPr>
        <w:pStyle w:val="a3"/>
        <w:spacing w:line="360" w:lineRule="auto"/>
        <w:ind w:right="146" w:firstLine="710"/>
      </w:pPr>
      <w:r>
        <w:t>Художник и зритель. Освоение зрительских умений на основе получаемых знаний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творческих</w:t>
      </w:r>
      <w:r>
        <w:rPr>
          <w:spacing w:val="40"/>
        </w:rPr>
        <w:t xml:space="preserve"> </w:t>
      </w:r>
      <w:r>
        <w:t>практических</w:t>
      </w:r>
      <w:r>
        <w:rPr>
          <w:spacing w:val="40"/>
        </w:rPr>
        <w:t xml:space="preserve"> </w:t>
      </w:r>
      <w:r>
        <w:t>задач</w:t>
      </w:r>
      <w:r>
        <w:rPr>
          <w:spacing w:val="8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установок</w:t>
      </w:r>
      <w:r>
        <w:rPr>
          <w:spacing w:val="40"/>
        </w:rPr>
        <w:t xml:space="preserve"> </w:t>
      </w:r>
      <w:r>
        <w:t>наблюдения.</w:t>
      </w:r>
      <w:r>
        <w:rPr>
          <w:spacing w:val="40"/>
        </w:rPr>
        <w:t xml:space="preserve"> </w:t>
      </w:r>
      <w:r>
        <w:t>Ассоциации</w:t>
      </w:r>
      <w:r>
        <w:rPr>
          <w:spacing w:val="40"/>
        </w:rPr>
        <w:t xml:space="preserve"> </w:t>
      </w:r>
      <w:r>
        <w:t>из личного опыта обучающихся и оценка эмоционального содержания</w:t>
      </w:r>
      <w:r>
        <w:rPr>
          <w:spacing w:val="40"/>
        </w:rPr>
        <w:t xml:space="preserve"> </w:t>
      </w:r>
      <w:r>
        <w:rPr>
          <w:spacing w:val="-2"/>
        </w:rPr>
        <w:t>произведений.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ind w:left="1979" w:hanging="84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«Азбука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цифровой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графики».</w:t>
      </w:r>
    </w:p>
    <w:p w:rsidR="007A46EE" w:rsidRDefault="009E1D98">
      <w:pPr>
        <w:pStyle w:val="a3"/>
        <w:spacing w:before="145" w:line="362" w:lineRule="auto"/>
        <w:ind w:right="156" w:firstLine="710"/>
      </w:pPr>
      <w:r>
        <w:t xml:space="preserve">Фотографирование мелких деталей природы, выражение ярких зрительных </w:t>
      </w:r>
      <w:r>
        <w:rPr>
          <w:spacing w:val="-2"/>
        </w:rPr>
        <w:t>впечатлений.</w:t>
      </w:r>
    </w:p>
    <w:p w:rsidR="007A46EE" w:rsidRDefault="009E1D98">
      <w:pPr>
        <w:pStyle w:val="a3"/>
        <w:spacing w:line="362" w:lineRule="auto"/>
        <w:ind w:right="143" w:firstLine="710"/>
      </w:pPr>
      <w:r>
        <w:t>Обсуждение в условиях урока ученических фотографий, соответствующих изучаемой теме.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ind w:left="1768" w:hanging="63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во</w:t>
      </w:r>
      <w:r>
        <w:rPr>
          <w:spacing w:val="-11"/>
          <w:sz w:val="28"/>
        </w:rPr>
        <w:t xml:space="preserve"> </w:t>
      </w:r>
      <w:r>
        <w:rPr>
          <w:sz w:val="28"/>
        </w:rPr>
        <w:t>2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43"/>
        <w:ind w:left="1979" w:hanging="84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«Графика».</w:t>
      </w:r>
    </w:p>
    <w:p w:rsidR="007A46EE" w:rsidRDefault="009E1D98">
      <w:pPr>
        <w:pStyle w:val="a3"/>
        <w:tabs>
          <w:tab w:val="left" w:pos="2105"/>
          <w:tab w:val="left" w:pos="3286"/>
          <w:tab w:val="left" w:pos="5731"/>
          <w:tab w:val="left" w:pos="6912"/>
          <w:tab w:val="left" w:pos="9337"/>
        </w:tabs>
        <w:spacing w:before="169" w:line="355" w:lineRule="auto"/>
        <w:ind w:right="160" w:firstLine="710"/>
        <w:jc w:val="left"/>
      </w:pPr>
      <w:r>
        <w:rPr>
          <w:spacing w:val="-4"/>
        </w:rPr>
        <w:t>Ритм</w:t>
      </w:r>
      <w:r>
        <w:tab/>
      </w:r>
      <w:r>
        <w:rPr>
          <w:spacing w:val="-2"/>
        </w:rPr>
        <w:t>линий.</w:t>
      </w:r>
      <w:r>
        <w:tab/>
      </w:r>
      <w:r>
        <w:rPr>
          <w:spacing w:val="-2"/>
        </w:rPr>
        <w:t>Выразительность</w:t>
      </w:r>
      <w:r>
        <w:tab/>
      </w:r>
      <w:r>
        <w:rPr>
          <w:spacing w:val="-2"/>
        </w:rPr>
        <w:t>линии.</w:t>
      </w:r>
      <w:r>
        <w:tab/>
      </w:r>
      <w:r>
        <w:rPr>
          <w:spacing w:val="-2"/>
        </w:rPr>
        <w:t>Художественные</w:t>
      </w:r>
      <w:r>
        <w:tab/>
      </w:r>
      <w:r>
        <w:rPr>
          <w:spacing w:val="-4"/>
        </w:rPr>
        <w:t xml:space="preserve">материалы </w:t>
      </w:r>
      <w:r>
        <w:t>для линейного рисунка и их свойства. Развитие навыков линейного рисунка.</w:t>
      </w:r>
    </w:p>
    <w:p w:rsidR="007A46EE" w:rsidRDefault="009E1D98">
      <w:pPr>
        <w:pStyle w:val="a3"/>
        <w:spacing w:before="6" w:line="362" w:lineRule="auto"/>
        <w:ind w:firstLine="710"/>
        <w:jc w:val="left"/>
      </w:pPr>
      <w:r>
        <w:t>Пастель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мелки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особенности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выразительные</w:t>
      </w:r>
      <w:r>
        <w:rPr>
          <w:spacing w:val="40"/>
        </w:rPr>
        <w:t xml:space="preserve"> </w:t>
      </w:r>
      <w:r>
        <w:t>свойства</w:t>
      </w:r>
      <w:r>
        <w:rPr>
          <w:spacing w:val="40"/>
        </w:rPr>
        <w:t xml:space="preserve"> </w:t>
      </w:r>
      <w:r>
        <w:t>графических</w:t>
      </w:r>
      <w:r>
        <w:rPr>
          <w:spacing w:val="80"/>
        </w:rPr>
        <w:t xml:space="preserve"> </w:t>
      </w:r>
      <w:r>
        <w:t>материалов, приёмы работы.</w:t>
      </w:r>
    </w:p>
    <w:p w:rsidR="007A46EE" w:rsidRDefault="009E1D98">
      <w:pPr>
        <w:pStyle w:val="a3"/>
        <w:spacing w:before="3" w:line="362" w:lineRule="auto"/>
        <w:ind w:firstLine="710"/>
        <w:jc w:val="left"/>
      </w:pPr>
      <w:r>
        <w:t>Ритм</w:t>
      </w:r>
      <w:r>
        <w:rPr>
          <w:spacing w:val="34"/>
        </w:rPr>
        <w:t xml:space="preserve"> </w:t>
      </w:r>
      <w:r>
        <w:t>пятен: освоение</w:t>
      </w:r>
      <w:r>
        <w:rPr>
          <w:spacing w:val="35"/>
        </w:rPr>
        <w:t xml:space="preserve"> </w:t>
      </w:r>
      <w:r>
        <w:t>основ</w:t>
      </w:r>
      <w:r>
        <w:rPr>
          <w:spacing w:val="33"/>
        </w:rPr>
        <w:t xml:space="preserve"> </w:t>
      </w:r>
      <w:r>
        <w:t>композиции.</w:t>
      </w:r>
      <w:r>
        <w:rPr>
          <w:spacing w:val="36"/>
        </w:rPr>
        <w:t xml:space="preserve"> </w:t>
      </w:r>
      <w:r>
        <w:t>Расположение</w:t>
      </w:r>
      <w:r>
        <w:rPr>
          <w:spacing w:val="35"/>
        </w:rPr>
        <w:t xml:space="preserve"> </w:t>
      </w:r>
      <w:r>
        <w:t>пятна</w:t>
      </w:r>
      <w:r>
        <w:rPr>
          <w:spacing w:val="35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пло</w:t>
      </w:r>
      <w:r>
        <w:t>скости листа: сгущение, разброс, доминанта, равновесие, спокойствие и движение.</w:t>
      </w:r>
    </w:p>
    <w:p w:rsidR="007A46EE" w:rsidRDefault="009E1D98">
      <w:pPr>
        <w:pStyle w:val="a3"/>
        <w:spacing w:line="319" w:lineRule="exact"/>
        <w:ind w:left="1136"/>
        <w:jc w:val="left"/>
      </w:pPr>
      <w:r>
        <w:t>Пропорции</w:t>
      </w:r>
      <w:r>
        <w:rPr>
          <w:spacing w:val="7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соотношение</w:t>
      </w:r>
      <w:r>
        <w:rPr>
          <w:spacing w:val="9"/>
        </w:rPr>
        <w:t xml:space="preserve"> </w:t>
      </w:r>
      <w:r>
        <w:t>частей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целого.</w:t>
      </w:r>
      <w:r>
        <w:rPr>
          <w:spacing w:val="13"/>
        </w:rPr>
        <w:t xml:space="preserve"> </w:t>
      </w:r>
      <w:r>
        <w:t>Развитие</w:t>
      </w:r>
      <w:r>
        <w:rPr>
          <w:spacing w:val="8"/>
        </w:rPr>
        <w:t xml:space="preserve"> </w:t>
      </w:r>
      <w:r>
        <w:t xml:space="preserve">аналитических </w:t>
      </w:r>
      <w:r>
        <w:rPr>
          <w:spacing w:val="-2"/>
        </w:rPr>
        <w:t>навыков</w:t>
      </w:r>
    </w:p>
    <w:p w:rsidR="007A46EE" w:rsidRDefault="007A46EE">
      <w:pPr>
        <w:pStyle w:val="a3"/>
        <w:spacing w:line="319" w:lineRule="exact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left="473" w:right="131" w:hanging="5"/>
        <w:jc w:val="right"/>
      </w:pPr>
      <w:r>
        <w:t>видения</w:t>
      </w:r>
      <w:r>
        <w:rPr>
          <w:spacing w:val="-4"/>
        </w:rPr>
        <w:t xml:space="preserve"> </w:t>
      </w:r>
      <w:r>
        <w:t>пропорций.</w:t>
      </w:r>
      <w:r>
        <w:rPr>
          <w:spacing w:val="-5"/>
        </w:rPr>
        <w:t xml:space="preserve"> </w:t>
      </w:r>
      <w:r>
        <w:t>Выразительные</w:t>
      </w:r>
      <w:r>
        <w:rPr>
          <w:spacing w:val="-2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пропорций</w:t>
      </w:r>
      <w:r>
        <w:rPr>
          <w:spacing w:val="-6"/>
        </w:rPr>
        <w:t xml:space="preserve"> </w:t>
      </w:r>
      <w:r>
        <w:t>(на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рисунков</w:t>
      </w:r>
      <w:r>
        <w:rPr>
          <w:spacing w:val="-11"/>
        </w:rPr>
        <w:t xml:space="preserve"> </w:t>
      </w:r>
      <w:r>
        <w:t>птиц). Рисунок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натуры</w:t>
      </w:r>
      <w:r>
        <w:rPr>
          <w:spacing w:val="80"/>
        </w:rPr>
        <w:t xml:space="preserve"> </w:t>
      </w:r>
      <w:r>
        <w:t>простого</w:t>
      </w:r>
      <w:r>
        <w:rPr>
          <w:spacing w:val="80"/>
        </w:rPr>
        <w:t xml:space="preserve"> </w:t>
      </w:r>
      <w:r>
        <w:t>предмета.</w:t>
      </w:r>
      <w:r>
        <w:rPr>
          <w:spacing w:val="80"/>
        </w:rPr>
        <w:t xml:space="preserve"> </w:t>
      </w:r>
      <w:r>
        <w:t>Расположение</w:t>
      </w:r>
      <w:r>
        <w:rPr>
          <w:spacing w:val="80"/>
        </w:rPr>
        <w:t xml:space="preserve"> </w:t>
      </w:r>
      <w:r>
        <w:t>предмета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листе</w:t>
      </w:r>
      <w:r>
        <w:rPr>
          <w:spacing w:val="40"/>
        </w:rPr>
        <w:t xml:space="preserve"> </w:t>
      </w:r>
      <w:r>
        <w:t>бумаги.</w:t>
      </w:r>
      <w:r>
        <w:rPr>
          <w:spacing w:val="77"/>
        </w:rPr>
        <w:t xml:space="preserve"> </w:t>
      </w:r>
      <w:r>
        <w:t>Определение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предмета.</w:t>
      </w:r>
      <w:r>
        <w:rPr>
          <w:spacing w:val="77"/>
        </w:rPr>
        <w:t xml:space="preserve"> </w:t>
      </w:r>
      <w:r>
        <w:t>Соотношение</w:t>
      </w:r>
      <w:r>
        <w:rPr>
          <w:spacing w:val="76"/>
        </w:rPr>
        <w:t xml:space="preserve"> </w:t>
      </w:r>
      <w:r>
        <w:t>частей</w:t>
      </w:r>
      <w:r>
        <w:rPr>
          <w:spacing w:val="40"/>
        </w:rPr>
        <w:t xml:space="preserve"> </w:t>
      </w:r>
      <w:r>
        <w:t>предмета.</w:t>
      </w:r>
      <w:r>
        <w:rPr>
          <w:spacing w:val="78"/>
        </w:rPr>
        <w:t xml:space="preserve"> </w:t>
      </w:r>
      <w:r>
        <w:t>Светлые и</w:t>
      </w:r>
      <w:r>
        <w:rPr>
          <w:spacing w:val="40"/>
        </w:rPr>
        <w:t xml:space="preserve"> </w:t>
      </w:r>
      <w:r>
        <w:t>тёмные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предмета,</w:t>
      </w:r>
      <w:r>
        <w:rPr>
          <w:spacing w:val="40"/>
        </w:rPr>
        <w:t xml:space="preserve"> </w:t>
      </w:r>
      <w:r>
        <w:t>тень</w:t>
      </w:r>
      <w:r>
        <w:rPr>
          <w:spacing w:val="38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предметом.</w:t>
      </w:r>
      <w:r>
        <w:rPr>
          <w:spacing w:val="40"/>
        </w:rPr>
        <w:t xml:space="preserve"> </w:t>
      </w:r>
      <w:r>
        <w:t>Штриховка.</w:t>
      </w:r>
      <w:r>
        <w:rPr>
          <w:spacing w:val="4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внимательно</w:t>
      </w:r>
    </w:p>
    <w:p w:rsidR="007A46EE" w:rsidRDefault="009E1D98">
      <w:pPr>
        <w:pStyle w:val="a3"/>
        <w:spacing w:before="3"/>
      </w:pPr>
      <w:r>
        <w:rPr>
          <w:spacing w:val="-2"/>
        </w:rPr>
        <w:t>рассматривать</w:t>
      </w:r>
      <w:r>
        <w:rPr>
          <w:spacing w:val="-7"/>
        </w:rPr>
        <w:t xml:space="preserve"> </w:t>
      </w:r>
      <w:r>
        <w:rPr>
          <w:spacing w:val="-2"/>
        </w:rPr>
        <w:t>и анализировать</w:t>
      </w:r>
      <w:r>
        <w:rPr>
          <w:spacing w:val="-9"/>
        </w:rPr>
        <w:t xml:space="preserve"> </w:t>
      </w:r>
      <w:r>
        <w:rPr>
          <w:spacing w:val="-2"/>
        </w:rPr>
        <w:t>форм</w:t>
      </w:r>
      <w:r>
        <w:rPr>
          <w:spacing w:val="-2"/>
        </w:rPr>
        <w:t>у</w:t>
      </w:r>
      <w:r>
        <w:rPr>
          <w:spacing w:val="-12"/>
        </w:rPr>
        <w:t xml:space="preserve"> </w:t>
      </w:r>
      <w:r>
        <w:rPr>
          <w:spacing w:val="-2"/>
        </w:rPr>
        <w:t>натурного</w:t>
      </w:r>
      <w:r>
        <w:rPr>
          <w:spacing w:val="-1"/>
        </w:rPr>
        <w:t xml:space="preserve"> </w:t>
      </w:r>
      <w:r>
        <w:rPr>
          <w:spacing w:val="-2"/>
        </w:rPr>
        <w:t>предмета.</w:t>
      </w:r>
    </w:p>
    <w:p w:rsidR="007A46EE" w:rsidRDefault="009E1D98">
      <w:pPr>
        <w:pStyle w:val="a3"/>
        <w:spacing w:before="158" w:line="360" w:lineRule="auto"/>
        <w:ind w:right="142" w:firstLine="710"/>
      </w:pPr>
      <w:r>
        <w:t xml:space="preserve">Графический рисунок животного с активным выражением его характера. Аналитическое рассматривание графических произведений анималистического </w:t>
      </w:r>
      <w:r>
        <w:rPr>
          <w:spacing w:val="-2"/>
        </w:rPr>
        <w:t>жанра.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"/>
        <w:ind w:left="1979" w:hanging="84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«Живопись».</w:t>
      </w:r>
    </w:p>
    <w:p w:rsidR="007A46EE" w:rsidRDefault="009E1D98">
      <w:pPr>
        <w:pStyle w:val="a3"/>
        <w:spacing w:before="159" w:line="360" w:lineRule="auto"/>
        <w:ind w:right="147" w:firstLine="710"/>
      </w:pPr>
      <w:r>
        <w:t>Цвета</w:t>
      </w:r>
      <w:r>
        <w:rPr>
          <w:spacing w:val="60"/>
        </w:rPr>
        <w:t xml:space="preserve">  </w:t>
      </w:r>
      <w:r>
        <w:t>основные</w:t>
      </w:r>
      <w:r>
        <w:rPr>
          <w:spacing w:val="61"/>
        </w:rPr>
        <w:t xml:space="preserve">  </w:t>
      </w:r>
      <w:r>
        <w:t>и</w:t>
      </w:r>
      <w:r>
        <w:rPr>
          <w:spacing w:val="60"/>
        </w:rPr>
        <w:t xml:space="preserve">  </w:t>
      </w:r>
      <w:r>
        <w:t>составные.</w:t>
      </w:r>
      <w:r>
        <w:rPr>
          <w:spacing w:val="62"/>
        </w:rPr>
        <w:t xml:space="preserve">  </w:t>
      </w:r>
      <w:r>
        <w:t>Развитие</w:t>
      </w:r>
      <w:r>
        <w:rPr>
          <w:spacing w:val="60"/>
        </w:rPr>
        <w:t xml:space="preserve">  </w:t>
      </w:r>
      <w:r>
        <w:t>навыков</w:t>
      </w:r>
      <w:r>
        <w:rPr>
          <w:spacing w:val="40"/>
        </w:rPr>
        <w:t xml:space="preserve">  </w:t>
      </w:r>
      <w:r>
        <w:t>смешивания</w:t>
      </w:r>
      <w:r>
        <w:rPr>
          <w:spacing w:val="61"/>
        </w:rPr>
        <w:t xml:space="preserve">  </w:t>
      </w:r>
      <w:r>
        <w:t>красок и</w:t>
      </w:r>
      <w:r>
        <w:rPr>
          <w:spacing w:val="80"/>
        </w:rPr>
        <w:t xml:space="preserve"> </w:t>
      </w:r>
      <w:r>
        <w:t>получения</w:t>
      </w:r>
      <w:r>
        <w:rPr>
          <w:spacing w:val="73"/>
          <w:w w:val="150"/>
        </w:rPr>
        <w:t xml:space="preserve"> </w:t>
      </w:r>
      <w:r>
        <w:t>нового</w:t>
      </w:r>
      <w:r>
        <w:rPr>
          <w:spacing w:val="72"/>
          <w:w w:val="150"/>
        </w:rPr>
        <w:t xml:space="preserve"> </w:t>
      </w:r>
      <w:r>
        <w:t>цвета.</w:t>
      </w:r>
      <w:r>
        <w:rPr>
          <w:spacing w:val="79"/>
          <w:w w:val="150"/>
        </w:rPr>
        <w:t xml:space="preserve"> </w:t>
      </w:r>
      <w:r>
        <w:t>Приёмы</w:t>
      </w:r>
      <w:r>
        <w:rPr>
          <w:spacing w:val="77"/>
          <w:w w:val="150"/>
        </w:rPr>
        <w:t xml:space="preserve"> </w:t>
      </w:r>
      <w:r>
        <w:t>работы</w:t>
      </w:r>
      <w:r>
        <w:rPr>
          <w:spacing w:val="72"/>
          <w:w w:val="150"/>
        </w:rPr>
        <w:t xml:space="preserve"> </w:t>
      </w:r>
      <w:r>
        <w:t>гуашью.</w:t>
      </w:r>
      <w:r>
        <w:rPr>
          <w:spacing w:val="75"/>
          <w:w w:val="150"/>
        </w:rPr>
        <w:t xml:space="preserve"> </w:t>
      </w:r>
      <w:r>
        <w:t>Разный</w:t>
      </w:r>
      <w:r>
        <w:rPr>
          <w:spacing w:val="80"/>
          <w:w w:val="150"/>
        </w:rPr>
        <w:t xml:space="preserve"> </w:t>
      </w:r>
      <w:r>
        <w:t>характер</w:t>
      </w:r>
      <w:r>
        <w:rPr>
          <w:spacing w:val="73"/>
          <w:w w:val="150"/>
        </w:rPr>
        <w:t xml:space="preserve"> </w:t>
      </w:r>
      <w:r>
        <w:t>мазков и движений кистью. Пастозное, плотное и прозрачное нанесение краски.</w:t>
      </w:r>
    </w:p>
    <w:p w:rsidR="007A46EE" w:rsidRDefault="009E1D98">
      <w:pPr>
        <w:pStyle w:val="a3"/>
        <w:spacing w:before="1" w:line="362" w:lineRule="auto"/>
        <w:ind w:left="1136" w:right="941"/>
      </w:pPr>
      <w:r>
        <w:t>Акварель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свойства.</w:t>
      </w:r>
      <w:r>
        <w:rPr>
          <w:spacing w:val="-3"/>
        </w:rPr>
        <w:t xml:space="preserve"> </w:t>
      </w:r>
      <w:r>
        <w:t>Акварельные</w:t>
      </w:r>
      <w:r>
        <w:rPr>
          <w:spacing w:val="-4"/>
        </w:rPr>
        <w:t xml:space="preserve"> </w:t>
      </w:r>
      <w:r>
        <w:t>кисти.</w:t>
      </w:r>
      <w:r>
        <w:rPr>
          <w:spacing w:val="-3"/>
        </w:rPr>
        <w:t xml:space="preserve"> </w:t>
      </w:r>
      <w:r>
        <w:t>Приёмы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акварелью. Цвет тёплый и холодный – цветовой контрас</w:t>
      </w:r>
      <w:r>
        <w:t>т.</w:t>
      </w:r>
    </w:p>
    <w:p w:rsidR="007A46EE" w:rsidRDefault="009E1D98">
      <w:pPr>
        <w:pStyle w:val="a3"/>
        <w:spacing w:line="362" w:lineRule="auto"/>
        <w:ind w:right="135" w:firstLine="710"/>
      </w:pPr>
      <w: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7A46EE" w:rsidRDefault="009E1D98">
      <w:pPr>
        <w:pStyle w:val="a3"/>
        <w:spacing w:line="362" w:lineRule="auto"/>
        <w:ind w:right="151" w:firstLine="710"/>
      </w:pPr>
      <w:r>
        <w:t>Цвет открытый – звонкий и приглушённый, тихий. Эмоциональная выразительность цвета.</w:t>
      </w:r>
    </w:p>
    <w:p w:rsidR="007A46EE" w:rsidRDefault="009E1D98">
      <w:pPr>
        <w:pStyle w:val="a3"/>
        <w:spacing w:line="362" w:lineRule="auto"/>
        <w:ind w:right="130" w:firstLine="710"/>
      </w:pPr>
      <w:r>
        <w:t>И</w:t>
      </w:r>
      <w:r>
        <w:t>зображение</w:t>
      </w:r>
      <w:r>
        <w:rPr>
          <w:spacing w:val="80"/>
          <w:w w:val="150"/>
        </w:rPr>
        <w:t xml:space="preserve"> </w:t>
      </w:r>
      <w:r>
        <w:t>природы</w:t>
      </w:r>
      <w:r>
        <w:rPr>
          <w:spacing w:val="80"/>
          <w:w w:val="150"/>
        </w:rPr>
        <w:t xml:space="preserve"> </w:t>
      </w:r>
      <w:r>
        <w:t>(моря)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разных</w:t>
      </w:r>
      <w:r>
        <w:rPr>
          <w:spacing w:val="80"/>
        </w:rPr>
        <w:t xml:space="preserve"> </w:t>
      </w:r>
      <w:r>
        <w:t>контрастных</w:t>
      </w:r>
      <w:r>
        <w:rPr>
          <w:spacing w:val="80"/>
        </w:rPr>
        <w:t xml:space="preserve"> </w:t>
      </w:r>
      <w:r>
        <w:t>состояниях</w:t>
      </w:r>
      <w:r>
        <w:rPr>
          <w:spacing w:val="80"/>
        </w:rPr>
        <w:t xml:space="preserve"> </w:t>
      </w:r>
      <w:r>
        <w:t>погоды</w:t>
      </w:r>
      <w:r>
        <w:rPr>
          <w:spacing w:val="80"/>
        </w:rPr>
        <w:t xml:space="preserve"> </w:t>
      </w:r>
      <w:r>
        <w:t>и соответствующих цветовых состояниях (туман, нежное утро, гроза, буря, ветер – по выбору учителя). Произведения И.К. Айвазовского.</w:t>
      </w:r>
    </w:p>
    <w:p w:rsidR="007A46EE" w:rsidRDefault="009E1D98">
      <w:pPr>
        <w:pStyle w:val="a3"/>
        <w:spacing w:line="362" w:lineRule="auto"/>
        <w:ind w:right="154" w:firstLine="710"/>
      </w:pPr>
      <w:r>
        <w:t>Изображение сказочного персонажа с ярко выраженным характер</w:t>
      </w:r>
      <w:r>
        <w:t>ом (образ мужской или женский).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line="320" w:lineRule="exact"/>
        <w:ind w:left="1979" w:hanging="84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«Скульптура».</w:t>
      </w:r>
    </w:p>
    <w:p w:rsidR="007A46EE" w:rsidRDefault="009E1D98">
      <w:pPr>
        <w:pStyle w:val="a3"/>
        <w:spacing w:before="121" w:line="360" w:lineRule="auto"/>
        <w:ind w:right="151" w:firstLine="710"/>
      </w:pPr>
      <w:r>
        <w:t>Лепка из пластилина или глины игрушки – сказочного животного по мотивам выбранного художественного народного промысла (филимоновская игрушка, дымковский петух, каргопольский Полкан и другие по выбору учителя с учётом местных промыслов). Способ лепки в соот</w:t>
      </w:r>
      <w:r>
        <w:t>ветствии с традициями промысла.</w:t>
      </w:r>
    </w:p>
    <w:p w:rsidR="007A46EE" w:rsidRDefault="009E1D98">
      <w:pPr>
        <w:pStyle w:val="a3"/>
        <w:spacing w:before="8"/>
        <w:ind w:left="1136"/>
      </w:pPr>
      <w:r>
        <w:t>Лепка</w:t>
      </w:r>
      <w:r>
        <w:rPr>
          <w:spacing w:val="40"/>
        </w:rPr>
        <w:t xml:space="preserve">  </w:t>
      </w:r>
      <w:r>
        <w:t>животных</w:t>
      </w:r>
      <w:r>
        <w:rPr>
          <w:spacing w:val="34"/>
        </w:rPr>
        <w:t xml:space="preserve">  </w:t>
      </w:r>
      <w:r>
        <w:t>(например,</w:t>
      </w:r>
      <w:r>
        <w:rPr>
          <w:spacing w:val="41"/>
        </w:rPr>
        <w:t xml:space="preserve">  </w:t>
      </w:r>
      <w:r>
        <w:t>кошки,</w:t>
      </w:r>
      <w:r>
        <w:rPr>
          <w:spacing w:val="42"/>
        </w:rPr>
        <w:t xml:space="preserve">  </w:t>
      </w:r>
      <w:r>
        <w:t>собаки,</w:t>
      </w:r>
      <w:r>
        <w:rPr>
          <w:spacing w:val="39"/>
        </w:rPr>
        <w:t xml:space="preserve">  </w:t>
      </w:r>
      <w:r>
        <w:t>медвежонка)</w:t>
      </w:r>
      <w:r>
        <w:rPr>
          <w:spacing w:val="40"/>
        </w:rPr>
        <w:t xml:space="preserve">  </w:t>
      </w:r>
      <w:r>
        <w:t>с</w:t>
      </w:r>
      <w:r>
        <w:rPr>
          <w:spacing w:val="38"/>
        </w:rPr>
        <w:t xml:space="preserve">  </w:t>
      </w:r>
      <w:r>
        <w:rPr>
          <w:spacing w:val="-2"/>
        </w:rPr>
        <w:t>передачей</w:t>
      </w:r>
    </w:p>
    <w:p w:rsidR="007A46EE" w:rsidRDefault="007A46EE">
      <w:pPr>
        <w:pStyle w:val="a3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63"/>
      </w:pPr>
      <w:r>
        <w:t>характерной пластики движения. Соблюдение цельности формы, её преобразование и добавление деталей.</w:t>
      </w:r>
    </w:p>
    <w:p w:rsidR="007A46EE" w:rsidRDefault="009E1D98">
      <w:pPr>
        <w:pStyle w:val="a3"/>
        <w:spacing w:before="8" w:line="357" w:lineRule="auto"/>
        <w:ind w:right="154" w:firstLine="710"/>
      </w:pPr>
      <w:r>
        <w:t>Изображение движения и статики в с</w:t>
      </w:r>
      <w:r>
        <w:t>кульптуре: лепка из пластилина тяжёлой, неповоротливой и лёгкой, стремительной формы.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5"/>
        <w:ind w:left="1979" w:hanging="84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«Декоративно-прикладное</w:t>
      </w:r>
      <w:r>
        <w:rPr>
          <w:sz w:val="28"/>
        </w:rPr>
        <w:t xml:space="preserve"> </w:t>
      </w:r>
      <w:r>
        <w:rPr>
          <w:spacing w:val="-2"/>
          <w:sz w:val="28"/>
        </w:rPr>
        <w:t>искусство».</w:t>
      </w:r>
    </w:p>
    <w:p w:rsidR="007A46EE" w:rsidRDefault="009E1D98">
      <w:pPr>
        <w:pStyle w:val="a3"/>
        <w:spacing w:before="158" w:line="362" w:lineRule="auto"/>
        <w:ind w:right="142" w:firstLine="710"/>
      </w:pPr>
      <w:r>
        <w:t>Наблюдение узоров в природе (на основе фотографий в условиях урока), например,</w:t>
      </w:r>
      <w:r>
        <w:rPr>
          <w:spacing w:val="80"/>
        </w:rPr>
        <w:t xml:space="preserve"> </w:t>
      </w:r>
      <w:r>
        <w:t>снежинки,</w:t>
      </w:r>
      <w:r>
        <w:rPr>
          <w:spacing w:val="80"/>
        </w:rPr>
        <w:t xml:space="preserve"> </w:t>
      </w:r>
      <w:r>
        <w:t>паутинки,</w:t>
      </w:r>
      <w:r>
        <w:rPr>
          <w:spacing w:val="80"/>
        </w:rPr>
        <w:t xml:space="preserve"> </w:t>
      </w:r>
      <w:r>
        <w:t>роса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листьях.</w:t>
      </w:r>
      <w:r>
        <w:rPr>
          <w:spacing w:val="80"/>
        </w:rPr>
        <w:t xml:space="preserve"> </w:t>
      </w:r>
      <w:r>
        <w:t>Ассоциативн</w:t>
      </w:r>
      <w:r>
        <w:t>ое</w:t>
      </w:r>
      <w:r>
        <w:rPr>
          <w:spacing w:val="80"/>
        </w:rPr>
        <w:t xml:space="preserve"> </w:t>
      </w:r>
      <w:r>
        <w:t>сопоставление с орнаментами в предметах декоративно-прикладного искусства (например, кружево, вышивка, ювелирные изделия).</w:t>
      </w:r>
    </w:p>
    <w:p w:rsidR="007A46EE" w:rsidRDefault="009E1D98">
      <w:pPr>
        <w:pStyle w:val="a3"/>
        <w:spacing w:line="362" w:lineRule="auto"/>
        <w:ind w:right="162" w:firstLine="710"/>
      </w:pPr>
      <w:r>
        <w:t>Рисунок геометрического орнамента кружева или вышивки. Декоративная композиция. Ритм пятен в декоративной аппликации.</w:t>
      </w:r>
    </w:p>
    <w:p w:rsidR="007A46EE" w:rsidRDefault="009E1D98">
      <w:pPr>
        <w:pStyle w:val="a3"/>
        <w:spacing w:line="360" w:lineRule="auto"/>
        <w:ind w:right="136" w:firstLine="710"/>
      </w:pPr>
      <w:r>
        <w:t>Поделки из п</w:t>
      </w:r>
      <w:r>
        <w:t>одручных нехудожественных материалов. Декоративные изображения животных в игрушках народных промыслов; филимоновские, дымковские, каргопольские игрушки</w:t>
      </w:r>
      <w:r>
        <w:rPr>
          <w:spacing w:val="-4"/>
        </w:rPr>
        <w:t xml:space="preserve"> </w:t>
      </w:r>
      <w:r>
        <w:t>(и</w:t>
      </w:r>
      <w:r>
        <w:rPr>
          <w:spacing w:val="-2"/>
        </w:rPr>
        <w:t xml:space="preserve"> </w:t>
      </w:r>
      <w:r>
        <w:t>другие по</w:t>
      </w:r>
      <w:r>
        <w:rPr>
          <w:spacing w:val="-6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учителя с учётом местных художественных промыслов).</w:t>
      </w:r>
    </w:p>
    <w:p w:rsidR="007A46EE" w:rsidRDefault="009E1D98">
      <w:pPr>
        <w:pStyle w:val="a3"/>
        <w:spacing w:line="357" w:lineRule="auto"/>
        <w:ind w:right="166" w:firstLine="710"/>
      </w:pPr>
      <w: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ind w:left="1979" w:hanging="84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«Архитектура».</w:t>
      </w:r>
    </w:p>
    <w:p w:rsidR="007A46EE" w:rsidRDefault="009E1D98">
      <w:pPr>
        <w:pStyle w:val="a3"/>
        <w:spacing w:before="155" w:line="360" w:lineRule="auto"/>
        <w:ind w:right="158" w:firstLine="710"/>
      </w:pPr>
      <w:r>
        <w:t>Конструирование из бумаги. Приёмы работы с полосой бумаги, разные варианты складывания, за</w:t>
      </w:r>
      <w:r>
        <w:t>кручивания, надрезания. Макетирование пространства детской площадки.</w:t>
      </w:r>
    </w:p>
    <w:p w:rsidR="007A46EE" w:rsidRDefault="009E1D98">
      <w:pPr>
        <w:pStyle w:val="a3"/>
        <w:spacing w:before="1" w:line="360" w:lineRule="auto"/>
        <w:ind w:right="140" w:firstLine="710"/>
      </w:pPr>
      <w:r>
        <w:t>Построение игрового сказочного города из бумаги (на основе сворачивания геометрических</w:t>
      </w:r>
      <w:r>
        <w:rPr>
          <w:spacing w:val="40"/>
        </w:rPr>
        <w:t xml:space="preserve"> </w:t>
      </w:r>
      <w:r>
        <w:t>тел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параллелепипедов</w:t>
      </w:r>
      <w:r>
        <w:rPr>
          <w:spacing w:val="40"/>
        </w:rPr>
        <w:t xml:space="preserve"> </w:t>
      </w:r>
      <w:r>
        <w:t>разной</w:t>
      </w:r>
      <w:r>
        <w:rPr>
          <w:spacing w:val="40"/>
        </w:rPr>
        <w:t xml:space="preserve"> </w:t>
      </w:r>
      <w:r>
        <w:t>высоты,</w:t>
      </w:r>
      <w:r>
        <w:rPr>
          <w:spacing w:val="40"/>
        </w:rPr>
        <w:t xml:space="preserve"> </w:t>
      </w:r>
      <w:r>
        <w:t>цилиндров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прорезями</w:t>
      </w:r>
      <w:r>
        <w:rPr>
          <w:spacing w:val="80"/>
        </w:rPr>
        <w:t xml:space="preserve"> </w:t>
      </w:r>
      <w:r>
        <w:t>и наклейками); завивание, скручивание и складывание полоски бумаги (например, гармошкой). Образ здания. Памятники отечественной или западноевропейской архитектуры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ярко</w:t>
      </w:r>
      <w:r>
        <w:rPr>
          <w:spacing w:val="40"/>
        </w:rPr>
        <w:t xml:space="preserve"> </w:t>
      </w:r>
      <w:r>
        <w:t>выраженным</w:t>
      </w:r>
      <w:r>
        <w:rPr>
          <w:spacing w:val="40"/>
        </w:rPr>
        <w:t xml:space="preserve"> </w:t>
      </w:r>
      <w:r>
        <w:t>характером</w:t>
      </w:r>
      <w:r>
        <w:rPr>
          <w:spacing w:val="40"/>
        </w:rPr>
        <w:t xml:space="preserve"> </w:t>
      </w:r>
      <w:r>
        <w:t>здания.</w:t>
      </w:r>
      <w:r>
        <w:rPr>
          <w:spacing w:val="40"/>
        </w:rPr>
        <w:t xml:space="preserve"> </w:t>
      </w:r>
      <w:r>
        <w:t>Рисунок</w:t>
      </w:r>
      <w:r>
        <w:rPr>
          <w:spacing w:val="40"/>
        </w:rPr>
        <w:t xml:space="preserve"> </w:t>
      </w:r>
      <w:r>
        <w:t>дома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 xml:space="preserve">доброго или злого сказочного персонажа </w:t>
      </w:r>
      <w:r>
        <w:t>(иллюстрация сказки по выбору учителя).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2"/>
        <w:ind w:left="1979" w:hanging="84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«Восприятие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произведений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искусства».</w:t>
      </w:r>
    </w:p>
    <w:p w:rsidR="007A46EE" w:rsidRDefault="009E1D98">
      <w:pPr>
        <w:pStyle w:val="a3"/>
        <w:spacing w:before="158" w:line="364" w:lineRule="auto"/>
        <w:ind w:right="141" w:firstLine="710"/>
      </w:pPr>
      <w:r>
        <w:t>Восприятие</w:t>
      </w:r>
      <w:r>
        <w:rPr>
          <w:spacing w:val="80"/>
          <w:w w:val="150"/>
        </w:rPr>
        <w:t xml:space="preserve"> </w:t>
      </w:r>
      <w:r>
        <w:t>произведений</w:t>
      </w:r>
      <w:r>
        <w:rPr>
          <w:spacing w:val="80"/>
          <w:w w:val="150"/>
        </w:rPr>
        <w:t xml:space="preserve"> </w:t>
      </w:r>
      <w:r>
        <w:t>детского</w:t>
      </w:r>
      <w:r>
        <w:rPr>
          <w:spacing w:val="80"/>
          <w:w w:val="150"/>
        </w:rPr>
        <w:t xml:space="preserve"> </w:t>
      </w:r>
      <w:r>
        <w:t>творчества.</w:t>
      </w:r>
      <w:r>
        <w:rPr>
          <w:spacing w:val="80"/>
          <w:w w:val="150"/>
        </w:rPr>
        <w:t xml:space="preserve"> </w:t>
      </w:r>
      <w:r>
        <w:t>Обсуждение</w:t>
      </w:r>
      <w:r>
        <w:rPr>
          <w:spacing w:val="80"/>
          <w:w w:val="150"/>
        </w:rPr>
        <w:t xml:space="preserve"> </w:t>
      </w:r>
      <w:r>
        <w:t>сюжетного</w:t>
      </w:r>
      <w:r>
        <w:rPr>
          <w:spacing w:val="80"/>
          <w:w w:val="150"/>
        </w:rPr>
        <w:t xml:space="preserve"> </w:t>
      </w:r>
      <w:r>
        <w:t>и эмоционального содержания детских работ.</w:t>
      </w:r>
    </w:p>
    <w:p w:rsidR="007A46EE" w:rsidRDefault="007A46EE">
      <w:pPr>
        <w:pStyle w:val="a3"/>
        <w:spacing w:line="364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48" w:firstLine="710"/>
      </w:pPr>
      <w:r>
        <w:t>Художественное наблюдение природы и красивых</w:t>
      </w:r>
      <w:r>
        <w:t xml:space="preserve"> природных</w:t>
      </w:r>
      <w:r>
        <w:rPr>
          <w:spacing w:val="-1"/>
        </w:rPr>
        <w:t xml:space="preserve"> </w:t>
      </w:r>
      <w:r>
        <w:t xml:space="preserve">деталей, анализ их конструкции и эмоционального воздействия. Сопоставление их с рукотворными </w:t>
      </w:r>
      <w:r>
        <w:rPr>
          <w:spacing w:val="-2"/>
        </w:rPr>
        <w:t>произведениями.</w:t>
      </w:r>
    </w:p>
    <w:p w:rsidR="007A46EE" w:rsidRDefault="009E1D98">
      <w:pPr>
        <w:pStyle w:val="a3"/>
        <w:spacing w:before="1" w:line="362" w:lineRule="auto"/>
        <w:ind w:right="153" w:firstLine="710"/>
      </w:pPr>
      <w:r>
        <w:t>Восприятие орнаментальных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прикладного искусства (например, кружево, шитьё, резьба и роспись).</w:t>
      </w:r>
    </w:p>
    <w:p w:rsidR="007A46EE" w:rsidRDefault="009E1D98">
      <w:pPr>
        <w:pStyle w:val="a3"/>
        <w:spacing w:line="357" w:lineRule="auto"/>
        <w:ind w:right="154" w:firstLine="710"/>
      </w:pPr>
      <w:r>
        <w:t>Восприятие произведений живоп</w:t>
      </w:r>
      <w:r>
        <w:t>иси с активным выражением цветового состояния в природе. Произведения И.И. Левитана, Н.П. Крымова.</w:t>
      </w:r>
    </w:p>
    <w:p w:rsidR="007A46EE" w:rsidRDefault="009E1D98">
      <w:pPr>
        <w:pStyle w:val="a3"/>
        <w:spacing w:line="360" w:lineRule="auto"/>
        <w:ind w:right="142" w:firstLine="710"/>
      </w:pPr>
      <w:r>
        <w:t>Восприятие произведений анималистического жанра в графике (например, произведений</w:t>
      </w:r>
      <w:r>
        <w:rPr>
          <w:spacing w:val="80"/>
        </w:rPr>
        <w:t xml:space="preserve"> </w:t>
      </w:r>
      <w:r>
        <w:t>В.В.</w:t>
      </w:r>
      <w:r>
        <w:rPr>
          <w:spacing w:val="40"/>
        </w:rPr>
        <w:t xml:space="preserve"> </w:t>
      </w:r>
      <w:r>
        <w:t>Ватагина,</w:t>
      </w:r>
      <w:r>
        <w:rPr>
          <w:spacing w:val="80"/>
        </w:rPr>
        <w:t xml:space="preserve"> </w:t>
      </w:r>
      <w:r>
        <w:t>Е.И.</w:t>
      </w:r>
      <w:r>
        <w:rPr>
          <w:spacing w:val="40"/>
        </w:rPr>
        <w:t xml:space="preserve"> </w:t>
      </w:r>
      <w:r>
        <w:t>Чарушина)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скульптуре</w:t>
      </w:r>
      <w:r>
        <w:rPr>
          <w:spacing w:val="80"/>
        </w:rPr>
        <w:t xml:space="preserve"> </w:t>
      </w:r>
      <w:r>
        <w:t>(произведения</w:t>
      </w:r>
      <w:r>
        <w:rPr>
          <w:spacing w:val="40"/>
        </w:rPr>
        <w:t xml:space="preserve"> </w:t>
      </w:r>
      <w:r>
        <w:t>В.В. Ватагина). Наблюдение животных с точки зрения их пропорций, характера движения, пластики.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2"/>
        <w:ind w:left="1979" w:hanging="84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«Азбука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цифровой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графики».</w:t>
      </w:r>
    </w:p>
    <w:p w:rsidR="007A46EE" w:rsidRDefault="009E1D98">
      <w:pPr>
        <w:pStyle w:val="a3"/>
        <w:spacing w:before="158" w:line="362" w:lineRule="auto"/>
        <w:ind w:right="144" w:firstLine="710"/>
      </w:pPr>
      <w:r>
        <w:t>Компьютерные</w:t>
      </w:r>
      <w:r>
        <w:rPr>
          <w:spacing w:val="80"/>
        </w:rPr>
        <w:t xml:space="preserve"> </w:t>
      </w:r>
      <w:r>
        <w:t>средства</w:t>
      </w:r>
      <w:r>
        <w:rPr>
          <w:spacing w:val="80"/>
        </w:rPr>
        <w:t xml:space="preserve"> </w:t>
      </w:r>
      <w:r>
        <w:t>изображения.</w:t>
      </w:r>
      <w:r>
        <w:rPr>
          <w:spacing w:val="80"/>
        </w:rPr>
        <w:t xml:space="preserve"> </w:t>
      </w:r>
      <w:r>
        <w:t>Виды</w:t>
      </w:r>
      <w:r>
        <w:rPr>
          <w:spacing w:val="80"/>
        </w:rPr>
        <w:t xml:space="preserve"> </w:t>
      </w:r>
      <w:r>
        <w:t>линий</w:t>
      </w:r>
      <w:r>
        <w:rPr>
          <w:spacing w:val="80"/>
        </w:rPr>
        <w:t xml:space="preserve"> </w:t>
      </w:r>
      <w:r>
        <w:t>(в</w:t>
      </w:r>
      <w:r>
        <w:rPr>
          <w:spacing w:val="80"/>
        </w:rPr>
        <w:t xml:space="preserve"> </w:t>
      </w:r>
      <w:r>
        <w:t>программе</w:t>
      </w:r>
      <w:r>
        <w:rPr>
          <w:spacing w:val="80"/>
        </w:rPr>
        <w:t xml:space="preserve"> </w:t>
      </w:r>
      <w:r>
        <w:t>Paint или другом графическом редакторе).</w:t>
      </w:r>
    </w:p>
    <w:p w:rsidR="007A46EE" w:rsidRDefault="009E1D98">
      <w:pPr>
        <w:pStyle w:val="a3"/>
        <w:spacing w:line="315" w:lineRule="exact"/>
        <w:ind w:left="1136"/>
      </w:pPr>
      <w:r>
        <w:t>Компьютерные</w:t>
      </w:r>
      <w:r>
        <w:rPr>
          <w:spacing w:val="29"/>
        </w:rPr>
        <w:t xml:space="preserve"> </w:t>
      </w:r>
      <w:r>
        <w:t>средства</w:t>
      </w:r>
      <w:r>
        <w:rPr>
          <w:spacing w:val="34"/>
        </w:rPr>
        <w:t xml:space="preserve"> </w:t>
      </w:r>
      <w:r>
        <w:t>изобр</w:t>
      </w:r>
      <w:r>
        <w:t>ажения.</w:t>
      </w:r>
      <w:r>
        <w:rPr>
          <w:spacing w:val="27"/>
        </w:rPr>
        <w:t xml:space="preserve"> </w:t>
      </w:r>
      <w:r>
        <w:t>Работа</w:t>
      </w:r>
      <w:r>
        <w:rPr>
          <w:spacing w:val="29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геометрическими</w:t>
      </w:r>
      <w:r>
        <w:rPr>
          <w:spacing w:val="29"/>
        </w:rPr>
        <w:t xml:space="preserve"> </w:t>
      </w:r>
      <w:r>
        <w:rPr>
          <w:spacing w:val="-2"/>
        </w:rPr>
        <w:t>фигурами.</w:t>
      </w:r>
    </w:p>
    <w:p w:rsidR="007A46EE" w:rsidRDefault="009E1D98">
      <w:pPr>
        <w:pStyle w:val="a3"/>
        <w:spacing w:before="158"/>
      </w:pPr>
      <w:r>
        <w:rPr>
          <w:spacing w:val="-2"/>
        </w:rPr>
        <w:t>Трансформация</w:t>
      </w:r>
      <w:r>
        <w:t xml:space="preserve"> </w:t>
      </w:r>
      <w:r>
        <w:rPr>
          <w:spacing w:val="-2"/>
        </w:rPr>
        <w:t>и копирование</w:t>
      </w:r>
      <w:r>
        <w:t xml:space="preserve"> </w:t>
      </w:r>
      <w:r>
        <w:rPr>
          <w:spacing w:val="-2"/>
        </w:rPr>
        <w:t>геометрических</w:t>
      </w:r>
      <w:r>
        <w:rPr>
          <w:spacing w:val="-10"/>
        </w:rPr>
        <w:t xml:space="preserve"> </w:t>
      </w:r>
      <w:r>
        <w:rPr>
          <w:spacing w:val="-2"/>
        </w:rPr>
        <w:t>фигур в</w:t>
      </w:r>
      <w:r>
        <w:rPr>
          <w:spacing w:val="-4"/>
        </w:rPr>
        <w:t xml:space="preserve"> </w:t>
      </w:r>
      <w:r>
        <w:rPr>
          <w:spacing w:val="-2"/>
        </w:rPr>
        <w:t>программе</w:t>
      </w:r>
      <w:r>
        <w:rPr>
          <w:spacing w:val="1"/>
        </w:rPr>
        <w:t xml:space="preserve"> </w:t>
      </w:r>
      <w:r>
        <w:rPr>
          <w:spacing w:val="-2"/>
        </w:rPr>
        <w:t>Paint.</w:t>
      </w:r>
    </w:p>
    <w:p w:rsidR="007A46EE" w:rsidRDefault="009E1D98">
      <w:pPr>
        <w:pStyle w:val="a3"/>
        <w:spacing w:before="158" w:line="362" w:lineRule="auto"/>
        <w:ind w:right="144" w:firstLine="710"/>
      </w:pPr>
      <w:r>
        <w:t>Освоение инструментов традиционного рисования (карандаш, кисточка, ластик, заливка и другие) в программе Paint на основе простых сюжетов (наприме</w:t>
      </w:r>
      <w:r>
        <w:t>р, образ дерева).</w:t>
      </w:r>
    </w:p>
    <w:p w:rsidR="007A46EE" w:rsidRDefault="009E1D98">
      <w:pPr>
        <w:pStyle w:val="a3"/>
        <w:spacing w:before="1" w:line="362" w:lineRule="auto"/>
        <w:ind w:right="148" w:firstLine="710"/>
      </w:pPr>
      <w:r>
        <w:t>Освоение</w:t>
      </w:r>
      <w:r>
        <w:rPr>
          <w:spacing w:val="40"/>
        </w:rPr>
        <w:t xml:space="preserve">  </w:t>
      </w:r>
      <w:r>
        <w:t>инструментов</w:t>
      </w:r>
      <w:r>
        <w:rPr>
          <w:spacing w:val="40"/>
        </w:rPr>
        <w:t xml:space="preserve">  </w:t>
      </w:r>
      <w:r>
        <w:t>традиционного</w:t>
      </w:r>
      <w:r>
        <w:rPr>
          <w:spacing w:val="40"/>
        </w:rPr>
        <w:t xml:space="preserve">  </w:t>
      </w:r>
      <w:r>
        <w:t>рисования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программе</w:t>
      </w:r>
      <w:r>
        <w:rPr>
          <w:spacing w:val="40"/>
        </w:rPr>
        <w:t xml:space="preserve">  </w:t>
      </w:r>
      <w:r>
        <w:t>Paint</w:t>
      </w:r>
      <w:r>
        <w:rPr>
          <w:spacing w:val="40"/>
        </w:rPr>
        <w:t xml:space="preserve"> </w:t>
      </w:r>
      <w:r>
        <w:t>на основе темы «Тёплый и холодный цвета» (например, «Горящий костёр в синей ночи», «Перо жар-птицы»).</w:t>
      </w:r>
    </w:p>
    <w:p w:rsidR="007A46EE" w:rsidRDefault="009E1D98">
      <w:pPr>
        <w:pStyle w:val="a3"/>
        <w:spacing w:line="362" w:lineRule="auto"/>
        <w:ind w:right="154" w:firstLine="710"/>
      </w:pPr>
      <w:r>
        <w:t xml:space="preserve">Художественная фотография. Расположение объекта в кадре. Масштаб. </w:t>
      </w:r>
      <w:r>
        <w:t>Доминанта. Обсуждение в условиях урока ученических фотографий, соответствующих изучаемой теме.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spacing w:line="313" w:lineRule="exact"/>
        <w:ind w:left="1768" w:hanging="63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3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45"/>
        <w:ind w:left="1979" w:hanging="84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«Графика».</w:t>
      </w:r>
    </w:p>
    <w:p w:rsidR="007A46EE" w:rsidRDefault="009E1D98">
      <w:pPr>
        <w:pStyle w:val="a3"/>
        <w:spacing w:before="158" w:line="362" w:lineRule="auto"/>
        <w:ind w:right="154" w:firstLine="710"/>
      </w:pPr>
      <w: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tabs>
          <w:tab w:val="left" w:pos="3426"/>
          <w:tab w:val="left" w:pos="4843"/>
          <w:tab w:val="left" w:pos="7704"/>
          <w:tab w:val="left" w:pos="9424"/>
        </w:tabs>
        <w:spacing w:line="355" w:lineRule="auto"/>
        <w:ind w:right="148" w:firstLine="710"/>
        <w:jc w:val="left"/>
      </w:pPr>
      <w:r>
        <w:rPr>
          <w:spacing w:val="-2"/>
        </w:rPr>
        <w:t>Поздравительная</w:t>
      </w:r>
      <w:r>
        <w:tab/>
      </w:r>
      <w:r>
        <w:rPr>
          <w:spacing w:val="-2"/>
        </w:rPr>
        <w:t>открытка.</w:t>
      </w:r>
      <w:r>
        <w:tab/>
      </w:r>
      <w:r>
        <w:rPr>
          <w:spacing w:val="-2"/>
        </w:rPr>
        <w:t>Открытка-пожелание.</w:t>
      </w:r>
      <w:r>
        <w:tab/>
      </w:r>
      <w:r>
        <w:rPr>
          <w:spacing w:val="-2"/>
        </w:rPr>
        <w:t>Композиция</w:t>
      </w:r>
      <w:r>
        <w:tab/>
      </w:r>
      <w:r>
        <w:rPr>
          <w:spacing w:val="-2"/>
        </w:rPr>
        <w:t xml:space="preserve">открытки: </w:t>
      </w:r>
      <w:r>
        <w:t>совмещение текста (шрифта) и изображения. Рисунок открытки или аппликация.</w:t>
      </w:r>
    </w:p>
    <w:p w:rsidR="007A46EE" w:rsidRDefault="009E1D98">
      <w:pPr>
        <w:pStyle w:val="a3"/>
        <w:spacing w:before="8" w:line="357" w:lineRule="auto"/>
        <w:ind w:firstLine="710"/>
        <w:jc w:val="left"/>
      </w:pPr>
      <w:r>
        <w:t>Эскиз</w:t>
      </w:r>
      <w:r>
        <w:rPr>
          <w:spacing w:val="-7"/>
        </w:rPr>
        <w:t xml:space="preserve"> </w:t>
      </w:r>
      <w:r>
        <w:t>плаката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афиши.</w:t>
      </w:r>
      <w:r>
        <w:rPr>
          <w:spacing w:val="-6"/>
        </w:rPr>
        <w:t xml:space="preserve"> </w:t>
      </w:r>
      <w:r>
        <w:t>Совмещение</w:t>
      </w:r>
      <w:r>
        <w:rPr>
          <w:spacing w:val="-7"/>
        </w:rPr>
        <w:t xml:space="preserve"> </w:t>
      </w:r>
      <w:r>
        <w:t>шрифта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изображения.</w:t>
      </w:r>
      <w:r>
        <w:rPr>
          <w:spacing w:val="-5"/>
        </w:rPr>
        <w:t xml:space="preserve"> </w:t>
      </w:r>
      <w:r>
        <w:t>Особенности композиции плаката.</w:t>
      </w:r>
    </w:p>
    <w:p w:rsidR="007A46EE" w:rsidRDefault="009E1D98">
      <w:pPr>
        <w:pStyle w:val="a3"/>
        <w:spacing w:before="5" w:line="362" w:lineRule="auto"/>
        <w:ind w:right="166" w:firstLine="710"/>
        <w:jc w:val="left"/>
      </w:pPr>
      <w:r>
        <w:t>Графические</w:t>
      </w:r>
      <w:r>
        <w:rPr>
          <w:spacing w:val="36"/>
        </w:rPr>
        <w:t xml:space="preserve"> </w:t>
      </w:r>
      <w:r>
        <w:t>зарисовки</w:t>
      </w:r>
      <w:r>
        <w:rPr>
          <w:spacing w:val="34"/>
        </w:rPr>
        <w:t xml:space="preserve"> </w:t>
      </w:r>
      <w:r>
        <w:t>карандашами</w:t>
      </w:r>
      <w:r>
        <w:rPr>
          <w:spacing w:val="35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памяти</w:t>
      </w:r>
      <w:r>
        <w:rPr>
          <w:spacing w:val="34"/>
        </w:rPr>
        <w:t xml:space="preserve"> </w:t>
      </w:r>
      <w:r>
        <w:t>или</w:t>
      </w:r>
      <w:r>
        <w:rPr>
          <w:spacing w:val="33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основе</w:t>
      </w:r>
      <w:r>
        <w:rPr>
          <w:spacing w:val="35"/>
        </w:rPr>
        <w:t xml:space="preserve"> </w:t>
      </w:r>
      <w:r>
        <w:t>наблюдений и фотографий архитектурных достопримечательностей своего города.</w:t>
      </w:r>
    </w:p>
    <w:p w:rsidR="007A46EE" w:rsidRDefault="009E1D98">
      <w:pPr>
        <w:pStyle w:val="a3"/>
        <w:spacing w:line="320" w:lineRule="exact"/>
        <w:ind w:left="1136"/>
        <w:jc w:val="left"/>
      </w:pPr>
      <w:r>
        <w:t>Транспорт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городе.</w:t>
      </w:r>
      <w:r>
        <w:rPr>
          <w:spacing w:val="-12"/>
        </w:rPr>
        <w:t xml:space="preserve"> </w:t>
      </w:r>
      <w:r>
        <w:t>Рисунки</w:t>
      </w:r>
      <w:r>
        <w:rPr>
          <w:spacing w:val="-16"/>
        </w:rPr>
        <w:t xml:space="preserve"> </w:t>
      </w:r>
      <w:r>
        <w:t>реальных</w:t>
      </w:r>
      <w:r>
        <w:rPr>
          <w:spacing w:val="-18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t>фантастических</w:t>
      </w:r>
      <w:r>
        <w:rPr>
          <w:spacing w:val="-17"/>
        </w:rPr>
        <w:t xml:space="preserve"> </w:t>
      </w:r>
      <w:r>
        <w:rPr>
          <w:spacing w:val="-2"/>
        </w:rPr>
        <w:t>машин.</w:t>
      </w:r>
    </w:p>
    <w:p w:rsidR="007A46EE" w:rsidRDefault="009E1D98">
      <w:pPr>
        <w:pStyle w:val="a3"/>
        <w:tabs>
          <w:tab w:val="left" w:pos="2950"/>
          <w:tab w:val="left" w:pos="3729"/>
          <w:tab w:val="left" w:pos="5073"/>
          <w:tab w:val="left" w:pos="6499"/>
          <w:tab w:val="left" w:pos="8088"/>
        </w:tabs>
        <w:spacing w:before="158" w:line="362" w:lineRule="auto"/>
        <w:ind w:right="186" w:firstLine="710"/>
        <w:jc w:val="left"/>
      </w:pPr>
      <w:r>
        <w:rPr>
          <w:spacing w:val="-2"/>
        </w:rPr>
        <w:t>Изображение</w:t>
      </w:r>
      <w:r>
        <w:tab/>
      </w:r>
      <w:r>
        <w:rPr>
          <w:spacing w:val="-4"/>
        </w:rPr>
        <w:t>лица</w:t>
      </w:r>
      <w:r>
        <w:tab/>
      </w:r>
      <w:r>
        <w:rPr>
          <w:spacing w:val="-2"/>
        </w:rPr>
        <w:t>человека.</w:t>
      </w:r>
      <w:r>
        <w:tab/>
      </w:r>
      <w:r>
        <w:rPr>
          <w:spacing w:val="-2"/>
        </w:rPr>
        <w:t>Строение,</w:t>
      </w:r>
      <w:r>
        <w:tab/>
      </w:r>
      <w:r>
        <w:rPr>
          <w:spacing w:val="-2"/>
        </w:rPr>
        <w:t>пропорции,</w:t>
      </w:r>
      <w:r>
        <w:tab/>
      </w:r>
      <w:r>
        <w:rPr>
          <w:spacing w:val="-4"/>
        </w:rPr>
        <w:t xml:space="preserve">взаиморасположение </w:t>
      </w:r>
      <w:r>
        <w:t>частей лица.</w:t>
      </w:r>
    </w:p>
    <w:p w:rsidR="007A46EE" w:rsidRDefault="009E1D98">
      <w:pPr>
        <w:pStyle w:val="a3"/>
        <w:spacing w:line="364" w:lineRule="auto"/>
        <w:ind w:firstLine="710"/>
        <w:jc w:val="left"/>
      </w:pPr>
      <w:r>
        <w:t>Эскиз</w:t>
      </w:r>
      <w:r>
        <w:rPr>
          <w:spacing w:val="36"/>
        </w:rPr>
        <w:t xml:space="preserve"> </w:t>
      </w:r>
      <w:r>
        <w:t>маски</w:t>
      </w:r>
      <w:r>
        <w:rPr>
          <w:spacing w:val="36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маскарада:</w:t>
      </w:r>
      <w:r>
        <w:rPr>
          <w:spacing w:val="33"/>
        </w:rPr>
        <w:t xml:space="preserve"> </w:t>
      </w:r>
      <w:r>
        <w:t>изображение</w:t>
      </w:r>
      <w:r>
        <w:rPr>
          <w:spacing w:val="40"/>
        </w:rPr>
        <w:t xml:space="preserve"> </w:t>
      </w:r>
      <w:r>
        <w:t>лица</w:t>
      </w:r>
      <w:r>
        <w:rPr>
          <w:spacing w:val="40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маски</w:t>
      </w:r>
      <w:r>
        <w:rPr>
          <w:spacing w:val="36"/>
        </w:rPr>
        <w:t xml:space="preserve"> </w:t>
      </w:r>
      <w:r>
        <w:t>персонажа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ярко выраженным характером. Аппликация из цветной бумаги.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line="313" w:lineRule="exact"/>
        <w:ind w:left="1979" w:hanging="843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«Живопись».</w:t>
      </w:r>
    </w:p>
    <w:p w:rsidR="007A46EE" w:rsidRDefault="009E1D98">
      <w:pPr>
        <w:pStyle w:val="a3"/>
        <w:spacing w:before="146" w:line="360" w:lineRule="auto"/>
        <w:ind w:right="141" w:firstLine="710"/>
      </w:pPr>
      <w:r>
        <w:t>Создание</w:t>
      </w:r>
      <w:r>
        <w:rPr>
          <w:spacing w:val="80"/>
        </w:rPr>
        <w:t xml:space="preserve">  </w:t>
      </w:r>
      <w:r>
        <w:t>сюжетной</w:t>
      </w:r>
      <w:r>
        <w:rPr>
          <w:spacing w:val="80"/>
        </w:rPr>
        <w:t xml:space="preserve">  </w:t>
      </w:r>
      <w:r>
        <w:t>композиции</w:t>
      </w:r>
      <w:r>
        <w:rPr>
          <w:spacing w:val="80"/>
        </w:rPr>
        <w:t xml:space="preserve">  </w:t>
      </w:r>
      <w:r>
        <w:t>«В</w:t>
      </w:r>
      <w:r>
        <w:rPr>
          <w:spacing w:val="80"/>
        </w:rPr>
        <w:t xml:space="preserve">  </w:t>
      </w:r>
      <w:r>
        <w:t>цирке»,</w:t>
      </w:r>
      <w:r>
        <w:rPr>
          <w:spacing w:val="80"/>
        </w:rPr>
        <w:t xml:space="preserve">  </w:t>
      </w:r>
      <w:r>
        <w:t>использование</w:t>
      </w:r>
      <w:r>
        <w:rPr>
          <w:spacing w:val="80"/>
        </w:rPr>
        <w:t xml:space="preserve">  </w:t>
      </w:r>
      <w:r>
        <w:t>гуаши или карандаша и акварели (по памяти и представлению). Художник в театре: эск</w:t>
      </w:r>
      <w:r>
        <w:t>из занавеса</w:t>
      </w:r>
      <w:r>
        <w:rPr>
          <w:spacing w:val="80"/>
        </w:rPr>
        <w:t xml:space="preserve"> </w:t>
      </w:r>
      <w:r>
        <w:t>(или</w:t>
      </w:r>
      <w:r>
        <w:rPr>
          <w:spacing w:val="80"/>
        </w:rPr>
        <w:t xml:space="preserve"> </w:t>
      </w:r>
      <w:r>
        <w:t>декораций</w:t>
      </w:r>
      <w:r>
        <w:rPr>
          <w:spacing w:val="80"/>
        </w:rPr>
        <w:t xml:space="preserve"> </w:t>
      </w:r>
      <w:r>
        <w:t>сцены)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спектакля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сказочным</w:t>
      </w:r>
      <w:r>
        <w:rPr>
          <w:spacing w:val="80"/>
        </w:rPr>
        <w:t xml:space="preserve"> </w:t>
      </w:r>
      <w:r>
        <w:t>сюжетом</w:t>
      </w:r>
      <w:r>
        <w:rPr>
          <w:spacing w:val="80"/>
        </w:rPr>
        <w:t xml:space="preserve"> </w:t>
      </w:r>
      <w:r>
        <w:t>(сказка по выбору).</w:t>
      </w:r>
    </w:p>
    <w:p w:rsidR="007A46EE" w:rsidRDefault="009E1D98">
      <w:pPr>
        <w:pStyle w:val="a3"/>
        <w:spacing w:before="4" w:line="362" w:lineRule="auto"/>
        <w:ind w:right="163" w:firstLine="710"/>
      </w:pPr>
      <w: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7A46EE" w:rsidRDefault="009E1D98">
      <w:pPr>
        <w:pStyle w:val="a3"/>
        <w:spacing w:line="319" w:lineRule="exact"/>
        <w:ind w:left="1136"/>
      </w:pPr>
      <w:r>
        <w:t>Натюрморт</w:t>
      </w:r>
      <w:r>
        <w:rPr>
          <w:spacing w:val="46"/>
        </w:rPr>
        <w:t xml:space="preserve">  </w:t>
      </w:r>
      <w:r>
        <w:t>из</w:t>
      </w:r>
      <w:r>
        <w:rPr>
          <w:spacing w:val="50"/>
        </w:rPr>
        <w:t xml:space="preserve">  </w:t>
      </w:r>
      <w:r>
        <w:t>простых</w:t>
      </w:r>
      <w:r>
        <w:rPr>
          <w:spacing w:val="44"/>
        </w:rPr>
        <w:t xml:space="preserve">  </w:t>
      </w:r>
      <w:r>
        <w:t>предметов</w:t>
      </w:r>
      <w:r>
        <w:rPr>
          <w:spacing w:val="50"/>
        </w:rPr>
        <w:t xml:space="preserve">  </w:t>
      </w:r>
      <w:r>
        <w:t>с</w:t>
      </w:r>
      <w:r>
        <w:rPr>
          <w:spacing w:val="49"/>
        </w:rPr>
        <w:t xml:space="preserve">  </w:t>
      </w:r>
      <w:r>
        <w:t>натуры</w:t>
      </w:r>
      <w:r>
        <w:rPr>
          <w:spacing w:val="51"/>
        </w:rPr>
        <w:t xml:space="preserve">  </w:t>
      </w:r>
      <w:r>
        <w:t>или</w:t>
      </w:r>
      <w:r>
        <w:rPr>
          <w:spacing w:val="50"/>
        </w:rPr>
        <w:t xml:space="preserve">  </w:t>
      </w:r>
      <w:r>
        <w:t>по</w:t>
      </w:r>
      <w:r>
        <w:rPr>
          <w:spacing w:val="46"/>
        </w:rPr>
        <w:t xml:space="preserve">  </w:t>
      </w:r>
      <w:r>
        <w:rPr>
          <w:spacing w:val="-2"/>
        </w:rPr>
        <w:t>представлению.</w:t>
      </w:r>
    </w:p>
    <w:p w:rsidR="007A46EE" w:rsidRDefault="009E1D98">
      <w:pPr>
        <w:pStyle w:val="a3"/>
        <w:spacing w:before="158" w:line="362" w:lineRule="auto"/>
        <w:ind w:right="157"/>
      </w:pPr>
      <w:r>
        <w:t>«Натюрморт-автопортрет» из предметов, характеризующих личность</w:t>
      </w:r>
      <w:r>
        <w:rPr>
          <w:spacing w:val="80"/>
        </w:rPr>
        <w:t xml:space="preserve"> </w:t>
      </w:r>
      <w:r>
        <w:rPr>
          <w:spacing w:val="-2"/>
        </w:rPr>
        <w:t>обучающегося.</w:t>
      </w:r>
    </w:p>
    <w:p w:rsidR="007A46EE" w:rsidRDefault="009E1D98">
      <w:pPr>
        <w:pStyle w:val="a3"/>
        <w:spacing w:line="360" w:lineRule="auto"/>
        <w:ind w:right="140" w:firstLine="710"/>
      </w:pPr>
      <w:r>
        <w:t>Пейзаж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живописи.</w:t>
      </w:r>
      <w:r>
        <w:rPr>
          <w:spacing w:val="80"/>
        </w:rPr>
        <w:t xml:space="preserve"> </w:t>
      </w:r>
      <w:r>
        <w:t>Передача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пейзаже</w:t>
      </w:r>
      <w:r>
        <w:rPr>
          <w:spacing w:val="80"/>
        </w:rPr>
        <w:t xml:space="preserve"> </w:t>
      </w:r>
      <w:r>
        <w:t>состояний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природе.</w:t>
      </w:r>
      <w:r>
        <w:rPr>
          <w:spacing w:val="80"/>
        </w:rPr>
        <w:t xml:space="preserve"> </w:t>
      </w:r>
      <w:r>
        <w:t>Выбор для изображения времени года, времени дня, характера погоды и особенностей ла</w:t>
      </w:r>
      <w:r>
        <w:t>ндшафта</w:t>
      </w:r>
      <w:r>
        <w:rPr>
          <w:spacing w:val="40"/>
        </w:rPr>
        <w:t xml:space="preserve">  </w:t>
      </w:r>
      <w:r>
        <w:t>(лес</w:t>
      </w:r>
      <w:r>
        <w:rPr>
          <w:spacing w:val="40"/>
        </w:rPr>
        <w:t xml:space="preserve">  </w:t>
      </w:r>
      <w:r>
        <w:t>или</w:t>
      </w:r>
      <w:r>
        <w:rPr>
          <w:spacing w:val="40"/>
        </w:rPr>
        <w:t xml:space="preserve">  </w:t>
      </w:r>
      <w:r>
        <w:t>поле,</w:t>
      </w:r>
      <w:r>
        <w:rPr>
          <w:spacing w:val="40"/>
        </w:rPr>
        <w:t xml:space="preserve">  </w:t>
      </w:r>
      <w:r>
        <w:t>река</w:t>
      </w:r>
      <w:r>
        <w:rPr>
          <w:spacing w:val="40"/>
        </w:rPr>
        <w:t xml:space="preserve">  </w:t>
      </w:r>
      <w:r>
        <w:t>или</w:t>
      </w:r>
      <w:r>
        <w:rPr>
          <w:spacing w:val="40"/>
        </w:rPr>
        <w:t xml:space="preserve">  </w:t>
      </w:r>
      <w:r>
        <w:t>озеро);</w:t>
      </w:r>
      <w:r>
        <w:rPr>
          <w:spacing w:val="40"/>
        </w:rPr>
        <w:t xml:space="preserve">  </w:t>
      </w:r>
      <w:r>
        <w:t>количество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состояние</w:t>
      </w:r>
      <w:r>
        <w:rPr>
          <w:spacing w:val="40"/>
        </w:rPr>
        <w:t xml:space="preserve">  </w:t>
      </w:r>
      <w:r>
        <w:t>неба в изображении.</w:t>
      </w:r>
    </w:p>
    <w:p w:rsidR="007A46EE" w:rsidRDefault="009E1D98">
      <w:pPr>
        <w:pStyle w:val="a3"/>
        <w:spacing w:line="362" w:lineRule="auto"/>
        <w:ind w:right="156" w:firstLine="710"/>
      </w:pPr>
      <w:r>
        <w:t xml:space="preserve">Портрет человека по памяти и представлению с использованием натуры. Выражение в портрете (автопортрете) характера человека, особенностей его </w:t>
      </w:r>
      <w:r>
        <w:rPr>
          <w:spacing w:val="-2"/>
        </w:rPr>
        <w:t>личности</w:t>
      </w:r>
    </w:p>
    <w:p w:rsidR="007A46EE" w:rsidRDefault="009E1D98">
      <w:pPr>
        <w:pStyle w:val="a3"/>
        <w:spacing w:line="362" w:lineRule="auto"/>
        <w:ind w:right="152"/>
      </w:pPr>
      <w:r>
        <w:t>с</w:t>
      </w:r>
      <w:r>
        <w:rPr>
          <w:spacing w:val="80"/>
        </w:rPr>
        <w:t xml:space="preserve"> </w:t>
      </w:r>
      <w:r>
        <w:t>использован</w:t>
      </w:r>
      <w:r>
        <w:t>ием</w:t>
      </w:r>
      <w:r>
        <w:rPr>
          <w:spacing w:val="80"/>
        </w:rPr>
        <w:t xml:space="preserve"> </w:t>
      </w:r>
      <w:r>
        <w:t>выразительных</w:t>
      </w:r>
      <w:r>
        <w:rPr>
          <w:spacing w:val="80"/>
        </w:rPr>
        <w:t xml:space="preserve"> </w:t>
      </w:r>
      <w:r>
        <w:t>возможностей</w:t>
      </w:r>
      <w:r>
        <w:rPr>
          <w:spacing w:val="80"/>
        </w:rPr>
        <w:t xml:space="preserve"> </w:t>
      </w:r>
      <w:r>
        <w:t>композиционного</w:t>
      </w:r>
      <w:r>
        <w:rPr>
          <w:spacing w:val="80"/>
        </w:rPr>
        <w:t xml:space="preserve"> </w:t>
      </w:r>
      <w:r>
        <w:t>размещения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плоскости</w:t>
      </w:r>
      <w:r>
        <w:rPr>
          <w:spacing w:val="40"/>
        </w:rPr>
        <w:t xml:space="preserve"> </w:t>
      </w:r>
      <w:r>
        <w:t>листа,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пропорций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мимики</w:t>
      </w:r>
      <w:r>
        <w:rPr>
          <w:spacing w:val="40"/>
        </w:rPr>
        <w:t xml:space="preserve"> </w:t>
      </w:r>
      <w:r>
        <w:t>лица,</w:t>
      </w:r>
      <w:r>
        <w:rPr>
          <w:spacing w:val="40"/>
        </w:rPr>
        <w:t xml:space="preserve"> </w:t>
      </w:r>
      <w:r>
        <w:t>характера</w:t>
      </w:r>
      <w:r>
        <w:rPr>
          <w:spacing w:val="40"/>
        </w:rPr>
        <w:t xml:space="preserve"> </w:t>
      </w:r>
      <w:r>
        <w:t>цветового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60"/>
      </w:pPr>
      <w:r>
        <w:t>решения, сильного или мягкого контраста, включения в композицию дополнительных предметов.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8"/>
        <w:ind w:left="1979" w:hanging="84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«Скульптура».</w:t>
      </w:r>
    </w:p>
    <w:p w:rsidR="007A46EE" w:rsidRDefault="009E1D98">
      <w:pPr>
        <w:pStyle w:val="a3"/>
        <w:spacing w:before="162" w:line="362" w:lineRule="auto"/>
        <w:ind w:right="138" w:firstLine="710"/>
      </w:pPr>
      <w:r>
        <w:t>Создание</w:t>
      </w:r>
      <w:r>
        <w:rPr>
          <w:spacing w:val="40"/>
        </w:rPr>
        <w:t xml:space="preserve"> </w:t>
      </w:r>
      <w:r>
        <w:t>игрушки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подручного</w:t>
      </w:r>
      <w:r>
        <w:rPr>
          <w:spacing w:val="40"/>
        </w:rPr>
        <w:t xml:space="preserve"> </w:t>
      </w:r>
      <w:r>
        <w:t>нехудожественного</w:t>
      </w:r>
      <w:r>
        <w:rPr>
          <w:spacing w:val="40"/>
        </w:rPr>
        <w:t xml:space="preserve"> </w:t>
      </w:r>
      <w:r>
        <w:t>материала,</w:t>
      </w:r>
      <w:r>
        <w:rPr>
          <w:spacing w:val="40"/>
        </w:rPr>
        <w:t xml:space="preserve"> </w:t>
      </w:r>
      <w:r>
        <w:t>придание ей</w:t>
      </w:r>
      <w:r>
        <w:rPr>
          <w:spacing w:val="80"/>
        </w:rPr>
        <w:t xml:space="preserve"> </w:t>
      </w:r>
      <w:r>
        <w:t>одушевлённого</w:t>
      </w:r>
      <w:r>
        <w:rPr>
          <w:spacing w:val="80"/>
        </w:rPr>
        <w:t xml:space="preserve"> </w:t>
      </w:r>
      <w:r>
        <w:t>образа</w:t>
      </w:r>
      <w:r>
        <w:rPr>
          <w:spacing w:val="80"/>
        </w:rPr>
        <w:t xml:space="preserve"> </w:t>
      </w:r>
      <w:r>
        <w:t>(добавления</w:t>
      </w:r>
      <w:r>
        <w:rPr>
          <w:spacing w:val="80"/>
        </w:rPr>
        <w:t xml:space="preserve"> </w:t>
      </w:r>
      <w:r>
        <w:t>деталей</w:t>
      </w:r>
      <w:r>
        <w:rPr>
          <w:spacing w:val="80"/>
        </w:rPr>
        <w:t xml:space="preserve"> </w:t>
      </w:r>
      <w:r>
        <w:t>лепных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бумаги,</w:t>
      </w:r>
      <w:r>
        <w:rPr>
          <w:spacing w:val="80"/>
        </w:rPr>
        <w:t xml:space="preserve"> </w:t>
      </w:r>
      <w:r>
        <w:t>ниток или других материалов).</w:t>
      </w:r>
    </w:p>
    <w:p w:rsidR="007A46EE" w:rsidRDefault="009E1D98">
      <w:pPr>
        <w:pStyle w:val="a3"/>
        <w:spacing w:line="362" w:lineRule="auto"/>
        <w:ind w:right="157" w:firstLine="710"/>
      </w:pPr>
      <w:r>
        <w:t>Лепка сказочного персонажа на основе сюжета известной сказки или создание это</w:t>
      </w:r>
      <w:r>
        <w:t>го персонажа путём бумагопластики.</w:t>
      </w:r>
    </w:p>
    <w:p w:rsidR="007A46EE" w:rsidRDefault="009E1D98">
      <w:pPr>
        <w:pStyle w:val="a3"/>
        <w:spacing w:line="357" w:lineRule="auto"/>
        <w:ind w:right="156" w:firstLine="710"/>
      </w:pPr>
      <w:r>
        <w:t>Освоение знаний о видах скульптуры (по назначению) и жанрах скульптуры (по сюжету изображения).</w:t>
      </w:r>
    </w:p>
    <w:p w:rsidR="007A46EE" w:rsidRDefault="009E1D98">
      <w:pPr>
        <w:pStyle w:val="a3"/>
        <w:spacing w:line="357" w:lineRule="auto"/>
        <w:ind w:right="151" w:firstLine="710"/>
      </w:pPr>
      <w:r>
        <w:t>Лепка</w:t>
      </w:r>
      <w:r>
        <w:rPr>
          <w:spacing w:val="73"/>
        </w:rPr>
        <w:t xml:space="preserve">  </w:t>
      </w:r>
      <w:r>
        <w:t>эскиза</w:t>
      </w:r>
      <w:r>
        <w:rPr>
          <w:spacing w:val="73"/>
        </w:rPr>
        <w:t xml:space="preserve">  </w:t>
      </w:r>
      <w:r>
        <w:t>парковой</w:t>
      </w:r>
      <w:r>
        <w:rPr>
          <w:spacing w:val="73"/>
        </w:rPr>
        <w:t xml:space="preserve">  </w:t>
      </w:r>
      <w:r>
        <w:t>скульптуры.</w:t>
      </w:r>
      <w:r>
        <w:rPr>
          <w:spacing w:val="74"/>
        </w:rPr>
        <w:t xml:space="preserve">  </w:t>
      </w:r>
      <w:r>
        <w:t>Выражение</w:t>
      </w:r>
      <w:r>
        <w:rPr>
          <w:spacing w:val="73"/>
        </w:rPr>
        <w:t xml:space="preserve">  </w:t>
      </w:r>
      <w:r>
        <w:t>пластики</w:t>
      </w:r>
      <w:r>
        <w:rPr>
          <w:spacing w:val="73"/>
        </w:rPr>
        <w:t xml:space="preserve">  </w:t>
      </w:r>
      <w:r>
        <w:t>движения в скульптуре. Работа с пластилином или глиной.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line="318" w:lineRule="exact"/>
        <w:ind w:left="1979" w:hanging="84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«Декоративно-прикладное</w:t>
      </w:r>
      <w:r>
        <w:rPr>
          <w:sz w:val="28"/>
        </w:rPr>
        <w:t xml:space="preserve"> </w:t>
      </w:r>
      <w:r>
        <w:rPr>
          <w:spacing w:val="-2"/>
          <w:sz w:val="28"/>
        </w:rPr>
        <w:t>искусство».</w:t>
      </w:r>
    </w:p>
    <w:p w:rsidR="007A46EE" w:rsidRDefault="009E1D98">
      <w:pPr>
        <w:pStyle w:val="a3"/>
        <w:spacing w:before="163" w:line="360" w:lineRule="auto"/>
        <w:ind w:right="140" w:firstLine="710"/>
      </w:pPr>
      <w:r>
        <w:t>Приёмы</w:t>
      </w:r>
      <w:r>
        <w:rPr>
          <w:spacing w:val="40"/>
        </w:rPr>
        <w:t xml:space="preserve"> </w:t>
      </w:r>
      <w:r>
        <w:t>исполнения</w:t>
      </w:r>
      <w:r>
        <w:rPr>
          <w:spacing w:val="40"/>
        </w:rPr>
        <w:t xml:space="preserve"> </w:t>
      </w:r>
      <w:r>
        <w:t>орнаментов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эскизов</w:t>
      </w:r>
      <w:r>
        <w:rPr>
          <w:spacing w:val="40"/>
        </w:rPr>
        <w:t xml:space="preserve"> </w:t>
      </w:r>
      <w:r>
        <w:t>украшения</w:t>
      </w:r>
      <w:r>
        <w:rPr>
          <w:spacing w:val="40"/>
        </w:rPr>
        <w:t xml:space="preserve"> </w:t>
      </w:r>
      <w:r>
        <w:t>посуды из</w:t>
      </w:r>
      <w:r>
        <w:rPr>
          <w:spacing w:val="40"/>
        </w:rPr>
        <w:t xml:space="preserve"> </w:t>
      </w:r>
      <w:r>
        <w:t>дерева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глины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традициях</w:t>
      </w:r>
      <w:r>
        <w:rPr>
          <w:spacing w:val="40"/>
        </w:rPr>
        <w:t xml:space="preserve"> </w:t>
      </w:r>
      <w:r>
        <w:t>народных</w:t>
      </w:r>
      <w:r>
        <w:rPr>
          <w:spacing w:val="40"/>
        </w:rPr>
        <w:t xml:space="preserve"> </w:t>
      </w:r>
      <w:r>
        <w:t>художественных</w:t>
      </w:r>
      <w:r>
        <w:rPr>
          <w:spacing w:val="40"/>
        </w:rPr>
        <w:t xml:space="preserve"> </w:t>
      </w:r>
      <w:r>
        <w:t>промыслов</w:t>
      </w:r>
      <w:r>
        <w:rPr>
          <w:spacing w:val="40"/>
        </w:rPr>
        <w:t xml:space="preserve"> </w:t>
      </w:r>
      <w:r>
        <w:t>Хохломы</w:t>
      </w:r>
      <w:r>
        <w:rPr>
          <w:spacing w:val="80"/>
        </w:rPr>
        <w:t xml:space="preserve"> </w:t>
      </w:r>
      <w:r>
        <w:t>и Гжели (или в традициях других промыслов по выбору учителя).</w:t>
      </w:r>
    </w:p>
    <w:p w:rsidR="007A46EE" w:rsidRDefault="009E1D98">
      <w:pPr>
        <w:pStyle w:val="a3"/>
        <w:spacing w:line="364" w:lineRule="auto"/>
        <w:ind w:right="151" w:firstLine="710"/>
      </w:pPr>
      <w:r>
        <w:t>Эскизы орнаментов для росписи тканей. Раппорт. Трафарет и создание орнамента при помощи печаток или штампов.</w:t>
      </w:r>
    </w:p>
    <w:p w:rsidR="007A46EE" w:rsidRDefault="009E1D98">
      <w:pPr>
        <w:pStyle w:val="a3"/>
        <w:spacing w:line="360" w:lineRule="auto"/>
        <w:ind w:right="147" w:firstLine="710"/>
      </w:pPr>
      <w:r>
        <w:t>Эскизы</w:t>
      </w:r>
      <w:r>
        <w:rPr>
          <w:spacing w:val="-5"/>
        </w:rPr>
        <w:t xml:space="preserve"> </w:t>
      </w:r>
      <w:r>
        <w:t>орнамента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росписи</w:t>
      </w:r>
      <w:r>
        <w:rPr>
          <w:spacing w:val="-5"/>
        </w:rPr>
        <w:t xml:space="preserve"> </w:t>
      </w:r>
      <w:r>
        <w:t>платка:</w:t>
      </w:r>
      <w:r>
        <w:rPr>
          <w:spacing w:val="-14"/>
        </w:rPr>
        <w:t xml:space="preserve"> </w:t>
      </w:r>
      <w:r>
        <w:t>симметрия</w:t>
      </w:r>
      <w:r>
        <w:rPr>
          <w:spacing w:val="-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асимметрия</w:t>
      </w:r>
      <w:r>
        <w:rPr>
          <w:spacing w:val="-2"/>
        </w:rPr>
        <w:t xml:space="preserve"> </w:t>
      </w:r>
      <w:r>
        <w:t>построения композиции, статика и динамика узора, ритмические чередования мотивов, нал</w:t>
      </w:r>
      <w:r>
        <w:t xml:space="preserve">ичие композиционного центра, роспись по канве. Рассматривание павловопосадских </w:t>
      </w:r>
      <w:r>
        <w:rPr>
          <w:spacing w:val="-2"/>
        </w:rPr>
        <w:t>платков.</w:t>
      </w:r>
    </w:p>
    <w:p w:rsidR="007A46EE" w:rsidRDefault="009E1D98">
      <w:pPr>
        <w:pStyle w:val="a3"/>
        <w:spacing w:line="362" w:lineRule="auto"/>
        <w:ind w:right="155" w:firstLine="710"/>
      </w:pPr>
      <w:r>
        <w:t>Проектирование (эскизы) декоративных украшений в городе, например, ажурные ограды, украшения фонарей, скамеек, киосков, подставок для цветов.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line="320" w:lineRule="exact"/>
        <w:ind w:left="1979" w:hanging="84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«Архитектура».</w:t>
      </w:r>
    </w:p>
    <w:p w:rsidR="007A46EE" w:rsidRDefault="009E1D98">
      <w:pPr>
        <w:pStyle w:val="a3"/>
        <w:tabs>
          <w:tab w:val="left" w:pos="3181"/>
          <w:tab w:val="left" w:pos="5630"/>
          <w:tab w:val="left" w:pos="7853"/>
          <w:tab w:val="left" w:pos="8814"/>
        </w:tabs>
        <w:spacing w:before="139" w:line="362" w:lineRule="auto"/>
        <w:ind w:right="142" w:firstLine="710"/>
      </w:pPr>
      <w:r>
        <w:rPr>
          <w:spacing w:val="-2"/>
        </w:rPr>
        <w:t>Зари</w:t>
      </w:r>
      <w:r>
        <w:rPr>
          <w:spacing w:val="-2"/>
        </w:rPr>
        <w:t>совки</w:t>
      </w:r>
      <w:r>
        <w:tab/>
      </w:r>
      <w:r>
        <w:rPr>
          <w:spacing w:val="-2"/>
        </w:rPr>
        <w:t>исторических</w:t>
      </w:r>
      <w:r>
        <w:tab/>
      </w:r>
      <w:r>
        <w:rPr>
          <w:spacing w:val="-2"/>
        </w:rPr>
        <w:t>памятников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 xml:space="preserve">архитектурных </w:t>
      </w:r>
      <w:r>
        <w:t>достопримечательностей</w:t>
      </w:r>
      <w:r>
        <w:rPr>
          <w:spacing w:val="40"/>
        </w:rPr>
        <w:t xml:space="preserve"> </w:t>
      </w:r>
      <w:r>
        <w:t>города</w:t>
      </w:r>
      <w:r>
        <w:rPr>
          <w:spacing w:val="4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села.</w:t>
      </w:r>
      <w:r>
        <w:rPr>
          <w:spacing w:val="40"/>
        </w:rPr>
        <w:t xml:space="preserve"> </w:t>
      </w:r>
      <w:r>
        <w:t>Работа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наблюдению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памяти,</w:t>
      </w:r>
      <w:r>
        <w:rPr>
          <w:spacing w:val="80"/>
        </w:rPr>
        <w:t xml:space="preserve"> </w:t>
      </w:r>
      <w:r>
        <w:t>на основе использования фотографий и образных представлений.</w:t>
      </w:r>
    </w:p>
    <w:p w:rsidR="007A46EE" w:rsidRDefault="009E1D98">
      <w:pPr>
        <w:pStyle w:val="a3"/>
        <w:spacing w:line="364" w:lineRule="auto"/>
        <w:ind w:right="155" w:firstLine="710"/>
      </w:pPr>
      <w:r>
        <w:t>Проектирование садово-паркового пространства на плоскости (аппликация, колл</w:t>
      </w:r>
      <w:r>
        <w:t>аж) или в виде макета с использованием бумаги, картона, пенопласта и других</w:t>
      </w:r>
    </w:p>
    <w:p w:rsidR="007A46EE" w:rsidRDefault="007A46EE">
      <w:pPr>
        <w:pStyle w:val="a3"/>
        <w:spacing w:line="364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54"/>
      </w:pPr>
      <w:r>
        <w:t>подручных материалов. 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</w:t>
      </w:r>
      <w:r>
        <w:t>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3"/>
        <w:ind w:left="1979" w:hanging="84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«Восприятие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произведений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искусства».</w:t>
      </w:r>
    </w:p>
    <w:p w:rsidR="007A46EE" w:rsidRDefault="009E1D98">
      <w:pPr>
        <w:pStyle w:val="a3"/>
        <w:spacing w:before="158" w:line="357" w:lineRule="auto"/>
        <w:ind w:right="152" w:firstLine="710"/>
      </w:pPr>
      <w:r>
        <w:t>Иллюстрации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детских</w:t>
      </w:r>
      <w:r>
        <w:rPr>
          <w:spacing w:val="80"/>
        </w:rPr>
        <w:t xml:space="preserve"> </w:t>
      </w:r>
      <w:r>
        <w:t>книгах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дизайн</w:t>
      </w:r>
      <w:r>
        <w:rPr>
          <w:spacing w:val="80"/>
        </w:rPr>
        <w:t xml:space="preserve"> </w:t>
      </w:r>
      <w:r>
        <w:t>детской</w:t>
      </w:r>
      <w:r>
        <w:rPr>
          <w:spacing w:val="80"/>
        </w:rPr>
        <w:t xml:space="preserve"> </w:t>
      </w:r>
      <w:r>
        <w:t>книги.</w:t>
      </w:r>
      <w:r>
        <w:rPr>
          <w:spacing w:val="80"/>
        </w:rPr>
        <w:t xml:space="preserve"> </w:t>
      </w:r>
      <w:r>
        <w:t>Рассматривание и обсуждение иллюстраций известных российских иллюстраторов детских книг.</w:t>
      </w:r>
    </w:p>
    <w:p w:rsidR="007A46EE" w:rsidRDefault="009E1D98">
      <w:pPr>
        <w:pStyle w:val="a3"/>
        <w:spacing w:before="1" w:line="362" w:lineRule="auto"/>
        <w:ind w:right="136" w:firstLine="710"/>
      </w:pPr>
      <w:r>
        <w:t>Восприятие</w:t>
      </w:r>
      <w:r>
        <w:rPr>
          <w:spacing w:val="80"/>
        </w:rPr>
        <w:t xml:space="preserve"> </w:t>
      </w:r>
      <w:r>
        <w:t>объектов</w:t>
      </w:r>
      <w:r>
        <w:rPr>
          <w:spacing w:val="80"/>
        </w:rPr>
        <w:t xml:space="preserve"> </w:t>
      </w:r>
      <w:r>
        <w:t>окружающего</w:t>
      </w:r>
      <w:r>
        <w:rPr>
          <w:spacing w:val="80"/>
        </w:rPr>
        <w:t xml:space="preserve"> </w:t>
      </w:r>
      <w:r>
        <w:t>мира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архитектура,</w:t>
      </w:r>
      <w:r>
        <w:rPr>
          <w:spacing w:val="80"/>
        </w:rPr>
        <w:t xml:space="preserve"> </w:t>
      </w:r>
      <w:r>
        <w:t>улицы</w:t>
      </w:r>
      <w:r>
        <w:rPr>
          <w:spacing w:val="80"/>
        </w:rPr>
        <w:t xml:space="preserve"> </w:t>
      </w:r>
      <w:r>
        <w:t>города или</w:t>
      </w:r>
      <w:r>
        <w:rPr>
          <w:spacing w:val="80"/>
          <w:w w:val="150"/>
        </w:rPr>
        <w:t xml:space="preserve"> </w:t>
      </w:r>
      <w:r>
        <w:t>села.</w:t>
      </w:r>
      <w:r>
        <w:rPr>
          <w:spacing w:val="80"/>
          <w:w w:val="150"/>
        </w:rPr>
        <w:t xml:space="preserve"> </w:t>
      </w:r>
      <w:r>
        <w:t>Памятники</w:t>
      </w:r>
      <w:r>
        <w:rPr>
          <w:spacing w:val="80"/>
          <w:w w:val="150"/>
        </w:rPr>
        <w:t xml:space="preserve"> </w:t>
      </w:r>
      <w:r>
        <w:t>архитектуры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архитектурные</w:t>
      </w:r>
      <w:r>
        <w:rPr>
          <w:spacing w:val="80"/>
          <w:w w:val="150"/>
        </w:rPr>
        <w:t xml:space="preserve"> </w:t>
      </w:r>
      <w:r>
        <w:t>достопримечательности (по выбору учителя), их значение в современном мире.</w:t>
      </w:r>
    </w:p>
    <w:p w:rsidR="007A46EE" w:rsidRDefault="009E1D98">
      <w:pPr>
        <w:pStyle w:val="a3"/>
        <w:spacing w:line="357" w:lineRule="auto"/>
        <w:ind w:right="138" w:firstLine="710"/>
      </w:pPr>
      <w:r>
        <w:t>Виртуальное путешествие: памятники архитектуры в Москве и Санкт- Петербурге (обзор памятников по выбору учителя).</w:t>
      </w:r>
    </w:p>
    <w:p w:rsidR="007A46EE" w:rsidRDefault="009E1D98">
      <w:pPr>
        <w:pStyle w:val="a3"/>
        <w:spacing w:line="360" w:lineRule="auto"/>
        <w:ind w:right="140" w:firstLine="710"/>
      </w:pPr>
      <w:r>
        <w:t>Художественн</w:t>
      </w:r>
      <w:r>
        <w:t>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</w:t>
      </w:r>
      <w:r>
        <w:rPr>
          <w:spacing w:val="40"/>
        </w:rPr>
        <w:t xml:space="preserve"> </w:t>
      </w:r>
      <w:r>
        <w:t>искусств</w:t>
      </w:r>
      <w:r>
        <w:rPr>
          <w:spacing w:val="80"/>
          <w:w w:val="150"/>
        </w:rPr>
        <w:t xml:space="preserve"> </w:t>
      </w:r>
      <w:r>
        <w:t>имени</w:t>
      </w:r>
      <w:r>
        <w:rPr>
          <w:spacing w:val="80"/>
          <w:w w:val="150"/>
        </w:rPr>
        <w:t xml:space="preserve"> </w:t>
      </w:r>
      <w:r>
        <w:t>А.С.</w:t>
      </w:r>
      <w:r>
        <w:rPr>
          <w:spacing w:val="23"/>
        </w:rPr>
        <w:t xml:space="preserve"> </w:t>
      </w:r>
      <w:r>
        <w:t>Пушкина.</w:t>
      </w:r>
      <w:r>
        <w:rPr>
          <w:spacing w:val="80"/>
          <w:w w:val="150"/>
        </w:rPr>
        <w:t xml:space="preserve"> </w:t>
      </w:r>
      <w:r>
        <w:t>Экскурсии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местные</w:t>
      </w:r>
      <w:r>
        <w:rPr>
          <w:spacing w:val="80"/>
          <w:w w:val="150"/>
        </w:rPr>
        <w:t xml:space="preserve"> </w:t>
      </w:r>
      <w:r>
        <w:t>художественные</w:t>
      </w:r>
      <w:r>
        <w:rPr>
          <w:spacing w:val="80"/>
          <w:w w:val="150"/>
        </w:rPr>
        <w:t xml:space="preserve"> </w:t>
      </w:r>
      <w:r>
        <w:t>м</w:t>
      </w:r>
      <w:r>
        <w:t>узеи и</w:t>
      </w:r>
      <w:r>
        <w:rPr>
          <w:spacing w:val="-7"/>
        </w:rPr>
        <w:t xml:space="preserve"> </w:t>
      </w:r>
      <w:r>
        <w:t>галереи.</w:t>
      </w:r>
      <w:r>
        <w:rPr>
          <w:spacing w:val="-4"/>
        </w:rPr>
        <w:t xml:space="preserve"> </w:t>
      </w:r>
      <w:r>
        <w:t>Виртуальные</w:t>
      </w:r>
      <w:r>
        <w:rPr>
          <w:spacing w:val="-5"/>
        </w:rPr>
        <w:t xml:space="preserve"> </w:t>
      </w:r>
      <w:r>
        <w:t>экскурсии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знаменитые</w:t>
      </w:r>
      <w:r>
        <w:rPr>
          <w:spacing w:val="-5"/>
        </w:rPr>
        <w:t xml:space="preserve"> </w:t>
      </w:r>
      <w:r>
        <w:t>зарубежные художественные</w:t>
      </w:r>
      <w:r>
        <w:rPr>
          <w:spacing w:val="-4"/>
        </w:rPr>
        <w:t xml:space="preserve"> </w:t>
      </w:r>
      <w:r>
        <w:t>музеи (выбор музеев – за учителем). Осознание значимости и увлекательности посещения музеев;</w:t>
      </w:r>
      <w:r>
        <w:rPr>
          <w:spacing w:val="72"/>
        </w:rPr>
        <w:t xml:space="preserve"> </w:t>
      </w:r>
      <w:r>
        <w:t>посещение</w:t>
      </w:r>
      <w:r>
        <w:rPr>
          <w:spacing w:val="78"/>
        </w:rPr>
        <w:t xml:space="preserve"> </w:t>
      </w:r>
      <w:r>
        <w:t>знаменитого</w:t>
      </w:r>
      <w:r>
        <w:rPr>
          <w:spacing w:val="78"/>
        </w:rPr>
        <w:t xml:space="preserve"> </w:t>
      </w:r>
      <w:r>
        <w:t>музея</w:t>
      </w:r>
      <w:r>
        <w:rPr>
          <w:spacing w:val="80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событие;</w:t>
      </w:r>
      <w:r>
        <w:rPr>
          <w:spacing w:val="72"/>
        </w:rPr>
        <w:t xml:space="preserve"> </w:t>
      </w:r>
      <w:r>
        <w:t>интерес</w:t>
      </w:r>
      <w:r>
        <w:rPr>
          <w:spacing w:val="79"/>
        </w:rPr>
        <w:t xml:space="preserve"> </w:t>
      </w:r>
      <w:r>
        <w:t>к</w:t>
      </w:r>
      <w:r>
        <w:rPr>
          <w:spacing w:val="70"/>
        </w:rPr>
        <w:t xml:space="preserve"> </w:t>
      </w:r>
      <w:r>
        <w:t>коллекции</w:t>
      </w:r>
      <w:r>
        <w:rPr>
          <w:spacing w:val="72"/>
        </w:rPr>
        <w:t xml:space="preserve"> </w:t>
      </w:r>
      <w:r>
        <w:t>музея и искусству в целом.</w:t>
      </w:r>
    </w:p>
    <w:p w:rsidR="007A46EE" w:rsidRDefault="009E1D98">
      <w:pPr>
        <w:pStyle w:val="a3"/>
        <w:spacing w:before="4" w:line="362" w:lineRule="auto"/>
        <w:ind w:right="152" w:firstLine="710"/>
      </w:pPr>
      <w:r>
        <w:t>Знания</w:t>
      </w:r>
      <w:r>
        <w:rPr>
          <w:spacing w:val="80"/>
        </w:rPr>
        <w:t xml:space="preserve">  </w:t>
      </w:r>
      <w:r>
        <w:t>о</w:t>
      </w:r>
      <w:r>
        <w:rPr>
          <w:spacing w:val="80"/>
        </w:rPr>
        <w:t xml:space="preserve">  </w:t>
      </w:r>
      <w:r>
        <w:t>видах</w:t>
      </w:r>
      <w:r>
        <w:rPr>
          <w:spacing w:val="80"/>
        </w:rPr>
        <w:t xml:space="preserve">  </w:t>
      </w:r>
      <w:r>
        <w:t>пространственных</w:t>
      </w:r>
      <w:r>
        <w:rPr>
          <w:spacing w:val="80"/>
        </w:rPr>
        <w:t xml:space="preserve">  </w:t>
      </w:r>
      <w:r>
        <w:t>искусств:</w:t>
      </w:r>
      <w:r>
        <w:rPr>
          <w:spacing w:val="80"/>
        </w:rPr>
        <w:t xml:space="preserve">  </w:t>
      </w:r>
      <w:r>
        <w:t>виды</w:t>
      </w:r>
      <w:r>
        <w:rPr>
          <w:spacing w:val="80"/>
        </w:rPr>
        <w:t xml:space="preserve">  </w:t>
      </w:r>
      <w:r>
        <w:t>определяются</w:t>
      </w:r>
      <w:r>
        <w:rPr>
          <w:spacing w:val="80"/>
        </w:rPr>
        <w:t xml:space="preserve"> </w:t>
      </w:r>
      <w:r>
        <w:t>по назначению произведений в жизни людей.</w:t>
      </w:r>
    </w:p>
    <w:p w:rsidR="007A46EE" w:rsidRDefault="009E1D98">
      <w:pPr>
        <w:pStyle w:val="a3"/>
        <w:spacing w:line="360" w:lineRule="auto"/>
        <w:ind w:right="135" w:firstLine="710"/>
      </w:pPr>
      <w:r>
        <w:t>Жанры в изобразительном искусстве – в живописи, графике, скульптуре – определяются предметом изображения; классификация и</w:t>
      </w:r>
      <w:r>
        <w:t xml:space="preserve"> сравнение содержания произведений сходного сюжета (например, портреты, пейзажи).</w:t>
      </w:r>
    </w:p>
    <w:p w:rsidR="007A46EE" w:rsidRDefault="009E1D98">
      <w:pPr>
        <w:pStyle w:val="a3"/>
        <w:spacing w:line="360" w:lineRule="auto"/>
        <w:ind w:right="138" w:firstLine="710"/>
      </w:pPr>
      <w:r>
        <w:t>Представления о произведениях крупнейших отечественных художников- пейзажистов:</w:t>
      </w:r>
      <w:r>
        <w:rPr>
          <w:spacing w:val="80"/>
        </w:rPr>
        <w:t xml:space="preserve"> </w:t>
      </w:r>
      <w:r>
        <w:t>И.И.</w:t>
      </w:r>
      <w:r>
        <w:rPr>
          <w:spacing w:val="40"/>
        </w:rPr>
        <w:t xml:space="preserve"> </w:t>
      </w:r>
      <w:r>
        <w:t>Шишкина,</w:t>
      </w:r>
      <w:r>
        <w:rPr>
          <w:spacing w:val="80"/>
        </w:rPr>
        <w:t xml:space="preserve"> </w:t>
      </w:r>
      <w:r>
        <w:t>И.И.</w:t>
      </w:r>
      <w:r>
        <w:rPr>
          <w:spacing w:val="40"/>
        </w:rPr>
        <w:t xml:space="preserve"> </w:t>
      </w:r>
      <w:r>
        <w:t>Левитана,</w:t>
      </w:r>
      <w:r>
        <w:rPr>
          <w:spacing w:val="80"/>
        </w:rPr>
        <w:t xml:space="preserve"> </w:t>
      </w:r>
      <w:r>
        <w:t>А.К.</w:t>
      </w:r>
      <w:r>
        <w:rPr>
          <w:spacing w:val="40"/>
        </w:rPr>
        <w:t xml:space="preserve"> </w:t>
      </w:r>
      <w:r>
        <w:t>Саврасова,</w:t>
      </w:r>
      <w:r>
        <w:rPr>
          <w:spacing w:val="80"/>
        </w:rPr>
        <w:t xml:space="preserve"> </w:t>
      </w:r>
      <w:r>
        <w:t>В.Д.</w:t>
      </w:r>
      <w:r>
        <w:rPr>
          <w:spacing w:val="40"/>
        </w:rPr>
        <w:t xml:space="preserve"> </w:t>
      </w:r>
      <w:r>
        <w:t>Поленова, И.К. Айвазовского и других.</w:t>
      </w:r>
    </w:p>
    <w:p w:rsidR="007A46EE" w:rsidRDefault="009E1D98">
      <w:pPr>
        <w:pStyle w:val="a3"/>
        <w:spacing w:line="362" w:lineRule="auto"/>
        <w:ind w:right="146" w:firstLine="710"/>
      </w:pPr>
      <w:r>
        <w:t>Представления о произведениях крупнейших отечественных портретистов: В.И. Сурикова, И.Е. Репина, В.А. Серова и других.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ind w:left="1979" w:hanging="84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«Азбука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цифровой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графики».</w:t>
      </w:r>
    </w:p>
    <w:p w:rsidR="007A46EE" w:rsidRDefault="009E1D98">
      <w:pPr>
        <w:pStyle w:val="a3"/>
        <w:spacing w:before="158" w:line="360" w:lineRule="auto"/>
        <w:ind w:right="149" w:firstLine="710"/>
      </w:pPr>
      <w:r>
        <w:t>Построение в графическом редакторе различных по эмоциональному восприятию ритмов рас</w:t>
      </w:r>
      <w:r>
        <w:t>положения пятен на плоскости: покой (статика), разные направления и ритмы движения (например, собрались, разбежались, догоняют, улетают). Вместо пятен (геометрических фигур) могут быть простые силуэты машинок, птичек, облаков.</w:t>
      </w:r>
    </w:p>
    <w:p w:rsidR="007A46EE" w:rsidRDefault="009E1D98">
      <w:pPr>
        <w:pStyle w:val="a3"/>
        <w:spacing w:before="1" w:line="360" w:lineRule="auto"/>
        <w:ind w:right="156" w:firstLine="710"/>
      </w:pPr>
      <w:r>
        <w:t>В графическом редакторе созда</w:t>
      </w:r>
      <w:r>
        <w:t>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7A46EE" w:rsidRDefault="009E1D98">
      <w:pPr>
        <w:pStyle w:val="a3"/>
        <w:spacing w:line="362" w:lineRule="auto"/>
        <w:ind w:right="152" w:firstLine="710"/>
      </w:pPr>
      <w:r>
        <w:t>Изображе</w:t>
      </w:r>
      <w:r>
        <w:t>ние и изучение мимики лица в программе Paint (или другом графическом редакторе).</w:t>
      </w:r>
    </w:p>
    <w:p w:rsidR="007A46EE" w:rsidRDefault="009E1D98">
      <w:pPr>
        <w:pStyle w:val="a3"/>
        <w:spacing w:line="362" w:lineRule="auto"/>
        <w:ind w:right="170" w:firstLine="710"/>
      </w:pPr>
      <w:r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7A46EE" w:rsidRDefault="009E1D98">
      <w:pPr>
        <w:pStyle w:val="a3"/>
        <w:spacing w:line="362" w:lineRule="auto"/>
        <w:ind w:right="166" w:firstLine="710"/>
      </w:pPr>
      <w:r>
        <w:t>Редактирование фотографий в программе Picture Manager:</w:t>
      </w:r>
      <w:r>
        <w:rPr>
          <w:spacing w:val="-1"/>
        </w:rPr>
        <w:t xml:space="preserve"> </w:t>
      </w:r>
      <w:r>
        <w:t>изменение яркости, контраста, насыщенности цвета; обрезка, поворот, отражение.</w:t>
      </w:r>
    </w:p>
    <w:p w:rsidR="007A46EE" w:rsidRDefault="009E1D98">
      <w:pPr>
        <w:pStyle w:val="a3"/>
        <w:spacing w:line="364" w:lineRule="auto"/>
        <w:ind w:right="168" w:firstLine="710"/>
      </w:pPr>
      <w:r>
        <w:t>Виртуальные путешествия в главные художественные музеи и музеи местные (по выбору учителя).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spacing w:line="318" w:lineRule="exact"/>
        <w:ind w:left="1768" w:hanging="632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4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классе</w:t>
      </w:r>
      <w:r>
        <w:rPr>
          <w:spacing w:val="-2"/>
          <w:sz w:val="28"/>
        </w:rPr>
        <w:t>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29"/>
        <w:ind w:left="1979" w:hanging="84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«Графика».</w:t>
      </w:r>
    </w:p>
    <w:p w:rsidR="007A46EE" w:rsidRDefault="009E1D98">
      <w:pPr>
        <w:pStyle w:val="a3"/>
        <w:spacing w:before="164" w:line="362" w:lineRule="auto"/>
        <w:ind w:right="149" w:firstLine="710"/>
      </w:pPr>
      <w:r>
        <w:t xml:space="preserve">Правила линейной и воздушной перспективы: уменьшение размера изображения по мере удаления от первого плана, смягчения цветового и тонального </w:t>
      </w:r>
      <w:r>
        <w:rPr>
          <w:spacing w:val="-2"/>
        </w:rPr>
        <w:t>контрастов.</w:t>
      </w:r>
    </w:p>
    <w:p w:rsidR="007A46EE" w:rsidRDefault="009E1D98">
      <w:pPr>
        <w:pStyle w:val="a3"/>
        <w:spacing w:line="362" w:lineRule="auto"/>
        <w:ind w:right="147" w:firstLine="710"/>
      </w:pPr>
      <w:r>
        <w:t>Рисунок фигуры человека: основные пропорции и взаимоотношение частей фигуры,</w:t>
      </w:r>
      <w:r>
        <w:rPr>
          <w:spacing w:val="80"/>
        </w:rPr>
        <w:t xml:space="preserve"> </w:t>
      </w:r>
      <w:r>
        <w:t>передача</w:t>
      </w:r>
      <w:r>
        <w:rPr>
          <w:spacing w:val="80"/>
        </w:rPr>
        <w:t xml:space="preserve"> </w:t>
      </w:r>
      <w:r>
        <w:t>движения</w:t>
      </w:r>
      <w:r>
        <w:rPr>
          <w:spacing w:val="80"/>
        </w:rPr>
        <w:t xml:space="preserve"> </w:t>
      </w:r>
      <w:r>
        <w:t>фигуры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плоскости</w:t>
      </w:r>
      <w:r>
        <w:rPr>
          <w:spacing w:val="80"/>
        </w:rPr>
        <w:t xml:space="preserve"> </w:t>
      </w:r>
      <w:r>
        <w:t>листа:</w:t>
      </w:r>
      <w:r>
        <w:rPr>
          <w:spacing w:val="80"/>
        </w:rPr>
        <w:t xml:space="preserve"> </w:t>
      </w:r>
      <w:r>
        <w:t>бег,</w:t>
      </w:r>
      <w:r>
        <w:rPr>
          <w:spacing w:val="80"/>
        </w:rPr>
        <w:t xml:space="preserve"> </w:t>
      </w:r>
      <w:r>
        <w:t>ходьба,</w:t>
      </w:r>
      <w:r>
        <w:rPr>
          <w:spacing w:val="80"/>
        </w:rPr>
        <w:t xml:space="preserve"> </w:t>
      </w:r>
      <w:r>
        <w:t>сидящая и стоящая фигуры.</w:t>
      </w:r>
    </w:p>
    <w:p w:rsidR="007A46EE" w:rsidRDefault="009E1D98">
      <w:pPr>
        <w:pStyle w:val="a3"/>
        <w:spacing w:line="357" w:lineRule="auto"/>
        <w:ind w:right="161" w:firstLine="710"/>
      </w:pPr>
      <w:r>
        <w:t>Графическое изображение героев былин, древних легенд, сказок и сказаний разных народов.</w:t>
      </w:r>
    </w:p>
    <w:p w:rsidR="007A46EE" w:rsidRDefault="009E1D98">
      <w:pPr>
        <w:pStyle w:val="a3"/>
        <w:spacing w:line="362" w:lineRule="auto"/>
        <w:ind w:right="158" w:firstLine="710"/>
      </w:pPr>
      <w:r>
        <w:t>Изображение города – тематическая графическая композиция; использование карандаша, м</w:t>
      </w:r>
      <w:r>
        <w:t>елков, фломастеров (смешанная техника).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ind w:left="1979" w:hanging="84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«Живопись».</w:t>
      </w:r>
    </w:p>
    <w:p w:rsidR="007A46EE" w:rsidRDefault="009E1D98">
      <w:pPr>
        <w:pStyle w:val="a3"/>
        <w:spacing w:before="158" w:line="362" w:lineRule="auto"/>
        <w:ind w:right="150" w:firstLine="710"/>
      </w:pPr>
      <w:r>
        <w:t>Красота</w:t>
      </w:r>
      <w:r>
        <w:rPr>
          <w:spacing w:val="-4"/>
        </w:rPr>
        <w:t xml:space="preserve"> </w:t>
      </w:r>
      <w:r>
        <w:t>природы</w:t>
      </w:r>
      <w:r>
        <w:rPr>
          <w:spacing w:val="-6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климатических</w:t>
      </w:r>
      <w:r>
        <w:rPr>
          <w:spacing w:val="-4"/>
        </w:rPr>
        <w:t xml:space="preserve"> </w:t>
      </w:r>
      <w:r>
        <w:t>зон,</w:t>
      </w:r>
      <w:r>
        <w:rPr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пейзажных</w:t>
      </w:r>
      <w:r>
        <w:rPr>
          <w:spacing w:val="-10"/>
        </w:rPr>
        <w:t xml:space="preserve"> </w:t>
      </w:r>
      <w:r>
        <w:t>композиций (горный, степной, среднерусский ландшафт).</w:t>
      </w:r>
    </w:p>
    <w:p w:rsidR="007A46EE" w:rsidRDefault="009E1D98">
      <w:pPr>
        <w:pStyle w:val="a3"/>
        <w:spacing w:line="360" w:lineRule="auto"/>
        <w:ind w:right="142" w:firstLine="710"/>
      </w:pPr>
      <w:r>
        <w:t>Портретные</w:t>
      </w:r>
      <w:r>
        <w:rPr>
          <w:spacing w:val="-1"/>
        </w:rPr>
        <w:t xml:space="preserve"> </w:t>
      </w:r>
      <w:r>
        <w:t>изображения человека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представлению и</w:t>
      </w:r>
      <w:r>
        <w:rPr>
          <w:spacing w:val="-2"/>
        </w:rPr>
        <w:t xml:space="preserve"> </w:t>
      </w:r>
      <w:r>
        <w:t>наблюдению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</w:t>
      </w:r>
      <w:r>
        <w:rPr>
          <w:spacing w:val="40"/>
        </w:rPr>
        <w:t xml:space="preserve"> </w:t>
      </w:r>
      <w:r>
        <w:t>по представлению (из выбранной культурной эпохи).</w:t>
      </w:r>
    </w:p>
    <w:p w:rsidR="007A46EE" w:rsidRDefault="009E1D98">
      <w:pPr>
        <w:pStyle w:val="a3"/>
        <w:spacing w:line="362" w:lineRule="auto"/>
        <w:ind w:right="141" w:firstLine="710"/>
      </w:pPr>
      <w:r>
        <w:t>Тематические</w:t>
      </w:r>
      <w:r>
        <w:rPr>
          <w:spacing w:val="80"/>
          <w:w w:val="150"/>
        </w:rPr>
        <w:t xml:space="preserve"> </w:t>
      </w:r>
      <w:r>
        <w:t>многофигурные</w:t>
      </w:r>
      <w:r>
        <w:rPr>
          <w:spacing w:val="80"/>
          <w:w w:val="150"/>
        </w:rPr>
        <w:t xml:space="preserve"> </w:t>
      </w:r>
      <w:r>
        <w:t>композиции:</w:t>
      </w:r>
      <w:r>
        <w:rPr>
          <w:spacing w:val="80"/>
          <w:w w:val="150"/>
        </w:rPr>
        <w:t xml:space="preserve"> </w:t>
      </w:r>
      <w:r>
        <w:t>колле</w:t>
      </w:r>
      <w:r>
        <w:t>ктивно</w:t>
      </w:r>
      <w:r>
        <w:rPr>
          <w:spacing w:val="80"/>
          <w:w w:val="150"/>
        </w:rPr>
        <w:t xml:space="preserve"> </w:t>
      </w:r>
      <w:r>
        <w:t>созданные</w:t>
      </w:r>
      <w:r>
        <w:rPr>
          <w:spacing w:val="80"/>
        </w:rPr>
        <w:t xml:space="preserve"> </w:t>
      </w:r>
      <w:r>
        <w:t>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line="314" w:lineRule="exact"/>
        <w:ind w:left="1979" w:hanging="84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«Скульптура».</w:t>
      </w:r>
    </w:p>
    <w:p w:rsidR="007A46EE" w:rsidRDefault="009E1D98">
      <w:pPr>
        <w:pStyle w:val="a3"/>
        <w:spacing w:before="154" w:line="362" w:lineRule="auto"/>
        <w:ind w:right="163" w:firstLine="710"/>
      </w:pPr>
      <w:r>
        <w:t xml:space="preserve">Знакомство со скульптурными памятниками героям и мемориальными </w:t>
      </w:r>
      <w:r>
        <w:rPr>
          <w:spacing w:val="-2"/>
        </w:rPr>
        <w:t>комплексами.</w:t>
      </w:r>
    </w:p>
    <w:p w:rsidR="007A46EE" w:rsidRDefault="009E1D98">
      <w:pPr>
        <w:pStyle w:val="a3"/>
        <w:spacing w:line="357" w:lineRule="auto"/>
        <w:ind w:right="146" w:firstLine="710"/>
      </w:pPr>
      <w:r>
        <w:t>Создание</w:t>
      </w:r>
      <w:r>
        <w:rPr>
          <w:spacing w:val="80"/>
          <w:w w:val="150"/>
        </w:rPr>
        <w:t xml:space="preserve"> </w:t>
      </w:r>
      <w:r>
        <w:t>эскиза</w:t>
      </w:r>
      <w:r>
        <w:rPr>
          <w:spacing w:val="80"/>
          <w:w w:val="150"/>
        </w:rPr>
        <w:t xml:space="preserve"> </w:t>
      </w:r>
      <w:r>
        <w:t>памятника</w:t>
      </w:r>
      <w:r>
        <w:rPr>
          <w:spacing w:val="80"/>
          <w:w w:val="150"/>
        </w:rPr>
        <w:t xml:space="preserve"> </w:t>
      </w:r>
      <w:r>
        <w:t>народному</w:t>
      </w:r>
      <w:r>
        <w:rPr>
          <w:spacing w:val="80"/>
          <w:w w:val="150"/>
        </w:rPr>
        <w:t xml:space="preserve"> </w:t>
      </w:r>
      <w:r>
        <w:t>герою.</w:t>
      </w:r>
      <w:r>
        <w:rPr>
          <w:spacing w:val="80"/>
          <w:w w:val="150"/>
        </w:rPr>
        <w:t xml:space="preserve"> </w:t>
      </w:r>
      <w:r>
        <w:t>Работа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пластилином или глиной. Выражение значительности, трагизма и победительной силы.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3"/>
        <w:ind w:left="1979" w:hanging="84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«Декоративно-прикладное</w:t>
      </w:r>
      <w:r>
        <w:rPr>
          <w:sz w:val="28"/>
        </w:rPr>
        <w:t xml:space="preserve"> </w:t>
      </w:r>
      <w:r>
        <w:rPr>
          <w:spacing w:val="-2"/>
          <w:sz w:val="28"/>
        </w:rPr>
        <w:t>искусство».</w:t>
      </w:r>
    </w:p>
    <w:p w:rsidR="007A46EE" w:rsidRDefault="009E1D98">
      <w:pPr>
        <w:pStyle w:val="a3"/>
        <w:spacing w:before="158" w:line="360" w:lineRule="auto"/>
        <w:ind w:right="140" w:firstLine="710"/>
      </w:pPr>
      <w:r>
        <w:t>Орнаменты разных народов. Подчинённость орнамента форме и назначени</w:t>
      </w:r>
      <w:r>
        <w:t>ю предмета, в художественной обработке которого он применяется. Особенности символов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изобразительных</w:t>
      </w:r>
      <w:r>
        <w:rPr>
          <w:spacing w:val="40"/>
        </w:rPr>
        <w:t xml:space="preserve"> </w:t>
      </w:r>
      <w:r>
        <w:t>мотивов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орнаментах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народов.</w:t>
      </w:r>
      <w:r>
        <w:rPr>
          <w:spacing w:val="40"/>
        </w:rPr>
        <w:t xml:space="preserve"> </w:t>
      </w:r>
      <w:r>
        <w:t>Орнаменты</w:t>
      </w:r>
      <w:r>
        <w:rPr>
          <w:spacing w:val="40"/>
        </w:rPr>
        <w:t xml:space="preserve"> </w:t>
      </w:r>
      <w:r>
        <w:t>в архитектуре, на тканях, одежде, предметах быта и другие.</w:t>
      </w:r>
    </w:p>
    <w:p w:rsidR="007A46EE" w:rsidRDefault="009E1D98">
      <w:pPr>
        <w:pStyle w:val="a3"/>
        <w:spacing w:line="362" w:lineRule="auto"/>
        <w:ind w:right="136" w:firstLine="710"/>
      </w:pPr>
      <w:r>
        <w:t>Мотивы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назначение</w:t>
      </w:r>
      <w:r>
        <w:rPr>
          <w:spacing w:val="80"/>
        </w:rPr>
        <w:t xml:space="preserve"> </w:t>
      </w:r>
      <w:r>
        <w:t>русских</w:t>
      </w:r>
      <w:r>
        <w:rPr>
          <w:spacing w:val="80"/>
        </w:rPr>
        <w:t xml:space="preserve"> </w:t>
      </w:r>
      <w:r>
        <w:t>народных</w:t>
      </w:r>
      <w:r>
        <w:rPr>
          <w:spacing w:val="80"/>
        </w:rPr>
        <w:t xml:space="preserve"> </w:t>
      </w:r>
      <w:r>
        <w:t>орнаментов</w:t>
      </w:r>
      <w:r>
        <w:t>.</w:t>
      </w:r>
      <w:r>
        <w:rPr>
          <w:spacing w:val="80"/>
        </w:rPr>
        <w:t xml:space="preserve"> </w:t>
      </w:r>
      <w:r>
        <w:t>Деревянная</w:t>
      </w:r>
      <w:r>
        <w:rPr>
          <w:spacing w:val="80"/>
        </w:rPr>
        <w:t xml:space="preserve"> </w:t>
      </w:r>
      <w:r>
        <w:t>резьба</w:t>
      </w:r>
      <w:r>
        <w:rPr>
          <w:spacing w:val="40"/>
        </w:rPr>
        <w:t xml:space="preserve"> </w:t>
      </w:r>
      <w:r>
        <w:t>и роспись, украшение наличников и других элементов избы, вышивка, декор головных уборов и другие.</w:t>
      </w:r>
    </w:p>
    <w:p w:rsidR="007A46EE" w:rsidRDefault="009E1D98">
      <w:pPr>
        <w:pStyle w:val="a3"/>
        <w:spacing w:line="357" w:lineRule="auto"/>
        <w:ind w:right="159" w:firstLine="710"/>
      </w:pPr>
      <w: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7A46EE" w:rsidRDefault="009E1D98">
      <w:pPr>
        <w:pStyle w:val="a3"/>
        <w:spacing w:line="362" w:lineRule="auto"/>
        <w:ind w:right="145" w:firstLine="710"/>
      </w:pPr>
      <w:r>
        <w:t>Народный</w:t>
      </w:r>
      <w:r>
        <w:rPr>
          <w:spacing w:val="40"/>
        </w:rPr>
        <w:t xml:space="preserve">  </w:t>
      </w:r>
      <w:r>
        <w:t>костюм.</w:t>
      </w:r>
      <w:r>
        <w:rPr>
          <w:spacing w:val="40"/>
        </w:rPr>
        <w:t xml:space="preserve">  </w:t>
      </w:r>
      <w:r>
        <w:t>Русский</w:t>
      </w:r>
      <w:r>
        <w:rPr>
          <w:spacing w:val="40"/>
        </w:rPr>
        <w:t xml:space="preserve">  </w:t>
      </w:r>
      <w:r>
        <w:t>народный</w:t>
      </w:r>
      <w:r>
        <w:rPr>
          <w:spacing w:val="40"/>
        </w:rPr>
        <w:t xml:space="preserve">  </w:t>
      </w:r>
      <w:r>
        <w:t>праздничный</w:t>
      </w:r>
      <w:r>
        <w:rPr>
          <w:spacing w:val="40"/>
        </w:rPr>
        <w:t xml:space="preserve">  </w:t>
      </w:r>
      <w:r>
        <w:t>костюм,</w:t>
      </w:r>
      <w:r>
        <w:rPr>
          <w:spacing w:val="40"/>
        </w:rPr>
        <w:t xml:space="preserve">  </w:t>
      </w:r>
      <w:r>
        <w:t>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7A46EE" w:rsidRDefault="009E1D98">
      <w:pPr>
        <w:pStyle w:val="a3"/>
        <w:spacing w:line="364" w:lineRule="auto"/>
        <w:ind w:left="1136" w:right="2491"/>
      </w:pPr>
      <w:r>
        <w:t>Женский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мужской</w:t>
      </w:r>
      <w:r>
        <w:rPr>
          <w:spacing w:val="-5"/>
        </w:rPr>
        <w:t xml:space="preserve"> </w:t>
      </w:r>
      <w:r>
        <w:t>костюмы в</w:t>
      </w:r>
      <w:r>
        <w:rPr>
          <w:spacing w:val="-7"/>
        </w:rPr>
        <w:t xml:space="preserve"> </w:t>
      </w:r>
      <w:r>
        <w:t>традициях</w:t>
      </w:r>
      <w:r>
        <w:rPr>
          <w:spacing w:val="-12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народов. Своеобразие одеж</w:t>
      </w:r>
      <w:r>
        <w:t>ды разных эпох и культур.</w:t>
      </w:r>
    </w:p>
    <w:p w:rsidR="007A46EE" w:rsidRDefault="007A46EE">
      <w:pPr>
        <w:pStyle w:val="a3"/>
        <w:spacing w:line="364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ind w:left="1979" w:hanging="84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«Архитектура».</w:t>
      </w:r>
    </w:p>
    <w:p w:rsidR="007A46EE" w:rsidRDefault="009E1D98">
      <w:pPr>
        <w:pStyle w:val="a3"/>
        <w:spacing w:before="158" w:line="360" w:lineRule="auto"/>
        <w:ind w:right="158" w:firstLine="710"/>
      </w:pPr>
      <w: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7A46EE" w:rsidRDefault="009E1D98">
      <w:pPr>
        <w:pStyle w:val="a3"/>
        <w:spacing w:before="1" w:line="360" w:lineRule="auto"/>
        <w:ind w:right="146" w:firstLine="710"/>
      </w:pPr>
      <w:r>
        <w:t>Деревянная</w:t>
      </w:r>
      <w:r>
        <w:rPr>
          <w:spacing w:val="40"/>
        </w:rPr>
        <w:t xml:space="preserve"> </w:t>
      </w:r>
      <w:r>
        <w:t>изба,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конструкция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декор.</w:t>
      </w:r>
      <w:r>
        <w:rPr>
          <w:spacing w:val="40"/>
        </w:rPr>
        <w:t xml:space="preserve"> </w:t>
      </w:r>
      <w:r>
        <w:t>Моделирование</w:t>
      </w:r>
      <w:r>
        <w:rPr>
          <w:spacing w:val="40"/>
        </w:rPr>
        <w:t xml:space="preserve"> </w:t>
      </w:r>
      <w:r>
        <w:t>избы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бумаги или изображение на плоскости в технике аппликации её фасада и традиционного декора.</w:t>
      </w:r>
      <w:r>
        <w:rPr>
          <w:spacing w:val="80"/>
        </w:rPr>
        <w:t xml:space="preserve">  </w:t>
      </w:r>
      <w:r>
        <w:t>Понимание</w:t>
      </w:r>
      <w:r>
        <w:rPr>
          <w:spacing w:val="80"/>
        </w:rPr>
        <w:t xml:space="preserve">  </w:t>
      </w:r>
      <w:r>
        <w:t>тесной</w:t>
      </w:r>
      <w:r>
        <w:rPr>
          <w:spacing w:val="80"/>
        </w:rPr>
        <w:t xml:space="preserve">  </w:t>
      </w:r>
      <w:r>
        <w:t>связи</w:t>
      </w:r>
      <w:r>
        <w:rPr>
          <w:spacing w:val="80"/>
        </w:rPr>
        <w:t xml:space="preserve">  </w:t>
      </w:r>
      <w:r>
        <w:t>красоты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пользы,</w:t>
      </w:r>
      <w:r>
        <w:rPr>
          <w:spacing w:val="80"/>
        </w:rPr>
        <w:t xml:space="preserve">  </w:t>
      </w:r>
      <w:r>
        <w:t>функционального</w:t>
      </w:r>
      <w:r>
        <w:rPr>
          <w:spacing w:val="80"/>
        </w:rPr>
        <w:t xml:space="preserve"> </w:t>
      </w:r>
      <w:r>
        <w:t>и декоративного в архитектуре традиционного жилого дер</w:t>
      </w:r>
      <w:r>
        <w:t>евянного дома. Разные виды изб и надворных построек.</w:t>
      </w:r>
    </w:p>
    <w:p w:rsidR="007A46EE" w:rsidRDefault="009E1D98">
      <w:pPr>
        <w:pStyle w:val="a3"/>
        <w:spacing w:before="1" w:line="360" w:lineRule="auto"/>
        <w:ind w:right="140" w:firstLine="710"/>
      </w:pPr>
      <w:r>
        <w:t>Конструкция и изображение здания каменного собора: свод, нефы, закомары, глава,</w:t>
      </w:r>
      <w:r>
        <w:rPr>
          <w:spacing w:val="40"/>
        </w:rPr>
        <w:t xml:space="preserve">  </w:t>
      </w:r>
      <w:r>
        <w:t>купол.</w:t>
      </w:r>
      <w:r>
        <w:rPr>
          <w:spacing w:val="40"/>
        </w:rPr>
        <w:t xml:space="preserve">  </w:t>
      </w:r>
      <w:r>
        <w:t>Роль</w:t>
      </w:r>
      <w:r>
        <w:rPr>
          <w:spacing w:val="40"/>
        </w:rPr>
        <w:t xml:space="preserve">  </w:t>
      </w:r>
      <w:r>
        <w:t>собора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организации</w:t>
      </w:r>
      <w:r>
        <w:rPr>
          <w:spacing w:val="40"/>
        </w:rPr>
        <w:t xml:space="preserve">  </w:t>
      </w:r>
      <w:r>
        <w:t>жизни</w:t>
      </w:r>
      <w:r>
        <w:rPr>
          <w:spacing w:val="40"/>
        </w:rPr>
        <w:t xml:space="preserve">  </w:t>
      </w:r>
      <w:r>
        <w:t>древнего</w:t>
      </w:r>
      <w:r>
        <w:rPr>
          <w:spacing w:val="40"/>
        </w:rPr>
        <w:t xml:space="preserve">  </w:t>
      </w:r>
      <w:r>
        <w:t>города,</w:t>
      </w:r>
      <w:r>
        <w:rPr>
          <w:spacing w:val="40"/>
        </w:rPr>
        <w:t xml:space="preserve">  </w:t>
      </w:r>
      <w:r>
        <w:t>собор как архитектурная доминанта.</w:t>
      </w:r>
    </w:p>
    <w:p w:rsidR="007A46EE" w:rsidRDefault="009E1D98">
      <w:pPr>
        <w:pStyle w:val="a3"/>
        <w:spacing w:before="1" w:line="360" w:lineRule="auto"/>
        <w:ind w:right="146" w:firstLine="710"/>
      </w:pPr>
      <w:r>
        <w:t>Традиции архитектурной конструкции храмовых построек разных народов. Изображение типичной конструкции зданий:</w:t>
      </w:r>
      <w:r>
        <w:rPr>
          <w:spacing w:val="-3"/>
        </w:rPr>
        <w:t xml:space="preserve"> </w:t>
      </w:r>
      <w:r>
        <w:t>древнегреческий храм, готический или романский собор, мечеть, пагода.</w:t>
      </w:r>
    </w:p>
    <w:p w:rsidR="007A46EE" w:rsidRDefault="009E1D98">
      <w:pPr>
        <w:pStyle w:val="a3"/>
        <w:spacing w:before="1" w:line="360" w:lineRule="auto"/>
        <w:ind w:right="153" w:firstLine="710"/>
      </w:pPr>
      <w:r>
        <w:t>Освоение образа и структуры архитектурного пространства древнерусского город</w:t>
      </w:r>
      <w:r>
        <w:t>а. Крепостные стены и башни, торг, посад, главный собор. Красота и мудрость в организации города, жизнь в городе.</w:t>
      </w:r>
    </w:p>
    <w:p w:rsidR="007A46EE" w:rsidRDefault="009E1D98">
      <w:pPr>
        <w:pStyle w:val="a3"/>
        <w:spacing w:before="1" w:line="357" w:lineRule="auto"/>
        <w:ind w:right="167" w:firstLine="710"/>
      </w:pPr>
      <w:r>
        <w:t xml:space="preserve">Понимание значения для современных людей сохранения культурного </w:t>
      </w:r>
      <w:r>
        <w:rPr>
          <w:spacing w:val="-2"/>
        </w:rPr>
        <w:t>наследия.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6"/>
        <w:ind w:left="1979" w:hanging="84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«Восприятие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произведений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искусства».</w:t>
      </w:r>
    </w:p>
    <w:p w:rsidR="007A46EE" w:rsidRDefault="009E1D98">
      <w:pPr>
        <w:pStyle w:val="a3"/>
        <w:spacing w:before="163" w:line="360" w:lineRule="auto"/>
        <w:ind w:right="138" w:firstLine="710"/>
      </w:pPr>
      <w:r>
        <w:t>Произведения</w:t>
      </w:r>
      <w:r>
        <w:rPr>
          <w:spacing w:val="80"/>
          <w:w w:val="150"/>
        </w:rPr>
        <w:t xml:space="preserve">  </w:t>
      </w:r>
      <w:r>
        <w:t>В.М. Васне</w:t>
      </w:r>
      <w:r>
        <w:t>цова,</w:t>
      </w:r>
      <w:r>
        <w:rPr>
          <w:spacing w:val="80"/>
          <w:w w:val="150"/>
        </w:rPr>
        <w:t xml:space="preserve">  </w:t>
      </w:r>
      <w:r>
        <w:t>Б.М. Кустодиева,</w:t>
      </w:r>
      <w:r>
        <w:rPr>
          <w:spacing w:val="80"/>
        </w:rPr>
        <w:t xml:space="preserve">   </w:t>
      </w:r>
      <w:r>
        <w:t>А.М. Васнецова,</w:t>
      </w:r>
      <w:r>
        <w:rPr>
          <w:spacing w:val="40"/>
        </w:rPr>
        <w:t xml:space="preserve"> </w:t>
      </w:r>
      <w:r>
        <w:t>В.И. Сурикова, К.А. Коровина,</w:t>
      </w:r>
      <w:r>
        <w:rPr>
          <w:spacing w:val="40"/>
        </w:rPr>
        <w:t xml:space="preserve"> </w:t>
      </w:r>
      <w:r>
        <w:t>А.Г. Венецианова,</w:t>
      </w:r>
      <w:r>
        <w:rPr>
          <w:spacing w:val="40"/>
        </w:rPr>
        <w:t xml:space="preserve"> </w:t>
      </w:r>
      <w:r>
        <w:t>А.П. Рябушкина, И.Я. Билибина на темы истории и традиций русской отечественной культуры.</w:t>
      </w:r>
    </w:p>
    <w:p w:rsidR="007A46EE" w:rsidRDefault="009E1D98">
      <w:pPr>
        <w:pStyle w:val="a3"/>
        <w:spacing w:before="1" w:line="362" w:lineRule="auto"/>
        <w:ind w:right="140" w:firstLine="710"/>
      </w:pPr>
      <w:r>
        <w:t>Примеры</w:t>
      </w:r>
      <w:r>
        <w:rPr>
          <w:spacing w:val="80"/>
        </w:rPr>
        <w:t xml:space="preserve">  </w:t>
      </w:r>
      <w:r>
        <w:t>произведений</w:t>
      </w:r>
      <w:r>
        <w:rPr>
          <w:spacing w:val="80"/>
        </w:rPr>
        <w:t xml:space="preserve">  </w:t>
      </w:r>
      <w:r>
        <w:t>великих</w:t>
      </w:r>
      <w:r>
        <w:rPr>
          <w:spacing w:val="75"/>
        </w:rPr>
        <w:t xml:space="preserve">  </w:t>
      </w:r>
      <w:r>
        <w:t>европейских</w:t>
      </w:r>
      <w:r>
        <w:rPr>
          <w:spacing w:val="80"/>
        </w:rPr>
        <w:t xml:space="preserve">  </w:t>
      </w:r>
      <w:r>
        <w:t>художников:</w:t>
      </w:r>
      <w:r>
        <w:rPr>
          <w:spacing w:val="78"/>
        </w:rPr>
        <w:t xml:space="preserve">  </w:t>
      </w:r>
      <w:r>
        <w:t xml:space="preserve">Леонардо да Винчи, </w:t>
      </w:r>
      <w:r>
        <w:t>Рафаэля, Рембрандта, Пикассо (и других по выбору учителя).</w:t>
      </w:r>
    </w:p>
    <w:p w:rsidR="007A46EE" w:rsidRDefault="009E1D98">
      <w:pPr>
        <w:pStyle w:val="a3"/>
        <w:spacing w:line="360" w:lineRule="auto"/>
        <w:ind w:right="154" w:firstLine="710"/>
      </w:pPr>
      <w:r>
        <w:t xml:space="preserve">Памятники древнерусского каменного зодчества: Московский Кремль, Новгородский детинец, Псковский кром,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</w:t>
      </w:r>
      <w:r>
        <w:t>комплекс на острове Кижи.</w:t>
      </w:r>
    </w:p>
    <w:p w:rsidR="007A46EE" w:rsidRDefault="007A46EE">
      <w:pPr>
        <w:pStyle w:val="a3"/>
        <w:spacing w:line="360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38" w:firstLine="710"/>
      </w:pPr>
      <w:r>
        <w:t>Художественная</w:t>
      </w:r>
      <w:r>
        <w:rPr>
          <w:spacing w:val="80"/>
        </w:rPr>
        <w:t xml:space="preserve">  </w:t>
      </w:r>
      <w:r>
        <w:t>культура</w:t>
      </w:r>
      <w:r>
        <w:rPr>
          <w:spacing w:val="80"/>
        </w:rPr>
        <w:t xml:space="preserve">  </w:t>
      </w:r>
      <w:r>
        <w:t>разных</w:t>
      </w:r>
      <w:r>
        <w:rPr>
          <w:spacing w:val="80"/>
        </w:rPr>
        <w:t xml:space="preserve">  </w:t>
      </w:r>
      <w:r>
        <w:t>эпох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народов.</w:t>
      </w:r>
      <w:r>
        <w:rPr>
          <w:spacing w:val="80"/>
        </w:rPr>
        <w:t xml:space="preserve">  </w:t>
      </w:r>
      <w:r>
        <w:t xml:space="preserve">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</w:t>
      </w:r>
      <w:r>
        <w:t>Западной Европы Средних веков и эпохи Возрождения. Произведения предметно- пространственной культуры, составляющие истоки, основания национальных культур в современном мире.</w:t>
      </w:r>
    </w:p>
    <w:p w:rsidR="007A46EE" w:rsidRDefault="009E1D98">
      <w:pPr>
        <w:pStyle w:val="a3"/>
        <w:spacing w:line="360" w:lineRule="auto"/>
        <w:ind w:right="135" w:firstLine="710"/>
      </w:pPr>
      <w:r>
        <w:t xml:space="preserve">Памятники национальным героям. Памятник К. Минину и Д. Пожарскому скульптора И.П. </w:t>
      </w:r>
      <w:r>
        <w:t>Мартоса в</w:t>
      </w:r>
      <w:r>
        <w:rPr>
          <w:spacing w:val="-7"/>
        </w:rPr>
        <w:t xml:space="preserve"> </w:t>
      </w:r>
      <w:r>
        <w:t>Москве. Мемориальные ансамбли:</w:t>
      </w:r>
      <w:r>
        <w:rPr>
          <w:spacing w:val="-9"/>
        </w:rPr>
        <w:t xml:space="preserve"> </w:t>
      </w:r>
      <w:r>
        <w:t>Могила Неизвестного Солдата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Москве;</w:t>
      </w:r>
      <w:r>
        <w:rPr>
          <w:spacing w:val="80"/>
        </w:rPr>
        <w:t xml:space="preserve">  </w:t>
      </w:r>
      <w:r>
        <w:t>памятник-ансамбль</w:t>
      </w:r>
      <w:r>
        <w:rPr>
          <w:spacing w:val="80"/>
        </w:rPr>
        <w:t xml:space="preserve">  </w:t>
      </w:r>
      <w:r>
        <w:t>«Героям</w:t>
      </w:r>
      <w:r>
        <w:rPr>
          <w:spacing w:val="80"/>
        </w:rPr>
        <w:t xml:space="preserve">  </w:t>
      </w:r>
      <w:r>
        <w:t>Сталинградской</w:t>
      </w:r>
      <w:r>
        <w:rPr>
          <w:spacing w:val="80"/>
        </w:rPr>
        <w:t xml:space="preserve">  </w:t>
      </w:r>
      <w:r>
        <w:t>битвы» на Мамаевом кургане (и другие по выбору учителя).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"/>
        <w:ind w:left="1979" w:hanging="84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«Азбука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цифровой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графики».</w:t>
      </w:r>
    </w:p>
    <w:p w:rsidR="007A46EE" w:rsidRDefault="009E1D98">
      <w:pPr>
        <w:pStyle w:val="a3"/>
        <w:spacing w:before="158" w:line="362" w:lineRule="auto"/>
        <w:ind w:right="150" w:firstLine="710"/>
      </w:pPr>
      <w:r>
        <w:t>Изображение и освоение в программе Paint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7A46EE" w:rsidRDefault="009E1D98">
      <w:pPr>
        <w:pStyle w:val="a3"/>
        <w:spacing w:before="1" w:line="360" w:lineRule="auto"/>
        <w:ind w:right="133" w:firstLine="710"/>
      </w:pPr>
      <w:r>
        <w:t>Моделирование в графическом редакторе с помощью инструментов геометрическ</w:t>
      </w:r>
      <w:r>
        <w:t>их</w:t>
      </w:r>
      <w:r>
        <w:rPr>
          <w:spacing w:val="-7"/>
        </w:rPr>
        <w:t xml:space="preserve"> </w:t>
      </w:r>
      <w:r>
        <w:t>фигур конструкции</w:t>
      </w:r>
      <w:r>
        <w:rPr>
          <w:spacing w:val="-1"/>
        </w:rPr>
        <w:t xml:space="preserve"> </w:t>
      </w:r>
      <w:r>
        <w:t>традиционного крестьянского деревянного</w:t>
      </w:r>
      <w:r>
        <w:rPr>
          <w:spacing w:val="-4"/>
        </w:rPr>
        <w:t xml:space="preserve"> </w:t>
      </w:r>
      <w:r>
        <w:t>дома (избы) и различных вариантов его устройства. Моделирование конструкции разных видов</w:t>
      </w:r>
      <w:r>
        <w:rPr>
          <w:spacing w:val="80"/>
        </w:rPr>
        <w:t xml:space="preserve"> </w:t>
      </w:r>
      <w:r>
        <w:t>традиционных</w:t>
      </w:r>
      <w:r>
        <w:rPr>
          <w:spacing w:val="80"/>
        </w:rPr>
        <w:t xml:space="preserve"> </w:t>
      </w:r>
      <w:r>
        <w:t>жилищ</w:t>
      </w:r>
      <w:r>
        <w:rPr>
          <w:spacing w:val="80"/>
        </w:rPr>
        <w:t xml:space="preserve"> </w:t>
      </w:r>
      <w:r>
        <w:t>разных</w:t>
      </w:r>
      <w:r>
        <w:rPr>
          <w:spacing w:val="80"/>
        </w:rPr>
        <w:t xml:space="preserve"> </w:t>
      </w:r>
      <w:r>
        <w:t>народов</w:t>
      </w:r>
      <w:r>
        <w:rPr>
          <w:spacing w:val="80"/>
        </w:rPr>
        <w:t xml:space="preserve"> </w:t>
      </w:r>
      <w:r>
        <w:t>(например,</w:t>
      </w:r>
      <w:r>
        <w:rPr>
          <w:spacing w:val="80"/>
        </w:rPr>
        <w:t xml:space="preserve"> </w:t>
      </w:r>
      <w:r>
        <w:t>юрта,</w:t>
      </w:r>
      <w:r>
        <w:rPr>
          <w:spacing w:val="80"/>
        </w:rPr>
        <w:t xml:space="preserve"> </w:t>
      </w:r>
      <w:r>
        <w:t>каркасный</w:t>
      </w:r>
      <w:r>
        <w:rPr>
          <w:spacing w:val="80"/>
        </w:rPr>
        <w:t xml:space="preserve"> </w:t>
      </w:r>
      <w:r>
        <w:t>дом, в том числе с учётом местных традиций).</w:t>
      </w:r>
    </w:p>
    <w:p w:rsidR="007A46EE" w:rsidRDefault="009E1D98">
      <w:pPr>
        <w:pStyle w:val="a3"/>
        <w:spacing w:line="362" w:lineRule="auto"/>
        <w:ind w:right="152" w:firstLine="710"/>
      </w:pPr>
      <w: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7A46EE" w:rsidRDefault="009E1D98">
      <w:pPr>
        <w:pStyle w:val="a3"/>
        <w:spacing w:line="360" w:lineRule="auto"/>
        <w:ind w:right="146" w:firstLine="710"/>
      </w:pPr>
      <w:r>
        <w:t>Построение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графическом</w:t>
      </w:r>
      <w:r>
        <w:rPr>
          <w:spacing w:val="40"/>
        </w:rPr>
        <w:t xml:space="preserve"> </w:t>
      </w:r>
      <w:r>
        <w:t>редакторе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геометри</w:t>
      </w:r>
      <w:r>
        <w:t>ческих</w:t>
      </w:r>
      <w:r>
        <w:rPr>
          <w:spacing w:val="40"/>
        </w:rPr>
        <w:t xml:space="preserve"> </w:t>
      </w:r>
      <w:r>
        <w:t>фигур</w:t>
      </w:r>
      <w:r>
        <w:rPr>
          <w:spacing w:val="80"/>
        </w:rPr>
        <w:t xml:space="preserve"> </w:t>
      </w:r>
      <w:r>
        <w:t>или на линейной основе пропорций фигуры человека, изображение различных фаз движения.</w:t>
      </w:r>
      <w:r>
        <w:rPr>
          <w:spacing w:val="80"/>
        </w:rPr>
        <w:t xml:space="preserve">   </w:t>
      </w:r>
      <w:r>
        <w:t>Создание</w:t>
      </w:r>
      <w:r>
        <w:rPr>
          <w:spacing w:val="80"/>
        </w:rPr>
        <w:t xml:space="preserve">   </w:t>
      </w:r>
      <w:r>
        <w:t>анимации</w:t>
      </w:r>
      <w:r>
        <w:rPr>
          <w:spacing w:val="80"/>
        </w:rPr>
        <w:t xml:space="preserve">   </w:t>
      </w:r>
      <w:r>
        <w:t>схематического</w:t>
      </w:r>
      <w:r>
        <w:rPr>
          <w:spacing w:val="80"/>
        </w:rPr>
        <w:t xml:space="preserve">   </w:t>
      </w:r>
      <w:r>
        <w:t>движения</w:t>
      </w:r>
      <w:r>
        <w:rPr>
          <w:spacing w:val="80"/>
        </w:rPr>
        <w:t xml:space="preserve">   </w:t>
      </w:r>
      <w:r>
        <w:t>человека (при соответствующих технических условиях).</w:t>
      </w:r>
    </w:p>
    <w:p w:rsidR="007A46EE" w:rsidRDefault="009E1D98">
      <w:pPr>
        <w:pStyle w:val="a3"/>
        <w:spacing w:line="360" w:lineRule="auto"/>
        <w:ind w:right="135" w:firstLine="710"/>
      </w:pPr>
      <w:r>
        <w:t>Анимация простого движения нарисованной фигурки: заг</w:t>
      </w:r>
      <w:r>
        <w:t>рузить две фазы движения фигурки в виртуальный редактор GIF-анимации и сохранить простое повторяющееся движение своего рисунка.</w:t>
      </w:r>
    </w:p>
    <w:p w:rsidR="007A46EE" w:rsidRDefault="009E1D98">
      <w:pPr>
        <w:pStyle w:val="a3"/>
        <w:spacing w:line="318" w:lineRule="exact"/>
        <w:ind w:left="1136"/>
      </w:pPr>
      <w:r>
        <w:t>Создание</w:t>
      </w:r>
      <w:r>
        <w:rPr>
          <w:spacing w:val="31"/>
        </w:rPr>
        <w:t xml:space="preserve">  </w:t>
      </w:r>
      <w:r>
        <w:t>компьютерной</w:t>
      </w:r>
      <w:r>
        <w:rPr>
          <w:spacing w:val="30"/>
        </w:rPr>
        <w:t xml:space="preserve">  </w:t>
      </w:r>
      <w:r>
        <w:t>презентации</w:t>
      </w:r>
      <w:r>
        <w:rPr>
          <w:spacing w:val="37"/>
        </w:rPr>
        <w:t xml:space="preserve">  </w:t>
      </w:r>
      <w:r>
        <w:t>в</w:t>
      </w:r>
      <w:r>
        <w:rPr>
          <w:spacing w:val="30"/>
        </w:rPr>
        <w:t xml:space="preserve">  </w:t>
      </w:r>
      <w:r>
        <w:t>программе</w:t>
      </w:r>
      <w:r>
        <w:rPr>
          <w:spacing w:val="31"/>
        </w:rPr>
        <w:t xml:space="preserve">  </w:t>
      </w:r>
      <w:r>
        <w:t>PowerPoint</w:t>
      </w:r>
      <w:r>
        <w:rPr>
          <w:spacing w:val="30"/>
        </w:rPr>
        <w:t xml:space="preserve">  </w:t>
      </w:r>
      <w:r>
        <w:t>на</w:t>
      </w:r>
      <w:r>
        <w:rPr>
          <w:spacing w:val="35"/>
        </w:rPr>
        <w:t xml:space="preserve">  </w:t>
      </w:r>
      <w:r>
        <w:rPr>
          <w:spacing w:val="-4"/>
        </w:rPr>
        <w:t>тему</w:t>
      </w:r>
    </w:p>
    <w:p w:rsidR="007A46EE" w:rsidRDefault="007A46EE">
      <w:pPr>
        <w:pStyle w:val="a3"/>
        <w:spacing w:line="318" w:lineRule="exac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4"/>
      </w:pPr>
      <w:r>
        <w:t>архитектуры,</w:t>
      </w:r>
      <w:r>
        <w:rPr>
          <w:spacing w:val="80"/>
        </w:rPr>
        <w:t xml:space="preserve"> </w:t>
      </w:r>
      <w:r>
        <w:t>декоративного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изобразительного</w:t>
      </w:r>
      <w:r>
        <w:rPr>
          <w:spacing w:val="80"/>
        </w:rPr>
        <w:t xml:space="preserve"> </w:t>
      </w:r>
      <w:r>
        <w:t>искусства</w:t>
      </w:r>
      <w:r>
        <w:rPr>
          <w:spacing w:val="80"/>
        </w:rPr>
        <w:t xml:space="preserve"> </w:t>
      </w:r>
      <w:r>
        <w:t>выбранной</w:t>
      </w:r>
      <w:r>
        <w:rPr>
          <w:spacing w:val="80"/>
        </w:rPr>
        <w:t xml:space="preserve"> </w:t>
      </w:r>
      <w:r>
        <w:t>эпохи</w:t>
      </w:r>
      <w:r>
        <w:rPr>
          <w:spacing w:val="40"/>
        </w:rPr>
        <w:t xml:space="preserve"> </w:t>
      </w:r>
      <w:r>
        <w:t xml:space="preserve">или </w:t>
      </w:r>
      <w:r>
        <w:rPr>
          <w:color w:val="006EC0"/>
        </w:rPr>
        <w:t>этнокультурных традиций народов России.</w:t>
      </w:r>
    </w:p>
    <w:p w:rsidR="007A46EE" w:rsidRDefault="009E1D98">
      <w:pPr>
        <w:pStyle w:val="a3"/>
        <w:spacing w:before="8"/>
        <w:ind w:left="1136"/>
      </w:pPr>
      <w:r>
        <w:rPr>
          <w:spacing w:val="-2"/>
        </w:rPr>
        <w:t>Виртуальные</w:t>
      </w:r>
      <w:r>
        <w:rPr>
          <w:spacing w:val="-5"/>
        </w:rPr>
        <w:t xml:space="preserve"> </w:t>
      </w:r>
      <w:r>
        <w:rPr>
          <w:spacing w:val="-2"/>
        </w:rPr>
        <w:t>тематические</w:t>
      </w:r>
      <w:r>
        <w:t xml:space="preserve"> </w:t>
      </w:r>
      <w:r>
        <w:rPr>
          <w:spacing w:val="-2"/>
        </w:rPr>
        <w:t>путешествия</w:t>
      </w:r>
      <w:r>
        <w:rPr>
          <w:spacing w:val="7"/>
        </w:rPr>
        <w:t xml:space="preserve"> </w:t>
      </w:r>
      <w:r>
        <w:rPr>
          <w:spacing w:val="-2"/>
        </w:rPr>
        <w:t>по</w:t>
      </w:r>
      <w:r>
        <w:rPr>
          <w:spacing w:val="-8"/>
        </w:rPr>
        <w:t xml:space="preserve"> </w:t>
      </w:r>
      <w:r>
        <w:rPr>
          <w:spacing w:val="-2"/>
        </w:rPr>
        <w:t>художественным</w:t>
      </w:r>
      <w:r>
        <w:rPr>
          <w:spacing w:val="-5"/>
        </w:rPr>
        <w:t xml:space="preserve"> </w:t>
      </w:r>
      <w:r>
        <w:rPr>
          <w:spacing w:val="-2"/>
        </w:rPr>
        <w:t>музеям</w:t>
      </w:r>
      <w:r>
        <w:t xml:space="preserve"> </w:t>
      </w:r>
      <w:r>
        <w:rPr>
          <w:spacing w:val="-2"/>
        </w:rPr>
        <w:t>мира.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5"/>
        </w:tabs>
        <w:spacing w:before="162" w:line="362" w:lineRule="auto"/>
        <w:ind w:right="149" w:firstLine="710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изобразительному искусству на уровне начального общего о</w:t>
      </w:r>
      <w:r>
        <w:rPr>
          <w:sz w:val="28"/>
        </w:rPr>
        <w:t>бразования.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line="360" w:lineRule="auto"/>
        <w:ind w:right="142" w:firstLine="710"/>
        <w:jc w:val="both"/>
        <w:rPr>
          <w:sz w:val="28"/>
        </w:rPr>
      </w:pPr>
      <w:r>
        <w:rPr>
          <w:sz w:val="28"/>
        </w:rPr>
        <w:t>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</w:t>
      </w:r>
      <w:r>
        <w:rPr>
          <w:sz w:val="28"/>
        </w:rPr>
        <w:t xml:space="preserve">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</w:t>
      </w:r>
      <w:r>
        <w:rPr>
          <w:spacing w:val="-2"/>
          <w:sz w:val="28"/>
        </w:rPr>
        <w:t>личности.</w:t>
      </w:r>
    </w:p>
    <w:p w:rsidR="007A46EE" w:rsidRDefault="009E1D98">
      <w:pPr>
        <w:pStyle w:val="a3"/>
        <w:spacing w:line="360" w:lineRule="auto"/>
        <w:ind w:right="166" w:firstLine="710"/>
      </w:pPr>
      <w:r>
        <w:t>В результате изучения изобразительного искусства на уровне начального</w:t>
      </w:r>
      <w:r>
        <w:t xml:space="preserve"> общего образования у обучающегося будут сформированы следующие личностные </w:t>
      </w:r>
      <w:r>
        <w:rPr>
          <w:spacing w:val="-2"/>
        </w:rPr>
        <w:t>результаты:</w:t>
      </w:r>
    </w:p>
    <w:p w:rsidR="007A46EE" w:rsidRDefault="009E1D98">
      <w:pPr>
        <w:pStyle w:val="a3"/>
        <w:ind w:left="1136"/>
      </w:pPr>
      <w:r>
        <w:t>уважение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ценностное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своей</w:t>
      </w:r>
      <w:r>
        <w:rPr>
          <w:spacing w:val="-9"/>
        </w:rPr>
        <w:t xml:space="preserve"> </w:t>
      </w:r>
      <w:r>
        <w:t>Родине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2"/>
        </w:rPr>
        <w:t>России;</w:t>
      </w:r>
    </w:p>
    <w:p w:rsidR="007A46EE" w:rsidRDefault="009E1D98">
      <w:pPr>
        <w:pStyle w:val="a3"/>
        <w:spacing w:before="157" w:line="362" w:lineRule="auto"/>
        <w:ind w:right="138" w:firstLine="710"/>
      </w:pPr>
      <w:r>
        <w:t>ценностно-смысловые ориентации и установки, отражающие индивидуально- личностные позиции и социально значимые ли</w:t>
      </w:r>
      <w:r>
        <w:t>чностные качества;</w:t>
      </w:r>
    </w:p>
    <w:p w:rsidR="007A46EE" w:rsidRDefault="009E1D98">
      <w:pPr>
        <w:pStyle w:val="a3"/>
        <w:spacing w:line="319" w:lineRule="exact"/>
        <w:ind w:left="1136"/>
      </w:pPr>
      <w:r>
        <w:rPr>
          <w:spacing w:val="-2"/>
        </w:rPr>
        <w:t>духовно-нравственное</w:t>
      </w:r>
      <w:r>
        <w:rPr>
          <w:spacing w:val="1"/>
        </w:rPr>
        <w:t xml:space="preserve"> </w:t>
      </w:r>
      <w:r>
        <w:rPr>
          <w:spacing w:val="-2"/>
        </w:rPr>
        <w:t>развитие</w:t>
      </w:r>
      <w:r>
        <w:t xml:space="preserve"> </w:t>
      </w:r>
      <w:r>
        <w:rPr>
          <w:spacing w:val="-2"/>
        </w:rPr>
        <w:t>обучающихся;</w:t>
      </w:r>
    </w:p>
    <w:p w:rsidR="007A46EE" w:rsidRDefault="009E1D98">
      <w:pPr>
        <w:pStyle w:val="a3"/>
        <w:spacing w:before="158" w:line="362" w:lineRule="auto"/>
        <w:ind w:right="155" w:firstLine="710"/>
      </w:pPr>
      <w:r>
        <w:t>мотивация к познанию и обучению, готовность к саморазвитию и активному участию в социально-значимой деятельности;</w:t>
      </w:r>
    </w:p>
    <w:p w:rsidR="007A46EE" w:rsidRDefault="009E1D98">
      <w:pPr>
        <w:pStyle w:val="a3"/>
        <w:spacing w:line="360" w:lineRule="auto"/>
        <w:ind w:right="146" w:firstLine="710"/>
      </w:pPr>
      <w:r>
        <w:t>позитивный</w:t>
      </w:r>
      <w:r>
        <w:rPr>
          <w:spacing w:val="80"/>
          <w:w w:val="150"/>
        </w:rPr>
        <w:t xml:space="preserve">  </w:t>
      </w:r>
      <w:r>
        <w:t>опыт</w:t>
      </w:r>
      <w:r>
        <w:rPr>
          <w:spacing w:val="80"/>
          <w:w w:val="150"/>
        </w:rPr>
        <w:t xml:space="preserve">  </w:t>
      </w:r>
      <w:r>
        <w:t>участия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творческой</w:t>
      </w:r>
      <w:r>
        <w:rPr>
          <w:spacing w:val="80"/>
          <w:w w:val="150"/>
        </w:rPr>
        <w:t xml:space="preserve">  </w:t>
      </w:r>
      <w:r>
        <w:t>деятельности;</w:t>
      </w:r>
      <w:r>
        <w:rPr>
          <w:spacing w:val="80"/>
          <w:w w:val="150"/>
        </w:rPr>
        <w:t xml:space="preserve">  </w:t>
      </w:r>
      <w:r>
        <w:t>интерес</w:t>
      </w:r>
      <w:r>
        <w:rPr>
          <w:spacing w:val="80"/>
        </w:rPr>
        <w:t xml:space="preserve"> </w:t>
      </w:r>
      <w:r>
        <w:t>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7A46EE" w:rsidRDefault="009E1D98">
      <w:pPr>
        <w:pStyle w:val="a3"/>
        <w:spacing w:line="360" w:lineRule="auto"/>
        <w:ind w:right="142" w:firstLine="710"/>
      </w:pPr>
      <w:r>
        <w:t>Патриотическое воспитание осуществляется через освоение обучающимис</w:t>
      </w:r>
      <w:r>
        <w:t>я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</w:t>
      </w:r>
      <w:r>
        <w:rPr>
          <w:spacing w:val="80"/>
        </w:rPr>
        <w:t xml:space="preserve"> </w:t>
      </w:r>
      <w:r>
        <w:t>патриотизм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декларативной</w:t>
      </w:r>
      <w:r>
        <w:rPr>
          <w:spacing w:val="80"/>
        </w:rPr>
        <w:t xml:space="preserve"> </w:t>
      </w:r>
      <w:r>
        <w:t>форме,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процессе</w:t>
      </w:r>
      <w:r>
        <w:rPr>
          <w:spacing w:val="80"/>
        </w:rPr>
        <w:t xml:space="preserve"> </w:t>
      </w:r>
      <w:r>
        <w:t>восприятия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личной</w:t>
      </w:r>
      <w:r>
        <w:rPr>
          <w:spacing w:val="40"/>
        </w:rPr>
        <w:t xml:space="preserve"> </w:t>
      </w:r>
      <w:r>
        <w:t>художествен</w:t>
      </w:r>
      <w:r>
        <w:t>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конкретных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красоте</w:t>
      </w:r>
    </w:p>
    <w:p w:rsidR="007A46EE" w:rsidRDefault="007A46EE">
      <w:pPr>
        <w:pStyle w:val="a3"/>
        <w:spacing w:line="360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t>и</w:t>
      </w:r>
      <w:r>
        <w:rPr>
          <w:spacing w:val="-14"/>
        </w:rPr>
        <w:t xml:space="preserve"> </w:t>
      </w:r>
      <w:r>
        <w:t>мудрости,</w:t>
      </w:r>
      <w:r>
        <w:rPr>
          <w:spacing w:val="-9"/>
        </w:rPr>
        <w:t xml:space="preserve"> </w:t>
      </w:r>
      <w:r>
        <w:t>заложенных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культурных</w:t>
      </w:r>
      <w:r>
        <w:rPr>
          <w:spacing w:val="-17"/>
        </w:rPr>
        <w:t xml:space="preserve"> </w:t>
      </w:r>
      <w:r>
        <w:rPr>
          <w:spacing w:val="-2"/>
        </w:rPr>
        <w:t>традициях.</w:t>
      </w:r>
    </w:p>
    <w:p w:rsidR="007A46EE" w:rsidRDefault="009E1D98">
      <w:pPr>
        <w:pStyle w:val="a3"/>
        <w:spacing w:before="158" w:line="360" w:lineRule="auto"/>
        <w:ind w:right="140" w:firstLine="710"/>
      </w:pPr>
      <w:r>
        <w:t>Гражданское воспитание формируется через развитие чувства личной причастности к жизни общества и созидающих качеств личности, приобщение обучающи</w:t>
      </w:r>
      <w:r>
        <w:t xml:space="preserve">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</w:t>
      </w:r>
      <w:r>
        <w:t>деятельности, способствуют пониманию другого человека, становлению чувства личной ответственности.</w:t>
      </w:r>
    </w:p>
    <w:p w:rsidR="007A46EE" w:rsidRDefault="009E1D98">
      <w:pPr>
        <w:pStyle w:val="a3"/>
        <w:spacing w:before="4" w:line="360" w:lineRule="auto"/>
        <w:ind w:right="133" w:firstLine="710"/>
      </w:pPr>
      <w:r>
        <w:t>Духовно-нравственное воспитание является стержнем художественного развития обучающегося, приобщения его к искусству как сфере, концентрирующей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себе</w:t>
      </w:r>
      <w:r>
        <w:rPr>
          <w:spacing w:val="40"/>
        </w:rPr>
        <w:t xml:space="preserve"> </w:t>
      </w:r>
      <w:r>
        <w:t>духовно</w:t>
      </w:r>
      <w:r>
        <w:t>-нравственного</w:t>
      </w:r>
      <w:r>
        <w:rPr>
          <w:spacing w:val="40"/>
        </w:rPr>
        <w:t xml:space="preserve"> </w:t>
      </w:r>
      <w:r>
        <w:t>поиск</w:t>
      </w:r>
      <w:r>
        <w:rPr>
          <w:spacing w:val="40"/>
        </w:rPr>
        <w:t xml:space="preserve"> </w:t>
      </w:r>
      <w:r>
        <w:t>человечества.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задания</w:t>
      </w:r>
      <w:r>
        <w:rPr>
          <w:spacing w:val="40"/>
        </w:rPr>
        <w:t xml:space="preserve"> </w:t>
      </w:r>
      <w:r>
        <w:t>направлены на развитие внутреннего мира обучающегося и воспитание его эмоционально- образной, чувственной сферы. Занятия искусством помогают обучающемуся</w:t>
      </w:r>
      <w:r>
        <w:rPr>
          <w:spacing w:val="40"/>
        </w:rPr>
        <w:t xml:space="preserve"> </w:t>
      </w:r>
      <w:r>
        <w:t>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7A46EE" w:rsidRDefault="009E1D98">
      <w:pPr>
        <w:pStyle w:val="a3"/>
        <w:spacing w:line="360" w:lineRule="auto"/>
        <w:ind w:right="140" w:firstLine="710"/>
      </w:pPr>
      <w:r>
        <w:t>Эстетическое воспитание – важнейший компонент и условие развития социально</w:t>
      </w:r>
      <w:r>
        <w:rPr>
          <w:spacing w:val="80"/>
          <w:w w:val="150"/>
        </w:rPr>
        <w:t xml:space="preserve"> </w:t>
      </w:r>
      <w:r>
        <w:t>значимых</w:t>
      </w:r>
      <w:r>
        <w:rPr>
          <w:spacing w:val="80"/>
          <w:w w:val="150"/>
        </w:rPr>
        <w:t xml:space="preserve"> </w:t>
      </w:r>
      <w:r>
        <w:t>отношений</w:t>
      </w:r>
      <w:r>
        <w:rPr>
          <w:spacing w:val="80"/>
          <w:w w:val="150"/>
        </w:rPr>
        <w:t xml:space="preserve"> </w:t>
      </w:r>
      <w:r>
        <w:t>обучающихся,</w:t>
      </w:r>
      <w:r>
        <w:rPr>
          <w:spacing w:val="80"/>
          <w:w w:val="150"/>
        </w:rPr>
        <w:t xml:space="preserve"> </w:t>
      </w:r>
      <w:r>
        <w:t>фо</w:t>
      </w:r>
      <w:r>
        <w:t>рмирования</w:t>
      </w:r>
      <w:r>
        <w:rPr>
          <w:spacing w:val="40"/>
        </w:rPr>
        <w:t xml:space="preserve">  </w:t>
      </w:r>
      <w:r>
        <w:t>представлений</w:t>
      </w:r>
      <w:r>
        <w:rPr>
          <w:spacing w:val="80"/>
        </w:rPr>
        <w:t xml:space="preserve"> </w:t>
      </w:r>
      <w:r>
        <w:t>о прекрасном и безобразном, о высоком и низком. Эстетическое воспитание способствует</w:t>
      </w:r>
      <w:r>
        <w:rPr>
          <w:spacing w:val="40"/>
        </w:rPr>
        <w:t xml:space="preserve"> </w:t>
      </w:r>
      <w:r>
        <w:t>формированию</w:t>
      </w:r>
      <w:r>
        <w:rPr>
          <w:spacing w:val="40"/>
        </w:rPr>
        <w:t xml:space="preserve"> </w:t>
      </w:r>
      <w:r>
        <w:t>ценностных</w:t>
      </w:r>
      <w:r>
        <w:rPr>
          <w:spacing w:val="40"/>
        </w:rPr>
        <w:t xml:space="preserve"> </w:t>
      </w:r>
      <w:r>
        <w:t>ориентаций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отношении к окружающим людям, в стремлении к их</w:t>
      </w:r>
      <w:r>
        <w:rPr>
          <w:spacing w:val="-6"/>
        </w:rPr>
        <w:t xml:space="preserve"> </w:t>
      </w:r>
      <w:r>
        <w:t>пониманию, а также в отношении к семье, природе,</w:t>
      </w:r>
      <w:r>
        <w:t xml:space="preserve"> труду, искусству, культурному наследию.</w:t>
      </w:r>
    </w:p>
    <w:p w:rsidR="007A46EE" w:rsidRDefault="009E1D98">
      <w:pPr>
        <w:pStyle w:val="a3"/>
        <w:spacing w:before="2" w:line="360" w:lineRule="auto"/>
        <w:ind w:right="146" w:firstLine="710"/>
      </w:pPr>
      <w:r>
        <w:t>Ценности познавательной деятельности воспитываются как эмоционально окрашенный интерес к жизни людей и природы. Происходит это в процессе развития</w:t>
      </w:r>
      <w:r>
        <w:rPr>
          <w:spacing w:val="80"/>
        </w:rPr>
        <w:t xml:space="preserve"> </w:t>
      </w:r>
      <w:r>
        <w:t>навыков</w:t>
      </w:r>
      <w:r>
        <w:rPr>
          <w:spacing w:val="80"/>
        </w:rPr>
        <w:t xml:space="preserve"> </w:t>
      </w:r>
      <w:r>
        <w:t>восприятия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художественной</w:t>
      </w:r>
      <w:r>
        <w:rPr>
          <w:spacing w:val="80"/>
        </w:rPr>
        <w:t xml:space="preserve"> </w:t>
      </w:r>
      <w:r>
        <w:t>рефлексии</w:t>
      </w:r>
      <w:r>
        <w:rPr>
          <w:spacing w:val="80"/>
        </w:rPr>
        <w:t xml:space="preserve"> </w:t>
      </w:r>
      <w:r>
        <w:t>своих</w:t>
      </w:r>
      <w:r>
        <w:rPr>
          <w:spacing w:val="80"/>
        </w:rPr>
        <w:t xml:space="preserve"> </w:t>
      </w:r>
      <w:r>
        <w:t>наблюдений</w:t>
      </w:r>
      <w:r>
        <w:rPr>
          <w:spacing w:val="40"/>
        </w:rPr>
        <w:t xml:space="preserve"> </w:t>
      </w:r>
      <w:r>
        <w:t>в худ</w:t>
      </w:r>
      <w:r>
        <w:t>ожественно-творческой деятельности. Навыки исследовательской</w:t>
      </w:r>
      <w:r>
        <w:rPr>
          <w:spacing w:val="40"/>
        </w:rPr>
        <w:t xml:space="preserve"> </w:t>
      </w:r>
      <w:r>
        <w:t xml:space="preserve">деятельности развиваются при выполнении заданий культурно-исторической </w:t>
      </w:r>
      <w:r>
        <w:rPr>
          <w:spacing w:val="-2"/>
        </w:rPr>
        <w:t>направленности.</w:t>
      </w:r>
    </w:p>
    <w:p w:rsidR="007A46EE" w:rsidRDefault="009E1D98">
      <w:pPr>
        <w:pStyle w:val="a3"/>
        <w:spacing w:before="3" w:line="362" w:lineRule="auto"/>
        <w:ind w:right="138" w:firstLine="710"/>
      </w:pPr>
      <w:r>
        <w:t>Экологическое воспитание происходит в процессе художественно- эстетического наблюдения природы и её образа в</w:t>
      </w:r>
      <w:r>
        <w:t xml:space="preserve"> произведениях искусства. Формирование</w:t>
      </w:r>
      <w:r>
        <w:rPr>
          <w:spacing w:val="40"/>
        </w:rPr>
        <w:t xml:space="preserve"> </w:t>
      </w:r>
      <w:r>
        <w:t>эстетических чувств</w:t>
      </w:r>
      <w:r>
        <w:rPr>
          <w:spacing w:val="40"/>
        </w:rPr>
        <w:t xml:space="preserve"> </w:t>
      </w:r>
      <w:r>
        <w:t>способствует</w:t>
      </w:r>
      <w:r>
        <w:rPr>
          <w:spacing w:val="40"/>
        </w:rPr>
        <w:t xml:space="preserve"> </w:t>
      </w:r>
      <w:r>
        <w:t>активному неприятию</w:t>
      </w:r>
      <w:r>
        <w:rPr>
          <w:spacing w:val="40"/>
        </w:rPr>
        <w:t xml:space="preserve"> </w:t>
      </w:r>
      <w:r>
        <w:t>действий,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rPr>
          <w:spacing w:val="-2"/>
        </w:rPr>
        <w:t>приносящих</w:t>
      </w:r>
      <w:r>
        <w:rPr>
          <w:spacing w:val="-12"/>
        </w:rPr>
        <w:t xml:space="preserve"> </w:t>
      </w:r>
      <w:r>
        <w:rPr>
          <w:spacing w:val="-2"/>
        </w:rPr>
        <w:t>вред</w:t>
      </w:r>
      <w:r>
        <w:rPr>
          <w:spacing w:val="6"/>
        </w:rPr>
        <w:t xml:space="preserve"> </w:t>
      </w:r>
      <w:r>
        <w:rPr>
          <w:spacing w:val="-2"/>
        </w:rPr>
        <w:t>окружающей</w:t>
      </w:r>
      <w:r>
        <w:t xml:space="preserve"> </w:t>
      </w:r>
      <w:r>
        <w:rPr>
          <w:spacing w:val="-2"/>
        </w:rPr>
        <w:t>среде.</w:t>
      </w:r>
    </w:p>
    <w:p w:rsidR="007A46EE" w:rsidRDefault="009E1D98">
      <w:pPr>
        <w:pStyle w:val="a3"/>
        <w:spacing w:before="158" w:line="360" w:lineRule="auto"/>
        <w:ind w:right="137" w:firstLine="710"/>
      </w:pPr>
      <w:r>
        <w:t>Трудовое воспитание осуществляется в процессе личной художественно- творческой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освоению</w:t>
      </w:r>
      <w:r>
        <w:rPr>
          <w:spacing w:val="40"/>
        </w:rPr>
        <w:t xml:space="preserve"> </w:t>
      </w:r>
      <w:r>
        <w:t>художественных</w:t>
      </w:r>
      <w:r>
        <w:rPr>
          <w:spacing w:val="40"/>
        </w:rPr>
        <w:t xml:space="preserve"> </w:t>
      </w:r>
      <w:r>
        <w:t>материалов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удовлетворения</w:t>
      </w:r>
      <w:r>
        <w:rPr>
          <w:spacing w:val="80"/>
        </w:rPr>
        <w:t xml:space="preserve"> </w:t>
      </w:r>
      <w:r>
        <w:t>от создания реального, практического продукта. Воспитываются стремление</w:t>
      </w:r>
      <w:r>
        <w:rPr>
          <w:spacing w:val="40"/>
        </w:rPr>
        <w:t xml:space="preserve"> </w:t>
      </w:r>
      <w:r>
        <w:t>достичь результат, упорство, творческая инициатива, понимание эстетики трудовой деятельности.</w:t>
      </w:r>
      <w:r>
        <w:rPr>
          <w:spacing w:val="80"/>
        </w:rPr>
        <w:t xml:space="preserve"> </w:t>
      </w:r>
      <w:r>
        <w:t>Важны</w:t>
      </w:r>
      <w:r>
        <w:rPr>
          <w:spacing w:val="8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умения</w:t>
      </w:r>
      <w:r>
        <w:rPr>
          <w:spacing w:val="80"/>
        </w:rPr>
        <w:t xml:space="preserve"> </w:t>
      </w:r>
      <w:r>
        <w:t>сотрудничать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одноклассниками,</w:t>
      </w:r>
      <w:r>
        <w:rPr>
          <w:spacing w:val="80"/>
        </w:rPr>
        <w:t xml:space="preserve"> </w:t>
      </w:r>
      <w:r>
        <w:t>работать в</w:t>
      </w:r>
      <w:r>
        <w:rPr>
          <w:spacing w:val="75"/>
        </w:rPr>
        <w:t xml:space="preserve">  </w:t>
      </w:r>
      <w:r>
        <w:t>команде,</w:t>
      </w:r>
      <w:r>
        <w:rPr>
          <w:spacing w:val="75"/>
        </w:rPr>
        <w:t xml:space="preserve">  </w:t>
      </w:r>
      <w:r>
        <w:t>выполнять</w:t>
      </w:r>
      <w:r>
        <w:rPr>
          <w:spacing w:val="78"/>
        </w:rPr>
        <w:t xml:space="preserve">  </w:t>
      </w:r>
      <w:r>
        <w:t>коллективную</w:t>
      </w:r>
      <w:r>
        <w:rPr>
          <w:spacing w:val="78"/>
        </w:rPr>
        <w:t xml:space="preserve">  </w:t>
      </w:r>
      <w:r>
        <w:t>работу</w:t>
      </w:r>
      <w:r>
        <w:rPr>
          <w:spacing w:val="71"/>
        </w:rPr>
        <w:t xml:space="preserve">  </w:t>
      </w:r>
      <w:r>
        <w:t>–</w:t>
      </w:r>
      <w:r>
        <w:rPr>
          <w:spacing w:val="78"/>
        </w:rPr>
        <w:t xml:space="preserve">  </w:t>
      </w:r>
      <w:r>
        <w:t>обязательные</w:t>
      </w:r>
      <w:r>
        <w:rPr>
          <w:spacing w:val="79"/>
        </w:rPr>
        <w:t xml:space="preserve">  </w:t>
      </w:r>
      <w:r>
        <w:t>требования к определённым заданиям по программе.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before="4" w:line="360" w:lineRule="auto"/>
        <w:ind w:right="156" w:firstLine="710"/>
        <w:jc w:val="both"/>
        <w:rPr>
          <w:sz w:val="28"/>
        </w:rPr>
      </w:pPr>
      <w:r>
        <w:rPr>
          <w:sz w:val="28"/>
        </w:rPr>
        <w:t>В результате изучения изобразительного искусства на уровне начального общего образования у обучающегося будут сформиро</w:t>
      </w:r>
      <w:r>
        <w:rPr>
          <w:sz w:val="28"/>
        </w:rPr>
        <w:t>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A46EE" w:rsidRDefault="009E1D98">
      <w:pPr>
        <w:pStyle w:val="a3"/>
        <w:spacing w:before="1" w:line="357" w:lineRule="auto"/>
        <w:ind w:left="1136" w:right="2349"/>
      </w:pPr>
      <w:r>
        <w:t>Пространственные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сенсорные</w:t>
      </w:r>
      <w:r>
        <w:rPr>
          <w:spacing w:val="-9"/>
        </w:rPr>
        <w:t xml:space="preserve"> </w:t>
      </w:r>
      <w:r>
        <w:t>способности: характеризовать форму предмета</w:t>
      </w:r>
      <w:r>
        <w:t>, конструкции;</w:t>
      </w:r>
    </w:p>
    <w:p w:rsidR="007A46EE" w:rsidRDefault="009E1D98">
      <w:pPr>
        <w:pStyle w:val="a3"/>
        <w:tabs>
          <w:tab w:val="left" w:pos="2456"/>
          <w:tab w:val="left" w:pos="4300"/>
          <w:tab w:val="left" w:pos="5231"/>
          <w:tab w:val="left" w:pos="7061"/>
          <w:tab w:val="left" w:pos="8886"/>
          <w:tab w:val="left" w:pos="9241"/>
        </w:tabs>
        <w:spacing w:before="5" w:line="357" w:lineRule="auto"/>
        <w:ind w:right="156" w:firstLine="710"/>
        <w:jc w:val="left"/>
      </w:pPr>
      <w:r>
        <w:rPr>
          <w:spacing w:val="-2"/>
        </w:rPr>
        <w:t>выявлять</w:t>
      </w:r>
      <w:r>
        <w:tab/>
      </w:r>
      <w:r>
        <w:rPr>
          <w:spacing w:val="-2"/>
        </w:rPr>
        <w:t>доминантные</w:t>
      </w:r>
      <w:r>
        <w:tab/>
      </w:r>
      <w:r>
        <w:rPr>
          <w:spacing w:val="-4"/>
        </w:rPr>
        <w:t>черты</w:t>
      </w:r>
      <w:r>
        <w:tab/>
      </w:r>
      <w:r>
        <w:rPr>
          <w:spacing w:val="-2"/>
        </w:rPr>
        <w:t>(характерные</w:t>
      </w:r>
      <w:r>
        <w:tab/>
      </w:r>
      <w:r>
        <w:rPr>
          <w:spacing w:val="-2"/>
        </w:rPr>
        <w:t>особенности)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 xml:space="preserve">визуальном </w:t>
      </w:r>
      <w:r>
        <w:rPr>
          <w:spacing w:val="-2"/>
        </w:rPr>
        <w:t>образе;</w:t>
      </w:r>
    </w:p>
    <w:p w:rsidR="007A46EE" w:rsidRDefault="009E1D98">
      <w:pPr>
        <w:pStyle w:val="a3"/>
        <w:tabs>
          <w:tab w:val="left" w:pos="2763"/>
          <w:tab w:val="left" w:pos="4602"/>
          <w:tab w:val="left" w:pos="5059"/>
          <w:tab w:val="left" w:pos="7570"/>
          <w:tab w:val="left" w:pos="8871"/>
          <w:tab w:val="left" w:pos="9467"/>
        </w:tabs>
        <w:spacing w:before="1" w:line="364" w:lineRule="auto"/>
        <w:ind w:right="151" w:firstLine="710"/>
        <w:jc w:val="left"/>
      </w:pPr>
      <w:r>
        <w:rPr>
          <w:spacing w:val="-2"/>
        </w:rPr>
        <w:t>сравнивать</w:t>
      </w:r>
      <w:r>
        <w:tab/>
      </w:r>
      <w:r>
        <w:rPr>
          <w:spacing w:val="-2"/>
        </w:rPr>
        <w:t>плоскостные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пространственные</w:t>
      </w:r>
      <w:r>
        <w:tab/>
      </w:r>
      <w:r>
        <w:rPr>
          <w:spacing w:val="-2"/>
        </w:rPr>
        <w:t>объекты</w:t>
      </w:r>
      <w:r>
        <w:tab/>
      </w:r>
      <w:r>
        <w:rPr>
          <w:spacing w:val="-6"/>
        </w:rPr>
        <w:t>по</w:t>
      </w:r>
      <w:r>
        <w:tab/>
      </w:r>
      <w:r>
        <w:rPr>
          <w:spacing w:val="-4"/>
        </w:rPr>
        <w:t xml:space="preserve">заданным </w:t>
      </w:r>
      <w:r>
        <w:rPr>
          <w:spacing w:val="-2"/>
        </w:rPr>
        <w:t>основаниям;</w:t>
      </w:r>
    </w:p>
    <w:p w:rsidR="007A46EE" w:rsidRDefault="009E1D98">
      <w:pPr>
        <w:pStyle w:val="a3"/>
        <w:spacing w:line="362" w:lineRule="auto"/>
        <w:ind w:right="345" w:firstLine="710"/>
        <w:jc w:val="left"/>
      </w:pPr>
      <w:r>
        <w:t>находить</w:t>
      </w:r>
      <w:r>
        <w:rPr>
          <w:spacing w:val="33"/>
        </w:rPr>
        <w:t xml:space="preserve"> </w:t>
      </w:r>
      <w:r>
        <w:t>ассоциативные</w:t>
      </w:r>
      <w:r>
        <w:rPr>
          <w:spacing w:val="37"/>
        </w:rPr>
        <w:t xml:space="preserve"> </w:t>
      </w:r>
      <w:r>
        <w:t>связи</w:t>
      </w:r>
      <w:r>
        <w:rPr>
          <w:spacing w:val="35"/>
        </w:rPr>
        <w:t xml:space="preserve"> </w:t>
      </w:r>
      <w:r>
        <w:t>между</w:t>
      </w:r>
      <w:r>
        <w:rPr>
          <w:spacing w:val="35"/>
        </w:rPr>
        <w:t xml:space="preserve"> </w:t>
      </w:r>
      <w:r>
        <w:t>визуальными</w:t>
      </w:r>
      <w:r>
        <w:rPr>
          <w:spacing w:val="35"/>
        </w:rPr>
        <w:t xml:space="preserve"> </w:t>
      </w:r>
      <w:r>
        <w:t>образами</w:t>
      </w:r>
      <w:r>
        <w:rPr>
          <w:spacing w:val="35"/>
        </w:rPr>
        <w:t xml:space="preserve"> </w:t>
      </w:r>
      <w:r>
        <w:t>разных форм и предметов;</w:t>
      </w:r>
    </w:p>
    <w:p w:rsidR="007A46EE" w:rsidRDefault="009E1D98">
      <w:pPr>
        <w:pStyle w:val="a3"/>
        <w:ind w:left="1136"/>
        <w:jc w:val="left"/>
      </w:pPr>
      <w:r>
        <w:t>сопоставлять</w:t>
      </w:r>
      <w:r>
        <w:rPr>
          <w:spacing w:val="-17"/>
        </w:rPr>
        <w:t xml:space="preserve"> </w:t>
      </w:r>
      <w:r>
        <w:t>части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целое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видимом</w:t>
      </w:r>
      <w:r>
        <w:rPr>
          <w:spacing w:val="-10"/>
        </w:rPr>
        <w:t xml:space="preserve"> </w:t>
      </w:r>
      <w:r>
        <w:t>образе,</w:t>
      </w:r>
      <w:r>
        <w:rPr>
          <w:spacing w:val="-8"/>
        </w:rPr>
        <w:t xml:space="preserve"> </w:t>
      </w:r>
      <w:r>
        <w:t>предмете,</w:t>
      </w:r>
      <w:r>
        <w:rPr>
          <w:spacing w:val="-11"/>
        </w:rPr>
        <w:t xml:space="preserve"> </w:t>
      </w:r>
      <w:r>
        <w:rPr>
          <w:spacing w:val="-2"/>
        </w:rPr>
        <w:t>конструкции;</w:t>
      </w:r>
    </w:p>
    <w:p w:rsidR="007A46EE" w:rsidRDefault="009E1D98">
      <w:pPr>
        <w:pStyle w:val="a3"/>
        <w:tabs>
          <w:tab w:val="left" w:pos="3210"/>
          <w:tab w:val="left" w:pos="5851"/>
          <w:tab w:val="left" w:pos="7517"/>
          <w:tab w:val="left" w:pos="8646"/>
          <w:tab w:val="left" w:pos="9822"/>
        </w:tabs>
        <w:spacing w:before="147" w:line="362" w:lineRule="auto"/>
        <w:ind w:right="149" w:firstLine="710"/>
        <w:jc w:val="left"/>
      </w:pPr>
      <w:r>
        <w:rPr>
          <w:spacing w:val="-2"/>
        </w:rPr>
        <w:t>анализировать</w:t>
      </w:r>
      <w:r>
        <w:tab/>
      </w:r>
      <w:r>
        <w:rPr>
          <w:spacing w:val="-2"/>
        </w:rPr>
        <w:t>пропорциональные</w:t>
      </w:r>
      <w:r>
        <w:tab/>
      </w:r>
      <w:r>
        <w:rPr>
          <w:spacing w:val="-2"/>
        </w:rPr>
        <w:t>отношения</w:t>
      </w:r>
      <w:r>
        <w:tab/>
      </w:r>
      <w:r>
        <w:rPr>
          <w:spacing w:val="-2"/>
        </w:rPr>
        <w:t>частей</w:t>
      </w:r>
      <w:r>
        <w:tab/>
      </w:r>
      <w:r>
        <w:rPr>
          <w:spacing w:val="-2"/>
        </w:rPr>
        <w:t>внутри</w:t>
      </w:r>
      <w:r>
        <w:tab/>
      </w:r>
      <w:r>
        <w:rPr>
          <w:spacing w:val="-4"/>
        </w:rPr>
        <w:t xml:space="preserve">целого </w:t>
      </w:r>
      <w:r>
        <w:t>и предметов между собой;</w:t>
      </w:r>
    </w:p>
    <w:p w:rsidR="007A46EE" w:rsidRDefault="009E1D98">
      <w:pPr>
        <w:pStyle w:val="a3"/>
        <w:spacing w:line="315" w:lineRule="exact"/>
        <w:ind w:left="1136"/>
        <w:jc w:val="left"/>
      </w:pPr>
      <w:r>
        <w:rPr>
          <w:spacing w:val="-2"/>
        </w:rPr>
        <w:t>обобщать</w:t>
      </w:r>
      <w:r>
        <w:rPr>
          <w:spacing w:val="-4"/>
        </w:rPr>
        <w:t xml:space="preserve"> </w:t>
      </w:r>
      <w:r>
        <w:rPr>
          <w:spacing w:val="-2"/>
        </w:rPr>
        <w:t>форму</w:t>
      </w:r>
      <w:r>
        <w:rPr>
          <w:spacing w:val="-7"/>
        </w:rPr>
        <w:t xml:space="preserve"> </w:t>
      </w:r>
      <w:r>
        <w:rPr>
          <w:spacing w:val="-2"/>
        </w:rPr>
        <w:t>составной</w:t>
      </w:r>
      <w:r>
        <w:rPr>
          <w:spacing w:val="-1"/>
        </w:rPr>
        <w:t xml:space="preserve"> </w:t>
      </w:r>
      <w:r>
        <w:rPr>
          <w:spacing w:val="-2"/>
        </w:rPr>
        <w:t>конструкции;</w:t>
      </w:r>
    </w:p>
    <w:p w:rsidR="007A46EE" w:rsidRDefault="009E1D98">
      <w:pPr>
        <w:pStyle w:val="a3"/>
        <w:tabs>
          <w:tab w:val="left" w:pos="2552"/>
          <w:tab w:val="left" w:pos="3022"/>
          <w:tab w:val="left" w:pos="5078"/>
          <w:tab w:val="left" w:pos="6941"/>
          <w:tab w:val="left" w:pos="8583"/>
          <w:tab w:val="left" w:pos="9034"/>
        </w:tabs>
        <w:spacing w:before="158" w:line="362" w:lineRule="auto"/>
        <w:ind w:right="166" w:firstLine="710"/>
        <w:jc w:val="left"/>
      </w:pPr>
      <w:r>
        <w:rPr>
          <w:spacing w:val="-2"/>
        </w:rPr>
        <w:t>выявлять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анализировать</w:t>
      </w:r>
      <w:r>
        <w:tab/>
      </w:r>
      <w:r>
        <w:rPr>
          <w:spacing w:val="-2"/>
        </w:rPr>
        <w:t>ритмические</w:t>
      </w:r>
      <w:r>
        <w:tab/>
      </w:r>
      <w:r>
        <w:rPr>
          <w:spacing w:val="-2"/>
        </w:rPr>
        <w:t>отношения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 xml:space="preserve">пространстве </w:t>
      </w:r>
      <w:r>
        <w:t>и в изображении (визуальном образе) на установленных основаниях;</w:t>
      </w:r>
    </w:p>
    <w:p w:rsidR="007A46EE" w:rsidRDefault="009E1D98">
      <w:pPr>
        <w:pStyle w:val="a3"/>
        <w:tabs>
          <w:tab w:val="left" w:pos="2744"/>
          <w:tab w:val="left" w:pos="4593"/>
          <w:tab w:val="left" w:pos="5563"/>
          <w:tab w:val="left" w:pos="7210"/>
          <w:tab w:val="left" w:pos="7954"/>
          <w:tab w:val="left" w:pos="9649"/>
        </w:tabs>
        <w:spacing w:before="3" w:line="362" w:lineRule="auto"/>
        <w:ind w:right="155" w:firstLine="710"/>
        <w:jc w:val="left"/>
      </w:pPr>
      <w:r>
        <w:rPr>
          <w:color w:val="5B9BD3"/>
          <w:spacing w:val="-2"/>
        </w:rPr>
        <w:t>передавать</w:t>
      </w:r>
      <w:r>
        <w:rPr>
          <w:color w:val="5B9BD3"/>
        </w:rPr>
        <w:tab/>
      </w:r>
      <w:r>
        <w:rPr>
          <w:color w:val="5B9BD3"/>
          <w:spacing w:val="-2"/>
        </w:rPr>
        <w:t>обобщенный</w:t>
      </w:r>
      <w:r>
        <w:rPr>
          <w:color w:val="5B9BD3"/>
        </w:rPr>
        <w:tab/>
      </w:r>
      <w:r>
        <w:rPr>
          <w:color w:val="5B9BD3"/>
          <w:spacing w:val="-4"/>
        </w:rPr>
        <w:t>образ</w:t>
      </w:r>
      <w:r>
        <w:rPr>
          <w:color w:val="5B9BD3"/>
        </w:rPr>
        <w:tab/>
      </w:r>
      <w:r>
        <w:rPr>
          <w:spacing w:val="-2"/>
        </w:rPr>
        <w:t>реальности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построении</w:t>
      </w:r>
      <w:r>
        <w:tab/>
      </w:r>
      <w:r>
        <w:rPr>
          <w:spacing w:val="-4"/>
        </w:rPr>
        <w:t xml:space="preserve">плоской </w:t>
      </w:r>
      <w:r>
        <w:rPr>
          <w:spacing w:val="-2"/>
        </w:rPr>
        <w:t>композиции;</w:t>
      </w:r>
    </w:p>
    <w:p w:rsidR="007A46EE" w:rsidRDefault="009E1D98">
      <w:pPr>
        <w:pStyle w:val="a3"/>
        <w:spacing w:line="319" w:lineRule="exact"/>
        <w:ind w:left="1136"/>
        <w:jc w:val="left"/>
      </w:pPr>
      <w:r>
        <w:t>соотносить</w:t>
      </w:r>
      <w:r>
        <w:rPr>
          <w:spacing w:val="45"/>
          <w:w w:val="150"/>
        </w:rPr>
        <w:t xml:space="preserve"> </w:t>
      </w:r>
      <w:r>
        <w:t>тональные</w:t>
      </w:r>
      <w:r>
        <w:rPr>
          <w:spacing w:val="79"/>
        </w:rPr>
        <w:t xml:space="preserve"> </w:t>
      </w:r>
      <w:r>
        <w:t>отношения</w:t>
      </w:r>
      <w:r>
        <w:rPr>
          <w:spacing w:val="53"/>
          <w:w w:val="150"/>
        </w:rPr>
        <w:t xml:space="preserve"> </w:t>
      </w:r>
      <w:r>
        <w:t>(тёмное</w:t>
      </w:r>
      <w:r>
        <w:rPr>
          <w:spacing w:val="49"/>
          <w:w w:val="150"/>
        </w:rPr>
        <w:t xml:space="preserve"> </w:t>
      </w:r>
      <w:r>
        <w:t>–</w:t>
      </w:r>
      <w:r>
        <w:rPr>
          <w:spacing w:val="76"/>
        </w:rPr>
        <w:t xml:space="preserve"> </w:t>
      </w:r>
      <w:r>
        <w:t>светлое)</w:t>
      </w:r>
      <w:r>
        <w:rPr>
          <w:spacing w:val="77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rPr>
          <w:spacing w:val="-2"/>
        </w:rPr>
        <w:t>пространственных</w:t>
      </w:r>
    </w:p>
    <w:p w:rsidR="007A46EE" w:rsidRDefault="007A46EE">
      <w:pPr>
        <w:pStyle w:val="a3"/>
        <w:spacing w:line="319" w:lineRule="exact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t>и</w:t>
      </w:r>
      <w:r>
        <w:rPr>
          <w:spacing w:val="-12"/>
        </w:rPr>
        <w:t xml:space="preserve"> </w:t>
      </w:r>
      <w:r>
        <w:t>плоскостных</w:t>
      </w:r>
      <w:r>
        <w:rPr>
          <w:spacing w:val="-18"/>
        </w:rPr>
        <w:t xml:space="preserve"> </w:t>
      </w:r>
      <w:r>
        <w:rPr>
          <w:spacing w:val="-2"/>
        </w:rPr>
        <w:t>объектах;</w:t>
      </w:r>
    </w:p>
    <w:p w:rsidR="007A46EE" w:rsidRDefault="009E1D98">
      <w:pPr>
        <w:pStyle w:val="a3"/>
        <w:spacing w:before="158" w:line="362" w:lineRule="auto"/>
        <w:ind w:right="151" w:firstLine="710"/>
      </w:pPr>
      <w:r>
        <w:t>выявлять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анализировать</w:t>
      </w:r>
      <w:r>
        <w:rPr>
          <w:spacing w:val="40"/>
        </w:rPr>
        <w:t xml:space="preserve"> </w:t>
      </w:r>
      <w:r>
        <w:t>эмоциональное</w:t>
      </w:r>
      <w:r>
        <w:rPr>
          <w:spacing w:val="40"/>
        </w:rPr>
        <w:t xml:space="preserve"> </w:t>
      </w:r>
      <w:r>
        <w:t>воздействие</w:t>
      </w:r>
      <w:r>
        <w:rPr>
          <w:spacing w:val="40"/>
        </w:rPr>
        <w:t xml:space="preserve"> </w:t>
      </w:r>
      <w:r>
        <w:t>цветовых</w:t>
      </w:r>
      <w:r>
        <w:rPr>
          <w:spacing w:val="40"/>
        </w:rPr>
        <w:t xml:space="preserve"> </w:t>
      </w:r>
      <w:r>
        <w:t>отношений в пространственной среде и плоскостном изображении.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line="362" w:lineRule="auto"/>
        <w:ind w:right="159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</w:t>
      </w:r>
      <w:r>
        <w:rPr>
          <w:sz w:val="28"/>
        </w:rPr>
        <w:t>бных действий:</w:t>
      </w:r>
    </w:p>
    <w:p w:rsidR="007A46EE" w:rsidRDefault="009E1D98">
      <w:pPr>
        <w:pStyle w:val="a3"/>
        <w:spacing w:line="362" w:lineRule="auto"/>
        <w:ind w:right="147" w:firstLine="710"/>
      </w:pPr>
      <w: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7A46EE" w:rsidRDefault="009E1D98">
      <w:pPr>
        <w:pStyle w:val="a3"/>
        <w:spacing w:line="360" w:lineRule="auto"/>
        <w:ind w:right="135" w:firstLine="710"/>
      </w:pPr>
      <w:r>
        <w:t>проявлять творческие экспериментальные действия в процессе самостоятельного выполнения художественных заданий; проявлять исследовательские и аналитические действия на основе определённых учебных установок в процессе восприятия произведений изобразительного</w:t>
      </w:r>
      <w:r>
        <w:t xml:space="preserve"> искусства, архитектуры и продуктов детского художественного творчества;</w:t>
      </w:r>
    </w:p>
    <w:p w:rsidR="007A46EE" w:rsidRDefault="009E1D98">
      <w:pPr>
        <w:pStyle w:val="a3"/>
        <w:spacing w:line="357" w:lineRule="auto"/>
        <w:ind w:right="151" w:firstLine="710"/>
      </w:pPr>
      <w: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7A46EE" w:rsidRDefault="009E1D98">
      <w:pPr>
        <w:pStyle w:val="a3"/>
        <w:spacing w:line="355" w:lineRule="auto"/>
        <w:ind w:right="165" w:firstLine="710"/>
      </w:pPr>
      <w:r>
        <w:t>анализировать и оценивать с позиций эстетиче</w:t>
      </w:r>
      <w:r>
        <w:t>ских категорий явления природы и предметно-пространственную среду жизни человека;</w:t>
      </w:r>
    </w:p>
    <w:p w:rsidR="007A46EE" w:rsidRDefault="009E1D98">
      <w:pPr>
        <w:pStyle w:val="a3"/>
        <w:spacing w:line="362" w:lineRule="auto"/>
        <w:ind w:right="157" w:firstLine="710"/>
      </w:pPr>
      <w:r>
        <w:t>формулировать</w:t>
      </w:r>
      <w:r>
        <w:rPr>
          <w:spacing w:val="80"/>
          <w:w w:val="150"/>
        </w:rPr>
        <w:t xml:space="preserve"> </w:t>
      </w:r>
      <w:r>
        <w:t>выводы,</w:t>
      </w:r>
      <w:r>
        <w:rPr>
          <w:spacing w:val="80"/>
          <w:w w:val="150"/>
        </w:rPr>
        <w:t xml:space="preserve"> </w:t>
      </w:r>
      <w:r>
        <w:t>соответствующие</w:t>
      </w:r>
      <w:r>
        <w:rPr>
          <w:spacing w:val="80"/>
          <w:w w:val="150"/>
        </w:rPr>
        <w:t xml:space="preserve"> </w:t>
      </w:r>
      <w:r>
        <w:t>эстетическим,</w:t>
      </w:r>
      <w:r>
        <w:rPr>
          <w:spacing w:val="80"/>
          <w:w w:val="150"/>
        </w:rPr>
        <w:t xml:space="preserve"> </w:t>
      </w:r>
      <w:r>
        <w:t>аналитическим</w:t>
      </w:r>
      <w:r>
        <w:rPr>
          <w:spacing w:val="80"/>
          <w:w w:val="150"/>
        </w:rPr>
        <w:t xml:space="preserve"> </w:t>
      </w:r>
      <w:r>
        <w:t>и другим учебным установкам по результатам проведённого наблюдения;</w:t>
      </w:r>
    </w:p>
    <w:p w:rsidR="007A46EE" w:rsidRDefault="009E1D98">
      <w:pPr>
        <w:pStyle w:val="a3"/>
        <w:spacing w:line="364" w:lineRule="auto"/>
        <w:ind w:right="148" w:firstLine="710"/>
      </w:pPr>
      <w:r>
        <w:t>использовать</w:t>
      </w:r>
      <w:r>
        <w:rPr>
          <w:spacing w:val="40"/>
        </w:rPr>
        <w:t xml:space="preserve"> </w:t>
      </w:r>
      <w:r>
        <w:t>знаково-символические</w:t>
      </w:r>
      <w:r>
        <w:rPr>
          <w:spacing w:val="40"/>
        </w:rPr>
        <w:t xml:space="preserve"> </w:t>
      </w:r>
      <w:r>
        <w:t>средс</w:t>
      </w:r>
      <w:r>
        <w:t>тва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составления</w:t>
      </w:r>
      <w:r>
        <w:rPr>
          <w:spacing w:val="40"/>
        </w:rPr>
        <w:t xml:space="preserve"> </w:t>
      </w:r>
      <w:r>
        <w:t>орнаментов</w:t>
      </w:r>
      <w:r>
        <w:rPr>
          <w:spacing w:val="40"/>
        </w:rPr>
        <w:t xml:space="preserve"> </w:t>
      </w:r>
      <w:r>
        <w:t>и декоративных композиций;</w:t>
      </w:r>
    </w:p>
    <w:p w:rsidR="007A46EE" w:rsidRDefault="009E1D98">
      <w:pPr>
        <w:pStyle w:val="a3"/>
        <w:spacing w:line="357" w:lineRule="auto"/>
        <w:ind w:right="154" w:firstLine="710"/>
      </w:pPr>
      <w:r>
        <w:t>классифицировать</w:t>
      </w:r>
      <w:r>
        <w:rPr>
          <w:spacing w:val="80"/>
        </w:rPr>
        <w:t xml:space="preserve"> </w:t>
      </w:r>
      <w:r>
        <w:t>произведения</w:t>
      </w:r>
      <w:r>
        <w:rPr>
          <w:spacing w:val="80"/>
        </w:rPr>
        <w:t xml:space="preserve"> </w:t>
      </w:r>
      <w:r>
        <w:t>искусства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видам</w:t>
      </w:r>
      <w:r>
        <w:rPr>
          <w:spacing w:val="80"/>
        </w:rPr>
        <w:t xml:space="preserve"> </w:t>
      </w:r>
      <w:r>
        <w:t>и,</w:t>
      </w:r>
      <w:r>
        <w:rPr>
          <w:spacing w:val="80"/>
        </w:rPr>
        <w:t xml:space="preserve"> </w:t>
      </w:r>
      <w:r>
        <w:t>соответственно,</w:t>
      </w:r>
      <w:r>
        <w:rPr>
          <w:spacing w:val="80"/>
        </w:rPr>
        <w:t xml:space="preserve"> </w:t>
      </w:r>
      <w:r>
        <w:t>по назначению в жизни людей;</w:t>
      </w:r>
    </w:p>
    <w:p w:rsidR="007A46EE" w:rsidRDefault="009E1D98">
      <w:pPr>
        <w:pStyle w:val="a3"/>
        <w:spacing w:line="357" w:lineRule="auto"/>
        <w:ind w:right="146" w:firstLine="710"/>
      </w:pPr>
      <w:r>
        <w:t>классифицировать</w:t>
      </w:r>
      <w:r>
        <w:rPr>
          <w:spacing w:val="80"/>
          <w:w w:val="150"/>
        </w:rPr>
        <w:t xml:space="preserve"> </w:t>
      </w:r>
      <w:r>
        <w:t>произведения</w:t>
      </w:r>
      <w:r>
        <w:rPr>
          <w:spacing w:val="80"/>
          <w:w w:val="150"/>
        </w:rPr>
        <w:t xml:space="preserve"> </w:t>
      </w:r>
      <w:r>
        <w:t>изобразительного</w:t>
      </w:r>
      <w:r>
        <w:rPr>
          <w:spacing w:val="80"/>
          <w:w w:val="150"/>
        </w:rPr>
        <w:t xml:space="preserve"> </w:t>
      </w:r>
      <w:r>
        <w:t>искусства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жанрам</w:t>
      </w:r>
      <w:r>
        <w:rPr>
          <w:spacing w:val="80"/>
        </w:rPr>
        <w:t xml:space="preserve"> </w:t>
      </w:r>
      <w:r>
        <w:t>в качестве инструмента анализа содержания произведений;</w:t>
      </w:r>
    </w:p>
    <w:p w:rsidR="007A46EE" w:rsidRDefault="009E1D98">
      <w:pPr>
        <w:pStyle w:val="a3"/>
        <w:ind w:left="1136"/>
      </w:pPr>
      <w:r>
        <w:rPr>
          <w:spacing w:val="-2"/>
        </w:rPr>
        <w:t>ставить</w:t>
      </w:r>
      <w:r>
        <w:rPr>
          <w:spacing w:val="-9"/>
        </w:rPr>
        <w:t xml:space="preserve"> </w:t>
      </w:r>
      <w:r>
        <w:rPr>
          <w:spacing w:val="-2"/>
        </w:rPr>
        <w:t>и использовать вопросы</w:t>
      </w:r>
      <w:r>
        <w:rPr>
          <w:spacing w:val="-3"/>
        </w:rPr>
        <w:t xml:space="preserve"> </w:t>
      </w:r>
      <w:r>
        <w:rPr>
          <w:spacing w:val="-2"/>
        </w:rPr>
        <w:t>как</w:t>
      </w:r>
      <w:r>
        <w:rPr>
          <w:spacing w:val="-3"/>
        </w:rPr>
        <w:t xml:space="preserve"> </w:t>
      </w:r>
      <w:r>
        <w:rPr>
          <w:spacing w:val="-2"/>
        </w:rPr>
        <w:t>исследовательский</w:t>
      </w:r>
      <w:r>
        <w:rPr>
          <w:spacing w:val="1"/>
        </w:rPr>
        <w:t xml:space="preserve"> </w:t>
      </w:r>
      <w:r>
        <w:rPr>
          <w:spacing w:val="-2"/>
        </w:rPr>
        <w:t>инструмент познания.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before="148" w:line="357" w:lineRule="auto"/>
        <w:ind w:right="148" w:firstLine="710"/>
        <w:jc w:val="both"/>
        <w:rPr>
          <w:sz w:val="28"/>
        </w:rPr>
      </w:pPr>
      <w:r>
        <w:rPr>
          <w:sz w:val="28"/>
        </w:rPr>
        <w:t>У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обучающегося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будут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сформированы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умения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работать с информацией как часть познавательных универсальных учебных действий:</w:t>
      </w:r>
    </w:p>
    <w:p w:rsidR="007A46EE" w:rsidRDefault="009E1D98">
      <w:pPr>
        <w:pStyle w:val="a3"/>
        <w:spacing w:before="1"/>
        <w:ind w:left="1136"/>
      </w:pPr>
      <w:r>
        <w:rPr>
          <w:spacing w:val="-2"/>
        </w:rPr>
        <w:t>использовать</w:t>
      </w:r>
      <w:r>
        <w:rPr>
          <w:spacing w:val="-11"/>
        </w:rPr>
        <w:t xml:space="preserve"> </w:t>
      </w:r>
      <w:r>
        <w:rPr>
          <w:spacing w:val="-2"/>
        </w:rPr>
        <w:t>электронные</w:t>
      </w:r>
      <w:r>
        <w:rPr>
          <w:spacing w:val="1"/>
        </w:rPr>
        <w:t xml:space="preserve"> </w:t>
      </w:r>
      <w:r>
        <w:rPr>
          <w:spacing w:val="-2"/>
        </w:rPr>
        <w:t>образовательные</w:t>
      </w:r>
      <w:r>
        <w:rPr>
          <w:spacing w:val="1"/>
        </w:rPr>
        <w:t xml:space="preserve"> </w:t>
      </w:r>
      <w:r>
        <w:rPr>
          <w:spacing w:val="-2"/>
        </w:rPr>
        <w:t>ресурсы;</w:t>
      </w:r>
    </w:p>
    <w:p w:rsidR="007A46EE" w:rsidRDefault="009E1D98">
      <w:pPr>
        <w:pStyle w:val="a3"/>
        <w:spacing w:before="168"/>
        <w:ind w:left="1136"/>
      </w:pPr>
      <w:r>
        <w:t>работать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электронными</w:t>
      </w:r>
      <w:r>
        <w:rPr>
          <w:spacing w:val="-7"/>
        </w:rPr>
        <w:t xml:space="preserve"> </w:t>
      </w:r>
      <w:r>
        <w:t>учебниками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учебными</w:t>
      </w:r>
      <w:r>
        <w:rPr>
          <w:spacing w:val="-17"/>
        </w:rPr>
        <w:t xml:space="preserve"> </w:t>
      </w:r>
      <w:r>
        <w:rPr>
          <w:spacing w:val="-2"/>
        </w:rPr>
        <w:t>пособиями;</w:t>
      </w:r>
    </w:p>
    <w:p w:rsidR="007A46EE" w:rsidRDefault="007A46EE">
      <w:pPr>
        <w:pStyle w:val="a3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48" w:firstLine="710"/>
      </w:pPr>
      <w:r>
        <w:t>выбирать источник для получения информации: поисковые системы Интернета, цифровые электронные средства, справочники, художественные</w:t>
      </w:r>
      <w:r>
        <w:rPr>
          <w:spacing w:val="40"/>
        </w:rPr>
        <w:t xml:space="preserve"> </w:t>
      </w:r>
      <w:r>
        <w:t>альбомы и детские книги;</w:t>
      </w:r>
    </w:p>
    <w:p w:rsidR="007A46EE" w:rsidRDefault="009E1D98">
      <w:pPr>
        <w:pStyle w:val="a3"/>
        <w:spacing w:before="1" w:line="362" w:lineRule="auto"/>
        <w:ind w:right="145" w:firstLine="710"/>
      </w:pPr>
      <w:r>
        <w:t>анализировать, интерпретировать, обобщать и систематизировать информацию,</w:t>
      </w:r>
      <w:r>
        <w:rPr>
          <w:spacing w:val="80"/>
          <w:w w:val="150"/>
        </w:rPr>
        <w:t xml:space="preserve"> </w:t>
      </w:r>
      <w:r>
        <w:t>представленную</w:t>
      </w:r>
      <w:r>
        <w:rPr>
          <w:spacing w:val="40"/>
        </w:rPr>
        <w:t xml:space="preserve">  </w:t>
      </w:r>
      <w:r>
        <w:t>в</w:t>
      </w:r>
      <w:r>
        <w:rPr>
          <w:spacing w:val="80"/>
          <w:w w:val="150"/>
        </w:rPr>
        <w:t xml:space="preserve"> </w:t>
      </w:r>
      <w:r>
        <w:t>произведениях</w:t>
      </w:r>
      <w:r>
        <w:rPr>
          <w:spacing w:val="80"/>
          <w:w w:val="150"/>
        </w:rPr>
        <w:t xml:space="preserve"> </w:t>
      </w:r>
      <w:r>
        <w:t>искусства,</w:t>
      </w:r>
      <w:r>
        <w:rPr>
          <w:spacing w:val="80"/>
          <w:w w:val="150"/>
        </w:rPr>
        <w:t xml:space="preserve"> </w:t>
      </w:r>
      <w:r>
        <w:t>текстах,</w:t>
      </w:r>
      <w:r>
        <w:rPr>
          <w:spacing w:val="80"/>
          <w:w w:val="150"/>
        </w:rPr>
        <w:t xml:space="preserve"> </w:t>
      </w:r>
      <w:r>
        <w:t>таблицах</w:t>
      </w:r>
      <w:r>
        <w:rPr>
          <w:spacing w:val="80"/>
        </w:rPr>
        <w:t xml:space="preserve"> </w:t>
      </w:r>
      <w:r>
        <w:t>и схемах;</w:t>
      </w:r>
    </w:p>
    <w:p w:rsidR="007A46EE" w:rsidRDefault="009E1D98">
      <w:pPr>
        <w:pStyle w:val="a3"/>
        <w:spacing w:line="313" w:lineRule="exact"/>
        <w:ind w:left="1136"/>
      </w:pPr>
      <w:r>
        <w:t>самостоятельно</w:t>
      </w:r>
      <w:r>
        <w:rPr>
          <w:spacing w:val="69"/>
        </w:rPr>
        <w:t xml:space="preserve"> </w:t>
      </w:r>
      <w:r>
        <w:t>подготавливать</w:t>
      </w:r>
      <w:r>
        <w:rPr>
          <w:spacing w:val="67"/>
        </w:rPr>
        <w:t xml:space="preserve"> </w:t>
      </w:r>
      <w:r>
        <w:t>информацию</w:t>
      </w:r>
      <w:r>
        <w:rPr>
          <w:spacing w:val="66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заданную</w:t>
      </w:r>
      <w:r>
        <w:rPr>
          <w:spacing w:val="67"/>
        </w:rPr>
        <w:t xml:space="preserve"> </w:t>
      </w:r>
      <w:r>
        <w:t>или</w:t>
      </w:r>
      <w:r>
        <w:rPr>
          <w:spacing w:val="67"/>
        </w:rPr>
        <w:t xml:space="preserve"> </w:t>
      </w:r>
      <w:r>
        <w:rPr>
          <w:spacing w:val="-2"/>
        </w:rPr>
        <w:t>выбранную</w:t>
      </w:r>
    </w:p>
    <w:p w:rsidR="007A46EE" w:rsidRDefault="009E1D98">
      <w:pPr>
        <w:pStyle w:val="a3"/>
        <w:spacing w:before="154"/>
        <w:jc w:val="left"/>
      </w:pPr>
      <w:r>
        <w:rPr>
          <w:spacing w:val="-4"/>
        </w:rPr>
        <w:t>тему</w:t>
      </w:r>
    </w:p>
    <w:p w:rsidR="007A46EE" w:rsidRDefault="009E1D98">
      <w:pPr>
        <w:pStyle w:val="a3"/>
        <w:tabs>
          <w:tab w:val="left" w:pos="828"/>
          <w:tab w:val="left" w:pos="2648"/>
          <w:tab w:val="left" w:pos="3152"/>
          <w:tab w:val="left" w:pos="3537"/>
          <w:tab w:val="left" w:pos="5073"/>
          <w:tab w:val="left" w:pos="6091"/>
          <w:tab w:val="left" w:pos="7450"/>
          <w:tab w:val="left" w:pos="7853"/>
          <w:tab w:val="left" w:pos="9078"/>
        </w:tabs>
        <w:spacing w:before="167" w:line="355" w:lineRule="auto"/>
        <w:ind w:right="159"/>
        <w:jc w:val="left"/>
      </w:pPr>
      <w:r>
        <w:rPr>
          <w:spacing w:val="-10"/>
        </w:rPr>
        <w:t>и</w:t>
      </w:r>
      <w:r>
        <w:tab/>
      </w:r>
      <w:r>
        <w:rPr>
          <w:spacing w:val="-2"/>
        </w:rPr>
        <w:t>представлять</w:t>
      </w:r>
      <w:r>
        <w:tab/>
      </w:r>
      <w:r>
        <w:rPr>
          <w:spacing w:val="-6"/>
        </w:rPr>
        <w:t>её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различных</w:t>
      </w:r>
      <w:r>
        <w:tab/>
      </w:r>
      <w:r>
        <w:rPr>
          <w:spacing w:val="-2"/>
        </w:rPr>
        <w:t>видах:</w:t>
      </w:r>
      <w:r>
        <w:tab/>
      </w:r>
      <w:r>
        <w:rPr>
          <w:spacing w:val="-2"/>
        </w:rPr>
        <w:t>рисунках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эскизах,</w:t>
      </w:r>
      <w:r>
        <w:tab/>
      </w:r>
      <w:r>
        <w:rPr>
          <w:spacing w:val="-2"/>
        </w:rPr>
        <w:t>электронных презентациях;</w:t>
      </w:r>
    </w:p>
    <w:p w:rsidR="007A46EE" w:rsidRDefault="009E1D98">
      <w:pPr>
        <w:pStyle w:val="a3"/>
        <w:spacing w:before="8" w:line="360" w:lineRule="auto"/>
        <w:ind w:right="153" w:firstLine="710"/>
      </w:pPr>
      <w:r>
        <w:t>осуществлять</w:t>
      </w:r>
      <w:r>
        <w:rPr>
          <w:spacing w:val="80"/>
          <w:w w:val="150"/>
        </w:rPr>
        <w:t xml:space="preserve"> </w:t>
      </w:r>
      <w:r>
        <w:t>виртуальные</w:t>
      </w:r>
      <w:r>
        <w:rPr>
          <w:spacing w:val="80"/>
          <w:w w:val="150"/>
        </w:rPr>
        <w:t xml:space="preserve"> </w:t>
      </w:r>
      <w:r>
        <w:t>путешествия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архитект</w:t>
      </w:r>
      <w:r>
        <w:t>урным</w:t>
      </w:r>
      <w:r>
        <w:rPr>
          <w:spacing w:val="80"/>
          <w:w w:val="150"/>
        </w:rPr>
        <w:t xml:space="preserve"> </w:t>
      </w:r>
      <w:r>
        <w:t>памятникам,</w:t>
      </w:r>
      <w:r>
        <w:rPr>
          <w:spacing w:val="40"/>
        </w:rPr>
        <w:t xml:space="preserve"> </w:t>
      </w:r>
      <w:r>
        <w:t>в отечественные художественные музеи и зарубежные художественные музеи (галереи) на основе установок и квестов, предложенных учителем;</w:t>
      </w:r>
    </w:p>
    <w:p w:rsidR="007A46EE" w:rsidRDefault="009E1D98">
      <w:pPr>
        <w:pStyle w:val="a3"/>
        <w:spacing w:before="1"/>
        <w:ind w:left="1136"/>
      </w:pPr>
      <w:r>
        <w:t>соблюдать</w:t>
      </w:r>
      <w:r>
        <w:rPr>
          <w:spacing w:val="-18"/>
        </w:rPr>
        <w:t xml:space="preserve"> </w:t>
      </w:r>
      <w:r>
        <w:t>правила</w:t>
      </w:r>
      <w:r>
        <w:rPr>
          <w:spacing w:val="-17"/>
        </w:rPr>
        <w:t xml:space="preserve"> </w:t>
      </w:r>
      <w:r>
        <w:t>информационной</w:t>
      </w:r>
      <w:r>
        <w:rPr>
          <w:spacing w:val="-17"/>
        </w:rPr>
        <w:t xml:space="preserve"> </w:t>
      </w:r>
      <w:r>
        <w:t>безопасности</w:t>
      </w:r>
      <w:r>
        <w:rPr>
          <w:spacing w:val="-16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работе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rPr>
          <w:spacing w:val="-2"/>
        </w:rPr>
        <w:t>Интернете.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before="163" w:line="362" w:lineRule="auto"/>
        <w:ind w:right="158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умения общения как часть коммуникативных универсальных учебных действий:</w:t>
      </w:r>
    </w:p>
    <w:p w:rsidR="007A46EE" w:rsidRDefault="009E1D98">
      <w:pPr>
        <w:pStyle w:val="a3"/>
        <w:spacing w:line="362" w:lineRule="auto"/>
        <w:ind w:right="146" w:firstLine="710"/>
      </w:pPr>
      <w: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7A46EE" w:rsidRDefault="009E1D98">
      <w:pPr>
        <w:pStyle w:val="a3"/>
        <w:spacing w:line="360" w:lineRule="auto"/>
        <w:ind w:right="151" w:firstLine="710"/>
      </w:pPr>
      <w:r>
        <w:t>вести</w:t>
      </w:r>
      <w:r>
        <w:rPr>
          <w:spacing w:val="38"/>
        </w:rPr>
        <w:t xml:space="preserve"> </w:t>
      </w:r>
      <w:r>
        <w:t>диалог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участвовать</w:t>
      </w:r>
      <w:r>
        <w:rPr>
          <w:spacing w:val="4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дискуссии,</w:t>
      </w:r>
      <w:r>
        <w:rPr>
          <w:spacing w:val="40"/>
        </w:rPr>
        <w:t xml:space="preserve"> </w:t>
      </w:r>
      <w:r>
        <w:t>проявляя</w:t>
      </w:r>
      <w:r>
        <w:rPr>
          <w:spacing w:val="40"/>
        </w:rPr>
        <w:t xml:space="preserve"> </w:t>
      </w:r>
      <w:r>
        <w:t>уважительное</w:t>
      </w:r>
      <w:r>
        <w:rPr>
          <w:spacing w:val="40"/>
        </w:rPr>
        <w:t xml:space="preserve"> </w:t>
      </w:r>
      <w:r>
        <w:t xml:space="preserve">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</w:t>
      </w:r>
      <w:r>
        <w:rPr>
          <w:spacing w:val="-2"/>
        </w:rPr>
        <w:t>явления;</w:t>
      </w:r>
    </w:p>
    <w:p w:rsidR="007A46EE" w:rsidRDefault="009E1D98">
      <w:pPr>
        <w:pStyle w:val="a3"/>
        <w:spacing w:line="362" w:lineRule="auto"/>
        <w:ind w:right="149" w:firstLine="710"/>
      </w:pPr>
      <w:r>
        <w:t>находить</w:t>
      </w:r>
      <w:r>
        <w:rPr>
          <w:spacing w:val="37"/>
        </w:rPr>
        <w:t xml:space="preserve"> </w:t>
      </w:r>
      <w:r>
        <w:t>общее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разрешать</w:t>
      </w:r>
      <w:r>
        <w:rPr>
          <w:spacing w:val="40"/>
        </w:rPr>
        <w:t xml:space="preserve"> </w:t>
      </w:r>
      <w:r>
        <w:t>конфликты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общих</w:t>
      </w:r>
      <w:r>
        <w:rPr>
          <w:spacing w:val="35"/>
        </w:rPr>
        <w:t xml:space="preserve"> </w:t>
      </w:r>
      <w:r>
        <w:t>позиций и учёта интересов в процессе совместной художественной деятельности;</w:t>
      </w:r>
    </w:p>
    <w:p w:rsidR="007A46EE" w:rsidRDefault="009E1D98">
      <w:pPr>
        <w:pStyle w:val="a3"/>
        <w:spacing w:line="362" w:lineRule="auto"/>
        <w:ind w:right="157" w:firstLine="710"/>
      </w:pPr>
      <w:r>
        <w:t>демонстрировать и объяснять результаты своего творческого, художественного или исследовательского опыта;</w:t>
      </w:r>
    </w:p>
    <w:p w:rsidR="007A46EE" w:rsidRDefault="009E1D98">
      <w:pPr>
        <w:pStyle w:val="a3"/>
        <w:spacing w:line="357" w:lineRule="auto"/>
        <w:ind w:right="161" w:firstLine="710"/>
      </w:pPr>
      <w:r>
        <w:t>анализировать произведения детского художественного творчеств</w:t>
      </w:r>
      <w:r>
        <w:t>а с позиций их содержания и в соответствии с учебной задачей, поставленной учителем;</w:t>
      </w:r>
    </w:p>
    <w:p w:rsidR="007A46EE" w:rsidRDefault="009E1D98">
      <w:pPr>
        <w:pStyle w:val="a3"/>
        <w:spacing w:line="362" w:lineRule="auto"/>
        <w:ind w:right="154" w:firstLine="710"/>
      </w:pPr>
      <w: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47" w:firstLine="710"/>
      </w:pPr>
      <w:r>
        <w:t>взаимодействоват</w:t>
      </w:r>
      <w:r>
        <w:t>ь,</w:t>
      </w:r>
      <w:r>
        <w:rPr>
          <w:spacing w:val="-2"/>
        </w:rPr>
        <w:t xml:space="preserve"> </w:t>
      </w:r>
      <w:r>
        <w:t>сотрудничать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коллективной</w:t>
      </w:r>
      <w:r>
        <w:rPr>
          <w:spacing w:val="-5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принимать цель совместной деятельности и строить действия по её достижению, договариваться,</w:t>
      </w:r>
      <w:r>
        <w:rPr>
          <w:spacing w:val="40"/>
        </w:rPr>
        <w:t xml:space="preserve">  </w:t>
      </w:r>
      <w:r>
        <w:t>выполнять</w:t>
      </w:r>
      <w:r>
        <w:rPr>
          <w:spacing w:val="80"/>
          <w:w w:val="150"/>
        </w:rPr>
        <w:t xml:space="preserve"> </w:t>
      </w:r>
      <w:r>
        <w:t>поручения,</w:t>
      </w:r>
      <w:r>
        <w:rPr>
          <w:spacing w:val="80"/>
          <w:w w:val="150"/>
        </w:rPr>
        <w:t xml:space="preserve"> </w:t>
      </w:r>
      <w:r>
        <w:t>подчиняться,</w:t>
      </w:r>
      <w:r>
        <w:rPr>
          <w:spacing w:val="80"/>
          <w:w w:val="150"/>
        </w:rPr>
        <w:t xml:space="preserve"> </w:t>
      </w:r>
      <w:r>
        <w:t>ответственно</w:t>
      </w:r>
      <w:r>
        <w:rPr>
          <w:spacing w:val="80"/>
          <w:w w:val="150"/>
        </w:rPr>
        <w:t xml:space="preserve"> </w:t>
      </w:r>
      <w:r>
        <w:t>относиться</w:t>
      </w:r>
      <w:r>
        <w:rPr>
          <w:spacing w:val="80"/>
        </w:rPr>
        <w:t xml:space="preserve"> </w:t>
      </w:r>
      <w:r>
        <w:t>к своей задаче по достижению общего результата.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line="362" w:lineRule="auto"/>
        <w:ind w:right="148" w:firstLine="710"/>
        <w:jc w:val="both"/>
        <w:rPr>
          <w:sz w:val="28"/>
        </w:rPr>
      </w:pPr>
      <w:r>
        <w:rPr>
          <w:sz w:val="28"/>
        </w:rPr>
        <w:t>У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</w:t>
      </w:r>
      <w:r>
        <w:rPr>
          <w:sz w:val="28"/>
        </w:rPr>
        <w:t>егося</w:t>
      </w:r>
      <w:r>
        <w:rPr>
          <w:spacing w:val="80"/>
          <w:sz w:val="28"/>
        </w:rPr>
        <w:t xml:space="preserve"> </w:t>
      </w:r>
      <w:r>
        <w:rPr>
          <w:sz w:val="28"/>
        </w:rPr>
        <w:t>будут</w:t>
      </w:r>
      <w:r>
        <w:rPr>
          <w:spacing w:val="80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8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80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 самоконтроля как часть регулятивных универсальных учебных действий:</w:t>
      </w:r>
    </w:p>
    <w:p w:rsidR="007A46EE" w:rsidRDefault="009E1D98">
      <w:pPr>
        <w:pStyle w:val="a3"/>
        <w:tabs>
          <w:tab w:val="left" w:pos="2946"/>
          <w:tab w:val="left" w:pos="4554"/>
          <w:tab w:val="left" w:pos="4982"/>
          <w:tab w:val="left" w:pos="6542"/>
          <w:tab w:val="left" w:pos="7820"/>
          <w:tab w:val="left" w:pos="8962"/>
        </w:tabs>
        <w:spacing w:line="364" w:lineRule="auto"/>
        <w:ind w:right="161" w:firstLine="710"/>
        <w:jc w:val="left"/>
      </w:pPr>
      <w:r>
        <w:rPr>
          <w:spacing w:val="-2"/>
        </w:rPr>
        <w:t>внимательно</w:t>
      </w:r>
      <w:r>
        <w:tab/>
      </w:r>
      <w:r>
        <w:rPr>
          <w:spacing w:val="-2"/>
        </w:rPr>
        <w:t>относиться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выполнять</w:t>
      </w:r>
      <w:r>
        <w:tab/>
      </w:r>
      <w:r>
        <w:rPr>
          <w:spacing w:val="-2"/>
        </w:rPr>
        <w:t>учебные</w:t>
      </w:r>
      <w:r>
        <w:tab/>
      </w:r>
      <w:r>
        <w:rPr>
          <w:spacing w:val="-2"/>
        </w:rPr>
        <w:t>задачи,</w:t>
      </w:r>
      <w:r>
        <w:tab/>
      </w:r>
      <w:r>
        <w:rPr>
          <w:spacing w:val="-4"/>
        </w:rPr>
        <w:t xml:space="preserve">поставленные </w:t>
      </w:r>
      <w:r>
        <w:rPr>
          <w:spacing w:val="-2"/>
        </w:rPr>
        <w:t>учителем;</w:t>
      </w:r>
    </w:p>
    <w:p w:rsidR="007A46EE" w:rsidRDefault="009E1D98">
      <w:pPr>
        <w:pStyle w:val="a3"/>
        <w:spacing w:line="318" w:lineRule="exact"/>
        <w:ind w:left="1136"/>
        <w:jc w:val="left"/>
      </w:pPr>
      <w:r>
        <w:rPr>
          <w:spacing w:val="-2"/>
        </w:rPr>
        <w:t>соблюдать</w:t>
      </w:r>
      <w:r>
        <w:rPr>
          <w:spacing w:val="-7"/>
        </w:rPr>
        <w:t xml:space="preserve"> </w:t>
      </w:r>
      <w:r>
        <w:rPr>
          <w:spacing w:val="-2"/>
        </w:rPr>
        <w:t>последовательность</w:t>
      </w:r>
      <w:r>
        <w:t xml:space="preserve"> </w:t>
      </w:r>
      <w:r>
        <w:rPr>
          <w:spacing w:val="-2"/>
        </w:rPr>
        <w:t>учебных</w:t>
      </w:r>
      <w:r>
        <w:rPr>
          <w:spacing w:val="-9"/>
        </w:rPr>
        <w:t xml:space="preserve"> </w:t>
      </w:r>
      <w:r>
        <w:rPr>
          <w:spacing w:val="-2"/>
        </w:rPr>
        <w:t>действий</w:t>
      </w:r>
      <w:r>
        <w:t xml:space="preserve"> </w:t>
      </w:r>
      <w:r>
        <w:rPr>
          <w:spacing w:val="-2"/>
        </w:rPr>
        <w:t>при</w:t>
      </w:r>
      <w:r>
        <w:rPr>
          <w:spacing w:val="-1"/>
        </w:rPr>
        <w:t xml:space="preserve"> </w:t>
      </w:r>
      <w:r>
        <w:rPr>
          <w:spacing w:val="-2"/>
        </w:rPr>
        <w:t>выполнении</w:t>
      </w:r>
      <w:r>
        <w:t xml:space="preserve"> </w:t>
      </w:r>
      <w:r>
        <w:rPr>
          <w:spacing w:val="-2"/>
        </w:rPr>
        <w:t>задания;</w:t>
      </w:r>
    </w:p>
    <w:p w:rsidR="007A46EE" w:rsidRDefault="009E1D98">
      <w:pPr>
        <w:pStyle w:val="a3"/>
        <w:spacing w:before="140" w:line="364" w:lineRule="auto"/>
        <w:ind w:firstLine="710"/>
        <w:jc w:val="left"/>
      </w:pPr>
      <w:r>
        <w:t>1порядок</w:t>
      </w:r>
      <w:r>
        <w:rPr>
          <w:spacing w:val="33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окружающем</w:t>
      </w:r>
      <w:r>
        <w:rPr>
          <w:spacing w:val="36"/>
        </w:rPr>
        <w:t xml:space="preserve"> </w:t>
      </w:r>
      <w:r>
        <w:t>пространстве</w:t>
      </w:r>
      <w:r>
        <w:rPr>
          <w:spacing w:val="4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бережно</w:t>
      </w:r>
      <w:r>
        <w:rPr>
          <w:spacing w:val="34"/>
        </w:rPr>
        <w:t xml:space="preserve"> </w:t>
      </w:r>
      <w:r>
        <w:t>относясь</w:t>
      </w:r>
      <w:r>
        <w:rPr>
          <w:spacing w:val="32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 xml:space="preserve">используемым </w:t>
      </w:r>
      <w:r>
        <w:rPr>
          <w:spacing w:val="-2"/>
        </w:rPr>
        <w:t>материалам;</w:t>
      </w:r>
    </w:p>
    <w:p w:rsidR="007A46EE" w:rsidRDefault="009E1D98">
      <w:pPr>
        <w:pStyle w:val="a3"/>
        <w:tabs>
          <w:tab w:val="left" w:pos="2686"/>
          <w:tab w:val="left" w:pos="3450"/>
          <w:tab w:val="left" w:pos="4732"/>
          <w:tab w:val="left" w:pos="5073"/>
          <w:tab w:val="left" w:pos="7095"/>
          <w:tab w:val="left" w:pos="8991"/>
        </w:tabs>
        <w:spacing w:line="362" w:lineRule="auto"/>
        <w:ind w:right="158" w:firstLine="710"/>
        <w:jc w:val="left"/>
      </w:pPr>
      <w:r>
        <w:rPr>
          <w:spacing w:val="-2"/>
        </w:rPr>
        <w:t>соотносить</w:t>
      </w:r>
      <w:r>
        <w:tab/>
      </w:r>
      <w:r>
        <w:rPr>
          <w:spacing w:val="-4"/>
        </w:rPr>
        <w:t>свои</w:t>
      </w:r>
      <w:r>
        <w:tab/>
      </w:r>
      <w:r>
        <w:rPr>
          <w:spacing w:val="-2"/>
        </w:rPr>
        <w:t>действия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планируемыми</w:t>
      </w:r>
      <w:r>
        <w:tab/>
      </w:r>
      <w:r>
        <w:rPr>
          <w:spacing w:val="-2"/>
        </w:rPr>
        <w:t>результатами,</w:t>
      </w:r>
      <w:r>
        <w:tab/>
      </w:r>
      <w:r>
        <w:rPr>
          <w:spacing w:val="-2"/>
        </w:rPr>
        <w:t xml:space="preserve">осуществлять </w:t>
      </w:r>
      <w:r>
        <w:t>контроль своей деятельности в процессе достижения результата.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line="360" w:lineRule="auto"/>
        <w:ind w:right="157" w:firstLine="710"/>
        <w:jc w:val="both"/>
        <w:rPr>
          <w:sz w:val="28"/>
        </w:rPr>
      </w:pPr>
      <w:r>
        <w:rPr>
          <w:sz w:val="28"/>
        </w:rPr>
        <w:t xml:space="preserve">К концу обучения в 1 классе обучающийся получит следующие предметные результаты по отдельным темам программы по изобразительному </w:t>
      </w:r>
      <w:r>
        <w:rPr>
          <w:spacing w:val="-2"/>
          <w:sz w:val="28"/>
        </w:rPr>
        <w:t>искусству: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9"/>
        </w:tabs>
        <w:ind w:left="2329" w:hanging="119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«Графика».</w:t>
      </w:r>
    </w:p>
    <w:p w:rsidR="007A46EE" w:rsidRDefault="009E1D98">
      <w:pPr>
        <w:pStyle w:val="a3"/>
        <w:spacing w:before="143" w:line="362" w:lineRule="auto"/>
        <w:ind w:right="511" w:firstLine="710"/>
        <w:jc w:val="left"/>
      </w:pPr>
      <w:r>
        <w:t>Осваивать</w:t>
      </w:r>
      <w:r>
        <w:rPr>
          <w:spacing w:val="40"/>
        </w:rPr>
        <w:t xml:space="preserve"> </w:t>
      </w:r>
      <w:r>
        <w:t>навыки</w:t>
      </w:r>
      <w:r>
        <w:rPr>
          <w:spacing w:val="40"/>
        </w:rPr>
        <w:t xml:space="preserve"> </w:t>
      </w:r>
      <w:r>
        <w:t>применения</w:t>
      </w:r>
      <w:r>
        <w:rPr>
          <w:spacing w:val="40"/>
        </w:rPr>
        <w:t xml:space="preserve"> </w:t>
      </w:r>
      <w:r>
        <w:t>свойств</w:t>
      </w:r>
      <w:r>
        <w:rPr>
          <w:spacing w:val="40"/>
        </w:rPr>
        <w:t xml:space="preserve"> </w:t>
      </w:r>
      <w:r>
        <w:t>простых</w:t>
      </w:r>
      <w:r>
        <w:rPr>
          <w:spacing w:val="40"/>
        </w:rPr>
        <w:t xml:space="preserve"> </w:t>
      </w:r>
      <w:r>
        <w:t>графических</w:t>
      </w:r>
      <w:r>
        <w:rPr>
          <w:spacing w:val="40"/>
        </w:rPr>
        <w:t xml:space="preserve"> </w:t>
      </w:r>
      <w:r>
        <w:t>материалов</w:t>
      </w:r>
      <w:r>
        <w:rPr>
          <w:spacing w:val="80"/>
          <w:w w:val="150"/>
        </w:rPr>
        <w:t xml:space="preserve"> </w:t>
      </w:r>
      <w:r>
        <w:t>в самостоятельной творческой работе в условиях урока.</w:t>
      </w:r>
    </w:p>
    <w:p w:rsidR="007A46EE" w:rsidRDefault="009E1D98">
      <w:pPr>
        <w:pStyle w:val="a3"/>
        <w:spacing w:before="2" w:line="362" w:lineRule="auto"/>
        <w:ind w:firstLine="710"/>
        <w:jc w:val="left"/>
      </w:pPr>
      <w:r>
        <w:t>Приобретать</w:t>
      </w:r>
      <w:r>
        <w:rPr>
          <w:spacing w:val="34"/>
        </w:rPr>
        <w:t xml:space="preserve"> </w:t>
      </w:r>
      <w:r>
        <w:t>первичный</w:t>
      </w:r>
      <w:r>
        <w:rPr>
          <w:spacing w:val="35"/>
        </w:rPr>
        <w:t xml:space="preserve"> </w:t>
      </w:r>
      <w:r>
        <w:t>опыт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создании</w:t>
      </w:r>
      <w:r>
        <w:rPr>
          <w:spacing w:val="35"/>
        </w:rPr>
        <w:t xml:space="preserve"> </w:t>
      </w:r>
      <w:r>
        <w:t>графического</w:t>
      </w:r>
      <w:r>
        <w:rPr>
          <w:spacing w:val="36"/>
        </w:rPr>
        <w:t xml:space="preserve"> </w:t>
      </w:r>
      <w:r>
        <w:t>рисунка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основе знакомства со средствами изобразительного языка.</w:t>
      </w:r>
    </w:p>
    <w:p w:rsidR="007A46EE" w:rsidRDefault="009E1D98">
      <w:pPr>
        <w:pStyle w:val="a3"/>
        <w:tabs>
          <w:tab w:val="left" w:pos="2907"/>
          <w:tab w:val="left" w:pos="3743"/>
          <w:tab w:val="left" w:pos="5856"/>
          <w:tab w:val="left" w:pos="7560"/>
          <w:tab w:val="left" w:pos="8622"/>
          <w:tab w:val="left" w:pos="10033"/>
        </w:tabs>
        <w:spacing w:line="357" w:lineRule="auto"/>
        <w:ind w:right="152" w:firstLine="710"/>
        <w:jc w:val="left"/>
      </w:pPr>
      <w:r>
        <w:rPr>
          <w:spacing w:val="-2"/>
        </w:rPr>
        <w:t>Приобретать</w:t>
      </w:r>
      <w:r>
        <w:tab/>
      </w:r>
      <w:r>
        <w:rPr>
          <w:spacing w:val="-4"/>
        </w:rPr>
        <w:t>опыт</w:t>
      </w:r>
      <w:r>
        <w:tab/>
      </w:r>
      <w:r>
        <w:rPr>
          <w:spacing w:val="-2"/>
        </w:rPr>
        <w:t>аналитического</w:t>
      </w:r>
      <w:r>
        <w:tab/>
      </w:r>
      <w:r>
        <w:rPr>
          <w:spacing w:val="-2"/>
        </w:rPr>
        <w:t>наблюдения</w:t>
      </w:r>
      <w:r>
        <w:tab/>
      </w:r>
      <w:r>
        <w:rPr>
          <w:spacing w:val="-2"/>
        </w:rPr>
        <w:t>формы</w:t>
      </w:r>
      <w:r>
        <w:tab/>
      </w:r>
      <w:r>
        <w:rPr>
          <w:spacing w:val="-2"/>
        </w:rPr>
        <w:t>предмета,</w:t>
      </w:r>
      <w:r>
        <w:tab/>
      </w:r>
      <w:r>
        <w:rPr>
          <w:spacing w:val="-6"/>
        </w:rPr>
        <w:t xml:space="preserve">опыт </w:t>
      </w:r>
      <w:r>
        <w:t>обобщения и геометри</w:t>
      </w:r>
      <w:r>
        <w:t>зации наблюдаемой формы как основы обучения рисунку.</w:t>
      </w:r>
    </w:p>
    <w:p w:rsidR="007A46EE" w:rsidRDefault="009E1D98">
      <w:pPr>
        <w:pStyle w:val="a3"/>
        <w:spacing w:line="318" w:lineRule="exact"/>
        <w:ind w:left="1136"/>
        <w:jc w:val="left"/>
      </w:pPr>
      <w:r>
        <w:t>Приобретать</w:t>
      </w:r>
      <w:r>
        <w:rPr>
          <w:spacing w:val="-18"/>
        </w:rPr>
        <w:t xml:space="preserve"> </w:t>
      </w:r>
      <w:r>
        <w:t>опыт</w:t>
      </w:r>
      <w:r>
        <w:rPr>
          <w:spacing w:val="-17"/>
        </w:rPr>
        <w:t xml:space="preserve"> </w:t>
      </w:r>
      <w:r>
        <w:t>создания</w:t>
      </w:r>
      <w:r>
        <w:rPr>
          <w:spacing w:val="-12"/>
        </w:rPr>
        <w:t xml:space="preserve"> </w:t>
      </w:r>
      <w:r>
        <w:t>рисунка</w:t>
      </w:r>
      <w:r>
        <w:rPr>
          <w:spacing w:val="-12"/>
        </w:rPr>
        <w:t xml:space="preserve"> </w:t>
      </w:r>
      <w:r>
        <w:t>простого</w:t>
      </w:r>
      <w:r>
        <w:rPr>
          <w:spacing w:val="-11"/>
        </w:rPr>
        <w:t xml:space="preserve"> </w:t>
      </w:r>
      <w:r>
        <w:t>(плоского)</w:t>
      </w:r>
      <w:r>
        <w:rPr>
          <w:spacing w:val="-18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rPr>
          <w:spacing w:val="-2"/>
        </w:rPr>
        <w:t>натуры.</w:t>
      </w:r>
    </w:p>
    <w:p w:rsidR="007A46EE" w:rsidRDefault="009E1D98">
      <w:pPr>
        <w:pStyle w:val="a3"/>
        <w:tabs>
          <w:tab w:val="left" w:pos="2379"/>
          <w:tab w:val="left" w:pos="4367"/>
          <w:tab w:val="left" w:pos="6206"/>
          <w:tab w:val="left" w:pos="7834"/>
          <w:tab w:val="left" w:pos="9308"/>
        </w:tabs>
        <w:spacing w:before="156" w:line="362" w:lineRule="auto"/>
        <w:ind w:right="153" w:firstLine="710"/>
        <w:jc w:val="left"/>
      </w:pPr>
      <w:r>
        <w:rPr>
          <w:spacing w:val="-2"/>
        </w:rPr>
        <w:t>Учиться</w:t>
      </w:r>
      <w:r>
        <w:tab/>
      </w:r>
      <w:r>
        <w:rPr>
          <w:spacing w:val="-2"/>
        </w:rPr>
        <w:t>анализировать</w:t>
      </w:r>
      <w:r>
        <w:tab/>
      </w:r>
      <w:r>
        <w:rPr>
          <w:spacing w:val="-2"/>
        </w:rPr>
        <w:t>соотношения</w:t>
      </w:r>
      <w:r>
        <w:tab/>
      </w:r>
      <w:r>
        <w:rPr>
          <w:spacing w:val="-2"/>
        </w:rPr>
        <w:t>пропорций,</w:t>
      </w:r>
      <w:r>
        <w:tab/>
      </w:r>
      <w:r>
        <w:rPr>
          <w:spacing w:val="-2"/>
        </w:rPr>
        <w:t>визуально</w:t>
      </w:r>
      <w:r>
        <w:tab/>
      </w:r>
      <w:r>
        <w:rPr>
          <w:spacing w:val="-4"/>
        </w:rPr>
        <w:t xml:space="preserve">сравнивать </w:t>
      </w:r>
      <w:r>
        <w:t>пространственные величины.</w:t>
      </w:r>
    </w:p>
    <w:p w:rsidR="007A46EE" w:rsidRDefault="009E1D98">
      <w:pPr>
        <w:pStyle w:val="a3"/>
        <w:spacing w:line="357" w:lineRule="auto"/>
        <w:ind w:firstLine="710"/>
        <w:jc w:val="left"/>
      </w:pPr>
      <w:r>
        <w:t>Приобретать</w:t>
      </w:r>
      <w:r>
        <w:rPr>
          <w:spacing w:val="32"/>
        </w:rPr>
        <w:t xml:space="preserve"> </w:t>
      </w:r>
      <w:r>
        <w:t>первичные</w:t>
      </w:r>
      <w:r>
        <w:rPr>
          <w:spacing w:val="34"/>
        </w:rPr>
        <w:t xml:space="preserve"> </w:t>
      </w:r>
      <w:r>
        <w:t>знания</w:t>
      </w:r>
      <w:r>
        <w:rPr>
          <w:spacing w:val="34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навыки</w:t>
      </w:r>
      <w:r>
        <w:rPr>
          <w:spacing w:val="33"/>
        </w:rPr>
        <w:t xml:space="preserve"> </w:t>
      </w:r>
      <w:r>
        <w:t>композиционного</w:t>
      </w:r>
      <w:r>
        <w:rPr>
          <w:spacing w:val="34"/>
        </w:rPr>
        <w:t xml:space="preserve"> </w:t>
      </w:r>
      <w:r>
        <w:t>расположения изображения на листе.</w:t>
      </w:r>
    </w:p>
    <w:p w:rsidR="007A46EE" w:rsidRDefault="009E1D98">
      <w:pPr>
        <w:pStyle w:val="a3"/>
        <w:tabs>
          <w:tab w:val="left" w:pos="2854"/>
          <w:tab w:val="left" w:pos="5078"/>
          <w:tab w:val="left" w:pos="6057"/>
          <w:tab w:val="left" w:pos="8540"/>
          <w:tab w:val="left" w:pos="9966"/>
        </w:tabs>
        <w:spacing w:before="3" w:line="357" w:lineRule="auto"/>
        <w:ind w:right="155" w:firstLine="710"/>
        <w:jc w:val="left"/>
      </w:pPr>
      <w:r>
        <w:rPr>
          <w:spacing w:val="-2"/>
        </w:rPr>
        <w:t>Выбирать</w:t>
      </w:r>
      <w:r>
        <w:tab/>
      </w:r>
      <w:r>
        <w:rPr>
          <w:spacing w:val="-2"/>
        </w:rPr>
        <w:t>вертикальный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горизонтальный</w:t>
      </w:r>
      <w:r>
        <w:tab/>
      </w:r>
      <w:r>
        <w:rPr>
          <w:spacing w:val="-2"/>
        </w:rPr>
        <w:t>формат</w:t>
      </w:r>
      <w:r>
        <w:tab/>
      </w:r>
      <w:r>
        <w:rPr>
          <w:spacing w:val="-4"/>
        </w:rPr>
        <w:t xml:space="preserve">листа </w:t>
      </w:r>
      <w:r>
        <w:t>для выполнения соответствующих задач рисунка.</w:t>
      </w:r>
    </w:p>
    <w:p w:rsidR="007A46EE" w:rsidRDefault="007A46EE">
      <w:pPr>
        <w:pStyle w:val="a3"/>
        <w:spacing w:line="357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63" w:firstLine="710"/>
      </w:pPr>
      <w:r>
        <w:t xml:space="preserve">Воспринимать учебную задачу, поставленную учителем, и решать её в своей практической </w:t>
      </w:r>
      <w:r>
        <w:t>художественной деятельности.</w:t>
      </w:r>
    </w:p>
    <w:p w:rsidR="007A46EE" w:rsidRDefault="009E1D98">
      <w:pPr>
        <w:pStyle w:val="a3"/>
        <w:spacing w:before="8" w:line="360" w:lineRule="auto"/>
        <w:ind w:right="146" w:firstLine="710"/>
      </w:pPr>
      <w:r>
        <w:t>Обсуждать результаты своей практической работы и работы товарищей с позиций</w:t>
      </w:r>
      <w:r>
        <w:rPr>
          <w:spacing w:val="77"/>
        </w:rPr>
        <w:t xml:space="preserve"> </w:t>
      </w:r>
      <w:r>
        <w:t>соответствия</w:t>
      </w:r>
      <w:r>
        <w:rPr>
          <w:spacing w:val="8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поставленной</w:t>
      </w:r>
      <w:r>
        <w:rPr>
          <w:spacing w:val="78"/>
        </w:rPr>
        <w:t xml:space="preserve"> </w:t>
      </w:r>
      <w:r>
        <w:t>учебной</w:t>
      </w:r>
      <w:r>
        <w:rPr>
          <w:spacing w:val="78"/>
        </w:rPr>
        <w:t xml:space="preserve"> </w:t>
      </w:r>
      <w:r>
        <w:t>задаче,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позиций</w:t>
      </w:r>
      <w:r>
        <w:rPr>
          <w:spacing w:val="77"/>
        </w:rPr>
        <w:t xml:space="preserve"> </w:t>
      </w:r>
      <w:r>
        <w:t>выраженного в рисунке содержания и графических средств его выражения (в рамках программного мате</w:t>
      </w:r>
      <w:r>
        <w:t>риала).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9"/>
        </w:tabs>
        <w:spacing w:before="7"/>
        <w:ind w:left="2329" w:hanging="119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«Живопись».</w:t>
      </w:r>
    </w:p>
    <w:p w:rsidR="007A46EE" w:rsidRDefault="009E1D98">
      <w:pPr>
        <w:pStyle w:val="a3"/>
        <w:spacing w:before="158"/>
        <w:ind w:left="1136"/>
        <w:jc w:val="left"/>
      </w:pPr>
      <w:r>
        <w:t>Осваивать</w:t>
      </w:r>
      <w:r>
        <w:rPr>
          <w:spacing w:val="-18"/>
        </w:rPr>
        <w:t xml:space="preserve"> </w:t>
      </w:r>
      <w:r>
        <w:t>навыки</w:t>
      </w:r>
      <w:r>
        <w:rPr>
          <w:spacing w:val="-17"/>
        </w:rPr>
        <w:t xml:space="preserve"> </w:t>
      </w:r>
      <w:r>
        <w:t>работы</w:t>
      </w:r>
      <w:r>
        <w:rPr>
          <w:spacing w:val="-18"/>
        </w:rPr>
        <w:t xml:space="preserve"> </w:t>
      </w:r>
      <w:r>
        <w:t>красками</w:t>
      </w:r>
      <w:r>
        <w:rPr>
          <w:spacing w:val="-9"/>
        </w:rPr>
        <w:t xml:space="preserve"> </w:t>
      </w:r>
      <w:r>
        <w:t>«гуашь»</w:t>
      </w:r>
      <w:r>
        <w:rPr>
          <w:spacing w:val="-1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условиях</w:t>
      </w:r>
      <w:r>
        <w:rPr>
          <w:spacing w:val="-18"/>
        </w:rPr>
        <w:t xml:space="preserve"> </w:t>
      </w:r>
      <w:r>
        <w:rPr>
          <w:spacing w:val="-2"/>
        </w:rPr>
        <w:t>урока.</w:t>
      </w:r>
    </w:p>
    <w:p w:rsidR="007A46EE" w:rsidRDefault="009E1D98">
      <w:pPr>
        <w:pStyle w:val="a3"/>
        <w:tabs>
          <w:tab w:val="left" w:pos="2110"/>
          <w:tab w:val="left" w:pos="4079"/>
          <w:tab w:val="left" w:pos="4449"/>
          <w:tab w:val="left" w:pos="5198"/>
          <w:tab w:val="left" w:pos="6590"/>
          <w:tab w:val="left" w:pos="7685"/>
          <w:tab w:val="left" w:pos="9169"/>
          <w:tab w:val="left" w:pos="9544"/>
        </w:tabs>
        <w:spacing w:before="163" w:line="355" w:lineRule="auto"/>
        <w:ind w:right="162" w:firstLine="710"/>
        <w:jc w:val="left"/>
      </w:pPr>
      <w:r>
        <w:rPr>
          <w:spacing w:val="-2"/>
        </w:rPr>
        <w:t>Иметь</w:t>
      </w:r>
      <w:r>
        <w:tab/>
      </w:r>
      <w:r>
        <w:rPr>
          <w:spacing w:val="-2"/>
        </w:rPr>
        <w:t>представление</w:t>
      </w:r>
      <w:r>
        <w:tab/>
      </w:r>
      <w:r>
        <w:rPr>
          <w:spacing w:val="-10"/>
        </w:rPr>
        <w:t>о</w:t>
      </w:r>
      <w:r>
        <w:tab/>
      </w:r>
      <w:r>
        <w:rPr>
          <w:spacing w:val="-4"/>
        </w:rPr>
        <w:t>трех</w:t>
      </w:r>
      <w:r>
        <w:tab/>
      </w:r>
      <w:r>
        <w:rPr>
          <w:spacing w:val="-2"/>
        </w:rPr>
        <w:t>основных</w:t>
      </w:r>
      <w:r>
        <w:tab/>
      </w:r>
      <w:r>
        <w:rPr>
          <w:spacing w:val="-2"/>
        </w:rPr>
        <w:t>цветах;</w:t>
      </w:r>
      <w:r>
        <w:tab/>
      </w:r>
      <w:r>
        <w:rPr>
          <w:spacing w:val="-2"/>
        </w:rPr>
        <w:t>обсуждать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называть </w:t>
      </w:r>
      <w:r>
        <w:t>ассоциативные представления, которые рождает каждый цвет.</w:t>
      </w:r>
    </w:p>
    <w:p w:rsidR="007A46EE" w:rsidRDefault="009E1D98">
      <w:pPr>
        <w:pStyle w:val="a3"/>
        <w:spacing w:before="8" w:line="357" w:lineRule="auto"/>
        <w:ind w:right="210" w:firstLine="710"/>
        <w:jc w:val="left"/>
      </w:pPr>
      <w:r>
        <w:t>Осознавать</w:t>
      </w:r>
      <w:r>
        <w:rPr>
          <w:spacing w:val="73"/>
        </w:rPr>
        <w:t xml:space="preserve"> </w:t>
      </w:r>
      <w:r>
        <w:t>эмоциональное</w:t>
      </w:r>
      <w:r>
        <w:rPr>
          <w:spacing w:val="76"/>
        </w:rPr>
        <w:t xml:space="preserve"> </w:t>
      </w:r>
      <w:r>
        <w:t>звучание</w:t>
      </w:r>
      <w:r>
        <w:rPr>
          <w:spacing w:val="75"/>
        </w:rPr>
        <w:t xml:space="preserve"> </w:t>
      </w:r>
      <w:r>
        <w:t>цвета</w:t>
      </w:r>
      <w:r>
        <w:rPr>
          <w:spacing w:val="75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формулировать</w:t>
      </w:r>
      <w:r>
        <w:rPr>
          <w:spacing w:val="74"/>
        </w:rPr>
        <w:t xml:space="preserve"> </w:t>
      </w:r>
      <w:r>
        <w:t>своё</w:t>
      </w:r>
      <w:r>
        <w:rPr>
          <w:spacing w:val="75"/>
        </w:rPr>
        <w:t xml:space="preserve"> </w:t>
      </w:r>
      <w:r>
        <w:t>мнение с использованием опыта жизненных ассоциаций.</w:t>
      </w:r>
    </w:p>
    <w:p w:rsidR="007A46EE" w:rsidRDefault="009E1D98">
      <w:pPr>
        <w:pStyle w:val="a3"/>
        <w:spacing w:before="5" w:line="362" w:lineRule="auto"/>
        <w:ind w:firstLine="710"/>
        <w:jc w:val="left"/>
      </w:pPr>
      <w:r>
        <w:t>Приобретать</w:t>
      </w:r>
      <w:r>
        <w:rPr>
          <w:spacing w:val="-12"/>
        </w:rPr>
        <w:t xml:space="preserve"> </w:t>
      </w:r>
      <w:r>
        <w:t>опыт</w:t>
      </w:r>
      <w:r>
        <w:rPr>
          <w:spacing w:val="-11"/>
        </w:rPr>
        <w:t xml:space="preserve"> </w:t>
      </w:r>
      <w:r>
        <w:t>экспериментирования,</w:t>
      </w:r>
      <w:r>
        <w:rPr>
          <w:spacing w:val="-8"/>
        </w:rPr>
        <w:t xml:space="preserve"> </w:t>
      </w:r>
      <w:r>
        <w:t>исследования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смешения красок и получения нового цвета.</w:t>
      </w:r>
    </w:p>
    <w:p w:rsidR="007A46EE" w:rsidRDefault="009E1D98">
      <w:pPr>
        <w:pStyle w:val="a3"/>
        <w:spacing w:line="364" w:lineRule="auto"/>
        <w:ind w:firstLine="710"/>
        <w:jc w:val="left"/>
      </w:pPr>
      <w:r>
        <w:t>Вести</w:t>
      </w:r>
      <w:r>
        <w:rPr>
          <w:spacing w:val="39"/>
        </w:rPr>
        <w:t xml:space="preserve"> </w:t>
      </w:r>
      <w:r>
        <w:t>творческую</w:t>
      </w:r>
      <w:r>
        <w:rPr>
          <w:spacing w:val="35"/>
        </w:rPr>
        <w:t xml:space="preserve"> </w:t>
      </w:r>
      <w:r>
        <w:t>работу на</w:t>
      </w:r>
      <w:r>
        <w:rPr>
          <w:spacing w:val="35"/>
        </w:rPr>
        <w:t xml:space="preserve"> </w:t>
      </w:r>
      <w:r>
        <w:t>заданную</w:t>
      </w:r>
      <w:r>
        <w:rPr>
          <w:spacing w:val="39"/>
        </w:rPr>
        <w:t xml:space="preserve"> </w:t>
      </w:r>
      <w:r>
        <w:t>тему с</w:t>
      </w:r>
      <w:r>
        <w:rPr>
          <w:spacing w:val="35"/>
        </w:rPr>
        <w:t xml:space="preserve"> </w:t>
      </w:r>
      <w:r>
        <w:t>использованием</w:t>
      </w:r>
      <w:r>
        <w:rPr>
          <w:spacing w:val="37"/>
        </w:rPr>
        <w:t xml:space="preserve"> </w:t>
      </w:r>
      <w:r>
        <w:t>зрительных впечатлений</w:t>
      </w:r>
      <w:r>
        <w:t>, организованную педагогом.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9"/>
        </w:tabs>
        <w:spacing w:line="313" w:lineRule="exact"/>
        <w:ind w:left="2329" w:hanging="1193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«Скульптура».</w:t>
      </w:r>
    </w:p>
    <w:p w:rsidR="007A46EE" w:rsidRDefault="009E1D98">
      <w:pPr>
        <w:pStyle w:val="a3"/>
        <w:spacing w:before="146" w:line="362" w:lineRule="auto"/>
        <w:ind w:right="146" w:firstLine="710"/>
      </w:pPr>
      <w:r>
        <w:t xml:space="preserve">Приобретать опыт аналитического наблюдения, поиска выразительных образных объёмных форм в природе (например, облака, камни, коряги, формы </w:t>
      </w:r>
      <w:r>
        <w:rPr>
          <w:spacing w:val="-2"/>
        </w:rPr>
        <w:t>плодов).</w:t>
      </w:r>
    </w:p>
    <w:p w:rsidR="007A46EE" w:rsidRDefault="009E1D98">
      <w:pPr>
        <w:pStyle w:val="a3"/>
        <w:spacing w:line="362" w:lineRule="auto"/>
        <w:ind w:right="155" w:firstLine="710"/>
      </w:pPr>
      <w:r>
        <w:t xml:space="preserve">Осваивать первичные приёмы лепки из пластилина, приобретать </w:t>
      </w:r>
      <w:r>
        <w:t>представления о целостной форме в объёмном изображении.</w:t>
      </w:r>
    </w:p>
    <w:p w:rsidR="007A46EE" w:rsidRDefault="009E1D98">
      <w:pPr>
        <w:pStyle w:val="a3"/>
        <w:spacing w:line="362" w:lineRule="auto"/>
        <w:ind w:right="138" w:firstLine="710"/>
      </w:pPr>
      <w:r>
        <w:t>Овладевать первичными навыками бумагопластики – создания объёмных</w:t>
      </w:r>
      <w:r>
        <w:rPr>
          <w:spacing w:val="40"/>
        </w:rPr>
        <w:t xml:space="preserve"> </w:t>
      </w:r>
      <w:r>
        <w:t>форм из бумаги путём её складывания, надрезания, закручивания.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9"/>
        </w:tabs>
        <w:spacing w:line="320" w:lineRule="exact"/>
        <w:ind w:left="2329" w:hanging="119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«Декоративно-прикладное</w:t>
      </w:r>
      <w:r>
        <w:rPr>
          <w:sz w:val="28"/>
        </w:rPr>
        <w:t xml:space="preserve"> </w:t>
      </w:r>
      <w:r>
        <w:rPr>
          <w:spacing w:val="-2"/>
          <w:sz w:val="28"/>
        </w:rPr>
        <w:t>искусство».</w:t>
      </w:r>
    </w:p>
    <w:p w:rsidR="007A46EE" w:rsidRDefault="009E1D98">
      <w:pPr>
        <w:pStyle w:val="a3"/>
        <w:spacing w:before="142" w:line="360" w:lineRule="auto"/>
        <w:ind w:right="138" w:firstLine="710"/>
      </w:pPr>
      <w:r>
        <w:t>Рассматривать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эстетически</w:t>
      </w:r>
      <w:r>
        <w:rPr>
          <w:spacing w:val="80"/>
        </w:rPr>
        <w:t xml:space="preserve"> </w:t>
      </w:r>
      <w:r>
        <w:t>характеризовать</w:t>
      </w:r>
      <w:r>
        <w:rPr>
          <w:spacing w:val="80"/>
        </w:rPr>
        <w:t xml:space="preserve"> </w:t>
      </w:r>
      <w:r>
        <w:t>различные</w:t>
      </w:r>
      <w:r>
        <w:rPr>
          <w:spacing w:val="80"/>
        </w:rPr>
        <w:t xml:space="preserve"> </w:t>
      </w:r>
      <w:r>
        <w:t>примеры</w:t>
      </w:r>
      <w:r>
        <w:rPr>
          <w:spacing w:val="80"/>
        </w:rPr>
        <w:t xml:space="preserve"> </w:t>
      </w:r>
      <w:r>
        <w:t>узоров</w:t>
      </w:r>
      <w:r>
        <w:rPr>
          <w:spacing w:val="40"/>
        </w:rPr>
        <w:t xml:space="preserve"> </w:t>
      </w:r>
      <w:r>
        <w:t>в природе (в условиях урока на основе фотографий); приводить примеры, сопоставлять и искать ассоциации с орнаментами в произведениях декоративно- прикладного искусства.</w:t>
      </w:r>
    </w:p>
    <w:p w:rsidR="007A46EE" w:rsidRDefault="009E1D98">
      <w:pPr>
        <w:pStyle w:val="a3"/>
        <w:spacing w:before="8"/>
        <w:ind w:left="1136"/>
      </w:pPr>
      <w:r>
        <w:t>Различать</w:t>
      </w:r>
      <w:r>
        <w:rPr>
          <w:spacing w:val="62"/>
          <w:w w:val="150"/>
        </w:rPr>
        <w:t xml:space="preserve"> </w:t>
      </w:r>
      <w:r>
        <w:t>виды</w:t>
      </w:r>
      <w:r>
        <w:rPr>
          <w:spacing w:val="58"/>
          <w:w w:val="150"/>
        </w:rPr>
        <w:t xml:space="preserve"> </w:t>
      </w:r>
      <w:r>
        <w:t>орнаментов</w:t>
      </w:r>
      <w:r>
        <w:rPr>
          <w:spacing w:val="60"/>
          <w:w w:val="150"/>
        </w:rPr>
        <w:t xml:space="preserve"> </w:t>
      </w:r>
      <w:r>
        <w:t>по</w:t>
      </w:r>
      <w:r>
        <w:rPr>
          <w:spacing w:val="58"/>
          <w:w w:val="150"/>
        </w:rPr>
        <w:t xml:space="preserve"> </w:t>
      </w:r>
      <w:r>
        <w:t>изобразительным</w:t>
      </w:r>
      <w:r>
        <w:rPr>
          <w:spacing w:val="63"/>
          <w:w w:val="150"/>
        </w:rPr>
        <w:t xml:space="preserve"> </w:t>
      </w:r>
      <w:r>
        <w:t>м</w:t>
      </w:r>
      <w:r>
        <w:t>отивам:</w:t>
      </w:r>
      <w:r>
        <w:rPr>
          <w:spacing w:val="51"/>
          <w:w w:val="150"/>
        </w:rPr>
        <w:t xml:space="preserve"> </w:t>
      </w:r>
      <w:r>
        <w:rPr>
          <w:spacing w:val="-2"/>
        </w:rPr>
        <w:t>растительные,</w:t>
      </w:r>
    </w:p>
    <w:p w:rsidR="007A46EE" w:rsidRDefault="007A46EE">
      <w:pPr>
        <w:pStyle w:val="a3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rPr>
          <w:spacing w:val="-2"/>
        </w:rPr>
        <w:t>геометрические, анималистические.</w:t>
      </w:r>
    </w:p>
    <w:p w:rsidR="007A46EE" w:rsidRDefault="009E1D98">
      <w:pPr>
        <w:pStyle w:val="a3"/>
        <w:spacing w:before="158" w:line="362" w:lineRule="auto"/>
        <w:ind w:right="159" w:firstLine="710"/>
      </w:pPr>
      <w:r>
        <w:t xml:space="preserve">Учиться использовать правила симметрии в своей художественной </w:t>
      </w:r>
      <w:r>
        <w:rPr>
          <w:spacing w:val="-2"/>
        </w:rPr>
        <w:t>деятельности.</w:t>
      </w:r>
    </w:p>
    <w:p w:rsidR="007A46EE" w:rsidRDefault="009E1D98">
      <w:pPr>
        <w:pStyle w:val="a3"/>
        <w:spacing w:line="362" w:lineRule="auto"/>
        <w:ind w:right="155" w:firstLine="710"/>
      </w:pPr>
      <w:r>
        <w:t>Приобретать опыт создания орнаментальной декоративной композиции (стилизованной: декоративный цветок или птица).</w:t>
      </w:r>
    </w:p>
    <w:p w:rsidR="007A46EE" w:rsidRDefault="009E1D98">
      <w:pPr>
        <w:pStyle w:val="a3"/>
        <w:spacing w:line="319" w:lineRule="exact"/>
        <w:ind w:left="1136"/>
      </w:pPr>
      <w:r>
        <w:t>Приобретать</w:t>
      </w:r>
      <w:r>
        <w:rPr>
          <w:spacing w:val="-18"/>
        </w:rPr>
        <w:t xml:space="preserve"> </w:t>
      </w:r>
      <w:r>
        <w:t>знания</w:t>
      </w:r>
      <w:r>
        <w:rPr>
          <w:spacing w:val="-11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значении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назначении</w:t>
      </w:r>
      <w:r>
        <w:rPr>
          <w:spacing w:val="-12"/>
        </w:rPr>
        <w:t xml:space="preserve"> </w:t>
      </w:r>
      <w:r>
        <w:t>украшений</w:t>
      </w:r>
      <w:r>
        <w:rPr>
          <w:spacing w:val="-12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rPr>
          <w:spacing w:val="-2"/>
        </w:rPr>
        <w:t>людей.</w:t>
      </w:r>
    </w:p>
    <w:p w:rsidR="007A46EE" w:rsidRDefault="009E1D98">
      <w:pPr>
        <w:pStyle w:val="a3"/>
        <w:spacing w:before="147" w:line="360" w:lineRule="auto"/>
        <w:ind w:right="146" w:firstLine="710"/>
      </w:pPr>
      <w:r>
        <w:t>Приобретать представления о глиняных игрушках отечественных народных художе</w:t>
      </w:r>
      <w:r>
        <w:t>ственных промыслов (дымковская, каргопольская игрушки или по выбору учителя с учётом местных промыслов) и опыт практической художественной деятельности по мотивам игрушки выбранного промысла.</w:t>
      </w:r>
    </w:p>
    <w:p w:rsidR="007A46EE" w:rsidRDefault="009E1D98">
      <w:pPr>
        <w:pStyle w:val="a3"/>
        <w:spacing w:before="3" w:line="357" w:lineRule="auto"/>
        <w:ind w:right="163" w:firstLine="710"/>
      </w:pPr>
      <w:r>
        <w:t>Иметь опыт и соответствующие возрасту навыки подготовки и оформл</w:t>
      </w:r>
      <w:r>
        <w:t>ения общего праздника.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9"/>
        </w:tabs>
        <w:spacing w:before="5"/>
        <w:ind w:left="2329" w:hanging="119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«Архитектура».</w:t>
      </w:r>
    </w:p>
    <w:p w:rsidR="007A46EE" w:rsidRDefault="009E1D98">
      <w:pPr>
        <w:pStyle w:val="a3"/>
        <w:spacing w:before="163" w:line="362" w:lineRule="auto"/>
        <w:ind w:right="150" w:firstLine="710"/>
      </w:pPr>
      <w:r>
        <w:t>Рассматривать</w:t>
      </w:r>
      <w:r>
        <w:rPr>
          <w:spacing w:val="40"/>
        </w:rPr>
        <w:t xml:space="preserve"> </w:t>
      </w:r>
      <w:r>
        <w:t>различные</w:t>
      </w:r>
      <w:r>
        <w:rPr>
          <w:spacing w:val="40"/>
        </w:rPr>
        <w:t xml:space="preserve"> </w:t>
      </w:r>
      <w:r>
        <w:t>произведения</w:t>
      </w:r>
      <w:r>
        <w:rPr>
          <w:spacing w:val="40"/>
        </w:rPr>
        <w:t xml:space="preserve"> </w:t>
      </w:r>
      <w:r>
        <w:t>архитектуры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окружающем</w:t>
      </w:r>
      <w:r>
        <w:rPr>
          <w:spacing w:val="40"/>
        </w:rPr>
        <w:t xml:space="preserve"> </w:t>
      </w:r>
      <w:r>
        <w:t>мире (по фотографиям в условиях урока); анализировать и характеризовать особенности</w:t>
      </w:r>
      <w:r>
        <w:rPr>
          <w:spacing w:val="80"/>
        </w:rPr>
        <w:t xml:space="preserve"> </w:t>
      </w:r>
      <w:r>
        <w:t>и составные части рассматриваемых зданий.</w:t>
      </w:r>
    </w:p>
    <w:p w:rsidR="007A46EE" w:rsidRDefault="009E1D98">
      <w:pPr>
        <w:pStyle w:val="a3"/>
        <w:spacing w:line="362" w:lineRule="auto"/>
        <w:ind w:right="151" w:firstLine="710"/>
      </w:pPr>
      <w:r>
        <w:t>Осваивать приёмы конструирования из бумаги, складывания объёмных простых геометрических тел.</w:t>
      </w:r>
    </w:p>
    <w:p w:rsidR="007A46EE" w:rsidRDefault="009E1D98">
      <w:pPr>
        <w:pStyle w:val="a3"/>
        <w:spacing w:line="355" w:lineRule="auto"/>
        <w:ind w:right="148" w:firstLine="710"/>
      </w:pPr>
      <w:r>
        <w:t>Приобретать</w:t>
      </w:r>
      <w:r>
        <w:rPr>
          <w:spacing w:val="80"/>
          <w:w w:val="150"/>
        </w:rPr>
        <w:t xml:space="preserve"> </w:t>
      </w:r>
      <w:r>
        <w:t>опыт</w:t>
      </w:r>
      <w:r>
        <w:rPr>
          <w:spacing w:val="80"/>
          <w:w w:val="150"/>
        </w:rPr>
        <w:t xml:space="preserve"> </w:t>
      </w:r>
      <w:r>
        <w:t>пространственного</w:t>
      </w:r>
      <w:r>
        <w:rPr>
          <w:spacing w:val="80"/>
          <w:w w:val="150"/>
        </w:rPr>
        <w:t xml:space="preserve"> </w:t>
      </w:r>
      <w:r>
        <w:t>макетирования</w:t>
      </w:r>
      <w:r>
        <w:rPr>
          <w:spacing w:val="80"/>
          <w:w w:val="150"/>
        </w:rPr>
        <w:t xml:space="preserve"> </w:t>
      </w:r>
      <w:r>
        <w:t>(сказочный</w:t>
      </w:r>
      <w:r>
        <w:rPr>
          <w:spacing w:val="80"/>
          <w:w w:val="150"/>
        </w:rPr>
        <w:t xml:space="preserve"> </w:t>
      </w:r>
      <w:r>
        <w:t>город)</w:t>
      </w:r>
      <w:r>
        <w:rPr>
          <w:spacing w:val="80"/>
        </w:rPr>
        <w:t xml:space="preserve"> </w:t>
      </w:r>
      <w:r>
        <w:t>в форме коллективной игровой деятельности.</w:t>
      </w:r>
    </w:p>
    <w:p w:rsidR="007A46EE" w:rsidRDefault="009E1D98">
      <w:pPr>
        <w:pStyle w:val="a3"/>
        <w:spacing w:line="362" w:lineRule="auto"/>
        <w:ind w:right="152" w:firstLine="710"/>
      </w:pPr>
      <w:r>
        <w:t>Приобретать</w:t>
      </w:r>
      <w:r>
        <w:rPr>
          <w:spacing w:val="80"/>
          <w:w w:val="150"/>
        </w:rPr>
        <w:t xml:space="preserve"> </w:t>
      </w:r>
      <w:r>
        <w:t>представления</w:t>
      </w:r>
      <w:r>
        <w:rPr>
          <w:spacing w:val="80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конструктивной</w:t>
      </w:r>
      <w:r>
        <w:rPr>
          <w:spacing w:val="80"/>
          <w:w w:val="150"/>
        </w:rPr>
        <w:t xml:space="preserve"> </w:t>
      </w:r>
      <w:r>
        <w:t>основе</w:t>
      </w:r>
      <w:r>
        <w:rPr>
          <w:spacing w:val="80"/>
          <w:w w:val="150"/>
        </w:rPr>
        <w:t xml:space="preserve"> </w:t>
      </w:r>
      <w:r>
        <w:t>любого</w:t>
      </w:r>
      <w:r>
        <w:rPr>
          <w:spacing w:val="80"/>
          <w:w w:val="15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и первичные навыки анализа его строения.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9"/>
        </w:tabs>
        <w:spacing w:line="319" w:lineRule="exact"/>
        <w:ind w:left="2329" w:hanging="119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«Восприятие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произведений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искусства».</w:t>
      </w:r>
    </w:p>
    <w:p w:rsidR="007A46EE" w:rsidRDefault="009E1D98">
      <w:pPr>
        <w:pStyle w:val="a3"/>
        <w:spacing w:before="150" w:line="362" w:lineRule="auto"/>
        <w:ind w:right="149" w:firstLine="710"/>
      </w:pPr>
      <w:r>
        <w:t>Приобретать</w:t>
      </w:r>
      <w:r>
        <w:rPr>
          <w:spacing w:val="-2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рассматривать, анализировать</w:t>
      </w:r>
      <w:r>
        <w:rPr>
          <w:spacing w:val="-7"/>
        </w:rPr>
        <w:t xml:space="preserve"> </w:t>
      </w:r>
      <w:r>
        <w:t>детские</w:t>
      </w:r>
      <w:r>
        <w:rPr>
          <w:spacing w:val="-5"/>
        </w:rPr>
        <w:t xml:space="preserve"> </w:t>
      </w:r>
      <w:r>
        <w:t>рисунки</w:t>
      </w:r>
      <w:r>
        <w:rPr>
          <w:spacing w:val="-6"/>
        </w:rPr>
        <w:t xml:space="preserve"> </w:t>
      </w:r>
      <w:r>
        <w:t>с позиций их содержания и сюжета, настроения, композиции (расположения на листе), цвета,</w:t>
      </w:r>
      <w:r>
        <w:rPr>
          <w:spacing w:val="80"/>
          <w:w w:val="150"/>
        </w:rPr>
        <w:t xml:space="preserve"> </w:t>
      </w:r>
      <w:r>
        <w:t xml:space="preserve">а </w:t>
      </w:r>
      <w:r>
        <w:t>также соответствия учебной задаче, поставленной учителем.</w:t>
      </w:r>
    </w:p>
    <w:p w:rsidR="007A46EE" w:rsidRDefault="009E1D98">
      <w:pPr>
        <w:pStyle w:val="a3"/>
        <w:spacing w:line="360" w:lineRule="auto"/>
        <w:ind w:right="160" w:firstLine="710"/>
      </w:pPr>
      <w:r>
        <w:t xml:space="preserve">Приобретать опыт эстетического наблюдения природы на основе эмоциональных впечатлений с учётом учебных задач и визуальной установки </w:t>
      </w:r>
      <w:r>
        <w:rPr>
          <w:spacing w:val="-2"/>
        </w:rPr>
        <w:t>учителя.</w:t>
      </w:r>
    </w:p>
    <w:p w:rsidR="007A46EE" w:rsidRDefault="009E1D98">
      <w:pPr>
        <w:pStyle w:val="a3"/>
        <w:ind w:left="1136"/>
      </w:pPr>
      <w:r>
        <w:t>Приобретать</w:t>
      </w:r>
      <w:r>
        <w:rPr>
          <w:spacing w:val="61"/>
        </w:rPr>
        <w:t xml:space="preserve"> </w:t>
      </w:r>
      <w:r>
        <w:t>опыт</w:t>
      </w:r>
      <w:r>
        <w:rPr>
          <w:spacing w:val="74"/>
        </w:rPr>
        <w:t xml:space="preserve"> </w:t>
      </w:r>
      <w:r>
        <w:t>художественного</w:t>
      </w:r>
      <w:r>
        <w:rPr>
          <w:spacing w:val="67"/>
        </w:rPr>
        <w:t xml:space="preserve"> </w:t>
      </w:r>
      <w:r>
        <w:t>наблюдения</w:t>
      </w:r>
      <w:r>
        <w:rPr>
          <w:spacing w:val="69"/>
        </w:rPr>
        <w:t xml:space="preserve"> </w:t>
      </w:r>
      <w:r>
        <w:t>предметной</w:t>
      </w:r>
      <w:r>
        <w:rPr>
          <w:spacing w:val="63"/>
        </w:rPr>
        <w:t xml:space="preserve"> </w:t>
      </w:r>
      <w:r>
        <w:t>среды</w:t>
      </w:r>
      <w:r>
        <w:rPr>
          <w:spacing w:val="63"/>
        </w:rPr>
        <w:t xml:space="preserve"> </w:t>
      </w:r>
      <w:r>
        <w:rPr>
          <w:spacing w:val="-2"/>
        </w:rPr>
        <w:t>жизни</w:t>
      </w:r>
    </w:p>
    <w:p w:rsidR="007A46EE" w:rsidRDefault="007A46EE">
      <w:pPr>
        <w:pStyle w:val="a3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5"/>
      </w:pPr>
      <w:r>
        <w:t xml:space="preserve">человека в зависимости от поставленной аналитической и эстетической задачи </w:t>
      </w:r>
      <w:r>
        <w:rPr>
          <w:spacing w:val="-2"/>
        </w:rPr>
        <w:t>(установки).</w:t>
      </w:r>
    </w:p>
    <w:p w:rsidR="007A46EE" w:rsidRDefault="009E1D98">
      <w:pPr>
        <w:pStyle w:val="a3"/>
        <w:spacing w:before="8" w:line="357" w:lineRule="auto"/>
        <w:ind w:right="167" w:firstLine="710"/>
      </w:pPr>
      <w:r>
        <w:t>Осваивать опыт эстетического восприятия и аналитического наблюдения архитектурных построек.</w:t>
      </w:r>
    </w:p>
    <w:p w:rsidR="007A46EE" w:rsidRDefault="009E1D98">
      <w:pPr>
        <w:pStyle w:val="a3"/>
        <w:spacing w:before="5" w:line="360" w:lineRule="auto"/>
        <w:ind w:right="146" w:firstLine="710"/>
      </w:pPr>
      <w:r>
        <w:t xml:space="preserve">Осваивать опыт эстетического, эмоционального </w:t>
      </w:r>
      <w:r>
        <w:t>общения со станковой картиной, понимать значения зрительских умений и специальных знаний; приобретать</w:t>
      </w:r>
      <w:r>
        <w:rPr>
          <w:spacing w:val="80"/>
        </w:rPr>
        <w:t xml:space="preserve"> </w:t>
      </w:r>
      <w:r>
        <w:t>опыт</w:t>
      </w:r>
      <w:r>
        <w:rPr>
          <w:spacing w:val="80"/>
        </w:rPr>
        <w:t xml:space="preserve"> </w:t>
      </w:r>
      <w:r>
        <w:t>восприятия</w:t>
      </w:r>
      <w:r>
        <w:rPr>
          <w:spacing w:val="80"/>
        </w:rPr>
        <w:t xml:space="preserve"> </w:t>
      </w:r>
      <w:r>
        <w:t>картин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сказочным</w:t>
      </w:r>
      <w:r>
        <w:rPr>
          <w:spacing w:val="80"/>
        </w:rPr>
        <w:t xml:space="preserve"> </w:t>
      </w:r>
      <w:r>
        <w:t>сюжетом</w:t>
      </w:r>
      <w:r>
        <w:rPr>
          <w:spacing w:val="80"/>
        </w:rPr>
        <w:t xml:space="preserve"> </w:t>
      </w:r>
      <w:r>
        <w:t>(В.М.</w:t>
      </w:r>
      <w:r>
        <w:rPr>
          <w:spacing w:val="27"/>
        </w:rPr>
        <w:t xml:space="preserve"> </w:t>
      </w:r>
      <w:r>
        <w:t>Васнецова</w:t>
      </w:r>
      <w:r>
        <w:rPr>
          <w:spacing w:val="40"/>
        </w:rPr>
        <w:t xml:space="preserve"> </w:t>
      </w:r>
      <w:r>
        <w:t>и</w:t>
      </w:r>
      <w:r>
        <w:rPr>
          <w:spacing w:val="76"/>
          <w:w w:val="150"/>
        </w:rPr>
        <w:t xml:space="preserve">  </w:t>
      </w:r>
      <w:r>
        <w:t>других</w:t>
      </w:r>
      <w:r>
        <w:rPr>
          <w:spacing w:val="79"/>
          <w:w w:val="150"/>
        </w:rPr>
        <w:t xml:space="preserve">  </w:t>
      </w:r>
      <w:r>
        <w:t>художников</w:t>
      </w:r>
      <w:r>
        <w:rPr>
          <w:spacing w:val="80"/>
          <w:w w:val="150"/>
        </w:rPr>
        <w:t xml:space="preserve">  </w:t>
      </w:r>
      <w:r>
        <w:t>по</w:t>
      </w:r>
      <w:r>
        <w:rPr>
          <w:spacing w:val="79"/>
          <w:w w:val="150"/>
        </w:rPr>
        <w:t xml:space="preserve">  </w:t>
      </w:r>
      <w:r>
        <w:t>выбору</w:t>
      </w:r>
      <w:r>
        <w:rPr>
          <w:spacing w:val="79"/>
          <w:w w:val="150"/>
        </w:rPr>
        <w:t xml:space="preserve">  </w:t>
      </w:r>
      <w:r>
        <w:t>учителя),</w:t>
      </w:r>
      <w:r>
        <w:rPr>
          <w:spacing w:val="80"/>
          <w:w w:val="150"/>
        </w:rPr>
        <w:t xml:space="preserve">  </w:t>
      </w:r>
      <w:r>
        <w:t>а</w:t>
      </w:r>
      <w:r>
        <w:rPr>
          <w:spacing w:val="79"/>
          <w:w w:val="150"/>
        </w:rPr>
        <w:t xml:space="preserve">  </w:t>
      </w:r>
      <w:r>
        <w:t>также</w:t>
      </w:r>
      <w:r>
        <w:rPr>
          <w:spacing w:val="79"/>
          <w:w w:val="150"/>
        </w:rPr>
        <w:t xml:space="preserve">  </w:t>
      </w:r>
      <w:r>
        <w:t>произведений с</w:t>
      </w:r>
      <w:r>
        <w:rPr>
          <w:spacing w:val="40"/>
        </w:rPr>
        <w:t xml:space="preserve">  </w:t>
      </w:r>
      <w:r>
        <w:t>ярко</w:t>
      </w:r>
      <w:r>
        <w:rPr>
          <w:spacing w:val="40"/>
        </w:rPr>
        <w:t xml:space="preserve">  </w:t>
      </w:r>
      <w:r>
        <w:t>выраженным</w:t>
      </w:r>
      <w:r>
        <w:rPr>
          <w:spacing w:val="40"/>
        </w:rPr>
        <w:t xml:space="preserve">  </w:t>
      </w:r>
      <w:r>
        <w:t>эмоц</w:t>
      </w:r>
      <w:r>
        <w:t>иональным</w:t>
      </w:r>
      <w:r>
        <w:rPr>
          <w:spacing w:val="40"/>
        </w:rPr>
        <w:t xml:space="preserve">  </w:t>
      </w:r>
      <w:r>
        <w:t>настроением</w:t>
      </w:r>
      <w:r>
        <w:rPr>
          <w:spacing w:val="40"/>
        </w:rPr>
        <w:t xml:space="preserve">  </w:t>
      </w:r>
      <w:r>
        <w:t>(например,</w:t>
      </w:r>
      <w:r>
        <w:rPr>
          <w:spacing w:val="40"/>
        </w:rPr>
        <w:t xml:space="preserve">  </w:t>
      </w:r>
      <w:r>
        <w:t>натюрморты</w:t>
      </w:r>
      <w:r>
        <w:rPr>
          <w:spacing w:val="80"/>
        </w:rPr>
        <w:t xml:space="preserve"> </w:t>
      </w:r>
      <w:r>
        <w:t>В. Ван Гога или А. Матисса).</w:t>
      </w:r>
    </w:p>
    <w:p w:rsidR="007A46EE" w:rsidRDefault="009E1D98">
      <w:pPr>
        <w:pStyle w:val="a3"/>
        <w:spacing w:before="2" w:line="357" w:lineRule="auto"/>
        <w:ind w:right="150" w:firstLine="710"/>
      </w:pPr>
      <w:r>
        <w:t>Осваивать новый опыт восприятия художественных иллюстраций в детских книгах и отношения к ним в соответствии с учебной установкой.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9"/>
        </w:tabs>
        <w:spacing w:before="6"/>
        <w:ind w:left="2329" w:hanging="119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«Азбука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цифровой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графики».</w:t>
      </w:r>
    </w:p>
    <w:p w:rsidR="007A46EE" w:rsidRDefault="009E1D98">
      <w:pPr>
        <w:pStyle w:val="a3"/>
        <w:spacing w:before="163" w:line="357" w:lineRule="auto"/>
        <w:ind w:right="151" w:firstLine="710"/>
      </w:pPr>
      <w:r>
        <w:t>Приобретать</w:t>
      </w:r>
      <w:r>
        <w:rPr>
          <w:spacing w:val="80"/>
          <w:w w:val="150"/>
        </w:rPr>
        <w:t xml:space="preserve">  </w:t>
      </w:r>
      <w:r>
        <w:t>опыт</w:t>
      </w:r>
      <w:r>
        <w:rPr>
          <w:spacing w:val="80"/>
          <w:w w:val="150"/>
        </w:rPr>
        <w:t xml:space="preserve">  </w:t>
      </w:r>
      <w:r>
        <w:t>создания</w:t>
      </w:r>
      <w:r>
        <w:rPr>
          <w:spacing w:val="80"/>
          <w:w w:val="150"/>
        </w:rPr>
        <w:t xml:space="preserve">  </w:t>
      </w:r>
      <w:r>
        <w:t>фотографий</w:t>
      </w:r>
      <w:r>
        <w:rPr>
          <w:spacing w:val="80"/>
          <w:w w:val="150"/>
        </w:rPr>
        <w:t xml:space="preserve">  </w:t>
      </w:r>
      <w:r>
        <w:t>с</w:t>
      </w:r>
      <w:r>
        <w:rPr>
          <w:spacing w:val="80"/>
          <w:w w:val="150"/>
        </w:rPr>
        <w:t xml:space="preserve">  </w:t>
      </w:r>
      <w:r>
        <w:t>целью</w:t>
      </w:r>
      <w:r>
        <w:rPr>
          <w:spacing w:val="80"/>
          <w:w w:val="150"/>
        </w:rPr>
        <w:t xml:space="preserve">  </w:t>
      </w:r>
      <w:r>
        <w:t>эстетического и целенаправленного наблюдения природы.</w:t>
      </w:r>
    </w:p>
    <w:p w:rsidR="007A46EE" w:rsidRDefault="009E1D98">
      <w:pPr>
        <w:pStyle w:val="a3"/>
        <w:spacing w:before="5" w:line="357" w:lineRule="auto"/>
        <w:ind w:right="152" w:firstLine="710"/>
      </w:pPr>
      <w:r>
        <w:t>Приобретать</w:t>
      </w:r>
      <w:r>
        <w:rPr>
          <w:spacing w:val="-5"/>
        </w:rPr>
        <w:t xml:space="preserve"> </w:t>
      </w:r>
      <w:r>
        <w:t>опыт</w:t>
      </w:r>
      <w:r>
        <w:rPr>
          <w:spacing w:val="-6"/>
        </w:rPr>
        <w:t xml:space="preserve"> </w:t>
      </w:r>
      <w:r>
        <w:t>обсуждения</w:t>
      </w:r>
      <w:r>
        <w:rPr>
          <w:spacing w:val="-2"/>
        </w:rPr>
        <w:t xml:space="preserve"> </w:t>
      </w:r>
      <w:r>
        <w:t>фотографий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точки</w:t>
      </w:r>
      <w:r>
        <w:rPr>
          <w:spacing w:val="-5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того, с</w:t>
      </w:r>
      <w:r>
        <w:rPr>
          <w:spacing w:val="-4"/>
        </w:rPr>
        <w:t xml:space="preserve"> </w:t>
      </w:r>
      <w:r>
        <w:t>какой</w:t>
      </w:r>
      <w:r>
        <w:rPr>
          <w:spacing w:val="-5"/>
        </w:rPr>
        <w:t xml:space="preserve"> </w:t>
      </w:r>
      <w:r>
        <w:t>целью сделан снимок, насколько значимо его содержание и какова композиция в кадре.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before="1" w:line="362" w:lineRule="auto"/>
        <w:ind w:right="152" w:firstLine="710"/>
        <w:jc w:val="both"/>
        <w:rPr>
          <w:sz w:val="28"/>
        </w:rPr>
      </w:pPr>
      <w:r>
        <w:rPr>
          <w:sz w:val="28"/>
        </w:rPr>
        <w:t>К концу обуче</w:t>
      </w:r>
      <w:r>
        <w:rPr>
          <w:sz w:val="28"/>
        </w:rPr>
        <w:t xml:space="preserve">ния во 2 классе обучающийся получит следующие предметные результаты по отдельным темам программы по изобразительному </w:t>
      </w:r>
      <w:r>
        <w:rPr>
          <w:spacing w:val="-2"/>
          <w:sz w:val="28"/>
        </w:rPr>
        <w:t>искусству: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9"/>
        </w:tabs>
        <w:spacing w:line="314" w:lineRule="exact"/>
        <w:ind w:left="2329" w:hanging="119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«Графика».</w:t>
      </w:r>
    </w:p>
    <w:p w:rsidR="007A46EE" w:rsidRDefault="009E1D98">
      <w:pPr>
        <w:pStyle w:val="a3"/>
        <w:spacing w:before="168" w:line="360" w:lineRule="auto"/>
        <w:ind w:right="155" w:firstLine="710"/>
      </w:pPr>
      <w:r>
        <w:t>Осваивать особенности и приёмы работы новыми графическими художественными материалами; осваивать выразительные</w:t>
      </w:r>
      <w:r>
        <w:t xml:space="preserve"> свойства твёрдых, сухих, мягких и жидких графических материалов.</w:t>
      </w:r>
    </w:p>
    <w:p w:rsidR="007A46EE" w:rsidRDefault="009E1D98">
      <w:pPr>
        <w:pStyle w:val="a3"/>
        <w:spacing w:before="1" w:line="362" w:lineRule="auto"/>
        <w:ind w:right="156" w:firstLine="710"/>
      </w:pPr>
      <w:r>
        <w:t>Приобретать навыки изображения на основе разной по характеру и способу наложения линии.</w:t>
      </w:r>
    </w:p>
    <w:p w:rsidR="007A46EE" w:rsidRDefault="009E1D98">
      <w:pPr>
        <w:pStyle w:val="a3"/>
        <w:spacing w:line="357" w:lineRule="auto"/>
        <w:ind w:right="160" w:firstLine="710"/>
      </w:pPr>
      <w:r>
        <w:t>Овладевать понятием «ритм» и навыками ритмической организации изображения как необходимой композиционн</w:t>
      </w:r>
      <w:r>
        <w:t>ой основы выражения содержания.</w:t>
      </w:r>
    </w:p>
    <w:p w:rsidR="007A46EE" w:rsidRDefault="009E1D98">
      <w:pPr>
        <w:pStyle w:val="a3"/>
        <w:spacing w:line="364" w:lineRule="auto"/>
        <w:ind w:right="156" w:firstLine="710"/>
      </w:pPr>
      <w:r>
        <w:t>Осваивать навык визуального сравнения пространственных величин, приобретать</w:t>
      </w:r>
      <w:r>
        <w:rPr>
          <w:spacing w:val="40"/>
        </w:rPr>
        <w:t xml:space="preserve">  </w:t>
      </w:r>
      <w:r>
        <w:t>умения</w:t>
      </w:r>
      <w:r>
        <w:rPr>
          <w:spacing w:val="40"/>
        </w:rPr>
        <w:t xml:space="preserve">  </w:t>
      </w:r>
      <w:r>
        <w:t>соотносить</w:t>
      </w:r>
      <w:r>
        <w:rPr>
          <w:spacing w:val="40"/>
        </w:rPr>
        <w:t xml:space="preserve">  </w:t>
      </w:r>
      <w:r>
        <w:t>пропорции</w:t>
      </w:r>
      <w:r>
        <w:rPr>
          <w:spacing w:val="57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рисунках</w:t>
      </w:r>
      <w:r>
        <w:rPr>
          <w:spacing w:val="40"/>
        </w:rPr>
        <w:t xml:space="preserve">  </w:t>
      </w:r>
      <w:r>
        <w:t>птиц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животных</w:t>
      </w:r>
    </w:p>
    <w:p w:rsidR="007A46EE" w:rsidRDefault="007A46EE">
      <w:pPr>
        <w:pStyle w:val="a3"/>
        <w:spacing w:line="364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t>(с</w:t>
      </w:r>
      <w:r>
        <w:rPr>
          <w:spacing w:val="-18"/>
        </w:rPr>
        <w:t xml:space="preserve"> </w:t>
      </w:r>
      <w:r>
        <w:t>использованием</w:t>
      </w:r>
      <w:r>
        <w:rPr>
          <w:spacing w:val="-15"/>
        </w:rPr>
        <w:t xml:space="preserve"> </w:t>
      </w:r>
      <w:r>
        <w:t>зрительских</w:t>
      </w:r>
      <w:r>
        <w:rPr>
          <w:spacing w:val="-17"/>
        </w:rPr>
        <w:t xml:space="preserve"> </w:t>
      </w:r>
      <w:r>
        <w:t>впечатлений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2"/>
        </w:rPr>
        <w:t>анализа).</w:t>
      </w:r>
    </w:p>
    <w:p w:rsidR="007A46EE" w:rsidRDefault="009E1D98">
      <w:pPr>
        <w:pStyle w:val="a3"/>
        <w:spacing w:before="158" w:line="360" w:lineRule="auto"/>
        <w:ind w:right="154" w:firstLine="710"/>
      </w:pPr>
      <w: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9"/>
        </w:tabs>
        <w:spacing w:before="1"/>
        <w:ind w:left="2329" w:hanging="119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«Живопись».</w:t>
      </w:r>
    </w:p>
    <w:p w:rsidR="007A46EE" w:rsidRDefault="009E1D98">
      <w:pPr>
        <w:pStyle w:val="a3"/>
        <w:spacing w:before="158" w:line="362" w:lineRule="auto"/>
        <w:ind w:right="143" w:firstLine="710"/>
      </w:pPr>
      <w:r>
        <w:t>Осваивать навыки работы цветом, навыки смешения красок, пастозное плотное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прозрачное</w:t>
      </w:r>
      <w:r>
        <w:rPr>
          <w:spacing w:val="80"/>
          <w:w w:val="150"/>
        </w:rPr>
        <w:t xml:space="preserve"> </w:t>
      </w:r>
      <w:r>
        <w:t>нанесение</w:t>
      </w:r>
      <w:r>
        <w:rPr>
          <w:spacing w:val="80"/>
          <w:w w:val="150"/>
        </w:rPr>
        <w:t xml:space="preserve"> </w:t>
      </w:r>
      <w:r>
        <w:t>краски;</w:t>
      </w:r>
      <w:r>
        <w:rPr>
          <w:spacing w:val="80"/>
          <w:w w:val="150"/>
        </w:rPr>
        <w:t xml:space="preserve"> </w:t>
      </w:r>
      <w:r>
        <w:t>осваивать</w:t>
      </w:r>
      <w:r>
        <w:rPr>
          <w:spacing w:val="80"/>
          <w:w w:val="150"/>
        </w:rPr>
        <w:t xml:space="preserve"> </w:t>
      </w:r>
      <w:r>
        <w:t>разный</w:t>
      </w:r>
      <w:r>
        <w:rPr>
          <w:spacing w:val="80"/>
          <w:w w:val="150"/>
        </w:rPr>
        <w:t xml:space="preserve"> </w:t>
      </w:r>
      <w:r>
        <w:t>характер</w:t>
      </w:r>
      <w:r>
        <w:rPr>
          <w:spacing w:val="80"/>
          <w:w w:val="150"/>
        </w:rPr>
        <w:t xml:space="preserve"> </w:t>
      </w:r>
      <w:r>
        <w:t>мазков</w:t>
      </w:r>
      <w:r>
        <w:rPr>
          <w:spacing w:val="80"/>
        </w:rPr>
        <w:t xml:space="preserve"> </w:t>
      </w:r>
      <w:r>
        <w:t xml:space="preserve">и движений кистью, навыки создания выразительной фактуры и кроющие качества </w:t>
      </w:r>
      <w:r>
        <w:rPr>
          <w:spacing w:val="-2"/>
        </w:rPr>
        <w:t>гуаши.</w:t>
      </w:r>
    </w:p>
    <w:p w:rsidR="007A46EE" w:rsidRDefault="009E1D98">
      <w:pPr>
        <w:pStyle w:val="a3"/>
        <w:spacing w:line="362" w:lineRule="auto"/>
        <w:ind w:right="164" w:firstLine="710"/>
      </w:pPr>
      <w:r>
        <w:t>Приобретать опыт работы акварельной</w:t>
      </w:r>
      <w:r>
        <w:t xml:space="preserve"> краской и понимать особенности работы прозрачной краской.</w:t>
      </w:r>
    </w:p>
    <w:p w:rsidR="007A46EE" w:rsidRDefault="009E1D98">
      <w:pPr>
        <w:pStyle w:val="a3"/>
        <w:spacing w:line="362" w:lineRule="auto"/>
        <w:ind w:right="140" w:firstLine="710"/>
      </w:pPr>
      <w:r>
        <w:t>Знать названия основных и составных цветов и способы получения разных оттенков составного цвета.</w:t>
      </w:r>
    </w:p>
    <w:p w:rsidR="007A46EE" w:rsidRDefault="009E1D98">
      <w:pPr>
        <w:pStyle w:val="a3"/>
        <w:spacing w:line="357" w:lineRule="auto"/>
        <w:ind w:right="158" w:firstLine="710"/>
      </w:pPr>
      <w:r>
        <w:t>Различать и сравнивать тёмные и светлые оттенки цвета; осваивать смешение цветных красок с белой и ч</w:t>
      </w:r>
      <w:r>
        <w:t>ёрной (для изменения их тона).</w:t>
      </w:r>
    </w:p>
    <w:p w:rsidR="007A46EE" w:rsidRDefault="009E1D98">
      <w:pPr>
        <w:pStyle w:val="a3"/>
        <w:spacing w:line="357" w:lineRule="auto"/>
        <w:ind w:right="147" w:firstLine="710"/>
      </w:pPr>
      <w:r>
        <w:t>Иметь</w:t>
      </w:r>
      <w:r>
        <w:rPr>
          <w:spacing w:val="75"/>
        </w:rPr>
        <w:t xml:space="preserve"> </w:t>
      </w:r>
      <w:r>
        <w:t>представление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делении</w:t>
      </w:r>
      <w:r>
        <w:rPr>
          <w:spacing w:val="77"/>
        </w:rPr>
        <w:t xml:space="preserve"> </w:t>
      </w:r>
      <w:r>
        <w:t>цветов</w:t>
      </w:r>
      <w:r>
        <w:rPr>
          <w:spacing w:val="75"/>
        </w:rPr>
        <w:t xml:space="preserve"> </w:t>
      </w:r>
      <w:r>
        <w:t>на</w:t>
      </w:r>
      <w:r>
        <w:rPr>
          <w:spacing w:val="77"/>
        </w:rPr>
        <w:t xml:space="preserve"> </w:t>
      </w:r>
      <w:r>
        <w:t>тёплые</w:t>
      </w:r>
      <w:r>
        <w:rPr>
          <w:spacing w:val="78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холодные;</w:t>
      </w:r>
      <w:r>
        <w:rPr>
          <w:spacing w:val="76"/>
        </w:rPr>
        <w:t xml:space="preserve"> </w:t>
      </w:r>
      <w:r>
        <w:t>различать и сравнивать тёплые и холодные оттенки цвета.</w:t>
      </w:r>
    </w:p>
    <w:p w:rsidR="007A46EE" w:rsidRDefault="009E1D98">
      <w:pPr>
        <w:pStyle w:val="a3"/>
        <w:spacing w:line="362" w:lineRule="auto"/>
        <w:ind w:right="156" w:firstLine="710"/>
      </w:pPr>
      <w:r>
        <w:t>Осваивать эмоциональную выразительность цвета: цвет звонкий и яркий, радостный; цвет мягкий, «глухой» и мрачны</w:t>
      </w:r>
      <w:r>
        <w:t>й и другие</w:t>
      </w:r>
    </w:p>
    <w:p w:rsidR="007A46EE" w:rsidRDefault="009E1D98">
      <w:pPr>
        <w:pStyle w:val="a3"/>
        <w:spacing w:line="362" w:lineRule="auto"/>
        <w:ind w:right="156" w:firstLine="710"/>
      </w:pPr>
      <w:r>
        <w:t>Приобретать опыт создания пейзажей, передающих разные состояния погоды (например, туман, грозу) на основе изменения тонального звучания цвета, приобретать опыт передачи разного цветового состояния моря.</w:t>
      </w:r>
    </w:p>
    <w:p w:rsidR="007A46EE" w:rsidRDefault="009E1D98">
      <w:pPr>
        <w:pStyle w:val="a3"/>
        <w:spacing w:line="360" w:lineRule="auto"/>
        <w:ind w:right="151" w:firstLine="710"/>
      </w:pPr>
      <w:r>
        <w:t>Уметь выразить в изображении сказочных пер</w:t>
      </w:r>
      <w:r>
        <w:t>сонажей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9"/>
        </w:tabs>
        <w:ind w:left="2329" w:hanging="119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«Скульптура».</w:t>
      </w:r>
    </w:p>
    <w:p w:rsidR="007A46EE" w:rsidRDefault="009E1D98">
      <w:pPr>
        <w:pStyle w:val="a3"/>
        <w:spacing w:before="131" w:line="362" w:lineRule="auto"/>
        <w:ind w:right="149" w:firstLine="710"/>
      </w:pPr>
      <w:r>
        <w:t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</w:t>
      </w:r>
      <w:r>
        <w:rPr>
          <w:spacing w:val="80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мотивам</w:t>
      </w:r>
      <w:r>
        <w:rPr>
          <w:spacing w:val="80"/>
        </w:rPr>
        <w:t xml:space="preserve"> </w:t>
      </w:r>
      <w:r>
        <w:t>традиций</w:t>
      </w:r>
      <w:r>
        <w:rPr>
          <w:spacing w:val="80"/>
        </w:rPr>
        <w:t xml:space="preserve"> </w:t>
      </w:r>
      <w:r>
        <w:t>выбранного</w:t>
      </w:r>
      <w:r>
        <w:rPr>
          <w:spacing w:val="80"/>
        </w:rPr>
        <w:t xml:space="preserve"> </w:t>
      </w:r>
      <w:r>
        <w:t>промыс</w:t>
      </w:r>
      <w:r>
        <w:t>ла</w:t>
      </w:r>
      <w:r>
        <w:rPr>
          <w:spacing w:val="80"/>
        </w:rPr>
        <w:t xml:space="preserve"> </w:t>
      </w:r>
      <w:r>
        <w:t>(по</w:t>
      </w:r>
      <w:r>
        <w:rPr>
          <w:spacing w:val="80"/>
        </w:rPr>
        <w:t xml:space="preserve"> </w:t>
      </w:r>
      <w:r>
        <w:t>выбору:</w:t>
      </w:r>
      <w:r>
        <w:rPr>
          <w:spacing w:val="40"/>
        </w:rPr>
        <w:t xml:space="preserve"> </w:t>
      </w:r>
      <w:r>
        <w:t>филимоновская,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8"/>
      </w:pPr>
      <w:r>
        <w:t>абашевская, каргопольская, дымковская игрушки или с учётом местных</w:t>
      </w:r>
      <w:r>
        <w:rPr>
          <w:spacing w:val="80"/>
        </w:rPr>
        <w:t xml:space="preserve"> </w:t>
      </w:r>
      <w:r>
        <w:rPr>
          <w:spacing w:val="-2"/>
        </w:rPr>
        <w:t>промыслов).</w:t>
      </w:r>
    </w:p>
    <w:p w:rsidR="007A46EE" w:rsidRDefault="009E1D98">
      <w:pPr>
        <w:pStyle w:val="a3"/>
        <w:spacing w:before="8" w:line="357" w:lineRule="auto"/>
        <w:ind w:right="148" w:firstLine="710"/>
      </w:pPr>
      <w:r>
        <w:t>Иметь представление об изменениях скульптурного образа при осмотре произведения с разных сторон.</w:t>
      </w:r>
    </w:p>
    <w:p w:rsidR="007A46EE" w:rsidRDefault="009E1D98">
      <w:pPr>
        <w:pStyle w:val="a3"/>
        <w:spacing w:before="5" w:line="362" w:lineRule="auto"/>
        <w:ind w:right="157" w:firstLine="710"/>
      </w:pPr>
      <w:r>
        <w:t xml:space="preserve">Приобретать в процессе лепки из пластилина опыт передачи движения цельной лепной формы и разного характера движения этой формы (изображения </w:t>
      </w:r>
      <w:r>
        <w:rPr>
          <w:spacing w:val="-2"/>
        </w:rPr>
        <w:t>зверушки).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9"/>
        </w:tabs>
        <w:spacing w:line="313" w:lineRule="exact"/>
        <w:ind w:left="2329" w:hanging="119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«Декоративно-прикладное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искусство».</w:t>
      </w:r>
    </w:p>
    <w:p w:rsidR="007A46EE" w:rsidRDefault="009E1D98">
      <w:pPr>
        <w:pStyle w:val="a3"/>
        <w:spacing w:before="163" w:line="357" w:lineRule="auto"/>
        <w:ind w:right="151" w:firstLine="710"/>
      </w:pPr>
      <w:r>
        <w:t>Рассматривать,</w:t>
      </w:r>
      <w:r>
        <w:rPr>
          <w:spacing w:val="40"/>
        </w:rPr>
        <w:t xml:space="preserve"> </w:t>
      </w:r>
      <w:r>
        <w:t>анализировать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эстетически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разнообра</w:t>
      </w:r>
      <w:r>
        <w:t>зие</w:t>
      </w:r>
      <w:r>
        <w:rPr>
          <w:spacing w:val="4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t>в природе, воспринимаемых как узоры.</w:t>
      </w:r>
    </w:p>
    <w:p w:rsidR="007A46EE" w:rsidRDefault="009E1D98">
      <w:pPr>
        <w:pStyle w:val="a3"/>
        <w:spacing w:before="6" w:line="360" w:lineRule="auto"/>
        <w:ind w:right="139" w:firstLine="710"/>
      </w:pPr>
      <w:r>
        <w:t>Сравнивать, сопоставлять природные явления – узоры (например, капли, снежинки,</w:t>
      </w:r>
      <w:r>
        <w:rPr>
          <w:spacing w:val="80"/>
        </w:rPr>
        <w:t xml:space="preserve"> </w:t>
      </w:r>
      <w:r>
        <w:t>паутинки,</w:t>
      </w:r>
      <w:r>
        <w:rPr>
          <w:spacing w:val="80"/>
        </w:rPr>
        <w:t xml:space="preserve"> </w:t>
      </w:r>
      <w:r>
        <w:t>роса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листьях,</w:t>
      </w:r>
      <w:r>
        <w:rPr>
          <w:spacing w:val="80"/>
        </w:rPr>
        <w:t xml:space="preserve"> </w:t>
      </w:r>
      <w:r>
        <w:t>серёжки</w:t>
      </w:r>
      <w:r>
        <w:rPr>
          <w:spacing w:val="80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t>время</w:t>
      </w:r>
      <w:r>
        <w:rPr>
          <w:spacing w:val="80"/>
        </w:rPr>
        <w:t xml:space="preserve"> </w:t>
      </w:r>
      <w:r>
        <w:t>цветения</w:t>
      </w:r>
      <w:r>
        <w:rPr>
          <w:spacing w:val="80"/>
        </w:rPr>
        <w:t xml:space="preserve"> </w:t>
      </w:r>
      <w:r>
        <w:t>деревьев)</w:t>
      </w:r>
      <w:r>
        <w:rPr>
          <w:spacing w:val="80"/>
        </w:rPr>
        <w:t xml:space="preserve"> </w:t>
      </w:r>
      <w:r>
        <w:t>– с рукотворными произведениями декоративного искусства (кружево, ши</w:t>
      </w:r>
      <w:r>
        <w:t>тьё, ювелирные изделия и другие).</w:t>
      </w:r>
    </w:p>
    <w:p w:rsidR="007A46EE" w:rsidRDefault="009E1D98">
      <w:pPr>
        <w:pStyle w:val="a3"/>
        <w:spacing w:line="364" w:lineRule="auto"/>
        <w:ind w:right="166" w:firstLine="710"/>
      </w:pPr>
      <w:r>
        <w:t>Приобретать опыт выполнения эскиза геометрического орнамента кружева или вышивки на основе природных мотивов.</w:t>
      </w:r>
    </w:p>
    <w:p w:rsidR="007A46EE" w:rsidRDefault="009E1D98">
      <w:pPr>
        <w:pStyle w:val="a3"/>
        <w:spacing w:line="360" w:lineRule="auto"/>
        <w:ind w:right="130" w:firstLine="710"/>
      </w:pPr>
      <w:r>
        <w:t>Осваивать приёмы орнаментального оформления сказочных глиняных зверушек, созданных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мотивам народного художественного</w:t>
      </w:r>
      <w:r>
        <w:rPr>
          <w:spacing w:val="-1"/>
        </w:rPr>
        <w:t xml:space="preserve"> </w:t>
      </w:r>
      <w:r>
        <w:t>промысла (по выбору: филимоновская, абашевская, каргопольская, дымковская игрушки или с учётом местных промыслов).</w:t>
      </w:r>
    </w:p>
    <w:p w:rsidR="007A46EE" w:rsidRDefault="009E1D98">
      <w:pPr>
        <w:pStyle w:val="a3"/>
        <w:spacing w:line="362" w:lineRule="auto"/>
        <w:ind w:right="146" w:firstLine="710"/>
      </w:pPr>
      <w:r>
        <w:t xml:space="preserve">Приобретать опыт преобразования бытовых подручных нехудожественных материалов в художественные изображения </w:t>
      </w:r>
      <w:r>
        <w:t>и поделки.</w:t>
      </w:r>
    </w:p>
    <w:p w:rsidR="007A46EE" w:rsidRDefault="009E1D98">
      <w:pPr>
        <w:pStyle w:val="a3"/>
        <w:spacing w:line="360" w:lineRule="auto"/>
        <w:ind w:right="139" w:firstLine="710"/>
      </w:pPr>
      <w:r>
        <w:t>Рассматривать, анализировать, сравнивать украшения человека на примерах иллюстраций к народным сказкам лучших художников-иллюстраторов (например, И.Я. Билибина),</w:t>
      </w:r>
      <w:r>
        <w:rPr>
          <w:spacing w:val="40"/>
        </w:rPr>
        <w:t xml:space="preserve"> </w:t>
      </w:r>
      <w:r>
        <w:t>когда</w:t>
      </w:r>
      <w:r>
        <w:rPr>
          <w:spacing w:val="40"/>
        </w:rPr>
        <w:t xml:space="preserve"> </w:t>
      </w:r>
      <w:r>
        <w:t>украшения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только</w:t>
      </w:r>
      <w:r>
        <w:rPr>
          <w:spacing w:val="40"/>
        </w:rPr>
        <w:t xml:space="preserve"> </w:t>
      </w:r>
      <w:r>
        <w:t>соответствуют</w:t>
      </w:r>
      <w:r>
        <w:rPr>
          <w:spacing w:val="40"/>
        </w:rPr>
        <w:t xml:space="preserve"> </w:t>
      </w:r>
      <w:r>
        <w:t>народным</w:t>
      </w:r>
      <w:r>
        <w:rPr>
          <w:spacing w:val="40"/>
        </w:rPr>
        <w:t xml:space="preserve"> </w:t>
      </w:r>
      <w:r>
        <w:t xml:space="preserve">традициям, но и выражают характер </w:t>
      </w:r>
      <w:r>
        <w:t>персонажа; учиться понимать, что украшения человека рассказывают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нём,</w:t>
      </w:r>
      <w:r>
        <w:rPr>
          <w:spacing w:val="80"/>
        </w:rPr>
        <w:t xml:space="preserve"> </w:t>
      </w:r>
      <w:r>
        <w:t>выявляют</w:t>
      </w:r>
      <w:r>
        <w:rPr>
          <w:spacing w:val="80"/>
        </w:rPr>
        <w:t xml:space="preserve"> </w:t>
      </w:r>
      <w:r>
        <w:t>особенности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характера,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представления</w:t>
      </w:r>
      <w:r>
        <w:rPr>
          <w:spacing w:val="80"/>
        </w:rPr>
        <w:t xml:space="preserve"> </w:t>
      </w:r>
      <w:r>
        <w:t>о красоте.</w:t>
      </w:r>
    </w:p>
    <w:p w:rsidR="007A46EE" w:rsidRDefault="009E1D98">
      <w:pPr>
        <w:pStyle w:val="a3"/>
        <w:spacing w:line="362" w:lineRule="auto"/>
        <w:ind w:right="144" w:firstLine="710"/>
      </w:pPr>
      <w:r>
        <w:t>Приобретать опыт выполнения красками рисунков украшений народных былинных персонажей.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3"/>
          <w:numId w:val="80"/>
        </w:numPr>
        <w:tabs>
          <w:tab w:val="left" w:pos="2329"/>
        </w:tabs>
        <w:ind w:left="2329" w:hanging="119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«Архитектура».</w:t>
      </w:r>
    </w:p>
    <w:p w:rsidR="007A46EE" w:rsidRDefault="009E1D98">
      <w:pPr>
        <w:pStyle w:val="a3"/>
        <w:spacing w:before="158" w:line="362" w:lineRule="auto"/>
        <w:ind w:right="166" w:firstLine="710"/>
      </w:pPr>
      <w:r>
        <w:t>Осваивать приёмы создания объёмных предметов из бумаги и объёмного декорирования предметов из бумаги.</w:t>
      </w:r>
    </w:p>
    <w:p w:rsidR="007A46EE" w:rsidRDefault="009E1D98">
      <w:pPr>
        <w:pStyle w:val="a3"/>
        <w:spacing w:line="362" w:lineRule="auto"/>
        <w:ind w:right="158" w:firstLine="710"/>
      </w:pPr>
      <w: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7A46EE" w:rsidRDefault="009E1D98">
      <w:pPr>
        <w:pStyle w:val="a3"/>
        <w:spacing w:line="362" w:lineRule="auto"/>
        <w:ind w:right="150" w:firstLine="710"/>
      </w:pPr>
      <w:r>
        <w:t>Рассматривать,</w:t>
      </w:r>
      <w:r>
        <w:rPr>
          <w:spacing w:val="80"/>
          <w:w w:val="150"/>
        </w:rPr>
        <w:t xml:space="preserve"> </w:t>
      </w:r>
      <w:r>
        <w:t>х</w:t>
      </w:r>
      <w:r>
        <w:t>арактеризовать</w:t>
      </w:r>
      <w:r>
        <w:rPr>
          <w:spacing w:val="80"/>
          <w:w w:val="150"/>
        </w:rPr>
        <w:t xml:space="preserve"> </w:t>
      </w:r>
      <w:r>
        <w:t>конструкцию</w:t>
      </w:r>
      <w:r>
        <w:rPr>
          <w:spacing w:val="80"/>
          <w:w w:val="150"/>
        </w:rPr>
        <w:t xml:space="preserve"> </w:t>
      </w:r>
      <w:r>
        <w:t>архитектурных</w:t>
      </w:r>
      <w:r>
        <w:rPr>
          <w:spacing w:val="80"/>
          <w:w w:val="150"/>
        </w:rPr>
        <w:t xml:space="preserve"> </w:t>
      </w:r>
      <w:r>
        <w:t>строений</w:t>
      </w:r>
      <w:r>
        <w:rPr>
          <w:spacing w:val="80"/>
        </w:rPr>
        <w:t xml:space="preserve"> </w:t>
      </w:r>
      <w:r>
        <w:t>(по</w:t>
      </w:r>
      <w:r>
        <w:rPr>
          <w:spacing w:val="77"/>
        </w:rPr>
        <w:t xml:space="preserve">   </w:t>
      </w:r>
      <w:r>
        <w:t>фотографиям</w:t>
      </w:r>
      <w:r>
        <w:rPr>
          <w:spacing w:val="78"/>
        </w:rPr>
        <w:t xml:space="preserve">   </w:t>
      </w:r>
      <w:r>
        <w:t>в</w:t>
      </w:r>
      <w:r>
        <w:rPr>
          <w:spacing w:val="78"/>
        </w:rPr>
        <w:t xml:space="preserve">   </w:t>
      </w:r>
      <w:r>
        <w:t>условиях</w:t>
      </w:r>
      <w:r>
        <w:rPr>
          <w:spacing w:val="77"/>
        </w:rPr>
        <w:t xml:space="preserve">   </w:t>
      </w:r>
      <w:r>
        <w:t>урока),</w:t>
      </w:r>
      <w:r>
        <w:rPr>
          <w:spacing w:val="80"/>
        </w:rPr>
        <w:t xml:space="preserve">   </w:t>
      </w:r>
      <w:r>
        <w:t>указывая</w:t>
      </w:r>
      <w:r>
        <w:rPr>
          <w:spacing w:val="78"/>
        </w:rPr>
        <w:t xml:space="preserve">   </w:t>
      </w:r>
      <w:r>
        <w:t>составные</w:t>
      </w:r>
      <w:r>
        <w:rPr>
          <w:spacing w:val="80"/>
        </w:rPr>
        <w:t xml:space="preserve">   </w:t>
      </w:r>
      <w:r>
        <w:t>части и их пропорциональные соотношения.</w:t>
      </w:r>
    </w:p>
    <w:p w:rsidR="007A46EE" w:rsidRDefault="009E1D98">
      <w:pPr>
        <w:pStyle w:val="a3"/>
        <w:spacing w:line="313" w:lineRule="exact"/>
        <w:ind w:left="1136"/>
      </w:pPr>
      <w:r>
        <w:t>Осваивать</w:t>
      </w:r>
      <w:r>
        <w:rPr>
          <w:spacing w:val="-18"/>
        </w:rPr>
        <w:t xml:space="preserve"> </w:t>
      </w:r>
      <w:r>
        <w:t>понимание</w:t>
      </w:r>
      <w:r>
        <w:rPr>
          <w:spacing w:val="-16"/>
        </w:rPr>
        <w:t xml:space="preserve"> </w:t>
      </w:r>
      <w:r>
        <w:t>образа</w:t>
      </w:r>
      <w:r>
        <w:rPr>
          <w:spacing w:val="-11"/>
        </w:rPr>
        <w:t xml:space="preserve"> </w:t>
      </w:r>
      <w:r>
        <w:t>здания,</w:t>
      </w:r>
      <w:r>
        <w:rPr>
          <w:spacing w:val="-10"/>
        </w:rPr>
        <w:t xml:space="preserve"> </w:t>
      </w:r>
      <w:r>
        <w:t>то</w:t>
      </w:r>
      <w:r>
        <w:rPr>
          <w:spacing w:val="-18"/>
        </w:rPr>
        <w:t xml:space="preserve"> </w:t>
      </w:r>
      <w:r>
        <w:t>есть</w:t>
      </w:r>
      <w:r>
        <w:rPr>
          <w:spacing w:val="-17"/>
        </w:rPr>
        <w:t xml:space="preserve"> </w:t>
      </w:r>
      <w:r>
        <w:t>его</w:t>
      </w:r>
      <w:r>
        <w:rPr>
          <w:spacing w:val="-17"/>
        </w:rPr>
        <w:t xml:space="preserve"> </w:t>
      </w:r>
      <w:r>
        <w:t>эмоционального</w:t>
      </w:r>
      <w:r>
        <w:rPr>
          <w:spacing w:val="-16"/>
        </w:rPr>
        <w:t xml:space="preserve"> </w:t>
      </w:r>
      <w:r>
        <w:rPr>
          <w:spacing w:val="-2"/>
        </w:rPr>
        <w:t>воздействия.</w:t>
      </w:r>
    </w:p>
    <w:p w:rsidR="007A46EE" w:rsidRDefault="009E1D98">
      <w:pPr>
        <w:pStyle w:val="a3"/>
        <w:spacing w:before="144" w:line="362" w:lineRule="auto"/>
        <w:ind w:right="155" w:firstLine="710"/>
      </w:pPr>
      <w:r>
        <w:t>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7A46EE" w:rsidRDefault="009E1D98">
      <w:pPr>
        <w:pStyle w:val="a3"/>
        <w:spacing w:line="364" w:lineRule="auto"/>
        <w:ind w:right="136" w:firstLine="710"/>
      </w:pPr>
      <w:r>
        <w:t>Приобретать опыт сочинения и изображения жилья для разных по</w:t>
      </w:r>
      <w:r>
        <w:t xml:space="preserve"> своему характеру героев литературных и народных сказок.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9"/>
        </w:tabs>
        <w:spacing w:line="318" w:lineRule="exact"/>
        <w:ind w:left="2329" w:hanging="119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«Восприятие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произведений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искусства».</w:t>
      </w:r>
    </w:p>
    <w:p w:rsidR="007A46EE" w:rsidRDefault="009E1D98">
      <w:pPr>
        <w:pStyle w:val="a3"/>
        <w:spacing w:before="149" w:line="360" w:lineRule="auto"/>
        <w:ind w:right="149" w:firstLine="710"/>
      </w:pPr>
      <w: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</w:t>
      </w:r>
      <w:r>
        <w:rPr>
          <w:spacing w:val="40"/>
        </w:rPr>
        <w:t xml:space="preserve"> </w:t>
      </w:r>
      <w:r>
        <w:t>цвета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других</w:t>
      </w:r>
      <w:r>
        <w:rPr>
          <w:spacing w:val="40"/>
        </w:rPr>
        <w:t xml:space="preserve">  </w:t>
      </w:r>
      <w:r>
        <w:t>средств</w:t>
      </w:r>
      <w:r>
        <w:rPr>
          <w:spacing w:val="40"/>
        </w:rPr>
        <w:t xml:space="preserve">  </w:t>
      </w:r>
      <w:r>
        <w:t>художественной</w:t>
      </w:r>
      <w:r>
        <w:rPr>
          <w:spacing w:val="40"/>
        </w:rPr>
        <w:t xml:space="preserve">  </w:t>
      </w:r>
      <w:r>
        <w:t>выразительности,</w:t>
      </w:r>
      <w:r>
        <w:rPr>
          <w:spacing w:val="40"/>
        </w:rPr>
        <w:t xml:space="preserve">  </w:t>
      </w:r>
      <w:r>
        <w:t>а</w:t>
      </w:r>
      <w:r>
        <w:rPr>
          <w:spacing w:val="40"/>
        </w:rPr>
        <w:t xml:space="preserve">  </w:t>
      </w:r>
      <w:r>
        <w:t>также</w:t>
      </w:r>
      <w:r>
        <w:rPr>
          <w:spacing w:val="40"/>
        </w:rPr>
        <w:t xml:space="preserve">  </w:t>
      </w:r>
      <w:r>
        <w:t>ответа на поставленную учебную задачу.</w:t>
      </w:r>
    </w:p>
    <w:p w:rsidR="007A46EE" w:rsidRDefault="009E1D98">
      <w:pPr>
        <w:pStyle w:val="a3"/>
        <w:spacing w:line="362" w:lineRule="auto"/>
        <w:ind w:right="166" w:firstLine="710"/>
      </w:pPr>
      <w: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7A46EE" w:rsidRDefault="009E1D98">
      <w:pPr>
        <w:pStyle w:val="a3"/>
        <w:spacing w:line="362" w:lineRule="auto"/>
        <w:ind w:right="145" w:firstLine="710"/>
      </w:pPr>
      <w:r>
        <w:t>Приобретать опыт эстетического наблюдени</w:t>
      </w:r>
      <w:r>
        <w:t>я и художественного анализа произведений декоративного искусства и их орнаментальной организации (например, кружево, шитьё, резьба и роспись по дереву и ткани, чеканка).</w:t>
      </w:r>
    </w:p>
    <w:p w:rsidR="007A46EE" w:rsidRDefault="009E1D98">
      <w:pPr>
        <w:pStyle w:val="a3"/>
        <w:spacing w:line="360" w:lineRule="auto"/>
        <w:ind w:right="136" w:firstLine="710"/>
      </w:pPr>
      <w:r>
        <w:t>Приобретать опыт восприятия, эстетического анализа произведений отечественных</w:t>
      </w:r>
      <w:r>
        <w:rPr>
          <w:spacing w:val="80"/>
        </w:rPr>
        <w:t xml:space="preserve">  </w:t>
      </w:r>
      <w:r>
        <w:t>художни</w:t>
      </w:r>
      <w:r>
        <w:t>ков-пейзажистов</w:t>
      </w:r>
      <w:r>
        <w:rPr>
          <w:spacing w:val="80"/>
        </w:rPr>
        <w:t xml:space="preserve">  </w:t>
      </w:r>
      <w:r>
        <w:t>(И.И.</w:t>
      </w:r>
      <w:r>
        <w:rPr>
          <w:spacing w:val="40"/>
        </w:rPr>
        <w:t xml:space="preserve"> </w:t>
      </w:r>
      <w:r>
        <w:t>Левитана,</w:t>
      </w:r>
      <w:r>
        <w:rPr>
          <w:spacing w:val="80"/>
        </w:rPr>
        <w:t xml:space="preserve">  </w:t>
      </w:r>
      <w:r>
        <w:t>И.И.</w:t>
      </w:r>
      <w:r>
        <w:rPr>
          <w:spacing w:val="40"/>
        </w:rPr>
        <w:t xml:space="preserve"> </w:t>
      </w:r>
      <w:r>
        <w:t>Шишкина,</w:t>
      </w:r>
      <w:r>
        <w:rPr>
          <w:spacing w:val="40"/>
        </w:rPr>
        <w:t xml:space="preserve"> </w:t>
      </w:r>
      <w:r>
        <w:t>И.К.</w:t>
      </w:r>
      <w:r>
        <w:rPr>
          <w:spacing w:val="11"/>
        </w:rPr>
        <w:t xml:space="preserve"> </w:t>
      </w:r>
      <w:r>
        <w:t>Айвазовского,</w:t>
      </w:r>
      <w:r>
        <w:rPr>
          <w:spacing w:val="80"/>
        </w:rPr>
        <w:t xml:space="preserve">   </w:t>
      </w:r>
      <w:r>
        <w:t>Н.П.</w:t>
      </w:r>
      <w:r>
        <w:rPr>
          <w:spacing w:val="17"/>
        </w:rPr>
        <w:t xml:space="preserve"> </w:t>
      </w:r>
      <w:r>
        <w:t>Крымова</w:t>
      </w:r>
      <w:r>
        <w:rPr>
          <w:spacing w:val="62"/>
          <w:w w:val="15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других</w:t>
      </w:r>
      <w:r>
        <w:rPr>
          <w:spacing w:val="80"/>
        </w:rPr>
        <w:t xml:space="preserve">   </w:t>
      </w:r>
      <w:r>
        <w:t>по</w:t>
      </w:r>
      <w:r>
        <w:rPr>
          <w:spacing w:val="80"/>
        </w:rPr>
        <w:t xml:space="preserve">   </w:t>
      </w:r>
      <w:r>
        <w:t>выбору</w:t>
      </w:r>
      <w:r>
        <w:rPr>
          <w:spacing w:val="80"/>
        </w:rPr>
        <w:t xml:space="preserve">   </w:t>
      </w:r>
      <w:r>
        <w:t>учителя),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 </w:t>
      </w:r>
      <w:r>
        <w:t>также</w:t>
      </w:r>
      <w:r>
        <w:rPr>
          <w:spacing w:val="40"/>
        </w:rPr>
        <w:t xml:space="preserve">  </w:t>
      </w:r>
      <w:r>
        <w:t>художников-анималистов</w:t>
      </w:r>
      <w:r>
        <w:rPr>
          <w:spacing w:val="40"/>
        </w:rPr>
        <w:t xml:space="preserve">  </w:t>
      </w:r>
      <w:r>
        <w:t>(В.В.</w:t>
      </w:r>
      <w:r>
        <w:rPr>
          <w:spacing w:val="28"/>
        </w:rPr>
        <w:t xml:space="preserve"> </w:t>
      </w:r>
      <w:r>
        <w:t>Ватагина,</w:t>
      </w:r>
      <w:r>
        <w:rPr>
          <w:spacing w:val="40"/>
        </w:rPr>
        <w:t xml:space="preserve">  </w:t>
      </w:r>
      <w:r>
        <w:t>Е.И.</w:t>
      </w:r>
      <w:r>
        <w:rPr>
          <w:spacing w:val="24"/>
        </w:rPr>
        <w:t xml:space="preserve"> </w:t>
      </w:r>
      <w:r>
        <w:t>Чарушина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других по выбору учителя).</w:t>
      </w:r>
    </w:p>
    <w:p w:rsidR="007A46EE" w:rsidRDefault="009E1D98">
      <w:pPr>
        <w:pStyle w:val="a3"/>
        <w:ind w:left="1136"/>
      </w:pPr>
      <w:r>
        <w:t>Приобретать</w:t>
      </w:r>
      <w:r>
        <w:rPr>
          <w:spacing w:val="-16"/>
        </w:rPr>
        <w:t xml:space="preserve"> </w:t>
      </w:r>
      <w:r>
        <w:t>опыт</w:t>
      </w:r>
      <w:r>
        <w:rPr>
          <w:spacing w:val="-12"/>
        </w:rPr>
        <w:t xml:space="preserve"> </w:t>
      </w:r>
      <w:r>
        <w:t>восприятия,</w:t>
      </w:r>
      <w:r>
        <w:rPr>
          <w:spacing w:val="-8"/>
        </w:rPr>
        <w:t xml:space="preserve"> </w:t>
      </w:r>
      <w:r>
        <w:t>эстетическ</w:t>
      </w:r>
      <w:r>
        <w:t>ого</w:t>
      </w:r>
      <w:r>
        <w:rPr>
          <w:spacing w:val="-13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14"/>
        </w:rPr>
        <w:t xml:space="preserve"> </w:t>
      </w:r>
      <w:r>
        <w:rPr>
          <w:spacing w:val="-2"/>
        </w:rPr>
        <w:t>живописи</w:t>
      </w:r>
    </w:p>
    <w:p w:rsidR="007A46EE" w:rsidRDefault="007A46EE">
      <w:pPr>
        <w:pStyle w:val="a3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7"/>
      </w:pPr>
      <w:r>
        <w:t>западноевропейских</w:t>
      </w:r>
      <w:r>
        <w:rPr>
          <w:spacing w:val="80"/>
        </w:rPr>
        <w:t xml:space="preserve"> </w:t>
      </w:r>
      <w:r>
        <w:t>художников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активным,</w:t>
      </w:r>
      <w:r>
        <w:rPr>
          <w:spacing w:val="80"/>
        </w:rPr>
        <w:t xml:space="preserve"> </w:t>
      </w:r>
      <w:r>
        <w:t>ярким</w:t>
      </w:r>
      <w:r>
        <w:rPr>
          <w:spacing w:val="80"/>
        </w:rPr>
        <w:t xml:space="preserve"> </w:t>
      </w:r>
      <w:r>
        <w:t>выражением</w:t>
      </w:r>
      <w:r>
        <w:rPr>
          <w:spacing w:val="80"/>
        </w:rPr>
        <w:t xml:space="preserve"> </w:t>
      </w:r>
      <w:r>
        <w:t>настроения</w:t>
      </w:r>
      <w:r>
        <w:rPr>
          <w:spacing w:val="80"/>
        </w:rPr>
        <w:t xml:space="preserve"> </w:t>
      </w:r>
      <w:r>
        <w:t>(В. Ван Гога, К. Моне, А. Матисса и других по выбору учителя).</w:t>
      </w:r>
    </w:p>
    <w:p w:rsidR="007A46EE" w:rsidRDefault="009E1D98">
      <w:pPr>
        <w:pStyle w:val="a3"/>
        <w:spacing w:before="8" w:line="362" w:lineRule="auto"/>
        <w:ind w:right="139" w:firstLine="710"/>
      </w:pPr>
      <w:r>
        <w:t>Знать</w:t>
      </w:r>
      <w:r>
        <w:rPr>
          <w:spacing w:val="80"/>
        </w:rPr>
        <w:t xml:space="preserve"> </w:t>
      </w:r>
      <w:r>
        <w:t>имена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узнавать</w:t>
      </w:r>
      <w:r>
        <w:rPr>
          <w:spacing w:val="80"/>
        </w:rPr>
        <w:t xml:space="preserve"> </w:t>
      </w:r>
      <w:r>
        <w:t>наиболее</w:t>
      </w:r>
      <w:r>
        <w:rPr>
          <w:spacing w:val="80"/>
        </w:rPr>
        <w:t xml:space="preserve"> </w:t>
      </w:r>
      <w:r>
        <w:t>известные</w:t>
      </w:r>
      <w:r>
        <w:rPr>
          <w:spacing w:val="80"/>
        </w:rPr>
        <w:t xml:space="preserve"> </w:t>
      </w:r>
      <w:r>
        <w:t>произведения</w:t>
      </w:r>
      <w:r>
        <w:rPr>
          <w:spacing w:val="80"/>
        </w:rPr>
        <w:t xml:space="preserve"> </w:t>
      </w:r>
      <w:r>
        <w:t>художников И.И. Левитана, И.И. Шишкина, И.К. Айвазовского, В.М. Васнецова, В.В. Ватагина, Е.И. Чарушина (и других по выбору учителя).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9"/>
        </w:tabs>
        <w:spacing w:line="313" w:lineRule="exact"/>
        <w:ind w:left="2329" w:hanging="119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«Азбука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цифровой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графики».</w:t>
      </w:r>
    </w:p>
    <w:p w:rsidR="007A46EE" w:rsidRDefault="009E1D98">
      <w:pPr>
        <w:pStyle w:val="a3"/>
        <w:spacing w:before="163" w:line="362" w:lineRule="auto"/>
        <w:ind w:right="149" w:firstLine="710"/>
      </w:pPr>
      <w:r>
        <w:t>Осваивать</w:t>
      </w:r>
      <w:r>
        <w:rPr>
          <w:spacing w:val="80"/>
          <w:w w:val="150"/>
        </w:rPr>
        <w:t xml:space="preserve"> </w:t>
      </w:r>
      <w:r>
        <w:t>возможности</w:t>
      </w:r>
      <w:r>
        <w:rPr>
          <w:spacing w:val="80"/>
          <w:w w:val="150"/>
        </w:rPr>
        <w:t xml:space="preserve"> </w:t>
      </w:r>
      <w:r>
        <w:t>изображения</w:t>
      </w:r>
      <w:r>
        <w:rPr>
          <w:spacing w:val="68"/>
        </w:rPr>
        <w:t xml:space="preserve">  </w:t>
      </w:r>
      <w:r>
        <w:t>с</w:t>
      </w:r>
      <w:r>
        <w:rPr>
          <w:spacing w:val="80"/>
          <w:w w:val="150"/>
        </w:rPr>
        <w:t xml:space="preserve"> </w:t>
      </w:r>
      <w:r>
        <w:t>помощью</w:t>
      </w:r>
      <w:r>
        <w:rPr>
          <w:spacing w:val="80"/>
          <w:w w:val="150"/>
        </w:rPr>
        <w:t xml:space="preserve"> </w:t>
      </w:r>
      <w:r>
        <w:t>разных</w:t>
      </w:r>
      <w:r>
        <w:rPr>
          <w:spacing w:val="80"/>
          <w:w w:val="150"/>
        </w:rPr>
        <w:t xml:space="preserve"> </w:t>
      </w:r>
      <w:r>
        <w:t>видов</w:t>
      </w:r>
      <w:r>
        <w:rPr>
          <w:spacing w:val="80"/>
          <w:w w:val="150"/>
        </w:rPr>
        <w:t xml:space="preserve"> </w:t>
      </w:r>
      <w:r>
        <w:t>линий в программе Paint (или другом графическом редакторе).</w:t>
      </w:r>
    </w:p>
    <w:p w:rsidR="007A46EE" w:rsidRDefault="009E1D98">
      <w:pPr>
        <w:pStyle w:val="a3"/>
        <w:spacing w:line="357" w:lineRule="auto"/>
        <w:ind w:right="154" w:firstLine="710"/>
      </w:pPr>
      <w:r>
        <w:t>Осваивать</w:t>
      </w:r>
      <w:r>
        <w:rPr>
          <w:spacing w:val="80"/>
        </w:rPr>
        <w:t xml:space="preserve"> </w:t>
      </w:r>
      <w:r>
        <w:t>приёмы</w:t>
      </w:r>
      <w:r>
        <w:rPr>
          <w:spacing w:val="80"/>
        </w:rPr>
        <w:t xml:space="preserve"> </w:t>
      </w:r>
      <w:r>
        <w:t>трансформации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копирования</w:t>
      </w:r>
      <w:r>
        <w:rPr>
          <w:spacing w:val="80"/>
        </w:rPr>
        <w:t xml:space="preserve"> </w:t>
      </w:r>
      <w:r>
        <w:t>геометрических</w:t>
      </w:r>
      <w:r>
        <w:rPr>
          <w:spacing w:val="80"/>
        </w:rPr>
        <w:t xml:space="preserve"> </w:t>
      </w:r>
      <w:r>
        <w:t>фигур</w:t>
      </w:r>
      <w:r>
        <w:rPr>
          <w:spacing w:val="80"/>
        </w:rPr>
        <w:t xml:space="preserve"> </w:t>
      </w:r>
      <w:r>
        <w:t>в программе Paint, а также построения из них простых рисунков или орнаментов.</w:t>
      </w:r>
    </w:p>
    <w:p w:rsidR="007A46EE" w:rsidRDefault="009E1D98">
      <w:pPr>
        <w:pStyle w:val="a3"/>
        <w:spacing w:line="362" w:lineRule="auto"/>
        <w:ind w:right="146" w:firstLine="710"/>
      </w:pPr>
      <w:r>
        <w:t>Осваивать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компьютерном</w:t>
      </w:r>
      <w:r>
        <w:rPr>
          <w:spacing w:val="40"/>
        </w:rPr>
        <w:t xml:space="preserve">  </w:t>
      </w:r>
      <w:r>
        <w:t>редакторе</w:t>
      </w:r>
      <w:r>
        <w:rPr>
          <w:spacing w:val="40"/>
        </w:rPr>
        <w:t xml:space="preserve">  </w:t>
      </w:r>
      <w:r>
        <w:t>(например,</w:t>
      </w:r>
      <w:r>
        <w:rPr>
          <w:spacing w:val="40"/>
        </w:rPr>
        <w:t xml:space="preserve">  </w:t>
      </w:r>
      <w:r>
        <w:t>Paint)</w:t>
      </w:r>
      <w:r>
        <w:rPr>
          <w:spacing w:val="40"/>
        </w:rPr>
        <w:t xml:space="preserve">  </w:t>
      </w:r>
      <w:r>
        <w:t>инструменты</w:t>
      </w:r>
      <w:r>
        <w:rPr>
          <w:spacing w:val="80"/>
        </w:rPr>
        <w:t xml:space="preserve"> </w:t>
      </w:r>
      <w:r>
        <w:t>и техники – карандаш, кисточка, ластик, заливка и другие – и создавать простые рисунки или композиции (например, образ дерева).</w:t>
      </w:r>
    </w:p>
    <w:p w:rsidR="007A46EE" w:rsidRDefault="009E1D98">
      <w:pPr>
        <w:pStyle w:val="a3"/>
        <w:spacing w:line="362" w:lineRule="auto"/>
        <w:ind w:right="145" w:firstLine="710"/>
      </w:pPr>
      <w:r>
        <w:t>Осваивать композиционное построение кадра при фотографировании: расположение объекта в кадре, масштаб, домин</w:t>
      </w:r>
      <w:r>
        <w:t>анта. Участвовать в обсуждении композиционного построения кадра в фотографии.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line="362" w:lineRule="auto"/>
        <w:ind w:right="157" w:firstLine="710"/>
        <w:jc w:val="both"/>
        <w:rPr>
          <w:sz w:val="28"/>
        </w:rPr>
      </w:pPr>
      <w:r>
        <w:rPr>
          <w:sz w:val="28"/>
        </w:rPr>
        <w:t xml:space="preserve">К концу обучения в 3 классе обучающийся получит следующие предметные результаты по отдельным темам программы по изобразительному </w:t>
      </w:r>
      <w:r>
        <w:rPr>
          <w:spacing w:val="-2"/>
          <w:sz w:val="28"/>
        </w:rPr>
        <w:t>искусству: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9"/>
        </w:tabs>
        <w:spacing w:line="318" w:lineRule="exact"/>
        <w:ind w:left="2329" w:hanging="119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«Графика».</w:t>
      </w:r>
    </w:p>
    <w:p w:rsidR="007A46EE" w:rsidRDefault="009E1D98">
      <w:pPr>
        <w:pStyle w:val="a3"/>
        <w:spacing w:before="135" w:line="362" w:lineRule="auto"/>
        <w:ind w:right="151" w:firstLine="710"/>
      </w:pPr>
      <w:r>
        <w:t>Приобретать представ</w:t>
      </w:r>
      <w:r>
        <w:t>ление о художественном оформлении книги, о дизайне книги, многообразии форм детских книг, о работе художников-иллюстраторов.</w:t>
      </w:r>
    </w:p>
    <w:p w:rsidR="007A46EE" w:rsidRDefault="009E1D98">
      <w:pPr>
        <w:pStyle w:val="a3"/>
        <w:spacing w:line="360" w:lineRule="auto"/>
        <w:ind w:right="138" w:firstLine="710"/>
      </w:pPr>
      <w:r>
        <w:t>Получать опыт создания эскиза книжки-игрушки на выбранный сюжет: рисунок обложки с соединением шрифта (текста) и изображения, рисун</w:t>
      </w:r>
      <w:r>
        <w:t>ок</w:t>
      </w:r>
      <w:r>
        <w:rPr>
          <w:spacing w:val="40"/>
        </w:rPr>
        <w:t xml:space="preserve"> </w:t>
      </w:r>
      <w:r>
        <w:t xml:space="preserve">прописной буквицы, создание иллюстраций, размещение текста и иллюстраций на </w:t>
      </w:r>
      <w:r>
        <w:rPr>
          <w:spacing w:val="-2"/>
        </w:rPr>
        <w:t>развороте.</w:t>
      </w:r>
    </w:p>
    <w:p w:rsidR="007A46EE" w:rsidRDefault="009E1D98">
      <w:pPr>
        <w:pStyle w:val="a3"/>
        <w:spacing w:line="357" w:lineRule="auto"/>
        <w:ind w:right="154" w:firstLine="710"/>
      </w:pPr>
      <w: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7A46EE" w:rsidRDefault="009E1D98">
      <w:pPr>
        <w:pStyle w:val="a3"/>
        <w:spacing w:before="1" w:line="362" w:lineRule="auto"/>
        <w:ind w:right="149" w:firstLine="710"/>
      </w:pPr>
      <w:r>
        <w:t>Создавать практическую творческую работу – поздравительную открытку, совмещая в ней шрифт и изображение.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tabs>
          <w:tab w:val="left" w:pos="2432"/>
          <w:tab w:val="left" w:pos="2782"/>
          <w:tab w:val="left" w:pos="3786"/>
          <w:tab w:val="left" w:pos="5452"/>
          <w:tab w:val="left" w:pos="6081"/>
          <w:tab w:val="left" w:pos="7536"/>
          <w:tab w:val="left" w:pos="7896"/>
          <w:tab w:val="left" w:pos="9294"/>
        </w:tabs>
        <w:spacing w:line="355" w:lineRule="auto"/>
        <w:ind w:right="157" w:firstLine="710"/>
        <w:jc w:val="left"/>
      </w:pPr>
      <w:r>
        <w:rPr>
          <w:spacing w:val="-2"/>
        </w:rPr>
        <w:t>Узнавать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работе</w:t>
      </w:r>
      <w:r>
        <w:tab/>
      </w:r>
      <w:r>
        <w:rPr>
          <w:spacing w:val="-2"/>
        </w:rPr>
        <w:t>художников</w:t>
      </w:r>
      <w:r>
        <w:tab/>
      </w:r>
      <w:r>
        <w:rPr>
          <w:spacing w:val="-4"/>
        </w:rPr>
        <w:t>над</w:t>
      </w:r>
      <w:r>
        <w:tab/>
      </w:r>
      <w:r>
        <w:rPr>
          <w:spacing w:val="-2"/>
        </w:rPr>
        <w:t>плакатами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афишами.</w:t>
      </w:r>
      <w:r>
        <w:tab/>
      </w:r>
      <w:r>
        <w:rPr>
          <w:spacing w:val="-2"/>
        </w:rPr>
        <w:t xml:space="preserve">Выполнять </w:t>
      </w:r>
      <w:r>
        <w:t>творческую композицию – эскиз афиши к выбранному спектаклю или фильм</w:t>
      </w:r>
      <w:r>
        <w:t>у.</w:t>
      </w:r>
    </w:p>
    <w:p w:rsidR="007A46EE" w:rsidRDefault="009E1D98">
      <w:pPr>
        <w:pStyle w:val="a3"/>
        <w:spacing w:before="8"/>
        <w:ind w:left="1136"/>
        <w:jc w:val="left"/>
      </w:pPr>
      <w:r>
        <w:t>Узнавать</w:t>
      </w:r>
      <w:r>
        <w:rPr>
          <w:spacing w:val="3"/>
        </w:rPr>
        <w:t xml:space="preserve"> </w:t>
      </w:r>
      <w:r>
        <w:t>основные</w:t>
      </w:r>
      <w:r>
        <w:rPr>
          <w:spacing w:val="6"/>
        </w:rPr>
        <w:t xml:space="preserve"> </w:t>
      </w:r>
      <w:r>
        <w:t>пропорции</w:t>
      </w:r>
      <w:r>
        <w:rPr>
          <w:spacing w:val="5"/>
        </w:rPr>
        <w:t xml:space="preserve"> </w:t>
      </w:r>
      <w:r>
        <w:t>лица</w:t>
      </w:r>
      <w:r>
        <w:rPr>
          <w:spacing w:val="6"/>
        </w:rPr>
        <w:t xml:space="preserve"> </w:t>
      </w:r>
      <w:r>
        <w:t>человека,</w:t>
      </w:r>
      <w:r>
        <w:rPr>
          <w:spacing w:val="12"/>
        </w:rPr>
        <w:t xml:space="preserve"> </w:t>
      </w:r>
      <w:r>
        <w:t>взаимное</w:t>
      </w:r>
      <w:r>
        <w:rPr>
          <w:spacing w:val="6"/>
        </w:rPr>
        <w:t xml:space="preserve"> </w:t>
      </w:r>
      <w:r>
        <w:t>расположение</w:t>
      </w:r>
      <w:r>
        <w:rPr>
          <w:spacing w:val="7"/>
        </w:rPr>
        <w:t xml:space="preserve"> </w:t>
      </w:r>
      <w:r>
        <w:rPr>
          <w:spacing w:val="-2"/>
        </w:rPr>
        <w:t>частей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9E1D98">
      <w:pPr>
        <w:pStyle w:val="a3"/>
        <w:spacing w:before="162"/>
        <w:jc w:val="left"/>
      </w:pPr>
      <w:r>
        <w:rPr>
          <w:spacing w:val="-8"/>
        </w:rPr>
        <w:lastRenderedPageBreak/>
        <w:t>лица.</w:t>
      </w:r>
    </w:p>
    <w:p w:rsidR="007A46EE" w:rsidRDefault="009E1D98">
      <w:pPr>
        <w:rPr>
          <w:sz w:val="28"/>
        </w:rPr>
      </w:pPr>
      <w:r>
        <w:br w:type="column"/>
      </w:r>
    </w:p>
    <w:p w:rsidR="007A46EE" w:rsidRDefault="007A46EE">
      <w:pPr>
        <w:pStyle w:val="a3"/>
        <w:spacing w:before="3"/>
        <w:ind w:left="0"/>
        <w:jc w:val="left"/>
      </w:pPr>
    </w:p>
    <w:p w:rsidR="007A46EE" w:rsidRDefault="009E1D98">
      <w:pPr>
        <w:pStyle w:val="a3"/>
        <w:ind w:left="58"/>
        <w:jc w:val="left"/>
      </w:pPr>
      <w:r>
        <w:t>Приобретать</w:t>
      </w:r>
      <w:r>
        <w:rPr>
          <w:spacing w:val="-18"/>
        </w:rPr>
        <w:t xml:space="preserve"> </w:t>
      </w:r>
      <w:r>
        <w:t>опыт</w:t>
      </w:r>
      <w:r>
        <w:rPr>
          <w:spacing w:val="-17"/>
        </w:rPr>
        <w:t xml:space="preserve"> </w:t>
      </w:r>
      <w:r>
        <w:t>рисования</w:t>
      </w:r>
      <w:r>
        <w:rPr>
          <w:spacing w:val="-13"/>
        </w:rPr>
        <w:t xml:space="preserve"> </w:t>
      </w:r>
      <w:r>
        <w:t>портрета</w:t>
      </w:r>
      <w:r>
        <w:rPr>
          <w:spacing w:val="-12"/>
        </w:rPr>
        <w:t xml:space="preserve"> </w:t>
      </w:r>
      <w:r>
        <w:t>(лица)</w:t>
      </w:r>
      <w:r>
        <w:rPr>
          <w:spacing w:val="-17"/>
        </w:rPr>
        <w:t xml:space="preserve"> </w:t>
      </w:r>
      <w:r>
        <w:rPr>
          <w:spacing w:val="-2"/>
        </w:rPr>
        <w:t>человека.</w:t>
      </w:r>
    </w:p>
    <w:p w:rsidR="007A46EE" w:rsidRDefault="009E1D98">
      <w:pPr>
        <w:pStyle w:val="a3"/>
        <w:spacing w:before="163"/>
        <w:ind w:left="58"/>
        <w:jc w:val="left"/>
      </w:pPr>
      <w:r>
        <w:t>Создавать</w:t>
      </w:r>
      <w:r>
        <w:rPr>
          <w:spacing w:val="15"/>
        </w:rPr>
        <w:t xml:space="preserve"> </w:t>
      </w:r>
      <w:r>
        <w:t>маску</w:t>
      </w:r>
      <w:r>
        <w:rPr>
          <w:spacing w:val="7"/>
        </w:rPr>
        <w:t xml:space="preserve"> </w:t>
      </w:r>
      <w:r>
        <w:t>сказочного</w:t>
      </w:r>
      <w:r>
        <w:rPr>
          <w:spacing w:val="18"/>
        </w:rPr>
        <w:t xml:space="preserve"> </w:t>
      </w:r>
      <w:r>
        <w:t>персонажа</w:t>
      </w:r>
      <w:r>
        <w:rPr>
          <w:spacing w:val="2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ярко</w:t>
      </w:r>
      <w:r>
        <w:rPr>
          <w:spacing w:val="16"/>
        </w:rPr>
        <w:t xml:space="preserve"> </w:t>
      </w:r>
      <w:r>
        <w:t>выраженным</w:t>
      </w:r>
      <w:r>
        <w:rPr>
          <w:spacing w:val="22"/>
        </w:rPr>
        <w:t xml:space="preserve"> </w:t>
      </w:r>
      <w:r>
        <w:t>характером</w:t>
      </w:r>
      <w:r>
        <w:rPr>
          <w:spacing w:val="18"/>
        </w:rPr>
        <w:t xml:space="preserve"> </w:t>
      </w:r>
      <w:r>
        <w:rPr>
          <w:spacing w:val="-4"/>
        </w:rPr>
        <w:t>лица</w:t>
      </w:r>
    </w:p>
    <w:p w:rsidR="007A46EE" w:rsidRDefault="007A46EE">
      <w:pPr>
        <w:pStyle w:val="a3"/>
        <w:jc w:val="left"/>
        <w:sectPr w:rsidR="007A46EE">
          <w:type w:val="continuous"/>
          <w:pgSz w:w="11910" w:h="16840"/>
          <w:pgMar w:top="1780" w:right="425" w:bottom="280" w:left="708" w:header="569" w:footer="0" w:gutter="0"/>
          <w:cols w:num="2" w:space="720" w:equalWidth="0">
            <w:col w:w="1038" w:space="40"/>
            <w:col w:w="9699"/>
          </w:cols>
        </w:sectPr>
      </w:pPr>
    </w:p>
    <w:p w:rsidR="007A46EE" w:rsidRDefault="009E1D98">
      <w:pPr>
        <w:pStyle w:val="a3"/>
        <w:spacing w:before="159"/>
        <w:jc w:val="left"/>
      </w:pPr>
      <w:r>
        <w:lastRenderedPageBreak/>
        <w:t>(для</w:t>
      </w:r>
      <w:r>
        <w:rPr>
          <w:spacing w:val="-11"/>
        </w:rPr>
        <w:t xml:space="preserve"> </w:t>
      </w:r>
      <w:r>
        <w:t>карнавала</w:t>
      </w:r>
      <w:r>
        <w:rPr>
          <w:spacing w:val="-9"/>
        </w:rPr>
        <w:t xml:space="preserve"> </w:t>
      </w:r>
      <w:r>
        <w:t>или</w:t>
      </w:r>
      <w:r>
        <w:rPr>
          <w:spacing w:val="-16"/>
        </w:rPr>
        <w:t xml:space="preserve"> </w:t>
      </w:r>
      <w:r>
        <w:rPr>
          <w:spacing w:val="-2"/>
        </w:rPr>
        <w:t>спектакля).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9"/>
        </w:tabs>
        <w:spacing w:before="162"/>
        <w:ind w:left="2329" w:hanging="1193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«Живопись».</w:t>
      </w:r>
    </w:p>
    <w:p w:rsidR="007A46EE" w:rsidRDefault="009E1D98">
      <w:pPr>
        <w:pStyle w:val="a3"/>
        <w:tabs>
          <w:tab w:val="left" w:pos="2710"/>
          <w:tab w:val="left" w:pos="3978"/>
          <w:tab w:val="left" w:pos="5385"/>
          <w:tab w:val="left" w:pos="7200"/>
          <w:tab w:val="left" w:pos="8991"/>
        </w:tabs>
        <w:spacing w:before="163" w:line="355" w:lineRule="auto"/>
        <w:ind w:right="163" w:firstLine="710"/>
        <w:jc w:val="left"/>
      </w:pPr>
      <w:r>
        <w:rPr>
          <w:spacing w:val="-2"/>
        </w:rPr>
        <w:t>Осваивать</w:t>
      </w:r>
      <w:r>
        <w:tab/>
      </w:r>
      <w:r>
        <w:rPr>
          <w:spacing w:val="-2"/>
        </w:rPr>
        <w:t>приёмы</w:t>
      </w:r>
      <w:r>
        <w:tab/>
      </w:r>
      <w:r>
        <w:rPr>
          <w:spacing w:val="-2"/>
        </w:rPr>
        <w:t>создания</w:t>
      </w:r>
      <w:r>
        <w:tab/>
      </w:r>
      <w:r>
        <w:rPr>
          <w:spacing w:val="-2"/>
        </w:rPr>
        <w:t>живописной</w:t>
      </w:r>
      <w:r>
        <w:tab/>
      </w:r>
      <w:r>
        <w:rPr>
          <w:spacing w:val="-2"/>
        </w:rPr>
        <w:t>композиции</w:t>
      </w:r>
      <w:r>
        <w:tab/>
      </w:r>
      <w:r>
        <w:rPr>
          <w:spacing w:val="-2"/>
        </w:rPr>
        <w:t xml:space="preserve">(натюрморта) </w:t>
      </w:r>
      <w:r>
        <w:t>по наблюдению натуры или по представлению.</w:t>
      </w:r>
    </w:p>
    <w:p w:rsidR="007A46EE" w:rsidRDefault="009E1D98">
      <w:pPr>
        <w:pStyle w:val="a3"/>
        <w:tabs>
          <w:tab w:val="left" w:pos="3354"/>
          <w:tab w:val="left" w:pos="5188"/>
          <w:tab w:val="left" w:pos="7320"/>
          <w:tab w:val="left" w:pos="8492"/>
          <w:tab w:val="left" w:pos="9044"/>
        </w:tabs>
        <w:spacing w:before="8" w:line="357" w:lineRule="auto"/>
        <w:ind w:right="166" w:firstLine="710"/>
        <w:jc w:val="left"/>
      </w:pPr>
      <w:r>
        <w:rPr>
          <w:spacing w:val="-2"/>
        </w:rPr>
        <w:t>Рассматривать,</w:t>
      </w:r>
      <w:r>
        <w:tab/>
      </w:r>
      <w:r>
        <w:rPr>
          <w:spacing w:val="-2"/>
        </w:rPr>
        <w:t>эстетически</w:t>
      </w:r>
      <w:r>
        <w:tab/>
      </w:r>
      <w:r>
        <w:rPr>
          <w:spacing w:val="-2"/>
        </w:rPr>
        <w:t>анализировать</w:t>
      </w:r>
      <w:r>
        <w:tab/>
      </w:r>
      <w:r>
        <w:rPr>
          <w:spacing w:val="-2"/>
        </w:rPr>
        <w:t>сюжет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композицию, </w:t>
      </w:r>
      <w:r>
        <w:t>эмоциональное настроение в натюрмортах известных отечественных художников.</w:t>
      </w:r>
    </w:p>
    <w:p w:rsidR="007A46EE" w:rsidRDefault="009E1D98">
      <w:pPr>
        <w:pStyle w:val="a3"/>
        <w:spacing w:before="5" w:line="362" w:lineRule="auto"/>
        <w:ind w:right="345" w:firstLine="710"/>
        <w:jc w:val="left"/>
      </w:pPr>
      <w:r>
        <w:t>Приобретать</w:t>
      </w:r>
      <w:r>
        <w:rPr>
          <w:spacing w:val="33"/>
        </w:rPr>
        <w:t xml:space="preserve"> </w:t>
      </w:r>
      <w:r>
        <w:t>опыт</w:t>
      </w:r>
      <w:r>
        <w:rPr>
          <w:spacing w:val="32"/>
        </w:rPr>
        <w:t xml:space="preserve"> </w:t>
      </w:r>
      <w:r>
        <w:t>создания</w:t>
      </w:r>
      <w:r>
        <w:rPr>
          <w:spacing w:val="35"/>
        </w:rPr>
        <w:t xml:space="preserve"> </w:t>
      </w:r>
      <w:r>
        <w:t>творческой</w:t>
      </w:r>
      <w:r>
        <w:rPr>
          <w:spacing w:val="38"/>
        </w:rPr>
        <w:t xml:space="preserve"> </w:t>
      </w:r>
      <w:r>
        <w:t>живописной</w:t>
      </w:r>
      <w:r>
        <w:rPr>
          <w:spacing w:val="34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–</w:t>
      </w:r>
      <w:r>
        <w:rPr>
          <w:spacing w:val="33"/>
        </w:rPr>
        <w:t xml:space="preserve"> </w:t>
      </w:r>
      <w:r>
        <w:t>натюрморта с ярко выраженным настроением или «натюрморта-автопортрета».</w:t>
      </w:r>
    </w:p>
    <w:p w:rsidR="007A46EE" w:rsidRDefault="009E1D98">
      <w:pPr>
        <w:pStyle w:val="a3"/>
        <w:tabs>
          <w:tab w:val="left" w:pos="2898"/>
          <w:tab w:val="left" w:pos="4343"/>
          <w:tab w:val="left" w:pos="5620"/>
          <w:tab w:val="left" w:pos="7023"/>
          <w:tab w:val="left" w:pos="7488"/>
          <w:tab w:val="left" w:pos="9765"/>
        </w:tabs>
        <w:spacing w:line="364" w:lineRule="auto"/>
        <w:ind w:right="154" w:firstLine="710"/>
        <w:jc w:val="left"/>
      </w:pPr>
      <w:r>
        <w:rPr>
          <w:spacing w:val="-2"/>
        </w:rPr>
        <w:t>Изображать</w:t>
      </w:r>
      <w:r>
        <w:tab/>
      </w:r>
      <w:r>
        <w:rPr>
          <w:spacing w:val="-2"/>
        </w:rPr>
        <w:t>красками</w:t>
      </w:r>
      <w:r>
        <w:tab/>
      </w:r>
      <w:r>
        <w:rPr>
          <w:spacing w:val="-2"/>
        </w:rPr>
        <w:t>портрет</w:t>
      </w:r>
      <w:r>
        <w:tab/>
      </w:r>
      <w:r>
        <w:rPr>
          <w:spacing w:val="-2"/>
        </w:rPr>
        <w:t>человека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использованием</w:t>
      </w:r>
      <w:r>
        <w:tab/>
      </w:r>
      <w:r>
        <w:rPr>
          <w:spacing w:val="-4"/>
        </w:rPr>
        <w:t xml:space="preserve">натуры </w:t>
      </w:r>
      <w:r>
        <w:t>или представлению.</w:t>
      </w:r>
    </w:p>
    <w:p w:rsidR="007A46EE" w:rsidRDefault="009E1D98">
      <w:pPr>
        <w:pStyle w:val="a3"/>
        <w:spacing w:line="362" w:lineRule="auto"/>
        <w:ind w:left="1136" w:right="1069"/>
        <w:jc w:val="left"/>
      </w:pPr>
      <w:r>
        <w:t>Создавать</w:t>
      </w:r>
      <w:r>
        <w:rPr>
          <w:spacing w:val="-18"/>
        </w:rPr>
        <w:t xml:space="preserve"> </w:t>
      </w:r>
      <w:r>
        <w:t>пейзаж,</w:t>
      </w:r>
      <w:r>
        <w:rPr>
          <w:spacing w:val="-10"/>
        </w:rPr>
        <w:t xml:space="preserve"> </w:t>
      </w:r>
      <w:r>
        <w:t>передавая</w:t>
      </w:r>
      <w:r>
        <w:rPr>
          <w:spacing w:val="-9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нём</w:t>
      </w:r>
      <w:r>
        <w:rPr>
          <w:spacing w:val="-11"/>
        </w:rPr>
        <w:t xml:space="preserve"> </w:t>
      </w:r>
      <w:r>
        <w:t>активное</w:t>
      </w:r>
      <w:r>
        <w:rPr>
          <w:spacing w:val="-10"/>
        </w:rPr>
        <w:t xml:space="preserve"> </w:t>
      </w:r>
      <w:r>
        <w:t>состояние</w:t>
      </w:r>
      <w:r>
        <w:rPr>
          <w:spacing w:val="-10"/>
        </w:rPr>
        <w:t xml:space="preserve"> </w:t>
      </w:r>
      <w:r>
        <w:t>природы. Приобрести представление о деятельности художника в театре.</w:t>
      </w:r>
    </w:p>
    <w:p w:rsidR="007A46EE" w:rsidRDefault="009E1D98">
      <w:pPr>
        <w:pStyle w:val="a3"/>
        <w:spacing w:line="357" w:lineRule="auto"/>
        <w:ind w:left="1136"/>
        <w:jc w:val="left"/>
      </w:pPr>
      <w:r>
        <w:t>Создать</w:t>
      </w:r>
      <w:r>
        <w:rPr>
          <w:spacing w:val="-12"/>
        </w:rPr>
        <w:t xml:space="preserve"> </w:t>
      </w:r>
      <w:r>
        <w:t>красками</w:t>
      </w:r>
      <w:r>
        <w:rPr>
          <w:spacing w:val="-9"/>
        </w:rPr>
        <w:t xml:space="preserve"> </w:t>
      </w:r>
      <w:r>
        <w:t>эскиз</w:t>
      </w:r>
      <w:r>
        <w:rPr>
          <w:spacing w:val="-9"/>
        </w:rPr>
        <w:t xml:space="preserve"> </w:t>
      </w:r>
      <w:r>
        <w:t>занавеса</w:t>
      </w:r>
      <w:r>
        <w:rPr>
          <w:spacing w:val="-8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эскиз</w:t>
      </w:r>
      <w:r>
        <w:rPr>
          <w:spacing w:val="-9"/>
        </w:rPr>
        <w:t xml:space="preserve"> </w:t>
      </w:r>
      <w:r>
        <w:t>декораций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выбранному</w:t>
      </w:r>
      <w:r>
        <w:rPr>
          <w:spacing w:val="-17"/>
        </w:rPr>
        <w:t xml:space="preserve"> </w:t>
      </w:r>
      <w:r>
        <w:t>сюжету. Познакомиться с рабо</w:t>
      </w:r>
      <w:r>
        <w:t>той художников по оформлению праздников.</w:t>
      </w:r>
    </w:p>
    <w:p w:rsidR="007A46EE" w:rsidRDefault="009E1D98">
      <w:pPr>
        <w:pStyle w:val="a3"/>
        <w:spacing w:line="362" w:lineRule="auto"/>
        <w:ind w:right="152" w:firstLine="710"/>
      </w:pPr>
      <w:r>
        <w:t>Выполнить тематическую композицию «Праздник в городе» на основе наблюдений, по памяти и по представлению.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9"/>
        </w:tabs>
        <w:spacing w:line="314" w:lineRule="exact"/>
        <w:ind w:left="2329" w:hanging="119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«Скульптура».</w:t>
      </w:r>
    </w:p>
    <w:p w:rsidR="007A46EE" w:rsidRDefault="009E1D98">
      <w:pPr>
        <w:pStyle w:val="a3"/>
        <w:spacing w:before="136" w:line="362" w:lineRule="auto"/>
        <w:ind w:right="161" w:firstLine="710"/>
      </w:pPr>
      <w:r>
        <w:t>Приобрести опыт творческой работы: лепка сказочного персонажа на основе сюжета известной сказки (или создание этого персонажа в технике бумагопластики, по выбору учителя).</w:t>
      </w:r>
    </w:p>
    <w:p w:rsidR="007A46EE" w:rsidRDefault="009E1D98">
      <w:pPr>
        <w:pStyle w:val="a3"/>
        <w:spacing w:line="357" w:lineRule="auto"/>
        <w:ind w:right="162" w:firstLine="710"/>
      </w:pPr>
      <w:r>
        <w:t>Учиться создавать игрушку из подручного нехудожественного материала путём добавления</w:t>
      </w:r>
      <w:r>
        <w:t xml:space="preserve"> к ней необходимых деталей и для «одушевления образа».</w:t>
      </w:r>
    </w:p>
    <w:p w:rsidR="007A46EE" w:rsidRDefault="009E1D98">
      <w:pPr>
        <w:pStyle w:val="a3"/>
        <w:spacing w:before="2" w:line="362" w:lineRule="auto"/>
        <w:ind w:right="159" w:firstLine="710"/>
      </w:pPr>
      <w:r>
        <w:t>Узнавать о видах скульптуры: скульптурные памятники, парковая скульптура, мелкая пластика, рельеф (виды рельефа).</w:t>
      </w:r>
    </w:p>
    <w:p w:rsidR="007A46EE" w:rsidRDefault="007A46EE">
      <w:pPr>
        <w:pStyle w:val="a3"/>
        <w:spacing w:line="362" w:lineRule="auto"/>
        <w:sectPr w:rsidR="007A46EE">
          <w:type w:val="continuous"/>
          <w:pgSz w:w="11910" w:h="16840"/>
          <w:pgMar w:top="178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ind w:left="1136"/>
      </w:pPr>
      <w:r>
        <w:t>Приобретать</w:t>
      </w:r>
      <w:r>
        <w:rPr>
          <w:spacing w:val="-16"/>
        </w:rPr>
        <w:t xml:space="preserve"> </w:t>
      </w:r>
      <w:r>
        <w:t>опыт</w:t>
      </w:r>
      <w:r>
        <w:rPr>
          <w:spacing w:val="-17"/>
        </w:rPr>
        <w:t xml:space="preserve"> </w:t>
      </w:r>
      <w:r>
        <w:t>лепки</w:t>
      </w:r>
      <w:r>
        <w:rPr>
          <w:spacing w:val="-11"/>
        </w:rPr>
        <w:t xml:space="preserve"> </w:t>
      </w:r>
      <w:r>
        <w:t>эскиза</w:t>
      </w:r>
      <w:r>
        <w:rPr>
          <w:spacing w:val="-10"/>
        </w:rPr>
        <w:t xml:space="preserve"> </w:t>
      </w:r>
      <w:r>
        <w:t>парковой</w:t>
      </w:r>
      <w:r>
        <w:rPr>
          <w:spacing w:val="-11"/>
        </w:rPr>
        <w:t xml:space="preserve"> </w:t>
      </w:r>
      <w:r>
        <w:rPr>
          <w:spacing w:val="-2"/>
        </w:rPr>
        <w:t>скульптуры.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9"/>
        </w:tabs>
        <w:spacing w:before="158"/>
        <w:ind w:left="2329" w:hanging="119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«Декоративно-прикладное</w:t>
      </w:r>
      <w:r>
        <w:rPr>
          <w:sz w:val="28"/>
        </w:rPr>
        <w:t xml:space="preserve"> </w:t>
      </w:r>
      <w:r>
        <w:rPr>
          <w:spacing w:val="-2"/>
          <w:sz w:val="28"/>
        </w:rPr>
        <w:t>искусство».</w:t>
      </w:r>
    </w:p>
    <w:p w:rsidR="007A46EE" w:rsidRDefault="009E1D98">
      <w:pPr>
        <w:pStyle w:val="a3"/>
        <w:spacing w:before="163" w:line="357" w:lineRule="auto"/>
        <w:ind w:right="160" w:firstLine="710"/>
      </w:pPr>
      <w:r>
        <w:t>Узнавать о создании глиняной и деревянной посуды: народные художественные промыслы Гжель и Хохлома.</w:t>
      </w:r>
    </w:p>
    <w:p w:rsidR="007A46EE" w:rsidRDefault="009E1D98">
      <w:pPr>
        <w:pStyle w:val="a3"/>
        <w:spacing w:before="1" w:line="360" w:lineRule="auto"/>
        <w:ind w:right="146" w:firstLine="710"/>
      </w:pPr>
      <w:r>
        <w:t>Знакомиться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приёмами</w:t>
      </w:r>
      <w:r>
        <w:rPr>
          <w:spacing w:val="-5"/>
        </w:rPr>
        <w:t xml:space="preserve"> </w:t>
      </w:r>
      <w:r>
        <w:t>исполнения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3"/>
        </w:rPr>
        <w:t xml:space="preserve"> </w:t>
      </w:r>
      <w:r>
        <w:t>орнаментов, украшающих посуду Гжели и Хохломы; осваивать простые кистевые</w:t>
      </w:r>
      <w:r>
        <w:t xml:space="preserve">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7A46EE" w:rsidRDefault="009E1D98">
      <w:pPr>
        <w:pStyle w:val="a3"/>
        <w:spacing w:before="3" w:line="362" w:lineRule="auto"/>
        <w:ind w:right="149" w:firstLine="710"/>
      </w:pPr>
      <w:r>
        <w:t>Узнавать о сетчатых видах орнаментов и их применении, например, в росписи тканей, стен, уметь рассуждать с использованием</w:t>
      </w:r>
      <w:r>
        <w:t xml:space="preserve"> зрительного материала о видах симметрии в сетчатом орнаменте.</w:t>
      </w:r>
    </w:p>
    <w:p w:rsidR="007A46EE" w:rsidRDefault="009E1D98">
      <w:pPr>
        <w:pStyle w:val="a3"/>
        <w:spacing w:line="314" w:lineRule="exact"/>
        <w:ind w:left="1136"/>
      </w:pPr>
      <w:r>
        <w:t>Осваивать</w:t>
      </w:r>
      <w:r>
        <w:rPr>
          <w:spacing w:val="-18"/>
        </w:rPr>
        <w:t xml:space="preserve"> </w:t>
      </w:r>
      <w:r>
        <w:t>навыки</w:t>
      </w:r>
      <w:r>
        <w:rPr>
          <w:spacing w:val="-17"/>
        </w:rPr>
        <w:t xml:space="preserve"> </w:t>
      </w:r>
      <w:r>
        <w:t>создания</w:t>
      </w:r>
      <w:r>
        <w:rPr>
          <w:spacing w:val="-10"/>
        </w:rPr>
        <w:t xml:space="preserve"> </w:t>
      </w:r>
      <w:r>
        <w:t>орнаментов</w:t>
      </w:r>
      <w:r>
        <w:rPr>
          <w:spacing w:val="-13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помощи</w:t>
      </w:r>
      <w:r>
        <w:rPr>
          <w:spacing w:val="-15"/>
        </w:rPr>
        <w:t xml:space="preserve"> </w:t>
      </w:r>
      <w:r>
        <w:t>штампов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2"/>
        </w:rPr>
        <w:t>трафаретов.</w:t>
      </w:r>
    </w:p>
    <w:p w:rsidR="007A46EE" w:rsidRDefault="009E1D98">
      <w:pPr>
        <w:pStyle w:val="a3"/>
        <w:spacing w:before="163" w:line="362" w:lineRule="auto"/>
        <w:ind w:right="157" w:firstLine="710"/>
      </w:pPr>
      <w:r>
        <w:t>Получить опыт создания композиции орнамента в квадрате (в качестве эскиза росписи женского платка).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9"/>
        </w:tabs>
        <w:spacing w:line="320" w:lineRule="exact"/>
        <w:ind w:left="2329" w:hanging="119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«Архитектура».</w:t>
      </w:r>
    </w:p>
    <w:p w:rsidR="007A46EE" w:rsidRDefault="009E1D98">
      <w:pPr>
        <w:pStyle w:val="a3"/>
        <w:spacing w:before="158" w:line="360" w:lineRule="auto"/>
        <w:ind w:right="157" w:firstLine="710"/>
      </w:pPr>
      <w: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7A46EE" w:rsidRDefault="009E1D98">
      <w:pPr>
        <w:pStyle w:val="a3"/>
        <w:spacing w:line="357" w:lineRule="auto"/>
        <w:ind w:right="157" w:firstLine="710"/>
      </w:pPr>
      <w:r>
        <w:t>Создать</w:t>
      </w:r>
      <w:r>
        <w:rPr>
          <w:spacing w:val="-2"/>
        </w:rPr>
        <w:t xml:space="preserve"> </w:t>
      </w:r>
      <w:r>
        <w:t>эскиз макета паркового пространства или участвовать в</w:t>
      </w:r>
      <w:r>
        <w:rPr>
          <w:spacing w:val="-2"/>
        </w:rPr>
        <w:t xml:space="preserve"> </w:t>
      </w:r>
      <w:r>
        <w:t>коллективной работе по созданию та</w:t>
      </w:r>
      <w:r>
        <w:t>кого макета.</w:t>
      </w:r>
    </w:p>
    <w:p w:rsidR="007A46EE" w:rsidRDefault="009E1D98">
      <w:pPr>
        <w:pStyle w:val="a3"/>
        <w:spacing w:before="2" w:line="364" w:lineRule="auto"/>
        <w:ind w:right="150" w:firstLine="710"/>
      </w:pPr>
      <w: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7A46EE" w:rsidRDefault="009E1D98">
      <w:pPr>
        <w:pStyle w:val="a3"/>
        <w:spacing w:line="362" w:lineRule="auto"/>
        <w:ind w:right="155" w:firstLine="710"/>
      </w:pPr>
      <w:r>
        <w:t>Придумать и нарисовать (или выполнить в технике бумагопластики) транспортное средство.</w:t>
      </w:r>
    </w:p>
    <w:p w:rsidR="007A46EE" w:rsidRDefault="009E1D98">
      <w:pPr>
        <w:pStyle w:val="a3"/>
        <w:spacing w:line="362" w:lineRule="auto"/>
        <w:ind w:right="141" w:firstLine="710"/>
      </w:pPr>
      <w:r>
        <w:t>Выполни</w:t>
      </w:r>
      <w:r>
        <w:t>ть</w:t>
      </w:r>
      <w:r>
        <w:rPr>
          <w:spacing w:val="80"/>
        </w:rPr>
        <w:t xml:space="preserve"> </w:t>
      </w:r>
      <w:r>
        <w:t>творческий</w:t>
      </w:r>
      <w:r>
        <w:rPr>
          <w:spacing w:val="80"/>
        </w:rPr>
        <w:t xml:space="preserve"> </w:t>
      </w:r>
      <w:r>
        <w:t>рисунок</w:t>
      </w:r>
      <w:r>
        <w:rPr>
          <w:spacing w:val="8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создать</w:t>
      </w:r>
      <w:r>
        <w:rPr>
          <w:spacing w:val="80"/>
        </w:rPr>
        <w:t xml:space="preserve"> </w:t>
      </w:r>
      <w:r>
        <w:t>образ</w:t>
      </w:r>
      <w:r>
        <w:rPr>
          <w:spacing w:val="80"/>
        </w:rPr>
        <w:t xml:space="preserve"> </w:t>
      </w:r>
      <w:r>
        <w:t>своего</w:t>
      </w:r>
      <w:r>
        <w:rPr>
          <w:spacing w:val="80"/>
        </w:rPr>
        <w:t xml:space="preserve"> </w:t>
      </w:r>
      <w:r>
        <w:t>города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села или участвовать в коллективной работе по созданию образа своего города или села (в виде коллажа).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9"/>
        </w:tabs>
        <w:spacing w:line="318" w:lineRule="exact"/>
        <w:ind w:left="2329" w:hanging="119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«Восприятие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произведений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искусства».</w:t>
      </w:r>
    </w:p>
    <w:p w:rsidR="007A46EE" w:rsidRDefault="009E1D98">
      <w:pPr>
        <w:pStyle w:val="a3"/>
        <w:spacing w:before="137" w:line="362" w:lineRule="auto"/>
        <w:ind w:right="150" w:firstLine="710"/>
      </w:pPr>
      <w:r>
        <w:t>Рассматривать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обсуждать</w:t>
      </w:r>
      <w:r>
        <w:rPr>
          <w:spacing w:val="40"/>
        </w:rPr>
        <w:t xml:space="preserve">  </w:t>
      </w:r>
      <w:r>
        <w:t>содержание</w:t>
      </w:r>
      <w:r>
        <w:rPr>
          <w:spacing w:val="40"/>
        </w:rPr>
        <w:t xml:space="preserve">  </w:t>
      </w:r>
      <w:r>
        <w:t>работы</w:t>
      </w:r>
      <w:r>
        <w:rPr>
          <w:spacing w:val="40"/>
        </w:rPr>
        <w:t xml:space="preserve">  </w:t>
      </w:r>
      <w:r>
        <w:t>художника,</w:t>
      </w:r>
      <w:r>
        <w:rPr>
          <w:spacing w:val="40"/>
        </w:rPr>
        <w:t xml:space="preserve">  </w:t>
      </w:r>
      <w:r>
        <w:t>ценностно и</w:t>
      </w:r>
      <w:r>
        <w:rPr>
          <w:spacing w:val="40"/>
        </w:rPr>
        <w:t xml:space="preserve"> </w:t>
      </w:r>
      <w:r>
        <w:t>эстетически</w:t>
      </w:r>
      <w:r>
        <w:rPr>
          <w:spacing w:val="40"/>
        </w:rPr>
        <w:t xml:space="preserve"> </w:t>
      </w:r>
      <w:r>
        <w:t>относиться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иллюстрациям</w:t>
      </w:r>
      <w:r>
        <w:rPr>
          <w:spacing w:val="40"/>
        </w:rPr>
        <w:t xml:space="preserve"> </w:t>
      </w:r>
      <w:r>
        <w:t>известных</w:t>
      </w:r>
      <w:r>
        <w:rPr>
          <w:spacing w:val="40"/>
        </w:rPr>
        <w:t xml:space="preserve"> </w:t>
      </w:r>
      <w:r>
        <w:t>отечественных</w:t>
      </w:r>
      <w:r>
        <w:rPr>
          <w:spacing w:val="40"/>
        </w:rPr>
        <w:t xml:space="preserve"> </w:t>
      </w:r>
      <w:r>
        <w:t>художников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5"/>
      </w:pPr>
      <w:r>
        <w:t>детских книг, получая различную визуально-образную информацию; знать имена нескольких художников детской книги.</w:t>
      </w:r>
    </w:p>
    <w:p w:rsidR="007A46EE" w:rsidRDefault="009E1D98">
      <w:pPr>
        <w:pStyle w:val="a3"/>
        <w:spacing w:before="8" w:line="360" w:lineRule="auto"/>
        <w:ind w:right="141" w:firstLine="710"/>
      </w:pPr>
      <w:r>
        <w:t>Рассматривать и анализировать архитектурные постройки своего города</w:t>
      </w:r>
      <w:r>
        <w:rPr>
          <w:spacing w:val="40"/>
        </w:rPr>
        <w:t xml:space="preserve"> </w:t>
      </w:r>
      <w:r>
        <w:t>(села),</w:t>
      </w:r>
      <w:r>
        <w:rPr>
          <w:spacing w:val="40"/>
        </w:rPr>
        <w:t xml:space="preserve">  </w:t>
      </w:r>
      <w:r>
        <w:t>характерные</w:t>
      </w:r>
      <w:r>
        <w:rPr>
          <w:spacing w:val="40"/>
        </w:rPr>
        <w:t xml:space="preserve">  </w:t>
      </w:r>
      <w:r>
        <w:t>особенности</w:t>
      </w:r>
      <w:r>
        <w:rPr>
          <w:spacing w:val="40"/>
        </w:rPr>
        <w:t xml:space="preserve">  </w:t>
      </w:r>
      <w:r>
        <w:t>улиц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площадей,</w:t>
      </w:r>
      <w:r>
        <w:rPr>
          <w:spacing w:val="40"/>
        </w:rPr>
        <w:t xml:space="preserve">  </w:t>
      </w:r>
      <w:r>
        <w:t>выделять</w:t>
      </w:r>
      <w:r>
        <w:rPr>
          <w:spacing w:val="40"/>
        </w:rPr>
        <w:t xml:space="preserve">  </w:t>
      </w:r>
      <w:r>
        <w:t>центральные по архитектуре здания и обсуждать их архитектурные особенности, приобретать представления, аналитический и эмоц</w:t>
      </w:r>
      <w:r>
        <w:t>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</w:p>
    <w:p w:rsidR="007A46EE" w:rsidRDefault="009E1D98">
      <w:pPr>
        <w:pStyle w:val="a3"/>
        <w:spacing w:before="4" w:line="360" w:lineRule="auto"/>
        <w:ind w:right="148" w:firstLine="710"/>
      </w:pPr>
      <w:r>
        <w:t>Объяснять назначение основных видов прост</w:t>
      </w:r>
      <w:r>
        <w:t>ранственных искусств: изобразительных видов искусства –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7A46EE" w:rsidRDefault="009E1D98">
      <w:pPr>
        <w:pStyle w:val="a3"/>
        <w:spacing w:line="362" w:lineRule="auto"/>
        <w:ind w:right="157" w:firstLine="710"/>
      </w:pPr>
      <w:r>
        <w:t xml:space="preserve">Называть основные жанры живописи, графики и </w:t>
      </w:r>
      <w:r>
        <w:t>скульптуры, определяемые предметом изображения.</w:t>
      </w:r>
    </w:p>
    <w:p w:rsidR="007A46EE" w:rsidRDefault="009E1D98">
      <w:pPr>
        <w:pStyle w:val="a3"/>
        <w:spacing w:line="360" w:lineRule="auto"/>
        <w:ind w:right="133" w:firstLine="710"/>
      </w:pPr>
      <w:r>
        <w:t>Иметь представление об именах крупнейших отечественных художников- пейзажистов:</w:t>
      </w:r>
      <w:r>
        <w:rPr>
          <w:spacing w:val="80"/>
        </w:rPr>
        <w:t xml:space="preserve"> </w:t>
      </w:r>
      <w:r>
        <w:t>И.И.</w:t>
      </w:r>
      <w:r>
        <w:rPr>
          <w:spacing w:val="40"/>
        </w:rPr>
        <w:t xml:space="preserve"> </w:t>
      </w:r>
      <w:r>
        <w:t>Шишкина,</w:t>
      </w:r>
      <w:r>
        <w:rPr>
          <w:spacing w:val="80"/>
        </w:rPr>
        <w:t xml:space="preserve"> </w:t>
      </w:r>
      <w:r>
        <w:t>И.И.</w:t>
      </w:r>
      <w:r>
        <w:rPr>
          <w:spacing w:val="40"/>
        </w:rPr>
        <w:t xml:space="preserve"> </w:t>
      </w:r>
      <w:r>
        <w:t>Левитана,</w:t>
      </w:r>
      <w:r>
        <w:rPr>
          <w:spacing w:val="80"/>
        </w:rPr>
        <w:t xml:space="preserve"> </w:t>
      </w:r>
      <w:r>
        <w:t>А.К.</w:t>
      </w:r>
      <w:r>
        <w:rPr>
          <w:spacing w:val="40"/>
        </w:rPr>
        <w:t xml:space="preserve"> </w:t>
      </w:r>
      <w:r>
        <w:t>Саврасова,</w:t>
      </w:r>
      <w:r>
        <w:rPr>
          <w:spacing w:val="80"/>
        </w:rPr>
        <w:t xml:space="preserve"> </w:t>
      </w:r>
      <w:r>
        <w:t>В.Д.</w:t>
      </w:r>
      <w:r>
        <w:rPr>
          <w:spacing w:val="40"/>
        </w:rPr>
        <w:t xml:space="preserve"> </w:t>
      </w:r>
      <w:r>
        <w:t xml:space="preserve">Поленова, И.К. Айвазовского и других (по выбору учителя), приобретать представления об их </w:t>
      </w:r>
      <w:r>
        <w:rPr>
          <w:spacing w:val="-2"/>
        </w:rPr>
        <w:t>произведениях.</w:t>
      </w:r>
    </w:p>
    <w:p w:rsidR="007A46EE" w:rsidRDefault="009E1D98">
      <w:pPr>
        <w:pStyle w:val="a3"/>
        <w:spacing w:line="362" w:lineRule="auto"/>
        <w:ind w:right="141" w:firstLine="710"/>
      </w:pPr>
      <w:r>
        <w:t>Осуществлять виртуальные интерактивные путешествия в художественные музеи,</w:t>
      </w:r>
      <w:r>
        <w:rPr>
          <w:spacing w:val="80"/>
          <w:w w:val="150"/>
        </w:rPr>
        <w:t xml:space="preserve"> </w:t>
      </w:r>
      <w:r>
        <w:t>участвовать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исследовательских</w:t>
      </w:r>
      <w:r>
        <w:rPr>
          <w:spacing w:val="80"/>
          <w:w w:val="150"/>
        </w:rPr>
        <w:t xml:space="preserve"> </w:t>
      </w:r>
      <w:r>
        <w:t>квестах,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обсуждении</w:t>
      </w:r>
      <w:r>
        <w:rPr>
          <w:spacing w:val="80"/>
          <w:w w:val="150"/>
        </w:rPr>
        <w:t xml:space="preserve"> </w:t>
      </w:r>
      <w:r>
        <w:t>впечатлений от виртуал</w:t>
      </w:r>
      <w:r>
        <w:t>ьных путешествий.</w:t>
      </w:r>
    </w:p>
    <w:p w:rsidR="007A46EE" w:rsidRDefault="009E1D98">
      <w:pPr>
        <w:pStyle w:val="a3"/>
        <w:spacing w:line="362" w:lineRule="auto"/>
        <w:ind w:right="141" w:firstLine="710"/>
      </w:pPr>
      <w:r>
        <w:t>иметь представление об именах крупнейших отечественных портретистов: В.И. Сурикова, И.Е. Репина, В.А. Серова и</w:t>
      </w:r>
      <w:r>
        <w:rPr>
          <w:spacing w:val="-1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выбору</w:t>
      </w:r>
      <w:r>
        <w:rPr>
          <w:spacing w:val="-1"/>
        </w:rPr>
        <w:t xml:space="preserve"> </w:t>
      </w:r>
      <w:r>
        <w:t>учителя), приобретать представления об их произведениях.</w:t>
      </w:r>
    </w:p>
    <w:p w:rsidR="007A46EE" w:rsidRDefault="009E1D98">
      <w:pPr>
        <w:pStyle w:val="a3"/>
        <w:spacing w:line="360" w:lineRule="auto"/>
        <w:ind w:right="139" w:firstLine="710"/>
      </w:pPr>
      <w:r>
        <w:t xml:space="preserve">Понимать значения музеев и называть, указывать, где </w:t>
      </w:r>
      <w:r>
        <w:t>находятся и чему посвящены их коллекции: Государственная Третьяковская галерея,</w:t>
      </w:r>
      <w:r>
        <w:rPr>
          <w:spacing w:val="40"/>
        </w:rPr>
        <w:t xml:space="preserve"> </w:t>
      </w:r>
      <w:r>
        <w:t>Государственный Эрмитаж, Государственный Русский музей, Государственный музей изобразительных искусств имени А.С. Пушкина.</w:t>
      </w:r>
    </w:p>
    <w:p w:rsidR="007A46EE" w:rsidRDefault="009E1D98">
      <w:pPr>
        <w:pStyle w:val="a3"/>
        <w:ind w:left="1136"/>
      </w:pPr>
      <w:r>
        <w:t>Иметь</w:t>
      </w:r>
      <w:r>
        <w:rPr>
          <w:spacing w:val="29"/>
        </w:rPr>
        <w:t xml:space="preserve">  </w:t>
      </w:r>
      <w:r>
        <w:t>представление</w:t>
      </w:r>
      <w:r>
        <w:rPr>
          <w:spacing w:val="35"/>
        </w:rPr>
        <w:t xml:space="preserve">  </w:t>
      </w:r>
      <w:r>
        <w:t>о</w:t>
      </w:r>
      <w:r>
        <w:rPr>
          <w:spacing w:val="32"/>
        </w:rPr>
        <w:t xml:space="preserve">  </w:t>
      </w:r>
      <w:r>
        <w:t>замечательных</w:t>
      </w:r>
      <w:r>
        <w:rPr>
          <w:spacing w:val="31"/>
        </w:rPr>
        <w:t xml:space="preserve">  </w:t>
      </w:r>
      <w:r>
        <w:t>художественны</w:t>
      </w:r>
      <w:r>
        <w:t>х</w:t>
      </w:r>
      <w:r>
        <w:rPr>
          <w:spacing w:val="28"/>
        </w:rPr>
        <w:t xml:space="preserve">  </w:t>
      </w:r>
      <w:r>
        <w:t>музеях</w:t>
      </w:r>
      <w:r>
        <w:rPr>
          <w:spacing w:val="28"/>
        </w:rPr>
        <w:t xml:space="preserve">  </w:t>
      </w:r>
      <w:r>
        <w:rPr>
          <w:spacing w:val="-2"/>
        </w:rPr>
        <w:t>России,</w:t>
      </w:r>
    </w:p>
    <w:p w:rsidR="007A46EE" w:rsidRDefault="007A46EE">
      <w:pPr>
        <w:pStyle w:val="a3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t>о</w:t>
      </w:r>
      <w:r>
        <w:rPr>
          <w:spacing w:val="-11"/>
        </w:rPr>
        <w:t xml:space="preserve"> </w:t>
      </w:r>
      <w:r>
        <w:t>коллекциях</w:t>
      </w:r>
      <w:r>
        <w:rPr>
          <w:spacing w:val="-18"/>
        </w:rPr>
        <w:t xml:space="preserve"> </w:t>
      </w:r>
      <w:r>
        <w:t>своих</w:t>
      </w:r>
      <w:r>
        <w:rPr>
          <w:spacing w:val="-17"/>
        </w:rPr>
        <w:t xml:space="preserve"> </w:t>
      </w:r>
      <w:r>
        <w:t>региональных</w:t>
      </w:r>
      <w:r>
        <w:rPr>
          <w:spacing w:val="-17"/>
        </w:rPr>
        <w:t xml:space="preserve"> </w:t>
      </w:r>
      <w:r>
        <w:rPr>
          <w:spacing w:val="-2"/>
        </w:rPr>
        <w:t>музеев.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9"/>
        </w:tabs>
        <w:spacing w:before="158"/>
        <w:ind w:left="2329" w:hanging="119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«Азбука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цифровой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графики».</w:t>
      </w:r>
    </w:p>
    <w:p w:rsidR="007A46EE" w:rsidRDefault="009E1D98">
      <w:pPr>
        <w:pStyle w:val="a3"/>
        <w:spacing w:before="163" w:line="357" w:lineRule="auto"/>
        <w:ind w:right="147" w:firstLine="710"/>
      </w:pPr>
      <w: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7A46EE" w:rsidRDefault="009E1D98">
      <w:pPr>
        <w:pStyle w:val="a3"/>
        <w:spacing w:before="1" w:line="360" w:lineRule="auto"/>
        <w:ind w:right="149" w:firstLine="710"/>
      </w:pPr>
      <w:r>
        <w:t xml:space="preserve"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</w:t>
      </w:r>
      <w:r>
        <w:t xml:space="preserve">свойствах симметрии; создание </w:t>
      </w:r>
      <w:r>
        <w:rPr>
          <w:spacing w:val="-2"/>
        </w:rPr>
        <w:t>паттернов.</w:t>
      </w:r>
    </w:p>
    <w:p w:rsidR="007A46EE" w:rsidRDefault="009E1D98">
      <w:pPr>
        <w:pStyle w:val="a3"/>
        <w:spacing w:before="5" w:line="360" w:lineRule="auto"/>
        <w:ind w:right="144" w:firstLine="710"/>
      </w:pPr>
      <w:r>
        <w:t>Осваивать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помощью</w:t>
      </w:r>
      <w:r>
        <w:rPr>
          <w:spacing w:val="80"/>
          <w:w w:val="150"/>
        </w:rPr>
        <w:t xml:space="preserve"> </w:t>
      </w:r>
      <w:r>
        <w:t>создания</w:t>
      </w:r>
      <w:r>
        <w:rPr>
          <w:spacing w:val="80"/>
          <w:w w:val="150"/>
        </w:rPr>
        <w:t xml:space="preserve"> </w:t>
      </w:r>
      <w:r>
        <w:t>схемы</w:t>
      </w:r>
      <w:r>
        <w:rPr>
          <w:spacing w:val="80"/>
          <w:w w:val="150"/>
        </w:rPr>
        <w:t xml:space="preserve"> </w:t>
      </w:r>
      <w:r>
        <w:t>лица</w:t>
      </w:r>
      <w:r>
        <w:rPr>
          <w:spacing w:val="80"/>
          <w:w w:val="150"/>
        </w:rPr>
        <w:t xml:space="preserve"> </w:t>
      </w:r>
      <w:r>
        <w:t>человека</w:t>
      </w:r>
      <w:r>
        <w:rPr>
          <w:spacing w:val="80"/>
          <w:w w:val="150"/>
        </w:rPr>
        <w:t xml:space="preserve"> </w:t>
      </w:r>
      <w:r>
        <w:t>его</w:t>
      </w:r>
      <w:r>
        <w:rPr>
          <w:spacing w:val="80"/>
          <w:w w:val="150"/>
        </w:rPr>
        <w:t xml:space="preserve"> </w:t>
      </w:r>
      <w:r>
        <w:t>конструкцию и пропорции; осваивать с помощью графического редактора схематическое изменение мимики лица.</w:t>
      </w:r>
    </w:p>
    <w:p w:rsidR="007A46EE" w:rsidRDefault="009E1D98">
      <w:pPr>
        <w:pStyle w:val="a3"/>
        <w:spacing w:before="1" w:line="362" w:lineRule="auto"/>
        <w:ind w:right="147" w:firstLine="710"/>
      </w:pPr>
      <w:r>
        <w:t>Осваивать</w:t>
      </w:r>
      <w:r>
        <w:rPr>
          <w:spacing w:val="80"/>
        </w:rPr>
        <w:t xml:space="preserve">  </w:t>
      </w:r>
      <w:r>
        <w:t>приёмы</w:t>
      </w:r>
      <w:r>
        <w:rPr>
          <w:spacing w:val="80"/>
        </w:rPr>
        <w:t xml:space="preserve">  </w:t>
      </w:r>
      <w:r>
        <w:t>соединения</w:t>
      </w:r>
      <w:r>
        <w:rPr>
          <w:spacing w:val="80"/>
        </w:rPr>
        <w:t xml:space="preserve">  </w:t>
      </w:r>
      <w:r>
        <w:t>шрифта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векторного</w:t>
      </w:r>
      <w:r>
        <w:rPr>
          <w:spacing w:val="80"/>
        </w:rPr>
        <w:t xml:space="preserve">  </w:t>
      </w:r>
      <w:r>
        <w:t>изображения при создании, например, поздравительных открыток, афиши.</w:t>
      </w:r>
    </w:p>
    <w:p w:rsidR="007A46EE" w:rsidRDefault="009E1D98">
      <w:pPr>
        <w:pStyle w:val="a3"/>
        <w:spacing w:line="360" w:lineRule="auto"/>
        <w:ind w:right="152" w:firstLine="710"/>
      </w:pPr>
      <w:r>
        <w:t xml:space="preserve">Осваивать приёмы редактирования цифровых фотографий с помощью компьютерной программы Picture Manager (или другой): изменение яркости, контраста и насыщенности цвета, обрезка изображения, </w:t>
      </w:r>
      <w:r>
        <w:t>поворот, отражение.</w:t>
      </w:r>
    </w:p>
    <w:p w:rsidR="007A46EE" w:rsidRDefault="009E1D98">
      <w:pPr>
        <w:pStyle w:val="a3"/>
        <w:spacing w:line="360" w:lineRule="auto"/>
        <w:ind w:right="161" w:firstLine="710"/>
      </w:pPr>
      <w:r>
        <w:t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квестов, предложенных учителем.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line="360" w:lineRule="auto"/>
        <w:ind w:right="151" w:firstLine="710"/>
        <w:jc w:val="both"/>
        <w:rPr>
          <w:sz w:val="28"/>
        </w:rPr>
      </w:pPr>
      <w:r>
        <w:rPr>
          <w:sz w:val="28"/>
        </w:rPr>
        <w:t>К концу обучения в 4 классе обучающийся получит след</w:t>
      </w:r>
      <w:r>
        <w:rPr>
          <w:sz w:val="28"/>
        </w:rPr>
        <w:t xml:space="preserve">ующие предметные результаты по отдельным темам программы по изобразительному </w:t>
      </w:r>
      <w:r>
        <w:rPr>
          <w:spacing w:val="-2"/>
          <w:sz w:val="28"/>
        </w:rPr>
        <w:t>искусству: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9"/>
        </w:tabs>
        <w:spacing w:before="1"/>
        <w:ind w:left="2329" w:hanging="119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«Графика».</w:t>
      </w:r>
    </w:p>
    <w:p w:rsidR="007A46EE" w:rsidRDefault="009E1D98">
      <w:pPr>
        <w:pStyle w:val="a3"/>
        <w:spacing w:before="154" w:line="360" w:lineRule="auto"/>
        <w:ind w:right="148" w:firstLine="710"/>
      </w:pPr>
      <w:r>
        <w:t>Осваивать</w:t>
      </w:r>
      <w:r>
        <w:rPr>
          <w:spacing w:val="80"/>
          <w:w w:val="150"/>
        </w:rPr>
        <w:t xml:space="preserve"> </w:t>
      </w:r>
      <w:r>
        <w:t>правила</w:t>
      </w:r>
      <w:r>
        <w:rPr>
          <w:spacing w:val="80"/>
          <w:w w:val="150"/>
        </w:rPr>
        <w:t xml:space="preserve"> </w:t>
      </w:r>
      <w:r>
        <w:t>линейной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воздушной</w:t>
      </w:r>
      <w:r>
        <w:rPr>
          <w:spacing w:val="80"/>
          <w:w w:val="150"/>
        </w:rPr>
        <w:t xml:space="preserve"> </w:t>
      </w:r>
      <w:r>
        <w:t>перспективы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применять</w:t>
      </w:r>
      <w:r>
        <w:rPr>
          <w:spacing w:val="80"/>
          <w:w w:val="150"/>
        </w:rPr>
        <w:t xml:space="preserve"> </w:t>
      </w:r>
      <w:r>
        <w:t>их в своей практической творческой деятельности. Изучать основные пропорции фигуры</w:t>
      </w:r>
      <w:r>
        <w:rPr>
          <w:spacing w:val="40"/>
        </w:rPr>
        <w:t xml:space="preserve">  </w:t>
      </w:r>
      <w:r>
        <w:t>чел</w:t>
      </w:r>
      <w:r>
        <w:t>овека,</w:t>
      </w:r>
      <w:r>
        <w:rPr>
          <w:spacing w:val="40"/>
        </w:rPr>
        <w:t xml:space="preserve">  </w:t>
      </w:r>
      <w:r>
        <w:t>пропорциональные</w:t>
      </w:r>
      <w:r>
        <w:rPr>
          <w:spacing w:val="40"/>
        </w:rPr>
        <w:t xml:space="preserve">  </w:t>
      </w:r>
      <w:r>
        <w:t>отношения</w:t>
      </w:r>
      <w:r>
        <w:rPr>
          <w:spacing w:val="40"/>
        </w:rPr>
        <w:t xml:space="preserve">  </w:t>
      </w:r>
      <w:r>
        <w:t>отдельных</w:t>
      </w:r>
      <w:r>
        <w:rPr>
          <w:spacing w:val="40"/>
        </w:rPr>
        <w:t xml:space="preserve">  </w:t>
      </w:r>
      <w:r>
        <w:t>частей</w:t>
      </w:r>
      <w:r>
        <w:rPr>
          <w:spacing w:val="40"/>
        </w:rPr>
        <w:t xml:space="preserve">  </w:t>
      </w:r>
      <w:r>
        <w:t>фигуры</w:t>
      </w:r>
      <w:r>
        <w:rPr>
          <w:spacing w:val="80"/>
        </w:rPr>
        <w:t xml:space="preserve"> </w:t>
      </w:r>
      <w:r>
        <w:t>и учиться применять эти знания в своих рисунках.</w:t>
      </w:r>
    </w:p>
    <w:p w:rsidR="007A46EE" w:rsidRDefault="009E1D98">
      <w:pPr>
        <w:pStyle w:val="a3"/>
        <w:spacing w:before="3" w:line="362" w:lineRule="auto"/>
        <w:ind w:right="133" w:firstLine="710"/>
      </w:pPr>
      <w:r>
        <w:t>Приобретать</w:t>
      </w:r>
      <w:r>
        <w:rPr>
          <w:spacing w:val="40"/>
        </w:rPr>
        <w:t xml:space="preserve">  </w:t>
      </w:r>
      <w:r>
        <w:t>представление</w:t>
      </w:r>
      <w:r>
        <w:rPr>
          <w:spacing w:val="40"/>
        </w:rPr>
        <w:t xml:space="preserve">  </w:t>
      </w:r>
      <w:r>
        <w:t>о</w:t>
      </w:r>
      <w:r>
        <w:rPr>
          <w:spacing w:val="40"/>
        </w:rPr>
        <w:t xml:space="preserve">  </w:t>
      </w:r>
      <w:r>
        <w:t>традиционных</w:t>
      </w:r>
      <w:r>
        <w:rPr>
          <w:spacing w:val="40"/>
        </w:rPr>
        <w:t xml:space="preserve">  </w:t>
      </w:r>
      <w:r>
        <w:t>одеждах</w:t>
      </w:r>
      <w:r>
        <w:rPr>
          <w:spacing w:val="40"/>
        </w:rPr>
        <w:t xml:space="preserve">  </w:t>
      </w:r>
      <w:r>
        <w:t>разных</w:t>
      </w:r>
      <w:r>
        <w:rPr>
          <w:spacing w:val="40"/>
        </w:rPr>
        <w:t xml:space="preserve">  </w:t>
      </w:r>
      <w:r>
        <w:t>народов</w:t>
      </w:r>
      <w:r>
        <w:rPr>
          <w:spacing w:val="4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представление</w:t>
      </w:r>
      <w:r>
        <w:rPr>
          <w:spacing w:val="75"/>
        </w:rPr>
        <w:t xml:space="preserve"> </w:t>
      </w:r>
      <w:r>
        <w:t>о</w:t>
      </w:r>
      <w:r>
        <w:rPr>
          <w:spacing w:val="72"/>
        </w:rPr>
        <w:t xml:space="preserve"> </w:t>
      </w:r>
      <w:r>
        <w:t>красоте</w:t>
      </w:r>
      <w:r>
        <w:rPr>
          <w:spacing w:val="74"/>
        </w:rPr>
        <w:t xml:space="preserve"> </w:t>
      </w:r>
      <w:r>
        <w:t>человека</w:t>
      </w:r>
      <w:r>
        <w:rPr>
          <w:spacing w:val="74"/>
        </w:rPr>
        <w:t xml:space="preserve"> </w:t>
      </w:r>
      <w:r>
        <w:t>в</w:t>
      </w:r>
      <w:r>
        <w:rPr>
          <w:spacing w:val="74"/>
        </w:rPr>
        <w:t xml:space="preserve"> </w:t>
      </w:r>
      <w:r>
        <w:t>разных</w:t>
      </w:r>
      <w:r>
        <w:rPr>
          <w:spacing w:val="63"/>
        </w:rPr>
        <w:t xml:space="preserve"> </w:t>
      </w:r>
      <w:r>
        <w:t>культурах,</w:t>
      </w:r>
      <w:r>
        <w:rPr>
          <w:spacing w:val="75"/>
        </w:rPr>
        <w:t xml:space="preserve"> </w:t>
      </w:r>
      <w:r>
        <w:t>применять</w:t>
      </w:r>
      <w:r>
        <w:rPr>
          <w:spacing w:val="71"/>
        </w:rPr>
        <w:t xml:space="preserve"> </w:t>
      </w:r>
      <w:r>
        <w:t>эти</w:t>
      </w:r>
      <w:r>
        <w:rPr>
          <w:spacing w:val="72"/>
        </w:rPr>
        <w:t xml:space="preserve"> </w:t>
      </w:r>
      <w:r>
        <w:t>знания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jc w:val="left"/>
      </w:pPr>
      <w:r>
        <w:t>в</w:t>
      </w:r>
      <w:r>
        <w:rPr>
          <w:spacing w:val="30"/>
        </w:rPr>
        <w:t xml:space="preserve"> </w:t>
      </w:r>
      <w:r>
        <w:t>изображении</w:t>
      </w:r>
      <w:r>
        <w:rPr>
          <w:spacing w:val="32"/>
        </w:rPr>
        <w:t xml:space="preserve"> </w:t>
      </w:r>
      <w:r>
        <w:t>персонажей</w:t>
      </w:r>
      <w:r>
        <w:rPr>
          <w:spacing w:val="32"/>
        </w:rPr>
        <w:t xml:space="preserve"> </w:t>
      </w:r>
      <w:r>
        <w:t>сказаний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легенд</w:t>
      </w:r>
      <w:r>
        <w:rPr>
          <w:spacing w:val="34"/>
        </w:rPr>
        <w:t xml:space="preserve"> </w:t>
      </w:r>
      <w:r>
        <w:t>или</w:t>
      </w:r>
      <w:r>
        <w:rPr>
          <w:spacing w:val="32"/>
        </w:rPr>
        <w:t xml:space="preserve"> </w:t>
      </w:r>
      <w:r>
        <w:t>просто</w:t>
      </w:r>
      <w:r>
        <w:rPr>
          <w:spacing w:val="32"/>
        </w:rPr>
        <w:t xml:space="preserve"> </w:t>
      </w:r>
      <w:r>
        <w:t>представителей</w:t>
      </w:r>
      <w:r>
        <w:rPr>
          <w:spacing w:val="31"/>
        </w:rPr>
        <w:t xml:space="preserve"> </w:t>
      </w:r>
      <w:r>
        <w:t>народов разных культур.</w:t>
      </w:r>
    </w:p>
    <w:p w:rsidR="007A46EE" w:rsidRDefault="009E1D98">
      <w:pPr>
        <w:pStyle w:val="a3"/>
        <w:spacing w:before="8"/>
        <w:ind w:left="1136"/>
      </w:pPr>
      <w:r>
        <w:rPr>
          <w:spacing w:val="-2"/>
        </w:rPr>
        <w:t>Создавать</w:t>
      </w:r>
      <w:r>
        <w:rPr>
          <w:spacing w:val="-10"/>
        </w:rPr>
        <w:t xml:space="preserve"> </w:t>
      </w:r>
      <w:r>
        <w:rPr>
          <w:spacing w:val="-2"/>
        </w:rPr>
        <w:t>зарисовки памятников</w:t>
      </w:r>
      <w:r>
        <w:rPr>
          <w:spacing w:val="-4"/>
        </w:rPr>
        <w:t xml:space="preserve"> </w:t>
      </w:r>
      <w:r>
        <w:rPr>
          <w:spacing w:val="-2"/>
        </w:rPr>
        <w:t>отечественной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мировой архитектуры.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9"/>
        </w:tabs>
        <w:spacing w:before="162"/>
        <w:ind w:left="2329" w:hanging="119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«Живопись».</w:t>
      </w:r>
    </w:p>
    <w:p w:rsidR="007A46EE" w:rsidRDefault="009E1D98">
      <w:pPr>
        <w:pStyle w:val="a3"/>
        <w:spacing w:before="163" w:line="360" w:lineRule="auto"/>
        <w:ind w:right="149" w:firstLine="710"/>
      </w:pPr>
      <w:r>
        <w:t>Выполнять живописное изображение пейзажей разных климатических зон (пейзаж</w:t>
      </w:r>
      <w:r>
        <w:rPr>
          <w:spacing w:val="78"/>
        </w:rPr>
        <w:t xml:space="preserve">  </w:t>
      </w:r>
      <w:r>
        <w:t>гор,</w:t>
      </w:r>
      <w:r>
        <w:rPr>
          <w:spacing w:val="80"/>
        </w:rPr>
        <w:t xml:space="preserve">  </w:t>
      </w:r>
      <w:r>
        <w:t>пейзаж</w:t>
      </w:r>
      <w:r>
        <w:rPr>
          <w:spacing w:val="78"/>
        </w:rPr>
        <w:t xml:space="preserve">  </w:t>
      </w:r>
      <w:r>
        <w:t>степной</w:t>
      </w:r>
      <w:r>
        <w:rPr>
          <w:spacing w:val="78"/>
        </w:rPr>
        <w:t xml:space="preserve">  </w:t>
      </w:r>
      <w:r>
        <w:t>или</w:t>
      </w:r>
      <w:r>
        <w:rPr>
          <w:spacing w:val="80"/>
        </w:rPr>
        <w:t xml:space="preserve">  </w:t>
      </w:r>
      <w:r>
        <w:t>пустынной</w:t>
      </w:r>
      <w:r>
        <w:rPr>
          <w:spacing w:val="79"/>
        </w:rPr>
        <w:t xml:space="preserve">  </w:t>
      </w:r>
      <w:r>
        <w:t>зоны,</w:t>
      </w:r>
      <w:r>
        <w:rPr>
          <w:spacing w:val="80"/>
        </w:rPr>
        <w:t xml:space="preserve">  </w:t>
      </w:r>
      <w:r>
        <w:t>пейзаж,</w:t>
      </w:r>
      <w:r>
        <w:rPr>
          <w:spacing w:val="80"/>
        </w:rPr>
        <w:t xml:space="preserve">  </w:t>
      </w:r>
      <w:r>
        <w:t>типичный для среднерусской природы).</w:t>
      </w:r>
    </w:p>
    <w:p w:rsidR="007A46EE" w:rsidRDefault="009E1D98">
      <w:pPr>
        <w:pStyle w:val="a3"/>
        <w:spacing w:line="362" w:lineRule="auto"/>
        <w:ind w:right="149" w:firstLine="710"/>
      </w:pPr>
      <w:r>
        <w:t>Передавать в изображении народные представления о красоте человека, создавать</w:t>
      </w:r>
      <w:r>
        <w:rPr>
          <w:spacing w:val="35"/>
        </w:rPr>
        <w:t xml:space="preserve">  </w:t>
      </w:r>
      <w:r>
        <w:t>образ</w:t>
      </w:r>
      <w:r>
        <w:rPr>
          <w:spacing w:val="39"/>
        </w:rPr>
        <w:t xml:space="preserve">  </w:t>
      </w:r>
      <w:r>
        <w:t>женщины</w:t>
      </w:r>
      <w:r>
        <w:rPr>
          <w:spacing w:val="36"/>
        </w:rPr>
        <w:t xml:space="preserve">  </w:t>
      </w:r>
      <w:r>
        <w:t>в</w:t>
      </w:r>
      <w:r>
        <w:rPr>
          <w:spacing w:val="80"/>
          <w:w w:val="150"/>
        </w:rPr>
        <w:t xml:space="preserve"> </w:t>
      </w:r>
      <w:r>
        <w:t>русском</w:t>
      </w:r>
      <w:r>
        <w:rPr>
          <w:spacing w:val="39"/>
        </w:rPr>
        <w:t xml:space="preserve">  </w:t>
      </w:r>
      <w:r>
        <w:t>народном</w:t>
      </w:r>
      <w:r>
        <w:rPr>
          <w:spacing w:val="36"/>
        </w:rPr>
        <w:t xml:space="preserve">  </w:t>
      </w:r>
      <w:r>
        <w:t>костюме</w:t>
      </w:r>
      <w:r>
        <w:rPr>
          <w:spacing w:val="39"/>
        </w:rPr>
        <w:t xml:space="preserve">  </w:t>
      </w:r>
      <w:r>
        <w:t>и</w:t>
      </w:r>
      <w:r>
        <w:rPr>
          <w:spacing w:val="35"/>
        </w:rPr>
        <w:t xml:space="preserve">  </w:t>
      </w:r>
      <w:r>
        <w:t>образ</w:t>
      </w:r>
      <w:r>
        <w:rPr>
          <w:spacing w:val="36"/>
        </w:rPr>
        <w:t xml:space="preserve">  </w:t>
      </w:r>
      <w:r>
        <w:t>мужчины в народном костюме.</w:t>
      </w:r>
    </w:p>
    <w:p w:rsidR="007A46EE" w:rsidRDefault="009E1D98">
      <w:pPr>
        <w:pStyle w:val="a3"/>
        <w:spacing w:line="362" w:lineRule="auto"/>
        <w:ind w:right="146" w:firstLine="710"/>
      </w:pPr>
      <w:r>
        <w:t>Приобретать опыт создания портретов женских и мужских, портрета</w:t>
      </w:r>
      <w:r>
        <w:rPr>
          <w:spacing w:val="40"/>
        </w:rPr>
        <w:t xml:space="preserve"> </w:t>
      </w:r>
      <w:r>
        <w:t>пожилого</w:t>
      </w:r>
      <w:r>
        <w:rPr>
          <w:spacing w:val="80"/>
        </w:rPr>
        <w:t xml:space="preserve"> </w:t>
      </w:r>
      <w:r>
        <w:t>человека,</w:t>
      </w:r>
      <w:r>
        <w:rPr>
          <w:spacing w:val="80"/>
        </w:rPr>
        <w:t xml:space="preserve"> </w:t>
      </w:r>
      <w:r>
        <w:t>детского</w:t>
      </w:r>
      <w:r>
        <w:rPr>
          <w:spacing w:val="80"/>
        </w:rPr>
        <w:t xml:space="preserve"> </w:t>
      </w:r>
      <w:r>
        <w:t>портрета</w:t>
      </w:r>
      <w:r>
        <w:rPr>
          <w:spacing w:val="8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автопортрета,</w:t>
      </w:r>
      <w:r>
        <w:rPr>
          <w:spacing w:val="80"/>
        </w:rPr>
        <w:t xml:space="preserve"> </w:t>
      </w:r>
      <w:r>
        <w:t>портрета</w:t>
      </w:r>
      <w:r>
        <w:rPr>
          <w:spacing w:val="80"/>
        </w:rPr>
        <w:t xml:space="preserve"> </w:t>
      </w:r>
      <w:r>
        <w:t>персонажа (по представлению из выбранной культурной</w:t>
      </w:r>
      <w:r>
        <w:t xml:space="preserve"> эпохи).</w:t>
      </w:r>
    </w:p>
    <w:p w:rsidR="007A46EE" w:rsidRDefault="009E1D98">
      <w:pPr>
        <w:pStyle w:val="a3"/>
        <w:spacing w:line="318" w:lineRule="exact"/>
        <w:ind w:left="1136"/>
      </w:pPr>
      <w:r>
        <w:t>Создавать</w:t>
      </w:r>
      <w:r>
        <w:rPr>
          <w:spacing w:val="-18"/>
        </w:rPr>
        <w:t xml:space="preserve"> </w:t>
      </w:r>
      <w:r>
        <w:t>двойной</w:t>
      </w:r>
      <w:r>
        <w:rPr>
          <w:spacing w:val="-15"/>
        </w:rPr>
        <w:t xml:space="preserve"> </w:t>
      </w:r>
      <w:r>
        <w:t>портрет</w:t>
      </w:r>
      <w:r>
        <w:rPr>
          <w:spacing w:val="-18"/>
        </w:rPr>
        <w:t xml:space="preserve"> </w:t>
      </w:r>
      <w:r>
        <w:t>(например,</w:t>
      </w:r>
      <w:r>
        <w:rPr>
          <w:spacing w:val="-9"/>
        </w:rPr>
        <w:t xml:space="preserve"> </w:t>
      </w:r>
      <w:r>
        <w:t>портрет</w:t>
      </w:r>
      <w:r>
        <w:rPr>
          <w:spacing w:val="-17"/>
        </w:rPr>
        <w:t xml:space="preserve"> </w:t>
      </w:r>
      <w:r>
        <w:t>матери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spacing w:val="-2"/>
        </w:rPr>
        <w:t>ребёнка).</w:t>
      </w:r>
    </w:p>
    <w:p w:rsidR="007A46EE" w:rsidRDefault="009E1D98">
      <w:pPr>
        <w:pStyle w:val="a3"/>
        <w:spacing w:before="146"/>
        <w:ind w:left="1136"/>
      </w:pPr>
      <w:r>
        <w:rPr>
          <w:spacing w:val="-2"/>
        </w:rPr>
        <w:t>Приобретать</w:t>
      </w:r>
      <w:r>
        <w:rPr>
          <w:spacing w:val="-9"/>
        </w:rPr>
        <w:t xml:space="preserve"> </w:t>
      </w:r>
      <w:r>
        <w:rPr>
          <w:spacing w:val="-2"/>
        </w:rPr>
        <w:t>опыт</w:t>
      </w:r>
      <w:r>
        <w:rPr>
          <w:spacing w:val="-5"/>
        </w:rPr>
        <w:t xml:space="preserve"> </w:t>
      </w:r>
      <w:r>
        <w:rPr>
          <w:spacing w:val="-2"/>
        </w:rPr>
        <w:t>создания</w:t>
      </w:r>
      <w:r>
        <w:rPr>
          <w:spacing w:val="-1"/>
        </w:rPr>
        <w:t xml:space="preserve"> </w:t>
      </w:r>
      <w:r>
        <w:rPr>
          <w:spacing w:val="-2"/>
        </w:rPr>
        <w:t>композиции</w:t>
      </w:r>
      <w:r>
        <w:rPr>
          <w:spacing w:val="3"/>
        </w:rPr>
        <w:t xml:space="preserve"> </w:t>
      </w:r>
      <w:r>
        <w:rPr>
          <w:spacing w:val="-2"/>
        </w:rPr>
        <w:t>на тему</w:t>
      </w:r>
      <w:r>
        <w:rPr>
          <w:spacing w:val="-7"/>
        </w:rPr>
        <w:t xml:space="preserve"> </w:t>
      </w:r>
      <w:r>
        <w:rPr>
          <w:spacing w:val="-2"/>
        </w:rPr>
        <w:t>«Древнерусский</w:t>
      </w:r>
      <w:r>
        <w:rPr>
          <w:spacing w:val="-1"/>
        </w:rPr>
        <w:t xml:space="preserve"> </w:t>
      </w:r>
      <w:r>
        <w:rPr>
          <w:spacing w:val="-2"/>
        </w:rPr>
        <w:t>город».</w:t>
      </w:r>
    </w:p>
    <w:p w:rsidR="007A46EE" w:rsidRDefault="009E1D98">
      <w:pPr>
        <w:pStyle w:val="a3"/>
        <w:spacing w:before="158" w:line="362" w:lineRule="auto"/>
        <w:ind w:right="146" w:firstLine="710"/>
      </w:pPr>
      <w:r>
        <w:t>Участвовать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коллективной</w:t>
      </w:r>
      <w:r>
        <w:rPr>
          <w:spacing w:val="-2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созданию</w:t>
      </w:r>
      <w:r>
        <w:rPr>
          <w:spacing w:val="-7"/>
        </w:rPr>
        <w:t xml:space="preserve"> </w:t>
      </w:r>
      <w:r>
        <w:t>композиционного панно (аппликации из индивидуальных рисунков) на темы народных праздников (русского</w:t>
      </w:r>
      <w:r>
        <w:rPr>
          <w:spacing w:val="74"/>
        </w:rPr>
        <w:t xml:space="preserve"> </w:t>
      </w:r>
      <w:r>
        <w:t>народного</w:t>
      </w:r>
      <w:r>
        <w:rPr>
          <w:spacing w:val="72"/>
        </w:rPr>
        <w:t xml:space="preserve"> </w:t>
      </w:r>
      <w:r>
        <w:t>праздника</w:t>
      </w:r>
      <w:r>
        <w:rPr>
          <w:spacing w:val="79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традиционных</w:t>
      </w:r>
      <w:r>
        <w:rPr>
          <w:spacing w:val="73"/>
        </w:rPr>
        <w:t xml:space="preserve"> </w:t>
      </w:r>
      <w:r>
        <w:t>праздников</w:t>
      </w:r>
      <w:r>
        <w:rPr>
          <w:spacing w:val="8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народов), в которых выражается обобщённый образ национальной культуры.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9"/>
        </w:tabs>
        <w:spacing w:line="317" w:lineRule="exact"/>
        <w:ind w:left="2329" w:hanging="119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«Скульптура».</w:t>
      </w:r>
    </w:p>
    <w:p w:rsidR="007A46EE" w:rsidRDefault="009E1D98">
      <w:pPr>
        <w:pStyle w:val="a3"/>
        <w:spacing w:before="159" w:line="360" w:lineRule="auto"/>
        <w:ind w:right="146" w:firstLine="710"/>
      </w:pPr>
      <w:r>
        <w:t>Лепка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пластилина</w:t>
      </w:r>
      <w:r>
        <w:rPr>
          <w:spacing w:val="80"/>
          <w:w w:val="150"/>
        </w:rPr>
        <w:t xml:space="preserve"> </w:t>
      </w:r>
      <w:r>
        <w:t>эскиза</w:t>
      </w:r>
      <w:r>
        <w:rPr>
          <w:spacing w:val="80"/>
          <w:w w:val="150"/>
        </w:rPr>
        <w:t xml:space="preserve"> </w:t>
      </w:r>
      <w:r>
        <w:t>памятника</w:t>
      </w:r>
      <w:r>
        <w:rPr>
          <w:spacing w:val="80"/>
          <w:w w:val="150"/>
        </w:rPr>
        <w:t xml:space="preserve"> </w:t>
      </w:r>
      <w:r>
        <w:t>выбранному</w:t>
      </w:r>
      <w:r>
        <w:rPr>
          <w:spacing w:val="73"/>
          <w:w w:val="150"/>
        </w:rPr>
        <w:t xml:space="preserve"> </w:t>
      </w:r>
      <w:r>
        <w:t>герою</w:t>
      </w:r>
      <w:r>
        <w:rPr>
          <w:spacing w:val="80"/>
          <w:w w:val="150"/>
        </w:rPr>
        <w:t xml:space="preserve"> </w:t>
      </w:r>
      <w:r>
        <w:t>или</w:t>
      </w:r>
      <w:r>
        <w:rPr>
          <w:spacing w:val="80"/>
          <w:w w:val="150"/>
        </w:rPr>
        <w:t xml:space="preserve"> </w:t>
      </w:r>
      <w:r>
        <w:t>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9"/>
        </w:tabs>
        <w:spacing w:before="3"/>
        <w:ind w:left="2329" w:hanging="119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«Декоративно-п</w:t>
      </w:r>
      <w:r>
        <w:rPr>
          <w:spacing w:val="-2"/>
          <w:sz w:val="28"/>
        </w:rPr>
        <w:t>рикладное</w:t>
      </w:r>
      <w:r>
        <w:rPr>
          <w:sz w:val="28"/>
        </w:rPr>
        <w:t xml:space="preserve"> </w:t>
      </w:r>
      <w:r>
        <w:rPr>
          <w:spacing w:val="-2"/>
          <w:sz w:val="28"/>
        </w:rPr>
        <w:t>искусство».</w:t>
      </w:r>
    </w:p>
    <w:p w:rsidR="007A46EE" w:rsidRDefault="009E1D98">
      <w:pPr>
        <w:pStyle w:val="a3"/>
        <w:spacing w:before="158" w:line="360" w:lineRule="auto"/>
        <w:ind w:right="137" w:firstLine="710"/>
      </w:pPr>
      <w:r>
        <w:t>Исследовать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>создавать</w:t>
      </w:r>
      <w:r>
        <w:rPr>
          <w:spacing w:val="80"/>
          <w:w w:val="150"/>
        </w:rPr>
        <w:t xml:space="preserve">  </w:t>
      </w:r>
      <w:r>
        <w:t>зарисовки</w:t>
      </w:r>
      <w:r>
        <w:rPr>
          <w:spacing w:val="80"/>
          <w:w w:val="150"/>
        </w:rPr>
        <w:t xml:space="preserve">  </w:t>
      </w:r>
      <w:r>
        <w:t>особенностей,</w:t>
      </w:r>
      <w:r>
        <w:rPr>
          <w:spacing w:val="80"/>
          <w:w w:val="150"/>
        </w:rPr>
        <w:t xml:space="preserve">  </w:t>
      </w:r>
      <w:r>
        <w:t>характерных для</w:t>
      </w:r>
      <w:r>
        <w:rPr>
          <w:spacing w:val="80"/>
        </w:rPr>
        <w:t xml:space="preserve"> </w:t>
      </w:r>
      <w:r>
        <w:t>орнаментов</w:t>
      </w:r>
      <w:r>
        <w:rPr>
          <w:spacing w:val="77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народов</w:t>
      </w:r>
      <w:r>
        <w:rPr>
          <w:spacing w:val="77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исторических</w:t>
      </w:r>
      <w:r>
        <w:rPr>
          <w:spacing w:val="70"/>
        </w:rPr>
        <w:t xml:space="preserve"> </w:t>
      </w:r>
      <w:r>
        <w:t>эпох</w:t>
      </w:r>
      <w:r>
        <w:rPr>
          <w:spacing w:val="73"/>
        </w:rPr>
        <w:t xml:space="preserve"> </w:t>
      </w:r>
      <w:r>
        <w:t>(особенности</w:t>
      </w:r>
      <w:r>
        <w:rPr>
          <w:spacing w:val="80"/>
        </w:rPr>
        <w:t xml:space="preserve"> </w:t>
      </w:r>
      <w:r>
        <w:t>символов и стилизованных мотивов), показать в рисунках традиции использования</w:t>
      </w:r>
      <w:r>
        <w:rPr>
          <w:spacing w:val="40"/>
        </w:rPr>
        <w:t xml:space="preserve"> </w:t>
      </w:r>
      <w:r>
        <w:t>орнаментов в архитектуре, одежде, оформлении предметов быта у разных народов,</w:t>
      </w:r>
      <w:r>
        <w:rPr>
          <w:spacing w:val="80"/>
        </w:rPr>
        <w:t xml:space="preserve"> </w:t>
      </w:r>
      <w:r>
        <w:t>в разные эпохи.</w:t>
      </w:r>
    </w:p>
    <w:p w:rsidR="007A46EE" w:rsidRDefault="007A46EE">
      <w:pPr>
        <w:pStyle w:val="a3"/>
        <w:spacing w:line="360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56" w:firstLine="710"/>
      </w:pPr>
      <w: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</w:t>
      </w:r>
      <w:r>
        <w:t>осписи по дереву, вышивке, декоре головных уборов, орнаментах, которые характерны для предметов быта).</w:t>
      </w:r>
    </w:p>
    <w:p w:rsidR="007A46EE" w:rsidRDefault="009E1D98">
      <w:pPr>
        <w:pStyle w:val="a3"/>
        <w:spacing w:line="360" w:lineRule="auto"/>
        <w:ind w:right="152" w:firstLine="710"/>
      </w:pPr>
      <w: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</w:t>
      </w:r>
      <w:r>
        <w:t>ения костюма мужчины с родом его занятий и положением в обществе.</w:t>
      </w:r>
    </w:p>
    <w:p w:rsidR="007A46EE" w:rsidRDefault="009E1D98">
      <w:pPr>
        <w:pStyle w:val="a3"/>
        <w:spacing w:line="362" w:lineRule="auto"/>
        <w:ind w:right="140" w:firstLine="710"/>
      </w:pPr>
      <w:r>
        <w:t>Познакомиться с женским и мужским костюмами в традициях разных</w:t>
      </w:r>
      <w:r>
        <w:rPr>
          <w:spacing w:val="40"/>
        </w:rPr>
        <w:t xml:space="preserve"> </w:t>
      </w:r>
      <w:r>
        <w:t>народов, со своеобразием одежды в разных культурах и в разные эпохи.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9"/>
        </w:tabs>
        <w:spacing w:line="320" w:lineRule="exact"/>
        <w:ind w:left="2329" w:hanging="119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«Архитектура».</w:t>
      </w:r>
    </w:p>
    <w:p w:rsidR="007A46EE" w:rsidRDefault="009E1D98">
      <w:pPr>
        <w:pStyle w:val="a3"/>
        <w:spacing w:before="158" w:line="357" w:lineRule="auto"/>
        <w:ind w:right="148" w:firstLine="710"/>
      </w:pPr>
      <w:r>
        <w:t>Получить представление о конструкции</w:t>
      </w:r>
      <w:r>
        <w:t xml:space="preserve"> традиционных жилищ у разных народов, об их связи с окружающей природой.</w:t>
      </w:r>
    </w:p>
    <w:p w:rsidR="007A46EE" w:rsidRDefault="009E1D98">
      <w:pPr>
        <w:pStyle w:val="a3"/>
        <w:spacing w:line="360" w:lineRule="auto"/>
        <w:ind w:right="135" w:firstLine="710"/>
      </w:pPr>
      <w:r>
        <w:t>Познакомиться с конструкцией избы – традиционного деревянного жилого дома –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надворных</w:t>
      </w:r>
      <w:r>
        <w:rPr>
          <w:spacing w:val="-12"/>
        </w:rPr>
        <w:t xml:space="preserve"> </w:t>
      </w:r>
      <w:r>
        <w:t>построек, строить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бумаги</w:t>
      </w:r>
      <w:r>
        <w:rPr>
          <w:spacing w:val="-2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изображать</w:t>
      </w:r>
      <w:r>
        <w:rPr>
          <w:spacing w:val="-4"/>
        </w:rPr>
        <w:t xml:space="preserve"> </w:t>
      </w:r>
      <w:r>
        <w:t>конструкцию</w:t>
      </w:r>
      <w:r>
        <w:rPr>
          <w:spacing w:val="-4"/>
        </w:rPr>
        <w:t xml:space="preserve"> </w:t>
      </w:r>
      <w:r>
        <w:t>избы, понимать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уметь</w:t>
      </w:r>
      <w:r>
        <w:rPr>
          <w:spacing w:val="80"/>
        </w:rPr>
        <w:t xml:space="preserve">  </w:t>
      </w:r>
      <w:r>
        <w:t>объяснять</w:t>
      </w:r>
      <w:r>
        <w:rPr>
          <w:spacing w:val="80"/>
        </w:rPr>
        <w:t xml:space="preserve">  </w:t>
      </w:r>
      <w:r>
        <w:t>тес</w:t>
      </w:r>
      <w:r>
        <w:t>ную</w:t>
      </w:r>
      <w:r>
        <w:rPr>
          <w:spacing w:val="80"/>
        </w:rPr>
        <w:t xml:space="preserve">  </w:t>
      </w:r>
      <w:r>
        <w:t>связь</w:t>
      </w:r>
      <w:r>
        <w:rPr>
          <w:spacing w:val="80"/>
        </w:rPr>
        <w:t xml:space="preserve">  </w:t>
      </w:r>
      <w:r>
        <w:t>декора</w:t>
      </w:r>
      <w:r>
        <w:rPr>
          <w:spacing w:val="80"/>
        </w:rPr>
        <w:t xml:space="preserve">  </w:t>
      </w:r>
      <w:r>
        <w:t>(украшений)</w:t>
      </w:r>
      <w:r>
        <w:rPr>
          <w:spacing w:val="80"/>
        </w:rPr>
        <w:t xml:space="preserve">  </w:t>
      </w:r>
      <w:r>
        <w:t>избы</w:t>
      </w:r>
      <w:r>
        <w:rPr>
          <w:spacing w:val="80"/>
        </w:rPr>
        <w:t xml:space="preserve"> </w:t>
      </w:r>
      <w:r>
        <w:t>с функциональным значением тех же деталей: единство красоты и пользы. Иметь представления о конструктивных особенностях переносного жилища – юрты.</w:t>
      </w:r>
    </w:p>
    <w:p w:rsidR="007A46EE" w:rsidRDefault="009E1D98">
      <w:pPr>
        <w:pStyle w:val="a3"/>
        <w:spacing w:before="5" w:line="360" w:lineRule="auto"/>
        <w:ind w:right="131" w:firstLine="710"/>
      </w:pPr>
      <w:r>
        <w:t>Уметь объяснять и изображать традиционную конструкцию здания каменного древнерусского храма, иметь представление о наиболее значительных</w:t>
      </w:r>
      <w:r>
        <w:rPr>
          <w:spacing w:val="40"/>
        </w:rPr>
        <w:t xml:space="preserve"> </w:t>
      </w:r>
      <w:r>
        <w:t>древнерусских</w:t>
      </w:r>
      <w:r>
        <w:rPr>
          <w:spacing w:val="80"/>
        </w:rPr>
        <w:t xml:space="preserve">    </w:t>
      </w:r>
      <w:r>
        <w:t>соборах</w:t>
      </w:r>
      <w:r>
        <w:rPr>
          <w:spacing w:val="80"/>
        </w:rPr>
        <w:t xml:space="preserve">    </w:t>
      </w:r>
      <w:r>
        <w:t>и</w:t>
      </w:r>
      <w:r>
        <w:rPr>
          <w:spacing w:val="80"/>
        </w:rPr>
        <w:t xml:space="preserve">    </w:t>
      </w:r>
      <w:r>
        <w:t>их</w:t>
      </w:r>
      <w:r>
        <w:rPr>
          <w:spacing w:val="80"/>
        </w:rPr>
        <w:t xml:space="preserve">    </w:t>
      </w:r>
      <w:r>
        <w:t>местонахождении,</w:t>
      </w:r>
      <w:r>
        <w:rPr>
          <w:spacing w:val="80"/>
        </w:rPr>
        <w:t xml:space="preserve">    </w:t>
      </w:r>
      <w:r>
        <w:t>о</w:t>
      </w:r>
      <w:r>
        <w:rPr>
          <w:spacing w:val="80"/>
        </w:rPr>
        <w:t xml:space="preserve">    </w:t>
      </w:r>
      <w:r>
        <w:t>красоте</w:t>
      </w:r>
      <w:r>
        <w:rPr>
          <w:spacing w:val="40"/>
        </w:rPr>
        <w:t xml:space="preserve"> </w:t>
      </w:r>
      <w:r>
        <w:t>и конструктивных</w:t>
      </w:r>
      <w:r>
        <w:rPr>
          <w:spacing w:val="-6"/>
        </w:rPr>
        <w:t xml:space="preserve"> </w:t>
      </w:r>
      <w:r>
        <w:t>особенностях</w:t>
      </w:r>
      <w:r>
        <w:rPr>
          <w:spacing w:val="-6"/>
        </w:rPr>
        <w:t xml:space="preserve"> </w:t>
      </w:r>
      <w:r>
        <w:t>памятников русско</w:t>
      </w:r>
      <w:r>
        <w:t>го деревянного зодчества. Иметь представления об устройстве и красоте древнерусского города, его архитектурном устройстве и жизни в нём людей. Иметь представление об основных</w:t>
      </w:r>
      <w:r>
        <w:rPr>
          <w:spacing w:val="40"/>
        </w:rPr>
        <w:t xml:space="preserve"> </w:t>
      </w:r>
      <w:r>
        <w:t>конструктивных чертах древнегреческого храма, уметь его изображать, иметь</w:t>
      </w:r>
      <w:r>
        <w:rPr>
          <w:spacing w:val="40"/>
        </w:rPr>
        <w:t xml:space="preserve"> </w:t>
      </w:r>
      <w:r>
        <w:t>общее, целостное образное представление о древнегреческой культуре.</w:t>
      </w:r>
    </w:p>
    <w:p w:rsidR="007A46EE" w:rsidRDefault="009E1D98">
      <w:pPr>
        <w:pStyle w:val="a3"/>
        <w:spacing w:before="2" w:line="360" w:lineRule="auto"/>
        <w:ind w:right="136" w:firstLine="710"/>
      </w:pPr>
      <w:r>
        <w:t>Иметь представление об основных характерных чертах</w:t>
      </w:r>
      <w:r>
        <w:rPr>
          <w:spacing w:val="-2"/>
        </w:rPr>
        <w:t xml:space="preserve"> </w:t>
      </w:r>
      <w:r>
        <w:t>храмовых</w:t>
      </w:r>
      <w:r>
        <w:rPr>
          <w:spacing w:val="-6"/>
        </w:rPr>
        <w:t xml:space="preserve"> </w:t>
      </w:r>
      <w:r>
        <w:t>сооружений, характерных для разных культур: готический (романский) собор в европейских городах, буддийская пагода, мусульманская</w:t>
      </w:r>
      <w:r>
        <w:t xml:space="preserve"> мечеть, уметь изображать их.</w:t>
      </w:r>
    </w:p>
    <w:p w:rsidR="007A46EE" w:rsidRDefault="009E1D98">
      <w:pPr>
        <w:pStyle w:val="a3"/>
        <w:spacing w:before="1" w:line="362" w:lineRule="auto"/>
        <w:ind w:right="143" w:firstLine="710"/>
      </w:pPr>
      <w:r>
        <w:t>Понимать и объяснять, в чём заключается значимость для современных</w:t>
      </w:r>
      <w:r>
        <w:rPr>
          <w:spacing w:val="-4"/>
        </w:rPr>
        <w:t xml:space="preserve"> </w:t>
      </w:r>
      <w:r>
        <w:t>людей сохранения</w:t>
      </w:r>
      <w:r>
        <w:rPr>
          <w:spacing w:val="80"/>
          <w:w w:val="150"/>
        </w:rPr>
        <w:t xml:space="preserve">  </w:t>
      </w:r>
      <w:r>
        <w:t>архитектурных</w:t>
      </w:r>
      <w:r>
        <w:rPr>
          <w:spacing w:val="78"/>
          <w:w w:val="150"/>
        </w:rPr>
        <w:t xml:space="preserve">  </w:t>
      </w:r>
      <w:r>
        <w:t>памятников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79"/>
          <w:w w:val="150"/>
        </w:rPr>
        <w:t xml:space="preserve">  </w:t>
      </w:r>
      <w:r>
        <w:t>исторического</w:t>
      </w:r>
      <w:r>
        <w:rPr>
          <w:spacing w:val="80"/>
          <w:w w:val="150"/>
        </w:rPr>
        <w:t xml:space="preserve">  </w:t>
      </w:r>
      <w:r>
        <w:t>образа</w:t>
      </w:r>
      <w:r>
        <w:rPr>
          <w:spacing w:val="80"/>
          <w:w w:val="150"/>
        </w:rPr>
        <w:t xml:space="preserve">  </w:t>
      </w:r>
      <w:r>
        <w:t>своей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t>и</w:t>
      </w:r>
      <w:r>
        <w:rPr>
          <w:spacing w:val="-17"/>
        </w:rPr>
        <w:t xml:space="preserve"> </w:t>
      </w:r>
      <w:r>
        <w:t>мировой</w:t>
      </w:r>
      <w:r>
        <w:rPr>
          <w:spacing w:val="-11"/>
        </w:rPr>
        <w:t xml:space="preserve"> </w:t>
      </w:r>
      <w:r>
        <w:rPr>
          <w:spacing w:val="-2"/>
        </w:rPr>
        <w:t>культуры.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9"/>
        </w:tabs>
        <w:spacing w:before="158"/>
        <w:ind w:left="2329" w:hanging="119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«Восприятие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произведений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искусства».</w:t>
      </w:r>
    </w:p>
    <w:p w:rsidR="007A46EE" w:rsidRDefault="009E1D98">
      <w:pPr>
        <w:pStyle w:val="a3"/>
        <w:spacing w:before="163" w:line="360" w:lineRule="auto"/>
        <w:ind w:right="139" w:firstLine="710"/>
      </w:pPr>
      <w:r>
        <w:t>Формировать</w:t>
      </w:r>
      <w:r>
        <w:rPr>
          <w:spacing w:val="77"/>
        </w:rPr>
        <w:t xml:space="preserve">  </w:t>
      </w:r>
      <w:r>
        <w:t>восприятие</w:t>
      </w:r>
      <w:r>
        <w:rPr>
          <w:spacing w:val="79"/>
        </w:rPr>
        <w:t xml:space="preserve">  </w:t>
      </w:r>
      <w:r>
        <w:t>произведений</w:t>
      </w:r>
      <w:r>
        <w:rPr>
          <w:spacing w:val="78"/>
        </w:rPr>
        <w:t xml:space="preserve">  </w:t>
      </w:r>
      <w:r>
        <w:t>искусства</w:t>
      </w:r>
      <w:r>
        <w:rPr>
          <w:spacing w:val="79"/>
        </w:rPr>
        <w:t xml:space="preserve">  </w:t>
      </w:r>
      <w:r>
        <w:t>на</w:t>
      </w:r>
      <w:r>
        <w:rPr>
          <w:spacing w:val="78"/>
        </w:rPr>
        <w:t xml:space="preserve">  </w:t>
      </w:r>
      <w:r>
        <w:t>темы</w:t>
      </w:r>
      <w:r>
        <w:rPr>
          <w:spacing w:val="78"/>
        </w:rPr>
        <w:t xml:space="preserve">  </w:t>
      </w:r>
      <w:r>
        <w:t>истории и</w:t>
      </w:r>
      <w:r>
        <w:rPr>
          <w:spacing w:val="80"/>
        </w:rPr>
        <w:t xml:space="preserve"> </w:t>
      </w:r>
      <w:r>
        <w:t>традиций</w:t>
      </w:r>
      <w:r>
        <w:rPr>
          <w:spacing w:val="80"/>
        </w:rPr>
        <w:t xml:space="preserve"> </w:t>
      </w:r>
      <w:r>
        <w:t>русской</w:t>
      </w:r>
      <w:r>
        <w:rPr>
          <w:spacing w:val="80"/>
        </w:rPr>
        <w:t xml:space="preserve"> </w:t>
      </w:r>
      <w:r>
        <w:t>отечественной</w:t>
      </w:r>
      <w:r>
        <w:rPr>
          <w:spacing w:val="80"/>
        </w:rPr>
        <w:t xml:space="preserve"> </w:t>
      </w:r>
      <w:r>
        <w:t>культуры</w:t>
      </w:r>
      <w:r>
        <w:rPr>
          <w:spacing w:val="80"/>
        </w:rPr>
        <w:t xml:space="preserve"> </w:t>
      </w:r>
      <w:r>
        <w:t>(произведения</w:t>
      </w:r>
      <w:r>
        <w:rPr>
          <w:spacing w:val="80"/>
        </w:rPr>
        <w:t xml:space="preserve"> </w:t>
      </w:r>
      <w:r>
        <w:t>В.М. Васнецова, А.М.</w:t>
      </w:r>
      <w:r>
        <w:rPr>
          <w:spacing w:val="-4"/>
        </w:rPr>
        <w:t xml:space="preserve"> </w:t>
      </w:r>
      <w:r>
        <w:t>Васнецова, Б.М.</w:t>
      </w:r>
      <w:r>
        <w:rPr>
          <w:spacing w:val="-5"/>
        </w:rPr>
        <w:t xml:space="preserve"> </w:t>
      </w:r>
      <w:r>
        <w:t>Кустодиева, В.И.</w:t>
      </w:r>
      <w:r>
        <w:rPr>
          <w:spacing w:val="-5"/>
        </w:rPr>
        <w:t xml:space="preserve"> </w:t>
      </w:r>
      <w:r>
        <w:t>Сурикова, К.А.</w:t>
      </w:r>
      <w:r>
        <w:rPr>
          <w:spacing w:val="-4"/>
        </w:rPr>
        <w:t xml:space="preserve"> </w:t>
      </w:r>
      <w:r>
        <w:t>Коровина,</w:t>
      </w:r>
      <w:r>
        <w:rPr>
          <w:spacing w:val="-1"/>
        </w:rPr>
        <w:t xml:space="preserve"> </w:t>
      </w:r>
      <w:r>
        <w:t>А.Г.</w:t>
      </w:r>
      <w:r>
        <w:rPr>
          <w:spacing w:val="-5"/>
        </w:rPr>
        <w:t xml:space="preserve"> </w:t>
      </w:r>
      <w:r>
        <w:t>Венецианова, А.П. Рябушкина, И.Я. Билибина и других по выбору учителя).</w:t>
      </w:r>
    </w:p>
    <w:p w:rsidR="007A46EE" w:rsidRDefault="009E1D98">
      <w:pPr>
        <w:pStyle w:val="a3"/>
        <w:spacing w:line="360" w:lineRule="auto"/>
        <w:ind w:right="148" w:firstLine="710"/>
      </w:pPr>
      <w:r>
        <w:t>Иметь образные представления о каменном древнерусском зодчестве (Московский</w:t>
      </w:r>
      <w:r>
        <w:rPr>
          <w:spacing w:val="40"/>
        </w:rPr>
        <w:t xml:space="preserve"> </w:t>
      </w:r>
      <w:r>
        <w:t>Кремль,</w:t>
      </w:r>
      <w:r>
        <w:rPr>
          <w:spacing w:val="40"/>
        </w:rPr>
        <w:t xml:space="preserve"> </w:t>
      </w:r>
      <w:r>
        <w:t>Новгородский</w:t>
      </w:r>
      <w:r>
        <w:rPr>
          <w:spacing w:val="40"/>
        </w:rPr>
        <w:t xml:space="preserve"> </w:t>
      </w:r>
      <w:r>
        <w:t>детинец,</w:t>
      </w:r>
      <w:r>
        <w:rPr>
          <w:spacing w:val="40"/>
        </w:rPr>
        <w:t xml:space="preserve"> </w:t>
      </w:r>
      <w:r>
        <w:t>Псковский</w:t>
      </w:r>
      <w:r>
        <w:rPr>
          <w:spacing w:val="40"/>
        </w:rPr>
        <w:t xml:space="preserve"> </w:t>
      </w:r>
      <w:r>
        <w:t>кром,</w:t>
      </w:r>
      <w:r>
        <w:rPr>
          <w:spacing w:val="40"/>
        </w:rPr>
        <w:t xml:space="preserve"> </w:t>
      </w:r>
      <w:r>
        <w:t>Казанский</w:t>
      </w:r>
      <w:r>
        <w:rPr>
          <w:spacing w:val="40"/>
        </w:rPr>
        <w:t xml:space="preserve"> </w:t>
      </w:r>
      <w:r>
        <w:t>кремль и другие с учётом местных архитектурных компл</w:t>
      </w:r>
      <w:r>
        <w:t xml:space="preserve">ексов, в том числе монастырских), о памятниках русского деревянного зодчества (архитектурный комплекс на острове </w:t>
      </w:r>
      <w:r>
        <w:rPr>
          <w:spacing w:val="-2"/>
        </w:rPr>
        <w:t>Кижи).</w:t>
      </w:r>
    </w:p>
    <w:p w:rsidR="007A46EE" w:rsidRDefault="009E1D98">
      <w:pPr>
        <w:pStyle w:val="a3"/>
        <w:spacing w:line="364" w:lineRule="auto"/>
        <w:ind w:right="160" w:firstLine="710"/>
      </w:pPr>
      <w:r>
        <w:t>Узнавать соборы Московского Кремля, Софийский собор в Великом Новгороде, храм Покрова на Нерли.</w:t>
      </w:r>
    </w:p>
    <w:p w:rsidR="007A46EE" w:rsidRDefault="009E1D98">
      <w:pPr>
        <w:pStyle w:val="a3"/>
        <w:spacing w:line="357" w:lineRule="auto"/>
        <w:ind w:right="146" w:firstLine="710"/>
      </w:pPr>
      <w:r>
        <w:t>Называть и объяснять содержание памятник</w:t>
      </w:r>
      <w:r>
        <w:t>а К. Минину и Д. Пожарскому скульптора И.П. Мартоса в Москве.</w:t>
      </w:r>
    </w:p>
    <w:p w:rsidR="007A46EE" w:rsidRDefault="009E1D98">
      <w:pPr>
        <w:pStyle w:val="a3"/>
        <w:spacing w:line="360" w:lineRule="auto"/>
        <w:ind w:right="136" w:firstLine="710"/>
      </w:pPr>
      <w:r>
        <w:t>Различать основные памятники наиболее значимых мемориальных ансамблей и объяснять их особое значение в жизни людей (мемориальные ансамбли: Могила Неизвестного Солдата в Москве; памятник-ансамбль «Героям Сталинградской битвы» на Мамаевом кургане, «Воин-осво</w:t>
      </w:r>
      <w:r>
        <w:t>бодитель» в берлинском Трептов-парке, Пискарёвский мемориал в Санкт-Петербурге и другие по выбору учителя), иметь представление о правилах поведения при посещении мемориальных памятников.</w:t>
      </w:r>
    </w:p>
    <w:p w:rsidR="007A46EE" w:rsidRDefault="009E1D98">
      <w:pPr>
        <w:pStyle w:val="a3"/>
        <w:spacing w:line="362" w:lineRule="auto"/>
        <w:ind w:right="152" w:firstLine="710"/>
      </w:pPr>
      <w:r>
        <w:t>Иметь представления об архитектурных, декоративных и изобразительных</w:t>
      </w:r>
      <w:r>
        <w:t xml:space="preserve"> произведениях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культуре</w:t>
      </w:r>
      <w:r>
        <w:rPr>
          <w:spacing w:val="80"/>
        </w:rPr>
        <w:t xml:space="preserve"> </w:t>
      </w:r>
      <w:r>
        <w:t>Древней</w:t>
      </w:r>
      <w:r>
        <w:rPr>
          <w:spacing w:val="80"/>
        </w:rPr>
        <w:t xml:space="preserve"> </w:t>
      </w:r>
      <w:r>
        <w:t>Греции,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культурах</w:t>
      </w:r>
      <w:r>
        <w:rPr>
          <w:spacing w:val="80"/>
        </w:rPr>
        <w:t xml:space="preserve"> </w:t>
      </w:r>
      <w:r>
        <w:t>Древнего</w:t>
      </w:r>
      <w:r>
        <w:rPr>
          <w:spacing w:val="80"/>
        </w:rPr>
        <w:t xml:space="preserve"> </w:t>
      </w:r>
      <w:r>
        <w:t>мира,</w:t>
      </w:r>
      <w:r>
        <w:rPr>
          <w:spacing w:val="80"/>
          <w:w w:val="150"/>
        </w:rPr>
        <w:t xml:space="preserve"> </w:t>
      </w:r>
      <w:r>
        <w:t>в том числе Древнего Востока, уметь обсуждать эти произведения.</w:t>
      </w:r>
    </w:p>
    <w:p w:rsidR="007A46EE" w:rsidRDefault="009E1D98">
      <w:pPr>
        <w:pStyle w:val="a3"/>
        <w:spacing w:line="360" w:lineRule="auto"/>
        <w:ind w:right="137" w:firstLine="710"/>
      </w:pPr>
      <w:r>
        <w:t>Различать общий вид и представлять основные компоненты конструкции готических (романских) соборов, иметь представление</w:t>
      </w:r>
      <w:r>
        <w:t xml:space="preserve"> об особенностях архитектурного</w:t>
      </w:r>
      <w:r>
        <w:rPr>
          <w:spacing w:val="80"/>
        </w:rPr>
        <w:t xml:space="preserve">  </w:t>
      </w:r>
      <w:r>
        <w:t>устройства</w:t>
      </w:r>
      <w:r>
        <w:rPr>
          <w:spacing w:val="80"/>
        </w:rPr>
        <w:t xml:space="preserve">  </w:t>
      </w:r>
      <w:r>
        <w:t>мусульманских</w:t>
      </w:r>
      <w:r>
        <w:rPr>
          <w:spacing w:val="80"/>
        </w:rPr>
        <w:t xml:space="preserve">  </w:t>
      </w:r>
      <w:r>
        <w:t>мечетей,</w:t>
      </w:r>
      <w:r>
        <w:rPr>
          <w:spacing w:val="80"/>
        </w:rPr>
        <w:t xml:space="preserve">  </w:t>
      </w:r>
      <w:r>
        <w:t>иметь</w:t>
      </w:r>
      <w:r>
        <w:rPr>
          <w:spacing w:val="80"/>
        </w:rPr>
        <w:t xml:space="preserve">  </w:t>
      </w:r>
      <w:r>
        <w:t>представление об архитектурном своеобразии здания буддийской пагоды.</w:t>
      </w:r>
    </w:p>
    <w:p w:rsidR="007A46EE" w:rsidRDefault="009E1D98">
      <w:pPr>
        <w:pStyle w:val="a3"/>
        <w:spacing w:line="362" w:lineRule="auto"/>
        <w:ind w:right="143" w:firstLine="710"/>
      </w:pPr>
      <w:r>
        <w:t>Приводить примеры произведений великих европейских художников: Леонардо да Винчи, Рафаэля, Рембрандта, Пикассо</w:t>
      </w:r>
      <w:r>
        <w:t xml:space="preserve"> и других (по выбору учителя).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3"/>
          <w:numId w:val="80"/>
        </w:numPr>
        <w:tabs>
          <w:tab w:val="left" w:pos="2329"/>
        </w:tabs>
        <w:ind w:left="2329" w:hanging="1193"/>
        <w:jc w:val="both"/>
        <w:rPr>
          <w:sz w:val="28"/>
        </w:rPr>
      </w:pPr>
      <w:r>
        <w:rPr>
          <w:spacing w:val="-2"/>
          <w:sz w:val="28"/>
        </w:rPr>
        <w:t>Модуль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«Азбука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цифровой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графики».</w:t>
      </w:r>
    </w:p>
    <w:p w:rsidR="007A46EE" w:rsidRDefault="009E1D98">
      <w:pPr>
        <w:pStyle w:val="a3"/>
        <w:spacing w:before="158" w:line="360" w:lineRule="auto"/>
        <w:ind w:right="143" w:firstLine="710"/>
      </w:pPr>
      <w:r>
        <w:t>Осваивать правила линейной и воздушной перспективы с помощью графических изображений и их варьирования в компьютерной программе Paint: изображение линии горизонта и точки с</w:t>
      </w:r>
      <w:r>
        <w:t>хода, перспективных сокращений, цветовых и тональных изменений.</w:t>
      </w:r>
    </w:p>
    <w:p w:rsidR="007A46EE" w:rsidRDefault="009E1D98">
      <w:pPr>
        <w:pStyle w:val="a3"/>
        <w:spacing w:line="362" w:lineRule="auto"/>
        <w:ind w:right="154" w:firstLine="710"/>
      </w:pPr>
      <w: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7A46EE" w:rsidRDefault="009E1D98">
      <w:pPr>
        <w:pStyle w:val="a3"/>
        <w:spacing w:line="357" w:lineRule="auto"/>
        <w:ind w:right="165" w:firstLine="710"/>
      </w:pPr>
      <w:r>
        <w:t>Использова</w:t>
      </w:r>
      <w:r>
        <w:t>ть поисковую систему для знакомства с разными видами деревянного дома на основе избы и традициями и её украшений.</w:t>
      </w:r>
    </w:p>
    <w:p w:rsidR="007A46EE" w:rsidRDefault="009E1D98">
      <w:pPr>
        <w:pStyle w:val="a3"/>
        <w:spacing w:before="1" w:line="360" w:lineRule="auto"/>
        <w:ind w:right="158" w:firstLine="710"/>
      </w:pPr>
      <w:r>
        <w:t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вид.</w:t>
      </w:r>
    </w:p>
    <w:p w:rsidR="007A46EE" w:rsidRDefault="009E1D98">
      <w:pPr>
        <w:pStyle w:val="a3"/>
        <w:spacing w:before="1" w:line="360" w:lineRule="auto"/>
        <w:ind w:right="144" w:firstLine="710"/>
      </w:pPr>
      <w: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</w:t>
      </w:r>
      <w:r>
        <w:rPr>
          <w:spacing w:val="-1"/>
        </w:rPr>
        <w:t xml:space="preserve"> </w:t>
      </w:r>
      <w:r>
        <w:t>собор</w:t>
      </w:r>
      <w:r>
        <w:rPr>
          <w:spacing w:val="-1"/>
        </w:rPr>
        <w:t xml:space="preserve"> </w:t>
      </w:r>
      <w:r>
        <w:t>с закомарами,</w:t>
      </w:r>
      <w:r>
        <w:rPr>
          <w:spacing w:val="-2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t>сводами-нефами, главой, куполом, готический или романский собор, пагода, мечеть).</w:t>
      </w:r>
    </w:p>
    <w:p w:rsidR="007A46EE" w:rsidRDefault="009E1D98">
      <w:pPr>
        <w:pStyle w:val="a3"/>
        <w:spacing w:line="360" w:lineRule="auto"/>
        <w:ind w:right="143" w:firstLine="710"/>
      </w:pPr>
      <w:r>
        <w:t>Пост</w:t>
      </w:r>
      <w:r>
        <w:t>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</w:t>
      </w:r>
      <w:r>
        <w:t>ка).</w:t>
      </w:r>
    </w:p>
    <w:p w:rsidR="007A46EE" w:rsidRDefault="009E1D98">
      <w:pPr>
        <w:pStyle w:val="a3"/>
        <w:spacing w:before="1" w:line="357" w:lineRule="auto"/>
        <w:ind w:right="152" w:firstLine="710"/>
      </w:pPr>
      <w:r>
        <w:t>Освоить</w:t>
      </w:r>
      <w:r>
        <w:rPr>
          <w:spacing w:val="67"/>
        </w:rPr>
        <w:t xml:space="preserve">  </w:t>
      </w:r>
      <w:r>
        <w:t>анимацию</w:t>
      </w:r>
      <w:r>
        <w:rPr>
          <w:spacing w:val="68"/>
        </w:rPr>
        <w:t xml:space="preserve">  </w:t>
      </w:r>
      <w:r>
        <w:t>простого</w:t>
      </w:r>
      <w:r>
        <w:rPr>
          <w:spacing w:val="73"/>
        </w:rPr>
        <w:t xml:space="preserve">  </w:t>
      </w:r>
      <w:r>
        <w:t>повторяющегося</w:t>
      </w:r>
      <w:r>
        <w:rPr>
          <w:spacing w:val="74"/>
        </w:rPr>
        <w:t xml:space="preserve">  </w:t>
      </w:r>
      <w:r>
        <w:t>движения</w:t>
      </w:r>
      <w:r>
        <w:rPr>
          <w:spacing w:val="71"/>
        </w:rPr>
        <w:t xml:space="preserve">  </w:t>
      </w:r>
      <w:r>
        <w:t>изображения в виртуальном редакторе GIF-анимации.</w:t>
      </w:r>
    </w:p>
    <w:p w:rsidR="007A46EE" w:rsidRDefault="009E1D98">
      <w:pPr>
        <w:pStyle w:val="a3"/>
        <w:spacing w:before="6" w:line="360" w:lineRule="auto"/>
        <w:ind w:right="143" w:firstLine="710"/>
      </w:pPr>
      <w:r>
        <w:t>Освоить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проводить</w:t>
      </w:r>
      <w:r>
        <w:rPr>
          <w:spacing w:val="40"/>
        </w:rPr>
        <w:t xml:space="preserve"> </w:t>
      </w:r>
      <w:r>
        <w:t>компьютерные</w:t>
      </w:r>
      <w:r>
        <w:rPr>
          <w:spacing w:val="40"/>
        </w:rPr>
        <w:t xml:space="preserve"> </w:t>
      </w:r>
      <w:r>
        <w:t>презентации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программе</w:t>
      </w:r>
      <w:r>
        <w:rPr>
          <w:spacing w:val="40"/>
        </w:rPr>
        <w:t xml:space="preserve"> </w:t>
      </w:r>
      <w:r>
        <w:t>PowerPoint</w:t>
      </w:r>
      <w:r>
        <w:rPr>
          <w:spacing w:val="40"/>
        </w:rPr>
        <w:t xml:space="preserve"> </w:t>
      </w:r>
      <w:r>
        <w:t>по темам изучаемого материала, собирая в поисковых системах нужный материал, и</w:t>
      </w:r>
      <w:r>
        <w:t>ли на основе собственных фотографий и фотографий своих рисунков, выполнять шрифтовые надписи наиболее важных определений, названий, положений, которые надо помнить и знать.</w:t>
      </w:r>
    </w:p>
    <w:p w:rsidR="007A46EE" w:rsidRDefault="009E1D98">
      <w:pPr>
        <w:pStyle w:val="a3"/>
        <w:spacing w:line="362" w:lineRule="auto"/>
        <w:ind w:right="152" w:firstLine="710"/>
      </w:pPr>
      <w:r>
        <w:t>Совершать виртуальные тематические путешествия по художественным музеям мира.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37"/>
        <w:ind w:left="0"/>
        <w:jc w:val="left"/>
      </w:pPr>
    </w:p>
    <w:p w:rsidR="007A46EE" w:rsidRDefault="009E1D98">
      <w:pPr>
        <w:pStyle w:val="1"/>
        <w:numPr>
          <w:ilvl w:val="0"/>
          <w:numId w:val="80"/>
        </w:numPr>
        <w:tabs>
          <w:tab w:val="left" w:pos="846"/>
        </w:tabs>
        <w:spacing w:before="1"/>
        <w:ind w:left="846" w:hanging="421"/>
        <w:jc w:val="both"/>
      </w:pPr>
      <w:bookmarkStart w:id="22" w:name="30._Рабочая_программа_по_учебному_предме"/>
      <w:bookmarkEnd w:id="22"/>
      <w:r>
        <w:t>Рабочая</w:t>
      </w:r>
      <w:r>
        <w:rPr>
          <w:spacing w:val="-18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учебному</w:t>
      </w:r>
      <w:r>
        <w:rPr>
          <w:spacing w:val="-11"/>
        </w:rPr>
        <w:t xml:space="preserve"> </w:t>
      </w:r>
      <w:r>
        <w:t>предмету</w:t>
      </w:r>
      <w:r>
        <w:rPr>
          <w:spacing w:val="-15"/>
        </w:rPr>
        <w:t xml:space="preserve"> </w:t>
      </w:r>
      <w:r>
        <w:rPr>
          <w:spacing w:val="-2"/>
        </w:rPr>
        <w:t>«Музыка».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7"/>
        </w:tabs>
        <w:spacing w:before="143" w:line="362" w:lineRule="auto"/>
        <w:ind w:right="148" w:firstLine="850"/>
        <w:jc w:val="both"/>
        <w:rPr>
          <w:sz w:val="28"/>
        </w:rPr>
      </w:pPr>
      <w:r>
        <w:rPr>
          <w:sz w:val="28"/>
        </w:rPr>
        <w:t xml:space="preserve">Рабочая программа по учебному предмету «Музыка» (предметная область «Искусство») (далее соответственно – программа по музыке, музыка) включает пояснительную записку, содержание обучения, </w:t>
      </w:r>
      <w:r>
        <w:rPr>
          <w:sz w:val="28"/>
        </w:rPr>
        <w:t>планируемые результаты освоения программы по музыке.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7"/>
        </w:tabs>
        <w:spacing w:line="362" w:lineRule="auto"/>
        <w:ind w:right="151" w:firstLine="850"/>
        <w:jc w:val="both"/>
        <w:rPr>
          <w:sz w:val="28"/>
        </w:rPr>
      </w:pPr>
      <w:r>
        <w:rPr>
          <w:sz w:val="28"/>
        </w:rPr>
        <w:t>Пояснительная записка отражает общие цели и задачи изучения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музыки, место в структуре учебного плана, а также подходы к отбору содержания и планируемым результатам.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7"/>
        </w:tabs>
        <w:spacing w:line="360" w:lineRule="auto"/>
        <w:ind w:right="151" w:firstLine="850"/>
        <w:jc w:val="both"/>
        <w:rPr>
          <w:sz w:val="28"/>
        </w:rPr>
      </w:pPr>
      <w:r>
        <w:rPr>
          <w:sz w:val="28"/>
        </w:rPr>
        <w:t>Содержание обучения раскрывает содержательные линии, которые предлагаются для изучения на уровне начального общего образования. Содержание 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завершается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перечнем универсальных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3"/>
          <w:sz w:val="28"/>
        </w:rPr>
        <w:t xml:space="preserve"> </w:t>
      </w:r>
      <w:r>
        <w:rPr>
          <w:sz w:val="28"/>
        </w:rPr>
        <w:t>(познавательных, коммуникативных и регулятивных), которые возможно формировать средствами музыки с учётом возрастных особенностей обучающихся на уровне начального общего образования.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7"/>
        </w:tabs>
        <w:spacing w:line="360" w:lineRule="auto"/>
        <w:ind w:right="146" w:firstLine="850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музыке включают личностные,</w:t>
      </w:r>
      <w:r>
        <w:rPr>
          <w:spacing w:val="40"/>
          <w:sz w:val="28"/>
        </w:rPr>
        <w:t xml:space="preserve"> </w:t>
      </w:r>
      <w:r>
        <w:rPr>
          <w:sz w:val="28"/>
        </w:rPr>
        <w:t>метапредметные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предметные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40"/>
          <w:sz w:val="28"/>
        </w:rPr>
        <w:t xml:space="preserve"> </w:t>
      </w:r>
      <w:r>
        <w:rPr>
          <w:sz w:val="28"/>
        </w:rPr>
        <w:t>весь</w:t>
      </w:r>
      <w:r>
        <w:rPr>
          <w:spacing w:val="40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40"/>
          <w:sz w:val="28"/>
        </w:rPr>
        <w:t xml:space="preserve"> </w:t>
      </w:r>
      <w:r>
        <w:rPr>
          <w:sz w:val="28"/>
        </w:rPr>
        <w:t>обучения на уровне начального общего образования. Предметные результаты, формируемые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ходе изучения музыки, сгруппированы по учебным модулям.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7"/>
        </w:tabs>
        <w:spacing w:line="320" w:lineRule="exact"/>
        <w:ind w:left="1907" w:hanging="632"/>
        <w:jc w:val="both"/>
        <w:rPr>
          <w:sz w:val="28"/>
        </w:rPr>
      </w:pPr>
      <w:r>
        <w:rPr>
          <w:spacing w:val="-2"/>
          <w:sz w:val="28"/>
        </w:rPr>
        <w:t>Пояснительная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записка.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8"/>
        </w:tabs>
        <w:spacing w:before="147" w:line="362" w:lineRule="auto"/>
        <w:ind w:right="165" w:firstLine="850"/>
        <w:jc w:val="both"/>
        <w:rPr>
          <w:sz w:val="28"/>
        </w:rPr>
      </w:pPr>
      <w:r>
        <w:rPr>
          <w:sz w:val="28"/>
        </w:rPr>
        <w:t>Программа по музыке разработана с це</w:t>
      </w:r>
      <w:r>
        <w:rPr>
          <w:sz w:val="28"/>
        </w:rPr>
        <w:t>лью оказания методической помощи учителю музыки в создании рабочей программы по учебному предмету.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8"/>
        </w:tabs>
        <w:spacing w:before="3"/>
        <w:ind w:left="2118" w:hanging="843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-16"/>
          <w:sz w:val="28"/>
        </w:rPr>
        <w:t xml:space="preserve"> </w:t>
      </w:r>
      <w:r>
        <w:rPr>
          <w:sz w:val="28"/>
        </w:rPr>
        <w:t>позволит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учителю:</w:t>
      </w:r>
    </w:p>
    <w:p w:rsidR="007A46EE" w:rsidRDefault="009E1D98">
      <w:pPr>
        <w:pStyle w:val="a3"/>
        <w:spacing w:before="153" w:line="360" w:lineRule="auto"/>
        <w:ind w:right="141" w:firstLine="850"/>
      </w:pPr>
      <w:r>
        <w:t>реализовать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процессе</w:t>
      </w:r>
      <w:r>
        <w:rPr>
          <w:spacing w:val="40"/>
        </w:rPr>
        <w:t xml:space="preserve">  </w:t>
      </w:r>
      <w:r>
        <w:t>преподавания</w:t>
      </w:r>
      <w:r>
        <w:rPr>
          <w:spacing w:val="40"/>
        </w:rPr>
        <w:t xml:space="preserve">  </w:t>
      </w:r>
      <w:r>
        <w:t>музыки</w:t>
      </w:r>
      <w:r>
        <w:rPr>
          <w:spacing w:val="40"/>
        </w:rPr>
        <w:t xml:space="preserve">  </w:t>
      </w:r>
      <w:r>
        <w:t>современные</w:t>
      </w:r>
      <w:r>
        <w:rPr>
          <w:spacing w:val="40"/>
        </w:rPr>
        <w:t xml:space="preserve">  </w:t>
      </w:r>
      <w:r>
        <w:t>подходы</w:t>
      </w:r>
      <w:r>
        <w:rPr>
          <w:spacing w:val="80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4"/>
        </w:rPr>
        <w:t xml:space="preserve"> </w:t>
      </w:r>
      <w:r>
        <w:t>личностных, метапредметных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</w:t>
      </w:r>
      <w:r>
        <w:t>тных</w:t>
      </w:r>
      <w:r>
        <w:rPr>
          <w:spacing w:val="-1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обучения, сформулированных в ФГОС НОО; определить и структурировать планируемые результаты</w:t>
      </w:r>
      <w:r>
        <w:rPr>
          <w:spacing w:val="40"/>
        </w:rPr>
        <w:t xml:space="preserve">  </w:t>
      </w:r>
      <w:r>
        <w:t>обучения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содержание</w:t>
      </w:r>
      <w:r>
        <w:rPr>
          <w:spacing w:val="40"/>
        </w:rPr>
        <w:t xml:space="preserve">  </w:t>
      </w:r>
      <w:r>
        <w:t>учебного</w:t>
      </w:r>
      <w:r>
        <w:rPr>
          <w:spacing w:val="40"/>
        </w:rPr>
        <w:t xml:space="preserve">  </w:t>
      </w:r>
      <w:r>
        <w:t>предмета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годам</w:t>
      </w:r>
      <w:r>
        <w:rPr>
          <w:spacing w:val="40"/>
        </w:rPr>
        <w:t xml:space="preserve">  </w:t>
      </w:r>
      <w:r>
        <w:t>обучения в соответствии с ФГОС НОО, а также на основе планируемых результатов духовно- нравственного развития, воспитания и социализации обучающихся, представленных в федеральной рабочей программе воспитания;</w:t>
      </w:r>
    </w:p>
    <w:p w:rsidR="007A46EE" w:rsidRDefault="009E1D98">
      <w:pPr>
        <w:pStyle w:val="a3"/>
        <w:spacing w:before="4"/>
        <w:ind w:left="1275"/>
      </w:pPr>
      <w:r>
        <w:t>разработать</w:t>
      </w:r>
      <w:r>
        <w:rPr>
          <w:spacing w:val="20"/>
        </w:rPr>
        <w:t xml:space="preserve"> </w:t>
      </w:r>
      <w:r>
        <w:t>календарно-тематическое</w:t>
      </w:r>
      <w:r>
        <w:rPr>
          <w:spacing w:val="25"/>
        </w:rPr>
        <w:t xml:space="preserve"> </w:t>
      </w:r>
      <w:r>
        <w:t>планировани</w:t>
      </w:r>
      <w:r>
        <w:t>е</w:t>
      </w:r>
      <w:r>
        <w:rPr>
          <w:spacing w:val="27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учётом</w:t>
      </w:r>
      <w:r>
        <w:rPr>
          <w:spacing w:val="27"/>
        </w:rPr>
        <w:t xml:space="preserve"> </w:t>
      </w:r>
      <w:r>
        <w:rPr>
          <w:spacing w:val="-2"/>
        </w:rPr>
        <w:t>особенностей</w:t>
      </w:r>
    </w:p>
    <w:p w:rsidR="007A46EE" w:rsidRDefault="007A46EE">
      <w:pPr>
        <w:pStyle w:val="a3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rPr>
          <w:spacing w:val="-2"/>
        </w:rPr>
        <w:t>конкретного</w:t>
      </w:r>
      <w:r>
        <w:rPr>
          <w:spacing w:val="-5"/>
        </w:rPr>
        <w:t xml:space="preserve"> </w:t>
      </w:r>
      <w:r>
        <w:rPr>
          <w:spacing w:val="-2"/>
        </w:rPr>
        <w:t>региона, образовательной</w:t>
      </w:r>
      <w:r>
        <w:rPr>
          <w:spacing w:val="-3"/>
        </w:rPr>
        <w:t xml:space="preserve"> </w:t>
      </w:r>
      <w:r>
        <w:rPr>
          <w:spacing w:val="-2"/>
        </w:rPr>
        <w:t>организации, класса.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8"/>
        </w:tabs>
        <w:spacing w:before="158" w:line="360" w:lineRule="auto"/>
        <w:ind w:right="142" w:firstLine="850"/>
        <w:jc w:val="both"/>
        <w:rPr>
          <w:sz w:val="28"/>
        </w:rPr>
      </w:pPr>
      <w:r>
        <w:rPr>
          <w:sz w:val="28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</w:t>
      </w:r>
      <w:r>
        <w:rPr>
          <w:spacing w:val="80"/>
          <w:sz w:val="28"/>
        </w:rPr>
        <w:t xml:space="preserve">  </w:t>
      </w:r>
      <w:r>
        <w:rPr>
          <w:sz w:val="28"/>
        </w:rPr>
        <w:t>обучающегося</w:t>
      </w:r>
      <w:r>
        <w:rPr>
          <w:spacing w:val="80"/>
          <w:sz w:val="28"/>
        </w:rPr>
        <w:t xml:space="preserve">  </w:t>
      </w:r>
      <w:r>
        <w:rPr>
          <w:sz w:val="28"/>
        </w:rPr>
        <w:t>–</w:t>
      </w:r>
      <w:r>
        <w:rPr>
          <w:spacing w:val="80"/>
          <w:sz w:val="28"/>
        </w:rPr>
        <w:t xml:space="preserve">  </w:t>
      </w:r>
      <w:r>
        <w:rPr>
          <w:sz w:val="28"/>
        </w:rPr>
        <w:t>как</w:t>
      </w:r>
      <w:r>
        <w:rPr>
          <w:spacing w:val="80"/>
          <w:sz w:val="28"/>
        </w:rPr>
        <w:t xml:space="preserve">  </w:t>
      </w:r>
      <w:r>
        <w:rPr>
          <w:sz w:val="28"/>
        </w:rPr>
        <w:t>способ,</w:t>
      </w:r>
      <w:r>
        <w:rPr>
          <w:spacing w:val="80"/>
          <w:sz w:val="28"/>
        </w:rPr>
        <w:t xml:space="preserve">  </w:t>
      </w:r>
      <w:r>
        <w:rPr>
          <w:sz w:val="28"/>
        </w:rPr>
        <w:t>форма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опыт</w:t>
      </w:r>
      <w:r>
        <w:rPr>
          <w:spacing w:val="80"/>
          <w:sz w:val="28"/>
        </w:rPr>
        <w:t xml:space="preserve">  </w:t>
      </w:r>
      <w:r>
        <w:rPr>
          <w:sz w:val="28"/>
        </w:rPr>
        <w:t>самовыражения и естественного радостного мировосприятия.</w:t>
      </w:r>
    </w:p>
    <w:p w:rsidR="007A46EE" w:rsidRDefault="009E1D98">
      <w:pPr>
        <w:pStyle w:val="a3"/>
        <w:spacing w:line="360" w:lineRule="auto"/>
        <w:ind w:right="137" w:firstLine="850"/>
      </w:pPr>
      <w:r>
        <w:t>В течение периода начального общего образования необходимо заложить основы</w:t>
      </w:r>
      <w:r>
        <w:rPr>
          <w:spacing w:val="40"/>
        </w:rPr>
        <w:t xml:space="preserve"> </w:t>
      </w:r>
      <w:r>
        <w:t>будущей</w:t>
      </w:r>
      <w:r>
        <w:rPr>
          <w:spacing w:val="40"/>
        </w:rPr>
        <w:t xml:space="preserve"> </w:t>
      </w:r>
      <w:r>
        <w:t>музыкальной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личности,</w:t>
      </w:r>
      <w:r>
        <w:rPr>
          <w:spacing w:val="80"/>
        </w:rPr>
        <w:t xml:space="preserve"> </w:t>
      </w:r>
      <w:r>
        <w:t>сформировать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80"/>
        </w:rPr>
        <w:t xml:space="preserve"> </w:t>
      </w:r>
      <w:r>
        <w:t>о многообразии проявлен</w:t>
      </w:r>
      <w:r>
        <w:t>ий музыкального искусства в жизни современного</w:t>
      </w:r>
      <w:r>
        <w:rPr>
          <w:spacing w:val="40"/>
        </w:rPr>
        <w:t xml:space="preserve"> </w:t>
      </w:r>
      <w:r>
        <w:t>человека и общества. В содержании программы по музыке представлены различные пласты</w:t>
      </w:r>
      <w:r>
        <w:rPr>
          <w:spacing w:val="80"/>
        </w:rPr>
        <w:t xml:space="preserve"> </w:t>
      </w:r>
      <w:r>
        <w:t>музыкального</w:t>
      </w:r>
      <w:r>
        <w:rPr>
          <w:spacing w:val="80"/>
        </w:rPr>
        <w:t xml:space="preserve"> </w:t>
      </w:r>
      <w:r>
        <w:t>искусства:</w:t>
      </w:r>
      <w:r>
        <w:rPr>
          <w:spacing w:val="80"/>
        </w:rPr>
        <w:t xml:space="preserve"> </w:t>
      </w:r>
      <w:r>
        <w:t>фольклор,</w:t>
      </w:r>
      <w:r>
        <w:rPr>
          <w:spacing w:val="80"/>
        </w:rPr>
        <w:t xml:space="preserve"> </w:t>
      </w:r>
      <w:r>
        <w:t>классическая,</w:t>
      </w:r>
      <w:r>
        <w:rPr>
          <w:spacing w:val="80"/>
        </w:rPr>
        <w:t xml:space="preserve"> </w:t>
      </w:r>
      <w:r>
        <w:t>современная</w:t>
      </w:r>
      <w:r>
        <w:rPr>
          <w:spacing w:val="80"/>
        </w:rPr>
        <w:t xml:space="preserve"> </w:t>
      </w:r>
      <w:r>
        <w:t>музыка,</w:t>
      </w:r>
      <w:r>
        <w:rPr>
          <w:spacing w:val="40"/>
        </w:rPr>
        <w:t xml:space="preserve"> </w:t>
      </w:r>
      <w:r>
        <w:t>в том числе наиболее достойные образцы массовой музыкальн</w:t>
      </w:r>
      <w:r>
        <w:t>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</w:t>
      </w:r>
      <w:r>
        <w:t>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7A46EE" w:rsidRDefault="009E1D98">
      <w:pPr>
        <w:pStyle w:val="a3"/>
        <w:spacing w:before="3" w:line="360" w:lineRule="auto"/>
        <w:ind w:right="145" w:firstLine="850"/>
      </w:pPr>
      <w:r>
        <w:t>Программа</w:t>
      </w:r>
      <w:r>
        <w:rPr>
          <w:spacing w:val="70"/>
          <w:w w:val="150"/>
        </w:rPr>
        <w:t xml:space="preserve">  </w:t>
      </w:r>
      <w:r>
        <w:t>по</w:t>
      </w:r>
      <w:r>
        <w:rPr>
          <w:spacing w:val="71"/>
          <w:w w:val="150"/>
        </w:rPr>
        <w:t xml:space="preserve">  </w:t>
      </w:r>
      <w:r>
        <w:t>музыке</w:t>
      </w:r>
      <w:r>
        <w:rPr>
          <w:spacing w:val="71"/>
          <w:w w:val="150"/>
        </w:rPr>
        <w:t xml:space="preserve">  </w:t>
      </w:r>
      <w:r>
        <w:t>предусматривает</w:t>
      </w:r>
      <w:r>
        <w:rPr>
          <w:spacing w:val="71"/>
          <w:w w:val="150"/>
        </w:rPr>
        <w:t xml:space="preserve">  </w:t>
      </w:r>
      <w:r>
        <w:t>знакомство</w:t>
      </w:r>
      <w:r>
        <w:rPr>
          <w:spacing w:val="71"/>
          <w:w w:val="150"/>
        </w:rPr>
        <w:t xml:space="preserve">  </w:t>
      </w:r>
      <w:r>
        <w:t>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осознание</w:t>
      </w:r>
      <w:r>
        <w:rPr>
          <w:spacing w:val="80"/>
        </w:rPr>
        <w:t xml:space="preserve"> </w:t>
      </w:r>
      <w:r>
        <w:t>тех</w:t>
      </w:r>
      <w:r>
        <w:rPr>
          <w:spacing w:val="80"/>
        </w:rPr>
        <w:t xml:space="preserve"> </w:t>
      </w:r>
      <w:r>
        <w:t>ос</w:t>
      </w:r>
      <w:r>
        <w:t>обых</w:t>
      </w:r>
      <w:r>
        <w:rPr>
          <w:spacing w:val="80"/>
        </w:rPr>
        <w:t xml:space="preserve"> </w:t>
      </w:r>
      <w:r>
        <w:t>мыслей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чувств,</w:t>
      </w:r>
      <w:r>
        <w:rPr>
          <w:spacing w:val="80"/>
        </w:rPr>
        <w:t xml:space="preserve"> </w:t>
      </w:r>
      <w:r>
        <w:t>состояний,</w:t>
      </w:r>
      <w:r>
        <w:rPr>
          <w:spacing w:val="80"/>
        </w:rPr>
        <w:t xml:space="preserve"> </w:t>
      </w:r>
      <w:r>
        <w:t>отношений</w:t>
      </w:r>
      <w:r>
        <w:rPr>
          <w:spacing w:val="80"/>
        </w:rPr>
        <w:t xml:space="preserve"> </w:t>
      </w:r>
      <w:r>
        <w:t>к жизни, самому себе, другим людям, которые несёт в себе музыка.</w:t>
      </w:r>
    </w:p>
    <w:p w:rsidR="007A46EE" w:rsidRDefault="009E1D98">
      <w:pPr>
        <w:pStyle w:val="a3"/>
        <w:spacing w:before="3" w:line="360" w:lineRule="auto"/>
        <w:ind w:right="146" w:firstLine="850"/>
      </w:pPr>
      <w:r>
        <w:t>Свойственная музыкальному восприятию идентификация с лирическим героем</w:t>
      </w:r>
      <w:r>
        <w:rPr>
          <w:spacing w:val="80"/>
        </w:rPr>
        <w:t xml:space="preserve">  </w:t>
      </w:r>
      <w:r>
        <w:t>произведения</w:t>
      </w:r>
      <w:r>
        <w:rPr>
          <w:spacing w:val="80"/>
        </w:rPr>
        <w:t xml:space="preserve">  </w:t>
      </w:r>
      <w:r>
        <w:t>является</w:t>
      </w:r>
      <w:r>
        <w:rPr>
          <w:spacing w:val="40"/>
        </w:rPr>
        <w:t xml:space="preserve">  </w:t>
      </w:r>
      <w:r>
        <w:t>уникальным</w:t>
      </w:r>
      <w:r>
        <w:rPr>
          <w:spacing w:val="80"/>
        </w:rPr>
        <w:t xml:space="preserve">  </w:t>
      </w:r>
      <w:r>
        <w:t>психологическим</w:t>
      </w:r>
      <w:r>
        <w:rPr>
          <w:spacing w:val="80"/>
        </w:rPr>
        <w:t xml:space="preserve">  </w:t>
      </w:r>
      <w:r>
        <w:t>механизмом для формиров</w:t>
      </w:r>
      <w:r>
        <w:t>ания мировоззрения обучающегося опосредованным недирективным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</w:t>
      </w:r>
      <w:r>
        <w:t xml:space="preserve">е системе традиционных российских </w:t>
      </w:r>
      <w:r>
        <w:rPr>
          <w:spacing w:val="-2"/>
        </w:rPr>
        <w:t>ценностей.</w:t>
      </w:r>
    </w:p>
    <w:p w:rsidR="007A46EE" w:rsidRDefault="007A46EE">
      <w:pPr>
        <w:pStyle w:val="a3"/>
        <w:spacing w:line="360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48" w:firstLine="850"/>
      </w:pPr>
      <w: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</w:t>
      </w:r>
      <w:r>
        <w:t>ется эмоциональная осознанность, рефлексивная установка личности в целом.</w:t>
      </w:r>
    </w:p>
    <w:p w:rsidR="007A46EE" w:rsidRDefault="009E1D98">
      <w:pPr>
        <w:pStyle w:val="a3"/>
        <w:spacing w:line="360" w:lineRule="auto"/>
        <w:ind w:right="134" w:firstLine="850"/>
      </w:pPr>
      <w:r>
        <w:t>Особая роль в организации музыкальных занятий в программе по музыке принадлежит</w:t>
      </w:r>
      <w:r>
        <w:rPr>
          <w:spacing w:val="80"/>
        </w:rPr>
        <w:t xml:space="preserve">  </w:t>
      </w:r>
      <w:r>
        <w:t>игровым</w:t>
      </w:r>
      <w:r>
        <w:rPr>
          <w:spacing w:val="80"/>
        </w:rPr>
        <w:t xml:space="preserve">  </w:t>
      </w:r>
      <w:r>
        <w:t>формам</w:t>
      </w:r>
      <w:r>
        <w:rPr>
          <w:spacing w:val="80"/>
        </w:rPr>
        <w:t xml:space="preserve">  </w:t>
      </w:r>
      <w:r>
        <w:t>деятельности,</w:t>
      </w:r>
      <w:r>
        <w:rPr>
          <w:spacing w:val="80"/>
        </w:rPr>
        <w:t xml:space="preserve">  </w:t>
      </w:r>
      <w:r>
        <w:t>которые</w:t>
      </w:r>
      <w:r>
        <w:rPr>
          <w:spacing w:val="80"/>
        </w:rPr>
        <w:t xml:space="preserve">  </w:t>
      </w:r>
      <w:r>
        <w:t>рассматриваются как широкий спектр конкретных приёмов и мето</w:t>
      </w:r>
      <w:r>
        <w:t>дов, внутренне присущих самому искусству – от традиционных фольклорных игр и театрализованных представлений</w:t>
      </w:r>
      <w:r>
        <w:rPr>
          <w:spacing w:val="40"/>
        </w:rPr>
        <w:t xml:space="preserve"> </w:t>
      </w:r>
      <w:r>
        <w:t>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8"/>
        </w:tabs>
        <w:spacing w:before="1" w:line="360" w:lineRule="auto"/>
        <w:ind w:right="143" w:firstLine="850"/>
        <w:jc w:val="both"/>
        <w:rPr>
          <w:sz w:val="28"/>
        </w:rPr>
      </w:pPr>
      <w:r>
        <w:rPr>
          <w:sz w:val="28"/>
        </w:rPr>
        <w:t>Основная цель прог</w:t>
      </w:r>
      <w:r>
        <w:rPr>
          <w:sz w:val="28"/>
        </w:rPr>
        <w:t>раммы по музыке – воспитание музыкальной культуры как части общей духовной культуры обучающихся. Основным содержанием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музыкального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обучения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воспитания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является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личный и коллективный опыт проживания и осознания специфического комплекса эмоций, чувст</w:t>
      </w:r>
      <w:r>
        <w:rPr>
          <w:sz w:val="28"/>
        </w:rPr>
        <w:t>в, образов, идей, порождаемых ситуациями эстетического восприятия (постижение мира через переживание, самовыражение через творчество, духовно- нравственное становление, воспитание чуткости к внутреннему миру другого человека через опыт сотворчества и сопер</w:t>
      </w:r>
      <w:r>
        <w:rPr>
          <w:sz w:val="28"/>
        </w:rPr>
        <w:t>еживания).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8"/>
        </w:tabs>
        <w:spacing w:before="1" w:line="357" w:lineRule="auto"/>
        <w:ind w:right="159" w:firstLine="850"/>
        <w:jc w:val="both"/>
        <w:rPr>
          <w:sz w:val="28"/>
        </w:rPr>
      </w:pPr>
      <w:r>
        <w:rPr>
          <w:sz w:val="28"/>
        </w:rPr>
        <w:t>В процессе конкретизации учебных целей их реализация осуществляется по следующим направлениям:</w:t>
      </w:r>
    </w:p>
    <w:p w:rsidR="007A46EE" w:rsidRDefault="009E1D98">
      <w:pPr>
        <w:pStyle w:val="a3"/>
        <w:spacing w:before="6" w:line="362" w:lineRule="auto"/>
        <w:ind w:right="155" w:firstLine="850"/>
      </w:pPr>
      <w:r>
        <w:t>становление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ценностей,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единстве</w:t>
      </w:r>
      <w:r>
        <w:rPr>
          <w:spacing w:val="40"/>
        </w:rPr>
        <w:t xml:space="preserve"> </w:t>
      </w:r>
      <w:r>
        <w:t>эмоциональной и познавательной сферы;</w:t>
      </w:r>
    </w:p>
    <w:p w:rsidR="007A46EE" w:rsidRDefault="009E1D98">
      <w:pPr>
        <w:pStyle w:val="a3"/>
        <w:spacing w:line="362" w:lineRule="auto"/>
        <w:ind w:right="150" w:firstLine="850"/>
      </w:pPr>
      <w: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7A46EE" w:rsidRDefault="009E1D98">
      <w:pPr>
        <w:pStyle w:val="a3"/>
        <w:spacing w:line="362" w:lineRule="auto"/>
        <w:ind w:right="166" w:firstLine="850"/>
      </w:pPr>
      <w:r>
        <w:t>формирование творческих способностей ребёнка, развитие внутренней мотивации</w:t>
      </w:r>
      <w:r>
        <w:t xml:space="preserve"> к музицированию.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8"/>
        </w:tabs>
        <w:spacing w:line="362" w:lineRule="auto"/>
        <w:ind w:right="151" w:firstLine="850"/>
        <w:jc w:val="both"/>
        <w:rPr>
          <w:sz w:val="28"/>
        </w:rPr>
      </w:pPr>
      <w:r>
        <w:rPr>
          <w:sz w:val="28"/>
        </w:rPr>
        <w:t xml:space="preserve">Важнейшие задачи обучения музыке на уровне начального общего </w:t>
      </w:r>
      <w:r>
        <w:rPr>
          <w:spacing w:val="-2"/>
          <w:sz w:val="28"/>
        </w:rPr>
        <w:t>образования:</w:t>
      </w:r>
    </w:p>
    <w:p w:rsidR="007A46EE" w:rsidRDefault="009E1D98">
      <w:pPr>
        <w:pStyle w:val="a3"/>
        <w:spacing w:line="319" w:lineRule="exact"/>
        <w:ind w:left="1275"/>
      </w:pPr>
      <w:r>
        <w:t>формирование</w:t>
      </w:r>
      <w:r>
        <w:rPr>
          <w:spacing w:val="56"/>
        </w:rPr>
        <w:t xml:space="preserve">  </w:t>
      </w:r>
      <w:r>
        <w:t>эмоционально-ценностной</w:t>
      </w:r>
      <w:r>
        <w:rPr>
          <w:spacing w:val="56"/>
        </w:rPr>
        <w:t xml:space="preserve">  </w:t>
      </w:r>
      <w:r>
        <w:t>отзывчивости</w:t>
      </w:r>
      <w:r>
        <w:rPr>
          <w:spacing w:val="57"/>
        </w:rPr>
        <w:t xml:space="preserve">  </w:t>
      </w:r>
      <w:r>
        <w:t>на</w:t>
      </w:r>
      <w:r>
        <w:rPr>
          <w:spacing w:val="61"/>
        </w:rPr>
        <w:t xml:space="preserve">  </w:t>
      </w:r>
      <w:r>
        <w:rPr>
          <w:spacing w:val="-2"/>
        </w:rPr>
        <w:t>прекрасное</w:t>
      </w:r>
    </w:p>
    <w:p w:rsidR="007A46EE" w:rsidRDefault="007A46EE">
      <w:pPr>
        <w:pStyle w:val="a3"/>
        <w:spacing w:line="319" w:lineRule="exac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t>в</w:t>
      </w:r>
      <w:r>
        <w:rPr>
          <w:spacing w:val="-9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rPr>
          <w:spacing w:val="-2"/>
        </w:rPr>
        <w:t>искусстве;</w:t>
      </w:r>
    </w:p>
    <w:p w:rsidR="007A46EE" w:rsidRDefault="009E1D98">
      <w:pPr>
        <w:pStyle w:val="a3"/>
        <w:spacing w:before="158" w:line="360" w:lineRule="auto"/>
        <w:ind w:right="160" w:firstLine="850"/>
      </w:pPr>
      <w:r>
        <w:t>формирование позитивного взгляда на окружающий мир, га</w:t>
      </w:r>
      <w:r>
        <w:t xml:space="preserve">рмонизация взаимодействия с природой, обществом, самим собой через доступные формы </w:t>
      </w:r>
      <w:r>
        <w:rPr>
          <w:spacing w:val="-2"/>
        </w:rPr>
        <w:t>музицирования;</w:t>
      </w:r>
    </w:p>
    <w:p w:rsidR="007A46EE" w:rsidRDefault="009E1D98">
      <w:pPr>
        <w:pStyle w:val="a3"/>
        <w:spacing w:before="1" w:line="360" w:lineRule="auto"/>
        <w:ind w:right="139" w:firstLine="850"/>
      </w:pPr>
      <w:r>
        <w:t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</w:t>
      </w:r>
      <w:r>
        <w:t>нний опыт эмоционального переживания;</w:t>
      </w:r>
    </w:p>
    <w:p w:rsidR="007A46EE" w:rsidRDefault="009E1D98">
      <w:pPr>
        <w:pStyle w:val="a3"/>
        <w:spacing w:before="1" w:line="360" w:lineRule="auto"/>
        <w:ind w:right="155" w:firstLine="850"/>
      </w:pPr>
      <w: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7A46EE" w:rsidRDefault="009E1D98">
      <w:pPr>
        <w:pStyle w:val="a3"/>
        <w:spacing w:before="2" w:line="360" w:lineRule="auto"/>
        <w:ind w:right="141" w:firstLine="850"/>
      </w:pPr>
      <w:r>
        <w:t>овладение предметными умениями и</w:t>
      </w:r>
      <w:r>
        <w:t xml:space="preserve">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</w:t>
      </w:r>
      <w:r>
        <w:t>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7A46EE" w:rsidRDefault="009E1D98">
      <w:pPr>
        <w:pStyle w:val="a3"/>
        <w:spacing w:line="362" w:lineRule="auto"/>
        <w:ind w:right="152" w:firstLine="850"/>
      </w:pPr>
      <w:r>
        <w:t>изучение</w:t>
      </w:r>
      <w:r>
        <w:rPr>
          <w:spacing w:val="80"/>
        </w:rPr>
        <w:t xml:space="preserve">  </w:t>
      </w:r>
      <w:r>
        <w:t>закономерностей</w:t>
      </w:r>
      <w:r>
        <w:rPr>
          <w:spacing w:val="80"/>
        </w:rPr>
        <w:t xml:space="preserve">  </w:t>
      </w:r>
      <w:r>
        <w:t>музыкального</w:t>
      </w:r>
      <w:r>
        <w:rPr>
          <w:spacing w:val="80"/>
        </w:rPr>
        <w:t xml:space="preserve">  </w:t>
      </w:r>
      <w:r>
        <w:t>искусства:</w:t>
      </w:r>
      <w:r>
        <w:rPr>
          <w:spacing w:val="80"/>
        </w:rPr>
        <w:t xml:space="preserve">  </w:t>
      </w:r>
      <w:r>
        <w:t>интонационная</w:t>
      </w:r>
      <w:r>
        <w:rPr>
          <w:spacing w:val="80"/>
        </w:rPr>
        <w:t xml:space="preserve"> </w:t>
      </w:r>
      <w:r>
        <w:t>и жанровая природа музыки, основные выразительные средства, элементы музыкального языка;</w:t>
      </w:r>
    </w:p>
    <w:p w:rsidR="007A46EE" w:rsidRDefault="009E1D98">
      <w:pPr>
        <w:pStyle w:val="a3"/>
        <w:spacing w:line="364" w:lineRule="auto"/>
        <w:ind w:right="166" w:firstLine="850"/>
      </w:pPr>
      <w:r>
        <w:t>воспитание уважения к культурному наследию России, присвоение интонационно-образного строя отечественной музыкальной культуры;</w:t>
      </w:r>
    </w:p>
    <w:p w:rsidR="007A46EE" w:rsidRDefault="009E1D98">
      <w:pPr>
        <w:pStyle w:val="a3"/>
        <w:spacing w:line="360" w:lineRule="auto"/>
        <w:ind w:right="132" w:firstLine="850"/>
      </w:pPr>
      <w:r>
        <w:t>расширение</w:t>
      </w:r>
      <w:r>
        <w:rPr>
          <w:spacing w:val="80"/>
        </w:rPr>
        <w:t xml:space="preserve">   </w:t>
      </w:r>
      <w:r>
        <w:t>кругозора,</w:t>
      </w:r>
      <w:r>
        <w:rPr>
          <w:spacing w:val="80"/>
        </w:rPr>
        <w:t xml:space="preserve">   </w:t>
      </w:r>
      <w:r>
        <w:t>воспитание</w:t>
      </w:r>
      <w:r>
        <w:rPr>
          <w:spacing w:val="80"/>
        </w:rPr>
        <w:t xml:space="preserve">   </w:t>
      </w:r>
      <w:r>
        <w:t>л</w:t>
      </w:r>
      <w:r>
        <w:t>юбознательности,</w:t>
      </w:r>
      <w:r>
        <w:rPr>
          <w:spacing w:val="80"/>
        </w:rPr>
        <w:t xml:space="preserve">   </w:t>
      </w:r>
      <w:r>
        <w:t>интереса к</w:t>
      </w:r>
      <w:r>
        <w:rPr>
          <w:spacing w:val="40"/>
        </w:rPr>
        <w:t xml:space="preserve"> </w:t>
      </w:r>
      <w:r>
        <w:t>музыкальной</w:t>
      </w:r>
      <w:r>
        <w:rPr>
          <w:spacing w:val="40"/>
        </w:rPr>
        <w:t xml:space="preserve"> </w:t>
      </w:r>
      <w:r>
        <w:t>культуре</w:t>
      </w:r>
      <w:r>
        <w:rPr>
          <w:spacing w:val="78"/>
        </w:rPr>
        <w:t xml:space="preserve"> </w:t>
      </w:r>
      <w:r>
        <w:t>России,</w:t>
      </w:r>
      <w:r>
        <w:rPr>
          <w:spacing w:val="78"/>
        </w:rPr>
        <w:t xml:space="preserve"> </w:t>
      </w:r>
      <w:r>
        <w:t>ее</w:t>
      </w:r>
      <w:r>
        <w:rPr>
          <w:spacing w:val="67"/>
        </w:rPr>
        <w:t xml:space="preserve"> </w:t>
      </w:r>
      <w:r>
        <w:t>регионов,</w:t>
      </w:r>
      <w:r>
        <w:rPr>
          <w:spacing w:val="78"/>
        </w:rPr>
        <w:t xml:space="preserve"> </w:t>
      </w:r>
      <w:r>
        <w:t>этнических</w:t>
      </w:r>
      <w:r>
        <w:rPr>
          <w:spacing w:val="40"/>
        </w:rPr>
        <w:t xml:space="preserve"> </w:t>
      </w:r>
      <w:r>
        <w:t>групп,</w:t>
      </w:r>
      <w:r>
        <w:rPr>
          <w:spacing w:val="78"/>
        </w:rPr>
        <w:t xml:space="preserve"> </w:t>
      </w:r>
      <w:r>
        <w:t>малой</w:t>
      </w:r>
      <w:r>
        <w:rPr>
          <w:spacing w:val="80"/>
        </w:rPr>
        <w:t xml:space="preserve"> </w:t>
      </w:r>
      <w:r>
        <w:t>родины, а также к музыкальной культуре других стран, культур, времён и народов.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8"/>
        </w:tabs>
        <w:spacing w:line="360" w:lineRule="auto"/>
        <w:ind w:right="150" w:firstLine="850"/>
        <w:jc w:val="both"/>
        <w:rPr>
          <w:sz w:val="28"/>
        </w:rPr>
      </w:pPr>
      <w:r>
        <w:rPr>
          <w:sz w:val="28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</w:t>
      </w:r>
      <w:r>
        <w:rPr>
          <w:spacing w:val="-2"/>
          <w:sz w:val="28"/>
        </w:rPr>
        <w:t>содержания.</w:t>
      </w:r>
    </w:p>
    <w:p w:rsidR="007A46EE" w:rsidRDefault="009E1D98">
      <w:pPr>
        <w:pStyle w:val="a3"/>
        <w:spacing w:line="320" w:lineRule="exact"/>
        <w:ind w:left="1275"/>
      </w:pPr>
      <w:r>
        <w:t>Содержание</w:t>
      </w:r>
      <w:r>
        <w:rPr>
          <w:spacing w:val="-10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стр</w:t>
      </w:r>
      <w:r>
        <w:t>уктурно</w:t>
      </w:r>
      <w:r>
        <w:rPr>
          <w:spacing w:val="-7"/>
        </w:rPr>
        <w:t xml:space="preserve"> </w:t>
      </w:r>
      <w:r>
        <w:t>представлено</w:t>
      </w:r>
      <w:r>
        <w:rPr>
          <w:spacing w:val="-6"/>
        </w:rPr>
        <w:t xml:space="preserve"> </w:t>
      </w:r>
      <w:r>
        <w:t>восемью</w:t>
      </w:r>
      <w:r>
        <w:rPr>
          <w:spacing w:val="-11"/>
        </w:rPr>
        <w:t xml:space="preserve"> </w:t>
      </w:r>
      <w:r>
        <w:rPr>
          <w:spacing w:val="-2"/>
        </w:rPr>
        <w:t>модулями</w:t>
      </w:r>
    </w:p>
    <w:p w:rsidR="007A46EE" w:rsidRDefault="007A46EE">
      <w:pPr>
        <w:pStyle w:val="a3"/>
        <w:spacing w:line="320" w:lineRule="exac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left="1275" w:right="5604" w:hanging="851"/>
        <w:jc w:val="left"/>
      </w:pPr>
      <w:r>
        <w:rPr>
          <w:spacing w:val="-2"/>
        </w:rPr>
        <w:t>(тематическими</w:t>
      </w:r>
      <w:r>
        <w:rPr>
          <w:spacing w:val="-9"/>
        </w:rPr>
        <w:t xml:space="preserve"> </w:t>
      </w:r>
      <w:r>
        <w:rPr>
          <w:spacing w:val="-2"/>
        </w:rPr>
        <w:t>линиями): инвариантные:</w:t>
      </w:r>
    </w:p>
    <w:p w:rsidR="007A46EE" w:rsidRDefault="009E1D98">
      <w:pPr>
        <w:pStyle w:val="a3"/>
        <w:spacing w:before="8" w:line="357" w:lineRule="auto"/>
        <w:ind w:left="1275" w:right="4024"/>
        <w:jc w:val="left"/>
      </w:pPr>
      <w:r>
        <w:t>модуль</w:t>
      </w:r>
      <w:r>
        <w:rPr>
          <w:spacing w:val="-18"/>
        </w:rPr>
        <w:t xml:space="preserve"> </w:t>
      </w:r>
      <w:r>
        <w:t>№</w:t>
      </w:r>
      <w:r>
        <w:rPr>
          <w:spacing w:val="-17"/>
        </w:rPr>
        <w:t xml:space="preserve"> </w:t>
      </w:r>
      <w:r>
        <w:t>1</w:t>
      </w:r>
      <w:r>
        <w:rPr>
          <w:spacing w:val="-18"/>
        </w:rPr>
        <w:t xml:space="preserve"> </w:t>
      </w:r>
      <w:r>
        <w:t>«Народная</w:t>
      </w:r>
      <w:r>
        <w:rPr>
          <w:spacing w:val="-17"/>
        </w:rPr>
        <w:t xml:space="preserve"> </w:t>
      </w:r>
      <w:r>
        <w:t>музыка</w:t>
      </w:r>
      <w:r>
        <w:rPr>
          <w:spacing w:val="-18"/>
        </w:rPr>
        <w:t xml:space="preserve"> </w:t>
      </w:r>
      <w:r>
        <w:t>России»; модуль № 2 «Классическая музыка»;</w:t>
      </w:r>
    </w:p>
    <w:p w:rsidR="007A46EE" w:rsidRDefault="009E1D98">
      <w:pPr>
        <w:pStyle w:val="a3"/>
        <w:spacing w:before="5" w:line="362" w:lineRule="auto"/>
        <w:ind w:left="1275" w:right="3808"/>
        <w:jc w:val="left"/>
      </w:pPr>
      <w:r>
        <w:t>модуль</w:t>
      </w:r>
      <w:r>
        <w:rPr>
          <w:spacing w:val="-17"/>
        </w:rPr>
        <w:t xml:space="preserve"> </w:t>
      </w:r>
      <w:r>
        <w:t>№</w:t>
      </w:r>
      <w:r>
        <w:rPr>
          <w:spacing w:val="-17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«Музыка</w:t>
      </w:r>
      <w:r>
        <w:rPr>
          <w:spacing w:val="-11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 xml:space="preserve">человека» </w:t>
      </w:r>
      <w:r>
        <w:rPr>
          <w:spacing w:val="-2"/>
        </w:rPr>
        <w:t>вариативные:</w:t>
      </w:r>
    </w:p>
    <w:p w:rsidR="007A46EE" w:rsidRDefault="009E1D98">
      <w:pPr>
        <w:pStyle w:val="a3"/>
        <w:spacing w:before="2" w:line="362" w:lineRule="auto"/>
        <w:ind w:left="1275" w:right="4494"/>
        <w:jc w:val="left"/>
      </w:pPr>
      <w:r>
        <w:t>модуль</w:t>
      </w:r>
      <w:r>
        <w:rPr>
          <w:spacing w:val="-18"/>
        </w:rPr>
        <w:t xml:space="preserve"> </w:t>
      </w:r>
      <w:r>
        <w:t>№</w:t>
      </w:r>
      <w:r>
        <w:rPr>
          <w:spacing w:val="-17"/>
        </w:rPr>
        <w:t xml:space="preserve"> </w:t>
      </w:r>
      <w:r>
        <w:t>4</w:t>
      </w:r>
      <w:r>
        <w:rPr>
          <w:spacing w:val="-18"/>
        </w:rPr>
        <w:t xml:space="preserve"> </w:t>
      </w:r>
      <w:r>
        <w:t>«Музыка</w:t>
      </w:r>
      <w:r>
        <w:rPr>
          <w:spacing w:val="-17"/>
        </w:rPr>
        <w:t xml:space="preserve"> </w:t>
      </w:r>
      <w:r>
        <w:t>народов</w:t>
      </w:r>
      <w:r>
        <w:rPr>
          <w:spacing w:val="-18"/>
        </w:rPr>
        <w:t xml:space="preserve"> </w:t>
      </w:r>
      <w:r>
        <w:t>мира»; модуль № 5 «Духовная музыка»;</w:t>
      </w:r>
    </w:p>
    <w:p w:rsidR="007A46EE" w:rsidRDefault="009E1D98">
      <w:pPr>
        <w:pStyle w:val="a3"/>
        <w:spacing w:line="319" w:lineRule="exact"/>
        <w:ind w:left="1275"/>
        <w:jc w:val="left"/>
      </w:pPr>
      <w:r>
        <w:t>модуль</w:t>
      </w:r>
      <w:r>
        <w:rPr>
          <w:spacing w:val="-11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«Музыка</w:t>
      </w:r>
      <w:r>
        <w:rPr>
          <w:spacing w:val="-8"/>
        </w:rPr>
        <w:t xml:space="preserve"> </w:t>
      </w:r>
      <w:r>
        <w:t>театра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кино»;</w:t>
      </w:r>
    </w:p>
    <w:p w:rsidR="007A46EE" w:rsidRDefault="009E1D98">
      <w:pPr>
        <w:pStyle w:val="a3"/>
        <w:spacing w:before="149" w:line="362" w:lineRule="auto"/>
        <w:ind w:left="1275" w:right="3288"/>
        <w:jc w:val="left"/>
      </w:pPr>
      <w:r>
        <w:t>модуль</w:t>
      </w:r>
      <w:r>
        <w:rPr>
          <w:spacing w:val="-18"/>
        </w:rPr>
        <w:t xml:space="preserve"> </w:t>
      </w:r>
      <w:r>
        <w:t>№</w:t>
      </w:r>
      <w:r>
        <w:rPr>
          <w:spacing w:val="-17"/>
        </w:rPr>
        <w:t xml:space="preserve"> </w:t>
      </w:r>
      <w:r>
        <w:t>7</w:t>
      </w:r>
      <w:r>
        <w:rPr>
          <w:spacing w:val="-18"/>
        </w:rPr>
        <w:t xml:space="preserve"> </w:t>
      </w:r>
      <w:r>
        <w:t>«Современная</w:t>
      </w:r>
      <w:r>
        <w:rPr>
          <w:spacing w:val="-17"/>
        </w:rPr>
        <w:t xml:space="preserve"> </w:t>
      </w:r>
      <w:r>
        <w:t>музыкальная</w:t>
      </w:r>
      <w:r>
        <w:rPr>
          <w:spacing w:val="-18"/>
        </w:rPr>
        <w:t xml:space="preserve"> </w:t>
      </w:r>
      <w:r>
        <w:t>культура»; модуль № 8 «Музыкальная грамота»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8"/>
        </w:tabs>
        <w:spacing w:line="362" w:lineRule="auto"/>
        <w:ind w:right="158" w:firstLine="850"/>
        <w:jc w:val="both"/>
        <w:rPr>
          <w:sz w:val="28"/>
        </w:rPr>
      </w:pPr>
      <w:r>
        <w:rPr>
          <w:sz w:val="28"/>
        </w:rPr>
        <w:t>Каждый модуль состоит из нескольких тематических блоков. Модульный принцип допускает перестановку блоков, перераспределение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количества учебных часов между блоками.</w:t>
      </w:r>
    </w:p>
    <w:p w:rsidR="007A46EE" w:rsidRDefault="009E1D98">
      <w:pPr>
        <w:pStyle w:val="a3"/>
        <w:spacing w:line="360" w:lineRule="auto"/>
        <w:ind w:right="140" w:firstLine="850"/>
      </w:pPr>
      <w:r>
        <w:t>Вариативная компоновка тематических блоков позволяет существенно расширить формы и виды деят</w:t>
      </w:r>
      <w:r>
        <w:t>ельности за счёт внеурочных и внеклассных мероприятий</w:t>
      </w:r>
      <w:r>
        <w:rPr>
          <w:spacing w:val="80"/>
        </w:rPr>
        <w:t xml:space="preserve">  </w:t>
      </w:r>
      <w:r>
        <w:t>–</w:t>
      </w:r>
      <w:r>
        <w:rPr>
          <w:spacing w:val="80"/>
        </w:rPr>
        <w:t xml:space="preserve">  </w:t>
      </w:r>
      <w:r>
        <w:t>посещений</w:t>
      </w:r>
      <w:r>
        <w:rPr>
          <w:spacing w:val="80"/>
        </w:rPr>
        <w:t xml:space="preserve">  </w:t>
      </w:r>
      <w:r>
        <w:t>театров,</w:t>
      </w:r>
      <w:r>
        <w:rPr>
          <w:spacing w:val="80"/>
        </w:rPr>
        <w:t xml:space="preserve">  </w:t>
      </w:r>
      <w:r>
        <w:t>музеев,</w:t>
      </w:r>
      <w:r>
        <w:rPr>
          <w:spacing w:val="80"/>
        </w:rPr>
        <w:t xml:space="preserve">  </w:t>
      </w:r>
      <w:r>
        <w:t>концертных</w:t>
      </w:r>
      <w:r>
        <w:rPr>
          <w:spacing w:val="80"/>
        </w:rPr>
        <w:t xml:space="preserve">  </w:t>
      </w:r>
      <w:r>
        <w:t>залов,</w:t>
      </w:r>
      <w:r>
        <w:rPr>
          <w:spacing w:val="80"/>
        </w:rPr>
        <w:t xml:space="preserve">  </w:t>
      </w:r>
      <w:r>
        <w:t>работы над исследовательскими и творческими проектами. В таком случае количество часов, отводимых на изучение данной темы, увеличивается за счёт вне</w:t>
      </w:r>
      <w:r>
        <w:t>урочной деятельности в рамках часов, предусмотренных эстетическим направлением плана внеурочной деятельности образовательной организации.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8"/>
        </w:tabs>
        <w:spacing w:line="360" w:lineRule="auto"/>
        <w:ind w:right="136" w:firstLine="850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число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часов,</w:t>
      </w:r>
      <w:r>
        <w:rPr>
          <w:spacing w:val="80"/>
          <w:sz w:val="28"/>
        </w:rPr>
        <w:t xml:space="preserve"> </w:t>
      </w:r>
      <w:r>
        <w:rPr>
          <w:sz w:val="28"/>
        </w:rPr>
        <w:t>рекомендованных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- 135</w:t>
      </w:r>
      <w:r>
        <w:rPr>
          <w:spacing w:val="65"/>
          <w:sz w:val="28"/>
        </w:rPr>
        <w:t xml:space="preserve"> </w:t>
      </w:r>
      <w:r>
        <w:rPr>
          <w:sz w:val="28"/>
        </w:rPr>
        <w:t>часов: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1</w:t>
      </w:r>
      <w:r>
        <w:rPr>
          <w:spacing w:val="65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67"/>
          <w:sz w:val="28"/>
        </w:rPr>
        <w:t xml:space="preserve"> </w:t>
      </w:r>
      <w:r>
        <w:rPr>
          <w:sz w:val="28"/>
        </w:rPr>
        <w:t>–</w:t>
      </w:r>
      <w:r>
        <w:rPr>
          <w:spacing w:val="61"/>
          <w:sz w:val="28"/>
        </w:rPr>
        <w:t xml:space="preserve"> </w:t>
      </w:r>
      <w:r>
        <w:rPr>
          <w:sz w:val="28"/>
        </w:rPr>
        <w:t>33</w:t>
      </w:r>
      <w:r>
        <w:rPr>
          <w:spacing w:val="60"/>
          <w:sz w:val="28"/>
        </w:rPr>
        <w:t xml:space="preserve"> </w:t>
      </w:r>
      <w:r>
        <w:rPr>
          <w:sz w:val="28"/>
        </w:rPr>
        <w:t>часа</w:t>
      </w:r>
      <w:r>
        <w:rPr>
          <w:spacing w:val="62"/>
          <w:sz w:val="28"/>
        </w:rPr>
        <w:t xml:space="preserve"> </w:t>
      </w:r>
      <w:r>
        <w:rPr>
          <w:sz w:val="28"/>
        </w:rPr>
        <w:t>(1</w:t>
      </w:r>
      <w:r>
        <w:rPr>
          <w:spacing w:val="60"/>
          <w:sz w:val="28"/>
        </w:rPr>
        <w:t xml:space="preserve"> </w:t>
      </w:r>
      <w:r>
        <w:rPr>
          <w:sz w:val="28"/>
        </w:rPr>
        <w:t>час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67"/>
          <w:sz w:val="28"/>
        </w:rPr>
        <w:t xml:space="preserve"> </w:t>
      </w:r>
      <w:r>
        <w:rPr>
          <w:sz w:val="28"/>
        </w:rPr>
        <w:t>во</w:t>
      </w:r>
      <w:r>
        <w:rPr>
          <w:spacing w:val="60"/>
          <w:sz w:val="28"/>
        </w:rPr>
        <w:t xml:space="preserve"> </w:t>
      </w:r>
      <w:r>
        <w:rPr>
          <w:sz w:val="28"/>
        </w:rPr>
        <w:t>2</w:t>
      </w:r>
      <w:r>
        <w:rPr>
          <w:spacing w:val="6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67"/>
          <w:sz w:val="28"/>
        </w:rPr>
        <w:t xml:space="preserve"> </w:t>
      </w:r>
      <w:r>
        <w:rPr>
          <w:sz w:val="28"/>
        </w:rPr>
        <w:t>–</w:t>
      </w:r>
      <w:r>
        <w:rPr>
          <w:spacing w:val="60"/>
          <w:sz w:val="28"/>
        </w:rPr>
        <w:t xml:space="preserve"> </w:t>
      </w:r>
      <w:r>
        <w:rPr>
          <w:sz w:val="28"/>
        </w:rPr>
        <w:t>34</w:t>
      </w:r>
      <w:r>
        <w:rPr>
          <w:spacing w:val="60"/>
          <w:sz w:val="28"/>
        </w:rPr>
        <w:t xml:space="preserve"> </w:t>
      </w:r>
      <w:r>
        <w:rPr>
          <w:sz w:val="28"/>
        </w:rPr>
        <w:t>часа</w:t>
      </w:r>
      <w:r>
        <w:rPr>
          <w:spacing w:val="62"/>
          <w:sz w:val="28"/>
        </w:rPr>
        <w:t xml:space="preserve"> </w:t>
      </w:r>
      <w:r>
        <w:rPr>
          <w:sz w:val="28"/>
        </w:rPr>
        <w:t>(1</w:t>
      </w:r>
      <w:r>
        <w:rPr>
          <w:spacing w:val="40"/>
          <w:sz w:val="28"/>
        </w:rPr>
        <w:t xml:space="preserve"> </w:t>
      </w:r>
      <w:r>
        <w:rPr>
          <w:sz w:val="28"/>
        </w:rPr>
        <w:t>час в</w:t>
      </w:r>
      <w:r>
        <w:rPr>
          <w:spacing w:val="59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69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3</w:t>
      </w:r>
      <w:r>
        <w:rPr>
          <w:spacing w:val="66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72"/>
          <w:sz w:val="28"/>
        </w:rPr>
        <w:t xml:space="preserve"> </w:t>
      </w:r>
      <w:r>
        <w:rPr>
          <w:sz w:val="28"/>
        </w:rPr>
        <w:t>–</w:t>
      </w:r>
      <w:r>
        <w:rPr>
          <w:spacing w:val="66"/>
          <w:sz w:val="28"/>
        </w:rPr>
        <w:t xml:space="preserve"> </w:t>
      </w:r>
      <w:r>
        <w:rPr>
          <w:sz w:val="28"/>
        </w:rPr>
        <w:t>34</w:t>
      </w:r>
      <w:r>
        <w:rPr>
          <w:spacing w:val="66"/>
          <w:sz w:val="28"/>
        </w:rPr>
        <w:t xml:space="preserve"> </w:t>
      </w:r>
      <w:r>
        <w:rPr>
          <w:sz w:val="28"/>
        </w:rPr>
        <w:t>часа</w:t>
      </w:r>
      <w:r>
        <w:rPr>
          <w:spacing w:val="68"/>
          <w:sz w:val="28"/>
        </w:rPr>
        <w:t xml:space="preserve"> </w:t>
      </w:r>
      <w:r>
        <w:rPr>
          <w:sz w:val="28"/>
        </w:rPr>
        <w:t>(1</w:t>
      </w:r>
      <w:r>
        <w:rPr>
          <w:spacing w:val="66"/>
          <w:sz w:val="28"/>
        </w:rPr>
        <w:t xml:space="preserve"> </w:t>
      </w:r>
      <w:r>
        <w:rPr>
          <w:sz w:val="28"/>
        </w:rPr>
        <w:t>час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73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4</w:t>
      </w:r>
      <w:r>
        <w:rPr>
          <w:spacing w:val="66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77"/>
          <w:sz w:val="28"/>
        </w:rPr>
        <w:t xml:space="preserve"> </w:t>
      </w:r>
      <w:r>
        <w:rPr>
          <w:sz w:val="28"/>
        </w:rPr>
        <w:t>–</w:t>
      </w:r>
      <w:r>
        <w:rPr>
          <w:spacing w:val="66"/>
          <w:sz w:val="28"/>
        </w:rPr>
        <w:t xml:space="preserve"> </w:t>
      </w:r>
      <w:r>
        <w:rPr>
          <w:sz w:val="28"/>
        </w:rPr>
        <w:t>34</w:t>
      </w:r>
      <w:r>
        <w:rPr>
          <w:spacing w:val="66"/>
          <w:sz w:val="28"/>
        </w:rPr>
        <w:t xml:space="preserve"> </w:t>
      </w:r>
      <w:r>
        <w:rPr>
          <w:sz w:val="28"/>
        </w:rPr>
        <w:t>часа</w:t>
      </w:r>
      <w:r>
        <w:rPr>
          <w:spacing w:val="68"/>
          <w:sz w:val="28"/>
        </w:rPr>
        <w:t xml:space="preserve"> </w:t>
      </w:r>
      <w:r>
        <w:rPr>
          <w:sz w:val="28"/>
        </w:rPr>
        <w:t>(1</w:t>
      </w:r>
      <w:r>
        <w:rPr>
          <w:spacing w:val="70"/>
          <w:sz w:val="28"/>
        </w:rPr>
        <w:t xml:space="preserve"> </w:t>
      </w:r>
      <w:r>
        <w:rPr>
          <w:sz w:val="28"/>
        </w:rPr>
        <w:t>час в неделю).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256"/>
        </w:tabs>
        <w:spacing w:before="1" w:line="360" w:lineRule="auto"/>
        <w:ind w:right="146" w:firstLine="850"/>
        <w:jc w:val="both"/>
        <w:rPr>
          <w:sz w:val="28"/>
        </w:rPr>
      </w:pPr>
      <w:r>
        <w:rPr>
          <w:sz w:val="28"/>
        </w:rPr>
        <w:t>При разработке рабочей программы по музыке образовательная организация</w:t>
      </w:r>
      <w:r>
        <w:rPr>
          <w:spacing w:val="80"/>
          <w:sz w:val="28"/>
        </w:rPr>
        <w:t xml:space="preserve">  </w:t>
      </w:r>
      <w:r>
        <w:rPr>
          <w:sz w:val="28"/>
        </w:rPr>
        <w:t>вправе</w:t>
      </w:r>
      <w:r>
        <w:rPr>
          <w:spacing w:val="80"/>
          <w:sz w:val="28"/>
        </w:rPr>
        <w:t xml:space="preserve">  </w:t>
      </w:r>
      <w:r>
        <w:rPr>
          <w:sz w:val="28"/>
        </w:rPr>
        <w:t>использовать</w:t>
      </w:r>
      <w:r>
        <w:rPr>
          <w:spacing w:val="80"/>
          <w:sz w:val="28"/>
        </w:rPr>
        <w:t xml:space="preserve">  </w:t>
      </w:r>
      <w:r>
        <w:rPr>
          <w:sz w:val="28"/>
        </w:rPr>
        <w:t>возможности</w:t>
      </w:r>
      <w:r>
        <w:rPr>
          <w:spacing w:val="80"/>
          <w:sz w:val="28"/>
        </w:rPr>
        <w:t xml:space="preserve">  </w:t>
      </w:r>
      <w:r>
        <w:rPr>
          <w:sz w:val="28"/>
        </w:rPr>
        <w:t>сетевого</w:t>
      </w:r>
      <w:r>
        <w:rPr>
          <w:spacing w:val="80"/>
          <w:sz w:val="28"/>
        </w:rPr>
        <w:t xml:space="preserve">  </w:t>
      </w:r>
      <w:r>
        <w:rPr>
          <w:sz w:val="28"/>
        </w:rPr>
        <w:t>взаимодействия,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 том числе с ор</w:t>
      </w:r>
      <w:r>
        <w:rPr>
          <w:sz w:val="28"/>
        </w:rPr>
        <w:t>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:rsidR="007A46EE" w:rsidRDefault="007A46EE">
      <w:pPr>
        <w:pStyle w:val="a5"/>
        <w:spacing w:line="360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41" w:firstLine="850"/>
      </w:pPr>
      <w: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</w:t>
      </w:r>
      <w:r>
        <w:rPr>
          <w:spacing w:val="80"/>
        </w:rPr>
        <w:t xml:space="preserve">   </w:t>
      </w:r>
      <w:r>
        <w:t>театрализованных</w:t>
      </w:r>
      <w:r>
        <w:rPr>
          <w:spacing w:val="78"/>
        </w:rPr>
        <w:t xml:space="preserve">   </w:t>
      </w:r>
      <w:r>
        <w:t>действиях,</w:t>
      </w:r>
      <w:r>
        <w:rPr>
          <w:spacing w:val="80"/>
        </w:rPr>
        <w:t xml:space="preserve">   </w:t>
      </w:r>
      <w:r>
        <w:t>в</w:t>
      </w:r>
      <w:r>
        <w:rPr>
          <w:spacing w:val="79"/>
        </w:rPr>
        <w:t xml:space="preserve">   </w:t>
      </w:r>
      <w:r>
        <w:t>том</w:t>
      </w:r>
      <w:r>
        <w:rPr>
          <w:spacing w:val="80"/>
        </w:rPr>
        <w:t xml:space="preserve">   </w:t>
      </w:r>
      <w:r>
        <w:t>числе</w:t>
      </w:r>
      <w:r>
        <w:rPr>
          <w:spacing w:val="80"/>
        </w:rPr>
        <w:t xml:space="preserve">   </w:t>
      </w:r>
      <w:r>
        <w:t>основанных на межпредметных связях с такими учебными пр</w:t>
      </w:r>
      <w:r>
        <w:t>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907"/>
        </w:tabs>
        <w:spacing w:line="364" w:lineRule="auto"/>
        <w:ind w:right="160" w:firstLine="850"/>
        <w:jc w:val="both"/>
        <w:rPr>
          <w:sz w:val="28"/>
        </w:rPr>
      </w:pPr>
      <w:r>
        <w:rPr>
          <w:sz w:val="28"/>
        </w:rPr>
        <w:t xml:space="preserve">Содержание обучения музыке на уровне начального общего </w:t>
      </w:r>
      <w:r>
        <w:rPr>
          <w:spacing w:val="-2"/>
          <w:sz w:val="28"/>
        </w:rPr>
        <w:t>образования.</w:t>
      </w:r>
    </w:p>
    <w:p w:rsidR="007A46EE" w:rsidRDefault="009E1D98">
      <w:pPr>
        <w:pStyle w:val="a3"/>
        <w:spacing w:line="318" w:lineRule="exact"/>
        <w:ind w:left="1275"/>
      </w:pPr>
      <w:r>
        <w:t>Инвариантные</w:t>
      </w:r>
      <w:r>
        <w:rPr>
          <w:spacing w:val="38"/>
        </w:rPr>
        <w:t xml:space="preserve"> </w:t>
      </w:r>
      <w:r>
        <w:rPr>
          <w:spacing w:val="-2"/>
        </w:rPr>
        <w:t>модули:</w:t>
      </w:r>
    </w:p>
    <w:p w:rsidR="007A46EE" w:rsidRDefault="009E1D98">
      <w:pPr>
        <w:pStyle w:val="1"/>
        <w:numPr>
          <w:ilvl w:val="2"/>
          <w:numId w:val="80"/>
        </w:numPr>
        <w:tabs>
          <w:tab w:val="left" w:pos="2112"/>
        </w:tabs>
        <w:spacing w:before="161"/>
        <w:ind w:left="2112" w:hanging="837"/>
        <w:jc w:val="both"/>
      </w:pPr>
      <w:bookmarkStart w:id="23" w:name="30.6.1._Модуль_№_1_«Народная_музыка_Росс"/>
      <w:bookmarkEnd w:id="23"/>
      <w:r>
        <w:t>Модуль</w:t>
      </w:r>
      <w:r>
        <w:rPr>
          <w:spacing w:val="-10"/>
        </w:rPr>
        <w:t xml:space="preserve"> </w:t>
      </w:r>
      <w:r>
        <w:t>№</w:t>
      </w:r>
      <w:r>
        <w:rPr>
          <w:spacing w:val="-16"/>
        </w:rPr>
        <w:t xml:space="preserve"> </w:t>
      </w:r>
      <w:r>
        <w:t>1</w:t>
      </w:r>
      <w:r>
        <w:rPr>
          <w:spacing w:val="-11"/>
        </w:rPr>
        <w:t xml:space="preserve"> </w:t>
      </w:r>
      <w:r>
        <w:t>«Народная</w:t>
      </w:r>
      <w:r>
        <w:rPr>
          <w:spacing w:val="-16"/>
        </w:rPr>
        <w:t xml:space="preserve"> </w:t>
      </w:r>
      <w:r>
        <w:t>музыка</w:t>
      </w:r>
      <w:r>
        <w:rPr>
          <w:spacing w:val="-6"/>
        </w:rPr>
        <w:t xml:space="preserve"> </w:t>
      </w:r>
      <w:r>
        <w:rPr>
          <w:spacing w:val="-2"/>
        </w:rPr>
        <w:t>России».</w:t>
      </w:r>
    </w:p>
    <w:p w:rsidR="007A46EE" w:rsidRDefault="009E1D98">
      <w:pPr>
        <w:pStyle w:val="a3"/>
        <w:spacing w:before="153" w:line="360" w:lineRule="auto"/>
        <w:ind w:right="135" w:firstLine="850"/>
      </w:pPr>
      <w:r>
        <w:t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</w:t>
      </w:r>
      <w:r>
        <w:t>а и разнообразия музыки должна быть музыкальная культура родного края, своего</w:t>
      </w:r>
      <w:r>
        <w:rPr>
          <w:spacing w:val="40"/>
        </w:rPr>
        <w:t xml:space="preserve"> </w:t>
      </w:r>
      <w:r>
        <w:t>народа,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нашей</w:t>
      </w:r>
      <w:r>
        <w:rPr>
          <w:spacing w:val="80"/>
        </w:rPr>
        <w:t xml:space="preserve"> </w:t>
      </w:r>
      <w:r>
        <w:t>страны.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обеспечить</w:t>
      </w:r>
      <w:r>
        <w:rPr>
          <w:spacing w:val="40"/>
        </w:rPr>
        <w:t xml:space="preserve"> </w:t>
      </w:r>
      <w:r>
        <w:t>глубокое</w:t>
      </w:r>
      <w:r>
        <w:rPr>
          <w:spacing w:val="80"/>
        </w:rPr>
        <w:t xml:space="preserve"> </w:t>
      </w:r>
      <w:r>
        <w:t>и содержательное освоение основ традиционного фольклора, отталкиваясь в первую очередь от материнского и детск</w:t>
      </w:r>
      <w:r>
        <w:t>ого фольклора, календарных обрядов и праздников. Особое внимание необходимо уделить подлинному, аутентичному звучанию народной</w:t>
      </w:r>
      <w:r>
        <w:rPr>
          <w:spacing w:val="69"/>
        </w:rPr>
        <w:t xml:space="preserve">  </w:t>
      </w:r>
      <w:r>
        <w:t>музыки,</w:t>
      </w:r>
      <w:r>
        <w:rPr>
          <w:spacing w:val="70"/>
        </w:rPr>
        <w:t xml:space="preserve">  </w:t>
      </w:r>
      <w:r>
        <w:t>научить</w:t>
      </w:r>
      <w:r>
        <w:rPr>
          <w:spacing w:val="68"/>
        </w:rPr>
        <w:t xml:space="preserve">  </w:t>
      </w:r>
      <w:r>
        <w:t>детей</w:t>
      </w:r>
      <w:r>
        <w:rPr>
          <w:spacing w:val="67"/>
        </w:rPr>
        <w:t xml:space="preserve">  </w:t>
      </w:r>
      <w:r>
        <w:t>отличать</w:t>
      </w:r>
      <w:r>
        <w:rPr>
          <w:spacing w:val="68"/>
        </w:rPr>
        <w:t xml:space="preserve">  </w:t>
      </w:r>
      <w:r>
        <w:t>настоящую</w:t>
      </w:r>
      <w:r>
        <w:rPr>
          <w:spacing w:val="69"/>
        </w:rPr>
        <w:t xml:space="preserve">  </w:t>
      </w:r>
      <w:r>
        <w:t>народную</w:t>
      </w:r>
      <w:r>
        <w:rPr>
          <w:spacing w:val="68"/>
        </w:rPr>
        <w:t xml:space="preserve">  </w:t>
      </w:r>
      <w:r>
        <w:t>музыку от эстрадных шоу-программ, эксплуатирующих фольклорный колорит.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spacing w:before="11"/>
        <w:ind w:left="2328" w:hanging="1053"/>
        <w:jc w:val="both"/>
      </w:pPr>
      <w:bookmarkStart w:id="24" w:name="30.6.1.1._Край,_в_котором_ты_живёшь."/>
      <w:bookmarkEnd w:id="24"/>
      <w:r>
        <w:t>К</w:t>
      </w:r>
      <w:r>
        <w:t>рай,</w:t>
      </w:r>
      <w:r>
        <w:rPr>
          <w:spacing w:val="-12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котором</w:t>
      </w:r>
      <w:r>
        <w:rPr>
          <w:spacing w:val="-5"/>
        </w:rPr>
        <w:t xml:space="preserve"> </w:t>
      </w:r>
      <w:r>
        <w:t>ты</w:t>
      </w:r>
      <w:r>
        <w:rPr>
          <w:spacing w:val="-18"/>
        </w:rPr>
        <w:t xml:space="preserve"> </w:t>
      </w:r>
      <w:r>
        <w:rPr>
          <w:spacing w:val="-2"/>
        </w:rPr>
        <w:t>живёшь.</w:t>
      </w:r>
    </w:p>
    <w:p w:rsidR="007A46EE" w:rsidRDefault="009E1D98">
      <w:pPr>
        <w:pStyle w:val="a3"/>
        <w:tabs>
          <w:tab w:val="left" w:pos="3085"/>
          <w:tab w:val="left" w:pos="4953"/>
          <w:tab w:val="left" w:pos="6345"/>
          <w:tab w:val="left" w:pos="7340"/>
          <w:tab w:val="left" w:pos="8598"/>
          <w:tab w:val="left" w:pos="9673"/>
        </w:tabs>
        <w:spacing w:before="153" w:line="357" w:lineRule="auto"/>
        <w:ind w:right="162" w:firstLine="850"/>
        <w:jc w:val="left"/>
      </w:pPr>
      <w:r>
        <w:rPr>
          <w:spacing w:val="-2"/>
        </w:rPr>
        <w:t>Содержание:</w:t>
      </w:r>
      <w:r>
        <w:tab/>
      </w:r>
      <w:r>
        <w:rPr>
          <w:spacing w:val="-2"/>
        </w:rPr>
        <w:t>музыкальные</w:t>
      </w:r>
      <w:r>
        <w:tab/>
      </w:r>
      <w:r>
        <w:rPr>
          <w:spacing w:val="-2"/>
        </w:rPr>
        <w:t>традиции</w:t>
      </w:r>
      <w:r>
        <w:tab/>
      </w:r>
      <w:r>
        <w:rPr>
          <w:spacing w:val="-2"/>
        </w:rPr>
        <w:t>малой</w:t>
      </w:r>
      <w:r>
        <w:tab/>
      </w:r>
      <w:r>
        <w:rPr>
          <w:spacing w:val="-2"/>
        </w:rPr>
        <w:t>Родины.</w:t>
      </w:r>
      <w:r>
        <w:tab/>
      </w:r>
      <w:r>
        <w:rPr>
          <w:spacing w:val="-2"/>
        </w:rPr>
        <w:t>Песни,</w:t>
      </w:r>
      <w:r>
        <w:tab/>
      </w:r>
      <w:r>
        <w:rPr>
          <w:spacing w:val="-4"/>
        </w:rPr>
        <w:t xml:space="preserve">обряды, </w:t>
      </w:r>
      <w:r>
        <w:t>музыкальные инструменты.</w:t>
      </w:r>
    </w:p>
    <w:p w:rsidR="007A46EE" w:rsidRDefault="009E1D98">
      <w:pPr>
        <w:pStyle w:val="a3"/>
        <w:spacing w:before="5"/>
        <w:ind w:left="1275"/>
        <w:jc w:val="left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tabs>
          <w:tab w:val="left" w:pos="3147"/>
          <w:tab w:val="left" w:pos="4862"/>
          <w:tab w:val="left" w:pos="6249"/>
          <w:tab w:val="left" w:pos="8372"/>
          <w:tab w:val="left" w:pos="9957"/>
        </w:tabs>
        <w:spacing w:before="158" w:line="362" w:lineRule="auto"/>
        <w:ind w:right="149" w:firstLine="850"/>
        <w:jc w:val="left"/>
      </w:pPr>
      <w:r>
        <w:rPr>
          <w:spacing w:val="-2"/>
        </w:rPr>
        <w:t>разучивание,</w:t>
      </w:r>
      <w:r>
        <w:tab/>
      </w:r>
      <w:r>
        <w:rPr>
          <w:spacing w:val="-2"/>
        </w:rPr>
        <w:t>исполнение</w:t>
      </w:r>
      <w:r>
        <w:tab/>
      </w:r>
      <w:r>
        <w:rPr>
          <w:spacing w:val="-2"/>
        </w:rPr>
        <w:t>образцов</w:t>
      </w:r>
      <w:r>
        <w:tab/>
      </w:r>
      <w:r>
        <w:rPr>
          <w:spacing w:val="-2"/>
        </w:rPr>
        <w:t>традиционного</w:t>
      </w:r>
      <w:r>
        <w:tab/>
      </w:r>
      <w:r>
        <w:rPr>
          <w:spacing w:val="-2"/>
        </w:rPr>
        <w:t>фольклора</w:t>
      </w:r>
      <w:r>
        <w:tab/>
      </w:r>
      <w:r>
        <w:rPr>
          <w:spacing w:val="-2"/>
        </w:rPr>
        <w:t xml:space="preserve">своей </w:t>
      </w:r>
      <w:r>
        <w:t>местности, песен, посвящённых своей малой родине, песен композиторов-земляков;</w:t>
      </w:r>
    </w:p>
    <w:p w:rsidR="007A46EE" w:rsidRDefault="009E1D98">
      <w:pPr>
        <w:pStyle w:val="a3"/>
        <w:spacing w:line="319" w:lineRule="exact"/>
        <w:ind w:left="1275"/>
        <w:jc w:val="left"/>
      </w:pPr>
      <w:r>
        <w:t>диалог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учителем</w:t>
      </w:r>
      <w:r>
        <w:rPr>
          <w:spacing w:val="-10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музыкальных</w:t>
      </w:r>
      <w:r>
        <w:rPr>
          <w:spacing w:val="-18"/>
        </w:rPr>
        <w:t xml:space="preserve"> </w:t>
      </w:r>
      <w:r>
        <w:t>традициях</w:t>
      </w:r>
      <w:r>
        <w:rPr>
          <w:spacing w:val="-17"/>
        </w:rPr>
        <w:t xml:space="preserve"> </w:t>
      </w:r>
      <w:r>
        <w:t>своего</w:t>
      </w:r>
      <w:r>
        <w:rPr>
          <w:spacing w:val="-11"/>
        </w:rPr>
        <w:t xml:space="preserve"> </w:t>
      </w:r>
      <w:r>
        <w:t>родного</w:t>
      </w:r>
      <w:r>
        <w:rPr>
          <w:spacing w:val="-11"/>
        </w:rPr>
        <w:t xml:space="preserve"> </w:t>
      </w:r>
      <w:r>
        <w:rPr>
          <w:spacing w:val="-2"/>
        </w:rPr>
        <w:t>края;</w:t>
      </w:r>
    </w:p>
    <w:p w:rsidR="007A46EE" w:rsidRDefault="009E1D98">
      <w:pPr>
        <w:pStyle w:val="a3"/>
        <w:spacing w:before="159" w:line="362" w:lineRule="auto"/>
        <w:ind w:firstLine="850"/>
        <w:jc w:val="left"/>
      </w:pPr>
      <w:r>
        <w:t>вариативно:</w:t>
      </w:r>
      <w:r>
        <w:rPr>
          <w:spacing w:val="33"/>
        </w:rPr>
        <w:t xml:space="preserve"> </w:t>
      </w:r>
      <w:r>
        <w:t>просмотр</w:t>
      </w:r>
      <w:r>
        <w:rPr>
          <w:spacing w:val="34"/>
        </w:rPr>
        <w:t xml:space="preserve"> </w:t>
      </w:r>
      <w:r>
        <w:t>видеофильма</w:t>
      </w:r>
      <w:r>
        <w:rPr>
          <w:spacing w:val="36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культуре</w:t>
      </w:r>
      <w:r>
        <w:rPr>
          <w:spacing w:val="36"/>
        </w:rPr>
        <w:t xml:space="preserve"> </w:t>
      </w:r>
      <w:r>
        <w:t>родного</w:t>
      </w:r>
      <w:r>
        <w:rPr>
          <w:spacing w:val="34"/>
        </w:rPr>
        <w:t xml:space="preserve"> </w:t>
      </w:r>
      <w:r>
        <w:t>края;</w:t>
      </w:r>
      <w:r>
        <w:rPr>
          <w:spacing w:val="33"/>
        </w:rPr>
        <w:t xml:space="preserve"> </w:t>
      </w:r>
      <w:r>
        <w:t>посещение краеведческого музея; посещение этнографического спектакля, концерта.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3"/>
        </w:tabs>
        <w:spacing w:before="2"/>
        <w:ind w:left="2323" w:hanging="1048"/>
      </w:pPr>
      <w:bookmarkStart w:id="25" w:name="30.6.1.2._Русский_фольклор."/>
      <w:bookmarkEnd w:id="25"/>
      <w:r>
        <w:rPr>
          <w:spacing w:val="-2"/>
        </w:rPr>
        <w:t>Русский</w:t>
      </w:r>
      <w:r>
        <w:rPr>
          <w:spacing w:val="-13"/>
        </w:rPr>
        <w:t xml:space="preserve"> </w:t>
      </w:r>
      <w:r>
        <w:rPr>
          <w:spacing w:val="-2"/>
        </w:rPr>
        <w:t>фольклор.</w:t>
      </w:r>
    </w:p>
    <w:p w:rsidR="007A46EE" w:rsidRDefault="007A46EE">
      <w:pPr>
        <w:pStyle w:val="1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  <w:rPr>
          <w:b/>
        </w:rPr>
      </w:pPr>
    </w:p>
    <w:p w:rsidR="007A46EE" w:rsidRDefault="009E1D98">
      <w:pPr>
        <w:pStyle w:val="a3"/>
        <w:spacing w:line="355" w:lineRule="auto"/>
        <w:ind w:right="165" w:firstLine="850"/>
      </w:pPr>
      <w:r>
        <w:t>Содержание: русские народные песни (трудовые, хороводные). Детский фольклор (игровые, заклички, потешки, считалки, прибаутки).</w:t>
      </w:r>
    </w:p>
    <w:p w:rsidR="007A46EE" w:rsidRDefault="009E1D98">
      <w:pPr>
        <w:pStyle w:val="a3"/>
        <w:spacing w:before="8"/>
        <w:ind w:left="1275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</w:t>
      </w:r>
      <w:r>
        <w:rPr>
          <w:spacing w:val="-2"/>
        </w:rPr>
        <w:t>ности обучающихся:</w:t>
      </w:r>
    </w:p>
    <w:p w:rsidR="007A46EE" w:rsidRDefault="009E1D98">
      <w:pPr>
        <w:pStyle w:val="a3"/>
        <w:spacing w:before="162"/>
        <w:ind w:left="1275"/>
      </w:pPr>
      <w:r>
        <w:rPr>
          <w:spacing w:val="-2"/>
        </w:rPr>
        <w:t>разучивание,</w:t>
      </w:r>
      <w:r>
        <w:rPr>
          <w:spacing w:val="8"/>
        </w:rPr>
        <w:t xml:space="preserve"> </w:t>
      </w:r>
      <w:r>
        <w:rPr>
          <w:spacing w:val="-2"/>
        </w:rPr>
        <w:t>исполнение</w:t>
      </w:r>
      <w:r>
        <w:rPr>
          <w:spacing w:val="6"/>
        </w:rPr>
        <w:t xml:space="preserve"> </w:t>
      </w:r>
      <w:r>
        <w:rPr>
          <w:spacing w:val="-2"/>
        </w:rPr>
        <w:t>русских</w:t>
      </w:r>
      <w:r>
        <w:rPr>
          <w:spacing w:val="-11"/>
        </w:rPr>
        <w:t xml:space="preserve"> </w:t>
      </w:r>
      <w:r>
        <w:rPr>
          <w:spacing w:val="-2"/>
        </w:rPr>
        <w:t>народных</w:t>
      </w:r>
      <w:r>
        <w:rPr>
          <w:spacing w:val="-11"/>
        </w:rPr>
        <w:t xml:space="preserve"> </w:t>
      </w:r>
      <w:r>
        <w:rPr>
          <w:spacing w:val="-2"/>
        </w:rPr>
        <w:t>песен</w:t>
      </w:r>
      <w:r>
        <w:t xml:space="preserve"> </w:t>
      </w:r>
      <w:r>
        <w:rPr>
          <w:spacing w:val="-2"/>
        </w:rPr>
        <w:t>разных</w:t>
      </w:r>
      <w:r>
        <w:rPr>
          <w:spacing w:val="-12"/>
        </w:rPr>
        <w:t xml:space="preserve"> </w:t>
      </w:r>
      <w:r>
        <w:rPr>
          <w:spacing w:val="-2"/>
        </w:rPr>
        <w:t>жанров;</w:t>
      </w:r>
    </w:p>
    <w:p w:rsidR="007A46EE" w:rsidRDefault="009E1D98">
      <w:pPr>
        <w:pStyle w:val="a3"/>
        <w:spacing w:before="163" w:line="362" w:lineRule="auto"/>
        <w:ind w:right="156" w:firstLine="850"/>
      </w:pPr>
      <w:r>
        <w:t>участие в</w:t>
      </w:r>
      <w:r>
        <w:rPr>
          <w:spacing w:val="-6"/>
        </w:rPr>
        <w:t xml:space="preserve"> </w:t>
      </w:r>
      <w:r>
        <w:t>коллективной традиционной музыкальной игре (по</w:t>
      </w:r>
      <w:r>
        <w:rPr>
          <w:spacing w:val="-1"/>
        </w:rPr>
        <w:t xml:space="preserve"> </w:t>
      </w:r>
      <w:r>
        <w:t>выбору</w:t>
      </w:r>
      <w:r>
        <w:rPr>
          <w:spacing w:val="-4"/>
        </w:rPr>
        <w:t xml:space="preserve"> </w:t>
      </w:r>
      <w:r>
        <w:t>учителя могут быть освоены игры «Бояре», «Плетень», «Бабка-ёжка», «Заинька» и другие);</w:t>
      </w:r>
    </w:p>
    <w:p w:rsidR="007A46EE" w:rsidRDefault="009E1D98">
      <w:pPr>
        <w:pStyle w:val="a3"/>
        <w:spacing w:line="362" w:lineRule="auto"/>
        <w:ind w:right="161" w:firstLine="850"/>
      </w:pPr>
      <w:r>
        <w:t>сочинение мелодий, вокальная импровизация на основе текстов игрового детского фольклора;</w:t>
      </w:r>
    </w:p>
    <w:p w:rsidR="007A46EE" w:rsidRDefault="009E1D98">
      <w:pPr>
        <w:pStyle w:val="a3"/>
        <w:spacing w:line="360" w:lineRule="auto"/>
        <w:ind w:right="152" w:firstLine="850"/>
      </w:pPr>
      <w:r>
        <w:t>вариативно:</w:t>
      </w:r>
      <w:r>
        <w:rPr>
          <w:spacing w:val="40"/>
        </w:rPr>
        <w:t xml:space="preserve">  </w:t>
      </w:r>
      <w:r>
        <w:t>ритмическая</w:t>
      </w:r>
      <w:r>
        <w:rPr>
          <w:spacing w:val="40"/>
        </w:rPr>
        <w:t xml:space="preserve">  </w:t>
      </w:r>
      <w:r>
        <w:t>импровизация,</w:t>
      </w:r>
      <w:r>
        <w:rPr>
          <w:spacing w:val="40"/>
        </w:rPr>
        <w:t xml:space="preserve">  </w:t>
      </w:r>
      <w:r>
        <w:t>исполнение</w:t>
      </w:r>
      <w:r>
        <w:rPr>
          <w:spacing w:val="40"/>
        </w:rPr>
        <w:t xml:space="preserve">  </w:t>
      </w:r>
      <w:r>
        <w:t>аккомпанемента</w:t>
      </w:r>
      <w:r>
        <w:rPr>
          <w:spacing w:val="80"/>
        </w:rPr>
        <w:t xml:space="preserve"> </w:t>
      </w:r>
      <w:r>
        <w:t>на простых ударных (ложки) и духовых (свирель) инструментах к изученным народным песням;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3"/>
        </w:tabs>
        <w:spacing w:before="1"/>
        <w:ind w:left="2323" w:hanging="1048"/>
        <w:jc w:val="both"/>
      </w:pPr>
      <w:bookmarkStart w:id="26" w:name="30.6.1.3._Русские_народные_музыкальные_и"/>
      <w:bookmarkEnd w:id="26"/>
      <w:r>
        <w:rPr>
          <w:spacing w:val="-2"/>
        </w:rPr>
        <w:t>Русские</w:t>
      </w:r>
      <w:r>
        <w:rPr>
          <w:spacing w:val="-6"/>
        </w:rPr>
        <w:t xml:space="preserve"> </w:t>
      </w:r>
      <w:r>
        <w:rPr>
          <w:spacing w:val="-2"/>
        </w:rPr>
        <w:t>на</w:t>
      </w:r>
      <w:r>
        <w:rPr>
          <w:spacing w:val="-2"/>
        </w:rPr>
        <w:t>родные</w:t>
      </w:r>
      <w:r>
        <w:rPr>
          <w:spacing w:val="-5"/>
        </w:rPr>
        <w:t xml:space="preserve"> </w:t>
      </w:r>
      <w:r>
        <w:rPr>
          <w:spacing w:val="-2"/>
        </w:rPr>
        <w:t>музыкальные</w:t>
      </w:r>
      <w:r>
        <w:rPr>
          <w:spacing w:val="-5"/>
        </w:rPr>
        <w:t xml:space="preserve"> </w:t>
      </w:r>
      <w:r>
        <w:rPr>
          <w:spacing w:val="-2"/>
        </w:rPr>
        <w:t>инструменты.</w:t>
      </w:r>
    </w:p>
    <w:p w:rsidR="007A46EE" w:rsidRDefault="009E1D98">
      <w:pPr>
        <w:pStyle w:val="a3"/>
        <w:tabs>
          <w:tab w:val="left" w:pos="3075"/>
          <w:tab w:val="left" w:pos="4492"/>
          <w:tab w:val="left" w:pos="6345"/>
          <w:tab w:val="left" w:pos="8180"/>
          <w:tab w:val="left" w:pos="9803"/>
        </w:tabs>
        <w:spacing w:before="144" w:line="364" w:lineRule="auto"/>
        <w:ind w:right="161" w:firstLine="850"/>
        <w:jc w:val="left"/>
      </w:pPr>
      <w:r>
        <w:rPr>
          <w:spacing w:val="-2"/>
        </w:rPr>
        <w:t>Содержание:</w:t>
      </w:r>
      <w:r>
        <w:tab/>
      </w:r>
      <w:r>
        <w:rPr>
          <w:spacing w:val="-2"/>
        </w:rPr>
        <w:t>народные</w:t>
      </w:r>
      <w:r>
        <w:tab/>
      </w:r>
      <w:r>
        <w:rPr>
          <w:spacing w:val="-2"/>
        </w:rPr>
        <w:t>музыкальные</w:t>
      </w:r>
      <w:r>
        <w:tab/>
      </w:r>
      <w:r>
        <w:rPr>
          <w:spacing w:val="-2"/>
        </w:rPr>
        <w:t>инструменты</w:t>
      </w:r>
      <w:r>
        <w:tab/>
      </w:r>
      <w:r>
        <w:rPr>
          <w:spacing w:val="-2"/>
        </w:rPr>
        <w:t>(балалайка,</w:t>
      </w:r>
      <w:r>
        <w:tab/>
      </w:r>
      <w:r>
        <w:rPr>
          <w:spacing w:val="-4"/>
        </w:rPr>
        <w:t xml:space="preserve">рожок, </w:t>
      </w:r>
      <w:r>
        <w:t>свирель, гусли, гармонь, ложки). Инструментальные наигрыши. Плясовые мелодии.</w:t>
      </w:r>
    </w:p>
    <w:p w:rsidR="007A46EE" w:rsidRDefault="009E1D98">
      <w:pPr>
        <w:pStyle w:val="a3"/>
        <w:spacing w:line="313" w:lineRule="exact"/>
        <w:ind w:left="1275"/>
        <w:jc w:val="left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58" w:line="357" w:lineRule="auto"/>
        <w:ind w:firstLine="850"/>
        <w:jc w:val="left"/>
      </w:pPr>
      <w:r>
        <w:t>знакомство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внешним</w:t>
      </w:r>
      <w:r>
        <w:rPr>
          <w:spacing w:val="-11"/>
        </w:rPr>
        <w:t xml:space="preserve"> </w:t>
      </w:r>
      <w:r>
        <w:t>видом,</w:t>
      </w:r>
      <w:r>
        <w:rPr>
          <w:spacing w:val="-9"/>
        </w:rPr>
        <w:t xml:space="preserve"> </w:t>
      </w:r>
      <w:r>
        <w:t>особенностями</w:t>
      </w:r>
      <w:r>
        <w:rPr>
          <w:spacing w:val="-11"/>
        </w:rPr>
        <w:t xml:space="preserve"> </w:t>
      </w:r>
      <w:r>
        <w:t>исполнения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звучания</w:t>
      </w:r>
      <w:r>
        <w:rPr>
          <w:spacing w:val="-10"/>
        </w:rPr>
        <w:t xml:space="preserve"> </w:t>
      </w:r>
      <w:r>
        <w:t>русских народных инструментов;</w:t>
      </w:r>
    </w:p>
    <w:p w:rsidR="007A46EE" w:rsidRDefault="009E1D98">
      <w:pPr>
        <w:pStyle w:val="a3"/>
        <w:spacing w:before="6"/>
        <w:ind w:left="1275"/>
        <w:jc w:val="left"/>
      </w:pPr>
      <w:r>
        <w:t>определение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слух</w:t>
      </w:r>
      <w:r>
        <w:rPr>
          <w:spacing w:val="-18"/>
        </w:rPr>
        <w:t xml:space="preserve"> </w:t>
      </w:r>
      <w:r>
        <w:t>тембров</w:t>
      </w:r>
      <w:r>
        <w:rPr>
          <w:spacing w:val="-17"/>
        </w:rPr>
        <w:t xml:space="preserve"> </w:t>
      </w:r>
      <w:r>
        <w:rPr>
          <w:spacing w:val="-2"/>
        </w:rPr>
        <w:t>инструментов;</w:t>
      </w:r>
    </w:p>
    <w:p w:rsidR="007A46EE" w:rsidRDefault="009E1D98">
      <w:pPr>
        <w:pStyle w:val="a3"/>
        <w:spacing w:before="162"/>
        <w:ind w:left="1275"/>
        <w:jc w:val="left"/>
      </w:pPr>
      <w:r>
        <w:t>классификация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группы</w:t>
      </w:r>
      <w:r>
        <w:rPr>
          <w:spacing w:val="-18"/>
        </w:rPr>
        <w:t xml:space="preserve"> </w:t>
      </w:r>
      <w:r>
        <w:t>духовых,</w:t>
      </w:r>
      <w:r>
        <w:rPr>
          <w:spacing w:val="-8"/>
        </w:rPr>
        <w:t xml:space="preserve"> </w:t>
      </w:r>
      <w:r>
        <w:t>ударных,</w:t>
      </w:r>
      <w:r>
        <w:rPr>
          <w:spacing w:val="-11"/>
        </w:rPr>
        <w:t xml:space="preserve"> </w:t>
      </w:r>
      <w:r>
        <w:rPr>
          <w:spacing w:val="-2"/>
        </w:rPr>
        <w:t>струнных;</w:t>
      </w:r>
    </w:p>
    <w:p w:rsidR="007A46EE" w:rsidRDefault="009E1D98">
      <w:pPr>
        <w:pStyle w:val="a3"/>
        <w:tabs>
          <w:tab w:val="left" w:pos="3099"/>
          <w:tab w:val="left" w:pos="3873"/>
          <w:tab w:val="left" w:pos="4252"/>
          <w:tab w:val="left" w:pos="7724"/>
          <w:tab w:val="left" w:pos="8497"/>
          <w:tab w:val="left" w:pos="9010"/>
        </w:tabs>
        <w:spacing w:before="158" w:line="362" w:lineRule="auto"/>
        <w:ind w:left="1275" w:right="160"/>
        <w:jc w:val="left"/>
      </w:pPr>
      <w:r>
        <w:t xml:space="preserve">музыкальная викторина на знание тембров народных инструментов; </w:t>
      </w:r>
      <w:r>
        <w:rPr>
          <w:spacing w:val="-2"/>
        </w:rPr>
        <w:t>двигательная</w:t>
      </w:r>
      <w:r>
        <w:tab/>
      </w:r>
      <w:r>
        <w:rPr>
          <w:spacing w:val="-4"/>
        </w:rPr>
        <w:t>игра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импровизация-подражание</w:t>
      </w:r>
      <w:r>
        <w:tab/>
      </w:r>
      <w:r>
        <w:rPr>
          <w:spacing w:val="-4"/>
        </w:rPr>
        <w:t>игре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музыкальных</w:t>
      </w:r>
    </w:p>
    <w:p w:rsidR="007A46EE" w:rsidRDefault="009E1D98">
      <w:pPr>
        <w:pStyle w:val="a3"/>
        <w:spacing w:before="3"/>
        <w:jc w:val="left"/>
      </w:pPr>
      <w:r>
        <w:rPr>
          <w:spacing w:val="-2"/>
        </w:rPr>
        <w:t>инструментах;</w:t>
      </w:r>
    </w:p>
    <w:p w:rsidR="007A46EE" w:rsidRDefault="009E1D98">
      <w:pPr>
        <w:pStyle w:val="a3"/>
        <w:spacing w:before="153" w:line="360" w:lineRule="auto"/>
        <w:ind w:right="156" w:firstLine="850"/>
      </w:pPr>
      <w:r>
        <w:t xml:space="preserve">слушание фортепианных пьес композиторов, исполнение песен, в которых присутствуют звукоизобразительные элементы, подражание голосам народных </w:t>
      </w:r>
      <w:r>
        <w:rPr>
          <w:spacing w:val="-2"/>
        </w:rPr>
        <w:t>инструментов;</w:t>
      </w:r>
    </w:p>
    <w:p w:rsidR="007A46EE" w:rsidRDefault="009E1D98">
      <w:pPr>
        <w:pStyle w:val="a3"/>
        <w:spacing w:before="1" w:line="360" w:lineRule="auto"/>
        <w:ind w:right="149" w:firstLine="850"/>
      </w:pPr>
      <w:r>
        <w:t>вариативно: просмотр видеофильма о русских музыкальных инструментах</w:t>
      </w:r>
      <w:r>
        <w:t>; посещение музыкального или краеведческого музея; освоение простейших навыков игры на свирели, ложках.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spacing w:before="11"/>
        <w:ind w:left="2328" w:hanging="1053"/>
        <w:jc w:val="both"/>
      </w:pPr>
      <w:bookmarkStart w:id="27" w:name="30.6.1.4._Сказки,_мифы_и_легенды."/>
      <w:bookmarkEnd w:id="27"/>
      <w:r>
        <w:t>Сказки,</w:t>
      </w:r>
      <w:r>
        <w:rPr>
          <w:spacing w:val="-8"/>
        </w:rPr>
        <w:t xml:space="preserve"> </w:t>
      </w:r>
      <w:r>
        <w:t>мифы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spacing w:val="-2"/>
        </w:rPr>
        <w:t>легенды.</w:t>
      </w:r>
    </w:p>
    <w:p w:rsidR="007A46EE" w:rsidRDefault="009E1D98">
      <w:pPr>
        <w:pStyle w:val="a3"/>
        <w:spacing w:before="154"/>
        <w:ind w:left="1275"/>
      </w:pPr>
      <w:r>
        <w:t>Содержание:</w:t>
      </w:r>
      <w:r>
        <w:rPr>
          <w:spacing w:val="58"/>
          <w:w w:val="150"/>
        </w:rPr>
        <w:t xml:space="preserve"> </w:t>
      </w:r>
      <w:r>
        <w:t>народные</w:t>
      </w:r>
      <w:r>
        <w:rPr>
          <w:spacing w:val="68"/>
          <w:w w:val="150"/>
        </w:rPr>
        <w:t xml:space="preserve"> </w:t>
      </w:r>
      <w:r>
        <w:t>сказители.</w:t>
      </w:r>
      <w:r>
        <w:rPr>
          <w:spacing w:val="71"/>
          <w:w w:val="150"/>
        </w:rPr>
        <w:t xml:space="preserve"> </w:t>
      </w:r>
      <w:r>
        <w:t>Русские</w:t>
      </w:r>
      <w:r>
        <w:rPr>
          <w:spacing w:val="63"/>
          <w:w w:val="150"/>
        </w:rPr>
        <w:t xml:space="preserve"> </w:t>
      </w:r>
      <w:r>
        <w:t>народные</w:t>
      </w:r>
      <w:r>
        <w:rPr>
          <w:spacing w:val="69"/>
          <w:w w:val="150"/>
        </w:rPr>
        <w:t xml:space="preserve"> </w:t>
      </w:r>
      <w:r>
        <w:t>сказания,</w:t>
      </w:r>
      <w:r>
        <w:rPr>
          <w:spacing w:val="66"/>
          <w:w w:val="150"/>
        </w:rPr>
        <w:t xml:space="preserve"> </w:t>
      </w:r>
      <w:r>
        <w:rPr>
          <w:spacing w:val="-2"/>
        </w:rPr>
        <w:t>былины.</w:t>
      </w:r>
    </w:p>
    <w:p w:rsidR="007A46EE" w:rsidRDefault="007A46EE">
      <w:pPr>
        <w:pStyle w:val="a3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left="1275" w:right="5266" w:hanging="851"/>
        <w:jc w:val="left"/>
      </w:pPr>
      <w:r>
        <w:t>Сказки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легенды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музыке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музыкантах. Виды деятельности обучающихся:</w:t>
      </w:r>
    </w:p>
    <w:p w:rsidR="007A46EE" w:rsidRDefault="009E1D98">
      <w:pPr>
        <w:pStyle w:val="a3"/>
        <w:spacing w:before="8"/>
        <w:ind w:left="1275"/>
      </w:pPr>
      <w:r>
        <w:t>знакомство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манерой</w:t>
      </w:r>
      <w:r>
        <w:rPr>
          <w:spacing w:val="-18"/>
        </w:rPr>
        <w:t xml:space="preserve"> </w:t>
      </w:r>
      <w:r>
        <w:t>сказывания</w:t>
      </w:r>
      <w:r>
        <w:rPr>
          <w:spacing w:val="-17"/>
        </w:rPr>
        <w:t xml:space="preserve"> </w:t>
      </w:r>
      <w:r>
        <w:rPr>
          <w:spacing w:val="-2"/>
        </w:rPr>
        <w:t>нараспев;</w:t>
      </w:r>
    </w:p>
    <w:p w:rsidR="007A46EE" w:rsidRDefault="009E1D98">
      <w:pPr>
        <w:pStyle w:val="a3"/>
        <w:spacing w:before="162"/>
        <w:ind w:left="1275"/>
      </w:pPr>
      <w:r>
        <w:rPr>
          <w:spacing w:val="-2"/>
        </w:rPr>
        <w:t>слушание</w:t>
      </w:r>
      <w:r>
        <w:t xml:space="preserve"> </w:t>
      </w:r>
      <w:r>
        <w:rPr>
          <w:spacing w:val="-2"/>
        </w:rPr>
        <w:t>сказок,</w:t>
      </w:r>
      <w:r>
        <w:rPr>
          <w:spacing w:val="2"/>
        </w:rPr>
        <w:t xml:space="preserve"> </w:t>
      </w:r>
      <w:r>
        <w:rPr>
          <w:spacing w:val="-2"/>
        </w:rPr>
        <w:t>былин,</w:t>
      </w:r>
      <w:r>
        <w:rPr>
          <w:spacing w:val="2"/>
        </w:rPr>
        <w:t xml:space="preserve"> </w:t>
      </w:r>
      <w:r>
        <w:rPr>
          <w:spacing w:val="-2"/>
        </w:rPr>
        <w:t>эпических</w:t>
      </w:r>
      <w:r>
        <w:rPr>
          <w:spacing w:val="-10"/>
        </w:rPr>
        <w:t xml:space="preserve"> </w:t>
      </w:r>
      <w:r>
        <w:rPr>
          <w:spacing w:val="-2"/>
        </w:rPr>
        <w:t>сказаний,</w:t>
      </w:r>
      <w:r>
        <w:rPr>
          <w:spacing w:val="2"/>
        </w:rPr>
        <w:t xml:space="preserve"> </w:t>
      </w:r>
      <w:r>
        <w:rPr>
          <w:spacing w:val="-2"/>
        </w:rPr>
        <w:t>рассказываемых</w:t>
      </w:r>
      <w:r>
        <w:rPr>
          <w:spacing w:val="-8"/>
        </w:rPr>
        <w:t xml:space="preserve"> </w:t>
      </w:r>
      <w:r>
        <w:rPr>
          <w:spacing w:val="-2"/>
        </w:rPr>
        <w:t>нараспев;</w:t>
      </w:r>
    </w:p>
    <w:p w:rsidR="007A46EE" w:rsidRDefault="009E1D98">
      <w:pPr>
        <w:pStyle w:val="a3"/>
        <w:spacing w:before="163" w:line="362" w:lineRule="auto"/>
        <w:ind w:right="160" w:firstLine="850"/>
      </w:pPr>
      <w:r>
        <w:t>в инструментальной музыке определение на слух музыкальных интонаций речитативного характера;</w:t>
      </w:r>
    </w:p>
    <w:p w:rsidR="007A46EE" w:rsidRDefault="009E1D98">
      <w:pPr>
        <w:pStyle w:val="a3"/>
        <w:spacing w:line="362" w:lineRule="auto"/>
        <w:ind w:right="162" w:firstLine="850"/>
      </w:pPr>
      <w:r>
        <w:t xml:space="preserve">создание иллюстраций к прослушанным музыкальным и литературным </w:t>
      </w:r>
      <w:r>
        <w:rPr>
          <w:spacing w:val="-2"/>
        </w:rPr>
        <w:t>произведениям;</w:t>
      </w:r>
    </w:p>
    <w:p w:rsidR="007A46EE" w:rsidRDefault="009E1D98">
      <w:pPr>
        <w:pStyle w:val="a3"/>
        <w:spacing w:line="360" w:lineRule="auto"/>
        <w:ind w:right="149" w:firstLine="850"/>
      </w:pPr>
      <w:r>
        <w:t>вариативно: 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</w:t>
      </w:r>
      <w:r>
        <w:t>лмыцкого Джангара, Нартского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spacing w:before="1"/>
        <w:ind w:left="2328" w:hanging="1053"/>
        <w:jc w:val="both"/>
      </w:pPr>
      <w:bookmarkStart w:id="28" w:name="30.6.1.5._Жанры_музыкального_фольклора."/>
      <w:bookmarkEnd w:id="28"/>
      <w:r>
        <w:rPr>
          <w:spacing w:val="-2"/>
        </w:rPr>
        <w:t>Жанры</w:t>
      </w:r>
      <w:r>
        <w:rPr>
          <w:spacing w:val="-7"/>
        </w:rPr>
        <w:t xml:space="preserve"> </w:t>
      </w:r>
      <w:r>
        <w:rPr>
          <w:spacing w:val="-2"/>
        </w:rPr>
        <w:t>музыкального</w:t>
      </w:r>
      <w:r>
        <w:rPr>
          <w:spacing w:val="-7"/>
        </w:rPr>
        <w:t xml:space="preserve"> </w:t>
      </w:r>
      <w:r>
        <w:rPr>
          <w:spacing w:val="-2"/>
        </w:rPr>
        <w:t>фольклора.</w:t>
      </w:r>
    </w:p>
    <w:p w:rsidR="007A46EE" w:rsidRDefault="009E1D98">
      <w:pPr>
        <w:pStyle w:val="a3"/>
        <w:spacing w:before="143" w:line="362" w:lineRule="auto"/>
        <w:ind w:right="158" w:firstLine="850"/>
      </w:pPr>
      <w:r>
        <w:t>Содержание: фольклорные жанры, общие для всех наро</w:t>
      </w:r>
      <w:r>
        <w:t xml:space="preserve">дов: лирические, трудовые, колыбельные песни, танцы и пляски. Традиционные музыкальные </w:t>
      </w:r>
      <w:r>
        <w:rPr>
          <w:spacing w:val="-2"/>
        </w:rPr>
        <w:t>инструменты.</w:t>
      </w:r>
    </w:p>
    <w:p w:rsidR="007A46EE" w:rsidRDefault="009E1D98">
      <w:pPr>
        <w:pStyle w:val="a3"/>
        <w:spacing w:line="313" w:lineRule="exact"/>
        <w:ind w:left="1275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tabs>
          <w:tab w:val="left" w:pos="2854"/>
          <w:tab w:val="left" w:pos="3358"/>
          <w:tab w:val="left" w:pos="4127"/>
          <w:tab w:val="left" w:pos="5885"/>
          <w:tab w:val="left" w:pos="6408"/>
          <w:tab w:val="left" w:pos="7820"/>
          <w:tab w:val="left" w:pos="9669"/>
        </w:tabs>
        <w:spacing w:before="168" w:line="355" w:lineRule="auto"/>
        <w:ind w:right="153" w:firstLine="850"/>
        <w:jc w:val="left"/>
      </w:pPr>
      <w:r>
        <w:rPr>
          <w:spacing w:val="-2"/>
        </w:rPr>
        <w:t>различение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слух</w:t>
      </w:r>
      <w:r>
        <w:tab/>
      </w:r>
      <w:r>
        <w:rPr>
          <w:spacing w:val="-2"/>
        </w:rPr>
        <w:t>контрастных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характеру</w:t>
      </w:r>
      <w:r>
        <w:tab/>
      </w:r>
      <w:r>
        <w:rPr>
          <w:spacing w:val="-2"/>
        </w:rPr>
        <w:t>фольклорных</w:t>
      </w:r>
      <w:r>
        <w:tab/>
      </w:r>
      <w:r>
        <w:rPr>
          <w:spacing w:val="-2"/>
        </w:rPr>
        <w:t xml:space="preserve">жанров: </w:t>
      </w:r>
      <w:r>
        <w:t>колыбельная, трудовая, лирическая, плясовая;</w:t>
      </w:r>
    </w:p>
    <w:p w:rsidR="007A46EE" w:rsidRDefault="009E1D98">
      <w:pPr>
        <w:pStyle w:val="a3"/>
        <w:tabs>
          <w:tab w:val="left" w:pos="3080"/>
          <w:tab w:val="left" w:pos="5159"/>
          <w:tab w:val="left" w:pos="6571"/>
          <w:tab w:val="left" w:pos="8021"/>
          <w:tab w:val="left" w:pos="9937"/>
        </w:tabs>
        <w:spacing w:before="7" w:line="362" w:lineRule="auto"/>
        <w:ind w:right="155" w:firstLine="850"/>
        <w:jc w:val="left"/>
      </w:pPr>
      <w:r>
        <w:rPr>
          <w:spacing w:val="-2"/>
        </w:rPr>
        <w:t>определение,</w:t>
      </w:r>
      <w:r>
        <w:tab/>
      </w:r>
      <w:r>
        <w:rPr>
          <w:spacing w:val="-2"/>
        </w:rPr>
        <w:t>характеристика</w:t>
      </w:r>
      <w:r>
        <w:tab/>
      </w:r>
      <w:r>
        <w:rPr>
          <w:spacing w:val="-2"/>
        </w:rPr>
        <w:t>типичных</w:t>
      </w:r>
      <w:r>
        <w:tab/>
      </w:r>
      <w:r>
        <w:rPr>
          <w:spacing w:val="-2"/>
        </w:rPr>
        <w:t>элементов</w:t>
      </w:r>
      <w:r>
        <w:tab/>
      </w:r>
      <w:r>
        <w:rPr>
          <w:spacing w:val="-2"/>
        </w:rPr>
        <w:t>музыкального</w:t>
      </w:r>
      <w:r>
        <w:tab/>
      </w:r>
      <w:r>
        <w:rPr>
          <w:spacing w:val="-4"/>
        </w:rPr>
        <w:t xml:space="preserve">языка </w:t>
      </w:r>
      <w:r>
        <w:t>(темп, ритм, мелодия, динамика), состава исполнителей;</w:t>
      </w:r>
    </w:p>
    <w:p w:rsidR="007A46EE" w:rsidRDefault="009E1D98">
      <w:pPr>
        <w:pStyle w:val="a3"/>
        <w:spacing w:before="2" w:line="362" w:lineRule="auto"/>
        <w:ind w:firstLine="850"/>
        <w:jc w:val="left"/>
      </w:pPr>
      <w:r>
        <w:t>определение</w:t>
      </w:r>
      <w:r>
        <w:rPr>
          <w:spacing w:val="-7"/>
        </w:rPr>
        <w:t xml:space="preserve"> </w:t>
      </w:r>
      <w:r>
        <w:t>тембра</w:t>
      </w:r>
      <w:r>
        <w:rPr>
          <w:spacing w:val="-7"/>
        </w:rPr>
        <w:t xml:space="preserve"> </w:t>
      </w:r>
      <w:r>
        <w:t>музыкальных</w:t>
      </w:r>
      <w:r>
        <w:rPr>
          <w:spacing w:val="-7"/>
        </w:rPr>
        <w:t xml:space="preserve"> </w:t>
      </w:r>
      <w:r>
        <w:t>инструментов,</w:t>
      </w:r>
      <w:r>
        <w:rPr>
          <w:spacing w:val="-5"/>
        </w:rPr>
        <w:t xml:space="preserve"> </w:t>
      </w:r>
      <w:r>
        <w:t>отнесение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одной</w:t>
      </w:r>
      <w:r>
        <w:rPr>
          <w:spacing w:val="-8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групп (духовые, ударные, струнные);</w:t>
      </w:r>
    </w:p>
    <w:p w:rsidR="007A46EE" w:rsidRDefault="009E1D98">
      <w:pPr>
        <w:pStyle w:val="a3"/>
        <w:spacing w:line="362" w:lineRule="auto"/>
        <w:ind w:firstLine="850"/>
        <w:jc w:val="left"/>
      </w:pPr>
      <w:r>
        <w:t>разучивание,</w:t>
      </w:r>
      <w:r>
        <w:rPr>
          <w:spacing w:val="36"/>
        </w:rPr>
        <w:t xml:space="preserve"> </w:t>
      </w:r>
      <w:r>
        <w:t>исполнение</w:t>
      </w:r>
      <w:r>
        <w:rPr>
          <w:spacing w:val="33"/>
        </w:rPr>
        <w:t xml:space="preserve"> </w:t>
      </w:r>
      <w:r>
        <w:t>песен</w:t>
      </w:r>
      <w:r>
        <w:rPr>
          <w:spacing w:val="33"/>
        </w:rPr>
        <w:t xml:space="preserve"> </w:t>
      </w:r>
      <w:r>
        <w:t>разных</w:t>
      </w:r>
      <w:r>
        <w:rPr>
          <w:spacing w:val="37"/>
        </w:rPr>
        <w:t xml:space="preserve"> </w:t>
      </w:r>
      <w:r>
        <w:t>жанров,</w:t>
      </w:r>
      <w:r>
        <w:rPr>
          <w:spacing w:val="35"/>
        </w:rPr>
        <w:t xml:space="preserve"> </w:t>
      </w:r>
      <w:r>
        <w:t>относящихся</w:t>
      </w:r>
      <w:r>
        <w:rPr>
          <w:spacing w:val="35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фольклору разных народов Российской Федерации;</w:t>
      </w:r>
    </w:p>
    <w:p w:rsidR="007A46EE" w:rsidRDefault="009E1D98">
      <w:pPr>
        <w:pStyle w:val="a3"/>
        <w:spacing w:line="357" w:lineRule="auto"/>
        <w:ind w:firstLine="850"/>
        <w:jc w:val="left"/>
      </w:pPr>
      <w:r>
        <w:t>импровизации,</w:t>
      </w:r>
      <w:r>
        <w:rPr>
          <w:spacing w:val="-7"/>
        </w:rPr>
        <w:t xml:space="preserve"> </w:t>
      </w:r>
      <w:r>
        <w:t>сочинение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ним</w:t>
      </w:r>
      <w:r>
        <w:rPr>
          <w:spacing w:val="-8"/>
        </w:rPr>
        <w:t xml:space="preserve"> </w:t>
      </w:r>
      <w:r>
        <w:t>ритмических</w:t>
      </w:r>
      <w:r>
        <w:rPr>
          <w:spacing w:val="-13"/>
        </w:rPr>
        <w:t xml:space="preserve"> </w:t>
      </w:r>
      <w:r>
        <w:t>аккомпанементов</w:t>
      </w:r>
      <w:r>
        <w:rPr>
          <w:spacing w:val="-9"/>
        </w:rPr>
        <w:t xml:space="preserve"> </w:t>
      </w:r>
      <w:r>
        <w:t>(звучащими жестами, на ударных инструментах);</w:t>
      </w:r>
    </w:p>
    <w:p w:rsidR="007A46EE" w:rsidRDefault="009E1D98">
      <w:pPr>
        <w:pStyle w:val="a3"/>
        <w:spacing w:line="362" w:lineRule="auto"/>
        <w:ind w:firstLine="850"/>
        <w:jc w:val="left"/>
      </w:pPr>
      <w:r>
        <w:t>вариативно:</w:t>
      </w:r>
      <w:r>
        <w:rPr>
          <w:spacing w:val="-9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клавишных</w:t>
      </w:r>
      <w:r>
        <w:rPr>
          <w:spacing w:val="-8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духовых</w:t>
      </w:r>
      <w:r>
        <w:rPr>
          <w:spacing w:val="-8"/>
        </w:rPr>
        <w:t xml:space="preserve"> </w:t>
      </w:r>
      <w:r>
        <w:t>инструментах</w:t>
      </w:r>
      <w:r>
        <w:rPr>
          <w:spacing w:val="-8"/>
        </w:rPr>
        <w:t xml:space="preserve"> </w:t>
      </w:r>
      <w:r>
        <w:t>(свирель) мелодий народных пес</w:t>
      </w:r>
      <w:r>
        <w:t>ен, прослеживание мелодии по нотной записи.</w:t>
      </w:r>
    </w:p>
    <w:p w:rsidR="007A46EE" w:rsidRDefault="007A46EE">
      <w:pPr>
        <w:pStyle w:val="a3"/>
        <w:spacing w:line="362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37"/>
        <w:ind w:left="0"/>
        <w:jc w:val="left"/>
      </w:pP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spacing w:before="1"/>
        <w:ind w:left="2328" w:hanging="1053"/>
        <w:jc w:val="both"/>
      </w:pPr>
      <w:bookmarkStart w:id="29" w:name="30.6.1.6._Народные_праздники."/>
      <w:bookmarkEnd w:id="29"/>
      <w:r>
        <w:rPr>
          <w:spacing w:val="-2"/>
        </w:rPr>
        <w:t>Народные</w:t>
      </w:r>
      <w:r>
        <w:rPr>
          <w:spacing w:val="-14"/>
        </w:rPr>
        <w:t xml:space="preserve"> </w:t>
      </w:r>
      <w:r>
        <w:rPr>
          <w:spacing w:val="-2"/>
        </w:rPr>
        <w:t>праздники.</w:t>
      </w:r>
    </w:p>
    <w:p w:rsidR="007A46EE" w:rsidRDefault="009E1D98">
      <w:pPr>
        <w:pStyle w:val="a3"/>
        <w:spacing w:before="143" w:line="360" w:lineRule="auto"/>
        <w:ind w:right="141" w:firstLine="850"/>
      </w:pPr>
      <w:r>
        <w:t>Содержание: 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</w:t>
      </w:r>
      <w:r>
        <w:t>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Ысыах).</w:t>
      </w:r>
    </w:p>
    <w:p w:rsidR="007A46EE" w:rsidRDefault="009E1D98">
      <w:pPr>
        <w:pStyle w:val="a3"/>
        <w:spacing w:before="6"/>
        <w:ind w:left="1275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62" w:line="362" w:lineRule="auto"/>
        <w:ind w:right="155" w:firstLine="850"/>
      </w:pPr>
      <w:r>
        <w:t>знакомство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праздничными</w:t>
      </w:r>
      <w:r>
        <w:rPr>
          <w:spacing w:val="80"/>
          <w:w w:val="150"/>
        </w:rPr>
        <w:t xml:space="preserve"> </w:t>
      </w:r>
      <w:r>
        <w:t>обычаями,</w:t>
      </w:r>
      <w:r>
        <w:rPr>
          <w:spacing w:val="80"/>
          <w:w w:val="150"/>
        </w:rPr>
        <w:t xml:space="preserve"> </w:t>
      </w:r>
      <w:r>
        <w:t>обрядами,</w:t>
      </w:r>
      <w:r>
        <w:rPr>
          <w:spacing w:val="80"/>
          <w:w w:val="150"/>
        </w:rPr>
        <w:t xml:space="preserve"> </w:t>
      </w:r>
      <w:r>
        <w:t>бытовавшими</w:t>
      </w:r>
      <w:r>
        <w:rPr>
          <w:spacing w:val="80"/>
          <w:w w:val="150"/>
        </w:rPr>
        <w:t xml:space="preserve"> </w:t>
      </w:r>
      <w:r>
        <w:t>ранее и сохранившимися сегодня у различных народностей Российской Федерации;</w:t>
      </w:r>
    </w:p>
    <w:p w:rsidR="007A46EE" w:rsidRDefault="009E1D98">
      <w:pPr>
        <w:pStyle w:val="a3"/>
        <w:spacing w:line="360" w:lineRule="auto"/>
        <w:ind w:right="140" w:firstLine="850"/>
      </w:pPr>
      <w:r>
        <w:t>разучивание</w:t>
      </w:r>
      <w:r>
        <w:rPr>
          <w:spacing w:val="80"/>
        </w:rPr>
        <w:t xml:space="preserve">   </w:t>
      </w:r>
      <w:r>
        <w:t>песен,</w:t>
      </w:r>
      <w:r>
        <w:rPr>
          <w:spacing w:val="78"/>
        </w:rPr>
        <w:t xml:space="preserve">   </w:t>
      </w:r>
      <w:r>
        <w:t>реконструкция</w:t>
      </w:r>
      <w:r>
        <w:rPr>
          <w:spacing w:val="80"/>
        </w:rPr>
        <w:t xml:space="preserve">   </w:t>
      </w:r>
      <w:r>
        <w:t>фрагмента</w:t>
      </w:r>
      <w:r>
        <w:rPr>
          <w:spacing w:val="78"/>
        </w:rPr>
        <w:t xml:space="preserve">   </w:t>
      </w:r>
      <w:r>
        <w:t>обряда,</w:t>
      </w:r>
      <w:r>
        <w:rPr>
          <w:spacing w:val="78"/>
        </w:rPr>
        <w:t xml:space="preserve">   </w:t>
      </w:r>
      <w:r>
        <w:t>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7A46EE" w:rsidRDefault="009E1D98">
      <w:pPr>
        <w:pStyle w:val="a3"/>
        <w:spacing w:before="1" w:line="357" w:lineRule="auto"/>
        <w:ind w:right="165" w:firstLine="850"/>
      </w:pPr>
      <w:r>
        <w:t>вариативно:</w:t>
      </w:r>
      <w:r>
        <w:rPr>
          <w:spacing w:val="-9"/>
        </w:rPr>
        <w:t xml:space="preserve"> </w:t>
      </w:r>
      <w:r>
        <w:t>просмотр</w:t>
      </w:r>
      <w:r>
        <w:rPr>
          <w:spacing w:val="-1"/>
        </w:rPr>
        <w:t xml:space="preserve"> </w:t>
      </w:r>
      <w:r>
        <w:t>фильма (мультфильма), рассказывающего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символике фольклорно</w:t>
      </w:r>
      <w:r>
        <w:t>го праздника;</w:t>
      </w:r>
    </w:p>
    <w:p w:rsidR="007A46EE" w:rsidRDefault="009E1D98">
      <w:pPr>
        <w:pStyle w:val="a3"/>
        <w:spacing w:line="318" w:lineRule="exact"/>
        <w:ind w:left="1275"/>
      </w:pPr>
      <w:r>
        <w:rPr>
          <w:spacing w:val="-2"/>
        </w:rPr>
        <w:t>посещение</w:t>
      </w:r>
      <w:r>
        <w:rPr>
          <w:spacing w:val="-6"/>
        </w:rPr>
        <w:t xml:space="preserve"> </w:t>
      </w:r>
      <w:r>
        <w:rPr>
          <w:spacing w:val="-2"/>
        </w:rPr>
        <w:t>театра,</w:t>
      </w:r>
      <w:r>
        <w:rPr>
          <w:spacing w:val="-4"/>
        </w:rPr>
        <w:t xml:space="preserve"> </w:t>
      </w:r>
      <w:r>
        <w:rPr>
          <w:spacing w:val="-2"/>
        </w:rPr>
        <w:t>театрализованного</w:t>
      </w:r>
      <w:r>
        <w:rPr>
          <w:spacing w:val="-4"/>
        </w:rPr>
        <w:t xml:space="preserve"> </w:t>
      </w:r>
      <w:r>
        <w:rPr>
          <w:spacing w:val="-2"/>
        </w:rPr>
        <w:t>представления;</w:t>
      </w:r>
    </w:p>
    <w:p w:rsidR="007A46EE" w:rsidRDefault="009E1D98">
      <w:pPr>
        <w:pStyle w:val="a3"/>
        <w:spacing w:before="164"/>
        <w:ind w:left="1275"/>
      </w:pPr>
      <w:r>
        <w:t>участие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народных</w:t>
      </w:r>
      <w:r>
        <w:rPr>
          <w:spacing w:val="-18"/>
        </w:rPr>
        <w:t xml:space="preserve"> </w:t>
      </w:r>
      <w:r>
        <w:t>гуляньях</w:t>
      </w:r>
      <w:r>
        <w:rPr>
          <w:spacing w:val="-1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улицах</w:t>
      </w:r>
      <w:r>
        <w:rPr>
          <w:spacing w:val="-14"/>
        </w:rPr>
        <w:t xml:space="preserve"> </w:t>
      </w:r>
      <w:r>
        <w:t>родного</w:t>
      </w:r>
      <w:r>
        <w:rPr>
          <w:spacing w:val="-9"/>
        </w:rPr>
        <w:t xml:space="preserve"> </w:t>
      </w:r>
      <w:r>
        <w:t>города,</w:t>
      </w:r>
      <w:r>
        <w:rPr>
          <w:spacing w:val="-2"/>
        </w:rPr>
        <w:t xml:space="preserve"> посёлка.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spacing w:before="172"/>
        <w:ind w:left="2328" w:hanging="1053"/>
      </w:pPr>
      <w:bookmarkStart w:id="30" w:name="30.6.1.7._Первые_артисты,_народный_театр"/>
      <w:bookmarkEnd w:id="30"/>
      <w:r>
        <w:rPr>
          <w:spacing w:val="-2"/>
        </w:rPr>
        <w:t>Первые</w:t>
      </w:r>
      <w:r>
        <w:rPr>
          <w:spacing w:val="-10"/>
        </w:rPr>
        <w:t xml:space="preserve"> </w:t>
      </w:r>
      <w:r>
        <w:rPr>
          <w:spacing w:val="-2"/>
        </w:rPr>
        <w:t>артисты, народный</w:t>
      </w:r>
      <w:r>
        <w:rPr>
          <w:spacing w:val="-12"/>
        </w:rPr>
        <w:t xml:space="preserve"> </w:t>
      </w:r>
      <w:r>
        <w:rPr>
          <w:spacing w:val="-2"/>
        </w:rPr>
        <w:t>театр.</w:t>
      </w:r>
    </w:p>
    <w:p w:rsidR="007A46EE" w:rsidRDefault="009E1D98">
      <w:pPr>
        <w:pStyle w:val="a3"/>
        <w:spacing w:before="153" w:line="355" w:lineRule="auto"/>
        <w:ind w:left="1275" w:right="2290"/>
        <w:jc w:val="left"/>
      </w:pPr>
      <w:r>
        <w:t>Содержание:</w:t>
      </w:r>
      <w:r>
        <w:rPr>
          <w:spacing w:val="-18"/>
        </w:rPr>
        <w:t xml:space="preserve"> </w:t>
      </w:r>
      <w:r>
        <w:t>скоморохи.</w:t>
      </w:r>
      <w:r>
        <w:rPr>
          <w:spacing w:val="-17"/>
        </w:rPr>
        <w:t xml:space="preserve"> </w:t>
      </w:r>
      <w:r>
        <w:t>Ярмарочный</w:t>
      </w:r>
      <w:r>
        <w:rPr>
          <w:spacing w:val="-18"/>
        </w:rPr>
        <w:t xml:space="preserve"> </w:t>
      </w:r>
      <w:r>
        <w:t>балаган.</w:t>
      </w:r>
      <w:r>
        <w:rPr>
          <w:spacing w:val="-17"/>
        </w:rPr>
        <w:t xml:space="preserve"> </w:t>
      </w:r>
      <w:r>
        <w:t>Вертеп. Виды деятельности обучающихся:</w:t>
      </w:r>
    </w:p>
    <w:p w:rsidR="007A46EE" w:rsidRDefault="009E1D98">
      <w:pPr>
        <w:pStyle w:val="a3"/>
        <w:spacing w:before="8" w:line="364" w:lineRule="auto"/>
        <w:ind w:left="1275" w:right="3288"/>
        <w:jc w:val="left"/>
      </w:pPr>
      <w:r>
        <w:t>чтение</w:t>
      </w:r>
      <w:r>
        <w:rPr>
          <w:spacing w:val="-18"/>
        </w:rPr>
        <w:t xml:space="preserve"> </w:t>
      </w:r>
      <w:r>
        <w:t>учебных</w:t>
      </w:r>
      <w:r>
        <w:t>,</w:t>
      </w:r>
      <w:r>
        <w:rPr>
          <w:spacing w:val="-14"/>
        </w:rPr>
        <w:t xml:space="preserve"> </w:t>
      </w:r>
      <w:r>
        <w:t>справочных</w:t>
      </w:r>
      <w:r>
        <w:rPr>
          <w:spacing w:val="-18"/>
        </w:rPr>
        <w:t xml:space="preserve"> </w:t>
      </w:r>
      <w:r>
        <w:t>текстов</w:t>
      </w:r>
      <w:r>
        <w:rPr>
          <w:spacing w:val="-1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теме; диалог с учителем;</w:t>
      </w:r>
    </w:p>
    <w:p w:rsidR="007A46EE" w:rsidRDefault="009E1D98">
      <w:pPr>
        <w:pStyle w:val="a3"/>
        <w:spacing w:line="313" w:lineRule="exact"/>
        <w:ind w:left="1275"/>
        <w:jc w:val="left"/>
      </w:pPr>
      <w:r>
        <w:rPr>
          <w:spacing w:val="-2"/>
        </w:rPr>
        <w:t>разучивание,</w:t>
      </w:r>
      <w:r>
        <w:rPr>
          <w:spacing w:val="-4"/>
        </w:rPr>
        <w:t xml:space="preserve"> </w:t>
      </w:r>
      <w:r>
        <w:rPr>
          <w:spacing w:val="-2"/>
        </w:rPr>
        <w:t>исполнение</w:t>
      </w:r>
      <w:r>
        <w:rPr>
          <w:spacing w:val="-5"/>
        </w:rPr>
        <w:t xml:space="preserve"> </w:t>
      </w:r>
      <w:r>
        <w:rPr>
          <w:spacing w:val="-2"/>
        </w:rPr>
        <w:t>скоморошин;</w:t>
      </w:r>
    </w:p>
    <w:p w:rsidR="007A46EE" w:rsidRDefault="009E1D98">
      <w:pPr>
        <w:pStyle w:val="a3"/>
        <w:spacing w:before="158" w:line="357" w:lineRule="auto"/>
        <w:ind w:right="155" w:firstLine="850"/>
      </w:pPr>
      <w: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spacing w:before="15"/>
        <w:ind w:left="2328" w:hanging="1053"/>
        <w:jc w:val="both"/>
      </w:pPr>
      <w:bookmarkStart w:id="31" w:name="30.6.1.8._Фольклор_народов_России."/>
      <w:bookmarkEnd w:id="31"/>
      <w:r>
        <w:rPr>
          <w:spacing w:val="-2"/>
        </w:rPr>
        <w:t>Фольклор</w:t>
      </w:r>
      <w:r>
        <w:rPr>
          <w:spacing w:val="-4"/>
        </w:rPr>
        <w:t xml:space="preserve"> </w:t>
      </w:r>
      <w:r>
        <w:rPr>
          <w:spacing w:val="-2"/>
        </w:rPr>
        <w:t>народов</w:t>
      </w:r>
      <w:r>
        <w:rPr>
          <w:spacing w:val="-10"/>
        </w:rPr>
        <w:t xml:space="preserve"> </w:t>
      </w:r>
      <w:r>
        <w:rPr>
          <w:spacing w:val="-2"/>
        </w:rPr>
        <w:t>России.</w:t>
      </w:r>
    </w:p>
    <w:p w:rsidR="007A46EE" w:rsidRDefault="009E1D98">
      <w:pPr>
        <w:pStyle w:val="a3"/>
        <w:spacing w:before="153" w:line="360" w:lineRule="auto"/>
        <w:ind w:right="158" w:firstLine="850"/>
      </w:pPr>
      <w:r>
        <w:t xml:space="preserve">Содержание: 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</w:t>
      </w:r>
      <w:r>
        <w:t>уникальным самобытным явлениям,</w:t>
      </w:r>
    </w:p>
    <w:p w:rsidR="007A46EE" w:rsidRDefault="007A46EE">
      <w:pPr>
        <w:pStyle w:val="a3"/>
        <w:spacing w:line="360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50"/>
      </w:pPr>
      <w:r>
        <w:t>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:rsidR="007A46EE" w:rsidRDefault="009E1D98">
      <w:pPr>
        <w:pStyle w:val="a3"/>
        <w:spacing w:before="1"/>
        <w:ind w:left="1275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</w:t>
      </w:r>
      <w:r>
        <w:rPr>
          <w:spacing w:val="-2"/>
        </w:rPr>
        <w:t>льности обучающихся:</w:t>
      </w:r>
    </w:p>
    <w:p w:rsidR="007A46EE" w:rsidRDefault="009E1D98">
      <w:pPr>
        <w:pStyle w:val="a3"/>
        <w:spacing w:before="158" w:line="362" w:lineRule="auto"/>
        <w:ind w:right="154" w:firstLine="850"/>
      </w:pPr>
      <w:r>
        <w:t>знакомство с особенностями музыкального фольклора различных народностей Российской Федерации;</w:t>
      </w:r>
    </w:p>
    <w:p w:rsidR="007A46EE" w:rsidRDefault="009E1D98">
      <w:pPr>
        <w:pStyle w:val="a3"/>
        <w:spacing w:line="362" w:lineRule="auto"/>
        <w:ind w:right="155" w:firstLine="850"/>
      </w:pPr>
      <w:r>
        <w:t>определение характерных черт, характеристика типичных элементов музыкального языка (ритм, лад, интонации);</w:t>
      </w:r>
    </w:p>
    <w:p w:rsidR="007A46EE" w:rsidRDefault="009E1D98">
      <w:pPr>
        <w:pStyle w:val="a3"/>
        <w:spacing w:line="357" w:lineRule="auto"/>
        <w:ind w:right="149" w:firstLine="850"/>
      </w:pPr>
      <w:r>
        <w:t>разучивание</w:t>
      </w:r>
      <w:r>
        <w:rPr>
          <w:spacing w:val="40"/>
        </w:rPr>
        <w:t xml:space="preserve"> </w:t>
      </w:r>
      <w:r>
        <w:t>песен,</w:t>
      </w:r>
      <w:r>
        <w:rPr>
          <w:spacing w:val="40"/>
        </w:rPr>
        <w:t xml:space="preserve"> </w:t>
      </w:r>
      <w:r>
        <w:t>танцев,</w:t>
      </w:r>
      <w:r>
        <w:rPr>
          <w:spacing w:val="40"/>
        </w:rPr>
        <w:t xml:space="preserve"> </w:t>
      </w:r>
      <w:r>
        <w:t>импрови</w:t>
      </w:r>
      <w:r>
        <w:t>зация</w:t>
      </w:r>
      <w:r>
        <w:rPr>
          <w:spacing w:val="40"/>
        </w:rPr>
        <w:t xml:space="preserve"> </w:t>
      </w:r>
      <w:r>
        <w:t>ритмических</w:t>
      </w:r>
      <w:r>
        <w:rPr>
          <w:spacing w:val="40"/>
        </w:rPr>
        <w:t xml:space="preserve"> </w:t>
      </w:r>
      <w:r>
        <w:t>аккомпанементов</w:t>
      </w:r>
      <w:r>
        <w:rPr>
          <w:spacing w:val="40"/>
        </w:rPr>
        <w:t xml:space="preserve"> </w:t>
      </w:r>
      <w:r>
        <w:t>на ударных инструментах;</w:t>
      </w:r>
    </w:p>
    <w:p w:rsidR="007A46EE" w:rsidRDefault="009E1D98">
      <w:pPr>
        <w:pStyle w:val="a3"/>
        <w:spacing w:line="360" w:lineRule="auto"/>
        <w:ind w:right="140" w:firstLine="850"/>
      </w:pPr>
      <w:r>
        <w:t>вариативно: исполнение на доступных клавишных или духовых инструментах</w:t>
      </w:r>
      <w:r>
        <w:rPr>
          <w:spacing w:val="40"/>
        </w:rPr>
        <w:t xml:space="preserve">  </w:t>
      </w:r>
      <w:r>
        <w:t>(свирель)</w:t>
      </w:r>
      <w:r>
        <w:rPr>
          <w:spacing w:val="40"/>
        </w:rPr>
        <w:t xml:space="preserve">  </w:t>
      </w:r>
      <w:r>
        <w:t>мелодий</w:t>
      </w:r>
      <w:r>
        <w:rPr>
          <w:spacing w:val="40"/>
        </w:rPr>
        <w:t xml:space="preserve">  </w:t>
      </w:r>
      <w:r>
        <w:t>народных</w:t>
      </w:r>
      <w:r>
        <w:rPr>
          <w:spacing w:val="40"/>
        </w:rPr>
        <w:t xml:space="preserve">  </w:t>
      </w:r>
      <w:r>
        <w:t>песен,</w:t>
      </w:r>
      <w:r>
        <w:rPr>
          <w:spacing w:val="40"/>
        </w:rPr>
        <w:t xml:space="preserve">  </w:t>
      </w:r>
      <w:r>
        <w:t>прослеживание</w:t>
      </w:r>
      <w:r>
        <w:rPr>
          <w:spacing w:val="40"/>
        </w:rPr>
        <w:t xml:space="preserve">  </w:t>
      </w:r>
      <w:r>
        <w:t>мелодии по нотной записи;</w:t>
      </w:r>
    </w:p>
    <w:p w:rsidR="007A46EE" w:rsidRDefault="009E1D98">
      <w:pPr>
        <w:pStyle w:val="a3"/>
        <w:spacing w:line="357" w:lineRule="auto"/>
        <w:ind w:right="166" w:firstLine="850"/>
      </w:pPr>
      <w:r>
        <w:t>творческие, исследовательские проекты, школьны</w:t>
      </w:r>
      <w:r>
        <w:t>е фестивали, посвящённые музыкальному творчеству народов России.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spacing w:before="8"/>
        <w:ind w:left="2328" w:hanging="1053"/>
        <w:jc w:val="both"/>
      </w:pPr>
      <w:bookmarkStart w:id="32" w:name="30.6.1.9._Фольклор_в_творчестве_професси"/>
      <w:bookmarkEnd w:id="32"/>
      <w:r>
        <w:rPr>
          <w:spacing w:val="-2"/>
        </w:rPr>
        <w:t>Фольклор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творчестве</w:t>
      </w:r>
      <w:r>
        <w:t xml:space="preserve"> </w:t>
      </w:r>
      <w:r>
        <w:rPr>
          <w:spacing w:val="-2"/>
        </w:rPr>
        <w:t>профессиональных</w:t>
      </w:r>
      <w:r>
        <w:rPr>
          <w:spacing w:val="-11"/>
        </w:rPr>
        <w:t xml:space="preserve"> </w:t>
      </w:r>
      <w:r>
        <w:rPr>
          <w:spacing w:val="-2"/>
        </w:rPr>
        <w:t>музыкантов.</w:t>
      </w:r>
    </w:p>
    <w:p w:rsidR="007A46EE" w:rsidRDefault="009E1D98">
      <w:pPr>
        <w:pStyle w:val="a3"/>
        <w:spacing w:before="148" w:line="362" w:lineRule="auto"/>
        <w:ind w:right="160" w:firstLine="850"/>
      </w:pPr>
      <w:r>
        <w:t xml:space="preserve">Содержание: собиратели фольклора. Народные мелодии в обработке композиторов. Народные жанры, интонации как основа для композиторского </w:t>
      </w:r>
      <w:r>
        <w:rPr>
          <w:spacing w:val="-2"/>
        </w:rPr>
        <w:t>творчества.</w:t>
      </w:r>
    </w:p>
    <w:p w:rsidR="007A46EE" w:rsidRDefault="009E1D98">
      <w:pPr>
        <w:pStyle w:val="a3"/>
        <w:spacing w:line="318" w:lineRule="exact"/>
        <w:ind w:left="1275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59"/>
        <w:ind w:left="1275"/>
      </w:pPr>
      <w:r>
        <w:t>диалог</w:t>
      </w:r>
      <w:r>
        <w:rPr>
          <w:spacing w:val="-9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учителем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значении</w:t>
      </w:r>
      <w:r>
        <w:rPr>
          <w:spacing w:val="-15"/>
        </w:rPr>
        <w:t xml:space="preserve"> </w:t>
      </w:r>
      <w:r>
        <w:rPr>
          <w:spacing w:val="-2"/>
        </w:rPr>
        <w:t>фольклористики;</w:t>
      </w:r>
    </w:p>
    <w:p w:rsidR="007A46EE" w:rsidRDefault="009E1D98">
      <w:pPr>
        <w:pStyle w:val="a3"/>
        <w:spacing w:before="163"/>
        <w:ind w:left="1275"/>
        <w:jc w:val="left"/>
      </w:pPr>
      <w:r>
        <w:t>чтение</w:t>
      </w:r>
      <w:r>
        <w:rPr>
          <w:spacing w:val="-18"/>
        </w:rPr>
        <w:t xml:space="preserve"> </w:t>
      </w:r>
      <w:r>
        <w:t>учебных,</w:t>
      </w:r>
      <w:r>
        <w:rPr>
          <w:spacing w:val="-11"/>
        </w:rPr>
        <w:t xml:space="preserve"> </w:t>
      </w:r>
      <w:r>
        <w:t>популярных</w:t>
      </w:r>
      <w:r>
        <w:rPr>
          <w:spacing w:val="-18"/>
        </w:rPr>
        <w:t xml:space="preserve"> </w:t>
      </w:r>
      <w:r>
        <w:t>текстов</w:t>
      </w:r>
      <w:r>
        <w:rPr>
          <w:spacing w:val="-17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собирателях</w:t>
      </w:r>
      <w:r>
        <w:rPr>
          <w:spacing w:val="-17"/>
        </w:rPr>
        <w:t xml:space="preserve"> </w:t>
      </w:r>
      <w:r>
        <w:rPr>
          <w:spacing w:val="-2"/>
        </w:rPr>
        <w:t>фольклора;</w:t>
      </w:r>
    </w:p>
    <w:p w:rsidR="007A46EE" w:rsidRDefault="009E1D98">
      <w:pPr>
        <w:pStyle w:val="a3"/>
        <w:spacing w:before="158" w:line="362" w:lineRule="auto"/>
        <w:ind w:right="345" w:firstLine="850"/>
        <w:jc w:val="left"/>
      </w:pPr>
      <w:r>
        <w:t>слушание</w:t>
      </w:r>
      <w:r>
        <w:rPr>
          <w:spacing w:val="35"/>
        </w:rPr>
        <w:t xml:space="preserve"> </w:t>
      </w:r>
      <w:r>
        <w:t>музыки,</w:t>
      </w:r>
      <w:r>
        <w:rPr>
          <w:spacing w:val="36"/>
        </w:rPr>
        <w:t xml:space="preserve"> </w:t>
      </w:r>
      <w:r>
        <w:t>созданной</w:t>
      </w:r>
      <w:r>
        <w:rPr>
          <w:spacing w:val="34"/>
        </w:rPr>
        <w:t xml:space="preserve"> </w:t>
      </w:r>
      <w:r>
        <w:t>композиторами</w:t>
      </w:r>
      <w:r>
        <w:rPr>
          <w:spacing w:val="34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основе</w:t>
      </w:r>
      <w:r>
        <w:rPr>
          <w:spacing w:val="35"/>
        </w:rPr>
        <w:t xml:space="preserve"> </w:t>
      </w:r>
      <w:r>
        <w:t>народных жанров и интонаций;</w:t>
      </w:r>
    </w:p>
    <w:p w:rsidR="007A46EE" w:rsidRDefault="009E1D98">
      <w:pPr>
        <w:pStyle w:val="a3"/>
        <w:spacing w:line="320" w:lineRule="exact"/>
        <w:ind w:left="1275"/>
        <w:jc w:val="left"/>
      </w:pPr>
      <w:r>
        <w:rPr>
          <w:spacing w:val="-2"/>
        </w:rPr>
        <w:t>определение</w:t>
      </w:r>
      <w:r>
        <w:rPr>
          <w:spacing w:val="2"/>
        </w:rPr>
        <w:t xml:space="preserve"> </w:t>
      </w:r>
      <w:r>
        <w:rPr>
          <w:spacing w:val="-2"/>
        </w:rPr>
        <w:t>приёмов</w:t>
      </w:r>
      <w:r>
        <w:rPr>
          <w:spacing w:val="-1"/>
        </w:rPr>
        <w:t xml:space="preserve"> </w:t>
      </w:r>
      <w:r>
        <w:rPr>
          <w:spacing w:val="-2"/>
        </w:rPr>
        <w:t>обработки,</w:t>
      </w:r>
      <w:r>
        <w:rPr>
          <w:spacing w:val="4"/>
        </w:rPr>
        <w:t xml:space="preserve"> </w:t>
      </w:r>
      <w:r>
        <w:rPr>
          <w:spacing w:val="-2"/>
        </w:rPr>
        <w:t>развития</w:t>
      </w:r>
      <w:r>
        <w:rPr>
          <w:spacing w:val="4"/>
        </w:rPr>
        <w:t xml:space="preserve"> </w:t>
      </w:r>
      <w:r>
        <w:rPr>
          <w:spacing w:val="-2"/>
        </w:rPr>
        <w:t>народных</w:t>
      </w:r>
      <w:r>
        <w:rPr>
          <w:spacing w:val="-9"/>
        </w:rPr>
        <w:t xml:space="preserve"> </w:t>
      </w:r>
      <w:r>
        <w:rPr>
          <w:spacing w:val="-2"/>
        </w:rPr>
        <w:t>мелодий;</w:t>
      </w:r>
    </w:p>
    <w:p w:rsidR="007A46EE" w:rsidRDefault="009E1D98">
      <w:pPr>
        <w:pStyle w:val="a3"/>
        <w:spacing w:before="158"/>
        <w:ind w:left="1275"/>
        <w:jc w:val="left"/>
      </w:pPr>
      <w:r>
        <w:rPr>
          <w:spacing w:val="-2"/>
        </w:rPr>
        <w:t>разучивание,</w:t>
      </w:r>
      <w:r>
        <w:rPr>
          <w:spacing w:val="3"/>
        </w:rPr>
        <w:t xml:space="preserve"> </w:t>
      </w:r>
      <w:r>
        <w:rPr>
          <w:spacing w:val="-2"/>
        </w:rPr>
        <w:t>исполнение</w:t>
      </w:r>
      <w:r>
        <w:t xml:space="preserve"> </w:t>
      </w:r>
      <w:r>
        <w:rPr>
          <w:spacing w:val="-2"/>
        </w:rPr>
        <w:t>народных</w:t>
      </w:r>
      <w:r>
        <w:rPr>
          <w:spacing w:val="-12"/>
        </w:rPr>
        <w:t xml:space="preserve"> </w:t>
      </w:r>
      <w:r>
        <w:rPr>
          <w:spacing w:val="-2"/>
        </w:rPr>
        <w:t>песен</w:t>
      </w:r>
      <w: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композиторской</w:t>
      </w:r>
      <w:r>
        <w:t xml:space="preserve"> </w:t>
      </w:r>
      <w:r>
        <w:rPr>
          <w:spacing w:val="-2"/>
        </w:rPr>
        <w:t>обработке;</w:t>
      </w:r>
    </w:p>
    <w:p w:rsidR="007A46EE" w:rsidRDefault="009E1D98">
      <w:pPr>
        <w:pStyle w:val="a3"/>
        <w:spacing w:before="163" w:line="355" w:lineRule="auto"/>
        <w:ind w:firstLine="850"/>
        <w:jc w:val="left"/>
      </w:pPr>
      <w:r>
        <w:t>сравнение</w:t>
      </w:r>
      <w:r>
        <w:rPr>
          <w:spacing w:val="-4"/>
        </w:rPr>
        <w:t xml:space="preserve"> </w:t>
      </w:r>
      <w:r>
        <w:t>звучания</w:t>
      </w:r>
      <w:r>
        <w:rPr>
          <w:spacing w:val="-4"/>
        </w:rPr>
        <w:t xml:space="preserve"> </w:t>
      </w:r>
      <w:r>
        <w:t>одних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</w:t>
      </w:r>
      <w:r>
        <w:rPr>
          <w:spacing w:val="-9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мелодий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народном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композиторском </w:t>
      </w:r>
      <w:r>
        <w:rPr>
          <w:spacing w:val="-2"/>
        </w:rPr>
        <w:t>варианте;</w:t>
      </w:r>
    </w:p>
    <w:p w:rsidR="007A46EE" w:rsidRDefault="009E1D98">
      <w:pPr>
        <w:pStyle w:val="a3"/>
        <w:tabs>
          <w:tab w:val="left" w:pos="3022"/>
          <w:tab w:val="left" w:pos="4429"/>
          <w:tab w:val="left" w:pos="4867"/>
          <w:tab w:val="left" w:pos="7268"/>
          <w:tab w:val="left" w:pos="8958"/>
          <w:tab w:val="left" w:pos="9409"/>
        </w:tabs>
        <w:spacing w:before="7" w:line="364" w:lineRule="auto"/>
        <w:ind w:left="1275" w:right="161"/>
        <w:jc w:val="left"/>
      </w:pPr>
      <w:r>
        <w:t xml:space="preserve">обсуждение аргументированных оценочных суждений на основе сравнения; </w:t>
      </w:r>
      <w:r>
        <w:rPr>
          <w:spacing w:val="-2"/>
        </w:rPr>
        <w:t>ва</w:t>
      </w:r>
      <w:r>
        <w:rPr>
          <w:spacing w:val="-2"/>
        </w:rPr>
        <w:t>риативно:</w:t>
      </w:r>
      <w:r>
        <w:tab/>
      </w:r>
      <w:r>
        <w:rPr>
          <w:spacing w:val="-2"/>
        </w:rPr>
        <w:t>аналогии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изобразительным</w:t>
      </w:r>
      <w:r>
        <w:tab/>
      </w:r>
      <w:r>
        <w:rPr>
          <w:spacing w:val="-2"/>
        </w:rPr>
        <w:t>искусством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>сравнение</w:t>
      </w:r>
    </w:p>
    <w:p w:rsidR="007A46EE" w:rsidRDefault="007A46EE">
      <w:pPr>
        <w:pStyle w:val="a3"/>
        <w:spacing w:line="364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52"/>
      </w:pPr>
      <w:r>
        <w:t>фотографий подлинных</w:t>
      </w:r>
      <w:r>
        <w:rPr>
          <w:spacing w:val="-1"/>
        </w:rPr>
        <w:t xml:space="preserve"> </w:t>
      </w:r>
      <w:r>
        <w:t>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7A46EE" w:rsidRDefault="009E1D98">
      <w:pPr>
        <w:pStyle w:val="1"/>
        <w:numPr>
          <w:ilvl w:val="2"/>
          <w:numId w:val="80"/>
        </w:numPr>
        <w:tabs>
          <w:tab w:val="left" w:pos="2112"/>
        </w:tabs>
        <w:spacing w:before="6"/>
        <w:ind w:left="2112" w:hanging="837"/>
        <w:jc w:val="both"/>
      </w:pPr>
      <w:bookmarkStart w:id="33" w:name="30.6.2._Модуль_№_2_«Классическая_музыка»"/>
      <w:bookmarkEnd w:id="33"/>
      <w:r>
        <w:t>Модуль</w:t>
      </w:r>
      <w:r>
        <w:rPr>
          <w:spacing w:val="-14"/>
        </w:rPr>
        <w:t xml:space="preserve"> </w:t>
      </w:r>
      <w:r>
        <w:t>№</w:t>
      </w:r>
      <w:r>
        <w:rPr>
          <w:spacing w:val="-17"/>
        </w:rPr>
        <w:t xml:space="preserve"> </w:t>
      </w:r>
      <w:r>
        <w:t>2</w:t>
      </w:r>
      <w:r>
        <w:rPr>
          <w:spacing w:val="-11"/>
        </w:rPr>
        <w:t xml:space="preserve"> </w:t>
      </w:r>
      <w:r>
        <w:t>«Классическая</w:t>
      </w:r>
      <w:r>
        <w:rPr>
          <w:spacing w:val="-16"/>
        </w:rPr>
        <w:t xml:space="preserve"> </w:t>
      </w:r>
      <w:r>
        <w:rPr>
          <w:spacing w:val="-2"/>
        </w:rPr>
        <w:t>музыка».</w:t>
      </w:r>
    </w:p>
    <w:p w:rsidR="007A46EE" w:rsidRDefault="009E1D98">
      <w:pPr>
        <w:pStyle w:val="a3"/>
        <w:spacing w:before="153" w:line="360" w:lineRule="auto"/>
        <w:ind w:right="144" w:firstLine="850"/>
      </w:pPr>
      <w:r>
        <w:t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</w:t>
      </w:r>
      <w:r>
        <w:rPr>
          <w:spacing w:val="40"/>
        </w:rPr>
        <w:t xml:space="preserve"> </w:t>
      </w:r>
      <w:r>
        <w:t>перед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богатую</w:t>
      </w:r>
      <w:r>
        <w:rPr>
          <w:spacing w:val="40"/>
        </w:rPr>
        <w:t xml:space="preserve"> </w:t>
      </w:r>
      <w:r>
        <w:t>палитру</w:t>
      </w:r>
      <w:r>
        <w:rPr>
          <w:spacing w:val="40"/>
        </w:rPr>
        <w:t xml:space="preserve"> </w:t>
      </w:r>
      <w:r>
        <w:t>мыслей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чув</w:t>
      </w:r>
      <w:r>
        <w:t>ств,</w:t>
      </w:r>
      <w:r>
        <w:rPr>
          <w:spacing w:val="40"/>
        </w:rPr>
        <w:t xml:space="preserve"> </w:t>
      </w:r>
      <w:r>
        <w:t>воплощённую в звуках музыкальным гением великих композиторов, воспитывать их музыкальный вкус на подлинно художественных произведениях.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spacing w:before="12"/>
        <w:ind w:left="2328" w:hanging="1053"/>
        <w:jc w:val="both"/>
      </w:pPr>
      <w:bookmarkStart w:id="34" w:name="30.6.2.1._Композитор_–_исполнитель_–_слу"/>
      <w:bookmarkEnd w:id="34"/>
      <w:r>
        <w:t>Композитор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исполнитель</w:t>
      </w:r>
      <w:r>
        <w:rPr>
          <w:spacing w:val="-18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rPr>
          <w:spacing w:val="-2"/>
        </w:rPr>
        <w:t>слушатель.</w:t>
      </w:r>
    </w:p>
    <w:p w:rsidR="007A46EE" w:rsidRDefault="009E1D98">
      <w:pPr>
        <w:pStyle w:val="a3"/>
        <w:spacing w:before="149" w:line="362" w:lineRule="auto"/>
        <w:ind w:right="154" w:firstLine="850"/>
      </w:pPr>
      <w:r>
        <w:t>Содержание: композитор, исполнитель, особенности их деятельности, творчества.</w:t>
      </w:r>
      <w:r>
        <w:t xml:space="preserve"> Умение слушать музыку. Концерт, концертный зал. Правила поведения в концертном зале.</w:t>
      </w:r>
    </w:p>
    <w:p w:rsidR="007A46EE" w:rsidRDefault="009E1D98">
      <w:pPr>
        <w:pStyle w:val="a3"/>
        <w:spacing w:line="318" w:lineRule="exact"/>
        <w:ind w:left="1275"/>
      </w:pPr>
      <w:r>
        <w:rPr>
          <w:spacing w:val="-2"/>
        </w:rPr>
        <w:t>Виды</w:t>
      </w:r>
      <w:r>
        <w:rPr>
          <w:spacing w:val="-4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58"/>
        <w:ind w:left="1275"/>
      </w:pPr>
      <w:r>
        <w:rPr>
          <w:spacing w:val="-2"/>
        </w:rPr>
        <w:t>просмотр видеозаписи</w:t>
      </w:r>
      <w:r>
        <w:rPr>
          <w:spacing w:val="-1"/>
        </w:rPr>
        <w:t xml:space="preserve"> </w:t>
      </w:r>
      <w:r>
        <w:rPr>
          <w:spacing w:val="-2"/>
        </w:rPr>
        <w:t>концерта;</w:t>
      </w:r>
    </w:p>
    <w:p w:rsidR="007A46EE" w:rsidRDefault="009E1D98">
      <w:pPr>
        <w:pStyle w:val="a3"/>
        <w:spacing w:before="158" w:line="362" w:lineRule="auto"/>
        <w:ind w:left="1275" w:right="3288"/>
        <w:jc w:val="left"/>
      </w:pPr>
      <w:r>
        <w:rPr>
          <w:spacing w:val="-2"/>
        </w:rPr>
        <w:t>слушание</w:t>
      </w:r>
      <w:r>
        <w:rPr>
          <w:spacing w:val="-3"/>
        </w:rPr>
        <w:t xml:space="preserve"> </w:t>
      </w:r>
      <w:r>
        <w:rPr>
          <w:spacing w:val="-2"/>
        </w:rPr>
        <w:t xml:space="preserve">музыки, рассматривание иллюстраций; </w:t>
      </w:r>
      <w:r>
        <w:t>диалог с учителем по теме занятия;</w:t>
      </w:r>
    </w:p>
    <w:p w:rsidR="007A46EE" w:rsidRDefault="009E1D98">
      <w:pPr>
        <w:pStyle w:val="a3"/>
        <w:spacing w:line="319" w:lineRule="exact"/>
        <w:ind w:left="1275"/>
        <w:jc w:val="left"/>
      </w:pPr>
      <w:r>
        <w:t>«Я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исполнитель»</w:t>
      </w:r>
      <w:r>
        <w:rPr>
          <w:spacing w:val="-16"/>
        </w:rPr>
        <w:t xml:space="preserve"> </w:t>
      </w:r>
      <w:r>
        <w:t>(игра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им</w:t>
      </w:r>
      <w:r>
        <w:t>итация</w:t>
      </w:r>
      <w:r>
        <w:rPr>
          <w:spacing w:val="-15"/>
        </w:rPr>
        <w:t xml:space="preserve"> </w:t>
      </w:r>
      <w:r>
        <w:t>исполнительских</w:t>
      </w:r>
      <w:r>
        <w:rPr>
          <w:spacing w:val="-18"/>
        </w:rPr>
        <w:t xml:space="preserve"> </w:t>
      </w:r>
      <w:r>
        <w:rPr>
          <w:spacing w:val="-2"/>
        </w:rPr>
        <w:t>движений);</w:t>
      </w:r>
    </w:p>
    <w:p w:rsidR="007A46EE" w:rsidRDefault="009E1D98">
      <w:pPr>
        <w:pStyle w:val="a3"/>
        <w:spacing w:before="158" w:line="362" w:lineRule="auto"/>
        <w:ind w:left="1275"/>
        <w:jc w:val="left"/>
      </w:pPr>
      <w:r>
        <w:t>игра</w:t>
      </w:r>
      <w:r>
        <w:rPr>
          <w:spacing w:val="-9"/>
        </w:rPr>
        <w:t xml:space="preserve"> </w:t>
      </w:r>
      <w:r>
        <w:t>«Я</w:t>
      </w:r>
      <w:r>
        <w:rPr>
          <w:spacing w:val="-4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композитор»</w:t>
      </w:r>
      <w:r>
        <w:rPr>
          <w:spacing w:val="-18"/>
        </w:rPr>
        <w:t xml:space="preserve"> </w:t>
      </w:r>
      <w:r>
        <w:t>(сочинение</w:t>
      </w:r>
      <w:r>
        <w:rPr>
          <w:spacing w:val="-7"/>
        </w:rPr>
        <w:t xml:space="preserve"> </w:t>
      </w:r>
      <w:r>
        <w:t>небольших</w:t>
      </w:r>
      <w:r>
        <w:rPr>
          <w:spacing w:val="-17"/>
        </w:rPr>
        <w:t xml:space="preserve"> </w:t>
      </w:r>
      <w:r>
        <w:t>попевок,</w:t>
      </w:r>
      <w:r>
        <w:rPr>
          <w:spacing w:val="-3"/>
        </w:rPr>
        <w:t xml:space="preserve"> </w:t>
      </w:r>
      <w:r>
        <w:t>мелодических</w:t>
      </w:r>
      <w:r>
        <w:rPr>
          <w:spacing w:val="-16"/>
        </w:rPr>
        <w:t xml:space="preserve"> </w:t>
      </w:r>
      <w:r>
        <w:t>фраз); освоение правил поведения на концерте;</w:t>
      </w:r>
    </w:p>
    <w:p w:rsidR="007A46EE" w:rsidRDefault="009E1D98">
      <w:pPr>
        <w:pStyle w:val="a3"/>
        <w:spacing w:line="360" w:lineRule="auto"/>
        <w:ind w:right="152" w:firstLine="850"/>
      </w:pPr>
      <w: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spacing w:before="4"/>
        <w:ind w:left="2328" w:hanging="1053"/>
        <w:jc w:val="both"/>
      </w:pPr>
      <w:bookmarkStart w:id="35" w:name="30.6.2.2._Композиторы_–_детям."/>
      <w:bookmarkEnd w:id="35"/>
      <w:r>
        <w:rPr>
          <w:spacing w:val="-2"/>
        </w:rPr>
        <w:t>Композиторы</w:t>
      </w:r>
      <w:r>
        <w:rPr>
          <w:spacing w:val="-11"/>
        </w:rPr>
        <w:t xml:space="preserve"> </w:t>
      </w:r>
      <w:r>
        <w:rPr>
          <w:spacing w:val="-2"/>
        </w:rPr>
        <w:t>–</w:t>
      </w:r>
      <w:r>
        <w:rPr>
          <w:spacing w:val="-4"/>
        </w:rPr>
        <w:t xml:space="preserve"> </w:t>
      </w:r>
      <w:r>
        <w:rPr>
          <w:spacing w:val="-2"/>
        </w:rPr>
        <w:t>детям.</w:t>
      </w:r>
    </w:p>
    <w:p w:rsidR="007A46EE" w:rsidRDefault="009E1D98">
      <w:pPr>
        <w:pStyle w:val="a3"/>
        <w:tabs>
          <w:tab w:val="left" w:pos="3253"/>
          <w:tab w:val="left" w:pos="4583"/>
          <w:tab w:val="left" w:pos="5889"/>
          <w:tab w:val="left" w:pos="8530"/>
        </w:tabs>
        <w:spacing w:before="153" w:line="362" w:lineRule="auto"/>
        <w:ind w:right="162" w:firstLine="850"/>
        <w:jc w:val="left"/>
      </w:pPr>
      <w:r>
        <w:rPr>
          <w:spacing w:val="-2"/>
        </w:rPr>
        <w:t>Содержание:</w:t>
      </w:r>
      <w:r>
        <w:tab/>
      </w:r>
      <w:r>
        <w:rPr>
          <w:spacing w:val="-2"/>
        </w:rPr>
        <w:t>детская</w:t>
      </w:r>
      <w:r>
        <w:tab/>
      </w:r>
      <w:r>
        <w:rPr>
          <w:spacing w:val="-2"/>
        </w:rPr>
        <w:t>музыка</w:t>
      </w:r>
      <w:r>
        <w:tab/>
        <w:t>П.И. Чайковск</w:t>
      </w:r>
      <w:r>
        <w:t>ого,</w:t>
      </w:r>
      <w:r>
        <w:tab/>
      </w:r>
      <w:r>
        <w:rPr>
          <w:spacing w:val="-2"/>
        </w:rPr>
        <w:t>С.С.</w:t>
      </w:r>
      <w:r>
        <w:rPr>
          <w:spacing w:val="-16"/>
        </w:rPr>
        <w:t xml:space="preserve"> </w:t>
      </w:r>
      <w:r>
        <w:rPr>
          <w:spacing w:val="-2"/>
        </w:rPr>
        <w:t xml:space="preserve">Прокофьева, </w:t>
      </w:r>
      <w:r>
        <w:t>Д.Б. Кабалевского и других композиторов. Понятие жанра. Песня, танец, марш.</w:t>
      </w:r>
    </w:p>
    <w:p w:rsidR="007A46EE" w:rsidRDefault="009E1D98">
      <w:pPr>
        <w:pStyle w:val="a3"/>
        <w:spacing w:line="315" w:lineRule="exact"/>
        <w:ind w:left="1275"/>
        <w:jc w:val="left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tabs>
          <w:tab w:val="left" w:pos="2778"/>
          <w:tab w:val="left" w:pos="4089"/>
          <w:tab w:val="left" w:pos="5937"/>
          <w:tab w:val="left" w:pos="7512"/>
          <w:tab w:val="left" w:pos="9097"/>
        </w:tabs>
        <w:spacing w:before="158" w:line="364" w:lineRule="auto"/>
        <w:ind w:right="167" w:firstLine="850"/>
        <w:jc w:val="left"/>
      </w:pPr>
      <w:r>
        <w:rPr>
          <w:spacing w:val="-2"/>
        </w:rPr>
        <w:t>слушание</w:t>
      </w:r>
      <w:r>
        <w:tab/>
      </w:r>
      <w:r>
        <w:rPr>
          <w:spacing w:val="-2"/>
        </w:rPr>
        <w:t>музыки,</w:t>
      </w:r>
      <w:r>
        <w:tab/>
      </w:r>
      <w:r>
        <w:rPr>
          <w:spacing w:val="-2"/>
        </w:rPr>
        <w:t>определение</w:t>
      </w:r>
      <w:r>
        <w:tab/>
      </w:r>
      <w:r>
        <w:rPr>
          <w:spacing w:val="-2"/>
        </w:rPr>
        <w:t>основного</w:t>
      </w:r>
      <w:r>
        <w:tab/>
      </w:r>
      <w:r>
        <w:rPr>
          <w:spacing w:val="-2"/>
        </w:rPr>
        <w:t>характера,</w:t>
      </w:r>
      <w:r>
        <w:tab/>
      </w:r>
      <w:r>
        <w:rPr>
          <w:spacing w:val="-4"/>
        </w:rPr>
        <w:t xml:space="preserve">музыкально- </w:t>
      </w:r>
      <w:r>
        <w:t>выразительных средств, использованных композитором;</w:t>
      </w:r>
    </w:p>
    <w:p w:rsidR="007A46EE" w:rsidRDefault="007A46EE">
      <w:pPr>
        <w:pStyle w:val="a3"/>
        <w:spacing w:line="364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left="1275" w:right="4543"/>
      </w:pPr>
      <w:r>
        <w:t>подбор</w:t>
      </w:r>
      <w:r>
        <w:rPr>
          <w:spacing w:val="-10"/>
        </w:rPr>
        <w:t xml:space="preserve"> </w:t>
      </w:r>
      <w:r>
        <w:t>эпитетов,</w:t>
      </w:r>
      <w:r>
        <w:rPr>
          <w:spacing w:val="-8"/>
        </w:rPr>
        <w:t xml:space="preserve"> </w:t>
      </w:r>
      <w:r>
        <w:t>иллюстраций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музыке; определение жанра;</w:t>
      </w:r>
    </w:p>
    <w:p w:rsidR="007A46EE" w:rsidRDefault="009E1D98">
      <w:pPr>
        <w:pStyle w:val="a3"/>
        <w:spacing w:before="8"/>
        <w:ind w:left="1275"/>
      </w:pPr>
      <w:r>
        <w:rPr>
          <w:spacing w:val="-2"/>
        </w:rPr>
        <w:t>музыкальная</w:t>
      </w:r>
      <w:r>
        <w:rPr>
          <w:spacing w:val="-7"/>
        </w:rPr>
        <w:t xml:space="preserve"> </w:t>
      </w:r>
      <w:r>
        <w:rPr>
          <w:spacing w:val="-2"/>
        </w:rPr>
        <w:t>викторина;</w:t>
      </w:r>
    </w:p>
    <w:p w:rsidR="007A46EE" w:rsidRDefault="009E1D98">
      <w:pPr>
        <w:pStyle w:val="a3"/>
        <w:spacing w:before="162" w:line="360" w:lineRule="auto"/>
        <w:ind w:right="136" w:firstLine="850"/>
      </w:pPr>
      <w:r>
        <w:t>вариативно:</w:t>
      </w:r>
      <w:r>
        <w:rPr>
          <w:spacing w:val="80"/>
        </w:rPr>
        <w:t xml:space="preserve"> </w:t>
      </w:r>
      <w:r>
        <w:t>вокализация,</w:t>
      </w:r>
      <w:r>
        <w:rPr>
          <w:spacing w:val="80"/>
          <w:w w:val="150"/>
        </w:rPr>
        <w:t xml:space="preserve"> </w:t>
      </w:r>
      <w:r>
        <w:t>исполнение</w:t>
      </w:r>
      <w:r>
        <w:rPr>
          <w:spacing w:val="80"/>
          <w:w w:val="150"/>
        </w:rPr>
        <w:t xml:space="preserve"> </w:t>
      </w:r>
      <w:r>
        <w:t>мелодий</w:t>
      </w:r>
      <w:r>
        <w:rPr>
          <w:spacing w:val="80"/>
        </w:rPr>
        <w:t xml:space="preserve"> </w:t>
      </w:r>
      <w:r>
        <w:t>инструментальных</w:t>
      </w:r>
      <w:r>
        <w:rPr>
          <w:spacing w:val="80"/>
        </w:rPr>
        <w:t xml:space="preserve"> </w:t>
      </w:r>
      <w:r>
        <w:t>пьес</w:t>
      </w:r>
      <w:r>
        <w:rPr>
          <w:spacing w:val="40"/>
        </w:rPr>
        <w:t xml:space="preserve"> </w:t>
      </w:r>
      <w:r>
        <w:t>со словами; разучивание, исполнение песен; сочинение ритмических аккомпанементов (с помощ</w:t>
      </w:r>
      <w:r>
        <w:t>ью звучащих жестов или ударных и шумовых инструментов) к пьесам маршевого и танцевального характера.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spacing w:before="13"/>
        <w:ind w:left="2328" w:hanging="1053"/>
        <w:jc w:val="both"/>
      </w:pPr>
      <w:bookmarkStart w:id="36" w:name="30.6.2.3._Оркестр."/>
      <w:bookmarkEnd w:id="36"/>
      <w:r>
        <w:rPr>
          <w:spacing w:val="-2"/>
        </w:rPr>
        <w:t>Оркестр.</w:t>
      </w:r>
    </w:p>
    <w:p w:rsidR="007A46EE" w:rsidRDefault="009E1D98">
      <w:pPr>
        <w:pStyle w:val="a3"/>
        <w:spacing w:before="153" w:line="355" w:lineRule="auto"/>
        <w:ind w:right="154" w:firstLine="850"/>
      </w:pPr>
      <w:r>
        <w:t>Содержание:</w:t>
      </w:r>
      <w:r>
        <w:rPr>
          <w:spacing w:val="-9"/>
        </w:rPr>
        <w:t xml:space="preserve"> </w:t>
      </w:r>
      <w:r>
        <w:t>оркестр –</w:t>
      </w:r>
      <w:r>
        <w:rPr>
          <w:spacing w:val="-1"/>
        </w:rPr>
        <w:t xml:space="preserve"> </w:t>
      </w:r>
      <w:r>
        <w:t>большой</w:t>
      </w:r>
      <w:r>
        <w:rPr>
          <w:spacing w:val="-1"/>
        </w:rPr>
        <w:t xml:space="preserve"> </w:t>
      </w:r>
      <w:r>
        <w:t>коллектив</w:t>
      </w:r>
      <w:r>
        <w:rPr>
          <w:spacing w:val="-6"/>
        </w:rPr>
        <w:t xml:space="preserve"> </w:t>
      </w:r>
      <w:r>
        <w:t>музыкантов. Дирижёр, партитура, репетиция. Жанр концерта – музыкальное соревнование солиста с оркестром.</w:t>
      </w:r>
    </w:p>
    <w:p w:rsidR="007A46EE" w:rsidRDefault="009E1D98">
      <w:pPr>
        <w:pStyle w:val="a3"/>
        <w:spacing w:before="8"/>
        <w:ind w:left="1275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58" w:line="364" w:lineRule="auto"/>
        <w:ind w:left="1275" w:right="4462"/>
      </w:pPr>
      <w:r>
        <w:t>слушание</w:t>
      </w:r>
      <w:r>
        <w:rPr>
          <w:spacing w:val="-7"/>
        </w:rPr>
        <w:t xml:space="preserve"> </w:t>
      </w:r>
      <w:r>
        <w:t>музыки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исполнении</w:t>
      </w:r>
      <w:r>
        <w:rPr>
          <w:spacing w:val="-9"/>
        </w:rPr>
        <w:t xml:space="preserve"> </w:t>
      </w:r>
      <w:r>
        <w:t>оркестра; просмотр видеозаписи;</w:t>
      </w:r>
    </w:p>
    <w:p w:rsidR="007A46EE" w:rsidRDefault="009E1D98">
      <w:pPr>
        <w:pStyle w:val="a3"/>
        <w:spacing w:line="318" w:lineRule="exact"/>
        <w:ind w:left="1275"/>
      </w:pPr>
      <w:r>
        <w:t>диалог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учителем</w:t>
      </w:r>
      <w:r>
        <w:rPr>
          <w:spacing w:val="-8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роли</w:t>
      </w:r>
      <w:r>
        <w:rPr>
          <w:spacing w:val="-10"/>
        </w:rPr>
        <w:t xml:space="preserve"> </w:t>
      </w:r>
      <w:r>
        <w:rPr>
          <w:spacing w:val="-2"/>
        </w:rPr>
        <w:t>дирижёра;</w:t>
      </w:r>
    </w:p>
    <w:p w:rsidR="007A46EE" w:rsidRDefault="009E1D98">
      <w:pPr>
        <w:pStyle w:val="a3"/>
        <w:spacing w:before="153" w:line="364" w:lineRule="auto"/>
        <w:ind w:firstLine="850"/>
        <w:jc w:val="left"/>
      </w:pPr>
      <w:r>
        <w:t>«Я</w:t>
      </w:r>
      <w:r>
        <w:rPr>
          <w:spacing w:val="36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дирижёр» –</w:t>
      </w:r>
      <w:r>
        <w:rPr>
          <w:spacing w:val="36"/>
        </w:rPr>
        <w:t xml:space="preserve"> </w:t>
      </w:r>
      <w:r>
        <w:t>игра-имитация</w:t>
      </w:r>
      <w:r>
        <w:rPr>
          <w:spacing w:val="37"/>
        </w:rPr>
        <w:t xml:space="preserve"> </w:t>
      </w:r>
      <w:r>
        <w:t>дирижёрских жестов</w:t>
      </w:r>
      <w:r>
        <w:rPr>
          <w:spacing w:val="34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время</w:t>
      </w:r>
      <w:r>
        <w:rPr>
          <w:spacing w:val="37"/>
        </w:rPr>
        <w:t xml:space="preserve"> </w:t>
      </w:r>
      <w:r>
        <w:t xml:space="preserve">звучания </w:t>
      </w:r>
      <w:r>
        <w:rPr>
          <w:spacing w:val="-2"/>
        </w:rPr>
        <w:t>музыки;</w:t>
      </w:r>
    </w:p>
    <w:p w:rsidR="007A46EE" w:rsidRDefault="009E1D98">
      <w:pPr>
        <w:pStyle w:val="a3"/>
        <w:spacing w:line="313" w:lineRule="exact"/>
        <w:ind w:left="1275"/>
        <w:jc w:val="left"/>
      </w:pPr>
      <w:r>
        <w:rPr>
          <w:spacing w:val="-2"/>
        </w:rPr>
        <w:t>разучивание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исполнение</w:t>
      </w:r>
      <w:r>
        <w:rPr>
          <w:spacing w:val="-3"/>
        </w:rPr>
        <w:t xml:space="preserve"> </w:t>
      </w:r>
      <w:r>
        <w:rPr>
          <w:spacing w:val="-2"/>
        </w:rPr>
        <w:t>песен</w:t>
      </w:r>
      <w:r>
        <w:rPr>
          <w:spacing w:val="-4"/>
        </w:rPr>
        <w:t xml:space="preserve"> </w:t>
      </w:r>
      <w:r>
        <w:rPr>
          <w:spacing w:val="-2"/>
        </w:rPr>
        <w:t>соответствующей</w:t>
      </w:r>
      <w:r>
        <w:rPr>
          <w:spacing w:val="-1"/>
        </w:rPr>
        <w:t xml:space="preserve"> </w:t>
      </w:r>
      <w:r>
        <w:rPr>
          <w:spacing w:val="-2"/>
        </w:rPr>
        <w:t>тематик</w:t>
      </w:r>
      <w:r>
        <w:rPr>
          <w:spacing w:val="-2"/>
        </w:rPr>
        <w:t>и;</w:t>
      </w:r>
    </w:p>
    <w:p w:rsidR="007A46EE" w:rsidRDefault="009E1D98">
      <w:pPr>
        <w:pStyle w:val="a3"/>
        <w:spacing w:before="158" w:line="362" w:lineRule="auto"/>
        <w:ind w:firstLine="850"/>
        <w:jc w:val="left"/>
      </w:pPr>
      <w:r>
        <w:t>вариативно: знакомство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принципом</w:t>
      </w:r>
      <w:r>
        <w:rPr>
          <w:spacing w:val="34"/>
        </w:rPr>
        <w:t xml:space="preserve"> </w:t>
      </w:r>
      <w:r>
        <w:t>расположения</w:t>
      </w:r>
      <w:r>
        <w:rPr>
          <w:spacing w:val="35"/>
        </w:rPr>
        <w:t xml:space="preserve"> </w:t>
      </w:r>
      <w:r>
        <w:t>партий</w:t>
      </w:r>
      <w:r>
        <w:rPr>
          <w:spacing w:val="32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партитуре; работа по группам – сочинение своего варианта ритмической партитуры.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3"/>
        </w:tabs>
        <w:spacing w:before="2"/>
        <w:ind w:left="2323" w:hanging="1048"/>
      </w:pPr>
      <w:bookmarkStart w:id="37" w:name="30.6.2.4._Музыкальные_инструменты._Форте"/>
      <w:bookmarkEnd w:id="37"/>
      <w:r>
        <w:rPr>
          <w:spacing w:val="-2"/>
        </w:rPr>
        <w:t>Музыкальные</w:t>
      </w:r>
      <w:r>
        <w:rPr>
          <w:spacing w:val="-6"/>
        </w:rPr>
        <w:t xml:space="preserve"> </w:t>
      </w:r>
      <w:r>
        <w:rPr>
          <w:spacing w:val="-2"/>
        </w:rPr>
        <w:t>инструменты.</w:t>
      </w:r>
      <w:r>
        <w:rPr>
          <w:spacing w:val="-4"/>
        </w:rPr>
        <w:t xml:space="preserve"> </w:t>
      </w:r>
      <w:r>
        <w:rPr>
          <w:spacing w:val="-2"/>
        </w:rPr>
        <w:t>Фортепиано.</w:t>
      </w:r>
    </w:p>
    <w:p w:rsidR="007A46EE" w:rsidRDefault="009E1D98">
      <w:pPr>
        <w:pStyle w:val="a3"/>
        <w:spacing w:before="154" w:line="360" w:lineRule="auto"/>
        <w:ind w:right="150" w:firstLine="850"/>
      </w:pPr>
      <w:r>
        <w:t>Содержание: рояль и пианино,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7A46EE" w:rsidRDefault="009E1D98">
      <w:pPr>
        <w:pStyle w:val="a3"/>
        <w:spacing w:before="1"/>
        <w:ind w:left="1275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58"/>
        <w:ind w:left="1275"/>
      </w:pPr>
      <w:r>
        <w:t>знакомство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многообразием</w:t>
      </w:r>
      <w:r>
        <w:rPr>
          <w:spacing w:val="-9"/>
        </w:rPr>
        <w:t xml:space="preserve"> </w:t>
      </w:r>
      <w:r>
        <w:t>красок</w:t>
      </w:r>
      <w:r>
        <w:rPr>
          <w:spacing w:val="-18"/>
        </w:rPr>
        <w:t xml:space="preserve"> </w:t>
      </w:r>
      <w:r>
        <w:rPr>
          <w:spacing w:val="-2"/>
        </w:rPr>
        <w:t>фортепиано;</w:t>
      </w:r>
    </w:p>
    <w:p w:rsidR="007A46EE" w:rsidRDefault="009E1D98">
      <w:pPr>
        <w:pStyle w:val="a3"/>
        <w:spacing w:before="163"/>
        <w:ind w:left="1275"/>
        <w:jc w:val="left"/>
      </w:pPr>
      <w:r>
        <w:t>слушание</w:t>
      </w:r>
      <w:r>
        <w:rPr>
          <w:spacing w:val="-18"/>
        </w:rPr>
        <w:t xml:space="preserve"> </w:t>
      </w:r>
      <w:r>
        <w:t>фортепианных</w:t>
      </w:r>
      <w:r>
        <w:rPr>
          <w:spacing w:val="-17"/>
        </w:rPr>
        <w:t xml:space="preserve"> </w:t>
      </w:r>
      <w:r>
        <w:t>пьес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исполнении</w:t>
      </w:r>
      <w:r>
        <w:rPr>
          <w:spacing w:val="-14"/>
        </w:rPr>
        <w:t xml:space="preserve"> </w:t>
      </w:r>
      <w:r>
        <w:t>известных</w:t>
      </w:r>
      <w:r>
        <w:rPr>
          <w:spacing w:val="-17"/>
        </w:rPr>
        <w:t xml:space="preserve"> </w:t>
      </w:r>
      <w:r>
        <w:rPr>
          <w:spacing w:val="-2"/>
        </w:rPr>
        <w:t>пианистов;</w:t>
      </w:r>
    </w:p>
    <w:p w:rsidR="007A46EE" w:rsidRDefault="009E1D98">
      <w:pPr>
        <w:pStyle w:val="a3"/>
        <w:tabs>
          <w:tab w:val="left" w:pos="1803"/>
          <w:tab w:val="left" w:pos="2148"/>
          <w:tab w:val="left" w:pos="3460"/>
          <w:tab w:val="left" w:pos="3805"/>
          <w:tab w:val="left" w:pos="5783"/>
          <w:tab w:val="left" w:pos="8045"/>
          <w:tab w:val="left" w:pos="9443"/>
          <w:tab w:val="left" w:pos="9918"/>
        </w:tabs>
        <w:spacing w:before="163" w:line="357" w:lineRule="auto"/>
        <w:ind w:right="160" w:firstLine="850"/>
        <w:jc w:val="left"/>
      </w:pPr>
      <w:r>
        <w:rPr>
          <w:spacing w:val="-6"/>
        </w:rPr>
        <w:t>«Я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пианист»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игра-имитация</w:t>
      </w:r>
      <w:r>
        <w:tab/>
      </w:r>
      <w:r>
        <w:rPr>
          <w:spacing w:val="-2"/>
        </w:rPr>
        <w:t>исполнительских</w:t>
      </w:r>
      <w:r>
        <w:tab/>
      </w:r>
      <w:r>
        <w:rPr>
          <w:spacing w:val="-2"/>
        </w:rPr>
        <w:t>движений</w:t>
      </w:r>
      <w:r>
        <w:tab/>
      </w:r>
      <w:r>
        <w:rPr>
          <w:spacing w:val="-6"/>
        </w:rPr>
        <w:t>во</w:t>
      </w:r>
      <w:r>
        <w:tab/>
      </w:r>
      <w:r>
        <w:rPr>
          <w:spacing w:val="-4"/>
        </w:rPr>
        <w:t xml:space="preserve">время </w:t>
      </w:r>
      <w:r>
        <w:t>звучания музыки;</w:t>
      </w:r>
    </w:p>
    <w:p w:rsidR="007A46EE" w:rsidRDefault="009E1D98">
      <w:pPr>
        <w:pStyle w:val="a3"/>
        <w:spacing w:before="6"/>
        <w:ind w:left="1275"/>
        <w:jc w:val="left"/>
      </w:pPr>
      <w:r>
        <w:t>слушание</w:t>
      </w:r>
      <w:r>
        <w:rPr>
          <w:spacing w:val="-17"/>
        </w:rPr>
        <w:t xml:space="preserve"> </w:t>
      </w:r>
      <w:r>
        <w:t>детских</w:t>
      </w:r>
      <w:r>
        <w:rPr>
          <w:spacing w:val="-17"/>
        </w:rPr>
        <w:t xml:space="preserve"> </w:t>
      </w:r>
      <w:r>
        <w:t>пьес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фортепиано</w:t>
      </w:r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исполнении</w:t>
      </w:r>
      <w:r>
        <w:rPr>
          <w:spacing w:val="-7"/>
        </w:rPr>
        <w:t xml:space="preserve"> </w:t>
      </w:r>
      <w:r>
        <w:rPr>
          <w:spacing w:val="-2"/>
        </w:rPr>
        <w:t>учителя;</w:t>
      </w:r>
    </w:p>
    <w:p w:rsidR="007A46EE" w:rsidRDefault="009E1D98">
      <w:pPr>
        <w:pStyle w:val="a3"/>
        <w:spacing w:before="162"/>
        <w:ind w:left="1275"/>
        <w:jc w:val="left"/>
      </w:pPr>
      <w:r>
        <w:t>демонстрация</w:t>
      </w:r>
      <w:r>
        <w:rPr>
          <w:spacing w:val="-6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инструмента</w:t>
      </w:r>
      <w:r>
        <w:rPr>
          <w:spacing w:val="-2"/>
        </w:rPr>
        <w:t xml:space="preserve"> </w:t>
      </w:r>
      <w:r>
        <w:t>(исполнение</w:t>
      </w:r>
      <w:r>
        <w:rPr>
          <w:spacing w:val="-6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rPr>
          <w:spacing w:val="-2"/>
        </w:rPr>
        <w:t>пьесы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t>тихо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громко,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разных</w:t>
      </w:r>
      <w:r>
        <w:rPr>
          <w:spacing w:val="-17"/>
        </w:rPr>
        <w:t xml:space="preserve"> </w:t>
      </w:r>
      <w:r>
        <w:t>регистрах,</w:t>
      </w:r>
      <w:r>
        <w:rPr>
          <w:spacing w:val="-6"/>
        </w:rPr>
        <w:t xml:space="preserve"> </w:t>
      </w:r>
      <w:r>
        <w:t>разными</w:t>
      </w:r>
      <w:r>
        <w:rPr>
          <w:spacing w:val="-7"/>
        </w:rPr>
        <w:t xml:space="preserve"> </w:t>
      </w:r>
      <w:r>
        <w:rPr>
          <w:spacing w:val="-2"/>
        </w:rPr>
        <w:t>штрихами);</w:t>
      </w:r>
    </w:p>
    <w:p w:rsidR="007A46EE" w:rsidRDefault="009E1D98">
      <w:pPr>
        <w:pStyle w:val="a3"/>
        <w:spacing w:before="158" w:line="360" w:lineRule="auto"/>
        <w:ind w:right="149" w:firstLine="850"/>
      </w:pPr>
      <w:r>
        <w:t xml:space="preserve"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</w:t>
      </w:r>
      <w:r>
        <w:t>клавиш, педалей).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3"/>
        </w:tabs>
        <w:spacing w:before="13"/>
        <w:ind w:left="2323" w:hanging="1048"/>
        <w:jc w:val="both"/>
      </w:pPr>
      <w:bookmarkStart w:id="38" w:name="30.6.2.5._Музыкальные_инструменты._Флейт"/>
      <w:bookmarkEnd w:id="38"/>
      <w:r>
        <w:rPr>
          <w:spacing w:val="-2"/>
        </w:rPr>
        <w:t>Музыкальные</w:t>
      </w:r>
      <w:r>
        <w:rPr>
          <w:spacing w:val="-6"/>
        </w:rPr>
        <w:t xml:space="preserve"> </w:t>
      </w:r>
      <w:r>
        <w:rPr>
          <w:spacing w:val="-2"/>
        </w:rPr>
        <w:t>инструменты.</w:t>
      </w:r>
      <w:r>
        <w:rPr>
          <w:spacing w:val="-4"/>
        </w:rPr>
        <w:t xml:space="preserve"> </w:t>
      </w:r>
      <w:r>
        <w:rPr>
          <w:spacing w:val="-2"/>
        </w:rPr>
        <w:t>Флейта.</w:t>
      </w:r>
    </w:p>
    <w:p w:rsidR="007A46EE" w:rsidRDefault="009E1D98">
      <w:pPr>
        <w:pStyle w:val="a3"/>
        <w:spacing w:before="149" w:line="362" w:lineRule="auto"/>
        <w:ind w:left="497" w:firstLine="826"/>
        <w:jc w:val="left"/>
      </w:pPr>
      <w:r>
        <w:t>Содержание:</w:t>
      </w:r>
      <w:r>
        <w:rPr>
          <w:spacing w:val="-9"/>
        </w:rPr>
        <w:t xml:space="preserve"> </w:t>
      </w:r>
      <w:r>
        <w:t>предки</w:t>
      </w:r>
      <w:r>
        <w:rPr>
          <w:spacing w:val="-5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флейты,</w:t>
      </w:r>
      <w:r>
        <w:rPr>
          <w:spacing w:val="-3"/>
        </w:rPr>
        <w:t xml:space="preserve"> </w:t>
      </w:r>
      <w:r>
        <w:t>легенда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нимфе</w:t>
      </w:r>
      <w:r>
        <w:rPr>
          <w:spacing w:val="-5"/>
        </w:rPr>
        <w:t xml:space="preserve"> </w:t>
      </w:r>
      <w:r>
        <w:t>Сиринкс,</w:t>
      </w:r>
      <w:r>
        <w:rPr>
          <w:spacing w:val="-3"/>
        </w:rPr>
        <w:t xml:space="preserve"> </w:t>
      </w:r>
      <w:r>
        <w:t>музыка для</w:t>
      </w:r>
      <w:r>
        <w:rPr>
          <w:spacing w:val="64"/>
          <w:w w:val="150"/>
        </w:rPr>
        <w:t xml:space="preserve"> </w:t>
      </w:r>
      <w:r>
        <w:t>флейты</w:t>
      </w:r>
      <w:r>
        <w:rPr>
          <w:spacing w:val="67"/>
          <w:w w:val="150"/>
        </w:rPr>
        <w:t xml:space="preserve"> </w:t>
      </w:r>
      <w:r>
        <w:t>соло,</w:t>
      </w:r>
      <w:r>
        <w:rPr>
          <w:spacing w:val="70"/>
          <w:w w:val="150"/>
        </w:rPr>
        <w:t xml:space="preserve"> </w:t>
      </w:r>
      <w:r>
        <w:t>флейты</w:t>
      </w:r>
      <w:r>
        <w:rPr>
          <w:spacing w:val="75"/>
          <w:w w:val="150"/>
        </w:rPr>
        <w:t xml:space="preserve"> </w:t>
      </w:r>
      <w:r>
        <w:t>в</w:t>
      </w:r>
      <w:r>
        <w:rPr>
          <w:spacing w:val="60"/>
          <w:w w:val="150"/>
        </w:rPr>
        <w:t xml:space="preserve"> </w:t>
      </w:r>
      <w:r>
        <w:t>сопровождении</w:t>
      </w:r>
      <w:r>
        <w:rPr>
          <w:spacing w:val="68"/>
          <w:w w:val="150"/>
        </w:rPr>
        <w:t xml:space="preserve"> </w:t>
      </w:r>
      <w:r>
        <w:t>фортепиано,</w:t>
      </w:r>
      <w:r>
        <w:rPr>
          <w:spacing w:val="70"/>
          <w:w w:val="150"/>
        </w:rPr>
        <w:t xml:space="preserve"> </w:t>
      </w:r>
      <w:r>
        <w:t>оркестра</w:t>
      </w:r>
      <w:r>
        <w:rPr>
          <w:spacing w:val="73"/>
          <w:w w:val="150"/>
        </w:rPr>
        <w:t xml:space="preserve"> </w:t>
      </w:r>
      <w:r>
        <w:rPr>
          <w:spacing w:val="-2"/>
        </w:rPr>
        <w:t>(например,</w:t>
      </w:r>
    </w:p>
    <w:p w:rsidR="007A46EE" w:rsidRDefault="009E1D98">
      <w:pPr>
        <w:pStyle w:val="a3"/>
        <w:spacing w:line="319" w:lineRule="exact"/>
        <w:ind w:left="487"/>
        <w:jc w:val="left"/>
      </w:pPr>
      <w:r>
        <w:t>«Шутка»</w:t>
      </w:r>
      <w:r>
        <w:rPr>
          <w:spacing w:val="66"/>
          <w:w w:val="150"/>
        </w:rPr>
        <w:t xml:space="preserve"> </w:t>
      </w:r>
      <w:r>
        <w:t>И.С.</w:t>
      </w:r>
      <w:r>
        <w:rPr>
          <w:spacing w:val="72"/>
          <w:w w:val="150"/>
        </w:rPr>
        <w:t xml:space="preserve"> </w:t>
      </w:r>
      <w:r>
        <w:t>Баха,</w:t>
      </w:r>
      <w:r>
        <w:rPr>
          <w:spacing w:val="23"/>
        </w:rPr>
        <w:t xml:space="preserve">  </w:t>
      </w:r>
      <w:r>
        <w:t>«Мелодия»</w:t>
      </w:r>
      <w:r>
        <w:rPr>
          <w:spacing w:val="63"/>
          <w:w w:val="150"/>
        </w:rPr>
        <w:t xml:space="preserve"> </w:t>
      </w:r>
      <w:r>
        <w:t>из</w:t>
      </w:r>
      <w:r>
        <w:rPr>
          <w:spacing w:val="22"/>
        </w:rPr>
        <w:t xml:space="preserve">  </w:t>
      </w:r>
      <w:r>
        <w:t>оперы</w:t>
      </w:r>
      <w:r>
        <w:rPr>
          <w:spacing w:val="76"/>
          <w:w w:val="150"/>
        </w:rPr>
        <w:t xml:space="preserve"> </w:t>
      </w:r>
      <w:r>
        <w:t>«Орфей</w:t>
      </w:r>
      <w:r>
        <w:rPr>
          <w:spacing w:val="71"/>
          <w:w w:val="150"/>
        </w:rPr>
        <w:t xml:space="preserve"> </w:t>
      </w:r>
      <w:r>
        <w:t>и</w:t>
      </w:r>
      <w:r>
        <w:rPr>
          <w:spacing w:val="69"/>
          <w:w w:val="150"/>
        </w:rPr>
        <w:t xml:space="preserve"> </w:t>
      </w:r>
      <w:r>
        <w:t>Эвридика»</w:t>
      </w:r>
      <w:r>
        <w:rPr>
          <w:spacing w:val="62"/>
          <w:w w:val="150"/>
        </w:rPr>
        <w:t xml:space="preserve"> </w:t>
      </w:r>
      <w:r>
        <w:t>К.В.</w:t>
      </w:r>
      <w:r>
        <w:rPr>
          <w:spacing w:val="74"/>
          <w:w w:val="150"/>
        </w:rPr>
        <w:t xml:space="preserve"> </w:t>
      </w:r>
      <w:r>
        <w:rPr>
          <w:spacing w:val="-2"/>
        </w:rPr>
        <w:t>Глюка,</w:t>
      </w:r>
    </w:p>
    <w:p w:rsidR="007A46EE" w:rsidRDefault="009E1D98">
      <w:pPr>
        <w:pStyle w:val="a3"/>
        <w:spacing w:before="158"/>
        <w:jc w:val="left"/>
      </w:pPr>
      <w:r>
        <w:t>«Сиринкс»</w:t>
      </w:r>
      <w:r>
        <w:rPr>
          <w:spacing w:val="-18"/>
        </w:rPr>
        <w:t xml:space="preserve"> </w:t>
      </w:r>
      <w:r>
        <w:t>К.</w:t>
      </w:r>
      <w:r>
        <w:rPr>
          <w:spacing w:val="-2"/>
        </w:rPr>
        <w:t xml:space="preserve"> Дебюсси).</w:t>
      </w:r>
    </w:p>
    <w:p w:rsidR="007A46EE" w:rsidRDefault="009E1D98">
      <w:pPr>
        <w:pStyle w:val="a3"/>
        <w:spacing w:before="163"/>
        <w:ind w:left="1275"/>
        <w:jc w:val="left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tabs>
          <w:tab w:val="left" w:pos="2850"/>
          <w:tab w:val="left" w:pos="3195"/>
          <w:tab w:val="left" w:pos="4506"/>
          <w:tab w:val="left" w:pos="5539"/>
          <w:tab w:val="left" w:pos="7263"/>
          <w:tab w:val="left" w:pos="7632"/>
          <w:tab w:val="left" w:pos="9010"/>
        </w:tabs>
        <w:spacing w:before="158" w:line="362" w:lineRule="auto"/>
        <w:ind w:right="170" w:firstLine="850"/>
        <w:jc w:val="left"/>
      </w:pPr>
      <w:r>
        <w:rPr>
          <w:spacing w:val="-2"/>
        </w:rPr>
        <w:t>знакомство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внешним</w:t>
      </w:r>
      <w:r>
        <w:tab/>
      </w:r>
      <w:r>
        <w:rPr>
          <w:spacing w:val="-2"/>
        </w:rPr>
        <w:t>видом,</w:t>
      </w:r>
      <w:r>
        <w:tab/>
      </w:r>
      <w:r>
        <w:rPr>
          <w:spacing w:val="-2"/>
        </w:rPr>
        <w:t>устройством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тембрами</w:t>
      </w:r>
      <w:r>
        <w:tab/>
      </w:r>
      <w:r>
        <w:rPr>
          <w:spacing w:val="-4"/>
        </w:rPr>
        <w:t xml:space="preserve">классических </w:t>
      </w:r>
      <w:r>
        <w:t>музыкальных инструментов;</w:t>
      </w:r>
    </w:p>
    <w:p w:rsidR="007A46EE" w:rsidRDefault="009E1D98">
      <w:pPr>
        <w:pStyle w:val="a3"/>
        <w:spacing w:line="357" w:lineRule="auto"/>
        <w:ind w:firstLine="850"/>
        <w:jc w:val="left"/>
      </w:pPr>
      <w:r>
        <w:t>слушание</w:t>
      </w:r>
      <w:r>
        <w:rPr>
          <w:spacing w:val="35"/>
        </w:rPr>
        <w:t xml:space="preserve"> </w:t>
      </w:r>
      <w:r>
        <w:t>музыкальных фрагментов</w:t>
      </w:r>
      <w:r>
        <w:rPr>
          <w:spacing w:val="33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исполнении</w:t>
      </w:r>
      <w:r>
        <w:rPr>
          <w:spacing w:val="33"/>
        </w:rPr>
        <w:t xml:space="preserve"> </w:t>
      </w:r>
      <w:r>
        <w:t xml:space="preserve">известных музыкантов- </w:t>
      </w:r>
      <w:r>
        <w:rPr>
          <w:spacing w:val="-2"/>
        </w:rPr>
        <w:t>инструменталистов;</w:t>
      </w:r>
    </w:p>
    <w:p w:rsidR="007A46EE" w:rsidRDefault="009E1D98">
      <w:pPr>
        <w:pStyle w:val="a3"/>
        <w:spacing w:line="357" w:lineRule="auto"/>
        <w:ind w:firstLine="850"/>
        <w:jc w:val="left"/>
      </w:pPr>
      <w:r>
        <w:t>чтение</w:t>
      </w:r>
      <w:r>
        <w:rPr>
          <w:spacing w:val="38"/>
        </w:rPr>
        <w:t xml:space="preserve"> </w:t>
      </w:r>
      <w:r>
        <w:t>учебных</w:t>
      </w:r>
      <w:r>
        <w:rPr>
          <w:spacing w:val="33"/>
        </w:rPr>
        <w:t xml:space="preserve"> </w:t>
      </w:r>
      <w:r>
        <w:t>текстов,</w:t>
      </w:r>
      <w:r>
        <w:rPr>
          <w:spacing w:val="35"/>
        </w:rPr>
        <w:t xml:space="preserve"> </w:t>
      </w:r>
      <w:r>
        <w:t>сказок</w:t>
      </w:r>
      <w:r>
        <w:rPr>
          <w:spacing w:val="3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легенд,</w:t>
      </w:r>
      <w:r>
        <w:rPr>
          <w:spacing w:val="36"/>
        </w:rPr>
        <w:t xml:space="preserve"> </w:t>
      </w:r>
      <w:r>
        <w:t>рассказывающих</w:t>
      </w:r>
      <w:r>
        <w:rPr>
          <w:spacing w:val="31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музыкальных инструментах, истории их появления.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3"/>
        </w:tabs>
        <w:spacing w:before="14"/>
        <w:ind w:left="2323" w:hanging="1048"/>
      </w:pPr>
      <w:bookmarkStart w:id="39" w:name="30.6.2.6._Музыкальные_инструменты._Скрип"/>
      <w:bookmarkEnd w:id="39"/>
      <w:r>
        <w:rPr>
          <w:spacing w:val="-2"/>
        </w:rPr>
        <w:t>Музыкальные</w:t>
      </w:r>
      <w:r>
        <w:rPr>
          <w:spacing w:val="-5"/>
        </w:rPr>
        <w:t xml:space="preserve"> </w:t>
      </w:r>
      <w:r>
        <w:rPr>
          <w:spacing w:val="-2"/>
        </w:rPr>
        <w:t>инструменты.</w:t>
      </w:r>
      <w:r>
        <w:rPr>
          <w:spacing w:val="-3"/>
        </w:rPr>
        <w:t xml:space="preserve"> </w:t>
      </w:r>
      <w:r>
        <w:rPr>
          <w:spacing w:val="-2"/>
        </w:rPr>
        <w:t>Скрипка,</w:t>
      </w:r>
      <w:r>
        <w:rPr>
          <w:spacing w:val="-4"/>
        </w:rPr>
        <w:t xml:space="preserve"> </w:t>
      </w:r>
      <w:r>
        <w:rPr>
          <w:spacing w:val="-2"/>
        </w:rPr>
        <w:t>виолончель.</w:t>
      </w:r>
    </w:p>
    <w:p w:rsidR="007A46EE" w:rsidRDefault="009E1D98">
      <w:pPr>
        <w:pStyle w:val="a3"/>
        <w:spacing w:before="153" w:line="360" w:lineRule="auto"/>
        <w:ind w:right="159" w:firstLine="850"/>
      </w:pPr>
      <w:r>
        <w:t>Содержание: певучесть тембров струнных смычковых инструментов, композиторы, сочинявшие скрипичную музыку, знаменитые исполнители, мастера, изготавливавшие инструменты.</w:t>
      </w:r>
    </w:p>
    <w:p w:rsidR="007A46EE" w:rsidRDefault="009E1D98">
      <w:pPr>
        <w:pStyle w:val="a3"/>
        <w:spacing w:before="1"/>
        <w:ind w:left="1275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58"/>
        <w:ind w:left="1275"/>
      </w:pPr>
      <w:r>
        <w:rPr>
          <w:spacing w:val="-2"/>
        </w:rPr>
        <w:t>игра-имитация исполнительских</w:t>
      </w:r>
      <w:r>
        <w:rPr>
          <w:spacing w:val="-11"/>
        </w:rPr>
        <w:t xml:space="preserve"> </w:t>
      </w:r>
      <w:r>
        <w:rPr>
          <w:spacing w:val="-2"/>
        </w:rPr>
        <w:t>движений во</w:t>
      </w:r>
      <w:r>
        <w:rPr>
          <w:spacing w:val="-4"/>
        </w:rPr>
        <w:t xml:space="preserve"> </w:t>
      </w:r>
      <w:r>
        <w:rPr>
          <w:spacing w:val="-2"/>
        </w:rPr>
        <w:t>время</w:t>
      </w:r>
      <w:r>
        <w:rPr>
          <w:spacing w:val="-1"/>
        </w:rPr>
        <w:t xml:space="preserve"> </w:t>
      </w:r>
      <w:r>
        <w:rPr>
          <w:spacing w:val="-2"/>
        </w:rPr>
        <w:t>звучания</w:t>
      </w:r>
      <w:r>
        <w:rPr>
          <w:spacing w:val="-1"/>
        </w:rPr>
        <w:t xml:space="preserve"> </w:t>
      </w:r>
      <w:r>
        <w:rPr>
          <w:spacing w:val="-2"/>
        </w:rPr>
        <w:t>музыки;</w:t>
      </w:r>
    </w:p>
    <w:p w:rsidR="007A46EE" w:rsidRDefault="009E1D98">
      <w:pPr>
        <w:pStyle w:val="a3"/>
        <w:spacing w:before="163" w:line="357" w:lineRule="auto"/>
        <w:ind w:right="158" w:firstLine="850"/>
      </w:pPr>
      <w:r>
        <w:t>музыкальная викторина на знание конкретных произведений и их авторов, определения тембров звучащих инструментов;</w:t>
      </w:r>
    </w:p>
    <w:p w:rsidR="007A46EE" w:rsidRDefault="009E1D98">
      <w:pPr>
        <w:pStyle w:val="a3"/>
        <w:spacing w:before="6" w:line="362" w:lineRule="auto"/>
        <w:ind w:left="1275" w:right="159"/>
      </w:pPr>
      <w:r>
        <w:t>разучивание, исполнение песен, посвящённых музыкальным инструментам; вариативно:</w:t>
      </w:r>
      <w:r>
        <w:rPr>
          <w:spacing w:val="80"/>
          <w:w w:val="150"/>
        </w:rPr>
        <w:t xml:space="preserve"> </w:t>
      </w:r>
      <w:r>
        <w:t>посещение</w:t>
      </w:r>
      <w:r>
        <w:rPr>
          <w:spacing w:val="80"/>
          <w:w w:val="150"/>
        </w:rPr>
        <w:t xml:space="preserve"> </w:t>
      </w:r>
      <w:r>
        <w:t>концерта</w:t>
      </w:r>
      <w:r>
        <w:rPr>
          <w:spacing w:val="80"/>
          <w:w w:val="150"/>
        </w:rPr>
        <w:t xml:space="preserve"> </w:t>
      </w:r>
      <w:r>
        <w:t>инструментальной</w:t>
      </w:r>
      <w:r>
        <w:rPr>
          <w:spacing w:val="80"/>
          <w:w w:val="150"/>
        </w:rPr>
        <w:t xml:space="preserve"> </w:t>
      </w:r>
      <w:r>
        <w:t>музыки;</w:t>
      </w:r>
      <w:r>
        <w:rPr>
          <w:spacing w:val="80"/>
          <w:w w:val="150"/>
        </w:rPr>
        <w:t xml:space="preserve"> </w:t>
      </w:r>
      <w:r>
        <w:t>«Паспорт</w:t>
      </w:r>
    </w:p>
    <w:p w:rsidR="007A46EE" w:rsidRDefault="009E1D98">
      <w:pPr>
        <w:pStyle w:val="a3"/>
        <w:spacing w:line="364" w:lineRule="auto"/>
        <w:ind w:right="150"/>
      </w:pPr>
      <w:r>
        <w:t>инструмента» – исследовательская работа, предполагающая описание внешнего</w:t>
      </w:r>
      <w:r>
        <w:rPr>
          <w:spacing w:val="40"/>
        </w:rPr>
        <w:t xml:space="preserve"> </w:t>
      </w:r>
      <w:r>
        <w:t>вида и особенностей звучания инструмента, способов игры на нём.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ind w:left="2328" w:hanging="1053"/>
        <w:jc w:val="both"/>
      </w:pPr>
      <w:bookmarkStart w:id="40" w:name="30.6.2.7._Вокальная_музыка."/>
      <w:bookmarkEnd w:id="40"/>
      <w:r>
        <w:rPr>
          <w:spacing w:val="-2"/>
        </w:rPr>
        <w:t>Вокальная</w:t>
      </w:r>
      <w:r>
        <w:rPr>
          <w:spacing w:val="-11"/>
        </w:rPr>
        <w:t xml:space="preserve"> </w:t>
      </w:r>
      <w:r>
        <w:rPr>
          <w:spacing w:val="-2"/>
        </w:rPr>
        <w:t>музыка.</w:t>
      </w:r>
    </w:p>
    <w:p w:rsidR="007A46EE" w:rsidRDefault="007A46EE">
      <w:pPr>
        <w:pStyle w:val="1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  <w:rPr>
          <w:b/>
        </w:rPr>
      </w:pPr>
    </w:p>
    <w:p w:rsidR="007A46EE" w:rsidRDefault="009E1D98">
      <w:pPr>
        <w:pStyle w:val="a3"/>
        <w:spacing w:line="360" w:lineRule="auto"/>
        <w:ind w:right="152" w:firstLine="850"/>
      </w:pPr>
      <w:r>
        <w:t>Содержание: целовеческий голос – самый совершенный инструмент, бережное отношение</w:t>
      </w:r>
      <w:r>
        <w:t xml:space="preserve"> к своему голосу, известные певцы, жанры вокальной музыки: песни, вокализы, романсы, арии из опер. Кантата. Песня, романс, вокализ, кант.</w:t>
      </w:r>
    </w:p>
    <w:p w:rsidR="007A46EE" w:rsidRDefault="009E1D98">
      <w:pPr>
        <w:pStyle w:val="a3"/>
        <w:spacing w:before="1"/>
        <w:ind w:left="1275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58" w:line="362" w:lineRule="auto"/>
        <w:ind w:right="168" w:firstLine="850"/>
      </w:pPr>
      <w:r>
        <w:t>определение на слух типов человеческих голосов (детские, мужские, женские), тембров гол</w:t>
      </w:r>
      <w:r>
        <w:t>осов профессиональных вокалистов;</w:t>
      </w:r>
    </w:p>
    <w:p w:rsidR="007A46EE" w:rsidRDefault="009E1D98">
      <w:pPr>
        <w:pStyle w:val="a3"/>
        <w:spacing w:line="320" w:lineRule="exact"/>
        <w:ind w:left="1275"/>
      </w:pPr>
      <w:r>
        <w:t>знакомство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жанрами</w:t>
      </w:r>
      <w:r>
        <w:rPr>
          <w:spacing w:val="-15"/>
        </w:rPr>
        <w:t xml:space="preserve"> </w:t>
      </w:r>
      <w:r>
        <w:t>вокальной</w:t>
      </w:r>
      <w:r>
        <w:rPr>
          <w:spacing w:val="-15"/>
        </w:rPr>
        <w:t xml:space="preserve"> </w:t>
      </w:r>
      <w:r>
        <w:rPr>
          <w:spacing w:val="-2"/>
        </w:rPr>
        <w:t>музыки;</w:t>
      </w:r>
    </w:p>
    <w:p w:rsidR="007A46EE" w:rsidRDefault="009E1D98">
      <w:pPr>
        <w:pStyle w:val="a3"/>
        <w:spacing w:before="158"/>
        <w:ind w:left="1275"/>
      </w:pPr>
      <w:r>
        <w:rPr>
          <w:spacing w:val="-2"/>
        </w:rPr>
        <w:t>слушание</w:t>
      </w:r>
      <w:r>
        <w:rPr>
          <w:spacing w:val="4"/>
        </w:rPr>
        <w:t xml:space="preserve"> </w:t>
      </w:r>
      <w:r>
        <w:rPr>
          <w:spacing w:val="-2"/>
        </w:rPr>
        <w:t>вокальных</w:t>
      </w:r>
      <w:r>
        <w:rPr>
          <w:spacing w:val="-8"/>
        </w:rPr>
        <w:t xml:space="preserve"> </w:t>
      </w:r>
      <w:r>
        <w:rPr>
          <w:spacing w:val="-2"/>
        </w:rPr>
        <w:t>произведений композиторов-классиков;</w:t>
      </w:r>
    </w:p>
    <w:p w:rsidR="007A46EE" w:rsidRDefault="009E1D98">
      <w:pPr>
        <w:pStyle w:val="a3"/>
        <w:spacing w:before="163"/>
        <w:ind w:left="1275"/>
        <w:jc w:val="left"/>
      </w:pPr>
      <w:r>
        <w:rPr>
          <w:spacing w:val="-2"/>
        </w:rPr>
        <w:t>освоение</w:t>
      </w:r>
      <w:r>
        <w:rPr>
          <w:spacing w:val="-3"/>
        </w:rPr>
        <w:t xml:space="preserve"> </w:t>
      </w:r>
      <w:r>
        <w:rPr>
          <w:spacing w:val="-2"/>
        </w:rPr>
        <w:t>комплекса</w:t>
      </w:r>
      <w:r>
        <w:rPr>
          <w:spacing w:val="-1"/>
        </w:rPr>
        <w:t xml:space="preserve"> </w:t>
      </w:r>
      <w:r>
        <w:rPr>
          <w:spacing w:val="-2"/>
        </w:rPr>
        <w:t>дыхательных,</w:t>
      </w:r>
      <w:r>
        <w:rPr>
          <w:spacing w:val="6"/>
        </w:rPr>
        <w:t xml:space="preserve"> </w:t>
      </w:r>
      <w:r>
        <w:rPr>
          <w:spacing w:val="-2"/>
        </w:rPr>
        <w:t>артикуляционных упражнений;</w:t>
      </w:r>
    </w:p>
    <w:p w:rsidR="007A46EE" w:rsidRDefault="009E1D98">
      <w:pPr>
        <w:pStyle w:val="a3"/>
        <w:tabs>
          <w:tab w:val="left" w:pos="2859"/>
          <w:tab w:val="left" w:pos="4631"/>
          <w:tab w:val="left" w:pos="5227"/>
          <w:tab w:val="left" w:pos="6605"/>
          <w:tab w:val="left" w:pos="8007"/>
          <w:tab w:val="left" w:pos="9183"/>
        </w:tabs>
        <w:spacing w:before="159" w:line="362" w:lineRule="auto"/>
        <w:ind w:right="162" w:firstLine="850"/>
        <w:jc w:val="left"/>
      </w:pPr>
      <w:r>
        <w:rPr>
          <w:spacing w:val="-2"/>
        </w:rPr>
        <w:t>вокальные</w:t>
      </w:r>
      <w:r>
        <w:tab/>
      </w:r>
      <w:r>
        <w:rPr>
          <w:spacing w:val="-2"/>
        </w:rPr>
        <w:t>упражнения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гибкости</w:t>
      </w:r>
      <w:r>
        <w:tab/>
      </w:r>
      <w:r>
        <w:rPr>
          <w:spacing w:val="-2"/>
        </w:rPr>
        <w:t>голоса,</w:t>
      </w:r>
      <w:r>
        <w:tab/>
      </w:r>
      <w:r>
        <w:rPr>
          <w:spacing w:val="-4"/>
        </w:rPr>
        <w:t xml:space="preserve">расширения </w:t>
      </w:r>
      <w:r>
        <w:t>его диапазона;</w:t>
      </w:r>
    </w:p>
    <w:p w:rsidR="007A46EE" w:rsidRDefault="009E1D98">
      <w:pPr>
        <w:pStyle w:val="a3"/>
        <w:spacing w:line="314" w:lineRule="exact"/>
        <w:ind w:left="1275"/>
        <w:jc w:val="left"/>
      </w:pPr>
      <w:r>
        <w:t>проблемная</w:t>
      </w:r>
      <w:r>
        <w:rPr>
          <w:spacing w:val="-14"/>
        </w:rPr>
        <w:t xml:space="preserve"> </w:t>
      </w:r>
      <w:r>
        <w:t>ситуация:</w:t>
      </w:r>
      <w:r>
        <w:rPr>
          <w:spacing w:val="-17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значит</w:t>
      </w:r>
      <w:r>
        <w:rPr>
          <w:spacing w:val="-14"/>
        </w:rPr>
        <w:t xml:space="preserve"> </w:t>
      </w:r>
      <w:r>
        <w:t>красивое</w:t>
      </w:r>
      <w:r>
        <w:rPr>
          <w:spacing w:val="-11"/>
        </w:rPr>
        <w:t xml:space="preserve"> </w:t>
      </w:r>
      <w:r>
        <w:rPr>
          <w:spacing w:val="-2"/>
        </w:rPr>
        <w:t>пение;</w:t>
      </w:r>
    </w:p>
    <w:p w:rsidR="007A46EE" w:rsidRDefault="009E1D98">
      <w:pPr>
        <w:pStyle w:val="a3"/>
        <w:spacing w:before="158" w:line="364" w:lineRule="auto"/>
        <w:ind w:right="455" w:firstLine="850"/>
        <w:jc w:val="left"/>
      </w:pPr>
      <w:r>
        <w:t>музыкальная</w:t>
      </w:r>
      <w:r>
        <w:rPr>
          <w:spacing w:val="39"/>
        </w:rPr>
        <w:t xml:space="preserve"> </w:t>
      </w:r>
      <w:r>
        <w:t>викторина</w:t>
      </w:r>
      <w:r>
        <w:rPr>
          <w:spacing w:val="33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знание</w:t>
      </w:r>
      <w:r>
        <w:rPr>
          <w:spacing w:val="33"/>
        </w:rPr>
        <w:t xml:space="preserve"> </w:t>
      </w:r>
      <w:r>
        <w:t>вокальных музыкальных произведений и их авторов;</w:t>
      </w:r>
    </w:p>
    <w:p w:rsidR="007A46EE" w:rsidRDefault="009E1D98">
      <w:pPr>
        <w:pStyle w:val="a3"/>
        <w:spacing w:line="362" w:lineRule="auto"/>
        <w:ind w:left="1275"/>
        <w:jc w:val="left"/>
      </w:pPr>
      <w:r>
        <w:t>разучивание,</w:t>
      </w:r>
      <w:r>
        <w:rPr>
          <w:spacing w:val="-7"/>
        </w:rPr>
        <w:t xml:space="preserve"> </w:t>
      </w:r>
      <w:r>
        <w:t>исполнение</w:t>
      </w:r>
      <w:r>
        <w:rPr>
          <w:spacing w:val="-9"/>
        </w:rPr>
        <w:t xml:space="preserve"> </w:t>
      </w:r>
      <w:r>
        <w:t>вокальных</w:t>
      </w:r>
      <w:r>
        <w:rPr>
          <w:spacing w:val="-13"/>
        </w:rPr>
        <w:t xml:space="preserve"> </w:t>
      </w:r>
      <w:r>
        <w:t>произведений</w:t>
      </w:r>
      <w:r>
        <w:rPr>
          <w:spacing w:val="-10"/>
        </w:rPr>
        <w:t xml:space="preserve"> </w:t>
      </w:r>
      <w:r>
        <w:t>композиторов-классиков; вариативно:</w:t>
      </w:r>
      <w:r>
        <w:rPr>
          <w:spacing w:val="40"/>
        </w:rPr>
        <w:t xml:space="preserve"> </w:t>
      </w:r>
      <w:r>
        <w:t>посещение</w:t>
      </w:r>
      <w:r>
        <w:rPr>
          <w:spacing w:val="80"/>
        </w:rPr>
        <w:t xml:space="preserve"> </w:t>
      </w:r>
      <w:r>
        <w:t>концерта</w:t>
      </w:r>
      <w:r>
        <w:rPr>
          <w:spacing w:val="80"/>
        </w:rPr>
        <w:t xml:space="preserve"> </w:t>
      </w:r>
      <w:r>
        <w:t>вокальной</w:t>
      </w:r>
      <w:r>
        <w:rPr>
          <w:spacing w:val="80"/>
        </w:rPr>
        <w:t xml:space="preserve"> </w:t>
      </w:r>
      <w:r>
        <w:t>музыки;</w:t>
      </w:r>
      <w:r>
        <w:rPr>
          <w:spacing w:val="80"/>
        </w:rPr>
        <w:t xml:space="preserve"> </w:t>
      </w:r>
      <w:r>
        <w:t>школьный</w:t>
      </w:r>
      <w:r>
        <w:rPr>
          <w:spacing w:val="80"/>
        </w:rPr>
        <w:t xml:space="preserve"> </w:t>
      </w:r>
      <w:r>
        <w:t>конкурс</w:t>
      </w:r>
    </w:p>
    <w:p w:rsidR="007A46EE" w:rsidRDefault="009E1D98">
      <w:pPr>
        <w:pStyle w:val="a3"/>
        <w:spacing w:line="320" w:lineRule="exact"/>
        <w:jc w:val="left"/>
      </w:pPr>
      <w:bookmarkStart w:id="41" w:name="30.6.2.8._Инструментальная_музыка."/>
      <w:bookmarkEnd w:id="41"/>
      <w:r>
        <w:t>юных</w:t>
      </w:r>
      <w:r>
        <w:rPr>
          <w:spacing w:val="-17"/>
        </w:rPr>
        <w:t xml:space="preserve"> </w:t>
      </w:r>
      <w:r>
        <w:rPr>
          <w:spacing w:val="-2"/>
        </w:rPr>
        <w:t>вокалистов.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spacing w:before="154"/>
        <w:ind w:left="2328" w:hanging="1053"/>
      </w:pPr>
      <w:r>
        <w:rPr>
          <w:spacing w:val="-4"/>
        </w:rPr>
        <w:t>Инструментальная</w:t>
      </w:r>
      <w:r>
        <w:rPr>
          <w:spacing w:val="13"/>
        </w:rPr>
        <w:t xml:space="preserve"> </w:t>
      </w:r>
      <w:r>
        <w:rPr>
          <w:spacing w:val="-2"/>
        </w:rPr>
        <w:t>музыка.</w:t>
      </w:r>
    </w:p>
    <w:p w:rsidR="007A46EE" w:rsidRDefault="009E1D98">
      <w:pPr>
        <w:pStyle w:val="a3"/>
        <w:tabs>
          <w:tab w:val="left" w:pos="3037"/>
          <w:tab w:val="left" w:pos="4045"/>
          <w:tab w:val="left" w:pos="5395"/>
          <w:tab w:val="left" w:pos="7834"/>
          <w:tab w:val="left" w:pos="9025"/>
          <w:tab w:val="left" w:pos="9904"/>
        </w:tabs>
        <w:spacing w:before="153"/>
        <w:ind w:left="1275"/>
        <w:jc w:val="left"/>
      </w:pPr>
      <w:r>
        <w:rPr>
          <w:spacing w:val="-2"/>
        </w:rPr>
        <w:t>Содержание:</w:t>
      </w:r>
      <w:r>
        <w:tab/>
      </w:r>
      <w:r>
        <w:rPr>
          <w:spacing w:val="-2"/>
        </w:rPr>
        <w:t>жанры</w:t>
      </w:r>
      <w:r>
        <w:tab/>
      </w:r>
      <w:r>
        <w:rPr>
          <w:spacing w:val="-2"/>
        </w:rPr>
        <w:t>камерной</w:t>
      </w:r>
      <w:r>
        <w:tab/>
      </w:r>
      <w:r>
        <w:rPr>
          <w:spacing w:val="-2"/>
        </w:rPr>
        <w:t>инструментальной</w:t>
      </w:r>
      <w:r>
        <w:tab/>
      </w:r>
      <w:r>
        <w:rPr>
          <w:spacing w:val="-2"/>
        </w:rPr>
        <w:t>музыки:</w:t>
      </w:r>
      <w:r>
        <w:tab/>
      </w:r>
      <w:r>
        <w:rPr>
          <w:spacing w:val="-2"/>
        </w:rPr>
        <w:t>этюд,</w:t>
      </w:r>
      <w:r>
        <w:tab/>
      </w:r>
      <w:r>
        <w:rPr>
          <w:spacing w:val="-2"/>
        </w:rPr>
        <w:t>пьеса.</w:t>
      </w:r>
    </w:p>
    <w:p w:rsidR="007A46EE" w:rsidRDefault="009E1D98">
      <w:pPr>
        <w:pStyle w:val="a3"/>
        <w:spacing w:before="158"/>
        <w:jc w:val="left"/>
      </w:pPr>
      <w:r>
        <w:t>Альбом.</w:t>
      </w:r>
      <w:r>
        <w:rPr>
          <w:spacing w:val="-11"/>
        </w:rPr>
        <w:t xml:space="preserve"> </w:t>
      </w:r>
      <w:r>
        <w:t>Цикл.</w:t>
      </w:r>
      <w:r>
        <w:rPr>
          <w:spacing w:val="-12"/>
        </w:rPr>
        <w:t xml:space="preserve"> </w:t>
      </w:r>
      <w:r>
        <w:t>Сюита.</w:t>
      </w:r>
      <w:r>
        <w:rPr>
          <w:spacing w:val="-11"/>
        </w:rPr>
        <w:t xml:space="preserve"> </w:t>
      </w:r>
      <w:r>
        <w:t>Соната.</w:t>
      </w:r>
      <w:r>
        <w:rPr>
          <w:spacing w:val="-11"/>
        </w:rPr>
        <w:t xml:space="preserve"> </w:t>
      </w:r>
      <w:r>
        <w:rPr>
          <w:spacing w:val="-2"/>
        </w:rPr>
        <w:t>Квартет.</w:t>
      </w:r>
    </w:p>
    <w:p w:rsidR="007A46EE" w:rsidRDefault="009E1D98">
      <w:pPr>
        <w:pStyle w:val="a3"/>
        <w:spacing w:before="164"/>
        <w:ind w:left="1275"/>
        <w:jc w:val="left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62" w:line="357" w:lineRule="auto"/>
        <w:ind w:left="1275" w:right="2134"/>
        <w:jc w:val="left"/>
      </w:pPr>
      <w:r>
        <w:t>знакомство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жанрами</w:t>
      </w:r>
      <w:r>
        <w:rPr>
          <w:spacing w:val="-18"/>
        </w:rPr>
        <w:t xml:space="preserve"> </w:t>
      </w:r>
      <w:r>
        <w:t>камерной</w:t>
      </w:r>
      <w:r>
        <w:rPr>
          <w:spacing w:val="-17"/>
        </w:rPr>
        <w:t xml:space="preserve"> </w:t>
      </w:r>
      <w:r>
        <w:t>инструментальной</w:t>
      </w:r>
      <w:r>
        <w:rPr>
          <w:spacing w:val="-18"/>
        </w:rPr>
        <w:t xml:space="preserve"> </w:t>
      </w:r>
      <w:r>
        <w:t>музыки; слушание произведений композиторов-классиков;</w:t>
      </w:r>
    </w:p>
    <w:p w:rsidR="007A46EE" w:rsidRDefault="009E1D98">
      <w:pPr>
        <w:pStyle w:val="a3"/>
        <w:spacing w:before="6" w:line="360" w:lineRule="auto"/>
        <w:ind w:left="1275" w:right="3742"/>
        <w:jc w:val="left"/>
      </w:pPr>
      <w:r>
        <w:t>определение</w:t>
      </w:r>
      <w:r>
        <w:rPr>
          <w:spacing w:val="-18"/>
        </w:rPr>
        <w:t xml:space="preserve"> </w:t>
      </w:r>
      <w:r>
        <w:t>комплекса</w:t>
      </w:r>
      <w:r>
        <w:rPr>
          <w:spacing w:val="-17"/>
        </w:rPr>
        <w:t xml:space="preserve"> </w:t>
      </w:r>
      <w:r>
        <w:t>выразительных</w:t>
      </w:r>
      <w:r>
        <w:rPr>
          <w:spacing w:val="-21"/>
        </w:rPr>
        <w:t xml:space="preserve"> </w:t>
      </w:r>
      <w:r>
        <w:t>средств; описание своего впечатления от восприятия; музыкальная викторина;</w:t>
      </w:r>
    </w:p>
    <w:p w:rsidR="007A46EE" w:rsidRDefault="009E1D98">
      <w:pPr>
        <w:pStyle w:val="a3"/>
        <w:spacing w:before="1" w:line="357" w:lineRule="auto"/>
        <w:ind w:firstLine="850"/>
        <w:jc w:val="left"/>
      </w:pPr>
      <w:r>
        <w:t>вариативно:</w:t>
      </w:r>
      <w:r>
        <w:rPr>
          <w:spacing w:val="30"/>
        </w:rPr>
        <w:t xml:space="preserve"> </w:t>
      </w:r>
      <w:r>
        <w:t>посещение</w:t>
      </w:r>
      <w:r>
        <w:rPr>
          <w:spacing w:val="40"/>
        </w:rPr>
        <w:t xml:space="preserve"> </w:t>
      </w:r>
      <w:r>
        <w:t>концерта</w:t>
      </w:r>
      <w:r>
        <w:rPr>
          <w:spacing w:val="40"/>
        </w:rPr>
        <w:t xml:space="preserve"> </w:t>
      </w:r>
      <w:r>
        <w:t>инструментальной</w:t>
      </w:r>
      <w:r>
        <w:rPr>
          <w:spacing w:val="40"/>
        </w:rPr>
        <w:t xml:space="preserve"> </w:t>
      </w:r>
      <w:r>
        <w:t>музыки;</w:t>
      </w:r>
      <w:r>
        <w:rPr>
          <w:spacing w:val="40"/>
        </w:rPr>
        <w:t xml:space="preserve"> </w:t>
      </w:r>
      <w:r>
        <w:t>составление словаря музыкальных жан</w:t>
      </w:r>
      <w:r>
        <w:t>ров.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spacing w:before="15"/>
        <w:ind w:left="2328" w:hanging="1053"/>
      </w:pPr>
      <w:bookmarkStart w:id="42" w:name="30.6.2.9._Программная_музыка."/>
      <w:bookmarkEnd w:id="42"/>
      <w:r>
        <w:rPr>
          <w:spacing w:val="-2"/>
        </w:rPr>
        <w:t>Программная</w:t>
      </w:r>
      <w:r>
        <w:rPr>
          <w:spacing w:val="-11"/>
        </w:rPr>
        <w:t xml:space="preserve"> </w:t>
      </w:r>
      <w:r>
        <w:rPr>
          <w:spacing w:val="-2"/>
        </w:rPr>
        <w:t>музыка.</w:t>
      </w:r>
    </w:p>
    <w:p w:rsidR="007A46EE" w:rsidRDefault="009E1D98">
      <w:pPr>
        <w:pStyle w:val="a3"/>
        <w:tabs>
          <w:tab w:val="left" w:pos="3085"/>
          <w:tab w:val="left" w:pos="4924"/>
          <w:tab w:val="left" w:pos="6321"/>
          <w:tab w:val="left" w:pos="7839"/>
          <w:tab w:val="left" w:pos="8938"/>
        </w:tabs>
        <w:spacing w:before="154"/>
        <w:ind w:left="1275"/>
        <w:jc w:val="left"/>
      </w:pPr>
      <w:r>
        <w:rPr>
          <w:spacing w:val="-2"/>
        </w:rPr>
        <w:t>Содержание:</w:t>
      </w:r>
      <w:r>
        <w:tab/>
      </w:r>
      <w:r>
        <w:rPr>
          <w:spacing w:val="-2"/>
        </w:rPr>
        <w:t>программное</w:t>
      </w:r>
      <w:r>
        <w:tab/>
      </w:r>
      <w:r>
        <w:rPr>
          <w:spacing w:val="-2"/>
        </w:rPr>
        <w:t>название,</w:t>
      </w:r>
      <w:r>
        <w:tab/>
      </w:r>
      <w:r>
        <w:rPr>
          <w:spacing w:val="-2"/>
        </w:rPr>
        <w:t>известный</w:t>
      </w:r>
      <w:r>
        <w:tab/>
      </w:r>
      <w:r>
        <w:rPr>
          <w:spacing w:val="-2"/>
        </w:rPr>
        <w:t>сюжет,</w:t>
      </w:r>
      <w:r>
        <w:tab/>
      </w:r>
      <w:r>
        <w:rPr>
          <w:spacing w:val="-2"/>
        </w:rPr>
        <w:t>литературный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jc w:val="left"/>
      </w:pPr>
      <w:r>
        <w:rPr>
          <w:spacing w:val="-2"/>
        </w:rPr>
        <w:t>эпиграф.</w:t>
      </w:r>
    </w:p>
    <w:p w:rsidR="007A46EE" w:rsidRDefault="009E1D98">
      <w:pPr>
        <w:pStyle w:val="a3"/>
        <w:spacing w:before="158"/>
        <w:ind w:left="1275"/>
        <w:jc w:val="left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63"/>
        <w:ind w:left="1275"/>
      </w:pPr>
      <w:r>
        <w:rPr>
          <w:spacing w:val="-2"/>
        </w:rPr>
        <w:t>слушание</w:t>
      </w:r>
      <w:r>
        <w:rPr>
          <w:spacing w:val="-6"/>
        </w:rPr>
        <w:t xml:space="preserve"> </w:t>
      </w:r>
      <w:r>
        <w:rPr>
          <w:spacing w:val="-2"/>
        </w:rPr>
        <w:t>произведений</w:t>
      </w:r>
      <w:r>
        <w:rPr>
          <w:spacing w:val="-6"/>
        </w:rPr>
        <w:t xml:space="preserve"> </w:t>
      </w:r>
      <w:r>
        <w:rPr>
          <w:spacing w:val="-2"/>
        </w:rPr>
        <w:t>программной</w:t>
      </w:r>
      <w:r>
        <w:rPr>
          <w:spacing w:val="-6"/>
        </w:rPr>
        <w:t xml:space="preserve"> </w:t>
      </w:r>
      <w:r>
        <w:rPr>
          <w:spacing w:val="-2"/>
        </w:rPr>
        <w:t>музыки;</w:t>
      </w:r>
    </w:p>
    <w:p w:rsidR="007A46EE" w:rsidRDefault="009E1D98">
      <w:pPr>
        <w:pStyle w:val="a3"/>
        <w:spacing w:before="158" w:line="362" w:lineRule="auto"/>
        <w:ind w:right="156" w:firstLine="850"/>
      </w:pPr>
      <w:r>
        <w:t xml:space="preserve">обсуждение музыкального образа, музыкальных средств, использованных </w:t>
      </w:r>
      <w:r>
        <w:rPr>
          <w:spacing w:val="-2"/>
        </w:rPr>
        <w:t>композитором;</w:t>
      </w:r>
    </w:p>
    <w:p w:rsidR="007A46EE" w:rsidRDefault="009E1D98">
      <w:pPr>
        <w:pStyle w:val="a3"/>
        <w:spacing w:line="360" w:lineRule="auto"/>
        <w:ind w:right="154" w:firstLine="850"/>
      </w:pPr>
      <w:r>
        <w:t xml:space="preserve">вариативно: рисование образов программной музыки; сочинение небольших миниатюр (вокальные или инструмент альные импровизации) по заданной </w:t>
      </w:r>
      <w:r>
        <w:rPr>
          <w:spacing w:val="-2"/>
        </w:rPr>
        <w:t>программе.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467"/>
        </w:tabs>
        <w:spacing w:before="8"/>
        <w:ind w:left="2467" w:hanging="1192"/>
        <w:jc w:val="both"/>
      </w:pPr>
      <w:bookmarkStart w:id="43" w:name="30.6.2.10._Симфоническая_музыка."/>
      <w:bookmarkEnd w:id="43"/>
      <w:r>
        <w:rPr>
          <w:spacing w:val="-2"/>
        </w:rPr>
        <w:t>Симфоническая</w:t>
      </w:r>
      <w:r>
        <w:rPr>
          <w:spacing w:val="-10"/>
        </w:rPr>
        <w:t xml:space="preserve"> </w:t>
      </w:r>
      <w:r>
        <w:rPr>
          <w:spacing w:val="-2"/>
        </w:rPr>
        <w:t>музыка.</w:t>
      </w:r>
    </w:p>
    <w:p w:rsidR="007A46EE" w:rsidRDefault="009E1D98">
      <w:pPr>
        <w:pStyle w:val="a3"/>
        <w:spacing w:before="149" w:line="362" w:lineRule="auto"/>
        <w:ind w:right="167" w:firstLine="850"/>
      </w:pPr>
      <w:r>
        <w:t>Сод</w:t>
      </w:r>
      <w:r>
        <w:t>ержание: симфонический оркестр, тембры, группы инструментов, симфония, симфоническая картина.</w:t>
      </w:r>
    </w:p>
    <w:p w:rsidR="007A46EE" w:rsidRDefault="009E1D98">
      <w:pPr>
        <w:pStyle w:val="a3"/>
        <w:spacing w:line="314" w:lineRule="exact"/>
        <w:ind w:left="1275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63" w:line="360" w:lineRule="auto"/>
        <w:ind w:left="1275"/>
        <w:jc w:val="left"/>
      </w:pPr>
      <w:r>
        <w:t>знакомство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составом</w:t>
      </w:r>
      <w:r>
        <w:rPr>
          <w:spacing w:val="-16"/>
        </w:rPr>
        <w:t xml:space="preserve"> </w:t>
      </w:r>
      <w:r>
        <w:t>симфонического</w:t>
      </w:r>
      <w:r>
        <w:rPr>
          <w:spacing w:val="-12"/>
        </w:rPr>
        <w:t xml:space="preserve"> </w:t>
      </w:r>
      <w:r>
        <w:t>оркестра,</w:t>
      </w:r>
      <w:r>
        <w:rPr>
          <w:spacing w:val="-15"/>
        </w:rPr>
        <w:t xml:space="preserve"> </w:t>
      </w:r>
      <w:r>
        <w:t>группами</w:t>
      </w:r>
      <w:r>
        <w:rPr>
          <w:spacing w:val="-17"/>
        </w:rPr>
        <w:t xml:space="preserve"> </w:t>
      </w:r>
      <w:r>
        <w:t>инструментов; определение на слух тембров инструментов симфонического оркестра; слушание фрагментов симфонической музыки;</w:t>
      </w:r>
    </w:p>
    <w:p w:rsidR="007A46EE" w:rsidRDefault="009E1D98">
      <w:pPr>
        <w:pStyle w:val="a3"/>
        <w:spacing w:line="357" w:lineRule="auto"/>
        <w:ind w:left="1275" w:right="5604"/>
        <w:jc w:val="left"/>
      </w:pPr>
      <w:r>
        <w:rPr>
          <w:spacing w:val="-2"/>
        </w:rPr>
        <w:t>«дирижирование»</w:t>
      </w:r>
      <w:r>
        <w:rPr>
          <w:spacing w:val="-11"/>
        </w:rPr>
        <w:t xml:space="preserve"> </w:t>
      </w:r>
      <w:r>
        <w:rPr>
          <w:spacing w:val="-2"/>
        </w:rPr>
        <w:t xml:space="preserve">оркестром; </w:t>
      </w:r>
      <w:r>
        <w:t>музыкальная викторина;</w:t>
      </w:r>
    </w:p>
    <w:p w:rsidR="007A46EE" w:rsidRDefault="009E1D98">
      <w:pPr>
        <w:pStyle w:val="a3"/>
        <w:spacing w:before="2" w:line="362" w:lineRule="auto"/>
        <w:ind w:right="275" w:firstLine="850"/>
        <w:jc w:val="left"/>
      </w:pPr>
      <w:r>
        <w:t>вариативно:</w:t>
      </w:r>
      <w:r>
        <w:rPr>
          <w:spacing w:val="-13"/>
        </w:rPr>
        <w:t xml:space="preserve"> </w:t>
      </w:r>
      <w:r>
        <w:t>посещение</w:t>
      </w:r>
      <w:r>
        <w:rPr>
          <w:spacing w:val="-7"/>
        </w:rPr>
        <w:t xml:space="preserve"> </w:t>
      </w:r>
      <w:r>
        <w:t>концерта</w:t>
      </w:r>
      <w:r>
        <w:rPr>
          <w:spacing w:val="-7"/>
        </w:rPr>
        <w:t xml:space="preserve"> </w:t>
      </w:r>
      <w:r>
        <w:t>симфонической</w:t>
      </w:r>
      <w:r>
        <w:rPr>
          <w:spacing w:val="-8"/>
        </w:rPr>
        <w:t xml:space="preserve"> </w:t>
      </w:r>
      <w:r>
        <w:t>музыки;</w:t>
      </w:r>
      <w:r>
        <w:rPr>
          <w:spacing w:val="-8"/>
        </w:rPr>
        <w:t xml:space="preserve"> </w:t>
      </w:r>
      <w:r>
        <w:t>просмотр</w:t>
      </w:r>
      <w:r>
        <w:rPr>
          <w:spacing w:val="-8"/>
        </w:rPr>
        <w:t xml:space="preserve"> </w:t>
      </w:r>
      <w:r>
        <w:t>фильма об устройстве о</w:t>
      </w:r>
      <w:r>
        <w:t>ркестра.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467"/>
        </w:tabs>
        <w:spacing w:before="2"/>
        <w:ind w:left="2467" w:hanging="1192"/>
      </w:pPr>
      <w:bookmarkStart w:id="44" w:name="30.6.2.11._Русские_композиторы-классики."/>
      <w:bookmarkEnd w:id="44"/>
      <w:r>
        <w:rPr>
          <w:spacing w:val="-2"/>
        </w:rPr>
        <w:t>Русские</w:t>
      </w:r>
      <w:r>
        <w:rPr>
          <w:spacing w:val="-13"/>
        </w:rPr>
        <w:t xml:space="preserve"> </w:t>
      </w:r>
      <w:r>
        <w:rPr>
          <w:spacing w:val="-2"/>
        </w:rPr>
        <w:t>композиторы-классики.</w:t>
      </w:r>
    </w:p>
    <w:p w:rsidR="007A46EE" w:rsidRDefault="009E1D98">
      <w:pPr>
        <w:pStyle w:val="a3"/>
        <w:spacing w:before="154" w:line="362" w:lineRule="auto"/>
        <w:ind w:left="1275" w:right="1314"/>
        <w:jc w:val="left"/>
      </w:pPr>
      <w:r>
        <w:t>Содержание:</w:t>
      </w:r>
      <w:r>
        <w:rPr>
          <w:spacing w:val="-18"/>
        </w:rPr>
        <w:t xml:space="preserve"> </w:t>
      </w:r>
      <w:r>
        <w:t>творчество</w:t>
      </w:r>
      <w:r>
        <w:rPr>
          <w:spacing w:val="-17"/>
        </w:rPr>
        <w:t xml:space="preserve"> </w:t>
      </w:r>
      <w:r>
        <w:t>выдающихся</w:t>
      </w:r>
      <w:r>
        <w:rPr>
          <w:spacing w:val="-18"/>
        </w:rPr>
        <w:t xml:space="preserve"> </w:t>
      </w:r>
      <w:r>
        <w:t>отечественных</w:t>
      </w:r>
      <w:r>
        <w:rPr>
          <w:spacing w:val="-17"/>
        </w:rPr>
        <w:t xml:space="preserve"> </w:t>
      </w:r>
      <w:r>
        <w:t>композиторов. Виды деятельности обучающихся:</w:t>
      </w:r>
    </w:p>
    <w:p w:rsidR="007A46EE" w:rsidRDefault="009E1D98">
      <w:pPr>
        <w:pStyle w:val="a3"/>
        <w:spacing w:before="2" w:line="362" w:lineRule="auto"/>
        <w:ind w:right="275" w:firstLine="850"/>
        <w:jc w:val="left"/>
      </w:pPr>
      <w:r>
        <w:t>знакомство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творчеством</w:t>
      </w:r>
      <w:r>
        <w:rPr>
          <w:spacing w:val="-9"/>
        </w:rPr>
        <w:t xml:space="preserve"> </w:t>
      </w:r>
      <w:r>
        <w:t>выдающихся</w:t>
      </w:r>
      <w:r>
        <w:rPr>
          <w:spacing w:val="-9"/>
        </w:rPr>
        <w:t xml:space="preserve"> </w:t>
      </w:r>
      <w:r>
        <w:t>композиторов,</w:t>
      </w:r>
      <w:r>
        <w:rPr>
          <w:spacing w:val="-8"/>
        </w:rPr>
        <w:t xml:space="preserve"> </w:t>
      </w:r>
      <w:r>
        <w:t>отдельными</w:t>
      </w:r>
      <w:r>
        <w:rPr>
          <w:spacing w:val="-10"/>
        </w:rPr>
        <w:t xml:space="preserve"> </w:t>
      </w:r>
      <w:r>
        <w:t>фактами из их биографии;</w:t>
      </w:r>
    </w:p>
    <w:p w:rsidR="007A46EE" w:rsidRDefault="009E1D98">
      <w:pPr>
        <w:pStyle w:val="a3"/>
        <w:spacing w:line="320" w:lineRule="exact"/>
        <w:ind w:left="1275"/>
        <w:jc w:val="left"/>
      </w:pPr>
      <w:r>
        <w:rPr>
          <w:spacing w:val="-2"/>
        </w:rPr>
        <w:t>слушание</w:t>
      </w:r>
      <w:r>
        <w:rPr>
          <w:spacing w:val="-11"/>
        </w:rPr>
        <w:t xml:space="preserve"> </w:t>
      </w:r>
      <w:r>
        <w:rPr>
          <w:spacing w:val="-2"/>
        </w:rPr>
        <w:t>музыки;</w:t>
      </w:r>
    </w:p>
    <w:p w:rsidR="007A46EE" w:rsidRDefault="009E1D98">
      <w:pPr>
        <w:pStyle w:val="a3"/>
        <w:spacing w:before="149" w:line="360" w:lineRule="auto"/>
        <w:ind w:left="1275" w:right="433"/>
        <w:jc w:val="left"/>
      </w:pPr>
      <w:r>
        <w:t xml:space="preserve">фрагменты вокальных, </w:t>
      </w:r>
      <w:r>
        <w:t>инструментальных, симфонических сочинений; круг характерных образов (картины природы, народной жизни, истории); характеристика</w:t>
      </w:r>
      <w:r>
        <w:rPr>
          <w:spacing w:val="-18"/>
        </w:rPr>
        <w:t xml:space="preserve"> </w:t>
      </w:r>
      <w:r>
        <w:t>музыкальных</w:t>
      </w:r>
      <w:r>
        <w:rPr>
          <w:spacing w:val="-17"/>
        </w:rPr>
        <w:t xml:space="preserve"> </w:t>
      </w:r>
      <w:r>
        <w:t>образов,</w:t>
      </w:r>
      <w:r>
        <w:rPr>
          <w:spacing w:val="-18"/>
        </w:rPr>
        <w:t xml:space="preserve"> </w:t>
      </w:r>
      <w:r>
        <w:t>музыкально-выразительных</w:t>
      </w:r>
      <w:r>
        <w:rPr>
          <w:spacing w:val="-17"/>
        </w:rPr>
        <w:t xml:space="preserve"> </w:t>
      </w:r>
      <w:r>
        <w:t>средств; наблюдение за развитием музыки;</w:t>
      </w:r>
    </w:p>
    <w:p w:rsidR="007A46EE" w:rsidRDefault="009E1D98">
      <w:pPr>
        <w:pStyle w:val="a3"/>
        <w:spacing w:before="3"/>
        <w:ind w:left="1275"/>
        <w:jc w:val="left"/>
      </w:pPr>
      <w:r>
        <w:t>определение</w:t>
      </w:r>
      <w:r>
        <w:rPr>
          <w:spacing w:val="-16"/>
        </w:rPr>
        <w:t xml:space="preserve"> </w:t>
      </w:r>
      <w:r>
        <w:t>жанра,</w:t>
      </w:r>
      <w:r>
        <w:rPr>
          <w:spacing w:val="-10"/>
        </w:rPr>
        <w:t xml:space="preserve"> </w:t>
      </w:r>
      <w:r>
        <w:rPr>
          <w:spacing w:val="-2"/>
        </w:rPr>
        <w:t>формы;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firstLine="850"/>
        <w:jc w:val="left"/>
      </w:pPr>
      <w:r>
        <w:t>чтение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текстов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t>литературы</w:t>
      </w:r>
      <w:r>
        <w:rPr>
          <w:spacing w:val="40"/>
        </w:rPr>
        <w:t xml:space="preserve"> </w:t>
      </w:r>
      <w:r>
        <w:t xml:space="preserve">биографического </w:t>
      </w:r>
      <w:r>
        <w:rPr>
          <w:spacing w:val="-2"/>
        </w:rPr>
        <w:t>характера;</w:t>
      </w:r>
    </w:p>
    <w:p w:rsidR="007A46EE" w:rsidRDefault="009E1D98">
      <w:pPr>
        <w:pStyle w:val="a3"/>
        <w:spacing w:before="8"/>
        <w:ind w:left="1275"/>
        <w:jc w:val="left"/>
      </w:pPr>
      <w:r>
        <w:rPr>
          <w:spacing w:val="-2"/>
        </w:rPr>
        <w:t>вокализация</w:t>
      </w:r>
      <w:r>
        <w:rPr>
          <w:spacing w:val="-4"/>
        </w:rPr>
        <w:t xml:space="preserve"> </w:t>
      </w:r>
      <w:r>
        <w:rPr>
          <w:spacing w:val="-2"/>
        </w:rPr>
        <w:t>тем</w:t>
      </w:r>
      <w:r>
        <w:rPr>
          <w:spacing w:val="3"/>
        </w:rPr>
        <w:t xml:space="preserve"> </w:t>
      </w:r>
      <w:r>
        <w:rPr>
          <w:spacing w:val="-2"/>
        </w:rPr>
        <w:t>инструментальных</w:t>
      </w:r>
      <w:r>
        <w:rPr>
          <w:spacing w:val="-8"/>
        </w:rPr>
        <w:t xml:space="preserve"> </w:t>
      </w:r>
      <w:r>
        <w:rPr>
          <w:spacing w:val="-2"/>
        </w:rPr>
        <w:t>сочинений;</w:t>
      </w:r>
    </w:p>
    <w:p w:rsidR="007A46EE" w:rsidRDefault="009E1D98">
      <w:pPr>
        <w:pStyle w:val="a3"/>
        <w:spacing w:before="162"/>
        <w:ind w:left="1275"/>
        <w:jc w:val="left"/>
      </w:pPr>
      <w:r>
        <w:rPr>
          <w:spacing w:val="-2"/>
        </w:rPr>
        <w:t>разучивание,</w:t>
      </w:r>
      <w:r>
        <w:rPr>
          <w:spacing w:val="5"/>
        </w:rPr>
        <w:t xml:space="preserve"> </w:t>
      </w:r>
      <w:r>
        <w:rPr>
          <w:spacing w:val="-2"/>
        </w:rPr>
        <w:t>исполнение доступных</w:t>
      </w:r>
      <w:r>
        <w:rPr>
          <w:spacing w:val="-9"/>
        </w:rPr>
        <w:t xml:space="preserve"> </w:t>
      </w:r>
      <w:r>
        <w:rPr>
          <w:spacing w:val="-2"/>
        </w:rPr>
        <w:t>вокальных</w:t>
      </w:r>
      <w:r>
        <w:rPr>
          <w:spacing w:val="-8"/>
        </w:rPr>
        <w:t xml:space="preserve"> </w:t>
      </w:r>
      <w:r>
        <w:rPr>
          <w:spacing w:val="-2"/>
        </w:rPr>
        <w:t>сочинений;</w:t>
      </w:r>
    </w:p>
    <w:p w:rsidR="007A46EE" w:rsidRDefault="009E1D98">
      <w:pPr>
        <w:pStyle w:val="a3"/>
        <w:spacing w:before="163"/>
        <w:ind w:left="1275"/>
        <w:jc w:val="left"/>
      </w:pPr>
      <w:r>
        <w:rPr>
          <w:spacing w:val="-2"/>
        </w:rPr>
        <w:t>вариативно:</w:t>
      </w:r>
      <w:r>
        <w:rPr>
          <w:spacing w:val="-11"/>
        </w:rPr>
        <w:t xml:space="preserve"> </w:t>
      </w:r>
      <w:r>
        <w:rPr>
          <w:spacing w:val="-2"/>
        </w:rPr>
        <w:t>посещение</w:t>
      </w:r>
      <w:r>
        <w:rPr>
          <w:spacing w:val="2"/>
        </w:rPr>
        <w:t xml:space="preserve"> </w:t>
      </w:r>
      <w:r>
        <w:rPr>
          <w:spacing w:val="-2"/>
        </w:rPr>
        <w:t>концерта;</w:t>
      </w:r>
      <w:r>
        <w:rPr>
          <w:spacing w:val="1"/>
        </w:rPr>
        <w:t xml:space="preserve"> </w:t>
      </w:r>
      <w:r>
        <w:rPr>
          <w:spacing w:val="-2"/>
        </w:rPr>
        <w:t>просмотр</w:t>
      </w:r>
      <w:r>
        <w:rPr>
          <w:spacing w:val="-5"/>
        </w:rPr>
        <w:t xml:space="preserve"> </w:t>
      </w:r>
      <w:r>
        <w:rPr>
          <w:spacing w:val="-2"/>
        </w:rPr>
        <w:t>биографического фильма.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467"/>
        </w:tabs>
        <w:spacing w:before="173"/>
        <w:ind w:left="2467" w:hanging="1192"/>
      </w:pPr>
      <w:bookmarkStart w:id="45" w:name="30.6.2.12._Европейские_композиторы-класс"/>
      <w:bookmarkEnd w:id="45"/>
      <w:r>
        <w:rPr>
          <w:spacing w:val="-4"/>
        </w:rPr>
        <w:t>Европейские</w:t>
      </w:r>
      <w:r>
        <w:rPr>
          <w:spacing w:val="36"/>
        </w:rPr>
        <w:t xml:space="preserve"> </w:t>
      </w:r>
      <w:r>
        <w:rPr>
          <w:spacing w:val="-4"/>
        </w:rPr>
        <w:t>композиторы-классики.</w:t>
      </w:r>
    </w:p>
    <w:p w:rsidR="007A46EE" w:rsidRDefault="009E1D98">
      <w:pPr>
        <w:pStyle w:val="a3"/>
        <w:spacing w:before="148" w:line="362" w:lineRule="auto"/>
        <w:ind w:left="1275" w:right="1410"/>
        <w:jc w:val="left"/>
      </w:pPr>
      <w:r>
        <w:t>Содержание:</w:t>
      </w:r>
      <w:r>
        <w:rPr>
          <w:spacing w:val="-18"/>
        </w:rPr>
        <w:t xml:space="preserve"> </w:t>
      </w:r>
      <w:r>
        <w:t>творчество</w:t>
      </w:r>
      <w:r>
        <w:rPr>
          <w:spacing w:val="-17"/>
        </w:rPr>
        <w:t xml:space="preserve"> </w:t>
      </w:r>
      <w:r>
        <w:t>выдающихся</w:t>
      </w:r>
      <w:r>
        <w:rPr>
          <w:spacing w:val="-18"/>
        </w:rPr>
        <w:t xml:space="preserve"> </w:t>
      </w:r>
      <w:r>
        <w:t>зарубежных</w:t>
      </w:r>
      <w:r>
        <w:rPr>
          <w:spacing w:val="-17"/>
        </w:rPr>
        <w:t xml:space="preserve"> </w:t>
      </w:r>
      <w:r>
        <w:t>композиторов. Виды деятельности обучающихся:</w:t>
      </w:r>
    </w:p>
    <w:p w:rsidR="007A46EE" w:rsidRDefault="009E1D98">
      <w:pPr>
        <w:pStyle w:val="a3"/>
        <w:spacing w:line="357" w:lineRule="auto"/>
        <w:ind w:right="275" w:firstLine="850"/>
        <w:jc w:val="left"/>
      </w:pP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творчеством</w:t>
      </w:r>
      <w:r>
        <w:rPr>
          <w:spacing w:val="-6"/>
        </w:rPr>
        <w:t xml:space="preserve"> </w:t>
      </w:r>
      <w:r>
        <w:t>выдающихся</w:t>
      </w:r>
      <w:r>
        <w:rPr>
          <w:spacing w:val="-8"/>
        </w:rPr>
        <w:t xml:space="preserve"> </w:t>
      </w:r>
      <w:r>
        <w:t>композиторов,</w:t>
      </w:r>
      <w:r>
        <w:rPr>
          <w:spacing w:val="-8"/>
        </w:rPr>
        <w:t xml:space="preserve"> </w:t>
      </w:r>
      <w:r>
        <w:t>отдельными</w:t>
      </w:r>
      <w:r>
        <w:rPr>
          <w:spacing w:val="-10"/>
        </w:rPr>
        <w:t xml:space="preserve"> </w:t>
      </w:r>
      <w:r>
        <w:t>фактами из их биографии;</w:t>
      </w:r>
    </w:p>
    <w:p w:rsidR="007A46EE" w:rsidRDefault="009E1D98">
      <w:pPr>
        <w:pStyle w:val="a3"/>
        <w:ind w:left="1275"/>
        <w:jc w:val="left"/>
      </w:pPr>
      <w:r>
        <w:rPr>
          <w:spacing w:val="-2"/>
        </w:rPr>
        <w:t>слушание</w:t>
      </w:r>
      <w:r>
        <w:rPr>
          <w:spacing w:val="-11"/>
        </w:rPr>
        <w:t xml:space="preserve"> </w:t>
      </w:r>
      <w:r>
        <w:rPr>
          <w:spacing w:val="-2"/>
        </w:rPr>
        <w:t>музыки;</w:t>
      </w:r>
    </w:p>
    <w:p w:rsidR="007A46EE" w:rsidRDefault="009E1D98">
      <w:pPr>
        <w:pStyle w:val="a3"/>
        <w:spacing w:before="157" w:line="360" w:lineRule="auto"/>
        <w:ind w:left="1275" w:right="433"/>
        <w:jc w:val="left"/>
      </w:pPr>
      <w:r>
        <w:t>фрагменты вокальных, инструментальных, с</w:t>
      </w:r>
      <w:r>
        <w:t>имфонических сочинений; круг характерных образов (картины природы, народной жизни, истории); характеристика</w:t>
      </w:r>
      <w:r>
        <w:rPr>
          <w:spacing w:val="-18"/>
        </w:rPr>
        <w:t xml:space="preserve"> </w:t>
      </w:r>
      <w:r>
        <w:t>музыкальных</w:t>
      </w:r>
      <w:r>
        <w:rPr>
          <w:spacing w:val="-17"/>
        </w:rPr>
        <w:t xml:space="preserve"> </w:t>
      </w:r>
      <w:r>
        <w:t>образов,</w:t>
      </w:r>
      <w:r>
        <w:rPr>
          <w:spacing w:val="-18"/>
        </w:rPr>
        <w:t xml:space="preserve"> </w:t>
      </w:r>
      <w:r>
        <w:t>музыкально-выразительных</w:t>
      </w:r>
      <w:r>
        <w:rPr>
          <w:spacing w:val="-17"/>
        </w:rPr>
        <w:t xml:space="preserve"> </w:t>
      </w:r>
      <w:r>
        <w:t>средств; наблюдение за развитием музыки;</w:t>
      </w:r>
    </w:p>
    <w:p w:rsidR="007A46EE" w:rsidRDefault="009E1D98">
      <w:pPr>
        <w:pStyle w:val="a3"/>
        <w:spacing w:before="3"/>
        <w:ind w:left="1275"/>
        <w:jc w:val="left"/>
      </w:pPr>
      <w:r>
        <w:t>определение</w:t>
      </w:r>
      <w:r>
        <w:rPr>
          <w:spacing w:val="-11"/>
        </w:rPr>
        <w:t xml:space="preserve"> </w:t>
      </w:r>
      <w:r>
        <w:t>жанра,</w:t>
      </w:r>
      <w:r>
        <w:rPr>
          <w:spacing w:val="-15"/>
        </w:rPr>
        <w:t xml:space="preserve"> </w:t>
      </w:r>
      <w:r>
        <w:rPr>
          <w:spacing w:val="-2"/>
        </w:rPr>
        <w:t>формы;</w:t>
      </w:r>
    </w:p>
    <w:p w:rsidR="007A46EE" w:rsidRDefault="009E1D98">
      <w:pPr>
        <w:pStyle w:val="a3"/>
        <w:spacing w:before="158" w:line="364" w:lineRule="auto"/>
        <w:ind w:firstLine="850"/>
        <w:jc w:val="left"/>
      </w:pPr>
      <w:r>
        <w:t>чтение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текстов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художественной</w:t>
      </w:r>
      <w:r>
        <w:rPr>
          <w:spacing w:val="40"/>
        </w:rPr>
        <w:t xml:space="preserve"> </w:t>
      </w:r>
      <w:r>
        <w:t>литературы</w:t>
      </w:r>
      <w:r>
        <w:rPr>
          <w:spacing w:val="40"/>
        </w:rPr>
        <w:t xml:space="preserve"> </w:t>
      </w:r>
      <w:r>
        <w:t xml:space="preserve">биографического </w:t>
      </w:r>
      <w:r>
        <w:rPr>
          <w:spacing w:val="-2"/>
        </w:rPr>
        <w:t>характера;</w:t>
      </w:r>
    </w:p>
    <w:p w:rsidR="007A46EE" w:rsidRDefault="009E1D98">
      <w:pPr>
        <w:pStyle w:val="a3"/>
        <w:spacing w:line="318" w:lineRule="exact"/>
        <w:ind w:left="1275"/>
        <w:jc w:val="left"/>
      </w:pPr>
      <w:r>
        <w:rPr>
          <w:spacing w:val="-2"/>
        </w:rPr>
        <w:t>вокализация</w:t>
      </w:r>
      <w:r>
        <w:rPr>
          <w:spacing w:val="-4"/>
        </w:rPr>
        <w:t xml:space="preserve"> </w:t>
      </w:r>
      <w:r>
        <w:rPr>
          <w:spacing w:val="-2"/>
        </w:rPr>
        <w:t>тем</w:t>
      </w:r>
      <w:r>
        <w:rPr>
          <w:spacing w:val="3"/>
        </w:rPr>
        <w:t xml:space="preserve"> </w:t>
      </w:r>
      <w:r>
        <w:rPr>
          <w:spacing w:val="-2"/>
        </w:rPr>
        <w:t>инструментальных</w:t>
      </w:r>
      <w:r>
        <w:rPr>
          <w:spacing w:val="-8"/>
        </w:rPr>
        <w:t xml:space="preserve"> </w:t>
      </w:r>
      <w:r>
        <w:rPr>
          <w:spacing w:val="-2"/>
        </w:rPr>
        <w:t>сочинений;</w:t>
      </w:r>
    </w:p>
    <w:p w:rsidR="007A46EE" w:rsidRDefault="009E1D98">
      <w:pPr>
        <w:pStyle w:val="a3"/>
        <w:spacing w:before="153"/>
        <w:ind w:left="1275"/>
        <w:jc w:val="left"/>
      </w:pPr>
      <w:r>
        <w:rPr>
          <w:spacing w:val="-2"/>
        </w:rPr>
        <w:t>разучивание,</w:t>
      </w:r>
      <w:r>
        <w:rPr>
          <w:spacing w:val="5"/>
        </w:rPr>
        <w:t xml:space="preserve"> </w:t>
      </w:r>
      <w:r>
        <w:rPr>
          <w:spacing w:val="-2"/>
        </w:rPr>
        <w:t>исполнение доступных</w:t>
      </w:r>
      <w:r>
        <w:rPr>
          <w:spacing w:val="-9"/>
        </w:rPr>
        <w:t xml:space="preserve"> </w:t>
      </w:r>
      <w:r>
        <w:rPr>
          <w:spacing w:val="-2"/>
        </w:rPr>
        <w:t>вокальных</w:t>
      </w:r>
      <w:r>
        <w:rPr>
          <w:spacing w:val="-8"/>
        </w:rPr>
        <w:t xml:space="preserve"> </w:t>
      </w:r>
      <w:r>
        <w:rPr>
          <w:spacing w:val="-2"/>
        </w:rPr>
        <w:t>сочинений;</w:t>
      </w:r>
    </w:p>
    <w:p w:rsidR="007A46EE" w:rsidRDefault="009E1D98">
      <w:pPr>
        <w:pStyle w:val="a3"/>
        <w:spacing w:before="164"/>
        <w:ind w:left="1275"/>
        <w:jc w:val="left"/>
      </w:pPr>
      <w:r>
        <w:rPr>
          <w:spacing w:val="-2"/>
        </w:rPr>
        <w:t>вариативно:</w:t>
      </w:r>
      <w:r>
        <w:rPr>
          <w:spacing w:val="-11"/>
        </w:rPr>
        <w:t xml:space="preserve"> </w:t>
      </w:r>
      <w:r>
        <w:rPr>
          <w:spacing w:val="-2"/>
        </w:rPr>
        <w:t>посещение концерта;</w:t>
      </w:r>
      <w:r>
        <w:rPr>
          <w:spacing w:val="1"/>
        </w:rPr>
        <w:t xml:space="preserve"> </w:t>
      </w:r>
      <w:r>
        <w:rPr>
          <w:spacing w:val="-2"/>
        </w:rPr>
        <w:t>просмотр</w:t>
      </w:r>
      <w:r>
        <w:rPr>
          <w:spacing w:val="-5"/>
        </w:rPr>
        <w:t xml:space="preserve"> </w:t>
      </w:r>
      <w:r>
        <w:rPr>
          <w:spacing w:val="-2"/>
        </w:rPr>
        <w:t>биографического</w:t>
      </w:r>
      <w:r>
        <w:rPr>
          <w:spacing w:val="-3"/>
        </w:rPr>
        <w:t xml:space="preserve"> </w:t>
      </w:r>
      <w:r>
        <w:rPr>
          <w:spacing w:val="-2"/>
        </w:rPr>
        <w:t>фильма.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462"/>
        </w:tabs>
        <w:spacing w:before="172"/>
        <w:ind w:left="2462" w:hanging="1187"/>
        <w:jc w:val="both"/>
      </w:pPr>
      <w:bookmarkStart w:id="46" w:name="30.6.2.13._Мастерство_исполнителя."/>
      <w:bookmarkEnd w:id="46"/>
      <w:r>
        <w:rPr>
          <w:spacing w:val="-2"/>
        </w:rPr>
        <w:t>Мастерство</w:t>
      </w:r>
      <w:r>
        <w:rPr>
          <w:spacing w:val="-11"/>
        </w:rPr>
        <w:t xml:space="preserve"> </w:t>
      </w:r>
      <w:r>
        <w:rPr>
          <w:spacing w:val="-2"/>
        </w:rPr>
        <w:t>исполнителя.</w:t>
      </w:r>
    </w:p>
    <w:p w:rsidR="007A46EE" w:rsidRDefault="009E1D98">
      <w:pPr>
        <w:pStyle w:val="a3"/>
        <w:tabs>
          <w:tab w:val="left" w:pos="3585"/>
          <w:tab w:val="left" w:pos="5659"/>
          <w:tab w:val="left" w:pos="7968"/>
        </w:tabs>
        <w:spacing w:before="144" w:line="362" w:lineRule="auto"/>
        <w:ind w:right="144" w:firstLine="850"/>
      </w:pPr>
      <w:r>
        <w:rPr>
          <w:spacing w:val="-2"/>
        </w:rPr>
        <w:t>Содержание:</w:t>
      </w:r>
      <w:r>
        <w:tab/>
      </w:r>
      <w:r>
        <w:rPr>
          <w:spacing w:val="-2"/>
        </w:rPr>
        <w:t>творчество</w:t>
      </w:r>
      <w:r>
        <w:tab/>
      </w:r>
      <w:r>
        <w:rPr>
          <w:spacing w:val="-2"/>
        </w:rPr>
        <w:t>выдающихся</w:t>
      </w:r>
      <w:r>
        <w:tab/>
      </w:r>
      <w:r>
        <w:rPr>
          <w:spacing w:val="-2"/>
        </w:rPr>
        <w:t xml:space="preserve">исполнителей-певцов, </w:t>
      </w:r>
      <w:r>
        <w:t>инструменталистов,</w:t>
      </w:r>
      <w:r>
        <w:rPr>
          <w:spacing w:val="40"/>
        </w:rPr>
        <w:t xml:space="preserve"> </w:t>
      </w:r>
      <w:r>
        <w:t>дирижёров.</w:t>
      </w:r>
      <w:r>
        <w:rPr>
          <w:spacing w:val="40"/>
        </w:rPr>
        <w:t xml:space="preserve"> </w:t>
      </w:r>
      <w:r>
        <w:t>Консерватория,</w:t>
      </w:r>
      <w:r>
        <w:rPr>
          <w:spacing w:val="40"/>
        </w:rPr>
        <w:t xml:space="preserve"> </w:t>
      </w:r>
      <w:r>
        <w:t>филармония,</w:t>
      </w:r>
      <w:r>
        <w:rPr>
          <w:spacing w:val="40"/>
        </w:rPr>
        <w:t xml:space="preserve"> </w:t>
      </w:r>
      <w:r>
        <w:t>Конкурс</w:t>
      </w:r>
      <w:r>
        <w:rPr>
          <w:spacing w:val="80"/>
        </w:rPr>
        <w:t xml:space="preserve"> </w:t>
      </w:r>
      <w:r>
        <w:t>имени</w:t>
      </w:r>
      <w:r>
        <w:rPr>
          <w:spacing w:val="80"/>
        </w:rPr>
        <w:t xml:space="preserve"> </w:t>
      </w:r>
      <w:r>
        <w:t>П.И. Чайковского.</w:t>
      </w:r>
    </w:p>
    <w:p w:rsidR="007A46EE" w:rsidRDefault="009E1D98">
      <w:pPr>
        <w:pStyle w:val="a3"/>
        <w:spacing w:line="318" w:lineRule="exact"/>
        <w:ind w:left="1275"/>
      </w:pPr>
      <w:r>
        <w:rPr>
          <w:spacing w:val="-2"/>
        </w:rPr>
        <w:t>Виды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  <w:r>
        <w:rPr>
          <w:spacing w:val="-3"/>
        </w:rPr>
        <w:t xml:space="preserve"> </w:t>
      </w:r>
      <w:r>
        <w:rPr>
          <w:spacing w:val="-2"/>
        </w:rPr>
        <w:t>обучающихся:</w:t>
      </w:r>
    </w:p>
    <w:p w:rsidR="007A46EE" w:rsidRDefault="009E1D98">
      <w:pPr>
        <w:pStyle w:val="a3"/>
        <w:spacing w:before="163" w:line="357" w:lineRule="auto"/>
        <w:ind w:left="1275" w:right="293"/>
      </w:pP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творчеством</w:t>
      </w:r>
      <w:r>
        <w:rPr>
          <w:spacing w:val="-4"/>
        </w:rPr>
        <w:t xml:space="preserve"> </w:t>
      </w:r>
      <w:r>
        <w:t>выдающихся</w:t>
      </w:r>
      <w:r>
        <w:rPr>
          <w:spacing w:val="-4"/>
        </w:rPr>
        <w:t xml:space="preserve"> </w:t>
      </w:r>
      <w:r>
        <w:t>исполнителей</w:t>
      </w:r>
      <w:r>
        <w:rPr>
          <w:spacing w:val="-10"/>
        </w:rPr>
        <w:t xml:space="preserve"> </w:t>
      </w:r>
      <w:r>
        <w:t>классической</w:t>
      </w:r>
      <w:r>
        <w:rPr>
          <w:spacing w:val="-9"/>
        </w:rPr>
        <w:t xml:space="preserve"> </w:t>
      </w:r>
      <w:r>
        <w:t>музыки; изучение программ, афиш консерватории, филармонии;</w:t>
      </w:r>
    </w:p>
    <w:p w:rsidR="007A46EE" w:rsidRDefault="009E1D98">
      <w:pPr>
        <w:pStyle w:val="a3"/>
        <w:spacing w:before="6" w:line="362" w:lineRule="auto"/>
        <w:ind w:right="157" w:firstLine="850"/>
      </w:pPr>
      <w:r>
        <w:t>сравнение</w:t>
      </w:r>
      <w:r>
        <w:rPr>
          <w:spacing w:val="80"/>
          <w:w w:val="150"/>
        </w:rPr>
        <w:t xml:space="preserve"> </w:t>
      </w:r>
      <w:r>
        <w:t>нескольких</w:t>
      </w:r>
      <w:r>
        <w:rPr>
          <w:spacing w:val="80"/>
          <w:w w:val="150"/>
        </w:rPr>
        <w:t xml:space="preserve"> </w:t>
      </w:r>
      <w:r>
        <w:t>интерпретаций</w:t>
      </w:r>
      <w:r>
        <w:rPr>
          <w:spacing w:val="80"/>
          <w:w w:val="150"/>
        </w:rPr>
        <w:t xml:space="preserve"> </w:t>
      </w:r>
      <w:r>
        <w:t>одного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того</w:t>
      </w:r>
      <w:r>
        <w:rPr>
          <w:spacing w:val="80"/>
          <w:w w:val="150"/>
        </w:rPr>
        <w:t xml:space="preserve"> </w:t>
      </w:r>
      <w:r>
        <w:t>же</w:t>
      </w:r>
      <w:r>
        <w:rPr>
          <w:spacing w:val="80"/>
          <w:w w:val="150"/>
        </w:rPr>
        <w:t xml:space="preserve"> </w:t>
      </w:r>
      <w:r>
        <w:t>произведения</w:t>
      </w:r>
      <w:r>
        <w:rPr>
          <w:spacing w:val="80"/>
        </w:rPr>
        <w:t xml:space="preserve"> </w:t>
      </w:r>
      <w:r>
        <w:t>в исполнении разных музыкантов;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left="1275" w:right="1751"/>
        <w:jc w:val="left"/>
      </w:pPr>
      <w:r>
        <w:t>беседа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тему</w:t>
      </w:r>
      <w:r>
        <w:rPr>
          <w:spacing w:val="-18"/>
        </w:rPr>
        <w:t xml:space="preserve"> </w:t>
      </w:r>
      <w:r>
        <w:t>«Композитор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исполнитель</w:t>
      </w:r>
      <w:r>
        <w:rPr>
          <w:spacing w:val="-1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слушатель»; вариативно: посещение конц</w:t>
      </w:r>
      <w:r>
        <w:t>ерта классической музыки; создание коллекции записей любимого исполнителя.</w:t>
      </w:r>
    </w:p>
    <w:p w:rsidR="007A46EE" w:rsidRDefault="009E1D98">
      <w:pPr>
        <w:pStyle w:val="1"/>
        <w:numPr>
          <w:ilvl w:val="2"/>
          <w:numId w:val="80"/>
        </w:numPr>
        <w:tabs>
          <w:tab w:val="left" w:pos="2112"/>
        </w:tabs>
        <w:spacing w:before="6"/>
        <w:ind w:left="2112" w:hanging="837"/>
      </w:pPr>
      <w:bookmarkStart w:id="47" w:name="30.6.3._Модуль_№_3_«Музыка_в_жизни_челов"/>
      <w:bookmarkEnd w:id="47"/>
      <w:r>
        <w:t>Модуль</w:t>
      </w:r>
      <w:r>
        <w:rPr>
          <w:spacing w:val="-7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«Музыка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rPr>
          <w:spacing w:val="-2"/>
        </w:rPr>
        <w:t>человека».</w:t>
      </w:r>
    </w:p>
    <w:p w:rsidR="007A46EE" w:rsidRDefault="009E1D98">
      <w:pPr>
        <w:pStyle w:val="a3"/>
        <w:spacing w:before="153" w:line="360" w:lineRule="auto"/>
        <w:ind w:right="136" w:firstLine="850"/>
      </w:pPr>
      <w:r>
        <w:t>Главное содержание данного модуля сосредоточено вокруг рефлексивного исследования</w:t>
      </w:r>
      <w:r>
        <w:rPr>
          <w:spacing w:val="80"/>
          <w:w w:val="150"/>
        </w:rPr>
        <w:t xml:space="preserve"> </w:t>
      </w:r>
      <w:r>
        <w:t>обучающимися</w:t>
      </w:r>
      <w:r>
        <w:rPr>
          <w:spacing w:val="80"/>
          <w:w w:val="150"/>
        </w:rPr>
        <w:t xml:space="preserve"> </w:t>
      </w:r>
      <w:r>
        <w:t>психологической</w:t>
      </w:r>
      <w:r>
        <w:rPr>
          <w:spacing w:val="80"/>
          <w:w w:val="150"/>
        </w:rPr>
        <w:t xml:space="preserve"> </w:t>
      </w:r>
      <w:r>
        <w:t>связи</w:t>
      </w:r>
      <w:r>
        <w:rPr>
          <w:spacing w:val="80"/>
          <w:w w:val="150"/>
        </w:rPr>
        <w:t xml:space="preserve"> </w:t>
      </w:r>
      <w:r>
        <w:t>музыкального</w:t>
      </w:r>
      <w:r>
        <w:rPr>
          <w:spacing w:val="80"/>
          <w:w w:val="150"/>
        </w:rPr>
        <w:t xml:space="preserve"> </w:t>
      </w:r>
      <w:r>
        <w:t>искусства</w:t>
      </w:r>
      <w:r>
        <w:rPr>
          <w:spacing w:val="80"/>
        </w:rPr>
        <w:t xml:space="preserve"> </w:t>
      </w:r>
      <w:r>
        <w:t>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сопереживанию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восприятии</w:t>
      </w:r>
      <w:r>
        <w:rPr>
          <w:spacing w:val="80"/>
        </w:rPr>
        <w:t xml:space="preserve"> </w:t>
      </w:r>
      <w:r>
        <w:t>произведений</w:t>
      </w:r>
      <w:r>
        <w:rPr>
          <w:spacing w:val="80"/>
        </w:rPr>
        <w:t xml:space="preserve"> </w:t>
      </w:r>
      <w:r>
        <w:t>искусства,</w:t>
      </w:r>
      <w:r>
        <w:rPr>
          <w:spacing w:val="80"/>
          <w:w w:val="150"/>
        </w:rPr>
        <w:t xml:space="preserve"> </w:t>
      </w:r>
      <w:r>
        <w:t>так и в непосредственном общении с другими людьми. Формы бытования музыки, типичный</w:t>
      </w:r>
      <w:r>
        <w:rPr>
          <w:spacing w:val="80"/>
        </w:rPr>
        <w:t xml:space="preserve"> </w:t>
      </w:r>
      <w:r>
        <w:t>комплекс</w:t>
      </w:r>
      <w:r>
        <w:rPr>
          <w:spacing w:val="80"/>
        </w:rPr>
        <w:t xml:space="preserve"> </w:t>
      </w:r>
      <w:r>
        <w:t>выразительных</w:t>
      </w:r>
      <w:r>
        <w:rPr>
          <w:spacing w:val="80"/>
        </w:rPr>
        <w:t xml:space="preserve"> </w:t>
      </w:r>
      <w:r>
        <w:t>средств</w:t>
      </w:r>
      <w:r>
        <w:rPr>
          <w:spacing w:val="80"/>
        </w:rPr>
        <w:t xml:space="preserve"> </w:t>
      </w:r>
      <w:r>
        <w:t>музыкальных</w:t>
      </w:r>
      <w:r>
        <w:rPr>
          <w:spacing w:val="80"/>
        </w:rPr>
        <w:t xml:space="preserve"> </w:t>
      </w:r>
      <w:r>
        <w:t>жанров</w:t>
      </w:r>
      <w:r>
        <w:rPr>
          <w:spacing w:val="80"/>
        </w:rPr>
        <w:t xml:space="preserve"> </w:t>
      </w:r>
      <w:r>
        <w:t>выступают</w:t>
      </w:r>
      <w:r>
        <w:rPr>
          <w:spacing w:val="40"/>
        </w:rPr>
        <w:t xml:space="preserve"> </w:t>
      </w:r>
      <w:r>
        <w:t>как</w:t>
      </w:r>
      <w:r>
        <w:rPr>
          <w:spacing w:val="80"/>
        </w:rPr>
        <w:t xml:space="preserve">  </w:t>
      </w:r>
      <w:r>
        <w:t>обобщённые</w:t>
      </w:r>
      <w:r>
        <w:rPr>
          <w:spacing w:val="80"/>
        </w:rPr>
        <w:t xml:space="preserve">  </w:t>
      </w:r>
      <w:r>
        <w:t>жизненные</w:t>
      </w:r>
      <w:r>
        <w:rPr>
          <w:spacing w:val="80"/>
        </w:rPr>
        <w:t xml:space="preserve">  </w:t>
      </w:r>
      <w:r>
        <w:t>ситуации,</w:t>
      </w:r>
      <w:r>
        <w:rPr>
          <w:spacing w:val="80"/>
        </w:rPr>
        <w:t xml:space="preserve">  </w:t>
      </w:r>
      <w:r>
        <w:t>порождающие</w:t>
      </w:r>
      <w:r>
        <w:rPr>
          <w:spacing w:val="80"/>
        </w:rPr>
        <w:t xml:space="preserve">  </w:t>
      </w:r>
      <w:r>
        <w:t>различные</w:t>
      </w:r>
      <w:r>
        <w:rPr>
          <w:spacing w:val="80"/>
        </w:rPr>
        <w:t xml:space="preserve">  </w:t>
      </w:r>
      <w:r>
        <w:t>чувства и наст</w:t>
      </w:r>
      <w:r>
        <w:t>роения. Сверхзадача модуля – воспитание чувства прекрасного, пробуждение и развитие эстетических потребностей.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spacing w:before="12"/>
        <w:ind w:left="2328" w:hanging="1053"/>
        <w:jc w:val="both"/>
      </w:pPr>
      <w:bookmarkStart w:id="48" w:name="30.6.3.1._Красота_и_вдохновение."/>
      <w:bookmarkEnd w:id="48"/>
      <w:r>
        <w:t>Красота</w:t>
      </w:r>
      <w:r>
        <w:rPr>
          <w:spacing w:val="-15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rPr>
          <w:spacing w:val="-2"/>
        </w:rPr>
        <w:t>вдохновение.</w:t>
      </w:r>
    </w:p>
    <w:p w:rsidR="007A46EE" w:rsidRDefault="009E1D98">
      <w:pPr>
        <w:pStyle w:val="a3"/>
        <w:spacing w:before="149" w:line="362" w:lineRule="auto"/>
        <w:ind w:right="135" w:firstLine="850"/>
      </w:pPr>
      <w:r>
        <w:t>Содержание: стремление человека к красоте. Особое состояние – вдохновение. Музыка – возможность вместе переживать вдохнове</w:t>
      </w:r>
      <w:r>
        <w:t>ние, наслаждаться красотой. Музыкальное единство людей – хор, хоровод.</w:t>
      </w:r>
    </w:p>
    <w:p w:rsidR="007A46EE" w:rsidRDefault="009E1D98">
      <w:pPr>
        <w:pStyle w:val="a3"/>
        <w:spacing w:line="318" w:lineRule="exact"/>
        <w:ind w:left="1275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59" w:line="362" w:lineRule="auto"/>
        <w:ind w:left="1275" w:right="153"/>
      </w:pPr>
      <w:r>
        <w:t>диалог с учителем о значении красоты и вдохновения в жизни человека; слушание</w:t>
      </w:r>
      <w:r>
        <w:rPr>
          <w:spacing w:val="80"/>
          <w:w w:val="150"/>
        </w:rPr>
        <w:t xml:space="preserve"> </w:t>
      </w:r>
      <w:r>
        <w:t>музыки,</w:t>
      </w:r>
      <w:r>
        <w:rPr>
          <w:spacing w:val="80"/>
          <w:w w:val="150"/>
        </w:rPr>
        <w:t xml:space="preserve"> </w:t>
      </w:r>
      <w:r>
        <w:t>концентрация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её</w:t>
      </w:r>
      <w:r>
        <w:rPr>
          <w:spacing w:val="80"/>
          <w:w w:val="150"/>
        </w:rPr>
        <w:t xml:space="preserve"> </w:t>
      </w:r>
      <w:r>
        <w:t>восприятии,</w:t>
      </w:r>
      <w:r>
        <w:rPr>
          <w:spacing w:val="80"/>
          <w:w w:val="150"/>
        </w:rPr>
        <w:t xml:space="preserve"> </w:t>
      </w:r>
      <w:r>
        <w:t>своём</w:t>
      </w:r>
      <w:r>
        <w:rPr>
          <w:spacing w:val="80"/>
          <w:w w:val="150"/>
        </w:rPr>
        <w:t xml:space="preserve"> </w:t>
      </w:r>
      <w:r>
        <w:t>внутреннем</w:t>
      </w:r>
    </w:p>
    <w:p w:rsidR="007A46EE" w:rsidRDefault="009E1D98">
      <w:pPr>
        <w:pStyle w:val="a3"/>
        <w:spacing w:line="314" w:lineRule="exact"/>
        <w:jc w:val="left"/>
      </w:pPr>
      <w:r>
        <w:rPr>
          <w:spacing w:val="-2"/>
        </w:rPr>
        <w:t>состоянии;</w:t>
      </w:r>
    </w:p>
    <w:p w:rsidR="007A46EE" w:rsidRDefault="009E1D98">
      <w:pPr>
        <w:pStyle w:val="a3"/>
        <w:tabs>
          <w:tab w:val="left" w:pos="8348"/>
        </w:tabs>
        <w:spacing w:before="163" w:line="357" w:lineRule="auto"/>
        <w:ind w:right="197" w:firstLine="850"/>
        <w:jc w:val="left"/>
      </w:pPr>
      <w:r>
        <w:t>двигатель</w:t>
      </w:r>
      <w:r>
        <w:t>ная</w:t>
      </w:r>
      <w:r>
        <w:rPr>
          <w:spacing w:val="40"/>
        </w:rPr>
        <w:t xml:space="preserve"> </w:t>
      </w:r>
      <w:r>
        <w:t>импровизация</w:t>
      </w:r>
      <w:r>
        <w:rPr>
          <w:spacing w:val="40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музыку</w:t>
      </w:r>
      <w:r>
        <w:rPr>
          <w:spacing w:val="40"/>
        </w:rPr>
        <w:t xml:space="preserve"> </w:t>
      </w:r>
      <w:r>
        <w:t>лирического</w:t>
      </w:r>
      <w:r>
        <w:tab/>
        <w:t>характера</w:t>
      </w:r>
      <w:r>
        <w:rPr>
          <w:spacing w:val="37"/>
        </w:rPr>
        <w:t xml:space="preserve"> </w:t>
      </w:r>
      <w:r>
        <w:t>«Цветы распускаются под музыку»;</w:t>
      </w:r>
    </w:p>
    <w:p w:rsidR="007A46EE" w:rsidRDefault="009E1D98">
      <w:pPr>
        <w:pStyle w:val="a3"/>
        <w:spacing w:before="1"/>
        <w:ind w:left="1275"/>
        <w:jc w:val="left"/>
      </w:pPr>
      <w:r>
        <w:t>выстраивание</w:t>
      </w:r>
      <w:r>
        <w:rPr>
          <w:spacing w:val="-9"/>
        </w:rPr>
        <w:t xml:space="preserve"> </w:t>
      </w:r>
      <w:r>
        <w:t>хорового</w:t>
      </w:r>
      <w:r>
        <w:rPr>
          <w:spacing w:val="-8"/>
        </w:rPr>
        <w:t xml:space="preserve"> </w:t>
      </w:r>
      <w:r>
        <w:t>унисона</w:t>
      </w:r>
      <w:r>
        <w:rPr>
          <w:spacing w:val="-12"/>
        </w:rPr>
        <w:t xml:space="preserve"> </w:t>
      </w:r>
      <w:r>
        <w:t>–</w:t>
      </w:r>
      <w:r>
        <w:rPr>
          <w:spacing w:val="-18"/>
        </w:rPr>
        <w:t xml:space="preserve"> </w:t>
      </w:r>
      <w:r>
        <w:t>вокального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2"/>
        </w:rPr>
        <w:t>психологического;</w:t>
      </w:r>
    </w:p>
    <w:p w:rsidR="007A46EE" w:rsidRDefault="009E1D98">
      <w:pPr>
        <w:pStyle w:val="a3"/>
        <w:spacing w:before="162" w:line="357" w:lineRule="auto"/>
        <w:ind w:firstLine="850"/>
        <w:jc w:val="left"/>
      </w:pPr>
      <w:r>
        <w:t>одновременное</w:t>
      </w:r>
      <w:r>
        <w:rPr>
          <w:spacing w:val="33"/>
        </w:rPr>
        <w:t xml:space="preserve"> </w:t>
      </w:r>
      <w:r>
        <w:t>взятие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снятие</w:t>
      </w:r>
      <w:r>
        <w:rPr>
          <w:spacing w:val="33"/>
        </w:rPr>
        <w:t xml:space="preserve"> </w:t>
      </w:r>
      <w:r>
        <w:t>звука,</w:t>
      </w:r>
      <w:r>
        <w:rPr>
          <w:spacing w:val="34"/>
        </w:rPr>
        <w:t xml:space="preserve"> </w:t>
      </w:r>
      <w:r>
        <w:t>навыки</w:t>
      </w:r>
      <w:r>
        <w:rPr>
          <w:spacing w:val="31"/>
        </w:rPr>
        <w:t xml:space="preserve"> </w:t>
      </w:r>
      <w:r>
        <w:t>певческого</w:t>
      </w:r>
      <w:r>
        <w:rPr>
          <w:spacing w:val="33"/>
        </w:rPr>
        <w:t xml:space="preserve"> </w:t>
      </w:r>
      <w:r>
        <w:t>дыхания</w:t>
      </w:r>
      <w:r>
        <w:rPr>
          <w:spacing w:val="34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 xml:space="preserve">руке </w:t>
      </w:r>
      <w:r>
        <w:rPr>
          <w:spacing w:val="-2"/>
        </w:rPr>
        <w:t>дирижёра;</w:t>
      </w:r>
    </w:p>
    <w:p w:rsidR="007A46EE" w:rsidRDefault="009E1D98">
      <w:pPr>
        <w:pStyle w:val="a3"/>
        <w:spacing w:before="6" w:line="362" w:lineRule="auto"/>
        <w:ind w:left="1275" w:right="4494"/>
        <w:jc w:val="left"/>
      </w:pPr>
      <w:r>
        <w:t>разучивание,</w:t>
      </w:r>
      <w:r>
        <w:rPr>
          <w:spacing w:val="-18"/>
        </w:rPr>
        <w:t xml:space="preserve"> </w:t>
      </w:r>
      <w:r>
        <w:t>исполнение</w:t>
      </w:r>
      <w:r>
        <w:rPr>
          <w:spacing w:val="-17"/>
        </w:rPr>
        <w:t xml:space="preserve"> </w:t>
      </w:r>
      <w:r>
        <w:t>красивой</w:t>
      </w:r>
      <w:r>
        <w:rPr>
          <w:spacing w:val="-18"/>
        </w:rPr>
        <w:t xml:space="preserve"> </w:t>
      </w:r>
      <w:r>
        <w:t>песни; вариативно: разучивание хоровода</w:t>
      </w:r>
    </w:p>
    <w:p w:rsidR="007A46EE" w:rsidRDefault="007A46EE">
      <w:pPr>
        <w:pStyle w:val="a3"/>
        <w:spacing w:line="362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37"/>
        <w:ind w:left="0"/>
        <w:jc w:val="left"/>
      </w:pPr>
    </w:p>
    <w:p w:rsidR="007A46EE" w:rsidRDefault="009E1D98">
      <w:pPr>
        <w:pStyle w:val="1"/>
        <w:numPr>
          <w:ilvl w:val="3"/>
          <w:numId w:val="80"/>
        </w:numPr>
        <w:tabs>
          <w:tab w:val="left" w:pos="2323"/>
        </w:tabs>
        <w:spacing w:before="1"/>
        <w:ind w:left="2323" w:hanging="1048"/>
        <w:jc w:val="both"/>
      </w:pPr>
      <w:bookmarkStart w:id="49" w:name="30.6.3.2._Музыкальные_пейзажи."/>
      <w:bookmarkEnd w:id="49"/>
      <w:r>
        <w:rPr>
          <w:spacing w:val="-2"/>
        </w:rPr>
        <w:t>Музыкальные</w:t>
      </w:r>
      <w:r>
        <w:rPr>
          <w:spacing w:val="-6"/>
        </w:rPr>
        <w:t xml:space="preserve"> </w:t>
      </w:r>
      <w:r>
        <w:rPr>
          <w:spacing w:val="-2"/>
        </w:rPr>
        <w:t>пейзажи.</w:t>
      </w:r>
    </w:p>
    <w:p w:rsidR="007A46EE" w:rsidRDefault="009E1D98">
      <w:pPr>
        <w:pStyle w:val="a3"/>
        <w:spacing w:before="143" w:line="362" w:lineRule="auto"/>
        <w:ind w:right="154" w:firstLine="850"/>
      </w:pPr>
      <w:r>
        <w:t>Содержание: образы природы в музыке, настроение музыкальных пейзажей, чувства человека, любующегося природой. Музыка – выражение глубоких чувств, тонких оттенков настр</w:t>
      </w:r>
      <w:r>
        <w:t>оения, которые трудно передать словами.</w:t>
      </w:r>
    </w:p>
    <w:p w:rsidR="007A46EE" w:rsidRDefault="009E1D98">
      <w:pPr>
        <w:pStyle w:val="a3"/>
        <w:spacing w:line="318" w:lineRule="exact"/>
        <w:ind w:left="1275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63" w:line="357" w:lineRule="auto"/>
        <w:ind w:right="161" w:firstLine="850"/>
      </w:pPr>
      <w:r>
        <w:t xml:space="preserve">слушание произведений программной музыки, посвящённой образам </w:t>
      </w:r>
      <w:r>
        <w:rPr>
          <w:spacing w:val="-2"/>
        </w:rPr>
        <w:t>природы;</w:t>
      </w:r>
    </w:p>
    <w:p w:rsidR="007A46EE" w:rsidRDefault="009E1D98">
      <w:pPr>
        <w:pStyle w:val="a3"/>
        <w:spacing w:before="1"/>
        <w:ind w:left="1275"/>
      </w:pPr>
      <w:r>
        <w:t>подбор</w:t>
      </w:r>
      <w:r>
        <w:rPr>
          <w:spacing w:val="-18"/>
        </w:rPr>
        <w:t xml:space="preserve"> </w:t>
      </w:r>
      <w:r>
        <w:t>эпитетов</w:t>
      </w:r>
      <w:r>
        <w:rPr>
          <w:spacing w:val="-17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описания</w:t>
      </w:r>
      <w:r>
        <w:rPr>
          <w:spacing w:val="-16"/>
        </w:rPr>
        <w:t xml:space="preserve"> </w:t>
      </w:r>
      <w:r>
        <w:t>настроения,</w:t>
      </w:r>
      <w:r>
        <w:rPr>
          <w:spacing w:val="-11"/>
        </w:rPr>
        <w:t xml:space="preserve"> </w:t>
      </w:r>
      <w:r>
        <w:t>характера</w:t>
      </w:r>
      <w:r>
        <w:rPr>
          <w:spacing w:val="-16"/>
        </w:rPr>
        <w:t xml:space="preserve"> </w:t>
      </w:r>
      <w:r>
        <w:rPr>
          <w:spacing w:val="-2"/>
        </w:rPr>
        <w:t>музыки;</w:t>
      </w:r>
    </w:p>
    <w:p w:rsidR="007A46EE" w:rsidRDefault="009E1D98">
      <w:pPr>
        <w:pStyle w:val="a3"/>
        <w:spacing w:before="168" w:line="355" w:lineRule="auto"/>
        <w:ind w:left="1275" w:right="1029"/>
      </w:pPr>
      <w:r>
        <w:t>сопоставление</w:t>
      </w:r>
      <w:r>
        <w:rPr>
          <w:spacing w:val="-8"/>
        </w:rPr>
        <w:t xml:space="preserve"> </w:t>
      </w:r>
      <w:r>
        <w:t>музыки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произведениями</w:t>
      </w:r>
      <w:r>
        <w:rPr>
          <w:spacing w:val="-8"/>
        </w:rPr>
        <w:t xml:space="preserve"> </w:t>
      </w:r>
      <w:r>
        <w:t>изобразительного</w:t>
      </w:r>
      <w:r>
        <w:rPr>
          <w:spacing w:val="-8"/>
        </w:rPr>
        <w:t xml:space="preserve"> </w:t>
      </w:r>
      <w:r>
        <w:t>искусства; двигательная импровизация, пластическое интонирование;</w:t>
      </w:r>
    </w:p>
    <w:p w:rsidR="007A46EE" w:rsidRDefault="009E1D98">
      <w:pPr>
        <w:pStyle w:val="a3"/>
        <w:spacing w:before="7"/>
        <w:ind w:left="1275"/>
      </w:pPr>
      <w:r>
        <w:t>разучивание,</w:t>
      </w:r>
      <w:r>
        <w:rPr>
          <w:spacing w:val="-16"/>
        </w:rPr>
        <w:t xml:space="preserve"> </w:t>
      </w:r>
      <w:r>
        <w:t>одухотворенное</w:t>
      </w:r>
      <w:r>
        <w:rPr>
          <w:spacing w:val="-11"/>
        </w:rPr>
        <w:t xml:space="preserve"> </w:t>
      </w:r>
      <w:r>
        <w:t>исполнение</w:t>
      </w:r>
      <w:r>
        <w:rPr>
          <w:spacing w:val="-16"/>
        </w:rPr>
        <w:t xml:space="preserve"> </w:t>
      </w:r>
      <w:r>
        <w:t>песен</w:t>
      </w:r>
      <w:r>
        <w:rPr>
          <w:spacing w:val="-16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природе,</w:t>
      </w:r>
      <w:r>
        <w:rPr>
          <w:spacing w:val="-14"/>
        </w:rPr>
        <w:t xml:space="preserve"> </w:t>
      </w:r>
      <w:r>
        <w:t>её</w:t>
      </w:r>
      <w:r>
        <w:rPr>
          <w:spacing w:val="-16"/>
        </w:rPr>
        <w:t xml:space="preserve"> </w:t>
      </w:r>
      <w:r>
        <w:rPr>
          <w:spacing w:val="-2"/>
        </w:rPr>
        <w:t>красоте;</w:t>
      </w:r>
    </w:p>
    <w:p w:rsidR="007A46EE" w:rsidRDefault="009E1D98">
      <w:pPr>
        <w:pStyle w:val="a3"/>
        <w:spacing w:before="158" w:line="364" w:lineRule="auto"/>
        <w:ind w:right="150" w:firstLine="850"/>
      </w:pPr>
      <w:r>
        <w:t>вариативно: рисование «услышанных» пейзажей и (или) абстрактная живопись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передача</w:t>
      </w:r>
      <w:r>
        <w:rPr>
          <w:spacing w:val="40"/>
        </w:rPr>
        <w:t xml:space="preserve"> </w:t>
      </w:r>
      <w:r>
        <w:t>настроения</w:t>
      </w:r>
      <w:r>
        <w:rPr>
          <w:spacing w:val="40"/>
        </w:rPr>
        <w:t xml:space="preserve"> </w:t>
      </w:r>
      <w:r>
        <w:t>цветом,</w:t>
      </w:r>
      <w:r>
        <w:rPr>
          <w:spacing w:val="40"/>
        </w:rPr>
        <w:t xml:space="preserve"> </w:t>
      </w:r>
      <w:r>
        <w:t>точками,</w:t>
      </w:r>
      <w:r>
        <w:rPr>
          <w:spacing w:val="40"/>
        </w:rPr>
        <w:t xml:space="preserve"> </w:t>
      </w:r>
      <w:r>
        <w:t>линиями;</w:t>
      </w:r>
      <w:r>
        <w:rPr>
          <w:spacing w:val="40"/>
        </w:rPr>
        <w:t xml:space="preserve"> </w:t>
      </w:r>
      <w:r>
        <w:t>игра-импровизация</w:t>
      </w:r>
    </w:p>
    <w:p w:rsidR="007A46EE" w:rsidRDefault="009E1D98">
      <w:pPr>
        <w:pStyle w:val="a3"/>
        <w:spacing w:line="318" w:lineRule="exact"/>
      </w:pPr>
      <w:r>
        <w:t>«Угадай</w:t>
      </w:r>
      <w:r>
        <w:rPr>
          <w:spacing w:val="-10"/>
        </w:rPr>
        <w:t xml:space="preserve"> </w:t>
      </w:r>
      <w:r>
        <w:t>моё</w:t>
      </w:r>
      <w:r>
        <w:rPr>
          <w:spacing w:val="-10"/>
        </w:rPr>
        <w:t xml:space="preserve"> </w:t>
      </w:r>
      <w:r>
        <w:rPr>
          <w:spacing w:val="-2"/>
        </w:rPr>
        <w:t>настроение».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3"/>
        </w:tabs>
        <w:spacing w:before="163"/>
        <w:ind w:left="2323" w:hanging="1048"/>
      </w:pPr>
      <w:bookmarkStart w:id="50" w:name="30.6.3.3._Музыкальные_портреты."/>
      <w:bookmarkEnd w:id="50"/>
      <w:r>
        <w:rPr>
          <w:spacing w:val="-2"/>
        </w:rPr>
        <w:t>Музыкальные</w:t>
      </w:r>
      <w:r>
        <w:rPr>
          <w:spacing w:val="-6"/>
        </w:rPr>
        <w:t xml:space="preserve"> </w:t>
      </w:r>
      <w:r>
        <w:rPr>
          <w:spacing w:val="-2"/>
        </w:rPr>
        <w:t>портреты.</w:t>
      </w:r>
    </w:p>
    <w:p w:rsidR="007A46EE" w:rsidRDefault="009E1D98">
      <w:pPr>
        <w:pStyle w:val="a3"/>
        <w:spacing w:before="153" w:line="357" w:lineRule="auto"/>
        <w:ind w:firstLine="850"/>
        <w:jc w:val="left"/>
      </w:pPr>
      <w:r>
        <w:t>Содержание: музыка,</w:t>
      </w:r>
      <w:r>
        <w:rPr>
          <w:spacing w:val="36"/>
        </w:rPr>
        <w:t xml:space="preserve"> </w:t>
      </w:r>
      <w:r>
        <w:t>передающая</w:t>
      </w:r>
      <w:r>
        <w:rPr>
          <w:spacing w:val="36"/>
        </w:rPr>
        <w:t xml:space="preserve"> </w:t>
      </w:r>
      <w:r>
        <w:t>образ</w:t>
      </w:r>
      <w:r>
        <w:rPr>
          <w:spacing w:val="33"/>
        </w:rPr>
        <w:t xml:space="preserve"> </w:t>
      </w:r>
      <w:r>
        <w:t>человека,</w:t>
      </w:r>
      <w:r>
        <w:rPr>
          <w:spacing w:val="36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походку,</w:t>
      </w:r>
      <w:r>
        <w:rPr>
          <w:spacing w:val="35"/>
        </w:rPr>
        <w:t xml:space="preserve"> </w:t>
      </w:r>
      <w:r>
        <w:t>движения, характер, манеру речи. «Портреты», выраженные в музыкальных интонациях.</w:t>
      </w:r>
    </w:p>
    <w:p w:rsidR="007A46EE" w:rsidRDefault="009E1D98">
      <w:pPr>
        <w:pStyle w:val="a3"/>
        <w:spacing w:before="6"/>
        <w:ind w:left="1275"/>
        <w:jc w:val="left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63" w:line="357" w:lineRule="auto"/>
        <w:ind w:firstLine="850"/>
        <w:jc w:val="left"/>
      </w:pPr>
      <w:r>
        <w:t>слушание</w:t>
      </w:r>
      <w:r>
        <w:rPr>
          <w:spacing w:val="-10"/>
        </w:rPr>
        <w:t xml:space="preserve"> </w:t>
      </w:r>
      <w:r>
        <w:t>произведений</w:t>
      </w:r>
      <w:r>
        <w:rPr>
          <w:spacing w:val="-11"/>
        </w:rPr>
        <w:t xml:space="preserve"> </w:t>
      </w:r>
      <w:r>
        <w:t>вокальной,</w:t>
      </w:r>
      <w:r>
        <w:rPr>
          <w:spacing w:val="-9"/>
        </w:rPr>
        <w:t xml:space="preserve"> </w:t>
      </w:r>
      <w:r>
        <w:t>программной</w:t>
      </w:r>
      <w:r>
        <w:rPr>
          <w:spacing w:val="-11"/>
        </w:rPr>
        <w:t xml:space="preserve"> </w:t>
      </w:r>
      <w:r>
        <w:t>инструментальной</w:t>
      </w:r>
      <w:r>
        <w:rPr>
          <w:spacing w:val="-11"/>
        </w:rPr>
        <w:t xml:space="preserve"> </w:t>
      </w:r>
      <w:r>
        <w:t>музыки, посвящённой образам людей, сказочных персонажей;</w:t>
      </w:r>
    </w:p>
    <w:p w:rsidR="007A46EE" w:rsidRDefault="009E1D98">
      <w:pPr>
        <w:pStyle w:val="a3"/>
        <w:spacing w:before="6"/>
        <w:ind w:left="1275"/>
        <w:jc w:val="left"/>
      </w:pPr>
      <w:r>
        <w:t>подбор</w:t>
      </w:r>
      <w:r>
        <w:rPr>
          <w:spacing w:val="-18"/>
        </w:rPr>
        <w:t xml:space="preserve"> </w:t>
      </w:r>
      <w:r>
        <w:t>эпитетов</w:t>
      </w:r>
      <w:r>
        <w:rPr>
          <w:spacing w:val="-17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описания</w:t>
      </w:r>
      <w:r>
        <w:rPr>
          <w:spacing w:val="-17"/>
        </w:rPr>
        <w:t xml:space="preserve"> </w:t>
      </w:r>
      <w:r>
        <w:t>настроения,</w:t>
      </w:r>
      <w:r>
        <w:rPr>
          <w:spacing w:val="-10"/>
        </w:rPr>
        <w:t xml:space="preserve"> </w:t>
      </w:r>
      <w:r>
        <w:t>характера</w:t>
      </w:r>
      <w:r>
        <w:rPr>
          <w:spacing w:val="-16"/>
        </w:rPr>
        <w:t xml:space="preserve"> </w:t>
      </w:r>
      <w:r>
        <w:rPr>
          <w:spacing w:val="-2"/>
        </w:rPr>
        <w:t>музыки;</w:t>
      </w:r>
    </w:p>
    <w:p w:rsidR="007A46EE" w:rsidRDefault="009E1D98">
      <w:pPr>
        <w:pStyle w:val="a3"/>
        <w:spacing w:before="163" w:line="360" w:lineRule="auto"/>
        <w:ind w:left="1275"/>
        <w:jc w:val="left"/>
      </w:pPr>
      <w:r>
        <w:t>сопоставление музыки с произведениями изобразительного искусства; двигательная</w:t>
      </w:r>
      <w:r>
        <w:rPr>
          <w:spacing w:val="-14"/>
        </w:rPr>
        <w:t xml:space="preserve"> </w:t>
      </w:r>
      <w:r>
        <w:t>импровиз</w:t>
      </w:r>
      <w:r>
        <w:t>ация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образе</w:t>
      </w:r>
      <w:r>
        <w:rPr>
          <w:spacing w:val="-16"/>
        </w:rPr>
        <w:t xml:space="preserve"> </w:t>
      </w:r>
      <w:r>
        <w:t>героя</w:t>
      </w:r>
      <w:r>
        <w:rPr>
          <w:spacing w:val="-17"/>
        </w:rPr>
        <w:t xml:space="preserve"> </w:t>
      </w:r>
      <w:r>
        <w:t>музыкального</w:t>
      </w:r>
      <w:r>
        <w:rPr>
          <w:spacing w:val="-17"/>
        </w:rPr>
        <w:t xml:space="preserve"> </w:t>
      </w:r>
      <w:r>
        <w:t>произведения; разучивание, харáктерное исполнение песни – портретной зарисовки;</w:t>
      </w:r>
    </w:p>
    <w:p w:rsidR="007A46EE" w:rsidRDefault="009E1D98">
      <w:pPr>
        <w:pStyle w:val="a3"/>
        <w:spacing w:before="1" w:line="362" w:lineRule="auto"/>
        <w:ind w:right="138" w:firstLine="850"/>
      </w:pPr>
      <w:r>
        <w:t>вариативно: рисование, лепка героя музыкального произведения; игра- импровизация «Угадай мой характер»; инсценировка – импровизация в жанре кукольного (теневого) театра с помощью кукол, силуэтов.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spacing w:line="318" w:lineRule="exact"/>
        <w:ind w:left="2328" w:hanging="1053"/>
        <w:jc w:val="both"/>
      </w:pPr>
      <w:bookmarkStart w:id="51" w:name="30.6.3.4._Какой_же_праздник_без_музыки?"/>
      <w:bookmarkEnd w:id="51"/>
      <w:r>
        <w:t>Какой</w:t>
      </w:r>
      <w:r>
        <w:rPr>
          <w:spacing w:val="-17"/>
        </w:rPr>
        <w:t xml:space="preserve"> </w:t>
      </w:r>
      <w:r>
        <w:t>же</w:t>
      </w:r>
      <w:r>
        <w:rPr>
          <w:spacing w:val="-10"/>
        </w:rPr>
        <w:t xml:space="preserve"> </w:t>
      </w:r>
      <w:r>
        <w:t>праздник</w:t>
      </w:r>
      <w:r>
        <w:rPr>
          <w:spacing w:val="-16"/>
        </w:rPr>
        <w:t xml:space="preserve"> </w:t>
      </w:r>
      <w:r>
        <w:t>без</w:t>
      </w:r>
      <w:r>
        <w:rPr>
          <w:spacing w:val="-16"/>
        </w:rPr>
        <w:t xml:space="preserve"> </w:t>
      </w:r>
      <w:r>
        <w:rPr>
          <w:spacing w:val="-2"/>
        </w:rPr>
        <w:t>музыки?</w:t>
      </w:r>
    </w:p>
    <w:p w:rsidR="007A46EE" w:rsidRDefault="009E1D98">
      <w:pPr>
        <w:pStyle w:val="a3"/>
        <w:spacing w:before="148" w:line="364" w:lineRule="auto"/>
        <w:ind w:right="156" w:firstLine="850"/>
      </w:pPr>
      <w:r>
        <w:t>Содержание:</w:t>
      </w:r>
      <w:r>
        <w:rPr>
          <w:spacing w:val="40"/>
        </w:rPr>
        <w:t xml:space="preserve"> </w:t>
      </w:r>
      <w:r>
        <w:t>музыка,</w:t>
      </w:r>
      <w:r>
        <w:rPr>
          <w:spacing w:val="40"/>
        </w:rPr>
        <w:t xml:space="preserve"> </w:t>
      </w:r>
      <w:r>
        <w:t>создающая</w:t>
      </w:r>
      <w:r>
        <w:rPr>
          <w:spacing w:val="40"/>
        </w:rPr>
        <w:t xml:space="preserve"> </w:t>
      </w:r>
      <w:r>
        <w:t>настроение</w:t>
      </w:r>
      <w:r>
        <w:rPr>
          <w:spacing w:val="40"/>
        </w:rPr>
        <w:t xml:space="preserve"> </w:t>
      </w:r>
      <w:r>
        <w:t>праздника.</w:t>
      </w:r>
      <w:r>
        <w:rPr>
          <w:spacing w:val="40"/>
        </w:rPr>
        <w:t xml:space="preserve"> </w:t>
      </w:r>
      <w:r>
        <w:t>Музыка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цирке, на уличном шествии, спортивном празднике.</w:t>
      </w:r>
    </w:p>
    <w:p w:rsidR="007A46EE" w:rsidRDefault="007A46EE">
      <w:pPr>
        <w:pStyle w:val="a3"/>
        <w:spacing w:line="364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ind w:left="1275"/>
        <w:jc w:val="left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58"/>
        <w:ind w:left="1275"/>
        <w:jc w:val="left"/>
      </w:pPr>
      <w:r>
        <w:t>диалог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учителем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значении</w:t>
      </w:r>
      <w:r>
        <w:rPr>
          <w:spacing w:val="-11"/>
        </w:rPr>
        <w:t xml:space="preserve"> </w:t>
      </w:r>
      <w:r>
        <w:t>музыки</w:t>
      </w:r>
      <w:r>
        <w:rPr>
          <w:spacing w:val="-1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rPr>
          <w:spacing w:val="-2"/>
        </w:rPr>
        <w:t>празднике;</w:t>
      </w:r>
    </w:p>
    <w:p w:rsidR="007A46EE" w:rsidRDefault="009E1D98">
      <w:pPr>
        <w:pStyle w:val="a3"/>
        <w:spacing w:before="163"/>
        <w:ind w:left="1275"/>
        <w:jc w:val="left"/>
      </w:pPr>
      <w:r>
        <w:rPr>
          <w:spacing w:val="-2"/>
        </w:rPr>
        <w:t>слушание</w:t>
      </w:r>
      <w:r>
        <w:rPr>
          <w:spacing w:val="-4"/>
        </w:rPr>
        <w:t xml:space="preserve"> </w:t>
      </w:r>
      <w:r>
        <w:rPr>
          <w:spacing w:val="-2"/>
        </w:rPr>
        <w:t>произведений</w:t>
      </w:r>
      <w:r>
        <w:rPr>
          <w:spacing w:val="-4"/>
        </w:rPr>
        <w:t xml:space="preserve"> </w:t>
      </w:r>
      <w:r>
        <w:rPr>
          <w:spacing w:val="-2"/>
        </w:rPr>
        <w:t>торжественного,</w:t>
      </w:r>
      <w:r>
        <w:t xml:space="preserve"> </w:t>
      </w:r>
      <w:r>
        <w:rPr>
          <w:spacing w:val="-2"/>
        </w:rPr>
        <w:t>праздничного</w:t>
      </w:r>
      <w:r>
        <w:rPr>
          <w:spacing w:val="-4"/>
        </w:rPr>
        <w:t xml:space="preserve"> </w:t>
      </w:r>
      <w:r>
        <w:rPr>
          <w:spacing w:val="-2"/>
        </w:rPr>
        <w:t>характера;</w:t>
      </w:r>
    </w:p>
    <w:p w:rsidR="007A46EE" w:rsidRDefault="009E1D98">
      <w:pPr>
        <w:pStyle w:val="a3"/>
        <w:spacing w:before="158" w:line="362" w:lineRule="auto"/>
        <w:ind w:left="1275" w:right="3288"/>
        <w:jc w:val="left"/>
      </w:pPr>
      <w:r>
        <w:rPr>
          <w:spacing w:val="-2"/>
        </w:rPr>
        <w:t xml:space="preserve">«дирижирование» фрагментами произведений; </w:t>
      </w:r>
      <w:r>
        <w:t>конкурс на лучшего «дирижёра»;</w:t>
      </w:r>
    </w:p>
    <w:p w:rsidR="007A46EE" w:rsidRDefault="009E1D98">
      <w:pPr>
        <w:pStyle w:val="a3"/>
        <w:spacing w:line="357" w:lineRule="auto"/>
        <w:ind w:left="1275"/>
        <w:jc w:val="left"/>
      </w:pPr>
      <w:r>
        <w:t>разучивание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исполнение</w:t>
      </w:r>
      <w:r>
        <w:rPr>
          <w:spacing w:val="-11"/>
        </w:rPr>
        <w:t xml:space="preserve"> </w:t>
      </w:r>
      <w:r>
        <w:t>тематических</w:t>
      </w:r>
      <w:r>
        <w:rPr>
          <w:spacing w:val="-11"/>
        </w:rPr>
        <w:t xml:space="preserve"> </w:t>
      </w:r>
      <w:r>
        <w:t>песен</w:t>
      </w:r>
      <w:r>
        <w:rPr>
          <w:spacing w:val="-16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ближайшему</w:t>
      </w:r>
      <w:r>
        <w:rPr>
          <w:spacing w:val="-18"/>
        </w:rPr>
        <w:t xml:space="preserve"> </w:t>
      </w:r>
      <w:r>
        <w:t>празднику; проблемная</w:t>
      </w:r>
      <w:r>
        <w:rPr>
          <w:spacing w:val="-6"/>
        </w:rPr>
        <w:t xml:space="preserve"> </w:t>
      </w:r>
      <w:r>
        <w:t>ситуация:</w:t>
      </w:r>
      <w:r>
        <w:rPr>
          <w:spacing w:val="-10"/>
        </w:rPr>
        <w:t xml:space="preserve"> </w:t>
      </w:r>
      <w:r>
        <w:t>почему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праздниках</w:t>
      </w:r>
      <w:r>
        <w:rPr>
          <w:spacing w:val="-10"/>
        </w:rPr>
        <w:t xml:space="preserve"> </w:t>
      </w:r>
      <w:r>
        <w:t>обязательно</w:t>
      </w:r>
      <w:r>
        <w:rPr>
          <w:spacing w:val="-7"/>
        </w:rPr>
        <w:t xml:space="preserve"> </w:t>
      </w:r>
      <w:r>
        <w:t>звучит</w:t>
      </w:r>
      <w:r>
        <w:rPr>
          <w:spacing w:val="-9"/>
        </w:rPr>
        <w:t xml:space="preserve"> </w:t>
      </w:r>
      <w:r>
        <w:rPr>
          <w:spacing w:val="-2"/>
        </w:rPr>
        <w:t>музыка;</w:t>
      </w:r>
    </w:p>
    <w:p w:rsidR="007A46EE" w:rsidRDefault="009E1D98">
      <w:pPr>
        <w:pStyle w:val="a3"/>
        <w:tabs>
          <w:tab w:val="left" w:pos="3042"/>
          <w:tab w:val="left" w:pos="4161"/>
          <w:tab w:val="left" w:pos="6312"/>
          <w:tab w:val="left" w:pos="6763"/>
          <w:tab w:val="left" w:pos="8746"/>
        </w:tabs>
        <w:spacing w:before="3" w:line="362" w:lineRule="auto"/>
        <w:ind w:right="169" w:firstLine="850"/>
        <w:jc w:val="left"/>
      </w:pPr>
      <w:r>
        <w:rPr>
          <w:spacing w:val="-2"/>
        </w:rPr>
        <w:t>вариативно:</w:t>
      </w:r>
      <w:r>
        <w:tab/>
      </w:r>
      <w:r>
        <w:rPr>
          <w:spacing w:val="-2"/>
        </w:rPr>
        <w:t>запись</w:t>
      </w:r>
      <w:r>
        <w:tab/>
      </w:r>
      <w:r>
        <w:rPr>
          <w:spacing w:val="-2"/>
        </w:rPr>
        <w:t>видеооткрытки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музыкальным</w:t>
      </w:r>
      <w:r>
        <w:tab/>
      </w:r>
      <w:r>
        <w:rPr>
          <w:spacing w:val="-4"/>
        </w:rPr>
        <w:t xml:space="preserve">поздравлением; </w:t>
      </w:r>
      <w:r>
        <w:t>групповые творческие шутливые двигательные импровизации «Цирковая труппа».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spacing w:line="320" w:lineRule="exact"/>
        <w:ind w:left="2328" w:hanging="1053"/>
      </w:pPr>
      <w:bookmarkStart w:id="52" w:name="30.6.3.5._Танцы,_игры_и_веселье."/>
      <w:bookmarkEnd w:id="52"/>
      <w:r>
        <w:t>Танцы,</w:t>
      </w:r>
      <w:r>
        <w:rPr>
          <w:spacing w:val="-8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spacing w:val="-2"/>
        </w:rPr>
        <w:t>веселье.</w:t>
      </w:r>
    </w:p>
    <w:p w:rsidR="007A46EE" w:rsidRDefault="009E1D98">
      <w:pPr>
        <w:pStyle w:val="a3"/>
        <w:spacing w:before="154"/>
        <w:ind w:left="1275"/>
        <w:jc w:val="left"/>
      </w:pPr>
      <w:r>
        <w:t>Содержание:</w:t>
      </w:r>
      <w:r>
        <w:rPr>
          <w:spacing w:val="-5"/>
        </w:rPr>
        <w:t xml:space="preserve"> </w:t>
      </w:r>
      <w:r>
        <w:t>музыка</w:t>
      </w:r>
      <w:r>
        <w:rPr>
          <w:spacing w:val="9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игра</w:t>
      </w:r>
      <w:r>
        <w:rPr>
          <w:spacing w:val="5"/>
        </w:rPr>
        <w:t xml:space="preserve"> </w:t>
      </w:r>
      <w:r>
        <w:t>звуками.</w:t>
      </w:r>
      <w:r>
        <w:rPr>
          <w:spacing w:val="10"/>
        </w:rPr>
        <w:t xml:space="preserve"> </w:t>
      </w:r>
      <w:r>
        <w:t>Танец</w:t>
      </w:r>
      <w:r>
        <w:rPr>
          <w:spacing w:val="4"/>
        </w:rPr>
        <w:t xml:space="preserve"> </w:t>
      </w:r>
      <w:r>
        <w:t>–</w:t>
      </w:r>
      <w:r>
        <w:rPr>
          <w:spacing w:val="3"/>
        </w:rPr>
        <w:t xml:space="preserve"> </w:t>
      </w:r>
      <w:r>
        <w:t>искусство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радость</w:t>
      </w:r>
      <w:r>
        <w:rPr>
          <w:spacing w:val="-2"/>
        </w:rPr>
        <w:t xml:space="preserve"> движения.</w:t>
      </w:r>
    </w:p>
    <w:p w:rsidR="007A46EE" w:rsidRDefault="009E1D98">
      <w:pPr>
        <w:pStyle w:val="a3"/>
        <w:spacing w:before="158"/>
        <w:jc w:val="left"/>
      </w:pPr>
      <w:r>
        <w:rPr>
          <w:spacing w:val="-2"/>
        </w:rPr>
        <w:t>Примеры</w:t>
      </w:r>
      <w:r>
        <w:rPr>
          <w:spacing w:val="-4"/>
        </w:rPr>
        <w:t xml:space="preserve"> </w:t>
      </w:r>
      <w:r>
        <w:rPr>
          <w:spacing w:val="-2"/>
        </w:rPr>
        <w:t>популярных</w:t>
      </w:r>
      <w:r>
        <w:rPr>
          <w:spacing w:val="-5"/>
        </w:rPr>
        <w:t xml:space="preserve"> </w:t>
      </w:r>
      <w:r>
        <w:rPr>
          <w:spacing w:val="-2"/>
        </w:rPr>
        <w:t>танцев.</w:t>
      </w:r>
    </w:p>
    <w:p w:rsidR="007A46EE" w:rsidRDefault="009E1D98">
      <w:pPr>
        <w:pStyle w:val="a3"/>
        <w:spacing w:before="163"/>
        <w:ind w:left="1275"/>
        <w:jc w:val="left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63" w:line="362" w:lineRule="auto"/>
        <w:ind w:left="1275" w:right="3007"/>
        <w:jc w:val="left"/>
      </w:pPr>
      <w:r>
        <w:t>слушание,</w:t>
      </w:r>
      <w:r>
        <w:rPr>
          <w:spacing w:val="-18"/>
        </w:rPr>
        <w:t xml:space="preserve"> </w:t>
      </w:r>
      <w:r>
        <w:t>и</w:t>
      </w:r>
      <w:r>
        <w:t>сполнение</w:t>
      </w:r>
      <w:r>
        <w:rPr>
          <w:spacing w:val="-17"/>
        </w:rPr>
        <w:t xml:space="preserve"> </w:t>
      </w:r>
      <w:r>
        <w:t>музыки</w:t>
      </w:r>
      <w:r>
        <w:rPr>
          <w:spacing w:val="-18"/>
        </w:rPr>
        <w:t xml:space="preserve"> </w:t>
      </w:r>
      <w:r>
        <w:t>скерцозного</w:t>
      </w:r>
      <w:r>
        <w:rPr>
          <w:spacing w:val="-17"/>
        </w:rPr>
        <w:t xml:space="preserve"> </w:t>
      </w:r>
      <w:r>
        <w:t xml:space="preserve">характера; разучивание, исполнение танцевальных движений; </w:t>
      </w:r>
      <w:r>
        <w:rPr>
          <w:spacing w:val="-2"/>
        </w:rPr>
        <w:t>танец-игра;</w:t>
      </w:r>
    </w:p>
    <w:p w:rsidR="007A46EE" w:rsidRDefault="009E1D98">
      <w:pPr>
        <w:pStyle w:val="a3"/>
        <w:tabs>
          <w:tab w:val="left" w:pos="2869"/>
          <w:tab w:val="left" w:pos="4809"/>
          <w:tab w:val="left" w:pos="7119"/>
          <w:tab w:val="left" w:pos="8684"/>
          <w:tab w:val="left" w:pos="9702"/>
        </w:tabs>
        <w:spacing w:line="362" w:lineRule="auto"/>
        <w:ind w:right="151" w:firstLine="850"/>
        <w:jc w:val="left"/>
      </w:pPr>
      <w:r>
        <w:rPr>
          <w:spacing w:val="-2"/>
        </w:rPr>
        <w:t>рефлексия</w:t>
      </w:r>
      <w:r>
        <w:tab/>
      </w:r>
      <w:r>
        <w:rPr>
          <w:spacing w:val="-2"/>
        </w:rPr>
        <w:t>собственного</w:t>
      </w:r>
      <w:r>
        <w:tab/>
      </w:r>
      <w:r>
        <w:rPr>
          <w:spacing w:val="-2"/>
        </w:rPr>
        <w:t>эмоционального</w:t>
      </w:r>
      <w:r>
        <w:tab/>
      </w:r>
      <w:r>
        <w:rPr>
          <w:spacing w:val="-2"/>
        </w:rPr>
        <w:t>состояния</w:t>
      </w:r>
      <w:r>
        <w:tab/>
      </w:r>
      <w:r>
        <w:rPr>
          <w:spacing w:val="-2"/>
        </w:rPr>
        <w:t>после</w:t>
      </w:r>
      <w:r>
        <w:tab/>
      </w:r>
      <w:r>
        <w:rPr>
          <w:spacing w:val="-4"/>
        </w:rPr>
        <w:t xml:space="preserve">участия </w:t>
      </w:r>
      <w:r>
        <w:t>в танцевальных композициях и импровизациях;</w:t>
      </w:r>
    </w:p>
    <w:p w:rsidR="007A46EE" w:rsidRDefault="009E1D98">
      <w:pPr>
        <w:pStyle w:val="a3"/>
        <w:ind w:left="1275"/>
        <w:jc w:val="left"/>
      </w:pPr>
      <w:r>
        <w:t>проблемная</w:t>
      </w:r>
      <w:r>
        <w:rPr>
          <w:spacing w:val="-15"/>
        </w:rPr>
        <w:t xml:space="preserve"> </w:t>
      </w:r>
      <w:r>
        <w:t>ситуация:</w:t>
      </w:r>
      <w:r>
        <w:rPr>
          <w:spacing w:val="-17"/>
        </w:rPr>
        <w:t xml:space="preserve"> </w:t>
      </w:r>
      <w:r>
        <w:t>зачем</w:t>
      </w:r>
      <w:r>
        <w:rPr>
          <w:spacing w:val="-11"/>
        </w:rPr>
        <w:t xml:space="preserve"> </w:t>
      </w:r>
      <w:r>
        <w:t>люди</w:t>
      </w:r>
      <w:r>
        <w:rPr>
          <w:spacing w:val="-18"/>
        </w:rPr>
        <w:t xml:space="preserve"> </w:t>
      </w:r>
      <w:r>
        <w:rPr>
          <w:spacing w:val="-2"/>
        </w:rPr>
        <w:t>танцуют;</w:t>
      </w:r>
    </w:p>
    <w:p w:rsidR="007A46EE" w:rsidRDefault="009E1D98">
      <w:pPr>
        <w:pStyle w:val="a3"/>
        <w:spacing w:before="142"/>
        <w:ind w:left="1275"/>
        <w:jc w:val="left"/>
      </w:pPr>
      <w:r>
        <w:rPr>
          <w:spacing w:val="-2"/>
        </w:rPr>
        <w:t>ритмическая</w:t>
      </w:r>
      <w:r>
        <w:t xml:space="preserve"> </w:t>
      </w:r>
      <w:r>
        <w:rPr>
          <w:spacing w:val="-2"/>
        </w:rPr>
        <w:t>импровизация</w:t>
      </w:r>
      <w: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стиле</w:t>
      </w:r>
      <w:r>
        <w:rPr>
          <w:spacing w:val="-1"/>
        </w:rPr>
        <w:t xml:space="preserve"> </w:t>
      </w:r>
      <w:r>
        <w:rPr>
          <w:spacing w:val="-2"/>
        </w:rPr>
        <w:t>определённого</w:t>
      </w:r>
      <w:r>
        <w:rPr>
          <w:spacing w:val="1"/>
        </w:rPr>
        <w:t xml:space="preserve"> </w:t>
      </w:r>
      <w:r>
        <w:rPr>
          <w:spacing w:val="-2"/>
        </w:rPr>
        <w:t>танцевального</w:t>
      </w:r>
      <w:r>
        <w:t xml:space="preserve"> </w:t>
      </w:r>
      <w:r>
        <w:rPr>
          <w:spacing w:val="-2"/>
        </w:rPr>
        <w:t>жанра;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5"/>
        </w:tabs>
        <w:spacing w:before="168"/>
        <w:ind w:left="2325" w:hanging="1050"/>
        <w:jc w:val="both"/>
        <w:rPr>
          <w:b w:val="0"/>
        </w:rPr>
      </w:pPr>
      <w:bookmarkStart w:id="53" w:name="30.6.3.6._Музыка_на_войне,_музыка_о_войн"/>
      <w:bookmarkEnd w:id="53"/>
      <w:r>
        <w:t>Музыка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войне,</w:t>
      </w:r>
      <w:r>
        <w:rPr>
          <w:spacing w:val="-8"/>
        </w:rPr>
        <w:t xml:space="preserve"> </w:t>
      </w:r>
      <w:r>
        <w:t>музыка</w:t>
      </w:r>
      <w:r>
        <w:rPr>
          <w:spacing w:val="-5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rPr>
          <w:spacing w:val="-2"/>
        </w:rPr>
        <w:t>войне.</w:t>
      </w:r>
    </w:p>
    <w:p w:rsidR="007A46EE" w:rsidRDefault="009E1D98">
      <w:pPr>
        <w:pStyle w:val="a3"/>
        <w:spacing w:before="153" w:line="362" w:lineRule="auto"/>
        <w:ind w:right="153" w:firstLine="850"/>
      </w:pPr>
      <w:r>
        <w:t>Содержание:</w:t>
      </w:r>
      <w:r>
        <w:rPr>
          <w:spacing w:val="-4"/>
        </w:rPr>
        <w:t xml:space="preserve"> </w:t>
      </w:r>
      <w:r>
        <w:t>военная тема в</w:t>
      </w:r>
      <w:r>
        <w:rPr>
          <w:spacing w:val="-7"/>
        </w:rPr>
        <w:t xml:space="preserve"> </w:t>
      </w:r>
      <w:r>
        <w:t>музыкальном искусстве. Военные песни, марши, интонации, ритмы, тембры (призывная кварта, пунктирный ритм, тембры малого барабана</w:t>
      </w:r>
      <w:r>
        <w:t>, трубы). Песни Великой Отечественной войны – песни Великой Победы.</w:t>
      </w:r>
    </w:p>
    <w:p w:rsidR="007A46EE" w:rsidRDefault="009E1D98">
      <w:pPr>
        <w:pStyle w:val="a3"/>
        <w:spacing w:line="318" w:lineRule="exact"/>
        <w:ind w:left="1275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58" w:line="362" w:lineRule="auto"/>
        <w:ind w:firstLine="850"/>
        <w:jc w:val="left"/>
      </w:pPr>
      <w:r>
        <w:t>чтение</w:t>
      </w:r>
      <w:r>
        <w:rPr>
          <w:spacing w:val="37"/>
        </w:rPr>
        <w:t xml:space="preserve"> </w:t>
      </w:r>
      <w:r>
        <w:t>учебных</w:t>
      </w:r>
      <w:r>
        <w:rPr>
          <w:spacing w:val="32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художественных</w:t>
      </w:r>
      <w:r>
        <w:rPr>
          <w:spacing w:val="32"/>
        </w:rPr>
        <w:t xml:space="preserve"> </w:t>
      </w:r>
      <w:r>
        <w:t>текстов,</w:t>
      </w:r>
      <w:r>
        <w:rPr>
          <w:spacing w:val="35"/>
        </w:rPr>
        <w:t xml:space="preserve"> </w:t>
      </w:r>
      <w:r>
        <w:t>посвящённых песням</w:t>
      </w:r>
      <w:r>
        <w:rPr>
          <w:spacing w:val="34"/>
        </w:rPr>
        <w:t xml:space="preserve"> </w:t>
      </w:r>
      <w:r>
        <w:t>Великой Отечественной войны;</w:t>
      </w:r>
    </w:p>
    <w:p w:rsidR="007A46EE" w:rsidRDefault="009E1D98">
      <w:pPr>
        <w:pStyle w:val="a3"/>
        <w:tabs>
          <w:tab w:val="left" w:pos="4348"/>
        </w:tabs>
        <w:spacing w:before="3" w:line="362" w:lineRule="auto"/>
        <w:ind w:right="295" w:firstLine="850"/>
        <w:jc w:val="left"/>
      </w:pPr>
      <w:r>
        <w:t>слушание,</w:t>
      </w:r>
      <w:r>
        <w:rPr>
          <w:spacing w:val="40"/>
        </w:rPr>
        <w:t xml:space="preserve"> </w:t>
      </w:r>
      <w:r>
        <w:t>исполнение</w:t>
      </w:r>
      <w:r>
        <w:tab/>
        <w:t>песен</w:t>
      </w:r>
      <w:r>
        <w:rPr>
          <w:spacing w:val="29"/>
        </w:rPr>
        <w:t xml:space="preserve"> </w:t>
      </w:r>
      <w:r>
        <w:t>Великой</w:t>
      </w:r>
      <w:r>
        <w:rPr>
          <w:spacing w:val="29"/>
        </w:rPr>
        <w:t xml:space="preserve"> </w:t>
      </w:r>
      <w:r>
        <w:t>Отечественной</w:t>
      </w:r>
      <w:r>
        <w:rPr>
          <w:spacing w:val="30"/>
        </w:rPr>
        <w:t xml:space="preserve"> </w:t>
      </w:r>
      <w:r>
        <w:t>войны,</w:t>
      </w:r>
      <w:r>
        <w:rPr>
          <w:spacing w:val="31"/>
        </w:rPr>
        <w:t xml:space="preserve"> </w:t>
      </w:r>
      <w:r>
        <w:t>знакомство с историей их сочинения и исполнения;</w:t>
      </w:r>
    </w:p>
    <w:p w:rsidR="007A46EE" w:rsidRDefault="009E1D98">
      <w:pPr>
        <w:pStyle w:val="a3"/>
        <w:spacing w:line="319" w:lineRule="exact"/>
        <w:ind w:left="1275"/>
        <w:jc w:val="left"/>
      </w:pPr>
      <w:r>
        <w:t>обсуждение</w:t>
      </w:r>
      <w:r>
        <w:rPr>
          <w:spacing w:val="6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классе,</w:t>
      </w:r>
      <w:r>
        <w:rPr>
          <w:spacing w:val="64"/>
        </w:rPr>
        <w:t xml:space="preserve"> </w:t>
      </w:r>
      <w:r>
        <w:t>ответы</w:t>
      </w:r>
      <w:r>
        <w:rPr>
          <w:spacing w:val="56"/>
        </w:rPr>
        <w:t xml:space="preserve"> </w:t>
      </w:r>
      <w:r>
        <w:t>на</w:t>
      </w:r>
      <w:r>
        <w:rPr>
          <w:spacing w:val="57"/>
        </w:rPr>
        <w:t xml:space="preserve"> </w:t>
      </w:r>
      <w:r>
        <w:t>вопросы:</w:t>
      </w:r>
      <w:r>
        <w:rPr>
          <w:spacing w:val="47"/>
        </w:rPr>
        <w:t xml:space="preserve"> </w:t>
      </w:r>
      <w:r>
        <w:t>какие</w:t>
      </w:r>
      <w:r>
        <w:rPr>
          <w:spacing w:val="57"/>
        </w:rPr>
        <w:t xml:space="preserve"> </w:t>
      </w:r>
      <w:r>
        <w:t>чувства</w:t>
      </w:r>
      <w:r>
        <w:rPr>
          <w:spacing w:val="62"/>
        </w:rPr>
        <w:t xml:space="preserve"> </w:t>
      </w:r>
      <w:r>
        <w:t>вызывают</w:t>
      </w:r>
      <w:r>
        <w:rPr>
          <w:spacing w:val="55"/>
        </w:rPr>
        <w:t xml:space="preserve"> </w:t>
      </w:r>
      <w:r>
        <w:rPr>
          <w:spacing w:val="-2"/>
        </w:rPr>
        <w:t>песни</w:t>
      </w:r>
    </w:p>
    <w:p w:rsidR="007A46EE" w:rsidRDefault="007A46EE">
      <w:pPr>
        <w:pStyle w:val="a3"/>
        <w:spacing w:line="319" w:lineRule="exact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tabs>
          <w:tab w:val="left" w:pos="4151"/>
        </w:tabs>
        <w:spacing w:line="355" w:lineRule="auto"/>
        <w:ind w:right="275"/>
        <w:jc w:val="left"/>
      </w:pPr>
      <w:r>
        <w:t>Великой</w:t>
      </w:r>
      <w:r>
        <w:rPr>
          <w:spacing w:val="40"/>
        </w:rPr>
        <w:t xml:space="preserve"> </w:t>
      </w:r>
      <w:r>
        <w:t>Победы,</w:t>
      </w:r>
      <w:r>
        <w:rPr>
          <w:spacing w:val="40"/>
        </w:rPr>
        <w:t xml:space="preserve"> </w:t>
      </w:r>
      <w:r>
        <w:t>почему?</w:t>
      </w:r>
      <w:r>
        <w:tab/>
        <w:t>Как</w:t>
      </w:r>
      <w:r>
        <w:rPr>
          <w:spacing w:val="40"/>
        </w:rPr>
        <w:t xml:space="preserve"> </w:t>
      </w:r>
      <w:r>
        <w:t>музыка,</w:t>
      </w:r>
      <w:r>
        <w:rPr>
          <w:spacing w:val="40"/>
        </w:rPr>
        <w:t xml:space="preserve"> </w:t>
      </w:r>
      <w:r>
        <w:t>песни</w:t>
      </w:r>
      <w:r>
        <w:rPr>
          <w:spacing w:val="40"/>
        </w:rPr>
        <w:t xml:space="preserve"> </w:t>
      </w:r>
      <w:r>
        <w:t>помогали</w:t>
      </w:r>
      <w:r>
        <w:rPr>
          <w:spacing w:val="40"/>
        </w:rPr>
        <w:t xml:space="preserve"> </w:t>
      </w:r>
      <w:r>
        <w:t>российскому</w:t>
      </w:r>
      <w:r>
        <w:rPr>
          <w:spacing w:val="40"/>
        </w:rPr>
        <w:t xml:space="preserve"> </w:t>
      </w:r>
      <w:r>
        <w:t>народу одержать победу в Великой Отечественной войне?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spacing w:before="17"/>
        <w:ind w:left="2328" w:hanging="1053"/>
      </w:pPr>
      <w:bookmarkStart w:id="54" w:name="30.6.3.7._Главный_музыкальный_символ."/>
      <w:bookmarkEnd w:id="54"/>
      <w:r>
        <w:rPr>
          <w:spacing w:val="-2"/>
        </w:rPr>
        <w:t>Главный</w:t>
      </w:r>
      <w:r>
        <w:rPr>
          <w:spacing w:val="-12"/>
        </w:rPr>
        <w:t xml:space="preserve"> </w:t>
      </w:r>
      <w:r>
        <w:rPr>
          <w:spacing w:val="-2"/>
        </w:rPr>
        <w:t>музыкальный</w:t>
      </w:r>
      <w:r>
        <w:rPr>
          <w:spacing w:val="-12"/>
        </w:rPr>
        <w:t xml:space="preserve"> </w:t>
      </w:r>
      <w:r>
        <w:rPr>
          <w:spacing w:val="-2"/>
        </w:rPr>
        <w:t>символ.</w:t>
      </w:r>
    </w:p>
    <w:p w:rsidR="007A46EE" w:rsidRDefault="009E1D98">
      <w:pPr>
        <w:pStyle w:val="a3"/>
        <w:spacing w:before="153"/>
        <w:ind w:left="1275"/>
        <w:jc w:val="left"/>
      </w:pPr>
      <w:r>
        <w:t>Содержание:</w:t>
      </w:r>
      <w:r>
        <w:rPr>
          <w:spacing w:val="37"/>
        </w:rPr>
        <w:t xml:space="preserve"> </w:t>
      </w:r>
      <w:r>
        <w:t>гимн</w:t>
      </w:r>
      <w:r>
        <w:rPr>
          <w:spacing w:val="51"/>
        </w:rPr>
        <w:t xml:space="preserve"> </w:t>
      </w:r>
      <w:r>
        <w:t>России</w:t>
      </w:r>
      <w:r>
        <w:rPr>
          <w:spacing w:val="51"/>
        </w:rPr>
        <w:t xml:space="preserve"> </w:t>
      </w:r>
      <w:r>
        <w:t>–</w:t>
      </w:r>
      <w:r>
        <w:rPr>
          <w:spacing w:val="45"/>
        </w:rPr>
        <w:t xml:space="preserve"> </w:t>
      </w:r>
      <w:r>
        <w:t>главный</w:t>
      </w:r>
      <w:r>
        <w:rPr>
          <w:spacing w:val="46"/>
        </w:rPr>
        <w:t xml:space="preserve"> </w:t>
      </w:r>
      <w:r>
        <w:t>музыкальный</w:t>
      </w:r>
      <w:r>
        <w:rPr>
          <w:spacing w:val="48"/>
        </w:rPr>
        <w:t xml:space="preserve"> </w:t>
      </w:r>
      <w:r>
        <w:t>символ</w:t>
      </w:r>
      <w:r>
        <w:rPr>
          <w:spacing w:val="50"/>
        </w:rPr>
        <w:t xml:space="preserve"> </w:t>
      </w:r>
      <w:r>
        <w:t>нашей</w:t>
      </w:r>
      <w:r>
        <w:rPr>
          <w:spacing w:val="47"/>
        </w:rPr>
        <w:t xml:space="preserve"> </w:t>
      </w:r>
      <w:r>
        <w:rPr>
          <w:spacing w:val="-2"/>
        </w:rPr>
        <w:t>страны.</w:t>
      </w:r>
    </w:p>
    <w:p w:rsidR="007A46EE" w:rsidRDefault="009E1D98">
      <w:pPr>
        <w:pStyle w:val="a3"/>
        <w:spacing w:before="163"/>
        <w:jc w:val="left"/>
      </w:pPr>
      <w:r>
        <w:t>Традиции</w:t>
      </w:r>
      <w:r>
        <w:rPr>
          <w:spacing w:val="-18"/>
        </w:rPr>
        <w:t xml:space="preserve"> </w:t>
      </w:r>
      <w:r>
        <w:t>исполнения</w:t>
      </w:r>
      <w:r>
        <w:rPr>
          <w:spacing w:val="-17"/>
        </w:rPr>
        <w:t xml:space="preserve"> </w:t>
      </w:r>
      <w:r>
        <w:t>Гимна</w:t>
      </w:r>
      <w:r>
        <w:rPr>
          <w:spacing w:val="-18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Другие</w:t>
      </w:r>
      <w:r>
        <w:rPr>
          <w:spacing w:val="-18"/>
        </w:rPr>
        <w:t xml:space="preserve"> </w:t>
      </w:r>
      <w:r>
        <w:rPr>
          <w:spacing w:val="-2"/>
        </w:rPr>
        <w:t>гимны.</w:t>
      </w:r>
    </w:p>
    <w:p w:rsidR="007A46EE" w:rsidRDefault="009E1D98">
      <w:pPr>
        <w:pStyle w:val="a3"/>
        <w:spacing w:before="163"/>
        <w:ind w:left="1275"/>
        <w:jc w:val="left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58" w:line="362" w:lineRule="auto"/>
        <w:ind w:left="1275" w:right="1410"/>
        <w:jc w:val="left"/>
      </w:pPr>
      <w:r>
        <w:t>разучивание,</w:t>
      </w:r>
      <w:r>
        <w:rPr>
          <w:spacing w:val="-11"/>
        </w:rPr>
        <w:t xml:space="preserve"> </w:t>
      </w:r>
      <w:r>
        <w:t>исполнение</w:t>
      </w:r>
      <w:r>
        <w:rPr>
          <w:spacing w:val="-10"/>
        </w:rPr>
        <w:t xml:space="preserve"> </w:t>
      </w:r>
      <w:r>
        <w:t>Гимна</w:t>
      </w:r>
      <w:r>
        <w:rPr>
          <w:spacing w:val="-11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Федерации; знакомство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историей</w:t>
      </w:r>
      <w:r>
        <w:rPr>
          <w:spacing w:val="-17"/>
        </w:rPr>
        <w:t xml:space="preserve"> </w:t>
      </w:r>
      <w:r>
        <w:t>создания,</w:t>
      </w:r>
      <w:r>
        <w:rPr>
          <w:spacing w:val="-10"/>
        </w:rPr>
        <w:t xml:space="preserve"> </w:t>
      </w:r>
      <w:r>
        <w:t>правилами</w:t>
      </w:r>
      <w:r>
        <w:rPr>
          <w:spacing w:val="-18"/>
        </w:rPr>
        <w:t xml:space="preserve"> </w:t>
      </w:r>
      <w:r>
        <w:rPr>
          <w:spacing w:val="-2"/>
        </w:rPr>
        <w:t>исполнения;</w:t>
      </w:r>
    </w:p>
    <w:p w:rsidR="007A46EE" w:rsidRDefault="009E1D98">
      <w:pPr>
        <w:pStyle w:val="a3"/>
        <w:spacing w:line="357" w:lineRule="auto"/>
        <w:ind w:left="1275" w:right="1069"/>
        <w:jc w:val="left"/>
      </w:pPr>
      <w:r>
        <w:t>просмотр</w:t>
      </w:r>
      <w:r>
        <w:rPr>
          <w:spacing w:val="-18"/>
        </w:rPr>
        <w:t xml:space="preserve"> </w:t>
      </w:r>
      <w:r>
        <w:t>видеозаписей</w:t>
      </w:r>
      <w:r>
        <w:rPr>
          <w:spacing w:val="-17"/>
        </w:rPr>
        <w:t xml:space="preserve"> </w:t>
      </w:r>
      <w:r>
        <w:t>парада,</w:t>
      </w:r>
      <w:r>
        <w:rPr>
          <w:spacing w:val="-18"/>
        </w:rPr>
        <w:t xml:space="preserve"> </w:t>
      </w:r>
      <w:r>
        <w:t>церемонии</w:t>
      </w:r>
      <w:r>
        <w:rPr>
          <w:spacing w:val="-17"/>
        </w:rPr>
        <w:t xml:space="preserve"> </w:t>
      </w:r>
      <w:r>
        <w:t>награждения</w:t>
      </w:r>
      <w:r>
        <w:rPr>
          <w:spacing w:val="-18"/>
        </w:rPr>
        <w:t xml:space="preserve"> </w:t>
      </w:r>
      <w:r>
        <w:t>спортсменов; чувство гордости, понятия достоинства и чести;</w:t>
      </w:r>
    </w:p>
    <w:p w:rsidR="007A46EE" w:rsidRDefault="009E1D98">
      <w:pPr>
        <w:pStyle w:val="a3"/>
        <w:spacing w:line="362" w:lineRule="auto"/>
        <w:ind w:firstLine="850"/>
        <w:jc w:val="left"/>
      </w:pPr>
      <w:r>
        <w:t>обсуждение</w:t>
      </w:r>
      <w:r>
        <w:rPr>
          <w:spacing w:val="-8"/>
        </w:rPr>
        <w:t xml:space="preserve"> </w:t>
      </w:r>
      <w:r>
        <w:t>этических</w:t>
      </w:r>
      <w:r>
        <w:rPr>
          <w:spacing w:val="-12"/>
        </w:rPr>
        <w:t xml:space="preserve"> </w:t>
      </w:r>
      <w:r>
        <w:t>вопросов,</w:t>
      </w:r>
      <w:r>
        <w:rPr>
          <w:spacing w:val="-6"/>
        </w:rPr>
        <w:t xml:space="preserve"> </w:t>
      </w:r>
      <w:r>
        <w:t>связанных</w:t>
      </w:r>
      <w:r>
        <w:rPr>
          <w:spacing w:val="-1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государственными</w:t>
      </w:r>
      <w:r>
        <w:rPr>
          <w:spacing w:val="-9"/>
        </w:rPr>
        <w:t xml:space="preserve"> </w:t>
      </w:r>
      <w:r>
        <w:t xml:space="preserve">символами </w:t>
      </w:r>
      <w:r>
        <w:rPr>
          <w:spacing w:val="-2"/>
        </w:rPr>
        <w:t>страны;</w:t>
      </w:r>
    </w:p>
    <w:p w:rsidR="007A46EE" w:rsidRDefault="009E1D98">
      <w:pPr>
        <w:pStyle w:val="a3"/>
        <w:spacing w:line="319" w:lineRule="exact"/>
        <w:ind w:left="1275"/>
        <w:jc w:val="left"/>
      </w:pPr>
      <w:r>
        <w:t>разучивание,</w:t>
      </w:r>
      <w:r>
        <w:rPr>
          <w:spacing w:val="-18"/>
        </w:rPr>
        <w:t xml:space="preserve"> </w:t>
      </w:r>
      <w:r>
        <w:t>исполнение</w:t>
      </w:r>
      <w:r>
        <w:rPr>
          <w:spacing w:val="-17"/>
        </w:rPr>
        <w:t xml:space="preserve"> </w:t>
      </w:r>
      <w:r>
        <w:t>Гимна</w:t>
      </w:r>
      <w:r>
        <w:rPr>
          <w:spacing w:val="-18"/>
        </w:rPr>
        <w:t xml:space="preserve"> </w:t>
      </w:r>
      <w:r>
        <w:t>свое</w:t>
      </w:r>
      <w:r>
        <w:t>й</w:t>
      </w:r>
      <w:r>
        <w:rPr>
          <w:spacing w:val="-17"/>
        </w:rPr>
        <w:t xml:space="preserve"> </w:t>
      </w:r>
      <w:r>
        <w:t>республики,</w:t>
      </w:r>
      <w:r>
        <w:rPr>
          <w:spacing w:val="-18"/>
        </w:rPr>
        <w:t xml:space="preserve"> </w:t>
      </w:r>
      <w:r>
        <w:t>города,</w:t>
      </w:r>
      <w:r>
        <w:rPr>
          <w:spacing w:val="-17"/>
        </w:rPr>
        <w:t xml:space="preserve"> </w:t>
      </w:r>
      <w:r>
        <w:rPr>
          <w:spacing w:val="-2"/>
        </w:rPr>
        <w:t>школы.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spacing w:before="167"/>
        <w:ind w:left="2328" w:hanging="1053"/>
      </w:pPr>
      <w:bookmarkStart w:id="55" w:name="30.6.3.8._Искусство_времени."/>
      <w:bookmarkEnd w:id="55"/>
      <w:r>
        <w:rPr>
          <w:spacing w:val="-2"/>
        </w:rPr>
        <w:t>Искусство</w:t>
      </w:r>
      <w:r>
        <w:rPr>
          <w:spacing w:val="-16"/>
        </w:rPr>
        <w:t xml:space="preserve"> </w:t>
      </w:r>
      <w:r>
        <w:rPr>
          <w:spacing w:val="-2"/>
        </w:rPr>
        <w:t>времени.</w:t>
      </w:r>
    </w:p>
    <w:p w:rsidR="007A46EE" w:rsidRDefault="009E1D98">
      <w:pPr>
        <w:pStyle w:val="a3"/>
        <w:tabs>
          <w:tab w:val="left" w:pos="3104"/>
          <w:tab w:val="left" w:pos="4261"/>
          <w:tab w:val="left" w:pos="4684"/>
          <w:tab w:val="left" w:pos="6230"/>
          <w:tab w:val="left" w:pos="7772"/>
          <w:tab w:val="left" w:pos="9529"/>
          <w:tab w:val="left" w:pos="9937"/>
        </w:tabs>
        <w:spacing w:before="148" w:line="362" w:lineRule="auto"/>
        <w:ind w:right="153" w:firstLine="850"/>
        <w:jc w:val="left"/>
      </w:pPr>
      <w:r>
        <w:rPr>
          <w:spacing w:val="-2"/>
        </w:rPr>
        <w:t>Содержание:</w:t>
      </w:r>
      <w:r>
        <w:tab/>
      </w:r>
      <w:r>
        <w:rPr>
          <w:spacing w:val="-2"/>
        </w:rPr>
        <w:t>музыка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временное</w:t>
      </w:r>
      <w:r>
        <w:tab/>
      </w:r>
      <w:r>
        <w:rPr>
          <w:spacing w:val="-2"/>
        </w:rPr>
        <w:t>искусство.</w:t>
      </w:r>
      <w:r>
        <w:tab/>
      </w:r>
      <w:r>
        <w:rPr>
          <w:spacing w:val="-2"/>
        </w:rPr>
        <w:t>Погружение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4"/>
        </w:rPr>
        <w:t xml:space="preserve">поток </w:t>
      </w:r>
      <w:r>
        <w:t>музыкального звучания. Музыкальные образы движения, изменения и развития.</w:t>
      </w:r>
    </w:p>
    <w:p w:rsidR="007A46EE" w:rsidRDefault="009E1D98">
      <w:pPr>
        <w:pStyle w:val="a3"/>
        <w:spacing w:line="320" w:lineRule="exact"/>
        <w:ind w:left="1275"/>
        <w:jc w:val="left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tabs>
          <w:tab w:val="left" w:pos="2749"/>
          <w:tab w:val="left" w:pos="4386"/>
          <w:tab w:val="left" w:pos="6245"/>
          <w:tab w:val="left" w:pos="8214"/>
          <w:tab w:val="left" w:pos="9966"/>
        </w:tabs>
        <w:spacing w:before="158" w:line="362" w:lineRule="auto"/>
        <w:ind w:right="155" w:firstLine="850"/>
        <w:jc w:val="left"/>
      </w:pPr>
      <w:r>
        <w:rPr>
          <w:spacing w:val="-2"/>
        </w:rPr>
        <w:t>слушание,</w:t>
      </w:r>
      <w:r>
        <w:tab/>
      </w:r>
      <w:r>
        <w:rPr>
          <w:spacing w:val="-2"/>
        </w:rPr>
        <w:t>исполнение</w:t>
      </w:r>
      <w:r>
        <w:tab/>
      </w:r>
      <w:r>
        <w:rPr>
          <w:spacing w:val="-2"/>
        </w:rPr>
        <w:t>музыкальных</w:t>
      </w:r>
      <w:r>
        <w:tab/>
      </w:r>
      <w:r>
        <w:rPr>
          <w:spacing w:val="-2"/>
        </w:rPr>
        <w:t>произведений,</w:t>
      </w:r>
      <w:r>
        <w:tab/>
      </w:r>
      <w:r>
        <w:rPr>
          <w:spacing w:val="-2"/>
        </w:rPr>
        <w:t>передающих</w:t>
      </w:r>
      <w:r>
        <w:tab/>
      </w:r>
      <w:r>
        <w:rPr>
          <w:spacing w:val="-4"/>
        </w:rPr>
        <w:t xml:space="preserve">образ </w:t>
      </w:r>
      <w:r>
        <w:t>непрерывного движения;</w:t>
      </w:r>
    </w:p>
    <w:p w:rsidR="007A46EE" w:rsidRDefault="009E1D98">
      <w:pPr>
        <w:pStyle w:val="a3"/>
        <w:spacing w:line="362" w:lineRule="auto"/>
        <w:ind w:firstLine="850"/>
        <w:jc w:val="left"/>
      </w:pPr>
      <w:r>
        <w:t>наблюдение</w:t>
      </w:r>
      <w:r>
        <w:rPr>
          <w:spacing w:val="34"/>
        </w:rPr>
        <w:t xml:space="preserve"> </w:t>
      </w:r>
      <w:r>
        <w:t>за</w:t>
      </w:r>
      <w:r>
        <w:rPr>
          <w:spacing w:val="33"/>
        </w:rPr>
        <w:t xml:space="preserve"> </w:t>
      </w:r>
      <w:r>
        <w:t>своими</w:t>
      </w:r>
      <w:r>
        <w:rPr>
          <w:spacing w:val="33"/>
        </w:rPr>
        <w:t xml:space="preserve"> </w:t>
      </w:r>
      <w:r>
        <w:t>телесными</w:t>
      </w:r>
      <w:r>
        <w:rPr>
          <w:spacing w:val="34"/>
        </w:rPr>
        <w:t xml:space="preserve"> </w:t>
      </w:r>
      <w:r>
        <w:t>реакциями</w:t>
      </w:r>
      <w:r>
        <w:rPr>
          <w:spacing w:val="33"/>
        </w:rPr>
        <w:t xml:space="preserve"> </w:t>
      </w:r>
      <w:r>
        <w:t>(дыхание,</w:t>
      </w:r>
      <w:r>
        <w:rPr>
          <w:spacing w:val="36"/>
        </w:rPr>
        <w:t xml:space="preserve"> </w:t>
      </w:r>
      <w:r>
        <w:t>пульс,</w:t>
      </w:r>
      <w:r>
        <w:rPr>
          <w:spacing w:val="35"/>
        </w:rPr>
        <w:t xml:space="preserve"> </w:t>
      </w:r>
      <w:r>
        <w:t>мышечный тонус) при восприятии музыки;</w:t>
      </w:r>
    </w:p>
    <w:p w:rsidR="007A46EE" w:rsidRDefault="009E1D98">
      <w:pPr>
        <w:pStyle w:val="a3"/>
        <w:ind w:left="1275"/>
        <w:jc w:val="left"/>
      </w:pPr>
      <w:r>
        <w:t>проблемная</w:t>
      </w:r>
      <w:r>
        <w:rPr>
          <w:spacing w:val="-15"/>
        </w:rPr>
        <w:t xml:space="preserve"> </w:t>
      </w:r>
      <w:r>
        <w:t>ситуация:</w:t>
      </w:r>
      <w:r>
        <w:rPr>
          <w:spacing w:val="-17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музыка</w:t>
      </w:r>
      <w:r>
        <w:rPr>
          <w:spacing w:val="-12"/>
        </w:rPr>
        <w:t xml:space="preserve"> </w:t>
      </w:r>
      <w:r>
        <w:t>воздействует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rPr>
          <w:spacing w:val="-2"/>
        </w:rPr>
        <w:t>человека;</w:t>
      </w:r>
    </w:p>
    <w:p w:rsidR="007A46EE" w:rsidRDefault="009E1D98">
      <w:pPr>
        <w:pStyle w:val="a3"/>
        <w:spacing w:before="144"/>
        <w:ind w:left="1275"/>
        <w:jc w:val="left"/>
      </w:pPr>
      <w:r>
        <w:t>вариативно:</w:t>
      </w:r>
      <w:r>
        <w:rPr>
          <w:spacing w:val="-6"/>
        </w:rPr>
        <w:t xml:space="preserve"> </w:t>
      </w:r>
      <w:r>
        <w:t>программная</w:t>
      </w:r>
      <w:r>
        <w:rPr>
          <w:spacing w:val="9"/>
        </w:rPr>
        <w:t xml:space="preserve"> </w:t>
      </w:r>
      <w:r>
        <w:t>ритмическая</w:t>
      </w:r>
      <w:r>
        <w:rPr>
          <w:spacing w:val="9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инструм</w:t>
      </w:r>
      <w:r>
        <w:t>ентальная</w:t>
      </w:r>
      <w:r>
        <w:rPr>
          <w:spacing w:val="6"/>
        </w:rPr>
        <w:t xml:space="preserve"> </w:t>
      </w:r>
      <w:r>
        <w:rPr>
          <w:spacing w:val="-2"/>
        </w:rPr>
        <w:t>импровизация</w:t>
      </w:r>
    </w:p>
    <w:p w:rsidR="007A46EE" w:rsidRDefault="009E1D98">
      <w:pPr>
        <w:pStyle w:val="a3"/>
        <w:spacing w:before="168"/>
        <w:jc w:val="left"/>
      </w:pPr>
      <w:r>
        <w:rPr>
          <w:spacing w:val="-2"/>
        </w:rPr>
        <w:t>«Поезд»,</w:t>
      </w:r>
      <w:r>
        <w:rPr>
          <w:spacing w:val="-3"/>
        </w:rPr>
        <w:t xml:space="preserve"> </w:t>
      </w:r>
      <w:r>
        <w:rPr>
          <w:spacing w:val="-2"/>
        </w:rPr>
        <w:t>«Космический</w:t>
      </w:r>
      <w:r>
        <w:rPr>
          <w:spacing w:val="-14"/>
        </w:rPr>
        <w:t xml:space="preserve"> </w:t>
      </w:r>
      <w:r>
        <w:rPr>
          <w:spacing w:val="-2"/>
        </w:rPr>
        <w:t>корабль».</w:t>
      </w:r>
    </w:p>
    <w:p w:rsidR="007A46EE" w:rsidRDefault="009E1D98">
      <w:pPr>
        <w:pStyle w:val="1"/>
        <w:numPr>
          <w:ilvl w:val="2"/>
          <w:numId w:val="80"/>
        </w:numPr>
        <w:tabs>
          <w:tab w:val="left" w:pos="2112"/>
        </w:tabs>
        <w:spacing w:before="167"/>
        <w:ind w:left="2112" w:hanging="837"/>
        <w:jc w:val="both"/>
      </w:pPr>
      <w:bookmarkStart w:id="56" w:name="30.6.4._Модуль_№_4_«Музыка_народов_мира»"/>
      <w:bookmarkEnd w:id="56"/>
      <w:r>
        <w:t>Модуль</w:t>
      </w:r>
      <w:r>
        <w:rPr>
          <w:spacing w:val="-10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4</w:t>
      </w:r>
      <w:r>
        <w:rPr>
          <w:spacing w:val="-12"/>
        </w:rPr>
        <w:t xml:space="preserve"> </w:t>
      </w:r>
      <w:r>
        <w:t>«Музыка</w:t>
      </w:r>
      <w:r>
        <w:rPr>
          <w:spacing w:val="-11"/>
        </w:rPr>
        <w:t xml:space="preserve"> </w:t>
      </w:r>
      <w:r>
        <w:t>народов</w:t>
      </w:r>
      <w:r>
        <w:rPr>
          <w:spacing w:val="-13"/>
        </w:rPr>
        <w:t xml:space="preserve"> </w:t>
      </w:r>
      <w:r>
        <w:rPr>
          <w:spacing w:val="-2"/>
        </w:rPr>
        <w:t>мира».</w:t>
      </w:r>
    </w:p>
    <w:p w:rsidR="007A46EE" w:rsidRDefault="009E1D98">
      <w:pPr>
        <w:pStyle w:val="a3"/>
        <w:spacing w:before="154" w:line="360" w:lineRule="auto"/>
        <w:ind w:right="138" w:firstLine="850"/>
      </w:pPr>
      <w:r>
        <w:t>Данный модуль является продолжением и дополнением модуля «Народная музыка</w:t>
      </w:r>
      <w:r>
        <w:rPr>
          <w:spacing w:val="80"/>
        </w:rPr>
        <w:t xml:space="preserve"> </w:t>
      </w:r>
      <w:r>
        <w:t>России».</w:t>
      </w:r>
      <w:r>
        <w:rPr>
          <w:spacing w:val="80"/>
        </w:rPr>
        <w:t xml:space="preserve"> </w:t>
      </w:r>
      <w:r>
        <w:t>«Между</w:t>
      </w:r>
      <w:r>
        <w:rPr>
          <w:spacing w:val="80"/>
        </w:rPr>
        <w:t xml:space="preserve"> </w:t>
      </w:r>
      <w:r>
        <w:t>музыкой</w:t>
      </w:r>
      <w:r>
        <w:rPr>
          <w:spacing w:val="80"/>
        </w:rPr>
        <w:t xml:space="preserve"> </w:t>
      </w:r>
      <w:r>
        <w:t>моего</w:t>
      </w:r>
      <w:r>
        <w:rPr>
          <w:spacing w:val="80"/>
        </w:rPr>
        <w:t xml:space="preserve"> </w:t>
      </w:r>
      <w:r>
        <w:t>народа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музыкой</w:t>
      </w:r>
      <w:r>
        <w:rPr>
          <w:spacing w:val="80"/>
        </w:rPr>
        <w:t xml:space="preserve"> </w:t>
      </w:r>
      <w:r>
        <w:t>других</w:t>
      </w:r>
      <w:r>
        <w:rPr>
          <w:spacing w:val="80"/>
        </w:rPr>
        <w:t xml:space="preserve"> </w:t>
      </w:r>
      <w:r>
        <w:t>народов нет непереходимых границ» – тезис, выдвинутый Д.Б. Кабалевским во второй половине ХХ века, остаётся по-прежнему актуальным. Интонационная и жанровая близость фольклора разных народов.</w:t>
      </w:r>
    </w:p>
    <w:p w:rsidR="007A46EE" w:rsidRDefault="007A46EE">
      <w:pPr>
        <w:pStyle w:val="a3"/>
        <w:spacing w:line="360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37"/>
        <w:ind w:left="0"/>
        <w:jc w:val="left"/>
      </w:pPr>
    </w:p>
    <w:p w:rsidR="007A46EE" w:rsidRDefault="009E1D98">
      <w:pPr>
        <w:pStyle w:val="1"/>
        <w:numPr>
          <w:ilvl w:val="3"/>
          <w:numId w:val="80"/>
        </w:numPr>
        <w:tabs>
          <w:tab w:val="left" w:pos="2395"/>
        </w:tabs>
        <w:spacing w:before="1"/>
        <w:ind w:left="2395" w:hanging="1120"/>
        <w:jc w:val="both"/>
      </w:pPr>
      <w:bookmarkStart w:id="57" w:name="30.6.4.1._Певец_своего_народа."/>
      <w:bookmarkEnd w:id="57"/>
      <w:r>
        <w:rPr>
          <w:spacing w:val="-2"/>
        </w:rPr>
        <w:t>Певец</w:t>
      </w:r>
      <w:r>
        <w:rPr>
          <w:spacing w:val="-8"/>
        </w:rPr>
        <w:t xml:space="preserve"> </w:t>
      </w:r>
      <w:r>
        <w:rPr>
          <w:spacing w:val="-2"/>
        </w:rPr>
        <w:t>своего</w:t>
      </w:r>
      <w:r>
        <w:rPr>
          <w:spacing w:val="-9"/>
        </w:rPr>
        <w:t xml:space="preserve"> </w:t>
      </w:r>
      <w:r>
        <w:rPr>
          <w:spacing w:val="-2"/>
        </w:rPr>
        <w:t>народа.</w:t>
      </w:r>
    </w:p>
    <w:p w:rsidR="007A46EE" w:rsidRDefault="009E1D98">
      <w:pPr>
        <w:pStyle w:val="a3"/>
        <w:spacing w:before="143" w:line="362" w:lineRule="auto"/>
        <w:ind w:right="148" w:firstLine="850"/>
      </w:pPr>
      <w:r>
        <w:t xml:space="preserve">Содержание: интонации народной музыки в творчестве зарубежных композиторов – ярких представителей национального музыкального стиля своей </w:t>
      </w:r>
      <w:r>
        <w:rPr>
          <w:spacing w:val="-2"/>
        </w:rPr>
        <w:t>страны.</w:t>
      </w:r>
    </w:p>
    <w:p w:rsidR="007A46EE" w:rsidRDefault="009E1D98">
      <w:pPr>
        <w:pStyle w:val="a3"/>
        <w:spacing w:line="318" w:lineRule="exact"/>
        <w:ind w:left="1275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63"/>
        <w:ind w:left="1275"/>
      </w:pPr>
      <w:r>
        <w:rPr>
          <w:spacing w:val="-2"/>
        </w:rPr>
        <w:t>знакомство</w:t>
      </w:r>
      <w:r>
        <w:rPr>
          <w:spacing w:val="-4"/>
        </w:rPr>
        <w:t xml:space="preserve"> </w:t>
      </w:r>
      <w:r>
        <w:rPr>
          <w:spacing w:val="-2"/>
        </w:rPr>
        <w:t>с</w:t>
      </w:r>
      <w:r>
        <w:rPr>
          <w:spacing w:val="-3"/>
        </w:rPr>
        <w:t xml:space="preserve"> </w:t>
      </w:r>
      <w:r>
        <w:rPr>
          <w:spacing w:val="-2"/>
        </w:rPr>
        <w:t>творчеством композиторов;</w:t>
      </w:r>
    </w:p>
    <w:p w:rsidR="007A46EE" w:rsidRDefault="009E1D98">
      <w:pPr>
        <w:pStyle w:val="a3"/>
        <w:spacing w:before="158"/>
        <w:ind w:left="1275"/>
      </w:pPr>
      <w:r>
        <w:t>сравнение</w:t>
      </w:r>
      <w:r>
        <w:rPr>
          <w:spacing w:val="-11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сочинений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народной</w:t>
      </w:r>
      <w:r>
        <w:rPr>
          <w:spacing w:val="-10"/>
        </w:rPr>
        <w:t xml:space="preserve"> </w:t>
      </w:r>
      <w:r>
        <w:rPr>
          <w:spacing w:val="-2"/>
        </w:rPr>
        <w:t>музыкой</w:t>
      </w:r>
      <w:r>
        <w:rPr>
          <w:spacing w:val="-2"/>
        </w:rPr>
        <w:t>;</w:t>
      </w:r>
    </w:p>
    <w:p w:rsidR="007A46EE" w:rsidRDefault="009E1D98">
      <w:pPr>
        <w:pStyle w:val="a3"/>
        <w:spacing w:before="163" w:line="362" w:lineRule="auto"/>
        <w:ind w:right="158" w:firstLine="850"/>
      </w:pPr>
      <w:r>
        <w:t xml:space="preserve">определение формы, принципа развития фольклорного музыкального </w:t>
      </w:r>
      <w:r>
        <w:rPr>
          <w:spacing w:val="-2"/>
        </w:rPr>
        <w:t>материала;</w:t>
      </w:r>
    </w:p>
    <w:p w:rsidR="007A46EE" w:rsidRDefault="009E1D98">
      <w:pPr>
        <w:pStyle w:val="a3"/>
        <w:spacing w:line="364" w:lineRule="auto"/>
        <w:ind w:left="1275" w:right="1830"/>
      </w:pPr>
      <w:r>
        <w:t>вокализация</w:t>
      </w:r>
      <w:r>
        <w:rPr>
          <w:spacing w:val="-6"/>
        </w:rPr>
        <w:t xml:space="preserve"> </w:t>
      </w:r>
      <w:r>
        <w:t>наиболее</w:t>
      </w:r>
      <w:r>
        <w:rPr>
          <w:spacing w:val="-6"/>
        </w:rPr>
        <w:t xml:space="preserve"> </w:t>
      </w:r>
      <w:r>
        <w:t>ярких</w:t>
      </w:r>
      <w:r>
        <w:rPr>
          <w:spacing w:val="-16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инструментальных</w:t>
      </w:r>
      <w:r>
        <w:rPr>
          <w:spacing w:val="-15"/>
        </w:rPr>
        <w:t xml:space="preserve"> </w:t>
      </w:r>
      <w:r>
        <w:t>сочинений; разучивание, исполнение доступных вокальных сочинений;</w:t>
      </w:r>
    </w:p>
    <w:p w:rsidR="007A46EE" w:rsidRDefault="009E1D98">
      <w:pPr>
        <w:pStyle w:val="a3"/>
        <w:spacing w:line="362" w:lineRule="auto"/>
        <w:ind w:right="143" w:firstLine="850"/>
      </w:pPr>
      <w:r>
        <w:t>вариативно: исполнение на клавишных или духовых инструментах компо</w:t>
      </w:r>
      <w:r>
        <w:t>зиторских мелодий, прослеживание их по нотной записи;</w:t>
      </w:r>
    </w:p>
    <w:p w:rsidR="007A46EE" w:rsidRDefault="009E1D98">
      <w:pPr>
        <w:pStyle w:val="a3"/>
        <w:spacing w:line="357" w:lineRule="auto"/>
        <w:ind w:right="162" w:firstLine="850"/>
      </w:pPr>
      <w:r>
        <w:t xml:space="preserve">творческие, исследовательские проекты, посвящённые выдающимся </w:t>
      </w:r>
      <w:r>
        <w:rPr>
          <w:spacing w:val="-2"/>
        </w:rPr>
        <w:t>композиторам.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3"/>
        </w:tabs>
        <w:ind w:left="2323" w:hanging="1048"/>
        <w:jc w:val="both"/>
      </w:pPr>
      <w:bookmarkStart w:id="58" w:name="30.6.4.2._Музыка_стран_ближнего_зарубежь"/>
      <w:bookmarkEnd w:id="58"/>
      <w:r>
        <w:rPr>
          <w:spacing w:val="-2"/>
        </w:rPr>
        <w:t>Музыка</w:t>
      </w:r>
      <w:r>
        <w:rPr>
          <w:spacing w:val="-4"/>
        </w:rPr>
        <w:t xml:space="preserve"> </w:t>
      </w:r>
      <w:r>
        <w:rPr>
          <w:spacing w:val="-2"/>
        </w:rPr>
        <w:t>стран</w:t>
      </w:r>
      <w:r>
        <w:rPr>
          <w:spacing w:val="-4"/>
        </w:rPr>
        <w:t xml:space="preserve"> </w:t>
      </w:r>
      <w:r>
        <w:rPr>
          <w:spacing w:val="-2"/>
        </w:rPr>
        <w:t>ближнего</w:t>
      </w:r>
      <w:r>
        <w:rPr>
          <w:spacing w:val="-8"/>
        </w:rPr>
        <w:t xml:space="preserve"> </w:t>
      </w:r>
      <w:r>
        <w:rPr>
          <w:spacing w:val="-2"/>
        </w:rPr>
        <w:t>зарубежья</w:t>
      </w:r>
    </w:p>
    <w:p w:rsidR="007A46EE" w:rsidRDefault="009E1D98">
      <w:pPr>
        <w:pStyle w:val="a3"/>
        <w:spacing w:before="136" w:line="360" w:lineRule="auto"/>
        <w:ind w:right="144" w:firstLine="850"/>
      </w:pPr>
      <w:r>
        <w:t>Содержание: фольклор и музыкальные традиции стран ближнего зарубежья (песни,</w:t>
      </w:r>
      <w:r>
        <w:rPr>
          <w:spacing w:val="40"/>
        </w:rPr>
        <w:t xml:space="preserve">  </w:t>
      </w:r>
      <w:r>
        <w:t>танцы,</w:t>
      </w:r>
      <w:r>
        <w:rPr>
          <w:spacing w:val="40"/>
        </w:rPr>
        <w:t xml:space="preserve">  </w:t>
      </w:r>
      <w:r>
        <w:t>обычаи,</w:t>
      </w:r>
      <w:r>
        <w:rPr>
          <w:spacing w:val="40"/>
        </w:rPr>
        <w:t xml:space="preserve">  </w:t>
      </w:r>
      <w:r>
        <w:t>музыкальные</w:t>
      </w:r>
      <w:r>
        <w:rPr>
          <w:spacing w:val="40"/>
        </w:rPr>
        <w:t xml:space="preserve">  </w:t>
      </w:r>
      <w:r>
        <w:t>инструменты).</w:t>
      </w:r>
      <w:r>
        <w:rPr>
          <w:spacing w:val="40"/>
        </w:rPr>
        <w:t xml:space="preserve">  </w:t>
      </w:r>
      <w:r>
        <w:t>Музыкальные</w:t>
      </w:r>
      <w:r>
        <w:rPr>
          <w:spacing w:val="40"/>
        </w:rPr>
        <w:t xml:space="preserve">  </w:t>
      </w:r>
      <w:r>
        <w:t>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</w:t>
      </w:r>
      <w:r>
        <w:t xml:space="preserve">ан с российскими </w:t>
      </w:r>
      <w:r>
        <w:rPr>
          <w:spacing w:val="-2"/>
        </w:rPr>
        <w:t>республиками.</w:t>
      </w:r>
    </w:p>
    <w:p w:rsidR="007A46EE" w:rsidRDefault="009E1D98">
      <w:pPr>
        <w:pStyle w:val="a3"/>
        <w:spacing w:before="2"/>
        <w:ind w:left="1275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68" w:line="355" w:lineRule="auto"/>
        <w:ind w:left="1275" w:right="153"/>
      </w:pPr>
      <w:r>
        <w:t>знакомство с особенностями музыкального фольклора народов других стран; определение</w:t>
      </w:r>
      <w:r>
        <w:rPr>
          <w:spacing w:val="40"/>
        </w:rPr>
        <w:t xml:space="preserve"> </w:t>
      </w:r>
      <w:r>
        <w:t>характерных</w:t>
      </w:r>
      <w:r>
        <w:rPr>
          <w:spacing w:val="40"/>
        </w:rPr>
        <w:t xml:space="preserve"> </w:t>
      </w:r>
      <w:r>
        <w:t>черт,</w:t>
      </w:r>
      <w:r>
        <w:rPr>
          <w:spacing w:val="40"/>
        </w:rPr>
        <w:t xml:space="preserve"> </w:t>
      </w:r>
      <w:r>
        <w:t>типичных</w:t>
      </w:r>
      <w:r>
        <w:rPr>
          <w:spacing w:val="40"/>
        </w:rPr>
        <w:t xml:space="preserve"> </w:t>
      </w:r>
      <w:r>
        <w:t>элементов</w:t>
      </w:r>
      <w:r>
        <w:rPr>
          <w:spacing w:val="40"/>
        </w:rPr>
        <w:t xml:space="preserve"> </w:t>
      </w:r>
      <w:r>
        <w:t>музыкального</w:t>
      </w:r>
      <w:r>
        <w:rPr>
          <w:spacing w:val="40"/>
        </w:rPr>
        <w:t xml:space="preserve"> </w:t>
      </w:r>
      <w:r>
        <w:t>языка</w:t>
      </w:r>
    </w:p>
    <w:p w:rsidR="007A46EE" w:rsidRDefault="009E1D98">
      <w:pPr>
        <w:pStyle w:val="a3"/>
        <w:spacing w:before="7"/>
      </w:pPr>
      <w:r>
        <w:t>(ритм,</w:t>
      </w:r>
      <w:r>
        <w:rPr>
          <w:spacing w:val="-6"/>
        </w:rPr>
        <w:t xml:space="preserve"> </w:t>
      </w:r>
      <w:r>
        <w:t>лад,</w:t>
      </w:r>
      <w:r>
        <w:rPr>
          <w:spacing w:val="-2"/>
        </w:rPr>
        <w:t xml:space="preserve"> интонации);</w:t>
      </w:r>
    </w:p>
    <w:p w:rsidR="007A46EE" w:rsidRDefault="009E1D98">
      <w:pPr>
        <w:pStyle w:val="a3"/>
        <w:spacing w:before="163" w:line="357" w:lineRule="auto"/>
        <w:ind w:right="161" w:firstLine="850"/>
      </w:pPr>
      <w:r>
        <w:t>знакомство с внешним видом, ос</w:t>
      </w:r>
      <w:r>
        <w:t>обенностями исполнения и звучания народных инструментов;</w:t>
      </w:r>
    </w:p>
    <w:p w:rsidR="007A46EE" w:rsidRDefault="009E1D98">
      <w:pPr>
        <w:pStyle w:val="a3"/>
        <w:spacing w:before="6"/>
        <w:ind w:left="1275"/>
      </w:pPr>
      <w:r>
        <w:t>определение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слух</w:t>
      </w:r>
      <w:r>
        <w:rPr>
          <w:spacing w:val="-18"/>
        </w:rPr>
        <w:t xml:space="preserve"> </w:t>
      </w:r>
      <w:r>
        <w:t>тембров</w:t>
      </w:r>
      <w:r>
        <w:rPr>
          <w:spacing w:val="-17"/>
        </w:rPr>
        <w:t xml:space="preserve"> </w:t>
      </w:r>
      <w:r>
        <w:rPr>
          <w:spacing w:val="-2"/>
        </w:rPr>
        <w:t>инструментов;</w:t>
      </w:r>
    </w:p>
    <w:p w:rsidR="007A46EE" w:rsidRDefault="009E1D98">
      <w:pPr>
        <w:pStyle w:val="a3"/>
        <w:spacing w:before="162"/>
        <w:ind w:left="1275"/>
      </w:pPr>
      <w:r>
        <w:t>классификация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группы</w:t>
      </w:r>
      <w:r>
        <w:rPr>
          <w:spacing w:val="-17"/>
        </w:rPr>
        <w:t xml:space="preserve"> </w:t>
      </w:r>
      <w:r>
        <w:t>духовых,</w:t>
      </w:r>
      <w:r>
        <w:rPr>
          <w:spacing w:val="-8"/>
        </w:rPr>
        <w:t xml:space="preserve"> </w:t>
      </w:r>
      <w:r>
        <w:t>ударных,</w:t>
      </w:r>
      <w:r>
        <w:rPr>
          <w:spacing w:val="-11"/>
        </w:rPr>
        <w:t xml:space="preserve"> </w:t>
      </w:r>
      <w:r>
        <w:rPr>
          <w:spacing w:val="-2"/>
        </w:rPr>
        <w:t>струнных;</w:t>
      </w:r>
    </w:p>
    <w:p w:rsidR="007A46EE" w:rsidRDefault="007A46EE">
      <w:pPr>
        <w:pStyle w:val="a3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tabs>
          <w:tab w:val="left" w:pos="3099"/>
          <w:tab w:val="left" w:pos="3873"/>
          <w:tab w:val="left" w:pos="4252"/>
          <w:tab w:val="left" w:pos="7724"/>
          <w:tab w:val="left" w:pos="8497"/>
          <w:tab w:val="left" w:pos="9010"/>
        </w:tabs>
        <w:spacing w:line="355" w:lineRule="auto"/>
        <w:ind w:left="1275" w:right="160"/>
        <w:jc w:val="left"/>
      </w:pPr>
      <w:r>
        <w:t xml:space="preserve">музыкальная викторина на знание тембров народных инструментов; </w:t>
      </w:r>
      <w:r>
        <w:rPr>
          <w:spacing w:val="-2"/>
        </w:rPr>
        <w:t>двигательная</w:t>
      </w:r>
      <w:r>
        <w:tab/>
      </w:r>
      <w:r>
        <w:rPr>
          <w:spacing w:val="-4"/>
        </w:rPr>
        <w:t>игра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имп</w:t>
      </w:r>
      <w:r>
        <w:rPr>
          <w:spacing w:val="-2"/>
        </w:rPr>
        <w:t>ровизация-подражание</w:t>
      </w:r>
      <w:r>
        <w:tab/>
      </w:r>
      <w:r>
        <w:rPr>
          <w:spacing w:val="-4"/>
        </w:rPr>
        <w:t>игре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музыкальных</w:t>
      </w:r>
    </w:p>
    <w:p w:rsidR="007A46EE" w:rsidRDefault="009E1D98">
      <w:pPr>
        <w:pStyle w:val="a3"/>
        <w:spacing w:before="8"/>
        <w:jc w:val="left"/>
      </w:pPr>
      <w:r>
        <w:rPr>
          <w:spacing w:val="-2"/>
        </w:rPr>
        <w:t>инструментах;</w:t>
      </w:r>
    </w:p>
    <w:p w:rsidR="007A46EE" w:rsidRDefault="009E1D98">
      <w:pPr>
        <w:pStyle w:val="a3"/>
        <w:spacing w:before="162" w:line="362" w:lineRule="auto"/>
        <w:ind w:right="148" w:firstLine="850"/>
      </w:pPr>
      <w:r>
        <w:t>сравнение</w:t>
      </w:r>
      <w:r>
        <w:rPr>
          <w:spacing w:val="65"/>
        </w:rPr>
        <w:t xml:space="preserve">  </w:t>
      </w:r>
      <w:r>
        <w:t>интонаций,</w:t>
      </w:r>
      <w:r>
        <w:rPr>
          <w:spacing w:val="65"/>
        </w:rPr>
        <w:t xml:space="preserve">  </w:t>
      </w:r>
      <w:r>
        <w:t>жанров,</w:t>
      </w:r>
      <w:r>
        <w:rPr>
          <w:spacing w:val="65"/>
        </w:rPr>
        <w:t xml:space="preserve">  </w:t>
      </w:r>
      <w:r>
        <w:t>ладов,</w:t>
      </w:r>
      <w:r>
        <w:rPr>
          <w:spacing w:val="65"/>
        </w:rPr>
        <w:t xml:space="preserve">  </w:t>
      </w:r>
      <w:r>
        <w:t>инструментов</w:t>
      </w:r>
      <w:r>
        <w:rPr>
          <w:spacing w:val="62"/>
        </w:rPr>
        <w:t xml:space="preserve">  </w:t>
      </w:r>
      <w:r>
        <w:t>других</w:t>
      </w:r>
      <w:r>
        <w:rPr>
          <w:spacing w:val="40"/>
        </w:rPr>
        <w:t xml:space="preserve">  </w:t>
      </w:r>
      <w:r>
        <w:t>народов с фольклорными элементами народов России;</w:t>
      </w:r>
    </w:p>
    <w:p w:rsidR="007A46EE" w:rsidRDefault="009E1D98">
      <w:pPr>
        <w:pStyle w:val="a3"/>
        <w:spacing w:line="360" w:lineRule="auto"/>
        <w:ind w:right="148" w:firstLine="850"/>
      </w:pPr>
      <w:r>
        <w:t xml:space="preserve">разучивание и исполнение песен, танцев, сочинение, импровизация ритмических аккомпанементов к ним (с помощью звучащих жестов или на ударных </w:t>
      </w:r>
      <w:r>
        <w:rPr>
          <w:spacing w:val="-2"/>
        </w:rPr>
        <w:t>инструментах);</w:t>
      </w:r>
    </w:p>
    <w:p w:rsidR="007A46EE" w:rsidRDefault="009E1D98">
      <w:pPr>
        <w:pStyle w:val="a3"/>
        <w:spacing w:line="355" w:lineRule="auto"/>
        <w:ind w:right="145" w:firstLine="850"/>
      </w:pPr>
      <w:r>
        <w:t>вариативно: исполнение на клавишных или духовых инструментах народных мелодий, прослеживание их по но</w:t>
      </w:r>
      <w:r>
        <w:t>тной записи;</w:t>
      </w:r>
    </w:p>
    <w:p w:rsidR="007A46EE" w:rsidRDefault="009E1D98">
      <w:pPr>
        <w:pStyle w:val="a3"/>
        <w:spacing w:before="6" w:line="357" w:lineRule="auto"/>
        <w:ind w:right="157" w:firstLine="850"/>
      </w:pPr>
      <w:r>
        <w:t>творческие, исследовательские проекты, школьные фестивали, посвящённые музыкальной культуре народов мира.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3"/>
        </w:tabs>
        <w:spacing w:before="15"/>
        <w:ind w:left="2323" w:hanging="1048"/>
        <w:jc w:val="both"/>
      </w:pPr>
      <w:bookmarkStart w:id="59" w:name="30.6.4.3._Музыка_стран_дальнего_зарубежь"/>
      <w:bookmarkEnd w:id="59"/>
      <w:r>
        <w:t>Музыка</w:t>
      </w:r>
      <w:r>
        <w:rPr>
          <w:spacing w:val="-16"/>
        </w:rPr>
        <w:t xml:space="preserve"> </w:t>
      </w:r>
      <w:r>
        <w:t>стран</w:t>
      </w:r>
      <w:r>
        <w:rPr>
          <w:spacing w:val="-16"/>
        </w:rPr>
        <w:t xml:space="preserve"> </w:t>
      </w:r>
      <w:r>
        <w:t>дальнего</w:t>
      </w:r>
      <w:r>
        <w:rPr>
          <w:spacing w:val="-17"/>
        </w:rPr>
        <w:t xml:space="preserve"> </w:t>
      </w:r>
      <w:r>
        <w:rPr>
          <w:spacing w:val="-2"/>
        </w:rPr>
        <w:t>зарубежья</w:t>
      </w:r>
    </w:p>
    <w:p w:rsidR="007A46EE" w:rsidRDefault="009E1D98">
      <w:pPr>
        <w:pStyle w:val="a3"/>
        <w:spacing w:before="154" w:line="360" w:lineRule="auto"/>
        <w:ind w:right="130" w:firstLine="850"/>
      </w:pPr>
      <w:r>
        <w:t>Содержание: музыка народов Европы. Танцевальный и песенный фольклор европейских народов. Канон. Странству</w:t>
      </w:r>
      <w:r>
        <w:t>ющие музыканты. Карнавал. 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</w:t>
      </w:r>
      <w:r>
        <w:t xml:space="preserve"> ча- ча-ча, сальса, босса-нова и другие).</w:t>
      </w:r>
    </w:p>
    <w:p w:rsidR="007A46EE" w:rsidRDefault="009E1D98">
      <w:pPr>
        <w:pStyle w:val="a3"/>
        <w:spacing w:before="2"/>
        <w:ind w:left="1275"/>
      </w:pPr>
      <w:r>
        <w:t>Смешение</w:t>
      </w:r>
      <w:r>
        <w:rPr>
          <w:spacing w:val="-11"/>
        </w:rPr>
        <w:t xml:space="preserve"> </w:t>
      </w:r>
      <w:r>
        <w:t>традиций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культур</w:t>
      </w:r>
      <w:r>
        <w:rPr>
          <w:spacing w:val="-11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музыке</w:t>
      </w:r>
      <w:r>
        <w:rPr>
          <w:spacing w:val="-6"/>
        </w:rPr>
        <w:t xml:space="preserve"> </w:t>
      </w:r>
      <w:r>
        <w:t>Северной</w:t>
      </w:r>
      <w:r>
        <w:rPr>
          <w:spacing w:val="-7"/>
        </w:rPr>
        <w:t xml:space="preserve"> </w:t>
      </w:r>
      <w:r>
        <w:rPr>
          <w:spacing w:val="-2"/>
        </w:rPr>
        <w:t>Америки.</w:t>
      </w:r>
    </w:p>
    <w:p w:rsidR="007A46EE" w:rsidRDefault="009E1D98">
      <w:pPr>
        <w:pStyle w:val="a3"/>
        <w:spacing w:before="158" w:line="360" w:lineRule="auto"/>
        <w:ind w:right="138" w:firstLine="850"/>
      </w:pPr>
      <w:r>
        <w:t xml:space="preserve">Музыка Японии и Китая. Древние истоки музыкальной культуры стран Юго- Восточной Азии. Императорские церемонии, музыкальные инструменты. </w:t>
      </w:r>
      <w:r>
        <w:rPr>
          <w:spacing w:val="-2"/>
        </w:rPr>
        <w:t>Пентатоника.</w:t>
      </w:r>
    </w:p>
    <w:p w:rsidR="007A46EE" w:rsidRDefault="009E1D98">
      <w:pPr>
        <w:pStyle w:val="a3"/>
        <w:spacing w:before="1" w:line="362" w:lineRule="auto"/>
        <w:ind w:right="159" w:firstLine="850"/>
      </w:pPr>
      <w:r>
        <w:t>Музыка Сре</w:t>
      </w:r>
      <w:r>
        <w:t xml:space="preserve">дней Азии. Музыкальные традиции и праздники, народные инструменты и современные исполнители Казахстана, Киргизии, и других стран </w:t>
      </w:r>
      <w:r>
        <w:rPr>
          <w:spacing w:val="-2"/>
        </w:rPr>
        <w:t>региона.</w:t>
      </w:r>
    </w:p>
    <w:p w:rsidR="007A46EE" w:rsidRDefault="009E1D98">
      <w:pPr>
        <w:pStyle w:val="a3"/>
        <w:spacing w:line="313" w:lineRule="exact"/>
        <w:ind w:left="1275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59" w:line="364" w:lineRule="auto"/>
        <w:ind w:left="1275" w:right="165"/>
      </w:pPr>
      <w:r>
        <w:t>знакомство с особенностями музыкального фольклора народов других</w:t>
      </w:r>
      <w:r>
        <w:rPr>
          <w:spacing w:val="-1"/>
        </w:rPr>
        <w:t xml:space="preserve"> </w:t>
      </w:r>
      <w:r>
        <w:t>стран; определение</w:t>
      </w:r>
      <w:r>
        <w:rPr>
          <w:spacing w:val="40"/>
        </w:rPr>
        <w:t xml:space="preserve"> </w:t>
      </w:r>
      <w:r>
        <w:t>хар</w:t>
      </w:r>
      <w:r>
        <w:t>актерных</w:t>
      </w:r>
      <w:r>
        <w:rPr>
          <w:spacing w:val="40"/>
        </w:rPr>
        <w:t xml:space="preserve"> </w:t>
      </w:r>
      <w:r>
        <w:t>черт,</w:t>
      </w:r>
      <w:r>
        <w:rPr>
          <w:spacing w:val="40"/>
        </w:rPr>
        <w:t xml:space="preserve"> </w:t>
      </w:r>
      <w:r>
        <w:t>типичных</w:t>
      </w:r>
      <w:r>
        <w:rPr>
          <w:spacing w:val="40"/>
        </w:rPr>
        <w:t xml:space="preserve"> </w:t>
      </w:r>
      <w:r>
        <w:t>элементов</w:t>
      </w:r>
      <w:r>
        <w:rPr>
          <w:spacing w:val="40"/>
        </w:rPr>
        <w:t xml:space="preserve"> </w:t>
      </w:r>
      <w:r>
        <w:t>музыкального</w:t>
      </w:r>
      <w:r>
        <w:rPr>
          <w:spacing w:val="40"/>
        </w:rPr>
        <w:t xml:space="preserve"> </w:t>
      </w:r>
      <w:r>
        <w:t>языка</w:t>
      </w:r>
    </w:p>
    <w:p w:rsidR="007A46EE" w:rsidRDefault="009E1D98">
      <w:pPr>
        <w:pStyle w:val="a3"/>
        <w:spacing w:line="317" w:lineRule="exact"/>
      </w:pPr>
      <w:r>
        <w:t>(ритм,</w:t>
      </w:r>
      <w:r>
        <w:rPr>
          <w:spacing w:val="-6"/>
        </w:rPr>
        <w:t xml:space="preserve"> </w:t>
      </w:r>
      <w:r>
        <w:t>лад,</w:t>
      </w:r>
      <w:r>
        <w:rPr>
          <w:spacing w:val="-2"/>
        </w:rPr>
        <w:t xml:space="preserve"> интонации);</w:t>
      </w:r>
    </w:p>
    <w:p w:rsidR="007A46EE" w:rsidRDefault="007A46EE">
      <w:pPr>
        <w:pStyle w:val="a3"/>
        <w:spacing w:line="317" w:lineRule="exac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5" w:firstLine="850"/>
      </w:pPr>
      <w:r>
        <w:t>знакомство с внешним видом, особенностями исполнения и звучания народных инструментов;</w:t>
      </w:r>
    </w:p>
    <w:p w:rsidR="007A46EE" w:rsidRDefault="009E1D98">
      <w:pPr>
        <w:pStyle w:val="a3"/>
        <w:spacing w:before="8"/>
        <w:ind w:left="1275"/>
        <w:jc w:val="left"/>
      </w:pPr>
      <w:r>
        <w:t>определение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слух</w:t>
      </w:r>
      <w:r>
        <w:rPr>
          <w:spacing w:val="-18"/>
        </w:rPr>
        <w:t xml:space="preserve"> </w:t>
      </w:r>
      <w:r>
        <w:t>тембров</w:t>
      </w:r>
      <w:r>
        <w:rPr>
          <w:spacing w:val="-17"/>
        </w:rPr>
        <w:t xml:space="preserve"> </w:t>
      </w:r>
      <w:r>
        <w:rPr>
          <w:spacing w:val="-2"/>
        </w:rPr>
        <w:t>инструментов;</w:t>
      </w:r>
    </w:p>
    <w:p w:rsidR="007A46EE" w:rsidRDefault="009E1D98">
      <w:pPr>
        <w:pStyle w:val="a3"/>
        <w:spacing w:before="162"/>
        <w:ind w:left="1275"/>
        <w:jc w:val="left"/>
      </w:pPr>
      <w:r>
        <w:t>классификация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группы</w:t>
      </w:r>
      <w:r>
        <w:rPr>
          <w:spacing w:val="-17"/>
        </w:rPr>
        <w:t xml:space="preserve"> </w:t>
      </w:r>
      <w:r>
        <w:t>духовых,</w:t>
      </w:r>
      <w:r>
        <w:rPr>
          <w:spacing w:val="-8"/>
        </w:rPr>
        <w:t xml:space="preserve"> </w:t>
      </w:r>
      <w:r>
        <w:t>ударных,</w:t>
      </w:r>
      <w:r>
        <w:rPr>
          <w:spacing w:val="-11"/>
        </w:rPr>
        <w:t xml:space="preserve"> </w:t>
      </w:r>
      <w:r>
        <w:rPr>
          <w:spacing w:val="-2"/>
        </w:rPr>
        <w:t>струнных;</w:t>
      </w:r>
    </w:p>
    <w:p w:rsidR="007A46EE" w:rsidRDefault="009E1D98">
      <w:pPr>
        <w:pStyle w:val="a3"/>
        <w:tabs>
          <w:tab w:val="left" w:pos="3099"/>
          <w:tab w:val="left" w:pos="3873"/>
          <w:tab w:val="left" w:pos="4252"/>
          <w:tab w:val="left" w:pos="7724"/>
          <w:tab w:val="left" w:pos="8497"/>
          <w:tab w:val="left" w:pos="9010"/>
        </w:tabs>
        <w:spacing w:before="163" w:line="362" w:lineRule="auto"/>
        <w:ind w:left="1275" w:right="160"/>
        <w:jc w:val="left"/>
      </w:pPr>
      <w:r>
        <w:t xml:space="preserve">музыкальная викторина на знание тембров народных инструментов; </w:t>
      </w:r>
      <w:r>
        <w:rPr>
          <w:spacing w:val="-2"/>
        </w:rPr>
        <w:t>двигательная</w:t>
      </w:r>
      <w:r>
        <w:tab/>
      </w:r>
      <w:r>
        <w:rPr>
          <w:spacing w:val="-4"/>
        </w:rPr>
        <w:t>игра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импровизация-подражание</w:t>
      </w:r>
      <w:r>
        <w:tab/>
      </w:r>
      <w:r>
        <w:rPr>
          <w:spacing w:val="-4"/>
        </w:rPr>
        <w:t>игре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музыкальных</w:t>
      </w:r>
    </w:p>
    <w:p w:rsidR="007A46EE" w:rsidRDefault="009E1D98">
      <w:pPr>
        <w:pStyle w:val="a3"/>
        <w:spacing w:line="315" w:lineRule="exact"/>
        <w:jc w:val="left"/>
      </w:pPr>
      <w:r>
        <w:rPr>
          <w:spacing w:val="-2"/>
        </w:rPr>
        <w:t>инструментах;</w:t>
      </w:r>
    </w:p>
    <w:p w:rsidR="007A46EE" w:rsidRDefault="009E1D98">
      <w:pPr>
        <w:pStyle w:val="a3"/>
        <w:spacing w:before="158" w:line="364" w:lineRule="auto"/>
        <w:ind w:right="148" w:firstLine="850"/>
      </w:pPr>
      <w:r>
        <w:t>сравнение</w:t>
      </w:r>
      <w:r>
        <w:rPr>
          <w:spacing w:val="65"/>
        </w:rPr>
        <w:t xml:space="preserve">  </w:t>
      </w:r>
      <w:r>
        <w:t>интонаций,</w:t>
      </w:r>
      <w:r>
        <w:rPr>
          <w:spacing w:val="65"/>
        </w:rPr>
        <w:t xml:space="preserve">  </w:t>
      </w:r>
      <w:r>
        <w:t>жанров,</w:t>
      </w:r>
      <w:r>
        <w:rPr>
          <w:spacing w:val="65"/>
        </w:rPr>
        <w:t xml:space="preserve">  </w:t>
      </w:r>
      <w:r>
        <w:t>ладов,</w:t>
      </w:r>
      <w:r>
        <w:rPr>
          <w:spacing w:val="65"/>
        </w:rPr>
        <w:t xml:space="preserve">  </w:t>
      </w:r>
      <w:r>
        <w:t>инструментов</w:t>
      </w:r>
      <w:r>
        <w:rPr>
          <w:spacing w:val="62"/>
        </w:rPr>
        <w:t xml:space="preserve">  </w:t>
      </w:r>
      <w:r>
        <w:t>других</w:t>
      </w:r>
      <w:r>
        <w:rPr>
          <w:spacing w:val="40"/>
        </w:rPr>
        <w:t xml:space="preserve">  </w:t>
      </w:r>
      <w:r>
        <w:t>народов с фольклорными эл</w:t>
      </w:r>
      <w:r>
        <w:t>ементами народов России;</w:t>
      </w:r>
    </w:p>
    <w:p w:rsidR="007A46EE" w:rsidRDefault="009E1D98">
      <w:pPr>
        <w:pStyle w:val="a3"/>
        <w:spacing w:line="360" w:lineRule="auto"/>
        <w:ind w:right="150" w:firstLine="850"/>
      </w:pPr>
      <w:r>
        <w:t xml:space="preserve">разучивание и исполнение песен, танцев, сочинение, импровизация ритмических аккомпанементов к ним (с помощью звучащих жестов или на ударных </w:t>
      </w:r>
      <w:r>
        <w:rPr>
          <w:spacing w:val="-2"/>
        </w:rPr>
        <w:t>инструментах);</w:t>
      </w:r>
    </w:p>
    <w:p w:rsidR="007A46EE" w:rsidRDefault="009E1D98">
      <w:pPr>
        <w:pStyle w:val="a3"/>
        <w:spacing w:line="362" w:lineRule="auto"/>
        <w:ind w:right="154" w:firstLine="850"/>
      </w:pPr>
      <w:r>
        <w:t>вариативно: исполнение на клавишных или духовых инструментах народных мелоди</w:t>
      </w:r>
      <w:r>
        <w:t>й, прослеживание их по нотной записи;</w:t>
      </w:r>
    </w:p>
    <w:p w:rsidR="007A46EE" w:rsidRDefault="009E1D98">
      <w:pPr>
        <w:pStyle w:val="a3"/>
        <w:spacing w:line="362" w:lineRule="auto"/>
        <w:ind w:right="146" w:firstLine="850"/>
      </w:pPr>
      <w:r>
        <w:t>творческие, исследовательские проекты, школьные фестивали, посвящённые музыкальной культуре народов мира.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ind w:left="2328" w:hanging="1053"/>
        <w:jc w:val="both"/>
      </w:pPr>
      <w:bookmarkStart w:id="60" w:name="30.6.4.4._Диалог_культур."/>
      <w:bookmarkEnd w:id="60"/>
      <w:r>
        <w:rPr>
          <w:spacing w:val="-2"/>
        </w:rPr>
        <w:t>Диалог</w:t>
      </w:r>
      <w:r>
        <w:rPr>
          <w:spacing w:val="-19"/>
        </w:rPr>
        <w:t xml:space="preserve"> </w:t>
      </w:r>
      <w:r>
        <w:rPr>
          <w:spacing w:val="-2"/>
        </w:rPr>
        <w:t>культур.</w:t>
      </w:r>
    </w:p>
    <w:p w:rsidR="007A46EE" w:rsidRDefault="009E1D98">
      <w:pPr>
        <w:pStyle w:val="a3"/>
        <w:spacing w:before="136" w:line="360" w:lineRule="auto"/>
        <w:ind w:right="150" w:firstLine="850"/>
      </w:pPr>
      <w:r>
        <w:t>Содержание: образы, интонации фольклора других народов и стран в музыке отечественных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иностранных</w:t>
      </w:r>
      <w:r>
        <w:rPr>
          <w:spacing w:val="39"/>
        </w:rPr>
        <w:t xml:space="preserve"> </w:t>
      </w:r>
      <w:r>
        <w:t>композиторов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образы</w:t>
      </w:r>
      <w:r>
        <w:rPr>
          <w:spacing w:val="40"/>
        </w:rPr>
        <w:t xml:space="preserve"> </w:t>
      </w:r>
      <w:r>
        <w:t>других</w:t>
      </w:r>
      <w:r>
        <w:rPr>
          <w:spacing w:val="39"/>
        </w:rPr>
        <w:t xml:space="preserve"> </w:t>
      </w:r>
      <w:r>
        <w:t>культур в музыке русских композиторов и русские музыкальные цитаты в творчестве зарубежных композиторов).</w:t>
      </w:r>
    </w:p>
    <w:p w:rsidR="007A46EE" w:rsidRDefault="009E1D98">
      <w:pPr>
        <w:pStyle w:val="a3"/>
        <w:spacing w:before="3"/>
        <w:ind w:left="1275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58"/>
        <w:ind w:left="1275"/>
      </w:pPr>
      <w:r>
        <w:rPr>
          <w:spacing w:val="-2"/>
        </w:rPr>
        <w:t>знакомство</w:t>
      </w:r>
      <w:r>
        <w:rPr>
          <w:spacing w:val="-4"/>
        </w:rPr>
        <w:t xml:space="preserve"> </w:t>
      </w:r>
      <w:r>
        <w:rPr>
          <w:spacing w:val="-2"/>
        </w:rPr>
        <w:t>с</w:t>
      </w:r>
      <w:r>
        <w:rPr>
          <w:spacing w:val="-3"/>
        </w:rPr>
        <w:t xml:space="preserve"> </w:t>
      </w:r>
      <w:r>
        <w:rPr>
          <w:spacing w:val="-2"/>
        </w:rPr>
        <w:t>творчеством композиторов;</w:t>
      </w:r>
    </w:p>
    <w:p w:rsidR="007A46EE" w:rsidRDefault="009E1D98">
      <w:pPr>
        <w:pStyle w:val="a3"/>
        <w:spacing w:before="164"/>
        <w:ind w:left="1275"/>
        <w:jc w:val="left"/>
      </w:pPr>
      <w:r>
        <w:t>сравнение</w:t>
      </w:r>
      <w:r>
        <w:rPr>
          <w:spacing w:val="-13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сочинений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народной</w:t>
      </w:r>
      <w:r>
        <w:rPr>
          <w:spacing w:val="-12"/>
        </w:rPr>
        <w:t xml:space="preserve"> </w:t>
      </w:r>
      <w:r>
        <w:rPr>
          <w:spacing w:val="-2"/>
        </w:rPr>
        <w:t>музыкой;</w:t>
      </w:r>
    </w:p>
    <w:p w:rsidR="007A46EE" w:rsidRDefault="009E1D98">
      <w:pPr>
        <w:pStyle w:val="a3"/>
        <w:tabs>
          <w:tab w:val="left" w:pos="3056"/>
          <w:tab w:val="left" w:pos="4223"/>
          <w:tab w:val="left" w:pos="5654"/>
          <w:tab w:val="left" w:pos="6979"/>
          <w:tab w:val="left" w:pos="8938"/>
        </w:tabs>
        <w:spacing w:before="158" w:line="364" w:lineRule="auto"/>
        <w:ind w:right="165" w:firstLine="850"/>
        <w:jc w:val="left"/>
      </w:pPr>
      <w:r>
        <w:rPr>
          <w:spacing w:val="-2"/>
        </w:rPr>
        <w:t>определение</w:t>
      </w:r>
      <w:r>
        <w:tab/>
      </w:r>
      <w:r>
        <w:rPr>
          <w:spacing w:val="-2"/>
        </w:rPr>
        <w:t>формы,</w:t>
      </w:r>
      <w:r>
        <w:tab/>
      </w:r>
      <w:r>
        <w:rPr>
          <w:spacing w:val="-2"/>
        </w:rPr>
        <w:t>принципа</w:t>
      </w:r>
      <w:r>
        <w:tab/>
      </w:r>
      <w:r>
        <w:rPr>
          <w:spacing w:val="-2"/>
        </w:rPr>
        <w:t>развития</w:t>
      </w:r>
      <w:r>
        <w:tab/>
      </w:r>
      <w:r>
        <w:rPr>
          <w:spacing w:val="-2"/>
        </w:rPr>
        <w:t>фольклорного</w:t>
      </w:r>
      <w:r>
        <w:tab/>
      </w:r>
      <w:r>
        <w:rPr>
          <w:spacing w:val="-4"/>
        </w:rPr>
        <w:t xml:space="preserve">музыкального </w:t>
      </w:r>
      <w:r>
        <w:rPr>
          <w:spacing w:val="-2"/>
        </w:rPr>
        <w:t>материала;</w:t>
      </w:r>
    </w:p>
    <w:p w:rsidR="007A46EE" w:rsidRDefault="009E1D98">
      <w:pPr>
        <w:pStyle w:val="a3"/>
        <w:spacing w:line="355" w:lineRule="auto"/>
        <w:ind w:left="1275" w:right="1069"/>
        <w:jc w:val="left"/>
      </w:pPr>
      <w:r>
        <w:t>вокализация</w:t>
      </w:r>
      <w:r>
        <w:rPr>
          <w:spacing w:val="-18"/>
        </w:rPr>
        <w:t xml:space="preserve"> </w:t>
      </w:r>
      <w:r>
        <w:t>наиболее</w:t>
      </w:r>
      <w:r>
        <w:rPr>
          <w:spacing w:val="-17"/>
        </w:rPr>
        <w:t xml:space="preserve"> </w:t>
      </w:r>
      <w:r>
        <w:t>ярких</w:t>
      </w:r>
      <w:r>
        <w:rPr>
          <w:spacing w:val="-18"/>
        </w:rPr>
        <w:t xml:space="preserve"> </w:t>
      </w:r>
      <w:r>
        <w:t>тем</w:t>
      </w:r>
      <w:r>
        <w:rPr>
          <w:spacing w:val="-17"/>
        </w:rPr>
        <w:t xml:space="preserve"> </w:t>
      </w:r>
      <w:r>
        <w:t>инструментальных</w:t>
      </w:r>
      <w:r>
        <w:rPr>
          <w:spacing w:val="-18"/>
        </w:rPr>
        <w:t xml:space="preserve"> </w:t>
      </w:r>
      <w:r>
        <w:t>сочинений; разучивание, исполнение доступных вокальных сочинений;</w:t>
      </w:r>
    </w:p>
    <w:p w:rsidR="007A46EE" w:rsidRDefault="009E1D98">
      <w:pPr>
        <w:pStyle w:val="a3"/>
        <w:tabs>
          <w:tab w:val="left" w:pos="3003"/>
          <w:tab w:val="left" w:pos="4699"/>
          <w:tab w:val="left" w:pos="5265"/>
          <w:tab w:val="left" w:pos="6926"/>
          <w:tab w:val="left" w:pos="7652"/>
          <w:tab w:val="left" w:pos="8958"/>
        </w:tabs>
        <w:spacing w:before="3" w:line="362" w:lineRule="auto"/>
        <w:ind w:right="169" w:firstLine="850"/>
        <w:jc w:val="left"/>
      </w:pPr>
      <w:r>
        <w:rPr>
          <w:spacing w:val="-2"/>
        </w:rPr>
        <w:t>вариативно:</w:t>
      </w:r>
      <w:r>
        <w:tab/>
      </w:r>
      <w:r>
        <w:rPr>
          <w:spacing w:val="-2"/>
        </w:rPr>
        <w:t>исполнение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клавишных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духовых</w:t>
      </w:r>
      <w:r>
        <w:tab/>
      </w:r>
      <w:r>
        <w:rPr>
          <w:spacing w:val="-4"/>
        </w:rPr>
        <w:t>ин</w:t>
      </w:r>
      <w:r>
        <w:rPr>
          <w:spacing w:val="-4"/>
        </w:rPr>
        <w:t xml:space="preserve">струментах </w:t>
      </w:r>
      <w:r>
        <w:t>композиторских мелодий, прослеживание их по нотной записи;</w:t>
      </w:r>
    </w:p>
    <w:p w:rsidR="007A46EE" w:rsidRDefault="007A46EE">
      <w:pPr>
        <w:pStyle w:val="a3"/>
        <w:spacing w:line="362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61" w:firstLine="850"/>
      </w:pPr>
      <w:r>
        <w:t xml:space="preserve">творческие, исследовательские проекты, посвящённые выдающимся </w:t>
      </w:r>
      <w:r>
        <w:rPr>
          <w:spacing w:val="-2"/>
        </w:rPr>
        <w:t>композиторам.</w:t>
      </w:r>
    </w:p>
    <w:p w:rsidR="007A46EE" w:rsidRDefault="009E1D98">
      <w:pPr>
        <w:pStyle w:val="1"/>
        <w:numPr>
          <w:ilvl w:val="2"/>
          <w:numId w:val="80"/>
        </w:numPr>
        <w:tabs>
          <w:tab w:val="left" w:pos="2112"/>
        </w:tabs>
        <w:spacing w:before="17"/>
        <w:ind w:left="2112" w:hanging="837"/>
        <w:jc w:val="both"/>
      </w:pPr>
      <w:bookmarkStart w:id="61" w:name="30.6.5._Модуль_№_5_«Духовная_музыка»"/>
      <w:bookmarkEnd w:id="61"/>
      <w:r>
        <w:t>Модуль</w:t>
      </w:r>
      <w:r>
        <w:rPr>
          <w:spacing w:val="-8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5</w:t>
      </w:r>
      <w:r>
        <w:rPr>
          <w:spacing w:val="-9"/>
        </w:rPr>
        <w:t xml:space="preserve"> </w:t>
      </w:r>
      <w:r>
        <w:t>«Духовная</w:t>
      </w:r>
      <w:r>
        <w:rPr>
          <w:spacing w:val="-10"/>
        </w:rPr>
        <w:t xml:space="preserve"> </w:t>
      </w:r>
      <w:r>
        <w:rPr>
          <w:spacing w:val="-2"/>
        </w:rPr>
        <w:t>музыка»</w:t>
      </w:r>
    </w:p>
    <w:p w:rsidR="007A46EE" w:rsidRDefault="009E1D98">
      <w:pPr>
        <w:pStyle w:val="a3"/>
        <w:spacing w:before="149" w:line="360" w:lineRule="auto"/>
        <w:ind w:right="140" w:firstLine="850"/>
      </w:pPr>
      <w:r>
        <w:t>Музыкальная культура России на протяжении нескольких столетий была представлена</w:t>
      </w:r>
      <w:r>
        <w:rPr>
          <w:spacing w:val="80"/>
          <w:w w:val="150"/>
        </w:rPr>
        <w:t xml:space="preserve"> </w:t>
      </w:r>
      <w:r>
        <w:t>тремя</w:t>
      </w:r>
      <w:r>
        <w:rPr>
          <w:spacing w:val="80"/>
          <w:w w:val="150"/>
        </w:rPr>
        <w:t xml:space="preserve"> </w:t>
      </w:r>
      <w:r>
        <w:t>главными</w:t>
      </w:r>
      <w:r>
        <w:rPr>
          <w:spacing w:val="80"/>
          <w:w w:val="150"/>
        </w:rPr>
        <w:t xml:space="preserve"> </w:t>
      </w:r>
      <w:r>
        <w:t>направлениями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музыкой</w:t>
      </w:r>
      <w:r>
        <w:rPr>
          <w:spacing w:val="80"/>
          <w:w w:val="150"/>
        </w:rPr>
        <w:t xml:space="preserve"> </w:t>
      </w:r>
      <w:r>
        <w:t>народной,</w:t>
      </w:r>
      <w:r>
        <w:rPr>
          <w:spacing w:val="80"/>
          <w:w w:val="150"/>
        </w:rPr>
        <w:t xml:space="preserve"> </w:t>
      </w:r>
      <w:r>
        <w:t>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</w:t>
      </w:r>
      <w:r>
        <w:t>у бытования музыкального искусства. Однако знакомство с отдельными произведениями, шедеврами духовной музыки возможно</w:t>
      </w:r>
      <w:r>
        <w:rPr>
          <w:spacing w:val="40"/>
        </w:rPr>
        <w:t xml:space="preserve"> </w:t>
      </w:r>
      <w:r>
        <w:t>и в рамках изучения других модулей.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spacing w:before="11"/>
        <w:ind w:left="2328" w:hanging="1053"/>
        <w:jc w:val="both"/>
      </w:pPr>
      <w:bookmarkStart w:id="62" w:name="30.6.5.1._Звучание_храма."/>
      <w:bookmarkEnd w:id="62"/>
      <w:r>
        <w:rPr>
          <w:spacing w:val="-2"/>
        </w:rPr>
        <w:t>Звучание</w:t>
      </w:r>
      <w:r>
        <w:rPr>
          <w:spacing w:val="-7"/>
        </w:rPr>
        <w:t xml:space="preserve"> </w:t>
      </w:r>
      <w:r>
        <w:rPr>
          <w:spacing w:val="-2"/>
        </w:rPr>
        <w:t>храма.</w:t>
      </w:r>
    </w:p>
    <w:p w:rsidR="007A46EE" w:rsidRDefault="009E1D98">
      <w:pPr>
        <w:pStyle w:val="a3"/>
        <w:spacing w:before="158" w:line="362" w:lineRule="auto"/>
        <w:ind w:right="167" w:firstLine="850"/>
      </w:pPr>
      <w:r>
        <w:t>Содержание: колокола, колокольные звоны (благовест, трезвон и другие), звонарские приг</w:t>
      </w:r>
      <w:r>
        <w:t>оворки. Колокольность в музыке русских композиторов.</w:t>
      </w:r>
    </w:p>
    <w:p w:rsidR="007A46EE" w:rsidRDefault="009E1D98">
      <w:pPr>
        <w:pStyle w:val="a3"/>
        <w:spacing w:line="320" w:lineRule="exact"/>
        <w:ind w:left="1275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58"/>
        <w:ind w:left="1275"/>
      </w:pPr>
      <w:r>
        <w:t>обобщение</w:t>
      </w:r>
      <w:r>
        <w:rPr>
          <w:spacing w:val="-16"/>
        </w:rPr>
        <w:t xml:space="preserve"> </w:t>
      </w:r>
      <w:r>
        <w:t>жизненного</w:t>
      </w:r>
      <w:r>
        <w:rPr>
          <w:spacing w:val="-17"/>
        </w:rPr>
        <w:t xml:space="preserve"> </w:t>
      </w:r>
      <w:r>
        <w:t>опыта,</w:t>
      </w:r>
      <w:r>
        <w:rPr>
          <w:spacing w:val="-11"/>
        </w:rPr>
        <w:t xml:space="preserve"> </w:t>
      </w:r>
      <w:r>
        <w:t>связанного</w:t>
      </w:r>
      <w:r>
        <w:rPr>
          <w:spacing w:val="-16"/>
        </w:rPr>
        <w:t xml:space="preserve"> </w:t>
      </w:r>
      <w:r>
        <w:t>со</w:t>
      </w:r>
      <w:r>
        <w:rPr>
          <w:spacing w:val="-18"/>
        </w:rPr>
        <w:t xml:space="preserve"> </w:t>
      </w:r>
      <w:r>
        <w:t>звучанием</w:t>
      </w:r>
      <w:r>
        <w:rPr>
          <w:spacing w:val="-11"/>
        </w:rPr>
        <w:t xml:space="preserve"> </w:t>
      </w:r>
      <w:r>
        <w:rPr>
          <w:spacing w:val="-2"/>
        </w:rPr>
        <w:t>колоколов;</w:t>
      </w:r>
    </w:p>
    <w:p w:rsidR="007A46EE" w:rsidRDefault="009E1D98">
      <w:pPr>
        <w:pStyle w:val="a3"/>
        <w:spacing w:before="158" w:line="362" w:lineRule="auto"/>
        <w:ind w:right="159" w:firstLine="850"/>
      </w:pPr>
      <w:r>
        <w:t>диалог с учителем о традициях изготовления колоколов, значении колокольного звона;</w:t>
      </w:r>
    </w:p>
    <w:p w:rsidR="007A46EE" w:rsidRDefault="009E1D98">
      <w:pPr>
        <w:pStyle w:val="a3"/>
        <w:spacing w:line="319" w:lineRule="exact"/>
        <w:ind w:left="1275"/>
      </w:pPr>
      <w:r>
        <w:t>знакомство</w:t>
      </w:r>
      <w:r>
        <w:rPr>
          <w:spacing w:val="-1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видами</w:t>
      </w:r>
      <w:r>
        <w:rPr>
          <w:spacing w:val="-15"/>
        </w:rPr>
        <w:t xml:space="preserve"> </w:t>
      </w:r>
      <w:r>
        <w:t>колоко</w:t>
      </w:r>
      <w:r>
        <w:t>льных</w:t>
      </w:r>
      <w:r>
        <w:rPr>
          <w:spacing w:val="-18"/>
        </w:rPr>
        <w:t xml:space="preserve"> </w:t>
      </w:r>
      <w:r>
        <w:rPr>
          <w:spacing w:val="-2"/>
        </w:rPr>
        <w:t>звонов;</w:t>
      </w:r>
    </w:p>
    <w:p w:rsidR="007A46EE" w:rsidRDefault="009E1D98">
      <w:pPr>
        <w:pStyle w:val="a3"/>
        <w:spacing w:before="158" w:line="360" w:lineRule="auto"/>
        <w:ind w:right="158" w:firstLine="850"/>
      </w:pPr>
      <w:r>
        <w:t>слушание музыки русских композиторов с ярко выраженным изобразительным элементом колокольности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7A46EE" w:rsidRDefault="009E1D98">
      <w:pPr>
        <w:pStyle w:val="a3"/>
        <w:spacing w:line="357" w:lineRule="auto"/>
        <w:ind w:right="147" w:firstLine="850"/>
      </w:pPr>
      <w:r>
        <w:t xml:space="preserve">выявление, обсуждение характера, выразительных средств, использованных </w:t>
      </w:r>
      <w:r>
        <w:rPr>
          <w:spacing w:val="-2"/>
        </w:rPr>
        <w:t>композитором;</w:t>
      </w:r>
    </w:p>
    <w:p w:rsidR="007A46EE" w:rsidRDefault="009E1D98">
      <w:pPr>
        <w:pStyle w:val="a3"/>
        <w:spacing w:before="4" w:line="364" w:lineRule="auto"/>
        <w:ind w:left="1275" w:right="149"/>
      </w:pPr>
      <w:r>
        <w:t>двигательная импровизация – имитация движений звонаря на колокольне; ритмические</w:t>
      </w:r>
      <w:r>
        <w:rPr>
          <w:spacing w:val="64"/>
        </w:rPr>
        <w:t xml:space="preserve">  </w:t>
      </w:r>
      <w:r>
        <w:t>и</w:t>
      </w:r>
      <w:r>
        <w:rPr>
          <w:spacing w:val="63"/>
        </w:rPr>
        <w:t xml:space="preserve">  </w:t>
      </w:r>
      <w:r>
        <w:t>артикуляционные</w:t>
      </w:r>
      <w:r>
        <w:rPr>
          <w:spacing w:val="66"/>
        </w:rPr>
        <w:t xml:space="preserve">  </w:t>
      </w:r>
      <w:r>
        <w:t>упражнения</w:t>
      </w:r>
      <w:r>
        <w:rPr>
          <w:spacing w:val="64"/>
        </w:rPr>
        <w:t xml:space="preserve">  </w:t>
      </w:r>
      <w:r>
        <w:t>на</w:t>
      </w:r>
      <w:r>
        <w:rPr>
          <w:spacing w:val="63"/>
        </w:rPr>
        <w:t xml:space="preserve">  </w:t>
      </w:r>
      <w:r>
        <w:t>основе</w:t>
      </w:r>
      <w:r>
        <w:rPr>
          <w:spacing w:val="63"/>
        </w:rPr>
        <w:t xml:space="preserve">  </w:t>
      </w:r>
      <w:r>
        <w:t>звонарских</w:t>
      </w:r>
    </w:p>
    <w:p w:rsidR="007A46EE" w:rsidRDefault="009E1D98">
      <w:pPr>
        <w:pStyle w:val="a3"/>
        <w:spacing w:line="313" w:lineRule="exact"/>
        <w:jc w:val="left"/>
      </w:pPr>
      <w:r>
        <w:rPr>
          <w:spacing w:val="-2"/>
        </w:rPr>
        <w:t>приговорок;</w:t>
      </w:r>
    </w:p>
    <w:p w:rsidR="007A46EE" w:rsidRDefault="009E1D98">
      <w:pPr>
        <w:pStyle w:val="a3"/>
        <w:spacing w:before="158"/>
        <w:ind w:left="1275"/>
        <w:jc w:val="left"/>
      </w:pPr>
      <w:r>
        <w:t>вариативно:</w:t>
      </w:r>
      <w:r>
        <w:rPr>
          <w:spacing w:val="-18"/>
        </w:rPr>
        <w:t xml:space="preserve"> </w:t>
      </w:r>
      <w:r>
        <w:t>просмотр</w:t>
      </w:r>
      <w:r>
        <w:rPr>
          <w:spacing w:val="-17"/>
        </w:rPr>
        <w:t xml:space="preserve"> </w:t>
      </w:r>
      <w:r>
        <w:t>документального</w:t>
      </w:r>
      <w:r>
        <w:rPr>
          <w:spacing w:val="-18"/>
        </w:rPr>
        <w:t xml:space="preserve"> </w:t>
      </w:r>
      <w:r>
        <w:t>фильма</w:t>
      </w:r>
      <w:r>
        <w:rPr>
          <w:spacing w:val="-14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rPr>
          <w:spacing w:val="-2"/>
        </w:rPr>
        <w:t>колоколах;</w:t>
      </w:r>
    </w:p>
    <w:p w:rsidR="007A46EE" w:rsidRDefault="009E1D98">
      <w:pPr>
        <w:pStyle w:val="a3"/>
        <w:tabs>
          <w:tab w:val="left" w:pos="2806"/>
          <w:tab w:val="left" w:pos="4415"/>
          <w:tab w:val="left" w:pos="4895"/>
          <w:tab w:val="left" w:pos="6595"/>
          <w:tab w:val="left" w:pos="8233"/>
          <w:tab w:val="left" w:pos="8871"/>
        </w:tabs>
        <w:spacing w:before="163"/>
        <w:ind w:left="1275"/>
        <w:jc w:val="left"/>
      </w:pPr>
      <w:r>
        <w:rPr>
          <w:spacing w:val="-2"/>
        </w:rPr>
        <w:t>сочинение,</w:t>
      </w:r>
      <w:r>
        <w:tab/>
      </w:r>
      <w:r>
        <w:rPr>
          <w:spacing w:val="-2"/>
        </w:rPr>
        <w:t>исполнение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фортепиано,</w:t>
      </w:r>
      <w:r>
        <w:tab/>
      </w:r>
      <w:r>
        <w:rPr>
          <w:spacing w:val="-2"/>
        </w:rPr>
        <w:t>синтезаторе</w:t>
      </w:r>
      <w:r>
        <w:tab/>
      </w:r>
      <w:r>
        <w:rPr>
          <w:spacing w:val="-5"/>
        </w:rPr>
        <w:t>или</w:t>
      </w:r>
      <w:r>
        <w:tab/>
      </w:r>
      <w:r>
        <w:rPr>
          <w:spacing w:val="-2"/>
        </w:rPr>
        <w:t>металлофонах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jc w:val="left"/>
      </w:pPr>
      <w:r>
        <w:rPr>
          <w:spacing w:val="-2"/>
        </w:rPr>
        <w:t>композиции</w:t>
      </w:r>
      <w:r>
        <w:rPr>
          <w:spacing w:val="-4"/>
        </w:rPr>
        <w:t xml:space="preserve"> </w:t>
      </w:r>
      <w:r>
        <w:rPr>
          <w:spacing w:val="-2"/>
        </w:rPr>
        <w:t>(импровизации),</w:t>
      </w:r>
      <w:r>
        <w:rPr>
          <w:spacing w:val="-1"/>
        </w:rPr>
        <w:t xml:space="preserve"> </w:t>
      </w:r>
      <w:r>
        <w:rPr>
          <w:spacing w:val="-2"/>
        </w:rPr>
        <w:t>имитирующей</w:t>
      </w:r>
      <w:r>
        <w:rPr>
          <w:spacing w:val="-3"/>
        </w:rPr>
        <w:t xml:space="preserve"> </w:t>
      </w:r>
      <w:r>
        <w:rPr>
          <w:spacing w:val="-2"/>
        </w:rPr>
        <w:t>звучание</w:t>
      </w:r>
      <w:r>
        <w:rPr>
          <w:spacing w:val="-3"/>
        </w:rPr>
        <w:t xml:space="preserve"> </w:t>
      </w:r>
      <w:r>
        <w:rPr>
          <w:spacing w:val="-2"/>
        </w:rPr>
        <w:t>колоколов.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spacing w:before="168"/>
        <w:ind w:left="2328" w:hanging="1053"/>
      </w:pPr>
      <w:bookmarkStart w:id="63" w:name="30.6.5.2._Песни_верующих."/>
      <w:bookmarkEnd w:id="63"/>
      <w:r>
        <w:rPr>
          <w:spacing w:val="-2"/>
        </w:rPr>
        <w:t>Песни</w:t>
      </w:r>
      <w:r>
        <w:rPr>
          <w:spacing w:val="-9"/>
        </w:rPr>
        <w:t xml:space="preserve"> </w:t>
      </w:r>
      <w:r>
        <w:rPr>
          <w:spacing w:val="-2"/>
        </w:rPr>
        <w:t>верующих.</w:t>
      </w:r>
    </w:p>
    <w:p w:rsidR="007A46EE" w:rsidRDefault="009E1D98">
      <w:pPr>
        <w:pStyle w:val="a3"/>
        <w:spacing w:before="153" w:line="357" w:lineRule="auto"/>
        <w:ind w:firstLine="850"/>
        <w:jc w:val="left"/>
      </w:pPr>
      <w:r>
        <w:t>Содержание:</w:t>
      </w:r>
      <w:r>
        <w:rPr>
          <w:spacing w:val="-13"/>
        </w:rPr>
        <w:t xml:space="preserve"> </w:t>
      </w:r>
      <w:r>
        <w:t>молитва,</w:t>
      </w:r>
      <w:r>
        <w:rPr>
          <w:spacing w:val="-3"/>
        </w:rPr>
        <w:t xml:space="preserve"> </w:t>
      </w:r>
      <w:r>
        <w:t>хорал,</w:t>
      </w:r>
      <w:r>
        <w:rPr>
          <w:spacing w:val="-6"/>
        </w:rPr>
        <w:t xml:space="preserve"> </w:t>
      </w:r>
      <w:r>
        <w:t>песнопение,</w:t>
      </w:r>
      <w:r>
        <w:rPr>
          <w:spacing w:val="-6"/>
        </w:rPr>
        <w:t xml:space="preserve"> </w:t>
      </w:r>
      <w:r>
        <w:t>духовный</w:t>
      </w:r>
      <w:r>
        <w:rPr>
          <w:spacing w:val="-9"/>
        </w:rPr>
        <w:t xml:space="preserve"> </w:t>
      </w:r>
      <w:r>
        <w:t>стих.</w:t>
      </w:r>
      <w:r>
        <w:rPr>
          <w:spacing w:val="-6"/>
        </w:rPr>
        <w:t xml:space="preserve"> </w:t>
      </w:r>
      <w:r>
        <w:t>Образы</w:t>
      </w:r>
      <w:r>
        <w:rPr>
          <w:spacing w:val="-8"/>
        </w:rPr>
        <w:t xml:space="preserve"> </w:t>
      </w:r>
      <w:r>
        <w:t>духовной музыки в творчестве композиторов-классиков.</w:t>
      </w:r>
    </w:p>
    <w:p w:rsidR="007A46EE" w:rsidRDefault="009E1D98">
      <w:pPr>
        <w:pStyle w:val="a3"/>
        <w:spacing w:before="1"/>
        <w:ind w:left="1275"/>
        <w:jc w:val="left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68" w:line="355" w:lineRule="auto"/>
        <w:ind w:firstLine="850"/>
        <w:jc w:val="left"/>
      </w:pPr>
      <w:r>
        <w:t>слушание,</w:t>
      </w:r>
      <w:r>
        <w:rPr>
          <w:spacing w:val="32"/>
        </w:rPr>
        <w:t xml:space="preserve"> </w:t>
      </w:r>
      <w:r>
        <w:t>разучивание,</w:t>
      </w:r>
      <w:r>
        <w:rPr>
          <w:spacing w:val="32"/>
        </w:rPr>
        <w:t xml:space="preserve"> </w:t>
      </w:r>
      <w:r>
        <w:t>исполнение</w:t>
      </w:r>
      <w:r>
        <w:rPr>
          <w:spacing w:val="31"/>
        </w:rPr>
        <w:t xml:space="preserve"> </w:t>
      </w:r>
      <w:r>
        <w:t>вокальных произведений</w:t>
      </w:r>
      <w:r>
        <w:rPr>
          <w:spacing w:val="30"/>
        </w:rPr>
        <w:t xml:space="preserve"> </w:t>
      </w:r>
      <w:r>
        <w:t xml:space="preserve">религиозного </w:t>
      </w:r>
      <w:r>
        <w:rPr>
          <w:spacing w:val="-2"/>
        </w:rPr>
        <w:t>содержания;</w:t>
      </w:r>
    </w:p>
    <w:p w:rsidR="007A46EE" w:rsidRDefault="009E1D98">
      <w:pPr>
        <w:pStyle w:val="a3"/>
        <w:spacing w:before="7" w:line="364" w:lineRule="auto"/>
        <w:ind w:firstLine="850"/>
        <w:jc w:val="left"/>
      </w:pPr>
      <w:r>
        <w:t>диалог с учителем</w:t>
      </w:r>
      <w:r>
        <w:rPr>
          <w:spacing w:val="29"/>
        </w:rPr>
        <w:t xml:space="preserve"> </w:t>
      </w:r>
      <w:r>
        <w:t>о характере</w:t>
      </w:r>
      <w:r>
        <w:rPr>
          <w:spacing w:val="29"/>
        </w:rPr>
        <w:t xml:space="preserve"> </w:t>
      </w:r>
      <w:r>
        <w:t>музыки,</w:t>
      </w:r>
      <w:r>
        <w:rPr>
          <w:spacing w:val="29"/>
        </w:rPr>
        <w:t xml:space="preserve"> </w:t>
      </w:r>
      <w:r>
        <w:t>манере исполнения,</w:t>
      </w:r>
      <w:r>
        <w:rPr>
          <w:spacing w:val="29"/>
        </w:rPr>
        <w:t xml:space="preserve"> </w:t>
      </w:r>
      <w:r>
        <w:t xml:space="preserve">выразительных </w:t>
      </w:r>
      <w:r>
        <w:rPr>
          <w:spacing w:val="-2"/>
        </w:rPr>
        <w:t>средствах;</w:t>
      </w:r>
    </w:p>
    <w:p w:rsidR="007A46EE" w:rsidRDefault="009E1D98">
      <w:pPr>
        <w:pStyle w:val="a3"/>
        <w:spacing w:line="362" w:lineRule="auto"/>
        <w:ind w:firstLine="850"/>
        <w:jc w:val="left"/>
      </w:pPr>
      <w:r>
        <w:t>з</w:t>
      </w:r>
      <w:r>
        <w:t>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произведениями</w:t>
      </w:r>
      <w:r>
        <w:rPr>
          <w:spacing w:val="40"/>
        </w:rPr>
        <w:t xml:space="preserve"> </w:t>
      </w:r>
      <w:r>
        <w:t>светской</w:t>
      </w:r>
      <w:r>
        <w:rPr>
          <w:spacing w:val="40"/>
        </w:rPr>
        <w:t xml:space="preserve"> </w:t>
      </w:r>
      <w:r>
        <w:t>музыки,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воплощены</w:t>
      </w:r>
      <w:r>
        <w:rPr>
          <w:spacing w:val="40"/>
        </w:rPr>
        <w:t xml:space="preserve"> </w:t>
      </w:r>
      <w:r>
        <w:t>молитвенные интонации, используется хоральный склад звучания;</w:t>
      </w:r>
    </w:p>
    <w:p w:rsidR="007A46EE" w:rsidRDefault="009E1D98">
      <w:pPr>
        <w:pStyle w:val="a3"/>
        <w:spacing w:line="362" w:lineRule="auto"/>
        <w:ind w:left="1275" w:right="1069"/>
        <w:jc w:val="left"/>
      </w:pPr>
      <w:r>
        <w:t>вариативно:</w:t>
      </w:r>
      <w:r>
        <w:rPr>
          <w:spacing w:val="-18"/>
        </w:rPr>
        <w:t xml:space="preserve"> </w:t>
      </w:r>
      <w:r>
        <w:t>просмотр</w:t>
      </w:r>
      <w:r>
        <w:rPr>
          <w:spacing w:val="-17"/>
        </w:rPr>
        <w:t xml:space="preserve"> </w:t>
      </w:r>
      <w:r>
        <w:t>документального</w:t>
      </w:r>
      <w:r>
        <w:rPr>
          <w:spacing w:val="-12"/>
        </w:rPr>
        <w:t xml:space="preserve"> </w:t>
      </w:r>
      <w:r>
        <w:t>фильма</w:t>
      </w:r>
      <w:r>
        <w:rPr>
          <w:spacing w:val="-15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значении</w:t>
      </w:r>
      <w:r>
        <w:rPr>
          <w:spacing w:val="-17"/>
        </w:rPr>
        <w:t xml:space="preserve"> </w:t>
      </w:r>
      <w:r>
        <w:t>молитвы; рисование по мотивам прослушанных музыкальных произведений.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ind w:left="2328" w:hanging="1053"/>
      </w:pPr>
      <w:bookmarkStart w:id="64" w:name="30.6.5.3._Инструментальная_музыка_в_церк"/>
      <w:bookmarkEnd w:id="64"/>
      <w:r>
        <w:rPr>
          <w:spacing w:val="-2"/>
        </w:rPr>
        <w:t>Инструментальная</w:t>
      </w:r>
      <w:r>
        <w:rPr>
          <w:spacing w:val="-9"/>
        </w:rPr>
        <w:t xml:space="preserve"> </w:t>
      </w:r>
      <w:r>
        <w:rPr>
          <w:spacing w:val="-2"/>
        </w:rPr>
        <w:t>музыка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6"/>
        </w:rPr>
        <w:t xml:space="preserve"> </w:t>
      </w:r>
      <w:r>
        <w:rPr>
          <w:spacing w:val="-2"/>
        </w:rPr>
        <w:t>церкви.</w:t>
      </w:r>
    </w:p>
    <w:p w:rsidR="007A46EE" w:rsidRDefault="009E1D98">
      <w:pPr>
        <w:pStyle w:val="a3"/>
        <w:spacing w:before="135" w:line="362" w:lineRule="auto"/>
        <w:ind w:left="1275" w:right="1069"/>
        <w:jc w:val="left"/>
      </w:pPr>
      <w:r>
        <w:t>Содержание:</w:t>
      </w:r>
      <w:r>
        <w:rPr>
          <w:spacing w:val="-18"/>
        </w:rPr>
        <w:t xml:space="preserve"> </w:t>
      </w:r>
      <w:r>
        <w:t>орган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богослужении.</w:t>
      </w:r>
      <w:r>
        <w:rPr>
          <w:spacing w:val="-8"/>
        </w:rPr>
        <w:t xml:space="preserve"> </w:t>
      </w:r>
      <w:r>
        <w:t>Творчество</w:t>
      </w:r>
      <w:r>
        <w:rPr>
          <w:spacing w:val="-6"/>
        </w:rPr>
        <w:t xml:space="preserve"> </w:t>
      </w:r>
      <w:r>
        <w:t>И.С.</w:t>
      </w:r>
      <w:r>
        <w:rPr>
          <w:spacing w:val="-5"/>
        </w:rPr>
        <w:t xml:space="preserve"> </w:t>
      </w:r>
      <w:r>
        <w:t>Баха. Виды деятельности обучающихся:</w:t>
      </w:r>
    </w:p>
    <w:p w:rsidR="007A46EE" w:rsidRDefault="009E1D98">
      <w:pPr>
        <w:pStyle w:val="a3"/>
        <w:spacing w:line="362" w:lineRule="auto"/>
        <w:ind w:right="161" w:firstLine="850"/>
      </w:pPr>
      <w:r>
        <w:t>чтение учебных и художественных текстов, посвящённых истории создания, устройству органа, его роли в католическом и протеста</w:t>
      </w:r>
      <w:r>
        <w:t>нтском богослужении;</w:t>
      </w:r>
    </w:p>
    <w:p w:rsidR="007A46EE" w:rsidRDefault="009E1D98">
      <w:pPr>
        <w:pStyle w:val="a3"/>
        <w:ind w:left="1275"/>
      </w:pPr>
      <w:r>
        <w:t>ответы</w:t>
      </w:r>
      <w:r>
        <w:rPr>
          <w:spacing w:val="-1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вопросы</w:t>
      </w:r>
      <w:r>
        <w:rPr>
          <w:spacing w:val="-7"/>
        </w:rPr>
        <w:t xml:space="preserve"> </w:t>
      </w:r>
      <w:r>
        <w:rPr>
          <w:spacing w:val="-2"/>
        </w:rPr>
        <w:t>учителя;</w:t>
      </w:r>
    </w:p>
    <w:p w:rsidR="007A46EE" w:rsidRDefault="009E1D98">
      <w:pPr>
        <w:pStyle w:val="a3"/>
        <w:spacing w:before="148"/>
        <w:ind w:left="1275"/>
      </w:pPr>
      <w:r>
        <w:t>слушание</w:t>
      </w:r>
      <w:r>
        <w:rPr>
          <w:spacing w:val="-18"/>
        </w:rPr>
        <w:t xml:space="preserve"> </w:t>
      </w:r>
      <w:r>
        <w:t>органной</w:t>
      </w:r>
      <w:r>
        <w:rPr>
          <w:spacing w:val="-17"/>
        </w:rPr>
        <w:t xml:space="preserve"> </w:t>
      </w:r>
      <w:r>
        <w:t>музыки</w:t>
      </w:r>
      <w:r>
        <w:rPr>
          <w:spacing w:val="-11"/>
        </w:rPr>
        <w:t xml:space="preserve"> </w:t>
      </w:r>
      <w:r>
        <w:t>И.С.</w:t>
      </w:r>
      <w:r>
        <w:rPr>
          <w:spacing w:val="-12"/>
        </w:rPr>
        <w:t xml:space="preserve"> </w:t>
      </w:r>
      <w:r>
        <w:rPr>
          <w:spacing w:val="-4"/>
        </w:rPr>
        <w:t>Баха;</w:t>
      </w:r>
    </w:p>
    <w:p w:rsidR="007A46EE" w:rsidRDefault="009E1D98">
      <w:pPr>
        <w:pStyle w:val="a3"/>
        <w:spacing w:before="163" w:line="362" w:lineRule="auto"/>
        <w:ind w:right="138" w:firstLine="850"/>
      </w:pPr>
      <w:r>
        <w:t>описание впечатления от восприятия, характеристика музыкально- выразительных средств;</w:t>
      </w:r>
    </w:p>
    <w:p w:rsidR="007A46EE" w:rsidRDefault="009E1D98">
      <w:pPr>
        <w:pStyle w:val="a3"/>
        <w:spacing w:line="314" w:lineRule="exact"/>
        <w:ind w:left="1275"/>
      </w:pPr>
      <w:r>
        <w:t>игровая</w:t>
      </w:r>
      <w:r>
        <w:rPr>
          <w:spacing w:val="-12"/>
        </w:rPr>
        <w:t xml:space="preserve"> </w:t>
      </w:r>
      <w:r>
        <w:t>имитация</w:t>
      </w:r>
      <w:r>
        <w:rPr>
          <w:spacing w:val="-11"/>
        </w:rPr>
        <w:t xml:space="preserve"> </w:t>
      </w:r>
      <w:r>
        <w:t>особенностей</w:t>
      </w:r>
      <w:r>
        <w:rPr>
          <w:spacing w:val="-16"/>
        </w:rPr>
        <w:t xml:space="preserve"> </w:t>
      </w:r>
      <w:r>
        <w:t>игры</w:t>
      </w:r>
      <w:r>
        <w:rPr>
          <w:spacing w:val="-1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органе</w:t>
      </w:r>
      <w:r>
        <w:rPr>
          <w:spacing w:val="-11"/>
        </w:rPr>
        <w:t xml:space="preserve"> </w:t>
      </w:r>
      <w:r>
        <w:t>(во</w:t>
      </w:r>
      <w:r>
        <w:rPr>
          <w:spacing w:val="-17"/>
        </w:rPr>
        <w:t xml:space="preserve"> </w:t>
      </w:r>
      <w:r>
        <w:t>время</w:t>
      </w:r>
      <w:r>
        <w:rPr>
          <w:spacing w:val="-12"/>
        </w:rPr>
        <w:t xml:space="preserve"> </w:t>
      </w:r>
      <w:r>
        <w:rPr>
          <w:spacing w:val="-2"/>
        </w:rPr>
        <w:t>слушания);</w:t>
      </w:r>
    </w:p>
    <w:p w:rsidR="007A46EE" w:rsidRDefault="009E1D98">
      <w:pPr>
        <w:pStyle w:val="a3"/>
        <w:spacing w:before="159" w:line="357" w:lineRule="auto"/>
        <w:ind w:right="141" w:firstLine="850"/>
      </w:pPr>
      <w:r>
        <w:t>звуковое исследовани</w:t>
      </w:r>
      <w:r>
        <w:t>е – исполнение (учителем) на синтезаторе знакомых музыкальных произведений тембром органа;</w:t>
      </w:r>
    </w:p>
    <w:p w:rsidR="007A46EE" w:rsidRDefault="009E1D98">
      <w:pPr>
        <w:pStyle w:val="a3"/>
        <w:spacing w:before="5"/>
        <w:ind w:left="1275"/>
      </w:pPr>
      <w:r>
        <w:rPr>
          <w:spacing w:val="-2"/>
        </w:rPr>
        <w:t>наблюдение</w:t>
      </w:r>
      <w:r>
        <w:rPr>
          <w:spacing w:val="-4"/>
        </w:rPr>
        <w:t xml:space="preserve"> </w:t>
      </w:r>
      <w:r>
        <w:rPr>
          <w:spacing w:val="-2"/>
        </w:rPr>
        <w:t>за</w:t>
      </w:r>
      <w:r>
        <w:t xml:space="preserve"> </w:t>
      </w:r>
      <w:r>
        <w:rPr>
          <w:spacing w:val="-2"/>
        </w:rPr>
        <w:t>трансформацией</w:t>
      </w:r>
      <w:r>
        <w:rPr>
          <w:spacing w:val="-5"/>
        </w:rPr>
        <w:t xml:space="preserve"> </w:t>
      </w:r>
      <w:r>
        <w:rPr>
          <w:spacing w:val="-2"/>
        </w:rPr>
        <w:t>музыкального</w:t>
      </w:r>
      <w:r>
        <w:rPr>
          <w:spacing w:val="-4"/>
        </w:rPr>
        <w:t xml:space="preserve"> </w:t>
      </w:r>
      <w:r>
        <w:rPr>
          <w:spacing w:val="-2"/>
        </w:rPr>
        <w:t>образа;</w:t>
      </w:r>
    </w:p>
    <w:p w:rsidR="007A46EE" w:rsidRDefault="009E1D98">
      <w:pPr>
        <w:pStyle w:val="a3"/>
        <w:spacing w:before="158" w:line="362" w:lineRule="auto"/>
        <w:ind w:right="145" w:firstLine="850"/>
      </w:pPr>
      <w:r>
        <w:t>вариативно: посещение концерта органной музыки; рассматривание иллюстраций,</w:t>
      </w:r>
      <w:r>
        <w:rPr>
          <w:spacing w:val="40"/>
        </w:rPr>
        <w:t xml:space="preserve"> </w:t>
      </w:r>
      <w:r>
        <w:t>изображений</w:t>
      </w:r>
      <w:r>
        <w:rPr>
          <w:spacing w:val="40"/>
        </w:rPr>
        <w:t xml:space="preserve"> </w:t>
      </w:r>
      <w:r>
        <w:t>органа;</w:t>
      </w:r>
      <w:r>
        <w:rPr>
          <w:spacing w:val="40"/>
        </w:rPr>
        <w:t xml:space="preserve"> </w:t>
      </w:r>
      <w:r>
        <w:t>проблемная</w:t>
      </w:r>
      <w:r>
        <w:rPr>
          <w:spacing w:val="40"/>
        </w:rPr>
        <w:t xml:space="preserve"> </w:t>
      </w:r>
      <w:r>
        <w:t>ситуация</w:t>
      </w:r>
      <w:r>
        <w:rPr>
          <w:spacing w:val="8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выдвижение</w:t>
      </w:r>
      <w:r>
        <w:rPr>
          <w:spacing w:val="40"/>
        </w:rPr>
        <w:t xml:space="preserve"> </w:t>
      </w:r>
      <w:r>
        <w:t>гипотез</w:t>
      </w:r>
      <w:r>
        <w:rPr>
          <w:spacing w:val="80"/>
        </w:rPr>
        <w:t xml:space="preserve"> </w:t>
      </w:r>
      <w:r>
        <w:t>о принципах работы этого музыкального инструмента; просмотр познавательного фильма</w:t>
      </w:r>
      <w:r>
        <w:rPr>
          <w:spacing w:val="78"/>
        </w:rPr>
        <w:t xml:space="preserve">  </w:t>
      </w:r>
      <w:r>
        <w:t>об</w:t>
      </w:r>
      <w:r>
        <w:rPr>
          <w:spacing w:val="78"/>
        </w:rPr>
        <w:t xml:space="preserve">  </w:t>
      </w:r>
      <w:r>
        <w:t>органе;</w:t>
      </w:r>
      <w:r>
        <w:rPr>
          <w:spacing w:val="77"/>
        </w:rPr>
        <w:t xml:space="preserve">  </w:t>
      </w:r>
      <w:r>
        <w:t>литературное,</w:t>
      </w:r>
      <w:r>
        <w:rPr>
          <w:spacing w:val="79"/>
        </w:rPr>
        <w:t xml:space="preserve">  </w:t>
      </w:r>
      <w:r>
        <w:t>художественное</w:t>
      </w:r>
      <w:r>
        <w:rPr>
          <w:spacing w:val="78"/>
        </w:rPr>
        <w:t xml:space="preserve">  </w:t>
      </w:r>
      <w:r>
        <w:t>творчество</w:t>
      </w:r>
      <w:r>
        <w:rPr>
          <w:spacing w:val="77"/>
        </w:rPr>
        <w:t xml:space="preserve">  </w:t>
      </w:r>
      <w:r>
        <w:t>на</w:t>
      </w:r>
      <w:r>
        <w:rPr>
          <w:spacing w:val="78"/>
        </w:rPr>
        <w:t xml:space="preserve">  </w:t>
      </w:r>
      <w:r>
        <w:t>основе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rPr>
          <w:spacing w:val="-2"/>
        </w:rPr>
        <w:t>музыкальных</w:t>
      </w:r>
      <w:r>
        <w:rPr>
          <w:spacing w:val="-10"/>
        </w:rPr>
        <w:t xml:space="preserve"> </w:t>
      </w:r>
      <w:r>
        <w:rPr>
          <w:spacing w:val="-2"/>
        </w:rPr>
        <w:t>впечатлений</w:t>
      </w:r>
      <w:r>
        <w:rPr>
          <w:spacing w:val="1"/>
        </w:rPr>
        <w:t xml:space="preserve"> </w:t>
      </w:r>
      <w:r>
        <w:rPr>
          <w:spacing w:val="-2"/>
        </w:rPr>
        <w:t>от</w:t>
      </w:r>
      <w:r>
        <w:rPr>
          <w:spacing w:val="-4"/>
        </w:rPr>
        <w:t xml:space="preserve"> </w:t>
      </w:r>
      <w:r>
        <w:rPr>
          <w:spacing w:val="-2"/>
        </w:rPr>
        <w:t>восприятия</w:t>
      </w:r>
      <w:r>
        <w:rPr>
          <w:spacing w:val="3"/>
        </w:rPr>
        <w:t xml:space="preserve"> </w:t>
      </w:r>
      <w:r>
        <w:rPr>
          <w:spacing w:val="-2"/>
        </w:rPr>
        <w:t>органной</w:t>
      </w:r>
      <w:r>
        <w:t xml:space="preserve"> </w:t>
      </w:r>
      <w:r>
        <w:rPr>
          <w:spacing w:val="-2"/>
        </w:rPr>
        <w:t>музыки.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spacing w:before="168"/>
        <w:ind w:left="2328" w:hanging="1053"/>
        <w:jc w:val="both"/>
      </w:pPr>
      <w:bookmarkStart w:id="65" w:name="30.6.5.4._Искусство_Русской_православной"/>
      <w:bookmarkEnd w:id="65"/>
      <w:r>
        <w:rPr>
          <w:spacing w:val="-2"/>
        </w:rPr>
        <w:t>Искусство</w:t>
      </w:r>
      <w:r>
        <w:rPr>
          <w:spacing w:val="-16"/>
        </w:rPr>
        <w:t xml:space="preserve"> </w:t>
      </w:r>
      <w:r>
        <w:rPr>
          <w:spacing w:val="-2"/>
        </w:rPr>
        <w:t>Русской</w:t>
      </w:r>
      <w:r>
        <w:rPr>
          <w:spacing w:val="-6"/>
        </w:rPr>
        <w:t xml:space="preserve"> </w:t>
      </w:r>
      <w:r>
        <w:rPr>
          <w:spacing w:val="-2"/>
        </w:rPr>
        <w:t>православной</w:t>
      </w:r>
      <w:r>
        <w:rPr>
          <w:spacing w:val="-6"/>
        </w:rPr>
        <w:t xml:space="preserve"> </w:t>
      </w:r>
      <w:r>
        <w:rPr>
          <w:spacing w:val="-2"/>
        </w:rPr>
        <w:t>церкви.</w:t>
      </w:r>
    </w:p>
    <w:p w:rsidR="007A46EE" w:rsidRDefault="009E1D98">
      <w:pPr>
        <w:pStyle w:val="a3"/>
        <w:spacing w:before="153" w:line="360" w:lineRule="auto"/>
        <w:ind w:right="159" w:firstLine="850"/>
      </w:pPr>
      <w:r>
        <w:t>Содержание: музыка в православном храме. Традиции исполнения, жанры (тропарь, стихира, величание и другие). Музыка и живопись, посвящённые святым. Образы Христа, Богородицы.</w:t>
      </w:r>
    </w:p>
    <w:p w:rsidR="007A46EE" w:rsidRDefault="009E1D98">
      <w:pPr>
        <w:pStyle w:val="a3"/>
        <w:spacing w:before="1"/>
        <w:ind w:left="1275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59" w:line="362" w:lineRule="auto"/>
        <w:ind w:right="154" w:firstLine="850"/>
      </w:pPr>
      <w:r>
        <w:t>разучивание, исполнен</w:t>
      </w:r>
      <w:r>
        <w:t>ие вокальных произведений религиозной тематики, сравнение церковных мелодий и народных песен, мелодий светской музыки;</w:t>
      </w:r>
    </w:p>
    <w:p w:rsidR="007A46EE" w:rsidRDefault="009E1D98">
      <w:pPr>
        <w:pStyle w:val="a3"/>
        <w:spacing w:line="319" w:lineRule="exact"/>
        <w:ind w:left="1275"/>
      </w:pPr>
      <w:r>
        <w:t>прослеживание</w:t>
      </w:r>
      <w:r>
        <w:rPr>
          <w:spacing w:val="-18"/>
        </w:rPr>
        <w:t xml:space="preserve"> </w:t>
      </w:r>
      <w:r>
        <w:t>исполняемых</w:t>
      </w:r>
      <w:r>
        <w:rPr>
          <w:spacing w:val="-17"/>
        </w:rPr>
        <w:t xml:space="preserve"> </w:t>
      </w:r>
      <w:r>
        <w:t>мелодий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нотной</w:t>
      </w:r>
      <w:r>
        <w:rPr>
          <w:spacing w:val="-16"/>
        </w:rPr>
        <w:t xml:space="preserve"> </w:t>
      </w:r>
      <w:r>
        <w:rPr>
          <w:spacing w:val="-2"/>
        </w:rPr>
        <w:t>записи;</w:t>
      </w:r>
    </w:p>
    <w:p w:rsidR="007A46EE" w:rsidRDefault="009E1D98">
      <w:pPr>
        <w:pStyle w:val="a3"/>
        <w:spacing w:before="158" w:line="362" w:lineRule="auto"/>
        <w:ind w:left="1275" w:right="148"/>
      </w:pPr>
      <w:r>
        <w:t>анализ</w:t>
      </w:r>
      <w:r>
        <w:rPr>
          <w:spacing w:val="-1"/>
        </w:rPr>
        <w:t xml:space="preserve"> </w:t>
      </w:r>
      <w:r>
        <w:t>типа</w:t>
      </w:r>
      <w:r>
        <w:rPr>
          <w:spacing w:val="-1"/>
        </w:rPr>
        <w:t xml:space="preserve"> </w:t>
      </w:r>
      <w:r>
        <w:t>мелодического движения, особенностей ритма, темпа, динамики; сопоставление</w:t>
      </w:r>
      <w:r>
        <w:rPr>
          <w:spacing w:val="80"/>
        </w:rPr>
        <w:t xml:space="preserve"> </w:t>
      </w:r>
      <w:r>
        <w:t>произведений</w:t>
      </w:r>
      <w:r>
        <w:rPr>
          <w:spacing w:val="80"/>
        </w:rPr>
        <w:t xml:space="preserve"> </w:t>
      </w:r>
      <w:r>
        <w:t>музыки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живописи,</w:t>
      </w:r>
      <w:r>
        <w:rPr>
          <w:spacing w:val="80"/>
        </w:rPr>
        <w:t xml:space="preserve"> </w:t>
      </w:r>
      <w:r>
        <w:t>посвящённых</w:t>
      </w:r>
      <w:r>
        <w:rPr>
          <w:spacing w:val="80"/>
        </w:rPr>
        <w:t xml:space="preserve"> </w:t>
      </w:r>
      <w:r>
        <w:t>святым,</w:t>
      </w:r>
    </w:p>
    <w:p w:rsidR="007A46EE" w:rsidRDefault="009E1D98">
      <w:pPr>
        <w:pStyle w:val="a3"/>
        <w:spacing w:line="314" w:lineRule="exact"/>
      </w:pPr>
      <w:r>
        <w:t>Христу,</w:t>
      </w:r>
      <w:r>
        <w:rPr>
          <w:spacing w:val="-17"/>
        </w:rPr>
        <w:t xml:space="preserve"> </w:t>
      </w:r>
      <w:r>
        <w:rPr>
          <w:spacing w:val="-2"/>
        </w:rPr>
        <w:t>Богородице;</w:t>
      </w:r>
    </w:p>
    <w:p w:rsidR="007A46EE" w:rsidRDefault="009E1D98">
      <w:pPr>
        <w:pStyle w:val="a3"/>
        <w:spacing w:before="163" w:line="362" w:lineRule="auto"/>
        <w:ind w:right="166" w:firstLine="850"/>
      </w:pPr>
      <w:r>
        <w:t>вариативно: посещение храма; поиск в Интернете информации о Крещении Руси, святых, об иконах.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3"/>
        </w:tabs>
        <w:spacing w:line="320" w:lineRule="exact"/>
        <w:ind w:left="2323" w:hanging="1048"/>
        <w:jc w:val="both"/>
      </w:pPr>
      <w:bookmarkStart w:id="66" w:name="30.6.5.5._Религиозные_праздники."/>
      <w:bookmarkEnd w:id="66"/>
      <w:r>
        <w:rPr>
          <w:spacing w:val="-2"/>
        </w:rPr>
        <w:t>Религиозные</w:t>
      </w:r>
      <w:r>
        <w:rPr>
          <w:spacing w:val="-9"/>
        </w:rPr>
        <w:t xml:space="preserve"> </w:t>
      </w:r>
      <w:r>
        <w:rPr>
          <w:spacing w:val="-2"/>
        </w:rPr>
        <w:t>пра</w:t>
      </w:r>
      <w:r>
        <w:rPr>
          <w:spacing w:val="-2"/>
        </w:rPr>
        <w:t>здники.</w:t>
      </w:r>
    </w:p>
    <w:p w:rsidR="007A46EE" w:rsidRDefault="009E1D98">
      <w:pPr>
        <w:pStyle w:val="a3"/>
        <w:spacing w:before="153" w:line="360" w:lineRule="auto"/>
        <w:ind w:right="141" w:firstLine="850"/>
      </w:pPr>
      <w:r>
        <w:t>Содержание: 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 В рамках православной традиции возможно ра</w:t>
      </w:r>
      <w:r>
        <w:t>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</w:t>
      </w:r>
      <w:r>
        <w:rPr>
          <w:spacing w:val="80"/>
          <w:w w:val="150"/>
        </w:rPr>
        <w:t xml:space="preserve"> </w:t>
      </w:r>
      <w:r>
        <w:t>музыки</w:t>
      </w:r>
      <w:r>
        <w:rPr>
          <w:spacing w:val="80"/>
          <w:w w:val="150"/>
        </w:rPr>
        <w:t xml:space="preserve"> </w:t>
      </w:r>
      <w:r>
        <w:t>русских</w:t>
      </w:r>
      <w:r>
        <w:rPr>
          <w:spacing w:val="80"/>
          <w:w w:val="150"/>
        </w:rPr>
        <w:t xml:space="preserve"> </w:t>
      </w:r>
      <w:r>
        <w:t>композиторов-классиков</w:t>
      </w:r>
      <w:r>
        <w:rPr>
          <w:spacing w:val="80"/>
          <w:w w:val="150"/>
        </w:rPr>
        <w:t xml:space="preserve"> </w:t>
      </w:r>
      <w:r>
        <w:t>(С.В.</w:t>
      </w:r>
      <w:r>
        <w:rPr>
          <w:spacing w:val="80"/>
          <w:w w:val="150"/>
        </w:rPr>
        <w:t xml:space="preserve"> </w:t>
      </w:r>
      <w:r>
        <w:t>Рахманинов, П.И.</w:t>
      </w:r>
      <w:r>
        <w:t xml:space="preserve"> Чайковский и других композиторов).</w:t>
      </w:r>
    </w:p>
    <w:p w:rsidR="007A46EE" w:rsidRDefault="009E1D98">
      <w:pPr>
        <w:pStyle w:val="a3"/>
        <w:spacing w:before="2"/>
        <w:ind w:left="1275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tabs>
          <w:tab w:val="left" w:pos="2888"/>
          <w:tab w:val="left" w:pos="4958"/>
          <w:tab w:val="left" w:pos="6816"/>
          <w:tab w:val="left" w:pos="8847"/>
        </w:tabs>
        <w:spacing w:before="163" w:line="362" w:lineRule="auto"/>
        <w:ind w:right="171" w:firstLine="850"/>
        <w:jc w:val="left"/>
      </w:pPr>
      <w:r>
        <w:rPr>
          <w:spacing w:val="-2"/>
        </w:rPr>
        <w:t>слушание</w:t>
      </w:r>
      <w:r>
        <w:tab/>
      </w:r>
      <w:r>
        <w:rPr>
          <w:spacing w:val="-2"/>
        </w:rPr>
        <w:t>музыкальных</w:t>
      </w:r>
      <w:r>
        <w:tab/>
      </w:r>
      <w:r>
        <w:rPr>
          <w:spacing w:val="-2"/>
        </w:rPr>
        <w:t>фрагментов</w:t>
      </w:r>
      <w:r>
        <w:tab/>
      </w:r>
      <w:r>
        <w:rPr>
          <w:spacing w:val="-2"/>
        </w:rPr>
        <w:t>праздничных</w:t>
      </w:r>
      <w:r>
        <w:tab/>
      </w:r>
      <w:r>
        <w:rPr>
          <w:spacing w:val="-4"/>
        </w:rPr>
        <w:t xml:space="preserve">богослужений, </w:t>
      </w:r>
      <w:r>
        <w:t>определение характера музыки, её религиозного содержания;</w:t>
      </w:r>
    </w:p>
    <w:p w:rsidR="007A46EE" w:rsidRDefault="009E1D98">
      <w:pPr>
        <w:pStyle w:val="a3"/>
        <w:spacing w:line="357" w:lineRule="auto"/>
        <w:ind w:firstLine="850"/>
        <w:jc w:val="left"/>
      </w:pPr>
      <w:r>
        <w:t>разучивание</w:t>
      </w:r>
      <w:r>
        <w:rPr>
          <w:spacing w:val="40"/>
        </w:rPr>
        <w:t xml:space="preserve"> </w:t>
      </w:r>
      <w:r>
        <w:t>(с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нотного</w:t>
      </w:r>
      <w:r>
        <w:rPr>
          <w:spacing w:val="40"/>
        </w:rPr>
        <w:t xml:space="preserve"> </w:t>
      </w:r>
      <w:r>
        <w:t>текста),</w:t>
      </w:r>
      <w:r>
        <w:rPr>
          <w:spacing w:val="40"/>
        </w:rPr>
        <w:t xml:space="preserve"> </w:t>
      </w:r>
      <w:r>
        <w:t>исполнение</w:t>
      </w:r>
      <w:r>
        <w:rPr>
          <w:spacing w:val="40"/>
        </w:rPr>
        <w:t xml:space="preserve"> </w:t>
      </w:r>
      <w:r>
        <w:t>доступных вокал</w:t>
      </w:r>
      <w:r>
        <w:t>ьных произведений духовной музыки;</w:t>
      </w:r>
    </w:p>
    <w:p w:rsidR="007A46EE" w:rsidRDefault="009E1D98">
      <w:pPr>
        <w:pStyle w:val="a3"/>
        <w:tabs>
          <w:tab w:val="left" w:pos="2922"/>
          <w:tab w:val="left" w:pos="4261"/>
          <w:tab w:val="left" w:pos="5433"/>
          <w:tab w:val="left" w:pos="7349"/>
          <w:tab w:val="left" w:pos="9140"/>
        </w:tabs>
        <w:spacing w:before="3" w:line="357" w:lineRule="auto"/>
        <w:ind w:right="169" w:firstLine="850"/>
        <w:jc w:val="left"/>
      </w:pPr>
      <w:r>
        <w:rPr>
          <w:spacing w:val="-2"/>
        </w:rPr>
        <w:t>вариативно:</w:t>
      </w:r>
      <w:r>
        <w:tab/>
      </w:r>
      <w:r>
        <w:rPr>
          <w:spacing w:val="-2"/>
        </w:rPr>
        <w:t>просмотр</w:t>
      </w:r>
      <w:r>
        <w:tab/>
      </w:r>
      <w:r>
        <w:rPr>
          <w:spacing w:val="-2"/>
        </w:rPr>
        <w:t>фильма,</w:t>
      </w:r>
      <w:r>
        <w:tab/>
      </w:r>
      <w:r>
        <w:rPr>
          <w:spacing w:val="-2"/>
        </w:rPr>
        <w:t>посвящённого</w:t>
      </w:r>
      <w:r>
        <w:tab/>
      </w:r>
      <w:r>
        <w:rPr>
          <w:spacing w:val="-2"/>
        </w:rPr>
        <w:t>религиозным</w:t>
      </w:r>
      <w:r>
        <w:tab/>
      </w:r>
      <w:r>
        <w:rPr>
          <w:spacing w:val="-4"/>
        </w:rPr>
        <w:t xml:space="preserve">праздникам; </w:t>
      </w:r>
      <w:r>
        <w:t>посещение</w:t>
      </w:r>
      <w:r>
        <w:rPr>
          <w:spacing w:val="40"/>
        </w:rPr>
        <w:t xml:space="preserve"> </w:t>
      </w:r>
      <w:r>
        <w:t>концерта</w:t>
      </w:r>
      <w:r>
        <w:rPr>
          <w:spacing w:val="40"/>
        </w:rPr>
        <w:t xml:space="preserve"> </w:t>
      </w:r>
      <w:r>
        <w:t>духовной</w:t>
      </w:r>
      <w:r>
        <w:rPr>
          <w:spacing w:val="40"/>
        </w:rPr>
        <w:t xml:space="preserve"> </w:t>
      </w:r>
      <w:r>
        <w:t>музыки;</w:t>
      </w:r>
      <w:r>
        <w:rPr>
          <w:spacing w:val="40"/>
        </w:rPr>
        <w:t xml:space="preserve"> </w:t>
      </w:r>
      <w:r>
        <w:t>исследовательские</w:t>
      </w:r>
      <w:r>
        <w:rPr>
          <w:spacing w:val="40"/>
        </w:rPr>
        <w:t xml:space="preserve"> </w:t>
      </w:r>
      <w:r>
        <w:t>проекты,</w:t>
      </w:r>
      <w:r>
        <w:rPr>
          <w:spacing w:val="40"/>
        </w:rPr>
        <w:t xml:space="preserve"> </w:t>
      </w:r>
      <w:r>
        <w:t>посвящённые</w:t>
      </w:r>
    </w:p>
    <w:p w:rsidR="007A46EE" w:rsidRDefault="007A46EE">
      <w:pPr>
        <w:pStyle w:val="a3"/>
        <w:spacing w:line="357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rPr>
          <w:spacing w:val="-2"/>
        </w:rPr>
        <w:t>музыке</w:t>
      </w:r>
      <w:r>
        <w:t xml:space="preserve"> </w:t>
      </w:r>
      <w:r>
        <w:rPr>
          <w:spacing w:val="-2"/>
        </w:rPr>
        <w:t>религиозных</w:t>
      </w:r>
      <w:r>
        <w:rPr>
          <w:spacing w:val="-11"/>
        </w:rPr>
        <w:t xml:space="preserve"> </w:t>
      </w:r>
      <w:r>
        <w:rPr>
          <w:spacing w:val="-2"/>
        </w:rPr>
        <w:t>праздников.</w:t>
      </w:r>
    </w:p>
    <w:p w:rsidR="007A46EE" w:rsidRDefault="009E1D98">
      <w:pPr>
        <w:pStyle w:val="1"/>
        <w:numPr>
          <w:ilvl w:val="2"/>
          <w:numId w:val="80"/>
        </w:numPr>
        <w:tabs>
          <w:tab w:val="left" w:pos="2112"/>
        </w:tabs>
        <w:spacing w:before="168"/>
        <w:ind w:left="2112" w:hanging="837"/>
        <w:jc w:val="both"/>
      </w:pPr>
      <w:bookmarkStart w:id="67" w:name="30.6.6._Модуль_№_6_«Музыка_театра_и_кино"/>
      <w:bookmarkEnd w:id="67"/>
      <w:r>
        <w:t>Модуль</w:t>
      </w:r>
      <w:r>
        <w:rPr>
          <w:spacing w:val="-9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6</w:t>
      </w:r>
      <w:r>
        <w:rPr>
          <w:spacing w:val="-10"/>
        </w:rPr>
        <w:t xml:space="preserve"> </w:t>
      </w:r>
      <w:r>
        <w:t>«Музыка</w:t>
      </w:r>
      <w:r>
        <w:rPr>
          <w:spacing w:val="-10"/>
        </w:rPr>
        <w:t xml:space="preserve"> </w:t>
      </w:r>
      <w:r>
        <w:t>театра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кино».</w:t>
      </w:r>
    </w:p>
    <w:p w:rsidR="007A46EE" w:rsidRDefault="009E1D98">
      <w:pPr>
        <w:pStyle w:val="a3"/>
        <w:tabs>
          <w:tab w:val="left" w:pos="1214"/>
          <w:tab w:val="left" w:pos="2568"/>
          <w:tab w:val="left" w:pos="3596"/>
          <w:tab w:val="left" w:pos="4018"/>
          <w:tab w:val="left" w:pos="5008"/>
          <w:tab w:val="left" w:pos="5939"/>
          <w:tab w:val="left" w:pos="7903"/>
          <w:tab w:val="left" w:pos="8302"/>
        </w:tabs>
        <w:spacing w:before="153"/>
        <w:ind w:left="0" w:right="146"/>
        <w:jc w:val="right"/>
      </w:pPr>
      <w:r>
        <w:rPr>
          <w:spacing w:val="-2"/>
        </w:rPr>
        <w:t>Модуль</w:t>
      </w:r>
      <w:r>
        <w:tab/>
      </w:r>
      <w:r>
        <w:rPr>
          <w:spacing w:val="-2"/>
        </w:rPr>
        <w:t>«Музыка</w:t>
      </w:r>
      <w:r>
        <w:tab/>
      </w:r>
      <w:r>
        <w:rPr>
          <w:spacing w:val="-2"/>
        </w:rPr>
        <w:t>театра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кино»</w:t>
      </w:r>
      <w:r>
        <w:tab/>
      </w:r>
      <w:r>
        <w:rPr>
          <w:spacing w:val="-4"/>
        </w:rPr>
        <w:t>тесно</w:t>
      </w:r>
      <w:r>
        <w:tab/>
      </w:r>
      <w:r>
        <w:rPr>
          <w:spacing w:val="-2"/>
        </w:rPr>
        <w:t>переплетается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модулем</w:t>
      </w:r>
    </w:p>
    <w:p w:rsidR="007A46EE" w:rsidRDefault="009E1D98">
      <w:pPr>
        <w:pStyle w:val="a3"/>
        <w:spacing w:before="158"/>
        <w:ind w:left="202" w:right="135"/>
        <w:jc w:val="right"/>
      </w:pPr>
      <w:r>
        <w:t>«Классическая</w:t>
      </w:r>
      <w:r>
        <w:rPr>
          <w:spacing w:val="45"/>
          <w:w w:val="150"/>
        </w:rPr>
        <w:t xml:space="preserve"> </w:t>
      </w:r>
      <w:r>
        <w:t>музыка»,</w:t>
      </w:r>
      <w:r>
        <w:rPr>
          <w:spacing w:val="45"/>
          <w:w w:val="150"/>
        </w:rPr>
        <w:t xml:space="preserve"> </w:t>
      </w:r>
      <w:r>
        <w:t>может</w:t>
      </w:r>
      <w:r>
        <w:rPr>
          <w:spacing w:val="75"/>
        </w:rPr>
        <w:t xml:space="preserve"> </w:t>
      </w:r>
      <w:r>
        <w:t>стыковаться</w:t>
      </w:r>
      <w:r>
        <w:rPr>
          <w:spacing w:val="49"/>
          <w:w w:val="150"/>
        </w:rPr>
        <w:t xml:space="preserve"> </w:t>
      </w:r>
      <w:r>
        <w:t>по</w:t>
      </w:r>
      <w:r>
        <w:rPr>
          <w:spacing w:val="76"/>
        </w:rPr>
        <w:t xml:space="preserve"> </w:t>
      </w:r>
      <w:r>
        <w:t>ряду</w:t>
      </w:r>
      <w:r>
        <w:rPr>
          <w:spacing w:val="69"/>
        </w:rPr>
        <w:t xml:space="preserve"> </w:t>
      </w:r>
      <w:r>
        <w:t>произведений</w:t>
      </w:r>
      <w:r>
        <w:rPr>
          <w:spacing w:val="76"/>
        </w:rPr>
        <w:t xml:space="preserve"> </w:t>
      </w:r>
      <w:r>
        <w:t>с</w:t>
      </w:r>
      <w:r>
        <w:rPr>
          <w:spacing w:val="73"/>
        </w:rPr>
        <w:t xml:space="preserve"> </w:t>
      </w:r>
      <w:r>
        <w:rPr>
          <w:spacing w:val="-2"/>
        </w:rPr>
        <w:t>модулями</w:t>
      </w:r>
    </w:p>
    <w:p w:rsidR="007A46EE" w:rsidRDefault="009E1D98">
      <w:pPr>
        <w:pStyle w:val="a3"/>
        <w:spacing w:before="163" w:line="360" w:lineRule="auto"/>
        <w:ind w:right="154"/>
      </w:pPr>
      <w:r>
        <w:t>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</w:t>
      </w:r>
      <w:r>
        <w:t xml:space="preserve">ных театров, коллективный просмотр </w:t>
      </w:r>
      <w:r>
        <w:rPr>
          <w:spacing w:val="-2"/>
        </w:rPr>
        <w:t>фильмов.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3"/>
        </w:tabs>
        <w:spacing w:before="11"/>
        <w:ind w:left="2323" w:hanging="1048"/>
        <w:jc w:val="both"/>
      </w:pPr>
      <w:bookmarkStart w:id="68" w:name="30.6.6.1._Музыкальная_сказка_на_сцене,_н"/>
      <w:bookmarkEnd w:id="68"/>
      <w:r>
        <w:t>Музыкальная</w:t>
      </w:r>
      <w:r>
        <w:rPr>
          <w:spacing w:val="-17"/>
        </w:rPr>
        <w:t xml:space="preserve"> </w:t>
      </w:r>
      <w:r>
        <w:t>сказка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сцене,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rPr>
          <w:spacing w:val="-2"/>
        </w:rPr>
        <w:t>экране.</w:t>
      </w:r>
    </w:p>
    <w:p w:rsidR="007A46EE" w:rsidRDefault="009E1D98">
      <w:pPr>
        <w:pStyle w:val="a3"/>
        <w:spacing w:before="153"/>
        <w:ind w:left="1275"/>
      </w:pPr>
      <w:r>
        <w:t>Содержание:</w:t>
      </w:r>
      <w:r>
        <w:rPr>
          <w:spacing w:val="45"/>
        </w:rPr>
        <w:t xml:space="preserve"> </w:t>
      </w:r>
      <w:r>
        <w:t>характеры</w:t>
      </w:r>
      <w:r>
        <w:rPr>
          <w:spacing w:val="45"/>
        </w:rPr>
        <w:t xml:space="preserve"> </w:t>
      </w:r>
      <w:r>
        <w:t>персонажей,</w:t>
      </w:r>
      <w:r>
        <w:rPr>
          <w:spacing w:val="54"/>
        </w:rPr>
        <w:t xml:space="preserve"> </w:t>
      </w:r>
      <w:r>
        <w:t>отражённые</w:t>
      </w:r>
      <w:r>
        <w:rPr>
          <w:spacing w:val="5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музыке.</w:t>
      </w:r>
      <w:r>
        <w:rPr>
          <w:spacing w:val="53"/>
        </w:rPr>
        <w:t xml:space="preserve"> </w:t>
      </w:r>
      <w:r>
        <w:t>Тембр</w:t>
      </w:r>
      <w:r>
        <w:rPr>
          <w:spacing w:val="46"/>
        </w:rPr>
        <w:t xml:space="preserve"> </w:t>
      </w:r>
      <w:r>
        <w:rPr>
          <w:spacing w:val="-2"/>
        </w:rPr>
        <w:t>голоса.</w:t>
      </w:r>
    </w:p>
    <w:p w:rsidR="007A46EE" w:rsidRDefault="009E1D98">
      <w:pPr>
        <w:pStyle w:val="a3"/>
        <w:spacing w:before="158"/>
      </w:pPr>
      <w:r>
        <w:t>Соло.</w:t>
      </w:r>
      <w:r>
        <w:rPr>
          <w:spacing w:val="-1"/>
        </w:rPr>
        <w:t xml:space="preserve"> </w:t>
      </w:r>
      <w:r>
        <w:t>Хор,</w:t>
      </w:r>
      <w:r>
        <w:rPr>
          <w:spacing w:val="-6"/>
        </w:rPr>
        <w:t xml:space="preserve"> </w:t>
      </w:r>
      <w:r>
        <w:rPr>
          <w:spacing w:val="-2"/>
        </w:rPr>
        <w:t>ансамбль.</w:t>
      </w:r>
    </w:p>
    <w:p w:rsidR="007A46EE" w:rsidRDefault="009E1D98">
      <w:pPr>
        <w:pStyle w:val="a3"/>
        <w:spacing w:before="163"/>
        <w:ind w:left="1275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63"/>
        <w:ind w:left="1275"/>
        <w:jc w:val="left"/>
      </w:pPr>
      <w:r>
        <w:rPr>
          <w:spacing w:val="-2"/>
        </w:rPr>
        <w:t>видеопросмотр</w:t>
      </w:r>
      <w:r>
        <w:rPr>
          <w:spacing w:val="-4"/>
        </w:rPr>
        <w:t xml:space="preserve"> </w:t>
      </w:r>
      <w:r>
        <w:rPr>
          <w:spacing w:val="-2"/>
        </w:rPr>
        <w:t>музыкальной сказки;</w:t>
      </w:r>
    </w:p>
    <w:p w:rsidR="007A46EE" w:rsidRDefault="009E1D98">
      <w:pPr>
        <w:pStyle w:val="a3"/>
        <w:tabs>
          <w:tab w:val="left" w:pos="2931"/>
          <w:tab w:val="left" w:pos="6523"/>
          <w:tab w:val="left" w:pos="7733"/>
          <w:tab w:val="left" w:pos="9472"/>
        </w:tabs>
        <w:spacing w:before="158" w:line="362" w:lineRule="auto"/>
        <w:ind w:right="159" w:firstLine="850"/>
        <w:jc w:val="left"/>
      </w:pPr>
      <w:r>
        <w:rPr>
          <w:spacing w:val="-2"/>
        </w:rPr>
        <w:t>обсуждение</w:t>
      </w:r>
      <w:r>
        <w:tab/>
      </w:r>
      <w:r>
        <w:rPr>
          <w:spacing w:val="-2"/>
        </w:rPr>
        <w:t>музыкально-выразительных</w:t>
      </w:r>
      <w:r>
        <w:tab/>
      </w:r>
      <w:r>
        <w:rPr>
          <w:spacing w:val="-2"/>
        </w:rPr>
        <w:t>средств,</w:t>
      </w:r>
      <w:r>
        <w:tab/>
      </w:r>
      <w:r>
        <w:rPr>
          <w:spacing w:val="-2"/>
        </w:rPr>
        <w:t>передающих</w:t>
      </w:r>
      <w:r>
        <w:tab/>
      </w:r>
      <w:r>
        <w:rPr>
          <w:spacing w:val="-4"/>
        </w:rPr>
        <w:t xml:space="preserve">повороты </w:t>
      </w:r>
      <w:r>
        <w:t>сюжета, характеры героев;</w:t>
      </w:r>
    </w:p>
    <w:p w:rsidR="007A46EE" w:rsidRDefault="009E1D98">
      <w:pPr>
        <w:pStyle w:val="a3"/>
        <w:spacing w:line="320" w:lineRule="exact"/>
        <w:ind w:left="1275"/>
        <w:jc w:val="left"/>
      </w:pPr>
      <w:r>
        <w:t>игра-викторина</w:t>
      </w:r>
      <w:r>
        <w:rPr>
          <w:spacing w:val="-11"/>
        </w:rPr>
        <w:t xml:space="preserve"> </w:t>
      </w:r>
      <w:r>
        <w:t>«Угадай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rPr>
          <w:spacing w:val="-2"/>
        </w:rPr>
        <w:t>голосу»;</w:t>
      </w:r>
    </w:p>
    <w:p w:rsidR="007A46EE" w:rsidRDefault="009E1D98">
      <w:pPr>
        <w:pStyle w:val="a3"/>
        <w:spacing w:before="158" w:line="362" w:lineRule="auto"/>
        <w:ind w:firstLine="850"/>
        <w:jc w:val="left"/>
      </w:pPr>
      <w:r>
        <w:t>разучивание,</w:t>
      </w:r>
      <w:r>
        <w:rPr>
          <w:spacing w:val="-6"/>
        </w:rPr>
        <w:t xml:space="preserve"> </w:t>
      </w:r>
      <w:r>
        <w:t>исполнение</w:t>
      </w:r>
      <w:r>
        <w:rPr>
          <w:spacing w:val="-5"/>
        </w:rPr>
        <w:t xml:space="preserve"> </w:t>
      </w:r>
      <w:r>
        <w:t>отдельных</w:t>
      </w:r>
      <w:r>
        <w:rPr>
          <w:spacing w:val="-15"/>
        </w:rPr>
        <w:t xml:space="preserve"> </w:t>
      </w:r>
      <w:r>
        <w:t>номеров</w:t>
      </w:r>
      <w:r>
        <w:rPr>
          <w:spacing w:val="-13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детской</w:t>
      </w:r>
      <w:r>
        <w:rPr>
          <w:spacing w:val="-8"/>
        </w:rPr>
        <w:t xml:space="preserve"> </w:t>
      </w:r>
      <w:r>
        <w:t>оперы,</w:t>
      </w:r>
      <w:r>
        <w:rPr>
          <w:spacing w:val="-6"/>
        </w:rPr>
        <w:t xml:space="preserve"> </w:t>
      </w:r>
      <w:r>
        <w:t xml:space="preserve">музыкальной </w:t>
      </w:r>
      <w:r>
        <w:rPr>
          <w:spacing w:val="-2"/>
        </w:rPr>
        <w:t>сказки;</w:t>
      </w:r>
    </w:p>
    <w:p w:rsidR="007A46EE" w:rsidRDefault="009E1D98">
      <w:pPr>
        <w:pStyle w:val="a3"/>
        <w:tabs>
          <w:tab w:val="left" w:pos="3114"/>
          <w:tab w:val="left" w:pos="4862"/>
          <w:tab w:val="left" w:pos="6206"/>
          <w:tab w:val="left" w:pos="8190"/>
          <w:tab w:val="left" w:pos="9438"/>
        </w:tabs>
        <w:spacing w:line="364" w:lineRule="auto"/>
        <w:ind w:right="162" w:firstLine="850"/>
        <w:jc w:val="left"/>
      </w:pPr>
      <w:r>
        <w:rPr>
          <w:spacing w:val="-2"/>
        </w:rPr>
        <w:t>вариативно:</w:t>
      </w:r>
      <w:r>
        <w:tab/>
      </w:r>
      <w:r>
        <w:rPr>
          <w:spacing w:val="-2"/>
        </w:rPr>
        <w:t>постановка</w:t>
      </w:r>
      <w:r>
        <w:tab/>
      </w:r>
      <w:r>
        <w:rPr>
          <w:spacing w:val="-2"/>
        </w:rPr>
        <w:t>детской</w:t>
      </w:r>
      <w:r>
        <w:tab/>
      </w:r>
      <w:r>
        <w:rPr>
          <w:spacing w:val="-2"/>
        </w:rPr>
        <w:t>музыкальной</w:t>
      </w:r>
      <w:r>
        <w:tab/>
      </w:r>
      <w:r>
        <w:rPr>
          <w:spacing w:val="-2"/>
        </w:rPr>
        <w:t>сказки,</w:t>
      </w:r>
      <w:r>
        <w:tab/>
      </w:r>
      <w:r>
        <w:rPr>
          <w:spacing w:val="-2"/>
        </w:rPr>
        <w:t xml:space="preserve">спектакль </w:t>
      </w:r>
      <w:r>
        <w:t>для родителей; творческий проект «Озвучиваем мультфильм».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ind w:left="2328" w:hanging="1053"/>
      </w:pPr>
      <w:bookmarkStart w:id="69" w:name="30.6.6.2._Театр_оперы_и_балета."/>
      <w:bookmarkEnd w:id="69"/>
      <w:r>
        <w:t>Театр</w:t>
      </w:r>
      <w:r>
        <w:rPr>
          <w:spacing w:val="-13"/>
        </w:rPr>
        <w:t xml:space="preserve"> </w:t>
      </w:r>
      <w:r>
        <w:t>оперы</w:t>
      </w:r>
      <w:r>
        <w:rPr>
          <w:spacing w:val="-13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rPr>
          <w:spacing w:val="-2"/>
        </w:rPr>
        <w:t>балета.</w:t>
      </w:r>
    </w:p>
    <w:p w:rsidR="007A46EE" w:rsidRDefault="009E1D98">
      <w:pPr>
        <w:pStyle w:val="a3"/>
        <w:spacing w:before="142" w:line="362" w:lineRule="auto"/>
        <w:ind w:firstLine="850"/>
        <w:jc w:val="left"/>
      </w:pPr>
      <w:r>
        <w:t>Содержание:</w:t>
      </w:r>
      <w:r>
        <w:rPr>
          <w:spacing w:val="-13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музыкальных</w:t>
      </w:r>
      <w:r>
        <w:rPr>
          <w:spacing w:val="-9"/>
        </w:rPr>
        <w:t xml:space="preserve"> </w:t>
      </w:r>
      <w:r>
        <w:t>спектаклей.</w:t>
      </w:r>
      <w:r>
        <w:rPr>
          <w:spacing w:val="-7"/>
        </w:rPr>
        <w:t xml:space="preserve"> </w:t>
      </w:r>
      <w:r>
        <w:t>Балет.</w:t>
      </w:r>
      <w:r>
        <w:rPr>
          <w:spacing w:val="-7"/>
        </w:rPr>
        <w:t xml:space="preserve"> </w:t>
      </w:r>
      <w:r>
        <w:t>Опера.</w:t>
      </w:r>
      <w:r>
        <w:rPr>
          <w:spacing w:val="-7"/>
        </w:rPr>
        <w:t xml:space="preserve"> </w:t>
      </w:r>
      <w:r>
        <w:t>Солисты, хор, оркестр, дирижёр в музыкальном спектакле.</w:t>
      </w:r>
    </w:p>
    <w:p w:rsidR="007A46EE" w:rsidRDefault="009E1D98">
      <w:pPr>
        <w:pStyle w:val="a3"/>
        <w:spacing w:line="320" w:lineRule="exact"/>
        <w:ind w:left="1275"/>
        <w:jc w:val="left"/>
      </w:pPr>
      <w:r>
        <w:rPr>
          <w:spacing w:val="-2"/>
        </w:rPr>
        <w:t>Виды</w:t>
      </w:r>
      <w:r>
        <w:rPr>
          <w:spacing w:val="-4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58"/>
        <w:ind w:left="1275"/>
        <w:jc w:val="left"/>
      </w:pPr>
      <w:r>
        <w:t>знакомство</w:t>
      </w:r>
      <w:r>
        <w:rPr>
          <w:spacing w:val="-18"/>
        </w:rPr>
        <w:t xml:space="preserve"> </w:t>
      </w:r>
      <w:r>
        <w:t>со</w:t>
      </w:r>
      <w:r>
        <w:rPr>
          <w:spacing w:val="-17"/>
        </w:rPr>
        <w:t xml:space="preserve"> </w:t>
      </w:r>
      <w:r>
        <w:t>знаменитыми</w:t>
      </w:r>
      <w:r>
        <w:rPr>
          <w:spacing w:val="-17"/>
        </w:rPr>
        <w:t xml:space="preserve"> </w:t>
      </w:r>
      <w:r>
        <w:t>музыкальными</w:t>
      </w:r>
      <w:r>
        <w:rPr>
          <w:spacing w:val="-17"/>
        </w:rPr>
        <w:t xml:space="preserve"> </w:t>
      </w:r>
      <w:r>
        <w:rPr>
          <w:spacing w:val="-2"/>
        </w:rPr>
        <w:t>театрами;</w:t>
      </w:r>
    </w:p>
    <w:p w:rsidR="007A46EE" w:rsidRDefault="009E1D98">
      <w:pPr>
        <w:pStyle w:val="a3"/>
        <w:spacing w:before="163" w:line="355" w:lineRule="auto"/>
        <w:ind w:left="1275"/>
        <w:jc w:val="left"/>
      </w:pPr>
      <w:r>
        <w:t>просмотр</w:t>
      </w:r>
      <w:r>
        <w:rPr>
          <w:spacing w:val="-18"/>
        </w:rPr>
        <w:t xml:space="preserve"> </w:t>
      </w:r>
      <w:r>
        <w:t>фрагментов</w:t>
      </w:r>
      <w:r>
        <w:rPr>
          <w:spacing w:val="-17"/>
        </w:rPr>
        <w:t xml:space="preserve"> </w:t>
      </w:r>
      <w:r>
        <w:t>музыкальных</w:t>
      </w:r>
      <w:r>
        <w:rPr>
          <w:spacing w:val="-18"/>
        </w:rPr>
        <w:t xml:space="preserve"> </w:t>
      </w:r>
      <w:r>
        <w:t>спектаклей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комментариями</w:t>
      </w:r>
      <w:r>
        <w:rPr>
          <w:spacing w:val="-10"/>
        </w:rPr>
        <w:t xml:space="preserve"> </w:t>
      </w:r>
      <w:r>
        <w:t>учителя; определение особенностей балетного и оперного спектакля;</w:t>
      </w:r>
    </w:p>
    <w:p w:rsidR="007A46EE" w:rsidRDefault="009E1D98">
      <w:pPr>
        <w:pStyle w:val="a3"/>
        <w:spacing w:before="7" w:line="364" w:lineRule="auto"/>
        <w:ind w:left="1275" w:right="1069"/>
        <w:jc w:val="left"/>
      </w:pPr>
      <w:r>
        <w:t>тесты</w:t>
      </w:r>
      <w:r>
        <w:rPr>
          <w:spacing w:val="-18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кроссворды</w:t>
      </w:r>
      <w:r>
        <w:rPr>
          <w:spacing w:val="-1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освоение</w:t>
      </w:r>
      <w:r>
        <w:rPr>
          <w:spacing w:val="-13"/>
        </w:rPr>
        <w:t xml:space="preserve"> </w:t>
      </w:r>
      <w:r>
        <w:t>специальных</w:t>
      </w:r>
      <w:r>
        <w:rPr>
          <w:spacing w:val="-18"/>
        </w:rPr>
        <w:t xml:space="preserve"> </w:t>
      </w:r>
      <w:r>
        <w:t xml:space="preserve">терминов; </w:t>
      </w:r>
      <w:r>
        <w:rPr>
          <w:spacing w:val="-2"/>
        </w:rPr>
        <w:t>танцевальная</w:t>
      </w:r>
      <w:r>
        <w:t xml:space="preserve"> </w:t>
      </w:r>
      <w:r>
        <w:rPr>
          <w:spacing w:val="-2"/>
        </w:rPr>
        <w:t>импровизация</w:t>
      </w:r>
      <w:r>
        <w:rPr>
          <w:spacing w:val="1"/>
        </w:rPr>
        <w:t xml:space="preserve"> </w:t>
      </w:r>
      <w:r>
        <w:rPr>
          <w:spacing w:val="-2"/>
        </w:rPr>
        <w:t>под</w:t>
      </w:r>
      <w:r>
        <w:rPr>
          <w:spacing w:val="-1"/>
        </w:rPr>
        <w:t xml:space="preserve"> </w:t>
      </w:r>
      <w:r>
        <w:rPr>
          <w:spacing w:val="-2"/>
        </w:rPr>
        <w:t>музыку</w:t>
      </w:r>
      <w:r>
        <w:rPr>
          <w:spacing w:val="-7"/>
        </w:rPr>
        <w:t xml:space="preserve"> </w:t>
      </w:r>
      <w:r>
        <w:rPr>
          <w:spacing w:val="-2"/>
        </w:rPr>
        <w:t>фрагмента</w:t>
      </w:r>
      <w:r>
        <w:rPr>
          <w:spacing w:val="1"/>
        </w:rPr>
        <w:t xml:space="preserve"> </w:t>
      </w:r>
      <w:r>
        <w:rPr>
          <w:spacing w:val="-2"/>
        </w:rPr>
        <w:t>балета</w:t>
      </w:r>
      <w:r>
        <w:rPr>
          <w:spacing w:val="-2"/>
        </w:rPr>
        <w:t>;</w:t>
      </w:r>
    </w:p>
    <w:p w:rsidR="007A46EE" w:rsidRDefault="007A46EE">
      <w:pPr>
        <w:pStyle w:val="a3"/>
        <w:spacing w:line="364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9" w:firstLine="850"/>
      </w:pPr>
      <w:r>
        <w:t>разучивание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исполнение</w:t>
      </w:r>
      <w:r>
        <w:rPr>
          <w:spacing w:val="80"/>
          <w:w w:val="150"/>
        </w:rPr>
        <w:t xml:space="preserve"> </w:t>
      </w:r>
      <w:r>
        <w:t>доступного</w:t>
      </w:r>
      <w:r>
        <w:rPr>
          <w:spacing w:val="80"/>
          <w:w w:val="150"/>
        </w:rPr>
        <w:t xml:space="preserve"> </w:t>
      </w:r>
      <w:r>
        <w:t>фрагмента,</w:t>
      </w:r>
      <w:r>
        <w:rPr>
          <w:spacing w:val="80"/>
          <w:w w:val="150"/>
        </w:rPr>
        <w:t xml:space="preserve"> </w:t>
      </w:r>
      <w:r>
        <w:t>обработки</w:t>
      </w:r>
      <w:r>
        <w:rPr>
          <w:spacing w:val="80"/>
          <w:w w:val="150"/>
        </w:rPr>
        <w:t xml:space="preserve"> </w:t>
      </w:r>
      <w:r>
        <w:t>песни (хора из оперы);</w:t>
      </w:r>
    </w:p>
    <w:p w:rsidR="007A46EE" w:rsidRDefault="009E1D98">
      <w:pPr>
        <w:pStyle w:val="a3"/>
        <w:spacing w:before="8" w:line="357" w:lineRule="auto"/>
        <w:ind w:right="157" w:firstLine="850"/>
      </w:pPr>
      <w:r>
        <w:t>«игра в дирижёра» – двигательная импровизация во время слушания оркестрового фрагмента музыкального спектакля;</w:t>
      </w:r>
    </w:p>
    <w:p w:rsidR="007A46EE" w:rsidRDefault="009E1D98">
      <w:pPr>
        <w:pStyle w:val="a3"/>
        <w:spacing w:before="5" w:line="362" w:lineRule="auto"/>
        <w:ind w:right="160" w:firstLine="850"/>
      </w:pPr>
      <w: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spacing w:before="1"/>
        <w:ind w:left="2328" w:hanging="1053"/>
        <w:jc w:val="both"/>
      </w:pPr>
      <w:bookmarkStart w:id="70" w:name="30.6.6.3._Балет._Хореография_–_искусство"/>
      <w:bookmarkEnd w:id="70"/>
      <w:r>
        <w:rPr>
          <w:spacing w:val="-2"/>
        </w:rPr>
        <w:t>Балет.</w:t>
      </w:r>
      <w:r>
        <w:rPr>
          <w:spacing w:val="3"/>
        </w:rPr>
        <w:t xml:space="preserve"> </w:t>
      </w:r>
      <w:r>
        <w:rPr>
          <w:spacing w:val="-2"/>
        </w:rPr>
        <w:t>Хореография</w:t>
      </w:r>
      <w:r>
        <w:rPr>
          <w:spacing w:val="-4"/>
        </w:rPr>
        <w:t xml:space="preserve"> </w:t>
      </w:r>
      <w:r>
        <w:rPr>
          <w:spacing w:val="-2"/>
        </w:rPr>
        <w:t>–</w:t>
      </w:r>
      <w:r>
        <w:rPr>
          <w:spacing w:val="-5"/>
        </w:rPr>
        <w:t xml:space="preserve"> </w:t>
      </w:r>
      <w:r>
        <w:rPr>
          <w:spacing w:val="-2"/>
        </w:rPr>
        <w:t>искусство</w:t>
      </w:r>
      <w:r>
        <w:rPr>
          <w:spacing w:val="-13"/>
        </w:rPr>
        <w:t xml:space="preserve"> </w:t>
      </w:r>
      <w:r>
        <w:rPr>
          <w:spacing w:val="-2"/>
        </w:rPr>
        <w:t>танца.</w:t>
      </w:r>
    </w:p>
    <w:p w:rsidR="007A46EE" w:rsidRDefault="009E1D98">
      <w:pPr>
        <w:pStyle w:val="a3"/>
        <w:spacing w:before="153" w:line="360" w:lineRule="auto"/>
        <w:ind w:right="143" w:firstLine="850"/>
      </w:pPr>
      <w: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</w:t>
      </w:r>
      <w:r>
        <w:rPr>
          <w:spacing w:val="40"/>
        </w:rPr>
        <w:t xml:space="preserve"> </w:t>
      </w:r>
      <w:r>
        <w:t>П.И.</w:t>
      </w:r>
      <w:r>
        <w:rPr>
          <w:spacing w:val="40"/>
        </w:rPr>
        <w:t xml:space="preserve"> </w:t>
      </w:r>
      <w:r>
        <w:t>Чайковского,</w:t>
      </w:r>
      <w:r>
        <w:rPr>
          <w:spacing w:val="40"/>
        </w:rPr>
        <w:t xml:space="preserve"> </w:t>
      </w:r>
      <w:r>
        <w:t>С.С.</w:t>
      </w:r>
      <w:r>
        <w:rPr>
          <w:spacing w:val="40"/>
        </w:rPr>
        <w:t xml:space="preserve"> </w:t>
      </w:r>
      <w:r>
        <w:t>Прокофьева,</w:t>
      </w:r>
      <w:r>
        <w:rPr>
          <w:spacing w:val="40"/>
        </w:rPr>
        <w:t xml:space="preserve"> </w:t>
      </w:r>
      <w:r>
        <w:t>А.И.</w:t>
      </w:r>
      <w:r>
        <w:rPr>
          <w:spacing w:val="40"/>
        </w:rPr>
        <w:t xml:space="preserve"> </w:t>
      </w:r>
      <w:r>
        <w:t>Хачатуряна,</w:t>
      </w:r>
      <w:r>
        <w:rPr>
          <w:spacing w:val="40"/>
        </w:rPr>
        <w:t xml:space="preserve"> </w:t>
      </w:r>
      <w:r>
        <w:t>В.А.</w:t>
      </w:r>
      <w:r>
        <w:rPr>
          <w:spacing w:val="40"/>
        </w:rPr>
        <w:t xml:space="preserve"> </w:t>
      </w:r>
      <w:r>
        <w:t>Гаврилина, Р.К. Щедрина).</w:t>
      </w:r>
    </w:p>
    <w:p w:rsidR="007A46EE" w:rsidRDefault="009E1D98">
      <w:pPr>
        <w:pStyle w:val="a3"/>
        <w:spacing w:before="3"/>
        <w:ind w:left="1275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</w:t>
      </w:r>
      <w:r>
        <w:rPr>
          <w:spacing w:val="-2"/>
        </w:rPr>
        <w:t>щихся:</w:t>
      </w:r>
    </w:p>
    <w:p w:rsidR="007A46EE" w:rsidRDefault="009E1D98">
      <w:pPr>
        <w:pStyle w:val="a3"/>
        <w:spacing w:before="159" w:line="357" w:lineRule="auto"/>
        <w:ind w:right="149" w:firstLine="850"/>
      </w:pPr>
      <w: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7A46EE" w:rsidRDefault="009E1D98">
      <w:pPr>
        <w:pStyle w:val="a3"/>
        <w:spacing w:before="5"/>
        <w:ind w:left="1275"/>
      </w:pPr>
      <w:r>
        <w:t>музыкальная</w:t>
      </w:r>
      <w:r>
        <w:rPr>
          <w:spacing w:val="-11"/>
        </w:rPr>
        <w:t xml:space="preserve"> </w:t>
      </w:r>
      <w:r>
        <w:t>викторина</w:t>
      </w:r>
      <w:r>
        <w:rPr>
          <w:spacing w:val="-13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знание</w:t>
      </w:r>
      <w:r>
        <w:rPr>
          <w:spacing w:val="-16"/>
        </w:rPr>
        <w:t xml:space="preserve"> </w:t>
      </w:r>
      <w:r>
        <w:t>балетной</w:t>
      </w:r>
      <w:r>
        <w:rPr>
          <w:spacing w:val="-17"/>
        </w:rPr>
        <w:t xml:space="preserve"> </w:t>
      </w:r>
      <w:r>
        <w:rPr>
          <w:spacing w:val="-2"/>
        </w:rPr>
        <w:t>музыки;</w:t>
      </w:r>
    </w:p>
    <w:p w:rsidR="007A46EE" w:rsidRDefault="009E1D98">
      <w:pPr>
        <w:pStyle w:val="a3"/>
        <w:spacing w:before="159" w:line="362" w:lineRule="auto"/>
        <w:ind w:right="139" w:firstLine="850"/>
      </w:pPr>
      <w:r>
        <w:t>вариативно: пропевание и исполнение ритмической партитуры – аккомпанем</w:t>
      </w:r>
      <w:r>
        <w:t>ента к фрагменту балетной музыки; посещение балетного спектакля или просмотр фильма-балета;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ind w:left="2328" w:hanging="1053"/>
        <w:jc w:val="both"/>
      </w:pPr>
      <w:bookmarkStart w:id="71" w:name="30.6.6.4._Опера._Главные_герои_и_номера_"/>
      <w:bookmarkEnd w:id="71"/>
      <w:r>
        <w:t>Опера.</w:t>
      </w:r>
      <w:r>
        <w:rPr>
          <w:spacing w:val="-18"/>
        </w:rPr>
        <w:t xml:space="preserve"> </w:t>
      </w:r>
      <w:r>
        <w:t>Главные</w:t>
      </w:r>
      <w:r>
        <w:rPr>
          <w:spacing w:val="-12"/>
        </w:rPr>
        <w:t xml:space="preserve"> </w:t>
      </w:r>
      <w:r>
        <w:t>герои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номера</w:t>
      </w:r>
      <w:r>
        <w:rPr>
          <w:spacing w:val="-12"/>
        </w:rPr>
        <w:t xml:space="preserve"> </w:t>
      </w:r>
      <w:r>
        <w:t>оперного</w:t>
      </w:r>
      <w:r>
        <w:rPr>
          <w:spacing w:val="-18"/>
        </w:rPr>
        <w:t xml:space="preserve"> </w:t>
      </w:r>
      <w:r>
        <w:rPr>
          <w:spacing w:val="-2"/>
        </w:rPr>
        <w:t>спектакля.</w:t>
      </w:r>
    </w:p>
    <w:p w:rsidR="007A46EE" w:rsidRDefault="009E1D98">
      <w:pPr>
        <w:pStyle w:val="a3"/>
        <w:spacing w:before="154" w:line="360" w:lineRule="auto"/>
        <w:ind w:right="149" w:firstLine="850"/>
      </w:pPr>
      <w:r>
        <w:t>Содержание: ария, хор, сцена, увертюра – оркестровое вступление. Отдельные номера из опер русских и зарубежных</w:t>
      </w:r>
      <w:r>
        <w:rPr>
          <w:spacing w:val="-4"/>
        </w:rPr>
        <w:t xml:space="preserve"> </w:t>
      </w:r>
      <w:r>
        <w:t>ком</w:t>
      </w:r>
      <w:r>
        <w:t>позиторов (по выбору учителя могут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представлены</w:t>
      </w:r>
      <w:r>
        <w:rPr>
          <w:spacing w:val="40"/>
        </w:rPr>
        <w:t xml:space="preserve"> </w:t>
      </w:r>
      <w:r>
        <w:t>фрагменты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опер</w:t>
      </w:r>
      <w:r>
        <w:rPr>
          <w:spacing w:val="40"/>
        </w:rPr>
        <w:t xml:space="preserve"> </w:t>
      </w:r>
      <w:r>
        <w:t>Н.А. Римского-Корсакова</w:t>
      </w:r>
      <w:r>
        <w:rPr>
          <w:spacing w:val="40"/>
        </w:rPr>
        <w:t xml:space="preserve"> </w:t>
      </w:r>
      <w:r>
        <w:t>(«Садко»,</w:t>
      </w:r>
    </w:p>
    <w:p w:rsidR="007A46EE" w:rsidRDefault="009E1D98">
      <w:pPr>
        <w:pStyle w:val="a3"/>
        <w:spacing w:before="1" w:line="357" w:lineRule="auto"/>
        <w:ind w:right="153"/>
      </w:pPr>
      <w:r>
        <w:t>«Сказка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царе</w:t>
      </w:r>
      <w:r>
        <w:rPr>
          <w:spacing w:val="40"/>
        </w:rPr>
        <w:t xml:space="preserve"> </w:t>
      </w:r>
      <w:r>
        <w:t>Салтане»,</w:t>
      </w:r>
      <w:r>
        <w:rPr>
          <w:spacing w:val="40"/>
        </w:rPr>
        <w:t xml:space="preserve"> </w:t>
      </w:r>
      <w:r>
        <w:t>«Снегурочка»),</w:t>
      </w:r>
      <w:r>
        <w:rPr>
          <w:spacing w:val="40"/>
        </w:rPr>
        <w:t xml:space="preserve"> </w:t>
      </w:r>
      <w:r>
        <w:t>М.И. Глинки</w:t>
      </w:r>
      <w:r>
        <w:rPr>
          <w:spacing w:val="40"/>
        </w:rPr>
        <w:t xml:space="preserve"> </w:t>
      </w:r>
      <w:r>
        <w:t>(«Руслан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Людмила»), К.В. Глюка («Орфей и Эвридика»), Дж. Верди и других композиторов).</w:t>
      </w:r>
    </w:p>
    <w:p w:rsidR="007A46EE" w:rsidRDefault="009E1D98">
      <w:pPr>
        <w:pStyle w:val="a3"/>
        <w:spacing w:before="5"/>
        <w:ind w:left="1275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63"/>
        <w:ind w:left="1275"/>
        <w:jc w:val="left"/>
      </w:pPr>
      <w:r>
        <w:rPr>
          <w:spacing w:val="-2"/>
        </w:rPr>
        <w:t>слушание</w:t>
      </w:r>
      <w:r>
        <w:rPr>
          <w:spacing w:val="-7"/>
        </w:rPr>
        <w:t xml:space="preserve"> </w:t>
      </w:r>
      <w:r>
        <w:rPr>
          <w:spacing w:val="-2"/>
        </w:rPr>
        <w:t>фрагментов</w:t>
      </w:r>
      <w:r>
        <w:rPr>
          <w:spacing w:val="-7"/>
        </w:rPr>
        <w:t xml:space="preserve"> </w:t>
      </w:r>
      <w:r>
        <w:rPr>
          <w:spacing w:val="-2"/>
        </w:rPr>
        <w:t>опер;</w:t>
      </w:r>
    </w:p>
    <w:p w:rsidR="007A46EE" w:rsidRDefault="009E1D98">
      <w:pPr>
        <w:pStyle w:val="a3"/>
        <w:spacing w:before="159" w:line="362" w:lineRule="auto"/>
        <w:ind w:firstLine="850"/>
        <w:jc w:val="left"/>
      </w:pPr>
      <w:r>
        <w:t>определение</w:t>
      </w:r>
      <w:r>
        <w:rPr>
          <w:spacing w:val="40"/>
        </w:rPr>
        <w:t xml:space="preserve"> </w:t>
      </w:r>
      <w:r>
        <w:t>характера</w:t>
      </w:r>
      <w:r>
        <w:rPr>
          <w:spacing w:val="40"/>
        </w:rPr>
        <w:t xml:space="preserve"> </w:t>
      </w:r>
      <w:r>
        <w:t>музыки</w:t>
      </w:r>
      <w:r>
        <w:rPr>
          <w:spacing w:val="40"/>
        </w:rPr>
        <w:t xml:space="preserve"> </w:t>
      </w:r>
      <w:r>
        <w:t>сольной</w:t>
      </w:r>
      <w:r>
        <w:rPr>
          <w:spacing w:val="40"/>
        </w:rPr>
        <w:t xml:space="preserve"> </w:t>
      </w:r>
      <w:r>
        <w:t>партии,</w:t>
      </w:r>
      <w:r>
        <w:rPr>
          <w:spacing w:val="40"/>
        </w:rPr>
        <w:t xml:space="preserve"> </w:t>
      </w:r>
      <w:r>
        <w:t>роли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выразительных</w:t>
      </w:r>
      <w:r>
        <w:rPr>
          <w:spacing w:val="40"/>
        </w:rPr>
        <w:t xml:space="preserve"> </w:t>
      </w:r>
      <w:r>
        <w:t>средств оркестрового сопровождения;</w:t>
      </w:r>
    </w:p>
    <w:p w:rsidR="007A46EE" w:rsidRDefault="009E1D98">
      <w:pPr>
        <w:pStyle w:val="a3"/>
        <w:spacing w:line="319" w:lineRule="exact"/>
        <w:ind w:left="1275"/>
        <w:jc w:val="left"/>
      </w:pPr>
      <w:r>
        <w:t>знакомство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тембрами</w:t>
      </w:r>
      <w:r>
        <w:rPr>
          <w:spacing w:val="-13"/>
        </w:rPr>
        <w:t xml:space="preserve"> </w:t>
      </w:r>
      <w:r>
        <w:t>голосов</w:t>
      </w:r>
      <w:r>
        <w:rPr>
          <w:spacing w:val="-17"/>
        </w:rPr>
        <w:t xml:space="preserve"> </w:t>
      </w:r>
      <w:r>
        <w:t>оперных</w:t>
      </w:r>
      <w:r>
        <w:rPr>
          <w:spacing w:val="-11"/>
        </w:rPr>
        <w:t xml:space="preserve"> </w:t>
      </w:r>
      <w:r>
        <w:rPr>
          <w:spacing w:val="-2"/>
        </w:rPr>
        <w:t>певцов;</w:t>
      </w:r>
    </w:p>
    <w:p w:rsidR="007A46EE" w:rsidRDefault="007A46EE">
      <w:pPr>
        <w:pStyle w:val="a3"/>
        <w:spacing w:line="319" w:lineRule="exact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ind w:left="1275"/>
        <w:jc w:val="left"/>
      </w:pPr>
      <w:r>
        <w:rPr>
          <w:spacing w:val="-2"/>
        </w:rPr>
        <w:t>освоение</w:t>
      </w:r>
      <w:r>
        <w:rPr>
          <w:spacing w:val="-3"/>
        </w:rPr>
        <w:t xml:space="preserve"> </w:t>
      </w:r>
      <w:r>
        <w:rPr>
          <w:spacing w:val="-2"/>
        </w:rPr>
        <w:t>терминологии;</w:t>
      </w:r>
    </w:p>
    <w:p w:rsidR="007A46EE" w:rsidRDefault="009E1D98">
      <w:pPr>
        <w:pStyle w:val="a3"/>
        <w:spacing w:before="158" w:line="362" w:lineRule="auto"/>
        <w:ind w:left="1275" w:right="2134"/>
        <w:jc w:val="left"/>
      </w:pPr>
      <w:r>
        <w:t>звучащие</w:t>
      </w:r>
      <w:r>
        <w:rPr>
          <w:spacing w:val="-14"/>
        </w:rPr>
        <w:t xml:space="preserve"> </w:t>
      </w:r>
      <w:r>
        <w:t>тесты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кроссворды</w:t>
      </w:r>
      <w:r>
        <w:rPr>
          <w:spacing w:val="-16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проверку</w:t>
      </w:r>
      <w:r>
        <w:rPr>
          <w:spacing w:val="-18"/>
        </w:rPr>
        <w:t xml:space="preserve"> </w:t>
      </w:r>
      <w:r>
        <w:t>знаний; разучивание, исполнение песни, хора из оперы;</w:t>
      </w:r>
    </w:p>
    <w:p w:rsidR="007A46EE" w:rsidRDefault="009E1D98">
      <w:pPr>
        <w:pStyle w:val="a3"/>
        <w:spacing w:line="320" w:lineRule="exact"/>
        <w:ind w:left="1275"/>
        <w:jc w:val="left"/>
      </w:pPr>
      <w:r>
        <w:t>рисование</w:t>
      </w:r>
      <w:r>
        <w:rPr>
          <w:spacing w:val="-11"/>
        </w:rPr>
        <w:t xml:space="preserve"> </w:t>
      </w:r>
      <w:r>
        <w:t>героев,</w:t>
      </w:r>
      <w:r>
        <w:rPr>
          <w:spacing w:val="-9"/>
        </w:rPr>
        <w:t xml:space="preserve"> </w:t>
      </w:r>
      <w:r>
        <w:t>сцен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rPr>
          <w:spacing w:val="-4"/>
        </w:rPr>
        <w:t>опер;</w:t>
      </w:r>
    </w:p>
    <w:p w:rsidR="007A46EE" w:rsidRDefault="009E1D98">
      <w:pPr>
        <w:pStyle w:val="a3"/>
        <w:spacing w:before="158"/>
        <w:ind w:left="1275"/>
        <w:jc w:val="left"/>
      </w:pPr>
      <w:r>
        <w:rPr>
          <w:spacing w:val="-2"/>
        </w:rPr>
        <w:t>вариативно:</w:t>
      </w:r>
      <w:r>
        <w:rPr>
          <w:spacing w:val="-11"/>
        </w:rPr>
        <w:t xml:space="preserve"> </w:t>
      </w:r>
      <w:r>
        <w:rPr>
          <w:spacing w:val="-2"/>
        </w:rPr>
        <w:t>просмотр</w:t>
      </w:r>
      <w:r>
        <w:rPr>
          <w:spacing w:val="1"/>
        </w:rPr>
        <w:t xml:space="preserve"> </w:t>
      </w:r>
      <w:r>
        <w:rPr>
          <w:spacing w:val="-2"/>
        </w:rPr>
        <w:t>фильма-оперы;</w:t>
      </w:r>
      <w:r>
        <w:t xml:space="preserve"> </w:t>
      </w:r>
      <w:r>
        <w:rPr>
          <w:spacing w:val="-2"/>
        </w:rPr>
        <w:t>постановка</w:t>
      </w:r>
      <w:r>
        <w:rPr>
          <w:spacing w:val="3"/>
        </w:rPr>
        <w:t xml:space="preserve"> </w:t>
      </w:r>
      <w:r>
        <w:rPr>
          <w:spacing w:val="-2"/>
        </w:rPr>
        <w:t>детской</w:t>
      </w:r>
      <w:r>
        <w:rPr>
          <w:spacing w:val="1"/>
        </w:rPr>
        <w:t xml:space="preserve"> </w:t>
      </w:r>
      <w:r>
        <w:rPr>
          <w:spacing w:val="-2"/>
        </w:rPr>
        <w:t>оперы.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spacing w:before="172"/>
        <w:ind w:left="2328" w:hanging="1053"/>
      </w:pPr>
      <w:bookmarkStart w:id="72" w:name="30.6.6.5._Сюжет_музыкального_спектакля."/>
      <w:bookmarkEnd w:id="72"/>
      <w:r>
        <w:rPr>
          <w:spacing w:val="-2"/>
        </w:rPr>
        <w:t>Сюжет</w:t>
      </w:r>
      <w:r>
        <w:rPr>
          <w:spacing w:val="-10"/>
        </w:rPr>
        <w:t xml:space="preserve"> </w:t>
      </w:r>
      <w:r>
        <w:rPr>
          <w:spacing w:val="-2"/>
        </w:rPr>
        <w:t>музыкального</w:t>
      </w:r>
      <w:r>
        <w:rPr>
          <w:spacing w:val="-9"/>
        </w:rPr>
        <w:t xml:space="preserve"> </w:t>
      </w:r>
      <w:r>
        <w:rPr>
          <w:spacing w:val="-2"/>
        </w:rPr>
        <w:t>спектакля.</w:t>
      </w:r>
    </w:p>
    <w:p w:rsidR="007A46EE" w:rsidRDefault="009E1D98">
      <w:pPr>
        <w:pStyle w:val="a3"/>
        <w:spacing w:before="149" w:line="362" w:lineRule="auto"/>
        <w:ind w:right="153" w:firstLine="850"/>
        <w:jc w:val="left"/>
      </w:pPr>
      <w:r>
        <w:t>Содержание:</w:t>
      </w:r>
      <w:r>
        <w:rPr>
          <w:spacing w:val="-18"/>
        </w:rPr>
        <w:t xml:space="preserve"> </w:t>
      </w:r>
      <w:r>
        <w:t>либретто,</w:t>
      </w:r>
      <w:r>
        <w:rPr>
          <w:spacing w:val="-11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сюжетом.</w:t>
      </w:r>
      <w:r>
        <w:rPr>
          <w:spacing w:val="-10"/>
        </w:rPr>
        <w:t xml:space="preserve"> </w:t>
      </w:r>
      <w:r>
        <w:t>Действия и сцены в опере и балете. Контрастные образы, лейтмотивы.</w:t>
      </w:r>
    </w:p>
    <w:p w:rsidR="007A46EE" w:rsidRDefault="009E1D98">
      <w:pPr>
        <w:pStyle w:val="a3"/>
        <w:spacing w:line="319" w:lineRule="exact"/>
        <w:ind w:left="1275"/>
        <w:jc w:val="left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54" w:line="364" w:lineRule="auto"/>
        <w:ind w:left="1275" w:right="2134"/>
        <w:jc w:val="left"/>
      </w:pPr>
      <w:r>
        <w:t>знакомство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либретто,</w:t>
      </w:r>
      <w:r>
        <w:rPr>
          <w:spacing w:val="-18"/>
        </w:rPr>
        <w:t xml:space="preserve"> </w:t>
      </w:r>
      <w:r>
        <w:t>структурой</w:t>
      </w:r>
      <w:r>
        <w:rPr>
          <w:spacing w:val="-17"/>
        </w:rPr>
        <w:t xml:space="preserve"> </w:t>
      </w:r>
      <w:r>
        <w:t>музыкального</w:t>
      </w:r>
      <w:r>
        <w:rPr>
          <w:spacing w:val="-18"/>
        </w:rPr>
        <w:t xml:space="preserve"> </w:t>
      </w:r>
      <w:r>
        <w:t>спектакля; рисунок обложки для либретто опер и балетов;</w:t>
      </w:r>
    </w:p>
    <w:p w:rsidR="007A46EE" w:rsidRDefault="009E1D98">
      <w:pPr>
        <w:pStyle w:val="a3"/>
        <w:tabs>
          <w:tab w:val="left" w:pos="2360"/>
          <w:tab w:val="left" w:pos="4477"/>
          <w:tab w:val="left" w:pos="5740"/>
          <w:tab w:val="left" w:pos="7378"/>
          <w:tab w:val="left" w:pos="8511"/>
          <w:tab w:val="left" w:pos="9784"/>
        </w:tabs>
        <w:spacing w:line="362" w:lineRule="auto"/>
        <w:ind w:right="157" w:firstLine="850"/>
        <w:jc w:val="left"/>
      </w:pPr>
      <w:r>
        <w:rPr>
          <w:spacing w:val="-2"/>
        </w:rPr>
        <w:t>анализ</w:t>
      </w:r>
      <w:r>
        <w:tab/>
      </w:r>
      <w:r>
        <w:rPr>
          <w:spacing w:val="-2"/>
        </w:rPr>
        <w:t>выразительных</w:t>
      </w:r>
      <w:r>
        <w:tab/>
      </w:r>
      <w:r>
        <w:rPr>
          <w:spacing w:val="-2"/>
        </w:rPr>
        <w:t>средств,</w:t>
      </w:r>
      <w:r>
        <w:tab/>
      </w:r>
      <w:r>
        <w:rPr>
          <w:spacing w:val="-2"/>
        </w:rPr>
        <w:t>создающих</w:t>
      </w:r>
      <w:r>
        <w:tab/>
      </w:r>
      <w:r>
        <w:rPr>
          <w:spacing w:val="-2"/>
        </w:rPr>
        <w:t>образы</w:t>
      </w:r>
      <w:r>
        <w:tab/>
      </w:r>
      <w:r>
        <w:rPr>
          <w:spacing w:val="-2"/>
        </w:rPr>
        <w:t>главных</w:t>
      </w:r>
      <w:r>
        <w:tab/>
      </w:r>
      <w:r>
        <w:rPr>
          <w:spacing w:val="-4"/>
        </w:rPr>
        <w:t xml:space="preserve">героев, </w:t>
      </w:r>
      <w:r>
        <w:t>противоборствующих сторон;</w:t>
      </w:r>
    </w:p>
    <w:p w:rsidR="007A46EE" w:rsidRDefault="009E1D98">
      <w:pPr>
        <w:pStyle w:val="a3"/>
        <w:tabs>
          <w:tab w:val="left" w:pos="3085"/>
          <w:tab w:val="left" w:pos="3676"/>
          <w:tab w:val="left" w:pos="5678"/>
          <w:tab w:val="left" w:pos="7330"/>
          <w:tab w:val="left" w:pos="9539"/>
        </w:tabs>
        <w:spacing w:line="357" w:lineRule="auto"/>
        <w:ind w:right="166" w:firstLine="850"/>
        <w:jc w:val="left"/>
      </w:pPr>
      <w:r>
        <w:rPr>
          <w:spacing w:val="-2"/>
        </w:rPr>
        <w:t>наблюдение</w:t>
      </w:r>
      <w:r>
        <w:tab/>
      </w:r>
      <w:r>
        <w:rPr>
          <w:spacing w:val="-6"/>
        </w:rPr>
        <w:t>за</w:t>
      </w:r>
      <w:r>
        <w:tab/>
      </w:r>
      <w:r>
        <w:rPr>
          <w:spacing w:val="-2"/>
        </w:rPr>
        <w:t>музыкальным</w:t>
      </w:r>
      <w:r>
        <w:tab/>
      </w:r>
      <w:r>
        <w:rPr>
          <w:spacing w:val="-2"/>
        </w:rPr>
        <w:t>развитием,</w:t>
      </w:r>
      <w:r>
        <w:tab/>
      </w:r>
      <w:r>
        <w:rPr>
          <w:spacing w:val="-2"/>
        </w:rPr>
        <w:t>характеристика</w:t>
      </w:r>
      <w:r>
        <w:tab/>
      </w:r>
      <w:r>
        <w:rPr>
          <w:spacing w:val="-4"/>
        </w:rPr>
        <w:t xml:space="preserve">приёмов, </w:t>
      </w:r>
      <w:r>
        <w:t>использованных композитором;</w:t>
      </w:r>
    </w:p>
    <w:p w:rsidR="007A46EE" w:rsidRDefault="009E1D98">
      <w:pPr>
        <w:pStyle w:val="a3"/>
        <w:spacing w:line="357" w:lineRule="auto"/>
        <w:ind w:firstLine="850"/>
        <w:jc w:val="left"/>
      </w:pPr>
      <w:r>
        <w:t>вокализация,</w:t>
      </w:r>
      <w:r>
        <w:rPr>
          <w:spacing w:val="40"/>
        </w:rPr>
        <w:t xml:space="preserve"> </w:t>
      </w:r>
      <w:r>
        <w:t>пропевание</w:t>
      </w:r>
      <w:r>
        <w:rPr>
          <w:spacing w:val="40"/>
        </w:rPr>
        <w:t xml:space="preserve"> </w:t>
      </w:r>
      <w:r>
        <w:t>музыкальных</w:t>
      </w:r>
      <w:r>
        <w:rPr>
          <w:spacing w:val="40"/>
        </w:rPr>
        <w:t xml:space="preserve"> </w:t>
      </w:r>
      <w:r>
        <w:t>тем,</w:t>
      </w:r>
      <w:r>
        <w:rPr>
          <w:spacing w:val="40"/>
        </w:rPr>
        <w:t xml:space="preserve"> </w:t>
      </w:r>
      <w:r>
        <w:t>пластическое</w:t>
      </w:r>
      <w:r>
        <w:rPr>
          <w:spacing w:val="40"/>
        </w:rPr>
        <w:t xml:space="preserve"> </w:t>
      </w:r>
      <w:r>
        <w:t>интонирование оркестровых фрагментов;</w:t>
      </w:r>
    </w:p>
    <w:p w:rsidR="007A46EE" w:rsidRDefault="009E1D98">
      <w:pPr>
        <w:pStyle w:val="a3"/>
        <w:spacing w:line="364" w:lineRule="auto"/>
        <w:ind w:left="1275" w:right="3808"/>
        <w:jc w:val="left"/>
      </w:pPr>
      <w:r>
        <w:t>музыкальная</w:t>
      </w:r>
      <w:r>
        <w:rPr>
          <w:spacing w:val="-18"/>
        </w:rPr>
        <w:t xml:space="preserve"> </w:t>
      </w:r>
      <w:r>
        <w:t>викторина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знание</w:t>
      </w:r>
      <w:r>
        <w:rPr>
          <w:spacing w:val="-17"/>
        </w:rPr>
        <w:t xml:space="preserve"> </w:t>
      </w:r>
      <w:r>
        <w:t>музыки; звучащие и терминологические тесты;</w:t>
      </w:r>
    </w:p>
    <w:p w:rsidR="007A46EE" w:rsidRDefault="009E1D98">
      <w:pPr>
        <w:pStyle w:val="a3"/>
        <w:spacing w:line="362" w:lineRule="auto"/>
        <w:ind w:firstLine="850"/>
        <w:jc w:val="left"/>
      </w:pPr>
      <w:r>
        <w:t>вариативно: создание</w:t>
      </w:r>
      <w:r>
        <w:rPr>
          <w:spacing w:val="32"/>
        </w:rPr>
        <w:t xml:space="preserve"> </w:t>
      </w:r>
      <w:r>
        <w:t>любительского</w:t>
      </w:r>
      <w:r>
        <w:rPr>
          <w:spacing w:val="37"/>
        </w:rPr>
        <w:t xml:space="preserve"> </w:t>
      </w:r>
      <w:r>
        <w:t>видеофильма</w:t>
      </w:r>
      <w:r>
        <w:rPr>
          <w:spacing w:val="33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основе</w:t>
      </w:r>
      <w:r>
        <w:rPr>
          <w:spacing w:val="37"/>
        </w:rPr>
        <w:t xml:space="preserve"> </w:t>
      </w:r>
      <w:r>
        <w:t>выбранного либретто; просмотр фильма-оперы или фильма-балета.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ind w:left="2328" w:hanging="1053"/>
      </w:pPr>
      <w:bookmarkStart w:id="73" w:name="30.6.6.6._Оперетта,_мюзикл."/>
      <w:bookmarkEnd w:id="73"/>
      <w:r>
        <w:rPr>
          <w:spacing w:val="-2"/>
        </w:rPr>
        <w:t>Оперетта,</w:t>
      </w:r>
      <w:r>
        <w:rPr>
          <w:spacing w:val="-12"/>
        </w:rPr>
        <w:t xml:space="preserve"> </w:t>
      </w:r>
      <w:r>
        <w:rPr>
          <w:spacing w:val="-2"/>
        </w:rPr>
        <w:t>мюзикл.</w:t>
      </w:r>
    </w:p>
    <w:p w:rsidR="007A46EE" w:rsidRDefault="009E1D98">
      <w:pPr>
        <w:pStyle w:val="a3"/>
        <w:tabs>
          <w:tab w:val="left" w:pos="3037"/>
          <w:tab w:val="left" w:pos="4204"/>
          <w:tab w:val="left" w:pos="6211"/>
          <w:tab w:val="left" w:pos="6576"/>
          <w:tab w:val="left" w:pos="8290"/>
          <w:tab w:val="left" w:pos="9308"/>
        </w:tabs>
        <w:spacing w:before="132" w:line="362" w:lineRule="auto"/>
        <w:ind w:right="161" w:firstLine="850"/>
        <w:jc w:val="left"/>
      </w:pPr>
      <w:r>
        <w:rPr>
          <w:spacing w:val="-2"/>
        </w:rPr>
        <w:t>Содержание:</w:t>
      </w:r>
      <w:r>
        <w:tab/>
      </w:r>
      <w:r>
        <w:rPr>
          <w:spacing w:val="-2"/>
        </w:rPr>
        <w:t>история</w:t>
      </w:r>
      <w:r>
        <w:tab/>
      </w:r>
      <w:r>
        <w:rPr>
          <w:spacing w:val="-2"/>
        </w:rPr>
        <w:t>возникновения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особенности</w:t>
      </w:r>
      <w:r>
        <w:tab/>
      </w:r>
      <w:r>
        <w:rPr>
          <w:spacing w:val="-2"/>
        </w:rPr>
        <w:t>жанра.</w:t>
      </w:r>
      <w:r>
        <w:tab/>
      </w:r>
      <w:r>
        <w:rPr>
          <w:spacing w:val="-4"/>
        </w:rPr>
        <w:t xml:space="preserve">Отдельные </w:t>
      </w:r>
      <w:r>
        <w:t>но</w:t>
      </w:r>
      <w:r>
        <w:t>мера из оперетт И. Штрауса, И. Кальмана и другие.</w:t>
      </w:r>
    </w:p>
    <w:p w:rsidR="007A46EE" w:rsidRDefault="009E1D98">
      <w:pPr>
        <w:pStyle w:val="a3"/>
        <w:spacing w:line="320" w:lineRule="exact"/>
        <w:ind w:left="1275"/>
        <w:jc w:val="left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58"/>
        <w:ind w:left="1275"/>
        <w:jc w:val="left"/>
      </w:pPr>
      <w:r>
        <w:t>знакомство</w:t>
      </w:r>
      <w:r>
        <w:rPr>
          <w:spacing w:val="-1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жанрами</w:t>
      </w:r>
      <w:r>
        <w:rPr>
          <w:spacing w:val="-17"/>
        </w:rPr>
        <w:t xml:space="preserve"> </w:t>
      </w:r>
      <w:r>
        <w:t>оперетты,</w:t>
      </w:r>
      <w:r>
        <w:rPr>
          <w:spacing w:val="-10"/>
        </w:rPr>
        <w:t xml:space="preserve"> </w:t>
      </w:r>
      <w:r>
        <w:rPr>
          <w:spacing w:val="-2"/>
        </w:rPr>
        <w:t>мюзикла;</w:t>
      </w:r>
    </w:p>
    <w:p w:rsidR="007A46EE" w:rsidRDefault="009E1D98">
      <w:pPr>
        <w:pStyle w:val="a3"/>
        <w:spacing w:before="163"/>
        <w:ind w:left="1275"/>
        <w:jc w:val="left"/>
      </w:pPr>
      <w:r>
        <w:rPr>
          <w:spacing w:val="-2"/>
        </w:rPr>
        <w:t>слушание</w:t>
      </w:r>
      <w:r>
        <w:rPr>
          <w:spacing w:val="-1"/>
        </w:rPr>
        <w:t xml:space="preserve"> </w:t>
      </w:r>
      <w:r>
        <w:rPr>
          <w:spacing w:val="-2"/>
        </w:rPr>
        <w:t>фрагментов из оперетт,</w:t>
      </w:r>
      <w:r>
        <w:rPr>
          <w:spacing w:val="6"/>
        </w:rPr>
        <w:t xml:space="preserve"> </w:t>
      </w:r>
      <w:r>
        <w:rPr>
          <w:spacing w:val="-2"/>
        </w:rPr>
        <w:t>анализ</w:t>
      </w:r>
      <w:r>
        <w:rPr>
          <w:spacing w:val="-1"/>
        </w:rPr>
        <w:t xml:space="preserve"> </w:t>
      </w:r>
      <w:r>
        <w:rPr>
          <w:spacing w:val="-2"/>
        </w:rPr>
        <w:t>характерных</w:t>
      </w:r>
      <w:r>
        <w:rPr>
          <w:spacing w:val="-11"/>
        </w:rPr>
        <w:t xml:space="preserve"> </w:t>
      </w:r>
      <w:r>
        <w:rPr>
          <w:spacing w:val="-2"/>
        </w:rPr>
        <w:t>особенностей</w:t>
      </w:r>
      <w:r>
        <w:t xml:space="preserve"> </w:t>
      </w:r>
      <w:r>
        <w:rPr>
          <w:spacing w:val="-2"/>
        </w:rPr>
        <w:t>жанра;</w:t>
      </w:r>
    </w:p>
    <w:p w:rsidR="007A46EE" w:rsidRDefault="009E1D98">
      <w:pPr>
        <w:pStyle w:val="a3"/>
        <w:spacing w:before="158" w:line="364" w:lineRule="auto"/>
        <w:ind w:firstLine="850"/>
        <w:jc w:val="left"/>
      </w:pPr>
      <w:r>
        <w:t>разучивание,</w:t>
      </w:r>
      <w:r>
        <w:rPr>
          <w:spacing w:val="37"/>
        </w:rPr>
        <w:t xml:space="preserve"> </w:t>
      </w:r>
      <w:r>
        <w:t>исполнение</w:t>
      </w:r>
      <w:r>
        <w:rPr>
          <w:spacing w:val="34"/>
        </w:rPr>
        <w:t xml:space="preserve"> </w:t>
      </w:r>
      <w:r>
        <w:t>отдельных</w:t>
      </w:r>
      <w:r>
        <w:rPr>
          <w:spacing w:val="35"/>
        </w:rPr>
        <w:t xml:space="preserve"> </w:t>
      </w:r>
      <w:r>
        <w:t>номеров</w:t>
      </w:r>
      <w:r>
        <w:rPr>
          <w:spacing w:val="32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 xml:space="preserve">популярных музыкальных </w:t>
      </w:r>
      <w:r>
        <w:rPr>
          <w:spacing w:val="-2"/>
        </w:rPr>
        <w:t>спектаклей;</w:t>
      </w:r>
    </w:p>
    <w:p w:rsidR="007A46EE" w:rsidRDefault="009E1D98">
      <w:pPr>
        <w:pStyle w:val="a3"/>
        <w:spacing w:line="317" w:lineRule="exact"/>
        <w:ind w:left="1275"/>
        <w:jc w:val="left"/>
      </w:pPr>
      <w:r>
        <w:t>сравнение</w:t>
      </w:r>
      <w:r>
        <w:rPr>
          <w:spacing w:val="-11"/>
        </w:rPr>
        <w:t xml:space="preserve"> </w:t>
      </w:r>
      <w:r>
        <w:t>разных</w:t>
      </w:r>
      <w:r>
        <w:rPr>
          <w:spacing w:val="-18"/>
        </w:rPr>
        <w:t xml:space="preserve"> </w:t>
      </w:r>
      <w:r>
        <w:t>постановок</w:t>
      </w:r>
      <w:r>
        <w:rPr>
          <w:spacing w:val="-11"/>
        </w:rPr>
        <w:t xml:space="preserve"> </w:t>
      </w:r>
      <w:r>
        <w:t>одного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того</w:t>
      </w:r>
      <w:r>
        <w:rPr>
          <w:spacing w:val="-11"/>
        </w:rPr>
        <w:t xml:space="preserve"> </w:t>
      </w:r>
      <w:r>
        <w:t>же</w:t>
      </w:r>
      <w:r>
        <w:rPr>
          <w:spacing w:val="-10"/>
        </w:rPr>
        <w:t xml:space="preserve"> </w:t>
      </w:r>
      <w:r>
        <w:rPr>
          <w:spacing w:val="-2"/>
        </w:rPr>
        <w:t>мюзикла;</w:t>
      </w:r>
    </w:p>
    <w:p w:rsidR="007A46EE" w:rsidRDefault="007A46EE">
      <w:pPr>
        <w:pStyle w:val="a3"/>
        <w:spacing w:line="317" w:lineRule="exact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firstLine="850"/>
        <w:jc w:val="left"/>
      </w:pPr>
      <w:r>
        <w:t>вариативно:</w:t>
      </w:r>
      <w:r>
        <w:rPr>
          <w:spacing w:val="33"/>
        </w:rPr>
        <w:t xml:space="preserve"> </w:t>
      </w:r>
      <w:r>
        <w:t>посещение</w:t>
      </w:r>
      <w:r>
        <w:rPr>
          <w:spacing w:val="34"/>
        </w:rPr>
        <w:t xml:space="preserve"> </w:t>
      </w:r>
      <w:r>
        <w:t>музыкального</w:t>
      </w:r>
      <w:r>
        <w:rPr>
          <w:spacing w:val="39"/>
        </w:rPr>
        <w:t xml:space="preserve"> </w:t>
      </w:r>
      <w:r>
        <w:t>театра: спектакль</w:t>
      </w:r>
      <w:r>
        <w:rPr>
          <w:spacing w:val="37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жанре</w:t>
      </w:r>
      <w:r>
        <w:rPr>
          <w:spacing w:val="34"/>
        </w:rPr>
        <w:t xml:space="preserve"> </w:t>
      </w:r>
      <w:r>
        <w:t>оперетты или мюзикла; постановка фрагментов, сцен из мюзикла – спектакль</w:t>
      </w:r>
      <w:r>
        <w:rPr>
          <w:spacing w:val="-1"/>
        </w:rPr>
        <w:t xml:space="preserve"> </w:t>
      </w:r>
      <w:r>
        <w:t>для родителей.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spacing w:before="17"/>
        <w:ind w:left="2328" w:hanging="1053"/>
      </w:pPr>
      <w:bookmarkStart w:id="74" w:name="30.6.6.7._Кто_создаёт_музыкальный_спекта"/>
      <w:bookmarkEnd w:id="74"/>
      <w:r>
        <w:rPr>
          <w:spacing w:val="-2"/>
        </w:rPr>
        <w:t>Кто</w:t>
      </w:r>
      <w:r>
        <w:rPr>
          <w:spacing w:val="-12"/>
        </w:rPr>
        <w:t xml:space="preserve"> </w:t>
      </w:r>
      <w:r>
        <w:rPr>
          <w:spacing w:val="-2"/>
        </w:rPr>
        <w:t>создаёт музыкальный спектакль?</w:t>
      </w:r>
    </w:p>
    <w:p w:rsidR="007A46EE" w:rsidRDefault="009E1D98">
      <w:pPr>
        <w:pStyle w:val="a3"/>
        <w:spacing w:before="153" w:line="362" w:lineRule="auto"/>
        <w:ind w:firstLine="850"/>
        <w:jc w:val="left"/>
      </w:pPr>
      <w:r>
        <w:t>Содержание: профессии</w:t>
      </w:r>
      <w:r>
        <w:rPr>
          <w:spacing w:val="31"/>
        </w:rPr>
        <w:t xml:space="preserve"> </w:t>
      </w:r>
      <w:r>
        <w:t>музыкального</w:t>
      </w:r>
      <w:r>
        <w:rPr>
          <w:spacing w:val="32"/>
        </w:rPr>
        <w:t xml:space="preserve"> </w:t>
      </w:r>
      <w:r>
        <w:t>театра: дирижёр,</w:t>
      </w:r>
      <w:r>
        <w:rPr>
          <w:spacing w:val="34"/>
        </w:rPr>
        <w:t xml:space="preserve"> </w:t>
      </w:r>
      <w:r>
        <w:t>режиссёр,</w:t>
      </w:r>
      <w:r>
        <w:rPr>
          <w:spacing w:val="34"/>
        </w:rPr>
        <w:t xml:space="preserve"> </w:t>
      </w:r>
      <w:r>
        <w:t>оперные певцы, балерины и танцовщики, художники и другие.</w:t>
      </w:r>
    </w:p>
    <w:p w:rsidR="007A46EE" w:rsidRDefault="009E1D98">
      <w:pPr>
        <w:pStyle w:val="a3"/>
        <w:spacing w:line="319" w:lineRule="exact"/>
        <w:ind w:left="1275"/>
        <w:jc w:val="left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tabs>
          <w:tab w:val="left" w:pos="2307"/>
          <w:tab w:val="left" w:pos="2648"/>
          <w:tab w:val="left" w:pos="3978"/>
          <w:tab w:val="left" w:pos="4487"/>
          <w:tab w:val="left" w:pos="5543"/>
          <w:tab w:val="left" w:pos="7546"/>
          <w:tab w:val="left" w:pos="8938"/>
        </w:tabs>
        <w:spacing w:before="154" w:line="364" w:lineRule="auto"/>
        <w:ind w:right="165" w:firstLine="850"/>
        <w:jc w:val="left"/>
      </w:pPr>
      <w:r>
        <w:rPr>
          <w:spacing w:val="-2"/>
        </w:rPr>
        <w:t>диалог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учителем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поводу</w:t>
      </w:r>
      <w:r>
        <w:tab/>
      </w:r>
      <w:r>
        <w:rPr>
          <w:spacing w:val="-2"/>
        </w:rPr>
        <w:t>синкретичного</w:t>
      </w:r>
      <w:r>
        <w:tab/>
      </w:r>
      <w:r>
        <w:rPr>
          <w:spacing w:val="-2"/>
        </w:rPr>
        <w:t>характера</w:t>
      </w:r>
      <w:r>
        <w:tab/>
      </w:r>
      <w:r>
        <w:rPr>
          <w:spacing w:val="-4"/>
        </w:rPr>
        <w:t xml:space="preserve">музыкального </w:t>
      </w:r>
      <w:r>
        <w:rPr>
          <w:spacing w:val="-2"/>
        </w:rPr>
        <w:t>спектакля;</w:t>
      </w:r>
    </w:p>
    <w:p w:rsidR="007A46EE" w:rsidRDefault="009E1D98">
      <w:pPr>
        <w:pStyle w:val="a3"/>
        <w:tabs>
          <w:tab w:val="left" w:pos="2835"/>
          <w:tab w:val="left" w:pos="3166"/>
          <w:tab w:val="left" w:pos="4151"/>
          <w:tab w:val="left" w:pos="5861"/>
          <w:tab w:val="left" w:pos="7426"/>
          <w:tab w:val="left" w:pos="9126"/>
        </w:tabs>
        <w:spacing w:line="357" w:lineRule="auto"/>
        <w:ind w:right="160" w:firstLine="850"/>
        <w:jc w:val="left"/>
      </w:pPr>
      <w:r>
        <w:rPr>
          <w:spacing w:val="-2"/>
        </w:rPr>
        <w:t>знакомство</w:t>
      </w:r>
      <w:r>
        <w:tab/>
      </w:r>
      <w:r>
        <w:rPr>
          <w:spacing w:val="-10"/>
        </w:rPr>
        <w:t>с</w:t>
      </w:r>
      <w:r>
        <w:tab/>
      </w:r>
      <w:r>
        <w:rPr>
          <w:spacing w:val="-4"/>
        </w:rPr>
        <w:t>миром</w:t>
      </w:r>
      <w:r>
        <w:tab/>
      </w:r>
      <w:r>
        <w:rPr>
          <w:spacing w:val="-2"/>
        </w:rPr>
        <w:t>театральных</w:t>
      </w:r>
      <w:r>
        <w:tab/>
      </w:r>
      <w:r>
        <w:rPr>
          <w:spacing w:val="-2"/>
        </w:rPr>
        <w:t>профессий,</w:t>
      </w:r>
      <w:r>
        <w:tab/>
      </w:r>
      <w:r>
        <w:rPr>
          <w:spacing w:val="-2"/>
        </w:rPr>
        <w:t>творчеством</w:t>
      </w:r>
      <w:r>
        <w:tab/>
      </w:r>
      <w:r>
        <w:rPr>
          <w:spacing w:val="-2"/>
        </w:rPr>
        <w:t xml:space="preserve">театральных </w:t>
      </w:r>
      <w:r>
        <w:t>режиссёров, художников;</w:t>
      </w:r>
    </w:p>
    <w:p w:rsidR="007A46EE" w:rsidRDefault="009E1D98">
      <w:pPr>
        <w:pStyle w:val="a3"/>
        <w:spacing w:line="362" w:lineRule="auto"/>
        <w:ind w:left="1275"/>
        <w:jc w:val="left"/>
      </w:pPr>
      <w:r>
        <w:t>просмотр</w:t>
      </w:r>
      <w:r>
        <w:rPr>
          <w:spacing w:val="-10"/>
        </w:rPr>
        <w:t xml:space="preserve"> </w:t>
      </w:r>
      <w:r>
        <w:t>фрагментов</w:t>
      </w:r>
      <w:r>
        <w:rPr>
          <w:spacing w:val="-10"/>
        </w:rPr>
        <w:t xml:space="preserve"> </w:t>
      </w:r>
      <w:r>
        <w:t>одного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того</w:t>
      </w:r>
      <w:r>
        <w:rPr>
          <w:spacing w:val="-10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t>спектакля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разных</w:t>
      </w:r>
      <w:r>
        <w:rPr>
          <w:spacing w:val="-18"/>
        </w:rPr>
        <w:t xml:space="preserve"> </w:t>
      </w:r>
      <w:r>
        <w:t>постановках; обсуждение различий в оформлении, режиссуре;</w:t>
      </w:r>
    </w:p>
    <w:p w:rsidR="007A46EE" w:rsidRDefault="009E1D98">
      <w:pPr>
        <w:pStyle w:val="a3"/>
        <w:tabs>
          <w:tab w:val="left" w:pos="2619"/>
          <w:tab w:val="left" w:pos="3805"/>
          <w:tab w:val="left" w:pos="5255"/>
          <w:tab w:val="left" w:pos="5683"/>
          <w:tab w:val="left" w:pos="7215"/>
          <w:tab w:val="left" w:pos="7628"/>
          <w:tab w:val="left" w:pos="8794"/>
          <w:tab w:val="left" w:pos="9332"/>
        </w:tabs>
        <w:spacing w:line="364" w:lineRule="auto"/>
        <w:ind w:right="159" w:firstLine="850"/>
        <w:jc w:val="left"/>
      </w:pPr>
      <w:r>
        <w:rPr>
          <w:spacing w:val="-2"/>
        </w:rPr>
        <w:t>создание</w:t>
      </w:r>
      <w:r>
        <w:tab/>
      </w:r>
      <w:r>
        <w:rPr>
          <w:spacing w:val="-2"/>
        </w:rPr>
        <w:t>эскизов</w:t>
      </w:r>
      <w:r>
        <w:tab/>
      </w:r>
      <w:r>
        <w:rPr>
          <w:spacing w:val="-2"/>
        </w:rPr>
        <w:t>костюмов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декораций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одному</w:t>
      </w:r>
      <w:r>
        <w:tab/>
      </w:r>
      <w:r>
        <w:rPr>
          <w:spacing w:val="-6"/>
        </w:rPr>
        <w:t>из</w:t>
      </w:r>
      <w:r>
        <w:tab/>
      </w:r>
      <w:r>
        <w:rPr>
          <w:spacing w:val="-2"/>
        </w:rPr>
        <w:t xml:space="preserve">изученных </w:t>
      </w:r>
      <w:r>
        <w:t>музыкальных спектаклей;</w:t>
      </w:r>
    </w:p>
    <w:p w:rsidR="007A46EE" w:rsidRDefault="009E1D98">
      <w:pPr>
        <w:pStyle w:val="a3"/>
        <w:spacing w:line="318" w:lineRule="exact"/>
        <w:ind w:left="1275"/>
        <w:jc w:val="left"/>
      </w:pPr>
      <w:r>
        <w:rPr>
          <w:spacing w:val="-2"/>
        </w:rPr>
        <w:t>вариативно: виртуальный</w:t>
      </w:r>
      <w:r>
        <w:t xml:space="preserve"> </w:t>
      </w:r>
      <w:r>
        <w:rPr>
          <w:spacing w:val="-2"/>
        </w:rPr>
        <w:t>квест по музыкальному</w:t>
      </w:r>
      <w:r>
        <w:rPr>
          <w:spacing w:val="-4"/>
        </w:rPr>
        <w:t xml:space="preserve"> </w:t>
      </w:r>
      <w:r>
        <w:rPr>
          <w:spacing w:val="-2"/>
        </w:rPr>
        <w:t>театру.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spacing w:before="152"/>
        <w:ind w:left="2328" w:hanging="1053"/>
        <w:jc w:val="both"/>
      </w:pPr>
      <w:bookmarkStart w:id="75" w:name="30.6.6.8._Патриотическая_и_народная_тема"/>
      <w:bookmarkEnd w:id="75"/>
      <w:r>
        <w:t>Патриотическая</w:t>
      </w:r>
      <w:r>
        <w:rPr>
          <w:spacing w:val="-11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народная</w:t>
      </w:r>
      <w:r>
        <w:rPr>
          <w:spacing w:val="-13"/>
        </w:rPr>
        <w:t xml:space="preserve"> </w:t>
      </w:r>
      <w:r>
        <w:t>тема</w:t>
      </w:r>
      <w:r>
        <w:rPr>
          <w:spacing w:val="-11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театре</w:t>
      </w:r>
      <w:r>
        <w:rPr>
          <w:spacing w:val="-10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2"/>
        </w:rPr>
        <w:t>кино.</w:t>
      </w:r>
    </w:p>
    <w:p w:rsidR="007A46EE" w:rsidRDefault="009E1D98">
      <w:pPr>
        <w:pStyle w:val="a3"/>
        <w:spacing w:before="144" w:line="360" w:lineRule="auto"/>
        <w:ind w:right="137" w:firstLine="850"/>
      </w:pPr>
      <w:r>
        <w:t>Содержание:</w:t>
      </w:r>
      <w:r>
        <w:rPr>
          <w:spacing w:val="80"/>
          <w:w w:val="150"/>
        </w:rPr>
        <w:t xml:space="preserve">  </w:t>
      </w:r>
      <w:r>
        <w:t>история</w:t>
      </w:r>
      <w:r>
        <w:rPr>
          <w:spacing w:val="80"/>
          <w:w w:val="150"/>
        </w:rPr>
        <w:t xml:space="preserve">  </w:t>
      </w:r>
      <w:r>
        <w:t>создания,</w:t>
      </w:r>
      <w:r>
        <w:rPr>
          <w:spacing w:val="80"/>
          <w:w w:val="150"/>
        </w:rPr>
        <w:t xml:space="preserve">  </w:t>
      </w:r>
      <w:r>
        <w:t>значение</w:t>
      </w:r>
      <w:r>
        <w:rPr>
          <w:spacing w:val="80"/>
          <w:w w:val="150"/>
        </w:rPr>
        <w:t xml:space="preserve">  </w:t>
      </w:r>
      <w:r>
        <w:t>музыкально-сценических и экранных произведений, посвящённых нашему народу, его истории, теме служения</w:t>
      </w:r>
      <w:r>
        <w:rPr>
          <w:spacing w:val="80"/>
        </w:rPr>
        <w:t xml:space="preserve"> </w:t>
      </w:r>
      <w:r>
        <w:t>Отечеству.</w:t>
      </w:r>
      <w:r>
        <w:rPr>
          <w:spacing w:val="80"/>
        </w:rPr>
        <w:t xml:space="preserve"> </w:t>
      </w:r>
      <w:r>
        <w:t>Фрагменты,</w:t>
      </w:r>
      <w:r>
        <w:rPr>
          <w:spacing w:val="80"/>
        </w:rPr>
        <w:t xml:space="preserve"> </w:t>
      </w:r>
      <w:r>
        <w:t>отдельные</w:t>
      </w:r>
      <w:r>
        <w:rPr>
          <w:spacing w:val="80"/>
        </w:rPr>
        <w:t xml:space="preserve"> </w:t>
      </w:r>
      <w:r>
        <w:t>номера</w:t>
      </w:r>
      <w:r>
        <w:rPr>
          <w:spacing w:val="80"/>
        </w:rPr>
        <w:t xml:space="preserve"> </w:t>
      </w:r>
      <w:r>
        <w:t>из</w:t>
      </w:r>
      <w:r>
        <w:rPr>
          <w:spacing w:val="80"/>
        </w:rPr>
        <w:t xml:space="preserve"> </w:t>
      </w:r>
      <w:r>
        <w:t>опер,</w:t>
      </w:r>
      <w:r>
        <w:rPr>
          <w:spacing w:val="80"/>
        </w:rPr>
        <w:t xml:space="preserve"> </w:t>
      </w:r>
      <w:r>
        <w:t>балетов,</w:t>
      </w:r>
      <w:r>
        <w:rPr>
          <w:spacing w:val="80"/>
        </w:rPr>
        <w:t xml:space="preserve"> </w:t>
      </w:r>
      <w:r>
        <w:t>музыки</w:t>
      </w:r>
      <w:r>
        <w:rPr>
          <w:spacing w:val="80"/>
        </w:rPr>
        <w:t xml:space="preserve"> </w:t>
      </w:r>
      <w:r>
        <w:t>к фильмам (например, опера «Иван Сусанин» М.И. Глинки, опера «Война и мир», музыка</w:t>
      </w:r>
      <w:r>
        <w:rPr>
          <w:spacing w:val="80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кин</w:t>
      </w:r>
      <w:r>
        <w:t>офильму</w:t>
      </w:r>
      <w:r>
        <w:rPr>
          <w:spacing w:val="80"/>
        </w:rPr>
        <w:t xml:space="preserve">  </w:t>
      </w:r>
      <w:r>
        <w:t>«Александр</w:t>
      </w:r>
      <w:r>
        <w:rPr>
          <w:spacing w:val="80"/>
        </w:rPr>
        <w:t xml:space="preserve">  </w:t>
      </w:r>
      <w:r>
        <w:t>Невский»</w:t>
      </w:r>
      <w:r>
        <w:rPr>
          <w:spacing w:val="80"/>
        </w:rPr>
        <w:t xml:space="preserve">  </w:t>
      </w:r>
      <w:r>
        <w:t>С.С.</w:t>
      </w:r>
      <w:r>
        <w:rPr>
          <w:spacing w:val="80"/>
        </w:rPr>
        <w:t xml:space="preserve">  </w:t>
      </w:r>
      <w:r>
        <w:t>Прокофьева,</w:t>
      </w:r>
      <w:r>
        <w:rPr>
          <w:spacing w:val="80"/>
        </w:rPr>
        <w:t xml:space="preserve">  </w:t>
      </w:r>
      <w:r>
        <w:t>оперы</w:t>
      </w:r>
    </w:p>
    <w:p w:rsidR="007A46EE" w:rsidRDefault="009E1D98">
      <w:pPr>
        <w:pStyle w:val="a3"/>
        <w:spacing w:before="10" w:line="355" w:lineRule="auto"/>
        <w:ind w:left="1275" w:right="5308" w:hanging="851"/>
      </w:pPr>
      <w:r>
        <w:t>«Борис</w:t>
      </w:r>
      <w:r>
        <w:rPr>
          <w:spacing w:val="-9"/>
        </w:rPr>
        <w:t xml:space="preserve"> </w:t>
      </w:r>
      <w:r>
        <w:t>Годунов»</w:t>
      </w:r>
      <w:r>
        <w:rPr>
          <w:spacing w:val="-1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другие</w:t>
      </w:r>
      <w:r>
        <w:rPr>
          <w:spacing w:val="-8"/>
        </w:rPr>
        <w:t xml:space="preserve"> </w:t>
      </w:r>
      <w:r>
        <w:t>произведения). Виды деятельности обучающихся:</w:t>
      </w:r>
    </w:p>
    <w:p w:rsidR="007A46EE" w:rsidRDefault="009E1D98">
      <w:pPr>
        <w:pStyle w:val="a3"/>
        <w:spacing w:before="7" w:line="357" w:lineRule="auto"/>
        <w:ind w:right="155" w:firstLine="850"/>
      </w:pPr>
      <w:r>
        <w:t>чтение учебных и популярных текстов об истории создания патриотических опер, фильмов, о творческих поисках композиторов, создавав</w:t>
      </w:r>
      <w:r>
        <w:t>ших к ним музыку;</w:t>
      </w:r>
    </w:p>
    <w:p w:rsidR="007A46EE" w:rsidRDefault="009E1D98">
      <w:pPr>
        <w:pStyle w:val="a3"/>
        <w:spacing w:before="6"/>
        <w:ind w:left="1275"/>
      </w:pPr>
      <w:r>
        <w:t>диалог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rPr>
          <w:spacing w:val="-2"/>
        </w:rPr>
        <w:t>учителем;</w:t>
      </w:r>
    </w:p>
    <w:p w:rsidR="007A46EE" w:rsidRDefault="009E1D98">
      <w:pPr>
        <w:pStyle w:val="a3"/>
        <w:spacing w:before="162" w:line="357" w:lineRule="auto"/>
        <w:ind w:left="1275" w:right="1200"/>
      </w:pPr>
      <w:r>
        <w:t>просмотр</w:t>
      </w:r>
      <w:r>
        <w:rPr>
          <w:spacing w:val="-8"/>
        </w:rPr>
        <w:t xml:space="preserve"> </w:t>
      </w:r>
      <w:r>
        <w:t>фрагментов</w:t>
      </w:r>
      <w:r>
        <w:rPr>
          <w:spacing w:val="-8"/>
        </w:rPr>
        <w:t xml:space="preserve"> </w:t>
      </w:r>
      <w:r>
        <w:t>крупных</w:t>
      </w:r>
      <w:r>
        <w:rPr>
          <w:spacing w:val="-16"/>
        </w:rPr>
        <w:t xml:space="preserve"> </w:t>
      </w:r>
      <w:r>
        <w:t>сценических</w:t>
      </w:r>
      <w:r>
        <w:rPr>
          <w:spacing w:val="-15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фильмов; обсуждение характера героев и событий;</w:t>
      </w:r>
    </w:p>
    <w:p w:rsidR="007A46EE" w:rsidRDefault="009E1D98">
      <w:pPr>
        <w:pStyle w:val="a3"/>
        <w:spacing w:before="6"/>
        <w:ind w:left="1275"/>
      </w:pPr>
      <w:r>
        <w:t>проблемная</w:t>
      </w:r>
      <w:r>
        <w:rPr>
          <w:spacing w:val="-18"/>
        </w:rPr>
        <w:t xml:space="preserve"> </w:t>
      </w:r>
      <w:r>
        <w:t>ситуация:</w:t>
      </w:r>
      <w:r>
        <w:rPr>
          <w:spacing w:val="-17"/>
        </w:rPr>
        <w:t xml:space="preserve"> </w:t>
      </w:r>
      <w:r>
        <w:t>зачем</w:t>
      </w:r>
      <w:r>
        <w:rPr>
          <w:spacing w:val="-12"/>
        </w:rPr>
        <w:t xml:space="preserve"> </w:t>
      </w:r>
      <w:r>
        <w:t>нужна</w:t>
      </w:r>
      <w:r>
        <w:rPr>
          <w:spacing w:val="-13"/>
        </w:rPr>
        <w:t xml:space="preserve"> </w:t>
      </w:r>
      <w:r>
        <w:t>серьёзная</w:t>
      </w:r>
      <w:r>
        <w:rPr>
          <w:spacing w:val="-10"/>
        </w:rPr>
        <w:t xml:space="preserve"> </w:t>
      </w:r>
      <w:r>
        <w:rPr>
          <w:spacing w:val="-2"/>
        </w:rPr>
        <w:t>музыка;</w:t>
      </w:r>
    </w:p>
    <w:p w:rsidR="007A46EE" w:rsidRDefault="009E1D98">
      <w:pPr>
        <w:pStyle w:val="a3"/>
        <w:tabs>
          <w:tab w:val="left" w:pos="3032"/>
          <w:tab w:val="left" w:pos="4631"/>
          <w:tab w:val="left" w:pos="5500"/>
          <w:tab w:val="left" w:pos="5841"/>
          <w:tab w:val="left" w:pos="6974"/>
          <w:tab w:val="left" w:pos="8986"/>
        </w:tabs>
        <w:spacing w:before="163"/>
        <w:ind w:left="1275"/>
        <w:jc w:val="left"/>
      </w:pPr>
      <w:r>
        <w:rPr>
          <w:spacing w:val="-2"/>
        </w:rPr>
        <w:t>разучивание,</w:t>
      </w:r>
      <w:r>
        <w:tab/>
      </w:r>
      <w:r>
        <w:rPr>
          <w:spacing w:val="-2"/>
        </w:rPr>
        <w:t>исполнение</w:t>
      </w:r>
      <w:r>
        <w:tab/>
      </w:r>
      <w:r>
        <w:rPr>
          <w:spacing w:val="-4"/>
        </w:rPr>
        <w:t>песен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Родине,</w:t>
      </w:r>
      <w:r>
        <w:tab/>
        <w:t>нашей</w:t>
      </w:r>
      <w:r>
        <w:rPr>
          <w:spacing w:val="23"/>
        </w:rPr>
        <w:t xml:space="preserve">  </w:t>
      </w:r>
      <w:r>
        <w:rPr>
          <w:spacing w:val="-2"/>
        </w:rPr>
        <w:t>стране,</w:t>
      </w:r>
      <w:r>
        <w:tab/>
      </w:r>
      <w:r>
        <w:rPr>
          <w:spacing w:val="-2"/>
        </w:rPr>
        <w:t>исторических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t>событиях</w:t>
      </w:r>
      <w:r>
        <w:rPr>
          <w:spacing w:val="-1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подвигах</w:t>
      </w:r>
      <w:r>
        <w:rPr>
          <w:spacing w:val="-16"/>
        </w:rPr>
        <w:t xml:space="preserve"> </w:t>
      </w:r>
      <w:r>
        <w:rPr>
          <w:spacing w:val="-2"/>
        </w:rPr>
        <w:t>героев;</w:t>
      </w:r>
    </w:p>
    <w:p w:rsidR="007A46EE" w:rsidRDefault="009E1D98">
      <w:pPr>
        <w:pStyle w:val="a3"/>
        <w:spacing w:before="158" w:line="360" w:lineRule="auto"/>
        <w:ind w:right="147" w:firstLine="850"/>
      </w:pPr>
      <w: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:rsidR="007A46EE" w:rsidRDefault="009E1D98">
      <w:pPr>
        <w:pStyle w:val="1"/>
        <w:numPr>
          <w:ilvl w:val="2"/>
          <w:numId w:val="80"/>
        </w:numPr>
        <w:tabs>
          <w:tab w:val="left" w:pos="2112"/>
        </w:tabs>
        <w:spacing w:before="11"/>
        <w:ind w:left="2112" w:hanging="837"/>
        <w:jc w:val="both"/>
      </w:pPr>
      <w:bookmarkStart w:id="76" w:name="30.6.7._Модуль_№_7_«Современная_музыкаль"/>
      <w:bookmarkEnd w:id="76"/>
      <w:r>
        <w:t>Модуль</w:t>
      </w:r>
      <w:r>
        <w:rPr>
          <w:spacing w:val="-16"/>
        </w:rPr>
        <w:t xml:space="preserve"> </w:t>
      </w:r>
      <w:r>
        <w:t>№</w:t>
      </w:r>
      <w:r>
        <w:rPr>
          <w:spacing w:val="-18"/>
        </w:rPr>
        <w:t xml:space="preserve"> </w:t>
      </w:r>
      <w:r>
        <w:t>7</w:t>
      </w:r>
      <w:r>
        <w:rPr>
          <w:spacing w:val="-17"/>
        </w:rPr>
        <w:t xml:space="preserve"> </w:t>
      </w:r>
      <w:r>
        <w:t>«Современная</w:t>
      </w:r>
      <w:r>
        <w:rPr>
          <w:spacing w:val="-16"/>
        </w:rPr>
        <w:t xml:space="preserve"> </w:t>
      </w:r>
      <w:r>
        <w:t>музы</w:t>
      </w:r>
      <w:r>
        <w:t>кальная</w:t>
      </w:r>
      <w:r>
        <w:rPr>
          <w:spacing w:val="-17"/>
        </w:rPr>
        <w:t xml:space="preserve"> </w:t>
      </w:r>
      <w:r>
        <w:rPr>
          <w:spacing w:val="-2"/>
        </w:rPr>
        <w:t>культура».</w:t>
      </w:r>
    </w:p>
    <w:p w:rsidR="007A46EE" w:rsidRDefault="009E1D98">
      <w:pPr>
        <w:pStyle w:val="a3"/>
        <w:spacing w:before="153" w:line="360" w:lineRule="auto"/>
        <w:ind w:right="140" w:firstLine="850"/>
      </w:pPr>
      <w: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отдельный</w:t>
      </w:r>
      <w:r>
        <w:rPr>
          <w:spacing w:val="80"/>
          <w:w w:val="150"/>
        </w:rPr>
        <w:t xml:space="preserve"> </w:t>
      </w:r>
      <w:r>
        <w:t>пласт</w:t>
      </w:r>
      <w:r>
        <w:rPr>
          <w:spacing w:val="80"/>
          <w:w w:val="150"/>
        </w:rPr>
        <w:t xml:space="preserve"> </w:t>
      </w:r>
      <w:r>
        <w:t>современную</w:t>
      </w:r>
      <w:r>
        <w:rPr>
          <w:spacing w:val="80"/>
          <w:w w:val="150"/>
        </w:rPr>
        <w:t xml:space="preserve"> </w:t>
      </w:r>
      <w:r>
        <w:t>музыку.</w:t>
      </w:r>
      <w:r>
        <w:rPr>
          <w:spacing w:val="80"/>
          <w:w w:val="150"/>
        </w:rPr>
        <w:t xml:space="preserve"> </w:t>
      </w:r>
      <w:r>
        <w:t>Объективной</w:t>
      </w:r>
      <w:r>
        <w:rPr>
          <w:spacing w:val="80"/>
          <w:w w:val="150"/>
        </w:rPr>
        <w:t xml:space="preserve"> </w:t>
      </w:r>
      <w:r>
        <w:t>сложностью в данном случае является выДе</w:t>
      </w:r>
      <w:r>
        <w:t>ление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</w:t>
      </w:r>
      <w:r>
        <w:rPr>
          <w:spacing w:val="80"/>
        </w:rPr>
        <w:t xml:space="preserve"> </w:t>
      </w:r>
      <w:r>
        <w:t>(от</w:t>
      </w:r>
      <w:r>
        <w:rPr>
          <w:spacing w:val="80"/>
        </w:rPr>
        <w:t xml:space="preserve"> </w:t>
      </w:r>
      <w:r>
        <w:t>академического</w:t>
      </w:r>
      <w:r>
        <w:rPr>
          <w:spacing w:val="80"/>
        </w:rPr>
        <w:t xml:space="preserve"> </w:t>
      </w:r>
      <w:r>
        <w:t>авангарда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фри-джаза,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эм</w:t>
      </w:r>
      <w:r>
        <w:t>биента</w:t>
      </w:r>
      <w:r>
        <w:rPr>
          <w:spacing w:val="80"/>
        </w:rPr>
        <w:t xml:space="preserve"> </w:t>
      </w:r>
      <w:r>
        <w:t>до</w:t>
      </w:r>
      <w:r>
        <w:rPr>
          <w:spacing w:val="80"/>
        </w:rPr>
        <w:t xml:space="preserve"> </w:t>
      </w:r>
      <w:r>
        <w:t>рэпа),</w:t>
      </w:r>
      <w:r>
        <w:rPr>
          <w:spacing w:val="80"/>
        </w:rPr>
        <w:t xml:space="preserve"> </w:t>
      </w:r>
      <w:r>
        <w:t>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</w:t>
      </w:r>
      <w:r>
        <w:rPr>
          <w:spacing w:val="77"/>
        </w:rPr>
        <w:t xml:space="preserve"> </w:t>
      </w:r>
      <w:r>
        <w:t>для</w:t>
      </w:r>
      <w:r>
        <w:rPr>
          <w:spacing w:val="78"/>
        </w:rPr>
        <w:t xml:space="preserve"> </w:t>
      </w:r>
      <w:r>
        <w:t>последующего</w:t>
      </w:r>
      <w:r>
        <w:rPr>
          <w:spacing w:val="79"/>
        </w:rPr>
        <w:t xml:space="preserve"> </w:t>
      </w:r>
      <w:r>
        <w:t>развития</w:t>
      </w:r>
      <w:r>
        <w:rPr>
          <w:spacing w:val="78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данном</w:t>
      </w:r>
      <w:r>
        <w:rPr>
          <w:spacing w:val="78"/>
        </w:rPr>
        <w:t xml:space="preserve"> </w:t>
      </w:r>
      <w:r>
        <w:t>направлении.</w:t>
      </w:r>
      <w:r>
        <w:rPr>
          <w:spacing w:val="80"/>
        </w:rPr>
        <w:t xml:space="preserve"> </w:t>
      </w:r>
      <w:r>
        <w:t>Помимо</w:t>
      </w:r>
      <w:r>
        <w:rPr>
          <w:spacing w:val="80"/>
        </w:rPr>
        <w:t xml:space="preserve"> </w:t>
      </w:r>
      <w:r>
        <w:t>указанных в</w:t>
      </w:r>
      <w:r>
        <w:rPr>
          <w:spacing w:val="-5"/>
        </w:rPr>
        <w:t xml:space="preserve"> </w:t>
      </w:r>
      <w:r>
        <w:t>модуле тематических</w:t>
      </w:r>
      <w:r>
        <w:rPr>
          <w:spacing w:val="-4"/>
        </w:rPr>
        <w:t xml:space="preserve"> </w:t>
      </w:r>
      <w:r>
        <w:t>блоков, существенным вкладом в такую подготовку</w:t>
      </w:r>
      <w:r>
        <w:rPr>
          <w:spacing w:val="-7"/>
        </w:rPr>
        <w:t xml:space="preserve"> </w:t>
      </w:r>
      <w:r>
        <w:t>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</w:t>
      </w:r>
      <w:r>
        <w:t>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spacing w:before="13"/>
        <w:ind w:left="2328" w:hanging="1053"/>
        <w:jc w:val="both"/>
      </w:pPr>
      <w:bookmarkStart w:id="77" w:name="30.6.7.1._Современные_обработки_классиче"/>
      <w:bookmarkEnd w:id="77"/>
      <w:r>
        <w:rPr>
          <w:spacing w:val="-2"/>
        </w:rPr>
        <w:t>Современные обработки</w:t>
      </w:r>
      <w:r>
        <w:rPr>
          <w:spacing w:val="-11"/>
        </w:rPr>
        <w:t xml:space="preserve"> </w:t>
      </w:r>
      <w:r>
        <w:rPr>
          <w:spacing w:val="-2"/>
        </w:rPr>
        <w:t>классической</w:t>
      </w:r>
      <w:r>
        <w:rPr>
          <w:spacing w:val="-14"/>
        </w:rPr>
        <w:t xml:space="preserve"> </w:t>
      </w:r>
      <w:r>
        <w:rPr>
          <w:spacing w:val="-2"/>
        </w:rPr>
        <w:t>музыки.</w:t>
      </w:r>
    </w:p>
    <w:p w:rsidR="007A46EE" w:rsidRDefault="009E1D98">
      <w:pPr>
        <w:pStyle w:val="a3"/>
        <w:spacing w:before="148" w:line="362" w:lineRule="auto"/>
        <w:ind w:right="141" w:firstLine="850"/>
      </w:pPr>
      <w:r>
        <w:t>Содержание: понятие обработки, творчество современных композиторов ис</w:t>
      </w:r>
      <w:r>
        <w:t>полнителей, обрабатывающих</w:t>
      </w:r>
      <w:r>
        <w:rPr>
          <w:spacing w:val="-9"/>
        </w:rPr>
        <w:t xml:space="preserve"> </w:t>
      </w:r>
      <w:r>
        <w:t>классическую</w:t>
      </w:r>
      <w:r>
        <w:rPr>
          <w:spacing w:val="-7"/>
        </w:rPr>
        <w:t xml:space="preserve"> </w:t>
      </w:r>
      <w:r>
        <w:t>музыку. Проблемная ситуация:</w:t>
      </w:r>
      <w:r>
        <w:rPr>
          <w:spacing w:val="-15"/>
        </w:rPr>
        <w:t xml:space="preserve"> </w:t>
      </w:r>
      <w:r>
        <w:t>зачем музыканты делают обработки классики?</w:t>
      </w:r>
    </w:p>
    <w:p w:rsidR="007A46EE" w:rsidRDefault="009E1D98">
      <w:pPr>
        <w:pStyle w:val="a3"/>
        <w:spacing w:line="313" w:lineRule="exact"/>
        <w:ind w:left="1275"/>
      </w:pPr>
      <w:r>
        <w:rPr>
          <w:spacing w:val="-2"/>
        </w:rPr>
        <w:t>Виды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  <w:r>
        <w:rPr>
          <w:spacing w:val="-3"/>
        </w:rPr>
        <w:t xml:space="preserve"> </w:t>
      </w:r>
      <w:r>
        <w:rPr>
          <w:spacing w:val="-2"/>
        </w:rPr>
        <w:t>обучающихся:</w:t>
      </w:r>
    </w:p>
    <w:p w:rsidR="007A46EE" w:rsidRDefault="009E1D98">
      <w:pPr>
        <w:pStyle w:val="a3"/>
        <w:spacing w:before="168"/>
        <w:ind w:left="1275"/>
        <w:jc w:val="left"/>
      </w:pPr>
      <w:r>
        <w:rPr>
          <w:spacing w:val="-2"/>
        </w:rPr>
        <w:t>различение</w:t>
      </w:r>
      <w:r>
        <w:rPr>
          <w:spacing w:val="-3"/>
        </w:rPr>
        <w:t xml:space="preserve"> </w:t>
      </w:r>
      <w:r>
        <w:rPr>
          <w:spacing w:val="-2"/>
        </w:rPr>
        <w:t>музыки</w:t>
      </w:r>
      <w:r>
        <w:rPr>
          <w:spacing w:val="-5"/>
        </w:rPr>
        <w:t xml:space="preserve"> </w:t>
      </w:r>
      <w:r>
        <w:rPr>
          <w:spacing w:val="-2"/>
        </w:rPr>
        <w:t>классической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её</w:t>
      </w:r>
      <w:r>
        <w:rPr>
          <w:spacing w:val="-3"/>
        </w:rPr>
        <w:t xml:space="preserve"> </w:t>
      </w:r>
      <w:r>
        <w:rPr>
          <w:spacing w:val="-2"/>
        </w:rPr>
        <w:t>современной</w:t>
      </w:r>
      <w:r>
        <w:rPr>
          <w:spacing w:val="-4"/>
        </w:rPr>
        <w:t xml:space="preserve"> </w:t>
      </w:r>
      <w:r>
        <w:rPr>
          <w:spacing w:val="-2"/>
        </w:rPr>
        <w:t>обработки;</w:t>
      </w:r>
    </w:p>
    <w:p w:rsidR="007A46EE" w:rsidRDefault="009E1D98">
      <w:pPr>
        <w:pStyle w:val="a3"/>
        <w:spacing w:before="159"/>
        <w:ind w:left="1275"/>
        <w:jc w:val="left"/>
      </w:pPr>
      <w:r>
        <w:t>слушание</w:t>
      </w:r>
      <w:r>
        <w:rPr>
          <w:spacing w:val="-18"/>
        </w:rPr>
        <w:t xml:space="preserve"> </w:t>
      </w:r>
      <w:r>
        <w:t>обработок</w:t>
      </w:r>
      <w:r>
        <w:rPr>
          <w:spacing w:val="-17"/>
        </w:rPr>
        <w:t xml:space="preserve"> </w:t>
      </w:r>
      <w:r>
        <w:t>классической</w:t>
      </w:r>
      <w:r>
        <w:rPr>
          <w:spacing w:val="-16"/>
        </w:rPr>
        <w:t xml:space="preserve"> </w:t>
      </w:r>
      <w:r>
        <w:t>музыки,</w:t>
      </w:r>
      <w:r>
        <w:rPr>
          <w:spacing w:val="-10"/>
        </w:rPr>
        <w:t xml:space="preserve"> </w:t>
      </w:r>
      <w:r>
        <w:t>сравнение</w:t>
      </w:r>
      <w:r>
        <w:rPr>
          <w:spacing w:val="-11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2"/>
        </w:rPr>
        <w:t>оригиналом;</w:t>
      </w:r>
    </w:p>
    <w:p w:rsidR="007A46EE" w:rsidRDefault="009E1D98">
      <w:pPr>
        <w:pStyle w:val="a3"/>
        <w:spacing w:before="162" w:line="362" w:lineRule="auto"/>
        <w:ind w:firstLine="850"/>
        <w:jc w:val="left"/>
      </w:pPr>
      <w:r>
        <w:t>обсуждение</w:t>
      </w:r>
      <w:r>
        <w:rPr>
          <w:spacing w:val="33"/>
        </w:rPr>
        <w:t xml:space="preserve"> </w:t>
      </w:r>
      <w:r>
        <w:t>комплекса</w:t>
      </w:r>
      <w:r>
        <w:rPr>
          <w:spacing w:val="33"/>
        </w:rPr>
        <w:t xml:space="preserve"> </w:t>
      </w:r>
      <w:r>
        <w:t>выразительных</w:t>
      </w:r>
      <w:r>
        <w:rPr>
          <w:spacing w:val="33"/>
        </w:rPr>
        <w:t xml:space="preserve"> </w:t>
      </w:r>
      <w:r>
        <w:t>средств,</w:t>
      </w:r>
      <w:r>
        <w:rPr>
          <w:spacing w:val="35"/>
        </w:rPr>
        <w:t xml:space="preserve"> </w:t>
      </w:r>
      <w:r>
        <w:t>наблюдение</w:t>
      </w:r>
      <w:r>
        <w:rPr>
          <w:spacing w:val="33"/>
        </w:rPr>
        <w:t xml:space="preserve"> </w:t>
      </w:r>
      <w:r>
        <w:t>за</w:t>
      </w:r>
      <w:r>
        <w:rPr>
          <w:spacing w:val="32"/>
        </w:rPr>
        <w:t xml:space="preserve"> </w:t>
      </w:r>
      <w:r>
        <w:t>изменением характера музыки;</w:t>
      </w:r>
    </w:p>
    <w:p w:rsidR="007A46EE" w:rsidRDefault="007A46EE">
      <w:pPr>
        <w:pStyle w:val="a3"/>
        <w:spacing w:line="362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65" w:firstLine="850"/>
      </w:pPr>
      <w:r>
        <w:t>вокальное исполнение классических тем в сопровождении современного ритмизованного аккомпанемента;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spacing w:before="17"/>
        <w:ind w:left="2328" w:hanging="1053"/>
        <w:jc w:val="both"/>
      </w:pPr>
      <w:bookmarkStart w:id="78" w:name="30.6.7.2._Джаз."/>
      <w:bookmarkEnd w:id="78"/>
      <w:r>
        <w:rPr>
          <w:spacing w:val="-2"/>
        </w:rPr>
        <w:t>Джаз.</w:t>
      </w:r>
    </w:p>
    <w:p w:rsidR="007A46EE" w:rsidRDefault="009E1D98">
      <w:pPr>
        <w:pStyle w:val="a3"/>
        <w:spacing w:before="149" w:line="360" w:lineRule="auto"/>
        <w:ind w:right="160" w:firstLine="850"/>
      </w:pPr>
      <w:r>
        <w:t>Содержание: особенности джаза: им</w:t>
      </w:r>
      <w:r>
        <w:t>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</w:t>
      </w:r>
    </w:p>
    <w:p w:rsidR="007A46EE" w:rsidRDefault="009E1D98">
      <w:pPr>
        <w:pStyle w:val="a3"/>
        <w:spacing w:before="7"/>
        <w:ind w:left="1275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63"/>
        <w:ind w:left="1275"/>
      </w:pPr>
      <w:r>
        <w:t>знакомство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творчеством</w:t>
      </w:r>
      <w:r>
        <w:rPr>
          <w:spacing w:val="-16"/>
        </w:rPr>
        <w:t xml:space="preserve"> </w:t>
      </w:r>
      <w:r>
        <w:t>джазовых</w:t>
      </w:r>
      <w:r>
        <w:rPr>
          <w:spacing w:val="-18"/>
        </w:rPr>
        <w:t xml:space="preserve"> </w:t>
      </w:r>
      <w:r>
        <w:rPr>
          <w:spacing w:val="-2"/>
        </w:rPr>
        <w:t>музыкантов;</w:t>
      </w:r>
    </w:p>
    <w:p w:rsidR="007A46EE" w:rsidRDefault="009E1D98">
      <w:pPr>
        <w:pStyle w:val="a3"/>
        <w:spacing w:before="159" w:line="362" w:lineRule="auto"/>
        <w:ind w:right="150" w:firstLine="850"/>
      </w:pPr>
      <w:r>
        <w:t>узнавание, различение на слух джазовых композиций в отличие от других музыкальных стилей и направлений;</w:t>
      </w:r>
    </w:p>
    <w:p w:rsidR="007A46EE" w:rsidRDefault="009E1D98">
      <w:pPr>
        <w:pStyle w:val="a3"/>
        <w:spacing w:line="362" w:lineRule="auto"/>
        <w:ind w:right="155" w:firstLine="850"/>
      </w:pPr>
      <w:r>
        <w:t>определение на слух тембров музыкальных инструментов, исполняющих джазовую композицию;</w:t>
      </w:r>
    </w:p>
    <w:p w:rsidR="007A46EE" w:rsidRDefault="009E1D98">
      <w:pPr>
        <w:pStyle w:val="a3"/>
        <w:spacing w:line="362" w:lineRule="auto"/>
        <w:ind w:right="160" w:firstLine="850"/>
      </w:pPr>
      <w:r>
        <w:t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spacing w:line="318" w:lineRule="exact"/>
        <w:ind w:left="2328" w:hanging="1053"/>
        <w:jc w:val="both"/>
      </w:pPr>
      <w:bookmarkStart w:id="79" w:name="30.6.7.3._Исполнители_современной_музыки"/>
      <w:bookmarkEnd w:id="79"/>
      <w:r>
        <w:rPr>
          <w:spacing w:val="-2"/>
        </w:rPr>
        <w:t>Исполнители</w:t>
      </w:r>
      <w:r>
        <w:rPr>
          <w:spacing w:val="-14"/>
        </w:rPr>
        <w:t xml:space="preserve"> </w:t>
      </w:r>
      <w:r>
        <w:rPr>
          <w:spacing w:val="-2"/>
        </w:rPr>
        <w:t>современной</w:t>
      </w:r>
      <w:r>
        <w:rPr>
          <w:spacing w:val="-9"/>
        </w:rPr>
        <w:t xml:space="preserve"> </w:t>
      </w:r>
      <w:r>
        <w:rPr>
          <w:spacing w:val="-2"/>
        </w:rPr>
        <w:t>музыки.</w:t>
      </w:r>
    </w:p>
    <w:p w:rsidR="007A46EE" w:rsidRDefault="009E1D98">
      <w:pPr>
        <w:pStyle w:val="a3"/>
        <w:spacing w:before="138" w:line="364" w:lineRule="auto"/>
        <w:ind w:right="165" w:firstLine="850"/>
      </w:pPr>
      <w:r>
        <w:t>Содержание: творчес</w:t>
      </w:r>
      <w:r>
        <w:t>тво одного или нескольких исполнителей современной музыки, популярных у молодёжи.</w:t>
      </w:r>
    </w:p>
    <w:p w:rsidR="007A46EE" w:rsidRDefault="009E1D98">
      <w:pPr>
        <w:pStyle w:val="a3"/>
        <w:spacing w:line="313" w:lineRule="exact"/>
        <w:ind w:left="1275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59"/>
        <w:ind w:left="1275"/>
      </w:pPr>
      <w:r>
        <w:rPr>
          <w:spacing w:val="-2"/>
        </w:rPr>
        <w:t>просмотр</w:t>
      </w:r>
      <w:r>
        <w:t xml:space="preserve"> </w:t>
      </w:r>
      <w:r>
        <w:rPr>
          <w:spacing w:val="-2"/>
        </w:rPr>
        <w:t>видеоклипов современных</w:t>
      </w:r>
      <w:r>
        <w:rPr>
          <w:spacing w:val="-9"/>
        </w:rPr>
        <w:t xml:space="preserve"> </w:t>
      </w:r>
      <w:r>
        <w:rPr>
          <w:spacing w:val="-2"/>
        </w:rPr>
        <w:t>исполнителей;</w:t>
      </w:r>
    </w:p>
    <w:p w:rsidR="007A46EE" w:rsidRDefault="009E1D98">
      <w:pPr>
        <w:pStyle w:val="a3"/>
        <w:spacing w:before="163" w:line="357" w:lineRule="auto"/>
        <w:ind w:right="163" w:firstLine="850"/>
      </w:pPr>
      <w:r>
        <w:t>сравнение их композиций с другими направлениями и стилями (классикой, духовной, народной музыкой</w:t>
      </w:r>
      <w:r>
        <w:t>);</w:t>
      </w:r>
    </w:p>
    <w:p w:rsidR="007A46EE" w:rsidRDefault="009E1D98">
      <w:pPr>
        <w:pStyle w:val="a3"/>
        <w:spacing w:before="6" w:line="360" w:lineRule="auto"/>
        <w:ind w:right="150" w:firstLine="850"/>
      </w:pPr>
      <w:r>
        <w:t xml:space="preserve">вариативно: 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</w:t>
      </w:r>
      <w:r>
        <w:rPr>
          <w:spacing w:val="-2"/>
        </w:rPr>
        <w:t>композиций.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spacing w:before="7"/>
        <w:ind w:left="2328" w:hanging="1053"/>
        <w:jc w:val="both"/>
      </w:pPr>
      <w:bookmarkStart w:id="80" w:name="30.6.7.4._Электронные_музыкальные_инстру"/>
      <w:bookmarkEnd w:id="80"/>
      <w:r>
        <w:rPr>
          <w:spacing w:val="-2"/>
        </w:rPr>
        <w:t>Электронные</w:t>
      </w:r>
      <w:r>
        <w:rPr>
          <w:spacing w:val="-9"/>
        </w:rPr>
        <w:t xml:space="preserve"> </w:t>
      </w:r>
      <w:r>
        <w:rPr>
          <w:spacing w:val="-2"/>
        </w:rPr>
        <w:t>музыкальные</w:t>
      </w:r>
      <w:r>
        <w:rPr>
          <w:spacing w:val="-5"/>
        </w:rPr>
        <w:t xml:space="preserve"> </w:t>
      </w:r>
      <w:r>
        <w:rPr>
          <w:spacing w:val="-2"/>
        </w:rPr>
        <w:t>инстр</w:t>
      </w:r>
      <w:r>
        <w:rPr>
          <w:spacing w:val="-2"/>
        </w:rPr>
        <w:t>ументы.</w:t>
      </w:r>
    </w:p>
    <w:p w:rsidR="007A46EE" w:rsidRDefault="009E1D98">
      <w:pPr>
        <w:pStyle w:val="a3"/>
        <w:spacing w:before="154" w:line="362" w:lineRule="auto"/>
        <w:ind w:right="155" w:firstLine="850"/>
      </w:pPr>
      <w:r>
        <w:t>Содержание: современные «двойники» классических музыкальных инструментов:</w:t>
      </w:r>
      <w:r>
        <w:rPr>
          <w:spacing w:val="40"/>
        </w:rPr>
        <w:t xml:space="preserve"> </w:t>
      </w:r>
      <w:r>
        <w:t>синтезатор,</w:t>
      </w:r>
      <w:r>
        <w:rPr>
          <w:spacing w:val="80"/>
        </w:rPr>
        <w:t xml:space="preserve"> </w:t>
      </w:r>
      <w:r>
        <w:t>электронная</w:t>
      </w:r>
      <w:r>
        <w:rPr>
          <w:spacing w:val="79"/>
        </w:rPr>
        <w:t xml:space="preserve"> </w:t>
      </w:r>
      <w:r>
        <w:t>скрипка,</w:t>
      </w:r>
      <w:r>
        <w:rPr>
          <w:spacing w:val="79"/>
        </w:rPr>
        <w:t xml:space="preserve"> </w:t>
      </w:r>
      <w:r>
        <w:t>гитара,</w:t>
      </w:r>
      <w:r>
        <w:rPr>
          <w:spacing w:val="40"/>
        </w:rPr>
        <w:t xml:space="preserve"> </w:t>
      </w:r>
      <w:r>
        <w:t>барабаны.</w:t>
      </w:r>
      <w:r>
        <w:rPr>
          <w:spacing w:val="40"/>
        </w:rPr>
        <w:t xml:space="preserve"> </w:t>
      </w:r>
      <w:r>
        <w:t>Виртуальные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rPr>
          <w:spacing w:val="-2"/>
        </w:rPr>
        <w:t>музыкальные</w:t>
      </w:r>
      <w:r>
        <w:rPr>
          <w:spacing w:val="2"/>
        </w:rPr>
        <w:t xml:space="preserve"> </w:t>
      </w:r>
      <w:r>
        <w:rPr>
          <w:spacing w:val="-2"/>
        </w:rPr>
        <w:t>инструменты</w:t>
      </w:r>
      <w:r>
        <w:rPr>
          <w:spacing w:val="2"/>
        </w:rPr>
        <w:t xml:space="preserve"> </w:t>
      </w:r>
      <w:r>
        <w:rPr>
          <w:spacing w:val="-2"/>
        </w:rPr>
        <w:t>в компьютерных</w:t>
      </w:r>
      <w:r>
        <w:rPr>
          <w:spacing w:val="-10"/>
        </w:rPr>
        <w:t xml:space="preserve"> </w:t>
      </w:r>
      <w:r>
        <w:rPr>
          <w:spacing w:val="-2"/>
        </w:rPr>
        <w:t>программах.</w:t>
      </w:r>
    </w:p>
    <w:p w:rsidR="007A46EE" w:rsidRDefault="009E1D98">
      <w:pPr>
        <w:pStyle w:val="a3"/>
        <w:spacing w:before="158"/>
        <w:ind w:left="1275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63" w:line="357" w:lineRule="auto"/>
        <w:ind w:right="154" w:firstLine="850"/>
      </w:pPr>
      <w:r>
        <w:t>слушание музыкальных композиций в исполнении на электронных музыкальных инструментах;</w:t>
      </w:r>
    </w:p>
    <w:p w:rsidR="007A46EE" w:rsidRDefault="009E1D98">
      <w:pPr>
        <w:pStyle w:val="a3"/>
        <w:spacing w:before="1" w:line="364" w:lineRule="auto"/>
        <w:ind w:right="162" w:firstLine="850"/>
      </w:pPr>
      <w:r>
        <w:t>сравнение их звучания с акустическими инструментами, обсуждение результатов сравнения;</w:t>
      </w:r>
    </w:p>
    <w:p w:rsidR="007A46EE" w:rsidRDefault="009E1D98">
      <w:pPr>
        <w:pStyle w:val="a3"/>
        <w:spacing w:line="362" w:lineRule="auto"/>
        <w:ind w:right="155" w:firstLine="850"/>
      </w:pPr>
      <w:r>
        <w:t xml:space="preserve">подбор электронных тембров для создания музыки к фантастическому </w:t>
      </w:r>
      <w:r>
        <w:rPr>
          <w:spacing w:val="-2"/>
        </w:rPr>
        <w:t>фильму;</w:t>
      </w:r>
    </w:p>
    <w:p w:rsidR="007A46EE" w:rsidRDefault="009E1D98">
      <w:pPr>
        <w:pStyle w:val="a3"/>
        <w:spacing w:line="360" w:lineRule="auto"/>
        <w:ind w:right="132" w:firstLine="850"/>
      </w:pPr>
      <w:r>
        <w:t>вариативно</w:t>
      </w:r>
      <w:r>
        <w:t>: посещение музыкального магазина (отдел электронных музыкальных инструментов); просмотр фильма об электронных музыкальных инструментах;</w:t>
      </w:r>
      <w:r>
        <w:rPr>
          <w:spacing w:val="80"/>
        </w:rPr>
        <w:t xml:space="preserve"> </w:t>
      </w:r>
      <w:r>
        <w:t>создание</w:t>
      </w:r>
      <w:r>
        <w:rPr>
          <w:spacing w:val="80"/>
        </w:rPr>
        <w:t xml:space="preserve"> </w:t>
      </w:r>
      <w:r>
        <w:t>электронной</w:t>
      </w:r>
      <w:r>
        <w:rPr>
          <w:spacing w:val="80"/>
        </w:rPr>
        <w:t xml:space="preserve"> </w:t>
      </w:r>
      <w:r>
        <w:t>композиции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компьютерных</w:t>
      </w:r>
      <w:r>
        <w:rPr>
          <w:spacing w:val="80"/>
        </w:rPr>
        <w:t xml:space="preserve"> </w:t>
      </w:r>
      <w:r>
        <w:t>программах</w:t>
      </w:r>
      <w:r>
        <w:rPr>
          <w:spacing w:val="40"/>
        </w:rPr>
        <w:t xml:space="preserve"> </w:t>
      </w:r>
      <w:r>
        <w:t>с готовыми семплами (например, Garage Band).</w:t>
      </w:r>
    </w:p>
    <w:p w:rsidR="007A46EE" w:rsidRDefault="009E1D98">
      <w:pPr>
        <w:pStyle w:val="1"/>
        <w:numPr>
          <w:ilvl w:val="2"/>
          <w:numId w:val="80"/>
        </w:numPr>
        <w:tabs>
          <w:tab w:val="left" w:pos="2112"/>
        </w:tabs>
        <w:spacing w:before="1"/>
        <w:ind w:left="2112" w:hanging="837"/>
        <w:jc w:val="both"/>
      </w:pPr>
      <w:bookmarkStart w:id="81" w:name="30.6.8._Модуль_№_8_«Музыкальная_грамота»"/>
      <w:bookmarkEnd w:id="81"/>
      <w:r>
        <w:t>Модуль</w:t>
      </w:r>
      <w:r>
        <w:rPr>
          <w:spacing w:val="-14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8</w:t>
      </w:r>
      <w:r>
        <w:rPr>
          <w:spacing w:val="-12"/>
        </w:rPr>
        <w:t xml:space="preserve"> </w:t>
      </w:r>
      <w:r>
        <w:t>«Музыкальная</w:t>
      </w:r>
      <w:r>
        <w:rPr>
          <w:spacing w:val="-16"/>
        </w:rPr>
        <w:t xml:space="preserve"> </w:t>
      </w:r>
      <w:r>
        <w:rPr>
          <w:spacing w:val="-2"/>
        </w:rPr>
        <w:t>грамота».</w:t>
      </w:r>
    </w:p>
    <w:p w:rsidR="007A46EE" w:rsidRDefault="009E1D98">
      <w:pPr>
        <w:pStyle w:val="a3"/>
        <w:spacing w:before="144" w:line="360" w:lineRule="auto"/>
        <w:ind w:right="141" w:firstLine="850"/>
      </w:pPr>
      <w:r>
        <w:t>Данный модуль является вспомогательным и не может изучаться в отрыве от других</w:t>
      </w:r>
      <w:r>
        <w:rPr>
          <w:spacing w:val="61"/>
        </w:rPr>
        <w:t xml:space="preserve">  </w:t>
      </w:r>
      <w:r>
        <w:t>модулей.</w:t>
      </w:r>
      <w:r>
        <w:rPr>
          <w:spacing w:val="70"/>
        </w:rPr>
        <w:t xml:space="preserve">  </w:t>
      </w:r>
      <w:r>
        <w:t>Освоение</w:t>
      </w:r>
      <w:r>
        <w:rPr>
          <w:spacing w:val="64"/>
        </w:rPr>
        <w:t xml:space="preserve">  </w:t>
      </w:r>
      <w:r>
        <w:t>музыкальной</w:t>
      </w:r>
      <w:r>
        <w:rPr>
          <w:spacing w:val="69"/>
        </w:rPr>
        <w:t xml:space="preserve">  </w:t>
      </w:r>
      <w:r>
        <w:t>грамоты</w:t>
      </w:r>
      <w:r>
        <w:rPr>
          <w:spacing w:val="64"/>
        </w:rPr>
        <w:t xml:space="preserve">  </w:t>
      </w:r>
      <w:r>
        <w:t>не</w:t>
      </w:r>
      <w:r>
        <w:rPr>
          <w:spacing w:val="64"/>
        </w:rPr>
        <w:t xml:space="preserve">  </w:t>
      </w:r>
      <w:r>
        <w:t>является</w:t>
      </w:r>
      <w:r>
        <w:rPr>
          <w:spacing w:val="66"/>
        </w:rPr>
        <w:t xml:space="preserve">  </w:t>
      </w:r>
      <w:r>
        <w:t>самоцелью и всегда подчиняется задачам освоения исполнительского, в первую очередь певческого реп</w:t>
      </w:r>
      <w:r>
        <w:t>ертуара, а также задачам воспитания грамотного слушателя. Распределение ключевых тем модуля в рамках календарно-тематического планирования</w:t>
      </w:r>
      <w:r>
        <w:rPr>
          <w:spacing w:val="80"/>
          <w:w w:val="150"/>
        </w:rPr>
        <w:t xml:space="preserve"> </w:t>
      </w:r>
      <w:r>
        <w:t>возможно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арочному</w:t>
      </w:r>
      <w:r>
        <w:rPr>
          <w:spacing w:val="80"/>
          <w:w w:val="150"/>
        </w:rPr>
        <w:t xml:space="preserve"> </w:t>
      </w:r>
      <w:r>
        <w:t>принципу</w:t>
      </w:r>
      <w:r>
        <w:rPr>
          <w:spacing w:val="80"/>
          <w:w w:val="150"/>
        </w:rPr>
        <w:t xml:space="preserve"> </w:t>
      </w:r>
      <w:r>
        <w:t>либо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регулярной</w:t>
      </w:r>
      <w:r>
        <w:rPr>
          <w:spacing w:val="80"/>
          <w:w w:val="150"/>
        </w:rPr>
        <w:t xml:space="preserve"> </w:t>
      </w:r>
      <w:r>
        <w:t>основе по</w:t>
      </w:r>
      <w:r>
        <w:rPr>
          <w:spacing w:val="78"/>
        </w:rPr>
        <w:t xml:space="preserve"> </w:t>
      </w:r>
      <w:r>
        <w:t>5–10</w:t>
      </w:r>
      <w:r>
        <w:rPr>
          <w:spacing w:val="78"/>
        </w:rPr>
        <w:t xml:space="preserve"> </w:t>
      </w:r>
      <w:r>
        <w:t>минут</w:t>
      </w:r>
      <w:r>
        <w:rPr>
          <w:spacing w:val="77"/>
        </w:rPr>
        <w:t xml:space="preserve"> </w:t>
      </w:r>
      <w:r>
        <w:t>на</w:t>
      </w:r>
      <w:r>
        <w:rPr>
          <w:spacing w:val="79"/>
        </w:rPr>
        <w:t xml:space="preserve"> </w:t>
      </w:r>
      <w:r>
        <w:t>каждом</w:t>
      </w:r>
      <w:r>
        <w:rPr>
          <w:spacing w:val="80"/>
        </w:rPr>
        <w:t xml:space="preserve"> </w:t>
      </w:r>
      <w:r>
        <w:t>уроке.</w:t>
      </w:r>
      <w:r>
        <w:rPr>
          <w:spacing w:val="80"/>
        </w:rPr>
        <w:t xml:space="preserve"> </w:t>
      </w:r>
      <w:r>
        <w:t>Новые</w:t>
      </w:r>
      <w:r>
        <w:rPr>
          <w:spacing w:val="80"/>
        </w:rPr>
        <w:t xml:space="preserve"> </w:t>
      </w:r>
      <w:r>
        <w:t>понятия</w:t>
      </w:r>
      <w:r>
        <w:rPr>
          <w:spacing w:val="80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навыки</w:t>
      </w:r>
      <w:r>
        <w:rPr>
          <w:spacing w:val="78"/>
        </w:rPr>
        <w:t xml:space="preserve"> </w:t>
      </w:r>
      <w:r>
        <w:t>после</w:t>
      </w:r>
      <w:r>
        <w:rPr>
          <w:spacing w:val="80"/>
        </w:rPr>
        <w:t xml:space="preserve"> </w:t>
      </w:r>
      <w:r>
        <w:t>и</w:t>
      </w:r>
      <w:r>
        <w:t>х</w:t>
      </w:r>
      <w:r>
        <w:rPr>
          <w:spacing w:val="74"/>
        </w:rPr>
        <w:t xml:space="preserve"> </w:t>
      </w:r>
      <w:r>
        <w:t>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spacing w:before="15"/>
        <w:ind w:left="2328" w:hanging="1053"/>
        <w:jc w:val="both"/>
      </w:pPr>
      <w:bookmarkStart w:id="82" w:name="30.6.8.1._Весь_мир_звучит."/>
      <w:bookmarkEnd w:id="82"/>
      <w:r>
        <w:t>Весь</w:t>
      </w:r>
      <w:r>
        <w:rPr>
          <w:spacing w:val="-15"/>
        </w:rPr>
        <w:t xml:space="preserve"> </w:t>
      </w:r>
      <w:r>
        <w:t>мир</w:t>
      </w:r>
      <w:r>
        <w:rPr>
          <w:spacing w:val="-9"/>
        </w:rPr>
        <w:t xml:space="preserve"> </w:t>
      </w:r>
      <w:r>
        <w:rPr>
          <w:spacing w:val="-2"/>
        </w:rPr>
        <w:t>звучит.</w:t>
      </w:r>
    </w:p>
    <w:p w:rsidR="007A46EE" w:rsidRDefault="009E1D98">
      <w:pPr>
        <w:pStyle w:val="a3"/>
        <w:tabs>
          <w:tab w:val="left" w:pos="3032"/>
          <w:tab w:val="left" w:pos="3911"/>
          <w:tab w:val="left" w:pos="5721"/>
          <w:tab w:val="left" w:pos="6081"/>
          <w:tab w:val="left" w:pos="7479"/>
          <w:tab w:val="left" w:pos="8794"/>
          <w:tab w:val="left" w:pos="9726"/>
        </w:tabs>
        <w:spacing w:before="149" w:line="362" w:lineRule="auto"/>
        <w:ind w:right="156" w:firstLine="850"/>
        <w:jc w:val="left"/>
      </w:pPr>
      <w:r>
        <w:rPr>
          <w:spacing w:val="-2"/>
        </w:rPr>
        <w:t>Содержание:</w:t>
      </w:r>
      <w:r>
        <w:tab/>
      </w:r>
      <w:r>
        <w:rPr>
          <w:spacing w:val="-4"/>
        </w:rPr>
        <w:t>звуки</w:t>
      </w:r>
      <w:r>
        <w:tab/>
      </w:r>
      <w:r>
        <w:rPr>
          <w:spacing w:val="-2"/>
        </w:rPr>
        <w:t>музыкальные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шумовые.</w:t>
      </w:r>
      <w:r>
        <w:tab/>
      </w:r>
      <w:r>
        <w:rPr>
          <w:spacing w:val="-2"/>
        </w:rPr>
        <w:t>Свойства</w:t>
      </w:r>
      <w:r>
        <w:tab/>
      </w:r>
      <w:r>
        <w:rPr>
          <w:spacing w:val="-2"/>
        </w:rPr>
        <w:t>звука:</w:t>
      </w:r>
      <w:r>
        <w:tab/>
      </w:r>
      <w:r>
        <w:rPr>
          <w:spacing w:val="-4"/>
        </w:rPr>
        <w:t xml:space="preserve">высота, </w:t>
      </w:r>
      <w:r>
        <w:t>громкость, длительность, тембр.</w:t>
      </w:r>
    </w:p>
    <w:p w:rsidR="007A46EE" w:rsidRDefault="009E1D98">
      <w:pPr>
        <w:pStyle w:val="a3"/>
        <w:spacing w:line="319" w:lineRule="exact"/>
        <w:ind w:left="1275"/>
        <w:jc w:val="left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53"/>
        <w:ind w:left="1275"/>
        <w:jc w:val="left"/>
      </w:pPr>
      <w:r>
        <w:t>знакомство</w:t>
      </w:r>
      <w:r>
        <w:rPr>
          <w:spacing w:val="-15"/>
        </w:rPr>
        <w:t xml:space="preserve"> </w:t>
      </w:r>
      <w:r>
        <w:t>со</w:t>
      </w:r>
      <w:r>
        <w:rPr>
          <w:spacing w:val="-15"/>
        </w:rPr>
        <w:t xml:space="preserve"> </w:t>
      </w:r>
      <w:r>
        <w:t>звуками</w:t>
      </w:r>
      <w:r>
        <w:rPr>
          <w:spacing w:val="-10"/>
        </w:rPr>
        <w:t xml:space="preserve"> </w:t>
      </w:r>
      <w:r>
        <w:t>музыкальными</w:t>
      </w:r>
      <w:r>
        <w:rPr>
          <w:spacing w:val="-1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шумовыми;</w:t>
      </w:r>
    </w:p>
    <w:p w:rsidR="007A46EE" w:rsidRDefault="009E1D98">
      <w:pPr>
        <w:pStyle w:val="a3"/>
        <w:spacing w:before="168"/>
        <w:ind w:left="1275"/>
        <w:jc w:val="left"/>
      </w:pPr>
      <w:r>
        <w:t>различение,</w:t>
      </w:r>
      <w:r>
        <w:rPr>
          <w:spacing w:val="-13"/>
        </w:rPr>
        <w:t xml:space="preserve"> </w:t>
      </w:r>
      <w:r>
        <w:t>определение</w:t>
      </w:r>
      <w:r>
        <w:rPr>
          <w:spacing w:val="-11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слух</w:t>
      </w:r>
      <w:r>
        <w:rPr>
          <w:spacing w:val="-17"/>
        </w:rPr>
        <w:t xml:space="preserve"> </w:t>
      </w:r>
      <w:r>
        <w:t>звуков</w:t>
      </w:r>
      <w:r>
        <w:rPr>
          <w:spacing w:val="-14"/>
        </w:rPr>
        <w:t xml:space="preserve"> </w:t>
      </w:r>
      <w:r>
        <w:t>различного</w:t>
      </w:r>
      <w:r>
        <w:rPr>
          <w:spacing w:val="-11"/>
        </w:rPr>
        <w:t xml:space="preserve"> </w:t>
      </w:r>
      <w:r>
        <w:rPr>
          <w:spacing w:val="-2"/>
        </w:rPr>
        <w:t>качества;</w:t>
      </w:r>
    </w:p>
    <w:p w:rsidR="007A46EE" w:rsidRDefault="009E1D98">
      <w:pPr>
        <w:pStyle w:val="a3"/>
        <w:spacing w:before="163"/>
        <w:ind w:left="1275"/>
        <w:jc w:val="left"/>
      </w:pPr>
      <w:r>
        <w:t>игра</w:t>
      </w:r>
      <w:r>
        <w:rPr>
          <w:spacing w:val="36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подражание</w:t>
      </w:r>
      <w:r>
        <w:rPr>
          <w:spacing w:val="39"/>
        </w:rPr>
        <w:t xml:space="preserve"> </w:t>
      </w:r>
      <w:r>
        <w:t>звукам</w:t>
      </w:r>
      <w:r>
        <w:rPr>
          <w:spacing w:val="3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голосам</w:t>
      </w:r>
      <w:r>
        <w:rPr>
          <w:spacing w:val="38"/>
        </w:rPr>
        <w:t xml:space="preserve"> </w:t>
      </w:r>
      <w:r>
        <w:t>природы</w:t>
      </w:r>
      <w:r>
        <w:rPr>
          <w:spacing w:val="35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rPr>
          <w:spacing w:val="-2"/>
        </w:rPr>
        <w:t>шумовых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jc w:val="left"/>
      </w:pPr>
      <w:r>
        <w:rPr>
          <w:spacing w:val="-2"/>
        </w:rPr>
        <w:t>музыкальных</w:t>
      </w:r>
      <w:r>
        <w:rPr>
          <w:spacing w:val="-15"/>
        </w:rPr>
        <w:t xml:space="preserve"> </w:t>
      </w:r>
      <w:r>
        <w:rPr>
          <w:spacing w:val="-2"/>
        </w:rPr>
        <w:t>инструментов,</w:t>
      </w:r>
      <w:r>
        <w:rPr>
          <w:spacing w:val="5"/>
        </w:rPr>
        <w:t xml:space="preserve"> </w:t>
      </w:r>
      <w:r>
        <w:rPr>
          <w:spacing w:val="-2"/>
        </w:rPr>
        <w:t>вокальной</w:t>
      </w:r>
      <w:r>
        <w:rPr>
          <w:spacing w:val="5"/>
        </w:rPr>
        <w:t xml:space="preserve"> </w:t>
      </w:r>
      <w:r>
        <w:rPr>
          <w:spacing w:val="-2"/>
        </w:rPr>
        <w:t>импровизации;</w:t>
      </w:r>
    </w:p>
    <w:p w:rsidR="007A46EE" w:rsidRDefault="009E1D98">
      <w:pPr>
        <w:pStyle w:val="a3"/>
        <w:spacing w:before="158" w:line="362" w:lineRule="auto"/>
        <w:ind w:right="210" w:firstLine="850"/>
        <w:jc w:val="left"/>
      </w:pPr>
      <w:r>
        <w:t>артикуляционные</w:t>
      </w:r>
      <w:r>
        <w:rPr>
          <w:spacing w:val="39"/>
        </w:rPr>
        <w:t xml:space="preserve"> </w:t>
      </w:r>
      <w:r>
        <w:t>упражнения,</w:t>
      </w:r>
      <w:r>
        <w:rPr>
          <w:spacing w:val="35"/>
        </w:rPr>
        <w:t xml:space="preserve"> </w:t>
      </w:r>
      <w:r>
        <w:t>разучивание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исполнение</w:t>
      </w:r>
      <w:r>
        <w:rPr>
          <w:spacing w:val="33"/>
        </w:rPr>
        <w:t xml:space="preserve"> </w:t>
      </w:r>
      <w:r>
        <w:t>попевок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песен с использованием звукоподражательных элементов, шумовых звуков.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spacing w:line="320" w:lineRule="exact"/>
        <w:ind w:left="2328" w:hanging="1053"/>
      </w:pPr>
      <w:bookmarkStart w:id="83" w:name="30.6.8.2._Звукоряд."/>
      <w:bookmarkEnd w:id="83"/>
      <w:r>
        <w:rPr>
          <w:spacing w:val="-2"/>
        </w:rPr>
        <w:t>Звукоряд</w:t>
      </w:r>
      <w:r>
        <w:rPr>
          <w:b w:val="0"/>
          <w:spacing w:val="-2"/>
        </w:rPr>
        <w:t>.</w:t>
      </w:r>
    </w:p>
    <w:p w:rsidR="007A46EE" w:rsidRDefault="009E1D98">
      <w:pPr>
        <w:pStyle w:val="a3"/>
        <w:spacing w:before="158" w:line="362" w:lineRule="auto"/>
        <w:ind w:left="1275" w:right="1069"/>
        <w:jc w:val="left"/>
      </w:pPr>
      <w:r>
        <w:t>Содержание:</w:t>
      </w:r>
      <w:r>
        <w:rPr>
          <w:spacing w:val="-18"/>
        </w:rPr>
        <w:t xml:space="preserve"> </w:t>
      </w:r>
      <w:r>
        <w:t>нотный</w:t>
      </w:r>
      <w:r>
        <w:rPr>
          <w:spacing w:val="-17"/>
        </w:rPr>
        <w:t xml:space="preserve"> </w:t>
      </w:r>
      <w:r>
        <w:t>стан,</w:t>
      </w:r>
      <w:r>
        <w:rPr>
          <w:spacing w:val="-10"/>
        </w:rPr>
        <w:t xml:space="preserve"> </w:t>
      </w:r>
      <w:r>
        <w:t>скрипичный</w:t>
      </w:r>
      <w:r>
        <w:rPr>
          <w:spacing w:val="-16"/>
        </w:rPr>
        <w:t xml:space="preserve"> </w:t>
      </w:r>
      <w:r>
        <w:t>ключ.</w:t>
      </w:r>
      <w:r>
        <w:rPr>
          <w:spacing w:val="-6"/>
        </w:rPr>
        <w:t xml:space="preserve"> </w:t>
      </w:r>
      <w:r>
        <w:t>Ноты</w:t>
      </w:r>
      <w:r>
        <w:rPr>
          <w:spacing w:val="-16"/>
        </w:rPr>
        <w:t xml:space="preserve"> </w:t>
      </w:r>
      <w:r>
        <w:t>первой</w:t>
      </w:r>
      <w:r>
        <w:rPr>
          <w:spacing w:val="-16"/>
        </w:rPr>
        <w:t xml:space="preserve"> </w:t>
      </w:r>
      <w:r>
        <w:t>октавы. Виды деятельности обучающихся:</w:t>
      </w:r>
    </w:p>
    <w:p w:rsidR="007A46EE" w:rsidRDefault="009E1D98">
      <w:pPr>
        <w:pStyle w:val="a3"/>
        <w:spacing w:line="320" w:lineRule="exact"/>
        <w:ind w:left="1275"/>
        <w:jc w:val="left"/>
      </w:pPr>
      <w:r>
        <w:t>знакомство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элементами</w:t>
      </w:r>
      <w:r>
        <w:rPr>
          <w:spacing w:val="-14"/>
        </w:rPr>
        <w:t xml:space="preserve"> </w:t>
      </w:r>
      <w:r>
        <w:t>нотной</w:t>
      </w:r>
      <w:r>
        <w:rPr>
          <w:spacing w:val="-17"/>
        </w:rPr>
        <w:t xml:space="preserve"> </w:t>
      </w:r>
      <w:r>
        <w:rPr>
          <w:spacing w:val="-2"/>
        </w:rPr>
        <w:t>записи;</w:t>
      </w:r>
    </w:p>
    <w:p w:rsidR="007A46EE" w:rsidRDefault="009E1D98">
      <w:pPr>
        <w:pStyle w:val="a3"/>
        <w:spacing w:before="158" w:line="362" w:lineRule="auto"/>
        <w:ind w:right="275" w:firstLine="850"/>
        <w:jc w:val="left"/>
      </w:pPr>
      <w:r>
        <w:t>различение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нотной</w:t>
      </w:r>
      <w:r>
        <w:rPr>
          <w:spacing w:val="40"/>
        </w:rPr>
        <w:t xml:space="preserve"> </w:t>
      </w:r>
      <w:r>
        <w:t>записи,</w:t>
      </w:r>
      <w:r>
        <w:rPr>
          <w:spacing w:val="40"/>
        </w:rPr>
        <w:t xml:space="preserve"> </w:t>
      </w:r>
      <w:r>
        <w:t>определение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слух</w:t>
      </w:r>
      <w:r>
        <w:rPr>
          <w:spacing w:val="31"/>
        </w:rPr>
        <w:t xml:space="preserve"> </w:t>
      </w:r>
      <w:r>
        <w:t>звукоряда</w:t>
      </w:r>
      <w:r>
        <w:rPr>
          <w:spacing w:val="4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отличие</w:t>
      </w:r>
      <w:r>
        <w:rPr>
          <w:spacing w:val="40"/>
        </w:rPr>
        <w:t xml:space="preserve"> </w:t>
      </w:r>
      <w:r>
        <w:t>от других последовательностей звуков;</w:t>
      </w:r>
    </w:p>
    <w:p w:rsidR="007A46EE" w:rsidRDefault="009E1D98">
      <w:pPr>
        <w:pStyle w:val="a3"/>
        <w:spacing w:line="320" w:lineRule="exact"/>
        <w:ind w:left="1275"/>
        <w:jc w:val="left"/>
      </w:pPr>
      <w:r>
        <w:t>пение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названием</w:t>
      </w:r>
      <w:r>
        <w:rPr>
          <w:spacing w:val="-9"/>
        </w:rPr>
        <w:t xml:space="preserve"> </w:t>
      </w:r>
      <w:r>
        <w:t>нот,</w:t>
      </w:r>
      <w:r>
        <w:rPr>
          <w:spacing w:val="-9"/>
        </w:rPr>
        <w:t xml:space="preserve"> </w:t>
      </w:r>
      <w:r>
        <w:t>игра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металлофоне</w:t>
      </w:r>
      <w:r>
        <w:rPr>
          <w:spacing w:val="-9"/>
        </w:rPr>
        <w:t xml:space="preserve"> </w:t>
      </w:r>
      <w:r>
        <w:t>звукоряда</w:t>
      </w:r>
      <w:r>
        <w:rPr>
          <w:spacing w:val="-10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ноты</w:t>
      </w:r>
      <w:r>
        <w:rPr>
          <w:spacing w:val="-7"/>
        </w:rPr>
        <w:t xml:space="preserve"> </w:t>
      </w:r>
      <w:r>
        <w:rPr>
          <w:spacing w:val="-2"/>
        </w:rPr>
        <w:t>«до»;</w:t>
      </w:r>
    </w:p>
    <w:p w:rsidR="007A46EE" w:rsidRDefault="009E1D98">
      <w:pPr>
        <w:pStyle w:val="a3"/>
        <w:tabs>
          <w:tab w:val="left" w:pos="2960"/>
          <w:tab w:val="left" w:pos="3310"/>
          <w:tab w:val="left" w:pos="4905"/>
          <w:tab w:val="left" w:pos="6384"/>
          <w:tab w:val="left" w:pos="8122"/>
        </w:tabs>
        <w:spacing w:before="158" w:line="355" w:lineRule="auto"/>
        <w:ind w:right="188" w:firstLine="850"/>
        <w:jc w:val="left"/>
      </w:pPr>
      <w:r>
        <w:rPr>
          <w:spacing w:val="-2"/>
        </w:rPr>
        <w:t>разучивание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исполнение</w:t>
      </w:r>
      <w:r>
        <w:tab/>
      </w:r>
      <w:r>
        <w:rPr>
          <w:spacing w:val="-2"/>
        </w:rPr>
        <w:t>вокальных</w:t>
      </w:r>
      <w:r>
        <w:tab/>
      </w:r>
      <w:r>
        <w:rPr>
          <w:spacing w:val="-2"/>
        </w:rPr>
        <w:t>упражнений,</w:t>
      </w:r>
      <w:r>
        <w:tab/>
        <w:t>песен,</w:t>
      </w:r>
      <w:r>
        <w:rPr>
          <w:spacing w:val="40"/>
        </w:rPr>
        <w:t xml:space="preserve"> </w:t>
      </w:r>
      <w:r>
        <w:t>построенных на элементах звукоряда.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95"/>
        </w:tabs>
        <w:spacing w:before="17"/>
        <w:ind w:left="2395" w:hanging="1120"/>
      </w:pPr>
      <w:bookmarkStart w:id="84" w:name="30.6.8.3._Интонация."/>
      <w:bookmarkEnd w:id="84"/>
      <w:r>
        <w:rPr>
          <w:spacing w:val="-2"/>
        </w:rPr>
        <w:t>Интонация.</w:t>
      </w:r>
    </w:p>
    <w:p w:rsidR="007A46EE" w:rsidRDefault="009E1D98">
      <w:pPr>
        <w:pStyle w:val="a3"/>
        <w:spacing w:before="153" w:line="357" w:lineRule="auto"/>
        <w:ind w:left="1275" w:right="1751"/>
        <w:jc w:val="left"/>
      </w:pPr>
      <w:r>
        <w:t>Содержание:</w:t>
      </w:r>
      <w:r>
        <w:rPr>
          <w:spacing w:val="-18"/>
        </w:rPr>
        <w:t xml:space="preserve"> </w:t>
      </w:r>
      <w:r>
        <w:t>выразительные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изобразительные</w:t>
      </w:r>
      <w:r>
        <w:rPr>
          <w:spacing w:val="-17"/>
        </w:rPr>
        <w:t xml:space="preserve"> </w:t>
      </w:r>
      <w:r>
        <w:t>интонации. Виды деятельности обучающихся:</w:t>
      </w:r>
    </w:p>
    <w:p w:rsidR="007A46EE" w:rsidRDefault="009E1D98">
      <w:pPr>
        <w:pStyle w:val="a3"/>
        <w:spacing w:before="6" w:line="360" w:lineRule="auto"/>
        <w:ind w:right="142" w:firstLine="850"/>
      </w:pPr>
      <w:r>
        <w:t>определение на слух, прослеживание по нотной записи кратки</w:t>
      </w:r>
      <w:r>
        <w:t>х интонаций изобразительного</w:t>
      </w:r>
      <w:r>
        <w:rPr>
          <w:spacing w:val="80"/>
        </w:rPr>
        <w:t xml:space="preserve"> </w:t>
      </w:r>
      <w:r>
        <w:t>(ку-ку,</w:t>
      </w:r>
      <w:r>
        <w:rPr>
          <w:spacing w:val="80"/>
        </w:rPr>
        <w:t xml:space="preserve"> </w:t>
      </w:r>
      <w:r>
        <w:t>тик-так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другие)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выразительного</w:t>
      </w:r>
      <w:r>
        <w:rPr>
          <w:spacing w:val="80"/>
        </w:rPr>
        <w:t xml:space="preserve"> </w:t>
      </w:r>
      <w:r>
        <w:t>(просьба,</w:t>
      </w:r>
      <w:r>
        <w:rPr>
          <w:spacing w:val="80"/>
        </w:rPr>
        <w:t xml:space="preserve"> </w:t>
      </w:r>
      <w:r>
        <w:t>призыв и другие) характера;</w:t>
      </w:r>
    </w:p>
    <w:p w:rsidR="007A46EE" w:rsidRDefault="009E1D98">
      <w:pPr>
        <w:pStyle w:val="a3"/>
        <w:spacing w:before="1" w:line="357" w:lineRule="auto"/>
        <w:ind w:right="155" w:firstLine="850"/>
      </w:pPr>
      <w: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:rsidR="007A46EE" w:rsidRDefault="009E1D98">
      <w:pPr>
        <w:pStyle w:val="a3"/>
        <w:spacing w:before="6" w:line="362" w:lineRule="auto"/>
        <w:ind w:right="165" w:firstLine="850"/>
      </w:pPr>
      <w:r>
        <w:t>слушание фрагм</w:t>
      </w:r>
      <w:r>
        <w:t>ентов музыкальных произведений, включающих примеры изобразительных интонаций.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95"/>
        </w:tabs>
        <w:spacing w:line="319" w:lineRule="exact"/>
        <w:ind w:left="2395" w:hanging="1120"/>
        <w:jc w:val="both"/>
      </w:pPr>
      <w:bookmarkStart w:id="85" w:name="30.6.8.4._Ритм."/>
      <w:bookmarkEnd w:id="85"/>
      <w:r>
        <w:rPr>
          <w:spacing w:val="-2"/>
        </w:rPr>
        <w:t>Ритм.</w:t>
      </w:r>
    </w:p>
    <w:p w:rsidR="007A46EE" w:rsidRDefault="009E1D98">
      <w:pPr>
        <w:pStyle w:val="a3"/>
        <w:tabs>
          <w:tab w:val="left" w:pos="3142"/>
          <w:tab w:val="left" w:pos="4132"/>
          <w:tab w:val="left" w:pos="5491"/>
          <w:tab w:val="left" w:pos="5966"/>
          <w:tab w:val="left" w:pos="7368"/>
          <w:tab w:val="left" w:pos="8790"/>
          <w:tab w:val="left" w:pos="9260"/>
        </w:tabs>
        <w:spacing w:before="158" w:line="355" w:lineRule="auto"/>
        <w:ind w:right="161" w:firstLine="850"/>
        <w:jc w:val="left"/>
      </w:pPr>
      <w:r>
        <w:rPr>
          <w:spacing w:val="-2"/>
        </w:rPr>
        <w:t>Содержание:</w:t>
      </w:r>
      <w:r>
        <w:tab/>
      </w:r>
      <w:r>
        <w:rPr>
          <w:spacing w:val="-4"/>
        </w:rPr>
        <w:t>звуки</w:t>
      </w:r>
      <w:r>
        <w:tab/>
      </w:r>
      <w:r>
        <w:rPr>
          <w:spacing w:val="-2"/>
        </w:rPr>
        <w:t>длинные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короткие</w:t>
      </w:r>
      <w:r>
        <w:tab/>
      </w:r>
      <w:r>
        <w:rPr>
          <w:spacing w:val="-2"/>
        </w:rPr>
        <w:t>(восьмые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четвертные </w:t>
      </w:r>
      <w:r>
        <w:t>длительности), такт, тактовая черта.</w:t>
      </w:r>
    </w:p>
    <w:p w:rsidR="007A46EE" w:rsidRDefault="009E1D98">
      <w:pPr>
        <w:pStyle w:val="a3"/>
        <w:spacing w:before="7"/>
        <w:ind w:left="1275"/>
        <w:jc w:val="left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tabs>
          <w:tab w:val="left" w:pos="3013"/>
          <w:tab w:val="left" w:pos="3517"/>
          <w:tab w:val="left" w:pos="4357"/>
          <w:tab w:val="left" w:pos="6432"/>
          <w:tab w:val="left" w:pos="6950"/>
          <w:tab w:val="left" w:pos="8031"/>
          <w:tab w:val="left" w:pos="9068"/>
        </w:tabs>
        <w:spacing w:before="163" w:line="357" w:lineRule="auto"/>
        <w:ind w:right="169" w:firstLine="850"/>
        <w:jc w:val="left"/>
      </w:pPr>
      <w:r>
        <w:rPr>
          <w:spacing w:val="-2"/>
        </w:rPr>
        <w:t>определение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слух,</w:t>
      </w:r>
      <w:r>
        <w:tab/>
      </w:r>
      <w:r>
        <w:rPr>
          <w:spacing w:val="-2"/>
        </w:rPr>
        <w:t>прослеживание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нотной</w:t>
      </w:r>
      <w:r>
        <w:tab/>
      </w:r>
      <w:r>
        <w:rPr>
          <w:spacing w:val="-2"/>
        </w:rPr>
        <w:t>записи</w:t>
      </w:r>
      <w:r>
        <w:tab/>
      </w:r>
      <w:r>
        <w:rPr>
          <w:spacing w:val="-4"/>
        </w:rPr>
        <w:t xml:space="preserve">ритмических </w:t>
      </w:r>
      <w:r>
        <w:t>рисунков, состоящих из различных длительностей и пауз;</w:t>
      </w:r>
    </w:p>
    <w:p w:rsidR="007A46EE" w:rsidRDefault="009E1D98">
      <w:pPr>
        <w:pStyle w:val="a3"/>
        <w:spacing w:before="6" w:line="362" w:lineRule="auto"/>
        <w:ind w:firstLine="850"/>
        <w:jc w:val="left"/>
      </w:pPr>
      <w:r>
        <w:t>исполнение,</w:t>
      </w:r>
      <w:r>
        <w:rPr>
          <w:spacing w:val="34"/>
        </w:rPr>
        <w:t xml:space="preserve"> </w:t>
      </w:r>
      <w:r>
        <w:t>импровизация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помощью</w:t>
      </w:r>
      <w:r>
        <w:rPr>
          <w:spacing w:val="35"/>
        </w:rPr>
        <w:t xml:space="preserve"> </w:t>
      </w:r>
      <w:r>
        <w:t>звучащих жестов</w:t>
      </w:r>
      <w:r>
        <w:rPr>
          <w:spacing w:val="35"/>
        </w:rPr>
        <w:t xml:space="preserve"> </w:t>
      </w:r>
      <w:r>
        <w:t>(хлопки,</w:t>
      </w:r>
      <w:r>
        <w:rPr>
          <w:spacing w:val="34"/>
        </w:rPr>
        <w:t xml:space="preserve"> </w:t>
      </w:r>
      <w:r>
        <w:t>шлепки, притопы) и (или) ударных инструментов простых ритмов;</w:t>
      </w:r>
    </w:p>
    <w:p w:rsidR="007A46EE" w:rsidRDefault="007A46EE">
      <w:pPr>
        <w:pStyle w:val="a3"/>
        <w:spacing w:line="362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firstLine="850"/>
        <w:jc w:val="left"/>
      </w:pPr>
      <w:r>
        <w:t>игра «Ритмическое эхо»,</w:t>
      </w:r>
      <w:r>
        <w:rPr>
          <w:spacing w:val="29"/>
        </w:rPr>
        <w:t xml:space="preserve"> </w:t>
      </w:r>
      <w:r>
        <w:t>прохлопывание рит</w:t>
      </w:r>
      <w:r>
        <w:t>ма по ритмическим</w:t>
      </w:r>
      <w:r>
        <w:rPr>
          <w:spacing w:val="29"/>
        </w:rPr>
        <w:t xml:space="preserve"> </w:t>
      </w:r>
      <w:r>
        <w:t>карточкам, проговаривание с использованием ритмослогов;</w:t>
      </w:r>
    </w:p>
    <w:p w:rsidR="007A46EE" w:rsidRDefault="009E1D98">
      <w:pPr>
        <w:pStyle w:val="a3"/>
        <w:spacing w:before="8" w:line="357" w:lineRule="auto"/>
        <w:ind w:left="1275"/>
        <w:jc w:val="left"/>
      </w:pPr>
      <w:r>
        <w:t>разучивание,</w:t>
      </w:r>
      <w:r>
        <w:rPr>
          <w:spacing w:val="-5"/>
        </w:rPr>
        <w:t xml:space="preserve"> </w:t>
      </w:r>
      <w:r>
        <w:t>исполнение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ударных</w:t>
      </w:r>
      <w:r>
        <w:rPr>
          <w:spacing w:val="-11"/>
        </w:rPr>
        <w:t xml:space="preserve"> </w:t>
      </w:r>
      <w:r>
        <w:t>инструментах</w:t>
      </w:r>
      <w:r>
        <w:rPr>
          <w:spacing w:val="-11"/>
        </w:rPr>
        <w:t xml:space="preserve"> </w:t>
      </w:r>
      <w:r>
        <w:t>ритмической</w:t>
      </w:r>
      <w:r>
        <w:rPr>
          <w:spacing w:val="-8"/>
        </w:rPr>
        <w:t xml:space="preserve"> </w:t>
      </w:r>
      <w:r>
        <w:t>партитуры; слушание</w:t>
      </w:r>
      <w:r>
        <w:rPr>
          <w:spacing w:val="80"/>
        </w:rPr>
        <w:t xml:space="preserve"> </w:t>
      </w:r>
      <w:r>
        <w:t>музыкальных</w:t>
      </w:r>
      <w:r>
        <w:rPr>
          <w:spacing w:val="40"/>
        </w:rPr>
        <w:t xml:space="preserve"> </w:t>
      </w:r>
      <w:r>
        <w:t>произведений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ярко</w:t>
      </w:r>
      <w:r>
        <w:rPr>
          <w:spacing w:val="80"/>
        </w:rPr>
        <w:t xml:space="preserve"> </w:t>
      </w:r>
      <w:r>
        <w:t>выраженным</w:t>
      </w:r>
      <w:r>
        <w:rPr>
          <w:spacing w:val="80"/>
        </w:rPr>
        <w:t xml:space="preserve"> </w:t>
      </w:r>
      <w:r>
        <w:t>ритмическим</w:t>
      </w:r>
    </w:p>
    <w:p w:rsidR="007A46EE" w:rsidRDefault="009E1D98">
      <w:pPr>
        <w:pStyle w:val="a3"/>
        <w:spacing w:before="5"/>
        <w:jc w:val="left"/>
      </w:pPr>
      <w:r>
        <w:t>рисунком,</w:t>
      </w:r>
      <w:r>
        <w:rPr>
          <w:spacing w:val="-10"/>
        </w:rPr>
        <w:t xml:space="preserve"> </w:t>
      </w:r>
      <w:r>
        <w:t>воспроизведение</w:t>
      </w:r>
      <w:r>
        <w:rPr>
          <w:spacing w:val="-15"/>
        </w:rPr>
        <w:t xml:space="preserve"> </w:t>
      </w:r>
      <w:r>
        <w:t>данного</w:t>
      </w:r>
      <w:r>
        <w:rPr>
          <w:spacing w:val="-11"/>
        </w:rPr>
        <w:t xml:space="preserve"> </w:t>
      </w:r>
      <w:r>
        <w:t>ритма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памя</w:t>
      </w:r>
      <w:r>
        <w:t>ти</w:t>
      </w:r>
      <w:r>
        <w:rPr>
          <w:spacing w:val="-17"/>
        </w:rPr>
        <w:t xml:space="preserve"> </w:t>
      </w:r>
      <w:r>
        <w:rPr>
          <w:spacing w:val="-2"/>
        </w:rPr>
        <w:t>(хлопками);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3"/>
        </w:tabs>
        <w:spacing w:before="172"/>
        <w:ind w:left="2323" w:hanging="1048"/>
      </w:pPr>
      <w:bookmarkStart w:id="86" w:name="30.6.8.5._Ритмический_рисунок."/>
      <w:bookmarkEnd w:id="86"/>
      <w:r>
        <w:rPr>
          <w:spacing w:val="-2"/>
        </w:rPr>
        <w:t>Ритмический</w:t>
      </w:r>
      <w:r>
        <w:rPr>
          <w:spacing w:val="-6"/>
        </w:rPr>
        <w:t xml:space="preserve"> </w:t>
      </w:r>
      <w:r>
        <w:rPr>
          <w:spacing w:val="-2"/>
        </w:rPr>
        <w:t>рисунок.</w:t>
      </w:r>
    </w:p>
    <w:p w:rsidR="007A46EE" w:rsidRDefault="009E1D98">
      <w:pPr>
        <w:pStyle w:val="a3"/>
        <w:tabs>
          <w:tab w:val="left" w:pos="3090"/>
          <w:tab w:val="left" w:pos="4987"/>
          <w:tab w:val="left" w:pos="6739"/>
          <w:tab w:val="left" w:pos="7743"/>
          <w:tab w:val="left" w:pos="9798"/>
        </w:tabs>
        <w:spacing w:before="149"/>
        <w:ind w:left="1275"/>
        <w:jc w:val="left"/>
      </w:pPr>
      <w:r>
        <w:rPr>
          <w:spacing w:val="-2"/>
        </w:rPr>
        <w:t>Содержание:</w:t>
      </w:r>
      <w:r>
        <w:tab/>
      </w:r>
      <w:r>
        <w:rPr>
          <w:spacing w:val="-2"/>
        </w:rPr>
        <w:t>длительности</w:t>
      </w:r>
      <w:r>
        <w:tab/>
      </w:r>
      <w:r>
        <w:rPr>
          <w:spacing w:val="-2"/>
        </w:rPr>
        <w:t>половинная,</w:t>
      </w:r>
      <w:r>
        <w:tab/>
      </w:r>
      <w:r>
        <w:rPr>
          <w:spacing w:val="-2"/>
        </w:rPr>
        <w:t>целая,</w:t>
      </w:r>
      <w:r>
        <w:tab/>
      </w:r>
      <w:r>
        <w:rPr>
          <w:spacing w:val="-2"/>
        </w:rPr>
        <w:t>шестнадцатые.</w:t>
      </w:r>
      <w:r>
        <w:tab/>
      </w:r>
      <w:r>
        <w:rPr>
          <w:spacing w:val="-2"/>
        </w:rPr>
        <w:t>Паузы.</w:t>
      </w:r>
    </w:p>
    <w:p w:rsidR="007A46EE" w:rsidRDefault="009E1D98">
      <w:pPr>
        <w:pStyle w:val="a3"/>
        <w:spacing w:before="163"/>
        <w:jc w:val="left"/>
      </w:pPr>
      <w:r>
        <w:rPr>
          <w:spacing w:val="-2"/>
        </w:rPr>
        <w:t>Ритмические</w:t>
      </w:r>
      <w:r>
        <w:rPr>
          <w:spacing w:val="-5"/>
        </w:rPr>
        <w:t xml:space="preserve"> </w:t>
      </w:r>
      <w:r>
        <w:rPr>
          <w:spacing w:val="-2"/>
        </w:rPr>
        <w:t>рисунки.</w:t>
      </w:r>
      <w:r>
        <w:rPr>
          <w:spacing w:val="-4"/>
        </w:rPr>
        <w:t xml:space="preserve"> </w:t>
      </w:r>
      <w:r>
        <w:rPr>
          <w:spacing w:val="-2"/>
        </w:rPr>
        <w:t>Ритмическая</w:t>
      </w:r>
      <w:r>
        <w:rPr>
          <w:spacing w:val="-3"/>
        </w:rPr>
        <w:t xml:space="preserve"> </w:t>
      </w:r>
      <w:r>
        <w:rPr>
          <w:spacing w:val="-2"/>
        </w:rPr>
        <w:t>партитура.</w:t>
      </w:r>
    </w:p>
    <w:p w:rsidR="007A46EE" w:rsidRDefault="009E1D98">
      <w:pPr>
        <w:pStyle w:val="a3"/>
        <w:spacing w:before="163"/>
        <w:ind w:left="1275"/>
        <w:jc w:val="left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tabs>
          <w:tab w:val="left" w:pos="3013"/>
          <w:tab w:val="left" w:pos="3517"/>
          <w:tab w:val="left" w:pos="4357"/>
          <w:tab w:val="left" w:pos="6432"/>
          <w:tab w:val="left" w:pos="6950"/>
          <w:tab w:val="left" w:pos="8031"/>
          <w:tab w:val="left" w:pos="9068"/>
        </w:tabs>
        <w:spacing w:before="158" w:line="364" w:lineRule="auto"/>
        <w:ind w:right="169" w:firstLine="850"/>
        <w:jc w:val="left"/>
      </w:pPr>
      <w:r>
        <w:rPr>
          <w:spacing w:val="-2"/>
        </w:rPr>
        <w:t>определение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слух,</w:t>
      </w:r>
      <w:r>
        <w:tab/>
      </w:r>
      <w:r>
        <w:rPr>
          <w:spacing w:val="-2"/>
        </w:rPr>
        <w:t>прослеживание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нотной</w:t>
      </w:r>
      <w:r>
        <w:tab/>
      </w:r>
      <w:r>
        <w:rPr>
          <w:spacing w:val="-2"/>
        </w:rPr>
        <w:t>записи</w:t>
      </w:r>
      <w:r>
        <w:tab/>
      </w:r>
      <w:r>
        <w:rPr>
          <w:spacing w:val="-4"/>
        </w:rPr>
        <w:t xml:space="preserve">ритмических </w:t>
      </w:r>
      <w:r>
        <w:t>рисунков, состоящих из различных длительностей и пауз;</w:t>
      </w:r>
    </w:p>
    <w:p w:rsidR="007A46EE" w:rsidRDefault="009E1D98">
      <w:pPr>
        <w:pStyle w:val="a3"/>
        <w:spacing w:line="362" w:lineRule="auto"/>
        <w:ind w:firstLine="850"/>
        <w:jc w:val="left"/>
      </w:pPr>
      <w:r>
        <w:t>исполнение,</w:t>
      </w:r>
      <w:r>
        <w:rPr>
          <w:spacing w:val="34"/>
        </w:rPr>
        <w:t xml:space="preserve"> </w:t>
      </w:r>
      <w:r>
        <w:t>импровизация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помощью</w:t>
      </w:r>
      <w:r>
        <w:rPr>
          <w:spacing w:val="35"/>
        </w:rPr>
        <w:t xml:space="preserve"> </w:t>
      </w:r>
      <w:r>
        <w:t>звучащих жестов</w:t>
      </w:r>
      <w:r>
        <w:rPr>
          <w:spacing w:val="35"/>
        </w:rPr>
        <w:t xml:space="preserve"> </w:t>
      </w:r>
      <w:r>
        <w:t>(хлопки,</w:t>
      </w:r>
      <w:r>
        <w:rPr>
          <w:spacing w:val="34"/>
        </w:rPr>
        <w:t xml:space="preserve"> </w:t>
      </w:r>
      <w:r>
        <w:t>шлепки, притопы) и (или) ударных инструментов простых ритмов;</w:t>
      </w:r>
    </w:p>
    <w:p w:rsidR="007A46EE" w:rsidRDefault="009E1D98">
      <w:pPr>
        <w:pStyle w:val="a3"/>
        <w:spacing w:line="357" w:lineRule="auto"/>
        <w:ind w:firstLine="850"/>
        <w:jc w:val="left"/>
      </w:pPr>
      <w:r>
        <w:t>игра «Ритмическое эхо»,</w:t>
      </w:r>
      <w:r>
        <w:rPr>
          <w:spacing w:val="29"/>
        </w:rPr>
        <w:t xml:space="preserve"> </w:t>
      </w:r>
      <w:r>
        <w:t>прохлопывание ритма по ритмическим</w:t>
      </w:r>
      <w:r>
        <w:rPr>
          <w:spacing w:val="29"/>
        </w:rPr>
        <w:t xml:space="preserve"> </w:t>
      </w:r>
      <w:r>
        <w:t>карточкам, проговари</w:t>
      </w:r>
      <w:r>
        <w:t>вание с использованием ритмослогов;</w:t>
      </w:r>
    </w:p>
    <w:p w:rsidR="007A46EE" w:rsidRDefault="009E1D98">
      <w:pPr>
        <w:pStyle w:val="a3"/>
        <w:spacing w:line="355" w:lineRule="auto"/>
        <w:ind w:left="1275"/>
        <w:jc w:val="left"/>
      </w:pPr>
      <w:r>
        <w:t>разучивание,</w:t>
      </w:r>
      <w:r>
        <w:rPr>
          <w:spacing w:val="-6"/>
        </w:rPr>
        <w:t xml:space="preserve"> </w:t>
      </w:r>
      <w:r>
        <w:t>исполнение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ударных</w:t>
      </w:r>
      <w:r>
        <w:rPr>
          <w:spacing w:val="-12"/>
        </w:rPr>
        <w:t xml:space="preserve"> </w:t>
      </w:r>
      <w:r>
        <w:t>инструментах</w:t>
      </w:r>
      <w:r>
        <w:rPr>
          <w:spacing w:val="-12"/>
        </w:rPr>
        <w:t xml:space="preserve"> </w:t>
      </w:r>
      <w:r>
        <w:t>ритмической</w:t>
      </w:r>
      <w:r>
        <w:rPr>
          <w:spacing w:val="-9"/>
        </w:rPr>
        <w:t xml:space="preserve"> </w:t>
      </w:r>
      <w:r>
        <w:t>партитуры; слушание</w:t>
      </w:r>
      <w:r>
        <w:rPr>
          <w:spacing w:val="80"/>
        </w:rPr>
        <w:t xml:space="preserve"> </w:t>
      </w:r>
      <w:r>
        <w:t>музыкальных</w:t>
      </w:r>
      <w:r>
        <w:rPr>
          <w:spacing w:val="40"/>
        </w:rPr>
        <w:t xml:space="preserve"> </w:t>
      </w:r>
      <w:r>
        <w:t>произведений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ярко</w:t>
      </w:r>
      <w:r>
        <w:rPr>
          <w:spacing w:val="80"/>
        </w:rPr>
        <w:t xml:space="preserve"> </w:t>
      </w:r>
      <w:r>
        <w:t>выраженным</w:t>
      </w:r>
      <w:r>
        <w:rPr>
          <w:spacing w:val="80"/>
        </w:rPr>
        <w:t xml:space="preserve"> </w:t>
      </w:r>
      <w:r>
        <w:t>ритмическим</w:t>
      </w:r>
    </w:p>
    <w:p w:rsidR="007A46EE" w:rsidRDefault="009E1D98">
      <w:pPr>
        <w:pStyle w:val="a3"/>
        <w:jc w:val="left"/>
      </w:pPr>
      <w:r>
        <w:t>рисунком,</w:t>
      </w:r>
      <w:r>
        <w:rPr>
          <w:spacing w:val="-10"/>
        </w:rPr>
        <w:t xml:space="preserve"> </w:t>
      </w:r>
      <w:r>
        <w:t>воспроизведение</w:t>
      </w:r>
      <w:r>
        <w:rPr>
          <w:spacing w:val="-15"/>
        </w:rPr>
        <w:t xml:space="preserve"> </w:t>
      </w:r>
      <w:r>
        <w:t>данного</w:t>
      </w:r>
      <w:r>
        <w:rPr>
          <w:spacing w:val="-11"/>
        </w:rPr>
        <w:t xml:space="preserve"> </w:t>
      </w:r>
      <w:r>
        <w:t>ритма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памяти</w:t>
      </w:r>
      <w:r>
        <w:rPr>
          <w:spacing w:val="-17"/>
        </w:rPr>
        <w:t xml:space="preserve"> </w:t>
      </w:r>
      <w:r>
        <w:rPr>
          <w:spacing w:val="-2"/>
        </w:rPr>
        <w:t>(хлопками);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3"/>
        </w:tabs>
        <w:spacing w:before="169"/>
        <w:ind w:left="2323" w:hanging="1048"/>
      </w:pPr>
      <w:bookmarkStart w:id="87" w:name="30.6.8.6._Размер."/>
      <w:bookmarkEnd w:id="87"/>
      <w:r>
        <w:rPr>
          <w:spacing w:val="-2"/>
        </w:rPr>
        <w:t>Размер.</w:t>
      </w:r>
    </w:p>
    <w:p w:rsidR="007A46EE" w:rsidRDefault="009E1D98">
      <w:pPr>
        <w:pStyle w:val="a3"/>
        <w:tabs>
          <w:tab w:val="left" w:pos="3200"/>
          <w:tab w:val="left" w:pos="5111"/>
          <w:tab w:val="left" w:pos="6797"/>
          <w:tab w:val="left" w:pos="8238"/>
          <w:tab w:val="left" w:pos="8766"/>
          <w:tab w:val="left" w:pos="9990"/>
        </w:tabs>
        <w:spacing w:before="153"/>
        <w:ind w:left="1275"/>
        <w:jc w:val="left"/>
      </w:pPr>
      <w:r>
        <w:rPr>
          <w:spacing w:val="-2"/>
        </w:rPr>
        <w:t>Содержание:</w:t>
      </w:r>
      <w:r>
        <w:tab/>
      </w:r>
      <w:r>
        <w:rPr>
          <w:spacing w:val="-2"/>
        </w:rPr>
        <w:t>равномерная</w:t>
      </w:r>
      <w:r>
        <w:tab/>
      </w:r>
      <w:r>
        <w:rPr>
          <w:spacing w:val="-2"/>
        </w:rPr>
        <w:t>пульсация.</w:t>
      </w:r>
      <w:r>
        <w:tab/>
      </w:r>
      <w:r>
        <w:rPr>
          <w:spacing w:val="-2"/>
        </w:rPr>
        <w:t>Сильные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слабые</w:t>
      </w:r>
      <w:r>
        <w:tab/>
      </w:r>
      <w:r>
        <w:rPr>
          <w:spacing w:val="-2"/>
        </w:rPr>
        <w:t>доли.</w:t>
      </w:r>
    </w:p>
    <w:p w:rsidR="007A46EE" w:rsidRDefault="009E1D98">
      <w:pPr>
        <w:pStyle w:val="a3"/>
        <w:spacing w:before="164"/>
        <w:jc w:val="left"/>
      </w:pPr>
      <w:r>
        <w:t>Размеры</w:t>
      </w:r>
      <w:r>
        <w:rPr>
          <w:spacing w:val="-9"/>
        </w:rPr>
        <w:t xml:space="preserve"> </w:t>
      </w:r>
      <w:r>
        <w:t>2/4,</w:t>
      </w:r>
      <w:r>
        <w:rPr>
          <w:spacing w:val="-8"/>
        </w:rPr>
        <w:t xml:space="preserve"> </w:t>
      </w:r>
      <w:r>
        <w:t>3/4,</w:t>
      </w:r>
      <w:r>
        <w:rPr>
          <w:spacing w:val="-7"/>
        </w:rPr>
        <w:t xml:space="preserve"> </w:t>
      </w:r>
      <w:r>
        <w:rPr>
          <w:spacing w:val="-4"/>
        </w:rPr>
        <w:t>4/4.</w:t>
      </w:r>
    </w:p>
    <w:p w:rsidR="007A46EE" w:rsidRDefault="009E1D98">
      <w:pPr>
        <w:pStyle w:val="a3"/>
        <w:spacing w:before="163"/>
        <w:ind w:left="1275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58" w:line="362" w:lineRule="auto"/>
        <w:ind w:right="154" w:firstLine="850"/>
      </w:pPr>
      <w:r>
        <w:t>ритмические</w:t>
      </w:r>
      <w:r>
        <w:rPr>
          <w:spacing w:val="40"/>
        </w:rPr>
        <w:t xml:space="preserve"> </w:t>
      </w:r>
      <w:r>
        <w:t>упражнения</w:t>
      </w:r>
      <w:r>
        <w:rPr>
          <w:spacing w:val="39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ровную</w:t>
      </w:r>
      <w:r>
        <w:rPr>
          <w:spacing w:val="36"/>
        </w:rPr>
        <w:t xml:space="preserve"> </w:t>
      </w:r>
      <w:r>
        <w:t>пульсацию,</w:t>
      </w:r>
      <w:r>
        <w:rPr>
          <w:spacing w:val="40"/>
        </w:rPr>
        <w:t xml:space="preserve"> </w:t>
      </w:r>
      <w:r>
        <w:t>выделение</w:t>
      </w:r>
      <w:r>
        <w:rPr>
          <w:spacing w:val="39"/>
        </w:rPr>
        <w:t xml:space="preserve"> </w:t>
      </w:r>
      <w:r>
        <w:t>сильных долей в размерах 2/4, 3/4, 4/4 (звучащими жестами или на ударных инструментах);</w:t>
      </w:r>
    </w:p>
    <w:p w:rsidR="007A46EE" w:rsidRDefault="009E1D98">
      <w:pPr>
        <w:pStyle w:val="a3"/>
        <w:spacing w:line="315" w:lineRule="exact"/>
        <w:ind w:left="1275"/>
      </w:pPr>
      <w:r>
        <w:t>определение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слух,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нотной</w:t>
      </w:r>
      <w:r>
        <w:rPr>
          <w:spacing w:val="-11"/>
        </w:rPr>
        <w:t xml:space="preserve"> </w:t>
      </w:r>
      <w:r>
        <w:t>записи</w:t>
      </w:r>
      <w:r>
        <w:rPr>
          <w:spacing w:val="-11"/>
        </w:rPr>
        <w:t xml:space="preserve"> </w:t>
      </w:r>
      <w:r>
        <w:t>размеров</w:t>
      </w:r>
      <w:r>
        <w:rPr>
          <w:spacing w:val="-10"/>
        </w:rPr>
        <w:t xml:space="preserve"> </w:t>
      </w:r>
      <w:r>
        <w:t>2/4,</w:t>
      </w:r>
      <w:r>
        <w:rPr>
          <w:spacing w:val="-9"/>
        </w:rPr>
        <w:t xml:space="preserve"> </w:t>
      </w:r>
      <w:r>
        <w:t>3/4,</w:t>
      </w:r>
      <w:r>
        <w:rPr>
          <w:spacing w:val="-9"/>
        </w:rPr>
        <w:t xml:space="preserve"> </w:t>
      </w:r>
      <w:r>
        <w:rPr>
          <w:spacing w:val="-4"/>
        </w:rPr>
        <w:t>4/4;</w:t>
      </w:r>
    </w:p>
    <w:p w:rsidR="007A46EE" w:rsidRDefault="009E1D98">
      <w:pPr>
        <w:pStyle w:val="a3"/>
        <w:spacing w:before="158" w:line="362" w:lineRule="auto"/>
        <w:ind w:right="136" w:firstLine="850"/>
      </w:pPr>
      <w:r>
        <w:t>исполнение</w:t>
      </w:r>
      <w:r>
        <w:rPr>
          <w:spacing w:val="80"/>
          <w:w w:val="150"/>
        </w:rPr>
        <w:t xml:space="preserve">   </w:t>
      </w:r>
      <w:r>
        <w:t>вокальных</w:t>
      </w:r>
      <w:r>
        <w:rPr>
          <w:spacing w:val="80"/>
          <w:w w:val="150"/>
        </w:rPr>
        <w:t xml:space="preserve">   </w:t>
      </w:r>
      <w:r>
        <w:t>упражнений,</w:t>
      </w:r>
      <w:r>
        <w:rPr>
          <w:spacing w:val="80"/>
          <w:w w:val="150"/>
        </w:rPr>
        <w:t xml:space="preserve">   </w:t>
      </w:r>
      <w:r>
        <w:t>песен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80"/>
          <w:w w:val="150"/>
        </w:rPr>
        <w:t xml:space="preserve">   </w:t>
      </w:r>
      <w:r>
        <w:t>размерах</w:t>
      </w:r>
      <w:r>
        <w:rPr>
          <w:spacing w:val="40"/>
        </w:rPr>
        <w:t xml:space="preserve"> </w:t>
      </w:r>
      <w:r>
        <w:t xml:space="preserve">2/4, 3/4, 4/4 с хлопками-акцентами на сильную долю, элементарными дирижёрскими </w:t>
      </w:r>
      <w:r>
        <w:rPr>
          <w:spacing w:val="-2"/>
        </w:rPr>
        <w:t>жестами;</w:t>
      </w:r>
    </w:p>
    <w:p w:rsidR="007A46EE" w:rsidRDefault="009E1D98">
      <w:pPr>
        <w:pStyle w:val="a3"/>
        <w:spacing w:line="364" w:lineRule="auto"/>
        <w:ind w:right="166" w:firstLine="850"/>
      </w:pPr>
      <w: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7A46EE" w:rsidRDefault="007A46EE">
      <w:pPr>
        <w:pStyle w:val="a3"/>
        <w:spacing w:line="364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51" w:firstLine="850"/>
      </w:pPr>
      <w:r>
        <w:t>вариативно: исполнение на клавишных или духовых инструментах попевок, мелодий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размерах</w:t>
      </w:r>
      <w:r>
        <w:rPr>
          <w:spacing w:val="77"/>
        </w:rPr>
        <w:t xml:space="preserve"> </w:t>
      </w:r>
      <w:r>
        <w:t>2/4,</w:t>
      </w:r>
      <w:r>
        <w:rPr>
          <w:spacing w:val="80"/>
        </w:rPr>
        <w:t xml:space="preserve"> </w:t>
      </w:r>
      <w:r>
        <w:t>3/4,</w:t>
      </w:r>
      <w:r>
        <w:rPr>
          <w:spacing w:val="80"/>
        </w:rPr>
        <w:t xml:space="preserve"> </w:t>
      </w:r>
      <w:r>
        <w:t>4/4;</w:t>
      </w:r>
      <w:r>
        <w:rPr>
          <w:spacing w:val="79"/>
        </w:rPr>
        <w:t xml:space="preserve"> </w:t>
      </w:r>
      <w:r>
        <w:t>вокальн</w:t>
      </w:r>
      <w:r>
        <w:t>ая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инструментальная</w:t>
      </w:r>
      <w:r>
        <w:rPr>
          <w:spacing w:val="80"/>
        </w:rPr>
        <w:t xml:space="preserve"> </w:t>
      </w:r>
      <w:r>
        <w:t>импровизация в заданном размере.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3"/>
        </w:tabs>
        <w:spacing w:before="6"/>
        <w:ind w:left="2323" w:hanging="1048"/>
        <w:jc w:val="both"/>
      </w:pPr>
      <w:bookmarkStart w:id="88" w:name="30.6.8.7._Музыкальный_язык."/>
      <w:bookmarkEnd w:id="88"/>
      <w:r>
        <w:rPr>
          <w:spacing w:val="-2"/>
        </w:rPr>
        <w:t>Музыкальный</w:t>
      </w:r>
      <w:r>
        <w:rPr>
          <w:spacing w:val="-5"/>
        </w:rPr>
        <w:t xml:space="preserve"> </w:t>
      </w:r>
      <w:r>
        <w:rPr>
          <w:spacing w:val="-2"/>
        </w:rPr>
        <w:t>язык.</w:t>
      </w:r>
    </w:p>
    <w:p w:rsidR="007A46EE" w:rsidRDefault="009E1D98">
      <w:pPr>
        <w:pStyle w:val="a3"/>
        <w:spacing w:before="153"/>
        <w:ind w:left="1275"/>
      </w:pPr>
      <w:r>
        <w:t>Содержание:</w:t>
      </w:r>
      <w:r>
        <w:rPr>
          <w:spacing w:val="7"/>
        </w:rPr>
        <w:t xml:space="preserve"> </w:t>
      </w:r>
      <w:r>
        <w:t>темп,</w:t>
      </w:r>
      <w:r>
        <w:rPr>
          <w:spacing w:val="13"/>
        </w:rPr>
        <w:t xml:space="preserve"> </w:t>
      </w:r>
      <w:r>
        <w:t>тембр.</w:t>
      </w:r>
      <w:r>
        <w:rPr>
          <w:spacing w:val="14"/>
        </w:rPr>
        <w:t xml:space="preserve"> </w:t>
      </w:r>
      <w:r>
        <w:t>Динамика</w:t>
      </w:r>
      <w:r>
        <w:rPr>
          <w:spacing w:val="13"/>
        </w:rPr>
        <w:t xml:space="preserve"> </w:t>
      </w:r>
      <w:r>
        <w:t>(форте,</w:t>
      </w:r>
      <w:r>
        <w:rPr>
          <w:spacing w:val="12"/>
        </w:rPr>
        <w:t xml:space="preserve"> </w:t>
      </w:r>
      <w:r>
        <w:t>пиано,</w:t>
      </w:r>
      <w:r>
        <w:rPr>
          <w:spacing w:val="14"/>
        </w:rPr>
        <w:t xml:space="preserve"> </w:t>
      </w:r>
      <w:r>
        <w:t>крещендо,</w:t>
      </w:r>
      <w:r>
        <w:rPr>
          <w:spacing w:val="10"/>
        </w:rPr>
        <w:t xml:space="preserve"> </w:t>
      </w:r>
      <w:r>
        <w:rPr>
          <w:spacing w:val="-2"/>
        </w:rPr>
        <w:t>диминуэндо).</w:t>
      </w:r>
    </w:p>
    <w:p w:rsidR="007A46EE" w:rsidRDefault="009E1D98">
      <w:pPr>
        <w:pStyle w:val="a3"/>
        <w:spacing w:before="163"/>
      </w:pPr>
      <w:r>
        <w:t>Штрихи</w:t>
      </w:r>
      <w:r>
        <w:rPr>
          <w:spacing w:val="-18"/>
        </w:rPr>
        <w:t xml:space="preserve"> </w:t>
      </w:r>
      <w:r>
        <w:t>(стаккато,</w:t>
      </w:r>
      <w:r>
        <w:rPr>
          <w:spacing w:val="-13"/>
        </w:rPr>
        <w:t xml:space="preserve"> </w:t>
      </w:r>
      <w:r>
        <w:t>легато,</w:t>
      </w:r>
      <w:r>
        <w:rPr>
          <w:spacing w:val="-12"/>
        </w:rPr>
        <w:t xml:space="preserve"> </w:t>
      </w:r>
      <w:r>
        <w:rPr>
          <w:spacing w:val="-2"/>
        </w:rPr>
        <w:t>акцент).</w:t>
      </w:r>
    </w:p>
    <w:p w:rsidR="007A46EE" w:rsidRDefault="009E1D98">
      <w:pPr>
        <w:pStyle w:val="a3"/>
        <w:spacing w:before="159"/>
        <w:ind w:left="1275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62" w:line="362" w:lineRule="auto"/>
        <w:ind w:right="158" w:firstLine="850"/>
      </w:pPr>
      <w:r>
        <w:t>знакомство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элементами</w:t>
      </w:r>
      <w:r>
        <w:rPr>
          <w:spacing w:val="40"/>
        </w:rPr>
        <w:t xml:space="preserve"> </w:t>
      </w:r>
      <w:r>
        <w:t>музыкального</w:t>
      </w:r>
      <w:r>
        <w:rPr>
          <w:spacing w:val="40"/>
        </w:rPr>
        <w:t xml:space="preserve"> </w:t>
      </w:r>
      <w:r>
        <w:t>языка,</w:t>
      </w:r>
      <w:r>
        <w:rPr>
          <w:spacing w:val="40"/>
        </w:rPr>
        <w:t xml:space="preserve"> </w:t>
      </w:r>
      <w:r>
        <w:t>специальными</w:t>
      </w:r>
      <w:r>
        <w:rPr>
          <w:spacing w:val="40"/>
        </w:rPr>
        <w:t xml:space="preserve"> </w:t>
      </w:r>
      <w:r>
        <w:t>терминами, их обозначением в нотной записи;</w:t>
      </w:r>
    </w:p>
    <w:p w:rsidR="007A46EE" w:rsidRDefault="009E1D98">
      <w:pPr>
        <w:pStyle w:val="a3"/>
        <w:spacing w:line="364" w:lineRule="auto"/>
        <w:ind w:right="149" w:firstLine="850"/>
      </w:pPr>
      <w:r>
        <w:t xml:space="preserve">определение изученных элементов на слух при восприятии музыкальных </w:t>
      </w:r>
      <w:r>
        <w:rPr>
          <w:spacing w:val="-2"/>
        </w:rPr>
        <w:t>произведений;</w:t>
      </w:r>
    </w:p>
    <w:p w:rsidR="007A46EE" w:rsidRDefault="009E1D98">
      <w:pPr>
        <w:pStyle w:val="a3"/>
        <w:spacing w:line="362" w:lineRule="auto"/>
        <w:ind w:right="146" w:firstLine="850"/>
      </w:pPr>
      <w: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7A46EE" w:rsidRDefault="009E1D98">
      <w:pPr>
        <w:pStyle w:val="a3"/>
        <w:spacing w:line="362" w:lineRule="auto"/>
        <w:ind w:right="148" w:firstLine="850"/>
      </w:pPr>
      <w:r>
        <w:t>исполнение вокальных и ритмических упражнений, песен с ярко выраженными динамическими, темповыми,</w:t>
      </w:r>
      <w:r>
        <w:t xml:space="preserve"> штриховыми красками;</w:t>
      </w:r>
    </w:p>
    <w:p w:rsidR="007A46EE" w:rsidRDefault="009E1D98">
      <w:pPr>
        <w:pStyle w:val="a3"/>
        <w:spacing w:line="362" w:lineRule="auto"/>
        <w:ind w:right="157" w:firstLine="850"/>
      </w:pPr>
      <w: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7A46EE" w:rsidRDefault="009E1D98">
      <w:pPr>
        <w:pStyle w:val="a3"/>
        <w:spacing w:line="360" w:lineRule="auto"/>
        <w:ind w:right="156" w:firstLine="850"/>
      </w:pPr>
      <w:r>
        <w:t>вариативно: исполнение на клавишных или духовых инструментах попевок, мелодий с ярко выраженными ди</w:t>
      </w:r>
      <w:r>
        <w:t>намическими, темповыми, штриховыми красками; исполнительская интерпретация на основе их изменения. Составление</w:t>
      </w:r>
      <w:r>
        <w:rPr>
          <w:spacing w:val="40"/>
        </w:rPr>
        <w:t xml:space="preserve"> </w:t>
      </w:r>
      <w:r>
        <w:t>музыкального словаря.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8"/>
        </w:tabs>
        <w:ind w:left="2328" w:hanging="1053"/>
        <w:jc w:val="both"/>
      </w:pPr>
      <w:bookmarkStart w:id="89" w:name="30.6.8.8._Высота_звуков."/>
      <w:bookmarkEnd w:id="89"/>
      <w:r>
        <w:rPr>
          <w:spacing w:val="-4"/>
        </w:rPr>
        <w:t>Высота</w:t>
      </w:r>
      <w:r>
        <w:rPr>
          <w:spacing w:val="-8"/>
        </w:rPr>
        <w:t xml:space="preserve"> </w:t>
      </w:r>
      <w:r>
        <w:rPr>
          <w:spacing w:val="-2"/>
        </w:rPr>
        <w:t>звуков.</w:t>
      </w:r>
    </w:p>
    <w:p w:rsidR="007A46EE" w:rsidRDefault="009E1D98">
      <w:pPr>
        <w:pStyle w:val="a3"/>
        <w:spacing w:before="113" w:line="362" w:lineRule="auto"/>
        <w:ind w:right="147" w:firstLine="850"/>
      </w:pPr>
      <w:r>
        <w:t>Содержание:</w:t>
      </w:r>
      <w:r>
        <w:rPr>
          <w:spacing w:val="80"/>
        </w:rPr>
        <w:t xml:space="preserve"> </w:t>
      </w:r>
      <w:r>
        <w:t>регистры.</w:t>
      </w:r>
      <w:r>
        <w:rPr>
          <w:spacing w:val="80"/>
        </w:rPr>
        <w:t xml:space="preserve"> </w:t>
      </w:r>
      <w:r>
        <w:t>Ноты</w:t>
      </w:r>
      <w:r>
        <w:rPr>
          <w:spacing w:val="80"/>
        </w:rPr>
        <w:t xml:space="preserve"> </w:t>
      </w:r>
      <w:r>
        <w:t>певческого</w:t>
      </w:r>
      <w:r>
        <w:rPr>
          <w:spacing w:val="80"/>
        </w:rPr>
        <w:t xml:space="preserve"> </w:t>
      </w:r>
      <w:r>
        <w:t>диапазона.</w:t>
      </w:r>
      <w:r>
        <w:rPr>
          <w:spacing w:val="80"/>
        </w:rPr>
        <w:t xml:space="preserve"> </w:t>
      </w:r>
      <w:r>
        <w:t>Расположение</w:t>
      </w:r>
      <w:r>
        <w:rPr>
          <w:spacing w:val="80"/>
        </w:rPr>
        <w:t xml:space="preserve"> </w:t>
      </w:r>
      <w:r>
        <w:t>нот</w:t>
      </w:r>
      <w:r>
        <w:rPr>
          <w:spacing w:val="40"/>
        </w:rPr>
        <w:t xml:space="preserve"> </w:t>
      </w:r>
      <w:r>
        <w:t>на клавиатуре. Знаки альтерации (диезы, бе</w:t>
      </w:r>
      <w:r>
        <w:t>моли, бекары).</w:t>
      </w:r>
    </w:p>
    <w:p w:rsidR="007A46EE" w:rsidRDefault="009E1D98">
      <w:pPr>
        <w:pStyle w:val="a3"/>
        <w:spacing w:line="319" w:lineRule="exact"/>
        <w:ind w:left="1275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63"/>
        <w:ind w:left="1275"/>
      </w:pPr>
      <w:r>
        <w:rPr>
          <w:spacing w:val="-2"/>
        </w:rPr>
        <w:t>освоение</w:t>
      </w:r>
      <w:r>
        <w:rPr>
          <w:spacing w:val="-7"/>
        </w:rPr>
        <w:t xml:space="preserve"> </w:t>
      </w:r>
      <w:r>
        <w:rPr>
          <w:spacing w:val="-2"/>
        </w:rPr>
        <w:t>понятий</w:t>
      </w:r>
      <w:r>
        <w:rPr>
          <w:spacing w:val="2"/>
        </w:rPr>
        <w:t xml:space="preserve"> </w:t>
      </w:r>
      <w:r>
        <w:rPr>
          <w:spacing w:val="-2"/>
        </w:rPr>
        <w:t>«выше-ниже»;</w:t>
      </w:r>
    </w:p>
    <w:p w:rsidR="007A46EE" w:rsidRDefault="009E1D98">
      <w:pPr>
        <w:pStyle w:val="a3"/>
        <w:spacing w:before="158" w:line="362" w:lineRule="auto"/>
        <w:ind w:right="158" w:firstLine="850"/>
      </w:pPr>
      <w: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выДеление знакомых нот, знаков альтера</w:t>
      </w:r>
      <w:r>
        <w:t>ции;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left="1275" w:right="156"/>
      </w:pPr>
      <w:r>
        <w:t>наблюдение за изменением музыкального образа при изменении регистра; вариативно: исполнение на клавишных или духовых инструментах попевок,</w:t>
      </w:r>
    </w:p>
    <w:p w:rsidR="007A46EE" w:rsidRDefault="009E1D98">
      <w:pPr>
        <w:pStyle w:val="a3"/>
        <w:spacing w:before="8"/>
        <w:jc w:val="left"/>
      </w:pPr>
      <w:r>
        <w:t>кратких</w:t>
      </w:r>
      <w:r>
        <w:rPr>
          <w:spacing w:val="-18"/>
        </w:rPr>
        <w:t xml:space="preserve"> </w:t>
      </w:r>
      <w:r>
        <w:t>мелодий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нотам;</w:t>
      </w:r>
      <w:r>
        <w:rPr>
          <w:spacing w:val="-17"/>
        </w:rPr>
        <w:t xml:space="preserve"> </w:t>
      </w:r>
      <w:r>
        <w:t>выполнение</w:t>
      </w:r>
      <w:r>
        <w:rPr>
          <w:spacing w:val="-13"/>
        </w:rPr>
        <w:t xml:space="preserve"> </w:t>
      </w:r>
      <w:r>
        <w:t>упражнений</w:t>
      </w:r>
      <w:r>
        <w:rPr>
          <w:spacing w:val="-1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виртуальной</w:t>
      </w:r>
      <w:r>
        <w:rPr>
          <w:spacing w:val="-17"/>
        </w:rPr>
        <w:t xml:space="preserve"> </w:t>
      </w:r>
      <w:r>
        <w:rPr>
          <w:spacing w:val="-2"/>
        </w:rPr>
        <w:t>клавиатуре.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323"/>
        </w:tabs>
        <w:spacing w:before="172"/>
        <w:ind w:left="2323" w:hanging="1048"/>
        <w:jc w:val="both"/>
      </w:pPr>
      <w:bookmarkStart w:id="90" w:name="30.6.8.9._Мелодия."/>
      <w:bookmarkEnd w:id="90"/>
      <w:r>
        <w:rPr>
          <w:spacing w:val="-2"/>
        </w:rPr>
        <w:t>Мелодия.</w:t>
      </w:r>
    </w:p>
    <w:p w:rsidR="007A46EE" w:rsidRDefault="009E1D98">
      <w:pPr>
        <w:pStyle w:val="a3"/>
        <w:spacing w:before="153" w:line="362" w:lineRule="auto"/>
        <w:ind w:right="156" w:firstLine="850"/>
      </w:pPr>
      <w:r>
        <w:t>Содержание: мотив, музыкальная фраза. Поступенное, плавное движение мелодии, скачки. Мелодический рисунок.</w:t>
      </w:r>
    </w:p>
    <w:p w:rsidR="007A46EE" w:rsidRDefault="009E1D98">
      <w:pPr>
        <w:pStyle w:val="a3"/>
        <w:spacing w:line="315" w:lineRule="exact"/>
        <w:ind w:left="1275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58" w:line="364" w:lineRule="auto"/>
        <w:ind w:right="154" w:firstLine="850"/>
      </w:pPr>
      <w:r>
        <w:t xml:space="preserve">определение на слух, прослеживание по нотной записи мелодических рисунков с поступенным, плавным движением, скачками, </w:t>
      </w:r>
      <w:r>
        <w:t>остановками;</w:t>
      </w:r>
    </w:p>
    <w:p w:rsidR="007A46EE" w:rsidRDefault="009E1D98">
      <w:pPr>
        <w:pStyle w:val="a3"/>
        <w:spacing w:line="362" w:lineRule="auto"/>
        <w:ind w:right="143" w:firstLine="850"/>
      </w:pPr>
      <w:r>
        <w:t>исполнение, импровизация (вокальная или на звуковысотных музыкальных инструментах) различных мелодических рисунков;</w:t>
      </w:r>
    </w:p>
    <w:p w:rsidR="007A46EE" w:rsidRDefault="009E1D98">
      <w:pPr>
        <w:pStyle w:val="a3"/>
        <w:spacing w:line="360" w:lineRule="auto"/>
        <w:ind w:right="149" w:firstLine="850"/>
      </w:pPr>
      <w:r>
        <w:t>вариативно: нахождение по нотам границ музыкальной фразы, мотива; обнаружение повторяющихся и неповторяющихся мотивов, музыкаль</w:t>
      </w:r>
      <w:r>
        <w:t>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467"/>
        </w:tabs>
        <w:spacing w:before="1"/>
        <w:ind w:left="2467" w:hanging="1192"/>
        <w:jc w:val="both"/>
      </w:pPr>
      <w:bookmarkStart w:id="91" w:name="30.6.8.10._Сопровождение."/>
      <w:bookmarkEnd w:id="91"/>
      <w:r>
        <w:rPr>
          <w:spacing w:val="-2"/>
        </w:rPr>
        <w:t>Сопровождение.</w:t>
      </w:r>
    </w:p>
    <w:p w:rsidR="007A46EE" w:rsidRDefault="009E1D98">
      <w:pPr>
        <w:pStyle w:val="a3"/>
        <w:spacing w:before="144" w:line="357" w:lineRule="auto"/>
        <w:ind w:left="1275" w:right="229"/>
      </w:pPr>
      <w:r>
        <w:t>Содержание:</w:t>
      </w:r>
      <w:r>
        <w:rPr>
          <w:spacing w:val="-18"/>
        </w:rPr>
        <w:t xml:space="preserve"> </w:t>
      </w:r>
      <w:r>
        <w:t>аккомпанемент.</w:t>
      </w:r>
      <w:r>
        <w:rPr>
          <w:spacing w:val="-8"/>
        </w:rPr>
        <w:t xml:space="preserve"> </w:t>
      </w:r>
      <w:r>
        <w:t>Остинато.</w:t>
      </w:r>
      <w:r>
        <w:rPr>
          <w:spacing w:val="-9"/>
        </w:rPr>
        <w:t xml:space="preserve"> </w:t>
      </w:r>
      <w:r>
        <w:t>Вступление,</w:t>
      </w:r>
      <w:r>
        <w:rPr>
          <w:spacing w:val="-9"/>
        </w:rPr>
        <w:t xml:space="preserve"> </w:t>
      </w:r>
      <w:r>
        <w:t>заключение,</w:t>
      </w:r>
      <w:r>
        <w:rPr>
          <w:spacing w:val="-9"/>
        </w:rPr>
        <w:t xml:space="preserve"> </w:t>
      </w:r>
      <w:r>
        <w:t>проигрыш. Виды деятельности обучающихся:</w:t>
      </w:r>
    </w:p>
    <w:p w:rsidR="007A46EE" w:rsidRDefault="009E1D98">
      <w:pPr>
        <w:pStyle w:val="a3"/>
        <w:spacing w:before="11" w:line="355" w:lineRule="auto"/>
        <w:ind w:right="210" w:firstLine="850"/>
        <w:jc w:val="left"/>
      </w:pPr>
      <w:r>
        <w:t>определение</w:t>
      </w:r>
      <w:r>
        <w:rPr>
          <w:spacing w:val="76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>слух,</w:t>
      </w:r>
      <w:r>
        <w:rPr>
          <w:spacing w:val="76"/>
        </w:rPr>
        <w:t xml:space="preserve"> </w:t>
      </w:r>
      <w:r>
        <w:t>прослеживание</w:t>
      </w:r>
      <w:r>
        <w:rPr>
          <w:spacing w:val="76"/>
        </w:rPr>
        <w:t xml:space="preserve"> </w:t>
      </w:r>
      <w:r>
        <w:t>по</w:t>
      </w:r>
      <w:r>
        <w:rPr>
          <w:spacing w:val="74"/>
        </w:rPr>
        <w:t xml:space="preserve"> </w:t>
      </w:r>
      <w:r>
        <w:t>нотной</w:t>
      </w:r>
      <w:r>
        <w:rPr>
          <w:spacing w:val="74"/>
        </w:rPr>
        <w:t xml:space="preserve"> </w:t>
      </w:r>
      <w:r>
        <w:t>записи</w:t>
      </w:r>
      <w:r>
        <w:rPr>
          <w:spacing w:val="74"/>
        </w:rPr>
        <w:t xml:space="preserve"> </w:t>
      </w:r>
      <w:r>
        <w:t>главного</w:t>
      </w:r>
      <w:r>
        <w:rPr>
          <w:spacing w:val="76"/>
        </w:rPr>
        <w:t xml:space="preserve"> </w:t>
      </w:r>
      <w:r>
        <w:t>голоса и сопровождения;</w:t>
      </w:r>
    </w:p>
    <w:p w:rsidR="007A46EE" w:rsidRDefault="009E1D98">
      <w:pPr>
        <w:pStyle w:val="a3"/>
        <w:tabs>
          <w:tab w:val="left" w:pos="2907"/>
          <w:tab w:val="left" w:pos="4967"/>
          <w:tab w:val="left" w:pos="6869"/>
          <w:tab w:val="left" w:pos="7229"/>
          <w:tab w:val="left" w:pos="8991"/>
        </w:tabs>
        <w:spacing w:before="7" w:line="362" w:lineRule="auto"/>
        <w:ind w:right="170" w:firstLine="850"/>
        <w:jc w:val="left"/>
      </w:pPr>
      <w:r>
        <w:rPr>
          <w:spacing w:val="-2"/>
        </w:rPr>
        <w:t>различение,</w:t>
      </w:r>
      <w:r>
        <w:tab/>
      </w:r>
      <w:r>
        <w:rPr>
          <w:spacing w:val="-2"/>
        </w:rPr>
        <w:t>характеристика</w:t>
      </w:r>
      <w:r>
        <w:tab/>
      </w:r>
      <w:r>
        <w:rPr>
          <w:spacing w:val="-2"/>
        </w:rPr>
        <w:t>мелодических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ритмических</w:t>
      </w:r>
      <w:r>
        <w:tab/>
      </w:r>
      <w:r>
        <w:rPr>
          <w:spacing w:val="-4"/>
        </w:rPr>
        <w:t xml:space="preserve">особенностей </w:t>
      </w:r>
      <w:r>
        <w:t>главного голоса и сопровождения;</w:t>
      </w:r>
    </w:p>
    <w:p w:rsidR="007A46EE" w:rsidRDefault="009E1D98">
      <w:pPr>
        <w:pStyle w:val="a3"/>
        <w:spacing w:line="314" w:lineRule="exact"/>
        <w:ind w:left="1275"/>
        <w:jc w:val="left"/>
      </w:pPr>
      <w:r>
        <w:t>показ</w:t>
      </w:r>
      <w:r>
        <w:rPr>
          <w:spacing w:val="-12"/>
        </w:rPr>
        <w:t xml:space="preserve"> </w:t>
      </w:r>
      <w:r>
        <w:t>рукой</w:t>
      </w:r>
      <w:r>
        <w:rPr>
          <w:spacing w:val="-11"/>
        </w:rPr>
        <w:t xml:space="preserve"> </w:t>
      </w:r>
      <w:r>
        <w:t>линии</w:t>
      </w:r>
      <w:r>
        <w:rPr>
          <w:spacing w:val="-11"/>
        </w:rPr>
        <w:t xml:space="preserve"> </w:t>
      </w:r>
      <w:r>
        <w:t>движения</w:t>
      </w:r>
      <w:r>
        <w:rPr>
          <w:spacing w:val="-9"/>
        </w:rPr>
        <w:t xml:space="preserve"> </w:t>
      </w:r>
      <w:r>
        <w:t>гла</w:t>
      </w:r>
      <w:r>
        <w:t>вного</w:t>
      </w:r>
      <w:r>
        <w:rPr>
          <w:spacing w:val="-10"/>
        </w:rPr>
        <w:t xml:space="preserve"> </w:t>
      </w:r>
      <w:r>
        <w:t>голоса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аккомпанемента;</w:t>
      </w:r>
    </w:p>
    <w:p w:rsidR="007A46EE" w:rsidRDefault="009E1D98">
      <w:pPr>
        <w:pStyle w:val="a3"/>
        <w:tabs>
          <w:tab w:val="left" w:pos="2907"/>
          <w:tab w:val="left" w:pos="4636"/>
          <w:tab w:val="left" w:pos="6153"/>
          <w:tab w:val="left" w:pos="8016"/>
          <w:tab w:val="left" w:pos="9202"/>
        </w:tabs>
        <w:spacing w:before="163" w:line="355" w:lineRule="auto"/>
        <w:ind w:right="162" w:firstLine="850"/>
        <w:jc w:val="left"/>
      </w:pPr>
      <w:r>
        <w:rPr>
          <w:spacing w:val="-2"/>
        </w:rPr>
        <w:t>различение</w:t>
      </w:r>
      <w:r>
        <w:tab/>
      </w:r>
      <w:r>
        <w:rPr>
          <w:spacing w:val="-2"/>
        </w:rPr>
        <w:t>простейших</w:t>
      </w:r>
      <w:r>
        <w:tab/>
      </w:r>
      <w:r>
        <w:rPr>
          <w:spacing w:val="-2"/>
        </w:rPr>
        <w:t>элементов</w:t>
      </w:r>
      <w:r>
        <w:tab/>
      </w:r>
      <w:r>
        <w:rPr>
          <w:spacing w:val="-2"/>
        </w:rPr>
        <w:t>музыкальной</w:t>
      </w:r>
      <w:r>
        <w:tab/>
      </w:r>
      <w:r>
        <w:rPr>
          <w:spacing w:val="-2"/>
        </w:rPr>
        <w:t>формы:</w:t>
      </w:r>
      <w:r>
        <w:tab/>
      </w:r>
      <w:r>
        <w:rPr>
          <w:spacing w:val="-4"/>
        </w:rPr>
        <w:t xml:space="preserve">вступление, </w:t>
      </w:r>
      <w:r>
        <w:t>заключение, проигрыш;</w:t>
      </w:r>
    </w:p>
    <w:p w:rsidR="007A46EE" w:rsidRDefault="009E1D98">
      <w:pPr>
        <w:pStyle w:val="a3"/>
        <w:spacing w:before="7"/>
        <w:ind w:left="1275"/>
        <w:jc w:val="left"/>
      </w:pPr>
      <w:r>
        <w:rPr>
          <w:spacing w:val="-2"/>
        </w:rPr>
        <w:t>составление</w:t>
      </w:r>
      <w:r>
        <w:rPr>
          <w:spacing w:val="-5"/>
        </w:rPr>
        <w:t xml:space="preserve"> </w:t>
      </w:r>
      <w:r>
        <w:rPr>
          <w:spacing w:val="-2"/>
        </w:rPr>
        <w:t>наглядной</w:t>
      </w:r>
      <w:r>
        <w:rPr>
          <w:spacing w:val="-8"/>
        </w:rPr>
        <w:t xml:space="preserve"> </w:t>
      </w:r>
      <w:r>
        <w:rPr>
          <w:spacing w:val="-2"/>
        </w:rPr>
        <w:t>графической</w:t>
      </w:r>
      <w:r>
        <w:rPr>
          <w:spacing w:val="-6"/>
        </w:rPr>
        <w:t xml:space="preserve"> </w:t>
      </w:r>
      <w:r>
        <w:rPr>
          <w:spacing w:val="-2"/>
        </w:rPr>
        <w:t>схемы;</w:t>
      </w:r>
    </w:p>
    <w:p w:rsidR="007A46EE" w:rsidRDefault="009E1D98">
      <w:pPr>
        <w:pStyle w:val="a3"/>
        <w:spacing w:before="163" w:line="357" w:lineRule="auto"/>
        <w:ind w:firstLine="850"/>
        <w:jc w:val="left"/>
      </w:pPr>
      <w:r>
        <w:t>импровизация ритмического</w:t>
      </w:r>
      <w:r>
        <w:rPr>
          <w:spacing w:val="27"/>
        </w:rPr>
        <w:t xml:space="preserve"> </w:t>
      </w:r>
      <w:r>
        <w:t>аккомпанемента</w:t>
      </w:r>
      <w:r>
        <w:rPr>
          <w:spacing w:val="27"/>
        </w:rPr>
        <w:t xml:space="preserve"> </w:t>
      </w:r>
      <w:r>
        <w:t>к знакомой песне (звучащими жестами или на ударных инструм</w:t>
      </w:r>
      <w:r>
        <w:t>ентах);</w:t>
      </w:r>
    </w:p>
    <w:p w:rsidR="007A46EE" w:rsidRDefault="009E1D98">
      <w:pPr>
        <w:pStyle w:val="a3"/>
        <w:spacing w:before="6" w:line="362" w:lineRule="auto"/>
        <w:ind w:right="275" w:firstLine="850"/>
        <w:jc w:val="left"/>
      </w:pPr>
      <w:r>
        <w:t>вариативно:</w:t>
      </w:r>
      <w:r>
        <w:rPr>
          <w:spacing w:val="32"/>
        </w:rPr>
        <w:t xml:space="preserve"> </w:t>
      </w:r>
      <w:r>
        <w:t>исполнение</w:t>
      </w:r>
      <w:r>
        <w:rPr>
          <w:spacing w:val="34"/>
        </w:rPr>
        <w:t xml:space="preserve"> </w:t>
      </w:r>
      <w:r>
        <w:t>простейшего</w:t>
      </w:r>
      <w:r>
        <w:rPr>
          <w:spacing w:val="34"/>
        </w:rPr>
        <w:t xml:space="preserve"> </w:t>
      </w:r>
      <w:r>
        <w:t>сопровождения</w:t>
      </w:r>
      <w:r>
        <w:rPr>
          <w:spacing w:val="35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знакомой</w:t>
      </w:r>
      <w:r>
        <w:rPr>
          <w:spacing w:val="33"/>
        </w:rPr>
        <w:t xml:space="preserve"> </w:t>
      </w:r>
      <w:r>
        <w:t>мелодии на клавишных или духовых инструментах.</w:t>
      </w:r>
    </w:p>
    <w:p w:rsidR="007A46EE" w:rsidRDefault="007A46EE">
      <w:pPr>
        <w:pStyle w:val="a3"/>
        <w:spacing w:line="362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37"/>
        <w:ind w:left="0"/>
        <w:jc w:val="left"/>
      </w:pPr>
    </w:p>
    <w:p w:rsidR="007A46EE" w:rsidRDefault="009E1D98">
      <w:pPr>
        <w:pStyle w:val="1"/>
        <w:numPr>
          <w:ilvl w:val="3"/>
          <w:numId w:val="80"/>
        </w:numPr>
        <w:tabs>
          <w:tab w:val="left" w:pos="2467"/>
        </w:tabs>
        <w:spacing w:before="1"/>
        <w:ind w:left="2467" w:hanging="1192"/>
      </w:pPr>
      <w:bookmarkStart w:id="92" w:name="30.6.8.11._Песня."/>
      <w:bookmarkEnd w:id="92"/>
      <w:r>
        <w:rPr>
          <w:spacing w:val="-2"/>
        </w:rPr>
        <w:t>Песня.</w:t>
      </w:r>
    </w:p>
    <w:p w:rsidR="007A46EE" w:rsidRDefault="009E1D98">
      <w:pPr>
        <w:pStyle w:val="a3"/>
        <w:spacing w:before="148" w:line="362" w:lineRule="auto"/>
        <w:ind w:left="1275" w:right="3808"/>
        <w:jc w:val="left"/>
      </w:pPr>
      <w:r>
        <w:t>Содержание:</w:t>
      </w:r>
      <w:r>
        <w:rPr>
          <w:spacing w:val="-18"/>
        </w:rPr>
        <w:t xml:space="preserve"> </w:t>
      </w:r>
      <w:r>
        <w:t>куплетная</w:t>
      </w:r>
      <w:r>
        <w:rPr>
          <w:spacing w:val="-17"/>
        </w:rPr>
        <w:t xml:space="preserve"> </w:t>
      </w:r>
      <w:r>
        <w:t>форма.</w:t>
      </w:r>
      <w:r>
        <w:rPr>
          <w:spacing w:val="-18"/>
        </w:rPr>
        <w:t xml:space="preserve"> </w:t>
      </w:r>
      <w:r>
        <w:t>Запев,</w:t>
      </w:r>
      <w:r>
        <w:rPr>
          <w:spacing w:val="-17"/>
        </w:rPr>
        <w:t xml:space="preserve"> </w:t>
      </w:r>
      <w:r>
        <w:t>припев. Виды деятельности обучающихся:</w:t>
      </w:r>
    </w:p>
    <w:p w:rsidR="007A46EE" w:rsidRDefault="009E1D98">
      <w:pPr>
        <w:pStyle w:val="a3"/>
        <w:spacing w:line="320" w:lineRule="exact"/>
        <w:ind w:left="1275"/>
        <w:jc w:val="left"/>
      </w:pPr>
      <w:r>
        <w:rPr>
          <w:spacing w:val="-2"/>
        </w:rPr>
        <w:t>знакомство</w:t>
      </w:r>
      <w:r>
        <w:rPr>
          <w:spacing w:val="-3"/>
        </w:rPr>
        <w:t xml:space="preserve"> </w:t>
      </w:r>
      <w:r>
        <w:rPr>
          <w:spacing w:val="-2"/>
        </w:rPr>
        <w:t>со</w:t>
      </w:r>
      <w:r>
        <w:rPr>
          <w:spacing w:val="-4"/>
        </w:rPr>
        <w:t xml:space="preserve"> </w:t>
      </w:r>
      <w:r>
        <w:rPr>
          <w:spacing w:val="-2"/>
        </w:rPr>
        <w:t>строением</w:t>
      </w:r>
      <w:r>
        <w:t xml:space="preserve"> </w:t>
      </w:r>
      <w:r>
        <w:rPr>
          <w:spacing w:val="-2"/>
        </w:rPr>
        <w:t>куплетной</w:t>
      </w:r>
      <w:r>
        <w:rPr>
          <w:spacing w:val="-4"/>
        </w:rPr>
        <w:t xml:space="preserve"> </w:t>
      </w:r>
      <w:r>
        <w:rPr>
          <w:spacing w:val="-2"/>
        </w:rPr>
        <w:t>формы;</w:t>
      </w:r>
    </w:p>
    <w:p w:rsidR="007A46EE" w:rsidRDefault="009E1D98">
      <w:pPr>
        <w:pStyle w:val="a3"/>
        <w:spacing w:before="158" w:line="362" w:lineRule="auto"/>
        <w:ind w:left="1275"/>
        <w:jc w:val="left"/>
      </w:pPr>
      <w:r>
        <w:t>составление</w:t>
      </w:r>
      <w:r>
        <w:rPr>
          <w:spacing w:val="-11"/>
        </w:rPr>
        <w:t xml:space="preserve"> </w:t>
      </w:r>
      <w:r>
        <w:t>наглядной</w:t>
      </w:r>
      <w:r>
        <w:rPr>
          <w:spacing w:val="-12"/>
        </w:rPr>
        <w:t xml:space="preserve"> </w:t>
      </w:r>
      <w:r>
        <w:t>буквенной</w:t>
      </w:r>
      <w:r>
        <w:rPr>
          <w:spacing w:val="-12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графической</w:t>
      </w:r>
      <w:r>
        <w:rPr>
          <w:spacing w:val="-11"/>
        </w:rPr>
        <w:t xml:space="preserve"> </w:t>
      </w:r>
      <w:r>
        <w:t>схемы</w:t>
      </w:r>
      <w:r>
        <w:rPr>
          <w:spacing w:val="-12"/>
        </w:rPr>
        <w:t xml:space="preserve"> </w:t>
      </w:r>
      <w:r>
        <w:t>куплетной</w:t>
      </w:r>
      <w:r>
        <w:rPr>
          <w:spacing w:val="-13"/>
        </w:rPr>
        <w:t xml:space="preserve"> </w:t>
      </w:r>
      <w:r>
        <w:t>формы; исполнение песен, написанных в куплетной форме;</w:t>
      </w:r>
    </w:p>
    <w:p w:rsidR="007A46EE" w:rsidRDefault="009E1D98">
      <w:pPr>
        <w:pStyle w:val="a3"/>
        <w:tabs>
          <w:tab w:val="left" w:pos="2830"/>
          <w:tab w:val="left" w:pos="4285"/>
          <w:tab w:val="left" w:pos="5318"/>
          <w:tab w:val="left" w:pos="5957"/>
          <w:tab w:val="left" w:pos="7359"/>
          <w:tab w:val="left" w:pos="9001"/>
        </w:tabs>
        <w:spacing w:line="362" w:lineRule="auto"/>
        <w:ind w:right="170" w:firstLine="850"/>
        <w:jc w:val="left"/>
      </w:pPr>
      <w:r>
        <w:rPr>
          <w:spacing w:val="-2"/>
        </w:rPr>
        <w:t>различение</w:t>
      </w:r>
      <w:r>
        <w:tab/>
      </w:r>
      <w:r>
        <w:rPr>
          <w:spacing w:val="-2"/>
        </w:rPr>
        <w:t>куплетной</w:t>
      </w:r>
      <w:r>
        <w:tab/>
      </w:r>
      <w:r>
        <w:rPr>
          <w:spacing w:val="-4"/>
        </w:rPr>
        <w:t>формы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слушании</w:t>
      </w:r>
      <w:r>
        <w:tab/>
      </w:r>
      <w:r>
        <w:rPr>
          <w:spacing w:val="-2"/>
        </w:rPr>
        <w:t>незнакомых</w:t>
      </w:r>
      <w:r>
        <w:tab/>
      </w:r>
      <w:r>
        <w:rPr>
          <w:spacing w:val="-4"/>
        </w:rPr>
        <w:t xml:space="preserve">музыкальных </w:t>
      </w:r>
      <w:r>
        <w:rPr>
          <w:spacing w:val="-2"/>
        </w:rPr>
        <w:t>произведений;</w:t>
      </w:r>
    </w:p>
    <w:p w:rsidR="007A46EE" w:rsidRDefault="009E1D98">
      <w:pPr>
        <w:pStyle w:val="a3"/>
        <w:spacing w:line="319" w:lineRule="exact"/>
        <w:ind w:left="1275"/>
        <w:jc w:val="left"/>
      </w:pPr>
      <w:r>
        <w:t>вариативно:</w:t>
      </w:r>
      <w:r>
        <w:rPr>
          <w:spacing w:val="-18"/>
        </w:rPr>
        <w:t xml:space="preserve"> </w:t>
      </w:r>
      <w:r>
        <w:t>импровизация,</w:t>
      </w:r>
      <w:r>
        <w:rPr>
          <w:spacing w:val="-15"/>
        </w:rPr>
        <w:t xml:space="preserve"> </w:t>
      </w:r>
      <w:r>
        <w:t>сочинение</w:t>
      </w:r>
      <w:r>
        <w:rPr>
          <w:spacing w:val="-10"/>
        </w:rPr>
        <w:t xml:space="preserve"> </w:t>
      </w:r>
      <w:r>
        <w:t>новых</w:t>
      </w:r>
      <w:r>
        <w:rPr>
          <w:spacing w:val="-18"/>
        </w:rPr>
        <w:t xml:space="preserve"> </w:t>
      </w:r>
      <w:r>
        <w:t>куплетов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знаком</w:t>
      </w:r>
      <w:r>
        <w:t>ой</w:t>
      </w:r>
      <w:r>
        <w:rPr>
          <w:spacing w:val="-12"/>
        </w:rPr>
        <w:t xml:space="preserve"> </w:t>
      </w:r>
      <w:r>
        <w:rPr>
          <w:spacing w:val="-2"/>
        </w:rPr>
        <w:t>песне.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467"/>
        </w:tabs>
        <w:spacing w:before="156"/>
        <w:ind w:left="2467" w:hanging="1192"/>
      </w:pPr>
      <w:bookmarkStart w:id="93" w:name="30.6.8.12._Лад."/>
      <w:bookmarkEnd w:id="93"/>
      <w:r>
        <w:rPr>
          <w:spacing w:val="-4"/>
        </w:rPr>
        <w:t>Лад.</w:t>
      </w:r>
    </w:p>
    <w:p w:rsidR="007A46EE" w:rsidRDefault="009E1D98">
      <w:pPr>
        <w:pStyle w:val="a3"/>
        <w:spacing w:before="154" w:line="357" w:lineRule="auto"/>
        <w:ind w:firstLine="850"/>
        <w:jc w:val="left"/>
      </w:pPr>
      <w:r>
        <w:t>Содержание:</w:t>
      </w:r>
      <w:r>
        <w:rPr>
          <w:spacing w:val="34"/>
        </w:rPr>
        <w:t xml:space="preserve"> </w:t>
      </w:r>
      <w:r>
        <w:t>понятие</w:t>
      </w:r>
      <w:r>
        <w:rPr>
          <w:spacing w:val="35"/>
        </w:rPr>
        <w:t xml:space="preserve"> </w:t>
      </w:r>
      <w:r>
        <w:t>лада.</w:t>
      </w:r>
      <w:r>
        <w:rPr>
          <w:spacing w:val="37"/>
        </w:rPr>
        <w:t xml:space="preserve"> </w:t>
      </w:r>
      <w:r>
        <w:t>Семиступенные</w:t>
      </w:r>
      <w:r>
        <w:rPr>
          <w:spacing w:val="36"/>
        </w:rPr>
        <w:t xml:space="preserve"> </w:t>
      </w:r>
      <w:r>
        <w:t>лады</w:t>
      </w:r>
      <w:r>
        <w:rPr>
          <w:spacing w:val="34"/>
        </w:rPr>
        <w:t xml:space="preserve"> </w:t>
      </w:r>
      <w:r>
        <w:t>мажор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минор.</w:t>
      </w:r>
      <w:r>
        <w:rPr>
          <w:spacing w:val="36"/>
        </w:rPr>
        <w:t xml:space="preserve"> </w:t>
      </w:r>
      <w:r>
        <w:t>Краска звучания. Ступеневый состав.</w:t>
      </w:r>
    </w:p>
    <w:p w:rsidR="007A46EE" w:rsidRDefault="009E1D98">
      <w:pPr>
        <w:pStyle w:val="a3"/>
        <w:spacing w:before="5"/>
        <w:ind w:left="1275"/>
        <w:jc w:val="left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63" w:line="357" w:lineRule="auto"/>
        <w:ind w:left="1275" w:right="3288"/>
        <w:jc w:val="left"/>
      </w:pPr>
      <w:r>
        <w:t>определение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слух</w:t>
      </w:r>
      <w:r>
        <w:rPr>
          <w:spacing w:val="-18"/>
        </w:rPr>
        <w:t xml:space="preserve"> </w:t>
      </w:r>
      <w:r>
        <w:t>ладового</w:t>
      </w:r>
      <w:r>
        <w:rPr>
          <w:spacing w:val="-17"/>
        </w:rPr>
        <w:t xml:space="preserve"> </w:t>
      </w:r>
      <w:r>
        <w:t>наклонения</w:t>
      </w:r>
      <w:r>
        <w:rPr>
          <w:spacing w:val="-15"/>
        </w:rPr>
        <w:t xml:space="preserve"> </w:t>
      </w:r>
      <w:r>
        <w:t>музыки; игра «Солнышко – туча»;</w:t>
      </w:r>
    </w:p>
    <w:p w:rsidR="007A46EE" w:rsidRDefault="009E1D98">
      <w:pPr>
        <w:pStyle w:val="a3"/>
        <w:spacing w:before="5"/>
        <w:ind w:left="1275"/>
        <w:jc w:val="left"/>
      </w:pPr>
      <w:r>
        <w:t>наблюдение</w:t>
      </w:r>
      <w:r>
        <w:rPr>
          <w:spacing w:val="-12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изменением</w:t>
      </w:r>
      <w:r>
        <w:rPr>
          <w:spacing w:val="-15"/>
        </w:rPr>
        <w:t xml:space="preserve"> </w:t>
      </w:r>
      <w:r>
        <w:t>музыкального</w:t>
      </w:r>
      <w:r>
        <w:rPr>
          <w:spacing w:val="-16"/>
        </w:rPr>
        <w:t xml:space="preserve"> </w:t>
      </w:r>
      <w:r>
        <w:t>образа</w:t>
      </w:r>
      <w:r>
        <w:rPr>
          <w:spacing w:val="-11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изменении</w:t>
      </w:r>
      <w:r>
        <w:rPr>
          <w:spacing w:val="-18"/>
        </w:rPr>
        <w:t xml:space="preserve"> </w:t>
      </w:r>
      <w:r>
        <w:rPr>
          <w:spacing w:val="-2"/>
        </w:rPr>
        <w:t>лада;</w:t>
      </w:r>
    </w:p>
    <w:p w:rsidR="007A46EE" w:rsidRDefault="009E1D98">
      <w:pPr>
        <w:pStyle w:val="a3"/>
        <w:spacing w:before="159" w:line="362" w:lineRule="auto"/>
        <w:ind w:right="345" w:firstLine="850"/>
        <w:jc w:val="left"/>
      </w:pPr>
      <w:r>
        <w:t>распевания,</w:t>
      </w:r>
      <w:r>
        <w:rPr>
          <w:spacing w:val="34"/>
        </w:rPr>
        <w:t xml:space="preserve"> </w:t>
      </w:r>
      <w:r>
        <w:t>вокальные</w:t>
      </w:r>
      <w:r>
        <w:rPr>
          <w:spacing w:val="36"/>
        </w:rPr>
        <w:t xml:space="preserve"> </w:t>
      </w:r>
      <w:r>
        <w:t>упражнения,</w:t>
      </w:r>
      <w:r>
        <w:rPr>
          <w:spacing w:val="33"/>
        </w:rPr>
        <w:t xml:space="preserve"> </w:t>
      </w:r>
      <w:r>
        <w:t>построенные</w:t>
      </w:r>
      <w:r>
        <w:rPr>
          <w:spacing w:val="33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чередовании</w:t>
      </w:r>
      <w:r>
        <w:rPr>
          <w:spacing w:val="32"/>
        </w:rPr>
        <w:t xml:space="preserve"> </w:t>
      </w:r>
      <w:r>
        <w:t>мажора и минора;</w:t>
      </w:r>
    </w:p>
    <w:p w:rsidR="007A46EE" w:rsidRDefault="009E1D98">
      <w:pPr>
        <w:pStyle w:val="a3"/>
        <w:spacing w:line="319" w:lineRule="exact"/>
        <w:ind w:left="1275"/>
        <w:jc w:val="left"/>
      </w:pPr>
      <w:r>
        <w:t>исполнение</w:t>
      </w:r>
      <w:r>
        <w:rPr>
          <w:spacing w:val="-13"/>
        </w:rPr>
        <w:t xml:space="preserve"> </w:t>
      </w:r>
      <w:r>
        <w:t>песен</w:t>
      </w:r>
      <w:r>
        <w:rPr>
          <w:spacing w:val="-12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ярко</w:t>
      </w:r>
      <w:r>
        <w:rPr>
          <w:spacing w:val="-13"/>
        </w:rPr>
        <w:t xml:space="preserve"> </w:t>
      </w:r>
      <w:r>
        <w:t>выраженной</w:t>
      </w:r>
      <w:r>
        <w:rPr>
          <w:spacing w:val="-12"/>
        </w:rPr>
        <w:t xml:space="preserve"> </w:t>
      </w:r>
      <w:r>
        <w:t>ладовой</w:t>
      </w:r>
      <w:r>
        <w:rPr>
          <w:spacing w:val="-18"/>
        </w:rPr>
        <w:t xml:space="preserve"> </w:t>
      </w:r>
      <w:r>
        <w:rPr>
          <w:spacing w:val="-2"/>
        </w:rPr>
        <w:t>окраской;</w:t>
      </w:r>
    </w:p>
    <w:p w:rsidR="007A46EE" w:rsidRDefault="009E1D98">
      <w:pPr>
        <w:pStyle w:val="a3"/>
        <w:tabs>
          <w:tab w:val="left" w:pos="2917"/>
          <w:tab w:val="left" w:pos="4900"/>
          <w:tab w:val="left" w:pos="6355"/>
          <w:tab w:val="left" w:pos="6691"/>
          <w:tab w:val="left" w:pos="8016"/>
          <w:tab w:val="left" w:pos="8842"/>
          <w:tab w:val="left" w:pos="9856"/>
        </w:tabs>
        <w:spacing w:before="158" w:line="362" w:lineRule="auto"/>
        <w:ind w:right="153" w:firstLine="850"/>
        <w:jc w:val="left"/>
      </w:pPr>
      <w:r>
        <w:rPr>
          <w:spacing w:val="-2"/>
        </w:rPr>
        <w:t>вариативно:</w:t>
      </w:r>
      <w:r>
        <w:tab/>
      </w:r>
      <w:r>
        <w:rPr>
          <w:spacing w:val="-2"/>
        </w:rPr>
        <w:t>импровизация,</w:t>
      </w:r>
      <w:r>
        <w:tab/>
      </w:r>
      <w:r>
        <w:rPr>
          <w:spacing w:val="-2"/>
        </w:rPr>
        <w:t>сочинение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заданном</w:t>
      </w:r>
      <w:r>
        <w:tab/>
      </w:r>
      <w:r>
        <w:rPr>
          <w:spacing w:val="-2"/>
        </w:rPr>
        <w:t>ладу;</w:t>
      </w:r>
      <w:r>
        <w:tab/>
      </w:r>
      <w:r>
        <w:rPr>
          <w:spacing w:val="-2"/>
        </w:rPr>
        <w:t>чтение</w:t>
      </w:r>
      <w:r>
        <w:tab/>
      </w:r>
      <w:r>
        <w:rPr>
          <w:spacing w:val="-4"/>
        </w:rPr>
        <w:t xml:space="preserve">сказок </w:t>
      </w:r>
      <w:r>
        <w:t>о нотах и музыкальных ладах.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467"/>
        </w:tabs>
        <w:spacing w:before="3"/>
        <w:ind w:left="2467" w:hanging="1192"/>
      </w:pPr>
      <w:bookmarkStart w:id="94" w:name="30.6.8.13._Пентатоника."/>
      <w:bookmarkEnd w:id="94"/>
      <w:r>
        <w:rPr>
          <w:spacing w:val="-2"/>
        </w:rPr>
        <w:t>Пентатоника.</w:t>
      </w:r>
    </w:p>
    <w:p w:rsidR="007A46EE" w:rsidRDefault="009E1D98">
      <w:pPr>
        <w:pStyle w:val="a3"/>
        <w:spacing w:before="148" w:line="364" w:lineRule="auto"/>
        <w:ind w:firstLine="850"/>
        <w:jc w:val="left"/>
      </w:pPr>
      <w:r>
        <w:t>Содержание:</w:t>
      </w:r>
      <w:r>
        <w:rPr>
          <w:spacing w:val="-11"/>
        </w:rPr>
        <w:t xml:space="preserve"> </w:t>
      </w:r>
      <w:r>
        <w:t>пентатоника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пятиступенный</w:t>
      </w:r>
      <w:r>
        <w:rPr>
          <w:spacing w:val="-7"/>
        </w:rPr>
        <w:t xml:space="preserve"> </w:t>
      </w:r>
      <w:r>
        <w:t>лад,</w:t>
      </w:r>
      <w:r>
        <w:rPr>
          <w:spacing w:val="-4"/>
        </w:rPr>
        <w:t xml:space="preserve"> </w:t>
      </w:r>
      <w:r>
        <w:t>распространённый</w:t>
      </w:r>
      <w:r>
        <w:rPr>
          <w:spacing w:val="-7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 xml:space="preserve">многих </w:t>
      </w:r>
      <w:r>
        <w:rPr>
          <w:spacing w:val="-2"/>
        </w:rPr>
        <w:t>народов.</w:t>
      </w:r>
    </w:p>
    <w:p w:rsidR="007A46EE" w:rsidRDefault="009E1D98">
      <w:pPr>
        <w:pStyle w:val="a3"/>
        <w:spacing w:line="318" w:lineRule="exact"/>
        <w:ind w:left="1275"/>
        <w:jc w:val="left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58" w:line="357" w:lineRule="auto"/>
        <w:ind w:right="153" w:firstLine="850"/>
        <w:jc w:val="left"/>
      </w:pPr>
      <w:r>
        <w:t>слушание</w:t>
      </w:r>
      <w:r>
        <w:rPr>
          <w:spacing w:val="32"/>
        </w:rPr>
        <w:t xml:space="preserve"> </w:t>
      </w:r>
      <w:r>
        <w:t>инструментальных произведений,</w:t>
      </w:r>
      <w:r>
        <w:rPr>
          <w:spacing w:val="32"/>
        </w:rPr>
        <w:t xml:space="preserve"> </w:t>
      </w:r>
      <w:r>
        <w:t>исполнение</w:t>
      </w:r>
      <w:r>
        <w:rPr>
          <w:spacing w:val="32"/>
        </w:rPr>
        <w:t xml:space="preserve"> </w:t>
      </w:r>
      <w:r>
        <w:t>песен,</w:t>
      </w:r>
      <w:r>
        <w:rPr>
          <w:spacing w:val="32"/>
        </w:rPr>
        <w:t xml:space="preserve"> </w:t>
      </w:r>
      <w:r>
        <w:t>написанных в пентатонике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467"/>
        </w:tabs>
        <w:spacing w:before="11"/>
        <w:ind w:left="2467" w:hanging="1192"/>
      </w:pPr>
      <w:bookmarkStart w:id="95" w:name="30.6.8.14._Ноты_в_разных_октавах."/>
      <w:bookmarkEnd w:id="95"/>
      <w:r>
        <w:t>Ноты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rPr>
          <w:spacing w:val="-2"/>
        </w:rPr>
        <w:t>октавах.</w:t>
      </w:r>
    </w:p>
    <w:p w:rsidR="007A46EE" w:rsidRDefault="009E1D98">
      <w:pPr>
        <w:pStyle w:val="a3"/>
        <w:spacing w:before="153" w:line="362" w:lineRule="auto"/>
        <w:ind w:left="1275" w:right="2134"/>
        <w:jc w:val="left"/>
      </w:pPr>
      <w:r>
        <w:t>Содержание:</w:t>
      </w:r>
      <w:r>
        <w:rPr>
          <w:spacing w:val="-18"/>
        </w:rPr>
        <w:t xml:space="preserve"> </w:t>
      </w:r>
      <w:r>
        <w:t>ноты</w:t>
      </w:r>
      <w:r>
        <w:rPr>
          <w:spacing w:val="-13"/>
        </w:rPr>
        <w:t xml:space="preserve"> </w:t>
      </w:r>
      <w:r>
        <w:t>второй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малой</w:t>
      </w:r>
      <w:r>
        <w:rPr>
          <w:spacing w:val="-12"/>
        </w:rPr>
        <w:t xml:space="preserve"> </w:t>
      </w:r>
      <w:r>
        <w:t>октавы.</w:t>
      </w:r>
      <w:r>
        <w:rPr>
          <w:spacing w:val="-10"/>
        </w:rPr>
        <w:t xml:space="preserve"> </w:t>
      </w:r>
      <w:r>
        <w:t>Басовый</w:t>
      </w:r>
      <w:r>
        <w:rPr>
          <w:spacing w:val="-12"/>
        </w:rPr>
        <w:t xml:space="preserve"> </w:t>
      </w:r>
      <w:r>
        <w:t>ключ. Виды деятельности обучающихся:</w:t>
      </w:r>
    </w:p>
    <w:p w:rsidR="007A46EE" w:rsidRDefault="007A46EE">
      <w:pPr>
        <w:pStyle w:val="a3"/>
        <w:spacing w:line="362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ind w:left="1275"/>
        <w:jc w:val="left"/>
      </w:pPr>
      <w:r>
        <w:t>знакомство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нотной</w:t>
      </w:r>
      <w:r>
        <w:rPr>
          <w:spacing w:val="-11"/>
        </w:rPr>
        <w:t xml:space="preserve"> </w:t>
      </w:r>
      <w:r>
        <w:t>записью</w:t>
      </w:r>
      <w:r>
        <w:rPr>
          <w:spacing w:val="-12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второй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малой</w:t>
      </w:r>
      <w:r>
        <w:rPr>
          <w:spacing w:val="-10"/>
        </w:rPr>
        <w:t xml:space="preserve"> </w:t>
      </w:r>
      <w:r>
        <w:rPr>
          <w:spacing w:val="-2"/>
        </w:rPr>
        <w:t>октаве;</w:t>
      </w:r>
    </w:p>
    <w:p w:rsidR="007A46EE" w:rsidRDefault="009E1D98">
      <w:pPr>
        <w:pStyle w:val="a3"/>
        <w:spacing w:before="158" w:line="362" w:lineRule="auto"/>
        <w:ind w:left="1275"/>
        <w:jc w:val="left"/>
      </w:pPr>
      <w:r>
        <w:t>прослеживание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нотам</w:t>
      </w:r>
      <w:r>
        <w:rPr>
          <w:spacing w:val="-11"/>
        </w:rPr>
        <w:t xml:space="preserve"> </w:t>
      </w:r>
      <w:r>
        <w:t>небольших</w:t>
      </w:r>
      <w:r>
        <w:rPr>
          <w:spacing w:val="-18"/>
        </w:rPr>
        <w:t xml:space="preserve"> </w:t>
      </w:r>
      <w:r>
        <w:t>мелодий</w:t>
      </w:r>
      <w:r>
        <w:rPr>
          <w:spacing w:val="-10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соответствующем</w:t>
      </w:r>
      <w:r>
        <w:rPr>
          <w:spacing w:val="-8"/>
        </w:rPr>
        <w:t xml:space="preserve"> </w:t>
      </w:r>
      <w:r>
        <w:t>диапазоне; сравнение одной и той же мелодии, записанной в разных октавах;</w:t>
      </w:r>
    </w:p>
    <w:p w:rsidR="007A46EE" w:rsidRDefault="009E1D98">
      <w:pPr>
        <w:pStyle w:val="a3"/>
        <w:spacing w:line="320" w:lineRule="exact"/>
        <w:ind w:left="1275"/>
        <w:jc w:val="left"/>
      </w:pPr>
      <w:r>
        <w:t>определение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слух,</w:t>
      </w:r>
      <w:r>
        <w:rPr>
          <w:spacing w:val="-10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какой</w:t>
      </w:r>
      <w:r>
        <w:rPr>
          <w:spacing w:val="-12"/>
        </w:rPr>
        <w:t xml:space="preserve"> </w:t>
      </w:r>
      <w:r>
        <w:t>октаве</w:t>
      </w:r>
      <w:r>
        <w:rPr>
          <w:spacing w:val="-12"/>
        </w:rPr>
        <w:t xml:space="preserve"> </w:t>
      </w:r>
      <w:r>
        <w:t>звучит</w:t>
      </w:r>
      <w:r>
        <w:rPr>
          <w:spacing w:val="-18"/>
        </w:rPr>
        <w:t xml:space="preserve"> </w:t>
      </w:r>
      <w:r>
        <w:t>музыкальный</w:t>
      </w:r>
      <w:r>
        <w:rPr>
          <w:spacing w:val="-15"/>
        </w:rPr>
        <w:t xml:space="preserve"> </w:t>
      </w:r>
      <w:r>
        <w:rPr>
          <w:spacing w:val="-2"/>
        </w:rPr>
        <w:t>фрагмент;</w:t>
      </w:r>
    </w:p>
    <w:p w:rsidR="007A46EE" w:rsidRDefault="009E1D98">
      <w:pPr>
        <w:pStyle w:val="a3"/>
        <w:tabs>
          <w:tab w:val="left" w:pos="3133"/>
          <w:tab w:val="left" w:pos="4958"/>
          <w:tab w:val="left" w:pos="5649"/>
          <w:tab w:val="left" w:pos="7167"/>
          <w:tab w:val="left" w:pos="8962"/>
        </w:tabs>
        <w:spacing w:before="158" w:line="362" w:lineRule="auto"/>
        <w:ind w:right="164" w:firstLine="850"/>
        <w:jc w:val="left"/>
      </w:pPr>
      <w:r>
        <w:rPr>
          <w:spacing w:val="-2"/>
        </w:rPr>
        <w:t>вариативно:</w:t>
      </w:r>
      <w:r>
        <w:tab/>
      </w:r>
      <w:r>
        <w:rPr>
          <w:spacing w:val="-2"/>
        </w:rPr>
        <w:t>исполнение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духовых,</w:t>
      </w:r>
      <w:r>
        <w:tab/>
      </w:r>
      <w:r>
        <w:rPr>
          <w:spacing w:val="-2"/>
        </w:rPr>
        <w:t>клавишных</w:t>
      </w:r>
      <w:r>
        <w:tab/>
      </w:r>
      <w:r>
        <w:rPr>
          <w:spacing w:val="-2"/>
        </w:rPr>
        <w:t xml:space="preserve">инструментах </w:t>
      </w:r>
      <w:r>
        <w:t>или виртуальной клавиатуре попевок, кратких мелодий по нота</w:t>
      </w:r>
      <w:r>
        <w:t>м.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467"/>
        </w:tabs>
        <w:spacing w:before="3"/>
        <w:ind w:left="2467" w:hanging="1192"/>
      </w:pPr>
      <w:bookmarkStart w:id="96" w:name="30.6.8.15._Дополнительные_обозначения_в_"/>
      <w:bookmarkEnd w:id="96"/>
      <w:r>
        <w:rPr>
          <w:spacing w:val="-2"/>
        </w:rPr>
        <w:t>Дополнительные</w:t>
      </w:r>
      <w:r>
        <w:rPr>
          <w:spacing w:val="4"/>
        </w:rPr>
        <w:t xml:space="preserve"> </w:t>
      </w:r>
      <w:r>
        <w:rPr>
          <w:spacing w:val="-2"/>
        </w:rPr>
        <w:t>обозначения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11"/>
        </w:rPr>
        <w:t xml:space="preserve"> </w:t>
      </w:r>
      <w:r>
        <w:rPr>
          <w:spacing w:val="-2"/>
        </w:rPr>
        <w:t>нотах.</w:t>
      </w:r>
    </w:p>
    <w:p w:rsidR="007A46EE" w:rsidRDefault="009E1D98">
      <w:pPr>
        <w:pStyle w:val="a3"/>
        <w:spacing w:before="153" w:line="362" w:lineRule="auto"/>
        <w:ind w:left="1275" w:right="1069"/>
        <w:jc w:val="left"/>
      </w:pPr>
      <w:r>
        <w:t>Содержание:</w:t>
      </w:r>
      <w:r>
        <w:rPr>
          <w:spacing w:val="-18"/>
        </w:rPr>
        <w:t xml:space="preserve"> </w:t>
      </w:r>
      <w:r>
        <w:t>реприза,</w:t>
      </w:r>
      <w:r>
        <w:rPr>
          <w:spacing w:val="-17"/>
        </w:rPr>
        <w:t xml:space="preserve"> </w:t>
      </w:r>
      <w:r>
        <w:t>фермата,</w:t>
      </w:r>
      <w:r>
        <w:rPr>
          <w:spacing w:val="-16"/>
        </w:rPr>
        <w:t xml:space="preserve"> </w:t>
      </w:r>
      <w:r>
        <w:t>вольта,</w:t>
      </w:r>
      <w:r>
        <w:rPr>
          <w:spacing w:val="-12"/>
        </w:rPr>
        <w:t xml:space="preserve"> </w:t>
      </w:r>
      <w:r>
        <w:t>украшения</w:t>
      </w:r>
      <w:r>
        <w:rPr>
          <w:spacing w:val="-17"/>
        </w:rPr>
        <w:t xml:space="preserve"> </w:t>
      </w:r>
      <w:r>
        <w:t>(трели,</w:t>
      </w:r>
      <w:r>
        <w:rPr>
          <w:spacing w:val="-12"/>
        </w:rPr>
        <w:t xml:space="preserve"> </w:t>
      </w:r>
      <w:r>
        <w:t>форшлаги). Виды деятельности обучающихся:</w:t>
      </w:r>
    </w:p>
    <w:p w:rsidR="007A46EE" w:rsidRDefault="009E1D98">
      <w:pPr>
        <w:pStyle w:val="a3"/>
        <w:spacing w:line="320" w:lineRule="exact"/>
        <w:ind w:left="1275"/>
        <w:jc w:val="left"/>
      </w:pPr>
      <w:r>
        <w:rPr>
          <w:spacing w:val="-2"/>
        </w:rPr>
        <w:t>знакомство с</w:t>
      </w:r>
      <w:r>
        <w:rPr>
          <w:spacing w:val="-1"/>
        </w:rPr>
        <w:t xml:space="preserve"> </w:t>
      </w:r>
      <w:r>
        <w:rPr>
          <w:spacing w:val="-2"/>
        </w:rPr>
        <w:t>дополнительными</w:t>
      </w:r>
      <w:r>
        <w:rPr>
          <w:spacing w:val="-1"/>
        </w:rPr>
        <w:t xml:space="preserve"> </w:t>
      </w:r>
      <w:r>
        <w:rPr>
          <w:spacing w:val="-2"/>
        </w:rPr>
        <w:t>элементами</w:t>
      </w:r>
      <w:r>
        <w:t xml:space="preserve"> </w:t>
      </w:r>
      <w:r>
        <w:rPr>
          <w:spacing w:val="-2"/>
        </w:rPr>
        <w:t>нотной</w:t>
      </w:r>
      <w:r>
        <w:rPr>
          <w:spacing w:val="-3"/>
        </w:rPr>
        <w:t xml:space="preserve"> </w:t>
      </w:r>
      <w:r>
        <w:rPr>
          <w:spacing w:val="-2"/>
        </w:rPr>
        <w:t>записи;</w:t>
      </w:r>
    </w:p>
    <w:p w:rsidR="007A46EE" w:rsidRDefault="009E1D98">
      <w:pPr>
        <w:pStyle w:val="a3"/>
        <w:spacing w:before="158"/>
        <w:ind w:left="1275"/>
        <w:jc w:val="left"/>
      </w:pPr>
      <w:r>
        <w:t>исполнение</w:t>
      </w:r>
      <w:r>
        <w:rPr>
          <w:spacing w:val="-16"/>
        </w:rPr>
        <w:t xml:space="preserve"> </w:t>
      </w:r>
      <w:r>
        <w:t>песен,</w:t>
      </w:r>
      <w:r>
        <w:rPr>
          <w:spacing w:val="-10"/>
        </w:rPr>
        <w:t xml:space="preserve"> </w:t>
      </w:r>
      <w:r>
        <w:t>попевок,</w:t>
      </w:r>
      <w:r>
        <w:rPr>
          <w:spacing w:val="-11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которых</w:t>
      </w:r>
      <w:r>
        <w:rPr>
          <w:spacing w:val="-17"/>
        </w:rPr>
        <w:t xml:space="preserve"> </w:t>
      </w:r>
      <w:r>
        <w:t>присутствуют</w:t>
      </w:r>
      <w:r>
        <w:rPr>
          <w:spacing w:val="-17"/>
        </w:rPr>
        <w:t xml:space="preserve"> </w:t>
      </w:r>
      <w:r>
        <w:t>данные</w:t>
      </w:r>
      <w:r>
        <w:rPr>
          <w:spacing w:val="-11"/>
        </w:rPr>
        <w:t xml:space="preserve"> </w:t>
      </w:r>
      <w:r>
        <w:rPr>
          <w:spacing w:val="-2"/>
        </w:rPr>
        <w:t>элементы.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467"/>
        </w:tabs>
        <w:spacing w:before="167"/>
        <w:ind w:left="2467" w:hanging="1192"/>
      </w:pPr>
      <w:bookmarkStart w:id="97" w:name="30.6.8.16._Ритмические_рисунки_в_размере"/>
      <w:bookmarkEnd w:id="97"/>
      <w:r>
        <w:t>Ритмические</w:t>
      </w:r>
      <w:r>
        <w:rPr>
          <w:spacing w:val="-18"/>
        </w:rPr>
        <w:t xml:space="preserve"> </w:t>
      </w:r>
      <w:r>
        <w:t>рисунки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размере</w:t>
      </w:r>
      <w:r>
        <w:rPr>
          <w:spacing w:val="-17"/>
        </w:rPr>
        <w:t xml:space="preserve"> </w:t>
      </w:r>
      <w:r>
        <w:rPr>
          <w:spacing w:val="-4"/>
        </w:rPr>
        <w:t>6/8.</w:t>
      </w:r>
    </w:p>
    <w:p w:rsidR="007A46EE" w:rsidRDefault="009E1D98">
      <w:pPr>
        <w:pStyle w:val="a3"/>
        <w:spacing w:before="154" w:line="362" w:lineRule="auto"/>
        <w:ind w:left="1275"/>
        <w:jc w:val="left"/>
      </w:pPr>
      <w:r>
        <w:t>Содержание:</w:t>
      </w:r>
      <w:r>
        <w:rPr>
          <w:spacing w:val="-18"/>
        </w:rPr>
        <w:t xml:space="preserve"> </w:t>
      </w:r>
      <w:r>
        <w:t>размер</w:t>
      </w:r>
      <w:r>
        <w:rPr>
          <w:spacing w:val="-15"/>
        </w:rPr>
        <w:t xml:space="preserve"> </w:t>
      </w:r>
      <w:r>
        <w:t>6/8.</w:t>
      </w:r>
      <w:r>
        <w:rPr>
          <w:spacing w:val="-6"/>
        </w:rPr>
        <w:t xml:space="preserve"> </w:t>
      </w:r>
      <w:r>
        <w:t>Нота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точкой.</w:t>
      </w:r>
      <w:r>
        <w:rPr>
          <w:spacing w:val="-14"/>
        </w:rPr>
        <w:t xml:space="preserve"> </w:t>
      </w:r>
      <w:r>
        <w:t>Шестнадцатые.</w:t>
      </w:r>
      <w:r>
        <w:rPr>
          <w:spacing w:val="-7"/>
        </w:rPr>
        <w:t xml:space="preserve"> </w:t>
      </w:r>
      <w:r>
        <w:t>Пунктирный</w:t>
      </w:r>
      <w:r>
        <w:rPr>
          <w:spacing w:val="-15"/>
        </w:rPr>
        <w:t xml:space="preserve"> </w:t>
      </w:r>
      <w:r>
        <w:t>ритм. Виды деятельности обучающихся:</w:t>
      </w:r>
    </w:p>
    <w:p w:rsidR="007A46EE" w:rsidRDefault="009E1D98">
      <w:pPr>
        <w:pStyle w:val="a3"/>
        <w:tabs>
          <w:tab w:val="left" w:pos="3013"/>
          <w:tab w:val="left" w:pos="3517"/>
          <w:tab w:val="left" w:pos="4357"/>
          <w:tab w:val="left" w:pos="6432"/>
          <w:tab w:val="left" w:pos="6950"/>
          <w:tab w:val="left" w:pos="8031"/>
          <w:tab w:val="left" w:pos="9068"/>
        </w:tabs>
        <w:spacing w:line="362" w:lineRule="auto"/>
        <w:ind w:right="169" w:firstLine="850"/>
        <w:jc w:val="left"/>
      </w:pPr>
      <w:r>
        <w:rPr>
          <w:spacing w:val="-2"/>
        </w:rPr>
        <w:t>определение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слух,</w:t>
      </w:r>
      <w:r>
        <w:tab/>
      </w:r>
      <w:r>
        <w:rPr>
          <w:spacing w:val="-2"/>
        </w:rPr>
        <w:t>прослеживание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нотной</w:t>
      </w:r>
      <w:r>
        <w:tab/>
      </w:r>
      <w:r>
        <w:rPr>
          <w:spacing w:val="-2"/>
        </w:rPr>
        <w:t>записи</w:t>
      </w:r>
      <w:r>
        <w:tab/>
      </w:r>
      <w:r>
        <w:rPr>
          <w:spacing w:val="-4"/>
        </w:rPr>
        <w:t xml:space="preserve">ритмических </w:t>
      </w:r>
      <w:r>
        <w:t>рисунков в размере 6/8;</w:t>
      </w:r>
    </w:p>
    <w:p w:rsidR="007A46EE" w:rsidRDefault="009E1D98">
      <w:pPr>
        <w:pStyle w:val="a3"/>
        <w:spacing w:line="362" w:lineRule="auto"/>
        <w:ind w:firstLine="850"/>
        <w:jc w:val="left"/>
      </w:pPr>
      <w:r>
        <w:t>исполнение,</w:t>
      </w:r>
      <w:r>
        <w:rPr>
          <w:spacing w:val="34"/>
        </w:rPr>
        <w:t xml:space="preserve"> </w:t>
      </w:r>
      <w:r>
        <w:t>импровизация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помощью</w:t>
      </w:r>
      <w:r>
        <w:rPr>
          <w:spacing w:val="35"/>
        </w:rPr>
        <w:t xml:space="preserve"> </w:t>
      </w:r>
      <w:r>
        <w:t>звучащих жестов</w:t>
      </w:r>
      <w:r>
        <w:rPr>
          <w:spacing w:val="35"/>
        </w:rPr>
        <w:t xml:space="preserve"> </w:t>
      </w:r>
      <w:r>
        <w:t>(хлопки,</w:t>
      </w:r>
      <w:r>
        <w:rPr>
          <w:spacing w:val="34"/>
        </w:rPr>
        <w:t xml:space="preserve"> </w:t>
      </w:r>
      <w:r>
        <w:t>шлепки, притопы) и (или) ударных инструментов;</w:t>
      </w:r>
    </w:p>
    <w:p w:rsidR="007A46EE" w:rsidRDefault="009E1D98">
      <w:pPr>
        <w:pStyle w:val="a3"/>
        <w:spacing w:line="355" w:lineRule="auto"/>
        <w:ind w:firstLine="850"/>
        <w:jc w:val="left"/>
      </w:pPr>
      <w:r>
        <w:t>игра «Ритмическое эхо»,</w:t>
      </w:r>
      <w:r>
        <w:rPr>
          <w:spacing w:val="29"/>
        </w:rPr>
        <w:t xml:space="preserve"> </w:t>
      </w:r>
      <w:r>
        <w:t>прохлопывание ритма по ритмическим</w:t>
      </w:r>
      <w:r>
        <w:rPr>
          <w:spacing w:val="29"/>
        </w:rPr>
        <w:t xml:space="preserve"> </w:t>
      </w:r>
      <w:r>
        <w:t>карточкам, проговаривание ритмослогами;</w:t>
      </w:r>
    </w:p>
    <w:p w:rsidR="007A46EE" w:rsidRDefault="009E1D98">
      <w:pPr>
        <w:pStyle w:val="a3"/>
        <w:spacing w:line="362" w:lineRule="auto"/>
        <w:ind w:left="1275"/>
        <w:jc w:val="left"/>
      </w:pPr>
      <w:r>
        <w:t>разучивание,</w:t>
      </w:r>
      <w:r>
        <w:rPr>
          <w:spacing w:val="-6"/>
        </w:rPr>
        <w:t xml:space="preserve"> </w:t>
      </w:r>
      <w:r>
        <w:t>исполнение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ударных</w:t>
      </w:r>
      <w:r>
        <w:rPr>
          <w:spacing w:val="-12"/>
        </w:rPr>
        <w:t xml:space="preserve"> </w:t>
      </w:r>
      <w:r>
        <w:t>инструментах</w:t>
      </w:r>
      <w:r>
        <w:rPr>
          <w:spacing w:val="-12"/>
        </w:rPr>
        <w:t xml:space="preserve"> </w:t>
      </w:r>
      <w:r>
        <w:t>ритмической</w:t>
      </w:r>
      <w:r>
        <w:rPr>
          <w:spacing w:val="-9"/>
        </w:rPr>
        <w:t xml:space="preserve"> </w:t>
      </w:r>
      <w:r>
        <w:t>партитуры; слушание</w:t>
      </w:r>
      <w:r>
        <w:rPr>
          <w:spacing w:val="80"/>
        </w:rPr>
        <w:t xml:space="preserve"> </w:t>
      </w:r>
      <w:r>
        <w:t>музыкальных</w:t>
      </w:r>
      <w:r>
        <w:rPr>
          <w:spacing w:val="40"/>
        </w:rPr>
        <w:t xml:space="preserve"> </w:t>
      </w:r>
      <w:r>
        <w:t>произведений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ярко</w:t>
      </w:r>
      <w:r>
        <w:rPr>
          <w:spacing w:val="80"/>
        </w:rPr>
        <w:t xml:space="preserve"> </w:t>
      </w:r>
      <w:r>
        <w:t>выраженным</w:t>
      </w:r>
      <w:r>
        <w:rPr>
          <w:spacing w:val="80"/>
        </w:rPr>
        <w:t xml:space="preserve"> </w:t>
      </w:r>
      <w:r>
        <w:t>ритмическим</w:t>
      </w:r>
    </w:p>
    <w:p w:rsidR="007A46EE" w:rsidRDefault="009E1D98">
      <w:pPr>
        <w:pStyle w:val="a3"/>
        <w:spacing w:line="314" w:lineRule="exact"/>
        <w:jc w:val="left"/>
      </w:pPr>
      <w:r>
        <w:t>рисунком,</w:t>
      </w:r>
      <w:r>
        <w:rPr>
          <w:spacing w:val="-10"/>
        </w:rPr>
        <w:t xml:space="preserve"> </w:t>
      </w:r>
      <w:r>
        <w:t>воспроизведение</w:t>
      </w:r>
      <w:r>
        <w:rPr>
          <w:spacing w:val="-15"/>
        </w:rPr>
        <w:t xml:space="preserve"> </w:t>
      </w:r>
      <w:r>
        <w:t>данного</w:t>
      </w:r>
      <w:r>
        <w:rPr>
          <w:spacing w:val="-11"/>
        </w:rPr>
        <w:t xml:space="preserve"> </w:t>
      </w:r>
      <w:r>
        <w:t>ритма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памяти</w:t>
      </w:r>
      <w:r>
        <w:rPr>
          <w:spacing w:val="-17"/>
        </w:rPr>
        <w:t xml:space="preserve"> </w:t>
      </w:r>
      <w:r>
        <w:rPr>
          <w:spacing w:val="-2"/>
        </w:rPr>
        <w:t>(хлопками);</w:t>
      </w:r>
    </w:p>
    <w:p w:rsidR="007A46EE" w:rsidRDefault="009E1D98">
      <w:pPr>
        <w:pStyle w:val="a3"/>
        <w:spacing w:before="149" w:line="357" w:lineRule="auto"/>
        <w:ind w:firstLine="850"/>
        <w:jc w:val="left"/>
      </w:pPr>
      <w:r>
        <w:t>вариативно:</w:t>
      </w:r>
      <w:r>
        <w:rPr>
          <w:spacing w:val="-9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клавишных</w:t>
      </w:r>
      <w:r>
        <w:rPr>
          <w:spacing w:val="-9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духовых</w:t>
      </w:r>
      <w:r>
        <w:rPr>
          <w:spacing w:val="-9"/>
        </w:rPr>
        <w:t xml:space="preserve"> </w:t>
      </w:r>
      <w:r>
        <w:t>инструментах</w:t>
      </w:r>
      <w:r>
        <w:rPr>
          <w:spacing w:val="-9"/>
        </w:rPr>
        <w:t xml:space="preserve"> </w:t>
      </w:r>
      <w:r>
        <w:t>попевок, мелодий и аккомпанементов в размере 6/8.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467"/>
        </w:tabs>
        <w:spacing w:before="14"/>
        <w:ind w:left="2467" w:hanging="1192"/>
      </w:pPr>
      <w:bookmarkStart w:id="98" w:name="30.6.8.17._Тональность._Гамма."/>
      <w:bookmarkEnd w:id="98"/>
      <w:r>
        <w:rPr>
          <w:spacing w:val="-2"/>
        </w:rPr>
        <w:t>Тонально</w:t>
      </w:r>
      <w:r>
        <w:rPr>
          <w:spacing w:val="-2"/>
        </w:rPr>
        <w:t>сть.</w:t>
      </w:r>
      <w:r>
        <w:rPr>
          <w:spacing w:val="-12"/>
        </w:rPr>
        <w:t xml:space="preserve"> </w:t>
      </w:r>
      <w:r>
        <w:rPr>
          <w:spacing w:val="-2"/>
        </w:rPr>
        <w:t>Гамма.</w:t>
      </w:r>
    </w:p>
    <w:p w:rsidR="007A46EE" w:rsidRDefault="009E1D98">
      <w:pPr>
        <w:pStyle w:val="a3"/>
        <w:spacing w:before="154" w:line="357" w:lineRule="auto"/>
        <w:ind w:firstLine="850"/>
        <w:jc w:val="left"/>
      </w:pPr>
      <w:r>
        <w:t>Содержание:</w:t>
      </w:r>
      <w:r>
        <w:rPr>
          <w:spacing w:val="-8"/>
        </w:rPr>
        <w:t xml:space="preserve"> </w:t>
      </w:r>
      <w:r>
        <w:t>тоника,</w:t>
      </w:r>
      <w:r>
        <w:rPr>
          <w:spacing w:val="-6"/>
        </w:rPr>
        <w:t xml:space="preserve"> </w:t>
      </w:r>
      <w:r>
        <w:t>тональность.</w:t>
      </w:r>
      <w:r>
        <w:rPr>
          <w:spacing w:val="-6"/>
        </w:rPr>
        <w:t xml:space="preserve"> </w:t>
      </w:r>
      <w:r>
        <w:t>Знаки</w:t>
      </w:r>
      <w:r>
        <w:rPr>
          <w:spacing w:val="-5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ключе.</w:t>
      </w:r>
      <w:r>
        <w:rPr>
          <w:spacing w:val="-6"/>
        </w:rPr>
        <w:t xml:space="preserve"> </w:t>
      </w:r>
      <w:r>
        <w:t>Мажорные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минорные тональности (до 2–3 знаков при ключе).</w:t>
      </w:r>
    </w:p>
    <w:p w:rsidR="007A46EE" w:rsidRDefault="009E1D98">
      <w:pPr>
        <w:pStyle w:val="a3"/>
        <w:spacing w:before="6"/>
        <w:ind w:left="1275"/>
        <w:jc w:val="left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62"/>
        <w:ind w:left="1275"/>
        <w:jc w:val="left"/>
      </w:pPr>
      <w:r>
        <w:t>определение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слух</w:t>
      </w:r>
      <w:r>
        <w:rPr>
          <w:spacing w:val="-17"/>
        </w:rPr>
        <w:t xml:space="preserve"> </w:t>
      </w:r>
      <w:r>
        <w:t>устойчивых</w:t>
      </w:r>
      <w:r>
        <w:rPr>
          <w:spacing w:val="-17"/>
        </w:rPr>
        <w:t xml:space="preserve"> </w:t>
      </w:r>
      <w:r>
        <w:rPr>
          <w:spacing w:val="-2"/>
        </w:rPr>
        <w:t>звуков;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ind w:left="1275"/>
        <w:jc w:val="left"/>
      </w:pPr>
      <w:r>
        <w:t>игра</w:t>
      </w:r>
      <w:r>
        <w:rPr>
          <w:spacing w:val="-9"/>
        </w:rPr>
        <w:t xml:space="preserve"> </w:t>
      </w:r>
      <w:r>
        <w:t>«устой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rPr>
          <w:spacing w:val="-2"/>
        </w:rPr>
        <w:t>неустой»;</w:t>
      </w:r>
    </w:p>
    <w:p w:rsidR="007A46EE" w:rsidRDefault="009E1D98">
      <w:pPr>
        <w:pStyle w:val="a3"/>
        <w:spacing w:before="158" w:line="362" w:lineRule="auto"/>
        <w:ind w:left="1275" w:right="1069"/>
        <w:jc w:val="left"/>
      </w:pPr>
      <w:r>
        <w:t>пение</w:t>
      </w:r>
      <w:r>
        <w:rPr>
          <w:spacing w:val="-10"/>
        </w:rPr>
        <w:t xml:space="preserve"> </w:t>
      </w:r>
      <w:r>
        <w:t>упражнений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гамм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названием</w:t>
      </w:r>
      <w:r>
        <w:rPr>
          <w:spacing w:val="-9"/>
        </w:rPr>
        <w:t xml:space="preserve"> </w:t>
      </w:r>
      <w:r>
        <w:t>нот,</w:t>
      </w:r>
      <w:r>
        <w:rPr>
          <w:spacing w:val="-9"/>
        </w:rPr>
        <w:t xml:space="preserve"> </w:t>
      </w:r>
      <w:r>
        <w:t>прослеживание</w:t>
      </w:r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нотам; освоение понятия «тоника»;</w:t>
      </w:r>
    </w:p>
    <w:p w:rsidR="007A46EE" w:rsidRDefault="009E1D98">
      <w:pPr>
        <w:pStyle w:val="a3"/>
        <w:spacing w:line="362" w:lineRule="auto"/>
        <w:ind w:firstLine="850"/>
        <w:jc w:val="left"/>
      </w:pPr>
      <w:r>
        <w:t>упражнение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допевание</w:t>
      </w:r>
      <w:r>
        <w:rPr>
          <w:spacing w:val="-6"/>
        </w:rPr>
        <w:t xml:space="preserve"> </w:t>
      </w:r>
      <w:r>
        <w:t>неполной</w:t>
      </w:r>
      <w:r>
        <w:rPr>
          <w:spacing w:val="-7"/>
        </w:rPr>
        <w:t xml:space="preserve"> </w:t>
      </w:r>
      <w:r>
        <w:t>музыкальной</w:t>
      </w:r>
      <w:r>
        <w:rPr>
          <w:spacing w:val="-7"/>
        </w:rPr>
        <w:t xml:space="preserve"> </w:t>
      </w:r>
      <w:r>
        <w:t>фразы</w:t>
      </w:r>
      <w:r>
        <w:rPr>
          <w:spacing w:val="-6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тоники</w:t>
      </w:r>
      <w:r>
        <w:rPr>
          <w:spacing w:val="-3"/>
        </w:rPr>
        <w:t xml:space="preserve"> </w:t>
      </w:r>
      <w:r>
        <w:t>«Закончи музыкальную фразу»;</w:t>
      </w:r>
    </w:p>
    <w:p w:rsidR="007A46EE" w:rsidRDefault="009E1D98">
      <w:pPr>
        <w:pStyle w:val="a3"/>
        <w:spacing w:line="319" w:lineRule="exact"/>
        <w:ind w:left="1275"/>
        <w:jc w:val="left"/>
      </w:pPr>
      <w:r>
        <w:rPr>
          <w:spacing w:val="-2"/>
        </w:rPr>
        <w:t>вариативно:</w:t>
      </w:r>
      <w:r>
        <w:rPr>
          <w:spacing w:val="-7"/>
        </w:rPr>
        <w:t xml:space="preserve"> </w:t>
      </w:r>
      <w:r>
        <w:rPr>
          <w:spacing w:val="-2"/>
        </w:rPr>
        <w:t>импровизация</w:t>
      </w:r>
      <w:r>
        <w:rPr>
          <w:spacing w:val="1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заданной</w:t>
      </w:r>
      <w:r>
        <w:t xml:space="preserve"> </w:t>
      </w:r>
      <w:r>
        <w:rPr>
          <w:spacing w:val="-2"/>
        </w:rPr>
        <w:t>тональности.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467"/>
        </w:tabs>
        <w:spacing w:before="161"/>
        <w:ind w:left="2467" w:hanging="1192"/>
        <w:jc w:val="both"/>
      </w:pPr>
      <w:bookmarkStart w:id="99" w:name="30.6.8.18._Интервалы."/>
      <w:bookmarkEnd w:id="99"/>
      <w:r>
        <w:rPr>
          <w:spacing w:val="-2"/>
        </w:rPr>
        <w:t>Интервалы.</w:t>
      </w:r>
    </w:p>
    <w:p w:rsidR="007A46EE" w:rsidRDefault="009E1D98">
      <w:pPr>
        <w:pStyle w:val="a3"/>
        <w:spacing w:before="153" w:line="362" w:lineRule="auto"/>
        <w:ind w:right="217" w:firstLine="850"/>
      </w:pPr>
      <w:r>
        <w:t xml:space="preserve">Содержание: понятие музыкального </w:t>
      </w:r>
      <w:r>
        <w:t>интервала. Тон, полутон. Консонансы: терция, кварта, квинта, секста, октава. Диссонансы: секунда, септима.</w:t>
      </w:r>
    </w:p>
    <w:p w:rsidR="007A46EE" w:rsidRDefault="009E1D98">
      <w:pPr>
        <w:pStyle w:val="a3"/>
        <w:spacing w:line="320" w:lineRule="exact"/>
        <w:ind w:left="1275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54"/>
        <w:ind w:left="1275"/>
      </w:pPr>
      <w:r>
        <w:t>освоение</w:t>
      </w:r>
      <w:r>
        <w:rPr>
          <w:spacing w:val="-16"/>
        </w:rPr>
        <w:t xml:space="preserve"> </w:t>
      </w:r>
      <w:r>
        <w:t>понятия</w:t>
      </w:r>
      <w:r>
        <w:rPr>
          <w:spacing w:val="-16"/>
        </w:rPr>
        <w:t xml:space="preserve"> </w:t>
      </w:r>
      <w:r>
        <w:rPr>
          <w:spacing w:val="-2"/>
        </w:rPr>
        <w:t>«интервал»;</w:t>
      </w:r>
    </w:p>
    <w:p w:rsidR="007A46EE" w:rsidRDefault="009E1D98">
      <w:pPr>
        <w:pStyle w:val="a3"/>
        <w:spacing w:before="158"/>
        <w:ind w:left="1275"/>
      </w:pPr>
      <w:r>
        <w:t>анализ</w:t>
      </w:r>
      <w:r>
        <w:rPr>
          <w:spacing w:val="-18"/>
        </w:rPr>
        <w:t xml:space="preserve"> </w:t>
      </w:r>
      <w:r>
        <w:t>ступеневого</w:t>
      </w:r>
      <w:r>
        <w:rPr>
          <w:spacing w:val="-17"/>
        </w:rPr>
        <w:t xml:space="preserve"> </w:t>
      </w:r>
      <w:r>
        <w:t>состава</w:t>
      </w:r>
      <w:r>
        <w:rPr>
          <w:spacing w:val="-18"/>
        </w:rPr>
        <w:t xml:space="preserve"> </w:t>
      </w:r>
      <w:r>
        <w:t>мажорной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минорной</w:t>
      </w:r>
      <w:r>
        <w:rPr>
          <w:spacing w:val="-17"/>
        </w:rPr>
        <w:t xml:space="preserve"> </w:t>
      </w:r>
      <w:r>
        <w:t>гаммы</w:t>
      </w:r>
      <w:r>
        <w:rPr>
          <w:spacing w:val="-17"/>
        </w:rPr>
        <w:t xml:space="preserve"> </w:t>
      </w:r>
      <w:r>
        <w:t>(тон-</w:t>
      </w:r>
      <w:r>
        <w:rPr>
          <w:spacing w:val="-2"/>
        </w:rPr>
        <w:t>полутон);</w:t>
      </w:r>
    </w:p>
    <w:p w:rsidR="007A46EE" w:rsidRDefault="009E1D98">
      <w:pPr>
        <w:pStyle w:val="a3"/>
        <w:spacing w:before="162" w:line="362" w:lineRule="auto"/>
        <w:ind w:right="165" w:firstLine="850"/>
      </w:pPr>
      <w:r>
        <w:t>различение на слух диссонансов и консонансов, параллельного движения двух голосов в октаву, терцию, сексту;</w:t>
      </w:r>
    </w:p>
    <w:p w:rsidR="007A46EE" w:rsidRDefault="009E1D98">
      <w:pPr>
        <w:pStyle w:val="a3"/>
        <w:spacing w:line="320" w:lineRule="exact"/>
        <w:ind w:left="1275"/>
      </w:pPr>
      <w:r>
        <w:t>подбор</w:t>
      </w:r>
      <w:r>
        <w:rPr>
          <w:spacing w:val="-18"/>
        </w:rPr>
        <w:t xml:space="preserve"> </w:t>
      </w:r>
      <w:r>
        <w:t>эпитетов</w:t>
      </w:r>
      <w:r>
        <w:rPr>
          <w:spacing w:val="-17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определения</w:t>
      </w:r>
      <w:r>
        <w:rPr>
          <w:spacing w:val="-11"/>
        </w:rPr>
        <w:t xml:space="preserve"> </w:t>
      </w:r>
      <w:r>
        <w:t>краски</w:t>
      </w:r>
      <w:r>
        <w:rPr>
          <w:spacing w:val="-12"/>
        </w:rPr>
        <w:t xml:space="preserve"> </w:t>
      </w:r>
      <w:r>
        <w:t>звучания</w:t>
      </w:r>
      <w:r>
        <w:rPr>
          <w:spacing w:val="-11"/>
        </w:rPr>
        <w:t xml:space="preserve"> </w:t>
      </w:r>
      <w:r>
        <w:t>различных</w:t>
      </w:r>
      <w:r>
        <w:rPr>
          <w:spacing w:val="-18"/>
        </w:rPr>
        <w:t xml:space="preserve"> </w:t>
      </w:r>
      <w:r>
        <w:rPr>
          <w:spacing w:val="-2"/>
        </w:rPr>
        <w:t>интервалов;</w:t>
      </w:r>
    </w:p>
    <w:p w:rsidR="007A46EE" w:rsidRDefault="009E1D98">
      <w:pPr>
        <w:pStyle w:val="a3"/>
        <w:spacing w:before="158" w:line="357" w:lineRule="auto"/>
        <w:ind w:right="157" w:firstLine="850"/>
      </w:pPr>
      <w:r>
        <w:t>разучивание, исполнение попевок и песен с ярко выраженной характерной интервал</w:t>
      </w:r>
      <w:r>
        <w:t>икой в мелодическом движении;</w:t>
      </w:r>
    </w:p>
    <w:p w:rsidR="007A46EE" w:rsidRDefault="009E1D98">
      <w:pPr>
        <w:pStyle w:val="a3"/>
        <w:spacing w:before="6"/>
        <w:ind w:left="1275"/>
      </w:pPr>
      <w:r>
        <w:rPr>
          <w:spacing w:val="-2"/>
        </w:rPr>
        <w:t>элементы</w:t>
      </w:r>
      <w:r>
        <w:rPr>
          <w:spacing w:val="-8"/>
        </w:rPr>
        <w:t xml:space="preserve"> </w:t>
      </w:r>
      <w:r>
        <w:rPr>
          <w:spacing w:val="-2"/>
        </w:rPr>
        <w:t>двухголосия;</w:t>
      </w:r>
    </w:p>
    <w:p w:rsidR="007A46EE" w:rsidRDefault="009E1D98">
      <w:pPr>
        <w:pStyle w:val="a3"/>
        <w:spacing w:before="163" w:line="360" w:lineRule="auto"/>
        <w:ind w:right="146" w:firstLine="850"/>
      </w:pPr>
      <w:r>
        <w:t>вариативно: досочинение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467"/>
        </w:tabs>
        <w:spacing w:before="11"/>
        <w:ind w:left="2467" w:hanging="1192"/>
        <w:jc w:val="both"/>
      </w:pPr>
      <w:bookmarkStart w:id="100" w:name="30.6.8.19._Гармония."/>
      <w:bookmarkEnd w:id="100"/>
      <w:r>
        <w:rPr>
          <w:spacing w:val="-2"/>
        </w:rPr>
        <w:t>Гармония.</w:t>
      </w:r>
    </w:p>
    <w:p w:rsidR="007A46EE" w:rsidRDefault="009E1D98">
      <w:pPr>
        <w:pStyle w:val="a3"/>
        <w:spacing w:before="148"/>
        <w:ind w:left="1275"/>
      </w:pPr>
      <w:r>
        <w:t>Содержание:</w:t>
      </w:r>
      <w:r>
        <w:rPr>
          <w:spacing w:val="46"/>
        </w:rPr>
        <w:t xml:space="preserve"> </w:t>
      </w:r>
      <w:r>
        <w:t>аккорд.</w:t>
      </w:r>
      <w:r>
        <w:rPr>
          <w:spacing w:val="59"/>
        </w:rPr>
        <w:t xml:space="preserve"> </w:t>
      </w:r>
      <w:r>
        <w:t>Трезвучие</w:t>
      </w:r>
      <w:r>
        <w:rPr>
          <w:spacing w:val="57"/>
        </w:rPr>
        <w:t xml:space="preserve"> </w:t>
      </w:r>
      <w:r>
        <w:t>мажорное</w:t>
      </w:r>
      <w:r>
        <w:rPr>
          <w:spacing w:val="5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минорное.</w:t>
      </w:r>
      <w:r>
        <w:rPr>
          <w:spacing w:val="64"/>
        </w:rPr>
        <w:t xml:space="preserve"> </w:t>
      </w:r>
      <w:r>
        <w:t>Понятие</w:t>
      </w:r>
      <w:r>
        <w:rPr>
          <w:spacing w:val="57"/>
        </w:rPr>
        <w:t xml:space="preserve"> </w:t>
      </w:r>
      <w:r>
        <w:rPr>
          <w:spacing w:val="-2"/>
        </w:rPr>
        <w:t>фактуры.</w:t>
      </w:r>
    </w:p>
    <w:p w:rsidR="007A46EE" w:rsidRDefault="009E1D98">
      <w:pPr>
        <w:pStyle w:val="a3"/>
        <w:spacing w:before="164"/>
        <w:jc w:val="left"/>
      </w:pPr>
      <w:r>
        <w:rPr>
          <w:spacing w:val="-2"/>
        </w:rPr>
        <w:t>Фактуры</w:t>
      </w:r>
      <w:r>
        <w:rPr>
          <w:spacing w:val="-4"/>
        </w:rPr>
        <w:t xml:space="preserve"> </w:t>
      </w:r>
      <w:r>
        <w:rPr>
          <w:spacing w:val="-2"/>
        </w:rPr>
        <w:t>аккомпанемента бас-аккорд,</w:t>
      </w:r>
      <w:r>
        <w:rPr>
          <w:spacing w:val="2"/>
        </w:rPr>
        <w:t xml:space="preserve"> </w:t>
      </w:r>
      <w:r>
        <w:rPr>
          <w:spacing w:val="-2"/>
        </w:rPr>
        <w:t>аккордовая,</w:t>
      </w:r>
      <w:r>
        <w:rPr>
          <w:spacing w:val="4"/>
        </w:rPr>
        <w:t xml:space="preserve"> </w:t>
      </w:r>
      <w:r>
        <w:rPr>
          <w:spacing w:val="-2"/>
        </w:rPr>
        <w:t>арпеджио.</w:t>
      </w:r>
    </w:p>
    <w:p w:rsidR="007A46EE" w:rsidRDefault="009E1D98">
      <w:pPr>
        <w:pStyle w:val="a3"/>
        <w:spacing w:before="158"/>
        <w:ind w:left="1275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62"/>
        <w:ind w:left="1275"/>
      </w:pPr>
      <w:r>
        <w:t>различение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слух</w:t>
      </w:r>
      <w:r>
        <w:rPr>
          <w:spacing w:val="-17"/>
        </w:rPr>
        <w:t xml:space="preserve"> </w:t>
      </w:r>
      <w:r>
        <w:t>интервалов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аккордов;</w:t>
      </w:r>
    </w:p>
    <w:p w:rsidR="007A46EE" w:rsidRDefault="009E1D98">
      <w:pPr>
        <w:pStyle w:val="a3"/>
        <w:spacing w:before="163"/>
        <w:ind w:left="1275"/>
        <w:jc w:val="left"/>
      </w:pPr>
      <w:r>
        <w:t>различение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слух</w:t>
      </w:r>
      <w:r>
        <w:rPr>
          <w:spacing w:val="-17"/>
        </w:rPr>
        <w:t xml:space="preserve"> </w:t>
      </w:r>
      <w:r>
        <w:t>мажорных</w:t>
      </w:r>
      <w:r>
        <w:rPr>
          <w:spacing w:val="-1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минорных</w:t>
      </w:r>
      <w:r>
        <w:rPr>
          <w:spacing w:val="-18"/>
        </w:rPr>
        <w:t xml:space="preserve"> </w:t>
      </w:r>
      <w:r>
        <w:rPr>
          <w:spacing w:val="-2"/>
        </w:rPr>
        <w:t>аккордов;</w:t>
      </w:r>
    </w:p>
    <w:p w:rsidR="007A46EE" w:rsidRDefault="009E1D98">
      <w:pPr>
        <w:pStyle w:val="a3"/>
        <w:tabs>
          <w:tab w:val="left" w:pos="3032"/>
          <w:tab w:val="left" w:pos="4631"/>
          <w:tab w:val="left" w:pos="5803"/>
          <w:tab w:val="left" w:pos="6158"/>
          <w:tab w:val="left" w:pos="7032"/>
          <w:tab w:val="left" w:pos="7359"/>
          <w:tab w:val="left" w:pos="9284"/>
        </w:tabs>
        <w:spacing w:before="159" w:line="364" w:lineRule="auto"/>
        <w:ind w:right="161" w:firstLine="850"/>
        <w:jc w:val="left"/>
      </w:pPr>
      <w:r>
        <w:rPr>
          <w:spacing w:val="-2"/>
        </w:rPr>
        <w:t>разучивание,</w:t>
      </w:r>
      <w:r>
        <w:tab/>
      </w:r>
      <w:r>
        <w:rPr>
          <w:spacing w:val="-2"/>
        </w:rPr>
        <w:t>исполнение</w:t>
      </w:r>
      <w:r>
        <w:tab/>
      </w:r>
      <w:r>
        <w:rPr>
          <w:spacing w:val="-2"/>
        </w:rPr>
        <w:t>попевок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песен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мелодическим</w:t>
      </w:r>
      <w:r>
        <w:tab/>
      </w:r>
      <w:r>
        <w:rPr>
          <w:spacing w:val="-4"/>
        </w:rPr>
        <w:t xml:space="preserve">движением </w:t>
      </w:r>
      <w:r>
        <w:t>по звукам аккордов;</w:t>
      </w:r>
    </w:p>
    <w:p w:rsidR="007A46EE" w:rsidRDefault="009E1D98">
      <w:pPr>
        <w:pStyle w:val="a3"/>
        <w:spacing w:line="317" w:lineRule="exact"/>
        <w:ind w:left="1275"/>
        <w:jc w:val="left"/>
      </w:pPr>
      <w:r>
        <w:t>вокальные</w:t>
      </w:r>
      <w:r>
        <w:rPr>
          <w:spacing w:val="-9"/>
        </w:rPr>
        <w:t xml:space="preserve"> </w:t>
      </w:r>
      <w:r>
        <w:t>упражнения</w:t>
      </w:r>
      <w:r>
        <w:rPr>
          <w:spacing w:val="-17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элементами</w:t>
      </w:r>
      <w:r>
        <w:rPr>
          <w:spacing w:val="-17"/>
        </w:rPr>
        <w:t xml:space="preserve"> </w:t>
      </w:r>
      <w:r>
        <w:rPr>
          <w:spacing w:val="-2"/>
        </w:rPr>
        <w:t>трёхголосия;</w:t>
      </w:r>
    </w:p>
    <w:p w:rsidR="007A46EE" w:rsidRDefault="007A46EE">
      <w:pPr>
        <w:pStyle w:val="a3"/>
        <w:spacing w:line="317" w:lineRule="exact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63" w:firstLine="850"/>
      </w:pPr>
      <w:r>
        <w:t>определение на слух типа фактуры аккомпанемента исполняемых песен, прослушанных инструментальных произведений;</w:t>
      </w:r>
    </w:p>
    <w:p w:rsidR="007A46EE" w:rsidRDefault="009E1D98">
      <w:pPr>
        <w:pStyle w:val="a3"/>
        <w:spacing w:before="8"/>
        <w:ind w:left="1275"/>
        <w:jc w:val="left"/>
      </w:pPr>
      <w:r>
        <w:rPr>
          <w:spacing w:val="-2"/>
        </w:rPr>
        <w:t>вариативно:</w:t>
      </w:r>
      <w:r>
        <w:rPr>
          <w:spacing w:val="-13"/>
        </w:rPr>
        <w:t xml:space="preserve"> </w:t>
      </w:r>
      <w:r>
        <w:rPr>
          <w:spacing w:val="-2"/>
        </w:rPr>
        <w:t>сочинение</w:t>
      </w:r>
      <w:r>
        <w:rPr>
          <w:spacing w:val="1"/>
        </w:rPr>
        <w:t xml:space="preserve"> </w:t>
      </w:r>
      <w:r>
        <w:rPr>
          <w:spacing w:val="-2"/>
        </w:rPr>
        <w:t>аккордового</w:t>
      </w:r>
      <w:r>
        <w:t xml:space="preserve"> </w:t>
      </w:r>
      <w:r>
        <w:rPr>
          <w:spacing w:val="-2"/>
        </w:rPr>
        <w:t>аккомпанемента</w:t>
      </w:r>
      <w:r>
        <w:rPr>
          <w:spacing w:val="4"/>
        </w:rPr>
        <w:t xml:space="preserve"> </w:t>
      </w:r>
      <w:r>
        <w:rPr>
          <w:spacing w:val="-2"/>
        </w:rPr>
        <w:t>к мелодии</w:t>
      </w:r>
      <w:r>
        <w:rPr>
          <w:spacing w:val="1"/>
        </w:rPr>
        <w:t xml:space="preserve"> </w:t>
      </w:r>
      <w:r>
        <w:rPr>
          <w:spacing w:val="-2"/>
        </w:rPr>
        <w:t>песни.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462"/>
        </w:tabs>
        <w:spacing w:before="162"/>
        <w:ind w:left="2462" w:hanging="1187"/>
        <w:jc w:val="both"/>
      </w:pPr>
      <w:bookmarkStart w:id="101" w:name="30.6.8.20._Музыкальная_форма."/>
      <w:bookmarkEnd w:id="101"/>
      <w:r>
        <w:rPr>
          <w:spacing w:val="-2"/>
        </w:rPr>
        <w:t>Музыкальная</w:t>
      </w:r>
      <w:r>
        <w:rPr>
          <w:spacing w:val="-6"/>
        </w:rPr>
        <w:t xml:space="preserve"> </w:t>
      </w:r>
      <w:r>
        <w:rPr>
          <w:spacing w:val="-2"/>
        </w:rPr>
        <w:t>форма</w:t>
      </w:r>
      <w:r>
        <w:rPr>
          <w:b w:val="0"/>
          <w:spacing w:val="-2"/>
        </w:rPr>
        <w:t>.</w:t>
      </w:r>
    </w:p>
    <w:p w:rsidR="007A46EE" w:rsidRDefault="009E1D98">
      <w:pPr>
        <w:pStyle w:val="a3"/>
        <w:spacing w:before="163" w:line="360" w:lineRule="auto"/>
        <w:ind w:right="145" w:firstLine="850"/>
      </w:pPr>
      <w:r>
        <w:t>Содержание: 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:rsidR="007A46EE" w:rsidRDefault="009E1D98">
      <w:pPr>
        <w:pStyle w:val="a3"/>
        <w:spacing w:line="318" w:lineRule="exact"/>
        <w:ind w:left="1275"/>
      </w:pPr>
      <w:r>
        <w:rPr>
          <w:spacing w:val="-2"/>
        </w:rPr>
        <w:t>Виды</w:t>
      </w:r>
      <w:r>
        <w:rPr>
          <w:spacing w:val="-5"/>
        </w:rPr>
        <w:t xml:space="preserve"> </w:t>
      </w:r>
      <w:r>
        <w:rPr>
          <w:spacing w:val="-2"/>
        </w:rPr>
        <w:t>деятельности обучающихся:</w:t>
      </w:r>
    </w:p>
    <w:p w:rsidR="007A46EE" w:rsidRDefault="009E1D98">
      <w:pPr>
        <w:pStyle w:val="a3"/>
        <w:spacing w:before="168" w:line="355" w:lineRule="auto"/>
        <w:ind w:right="164" w:firstLine="850"/>
      </w:pPr>
      <w:r>
        <w:t>знакомство со</w:t>
      </w:r>
      <w:r>
        <w:t xml:space="preserve"> строением музыкального произведения, понятиями двухчастной и трёхчастной формы, рондо;</w:t>
      </w:r>
    </w:p>
    <w:p w:rsidR="007A46EE" w:rsidRDefault="009E1D98">
      <w:pPr>
        <w:pStyle w:val="a3"/>
        <w:spacing w:before="7" w:line="357" w:lineRule="auto"/>
        <w:ind w:left="1275" w:right="1410"/>
        <w:jc w:val="left"/>
      </w:pPr>
      <w:r>
        <w:t>слушание</w:t>
      </w:r>
      <w:r>
        <w:rPr>
          <w:spacing w:val="-13"/>
        </w:rPr>
        <w:t xml:space="preserve"> </w:t>
      </w:r>
      <w:r>
        <w:t>произведений:</w:t>
      </w:r>
      <w:r>
        <w:rPr>
          <w:spacing w:val="-18"/>
        </w:rPr>
        <w:t xml:space="preserve"> </w:t>
      </w:r>
      <w:r>
        <w:t>определение</w:t>
      </w:r>
      <w:r>
        <w:rPr>
          <w:spacing w:val="-10"/>
        </w:rPr>
        <w:t xml:space="preserve"> </w:t>
      </w:r>
      <w:r>
        <w:t>формы</w:t>
      </w:r>
      <w:r>
        <w:rPr>
          <w:spacing w:val="-12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строения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слух; составление наглядной буквенной или графической схемы;</w:t>
      </w:r>
    </w:p>
    <w:p w:rsidR="007A46EE" w:rsidRDefault="009E1D98">
      <w:pPr>
        <w:pStyle w:val="a3"/>
        <w:spacing w:before="6"/>
        <w:ind w:left="1275"/>
        <w:jc w:val="left"/>
      </w:pPr>
      <w:r>
        <w:t>исполнение</w:t>
      </w:r>
      <w:r>
        <w:rPr>
          <w:spacing w:val="-18"/>
        </w:rPr>
        <w:t xml:space="preserve"> </w:t>
      </w:r>
      <w:r>
        <w:t>песен,</w:t>
      </w:r>
      <w:r>
        <w:rPr>
          <w:spacing w:val="-17"/>
        </w:rPr>
        <w:t xml:space="preserve"> </w:t>
      </w:r>
      <w:r>
        <w:t>написанных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двухчастной</w:t>
      </w:r>
      <w:r>
        <w:rPr>
          <w:spacing w:val="-18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трёхчастной</w:t>
      </w:r>
      <w:r>
        <w:rPr>
          <w:spacing w:val="-17"/>
        </w:rPr>
        <w:t xml:space="preserve"> </w:t>
      </w:r>
      <w:r>
        <w:rPr>
          <w:spacing w:val="-2"/>
        </w:rPr>
        <w:t>форме;</w:t>
      </w:r>
    </w:p>
    <w:p w:rsidR="007A46EE" w:rsidRDefault="009E1D98">
      <w:pPr>
        <w:pStyle w:val="a3"/>
        <w:spacing w:before="163" w:line="360" w:lineRule="auto"/>
        <w:ind w:right="149" w:firstLine="850"/>
      </w:pPr>
      <w:r>
        <w:t>вариативно: коллективная импровизация в форме рондо, трёхчастной репризной</w:t>
      </w:r>
      <w:r>
        <w:rPr>
          <w:spacing w:val="40"/>
        </w:rPr>
        <w:t xml:space="preserve"> </w:t>
      </w:r>
      <w:r>
        <w:t>форме;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художественных</w:t>
      </w:r>
      <w:r>
        <w:rPr>
          <w:spacing w:val="40"/>
        </w:rPr>
        <w:t xml:space="preserve"> </w:t>
      </w:r>
      <w:r>
        <w:t>композиций</w:t>
      </w:r>
      <w:r>
        <w:rPr>
          <w:spacing w:val="40"/>
        </w:rPr>
        <w:t xml:space="preserve"> </w:t>
      </w:r>
      <w:r>
        <w:t>(рисунок,</w:t>
      </w:r>
      <w:r>
        <w:rPr>
          <w:spacing w:val="40"/>
        </w:rPr>
        <w:t xml:space="preserve"> </w:t>
      </w:r>
      <w:r>
        <w:t>аппликация) по законам музыкальной формы.</w:t>
      </w:r>
    </w:p>
    <w:p w:rsidR="007A46EE" w:rsidRDefault="009E1D98">
      <w:pPr>
        <w:pStyle w:val="1"/>
        <w:numPr>
          <w:ilvl w:val="3"/>
          <w:numId w:val="80"/>
        </w:numPr>
        <w:tabs>
          <w:tab w:val="left" w:pos="2467"/>
        </w:tabs>
        <w:spacing w:before="6"/>
        <w:ind w:left="2467" w:hanging="1192"/>
        <w:jc w:val="both"/>
      </w:pPr>
      <w:bookmarkStart w:id="102" w:name="30.6.8.21._Вариации."/>
      <w:bookmarkEnd w:id="102"/>
      <w:r>
        <w:rPr>
          <w:spacing w:val="-2"/>
        </w:rPr>
        <w:t>Вариации.</w:t>
      </w:r>
    </w:p>
    <w:p w:rsidR="007A46EE" w:rsidRDefault="009E1D98">
      <w:pPr>
        <w:pStyle w:val="a3"/>
        <w:spacing w:before="153" w:line="362" w:lineRule="auto"/>
        <w:ind w:left="1275" w:right="1069"/>
        <w:jc w:val="left"/>
      </w:pPr>
      <w:r>
        <w:t>Содержание:</w:t>
      </w:r>
      <w:r>
        <w:rPr>
          <w:spacing w:val="-17"/>
        </w:rPr>
        <w:t xml:space="preserve"> </w:t>
      </w:r>
      <w:r>
        <w:t>варьирование</w:t>
      </w:r>
      <w:r>
        <w:rPr>
          <w:spacing w:val="-15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принцип</w:t>
      </w:r>
      <w:r>
        <w:rPr>
          <w:spacing w:val="-17"/>
        </w:rPr>
        <w:t xml:space="preserve"> </w:t>
      </w:r>
      <w:r>
        <w:t>развития.</w:t>
      </w:r>
      <w:r>
        <w:rPr>
          <w:spacing w:val="-11"/>
        </w:rPr>
        <w:t xml:space="preserve"> </w:t>
      </w:r>
      <w:r>
        <w:t>Тема.</w:t>
      </w:r>
      <w:r>
        <w:rPr>
          <w:spacing w:val="-15"/>
        </w:rPr>
        <w:t xml:space="preserve"> </w:t>
      </w:r>
      <w:r>
        <w:t>Вариа</w:t>
      </w:r>
      <w:r>
        <w:t>ции. Виды деятельности обучающихся:</w:t>
      </w:r>
    </w:p>
    <w:p w:rsidR="007A46EE" w:rsidRDefault="009E1D98">
      <w:pPr>
        <w:pStyle w:val="a3"/>
        <w:spacing w:before="2" w:line="362" w:lineRule="auto"/>
        <w:ind w:left="1275" w:right="2134"/>
        <w:jc w:val="left"/>
      </w:pPr>
      <w:r>
        <w:t>слушание</w:t>
      </w:r>
      <w:r>
        <w:rPr>
          <w:spacing w:val="-18"/>
        </w:rPr>
        <w:t xml:space="preserve"> </w:t>
      </w:r>
      <w:r>
        <w:t>произведений,</w:t>
      </w:r>
      <w:r>
        <w:rPr>
          <w:spacing w:val="-17"/>
        </w:rPr>
        <w:t xml:space="preserve"> </w:t>
      </w:r>
      <w:r>
        <w:t>сочинённых</w:t>
      </w:r>
      <w:r>
        <w:rPr>
          <w:spacing w:val="-1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форме</w:t>
      </w:r>
      <w:r>
        <w:rPr>
          <w:spacing w:val="-17"/>
        </w:rPr>
        <w:t xml:space="preserve"> </w:t>
      </w:r>
      <w:r>
        <w:t>вариаций; наблюдение за развитием, изменением основной темы;</w:t>
      </w:r>
    </w:p>
    <w:p w:rsidR="007A46EE" w:rsidRDefault="009E1D98">
      <w:pPr>
        <w:pStyle w:val="a3"/>
        <w:spacing w:before="3"/>
        <w:ind w:left="1275"/>
        <w:jc w:val="left"/>
      </w:pPr>
      <w:r>
        <w:rPr>
          <w:spacing w:val="-2"/>
        </w:rPr>
        <w:t>составление наглядной</w:t>
      </w:r>
      <w:r>
        <w:rPr>
          <w:spacing w:val="-3"/>
        </w:rPr>
        <w:t xml:space="preserve"> </w:t>
      </w:r>
      <w:r>
        <w:rPr>
          <w:spacing w:val="-2"/>
        </w:rPr>
        <w:t>буквенной</w:t>
      </w:r>
      <w:r>
        <w:rPr>
          <w:spacing w:val="-3"/>
        </w:rPr>
        <w:t xml:space="preserve"> </w:t>
      </w:r>
      <w:r>
        <w:rPr>
          <w:spacing w:val="-2"/>
        </w:rPr>
        <w:t>или</w:t>
      </w:r>
      <w:r>
        <w:rPr>
          <w:spacing w:val="-4"/>
        </w:rPr>
        <w:t xml:space="preserve"> </w:t>
      </w:r>
      <w:r>
        <w:rPr>
          <w:spacing w:val="-2"/>
        </w:rPr>
        <w:t>графической</w:t>
      </w:r>
      <w:r>
        <w:rPr>
          <w:spacing w:val="-3"/>
        </w:rPr>
        <w:t xml:space="preserve"> </w:t>
      </w:r>
      <w:r>
        <w:rPr>
          <w:spacing w:val="-2"/>
        </w:rPr>
        <w:t>схемы;</w:t>
      </w:r>
    </w:p>
    <w:p w:rsidR="007A46EE" w:rsidRDefault="009E1D98">
      <w:pPr>
        <w:pStyle w:val="a3"/>
        <w:spacing w:before="143" w:line="362" w:lineRule="auto"/>
        <w:ind w:left="1275"/>
        <w:jc w:val="left"/>
      </w:pPr>
      <w:r>
        <w:t>исполнение</w:t>
      </w:r>
      <w:r>
        <w:rPr>
          <w:spacing w:val="-17"/>
        </w:rPr>
        <w:t xml:space="preserve"> </w:t>
      </w:r>
      <w:r>
        <w:t>ритмической</w:t>
      </w:r>
      <w:r>
        <w:rPr>
          <w:spacing w:val="-14"/>
        </w:rPr>
        <w:t xml:space="preserve"> </w:t>
      </w:r>
      <w:r>
        <w:t>партитуры,</w:t>
      </w:r>
      <w:r>
        <w:rPr>
          <w:spacing w:val="-9"/>
        </w:rPr>
        <w:t xml:space="preserve"> </w:t>
      </w:r>
      <w:r>
        <w:t>построенной</w:t>
      </w:r>
      <w:r>
        <w:rPr>
          <w:spacing w:val="-15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принципу</w:t>
      </w:r>
      <w:r>
        <w:rPr>
          <w:spacing w:val="-18"/>
        </w:rPr>
        <w:t xml:space="preserve"> </w:t>
      </w:r>
      <w:r>
        <w:t>вариаций; вариативно: коллективная импровизация в форме вариаций.</w:t>
      </w:r>
    </w:p>
    <w:p w:rsidR="007A46EE" w:rsidRDefault="009E1D98">
      <w:pPr>
        <w:pStyle w:val="a5"/>
        <w:numPr>
          <w:ilvl w:val="1"/>
          <w:numId w:val="64"/>
        </w:numPr>
        <w:tabs>
          <w:tab w:val="left" w:pos="1907"/>
        </w:tabs>
        <w:spacing w:line="362" w:lineRule="auto"/>
        <w:ind w:right="151" w:firstLine="850"/>
        <w:jc w:val="both"/>
        <w:rPr>
          <w:sz w:val="28"/>
        </w:rPr>
      </w:pPr>
      <w:r>
        <w:rPr>
          <w:b/>
          <w:sz w:val="28"/>
        </w:rPr>
        <w:t xml:space="preserve">Планируемые результаты </w:t>
      </w:r>
      <w:r>
        <w:rPr>
          <w:sz w:val="28"/>
        </w:rPr>
        <w:t>освоения программы по музыке на уровне начального общего образования.</w:t>
      </w:r>
    </w:p>
    <w:p w:rsidR="007A46EE" w:rsidRDefault="009E1D98">
      <w:pPr>
        <w:pStyle w:val="a5"/>
        <w:numPr>
          <w:ilvl w:val="2"/>
          <w:numId w:val="64"/>
        </w:numPr>
        <w:tabs>
          <w:tab w:val="left" w:pos="2118"/>
        </w:tabs>
        <w:spacing w:line="360" w:lineRule="auto"/>
        <w:ind w:right="153" w:firstLine="850"/>
        <w:jc w:val="both"/>
        <w:rPr>
          <w:sz w:val="28"/>
        </w:rPr>
      </w:pPr>
      <w:r>
        <w:rPr>
          <w:sz w:val="28"/>
        </w:rPr>
        <w:t xml:space="preserve">В результате изучения музыки на уровне начального общего образования у обучающегося будут сформированы следующие личностные </w:t>
      </w:r>
      <w:r>
        <w:rPr>
          <w:spacing w:val="-2"/>
          <w:sz w:val="28"/>
        </w:rPr>
        <w:t>результаты:</w:t>
      </w:r>
    </w:p>
    <w:p w:rsidR="007A46EE" w:rsidRDefault="009E1D98">
      <w:pPr>
        <w:pStyle w:val="a5"/>
        <w:numPr>
          <w:ilvl w:val="0"/>
          <w:numId w:val="63"/>
        </w:numPr>
        <w:tabs>
          <w:tab w:val="left" w:pos="1576"/>
        </w:tabs>
        <w:spacing w:line="318" w:lineRule="exact"/>
        <w:ind w:left="1576" w:hanging="301"/>
        <w:jc w:val="both"/>
        <w:rPr>
          <w:sz w:val="28"/>
        </w:rPr>
      </w:pPr>
      <w:r>
        <w:rPr>
          <w:spacing w:val="-2"/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области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гражданско-патриотического</w:t>
      </w:r>
      <w:r>
        <w:rPr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7A46EE" w:rsidRDefault="007A46EE">
      <w:pPr>
        <w:pStyle w:val="a5"/>
        <w:spacing w:line="318" w:lineRule="exac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ind w:left="1275"/>
        <w:jc w:val="left"/>
      </w:pPr>
      <w:r>
        <w:rPr>
          <w:spacing w:val="-2"/>
        </w:rPr>
        <w:t>осознание</w:t>
      </w:r>
      <w:r>
        <w:rPr>
          <w:spacing w:val="1"/>
        </w:rPr>
        <w:t xml:space="preserve"> </w:t>
      </w:r>
      <w:r>
        <w:rPr>
          <w:spacing w:val="-2"/>
        </w:rPr>
        <w:t>российской</w:t>
      </w:r>
      <w:r>
        <w:rPr>
          <w:spacing w:val="-6"/>
        </w:rPr>
        <w:t xml:space="preserve"> </w:t>
      </w:r>
      <w:r>
        <w:rPr>
          <w:spacing w:val="-2"/>
        </w:rPr>
        <w:t>гражданской</w:t>
      </w:r>
      <w:r>
        <w:rPr>
          <w:spacing w:val="-4"/>
        </w:rPr>
        <w:t xml:space="preserve"> </w:t>
      </w:r>
      <w:r>
        <w:rPr>
          <w:spacing w:val="-2"/>
        </w:rPr>
        <w:t>идентичности;</w:t>
      </w:r>
    </w:p>
    <w:p w:rsidR="007A46EE" w:rsidRDefault="009E1D98">
      <w:pPr>
        <w:pStyle w:val="a3"/>
        <w:spacing w:before="158" w:line="362" w:lineRule="auto"/>
        <w:ind w:firstLine="850"/>
        <w:jc w:val="left"/>
      </w:pPr>
      <w:r>
        <w:t>знани</w:t>
      </w:r>
      <w:r>
        <w:t>е</w:t>
      </w:r>
      <w:r>
        <w:rPr>
          <w:spacing w:val="34"/>
        </w:rPr>
        <w:t xml:space="preserve"> </w:t>
      </w:r>
      <w:r>
        <w:t>Гимна</w:t>
      </w:r>
      <w:r>
        <w:rPr>
          <w:spacing w:val="35"/>
        </w:rPr>
        <w:t xml:space="preserve"> </w:t>
      </w:r>
      <w:r>
        <w:t>России</w:t>
      </w:r>
      <w:r>
        <w:rPr>
          <w:spacing w:val="3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традиций</w:t>
      </w:r>
      <w:r>
        <w:rPr>
          <w:spacing w:val="33"/>
        </w:rPr>
        <w:t xml:space="preserve"> </w:t>
      </w:r>
      <w:r>
        <w:t>его</w:t>
      </w:r>
      <w:r>
        <w:rPr>
          <w:spacing w:val="33"/>
        </w:rPr>
        <w:t xml:space="preserve"> </w:t>
      </w:r>
      <w:r>
        <w:t>исполнения,</w:t>
      </w:r>
      <w:r>
        <w:rPr>
          <w:spacing w:val="37"/>
        </w:rPr>
        <w:t xml:space="preserve"> </w:t>
      </w:r>
      <w:r>
        <w:t>уважение</w:t>
      </w:r>
      <w:r>
        <w:rPr>
          <w:spacing w:val="35"/>
        </w:rPr>
        <w:t xml:space="preserve"> </w:t>
      </w:r>
      <w:r>
        <w:t>музыкальных символов и традиций республик Российской Федерации;</w:t>
      </w:r>
    </w:p>
    <w:p w:rsidR="007A46EE" w:rsidRDefault="009E1D98">
      <w:pPr>
        <w:pStyle w:val="a3"/>
        <w:tabs>
          <w:tab w:val="left" w:pos="2864"/>
          <w:tab w:val="left" w:pos="4132"/>
          <w:tab w:val="left" w:pos="4482"/>
          <w:tab w:val="left" w:pos="5865"/>
          <w:tab w:val="left" w:pos="7700"/>
          <w:tab w:val="left" w:pos="9039"/>
          <w:tab w:val="left" w:pos="10038"/>
        </w:tabs>
        <w:spacing w:line="362" w:lineRule="auto"/>
        <w:ind w:right="142" w:firstLine="850"/>
        <w:jc w:val="left"/>
      </w:pPr>
      <w:r>
        <w:rPr>
          <w:spacing w:val="-2"/>
        </w:rPr>
        <w:t>проявление</w:t>
      </w:r>
      <w:r>
        <w:tab/>
      </w:r>
      <w:r>
        <w:rPr>
          <w:spacing w:val="-2"/>
        </w:rPr>
        <w:t>интереса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освоению</w:t>
      </w:r>
      <w:r>
        <w:tab/>
      </w:r>
      <w:r>
        <w:rPr>
          <w:spacing w:val="-2"/>
        </w:rPr>
        <w:t>музыкальных</w:t>
      </w:r>
      <w:r>
        <w:tab/>
      </w:r>
      <w:r>
        <w:rPr>
          <w:spacing w:val="-2"/>
        </w:rPr>
        <w:t>традиций</w:t>
      </w:r>
      <w:r>
        <w:tab/>
      </w:r>
      <w:r>
        <w:rPr>
          <w:spacing w:val="-2"/>
        </w:rPr>
        <w:t>своего</w:t>
      </w:r>
      <w:r>
        <w:tab/>
      </w:r>
      <w:r>
        <w:rPr>
          <w:spacing w:val="-4"/>
        </w:rPr>
        <w:t xml:space="preserve">края, </w:t>
      </w:r>
      <w:r>
        <w:t>музыкальной культуры народов России;</w:t>
      </w:r>
    </w:p>
    <w:p w:rsidR="007A46EE" w:rsidRDefault="009E1D98">
      <w:pPr>
        <w:pStyle w:val="a3"/>
        <w:spacing w:line="319" w:lineRule="exact"/>
        <w:ind w:left="1275"/>
        <w:jc w:val="left"/>
      </w:pPr>
      <w:r>
        <w:rPr>
          <w:spacing w:val="-2"/>
        </w:rPr>
        <w:t>уважение</w:t>
      </w:r>
      <w:r>
        <w:rPr>
          <w:spacing w:val="-1"/>
        </w:rPr>
        <w:t xml:space="preserve"> </w:t>
      </w:r>
      <w:r>
        <w:rPr>
          <w:spacing w:val="-2"/>
        </w:rPr>
        <w:t>к</w:t>
      </w:r>
      <w:r>
        <w:rPr>
          <w:spacing w:val="-3"/>
        </w:rPr>
        <w:t xml:space="preserve"> </w:t>
      </w:r>
      <w:r>
        <w:rPr>
          <w:spacing w:val="-2"/>
        </w:rPr>
        <w:t>достижениям</w:t>
      </w:r>
      <w:r>
        <w:rPr>
          <w:spacing w:val="1"/>
        </w:rPr>
        <w:t xml:space="preserve"> </w:t>
      </w:r>
      <w:r>
        <w:rPr>
          <w:spacing w:val="-2"/>
        </w:rPr>
        <w:t>отечественных</w:t>
      </w:r>
      <w:r>
        <w:rPr>
          <w:spacing w:val="-6"/>
        </w:rPr>
        <w:t xml:space="preserve"> </w:t>
      </w:r>
      <w:r>
        <w:rPr>
          <w:spacing w:val="-2"/>
        </w:rPr>
        <w:t>мастеров</w:t>
      </w:r>
      <w:r>
        <w:rPr>
          <w:spacing w:val="-9"/>
        </w:rPr>
        <w:t xml:space="preserve"> </w:t>
      </w:r>
      <w:r>
        <w:rPr>
          <w:spacing w:val="-2"/>
        </w:rPr>
        <w:t>культуры;</w:t>
      </w:r>
    </w:p>
    <w:p w:rsidR="007A46EE" w:rsidRDefault="009E1D98">
      <w:pPr>
        <w:pStyle w:val="a3"/>
        <w:tabs>
          <w:tab w:val="left" w:pos="2922"/>
          <w:tab w:val="left" w:pos="4612"/>
          <w:tab w:val="left" w:pos="5015"/>
          <w:tab w:val="left" w:pos="6633"/>
          <w:tab w:val="left" w:pos="7652"/>
          <w:tab w:val="left" w:pos="8593"/>
          <w:tab w:val="left" w:pos="9750"/>
        </w:tabs>
        <w:spacing w:before="152" w:line="362" w:lineRule="auto"/>
        <w:ind w:right="161" w:firstLine="850"/>
        <w:jc w:val="left"/>
      </w:pPr>
      <w:r>
        <w:rPr>
          <w:spacing w:val="-2"/>
        </w:rPr>
        <w:t>стремление</w:t>
      </w:r>
      <w:r>
        <w:tab/>
      </w:r>
      <w:r>
        <w:rPr>
          <w:spacing w:val="-2"/>
        </w:rPr>
        <w:t>участвовать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творческой</w:t>
      </w:r>
      <w:r>
        <w:tab/>
      </w:r>
      <w:r>
        <w:rPr>
          <w:spacing w:val="-2"/>
        </w:rPr>
        <w:t>жизни</w:t>
      </w:r>
      <w:r>
        <w:tab/>
      </w:r>
      <w:r>
        <w:rPr>
          <w:spacing w:val="-2"/>
        </w:rPr>
        <w:t>своей</w:t>
      </w:r>
      <w:r>
        <w:tab/>
      </w:r>
      <w:r>
        <w:rPr>
          <w:spacing w:val="-2"/>
        </w:rPr>
        <w:t>школы,</w:t>
      </w:r>
      <w:r>
        <w:tab/>
      </w:r>
      <w:r>
        <w:rPr>
          <w:spacing w:val="-4"/>
        </w:rPr>
        <w:t xml:space="preserve">города, </w:t>
      </w:r>
      <w:r>
        <w:rPr>
          <w:spacing w:val="-2"/>
        </w:rPr>
        <w:t>республики;</w:t>
      </w:r>
    </w:p>
    <w:p w:rsidR="007A46EE" w:rsidRDefault="009E1D98">
      <w:pPr>
        <w:pStyle w:val="a5"/>
        <w:numPr>
          <w:ilvl w:val="0"/>
          <w:numId w:val="63"/>
        </w:numPr>
        <w:tabs>
          <w:tab w:val="left" w:pos="1576"/>
        </w:tabs>
        <w:spacing w:line="319" w:lineRule="exact"/>
        <w:ind w:left="1576" w:hanging="301"/>
        <w:rPr>
          <w:sz w:val="28"/>
        </w:rPr>
      </w:pPr>
      <w:r>
        <w:rPr>
          <w:spacing w:val="-2"/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духовно-нравственного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7A46EE" w:rsidRDefault="009E1D98">
      <w:pPr>
        <w:pStyle w:val="a3"/>
        <w:spacing w:before="153"/>
        <w:ind w:left="1275"/>
        <w:jc w:val="left"/>
      </w:pPr>
      <w:r>
        <w:rPr>
          <w:spacing w:val="-2"/>
        </w:rPr>
        <w:t>признание</w:t>
      </w:r>
      <w:r>
        <w:rPr>
          <w:spacing w:val="-6"/>
        </w:rPr>
        <w:t xml:space="preserve"> </w:t>
      </w:r>
      <w:r>
        <w:rPr>
          <w:spacing w:val="-2"/>
        </w:rPr>
        <w:t>индивидуальности</w:t>
      </w:r>
      <w:r>
        <w:rPr>
          <w:spacing w:val="2"/>
        </w:rPr>
        <w:t xml:space="preserve"> </w:t>
      </w:r>
      <w:r>
        <w:rPr>
          <w:spacing w:val="-2"/>
        </w:rPr>
        <w:t>каждого</w:t>
      </w:r>
      <w:r>
        <w:t xml:space="preserve"> </w:t>
      </w:r>
      <w:r>
        <w:rPr>
          <w:spacing w:val="-2"/>
        </w:rPr>
        <w:t>человека;</w:t>
      </w:r>
    </w:p>
    <w:p w:rsidR="007A46EE" w:rsidRDefault="009E1D98">
      <w:pPr>
        <w:pStyle w:val="a3"/>
        <w:spacing w:before="163"/>
        <w:ind w:left="1275"/>
        <w:jc w:val="left"/>
      </w:pPr>
      <w:r>
        <w:t>проявление</w:t>
      </w:r>
      <w:r>
        <w:rPr>
          <w:spacing w:val="-18"/>
        </w:rPr>
        <w:t xml:space="preserve"> </w:t>
      </w:r>
      <w:r>
        <w:t>сопереживания,</w:t>
      </w:r>
      <w:r>
        <w:rPr>
          <w:spacing w:val="-14"/>
        </w:rPr>
        <w:t xml:space="preserve"> </w:t>
      </w:r>
      <w:r>
        <w:t>уважения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2"/>
        </w:rPr>
        <w:t>доброжелательности;</w:t>
      </w:r>
    </w:p>
    <w:p w:rsidR="007A46EE" w:rsidRDefault="009E1D98">
      <w:pPr>
        <w:pStyle w:val="a3"/>
        <w:tabs>
          <w:tab w:val="left" w:pos="2859"/>
          <w:tab w:val="left" w:pos="5078"/>
          <w:tab w:val="left" w:pos="6662"/>
          <w:tab w:val="left" w:pos="8742"/>
          <w:tab w:val="left" w:pos="9169"/>
        </w:tabs>
        <w:spacing w:before="158" w:line="362" w:lineRule="auto"/>
        <w:ind w:right="169" w:firstLine="850"/>
        <w:jc w:val="left"/>
      </w:pPr>
      <w:r>
        <w:rPr>
          <w:spacing w:val="-2"/>
        </w:rPr>
        <w:t>готовность</w:t>
      </w:r>
      <w:r>
        <w:tab/>
      </w:r>
      <w:r>
        <w:rPr>
          <w:spacing w:val="-2"/>
        </w:rPr>
        <w:t>придерживаться</w:t>
      </w:r>
      <w:r>
        <w:tab/>
      </w:r>
      <w:r>
        <w:rPr>
          <w:spacing w:val="-2"/>
        </w:rPr>
        <w:t>принципов</w:t>
      </w:r>
      <w:r>
        <w:tab/>
      </w:r>
      <w:r>
        <w:rPr>
          <w:spacing w:val="-2"/>
        </w:rPr>
        <w:t>взаимопомощи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творческого </w:t>
      </w:r>
      <w:r>
        <w:t>сотрудничества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непосредственной музыкальной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деятельности;</w:t>
      </w:r>
    </w:p>
    <w:p w:rsidR="007A46EE" w:rsidRDefault="009E1D98">
      <w:pPr>
        <w:pStyle w:val="a5"/>
        <w:numPr>
          <w:ilvl w:val="0"/>
          <w:numId w:val="63"/>
        </w:numPr>
        <w:tabs>
          <w:tab w:val="left" w:pos="1576"/>
        </w:tabs>
        <w:spacing w:before="3"/>
        <w:ind w:left="1576" w:hanging="301"/>
        <w:rPr>
          <w:sz w:val="28"/>
        </w:rPr>
      </w:pP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7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7A46EE" w:rsidRDefault="009E1D98">
      <w:pPr>
        <w:pStyle w:val="a3"/>
        <w:spacing w:before="153" w:line="362" w:lineRule="auto"/>
        <w:ind w:right="345" w:firstLine="850"/>
        <w:jc w:val="left"/>
      </w:pPr>
      <w:r>
        <w:t>восприимчивость</w:t>
      </w:r>
      <w:r>
        <w:rPr>
          <w:spacing w:val="31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различным</w:t>
      </w:r>
      <w:r>
        <w:rPr>
          <w:spacing w:val="33"/>
        </w:rPr>
        <w:t xml:space="preserve"> </w:t>
      </w:r>
      <w:r>
        <w:t>видам</w:t>
      </w:r>
      <w:r>
        <w:rPr>
          <w:spacing w:val="33"/>
        </w:rPr>
        <w:t xml:space="preserve"> </w:t>
      </w:r>
      <w:r>
        <w:t>искусства,</w:t>
      </w:r>
      <w:r>
        <w:rPr>
          <w:spacing w:val="34"/>
        </w:rPr>
        <w:t xml:space="preserve"> </w:t>
      </w:r>
      <w:r>
        <w:t>музыкальным</w:t>
      </w:r>
      <w:r>
        <w:rPr>
          <w:spacing w:val="37"/>
        </w:rPr>
        <w:t xml:space="preserve"> </w:t>
      </w:r>
      <w:r>
        <w:t>традициям и творчеству своего и других народов;</w:t>
      </w:r>
    </w:p>
    <w:p w:rsidR="007A46EE" w:rsidRDefault="009E1D98">
      <w:pPr>
        <w:pStyle w:val="a3"/>
        <w:spacing w:before="2" w:line="362" w:lineRule="auto"/>
        <w:ind w:left="1275" w:right="1069"/>
        <w:jc w:val="left"/>
      </w:pPr>
      <w:r>
        <w:t>умение</w:t>
      </w:r>
      <w:r>
        <w:rPr>
          <w:spacing w:val="-18"/>
        </w:rPr>
        <w:t xml:space="preserve"> </w:t>
      </w:r>
      <w:r>
        <w:t>видеть</w:t>
      </w:r>
      <w:r>
        <w:rPr>
          <w:spacing w:val="-17"/>
        </w:rPr>
        <w:t xml:space="preserve"> </w:t>
      </w:r>
      <w:r>
        <w:t>прекрасное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жизни,</w:t>
      </w:r>
      <w:r>
        <w:rPr>
          <w:spacing w:val="-13"/>
        </w:rPr>
        <w:t xml:space="preserve"> </w:t>
      </w:r>
      <w:r>
        <w:t>наслаждаться</w:t>
      </w:r>
      <w:r>
        <w:rPr>
          <w:spacing w:val="-11"/>
        </w:rPr>
        <w:t xml:space="preserve"> </w:t>
      </w:r>
      <w:r>
        <w:t>красотой; стремление к самовыражению в разных видах искусства;</w:t>
      </w:r>
    </w:p>
    <w:p w:rsidR="007A46EE" w:rsidRDefault="009E1D98">
      <w:pPr>
        <w:pStyle w:val="a5"/>
        <w:numPr>
          <w:ilvl w:val="0"/>
          <w:numId w:val="63"/>
        </w:numPr>
        <w:tabs>
          <w:tab w:val="left" w:pos="1576"/>
        </w:tabs>
        <w:spacing w:line="319" w:lineRule="exact"/>
        <w:ind w:left="1576" w:hanging="301"/>
        <w:rPr>
          <w:sz w:val="28"/>
        </w:rPr>
      </w:pP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50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познания:</w:t>
      </w:r>
    </w:p>
    <w:p w:rsidR="007A46EE" w:rsidRDefault="009E1D98">
      <w:pPr>
        <w:pStyle w:val="a3"/>
        <w:spacing w:before="149" w:line="362" w:lineRule="auto"/>
        <w:ind w:right="165" w:firstLine="850"/>
      </w:pPr>
      <w:r>
        <w:t>первоначальные представления о единстве и особенностях художественной</w:t>
      </w:r>
      <w:r>
        <w:rPr>
          <w:spacing w:val="80"/>
        </w:rPr>
        <w:t xml:space="preserve"> </w:t>
      </w:r>
      <w:r>
        <w:t>и научной картины мира;</w:t>
      </w:r>
    </w:p>
    <w:p w:rsidR="007A46EE" w:rsidRDefault="009E1D98">
      <w:pPr>
        <w:pStyle w:val="a3"/>
        <w:spacing w:line="357" w:lineRule="auto"/>
        <w:ind w:right="149" w:firstLine="850"/>
      </w:pPr>
      <w:r>
        <w:t>познавательные</w:t>
      </w:r>
      <w:r>
        <w:rPr>
          <w:spacing w:val="40"/>
        </w:rPr>
        <w:t xml:space="preserve"> </w:t>
      </w:r>
      <w:r>
        <w:t>интересы,</w:t>
      </w:r>
      <w:r>
        <w:rPr>
          <w:spacing w:val="40"/>
        </w:rPr>
        <w:t xml:space="preserve"> </w:t>
      </w:r>
      <w:r>
        <w:t>активность,</w:t>
      </w:r>
      <w:r>
        <w:rPr>
          <w:spacing w:val="40"/>
        </w:rPr>
        <w:t xml:space="preserve"> </w:t>
      </w:r>
      <w:r>
        <w:t>инициативность,</w:t>
      </w:r>
      <w:r>
        <w:rPr>
          <w:spacing w:val="40"/>
        </w:rPr>
        <w:t xml:space="preserve"> </w:t>
      </w:r>
      <w:r>
        <w:t>любознательность</w:t>
      </w:r>
      <w:r>
        <w:rPr>
          <w:spacing w:val="40"/>
        </w:rPr>
        <w:t xml:space="preserve"> </w:t>
      </w:r>
      <w:r>
        <w:t>и самостоятельность в познании;</w:t>
      </w:r>
    </w:p>
    <w:p w:rsidR="007A46EE" w:rsidRDefault="009E1D98">
      <w:pPr>
        <w:pStyle w:val="a5"/>
        <w:numPr>
          <w:ilvl w:val="0"/>
          <w:numId w:val="63"/>
        </w:numPr>
        <w:tabs>
          <w:tab w:val="left" w:pos="1576"/>
        </w:tabs>
        <w:spacing w:before="3" w:line="355" w:lineRule="auto"/>
        <w:ind w:left="425" w:right="141" w:firstLine="850"/>
        <w:jc w:val="both"/>
        <w:rPr>
          <w:sz w:val="28"/>
        </w:rPr>
      </w:pP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80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80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80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40"/>
          <w:sz w:val="28"/>
        </w:rPr>
        <w:t xml:space="preserve"> </w:t>
      </w:r>
      <w:r>
        <w:rPr>
          <w:sz w:val="28"/>
        </w:rPr>
        <w:t>и эмоционального благополучия:</w:t>
      </w:r>
    </w:p>
    <w:p w:rsidR="007A46EE" w:rsidRDefault="009E1D98">
      <w:pPr>
        <w:pStyle w:val="a3"/>
        <w:spacing w:before="7" w:line="362" w:lineRule="auto"/>
        <w:ind w:right="153" w:firstLine="850"/>
      </w:pPr>
      <w: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7A46EE" w:rsidRDefault="009E1D98">
      <w:pPr>
        <w:pStyle w:val="a3"/>
        <w:spacing w:line="362" w:lineRule="auto"/>
        <w:ind w:right="148" w:firstLine="850"/>
      </w:pPr>
      <w:r>
        <w:t>бережное отношение к физиологическим системам организма, задействованным в музыкально-исполнительской деятельности (дыхание, артик</w:t>
      </w:r>
      <w:r>
        <w:t>уляция, музыкальный слух, голос);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firstLine="850"/>
        <w:jc w:val="left"/>
      </w:pPr>
      <w:r>
        <w:t>профилактика</w:t>
      </w:r>
      <w:r>
        <w:rPr>
          <w:spacing w:val="40"/>
        </w:rPr>
        <w:t xml:space="preserve"> </w:t>
      </w:r>
      <w:r>
        <w:t>умственного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физического</w:t>
      </w:r>
      <w:r>
        <w:rPr>
          <w:spacing w:val="40"/>
        </w:rPr>
        <w:t xml:space="preserve"> </w:t>
      </w:r>
      <w:r>
        <w:t>утомления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 возможностей музыкотерапии;</w:t>
      </w:r>
    </w:p>
    <w:p w:rsidR="007A46EE" w:rsidRDefault="009E1D98">
      <w:pPr>
        <w:pStyle w:val="a5"/>
        <w:numPr>
          <w:ilvl w:val="0"/>
          <w:numId w:val="63"/>
        </w:numPr>
        <w:tabs>
          <w:tab w:val="left" w:pos="1576"/>
        </w:tabs>
        <w:spacing w:before="8"/>
        <w:ind w:left="1576" w:hanging="301"/>
        <w:rPr>
          <w:sz w:val="28"/>
        </w:rPr>
      </w:pP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2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7A46EE" w:rsidRDefault="009E1D98">
      <w:pPr>
        <w:pStyle w:val="a3"/>
        <w:spacing w:before="162" w:line="360" w:lineRule="auto"/>
        <w:ind w:left="1275"/>
        <w:jc w:val="left"/>
      </w:pPr>
      <w:r>
        <w:t>установка на посильное активное участие в практической деятельности; трудолюб</w:t>
      </w:r>
      <w:r>
        <w:t>ие в учёбе, настойчивость в достижении поставленных целей; интерес</w:t>
      </w:r>
      <w:r>
        <w:rPr>
          <w:spacing w:val="-8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практическому</w:t>
      </w:r>
      <w:r>
        <w:rPr>
          <w:spacing w:val="-17"/>
        </w:rPr>
        <w:t xml:space="preserve"> </w:t>
      </w:r>
      <w:r>
        <w:t>изучению</w:t>
      </w:r>
      <w:r>
        <w:rPr>
          <w:spacing w:val="-10"/>
        </w:rPr>
        <w:t xml:space="preserve"> </w:t>
      </w:r>
      <w:r>
        <w:t>профессий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искусства; уважение к труду и результатам трудовой деятельности;</w:t>
      </w:r>
    </w:p>
    <w:p w:rsidR="007A46EE" w:rsidRDefault="009E1D98">
      <w:pPr>
        <w:pStyle w:val="a5"/>
        <w:numPr>
          <w:ilvl w:val="0"/>
          <w:numId w:val="63"/>
        </w:numPr>
        <w:tabs>
          <w:tab w:val="left" w:pos="1576"/>
        </w:tabs>
        <w:spacing w:before="3"/>
        <w:ind w:left="1576" w:hanging="301"/>
        <w:rPr>
          <w:sz w:val="28"/>
        </w:rPr>
      </w:pPr>
      <w:r>
        <w:rPr>
          <w:spacing w:val="-2"/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области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экологического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7A46EE" w:rsidRDefault="009E1D98">
      <w:pPr>
        <w:pStyle w:val="a3"/>
        <w:spacing w:before="163"/>
        <w:ind w:left="1275"/>
      </w:pPr>
      <w:r>
        <w:t>бережное</w:t>
      </w:r>
      <w:r>
        <w:rPr>
          <w:spacing w:val="-14"/>
        </w:rPr>
        <w:t xml:space="preserve"> </w:t>
      </w:r>
      <w:r>
        <w:t>отношение</w:t>
      </w:r>
      <w:r>
        <w:rPr>
          <w:spacing w:val="-11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природе;</w:t>
      </w:r>
      <w:r>
        <w:rPr>
          <w:spacing w:val="-12"/>
        </w:rPr>
        <w:t xml:space="preserve"> </w:t>
      </w:r>
      <w:r>
        <w:t>неп</w:t>
      </w:r>
      <w:r>
        <w:t>риятие</w:t>
      </w:r>
      <w:r>
        <w:rPr>
          <w:spacing w:val="-11"/>
        </w:rPr>
        <w:t xml:space="preserve"> </w:t>
      </w:r>
      <w:r>
        <w:t>действий,</w:t>
      </w:r>
      <w:r>
        <w:rPr>
          <w:spacing w:val="-11"/>
        </w:rPr>
        <w:t xml:space="preserve"> </w:t>
      </w:r>
      <w:r>
        <w:t>приносящих</w:t>
      </w:r>
      <w:r>
        <w:rPr>
          <w:spacing w:val="-17"/>
        </w:rPr>
        <w:t xml:space="preserve"> </w:t>
      </w:r>
      <w:r>
        <w:t>ей</w:t>
      </w:r>
      <w:r>
        <w:rPr>
          <w:spacing w:val="-13"/>
        </w:rPr>
        <w:t xml:space="preserve"> </w:t>
      </w:r>
      <w:r>
        <w:rPr>
          <w:spacing w:val="-2"/>
        </w:rPr>
        <w:t>вред.</w:t>
      </w:r>
    </w:p>
    <w:p w:rsidR="007A46EE" w:rsidRDefault="009E1D98">
      <w:pPr>
        <w:pStyle w:val="a5"/>
        <w:numPr>
          <w:ilvl w:val="2"/>
          <w:numId w:val="64"/>
        </w:numPr>
        <w:tabs>
          <w:tab w:val="left" w:pos="2118"/>
        </w:tabs>
        <w:spacing w:before="159" w:line="360" w:lineRule="auto"/>
        <w:ind w:right="145" w:firstLine="850"/>
        <w:jc w:val="both"/>
        <w:rPr>
          <w:sz w:val="28"/>
        </w:rPr>
      </w:pPr>
      <w:r>
        <w:rPr>
          <w:sz w:val="28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7A46EE" w:rsidRDefault="009E1D98">
      <w:pPr>
        <w:pStyle w:val="a5"/>
        <w:numPr>
          <w:ilvl w:val="3"/>
          <w:numId w:val="64"/>
        </w:numPr>
        <w:tabs>
          <w:tab w:val="left" w:pos="2330"/>
        </w:tabs>
        <w:spacing w:line="362" w:lineRule="auto"/>
        <w:ind w:right="154" w:firstLine="850"/>
        <w:jc w:val="both"/>
        <w:rPr>
          <w:sz w:val="28"/>
        </w:rPr>
      </w:pPr>
      <w:r>
        <w:rPr>
          <w:sz w:val="28"/>
        </w:rPr>
        <w:t>У обучающегос</w:t>
      </w:r>
      <w:r>
        <w:rPr>
          <w:sz w:val="28"/>
        </w:rPr>
        <w:t>я будут сформированы следующие базовые логические действия как часть универсальных познавательных учебных действий:</w:t>
      </w:r>
    </w:p>
    <w:p w:rsidR="007A46EE" w:rsidRDefault="009E1D98">
      <w:pPr>
        <w:pStyle w:val="a3"/>
        <w:spacing w:line="362" w:lineRule="auto"/>
        <w:ind w:right="150" w:firstLine="850"/>
      </w:pPr>
      <w:r>
        <w:t>сравнивать музыкальные звуки, звуковые сочетания, произведения, жанры, устанавливать основания для сравнения, объединять элементы музыкально</w:t>
      </w:r>
      <w:r>
        <w:t>го звучания по определённому признаку;</w:t>
      </w:r>
    </w:p>
    <w:p w:rsidR="007A46EE" w:rsidRDefault="009E1D98">
      <w:pPr>
        <w:pStyle w:val="a3"/>
        <w:spacing w:line="362" w:lineRule="auto"/>
        <w:ind w:right="149" w:firstLine="850"/>
      </w:pPr>
      <w: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7A46EE" w:rsidRDefault="009E1D98">
      <w:pPr>
        <w:pStyle w:val="a3"/>
        <w:spacing w:line="362" w:lineRule="auto"/>
        <w:ind w:right="146" w:firstLine="850"/>
      </w:pPr>
      <w:r>
        <w:t>находить закономерности и противо</w:t>
      </w:r>
      <w:r>
        <w:t>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7A46EE" w:rsidRDefault="009E1D98">
      <w:pPr>
        <w:pStyle w:val="a3"/>
        <w:spacing w:line="364" w:lineRule="auto"/>
        <w:ind w:right="156" w:firstLine="850"/>
      </w:pPr>
      <w:r>
        <w:t>выявлять</w:t>
      </w:r>
      <w:r>
        <w:rPr>
          <w:spacing w:val="40"/>
        </w:rPr>
        <w:t xml:space="preserve"> </w:t>
      </w:r>
      <w:r>
        <w:t>недостаток</w:t>
      </w:r>
      <w:r>
        <w:rPr>
          <w:spacing w:val="40"/>
        </w:rPr>
        <w:t xml:space="preserve"> </w:t>
      </w:r>
      <w:r>
        <w:t>информации,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слуховой,</w:t>
      </w:r>
      <w:r>
        <w:rPr>
          <w:spacing w:val="40"/>
        </w:rPr>
        <w:t xml:space="preserve"> </w:t>
      </w:r>
      <w:r>
        <w:t>акустической</w:t>
      </w:r>
      <w:r>
        <w:rPr>
          <w:spacing w:val="80"/>
          <w:w w:val="150"/>
        </w:rPr>
        <w:t xml:space="preserve"> </w:t>
      </w:r>
      <w:r>
        <w:t>для решения учебной (практиче</w:t>
      </w:r>
      <w:r>
        <w:t>ской) задачи на основе предложенного алгоритма;</w:t>
      </w:r>
    </w:p>
    <w:p w:rsidR="007A46EE" w:rsidRDefault="009E1D98">
      <w:pPr>
        <w:pStyle w:val="a3"/>
        <w:spacing w:line="357" w:lineRule="auto"/>
        <w:ind w:right="158" w:firstLine="850"/>
      </w:pPr>
      <w:r>
        <w:t>устанавливать причинно-следственные связи в ситуациях музыкального восприятия и исполнения, делать выводы.</w:t>
      </w:r>
    </w:p>
    <w:p w:rsidR="007A46EE" w:rsidRDefault="009E1D98">
      <w:pPr>
        <w:pStyle w:val="a5"/>
        <w:numPr>
          <w:ilvl w:val="3"/>
          <w:numId w:val="64"/>
        </w:numPr>
        <w:tabs>
          <w:tab w:val="left" w:pos="2330"/>
        </w:tabs>
        <w:spacing w:line="364" w:lineRule="auto"/>
        <w:ind w:right="161" w:firstLine="85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исследовательские</w:t>
      </w:r>
      <w:r>
        <w:rPr>
          <w:spacing w:val="80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часть</w:t>
      </w:r>
      <w:r>
        <w:rPr>
          <w:spacing w:val="80"/>
          <w:sz w:val="28"/>
        </w:rPr>
        <w:t xml:space="preserve"> </w:t>
      </w:r>
      <w:r>
        <w:rPr>
          <w:sz w:val="28"/>
        </w:rPr>
        <w:t>универсальны</w:t>
      </w:r>
      <w:r>
        <w:rPr>
          <w:sz w:val="28"/>
        </w:rPr>
        <w:t>х</w:t>
      </w:r>
      <w:r>
        <w:rPr>
          <w:spacing w:val="40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учебных</w:t>
      </w:r>
    </w:p>
    <w:p w:rsidR="007A46EE" w:rsidRDefault="007A46EE">
      <w:pPr>
        <w:pStyle w:val="a5"/>
        <w:spacing w:line="364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jc w:val="left"/>
      </w:pPr>
      <w:r>
        <w:rPr>
          <w:spacing w:val="-2"/>
        </w:rPr>
        <w:t>действий:</w:t>
      </w:r>
    </w:p>
    <w:p w:rsidR="007A46EE" w:rsidRDefault="009E1D98">
      <w:pPr>
        <w:pStyle w:val="a3"/>
        <w:spacing w:before="158" w:line="360" w:lineRule="auto"/>
        <w:ind w:right="141" w:firstLine="850"/>
      </w:pPr>
      <w:r>
        <w:t>на основе предложенных учителем вопросов определять разрыв между реальным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желательным</w:t>
      </w:r>
      <w:r>
        <w:rPr>
          <w:spacing w:val="40"/>
        </w:rPr>
        <w:t xml:space="preserve">  </w:t>
      </w:r>
      <w:r>
        <w:t>состоянием</w:t>
      </w:r>
      <w:r>
        <w:rPr>
          <w:spacing w:val="40"/>
        </w:rPr>
        <w:t xml:space="preserve">  </w:t>
      </w:r>
      <w:r>
        <w:t>музыкальных</w:t>
      </w:r>
      <w:r>
        <w:rPr>
          <w:spacing w:val="40"/>
        </w:rPr>
        <w:t xml:space="preserve">  </w:t>
      </w:r>
      <w:r>
        <w:t>явлений,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том</w:t>
      </w:r>
      <w:r>
        <w:rPr>
          <w:spacing w:val="40"/>
        </w:rPr>
        <w:t xml:space="preserve">  </w:t>
      </w:r>
      <w:r>
        <w:t>числе</w:t>
      </w:r>
      <w:r>
        <w:rPr>
          <w:spacing w:val="80"/>
        </w:rPr>
        <w:t xml:space="preserve"> </w:t>
      </w:r>
      <w:r>
        <w:t>в отношении собственных музыкально-исполнительских навыков;</w:t>
      </w:r>
    </w:p>
    <w:p w:rsidR="007A46EE" w:rsidRDefault="009E1D98">
      <w:pPr>
        <w:pStyle w:val="a3"/>
        <w:spacing w:before="1" w:line="360" w:lineRule="auto"/>
        <w:ind w:right="146" w:firstLine="850"/>
      </w:pPr>
      <w: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:rsidR="007A46EE" w:rsidRDefault="009E1D98">
      <w:pPr>
        <w:pStyle w:val="a3"/>
        <w:spacing w:before="1" w:line="362" w:lineRule="auto"/>
        <w:ind w:right="160" w:firstLine="850"/>
      </w:pPr>
      <w:r>
        <w:t>сравнивать несколько вариантов решения творческой, исполнительской задачи</w:t>
      </w:r>
      <w:r>
        <w:t>, выбирать наиболее подходящий (на основе предложенных критериев);</w:t>
      </w:r>
    </w:p>
    <w:p w:rsidR="007A46EE" w:rsidRDefault="009E1D98">
      <w:pPr>
        <w:pStyle w:val="a3"/>
        <w:spacing w:line="362" w:lineRule="auto"/>
        <w:ind w:right="142" w:firstLine="850"/>
      </w:pPr>
      <w:r>
        <w:t>проводить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предложенному</w:t>
      </w:r>
      <w:r>
        <w:rPr>
          <w:spacing w:val="40"/>
        </w:rPr>
        <w:t xml:space="preserve">  </w:t>
      </w:r>
      <w:r>
        <w:t>плану</w:t>
      </w:r>
      <w:r>
        <w:rPr>
          <w:spacing w:val="40"/>
        </w:rPr>
        <w:t xml:space="preserve">  </w:t>
      </w:r>
      <w:r>
        <w:t>опыт,</w:t>
      </w:r>
      <w:r>
        <w:rPr>
          <w:spacing w:val="40"/>
        </w:rPr>
        <w:t xml:space="preserve">  </w:t>
      </w:r>
      <w:r>
        <w:t>несложное</w:t>
      </w:r>
      <w:r>
        <w:rPr>
          <w:spacing w:val="40"/>
        </w:rPr>
        <w:t xml:space="preserve">  </w:t>
      </w:r>
      <w:r>
        <w:t>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7A46EE" w:rsidRDefault="009E1D98">
      <w:pPr>
        <w:pStyle w:val="a3"/>
        <w:tabs>
          <w:tab w:val="left" w:pos="2091"/>
          <w:tab w:val="left" w:pos="2552"/>
          <w:tab w:val="left" w:pos="3344"/>
          <w:tab w:val="left" w:pos="3945"/>
          <w:tab w:val="left" w:pos="4074"/>
          <w:tab w:val="left" w:pos="4473"/>
          <w:tab w:val="left" w:pos="4823"/>
          <w:tab w:val="left" w:pos="5347"/>
          <w:tab w:val="left" w:pos="5625"/>
          <w:tab w:val="left" w:pos="6062"/>
          <w:tab w:val="left" w:pos="6528"/>
          <w:tab w:val="left" w:pos="6715"/>
          <w:tab w:val="left" w:pos="7023"/>
          <w:tab w:val="left" w:pos="7253"/>
          <w:tab w:val="left" w:pos="7608"/>
          <w:tab w:val="left" w:pos="7954"/>
          <w:tab w:val="left" w:pos="8622"/>
          <w:tab w:val="left" w:pos="8929"/>
          <w:tab w:val="left" w:pos="9351"/>
          <w:tab w:val="left" w:pos="9827"/>
        </w:tabs>
        <w:spacing w:line="360" w:lineRule="auto"/>
        <w:ind w:left="454" w:right="139" w:firstLine="835"/>
        <w:jc w:val="right"/>
      </w:pPr>
      <w:r>
        <w:rPr>
          <w:spacing w:val="-2"/>
        </w:rPr>
        <w:t>формулировать</w:t>
      </w:r>
      <w:r>
        <w:tab/>
      </w:r>
      <w:r>
        <w:rPr>
          <w:spacing w:val="-2"/>
        </w:rPr>
        <w:t>выводы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подкреплять</w:t>
      </w:r>
      <w:r>
        <w:tab/>
      </w:r>
      <w:r>
        <w:rPr>
          <w:spacing w:val="-6"/>
        </w:rPr>
        <w:t>их</w:t>
      </w:r>
      <w:r>
        <w:tab/>
      </w:r>
      <w:r>
        <w:rPr>
          <w:spacing w:val="-2"/>
        </w:rPr>
        <w:t>доказательствами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основе результатов</w:t>
      </w:r>
      <w:r>
        <w:tab/>
      </w:r>
      <w:r>
        <w:rPr>
          <w:spacing w:val="-2"/>
        </w:rPr>
        <w:t>проведённого</w:t>
      </w:r>
      <w:r>
        <w:tab/>
      </w:r>
      <w:r>
        <w:rPr>
          <w:spacing w:val="-2"/>
        </w:rPr>
        <w:t>наблюдения</w:t>
      </w:r>
      <w:r>
        <w:tab/>
      </w:r>
      <w:r>
        <w:rPr>
          <w:spacing w:val="-6"/>
        </w:rPr>
        <w:t>(в</w:t>
      </w:r>
      <w:r>
        <w:tab/>
      </w:r>
      <w:r>
        <w:rPr>
          <w:spacing w:val="-4"/>
        </w:rPr>
        <w:t>том</w:t>
      </w:r>
      <w:r>
        <w:tab/>
      </w:r>
      <w:r>
        <w:tab/>
      </w:r>
      <w:r>
        <w:rPr>
          <w:spacing w:val="-2"/>
        </w:rPr>
        <w:t>числе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форме</w:t>
      </w:r>
      <w:r>
        <w:tab/>
      </w:r>
      <w:r>
        <w:rPr>
          <w:spacing w:val="-2"/>
        </w:rPr>
        <w:t xml:space="preserve">двигательного </w:t>
      </w:r>
      <w:r>
        <w:t>моделирования,</w:t>
      </w:r>
      <w:r>
        <w:rPr>
          <w:spacing w:val="-4"/>
        </w:rPr>
        <w:t xml:space="preserve"> </w:t>
      </w:r>
      <w:r>
        <w:t>звукового</w:t>
      </w:r>
      <w:r>
        <w:rPr>
          <w:spacing w:val="-7"/>
        </w:rPr>
        <w:t xml:space="preserve"> </w:t>
      </w:r>
      <w:r>
        <w:t>эксперимента,</w:t>
      </w:r>
      <w:r>
        <w:rPr>
          <w:spacing w:val="-4"/>
        </w:rPr>
        <w:t xml:space="preserve"> </w:t>
      </w:r>
      <w:r>
        <w:t>классификации,</w:t>
      </w:r>
      <w:r>
        <w:rPr>
          <w:spacing w:val="-1"/>
        </w:rPr>
        <w:t xml:space="preserve"> </w:t>
      </w:r>
      <w:r>
        <w:t>сравнения,</w:t>
      </w:r>
      <w:r>
        <w:rPr>
          <w:spacing w:val="-4"/>
        </w:rPr>
        <w:t xml:space="preserve"> </w:t>
      </w:r>
      <w:r>
        <w:t xml:space="preserve">исследования); </w:t>
      </w:r>
      <w:r>
        <w:rPr>
          <w:spacing w:val="-2"/>
        </w:rPr>
        <w:t>прогнозировать</w:t>
      </w:r>
      <w:r>
        <w:tab/>
      </w:r>
      <w:r>
        <w:rPr>
          <w:spacing w:val="-2"/>
        </w:rPr>
        <w:t>возможное</w:t>
      </w:r>
      <w:r>
        <w:tab/>
      </w:r>
      <w:r>
        <w:tab/>
      </w:r>
      <w:r>
        <w:rPr>
          <w:spacing w:val="-2"/>
        </w:rPr>
        <w:t>развитие</w:t>
      </w:r>
      <w:r>
        <w:tab/>
      </w:r>
      <w:r>
        <w:rPr>
          <w:spacing w:val="-2"/>
        </w:rPr>
        <w:t>музыкального</w:t>
      </w:r>
      <w:r>
        <w:tab/>
      </w:r>
      <w:r>
        <w:tab/>
      </w:r>
      <w:r>
        <w:rPr>
          <w:spacing w:val="-2"/>
        </w:rPr>
        <w:t>процесса,</w:t>
      </w:r>
      <w:r>
        <w:tab/>
      </w:r>
      <w:r>
        <w:rPr>
          <w:spacing w:val="-2"/>
        </w:rPr>
        <w:t>эволюции</w:t>
      </w:r>
    </w:p>
    <w:p w:rsidR="007A46EE" w:rsidRDefault="009E1D98">
      <w:pPr>
        <w:pStyle w:val="a3"/>
      </w:pPr>
      <w:r>
        <w:t>культурных</w:t>
      </w:r>
      <w:r>
        <w:rPr>
          <w:spacing w:val="-18"/>
        </w:rPr>
        <w:t xml:space="preserve"> </w:t>
      </w:r>
      <w:r>
        <w:t>явлений</w:t>
      </w:r>
      <w:r>
        <w:rPr>
          <w:spacing w:val="-11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rPr>
          <w:spacing w:val="-2"/>
        </w:rPr>
        <w:t>условиях.</w:t>
      </w:r>
    </w:p>
    <w:p w:rsidR="007A46EE" w:rsidRDefault="009E1D98">
      <w:pPr>
        <w:pStyle w:val="a5"/>
        <w:numPr>
          <w:ilvl w:val="3"/>
          <w:numId w:val="64"/>
        </w:numPr>
        <w:tabs>
          <w:tab w:val="left" w:pos="2330"/>
        </w:tabs>
        <w:spacing w:before="151" w:line="357" w:lineRule="auto"/>
        <w:ind w:right="148" w:firstLine="850"/>
        <w:jc w:val="both"/>
        <w:rPr>
          <w:sz w:val="28"/>
        </w:rPr>
      </w:pPr>
      <w:r>
        <w:rPr>
          <w:sz w:val="28"/>
        </w:rPr>
        <w:t>У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обучающегося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будут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сформированы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умения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работать с информацией как часть универсальных познавательных учебных действий:</w:t>
      </w:r>
    </w:p>
    <w:p w:rsidR="007A46EE" w:rsidRDefault="009E1D98">
      <w:pPr>
        <w:pStyle w:val="a3"/>
        <w:ind w:left="1275"/>
      </w:pPr>
      <w:r>
        <w:rPr>
          <w:spacing w:val="-2"/>
        </w:rPr>
        <w:t>выбирать</w:t>
      </w:r>
      <w:r>
        <w:rPr>
          <w:spacing w:val="-3"/>
        </w:rPr>
        <w:t xml:space="preserve"> </w:t>
      </w:r>
      <w:r>
        <w:rPr>
          <w:spacing w:val="-2"/>
        </w:rPr>
        <w:t>источник</w:t>
      </w:r>
      <w:r>
        <w:rPr>
          <w:spacing w:val="-1"/>
        </w:rPr>
        <w:t xml:space="preserve"> </w:t>
      </w:r>
      <w:r>
        <w:rPr>
          <w:spacing w:val="-2"/>
        </w:rPr>
        <w:t>получения</w:t>
      </w:r>
      <w:r>
        <w:t xml:space="preserve"> </w:t>
      </w:r>
      <w:r>
        <w:rPr>
          <w:spacing w:val="-2"/>
        </w:rPr>
        <w:t>информации;</w:t>
      </w:r>
    </w:p>
    <w:p w:rsidR="007A46EE" w:rsidRDefault="009E1D98">
      <w:pPr>
        <w:pStyle w:val="a3"/>
        <w:spacing w:before="164" w:line="362" w:lineRule="auto"/>
        <w:ind w:right="162" w:firstLine="850"/>
      </w:pPr>
      <w:r>
        <w:t>согласно заданному алгоритму находить в предложенном источнике информацию, представленную в явном виде;</w:t>
      </w:r>
    </w:p>
    <w:p w:rsidR="007A46EE" w:rsidRDefault="009E1D98">
      <w:pPr>
        <w:pStyle w:val="a3"/>
        <w:spacing w:line="362" w:lineRule="auto"/>
        <w:ind w:right="166" w:firstLine="850"/>
      </w:pPr>
      <w: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7A46EE" w:rsidRDefault="009E1D98">
      <w:pPr>
        <w:pStyle w:val="a3"/>
        <w:spacing w:line="362" w:lineRule="auto"/>
        <w:ind w:right="141" w:firstLine="850"/>
      </w:pPr>
      <w:r>
        <w:t>соблюдать с помощью взрослых (учителей, родителей (законных представителей) обучающихся) правила информационной безопасности при</w:t>
      </w:r>
      <w:r>
        <w:t xml:space="preserve"> поиске информации в Интернете;</w:t>
      </w:r>
    </w:p>
    <w:p w:rsidR="007A46EE" w:rsidRDefault="009E1D98">
      <w:pPr>
        <w:pStyle w:val="a3"/>
        <w:spacing w:line="362" w:lineRule="auto"/>
        <w:ind w:right="148" w:firstLine="850"/>
      </w:pPr>
      <w:r>
        <w:t>анализировать</w:t>
      </w:r>
      <w:r>
        <w:rPr>
          <w:spacing w:val="80"/>
        </w:rPr>
        <w:t xml:space="preserve"> </w:t>
      </w:r>
      <w:r>
        <w:t>текстовую,</w:t>
      </w:r>
      <w:r>
        <w:rPr>
          <w:spacing w:val="80"/>
        </w:rPr>
        <w:t xml:space="preserve"> </w:t>
      </w:r>
      <w:r>
        <w:t>видео-,</w:t>
      </w:r>
      <w:r>
        <w:rPr>
          <w:spacing w:val="80"/>
        </w:rPr>
        <w:t xml:space="preserve"> </w:t>
      </w:r>
      <w:r>
        <w:t>графическую,</w:t>
      </w:r>
      <w:r>
        <w:rPr>
          <w:spacing w:val="80"/>
        </w:rPr>
        <w:t xml:space="preserve"> </w:t>
      </w:r>
      <w:r>
        <w:t>звуковую,</w:t>
      </w:r>
      <w:r>
        <w:rPr>
          <w:spacing w:val="80"/>
        </w:rPr>
        <w:t xml:space="preserve"> </w:t>
      </w:r>
      <w:r>
        <w:t>информацию</w:t>
      </w:r>
      <w:r>
        <w:rPr>
          <w:spacing w:val="80"/>
          <w:w w:val="150"/>
        </w:rPr>
        <w:t xml:space="preserve"> </w:t>
      </w:r>
      <w:r>
        <w:t>в соответствии с учебной задачей;</w:t>
      </w:r>
    </w:p>
    <w:p w:rsidR="007A46EE" w:rsidRDefault="009E1D98">
      <w:pPr>
        <w:pStyle w:val="a3"/>
        <w:ind w:left="1275"/>
      </w:pPr>
      <w:r>
        <w:t>анализировать</w:t>
      </w:r>
      <w:r>
        <w:rPr>
          <w:spacing w:val="46"/>
          <w:w w:val="150"/>
        </w:rPr>
        <w:t xml:space="preserve">   </w:t>
      </w:r>
      <w:r>
        <w:t>музыкальные</w:t>
      </w:r>
      <w:r>
        <w:rPr>
          <w:spacing w:val="48"/>
          <w:w w:val="150"/>
        </w:rPr>
        <w:t xml:space="preserve">   </w:t>
      </w:r>
      <w:r>
        <w:t>тексты</w:t>
      </w:r>
      <w:r>
        <w:rPr>
          <w:spacing w:val="46"/>
          <w:w w:val="150"/>
        </w:rPr>
        <w:t xml:space="preserve">   </w:t>
      </w:r>
      <w:r>
        <w:t>(акустические</w:t>
      </w:r>
      <w:r>
        <w:rPr>
          <w:spacing w:val="48"/>
          <w:w w:val="150"/>
        </w:rPr>
        <w:t xml:space="preserve">   </w:t>
      </w:r>
      <w:r>
        <w:t>и</w:t>
      </w:r>
      <w:r>
        <w:rPr>
          <w:spacing w:val="46"/>
          <w:w w:val="150"/>
        </w:rPr>
        <w:t xml:space="preserve">   </w:t>
      </w:r>
      <w:r>
        <w:rPr>
          <w:spacing w:val="-2"/>
        </w:rPr>
        <w:t>нотные)</w:t>
      </w:r>
    </w:p>
    <w:p w:rsidR="007A46EE" w:rsidRDefault="007A46EE">
      <w:pPr>
        <w:pStyle w:val="a3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t>по</w:t>
      </w:r>
      <w:r>
        <w:rPr>
          <w:spacing w:val="-18"/>
        </w:rPr>
        <w:t xml:space="preserve"> </w:t>
      </w:r>
      <w:r>
        <w:t>предложенному</w:t>
      </w:r>
      <w:r>
        <w:rPr>
          <w:spacing w:val="-17"/>
        </w:rPr>
        <w:t xml:space="preserve"> </w:t>
      </w:r>
      <w:r>
        <w:t>учителем</w:t>
      </w:r>
      <w:r>
        <w:rPr>
          <w:spacing w:val="-11"/>
        </w:rPr>
        <w:t xml:space="preserve"> </w:t>
      </w:r>
      <w:r>
        <w:rPr>
          <w:spacing w:val="-2"/>
        </w:rPr>
        <w:t>алгоритму;</w:t>
      </w:r>
    </w:p>
    <w:p w:rsidR="007A46EE" w:rsidRDefault="009E1D98">
      <w:pPr>
        <w:pStyle w:val="a3"/>
        <w:spacing w:before="158"/>
        <w:ind w:left="1275"/>
      </w:pPr>
      <w:r>
        <w:rPr>
          <w:spacing w:val="-2"/>
        </w:rPr>
        <w:t>самостоятельно</w:t>
      </w:r>
      <w:r>
        <w:rPr>
          <w:spacing w:val="-1"/>
        </w:rPr>
        <w:t xml:space="preserve"> </w:t>
      </w:r>
      <w:r>
        <w:rPr>
          <w:spacing w:val="-2"/>
        </w:rPr>
        <w:t>создавать</w:t>
      </w:r>
      <w:r>
        <w:rPr>
          <w:spacing w:val="-7"/>
        </w:rPr>
        <w:t xml:space="preserve"> </w:t>
      </w:r>
      <w:r>
        <w:rPr>
          <w:spacing w:val="-2"/>
        </w:rPr>
        <w:t>схемы,</w:t>
      </w:r>
      <w:r>
        <w:rPr>
          <w:spacing w:val="2"/>
        </w:rPr>
        <w:t xml:space="preserve"> </w:t>
      </w:r>
      <w:r>
        <w:rPr>
          <w:spacing w:val="-2"/>
        </w:rPr>
        <w:t>таблицы</w:t>
      </w:r>
      <w:r>
        <w:rPr>
          <w:spacing w:val="-1"/>
        </w:rPr>
        <w:t xml:space="preserve"> </w:t>
      </w:r>
      <w:r>
        <w:rPr>
          <w:spacing w:val="-2"/>
        </w:rPr>
        <w:t>для</w:t>
      </w:r>
      <w:r>
        <w:t xml:space="preserve"> </w:t>
      </w:r>
      <w:r>
        <w:rPr>
          <w:spacing w:val="-2"/>
        </w:rPr>
        <w:t>представления</w:t>
      </w:r>
      <w:r>
        <w:rPr>
          <w:spacing w:val="1"/>
        </w:rPr>
        <w:t xml:space="preserve"> </w:t>
      </w:r>
      <w:r>
        <w:rPr>
          <w:spacing w:val="-2"/>
        </w:rPr>
        <w:t>информации.</w:t>
      </w:r>
    </w:p>
    <w:p w:rsidR="007A46EE" w:rsidRDefault="009E1D98">
      <w:pPr>
        <w:pStyle w:val="a5"/>
        <w:numPr>
          <w:ilvl w:val="3"/>
          <w:numId w:val="64"/>
        </w:numPr>
        <w:tabs>
          <w:tab w:val="left" w:pos="2330"/>
        </w:tabs>
        <w:spacing w:before="163" w:line="357" w:lineRule="auto"/>
        <w:ind w:right="147" w:firstLine="850"/>
        <w:jc w:val="both"/>
        <w:rPr>
          <w:sz w:val="28"/>
        </w:rPr>
      </w:pPr>
      <w:r>
        <w:rPr>
          <w:sz w:val="28"/>
        </w:rPr>
        <w:t>У обучающегося будут сформированы умения как часть универсальных коммуникативных учебных действий:</w:t>
      </w:r>
    </w:p>
    <w:p w:rsidR="007A46EE" w:rsidRDefault="009E1D98">
      <w:pPr>
        <w:pStyle w:val="a5"/>
        <w:numPr>
          <w:ilvl w:val="0"/>
          <w:numId w:val="62"/>
        </w:numPr>
        <w:tabs>
          <w:tab w:val="left" w:pos="1576"/>
        </w:tabs>
        <w:spacing w:before="1"/>
        <w:ind w:left="1576" w:hanging="301"/>
        <w:jc w:val="both"/>
        <w:rPr>
          <w:sz w:val="28"/>
        </w:rPr>
      </w:pPr>
      <w:r>
        <w:rPr>
          <w:spacing w:val="-2"/>
          <w:sz w:val="28"/>
        </w:rPr>
        <w:t>невербальная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коммуникация:</w:t>
      </w:r>
    </w:p>
    <w:p w:rsidR="007A46EE" w:rsidRDefault="009E1D98">
      <w:pPr>
        <w:pStyle w:val="a3"/>
        <w:spacing w:before="168" w:line="360" w:lineRule="auto"/>
        <w:ind w:right="145" w:firstLine="850"/>
      </w:pPr>
      <w:r>
        <w:t>воспринимать музыку как специфическую форму общения людей,</w:t>
      </w:r>
      <w:r>
        <w:rPr>
          <w:spacing w:val="40"/>
        </w:rPr>
        <w:t xml:space="preserve"> </w:t>
      </w:r>
      <w:r>
        <w:t>стремиться понять эмоционально-образное содержание музыкального</w:t>
      </w:r>
      <w:r>
        <w:rPr>
          <w:spacing w:val="40"/>
        </w:rPr>
        <w:t xml:space="preserve"> </w:t>
      </w:r>
      <w:r>
        <w:rPr>
          <w:spacing w:val="-2"/>
        </w:rPr>
        <w:t>высказывания;</w:t>
      </w:r>
    </w:p>
    <w:p w:rsidR="007A46EE" w:rsidRDefault="009E1D98">
      <w:pPr>
        <w:pStyle w:val="a3"/>
        <w:spacing w:line="357" w:lineRule="auto"/>
        <w:ind w:right="145" w:firstLine="850"/>
      </w:pPr>
      <w:r>
        <w:t>выступать</w:t>
      </w:r>
      <w:r>
        <w:rPr>
          <w:spacing w:val="40"/>
        </w:rPr>
        <w:t xml:space="preserve">  </w:t>
      </w:r>
      <w:r>
        <w:t>перед</w:t>
      </w:r>
      <w:r>
        <w:rPr>
          <w:spacing w:val="40"/>
        </w:rPr>
        <w:t xml:space="preserve">  </w:t>
      </w:r>
      <w:r>
        <w:t>публикой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качестве</w:t>
      </w:r>
      <w:r>
        <w:rPr>
          <w:spacing w:val="40"/>
        </w:rPr>
        <w:t xml:space="preserve">  </w:t>
      </w:r>
      <w:r>
        <w:t>исполнителя</w:t>
      </w:r>
      <w:r>
        <w:rPr>
          <w:spacing w:val="40"/>
        </w:rPr>
        <w:t xml:space="preserve">  </w:t>
      </w:r>
      <w:r>
        <w:t>музыки</w:t>
      </w:r>
      <w:r>
        <w:rPr>
          <w:spacing w:val="40"/>
        </w:rPr>
        <w:t xml:space="preserve">  </w:t>
      </w:r>
      <w:r>
        <w:t>(соло</w:t>
      </w:r>
      <w:r>
        <w:rPr>
          <w:spacing w:val="80"/>
        </w:rPr>
        <w:t xml:space="preserve"> </w:t>
      </w:r>
      <w:r>
        <w:t>или в коллективе);</w:t>
      </w:r>
    </w:p>
    <w:p w:rsidR="007A46EE" w:rsidRDefault="009E1D98">
      <w:pPr>
        <w:pStyle w:val="a3"/>
        <w:spacing w:before="2" w:line="357" w:lineRule="auto"/>
        <w:ind w:right="167" w:firstLine="850"/>
      </w:pPr>
      <w: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7A46EE" w:rsidRDefault="009E1D98">
      <w:pPr>
        <w:pStyle w:val="a3"/>
        <w:spacing w:before="5" w:line="362" w:lineRule="auto"/>
        <w:ind w:right="158" w:firstLine="850"/>
      </w:pPr>
      <w:r>
        <w:t>осознанно пользоваться интонационной выразительностью в обыденной речи, понимать культурные нормы и значение и</w:t>
      </w:r>
      <w:r>
        <w:t>нтонации в повседневном общении;</w:t>
      </w:r>
    </w:p>
    <w:p w:rsidR="007A46EE" w:rsidRDefault="009E1D98">
      <w:pPr>
        <w:pStyle w:val="a5"/>
        <w:numPr>
          <w:ilvl w:val="0"/>
          <w:numId w:val="62"/>
        </w:numPr>
        <w:tabs>
          <w:tab w:val="left" w:pos="1576"/>
        </w:tabs>
        <w:spacing w:line="320" w:lineRule="exact"/>
        <w:ind w:left="1576" w:hanging="301"/>
        <w:jc w:val="both"/>
        <w:rPr>
          <w:sz w:val="28"/>
        </w:rPr>
      </w:pPr>
      <w:r>
        <w:rPr>
          <w:spacing w:val="-2"/>
          <w:sz w:val="28"/>
        </w:rPr>
        <w:t>вербальная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коммуникация:</w:t>
      </w:r>
    </w:p>
    <w:p w:rsidR="007A46EE" w:rsidRDefault="009E1D98">
      <w:pPr>
        <w:pStyle w:val="a3"/>
        <w:spacing w:before="158" w:line="357" w:lineRule="auto"/>
        <w:ind w:right="165" w:firstLine="850"/>
      </w:pPr>
      <w:r>
        <w:t>воспринимать и формулировать суждения, выражать эмоции в соответствии</w:t>
      </w:r>
      <w:r>
        <w:rPr>
          <w:spacing w:val="40"/>
        </w:rPr>
        <w:t xml:space="preserve"> </w:t>
      </w:r>
      <w:r>
        <w:t>с целями и условиями общения в знакомой среде;</w:t>
      </w:r>
    </w:p>
    <w:p w:rsidR="007A46EE" w:rsidRDefault="009E1D98">
      <w:pPr>
        <w:pStyle w:val="a3"/>
        <w:spacing w:before="1" w:line="364" w:lineRule="auto"/>
        <w:ind w:right="162" w:firstLine="850"/>
      </w:pPr>
      <w:r>
        <w:t>проявлять уважительное отношение к собеседнику, соблюдать правила ведения диалога</w:t>
      </w:r>
      <w:r>
        <w:t xml:space="preserve"> и дискуссии;</w:t>
      </w:r>
    </w:p>
    <w:p w:rsidR="007A46EE" w:rsidRDefault="009E1D98">
      <w:pPr>
        <w:pStyle w:val="a3"/>
        <w:spacing w:line="362" w:lineRule="auto"/>
        <w:ind w:left="1275" w:right="1069"/>
        <w:jc w:val="left"/>
      </w:pPr>
      <w:r>
        <w:t>признавать</w:t>
      </w:r>
      <w:r>
        <w:rPr>
          <w:spacing w:val="-18"/>
        </w:rPr>
        <w:t xml:space="preserve"> </w:t>
      </w:r>
      <w:r>
        <w:t>возможность</w:t>
      </w:r>
      <w:r>
        <w:rPr>
          <w:spacing w:val="-17"/>
        </w:rPr>
        <w:t xml:space="preserve"> </w:t>
      </w:r>
      <w:r>
        <w:t>существования</w:t>
      </w:r>
      <w:r>
        <w:rPr>
          <w:spacing w:val="-18"/>
        </w:rPr>
        <w:t xml:space="preserve"> </w:t>
      </w:r>
      <w:r>
        <w:t>разных</w:t>
      </w:r>
      <w:r>
        <w:rPr>
          <w:spacing w:val="-17"/>
        </w:rPr>
        <w:t xml:space="preserve"> </w:t>
      </w:r>
      <w:r>
        <w:t>точек</w:t>
      </w:r>
      <w:r>
        <w:rPr>
          <w:spacing w:val="-18"/>
        </w:rPr>
        <w:t xml:space="preserve"> </w:t>
      </w:r>
      <w:r>
        <w:t>зрения; корректно и аргументированно высказывать своё мнение;</w:t>
      </w:r>
    </w:p>
    <w:p w:rsidR="007A46EE" w:rsidRDefault="009E1D98">
      <w:pPr>
        <w:pStyle w:val="a3"/>
        <w:tabs>
          <w:tab w:val="left" w:pos="2763"/>
          <w:tab w:val="left" w:pos="3949"/>
          <w:tab w:val="left" w:pos="4439"/>
          <w:tab w:val="left" w:pos="6249"/>
          <w:tab w:val="left" w:pos="7407"/>
          <w:tab w:val="left" w:pos="9015"/>
        </w:tabs>
        <w:spacing w:line="348" w:lineRule="auto"/>
        <w:ind w:left="1275" w:right="172"/>
        <w:jc w:val="left"/>
      </w:pPr>
      <w:r>
        <w:t xml:space="preserve">строить речевое высказывание в соответствии с поставленной задачей; </w:t>
      </w:r>
      <w:r>
        <w:rPr>
          <w:spacing w:val="-2"/>
        </w:rPr>
        <w:t>создавать</w:t>
      </w:r>
      <w:r>
        <w:tab/>
      </w:r>
      <w:r>
        <w:rPr>
          <w:spacing w:val="-2"/>
        </w:rPr>
        <w:t>устные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письменные</w:t>
      </w:r>
      <w:r>
        <w:tab/>
      </w:r>
      <w:r>
        <w:rPr>
          <w:spacing w:val="-2"/>
        </w:rPr>
        <w:t>тексты</w:t>
      </w:r>
      <w:r>
        <w:tab/>
      </w:r>
      <w:r>
        <w:rPr>
          <w:spacing w:val="-2"/>
        </w:rPr>
        <w:t>(описание,</w:t>
      </w:r>
      <w:r>
        <w:tab/>
      </w:r>
      <w:r>
        <w:rPr>
          <w:spacing w:val="-4"/>
        </w:rPr>
        <w:t>рассуждение,</w:t>
      </w:r>
    </w:p>
    <w:p w:rsidR="007A46EE" w:rsidRDefault="009E1D98">
      <w:pPr>
        <w:pStyle w:val="a3"/>
        <w:spacing w:before="20"/>
        <w:jc w:val="left"/>
      </w:pPr>
      <w:r>
        <w:rPr>
          <w:spacing w:val="-2"/>
        </w:rPr>
        <w:t>п</w:t>
      </w:r>
      <w:r>
        <w:rPr>
          <w:spacing w:val="-2"/>
        </w:rPr>
        <w:t>овествование);</w:t>
      </w:r>
    </w:p>
    <w:p w:rsidR="007A46EE" w:rsidRDefault="009E1D98">
      <w:pPr>
        <w:pStyle w:val="a3"/>
        <w:spacing w:before="158"/>
        <w:ind w:left="1275"/>
        <w:jc w:val="left"/>
      </w:pPr>
      <w:r>
        <w:rPr>
          <w:spacing w:val="-2"/>
        </w:rPr>
        <w:t>подготавливать</w:t>
      </w:r>
      <w:r>
        <w:rPr>
          <w:spacing w:val="-12"/>
        </w:rPr>
        <w:t xml:space="preserve"> </w:t>
      </w:r>
      <w:r>
        <w:rPr>
          <w:spacing w:val="-2"/>
        </w:rPr>
        <w:t>небольшие</w:t>
      </w:r>
      <w:r>
        <w:rPr>
          <w:spacing w:val="-1"/>
        </w:rPr>
        <w:t xml:space="preserve"> </w:t>
      </w:r>
      <w:r>
        <w:rPr>
          <w:spacing w:val="-2"/>
        </w:rPr>
        <w:t>публичные</w:t>
      </w:r>
      <w:r>
        <w:rPr>
          <w:spacing w:val="5"/>
        </w:rPr>
        <w:t xml:space="preserve"> </w:t>
      </w:r>
      <w:r>
        <w:rPr>
          <w:spacing w:val="-2"/>
        </w:rPr>
        <w:t>выступления;</w:t>
      </w:r>
    </w:p>
    <w:p w:rsidR="007A46EE" w:rsidRDefault="009E1D98">
      <w:pPr>
        <w:pStyle w:val="a3"/>
        <w:spacing w:before="158" w:line="362" w:lineRule="auto"/>
        <w:ind w:firstLine="850"/>
        <w:jc w:val="left"/>
      </w:pPr>
      <w:r>
        <w:t>подбирать</w:t>
      </w:r>
      <w:r>
        <w:rPr>
          <w:spacing w:val="40"/>
        </w:rPr>
        <w:t xml:space="preserve"> </w:t>
      </w:r>
      <w:r>
        <w:t>иллюстративный</w:t>
      </w:r>
      <w:r>
        <w:rPr>
          <w:spacing w:val="40"/>
        </w:rPr>
        <w:t xml:space="preserve"> </w:t>
      </w:r>
      <w:r>
        <w:t>материал</w:t>
      </w:r>
      <w:r>
        <w:rPr>
          <w:spacing w:val="40"/>
        </w:rPr>
        <w:t xml:space="preserve"> </w:t>
      </w:r>
      <w:r>
        <w:t>(рисунки,</w:t>
      </w:r>
      <w:r>
        <w:rPr>
          <w:spacing w:val="40"/>
        </w:rPr>
        <w:t xml:space="preserve"> </w:t>
      </w:r>
      <w:r>
        <w:t>фото,</w:t>
      </w:r>
      <w:r>
        <w:rPr>
          <w:spacing w:val="40"/>
        </w:rPr>
        <w:t xml:space="preserve"> </w:t>
      </w:r>
      <w:r>
        <w:t>плакаты)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тексту</w:t>
      </w:r>
      <w:r>
        <w:rPr>
          <w:spacing w:val="40"/>
        </w:rPr>
        <w:t xml:space="preserve"> </w:t>
      </w:r>
      <w:r>
        <w:rPr>
          <w:spacing w:val="-2"/>
        </w:rPr>
        <w:t>выступления;</w:t>
      </w:r>
    </w:p>
    <w:p w:rsidR="007A46EE" w:rsidRDefault="009E1D98">
      <w:pPr>
        <w:pStyle w:val="a5"/>
        <w:numPr>
          <w:ilvl w:val="0"/>
          <w:numId w:val="62"/>
        </w:numPr>
        <w:tabs>
          <w:tab w:val="left" w:pos="1576"/>
        </w:tabs>
        <w:spacing w:line="320" w:lineRule="exact"/>
        <w:ind w:left="1576" w:hanging="301"/>
        <w:rPr>
          <w:sz w:val="28"/>
        </w:rPr>
      </w:pPr>
      <w:r>
        <w:rPr>
          <w:spacing w:val="-2"/>
          <w:sz w:val="28"/>
        </w:rPr>
        <w:t>совместная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деятельность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(сотрудничество):</w:t>
      </w:r>
    </w:p>
    <w:p w:rsidR="007A46EE" w:rsidRDefault="009E1D98">
      <w:pPr>
        <w:pStyle w:val="a3"/>
        <w:spacing w:before="158" w:line="362" w:lineRule="auto"/>
        <w:ind w:firstLine="850"/>
        <w:jc w:val="left"/>
      </w:pPr>
      <w:r>
        <w:t>стремиться</w:t>
      </w:r>
      <w:r>
        <w:rPr>
          <w:spacing w:val="36"/>
        </w:rPr>
        <w:t xml:space="preserve"> </w:t>
      </w:r>
      <w:r>
        <w:t>к</w:t>
      </w:r>
      <w:r>
        <w:rPr>
          <w:spacing w:val="32"/>
        </w:rPr>
        <w:t xml:space="preserve"> </w:t>
      </w:r>
      <w:r>
        <w:t>объединению</w:t>
      </w:r>
      <w:r>
        <w:rPr>
          <w:spacing w:val="38"/>
        </w:rPr>
        <w:t xml:space="preserve"> </w:t>
      </w:r>
      <w:r>
        <w:t>усилий,</w:t>
      </w:r>
      <w:r>
        <w:rPr>
          <w:spacing w:val="35"/>
        </w:rPr>
        <w:t xml:space="preserve"> </w:t>
      </w:r>
      <w:r>
        <w:t>эмоциональной</w:t>
      </w:r>
      <w:r>
        <w:rPr>
          <w:spacing w:val="34"/>
        </w:rPr>
        <w:t xml:space="preserve"> </w:t>
      </w:r>
      <w:r>
        <w:t>эмпатии</w:t>
      </w:r>
      <w:r>
        <w:rPr>
          <w:spacing w:val="34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ситуациях совместного восприятия, исполнения музыки;</w:t>
      </w:r>
    </w:p>
    <w:p w:rsidR="007A46EE" w:rsidRDefault="007A46EE">
      <w:pPr>
        <w:pStyle w:val="a3"/>
        <w:spacing w:line="362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50" w:firstLine="850"/>
      </w:pPr>
      <w:r>
        <w:t>переключаться</w:t>
      </w:r>
      <w:r>
        <w:rPr>
          <w:spacing w:val="40"/>
        </w:rPr>
        <w:t xml:space="preserve">  </w:t>
      </w:r>
      <w:r>
        <w:t>между</w:t>
      </w:r>
      <w:r>
        <w:rPr>
          <w:spacing w:val="40"/>
        </w:rPr>
        <w:t xml:space="preserve">  </w:t>
      </w:r>
      <w:r>
        <w:t>различными</w:t>
      </w:r>
      <w:r>
        <w:rPr>
          <w:spacing w:val="40"/>
        </w:rPr>
        <w:t xml:space="preserve">  </w:t>
      </w:r>
      <w:r>
        <w:t>формами</w:t>
      </w:r>
      <w:r>
        <w:rPr>
          <w:spacing w:val="40"/>
        </w:rPr>
        <w:t xml:space="preserve">  </w:t>
      </w:r>
      <w:r>
        <w:t>коллективной,</w:t>
      </w:r>
      <w:r>
        <w:rPr>
          <w:spacing w:val="40"/>
        </w:rPr>
        <w:t xml:space="preserve">  </w:t>
      </w:r>
      <w:r>
        <w:t>групповой и индивидуальной работы при решении конкретной проблемы, выбирать наиболее эффективные формы взаимодействия при реше</w:t>
      </w:r>
      <w:r>
        <w:t>нии поставленной задачи;</w:t>
      </w:r>
    </w:p>
    <w:p w:rsidR="007A46EE" w:rsidRDefault="009E1D98">
      <w:pPr>
        <w:pStyle w:val="a3"/>
        <w:spacing w:before="1" w:line="360" w:lineRule="auto"/>
        <w:ind w:right="145" w:firstLine="850"/>
      </w:pPr>
      <w:r>
        <w:t>формулировать</w:t>
      </w:r>
      <w:r>
        <w:rPr>
          <w:spacing w:val="80"/>
          <w:w w:val="150"/>
        </w:rPr>
        <w:t xml:space="preserve"> </w:t>
      </w:r>
      <w:r>
        <w:t>краткосрочные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долгосрочные</w:t>
      </w:r>
      <w:r>
        <w:rPr>
          <w:spacing w:val="40"/>
        </w:rPr>
        <w:t xml:space="preserve">  </w:t>
      </w:r>
      <w:r>
        <w:t>цели</w:t>
      </w:r>
      <w:r>
        <w:rPr>
          <w:spacing w:val="40"/>
        </w:rPr>
        <w:t xml:space="preserve">  </w:t>
      </w:r>
      <w:r>
        <w:t>(индивидуальные с</w:t>
      </w:r>
      <w:r>
        <w:rPr>
          <w:spacing w:val="80"/>
        </w:rPr>
        <w:t xml:space="preserve"> </w:t>
      </w:r>
      <w:r>
        <w:t>учётом</w:t>
      </w:r>
      <w:r>
        <w:rPr>
          <w:spacing w:val="80"/>
        </w:rPr>
        <w:t xml:space="preserve"> </w:t>
      </w:r>
      <w:r>
        <w:t>участия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коллективных</w:t>
      </w:r>
      <w:r>
        <w:rPr>
          <w:spacing w:val="80"/>
        </w:rPr>
        <w:t xml:space="preserve"> </w:t>
      </w:r>
      <w:r>
        <w:t>задачах)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стандартной</w:t>
      </w:r>
      <w:r>
        <w:rPr>
          <w:spacing w:val="80"/>
        </w:rPr>
        <w:t xml:space="preserve"> </w:t>
      </w:r>
      <w:r>
        <w:t>(типовой)</w:t>
      </w:r>
      <w:r>
        <w:rPr>
          <w:spacing w:val="80"/>
        </w:rPr>
        <w:t xml:space="preserve"> </w:t>
      </w:r>
      <w:r>
        <w:t>ситуации на основе предложенного формата планирования, распределения промежуточных шагов и сроков;</w:t>
      </w:r>
    </w:p>
    <w:p w:rsidR="007A46EE" w:rsidRDefault="009E1D98">
      <w:pPr>
        <w:pStyle w:val="a3"/>
        <w:spacing w:line="360" w:lineRule="auto"/>
        <w:ind w:right="151" w:firstLine="850"/>
      </w:pPr>
      <w:r>
        <w:t>принимать</w:t>
      </w:r>
      <w:r>
        <w:rPr>
          <w:spacing w:val="40"/>
        </w:rPr>
        <w:t xml:space="preserve"> </w:t>
      </w:r>
      <w:r>
        <w:t>цель</w:t>
      </w:r>
      <w:r>
        <w:rPr>
          <w:spacing w:val="40"/>
        </w:rPr>
        <w:t xml:space="preserve"> </w:t>
      </w:r>
      <w:r>
        <w:t>совместной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коллективно</w:t>
      </w:r>
      <w:r>
        <w:rPr>
          <w:spacing w:val="40"/>
        </w:rPr>
        <w:t xml:space="preserve"> </w:t>
      </w:r>
      <w:r>
        <w:t>строить</w:t>
      </w:r>
      <w:r>
        <w:rPr>
          <w:spacing w:val="40"/>
        </w:rPr>
        <w:t xml:space="preserve"> </w:t>
      </w:r>
      <w:r>
        <w:t>действия по</w:t>
      </w:r>
      <w:r>
        <w:rPr>
          <w:spacing w:val="40"/>
        </w:rPr>
        <w:t xml:space="preserve">  </w:t>
      </w:r>
      <w:r>
        <w:t>её</w:t>
      </w:r>
      <w:r>
        <w:rPr>
          <w:spacing w:val="40"/>
        </w:rPr>
        <w:t xml:space="preserve">  </w:t>
      </w:r>
      <w:r>
        <w:t>достижению:</w:t>
      </w:r>
      <w:r>
        <w:rPr>
          <w:spacing w:val="40"/>
        </w:rPr>
        <w:t xml:space="preserve">  </w:t>
      </w:r>
      <w:r>
        <w:t>распределять</w:t>
      </w:r>
      <w:r>
        <w:rPr>
          <w:spacing w:val="40"/>
        </w:rPr>
        <w:t xml:space="preserve">  </w:t>
      </w:r>
      <w:r>
        <w:t>роли,</w:t>
      </w:r>
      <w:r>
        <w:rPr>
          <w:spacing w:val="40"/>
        </w:rPr>
        <w:t xml:space="preserve">  </w:t>
      </w:r>
      <w:r>
        <w:t>договариваться,</w:t>
      </w:r>
      <w:r>
        <w:rPr>
          <w:spacing w:val="40"/>
        </w:rPr>
        <w:t xml:space="preserve">  </w:t>
      </w:r>
      <w:r>
        <w:t>обсуждать</w:t>
      </w:r>
      <w:r>
        <w:rPr>
          <w:spacing w:val="40"/>
        </w:rPr>
        <w:t xml:space="preserve">  </w:t>
      </w:r>
      <w:r>
        <w:t>процесс</w:t>
      </w:r>
      <w:r>
        <w:rPr>
          <w:spacing w:val="40"/>
        </w:rPr>
        <w:t xml:space="preserve"> </w:t>
      </w:r>
      <w:r>
        <w:t>и результат совместной работы; проявлять готовность руководить, выполнять поручения, подчиняться;</w:t>
      </w:r>
    </w:p>
    <w:p w:rsidR="007A46EE" w:rsidRDefault="009E1D98">
      <w:pPr>
        <w:pStyle w:val="a3"/>
        <w:spacing w:line="364" w:lineRule="auto"/>
        <w:ind w:right="163" w:firstLine="850"/>
      </w:pPr>
      <w:r>
        <w:t>ответствен</w:t>
      </w:r>
      <w:r>
        <w:t xml:space="preserve">но выполнять свою часть работы; оценивать свой вклад в общий </w:t>
      </w:r>
      <w:r>
        <w:rPr>
          <w:spacing w:val="-2"/>
        </w:rPr>
        <w:t>результат;</w:t>
      </w:r>
    </w:p>
    <w:p w:rsidR="007A46EE" w:rsidRDefault="009E1D98">
      <w:pPr>
        <w:pStyle w:val="a3"/>
        <w:spacing w:line="357" w:lineRule="auto"/>
        <w:ind w:right="166" w:firstLine="850"/>
      </w:pPr>
      <w:r>
        <w:t>выполнять совместные проектные, творческие задания с использованием предложенных образцов.</w:t>
      </w:r>
    </w:p>
    <w:p w:rsidR="007A46EE" w:rsidRDefault="009E1D98">
      <w:pPr>
        <w:pStyle w:val="a5"/>
        <w:numPr>
          <w:ilvl w:val="3"/>
          <w:numId w:val="64"/>
        </w:numPr>
        <w:tabs>
          <w:tab w:val="left" w:pos="2330"/>
        </w:tabs>
        <w:spacing w:line="357" w:lineRule="auto"/>
        <w:ind w:right="159" w:firstLine="850"/>
        <w:jc w:val="both"/>
        <w:rPr>
          <w:sz w:val="28"/>
        </w:rPr>
      </w:pPr>
      <w:r>
        <w:rPr>
          <w:sz w:val="28"/>
        </w:rPr>
        <w:t>У обучающегося будут сформированы умения самоорганизации как части универсальных регулятивных</w:t>
      </w:r>
      <w:r>
        <w:rPr>
          <w:sz w:val="28"/>
        </w:rPr>
        <w:t xml:space="preserve"> учебных действий:</w:t>
      </w:r>
    </w:p>
    <w:p w:rsidR="007A46EE" w:rsidRDefault="009E1D98">
      <w:pPr>
        <w:pStyle w:val="a3"/>
        <w:spacing w:line="364" w:lineRule="auto"/>
        <w:ind w:left="1275" w:right="165"/>
      </w:pPr>
      <w:r>
        <w:t>планировать</w:t>
      </w:r>
      <w:r>
        <w:rPr>
          <w:spacing w:val="-1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решению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результата; выстраивать последовательность выбранных действий.</w:t>
      </w:r>
    </w:p>
    <w:p w:rsidR="007A46EE" w:rsidRDefault="009E1D98">
      <w:pPr>
        <w:pStyle w:val="a5"/>
        <w:numPr>
          <w:ilvl w:val="3"/>
          <w:numId w:val="64"/>
        </w:numPr>
        <w:tabs>
          <w:tab w:val="left" w:pos="2330"/>
        </w:tabs>
        <w:spacing w:line="362" w:lineRule="auto"/>
        <w:ind w:right="159" w:firstLine="850"/>
        <w:jc w:val="both"/>
        <w:rPr>
          <w:sz w:val="28"/>
        </w:rPr>
      </w:pPr>
      <w:r>
        <w:rPr>
          <w:sz w:val="28"/>
        </w:rPr>
        <w:t>У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будут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самоконтроля как части универсальных учебных действий:</w:t>
      </w:r>
    </w:p>
    <w:p w:rsidR="007A46EE" w:rsidRDefault="009E1D98">
      <w:pPr>
        <w:pStyle w:val="a3"/>
        <w:spacing w:line="357" w:lineRule="auto"/>
        <w:ind w:left="1275" w:right="1647"/>
      </w:pPr>
      <w:r>
        <w:t>устанавливать причины успеха (неудач) учебной деятельности; корректировать</w:t>
      </w:r>
      <w:r>
        <w:rPr>
          <w:spacing w:val="-16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преодоления</w:t>
      </w:r>
      <w:r>
        <w:rPr>
          <w:spacing w:val="-10"/>
        </w:rPr>
        <w:t xml:space="preserve"> </w:t>
      </w:r>
      <w:r>
        <w:t>ошибок.</w:t>
      </w:r>
    </w:p>
    <w:p w:rsidR="007A46EE" w:rsidRDefault="009E1D98">
      <w:pPr>
        <w:pStyle w:val="a5"/>
        <w:numPr>
          <w:ilvl w:val="3"/>
          <w:numId w:val="64"/>
        </w:numPr>
        <w:tabs>
          <w:tab w:val="left" w:pos="2330"/>
        </w:tabs>
        <w:spacing w:line="360" w:lineRule="auto"/>
        <w:ind w:right="140" w:firstLine="850"/>
        <w:jc w:val="both"/>
        <w:rPr>
          <w:sz w:val="28"/>
        </w:rPr>
      </w:pPr>
      <w:r>
        <w:rPr>
          <w:sz w:val="28"/>
        </w:rPr>
        <w:t>Овладение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16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</w:t>
      </w:r>
      <w:r>
        <w:rPr>
          <w:spacing w:val="40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40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душевного</w:t>
      </w:r>
      <w:r>
        <w:rPr>
          <w:spacing w:val="40"/>
          <w:sz w:val="28"/>
        </w:rPr>
        <w:t xml:space="preserve"> </w:t>
      </w:r>
      <w:r>
        <w:rPr>
          <w:sz w:val="28"/>
        </w:rPr>
        <w:t>равновесия и т.д.).</w:t>
      </w:r>
    </w:p>
    <w:p w:rsidR="007A46EE" w:rsidRDefault="009E1D98">
      <w:pPr>
        <w:pStyle w:val="a5"/>
        <w:numPr>
          <w:ilvl w:val="2"/>
          <w:numId w:val="64"/>
        </w:numPr>
        <w:tabs>
          <w:tab w:val="left" w:pos="2118"/>
        </w:tabs>
        <w:spacing w:line="311" w:lineRule="exact"/>
        <w:ind w:left="2118" w:hanging="843"/>
        <w:rPr>
          <w:sz w:val="28"/>
        </w:rPr>
      </w:pPr>
      <w:r>
        <w:rPr>
          <w:spacing w:val="-2"/>
          <w:sz w:val="28"/>
        </w:rPr>
        <w:t>Предметные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изучения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музыки.</w:t>
      </w:r>
    </w:p>
    <w:p w:rsidR="007A46EE" w:rsidRDefault="009E1D98">
      <w:pPr>
        <w:pStyle w:val="a5"/>
        <w:numPr>
          <w:ilvl w:val="3"/>
          <w:numId w:val="64"/>
        </w:numPr>
        <w:tabs>
          <w:tab w:val="left" w:pos="2330"/>
          <w:tab w:val="left" w:pos="4290"/>
          <w:tab w:val="left" w:pos="6101"/>
          <w:tab w:val="left" w:pos="8348"/>
          <w:tab w:val="left" w:pos="10115"/>
        </w:tabs>
        <w:spacing w:before="158"/>
        <w:ind w:left="2330" w:hanging="1055"/>
        <w:rPr>
          <w:sz w:val="28"/>
        </w:rPr>
      </w:pPr>
      <w:r>
        <w:rPr>
          <w:spacing w:val="-2"/>
          <w:sz w:val="28"/>
        </w:rPr>
        <w:t>Предметные</w:t>
      </w:r>
      <w:r>
        <w:rPr>
          <w:sz w:val="28"/>
        </w:rPr>
        <w:tab/>
      </w:r>
      <w:r>
        <w:rPr>
          <w:spacing w:val="-2"/>
          <w:sz w:val="28"/>
        </w:rPr>
        <w:t>результаты</w:t>
      </w:r>
      <w:r>
        <w:rPr>
          <w:sz w:val="28"/>
        </w:rPr>
        <w:tab/>
      </w:r>
      <w:r>
        <w:rPr>
          <w:spacing w:val="-2"/>
          <w:sz w:val="28"/>
        </w:rPr>
        <w:t>характеризуют</w:t>
      </w:r>
      <w:r>
        <w:rPr>
          <w:sz w:val="28"/>
        </w:rPr>
        <w:tab/>
      </w:r>
      <w:r>
        <w:rPr>
          <w:spacing w:val="-2"/>
          <w:sz w:val="28"/>
        </w:rPr>
        <w:t>начальный</w:t>
      </w:r>
      <w:r>
        <w:rPr>
          <w:sz w:val="28"/>
        </w:rPr>
        <w:tab/>
      </w:r>
      <w:r>
        <w:rPr>
          <w:spacing w:val="-4"/>
          <w:sz w:val="28"/>
        </w:rPr>
        <w:t>этап</w:t>
      </w:r>
    </w:p>
    <w:p w:rsidR="007A46EE" w:rsidRDefault="007A46EE">
      <w:pPr>
        <w:pStyle w:val="a5"/>
        <w:jc w:val="lef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45"/>
      </w:pPr>
      <w:r>
        <w:t>формирования</w:t>
      </w:r>
      <w:r>
        <w:rPr>
          <w:spacing w:val="68"/>
        </w:rPr>
        <w:t xml:space="preserve">  </w:t>
      </w:r>
      <w:r>
        <w:t>у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основ</w:t>
      </w:r>
      <w:r>
        <w:rPr>
          <w:spacing w:val="80"/>
          <w:w w:val="150"/>
        </w:rPr>
        <w:t xml:space="preserve"> </w:t>
      </w:r>
      <w:r>
        <w:t>музыкальной</w:t>
      </w:r>
      <w:r>
        <w:rPr>
          <w:spacing w:val="80"/>
          <w:w w:val="150"/>
        </w:rPr>
        <w:t xml:space="preserve"> </w:t>
      </w:r>
      <w:r>
        <w:t>культуры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проявляются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способности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музыкальной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потребности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регулярном</w:t>
      </w:r>
      <w:r>
        <w:rPr>
          <w:spacing w:val="40"/>
        </w:rPr>
        <w:t xml:space="preserve"> </w:t>
      </w:r>
      <w:r>
        <w:t>общении</w:t>
      </w:r>
      <w:r>
        <w:rPr>
          <w:spacing w:val="8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музыкальным</w:t>
      </w:r>
      <w:r>
        <w:rPr>
          <w:spacing w:val="80"/>
          <w:w w:val="150"/>
        </w:rPr>
        <w:t xml:space="preserve"> </w:t>
      </w:r>
      <w:r>
        <w:t>искусством,</w:t>
      </w:r>
      <w:r>
        <w:rPr>
          <w:spacing w:val="80"/>
          <w:w w:val="150"/>
        </w:rPr>
        <w:t xml:space="preserve"> </w:t>
      </w:r>
      <w:r>
        <w:t>позитивном</w:t>
      </w:r>
      <w:r>
        <w:rPr>
          <w:spacing w:val="80"/>
          <w:w w:val="150"/>
        </w:rPr>
        <w:t xml:space="preserve"> </w:t>
      </w:r>
      <w:r>
        <w:t>ценностном</w:t>
      </w:r>
      <w:r>
        <w:rPr>
          <w:spacing w:val="80"/>
          <w:w w:val="150"/>
        </w:rPr>
        <w:t xml:space="preserve"> </w:t>
      </w:r>
      <w:r>
        <w:t>отношении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музыке</w:t>
      </w:r>
      <w:r>
        <w:rPr>
          <w:spacing w:val="80"/>
        </w:rPr>
        <w:t xml:space="preserve"> </w:t>
      </w:r>
      <w:r>
        <w:t>как важному элементу своей жизни.</w:t>
      </w:r>
    </w:p>
    <w:p w:rsidR="007A46EE" w:rsidRDefault="009E1D98">
      <w:pPr>
        <w:pStyle w:val="a3"/>
        <w:spacing w:line="362" w:lineRule="auto"/>
        <w:ind w:left="1275" w:right="150"/>
      </w:pPr>
      <w:r>
        <w:t>Обучающиеся, освоившие основную образовательную программу</w:t>
      </w:r>
      <w:r>
        <w:rPr>
          <w:spacing w:val="-1"/>
        </w:rPr>
        <w:t xml:space="preserve"> </w:t>
      </w:r>
      <w:r>
        <w:t>по музыке: с</w:t>
      </w:r>
      <w:r>
        <w:rPr>
          <w:spacing w:val="40"/>
        </w:rPr>
        <w:t xml:space="preserve"> </w:t>
      </w:r>
      <w:r>
        <w:t>интересом</w:t>
      </w:r>
      <w:r>
        <w:rPr>
          <w:spacing w:val="40"/>
        </w:rPr>
        <w:t xml:space="preserve"> </w:t>
      </w:r>
      <w:r>
        <w:t>занимаются</w:t>
      </w:r>
      <w:r>
        <w:rPr>
          <w:spacing w:val="40"/>
        </w:rPr>
        <w:t xml:space="preserve"> </w:t>
      </w:r>
      <w:r>
        <w:t>музыкой,</w:t>
      </w:r>
      <w:r>
        <w:rPr>
          <w:spacing w:val="40"/>
        </w:rPr>
        <w:t xml:space="preserve"> </w:t>
      </w:r>
      <w:r>
        <w:t>любят</w:t>
      </w:r>
      <w:r>
        <w:rPr>
          <w:spacing w:val="40"/>
        </w:rPr>
        <w:t xml:space="preserve"> </w:t>
      </w:r>
      <w:r>
        <w:t>петь,</w:t>
      </w:r>
      <w:r>
        <w:rPr>
          <w:spacing w:val="40"/>
        </w:rPr>
        <w:t xml:space="preserve"> </w:t>
      </w:r>
      <w:r>
        <w:t>умеют</w:t>
      </w:r>
      <w:r>
        <w:rPr>
          <w:spacing w:val="40"/>
        </w:rPr>
        <w:t xml:space="preserve"> </w:t>
      </w:r>
      <w:r>
        <w:t>слушать</w:t>
      </w:r>
      <w:r>
        <w:rPr>
          <w:spacing w:val="40"/>
        </w:rPr>
        <w:t xml:space="preserve"> </w:t>
      </w:r>
      <w:r>
        <w:t>серьёзную</w:t>
      </w:r>
    </w:p>
    <w:p w:rsidR="007A46EE" w:rsidRDefault="009E1D98">
      <w:pPr>
        <w:pStyle w:val="a3"/>
        <w:spacing w:line="364" w:lineRule="auto"/>
        <w:ind w:right="146"/>
      </w:pPr>
      <w:r>
        <w:t>музыку,</w:t>
      </w:r>
      <w:r>
        <w:rPr>
          <w:spacing w:val="40"/>
        </w:rPr>
        <w:t xml:space="preserve"> </w:t>
      </w:r>
      <w:r>
        <w:t>знают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поведения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театре,</w:t>
      </w:r>
      <w:r>
        <w:rPr>
          <w:spacing w:val="40"/>
        </w:rPr>
        <w:t xml:space="preserve"> </w:t>
      </w:r>
      <w:r>
        <w:t>к</w:t>
      </w:r>
      <w:r>
        <w:t>онцертном</w:t>
      </w:r>
      <w:r>
        <w:rPr>
          <w:spacing w:val="40"/>
        </w:rPr>
        <w:t xml:space="preserve"> </w:t>
      </w:r>
      <w:r>
        <w:t>зале;</w:t>
      </w:r>
      <w:r>
        <w:rPr>
          <w:spacing w:val="40"/>
        </w:rPr>
        <w:t xml:space="preserve"> </w:t>
      </w:r>
      <w:r>
        <w:t>проявляют</w:t>
      </w:r>
      <w:r>
        <w:rPr>
          <w:spacing w:val="40"/>
        </w:rPr>
        <w:t xml:space="preserve"> </w:t>
      </w:r>
      <w:r>
        <w:t>интерес к игре на доступных музыкальных инструментах;</w:t>
      </w:r>
    </w:p>
    <w:p w:rsidR="007A46EE" w:rsidRDefault="009E1D98">
      <w:pPr>
        <w:pStyle w:val="a3"/>
        <w:spacing w:line="318" w:lineRule="exact"/>
        <w:ind w:left="1275"/>
      </w:pPr>
      <w:r>
        <w:rPr>
          <w:spacing w:val="-2"/>
        </w:rPr>
        <w:t>сознательно</w:t>
      </w:r>
      <w:r>
        <w:rPr>
          <w:spacing w:val="-1"/>
        </w:rPr>
        <w:t xml:space="preserve"> </w:t>
      </w:r>
      <w:r>
        <w:rPr>
          <w:spacing w:val="-2"/>
        </w:rPr>
        <w:t>стремятся</w:t>
      </w:r>
      <w:r>
        <w:rPr>
          <w:spacing w:val="6"/>
        </w:rPr>
        <w:t xml:space="preserve"> </w:t>
      </w:r>
      <w:r>
        <w:rPr>
          <w:spacing w:val="-2"/>
        </w:rPr>
        <w:t>к</w:t>
      </w:r>
      <w:r>
        <w:rPr>
          <w:spacing w:val="-4"/>
        </w:rPr>
        <w:t xml:space="preserve"> </w:t>
      </w:r>
      <w:r>
        <w:rPr>
          <w:spacing w:val="-2"/>
        </w:rPr>
        <w:t>развитию</w:t>
      </w:r>
      <w:r>
        <w:rPr>
          <w:spacing w:val="-4"/>
        </w:rPr>
        <w:t xml:space="preserve"> </w:t>
      </w:r>
      <w:r>
        <w:rPr>
          <w:spacing w:val="-2"/>
        </w:rPr>
        <w:t>своих музыкальных</w:t>
      </w:r>
      <w:r>
        <w:rPr>
          <w:spacing w:val="-12"/>
        </w:rPr>
        <w:t xml:space="preserve"> </w:t>
      </w:r>
      <w:r>
        <w:rPr>
          <w:spacing w:val="-2"/>
        </w:rPr>
        <w:t>способностей;</w:t>
      </w:r>
    </w:p>
    <w:p w:rsidR="007A46EE" w:rsidRDefault="009E1D98">
      <w:pPr>
        <w:pStyle w:val="a3"/>
        <w:spacing w:before="140" w:line="362" w:lineRule="auto"/>
        <w:ind w:right="150" w:firstLine="850"/>
      </w:pPr>
      <w:r>
        <w:t>осознают разнообразие форм и направлений музыкального искусства, могут назвать</w:t>
      </w:r>
      <w:r>
        <w:rPr>
          <w:spacing w:val="40"/>
        </w:rPr>
        <w:t xml:space="preserve">  </w:t>
      </w:r>
      <w:r>
        <w:t>музыкальные</w:t>
      </w:r>
      <w:r>
        <w:rPr>
          <w:spacing w:val="40"/>
        </w:rPr>
        <w:t xml:space="preserve">  </w:t>
      </w:r>
      <w:r>
        <w:t>произведения,</w:t>
      </w:r>
      <w:r>
        <w:rPr>
          <w:spacing w:val="40"/>
        </w:rPr>
        <w:t xml:space="preserve">  </w:t>
      </w:r>
      <w:r>
        <w:t>композиторов,</w:t>
      </w:r>
      <w:r>
        <w:rPr>
          <w:spacing w:val="40"/>
        </w:rPr>
        <w:t xml:space="preserve">  </w:t>
      </w:r>
      <w:r>
        <w:t>исполнителей,</w:t>
      </w:r>
      <w:r>
        <w:rPr>
          <w:spacing w:val="40"/>
        </w:rPr>
        <w:t xml:space="preserve">  </w:t>
      </w:r>
      <w:r>
        <w:t>которые</w:t>
      </w:r>
      <w:r>
        <w:rPr>
          <w:spacing w:val="80"/>
        </w:rPr>
        <w:t xml:space="preserve"> </w:t>
      </w:r>
      <w:r>
        <w:t>им нравятся, аргументировать свой выбор;</w:t>
      </w:r>
    </w:p>
    <w:p w:rsidR="007A46EE" w:rsidRDefault="009E1D98">
      <w:pPr>
        <w:pStyle w:val="a3"/>
        <w:spacing w:line="313" w:lineRule="exact"/>
        <w:ind w:left="1275"/>
      </w:pPr>
      <w:r>
        <w:t>имеют</w:t>
      </w:r>
      <w:r>
        <w:rPr>
          <w:spacing w:val="-18"/>
        </w:rPr>
        <w:t xml:space="preserve"> </w:t>
      </w:r>
      <w:r>
        <w:t>опыт</w:t>
      </w:r>
      <w:r>
        <w:rPr>
          <w:spacing w:val="-17"/>
        </w:rPr>
        <w:t xml:space="preserve"> </w:t>
      </w:r>
      <w:r>
        <w:t>восприятия,</w:t>
      </w:r>
      <w:r>
        <w:rPr>
          <w:spacing w:val="-14"/>
        </w:rPr>
        <w:t xml:space="preserve"> </w:t>
      </w:r>
      <w:r>
        <w:t>творческой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исполнительской</w:t>
      </w:r>
      <w:r>
        <w:rPr>
          <w:spacing w:val="-16"/>
        </w:rPr>
        <w:t xml:space="preserve"> </w:t>
      </w:r>
      <w:r>
        <w:rPr>
          <w:spacing w:val="-2"/>
        </w:rPr>
        <w:t>деятельности;</w:t>
      </w:r>
    </w:p>
    <w:p w:rsidR="007A46EE" w:rsidRDefault="009E1D98">
      <w:pPr>
        <w:pStyle w:val="a3"/>
        <w:spacing w:before="168" w:line="355" w:lineRule="auto"/>
        <w:ind w:right="164" w:firstLine="850"/>
      </w:pPr>
      <w:r>
        <w:t>с уважением относятся к достижениям отечественной музыкальной</w:t>
      </w:r>
      <w:r>
        <w:rPr>
          <w:spacing w:val="40"/>
        </w:rPr>
        <w:t xml:space="preserve"> </w:t>
      </w:r>
      <w:r>
        <w:rPr>
          <w:spacing w:val="-2"/>
        </w:rPr>
        <w:t>культуры;</w:t>
      </w:r>
    </w:p>
    <w:p w:rsidR="007A46EE" w:rsidRDefault="009E1D98">
      <w:pPr>
        <w:pStyle w:val="a3"/>
        <w:spacing w:before="7"/>
        <w:ind w:left="1275"/>
      </w:pPr>
      <w:r>
        <w:rPr>
          <w:spacing w:val="-2"/>
        </w:rPr>
        <w:t>стремятся к</w:t>
      </w:r>
      <w:r>
        <w:rPr>
          <w:spacing w:val="-5"/>
        </w:rPr>
        <w:t xml:space="preserve"> </w:t>
      </w:r>
      <w:r>
        <w:rPr>
          <w:spacing w:val="-2"/>
        </w:rPr>
        <w:t>расширению</w:t>
      </w:r>
      <w:r>
        <w:rPr>
          <w:spacing w:val="-10"/>
        </w:rPr>
        <w:t xml:space="preserve"> </w:t>
      </w:r>
      <w:r>
        <w:rPr>
          <w:spacing w:val="-2"/>
        </w:rPr>
        <w:t>своего</w:t>
      </w:r>
      <w:r>
        <w:rPr>
          <w:spacing w:val="-3"/>
        </w:rPr>
        <w:t xml:space="preserve"> </w:t>
      </w:r>
      <w:r>
        <w:rPr>
          <w:spacing w:val="-2"/>
        </w:rPr>
        <w:t>музыкального</w:t>
      </w:r>
      <w:r>
        <w:rPr>
          <w:spacing w:val="-3"/>
        </w:rPr>
        <w:t xml:space="preserve"> </w:t>
      </w:r>
      <w:r>
        <w:rPr>
          <w:spacing w:val="-2"/>
        </w:rPr>
        <w:t>кругозора.</w:t>
      </w:r>
    </w:p>
    <w:p w:rsidR="007A46EE" w:rsidRDefault="009E1D98">
      <w:pPr>
        <w:pStyle w:val="a5"/>
        <w:numPr>
          <w:ilvl w:val="3"/>
          <w:numId w:val="64"/>
        </w:numPr>
        <w:tabs>
          <w:tab w:val="left" w:pos="2330"/>
        </w:tabs>
        <w:spacing w:before="159" w:line="364" w:lineRule="auto"/>
        <w:ind w:right="144" w:firstLine="850"/>
        <w:jc w:val="both"/>
        <w:rPr>
          <w:sz w:val="28"/>
        </w:rPr>
      </w:pPr>
      <w:r>
        <w:rPr>
          <w:sz w:val="28"/>
        </w:rPr>
        <w:t>К концу изучения модуля № 1 «Народная музыка России» обучающийся научится:</w:t>
      </w:r>
    </w:p>
    <w:p w:rsidR="007A46EE" w:rsidRDefault="009E1D98">
      <w:pPr>
        <w:pStyle w:val="a3"/>
        <w:spacing w:line="360" w:lineRule="auto"/>
        <w:ind w:right="146" w:firstLine="850"/>
      </w:pPr>
      <w: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7A46EE" w:rsidRDefault="009E1D98">
      <w:pPr>
        <w:pStyle w:val="a3"/>
        <w:spacing w:line="355" w:lineRule="auto"/>
        <w:ind w:right="165" w:firstLine="850"/>
      </w:pPr>
      <w:r>
        <w:t>опред</w:t>
      </w:r>
      <w:r>
        <w:t xml:space="preserve">елять на слух и называть знакомые народные музыкальные </w:t>
      </w:r>
      <w:r>
        <w:rPr>
          <w:spacing w:val="-2"/>
        </w:rPr>
        <w:t>инструменты;</w:t>
      </w:r>
    </w:p>
    <w:p w:rsidR="007A46EE" w:rsidRDefault="009E1D98">
      <w:pPr>
        <w:pStyle w:val="a3"/>
        <w:spacing w:before="4" w:line="357" w:lineRule="auto"/>
        <w:ind w:right="141" w:firstLine="850"/>
      </w:pPr>
      <w:r>
        <w:t>группировать народные музыкальные инструменты по принципу звукоизвлечения: духовые, ударные, струнные;</w:t>
      </w:r>
    </w:p>
    <w:p w:rsidR="007A46EE" w:rsidRDefault="009E1D98">
      <w:pPr>
        <w:pStyle w:val="a3"/>
        <w:spacing w:before="5" w:line="362" w:lineRule="auto"/>
        <w:ind w:right="150" w:firstLine="850"/>
      </w:pPr>
      <w:r>
        <w:t>определять</w:t>
      </w:r>
      <w:r>
        <w:rPr>
          <w:spacing w:val="40"/>
        </w:rPr>
        <w:t xml:space="preserve"> </w:t>
      </w:r>
      <w:r>
        <w:t>принадлежность</w:t>
      </w:r>
      <w:r>
        <w:rPr>
          <w:spacing w:val="40"/>
        </w:rPr>
        <w:t xml:space="preserve"> </w:t>
      </w:r>
      <w:r>
        <w:t>музыкальных</w:t>
      </w:r>
      <w:r>
        <w:rPr>
          <w:spacing w:val="40"/>
        </w:rPr>
        <w:t xml:space="preserve"> </w:t>
      </w:r>
      <w:r>
        <w:t>произведений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фрагментов</w:t>
      </w:r>
      <w:r>
        <w:rPr>
          <w:spacing w:val="80"/>
        </w:rPr>
        <w:t xml:space="preserve"> </w:t>
      </w:r>
      <w:r>
        <w:t xml:space="preserve">к композиторскому </w:t>
      </w:r>
      <w:r>
        <w:t>или народному творчеству;</w:t>
      </w:r>
    </w:p>
    <w:p w:rsidR="007A46EE" w:rsidRDefault="009E1D98">
      <w:pPr>
        <w:pStyle w:val="a3"/>
        <w:spacing w:line="362" w:lineRule="auto"/>
        <w:ind w:right="148" w:firstLine="850"/>
      </w:pPr>
      <w:r>
        <w:t>различать</w:t>
      </w:r>
      <w:r>
        <w:rPr>
          <w:spacing w:val="80"/>
        </w:rPr>
        <w:t xml:space="preserve"> </w:t>
      </w:r>
      <w:r>
        <w:t>манеру</w:t>
      </w:r>
      <w:r>
        <w:rPr>
          <w:spacing w:val="80"/>
        </w:rPr>
        <w:t xml:space="preserve"> </w:t>
      </w:r>
      <w:r>
        <w:t>пения,</w:t>
      </w:r>
      <w:r>
        <w:rPr>
          <w:spacing w:val="80"/>
        </w:rPr>
        <w:t xml:space="preserve"> </w:t>
      </w:r>
      <w:r>
        <w:t>инструментального</w:t>
      </w:r>
      <w:r>
        <w:rPr>
          <w:spacing w:val="80"/>
        </w:rPr>
        <w:t xml:space="preserve"> </w:t>
      </w:r>
      <w:r>
        <w:t>исполнения,</w:t>
      </w:r>
      <w:r>
        <w:rPr>
          <w:spacing w:val="80"/>
        </w:rPr>
        <w:t xml:space="preserve"> </w:t>
      </w:r>
      <w:r>
        <w:t>типы</w:t>
      </w:r>
      <w:r>
        <w:rPr>
          <w:spacing w:val="80"/>
        </w:rPr>
        <w:t xml:space="preserve"> </w:t>
      </w:r>
      <w:r>
        <w:t>солистов и коллективов – народных и академических;</w:t>
      </w:r>
    </w:p>
    <w:p w:rsidR="007A46EE" w:rsidRDefault="009E1D98">
      <w:pPr>
        <w:pStyle w:val="a3"/>
        <w:spacing w:line="319" w:lineRule="exact"/>
        <w:ind w:left="1275"/>
      </w:pPr>
      <w:r>
        <w:t>создавать</w:t>
      </w:r>
      <w:r>
        <w:rPr>
          <w:spacing w:val="67"/>
          <w:w w:val="150"/>
        </w:rPr>
        <w:t xml:space="preserve">  </w:t>
      </w:r>
      <w:r>
        <w:t>ритмический</w:t>
      </w:r>
      <w:r>
        <w:rPr>
          <w:spacing w:val="70"/>
          <w:w w:val="150"/>
        </w:rPr>
        <w:t xml:space="preserve">  </w:t>
      </w:r>
      <w:r>
        <w:t>аккомпанемент</w:t>
      </w:r>
      <w:r>
        <w:rPr>
          <w:spacing w:val="68"/>
          <w:w w:val="150"/>
        </w:rPr>
        <w:t xml:space="preserve">  </w:t>
      </w:r>
      <w:r>
        <w:t>на</w:t>
      </w:r>
      <w:r>
        <w:rPr>
          <w:spacing w:val="73"/>
          <w:w w:val="150"/>
        </w:rPr>
        <w:t xml:space="preserve">  </w:t>
      </w:r>
      <w:r>
        <w:t>ударных</w:t>
      </w:r>
      <w:r>
        <w:rPr>
          <w:spacing w:val="66"/>
          <w:w w:val="150"/>
        </w:rPr>
        <w:t xml:space="preserve">  </w:t>
      </w:r>
      <w:r>
        <w:rPr>
          <w:spacing w:val="-2"/>
        </w:rPr>
        <w:t>инструментах</w:t>
      </w:r>
    </w:p>
    <w:p w:rsidR="007A46EE" w:rsidRDefault="007A46EE">
      <w:pPr>
        <w:pStyle w:val="a3"/>
        <w:spacing w:line="319" w:lineRule="exac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t>при</w:t>
      </w:r>
      <w:r>
        <w:rPr>
          <w:spacing w:val="-18"/>
        </w:rPr>
        <w:t xml:space="preserve"> </w:t>
      </w:r>
      <w:r>
        <w:t>исполнении</w:t>
      </w:r>
      <w:r>
        <w:rPr>
          <w:spacing w:val="-17"/>
        </w:rPr>
        <w:t xml:space="preserve"> </w:t>
      </w:r>
      <w:r>
        <w:t>народной</w:t>
      </w:r>
      <w:r>
        <w:rPr>
          <w:spacing w:val="-17"/>
        </w:rPr>
        <w:t xml:space="preserve"> </w:t>
      </w:r>
      <w:r>
        <w:rPr>
          <w:spacing w:val="-2"/>
        </w:rPr>
        <w:t>песни;</w:t>
      </w:r>
    </w:p>
    <w:p w:rsidR="007A46EE" w:rsidRDefault="009E1D98">
      <w:pPr>
        <w:pStyle w:val="a3"/>
        <w:spacing w:before="158" w:line="362" w:lineRule="auto"/>
        <w:ind w:right="147" w:firstLine="850"/>
      </w:pPr>
      <w:r>
        <w:t>исполнять</w:t>
      </w:r>
      <w:r>
        <w:rPr>
          <w:spacing w:val="80"/>
        </w:rPr>
        <w:t xml:space="preserve"> </w:t>
      </w:r>
      <w:r>
        <w:t>народные</w:t>
      </w:r>
      <w:r>
        <w:rPr>
          <w:spacing w:val="80"/>
        </w:rPr>
        <w:t xml:space="preserve"> </w:t>
      </w:r>
      <w:r>
        <w:t>произведения</w:t>
      </w:r>
      <w:r>
        <w:rPr>
          <w:spacing w:val="80"/>
        </w:rPr>
        <w:t xml:space="preserve"> </w:t>
      </w:r>
      <w:r>
        <w:t>различных</w:t>
      </w:r>
      <w:r>
        <w:rPr>
          <w:spacing w:val="80"/>
        </w:rPr>
        <w:t xml:space="preserve"> </w:t>
      </w:r>
      <w:r>
        <w:t>жанров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сопровождением и без сопровождения;</w:t>
      </w:r>
    </w:p>
    <w:p w:rsidR="007A46EE" w:rsidRDefault="009E1D98">
      <w:pPr>
        <w:pStyle w:val="a3"/>
        <w:spacing w:line="362" w:lineRule="auto"/>
        <w:ind w:right="155" w:firstLine="850"/>
      </w:pPr>
      <w: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7A46EE" w:rsidRDefault="009E1D98">
      <w:pPr>
        <w:pStyle w:val="a5"/>
        <w:numPr>
          <w:ilvl w:val="3"/>
          <w:numId w:val="64"/>
        </w:numPr>
        <w:tabs>
          <w:tab w:val="left" w:pos="2330"/>
        </w:tabs>
        <w:spacing w:line="357" w:lineRule="auto"/>
        <w:ind w:right="157" w:firstLine="850"/>
        <w:jc w:val="both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модуля №</w:t>
      </w:r>
      <w:r>
        <w:rPr>
          <w:spacing w:val="-8"/>
          <w:sz w:val="28"/>
        </w:rPr>
        <w:t xml:space="preserve"> </w:t>
      </w:r>
      <w:r>
        <w:rPr>
          <w:sz w:val="28"/>
        </w:rPr>
        <w:t>2</w:t>
      </w:r>
      <w:r>
        <w:rPr>
          <w:spacing w:val="-2"/>
          <w:sz w:val="28"/>
        </w:rPr>
        <w:t xml:space="preserve"> </w:t>
      </w:r>
      <w:r>
        <w:rPr>
          <w:sz w:val="28"/>
        </w:rPr>
        <w:t>«Классичес</w:t>
      </w:r>
      <w:r>
        <w:rPr>
          <w:sz w:val="28"/>
        </w:rPr>
        <w:t>кая музыка»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обучающийся </w:t>
      </w:r>
      <w:r>
        <w:rPr>
          <w:spacing w:val="-2"/>
          <w:sz w:val="28"/>
        </w:rPr>
        <w:t>научится:</w:t>
      </w:r>
    </w:p>
    <w:p w:rsidR="007A46EE" w:rsidRDefault="009E1D98">
      <w:pPr>
        <w:pStyle w:val="a3"/>
        <w:spacing w:line="362" w:lineRule="auto"/>
        <w:ind w:right="155" w:firstLine="850"/>
      </w:pPr>
      <w:r>
        <w:t>различать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слух</w:t>
      </w:r>
      <w:r>
        <w:rPr>
          <w:spacing w:val="80"/>
        </w:rPr>
        <w:t xml:space="preserve"> </w:t>
      </w:r>
      <w:r>
        <w:t>произведения</w:t>
      </w:r>
      <w:r>
        <w:rPr>
          <w:spacing w:val="80"/>
        </w:rPr>
        <w:t xml:space="preserve"> </w:t>
      </w:r>
      <w:r>
        <w:t>классической</w:t>
      </w:r>
      <w:r>
        <w:rPr>
          <w:spacing w:val="80"/>
        </w:rPr>
        <w:t xml:space="preserve"> </w:t>
      </w:r>
      <w:r>
        <w:t>музыки,</w:t>
      </w:r>
      <w:r>
        <w:rPr>
          <w:spacing w:val="80"/>
        </w:rPr>
        <w:t xml:space="preserve"> </w:t>
      </w:r>
      <w:r>
        <w:t>называть</w:t>
      </w:r>
      <w:r>
        <w:rPr>
          <w:spacing w:val="80"/>
        </w:rPr>
        <w:t xml:space="preserve"> </w:t>
      </w:r>
      <w:r>
        <w:t>автора</w:t>
      </w:r>
      <w:r>
        <w:rPr>
          <w:spacing w:val="40"/>
        </w:rPr>
        <w:t xml:space="preserve"> </w:t>
      </w:r>
      <w:r>
        <w:t>и произведение, исполнительский состав;</w:t>
      </w:r>
    </w:p>
    <w:p w:rsidR="007A46EE" w:rsidRDefault="009E1D98">
      <w:pPr>
        <w:pStyle w:val="a3"/>
        <w:spacing w:line="362" w:lineRule="auto"/>
        <w:ind w:right="146" w:firstLine="850"/>
      </w:pPr>
      <w:r>
        <w:t>различать и характеризовать простейшие жанры музыки (песня, танец,</w:t>
      </w:r>
      <w:r>
        <w:rPr>
          <w:spacing w:val="40"/>
        </w:rPr>
        <w:t xml:space="preserve"> </w:t>
      </w:r>
      <w:r>
        <w:t>марш),</w:t>
      </w:r>
      <w:r>
        <w:rPr>
          <w:spacing w:val="40"/>
        </w:rPr>
        <w:t xml:space="preserve"> </w:t>
      </w:r>
      <w:r>
        <w:t>выделять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называть</w:t>
      </w:r>
      <w:r>
        <w:rPr>
          <w:spacing w:val="40"/>
        </w:rPr>
        <w:t xml:space="preserve"> </w:t>
      </w:r>
      <w:r>
        <w:t>типичные</w:t>
      </w:r>
      <w:r>
        <w:rPr>
          <w:spacing w:val="40"/>
        </w:rPr>
        <w:t xml:space="preserve"> </w:t>
      </w:r>
      <w:r>
        <w:t>жанровые</w:t>
      </w:r>
      <w:r>
        <w:rPr>
          <w:spacing w:val="40"/>
        </w:rPr>
        <w:t xml:space="preserve"> </w:t>
      </w:r>
      <w:r>
        <w:t>пр</w:t>
      </w:r>
      <w:r>
        <w:t>изнаки</w:t>
      </w:r>
      <w:r>
        <w:rPr>
          <w:spacing w:val="40"/>
        </w:rPr>
        <w:t xml:space="preserve"> </w:t>
      </w:r>
      <w:r>
        <w:t>песни,</w:t>
      </w:r>
      <w:r>
        <w:rPr>
          <w:spacing w:val="40"/>
        </w:rPr>
        <w:t xml:space="preserve"> </w:t>
      </w:r>
      <w:r>
        <w:t>танца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марша в сочинениях композиторов-классиков;</w:t>
      </w:r>
    </w:p>
    <w:p w:rsidR="007A46EE" w:rsidRDefault="009E1D98">
      <w:pPr>
        <w:pStyle w:val="a3"/>
        <w:spacing w:line="362" w:lineRule="auto"/>
        <w:ind w:right="161" w:firstLine="850"/>
      </w:pPr>
      <w:r>
        <w:t>различать</w:t>
      </w:r>
      <w:r>
        <w:rPr>
          <w:spacing w:val="80"/>
          <w:w w:val="150"/>
        </w:rPr>
        <w:t xml:space="preserve"> </w:t>
      </w:r>
      <w:r>
        <w:t>концертные</w:t>
      </w:r>
      <w:r>
        <w:rPr>
          <w:spacing w:val="80"/>
          <w:w w:val="150"/>
        </w:rPr>
        <w:t xml:space="preserve"> </w:t>
      </w:r>
      <w:r>
        <w:t>жанры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особенностям</w:t>
      </w:r>
      <w:r>
        <w:rPr>
          <w:spacing w:val="80"/>
          <w:w w:val="150"/>
        </w:rPr>
        <w:t xml:space="preserve"> </w:t>
      </w:r>
      <w:r>
        <w:t>исполнения</w:t>
      </w:r>
      <w:r>
        <w:rPr>
          <w:spacing w:val="80"/>
          <w:w w:val="150"/>
        </w:rPr>
        <w:t xml:space="preserve"> </w:t>
      </w:r>
      <w:r>
        <w:t>(камерные</w:t>
      </w:r>
      <w:r>
        <w:rPr>
          <w:spacing w:val="40"/>
        </w:rPr>
        <w:t xml:space="preserve"> </w:t>
      </w:r>
      <w:r>
        <w:t>и симфонические, вокальные и инструментальные), приводить примеры;</w:t>
      </w:r>
    </w:p>
    <w:p w:rsidR="007A46EE" w:rsidRDefault="009E1D98">
      <w:pPr>
        <w:pStyle w:val="a3"/>
        <w:spacing w:line="364" w:lineRule="auto"/>
        <w:ind w:right="166" w:firstLine="850"/>
      </w:pPr>
      <w:r>
        <w:t xml:space="preserve">исполнять (в том числе фрагментарно, отдельными темами) сочинения </w:t>
      </w:r>
      <w:r>
        <w:rPr>
          <w:spacing w:val="-2"/>
        </w:rPr>
        <w:t>композиторов-классиков;</w:t>
      </w:r>
    </w:p>
    <w:p w:rsidR="007A46EE" w:rsidRDefault="009E1D98">
      <w:pPr>
        <w:pStyle w:val="a3"/>
        <w:spacing w:line="362" w:lineRule="auto"/>
        <w:ind w:right="159" w:firstLine="850"/>
      </w:pPr>
      <w:r>
        <w:t>воспринимать музыку в соответствии с её настроением, характером, осознавать эмоции и чувства, вызванные музыкальным звучанием, кратко описать свои впечатления от музы</w:t>
      </w:r>
      <w:r>
        <w:t>кального восприятия;</w:t>
      </w:r>
    </w:p>
    <w:p w:rsidR="007A46EE" w:rsidRDefault="009E1D98">
      <w:pPr>
        <w:pStyle w:val="a3"/>
        <w:spacing w:line="364" w:lineRule="auto"/>
        <w:ind w:right="166" w:firstLine="850"/>
      </w:pPr>
      <w:r>
        <w:t>характеризовать выразительные средства, использованные композитором</w:t>
      </w:r>
      <w:r>
        <w:rPr>
          <w:spacing w:val="80"/>
        </w:rPr>
        <w:t xml:space="preserve"> </w:t>
      </w:r>
      <w:r>
        <w:t>для создания музыкального образа;</w:t>
      </w:r>
    </w:p>
    <w:p w:rsidR="007A46EE" w:rsidRDefault="009E1D98">
      <w:pPr>
        <w:pStyle w:val="a3"/>
        <w:spacing w:line="360" w:lineRule="auto"/>
        <w:ind w:right="157" w:firstLine="850"/>
      </w:pPr>
      <w:r>
        <w:t xml:space="preserve">соотносить музыкальные произведения с произведениями живописи, литературы на основе сходства настроения, характера, комплекса выразительных </w:t>
      </w:r>
      <w:r>
        <w:rPr>
          <w:spacing w:val="-2"/>
        </w:rPr>
        <w:t>средств.</w:t>
      </w:r>
    </w:p>
    <w:p w:rsidR="007A46EE" w:rsidRDefault="009E1D98">
      <w:pPr>
        <w:pStyle w:val="a5"/>
        <w:numPr>
          <w:ilvl w:val="3"/>
          <w:numId w:val="64"/>
        </w:numPr>
        <w:tabs>
          <w:tab w:val="left" w:pos="2330"/>
        </w:tabs>
        <w:spacing w:line="362" w:lineRule="auto"/>
        <w:ind w:right="145" w:firstLine="850"/>
        <w:jc w:val="both"/>
        <w:rPr>
          <w:sz w:val="28"/>
        </w:rPr>
      </w:pPr>
      <w:r>
        <w:rPr>
          <w:sz w:val="28"/>
        </w:rPr>
        <w:t>К концу изучения модуля № 3 «Музыка в жизни человека» обучающийся научится:</w:t>
      </w:r>
    </w:p>
    <w:p w:rsidR="007A46EE" w:rsidRDefault="009E1D98">
      <w:pPr>
        <w:pStyle w:val="a3"/>
        <w:spacing w:line="360" w:lineRule="auto"/>
        <w:ind w:right="147" w:firstLine="850"/>
      </w:pPr>
      <w:r>
        <w:t>исполнять Гимн Российской Федер</w:t>
      </w:r>
      <w:r>
        <w:t>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</w:t>
      </w:r>
    </w:p>
    <w:p w:rsidR="007A46EE" w:rsidRDefault="007A46EE">
      <w:pPr>
        <w:pStyle w:val="a3"/>
        <w:spacing w:line="360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50" w:firstLine="850"/>
      </w:pPr>
      <w:r>
        <w:t>воспринимать музыкальн</w:t>
      </w:r>
      <w:r>
        <w:t>ое искусство как отражение многообразия жизни, различать</w:t>
      </w:r>
      <w:r>
        <w:rPr>
          <w:spacing w:val="80"/>
        </w:rPr>
        <w:t xml:space="preserve"> </w:t>
      </w:r>
      <w:r>
        <w:t>обобщённые</w:t>
      </w:r>
      <w:r>
        <w:rPr>
          <w:spacing w:val="80"/>
        </w:rPr>
        <w:t xml:space="preserve"> </w:t>
      </w:r>
      <w:r>
        <w:t>жанровые</w:t>
      </w:r>
      <w:r>
        <w:rPr>
          <w:spacing w:val="80"/>
        </w:rPr>
        <w:t xml:space="preserve"> </w:t>
      </w:r>
      <w:r>
        <w:t>сферы:</w:t>
      </w:r>
      <w:r>
        <w:rPr>
          <w:spacing w:val="80"/>
        </w:rPr>
        <w:t xml:space="preserve"> </w:t>
      </w:r>
      <w:r>
        <w:t>напевность</w:t>
      </w:r>
      <w:r>
        <w:rPr>
          <w:spacing w:val="80"/>
        </w:rPr>
        <w:t xml:space="preserve"> </w:t>
      </w:r>
      <w:r>
        <w:t>(лирика),</w:t>
      </w:r>
      <w:r>
        <w:rPr>
          <w:spacing w:val="80"/>
          <w:w w:val="150"/>
        </w:rPr>
        <w:t xml:space="preserve"> </w:t>
      </w:r>
      <w:r>
        <w:t>танцевальность</w:t>
      </w:r>
      <w:r>
        <w:rPr>
          <w:spacing w:val="80"/>
        </w:rPr>
        <w:t xml:space="preserve"> </w:t>
      </w:r>
      <w:r>
        <w:t>и маршевость (связь с движением), декламационность, эпос (связь со словом);</w:t>
      </w:r>
    </w:p>
    <w:p w:rsidR="007A46EE" w:rsidRDefault="009E1D98">
      <w:pPr>
        <w:pStyle w:val="a3"/>
        <w:spacing w:before="1" w:line="362" w:lineRule="auto"/>
        <w:ind w:right="143" w:firstLine="850"/>
      </w:pPr>
      <w:r>
        <w:t>осознавать собственные чувства и мысли, эстетические пережив</w:t>
      </w:r>
      <w:r>
        <w:t>ания, находить</w:t>
      </w:r>
      <w:r>
        <w:rPr>
          <w:spacing w:val="40"/>
        </w:rPr>
        <w:t xml:space="preserve"> </w:t>
      </w:r>
      <w:r>
        <w:t>прекрасное</w:t>
      </w:r>
      <w:r>
        <w:rPr>
          <w:spacing w:val="7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окружающем</w:t>
      </w:r>
      <w:r>
        <w:rPr>
          <w:spacing w:val="75"/>
        </w:rPr>
        <w:t xml:space="preserve"> </w:t>
      </w:r>
      <w:r>
        <w:t>мире</w:t>
      </w:r>
      <w:r>
        <w:rPr>
          <w:spacing w:val="74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человеке,</w:t>
      </w:r>
      <w:r>
        <w:rPr>
          <w:spacing w:val="77"/>
        </w:rPr>
        <w:t xml:space="preserve"> </w:t>
      </w:r>
      <w:r>
        <w:t>стремиться</w:t>
      </w:r>
      <w:r>
        <w:rPr>
          <w:spacing w:val="76"/>
        </w:rPr>
        <w:t xml:space="preserve"> </w:t>
      </w:r>
      <w:r>
        <w:t>к</w:t>
      </w:r>
      <w:r>
        <w:rPr>
          <w:spacing w:val="72"/>
        </w:rPr>
        <w:t xml:space="preserve"> </w:t>
      </w:r>
      <w:r>
        <w:t>развитию и удовлетворению эстетических потребностей</w:t>
      </w:r>
    </w:p>
    <w:p w:rsidR="007A46EE" w:rsidRDefault="009E1D98">
      <w:pPr>
        <w:pStyle w:val="a5"/>
        <w:numPr>
          <w:ilvl w:val="3"/>
          <w:numId w:val="64"/>
        </w:numPr>
        <w:tabs>
          <w:tab w:val="left" w:pos="2330"/>
        </w:tabs>
        <w:spacing w:line="362" w:lineRule="auto"/>
        <w:ind w:right="143" w:firstLine="850"/>
        <w:jc w:val="both"/>
        <w:rPr>
          <w:sz w:val="28"/>
        </w:rPr>
      </w:pPr>
      <w:r>
        <w:rPr>
          <w:sz w:val="28"/>
        </w:rPr>
        <w:t>К концу изучения модуля № 4 «Музыка народов мира» обучающийся научится:</w:t>
      </w:r>
    </w:p>
    <w:p w:rsidR="007A46EE" w:rsidRDefault="009E1D98">
      <w:pPr>
        <w:pStyle w:val="a3"/>
        <w:spacing w:line="357" w:lineRule="auto"/>
        <w:ind w:right="154" w:firstLine="850"/>
      </w:pPr>
      <w:r>
        <w:t>различать на слух и исполнять произведения народной и компози</w:t>
      </w:r>
      <w:r>
        <w:t>торской музыки других стран;</w:t>
      </w:r>
    </w:p>
    <w:p w:rsidR="007A46EE" w:rsidRDefault="009E1D98">
      <w:pPr>
        <w:pStyle w:val="a3"/>
        <w:spacing w:line="357" w:lineRule="auto"/>
        <w:ind w:right="149" w:firstLine="850"/>
      </w:pPr>
      <w:r>
        <w:t>определять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слух</w:t>
      </w:r>
      <w:r>
        <w:rPr>
          <w:spacing w:val="40"/>
        </w:rPr>
        <w:t xml:space="preserve"> </w:t>
      </w:r>
      <w:r>
        <w:t>принадлежность</w:t>
      </w:r>
      <w:r>
        <w:rPr>
          <w:spacing w:val="40"/>
        </w:rPr>
        <w:t xml:space="preserve"> </w:t>
      </w:r>
      <w:r>
        <w:t>народных</w:t>
      </w:r>
      <w:r>
        <w:rPr>
          <w:spacing w:val="40"/>
        </w:rPr>
        <w:t xml:space="preserve"> </w:t>
      </w:r>
      <w:r>
        <w:t>музыкальных</w:t>
      </w:r>
      <w:r>
        <w:rPr>
          <w:spacing w:val="40"/>
        </w:rPr>
        <w:t xml:space="preserve"> </w:t>
      </w:r>
      <w:r>
        <w:t>инструментов к группам духовых, струнных, ударно-шумовых инструментов;</w:t>
      </w:r>
    </w:p>
    <w:p w:rsidR="007A46EE" w:rsidRDefault="009E1D98">
      <w:pPr>
        <w:pStyle w:val="a3"/>
        <w:spacing w:line="360" w:lineRule="auto"/>
        <w:ind w:right="136" w:firstLine="850"/>
      </w:pPr>
      <w:r>
        <w:t>различать</w:t>
      </w:r>
      <w:r>
        <w:rPr>
          <w:spacing w:val="-4"/>
        </w:rPr>
        <w:t xml:space="preserve"> </w:t>
      </w:r>
      <w:r>
        <w:t>на слух</w:t>
      </w:r>
      <w:r>
        <w:rPr>
          <w:spacing w:val="-7"/>
        </w:rPr>
        <w:t xml:space="preserve"> </w:t>
      </w:r>
      <w:r>
        <w:t>и называть</w:t>
      </w:r>
      <w:r>
        <w:rPr>
          <w:spacing w:val="-4"/>
        </w:rPr>
        <w:t xml:space="preserve"> </w:t>
      </w:r>
      <w:r>
        <w:t>фольклорные элементы музыки разных</w:t>
      </w:r>
      <w:r>
        <w:rPr>
          <w:spacing w:val="-7"/>
        </w:rPr>
        <w:t xml:space="preserve"> </w:t>
      </w:r>
      <w:r>
        <w:t>народов мира в сочинениях профессиональных композиторов (из числа изученных культурно-национальных традиций и жанров);</w:t>
      </w:r>
    </w:p>
    <w:p w:rsidR="007A46EE" w:rsidRDefault="009E1D98">
      <w:pPr>
        <w:pStyle w:val="a3"/>
        <w:spacing w:line="357" w:lineRule="auto"/>
        <w:ind w:right="161" w:firstLine="850"/>
      </w:pPr>
      <w:r>
        <w:t>различать и характеризовать фольклорные жанры музыки (песенные, танцевальные), выделять и называть типичные жанровые признаки.</w:t>
      </w:r>
    </w:p>
    <w:p w:rsidR="007A46EE" w:rsidRDefault="009E1D98">
      <w:pPr>
        <w:pStyle w:val="a5"/>
        <w:numPr>
          <w:ilvl w:val="3"/>
          <w:numId w:val="64"/>
        </w:numPr>
        <w:tabs>
          <w:tab w:val="left" w:pos="2330"/>
        </w:tabs>
        <w:spacing w:line="362" w:lineRule="auto"/>
        <w:ind w:right="155" w:firstLine="850"/>
        <w:jc w:val="both"/>
        <w:rPr>
          <w:sz w:val="28"/>
        </w:rPr>
      </w:pPr>
      <w:r>
        <w:rPr>
          <w:sz w:val="28"/>
        </w:rPr>
        <w:t xml:space="preserve">К концу изучения модуля № 5 «Духовная музыка» обучающийся </w:t>
      </w:r>
      <w:r>
        <w:rPr>
          <w:spacing w:val="-2"/>
          <w:sz w:val="28"/>
        </w:rPr>
        <w:t>научится:</w:t>
      </w:r>
    </w:p>
    <w:p w:rsidR="007A46EE" w:rsidRDefault="009E1D98">
      <w:pPr>
        <w:pStyle w:val="a3"/>
        <w:spacing w:line="362" w:lineRule="auto"/>
        <w:ind w:right="164" w:firstLine="850"/>
      </w:pPr>
      <w: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7A46EE" w:rsidRDefault="009E1D98">
      <w:pPr>
        <w:pStyle w:val="a3"/>
        <w:ind w:left="1275"/>
      </w:pPr>
      <w:r>
        <w:t>исполнять</w:t>
      </w:r>
      <w:r>
        <w:rPr>
          <w:spacing w:val="-18"/>
        </w:rPr>
        <w:t xml:space="preserve"> </w:t>
      </w:r>
      <w:r>
        <w:t>доступные</w:t>
      </w:r>
      <w:r>
        <w:rPr>
          <w:spacing w:val="-17"/>
        </w:rPr>
        <w:t xml:space="preserve"> </w:t>
      </w:r>
      <w:r>
        <w:t>образцы</w:t>
      </w:r>
      <w:r>
        <w:rPr>
          <w:spacing w:val="-18"/>
        </w:rPr>
        <w:t xml:space="preserve"> </w:t>
      </w:r>
      <w:r>
        <w:t>духовной</w:t>
      </w:r>
      <w:r>
        <w:rPr>
          <w:spacing w:val="-14"/>
        </w:rPr>
        <w:t xml:space="preserve"> </w:t>
      </w:r>
      <w:r>
        <w:rPr>
          <w:spacing w:val="-2"/>
        </w:rPr>
        <w:t>музыки;</w:t>
      </w:r>
    </w:p>
    <w:p w:rsidR="007A46EE" w:rsidRDefault="009E1D98">
      <w:pPr>
        <w:pStyle w:val="a3"/>
        <w:spacing w:before="141" w:line="362" w:lineRule="auto"/>
        <w:ind w:right="152" w:firstLine="850"/>
      </w:pPr>
      <w:r>
        <w:t>рассказывать об особенно</w:t>
      </w:r>
      <w:r>
        <w:t>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:rsidR="007A46EE" w:rsidRDefault="009E1D98">
      <w:pPr>
        <w:pStyle w:val="a5"/>
        <w:numPr>
          <w:ilvl w:val="3"/>
          <w:numId w:val="64"/>
        </w:numPr>
        <w:tabs>
          <w:tab w:val="left" w:pos="2330"/>
        </w:tabs>
        <w:spacing w:line="364" w:lineRule="auto"/>
        <w:ind w:right="144" w:firstLine="850"/>
        <w:jc w:val="both"/>
        <w:rPr>
          <w:sz w:val="28"/>
        </w:rPr>
      </w:pPr>
      <w:r>
        <w:rPr>
          <w:sz w:val="28"/>
        </w:rPr>
        <w:t>К концу изучения модуля № 6 «Музыка театра и кино» обучающийся научится:</w:t>
      </w:r>
    </w:p>
    <w:p w:rsidR="007A46EE" w:rsidRDefault="009E1D98">
      <w:pPr>
        <w:pStyle w:val="a3"/>
        <w:spacing w:line="362" w:lineRule="auto"/>
        <w:ind w:right="150" w:firstLine="850"/>
      </w:pPr>
      <w:r>
        <w:t>определять и называть особен</w:t>
      </w:r>
      <w:r>
        <w:t>ности музыкально-сценических жанров (опера, балет, оперетта, мюзикл);</w:t>
      </w:r>
    </w:p>
    <w:p w:rsidR="007A46EE" w:rsidRDefault="009E1D98">
      <w:pPr>
        <w:pStyle w:val="a3"/>
        <w:spacing w:line="319" w:lineRule="exact"/>
        <w:ind w:left="1275"/>
      </w:pPr>
      <w:r>
        <w:t>различать</w:t>
      </w:r>
      <w:r>
        <w:rPr>
          <w:spacing w:val="33"/>
        </w:rPr>
        <w:t xml:space="preserve"> </w:t>
      </w:r>
      <w:r>
        <w:t>отдельные</w:t>
      </w:r>
      <w:r>
        <w:rPr>
          <w:spacing w:val="36"/>
        </w:rPr>
        <w:t xml:space="preserve"> </w:t>
      </w:r>
      <w:r>
        <w:t>номера</w:t>
      </w:r>
      <w:r>
        <w:rPr>
          <w:spacing w:val="37"/>
        </w:rPr>
        <w:t xml:space="preserve"> </w:t>
      </w:r>
      <w:r>
        <w:t>музыкального</w:t>
      </w:r>
      <w:r>
        <w:rPr>
          <w:spacing w:val="35"/>
        </w:rPr>
        <w:t xml:space="preserve"> </w:t>
      </w:r>
      <w:r>
        <w:t>спектакля</w:t>
      </w:r>
      <w:r>
        <w:rPr>
          <w:spacing w:val="42"/>
        </w:rPr>
        <w:t xml:space="preserve"> </w:t>
      </w:r>
      <w:r>
        <w:t>(ария,</w:t>
      </w:r>
      <w:r>
        <w:rPr>
          <w:spacing w:val="37"/>
        </w:rPr>
        <w:t xml:space="preserve"> </w:t>
      </w:r>
      <w:r>
        <w:t>хор,</w:t>
      </w:r>
      <w:r>
        <w:rPr>
          <w:spacing w:val="37"/>
        </w:rPr>
        <w:t xml:space="preserve"> </w:t>
      </w:r>
      <w:r>
        <w:rPr>
          <w:spacing w:val="-2"/>
        </w:rPr>
        <w:t>увертюра</w:t>
      </w:r>
    </w:p>
    <w:p w:rsidR="007A46EE" w:rsidRDefault="007A46EE">
      <w:pPr>
        <w:pStyle w:val="a3"/>
        <w:spacing w:line="319" w:lineRule="exac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62"/>
      </w:pPr>
      <w:r>
        <w:t>и другие), узнавать на слух и называть освоенные музыкальные произведения (фрагменты) и их автор</w:t>
      </w:r>
      <w:r>
        <w:t>ов;</w:t>
      </w:r>
    </w:p>
    <w:p w:rsidR="007A46EE" w:rsidRDefault="009E1D98">
      <w:pPr>
        <w:pStyle w:val="a3"/>
        <w:spacing w:before="8" w:line="357" w:lineRule="auto"/>
        <w:ind w:right="156" w:firstLine="850"/>
      </w:pPr>
      <w:r>
        <w:t>различать виды музыкальных коллективов (ансамблей, оркестров, хоров), тембры человеческих голосов и музыкальных инструментов, определять их на слух;</w:t>
      </w:r>
    </w:p>
    <w:p w:rsidR="007A46EE" w:rsidRDefault="009E1D98">
      <w:pPr>
        <w:pStyle w:val="a3"/>
        <w:spacing w:before="5" w:line="362" w:lineRule="auto"/>
        <w:ind w:right="153" w:firstLine="850"/>
      </w:pPr>
      <w: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:rsidR="007A46EE" w:rsidRDefault="009E1D98">
      <w:pPr>
        <w:pStyle w:val="a5"/>
        <w:numPr>
          <w:ilvl w:val="3"/>
          <w:numId w:val="64"/>
        </w:numPr>
        <w:tabs>
          <w:tab w:val="left" w:pos="2330"/>
        </w:tabs>
        <w:spacing w:line="364" w:lineRule="auto"/>
        <w:ind w:right="164" w:firstLine="850"/>
        <w:jc w:val="both"/>
        <w:rPr>
          <w:sz w:val="28"/>
        </w:rPr>
      </w:pPr>
      <w:r>
        <w:rPr>
          <w:sz w:val="28"/>
        </w:rPr>
        <w:t>К концу изучения модуля № 7 «Современная музыкальная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культура»</w:t>
      </w:r>
      <w:r>
        <w:rPr>
          <w:sz w:val="28"/>
        </w:rPr>
        <w:t xml:space="preserve"> обучающийся научится:</w:t>
      </w:r>
    </w:p>
    <w:p w:rsidR="007A46EE" w:rsidRDefault="009E1D98">
      <w:pPr>
        <w:pStyle w:val="a3"/>
        <w:spacing w:line="362" w:lineRule="auto"/>
        <w:ind w:right="157" w:firstLine="850"/>
      </w:pPr>
      <w:r>
        <w:t>различать</w:t>
      </w:r>
      <w:r>
        <w:rPr>
          <w:spacing w:val="-12"/>
        </w:rPr>
        <w:t xml:space="preserve"> </w:t>
      </w:r>
      <w:r>
        <w:t>разнообразные</w:t>
      </w:r>
      <w:r>
        <w:rPr>
          <w:spacing w:val="-5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жанры</w:t>
      </w:r>
      <w:r>
        <w:rPr>
          <w:spacing w:val="-6"/>
        </w:rPr>
        <w:t xml:space="preserve"> </w:t>
      </w:r>
      <w:r>
        <w:t>современной</w:t>
      </w:r>
      <w:r>
        <w:rPr>
          <w:spacing w:val="-6"/>
        </w:rPr>
        <w:t xml:space="preserve"> </w:t>
      </w:r>
      <w:r>
        <w:t>музыкальной</w:t>
      </w:r>
      <w:r>
        <w:rPr>
          <w:spacing w:val="-6"/>
        </w:rPr>
        <w:t xml:space="preserve"> </w:t>
      </w:r>
      <w:r>
        <w:t>культуры, стремиться к расширению музыкального кругозора;</w:t>
      </w:r>
    </w:p>
    <w:p w:rsidR="007A46EE" w:rsidRDefault="009E1D98">
      <w:pPr>
        <w:pStyle w:val="a3"/>
        <w:spacing w:line="362" w:lineRule="auto"/>
        <w:ind w:right="149" w:firstLine="850"/>
      </w:pPr>
      <w:r>
        <w:t>различать</w:t>
      </w:r>
      <w:r>
        <w:rPr>
          <w:spacing w:val="-1"/>
        </w:rPr>
        <w:t xml:space="preserve"> </w:t>
      </w:r>
      <w:r>
        <w:t>и определять</w:t>
      </w:r>
      <w:r>
        <w:rPr>
          <w:spacing w:val="-1"/>
        </w:rPr>
        <w:t xml:space="preserve"> </w:t>
      </w:r>
      <w:r>
        <w:t>на слух</w:t>
      </w:r>
      <w:r>
        <w:rPr>
          <w:spacing w:val="-3"/>
        </w:rPr>
        <w:t xml:space="preserve"> </w:t>
      </w:r>
      <w:r>
        <w:t>принадлежность</w:t>
      </w:r>
      <w:r>
        <w:rPr>
          <w:spacing w:val="-1"/>
        </w:rPr>
        <w:t xml:space="preserve"> </w:t>
      </w:r>
      <w:r>
        <w:t>музыкальных произведений, исполнительского</w:t>
      </w:r>
      <w:r>
        <w:rPr>
          <w:spacing w:val="74"/>
        </w:rPr>
        <w:t xml:space="preserve">  </w:t>
      </w:r>
      <w:r>
        <w:t>стиля</w:t>
      </w:r>
      <w:r>
        <w:rPr>
          <w:spacing w:val="74"/>
        </w:rPr>
        <w:t xml:space="preserve">  </w:t>
      </w:r>
      <w:r>
        <w:t>к</w:t>
      </w:r>
      <w:r>
        <w:rPr>
          <w:spacing w:val="72"/>
        </w:rPr>
        <w:t xml:space="preserve">  </w:t>
      </w:r>
      <w:r>
        <w:t>различным</w:t>
      </w:r>
      <w:r>
        <w:rPr>
          <w:spacing w:val="73"/>
        </w:rPr>
        <w:t xml:space="preserve">  </w:t>
      </w:r>
      <w:r>
        <w:t>направлениям</w:t>
      </w:r>
      <w:r>
        <w:rPr>
          <w:spacing w:val="74"/>
        </w:rPr>
        <w:t xml:space="preserve">  </w:t>
      </w:r>
      <w:r>
        <w:t>современной</w:t>
      </w:r>
      <w:r>
        <w:rPr>
          <w:spacing w:val="73"/>
        </w:rPr>
        <w:t xml:space="preserve">  </w:t>
      </w:r>
      <w:r>
        <w:t>музыки (в том числе эстрады, мюзикла, джаза);</w:t>
      </w:r>
    </w:p>
    <w:p w:rsidR="007A46EE" w:rsidRDefault="009E1D98">
      <w:pPr>
        <w:pStyle w:val="a3"/>
        <w:spacing w:line="360" w:lineRule="auto"/>
        <w:ind w:right="150" w:firstLine="850"/>
      </w:pPr>
      <w: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</w:t>
      </w:r>
      <w:r>
        <w:t>нии;</w:t>
      </w:r>
    </w:p>
    <w:p w:rsidR="007A46EE" w:rsidRDefault="009E1D98">
      <w:pPr>
        <w:pStyle w:val="a3"/>
        <w:spacing w:line="364" w:lineRule="auto"/>
        <w:ind w:right="165" w:firstLine="850"/>
      </w:pPr>
      <w:r>
        <w:t>исполнять современные музыкальные произведения, соблюдая певческую культуру звука.</w:t>
      </w:r>
    </w:p>
    <w:p w:rsidR="007A46EE" w:rsidRDefault="009E1D98">
      <w:pPr>
        <w:pStyle w:val="a5"/>
        <w:numPr>
          <w:ilvl w:val="3"/>
          <w:numId w:val="64"/>
        </w:numPr>
        <w:tabs>
          <w:tab w:val="left" w:pos="2330"/>
        </w:tabs>
        <w:spacing w:line="362" w:lineRule="auto"/>
        <w:ind w:right="143" w:firstLine="850"/>
        <w:jc w:val="both"/>
        <w:rPr>
          <w:sz w:val="28"/>
        </w:rPr>
      </w:pPr>
      <w:r>
        <w:rPr>
          <w:sz w:val="28"/>
        </w:rPr>
        <w:t>К концу изучения модуля № 8 «Музыкальная грамота»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обучающийся научится:</w:t>
      </w:r>
    </w:p>
    <w:p w:rsidR="007A46EE" w:rsidRDefault="009E1D98">
      <w:pPr>
        <w:pStyle w:val="a3"/>
        <w:spacing w:line="357" w:lineRule="auto"/>
        <w:ind w:right="161" w:firstLine="850"/>
      </w:pPr>
      <w:r>
        <w:t>классифицировать звуки: шумовые и музыкальные, длинные, короткие, тихие, громкие, низкие, высоки</w:t>
      </w:r>
      <w:r>
        <w:t>е;</w:t>
      </w:r>
    </w:p>
    <w:p w:rsidR="007A46EE" w:rsidRDefault="009E1D98">
      <w:pPr>
        <w:pStyle w:val="a3"/>
        <w:spacing w:line="360" w:lineRule="auto"/>
        <w:ind w:right="152" w:firstLine="850"/>
      </w:pPr>
      <w:r>
        <w:t xml:space="preserve">различать элементы музыкального языка (темп, тембр, регистр, динамика, ритм, мелодия, аккомпанемент и другие), объяснять значение соответствующих </w:t>
      </w:r>
      <w:r>
        <w:rPr>
          <w:spacing w:val="-2"/>
        </w:rPr>
        <w:t>терминов;</w:t>
      </w:r>
    </w:p>
    <w:p w:rsidR="007A46EE" w:rsidRDefault="009E1D98">
      <w:pPr>
        <w:pStyle w:val="a3"/>
        <w:spacing w:line="355" w:lineRule="auto"/>
        <w:ind w:right="159" w:firstLine="850"/>
      </w:pPr>
      <w: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7A46EE" w:rsidRDefault="009E1D98">
      <w:pPr>
        <w:pStyle w:val="a3"/>
        <w:ind w:left="1275"/>
      </w:pPr>
      <w:r>
        <w:t>различать</w:t>
      </w:r>
      <w:r>
        <w:rPr>
          <w:spacing w:val="-18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слух</w:t>
      </w:r>
      <w:r>
        <w:rPr>
          <w:spacing w:val="-17"/>
        </w:rPr>
        <w:t xml:space="preserve"> </w:t>
      </w:r>
      <w:r>
        <w:t>принципы</w:t>
      </w:r>
      <w:r>
        <w:rPr>
          <w:spacing w:val="-17"/>
        </w:rPr>
        <w:t xml:space="preserve"> </w:t>
      </w:r>
      <w:r>
        <w:t>развития:</w:t>
      </w:r>
      <w:r>
        <w:rPr>
          <w:spacing w:val="-17"/>
        </w:rPr>
        <w:t xml:space="preserve"> </w:t>
      </w:r>
      <w:r>
        <w:t>повтор,</w:t>
      </w:r>
      <w:r>
        <w:rPr>
          <w:spacing w:val="-10"/>
        </w:rPr>
        <w:t xml:space="preserve"> </w:t>
      </w:r>
      <w:r>
        <w:t>контраст,</w:t>
      </w:r>
      <w:r>
        <w:rPr>
          <w:spacing w:val="-9"/>
        </w:rPr>
        <w:t xml:space="preserve"> </w:t>
      </w:r>
      <w:r>
        <w:rPr>
          <w:spacing w:val="-2"/>
        </w:rPr>
        <w:t>варьирование;</w:t>
      </w:r>
    </w:p>
    <w:p w:rsidR="007A46EE" w:rsidRDefault="009E1D98">
      <w:pPr>
        <w:pStyle w:val="a3"/>
        <w:spacing w:before="124"/>
        <w:ind w:left="1275"/>
      </w:pPr>
      <w:r>
        <w:t>понимать</w:t>
      </w:r>
      <w:r>
        <w:rPr>
          <w:spacing w:val="62"/>
          <w:w w:val="150"/>
        </w:rPr>
        <w:t xml:space="preserve"> </w:t>
      </w:r>
      <w:r>
        <w:t>значения</w:t>
      </w:r>
      <w:r>
        <w:rPr>
          <w:spacing w:val="70"/>
          <w:w w:val="150"/>
        </w:rPr>
        <w:t xml:space="preserve"> </w:t>
      </w:r>
      <w:r>
        <w:t>термина</w:t>
      </w:r>
      <w:r>
        <w:rPr>
          <w:spacing w:val="79"/>
          <w:w w:val="150"/>
        </w:rPr>
        <w:t xml:space="preserve"> </w:t>
      </w:r>
      <w:r>
        <w:t>«музыкальная</w:t>
      </w:r>
      <w:r>
        <w:rPr>
          <w:spacing w:val="66"/>
          <w:w w:val="150"/>
        </w:rPr>
        <w:t xml:space="preserve"> </w:t>
      </w:r>
      <w:r>
        <w:t>форма»,</w:t>
      </w:r>
      <w:r>
        <w:rPr>
          <w:spacing w:val="67"/>
          <w:w w:val="150"/>
        </w:rPr>
        <w:t xml:space="preserve"> </w:t>
      </w:r>
      <w:r>
        <w:t>определять</w:t>
      </w:r>
      <w:r>
        <w:rPr>
          <w:spacing w:val="68"/>
          <w:w w:val="150"/>
        </w:rPr>
        <w:t xml:space="preserve"> </w:t>
      </w:r>
      <w:r>
        <w:t>на</w:t>
      </w:r>
      <w:r>
        <w:rPr>
          <w:spacing w:val="64"/>
          <w:w w:val="150"/>
        </w:rPr>
        <w:t xml:space="preserve"> </w:t>
      </w:r>
      <w:r>
        <w:rPr>
          <w:spacing w:val="-4"/>
        </w:rPr>
        <w:t>слух</w:t>
      </w:r>
    </w:p>
    <w:p w:rsidR="007A46EE" w:rsidRDefault="007A46EE">
      <w:pPr>
        <w:pStyle w:val="a3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tabs>
          <w:tab w:val="left" w:pos="1668"/>
          <w:tab w:val="left" w:pos="3527"/>
          <w:tab w:val="left" w:pos="4617"/>
          <w:tab w:val="left" w:pos="5011"/>
          <w:tab w:val="left" w:pos="6897"/>
          <w:tab w:val="left" w:pos="8689"/>
          <w:tab w:val="left" w:pos="9097"/>
        </w:tabs>
        <w:spacing w:line="355" w:lineRule="auto"/>
        <w:ind w:right="159"/>
        <w:jc w:val="left"/>
      </w:pPr>
      <w:r>
        <w:rPr>
          <w:spacing w:val="-2"/>
        </w:rPr>
        <w:t>простые</w:t>
      </w:r>
      <w:r>
        <w:tab/>
      </w:r>
      <w:r>
        <w:rPr>
          <w:spacing w:val="-2"/>
        </w:rPr>
        <w:t>музыкальные</w:t>
      </w:r>
      <w:r>
        <w:tab/>
      </w:r>
      <w:r>
        <w:rPr>
          <w:spacing w:val="-4"/>
        </w:rPr>
        <w:t>формы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двухчастную,</w:t>
      </w:r>
      <w:r>
        <w:tab/>
      </w:r>
      <w:r>
        <w:rPr>
          <w:spacing w:val="-2"/>
        </w:rPr>
        <w:t>трёхчастную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трёхчастную </w:t>
      </w:r>
      <w:r>
        <w:t>репризную, рондо, вариации;</w:t>
      </w:r>
    </w:p>
    <w:p w:rsidR="007A46EE" w:rsidRDefault="009E1D98">
      <w:pPr>
        <w:pStyle w:val="a3"/>
        <w:spacing w:before="8" w:line="357" w:lineRule="auto"/>
        <w:ind w:left="1275" w:right="1069"/>
        <w:jc w:val="left"/>
      </w:pPr>
      <w:r>
        <w:t>ориентироваться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нотной</w:t>
      </w:r>
      <w:r>
        <w:rPr>
          <w:spacing w:val="-12"/>
        </w:rPr>
        <w:t xml:space="preserve"> </w:t>
      </w:r>
      <w:r>
        <w:t>записи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пределах</w:t>
      </w:r>
      <w:r>
        <w:rPr>
          <w:spacing w:val="-18"/>
        </w:rPr>
        <w:t xml:space="preserve"> </w:t>
      </w:r>
      <w:r>
        <w:t>певческого</w:t>
      </w:r>
      <w:r>
        <w:rPr>
          <w:spacing w:val="-9"/>
        </w:rPr>
        <w:t xml:space="preserve"> </w:t>
      </w:r>
      <w:r>
        <w:t>диапазона; исполнять и создавать различные ритмические рисунки;</w:t>
      </w:r>
    </w:p>
    <w:p w:rsidR="007A46EE" w:rsidRDefault="009E1D98">
      <w:pPr>
        <w:pStyle w:val="a3"/>
        <w:spacing w:before="5"/>
        <w:ind w:left="1275"/>
        <w:jc w:val="left"/>
      </w:pPr>
      <w:r>
        <w:t>исполнять</w:t>
      </w:r>
      <w:r>
        <w:rPr>
          <w:spacing w:val="-18"/>
        </w:rPr>
        <w:t xml:space="preserve"> </w:t>
      </w:r>
      <w:r>
        <w:t>песни</w:t>
      </w:r>
      <w:r>
        <w:rPr>
          <w:spacing w:val="-1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</w:t>
      </w:r>
      <w:r>
        <w:t>ростым</w:t>
      </w:r>
      <w:r>
        <w:rPr>
          <w:spacing w:val="-10"/>
        </w:rPr>
        <w:t xml:space="preserve"> </w:t>
      </w:r>
      <w:r>
        <w:t>мелодическим</w:t>
      </w:r>
      <w:r>
        <w:rPr>
          <w:spacing w:val="-10"/>
        </w:rPr>
        <w:t xml:space="preserve"> </w:t>
      </w:r>
      <w:r>
        <w:rPr>
          <w:spacing w:val="-2"/>
        </w:rPr>
        <w:t>рисунком.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9"/>
        <w:ind w:left="0"/>
        <w:jc w:val="left"/>
      </w:pPr>
    </w:p>
    <w:p w:rsidR="007A46EE" w:rsidRDefault="009E1D98">
      <w:pPr>
        <w:pStyle w:val="1"/>
        <w:numPr>
          <w:ilvl w:val="0"/>
          <w:numId w:val="80"/>
        </w:numPr>
        <w:tabs>
          <w:tab w:val="left" w:pos="1553"/>
        </w:tabs>
        <w:ind w:left="1553" w:hanging="422"/>
        <w:jc w:val="both"/>
      </w:pPr>
      <w:bookmarkStart w:id="103" w:name="31._Рабочая_программа_по_учебному_предме"/>
      <w:bookmarkEnd w:id="103"/>
      <w:r>
        <w:t>Рабочая</w:t>
      </w:r>
      <w:r>
        <w:rPr>
          <w:spacing w:val="-18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11"/>
        </w:rPr>
        <w:t xml:space="preserve"> </w:t>
      </w:r>
      <w:r>
        <w:t>«Труд</w:t>
      </w:r>
      <w:r>
        <w:rPr>
          <w:spacing w:val="-17"/>
        </w:rPr>
        <w:t xml:space="preserve"> </w:t>
      </w:r>
      <w:r>
        <w:rPr>
          <w:spacing w:val="-2"/>
        </w:rPr>
        <w:t>(технология)».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before="153" w:line="360" w:lineRule="auto"/>
        <w:ind w:right="130" w:firstLine="710"/>
        <w:jc w:val="both"/>
        <w:rPr>
          <w:sz w:val="28"/>
        </w:rPr>
      </w:pPr>
      <w:r>
        <w:rPr>
          <w:sz w:val="28"/>
        </w:rPr>
        <w:t>Федеральная рабочая программа по учебному предмету «Труд (технология» (предметная область «Труд (технология») (далее соответственно – программа по труду, труд) включает пояснительную записку, содержание обучения, планируемые результаты освоения программы п</w:t>
      </w:r>
      <w:r>
        <w:rPr>
          <w:sz w:val="28"/>
        </w:rPr>
        <w:t>о труду.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before="3" w:line="362" w:lineRule="auto"/>
        <w:ind w:right="145" w:firstLine="710"/>
        <w:jc w:val="both"/>
        <w:rPr>
          <w:sz w:val="28"/>
        </w:rPr>
      </w:pPr>
      <w:r>
        <w:rPr>
          <w:sz w:val="28"/>
        </w:rPr>
        <w:t>Пояснительная записка отражает</w:t>
      </w:r>
      <w:r>
        <w:rPr>
          <w:spacing w:val="-6"/>
          <w:sz w:val="28"/>
        </w:rPr>
        <w:t xml:space="preserve"> </w:t>
      </w:r>
      <w:r>
        <w:rPr>
          <w:sz w:val="28"/>
        </w:rPr>
        <w:t>общие</w:t>
      </w:r>
      <w:r>
        <w:rPr>
          <w:spacing w:val="-4"/>
          <w:sz w:val="28"/>
        </w:rPr>
        <w:t xml:space="preserve"> </w:t>
      </w:r>
      <w:r>
        <w:rPr>
          <w:sz w:val="28"/>
        </w:rPr>
        <w:t>цели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изучения учебного предмета, место в структуре учебного плана, а также подходы к отбору содержания и планируемым результатам.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60" w:lineRule="auto"/>
        <w:ind w:right="136" w:firstLine="710"/>
        <w:jc w:val="both"/>
        <w:rPr>
          <w:sz w:val="28"/>
        </w:rPr>
      </w:pPr>
      <w:r>
        <w:rPr>
          <w:sz w:val="28"/>
        </w:rPr>
        <w:t>Содержание обучения труду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</w:t>
      </w:r>
      <w:r>
        <w:rPr>
          <w:spacing w:val="80"/>
          <w:sz w:val="28"/>
        </w:rPr>
        <w:t xml:space="preserve">   </w:t>
      </w:r>
      <w:r>
        <w:rPr>
          <w:sz w:val="28"/>
        </w:rPr>
        <w:t>учебных</w:t>
      </w:r>
      <w:r>
        <w:rPr>
          <w:spacing w:val="80"/>
          <w:sz w:val="28"/>
        </w:rPr>
        <w:t xml:space="preserve">   </w:t>
      </w:r>
      <w:r>
        <w:rPr>
          <w:sz w:val="28"/>
        </w:rPr>
        <w:t>действий</w:t>
      </w:r>
      <w:r>
        <w:rPr>
          <w:spacing w:val="80"/>
          <w:sz w:val="28"/>
        </w:rPr>
        <w:t xml:space="preserve"> </w:t>
      </w:r>
      <w:r>
        <w:rPr>
          <w:spacing w:val="80"/>
          <w:sz w:val="28"/>
        </w:rPr>
        <w:t xml:space="preserve">  </w:t>
      </w:r>
      <w:r>
        <w:rPr>
          <w:sz w:val="28"/>
        </w:rPr>
        <w:t>(познавательных,</w:t>
      </w:r>
      <w:r>
        <w:rPr>
          <w:spacing w:val="80"/>
          <w:sz w:val="28"/>
        </w:rPr>
        <w:t xml:space="preserve">   </w:t>
      </w:r>
      <w:r>
        <w:rPr>
          <w:sz w:val="28"/>
        </w:rPr>
        <w:t>коммуникативных и регулятивных), которые возможно формировать средствами труда с учётом возрастных особенностей обучающихся на уровне начального общего образования.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line="360" w:lineRule="auto"/>
        <w:ind w:right="140" w:firstLine="710"/>
        <w:jc w:val="both"/>
        <w:rPr>
          <w:sz w:val="28"/>
        </w:rPr>
      </w:pPr>
      <w:r>
        <w:rPr>
          <w:sz w:val="28"/>
        </w:rPr>
        <w:t>Планируемые результаты освоения программы по труду включают личностные</w:t>
      </w:r>
      <w:r>
        <w:rPr>
          <w:sz w:val="28"/>
        </w:rPr>
        <w:t>,</w:t>
      </w:r>
      <w:r>
        <w:rPr>
          <w:spacing w:val="77"/>
          <w:sz w:val="28"/>
        </w:rPr>
        <w:t xml:space="preserve">   </w:t>
      </w:r>
      <w:r>
        <w:rPr>
          <w:sz w:val="28"/>
        </w:rPr>
        <w:t>метапредметные</w:t>
      </w:r>
      <w:r>
        <w:rPr>
          <w:spacing w:val="77"/>
          <w:sz w:val="28"/>
        </w:rPr>
        <w:t xml:space="preserve">   </w:t>
      </w:r>
      <w:r>
        <w:rPr>
          <w:sz w:val="28"/>
        </w:rPr>
        <w:t>результаты</w:t>
      </w:r>
      <w:r>
        <w:rPr>
          <w:spacing w:val="78"/>
          <w:sz w:val="28"/>
        </w:rPr>
        <w:t xml:space="preserve">   </w:t>
      </w:r>
      <w:r>
        <w:rPr>
          <w:sz w:val="28"/>
        </w:rPr>
        <w:t>за</w:t>
      </w:r>
      <w:r>
        <w:rPr>
          <w:spacing w:val="75"/>
          <w:sz w:val="28"/>
        </w:rPr>
        <w:t xml:space="preserve">   </w:t>
      </w:r>
      <w:r>
        <w:rPr>
          <w:sz w:val="28"/>
        </w:rPr>
        <w:t>весь</w:t>
      </w:r>
      <w:r>
        <w:rPr>
          <w:spacing w:val="74"/>
          <w:sz w:val="28"/>
        </w:rPr>
        <w:t xml:space="preserve">   </w:t>
      </w:r>
      <w:r>
        <w:rPr>
          <w:sz w:val="28"/>
        </w:rPr>
        <w:t>период</w:t>
      </w:r>
      <w:r>
        <w:rPr>
          <w:spacing w:val="75"/>
          <w:sz w:val="28"/>
        </w:rPr>
        <w:t xml:space="preserve">   </w:t>
      </w:r>
      <w:r>
        <w:rPr>
          <w:sz w:val="28"/>
        </w:rPr>
        <w:t>обучения на уровне начального общего образования, а также предметные достижения обучающегося за каждый год обучения.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8"/>
        </w:tabs>
        <w:spacing w:before="2"/>
        <w:ind w:left="1768" w:hanging="632"/>
        <w:jc w:val="both"/>
        <w:rPr>
          <w:sz w:val="28"/>
        </w:rPr>
      </w:pPr>
      <w:r>
        <w:rPr>
          <w:spacing w:val="-2"/>
          <w:sz w:val="28"/>
        </w:rPr>
        <w:t>Пояснительная записка.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148" w:line="360" w:lineRule="auto"/>
        <w:ind w:right="146" w:firstLine="710"/>
        <w:jc w:val="both"/>
        <w:rPr>
          <w:sz w:val="28"/>
        </w:rPr>
      </w:pPr>
      <w:r>
        <w:rPr>
          <w:sz w:val="28"/>
        </w:rPr>
        <w:t>Программа по труду на уровне начального общего образования со</w:t>
      </w:r>
      <w:r>
        <w:rPr>
          <w:sz w:val="28"/>
        </w:rPr>
        <w:t>ставлена на основе требований к результатам освоения основной образовательной 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ФГОС</w:t>
      </w:r>
      <w:r>
        <w:rPr>
          <w:spacing w:val="40"/>
          <w:sz w:val="28"/>
        </w:rPr>
        <w:t xml:space="preserve"> </w:t>
      </w:r>
      <w:r>
        <w:rPr>
          <w:sz w:val="28"/>
        </w:rPr>
        <w:t>НОО,</w:t>
      </w:r>
      <w:r>
        <w:rPr>
          <w:spacing w:val="40"/>
          <w:sz w:val="28"/>
        </w:rPr>
        <w:t xml:space="preserve"> </w:t>
      </w:r>
      <w:r>
        <w:rPr>
          <w:sz w:val="28"/>
        </w:rPr>
        <w:t>а</w:t>
      </w:r>
      <w:r>
        <w:rPr>
          <w:spacing w:val="40"/>
          <w:sz w:val="28"/>
        </w:rPr>
        <w:t xml:space="preserve"> </w:t>
      </w:r>
      <w:r>
        <w:rPr>
          <w:sz w:val="28"/>
        </w:rPr>
        <w:t>также</w:t>
      </w:r>
      <w:r>
        <w:rPr>
          <w:spacing w:val="40"/>
          <w:sz w:val="28"/>
        </w:rPr>
        <w:t xml:space="preserve"> </w:t>
      </w:r>
      <w:r>
        <w:rPr>
          <w:sz w:val="28"/>
        </w:rPr>
        <w:t>ориентирована на</w:t>
      </w:r>
      <w:r>
        <w:rPr>
          <w:spacing w:val="73"/>
          <w:sz w:val="28"/>
        </w:rPr>
        <w:t xml:space="preserve">   </w:t>
      </w:r>
      <w:r>
        <w:rPr>
          <w:sz w:val="28"/>
        </w:rPr>
        <w:t>целевые</w:t>
      </w:r>
      <w:r>
        <w:rPr>
          <w:spacing w:val="74"/>
          <w:sz w:val="28"/>
        </w:rPr>
        <w:t xml:space="preserve">   </w:t>
      </w:r>
      <w:r>
        <w:rPr>
          <w:sz w:val="28"/>
        </w:rPr>
        <w:t>приоритеты</w:t>
      </w:r>
      <w:r>
        <w:rPr>
          <w:spacing w:val="73"/>
          <w:sz w:val="28"/>
        </w:rPr>
        <w:t xml:space="preserve">   </w:t>
      </w:r>
      <w:r>
        <w:rPr>
          <w:sz w:val="28"/>
        </w:rPr>
        <w:t>духовно-нравственного</w:t>
      </w:r>
      <w:r>
        <w:rPr>
          <w:spacing w:val="73"/>
          <w:sz w:val="28"/>
        </w:rPr>
        <w:t xml:space="preserve">   </w:t>
      </w:r>
      <w:r>
        <w:rPr>
          <w:sz w:val="28"/>
        </w:rPr>
        <w:t>развития,</w:t>
      </w:r>
      <w:r>
        <w:rPr>
          <w:spacing w:val="74"/>
          <w:sz w:val="28"/>
        </w:rPr>
        <w:t xml:space="preserve">   </w:t>
      </w:r>
      <w:r>
        <w:rPr>
          <w:sz w:val="28"/>
        </w:rPr>
        <w:t>воспитания</w:t>
      </w:r>
    </w:p>
    <w:p w:rsidR="007A46EE" w:rsidRDefault="007A46EE">
      <w:pPr>
        <w:pStyle w:val="a5"/>
        <w:spacing w:line="360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1"/>
      </w:pPr>
      <w:r>
        <w:t>и социализац</w:t>
      </w:r>
      <w:r>
        <w:t>ии обучающихся, сформулированные в федеральной рабочей программе воспитания.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8" w:line="360" w:lineRule="auto"/>
        <w:ind w:right="139" w:firstLine="710"/>
        <w:jc w:val="both"/>
        <w:rPr>
          <w:sz w:val="28"/>
        </w:rPr>
      </w:pPr>
      <w:r>
        <w:rPr>
          <w:sz w:val="28"/>
        </w:rPr>
        <w:t>Основной целью программы по труду является успешная социализация обучающихся,</w:t>
      </w:r>
      <w:r>
        <w:rPr>
          <w:spacing w:val="80"/>
          <w:sz w:val="28"/>
        </w:rPr>
        <w:t xml:space="preserve">   </w:t>
      </w:r>
      <w:r>
        <w:rPr>
          <w:sz w:val="28"/>
        </w:rPr>
        <w:t>формирование</w:t>
      </w:r>
      <w:r>
        <w:rPr>
          <w:spacing w:val="80"/>
          <w:sz w:val="28"/>
        </w:rPr>
        <w:t xml:space="preserve">   </w:t>
      </w:r>
      <w:r>
        <w:rPr>
          <w:sz w:val="28"/>
        </w:rPr>
        <w:t>у</w:t>
      </w:r>
      <w:r>
        <w:rPr>
          <w:spacing w:val="80"/>
          <w:sz w:val="28"/>
        </w:rPr>
        <w:t xml:space="preserve">   </w:t>
      </w:r>
      <w:r>
        <w:rPr>
          <w:sz w:val="28"/>
        </w:rPr>
        <w:t>них</w:t>
      </w:r>
      <w:r>
        <w:rPr>
          <w:spacing w:val="80"/>
          <w:sz w:val="28"/>
        </w:rPr>
        <w:t xml:space="preserve">   </w:t>
      </w:r>
      <w:r>
        <w:rPr>
          <w:sz w:val="28"/>
        </w:rPr>
        <w:t>функциональной</w:t>
      </w:r>
      <w:r>
        <w:rPr>
          <w:spacing w:val="80"/>
          <w:sz w:val="28"/>
        </w:rPr>
        <w:t xml:space="preserve">   </w:t>
      </w:r>
      <w:r>
        <w:rPr>
          <w:sz w:val="28"/>
        </w:rPr>
        <w:t>грамотности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базе</w:t>
      </w:r>
      <w:r>
        <w:rPr>
          <w:spacing w:val="40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культурологических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конструкторско-технологических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051"/>
        </w:tabs>
        <w:spacing w:before="4"/>
        <w:ind w:left="2051" w:hanging="915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труду</w:t>
      </w:r>
      <w:r>
        <w:rPr>
          <w:spacing w:val="-18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задач:</w:t>
      </w:r>
    </w:p>
    <w:p w:rsidR="007A46EE" w:rsidRDefault="009E1D98">
      <w:pPr>
        <w:pStyle w:val="a3"/>
        <w:spacing w:before="163" w:line="355" w:lineRule="auto"/>
        <w:ind w:right="161" w:firstLine="710"/>
      </w:pPr>
      <w:r>
        <w:t>формирование общих предста</w:t>
      </w:r>
      <w:r>
        <w:t>влений о культуре и организации трудовой деятельности как важной части общей культуры человека;</w:t>
      </w:r>
    </w:p>
    <w:p w:rsidR="007A46EE" w:rsidRDefault="009E1D98">
      <w:pPr>
        <w:pStyle w:val="a3"/>
        <w:spacing w:before="8" w:line="360" w:lineRule="auto"/>
        <w:ind w:right="155" w:firstLine="710"/>
      </w:pPr>
      <w:r>
        <w:t>становление элементарных базовых знаний и представлений о предметном (рукотворном)</w:t>
      </w:r>
      <w:r>
        <w:rPr>
          <w:spacing w:val="80"/>
        </w:rPr>
        <w:t xml:space="preserve"> </w:t>
      </w:r>
      <w:r>
        <w:t>мире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результате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человека,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взаимодействии с</w:t>
      </w:r>
      <w:r>
        <w:rPr>
          <w:spacing w:val="39"/>
        </w:rPr>
        <w:t xml:space="preserve"> </w:t>
      </w:r>
      <w:r>
        <w:t>миром</w:t>
      </w:r>
      <w:r>
        <w:rPr>
          <w:spacing w:val="40"/>
        </w:rPr>
        <w:t xml:space="preserve"> </w:t>
      </w:r>
      <w:r>
        <w:t>природы</w:t>
      </w:r>
      <w:r>
        <w:t>,</w:t>
      </w:r>
      <w:r>
        <w:rPr>
          <w:spacing w:val="40"/>
        </w:rPr>
        <w:t xml:space="preserve"> </w:t>
      </w:r>
      <w:r>
        <w:t>правилах</w:t>
      </w:r>
      <w:r>
        <w:rPr>
          <w:spacing w:val="2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технологиях</w:t>
      </w:r>
      <w:r>
        <w:rPr>
          <w:spacing w:val="30"/>
        </w:rPr>
        <w:t xml:space="preserve"> </w:t>
      </w:r>
      <w:r>
        <w:t>создания,</w:t>
      </w:r>
      <w:r>
        <w:rPr>
          <w:spacing w:val="40"/>
        </w:rPr>
        <w:t xml:space="preserve"> </w:t>
      </w:r>
      <w:r>
        <w:t>исторически</w:t>
      </w:r>
      <w:r>
        <w:rPr>
          <w:spacing w:val="39"/>
        </w:rPr>
        <w:t xml:space="preserve"> </w:t>
      </w:r>
      <w:r>
        <w:t>развивающихся и современных производствах и профессиях;</w:t>
      </w:r>
    </w:p>
    <w:p w:rsidR="007A46EE" w:rsidRDefault="009E1D98">
      <w:pPr>
        <w:pStyle w:val="a3"/>
        <w:spacing w:before="3" w:line="362" w:lineRule="auto"/>
        <w:ind w:right="138" w:firstLine="710"/>
      </w:pPr>
      <w:r>
        <w:t>формирование</w:t>
      </w:r>
      <w:r>
        <w:rPr>
          <w:spacing w:val="80"/>
        </w:rPr>
        <w:t xml:space="preserve"> </w:t>
      </w:r>
      <w:r>
        <w:t>основ</w:t>
      </w:r>
      <w:r>
        <w:rPr>
          <w:spacing w:val="40"/>
        </w:rPr>
        <w:t xml:space="preserve"> </w:t>
      </w:r>
      <w:r>
        <w:t>чертёжно-графической</w:t>
      </w:r>
      <w:r>
        <w:rPr>
          <w:spacing w:val="80"/>
        </w:rPr>
        <w:t xml:space="preserve"> </w:t>
      </w:r>
      <w:r>
        <w:t>грамотности,</w:t>
      </w:r>
      <w:r>
        <w:rPr>
          <w:spacing w:val="80"/>
        </w:rPr>
        <w:t xml:space="preserve"> </w:t>
      </w:r>
      <w:r>
        <w:t>умения</w:t>
      </w:r>
      <w:r>
        <w:rPr>
          <w:spacing w:val="80"/>
        </w:rPr>
        <w:t xml:space="preserve"> </w:t>
      </w:r>
      <w:r>
        <w:t>работать с простейшей технологической документацией (рисунок, чертёж, эскиз, схема);</w:t>
      </w:r>
    </w:p>
    <w:p w:rsidR="007A46EE" w:rsidRDefault="009E1D98">
      <w:pPr>
        <w:pStyle w:val="a3"/>
        <w:spacing w:line="362" w:lineRule="auto"/>
        <w:ind w:right="150" w:firstLine="710"/>
      </w:pPr>
      <w: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7A46EE" w:rsidRDefault="009E1D98">
      <w:pPr>
        <w:pStyle w:val="a3"/>
        <w:spacing w:line="355" w:lineRule="auto"/>
        <w:ind w:right="151" w:firstLine="710"/>
      </w:pPr>
      <w:r>
        <w:t>развитие сенсомоторных процессов, психомоторной координации, глазомера через формирование практических умений;</w:t>
      </w:r>
    </w:p>
    <w:p w:rsidR="007A46EE" w:rsidRDefault="009E1D98">
      <w:pPr>
        <w:pStyle w:val="a3"/>
        <w:spacing w:before="2" w:line="362" w:lineRule="auto"/>
        <w:ind w:right="164" w:firstLine="710"/>
      </w:pPr>
      <w:r>
        <w:t>расширение культурног</w:t>
      </w:r>
      <w:r>
        <w:t>о кругозора, развитие способности творческого использования полученных знаний и умений в практической деятельности;</w:t>
      </w:r>
    </w:p>
    <w:p w:rsidR="007A46EE" w:rsidRDefault="009E1D98">
      <w:pPr>
        <w:pStyle w:val="a3"/>
        <w:spacing w:line="362" w:lineRule="auto"/>
        <w:ind w:right="143" w:firstLine="710"/>
      </w:pPr>
      <w: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</w:t>
      </w:r>
      <w:r>
        <w:t>я практических заданий;</w:t>
      </w:r>
    </w:p>
    <w:p w:rsidR="007A46EE" w:rsidRDefault="009E1D98">
      <w:pPr>
        <w:pStyle w:val="a3"/>
        <w:spacing w:line="364" w:lineRule="auto"/>
        <w:ind w:right="141" w:firstLine="710"/>
      </w:pPr>
      <w:r>
        <w:t>развитие</w:t>
      </w:r>
      <w:r>
        <w:rPr>
          <w:spacing w:val="80"/>
        </w:rPr>
        <w:t xml:space="preserve">   </w:t>
      </w:r>
      <w:r>
        <w:t>гибкости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вариативности</w:t>
      </w:r>
      <w:r>
        <w:rPr>
          <w:spacing w:val="80"/>
        </w:rPr>
        <w:t xml:space="preserve">   </w:t>
      </w:r>
      <w:r>
        <w:t>мышления,</w:t>
      </w:r>
      <w:r>
        <w:rPr>
          <w:spacing w:val="80"/>
        </w:rPr>
        <w:t xml:space="preserve">   </w:t>
      </w:r>
      <w:r>
        <w:t>способностей</w:t>
      </w:r>
      <w:r>
        <w:rPr>
          <w:spacing w:val="80"/>
        </w:rPr>
        <w:t xml:space="preserve"> </w:t>
      </w:r>
      <w:r>
        <w:t>к изобретательской деятельности;</w:t>
      </w:r>
    </w:p>
    <w:p w:rsidR="007A46EE" w:rsidRDefault="009E1D98">
      <w:pPr>
        <w:pStyle w:val="a3"/>
        <w:spacing w:line="362" w:lineRule="auto"/>
        <w:ind w:right="141" w:firstLine="710"/>
      </w:pPr>
      <w:r>
        <w:t>воспитание уважительного отношения к людям труда, к культурным традициям,</w:t>
      </w:r>
      <w:r>
        <w:rPr>
          <w:spacing w:val="72"/>
          <w:w w:val="150"/>
        </w:rPr>
        <w:t xml:space="preserve">  </w:t>
      </w:r>
      <w:r>
        <w:t>понимания</w:t>
      </w:r>
      <w:r>
        <w:rPr>
          <w:spacing w:val="72"/>
          <w:w w:val="150"/>
        </w:rPr>
        <w:t xml:space="preserve">  </w:t>
      </w:r>
      <w:r>
        <w:t>ценности</w:t>
      </w:r>
      <w:r>
        <w:rPr>
          <w:spacing w:val="73"/>
          <w:w w:val="150"/>
        </w:rPr>
        <w:t xml:space="preserve">  </w:t>
      </w:r>
      <w:r>
        <w:t>предшествующих</w:t>
      </w:r>
      <w:r>
        <w:rPr>
          <w:spacing w:val="67"/>
          <w:w w:val="150"/>
        </w:rPr>
        <w:t xml:space="preserve">  </w:t>
      </w:r>
      <w:r>
        <w:t>культур,</w:t>
      </w:r>
      <w:r>
        <w:rPr>
          <w:spacing w:val="72"/>
          <w:w w:val="150"/>
        </w:rPr>
        <w:t xml:space="preserve">  </w:t>
      </w:r>
      <w:r>
        <w:t>отражённых в материальном мире;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61" w:firstLine="710"/>
      </w:pPr>
      <w: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7A46EE" w:rsidRDefault="009E1D98">
      <w:pPr>
        <w:pStyle w:val="a3"/>
        <w:spacing w:before="1" w:line="362" w:lineRule="auto"/>
        <w:ind w:right="161" w:firstLine="710"/>
      </w:pPr>
      <w:r>
        <w:t>воспитан</w:t>
      </w:r>
      <w:r>
        <w:t xml:space="preserve">ие интереса и творческого отношения к продуктивной созидательной деятельности, мотивации успеха и достижений, стремления к творческой </w:t>
      </w:r>
      <w:r>
        <w:rPr>
          <w:spacing w:val="-2"/>
        </w:rPr>
        <w:t>самореализации;</w:t>
      </w:r>
    </w:p>
    <w:p w:rsidR="007A46EE" w:rsidRDefault="009E1D98">
      <w:pPr>
        <w:pStyle w:val="a3"/>
        <w:spacing w:line="362" w:lineRule="auto"/>
        <w:ind w:right="150" w:firstLine="710"/>
      </w:pPr>
      <w:r>
        <w:t>становление экологического сознания, внимательного и вдумчивого отношения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окружающей</w:t>
      </w:r>
      <w:r>
        <w:rPr>
          <w:spacing w:val="80"/>
        </w:rPr>
        <w:t xml:space="preserve"> </w:t>
      </w:r>
      <w:r>
        <w:t>природе,</w:t>
      </w:r>
      <w:r>
        <w:rPr>
          <w:spacing w:val="80"/>
        </w:rPr>
        <w:t xml:space="preserve"> </w:t>
      </w:r>
      <w:r>
        <w:t>осознание</w:t>
      </w:r>
      <w:r>
        <w:rPr>
          <w:spacing w:val="80"/>
        </w:rPr>
        <w:t xml:space="preserve"> </w:t>
      </w:r>
      <w:r>
        <w:t>взаимосвязи</w:t>
      </w:r>
      <w:r>
        <w:rPr>
          <w:spacing w:val="80"/>
        </w:rPr>
        <w:t xml:space="preserve"> </w:t>
      </w:r>
      <w:r>
        <w:t>рукотворного</w:t>
      </w:r>
      <w:r>
        <w:rPr>
          <w:spacing w:val="80"/>
        </w:rPr>
        <w:t xml:space="preserve"> </w:t>
      </w:r>
      <w:r>
        <w:t>мира с миром природы;</w:t>
      </w:r>
    </w:p>
    <w:p w:rsidR="007A46EE" w:rsidRDefault="009E1D98">
      <w:pPr>
        <w:pStyle w:val="a3"/>
        <w:spacing w:line="360" w:lineRule="auto"/>
        <w:ind w:right="157" w:firstLine="710"/>
      </w:pPr>
      <w:r>
        <w:t xml:space="preserve">воспитание положительного отношения к коллективному труду, применение правил культуры общения, проявление уважения к взглядам и мнению других </w:t>
      </w:r>
      <w:r>
        <w:rPr>
          <w:spacing w:val="-2"/>
        </w:rPr>
        <w:t>людей.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62" w:lineRule="auto"/>
        <w:ind w:right="139" w:firstLine="710"/>
        <w:jc w:val="both"/>
        <w:rPr>
          <w:sz w:val="28"/>
        </w:rPr>
      </w:pPr>
      <w:r>
        <w:rPr>
          <w:sz w:val="28"/>
        </w:rPr>
        <w:t>Содержание программы по труду включает характеристику основн</w:t>
      </w:r>
      <w:r>
        <w:rPr>
          <w:sz w:val="28"/>
        </w:rPr>
        <w:t xml:space="preserve">ых структурных единиц (модулей), которые являются общими для каждого года </w:t>
      </w:r>
      <w:r>
        <w:rPr>
          <w:spacing w:val="-2"/>
          <w:sz w:val="28"/>
        </w:rPr>
        <w:t>обучения:</w:t>
      </w:r>
    </w:p>
    <w:p w:rsidR="007A46EE" w:rsidRDefault="009E1D98">
      <w:pPr>
        <w:pStyle w:val="a3"/>
        <w:spacing w:line="313" w:lineRule="exact"/>
        <w:ind w:left="1136"/>
      </w:pPr>
      <w:r>
        <w:t>Технологии,</w:t>
      </w:r>
      <w:r>
        <w:rPr>
          <w:spacing w:val="-18"/>
        </w:rPr>
        <w:t xml:space="preserve"> </w:t>
      </w:r>
      <w:r>
        <w:t>профессии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rPr>
          <w:spacing w:val="-2"/>
        </w:rPr>
        <w:t>производства.</w:t>
      </w:r>
    </w:p>
    <w:p w:rsidR="007A46EE" w:rsidRDefault="009E1D98">
      <w:pPr>
        <w:pStyle w:val="a3"/>
        <w:spacing w:before="133" w:line="360" w:lineRule="auto"/>
        <w:ind w:right="145" w:firstLine="710"/>
      </w:pPr>
      <w:r>
        <w:t>Технологии</w:t>
      </w:r>
      <w:r>
        <w:rPr>
          <w:spacing w:val="80"/>
        </w:rPr>
        <w:t xml:space="preserve"> </w:t>
      </w:r>
      <w:r>
        <w:t>ручной</w:t>
      </w:r>
      <w:r>
        <w:rPr>
          <w:spacing w:val="80"/>
        </w:rPr>
        <w:t xml:space="preserve"> </w:t>
      </w:r>
      <w:r>
        <w:t>обработки</w:t>
      </w:r>
      <w:r>
        <w:rPr>
          <w:spacing w:val="80"/>
        </w:rPr>
        <w:t xml:space="preserve"> </w:t>
      </w:r>
      <w:r>
        <w:t>материалов:</w:t>
      </w:r>
      <w:r>
        <w:rPr>
          <w:spacing w:val="80"/>
        </w:rPr>
        <w:t xml:space="preserve"> </w:t>
      </w:r>
      <w:r>
        <w:t>технологии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бумагой и</w:t>
      </w:r>
      <w:r>
        <w:rPr>
          <w:spacing w:val="40"/>
        </w:rPr>
        <w:t xml:space="preserve"> </w:t>
      </w:r>
      <w:r>
        <w:t>картоном,</w:t>
      </w:r>
      <w:r>
        <w:rPr>
          <w:spacing w:val="40"/>
        </w:rPr>
        <w:t xml:space="preserve"> </w:t>
      </w:r>
      <w:r>
        <w:t>технологии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пластичными</w:t>
      </w:r>
      <w:r>
        <w:rPr>
          <w:spacing w:val="40"/>
        </w:rPr>
        <w:t xml:space="preserve"> </w:t>
      </w:r>
      <w:r>
        <w:t>материалами,</w:t>
      </w:r>
      <w:r>
        <w:rPr>
          <w:spacing w:val="40"/>
        </w:rPr>
        <w:t xml:space="preserve"> </w:t>
      </w:r>
      <w:r>
        <w:t>технологии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7A46EE" w:rsidRDefault="009E1D98">
      <w:pPr>
        <w:pStyle w:val="a3"/>
        <w:spacing w:before="10" w:line="360" w:lineRule="auto"/>
        <w:ind w:right="143" w:firstLine="710"/>
      </w:pPr>
      <w:r>
        <w:t>Конструирование и моделирование: работа с «Конструктором» (с учётом воз</w:t>
      </w:r>
      <w:r>
        <w:t>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</w:t>
      </w:r>
      <w:r>
        <w:t>льной организации).</w:t>
      </w:r>
    </w:p>
    <w:p w:rsidR="007A46EE" w:rsidRDefault="009E1D98">
      <w:pPr>
        <w:pStyle w:val="a3"/>
        <w:spacing w:line="355" w:lineRule="auto"/>
        <w:ind w:right="147" w:firstLine="710"/>
      </w:pPr>
      <w: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  <w:tab w:val="left" w:pos="2523"/>
          <w:tab w:val="left" w:pos="4742"/>
          <w:tab w:val="left" w:pos="7373"/>
          <w:tab w:val="left" w:pos="9265"/>
        </w:tabs>
        <w:spacing w:before="7" w:line="364" w:lineRule="auto"/>
        <w:ind w:right="150" w:firstLine="710"/>
        <w:jc w:val="both"/>
        <w:rPr>
          <w:sz w:val="28"/>
        </w:rPr>
      </w:pPr>
      <w:r>
        <w:rPr>
          <w:sz w:val="28"/>
        </w:rPr>
        <w:t xml:space="preserve">В процессе освоения программы по труду обучающиеся овладевают </w:t>
      </w:r>
      <w:r>
        <w:rPr>
          <w:spacing w:val="-2"/>
          <w:sz w:val="28"/>
        </w:rPr>
        <w:t>основами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проектной</w:t>
      </w:r>
      <w:r>
        <w:rPr>
          <w:sz w:val="28"/>
        </w:rPr>
        <w:tab/>
      </w:r>
      <w:r>
        <w:rPr>
          <w:spacing w:val="-2"/>
          <w:sz w:val="28"/>
        </w:rPr>
        <w:t>деятельности,</w:t>
      </w:r>
      <w:r>
        <w:rPr>
          <w:sz w:val="28"/>
        </w:rPr>
        <w:tab/>
      </w:r>
      <w:r>
        <w:rPr>
          <w:spacing w:val="-2"/>
          <w:sz w:val="28"/>
        </w:rPr>
        <w:t>которая</w:t>
      </w:r>
      <w:r>
        <w:rPr>
          <w:sz w:val="28"/>
        </w:rPr>
        <w:tab/>
      </w:r>
      <w:r>
        <w:rPr>
          <w:spacing w:val="-2"/>
          <w:sz w:val="28"/>
        </w:rPr>
        <w:t>направлена</w:t>
      </w:r>
    </w:p>
    <w:p w:rsidR="007A46EE" w:rsidRDefault="007A46EE">
      <w:pPr>
        <w:pStyle w:val="a5"/>
        <w:spacing w:line="364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68"/>
      </w:pPr>
      <w:r>
        <w:t>на развитие творческих черт личности, коммуникабельности, чувства ответственности, умения искать и использовать информацию.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8" w:line="360" w:lineRule="auto"/>
        <w:ind w:right="138" w:firstLine="710"/>
        <w:jc w:val="both"/>
        <w:rPr>
          <w:sz w:val="28"/>
        </w:rPr>
      </w:pPr>
      <w:r>
        <w:rPr>
          <w:sz w:val="28"/>
        </w:rPr>
        <w:t>В программе по труду осуществляется реализация межпредметных связей с учебными предметами: «Ма</w:t>
      </w:r>
      <w:r>
        <w:rPr>
          <w:sz w:val="28"/>
        </w:rPr>
        <w:t>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</w:t>
      </w:r>
      <w:r>
        <w:rPr>
          <w:sz w:val="28"/>
        </w:rPr>
        <w:t>в и правил декоративно-прикладного искусства и дизайна), «Окружающий мир» (природные формы и конструкции как универсальный источник инженерно- художественных идей для мастера; природа как источник сырья, этнокультурные традиции), «Родной</w:t>
      </w:r>
      <w:r>
        <w:rPr>
          <w:spacing w:val="-4"/>
          <w:sz w:val="28"/>
        </w:rPr>
        <w:t xml:space="preserve"> </w:t>
      </w:r>
      <w:r>
        <w:rPr>
          <w:sz w:val="28"/>
        </w:rPr>
        <w:t>язык»</w:t>
      </w:r>
      <w:r>
        <w:rPr>
          <w:spacing w:val="-9"/>
          <w:sz w:val="28"/>
        </w:rPr>
        <w:t xml:space="preserve"> </w:t>
      </w:r>
      <w:r>
        <w:rPr>
          <w:sz w:val="28"/>
        </w:rPr>
        <w:t>(использован</w:t>
      </w:r>
      <w:r>
        <w:rPr>
          <w:sz w:val="28"/>
        </w:rPr>
        <w:t>ие</w:t>
      </w:r>
      <w:r>
        <w:rPr>
          <w:spacing w:val="-3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8"/>
          <w:sz w:val="28"/>
        </w:rPr>
        <w:t xml:space="preserve"> </w:t>
      </w:r>
      <w:r>
        <w:rPr>
          <w:sz w:val="28"/>
        </w:rPr>
        <w:t>видов</w:t>
      </w:r>
      <w:r>
        <w:rPr>
          <w:spacing w:val="-6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 основных типов учебных текстов в процессе анализа заданий и обсуждения результатов практической деятельности), «Литературное чтение»</w:t>
      </w:r>
      <w:r>
        <w:rPr>
          <w:spacing w:val="-2"/>
          <w:sz w:val="28"/>
        </w:rPr>
        <w:t xml:space="preserve"> </w:t>
      </w:r>
      <w:r>
        <w:rPr>
          <w:sz w:val="28"/>
        </w:rPr>
        <w:t>(работа с текстами для создания образа, реализуемого в изделии).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4" w:line="360" w:lineRule="auto"/>
        <w:ind w:right="136" w:firstLine="710"/>
        <w:jc w:val="both"/>
        <w:rPr>
          <w:sz w:val="28"/>
        </w:rPr>
      </w:pPr>
      <w:r>
        <w:rPr>
          <w:sz w:val="28"/>
        </w:rPr>
        <w:t>Общее</w:t>
      </w:r>
      <w:r>
        <w:rPr>
          <w:spacing w:val="40"/>
          <w:sz w:val="28"/>
        </w:rPr>
        <w:t xml:space="preserve">  </w:t>
      </w:r>
      <w:r>
        <w:rPr>
          <w:sz w:val="28"/>
        </w:rPr>
        <w:t>число</w:t>
      </w:r>
      <w:r>
        <w:rPr>
          <w:spacing w:val="40"/>
          <w:sz w:val="28"/>
        </w:rPr>
        <w:t xml:space="preserve">  </w:t>
      </w:r>
      <w:r>
        <w:rPr>
          <w:sz w:val="28"/>
        </w:rPr>
        <w:t>ча</w:t>
      </w:r>
      <w:r>
        <w:rPr>
          <w:sz w:val="28"/>
        </w:rPr>
        <w:t>сов,</w:t>
      </w:r>
      <w:r>
        <w:rPr>
          <w:spacing w:val="40"/>
          <w:sz w:val="28"/>
        </w:rPr>
        <w:t xml:space="preserve">  </w:t>
      </w:r>
      <w:r>
        <w:rPr>
          <w:sz w:val="28"/>
        </w:rPr>
        <w:t>рекомендованных</w:t>
      </w:r>
      <w:r>
        <w:rPr>
          <w:spacing w:val="40"/>
          <w:sz w:val="28"/>
        </w:rPr>
        <w:t xml:space="preserve">  </w:t>
      </w:r>
      <w:r>
        <w:rPr>
          <w:sz w:val="28"/>
        </w:rPr>
        <w:t>для</w:t>
      </w:r>
      <w:r>
        <w:rPr>
          <w:spacing w:val="40"/>
          <w:sz w:val="28"/>
        </w:rPr>
        <w:t xml:space="preserve">  </w:t>
      </w:r>
      <w:r>
        <w:rPr>
          <w:sz w:val="28"/>
        </w:rPr>
        <w:t>изучения</w:t>
      </w:r>
      <w:r>
        <w:rPr>
          <w:spacing w:val="40"/>
          <w:sz w:val="28"/>
        </w:rPr>
        <w:t xml:space="preserve">  </w:t>
      </w:r>
      <w:r>
        <w:rPr>
          <w:sz w:val="28"/>
        </w:rPr>
        <w:t>труда</w:t>
      </w:r>
      <w:r>
        <w:rPr>
          <w:spacing w:val="40"/>
          <w:sz w:val="28"/>
        </w:rPr>
        <w:t xml:space="preserve">  </w:t>
      </w:r>
      <w:r>
        <w:rPr>
          <w:sz w:val="28"/>
        </w:rPr>
        <w:t>– 135</w:t>
      </w:r>
      <w:r>
        <w:rPr>
          <w:spacing w:val="65"/>
          <w:sz w:val="28"/>
        </w:rPr>
        <w:t xml:space="preserve"> </w:t>
      </w:r>
      <w:r>
        <w:rPr>
          <w:sz w:val="28"/>
        </w:rPr>
        <w:t>часов:</w:t>
      </w:r>
      <w:r>
        <w:rPr>
          <w:spacing w:val="51"/>
          <w:sz w:val="28"/>
        </w:rPr>
        <w:t xml:space="preserve"> </w:t>
      </w:r>
      <w:r>
        <w:rPr>
          <w:sz w:val="28"/>
        </w:rPr>
        <w:t>в</w:t>
      </w:r>
      <w:r>
        <w:rPr>
          <w:spacing w:val="58"/>
          <w:sz w:val="28"/>
        </w:rPr>
        <w:t xml:space="preserve"> </w:t>
      </w:r>
      <w:r>
        <w:rPr>
          <w:sz w:val="28"/>
        </w:rPr>
        <w:t>1</w:t>
      </w:r>
      <w:r>
        <w:rPr>
          <w:spacing w:val="65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67"/>
          <w:sz w:val="28"/>
        </w:rPr>
        <w:t xml:space="preserve"> </w:t>
      </w:r>
      <w:r>
        <w:rPr>
          <w:sz w:val="28"/>
        </w:rPr>
        <w:t>–</w:t>
      </w:r>
      <w:r>
        <w:rPr>
          <w:spacing w:val="61"/>
          <w:sz w:val="28"/>
        </w:rPr>
        <w:t xml:space="preserve"> </w:t>
      </w:r>
      <w:r>
        <w:rPr>
          <w:sz w:val="28"/>
        </w:rPr>
        <w:t>33</w:t>
      </w:r>
      <w:r>
        <w:rPr>
          <w:spacing w:val="60"/>
          <w:sz w:val="28"/>
        </w:rPr>
        <w:t xml:space="preserve"> </w:t>
      </w:r>
      <w:r>
        <w:rPr>
          <w:sz w:val="28"/>
        </w:rPr>
        <w:t>часа</w:t>
      </w:r>
      <w:r>
        <w:rPr>
          <w:spacing w:val="62"/>
          <w:sz w:val="28"/>
        </w:rPr>
        <w:t xml:space="preserve"> </w:t>
      </w:r>
      <w:r>
        <w:rPr>
          <w:sz w:val="28"/>
        </w:rPr>
        <w:t>(1</w:t>
      </w:r>
      <w:r>
        <w:rPr>
          <w:spacing w:val="60"/>
          <w:sz w:val="28"/>
        </w:rPr>
        <w:t xml:space="preserve"> </w:t>
      </w:r>
      <w:r>
        <w:rPr>
          <w:sz w:val="28"/>
        </w:rPr>
        <w:t>час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67"/>
          <w:sz w:val="28"/>
        </w:rPr>
        <w:t xml:space="preserve"> </w:t>
      </w:r>
      <w:r>
        <w:rPr>
          <w:sz w:val="28"/>
        </w:rPr>
        <w:t>во</w:t>
      </w:r>
      <w:r>
        <w:rPr>
          <w:spacing w:val="60"/>
          <w:sz w:val="28"/>
        </w:rPr>
        <w:t xml:space="preserve"> </w:t>
      </w:r>
      <w:r>
        <w:rPr>
          <w:sz w:val="28"/>
        </w:rPr>
        <w:t>2</w:t>
      </w:r>
      <w:r>
        <w:rPr>
          <w:spacing w:val="6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67"/>
          <w:sz w:val="28"/>
        </w:rPr>
        <w:t xml:space="preserve"> </w:t>
      </w:r>
      <w:r>
        <w:rPr>
          <w:sz w:val="28"/>
        </w:rPr>
        <w:t>–</w:t>
      </w:r>
      <w:r>
        <w:rPr>
          <w:spacing w:val="60"/>
          <w:sz w:val="28"/>
        </w:rPr>
        <w:t xml:space="preserve"> </w:t>
      </w:r>
      <w:r>
        <w:rPr>
          <w:sz w:val="28"/>
        </w:rPr>
        <w:t>34</w:t>
      </w:r>
      <w:r>
        <w:rPr>
          <w:spacing w:val="60"/>
          <w:sz w:val="28"/>
        </w:rPr>
        <w:t xml:space="preserve"> </w:t>
      </w:r>
      <w:r>
        <w:rPr>
          <w:sz w:val="28"/>
        </w:rPr>
        <w:t>часа</w:t>
      </w:r>
      <w:r>
        <w:rPr>
          <w:spacing w:val="62"/>
          <w:sz w:val="28"/>
        </w:rPr>
        <w:t xml:space="preserve"> </w:t>
      </w:r>
      <w:r>
        <w:rPr>
          <w:sz w:val="28"/>
        </w:rPr>
        <w:t>(1</w:t>
      </w:r>
      <w:r>
        <w:rPr>
          <w:spacing w:val="40"/>
          <w:sz w:val="28"/>
        </w:rPr>
        <w:t xml:space="preserve"> </w:t>
      </w:r>
      <w:r>
        <w:rPr>
          <w:sz w:val="28"/>
        </w:rPr>
        <w:t>час в</w:t>
      </w:r>
      <w:r>
        <w:rPr>
          <w:spacing w:val="59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69"/>
          <w:sz w:val="28"/>
        </w:rPr>
        <w:t xml:space="preserve"> </w:t>
      </w:r>
      <w:r>
        <w:rPr>
          <w:sz w:val="28"/>
        </w:rPr>
        <w:t>в</w:t>
      </w:r>
      <w:r>
        <w:rPr>
          <w:spacing w:val="64"/>
          <w:sz w:val="28"/>
        </w:rPr>
        <w:t xml:space="preserve"> </w:t>
      </w:r>
      <w:r>
        <w:rPr>
          <w:sz w:val="28"/>
        </w:rPr>
        <w:t>3</w:t>
      </w:r>
      <w:r>
        <w:rPr>
          <w:spacing w:val="66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72"/>
          <w:sz w:val="28"/>
        </w:rPr>
        <w:t xml:space="preserve"> </w:t>
      </w:r>
      <w:r>
        <w:rPr>
          <w:sz w:val="28"/>
        </w:rPr>
        <w:t>–</w:t>
      </w:r>
      <w:r>
        <w:rPr>
          <w:spacing w:val="66"/>
          <w:sz w:val="28"/>
        </w:rPr>
        <w:t xml:space="preserve"> </w:t>
      </w:r>
      <w:r>
        <w:rPr>
          <w:sz w:val="28"/>
        </w:rPr>
        <w:t>34</w:t>
      </w:r>
      <w:r>
        <w:rPr>
          <w:spacing w:val="66"/>
          <w:sz w:val="28"/>
        </w:rPr>
        <w:t xml:space="preserve"> </w:t>
      </w:r>
      <w:r>
        <w:rPr>
          <w:sz w:val="28"/>
        </w:rPr>
        <w:t>часа</w:t>
      </w:r>
      <w:r>
        <w:rPr>
          <w:spacing w:val="68"/>
          <w:sz w:val="28"/>
        </w:rPr>
        <w:t xml:space="preserve"> </w:t>
      </w:r>
      <w:r>
        <w:rPr>
          <w:sz w:val="28"/>
        </w:rPr>
        <w:t>(1</w:t>
      </w:r>
      <w:r>
        <w:rPr>
          <w:spacing w:val="66"/>
          <w:sz w:val="28"/>
        </w:rPr>
        <w:t xml:space="preserve"> </w:t>
      </w:r>
      <w:r>
        <w:rPr>
          <w:sz w:val="28"/>
        </w:rPr>
        <w:t>час</w:t>
      </w:r>
      <w:r>
        <w:rPr>
          <w:spacing w:val="67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73"/>
          <w:sz w:val="28"/>
        </w:rPr>
        <w:t xml:space="preserve"> </w:t>
      </w:r>
      <w:r>
        <w:rPr>
          <w:sz w:val="28"/>
        </w:rPr>
        <w:t>в</w:t>
      </w:r>
      <w:r>
        <w:rPr>
          <w:spacing w:val="59"/>
          <w:sz w:val="28"/>
        </w:rPr>
        <w:t xml:space="preserve"> </w:t>
      </w:r>
      <w:r>
        <w:rPr>
          <w:sz w:val="28"/>
        </w:rPr>
        <w:t>4</w:t>
      </w:r>
      <w:r>
        <w:rPr>
          <w:spacing w:val="66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77"/>
          <w:sz w:val="28"/>
        </w:rPr>
        <w:t xml:space="preserve"> </w:t>
      </w:r>
      <w:r>
        <w:rPr>
          <w:sz w:val="28"/>
        </w:rPr>
        <w:t>–</w:t>
      </w:r>
      <w:r>
        <w:rPr>
          <w:spacing w:val="66"/>
          <w:sz w:val="28"/>
        </w:rPr>
        <w:t xml:space="preserve"> </w:t>
      </w:r>
      <w:r>
        <w:rPr>
          <w:sz w:val="28"/>
        </w:rPr>
        <w:t>34</w:t>
      </w:r>
      <w:r>
        <w:rPr>
          <w:spacing w:val="66"/>
          <w:sz w:val="28"/>
        </w:rPr>
        <w:t xml:space="preserve"> </w:t>
      </w:r>
      <w:r>
        <w:rPr>
          <w:sz w:val="28"/>
        </w:rPr>
        <w:t>часа</w:t>
      </w:r>
      <w:r>
        <w:rPr>
          <w:spacing w:val="68"/>
          <w:sz w:val="28"/>
        </w:rPr>
        <w:t xml:space="preserve"> </w:t>
      </w:r>
      <w:r>
        <w:rPr>
          <w:sz w:val="28"/>
        </w:rPr>
        <w:t>(1</w:t>
      </w:r>
      <w:r>
        <w:rPr>
          <w:spacing w:val="70"/>
          <w:sz w:val="28"/>
        </w:rPr>
        <w:t xml:space="preserve"> </w:t>
      </w:r>
      <w:r>
        <w:rPr>
          <w:sz w:val="28"/>
        </w:rPr>
        <w:t>час в неделю).</w:t>
      </w:r>
    </w:p>
    <w:p w:rsidR="007A46EE" w:rsidRDefault="009E1D98">
      <w:pPr>
        <w:pStyle w:val="1"/>
        <w:numPr>
          <w:ilvl w:val="1"/>
          <w:numId w:val="80"/>
        </w:numPr>
        <w:tabs>
          <w:tab w:val="left" w:pos="1768"/>
        </w:tabs>
        <w:spacing w:before="12"/>
        <w:ind w:left="1768" w:hanging="632"/>
        <w:jc w:val="both"/>
      </w:pPr>
      <w:bookmarkStart w:id="104" w:name="31.6._Содержание_обучения_в_1_классе."/>
      <w:bookmarkEnd w:id="104"/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1</w:t>
      </w:r>
      <w:r>
        <w:rPr>
          <w:spacing w:val="-16"/>
        </w:rPr>
        <w:t xml:space="preserve"> </w:t>
      </w:r>
      <w:r>
        <w:rPr>
          <w:spacing w:val="-2"/>
        </w:rPr>
        <w:t>классе.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49"/>
        <w:ind w:left="1979" w:hanging="843"/>
        <w:jc w:val="both"/>
        <w:rPr>
          <w:sz w:val="28"/>
        </w:rPr>
      </w:pPr>
      <w:r>
        <w:rPr>
          <w:spacing w:val="-2"/>
          <w:sz w:val="28"/>
        </w:rPr>
        <w:t>Технологии,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профессии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производства.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63" w:line="360" w:lineRule="auto"/>
        <w:ind w:right="142" w:firstLine="710"/>
        <w:jc w:val="both"/>
        <w:rPr>
          <w:sz w:val="28"/>
        </w:rPr>
      </w:pPr>
      <w:r>
        <w:rPr>
          <w:sz w:val="28"/>
        </w:rPr>
        <w:t>Природное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окружение человека. Природа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источник сырьевых ресурсов и творчества мастеров. Красота и разнообразие природных</w:t>
      </w:r>
      <w:r>
        <w:rPr>
          <w:spacing w:val="40"/>
          <w:sz w:val="28"/>
        </w:rPr>
        <w:t xml:space="preserve"> </w:t>
      </w:r>
      <w:r>
        <w:rPr>
          <w:sz w:val="28"/>
        </w:rPr>
        <w:t>форм, их передача в изделиях из различных материалов. Наблюдения природы и фантазия</w:t>
      </w:r>
      <w:r>
        <w:rPr>
          <w:spacing w:val="73"/>
          <w:w w:val="150"/>
          <w:sz w:val="28"/>
        </w:rPr>
        <w:t xml:space="preserve">  </w:t>
      </w:r>
      <w:r>
        <w:rPr>
          <w:sz w:val="28"/>
        </w:rPr>
        <w:t>мастера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–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условия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создания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изделия.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Бережное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отношение к</w:t>
      </w:r>
      <w:r>
        <w:rPr>
          <w:spacing w:val="68"/>
          <w:w w:val="150"/>
          <w:sz w:val="28"/>
        </w:rPr>
        <w:t xml:space="preserve">    </w:t>
      </w:r>
      <w:r>
        <w:rPr>
          <w:sz w:val="28"/>
        </w:rPr>
        <w:t>природе.</w:t>
      </w:r>
      <w:r>
        <w:rPr>
          <w:spacing w:val="69"/>
          <w:w w:val="150"/>
          <w:sz w:val="28"/>
        </w:rPr>
        <w:t xml:space="preserve">    </w:t>
      </w:r>
      <w:r>
        <w:rPr>
          <w:sz w:val="28"/>
        </w:rPr>
        <w:t>Общее</w:t>
      </w:r>
      <w:r>
        <w:rPr>
          <w:spacing w:val="70"/>
          <w:w w:val="150"/>
          <w:sz w:val="28"/>
        </w:rPr>
        <w:t xml:space="preserve">    </w:t>
      </w:r>
      <w:r>
        <w:rPr>
          <w:sz w:val="28"/>
        </w:rPr>
        <w:t>понятие</w:t>
      </w:r>
      <w:r>
        <w:rPr>
          <w:spacing w:val="69"/>
          <w:w w:val="150"/>
          <w:sz w:val="28"/>
        </w:rPr>
        <w:t xml:space="preserve">    </w:t>
      </w:r>
      <w:r>
        <w:rPr>
          <w:sz w:val="28"/>
        </w:rPr>
        <w:t>об</w:t>
      </w:r>
      <w:r>
        <w:rPr>
          <w:spacing w:val="70"/>
          <w:w w:val="150"/>
          <w:sz w:val="28"/>
        </w:rPr>
        <w:t xml:space="preserve">    </w:t>
      </w:r>
      <w:r>
        <w:rPr>
          <w:sz w:val="28"/>
        </w:rPr>
        <w:t>изучаемых</w:t>
      </w:r>
      <w:r>
        <w:rPr>
          <w:spacing w:val="68"/>
          <w:w w:val="150"/>
          <w:sz w:val="28"/>
        </w:rPr>
        <w:t xml:space="preserve">    </w:t>
      </w:r>
      <w:r>
        <w:rPr>
          <w:sz w:val="28"/>
        </w:rPr>
        <w:t>материалах, их</w:t>
      </w:r>
      <w:r>
        <w:rPr>
          <w:spacing w:val="76"/>
          <w:sz w:val="28"/>
        </w:rPr>
        <w:t xml:space="preserve">  </w:t>
      </w:r>
      <w:r>
        <w:rPr>
          <w:sz w:val="28"/>
        </w:rPr>
        <w:t>происхождении,</w:t>
      </w:r>
      <w:r>
        <w:rPr>
          <w:spacing w:val="80"/>
          <w:sz w:val="28"/>
        </w:rPr>
        <w:t xml:space="preserve">  </w:t>
      </w:r>
      <w:r>
        <w:rPr>
          <w:sz w:val="28"/>
        </w:rPr>
        <w:t>разнообразии.</w:t>
      </w:r>
      <w:r>
        <w:rPr>
          <w:spacing w:val="78"/>
          <w:sz w:val="28"/>
        </w:rPr>
        <w:t xml:space="preserve">  </w:t>
      </w:r>
      <w:r>
        <w:rPr>
          <w:sz w:val="28"/>
        </w:rPr>
        <w:t>Подготовка</w:t>
      </w:r>
      <w:r>
        <w:rPr>
          <w:spacing w:val="80"/>
          <w:sz w:val="28"/>
        </w:rPr>
        <w:t xml:space="preserve">  </w:t>
      </w:r>
      <w:r>
        <w:rPr>
          <w:sz w:val="28"/>
        </w:rPr>
        <w:t>к</w:t>
      </w:r>
      <w:r>
        <w:rPr>
          <w:spacing w:val="78"/>
          <w:sz w:val="28"/>
        </w:rPr>
        <w:t xml:space="preserve">  </w:t>
      </w:r>
      <w:r>
        <w:rPr>
          <w:sz w:val="28"/>
        </w:rPr>
        <w:t>работе.</w:t>
      </w:r>
      <w:r>
        <w:rPr>
          <w:spacing w:val="80"/>
          <w:sz w:val="28"/>
        </w:rPr>
        <w:t xml:space="preserve">  </w:t>
      </w:r>
      <w:r>
        <w:rPr>
          <w:sz w:val="28"/>
        </w:rPr>
        <w:t>Рабочее</w:t>
      </w:r>
      <w:r>
        <w:rPr>
          <w:spacing w:val="80"/>
          <w:sz w:val="28"/>
        </w:rPr>
        <w:t xml:space="preserve">  </w:t>
      </w:r>
      <w:r>
        <w:rPr>
          <w:sz w:val="28"/>
        </w:rPr>
        <w:t>место, 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вида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Рациональное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80"/>
          <w:sz w:val="28"/>
        </w:rPr>
        <w:t xml:space="preserve"> </w:t>
      </w:r>
      <w:r>
        <w:rPr>
          <w:sz w:val="28"/>
        </w:rPr>
        <w:t>на рабочем месте материалов и инструментов, поддержание порядка во время работы,</w:t>
      </w:r>
      <w:r>
        <w:rPr>
          <w:spacing w:val="40"/>
          <w:sz w:val="28"/>
        </w:rPr>
        <w:t xml:space="preserve"> </w:t>
      </w:r>
      <w:r>
        <w:rPr>
          <w:sz w:val="28"/>
        </w:rPr>
        <w:t>уборка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окончании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40"/>
          <w:sz w:val="28"/>
        </w:rPr>
        <w:t xml:space="preserve"> </w:t>
      </w:r>
      <w:r>
        <w:rPr>
          <w:sz w:val="28"/>
        </w:rPr>
        <w:t>Рациональное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безопасное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использован</w:t>
      </w:r>
      <w:r>
        <w:rPr>
          <w:sz w:val="28"/>
        </w:rPr>
        <w:t>ие и хранение инструментов.</w:t>
      </w:r>
    </w:p>
    <w:p w:rsidR="007A46EE" w:rsidRDefault="007A46EE">
      <w:pPr>
        <w:pStyle w:val="a5"/>
        <w:spacing w:line="360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50" w:firstLine="710"/>
        <w:jc w:val="both"/>
        <w:rPr>
          <w:sz w:val="28"/>
        </w:rPr>
      </w:pPr>
      <w:r>
        <w:rPr>
          <w:sz w:val="28"/>
        </w:rPr>
        <w:t>Профессии</w:t>
      </w:r>
      <w:r>
        <w:rPr>
          <w:spacing w:val="73"/>
          <w:sz w:val="28"/>
        </w:rPr>
        <w:t xml:space="preserve">   </w:t>
      </w:r>
      <w:r>
        <w:rPr>
          <w:sz w:val="28"/>
        </w:rPr>
        <w:t>родных</w:t>
      </w:r>
      <w:r>
        <w:rPr>
          <w:spacing w:val="71"/>
          <w:sz w:val="28"/>
        </w:rPr>
        <w:t xml:space="preserve">   </w:t>
      </w:r>
      <w:r>
        <w:rPr>
          <w:sz w:val="28"/>
        </w:rPr>
        <w:t>и</w:t>
      </w:r>
      <w:r>
        <w:rPr>
          <w:spacing w:val="70"/>
          <w:sz w:val="28"/>
        </w:rPr>
        <w:t xml:space="preserve">   </w:t>
      </w:r>
      <w:r>
        <w:rPr>
          <w:sz w:val="28"/>
        </w:rPr>
        <w:t>знакомых.</w:t>
      </w:r>
      <w:r>
        <w:rPr>
          <w:spacing w:val="75"/>
          <w:sz w:val="28"/>
        </w:rPr>
        <w:t xml:space="preserve">   </w:t>
      </w:r>
      <w:r>
        <w:rPr>
          <w:sz w:val="28"/>
        </w:rPr>
        <w:t>Профессии,</w:t>
      </w:r>
      <w:r>
        <w:rPr>
          <w:spacing w:val="72"/>
          <w:sz w:val="28"/>
        </w:rPr>
        <w:t xml:space="preserve">   </w:t>
      </w:r>
      <w:r>
        <w:rPr>
          <w:sz w:val="28"/>
        </w:rPr>
        <w:t>связанные с изучаемыми материалами и производствами. Профессии сферы обслуживания.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8"/>
        <w:ind w:left="2190" w:hanging="1054"/>
        <w:jc w:val="both"/>
        <w:rPr>
          <w:sz w:val="28"/>
        </w:rPr>
      </w:pPr>
      <w:r>
        <w:rPr>
          <w:sz w:val="28"/>
        </w:rPr>
        <w:t>Традиции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-16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1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0"/>
          <w:sz w:val="28"/>
        </w:rPr>
        <w:t xml:space="preserve"> </w:t>
      </w:r>
      <w:r>
        <w:rPr>
          <w:sz w:val="28"/>
        </w:rPr>
        <w:t>ремёсла,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обычаи.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62"/>
        <w:ind w:left="1979" w:hanging="843"/>
        <w:jc w:val="both"/>
        <w:rPr>
          <w:sz w:val="28"/>
        </w:rPr>
      </w:pPr>
      <w:r>
        <w:rPr>
          <w:spacing w:val="-2"/>
          <w:sz w:val="28"/>
        </w:rPr>
        <w:t>Технологии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ручной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обработки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материалов.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63" w:line="360" w:lineRule="auto"/>
        <w:ind w:right="143" w:firstLine="710"/>
        <w:jc w:val="both"/>
        <w:rPr>
          <w:sz w:val="28"/>
        </w:rPr>
      </w:pPr>
      <w:r>
        <w:rPr>
          <w:sz w:val="28"/>
        </w:rPr>
        <w:t>Бережное, экономное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рациональное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обрабатываемых материалов. Использование конструктивных особенностей материалов при изготовлении изделий.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2" w:lineRule="auto"/>
        <w:ind w:right="149" w:firstLine="710"/>
        <w:jc w:val="both"/>
        <w:rPr>
          <w:sz w:val="28"/>
        </w:rPr>
      </w:pPr>
      <w:r>
        <w:rPr>
          <w:sz w:val="28"/>
        </w:rPr>
        <w:t>Основные технологические операции ручной обработки материалов: разметка деталей</w:t>
      </w:r>
      <w:r>
        <w:rPr>
          <w:sz w:val="28"/>
        </w:rPr>
        <w:t>, выделение деталей, формообразование деталей, сборка изделия, отделка изделия или его деталей. Общее представление.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0" w:lineRule="auto"/>
        <w:ind w:right="144" w:firstLine="710"/>
        <w:jc w:val="both"/>
        <w:rPr>
          <w:sz w:val="28"/>
        </w:rPr>
      </w:pPr>
      <w:r>
        <w:rPr>
          <w:sz w:val="28"/>
        </w:rPr>
        <w:t>Способы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разметки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деталей: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глаз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руки,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шаблону,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 </w:t>
      </w:r>
      <w:r>
        <w:rPr>
          <w:sz w:val="28"/>
        </w:rPr>
        <w:t>линейке</w:t>
      </w:r>
      <w:r>
        <w:rPr>
          <w:spacing w:val="40"/>
          <w:sz w:val="28"/>
        </w:rPr>
        <w:t xml:space="preserve">  </w:t>
      </w:r>
      <w:r>
        <w:rPr>
          <w:sz w:val="28"/>
        </w:rPr>
        <w:t>(как</w:t>
      </w:r>
      <w:r>
        <w:rPr>
          <w:spacing w:val="40"/>
          <w:sz w:val="28"/>
        </w:rPr>
        <w:t xml:space="preserve">  </w:t>
      </w:r>
      <w:r>
        <w:rPr>
          <w:sz w:val="28"/>
        </w:rPr>
        <w:t>направляющему</w:t>
      </w:r>
      <w:r>
        <w:rPr>
          <w:spacing w:val="40"/>
          <w:sz w:val="28"/>
        </w:rPr>
        <w:t xml:space="preserve">  </w:t>
      </w:r>
      <w:r>
        <w:rPr>
          <w:sz w:val="28"/>
        </w:rPr>
        <w:t>инструменту</w:t>
      </w:r>
      <w:r>
        <w:rPr>
          <w:spacing w:val="40"/>
          <w:sz w:val="28"/>
        </w:rPr>
        <w:t xml:space="preserve">  </w:t>
      </w:r>
      <w:r>
        <w:rPr>
          <w:sz w:val="28"/>
        </w:rPr>
        <w:t>без</w:t>
      </w:r>
      <w:r>
        <w:rPr>
          <w:spacing w:val="40"/>
          <w:sz w:val="28"/>
        </w:rPr>
        <w:t xml:space="preserve">  </w:t>
      </w:r>
      <w:r>
        <w:rPr>
          <w:sz w:val="28"/>
        </w:rPr>
        <w:t>откладывания</w:t>
      </w:r>
      <w:r>
        <w:rPr>
          <w:spacing w:val="40"/>
          <w:sz w:val="28"/>
        </w:rPr>
        <w:t xml:space="preserve">  </w:t>
      </w:r>
      <w:r>
        <w:rPr>
          <w:sz w:val="28"/>
        </w:rPr>
        <w:t>размеров)</w:t>
      </w:r>
      <w:r>
        <w:rPr>
          <w:spacing w:val="40"/>
          <w:sz w:val="28"/>
        </w:rPr>
        <w:t xml:space="preserve"> </w:t>
      </w:r>
      <w:r>
        <w:rPr>
          <w:sz w:val="28"/>
        </w:rPr>
        <w:t>и изготовление изделий с использованием рисунов, графических инструкций, простейших схем. Чтение условных графических изображений (называние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операций, способов и приёмов работы, последовательности изготовления изделий). Правила экономной и аккуратной разме</w:t>
      </w:r>
      <w:r>
        <w:rPr>
          <w:sz w:val="28"/>
        </w:rPr>
        <w:t>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Приёмы и правила аккуратной работы с клеем. Отделка изделия или его деталей (о</w:t>
      </w:r>
      <w:r>
        <w:rPr>
          <w:sz w:val="28"/>
        </w:rPr>
        <w:t>крашивание, вышивка, аппликация и другие).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0" w:lineRule="auto"/>
        <w:ind w:right="146" w:firstLine="710"/>
        <w:jc w:val="both"/>
        <w:rPr>
          <w:sz w:val="28"/>
        </w:rPr>
      </w:pPr>
      <w:r>
        <w:rPr>
          <w:sz w:val="28"/>
        </w:rPr>
        <w:t>Подбор соответствующих инструментов и способов обработки материалов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зависимости</w:t>
      </w:r>
      <w:r>
        <w:rPr>
          <w:spacing w:val="40"/>
          <w:sz w:val="28"/>
        </w:rPr>
        <w:t xml:space="preserve">  </w:t>
      </w:r>
      <w:r>
        <w:rPr>
          <w:sz w:val="28"/>
        </w:rPr>
        <w:t>от</w:t>
      </w:r>
      <w:r>
        <w:rPr>
          <w:spacing w:val="40"/>
          <w:sz w:val="28"/>
        </w:rPr>
        <w:t xml:space="preserve">  </w:t>
      </w:r>
      <w:r>
        <w:rPr>
          <w:sz w:val="28"/>
        </w:rPr>
        <w:t>их</w:t>
      </w:r>
      <w:r>
        <w:rPr>
          <w:spacing w:val="40"/>
          <w:sz w:val="28"/>
        </w:rPr>
        <w:t xml:space="preserve">  </w:t>
      </w:r>
      <w:r>
        <w:rPr>
          <w:sz w:val="28"/>
        </w:rPr>
        <w:t>свойств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видов</w:t>
      </w:r>
      <w:r>
        <w:rPr>
          <w:spacing w:val="40"/>
          <w:sz w:val="28"/>
        </w:rPr>
        <w:t xml:space="preserve">  </w:t>
      </w:r>
      <w:r>
        <w:rPr>
          <w:sz w:val="28"/>
        </w:rPr>
        <w:t>изделий.</w:t>
      </w:r>
      <w:r>
        <w:rPr>
          <w:spacing w:val="40"/>
          <w:sz w:val="28"/>
        </w:rPr>
        <w:t xml:space="preserve">  </w:t>
      </w:r>
      <w:r>
        <w:rPr>
          <w:sz w:val="28"/>
        </w:rPr>
        <w:t>Инструменты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приспособления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(ножницы,</w:t>
      </w:r>
      <w:r>
        <w:rPr>
          <w:spacing w:val="40"/>
          <w:sz w:val="28"/>
        </w:rPr>
        <w:t xml:space="preserve"> </w:t>
      </w:r>
      <w:r>
        <w:rPr>
          <w:sz w:val="28"/>
        </w:rPr>
        <w:t>линейка,</w:t>
      </w:r>
      <w:r>
        <w:rPr>
          <w:spacing w:val="40"/>
          <w:sz w:val="28"/>
        </w:rPr>
        <w:t xml:space="preserve"> </w:t>
      </w:r>
      <w:r>
        <w:rPr>
          <w:sz w:val="28"/>
        </w:rPr>
        <w:t>игла,</w:t>
      </w:r>
      <w:r>
        <w:rPr>
          <w:spacing w:val="40"/>
          <w:sz w:val="28"/>
        </w:rPr>
        <w:t xml:space="preserve"> </w:t>
      </w:r>
      <w:r>
        <w:rPr>
          <w:sz w:val="28"/>
        </w:rPr>
        <w:t>гладилка,</w:t>
      </w:r>
      <w:r>
        <w:rPr>
          <w:spacing w:val="40"/>
          <w:sz w:val="28"/>
        </w:rPr>
        <w:t xml:space="preserve"> </w:t>
      </w:r>
      <w:r>
        <w:rPr>
          <w:sz w:val="28"/>
        </w:rPr>
        <w:t>стека,</w:t>
      </w:r>
      <w:r>
        <w:rPr>
          <w:spacing w:val="40"/>
          <w:sz w:val="28"/>
        </w:rPr>
        <w:t xml:space="preserve"> </w:t>
      </w:r>
      <w:r>
        <w:rPr>
          <w:sz w:val="28"/>
        </w:rPr>
        <w:t>шаблон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другие), их</w:t>
      </w:r>
      <w:r>
        <w:rPr>
          <w:sz w:val="28"/>
        </w:rPr>
        <w:t xml:space="preserve"> правильное, рациональное и безопасное использование.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2" w:lineRule="auto"/>
        <w:ind w:right="151" w:firstLine="710"/>
        <w:jc w:val="both"/>
        <w:rPr>
          <w:sz w:val="28"/>
        </w:rPr>
      </w:pPr>
      <w:r>
        <w:rPr>
          <w:sz w:val="28"/>
        </w:rPr>
        <w:t>Пластические массы, их виды (пластилин, пластика и другие). Приёмы</w:t>
      </w:r>
      <w:r>
        <w:rPr>
          <w:spacing w:val="40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изделий</w:t>
      </w:r>
      <w:r>
        <w:rPr>
          <w:spacing w:val="40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формы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них:</w:t>
      </w:r>
      <w:r>
        <w:rPr>
          <w:spacing w:val="40"/>
          <w:sz w:val="28"/>
        </w:rPr>
        <w:t xml:space="preserve"> </w:t>
      </w:r>
      <w:r>
        <w:rPr>
          <w:sz w:val="28"/>
        </w:rPr>
        <w:t>разметка на глаз, отделение части (стекой, отрыванием), придание формы.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2" w:lineRule="auto"/>
        <w:ind w:right="161" w:firstLine="710"/>
        <w:jc w:val="both"/>
        <w:rPr>
          <w:sz w:val="28"/>
        </w:rPr>
      </w:pPr>
      <w:r>
        <w:rPr>
          <w:sz w:val="28"/>
        </w:rPr>
        <w:t>Наибо</w:t>
      </w:r>
      <w:r>
        <w:rPr>
          <w:sz w:val="28"/>
        </w:rPr>
        <w:t>лее распространённые виды бумаги. Их общие свойства. Простейшие способы обработки бумаги различных видов: сгибание и складывание,</w:t>
      </w:r>
    </w:p>
    <w:p w:rsidR="007A46EE" w:rsidRDefault="007A46EE">
      <w:pPr>
        <w:pStyle w:val="a5"/>
        <w:spacing w:line="362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8"/>
      </w:pPr>
      <w:r>
        <w:t>сминание, обрывание, склеивание и другие. Резание бумаги ножницами. Правила безопасной работы, передачи и х</w:t>
      </w:r>
      <w:r>
        <w:t>ранения ножниц. Картон.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8" w:line="360" w:lineRule="auto"/>
        <w:ind w:right="142" w:firstLine="710"/>
        <w:jc w:val="both"/>
        <w:rPr>
          <w:sz w:val="28"/>
        </w:rPr>
      </w:pPr>
      <w:r>
        <w:rPr>
          <w:sz w:val="28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</w:t>
      </w:r>
      <w:r>
        <w:rPr>
          <w:sz w:val="28"/>
        </w:rPr>
        <w:t xml:space="preserve">леивание с помощью прокладки, соединение с помощью </w:t>
      </w:r>
      <w:r>
        <w:rPr>
          <w:spacing w:val="-2"/>
          <w:sz w:val="28"/>
        </w:rPr>
        <w:t>пластилина).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4" w:line="360" w:lineRule="auto"/>
        <w:ind w:right="142" w:firstLine="710"/>
        <w:jc w:val="both"/>
        <w:rPr>
          <w:sz w:val="28"/>
        </w:rPr>
      </w:pPr>
      <w:r>
        <w:rPr>
          <w:sz w:val="28"/>
        </w:rPr>
        <w:t>Общее представление о тканях (текстиле), их строении и свойствах. Швейные</w:t>
      </w:r>
      <w:r>
        <w:rPr>
          <w:spacing w:val="40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приспособления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(иглы,</w:t>
      </w:r>
      <w:r>
        <w:rPr>
          <w:spacing w:val="40"/>
          <w:sz w:val="28"/>
        </w:rPr>
        <w:t xml:space="preserve"> </w:t>
      </w:r>
      <w:r>
        <w:rPr>
          <w:sz w:val="28"/>
        </w:rPr>
        <w:t>булавки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9"/>
          <w:sz w:val="28"/>
        </w:rPr>
        <w:t xml:space="preserve"> </w:t>
      </w:r>
      <w:r>
        <w:rPr>
          <w:sz w:val="28"/>
        </w:rPr>
        <w:t>другие).</w:t>
      </w:r>
      <w:r>
        <w:rPr>
          <w:spacing w:val="40"/>
          <w:sz w:val="28"/>
        </w:rPr>
        <w:t xml:space="preserve"> </w:t>
      </w:r>
      <w:r>
        <w:rPr>
          <w:sz w:val="28"/>
        </w:rPr>
        <w:t>Отмеривание и заправка нитки в иголку, строчка прямого стежка.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line="318" w:lineRule="exact"/>
        <w:ind w:left="2190" w:hanging="1054"/>
        <w:jc w:val="both"/>
        <w:rPr>
          <w:sz w:val="28"/>
        </w:rPr>
      </w:pPr>
      <w:r>
        <w:rPr>
          <w:spacing w:val="-2"/>
          <w:sz w:val="28"/>
        </w:rPr>
        <w:t>Использование дополнительных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отделочных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материалов.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63"/>
        <w:ind w:left="1979" w:hanging="843"/>
        <w:jc w:val="both"/>
        <w:rPr>
          <w:sz w:val="28"/>
        </w:rPr>
      </w:pPr>
      <w:r>
        <w:rPr>
          <w:spacing w:val="-2"/>
          <w:sz w:val="28"/>
        </w:rPr>
        <w:t>Конструирование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моделирование.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8" w:line="360" w:lineRule="auto"/>
        <w:ind w:right="135" w:firstLine="710"/>
        <w:jc w:val="both"/>
        <w:rPr>
          <w:sz w:val="28"/>
        </w:rPr>
      </w:pPr>
      <w:r>
        <w:rPr>
          <w:sz w:val="28"/>
        </w:rPr>
        <w:t>Простые и объёмные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</w:t>
      </w:r>
      <w:r>
        <w:rPr>
          <w:sz w:val="28"/>
        </w:rPr>
        <w:t>и и части изделия, их взаимное расположение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общей</w:t>
      </w:r>
      <w:r>
        <w:rPr>
          <w:spacing w:val="80"/>
          <w:sz w:val="28"/>
        </w:rPr>
        <w:t xml:space="preserve"> </w:t>
      </w:r>
      <w:r>
        <w:rPr>
          <w:sz w:val="28"/>
        </w:rPr>
        <w:t>конструкции.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80"/>
          <w:sz w:val="28"/>
        </w:rPr>
        <w:t xml:space="preserve"> </w:t>
      </w:r>
      <w:r>
        <w:rPr>
          <w:sz w:val="28"/>
        </w:rPr>
        <w:t>соединения</w:t>
      </w:r>
      <w:r>
        <w:rPr>
          <w:spacing w:val="80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изделиях из разных материалов. Образец, анализ конструкции образцов изделий,</w:t>
      </w:r>
      <w:r>
        <w:rPr>
          <w:spacing w:val="40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40"/>
          <w:sz w:val="28"/>
        </w:rPr>
        <w:t xml:space="preserve">  </w:t>
      </w:r>
      <w:r>
        <w:rPr>
          <w:sz w:val="28"/>
        </w:rPr>
        <w:t>изделий</w:t>
      </w:r>
      <w:r>
        <w:rPr>
          <w:spacing w:val="40"/>
          <w:sz w:val="28"/>
        </w:rPr>
        <w:t xml:space="preserve">  </w:t>
      </w:r>
      <w:r>
        <w:rPr>
          <w:sz w:val="28"/>
        </w:rPr>
        <w:t>по</w:t>
      </w:r>
      <w:r>
        <w:rPr>
          <w:spacing w:val="40"/>
          <w:sz w:val="28"/>
        </w:rPr>
        <w:t xml:space="preserve">  </w:t>
      </w:r>
      <w:r>
        <w:rPr>
          <w:sz w:val="28"/>
        </w:rPr>
        <w:t>образцу,</w:t>
      </w:r>
      <w:r>
        <w:rPr>
          <w:spacing w:val="74"/>
          <w:sz w:val="28"/>
        </w:rPr>
        <w:t xml:space="preserve">  </w:t>
      </w:r>
      <w:r>
        <w:rPr>
          <w:sz w:val="28"/>
        </w:rPr>
        <w:t>рисунку.</w:t>
      </w:r>
      <w:r>
        <w:rPr>
          <w:spacing w:val="40"/>
          <w:sz w:val="28"/>
        </w:rPr>
        <w:t xml:space="preserve">  </w:t>
      </w:r>
      <w:r>
        <w:rPr>
          <w:sz w:val="28"/>
        </w:rPr>
        <w:t>Конструирование</w:t>
      </w:r>
      <w:r>
        <w:rPr>
          <w:spacing w:val="40"/>
          <w:sz w:val="28"/>
        </w:rPr>
        <w:t xml:space="preserve">  </w:t>
      </w:r>
      <w:r>
        <w:rPr>
          <w:sz w:val="28"/>
        </w:rPr>
        <w:t>по</w:t>
      </w:r>
      <w:r>
        <w:rPr>
          <w:spacing w:val="40"/>
          <w:sz w:val="28"/>
        </w:rPr>
        <w:t xml:space="preserve">  </w:t>
      </w:r>
      <w:r>
        <w:rPr>
          <w:sz w:val="28"/>
        </w:rPr>
        <w:t>модели</w:t>
      </w:r>
      <w:r>
        <w:rPr>
          <w:spacing w:val="40"/>
          <w:sz w:val="28"/>
        </w:rPr>
        <w:t xml:space="preserve"> </w:t>
      </w:r>
      <w:r>
        <w:rPr>
          <w:sz w:val="28"/>
        </w:rPr>
        <w:t>(на плоско</w:t>
      </w:r>
      <w:r>
        <w:rPr>
          <w:sz w:val="28"/>
        </w:rPr>
        <w:t xml:space="preserve">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</w:t>
      </w:r>
      <w:r>
        <w:rPr>
          <w:spacing w:val="-2"/>
          <w:sz w:val="28"/>
        </w:rPr>
        <w:t>(замысла).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6"/>
        <w:ind w:left="1979" w:hanging="843"/>
        <w:jc w:val="both"/>
        <w:rPr>
          <w:sz w:val="28"/>
        </w:rPr>
      </w:pPr>
      <w:r>
        <w:rPr>
          <w:spacing w:val="-4"/>
          <w:sz w:val="28"/>
        </w:rPr>
        <w:t>ИКТ.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63" w:line="357" w:lineRule="auto"/>
        <w:ind w:right="146" w:firstLine="710"/>
        <w:jc w:val="both"/>
        <w:rPr>
          <w:sz w:val="28"/>
        </w:rPr>
      </w:pPr>
      <w:r>
        <w:rPr>
          <w:sz w:val="28"/>
        </w:rPr>
        <w:t>Демонстрация учителем гото</w:t>
      </w:r>
      <w:r>
        <w:rPr>
          <w:sz w:val="28"/>
        </w:rPr>
        <w:t xml:space="preserve">вых материалов на информационных </w:t>
      </w:r>
      <w:r>
        <w:rPr>
          <w:spacing w:val="-2"/>
          <w:sz w:val="28"/>
        </w:rPr>
        <w:t>носителях.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5"/>
        <w:ind w:left="2190" w:hanging="1054"/>
        <w:jc w:val="both"/>
        <w:rPr>
          <w:sz w:val="28"/>
        </w:rPr>
      </w:pPr>
      <w:r>
        <w:rPr>
          <w:spacing w:val="-2"/>
          <w:sz w:val="28"/>
        </w:rPr>
        <w:t>Информация.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Виды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информации.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158" w:line="362" w:lineRule="auto"/>
        <w:ind w:right="138" w:firstLine="710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80"/>
          <w:sz w:val="28"/>
        </w:rPr>
        <w:t xml:space="preserve">   </w:t>
      </w:r>
      <w:r>
        <w:rPr>
          <w:sz w:val="28"/>
        </w:rPr>
        <w:t>труда</w:t>
      </w:r>
      <w:r>
        <w:rPr>
          <w:spacing w:val="80"/>
          <w:sz w:val="28"/>
        </w:rPr>
        <w:t xml:space="preserve">   </w:t>
      </w:r>
      <w:r>
        <w:rPr>
          <w:sz w:val="28"/>
        </w:rPr>
        <w:t>в</w:t>
      </w:r>
      <w:r>
        <w:rPr>
          <w:spacing w:val="80"/>
          <w:sz w:val="28"/>
        </w:rPr>
        <w:t xml:space="preserve">   </w:t>
      </w:r>
      <w:r>
        <w:rPr>
          <w:sz w:val="28"/>
        </w:rPr>
        <w:t>1</w:t>
      </w:r>
      <w:r>
        <w:rPr>
          <w:spacing w:val="80"/>
          <w:sz w:val="28"/>
        </w:rPr>
        <w:t xml:space="preserve">   </w:t>
      </w:r>
      <w:r>
        <w:rPr>
          <w:sz w:val="28"/>
        </w:rPr>
        <w:t>классе</w:t>
      </w:r>
      <w:r>
        <w:rPr>
          <w:spacing w:val="80"/>
          <w:sz w:val="28"/>
        </w:rPr>
        <w:t xml:space="preserve">   </w:t>
      </w:r>
      <w:r>
        <w:rPr>
          <w:sz w:val="28"/>
        </w:rPr>
        <w:t>способствует</w:t>
      </w:r>
      <w:r>
        <w:rPr>
          <w:spacing w:val="80"/>
          <w:sz w:val="28"/>
        </w:rPr>
        <w:t xml:space="preserve">   </w:t>
      </w:r>
      <w:r>
        <w:rPr>
          <w:sz w:val="28"/>
        </w:rPr>
        <w:t>освоению</w:t>
      </w:r>
      <w:r>
        <w:rPr>
          <w:spacing w:val="80"/>
          <w:sz w:val="28"/>
        </w:rPr>
        <w:t xml:space="preserve"> </w:t>
      </w:r>
      <w:r>
        <w:rPr>
          <w:sz w:val="28"/>
        </w:rPr>
        <w:t>на пропедевтическом уровне ряда универсальных учебных действий: познавательных</w:t>
      </w:r>
      <w:r>
        <w:rPr>
          <w:spacing w:val="80"/>
          <w:sz w:val="28"/>
        </w:rPr>
        <w:t xml:space="preserve">   </w:t>
      </w:r>
      <w:r>
        <w:rPr>
          <w:sz w:val="28"/>
        </w:rPr>
        <w:t>универсальных</w:t>
      </w:r>
      <w:r>
        <w:rPr>
          <w:spacing w:val="80"/>
          <w:sz w:val="28"/>
        </w:rPr>
        <w:t xml:space="preserve">   </w:t>
      </w:r>
      <w:r>
        <w:rPr>
          <w:sz w:val="28"/>
        </w:rPr>
        <w:t>учебных</w:t>
      </w:r>
      <w:r>
        <w:rPr>
          <w:spacing w:val="80"/>
          <w:sz w:val="28"/>
        </w:rPr>
        <w:t xml:space="preserve">   </w:t>
      </w:r>
      <w:r>
        <w:rPr>
          <w:sz w:val="28"/>
        </w:rPr>
        <w:t>действий,</w:t>
      </w:r>
      <w:r>
        <w:rPr>
          <w:spacing w:val="80"/>
          <w:sz w:val="28"/>
        </w:rPr>
        <w:t xml:space="preserve">   </w:t>
      </w:r>
      <w:r>
        <w:rPr>
          <w:sz w:val="28"/>
        </w:rPr>
        <w:t>коммуникативных</w:t>
      </w:r>
    </w:p>
    <w:p w:rsidR="007A46EE" w:rsidRDefault="007A46EE">
      <w:pPr>
        <w:pStyle w:val="a5"/>
        <w:spacing w:line="362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70"/>
      </w:pPr>
      <w:r>
        <w:t>универсальных учебных</w:t>
      </w:r>
      <w:r>
        <w:rPr>
          <w:spacing w:val="-2"/>
        </w:rPr>
        <w:t xml:space="preserve"> </w:t>
      </w:r>
      <w:r>
        <w:t>действий, регулятивных универсальных учебных</w:t>
      </w:r>
      <w:r>
        <w:rPr>
          <w:spacing w:val="-2"/>
        </w:rPr>
        <w:t xml:space="preserve"> </w:t>
      </w:r>
      <w:r>
        <w:t>действий, совместной деятельности.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8" w:line="362" w:lineRule="auto"/>
        <w:ind w:right="148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A46EE" w:rsidRDefault="009E1D98">
      <w:pPr>
        <w:pStyle w:val="a3"/>
        <w:tabs>
          <w:tab w:val="left" w:pos="3382"/>
          <w:tab w:val="left" w:pos="3748"/>
          <w:tab w:val="left" w:pos="5179"/>
          <w:tab w:val="left" w:pos="7114"/>
          <w:tab w:val="left" w:pos="7479"/>
          <w:tab w:val="left" w:pos="9082"/>
          <w:tab w:val="left" w:pos="9544"/>
        </w:tabs>
        <w:spacing w:line="357" w:lineRule="auto"/>
        <w:ind w:right="154" w:firstLine="710"/>
        <w:jc w:val="left"/>
      </w:pPr>
      <w:r>
        <w:rPr>
          <w:spacing w:val="-2"/>
        </w:rPr>
        <w:t>ориентироваться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терминах,</w:t>
      </w:r>
      <w:r>
        <w:tab/>
      </w:r>
      <w:r>
        <w:rPr>
          <w:spacing w:val="-2"/>
        </w:rPr>
        <w:t>используемых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технологии</w:t>
      </w:r>
      <w:r>
        <w:tab/>
      </w:r>
      <w:r>
        <w:rPr>
          <w:spacing w:val="-6"/>
        </w:rPr>
        <w:t>(в</w:t>
      </w:r>
      <w:r>
        <w:tab/>
      </w:r>
      <w:r>
        <w:rPr>
          <w:spacing w:val="-2"/>
        </w:rPr>
        <w:t>пределах изученного);</w:t>
      </w:r>
    </w:p>
    <w:p w:rsidR="007A46EE" w:rsidRDefault="009E1D98">
      <w:pPr>
        <w:pStyle w:val="a3"/>
        <w:tabs>
          <w:tab w:val="left" w:pos="3171"/>
          <w:tab w:val="left" w:pos="3671"/>
          <w:tab w:val="left" w:pos="5606"/>
          <w:tab w:val="left" w:pos="7757"/>
          <w:tab w:val="left" w:pos="9577"/>
        </w:tabs>
        <w:spacing w:line="364" w:lineRule="auto"/>
        <w:ind w:right="166" w:firstLine="710"/>
        <w:jc w:val="left"/>
      </w:pPr>
      <w:r>
        <w:rPr>
          <w:spacing w:val="-2"/>
        </w:rPr>
        <w:t>воспринимать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использовать</w:t>
      </w:r>
      <w:r>
        <w:tab/>
      </w:r>
      <w:r>
        <w:rPr>
          <w:spacing w:val="-2"/>
        </w:rPr>
        <w:t>предложенную</w:t>
      </w:r>
      <w:r>
        <w:tab/>
      </w:r>
      <w:r>
        <w:rPr>
          <w:spacing w:val="-2"/>
        </w:rPr>
        <w:t>инструкцию</w:t>
      </w:r>
      <w:r>
        <w:tab/>
      </w:r>
      <w:r>
        <w:rPr>
          <w:spacing w:val="-4"/>
        </w:rPr>
        <w:t xml:space="preserve">(устную, </w:t>
      </w:r>
      <w:r>
        <w:rPr>
          <w:spacing w:val="-2"/>
        </w:rPr>
        <w:t>графическую);</w:t>
      </w:r>
    </w:p>
    <w:p w:rsidR="007A46EE" w:rsidRDefault="009E1D98">
      <w:pPr>
        <w:pStyle w:val="a3"/>
        <w:spacing w:line="362" w:lineRule="auto"/>
        <w:ind w:firstLine="710"/>
        <w:jc w:val="left"/>
      </w:pPr>
      <w:r>
        <w:t>анализировать</w:t>
      </w:r>
      <w:r>
        <w:rPr>
          <w:spacing w:val="34"/>
        </w:rPr>
        <w:t xml:space="preserve"> </w:t>
      </w:r>
      <w:r>
        <w:t>устройство</w:t>
      </w:r>
      <w:r>
        <w:rPr>
          <w:spacing w:val="35"/>
        </w:rPr>
        <w:t xml:space="preserve"> </w:t>
      </w:r>
      <w:r>
        <w:t>простых</w:t>
      </w:r>
      <w:r>
        <w:rPr>
          <w:spacing w:val="32"/>
        </w:rPr>
        <w:t xml:space="preserve"> </w:t>
      </w:r>
      <w:r>
        <w:t>изделий</w:t>
      </w:r>
      <w:r>
        <w:rPr>
          <w:spacing w:val="32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образцу,</w:t>
      </w:r>
      <w:r>
        <w:rPr>
          <w:spacing w:val="33"/>
        </w:rPr>
        <w:t xml:space="preserve"> </w:t>
      </w:r>
      <w:r>
        <w:t>рисунку,</w:t>
      </w:r>
      <w:r>
        <w:rPr>
          <w:spacing w:val="38"/>
        </w:rPr>
        <w:t xml:space="preserve"> </w:t>
      </w:r>
      <w:r>
        <w:t>выделять основные и второстепенные составляющие конструкции;</w:t>
      </w:r>
    </w:p>
    <w:p w:rsidR="007A46EE" w:rsidRDefault="009E1D98">
      <w:pPr>
        <w:pStyle w:val="a3"/>
        <w:spacing w:line="362" w:lineRule="auto"/>
        <w:ind w:right="210" w:firstLine="710"/>
        <w:jc w:val="left"/>
      </w:pPr>
      <w:r>
        <w:t>сравнивать отдельные</w:t>
      </w:r>
      <w:r>
        <w:rPr>
          <w:spacing w:val="29"/>
        </w:rPr>
        <w:t xml:space="preserve"> </w:t>
      </w:r>
      <w:r>
        <w:t>изделия</w:t>
      </w:r>
      <w:r>
        <w:rPr>
          <w:spacing w:val="29"/>
        </w:rPr>
        <w:t xml:space="preserve"> </w:t>
      </w:r>
      <w:r>
        <w:t>(конструкции),</w:t>
      </w:r>
      <w:r>
        <w:rPr>
          <w:spacing w:val="29"/>
        </w:rPr>
        <w:t xml:space="preserve"> </w:t>
      </w:r>
      <w:r>
        <w:t>находить сходство</w:t>
      </w:r>
      <w:r>
        <w:rPr>
          <w:spacing w:val="32"/>
        </w:rPr>
        <w:t xml:space="preserve"> </w:t>
      </w:r>
      <w:r>
        <w:t>и различия в их устройст</w:t>
      </w:r>
      <w:r>
        <w:t>ве.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7" w:lineRule="auto"/>
        <w:ind w:right="225" w:firstLine="710"/>
        <w:rPr>
          <w:sz w:val="28"/>
        </w:rPr>
      </w:pPr>
      <w:r>
        <w:rPr>
          <w:sz w:val="28"/>
        </w:rPr>
        <w:t>У</w:t>
      </w:r>
      <w:r>
        <w:rPr>
          <w:spacing w:val="3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35"/>
          <w:sz w:val="28"/>
        </w:rPr>
        <w:t xml:space="preserve"> </w:t>
      </w:r>
      <w:r>
        <w:rPr>
          <w:sz w:val="28"/>
        </w:rPr>
        <w:t>будут</w:t>
      </w:r>
      <w:r>
        <w:rPr>
          <w:spacing w:val="30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3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3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4"/>
          <w:sz w:val="28"/>
        </w:rPr>
        <w:t xml:space="preserve"> </w:t>
      </w:r>
      <w:r>
        <w:rPr>
          <w:sz w:val="28"/>
        </w:rPr>
        <w:t>работать с информацией как часть познавательных универсальных учебных действий:</w:t>
      </w:r>
    </w:p>
    <w:p w:rsidR="007A46EE" w:rsidRDefault="009E1D98">
      <w:pPr>
        <w:pStyle w:val="a3"/>
        <w:tabs>
          <w:tab w:val="left" w:pos="3157"/>
          <w:tab w:val="left" w:pos="5068"/>
          <w:tab w:val="left" w:pos="7474"/>
          <w:tab w:val="left" w:pos="7944"/>
          <w:tab w:val="left" w:pos="9688"/>
        </w:tabs>
        <w:spacing w:line="357" w:lineRule="auto"/>
        <w:ind w:right="151" w:firstLine="710"/>
        <w:jc w:val="left"/>
      </w:pPr>
      <w:r>
        <w:rPr>
          <w:spacing w:val="-2"/>
        </w:rPr>
        <w:t>воспринимать</w:t>
      </w:r>
      <w:r>
        <w:tab/>
      </w:r>
      <w:r>
        <w:rPr>
          <w:spacing w:val="-2"/>
        </w:rPr>
        <w:t>информацию</w:t>
      </w:r>
      <w:r>
        <w:tab/>
      </w:r>
      <w:r>
        <w:rPr>
          <w:spacing w:val="-2"/>
        </w:rPr>
        <w:t>(представленную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объяснении</w:t>
      </w:r>
      <w:r>
        <w:tab/>
      </w:r>
      <w:r>
        <w:rPr>
          <w:spacing w:val="-4"/>
        </w:rPr>
        <w:t xml:space="preserve">учителя </w:t>
      </w:r>
      <w:r>
        <w:t>или в учебнике), использовать её в работе;</w:t>
      </w:r>
    </w:p>
    <w:p w:rsidR="007A46EE" w:rsidRDefault="009E1D98">
      <w:pPr>
        <w:pStyle w:val="a3"/>
        <w:spacing w:line="362" w:lineRule="auto"/>
        <w:ind w:firstLine="710"/>
        <w:jc w:val="left"/>
      </w:pPr>
      <w:r>
        <w:t>понимать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анализировать</w:t>
      </w:r>
      <w:r>
        <w:rPr>
          <w:spacing w:val="-10"/>
        </w:rPr>
        <w:t xml:space="preserve"> </w:t>
      </w:r>
      <w:r>
        <w:t>простейшую</w:t>
      </w:r>
      <w:r>
        <w:rPr>
          <w:spacing w:val="-9"/>
        </w:rPr>
        <w:t xml:space="preserve"> </w:t>
      </w:r>
      <w:r>
        <w:t>знаково-символическую</w:t>
      </w:r>
      <w:r>
        <w:rPr>
          <w:spacing w:val="-9"/>
        </w:rPr>
        <w:t xml:space="preserve"> </w:t>
      </w:r>
      <w:r>
        <w:t>информацию (схема, рисунок) и строить работу в соответствии с ней.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2" w:lineRule="auto"/>
        <w:ind w:right="218" w:firstLine="710"/>
        <w:rPr>
          <w:sz w:val="28"/>
        </w:rPr>
      </w:pPr>
      <w:r>
        <w:rPr>
          <w:sz w:val="28"/>
        </w:rPr>
        <w:t>У</w:t>
      </w:r>
      <w:r>
        <w:rPr>
          <w:spacing w:val="3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35"/>
          <w:sz w:val="28"/>
        </w:rPr>
        <w:t xml:space="preserve"> </w:t>
      </w:r>
      <w:r>
        <w:rPr>
          <w:sz w:val="28"/>
        </w:rPr>
        <w:t>будут</w:t>
      </w:r>
      <w:r>
        <w:rPr>
          <w:spacing w:val="30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3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3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4"/>
          <w:sz w:val="28"/>
        </w:rPr>
        <w:t xml:space="preserve"> </w:t>
      </w:r>
      <w:r>
        <w:rPr>
          <w:sz w:val="28"/>
        </w:rPr>
        <w:t>общения как часть коммуникативных универсальных учебных действий:</w:t>
      </w:r>
    </w:p>
    <w:p w:rsidR="007A46EE" w:rsidRDefault="009E1D98">
      <w:pPr>
        <w:pStyle w:val="a3"/>
        <w:spacing w:line="360" w:lineRule="auto"/>
        <w:ind w:right="146" w:firstLine="710"/>
      </w:pPr>
      <w:r>
        <w:t>участвовать в коллективно</w:t>
      </w:r>
      <w:r>
        <w:t>м обсуждении: высказывать собственное мнение, отвечать на вопросы, выполнять правила этики общения: уважительное отношение</w:t>
      </w:r>
      <w:r>
        <w:rPr>
          <w:spacing w:val="80"/>
        </w:rPr>
        <w:t xml:space="preserve"> </w:t>
      </w:r>
      <w:r>
        <w:t>к одноклассникам, внимание к мнению другого;</w:t>
      </w:r>
    </w:p>
    <w:p w:rsidR="007A46EE" w:rsidRDefault="009E1D98">
      <w:pPr>
        <w:pStyle w:val="a3"/>
        <w:spacing w:line="362" w:lineRule="auto"/>
        <w:ind w:right="154" w:firstLine="710"/>
      </w:pPr>
      <w:r>
        <w:t>строить</w:t>
      </w:r>
      <w:r>
        <w:rPr>
          <w:spacing w:val="-12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высказывания,</w:t>
      </w:r>
      <w:r>
        <w:rPr>
          <w:spacing w:val="-3"/>
        </w:rPr>
        <w:t xml:space="preserve"> </w:t>
      </w:r>
      <w:r>
        <w:t>сообщения</w:t>
      </w:r>
      <w:r>
        <w:rPr>
          <w:spacing w:val="-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устной</w:t>
      </w:r>
      <w:r>
        <w:rPr>
          <w:spacing w:val="-6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содержанию изученных тем).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430"/>
        </w:tabs>
        <w:spacing w:line="362" w:lineRule="auto"/>
        <w:ind w:right="147" w:firstLine="71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</w:t>
      </w:r>
      <w:r>
        <w:rPr>
          <w:spacing w:val="-2"/>
          <w:sz w:val="28"/>
        </w:rPr>
        <w:t>действий:</w:t>
      </w:r>
    </w:p>
    <w:p w:rsidR="007A46EE" w:rsidRDefault="007A46EE">
      <w:pPr>
        <w:pStyle w:val="a5"/>
        <w:spacing w:line="362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9" w:firstLine="710"/>
      </w:pPr>
      <w:r>
        <w:t xml:space="preserve">принимать и удерживать в процессе деятельности предложенную учебную </w:t>
      </w:r>
      <w:r>
        <w:rPr>
          <w:spacing w:val="-2"/>
        </w:rPr>
        <w:t>задачу;</w:t>
      </w:r>
    </w:p>
    <w:p w:rsidR="007A46EE" w:rsidRDefault="009E1D98">
      <w:pPr>
        <w:pStyle w:val="a3"/>
        <w:spacing w:before="8" w:line="362" w:lineRule="auto"/>
        <w:ind w:right="156" w:firstLine="710"/>
      </w:pPr>
      <w: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:rsidR="007A46EE" w:rsidRDefault="009E1D98">
      <w:pPr>
        <w:pStyle w:val="a3"/>
        <w:spacing w:line="357" w:lineRule="auto"/>
        <w:ind w:right="168" w:firstLine="710"/>
      </w:pPr>
      <w:r>
        <w:t>понимать и принимать критерии оценки качества работы, руководствоваться ими в проц</w:t>
      </w:r>
      <w:r>
        <w:t>ессе анализа и оценки выполненных работ;</w:t>
      </w:r>
    </w:p>
    <w:p w:rsidR="007A46EE" w:rsidRDefault="009E1D98">
      <w:pPr>
        <w:pStyle w:val="a3"/>
        <w:spacing w:line="362" w:lineRule="auto"/>
        <w:ind w:right="147" w:firstLine="710"/>
      </w:pPr>
      <w: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7A46EE" w:rsidRDefault="009E1D98">
      <w:pPr>
        <w:pStyle w:val="a3"/>
        <w:spacing w:line="357" w:lineRule="auto"/>
        <w:ind w:right="158" w:firstLine="710"/>
      </w:pPr>
      <w:r>
        <w:t xml:space="preserve">выполнять несложные действия контроля и оценки по предложенным </w:t>
      </w:r>
      <w:r>
        <w:rPr>
          <w:spacing w:val="-2"/>
        </w:rPr>
        <w:t>критериям.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ind w:left="2190" w:hanging="1054"/>
        <w:jc w:val="both"/>
        <w:rPr>
          <w:sz w:val="28"/>
        </w:rPr>
      </w:pPr>
      <w:r>
        <w:rPr>
          <w:spacing w:val="-2"/>
          <w:sz w:val="28"/>
        </w:rPr>
        <w:t>Совместная деятельность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способствует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формированию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умений:</w:t>
      </w:r>
    </w:p>
    <w:p w:rsidR="007A46EE" w:rsidRDefault="009E1D98">
      <w:pPr>
        <w:pStyle w:val="a3"/>
        <w:spacing w:before="157" w:line="357" w:lineRule="auto"/>
        <w:ind w:right="152" w:firstLine="710"/>
      </w:pPr>
      <w:r>
        <w:t>проявлять</w:t>
      </w:r>
      <w:r>
        <w:rPr>
          <w:spacing w:val="80"/>
        </w:rPr>
        <w:t xml:space="preserve"> </w:t>
      </w:r>
      <w:r>
        <w:t>положительное</w:t>
      </w:r>
      <w:r>
        <w:rPr>
          <w:spacing w:val="80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включению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совместную</w:t>
      </w:r>
      <w:r>
        <w:rPr>
          <w:spacing w:val="80"/>
        </w:rPr>
        <w:t xml:space="preserve"> </w:t>
      </w:r>
      <w:r>
        <w:t>работу, к простым видам сотрудничества;</w:t>
      </w:r>
    </w:p>
    <w:p w:rsidR="007A46EE" w:rsidRDefault="009E1D98">
      <w:pPr>
        <w:pStyle w:val="a3"/>
        <w:spacing w:before="5" w:line="357" w:lineRule="auto"/>
        <w:ind w:right="152" w:firstLine="710"/>
      </w:pPr>
      <w:r>
        <w:t>принимать</w:t>
      </w:r>
      <w:r>
        <w:rPr>
          <w:spacing w:val="80"/>
          <w:w w:val="150"/>
        </w:rPr>
        <w:t xml:space="preserve"> </w:t>
      </w:r>
      <w:r>
        <w:t>участие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парны</w:t>
      </w:r>
      <w:r>
        <w:t>х,</w:t>
      </w:r>
      <w:r>
        <w:rPr>
          <w:spacing w:val="80"/>
          <w:w w:val="150"/>
        </w:rPr>
        <w:t xml:space="preserve"> </w:t>
      </w:r>
      <w:r>
        <w:t>групповых,</w:t>
      </w:r>
      <w:r>
        <w:rPr>
          <w:spacing w:val="80"/>
          <w:w w:val="150"/>
        </w:rPr>
        <w:t xml:space="preserve"> </w:t>
      </w:r>
      <w:r>
        <w:t>коллективных</w:t>
      </w:r>
      <w:r>
        <w:rPr>
          <w:spacing w:val="80"/>
          <w:w w:val="150"/>
        </w:rPr>
        <w:t xml:space="preserve"> </w:t>
      </w:r>
      <w:r>
        <w:t>видах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</w:rPr>
        <w:t xml:space="preserve"> </w:t>
      </w:r>
      <w:r>
        <w:t>в процессе изготовления изделий осуществлять элементарное сотрудничество.</w:t>
      </w:r>
    </w:p>
    <w:p w:rsidR="007A46EE" w:rsidRDefault="009E1D98">
      <w:pPr>
        <w:pStyle w:val="1"/>
        <w:numPr>
          <w:ilvl w:val="1"/>
          <w:numId w:val="80"/>
        </w:numPr>
        <w:tabs>
          <w:tab w:val="left" w:pos="1768"/>
        </w:tabs>
        <w:spacing w:before="10"/>
        <w:ind w:left="1768" w:hanging="632"/>
        <w:jc w:val="both"/>
      </w:pPr>
      <w:bookmarkStart w:id="105" w:name="31.7._Содержание_обучения_во_2_классе."/>
      <w:bookmarkEnd w:id="105"/>
      <w:r>
        <w:t>Содержание</w:t>
      </w:r>
      <w:r>
        <w:rPr>
          <w:spacing w:val="-7"/>
        </w:rPr>
        <w:t xml:space="preserve"> </w:t>
      </w:r>
      <w:r>
        <w:t>обучения</w:t>
      </w:r>
      <w:r>
        <w:rPr>
          <w:spacing w:val="-15"/>
        </w:rPr>
        <w:t xml:space="preserve"> </w:t>
      </w:r>
      <w:r>
        <w:t>во</w:t>
      </w:r>
      <w:r>
        <w:rPr>
          <w:spacing w:val="-18"/>
        </w:rPr>
        <w:t xml:space="preserve"> </w:t>
      </w:r>
      <w:r>
        <w:t>2</w:t>
      </w:r>
      <w:r>
        <w:rPr>
          <w:spacing w:val="-15"/>
        </w:rPr>
        <w:t xml:space="preserve"> </w:t>
      </w:r>
      <w:r>
        <w:rPr>
          <w:spacing w:val="-2"/>
        </w:rPr>
        <w:t>классе.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58"/>
        <w:ind w:left="1979" w:hanging="843"/>
        <w:jc w:val="both"/>
        <w:rPr>
          <w:sz w:val="28"/>
        </w:rPr>
      </w:pPr>
      <w:r>
        <w:rPr>
          <w:spacing w:val="-2"/>
          <w:sz w:val="28"/>
        </w:rPr>
        <w:t>Технологии,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профессии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производства.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8" w:line="360" w:lineRule="auto"/>
        <w:ind w:right="140" w:firstLine="710"/>
        <w:jc w:val="both"/>
        <w:rPr>
          <w:sz w:val="28"/>
        </w:rPr>
      </w:pPr>
      <w:r>
        <w:rPr>
          <w:sz w:val="28"/>
        </w:rPr>
        <w:t>Рукотворный мир – результат труда человека. Элементарные представления</w:t>
      </w:r>
      <w:r>
        <w:rPr>
          <w:sz w:val="28"/>
        </w:rPr>
        <w:t xml:space="preserve"> об основном принципе создания мира вещей: прочность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</w:t>
      </w:r>
      <w:r>
        <w:rPr>
          <w:sz w:val="28"/>
        </w:rPr>
        <w:t>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</w:t>
      </w:r>
      <w:r>
        <w:rPr>
          <w:sz w:val="28"/>
        </w:rPr>
        <w:t>й, сборка, отделка изделия, проверка изделия в действии, внесение</w:t>
      </w:r>
      <w:r>
        <w:rPr>
          <w:spacing w:val="80"/>
          <w:sz w:val="28"/>
        </w:rPr>
        <w:t xml:space="preserve">  </w:t>
      </w:r>
      <w:r>
        <w:rPr>
          <w:sz w:val="28"/>
        </w:rPr>
        <w:t>необходимых</w:t>
      </w:r>
      <w:r>
        <w:rPr>
          <w:spacing w:val="80"/>
          <w:sz w:val="28"/>
        </w:rPr>
        <w:t xml:space="preserve">  </w:t>
      </w:r>
      <w:r>
        <w:rPr>
          <w:sz w:val="28"/>
        </w:rPr>
        <w:t>дополнений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изменений.</w:t>
      </w:r>
      <w:r>
        <w:rPr>
          <w:spacing w:val="80"/>
          <w:sz w:val="28"/>
        </w:rPr>
        <w:t xml:space="preserve">  </w:t>
      </w:r>
      <w:r>
        <w:rPr>
          <w:sz w:val="28"/>
        </w:rPr>
        <w:t>Изготовление</w:t>
      </w:r>
      <w:r>
        <w:rPr>
          <w:spacing w:val="80"/>
          <w:sz w:val="28"/>
        </w:rPr>
        <w:t xml:space="preserve">  </w:t>
      </w:r>
      <w:r>
        <w:rPr>
          <w:sz w:val="28"/>
        </w:rPr>
        <w:t>изделий из различных материалов с соблюдением этапов технологического процесса.</w:t>
      </w:r>
    </w:p>
    <w:p w:rsidR="007A46EE" w:rsidRDefault="007A46EE">
      <w:pPr>
        <w:pStyle w:val="a5"/>
        <w:spacing w:line="360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0" w:lineRule="auto"/>
        <w:ind w:right="160" w:firstLine="710"/>
        <w:jc w:val="both"/>
        <w:rPr>
          <w:sz w:val="28"/>
        </w:rPr>
      </w:pPr>
      <w:r>
        <w:rPr>
          <w:sz w:val="28"/>
        </w:rPr>
        <w:t>Традиции и современность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" w:line="362" w:lineRule="auto"/>
        <w:ind w:right="153" w:firstLine="710"/>
        <w:jc w:val="both"/>
        <w:rPr>
          <w:sz w:val="28"/>
        </w:rPr>
      </w:pPr>
      <w:r>
        <w:rPr>
          <w:sz w:val="28"/>
        </w:rPr>
        <w:t>Элементарная творческая и проектная деятельность (создание зам</w:t>
      </w:r>
      <w:r>
        <w:rPr>
          <w:sz w:val="28"/>
        </w:rPr>
        <w:t xml:space="preserve">ысла, его детализация и воплощение). Несложные коллективные, групповые </w:t>
      </w:r>
      <w:r>
        <w:rPr>
          <w:spacing w:val="-2"/>
          <w:sz w:val="28"/>
        </w:rPr>
        <w:t>проекты.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line="313" w:lineRule="exact"/>
        <w:ind w:left="1979" w:hanging="843"/>
        <w:jc w:val="both"/>
        <w:rPr>
          <w:sz w:val="28"/>
        </w:rPr>
      </w:pPr>
      <w:r>
        <w:rPr>
          <w:spacing w:val="-2"/>
          <w:sz w:val="28"/>
        </w:rPr>
        <w:t>Технологии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ручной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обработки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материалов.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4" w:line="360" w:lineRule="auto"/>
        <w:ind w:right="155" w:firstLine="710"/>
        <w:jc w:val="both"/>
        <w:rPr>
          <w:sz w:val="28"/>
        </w:rPr>
      </w:pPr>
      <w:r>
        <w:rPr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</w:t>
      </w:r>
      <w:r>
        <w:rPr>
          <w:sz w:val="28"/>
        </w:rPr>
        <w:t xml:space="preserve">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3" w:line="360" w:lineRule="auto"/>
        <w:ind w:right="141" w:firstLine="710"/>
        <w:jc w:val="both"/>
        <w:rPr>
          <w:sz w:val="28"/>
        </w:rPr>
      </w:pPr>
      <w:r>
        <w:rPr>
          <w:sz w:val="28"/>
        </w:rPr>
        <w:t>Называние и выполнение основных технологических операций ручной</w:t>
      </w:r>
      <w:r>
        <w:rPr>
          <w:spacing w:val="40"/>
          <w:sz w:val="28"/>
        </w:rPr>
        <w:t xml:space="preserve"> </w:t>
      </w:r>
      <w:r>
        <w:rPr>
          <w:sz w:val="28"/>
        </w:rPr>
        <w:t>обработки материалов в процессе</w:t>
      </w:r>
      <w:r>
        <w:rPr>
          <w:spacing w:val="40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изделия: разметка</w:t>
      </w:r>
      <w:r>
        <w:rPr>
          <w:spacing w:val="40"/>
          <w:sz w:val="28"/>
        </w:rPr>
        <w:t xml:space="preserve"> </w:t>
      </w:r>
      <w:r>
        <w:rPr>
          <w:sz w:val="28"/>
        </w:rPr>
        <w:t>де</w:t>
      </w:r>
      <w:r>
        <w:rPr>
          <w:sz w:val="28"/>
        </w:rPr>
        <w:t>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(сшивание). Подвижное соединение деталей изделия. Использование соответствующих</w:t>
      </w:r>
      <w:r>
        <w:rPr>
          <w:spacing w:val="63"/>
          <w:sz w:val="28"/>
        </w:rPr>
        <w:t xml:space="preserve">  </w:t>
      </w:r>
      <w:r>
        <w:rPr>
          <w:sz w:val="28"/>
        </w:rPr>
        <w:t>способов</w:t>
      </w:r>
      <w:r>
        <w:rPr>
          <w:spacing w:val="64"/>
          <w:sz w:val="28"/>
        </w:rPr>
        <w:t xml:space="preserve">  </w:t>
      </w:r>
      <w:r>
        <w:rPr>
          <w:sz w:val="28"/>
        </w:rPr>
        <w:t>обраб</w:t>
      </w:r>
      <w:r>
        <w:rPr>
          <w:sz w:val="28"/>
        </w:rPr>
        <w:t>отки</w:t>
      </w:r>
      <w:r>
        <w:rPr>
          <w:spacing w:val="65"/>
          <w:sz w:val="28"/>
        </w:rPr>
        <w:t xml:space="preserve">  </w:t>
      </w:r>
      <w:r>
        <w:rPr>
          <w:sz w:val="28"/>
        </w:rPr>
        <w:t>материалов</w:t>
      </w:r>
      <w:r>
        <w:rPr>
          <w:spacing w:val="67"/>
          <w:sz w:val="28"/>
        </w:rPr>
        <w:t xml:space="preserve">  </w:t>
      </w:r>
      <w:r>
        <w:rPr>
          <w:sz w:val="28"/>
        </w:rPr>
        <w:t>в</w:t>
      </w:r>
      <w:r>
        <w:rPr>
          <w:spacing w:val="61"/>
          <w:sz w:val="28"/>
        </w:rPr>
        <w:t xml:space="preserve">  </w:t>
      </w:r>
      <w:r>
        <w:rPr>
          <w:sz w:val="28"/>
        </w:rPr>
        <w:t>зависимости</w:t>
      </w:r>
      <w:r>
        <w:rPr>
          <w:spacing w:val="65"/>
          <w:sz w:val="28"/>
        </w:rPr>
        <w:t xml:space="preserve">  </w:t>
      </w:r>
      <w:r>
        <w:rPr>
          <w:sz w:val="28"/>
        </w:rPr>
        <w:t>от</w:t>
      </w:r>
      <w:r>
        <w:rPr>
          <w:spacing w:val="61"/>
          <w:sz w:val="28"/>
        </w:rPr>
        <w:t xml:space="preserve">  </w:t>
      </w:r>
      <w:r>
        <w:rPr>
          <w:sz w:val="28"/>
        </w:rPr>
        <w:t>вида и назначения изделия.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2" w:lineRule="auto"/>
        <w:ind w:right="147" w:firstLine="710"/>
        <w:jc w:val="both"/>
        <w:rPr>
          <w:sz w:val="28"/>
        </w:rPr>
      </w:pPr>
      <w:r>
        <w:rPr>
          <w:sz w:val="28"/>
        </w:rPr>
        <w:t>Виды условных графических изображений: рисунок, простейший чертёж,</w:t>
      </w:r>
      <w:r>
        <w:rPr>
          <w:spacing w:val="40"/>
          <w:sz w:val="28"/>
        </w:rPr>
        <w:t xml:space="preserve"> </w:t>
      </w:r>
      <w:r>
        <w:rPr>
          <w:sz w:val="28"/>
        </w:rPr>
        <w:t>эскиз,</w:t>
      </w:r>
      <w:r>
        <w:rPr>
          <w:spacing w:val="80"/>
          <w:sz w:val="28"/>
        </w:rPr>
        <w:t xml:space="preserve"> </w:t>
      </w:r>
      <w:r>
        <w:rPr>
          <w:sz w:val="28"/>
        </w:rPr>
        <w:t>схема.</w:t>
      </w:r>
      <w:r>
        <w:rPr>
          <w:spacing w:val="40"/>
          <w:sz w:val="28"/>
        </w:rPr>
        <w:t xml:space="preserve"> </w:t>
      </w:r>
      <w:r>
        <w:rPr>
          <w:sz w:val="28"/>
        </w:rPr>
        <w:t>Чертёжные</w:t>
      </w:r>
      <w:r>
        <w:rPr>
          <w:spacing w:val="40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линейка</w:t>
      </w:r>
      <w:r>
        <w:rPr>
          <w:spacing w:val="40"/>
          <w:sz w:val="28"/>
        </w:rPr>
        <w:t xml:space="preserve"> </w:t>
      </w:r>
      <w:r>
        <w:rPr>
          <w:sz w:val="28"/>
        </w:rPr>
        <w:t>(угольник,</w:t>
      </w:r>
      <w:r>
        <w:rPr>
          <w:spacing w:val="40"/>
          <w:sz w:val="28"/>
        </w:rPr>
        <w:t xml:space="preserve"> </w:t>
      </w:r>
      <w:r>
        <w:rPr>
          <w:sz w:val="28"/>
        </w:rPr>
        <w:t>циркуль).</w:t>
      </w:r>
      <w:r>
        <w:rPr>
          <w:spacing w:val="40"/>
          <w:sz w:val="28"/>
        </w:rPr>
        <w:t xml:space="preserve"> </w:t>
      </w:r>
      <w:r>
        <w:rPr>
          <w:sz w:val="28"/>
        </w:rPr>
        <w:t>Их функциональное назначение, конструкция. Приёмы безопас</w:t>
      </w:r>
      <w:r>
        <w:rPr>
          <w:sz w:val="28"/>
        </w:rPr>
        <w:t>ной работы колющими (циркуль) инструментами.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0" w:lineRule="auto"/>
        <w:ind w:right="140" w:firstLine="710"/>
        <w:jc w:val="both"/>
        <w:rPr>
          <w:sz w:val="28"/>
        </w:rPr>
      </w:pPr>
      <w:r>
        <w:rPr>
          <w:sz w:val="28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прямого угла). Разметка деталей с исполь</w:t>
      </w:r>
      <w:r>
        <w:rPr>
          <w:sz w:val="28"/>
        </w:rPr>
        <w:t xml:space="preserve">зованием простейших чертежей, эскизов.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r>
        <w:rPr>
          <w:sz w:val="28"/>
        </w:rPr>
        <w:t>биговка. Подвижное соединение деталей на проволоку, толстую нитку.</w:t>
      </w:r>
    </w:p>
    <w:p w:rsidR="007A46EE" w:rsidRDefault="007A46EE">
      <w:pPr>
        <w:pStyle w:val="a5"/>
        <w:spacing w:line="360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0" w:lineRule="auto"/>
        <w:ind w:right="138" w:firstLine="710"/>
        <w:jc w:val="both"/>
        <w:rPr>
          <w:sz w:val="28"/>
        </w:rPr>
      </w:pPr>
      <w:r>
        <w:rPr>
          <w:sz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сырья). Виды</w:t>
      </w:r>
      <w:r>
        <w:rPr>
          <w:spacing w:val="-1"/>
          <w:sz w:val="28"/>
        </w:rPr>
        <w:t xml:space="preserve"> </w:t>
      </w:r>
      <w:r>
        <w:rPr>
          <w:sz w:val="28"/>
        </w:rPr>
        <w:t>ниток (швейные, мулине).</w:t>
      </w:r>
      <w:r>
        <w:rPr>
          <w:spacing w:val="80"/>
          <w:sz w:val="28"/>
        </w:rPr>
        <w:t xml:space="preserve"> </w:t>
      </w:r>
      <w:r>
        <w:rPr>
          <w:sz w:val="28"/>
        </w:rPr>
        <w:t>Трикотаж,</w:t>
      </w:r>
      <w:r>
        <w:rPr>
          <w:spacing w:val="80"/>
          <w:sz w:val="28"/>
        </w:rPr>
        <w:t xml:space="preserve"> </w:t>
      </w:r>
      <w:r>
        <w:rPr>
          <w:sz w:val="28"/>
        </w:rPr>
        <w:t>нетканые</w:t>
      </w:r>
      <w:r>
        <w:rPr>
          <w:spacing w:val="80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80"/>
          <w:sz w:val="28"/>
        </w:rPr>
        <w:t xml:space="preserve"> </w:t>
      </w:r>
      <w:r>
        <w:rPr>
          <w:sz w:val="28"/>
        </w:rPr>
        <w:t>(общее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представление),</w:t>
      </w:r>
      <w:r>
        <w:rPr>
          <w:spacing w:val="80"/>
          <w:sz w:val="28"/>
        </w:rPr>
        <w:t xml:space="preserve"> </w:t>
      </w:r>
      <w:r>
        <w:rPr>
          <w:sz w:val="28"/>
        </w:rPr>
        <w:t>его</w:t>
      </w:r>
      <w:r>
        <w:rPr>
          <w:spacing w:val="80"/>
          <w:sz w:val="28"/>
        </w:rPr>
        <w:t xml:space="preserve"> </w:t>
      </w:r>
      <w:r>
        <w:rPr>
          <w:sz w:val="28"/>
        </w:rPr>
        <w:t>строение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40"/>
          <w:sz w:val="28"/>
        </w:rPr>
        <w:t xml:space="preserve"> </w:t>
      </w:r>
      <w:r>
        <w:rPr>
          <w:sz w:val="28"/>
        </w:rPr>
        <w:t>свойства.</w:t>
      </w:r>
      <w:r>
        <w:rPr>
          <w:spacing w:val="40"/>
          <w:sz w:val="28"/>
        </w:rPr>
        <w:t xml:space="preserve"> </w:t>
      </w:r>
      <w:r>
        <w:rPr>
          <w:sz w:val="28"/>
        </w:rPr>
        <w:t>Строчка</w:t>
      </w:r>
      <w:r>
        <w:rPr>
          <w:spacing w:val="40"/>
          <w:sz w:val="28"/>
        </w:rPr>
        <w:t xml:space="preserve"> </w:t>
      </w:r>
      <w:r>
        <w:rPr>
          <w:sz w:val="28"/>
        </w:rPr>
        <w:t>прямого</w:t>
      </w:r>
      <w:r>
        <w:rPr>
          <w:spacing w:val="40"/>
          <w:sz w:val="28"/>
        </w:rPr>
        <w:t xml:space="preserve"> </w:t>
      </w:r>
      <w:r>
        <w:rPr>
          <w:sz w:val="28"/>
        </w:rPr>
        <w:t>стежка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её</w:t>
      </w:r>
      <w:r>
        <w:rPr>
          <w:spacing w:val="39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40"/>
          <w:sz w:val="28"/>
        </w:rPr>
        <w:t xml:space="preserve"> </w:t>
      </w:r>
      <w:r>
        <w:rPr>
          <w:sz w:val="28"/>
        </w:rPr>
        <w:t>(перевивы,</w:t>
      </w:r>
      <w:r>
        <w:rPr>
          <w:spacing w:val="40"/>
          <w:sz w:val="28"/>
        </w:rPr>
        <w:t xml:space="preserve"> </w:t>
      </w:r>
      <w:r>
        <w:rPr>
          <w:sz w:val="28"/>
        </w:rPr>
        <w:t>наборы) и (или) строчка косого стежка и её варианты (крестик, стебельчатая, ёлочка).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Лекало. Разметка с помощью лекала (простейшей выкройки). Технологическая </w:t>
      </w:r>
      <w:r>
        <w:rPr>
          <w:sz w:val="28"/>
        </w:rPr>
        <w:t>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2" w:lineRule="auto"/>
        <w:ind w:right="166" w:firstLine="710"/>
        <w:jc w:val="both"/>
        <w:rPr>
          <w:sz w:val="28"/>
        </w:rPr>
      </w:pPr>
      <w:r>
        <w:rPr>
          <w:sz w:val="28"/>
        </w:rPr>
        <w:t>Использование дополнительных материалов (например, проволока, пряжа, бусины и другие).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line="319" w:lineRule="exact"/>
        <w:ind w:left="1979" w:hanging="843"/>
        <w:jc w:val="both"/>
        <w:rPr>
          <w:sz w:val="28"/>
        </w:rPr>
      </w:pPr>
      <w:r>
        <w:rPr>
          <w:spacing w:val="-2"/>
          <w:sz w:val="28"/>
        </w:rPr>
        <w:t>Конструирование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моделирование.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2" w:line="362" w:lineRule="auto"/>
        <w:ind w:right="147" w:firstLine="710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дополнительные</w:t>
      </w:r>
      <w:r>
        <w:rPr>
          <w:spacing w:val="80"/>
          <w:sz w:val="28"/>
        </w:rPr>
        <w:t xml:space="preserve">  </w:t>
      </w:r>
      <w:r>
        <w:rPr>
          <w:sz w:val="28"/>
        </w:rPr>
        <w:t>детали.</w:t>
      </w:r>
      <w:r>
        <w:rPr>
          <w:spacing w:val="80"/>
          <w:sz w:val="28"/>
        </w:rPr>
        <w:t xml:space="preserve">  </w:t>
      </w:r>
      <w:r>
        <w:rPr>
          <w:sz w:val="28"/>
        </w:rPr>
        <w:t>Общее</w:t>
      </w:r>
      <w:r>
        <w:rPr>
          <w:spacing w:val="80"/>
          <w:sz w:val="28"/>
        </w:rPr>
        <w:t xml:space="preserve">  </w:t>
      </w:r>
      <w:r>
        <w:rPr>
          <w:sz w:val="28"/>
        </w:rPr>
        <w:t>представление о</w:t>
      </w:r>
      <w:r>
        <w:rPr>
          <w:spacing w:val="80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80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80"/>
          <w:sz w:val="28"/>
        </w:rPr>
        <w:t xml:space="preserve"> </w:t>
      </w:r>
      <w:r>
        <w:rPr>
          <w:sz w:val="28"/>
        </w:rPr>
        <w:t>гармоничной</w:t>
      </w:r>
      <w:r>
        <w:rPr>
          <w:spacing w:val="80"/>
          <w:sz w:val="28"/>
        </w:rPr>
        <w:t xml:space="preserve"> </w:t>
      </w:r>
      <w:r>
        <w:rPr>
          <w:sz w:val="28"/>
        </w:rPr>
        <w:t>композиции.</w:t>
      </w:r>
      <w:r>
        <w:rPr>
          <w:spacing w:val="80"/>
          <w:sz w:val="28"/>
        </w:rPr>
        <w:t xml:space="preserve"> </w:t>
      </w:r>
      <w:r>
        <w:rPr>
          <w:sz w:val="28"/>
        </w:rPr>
        <w:t>Симметрия,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80"/>
          <w:sz w:val="28"/>
        </w:rPr>
        <w:t xml:space="preserve"> </w:t>
      </w:r>
      <w:r>
        <w:rPr>
          <w:sz w:val="28"/>
        </w:rPr>
        <w:t>разметки</w:t>
      </w:r>
      <w:r>
        <w:rPr>
          <w:spacing w:val="80"/>
          <w:sz w:val="28"/>
        </w:rPr>
        <w:t xml:space="preserve"> </w:t>
      </w:r>
      <w:r>
        <w:rPr>
          <w:sz w:val="28"/>
        </w:rPr>
        <w:t>и конструирования симметричных форм.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0" w:lineRule="auto"/>
        <w:ind w:right="149" w:firstLine="710"/>
        <w:jc w:val="both"/>
        <w:rPr>
          <w:sz w:val="28"/>
        </w:rPr>
      </w:pPr>
      <w:r>
        <w:rPr>
          <w:sz w:val="28"/>
        </w:rPr>
        <w:t>Конструирование и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моделирование изделий</w:t>
      </w:r>
      <w:r>
        <w:rPr>
          <w:spacing w:val="-1"/>
          <w:sz w:val="28"/>
        </w:rPr>
        <w:t xml:space="preserve"> </w:t>
      </w:r>
      <w:r>
        <w:rPr>
          <w:sz w:val="28"/>
        </w:rPr>
        <w:t>из 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материалов по простейшему чертежу или эскизу. Подвижное соединение деталей конструкции. Внесение</w:t>
      </w:r>
      <w:r>
        <w:rPr>
          <w:spacing w:val="66"/>
          <w:w w:val="150"/>
          <w:sz w:val="28"/>
        </w:rPr>
        <w:t xml:space="preserve">   </w:t>
      </w:r>
      <w:r>
        <w:rPr>
          <w:sz w:val="28"/>
        </w:rPr>
        <w:t>элементарных</w:t>
      </w:r>
      <w:r>
        <w:rPr>
          <w:spacing w:val="80"/>
          <w:sz w:val="28"/>
        </w:rPr>
        <w:t xml:space="preserve">   </w:t>
      </w:r>
      <w:r>
        <w:rPr>
          <w:sz w:val="28"/>
        </w:rPr>
        <w:t>конструктивных</w:t>
      </w:r>
      <w:r>
        <w:rPr>
          <w:spacing w:val="80"/>
          <w:sz w:val="28"/>
        </w:rPr>
        <w:t xml:space="preserve">   </w:t>
      </w:r>
      <w:r>
        <w:rPr>
          <w:sz w:val="28"/>
        </w:rPr>
        <w:t>изменений</w:t>
      </w:r>
      <w:r>
        <w:rPr>
          <w:spacing w:val="64"/>
          <w:w w:val="150"/>
          <w:sz w:val="28"/>
        </w:rPr>
        <w:t xml:space="preserve">   </w:t>
      </w:r>
      <w:r>
        <w:rPr>
          <w:sz w:val="28"/>
        </w:rPr>
        <w:t>и</w:t>
      </w:r>
      <w:r>
        <w:rPr>
          <w:spacing w:val="67"/>
          <w:w w:val="150"/>
          <w:sz w:val="28"/>
        </w:rPr>
        <w:t xml:space="preserve">   </w:t>
      </w:r>
      <w:r>
        <w:rPr>
          <w:sz w:val="28"/>
        </w:rPr>
        <w:t>дополнений в изделие.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ind w:left="1979" w:hanging="843"/>
        <w:jc w:val="both"/>
        <w:rPr>
          <w:sz w:val="28"/>
        </w:rPr>
      </w:pPr>
      <w:r>
        <w:rPr>
          <w:spacing w:val="-4"/>
          <w:sz w:val="28"/>
        </w:rPr>
        <w:t>ИКТ.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8" w:line="362" w:lineRule="auto"/>
        <w:ind w:right="149" w:firstLine="710"/>
        <w:jc w:val="both"/>
        <w:rPr>
          <w:sz w:val="28"/>
        </w:rPr>
      </w:pPr>
      <w:r>
        <w:rPr>
          <w:sz w:val="28"/>
        </w:rPr>
        <w:t xml:space="preserve">Демонстрация учителем готовых материалов на информационных </w:t>
      </w:r>
      <w:r>
        <w:rPr>
          <w:spacing w:val="-2"/>
          <w:sz w:val="28"/>
        </w:rPr>
        <w:t>носителях.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line="314" w:lineRule="exact"/>
        <w:ind w:left="2190" w:hanging="1054"/>
        <w:jc w:val="both"/>
        <w:rPr>
          <w:sz w:val="28"/>
        </w:rPr>
      </w:pPr>
      <w:r>
        <w:rPr>
          <w:sz w:val="28"/>
        </w:rPr>
        <w:t>Поиск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информации.</w:t>
      </w:r>
      <w:r>
        <w:rPr>
          <w:spacing w:val="-8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-17"/>
          <w:sz w:val="28"/>
        </w:rPr>
        <w:t xml:space="preserve"> </w:t>
      </w:r>
      <w:r>
        <w:rPr>
          <w:sz w:val="28"/>
        </w:rPr>
        <w:t>как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информации.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before="163" w:line="360" w:lineRule="auto"/>
        <w:ind w:right="146" w:firstLine="710"/>
        <w:jc w:val="both"/>
        <w:rPr>
          <w:sz w:val="28"/>
        </w:rPr>
      </w:pPr>
      <w:r>
        <w:rPr>
          <w:sz w:val="28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</w:t>
      </w:r>
      <w:r>
        <w:rPr>
          <w:sz w:val="28"/>
        </w:rPr>
        <w:t>ых учебных действий, совместной деятельности.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2" w:lineRule="auto"/>
        <w:ind w:right="160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A46EE" w:rsidRDefault="007A46EE">
      <w:pPr>
        <w:pStyle w:val="a5"/>
        <w:spacing w:line="362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tabs>
          <w:tab w:val="left" w:pos="3382"/>
          <w:tab w:val="left" w:pos="3748"/>
          <w:tab w:val="left" w:pos="5179"/>
          <w:tab w:val="left" w:pos="7114"/>
          <w:tab w:val="left" w:pos="7479"/>
          <w:tab w:val="left" w:pos="9082"/>
          <w:tab w:val="left" w:pos="9544"/>
        </w:tabs>
        <w:spacing w:line="355" w:lineRule="auto"/>
        <w:ind w:right="154" w:firstLine="710"/>
        <w:jc w:val="left"/>
      </w:pPr>
      <w:r>
        <w:rPr>
          <w:spacing w:val="-2"/>
        </w:rPr>
        <w:t>ориентироваться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терминах,</w:t>
      </w:r>
      <w:r>
        <w:tab/>
      </w:r>
      <w:r>
        <w:rPr>
          <w:spacing w:val="-2"/>
        </w:rPr>
        <w:t>используемых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технологии</w:t>
      </w:r>
      <w:r>
        <w:tab/>
      </w:r>
      <w:r>
        <w:rPr>
          <w:spacing w:val="-6"/>
        </w:rPr>
        <w:t>(в</w:t>
      </w:r>
      <w:r>
        <w:tab/>
      </w:r>
      <w:r>
        <w:rPr>
          <w:spacing w:val="-2"/>
        </w:rPr>
        <w:t>пределах изученного);</w:t>
      </w:r>
    </w:p>
    <w:p w:rsidR="007A46EE" w:rsidRDefault="009E1D98">
      <w:pPr>
        <w:pStyle w:val="a3"/>
        <w:tabs>
          <w:tab w:val="left" w:pos="2686"/>
          <w:tab w:val="left" w:pos="3777"/>
          <w:tab w:val="left" w:pos="4185"/>
          <w:tab w:val="left" w:pos="6048"/>
          <w:tab w:val="left" w:pos="6451"/>
          <w:tab w:val="left" w:pos="7925"/>
          <w:tab w:val="left" w:pos="9808"/>
        </w:tabs>
        <w:spacing w:before="8" w:line="357" w:lineRule="auto"/>
        <w:ind w:right="149" w:firstLine="710"/>
        <w:jc w:val="left"/>
      </w:pPr>
      <w:r>
        <w:rPr>
          <w:spacing w:val="-2"/>
        </w:rPr>
        <w:t>выполнять</w:t>
      </w:r>
      <w:r>
        <w:tab/>
      </w:r>
      <w:r>
        <w:rPr>
          <w:spacing w:val="-2"/>
        </w:rPr>
        <w:t>работу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образцом,</w:t>
      </w:r>
      <w:r>
        <w:tab/>
      </w:r>
      <w:r>
        <w:rPr>
          <w:spacing w:val="-2"/>
        </w:rPr>
        <w:t>инструкцией,</w:t>
      </w:r>
      <w:r>
        <w:tab/>
      </w:r>
      <w:r>
        <w:rPr>
          <w:spacing w:val="-4"/>
        </w:rPr>
        <w:t xml:space="preserve">устной </w:t>
      </w:r>
      <w:r>
        <w:t>или письменной;</w:t>
      </w:r>
    </w:p>
    <w:p w:rsidR="007A46EE" w:rsidRDefault="009E1D98">
      <w:pPr>
        <w:pStyle w:val="a3"/>
        <w:spacing w:before="5" w:line="362" w:lineRule="auto"/>
        <w:ind w:firstLine="710"/>
        <w:jc w:val="left"/>
      </w:pPr>
      <w:r>
        <w:t>выполнять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синтеза,</w:t>
      </w:r>
      <w:r>
        <w:rPr>
          <w:spacing w:val="40"/>
        </w:rPr>
        <w:t xml:space="preserve"> </w:t>
      </w:r>
      <w:r>
        <w:t>сравнения,</w:t>
      </w:r>
      <w:r>
        <w:rPr>
          <w:spacing w:val="40"/>
        </w:rPr>
        <w:t xml:space="preserve"> </w:t>
      </w:r>
      <w:r>
        <w:t>группировки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учётом</w:t>
      </w:r>
      <w:r>
        <w:rPr>
          <w:spacing w:val="80"/>
        </w:rPr>
        <w:t xml:space="preserve"> </w:t>
      </w:r>
      <w:r>
        <w:t>указанных критериев;</w:t>
      </w:r>
    </w:p>
    <w:p w:rsidR="007A46EE" w:rsidRDefault="009E1D98">
      <w:pPr>
        <w:pStyle w:val="a3"/>
        <w:spacing w:before="2" w:line="362" w:lineRule="auto"/>
        <w:ind w:firstLine="710"/>
        <w:jc w:val="left"/>
      </w:pPr>
      <w:r>
        <w:t>строить</w:t>
      </w:r>
      <w:r>
        <w:rPr>
          <w:spacing w:val="-14"/>
        </w:rPr>
        <w:t xml:space="preserve"> </w:t>
      </w:r>
      <w:r>
        <w:t>рассуждения,</w:t>
      </w:r>
      <w:r>
        <w:rPr>
          <w:spacing w:val="-3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умозаключения,</w:t>
      </w:r>
      <w:r>
        <w:rPr>
          <w:spacing w:val="-2"/>
        </w:rPr>
        <w:t xml:space="preserve"> </w:t>
      </w:r>
      <w:r>
        <w:t>проверять</w:t>
      </w:r>
      <w:r>
        <w:rPr>
          <w:spacing w:val="-13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 xml:space="preserve">практической </w:t>
      </w:r>
      <w:r>
        <w:rPr>
          <w:spacing w:val="-2"/>
        </w:rPr>
        <w:t>работе;</w:t>
      </w:r>
    </w:p>
    <w:p w:rsidR="007A46EE" w:rsidRDefault="009E1D98">
      <w:pPr>
        <w:pStyle w:val="a3"/>
        <w:tabs>
          <w:tab w:val="left" w:pos="3238"/>
          <w:tab w:val="left" w:pos="4420"/>
          <w:tab w:val="left" w:pos="5711"/>
          <w:tab w:val="left" w:pos="6360"/>
          <w:tab w:val="left" w:pos="7618"/>
          <w:tab w:val="left" w:pos="8804"/>
        </w:tabs>
        <w:spacing w:line="357" w:lineRule="auto"/>
        <w:ind w:right="169" w:firstLine="710"/>
        <w:jc w:val="left"/>
      </w:pPr>
      <w:r>
        <w:rPr>
          <w:spacing w:val="-2"/>
        </w:rPr>
        <w:t>воспроизводить</w:t>
      </w:r>
      <w:r>
        <w:tab/>
      </w:r>
      <w:r>
        <w:rPr>
          <w:spacing w:val="-2"/>
        </w:rPr>
        <w:t>порядок</w:t>
      </w:r>
      <w:r>
        <w:tab/>
      </w:r>
      <w:r>
        <w:rPr>
          <w:spacing w:val="-2"/>
        </w:rPr>
        <w:t>действий</w:t>
      </w:r>
      <w:r>
        <w:tab/>
      </w:r>
      <w:r>
        <w:rPr>
          <w:spacing w:val="-4"/>
        </w:rPr>
        <w:t>при</w:t>
      </w:r>
      <w:r>
        <w:tab/>
      </w:r>
      <w:r>
        <w:rPr>
          <w:spacing w:val="-2"/>
        </w:rPr>
        <w:t>решении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4"/>
        </w:rPr>
        <w:t xml:space="preserve">(практической) </w:t>
      </w:r>
      <w:r>
        <w:rPr>
          <w:spacing w:val="-2"/>
        </w:rPr>
        <w:t>задачи;</w:t>
      </w:r>
    </w:p>
    <w:p w:rsidR="007A46EE" w:rsidRDefault="009E1D98">
      <w:pPr>
        <w:pStyle w:val="a3"/>
        <w:spacing w:line="355" w:lineRule="auto"/>
        <w:ind w:firstLine="710"/>
        <w:jc w:val="left"/>
      </w:pPr>
      <w:r>
        <w:t>осуществлять</w:t>
      </w:r>
      <w:r>
        <w:rPr>
          <w:spacing w:val="33"/>
        </w:rPr>
        <w:t xml:space="preserve"> </w:t>
      </w:r>
      <w:r>
        <w:t>решение</w:t>
      </w:r>
      <w:r>
        <w:rPr>
          <w:spacing w:val="35"/>
        </w:rPr>
        <w:t xml:space="preserve"> </w:t>
      </w:r>
      <w:r>
        <w:t>простых задач</w:t>
      </w:r>
      <w:r>
        <w:rPr>
          <w:spacing w:val="4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умственной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 xml:space="preserve">материализованной </w:t>
      </w:r>
      <w:r>
        <w:rPr>
          <w:spacing w:val="-2"/>
        </w:rPr>
        <w:t>форме.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" w:line="362" w:lineRule="auto"/>
        <w:ind w:right="225" w:firstLine="710"/>
        <w:rPr>
          <w:sz w:val="28"/>
        </w:rPr>
      </w:pPr>
      <w:r>
        <w:rPr>
          <w:sz w:val="28"/>
        </w:rPr>
        <w:t>У</w:t>
      </w:r>
      <w:r>
        <w:rPr>
          <w:spacing w:val="3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35"/>
          <w:sz w:val="28"/>
        </w:rPr>
        <w:t xml:space="preserve"> </w:t>
      </w:r>
      <w:r>
        <w:rPr>
          <w:sz w:val="28"/>
        </w:rPr>
        <w:t>будут</w:t>
      </w:r>
      <w:r>
        <w:rPr>
          <w:spacing w:val="30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3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3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4"/>
          <w:sz w:val="28"/>
        </w:rPr>
        <w:t xml:space="preserve"> </w:t>
      </w:r>
      <w:r>
        <w:rPr>
          <w:sz w:val="28"/>
        </w:rPr>
        <w:t>работать с информацией как часть познавательных универсальных учебных действий:</w:t>
      </w:r>
    </w:p>
    <w:p w:rsidR="007A46EE" w:rsidRDefault="009E1D98">
      <w:pPr>
        <w:pStyle w:val="a3"/>
        <w:spacing w:before="2" w:line="362" w:lineRule="auto"/>
        <w:ind w:firstLine="710"/>
        <w:jc w:val="left"/>
      </w:pPr>
      <w:r>
        <w:t>получать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учебника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дидактических</w:t>
      </w:r>
      <w:r>
        <w:rPr>
          <w:spacing w:val="40"/>
        </w:rPr>
        <w:t xml:space="preserve"> </w:t>
      </w:r>
      <w:r>
        <w:t>материалов,</w:t>
      </w:r>
      <w:r>
        <w:rPr>
          <w:spacing w:val="40"/>
        </w:rPr>
        <w:t xml:space="preserve"> </w:t>
      </w:r>
      <w:r>
        <w:t>использовать её в работе;</w:t>
      </w:r>
    </w:p>
    <w:p w:rsidR="007A46EE" w:rsidRDefault="009E1D98">
      <w:pPr>
        <w:pStyle w:val="a3"/>
        <w:spacing w:line="362" w:lineRule="auto"/>
        <w:ind w:firstLine="710"/>
        <w:jc w:val="left"/>
      </w:pPr>
      <w:r>
        <w:t>понимать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анализировать</w:t>
      </w:r>
      <w:r>
        <w:rPr>
          <w:spacing w:val="40"/>
        </w:rPr>
        <w:t xml:space="preserve"> </w:t>
      </w:r>
      <w:r>
        <w:t>знаково-символическую</w:t>
      </w:r>
      <w:r>
        <w:rPr>
          <w:spacing w:val="40"/>
        </w:rPr>
        <w:t xml:space="preserve"> </w:t>
      </w:r>
      <w:r>
        <w:t>информацию</w:t>
      </w:r>
      <w:r>
        <w:rPr>
          <w:spacing w:val="40"/>
        </w:rPr>
        <w:t xml:space="preserve"> </w:t>
      </w:r>
      <w:r>
        <w:t xml:space="preserve">(чертёж, эскиз, рисунок, </w:t>
      </w:r>
      <w:r>
        <w:t>схема) и строить работу в соответствии с ней.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7" w:lineRule="auto"/>
        <w:ind w:right="218" w:firstLine="710"/>
        <w:rPr>
          <w:sz w:val="28"/>
        </w:rPr>
      </w:pPr>
      <w:r>
        <w:rPr>
          <w:sz w:val="28"/>
        </w:rPr>
        <w:t>У</w:t>
      </w:r>
      <w:r>
        <w:rPr>
          <w:spacing w:val="3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35"/>
          <w:sz w:val="28"/>
        </w:rPr>
        <w:t xml:space="preserve"> </w:t>
      </w:r>
      <w:r>
        <w:rPr>
          <w:sz w:val="28"/>
        </w:rPr>
        <w:t>будут</w:t>
      </w:r>
      <w:r>
        <w:rPr>
          <w:spacing w:val="30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3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3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4"/>
          <w:sz w:val="28"/>
        </w:rPr>
        <w:t xml:space="preserve"> </w:t>
      </w:r>
      <w:r>
        <w:rPr>
          <w:sz w:val="28"/>
        </w:rPr>
        <w:t>общения как часть коммуникативных универсальных учебных действий:</w:t>
      </w:r>
    </w:p>
    <w:p w:rsidR="007A46EE" w:rsidRDefault="009E1D98">
      <w:pPr>
        <w:pStyle w:val="a3"/>
        <w:spacing w:line="360" w:lineRule="auto"/>
        <w:ind w:left="473" w:right="137" w:firstLine="845"/>
        <w:jc w:val="right"/>
      </w:pPr>
      <w:r>
        <w:t>выполнять</w:t>
      </w:r>
      <w:r>
        <w:rPr>
          <w:spacing w:val="-7"/>
        </w:rPr>
        <w:t xml:space="preserve"> </w:t>
      </w:r>
      <w:r>
        <w:t>правила</w:t>
      </w:r>
      <w:r>
        <w:rPr>
          <w:spacing w:val="32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учебном</w:t>
      </w:r>
      <w:r>
        <w:rPr>
          <w:spacing w:val="28"/>
        </w:rPr>
        <w:t xml:space="preserve"> </w:t>
      </w:r>
      <w:r>
        <w:t>диалоге:</w:t>
      </w:r>
      <w:r>
        <w:rPr>
          <w:spacing w:val="-10"/>
        </w:rPr>
        <w:t xml:space="preserve"> </w:t>
      </w:r>
      <w:r>
        <w:t>задавать</w:t>
      </w:r>
      <w:r>
        <w:rPr>
          <w:spacing w:val="-7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дополнять ответы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обучаю</w:t>
      </w:r>
      <w:r>
        <w:t>щихся,</w:t>
      </w:r>
      <w:r>
        <w:rPr>
          <w:spacing w:val="40"/>
        </w:rPr>
        <w:t xml:space="preserve"> </w:t>
      </w:r>
      <w:r>
        <w:t>высказывать</w:t>
      </w:r>
      <w:r>
        <w:rPr>
          <w:spacing w:val="40"/>
        </w:rPr>
        <w:t xml:space="preserve"> </w:t>
      </w:r>
      <w:r>
        <w:t>своё</w:t>
      </w:r>
      <w:r>
        <w:rPr>
          <w:spacing w:val="40"/>
        </w:rPr>
        <w:t xml:space="preserve"> </w:t>
      </w:r>
      <w:r>
        <w:t>мнение,</w:t>
      </w:r>
      <w:r>
        <w:rPr>
          <w:spacing w:val="40"/>
        </w:rPr>
        <w:t xml:space="preserve"> </w:t>
      </w:r>
      <w:r>
        <w:t>отвечать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вопросы,</w:t>
      </w:r>
      <w:r>
        <w:rPr>
          <w:spacing w:val="80"/>
        </w:rPr>
        <w:t xml:space="preserve"> </w:t>
      </w:r>
      <w:r>
        <w:t>проявлять</w:t>
      </w:r>
      <w:r>
        <w:rPr>
          <w:spacing w:val="-6"/>
        </w:rPr>
        <w:t xml:space="preserve"> </w:t>
      </w:r>
      <w:r>
        <w:t>уважительное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одноклассникам, внимание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мнению</w:t>
      </w:r>
      <w:r>
        <w:rPr>
          <w:spacing w:val="-10"/>
        </w:rPr>
        <w:t xml:space="preserve"> </w:t>
      </w:r>
      <w:r>
        <w:t>другого; делиться</w:t>
      </w:r>
      <w:r>
        <w:rPr>
          <w:spacing w:val="80"/>
        </w:rPr>
        <w:t xml:space="preserve"> </w:t>
      </w:r>
      <w:r>
        <w:t>впечатлениями</w:t>
      </w:r>
      <w:r>
        <w:rPr>
          <w:spacing w:val="80"/>
        </w:rPr>
        <w:t xml:space="preserve"> </w:t>
      </w:r>
      <w:r>
        <w:t>о</w:t>
      </w:r>
      <w:r>
        <w:rPr>
          <w:spacing w:val="80"/>
        </w:rPr>
        <w:t xml:space="preserve"> </w:t>
      </w:r>
      <w:r>
        <w:t>прослушанном</w:t>
      </w:r>
      <w:r>
        <w:rPr>
          <w:spacing w:val="80"/>
        </w:rPr>
        <w:t xml:space="preserve"> </w:t>
      </w:r>
      <w:r>
        <w:t>(прочитанном)</w:t>
      </w:r>
      <w:r>
        <w:rPr>
          <w:spacing w:val="80"/>
        </w:rPr>
        <w:t xml:space="preserve"> </w:t>
      </w:r>
      <w:r>
        <w:t>тексте,</w:t>
      </w:r>
      <w:r>
        <w:rPr>
          <w:spacing w:val="80"/>
        </w:rPr>
        <w:t xml:space="preserve"> </w:t>
      </w:r>
      <w:r>
        <w:t>рассказе</w:t>
      </w:r>
    </w:p>
    <w:p w:rsidR="007A46EE" w:rsidRDefault="009E1D98">
      <w:pPr>
        <w:pStyle w:val="a3"/>
      </w:pPr>
      <w:r>
        <w:t>учителя,</w:t>
      </w:r>
      <w:r>
        <w:rPr>
          <w:spacing w:val="-11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выполненной</w:t>
      </w:r>
      <w:r>
        <w:rPr>
          <w:spacing w:val="-17"/>
        </w:rPr>
        <w:t xml:space="preserve"> </w:t>
      </w:r>
      <w:r>
        <w:t>работе,</w:t>
      </w:r>
      <w:r>
        <w:rPr>
          <w:spacing w:val="-9"/>
        </w:rPr>
        <w:t xml:space="preserve"> </w:t>
      </w:r>
      <w:r>
        <w:t>созданном</w:t>
      </w:r>
      <w:r>
        <w:rPr>
          <w:spacing w:val="-11"/>
        </w:rPr>
        <w:t xml:space="preserve"> </w:t>
      </w:r>
      <w:r>
        <w:rPr>
          <w:spacing w:val="-2"/>
        </w:rPr>
        <w:t>изделии.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43" w:line="362" w:lineRule="auto"/>
        <w:ind w:right="157" w:firstLine="71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умения самоорганизации и самоконтроля как часть регулятивных универсальных учебных </w:t>
      </w:r>
      <w:r>
        <w:rPr>
          <w:spacing w:val="-2"/>
          <w:sz w:val="28"/>
        </w:rPr>
        <w:t>действий:</w:t>
      </w:r>
    </w:p>
    <w:p w:rsidR="007A46EE" w:rsidRDefault="009E1D98">
      <w:pPr>
        <w:pStyle w:val="a3"/>
        <w:spacing w:line="362" w:lineRule="auto"/>
        <w:ind w:left="1136" w:right="4880"/>
      </w:pPr>
      <w:r>
        <w:t>понимать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учебную</w:t>
      </w:r>
      <w:r>
        <w:rPr>
          <w:spacing w:val="-15"/>
        </w:rPr>
        <w:t xml:space="preserve"> </w:t>
      </w:r>
      <w:r>
        <w:t>задачу; организовывать свою деятельность;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ind w:left="1136"/>
        <w:jc w:val="left"/>
      </w:pPr>
      <w:r>
        <w:rPr>
          <w:spacing w:val="-2"/>
        </w:rPr>
        <w:t>понимать</w:t>
      </w:r>
      <w:r>
        <w:rPr>
          <w:spacing w:val="-12"/>
        </w:rPr>
        <w:t xml:space="preserve"> </w:t>
      </w:r>
      <w:r>
        <w:rPr>
          <w:spacing w:val="-2"/>
        </w:rPr>
        <w:t>предлагаемый</w:t>
      </w:r>
      <w:r>
        <w:rPr>
          <w:spacing w:val="-1"/>
        </w:rPr>
        <w:t xml:space="preserve"> </w:t>
      </w:r>
      <w:r>
        <w:rPr>
          <w:spacing w:val="-2"/>
        </w:rPr>
        <w:t>план</w:t>
      </w:r>
      <w:r>
        <w:rPr>
          <w:spacing w:val="-3"/>
        </w:rPr>
        <w:t xml:space="preserve"> </w:t>
      </w:r>
      <w:r>
        <w:rPr>
          <w:spacing w:val="-2"/>
        </w:rPr>
        <w:t>действий,</w:t>
      </w:r>
      <w:r>
        <w:rPr>
          <w:spacing w:val="6"/>
        </w:rPr>
        <w:t xml:space="preserve"> </w:t>
      </w:r>
      <w:r>
        <w:rPr>
          <w:spacing w:val="-2"/>
        </w:rPr>
        <w:t>действовать</w:t>
      </w:r>
      <w:r>
        <w:rPr>
          <w:spacing w:val="-4"/>
        </w:rPr>
        <w:t xml:space="preserve"> </w:t>
      </w:r>
      <w:r>
        <w:rPr>
          <w:spacing w:val="-2"/>
        </w:rPr>
        <w:t>по</w:t>
      </w:r>
      <w:r>
        <w:rPr>
          <w:spacing w:val="-3"/>
        </w:rPr>
        <w:t xml:space="preserve"> </w:t>
      </w:r>
      <w:r>
        <w:rPr>
          <w:spacing w:val="-2"/>
        </w:rPr>
        <w:t>плану;</w:t>
      </w:r>
    </w:p>
    <w:p w:rsidR="007A46EE" w:rsidRDefault="009E1D98">
      <w:pPr>
        <w:pStyle w:val="a3"/>
        <w:tabs>
          <w:tab w:val="left" w:pos="3315"/>
          <w:tab w:val="left" w:pos="5231"/>
          <w:tab w:val="left" w:pos="6609"/>
          <w:tab w:val="left" w:pos="7325"/>
          <w:tab w:val="left" w:pos="8881"/>
        </w:tabs>
        <w:spacing w:before="158" w:line="362" w:lineRule="auto"/>
        <w:ind w:right="170" w:firstLine="710"/>
        <w:jc w:val="left"/>
      </w:pPr>
      <w:r>
        <w:rPr>
          <w:spacing w:val="-2"/>
        </w:rPr>
        <w:t>прогнозировать</w:t>
      </w:r>
      <w:r>
        <w:tab/>
      </w:r>
      <w:r>
        <w:rPr>
          <w:spacing w:val="-2"/>
        </w:rPr>
        <w:t>необходимые</w:t>
      </w:r>
      <w:r>
        <w:tab/>
      </w:r>
      <w:r>
        <w:rPr>
          <w:spacing w:val="-2"/>
        </w:rPr>
        <w:t>действия</w:t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>получения</w:t>
      </w:r>
      <w:r>
        <w:tab/>
      </w:r>
      <w:r>
        <w:rPr>
          <w:spacing w:val="-4"/>
        </w:rPr>
        <w:t xml:space="preserve">практического </w:t>
      </w:r>
      <w:r>
        <w:t>результата, планировать работу;</w:t>
      </w:r>
    </w:p>
    <w:p w:rsidR="007A46EE" w:rsidRDefault="009E1D98">
      <w:pPr>
        <w:pStyle w:val="a3"/>
        <w:spacing w:line="320" w:lineRule="exact"/>
        <w:ind w:left="1136"/>
        <w:jc w:val="left"/>
      </w:pPr>
      <w:r>
        <w:t>выполнять</w:t>
      </w:r>
      <w:r>
        <w:rPr>
          <w:spacing w:val="-17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контроля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оценки;</w:t>
      </w:r>
    </w:p>
    <w:p w:rsidR="007A46EE" w:rsidRDefault="009E1D98">
      <w:pPr>
        <w:pStyle w:val="a3"/>
        <w:spacing w:before="158" w:line="362" w:lineRule="auto"/>
        <w:ind w:firstLine="710"/>
        <w:jc w:val="left"/>
      </w:pPr>
      <w:r>
        <w:t>воспринимать</w:t>
      </w:r>
      <w:r>
        <w:rPr>
          <w:spacing w:val="40"/>
        </w:rPr>
        <w:t xml:space="preserve"> </w:t>
      </w:r>
      <w:r>
        <w:t>советы,</w:t>
      </w:r>
      <w:r>
        <w:rPr>
          <w:spacing w:val="40"/>
        </w:rPr>
        <w:t xml:space="preserve"> </w:t>
      </w:r>
      <w:r>
        <w:t>оценку</w:t>
      </w:r>
      <w:r>
        <w:rPr>
          <w:spacing w:val="40"/>
        </w:rPr>
        <w:t xml:space="preserve"> </w:t>
      </w:r>
      <w:r>
        <w:t>учителя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стараться</w:t>
      </w:r>
      <w:r>
        <w:rPr>
          <w:spacing w:val="40"/>
        </w:rPr>
        <w:t xml:space="preserve"> </w:t>
      </w:r>
      <w:r>
        <w:t>учитывать их в работе.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  <w:tab w:val="left" w:pos="2749"/>
          <w:tab w:val="left" w:pos="4843"/>
          <w:tab w:val="left" w:pos="5889"/>
          <w:tab w:val="left" w:pos="8031"/>
          <w:tab w:val="left" w:pos="9765"/>
        </w:tabs>
        <w:spacing w:line="362" w:lineRule="auto"/>
        <w:ind w:right="165" w:firstLine="710"/>
        <w:rPr>
          <w:sz w:val="28"/>
        </w:rPr>
      </w:pPr>
      <w:r>
        <w:rPr>
          <w:spacing w:val="-10"/>
          <w:sz w:val="28"/>
        </w:rPr>
        <w:t>У</w:t>
      </w:r>
      <w:r>
        <w:rPr>
          <w:sz w:val="28"/>
        </w:rPr>
        <w:tab/>
      </w:r>
      <w:r>
        <w:rPr>
          <w:spacing w:val="-2"/>
          <w:sz w:val="28"/>
        </w:rPr>
        <w:t>обучающегося</w:t>
      </w:r>
      <w:r>
        <w:rPr>
          <w:sz w:val="28"/>
        </w:rPr>
        <w:tab/>
      </w:r>
      <w:r>
        <w:rPr>
          <w:spacing w:val="-4"/>
          <w:sz w:val="28"/>
        </w:rPr>
        <w:t>будут</w:t>
      </w:r>
      <w:r>
        <w:rPr>
          <w:sz w:val="28"/>
        </w:rPr>
        <w:tab/>
      </w:r>
      <w:r>
        <w:rPr>
          <w:spacing w:val="-2"/>
          <w:sz w:val="28"/>
        </w:rPr>
        <w:t>сформированы</w:t>
      </w:r>
      <w:r>
        <w:rPr>
          <w:sz w:val="28"/>
        </w:rPr>
        <w:tab/>
      </w:r>
      <w:r>
        <w:rPr>
          <w:spacing w:val="-2"/>
          <w:sz w:val="28"/>
        </w:rPr>
        <w:t>следующие</w:t>
      </w:r>
      <w:r>
        <w:rPr>
          <w:sz w:val="28"/>
        </w:rPr>
        <w:tab/>
      </w:r>
      <w:r>
        <w:rPr>
          <w:spacing w:val="-6"/>
          <w:sz w:val="28"/>
        </w:rPr>
        <w:t xml:space="preserve">умения </w:t>
      </w:r>
      <w:r>
        <w:rPr>
          <w:sz w:val="28"/>
        </w:rPr>
        <w:t>совместной деятельности:</w:t>
      </w:r>
    </w:p>
    <w:p w:rsidR="007A46EE" w:rsidRDefault="009E1D98">
      <w:pPr>
        <w:pStyle w:val="a3"/>
        <w:spacing w:line="357" w:lineRule="auto"/>
        <w:ind w:right="158" w:firstLine="710"/>
      </w:pPr>
      <w:r>
        <w:t>выполнять элементарную совместную деятельность в процессе изготовления изделий, осуществлять взаимопомощь;</w:t>
      </w:r>
    </w:p>
    <w:p w:rsidR="007A46EE" w:rsidRDefault="009E1D98">
      <w:pPr>
        <w:pStyle w:val="a3"/>
        <w:spacing w:line="360" w:lineRule="auto"/>
        <w:ind w:right="162" w:firstLine="710"/>
      </w:pPr>
      <w:r>
        <w:t>выполнять правила совместной работы: справедливо распределять работу, до</w:t>
      </w:r>
      <w:r>
        <w:t>говариваться, выполнять ответственно свою часть работы, уважительно относиться к чужому мнению.</w:t>
      </w:r>
    </w:p>
    <w:p w:rsidR="007A46EE" w:rsidRDefault="009E1D98">
      <w:pPr>
        <w:pStyle w:val="1"/>
        <w:numPr>
          <w:ilvl w:val="1"/>
          <w:numId w:val="80"/>
        </w:numPr>
        <w:tabs>
          <w:tab w:val="left" w:pos="1768"/>
        </w:tabs>
        <w:spacing w:before="2"/>
        <w:ind w:left="1768" w:hanging="632"/>
        <w:jc w:val="both"/>
      </w:pPr>
      <w:bookmarkStart w:id="106" w:name="31.8._Содержание_обучения_в_3_классе."/>
      <w:bookmarkEnd w:id="106"/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3</w:t>
      </w:r>
      <w:r>
        <w:rPr>
          <w:spacing w:val="-16"/>
        </w:rPr>
        <w:t xml:space="preserve"> </w:t>
      </w:r>
      <w:r>
        <w:rPr>
          <w:spacing w:val="-2"/>
        </w:rPr>
        <w:t>классе.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48"/>
        <w:ind w:left="1979" w:hanging="843"/>
        <w:jc w:val="both"/>
        <w:rPr>
          <w:sz w:val="28"/>
        </w:rPr>
      </w:pPr>
      <w:r>
        <w:rPr>
          <w:spacing w:val="-2"/>
          <w:sz w:val="28"/>
        </w:rPr>
        <w:t>Технологии,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профессии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производства.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63" w:line="360" w:lineRule="auto"/>
        <w:ind w:right="146" w:firstLine="710"/>
        <w:jc w:val="both"/>
        <w:rPr>
          <w:sz w:val="28"/>
        </w:rPr>
      </w:pPr>
      <w:r>
        <w:rPr>
          <w:sz w:val="28"/>
        </w:rPr>
        <w:t>Непрерывность процесса деятельностного освоения мира человеком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78"/>
          <w:sz w:val="28"/>
        </w:rPr>
        <w:t xml:space="preserve">  </w:t>
      </w:r>
      <w:r>
        <w:rPr>
          <w:sz w:val="28"/>
        </w:rPr>
        <w:t>создания</w:t>
      </w:r>
      <w:r>
        <w:rPr>
          <w:spacing w:val="80"/>
          <w:sz w:val="28"/>
        </w:rPr>
        <w:t xml:space="preserve">  </w:t>
      </w:r>
      <w:r>
        <w:rPr>
          <w:sz w:val="28"/>
        </w:rPr>
        <w:t>культуры.</w:t>
      </w:r>
      <w:r>
        <w:rPr>
          <w:spacing w:val="80"/>
          <w:sz w:val="28"/>
        </w:rPr>
        <w:t xml:space="preserve">  </w:t>
      </w:r>
      <w:r>
        <w:rPr>
          <w:sz w:val="28"/>
        </w:rPr>
        <w:t>Материальные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75"/>
          <w:sz w:val="28"/>
        </w:rPr>
        <w:t xml:space="preserve">  </w:t>
      </w:r>
      <w:r>
        <w:rPr>
          <w:sz w:val="28"/>
        </w:rPr>
        <w:t>духовные</w:t>
      </w:r>
      <w:r>
        <w:rPr>
          <w:spacing w:val="80"/>
          <w:sz w:val="28"/>
        </w:rPr>
        <w:t xml:space="preserve">  </w:t>
      </w:r>
      <w:r>
        <w:rPr>
          <w:sz w:val="28"/>
        </w:rPr>
        <w:t>потребности</w:t>
      </w:r>
      <w:r>
        <w:rPr>
          <w:spacing w:val="78"/>
          <w:sz w:val="28"/>
        </w:rPr>
        <w:t xml:space="preserve">  </w:t>
      </w:r>
      <w:r>
        <w:rPr>
          <w:sz w:val="28"/>
        </w:rPr>
        <w:t>человека как движущие силы прогресса.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" w:line="360" w:lineRule="auto"/>
        <w:ind w:right="141" w:firstLine="710"/>
        <w:jc w:val="both"/>
        <w:rPr>
          <w:sz w:val="28"/>
        </w:rPr>
      </w:pPr>
      <w:r>
        <w:rPr>
          <w:sz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</w:t>
      </w:r>
      <w:r>
        <w:rPr>
          <w:sz w:val="28"/>
        </w:rPr>
        <w:t>сства. Современные производства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80"/>
          <w:sz w:val="28"/>
        </w:rPr>
        <w:t xml:space="preserve"> </w:t>
      </w:r>
      <w:r>
        <w:rPr>
          <w:sz w:val="28"/>
        </w:rPr>
        <w:t>связанные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обработкой</w:t>
      </w:r>
      <w:r>
        <w:rPr>
          <w:spacing w:val="80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80"/>
          <w:sz w:val="28"/>
        </w:rPr>
        <w:t xml:space="preserve"> </w:t>
      </w:r>
      <w:r>
        <w:rPr>
          <w:sz w:val="28"/>
        </w:rPr>
        <w:t>аналогичных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используемым на уроках технологии.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" w:line="360" w:lineRule="auto"/>
        <w:ind w:right="146" w:firstLine="710"/>
        <w:jc w:val="both"/>
        <w:rPr>
          <w:sz w:val="28"/>
        </w:rPr>
      </w:pPr>
      <w:r>
        <w:rPr>
          <w:sz w:val="28"/>
        </w:rPr>
        <w:t>Общие правила создания предметов рукотворного мира: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соответствие формы,</w:t>
      </w:r>
      <w:r>
        <w:rPr>
          <w:spacing w:val="71"/>
          <w:w w:val="150"/>
          <w:sz w:val="28"/>
        </w:rPr>
        <w:t xml:space="preserve">   </w:t>
      </w:r>
      <w:r>
        <w:rPr>
          <w:sz w:val="28"/>
        </w:rPr>
        <w:t>размеров,</w:t>
      </w:r>
      <w:r>
        <w:rPr>
          <w:spacing w:val="80"/>
          <w:sz w:val="28"/>
        </w:rPr>
        <w:t xml:space="preserve">   </w:t>
      </w:r>
      <w:r>
        <w:rPr>
          <w:sz w:val="28"/>
        </w:rPr>
        <w:t>материала</w:t>
      </w:r>
      <w:r>
        <w:rPr>
          <w:spacing w:val="80"/>
          <w:sz w:val="28"/>
        </w:rPr>
        <w:t xml:space="preserve">   </w:t>
      </w:r>
      <w:r>
        <w:rPr>
          <w:sz w:val="28"/>
        </w:rPr>
        <w:t>и</w:t>
      </w:r>
      <w:r>
        <w:rPr>
          <w:spacing w:val="80"/>
          <w:sz w:val="28"/>
        </w:rPr>
        <w:t xml:space="preserve">   </w:t>
      </w:r>
      <w:r>
        <w:rPr>
          <w:sz w:val="28"/>
        </w:rPr>
        <w:t>внешнего</w:t>
      </w:r>
      <w:r>
        <w:rPr>
          <w:spacing w:val="80"/>
          <w:sz w:val="28"/>
        </w:rPr>
        <w:t xml:space="preserve">   </w:t>
      </w:r>
      <w:r>
        <w:rPr>
          <w:sz w:val="28"/>
        </w:rPr>
        <w:t>оформления</w:t>
      </w:r>
      <w:r>
        <w:rPr>
          <w:spacing w:val="80"/>
          <w:sz w:val="28"/>
        </w:rPr>
        <w:t xml:space="preserve">   </w:t>
      </w:r>
      <w:r>
        <w:rPr>
          <w:sz w:val="28"/>
        </w:rPr>
        <w:t>изд</w:t>
      </w:r>
      <w:r>
        <w:rPr>
          <w:sz w:val="28"/>
        </w:rPr>
        <w:t>елия</w:t>
      </w:r>
      <w:r>
        <w:rPr>
          <w:spacing w:val="40"/>
          <w:sz w:val="28"/>
        </w:rPr>
        <w:t xml:space="preserve"> </w:t>
      </w:r>
      <w:r>
        <w:rPr>
          <w:sz w:val="28"/>
        </w:rPr>
        <w:t>его назначению. Стилевая гармония в предметном ансамбле, гармония предметной</w:t>
      </w:r>
      <w:r>
        <w:rPr>
          <w:spacing w:val="80"/>
          <w:sz w:val="28"/>
        </w:rPr>
        <w:t xml:space="preserve"> </w:t>
      </w:r>
      <w:r>
        <w:rPr>
          <w:sz w:val="28"/>
        </w:rPr>
        <w:t>и окружающей среды (общее представление).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3" w:line="362" w:lineRule="auto"/>
        <w:ind w:right="142" w:firstLine="710"/>
        <w:jc w:val="both"/>
        <w:rPr>
          <w:sz w:val="28"/>
        </w:rPr>
      </w:pPr>
      <w:r>
        <w:rPr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</w:t>
      </w:r>
    </w:p>
    <w:p w:rsidR="007A46EE" w:rsidRDefault="007A46EE">
      <w:pPr>
        <w:pStyle w:val="a5"/>
        <w:spacing w:line="362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0"/>
      </w:pPr>
      <w:r>
        <w:t>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8" w:line="357" w:lineRule="auto"/>
        <w:ind w:right="147" w:firstLine="710"/>
        <w:jc w:val="both"/>
        <w:rPr>
          <w:sz w:val="28"/>
        </w:rPr>
      </w:pPr>
      <w:r>
        <w:rPr>
          <w:sz w:val="28"/>
        </w:rPr>
        <w:t>Бережное и внимательное отношение к природе как источнику сырьевых ресурсов и идей для технол</w:t>
      </w:r>
      <w:r>
        <w:rPr>
          <w:sz w:val="28"/>
        </w:rPr>
        <w:t>огий будущего.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5" w:line="360" w:lineRule="auto"/>
        <w:ind w:right="146" w:firstLine="710"/>
        <w:jc w:val="both"/>
        <w:rPr>
          <w:sz w:val="28"/>
        </w:rPr>
      </w:pPr>
      <w:r>
        <w:rPr>
          <w:sz w:val="28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</w:t>
      </w:r>
      <w:r>
        <w:rPr>
          <w:sz w:val="28"/>
        </w:rPr>
        <w:t xml:space="preserve"> (лидер) и подчинённый).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3"/>
        <w:ind w:left="1979" w:hanging="843"/>
        <w:jc w:val="both"/>
        <w:rPr>
          <w:sz w:val="28"/>
        </w:rPr>
      </w:pPr>
      <w:r>
        <w:rPr>
          <w:spacing w:val="-2"/>
          <w:sz w:val="28"/>
        </w:rPr>
        <w:t>Технологии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ручной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обработки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материалов.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8" w:line="360" w:lineRule="auto"/>
        <w:ind w:right="136" w:firstLine="710"/>
        <w:jc w:val="both"/>
        <w:rPr>
          <w:sz w:val="28"/>
        </w:rPr>
      </w:pPr>
      <w:r>
        <w:rPr>
          <w:sz w:val="28"/>
        </w:rPr>
        <w:t>Некоторые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(доступные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78"/>
          <w:w w:val="150"/>
          <w:sz w:val="28"/>
        </w:rPr>
        <w:t xml:space="preserve">  </w:t>
      </w:r>
      <w:r>
        <w:rPr>
          <w:sz w:val="28"/>
        </w:rPr>
        <w:t>обработке)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виды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искусственных и синтетических материалов Разнообразие технологий и способов обработки материалов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видах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изделий,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сравнительный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технологий при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того</w:t>
      </w:r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иного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40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80"/>
          <w:sz w:val="28"/>
        </w:rPr>
        <w:t xml:space="preserve"> </w:t>
      </w:r>
      <w:r>
        <w:rPr>
          <w:sz w:val="28"/>
        </w:rPr>
        <w:t>аппликация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40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ткани,</w:t>
      </w:r>
      <w:r>
        <w:rPr>
          <w:spacing w:val="40"/>
          <w:sz w:val="28"/>
        </w:rPr>
        <w:t xml:space="preserve"> </w:t>
      </w:r>
      <w:r>
        <w:rPr>
          <w:sz w:val="28"/>
        </w:rPr>
        <w:t>коллаж и другие).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материалов по</w:t>
      </w:r>
      <w:r>
        <w:rPr>
          <w:spacing w:val="40"/>
          <w:sz w:val="28"/>
        </w:rPr>
        <w:t xml:space="preserve"> </w:t>
      </w:r>
      <w:r>
        <w:rPr>
          <w:sz w:val="28"/>
        </w:rPr>
        <w:t>их декоративно-художественным и технологическим свойствам, использование соответствующих способов обработки материалов в за</w:t>
      </w:r>
      <w:r>
        <w:rPr>
          <w:sz w:val="28"/>
        </w:rPr>
        <w:t>висимости от назначения изделия.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5" w:line="362" w:lineRule="auto"/>
        <w:ind w:right="141" w:firstLine="710"/>
        <w:jc w:val="both"/>
        <w:rPr>
          <w:sz w:val="28"/>
        </w:rPr>
      </w:pPr>
      <w:r>
        <w:rPr>
          <w:sz w:val="28"/>
        </w:rPr>
        <w:t>Инструменты и приспособления (циркуль, угольник, канцелярский нож,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шило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другие),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называние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59"/>
          <w:sz w:val="28"/>
        </w:rPr>
        <w:t xml:space="preserve">  </w:t>
      </w:r>
      <w:r>
        <w:rPr>
          <w:sz w:val="28"/>
        </w:rPr>
        <w:t>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рационального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и безопасного использования.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0" w:lineRule="auto"/>
        <w:ind w:right="144" w:firstLine="710"/>
        <w:jc w:val="both"/>
        <w:rPr>
          <w:sz w:val="28"/>
        </w:rPr>
      </w:pPr>
      <w:r>
        <w:rPr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</w:t>
      </w:r>
      <w:r>
        <w:rPr>
          <w:spacing w:val="77"/>
          <w:sz w:val="28"/>
        </w:rPr>
        <w:t xml:space="preserve">  </w:t>
      </w:r>
      <w:r>
        <w:rPr>
          <w:sz w:val="28"/>
        </w:rPr>
        <w:t>действий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технологических</w:t>
      </w:r>
      <w:r>
        <w:rPr>
          <w:spacing w:val="77"/>
          <w:sz w:val="28"/>
        </w:rPr>
        <w:t xml:space="preserve">  </w:t>
      </w:r>
      <w:r>
        <w:rPr>
          <w:sz w:val="28"/>
        </w:rPr>
        <w:t>операций,</w:t>
      </w:r>
      <w:r>
        <w:rPr>
          <w:spacing w:val="80"/>
          <w:sz w:val="28"/>
        </w:rPr>
        <w:t xml:space="preserve">  </w:t>
      </w:r>
      <w:r>
        <w:rPr>
          <w:sz w:val="28"/>
        </w:rPr>
        <w:t>подбор</w:t>
      </w:r>
      <w:r>
        <w:rPr>
          <w:spacing w:val="80"/>
          <w:sz w:val="28"/>
        </w:rPr>
        <w:t xml:space="preserve">  </w:t>
      </w:r>
      <w:r>
        <w:rPr>
          <w:sz w:val="28"/>
        </w:rPr>
        <w:t>материалов и инструментов, экономная разметка материалов, обра</w:t>
      </w:r>
      <w:r>
        <w:rPr>
          <w:sz w:val="28"/>
        </w:rPr>
        <w:t>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0" w:lineRule="auto"/>
        <w:ind w:right="147" w:firstLine="710"/>
        <w:jc w:val="both"/>
        <w:rPr>
          <w:sz w:val="28"/>
        </w:rPr>
      </w:pPr>
      <w:r>
        <w:rPr>
          <w:sz w:val="28"/>
        </w:rPr>
        <w:t>Технология обработки бумаги и</w:t>
      </w:r>
      <w:r>
        <w:rPr>
          <w:sz w:val="28"/>
        </w:rPr>
        <w:t xml:space="preserve"> картона. Виды картона (гофрированный, толстый, тонкий, цветной и другой). Чтение и построение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простого чертежа (эскиза) развёртки изделия. Разметка деталей с использованием простейших</w:t>
      </w:r>
      <w:r>
        <w:rPr>
          <w:spacing w:val="61"/>
          <w:sz w:val="28"/>
        </w:rPr>
        <w:t xml:space="preserve">  </w:t>
      </w:r>
      <w:r>
        <w:rPr>
          <w:sz w:val="28"/>
        </w:rPr>
        <w:t>чертёжей,</w:t>
      </w:r>
      <w:r>
        <w:rPr>
          <w:spacing w:val="65"/>
          <w:sz w:val="28"/>
        </w:rPr>
        <w:t xml:space="preserve">  </w:t>
      </w:r>
      <w:r>
        <w:rPr>
          <w:sz w:val="28"/>
        </w:rPr>
        <w:t>эскизов.</w:t>
      </w:r>
      <w:r>
        <w:rPr>
          <w:spacing w:val="64"/>
          <w:sz w:val="28"/>
        </w:rPr>
        <w:t xml:space="preserve">  </w:t>
      </w:r>
      <w:r>
        <w:rPr>
          <w:sz w:val="28"/>
        </w:rPr>
        <w:t>Решение</w:t>
      </w:r>
      <w:r>
        <w:rPr>
          <w:spacing w:val="63"/>
          <w:sz w:val="28"/>
        </w:rPr>
        <w:t xml:space="preserve">  </w:t>
      </w:r>
      <w:r>
        <w:rPr>
          <w:sz w:val="28"/>
        </w:rPr>
        <w:t>задач</w:t>
      </w:r>
      <w:r>
        <w:rPr>
          <w:spacing w:val="60"/>
          <w:sz w:val="28"/>
        </w:rPr>
        <w:t xml:space="preserve">  </w:t>
      </w:r>
      <w:r>
        <w:rPr>
          <w:sz w:val="28"/>
        </w:rPr>
        <w:t>на</w:t>
      </w:r>
      <w:r>
        <w:rPr>
          <w:spacing w:val="61"/>
          <w:sz w:val="28"/>
        </w:rPr>
        <w:t xml:space="preserve">  </w:t>
      </w:r>
      <w:r>
        <w:rPr>
          <w:sz w:val="28"/>
        </w:rPr>
        <w:t>внесение</w:t>
      </w:r>
      <w:r>
        <w:rPr>
          <w:spacing w:val="63"/>
          <w:sz w:val="28"/>
        </w:rPr>
        <w:t xml:space="preserve">  </w:t>
      </w:r>
      <w:r>
        <w:rPr>
          <w:sz w:val="28"/>
        </w:rPr>
        <w:t>необходимых</w:t>
      </w:r>
    </w:p>
    <w:p w:rsidR="007A46EE" w:rsidRDefault="007A46EE">
      <w:pPr>
        <w:pStyle w:val="a5"/>
        <w:spacing w:line="360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67"/>
      </w:pPr>
      <w:r>
        <w:t>дополнений и изменений в схему, чертёж, эскиз. Выполнение измерений, расчётов, несложных построений.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8" w:line="357" w:lineRule="auto"/>
        <w:ind w:right="149" w:firstLine="710"/>
        <w:jc w:val="both"/>
        <w:rPr>
          <w:sz w:val="28"/>
        </w:rPr>
      </w:pPr>
      <w:r>
        <w:rPr>
          <w:sz w:val="28"/>
        </w:rPr>
        <w:t>Выполнение рицовки на картоне с помощью канцелярского ножа, выполнение отверстий шилом.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5" w:line="360" w:lineRule="auto"/>
        <w:ind w:right="138" w:firstLine="710"/>
        <w:jc w:val="both"/>
        <w:rPr>
          <w:sz w:val="28"/>
        </w:rPr>
      </w:pPr>
      <w:r>
        <w:rPr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</w:t>
      </w:r>
      <w:r>
        <w:rPr>
          <w:spacing w:val="-5"/>
          <w:sz w:val="28"/>
        </w:rPr>
        <w:t xml:space="preserve"> </w:t>
      </w:r>
      <w:r>
        <w:rPr>
          <w:sz w:val="28"/>
        </w:rPr>
        <w:t>строчки косого</w:t>
      </w:r>
      <w:r>
        <w:rPr>
          <w:spacing w:val="-3"/>
          <w:sz w:val="28"/>
        </w:rPr>
        <w:t xml:space="preserve"> </w:t>
      </w:r>
      <w:r>
        <w:rPr>
          <w:sz w:val="28"/>
        </w:rPr>
        <w:t>стежка (крестик, стебельчатая и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другие)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(или)</w:t>
      </w:r>
      <w:r>
        <w:rPr>
          <w:spacing w:val="-6"/>
          <w:sz w:val="28"/>
        </w:rPr>
        <w:t xml:space="preserve"> </w:t>
      </w:r>
      <w:r>
        <w:rPr>
          <w:sz w:val="28"/>
        </w:rPr>
        <w:t>петельной строчки для соединения деталей изделия и о</w:t>
      </w:r>
      <w:r>
        <w:rPr>
          <w:sz w:val="28"/>
        </w:rPr>
        <w:t>тделки. Пришивание пуговиц (с двумя- четырьмя отверстиями). Изготовление швейных изделий из нескольких деталей.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4" w:lineRule="auto"/>
        <w:ind w:right="160" w:firstLine="710"/>
        <w:jc w:val="both"/>
        <w:rPr>
          <w:sz w:val="28"/>
        </w:rPr>
      </w:pPr>
      <w:r>
        <w:rPr>
          <w:sz w:val="28"/>
        </w:rPr>
        <w:t>Использование дополнительных материалов. Комбинирование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разных материалов в одном изделии.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line="313" w:lineRule="exact"/>
        <w:ind w:left="1979" w:hanging="843"/>
        <w:jc w:val="both"/>
        <w:rPr>
          <w:sz w:val="28"/>
        </w:rPr>
      </w:pPr>
      <w:r>
        <w:rPr>
          <w:spacing w:val="-2"/>
          <w:sz w:val="28"/>
        </w:rPr>
        <w:t>Конструирование 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моделирование.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9" w:line="360" w:lineRule="auto"/>
        <w:ind w:right="143" w:firstLine="710"/>
        <w:jc w:val="both"/>
        <w:rPr>
          <w:sz w:val="28"/>
        </w:rPr>
      </w:pPr>
      <w:r>
        <w:rPr>
          <w:sz w:val="28"/>
        </w:rPr>
        <w:t>Конструирование и моделирование изделий из различных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материалов, в том числе наборов «Конструктор» по заданным условиям (технико- технологическим, функциональным, декоративно-художественным). Способы подвижного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77"/>
          <w:sz w:val="28"/>
        </w:rPr>
        <w:t xml:space="preserve">  </w:t>
      </w:r>
      <w:r>
        <w:rPr>
          <w:sz w:val="28"/>
        </w:rPr>
        <w:t>неподвижного</w:t>
      </w:r>
      <w:r>
        <w:rPr>
          <w:spacing w:val="80"/>
          <w:sz w:val="28"/>
        </w:rPr>
        <w:t xml:space="preserve">  </w:t>
      </w:r>
      <w:r>
        <w:rPr>
          <w:sz w:val="28"/>
        </w:rPr>
        <w:t>соединения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деталей</w:t>
      </w:r>
      <w:r>
        <w:rPr>
          <w:spacing w:val="80"/>
          <w:sz w:val="28"/>
        </w:rPr>
        <w:t xml:space="preserve">  </w:t>
      </w:r>
      <w:r>
        <w:rPr>
          <w:sz w:val="28"/>
        </w:rPr>
        <w:t>набора</w:t>
      </w:r>
      <w:r>
        <w:rPr>
          <w:spacing w:val="80"/>
          <w:sz w:val="28"/>
        </w:rPr>
        <w:t xml:space="preserve">  </w:t>
      </w:r>
      <w:r>
        <w:rPr>
          <w:sz w:val="28"/>
        </w:rPr>
        <w:t>«Конструктор», их использование в изделиях, жёсткость и устойчивость конструкции.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0" w:lineRule="auto"/>
        <w:ind w:right="135" w:firstLine="710"/>
        <w:jc w:val="both"/>
        <w:rPr>
          <w:sz w:val="28"/>
        </w:rPr>
      </w:pPr>
      <w:r>
        <w:rPr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</w:t>
      </w:r>
      <w:r>
        <w:rPr>
          <w:sz w:val="28"/>
        </w:rPr>
        <w:t>нений) с учётом дополнительных условий (требований). Использование измерений и построений для решения практических задач.</w:t>
      </w:r>
      <w:r>
        <w:rPr>
          <w:spacing w:val="80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80"/>
          <w:sz w:val="28"/>
        </w:rPr>
        <w:t xml:space="preserve"> </w:t>
      </w:r>
      <w:r>
        <w:rPr>
          <w:sz w:val="28"/>
        </w:rPr>
        <w:t>задач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мысленную</w:t>
      </w:r>
      <w:r>
        <w:rPr>
          <w:spacing w:val="80"/>
          <w:sz w:val="28"/>
        </w:rPr>
        <w:t xml:space="preserve"> </w:t>
      </w:r>
      <w:r>
        <w:rPr>
          <w:sz w:val="28"/>
        </w:rPr>
        <w:t>трансформацию</w:t>
      </w:r>
      <w:r>
        <w:rPr>
          <w:spacing w:val="80"/>
          <w:sz w:val="28"/>
        </w:rPr>
        <w:t xml:space="preserve"> </w:t>
      </w:r>
      <w:r>
        <w:rPr>
          <w:sz w:val="28"/>
        </w:rPr>
        <w:t>трёхмерной</w:t>
      </w:r>
      <w:r>
        <w:rPr>
          <w:spacing w:val="80"/>
          <w:sz w:val="28"/>
        </w:rPr>
        <w:t xml:space="preserve"> </w:t>
      </w:r>
      <w:r>
        <w:rPr>
          <w:sz w:val="28"/>
        </w:rPr>
        <w:t>конструкции</w:t>
      </w:r>
      <w:r>
        <w:rPr>
          <w:spacing w:val="80"/>
          <w:sz w:val="28"/>
        </w:rPr>
        <w:t xml:space="preserve"> </w:t>
      </w:r>
      <w:r>
        <w:rPr>
          <w:sz w:val="28"/>
        </w:rPr>
        <w:t>в развёртку (и наоборот).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7"/>
        <w:ind w:left="1979" w:hanging="843"/>
        <w:jc w:val="both"/>
        <w:rPr>
          <w:sz w:val="28"/>
        </w:rPr>
      </w:pPr>
      <w:r>
        <w:rPr>
          <w:spacing w:val="-4"/>
          <w:sz w:val="28"/>
        </w:rPr>
        <w:t>ИКТ.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8" w:line="360" w:lineRule="auto"/>
        <w:ind w:right="143" w:firstLine="710"/>
        <w:jc w:val="both"/>
        <w:rPr>
          <w:sz w:val="28"/>
        </w:rPr>
      </w:pPr>
      <w:r>
        <w:rPr>
          <w:sz w:val="28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</w:t>
      </w:r>
      <w:r>
        <w:rPr>
          <w:spacing w:val="40"/>
          <w:sz w:val="28"/>
        </w:rPr>
        <w:t xml:space="preserve"> </w:t>
      </w:r>
      <w:r>
        <w:rPr>
          <w:sz w:val="28"/>
        </w:rPr>
        <w:t>технологии.</w:t>
      </w:r>
      <w:r>
        <w:rPr>
          <w:spacing w:val="40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4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40"/>
          <w:sz w:val="28"/>
        </w:rPr>
        <w:t xml:space="preserve"> </w:t>
      </w:r>
      <w:r>
        <w:rPr>
          <w:sz w:val="28"/>
        </w:rPr>
        <w:t>человеком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60"/>
          <w:sz w:val="28"/>
        </w:rPr>
        <w:t xml:space="preserve">  </w:t>
      </w:r>
      <w:r>
        <w:rPr>
          <w:sz w:val="28"/>
        </w:rPr>
        <w:t>быту:</w:t>
      </w:r>
      <w:r>
        <w:rPr>
          <w:spacing w:val="61"/>
          <w:sz w:val="28"/>
        </w:rPr>
        <w:t xml:space="preserve">  </w:t>
      </w:r>
      <w:r>
        <w:rPr>
          <w:sz w:val="28"/>
        </w:rPr>
        <w:t>телевидение,</w:t>
      </w:r>
      <w:r>
        <w:rPr>
          <w:spacing w:val="63"/>
          <w:sz w:val="28"/>
        </w:rPr>
        <w:t xml:space="preserve">  </w:t>
      </w:r>
      <w:r>
        <w:rPr>
          <w:sz w:val="28"/>
        </w:rPr>
        <w:t>радио,</w:t>
      </w:r>
      <w:r>
        <w:rPr>
          <w:spacing w:val="62"/>
          <w:sz w:val="28"/>
        </w:rPr>
        <w:t xml:space="preserve">  </w:t>
      </w:r>
      <w:r>
        <w:rPr>
          <w:sz w:val="28"/>
        </w:rPr>
        <w:t>печатные</w:t>
      </w:r>
      <w:r>
        <w:rPr>
          <w:spacing w:val="64"/>
          <w:sz w:val="28"/>
        </w:rPr>
        <w:t xml:space="preserve">  </w:t>
      </w:r>
      <w:r>
        <w:rPr>
          <w:sz w:val="28"/>
        </w:rPr>
        <w:t>издания,</w:t>
      </w:r>
      <w:r>
        <w:rPr>
          <w:spacing w:val="63"/>
          <w:sz w:val="28"/>
        </w:rPr>
        <w:t xml:space="preserve">  </w:t>
      </w:r>
      <w:r>
        <w:rPr>
          <w:sz w:val="28"/>
        </w:rPr>
        <w:t>пер</w:t>
      </w:r>
      <w:r>
        <w:rPr>
          <w:sz w:val="28"/>
        </w:rPr>
        <w:t>сональный</w:t>
      </w:r>
      <w:r>
        <w:rPr>
          <w:spacing w:val="64"/>
          <w:sz w:val="28"/>
        </w:rPr>
        <w:t xml:space="preserve">  </w:t>
      </w:r>
      <w:r>
        <w:rPr>
          <w:sz w:val="28"/>
        </w:rPr>
        <w:t>компьютер и</w:t>
      </w:r>
      <w:r>
        <w:rPr>
          <w:spacing w:val="80"/>
          <w:sz w:val="28"/>
        </w:rPr>
        <w:t xml:space="preserve"> </w:t>
      </w:r>
      <w:r>
        <w:rPr>
          <w:sz w:val="28"/>
        </w:rPr>
        <w:t>другие.</w:t>
      </w:r>
      <w:r>
        <w:rPr>
          <w:spacing w:val="80"/>
          <w:sz w:val="28"/>
        </w:rPr>
        <w:t xml:space="preserve"> </w:t>
      </w:r>
      <w:r>
        <w:rPr>
          <w:sz w:val="28"/>
        </w:rPr>
        <w:t>Современный</w:t>
      </w:r>
      <w:r>
        <w:rPr>
          <w:spacing w:val="80"/>
          <w:sz w:val="28"/>
        </w:rPr>
        <w:t xml:space="preserve"> </w:t>
      </w:r>
      <w:r>
        <w:rPr>
          <w:sz w:val="28"/>
        </w:rPr>
        <w:t>информационный</w:t>
      </w:r>
      <w:r>
        <w:rPr>
          <w:spacing w:val="80"/>
          <w:sz w:val="28"/>
        </w:rPr>
        <w:t xml:space="preserve"> </w:t>
      </w:r>
      <w:r>
        <w:rPr>
          <w:sz w:val="28"/>
        </w:rPr>
        <w:t>мир.</w:t>
      </w:r>
      <w:r>
        <w:rPr>
          <w:spacing w:val="80"/>
          <w:sz w:val="28"/>
        </w:rPr>
        <w:t xml:space="preserve"> </w:t>
      </w:r>
      <w:r>
        <w:rPr>
          <w:sz w:val="28"/>
        </w:rPr>
        <w:t>Персональный</w:t>
      </w:r>
      <w:r>
        <w:rPr>
          <w:spacing w:val="80"/>
          <w:sz w:val="28"/>
        </w:rPr>
        <w:t xml:space="preserve"> </w:t>
      </w:r>
      <w:r>
        <w:rPr>
          <w:sz w:val="28"/>
        </w:rPr>
        <w:t>компьютер</w:t>
      </w:r>
      <w:r>
        <w:rPr>
          <w:spacing w:val="80"/>
          <w:sz w:val="28"/>
        </w:rPr>
        <w:t xml:space="preserve"> </w:t>
      </w:r>
      <w:r>
        <w:rPr>
          <w:sz w:val="28"/>
        </w:rPr>
        <w:t>(ПК) и</w:t>
      </w:r>
      <w:r>
        <w:rPr>
          <w:spacing w:val="39"/>
          <w:sz w:val="28"/>
        </w:rPr>
        <w:t xml:space="preserve"> </w:t>
      </w:r>
      <w:r>
        <w:rPr>
          <w:sz w:val="28"/>
        </w:rPr>
        <w:t>его</w:t>
      </w:r>
      <w:r>
        <w:rPr>
          <w:spacing w:val="39"/>
          <w:sz w:val="28"/>
        </w:rPr>
        <w:t xml:space="preserve"> </w:t>
      </w:r>
      <w:r>
        <w:rPr>
          <w:sz w:val="28"/>
        </w:rPr>
        <w:t>назначение.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40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ПК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здоровья.</w:t>
      </w:r>
      <w:r>
        <w:rPr>
          <w:spacing w:val="40"/>
          <w:sz w:val="28"/>
        </w:rPr>
        <w:t xml:space="preserve"> </w:t>
      </w:r>
      <w:r>
        <w:rPr>
          <w:sz w:val="28"/>
        </w:rPr>
        <w:t>Назначение</w:t>
      </w:r>
    </w:p>
    <w:p w:rsidR="007A46EE" w:rsidRDefault="007A46EE">
      <w:pPr>
        <w:pStyle w:val="a5"/>
        <w:spacing w:line="360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34"/>
      </w:pPr>
      <w:r>
        <w:t>основных устройств компьютера для ввода, вывода и обработки информации.</w:t>
      </w:r>
      <w:r>
        <w:rPr>
          <w:spacing w:val="40"/>
        </w:rPr>
        <w:t xml:space="preserve"> </w:t>
      </w:r>
      <w:r>
        <w:t>Работа</w:t>
      </w:r>
      <w:r>
        <w:rPr>
          <w:spacing w:val="69"/>
        </w:rPr>
        <w:t xml:space="preserve">  </w:t>
      </w:r>
      <w:r>
        <w:t>с</w:t>
      </w:r>
      <w:r>
        <w:rPr>
          <w:spacing w:val="64"/>
        </w:rPr>
        <w:t xml:space="preserve">  </w:t>
      </w:r>
      <w:r>
        <w:t>доступной</w:t>
      </w:r>
      <w:r>
        <w:rPr>
          <w:spacing w:val="69"/>
        </w:rPr>
        <w:t xml:space="preserve">  </w:t>
      </w:r>
      <w:r>
        <w:t>информацией</w:t>
      </w:r>
      <w:r>
        <w:rPr>
          <w:spacing w:val="69"/>
        </w:rPr>
        <w:t xml:space="preserve">  </w:t>
      </w:r>
      <w:r>
        <w:t>(книги,</w:t>
      </w:r>
      <w:r>
        <w:rPr>
          <w:spacing w:val="70"/>
        </w:rPr>
        <w:t xml:space="preserve">  </w:t>
      </w:r>
      <w:r>
        <w:t>музеи,</w:t>
      </w:r>
      <w:r>
        <w:rPr>
          <w:spacing w:val="70"/>
        </w:rPr>
        <w:t xml:space="preserve">  </w:t>
      </w:r>
      <w:r>
        <w:t>беседы</w:t>
      </w:r>
      <w:r>
        <w:rPr>
          <w:spacing w:val="67"/>
        </w:rPr>
        <w:t xml:space="preserve">  </w:t>
      </w:r>
      <w:r>
        <w:t>(мастер-классы) с мастерами, Интернет, видео, DVD). Работа с текстовым редактором Microsoft</w:t>
      </w:r>
      <w:r>
        <w:rPr>
          <w:spacing w:val="40"/>
        </w:rPr>
        <w:t xml:space="preserve"> </w:t>
      </w:r>
      <w:r>
        <w:t>Word или другим.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60" w:lineRule="auto"/>
        <w:ind w:right="153" w:firstLine="710"/>
        <w:jc w:val="both"/>
        <w:rPr>
          <w:sz w:val="28"/>
        </w:rPr>
      </w:pPr>
      <w:r>
        <w:rPr>
          <w:sz w:val="28"/>
        </w:rPr>
        <w:t xml:space="preserve">Изучение труда </w:t>
      </w:r>
      <w:r>
        <w:rPr>
          <w:sz w:val="28"/>
        </w:rPr>
        <w:t>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" w:line="360" w:lineRule="auto"/>
        <w:ind w:right="149" w:firstLine="710"/>
        <w:jc w:val="both"/>
        <w:rPr>
          <w:sz w:val="28"/>
        </w:rPr>
      </w:pPr>
      <w:r>
        <w:rPr>
          <w:sz w:val="28"/>
        </w:rPr>
        <w:t xml:space="preserve">У обучающегося будут </w:t>
      </w:r>
      <w:r>
        <w:rPr>
          <w:sz w:val="28"/>
        </w:rPr>
        <w:t>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A46EE" w:rsidRDefault="009E1D98">
      <w:pPr>
        <w:pStyle w:val="a3"/>
        <w:tabs>
          <w:tab w:val="left" w:pos="3363"/>
          <w:tab w:val="left" w:pos="3709"/>
          <w:tab w:val="left" w:pos="5116"/>
          <w:tab w:val="left" w:pos="7037"/>
          <w:tab w:val="left" w:pos="7383"/>
          <w:tab w:val="left" w:pos="9039"/>
        </w:tabs>
        <w:spacing w:before="2" w:line="362" w:lineRule="auto"/>
        <w:ind w:right="162" w:firstLine="710"/>
        <w:jc w:val="left"/>
      </w:pPr>
      <w:r>
        <w:rPr>
          <w:spacing w:val="-2"/>
        </w:rPr>
        <w:t>ориентироваться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терминах,</w:t>
      </w:r>
      <w:r>
        <w:tab/>
      </w:r>
      <w:r>
        <w:rPr>
          <w:spacing w:val="-2"/>
        </w:rPr>
        <w:t>используемых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технологии,</w:t>
      </w:r>
      <w:r>
        <w:tab/>
      </w:r>
      <w:r>
        <w:rPr>
          <w:spacing w:val="-2"/>
        </w:rPr>
        <w:t xml:space="preserve">использовать </w:t>
      </w:r>
      <w:r>
        <w:t>их в ответах на вопросы и высказываниях (в пределах изученно</w:t>
      </w:r>
      <w:r>
        <w:t>го);</w:t>
      </w:r>
    </w:p>
    <w:p w:rsidR="007A46EE" w:rsidRDefault="009E1D98">
      <w:pPr>
        <w:pStyle w:val="a3"/>
        <w:spacing w:line="357" w:lineRule="auto"/>
        <w:ind w:right="345" w:firstLine="710"/>
        <w:jc w:val="left"/>
      </w:pPr>
      <w:r>
        <w:t>осуществлять</w:t>
      </w:r>
      <w:r>
        <w:rPr>
          <w:spacing w:val="33"/>
        </w:rPr>
        <w:t xml:space="preserve"> </w:t>
      </w:r>
      <w:r>
        <w:t>анализ</w:t>
      </w:r>
      <w:r>
        <w:rPr>
          <w:spacing w:val="35"/>
        </w:rPr>
        <w:t xml:space="preserve"> </w:t>
      </w:r>
      <w:r>
        <w:t>предложенных образцов</w:t>
      </w:r>
      <w:r>
        <w:rPr>
          <w:spacing w:val="33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выделением</w:t>
      </w:r>
      <w:r>
        <w:rPr>
          <w:spacing w:val="35"/>
        </w:rPr>
        <w:t xml:space="preserve"> </w:t>
      </w:r>
      <w:r>
        <w:t>существенных и несущественных признаков;</w:t>
      </w:r>
    </w:p>
    <w:p w:rsidR="007A46EE" w:rsidRDefault="009E1D98">
      <w:pPr>
        <w:pStyle w:val="a3"/>
        <w:spacing w:line="357" w:lineRule="auto"/>
        <w:ind w:right="345" w:firstLine="710"/>
        <w:jc w:val="left"/>
      </w:pPr>
      <w:r>
        <w:t>выполнять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инструкцией,</w:t>
      </w:r>
      <w:r>
        <w:rPr>
          <w:spacing w:val="74"/>
        </w:rPr>
        <w:t xml:space="preserve"> </w:t>
      </w:r>
      <w:r>
        <w:t>устной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письменной,</w:t>
      </w:r>
      <w:r>
        <w:rPr>
          <w:spacing w:val="80"/>
        </w:rPr>
        <w:t xml:space="preserve"> </w:t>
      </w:r>
      <w:r>
        <w:t>а также графически представленной в схеме, таблице;</w:t>
      </w:r>
    </w:p>
    <w:p w:rsidR="007A46EE" w:rsidRDefault="009E1D98">
      <w:pPr>
        <w:pStyle w:val="a3"/>
        <w:spacing w:line="364" w:lineRule="auto"/>
        <w:ind w:left="1136"/>
        <w:jc w:val="left"/>
      </w:pPr>
      <w:r>
        <w:t>определять</w:t>
      </w:r>
      <w:r>
        <w:rPr>
          <w:spacing w:val="-4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доработки</w:t>
      </w:r>
      <w:r>
        <w:rPr>
          <w:spacing w:val="-2"/>
        </w:rPr>
        <w:t xml:space="preserve"> </w:t>
      </w:r>
      <w:r>
        <w:t>конструкций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 предложенных</w:t>
      </w:r>
      <w:r>
        <w:rPr>
          <w:spacing w:val="-2"/>
        </w:rPr>
        <w:t xml:space="preserve"> </w:t>
      </w:r>
      <w:r>
        <w:t>условий; классифицировать</w:t>
      </w:r>
      <w:r>
        <w:rPr>
          <w:spacing w:val="-13"/>
        </w:rPr>
        <w:t xml:space="preserve"> </w:t>
      </w:r>
      <w:r>
        <w:t>изделия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предложенному</w:t>
      </w:r>
      <w:r>
        <w:rPr>
          <w:spacing w:val="-16"/>
        </w:rPr>
        <w:t xml:space="preserve"> </w:t>
      </w:r>
      <w:r>
        <w:t>существенному</w:t>
      </w:r>
    </w:p>
    <w:p w:rsidR="007A46EE" w:rsidRDefault="009E1D98">
      <w:pPr>
        <w:pStyle w:val="a3"/>
        <w:spacing w:line="362" w:lineRule="auto"/>
        <w:ind w:left="1136" w:right="275" w:hanging="711"/>
        <w:jc w:val="left"/>
      </w:pPr>
      <w:r>
        <w:t>признаку</w:t>
      </w:r>
      <w:r>
        <w:rPr>
          <w:spacing w:val="-18"/>
        </w:rPr>
        <w:t xml:space="preserve"> </w:t>
      </w:r>
      <w:r>
        <w:t>(используемый</w:t>
      </w:r>
      <w:r>
        <w:rPr>
          <w:spacing w:val="-16"/>
        </w:rPr>
        <w:t xml:space="preserve"> </w:t>
      </w:r>
      <w:r>
        <w:t>материал,</w:t>
      </w:r>
      <w:r>
        <w:rPr>
          <w:spacing w:val="-8"/>
        </w:rPr>
        <w:t xml:space="preserve"> </w:t>
      </w:r>
      <w:r>
        <w:t>форма,</w:t>
      </w:r>
      <w:r>
        <w:rPr>
          <w:spacing w:val="-9"/>
        </w:rPr>
        <w:t xml:space="preserve"> </w:t>
      </w:r>
      <w:r>
        <w:t>размер,</w:t>
      </w:r>
      <w:r>
        <w:rPr>
          <w:spacing w:val="-17"/>
        </w:rPr>
        <w:t xml:space="preserve"> </w:t>
      </w:r>
      <w:r>
        <w:t>назначение,</w:t>
      </w:r>
      <w:r>
        <w:rPr>
          <w:spacing w:val="-8"/>
        </w:rPr>
        <w:t xml:space="preserve"> </w:t>
      </w:r>
      <w:r>
        <w:t>способ</w:t>
      </w:r>
      <w:r>
        <w:rPr>
          <w:spacing w:val="-14"/>
        </w:rPr>
        <w:t xml:space="preserve"> </w:t>
      </w:r>
      <w:r>
        <w:t>сборки); читать и воспроизводить простой чертёж (эскиз) развёртки изделия;</w:t>
      </w:r>
    </w:p>
    <w:p w:rsidR="007A46EE" w:rsidRDefault="009E1D98">
      <w:pPr>
        <w:pStyle w:val="a3"/>
        <w:ind w:left="1136"/>
        <w:jc w:val="left"/>
      </w:pPr>
      <w:r>
        <w:rPr>
          <w:spacing w:val="-2"/>
        </w:rPr>
        <w:t>восстанавливать</w:t>
      </w:r>
      <w:r>
        <w:rPr>
          <w:spacing w:val="-10"/>
        </w:rPr>
        <w:t xml:space="preserve"> </w:t>
      </w:r>
      <w:r>
        <w:rPr>
          <w:spacing w:val="-2"/>
        </w:rPr>
        <w:t>нарушенную</w:t>
      </w:r>
      <w:r>
        <w:rPr>
          <w:spacing w:val="-3"/>
        </w:rPr>
        <w:t xml:space="preserve"> </w:t>
      </w:r>
      <w:r>
        <w:rPr>
          <w:spacing w:val="-2"/>
        </w:rPr>
        <w:t>последовательность</w:t>
      </w:r>
      <w:r>
        <w:rPr>
          <w:spacing w:val="2"/>
        </w:rPr>
        <w:t xml:space="preserve"> </w:t>
      </w:r>
      <w:r>
        <w:rPr>
          <w:spacing w:val="-2"/>
        </w:rPr>
        <w:t>выполнения изделия.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41" w:line="362" w:lineRule="auto"/>
        <w:ind w:right="225" w:firstLine="710"/>
        <w:rPr>
          <w:sz w:val="28"/>
        </w:rPr>
      </w:pPr>
      <w:r>
        <w:rPr>
          <w:sz w:val="28"/>
        </w:rPr>
        <w:t>У</w:t>
      </w:r>
      <w:r>
        <w:rPr>
          <w:spacing w:val="3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35"/>
          <w:sz w:val="28"/>
        </w:rPr>
        <w:t xml:space="preserve"> </w:t>
      </w:r>
      <w:r>
        <w:rPr>
          <w:sz w:val="28"/>
        </w:rPr>
        <w:t>будут</w:t>
      </w:r>
      <w:r>
        <w:rPr>
          <w:spacing w:val="30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37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37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4"/>
          <w:sz w:val="28"/>
        </w:rPr>
        <w:t xml:space="preserve"> </w:t>
      </w:r>
      <w:r>
        <w:rPr>
          <w:sz w:val="28"/>
        </w:rPr>
        <w:t>работать с информацией как часть познавательных универсальных учебных действий:</w:t>
      </w:r>
    </w:p>
    <w:p w:rsidR="007A46EE" w:rsidRDefault="009E1D98">
      <w:pPr>
        <w:pStyle w:val="a3"/>
        <w:spacing w:line="364" w:lineRule="auto"/>
        <w:ind w:firstLine="710"/>
        <w:jc w:val="left"/>
      </w:pPr>
      <w:r>
        <w:t>анализировать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использовать</w:t>
      </w:r>
      <w:r>
        <w:rPr>
          <w:spacing w:val="-11"/>
        </w:rPr>
        <w:t xml:space="preserve"> </w:t>
      </w:r>
      <w:r>
        <w:t>знаково-символические</w:t>
      </w:r>
      <w:r>
        <w:rPr>
          <w:spacing w:val="-10"/>
        </w:rPr>
        <w:t xml:space="preserve"> </w:t>
      </w:r>
      <w:r>
        <w:t>средства</w:t>
      </w:r>
      <w:r>
        <w:rPr>
          <w:spacing w:val="-10"/>
        </w:rPr>
        <w:t xml:space="preserve"> </w:t>
      </w:r>
      <w:r>
        <w:t>представления информации для создания моделей и макетов изучаемых объектов;</w:t>
      </w:r>
    </w:p>
    <w:p w:rsidR="007A46EE" w:rsidRDefault="009E1D98">
      <w:pPr>
        <w:pStyle w:val="a3"/>
        <w:spacing w:line="355" w:lineRule="auto"/>
        <w:ind w:firstLine="710"/>
        <w:jc w:val="left"/>
      </w:pPr>
      <w:r>
        <w:t>на</w:t>
      </w:r>
      <w:r>
        <w:rPr>
          <w:spacing w:val="33"/>
        </w:rPr>
        <w:t xml:space="preserve"> </w:t>
      </w:r>
      <w:r>
        <w:t>основе</w:t>
      </w:r>
      <w:r>
        <w:rPr>
          <w:spacing w:val="34"/>
        </w:rPr>
        <w:t xml:space="preserve"> </w:t>
      </w:r>
      <w:r>
        <w:t>анализа</w:t>
      </w:r>
      <w:r>
        <w:rPr>
          <w:spacing w:val="35"/>
        </w:rPr>
        <w:t xml:space="preserve"> </w:t>
      </w:r>
      <w:r>
        <w:t>информации</w:t>
      </w:r>
      <w:r>
        <w:rPr>
          <w:spacing w:val="33"/>
        </w:rPr>
        <w:t xml:space="preserve"> </w:t>
      </w:r>
      <w:r>
        <w:t>производить</w:t>
      </w:r>
      <w:r>
        <w:rPr>
          <w:spacing w:val="35"/>
        </w:rPr>
        <w:t xml:space="preserve"> </w:t>
      </w:r>
      <w:r>
        <w:t>выбор</w:t>
      </w:r>
      <w:r>
        <w:rPr>
          <w:spacing w:val="33"/>
        </w:rPr>
        <w:t xml:space="preserve"> </w:t>
      </w:r>
      <w:r>
        <w:t>наиболее</w:t>
      </w:r>
      <w:r>
        <w:rPr>
          <w:spacing w:val="34"/>
        </w:rPr>
        <w:t xml:space="preserve"> </w:t>
      </w:r>
      <w:r>
        <w:t>эффективных способов работы;</w:t>
      </w:r>
    </w:p>
    <w:p w:rsidR="007A46EE" w:rsidRDefault="009E1D98">
      <w:pPr>
        <w:pStyle w:val="a3"/>
        <w:spacing w:line="362" w:lineRule="auto"/>
        <w:ind w:firstLine="710"/>
        <w:jc w:val="left"/>
      </w:pPr>
      <w:r>
        <w:t>осуществлять</w:t>
      </w:r>
      <w:r>
        <w:rPr>
          <w:spacing w:val="40"/>
        </w:rPr>
        <w:t xml:space="preserve"> </w:t>
      </w:r>
      <w:r>
        <w:t>поиск</w:t>
      </w:r>
      <w:r>
        <w:rPr>
          <w:spacing w:val="40"/>
        </w:rPr>
        <w:t xml:space="preserve"> </w:t>
      </w:r>
      <w:r>
        <w:t>необходимой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выполнения</w:t>
      </w:r>
      <w:r>
        <w:rPr>
          <w:spacing w:val="40"/>
        </w:rPr>
        <w:t xml:space="preserve"> </w:t>
      </w:r>
      <w:r>
        <w:t>учебных заданий с использованием учеб</w:t>
      </w:r>
      <w:r>
        <w:t>ной литературы;</w:t>
      </w:r>
    </w:p>
    <w:p w:rsidR="007A46EE" w:rsidRDefault="007A46EE">
      <w:pPr>
        <w:pStyle w:val="a3"/>
        <w:spacing w:line="362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42" w:firstLine="710"/>
      </w:pPr>
      <w:r>
        <w:t>использовать</w:t>
      </w:r>
      <w:r>
        <w:rPr>
          <w:spacing w:val="80"/>
          <w:w w:val="150"/>
        </w:rPr>
        <w:t xml:space="preserve"> </w:t>
      </w:r>
      <w:r>
        <w:t>средства</w:t>
      </w:r>
      <w:r>
        <w:rPr>
          <w:spacing w:val="80"/>
          <w:w w:val="150"/>
        </w:rPr>
        <w:t xml:space="preserve"> </w:t>
      </w:r>
      <w:r>
        <w:t>информационно-коммуникационных</w:t>
      </w:r>
      <w:r>
        <w:rPr>
          <w:spacing w:val="80"/>
          <w:w w:val="150"/>
        </w:rPr>
        <w:t xml:space="preserve"> </w:t>
      </w:r>
      <w:r>
        <w:t>технологий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 </w:t>
      </w:r>
      <w:r>
        <w:t>решения</w:t>
      </w:r>
      <w:r>
        <w:rPr>
          <w:spacing w:val="80"/>
        </w:rPr>
        <w:t xml:space="preserve">  </w:t>
      </w:r>
      <w:r>
        <w:t>учебных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практических</w:t>
      </w:r>
      <w:r>
        <w:rPr>
          <w:spacing w:val="80"/>
        </w:rPr>
        <w:t xml:space="preserve">  </w:t>
      </w:r>
      <w:r>
        <w:t>задач,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том</w:t>
      </w:r>
      <w:r>
        <w:rPr>
          <w:spacing w:val="80"/>
        </w:rPr>
        <w:t xml:space="preserve">  </w:t>
      </w:r>
      <w:r>
        <w:t>числе</w:t>
      </w:r>
      <w:r>
        <w:rPr>
          <w:spacing w:val="80"/>
        </w:rPr>
        <w:t xml:space="preserve">  </w:t>
      </w:r>
      <w:r>
        <w:t>Интернет под руководством учителя.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" w:line="362" w:lineRule="auto"/>
        <w:ind w:right="168" w:firstLine="71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умения общения </w:t>
      </w:r>
      <w:r>
        <w:rPr>
          <w:sz w:val="28"/>
        </w:rPr>
        <w:t>как часть коммуникативных универсальных учебных действий:</w:t>
      </w:r>
    </w:p>
    <w:p w:rsidR="007A46EE" w:rsidRDefault="009E1D98">
      <w:pPr>
        <w:pStyle w:val="a3"/>
        <w:spacing w:line="357" w:lineRule="auto"/>
        <w:ind w:right="154" w:firstLine="710"/>
      </w:pPr>
      <w:r>
        <w:t xml:space="preserve">строить монологическое высказывание, владеть диалогической формой </w:t>
      </w:r>
      <w:r>
        <w:rPr>
          <w:spacing w:val="-2"/>
        </w:rPr>
        <w:t>коммуникации;</w:t>
      </w:r>
    </w:p>
    <w:p w:rsidR="007A46EE" w:rsidRDefault="009E1D98">
      <w:pPr>
        <w:pStyle w:val="a3"/>
        <w:spacing w:line="364" w:lineRule="auto"/>
        <w:ind w:right="157" w:firstLine="710"/>
      </w:pPr>
      <w:r>
        <w:t>строить</w:t>
      </w:r>
      <w:r>
        <w:rPr>
          <w:spacing w:val="80"/>
          <w:w w:val="150"/>
        </w:rPr>
        <w:t xml:space="preserve"> </w:t>
      </w:r>
      <w:r>
        <w:t>рассуждения</w:t>
      </w:r>
      <w:r>
        <w:rPr>
          <w:spacing w:val="40"/>
        </w:rPr>
        <w:t xml:space="preserve">  </w:t>
      </w:r>
      <w:r>
        <w:t>в</w:t>
      </w:r>
      <w:r>
        <w:rPr>
          <w:spacing w:val="80"/>
          <w:w w:val="150"/>
        </w:rPr>
        <w:t xml:space="preserve"> </w:t>
      </w:r>
      <w:r>
        <w:t>форме</w:t>
      </w:r>
      <w:r>
        <w:rPr>
          <w:spacing w:val="40"/>
        </w:rPr>
        <w:t xml:space="preserve">  </w:t>
      </w:r>
      <w:r>
        <w:t>связи</w:t>
      </w:r>
      <w:r>
        <w:rPr>
          <w:spacing w:val="40"/>
        </w:rPr>
        <w:t xml:space="preserve">  </w:t>
      </w:r>
      <w:r>
        <w:t>простых</w:t>
      </w:r>
      <w:r>
        <w:rPr>
          <w:spacing w:val="80"/>
          <w:w w:val="150"/>
        </w:rPr>
        <w:t xml:space="preserve"> </w:t>
      </w:r>
      <w:r>
        <w:t>суждений</w:t>
      </w:r>
      <w:r>
        <w:rPr>
          <w:spacing w:val="40"/>
        </w:rPr>
        <w:t xml:space="preserve">  </w:t>
      </w:r>
      <w:r>
        <w:t>об</w:t>
      </w:r>
      <w:r>
        <w:rPr>
          <w:spacing w:val="40"/>
        </w:rPr>
        <w:t xml:space="preserve">  </w:t>
      </w:r>
      <w:r>
        <w:t>объекте, его строении, свойствах и способах создания;</w:t>
      </w:r>
    </w:p>
    <w:p w:rsidR="007A46EE" w:rsidRDefault="009E1D98">
      <w:pPr>
        <w:pStyle w:val="a3"/>
        <w:spacing w:line="357" w:lineRule="auto"/>
        <w:ind w:left="1136" w:right="161"/>
      </w:pPr>
      <w:r>
        <w:t>описывать предметы рукотворного мира, оценивать их достоинства; формулировать</w:t>
      </w:r>
      <w:r>
        <w:rPr>
          <w:spacing w:val="47"/>
        </w:rPr>
        <w:t xml:space="preserve">  </w:t>
      </w:r>
      <w:r>
        <w:t>собственное</w:t>
      </w:r>
      <w:r>
        <w:rPr>
          <w:spacing w:val="52"/>
        </w:rPr>
        <w:t xml:space="preserve">  </w:t>
      </w:r>
      <w:r>
        <w:t>мнение,</w:t>
      </w:r>
      <w:r>
        <w:rPr>
          <w:spacing w:val="45"/>
        </w:rPr>
        <w:t xml:space="preserve">  </w:t>
      </w:r>
      <w:r>
        <w:t>аргументировать</w:t>
      </w:r>
      <w:r>
        <w:rPr>
          <w:spacing w:val="50"/>
        </w:rPr>
        <w:t xml:space="preserve">  </w:t>
      </w:r>
      <w:r>
        <w:t>выбор</w:t>
      </w:r>
      <w:r>
        <w:rPr>
          <w:spacing w:val="42"/>
        </w:rPr>
        <w:t xml:space="preserve">  </w:t>
      </w:r>
      <w:r>
        <w:rPr>
          <w:spacing w:val="-2"/>
        </w:rPr>
        <w:t>вариантов</w:t>
      </w:r>
    </w:p>
    <w:p w:rsidR="007A46EE" w:rsidRDefault="009E1D98">
      <w:pPr>
        <w:pStyle w:val="a3"/>
      </w:pPr>
      <w:r>
        <w:t>и</w:t>
      </w:r>
      <w:r>
        <w:rPr>
          <w:spacing w:val="-7"/>
        </w:rPr>
        <w:t xml:space="preserve"> </w:t>
      </w:r>
      <w:r>
        <w:t>способов</w:t>
      </w:r>
      <w:r>
        <w:rPr>
          <w:spacing w:val="-8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rPr>
          <w:spacing w:val="-2"/>
        </w:rPr>
        <w:t>задания.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48" w:line="360" w:lineRule="auto"/>
        <w:ind w:right="153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умения самоорганизации и самоконтроля как част</w:t>
      </w:r>
      <w:r>
        <w:rPr>
          <w:sz w:val="28"/>
        </w:rPr>
        <w:t xml:space="preserve">ь регулятивных универсальных учебных </w:t>
      </w:r>
      <w:r>
        <w:rPr>
          <w:spacing w:val="-2"/>
          <w:sz w:val="28"/>
        </w:rPr>
        <w:t>действий:</w:t>
      </w:r>
    </w:p>
    <w:p w:rsidR="007A46EE" w:rsidRDefault="009E1D98">
      <w:pPr>
        <w:pStyle w:val="a3"/>
        <w:spacing w:before="2" w:line="357" w:lineRule="auto"/>
        <w:ind w:right="149" w:firstLine="710"/>
      </w:pPr>
      <w:r>
        <w:t>принимать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сохранять</w:t>
      </w:r>
      <w:r>
        <w:rPr>
          <w:spacing w:val="80"/>
          <w:w w:val="150"/>
        </w:rPr>
        <w:t xml:space="preserve"> </w:t>
      </w:r>
      <w:r>
        <w:t>учебную</w:t>
      </w:r>
      <w:r>
        <w:rPr>
          <w:spacing w:val="80"/>
          <w:w w:val="150"/>
        </w:rPr>
        <w:t xml:space="preserve"> </w:t>
      </w:r>
      <w:r>
        <w:t>задачу,</w:t>
      </w:r>
      <w:r>
        <w:rPr>
          <w:spacing w:val="80"/>
          <w:w w:val="150"/>
        </w:rPr>
        <w:t xml:space="preserve"> </w:t>
      </w:r>
      <w:r>
        <w:t>осуществлять</w:t>
      </w:r>
      <w:r>
        <w:rPr>
          <w:spacing w:val="80"/>
          <w:w w:val="150"/>
        </w:rPr>
        <w:t xml:space="preserve"> </w:t>
      </w:r>
      <w:r>
        <w:t>поиск</w:t>
      </w:r>
      <w:r>
        <w:rPr>
          <w:spacing w:val="80"/>
          <w:w w:val="150"/>
        </w:rPr>
        <w:t xml:space="preserve"> </w:t>
      </w:r>
      <w:r>
        <w:t>средств для её решения;</w:t>
      </w:r>
    </w:p>
    <w:p w:rsidR="007A46EE" w:rsidRDefault="009E1D98">
      <w:pPr>
        <w:pStyle w:val="a3"/>
        <w:spacing w:before="5" w:line="360" w:lineRule="auto"/>
        <w:ind w:right="165" w:firstLine="710"/>
      </w:pPr>
      <w:r>
        <w:t>прогнозировать необходимые действия для получения практического результата, предлагать план действий в соответствии с поставленн</w:t>
      </w:r>
      <w:r>
        <w:t>ой задачей, действовать по плану;</w:t>
      </w:r>
    </w:p>
    <w:p w:rsidR="007A46EE" w:rsidRDefault="009E1D98">
      <w:pPr>
        <w:pStyle w:val="a3"/>
        <w:spacing w:before="2" w:line="362" w:lineRule="auto"/>
        <w:ind w:right="145" w:firstLine="710"/>
      </w:pPr>
      <w:r>
        <w:t>выполнять</w:t>
      </w:r>
      <w:r>
        <w:rPr>
          <w:spacing w:val="80"/>
          <w:w w:val="150"/>
        </w:rPr>
        <w:t xml:space="preserve"> </w:t>
      </w:r>
      <w:r>
        <w:t>действия</w:t>
      </w:r>
      <w:r>
        <w:rPr>
          <w:spacing w:val="80"/>
          <w:w w:val="150"/>
        </w:rPr>
        <w:t xml:space="preserve"> </w:t>
      </w:r>
      <w:r>
        <w:t>контроля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оценки,</w:t>
      </w:r>
      <w:r>
        <w:rPr>
          <w:spacing w:val="80"/>
          <w:w w:val="150"/>
        </w:rPr>
        <w:t xml:space="preserve"> </w:t>
      </w:r>
      <w:r>
        <w:t>выявлять</w:t>
      </w:r>
      <w:r>
        <w:rPr>
          <w:spacing w:val="80"/>
          <w:w w:val="150"/>
        </w:rPr>
        <w:t xml:space="preserve"> </w:t>
      </w:r>
      <w:r>
        <w:t>ошибки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недочёты по результатам работы, устанавливать их причины и искать способы устранения;</w:t>
      </w:r>
    </w:p>
    <w:p w:rsidR="007A46EE" w:rsidRDefault="009E1D98">
      <w:pPr>
        <w:pStyle w:val="a3"/>
        <w:spacing w:line="314" w:lineRule="exact"/>
        <w:ind w:left="1136"/>
      </w:pPr>
      <w:r>
        <w:rPr>
          <w:spacing w:val="-2"/>
        </w:rPr>
        <w:t>проявлять</w:t>
      </w:r>
      <w:r>
        <w:rPr>
          <w:spacing w:val="-5"/>
        </w:rPr>
        <w:t xml:space="preserve"> </w:t>
      </w:r>
      <w:r>
        <w:rPr>
          <w:spacing w:val="-2"/>
        </w:rPr>
        <w:t>волевую</w:t>
      </w:r>
      <w:r>
        <w:rPr>
          <w:spacing w:val="-4"/>
        </w:rPr>
        <w:t xml:space="preserve"> </w:t>
      </w:r>
      <w:r>
        <w:rPr>
          <w:spacing w:val="-2"/>
        </w:rPr>
        <w:t>саморегуляцию</w:t>
      </w:r>
      <w:r>
        <w:rPr>
          <w:spacing w:val="-3"/>
        </w:rPr>
        <w:t xml:space="preserve"> </w:t>
      </w:r>
      <w:r>
        <w:rPr>
          <w:spacing w:val="-2"/>
        </w:rPr>
        <w:t>при</w:t>
      </w:r>
      <w:r>
        <w:rPr>
          <w:spacing w:val="3"/>
        </w:rPr>
        <w:t xml:space="preserve"> </w:t>
      </w:r>
      <w:r>
        <w:rPr>
          <w:spacing w:val="-2"/>
        </w:rPr>
        <w:t>выполнении</w:t>
      </w:r>
      <w:r>
        <w:rPr>
          <w:spacing w:val="-4"/>
        </w:rPr>
        <w:t xml:space="preserve"> </w:t>
      </w:r>
      <w:r>
        <w:rPr>
          <w:spacing w:val="-2"/>
        </w:rPr>
        <w:t>задания.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63" w:line="355" w:lineRule="auto"/>
        <w:ind w:right="166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умения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совместной деятельности:</w:t>
      </w:r>
    </w:p>
    <w:p w:rsidR="007A46EE" w:rsidRDefault="009E1D98">
      <w:pPr>
        <w:pStyle w:val="a3"/>
        <w:spacing w:before="7" w:line="364" w:lineRule="auto"/>
        <w:ind w:right="156" w:firstLine="710"/>
      </w:pPr>
      <w:r>
        <w:t>выбирать себе партнёров по совместной деятельности не только по симпатии, но и по деловым качествам;</w:t>
      </w:r>
    </w:p>
    <w:p w:rsidR="007A46EE" w:rsidRDefault="009E1D98">
      <w:pPr>
        <w:pStyle w:val="a3"/>
        <w:spacing w:line="362" w:lineRule="auto"/>
        <w:ind w:right="152" w:firstLine="710"/>
      </w:pPr>
      <w:r>
        <w:t>справедливо распределять работу, договариваться, приходить к общему решению, отвечать за общий результат работы;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1" w:firstLine="710"/>
      </w:pPr>
      <w:r>
        <w:t>выполнять</w:t>
      </w:r>
      <w:r>
        <w:rPr>
          <w:spacing w:val="73"/>
        </w:rPr>
        <w:t xml:space="preserve">   </w:t>
      </w:r>
      <w:r>
        <w:t>роли</w:t>
      </w:r>
      <w:r>
        <w:rPr>
          <w:spacing w:val="74"/>
        </w:rPr>
        <w:t xml:space="preserve">   </w:t>
      </w:r>
      <w:r>
        <w:t>лидера,</w:t>
      </w:r>
      <w:r>
        <w:rPr>
          <w:spacing w:val="75"/>
        </w:rPr>
        <w:t xml:space="preserve">   </w:t>
      </w:r>
      <w:r>
        <w:t>подчинённого,</w:t>
      </w:r>
      <w:r>
        <w:rPr>
          <w:spacing w:val="77"/>
        </w:rPr>
        <w:t xml:space="preserve">   </w:t>
      </w:r>
      <w:r>
        <w:t>соблюдать</w:t>
      </w:r>
      <w:r>
        <w:rPr>
          <w:spacing w:val="72"/>
        </w:rPr>
        <w:t xml:space="preserve">   </w:t>
      </w:r>
      <w:r>
        <w:t>равноправие и дружелюбие;</w:t>
      </w:r>
    </w:p>
    <w:p w:rsidR="007A46EE" w:rsidRDefault="009E1D98">
      <w:pPr>
        <w:pStyle w:val="a3"/>
        <w:spacing w:before="8" w:line="357" w:lineRule="auto"/>
        <w:ind w:right="150" w:firstLine="710"/>
      </w:pPr>
      <w:r>
        <w:t>осуществлять взаимопомощь, проявлять отве</w:t>
      </w:r>
      <w:r>
        <w:t>тственность при выполнении своей части работы.</w:t>
      </w:r>
    </w:p>
    <w:p w:rsidR="007A46EE" w:rsidRDefault="009E1D98">
      <w:pPr>
        <w:pStyle w:val="1"/>
        <w:numPr>
          <w:ilvl w:val="1"/>
          <w:numId w:val="80"/>
        </w:numPr>
        <w:tabs>
          <w:tab w:val="left" w:pos="1768"/>
        </w:tabs>
        <w:spacing w:before="14"/>
        <w:ind w:left="1768" w:hanging="632"/>
        <w:jc w:val="both"/>
      </w:pPr>
      <w:bookmarkStart w:id="107" w:name="31.9._Содержание_обучения_в_4_классе."/>
      <w:bookmarkEnd w:id="107"/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4</w:t>
      </w:r>
      <w:r>
        <w:rPr>
          <w:spacing w:val="-16"/>
        </w:rPr>
        <w:t xml:space="preserve"> </w:t>
      </w:r>
      <w:r>
        <w:rPr>
          <w:spacing w:val="-2"/>
        </w:rPr>
        <w:t>классе.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54"/>
        <w:ind w:left="1979" w:hanging="843"/>
        <w:jc w:val="both"/>
        <w:rPr>
          <w:sz w:val="28"/>
        </w:rPr>
      </w:pPr>
      <w:r>
        <w:rPr>
          <w:spacing w:val="-2"/>
          <w:sz w:val="28"/>
        </w:rPr>
        <w:t>Технологии,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профессии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производства.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8" w:line="360" w:lineRule="auto"/>
        <w:ind w:right="137" w:firstLine="710"/>
        <w:jc w:val="both"/>
        <w:rPr>
          <w:sz w:val="28"/>
        </w:rPr>
      </w:pPr>
      <w:r>
        <w:rPr>
          <w:sz w:val="28"/>
        </w:rPr>
        <w:t>Профессии и технологии современного мира. Использование достижений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науки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развитии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технического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прогресса.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Изобретение</w:t>
      </w:r>
      <w:r>
        <w:rPr>
          <w:spacing w:val="80"/>
          <w:sz w:val="28"/>
        </w:rPr>
        <w:t xml:space="preserve"> </w:t>
      </w:r>
      <w:r>
        <w:rPr>
          <w:sz w:val="28"/>
        </w:rPr>
        <w:t>и использован</w:t>
      </w:r>
      <w:r>
        <w:rPr>
          <w:sz w:val="28"/>
        </w:rPr>
        <w:t>ие синтетических материалов с определёнными заданными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4" w:lineRule="auto"/>
        <w:ind w:right="161" w:firstLine="710"/>
        <w:jc w:val="both"/>
        <w:rPr>
          <w:sz w:val="28"/>
        </w:rPr>
      </w:pPr>
      <w:r>
        <w:rPr>
          <w:sz w:val="28"/>
        </w:rPr>
        <w:t>Профессии, связанные с опасностями (пожарные, косм</w:t>
      </w:r>
      <w:r>
        <w:rPr>
          <w:sz w:val="28"/>
        </w:rPr>
        <w:t>онавты, химики и другие).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0" w:lineRule="auto"/>
        <w:ind w:right="151" w:firstLine="710"/>
        <w:jc w:val="both"/>
        <w:rPr>
          <w:sz w:val="28"/>
        </w:rPr>
      </w:pPr>
      <w:r>
        <w:rPr>
          <w:sz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0" w:lineRule="auto"/>
        <w:ind w:right="152" w:firstLine="710"/>
        <w:jc w:val="both"/>
        <w:rPr>
          <w:sz w:val="28"/>
        </w:rPr>
      </w:pPr>
      <w:r>
        <w:rPr>
          <w:sz w:val="28"/>
        </w:rPr>
        <w:t>Сохранение и развитие традиций прошлого в творчестве</w:t>
      </w:r>
      <w:r>
        <w:rPr>
          <w:spacing w:val="40"/>
          <w:sz w:val="28"/>
        </w:rPr>
        <w:t xml:space="preserve"> </w:t>
      </w:r>
      <w:r>
        <w:rPr>
          <w:sz w:val="28"/>
        </w:rPr>
        <w:t>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другие).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0" w:lineRule="auto"/>
        <w:ind w:right="141" w:firstLine="710"/>
        <w:jc w:val="both"/>
        <w:rPr>
          <w:sz w:val="28"/>
        </w:rPr>
      </w:pPr>
      <w:r>
        <w:rPr>
          <w:sz w:val="28"/>
        </w:rPr>
        <w:t>Элементарная творческая и проектная деятельность (реализация заданного</w:t>
      </w:r>
      <w:r>
        <w:rPr>
          <w:spacing w:val="66"/>
          <w:sz w:val="28"/>
        </w:rPr>
        <w:t xml:space="preserve">  </w:t>
      </w:r>
      <w:r>
        <w:rPr>
          <w:sz w:val="28"/>
        </w:rPr>
        <w:t>или</w:t>
      </w:r>
      <w:r>
        <w:rPr>
          <w:spacing w:val="65"/>
          <w:sz w:val="28"/>
        </w:rPr>
        <w:t xml:space="preserve">  </w:t>
      </w:r>
      <w:r>
        <w:rPr>
          <w:sz w:val="28"/>
        </w:rPr>
        <w:t>собственного</w:t>
      </w:r>
      <w:r>
        <w:rPr>
          <w:spacing w:val="66"/>
          <w:sz w:val="28"/>
        </w:rPr>
        <w:t xml:space="preserve">  </w:t>
      </w:r>
      <w:r>
        <w:rPr>
          <w:sz w:val="28"/>
        </w:rPr>
        <w:t>замысла,</w:t>
      </w:r>
      <w:r>
        <w:rPr>
          <w:spacing w:val="67"/>
          <w:sz w:val="28"/>
        </w:rPr>
        <w:t xml:space="preserve">  </w:t>
      </w:r>
      <w:r>
        <w:rPr>
          <w:sz w:val="28"/>
        </w:rPr>
        <w:t>поиск</w:t>
      </w:r>
      <w:r>
        <w:rPr>
          <w:spacing w:val="65"/>
          <w:sz w:val="28"/>
        </w:rPr>
        <w:t xml:space="preserve">  </w:t>
      </w:r>
      <w:r>
        <w:rPr>
          <w:sz w:val="28"/>
        </w:rPr>
        <w:t>оптимальных</w:t>
      </w:r>
      <w:r>
        <w:rPr>
          <w:spacing w:val="40"/>
          <w:sz w:val="28"/>
        </w:rPr>
        <w:t xml:space="preserve">  </w:t>
      </w:r>
      <w:r>
        <w:rPr>
          <w:sz w:val="28"/>
        </w:rPr>
        <w:t>конструктивных и технологических решений). Коллективные, групповые и индивидуальные проекты на основе содержания материала, изучаемого</w:t>
      </w:r>
      <w:r>
        <w:rPr>
          <w:sz w:val="28"/>
        </w:rPr>
        <w:t xml:space="preserve">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ind w:left="1979" w:hanging="843"/>
        <w:jc w:val="both"/>
        <w:rPr>
          <w:sz w:val="28"/>
        </w:rPr>
      </w:pPr>
      <w:r>
        <w:rPr>
          <w:spacing w:val="-2"/>
          <w:sz w:val="28"/>
        </w:rPr>
        <w:t>Технологии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ручной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обработки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материалов.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6" w:line="362" w:lineRule="auto"/>
        <w:ind w:right="147" w:firstLine="710"/>
        <w:jc w:val="both"/>
        <w:rPr>
          <w:sz w:val="28"/>
        </w:rPr>
      </w:pPr>
      <w:r>
        <w:rPr>
          <w:sz w:val="28"/>
        </w:rPr>
        <w:t>Синтетические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ткани,</w:t>
      </w:r>
      <w:r>
        <w:rPr>
          <w:spacing w:val="40"/>
          <w:sz w:val="28"/>
        </w:rPr>
        <w:t xml:space="preserve"> </w:t>
      </w:r>
      <w:r>
        <w:rPr>
          <w:sz w:val="28"/>
        </w:rPr>
        <w:t>полимеры</w:t>
      </w:r>
      <w:r>
        <w:rPr>
          <w:spacing w:val="40"/>
          <w:sz w:val="28"/>
        </w:rPr>
        <w:t xml:space="preserve"> </w:t>
      </w:r>
      <w:r>
        <w:rPr>
          <w:sz w:val="28"/>
        </w:rPr>
        <w:t>(пластик,</w:t>
      </w:r>
      <w:r>
        <w:rPr>
          <w:spacing w:val="40"/>
          <w:sz w:val="28"/>
        </w:rPr>
        <w:t xml:space="preserve"> </w:t>
      </w:r>
      <w:r>
        <w:rPr>
          <w:sz w:val="28"/>
        </w:rPr>
        <w:t>поролон). Их свойства. Созда</w:t>
      </w:r>
      <w:r>
        <w:rPr>
          <w:sz w:val="28"/>
        </w:rPr>
        <w:t>ние синтетических материалов с заданными свойствами.</w:t>
      </w:r>
    </w:p>
    <w:p w:rsidR="007A46EE" w:rsidRDefault="007A46EE">
      <w:pPr>
        <w:pStyle w:val="a5"/>
        <w:spacing w:line="362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0" w:lineRule="auto"/>
        <w:ind w:right="137" w:firstLine="710"/>
        <w:jc w:val="both"/>
        <w:rPr>
          <w:sz w:val="28"/>
        </w:rPr>
      </w:pPr>
      <w:r>
        <w:rPr>
          <w:sz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дополнительными</w:t>
      </w:r>
      <w:r>
        <w:rPr>
          <w:spacing w:val="80"/>
          <w:sz w:val="28"/>
        </w:rPr>
        <w:t xml:space="preserve"> </w:t>
      </w:r>
      <w:r>
        <w:rPr>
          <w:sz w:val="28"/>
        </w:rPr>
        <w:t>(из</w:t>
      </w:r>
      <w:r>
        <w:rPr>
          <w:sz w:val="28"/>
        </w:rPr>
        <w:t>менёнными)</w:t>
      </w:r>
      <w:r>
        <w:rPr>
          <w:spacing w:val="80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80"/>
          <w:sz w:val="28"/>
        </w:rPr>
        <w:t xml:space="preserve"> </w:t>
      </w:r>
      <w:r>
        <w:rPr>
          <w:sz w:val="28"/>
        </w:rPr>
        <w:t>к изделию.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0" w:lineRule="auto"/>
        <w:ind w:right="149" w:firstLine="710"/>
        <w:jc w:val="both"/>
        <w:rPr>
          <w:sz w:val="28"/>
        </w:rPr>
      </w:pPr>
      <w:r>
        <w:rPr>
          <w:sz w:val="28"/>
        </w:rPr>
        <w:t>Технология</w:t>
      </w:r>
      <w:r>
        <w:rPr>
          <w:spacing w:val="40"/>
          <w:sz w:val="28"/>
        </w:rPr>
        <w:t xml:space="preserve">  </w:t>
      </w:r>
      <w:r>
        <w:rPr>
          <w:sz w:val="28"/>
        </w:rPr>
        <w:t>обработки</w:t>
      </w:r>
      <w:r>
        <w:rPr>
          <w:spacing w:val="40"/>
          <w:sz w:val="28"/>
        </w:rPr>
        <w:t xml:space="preserve">  </w:t>
      </w:r>
      <w:r>
        <w:rPr>
          <w:sz w:val="28"/>
        </w:rPr>
        <w:t>бумаги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картона.</w:t>
      </w:r>
      <w:r>
        <w:rPr>
          <w:spacing w:val="40"/>
          <w:sz w:val="28"/>
        </w:rPr>
        <w:t xml:space="preserve">  </w:t>
      </w:r>
      <w:r>
        <w:rPr>
          <w:sz w:val="28"/>
        </w:rPr>
        <w:t>Подбор</w:t>
      </w:r>
      <w:r>
        <w:rPr>
          <w:spacing w:val="40"/>
          <w:sz w:val="28"/>
        </w:rPr>
        <w:t xml:space="preserve">  </w:t>
      </w:r>
      <w:r>
        <w:rPr>
          <w:sz w:val="28"/>
        </w:rPr>
        <w:t>материалов</w:t>
      </w:r>
      <w:r>
        <w:rPr>
          <w:spacing w:val="40"/>
          <w:sz w:val="28"/>
        </w:rPr>
        <w:t xml:space="preserve"> </w:t>
      </w:r>
      <w:r>
        <w:rPr>
          <w:sz w:val="28"/>
        </w:rPr>
        <w:t>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</w:t>
      </w:r>
      <w:r>
        <w:rPr>
          <w:sz w:val="28"/>
        </w:rPr>
        <w:t>нирование разных материалов в одном изделии.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" w:line="357" w:lineRule="auto"/>
        <w:ind w:right="154" w:firstLine="710"/>
        <w:jc w:val="both"/>
        <w:rPr>
          <w:sz w:val="28"/>
        </w:rPr>
      </w:pPr>
      <w:r>
        <w:rPr>
          <w:sz w:val="28"/>
        </w:rPr>
        <w:t>Совершенствование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80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80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8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80"/>
          <w:sz w:val="28"/>
        </w:rPr>
        <w:t xml:space="preserve"> </w:t>
      </w:r>
      <w:r>
        <w:rPr>
          <w:sz w:val="28"/>
        </w:rPr>
        <w:t>разметки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6"/>
          <w:sz w:val="28"/>
        </w:rPr>
        <w:t xml:space="preserve"> </w:t>
      </w:r>
      <w:r>
        <w:rPr>
          <w:sz w:val="28"/>
        </w:rPr>
        <w:t>чертёжных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инструментов. Освоение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3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-8"/>
          <w:sz w:val="28"/>
        </w:rPr>
        <w:t xml:space="preserve"> </w:t>
      </w:r>
      <w:r>
        <w:rPr>
          <w:sz w:val="28"/>
        </w:rPr>
        <w:t>техник.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6" w:line="360" w:lineRule="auto"/>
        <w:ind w:right="139" w:firstLine="710"/>
        <w:jc w:val="both"/>
        <w:rPr>
          <w:sz w:val="28"/>
        </w:rPr>
      </w:pPr>
      <w:r>
        <w:rPr>
          <w:sz w:val="28"/>
        </w:rPr>
        <w:t>Технология обработки текстильных материалов. Обобщённое представление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видах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тканей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(натуральные,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искусственные,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синтетические), их</w:t>
      </w:r>
      <w:r>
        <w:rPr>
          <w:spacing w:val="62"/>
          <w:sz w:val="28"/>
        </w:rPr>
        <w:t xml:space="preserve">  </w:t>
      </w:r>
      <w:r>
        <w:rPr>
          <w:sz w:val="28"/>
        </w:rPr>
        <w:t>свойствах</w:t>
      </w:r>
      <w:r>
        <w:rPr>
          <w:spacing w:val="63"/>
          <w:sz w:val="28"/>
        </w:rPr>
        <w:t xml:space="preserve">  </w:t>
      </w:r>
      <w:r>
        <w:rPr>
          <w:sz w:val="28"/>
        </w:rPr>
        <w:t>и</w:t>
      </w:r>
      <w:r>
        <w:rPr>
          <w:spacing w:val="69"/>
          <w:sz w:val="28"/>
        </w:rPr>
        <w:t xml:space="preserve">  </w:t>
      </w:r>
      <w:r>
        <w:rPr>
          <w:sz w:val="28"/>
        </w:rPr>
        <w:t>областей</w:t>
      </w:r>
      <w:r>
        <w:rPr>
          <w:spacing w:val="68"/>
          <w:sz w:val="28"/>
        </w:rPr>
        <w:t xml:space="preserve">  </w:t>
      </w:r>
      <w:r>
        <w:rPr>
          <w:sz w:val="28"/>
        </w:rPr>
        <w:t>использования.</w:t>
      </w:r>
      <w:r>
        <w:rPr>
          <w:spacing w:val="74"/>
          <w:sz w:val="28"/>
        </w:rPr>
        <w:t xml:space="preserve">  </w:t>
      </w:r>
      <w:r>
        <w:rPr>
          <w:sz w:val="28"/>
        </w:rPr>
        <w:t>Дизайн</w:t>
      </w:r>
      <w:r>
        <w:rPr>
          <w:spacing w:val="67"/>
          <w:sz w:val="28"/>
        </w:rPr>
        <w:t xml:space="preserve">  </w:t>
      </w:r>
      <w:r>
        <w:rPr>
          <w:sz w:val="28"/>
        </w:rPr>
        <w:t>одежды</w:t>
      </w:r>
      <w:r>
        <w:rPr>
          <w:spacing w:val="68"/>
          <w:sz w:val="28"/>
        </w:rPr>
        <w:t xml:space="preserve">  </w:t>
      </w:r>
      <w:r>
        <w:rPr>
          <w:sz w:val="28"/>
        </w:rPr>
        <w:t>в</w:t>
      </w:r>
      <w:r>
        <w:rPr>
          <w:spacing w:val="64"/>
          <w:sz w:val="28"/>
        </w:rPr>
        <w:t xml:space="preserve">  </w:t>
      </w:r>
      <w:r>
        <w:rPr>
          <w:sz w:val="28"/>
        </w:rPr>
        <w:t>зависимости от</w:t>
      </w:r>
      <w:r>
        <w:rPr>
          <w:spacing w:val="27"/>
          <w:sz w:val="28"/>
        </w:rPr>
        <w:t xml:space="preserve"> </w:t>
      </w:r>
      <w:r>
        <w:rPr>
          <w:sz w:val="28"/>
        </w:rPr>
        <w:t>её</w:t>
      </w:r>
      <w:r>
        <w:rPr>
          <w:spacing w:val="36"/>
          <w:sz w:val="28"/>
        </w:rPr>
        <w:t xml:space="preserve"> </w:t>
      </w:r>
      <w:r>
        <w:rPr>
          <w:sz w:val="28"/>
        </w:rPr>
        <w:t>назначения,</w:t>
      </w:r>
      <w:r>
        <w:rPr>
          <w:spacing w:val="38"/>
          <w:sz w:val="28"/>
        </w:rPr>
        <w:t xml:space="preserve"> </w:t>
      </w:r>
      <w:r>
        <w:rPr>
          <w:sz w:val="28"/>
        </w:rPr>
        <w:t>моды,</w:t>
      </w:r>
      <w:r>
        <w:rPr>
          <w:spacing w:val="38"/>
          <w:sz w:val="28"/>
        </w:rPr>
        <w:t xml:space="preserve"> </w:t>
      </w:r>
      <w:r>
        <w:rPr>
          <w:sz w:val="28"/>
        </w:rPr>
        <w:t>времени.</w:t>
      </w:r>
      <w:r>
        <w:rPr>
          <w:spacing w:val="37"/>
          <w:sz w:val="28"/>
        </w:rPr>
        <w:t xml:space="preserve"> </w:t>
      </w:r>
      <w:r>
        <w:rPr>
          <w:sz w:val="28"/>
        </w:rPr>
        <w:t>Подбор</w:t>
      </w:r>
      <w:r>
        <w:rPr>
          <w:spacing w:val="35"/>
          <w:sz w:val="28"/>
        </w:rPr>
        <w:t xml:space="preserve"> </w:t>
      </w:r>
      <w:r>
        <w:rPr>
          <w:sz w:val="28"/>
        </w:rPr>
        <w:t>текстильных</w:t>
      </w:r>
      <w:r>
        <w:rPr>
          <w:spacing w:val="26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34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соответствии с замыслом, особенностями конструкции изделия. Раскрой деталей по готовым лекалам</w:t>
      </w:r>
      <w:r>
        <w:rPr>
          <w:spacing w:val="40"/>
          <w:sz w:val="28"/>
        </w:rPr>
        <w:t xml:space="preserve">  </w:t>
      </w:r>
      <w:r>
        <w:rPr>
          <w:sz w:val="28"/>
        </w:rPr>
        <w:t>(выкройкам),</w:t>
      </w:r>
      <w:r>
        <w:rPr>
          <w:spacing w:val="40"/>
          <w:sz w:val="28"/>
        </w:rPr>
        <w:t xml:space="preserve">  </w:t>
      </w:r>
      <w:r>
        <w:rPr>
          <w:sz w:val="28"/>
        </w:rPr>
        <w:t>собственным</w:t>
      </w:r>
      <w:r>
        <w:rPr>
          <w:spacing w:val="40"/>
          <w:sz w:val="28"/>
        </w:rPr>
        <w:t xml:space="preserve">  </w:t>
      </w:r>
      <w:r>
        <w:rPr>
          <w:sz w:val="28"/>
        </w:rPr>
        <w:t>несложным.</w:t>
      </w:r>
      <w:r>
        <w:rPr>
          <w:spacing w:val="40"/>
          <w:sz w:val="28"/>
        </w:rPr>
        <w:t xml:space="preserve">  </w:t>
      </w:r>
      <w:r>
        <w:rPr>
          <w:sz w:val="28"/>
        </w:rPr>
        <w:t>Строчка</w:t>
      </w:r>
      <w:r>
        <w:rPr>
          <w:spacing w:val="40"/>
          <w:sz w:val="28"/>
        </w:rPr>
        <w:t xml:space="preserve">  </w:t>
      </w:r>
      <w:r>
        <w:rPr>
          <w:sz w:val="28"/>
        </w:rPr>
        <w:t>петельного</w:t>
      </w:r>
      <w:r>
        <w:rPr>
          <w:spacing w:val="40"/>
          <w:sz w:val="28"/>
        </w:rPr>
        <w:t xml:space="preserve">  </w:t>
      </w:r>
      <w:r>
        <w:rPr>
          <w:sz w:val="28"/>
        </w:rPr>
        <w:t>стежка и</w:t>
      </w:r>
      <w:r>
        <w:rPr>
          <w:spacing w:val="33"/>
          <w:sz w:val="28"/>
        </w:rPr>
        <w:t xml:space="preserve"> </w:t>
      </w:r>
      <w:r>
        <w:rPr>
          <w:sz w:val="28"/>
        </w:rPr>
        <w:t>её</w:t>
      </w:r>
      <w:r>
        <w:rPr>
          <w:spacing w:val="29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34"/>
          <w:sz w:val="28"/>
        </w:rPr>
        <w:t xml:space="preserve"> </w:t>
      </w:r>
      <w:r>
        <w:rPr>
          <w:sz w:val="28"/>
        </w:rPr>
        <w:t>(«тамбур»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другие),</w:t>
      </w:r>
      <w:r>
        <w:rPr>
          <w:spacing w:val="36"/>
          <w:sz w:val="28"/>
        </w:rPr>
        <w:t xml:space="preserve"> </w:t>
      </w:r>
      <w:r>
        <w:rPr>
          <w:sz w:val="28"/>
        </w:rPr>
        <w:t>её</w:t>
      </w:r>
      <w:r>
        <w:rPr>
          <w:spacing w:val="29"/>
          <w:sz w:val="28"/>
        </w:rPr>
        <w:t xml:space="preserve"> </w:t>
      </w:r>
      <w:r>
        <w:rPr>
          <w:sz w:val="28"/>
        </w:rPr>
        <w:t>назначение</w:t>
      </w:r>
      <w:r>
        <w:rPr>
          <w:spacing w:val="35"/>
          <w:sz w:val="28"/>
        </w:rPr>
        <w:t xml:space="preserve"> </w:t>
      </w:r>
      <w:r>
        <w:rPr>
          <w:sz w:val="28"/>
        </w:rPr>
        <w:t>(соединение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отделка</w:t>
      </w:r>
      <w:r>
        <w:rPr>
          <w:spacing w:val="30"/>
          <w:sz w:val="28"/>
        </w:rPr>
        <w:t xml:space="preserve"> </w:t>
      </w:r>
      <w:r>
        <w:rPr>
          <w:sz w:val="28"/>
        </w:rPr>
        <w:t>деталей) 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(или)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строч</w:t>
      </w:r>
      <w:r>
        <w:rPr>
          <w:sz w:val="28"/>
        </w:rPr>
        <w:t>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петлеобразного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крестообразного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стежков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(соединительные и отделочные). Подбор ручных строчек для сшивания и отделки изделий. Простейший ремонт изделий.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" w:line="360" w:lineRule="auto"/>
        <w:ind w:right="162" w:firstLine="710"/>
        <w:jc w:val="both"/>
        <w:rPr>
          <w:sz w:val="28"/>
        </w:rPr>
      </w:pPr>
      <w:r>
        <w:rPr>
          <w:sz w:val="28"/>
        </w:rPr>
        <w:t>Технология обработки синтетических материалов. Пластик, поролон, полиэтилен. Общее знакомство, сравн</w:t>
      </w:r>
      <w:r>
        <w:rPr>
          <w:sz w:val="28"/>
        </w:rPr>
        <w:t>ение свойств. Самостоятельное определение технологий их обработки в сравнении с освоенными материалами.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90"/>
        </w:tabs>
        <w:spacing w:before="1"/>
        <w:ind w:left="2190" w:hanging="1054"/>
        <w:jc w:val="both"/>
        <w:rPr>
          <w:sz w:val="28"/>
        </w:rPr>
      </w:pPr>
      <w:r>
        <w:rPr>
          <w:spacing w:val="-2"/>
          <w:sz w:val="28"/>
        </w:rPr>
        <w:t>Комбинированное использование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разных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материалов.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spacing w:before="158"/>
        <w:ind w:left="1979" w:hanging="843"/>
        <w:jc w:val="both"/>
        <w:rPr>
          <w:sz w:val="28"/>
        </w:rPr>
      </w:pPr>
      <w:r>
        <w:rPr>
          <w:spacing w:val="-2"/>
          <w:sz w:val="28"/>
        </w:rPr>
        <w:t>Конструирование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моделирование.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63" w:line="362" w:lineRule="auto"/>
        <w:ind w:right="153" w:firstLine="710"/>
        <w:jc w:val="both"/>
        <w:rPr>
          <w:sz w:val="28"/>
        </w:rPr>
      </w:pPr>
      <w:r>
        <w:rPr>
          <w:sz w:val="28"/>
        </w:rPr>
        <w:t>Современные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техническим устройствам</w:t>
      </w:r>
      <w:r>
        <w:rPr>
          <w:spacing w:val="-5"/>
          <w:sz w:val="28"/>
        </w:rPr>
        <w:t xml:space="preserve"> </w:t>
      </w:r>
      <w:r>
        <w:rPr>
          <w:sz w:val="28"/>
        </w:rPr>
        <w:t>(экологичность, безопасность, эргономичность и другие).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2" w:lineRule="auto"/>
        <w:ind w:right="148" w:firstLine="710"/>
        <w:jc w:val="both"/>
        <w:rPr>
          <w:sz w:val="28"/>
        </w:rPr>
      </w:pPr>
      <w:r>
        <w:rPr>
          <w:sz w:val="28"/>
        </w:rPr>
        <w:t>Конструирование и моделирование изделий из различных</w:t>
      </w:r>
      <w:r>
        <w:rPr>
          <w:spacing w:val="40"/>
          <w:sz w:val="28"/>
        </w:rPr>
        <w:t xml:space="preserve"> </w:t>
      </w:r>
      <w:r>
        <w:rPr>
          <w:sz w:val="28"/>
        </w:rPr>
        <w:t>материалов, в том числе наборов «Конструктор» по проектному заданию или собственному</w:t>
      </w:r>
      <w:r>
        <w:rPr>
          <w:spacing w:val="57"/>
          <w:sz w:val="28"/>
        </w:rPr>
        <w:t xml:space="preserve">  </w:t>
      </w:r>
      <w:r>
        <w:rPr>
          <w:sz w:val="28"/>
        </w:rPr>
        <w:t>замыслу.</w:t>
      </w:r>
      <w:r>
        <w:rPr>
          <w:spacing w:val="64"/>
          <w:sz w:val="28"/>
        </w:rPr>
        <w:t xml:space="preserve">  </w:t>
      </w:r>
      <w:r>
        <w:rPr>
          <w:sz w:val="28"/>
        </w:rPr>
        <w:t>Поиск</w:t>
      </w:r>
      <w:r>
        <w:rPr>
          <w:spacing w:val="62"/>
          <w:sz w:val="28"/>
        </w:rPr>
        <w:t xml:space="preserve">  </w:t>
      </w:r>
      <w:r>
        <w:rPr>
          <w:sz w:val="28"/>
        </w:rPr>
        <w:t>оптимальных</w:t>
      </w:r>
      <w:r>
        <w:rPr>
          <w:spacing w:val="56"/>
          <w:sz w:val="28"/>
        </w:rPr>
        <w:t xml:space="preserve">  </w:t>
      </w:r>
      <w:r>
        <w:rPr>
          <w:sz w:val="28"/>
        </w:rPr>
        <w:t>и</w:t>
      </w:r>
      <w:r>
        <w:rPr>
          <w:spacing w:val="60"/>
          <w:sz w:val="28"/>
        </w:rPr>
        <w:t xml:space="preserve">  </w:t>
      </w:r>
      <w:r>
        <w:rPr>
          <w:sz w:val="28"/>
        </w:rPr>
        <w:t>доступных</w:t>
      </w:r>
      <w:r>
        <w:rPr>
          <w:spacing w:val="57"/>
          <w:sz w:val="28"/>
        </w:rPr>
        <w:t xml:space="preserve">  </w:t>
      </w:r>
      <w:r>
        <w:rPr>
          <w:sz w:val="28"/>
        </w:rPr>
        <w:t>новых</w:t>
      </w:r>
      <w:r>
        <w:rPr>
          <w:spacing w:val="56"/>
          <w:sz w:val="28"/>
        </w:rPr>
        <w:t xml:space="preserve">  </w:t>
      </w:r>
      <w:r>
        <w:rPr>
          <w:sz w:val="28"/>
        </w:rPr>
        <w:t>решений</w:t>
      </w:r>
    </w:p>
    <w:p w:rsidR="007A46EE" w:rsidRDefault="007A46EE">
      <w:pPr>
        <w:pStyle w:val="a5"/>
        <w:spacing w:line="362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41"/>
      </w:pPr>
      <w:r>
        <w:t>конструкторско-технологических</w:t>
      </w:r>
      <w:r>
        <w:rPr>
          <w:spacing w:val="80"/>
        </w:rPr>
        <w:t xml:space="preserve">  </w:t>
      </w:r>
      <w:r>
        <w:t>проблем</w:t>
      </w:r>
      <w:r>
        <w:rPr>
          <w:spacing w:val="80"/>
        </w:rPr>
        <w:t xml:space="preserve">  </w:t>
      </w:r>
      <w:r>
        <w:t>на</w:t>
      </w:r>
      <w:r>
        <w:rPr>
          <w:spacing w:val="80"/>
        </w:rPr>
        <w:t xml:space="preserve">  </w:t>
      </w:r>
      <w:r>
        <w:t>всех</w:t>
      </w:r>
      <w:r>
        <w:rPr>
          <w:spacing w:val="80"/>
        </w:rPr>
        <w:t xml:space="preserve">  </w:t>
      </w:r>
      <w:r>
        <w:t>этапах</w:t>
      </w:r>
      <w:r>
        <w:rPr>
          <w:spacing w:val="80"/>
        </w:rPr>
        <w:t xml:space="preserve">  </w:t>
      </w:r>
      <w:r>
        <w:t>аналитического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технологического</w:t>
      </w:r>
      <w:r>
        <w:rPr>
          <w:spacing w:val="40"/>
        </w:rPr>
        <w:t xml:space="preserve">  </w:t>
      </w:r>
      <w:r>
        <w:t>процесса</w:t>
      </w:r>
      <w:r>
        <w:rPr>
          <w:spacing w:val="40"/>
        </w:rPr>
        <w:t xml:space="preserve">  </w:t>
      </w:r>
      <w:r>
        <w:t>при</w:t>
      </w:r>
      <w:r>
        <w:rPr>
          <w:spacing w:val="40"/>
        </w:rPr>
        <w:t xml:space="preserve">  </w:t>
      </w:r>
      <w:r>
        <w:t>выполнении</w:t>
      </w:r>
      <w:r>
        <w:rPr>
          <w:spacing w:val="40"/>
        </w:rPr>
        <w:t xml:space="preserve">  </w:t>
      </w:r>
      <w:r>
        <w:t>индивидуальных</w:t>
      </w:r>
      <w:r>
        <w:rPr>
          <w:spacing w:val="40"/>
        </w:rPr>
        <w:t xml:space="preserve">  </w:t>
      </w:r>
      <w:r>
        <w:t>творческих</w:t>
      </w:r>
      <w:r>
        <w:rPr>
          <w:spacing w:val="80"/>
        </w:rPr>
        <w:t xml:space="preserve"> </w:t>
      </w:r>
      <w:r>
        <w:t>и коллективных проектных работ.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" w:line="360" w:lineRule="auto"/>
        <w:ind w:right="140" w:firstLine="710"/>
        <w:jc w:val="both"/>
        <w:rPr>
          <w:sz w:val="28"/>
        </w:rPr>
      </w:pPr>
      <w:r>
        <w:rPr>
          <w:sz w:val="28"/>
        </w:rPr>
        <w:t>Робототехника.</w:t>
      </w:r>
      <w:r>
        <w:rPr>
          <w:spacing w:val="80"/>
          <w:sz w:val="28"/>
        </w:rPr>
        <w:t xml:space="preserve">   </w:t>
      </w:r>
      <w:r>
        <w:rPr>
          <w:sz w:val="28"/>
        </w:rPr>
        <w:t>Конструктивные,</w:t>
      </w:r>
      <w:r>
        <w:rPr>
          <w:spacing w:val="80"/>
          <w:sz w:val="28"/>
        </w:rPr>
        <w:t xml:space="preserve">   </w:t>
      </w:r>
      <w:r>
        <w:rPr>
          <w:sz w:val="28"/>
        </w:rPr>
        <w:t>соединительные</w:t>
      </w:r>
      <w:r>
        <w:rPr>
          <w:spacing w:val="80"/>
          <w:sz w:val="28"/>
        </w:rPr>
        <w:t xml:space="preserve">   </w:t>
      </w:r>
      <w:r>
        <w:rPr>
          <w:sz w:val="28"/>
        </w:rPr>
        <w:t>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9"/>
        </w:tabs>
        <w:ind w:left="1979" w:hanging="843"/>
        <w:jc w:val="both"/>
        <w:rPr>
          <w:sz w:val="28"/>
        </w:rPr>
      </w:pPr>
      <w:r>
        <w:rPr>
          <w:spacing w:val="-4"/>
          <w:sz w:val="28"/>
        </w:rPr>
        <w:t>ИКТ.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59" w:line="362" w:lineRule="auto"/>
        <w:ind w:right="141" w:firstLine="710"/>
        <w:jc w:val="both"/>
        <w:rPr>
          <w:sz w:val="28"/>
        </w:rPr>
      </w:pPr>
      <w:r>
        <w:rPr>
          <w:sz w:val="28"/>
        </w:rPr>
        <w:t>Работа с доступной информацией в Интернете и на цифровых носителях информации.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0" w:lineRule="auto"/>
        <w:ind w:right="142" w:firstLine="710"/>
        <w:jc w:val="both"/>
        <w:rPr>
          <w:sz w:val="28"/>
        </w:rPr>
      </w:pPr>
      <w:r>
        <w:rPr>
          <w:sz w:val="28"/>
        </w:rPr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</w:t>
      </w:r>
      <w:r>
        <w:rPr>
          <w:sz w:val="28"/>
        </w:rPr>
        <w:t>мации по тематике творческих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работ,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80"/>
          <w:sz w:val="28"/>
        </w:rPr>
        <w:t xml:space="preserve"> </w:t>
      </w:r>
      <w:r>
        <w:rPr>
          <w:sz w:val="28"/>
        </w:rPr>
        <w:t>рисунков</w:t>
      </w:r>
      <w:r>
        <w:rPr>
          <w:spacing w:val="79"/>
          <w:sz w:val="28"/>
        </w:rPr>
        <w:t xml:space="preserve"> </w:t>
      </w:r>
      <w:r>
        <w:rPr>
          <w:sz w:val="28"/>
        </w:rPr>
        <w:t>из</w:t>
      </w:r>
      <w:r>
        <w:rPr>
          <w:spacing w:val="80"/>
          <w:sz w:val="28"/>
        </w:rPr>
        <w:t xml:space="preserve"> </w:t>
      </w:r>
      <w:r>
        <w:rPr>
          <w:sz w:val="28"/>
        </w:rPr>
        <w:t>ресурса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компьютера в оформлении изделий и другие. Создание презентаций в программе PowerPoint или </w:t>
      </w:r>
      <w:r>
        <w:rPr>
          <w:spacing w:val="-2"/>
          <w:sz w:val="28"/>
        </w:rPr>
        <w:t>другой.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1978"/>
        </w:tabs>
        <w:spacing w:line="360" w:lineRule="auto"/>
        <w:ind w:right="145" w:firstLine="710"/>
        <w:jc w:val="both"/>
        <w:rPr>
          <w:sz w:val="28"/>
        </w:rPr>
      </w:pPr>
      <w:r>
        <w:rPr>
          <w:sz w:val="28"/>
        </w:rPr>
        <w:t>Изучение технологии в 4 классе способствует освоению ряда универсальных учеб</w:t>
      </w:r>
      <w:r>
        <w:rPr>
          <w:sz w:val="28"/>
        </w:rPr>
        <w:t>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3" w:line="360" w:lineRule="auto"/>
        <w:ind w:right="146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 и исследовател</w:t>
      </w:r>
      <w:r>
        <w:rPr>
          <w:sz w:val="28"/>
        </w:rPr>
        <w:t>ьские действия как часть познавательных универсальных учебных действий:</w:t>
      </w:r>
    </w:p>
    <w:p w:rsidR="007A46EE" w:rsidRDefault="009E1D98">
      <w:pPr>
        <w:pStyle w:val="a3"/>
        <w:spacing w:line="364" w:lineRule="auto"/>
        <w:ind w:right="148" w:firstLine="710"/>
      </w:pPr>
      <w:r>
        <w:t>ориентироваться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терминах,</w:t>
      </w:r>
      <w:r>
        <w:rPr>
          <w:spacing w:val="80"/>
        </w:rPr>
        <w:t xml:space="preserve"> </w:t>
      </w:r>
      <w:r>
        <w:t>используемых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технологии,</w:t>
      </w:r>
      <w:r>
        <w:rPr>
          <w:spacing w:val="80"/>
        </w:rPr>
        <w:t xml:space="preserve"> </w:t>
      </w:r>
      <w:r>
        <w:t>использовать</w:t>
      </w:r>
      <w:r>
        <w:rPr>
          <w:spacing w:val="80"/>
        </w:rPr>
        <w:t xml:space="preserve"> </w:t>
      </w:r>
      <w:r>
        <w:t>их в ответах на вопросы и высказываниях (в пределах изученного);</w:t>
      </w:r>
    </w:p>
    <w:p w:rsidR="007A46EE" w:rsidRDefault="009E1D98">
      <w:pPr>
        <w:pStyle w:val="a3"/>
        <w:spacing w:line="318" w:lineRule="exact"/>
        <w:ind w:left="1136"/>
      </w:pPr>
      <w:r>
        <w:rPr>
          <w:spacing w:val="-2"/>
        </w:rPr>
        <w:t>анализировать</w:t>
      </w:r>
      <w:r>
        <w:rPr>
          <w:spacing w:val="-5"/>
        </w:rPr>
        <w:t xml:space="preserve"> </w:t>
      </w:r>
      <w:r>
        <w:rPr>
          <w:spacing w:val="-2"/>
        </w:rPr>
        <w:t>конструкции</w:t>
      </w:r>
      <w:r>
        <w:rPr>
          <w:spacing w:val="4"/>
        </w:rPr>
        <w:t xml:space="preserve"> </w:t>
      </w:r>
      <w:r>
        <w:rPr>
          <w:spacing w:val="-2"/>
        </w:rPr>
        <w:t>предложенных</w:t>
      </w:r>
      <w:r>
        <w:rPr>
          <w:spacing w:val="-7"/>
        </w:rPr>
        <w:t xml:space="preserve"> </w:t>
      </w:r>
      <w:r>
        <w:rPr>
          <w:spacing w:val="-2"/>
        </w:rPr>
        <w:t>образцов</w:t>
      </w:r>
      <w:r>
        <w:rPr>
          <w:spacing w:val="-3"/>
        </w:rPr>
        <w:t xml:space="preserve"> </w:t>
      </w:r>
      <w:r>
        <w:rPr>
          <w:spacing w:val="-2"/>
        </w:rPr>
        <w:t>изделий;</w:t>
      </w:r>
    </w:p>
    <w:p w:rsidR="007A46EE" w:rsidRDefault="009E1D98">
      <w:pPr>
        <w:pStyle w:val="a3"/>
        <w:spacing w:before="145" w:line="362" w:lineRule="auto"/>
        <w:ind w:right="142" w:firstLine="710"/>
      </w:pPr>
      <w:r>
        <w:t>конструировать и моделировать изделия из различных</w:t>
      </w:r>
      <w:r>
        <w:rPr>
          <w:spacing w:val="-1"/>
        </w:rPr>
        <w:t xml:space="preserve"> </w:t>
      </w:r>
      <w:r>
        <w:t>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56" w:firstLine="710"/>
      </w:pPr>
      <w:r>
        <w:t>выстраивать последовательность прак</w:t>
      </w:r>
      <w:r>
        <w:t>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7A46EE" w:rsidRDefault="009E1D98">
      <w:pPr>
        <w:pStyle w:val="a3"/>
        <w:spacing w:before="1"/>
        <w:ind w:left="1136"/>
      </w:pPr>
      <w:r>
        <w:t>решать</w:t>
      </w:r>
      <w:r>
        <w:rPr>
          <w:spacing w:val="-18"/>
        </w:rPr>
        <w:t xml:space="preserve"> </w:t>
      </w:r>
      <w:r>
        <w:t>простые</w:t>
      </w:r>
      <w:r>
        <w:rPr>
          <w:spacing w:val="-15"/>
        </w:rPr>
        <w:t xml:space="preserve"> </w:t>
      </w:r>
      <w:r>
        <w:t>задачи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преобразование</w:t>
      </w:r>
      <w:r>
        <w:rPr>
          <w:spacing w:val="-14"/>
        </w:rPr>
        <w:t xml:space="preserve"> </w:t>
      </w:r>
      <w:r>
        <w:rPr>
          <w:spacing w:val="-2"/>
        </w:rPr>
        <w:t>конструкции;</w:t>
      </w:r>
    </w:p>
    <w:p w:rsidR="007A46EE" w:rsidRDefault="009E1D98">
      <w:pPr>
        <w:pStyle w:val="a3"/>
        <w:spacing w:before="158" w:line="362" w:lineRule="auto"/>
        <w:ind w:left="1136" w:right="165"/>
      </w:pPr>
      <w:r>
        <w:t>выполнять работу в соответствии с инструкцией, устной или письменной</w:t>
      </w:r>
      <w:r>
        <w:t>; соотносить</w:t>
      </w:r>
      <w:r>
        <w:rPr>
          <w:spacing w:val="80"/>
        </w:rPr>
        <w:t xml:space="preserve"> </w:t>
      </w:r>
      <w:r>
        <w:t>результат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заданным</w:t>
      </w:r>
      <w:r>
        <w:rPr>
          <w:spacing w:val="80"/>
        </w:rPr>
        <w:t xml:space="preserve"> </w:t>
      </w:r>
      <w:r>
        <w:t>алгоритмом,</w:t>
      </w:r>
      <w:r>
        <w:rPr>
          <w:spacing w:val="80"/>
        </w:rPr>
        <w:t xml:space="preserve"> </w:t>
      </w:r>
      <w:r>
        <w:t>проверять</w:t>
      </w:r>
      <w:r>
        <w:rPr>
          <w:spacing w:val="80"/>
        </w:rPr>
        <w:t xml:space="preserve"> </w:t>
      </w:r>
      <w:r>
        <w:t>изделия</w:t>
      </w:r>
    </w:p>
    <w:p w:rsidR="007A46EE" w:rsidRDefault="009E1D98">
      <w:pPr>
        <w:pStyle w:val="a3"/>
        <w:spacing w:line="320" w:lineRule="exact"/>
      </w:pPr>
      <w:r>
        <w:t>в</w:t>
      </w:r>
      <w:r>
        <w:rPr>
          <w:spacing w:val="-18"/>
        </w:rPr>
        <w:t xml:space="preserve"> </w:t>
      </w:r>
      <w:r>
        <w:t>действии,</w:t>
      </w:r>
      <w:r>
        <w:rPr>
          <w:spacing w:val="-8"/>
        </w:rPr>
        <w:t xml:space="preserve"> </w:t>
      </w:r>
      <w:r>
        <w:t>вносить</w:t>
      </w:r>
      <w:r>
        <w:rPr>
          <w:spacing w:val="-17"/>
        </w:rPr>
        <w:t xml:space="preserve"> </w:t>
      </w:r>
      <w:r>
        <w:t>необходимые</w:t>
      </w:r>
      <w:r>
        <w:rPr>
          <w:spacing w:val="-9"/>
        </w:rPr>
        <w:t xml:space="preserve"> </w:t>
      </w:r>
      <w:r>
        <w:t>дополнения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изменения;</w:t>
      </w:r>
    </w:p>
    <w:p w:rsidR="007A46EE" w:rsidRDefault="009E1D98">
      <w:pPr>
        <w:pStyle w:val="a3"/>
        <w:spacing w:before="158" w:line="362" w:lineRule="auto"/>
        <w:ind w:firstLine="710"/>
        <w:jc w:val="left"/>
      </w:pPr>
      <w:r>
        <w:t>классифицировать</w:t>
      </w:r>
      <w:r>
        <w:rPr>
          <w:spacing w:val="-9"/>
        </w:rPr>
        <w:t xml:space="preserve"> </w:t>
      </w:r>
      <w:r>
        <w:t>изделия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предложенному</w:t>
      </w:r>
      <w:r>
        <w:rPr>
          <w:spacing w:val="-15"/>
        </w:rPr>
        <w:t xml:space="preserve"> </w:t>
      </w:r>
      <w:r>
        <w:t>существенному признаку (используемый материал, форма, размер, назначение, способ сборки);</w:t>
      </w:r>
    </w:p>
    <w:p w:rsidR="007A46EE" w:rsidRDefault="009E1D98">
      <w:pPr>
        <w:pStyle w:val="a3"/>
        <w:spacing w:line="362" w:lineRule="auto"/>
        <w:ind w:firstLine="710"/>
        <w:jc w:val="left"/>
      </w:pPr>
      <w:r>
        <w:t>выполнять</w:t>
      </w:r>
      <w:r>
        <w:rPr>
          <w:spacing w:val="-10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синтеза,</w:t>
      </w:r>
      <w:r>
        <w:rPr>
          <w:spacing w:val="-6"/>
        </w:rPr>
        <w:t xml:space="preserve"> </w:t>
      </w:r>
      <w:r>
        <w:t>сравнения,</w:t>
      </w:r>
      <w:r>
        <w:rPr>
          <w:spacing w:val="-6"/>
        </w:rPr>
        <w:t xml:space="preserve"> </w:t>
      </w:r>
      <w:r>
        <w:t>классификации</w:t>
      </w:r>
      <w:r>
        <w:rPr>
          <w:spacing w:val="-8"/>
        </w:rPr>
        <w:t xml:space="preserve"> </w:t>
      </w:r>
      <w:r>
        <w:t>предметов (изделий) с учётом указанных критериев;</w:t>
      </w:r>
    </w:p>
    <w:p w:rsidR="007A46EE" w:rsidRDefault="009E1D98">
      <w:pPr>
        <w:pStyle w:val="a3"/>
        <w:spacing w:line="364" w:lineRule="auto"/>
        <w:ind w:firstLine="710"/>
        <w:jc w:val="left"/>
      </w:pPr>
      <w:r>
        <w:t>анализировать</w:t>
      </w:r>
      <w:r>
        <w:rPr>
          <w:spacing w:val="34"/>
        </w:rPr>
        <w:t xml:space="preserve"> </w:t>
      </w:r>
      <w:r>
        <w:t>устройство</w:t>
      </w:r>
      <w:r>
        <w:rPr>
          <w:spacing w:val="35"/>
        </w:rPr>
        <w:t xml:space="preserve"> </w:t>
      </w:r>
      <w:r>
        <w:t>простых</w:t>
      </w:r>
      <w:r>
        <w:rPr>
          <w:spacing w:val="32"/>
        </w:rPr>
        <w:t xml:space="preserve"> </w:t>
      </w:r>
      <w:r>
        <w:t>изделий</w:t>
      </w:r>
      <w:r>
        <w:rPr>
          <w:spacing w:val="32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образцу,</w:t>
      </w:r>
      <w:r>
        <w:rPr>
          <w:spacing w:val="33"/>
        </w:rPr>
        <w:t xml:space="preserve"> </w:t>
      </w:r>
      <w:r>
        <w:t>рисунку,</w:t>
      </w:r>
      <w:r>
        <w:rPr>
          <w:spacing w:val="38"/>
        </w:rPr>
        <w:t xml:space="preserve"> </w:t>
      </w:r>
      <w:r>
        <w:t>выделять основные и второстепенные составляющие конструкции.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225" w:firstLine="710"/>
        <w:rPr>
          <w:sz w:val="28"/>
        </w:rPr>
      </w:pPr>
      <w:r>
        <w:rPr>
          <w:sz w:val="28"/>
        </w:rPr>
        <w:t>У</w:t>
      </w:r>
      <w:r>
        <w:rPr>
          <w:spacing w:val="3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35"/>
          <w:sz w:val="28"/>
        </w:rPr>
        <w:t xml:space="preserve"> </w:t>
      </w:r>
      <w:r>
        <w:rPr>
          <w:sz w:val="28"/>
        </w:rPr>
        <w:t>будут</w:t>
      </w:r>
      <w:r>
        <w:rPr>
          <w:spacing w:val="30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38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38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3"/>
          <w:sz w:val="28"/>
        </w:rPr>
        <w:t xml:space="preserve"> </w:t>
      </w:r>
      <w:r>
        <w:rPr>
          <w:sz w:val="28"/>
        </w:rPr>
        <w:t>работать с информацией как часть познавательных универсальных учебных действий:</w:t>
      </w:r>
    </w:p>
    <w:p w:rsidR="007A46EE" w:rsidRDefault="009E1D98">
      <w:pPr>
        <w:pStyle w:val="a3"/>
        <w:spacing w:line="362" w:lineRule="auto"/>
        <w:ind w:right="146" w:firstLine="710"/>
      </w:pPr>
      <w:r>
        <w:t xml:space="preserve">находить необходимую для выполнения работы информацию, пользуясь различными источниками, анализировать её и отбирать в соответствии с решаемой </w:t>
      </w:r>
      <w:r>
        <w:rPr>
          <w:spacing w:val="-2"/>
        </w:rPr>
        <w:t>задачей;</w:t>
      </w:r>
    </w:p>
    <w:p w:rsidR="007A46EE" w:rsidRDefault="009E1D98">
      <w:pPr>
        <w:pStyle w:val="a3"/>
        <w:spacing w:line="357" w:lineRule="auto"/>
        <w:ind w:right="152" w:firstLine="710"/>
      </w:pPr>
      <w:r>
        <w:t>на основе анализа информации производить выбор наиболее эффективных способов работы;</w:t>
      </w:r>
    </w:p>
    <w:p w:rsidR="007A46EE" w:rsidRDefault="009E1D98">
      <w:pPr>
        <w:pStyle w:val="a3"/>
        <w:spacing w:line="360" w:lineRule="auto"/>
        <w:ind w:right="139" w:firstLine="710"/>
      </w:pPr>
      <w:r>
        <w:t>использовать</w:t>
      </w:r>
      <w:r>
        <w:rPr>
          <w:spacing w:val="80"/>
          <w:w w:val="150"/>
        </w:rPr>
        <w:t xml:space="preserve">  </w:t>
      </w:r>
      <w:r>
        <w:t>знако</w:t>
      </w:r>
      <w:r>
        <w:t>во-символические</w:t>
      </w:r>
      <w:r>
        <w:rPr>
          <w:spacing w:val="80"/>
          <w:w w:val="150"/>
        </w:rPr>
        <w:t xml:space="preserve">  </w:t>
      </w:r>
      <w:r>
        <w:t>средства</w:t>
      </w:r>
      <w:r>
        <w:rPr>
          <w:spacing w:val="80"/>
          <w:w w:val="150"/>
        </w:rPr>
        <w:t xml:space="preserve">  </w:t>
      </w:r>
      <w:r>
        <w:t>для</w:t>
      </w:r>
      <w:r>
        <w:rPr>
          <w:spacing w:val="80"/>
          <w:w w:val="150"/>
        </w:rPr>
        <w:t xml:space="preserve">  </w:t>
      </w:r>
      <w:r>
        <w:t>решения</w:t>
      </w:r>
      <w:r>
        <w:rPr>
          <w:spacing w:val="80"/>
          <w:w w:val="150"/>
        </w:rPr>
        <w:t xml:space="preserve">  </w:t>
      </w:r>
      <w:r>
        <w:t>задач в умственной или материализованной форме, выполнять действия моделирования, работать с моделями;</w:t>
      </w:r>
    </w:p>
    <w:p w:rsidR="007A46EE" w:rsidRDefault="009E1D98">
      <w:pPr>
        <w:pStyle w:val="a3"/>
        <w:spacing w:line="355" w:lineRule="auto"/>
        <w:ind w:right="146" w:firstLine="710"/>
      </w:pPr>
      <w:r>
        <w:t>осуществлять</w:t>
      </w:r>
      <w:r>
        <w:rPr>
          <w:spacing w:val="40"/>
        </w:rPr>
        <w:t xml:space="preserve"> </w:t>
      </w:r>
      <w:r>
        <w:t>поиск</w:t>
      </w:r>
      <w:r>
        <w:rPr>
          <w:spacing w:val="80"/>
        </w:rPr>
        <w:t xml:space="preserve"> </w:t>
      </w:r>
      <w:r>
        <w:t>дополнительной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тематике</w:t>
      </w:r>
      <w:r>
        <w:rPr>
          <w:spacing w:val="80"/>
        </w:rPr>
        <w:t xml:space="preserve"> </w:t>
      </w:r>
      <w:r>
        <w:t>творческих и проектных работ;</w:t>
      </w:r>
    </w:p>
    <w:p w:rsidR="007A46EE" w:rsidRDefault="009E1D98">
      <w:pPr>
        <w:pStyle w:val="a3"/>
        <w:spacing w:line="362" w:lineRule="auto"/>
        <w:ind w:left="1136" w:right="144"/>
      </w:pPr>
      <w:r>
        <w:t>использовать</w:t>
      </w:r>
      <w:r>
        <w:rPr>
          <w:spacing w:val="-6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ресурса компьютера в</w:t>
      </w:r>
      <w:r>
        <w:rPr>
          <w:spacing w:val="-7"/>
        </w:rPr>
        <w:t xml:space="preserve"> </w:t>
      </w:r>
      <w:r>
        <w:t>оформлении изделий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другие; использовать</w:t>
      </w:r>
      <w:r>
        <w:rPr>
          <w:spacing w:val="80"/>
        </w:rPr>
        <w:t xml:space="preserve">  </w:t>
      </w:r>
      <w:r>
        <w:t>средства</w:t>
      </w:r>
      <w:r>
        <w:rPr>
          <w:spacing w:val="80"/>
        </w:rPr>
        <w:t xml:space="preserve">  </w:t>
      </w:r>
      <w:r>
        <w:t>информационно-коммуникационных</w:t>
      </w:r>
      <w:r>
        <w:rPr>
          <w:spacing w:val="80"/>
        </w:rPr>
        <w:t xml:space="preserve">  </w:t>
      </w:r>
      <w:r>
        <w:t>технологий</w:t>
      </w:r>
    </w:p>
    <w:p w:rsidR="007A46EE" w:rsidRDefault="009E1D98">
      <w:pPr>
        <w:pStyle w:val="a3"/>
        <w:spacing w:line="362" w:lineRule="auto"/>
        <w:ind w:right="148"/>
      </w:pPr>
      <w:r>
        <w:t>для</w:t>
      </w:r>
      <w:r>
        <w:rPr>
          <w:spacing w:val="80"/>
        </w:rPr>
        <w:t xml:space="preserve">  </w:t>
      </w:r>
      <w:r>
        <w:t>решения</w:t>
      </w:r>
      <w:r>
        <w:rPr>
          <w:spacing w:val="80"/>
        </w:rPr>
        <w:t xml:space="preserve">  </w:t>
      </w:r>
      <w:r>
        <w:t>учебных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практических</w:t>
      </w:r>
      <w:r>
        <w:rPr>
          <w:spacing w:val="80"/>
        </w:rPr>
        <w:t xml:space="preserve">  </w:t>
      </w:r>
      <w:r>
        <w:t>задач,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том</w:t>
      </w:r>
      <w:r>
        <w:rPr>
          <w:spacing w:val="80"/>
        </w:rPr>
        <w:t xml:space="preserve">  </w:t>
      </w:r>
      <w:r>
        <w:t>числе</w:t>
      </w:r>
      <w:r>
        <w:rPr>
          <w:spacing w:val="80"/>
        </w:rPr>
        <w:t xml:space="preserve">  </w:t>
      </w:r>
      <w:r>
        <w:t>Интернет под руководством учителя.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55" w:lineRule="auto"/>
        <w:ind w:right="168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7A46EE" w:rsidRDefault="009E1D98">
      <w:pPr>
        <w:pStyle w:val="a3"/>
        <w:spacing w:before="8" w:line="357" w:lineRule="auto"/>
        <w:ind w:right="149" w:firstLine="710"/>
      </w:pPr>
      <w:r>
        <w:t>соблюдать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участия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диалоге:</w:t>
      </w:r>
      <w:r>
        <w:rPr>
          <w:spacing w:val="80"/>
        </w:rPr>
        <w:t xml:space="preserve"> </w:t>
      </w:r>
      <w:r>
        <w:t>ставить</w:t>
      </w:r>
      <w:r>
        <w:rPr>
          <w:spacing w:val="80"/>
        </w:rPr>
        <w:t xml:space="preserve"> </w:t>
      </w:r>
      <w:r>
        <w:t>вопросы,</w:t>
      </w:r>
      <w:r>
        <w:rPr>
          <w:spacing w:val="80"/>
        </w:rPr>
        <w:t xml:space="preserve"> </w:t>
      </w:r>
      <w:r>
        <w:t>аргументировать и доказывать свою точку зрения, уважительно относиться к чужому мнени</w:t>
      </w:r>
      <w:r>
        <w:t>ю;</w:t>
      </w:r>
    </w:p>
    <w:p w:rsidR="007A46EE" w:rsidRDefault="009E1D98">
      <w:pPr>
        <w:pStyle w:val="a3"/>
        <w:spacing w:before="5" w:line="362" w:lineRule="auto"/>
        <w:ind w:right="144" w:firstLine="710"/>
      </w:pPr>
      <w: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7A46EE" w:rsidRDefault="009E1D98">
      <w:pPr>
        <w:pStyle w:val="a3"/>
        <w:spacing w:line="364" w:lineRule="auto"/>
        <w:ind w:right="150" w:firstLine="710"/>
      </w:pPr>
      <w:r>
        <w:t>создавать</w:t>
      </w:r>
      <w:r>
        <w:rPr>
          <w:spacing w:val="40"/>
        </w:rPr>
        <w:t xml:space="preserve"> </w:t>
      </w:r>
      <w:r>
        <w:t>тексты-рассуждения:</w:t>
      </w:r>
      <w:r>
        <w:rPr>
          <w:spacing w:val="40"/>
        </w:rPr>
        <w:t xml:space="preserve"> </w:t>
      </w:r>
      <w:r>
        <w:t>раскрывать</w:t>
      </w:r>
      <w:r>
        <w:rPr>
          <w:spacing w:val="40"/>
        </w:rPr>
        <w:t xml:space="preserve"> </w:t>
      </w:r>
      <w:r>
        <w:t>последовательность</w:t>
      </w:r>
      <w:r>
        <w:rPr>
          <w:spacing w:val="40"/>
        </w:rPr>
        <w:t xml:space="preserve"> </w:t>
      </w:r>
      <w:r>
        <w:t>операций</w:t>
      </w:r>
      <w:r>
        <w:rPr>
          <w:spacing w:val="40"/>
        </w:rPr>
        <w:t xml:space="preserve"> </w:t>
      </w:r>
      <w:r>
        <w:t>при работе с разными материалами;</w:t>
      </w:r>
    </w:p>
    <w:p w:rsidR="007A46EE" w:rsidRDefault="009E1D98">
      <w:pPr>
        <w:pStyle w:val="a3"/>
        <w:spacing w:line="360" w:lineRule="auto"/>
        <w:ind w:right="144" w:firstLine="710"/>
      </w:pPr>
      <w:r>
        <w:t>осознавать культурно-исторический смысл и назначение праздников, их роль</w:t>
      </w:r>
      <w:r>
        <w:rPr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каждого человека, ориентироваться в традициях</w:t>
      </w:r>
      <w:r>
        <w:rPr>
          <w:spacing w:val="-6"/>
        </w:rPr>
        <w:t xml:space="preserve"> </w:t>
      </w:r>
      <w:r>
        <w:t xml:space="preserve">организации и оформления </w:t>
      </w:r>
      <w:r>
        <w:rPr>
          <w:spacing w:val="-2"/>
        </w:rPr>
        <w:t>праздников.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line="360" w:lineRule="auto"/>
        <w:ind w:right="143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умения самоорг</w:t>
      </w:r>
      <w:r>
        <w:rPr>
          <w:sz w:val="28"/>
        </w:rPr>
        <w:t xml:space="preserve">анизации и самоконтроля как часть регулятивных универсальных учебных </w:t>
      </w:r>
      <w:r>
        <w:rPr>
          <w:spacing w:val="-2"/>
          <w:sz w:val="28"/>
        </w:rPr>
        <w:t>действий:</w:t>
      </w:r>
    </w:p>
    <w:p w:rsidR="007A46EE" w:rsidRDefault="009E1D98">
      <w:pPr>
        <w:pStyle w:val="a3"/>
        <w:spacing w:line="357" w:lineRule="auto"/>
        <w:ind w:right="165" w:firstLine="710"/>
      </w:pPr>
      <w:r>
        <w:t>понимать и принимать учебную задачу, самостоятельно определять цели учебно-познавательной деятельности;</w:t>
      </w:r>
    </w:p>
    <w:p w:rsidR="007A46EE" w:rsidRDefault="009E1D98">
      <w:pPr>
        <w:pStyle w:val="a3"/>
        <w:spacing w:line="362" w:lineRule="auto"/>
        <w:ind w:right="148" w:firstLine="710"/>
      </w:pPr>
      <w:r>
        <w:t>планировать</w:t>
      </w:r>
      <w:r>
        <w:rPr>
          <w:spacing w:val="80"/>
        </w:rPr>
        <w:t xml:space="preserve"> </w:t>
      </w:r>
      <w:r>
        <w:t>практическую</w:t>
      </w:r>
      <w:r>
        <w:rPr>
          <w:spacing w:val="80"/>
        </w:rPr>
        <w:t xml:space="preserve"> </w:t>
      </w:r>
      <w:r>
        <w:t>работу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поставленной</w:t>
      </w:r>
      <w:r>
        <w:rPr>
          <w:spacing w:val="8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и вып</w:t>
      </w:r>
      <w:r>
        <w:t>олнять её в соответствии с планом;</w:t>
      </w:r>
    </w:p>
    <w:p w:rsidR="007A46EE" w:rsidRDefault="009E1D98">
      <w:pPr>
        <w:pStyle w:val="a3"/>
        <w:spacing w:line="362" w:lineRule="auto"/>
        <w:ind w:right="146" w:firstLine="710"/>
      </w:pPr>
      <w:r>
        <w:t>на</w:t>
      </w:r>
      <w:r>
        <w:rPr>
          <w:spacing w:val="73"/>
        </w:rPr>
        <w:t xml:space="preserve">  </w:t>
      </w:r>
      <w:r>
        <w:t>основе</w:t>
      </w:r>
      <w:r>
        <w:rPr>
          <w:spacing w:val="71"/>
        </w:rPr>
        <w:t xml:space="preserve">  </w:t>
      </w:r>
      <w:r>
        <w:t>анализа</w:t>
      </w:r>
      <w:r>
        <w:rPr>
          <w:spacing w:val="40"/>
        </w:rPr>
        <w:t xml:space="preserve">  </w:t>
      </w:r>
      <w:r>
        <w:t>причинно-следственных</w:t>
      </w:r>
      <w:r>
        <w:rPr>
          <w:spacing w:val="40"/>
        </w:rPr>
        <w:t xml:space="preserve">  </w:t>
      </w:r>
      <w:r>
        <w:t>связей</w:t>
      </w:r>
      <w:r>
        <w:rPr>
          <w:spacing w:val="73"/>
        </w:rPr>
        <w:t xml:space="preserve">  </w:t>
      </w:r>
      <w:r>
        <w:t>между</w:t>
      </w:r>
      <w:r>
        <w:rPr>
          <w:spacing w:val="40"/>
        </w:rPr>
        <w:t xml:space="preserve">  </w:t>
      </w:r>
      <w:r>
        <w:t>действиями и их результатами прогнозировать практические «шаги» для получения необходимого результата;</w:t>
      </w:r>
    </w:p>
    <w:p w:rsidR="007A46EE" w:rsidRDefault="009E1D98">
      <w:pPr>
        <w:pStyle w:val="a3"/>
        <w:spacing w:line="362" w:lineRule="auto"/>
        <w:ind w:right="166" w:firstLine="710"/>
      </w:pPr>
      <w:r>
        <w:t>выполнять</w:t>
      </w:r>
      <w:r>
        <w:rPr>
          <w:spacing w:val="-2"/>
        </w:rPr>
        <w:t xml:space="preserve"> </w:t>
      </w:r>
      <w:r>
        <w:t>действия контроля (самоконтроля)</w:t>
      </w:r>
      <w:r>
        <w:rPr>
          <w:spacing w:val="-1"/>
        </w:rPr>
        <w:t xml:space="preserve"> </w:t>
      </w:r>
      <w:r>
        <w:t>и оценки, процесса и результата деятельности, при необходимости вносить коррективы в выполняемые действия;</w:t>
      </w:r>
    </w:p>
    <w:p w:rsidR="007A46EE" w:rsidRDefault="009E1D98">
      <w:pPr>
        <w:pStyle w:val="a3"/>
        <w:spacing w:line="320" w:lineRule="exact"/>
        <w:ind w:left="1136"/>
      </w:pPr>
      <w:r>
        <w:rPr>
          <w:spacing w:val="-2"/>
        </w:rPr>
        <w:t>проявлять</w:t>
      </w:r>
      <w:r>
        <w:rPr>
          <w:spacing w:val="-5"/>
        </w:rPr>
        <w:t xml:space="preserve"> </w:t>
      </w:r>
      <w:r>
        <w:rPr>
          <w:spacing w:val="-2"/>
        </w:rPr>
        <w:t>волевую</w:t>
      </w:r>
      <w:r>
        <w:rPr>
          <w:spacing w:val="-4"/>
        </w:rPr>
        <w:t xml:space="preserve"> </w:t>
      </w:r>
      <w:r>
        <w:rPr>
          <w:spacing w:val="-2"/>
        </w:rPr>
        <w:t>саморегуляцию</w:t>
      </w:r>
      <w:r>
        <w:rPr>
          <w:spacing w:val="-3"/>
        </w:rPr>
        <w:t xml:space="preserve"> </w:t>
      </w:r>
      <w:r>
        <w:rPr>
          <w:spacing w:val="-2"/>
        </w:rPr>
        <w:t>при</w:t>
      </w:r>
      <w:r>
        <w:rPr>
          <w:spacing w:val="3"/>
        </w:rPr>
        <w:t xml:space="preserve"> </w:t>
      </w:r>
      <w:r>
        <w:rPr>
          <w:spacing w:val="-2"/>
        </w:rPr>
        <w:t>выполнении</w:t>
      </w:r>
      <w:r>
        <w:rPr>
          <w:spacing w:val="-4"/>
        </w:rPr>
        <w:t xml:space="preserve"> </w:t>
      </w:r>
      <w:r>
        <w:rPr>
          <w:spacing w:val="-2"/>
        </w:rPr>
        <w:t>задания.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184"/>
        </w:tabs>
        <w:spacing w:before="128" w:line="362" w:lineRule="auto"/>
        <w:ind w:right="166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умения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совместной деятельности:</w:t>
      </w:r>
    </w:p>
    <w:p w:rsidR="007A46EE" w:rsidRDefault="009E1D98">
      <w:pPr>
        <w:pStyle w:val="a3"/>
        <w:spacing w:line="362" w:lineRule="auto"/>
        <w:ind w:right="156" w:firstLine="710"/>
      </w:pPr>
      <w:r>
        <w:t>организовывать по</w:t>
      </w:r>
      <w:r>
        <w:t>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61" w:firstLine="710"/>
      </w:pPr>
      <w:r>
        <w:t>проявлять интерес к деятельности своих товарищей и результатам их работы,</w:t>
      </w:r>
      <w:r>
        <w:rPr>
          <w:spacing w:val="40"/>
        </w:rPr>
        <w:t xml:space="preserve"> </w:t>
      </w:r>
      <w:r>
        <w:t>в доброжелательной форме комментировать и оценивать их достижения;</w:t>
      </w:r>
    </w:p>
    <w:p w:rsidR="007A46EE" w:rsidRDefault="009E1D98">
      <w:pPr>
        <w:pStyle w:val="a3"/>
        <w:spacing w:before="8" w:line="360" w:lineRule="auto"/>
        <w:ind w:right="145" w:firstLine="710"/>
      </w:pPr>
      <w:r>
        <w:t>в процессе анализа и оценки совместной деятельности высказывать свои предложения и пожелания, выслушивать и принима</w:t>
      </w:r>
      <w:r>
        <w:t>ть к сведению мнение других обучающихся, их советы и пожелания, с уважением относиться к разной оценке своих достижений.</w:t>
      </w:r>
    </w:p>
    <w:p w:rsidR="007A46EE" w:rsidRDefault="009E1D98">
      <w:pPr>
        <w:pStyle w:val="1"/>
        <w:numPr>
          <w:ilvl w:val="1"/>
          <w:numId w:val="80"/>
        </w:numPr>
        <w:tabs>
          <w:tab w:val="left" w:pos="1906"/>
        </w:tabs>
        <w:spacing w:before="7" w:line="355" w:lineRule="auto"/>
        <w:ind w:right="145" w:firstLine="710"/>
        <w:jc w:val="both"/>
      </w:pPr>
      <w:bookmarkStart w:id="108" w:name="31.10._Планируемые__результаты__освоения"/>
      <w:bookmarkEnd w:id="108"/>
      <w:r>
        <w:t>Планируемые</w:t>
      </w:r>
      <w:r>
        <w:rPr>
          <w:spacing w:val="80"/>
        </w:rPr>
        <w:t xml:space="preserve">  </w:t>
      </w:r>
      <w:r>
        <w:t>результаты</w:t>
      </w:r>
      <w:r>
        <w:rPr>
          <w:spacing w:val="80"/>
        </w:rPr>
        <w:t xml:space="preserve">  </w:t>
      </w:r>
      <w:r>
        <w:t>освоения</w:t>
      </w:r>
      <w:r>
        <w:rPr>
          <w:spacing w:val="80"/>
        </w:rPr>
        <w:t xml:space="preserve">  </w:t>
      </w:r>
      <w:r>
        <w:t>программы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труду на уровне начального общего образования</w:t>
      </w:r>
      <w:r>
        <w:rPr>
          <w:b w:val="0"/>
        </w:rPr>
        <w:t>.</w:t>
      </w:r>
    </w:p>
    <w:p w:rsidR="007A46EE" w:rsidRDefault="009E1D98">
      <w:pPr>
        <w:pStyle w:val="a5"/>
        <w:numPr>
          <w:ilvl w:val="2"/>
          <w:numId w:val="80"/>
        </w:numPr>
        <w:tabs>
          <w:tab w:val="left" w:pos="2111"/>
        </w:tabs>
        <w:spacing w:before="7" w:line="360" w:lineRule="auto"/>
        <w:ind w:right="135" w:firstLine="710"/>
        <w:jc w:val="both"/>
        <w:rPr>
          <w:sz w:val="28"/>
        </w:rPr>
      </w:pPr>
      <w:r>
        <w:rPr>
          <w:b/>
          <w:sz w:val="28"/>
        </w:rPr>
        <w:t>Личностные</w:t>
      </w:r>
      <w:r>
        <w:rPr>
          <w:b/>
          <w:spacing w:val="80"/>
          <w:w w:val="150"/>
          <w:sz w:val="28"/>
        </w:rPr>
        <w:t xml:space="preserve">  </w:t>
      </w:r>
      <w:r>
        <w:rPr>
          <w:b/>
          <w:sz w:val="28"/>
        </w:rPr>
        <w:t>результаты</w:t>
      </w:r>
      <w:r>
        <w:rPr>
          <w:b/>
          <w:spacing w:val="80"/>
          <w:w w:val="150"/>
          <w:sz w:val="28"/>
        </w:rPr>
        <w:t xml:space="preserve">  </w:t>
      </w:r>
      <w:r>
        <w:rPr>
          <w:sz w:val="28"/>
        </w:rPr>
        <w:t>освоения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прог</w:t>
      </w:r>
      <w:r>
        <w:rPr>
          <w:sz w:val="28"/>
        </w:rPr>
        <w:t>раммы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труду 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достигаются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80"/>
          <w:sz w:val="28"/>
        </w:rPr>
        <w:t xml:space="preserve"> </w:t>
      </w:r>
      <w:r>
        <w:rPr>
          <w:sz w:val="28"/>
        </w:rPr>
        <w:t>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</w:t>
      </w:r>
      <w:r>
        <w:rPr>
          <w:sz w:val="28"/>
        </w:rPr>
        <w:t>оведения и способствуют процессам самопознания, самовоспитания и саморазвития, формирования внутренней позиции личности.</w:t>
      </w:r>
    </w:p>
    <w:p w:rsidR="007A46EE" w:rsidRDefault="009E1D98">
      <w:pPr>
        <w:pStyle w:val="a3"/>
        <w:spacing w:before="3" w:line="362" w:lineRule="auto"/>
        <w:ind w:right="154" w:firstLine="710"/>
      </w:pPr>
      <w:r>
        <w:t>В результате изучения труда на уровне начального общего образования у обучающегося будут сформированы следующие личностные результаты:</w:t>
      </w:r>
    </w:p>
    <w:p w:rsidR="007A46EE" w:rsidRDefault="009E1D98">
      <w:pPr>
        <w:pStyle w:val="a3"/>
        <w:spacing w:line="362" w:lineRule="auto"/>
        <w:ind w:right="147" w:firstLine="710"/>
      </w:pPr>
      <w:r>
        <w:t xml:space="preserve">первоначальные представления о созидательном и нравственном значении труда в жизни человека и общества, уважительное отношение к труду и творчеству </w:t>
      </w:r>
      <w:r>
        <w:rPr>
          <w:spacing w:val="-2"/>
        </w:rPr>
        <w:t>мастеров;</w:t>
      </w:r>
    </w:p>
    <w:p w:rsidR="007A46EE" w:rsidRDefault="009E1D98">
      <w:pPr>
        <w:pStyle w:val="a3"/>
        <w:spacing w:line="362" w:lineRule="auto"/>
        <w:ind w:right="153" w:firstLine="710"/>
      </w:pPr>
      <w: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7A46EE" w:rsidRDefault="009E1D98">
      <w:pPr>
        <w:pStyle w:val="a3"/>
        <w:spacing w:line="362" w:lineRule="auto"/>
        <w:ind w:right="136" w:firstLine="710"/>
      </w:pPr>
      <w:r>
        <w:t>понимание</w:t>
      </w:r>
      <w:r>
        <w:rPr>
          <w:spacing w:val="80"/>
        </w:rPr>
        <w:t xml:space="preserve">  </w:t>
      </w:r>
      <w:r>
        <w:t>культурно-исторической</w:t>
      </w:r>
      <w:r>
        <w:rPr>
          <w:spacing w:val="80"/>
        </w:rPr>
        <w:t xml:space="preserve">  </w:t>
      </w:r>
      <w:r>
        <w:t>ценности</w:t>
      </w:r>
      <w:r>
        <w:rPr>
          <w:spacing w:val="80"/>
        </w:rPr>
        <w:t xml:space="preserve">  </w:t>
      </w:r>
      <w:r>
        <w:t>традиций,</w:t>
      </w:r>
      <w:r>
        <w:rPr>
          <w:spacing w:val="80"/>
        </w:rPr>
        <w:t xml:space="preserve">  </w:t>
      </w:r>
      <w:r>
        <w:t>отражённых</w:t>
      </w:r>
      <w:r>
        <w:rPr>
          <w:spacing w:val="80"/>
        </w:rPr>
        <w:t xml:space="preserve"> </w:t>
      </w:r>
      <w:r>
        <w:t xml:space="preserve">в </w:t>
      </w:r>
      <w:r>
        <w:t>предметном мире, чувство сопричастности к культуре своего народа,</w:t>
      </w:r>
      <w:r>
        <w:rPr>
          <w:spacing w:val="40"/>
        </w:rPr>
        <w:t xml:space="preserve"> </w:t>
      </w:r>
      <w:r>
        <w:t>уважительное отношение к культурным традициям других народов;</w:t>
      </w:r>
    </w:p>
    <w:p w:rsidR="007A46EE" w:rsidRDefault="009E1D98">
      <w:pPr>
        <w:pStyle w:val="a3"/>
        <w:spacing w:line="360" w:lineRule="auto"/>
        <w:ind w:right="140" w:firstLine="710"/>
      </w:pPr>
      <w:r>
        <w:t>проявление способности к эстетической оценке окружающей предметной среды,</w:t>
      </w:r>
      <w:r>
        <w:rPr>
          <w:spacing w:val="75"/>
          <w:w w:val="150"/>
        </w:rPr>
        <w:t xml:space="preserve">  </w:t>
      </w:r>
      <w:r>
        <w:t>эстетические</w:t>
      </w:r>
      <w:r>
        <w:rPr>
          <w:spacing w:val="80"/>
        </w:rPr>
        <w:t xml:space="preserve">  </w:t>
      </w:r>
      <w:r>
        <w:t>чувства</w:t>
      </w:r>
      <w:r>
        <w:rPr>
          <w:spacing w:val="79"/>
          <w:w w:val="150"/>
        </w:rPr>
        <w:t xml:space="preserve">  </w:t>
      </w:r>
      <w:r>
        <w:t>–</w:t>
      </w:r>
      <w:r>
        <w:rPr>
          <w:spacing w:val="80"/>
          <w:w w:val="150"/>
        </w:rPr>
        <w:t xml:space="preserve">  </w:t>
      </w:r>
      <w:r>
        <w:t>эмоционально-положительное</w:t>
      </w:r>
      <w:r>
        <w:rPr>
          <w:spacing w:val="80"/>
        </w:rPr>
        <w:t xml:space="preserve"> </w:t>
      </w:r>
      <w:r>
        <w:rPr>
          <w:spacing w:val="80"/>
        </w:rPr>
        <w:t xml:space="preserve"> </w:t>
      </w:r>
      <w:r>
        <w:t>восприятие и</w:t>
      </w:r>
      <w:r>
        <w:rPr>
          <w:spacing w:val="80"/>
        </w:rPr>
        <w:t xml:space="preserve"> </w:t>
      </w:r>
      <w:r>
        <w:t>понимание</w:t>
      </w:r>
      <w:r>
        <w:rPr>
          <w:spacing w:val="80"/>
        </w:rPr>
        <w:t xml:space="preserve"> </w:t>
      </w:r>
      <w:r>
        <w:t>красоты</w:t>
      </w:r>
      <w:r>
        <w:rPr>
          <w:spacing w:val="8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образов</w:t>
      </w:r>
      <w:r>
        <w:rPr>
          <w:spacing w:val="80"/>
        </w:rPr>
        <w:t xml:space="preserve"> </w:t>
      </w:r>
      <w:r>
        <w:t>природных</w:t>
      </w:r>
      <w:r>
        <w:rPr>
          <w:spacing w:val="80"/>
        </w:rPr>
        <w:t xml:space="preserve"> </w:t>
      </w:r>
      <w:r>
        <w:t>объектов,</w:t>
      </w:r>
      <w:r>
        <w:rPr>
          <w:spacing w:val="80"/>
        </w:rPr>
        <w:t xml:space="preserve"> </w:t>
      </w:r>
      <w:r>
        <w:t>образцов</w:t>
      </w:r>
      <w:r>
        <w:rPr>
          <w:spacing w:val="80"/>
        </w:rPr>
        <w:t xml:space="preserve"> </w:t>
      </w:r>
      <w:r>
        <w:t>мировой и отечественной художественной культуры;</w:t>
      </w:r>
    </w:p>
    <w:p w:rsidR="007A46EE" w:rsidRDefault="007A46EE">
      <w:pPr>
        <w:pStyle w:val="a3"/>
        <w:spacing w:line="360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56" w:firstLine="710"/>
      </w:pPr>
      <w:r>
        <w:t>проявление положительного отношения и интереса к различным видам творческой преобразующей деятельности, стремление к творческой</w:t>
      </w:r>
      <w:r>
        <w:rPr>
          <w:spacing w:val="40"/>
        </w:rPr>
        <w:t xml:space="preserve"> </w:t>
      </w:r>
      <w:r>
        <w:t>самореализации, мотивация к творческому труду, работе на результат, способность</w:t>
      </w:r>
      <w:r>
        <w:rPr>
          <w:spacing w:val="40"/>
        </w:rPr>
        <w:t xml:space="preserve"> </w:t>
      </w:r>
      <w:r>
        <w:t>к различным видам практической преобразующей дея</w:t>
      </w:r>
      <w:r>
        <w:t>тельности;</w:t>
      </w:r>
    </w:p>
    <w:p w:rsidR="007A46EE" w:rsidRDefault="009E1D98">
      <w:pPr>
        <w:pStyle w:val="a3"/>
        <w:spacing w:line="360" w:lineRule="auto"/>
        <w:ind w:right="155" w:firstLine="710"/>
      </w:pPr>
      <w: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7A46EE" w:rsidRDefault="009E1D98">
      <w:pPr>
        <w:pStyle w:val="a3"/>
        <w:spacing w:line="362" w:lineRule="auto"/>
        <w:ind w:right="163" w:firstLine="710"/>
      </w:pPr>
      <w:r>
        <w:t>готовность вступать в сотрудничество с другими людьми с учётом этики о</w:t>
      </w:r>
      <w:r>
        <w:t>бщения, проявление толерантности и доброжелательности.</w:t>
      </w:r>
    </w:p>
    <w:p w:rsidR="007A46EE" w:rsidRDefault="009E1D98">
      <w:pPr>
        <w:pStyle w:val="1"/>
        <w:numPr>
          <w:ilvl w:val="2"/>
          <w:numId w:val="80"/>
        </w:numPr>
        <w:tabs>
          <w:tab w:val="left" w:pos="2111"/>
        </w:tabs>
        <w:spacing w:before="2" w:line="360" w:lineRule="auto"/>
        <w:ind w:right="145" w:firstLine="710"/>
        <w:jc w:val="both"/>
      </w:pPr>
      <w:bookmarkStart w:id="109" w:name="31.10.2._В_результате_изучения_труда_на_"/>
      <w:bookmarkEnd w:id="109"/>
      <w:r>
        <w:t>В результате изучения труда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</w:t>
      </w:r>
      <w:r>
        <w:t xml:space="preserve">лятивные универсальные учебные действия, совместная </w:t>
      </w:r>
      <w:r>
        <w:rPr>
          <w:spacing w:val="-2"/>
        </w:rPr>
        <w:t>деятельность</w:t>
      </w:r>
      <w:r>
        <w:rPr>
          <w:b w:val="0"/>
          <w:spacing w:val="-2"/>
        </w:rPr>
        <w:t>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line="362" w:lineRule="auto"/>
        <w:ind w:right="160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A46EE" w:rsidRDefault="009E1D98">
      <w:pPr>
        <w:pStyle w:val="a3"/>
        <w:spacing w:line="360" w:lineRule="auto"/>
        <w:ind w:right="135" w:firstLine="710"/>
      </w:pPr>
      <w:r>
        <w:t>ориентироваться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терминах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понятиях,</w:t>
      </w:r>
      <w:r>
        <w:rPr>
          <w:spacing w:val="40"/>
        </w:rPr>
        <w:t xml:space="preserve">  </w:t>
      </w:r>
      <w:r>
        <w:t>используемых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технологии (в</w:t>
      </w:r>
      <w:r>
        <w:rPr>
          <w:spacing w:val="40"/>
        </w:rPr>
        <w:t xml:space="preserve"> </w:t>
      </w:r>
      <w:r>
        <w:t>пределах</w:t>
      </w:r>
      <w:r>
        <w:rPr>
          <w:spacing w:val="40"/>
        </w:rPr>
        <w:t xml:space="preserve"> </w:t>
      </w:r>
      <w:r>
        <w:t>изученного),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0"/>
        </w:rPr>
        <w:t xml:space="preserve"> </w:t>
      </w:r>
      <w:r>
        <w:t>изученную</w:t>
      </w:r>
      <w:r>
        <w:rPr>
          <w:spacing w:val="40"/>
        </w:rPr>
        <w:t xml:space="preserve"> </w:t>
      </w:r>
      <w:r>
        <w:t>терминологию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своих</w:t>
      </w:r>
      <w:r>
        <w:rPr>
          <w:spacing w:val="40"/>
        </w:rPr>
        <w:t xml:space="preserve"> </w:t>
      </w:r>
      <w:r>
        <w:t>устных и письменных высказываниях;</w:t>
      </w:r>
    </w:p>
    <w:p w:rsidR="007A46EE" w:rsidRDefault="009E1D98">
      <w:pPr>
        <w:pStyle w:val="a3"/>
        <w:spacing w:line="362" w:lineRule="auto"/>
        <w:ind w:right="146" w:firstLine="710"/>
      </w:pPr>
      <w:r>
        <w:t>осуществлять</w:t>
      </w:r>
      <w:r>
        <w:rPr>
          <w:spacing w:val="80"/>
          <w:w w:val="150"/>
        </w:rPr>
        <w:t xml:space="preserve"> </w:t>
      </w:r>
      <w:r>
        <w:t>анализ</w:t>
      </w:r>
      <w:r>
        <w:rPr>
          <w:spacing w:val="80"/>
          <w:w w:val="150"/>
        </w:rPr>
        <w:t xml:space="preserve"> </w:t>
      </w:r>
      <w:r>
        <w:t>объектов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изделий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выделением</w:t>
      </w:r>
      <w:r>
        <w:rPr>
          <w:spacing w:val="80"/>
          <w:w w:val="150"/>
        </w:rPr>
        <w:t xml:space="preserve"> </w:t>
      </w:r>
      <w:r>
        <w:t>существенных</w:t>
      </w:r>
      <w:r>
        <w:rPr>
          <w:spacing w:val="80"/>
        </w:rPr>
        <w:t xml:space="preserve"> </w:t>
      </w:r>
      <w:r>
        <w:t>и несущественных признаков;</w:t>
      </w:r>
    </w:p>
    <w:p w:rsidR="007A46EE" w:rsidRDefault="009E1D98">
      <w:pPr>
        <w:pStyle w:val="a3"/>
        <w:spacing w:line="364" w:lineRule="auto"/>
        <w:ind w:left="1136" w:right="150"/>
      </w:pPr>
      <w:r>
        <w:t>сравнивать группы объектов (изделий), выделять в них общее и различия; проводить</w:t>
      </w:r>
      <w:r>
        <w:rPr>
          <w:spacing w:val="80"/>
        </w:rPr>
        <w:t xml:space="preserve">   </w:t>
      </w:r>
      <w:r>
        <w:t>обобщения</w:t>
      </w:r>
      <w:r>
        <w:rPr>
          <w:spacing w:val="80"/>
        </w:rPr>
        <w:t xml:space="preserve">   </w:t>
      </w:r>
      <w:r>
        <w:t>(технико-технологического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декоративно-</w:t>
      </w:r>
    </w:p>
    <w:p w:rsidR="007A46EE" w:rsidRDefault="009E1D98">
      <w:pPr>
        <w:pStyle w:val="a3"/>
        <w:spacing w:line="313" w:lineRule="exact"/>
      </w:pPr>
      <w:r>
        <w:rPr>
          <w:spacing w:val="-2"/>
        </w:rPr>
        <w:t>художественного</w:t>
      </w:r>
      <w:r>
        <w:rPr>
          <w:spacing w:val="4"/>
        </w:rPr>
        <w:t xml:space="preserve"> </w:t>
      </w:r>
      <w:r>
        <w:rPr>
          <w:spacing w:val="-2"/>
        </w:rPr>
        <w:t>характера) по</w:t>
      </w:r>
      <w:r>
        <w:rPr>
          <w:spacing w:val="-3"/>
        </w:rPr>
        <w:t xml:space="preserve"> </w:t>
      </w:r>
      <w:r>
        <w:rPr>
          <w:spacing w:val="-2"/>
        </w:rPr>
        <w:t>изучаемой</w:t>
      </w:r>
      <w:r>
        <w:rPr>
          <w:spacing w:val="-3"/>
        </w:rPr>
        <w:t xml:space="preserve"> </w:t>
      </w:r>
      <w:r>
        <w:rPr>
          <w:spacing w:val="-2"/>
        </w:rPr>
        <w:t>тематике;</w:t>
      </w:r>
    </w:p>
    <w:p w:rsidR="007A46EE" w:rsidRDefault="009E1D98">
      <w:pPr>
        <w:pStyle w:val="a3"/>
        <w:spacing w:before="134" w:line="362" w:lineRule="auto"/>
        <w:ind w:right="156" w:firstLine="710"/>
      </w:pPr>
      <w:r>
        <w:t>использовать схемы, модели и простейшие чертежи в собственной практической творческой деятельности;</w:t>
      </w:r>
    </w:p>
    <w:p w:rsidR="007A46EE" w:rsidRDefault="009E1D98">
      <w:pPr>
        <w:pStyle w:val="a3"/>
        <w:spacing w:line="362" w:lineRule="auto"/>
        <w:ind w:right="138" w:firstLine="710"/>
      </w:pPr>
      <w:r>
        <w:t>комбинировать и использовать освоенные технологии при изготовлении изделий в соответствии с технической, технологической или декоративно- художественной зад</w:t>
      </w:r>
      <w:r>
        <w:t>ачей;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57" w:firstLine="710"/>
      </w:pPr>
      <w: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before="1" w:line="362" w:lineRule="auto"/>
        <w:ind w:right="144" w:firstLine="710"/>
        <w:jc w:val="both"/>
        <w:rPr>
          <w:sz w:val="28"/>
        </w:rPr>
      </w:pPr>
      <w:r>
        <w:rPr>
          <w:sz w:val="28"/>
        </w:rPr>
        <w:t>У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обучающегося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будут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сформированы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умения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работать с инфо</w:t>
      </w:r>
      <w:r>
        <w:rPr>
          <w:sz w:val="28"/>
        </w:rPr>
        <w:t>рмацией как часть познавательных универсальных учебных действий:</w:t>
      </w:r>
    </w:p>
    <w:p w:rsidR="007A46EE" w:rsidRDefault="009E1D98">
      <w:pPr>
        <w:pStyle w:val="a3"/>
        <w:spacing w:line="360" w:lineRule="auto"/>
        <w:ind w:right="148" w:firstLine="710"/>
      </w:pPr>
      <w:r>
        <w:t>осуществлять</w:t>
      </w:r>
      <w:r>
        <w:rPr>
          <w:spacing w:val="80"/>
          <w:w w:val="150"/>
        </w:rPr>
        <w:t xml:space="preserve"> </w:t>
      </w:r>
      <w:r>
        <w:t>поиск</w:t>
      </w:r>
      <w:r>
        <w:rPr>
          <w:spacing w:val="80"/>
          <w:w w:val="150"/>
        </w:rPr>
        <w:t xml:space="preserve"> </w:t>
      </w:r>
      <w:r>
        <w:t>необходимой</w:t>
      </w:r>
      <w:r>
        <w:rPr>
          <w:spacing w:val="80"/>
          <w:w w:val="150"/>
        </w:rPr>
        <w:t xml:space="preserve"> </w:t>
      </w:r>
      <w:r>
        <w:t>для</w:t>
      </w:r>
      <w:r>
        <w:rPr>
          <w:spacing w:val="80"/>
          <w:w w:val="150"/>
        </w:rPr>
        <w:t xml:space="preserve"> </w:t>
      </w:r>
      <w:r>
        <w:t>выполнения</w:t>
      </w:r>
      <w:r>
        <w:rPr>
          <w:spacing w:val="80"/>
          <w:w w:val="150"/>
        </w:rPr>
        <w:t xml:space="preserve"> </w:t>
      </w:r>
      <w:r>
        <w:t>работы</w:t>
      </w:r>
      <w:r>
        <w:rPr>
          <w:spacing w:val="80"/>
          <w:w w:val="15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учебнике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других</w:t>
      </w:r>
      <w:r>
        <w:rPr>
          <w:spacing w:val="39"/>
        </w:rPr>
        <w:t xml:space="preserve">  </w:t>
      </w:r>
      <w:r>
        <w:t>доступных</w:t>
      </w:r>
      <w:r>
        <w:rPr>
          <w:spacing w:val="39"/>
        </w:rPr>
        <w:t xml:space="preserve">  </w:t>
      </w:r>
      <w:r>
        <w:t>источниках,</w:t>
      </w:r>
      <w:r>
        <w:rPr>
          <w:spacing w:val="40"/>
        </w:rPr>
        <w:t xml:space="preserve">  </w:t>
      </w:r>
      <w:r>
        <w:t>анализировать</w:t>
      </w:r>
      <w:r>
        <w:rPr>
          <w:spacing w:val="40"/>
        </w:rPr>
        <w:t xml:space="preserve">  </w:t>
      </w:r>
      <w:r>
        <w:t>её</w:t>
      </w:r>
      <w:r>
        <w:rPr>
          <w:spacing w:val="40"/>
        </w:rPr>
        <w:t xml:space="preserve">  </w:t>
      </w:r>
      <w:r>
        <w:t>и</w:t>
      </w:r>
      <w:r>
        <w:rPr>
          <w:spacing w:val="39"/>
        </w:rPr>
        <w:t xml:space="preserve">  </w:t>
      </w:r>
      <w:r>
        <w:t>отбирать в соответствии с решаемой задачей;</w:t>
      </w:r>
    </w:p>
    <w:p w:rsidR="007A46EE" w:rsidRDefault="009E1D98">
      <w:pPr>
        <w:pStyle w:val="a3"/>
        <w:spacing w:line="360" w:lineRule="auto"/>
        <w:ind w:right="148" w:firstLine="710"/>
      </w:pPr>
      <w: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7A46EE" w:rsidRDefault="009E1D98">
      <w:pPr>
        <w:pStyle w:val="a3"/>
        <w:spacing w:line="360" w:lineRule="auto"/>
        <w:ind w:right="142" w:firstLine="710"/>
      </w:pPr>
      <w:r>
        <w:t>использовать</w:t>
      </w:r>
      <w:r>
        <w:rPr>
          <w:spacing w:val="80"/>
          <w:w w:val="150"/>
        </w:rPr>
        <w:t xml:space="preserve"> </w:t>
      </w:r>
      <w:r>
        <w:t>средства</w:t>
      </w:r>
      <w:r>
        <w:rPr>
          <w:spacing w:val="80"/>
          <w:w w:val="150"/>
        </w:rPr>
        <w:t xml:space="preserve"> </w:t>
      </w:r>
      <w:r>
        <w:t>информационно-коммуникационных</w:t>
      </w:r>
      <w:r>
        <w:rPr>
          <w:spacing w:val="80"/>
          <w:w w:val="150"/>
        </w:rPr>
        <w:t xml:space="preserve"> </w:t>
      </w:r>
      <w:r>
        <w:t>техно</w:t>
      </w:r>
      <w:r>
        <w:t>логий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 </w:t>
      </w:r>
      <w:r>
        <w:t>решения</w:t>
      </w:r>
      <w:r>
        <w:rPr>
          <w:spacing w:val="80"/>
        </w:rPr>
        <w:t xml:space="preserve">  </w:t>
      </w:r>
      <w:r>
        <w:t>учебных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практических</w:t>
      </w:r>
      <w:r>
        <w:rPr>
          <w:spacing w:val="80"/>
        </w:rPr>
        <w:t xml:space="preserve">  </w:t>
      </w:r>
      <w:r>
        <w:t>задач</w:t>
      </w:r>
      <w:r>
        <w:rPr>
          <w:spacing w:val="80"/>
        </w:rPr>
        <w:t xml:space="preserve">  </w:t>
      </w:r>
      <w:r>
        <w:t>(в</w:t>
      </w:r>
      <w:r>
        <w:rPr>
          <w:spacing w:val="80"/>
        </w:rPr>
        <w:t xml:space="preserve">  </w:t>
      </w:r>
      <w:r>
        <w:t>том</w:t>
      </w:r>
      <w:r>
        <w:rPr>
          <w:spacing w:val="80"/>
        </w:rPr>
        <w:t xml:space="preserve">  </w:t>
      </w:r>
      <w:r>
        <w:t>числе</w:t>
      </w:r>
      <w:r>
        <w:rPr>
          <w:spacing w:val="80"/>
        </w:rPr>
        <w:t xml:space="preserve">  </w:t>
      </w:r>
      <w:r>
        <w:t>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7A46EE" w:rsidRDefault="009E1D98">
      <w:pPr>
        <w:pStyle w:val="a3"/>
        <w:spacing w:line="357" w:lineRule="auto"/>
        <w:ind w:right="161" w:firstLine="710"/>
      </w:pPr>
      <w:r>
        <w:t>следовать при выполнении работы инструкциям учи</w:t>
      </w:r>
      <w:r>
        <w:t>теля или представленным в других информационных источниках.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line="362" w:lineRule="auto"/>
        <w:ind w:right="158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умения общения как часть коммуникативных универсальных учебных действий:</w:t>
      </w:r>
    </w:p>
    <w:p w:rsidR="007A46EE" w:rsidRDefault="009E1D98">
      <w:pPr>
        <w:pStyle w:val="a3"/>
        <w:spacing w:line="360" w:lineRule="auto"/>
        <w:ind w:right="135" w:firstLine="710"/>
      </w:pPr>
      <w:r>
        <w:t>вступать в диалог, задавать собеседнику вопросы, использовать реплики- уточнения и дополнения, формулировать собственное мнение и идеи, аргументированно</w:t>
      </w:r>
      <w:r>
        <w:rPr>
          <w:spacing w:val="40"/>
        </w:rPr>
        <w:t xml:space="preserve">  </w:t>
      </w:r>
      <w:r>
        <w:t>их</w:t>
      </w:r>
      <w:r>
        <w:rPr>
          <w:spacing w:val="40"/>
        </w:rPr>
        <w:t xml:space="preserve">  </w:t>
      </w:r>
      <w:r>
        <w:t>излагать,</w:t>
      </w:r>
      <w:r>
        <w:rPr>
          <w:spacing w:val="40"/>
        </w:rPr>
        <w:t xml:space="preserve">  </w:t>
      </w:r>
      <w:r>
        <w:t>выслушивать</w:t>
      </w:r>
      <w:r>
        <w:rPr>
          <w:spacing w:val="40"/>
        </w:rPr>
        <w:t xml:space="preserve">  </w:t>
      </w:r>
      <w:r>
        <w:t>разные</w:t>
      </w:r>
      <w:r>
        <w:rPr>
          <w:spacing w:val="40"/>
        </w:rPr>
        <w:t xml:space="preserve">  </w:t>
      </w:r>
      <w:r>
        <w:t>мнения,</w:t>
      </w:r>
      <w:r>
        <w:rPr>
          <w:spacing w:val="40"/>
        </w:rPr>
        <w:t xml:space="preserve">  </w:t>
      </w:r>
      <w:r>
        <w:t>учитывать</w:t>
      </w:r>
      <w:r>
        <w:rPr>
          <w:spacing w:val="40"/>
        </w:rPr>
        <w:t xml:space="preserve">  </w:t>
      </w:r>
      <w:r>
        <w:t>их</w:t>
      </w:r>
      <w:r>
        <w:rPr>
          <w:spacing w:val="40"/>
        </w:rPr>
        <w:t xml:space="preserve"> </w:t>
      </w:r>
      <w:r>
        <w:t>в диалоге;</w:t>
      </w:r>
    </w:p>
    <w:p w:rsidR="007A46EE" w:rsidRDefault="009E1D98">
      <w:pPr>
        <w:pStyle w:val="a3"/>
        <w:spacing w:line="357" w:lineRule="auto"/>
        <w:ind w:right="150" w:firstLine="710"/>
      </w:pPr>
      <w:r>
        <w:t>создавать тексты-описания на осн</w:t>
      </w:r>
      <w:r>
        <w:t>ове наблюдений (рассматривания) изделий декоративно-прикладного искусства народов России;</w:t>
      </w:r>
    </w:p>
    <w:p w:rsidR="007A46EE" w:rsidRDefault="009E1D98">
      <w:pPr>
        <w:pStyle w:val="a3"/>
        <w:spacing w:line="362" w:lineRule="auto"/>
        <w:ind w:right="159" w:firstLine="710"/>
      </w:pPr>
      <w:r>
        <w:t xml:space="preserve">строить рассуждения о связях природного и предметного мира, простые суждения (небольшие тексты) об объекте, его строении, свойствах и способах </w:t>
      </w:r>
      <w:r>
        <w:rPr>
          <w:spacing w:val="-2"/>
        </w:rPr>
        <w:t>создания;</w:t>
      </w:r>
    </w:p>
    <w:p w:rsidR="007A46EE" w:rsidRDefault="009E1D98">
      <w:pPr>
        <w:pStyle w:val="a3"/>
        <w:spacing w:line="314" w:lineRule="exact"/>
        <w:ind w:left="1136"/>
      </w:pPr>
      <w:r>
        <w:rPr>
          <w:spacing w:val="-2"/>
        </w:rPr>
        <w:t>объяснять</w:t>
      </w:r>
      <w:r>
        <w:rPr>
          <w:spacing w:val="-7"/>
        </w:rPr>
        <w:t xml:space="preserve"> </w:t>
      </w:r>
      <w:r>
        <w:rPr>
          <w:spacing w:val="-2"/>
        </w:rPr>
        <w:t>пос</w:t>
      </w:r>
      <w:r>
        <w:rPr>
          <w:spacing w:val="-2"/>
        </w:rPr>
        <w:t>ледовательность</w:t>
      </w:r>
      <w:r>
        <w:rPr>
          <w:spacing w:val="-5"/>
        </w:rPr>
        <w:t xml:space="preserve"> </w:t>
      </w:r>
      <w:r>
        <w:rPr>
          <w:spacing w:val="-2"/>
        </w:rPr>
        <w:t>совершаемых</w:t>
      </w:r>
      <w:r>
        <w:rPr>
          <w:spacing w:val="-9"/>
        </w:rPr>
        <w:t xml:space="preserve"> </w:t>
      </w:r>
      <w:r>
        <w:rPr>
          <w:spacing w:val="-2"/>
        </w:rPr>
        <w:t>действий</w:t>
      </w:r>
      <w:r>
        <w:rPr>
          <w:spacing w:val="2"/>
        </w:rPr>
        <w:t xml:space="preserve"> </w:t>
      </w:r>
      <w:r>
        <w:rPr>
          <w:spacing w:val="-2"/>
        </w:rPr>
        <w:t>при</w:t>
      </w:r>
      <w:r>
        <w:t xml:space="preserve"> </w:t>
      </w:r>
      <w:r>
        <w:rPr>
          <w:spacing w:val="-2"/>
        </w:rPr>
        <w:t>создании</w:t>
      </w:r>
      <w:r>
        <w:t xml:space="preserve"> </w:t>
      </w:r>
      <w:r>
        <w:rPr>
          <w:spacing w:val="-2"/>
        </w:rPr>
        <w:t>изделия.</w:t>
      </w:r>
    </w:p>
    <w:p w:rsidR="007A46EE" w:rsidRDefault="007A46EE">
      <w:pPr>
        <w:pStyle w:val="a3"/>
        <w:spacing w:line="314" w:lineRule="exac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line="355" w:lineRule="auto"/>
        <w:ind w:right="338" w:firstLine="710"/>
        <w:rPr>
          <w:sz w:val="28"/>
        </w:rPr>
      </w:pP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40"/>
          <w:sz w:val="28"/>
        </w:rPr>
        <w:t xml:space="preserve"> </w:t>
      </w:r>
      <w:r>
        <w:rPr>
          <w:sz w:val="28"/>
        </w:rPr>
        <w:t>будут</w:t>
      </w:r>
      <w:r>
        <w:rPr>
          <w:spacing w:val="40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4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самоорганизации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 самоконтроля как часть регулятивных универсальных учебных действий:</w:t>
      </w:r>
    </w:p>
    <w:p w:rsidR="007A46EE" w:rsidRDefault="009E1D98">
      <w:pPr>
        <w:pStyle w:val="a3"/>
        <w:tabs>
          <w:tab w:val="left" w:pos="2902"/>
          <w:tab w:val="left" w:pos="5035"/>
          <w:tab w:val="left" w:pos="5870"/>
          <w:tab w:val="left" w:pos="6917"/>
          <w:tab w:val="left" w:pos="8583"/>
          <w:tab w:val="left" w:pos="9885"/>
        </w:tabs>
        <w:spacing w:before="8" w:line="357" w:lineRule="auto"/>
        <w:ind w:right="157" w:firstLine="710"/>
        <w:jc w:val="left"/>
      </w:pPr>
      <w:r>
        <w:rPr>
          <w:spacing w:val="-2"/>
        </w:rPr>
        <w:t>рационально</w:t>
      </w:r>
      <w:r>
        <w:tab/>
      </w:r>
      <w:r>
        <w:rPr>
          <w:spacing w:val="-2"/>
        </w:rPr>
        <w:t>организовывать</w:t>
      </w:r>
      <w:r>
        <w:tab/>
      </w:r>
      <w:r>
        <w:rPr>
          <w:spacing w:val="-4"/>
        </w:rPr>
        <w:t>свою</w:t>
      </w:r>
      <w:r>
        <w:tab/>
      </w:r>
      <w:r>
        <w:rPr>
          <w:spacing w:val="-2"/>
        </w:rPr>
        <w:t>работу</w:t>
      </w:r>
      <w:r>
        <w:tab/>
      </w:r>
      <w:r>
        <w:rPr>
          <w:spacing w:val="-2"/>
        </w:rPr>
        <w:t>(подготовка</w:t>
      </w:r>
      <w:r>
        <w:tab/>
      </w:r>
      <w:r>
        <w:rPr>
          <w:spacing w:val="-2"/>
        </w:rPr>
        <w:t>рабочего</w:t>
      </w:r>
      <w:r>
        <w:tab/>
      </w:r>
      <w:r>
        <w:rPr>
          <w:spacing w:val="-4"/>
        </w:rPr>
        <w:t xml:space="preserve">места, </w:t>
      </w:r>
      <w:r>
        <w:t>поддержание и наведение порядка, уборка после работы);</w:t>
      </w:r>
    </w:p>
    <w:p w:rsidR="007A46EE" w:rsidRDefault="009E1D98">
      <w:pPr>
        <w:pStyle w:val="a3"/>
        <w:spacing w:before="5"/>
        <w:ind w:left="1136"/>
        <w:jc w:val="left"/>
      </w:pPr>
      <w:r>
        <w:t>выполнять</w:t>
      </w:r>
      <w:r>
        <w:rPr>
          <w:spacing w:val="-18"/>
        </w:rPr>
        <w:t xml:space="preserve"> </w:t>
      </w:r>
      <w:r>
        <w:t>правила</w:t>
      </w:r>
      <w:r>
        <w:rPr>
          <w:spacing w:val="-17"/>
        </w:rPr>
        <w:t xml:space="preserve"> </w:t>
      </w:r>
      <w:r>
        <w:t>безопасности</w:t>
      </w:r>
      <w:r>
        <w:rPr>
          <w:spacing w:val="-16"/>
        </w:rPr>
        <w:t xml:space="preserve"> </w:t>
      </w:r>
      <w:r>
        <w:t>труда</w:t>
      </w:r>
      <w:r>
        <w:rPr>
          <w:spacing w:val="-11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выполнении</w:t>
      </w:r>
      <w:r>
        <w:rPr>
          <w:spacing w:val="-17"/>
        </w:rPr>
        <w:t xml:space="preserve"> </w:t>
      </w:r>
      <w:r>
        <w:rPr>
          <w:spacing w:val="-2"/>
        </w:rPr>
        <w:t>работы;</w:t>
      </w:r>
    </w:p>
    <w:p w:rsidR="007A46EE" w:rsidRDefault="009E1D98">
      <w:pPr>
        <w:pStyle w:val="a3"/>
        <w:spacing w:before="163"/>
        <w:ind w:left="1136"/>
      </w:pPr>
      <w:r>
        <w:t>планировать</w:t>
      </w:r>
      <w:r>
        <w:rPr>
          <w:spacing w:val="-18"/>
        </w:rPr>
        <w:t xml:space="preserve"> </w:t>
      </w:r>
      <w:r>
        <w:t>работу,</w:t>
      </w:r>
      <w:r>
        <w:rPr>
          <w:spacing w:val="-12"/>
        </w:rPr>
        <w:t xml:space="preserve"> </w:t>
      </w:r>
      <w:r>
        <w:t>соотносить</w:t>
      </w:r>
      <w:r>
        <w:rPr>
          <w:spacing w:val="-18"/>
        </w:rPr>
        <w:t xml:space="preserve"> </w:t>
      </w:r>
      <w:r>
        <w:t>свои</w:t>
      </w:r>
      <w:r>
        <w:rPr>
          <w:spacing w:val="-17"/>
        </w:rPr>
        <w:t xml:space="preserve"> </w:t>
      </w:r>
      <w:r>
        <w:t>действия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поставленной</w:t>
      </w:r>
      <w:r>
        <w:rPr>
          <w:spacing w:val="-17"/>
        </w:rPr>
        <w:t xml:space="preserve"> </w:t>
      </w:r>
      <w:r>
        <w:rPr>
          <w:spacing w:val="-2"/>
        </w:rPr>
        <w:t>целью;</w:t>
      </w:r>
    </w:p>
    <w:p w:rsidR="007A46EE" w:rsidRDefault="009E1D98">
      <w:pPr>
        <w:pStyle w:val="a3"/>
        <w:spacing w:before="158" w:line="362" w:lineRule="auto"/>
        <w:ind w:right="151" w:firstLine="710"/>
      </w:pPr>
      <w:r>
        <w:t>устанавливать причинно-следственные связи между выполняемы</w:t>
      </w:r>
      <w:r>
        <w:t>ми действиями и их результатами, прогнозировать действия для получения необходимых результатов;</w:t>
      </w:r>
    </w:p>
    <w:p w:rsidR="007A46EE" w:rsidRDefault="009E1D98">
      <w:pPr>
        <w:pStyle w:val="a3"/>
        <w:spacing w:before="1" w:line="360" w:lineRule="auto"/>
        <w:ind w:right="155" w:firstLine="710"/>
      </w:pPr>
      <w:r>
        <w:t>выполнять</w:t>
      </w:r>
      <w:r>
        <w:rPr>
          <w:spacing w:val="4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оценки,</w:t>
      </w:r>
      <w:r>
        <w:rPr>
          <w:spacing w:val="40"/>
        </w:rPr>
        <w:t xml:space="preserve"> </w:t>
      </w:r>
      <w:r>
        <w:t>вносить</w:t>
      </w:r>
      <w:r>
        <w:rPr>
          <w:spacing w:val="40"/>
        </w:rPr>
        <w:t xml:space="preserve"> </w:t>
      </w:r>
      <w:r>
        <w:t>необходимые</w:t>
      </w:r>
      <w:r>
        <w:rPr>
          <w:spacing w:val="40"/>
        </w:rPr>
        <w:t xml:space="preserve"> </w:t>
      </w:r>
      <w:r>
        <w:t>коррективы</w:t>
      </w:r>
      <w:r>
        <w:rPr>
          <w:spacing w:val="80"/>
        </w:rPr>
        <w:t xml:space="preserve"> </w:t>
      </w:r>
      <w:r>
        <w:t xml:space="preserve">в действие после его завершения на основе его оценки и учёта характера сделанных </w:t>
      </w:r>
      <w:r>
        <w:rPr>
          <w:spacing w:val="-2"/>
        </w:rPr>
        <w:t>ошибок;</w:t>
      </w:r>
    </w:p>
    <w:p w:rsidR="007A46EE" w:rsidRDefault="009E1D98">
      <w:pPr>
        <w:pStyle w:val="a3"/>
        <w:spacing w:before="1"/>
        <w:ind w:left="1136"/>
      </w:pPr>
      <w:r>
        <w:rPr>
          <w:spacing w:val="-2"/>
        </w:rPr>
        <w:t>проявлять</w:t>
      </w:r>
      <w:r>
        <w:rPr>
          <w:spacing w:val="-4"/>
        </w:rPr>
        <w:t xml:space="preserve"> </w:t>
      </w:r>
      <w:r>
        <w:rPr>
          <w:spacing w:val="-2"/>
        </w:rPr>
        <w:t>волевую</w:t>
      </w:r>
      <w:r>
        <w:rPr>
          <w:spacing w:val="-3"/>
        </w:rPr>
        <w:t xml:space="preserve"> </w:t>
      </w:r>
      <w:r>
        <w:rPr>
          <w:spacing w:val="-2"/>
        </w:rPr>
        <w:t>саморегуляцию</w:t>
      </w:r>
      <w:r>
        <w:rPr>
          <w:spacing w:val="-1"/>
        </w:rPr>
        <w:t xml:space="preserve"> </w:t>
      </w:r>
      <w:r>
        <w:rPr>
          <w:spacing w:val="-2"/>
        </w:rPr>
        <w:t>при</w:t>
      </w:r>
      <w:r>
        <w:rPr>
          <w:spacing w:val="4"/>
        </w:rPr>
        <w:t xml:space="preserve"> </w:t>
      </w:r>
      <w:r>
        <w:rPr>
          <w:spacing w:val="-2"/>
        </w:rPr>
        <w:t>выполнении</w:t>
      </w:r>
      <w:r>
        <w:rPr>
          <w:spacing w:val="-3"/>
        </w:rPr>
        <w:t xml:space="preserve"> </w:t>
      </w:r>
      <w:r>
        <w:rPr>
          <w:spacing w:val="-2"/>
        </w:rPr>
        <w:t>работы.</w:t>
      </w:r>
    </w:p>
    <w:p w:rsidR="007A46EE" w:rsidRDefault="009E1D98">
      <w:pPr>
        <w:pStyle w:val="a5"/>
        <w:numPr>
          <w:ilvl w:val="3"/>
          <w:numId w:val="80"/>
        </w:numPr>
        <w:tabs>
          <w:tab w:val="left" w:pos="2328"/>
        </w:tabs>
        <w:spacing w:before="154" w:line="357" w:lineRule="auto"/>
        <w:ind w:right="159" w:firstLine="71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умения совместной </w:t>
      </w:r>
      <w:r>
        <w:rPr>
          <w:spacing w:val="-2"/>
          <w:sz w:val="28"/>
        </w:rPr>
        <w:t>деятельности:</w:t>
      </w:r>
    </w:p>
    <w:p w:rsidR="007A46EE" w:rsidRDefault="009E1D98">
      <w:pPr>
        <w:pStyle w:val="a3"/>
        <w:spacing w:before="5" w:line="360" w:lineRule="auto"/>
        <w:ind w:right="151" w:firstLine="710"/>
      </w:pPr>
      <w: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</w:t>
      </w:r>
      <w:r>
        <w:rPr>
          <w:spacing w:val="40"/>
        </w:rPr>
        <w:t xml:space="preserve"> </w:t>
      </w:r>
      <w:r>
        <w:rPr>
          <w:spacing w:val="-2"/>
        </w:rPr>
        <w:t>сотрудничество;</w:t>
      </w:r>
    </w:p>
    <w:p w:rsidR="007A46EE" w:rsidRDefault="009E1D98">
      <w:pPr>
        <w:pStyle w:val="a3"/>
        <w:spacing w:line="362" w:lineRule="auto"/>
        <w:ind w:right="152" w:firstLine="710"/>
      </w:pPr>
      <w:r>
        <w:t>проявлять интерес к работе товарищей</w:t>
      </w:r>
      <w:r>
        <w:t>, в доброжелательной форме комментировать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оценивать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80"/>
          <w:w w:val="150"/>
        </w:rPr>
        <w:t xml:space="preserve"> </w:t>
      </w:r>
      <w:r>
        <w:t>достижения,</w:t>
      </w:r>
      <w:r>
        <w:rPr>
          <w:spacing w:val="80"/>
          <w:w w:val="150"/>
        </w:rPr>
        <w:t xml:space="preserve"> </w:t>
      </w:r>
      <w:r>
        <w:t>высказывать</w:t>
      </w:r>
      <w:r>
        <w:rPr>
          <w:spacing w:val="80"/>
          <w:w w:val="150"/>
        </w:rPr>
        <w:t xml:space="preserve"> </w:t>
      </w:r>
      <w:r>
        <w:t>свои</w:t>
      </w:r>
      <w:r>
        <w:rPr>
          <w:spacing w:val="80"/>
          <w:w w:val="150"/>
        </w:rPr>
        <w:t xml:space="preserve"> </w:t>
      </w:r>
      <w:r>
        <w:t>предложения и пожелания, оказывать при необходимости помощь;</w:t>
      </w:r>
    </w:p>
    <w:p w:rsidR="007A46EE" w:rsidRDefault="009E1D98">
      <w:pPr>
        <w:pStyle w:val="a3"/>
        <w:spacing w:line="360" w:lineRule="auto"/>
        <w:ind w:right="155" w:firstLine="710"/>
      </w:pPr>
      <w:r>
        <w:t>понимать особенности проектной деятельности, выдвигать несложные идеи решений предлагаемых проектных заданий,</w:t>
      </w:r>
      <w:r>
        <w:t xml:space="preserve">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7A46EE" w:rsidRDefault="009E1D98">
      <w:pPr>
        <w:pStyle w:val="1"/>
        <w:numPr>
          <w:ilvl w:val="2"/>
          <w:numId w:val="80"/>
        </w:numPr>
        <w:tabs>
          <w:tab w:val="left" w:pos="2111"/>
        </w:tabs>
        <w:spacing w:before="2" w:line="357" w:lineRule="auto"/>
        <w:ind w:right="167" w:firstLine="710"/>
        <w:jc w:val="both"/>
      </w:pPr>
      <w:bookmarkStart w:id="110" w:name="31.10.3._К_концу_обучения_в_1_классе_обу"/>
      <w:bookmarkEnd w:id="110"/>
      <w:r>
        <w:t>К концу обучения в 1 классе обучающийся получит следующие предметные резул</w:t>
      </w:r>
      <w:r>
        <w:t>ьтаты по отдельным темам программы по труду:</w:t>
      </w:r>
    </w:p>
    <w:p w:rsidR="007A46EE" w:rsidRDefault="009E1D98">
      <w:pPr>
        <w:pStyle w:val="a3"/>
        <w:spacing w:line="362" w:lineRule="auto"/>
        <w:ind w:right="152" w:firstLine="710"/>
      </w:pPr>
      <w: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9" w:firstLine="710"/>
      </w:pPr>
      <w:r>
        <w:t>применять правила безопасной работы ножницами, иглой и ак</w:t>
      </w:r>
      <w:r>
        <w:t>куратной</w:t>
      </w:r>
      <w:r>
        <w:rPr>
          <w:spacing w:val="40"/>
        </w:rPr>
        <w:t xml:space="preserve"> </w:t>
      </w:r>
      <w:r>
        <w:t>работы с клеем;</w:t>
      </w:r>
    </w:p>
    <w:p w:rsidR="007A46EE" w:rsidRDefault="009E1D98">
      <w:pPr>
        <w:pStyle w:val="a3"/>
        <w:spacing w:before="8" w:line="362" w:lineRule="auto"/>
        <w:ind w:right="149" w:firstLine="710"/>
      </w:pPr>
      <w: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7A46EE" w:rsidRDefault="009E1D98">
      <w:pPr>
        <w:pStyle w:val="a3"/>
        <w:spacing w:line="362" w:lineRule="auto"/>
        <w:ind w:right="159" w:firstLine="710"/>
      </w:pPr>
      <w: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7A46EE" w:rsidRDefault="009E1D98">
      <w:pPr>
        <w:pStyle w:val="a3"/>
        <w:spacing w:line="360" w:lineRule="auto"/>
        <w:ind w:right="154" w:firstLine="710"/>
      </w:pPr>
      <w:r>
        <w:t>определять наименования отдельных материалов (например, бумага, кар</w:t>
      </w:r>
      <w:r>
        <w:t>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7A46EE" w:rsidRDefault="009E1D98">
      <w:pPr>
        <w:pStyle w:val="a3"/>
        <w:spacing w:line="362" w:lineRule="auto"/>
        <w:ind w:right="148" w:firstLine="710"/>
      </w:pPr>
      <w:r>
        <w:t>ориентироваться в на</w:t>
      </w:r>
      <w:r>
        <w:t>именованиях основных технологических операций: разметка деталей, выделение деталей, сборка изделия;</w:t>
      </w:r>
    </w:p>
    <w:p w:rsidR="007A46EE" w:rsidRDefault="009E1D98">
      <w:pPr>
        <w:pStyle w:val="a3"/>
        <w:spacing w:line="362" w:lineRule="auto"/>
        <w:ind w:right="140" w:firstLine="710"/>
      </w:pPr>
      <w:r>
        <w:t>выполнять разметку деталей сгибанием, по шаблону, на глаз, от руки, выделение</w:t>
      </w:r>
      <w:r>
        <w:rPr>
          <w:spacing w:val="80"/>
        </w:rPr>
        <w:t xml:space="preserve"> </w:t>
      </w:r>
      <w:r>
        <w:t>деталей</w:t>
      </w:r>
      <w:r>
        <w:rPr>
          <w:spacing w:val="80"/>
        </w:rPr>
        <w:t xml:space="preserve"> </w:t>
      </w:r>
      <w:r>
        <w:t>способами</w:t>
      </w:r>
      <w:r>
        <w:rPr>
          <w:spacing w:val="80"/>
        </w:rPr>
        <w:t xml:space="preserve"> </w:t>
      </w:r>
      <w:r>
        <w:t>обрывания,</w:t>
      </w:r>
      <w:r>
        <w:rPr>
          <w:spacing w:val="80"/>
        </w:rPr>
        <w:t xml:space="preserve"> </w:t>
      </w:r>
      <w:r>
        <w:t>вырезания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другие,</w:t>
      </w:r>
      <w:r>
        <w:rPr>
          <w:spacing w:val="80"/>
        </w:rPr>
        <w:t xml:space="preserve"> </w:t>
      </w:r>
      <w:r>
        <w:t>сборку</w:t>
      </w:r>
      <w:r>
        <w:rPr>
          <w:spacing w:val="80"/>
        </w:rPr>
        <w:t xml:space="preserve"> </w:t>
      </w:r>
      <w:r>
        <w:t>изделий с помощью клея</w:t>
      </w:r>
      <w:r>
        <w:t>, ниток и другие;</w:t>
      </w:r>
    </w:p>
    <w:p w:rsidR="007A46EE" w:rsidRDefault="009E1D98">
      <w:pPr>
        <w:pStyle w:val="a3"/>
        <w:spacing w:line="313" w:lineRule="exact"/>
        <w:ind w:left="1136"/>
      </w:pPr>
      <w:r>
        <w:t>оформлять</w:t>
      </w:r>
      <w:r>
        <w:rPr>
          <w:spacing w:val="-18"/>
        </w:rPr>
        <w:t xml:space="preserve"> </w:t>
      </w:r>
      <w:r>
        <w:t>изделия</w:t>
      </w:r>
      <w:r>
        <w:rPr>
          <w:spacing w:val="-17"/>
        </w:rPr>
        <w:t xml:space="preserve"> </w:t>
      </w:r>
      <w:r>
        <w:t>строчкой</w:t>
      </w:r>
      <w:r>
        <w:rPr>
          <w:spacing w:val="-17"/>
        </w:rPr>
        <w:t xml:space="preserve"> </w:t>
      </w:r>
      <w:r>
        <w:t>прямого</w:t>
      </w:r>
      <w:r>
        <w:rPr>
          <w:spacing w:val="-17"/>
        </w:rPr>
        <w:t xml:space="preserve"> </w:t>
      </w:r>
      <w:r>
        <w:rPr>
          <w:spacing w:val="-2"/>
        </w:rPr>
        <w:t>стежка;</w:t>
      </w:r>
    </w:p>
    <w:p w:rsidR="007A46EE" w:rsidRDefault="009E1D98">
      <w:pPr>
        <w:pStyle w:val="a3"/>
        <w:spacing w:before="136"/>
        <w:ind w:left="1150"/>
      </w:pPr>
      <w:r>
        <w:t>понимать</w:t>
      </w:r>
      <w:r>
        <w:rPr>
          <w:spacing w:val="54"/>
          <w:w w:val="150"/>
        </w:rPr>
        <w:t xml:space="preserve">  </w:t>
      </w:r>
      <w:r>
        <w:t>смысл</w:t>
      </w:r>
      <w:r>
        <w:rPr>
          <w:spacing w:val="57"/>
          <w:w w:val="150"/>
        </w:rPr>
        <w:t xml:space="preserve">  </w:t>
      </w:r>
      <w:r>
        <w:t>понятий</w:t>
      </w:r>
      <w:r>
        <w:rPr>
          <w:spacing w:val="53"/>
          <w:w w:val="150"/>
        </w:rPr>
        <w:t xml:space="preserve">  </w:t>
      </w:r>
      <w:r>
        <w:t>«изделие»,</w:t>
      </w:r>
      <w:r>
        <w:rPr>
          <w:spacing w:val="56"/>
          <w:w w:val="150"/>
        </w:rPr>
        <w:t xml:space="preserve">  </w:t>
      </w:r>
      <w:r>
        <w:t>«деталь</w:t>
      </w:r>
      <w:r>
        <w:rPr>
          <w:spacing w:val="52"/>
          <w:w w:val="150"/>
        </w:rPr>
        <w:t xml:space="preserve">  </w:t>
      </w:r>
      <w:r>
        <w:t>изделия»,</w:t>
      </w:r>
      <w:r>
        <w:rPr>
          <w:spacing w:val="56"/>
          <w:w w:val="150"/>
        </w:rPr>
        <w:t xml:space="preserve">  </w:t>
      </w:r>
      <w:r>
        <w:rPr>
          <w:spacing w:val="-2"/>
        </w:rPr>
        <w:t>«образец»,</w:t>
      </w:r>
    </w:p>
    <w:p w:rsidR="007A46EE" w:rsidRDefault="009E1D98">
      <w:pPr>
        <w:pStyle w:val="a3"/>
        <w:tabs>
          <w:tab w:val="left" w:pos="2153"/>
          <w:tab w:val="left" w:pos="3801"/>
          <w:tab w:val="left" w:pos="5750"/>
          <w:tab w:val="left" w:pos="8247"/>
        </w:tabs>
        <w:spacing w:before="163"/>
        <w:ind w:left="458"/>
        <w:jc w:val="left"/>
      </w:pPr>
      <w:r>
        <w:rPr>
          <w:spacing w:val="-2"/>
        </w:rPr>
        <w:t>«заготовка»,</w:t>
      </w:r>
      <w:r>
        <w:tab/>
      </w:r>
      <w:r>
        <w:rPr>
          <w:spacing w:val="-2"/>
        </w:rPr>
        <w:t>«материал»,</w:t>
      </w:r>
      <w:r>
        <w:tab/>
      </w:r>
      <w:r>
        <w:rPr>
          <w:spacing w:val="-2"/>
        </w:rPr>
        <w:t>«инструмент»,</w:t>
      </w:r>
      <w:r>
        <w:tab/>
      </w:r>
      <w:r>
        <w:rPr>
          <w:spacing w:val="-2"/>
        </w:rPr>
        <w:t>«приспособление»,</w:t>
      </w:r>
      <w:r>
        <w:tab/>
      </w:r>
      <w:r>
        <w:rPr>
          <w:spacing w:val="-2"/>
        </w:rPr>
        <w:t>«конструирование»,</w:t>
      </w:r>
    </w:p>
    <w:p w:rsidR="007A46EE" w:rsidRDefault="009E1D98">
      <w:pPr>
        <w:pStyle w:val="a3"/>
        <w:spacing w:before="163"/>
        <w:jc w:val="left"/>
      </w:pPr>
      <w:r>
        <w:rPr>
          <w:spacing w:val="-2"/>
        </w:rPr>
        <w:t>«аппликация»;</w:t>
      </w:r>
    </w:p>
    <w:p w:rsidR="007A46EE" w:rsidRDefault="009E1D98">
      <w:pPr>
        <w:pStyle w:val="a3"/>
        <w:spacing w:before="163"/>
        <w:ind w:left="1136"/>
      </w:pPr>
      <w:r>
        <w:rPr>
          <w:spacing w:val="-2"/>
        </w:rPr>
        <w:t>выполнять</w:t>
      </w:r>
      <w:r>
        <w:rPr>
          <w:spacing w:val="-10"/>
        </w:rPr>
        <w:t xml:space="preserve"> </w:t>
      </w:r>
      <w:r>
        <w:rPr>
          <w:spacing w:val="-2"/>
        </w:rPr>
        <w:t>задания</w:t>
      </w:r>
      <w:r>
        <w:rPr>
          <w:spacing w:val="1"/>
        </w:rPr>
        <w:t xml:space="preserve"> </w:t>
      </w:r>
      <w:r>
        <w:rPr>
          <w:spacing w:val="-2"/>
        </w:rPr>
        <w:t>с</w:t>
      </w:r>
      <w:r>
        <w:rPr>
          <w:spacing w:val="-1"/>
        </w:rPr>
        <w:t xml:space="preserve"> </w:t>
      </w:r>
      <w:r>
        <w:rPr>
          <w:spacing w:val="-2"/>
        </w:rPr>
        <w:t>использованием</w:t>
      </w:r>
      <w:r>
        <w:t xml:space="preserve"> </w:t>
      </w:r>
      <w:r>
        <w:rPr>
          <w:spacing w:val="-2"/>
        </w:rPr>
        <w:t>готового</w:t>
      </w:r>
      <w:r>
        <w:rPr>
          <w:spacing w:val="-1"/>
        </w:rPr>
        <w:t xml:space="preserve"> </w:t>
      </w:r>
      <w:r>
        <w:rPr>
          <w:spacing w:val="-2"/>
        </w:rPr>
        <w:t>плана;</w:t>
      </w:r>
    </w:p>
    <w:p w:rsidR="007A46EE" w:rsidRDefault="009E1D98">
      <w:pPr>
        <w:pStyle w:val="a3"/>
        <w:spacing w:before="158" w:line="360" w:lineRule="auto"/>
        <w:ind w:right="157" w:firstLine="710"/>
      </w:pPr>
      <w:r>
        <w:t xml:space="preserve">обслуживать себя во время работы: соблюдать порядок на рабочем месте, ухаживать за инструментами и правильно хранить их, соблюдать правила гигиены </w:t>
      </w:r>
      <w:r>
        <w:rPr>
          <w:spacing w:val="-2"/>
        </w:rPr>
        <w:t>труда;</w:t>
      </w:r>
    </w:p>
    <w:p w:rsidR="007A46EE" w:rsidRDefault="009E1D98">
      <w:pPr>
        <w:pStyle w:val="a3"/>
        <w:spacing w:before="1" w:line="360" w:lineRule="auto"/>
        <w:ind w:right="145" w:firstLine="710"/>
      </w:pPr>
      <w:r>
        <w:t>рассматривать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анализировать</w:t>
      </w:r>
      <w:r>
        <w:rPr>
          <w:spacing w:val="80"/>
        </w:rPr>
        <w:t xml:space="preserve">  </w:t>
      </w:r>
      <w:r>
        <w:t>простые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конструкции</w:t>
      </w:r>
      <w:r>
        <w:rPr>
          <w:spacing w:val="80"/>
        </w:rPr>
        <w:t xml:space="preserve">  </w:t>
      </w:r>
      <w:r>
        <w:t>образцы (по вопросам учител</w:t>
      </w:r>
      <w:r>
        <w:t>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7A46EE" w:rsidRDefault="007A46EE">
      <w:pPr>
        <w:pStyle w:val="a3"/>
        <w:spacing w:line="360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56" w:firstLine="710"/>
      </w:pPr>
      <w: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7A46EE" w:rsidRDefault="009E1D98">
      <w:pPr>
        <w:pStyle w:val="a3"/>
        <w:spacing w:before="1" w:line="362" w:lineRule="auto"/>
        <w:ind w:right="155" w:firstLine="710"/>
      </w:pPr>
      <w:r>
        <w:t>называть ручные инструменты (ножницы, игла, линейка) и приспособления (шаблон, стека</w:t>
      </w:r>
      <w:r>
        <w:t>, булавки и другие), безопасно хранить и работать ими;</w:t>
      </w:r>
    </w:p>
    <w:p w:rsidR="007A46EE" w:rsidRDefault="009E1D98">
      <w:pPr>
        <w:pStyle w:val="a3"/>
        <w:spacing w:line="319" w:lineRule="exact"/>
        <w:ind w:left="1136"/>
      </w:pPr>
      <w:r>
        <w:t>различать</w:t>
      </w:r>
      <w:r>
        <w:rPr>
          <w:spacing w:val="-18"/>
        </w:rPr>
        <w:t xml:space="preserve"> </w:t>
      </w:r>
      <w:r>
        <w:t>материалы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инструменты</w:t>
      </w:r>
      <w:r>
        <w:rPr>
          <w:spacing w:val="-9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rPr>
          <w:spacing w:val="-2"/>
        </w:rPr>
        <w:t>назначению;</w:t>
      </w:r>
    </w:p>
    <w:p w:rsidR="007A46EE" w:rsidRDefault="009E1D98">
      <w:pPr>
        <w:pStyle w:val="a3"/>
        <w:spacing w:before="149" w:line="364" w:lineRule="auto"/>
        <w:ind w:right="156" w:firstLine="710"/>
      </w:pPr>
      <w:r>
        <w:t>называть и выполнять последовательность изготовления несложных изделий: разметка, резание, сборка, отделка;</w:t>
      </w:r>
    </w:p>
    <w:p w:rsidR="007A46EE" w:rsidRDefault="009E1D98">
      <w:pPr>
        <w:pStyle w:val="a3"/>
        <w:spacing w:line="360" w:lineRule="auto"/>
        <w:ind w:right="138" w:firstLine="710"/>
      </w:pPr>
      <w:r>
        <w:t>качественно выполнять операции и приёмы п</w:t>
      </w:r>
      <w:r>
        <w:t>о изготовлению несложных изделий:</w:t>
      </w:r>
      <w:r>
        <w:rPr>
          <w:spacing w:val="77"/>
        </w:rPr>
        <w:t xml:space="preserve"> </w:t>
      </w:r>
      <w:r>
        <w:t>экономно</w:t>
      </w:r>
      <w:r>
        <w:rPr>
          <w:spacing w:val="80"/>
        </w:rPr>
        <w:t xml:space="preserve"> </w:t>
      </w:r>
      <w:r>
        <w:t>выполнять</w:t>
      </w:r>
      <w:r>
        <w:rPr>
          <w:spacing w:val="80"/>
        </w:rPr>
        <w:t xml:space="preserve"> </w:t>
      </w:r>
      <w:r>
        <w:t>разметку</w:t>
      </w:r>
      <w:r>
        <w:rPr>
          <w:spacing w:val="80"/>
        </w:rPr>
        <w:t xml:space="preserve"> </w:t>
      </w:r>
      <w:r>
        <w:t>деталей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глаз,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руки,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</w:t>
      </w:r>
      <w:r>
        <w:rPr>
          <w:spacing w:val="-2"/>
        </w:rPr>
        <w:t xml:space="preserve"> </w:t>
      </w:r>
      <w:r>
        <w:t>прочее, собирать</w:t>
      </w:r>
      <w:r>
        <w:rPr>
          <w:spacing w:val="80"/>
          <w:w w:val="150"/>
        </w:rPr>
        <w:t xml:space="preserve"> </w:t>
      </w:r>
      <w:r>
        <w:t>изделия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по</w:t>
      </w:r>
      <w:r>
        <w:t>мощью</w:t>
      </w:r>
      <w:r>
        <w:rPr>
          <w:spacing w:val="80"/>
          <w:w w:val="150"/>
        </w:rPr>
        <w:t xml:space="preserve"> </w:t>
      </w:r>
      <w:r>
        <w:t>клея,</w:t>
      </w:r>
      <w:r>
        <w:rPr>
          <w:spacing w:val="80"/>
          <w:w w:val="150"/>
        </w:rPr>
        <w:t xml:space="preserve"> </w:t>
      </w:r>
      <w:r>
        <w:t>пластических</w:t>
      </w:r>
      <w:r>
        <w:rPr>
          <w:spacing w:val="80"/>
          <w:w w:val="150"/>
        </w:rPr>
        <w:t xml:space="preserve"> </w:t>
      </w:r>
      <w:r>
        <w:t>масс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другие,</w:t>
      </w:r>
      <w:r>
        <w:rPr>
          <w:spacing w:val="80"/>
          <w:w w:val="150"/>
        </w:rPr>
        <w:t xml:space="preserve"> </w:t>
      </w:r>
      <w:r>
        <w:t>эстетично</w:t>
      </w:r>
      <w:r>
        <w:rPr>
          <w:spacing w:val="80"/>
        </w:rPr>
        <w:t xml:space="preserve"> </w:t>
      </w:r>
      <w:r>
        <w:t xml:space="preserve">и аккуратно выполнять отделку раскрашиванием, аппликацией, строчкой прямого </w:t>
      </w:r>
      <w:r>
        <w:rPr>
          <w:spacing w:val="-2"/>
        </w:rPr>
        <w:t>стежка;</w:t>
      </w:r>
    </w:p>
    <w:p w:rsidR="007A46EE" w:rsidRDefault="009E1D98">
      <w:pPr>
        <w:pStyle w:val="a3"/>
        <w:ind w:left="1136"/>
      </w:pPr>
      <w:r>
        <w:t>использовать</w:t>
      </w:r>
      <w:r>
        <w:rPr>
          <w:spacing w:val="-1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сушки</w:t>
      </w:r>
      <w:r>
        <w:rPr>
          <w:spacing w:val="-9"/>
        </w:rPr>
        <w:t xml:space="preserve"> </w:t>
      </w:r>
      <w:r>
        <w:t>плоских</w:t>
      </w:r>
      <w:r>
        <w:rPr>
          <w:spacing w:val="-18"/>
        </w:rPr>
        <w:t xml:space="preserve"> </w:t>
      </w:r>
      <w:r>
        <w:t>изделий</w:t>
      </w:r>
      <w:r>
        <w:rPr>
          <w:spacing w:val="-10"/>
        </w:rPr>
        <w:t xml:space="preserve"> </w:t>
      </w:r>
      <w:r>
        <w:rPr>
          <w:spacing w:val="-2"/>
        </w:rPr>
        <w:t>пресс;</w:t>
      </w:r>
    </w:p>
    <w:p w:rsidR="007A46EE" w:rsidRDefault="009E1D98">
      <w:pPr>
        <w:pStyle w:val="a3"/>
        <w:spacing w:before="156" w:line="362" w:lineRule="auto"/>
        <w:ind w:right="149" w:firstLine="710"/>
      </w:pPr>
      <w:r>
        <w:t>с</w:t>
      </w:r>
      <w:r>
        <w:rPr>
          <w:spacing w:val="40"/>
        </w:rPr>
        <w:t xml:space="preserve">  </w:t>
      </w:r>
      <w:r>
        <w:t>помощью</w:t>
      </w:r>
      <w:r>
        <w:rPr>
          <w:spacing w:val="40"/>
        </w:rPr>
        <w:t xml:space="preserve">  </w:t>
      </w:r>
      <w:r>
        <w:t>учителя</w:t>
      </w:r>
      <w:r>
        <w:rPr>
          <w:spacing w:val="40"/>
        </w:rPr>
        <w:t xml:space="preserve">  </w:t>
      </w:r>
      <w:r>
        <w:t>выполнять</w:t>
      </w:r>
      <w:r>
        <w:rPr>
          <w:spacing w:val="40"/>
        </w:rPr>
        <w:t xml:space="preserve">  </w:t>
      </w:r>
      <w:r>
        <w:t>практическую</w:t>
      </w:r>
      <w:r>
        <w:rPr>
          <w:spacing w:val="40"/>
        </w:rPr>
        <w:t xml:space="preserve">  </w:t>
      </w:r>
      <w:r>
        <w:t>работу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самоконтроль с испо</w:t>
      </w:r>
      <w:r>
        <w:t>льзованием инструкционной карты, образца, шаблона;</w:t>
      </w:r>
    </w:p>
    <w:p w:rsidR="007A46EE" w:rsidRDefault="009E1D98">
      <w:pPr>
        <w:pStyle w:val="a3"/>
        <w:spacing w:line="314" w:lineRule="exact"/>
        <w:ind w:left="1136"/>
      </w:pPr>
      <w:r>
        <w:rPr>
          <w:spacing w:val="-2"/>
        </w:rPr>
        <w:t>различать</w:t>
      </w:r>
      <w:r>
        <w:rPr>
          <w:spacing w:val="-3"/>
        </w:rPr>
        <w:t xml:space="preserve"> </w:t>
      </w:r>
      <w:r>
        <w:rPr>
          <w:spacing w:val="-2"/>
        </w:rPr>
        <w:t>разборные</w:t>
      </w:r>
      <w:r>
        <w:rPr>
          <w:spacing w:val="1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неразборные</w:t>
      </w:r>
      <w:r>
        <w:rPr>
          <w:spacing w:val="1"/>
        </w:rPr>
        <w:t xml:space="preserve"> </w:t>
      </w:r>
      <w:r>
        <w:rPr>
          <w:spacing w:val="-2"/>
        </w:rPr>
        <w:t>конструкции</w:t>
      </w:r>
      <w:r>
        <w:rPr>
          <w:spacing w:val="2"/>
        </w:rPr>
        <w:t xml:space="preserve"> </w:t>
      </w:r>
      <w:r>
        <w:rPr>
          <w:spacing w:val="-2"/>
        </w:rPr>
        <w:t>несложных</w:t>
      </w:r>
      <w:r>
        <w:rPr>
          <w:spacing w:val="-12"/>
        </w:rPr>
        <w:t xml:space="preserve"> </w:t>
      </w:r>
      <w:r>
        <w:rPr>
          <w:spacing w:val="-2"/>
        </w:rPr>
        <w:t>изделий;</w:t>
      </w:r>
    </w:p>
    <w:p w:rsidR="007A46EE" w:rsidRDefault="009E1D98">
      <w:pPr>
        <w:pStyle w:val="a3"/>
        <w:spacing w:before="158" w:line="362" w:lineRule="auto"/>
        <w:ind w:right="152" w:firstLine="710"/>
      </w:pPr>
      <w:r>
        <w:t xml:space="preserve">понимать простейшие виды технической документации (рисунок, схема), конструировать и моделировать изделия из различных материалов по образцу, </w:t>
      </w:r>
      <w:r>
        <w:rPr>
          <w:spacing w:val="-2"/>
        </w:rPr>
        <w:t>рисунку;</w:t>
      </w:r>
    </w:p>
    <w:p w:rsidR="007A46EE" w:rsidRDefault="009E1D98">
      <w:pPr>
        <w:pStyle w:val="a3"/>
        <w:spacing w:line="357" w:lineRule="auto"/>
        <w:ind w:right="157" w:firstLine="710"/>
      </w:pPr>
      <w:r>
        <w:t>осуществлять элементарное сотрудничество, участвовать в коллективных работах под руководством учителя;</w:t>
      </w:r>
    </w:p>
    <w:p w:rsidR="007A46EE" w:rsidRDefault="009E1D98">
      <w:pPr>
        <w:pStyle w:val="a3"/>
        <w:ind w:left="1136"/>
      </w:pPr>
      <w:r>
        <w:t>вы</w:t>
      </w:r>
      <w:r>
        <w:t>полнять</w:t>
      </w:r>
      <w:r>
        <w:rPr>
          <w:spacing w:val="-18"/>
        </w:rPr>
        <w:t xml:space="preserve"> </w:t>
      </w:r>
      <w:r>
        <w:t>несложные</w:t>
      </w:r>
      <w:r>
        <w:rPr>
          <w:spacing w:val="-17"/>
        </w:rPr>
        <w:t xml:space="preserve"> </w:t>
      </w:r>
      <w:r>
        <w:t>коллективные</w:t>
      </w:r>
      <w:r>
        <w:rPr>
          <w:spacing w:val="-18"/>
        </w:rPr>
        <w:t xml:space="preserve"> </w:t>
      </w:r>
      <w:r>
        <w:t>работы</w:t>
      </w:r>
      <w:r>
        <w:rPr>
          <w:spacing w:val="-17"/>
        </w:rPr>
        <w:t xml:space="preserve"> </w:t>
      </w:r>
      <w:r>
        <w:t>проектного</w:t>
      </w:r>
      <w:r>
        <w:rPr>
          <w:spacing w:val="-17"/>
        </w:rPr>
        <w:t xml:space="preserve"> </w:t>
      </w:r>
      <w:r>
        <w:rPr>
          <w:spacing w:val="-2"/>
        </w:rPr>
        <w:t>характера.</w:t>
      </w:r>
    </w:p>
    <w:p w:rsidR="007A46EE" w:rsidRDefault="009E1D98">
      <w:pPr>
        <w:pStyle w:val="1"/>
        <w:numPr>
          <w:ilvl w:val="2"/>
          <w:numId w:val="80"/>
        </w:numPr>
        <w:tabs>
          <w:tab w:val="left" w:pos="2111"/>
        </w:tabs>
        <w:spacing w:before="169" w:line="357" w:lineRule="auto"/>
        <w:ind w:right="162" w:firstLine="710"/>
        <w:jc w:val="both"/>
      </w:pPr>
      <w:bookmarkStart w:id="111" w:name="31.10.4._К_концу_обучения_во_2_классе_об"/>
      <w:bookmarkEnd w:id="111"/>
      <w:r>
        <w:t>К концу обучения во 2 классе обучающийся получит следующие предметные результаты по отдельным темам программы по труду:</w:t>
      </w:r>
    </w:p>
    <w:p w:rsidR="007A46EE" w:rsidRDefault="009E1D98">
      <w:pPr>
        <w:pStyle w:val="a3"/>
        <w:spacing w:line="318" w:lineRule="exact"/>
        <w:ind w:left="1136"/>
      </w:pPr>
      <w:r>
        <w:t>понимать</w:t>
      </w:r>
      <w:r>
        <w:rPr>
          <w:spacing w:val="37"/>
        </w:rPr>
        <w:t xml:space="preserve">  </w:t>
      </w:r>
      <w:r>
        <w:t>смысл</w:t>
      </w:r>
      <w:r>
        <w:rPr>
          <w:spacing w:val="36"/>
        </w:rPr>
        <w:t xml:space="preserve">  </w:t>
      </w:r>
      <w:r>
        <w:t>понятий</w:t>
      </w:r>
      <w:r>
        <w:rPr>
          <w:spacing w:val="40"/>
        </w:rPr>
        <w:t xml:space="preserve">  </w:t>
      </w:r>
      <w:r>
        <w:t>«инструкционная»</w:t>
      </w:r>
      <w:r>
        <w:rPr>
          <w:spacing w:val="37"/>
        </w:rPr>
        <w:t xml:space="preserve">  </w:t>
      </w:r>
      <w:r>
        <w:t>(«технологическая»)</w:t>
      </w:r>
      <w:r>
        <w:rPr>
          <w:spacing w:val="38"/>
        </w:rPr>
        <w:t xml:space="preserve">  </w:t>
      </w:r>
      <w:r>
        <w:rPr>
          <w:spacing w:val="-2"/>
        </w:rPr>
        <w:t>карта,</w:t>
      </w:r>
    </w:p>
    <w:p w:rsidR="007A46EE" w:rsidRDefault="009E1D98">
      <w:pPr>
        <w:pStyle w:val="a3"/>
        <w:spacing w:before="163"/>
        <w:jc w:val="left"/>
      </w:pPr>
      <w:r>
        <w:t>«чертёж»,</w:t>
      </w:r>
      <w:r>
        <w:rPr>
          <w:spacing w:val="-13"/>
        </w:rPr>
        <w:t xml:space="preserve"> </w:t>
      </w:r>
      <w:r>
        <w:t>«эскиз»,</w:t>
      </w:r>
      <w:r>
        <w:rPr>
          <w:spacing w:val="-10"/>
        </w:rPr>
        <w:t xml:space="preserve"> </w:t>
      </w:r>
      <w:r>
        <w:t>«линии</w:t>
      </w:r>
      <w:r>
        <w:rPr>
          <w:spacing w:val="-17"/>
        </w:rPr>
        <w:t xml:space="preserve"> </w:t>
      </w:r>
      <w:r>
        <w:t>чертежа»,</w:t>
      </w:r>
      <w:r>
        <w:rPr>
          <w:spacing w:val="-17"/>
        </w:rPr>
        <w:t xml:space="preserve"> </w:t>
      </w:r>
      <w:r>
        <w:t>«развёртка»,</w:t>
      </w:r>
      <w:r>
        <w:rPr>
          <w:spacing w:val="-10"/>
        </w:rPr>
        <w:t xml:space="preserve"> </w:t>
      </w:r>
      <w:r>
        <w:t>«макет»,</w:t>
      </w:r>
      <w:r>
        <w:rPr>
          <w:spacing w:val="-13"/>
        </w:rPr>
        <w:t xml:space="preserve"> </w:t>
      </w:r>
      <w:r>
        <w:t>«модель»,</w:t>
      </w:r>
      <w:r>
        <w:rPr>
          <w:spacing w:val="-13"/>
        </w:rPr>
        <w:t xml:space="preserve"> </w:t>
      </w:r>
      <w:r>
        <w:rPr>
          <w:spacing w:val="-2"/>
        </w:rPr>
        <w:t>«технология»,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3"/>
      </w:pPr>
      <w:r>
        <w:t>«технологические</w:t>
      </w:r>
      <w:r>
        <w:rPr>
          <w:spacing w:val="80"/>
        </w:rPr>
        <w:t xml:space="preserve">   </w:t>
      </w:r>
      <w:r>
        <w:t>операции»,</w:t>
      </w:r>
      <w:r>
        <w:rPr>
          <w:spacing w:val="80"/>
        </w:rPr>
        <w:t xml:space="preserve">   </w:t>
      </w:r>
      <w:r>
        <w:t>«способы</w:t>
      </w:r>
      <w:r>
        <w:rPr>
          <w:spacing w:val="80"/>
        </w:rPr>
        <w:t xml:space="preserve">   </w:t>
      </w:r>
      <w:r>
        <w:t>обработки»</w:t>
      </w:r>
      <w:r>
        <w:rPr>
          <w:spacing w:val="80"/>
        </w:rPr>
        <w:t xml:space="preserve">   </w:t>
      </w:r>
      <w:r>
        <w:t>и</w:t>
      </w:r>
      <w:r>
        <w:rPr>
          <w:spacing w:val="80"/>
        </w:rPr>
        <w:t xml:space="preserve">   </w:t>
      </w:r>
      <w:r>
        <w:t>использовать их в практической деятельности;</w:t>
      </w:r>
    </w:p>
    <w:p w:rsidR="007A46EE" w:rsidRDefault="009E1D98">
      <w:pPr>
        <w:pStyle w:val="a3"/>
        <w:spacing w:before="8"/>
        <w:ind w:left="1136"/>
      </w:pPr>
      <w:r>
        <w:rPr>
          <w:spacing w:val="-2"/>
        </w:rPr>
        <w:t>выполнять</w:t>
      </w:r>
      <w:r>
        <w:rPr>
          <w:spacing w:val="-8"/>
        </w:rPr>
        <w:t xml:space="preserve"> </w:t>
      </w:r>
      <w:r>
        <w:rPr>
          <w:spacing w:val="-2"/>
        </w:rPr>
        <w:t>задания</w:t>
      </w:r>
      <w:r>
        <w:rPr>
          <w:spacing w:val="3"/>
        </w:rPr>
        <w:t xml:space="preserve"> </w:t>
      </w:r>
      <w:r>
        <w:rPr>
          <w:spacing w:val="-2"/>
        </w:rPr>
        <w:t>по</w:t>
      </w:r>
      <w:r>
        <w:t xml:space="preserve"> </w:t>
      </w:r>
      <w:r>
        <w:rPr>
          <w:spacing w:val="-2"/>
        </w:rPr>
        <w:t>самостоятельно</w:t>
      </w:r>
      <w:r>
        <w:rPr>
          <w:spacing w:val="2"/>
        </w:rPr>
        <w:t xml:space="preserve"> </w:t>
      </w:r>
      <w:r>
        <w:rPr>
          <w:spacing w:val="-2"/>
        </w:rPr>
        <w:t>составленному</w:t>
      </w:r>
      <w:r>
        <w:rPr>
          <w:spacing w:val="-8"/>
        </w:rPr>
        <w:t xml:space="preserve"> </w:t>
      </w:r>
      <w:r>
        <w:rPr>
          <w:spacing w:val="-2"/>
        </w:rPr>
        <w:t>плану;</w:t>
      </w:r>
    </w:p>
    <w:p w:rsidR="007A46EE" w:rsidRDefault="009E1D98">
      <w:pPr>
        <w:pStyle w:val="a3"/>
        <w:spacing w:before="162" w:line="360" w:lineRule="auto"/>
        <w:ind w:right="146" w:firstLine="710"/>
      </w:pPr>
      <w: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</w:t>
      </w:r>
      <w:r>
        <w:t>идов декоративно-прикладного искусства;</w:t>
      </w:r>
    </w:p>
    <w:p w:rsidR="007A46EE" w:rsidRDefault="009E1D98">
      <w:pPr>
        <w:pStyle w:val="a3"/>
        <w:spacing w:before="3" w:line="362" w:lineRule="auto"/>
        <w:ind w:right="154" w:firstLine="710"/>
      </w:pPr>
      <w: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7A46EE" w:rsidRDefault="009E1D98">
      <w:pPr>
        <w:pStyle w:val="a3"/>
        <w:spacing w:line="362" w:lineRule="auto"/>
        <w:ind w:right="153" w:firstLine="710"/>
      </w:pPr>
      <w:r>
        <w:t>самостоятельно подготавливать рабочее место в соответствии с видом деятельности, поддержива</w:t>
      </w:r>
      <w:r>
        <w:t>ть порядок во время работы, убирать рабочее место;</w:t>
      </w:r>
    </w:p>
    <w:p w:rsidR="007A46EE" w:rsidRDefault="009E1D98">
      <w:pPr>
        <w:pStyle w:val="a3"/>
        <w:spacing w:line="362" w:lineRule="auto"/>
        <w:ind w:right="141" w:firstLine="710"/>
      </w:pPr>
      <w:r>
        <w:t>анализировать</w:t>
      </w:r>
      <w:r>
        <w:rPr>
          <w:spacing w:val="80"/>
        </w:rPr>
        <w:t xml:space="preserve"> </w:t>
      </w:r>
      <w:r>
        <w:t>задание</w:t>
      </w:r>
      <w:r>
        <w:rPr>
          <w:spacing w:val="80"/>
        </w:rPr>
        <w:t xml:space="preserve"> </w:t>
      </w:r>
      <w:r>
        <w:t>(образец)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предложенным</w:t>
      </w:r>
      <w:r>
        <w:rPr>
          <w:spacing w:val="80"/>
        </w:rPr>
        <w:t xml:space="preserve"> </w:t>
      </w:r>
      <w:r>
        <w:t>вопросам,</w:t>
      </w:r>
      <w:r>
        <w:rPr>
          <w:spacing w:val="80"/>
        </w:rPr>
        <w:t xml:space="preserve"> </w:t>
      </w:r>
      <w:r>
        <w:t>памятке</w:t>
      </w:r>
      <w:r>
        <w:rPr>
          <w:spacing w:val="80"/>
          <w:w w:val="150"/>
        </w:rPr>
        <w:t xml:space="preserve"> </w:t>
      </w:r>
      <w:r>
        <w:t>или инструкции, самостоятельно выполнять доступные задания с использованием инструкционной (технологической) карты;</w:t>
      </w:r>
    </w:p>
    <w:p w:rsidR="007A46EE" w:rsidRDefault="009E1D98">
      <w:pPr>
        <w:pStyle w:val="a3"/>
        <w:spacing w:line="360" w:lineRule="auto"/>
        <w:ind w:right="153" w:firstLine="710"/>
      </w:pPr>
      <w: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7A46EE" w:rsidRDefault="009E1D98">
      <w:pPr>
        <w:pStyle w:val="a3"/>
        <w:spacing w:line="362" w:lineRule="auto"/>
        <w:ind w:right="157" w:firstLine="710"/>
      </w:pPr>
      <w: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7A46EE" w:rsidRDefault="009E1D98">
      <w:pPr>
        <w:pStyle w:val="a3"/>
        <w:spacing w:line="360" w:lineRule="auto"/>
        <w:ind w:right="143" w:firstLine="710"/>
      </w:pPr>
      <w:r>
        <w:t>выполнять</w:t>
      </w:r>
      <w:r>
        <w:rPr>
          <w:spacing w:val="80"/>
        </w:rPr>
        <w:t xml:space="preserve"> </w:t>
      </w:r>
      <w:r>
        <w:t>экономную</w:t>
      </w:r>
      <w:r>
        <w:rPr>
          <w:spacing w:val="80"/>
        </w:rPr>
        <w:t xml:space="preserve"> </w:t>
      </w:r>
      <w:r>
        <w:t>разметку</w:t>
      </w:r>
      <w:r>
        <w:rPr>
          <w:spacing w:val="80"/>
        </w:rPr>
        <w:t xml:space="preserve"> </w:t>
      </w:r>
      <w:r>
        <w:t>прямоугольника</w:t>
      </w:r>
      <w:r>
        <w:rPr>
          <w:spacing w:val="80"/>
          <w:w w:val="150"/>
        </w:rPr>
        <w:t xml:space="preserve"> </w:t>
      </w:r>
      <w:r>
        <w:t>(от</w:t>
      </w:r>
      <w:r>
        <w:rPr>
          <w:spacing w:val="80"/>
        </w:rPr>
        <w:t xml:space="preserve"> </w:t>
      </w:r>
      <w:r>
        <w:t>двух</w:t>
      </w:r>
      <w:r>
        <w:rPr>
          <w:spacing w:val="80"/>
        </w:rPr>
        <w:t xml:space="preserve"> </w:t>
      </w:r>
      <w:r>
        <w:t>прямых</w:t>
      </w:r>
      <w:r>
        <w:rPr>
          <w:spacing w:val="80"/>
        </w:rPr>
        <w:t xml:space="preserve"> </w:t>
      </w:r>
      <w:r>
        <w:t>углов</w:t>
      </w:r>
      <w:r>
        <w:rPr>
          <w:spacing w:val="80"/>
        </w:rPr>
        <w:t xml:space="preserve"> </w:t>
      </w:r>
      <w:r>
        <w:t>и одного прямого</w:t>
      </w:r>
      <w:r>
        <w:rPr>
          <w:spacing w:val="26"/>
        </w:rPr>
        <w:t xml:space="preserve"> </w:t>
      </w:r>
      <w:r>
        <w:t>угла) с помощью чертёжных инс</w:t>
      </w:r>
      <w:r>
        <w:t>трументов (линейки,</w:t>
      </w:r>
      <w:r>
        <w:rPr>
          <w:spacing w:val="28"/>
        </w:rPr>
        <w:t xml:space="preserve"> </w:t>
      </w:r>
      <w:r>
        <w:t>угольника)</w:t>
      </w:r>
      <w:r>
        <w:rPr>
          <w:spacing w:val="40"/>
        </w:rPr>
        <w:t xml:space="preserve"> </w:t>
      </w:r>
      <w:r>
        <w:t xml:space="preserve">с использованием простейшего чертёжа (эскиза), чертить окружность с помощью </w:t>
      </w:r>
      <w:r>
        <w:rPr>
          <w:spacing w:val="-2"/>
        </w:rPr>
        <w:t>циркуля;</w:t>
      </w:r>
    </w:p>
    <w:p w:rsidR="007A46EE" w:rsidRDefault="009E1D98">
      <w:pPr>
        <w:pStyle w:val="a3"/>
        <w:spacing w:line="321" w:lineRule="exact"/>
        <w:ind w:left="1136"/>
      </w:pPr>
      <w:r>
        <w:rPr>
          <w:spacing w:val="-2"/>
        </w:rPr>
        <w:t>выполнять</w:t>
      </w:r>
      <w:r>
        <w:rPr>
          <w:spacing w:val="-8"/>
        </w:rPr>
        <w:t xml:space="preserve"> </w:t>
      </w:r>
      <w:r>
        <w:rPr>
          <w:spacing w:val="-2"/>
        </w:rPr>
        <w:t>биговку;</w:t>
      </w:r>
    </w:p>
    <w:p w:rsidR="007A46EE" w:rsidRDefault="009E1D98">
      <w:pPr>
        <w:pStyle w:val="a3"/>
        <w:spacing w:before="134" w:line="357" w:lineRule="auto"/>
        <w:ind w:right="150" w:firstLine="710"/>
      </w:pPr>
      <w:r>
        <w:t>выполнять построение простейшего лекала (выкройки) правильной геометрической формы и разметку деталей кроя на ткани по не</w:t>
      </w:r>
      <w:r>
        <w:t>му/ней;</w:t>
      </w:r>
    </w:p>
    <w:p w:rsidR="007A46EE" w:rsidRDefault="009E1D98">
      <w:pPr>
        <w:pStyle w:val="a3"/>
        <w:spacing w:before="5"/>
        <w:ind w:left="1136"/>
      </w:pPr>
      <w:r>
        <w:t>оформлять</w:t>
      </w:r>
      <w:r>
        <w:rPr>
          <w:spacing w:val="-18"/>
        </w:rPr>
        <w:t xml:space="preserve"> </w:t>
      </w:r>
      <w:r>
        <w:t>изделия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соединять</w:t>
      </w:r>
      <w:r>
        <w:rPr>
          <w:spacing w:val="-18"/>
        </w:rPr>
        <w:t xml:space="preserve"> </w:t>
      </w:r>
      <w:r>
        <w:t>детали</w:t>
      </w:r>
      <w:r>
        <w:rPr>
          <w:spacing w:val="-15"/>
        </w:rPr>
        <w:t xml:space="preserve"> </w:t>
      </w:r>
      <w:r>
        <w:t>освоенными</w:t>
      </w:r>
      <w:r>
        <w:rPr>
          <w:spacing w:val="-15"/>
        </w:rPr>
        <w:t xml:space="preserve"> </w:t>
      </w:r>
      <w:r>
        <w:t>ручными</w:t>
      </w:r>
      <w:r>
        <w:rPr>
          <w:spacing w:val="-16"/>
        </w:rPr>
        <w:t xml:space="preserve"> </w:t>
      </w:r>
      <w:r>
        <w:rPr>
          <w:spacing w:val="-2"/>
        </w:rPr>
        <w:t>строчками;</w:t>
      </w:r>
    </w:p>
    <w:p w:rsidR="007A46EE" w:rsidRDefault="009E1D98">
      <w:pPr>
        <w:pStyle w:val="a3"/>
        <w:spacing w:before="159" w:line="362" w:lineRule="auto"/>
        <w:ind w:right="159" w:firstLine="710"/>
      </w:pPr>
      <w: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7A46EE" w:rsidRDefault="009E1D98">
      <w:pPr>
        <w:pStyle w:val="a3"/>
        <w:spacing w:line="319" w:lineRule="exact"/>
        <w:ind w:left="1136"/>
      </w:pPr>
      <w:r>
        <w:t>отличать</w:t>
      </w:r>
      <w:r>
        <w:rPr>
          <w:spacing w:val="-18"/>
        </w:rPr>
        <w:t xml:space="preserve"> </w:t>
      </w:r>
      <w:r>
        <w:t>макет</w:t>
      </w:r>
      <w:r>
        <w:rPr>
          <w:spacing w:val="-13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модели,</w:t>
      </w:r>
      <w:r>
        <w:rPr>
          <w:spacing w:val="-8"/>
        </w:rPr>
        <w:t xml:space="preserve"> </w:t>
      </w:r>
      <w:r>
        <w:t>строить</w:t>
      </w:r>
      <w:r>
        <w:rPr>
          <w:spacing w:val="-17"/>
        </w:rPr>
        <w:t xml:space="preserve"> </w:t>
      </w:r>
      <w:r>
        <w:t>трёхмерный</w:t>
      </w:r>
      <w:r>
        <w:rPr>
          <w:spacing w:val="-10"/>
        </w:rPr>
        <w:t xml:space="preserve"> </w:t>
      </w:r>
      <w:r>
        <w:t>макет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готово</w:t>
      </w:r>
      <w:r>
        <w:t>й</w:t>
      </w:r>
      <w:r>
        <w:rPr>
          <w:spacing w:val="-12"/>
        </w:rPr>
        <w:t xml:space="preserve"> </w:t>
      </w:r>
      <w:r>
        <w:rPr>
          <w:spacing w:val="-2"/>
        </w:rPr>
        <w:t>развёртки;</w:t>
      </w:r>
    </w:p>
    <w:p w:rsidR="007A46EE" w:rsidRDefault="007A46EE">
      <w:pPr>
        <w:pStyle w:val="a3"/>
        <w:spacing w:line="319" w:lineRule="exac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5" w:firstLine="710"/>
      </w:pPr>
      <w:r>
        <w:t>определять</w:t>
      </w:r>
      <w:r>
        <w:rPr>
          <w:spacing w:val="77"/>
        </w:rPr>
        <w:t xml:space="preserve">  </w:t>
      </w:r>
      <w:r>
        <w:t>неподвижный</w:t>
      </w:r>
      <w:r>
        <w:rPr>
          <w:spacing w:val="78"/>
        </w:rPr>
        <w:t xml:space="preserve">  </w:t>
      </w:r>
      <w:r>
        <w:t>и</w:t>
      </w:r>
      <w:r>
        <w:rPr>
          <w:spacing w:val="76"/>
        </w:rPr>
        <w:t xml:space="preserve">  </w:t>
      </w:r>
      <w:r>
        <w:t>подвижный</w:t>
      </w:r>
      <w:r>
        <w:rPr>
          <w:spacing w:val="77"/>
        </w:rPr>
        <w:t xml:space="preserve">  </w:t>
      </w:r>
      <w:r>
        <w:t>способ</w:t>
      </w:r>
      <w:r>
        <w:rPr>
          <w:spacing w:val="77"/>
        </w:rPr>
        <w:t xml:space="preserve">  </w:t>
      </w:r>
      <w:r>
        <w:t>соединения</w:t>
      </w:r>
      <w:r>
        <w:rPr>
          <w:spacing w:val="77"/>
        </w:rPr>
        <w:t xml:space="preserve">  </w:t>
      </w:r>
      <w:r>
        <w:t>деталей и выполнять подвижное и неподвижное соединения известными способами;</w:t>
      </w:r>
    </w:p>
    <w:p w:rsidR="007A46EE" w:rsidRDefault="009E1D98">
      <w:pPr>
        <w:pStyle w:val="a3"/>
        <w:spacing w:before="8" w:line="357" w:lineRule="auto"/>
        <w:ind w:right="149" w:firstLine="710"/>
      </w:pPr>
      <w:r>
        <w:t>конструировать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моделировать</w:t>
      </w:r>
      <w:r>
        <w:rPr>
          <w:spacing w:val="80"/>
        </w:rPr>
        <w:t xml:space="preserve">  </w:t>
      </w:r>
      <w:r>
        <w:t>изделия</w:t>
      </w:r>
      <w:r>
        <w:rPr>
          <w:spacing w:val="80"/>
        </w:rPr>
        <w:t xml:space="preserve">  </w:t>
      </w:r>
      <w:r>
        <w:t>из</w:t>
      </w:r>
      <w:r>
        <w:rPr>
          <w:spacing w:val="80"/>
        </w:rPr>
        <w:t xml:space="preserve">  </w:t>
      </w:r>
      <w:r>
        <w:t>различных</w:t>
      </w:r>
      <w:r>
        <w:rPr>
          <w:spacing w:val="80"/>
        </w:rPr>
        <w:t xml:space="preserve">  </w:t>
      </w:r>
      <w:r>
        <w:t>материалов по модели, простейшему чертежу или эскизу;</w:t>
      </w:r>
    </w:p>
    <w:p w:rsidR="007A46EE" w:rsidRDefault="009E1D98">
      <w:pPr>
        <w:pStyle w:val="a3"/>
        <w:spacing w:before="5"/>
        <w:ind w:left="1136"/>
      </w:pPr>
      <w:r>
        <w:rPr>
          <w:spacing w:val="-2"/>
        </w:rPr>
        <w:t>решать</w:t>
      </w:r>
      <w:r>
        <w:rPr>
          <w:spacing w:val="-8"/>
        </w:rPr>
        <w:t xml:space="preserve"> </w:t>
      </w:r>
      <w:r>
        <w:rPr>
          <w:spacing w:val="-2"/>
        </w:rPr>
        <w:t>несложные</w:t>
      </w:r>
      <w:r>
        <w:rPr>
          <w:spacing w:val="-4"/>
        </w:rPr>
        <w:t xml:space="preserve"> </w:t>
      </w:r>
      <w:r>
        <w:rPr>
          <w:spacing w:val="-2"/>
        </w:rPr>
        <w:t>конструкторско-технологические</w:t>
      </w:r>
      <w:r>
        <w:rPr>
          <w:spacing w:val="5"/>
        </w:rPr>
        <w:t xml:space="preserve"> </w:t>
      </w:r>
      <w:r>
        <w:rPr>
          <w:spacing w:val="-2"/>
        </w:rPr>
        <w:t>задачи;</w:t>
      </w:r>
    </w:p>
    <w:p w:rsidR="007A46EE" w:rsidRDefault="009E1D98">
      <w:pPr>
        <w:pStyle w:val="a3"/>
        <w:spacing w:before="158" w:line="362" w:lineRule="auto"/>
        <w:ind w:right="151" w:firstLine="710"/>
      </w:pPr>
      <w:r>
        <w:t>применять освоенные знания и практические умения (технологические, графические,</w:t>
      </w:r>
      <w:r>
        <w:rPr>
          <w:spacing w:val="72"/>
          <w:w w:val="150"/>
        </w:rPr>
        <w:t xml:space="preserve">   </w:t>
      </w:r>
      <w:r>
        <w:t>конструкторские)</w:t>
      </w:r>
      <w:r>
        <w:rPr>
          <w:spacing w:val="70"/>
          <w:w w:val="150"/>
        </w:rPr>
        <w:t xml:space="preserve">   </w:t>
      </w:r>
      <w:r>
        <w:t>в</w:t>
      </w:r>
      <w:r>
        <w:rPr>
          <w:spacing w:val="70"/>
          <w:w w:val="150"/>
        </w:rPr>
        <w:t xml:space="preserve">   </w:t>
      </w:r>
      <w:r>
        <w:t>самостоятельной</w:t>
      </w:r>
      <w:r>
        <w:rPr>
          <w:spacing w:val="71"/>
          <w:w w:val="150"/>
        </w:rPr>
        <w:t xml:space="preserve">   </w:t>
      </w:r>
      <w:r>
        <w:t>интеллектуальной и прак</w:t>
      </w:r>
      <w:r>
        <w:t>тической деятельности;</w:t>
      </w:r>
    </w:p>
    <w:p w:rsidR="007A46EE" w:rsidRDefault="009E1D98">
      <w:pPr>
        <w:pStyle w:val="a3"/>
        <w:spacing w:line="318" w:lineRule="exact"/>
        <w:ind w:left="1136"/>
      </w:pPr>
      <w:r>
        <w:t>выполнять</w:t>
      </w:r>
      <w:r>
        <w:rPr>
          <w:spacing w:val="-18"/>
        </w:rPr>
        <w:t xml:space="preserve"> </w:t>
      </w:r>
      <w:r>
        <w:t>работу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малых</w:t>
      </w:r>
      <w:r>
        <w:rPr>
          <w:spacing w:val="-17"/>
        </w:rPr>
        <w:t xml:space="preserve"> </w:t>
      </w:r>
      <w:r>
        <w:t>группах,</w:t>
      </w:r>
      <w:r>
        <w:rPr>
          <w:spacing w:val="-8"/>
        </w:rPr>
        <w:t xml:space="preserve"> </w:t>
      </w:r>
      <w:r>
        <w:t>осуществлять</w:t>
      </w:r>
      <w:r>
        <w:rPr>
          <w:spacing w:val="-15"/>
        </w:rPr>
        <w:t xml:space="preserve"> </w:t>
      </w:r>
      <w:r>
        <w:rPr>
          <w:spacing w:val="-2"/>
        </w:rPr>
        <w:t>сотрудничество;</w:t>
      </w:r>
    </w:p>
    <w:p w:rsidR="007A46EE" w:rsidRDefault="009E1D98">
      <w:pPr>
        <w:pStyle w:val="a3"/>
        <w:spacing w:before="159" w:line="360" w:lineRule="auto"/>
        <w:ind w:right="141" w:firstLine="710"/>
      </w:pPr>
      <w:r>
        <w:t>понимать</w:t>
      </w:r>
      <w:r>
        <w:rPr>
          <w:spacing w:val="80"/>
        </w:rPr>
        <w:t xml:space="preserve">   </w:t>
      </w:r>
      <w:r>
        <w:t>особенности</w:t>
      </w:r>
      <w:r>
        <w:rPr>
          <w:spacing w:val="80"/>
        </w:rPr>
        <w:t xml:space="preserve">   </w:t>
      </w:r>
      <w:r>
        <w:t>проектной</w:t>
      </w:r>
      <w:r>
        <w:rPr>
          <w:spacing w:val="80"/>
        </w:rPr>
        <w:t xml:space="preserve">   </w:t>
      </w:r>
      <w:r>
        <w:t>деятельности,</w:t>
      </w:r>
      <w:r>
        <w:rPr>
          <w:spacing w:val="80"/>
        </w:rPr>
        <w:t xml:space="preserve">   </w:t>
      </w:r>
      <w:r>
        <w:t>осуществлять</w:t>
      </w:r>
      <w:r>
        <w:rPr>
          <w:spacing w:val="40"/>
        </w:rPr>
        <w:t xml:space="preserve"> </w:t>
      </w:r>
      <w:r>
        <w:t>под руководством учителя элементарную проектную деятельность в малых</w:t>
      </w:r>
      <w:r>
        <w:rPr>
          <w:spacing w:val="-3"/>
        </w:rPr>
        <w:t xml:space="preserve"> </w:t>
      </w:r>
      <w:r>
        <w:t>группах: разрабатывать замысел, искать пути его реализации, воплощать его в продукте, демонстрировать готовый продукт;</w:t>
      </w:r>
    </w:p>
    <w:p w:rsidR="007A46EE" w:rsidRDefault="009E1D98">
      <w:pPr>
        <w:pStyle w:val="a3"/>
        <w:spacing w:before="7"/>
        <w:ind w:left="1136"/>
      </w:pPr>
      <w:r>
        <w:t>называть</w:t>
      </w:r>
      <w:r>
        <w:rPr>
          <w:spacing w:val="-18"/>
        </w:rPr>
        <w:t xml:space="preserve"> </w:t>
      </w:r>
      <w:r>
        <w:t>профессии</w:t>
      </w:r>
      <w:r>
        <w:rPr>
          <w:spacing w:val="-17"/>
        </w:rPr>
        <w:t xml:space="preserve"> </w:t>
      </w:r>
      <w:r>
        <w:t>людей,</w:t>
      </w:r>
      <w:r>
        <w:rPr>
          <w:spacing w:val="-12"/>
        </w:rPr>
        <w:t xml:space="preserve"> </w:t>
      </w:r>
      <w:r>
        <w:t>работающих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сфере</w:t>
      </w:r>
      <w:r>
        <w:rPr>
          <w:spacing w:val="-10"/>
        </w:rPr>
        <w:t xml:space="preserve"> </w:t>
      </w:r>
      <w:r>
        <w:rPr>
          <w:spacing w:val="-2"/>
        </w:rPr>
        <w:t>обслуживания.</w:t>
      </w:r>
    </w:p>
    <w:p w:rsidR="007A46EE" w:rsidRDefault="009E1D98">
      <w:pPr>
        <w:pStyle w:val="1"/>
        <w:numPr>
          <w:ilvl w:val="2"/>
          <w:numId w:val="80"/>
        </w:numPr>
        <w:tabs>
          <w:tab w:val="left" w:pos="2111"/>
        </w:tabs>
        <w:spacing w:before="168" w:line="362" w:lineRule="auto"/>
        <w:ind w:right="167" w:firstLine="710"/>
        <w:jc w:val="both"/>
      </w:pPr>
      <w:bookmarkStart w:id="112" w:name="31.10.5._К_концу_обучения_в_3_классе_обу"/>
      <w:bookmarkEnd w:id="112"/>
      <w:r>
        <w:t>К концу обучения в 3 классе обучающийся получит следующие предметные результаты по отдельным темам программы по труду:</w:t>
      </w:r>
    </w:p>
    <w:p w:rsidR="007A46EE" w:rsidRDefault="009E1D98">
      <w:pPr>
        <w:pStyle w:val="a3"/>
        <w:spacing w:line="305" w:lineRule="exact"/>
        <w:ind w:left="1136"/>
      </w:pPr>
      <w:r>
        <w:t>понимать</w:t>
      </w:r>
      <w:r>
        <w:rPr>
          <w:spacing w:val="14"/>
        </w:rPr>
        <w:t xml:space="preserve"> </w:t>
      </w:r>
      <w:r>
        <w:t>смысл</w:t>
      </w:r>
      <w:r>
        <w:rPr>
          <w:spacing w:val="19"/>
        </w:rPr>
        <w:t xml:space="preserve"> </w:t>
      </w:r>
      <w:r>
        <w:t>понятий</w:t>
      </w:r>
      <w:r>
        <w:rPr>
          <w:spacing w:val="24"/>
        </w:rPr>
        <w:t xml:space="preserve"> </w:t>
      </w:r>
      <w:r>
        <w:t>«чертёж</w:t>
      </w:r>
      <w:r>
        <w:rPr>
          <w:spacing w:val="19"/>
        </w:rPr>
        <w:t xml:space="preserve"> </w:t>
      </w:r>
      <w:r>
        <w:t>развёртки»,</w:t>
      </w:r>
      <w:r>
        <w:rPr>
          <w:spacing w:val="27"/>
        </w:rPr>
        <w:t xml:space="preserve"> </w:t>
      </w:r>
      <w:r>
        <w:t>«канцелярский</w:t>
      </w:r>
      <w:r>
        <w:rPr>
          <w:spacing w:val="20"/>
        </w:rPr>
        <w:t xml:space="preserve"> </w:t>
      </w:r>
      <w:r>
        <w:t>нож»,</w:t>
      </w:r>
      <w:r>
        <w:rPr>
          <w:spacing w:val="26"/>
        </w:rPr>
        <w:t xml:space="preserve"> </w:t>
      </w:r>
      <w:r>
        <w:rPr>
          <w:spacing w:val="-2"/>
        </w:rPr>
        <w:t>«шило»,</w:t>
      </w:r>
    </w:p>
    <w:p w:rsidR="007A46EE" w:rsidRDefault="009E1D98">
      <w:pPr>
        <w:pStyle w:val="a3"/>
        <w:spacing w:before="158"/>
      </w:pPr>
      <w:r>
        <w:rPr>
          <w:spacing w:val="-2"/>
        </w:rPr>
        <w:t>«искусственный</w:t>
      </w:r>
      <w:r>
        <w:rPr>
          <w:spacing w:val="-9"/>
        </w:rPr>
        <w:t xml:space="preserve"> </w:t>
      </w:r>
      <w:r>
        <w:rPr>
          <w:spacing w:val="-2"/>
        </w:rPr>
        <w:t>материал»;</w:t>
      </w:r>
    </w:p>
    <w:p w:rsidR="007A46EE" w:rsidRDefault="009E1D98">
      <w:pPr>
        <w:pStyle w:val="a3"/>
        <w:spacing w:before="163" w:line="362" w:lineRule="auto"/>
        <w:ind w:right="133" w:firstLine="710"/>
      </w:pPr>
      <w:r>
        <w:t>выделять и называть характерные особенно</w:t>
      </w:r>
      <w:r>
        <w:t xml:space="preserve">сти изученных видов декоративно- прикладного искусства, профессии мастеров прикладного искусства (в рамках </w:t>
      </w:r>
      <w:r>
        <w:rPr>
          <w:spacing w:val="-2"/>
        </w:rPr>
        <w:t>изученного);</w:t>
      </w:r>
    </w:p>
    <w:p w:rsidR="007A46EE" w:rsidRDefault="009E1D98">
      <w:pPr>
        <w:pStyle w:val="a3"/>
        <w:spacing w:line="357" w:lineRule="auto"/>
        <w:ind w:right="150" w:firstLine="710"/>
      </w:pPr>
      <w: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7A46EE" w:rsidRDefault="009E1D98">
      <w:pPr>
        <w:pStyle w:val="a3"/>
        <w:spacing w:line="357" w:lineRule="auto"/>
        <w:ind w:right="155" w:firstLine="710"/>
      </w:pPr>
      <w:r>
        <w:t>называть и описыва</w:t>
      </w:r>
      <w:r>
        <w:t>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7A46EE" w:rsidRDefault="009E1D98">
      <w:pPr>
        <w:pStyle w:val="a3"/>
        <w:spacing w:before="2" w:line="362" w:lineRule="auto"/>
        <w:ind w:right="149" w:firstLine="710"/>
      </w:pPr>
      <w: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7A46EE" w:rsidRDefault="009E1D98">
      <w:pPr>
        <w:pStyle w:val="a3"/>
        <w:spacing w:line="362" w:lineRule="auto"/>
        <w:ind w:left="1136" w:right="2134"/>
        <w:jc w:val="left"/>
      </w:pPr>
      <w:r>
        <w:t>узнавать</w:t>
      </w:r>
      <w:r>
        <w:rPr>
          <w:spacing w:val="-1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называть</w:t>
      </w:r>
      <w:r>
        <w:rPr>
          <w:spacing w:val="-17"/>
        </w:rPr>
        <w:t xml:space="preserve"> </w:t>
      </w:r>
      <w:r>
        <w:t>линии</w:t>
      </w:r>
      <w:r>
        <w:rPr>
          <w:spacing w:val="-13"/>
        </w:rPr>
        <w:t xml:space="preserve"> </w:t>
      </w:r>
      <w:r>
        <w:t>чертежа</w:t>
      </w:r>
      <w:r>
        <w:rPr>
          <w:spacing w:val="-11"/>
        </w:rPr>
        <w:t xml:space="preserve"> </w:t>
      </w:r>
      <w:r>
        <w:t>(осевая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центровая); безопасно пользоваться канцелярским ножом, шилом; выполнять рицовку;</w:t>
      </w:r>
    </w:p>
    <w:p w:rsidR="007A46EE" w:rsidRDefault="007A46EE">
      <w:pPr>
        <w:pStyle w:val="a3"/>
        <w:spacing w:line="362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65" w:firstLine="710"/>
      </w:pPr>
      <w:r>
        <w:t xml:space="preserve">выполнять соединение деталей и отделку изделия освоенными ручными </w:t>
      </w:r>
      <w:r>
        <w:rPr>
          <w:spacing w:val="-2"/>
        </w:rPr>
        <w:t>строчками;</w:t>
      </w:r>
    </w:p>
    <w:p w:rsidR="007A46EE" w:rsidRDefault="009E1D98">
      <w:pPr>
        <w:pStyle w:val="a3"/>
        <w:spacing w:before="8" w:line="360" w:lineRule="auto"/>
        <w:ind w:right="141" w:firstLine="710"/>
      </w:pPr>
      <w:r>
        <w:t>решать</w:t>
      </w:r>
      <w:r>
        <w:rPr>
          <w:spacing w:val="80"/>
        </w:rPr>
        <w:t xml:space="preserve">   </w:t>
      </w:r>
      <w:r>
        <w:t>простейшие</w:t>
      </w:r>
      <w:r>
        <w:rPr>
          <w:spacing w:val="80"/>
        </w:rPr>
        <w:t xml:space="preserve">   </w:t>
      </w:r>
      <w:r>
        <w:t>задачи</w:t>
      </w:r>
      <w:r>
        <w:rPr>
          <w:spacing w:val="80"/>
        </w:rPr>
        <w:t xml:space="preserve">   </w:t>
      </w:r>
      <w:r>
        <w:t>технико-технологического</w:t>
      </w:r>
      <w:r>
        <w:rPr>
          <w:spacing w:val="80"/>
        </w:rPr>
        <w:t xml:space="preserve">   </w:t>
      </w:r>
      <w:r>
        <w:t>характера по изменению вида и способа соединения деталей: на достраивание, придание</w:t>
      </w:r>
      <w:r>
        <w:rPr>
          <w:spacing w:val="40"/>
        </w:rPr>
        <w:t xml:space="preserve"> </w:t>
      </w:r>
      <w:r>
        <w:t>новых свойств конструкции в соответствии с новыми (дополненными) требованиями, использовать комбинированные техники при</w:t>
      </w:r>
      <w:r>
        <w:rPr>
          <w:spacing w:val="40"/>
        </w:rPr>
        <w:t xml:space="preserve"> </w:t>
      </w:r>
      <w:r>
        <w:t>изготовлении изделий</w:t>
      </w:r>
      <w:r>
        <w:rPr>
          <w:spacing w:val="80"/>
        </w:rPr>
        <w:t xml:space="preserve"> </w:t>
      </w:r>
      <w:r>
        <w:t>в со</w:t>
      </w:r>
      <w:r>
        <w:t>ответствии с технической или декоративно-художественной задачей;</w:t>
      </w:r>
    </w:p>
    <w:p w:rsidR="007A46EE" w:rsidRDefault="009E1D98">
      <w:pPr>
        <w:pStyle w:val="a3"/>
        <w:spacing w:before="4" w:line="360" w:lineRule="auto"/>
        <w:ind w:right="157" w:firstLine="710"/>
      </w:pPr>
      <w: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</w:t>
      </w:r>
      <w:r>
        <w:t>нструкторских задач;</w:t>
      </w:r>
    </w:p>
    <w:p w:rsidR="007A46EE" w:rsidRDefault="009E1D98">
      <w:pPr>
        <w:pStyle w:val="a3"/>
        <w:spacing w:line="318" w:lineRule="exact"/>
        <w:ind w:left="1136"/>
      </w:pPr>
      <w:r>
        <w:t>конструировать</w:t>
      </w:r>
      <w:r>
        <w:rPr>
          <w:spacing w:val="69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моделировать</w:t>
      </w:r>
      <w:r>
        <w:rPr>
          <w:spacing w:val="70"/>
        </w:rPr>
        <w:t xml:space="preserve"> </w:t>
      </w:r>
      <w:r>
        <w:t>изделия</w:t>
      </w:r>
      <w:r>
        <w:rPr>
          <w:spacing w:val="74"/>
        </w:rPr>
        <w:t xml:space="preserve"> </w:t>
      </w:r>
      <w:r>
        <w:t>из</w:t>
      </w:r>
      <w:r>
        <w:rPr>
          <w:spacing w:val="72"/>
        </w:rPr>
        <w:t xml:space="preserve"> </w:t>
      </w:r>
      <w:r>
        <w:t>разных</w:t>
      </w:r>
      <w:r>
        <w:rPr>
          <w:spacing w:val="66"/>
        </w:rPr>
        <w:t xml:space="preserve"> </w:t>
      </w:r>
      <w:r>
        <w:t>материалов</w:t>
      </w:r>
      <w:r>
        <w:rPr>
          <w:spacing w:val="71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rPr>
          <w:spacing w:val="-2"/>
        </w:rPr>
        <w:t>наборов</w:t>
      </w:r>
    </w:p>
    <w:p w:rsidR="007A46EE" w:rsidRDefault="009E1D98">
      <w:pPr>
        <w:pStyle w:val="a3"/>
        <w:spacing w:before="163" w:line="362" w:lineRule="auto"/>
        <w:ind w:right="143"/>
      </w:pPr>
      <w:r>
        <w:t>«Конструктор» по заданным техническим, технологическим и декоративно- художественным условиям;</w:t>
      </w:r>
    </w:p>
    <w:p w:rsidR="007A46EE" w:rsidRDefault="009E1D98">
      <w:pPr>
        <w:pStyle w:val="a3"/>
        <w:spacing w:before="3"/>
        <w:ind w:left="1136"/>
      </w:pPr>
      <w:r>
        <w:t>изменять</w:t>
      </w:r>
      <w:r>
        <w:rPr>
          <w:spacing w:val="-18"/>
        </w:rPr>
        <w:t xml:space="preserve"> </w:t>
      </w:r>
      <w:r>
        <w:t>конструкцию</w:t>
      </w:r>
      <w:r>
        <w:rPr>
          <w:spacing w:val="-17"/>
        </w:rPr>
        <w:t xml:space="preserve"> </w:t>
      </w:r>
      <w:r>
        <w:t>изделия</w:t>
      </w:r>
      <w:r>
        <w:rPr>
          <w:spacing w:val="-11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заданным</w:t>
      </w:r>
      <w:r>
        <w:rPr>
          <w:spacing w:val="-10"/>
        </w:rPr>
        <w:t xml:space="preserve"> </w:t>
      </w:r>
      <w:r>
        <w:rPr>
          <w:spacing w:val="-2"/>
        </w:rPr>
        <w:t>условиям;</w:t>
      </w:r>
    </w:p>
    <w:p w:rsidR="007A46EE" w:rsidRDefault="009E1D98">
      <w:pPr>
        <w:pStyle w:val="a3"/>
        <w:spacing w:before="153" w:line="362" w:lineRule="auto"/>
        <w:ind w:right="511" w:firstLine="710"/>
        <w:jc w:val="left"/>
      </w:pPr>
      <w:r>
        <w:t>выбирать</w:t>
      </w:r>
      <w:r>
        <w:rPr>
          <w:spacing w:val="40"/>
        </w:rPr>
        <w:t xml:space="preserve"> </w:t>
      </w:r>
      <w:r>
        <w:t>способ</w:t>
      </w:r>
      <w:r>
        <w:rPr>
          <w:spacing w:val="40"/>
        </w:rPr>
        <w:t xml:space="preserve"> </w:t>
      </w:r>
      <w:r>
        <w:t>соединения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соединительный</w:t>
      </w:r>
      <w:r>
        <w:rPr>
          <w:spacing w:val="40"/>
        </w:rPr>
        <w:t xml:space="preserve"> </w:t>
      </w:r>
      <w:r>
        <w:t>материал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зависимости</w:t>
      </w:r>
      <w:r>
        <w:rPr>
          <w:spacing w:val="40"/>
        </w:rPr>
        <w:t xml:space="preserve"> </w:t>
      </w:r>
      <w:r>
        <w:t>от требований конструкции;</w:t>
      </w:r>
    </w:p>
    <w:p w:rsidR="007A46EE" w:rsidRDefault="009E1D98">
      <w:pPr>
        <w:pStyle w:val="a3"/>
        <w:spacing w:line="362" w:lineRule="auto"/>
        <w:ind w:firstLine="710"/>
        <w:jc w:val="left"/>
      </w:pPr>
      <w:r>
        <w:t>называть</w:t>
      </w:r>
      <w:r>
        <w:rPr>
          <w:spacing w:val="31"/>
        </w:rPr>
        <w:t xml:space="preserve"> </w:t>
      </w:r>
      <w:r>
        <w:t>несколько</w:t>
      </w:r>
      <w:r>
        <w:rPr>
          <w:spacing w:val="37"/>
        </w:rPr>
        <w:t xml:space="preserve"> </w:t>
      </w:r>
      <w:r>
        <w:t>видов</w:t>
      </w:r>
      <w:r>
        <w:rPr>
          <w:spacing w:val="35"/>
        </w:rPr>
        <w:t xml:space="preserve"> </w:t>
      </w:r>
      <w:r>
        <w:t>информационных технологий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соответствующих способов передачи информации (из реального окружения обучающихся);</w:t>
      </w:r>
    </w:p>
    <w:p w:rsidR="007A46EE" w:rsidRDefault="009E1D98">
      <w:pPr>
        <w:pStyle w:val="a3"/>
        <w:tabs>
          <w:tab w:val="left" w:pos="2562"/>
          <w:tab w:val="left" w:pos="4194"/>
          <w:tab w:val="left" w:pos="5649"/>
          <w:tab w:val="left" w:pos="7128"/>
          <w:tab w:val="left" w:pos="9183"/>
        </w:tabs>
        <w:spacing w:line="357" w:lineRule="auto"/>
        <w:ind w:right="156" w:firstLine="710"/>
        <w:jc w:val="left"/>
      </w:pPr>
      <w:r>
        <w:rPr>
          <w:spacing w:val="-2"/>
        </w:rPr>
        <w:t>понимать</w:t>
      </w:r>
      <w:r>
        <w:tab/>
      </w:r>
      <w:r>
        <w:rPr>
          <w:spacing w:val="-2"/>
        </w:rPr>
        <w:t>назначение</w:t>
      </w:r>
      <w:r>
        <w:tab/>
      </w:r>
      <w:r>
        <w:rPr>
          <w:spacing w:val="-2"/>
        </w:rPr>
        <w:t>основных</w:t>
      </w:r>
      <w:r>
        <w:tab/>
      </w:r>
      <w:r>
        <w:rPr>
          <w:spacing w:val="-2"/>
        </w:rPr>
        <w:t>устройств</w:t>
      </w:r>
      <w:r>
        <w:tab/>
      </w:r>
      <w:r>
        <w:rPr>
          <w:spacing w:val="-2"/>
        </w:rPr>
        <w:t>пер</w:t>
      </w:r>
      <w:r>
        <w:rPr>
          <w:spacing w:val="-2"/>
        </w:rPr>
        <w:t>сонального</w:t>
      </w:r>
      <w:r>
        <w:tab/>
      </w:r>
      <w:r>
        <w:rPr>
          <w:spacing w:val="-4"/>
        </w:rPr>
        <w:t xml:space="preserve">компьютера </w:t>
      </w:r>
      <w:r>
        <w:t>для ввода, вывода и обработки информации;</w:t>
      </w:r>
    </w:p>
    <w:p w:rsidR="007A46EE" w:rsidRDefault="009E1D98">
      <w:pPr>
        <w:pStyle w:val="a3"/>
        <w:ind w:left="1136"/>
        <w:jc w:val="left"/>
      </w:pPr>
      <w:r>
        <w:t>выполнять</w:t>
      </w:r>
      <w:r>
        <w:rPr>
          <w:spacing w:val="-18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безопасной</w:t>
      </w:r>
      <w:r>
        <w:rPr>
          <w:spacing w:val="-11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rPr>
          <w:spacing w:val="-2"/>
        </w:rPr>
        <w:t>компьютере;</w:t>
      </w:r>
    </w:p>
    <w:p w:rsidR="007A46EE" w:rsidRDefault="009E1D98">
      <w:pPr>
        <w:pStyle w:val="a3"/>
        <w:spacing w:before="154" w:line="360" w:lineRule="auto"/>
        <w:ind w:right="136" w:firstLine="710"/>
      </w:pPr>
      <w:r>
        <w:t>использовать</w:t>
      </w:r>
      <w:r>
        <w:rPr>
          <w:spacing w:val="-7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компьютера и</w:t>
      </w:r>
      <w:r>
        <w:rPr>
          <w:spacing w:val="-6"/>
        </w:rPr>
        <w:t xml:space="preserve"> </w:t>
      </w:r>
      <w:r>
        <w:t>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7A46EE" w:rsidRDefault="009E1D98">
      <w:pPr>
        <w:pStyle w:val="a3"/>
        <w:spacing w:before="1" w:line="362" w:lineRule="auto"/>
        <w:ind w:right="164" w:firstLine="710"/>
      </w:pPr>
      <w: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7A46EE" w:rsidRDefault="009E1D98">
      <w:pPr>
        <w:pStyle w:val="1"/>
        <w:numPr>
          <w:ilvl w:val="2"/>
          <w:numId w:val="80"/>
        </w:numPr>
        <w:tabs>
          <w:tab w:val="left" w:pos="2111"/>
        </w:tabs>
        <w:spacing w:before="2" w:line="357" w:lineRule="auto"/>
        <w:ind w:right="167" w:firstLine="710"/>
        <w:jc w:val="both"/>
      </w:pPr>
      <w:bookmarkStart w:id="113" w:name="31.10.6._К_концу_обучения_в_4_классе_обу"/>
      <w:bookmarkEnd w:id="113"/>
      <w:r>
        <w:t>К конц</w:t>
      </w:r>
      <w:r>
        <w:t>у обучения в 4 классе обучающийся получит следующие предметные результаты по отдельным темам программы по труду:</w:t>
      </w:r>
    </w:p>
    <w:p w:rsidR="007A46EE" w:rsidRDefault="009E1D98">
      <w:pPr>
        <w:pStyle w:val="a3"/>
        <w:spacing w:line="362" w:lineRule="auto"/>
        <w:ind w:right="166" w:firstLine="710"/>
      </w:pPr>
      <w:r>
        <w:t>формировать общее представление о мире профессий, их социальном значении, о творчестве и творческих</w:t>
      </w:r>
      <w:r>
        <w:rPr>
          <w:spacing w:val="-3"/>
        </w:rPr>
        <w:t xml:space="preserve"> </w:t>
      </w:r>
      <w:r>
        <w:t>профессиях, о мировых</w:t>
      </w:r>
      <w:r>
        <w:rPr>
          <w:spacing w:val="-8"/>
        </w:rPr>
        <w:t xml:space="preserve"> </w:t>
      </w:r>
      <w:r>
        <w:t>достижениях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0"/>
      </w:pPr>
      <w:r>
        <w:t xml:space="preserve">техники и искусства (в рамках изученного), о наиболее значимых окружающих </w:t>
      </w:r>
      <w:r>
        <w:rPr>
          <w:spacing w:val="-2"/>
        </w:rPr>
        <w:t>производствах;</w:t>
      </w:r>
    </w:p>
    <w:p w:rsidR="007A46EE" w:rsidRDefault="009E1D98">
      <w:pPr>
        <w:pStyle w:val="a3"/>
        <w:spacing w:before="8" w:line="357" w:lineRule="auto"/>
        <w:ind w:right="145" w:firstLine="710"/>
      </w:pP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анализа</w:t>
      </w:r>
      <w:r>
        <w:rPr>
          <w:spacing w:val="80"/>
        </w:rPr>
        <w:t xml:space="preserve"> </w:t>
      </w:r>
      <w:r>
        <w:t>задания</w:t>
      </w:r>
      <w:r>
        <w:rPr>
          <w:spacing w:val="80"/>
        </w:rPr>
        <w:t xml:space="preserve"> </w:t>
      </w:r>
      <w:r>
        <w:t>самостоятельно</w:t>
      </w:r>
      <w:r>
        <w:rPr>
          <w:spacing w:val="80"/>
        </w:rPr>
        <w:t xml:space="preserve"> </w:t>
      </w:r>
      <w:r>
        <w:t>организовывать</w:t>
      </w:r>
      <w:r>
        <w:rPr>
          <w:spacing w:val="80"/>
        </w:rPr>
        <w:t xml:space="preserve"> </w:t>
      </w:r>
      <w:r>
        <w:t>рабочее</w:t>
      </w:r>
      <w:r>
        <w:rPr>
          <w:spacing w:val="80"/>
        </w:rPr>
        <w:t xml:space="preserve"> </w:t>
      </w:r>
      <w:r>
        <w:t>место в зависимости от вида работы, осуществлять планирование трудового процесса;</w:t>
      </w:r>
    </w:p>
    <w:p w:rsidR="007A46EE" w:rsidRDefault="009E1D98">
      <w:pPr>
        <w:pStyle w:val="a3"/>
        <w:spacing w:before="5" w:line="360" w:lineRule="auto"/>
        <w:ind w:right="150" w:firstLine="710"/>
      </w:pPr>
      <w:r>
        <w:t>с</w:t>
      </w:r>
      <w:r>
        <w:t xml:space="preserve">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</w:t>
      </w:r>
      <w:r>
        <w:rPr>
          <w:spacing w:val="-2"/>
        </w:rPr>
        <w:t>действия;</w:t>
      </w:r>
    </w:p>
    <w:p w:rsidR="007A46EE" w:rsidRDefault="009E1D98">
      <w:pPr>
        <w:pStyle w:val="a3"/>
        <w:spacing w:before="3" w:line="357" w:lineRule="auto"/>
        <w:ind w:right="161" w:firstLine="710"/>
      </w:pPr>
      <w:r>
        <w:t>понимать элементарные основы быто</w:t>
      </w:r>
      <w:r>
        <w:t>вой культуры, выполнять доступные действия по самообслуживанию и доступные виды домашнего труда;</w:t>
      </w:r>
    </w:p>
    <w:p w:rsidR="007A46EE" w:rsidRDefault="009E1D98">
      <w:pPr>
        <w:pStyle w:val="a3"/>
        <w:spacing w:before="6" w:line="360" w:lineRule="auto"/>
        <w:ind w:right="154" w:firstLine="710"/>
      </w:pPr>
      <w: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</w:t>
      </w:r>
      <w:r>
        <w:t xml:space="preserve"> способы в зависимости и от поставленной задачи, оформлять изделия и соединять детали освоенными ручными строчками;</w:t>
      </w:r>
    </w:p>
    <w:p w:rsidR="007A46EE" w:rsidRDefault="009E1D98">
      <w:pPr>
        <w:pStyle w:val="a3"/>
        <w:spacing w:line="362" w:lineRule="auto"/>
        <w:ind w:right="149" w:firstLine="710"/>
      </w:pPr>
      <w:r>
        <w:t>выполнять символические действия моделирования, понимать и создавать простейшие</w:t>
      </w:r>
      <w:r>
        <w:rPr>
          <w:spacing w:val="-1"/>
        </w:rPr>
        <w:t xml:space="preserve"> </w:t>
      </w:r>
      <w:r>
        <w:t>виды технической документации (чертёж развёртки, эскиз, технический рисунок, схему) и выполнять по ней работу;</w:t>
      </w:r>
    </w:p>
    <w:p w:rsidR="007A46EE" w:rsidRDefault="009E1D98">
      <w:pPr>
        <w:pStyle w:val="a3"/>
        <w:spacing w:line="362" w:lineRule="auto"/>
        <w:ind w:right="145" w:firstLine="710"/>
      </w:pPr>
      <w:r>
        <w:t>решать простейшие задачи рационализаторского характера по изменению конструкции</w:t>
      </w:r>
      <w:r>
        <w:rPr>
          <w:spacing w:val="80"/>
          <w:w w:val="150"/>
        </w:rPr>
        <w:t xml:space="preserve"> </w:t>
      </w:r>
      <w:r>
        <w:t>изделия:</w:t>
      </w:r>
      <w:r>
        <w:rPr>
          <w:spacing w:val="8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достраивание,</w:t>
      </w:r>
      <w:r>
        <w:rPr>
          <w:spacing w:val="80"/>
          <w:w w:val="150"/>
        </w:rPr>
        <w:t xml:space="preserve"> </w:t>
      </w:r>
      <w:r>
        <w:t>придание</w:t>
      </w:r>
      <w:r>
        <w:rPr>
          <w:spacing w:val="80"/>
          <w:w w:val="150"/>
        </w:rPr>
        <w:t xml:space="preserve"> </w:t>
      </w:r>
      <w:r>
        <w:t>новых</w:t>
      </w:r>
      <w:r>
        <w:rPr>
          <w:spacing w:val="80"/>
        </w:rPr>
        <w:t xml:space="preserve"> </w:t>
      </w:r>
      <w:r>
        <w:t>свойств</w:t>
      </w:r>
      <w:r>
        <w:rPr>
          <w:spacing w:val="80"/>
          <w:w w:val="150"/>
        </w:rPr>
        <w:t xml:space="preserve"> </w:t>
      </w:r>
      <w:r>
        <w:t>конструкции в св</w:t>
      </w:r>
      <w:r>
        <w:t>язи с изменением функционального назначения изделия;</w:t>
      </w:r>
    </w:p>
    <w:p w:rsidR="007A46EE" w:rsidRDefault="009E1D98">
      <w:pPr>
        <w:pStyle w:val="a3"/>
        <w:spacing w:line="364" w:lineRule="auto"/>
        <w:ind w:right="133" w:firstLine="710"/>
      </w:pPr>
      <w:r>
        <w:t>на основе усвоенных правил дизайна решать простейшие художественно- конструкторские задачи по созданию изделий с заданной функцией;</w:t>
      </w:r>
    </w:p>
    <w:p w:rsidR="007A46EE" w:rsidRDefault="009E1D98">
      <w:pPr>
        <w:pStyle w:val="a3"/>
        <w:spacing w:line="360" w:lineRule="auto"/>
        <w:ind w:right="150" w:firstLine="710"/>
      </w:pPr>
      <w:r>
        <w:t>создавать</w:t>
      </w:r>
      <w:r>
        <w:rPr>
          <w:spacing w:val="80"/>
        </w:rPr>
        <w:t xml:space="preserve">  </w:t>
      </w:r>
      <w:r>
        <w:t>небольшие</w:t>
      </w:r>
      <w:r>
        <w:rPr>
          <w:spacing w:val="80"/>
        </w:rPr>
        <w:t xml:space="preserve">  </w:t>
      </w:r>
      <w:r>
        <w:t>тексты,</w:t>
      </w:r>
      <w:r>
        <w:rPr>
          <w:spacing w:val="80"/>
        </w:rPr>
        <w:t xml:space="preserve">  </w:t>
      </w:r>
      <w:r>
        <w:t>презентации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печатные</w:t>
      </w:r>
      <w:r>
        <w:rPr>
          <w:spacing w:val="80"/>
        </w:rPr>
        <w:t xml:space="preserve">  </w:t>
      </w:r>
      <w:r>
        <w:t>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7A46EE" w:rsidRDefault="009E1D98">
      <w:pPr>
        <w:pStyle w:val="a3"/>
        <w:spacing w:line="362" w:lineRule="auto"/>
        <w:ind w:left="1136" w:right="154"/>
      </w:pPr>
      <w:r>
        <w:t>работать</w:t>
      </w:r>
      <w:r>
        <w:rPr>
          <w:spacing w:val="-5"/>
        </w:rPr>
        <w:t xml:space="preserve"> </w:t>
      </w:r>
      <w:r>
        <w:t>с доступной</w:t>
      </w:r>
      <w:r>
        <w:rPr>
          <w:spacing w:val="-2"/>
        </w:rPr>
        <w:t xml:space="preserve"> </w:t>
      </w:r>
      <w:r>
        <w:t>информацией, работать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программах</w:t>
      </w:r>
      <w:r>
        <w:rPr>
          <w:spacing w:val="-5"/>
        </w:rPr>
        <w:t xml:space="preserve"> </w:t>
      </w:r>
      <w:r>
        <w:t>Word, Power</w:t>
      </w:r>
      <w:r>
        <w:rPr>
          <w:spacing w:val="-2"/>
        </w:rPr>
        <w:t xml:space="preserve"> </w:t>
      </w:r>
      <w:r>
        <w:t>Point; решать</w:t>
      </w:r>
      <w:r>
        <w:rPr>
          <w:spacing w:val="40"/>
        </w:rPr>
        <w:t xml:space="preserve"> </w:t>
      </w:r>
      <w:r>
        <w:t>творческие</w:t>
      </w:r>
      <w:r>
        <w:rPr>
          <w:spacing w:val="40"/>
        </w:rPr>
        <w:t xml:space="preserve"> </w:t>
      </w:r>
      <w:r>
        <w:t>задачи,</w:t>
      </w:r>
      <w:r>
        <w:rPr>
          <w:spacing w:val="40"/>
        </w:rPr>
        <w:t xml:space="preserve"> </w:t>
      </w:r>
      <w:r>
        <w:t>мысленно</w:t>
      </w:r>
      <w:r>
        <w:rPr>
          <w:spacing w:val="40"/>
        </w:rPr>
        <w:t xml:space="preserve"> </w:t>
      </w:r>
      <w:r>
        <w:t>создават</w:t>
      </w:r>
      <w:r>
        <w:t>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разрабатывать</w:t>
      </w:r>
      <w:r>
        <w:rPr>
          <w:spacing w:val="40"/>
        </w:rPr>
        <w:t xml:space="preserve"> </w:t>
      </w:r>
      <w:r>
        <w:t>проектный</w:t>
      </w:r>
    </w:p>
    <w:p w:rsidR="007A46EE" w:rsidRDefault="009E1D98">
      <w:pPr>
        <w:pStyle w:val="a3"/>
        <w:spacing w:line="362" w:lineRule="auto"/>
        <w:ind w:right="153"/>
      </w:pPr>
      <w:r>
        <w:t>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48" w:firstLine="710"/>
      </w:pPr>
      <w:r>
        <w:t>осуществлять сотрудничество в различных видах совместной деятельности,</w:t>
      </w:r>
      <w:r>
        <w:t xml:space="preserve">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7A46EE" w:rsidRDefault="007A46EE">
      <w:pPr>
        <w:pStyle w:val="a3"/>
        <w:spacing w:before="171"/>
        <w:ind w:left="0"/>
        <w:jc w:val="left"/>
      </w:pPr>
    </w:p>
    <w:p w:rsidR="007A46EE" w:rsidRDefault="009E1D98">
      <w:pPr>
        <w:pStyle w:val="1"/>
        <w:numPr>
          <w:ilvl w:val="0"/>
          <w:numId w:val="80"/>
        </w:numPr>
        <w:tabs>
          <w:tab w:val="left" w:pos="1553"/>
        </w:tabs>
        <w:ind w:left="1553" w:hanging="422"/>
        <w:jc w:val="both"/>
      </w:pPr>
      <w:bookmarkStart w:id="114" w:name="32._Рабочая_программа_по_учебному_предме"/>
      <w:bookmarkEnd w:id="114"/>
      <w:r>
        <w:t>Рабочая</w:t>
      </w:r>
      <w:r>
        <w:rPr>
          <w:spacing w:val="-18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учебному</w:t>
      </w:r>
      <w:r>
        <w:rPr>
          <w:spacing w:val="-18"/>
        </w:rPr>
        <w:t xml:space="preserve"> </w:t>
      </w:r>
      <w:r>
        <w:t>предмету</w:t>
      </w:r>
      <w:r>
        <w:rPr>
          <w:spacing w:val="-17"/>
        </w:rPr>
        <w:t xml:space="preserve"> </w:t>
      </w:r>
      <w:r>
        <w:t>«Физическая</w:t>
      </w:r>
      <w:r>
        <w:rPr>
          <w:spacing w:val="-17"/>
        </w:rPr>
        <w:t xml:space="preserve"> </w:t>
      </w:r>
      <w:r>
        <w:rPr>
          <w:spacing w:val="-2"/>
        </w:rPr>
        <w:t>культура».</w:t>
      </w:r>
    </w:p>
    <w:p w:rsidR="007A46EE" w:rsidRDefault="009E1D98">
      <w:pPr>
        <w:pStyle w:val="a5"/>
        <w:numPr>
          <w:ilvl w:val="1"/>
          <w:numId w:val="80"/>
        </w:numPr>
        <w:tabs>
          <w:tab w:val="left" w:pos="1767"/>
        </w:tabs>
        <w:spacing w:before="149" w:line="360" w:lineRule="auto"/>
        <w:ind w:right="141" w:firstLine="710"/>
        <w:jc w:val="both"/>
        <w:rPr>
          <w:sz w:val="28"/>
        </w:rPr>
      </w:pPr>
      <w:r>
        <w:rPr>
          <w:sz w:val="28"/>
        </w:rPr>
        <w:t>Рабочая программа по учебному предмету «Физическая культура» (предметная область «Физическая культура») (далее соответственно – программа по физической культуре, физическая культура) включает пояснительную записку, содержание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обучения,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планируемые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резул</w:t>
      </w:r>
      <w:r>
        <w:rPr>
          <w:sz w:val="28"/>
        </w:rPr>
        <w:t>ьтаты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освоения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программы</w:t>
      </w:r>
      <w:r>
        <w:rPr>
          <w:spacing w:val="80"/>
          <w:sz w:val="28"/>
        </w:rPr>
        <w:t xml:space="preserve"> </w:t>
      </w:r>
      <w:r>
        <w:rPr>
          <w:sz w:val="28"/>
        </w:rPr>
        <w:t>по физической культуре.</w:t>
      </w:r>
    </w:p>
    <w:p w:rsidR="007A46EE" w:rsidRDefault="009E1D98">
      <w:pPr>
        <w:pStyle w:val="a5"/>
        <w:numPr>
          <w:ilvl w:val="1"/>
          <w:numId w:val="61"/>
        </w:numPr>
        <w:tabs>
          <w:tab w:val="left" w:pos="1768"/>
        </w:tabs>
        <w:ind w:left="1768" w:hanging="632"/>
        <w:jc w:val="both"/>
        <w:rPr>
          <w:sz w:val="28"/>
        </w:rPr>
      </w:pPr>
      <w:r>
        <w:rPr>
          <w:sz w:val="28"/>
        </w:rPr>
        <w:t>Вариант</w:t>
      </w:r>
      <w:r>
        <w:rPr>
          <w:spacing w:val="-16"/>
          <w:sz w:val="28"/>
        </w:rPr>
        <w:t xml:space="preserve"> </w:t>
      </w:r>
      <w:r>
        <w:rPr>
          <w:sz w:val="28"/>
        </w:rPr>
        <w:t>№</w:t>
      </w:r>
      <w:r>
        <w:rPr>
          <w:spacing w:val="-16"/>
          <w:sz w:val="28"/>
        </w:rPr>
        <w:t xml:space="preserve"> </w:t>
      </w:r>
      <w:r>
        <w:rPr>
          <w:spacing w:val="-5"/>
          <w:sz w:val="28"/>
        </w:rPr>
        <w:t>2.</w:t>
      </w:r>
    </w:p>
    <w:p w:rsidR="007A46EE" w:rsidRDefault="009E1D98">
      <w:pPr>
        <w:pStyle w:val="a5"/>
        <w:numPr>
          <w:ilvl w:val="2"/>
          <w:numId w:val="61"/>
        </w:numPr>
        <w:tabs>
          <w:tab w:val="left" w:pos="1979"/>
        </w:tabs>
        <w:spacing w:before="163"/>
        <w:ind w:left="1979" w:hanging="843"/>
        <w:jc w:val="both"/>
        <w:rPr>
          <w:sz w:val="28"/>
        </w:rPr>
      </w:pPr>
      <w:r>
        <w:rPr>
          <w:spacing w:val="-2"/>
          <w:sz w:val="28"/>
        </w:rPr>
        <w:t>Пояснительная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записка.</w:t>
      </w:r>
    </w:p>
    <w:p w:rsidR="007A46EE" w:rsidRDefault="009E1D98">
      <w:pPr>
        <w:pStyle w:val="a5"/>
        <w:numPr>
          <w:ilvl w:val="3"/>
          <w:numId w:val="61"/>
        </w:numPr>
        <w:tabs>
          <w:tab w:val="left" w:pos="2184"/>
        </w:tabs>
        <w:spacing w:before="163" w:line="360" w:lineRule="auto"/>
        <w:ind w:right="148" w:firstLine="710"/>
        <w:jc w:val="both"/>
        <w:rPr>
          <w:sz w:val="28"/>
        </w:rPr>
      </w:pPr>
      <w:r>
        <w:rPr>
          <w:sz w:val="28"/>
        </w:rPr>
        <w:t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</w:t>
      </w:r>
      <w:r>
        <w:rPr>
          <w:sz w:val="28"/>
        </w:rPr>
        <w:t>спитания и социализации обучающихся, сформулированные в федеральной рабочей программе воспитания.</w:t>
      </w:r>
    </w:p>
    <w:p w:rsidR="007A46EE" w:rsidRDefault="009E1D98">
      <w:pPr>
        <w:pStyle w:val="a5"/>
        <w:numPr>
          <w:ilvl w:val="3"/>
          <w:numId w:val="61"/>
        </w:numPr>
        <w:tabs>
          <w:tab w:val="left" w:pos="2184"/>
        </w:tabs>
        <w:spacing w:line="360" w:lineRule="auto"/>
        <w:ind w:right="141" w:firstLine="710"/>
        <w:jc w:val="both"/>
        <w:rPr>
          <w:sz w:val="28"/>
        </w:rPr>
      </w:pPr>
      <w:r>
        <w:rPr>
          <w:sz w:val="28"/>
        </w:rPr>
        <w:t>При создании программы по физической культуре учитывались потребности</w:t>
      </w:r>
      <w:r>
        <w:rPr>
          <w:spacing w:val="80"/>
          <w:sz w:val="28"/>
        </w:rPr>
        <w:t xml:space="preserve">  </w:t>
      </w:r>
      <w:r>
        <w:rPr>
          <w:sz w:val="28"/>
        </w:rPr>
        <w:t>современного</w:t>
      </w:r>
      <w:r>
        <w:rPr>
          <w:spacing w:val="80"/>
          <w:sz w:val="28"/>
        </w:rPr>
        <w:t xml:space="preserve">  </w:t>
      </w:r>
      <w:r>
        <w:rPr>
          <w:sz w:val="28"/>
        </w:rPr>
        <w:t>российского</w:t>
      </w:r>
      <w:r>
        <w:rPr>
          <w:spacing w:val="80"/>
          <w:sz w:val="28"/>
        </w:rPr>
        <w:t xml:space="preserve">  </w:t>
      </w:r>
      <w:r>
        <w:rPr>
          <w:sz w:val="28"/>
        </w:rPr>
        <w:t>общества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sz w:val="28"/>
        </w:rPr>
        <w:t xml:space="preserve">  </w:t>
      </w:r>
      <w:r>
        <w:rPr>
          <w:sz w:val="28"/>
        </w:rPr>
        <w:t>физически</w:t>
      </w:r>
      <w:r>
        <w:rPr>
          <w:spacing w:val="80"/>
          <w:sz w:val="28"/>
        </w:rPr>
        <w:t xml:space="preserve">  </w:t>
      </w:r>
      <w:r>
        <w:rPr>
          <w:sz w:val="28"/>
        </w:rPr>
        <w:t>крепком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деятельном</w:t>
      </w:r>
      <w:r>
        <w:rPr>
          <w:spacing w:val="80"/>
          <w:sz w:val="28"/>
        </w:rPr>
        <w:t xml:space="preserve">  </w:t>
      </w:r>
      <w:r>
        <w:rPr>
          <w:sz w:val="28"/>
        </w:rPr>
        <w:t>подрастающем</w:t>
      </w:r>
      <w:r>
        <w:rPr>
          <w:spacing w:val="80"/>
          <w:sz w:val="28"/>
        </w:rPr>
        <w:t xml:space="preserve"> </w:t>
      </w:r>
      <w:r>
        <w:rPr>
          <w:spacing w:val="80"/>
          <w:sz w:val="28"/>
        </w:rPr>
        <w:t xml:space="preserve"> </w:t>
      </w:r>
      <w:r>
        <w:rPr>
          <w:sz w:val="28"/>
        </w:rPr>
        <w:t>поколении,</w:t>
      </w:r>
      <w:r>
        <w:rPr>
          <w:spacing w:val="80"/>
          <w:sz w:val="28"/>
        </w:rPr>
        <w:t xml:space="preserve">  </w:t>
      </w:r>
      <w:r>
        <w:rPr>
          <w:sz w:val="28"/>
        </w:rPr>
        <w:t>способном</w:t>
      </w:r>
      <w:r>
        <w:rPr>
          <w:spacing w:val="80"/>
          <w:sz w:val="28"/>
        </w:rPr>
        <w:t xml:space="preserve">  </w:t>
      </w:r>
      <w:r>
        <w:rPr>
          <w:sz w:val="28"/>
        </w:rPr>
        <w:t>активно</w:t>
      </w:r>
      <w:r>
        <w:rPr>
          <w:spacing w:val="80"/>
          <w:sz w:val="28"/>
        </w:rPr>
        <w:t xml:space="preserve">  </w:t>
      </w:r>
      <w:r>
        <w:rPr>
          <w:sz w:val="28"/>
        </w:rPr>
        <w:t>включаться в разнообразные формы здорового образа жизни, использовать ценности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физической культуры для саморазвития, самоопределения и самореализации.</w:t>
      </w:r>
    </w:p>
    <w:p w:rsidR="007A46EE" w:rsidRDefault="009E1D98">
      <w:pPr>
        <w:pStyle w:val="a5"/>
        <w:numPr>
          <w:ilvl w:val="3"/>
          <w:numId w:val="61"/>
        </w:numPr>
        <w:tabs>
          <w:tab w:val="left" w:pos="2184"/>
        </w:tabs>
        <w:spacing w:line="360" w:lineRule="auto"/>
        <w:ind w:right="144" w:firstLine="710"/>
        <w:jc w:val="both"/>
        <w:rPr>
          <w:sz w:val="28"/>
        </w:rPr>
      </w:pPr>
      <w:r>
        <w:rPr>
          <w:sz w:val="28"/>
        </w:rPr>
        <w:t>В программе по физической культуре нашли своё отражение объективно сложи</w:t>
      </w:r>
      <w:r>
        <w:rPr>
          <w:sz w:val="28"/>
        </w:rPr>
        <w:t>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-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-13"/>
          <w:sz w:val="28"/>
        </w:rPr>
        <w:t xml:space="preserve"> </w:t>
      </w:r>
      <w:r>
        <w:rPr>
          <w:sz w:val="28"/>
        </w:rPr>
        <w:t>современн</w:t>
      </w:r>
      <w:r>
        <w:rPr>
          <w:sz w:val="28"/>
        </w:rPr>
        <w:t>ых</w:t>
      </w:r>
      <w:r>
        <w:rPr>
          <w:spacing w:val="-13"/>
          <w:sz w:val="28"/>
        </w:rPr>
        <w:t xml:space="preserve"> </w:t>
      </w:r>
      <w:r>
        <w:rPr>
          <w:sz w:val="28"/>
        </w:rPr>
        <w:t>подходов,</w:t>
      </w:r>
      <w:r>
        <w:rPr>
          <w:spacing w:val="-1"/>
          <w:sz w:val="28"/>
        </w:rPr>
        <w:t xml:space="preserve"> </w:t>
      </w:r>
      <w:r>
        <w:rPr>
          <w:sz w:val="28"/>
        </w:rPr>
        <w:t>новых методик и технологий.</w:t>
      </w:r>
    </w:p>
    <w:p w:rsidR="007A46EE" w:rsidRDefault="009E1D98">
      <w:pPr>
        <w:pStyle w:val="a5"/>
        <w:numPr>
          <w:ilvl w:val="3"/>
          <w:numId w:val="61"/>
        </w:numPr>
        <w:tabs>
          <w:tab w:val="left" w:pos="2190"/>
        </w:tabs>
        <w:spacing w:before="2"/>
        <w:ind w:left="2190" w:hanging="1054"/>
        <w:jc w:val="both"/>
        <w:rPr>
          <w:sz w:val="28"/>
        </w:rPr>
      </w:pPr>
      <w:r>
        <w:rPr>
          <w:sz w:val="28"/>
        </w:rPr>
        <w:t>Изучение</w:t>
      </w:r>
      <w:r>
        <w:rPr>
          <w:spacing w:val="45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46"/>
          <w:sz w:val="28"/>
        </w:rPr>
        <w:t xml:space="preserve"> </w:t>
      </w:r>
      <w:r>
        <w:rPr>
          <w:sz w:val="28"/>
        </w:rPr>
        <w:t>«Физическая</w:t>
      </w:r>
      <w:r>
        <w:rPr>
          <w:spacing w:val="46"/>
          <w:sz w:val="28"/>
        </w:rPr>
        <w:t xml:space="preserve"> </w:t>
      </w:r>
      <w:r>
        <w:rPr>
          <w:sz w:val="28"/>
        </w:rPr>
        <w:t>культура»</w:t>
      </w:r>
      <w:r>
        <w:rPr>
          <w:spacing w:val="31"/>
          <w:sz w:val="28"/>
        </w:rPr>
        <w:t xml:space="preserve"> </w:t>
      </w:r>
      <w:r>
        <w:rPr>
          <w:sz w:val="28"/>
        </w:rPr>
        <w:t>имеет</w:t>
      </w:r>
      <w:r>
        <w:rPr>
          <w:spacing w:val="39"/>
          <w:sz w:val="28"/>
        </w:rPr>
        <w:t xml:space="preserve"> </w:t>
      </w:r>
      <w:r>
        <w:rPr>
          <w:spacing w:val="-2"/>
          <w:sz w:val="28"/>
        </w:rPr>
        <w:t>важное</w:t>
      </w:r>
    </w:p>
    <w:p w:rsidR="007A46EE" w:rsidRDefault="007A46EE">
      <w:pPr>
        <w:pStyle w:val="a5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41"/>
      </w:pPr>
      <w:r>
        <w:t>значение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онтогенезе</w:t>
      </w:r>
      <w:r>
        <w:rPr>
          <w:spacing w:val="80"/>
          <w:w w:val="150"/>
        </w:rPr>
        <w:t xml:space="preserve"> </w:t>
      </w:r>
      <w:r>
        <w:t>обучающихся.</w:t>
      </w:r>
      <w:r>
        <w:rPr>
          <w:spacing w:val="80"/>
          <w:w w:val="150"/>
        </w:rPr>
        <w:t xml:space="preserve"> </w:t>
      </w:r>
      <w:r>
        <w:t>Оно</w:t>
      </w:r>
      <w:r>
        <w:rPr>
          <w:spacing w:val="80"/>
          <w:w w:val="150"/>
        </w:rPr>
        <w:t xml:space="preserve"> </w:t>
      </w:r>
      <w:r>
        <w:t>активно</w:t>
      </w:r>
      <w:r>
        <w:rPr>
          <w:spacing w:val="80"/>
          <w:w w:val="150"/>
        </w:rPr>
        <w:t xml:space="preserve"> </w:t>
      </w:r>
      <w:r>
        <w:t>воздействует</w:t>
      </w:r>
      <w:r>
        <w:rPr>
          <w:spacing w:val="8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развитие их физической, психической и социальной природы, содействует укреплению здоровья,</w:t>
      </w:r>
      <w:r>
        <w:rPr>
          <w:spacing w:val="40"/>
        </w:rPr>
        <w:t xml:space="preserve"> </w:t>
      </w:r>
      <w:r>
        <w:t>повышению</w:t>
      </w:r>
      <w:r>
        <w:rPr>
          <w:spacing w:val="40"/>
        </w:rPr>
        <w:t xml:space="preserve"> </w:t>
      </w:r>
      <w:r>
        <w:t>защитных</w:t>
      </w:r>
      <w:r>
        <w:rPr>
          <w:spacing w:val="40"/>
        </w:rPr>
        <w:t xml:space="preserve"> </w:t>
      </w:r>
      <w:r>
        <w:t>свойств</w:t>
      </w:r>
      <w:r>
        <w:rPr>
          <w:spacing w:val="40"/>
        </w:rPr>
        <w:t xml:space="preserve"> </w:t>
      </w:r>
      <w:r>
        <w:t>организма,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памяти,</w:t>
      </w:r>
      <w:r>
        <w:rPr>
          <w:spacing w:val="40"/>
        </w:rPr>
        <w:t xml:space="preserve"> </w:t>
      </w:r>
      <w:r>
        <w:t>внимания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мышления,</w:t>
      </w:r>
      <w:r>
        <w:rPr>
          <w:spacing w:val="80"/>
          <w:w w:val="150"/>
        </w:rPr>
        <w:t xml:space="preserve"> </w:t>
      </w:r>
      <w:r>
        <w:t>предметно</w:t>
      </w:r>
      <w:r>
        <w:rPr>
          <w:spacing w:val="80"/>
        </w:rPr>
        <w:t xml:space="preserve"> </w:t>
      </w:r>
      <w:r>
        <w:t>ориентируется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активное</w:t>
      </w:r>
      <w:r>
        <w:rPr>
          <w:spacing w:val="80"/>
          <w:w w:val="150"/>
        </w:rPr>
        <w:t xml:space="preserve"> </w:t>
      </w:r>
      <w:r>
        <w:t>вовлечение</w:t>
      </w:r>
      <w:r>
        <w:rPr>
          <w:spacing w:val="80"/>
          <w:w w:val="150"/>
        </w:rPr>
        <w:t xml:space="preserve"> </w:t>
      </w:r>
      <w:r>
        <w:t>обучающихся в самостоятельные занятия физи</w:t>
      </w:r>
      <w:r>
        <w:t>ческой культурой и спортом.</w:t>
      </w:r>
    </w:p>
    <w:p w:rsidR="007A46EE" w:rsidRDefault="009E1D98">
      <w:pPr>
        <w:pStyle w:val="a5"/>
        <w:numPr>
          <w:ilvl w:val="3"/>
          <w:numId w:val="61"/>
        </w:numPr>
        <w:tabs>
          <w:tab w:val="left" w:pos="2184"/>
        </w:tabs>
        <w:spacing w:line="360" w:lineRule="auto"/>
        <w:ind w:right="143" w:firstLine="710"/>
        <w:jc w:val="both"/>
        <w:rPr>
          <w:sz w:val="28"/>
        </w:rPr>
      </w:pPr>
      <w:r>
        <w:rPr>
          <w:sz w:val="28"/>
        </w:rPr>
        <w:t>Целью образования по физической культуре на уровне начального общего образования является формирование у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 основ здорового образа жизни, активной творческой самостоятельности в проведении разнообразных форм занятий физ</w:t>
      </w:r>
      <w:r>
        <w:rPr>
          <w:sz w:val="28"/>
        </w:rPr>
        <w:t>ическими упражнениями. Достижение данной цели обеспечивается ориентацией учебного предмета на укрепление и сохранение здоровья</w:t>
      </w:r>
      <w:r>
        <w:rPr>
          <w:spacing w:val="40"/>
          <w:sz w:val="28"/>
        </w:rPr>
        <w:t xml:space="preserve"> </w:t>
      </w:r>
      <w:r>
        <w:rPr>
          <w:sz w:val="28"/>
        </w:rPr>
        <w:t>обучающихся, приобретение ими знаний и способов самостоятельной деятельности, развитие физических качеств и освоение физических у</w:t>
      </w:r>
      <w:r>
        <w:rPr>
          <w:sz w:val="28"/>
        </w:rPr>
        <w:t>пражнений оздоровительной, спортивной и прикладно-ориентированной направленности.</w:t>
      </w:r>
    </w:p>
    <w:p w:rsidR="007A46EE" w:rsidRDefault="009E1D98">
      <w:pPr>
        <w:pStyle w:val="a5"/>
        <w:numPr>
          <w:ilvl w:val="3"/>
          <w:numId w:val="61"/>
        </w:numPr>
        <w:tabs>
          <w:tab w:val="left" w:pos="2184"/>
        </w:tabs>
        <w:spacing w:before="2" w:line="360" w:lineRule="auto"/>
        <w:ind w:right="136" w:firstLine="710"/>
        <w:jc w:val="both"/>
        <w:rPr>
          <w:sz w:val="28"/>
        </w:rPr>
      </w:pPr>
      <w:r>
        <w:rPr>
          <w:sz w:val="28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</w:t>
      </w:r>
      <w:r>
        <w:rPr>
          <w:sz w:val="28"/>
        </w:rPr>
        <w:t>ческих качеств и обучения физическим упражнениям разной функциональной направленности. Существенным</w:t>
      </w:r>
      <w:r>
        <w:rPr>
          <w:spacing w:val="40"/>
          <w:sz w:val="28"/>
        </w:rPr>
        <w:t xml:space="preserve"> </w:t>
      </w:r>
      <w:r>
        <w:rPr>
          <w:sz w:val="28"/>
        </w:rPr>
        <w:t>достижением</w:t>
      </w:r>
      <w:r>
        <w:rPr>
          <w:spacing w:val="80"/>
          <w:sz w:val="28"/>
        </w:rPr>
        <w:t xml:space="preserve"> </w:t>
      </w:r>
      <w:r>
        <w:rPr>
          <w:sz w:val="28"/>
        </w:rPr>
        <w:t>такой</w:t>
      </w:r>
      <w:r>
        <w:rPr>
          <w:spacing w:val="80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8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постепенное</w:t>
      </w:r>
      <w:r>
        <w:rPr>
          <w:spacing w:val="80"/>
          <w:sz w:val="28"/>
        </w:rPr>
        <w:t xml:space="preserve"> </w:t>
      </w:r>
      <w:r>
        <w:rPr>
          <w:sz w:val="28"/>
        </w:rPr>
        <w:t>вовлечение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 в</w:t>
      </w:r>
      <w:r>
        <w:rPr>
          <w:spacing w:val="40"/>
          <w:sz w:val="28"/>
        </w:rPr>
        <w:t xml:space="preserve">  </w:t>
      </w:r>
      <w:r>
        <w:rPr>
          <w:sz w:val="28"/>
        </w:rPr>
        <w:t>здоровый</w:t>
      </w:r>
      <w:r>
        <w:rPr>
          <w:spacing w:val="40"/>
          <w:sz w:val="28"/>
        </w:rPr>
        <w:t xml:space="preserve">  </w:t>
      </w:r>
      <w:r>
        <w:rPr>
          <w:sz w:val="28"/>
        </w:rPr>
        <w:t>образ</w:t>
      </w:r>
      <w:r>
        <w:rPr>
          <w:spacing w:val="40"/>
          <w:sz w:val="28"/>
        </w:rPr>
        <w:t xml:space="preserve">  </w:t>
      </w:r>
      <w:r>
        <w:rPr>
          <w:sz w:val="28"/>
        </w:rPr>
        <w:t>жизни</w:t>
      </w:r>
      <w:r>
        <w:rPr>
          <w:spacing w:val="40"/>
          <w:sz w:val="28"/>
        </w:rPr>
        <w:t xml:space="preserve">  </w:t>
      </w:r>
      <w:r>
        <w:rPr>
          <w:sz w:val="28"/>
        </w:rPr>
        <w:t>за</w:t>
      </w:r>
      <w:r>
        <w:rPr>
          <w:spacing w:val="40"/>
          <w:sz w:val="28"/>
        </w:rPr>
        <w:t xml:space="preserve">  </w:t>
      </w:r>
      <w:r>
        <w:rPr>
          <w:sz w:val="28"/>
        </w:rPr>
        <w:t>счёт</w:t>
      </w:r>
      <w:r>
        <w:rPr>
          <w:spacing w:val="40"/>
          <w:sz w:val="28"/>
        </w:rPr>
        <w:t xml:space="preserve">  </w:t>
      </w:r>
      <w:r>
        <w:rPr>
          <w:sz w:val="28"/>
        </w:rPr>
        <w:t>овладения</w:t>
      </w:r>
      <w:r>
        <w:rPr>
          <w:spacing w:val="40"/>
          <w:sz w:val="28"/>
        </w:rPr>
        <w:t xml:space="preserve">  </w:t>
      </w:r>
      <w:r>
        <w:rPr>
          <w:sz w:val="28"/>
        </w:rPr>
        <w:t>ими</w:t>
      </w:r>
      <w:r>
        <w:rPr>
          <w:spacing w:val="40"/>
          <w:sz w:val="28"/>
        </w:rPr>
        <w:t xml:space="preserve">  </w:t>
      </w:r>
      <w:r>
        <w:rPr>
          <w:sz w:val="28"/>
        </w:rPr>
        <w:t>знаниями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умениями</w:t>
      </w:r>
      <w:r>
        <w:rPr>
          <w:spacing w:val="80"/>
          <w:sz w:val="28"/>
        </w:rPr>
        <w:t xml:space="preserve"> </w:t>
      </w:r>
      <w:r>
        <w:rPr>
          <w:sz w:val="28"/>
        </w:rPr>
        <w:t>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</w:t>
      </w:r>
      <w:r>
        <w:rPr>
          <w:spacing w:val="80"/>
          <w:sz w:val="28"/>
        </w:rPr>
        <w:t xml:space="preserve">  </w:t>
      </w:r>
      <w:r>
        <w:rPr>
          <w:sz w:val="28"/>
        </w:rPr>
        <w:t>закаливающих</w:t>
      </w:r>
      <w:r>
        <w:rPr>
          <w:spacing w:val="79"/>
          <w:sz w:val="28"/>
        </w:rPr>
        <w:t xml:space="preserve">  </w:t>
      </w:r>
      <w:r>
        <w:rPr>
          <w:sz w:val="28"/>
        </w:rPr>
        <w:t>процедур,</w:t>
      </w:r>
      <w:r>
        <w:rPr>
          <w:spacing w:val="80"/>
          <w:sz w:val="28"/>
        </w:rPr>
        <w:t xml:space="preserve">  </w:t>
      </w:r>
      <w:r>
        <w:rPr>
          <w:sz w:val="28"/>
        </w:rPr>
        <w:t>наблюдений</w:t>
      </w:r>
      <w:r>
        <w:rPr>
          <w:spacing w:val="80"/>
          <w:sz w:val="28"/>
        </w:rPr>
        <w:t xml:space="preserve">  </w:t>
      </w:r>
      <w:r>
        <w:rPr>
          <w:sz w:val="28"/>
        </w:rPr>
        <w:t>за</w:t>
      </w:r>
      <w:r>
        <w:rPr>
          <w:spacing w:val="80"/>
          <w:sz w:val="28"/>
        </w:rPr>
        <w:t xml:space="preserve">  </w:t>
      </w:r>
      <w:r>
        <w:rPr>
          <w:sz w:val="28"/>
        </w:rPr>
        <w:t>физическим</w:t>
      </w:r>
      <w:r>
        <w:rPr>
          <w:spacing w:val="80"/>
          <w:sz w:val="28"/>
        </w:rPr>
        <w:t xml:space="preserve">  </w:t>
      </w:r>
      <w:r>
        <w:rPr>
          <w:sz w:val="28"/>
        </w:rPr>
        <w:t>развитием и физической подготовленностью.</w:t>
      </w:r>
    </w:p>
    <w:p w:rsidR="007A46EE" w:rsidRDefault="009E1D98">
      <w:pPr>
        <w:pStyle w:val="a5"/>
        <w:numPr>
          <w:ilvl w:val="3"/>
          <w:numId w:val="61"/>
        </w:numPr>
        <w:tabs>
          <w:tab w:val="left" w:pos="2184"/>
        </w:tabs>
        <w:spacing w:before="1" w:line="360" w:lineRule="auto"/>
        <w:ind w:right="144" w:firstLine="710"/>
        <w:jc w:val="both"/>
        <w:rPr>
          <w:sz w:val="28"/>
        </w:rPr>
      </w:pPr>
      <w:r>
        <w:rPr>
          <w:sz w:val="28"/>
        </w:rPr>
        <w:t>Во</w:t>
      </w:r>
      <w:r>
        <w:rPr>
          <w:sz w:val="28"/>
        </w:rPr>
        <w:t>спитывающее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значение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учебного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предмета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</w:t>
      </w:r>
      <w:r>
        <w:rPr>
          <w:sz w:val="28"/>
        </w:rPr>
        <w:t>й культурой в укреплении здоровья,</w:t>
      </w:r>
      <w:r>
        <w:rPr>
          <w:spacing w:val="63"/>
          <w:sz w:val="28"/>
        </w:rPr>
        <w:t xml:space="preserve">  </w:t>
      </w:r>
      <w:r>
        <w:rPr>
          <w:sz w:val="28"/>
        </w:rPr>
        <w:t>организации</w:t>
      </w:r>
      <w:r>
        <w:rPr>
          <w:spacing w:val="59"/>
          <w:sz w:val="28"/>
        </w:rPr>
        <w:t xml:space="preserve">  </w:t>
      </w:r>
      <w:r>
        <w:rPr>
          <w:sz w:val="28"/>
        </w:rPr>
        <w:t>активного</w:t>
      </w:r>
      <w:r>
        <w:rPr>
          <w:spacing w:val="59"/>
          <w:sz w:val="28"/>
        </w:rPr>
        <w:t xml:space="preserve">  </w:t>
      </w:r>
      <w:r>
        <w:rPr>
          <w:sz w:val="28"/>
        </w:rPr>
        <w:t>отдыха</w:t>
      </w:r>
      <w:r>
        <w:rPr>
          <w:spacing w:val="63"/>
          <w:sz w:val="28"/>
        </w:rPr>
        <w:t xml:space="preserve">  </w:t>
      </w:r>
      <w:r>
        <w:rPr>
          <w:sz w:val="28"/>
        </w:rPr>
        <w:t>и</w:t>
      </w:r>
      <w:r>
        <w:rPr>
          <w:spacing w:val="56"/>
          <w:sz w:val="28"/>
        </w:rPr>
        <w:t xml:space="preserve">  </w:t>
      </w:r>
      <w:r>
        <w:rPr>
          <w:sz w:val="28"/>
        </w:rPr>
        <w:t>досуга.</w:t>
      </w:r>
      <w:r>
        <w:rPr>
          <w:spacing w:val="63"/>
          <w:sz w:val="28"/>
        </w:rPr>
        <w:t xml:space="preserve">  </w:t>
      </w:r>
      <w:r>
        <w:rPr>
          <w:sz w:val="28"/>
        </w:rPr>
        <w:t>В</w:t>
      </w:r>
      <w:r>
        <w:rPr>
          <w:spacing w:val="55"/>
          <w:sz w:val="28"/>
        </w:rPr>
        <w:t xml:space="preserve">  </w:t>
      </w:r>
      <w:r>
        <w:rPr>
          <w:sz w:val="28"/>
        </w:rPr>
        <w:t>процессе</w:t>
      </w:r>
      <w:r>
        <w:rPr>
          <w:spacing w:val="58"/>
          <w:sz w:val="28"/>
        </w:rPr>
        <w:t xml:space="preserve">  </w:t>
      </w:r>
      <w:r>
        <w:rPr>
          <w:sz w:val="28"/>
        </w:rPr>
        <w:t>обучения у</w:t>
      </w:r>
      <w:r>
        <w:rPr>
          <w:spacing w:val="-1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формируются</w:t>
      </w:r>
      <w:r>
        <w:rPr>
          <w:spacing w:val="-2"/>
          <w:sz w:val="28"/>
        </w:rPr>
        <w:t xml:space="preserve"> </w:t>
      </w:r>
      <w:r>
        <w:rPr>
          <w:sz w:val="28"/>
        </w:rPr>
        <w:t>положительные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поведения, общения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учителями,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своих</w:t>
      </w:r>
    </w:p>
    <w:p w:rsidR="007A46EE" w:rsidRDefault="007A46EE">
      <w:pPr>
        <w:pStyle w:val="a5"/>
        <w:spacing w:line="360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t>действий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поступков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процессе</w:t>
      </w:r>
      <w:r>
        <w:rPr>
          <w:spacing w:val="-10"/>
        </w:rPr>
        <w:t xml:space="preserve"> </w:t>
      </w:r>
      <w:r>
        <w:t>совместной</w:t>
      </w:r>
      <w:r>
        <w:rPr>
          <w:spacing w:val="-15"/>
        </w:rPr>
        <w:t xml:space="preserve"> </w:t>
      </w:r>
      <w:r>
        <w:t>коллективной</w:t>
      </w:r>
      <w:r>
        <w:rPr>
          <w:spacing w:val="-16"/>
        </w:rPr>
        <w:t xml:space="preserve"> </w:t>
      </w:r>
      <w:r>
        <w:rPr>
          <w:spacing w:val="-2"/>
        </w:rPr>
        <w:t>деятельности.</w:t>
      </w:r>
    </w:p>
    <w:p w:rsidR="007A46EE" w:rsidRDefault="009E1D98">
      <w:pPr>
        <w:pStyle w:val="a5"/>
        <w:numPr>
          <w:ilvl w:val="3"/>
          <w:numId w:val="61"/>
        </w:numPr>
        <w:tabs>
          <w:tab w:val="left" w:pos="2184"/>
        </w:tabs>
        <w:spacing w:before="158" w:line="360" w:lineRule="auto"/>
        <w:ind w:right="137" w:firstLine="710"/>
        <w:jc w:val="both"/>
        <w:rPr>
          <w:sz w:val="28"/>
        </w:rPr>
      </w:pPr>
      <w:r>
        <w:rPr>
          <w:sz w:val="28"/>
        </w:rPr>
        <w:t>Методологической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80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80"/>
          <w:sz w:val="28"/>
        </w:rPr>
        <w:t xml:space="preserve"> </w:t>
      </w:r>
      <w:r>
        <w:rPr>
          <w:sz w:val="28"/>
        </w:rPr>
        <w:t>программы по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являются базовые положения личностно-деятельностного подхода, ориентирующие педагогический процесс на развитие целостной личности обучающихся.</w:t>
      </w:r>
      <w:r>
        <w:rPr>
          <w:spacing w:val="80"/>
          <w:sz w:val="28"/>
        </w:rPr>
        <w:t xml:space="preserve"> </w:t>
      </w:r>
      <w:r>
        <w:rPr>
          <w:sz w:val="28"/>
        </w:rPr>
        <w:t>Достижение целостного развития становится возможным благодаря освоению обучающимися двигательной деятельности, пр</w:t>
      </w:r>
      <w:r>
        <w:rPr>
          <w:sz w:val="28"/>
        </w:rPr>
        <w:t>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обучающихся. Как и любая деятельность, она включает в себя информационный, опера</w:t>
      </w:r>
      <w:r>
        <w:rPr>
          <w:sz w:val="28"/>
        </w:rPr>
        <w:t>циональный и мотивационно-процессуальный компоненты, которые находят своё отражение в соответствующих дидактических линиях учебного предмета.</w:t>
      </w:r>
    </w:p>
    <w:p w:rsidR="007A46EE" w:rsidRDefault="009E1D98">
      <w:pPr>
        <w:pStyle w:val="a5"/>
        <w:numPr>
          <w:ilvl w:val="3"/>
          <w:numId w:val="61"/>
        </w:numPr>
        <w:tabs>
          <w:tab w:val="left" w:pos="2184"/>
        </w:tabs>
        <w:spacing w:line="360" w:lineRule="auto"/>
        <w:ind w:right="146" w:firstLine="710"/>
        <w:jc w:val="both"/>
        <w:rPr>
          <w:sz w:val="28"/>
        </w:rPr>
      </w:pPr>
      <w:r>
        <w:rPr>
          <w:sz w:val="28"/>
        </w:rPr>
        <w:t>В целях усиления мотивационной составляющей учебного предмета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и подготовки обучающихся к выполнению комплекса ГТО </w:t>
      </w:r>
      <w:r>
        <w:rPr>
          <w:sz w:val="28"/>
        </w:rPr>
        <w:t>в структуру программы по физической культуре в раздел «Физическое совершенствование» вводится образовательный модуль «Прикладно-ориентированная физическая культура». Данный</w:t>
      </w:r>
      <w:r>
        <w:rPr>
          <w:spacing w:val="-1"/>
          <w:sz w:val="28"/>
        </w:rPr>
        <w:t xml:space="preserve"> </w:t>
      </w:r>
      <w:r>
        <w:rPr>
          <w:sz w:val="28"/>
        </w:rPr>
        <w:t>модуль</w:t>
      </w:r>
      <w:r>
        <w:rPr>
          <w:spacing w:val="-2"/>
          <w:sz w:val="28"/>
        </w:rPr>
        <w:t xml:space="preserve"> </w:t>
      </w:r>
      <w:r>
        <w:rPr>
          <w:sz w:val="28"/>
        </w:rPr>
        <w:t>позволит</w:t>
      </w:r>
      <w:r>
        <w:rPr>
          <w:spacing w:val="-1"/>
          <w:sz w:val="28"/>
        </w:rPr>
        <w:t xml:space="preserve"> </w:t>
      </w:r>
      <w:r>
        <w:rPr>
          <w:sz w:val="28"/>
        </w:rPr>
        <w:t>удовлетворить интересы обучающихся в</w:t>
      </w:r>
      <w:r>
        <w:rPr>
          <w:spacing w:val="-7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9"/>
          <w:sz w:val="28"/>
        </w:rPr>
        <w:t xml:space="preserve"> </w:t>
      </w:r>
      <w:r>
        <w:rPr>
          <w:sz w:val="28"/>
        </w:rPr>
        <w:t>спортом и активном уч</w:t>
      </w:r>
      <w:r>
        <w:rPr>
          <w:sz w:val="28"/>
        </w:rPr>
        <w:t>астии в спортивных соревнованиях, развитии национальных форм соревновательной деятельности и систем физического воспитания.</w:t>
      </w:r>
    </w:p>
    <w:p w:rsidR="007A46EE" w:rsidRDefault="009E1D98">
      <w:pPr>
        <w:pStyle w:val="a5"/>
        <w:numPr>
          <w:ilvl w:val="3"/>
          <w:numId w:val="61"/>
        </w:numPr>
        <w:tabs>
          <w:tab w:val="left" w:pos="2328"/>
        </w:tabs>
        <w:spacing w:before="2" w:line="360" w:lineRule="auto"/>
        <w:ind w:right="139" w:firstLine="710"/>
        <w:jc w:val="both"/>
        <w:rPr>
          <w:sz w:val="28"/>
        </w:rPr>
      </w:pPr>
      <w:r>
        <w:rPr>
          <w:sz w:val="28"/>
        </w:rPr>
        <w:t>Содержание модуля «Прикладно-ориентированная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</w:t>
      </w:r>
      <w:r>
        <w:rPr>
          <w:sz w:val="28"/>
        </w:rPr>
        <w:t xml:space="preserve"> материально-технической базы, квалификации педагогического состава. Образовательные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могут</w:t>
      </w:r>
      <w:r>
        <w:rPr>
          <w:spacing w:val="40"/>
          <w:sz w:val="28"/>
        </w:rPr>
        <w:t xml:space="preserve"> </w:t>
      </w:r>
      <w:r>
        <w:rPr>
          <w:sz w:val="28"/>
        </w:rPr>
        <w:t>разрабатывать</w:t>
      </w:r>
      <w:r>
        <w:rPr>
          <w:spacing w:val="40"/>
          <w:sz w:val="28"/>
        </w:rPr>
        <w:t xml:space="preserve"> </w:t>
      </w:r>
      <w:r>
        <w:rPr>
          <w:sz w:val="28"/>
        </w:rPr>
        <w:t>своё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модуля</w:t>
      </w:r>
    </w:p>
    <w:p w:rsidR="007A46EE" w:rsidRDefault="009E1D98">
      <w:pPr>
        <w:pStyle w:val="a3"/>
        <w:spacing w:before="2" w:line="362" w:lineRule="auto"/>
        <w:ind w:right="143"/>
      </w:pPr>
      <w:r>
        <w:t>«Прикладно-ориентированная физическая культура» и включать в него популярные национальные</w:t>
      </w:r>
      <w:r>
        <w:rPr>
          <w:spacing w:val="80"/>
        </w:rPr>
        <w:t xml:space="preserve"> </w:t>
      </w:r>
      <w:r>
        <w:t>виды</w:t>
      </w:r>
      <w:r>
        <w:rPr>
          <w:spacing w:val="80"/>
        </w:rPr>
        <w:t xml:space="preserve"> </w:t>
      </w:r>
      <w:r>
        <w:t>спорта,</w:t>
      </w:r>
      <w:r>
        <w:rPr>
          <w:spacing w:val="80"/>
        </w:rPr>
        <w:t xml:space="preserve"> </w:t>
      </w:r>
      <w:r>
        <w:t>подвижные</w:t>
      </w:r>
      <w:r>
        <w:rPr>
          <w:spacing w:val="80"/>
        </w:rPr>
        <w:t xml:space="preserve"> </w:t>
      </w:r>
      <w:r>
        <w:t>игры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развлечения,</w:t>
      </w:r>
      <w:r>
        <w:rPr>
          <w:spacing w:val="80"/>
        </w:rPr>
        <w:t xml:space="preserve"> </w:t>
      </w:r>
      <w:r>
        <w:t>основывающиеся на этнокультурных, исторических и современных традициях региона и школы.</w:t>
      </w:r>
    </w:p>
    <w:p w:rsidR="007A46EE" w:rsidRDefault="009E1D98">
      <w:pPr>
        <w:pStyle w:val="a5"/>
        <w:numPr>
          <w:ilvl w:val="3"/>
          <w:numId w:val="61"/>
        </w:numPr>
        <w:tabs>
          <w:tab w:val="left" w:pos="2328"/>
        </w:tabs>
        <w:spacing w:line="364" w:lineRule="auto"/>
        <w:ind w:right="149" w:firstLine="710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80"/>
          <w:sz w:val="28"/>
        </w:rPr>
        <w:t xml:space="preserve">  </w:t>
      </w:r>
      <w:r>
        <w:rPr>
          <w:sz w:val="28"/>
        </w:rPr>
        <w:t>программы</w:t>
      </w:r>
      <w:r>
        <w:rPr>
          <w:spacing w:val="80"/>
          <w:sz w:val="28"/>
        </w:rPr>
        <w:t xml:space="preserve">  </w:t>
      </w:r>
      <w:r>
        <w:rPr>
          <w:sz w:val="28"/>
        </w:rPr>
        <w:t>по</w:t>
      </w:r>
      <w:r>
        <w:rPr>
          <w:spacing w:val="79"/>
          <w:sz w:val="28"/>
        </w:rPr>
        <w:t xml:space="preserve">  </w:t>
      </w:r>
      <w:r>
        <w:rPr>
          <w:sz w:val="28"/>
        </w:rPr>
        <w:t>физической</w:t>
      </w:r>
      <w:r>
        <w:rPr>
          <w:spacing w:val="80"/>
          <w:sz w:val="28"/>
        </w:rPr>
        <w:t xml:space="preserve">  </w:t>
      </w:r>
      <w:r>
        <w:rPr>
          <w:sz w:val="28"/>
        </w:rPr>
        <w:t>культуре</w:t>
      </w:r>
      <w:r>
        <w:rPr>
          <w:spacing w:val="80"/>
          <w:sz w:val="28"/>
        </w:rPr>
        <w:t xml:space="preserve">  </w:t>
      </w:r>
      <w:r>
        <w:rPr>
          <w:sz w:val="28"/>
        </w:rPr>
        <w:t>изложено по годам обучения и раскрывает основные её содержательные линии, обязательные</w:t>
      </w:r>
    </w:p>
    <w:p w:rsidR="007A46EE" w:rsidRDefault="007A46EE">
      <w:pPr>
        <w:pStyle w:val="a5"/>
        <w:spacing w:line="364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66"/>
      </w:pPr>
      <w:r>
        <w:t>для изучения в каждом классе: «Знания о физической культуре», «Способы самостоятельной деятельности» и «Физическое совершенствование».</w:t>
      </w:r>
    </w:p>
    <w:p w:rsidR="007A46EE" w:rsidRDefault="009E1D98">
      <w:pPr>
        <w:pStyle w:val="a3"/>
        <w:spacing w:before="8" w:line="357" w:lineRule="auto"/>
        <w:ind w:right="148" w:firstLine="710"/>
      </w:pPr>
      <w:r>
        <w:t>32.3.1.12. Планируемые результаты включают в себя личностные, метапредметные и предметные результаты.</w:t>
      </w:r>
    </w:p>
    <w:p w:rsidR="007A46EE" w:rsidRDefault="009E1D98">
      <w:pPr>
        <w:pStyle w:val="a5"/>
        <w:numPr>
          <w:ilvl w:val="3"/>
          <w:numId w:val="60"/>
        </w:numPr>
        <w:tabs>
          <w:tab w:val="left" w:pos="2328"/>
        </w:tabs>
        <w:spacing w:before="5" w:line="360" w:lineRule="auto"/>
        <w:ind w:right="133" w:firstLine="710"/>
        <w:jc w:val="both"/>
        <w:rPr>
          <w:sz w:val="28"/>
        </w:rPr>
      </w:pPr>
      <w:r>
        <w:rPr>
          <w:sz w:val="28"/>
        </w:rPr>
        <w:t>Результативность освоения учебного предмета обучающимися достигается посредством современных научно-обоснованных инновационных средств, методов и форм обучения, информационно-коммуникативных технологий</w:t>
      </w:r>
      <w:r>
        <w:rPr>
          <w:spacing w:val="80"/>
          <w:sz w:val="28"/>
        </w:rPr>
        <w:t xml:space="preserve"> </w:t>
      </w:r>
      <w:r>
        <w:rPr>
          <w:sz w:val="28"/>
        </w:rPr>
        <w:t>и передового педагогического опыта.</w:t>
      </w:r>
    </w:p>
    <w:p w:rsidR="007A46EE" w:rsidRDefault="009E1D98">
      <w:pPr>
        <w:pStyle w:val="a5"/>
        <w:numPr>
          <w:ilvl w:val="3"/>
          <w:numId w:val="60"/>
        </w:numPr>
        <w:tabs>
          <w:tab w:val="left" w:pos="2328"/>
        </w:tabs>
        <w:spacing w:before="3" w:line="360" w:lineRule="auto"/>
        <w:ind w:right="136" w:firstLine="710"/>
        <w:jc w:val="both"/>
        <w:rPr>
          <w:sz w:val="28"/>
        </w:rPr>
      </w:pPr>
      <w:r>
        <w:rPr>
          <w:sz w:val="28"/>
        </w:rPr>
        <w:t>Общее число часов</w:t>
      </w:r>
      <w:r>
        <w:rPr>
          <w:sz w:val="28"/>
        </w:rPr>
        <w:t>, рекомендованных для изучения физической культуры – 405 часов: в 1 классе – 66 часов (2 часа в неделю), во 2 классе</w:t>
      </w:r>
      <w:r>
        <w:rPr>
          <w:spacing w:val="20"/>
          <w:sz w:val="28"/>
        </w:rPr>
        <w:t xml:space="preserve"> </w:t>
      </w:r>
      <w:r>
        <w:rPr>
          <w:sz w:val="28"/>
        </w:rPr>
        <w:t>– 68 часа (2</w:t>
      </w:r>
      <w:r>
        <w:rPr>
          <w:spacing w:val="40"/>
          <w:sz w:val="28"/>
        </w:rPr>
        <w:t xml:space="preserve"> </w:t>
      </w:r>
      <w:r>
        <w:rPr>
          <w:sz w:val="28"/>
        </w:rPr>
        <w:t>часа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3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68</w:t>
      </w:r>
      <w:r>
        <w:rPr>
          <w:spacing w:val="40"/>
          <w:sz w:val="28"/>
        </w:rPr>
        <w:t xml:space="preserve"> </w:t>
      </w:r>
      <w:r>
        <w:rPr>
          <w:sz w:val="28"/>
        </w:rPr>
        <w:t>часа</w:t>
      </w:r>
      <w:r>
        <w:rPr>
          <w:spacing w:val="40"/>
          <w:sz w:val="28"/>
        </w:rPr>
        <w:t xml:space="preserve"> </w:t>
      </w:r>
      <w:r>
        <w:rPr>
          <w:sz w:val="28"/>
        </w:rPr>
        <w:t>(2</w:t>
      </w:r>
      <w:r>
        <w:rPr>
          <w:spacing w:val="40"/>
          <w:sz w:val="28"/>
        </w:rPr>
        <w:t xml:space="preserve"> </w:t>
      </w:r>
      <w:r>
        <w:rPr>
          <w:sz w:val="28"/>
        </w:rPr>
        <w:t>часа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неделю),</w:t>
      </w:r>
      <w:r>
        <w:rPr>
          <w:spacing w:val="59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4</w:t>
      </w:r>
      <w:r>
        <w:rPr>
          <w:spacing w:val="40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68</w:t>
      </w:r>
      <w:r>
        <w:rPr>
          <w:spacing w:val="40"/>
          <w:sz w:val="28"/>
        </w:rPr>
        <w:t xml:space="preserve"> </w:t>
      </w:r>
      <w:r>
        <w:rPr>
          <w:sz w:val="28"/>
        </w:rPr>
        <w:t>часа</w:t>
      </w:r>
      <w:r>
        <w:rPr>
          <w:spacing w:val="40"/>
          <w:sz w:val="28"/>
        </w:rPr>
        <w:t xml:space="preserve"> </w:t>
      </w:r>
      <w:r>
        <w:rPr>
          <w:sz w:val="28"/>
        </w:rPr>
        <w:t>(2 часа в неделю).</w:t>
      </w:r>
    </w:p>
    <w:p w:rsidR="007A46EE" w:rsidRDefault="009E1D98">
      <w:pPr>
        <w:pStyle w:val="a5"/>
        <w:numPr>
          <w:ilvl w:val="2"/>
          <w:numId w:val="61"/>
        </w:numPr>
        <w:tabs>
          <w:tab w:val="left" w:pos="1979"/>
        </w:tabs>
        <w:spacing w:before="8"/>
        <w:ind w:left="1979" w:hanging="843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1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7A46EE" w:rsidRDefault="009E1D98">
      <w:pPr>
        <w:pStyle w:val="a5"/>
        <w:numPr>
          <w:ilvl w:val="3"/>
          <w:numId w:val="61"/>
        </w:numPr>
        <w:tabs>
          <w:tab w:val="left" w:pos="2190"/>
        </w:tabs>
        <w:spacing w:before="158"/>
        <w:ind w:left="2190" w:hanging="1054"/>
        <w:jc w:val="both"/>
        <w:rPr>
          <w:sz w:val="28"/>
        </w:rPr>
      </w:pPr>
      <w:r>
        <w:rPr>
          <w:sz w:val="28"/>
        </w:rPr>
        <w:t>Знания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культуре.</w:t>
      </w:r>
    </w:p>
    <w:p w:rsidR="007A46EE" w:rsidRDefault="009E1D98">
      <w:pPr>
        <w:pStyle w:val="a3"/>
        <w:spacing w:before="158" w:line="360" w:lineRule="auto"/>
        <w:ind w:right="145" w:firstLine="710"/>
      </w:pPr>
      <w:r>
        <w:t>Понятие</w:t>
      </w:r>
      <w:r>
        <w:rPr>
          <w:spacing w:val="80"/>
        </w:rPr>
        <w:t xml:space="preserve"> </w:t>
      </w:r>
      <w:r>
        <w:t>«физическая</w:t>
      </w:r>
      <w:r>
        <w:rPr>
          <w:spacing w:val="80"/>
        </w:rPr>
        <w:t xml:space="preserve"> </w:t>
      </w:r>
      <w:r>
        <w:t>культура»</w:t>
      </w:r>
      <w:r>
        <w:rPr>
          <w:spacing w:val="80"/>
        </w:rPr>
        <w:t xml:space="preserve"> </w:t>
      </w:r>
      <w:r>
        <w:t>как</w:t>
      </w:r>
      <w:r>
        <w:rPr>
          <w:spacing w:val="80"/>
        </w:rPr>
        <w:t xml:space="preserve"> </w:t>
      </w:r>
      <w:r>
        <w:t>занятия</w:t>
      </w:r>
      <w:r>
        <w:rPr>
          <w:spacing w:val="80"/>
        </w:rPr>
        <w:t xml:space="preserve"> </w:t>
      </w:r>
      <w:r>
        <w:t>физическими</w:t>
      </w:r>
      <w:r>
        <w:rPr>
          <w:spacing w:val="80"/>
        </w:rPr>
        <w:t xml:space="preserve"> </w:t>
      </w:r>
      <w:r>
        <w:t>упражнениями и спортом по укреплению здоровья, физическому развитию и физической подготовке. Связь физических упражнений с движениями животных и трудовыми действиям</w:t>
      </w:r>
      <w:r>
        <w:t>и древних людей.</w:t>
      </w:r>
    </w:p>
    <w:p w:rsidR="007A46EE" w:rsidRDefault="009E1D98">
      <w:pPr>
        <w:pStyle w:val="a5"/>
        <w:numPr>
          <w:ilvl w:val="3"/>
          <w:numId w:val="61"/>
        </w:numPr>
        <w:tabs>
          <w:tab w:val="left" w:pos="2190"/>
        </w:tabs>
        <w:spacing w:line="357" w:lineRule="auto"/>
        <w:ind w:left="1136" w:right="3346" w:firstLine="0"/>
        <w:rPr>
          <w:sz w:val="28"/>
        </w:rPr>
      </w:pPr>
      <w:r>
        <w:rPr>
          <w:sz w:val="28"/>
        </w:rPr>
        <w:t>Способы самостоятельной деятельности. Режим</w:t>
      </w:r>
      <w:r>
        <w:rPr>
          <w:spacing w:val="-11"/>
          <w:sz w:val="28"/>
        </w:rPr>
        <w:t xml:space="preserve"> </w:t>
      </w:r>
      <w:r>
        <w:rPr>
          <w:sz w:val="28"/>
        </w:rPr>
        <w:t>дня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1"/>
          <w:sz w:val="28"/>
        </w:rPr>
        <w:t xml:space="preserve"> </w:t>
      </w:r>
      <w:r>
        <w:rPr>
          <w:sz w:val="28"/>
        </w:rPr>
        <w:t>его</w:t>
      </w:r>
      <w:r>
        <w:rPr>
          <w:spacing w:val="-12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соблюдения.</w:t>
      </w:r>
    </w:p>
    <w:p w:rsidR="007A46EE" w:rsidRDefault="009E1D98">
      <w:pPr>
        <w:pStyle w:val="a5"/>
        <w:numPr>
          <w:ilvl w:val="3"/>
          <w:numId w:val="61"/>
        </w:numPr>
        <w:tabs>
          <w:tab w:val="left" w:pos="2190"/>
        </w:tabs>
        <w:spacing w:before="4" w:line="364" w:lineRule="auto"/>
        <w:ind w:left="1136" w:right="3696" w:firstLine="0"/>
        <w:rPr>
          <w:sz w:val="28"/>
        </w:rPr>
      </w:pPr>
      <w:r>
        <w:rPr>
          <w:sz w:val="28"/>
        </w:rPr>
        <w:t>Физическое совершенствование. 32.1.2.3.1.</w:t>
      </w:r>
      <w:r>
        <w:rPr>
          <w:spacing w:val="-18"/>
          <w:sz w:val="28"/>
        </w:rPr>
        <w:t xml:space="preserve"> </w:t>
      </w:r>
      <w:r>
        <w:rPr>
          <w:sz w:val="28"/>
        </w:rPr>
        <w:t>Оздоровительная</w:t>
      </w:r>
      <w:r>
        <w:rPr>
          <w:spacing w:val="-17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18"/>
          <w:sz w:val="28"/>
        </w:rPr>
        <w:t xml:space="preserve"> </w:t>
      </w:r>
      <w:r>
        <w:rPr>
          <w:sz w:val="28"/>
        </w:rPr>
        <w:t>культура.</w:t>
      </w:r>
    </w:p>
    <w:p w:rsidR="007A46EE" w:rsidRDefault="009E1D98">
      <w:pPr>
        <w:pStyle w:val="a3"/>
        <w:spacing w:line="360" w:lineRule="auto"/>
        <w:ind w:right="153" w:firstLine="710"/>
      </w:pPr>
      <w:r>
        <w:t>Гигиена человека и требования к проведению гигиенических процедур.</w:t>
      </w:r>
      <w:r>
        <w:rPr>
          <w:spacing w:val="40"/>
        </w:rPr>
        <w:t xml:space="preserve"> </w:t>
      </w:r>
      <w:r>
        <w:t>Осанк</w:t>
      </w:r>
      <w:r>
        <w:t>а и комплексы упражнений для правильного её развития. Физические упражнения для физкультминуток и утренней зарядки.</w:t>
      </w:r>
    </w:p>
    <w:p w:rsidR="007A46EE" w:rsidRDefault="009E1D98">
      <w:pPr>
        <w:pStyle w:val="a5"/>
        <w:numPr>
          <w:ilvl w:val="4"/>
          <w:numId w:val="61"/>
        </w:numPr>
        <w:tabs>
          <w:tab w:val="left" w:pos="2395"/>
        </w:tabs>
        <w:ind w:left="2395" w:hanging="1259"/>
        <w:jc w:val="both"/>
        <w:rPr>
          <w:sz w:val="28"/>
        </w:rPr>
      </w:pPr>
      <w:r>
        <w:rPr>
          <w:spacing w:val="-2"/>
          <w:sz w:val="28"/>
        </w:rPr>
        <w:t>Спортивно-оздоровительная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физическая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культура.</w:t>
      </w:r>
    </w:p>
    <w:p w:rsidR="007A46EE" w:rsidRDefault="009E1D98">
      <w:pPr>
        <w:pStyle w:val="a3"/>
        <w:spacing w:before="150" w:line="357" w:lineRule="auto"/>
        <w:ind w:right="140" w:firstLine="710"/>
      </w:pPr>
      <w:r>
        <w:t>Правила</w:t>
      </w:r>
      <w:r>
        <w:rPr>
          <w:spacing w:val="80"/>
          <w:w w:val="150"/>
        </w:rPr>
        <w:t xml:space="preserve"> </w:t>
      </w:r>
      <w:r>
        <w:t>поведения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уроках</w:t>
      </w:r>
      <w:r>
        <w:rPr>
          <w:spacing w:val="80"/>
        </w:rPr>
        <w:t xml:space="preserve"> </w:t>
      </w:r>
      <w:r>
        <w:t>физической</w:t>
      </w:r>
      <w:r>
        <w:rPr>
          <w:spacing w:val="80"/>
          <w:w w:val="150"/>
        </w:rPr>
        <w:t xml:space="preserve"> </w:t>
      </w:r>
      <w:r>
        <w:t>культуры,</w:t>
      </w:r>
      <w:r>
        <w:rPr>
          <w:spacing w:val="80"/>
          <w:w w:val="150"/>
        </w:rPr>
        <w:t xml:space="preserve"> </w:t>
      </w:r>
      <w:r>
        <w:t>подбора</w:t>
      </w:r>
      <w:r>
        <w:rPr>
          <w:spacing w:val="80"/>
          <w:w w:val="150"/>
        </w:rPr>
        <w:t xml:space="preserve"> </w:t>
      </w:r>
      <w:r>
        <w:t>одежды для занятий в спортивном зале и на открытом воздухе.</w:t>
      </w:r>
    </w:p>
    <w:p w:rsidR="007A46EE" w:rsidRDefault="009E1D98">
      <w:pPr>
        <w:pStyle w:val="a3"/>
        <w:spacing w:before="6"/>
        <w:ind w:left="1136"/>
      </w:pPr>
      <w:r>
        <w:t>Гимнастика</w:t>
      </w:r>
      <w:r>
        <w:rPr>
          <w:spacing w:val="-2"/>
        </w:rPr>
        <w:t xml:space="preserve"> </w:t>
      </w:r>
      <w:r>
        <w:t>с основами</w:t>
      </w:r>
      <w:r>
        <w:rPr>
          <w:spacing w:val="-2"/>
        </w:rPr>
        <w:t xml:space="preserve"> акробатики.</w:t>
      </w:r>
    </w:p>
    <w:p w:rsidR="007A46EE" w:rsidRDefault="009E1D98">
      <w:pPr>
        <w:pStyle w:val="a3"/>
        <w:spacing w:before="163"/>
        <w:ind w:left="1136"/>
        <w:jc w:val="left"/>
      </w:pPr>
      <w:r>
        <w:t>Исходные</w:t>
      </w:r>
      <w:r>
        <w:rPr>
          <w:spacing w:val="74"/>
          <w:w w:val="150"/>
        </w:rPr>
        <w:t xml:space="preserve"> </w:t>
      </w:r>
      <w:r>
        <w:t>положения</w:t>
      </w:r>
      <w:r>
        <w:rPr>
          <w:spacing w:val="79"/>
          <w:w w:val="150"/>
        </w:rPr>
        <w:t xml:space="preserve"> </w:t>
      </w:r>
      <w:r>
        <w:t>в</w:t>
      </w:r>
      <w:r>
        <w:rPr>
          <w:spacing w:val="75"/>
          <w:w w:val="150"/>
        </w:rPr>
        <w:t xml:space="preserve"> </w:t>
      </w:r>
      <w:r>
        <w:t>физических</w:t>
      </w:r>
      <w:r>
        <w:rPr>
          <w:spacing w:val="77"/>
          <w:w w:val="150"/>
        </w:rPr>
        <w:t xml:space="preserve"> </w:t>
      </w:r>
      <w:r>
        <w:t>упражнениях:</w:t>
      </w:r>
      <w:r>
        <w:rPr>
          <w:spacing w:val="73"/>
          <w:w w:val="150"/>
        </w:rPr>
        <w:t xml:space="preserve"> </w:t>
      </w:r>
      <w:r>
        <w:t>стойки,</w:t>
      </w:r>
      <w:r>
        <w:rPr>
          <w:spacing w:val="22"/>
        </w:rPr>
        <w:t xml:space="preserve">  </w:t>
      </w:r>
      <w:r>
        <w:t>упоры,</w:t>
      </w:r>
      <w:r>
        <w:rPr>
          <w:spacing w:val="23"/>
        </w:rPr>
        <w:t xml:space="preserve">  </w:t>
      </w:r>
      <w:r>
        <w:rPr>
          <w:spacing w:val="-2"/>
        </w:rPr>
        <w:t>седы,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49"/>
      </w:pPr>
      <w:r>
        <w:t>положения</w:t>
      </w:r>
      <w:r>
        <w:rPr>
          <w:spacing w:val="80"/>
          <w:w w:val="150"/>
        </w:rPr>
        <w:t xml:space="preserve"> </w:t>
      </w:r>
      <w:r>
        <w:t>лёжа.</w:t>
      </w:r>
      <w:r>
        <w:rPr>
          <w:spacing w:val="80"/>
          <w:w w:val="150"/>
        </w:rPr>
        <w:t xml:space="preserve"> </w:t>
      </w:r>
      <w:r>
        <w:t>Строевые</w:t>
      </w:r>
      <w:r>
        <w:rPr>
          <w:spacing w:val="80"/>
          <w:w w:val="150"/>
        </w:rPr>
        <w:t xml:space="preserve"> </w:t>
      </w:r>
      <w:r>
        <w:t>упражнения:</w:t>
      </w:r>
      <w:r>
        <w:rPr>
          <w:spacing w:val="80"/>
          <w:w w:val="150"/>
        </w:rPr>
        <w:t xml:space="preserve"> </w:t>
      </w:r>
      <w:r>
        <w:t>построение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перестроение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одну</w:t>
      </w:r>
      <w:r>
        <w:rPr>
          <w:spacing w:val="80"/>
        </w:rPr>
        <w:t xml:space="preserve"> </w:t>
      </w:r>
      <w:r>
        <w:t>и две шеренги, стоя на месте, повороты направо и налево, передвижение в колонне по одному с равномерной скоростью.</w:t>
      </w:r>
    </w:p>
    <w:p w:rsidR="007A46EE" w:rsidRDefault="009E1D98">
      <w:pPr>
        <w:pStyle w:val="a3"/>
        <w:spacing w:before="1" w:line="362" w:lineRule="auto"/>
        <w:ind w:right="159" w:firstLine="710"/>
      </w:pPr>
      <w:r>
        <w:t xml:space="preserve">Гимнастические упражнения: стилизованные способы передвижения ходьбой и бегом, упражнения с гимнастическим мячом и гимнастической скакалкой, </w:t>
      </w:r>
      <w:r>
        <w:t>стилизованные гимнастические прыжки.</w:t>
      </w:r>
    </w:p>
    <w:p w:rsidR="007A46EE" w:rsidRDefault="009E1D98">
      <w:pPr>
        <w:pStyle w:val="a3"/>
        <w:spacing w:line="360" w:lineRule="auto"/>
        <w:ind w:right="149" w:firstLine="710"/>
      </w:pPr>
      <w:r>
        <w:t>Акробатические</w:t>
      </w:r>
      <w:r>
        <w:rPr>
          <w:spacing w:val="40"/>
        </w:rPr>
        <w:t xml:space="preserve"> </w:t>
      </w:r>
      <w:r>
        <w:t>упражнения: подъём туловища из положения лёжа на спине</w:t>
      </w:r>
      <w:r>
        <w:rPr>
          <w:spacing w:val="8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животе, подъём ног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положения лёжа на</w:t>
      </w:r>
      <w:r>
        <w:rPr>
          <w:spacing w:val="-2"/>
        </w:rPr>
        <w:t xml:space="preserve"> </w:t>
      </w:r>
      <w:r>
        <w:t>животе, сгибание</w:t>
      </w:r>
      <w:r>
        <w:rPr>
          <w:spacing w:val="-2"/>
        </w:rPr>
        <w:t xml:space="preserve"> </w:t>
      </w:r>
      <w:r>
        <w:t>рук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положении упор лёжа, прыжки в группировке, толчком двумя ногами, прыжки в упоре на р</w:t>
      </w:r>
      <w:r>
        <w:t>уки, толчком двумя ногами.</w:t>
      </w:r>
    </w:p>
    <w:p w:rsidR="007A46EE" w:rsidRDefault="009E1D98">
      <w:pPr>
        <w:pStyle w:val="a3"/>
        <w:ind w:left="1136"/>
      </w:pPr>
      <w:r>
        <w:t>Лёгкая</w:t>
      </w:r>
      <w:r>
        <w:rPr>
          <w:spacing w:val="-18"/>
        </w:rPr>
        <w:t xml:space="preserve"> </w:t>
      </w:r>
      <w:r>
        <w:rPr>
          <w:spacing w:val="-2"/>
        </w:rPr>
        <w:t>атлетика.</w:t>
      </w:r>
    </w:p>
    <w:p w:rsidR="007A46EE" w:rsidRDefault="009E1D98">
      <w:pPr>
        <w:pStyle w:val="a3"/>
        <w:spacing w:before="148" w:line="362" w:lineRule="auto"/>
        <w:ind w:right="167" w:firstLine="710"/>
      </w:pPr>
      <w:r>
        <w:t>Равномерная ходьба и равномерный бег. Прыжки в длину и высоту с места толчком двумя ногами, в высоту с прямого разбега.</w:t>
      </w:r>
    </w:p>
    <w:p w:rsidR="007A46EE" w:rsidRDefault="009E1D98">
      <w:pPr>
        <w:pStyle w:val="a3"/>
        <w:spacing w:before="3"/>
        <w:ind w:left="1136"/>
      </w:pPr>
      <w:r>
        <w:t>Подвижные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спортивные</w:t>
      </w:r>
      <w:r>
        <w:rPr>
          <w:spacing w:val="-10"/>
        </w:rPr>
        <w:t xml:space="preserve"> </w:t>
      </w:r>
      <w:r>
        <w:rPr>
          <w:spacing w:val="-4"/>
        </w:rPr>
        <w:t>игры.</w:t>
      </w:r>
    </w:p>
    <w:p w:rsidR="007A46EE" w:rsidRDefault="009E1D98">
      <w:pPr>
        <w:pStyle w:val="a3"/>
        <w:spacing w:before="153" w:line="362" w:lineRule="auto"/>
        <w:ind w:left="1136" w:right="2254"/>
      </w:pPr>
      <w:r>
        <w:t>Считалки для самостоятельной организации подвижных игр. 32.1.2.3.3.</w:t>
      </w:r>
      <w:r>
        <w:rPr>
          <w:spacing w:val="-18"/>
        </w:rPr>
        <w:t xml:space="preserve"> </w:t>
      </w:r>
      <w:r>
        <w:t>Прикладно-ориентированная</w:t>
      </w:r>
      <w:r>
        <w:rPr>
          <w:spacing w:val="-13"/>
        </w:rPr>
        <w:t xml:space="preserve"> </w:t>
      </w:r>
      <w:r>
        <w:t>физическая</w:t>
      </w:r>
      <w:r>
        <w:rPr>
          <w:spacing w:val="-16"/>
        </w:rPr>
        <w:t xml:space="preserve"> </w:t>
      </w:r>
      <w:r>
        <w:t>культура.</w:t>
      </w:r>
    </w:p>
    <w:p w:rsidR="007A46EE" w:rsidRDefault="009E1D98">
      <w:pPr>
        <w:pStyle w:val="a3"/>
        <w:spacing w:line="362" w:lineRule="auto"/>
        <w:ind w:firstLine="710"/>
        <w:jc w:val="left"/>
      </w:pPr>
      <w:r>
        <w:t>Развитие</w:t>
      </w:r>
      <w:r>
        <w:rPr>
          <w:spacing w:val="-5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физических</w:t>
      </w:r>
      <w:r>
        <w:rPr>
          <w:spacing w:val="-10"/>
        </w:rPr>
        <w:t xml:space="preserve"> </w:t>
      </w:r>
      <w:r>
        <w:t>качеств</w:t>
      </w:r>
      <w:r>
        <w:rPr>
          <w:spacing w:val="-3"/>
        </w:rPr>
        <w:t xml:space="preserve"> </w:t>
      </w:r>
      <w:r>
        <w:t>средствами</w:t>
      </w:r>
      <w:r>
        <w:rPr>
          <w:spacing w:val="-6"/>
        </w:rPr>
        <w:t xml:space="preserve"> </w:t>
      </w:r>
      <w:r>
        <w:t>спортивных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подвижных игр. Подготовка к выполнению нормативных требований комплекса ГТО.</w:t>
      </w:r>
    </w:p>
    <w:p w:rsidR="007A46EE" w:rsidRDefault="009E1D98">
      <w:pPr>
        <w:pStyle w:val="a5"/>
        <w:numPr>
          <w:ilvl w:val="2"/>
          <w:numId w:val="61"/>
        </w:numPr>
        <w:tabs>
          <w:tab w:val="left" w:pos="1979"/>
        </w:tabs>
        <w:spacing w:line="319" w:lineRule="exact"/>
        <w:ind w:left="1979" w:hanging="843"/>
        <w:rPr>
          <w:sz w:val="28"/>
        </w:rPr>
      </w:pPr>
      <w:r>
        <w:rPr>
          <w:sz w:val="28"/>
        </w:rPr>
        <w:t>Сод</w:t>
      </w:r>
      <w:r>
        <w:rPr>
          <w:sz w:val="28"/>
        </w:rPr>
        <w:t>ержание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во</w:t>
      </w:r>
      <w:r>
        <w:rPr>
          <w:spacing w:val="-11"/>
          <w:sz w:val="28"/>
        </w:rPr>
        <w:t xml:space="preserve"> </w:t>
      </w:r>
      <w:r>
        <w:rPr>
          <w:sz w:val="28"/>
        </w:rPr>
        <w:t>2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7A46EE" w:rsidRDefault="009E1D98">
      <w:pPr>
        <w:pStyle w:val="a5"/>
        <w:numPr>
          <w:ilvl w:val="3"/>
          <w:numId w:val="61"/>
        </w:numPr>
        <w:tabs>
          <w:tab w:val="left" w:pos="2190"/>
        </w:tabs>
        <w:spacing w:before="146"/>
        <w:ind w:left="2190" w:hanging="1054"/>
        <w:rPr>
          <w:sz w:val="28"/>
        </w:rPr>
      </w:pPr>
      <w:r>
        <w:rPr>
          <w:sz w:val="28"/>
        </w:rPr>
        <w:t>Знания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культуре.</w:t>
      </w:r>
    </w:p>
    <w:p w:rsidR="007A46EE" w:rsidRDefault="009E1D98">
      <w:pPr>
        <w:pStyle w:val="a3"/>
        <w:spacing w:before="163"/>
        <w:ind w:left="1136"/>
        <w:jc w:val="left"/>
      </w:pPr>
      <w:r>
        <w:t>Из</w:t>
      </w:r>
      <w:r>
        <w:rPr>
          <w:spacing w:val="26"/>
        </w:rPr>
        <w:t xml:space="preserve"> </w:t>
      </w:r>
      <w:r>
        <w:t>истории</w:t>
      </w:r>
      <w:r>
        <w:rPr>
          <w:spacing w:val="26"/>
        </w:rPr>
        <w:t xml:space="preserve"> </w:t>
      </w:r>
      <w:r>
        <w:t>возникновения</w:t>
      </w:r>
      <w:r>
        <w:rPr>
          <w:spacing w:val="29"/>
        </w:rPr>
        <w:t xml:space="preserve"> </w:t>
      </w:r>
      <w:r>
        <w:t>физических</w:t>
      </w:r>
      <w:r>
        <w:rPr>
          <w:spacing w:val="26"/>
        </w:rPr>
        <w:t xml:space="preserve"> </w:t>
      </w:r>
      <w:r>
        <w:t>упражнений</w:t>
      </w:r>
      <w:r>
        <w:rPr>
          <w:spacing w:val="28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первых</w:t>
      </w:r>
      <w:r>
        <w:rPr>
          <w:spacing w:val="18"/>
        </w:rPr>
        <w:t xml:space="preserve"> </w:t>
      </w:r>
      <w:r>
        <w:rPr>
          <w:spacing w:val="-2"/>
        </w:rPr>
        <w:t>соревнований.</w:t>
      </w:r>
    </w:p>
    <w:p w:rsidR="007A46EE" w:rsidRDefault="009E1D98">
      <w:pPr>
        <w:pStyle w:val="a3"/>
        <w:spacing w:before="168"/>
      </w:pPr>
      <w:r>
        <w:t>Зарождение</w:t>
      </w:r>
      <w:r>
        <w:rPr>
          <w:spacing w:val="-18"/>
        </w:rPr>
        <w:t xml:space="preserve"> </w:t>
      </w:r>
      <w:r>
        <w:t>Олимпийских</w:t>
      </w:r>
      <w:r>
        <w:rPr>
          <w:spacing w:val="-17"/>
        </w:rPr>
        <w:t xml:space="preserve"> </w:t>
      </w:r>
      <w:r>
        <w:t>игр</w:t>
      </w:r>
      <w:r>
        <w:rPr>
          <w:spacing w:val="-17"/>
        </w:rPr>
        <w:t xml:space="preserve"> </w:t>
      </w:r>
      <w:r>
        <w:rPr>
          <w:spacing w:val="-2"/>
        </w:rPr>
        <w:t>древности.</w:t>
      </w:r>
    </w:p>
    <w:p w:rsidR="007A46EE" w:rsidRDefault="009E1D98">
      <w:pPr>
        <w:pStyle w:val="a5"/>
        <w:numPr>
          <w:ilvl w:val="3"/>
          <w:numId w:val="61"/>
        </w:numPr>
        <w:tabs>
          <w:tab w:val="left" w:pos="2190"/>
        </w:tabs>
        <w:spacing w:before="158"/>
        <w:ind w:left="2190" w:hanging="1054"/>
        <w:jc w:val="both"/>
        <w:rPr>
          <w:sz w:val="28"/>
        </w:rPr>
      </w:pPr>
      <w:r>
        <w:rPr>
          <w:spacing w:val="-2"/>
          <w:sz w:val="28"/>
        </w:rPr>
        <w:t>Способы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самостоятельной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7A46EE" w:rsidRDefault="009E1D98">
      <w:pPr>
        <w:pStyle w:val="a3"/>
        <w:spacing w:before="163" w:line="360" w:lineRule="auto"/>
        <w:ind w:right="151" w:firstLine="710"/>
      </w:pPr>
      <w: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7A46EE" w:rsidRDefault="009E1D98">
      <w:pPr>
        <w:pStyle w:val="a5"/>
        <w:numPr>
          <w:ilvl w:val="3"/>
          <w:numId w:val="61"/>
        </w:numPr>
        <w:tabs>
          <w:tab w:val="left" w:pos="2190"/>
          <w:tab w:val="left" w:pos="4692"/>
        </w:tabs>
        <w:spacing w:line="357" w:lineRule="auto"/>
        <w:ind w:left="1136" w:right="3661" w:firstLine="0"/>
        <w:jc w:val="both"/>
        <w:rPr>
          <w:sz w:val="28"/>
        </w:rPr>
      </w:pPr>
      <w:r>
        <w:rPr>
          <w:spacing w:val="-2"/>
          <w:sz w:val="28"/>
        </w:rPr>
        <w:t>Физическое</w:t>
      </w:r>
      <w:r>
        <w:rPr>
          <w:sz w:val="28"/>
        </w:rPr>
        <w:tab/>
      </w:r>
      <w:r>
        <w:rPr>
          <w:spacing w:val="-2"/>
          <w:sz w:val="28"/>
        </w:rPr>
        <w:t xml:space="preserve">совершенствование. </w:t>
      </w:r>
      <w:r>
        <w:rPr>
          <w:sz w:val="28"/>
        </w:rPr>
        <w:t>32.3.3.3.1.</w:t>
      </w:r>
      <w:r>
        <w:rPr>
          <w:spacing w:val="-18"/>
          <w:sz w:val="28"/>
        </w:rPr>
        <w:t xml:space="preserve"> </w:t>
      </w:r>
      <w:r>
        <w:rPr>
          <w:sz w:val="28"/>
        </w:rPr>
        <w:t>Оздоровительная</w:t>
      </w:r>
      <w:r>
        <w:rPr>
          <w:spacing w:val="-14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14"/>
          <w:sz w:val="28"/>
        </w:rPr>
        <w:t xml:space="preserve"> </w:t>
      </w:r>
      <w:r>
        <w:rPr>
          <w:sz w:val="28"/>
        </w:rPr>
        <w:t>культура.</w:t>
      </w:r>
    </w:p>
    <w:p w:rsidR="007A46EE" w:rsidRDefault="009E1D98">
      <w:pPr>
        <w:pStyle w:val="a3"/>
        <w:spacing w:before="2" w:line="362" w:lineRule="auto"/>
        <w:ind w:right="161" w:firstLine="710"/>
      </w:pPr>
      <w:r>
        <w:t>Закаливание</w:t>
      </w:r>
      <w:r>
        <w:rPr>
          <w:spacing w:val="-1"/>
        </w:rPr>
        <w:t xml:space="preserve"> </w:t>
      </w:r>
      <w:r>
        <w:t>организма обтиранием. Составление</w:t>
      </w:r>
      <w:r>
        <w:rPr>
          <w:spacing w:val="-1"/>
        </w:rPr>
        <w:t xml:space="preserve"> </w:t>
      </w:r>
      <w:r>
        <w:t>комплекса утренней</w:t>
      </w:r>
      <w:r>
        <w:rPr>
          <w:spacing w:val="-1"/>
        </w:rPr>
        <w:t xml:space="preserve"> </w:t>
      </w:r>
      <w:r>
        <w:t>зарядки и физкультминутки для занятий в домашних условиях.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left="1136" w:right="2246"/>
      </w:pPr>
      <w:r>
        <w:t>32.313.3.2.</w:t>
      </w:r>
      <w:r>
        <w:rPr>
          <w:spacing w:val="-14"/>
        </w:rPr>
        <w:t xml:space="preserve"> </w:t>
      </w:r>
      <w:r>
        <w:t>Спортивно-оздоровительная</w:t>
      </w:r>
      <w:r>
        <w:rPr>
          <w:spacing w:val="-14"/>
        </w:rPr>
        <w:t xml:space="preserve"> </w:t>
      </w:r>
      <w:r>
        <w:t>физическая</w:t>
      </w:r>
      <w:r>
        <w:rPr>
          <w:spacing w:val="-15"/>
        </w:rPr>
        <w:t xml:space="preserve"> </w:t>
      </w:r>
      <w:r>
        <w:t>культура. Гимнастика с основами акробатики</w:t>
      </w:r>
      <w:r>
        <w:t>.</w:t>
      </w:r>
    </w:p>
    <w:p w:rsidR="007A46EE" w:rsidRDefault="009E1D98">
      <w:pPr>
        <w:pStyle w:val="a3"/>
        <w:spacing w:before="8" w:line="360" w:lineRule="auto"/>
        <w:ind w:right="144" w:firstLine="710"/>
      </w:pPr>
      <w:r>
        <w:t>Правила поведения на занятиях гимнастикой и акробатикой. Строевые команды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построении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перестроении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одну</w:t>
      </w:r>
      <w:r>
        <w:rPr>
          <w:spacing w:val="40"/>
        </w:rPr>
        <w:t xml:space="preserve"> </w:t>
      </w:r>
      <w:r>
        <w:t>шеренгу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колонну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одному;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поворотах</w:t>
      </w:r>
      <w:r>
        <w:rPr>
          <w:spacing w:val="80"/>
        </w:rPr>
        <w:t xml:space="preserve"> </w:t>
      </w:r>
      <w:r>
        <w:t>направо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налево,</w:t>
      </w:r>
      <w:r>
        <w:rPr>
          <w:spacing w:val="80"/>
        </w:rPr>
        <w:t xml:space="preserve"> </w:t>
      </w:r>
      <w:r>
        <w:t>стоя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месте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движении.</w:t>
      </w:r>
      <w:r>
        <w:rPr>
          <w:spacing w:val="80"/>
        </w:rPr>
        <w:t xml:space="preserve"> </w:t>
      </w:r>
      <w:r>
        <w:t>Передвижение в колонне по одному с равномерной и изменяющейся скоростью движения.</w:t>
      </w:r>
    </w:p>
    <w:p w:rsidR="007A46EE" w:rsidRDefault="009E1D98">
      <w:pPr>
        <w:pStyle w:val="a3"/>
        <w:spacing w:before="3" w:line="360" w:lineRule="auto"/>
        <w:ind w:right="157" w:firstLine="710"/>
      </w:pPr>
      <w:r>
        <w:t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</w:t>
      </w:r>
      <w:r>
        <w:rPr>
          <w:spacing w:val="-4"/>
        </w:rPr>
        <w:t xml:space="preserve"> </w:t>
      </w:r>
      <w:r>
        <w:t>подбрасывание, перекаты и наклоны с мячом в руках. Танцевальный хороводный ш</w:t>
      </w:r>
      <w:r>
        <w:t>аг, танец галоп.</w:t>
      </w:r>
    </w:p>
    <w:p w:rsidR="007A46EE" w:rsidRDefault="009E1D98">
      <w:pPr>
        <w:pStyle w:val="a3"/>
        <w:spacing w:line="320" w:lineRule="exact"/>
        <w:ind w:left="1136"/>
      </w:pPr>
      <w:r>
        <w:t>Лёгкая</w:t>
      </w:r>
      <w:r>
        <w:rPr>
          <w:spacing w:val="-18"/>
        </w:rPr>
        <w:t xml:space="preserve"> </w:t>
      </w:r>
      <w:r>
        <w:rPr>
          <w:spacing w:val="-2"/>
        </w:rPr>
        <w:t>атлетика.</w:t>
      </w:r>
    </w:p>
    <w:p w:rsidR="007A46EE" w:rsidRDefault="009E1D98">
      <w:pPr>
        <w:pStyle w:val="a3"/>
        <w:spacing w:before="162" w:line="360" w:lineRule="auto"/>
        <w:ind w:right="141" w:firstLine="710"/>
      </w:pPr>
      <w:r>
        <w:t>Правила</w:t>
      </w:r>
      <w:r>
        <w:rPr>
          <w:spacing w:val="80"/>
          <w:w w:val="150"/>
        </w:rPr>
        <w:t xml:space="preserve"> </w:t>
      </w:r>
      <w:r>
        <w:t>поведения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занятиях</w:t>
      </w:r>
      <w:r>
        <w:rPr>
          <w:spacing w:val="80"/>
          <w:w w:val="150"/>
        </w:rPr>
        <w:t xml:space="preserve"> </w:t>
      </w:r>
      <w:r>
        <w:t>лёгкой</w:t>
      </w:r>
      <w:r>
        <w:rPr>
          <w:spacing w:val="80"/>
          <w:w w:val="150"/>
        </w:rPr>
        <w:t xml:space="preserve"> </w:t>
      </w:r>
      <w:r>
        <w:t>атлетикой.</w:t>
      </w:r>
      <w:r>
        <w:rPr>
          <w:spacing w:val="80"/>
          <w:w w:val="150"/>
        </w:rPr>
        <w:t xml:space="preserve"> </w:t>
      </w:r>
      <w:r>
        <w:t>Броски</w:t>
      </w:r>
      <w:r>
        <w:rPr>
          <w:spacing w:val="80"/>
          <w:w w:val="150"/>
        </w:rPr>
        <w:t xml:space="preserve"> </w:t>
      </w:r>
      <w:r>
        <w:t>малого</w:t>
      </w:r>
      <w:r>
        <w:rPr>
          <w:spacing w:val="80"/>
          <w:w w:val="150"/>
        </w:rPr>
        <w:t xml:space="preserve"> </w:t>
      </w:r>
      <w:r>
        <w:t>мяча в неподвижную мишень разными способами из положения стоя, сидя и лёжа. Разнообразные сложно-координированные прыжки толчком одной ногой и двумя ногами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ме</w:t>
      </w:r>
      <w:r>
        <w:t>ста,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движении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разных</w:t>
      </w:r>
      <w:r>
        <w:rPr>
          <w:spacing w:val="80"/>
          <w:w w:val="150"/>
        </w:rPr>
        <w:t xml:space="preserve"> </w:t>
      </w:r>
      <w:r>
        <w:t>направлениях,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разной</w:t>
      </w:r>
      <w:r>
        <w:rPr>
          <w:spacing w:val="80"/>
          <w:w w:val="150"/>
        </w:rPr>
        <w:t xml:space="preserve"> </w:t>
      </w:r>
      <w:r>
        <w:t>амплитудой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 </w:t>
      </w:r>
      <w:r>
        <w:t>траекторией</w:t>
      </w:r>
      <w:r>
        <w:rPr>
          <w:spacing w:val="80"/>
        </w:rPr>
        <w:t xml:space="preserve">  </w:t>
      </w:r>
      <w:r>
        <w:t>полёта.</w:t>
      </w:r>
      <w:r>
        <w:rPr>
          <w:spacing w:val="80"/>
        </w:rPr>
        <w:t xml:space="preserve">  </w:t>
      </w:r>
      <w:r>
        <w:t>Прыжок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высоту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прямого</w:t>
      </w:r>
      <w:r>
        <w:rPr>
          <w:spacing w:val="80"/>
        </w:rPr>
        <w:t xml:space="preserve">  </w:t>
      </w:r>
      <w:r>
        <w:t>разбега.</w:t>
      </w:r>
      <w:r>
        <w:rPr>
          <w:spacing w:val="80"/>
        </w:rPr>
        <w:t xml:space="preserve">  </w:t>
      </w:r>
      <w:r>
        <w:t>Ходьба по гимнастической скамейке с изменением скорости и направления движения. Беговые сложно-координационные упражнения: ускорени</w:t>
      </w:r>
      <w:r>
        <w:t xml:space="preserve">я из разных исходных положений, змейкой, по кругу, обеганием предметов, с преодолением небольших </w:t>
      </w:r>
      <w:r>
        <w:rPr>
          <w:spacing w:val="-2"/>
        </w:rPr>
        <w:t>препятствий.</w:t>
      </w:r>
    </w:p>
    <w:p w:rsidR="007A46EE" w:rsidRDefault="009E1D98">
      <w:pPr>
        <w:pStyle w:val="a3"/>
        <w:spacing w:before="4"/>
        <w:ind w:left="1136"/>
      </w:pPr>
      <w:r>
        <w:rPr>
          <w:spacing w:val="-2"/>
        </w:rPr>
        <w:t>Подвижные</w:t>
      </w:r>
      <w:r>
        <w:rPr>
          <w:spacing w:val="-9"/>
        </w:rPr>
        <w:t xml:space="preserve"> </w:t>
      </w:r>
      <w:r>
        <w:rPr>
          <w:spacing w:val="-2"/>
        </w:rPr>
        <w:t>игры.</w:t>
      </w:r>
    </w:p>
    <w:p w:rsidR="007A46EE" w:rsidRDefault="009E1D98">
      <w:pPr>
        <w:pStyle w:val="a3"/>
        <w:spacing w:before="163" w:line="357" w:lineRule="auto"/>
        <w:ind w:right="158" w:firstLine="710"/>
      </w:pPr>
      <w:r>
        <w:t xml:space="preserve">Подвижные игры с техническими приёмами спортивных игр (баскетбол, </w:t>
      </w:r>
      <w:r>
        <w:rPr>
          <w:spacing w:val="-2"/>
        </w:rPr>
        <w:t>футбол).</w:t>
      </w:r>
    </w:p>
    <w:p w:rsidR="007A46EE" w:rsidRDefault="009E1D98">
      <w:pPr>
        <w:pStyle w:val="a3"/>
        <w:spacing w:before="5"/>
        <w:ind w:left="1136"/>
      </w:pPr>
      <w:r>
        <w:t>32.1.3.3.3.</w:t>
      </w:r>
      <w:r>
        <w:rPr>
          <w:spacing w:val="-18"/>
        </w:rPr>
        <w:t xml:space="preserve"> </w:t>
      </w:r>
      <w:r>
        <w:t>Прикладно-ориентированная</w:t>
      </w:r>
      <w:r>
        <w:rPr>
          <w:spacing w:val="-17"/>
        </w:rPr>
        <w:t xml:space="preserve"> </w:t>
      </w:r>
      <w:r>
        <w:t>физическая</w:t>
      </w:r>
      <w:r>
        <w:rPr>
          <w:spacing w:val="-16"/>
        </w:rPr>
        <w:t xml:space="preserve"> </w:t>
      </w:r>
      <w:r>
        <w:rPr>
          <w:spacing w:val="-2"/>
        </w:rPr>
        <w:t>культура.</w:t>
      </w:r>
    </w:p>
    <w:p w:rsidR="007A46EE" w:rsidRDefault="009E1D98">
      <w:pPr>
        <w:pStyle w:val="a3"/>
        <w:spacing w:before="159" w:line="362" w:lineRule="auto"/>
        <w:ind w:right="154" w:firstLine="710"/>
      </w:pPr>
      <w:r>
        <w:t>Подготовка к соревнованиям по комплексу ГТО. Развитие основных физических качеств средствами подвижных и спортивных игр.</w:t>
      </w:r>
    </w:p>
    <w:p w:rsidR="007A46EE" w:rsidRDefault="009E1D98">
      <w:pPr>
        <w:pStyle w:val="a5"/>
        <w:numPr>
          <w:ilvl w:val="2"/>
          <w:numId w:val="61"/>
        </w:numPr>
        <w:tabs>
          <w:tab w:val="left" w:pos="1979"/>
        </w:tabs>
        <w:spacing w:line="319" w:lineRule="exact"/>
        <w:ind w:left="1979" w:hanging="843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3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7A46EE" w:rsidRDefault="009E1D98">
      <w:pPr>
        <w:pStyle w:val="a5"/>
        <w:numPr>
          <w:ilvl w:val="3"/>
          <w:numId w:val="61"/>
        </w:numPr>
        <w:tabs>
          <w:tab w:val="left" w:pos="2190"/>
        </w:tabs>
        <w:spacing w:before="158"/>
        <w:ind w:left="2190" w:hanging="1054"/>
        <w:jc w:val="both"/>
        <w:rPr>
          <w:sz w:val="28"/>
        </w:rPr>
      </w:pPr>
      <w:r>
        <w:rPr>
          <w:sz w:val="28"/>
        </w:rPr>
        <w:t>Знания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культуре.</w:t>
      </w:r>
    </w:p>
    <w:p w:rsidR="007A46EE" w:rsidRDefault="009E1D98">
      <w:pPr>
        <w:pStyle w:val="a3"/>
        <w:spacing w:before="163" w:line="362" w:lineRule="auto"/>
        <w:ind w:right="150" w:firstLine="710"/>
      </w:pPr>
      <w:r>
        <w:t>Из истории развития физической культуры у древних народов, насе</w:t>
      </w:r>
      <w:r>
        <w:t>лявших территорию России. История появления современного спорта.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3"/>
          <w:numId w:val="61"/>
        </w:numPr>
        <w:tabs>
          <w:tab w:val="left" w:pos="2190"/>
        </w:tabs>
        <w:ind w:left="2190" w:hanging="1054"/>
        <w:jc w:val="both"/>
        <w:rPr>
          <w:sz w:val="28"/>
        </w:rPr>
      </w:pPr>
      <w:r>
        <w:rPr>
          <w:spacing w:val="-2"/>
          <w:sz w:val="28"/>
        </w:rPr>
        <w:t>Способы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самостоятельной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7A46EE" w:rsidRDefault="009E1D98">
      <w:pPr>
        <w:pStyle w:val="a3"/>
        <w:spacing w:before="158" w:line="360" w:lineRule="auto"/>
        <w:ind w:right="144" w:firstLine="710"/>
      </w:pPr>
      <w:r>
        <w:t>Виды физических упражнений, используемых на уроках физической</w:t>
      </w:r>
      <w:r>
        <w:rPr>
          <w:spacing w:val="40"/>
        </w:rPr>
        <w:t xml:space="preserve"> </w:t>
      </w:r>
      <w:r>
        <w:t>культуры:</w:t>
      </w:r>
      <w:r>
        <w:rPr>
          <w:spacing w:val="80"/>
        </w:rPr>
        <w:t xml:space="preserve">    </w:t>
      </w:r>
      <w:r>
        <w:t>общеразвивающие,</w:t>
      </w:r>
      <w:r>
        <w:rPr>
          <w:spacing w:val="80"/>
        </w:rPr>
        <w:t xml:space="preserve">    </w:t>
      </w:r>
      <w:r>
        <w:t>подготовительные,</w:t>
      </w:r>
      <w:r>
        <w:rPr>
          <w:spacing w:val="80"/>
        </w:rPr>
        <w:t xml:space="preserve">    </w:t>
      </w:r>
      <w:r>
        <w:t>соревновательные,</w:t>
      </w:r>
      <w:r>
        <w:rPr>
          <w:spacing w:val="80"/>
        </w:rPr>
        <w:t xml:space="preserve"> </w:t>
      </w:r>
      <w:r>
        <w:t>их</w:t>
      </w:r>
      <w:r>
        <w:rPr>
          <w:spacing w:val="80"/>
          <w:w w:val="150"/>
        </w:rPr>
        <w:t xml:space="preserve"> </w:t>
      </w:r>
      <w:r>
        <w:t>отличительные</w:t>
      </w:r>
      <w:r>
        <w:rPr>
          <w:spacing w:val="40"/>
        </w:rPr>
        <w:t xml:space="preserve">  </w:t>
      </w:r>
      <w:r>
        <w:t>признаки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предназначение.</w:t>
      </w:r>
      <w:r>
        <w:rPr>
          <w:spacing w:val="40"/>
        </w:rPr>
        <w:t xml:space="preserve">  </w:t>
      </w:r>
      <w:r>
        <w:t>Способы</w:t>
      </w:r>
      <w:r>
        <w:rPr>
          <w:spacing w:val="40"/>
        </w:rPr>
        <w:t xml:space="preserve">  </w:t>
      </w:r>
      <w:r>
        <w:t>измерения</w:t>
      </w:r>
      <w:r>
        <w:rPr>
          <w:spacing w:val="40"/>
        </w:rPr>
        <w:t xml:space="preserve">  </w:t>
      </w:r>
      <w:r>
        <w:t>пульса на занятиях</w:t>
      </w:r>
      <w:r>
        <w:rPr>
          <w:spacing w:val="-5"/>
        </w:rPr>
        <w:t xml:space="preserve"> </w:t>
      </w:r>
      <w:r>
        <w:t xml:space="preserve">физической культурой (наложение руки под грудь). Дозировка нагрузки при развитии физических качеств на уроках физической культуры. Дозирование физических упражнений для </w:t>
      </w:r>
      <w:r>
        <w:t>комплексов физкультминутки и утренней зарядки. Составление графика занятий по развитию физических качеств на учебный год.</w:t>
      </w:r>
    </w:p>
    <w:p w:rsidR="007A46EE" w:rsidRDefault="009E1D98">
      <w:pPr>
        <w:pStyle w:val="a5"/>
        <w:numPr>
          <w:ilvl w:val="3"/>
          <w:numId w:val="61"/>
        </w:numPr>
        <w:tabs>
          <w:tab w:val="left" w:pos="2190"/>
          <w:tab w:val="left" w:pos="4764"/>
        </w:tabs>
        <w:spacing w:before="4" w:line="357" w:lineRule="auto"/>
        <w:ind w:left="1136" w:right="3585" w:firstLine="0"/>
        <w:jc w:val="both"/>
        <w:rPr>
          <w:sz w:val="28"/>
        </w:rPr>
      </w:pPr>
      <w:r>
        <w:rPr>
          <w:spacing w:val="-2"/>
          <w:sz w:val="28"/>
        </w:rPr>
        <w:t>Физическое</w:t>
      </w:r>
      <w:r>
        <w:rPr>
          <w:sz w:val="28"/>
        </w:rPr>
        <w:tab/>
      </w:r>
      <w:r>
        <w:rPr>
          <w:spacing w:val="-2"/>
          <w:sz w:val="28"/>
        </w:rPr>
        <w:t xml:space="preserve">совершенствование. </w:t>
      </w:r>
      <w:r>
        <w:rPr>
          <w:sz w:val="28"/>
        </w:rPr>
        <w:t>32.1..4.3.1.</w:t>
      </w:r>
      <w:r>
        <w:rPr>
          <w:spacing w:val="-14"/>
          <w:sz w:val="28"/>
        </w:rPr>
        <w:t xml:space="preserve"> </w:t>
      </w:r>
      <w:r>
        <w:rPr>
          <w:sz w:val="28"/>
        </w:rPr>
        <w:t>Оздоровительная</w:t>
      </w:r>
      <w:r>
        <w:rPr>
          <w:spacing w:val="-15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культура.</w:t>
      </w:r>
    </w:p>
    <w:p w:rsidR="007A46EE" w:rsidRDefault="009E1D98">
      <w:pPr>
        <w:pStyle w:val="a3"/>
        <w:spacing w:before="6" w:line="360" w:lineRule="auto"/>
        <w:ind w:right="157" w:firstLine="710"/>
      </w:pPr>
      <w:r>
        <w:t>Закаливание организма при помощи обливания под душем. Упражнения дыхательной и зрительной гимнастики, их влияние на восстановление организма после умственной и физической нагрузки.</w:t>
      </w:r>
    </w:p>
    <w:p w:rsidR="007A46EE" w:rsidRDefault="009E1D98">
      <w:pPr>
        <w:pStyle w:val="a5"/>
        <w:numPr>
          <w:ilvl w:val="4"/>
          <w:numId w:val="61"/>
        </w:numPr>
        <w:tabs>
          <w:tab w:val="left" w:pos="2395"/>
        </w:tabs>
        <w:spacing w:before="1" w:line="357" w:lineRule="auto"/>
        <w:ind w:left="1136" w:right="2182" w:firstLine="0"/>
        <w:jc w:val="both"/>
        <w:rPr>
          <w:sz w:val="28"/>
        </w:rPr>
      </w:pPr>
      <w:r>
        <w:rPr>
          <w:sz w:val="28"/>
        </w:rPr>
        <w:t>Спортивно-оздоровительная физическая культура. Гимнастика с основами акроба</w:t>
      </w:r>
      <w:r>
        <w:rPr>
          <w:sz w:val="28"/>
        </w:rPr>
        <w:t>тики.</w:t>
      </w:r>
    </w:p>
    <w:p w:rsidR="007A46EE" w:rsidRDefault="009E1D98">
      <w:pPr>
        <w:pStyle w:val="a3"/>
        <w:spacing w:before="1" w:line="360" w:lineRule="auto"/>
        <w:ind w:right="140" w:firstLine="710"/>
      </w:pPr>
      <w:r>
        <w:t>Строевые упражнения в движении противоходом, перестроении из колонны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одному</w:t>
      </w:r>
      <w:r>
        <w:rPr>
          <w:spacing w:val="36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колонну</w:t>
      </w:r>
      <w:r>
        <w:rPr>
          <w:spacing w:val="36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три,</w:t>
      </w:r>
      <w:r>
        <w:rPr>
          <w:spacing w:val="40"/>
        </w:rPr>
        <w:t xml:space="preserve"> </w:t>
      </w:r>
      <w:r>
        <w:t>стоя</w:t>
      </w:r>
      <w:r>
        <w:rPr>
          <w:spacing w:val="3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месте</w:t>
      </w:r>
      <w:r>
        <w:rPr>
          <w:spacing w:val="40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движении.</w:t>
      </w:r>
      <w:r>
        <w:rPr>
          <w:spacing w:val="40"/>
        </w:rPr>
        <w:t xml:space="preserve"> </w:t>
      </w:r>
      <w:r>
        <w:t>Упражнения</w:t>
      </w:r>
      <w:r>
        <w:rPr>
          <w:spacing w:val="4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лазании по канату в три приёма. Упражнения на гимнастической скамейке в передвижении стилизованными</w:t>
      </w:r>
      <w:r>
        <w:rPr>
          <w:spacing w:val="30"/>
        </w:rPr>
        <w:t xml:space="preserve"> </w:t>
      </w:r>
      <w:r>
        <w:t>способами</w:t>
      </w:r>
      <w:r>
        <w:rPr>
          <w:spacing w:val="34"/>
        </w:rPr>
        <w:t xml:space="preserve"> </w:t>
      </w:r>
      <w:r>
        <w:t>хо</w:t>
      </w:r>
      <w:r>
        <w:t>дьбы: вперёд,</w:t>
      </w:r>
      <w:r>
        <w:rPr>
          <w:spacing w:val="36"/>
        </w:rPr>
        <w:t xml:space="preserve"> </w:t>
      </w:r>
      <w:r>
        <w:t>назад,</w:t>
      </w:r>
      <w:r>
        <w:rPr>
          <w:spacing w:val="36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высоким</w:t>
      </w:r>
      <w:r>
        <w:rPr>
          <w:spacing w:val="38"/>
        </w:rPr>
        <w:t xml:space="preserve"> </w:t>
      </w:r>
      <w:r>
        <w:t>подниманием</w:t>
      </w:r>
      <w:r>
        <w:rPr>
          <w:spacing w:val="36"/>
        </w:rPr>
        <w:t xml:space="preserve"> </w:t>
      </w:r>
      <w:r>
        <w:t>колен и изменением положения рук, приставным шагом правым и левым боком. Передвижения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наклонной</w:t>
      </w:r>
      <w:r>
        <w:rPr>
          <w:spacing w:val="80"/>
          <w:w w:val="150"/>
        </w:rPr>
        <w:t xml:space="preserve"> </w:t>
      </w:r>
      <w:r>
        <w:t>гимнастической</w:t>
      </w:r>
      <w:r>
        <w:rPr>
          <w:spacing w:val="80"/>
          <w:w w:val="150"/>
        </w:rPr>
        <w:t xml:space="preserve"> </w:t>
      </w:r>
      <w:r>
        <w:t>скамейке:</w:t>
      </w:r>
      <w:r>
        <w:rPr>
          <w:spacing w:val="80"/>
          <w:w w:val="150"/>
        </w:rPr>
        <w:t xml:space="preserve"> </w:t>
      </w:r>
      <w:r>
        <w:t>равномерной</w:t>
      </w:r>
      <w:r>
        <w:rPr>
          <w:spacing w:val="80"/>
          <w:w w:val="150"/>
        </w:rPr>
        <w:t xml:space="preserve"> </w:t>
      </w:r>
      <w:r>
        <w:t>ходьбой с</w:t>
      </w:r>
      <w:r>
        <w:rPr>
          <w:spacing w:val="40"/>
        </w:rPr>
        <w:t xml:space="preserve"> </w:t>
      </w:r>
      <w:r>
        <w:t>поворотом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разные</w:t>
      </w:r>
      <w:r>
        <w:rPr>
          <w:spacing w:val="40"/>
        </w:rPr>
        <w:t xml:space="preserve"> </w:t>
      </w:r>
      <w:r>
        <w:t>стороны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движением</w:t>
      </w:r>
      <w:r>
        <w:rPr>
          <w:spacing w:val="40"/>
        </w:rPr>
        <w:t xml:space="preserve"> </w:t>
      </w:r>
      <w:r>
        <w:t>руками,</w:t>
      </w:r>
      <w:r>
        <w:rPr>
          <w:spacing w:val="40"/>
        </w:rPr>
        <w:t xml:space="preserve"> </w:t>
      </w:r>
      <w:r>
        <w:t>приставным</w:t>
      </w:r>
      <w:r>
        <w:rPr>
          <w:spacing w:val="40"/>
        </w:rPr>
        <w:t xml:space="preserve"> </w:t>
      </w:r>
      <w:r>
        <w:t>шагом</w:t>
      </w:r>
      <w:r>
        <w:rPr>
          <w:spacing w:val="40"/>
        </w:rPr>
        <w:t xml:space="preserve"> </w:t>
      </w:r>
      <w:r>
        <w:t>правым и левым боком.</w:t>
      </w:r>
    </w:p>
    <w:p w:rsidR="007A46EE" w:rsidRDefault="009E1D98">
      <w:pPr>
        <w:pStyle w:val="a3"/>
        <w:spacing w:before="2" w:line="360" w:lineRule="auto"/>
        <w:ind w:right="135" w:firstLine="710"/>
      </w:pPr>
      <w:r>
        <w:t>Упражнения в передвижении по гимнастической стенке: ходьба приставным шагом правым и левым боком по нижней жерди, лазанье разноимённым способом. Прыжки</w:t>
      </w:r>
      <w:r>
        <w:rPr>
          <w:spacing w:val="80"/>
          <w:w w:val="150"/>
        </w:rPr>
        <w:t xml:space="preserve"> </w:t>
      </w:r>
      <w:r>
        <w:t>через</w:t>
      </w:r>
      <w:r>
        <w:rPr>
          <w:spacing w:val="78"/>
          <w:w w:val="150"/>
        </w:rPr>
        <w:t xml:space="preserve"> </w:t>
      </w:r>
      <w:r>
        <w:t>скакалку</w:t>
      </w:r>
      <w:r>
        <w:rPr>
          <w:spacing w:val="80"/>
        </w:rPr>
        <w:t xml:space="preserve"> </w:t>
      </w:r>
      <w:r>
        <w:t>с</w:t>
      </w:r>
      <w:r>
        <w:rPr>
          <w:spacing w:val="78"/>
          <w:w w:val="150"/>
        </w:rPr>
        <w:t xml:space="preserve"> </w:t>
      </w:r>
      <w:r>
        <w:t>изменяющейся</w:t>
      </w:r>
      <w:r>
        <w:rPr>
          <w:spacing w:val="80"/>
          <w:w w:val="150"/>
        </w:rPr>
        <w:t xml:space="preserve"> </w:t>
      </w:r>
      <w:r>
        <w:t>скоростью</w:t>
      </w:r>
      <w:r>
        <w:rPr>
          <w:spacing w:val="77"/>
          <w:w w:val="150"/>
        </w:rPr>
        <w:t xml:space="preserve"> </w:t>
      </w:r>
      <w:r>
        <w:t>вращения</w:t>
      </w:r>
      <w:r>
        <w:rPr>
          <w:spacing w:val="79"/>
          <w:w w:val="150"/>
        </w:rPr>
        <w:t xml:space="preserve"> </w:t>
      </w:r>
      <w:r>
        <w:t>на</w:t>
      </w:r>
      <w:r>
        <w:rPr>
          <w:spacing w:val="78"/>
          <w:w w:val="150"/>
        </w:rPr>
        <w:t xml:space="preserve"> </w:t>
      </w:r>
      <w:r>
        <w:t>двух</w:t>
      </w:r>
      <w:r>
        <w:rPr>
          <w:spacing w:val="73"/>
          <w:w w:val="150"/>
        </w:rPr>
        <w:t xml:space="preserve"> </w:t>
      </w:r>
      <w:r>
        <w:t>ногах и поочерёдно на пра</w:t>
      </w:r>
      <w:r>
        <w:t xml:space="preserve">вой и левой ноге, прыжки через скакалку назад с равномерной </w:t>
      </w:r>
      <w:r>
        <w:rPr>
          <w:spacing w:val="-2"/>
        </w:rPr>
        <w:t>скоростью.</w:t>
      </w:r>
    </w:p>
    <w:p w:rsidR="007A46EE" w:rsidRDefault="009E1D98">
      <w:pPr>
        <w:pStyle w:val="a3"/>
        <w:spacing w:before="5" w:line="362" w:lineRule="auto"/>
        <w:ind w:right="151" w:firstLine="710"/>
      </w:pPr>
      <w:r>
        <w:t>Ритмическая</w:t>
      </w:r>
      <w:r>
        <w:rPr>
          <w:spacing w:val="80"/>
          <w:w w:val="150"/>
        </w:rPr>
        <w:t xml:space="preserve"> </w:t>
      </w:r>
      <w:r>
        <w:t>гимнастика:</w:t>
      </w:r>
      <w:r>
        <w:rPr>
          <w:spacing w:val="80"/>
          <w:w w:val="150"/>
        </w:rPr>
        <w:t xml:space="preserve"> </w:t>
      </w:r>
      <w:r>
        <w:t>стилизованные</w:t>
      </w:r>
      <w:r>
        <w:rPr>
          <w:spacing w:val="80"/>
          <w:w w:val="150"/>
        </w:rPr>
        <w:t xml:space="preserve"> </w:t>
      </w:r>
      <w:r>
        <w:t>наклоны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повороты</w:t>
      </w:r>
      <w:r>
        <w:rPr>
          <w:spacing w:val="80"/>
          <w:w w:val="150"/>
        </w:rPr>
        <w:t xml:space="preserve"> </w:t>
      </w:r>
      <w:r>
        <w:t>туловища с</w:t>
      </w:r>
      <w:r>
        <w:rPr>
          <w:spacing w:val="40"/>
        </w:rPr>
        <w:t xml:space="preserve">  </w:t>
      </w:r>
      <w:r>
        <w:t>изменением</w:t>
      </w:r>
      <w:r>
        <w:rPr>
          <w:spacing w:val="40"/>
        </w:rPr>
        <w:t xml:space="preserve">  </w:t>
      </w:r>
      <w:r>
        <w:t>положения</w:t>
      </w:r>
      <w:r>
        <w:rPr>
          <w:spacing w:val="40"/>
        </w:rPr>
        <w:t xml:space="preserve">  </w:t>
      </w:r>
      <w:r>
        <w:t>рук,</w:t>
      </w:r>
      <w:r>
        <w:rPr>
          <w:spacing w:val="40"/>
        </w:rPr>
        <w:t xml:space="preserve">  </w:t>
      </w:r>
      <w:r>
        <w:t>стилизованные</w:t>
      </w:r>
      <w:r>
        <w:rPr>
          <w:spacing w:val="40"/>
        </w:rPr>
        <w:t xml:space="preserve">  </w:t>
      </w:r>
      <w:r>
        <w:t>шаги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месте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сочетании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t>с</w:t>
      </w:r>
      <w:r>
        <w:rPr>
          <w:spacing w:val="-4"/>
        </w:rPr>
        <w:t xml:space="preserve"> </w:t>
      </w:r>
      <w:r>
        <w:t>движением</w:t>
      </w:r>
      <w:r>
        <w:rPr>
          <w:spacing w:val="-4"/>
        </w:rPr>
        <w:t xml:space="preserve"> </w:t>
      </w:r>
      <w:r>
        <w:t>рук,</w:t>
      </w:r>
      <w:r>
        <w:rPr>
          <w:spacing w:val="-2"/>
        </w:rPr>
        <w:t xml:space="preserve"> </w:t>
      </w:r>
      <w:r>
        <w:t>ног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туловища.</w:t>
      </w:r>
      <w:r>
        <w:rPr>
          <w:spacing w:val="-2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танцах</w:t>
      </w:r>
      <w:r>
        <w:rPr>
          <w:spacing w:val="-13"/>
        </w:rPr>
        <w:t xml:space="preserve"> </w:t>
      </w:r>
      <w:r>
        <w:t>галоп и</w:t>
      </w:r>
      <w:r>
        <w:rPr>
          <w:spacing w:val="-10"/>
        </w:rPr>
        <w:t xml:space="preserve"> </w:t>
      </w:r>
      <w:r>
        <w:rPr>
          <w:spacing w:val="-2"/>
        </w:rPr>
        <w:t>полька.</w:t>
      </w:r>
    </w:p>
    <w:p w:rsidR="007A46EE" w:rsidRDefault="009E1D98">
      <w:pPr>
        <w:pStyle w:val="a3"/>
        <w:spacing w:before="158"/>
        <w:ind w:left="1136"/>
      </w:pPr>
      <w:r>
        <w:t>Лёгкая</w:t>
      </w:r>
      <w:r>
        <w:rPr>
          <w:spacing w:val="-18"/>
        </w:rPr>
        <w:t xml:space="preserve"> </w:t>
      </w:r>
      <w:r>
        <w:rPr>
          <w:spacing w:val="-2"/>
        </w:rPr>
        <w:t>атлетика.</w:t>
      </w:r>
    </w:p>
    <w:p w:rsidR="007A46EE" w:rsidRDefault="009E1D98">
      <w:pPr>
        <w:pStyle w:val="a3"/>
        <w:spacing w:before="163" w:line="360" w:lineRule="auto"/>
        <w:ind w:right="145" w:firstLine="710"/>
      </w:pPr>
      <w:r>
        <w:t>Прыжок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длину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разбега,</w:t>
      </w:r>
      <w:r>
        <w:rPr>
          <w:spacing w:val="40"/>
        </w:rPr>
        <w:t xml:space="preserve"> </w:t>
      </w:r>
      <w:r>
        <w:t>способом</w:t>
      </w:r>
      <w:r>
        <w:rPr>
          <w:spacing w:val="40"/>
        </w:rPr>
        <w:t xml:space="preserve"> </w:t>
      </w:r>
      <w:r>
        <w:t>согнув</w:t>
      </w:r>
      <w:r>
        <w:rPr>
          <w:spacing w:val="40"/>
        </w:rPr>
        <w:t xml:space="preserve"> </w:t>
      </w:r>
      <w:r>
        <w:t>ноги.</w:t>
      </w:r>
      <w:r>
        <w:rPr>
          <w:spacing w:val="40"/>
        </w:rPr>
        <w:t xml:space="preserve"> </w:t>
      </w:r>
      <w:r>
        <w:t>Броски</w:t>
      </w:r>
      <w:r>
        <w:rPr>
          <w:spacing w:val="40"/>
        </w:rPr>
        <w:t xml:space="preserve"> </w:t>
      </w:r>
      <w:r>
        <w:t>набивного</w:t>
      </w:r>
      <w:r>
        <w:rPr>
          <w:spacing w:val="40"/>
        </w:rPr>
        <w:t xml:space="preserve"> </w:t>
      </w:r>
      <w:r>
        <w:t>мяча из-за</w:t>
      </w:r>
      <w:r>
        <w:rPr>
          <w:spacing w:val="40"/>
        </w:rPr>
        <w:t xml:space="preserve"> </w:t>
      </w:r>
      <w:r>
        <w:t>головы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положении</w:t>
      </w:r>
      <w:r>
        <w:rPr>
          <w:spacing w:val="40"/>
        </w:rPr>
        <w:t xml:space="preserve"> </w:t>
      </w:r>
      <w:r>
        <w:t>сидя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стоя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месте.</w:t>
      </w:r>
      <w:r>
        <w:rPr>
          <w:spacing w:val="40"/>
        </w:rPr>
        <w:t xml:space="preserve"> </w:t>
      </w:r>
      <w:r>
        <w:t>Беговые</w:t>
      </w:r>
      <w:r>
        <w:rPr>
          <w:spacing w:val="40"/>
        </w:rPr>
        <w:t xml:space="preserve"> </w:t>
      </w:r>
      <w:r>
        <w:t>упражнения</w:t>
      </w:r>
      <w:r>
        <w:rPr>
          <w:spacing w:val="40"/>
        </w:rPr>
        <w:t xml:space="preserve"> </w:t>
      </w:r>
      <w:r>
        <w:t>скоростной и координационной направленности: челночный бег, бег с преодолением препятствий, с ускорением и торможением, максимальной скоростью на дистанции 30 м.</w:t>
      </w:r>
    </w:p>
    <w:p w:rsidR="007A46EE" w:rsidRDefault="009E1D98">
      <w:pPr>
        <w:pStyle w:val="a3"/>
        <w:ind w:left="1136"/>
      </w:pPr>
      <w:r>
        <w:t>Подвижные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спортивные</w:t>
      </w:r>
      <w:r>
        <w:rPr>
          <w:spacing w:val="-10"/>
        </w:rPr>
        <w:t xml:space="preserve"> </w:t>
      </w:r>
      <w:r>
        <w:rPr>
          <w:spacing w:val="-4"/>
        </w:rPr>
        <w:t>игры.</w:t>
      </w:r>
    </w:p>
    <w:p w:rsidR="007A46EE" w:rsidRDefault="009E1D98">
      <w:pPr>
        <w:pStyle w:val="a3"/>
        <w:spacing w:before="163" w:line="360" w:lineRule="auto"/>
        <w:ind w:right="144" w:firstLine="710"/>
      </w:pPr>
      <w:r>
        <w:t>Подвижные</w:t>
      </w:r>
      <w:r>
        <w:rPr>
          <w:spacing w:val="40"/>
        </w:rPr>
        <w:t xml:space="preserve">  </w:t>
      </w:r>
      <w:r>
        <w:t>игры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точность</w:t>
      </w:r>
      <w:r>
        <w:rPr>
          <w:spacing w:val="40"/>
        </w:rPr>
        <w:t xml:space="preserve">  </w:t>
      </w:r>
      <w:r>
        <w:t>движений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приёмами</w:t>
      </w:r>
      <w:r>
        <w:rPr>
          <w:spacing w:val="40"/>
        </w:rPr>
        <w:t xml:space="preserve">  </w:t>
      </w:r>
      <w:r>
        <w:t>спортивных</w:t>
      </w:r>
      <w:r>
        <w:rPr>
          <w:spacing w:val="73"/>
          <w:w w:val="150"/>
        </w:rPr>
        <w:t xml:space="preserve"> </w:t>
      </w:r>
      <w:r>
        <w:t>игр и лыжной подготовки. Баскетбол: ведение баскетбольного мяча, ловля и передача баскетбольного мяча. Волейбол: прямая нижняя подача, приём и передача мяча снизу двумя руками на месте и в движении. Футбол: ведение футбольного мяча, удар по неподвижному фу</w:t>
      </w:r>
      <w:r>
        <w:t>тбольному мячу.</w:t>
      </w:r>
    </w:p>
    <w:p w:rsidR="007A46EE" w:rsidRDefault="009E1D98">
      <w:pPr>
        <w:pStyle w:val="a5"/>
        <w:numPr>
          <w:ilvl w:val="4"/>
          <w:numId w:val="61"/>
        </w:numPr>
        <w:tabs>
          <w:tab w:val="left" w:pos="2395"/>
        </w:tabs>
        <w:spacing w:before="1"/>
        <w:ind w:left="2395" w:hanging="1259"/>
        <w:jc w:val="both"/>
        <w:rPr>
          <w:sz w:val="28"/>
        </w:rPr>
      </w:pPr>
      <w:r>
        <w:rPr>
          <w:spacing w:val="-2"/>
          <w:sz w:val="28"/>
        </w:rPr>
        <w:t>Прикладно-ориентированная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физическая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культура.</w:t>
      </w:r>
    </w:p>
    <w:p w:rsidR="007A46EE" w:rsidRDefault="009E1D98">
      <w:pPr>
        <w:pStyle w:val="a3"/>
        <w:spacing w:before="158"/>
        <w:ind w:left="1136"/>
      </w:pPr>
      <w:r>
        <w:t>Развитие</w:t>
      </w:r>
      <w:r>
        <w:rPr>
          <w:spacing w:val="65"/>
        </w:rPr>
        <w:t xml:space="preserve"> </w:t>
      </w:r>
      <w:r>
        <w:t>основных</w:t>
      </w:r>
      <w:r>
        <w:rPr>
          <w:spacing w:val="56"/>
        </w:rPr>
        <w:t xml:space="preserve"> </w:t>
      </w:r>
      <w:r>
        <w:t>физических</w:t>
      </w:r>
      <w:r>
        <w:rPr>
          <w:spacing w:val="56"/>
        </w:rPr>
        <w:t xml:space="preserve"> </w:t>
      </w:r>
      <w:r>
        <w:t>качеств</w:t>
      </w:r>
      <w:r>
        <w:rPr>
          <w:spacing w:val="63"/>
        </w:rPr>
        <w:t xml:space="preserve"> </w:t>
      </w:r>
      <w:r>
        <w:t>средствами</w:t>
      </w:r>
      <w:r>
        <w:rPr>
          <w:spacing w:val="65"/>
        </w:rPr>
        <w:t xml:space="preserve"> </w:t>
      </w:r>
      <w:r>
        <w:t>базовых</w:t>
      </w:r>
      <w:r>
        <w:rPr>
          <w:spacing w:val="61"/>
        </w:rPr>
        <w:t xml:space="preserve"> </w:t>
      </w:r>
      <w:r>
        <w:t>видов</w:t>
      </w:r>
      <w:r>
        <w:rPr>
          <w:spacing w:val="62"/>
        </w:rPr>
        <w:t xml:space="preserve"> </w:t>
      </w:r>
      <w:r>
        <w:rPr>
          <w:spacing w:val="-2"/>
        </w:rPr>
        <w:t>спорта.</w:t>
      </w:r>
    </w:p>
    <w:p w:rsidR="007A46EE" w:rsidRDefault="009E1D98">
      <w:pPr>
        <w:pStyle w:val="a3"/>
        <w:spacing w:before="163"/>
        <w:jc w:val="left"/>
      </w:pPr>
      <w:r>
        <w:rPr>
          <w:spacing w:val="-2"/>
        </w:rPr>
        <w:t>Подготовка</w:t>
      </w:r>
      <w:r>
        <w:t xml:space="preserve"> </w:t>
      </w:r>
      <w:r>
        <w:rPr>
          <w:spacing w:val="-2"/>
        </w:rPr>
        <w:t>к</w:t>
      </w:r>
      <w:r>
        <w:rPr>
          <w:spacing w:val="-4"/>
        </w:rPr>
        <w:t xml:space="preserve"> </w:t>
      </w:r>
      <w:r>
        <w:rPr>
          <w:spacing w:val="-2"/>
        </w:rPr>
        <w:t>выполнению</w:t>
      </w:r>
      <w:r>
        <w:rPr>
          <w:spacing w:val="-4"/>
        </w:rPr>
        <w:t xml:space="preserve"> </w:t>
      </w:r>
      <w:r>
        <w:rPr>
          <w:spacing w:val="-2"/>
        </w:rPr>
        <w:t>нормативных</w:t>
      </w:r>
      <w:r>
        <w:rPr>
          <w:spacing w:val="-1"/>
        </w:rPr>
        <w:t xml:space="preserve"> </w:t>
      </w:r>
      <w:r>
        <w:rPr>
          <w:spacing w:val="-2"/>
        </w:rPr>
        <w:t>требований комплекса</w:t>
      </w:r>
      <w:r>
        <w:rPr>
          <w:spacing w:val="-1"/>
        </w:rPr>
        <w:t xml:space="preserve"> </w:t>
      </w:r>
      <w:r>
        <w:rPr>
          <w:spacing w:val="-4"/>
        </w:rPr>
        <w:t>ГТО.</w:t>
      </w:r>
    </w:p>
    <w:p w:rsidR="007A46EE" w:rsidRDefault="009E1D98">
      <w:pPr>
        <w:pStyle w:val="a5"/>
        <w:numPr>
          <w:ilvl w:val="2"/>
          <w:numId w:val="61"/>
        </w:numPr>
        <w:tabs>
          <w:tab w:val="left" w:pos="1979"/>
        </w:tabs>
        <w:spacing w:before="158"/>
        <w:ind w:left="1979" w:hanging="843"/>
        <w:jc w:val="both"/>
        <w:rPr>
          <w:sz w:val="28"/>
        </w:rPr>
      </w:pPr>
      <w:r>
        <w:rPr>
          <w:sz w:val="28"/>
        </w:rPr>
        <w:t>Содержание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4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классе.</w:t>
      </w:r>
    </w:p>
    <w:p w:rsidR="007A46EE" w:rsidRDefault="009E1D98">
      <w:pPr>
        <w:pStyle w:val="a3"/>
        <w:spacing w:before="163"/>
        <w:ind w:left="1136"/>
      </w:pPr>
      <w:r>
        <w:t>32.1..5.1.</w:t>
      </w:r>
      <w:r>
        <w:rPr>
          <w:spacing w:val="-12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rPr>
          <w:spacing w:val="-2"/>
        </w:rPr>
        <w:t>культуре.</w:t>
      </w:r>
    </w:p>
    <w:p w:rsidR="007A46EE" w:rsidRDefault="009E1D98">
      <w:pPr>
        <w:pStyle w:val="a3"/>
        <w:spacing w:before="163" w:line="357" w:lineRule="auto"/>
        <w:ind w:right="151" w:firstLine="710"/>
      </w:pPr>
      <w:r>
        <w:t>Из истории развития физической культуры в России. Развитие национальных видов спорта в России.</w:t>
      </w:r>
    </w:p>
    <w:p w:rsidR="007A46EE" w:rsidRDefault="009E1D98">
      <w:pPr>
        <w:pStyle w:val="a5"/>
        <w:numPr>
          <w:ilvl w:val="3"/>
          <w:numId w:val="59"/>
        </w:numPr>
        <w:tabs>
          <w:tab w:val="left" w:pos="2190"/>
        </w:tabs>
        <w:spacing w:before="6"/>
        <w:ind w:left="2190" w:hanging="1054"/>
        <w:jc w:val="both"/>
        <w:rPr>
          <w:sz w:val="28"/>
        </w:rPr>
      </w:pPr>
      <w:r>
        <w:rPr>
          <w:spacing w:val="-2"/>
          <w:sz w:val="28"/>
        </w:rPr>
        <w:t>Способы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самостоятельной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деятельности.</w:t>
      </w:r>
    </w:p>
    <w:p w:rsidR="007A46EE" w:rsidRDefault="009E1D98">
      <w:pPr>
        <w:pStyle w:val="a3"/>
        <w:spacing w:before="163" w:line="360" w:lineRule="auto"/>
        <w:ind w:right="135" w:firstLine="710"/>
      </w:pPr>
      <w:r>
        <w:t>Физическая подготовка. Влияние занятий физической подготовкой на работу организма. Регулирование физической нагрузки по пульсу на самостоятельных занятиях</w:t>
      </w:r>
      <w:r>
        <w:rPr>
          <w:spacing w:val="80"/>
        </w:rPr>
        <w:t xml:space="preserve">   </w:t>
      </w:r>
      <w:r>
        <w:t>физической</w:t>
      </w:r>
      <w:r>
        <w:rPr>
          <w:spacing w:val="80"/>
        </w:rPr>
        <w:t xml:space="preserve">   </w:t>
      </w:r>
      <w:r>
        <w:t>подготовкой.</w:t>
      </w:r>
      <w:r>
        <w:rPr>
          <w:spacing w:val="80"/>
        </w:rPr>
        <w:t xml:space="preserve">   </w:t>
      </w:r>
      <w:r>
        <w:t>Определение</w:t>
      </w:r>
      <w:r>
        <w:rPr>
          <w:spacing w:val="80"/>
        </w:rPr>
        <w:t xml:space="preserve">   </w:t>
      </w:r>
      <w:r>
        <w:t>тяжести</w:t>
      </w:r>
      <w:r>
        <w:rPr>
          <w:spacing w:val="80"/>
        </w:rPr>
        <w:t xml:space="preserve">   </w:t>
      </w:r>
      <w:r>
        <w:t>нагрузки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самостоятельных</w:t>
      </w:r>
      <w:r>
        <w:rPr>
          <w:spacing w:val="80"/>
        </w:rPr>
        <w:t xml:space="preserve"> </w:t>
      </w:r>
      <w:r>
        <w:t>занятиях</w:t>
      </w:r>
      <w:r>
        <w:rPr>
          <w:spacing w:val="80"/>
        </w:rPr>
        <w:t xml:space="preserve"> </w:t>
      </w:r>
      <w:r>
        <w:t>физической</w:t>
      </w:r>
      <w:r>
        <w:rPr>
          <w:spacing w:val="80"/>
        </w:rPr>
        <w:t xml:space="preserve"> </w:t>
      </w:r>
      <w:r>
        <w:t>подготовкой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внешним</w:t>
      </w:r>
      <w:r>
        <w:rPr>
          <w:spacing w:val="80"/>
        </w:rPr>
        <w:t xml:space="preserve"> </w:t>
      </w:r>
      <w:r>
        <w:t>признакам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самочувствию.</w:t>
      </w:r>
      <w:r>
        <w:rPr>
          <w:spacing w:val="80"/>
        </w:rPr>
        <w:t xml:space="preserve"> </w:t>
      </w:r>
      <w:r>
        <w:t>Определение</w:t>
      </w:r>
      <w:r>
        <w:rPr>
          <w:spacing w:val="80"/>
        </w:rPr>
        <w:t xml:space="preserve"> </w:t>
      </w:r>
      <w:r>
        <w:t>возрастных</w:t>
      </w:r>
      <w:r>
        <w:rPr>
          <w:spacing w:val="80"/>
        </w:rPr>
        <w:t xml:space="preserve"> </w:t>
      </w:r>
      <w:r>
        <w:t>особенностей</w:t>
      </w:r>
      <w:r>
        <w:rPr>
          <w:spacing w:val="80"/>
        </w:rPr>
        <w:t xml:space="preserve"> </w:t>
      </w:r>
      <w:r>
        <w:t>физического</w:t>
      </w:r>
      <w:r>
        <w:rPr>
          <w:spacing w:val="80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 xml:space="preserve">и физической подготовленности посредством регулярного наблюдения. Оказание первой помощи при травмах во время самостоятельных занятий физической </w:t>
      </w:r>
      <w:r>
        <w:rPr>
          <w:spacing w:val="-2"/>
        </w:rPr>
        <w:t>куль</w:t>
      </w:r>
      <w:r>
        <w:rPr>
          <w:spacing w:val="-2"/>
        </w:rPr>
        <w:t>турой.</w:t>
      </w:r>
    </w:p>
    <w:p w:rsidR="007A46EE" w:rsidRDefault="009E1D98">
      <w:pPr>
        <w:pStyle w:val="a5"/>
        <w:numPr>
          <w:ilvl w:val="3"/>
          <w:numId w:val="59"/>
        </w:numPr>
        <w:tabs>
          <w:tab w:val="left" w:pos="2190"/>
        </w:tabs>
        <w:spacing w:before="1"/>
        <w:ind w:left="2190" w:hanging="1054"/>
        <w:jc w:val="both"/>
        <w:rPr>
          <w:sz w:val="28"/>
        </w:rPr>
      </w:pPr>
      <w:r>
        <w:rPr>
          <w:spacing w:val="-2"/>
          <w:sz w:val="28"/>
        </w:rPr>
        <w:t>Физическое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совершенствование.</w:t>
      </w:r>
    </w:p>
    <w:p w:rsidR="007A46EE" w:rsidRDefault="007A46EE">
      <w:pPr>
        <w:pStyle w:val="a5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4"/>
          <w:numId w:val="59"/>
        </w:numPr>
        <w:tabs>
          <w:tab w:val="left" w:pos="2395"/>
        </w:tabs>
        <w:ind w:left="2395" w:hanging="1259"/>
        <w:jc w:val="both"/>
        <w:rPr>
          <w:sz w:val="28"/>
        </w:rPr>
      </w:pPr>
      <w:r>
        <w:rPr>
          <w:sz w:val="28"/>
        </w:rPr>
        <w:t>Оздоровительная</w:t>
      </w:r>
      <w:r>
        <w:rPr>
          <w:spacing w:val="-18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культура.</w:t>
      </w:r>
    </w:p>
    <w:p w:rsidR="007A46EE" w:rsidRDefault="009E1D98">
      <w:pPr>
        <w:pStyle w:val="a3"/>
        <w:spacing w:before="158" w:line="360" w:lineRule="auto"/>
        <w:ind w:right="148" w:firstLine="710"/>
      </w:pPr>
      <w:r>
        <w:t>Оценка</w:t>
      </w:r>
      <w:r>
        <w:rPr>
          <w:spacing w:val="80"/>
        </w:rPr>
        <w:t xml:space="preserve"> </w:t>
      </w:r>
      <w:r>
        <w:t>состояния</w:t>
      </w:r>
      <w:r>
        <w:rPr>
          <w:spacing w:val="80"/>
        </w:rPr>
        <w:t xml:space="preserve"> </w:t>
      </w:r>
      <w:r>
        <w:t>осанки,</w:t>
      </w:r>
      <w:r>
        <w:rPr>
          <w:spacing w:val="80"/>
        </w:rPr>
        <w:t xml:space="preserve"> </w:t>
      </w:r>
      <w:r>
        <w:t>упражнения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профилактики</w:t>
      </w:r>
      <w:r>
        <w:rPr>
          <w:spacing w:val="80"/>
        </w:rPr>
        <w:t xml:space="preserve"> </w:t>
      </w:r>
      <w:r>
        <w:t>её</w:t>
      </w:r>
      <w:r>
        <w:rPr>
          <w:spacing w:val="80"/>
        </w:rPr>
        <w:t xml:space="preserve"> </w:t>
      </w:r>
      <w:r>
        <w:t>нарушения (на</w:t>
      </w:r>
      <w:r>
        <w:rPr>
          <w:spacing w:val="40"/>
        </w:rPr>
        <w:t xml:space="preserve">  </w:t>
      </w:r>
      <w:r>
        <w:t>расслабление</w:t>
      </w:r>
      <w:r>
        <w:rPr>
          <w:spacing w:val="40"/>
        </w:rPr>
        <w:t xml:space="preserve">  </w:t>
      </w:r>
      <w:r>
        <w:t>мышц</w:t>
      </w:r>
      <w:r>
        <w:rPr>
          <w:spacing w:val="40"/>
        </w:rPr>
        <w:t xml:space="preserve">  </w:t>
      </w:r>
      <w:r>
        <w:t>спины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профилактику</w:t>
      </w:r>
      <w:r>
        <w:rPr>
          <w:spacing w:val="40"/>
        </w:rPr>
        <w:t xml:space="preserve">  </w:t>
      </w:r>
      <w:r>
        <w:t>сутулости).</w:t>
      </w:r>
      <w:r>
        <w:rPr>
          <w:spacing w:val="40"/>
        </w:rPr>
        <w:t xml:space="preserve">  </w:t>
      </w:r>
      <w:r>
        <w:t>Упражнения</w:t>
      </w:r>
      <w:r>
        <w:rPr>
          <w:spacing w:val="40"/>
        </w:rPr>
        <w:t xml:space="preserve"> </w:t>
      </w:r>
      <w:r>
        <w:t xml:space="preserve">для снижения массы тела </w:t>
      </w:r>
      <w:r>
        <w:t>за счёт упражнений с высокой активностью работы больших мышечных групп. Закаливающие процедуры: купание в естественных водоёмах, солнечные и воздушные процедуры.</w:t>
      </w:r>
    </w:p>
    <w:p w:rsidR="007A46EE" w:rsidRDefault="009E1D98">
      <w:pPr>
        <w:pStyle w:val="a5"/>
        <w:numPr>
          <w:ilvl w:val="4"/>
          <w:numId w:val="59"/>
        </w:numPr>
        <w:tabs>
          <w:tab w:val="left" w:pos="2395"/>
        </w:tabs>
        <w:spacing w:before="1"/>
        <w:ind w:left="2395" w:hanging="1259"/>
        <w:jc w:val="both"/>
        <w:rPr>
          <w:sz w:val="28"/>
        </w:rPr>
      </w:pPr>
      <w:r>
        <w:rPr>
          <w:spacing w:val="-4"/>
          <w:sz w:val="28"/>
        </w:rPr>
        <w:t>Спортивно-оздоровительная</w:t>
      </w:r>
      <w:r>
        <w:rPr>
          <w:spacing w:val="19"/>
          <w:sz w:val="28"/>
        </w:rPr>
        <w:t xml:space="preserve"> </w:t>
      </w:r>
      <w:r>
        <w:rPr>
          <w:spacing w:val="-4"/>
          <w:sz w:val="28"/>
        </w:rPr>
        <w:t>физическая</w:t>
      </w:r>
      <w:r>
        <w:rPr>
          <w:spacing w:val="19"/>
          <w:sz w:val="28"/>
        </w:rPr>
        <w:t xml:space="preserve"> </w:t>
      </w:r>
      <w:r>
        <w:rPr>
          <w:spacing w:val="-4"/>
          <w:sz w:val="28"/>
        </w:rPr>
        <w:t>культура.</w:t>
      </w:r>
    </w:p>
    <w:p w:rsidR="007A46EE" w:rsidRDefault="009E1D98">
      <w:pPr>
        <w:pStyle w:val="a3"/>
        <w:spacing w:before="162" w:line="360" w:lineRule="auto"/>
        <w:ind w:right="134" w:firstLine="710"/>
      </w:pPr>
      <w:r>
        <w:t>Гимнастика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основами</w:t>
      </w:r>
      <w:r>
        <w:rPr>
          <w:spacing w:val="80"/>
        </w:rPr>
        <w:t xml:space="preserve">  </w:t>
      </w:r>
      <w:r>
        <w:t>акробатики.</w:t>
      </w:r>
      <w:r>
        <w:rPr>
          <w:spacing w:val="80"/>
        </w:rPr>
        <w:t xml:space="preserve">  </w:t>
      </w:r>
      <w:r>
        <w:t>Предупреждение</w:t>
      </w:r>
      <w:r>
        <w:rPr>
          <w:spacing w:val="80"/>
        </w:rPr>
        <w:t xml:space="preserve">  </w:t>
      </w:r>
      <w:r>
        <w:t>травматизма при выполнении гимнастических и акробатических упражнений. Акробатические комбинации</w:t>
      </w:r>
      <w:r>
        <w:rPr>
          <w:spacing w:val="80"/>
          <w:w w:val="150"/>
        </w:rPr>
        <w:t xml:space="preserve">  </w:t>
      </w:r>
      <w:r>
        <w:t>из</w:t>
      </w:r>
      <w:r>
        <w:rPr>
          <w:spacing w:val="80"/>
          <w:w w:val="150"/>
        </w:rPr>
        <w:t xml:space="preserve">  </w:t>
      </w:r>
      <w:r>
        <w:t>хорошо</w:t>
      </w:r>
      <w:r>
        <w:rPr>
          <w:spacing w:val="80"/>
          <w:w w:val="150"/>
        </w:rPr>
        <w:t xml:space="preserve">  </w:t>
      </w:r>
      <w:r>
        <w:t>освоенных</w:t>
      </w:r>
      <w:r>
        <w:rPr>
          <w:spacing w:val="80"/>
          <w:w w:val="150"/>
        </w:rPr>
        <w:t xml:space="preserve">  </w:t>
      </w:r>
      <w:r>
        <w:t>упражнений.</w:t>
      </w:r>
      <w:r>
        <w:rPr>
          <w:spacing w:val="80"/>
          <w:w w:val="150"/>
        </w:rPr>
        <w:t xml:space="preserve">  </w:t>
      </w:r>
      <w:r>
        <w:t>Опорный</w:t>
      </w:r>
      <w:r>
        <w:rPr>
          <w:spacing w:val="80"/>
          <w:w w:val="150"/>
        </w:rPr>
        <w:t xml:space="preserve">  </w:t>
      </w:r>
      <w:r>
        <w:t>прыжок через</w:t>
      </w:r>
      <w:r>
        <w:rPr>
          <w:spacing w:val="80"/>
        </w:rPr>
        <w:t xml:space="preserve"> </w:t>
      </w:r>
      <w:r>
        <w:t>гимнастического</w:t>
      </w:r>
      <w:r>
        <w:rPr>
          <w:spacing w:val="80"/>
        </w:rPr>
        <w:t xml:space="preserve"> </w:t>
      </w:r>
      <w:r>
        <w:t>козла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разбега</w:t>
      </w:r>
      <w:r>
        <w:rPr>
          <w:spacing w:val="80"/>
        </w:rPr>
        <w:t xml:space="preserve"> </w:t>
      </w:r>
      <w:r>
        <w:t>способом</w:t>
      </w:r>
      <w:r>
        <w:rPr>
          <w:spacing w:val="80"/>
          <w:w w:val="150"/>
        </w:rPr>
        <w:t xml:space="preserve"> </w:t>
      </w:r>
      <w:r>
        <w:t>напрыгивания.</w:t>
      </w:r>
      <w:r>
        <w:rPr>
          <w:spacing w:val="80"/>
          <w:w w:val="150"/>
        </w:rPr>
        <w:t xml:space="preserve"> </w:t>
      </w:r>
      <w:r>
        <w:t>Упражнения</w:t>
      </w:r>
      <w:r>
        <w:rPr>
          <w:spacing w:val="40"/>
        </w:rPr>
        <w:t xml:space="preserve"> </w:t>
      </w:r>
      <w:r>
        <w:t>на низкой гимнасти</w:t>
      </w:r>
      <w:r>
        <w:t>ческой перекладине: висы и упоры, подъём переворотом. Упражнения в танце «Летка-енка».</w:t>
      </w:r>
    </w:p>
    <w:p w:rsidR="007A46EE" w:rsidRDefault="009E1D98">
      <w:pPr>
        <w:pStyle w:val="a3"/>
        <w:spacing w:before="3" w:line="360" w:lineRule="auto"/>
        <w:ind w:right="146" w:firstLine="710"/>
      </w:pPr>
      <w:r>
        <w:t xml:space="preserve">Лёгкая атлетика. Предупреждение травматизма во время выполнения легкоатлетических упражнений. Прыжок в высоту с разбега перешагиванием. Технические действия при беге по </w:t>
      </w:r>
      <w:r>
        <w:t>легкоатлетической дистанции: низкий старт, стартовое</w:t>
      </w:r>
      <w:r>
        <w:rPr>
          <w:spacing w:val="40"/>
        </w:rPr>
        <w:t xml:space="preserve"> </w:t>
      </w:r>
      <w:r>
        <w:t>ускорение,</w:t>
      </w:r>
      <w:r>
        <w:rPr>
          <w:spacing w:val="40"/>
        </w:rPr>
        <w:t xml:space="preserve"> </w:t>
      </w:r>
      <w:r>
        <w:t>финиширование.</w:t>
      </w:r>
      <w:r>
        <w:rPr>
          <w:spacing w:val="80"/>
        </w:rPr>
        <w:t xml:space="preserve"> </w:t>
      </w:r>
      <w:r>
        <w:t>Метание</w:t>
      </w:r>
      <w:r>
        <w:rPr>
          <w:spacing w:val="40"/>
        </w:rPr>
        <w:t xml:space="preserve"> </w:t>
      </w:r>
      <w:r>
        <w:t>малого</w:t>
      </w:r>
      <w:r>
        <w:rPr>
          <w:spacing w:val="40"/>
        </w:rPr>
        <w:t xml:space="preserve"> </w:t>
      </w:r>
      <w:r>
        <w:t>мяча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дальность</w:t>
      </w:r>
      <w:r>
        <w:rPr>
          <w:spacing w:val="40"/>
        </w:rPr>
        <w:t xml:space="preserve"> </w:t>
      </w:r>
      <w:r>
        <w:t>стоя</w:t>
      </w:r>
      <w:r>
        <w:rPr>
          <w:spacing w:val="80"/>
        </w:rPr>
        <w:t xml:space="preserve"> </w:t>
      </w:r>
      <w:r>
        <w:t>на месте.</w:t>
      </w:r>
    </w:p>
    <w:p w:rsidR="007A46EE" w:rsidRDefault="009E1D98">
      <w:pPr>
        <w:pStyle w:val="a3"/>
        <w:ind w:left="1136"/>
      </w:pPr>
      <w:r>
        <w:t>Подвижные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спортивные</w:t>
      </w:r>
      <w:r>
        <w:rPr>
          <w:spacing w:val="-10"/>
        </w:rPr>
        <w:t xml:space="preserve"> </w:t>
      </w:r>
      <w:r>
        <w:rPr>
          <w:spacing w:val="-4"/>
        </w:rPr>
        <w:t>игры.</w:t>
      </w:r>
    </w:p>
    <w:p w:rsidR="007A46EE" w:rsidRDefault="009E1D98">
      <w:pPr>
        <w:pStyle w:val="a3"/>
        <w:spacing w:before="158" w:line="360" w:lineRule="auto"/>
        <w:ind w:right="141" w:firstLine="710"/>
      </w:pPr>
      <w:r>
        <w:t>Предупреждение травматизма на занятиях подвижными играми. Подвижные игры</w:t>
      </w:r>
      <w:r>
        <w:rPr>
          <w:spacing w:val="80"/>
          <w:w w:val="150"/>
        </w:rPr>
        <w:t xml:space="preserve"> </w:t>
      </w:r>
      <w:r>
        <w:t>общефизической</w:t>
      </w:r>
      <w:r>
        <w:rPr>
          <w:spacing w:val="80"/>
          <w:w w:val="150"/>
        </w:rPr>
        <w:t xml:space="preserve"> </w:t>
      </w:r>
      <w:r>
        <w:t>подготовки.</w:t>
      </w:r>
      <w:r>
        <w:rPr>
          <w:spacing w:val="80"/>
          <w:w w:val="150"/>
        </w:rPr>
        <w:t xml:space="preserve"> </w:t>
      </w:r>
      <w:r>
        <w:t>Волейбол:</w:t>
      </w:r>
      <w:r>
        <w:rPr>
          <w:spacing w:val="80"/>
          <w:w w:val="150"/>
        </w:rPr>
        <w:t xml:space="preserve"> </w:t>
      </w:r>
      <w:r>
        <w:t>нижняя</w:t>
      </w:r>
      <w:r>
        <w:rPr>
          <w:spacing w:val="80"/>
          <w:w w:val="150"/>
        </w:rPr>
        <w:t xml:space="preserve"> </w:t>
      </w:r>
      <w:r>
        <w:t>боковая</w:t>
      </w:r>
      <w:r>
        <w:rPr>
          <w:spacing w:val="80"/>
          <w:w w:val="150"/>
        </w:rPr>
        <w:t xml:space="preserve"> </w:t>
      </w:r>
      <w:r>
        <w:t>подача,</w:t>
      </w:r>
      <w:r>
        <w:rPr>
          <w:spacing w:val="80"/>
          <w:w w:val="150"/>
        </w:rPr>
        <w:t xml:space="preserve"> </w:t>
      </w:r>
      <w:r>
        <w:t>приём и передача мяча сверху, выполнение освоенных технических действий в условиях игровой деятельности. Баскетбол: бросок мяча двумя руками от груди с места, выполнение освоенных технических действий в условиях игровой деятельности. Футбол: остановки катя</w:t>
      </w:r>
      <w:r>
        <w:t>щегося мяча внутренней стороной стопы, выполнение освоенных технических действий в условиях игровой деятельности.</w:t>
      </w:r>
    </w:p>
    <w:p w:rsidR="007A46EE" w:rsidRDefault="009E1D98">
      <w:pPr>
        <w:pStyle w:val="a5"/>
        <w:numPr>
          <w:ilvl w:val="4"/>
          <w:numId w:val="59"/>
        </w:numPr>
        <w:tabs>
          <w:tab w:val="left" w:pos="2395"/>
        </w:tabs>
        <w:spacing w:before="4"/>
        <w:ind w:left="2395" w:hanging="1259"/>
        <w:jc w:val="both"/>
        <w:rPr>
          <w:sz w:val="28"/>
        </w:rPr>
      </w:pPr>
      <w:r>
        <w:rPr>
          <w:spacing w:val="-2"/>
          <w:sz w:val="28"/>
        </w:rPr>
        <w:t>Прикладно-ориентированная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физическая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культура.</w:t>
      </w:r>
    </w:p>
    <w:p w:rsidR="007A46EE" w:rsidRDefault="009E1D98">
      <w:pPr>
        <w:pStyle w:val="a3"/>
        <w:spacing w:before="164" w:line="362" w:lineRule="auto"/>
        <w:ind w:right="148" w:firstLine="710"/>
      </w:pPr>
      <w:r>
        <w:t>Упражнения физической подготовки на развитие основных физических качеств. Подготовка к выполнен</w:t>
      </w:r>
      <w:r>
        <w:t>ию нормативных требований комплекса ГТО.</w:t>
      </w:r>
    </w:p>
    <w:p w:rsidR="007A46EE" w:rsidRDefault="009E1D98">
      <w:pPr>
        <w:pStyle w:val="a5"/>
        <w:numPr>
          <w:ilvl w:val="2"/>
          <w:numId w:val="61"/>
        </w:numPr>
        <w:tabs>
          <w:tab w:val="left" w:pos="1979"/>
        </w:tabs>
        <w:spacing w:line="319" w:lineRule="exact"/>
        <w:ind w:left="1979" w:hanging="843"/>
        <w:jc w:val="both"/>
        <w:rPr>
          <w:sz w:val="28"/>
        </w:rPr>
      </w:pPr>
      <w:r>
        <w:rPr>
          <w:sz w:val="28"/>
        </w:rPr>
        <w:t>Планируемые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3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культуре</w:t>
      </w:r>
    </w:p>
    <w:p w:rsidR="007A46EE" w:rsidRDefault="007A46EE">
      <w:pPr>
        <w:pStyle w:val="a5"/>
        <w:spacing w:line="319" w:lineRule="exac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t>на</w:t>
      </w:r>
      <w:r>
        <w:rPr>
          <w:spacing w:val="-13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t>начального</w:t>
      </w:r>
      <w:r>
        <w:rPr>
          <w:spacing w:val="-17"/>
        </w:rPr>
        <w:t xml:space="preserve"> </w:t>
      </w:r>
      <w:r>
        <w:t>общего</w:t>
      </w:r>
      <w:r>
        <w:rPr>
          <w:spacing w:val="-17"/>
        </w:rPr>
        <w:t xml:space="preserve"> </w:t>
      </w:r>
      <w:r>
        <w:rPr>
          <w:spacing w:val="-2"/>
        </w:rPr>
        <w:t>образования.</w:t>
      </w:r>
    </w:p>
    <w:p w:rsidR="007A46EE" w:rsidRDefault="009E1D98">
      <w:pPr>
        <w:pStyle w:val="a5"/>
        <w:numPr>
          <w:ilvl w:val="3"/>
          <w:numId w:val="61"/>
        </w:numPr>
        <w:tabs>
          <w:tab w:val="left" w:pos="2184"/>
        </w:tabs>
        <w:spacing w:before="158" w:line="360" w:lineRule="auto"/>
        <w:ind w:right="144" w:firstLine="710"/>
        <w:jc w:val="both"/>
        <w:rPr>
          <w:sz w:val="28"/>
        </w:rPr>
      </w:pPr>
      <w:r>
        <w:rPr>
          <w:sz w:val="28"/>
        </w:rPr>
        <w:t>Личностные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1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культуре 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общег</w:t>
      </w:r>
      <w:r>
        <w:rPr>
          <w:sz w:val="28"/>
        </w:rPr>
        <w:t>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достигаются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80"/>
          <w:sz w:val="28"/>
        </w:rPr>
        <w:t xml:space="preserve"> </w:t>
      </w:r>
      <w:r>
        <w:rPr>
          <w:sz w:val="28"/>
        </w:rPr>
        <w:t>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</w:t>
      </w:r>
      <w:r>
        <w:rPr>
          <w:sz w:val="28"/>
        </w:rPr>
        <w:t>ния, самовоспитания и саморазвития, формирования внутренней позиции личности.</w:t>
      </w:r>
    </w:p>
    <w:p w:rsidR="007A46EE" w:rsidRDefault="009E1D98">
      <w:pPr>
        <w:pStyle w:val="a3"/>
        <w:spacing w:line="362" w:lineRule="auto"/>
        <w:ind w:right="162" w:firstLine="710"/>
      </w:pPr>
      <w:r>
        <w:t xml:space="preserve">В результате изучения физической культуры на уровне начального общего образования у обучающегося будут сформированы следующие личностные </w:t>
      </w:r>
      <w:r>
        <w:rPr>
          <w:spacing w:val="-2"/>
        </w:rPr>
        <w:t>результаты:</w:t>
      </w:r>
    </w:p>
    <w:p w:rsidR="007A46EE" w:rsidRDefault="009E1D98">
      <w:pPr>
        <w:pStyle w:val="a3"/>
        <w:spacing w:line="360" w:lineRule="auto"/>
        <w:ind w:right="145" w:firstLine="710"/>
      </w:pPr>
      <w:r>
        <w:t>становление ценностного отношения к истории и развитию физической культуры</w:t>
      </w:r>
      <w:r>
        <w:rPr>
          <w:spacing w:val="59"/>
        </w:rPr>
        <w:t xml:space="preserve">  </w:t>
      </w:r>
      <w:r>
        <w:t>народов</w:t>
      </w:r>
      <w:r>
        <w:rPr>
          <w:spacing w:val="40"/>
        </w:rPr>
        <w:t xml:space="preserve">  </w:t>
      </w:r>
      <w:r>
        <w:t>России,</w:t>
      </w:r>
      <w:r>
        <w:rPr>
          <w:spacing w:val="58"/>
        </w:rPr>
        <w:t xml:space="preserve">  </w:t>
      </w:r>
      <w:r>
        <w:t>осознание</w:t>
      </w:r>
      <w:r>
        <w:rPr>
          <w:spacing w:val="58"/>
        </w:rPr>
        <w:t xml:space="preserve">  </w:t>
      </w:r>
      <w:r>
        <w:t>её</w:t>
      </w:r>
      <w:r>
        <w:rPr>
          <w:spacing w:val="40"/>
        </w:rPr>
        <w:t xml:space="preserve">  </w:t>
      </w:r>
      <w:r>
        <w:t>связи</w:t>
      </w:r>
      <w:r>
        <w:rPr>
          <w:spacing w:val="40"/>
        </w:rPr>
        <w:t xml:space="preserve">  </w:t>
      </w:r>
      <w:r>
        <w:t>с</w:t>
      </w:r>
      <w:r>
        <w:rPr>
          <w:spacing w:val="40"/>
        </w:rPr>
        <w:t xml:space="preserve">  </w:t>
      </w:r>
      <w:r>
        <w:t>трудовой</w:t>
      </w:r>
      <w:r>
        <w:rPr>
          <w:spacing w:val="57"/>
        </w:rPr>
        <w:t xml:space="preserve">  </w:t>
      </w:r>
      <w:r>
        <w:t>деятельностью и укреплением здоровья человека;</w:t>
      </w:r>
    </w:p>
    <w:p w:rsidR="007A46EE" w:rsidRDefault="009E1D98">
      <w:pPr>
        <w:pStyle w:val="a3"/>
        <w:spacing w:line="360" w:lineRule="auto"/>
        <w:ind w:right="148" w:firstLine="710"/>
      </w:pPr>
      <w: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7A46EE" w:rsidRDefault="009E1D98">
      <w:pPr>
        <w:pStyle w:val="a3"/>
        <w:spacing w:line="362" w:lineRule="auto"/>
        <w:ind w:right="153" w:firstLine="710"/>
      </w:pPr>
      <w:r>
        <w:t>проявление уважительного отношения к соперникам во время соревновательной деятельност</w:t>
      </w:r>
      <w:r>
        <w:t>и, стремление оказывать первую помощь при травмах и ушибах;</w:t>
      </w:r>
    </w:p>
    <w:p w:rsidR="007A46EE" w:rsidRDefault="009E1D98">
      <w:pPr>
        <w:pStyle w:val="a3"/>
        <w:spacing w:line="364" w:lineRule="auto"/>
        <w:ind w:right="153" w:firstLine="710"/>
      </w:pPr>
      <w:r>
        <w:t>уважительное отношение к содержанию национальных подвижных игр, этнокультурным формам и видам соревновательной деятельности;</w:t>
      </w:r>
    </w:p>
    <w:p w:rsidR="007A46EE" w:rsidRDefault="009E1D98">
      <w:pPr>
        <w:pStyle w:val="a3"/>
        <w:spacing w:line="357" w:lineRule="auto"/>
        <w:ind w:right="160" w:firstLine="710"/>
      </w:pPr>
      <w:r>
        <w:t>стремление к формированию культуры здоровья, соблюдению правил здоровог</w:t>
      </w:r>
      <w:r>
        <w:t>о образа жизни;</w:t>
      </w:r>
    </w:p>
    <w:p w:rsidR="007A46EE" w:rsidRDefault="009E1D98">
      <w:pPr>
        <w:pStyle w:val="a3"/>
        <w:spacing w:line="362" w:lineRule="auto"/>
        <w:ind w:right="155" w:firstLine="710"/>
      </w:pPr>
      <w:r>
        <w:t>проявление интереса к исследованию индивидуальных особенностей физического</w:t>
      </w:r>
      <w:r>
        <w:rPr>
          <w:spacing w:val="-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подготовленности,</w:t>
      </w:r>
      <w:r>
        <w:rPr>
          <w:spacing w:val="-1"/>
        </w:rPr>
        <w:t xml:space="preserve"> </w:t>
      </w:r>
      <w:r>
        <w:t>влияния</w:t>
      </w:r>
      <w:r>
        <w:rPr>
          <w:spacing w:val="-3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физической культурой и спортом на их показатели.</w:t>
      </w:r>
    </w:p>
    <w:p w:rsidR="007A46EE" w:rsidRDefault="009E1D98">
      <w:pPr>
        <w:pStyle w:val="a5"/>
        <w:numPr>
          <w:ilvl w:val="3"/>
          <w:numId w:val="61"/>
        </w:numPr>
        <w:tabs>
          <w:tab w:val="left" w:pos="2184"/>
        </w:tabs>
        <w:spacing w:line="360" w:lineRule="auto"/>
        <w:ind w:right="156" w:firstLine="710"/>
        <w:jc w:val="both"/>
        <w:rPr>
          <w:sz w:val="28"/>
        </w:rPr>
      </w:pPr>
      <w:r>
        <w:rPr>
          <w:sz w:val="28"/>
        </w:rPr>
        <w:t>В результате изучения физической культуры на уровне начально</w:t>
      </w:r>
      <w:r>
        <w:rPr>
          <w:sz w:val="28"/>
        </w:rPr>
        <w:t>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</w:t>
      </w:r>
      <w:r>
        <w:rPr>
          <w:spacing w:val="-6"/>
          <w:sz w:val="28"/>
        </w:rPr>
        <w:t xml:space="preserve"> </w:t>
      </w:r>
      <w:r>
        <w:rPr>
          <w:sz w:val="28"/>
        </w:rPr>
        <w:t>регулятивные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универсальные учебные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-6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деятельность.</w:t>
      </w:r>
    </w:p>
    <w:p w:rsidR="007A46EE" w:rsidRDefault="007A46EE">
      <w:pPr>
        <w:pStyle w:val="a5"/>
        <w:spacing w:line="360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3"/>
          <w:numId w:val="61"/>
        </w:numPr>
        <w:tabs>
          <w:tab w:val="left" w:pos="2184"/>
        </w:tabs>
        <w:spacing w:line="355" w:lineRule="auto"/>
        <w:ind w:right="160" w:firstLine="710"/>
        <w:jc w:val="both"/>
        <w:rPr>
          <w:sz w:val="28"/>
        </w:rPr>
      </w:pPr>
      <w:r>
        <w:rPr>
          <w:sz w:val="28"/>
        </w:rPr>
        <w:t>По окончании 1 к</w:t>
      </w:r>
      <w:r>
        <w:rPr>
          <w:sz w:val="28"/>
        </w:rPr>
        <w:t>ласса у обучающегося будут сформированы следующие универсальные учебные действия:</w:t>
      </w:r>
    </w:p>
    <w:p w:rsidR="007A46EE" w:rsidRDefault="009E1D98">
      <w:pPr>
        <w:pStyle w:val="a5"/>
        <w:numPr>
          <w:ilvl w:val="4"/>
          <w:numId w:val="58"/>
        </w:numPr>
        <w:tabs>
          <w:tab w:val="left" w:pos="2394"/>
        </w:tabs>
        <w:spacing w:before="8" w:line="362" w:lineRule="auto"/>
        <w:ind w:right="147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A46EE" w:rsidRDefault="009E1D98">
      <w:pPr>
        <w:pStyle w:val="a3"/>
        <w:spacing w:line="357" w:lineRule="auto"/>
        <w:ind w:right="151" w:firstLine="710"/>
      </w:pPr>
      <w:r>
        <w:t>находить</w:t>
      </w:r>
      <w:r>
        <w:rPr>
          <w:spacing w:val="80"/>
          <w:w w:val="150"/>
        </w:rPr>
        <w:t xml:space="preserve"> </w:t>
      </w:r>
      <w:r>
        <w:t>общие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отличительные</w:t>
      </w:r>
      <w:r>
        <w:rPr>
          <w:spacing w:val="80"/>
          <w:w w:val="150"/>
        </w:rPr>
        <w:t xml:space="preserve"> </w:t>
      </w:r>
      <w:r>
        <w:t>признаки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передвижениях</w:t>
      </w:r>
      <w:r>
        <w:rPr>
          <w:spacing w:val="80"/>
          <w:w w:val="150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и животных;</w:t>
      </w:r>
    </w:p>
    <w:p w:rsidR="007A46EE" w:rsidRDefault="009E1D98">
      <w:pPr>
        <w:pStyle w:val="a3"/>
        <w:spacing w:line="364" w:lineRule="auto"/>
        <w:ind w:right="145" w:firstLine="710"/>
      </w:pPr>
      <w:r>
        <w:t>устанавливать</w:t>
      </w:r>
      <w:r>
        <w:rPr>
          <w:spacing w:val="80"/>
        </w:rPr>
        <w:t xml:space="preserve">  </w:t>
      </w:r>
      <w:r>
        <w:t>связь</w:t>
      </w:r>
      <w:r>
        <w:rPr>
          <w:spacing w:val="80"/>
        </w:rPr>
        <w:t xml:space="preserve">  </w:t>
      </w:r>
      <w:r>
        <w:t>между</w:t>
      </w:r>
      <w:r>
        <w:rPr>
          <w:spacing w:val="80"/>
        </w:rPr>
        <w:t xml:space="preserve">  </w:t>
      </w:r>
      <w:r>
        <w:t>бытовыми</w:t>
      </w:r>
      <w:r>
        <w:rPr>
          <w:spacing w:val="80"/>
        </w:rPr>
        <w:t xml:space="preserve">  </w:t>
      </w:r>
      <w:r>
        <w:t>движениями</w:t>
      </w:r>
      <w:r>
        <w:rPr>
          <w:spacing w:val="80"/>
        </w:rPr>
        <w:t xml:space="preserve">  </w:t>
      </w:r>
      <w:r>
        <w:t>древних</w:t>
      </w:r>
      <w:r>
        <w:rPr>
          <w:spacing w:val="80"/>
        </w:rPr>
        <w:t xml:space="preserve">  </w:t>
      </w:r>
      <w:r>
        <w:t>людей и физическими упражнениями из современных видов спорта;</w:t>
      </w:r>
    </w:p>
    <w:p w:rsidR="007A46EE" w:rsidRDefault="009E1D98">
      <w:pPr>
        <w:pStyle w:val="a3"/>
        <w:spacing w:line="362" w:lineRule="auto"/>
        <w:ind w:right="159" w:firstLine="710"/>
      </w:pPr>
      <w:r>
        <w:t>сравнивать способы передвижения ходьбой и бегом, находить между ними общие и отличительные признаки;</w:t>
      </w:r>
    </w:p>
    <w:p w:rsidR="007A46EE" w:rsidRDefault="009E1D98">
      <w:pPr>
        <w:pStyle w:val="a3"/>
        <w:spacing w:line="362" w:lineRule="auto"/>
        <w:ind w:right="154" w:firstLine="710"/>
      </w:pPr>
      <w:r>
        <w:t>выявлять признаки правильной и неправильной осанки, приводить возможные причины её нарушений.</w:t>
      </w:r>
    </w:p>
    <w:p w:rsidR="007A46EE" w:rsidRDefault="009E1D98">
      <w:pPr>
        <w:pStyle w:val="a5"/>
        <w:numPr>
          <w:ilvl w:val="4"/>
          <w:numId w:val="58"/>
        </w:numPr>
        <w:tabs>
          <w:tab w:val="left" w:pos="2394"/>
        </w:tabs>
        <w:spacing w:line="357" w:lineRule="auto"/>
        <w:ind w:right="159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умения общения как часть ко</w:t>
      </w:r>
      <w:r>
        <w:rPr>
          <w:sz w:val="28"/>
        </w:rPr>
        <w:t>ммуникативных универсальных учебных действий:</w:t>
      </w:r>
    </w:p>
    <w:p w:rsidR="007A46EE" w:rsidRDefault="009E1D98">
      <w:pPr>
        <w:pStyle w:val="a3"/>
        <w:spacing w:line="357" w:lineRule="auto"/>
        <w:ind w:right="150" w:firstLine="710"/>
      </w:pPr>
      <w:r>
        <w:t>воспроизводить</w:t>
      </w:r>
      <w:r>
        <w:rPr>
          <w:spacing w:val="80"/>
        </w:rPr>
        <w:t xml:space="preserve">   </w:t>
      </w:r>
      <w:r>
        <w:t>названия</w:t>
      </w:r>
      <w:r>
        <w:rPr>
          <w:spacing w:val="80"/>
        </w:rPr>
        <w:t xml:space="preserve">   </w:t>
      </w:r>
      <w:r>
        <w:t>разучиваемых</w:t>
      </w:r>
      <w:r>
        <w:rPr>
          <w:spacing w:val="80"/>
        </w:rPr>
        <w:t xml:space="preserve">   </w:t>
      </w:r>
      <w:r>
        <w:t>физических</w:t>
      </w:r>
      <w:r>
        <w:rPr>
          <w:spacing w:val="80"/>
        </w:rPr>
        <w:t xml:space="preserve">   </w:t>
      </w:r>
      <w:r>
        <w:t>упражнений и их исходные положения;</w:t>
      </w:r>
    </w:p>
    <w:p w:rsidR="007A46EE" w:rsidRDefault="009E1D98">
      <w:pPr>
        <w:pStyle w:val="a3"/>
        <w:spacing w:line="362" w:lineRule="auto"/>
        <w:ind w:right="151" w:firstLine="710"/>
      </w:pPr>
      <w:r>
        <w:t>высказывать мнение о положительном влиянии занятий физической культурой, оценивать влияние гигиенических процедур на у</w:t>
      </w:r>
      <w:r>
        <w:t>крепление здоровья;</w:t>
      </w:r>
    </w:p>
    <w:p w:rsidR="007A46EE" w:rsidRDefault="009E1D98">
      <w:pPr>
        <w:pStyle w:val="a3"/>
        <w:spacing w:line="362" w:lineRule="auto"/>
        <w:ind w:right="152" w:firstLine="710"/>
      </w:pPr>
      <w:r>
        <w:t>управлять эмоциями во время занятий физической культурой и проведения подвижных</w:t>
      </w:r>
      <w:r>
        <w:rPr>
          <w:spacing w:val="40"/>
        </w:rPr>
        <w:t xml:space="preserve">  </w:t>
      </w:r>
      <w:r>
        <w:t>игр,</w:t>
      </w:r>
      <w:r>
        <w:rPr>
          <w:spacing w:val="40"/>
        </w:rPr>
        <w:t xml:space="preserve">  </w:t>
      </w:r>
      <w:r>
        <w:t>соблюдать</w:t>
      </w:r>
      <w:r>
        <w:rPr>
          <w:spacing w:val="40"/>
        </w:rPr>
        <w:t xml:space="preserve">  </w:t>
      </w:r>
      <w:r>
        <w:t>правила</w:t>
      </w:r>
      <w:r>
        <w:rPr>
          <w:spacing w:val="40"/>
        </w:rPr>
        <w:t xml:space="preserve">  </w:t>
      </w:r>
      <w:r>
        <w:t>поведения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положительно</w:t>
      </w:r>
      <w:r>
        <w:rPr>
          <w:spacing w:val="40"/>
        </w:rPr>
        <w:t xml:space="preserve">  </w:t>
      </w:r>
      <w:r>
        <w:t>относиться к замечаниям других обучающихся и учителя;</w:t>
      </w:r>
    </w:p>
    <w:p w:rsidR="007A46EE" w:rsidRDefault="009E1D98">
      <w:pPr>
        <w:pStyle w:val="a3"/>
        <w:spacing w:line="364" w:lineRule="auto"/>
        <w:ind w:right="158" w:firstLine="710"/>
      </w:pPr>
      <w:r>
        <w:t>обсуждать правила проведения подвижных игр, обо</w:t>
      </w:r>
      <w:r>
        <w:t>сновывать объективность определения победителей.</w:t>
      </w:r>
    </w:p>
    <w:p w:rsidR="007A46EE" w:rsidRDefault="009E1D98">
      <w:pPr>
        <w:pStyle w:val="a5"/>
        <w:numPr>
          <w:ilvl w:val="4"/>
          <w:numId w:val="58"/>
        </w:numPr>
        <w:tabs>
          <w:tab w:val="left" w:pos="2394"/>
        </w:tabs>
        <w:spacing w:line="362" w:lineRule="auto"/>
        <w:ind w:right="151" w:firstLine="710"/>
        <w:jc w:val="both"/>
        <w:rPr>
          <w:sz w:val="28"/>
        </w:rPr>
      </w:pPr>
      <w:r>
        <w:rPr>
          <w:sz w:val="28"/>
        </w:rPr>
        <w:t>У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80"/>
          <w:sz w:val="28"/>
        </w:rPr>
        <w:t xml:space="preserve"> </w:t>
      </w:r>
      <w:r>
        <w:rPr>
          <w:sz w:val="28"/>
        </w:rPr>
        <w:t>будут</w:t>
      </w:r>
      <w:r>
        <w:rPr>
          <w:spacing w:val="80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8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80"/>
          <w:sz w:val="28"/>
        </w:rPr>
        <w:t xml:space="preserve"> </w:t>
      </w:r>
      <w:r>
        <w:rPr>
          <w:sz w:val="28"/>
        </w:rPr>
        <w:t>самоорганизации и самоконтроля как часть регулятивных универсальных учебных действий:</w:t>
      </w:r>
    </w:p>
    <w:p w:rsidR="007A46EE" w:rsidRDefault="009E1D98">
      <w:pPr>
        <w:pStyle w:val="a3"/>
        <w:spacing w:line="357" w:lineRule="auto"/>
        <w:ind w:right="155" w:firstLine="710"/>
      </w:pPr>
      <w:r>
        <w:t>выполнять</w:t>
      </w:r>
      <w:r>
        <w:rPr>
          <w:spacing w:val="80"/>
        </w:rPr>
        <w:t xml:space="preserve"> </w:t>
      </w:r>
      <w:r>
        <w:t>комплексы</w:t>
      </w:r>
      <w:r>
        <w:rPr>
          <w:spacing w:val="80"/>
        </w:rPr>
        <w:t xml:space="preserve"> </w:t>
      </w:r>
      <w:r>
        <w:t>физкультминуток,</w:t>
      </w:r>
      <w:r>
        <w:rPr>
          <w:spacing w:val="80"/>
        </w:rPr>
        <w:t xml:space="preserve"> </w:t>
      </w:r>
      <w:r>
        <w:t>утренней</w:t>
      </w:r>
      <w:r>
        <w:rPr>
          <w:spacing w:val="80"/>
        </w:rPr>
        <w:t xml:space="preserve"> </w:t>
      </w:r>
      <w:r>
        <w:t>зарядки,</w:t>
      </w:r>
      <w:r>
        <w:rPr>
          <w:spacing w:val="80"/>
        </w:rPr>
        <w:t xml:space="preserve"> </w:t>
      </w:r>
      <w:r>
        <w:t>упражнений</w:t>
      </w:r>
      <w:r>
        <w:rPr>
          <w:spacing w:val="80"/>
        </w:rPr>
        <w:t xml:space="preserve"> </w:t>
      </w:r>
      <w:r>
        <w:t>по профилактике нарушения и коррекции осанки;</w:t>
      </w:r>
    </w:p>
    <w:p w:rsidR="007A46EE" w:rsidRDefault="009E1D98">
      <w:pPr>
        <w:pStyle w:val="a3"/>
        <w:spacing w:line="362" w:lineRule="auto"/>
        <w:ind w:right="151" w:firstLine="710"/>
      </w:pPr>
      <w:r>
        <w:t>выполнять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задания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обучению</w:t>
      </w:r>
      <w:r>
        <w:rPr>
          <w:spacing w:val="40"/>
        </w:rPr>
        <w:t xml:space="preserve"> </w:t>
      </w:r>
      <w:r>
        <w:t>новым</w:t>
      </w:r>
      <w:r>
        <w:rPr>
          <w:spacing w:val="40"/>
        </w:rPr>
        <w:t xml:space="preserve"> </w:t>
      </w:r>
      <w:r>
        <w:t>физическим</w:t>
      </w:r>
      <w:r>
        <w:rPr>
          <w:spacing w:val="40"/>
        </w:rPr>
        <w:t xml:space="preserve"> </w:t>
      </w:r>
      <w:r>
        <w:t>упражнениям и развитию физических качеств;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0" w:firstLine="710"/>
      </w:pPr>
      <w:r>
        <w:t>проявлять</w:t>
      </w:r>
      <w:r>
        <w:rPr>
          <w:spacing w:val="40"/>
        </w:rPr>
        <w:t xml:space="preserve">  </w:t>
      </w:r>
      <w:r>
        <w:t>уважительное</w:t>
      </w:r>
      <w:r>
        <w:rPr>
          <w:spacing w:val="40"/>
        </w:rPr>
        <w:t xml:space="preserve">  </w:t>
      </w:r>
      <w:r>
        <w:t>отношение</w:t>
      </w:r>
      <w:r>
        <w:rPr>
          <w:spacing w:val="40"/>
        </w:rPr>
        <w:t xml:space="preserve">  </w:t>
      </w:r>
      <w:r>
        <w:t>к</w:t>
      </w:r>
      <w:r>
        <w:rPr>
          <w:spacing w:val="40"/>
        </w:rPr>
        <w:t xml:space="preserve">  </w:t>
      </w:r>
      <w:r>
        <w:t>участникам</w:t>
      </w:r>
      <w:r>
        <w:rPr>
          <w:spacing w:val="40"/>
        </w:rPr>
        <w:t xml:space="preserve">  </w:t>
      </w:r>
      <w:r>
        <w:t>совместной</w:t>
      </w:r>
      <w:r>
        <w:rPr>
          <w:spacing w:val="40"/>
        </w:rPr>
        <w:t xml:space="preserve">  </w:t>
      </w:r>
      <w:r>
        <w:t>игровой и соревновательной деятельности.</w:t>
      </w:r>
    </w:p>
    <w:p w:rsidR="007A46EE" w:rsidRDefault="009E1D98">
      <w:pPr>
        <w:pStyle w:val="a5"/>
        <w:numPr>
          <w:ilvl w:val="3"/>
          <w:numId w:val="61"/>
        </w:numPr>
        <w:tabs>
          <w:tab w:val="left" w:pos="2184"/>
        </w:tabs>
        <w:spacing w:before="8" w:line="357" w:lineRule="auto"/>
        <w:ind w:right="166" w:firstLine="710"/>
        <w:jc w:val="both"/>
        <w:rPr>
          <w:sz w:val="28"/>
        </w:rPr>
      </w:pPr>
      <w:r>
        <w:rPr>
          <w:sz w:val="28"/>
        </w:rPr>
        <w:t>По окончании 2 класса у обучающегося будут сформированы следующие универсальные учебные действия:</w:t>
      </w:r>
    </w:p>
    <w:p w:rsidR="007A46EE" w:rsidRDefault="009E1D98">
      <w:pPr>
        <w:pStyle w:val="a5"/>
        <w:numPr>
          <w:ilvl w:val="4"/>
          <w:numId w:val="57"/>
        </w:numPr>
        <w:tabs>
          <w:tab w:val="left" w:pos="2394"/>
        </w:tabs>
        <w:spacing w:before="5" w:line="362" w:lineRule="auto"/>
        <w:ind w:right="151" w:firstLine="710"/>
        <w:jc w:val="both"/>
        <w:rPr>
          <w:sz w:val="28"/>
        </w:rPr>
      </w:pPr>
      <w:r>
        <w:rPr>
          <w:sz w:val="28"/>
        </w:rPr>
        <w:t xml:space="preserve">У обучающегося будут сформированы следующие базовые логические и исследовательские действия как часть познавательных </w:t>
      </w:r>
      <w:r>
        <w:rPr>
          <w:sz w:val="28"/>
        </w:rPr>
        <w:t>универсальных учебных действий:</w:t>
      </w:r>
    </w:p>
    <w:p w:rsidR="007A46EE" w:rsidRDefault="009E1D98">
      <w:pPr>
        <w:pStyle w:val="a3"/>
        <w:spacing w:line="364" w:lineRule="auto"/>
        <w:ind w:right="167" w:firstLine="710"/>
      </w:pPr>
      <w:r>
        <w:t>характеризовать понятие «физические качества», называть физические качества и определять их отличительные признаки;</w:t>
      </w:r>
    </w:p>
    <w:p w:rsidR="007A46EE" w:rsidRDefault="009E1D98">
      <w:pPr>
        <w:pStyle w:val="a3"/>
        <w:spacing w:line="362" w:lineRule="auto"/>
        <w:ind w:left="1136" w:right="155"/>
      </w:pPr>
      <w:r>
        <w:t>понимать связь между закаливающими процедурами и укреплением здоровья; выявлять</w:t>
      </w:r>
      <w:r>
        <w:rPr>
          <w:spacing w:val="71"/>
        </w:rPr>
        <w:t xml:space="preserve">  </w:t>
      </w:r>
      <w:r>
        <w:t>отличительные</w:t>
      </w:r>
      <w:r>
        <w:rPr>
          <w:spacing w:val="78"/>
        </w:rPr>
        <w:t xml:space="preserve">  </w:t>
      </w:r>
      <w:r>
        <w:t>признаки</w:t>
      </w:r>
      <w:r>
        <w:rPr>
          <w:spacing w:val="79"/>
        </w:rPr>
        <w:t xml:space="preserve">  </w:t>
      </w:r>
      <w:r>
        <w:t>уп</w:t>
      </w:r>
      <w:r>
        <w:t>ражнений</w:t>
      </w:r>
      <w:r>
        <w:rPr>
          <w:spacing w:val="77"/>
        </w:rPr>
        <w:t xml:space="preserve">  </w:t>
      </w:r>
      <w:r>
        <w:t>на</w:t>
      </w:r>
      <w:r>
        <w:rPr>
          <w:spacing w:val="77"/>
        </w:rPr>
        <w:t xml:space="preserve">  </w:t>
      </w:r>
      <w:r>
        <w:t>развитие</w:t>
      </w:r>
      <w:r>
        <w:rPr>
          <w:spacing w:val="77"/>
        </w:rPr>
        <w:t xml:space="preserve">  </w:t>
      </w:r>
      <w:r>
        <w:t>разных</w:t>
      </w:r>
    </w:p>
    <w:p w:rsidR="007A46EE" w:rsidRDefault="009E1D98">
      <w:pPr>
        <w:pStyle w:val="a3"/>
        <w:spacing w:line="314" w:lineRule="exact"/>
      </w:pPr>
      <w:r>
        <w:t>физических</w:t>
      </w:r>
      <w:r>
        <w:rPr>
          <w:spacing w:val="-18"/>
        </w:rPr>
        <w:t xml:space="preserve"> </w:t>
      </w:r>
      <w:r>
        <w:t>качеств,</w:t>
      </w:r>
      <w:r>
        <w:rPr>
          <w:spacing w:val="-17"/>
        </w:rPr>
        <w:t xml:space="preserve"> </w:t>
      </w:r>
      <w:r>
        <w:t>приводить</w:t>
      </w:r>
      <w:r>
        <w:rPr>
          <w:spacing w:val="-18"/>
        </w:rPr>
        <w:t xml:space="preserve"> </w:t>
      </w:r>
      <w:r>
        <w:t>примеры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демонстрировать</w:t>
      </w:r>
      <w:r>
        <w:rPr>
          <w:spacing w:val="-17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rPr>
          <w:spacing w:val="-2"/>
        </w:rPr>
        <w:t>выполнение;</w:t>
      </w:r>
    </w:p>
    <w:p w:rsidR="007A46EE" w:rsidRDefault="009E1D98">
      <w:pPr>
        <w:pStyle w:val="a3"/>
        <w:spacing w:before="136" w:line="362" w:lineRule="auto"/>
        <w:ind w:right="144" w:firstLine="710"/>
      </w:pPr>
      <w:r>
        <w:t xml:space="preserve"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</w:t>
      </w:r>
      <w:r>
        <w:t>профилактику нарушения осанки;</w:t>
      </w:r>
    </w:p>
    <w:p w:rsidR="007A46EE" w:rsidRDefault="009E1D98">
      <w:pPr>
        <w:pStyle w:val="a3"/>
        <w:spacing w:line="357" w:lineRule="auto"/>
        <w:ind w:right="151" w:firstLine="710"/>
      </w:pPr>
      <w:r>
        <w:t>вести</w:t>
      </w:r>
      <w:r>
        <w:rPr>
          <w:spacing w:val="40"/>
        </w:rPr>
        <w:t xml:space="preserve">  </w:t>
      </w:r>
      <w:r>
        <w:t>наблюдения</w:t>
      </w:r>
      <w:r>
        <w:rPr>
          <w:spacing w:val="40"/>
        </w:rPr>
        <w:t xml:space="preserve">  </w:t>
      </w:r>
      <w:r>
        <w:t>за</w:t>
      </w:r>
      <w:r>
        <w:rPr>
          <w:spacing w:val="40"/>
        </w:rPr>
        <w:t xml:space="preserve">  </w:t>
      </w:r>
      <w:r>
        <w:t>изменениями</w:t>
      </w:r>
      <w:r>
        <w:rPr>
          <w:spacing w:val="40"/>
        </w:rPr>
        <w:t xml:space="preserve">  </w:t>
      </w:r>
      <w:r>
        <w:t>показателей</w:t>
      </w:r>
      <w:r>
        <w:rPr>
          <w:spacing w:val="40"/>
        </w:rPr>
        <w:t xml:space="preserve">  </w:t>
      </w:r>
      <w:r>
        <w:t>физического</w:t>
      </w:r>
      <w:r>
        <w:rPr>
          <w:spacing w:val="40"/>
        </w:rPr>
        <w:t xml:space="preserve">  </w:t>
      </w:r>
      <w:r>
        <w:t>развития</w:t>
      </w:r>
      <w:r>
        <w:rPr>
          <w:spacing w:val="40"/>
        </w:rPr>
        <w:t xml:space="preserve"> </w:t>
      </w:r>
      <w:r>
        <w:t>и физических качеств, проводить процедуры их измерения.</w:t>
      </w:r>
    </w:p>
    <w:p w:rsidR="007A46EE" w:rsidRDefault="009E1D98">
      <w:pPr>
        <w:pStyle w:val="a5"/>
        <w:numPr>
          <w:ilvl w:val="4"/>
          <w:numId w:val="57"/>
        </w:numPr>
        <w:tabs>
          <w:tab w:val="left" w:pos="2394"/>
        </w:tabs>
        <w:spacing w:before="2" w:line="362" w:lineRule="auto"/>
        <w:ind w:right="159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умения общения как часть коммуникативных универсальных учебных действий:</w:t>
      </w:r>
    </w:p>
    <w:p w:rsidR="007A46EE" w:rsidRDefault="009E1D98">
      <w:pPr>
        <w:pStyle w:val="a3"/>
        <w:spacing w:line="362" w:lineRule="auto"/>
        <w:ind w:right="152" w:firstLine="710"/>
      </w:pPr>
      <w:r>
        <w:t>объяснять назначение упражнений утренней зарядки, приводить соответствующие примеры её положительного влияния на организм обучающихся</w:t>
      </w:r>
      <w:r>
        <w:rPr>
          <w:spacing w:val="40"/>
        </w:rPr>
        <w:t xml:space="preserve"> </w:t>
      </w:r>
      <w:r>
        <w:t>(в пределах изу</w:t>
      </w:r>
      <w:r>
        <w:t>ченного);</w:t>
      </w:r>
    </w:p>
    <w:p w:rsidR="007A46EE" w:rsidRDefault="009E1D98">
      <w:pPr>
        <w:pStyle w:val="a3"/>
        <w:spacing w:line="364" w:lineRule="auto"/>
        <w:ind w:right="155" w:firstLine="710"/>
      </w:pPr>
      <w:r>
        <w:t>исполнять роль капитана и судьи в подвижных играх, аргументированно высказывать суждения о своих действиях и принятых решениях;</w:t>
      </w:r>
    </w:p>
    <w:p w:rsidR="007A46EE" w:rsidRDefault="009E1D98">
      <w:pPr>
        <w:pStyle w:val="a3"/>
        <w:spacing w:line="362" w:lineRule="auto"/>
        <w:ind w:right="157" w:firstLine="710"/>
      </w:pPr>
      <w:r>
        <w:t>выполнять небольшие сообщения по истории возникновения подвижных игр</w:t>
      </w:r>
      <w:r>
        <w:rPr>
          <w:spacing w:val="80"/>
        </w:rPr>
        <w:t xml:space="preserve"> </w:t>
      </w:r>
      <w:r>
        <w:t>и спортивных соревнований, планированию режима дн</w:t>
      </w:r>
      <w:r>
        <w:t>я, способам измерения показателей физического развития и физической подготовленности.</w:t>
      </w:r>
    </w:p>
    <w:p w:rsidR="007A46EE" w:rsidRDefault="009E1D98">
      <w:pPr>
        <w:pStyle w:val="a5"/>
        <w:numPr>
          <w:ilvl w:val="4"/>
          <w:numId w:val="57"/>
        </w:numPr>
        <w:tabs>
          <w:tab w:val="left" w:pos="2394"/>
        </w:tabs>
        <w:spacing w:line="364" w:lineRule="auto"/>
        <w:ind w:right="146" w:firstLine="710"/>
        <w:jc w:val="both"/>
        <w:rPr>
          <w:sz w:val="28"/>
        </w:rPr>
      </w:pPr>
      <w:r>
        <w:rPr>
          <w:sz w:val="28"/>
        </w:rPr>
        <w:t>У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80"/>
          <w:sz w:val="28"/>
        </w:rPr>
        <w:t xml:space="preserve"> </w:t>
      </w:r>
      <w:r>
        <w:rPr>
          <w:sz w:val="28"/>
        </w:rPr>
        <w:t>будут</w:t>
      </w:r>
      <w:r>
        <w:rPr>
          <w:spacing w:val="80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8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80"/>
          <w:sz w:val="28"/>
        </w:rPr>
        <w:t xml:space="preserve"> </w:t>
      </w:r>
      <w:r>
        <w:rPr>
          <w:sz w:val="28"/>
        </w:rPr>
        <w:t>самоорганизации и самоконтроля как часть регулятивных универсальных учебных действий:</w:t>
      </w:r>
    </w:p>
    <w:p w:rsidR="007A46EE" w:rsidRDefault="009E1D98">
      <w:pPr>
        <w:pStyle w:val="a3"/>
        <w:spacing w:line="317" w:lineRule="exact"/>
        <w:ind w:left="1136"/>
      </w:pPr>
      <w:r>
        <w:t>соблюдать</w:t>
      </w:r>
      <w:r>
        <w:rPr>
          <w:spacing w:val="55"/>
          <w:w w:val="150"/>
        </w:rPr>
        <w:t xml:space="preserve"> </w:t>
      </w:r>
      <w:r>
        <w:t>правила</w:t>
      </w:r>
      <w:r>
        <w:rPr>
          <w:spacing w:val="58"/>
          <w:w w:val="150"/>
        </w:rPr>
        <w:t xml:space="preserve"> </w:t>
      </w:r>
      <w:r>
        <w:t>поведения</w:t>
      </w:r>
      <w:r>
        <w:rPr>
          <w:spacing w:val="58"/>
          <w:w w:val="150"/>
        </w:rPr>
        <w:t xml:space="preserve"> </w:t>
      </w:r>
      <w:r>
        <w:t>на</w:t>
      </w:r>
      <w:r>
        <w:rPr>
          <w:spacing w:val="66"/>
          <w:w w:val="150"/>
        </w:rPr>
        <w:t xml:space="preserve"> </w:t>
      </w:r>
      <w:r>
        <w:t>уроках</w:t>
      </w:r>
      <w:r>
        <w:rPr>
          <w:spacing w:val="48"/>
          <w:w w:val="150"/>
        </w:rPr>
        <w:t xml:space="preserve"> </w:t>
      </w:r>
      <w:r>
        <w:t>физической</w:t>
      </w:r>
      <w:r>
        <w:rPr>
          <w:spacing w:val="61"/>
          <w:w w:val="150"/>
        </w:rPr>
        <w:t xml:space="preserve"> </w:t>
      </w:r>
      <w:r>
        <w:t>культуры</w:t>
      </w:r>
      <w:r>
        <w:rPr>
          <w:spacing w:val="58"/>
          <w:w w:val="150"/>
        </w:rPr>
        <w:t xml:space="preserve"> </w:t>
      </w:r>
      <w:r>
        <w:t>с</w:t>
      </w:r>
      <w:r>
        <w:rPr>
          <w:spacing w:val="62"/>
          <w:w w:val="150"/>
        </w:rPr>
        <w:t xml:space="preserve"> </w:t>
      </w:r>
      <w:r>
        <w:rPr>
          <w:spacing w:val="-2"/>
        </w:rPr>
        <w:t>учётом</w:t>
      </w:r>
    </w:p>
    <w:p w:rsidR="007A46EE" w:rsidRDefault="007A46EE">
      <w:pPr>
        <w:pStyle w:val="a3"/>
        <w:spacing w:line="317" w:lineRule="exac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8"/>
      </w:pPr>
      <w:r>
        <w:t>их учебного содержания, находить в них различия (легкоатлетические, гимнастические и игровые уроки);</w:t>
      </w:r>
    </w:p>
    <w:p w:rsidR="007A46EE" w:rsidRDefault="009E1D98">
      <w:pPr>
        <w:pStyle w:val="a3"/>
        <w:spacing w:before="8" w:line="362" w:lineRule="auto"/>
        <w:ind w:right="150" w:firstLine="710"/>
      </w:pPr>
      <w:r>
        <w:t>выполнять</w:t>
      </w:r>
      <w:r>
        <w:rPr>
          <w:spacing w:val="80"/>
        </w:rPr>
        <w:t xml:space="preserve"> </w:t>
      </w:r>
      <w:r>
        <w:t>учебные</w:t>
      </w:r>
      <w:r>
        <w:rPr>
          <w:spacing w:val="80"/>
        </w:rPr>
        <w:t xml:space="preserve"> </w:t>
      </w:r>
      <w:r>
        <w:t>задания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освоению</w:t>
      </w:r>
      <w:r>
        <w:rPr>
          <w:spacing w:val="80"/>
        </w:rPr>
        <w:t xml:space="preserve"> </w:t>
      </w:r>
      <w:r>
        <w:t>новых</w:t>
      </w:r>
      <w:r>
        <w:rPr>
          <w:spacing w:val="80"/>
        </w:rPr>
        <w:t xml:space="preserve"> </w:t>
      </w:r>
      <w:r>
        <w:t>физических</w:t>
      </w:r>
      <w:r>
        <w:rPr>
          <w:spacing w:val="80"/>
        </w:rPr>
        <w:t xml:space="preserve"> </w:t>
      </w:r>
      <w:r>
        <w:t>упражнений и развитию физических качеств в соответст</w:t>
      </w:r>
      <w:r>
        <w:t xml:space="preserve">вии с указаниями и замечаниями </w:t>
      </w:r>
      <w:r>
        <w:rPr>
          <w:spacing w:val="-2"/>
        </w:rPr>
        <w:t>учителя;</w:t>
      </w:r>
    </w:p>
    <w:p w:rsidR="007A46EE" w:rsidRDefault="009E1D98">
      <w:pPr>
        <w:pStyle w:val="a3"/>
        <w:spacing w:line="357" w:lineRule="auto"/>
        <w:ind w:right="159" w:firstLine="710"/>
      </w:pPr>
      <w:r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7A46EE" w:rsidRDefault="009E1D98">
      <w:pPr>
        <w:pStyle w:val="a3"/>
        <w:spacing w:line="364" w:lineRule="auto"/>
        <w:ind w:right="154" w:firstLine="710"/>
      </w:pPr>
      <w:r>
        <w:t>контролировать соответствие двигательных действий правилам подвижных игр, проявлять эмоциональную сдержанность при возникновении ошибок.</w:t>
      </w:r>
    </w:p>
    <w:p w:rsidR="007A46EE" w:rsidRDefault="009E1D98">
      <w:pPr>
        <w:pStyle w:val="a5"/>
        <w:numPr>
          <w:ilvl w:val="3"/>
          <w:numId w:val="61"/>
        </w:numPr>
        <w:tabs>
          <w:tab w:val="left" w:pos="2184"/>
        </w:tabs>
        <w:spacing w:line="362" w:lineRule="auto"/>
        <w:ind w:right="166" w:firstLine="710"/>
        <w:jc w:val="both"/>
        <w:rPr>
          <w:sz w:val="28"/>
        </w:rPr>
      </w:pPr>
      <w:r>
        <w:rPr>
          <w:sz w:val="28"/>
        </w:rPr>
        <w:t>По окончании 3 класса у обучающегося будут сформированы следующие УУД:</w:t>
      </w:r>
    </w:p>
    <w:p w:rsidR="007A46EE" w:rsidRDefault="009E1D98">
      <w:pPr>
        <w:pStyle w:val="a5"/>
        <w:numPr>
          <w:ilvl w:val="4"/>
          <w:numId w:val="56"/>
        </w:numPr>
        <w:tabs>
          <w:tab w:val="left" w:pos="2394"/>
        </w:tabs>
        <w:spacing w:line="362" w:lineRule="auto"/>
        <w:ind w:right="159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</w:t>
      </w:r>
      <w:r>
        <w:rPr>
          <w:sz w:val="28"/>
        </w:rPr>
        <w:t>вые логические и исследовательские действия как часть познавательных универсальных учебных действий:</w:t>
      </w:r>
    </w:p>
    <w:p w:rsidR="007A46EE" w:rsidRDefault="009E1D98">
      <w:pPr>
        <w:pStyle w:val="a3"/>
        <w:spacing w:line="360" w:lineRule="auto"/>
        <w:ind w:right="150" w:firstLine="710"/>
      </w:pPr>
      <w:r>
        <w:t>понимать историческую связь развития физических упражнений с трудовыми действиями, приводить примеры упражнений древних людей в современных спортивных соре</w:t>
      </w:r>
      <w:r>
        <w:t>внованиях;</w:t>
      </w:r>
    </w:p>
    <w:p w:rsidR="007A46EE" w:rsidRDefault="009E1D98">
      <w:pPr>
        <w:pStyle w:val="a3"/>
        <w:spacing w:line="364" w:lineRule="auto"/>
        <w:ind w:right="150" w:firstLine="710"/>
      </w:pPr>
      <w:r>
        <w:t>объяснять</w:t>
      </w:r>
      <w:r>
        <w:rPr>
          <w:spacing w:val="80"/>
        </w:rPr>
        <w:t xml:space="preserve"> </w:t>
      </w:r>
      <w:r>
        <w:t>понятие</w:t>
      </w:r>
      <w:r>
        <w:rPr>
          <w:spacing w:val="80"/>
        </w:rPr>
        <w:t xml:space="preserve"> </w:t>
      </w:r>
      <w:r>
        <w:t>«дозировка</w:t>
      </w:r>
      <w:r>
        <w:rPr>
          <w:spacing w:val="80"/>
        </w:rPr>
        <w:t xml:space="preserve"> </w:t>
      </w:r>
      <w:r>
        <w:t>нагрузки»,</w:t>
      </w:r>
      <w:r>
        <w:rPr>
          <w:spacing w:val="80"/>
        </w:rPr>
        <w:t xml:space="preserve"> </w:t>
      </w:r>
      <w:r>
        <w:t>правильно</w:t>
      </w:r>
      <w:r>
        <w:rPr>
          <w:spacing w:val="80"/>
        </w:rPr>
        <w:t xml:space="preserve"> </w:t>
      </w:r>
      <w:r>
        <w:t>применять</w:t>
      </w:r>
      <w:r>
        <w:rPr>
          <w:spacing w:val="80"/>
        </w:rPr>
        <w:t xml:space="preserve"> </w:t>
      </w:r>
      <w:r>
        <w:t>способы её регулирования на занятиях физической культурой;</w:t>
      </w:r>
    </w:p>
    <w:p w:rsidR="007A46EE" w:rsidRDefault="009E1D98">
      <w:pPr>
        <w:pStyle w:val="a3"/>
        <w:spacing w:line="362" w:lineRule="auto"/>
        <w:ind w:right="164" w:firstLine="710"/>
      </w:pPr>
      <w:r>
        <w:t>понимать влияние дыхательной и зрительной гимнастики на предупреждение развития утомления при выполнении физических и умственн</w:t>
      </w:r>
      <w:r>
        <w:t>ых нагрузок;</w:t>
      </w:r>
    </w:p>
    <w:p w:rsidR="007A46EE" w:rsidRDefault="009E1D98">
      <w:pPr>
        <w:pStyle w:val="a3"/>
        <w:spacing w:line="360" w:lineRule="auto"/>
        <w:ind w:right="149" w:firstLine="710"/>
      </w:pPr>
      <w:r>
        <w:t>обобщать знания, полученные в практической деятельности, выполнять правила поведения на уроках физической культуры, проводить закаливающие процедуры, занятия по предупреждению нарушения осанки;</w:t>
      </w:r>
    </w:p>
    <w:p w:rsidR="007A46EE" w:rsidRDefault="009E1D98">
      <w:pPr>
        <w:pStyle w:val="a3"/>
        <w:spacing w:line="362" w:lineRule="auto"/>
        <w:ind w:right="141" w:firstLine="710"/>
      </w:pPr>
      <w:r>
        <w:t>вести</w:t>
      </w:r>
      <w:r>
        <w:rPr>
          <w:spacing w:val="77"/>
        </w:rPr>
        <w:t xml:space="preserve">  </w:t>
      </w:r>
      <w:r>
        <w:t>наблюдения</w:t>
      </w:r>
      <w:r>
        <w:rPr>
          <w:spacing w:val="79"/>
        </w:rPr>
        <w:t xml:space="preserve">  </w:t>
      </w:r>
      <w:r>
        <w:t>за</w:t>
      </w:r>
      <w:r>
        <w:rPr>
          <w:spacing w:val="76"/>
        </w:rPr>
        <w:t xml:space="preserve">  </w:t>
      </w:r>
      <w:r>
        <w:t>динамикой</w:t>
      </w:r>
      <w:r>
        <w:rPr>
          <w:spacing w:val="78"/>
        </w:rPr>
        <w:t xml:space="preserve">  </w:t>
      </w:r>
      <w:r>
        <w:t>показателей</w:t>
      </w:r>
      <w:r>
        <w:rPr>
          <w:spacing w:val="78"/>
        </w:rPr>
        <w:t xml:space="preserve">  </w:t>
      </w:r>
      <w:r>
        <w:t>физического</w:t>
      </w:r>
      <w:r>
        <w:rPr>
          <w:spacing w:val="78"/>
        </w:rPr>
        <w:t xml:space="preserve">  </w:t>
      </w:r>
      <w:r>
        <w:t>развития и физических качеств в течение учебного года, определять их приросты по учебным четвертям (триместрам).</w:t>
      </w:r>
    </w:p>
    <w:p w:rsidR="007A46EE" w:rsidRDefault="009E1D98">
      <w:pPr>
        <w:pStyle w:val="a5"/>
        <w:numPr>
          <w:ilvl w:val="4"/>
          <w:numId w:val="56"/>
        </w:numPr>
        <w:tabs>
          <w:tab w:val="left" w:pos="2394"/>
        </w:tabs>
        <w:spacing w:line="364" w:lineRule="auto"/>
        <w:ind w:right="149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умения общения как часть коммуникативных универсальных учебных действий:</w:t>
      </w:r>
    </w:p>
    <w:p w:rsidR="007A46EE" w:rsidRDefault="009E1D98">
      <w:pPr>
        <w:pStyle w:val="a3"/>
        <w:spacing w:line="317" w:lineRule="exact"/>
        <w:ind w:left="1136"/>
      </w:pPr>
      <w:r>
        <w:t>организовывать</w:t>
      </w:r>
      <w:r>
        <w:rPr>
          <w:spacing w:val="49"/>
          <w:w w:val="150"/>
        </w:rPr>
        <w:t xml:space="preserve"> </w:t>
      </w:r>
      <w:r>
        <w:t>совместные</w:t>
      </w:r>
      <w:r>
        <w:rPr>
          <w:spacing w:val="57"/>
          <w:w w:val="150"/>
        </w:rPr>
        <w:t xml:space="preserve"> </w:t>
      </w:r>
      <w:r>
        <w:t>подвижные</w:t>
      </w:r>
      <w:r>
        <w:rPr>
          <w:spacing w:val="52"/>
          <w:w w:val="150"/>
        </w:rPr>
        <w:t xml:space="preserve"> </w:t>
      </w:r>
      <w:r>
        <w:t>игры,</w:t>
      </w:r>
      <w:r>
        <w:rPr>
          <w:spacing w:val="57"/>
          <w:w w:val="150"/>
        </w:rPr>
        <w:t xml:space="preserve"> </w:t>
      </w:r>
      <w:r>
        <w:t>принимать</w:t>
      </w:r>
      <w:r>
        <w:rPr>
          <w:spacing w:val="53"/>
          <w:w w:val="150"/>
        </w:rPr>
        <w:t xml:space="preserve"> </w:t>
      </w:r>
      <w:r>
        <w:t>в</w:t>
      </w:r>
      <w:r>
        <w:rPr>
          <w:spacing w:val="48"/>
          <w:w w:val="150"/>
        </w:rPr>
        <w:t xml:space="preserve"> </w:t>
      </w:r>
      <w:r>
        <w:t>них</w:t>
      </w:r>
      <w:r>
        <w:rPr>
          <w:spacing w:val="46"/>
          <w:w w:val="150"/>
        </w:rPr>
        <w:t xml:space="preserve"> </w:t>
      </w:r>
      <w:r>
        <w:rPr>
          <w:spacing w:val="-2"/>
        </w:rPr>
        <w:t>активное</w:t>
      </w:r>
    </w:p>
    <w:p w:rsidR="007A46EE" w:rsidRDefault="007A46EE">
      <w:pPr>
        <w:pStyle w:val="a3"/>
        <w:spacing w:line="317" w:lineRule="exac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t>участие</w:t>
      </w:r>
      <w:r>
        <w:rPr>
          <w:spacing w:val="-16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соблюдением</w:t>
      </w:r>
      <w:r>
        <w:rPr>
          <w:spacing w:val="-11"/>
        </w:rPr>
        <w:t xml:space="preserve"> </w:t>
      </w:r>
      <w:r>
        <w:t>правил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норм</w:t>
      </w:r>
      <w:r>
        <w:rPr>
          <w:spacing w:val="-12"/>
        </w:rPr>
        <w:t xml:space="preserve"> </w:t>
      </w:r>
      <w:r>
        <w:t>этического</w:t>
      </w:r>
      <w:r>
        <w:rPr>
          <w:spacing w:val="-16"/>
        </w:rPr>
        <w:t xml:space="preserve"> </w:t>
      </w:r>
      <w:r>
        <w:rPr>
          <w:spacing w:val="-2"/>
        </w:rPr>
        <w:t>поведения;</w:t>
      </w:r>
    </w:p>
    <w:p w:rsidR="007A46EE" w:rsidRDefault="009E1D98">
      <w:pPr>
        <w:pStyle w:val="a3"/>
        <w:spacing w:before="158" w:line="362" w:lineRule="auto"/>
        <w:ind w:right="156" w:firstLine="710"/>
      </w:pPr>
      <w:r>
        <w:t>правильно использовать строевые команды, названия упражнений и способов деятельности во время совместного выполнения учебных за</w:t>
      </w:r>
      <w:r>
        <w:t>даний;</w:t>
      </w:r>
    </w:p>
    <w:p w:rsidR="007A46EE" w:rsidRDefault="009E1D98">
      <w:pPr>
        <w:pStyle w:val="a3"/>
        <w:spacing w:line="362" w:lineRule="auto"/>
        <w:ind w:right="166" w:firstLine="710"/>
      </w:pPr>
      <w:r>
        <w:t>активно участвовать в обсуждении учебных заданий, анализе выполнения физических упражнений и технических действий из осваиваемых видов спорта;</w:t>
      </w:r>
    </w:p>
    <w:p w:rsidR="007A46EE" w:rsidRDefault="009E1D98">
      <w:pPr>
        <w:pStyle w:val="a3"/>
        <w:spacing w:line="362" w:lineRule="auto"/>
        <w:ind w:right="149" w:firstLine="710"/>
      </w:pPr>
      <w:r>
        <w:t>выполнять небольшие сообщения по результатам выполнения учебных заданий, организации и проведения самостоя</w:t>
      </w:r>
      <w:r>
        <w:t xml:space="preserve">тельных занятий физической </w:t>
      </w:r>
      <w:r>
        <w:rPr>
          <w:spacing w:val="-2"/>
        </w:rPr>
        <w:t>культурой.</w:t>
      </w:r>
    </w:p>
    <w:p w:rsidR="007A46EE" w:rsidRDefault="009E1D98">
      <w:pPr>
        <w:pStyle w:val="a5"/>
        <w:numPr>
          <w:ilvl w:val="4"/>
          <w:numId w:val="56"/>
        </w:numPr>
        <w:tabs>
          <w:tab w:val="left" w:pos="2394"/>
        </w:tabs>
        <w:spacing w:line="357" w:lineRule="auto"/>
        <w:ind w:right="151" w:firstLine="710"/>
        <w:jc w:val="both"/>
        <w:rPr>
          <w:sz w:val="28"/>
        </w:rPr>
      </w:pPr>
      <w:r>
        <w:rPr>
          <w:sz w:val="28"/>
        </w:rPr>
        <w:t>У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80"/>
          <w:sz w:val="28"/>
        </w:rPr>
        <w:t xml:space="preserve"> </w:t>
      </w:r>
      <w:r>
        <w:rPr>
          <w:sz w:val="28"/>
        </w:rPr>
        <w:t>будут</w:t>
      </w:r>
      <w:r>
        <w:rPr>
          <w:spacing w:val="80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8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80"/>
          <w:sz w:val="28"/>
        </w:rPr>
        <w:t xml:space="preserve"> </w:t>
      </w:r>
      <w:r>
        <w:rPr>
          <w:sz w:val="28"/>
        </w:rPr>
        <w:t>самоорганизации и самоконтроля как часть регулятивных универсальных учебных действий:</w:t>
      </w:r>
    </w:p>
    <w:p w:rsidR="007A46EE" w:rsidRDefault="009E1D98">
      <w:pPr>
        <w:pStyle w:val="a3"/>
        <w:spacing w:line="357" w:lineRule="auto"/>
        <w:ind w:right="148" w:firstLine="710"/>
      </w:pPr>
      <w:r>
        <w:t>контролировать</w:t>
      </w:r>
      <w:r>
        <w:rPr>
          <w:spacing w:val="80"/>
          <w:w w:val="150"/>
        </w:rPr>
        <w:t xml:space="preserve"> </w:t>
      </w:r>
      <w:r>
        <w:t>выполнение</w:t>
      </w:r>
      <w:r>
        <w:rPr>
          <w:spacing w:val="80"/>
        </w:rPr>
        <w:t xml:space="preserve">  </w:t>
      </w:r>
      <w:r>
        <w:t>физических</w:t>
      </w:r>
      <w:r>
        <w:rPr>
          <w:spacing w:val="80"/>
        </w:rPr>
        <w:t xml:space="preserve">  </w:t>
      </w:r>
      <w:r>
        <w:t>упражнений,</w:t>
      </w:r>
      <w:r>
        <w:rPr>
          <w:spacing w:val="80"/>
        </w:rPr>
        <w:t xml:space="preserve">  </w:t>
      </w:r>
      <w:r>
        <w:t>корректировать их на основе сравнения с заданными образцами;</w:t>
      </w:r>
    </w:p>
    <w:p w:rsidR="007A46EE" w:rsidRDefault="009E1D98">
      <w:pPr>
        <w:pStyle w:val="a3"/>
        <w:spacing w:line="362" w:lineRule="auto"/>
        <w:ind w:right="156" w:firstLine="710"/>
      </w:pPr>
      <w:r>
        <w:t>взаимодействовать со сверстниками в процессе учебной и игровой деятельности, контролировать соответствие выполнения игровых действий правилам подвижных игр;</w:t>
      </w:r>
    </w:p>
    <w:p w:rsidR="007A46EE" w:rsidRDefault="009E1D98">
      <w:pPr>
        <w:pStyle w:val="a3"/>
        <w:spacing w:line="357" w:lineRule="auto"/>
        <w:ind w:right="157" w:firstLine="710"/>
      </w:pPr>
      <w:r>
        <w:t>оценивать сложность возникающих игровы</w:t>
      </w:r>
      <w:r>
        <w:t>х задач, предлагать их совместное коллективное решение.</w:t>
      </w:r>
    </w:p>
    <w:p w:rsidR="007A46EE" w:rsidRDefault="009E1D98">
      <w:pPr>
        <w:pStyle w:val="a5"/>
        <w:numPr>
          <w:ilvl w:val="3"/>
          <w:numId w:val="61"/>
        </w:numPr>
        <w:tabs>
          <w:tab w:val="left" w:pos="2184"/>
        </w:tabs>
        <w:spacing w:line="362" w:lineRule="auto"/>
        <w:ind w:right="166" w:firstLine="710"/>
        <w:jc w:val="both"/>
        <w:rPr>
          <w:sz w:val="28"/>
        </w:rPr>
      </w:pPr>
      <w:r>
        <w:rPr>
          <w:sz w:val="28"/>
        </w:rPr>
        <w:t>По окончании 4 класса у обучающегося будут сформированы следующие УУД:</w:t>
      </w:r>
    </w:p>
    <w:p w:rsidR="007A46EE" w:rsidRDefault="009E1D98">
      <w:pPr>
        <w:pStyle w:val="a5"/>
        <w:numPr>
          <w:ilvl w:val="4"/>
          <w:numId w:val="55"/>
        </w:numPr>
        <w:tabs>
          <w:tab w:val="left" w:pos="2394"/>
        </w:tabs>
        <w:spacing w:line="362" w:lineRule="auto"/>
        <w:ind w:right="141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7A46EE" w:rsidRDefault="009E1D98">
      <w:pPr>
        <w:pStyle w:val="a3"/>
        <w:spacing w:line="360" w:lineRule="auto"/>
        <w:ind w:right="164" w:firstLine="710"/>
      </w:pPr>
      <w:r>
        <w:t>сравнивать показатели индивидуального физического развития и физической подготовленности с возрастными стан</w:t>
      </w:r>
      <w:r>
        <w:t xml:space="preserve">дартами, находить общие и отличительные </w:t>
      </w:r>
      <w:r>
        <w:rPr>
          <w:spacing w:val="-2"/>
        </w:rPr>
        <w:t>особенности;</w:t>
      </w:r>
    </w:p>
    <w:p w:rsidR="007A46EE" w:rsidRDefault="009E1D98">
      <w:pPr>
        <w:pStyle w:val="a3"/>
        <w:spacing w:line="362" w:lineRule="auto"/>
        <w:ind w:right="149" w:firstLine="710"/>
      </w:pPr>
      <w:r>
        <w:t>выявлять отставание в развитии физических качеств от возрастных</w:t>
      </w:r>
      <w:r>
        <w:rPr>
          <w:spacing w:val="40"/>
        </w:rPr>
        <w:t xml:space="preserve"> </w:t>
      </w:r>
      <w:r>
        <w:t>стандартов, приводить примеры физических упражнений по их устранению;</w:t>
      </w:r>
    </w:p>
    <w:p w:rsidR="007A46EE" w:rsidRDefault="009E1D98">
      <w:pPr>
        <w:pStyle w:val="a3"/>
        <w:spacing w:line="362" w:lineRule="auto"/>
        <w:ind w:right="136" w:firstLine="710"/>
      </w:pPr>
      <w:r>
        <w:t>объединять</w:t>
      </w:r>
      <w:r>
        <w:rPr>
          <w:spacing w:val="80"/>
          <w:w w:val="150"/>
        </w:rPr>
        <w:t xml:space="preserve"> </w:t>
      </w:r>
      <w:r>
        <w:t>физические</w:t>
      </w:r>
      <w:r>
        <w:rPr>
          <w:spacing w:val="80"/>
        </w:rPr>
        <w:t xml:space="preserve">  </w:t>
      </w:r>
      <w:r>
        <w:t>упражнения</w:t>
      </w:r>
      <w:r>
        <w:rPr>
          <w:spacing w:val="80"/>
        </w:rPr>
        <w:t xml:space="preserve">  </w:t>
      </w:r>
      <w:r>
        <w:t>по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80"/>
          <w:w w:val="150"/>
        </w:rPr>
        <w:t xml:space="preserve"> </w:t>
      </w:r>
      <w:r>
        <w:t>целевому</w:t>
      </w:r>
      <w:r>
        <w:rPr>
          <w:spacing w:val="80"/>
          <w:w w:val="150"/>
        </w:rPr>
        <w:t xml:space="preserve"> </w:t>
      </w:r>
      <w:r>
        <w:t xml:space="preserve">предназначению: на </w:t>
      </w:r>
      <w:r>
        <w:t>профилактику нарушения осанки, развитие силы, быстроты и выносливости.</w:t>
      </w:r>
    </w:p>
    <w:p w:rsidR="007A46EE" w:rsidRDefault="009E1D98">
      <w:pPr>
        <w:pStyle w:val="a5"/>
        <w:numPr>
          <w:ilvl w:val="4"/>
          <w:numId w:val="55"/>
        </w:numPr>
        <w:tabs>
          <w:tab w:val="left" w:pos="2395"/>
        </w:tabs>
        <w:spacing w:line="319" w:lineRule="exact"/>
        <w:ind w:left="2395" w:hanging="1259"/>
        <w:jc w:val="both"/>
        <w:rPr>
          <w:sz w:val="28"/>
        </w:rPr>
      </w:pPr>
      <w:r>
        <w:rPr>
          <w:sz w:val="28"/>
        </w:rPr>
        <w:t>У</w:t>
      </w:r>
      <w:r>
        <w:rPr>
          <w:spacing w:val="34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38"/>
          <w:sz w:val="28"/>
        </w:rPr>
        <w:t xml:space="preserve"> </w:t>
      </w:r>
      <w:r>
        <w:rPr>
          <w:sz w:val="28"/>
        </w:rPr>
        <w:t>будут</w:t>
      </w:r>
      <w:r>
        <w:rPr>
          <w:spacing w:val="34"/>
          <w:sz w:val="28"/>
        </w:rPr>
        <w:t xml:space="preserve"> </w:t>
      </w:r>
      <w:r>
        <w:rPr>
          <w:sz w:val="28"/>
        </w:rPr>
        <w:t>сформированы</w:t>
      </w:r>
      <w:r>
        <w:rPr>
          <w:spacing w:val="5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38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37"/>
          <w:sz w:val="28"/>
        </w:rPr>
        <w:t xml:space="preserve"> </w:t>
      </w:r>
      <w:r>
        <w:rPr>
          <w:sz w:val="28"/>
        </w:rPr>
        <w:t>как</w:t>
      </w:r>
      <w:r>
        <w:rPr>
          <w:spacing w:val="34"/>
          <w:sz w:val="28"/>
        </w:rPr>
        <w:t xml:space="preserve"> </w:t>
      </w:r>
      <w:r>
        <w:rPr>
          <w:spacing w:val="-2"/>
          <w:sz w:val="28"/>
        </w:rPr>
        <w:t>часть</w:t>
      </w:r>
    </w:p>
    <w:p w:rsidR="007A46EE" w:rsidRDefault="007A46EE">
      <w:pPr>
        <w:pStyle w:val="a5"/>
        <w:spacing w:line="319" w:lineRule="exac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rPr>
          <w:spacing w:val="-2"/>
        </w:rPr>
        <w:t>коммуникативных универсальных учебных</w:t>
      </w:r>
      <w:r>
        <w:rPr>
          <w:spacing w:val="-7"/>
        </w:rPr>
        <w:t xml:space="preserve"> </w:t>
      </w:r>
      <w:r>
        <w:rPr>
          <w:spacing w:val="-2"/>
        </w:rPr>
        <w:t>действий:</w:t>
      </w:r>
    </w:p>
    <w:p w:rsidR="007A46EE" w:rsidRDefault="009E1D98">
      <w:pPr>
        <w:pStyle w:val="a3"/>
        <w:spacing w:before="158" w:line="362" w:lineRule="auto"/>
        <w:ind w:right="161" w:firstLine="710"/>
      </w:pPr>
      <w:r>
        <w:t>взаимодействовать с учителем и обучающимися, воспроизводить</w:t>
      </w:r>
      <w:r>
        <w:t xml:space="preserve"> ранее изученный материал и отвечать на вопросы в процессе учебного диалога;</w:t>
      </w:r>
    </w:p>
    <w:p w:rsidR="007A46EE" w:rsidRDefault="009E1D98">
      <w:pPr>
        <w:pStyle w:val="a3"/>
        <w:spacing w:line="362" w:lineRule="auto"/>
        <w:ind w:right="146" w:firstLine="710"/>
      </w:pPr>
      <w:r>
        <w:t>использовать</w:t>
      </w:r>
      <w:r>
        <w:rPr>
          <w:spacing w:val="80"/>
          <w:w w:val="150"/>
        </w:rPr>
        <w:t xml:space="preserve"> </w:t>
      </w:r>
      <w:r>
        <w:t>специальные</w:t>
      </w:r>
      <w:r>
        <w:rPr>
          <w:spacing w:val="80"/>
          <w:w w:val="150"/>
        </w:rPr>
        <w:t xml:space="preserve"> </w:t>
      </w:r>
      <w:r>
        <w:t>термины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понятия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общении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учителем</w:t>
      </w:r>
      <w:r>
        <w:rPr>
          <w:spacing w:val="80"/>
        </w:rPr>
        <w:t xml:space="preserve"> </w:t>
      </w:r>
      <w:r>
        <w:t>и обучающимися, применять термины при обучении новым физическим упражнениям, развитии физических качеств;</w:t>
      </w:r>
    </w:p>
    <w:p w:rsidR="007A46EE" w:rsidRDefault="009E1D98">
      <w:pPr>
        <w:pStyle w:val="a3"/>
        <w:spacing w:line="362" w:lineRule="auto"/>
        <w:ind w:right="150" w:firstLine="710"/>
      </w:pPr>
      <w:r>
        <w:t xml:space="preserve">оказывать посильную первую помощь во время занятий физической </w:t>
      </w:r>
      <w:r>
        <w:rPr>
          <w:spacing w:val="-2"/>
        </w:rPr>
        <w:t>культурой.</w:t>
      </w:r>
    </w:p>
    <w:p w:rsidR="007A46EE" w:rsidRDefault="009E1D98">
      <w:pPr>
        <w:pStyle w:val="a5"/>
        <w:numPr>
          <w:ilvl w:val="4"/>
          <w:numId w:val="55"/>
        </w:numPr>
        <w:tabs>
          <w:tab w:val="left" w:pos="2394"/>
        </w:tabs>
        <w:spacing w:line="357" w:lineRule="auto"/>
        <w:ind w:right="151" w:firstLine="710"/>
        <w:jc w:val="both"/>
        <w:rPr>
          <w:sz w:val="28"/>
        </w:rPr>
      </w:pPr>
      <w:r>
        <w:rPr>
          <w:sz w:val="28"/>
        </w:rPr>
        <w:t>У обучающегося будут сформированы умения самоорганизации и самоконтроля как часть регулятивных универсальных учебных действий:</w:t>
      </w:r>
    </w:p>
    <w:p w:rsidR="007A46EE" w:rsidRDefault="009E1D98">
      <w:pPr>
        <w:pStyle w:val="a3"/>
        <w:spacing w:line="357" w:lineRule="auto"/>
        <w:ind w:right="150" w:firstLine="710"/>
      </w:pPr>
      <w:r>
        <w:t>выполнять</w:t>
      </w:r>
      <w:r>
        <w:rPr>
          <w:spacing w:val="40"/>
        </w:rPr>
        <w:t xml:space="preserve"> </w:t>
      </w:r>
      <w:r>
        <w:t>указания</w:t>
      </w:r>
      <w:r>
        <w:rPr>
          <w:spacing w:val="40"/>
        </w:rPr>
        <w:t xml:space="preserve"> </w:t>
      </w:r>
      <w:r>
        <w:t>учителя,</w:t>
      </w:r>
      <w:r>
        <w:rPr>
          <w:spacing w:val="40"/>
        </w:rPr>
        <w:t xml:space="preserve"> </w:t>
      </w:r>
      <w:r>
        <w:t>проявлять</w:t>
      </w:r>
      <w:r>
        <w:rPr>
          <w:spacing w:val="40"/>
        </w:rPr>
        <w:t xml:space="preserve"> </w:t>
      </w:r>
      <w:r>
        <w:t>активность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самостоятельность</w:t>
      </w:r>
      <w:r>
        <w:rPr>
          <w:spacing w:val="80"/>
        </w:rPr>
        <w:t xml:space="preserve"> </w:t>
      </w:r>
      <w:r>
        <w:t>при выполнении учебных заданий;</w:t>
      </w:r>
    </w:p>
    <w:p w:rsidR="007A46EE" w:rsidRDefault="009E1D98">
      <w:pPr>
        <w:pStyle w:val="a3"/>
        <w:spacing w:line="362" w:lineRule="auto"/>
        <w:ind w:right="156" w:firstLine="710"/>
      </w:pPr>
      <w:r>
        <w:t>самостоятельно</w:t>
      </w:r>
      <w:r>
        <w:rPr>
          <w:spacing w:val="-5"/>
        </w:rPr>
        <w:t xml:space="preserve"> </w:t>
      </w:r>
      <w:r>
        <w:t>проводить</w:t>
      </w:r>
      <w:r>
        <w:rPr>
          <w:spacing w:val="-8"/>
        </w:rPr>
        <w:t xml:space="preserve"> </w:t>
      </w:r>
      <w:r>
        <w:t>занятия на</w:t>
      </w:r>
      <w:r>
        <w:rPr>
          <w:spacing w:val="-1"/>
        </w:rPr>
        <w:t xml:space="preserve"> </w:t>
      </w:r>
      <w:r>
        <w:t>основе изученного</w:t>
      </w:r>
      <w:r>
        <w:rPr>
          <w:spacing w:val="-1"/>
        </w:rPr>
        <w:t xml:space="preserve"> </w:t>
      </w:r>
      <w:r>
        <w:t>материала и</w:t>
      </w:r>
      <w:r>
        <w:rPr>
          <w:spacing w:val="-6"/>
        </w:rPr>
        <w:t xml:space="preserve"> </w:t>
      </w:r>
      <w:r>
        <w:t>с учётом собственных интересов;</w:t>
      </w:r>
    </w:p>
    <w:p w:rsidR="007A46EE" w:rsidRDefault="009E1D98">
      <w:pPr>
        <w:pStyle w:val="a3"/>
        <w:spacing w:line="362" w:lineRule="auto"/>
        <w:ind w:right="157" w:firstLine="710"/>
      </w:pPr>
      <w:r>
        <w:t>оценивать свои успехи в занятиях физической культурой, проявлять стремление к развитию физических качеств, в</w:t>
      </w:r>
      <w:r>
        <w:t>ыполнению нормативных требований комплекса ГТО.</w:t>
      </w:r>
    </w:p>
    <w:p w:rsidR="007A46EE" w:rsidRDefault="009E1D98">
      <w:pPr>
        <w:pStyle w:val="a5"/>
        <w:numPr>
          <w:ilvl w:val="3"/>
          <w:numId w:val="61"/>
        </w:numPr>
        <w:tabs>
          <w:tab w:val="left" w:pos="2184"/>
        </w:tabs>
        <w:spacing w:line="362" w:lineRule="auto"/>
        <w:ind w:right="141" w:firstLine="710"/>
        <w:jc w:val="both"/>
        <w:rPr>
          <w:sz w:val="28"/>
        </w:rPr>
      </w:pPr>
      <w:r>
        <w:rPr>
          <w:sz w:val="28"/>
        </w:rPr>
        <w:t>К концу обучения в 1 классе обучающийся достигнет следующих предметных результатов по отдельным темам программы по физической культуре:</w:t>
      </w:r>
    </w:p>
    <w:p w:rsidR="007A46EE" w:rsidRDefault="009E1D98">
      <w:pPr>
        <w:pStyle w:val="a3"/>
        <w:spacing w:line="362" w:lineRule="auto"/>
        <w:ind w:right="147" w:firstLine="710"/>
      </w:pPr>
      <w:r>
        <w:t>приводить</w:t>
      </w:r>
      <w:r>
        <w:rPr>
          <w:spacing w:val="69"/>
          <w:w w:val="150"/>
        </w:rPr>
        <w:t xml:space="preserve">  </w:t>
      </w:r>
      <w:r>
        <w:t>примеры</w:t>
      </w:r>
      <w:r>
        <w:rPr>
          <w:spacing w:val="69"/>
          <w:w w:val="150"/>
        </w:rPr>
        <w:t xml:space="preserve">  </w:t>
      </w:r>
      <w:r>
        <w:t>основных</w:t>
      </w:r>
      <w:r>
        <w:rPr>
          <w:spacing w:val="80"/>
        </w:rPr>
        <w:t xml:space="preserve">  </w:t>
      </w:r>
      <w:r>
        <w:t>дневных</w:t>
      </w:r>
      <w:r>
        <w:rPr>
          <w:spacing w:val="80"/>
        </w:rPr>
        <w:t xml:space="preserve">  </w:t>
      </w:r>
      <w:r>
        <w:t>дел</w:t>
      </w:r>
      <w:r>
        <w:rPr>
          <w:spacing w:val="65"/>
          <w:w w:val="150"/>
        </w:rPr>
        <w:t xml:space="preserve">  </w:t>
      </w:r>
      <w:r>
        <w:t>и</w:t>
      </w:r>
      <w:r>
        <w:rPr>
          <w:spacing w:val="69"/>
          <w:w w:val="150"/>
        </w:rPr>
        <w:t xml:space="preserve">  </w:t>
      </w:r>
      <w:r>
        <w:t>их</w:t>
      </w:r>
      <w:r>
        <w:rPr>
          <w:spacing w:val="80"/>
        </w:rPr>
        <w:t xml:space="preserve">  </w:t>
      </w:r>
      <w:r>
        <w:t>распределение в индив</w:t>
      </w:r>
      <w:r>
        <w:t>идуальном режиме дня;</w:t>
      </w:r>
    </w:p>
    <w:p w:rsidR="007A46EE" w:rsidRDefault="009E1D98">
      <w:pPr>
        <w:pStyle w:val="a3"/>
        <w:spacing w:line="357" w:lineRule="auto"/>
        <w:ind w:right="153" w:firstLine="710"/>
      </w:pPr>
      <w:r>
        <w:t>соблюдать правила поведения на уроках физической культурой, приводить примеры подбора одежды для самостоятельных занятий;</w:t>
      </w:r>
    </w:p>
    <w:p w:rsidR="007A46EE" w:rsidRDefault="009E1D98">
      <w:pPr>
        <w:pStyle w:val="a3"/>
        <w:spacing w:line="318" w:lineRule="exact"/>
        <w:ind w:left="1136"/>
      </w:pPr>
      <w:r>
        <w:t>выполнять</w:t>
      </w:r>
      <w:r>
        <w:rPr>
          <w:spacing w:val="-10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утренней</w:t>
      </w:r>
      <w:r>
        <w:rPr>
          <w:spacing w:val="-15"/>
        </w:rPr>
        <w:t xml:space="preserve"> </w:t>
      </w:r>
      <w:r>
        <w:t>зарядки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spacing w:val="-2"/>
        </w:rPr>
        <w:t>физкультминуток;</w:t>
      </w:r>
    </w:p>
    <w:p w:rsidR="007A46EE" w:rsidRDefault="009E1D98">
      <w:pPr>
        <w:pStyle w:val="a3"/>
        <w:spacing w:before="130" w:line="357" w:lineRule="auto"/>
        <w:ind w:right="156" w:firstLine="710"/>
      </w:pPr>
      <w:r>
        <w:t>анализировать</w:t>
      </w:r>
      <w:r>
        <w:rPr>
          <w:spacing w:val="40"/>
        </w:rPr>
        <w:t xml:space="preserve"> </w:t>
      </w:r>
      <w:r>
        <w:t>причины</w:t>
      </w:r>
      <w:r>
        <w:rPr>
          <w:spacing w:val="40"/>
        </w:rPr>
        <w:t xml:space="preserve"> </w:t>
      </w:r>
      <w:r>
        <w:t>нарушения</w:t>
      </w:r>
      <w:r>
        <w:rPr>
          <w:spacing w:val="40"/>
        </w:rPr>
        <w:t xml:space="preserve"> </w:t>
      </w:r>
      <w:r>
        <w:t>осанки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демонстрироват</w:t>
      </w:r>
      <w:r>
        <w:t>ь</w:t>
      </w:r>
      <w:r>
        <w:rPr>
          <w:spacing w:val="40"/>
        </w:rPr>
        <w:t xml:space="preserve"> </w:t>
      </w:r>
      <w:r>
        <w:t>упражнения по профилактике её нарушения;</w:t>
      </w:r>
    </w:p>
    <w:p w:rsidR="007A46EE" w:rsidRDefault="009E1D98">
      <w:pPr>
        <w:pStyle w:val="a3"/>
        <w:spacing w:before="6" w:line="362" w:lineRule="auto"/>
        <w:ind w:right="141" w:firstLine="710"/>
      </w:pPr>
      <w:r>
        <w:t>демонстрировать</w:t>
      </w:r>
      <w:r>
        <w:rPr>
          <w:spacing w:val="80"/>
          <w:w w:val="150"/>
        </w:rPr>
        <w:t xml:space="preserve"> </w:t>
      </w:r>
      <w:r>
        <w:t>построение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перестроение</w:t>
      </w:r>
      <w:r>
        <w:rPr>
          <w:spacing w:val="40"/>
        </w:rPr>
        <w:t xml:space="preserve">  </w:t>
      </w:r>
      <w:r>
        <w:t>из</w:t>
      </w:r>
      <w:r>
        <w:rPr>
          <w:spacing w:val="40"/>
        </w:rPr>
        <w:t xml:space="preserve">  </w:t>
      </w:r>
      <w:r>
        <w:t>одной</w:t>
      </w:r>
      <w:r>
        <w:rPr>
          <w:spacing w:val="40"/>
        </w:rPr>
        <w:t xml:space="preserve">  </w:t>
      </w:r>
      <w:r>
        <w:t>шеренги</w:t>
      </w:r>
      <w:r>
        <w:rPr>
          <w:spacing w:val="40"/>
        </w:rPr>
        <w:t xml:space="preserve">  </w:t>
      </w:r>
      <w:r>
        <w:t>в</w:t>
      </w:r>
      <w:r>
        <w:rPr>
          <w:spacing w:val="78"/>
          <w:w w:val="150"/>
        </w:rPr>
        <w:t xml:space="preserve"> </w:t>
      </w:r>
      <w:r>
        <w:t>две и в колонну по одному, выполнять ходьбу и бег с равномерной и изменяющейся скоростью передвижения;</w:t>
      </w:r>
    </w:p>
    <w:p w:rsidR="007A46EE" w:rsidRDefault="009E1D98">
      <w:pPr>
        <w:pStyle w:val="a3"/>
        <w:spacing w:line="314" w:lineRule="exact"/>
        <w:ind w:left="1136"/>
      </w:pPr>
      <w:r>
        <w:t>демонстрировать</w:t>
      </w:r>
      <w:r>
        <w:rPr>
          <w:spacing w:val="54"/>
        </w:rPr>
        <w:t xml:space="preserve">  </w:t>
      </w:r>
      <w:r>
        <w:t>передвижения</w:t>
      </w:r>
      <w:r>
        <w:rPr>
          <w:spacing w:val="56"/>
        </w:rPr>
        <w:t xml:space="preserve">  </w:t>
      </w:r>
      <w:r>
        <w:t>стилизованным</w:t>
      </w:r>
      <w:r>
        <w:rPr>
          <w:spacing w:val="55"/>
        </w:rPr>
        <w:t xml:space="preserve">  </w:t>
      </w:r>
      <w:r>
        <w:t>гимнастическим</w:t>
      </w:r>
      <w:r>
        <w:rPr>
          <w:spacing w:val="56"/>
        </w:rPr>
        <w:t xml:space="preserve">  </w:t>
      </w:r>
      <w:r>
        <w:rPr>
          <w:spacing w:val="-4"/>
        </w:rPr>
        <w:t>шагом</w:t>
      </w:r>
    </w:p>
    <w:p w:rsidR="007A46EE" w:rsidRDefault="007A46EE">
      <w:pPr>
        <w:pStyle w:val="a3"/>
        <w:spacing w:line="314" w:lineRule="exac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70"/>
      </w:pPr>
      <w:r>
        <w:t xml:space="preserve">и бегом, прыжки на месте с поворотами в разные стороны и в длину толчком двумя </w:t>
      </w:r>
      <w:r>
        <w:rPr>
          <w:spacing w:val="-2"/>
        </w:rPr>
        <w:t>ногами;</w:t>
      </w:r>
    </w:p>
    <w:p w:rsidR="007A46EE" w:rsidRDefault="009E1D98">
      <w:pPr>
        <w:pStyle w:val="a3"/>
        <w:spacing w:before="8" w:line="357" w:lineRule="auto"/>
        <w:ind w:left="1136" w:right="1210"/>
      </w:pPr>
      <w:r>
        <w:t>передвигаться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лыжах</w:t>
      </w:r>
      <w:r>
        <w:rPr>
          <w:spacing w:val="-15"/>
        </w:rPr>
        <w:t xml:space="preserve"> </w:t>
      </w:r>
      <w:r>
        <w:t>ступающим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скользящим</w:t>
      </w:r>
      <w:r>
        <w:rPr>
          <w:spacing w:val="-5"/>
        </w:rPr>
        <w:t xml:space="preserve"> </w:t>
      </w:r>
      <w:r>
        <w:t>шагом</w:t>
      </w:r>
      <w:r>
        <w:rPr>
          <w:spacing w:val="-5"/>
        </w:rPr>
        <w:t xml:space="preserve"> </w:t>
      </w:r>
      <w:r>
        <w:t>(без</w:t>
      </w:r>
      <w:r>
        <w:rPr>
          <w:spacing w:val="-6"/>
        </w:rPr>
        <w:t xml:space="preserve"> </w:t>
      </w:r>
      <w:r>
        <w:t>палок); играть в подвижные игры с общеразвивающей направ</w:t>
      </w:r>
      <w:r>
        <w:t>ленностью.</w:t>
      </w:r>
    </w:p>
    <w:p w:rsidR="007A46EE" w:rsidRDefault="009E1D98">
      <w:pPr>
        <w:pStyle w:val="a5"/>
        <w:numPr>
          <w:ilvl w:val="3"/>
          <w:numId w:val="61"/>
        </w:numPr>
        <w:tabs>
          <w:tab w:val="left" w:pos="2184"/>
        </w:tabs>
        <w:spacing w:before="5" w:line="362" w:lineRule="auto"/>
        <w:ind w:right="132" w:firstLine="710"/>
        <w:jc w:val="both"/>
        <w:rPr>
          <w:sz w:val="28"/>
        </w:rPr>
      </w:pPr>
      <w:r>
        <w:rPr>
          <w:sz w:val="28"/>
        </w:rPr>
        <w:t>К концу обучения во 2 классе обучающийся достигнет следующих предметных результатов по отдельным темам программы по физической культуре:</w:t>
      </w:r>
    </w:p>
    <w:p w:rsidR="007A46EE" w:rsidRDefault="009E1D98">
      <w:pPr>
        <w:pStyle w:val="a3"/>
        <w:spacing w:before="2" w:line="362" w:lineRule="auto"/>
        <w:ind w:right="165" w:firstLine="710"/>
      </w:pPr>
      <w:r>
        <w:t>демонстрировать примеры основных физических качеств и высказывать своё суждение об их связи с укреплением зд</w:t>
      </w:r>
      <w:r>
        <w:t>оровья и физическим развитием;</w:t>
      </w:r>
    </w:p>
    <w:p w:rsidR="007A46EE" w:rsidRDefault="009E1D98">
      <w:pPr>
        <w:pStyle w:val="a3"/>
        <w:spacing w:line="357" w:lineRule="auto"/>
        <w:ind w:right="156" w:firstLine="710"/>
      </w:pPr>
      <w:r>
        <w:t>измерять показатели длины и массы тела, физических качеств с помощью специальных тестовых упражнений, вести наблюдения за их изменениями;</w:t>
      </w:r>
    </w:p>
    <w:p w:rsidR="007A46EE" w:rsidRDefault="009E1D98">
      <w:pPr>
        <w:pStyle w:val="a3"/>
        <w:spacing w:line="360" w:lineRule="auto"/>
        <w:ind w:right="151" w:firstLine="710"/>
      </w:pPr>
      <w:r>
        <w:t>выполнять броски малого (теннисного) мяча в мишень из разных исходных положений и разны</w:t>
      </w:r>
      <w:r>
        <w:t xml:space="preserve">ми способами, демонстрировать упражнения в подбрасывании гимнастического мяча правой и левой рукой, перебрасывании его с руки на руку, </w:t>
      </w:r>
      <w:r>
        <w:rPr>
          <w:spacing w:val="-2"/>
        </w:rPr>
        <w:t>перекатыванию;</w:t>
      </w:r>
    </w:p>
    <w:p w:rsidR="007A46EE" w:rsidRDefault="009E1D98">
      <w:pPr>
        <w:pStyle w:val="a3"/>
        <w:spacing w:line="362" w:lineRule="auto"/>
        <w:ind w:left="1136" w:right="161"/>
      </w:pPr>
      <w:r>
        <w:t>демонстрировать танцевальный хороводный шаг в</w:t>
      </w:r>
      <w:r>
        <w:rPr>
          <w:spacing w:val="-1"/>
        </w:rPr>
        <w:t xml:space="preserve"> </w:t>
      </w:r>
      <w:r>
        <w:t>совместном передвижении; выполнять</w:t>
      </w:r>
      <w:r>
        <w:rPr>
          <w:spacing w:val="-3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разметкам на ра</w:t>
      </w:r>
      <w:r>
        <w:t>зное</w:t>
      </w:r>
      <w:r>
        <w:rPr>
          <w:spacing w:val="-1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разной</w:t>
      </w:r>
      <w:r>
        <w:rPr>
          <w:spacing w:val="-5"/>
        </w:rPr>
        <w:t xml:space="preserve"> </w:t>
      </w:r>
      <w:r>
        <w:t>амплитудой,</w:t>
      </w:r>
    </w:p>
    <w:p w:rsidR="007A46EE" w:rsidRDefault="009E1D98">
      <w:pPr>
        <w:pStyle w:val="a3"/>
        <w:spacing w:line="320" w:lineRule="exact"/>
      </w:pPr>
      <w:r>
        <w:t>в</w:t>
      </w:r>
      <w:r>
        <w:rPr>
          <w:spacing w:val="-9"/>
        </w:rPr>
        <w:t xml:space="preserve"> </w:t>
      </w:r>
      <w:r>
        <w:t>высоту</w:t>
      </w:r>
      <w:r>
        <w:rPr>
          <w:spacing w:val="-1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прямого</w:t>
      </w:r>
      <w:r>
        <w:rPr>
          <w:spacing w:val="-6"/>
        </w:rPr>
        <w:t xml:space="preserve"> </w:t>
      </w:r>
      <w:r>
        <w:rPr>
          <w:spacing w:val="-2"/>
        </w:rPr>
        <w:t>разбега;</w:t>
      </w:r>
    </w:p>
    <w:p w:rsidR="007A46EE" w:rsidRDefault="009E1D98">
      <w:pPr>
        <w:pStyle w:val="a3"/>
        <w:tabs>
          <w:tab w:val="left" w:pos="3090"/>
          <w:tab w:val="left" w:pos="3618"/>
          <w:tab w:val="left" w:pos="4651"/>
          <w:tab w:val="left" w:pos="6509"/>
          <w:tab w:val="left" w:pos="8266"/>
          <w:tab w:val="left" w:pos="9327"/>
        </w:tabs>
        <w:spacing w:before="150" w:line="362" w:lineRule="auto"/>
        <w:ind w:right="162" w:firstLine="710"/>
        <w:jc w:val="left"/>
      </w:pPr>
      <w:r>
        <w:rPr>
          <w:spacing w:val="-2"/>
        </w:rPr>
        <w:t>передвигаться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>лыжах</w:t>
      </w:r>
      <w:r>
        <w:tab/>
      </w:r>
      <w:r>
        <w:rPr>
          <w:spacing w:val="-2"/>
        </w:rPr>
        <w:t>двухшажным</w:t>
      </w:r>
      <w:r>
        <w:tab/>
      </w:r>
      <w:r>
        <w:rPr>
          <w:spacing w:val="-2"/>
        </w:rPr>
        <w:t>переменным</w:t>
      </w:r>
      <w:r>
        <w:tab/>
      </w:r>
      <w:r>
        <w:rPr>
          <w:spacing w:val="-2"/>
        </w:rPr>
        <w:t>ходом,</w:t>
      </w:r>
      <w:r>
        <w:tab/>
      </w:r>
      <w:r>
        <w:rPr>
          <w:spacing w:val="-4"/>
        </w:rPr>
        <w:t xml:space="preserve">спускаться </w:t>
      </w:r>
      <w:r>
        <w:t>с пологого склона и тормозить падением;</w:t>
      </w:r>
    </w:p>
    <w:p w:rsidR="007A46EE" w:rsidRDefault="009E1D98">
      <w:pPr>
        <w:pStyle w:val="a3"/>
        <w:spacing w:line="362" w:lineRule="auto"/>
        <w:ind w:firstLine="710"/>
        <w:jc w:val="left"/>
      </w:pPr>
      <w:r>
        <w:t>организовывать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играть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подвижные</w:t>
      </w:r>
      <w:r>
        <w:rPr>
          <w:spacing w:val="-4"/>
        </w:rPr>
        <w:t xml:space="preserve"> </w:t>
      </w:r>
      <w:r>
        <w:t>игры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физических качеств, с использованием технических приёмов из спортивных игр;</w:t>
      </w:r>
    </w:p>
    <w:p w:rsidR="007A46EE" w:rsidRDefault="009E1D98">
      <w:pPr>
        <w:pStyle w:val="a3"/>
        <w:ind w:left="1136"/>
        <w:jc w:val="left"/>
      </w:pPr>
      <w:r>
        <w:rPr>
          <w:spacing w:val="-2"/>
        </w:rPr>
        <w:t>выполнять</w:t>
      </w:r>
      <w:r>
        <w:rPr>
          <w:spacing w:val="4"/>
        </w:rPr>
        <w:t xml:space="preserve"> </w:t>
      </w:r>
      <w:r>
        <w:rPr>
          <w:spacing w:val="-2"/>
        </w:rPr>
        <w:t>упражнения</w:t>
      </w:r>
      <w:r>
        <w:rPr>
          <w:spacing w:val="3"/>
        </w:rPr>
        <w:t xml:space="preserve"> </w:t>
      </w:r>
      <w:r>
        <w:rPr>
          <w:spacing w:val="-2"/>
        </w:rPr>
        <w:t>на</w:t>
      </w:r>
      <w:r>
        <w:rPr>
          <w:spacing w:val="-3"/>
        </w:rPr>
        <w:t xml:space="preserve"> </w:t>
      </w:r>
      <w:r>
        <w:rPr>
          <w:spacing w:val="-2"/>
        </w:rPr>
        <w:t>развитие физических</w:t>
      </w:r>
      <w:r>
        <w:rPr>
          <w:spacing w:val="-12"/>
        </w:rPr>
        <w:t xml:space="preserve"> </w:t>
      </w:r>
      <w:r>
        <w:rPr>
          <w:spacing w:val="-2"/>
        </w:rPr>
        <w:t>качеств.</w:t>
      </w:r>
    </w:p>
    <w:p w:rsidR="007A46EE" w:rsidRDefault="009E1D98">
      <w:pPr>
        <w:pStyle w:val="a5"/>
        <w:numPr>
          <w:ilvl w:val="3"/>
          <w:numId w:val="61"/>
        </w:numPr>
        <w:tabs>
          <w:tab w:val="left" w:pos="2184"/>
        </w:tabs>
        <w:spacing w:before="144" w:line="362" w:lineRule="auto"/>
        <w:ind w:right="392" w:firstLine="710"/>
        <w:rPr>
          <w:sz w:val="28"/>
        </w:rPr>
      </w:pPr>
      <w:r>
        <w:rPr>
          <w:sz w:val="28"/>
        </w:rPr>
        <w:t>К</w:t>
      </w:r>
      <w:r>
        <w:rPr>
          <w:spacing w:val="38"/>
          <w:sz w:val="28"/>
        </w:rPr>
        <w:t xml:space="preserve"> </w:t>
      </w:r>
      <w:r>
        <w:rPr>
          <w:sz w:val="28"/>
        </w:rPr>
        <w:t>концу обучения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3</w:t>
      </w:r>
      <w:r>
        <w:rPr>
          <w:spacing w:val="36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38"/>
          <w:sz w:val="28"/>
        </w:rPr>
        <w:t xml:space="preserve"> </w:t>
      </w:r>
      <w:r>
        <w:rPr>
          <w:sz w:val="28"/>
        </w:rPr>
        <w:t>обучающийся</w:t>
      </w:r>
      <w:r>
        <w:rPr>
          <w:spacing w:val="39"/>
          <w:sz w:val="28"/>
        </w:rPr>
        <w:t xml:space="preserve"> </w:t>
      </w:r>
      <w:r>
        <w:rPr>
          <w:sz w:val="28"/>
        </w:rPr>
        <w:t>достигнет</w:t>
      </w:r>
      <w:r>
        <w:rPr>
          <w:spacing w:val="36"/>
          <w:sz w:val="28"/>
        </w:rPr>
        <w:t xml:space="preserve"> </w:t>
      </w:r>
      <w:r>
        <w:rPr>
          <w:sz w:val="28"/>
        </w:rPr>
        <w:t>следующих предметных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отдельным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темам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культуре:</w:t>
      </w:r>
    </w:p>
    <w:p w:rsidR="007A46EE" w:rsidRDefault="009E1D98">
      <w:pPr>
        <w:pStyle w:val="a3"/>
        <w:spacing w:before="2" w:line="362" w:lineRule="auto"/>
        <w:ind w:right="140" w:firstLine="710"/>
      </w:pPr>
      <w:r>
        <w:t>соблюдать правила во время выполнения гимнастических и акробатических упражнений, легкоатлетической, лыжной, игровой</w:t>
      </w:r>
      <w:r>
        <w:rPr>
          <w:spacing w:val="40"/>
        </w:rPr>
        <w:t xml:space="preserve"> </w:t>
      </w:r>
      <w:r>
        <w:t>подготовки;</w:t>
      </w:r>
    </w:p>
    <w:p w:rsidR="007A46EE" w:rsidRDefault="009E1D98">
      <w:pPr>
        <w:pStyle w:val="a3"/>
        <w:spacing w:line="360" w:lineRule="auto"/>
        <w:ind w:right="147" w:firstLine="710"/>
      </w:pPr>
      <w:r>
        <w:t>демонстрировать примеры упражнений общеразвивающей, подготовительной и</w:t>
      </w:r>
      <w:r>
        <w:rPr>
          <w:spacing w:val="80"/>
          <w:w w:val="150"/>
        </w:rPr>
        <w:t xml:space="preserve"> </w:t>
      </w:r>
      <w:r>
        <w:t>соревновательной</w:t>
      </w:r>
      <w:r>
        <w:rPr>
          <w:spacing w:val="80"/>
          <w:w w:val="150"/>
        </w:rPr>
        <w:t xml:space="preserve"> </w:t>
      </w:r>
      <w:r>
        <w:t>направленности,</w:t>
      </w:r>
      <w:r>
        <w:rPr>
          <w:spacing w:val="80"/>
          <w:w w:val="150"/>
        </w:rPr>
        <w:t xml:space="preserve"> </w:t>
      </w:r>
      <w:r>
        <w:t>раскрывать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80"/>
          <w:w w:val="150"/>
        </w:rPr>
        <w:t xml:space="preserve"> </w:t>
      </w:r>
      <w:r>
        <w:t>целевое</w:t>
      </w:r>
      <w:r>
        <w:rPr>
          <w:spacing w:val="80"/>
          <w:w w:val="150"/>
        </w:rPr>
        <w:t xml:space="preserve"> </w:t>
      </w:r>
      <w:r>
        <w:t>предназначение</w:t>
      </w:r>
      <w:r>
        <w:rPr>
          <w:spacing w:val="40"/>
        </w:rPr>
        <w:t xml:space="preserve"> </w:t>
      </w:r>
      <w:r>
        <w:t>на занятиях физической культурой;</w:t>
      </w:r>
    </w:p>
    <w:p w:rsidR="007A46EE" w:rsidRDefault="009E1D98">
      <w:pPr>
        <w:pStyle w:val="a3"/>
        <w:ind w:left="1136"/>
      </w:pPr>
      <w:r>
        <w:t>измерять</w:t>
      </w:r>
      <w:r>
        <w:rPr>
          <w:spacing w:val="13"/>
        </w:rPr>
        <w:t xml:space="preserve"> </w:t>
      </w:r>
      <w:r>
        <w:t>частоту</w:t>
      </w:r>
      <w:r>
        <w:rPr>
          <w:spacing w:val="10"/>
        </w:rPr>
        <w:t xml:space="preserve"> </w:t>
      </w:r>
      <w:r>
        <w:t>пульса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определять</w:t>
      </w:r>
      <w:r>
        <w:rPr>
          <w:spacing w:val="22"/>
        </w:rPr>
        <w:t xml:space="preserve"> </w:t>
      </w:r>
      <w:r>
        <w:t>физическую</w:t>
      </w:r>
      <w:r>
        <w:rPr>
          <w:spacing w:val="18"/>
        </w:rPr>
        <w:t xml:space="preserve"> </w:t>
      </w:r>
      <w:r>
        <w:t>нагрузку</w:t>
      </w:r>
      <w:r>
        <w:rPr>
          <w:spacing w:val="10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её</w:t>
      </w:r>
      <w:r>
        <w:rPr>
          <w:spacing w:val="19"/>
        </w:rPr>
        <w:t xml:space="preserve"> </w:t>
      </w:r>
      <w:r>
        <w:rPr>
          <w:spacing w:val="-2"/>
        </w:rPr>
        <w:t>значениям</w:t>
      </w:r>
    </w:p>
    <w:p w:rsidR="007A46EE" w:rsidRDefault="007A46EE">
      <w:pPr>
        <w:pStyle w:val="a3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t>с</w:t>
      </w:r>
      <w:r>
        <w:rPr>
          <w:spacing w:val="-13"/>
        </w:rPr>
        <w:t xml:space="preserve"> </w:t>
      </w:r>
      <w:r>
        <w:t>помощью</w:t>
      </w:r>
      <w:r>
        <w:rPr>
          <w:spacing w:val="-18"/>
        </w:rPr>
        <w:t xml:space="preserve"> </w:t>
      </w:r>
      <w:r>
        <w:t>таблицы</w:t>
      </w:r>
      <w:r>
        <w:rPr>
          <w:spacing w:val="-15"/>
        </w:rPr>
        <w:t xml:space="preserve"> </w:t>
      </w:r>
      <w:r>
        <w:t>стандартных</w:t>
      </w:r>
      <w:r>
        <w:rPr>
          <w:spacing w:val="-18"/>
        </w:rPr>
        <w:t xml:space="preserve"> </w:t>
      </w:r>
      <w:r>
        <w:rPr>
          <w:spacing w:val="-2"/>
        </w:rPr>
        <w:t>нагрузок;</w:t>
      </w:r>
    </w:p>
    <w:p w:rsidR="007A46EE" w:rsidRDefault="009E1D98">
      <w:pPr>
        <w:pStyle w:val="a3"/>
        <w:spacing w:before="158" w:line="362" w:lineRule="auto"/>
        <w:ind w:right="148" w:firstLine="710"/>
      </w:pPr>
      <w:r>
        <w:t>выполнять</w:t>
      </w:r>
      <w:r>
        <w:rPr>
          <w:spacing w:val="40"/>
        </w:rPr>
        <w:t xml:space="preserve"> </w:t>
      </w:r>
      <w:r>
        <w:t>упражнения</w:t>
      </w:r>
      <w:r>
        <w:rPr>
          <w:spacing w:val="40"/>
        </w:rPr>
        <w:t xml:space="preserve"> </w:t>
      </w:r>
      <w:r>
        <w:t>дыхательной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зрительной</w:t>
      </w:r>
      <w:r>
        <w:rPr>
          <w:spacing w:val="40"/>
        </w:rPr>
        <w:t xml:space="preserve"> </w:t>
      </w:r>
      <w:r>
        <w:t>гимнастики,</w:t>
      </w:r>
      <w:r>
        <w:rPr>
          <w:spacing w:val="40"/>
        </w:rPr>
        <w:t xml:space="preserve"> </w:t>
      </w:r>
      <w:r>
        <w:t>объяснят</w:t>
      </w:r>
      <w:r>
        <w:t>ь</w:t>
      </w:r>
      <w:r>
        <w:rPr>
          <w:spacing w:val="80"/>
        </w:rPr>
        <w:t xml:space="preserve"> </w:t>
      </w:r>
      <w:r>
        <w:t>их связь с предупреждением появления утомления;</w:t>
      </w:r>
    </w:p>
    <w:p w:rsidR="007A46EE" w:rsidRDefault="009E1D98">
      <w:pPr>
        <w:pStyle w:val="a3"/>
        <w:spacing w:line="362" w:lineRule="auto"/>
        <w:ind w:right="153" w:firstLine="710"/>
      </w:pPr>
      <w:r>
        <w:t>выполнять</w:t>
      </w:r>
      <w:r>
        <w:rPr>
          <w:spacing w:val="40"/>
        </w:rPr>
        <w:t xml:space="preserve"> </w:t>
      </w:r>
      <w:r>
        <w:t>движение</w:t>
      </w:r>
      <w:r>
        <w:rPr>
          <w:spacing w:val="40"/>
        </w:rPr>
        <w:t xml:space="preserve"> </w:t>
      </w:r>
      <w:r>
        <w:t>противоходом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колонне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одному,</w:t>
      </w:r>
      <w:r>
        <w:rPr>
          <w:spacing w:val="40"/>
        </w:rPr>
        <w:t xml:space="preserve"> </w:t>
      </w:r>
      <w:r>
        <w:t>перестраиваться из колонны по одному в колонну по три на месте и в движении;</w:t>
      </w:r>
    </w:p>
    <w:p w:rsidR="007A46EE" w:rsidRDefault="009E1D98">
      <w:pPr>
        <w:pStyle w:val="a3"/>
        <w:spacing w:line="362" w:lineRule="auto"/>
        <w:ind w:right="144" w:firstLine="710"/>
      </w:pPr>
      <w:r>
        <w:t>выполнять ходьбу</w:t>
      </w:r>
      <w:r>
        <w:rPr>
          <w:spacing w:val="-1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гимнастической</w:t>
      </w:r>
      <w:r>
        <w:rPr>
          <w:spacing w:val="-4"/>
        </w:rPr>
        <w:t xml:space="preserve"> </w:t>
      </w:r>
      <w:r>
        <w:t>скамейке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высоким подниманием колен и изменением положения рук, поворотами в правую и левую сторону, двигаться приставным шагом левым и правым боком, спиной вперёд;</w:t>
      </w:r>
    </w:p>
    <w:p w:rsidR="007A46EE" w:rsidRDefault="009E1D98">
      <w:pPr>
        <w:pStyle w:val="a3"/>
        <w:spacing w:line="357" w:lineRule="auto"/>
        <w:ind w:right="146" w:firstLine="710"/>
      </w:pPr>
      <w:r>
        <w:t>передвигаться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нижней</w:t>
      </w:r>
      <w:r>
        <w:rPr>
          <w:spacing w:val="40"/>
        </w:rPr>
        <w:t xml:space="preserve"> </w:t>
      </w:r>
      <w:r>
        <w:t>жерди</w:t>
      </w:r>
      <w:r>
        <w:rPr>
          <w:spacing w:val="40"/>
        </w:rPr>
        <w:t xml:space="preserve"> </w:t>
      </w:r>
      <w:r>
        <w:t>гимнастической</w:t>
      </w:r>
      <w:r>
        <w:rPr>
          <w:spacing w:val="40"/>
        </w:rPr>
        <w:t xml:space="preserve"> </w:t>
      </w:r>
      <w:r>
        <w:t>стенки</w:t>
      </w:r>
      <w:r>
        <w:rPr>
          <w:spacing w:val="40"/>
        </w:rPr>
        <w:t xml:space="preserve"> </w:t>
      </w:r>
      <w:r>
        <w:t>приставным</w:t>
      </w:r>
      <w:r>
        <w:rPr>
          <w:spacing w:val="40"/>
        </w:rPr>
        <w:t xml:space="preserve"> </w:t>
      </w:r>
      <w:r>
        <w:t>шагом в правую и левую сторону, лазать</w:t>
      </w:r>
      <w:r>
        <w:t xml:space="preserve"> разноимённым способом;</w:t>
      </w:r>
    </w:p>
    <w:p w:rsidR="007A46EE" w:rsidRDefault="009E1D98">
      <w:pPr>
        <w:pStyle w:val="a3"/>
        <w:spacing w:line="357" w:lineRule="auto"/>
        <w:ind w:right="136" w:firstLine="710"/>
      </w:pPr>
      <w:r>
        <w:t>демонстрировать</w:t>
      </w:r>
      <w:r>
        <w:rPr>
          <w:spacing w:val="80"/>
        </w:rPr>
        <w:t xml:space="preserve"> </w:t>
      </w:r>
      <w:r>
        <w:t>прыжки</w:t>
      </w:r>
      <w:r>
        <w:rPr>
          <w:spacing w:val="80"/>
        </w:rPr>
        <w:t xml:space="preserve"> </w:t>
      </w:r>
      <w:r>
        <w:t>через</w:t>
      </w:r>
      <w:r>
        <w:rPr>
          <w:spacing w:val="80"/>
        </w:rPr>
        <w:t xml:space="preserve"> </w:t>
      </w:r>
      <w:r>
        <w:t>скакалку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двух</w:t>
      </w:r>
      <w:r>
        <w:rPr>
          <w:spacing w:val="80"/>
        </w:rPr>
        <w:t xml:space="preserve"> </w:t>
      </w:r>
      <w:r>
        <w:t>ногах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попеременно</w:t>
      </w:r>
      <w:r>
        <w:rPr>
          <w:spacing w:val="80"/>
        </w:rPr>
        <w:t xml:space="preserve"> </w:t>
      </w:r>
      <w:r>
        <w:t>на правой и левой ноге;</w:t>
      </w:r>
    </w:p>
    <w:p w:rsidR="007A46EE" w:rsidRDefault="009E1D98">
      <w:pPr>
        <w:pStyle w:val="a3"/>
        <w:spacing w:line="362" w:lineRule="auto"/>
        <w:ind w:right="152" w:firstLine="710"/>
      </w:pPr>
      <w:r>
        <w:t>демонстрировать упражнения ритмической гимнастики, движения танцев галоп и полька;</w:t>
      </w:r>
    </w:p>
    <w:p w:rsidR="007A46EE" w:rsidRDefault="009E1D98">
      <w:pPr>
        <w:pStyle w:val="a3"/>
        <w:spacing w:line="362" w:lineRule="auto"/>
        <w:ind w:right="151" w:firstLine="710"/>
      </w:pPr>
      <w:r>
        <w:t>выполнять бег с преодолением небольших препятствий с разной</w:t>
      </w:r>
      <w:r>
        <w:t xml:space="preserve"> скоростью, прыжки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длину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разбега</w:t>
      </w:r>
      <w:r>
        <w:rPr>
          <w:spacing w:val="80"/>
          <w:w w:val="150"/>
        </w:rPr>
        <w:t xml:space="preserve"> </w:t>
      </w:r>
      <w:r>
        <w:t>способом</w:t>
      </w:r>
      <w:r>
        <w:rPr>
          <w:spacing w:val="80"/>
          <w:w w:val="150"/>
        </w:rPr>
        <w:t xml:space="preserve"> </w:t>
      </w:r>
      <w:r>
        <w:t>согнув</w:t>
      </w:r>
      <w:r>
        <w:rPr>
          <w:spacing w:val="80"/>
          <w:w w:val="150"/>
        </w:rPr>
        <w:t xml:space="preserve"> </w:t>
      </w:r>
      <w:r>
        <w:t>ноги,</w:t>
      </w:r>
      <w:r>
        <w:rPr>
          <w:spacing w:val="80"/>
          <w:w w:val="150"/>
        </w:rPr>
        <w:t xml:space="preserve"> </w:t>
      </w:r>
      <w:r>
        <w:t>броски</w:t>
      </w:r>
      <w:r>
        <w:rPr>
          <w:spacing w:val="80"/>
          <w:w w:val="150"/>
        </w:rPr>
        <w:t xml:space="preserve"> </w:t>
      </w:r>
      <w:r>
        <w:t>набивного</w:t>
      </w:r>
      <w:r>
        <w:rPr>
          <w:spacing w:val="80"/>
          <w:w w:val="150"/>
        </w:rPr>
        <w:t xml:space="preserve"> </w:t>
      </w:r>
      <w:r>
        <w:t>мяча</w:t>
      </w:r>
      <w:r>
        <w:rPr>
          <w:spacing w:val="40"/>
        </w:rPr>
        <w:t xml:space="preserve"> </w:t>
      </w:r>
      <w:r>
        <w:t>из положения сидя и стоя;</w:t>
      </w:r>
    </w:p>
    <w:p w:rsidR="007A46EE" w:rsidRDefault="009E1D98">
      <w:pPr>
        <w:pStyle w:val="a3"/>
        <w:spacing w:line="362" w:lineRule="auto"/>
        <w:ind w:right="153" w:firstLine="710"/>
      </w:pPr>
      <w:r>
        <w:t>передвигаться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лыжах</w:t>
      </w:r>
      <w:r>
        <w:rPr>
          <w:spacing w:val="80"/>
        </w:rPr>
        <w:t xml:space="preserve"> </w:t>
      </w:r>
      <w:r>
        <w:t>одновременным</w:t>
      </w:r>
      <w:r>
        <w:rPr>
          <w:spacing w:val="80"/>
        </w:rPr>
        <w:t xml:space="preserve"> </w:t>
      </w:r>
      <w:r>
        <w:t>двухшажным</w:t>
      </w:r>
      <w:r>
        <w:rPr>
          <w:spacing w:val="80"/>
        </w:rPr>
        <w:t xml:space="preserve"> </w:t>
      </w:r>
      <w:r>
        <w:t>ходом,</w:t>
      </w:r>
      <w:r>
        <w:rPr>
          <w:spacing w:val="80"/>
        </w:rPr>
        <w:t xml:space="preserve"> </w:t>
      </w:r>
      <w:r>
        <w:t>спускаться</w:t>
      </w:r>
      <w:r>
        <w:rPr>
          <w:spacing w:val="40"/>
        </w:rPr>
        <w:t xml:space="preserve"> </w:t>
      </w:r>
      <w:r>
        <w:t>с пологого склона в стойке лыжника и тормозить плугом;</w:t>
      </w:r>
    </w:p>
    <w:p w:rsidR="007A46EE" w:rsidRDefault="009E1D98">
      <w:pPr>
        <w:pStyle w:val="a3"/>
        <w:spacing w:line="362" w:lineRule="auto"/>
        <w:ind w:right="143" w:firstLine="710"/>
      </w:pPr>
      <w:r>
        <w:t>выполнять технические действия спортивных игр: баскетбол (ведение баскетбольного мяча на месте и движении), волейбол (приём мяча снизу и нижняя передача в парах), футбол (ведение футбольного мяча змейкой);</w:t>
      </w:r>
    </w:p>
    <w:p w:rsidR="007A46EE" w:rsidRDefault="009E1D98">
      <w:pPr>
        <w:pStyle w:val="a3"/>
        <w:spacing w:line="362" w:lineRule="auto"/>
        <w:ind w:right="157" w:firstLine="710"/>
      </w:pPr>
      <w:r>
        <w:t>выполнять упражнения на развитие физических качест</w:t>
      </w:r>
      <w:r>
        <w:t>в, демонстрировать приросты в их показателях.</w:t>
      </w:r>
    </w:p>
    <w:p w:rsidR="007A46EE" w:rsidRDefault="009E1D98">
      <w:pPr>
        <w:pStyle w:val="a5"/>
        <w:numPr>
          <w:ilvl w:val="3"/>
          <w:numId w:val="61"/>
        </w:numPr>
        <w:tabs>
          <w:tab w:val="left" w:pos="2323"/>
        </w:tabs>
        <w:spacing w:line="364" w:lineRule="auto"/>
        <w:ind w:right="140" w:firstLine="710"/>
        <w:jc w:val="both"/>
        <w:rPr>
          <w:sz w:val="28"/>
        </w:rPr>
      </w:pPr>
      <w:r>
        <w:rPr>
          <w:sz w:val="28"/>
        </w:rPr>
        <w:t>К концу обучения в 4 классе обучающийся достигнет следующих предметных результатов по отдельным темам программы по физической культуре:</w:t>
      </w:r>
    </w:p>
    <w:p w:rsidR="007A46EE" w:rsidRDefault="009E1D98">
      <w:pPr>
        <w:pStyle w:val="a3"/>
        <w:spacing w:line="357" w:lineRule="auto"/>
        <w:ind w:right="155" w:firstLine="710"/>
      </w:pPr>
      <w:r>
        <w:t>объяснять</w:t>
      </w:r>
      <w:r>
        <w:rPr>
          <w:spacing w:val="40"/>
        </w:rPr>
        <w:t xml:space="preserve"> </w:t>
      </w:r>
      <w:r>
        <w:t>назначение</w:t>
      </w:r>
      <w:r>
        <w:rPr>
          <w:spacing w:val="80"/>
        </w:rPr>
        <w:t xml:space="preserve"> </w:t>
      </w:r>
      <w:r>
        <w:t>комплекса</w:t>
      </w:r>
      <w:r>
        <w:rPr>
          <w:spacing w:val="80"/>
        </w:rPr>
        <w:t xml:space="preserve"> </w:t>
      </w:r>
      <w:r>
        <w:t>ГТО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выявлять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связь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подготовкой к тр</w:t>
      </w:r>
      <w:r>
        <w:t>уду и защите Родины;</w:t>
      </w:r>
    </w:p>
    <w:p w:rsidR="007A46EE" w:rsidRDefault="009E1D98">
      <w:pPr>
        <w:pStyle w:val="a3"/>
        <w:spacing w:line="362" w:lineRule="auto"/>
        <w:ind w:right="151" w:firstLine="710"/>
      </w:pPr>
      <w:r>
        <w:t>осознавать</w:t>
      </w:r>
      <w:r>
        <w:rPr>
          <w:spacing w:val="80"/>
          <w:w w:val="150"/>
        </w:rPr>
        <w:t xml:space="preserve"> </w:t>
      </w:r>
      <w:r>
        <w:t>положительное</w:t>
      </w:r>
      <w:r>
        <w:rPr>
          <w:spacing w:val="80"/>
        </w:rPr>
        <w:t xml:space="preserve">  </w:t>
      </w:r>
      <w:r>
        <w:t>влияние</w:t>
      </w:r>
      <w:r>
        <w:rPr>
          <w:spacing w:val="80"/>
        </w:rPr>
        <w:t xml:space="preserve">  </w:t>
      </w:r>
      <w:r>
        <w:t>занятий</w:t>
      </w:r>
      <w:r>
        <w:rPr>
          <w:spacing w:val="80"/>
        </w:rPr>
        <w:t xml:space="preserve">  </w:t>
      </w:r>
      <w:r>
        <w:t>физической</w:t>
      </w:r>
      <w:r>
        <w:rPr>
          <w:spacing w:val="80"/>
        </w:rPr>
        <w:t xml:space="preserve">  </w:t>
      </w:r>
      <w:r>
        <w:t>подготовкой на укрепление здоровья, развитие сердечно-сосудистой и дыхательной систем;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35" w:firstLine="710"/>
      </w:pPr>
      <w:r>
        <w:t>приводить</w:t>
      </w:r>
      <w:r>
        <w:rPr>
          <w:spacing w:val="40"/>
        </w:rPr>
        <w:t xml:space="preserve">  </w:t>
      </w:r>
      <w:r>
        <w:t>примеры</w:t>
      </w:r>
      <w:r>
        <w:rPr>
          <w:spacing w:val="40"/>
        </w:rPr>
        <w:t xml:space="preserve">  </w:t>
      </w:r>
      <w:r>
        <w:t>регулирования</w:t>
      </w:r>
      <w:r>
        <w:rPr>
          <w:spacing w:val="40"/>
        </w:rPr>
        <w:t xml:space="preserve">  </w:t>
      </w:r>
      <w:r>
        <w:t>физической</w:t>
      </w:r>
      <w:r>
        <w:rPr>
          <w:spacing w:val="40"/>
        </w:rPr>
        <w:t xml:space="preserve">  </w:t>
      </w:r>
      <w:r>
        <w:t>нагрузки</w:t>
      </w:r>
      <w:r>
        <w:rPr>
          <w:spacing w:val="40"/>
        </w:rPr>
        <w:t xml:space="preserve">  </w:t>
      </w:r>
      <w:r>
        <w:t>по</w:t>
      </w:r>
      <w:r>
        <w:rPr>
          <w:spacing w:val="40"/>
        </w:rPr>
        <w:t xml:space="preserve">  </w:t>
      </w:r>
      <w:r>
        <w:t>пульсу</w:t>
      </w:r>
      <w:r>
        <w:rPr>
          <w:spacing w:val="40"/>
        </w:rPr>
        <w:t xml:space="preserve"> </w:t>
      </w:r>
      <w:r>
        <w:t>при развитии физических качеств: силы, быстроты, выносливости и гибкости;</w:t>
      </w:r>
    </w:p>
    <w:p w:rsidR="007A46EE" w:rsidRDefault="009E1D98">
      <w:pPr>
        <w:pStyle w:val="a3"/>
        <w:spacing w:before="8" w:line="360" w:lineRule="auto"/>
        <w:ind w:right="139" w:firstLine="710"/>
      </w:pPr>
      <w:r>
        <w:t>приводить примеры оказания первой помощи при травмах во время самостоятельных занятий физической культурой и спортом, характеризовать причины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появления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занятиях</w:t>
      </w:r>
      <w:r>
        <w:rPr>
          <w:spacing w:val="80"/>
        </w:rPr>
        <w:t xml:space="preserve"> </w:t>
      </w:r>
      <w:r>
        <w:t>гимнастикой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л</w:t>
      </w:r>
      <w:r>
        <w:t>ёгкой</w:t>
      </w:r>
      <w:r>
        <w:rPr>
          <w:spacing w:val="80"/>
        </w:rPr>
        <w:t xml:space="preserve"> </w:t>
      </w:r>
      <w:r>
        <w:t>атлетикой,</w:t>
      </w:r>
      <w:r>
        <w:rPr>
          <w:spacing w:val="80"/>
        </w:rPr>
        <w:t xml:space="preserve"> </w:t>
      </w:r>
      <w:r>
        <w:t>лыжной</w:t>
      </w:r>
      <w:r>
        <w:rPr>
          <w:spacing w:val="40"/>
        </w:rPr>
        <w:t xml:space="preserve"> </w:t>
      </w:r>
      <w:r>
        <w:t>и плавательной подготовкой;</w:t>
      </w:r>
    </w:p>
    <w:p w:rsidR="007A46EE" w:rsidRDefault="009E1D98">
      <w:pPr>
        <w:pStyle w:val="a3"/>
        <w:spacing w:before="7"/>
        <w:ind w:left="1136"/>
      </w:pPr>
      <w:r>
        <w:t>проявлять</w:t>
      </w:r>
      <w:r>
        <w:rPr>
          <w:spacing w:val="-17"/>
        </w:rPr>
        <w:t xml:space="preserve"> </w:t>
      </w:r>
      <w:r>
        <w:t>готовность</w:t>
      </w:r>
      <w:r>
        <w:rPr>
          <w:spacing w:val="-12"/>
        </w:rPr>
        <w:t xml:space="preserve"> </w:t>
      </w:r>
      <w:r>
        <w:t>оказать</w:t>
      </w:r>
      <w:r>
        <w:rPr>
          <w:spacing w:val="-17"/>
        </w:rPr>
        <w:t xml:space="preserve"> </w:t>
      </w:r>
      <w:r>
        <w:t>первую</w:t>
      </w:r>
      <w:r>
        <w:rPr>
          <w:spacing w:val="-12"/>
        </w:rPr>
        <w:t xml:space="preserve"> </w:t>
      </w:r>
      <w:r>
        <w:t>помощь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случае</w:t>
      </w:r>
      <w:r>
        <w:rPr>
          <w:spacing w:val="-9"/>
        </w:rPr>
        <w:t xml:space="preserve"> </w:t>
      </w:r>
      <w:r>
        <w:rPr>
          <w:spacing w:val="-2"/>
        </w:rPr>
        <w:t>необходимости;</w:t>
      </w:r>
    </w:p>
    <w:p w:rsidR="007A46EE" w:rsidRDefault="009E1D98">
      <w:pPr>
        <w:pStyle w:val="a3"/>
        <w:tabs>
          <w:tab w:val="left" w:pos="5467"/>
          <w:tab w:val="left" w:pos="7138"/>
          <w:tab w:val="left" w:pos="7608"/>
          <w:tab w:val="left" w:pos="8233"/>
          <w:tab w:val="left" w:pos="9342"/>
        </w:tabs>
        <w:spacing w:before="158" w:line="362" w:lineRule="auto"/>
        <w:ind w:right="154" w:firstLine="710"/>
        <w:jc w:val="left"/>
      </w:pPr>
      <w:r>
        <w:t>демонстрировать</w:t>
      </w:r>
      <w:r>
        <w:rPr>
          <w:spacing w:val="40"/>
        </w:rPr>
        <w:t xml:space="preserve"> </w:t>
      </w:r>
      <w:r>
        <w:t>акробатические</w:t>
      </w:r>
      <w:r>
        <w:tab/>
      </w:r>
      <w:r>
        <w:rPr>
          <w:spacing w:val="-2"/>
        </w:rPr>
        <w:t>комбинации</w:t>
      </w:r>
      <w:r>
        <w:tab/>
      </w:r>
      <w:r>
        <w:rPr>
          <w:spacing w:val="-6"/>
        </w:rPr>
        <w:t>из</w:t>
      </w:r>
      <w:r>
        <w:tab/>
      </w:r>
      <w:r>
        <w:rPr>
          <w:spacing w:val="-4"/>
        </w:rPr>
        <w:t>5–7</w:t>
      </w:r>
      <w:r>
        <w:tab/>
      </w:r>
      <w:r>
        <w:rPr>
          <w:spacing w:val="-2"/>
        </w:rPr>
        <w:t>хорошо</w:t>
      </w:r>
      <w:r>
        <w:tab/>
      </w:r>
      <w:r>
        <w:rPr>
          <w:spacing w:val="-2"/>
        </w:rPr>
        <w:t xml:space="preserve">освоенных </w:t>
      </w:r>
      <w:r>
        <w:t>упражнений (с помощью учителя);</w:t>
      </w:r>
    </w:p>
    <w:p w:rsidR="007A46EE" w:rsidRDefault="009E1D98">
      <w:pPr>
        <w:pStyle w:val="a3"/>
        <w:spacing w:line="362" w:lineRule="auto"/>
        <w:ind w:firstLine="710"/>
        <w:jc w:val="left"/>
      </w:pPr>
      <w:r>
        <w:t>демонстрировать</w:t>
      </w:r>
      <w:r>
        <w:rPr>
          <w:spacing w:val="36"/>
        </w:rPr>
        <w:t xml:space="preserve"> </w:t>
      </w:r>
      <w:r>
        <w:t>опорный</w:t>
      </w:r>
      <w:r>
        <w:rPr>
          <w:spacing w:val="32"/>
        </w:rPr>
        <w:t xml:space="preserve"> </w:t>
      </w:r>
      <w:r>
        <w:t>прыжок</w:t>
      </w:r>
      <w:r>
        <w:rPr>
          <w:spacing w:val="32"/>
        </w:rPr>
        <w:t xml:space="preserve"> </w:t>
      </w:r>
      <w:r>
        <w:t>через</w:t>
      </w:r>
      <w:r>
        <w:rPr>
          <w:spacing w:val="34"/>
        </w:rPr>
        <w:t xml:space="preserve"> </w:t>
      </w:r>
      <w:r>
        <w:t>гимнастического</w:t>
      </w:r>
      <w:r>
        <w:rPr>
          <w:spacing w:val="39"/>
        </w:rPr>
        <w:t xml:space="preserve"> </w:t>
      </w:r>
      <w:r>
        <w:t>козла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разбега способом напрыгивания;</w:t>
      </w:r>
    </w:p>
    <w:p w:rsidR="007A46EE" w:rsidRDefault="009E1D98">
      <w:pPr>
        <w:pStyle w:val="a3"/>
        <w:spacing w:line="362" w:lineRule="auto"/>
        <w:ind w:right="275" w:firstLine="710"/>
        <w:jc w:val="left"/>
      </w:pPr>
      <w:r>
        <w:t>демонстрировать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танца</w:t>
      </w:r>
      <w:r>
        <w:rPr>
          <w:spacing w:val="40"/>
        </w:rPr>
        <w:t xml:space="preserve"> </w:t>
      </w:r>
      <w:r>
        <w:t>«Летка-енка»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групповом</w:t>
      </w:r>
      <w:r>
        <w:rPr>
          <w:spacing w:val="40"/>
        </w:rPr>
        <w:t xml:space="preserve"> </w:t>
      </w:r>
      <w:r>
        <w:t>исполнении под музыкальное сопровождение;</w:t>
      </w:r>
    </w:p>
    <w:p w:rsidR="007A46EE" w:rsidRDefault="009E1D98">
      <w:pPr>
        <w:pStyle w:val="a3"/>
        <w:ind w:left="1136"/>
        <w:jc w:val="left"/>
      </w:pPr>
      <w:r>
        <w:t>выполнять</w:t>
      </w:r>
      <w:r>
        <w:rPr>
          <w:spacing w:val="-11"/>
        </w:rPr>
        <w:t xml:space="preserve"> </w:t>
      </w:r>
      <w:r>
        <w:t>прыжок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высоту</w:t>
      </w:r>
      <w:r>
        <w:rPr>
          <w:spacing w:val="-1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разбега</w:t>
      </w:r>
      <w:r>
        <w:rPr>
          <w:spacing w:val="-7"/>
        </w:rPr>
        <w:t xml:space="preserve"> </w:t>
      </w:r>
      <w:r>
        <w:rPr>
          <w:spacing w:val="-2"/>
        </w:rPr>
        <w:t>перешагиванием;</w:t>
      </w:r>
    </w:p>
    <w:p w:rsidR="007A46EE" w:rsidRDefault="009E1D98">
      <w:pPr>
        <w:pStyle w:val="a3"/>
        <w:spacing w:before="137"/>
        <w:ind w:left="1136"/>
        <w:jc w:val="left"/>
      </w:pPr>
      <w:r>
        <w:t>выполнять</w:t>
      </w:r>
      <w:r>
        <w:rPr>
          <w:spacing w:val="-18"/>
        </w:rPr>
        <w:t xml:space="preserve"> </w:t>
      </w:r>
      <w:r>
        <w:t>метание</w:t>
      </w:r>
      <w:r>
        <w:rPr>
          <w:spacing w:val="-14"/>
        </w:rPr>
        <w:t xml:space="preserve"> </w:t>
      </w:r>
      <w:r>
        <w:t>малого</w:t>
      </w:r>
      <w:r>
        <w:rPr>
          <w:spacing w:val="-16"/>
        </w:rPr>
        <w:t xml:space="preserve"> </w:t>
      </w:r>
      <w:r>
        <w:t>(теннисного)</w:t>
      </w:r>
      <w:r>
        <w:rPr>
          <w:spacing w:val="-12"/>
        </w:rPr>
        <w:t xml:space="preserve"> </w:t>
      </w:r>
      <w:r>
        <w:t>мяча</w:t>
      </w:r>
      <w:r>
        <w:rPr>
          <w:spacing w:val="-12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rPr>
          <w:spacing w:val="-2"/>
        </w:rPr>
        <w:t>дальность;</w:t>
      </w:r>
    </w:p>
    <w:p w:rsidR="007A46EE" w:rsidRDefault="009E1D98">
      <w:pPr>
        <w:pStyle w:val="a3"/>
        <w:tabs>
          <w:tab w:val="left" w:pos="3489"/>
          <w:tab w:val="left" w:pos="5375"/>
          <w:tab w:val="left" w:pos="6653"/>
          <w:tab w:val="left" w:pos="8214"/>
          <w:tab w:val="left" w:pos="9366"/>
          <w:tab w:val="left" w:pos="9937"/>
        </w:tabs>
        <w:spacing w:before="163" w:line="357" w:lineRule="auto"/>
        <w:ind w:right="154" w:firstLine="710"/>
        <w:jc w:val="left"/>
      </w:pPr>
      <w:r>
        <w:rPr>
          <w:spacing w:val="-2"/>
        </w:rPr>
        <w:t>демонстрировать</w:t>
      </w:r>
      <w:r>
        <w:tab/>
      </w:r>
      <w:r>
        <w:rPr>
          <w:spacing w:val="-2"/>
        </w:rPr>
        <w:t>проплывание</w:t>
      </w:r>
      <w:r>
        <w:tab/>
      </w:r>
      <w:r>
        <w:rPr>
          <w:spacing w:val="-2"/>
        </w:rPr>
        <w:t>учебной</w:t>
      </w:r>
      <w:r>
        <w:tab/>
      </w:r>
      <w:r>
        <w:rPr>
          <w:spacing w:val="-2"/>
        </w:rPr>
        <w:t>дистанции</w:t>
      </w:r>
      <w:r>
        <w:tab/>
      </w:r>
      <w:r>
        <w:rPr>
          <w:spacing w:val="-2"/>
        </w:rPr>
        <w:t>кролем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 xml:space="preserve">груди </w:t>
      </w:r>
      <w:r>
        <w:t>или кролем на спине (по выбору обучающегося);</w:t>
      </w:r>
    </w:p>
    <w:p w:rsidR="007A46EE" w:rsidRDefault="009E1D98">
      <w:pPr>
        <w:pStyle w:val="a3"/>
        <w:tabs>
          <w:tab w:val="left" w:pos="2624"/>
          <w:tab w:val="left" w:pos="4113"/>
          <w:tab w:val="left" w:pos="5808"/>
          <w:tab w:val="left" w:pos="7095"/>
          <w:tab w:val="left" w:pos="8746"/>
          <w:tab w:val="left" w:pos="9366"/>
        </w:tabs>
        <w:spacing w:before="5" w:line="362" w:lineRule="auto"/>
        <w:ind w:right="158" w:firstLine="710"/>
        <w:jc w:val="left"/>
      </w:pPr>
      <w:r>
        <w:rPr>
          <w:spacing w:val="-2"/>
        </w:rPr>
        <w:t>выполнять</w:t>
      </w:r>
      <w:r>
        <w:tab/>
      </w:r>
      <w:r>
        <w:rPr>
          <w:spacing w:val="-2"/>
        </w:rPr>
        <w:t>освоенные</w:t>
      </w:r>
      <w:r>
        <w:tab/>
      </w:r>
      <w:r>
        <w:rPr>
          <w:spacing w:val="-2"/>
        </w:rPr>
        <w:t>технические</w:t>
      </w:r>
      <w:r>
        <w:tab/>
      </w:r>
      <w:r>
        <w:rPr>
          <w:spacing w:val="-2"/>
        </w:rPr>
        <w:t>действия</w:t>
      </w:r>
      <w:r>
        <w:tab/>
      </w:r>
      <w:r>
        <w:rPr>
          <w:spacing w:val="-2"/>
        </w:rPr>
        <w:t>спортивных</w:t>
      </w:r>
      <w:r>
        <w:tab/>
      </w:r>
      <w:r>
        <w:rPr>
          <w:spacing w:val="-4"/>
        </w:rPr>
        <w:t>игр</w:t>
      </w:r>
      <w:r>
        <w:tab/>
      </w:r>
      <w:r>
        <w:rPr>
          <w:spacing w:val="-4"/>
        </w:rPr>
        <w:t xml:space="preserve">баскетбол, </w:t>
      </w:r>
      <w:r>
        <w:t>волейбол и футбол в условиях игровой деятельности;</w:t>
      </w:r>
    </w:p>
    <w:p w:rsidR="007A46EE" w:rsidRDefault="009E1D98">
      <w:pPr>
        <w:pStyle w:val="a3"/>
        <w:spacing w:line="362" w:lineRule="auto"/>
        <w:ind w:firstLine="710"/>
        <w:jc w:val="left"/>
      </w:pPr>
      <w:r>
        <w:t>выполнять</w:t>
      </w:r>
      <w:r>
        <w:rPr>
          <w:spacing w:val="40"/>
        </w:rPr>
        <w:t xml:space="preserve"> </w:t>
      </w:r>
      <w:r>
        <w:t>упражнения</w:t>
      </w:r>
      <w:r>
        <w:rPr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развитие</w:t>
      </w:r>
      <w:r>
        <w:rPr>
          <w:spacing w:val="34"/>
        </w:rPr>
        <w:t xml:space="preserve"> </w:t>
      </w:r>
      <w:r>
        <w:t>физических качеств,</w:t>
      </w:r>
      <w:r>
        <w:rPr>
          <w:spacing w:val="35"/>
        </w:rPr>
        <w:t xml:space="preserve"> </w:t>
      </w:r>
      <w:r>
        <w:t>демонстрировать приросты в их показателях.</w:t>
      </w:r>
    </w:p>
    <w:p w:rsidR="007A46EE" w:rsidRDefault="007A46EE">
      <w:pPr>
        <w:pStyle w:val="a3"/>
        <w:spacing w:before="158"/>
        <w:ind w:left="0"/>
        <w:jc w:val="left"/>
      </w:pPr>
    </w:p>
    <w:p w:rsidR="007A46EE" w:rsidRDefault="009E1D98">
      <w:pPr>
        <w:pStyle w:val="1"/>
        <w:numPr>
          <w:ilvl w:val="0"/>
          <w:numId w:val="80"/>
        </w:numPr>
        <w:tabs>
          <w:tab w:val="left" w:pos="1736"/>
          <w:tab w:val="left" w:pos="3027"/>
          <w:tab w:val="left" w:pos="4684"/>
          <w:tab w:val="left" w:pos="5659"/>
          <w:tab w:val="left" w:pos="6216"/>
          <w:tab w:val="left" w:pos="7959"/>
          <w:tab w:val="left" w:pos="9928"/>
        </w:tabs>
        <w:spacing w:line="362" w:lineRule="auto"/>
        <w:ind w:left="425" w:right="152" w:firstLine="706"/>
        <w:jc w:val="left"/>
      </w:pPr>
      <w:bookmarkStart w:id="115" w:name="33._Рабочая_программа_курса_по_внеурочно"/>
      <w:bookmarkEnd w:id="115"/>
      <w:r>
        <w:rPr>
          <w:spacing w:val="-2"/>
        </w:rPr>
        <w:t>Рабочая</w:t>
      </w:r>
      <w:r>
        <w:tab/>
      </w:r>
      <w:r>
        <w:rPr>
          <w:spacing w:val="-2"/>
        </w:rPr>
        <w:t>программа</w:t>
      </w:r>
      <w:r>
        <w:tab/>
      </w:r>
      <w:r>
        <w:rPr>
          <w:spacing w:val="-4"/>
        </w:rPr>
        <w:t>курса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6"/>
        </w:rPr>
        <w:t xml:space="preserve">«Мой </w:t>
      </w:r>
      <w:r>
        <w:t>Дагестан. Край, в котором я живу».</w:t>
      </w:r>
    </w:p>
    <w:p w:rsidR="007A46EE" w:rsidRDefault="009E1D98">
      <w:pPr>
        <w:pStyle w:val="a3"/>
        <w:spacing w:line="310" w:lineRule="exact"/>
        <w:ind w:left="4127"/>
        <w:jc w:val="left"/>
      </w:pPr>
      <w:r>
        <w:rPr>
          <w:spacing w:val="-2"/>
        </w:rPr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</w:t>
      </w:r>
    </w:p>
    <w:p w:rsidR="007A46EE" w:rsidRDefault="009E1D98">
      <w:pPr>
        <w:pStyle w:val="a3"/>
        <w:spacing w:before="240"/>
        <w:ind w:left="3527"/>
        <w:jc w:val="left"/>
      </w:pPr>
      <w:r>
        <w:rPr>
          <w:spacing w:val="-2"/>
        </w:rPr>
        <w:t>Актуальность</w:t>
      </w:r>
      <w:r>
        <w:rPr>
          <w:spacing w:val="-8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назначение</w:t>
      </w:r>
      <w:r>
        <w:t xml:space="preserve"> </w:t>
      </w:r>
      <w:r>
        <w:rPr>
          <w:spacing w:val="-2"/>
        </w:rPr>
        <w:t>программы</w:t>
      </w:r>
    </w:p>
    <w:p w:rsidR="007A46EE" w:rsidRDefault="009E1D98">
      <w:pPr>
        <w:pStyle w:val="a3"/>
        <w:spacing w:before="250" w:line="357" w:lineRule="auto"/>
        <w:ind w:right="145" w:firstLine="710"/>
      </w:pPr>
      <w:r>
        <w:t>Программа разработан</w:t>
      </w:r>
      <w:r>
        <w:t>а в соответствии с требованиями обновленных федеральных государственных образовательных стандартов и федеральных образовательных программ начального общего образования.</w:t>
      </w:r>
    </w:p>
    <w:p w:rsidR="007A46EE" w:rsidRDefault="007A46EE">
      <w:pPr>
        <w:pStyle w:val="a3"/>
        <w:spacing w:line="357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59" w:firstLine="710"/>
      </w:pPr>
      <w:r>
        <w:t>Она позволяет обеспечить единство обязательных требований ФГОС к уро</w:t>
      </w:r>
      <w:r>
        <w:t>чной и внеурочной деятельности.</w:t>
      </w:r>
    </w:p>
    <w:p w:rsidR="007A46EE" w:rsidRDefault="009E1D98">
      <w:pPr>
        <w:pStyle w:val="a3"/>
        <w:spacing w:before="209" w:line="362" w:lineRule="auto"/>
        <w:ind w:right="145" w:firstLine="710"/>
      </w:pPr>
      <w:r>
        <w:t>Программа</w:t>
      </w:r>
      <w:r>
        <w:rPr>
          <w:spacing w:val="-3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 «Мой</w:t>
      </w:r>
      <w:r>
        <w:rPr>
          <w:spacing w:val="-5"/>
        </w:rPr>
        <w:t xml:space="preserve"> </w:t>
      </w:r>
      <w:r>
        <w:t>Дагестан.</w:t>
      </w:r>
      <w:r>
        <w:rPr>
          <w:spacing w:val="-1"/>
        </w:rPr>
        <w:t xml:space="preserve"> </w:t>
      </w:r>
      <w:r>
        <w:t>Край,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я</w:t>
      </w:r>
      <w:r>
        <w:rPr>
          <w:spacing w:val="-4"/>
        </w:rPr>
        <w:t xml:space="preserve"> </w:t>
      </w:r>
      <w:r>
        <w:t>живу» начинается в первом классе и продолжается до четвёртого включительно. Для реализации данной программы учитель может использовать учебники и рабочие программы, выпущенные издательством ООО «АСТ-ПРЕСС ШКОЛА» в 2024 году:</w:t>
      </w:r>
    </w:p>
    <w:p w:rsidR="007A46EE" w:rsidRDefault="009E1D98">
      <w:pPr>
        <w:pStyle w:val="a5"/>
        <w:numPr>
          <w:ilvl w:val="0"/>
          <w:numId w:val="54"/>
        </w:numPr>
        <w:tabs>
          <w:tab w:val="left" w:pos="1327"/>
        </w:tabs>
        <w:spacing w:line="317" w:lineRule="exact"/>
        <w:ind w:left="1327" w:hanging="191"/>
        <w:rPr>
          <w:sz w:val="28"/>
        </w:rPr>
      </w:pPr>
      <w:r>
        <w:rPr>
          <w:sz w:val="28"/>
        </w:rPr>
        <w:t>«Мой</w:t>
      </w:r>
      <w:r>
        <w:rPr>
          <w:spacing w:val="16"/>
          <w:sz w:val="28"/>
        </w:rPr>
        <w:t xml:space="preserve"> </w:t>
      </w:r>
      <w:r>
        <w:rPr>
          <w:sz w:val="28"/>
        </w:rPr>
        <w:t>Дагестан.</w:t>
      </w:r>
      <w:r>
        <w:rPr>
          <w:spacing w:val="21"/>
          <w:sz w:val="28"/>
        </w:rPr>
        <w:t xml:space="preserve"> </w:t>
      </w:r>
      <w:r>
        <w:rPr>
          <w:sz w:val="28"/>
        </w:rPr>
        <w:t>Край,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8"/>
          <w:sz w:val="28"/>
        </w:rPr>
        <w:t xml:space="preserve"> </w:t>
      </w:r>
      <w:r>
        <w:rPr>
          <w:sz w:val="28"/>
        </w:rPr>
        <w:t>я</w:t>
      </w:r>
      <w:r>
        <w:rPr>
          <w:spacing w:val="14"/>
          <w:sz w:val="28"/>
        </w:rPr>
        <w:t xml:space="preserve"> </w:t>
      </w:r>
      <w:r>
        <w:rPr>
          <w:sz w:val="28"/>
        </w:rPr>
        <w:t>живу»,</w:t>
      </w:r>
      <w:r>
        <w:rPr>
          <w:spacing w:val="24"/>
          <w:sz w:val="28"/>
        </w:rPr>
        <w:t xml:space="preserve"> </w:t>
      </w:r>
      <w:r>
        <w:rPr>
          <w:sz w:val="28"/>
        </w:rPr>
        <w:t>учебное</w:t>
      </w:r>
      <w:r>
        <w:rPr>
          <w:spacing w:val="19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8"/>
          <w:sz w:val="28"/>
        </w:rPr>
        <w:t xml:space="preserve"> </w:t>
      </w:r>
      <w:r>
        <w:rPr>
          <w:sz w:val="28"/>
        </w:rPr>
        <w:t>1-4</w:t>
      </w:r>
      <w:r>
        <w:rPr>
          <w:spacing w:val="18"/>
          <w:sz w:val="28"/>
        </w:rPr>
        <w:t xml:space="preserve"> </w:t>
      </w:r>
      <w:r>
        <w:rPr>
          <w:sz w:val="28"/>
        </w:rPr>
        <w:t>классы,</w:t>
      </w:r>
      <w:r>
        <w:rPr>
          <w:spacing w:val="21"/>
          <w:sz w:val="28"/>
        </w:rPr>
        <w:t xml:space="preserve"> </w:t>
      </w:r>
      <w:r>
        <w:rPr>
          <w:spacing w:val="-4"/>
          <w:sz w:val="28"/>
        </w:rPr>
        <w:t>авт.</w:t>
      </w:r>
    </w:p>
    <w:p w:rsidR="007A46EE" w:rsidRDefault="009E1D98">
      <w:pPr>
        <w:pStyle w:val="a3"/>
        <w:spacing w:before="158"/>
      </w:pPr>
      <w:r>
        <w:t>М.А.</w:t>
      </w:r>
      <w:r>
        <w:rPr>
          <w:spacing w:val="-18"/>
        </w:rPr>
        <w:t xml:space="preserve"> </w:t>
      </w:r>
      <w:r>
        <w:t>Гаджиев,</w:t>
      </w:r>
      <w:r>
        <w:rPr>
          <w:spacing w:val="-13"/>
        </w:rPr>
        <w:t xml:space="preserve"> </w:t>
      </w:r>
      <w:r>
        <w:t>Т.Н.</w:t>
      </w:r>
      <w:r>
        <w:rPr>
          <w:spacing w:val="-13"/>
        </w:rPr>
        <w:t xml:space="preserve"> </w:t>
      </w:r>
      <w:r>
        <w:t>Проснякова,</w:t>
      </w:r>
      <w:r>
        <w:rPr>
          <w:spacing w:val="-12"/>
        </w:rPr>
        <w:t xml:space="preserve"> </w:t>
      </w:r>
      <w:r>
        <w:t>2024</w:t>
      </w:r>
      <w:r>
        <w:rPr>
          <w:spacing w:val="-18"/>
        </w:rPr>
        <w:t xml:space="preserve"> </w:t>
      </w:r>
      <w:r>
        <w:rPr>
          <w:spacing w:val="-5"/>
        </w:rPr>
        <w:t>г.</w:t>
      </w:r>
    </w:p>
    <w:p w:rsidR="007A46EE" w:rsidRDefault="009E1D98">
      <w:pPr>
        <w:pStyle w:val="a5"/>
        <w:numPr>
          <w:ilvl w:val="0"/>
          <w:numId w:val="54"/>
        </w:numPr>
        <w:tabs>
          <w:tab w:val="left" w:pos="1316"/>
        </w:tabs>
        <w:spacing w:before="158" w:line="362" w:lineRule="auto"/>
        <w:ind w:right="135" w:firstLine="710"/>
        <w:rPr>
          <w:sz w:val="28"/>
        </w:rPr>
      </w:pPr>
      <w:r>
        <w:rPr>
          <w:sz w:val="28"/>
        </w:rPr>
        <w:t>«Мой Дагестан. Знаю, умею, учусь», рабочая тетрадь, 1-4 классы, авт. М.Ш. Муслимова, Т.Н. Проснякова, 2024 г.</w:t>
      </w:r>
    </w:p>
    <w:p w:rsidR="007A46EE" w:rsidRDefault="009E1D98">
      <w:pPr>
        <w:pStyle w:val="a3"/>
        <w:spacing w:line="360" w:lineRule="auto"/>
        <w:ind w:right="145" w:firstLine="72"/>
      </w:pPr>
      <w:r>
        <w:t>Данный курс представляет собой образовательный модуль, решающий з</w:t>
      </w:r>
      <w:r>
        <w:t>адачи исторического просвещения и патриотического воспитания младших школьников. Пособие и рабочая тетрадь предназначены для расширения и углубления знаний второклассников о Дагестане: природных особенностях, быте, традициях и современных реалиях республик</w:t>
      </w:r>
      <w:r>
        <w:t>и.</w:t>
      </w:r>
    </w:p>
    <w:p w:rsidR="007A46EE" w:rsidRDefault="009E1D98">
      <w:pPr>
        <w:pStyle w:val="a3"/>
        <w:spacing w:line="360" w:lineRule="auto"/>
        <w:ind w:right="150" w:firstLine="782"/>
      </w:pPr>
      <w:r>
        <w:rPr>
          <w:i/>
        </w:rPr>
        <w:t xml:space="preserve">Цель программы </w:t>
      </w:r>
      <w:r>
        <w:t>внеурочной деятельности «Мой Дагестан. Край, в котором я живу» - посредством познавательных и творческих заданий развивать у младших школьников мышление, речь и воображение.</w:t>
      </w:r>
    </w:p>
    <w:p w:rsidR="007A46EE" w:rsidRDefault="009E1D98">
      <w:pPr>
        <w:pStyle w:val="a3"/>
        <w:spacing w:line="360" w:lineRule="auto"/>
        <w:ind w:right="136" w:firstLine="710"/>
      </w:pPr>
      <w:r>
        <w:rPr>
          <w:i/>
        </w:rPr>
        <w:t xml:space="preserve">Особенностью внеурочного модуля </w:t>
      </w:r>
      <w:r>
        <w:t>является технология вовлечения д</w:t>
      </w:r>
      <w:r>
        <w:t>етей, их семей и педагогов в совместный процесс формирования содержания и материалов комплекса через творческий процесс познания и организацию проектно- исследовательской деятельности.</w:t>
      </w:r>
    </w:p>
    <w:p w:rsidR="007A46EE" w:rsidRDefault="009E1D98">
      <w:pPr>
        <w:pStyle w:val="a3"/>
        <w:spacing w:before="2" w:line="360" w:lineRule="auto"/>
        <w:ind w:right="137" w:firstLine="710"/>
      </w:pPr>
      <w:r>
        <w:t xml:space="preserve">Занятия внеурочной деятельности «Мой Дагестан. Край, в котором я живу» </w:t>
      </w:r>
      <w:r>
        <w:t>позволяет в доступной форме познакомить обучающихся с историко-культурным наследием народов Дагестана, рассказать о его настоящем и будущем.</w:t>
      </w:r>
    </w:p>
    <w:p w:rsidR="007A46EE" w:rsidRDefault="009E1D98">
      <w:pPr>
        <w:pStyle w:val="a3"/>
        <w:spacing w:line="357" w:lineRule="auto"/>
        <w:ind w:right="147" w:firstLine="710"/>
      </w:pPr>
      <w:r>
        <w:rPr>
          <w:i/>
        </w:rPr>
        <w:t>Задачей педагога</w:t>
      </w:r>
      <w:r>
        <w:t>, реализующего программу, является развитие у обучающегося ценностного отношения к Родине, природе, человеку, культуре, знаниям, здоровью.</w:t>
      </w:r>
    </w:p>
    <w:p w:rsidR="007A46EE" w:rsidRDefault="009E1D98">
      <w:pPr>
        <w:pStyle w:val="a3"/>
        <w:spacing w:before="204"/>
        <w:ind w:left="1136"/>
      </w:pPr>
      <w:r>
        <w:rPr>
          <w:spacing w:val="-2"/>
        </w:rPr>
        <w:t>Программа</w:t>
      </w:r>
      <w:r>
        <w:rPr>
          <w:spacing w:val="-5"/>
        </w:rPr>
        <w:t xml:space="preserve"> </w:t>
      </w:r>
      <w:r>
        <w:rPr>
          <w:spacing w:val="-2"/>
        </w:rPr>
        <w:t>направлена</w:t>
      </w:r>
      <w:r>
        <w:rPr>
          <w:spacing w:val="-6"/>
        </w:rPr>
        <w:t xml:space="preserve"> </w:t>
      </w:r>
      <w:r>
        <w:rPr>
          <w:spacing w:val="-5"/>
        </w:rPr>
        <w:t>на:</w:t>
      </w:r>
    </w:p>
    <w:p w:rsidR="007A46EE" w:rsidRDefault="007A46EE">
      <w:pPr>
        <w:pStyle w:val="a3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ind w:left="1208"/>
        <w:jc w:val="left"/>
      </w:pPr>
      <w:r>
        <w:rPr>
          <w:spacing w:val="-2"/>
        </w:rPr>
        <w:t>−</w:t>
      </w:r>
      <w:r>
        <w:rPr>
          <w:spacing w:val="-5"/>
        </w:rPr>
        <w:t xml:space="preserve"> </w:t>
      </w:r>
      <w:r>
        <w:rPr>
          <w:spacing w:val="-2"/>
        </w:rPr>
        <w:t>формирование</w:t>
      </w:r>
      <w:r>
        <w:rPr>
          <w:spacing w:val="1"/>
        </w:rPr>
        <w:t xml:space="preserve"> </w:t>
      </w:r>
      <w:r>
        <w:rPr>
          <w:spacing w:val="-2"/>
        </w:rP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гражданской</w:t>
      </w:r>
      <w:r>
        <w:rPr>
          <w:spacing w:val="-5"/>
        </w:rPr>
        <w:t xml:space="preserve"> </w:t>
      </w:r>
      <w:r>
        <w:rPr>
          <w:spacing w:val="-2"/>
        </w:rPr>
        <w:t>идентичности</w:t>
      </w:r>
      <w:r>
        <w:rPr>
          <w:spacing w:val="-5"/>
        </w:rPr>
        <w:t xml:space="preserve"> </w:t>
      </w:r>
      <w:r>
        <w:rPr>
          <w:spacing w:val="-2"/>
        </w:rPr>
        <w:t>обучающихся;</w:t>
      </w:r>
    </w:p>
    <w:p w:rsidR="007A46EE" w:rsidRDefault="009E1D98">
      <w:pPr>
        <w:pStyle w:val="a3"/>
        <w:spacing w:before="158"/>
        <w:ind w:left="1208"/>
        <w:jc w:val="left"/>
      </w:pPr>
      <w:r>
        <w:t>−</w:t>
      </w:r>
      <w:r>
        <w:rPr>
          <w:spacing w:val="-16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интереса</w:t>
      </w:r>
      <w:r>
        <w:rPr>
          <w:spacing w:val="-10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rPr>
          <w:spacing w:val="-2"/>
        </w:rPr>
        <w:t>познанию;</w:t>
      </w:r>
    </w:p>
    <w:p w:rsidR="007A46EE" w:rsidRDefault="009E1D98">
      <w:pPr>
        <w:pStyle w:val="a3"/>
        <w:spacing w:before="163" w:line="357" w:lineRule="auto"/>
        <w:ind w:firstLine="710"/>
        <w:jc w:val="left"/>
      </w:pPr>
      <w:r>
        <w:t>−</w:t>
      </w:r>
      <w:r>
        <w:rPr>
          <w:spacing w:val="77"/>
        </w:rPr>
        <w:t xml:space="preserve"> </w:t>
      </w:r>
      <w:r>
        <w:t>формирование</w:t>
      </w:r>
      <w:r>
        <w:rPr>
          <w:spacing w:val="77"/>
        </w:rPr>
        <w:t xml:space="preserve"> </w:t>
      </w:r>
      <w:r>
        <w:t>осознанного</w:t>
      </w:r>
      <w:r>
        <w:rPr>
          <w:spacing w:val="77"/>
        </w:rPr>
        <w:t xml:space="preserve"> </w:t>
      </w:r>
      <w:r>
        <w:t>отношения</w:t>
      </w:r>
      <w:r>
        <w:rPr>
          <w:spacing w:val="78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своим</w:t>
      </w:r>
      <w:r>
        <w:rPr>
          <w:spacing w:val="77"/>
        </w:rPr>
        <w:t xml:space="preserve"> </w:t>
      </w:r>
      <w:r>
        <w:t>правам</w:t>
      </w:r>
      <w:r>
        <w:rPr>
          <w:spacing w:val="7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свободам</w:t>
      </w:r>
      <w:r>
        <w:rPr>
          <w:spacing w:val="40"/>
        </w:rPr>
        <w:t xml:space="preserve"> </w:t>
      </w:r>
      <w:r>
        <w:t>и уважительного отношения к правам и свободам других;</w:t>
      </w:r>
    </w:p>
    <w:p w:rsidR="007A46EE" w:rsidRDefault="009E1D98">
      <w:pPr>
        <w:pStyle w:val="a3"/>
        <w:spacing w:before="1"/>
        <w:ind w:left="1136"/>
        <w:jc w:val="left"/>
      </w:pPr>
      <w:r>
        <w:t>−</w:t>
      </w:r>
      <w:r>
        <w:rPr>
          <w:spacing w:val="6"/>
        </w:rPr>
        <w:t xml:space="preserve"> </w:t>
      </w:r>
      <w:r>
        <w:t>выстраивание</w:t>
      </w:r>
      <w:r>
        <w:rPr>
          <w:spacing w:val="8"/>
        </w:rPr>
        <w:t xml:space="preserve"> </w:t>
      </w:r>
      <w:r>
        <w:t>собственного</w:t>
      </w:r>
      <w:r>
        <w:rPr>
          <w:spacing w:val="9"/>
        </w:rPr>
        <w:t xml:space="preserve"> </w:t>
      </w:r>
      <w:r>
        <w:t>поведения</w:t>
      </w:r>
      <w:r>
        <w:rPr>
          <w:spacing w:val="8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позиции</w:t>
      </w:r>
      <w:r>
        <w:rPr>
          <w:spacing w:val="6"/>
        </w:rPr>
        <w:t xml:space="preserve"> </w:t>
      </w:r>
      <w:r>
        <w:t>нравственных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2"/>
        </w:rPr>
        <w:t>правовых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9E1D98">
      <w:pPr>
        <w:pStyle w:val="a3"/>
        <w:spacing w:before="168"/>
        <w:jc w:val="left"/>
      </w:pPr>
      <w:r>
        <w:rPr>
          <w:spacing w:val="-8"/>
        </w:rPr>
        <w:lastRenderedPageBreak/>
        <w:t>норм;</w:t>
      </w:r>
    </w:p>
    <w:p w:rsidR="007A46EE" w:rsidRDefault="009E1D98">
      <w:pPr>
        <w:rPr>
          <w:sz w:val="28"/>
        </w:rPr>
      </w:pPr>
      <w:r>
        <w:br w:type="column"/>
      </w:r>
    </w:p>
    <w:p w:rsidR="007A46EE" w:rsidRDefault="007A46EE">
      <w:pPr>
        <w:pStyle w:val="a3"/>
        <w:spacing w:before="4"/>
        <w:ind w:left="0"/>
        <w:jc w:val="left"/>
      </w:pPr>
    </w:p>
    <w:p w:rsidR="007A46EE" w:rsidRDefault="009E1D98">
      <w:pPr>
        <w:pStyle w:val="a3"/>
        <w:ind w:left="7"/>
        <w:jc w:val="left"/>
      </w:pPr>
      <w:r>
        <w:t>−</w:t>
      </w:r>
      <w:r>
        <w:rPr>
          <w:spacing w:val="-12"/>
        </w:rPr>
        <w:t xml:space="preserve"> </w:t>
      </w:r>
      <w:r>
        <w:t>создание</w:t>
      </w:r>
      <w:r>
        <w:rPr>
          <w:spacing w:val="-15"/>
        </w:rPr>
        <w:t xml:space="preserve"> </w:t>
      </w:r>
      <w:r>
        <w:t>мотивации</w:t>
      </w:r>
      <w:r>
        <w:rPr>
          <w:spacing w:val="-16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участия</w:t>
      </w:r>
      <w:r>
        <w:rPr>
          <w:spacing w:val="-10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социально-значимой</w:t>
      </w:r>
      <w:r>
        <w:rPr>
          <w:spacing w:val="-11"/>
        </w:rPr>
        <w:t xml:space="preserve"> </w:t>
      </w:r>
      <w:r>
        <w:rPr>
          <w:spacing w:val="-2"/>
        </w:rPr>
        <w:t>деятельности;</w:t>
      </w:r>
    </w:p>
    <w:p w:rsidR="007A46EE" w:rsidRDefault="009E1D98">
      <w:pPr>
        <w:pStyle w:val="a3"/>
        <w:spacing w:before="163"/>
        <w:ind w:left="79"/>
        <w:jc w:val="left"/>
      </w:pPr>
      <w:r>
        <w:t>−</w:t>
      </w:r>
      <w:r>
        <w:rPr>
          <w:spacing w:val="-18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школьников</w:t>
      </w:r>
      <w:r>
        <w:rPr>
          <w:spacing w:val="-17"/>
        </w:rPr>
        <w:t xml:space="preserve"> </w:t>
      </w:r>
      <w:r>
        <w:t>общекультурной</w:t>
      </w:r>
      <w:r>
        <w:rPr>
          <w:spacing w:val="-15"/>
        </w:rPr>
        <w:t xml:space="preserve"> </w:t>
      </w:r>
      <w:r>
        <w:rPr>
          <w:spacing w:val="-2"/>
        </w:rPr>
        <w:t>компетентности;</w:t>
      </w:r>
    </w:p>
    <w:p w:rsidR="007A46EE" w:rsidRDefault="009E1D98">
      <w:pPr>
        <w:pStyle w:val="a3"/>
        <w:spacing w:before="163"/>
        <w:ind w:left="7"/>
        <w:jc w:val="left"/>
      </w:pPr>
      <w:r>
        <w:t>−</w:t>
      </w:r>
      <w:r>
        <w:rPr>
          <w:spacing w:val="-10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умения</w:t>
      </w:r>
      <w:r>
        <w:rPr>
          <w:spacing w:val="-9"/>
        </w:rPr>
        <w:t xml:space="preserve"> </w:t>
      </w:r>
      <w:r>
        <w:t>принимать</w:t>
      </w:r>
      <w:r>
        <w:rPr>
          <w:spacing w:val="-16"/>
        </w:rPr>
        <w:t xml:space="preserve"> </w:t>
      </w:r>
      <w:r>
        <w:t>осознанные</w:t>
      </w:r>
      <w:r>
        <w:rPr>
          <w:spacing w:val="-8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делать</w:t>
      </w:r>
      <w:r>
        <w:rPr>
          <w:spacing w:val="-16"/>
        </w:rPr>
        <w:t xml:space="preserve"> </w:t>
      </w:r>
      <w:r>
        <w:rPr>
          <w:spacing w:val="-2"/>
        </w:rPr>
        <w:t>выбор;</w:t>
      </w:r>
    </w:p>
    <w:p w:rsidR="007A46EE" w:rsidRDefault="009E1D98">
      <w:pPr>
        <w:pStyle w:val="a3"/>
        <w:spacing w:before="158"/>
        <w:ind w:left="7"/>
        <w:jc w:val="left"/>
      </w:pPr>
      <w:r>
        <w:t>−</w:t>
      </w:r>
      <w:r>
        <w:rPr>
          <w:spacing w:val="-9"/>
        </w:rPr>
        <w:t xml:space="preserve"> </w:t>
      </w:r>
      <w:r>
        <w:t>осознание</w:t>
      </w:r>
      <w:r>
        <w:rPr>
          <w:spacing w:val="-8"/>
        </w:rPr>
        <w:t xml:space="preserve"> </w:t>
      </w:r>
      <w:r>
        <w:t>своего</w:t>
      </w:r>
      <w:r>
        <w:rPr>
          <w:spacing w:val="-9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обществе;</w:t>
      </w:r>
    </w:p>
    <w:p w:rsidR="007A46EE" w:rsidRDefault="009E1D98">
      <w:pPr>
        <w:pStyle w:val="a3"/>
        <w:spacing w:before="163"/>
        <w:ind w:left="7"/>
        <w:jc w:val="left"/>
      </w:pPr>
      <w:r>
        <w:t>−</w:t>
      </w:r>
      <w:r>
        <w:rPr>
          <w:spacing w:val="-11"/>
        </w:rPr>
        <w:t xml:space="preserve"> </w:t>
      </w:r>
      <w:r>
        <w:t>познание</w:t>
      </w:r>
      <w:r>
        <w:rPr>
          <w:spacing w:val="-10"/>
        </w:rPr>
        <w:t xml:space="preserve"> </w:t>
      </w:r>
      <w:r>
        <w:t>себя,</w:t>
      </w:r>
      <w:r>
        <w:rPr>
          <w:spacing w:val="-16"/>
        </w:rPr>
        <w:t xml:space="preserve"> </w:t>
      </w:r>
      <w:r>
        <w:t>своих</w:t>
      </w:r>
      <w:r>
        <w:rPr>
          <w:spacing w:val="-18"/>
        </w:rPr>
        <w:t xml:space="preserve"> </w:t>
      </w:r>
      <w:r>
        <w:t>мотивов,</w:t>
      </w:r>
      <w:r>
        <w:rPr>
          <w:spacing w:val="-8"/>
        </w:rPr>
        <w:t xml:space="preserve"> </w:t>
      </w:r>
      <w:r>
        <w:t>уст</w:t>
      </w:r>
      <w:r>
        <w:t>ремлений,</w:t>
      </w:r>
      <w:r>
        <w:rPr>
          <w:spacing w:val="-8"/>
        </w:rPr>
        <w:t xml:space="preserve"> </w:t>
      </w:r>
      <w:r>
        <w:rPr>
          <w:spacing w:val="-2"/>
        </w:rPr>
        <w:t>склонностей;</w:t>
      </w:r>
    </w:p>
    <w:p w:rsidR="007A46EE" w:rsidRDefault="009E1D98">
      <w:pPr>
        <w:pStyle w:val="a3"/>
        <w:spacing w:before="158"/>
        <w:ind w:left="7"/>
        <w:jc w:val="left"/>
      </w:pPr>
      <w:r>
        <w:t>−</w:t>
      </w:r>
      <w:r>
        <w:rPr>
          <w:spacing w:val="-18"/>
        </w:rPr>
        <w:t xml:space="preserve"> </w:t>
      </w:r>
      <w:r>
        <w:t>формирование</w:t>
      </w:r>
      <w:r>
        <w:rPr>
          <w:spacing w:val="-17"/>
        </w:rPr>
        <w:t xml:space="preserve"> </w:t>
      </w:r>
      <w:r>
        <w:t>готовности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личностному</w:t>
      </w:r>
      <w:r>
        <w:rPr>
          <w:spacing w:val="-17"/>
        </w:rPr>
        <w:t xml:space="preserve"> </w:t>
      </w:r>
      <w:r>
        <w:rPr>
          <w:spacing w:val="-2"/>
        </w:rPr>
        <w:t>самоопределению.</w:t>
      </w:r>
    </w:p>
    <w:p w:rsidR="007A46EE" w:rsidRDefault="009E1D98">
      <w:pPr>
        <w:pStyle w:val="a3"/>
        <w:tabs>
          <w:tab w:val="left" w:pos="1952"/>
          <w:tab w:val="left" w:pos="3383"/>
          <w:tab w:val="left" w:pos="4463"/>
          <w:tab w:val="left" w:pos="6005"/>
          <w:tab w:val="left" w:pos="7229"/>
          <w:tab w:val="left" w:pos="8852"/>
        </w:tabs>
        <w:spacing w:before="163"/>
        <w:ind w:left="7"/>
        <w:jc w:val="left"/>
      </w:pPr>
      <w:r>
        <w:rPr>
          <w:spacing w:val="-2"/>
        </w:rPr>
        <w:t>Нормативную</w:t>
      </w:r>
      <w:r>
        <w:tab/>
      </w:r>
      <w:r>
        <w:rPr>
          <w:spacing w:val="-2"/>
        </w:rPr>
        <w:t>правовую</w:t>
      </w:r>
      <w:r>
        <w:tab/>
      </w:r>
      <w:r>
        <w:rPr>
          <w:spacing w:val="-2"/>
        </w:rPr>
        <w:t>основу</w:t>
      </w:r>
      <w:r>
        <w:tab/>
      </w:r>
      <w:r>
        <w:rPr>
          <w:spacing w:val="-2"/>
        </w:rPr>
        <w:t>настоящей</w:t>
      </w:r>
      <w:r>
        <w:tab/>
      </w:r>
      <w:r>
        <w:rPr>
          <w:spacing w:val="-2"/>
        </w:rPr>
        <w:t>рабочей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курса</w:t>
      </w:r>
    </w:p>
    <w:p w:rsidR="007A46EE" w:rsidRDefault="007A46EE">
      <w:pPr>
        <w:pStyle w:val="a3"/>
        <w:jc w:val="left"/>
        <w:sectPr w:rsidR="007A46EE">
          <w:type w:val="continuous"/>
          <w:pgSz w:w="11910" w:h="16840"/>
          <w:pgMar w:top="1780" w:right="425" w:bottom="280" w:left="708" w:header="569" w:footer="0" w:gutter="0"/>
          <w:cols w:num="2" w:space="720" w:equalWidth="0">
            <w:col w:w="1089" w:space="40"/>
            <w:col w:w="9648"/>
          </w:cols>
        </w:sectPr>
      </w:pPr>
    </w:p>
    <w:p w:rsidR="007A46EE" w:rsidRDefault="009E1D98">
      <w:pPr>
        <w:pStyle w:val="a3"/>
        <w:spacing w:before="163" w:line="355" w:lineRule="auto"/>
        <w:jc w:val="left"/>
      </w:pPr>
      <w:r>
        <w:lastRenderedPageBreak/>
        <w:t>внеурочной</w:t>
      </w:r>
      <w:r>
        <w:rPr>
          <w:spacing w:val="34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«Мой</w:t>
      </w:r>
      <w:r>
        <w:rPr>
          <w:spacing w:val="34"/>
        </w:rPr>
        <w:t xml:space="preserve"> </w:t>
      </w:r>
      <w:r>
        <w:t>Дагестан.</w:t>
      </w:r>
      <w:r>
        <w:rPr>
          <w:spacing w:val="38"/>
        </w:rPr>
        <w:t xml:space="preserve"> </w:t>
      </w:r>
      <w:r>
        <w:t>Край,</w:t>
      </w:r>
      <w:r>
        <w:rPr>
          <w:spacing w:val="37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котором</w:t>
      </w:r>
      <w:r>
        <w:rPr>
          <w:spacing w:val="36"/>
        </w:rPr>
        <w:t xml:space="preserve"> </w:t>
      </w:r>
      <w:r>
        <w:t>я</w:t>
      </w:r>
      <w:r>
        <w:rPr>
          <w:spacing w:val="35"/>
        </w:rPr>
        <w:t xml:space="preserve"> </w:t>
      </w:r>
      <w:r>
        <w:t>живу» составляют следующие документы:</w:t>
      </w:r>
    </w:p>
    <w:p w:rsidR="007A46EE" w:rsidRDefault="009E1D98">
      <w:pPr>
        <w:pStyle w:val="a5"/>
        <w:numPr>
          <w:ilvl w:val="0"/>
          <w:numId w:val="53"/>
        </w:numPr>
        <w:tabs>
          <w:tab w:val="left" w:pos="1479"/>
        </w:tabs>
        <w:spacing w:before="214" w:line="355" w:lineRule="auto"/>
        <w:ind w:right="392" w:firstLine="710"/>
        <w:rPr>
          <w:sz w:val="28"/>
        </w:rPr>
      </w:pPr>
      <w:r>
        <w:rPr>
          <w:sz w:val="28"/>
        </w:rPr>
        <w:t>Федеральный</w:t>
      </w:r>
      <w:r>
        <w:rPr>
          <w:spacing w:val="36"/>
          <w:sz w:val="28"/>
        </w:rPr>
        <w:t xml:space="preserve"> </w:t>
      </w:r>
      <w:r>
        <w:rPr>
          <w:sz w:val="28"/>
        </w:rPr>
        <w:t>закон</w:t>
      </w:r>
      <w:r>
        <w:rPr>
          <w:spacing w:val="39"/>
          <w:sz w:val="28"/>
        </w:rPr>
        <w:t xml:space="preserve"> </w:t>
      </w:r>
      <w:r>
        <w:rPr>
          <w:sz w:val="28"/>
        </w:rPr>
        <w:t>от</w:t>
      </w:r>
      <w:r>
        <w:rPr>
          <w:spacing w:val="32"/>
          <w:sz w:val="28"/>
        </w:rPr>
        <w:t xml:space="preserve"> </w:t>
      </w:r>
      <w:r>
        <w:rPr>
          <w:sz w:val="28"/>
        </w:rPr>
        <w:t>29</w:t>
      </w:r>
      <w:r>
        <w:rPr>
          <w:spacing w:val="34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37"/>
          <w:sz w:val="28"/>
        </w:rPr>
        <w:t xml:space="preserve"> </w:t>
      </w:r>
      <w:r>
        <w:rPr>
          <w:sz w:val="28"/>
        </w:rPr>
        <w:t>2012</w:t>
      </w:r>
      <w:r>
        <w:rPr>
          <w:spacing w:val="39"/>
          <w:sz w:val="28"/>
        </w:rPr>
        <w:t xml:space="preserve"> </w:t>
      </w:r>
      <w:r>
        <w:rPr>
          <w:sz w:val="28"/>
        </w:rPr>
        <w:t>г.</w:t>
      </w:r>
      <w:r>
        <w:rPr>
          <w:spacing w:val="36"/>
          <w:sz w:val="28"/>
        </w:rPr>
        <w:t xml:space="preserve"> </w:t>
      </w:r>
      <w:r>
        <w:rPr>
          <w:sz w:val="28"/>
        </w:rPr>
        <w:t>N</w:t>
      </w:r>
      <w:r>
        <w:rPr>
          <w:spacing w:val="35"/>
          <w:sz w:val="28"/>
        </w:rPr>
        <w:t xml:space="preserve"> </w:t>
      </w:r>
      <w:r>
        <w:rPr>
          <w:sz w:val="28"/>
        </w:rPr>
        <w:t>273-ФЗ</w:t>
      </w:r>
      <w:r>
        <w:rPr>
          <w:spacing w:val="34"/>
          <w:sz w:val="28"/>
        </w:rPr>
        <w:t xml:space="preserve"> </w:t>
      </w:r>
      <w:r>
        <w:rPr>
          <w:sz w:val="28"/>
        </w:rPr>
        <w:t>"Об</w:t>
      </w:r>
      <w:r>
        <w:rPr>
          <w:spacing w:val="37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в Российской Федерации" (Ст.12 п.6.3., ст.97,98) (редакция на 01.09.2024)</w:t>
      </w:r>
    </w:p>
    <w:p w:rsidR="007A46EE" w:rsidRDefault="009E1D98">
      <w:pPr>
        <w:pStyle w:val="a5"/>
        <w:numPr>
          <w:ilvl w:val="0"/>
          <w:numId w:val="53"/>
        </w:numPr>
        <w:tabs>
          <w:tab w:val="left" w:pos="1418"/>
        </w:tabs>
        <w:spacing w:before="204"/>
        <w:ind w:left="1418" w:hanging="282"/>
        <w:rPr>
          <w:sz w:val="28"/>
        </w:rPr>
      </w:pPr>
      <w:r>
        <w:rPr>
          <w:sz w:val="28"/>
        </w:rPr>
        <w:t>ФГОС</w:t>
      </w:r>
      <w:r>
        <w:rPr>
          <w:spacing w:val="-12"/>
          <w:sz w:val="28"/>
        </w:rPr>
        <w:t xml:space="preserve"> </w:t>
      </w:r>
      <w:r>
        <w:rPr>
          <w:sz w:val="28"/>
        </w:rPr>
        <w:t>НОО</w:t>
      </w:r>
      <w:r>
        <w:rPr>
          <w:spacing w:val="-12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-12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РФ</w:t>
      </w:r>
      <w:r>
        <w:rPr>
          <w:spacing w:val="-12"/>
          <w:sz w:val="28"/>
        </w:rPr>
        <w:t xml:space="preserve"> </w:t>
      </w:r>
      <w:r>
        <w:rPr>
          <w:sz w:val="28"/>
        </w:rPr>
        <w:t>№31</w:t>
      </w:r>
      <w:r>
        <w:rPr>
          <w:spacing w:val="-12"/>
          <w:sz w:val="28"/>
        </w:rPr>
        <w:t xml:space="preserve"> </w:t>
      </w:r>
      <w:r>
        <w:rPr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22.01.2024)</w:t>
      </w:r>
    </w:p>
    <w:p w:rsidR="007A46EE" w:rsidRDefault="007A46EE">
      <w:pPr>
        <w:pStyle w:val="a3"/>
        <w:spacing w:before="42"/>
        <w:ind w:left="0"/>
        <w:jc w:val="left"/>
      </w:pPr>
    </w:p>
    <w:p w:rsidR="007A46EE" w:rsidRDefault="009E1D98">
      <w:pPr>
        <w:pStyle w:val="a5"/>
        <w:numPr>
          <w:ilvl w:val="0"/>
          <w:numId w:val="53"/>
        </w:numPr>
        <w:tabs>
          <w:tab w:val="left" w:pos="1418"/>
        </w:tabs>
        <w:ind w:left="1418" w:hanging="282"/>
        <w:rPr>
          <w:sz w:val="28"/>
        </w:rPr>
      </w:pPr>
      <w:r>
        <w:rPr>
          <w:sz w:val="28"/>
        </w:rPr>
        <w:t>ФОП</w:t>
      </w:r>
      <w:r>
        <w:rPr>
          <w:spacing w:val="-16"/>
          <w:sz w:val="28"/>
        </w:rPr>
        <w:t xml:space="preserve"> </w:t>
      </w:r>
      <w:r>
        <w:rPr>
          <w:sz w:val="28"/>
        </w:rPr>
        <w:t>НОО</w:t>
      </w:r>
      <w:r>
        <w:rPr>
          <w:spacing w:val="-11"/>
          <w:sz w:val="28"/>
        </w:rPr>
        <w:t xml:space="preserve"> </w:t>
      </w:r>
      <w:r>
        <w:rPr>
          <w:sz w:val="28"/>
        </w:rPr>
        <w:t>(Приказ</w:t>
      </w:r>
      <w:r>
        <w:rPr>
          <w:spacing w:val="-15"/>
          <w:sz w:val="28"/>
        </w:rPr>
        <w:t xml:space="preserve"> </w:t>
      </w:r>
      <w:r>
        <w:rPr>
          <w:sz w:val="28"/>
        </w:rPr>
        <w:t>Минпросвещения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РФ</w:t>
      </w:r>
      <w:r>
        <w:rPr>
          <w:spacing w:val="-11"/>
          <w:sz w:val="28"/>
        </w:rPr>
        <w:t xml:space="preserve"> </w:t>
      </w:r>
      <w:r>
        <w:rPr>
          <w:sz w:val="28"/>
        </w:rPr>
        <w:t>№171</w:t>
      </w:r>
      <w:r>
        <w:rPr>
          <w:spacing w:val="-15"/>
          <w:sz w:val="28"/>
        </w:rPr>
        <w:t xml:space="preserve"> </w:t>
      </w:r>
      <w:r>
        <w:rPr>
          <w:sz w:val="28"/>
        </w:rPr>
        <w:t>от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19.03.2024г.)</w:t>
      </w:r>
    </w:p>
    <w:p w:rsidR="007A46EE" w:rsidRDefault="007A46EE">
      <w:pPr>
        <w:pStyle w:val="a3"/>
        <w:spacing w:before="43"/>
        <w:ind w:left="0"/>
        <w:jc w:val="left"/>
      </w:pPr>
    </w:p>
    <w:p w:rsidR="007A46EE" w:rsidRDefault="009E1D98">
      <w:pPr>
        <w:pStyle w:val="a5"/>
        <w:numPr>
          <w:ilvl w:val="0"/>
          <w:numId w:val="53"/>
        </w:numPr>
        <w:tabs>
          <w:tab w:val="left" w:pos="1508"/>
        </w:tabs>
        <w:spacing w:line="357" w:lineRule="auto"/>
        <w:ind w:right="166" w:firstLine="710"/>
        <w:jc w:val="both"/>
        <w:rPr>
          <w:sz w:val="28"/>
        </w:rPr>
      </w:pPr>
      <w:r>
        <w:rPr>
          <w:sz w:val="28"/>
        </w:rPr>
        <w:t>Федеральный перечень электронных образовательных ресурсов (Приказ Минпросвещения РФ №499 от 18.07.2024г.)</w:t>
      </w:r>
    </w:p>
    <w:p w:rsidR="007A46EE" w:rsidRDefault="009E1D98">
      <w:pPr>
        <w:pStyle w:val="a5"/>
        <w:numPr>
          <w:ilvl w:val="0"/>
          <w:numId w:val="53"/>
        </w:numPr>
        <w:tabs>
          <w:tab w:val="left" w:pos="1676"/>
        </w:tabs>
        <w:spacing w:before="203" w:line="357" w:lineRule="auto"/>
        <w:ind w:right="151" w:firstLine="710"/>
        <w:jc w:val="both"/>
        <w:rPr>
          <w:sz w:val="28"/>
        </w:rPr>
      </w:pPr>
      <w:r>
        <w:rPr>
          <w:sz w:val="28"/>
        </w:rPr>
        <w:t>Письмо Министерства просвещения Российской Федерации «О направлении методических рекомендаций по проведению ц</w:t>
      </w:r>
      <w:r>
        <w:rPr>
          <w:sz w:val="28"/>
        </w:rPr>
        <w:t>икла внеурочных</w:t>
      </w:r>
      <w:r>
        <w:rPr>
          <w:spacing w:val="40"/>
          <w:sz w:val="28"/>
        </w:rPr>
        <w:t xml:space="preserve"> </w:t>
      </w:r>
      <w:r>
        <w:rPr>
          <w:sz w:val="28"/>
        </w:rPr>
        <w:t>занятий «Разговоры о важном» от 15.08.2022 № 03–1190.</w:t>
      </w:r>
    </w:p>
    <w:p w:rsidR="007A46EE" w:rsidRDefault="009E1D98">
      <w:pPr>
        <w:pStyle w:val="1"/>
        <w:spacing w:before="217"/>
        <w:ind w:left="1136" w:firstLine="0"/>
      </w:pPr>
      <w:bookmarkStart w:id="116" w:name="Варианты_реализации_программы_и_формы_пр"/>
      <w:bookmarkEnd w:id="116"/>
      <w:r>
        <w:rPr>
          <w:spacing w:val="-2"/>
        </w:rPr>
        <w:t>Варианты</w:t>
      </w:r>
      <w:r>
        <w:rPr>
          <w:spacing w:val="-5"/>
        </w:rPr>
        <w:t xml:space="preserve"> </w:t>
      </w:r>
      <w:r>
        <w:rPr>
          <w:spacing w:val="-2"/>
        </w:rP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формы</w:t>
      </w:r>
      <w:r>
        <w:rPr>
          <w:spacing w:val="-5"/>
        </w:rPr>
        <w:t xml:space="preserve"> </w:t>
      </w:r>
      <w:r>
        <w:rPr>
          <w:spacing w:val="-2"/>
        </w:rPr>
        <w:t>проведения</w:t>
      </w:r>
      <w:r>
        <w:rPr>
          <w:spacing w:val="-4"/>
        </w:rPr>
        <w:t xml:space="preserve"> </w:t>
      </w:r>
      <w:r>
        <w:rPr>
          <w:spacing w:val="-2"/>
        </w:rPr>
        <w:t>занятий</w:t>
      </w:r>
    </w:p>
    <w:p w:rsidR="007A46EE" w:rsidRDefault="009E1D98">
      <w:pPr>
        <w:pStyle w:val="a3"/>
        <w:spacing w:before="153" w:line="362" w:lineRule="auto"/>
        <w:ind w:right="145" w:firstLine="710"/>
      </w:pPr>
      <w:r>
        <w:t>Программа реализуется в работе с обучающимися начальных классов. В 2025 –2026</w:t>
      </w:r>
      <w:r>
        <w:rPr>
          <w:spacing w:val="64"/>
        </w:rPr>
        <w:t xml:space="preserve"> </w:t>
      </w:r>
      <w:r>
        <w:t>учебном</w:t>
      </w:r>
      <w:r>
        <w:rPr>
          <w:spacing w:val="40"/>
        </w:rPr>
        <w:t xml:space="preserve"> </w:t>
      </w:r>
      <w:r>
        <w:t>году</w:t>
      </w:r>
      <w:r>
        <w:rPr>
          <w:spacing w:val="40"/>
        </w:rPr>
        <w:t xml:space="preserve"> </w:t>
      </w:r>
      <w:r>
        <w:t>запланировано</w:t>
      </w:r>
      <w:r>
        <w:rPr>
          <w:spacing w:val="40"/>
        </w:rPr>
        <w:t xml:space="preserve"> </w:t>
      </w:r>
      <w:r>
        <w:t>проведение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34</w:t>
      </w:r>
      <w:r>
        <w:rPr>
          <w:spacing w:val="65"/>
        </w:rPr>
        <w:t xml:space="preserve"> </w:t>
      </w:r>
      <w:r>
        <w:t>внеурочных</w:t>
      </w:r>
      <w:r>
        <w:rPr>
          <w:spacing w:val="40"/>
        </w:rPr>
        <w:t xml:space="preserve"> </w:t>
      </w:r>
      <w:r>
        <w:t>занятий</w:t>
      </w:r>
      <w:r>
        <w:rPr>
          <w:spacing w:val="65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1-4</w:t>
      </w:r>
    </w:p>
    <w:p w:rsidR="007A46EE" w:rsidRDefault="007A46EE">
      <w:pPr>
        <w:pStyle w:val="a3"/>
        <w:spacing w:line="362" w:lineRule="auto"/>
        <w:sectPr w:rsidR="007A46EE">
          <w:type w:val="continuous"/>
          <w:pgSz w:w="11910" w:h="16840"/>
          <w:pgMar w:top="178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66"/>
      </w:pPr>
      <w:r>
        <w:t xml:space="preserve">классах. Занятия проводятся 1 раз в неделю преимущественно в форме проектной </w:t>
      </w:r>
      <w:r>
        <w:rPr>
          <w:spacing w:val="-2"/>
        </w:rPr>
        <w:t>деятельности.</w:t>
      </w:r>
    </w:p>
    <w:p w:rsidR="007A46EE" w:rsidRDefault="009E1D98">
      <w:pPr>
        <w:pStyle w:val="a3"/>
        <w:spacing w:before="8" w:line="360" w:lineRule="auto"/>
        <w:ind w:right="136" w:firstLine="710"/>
      </w:pPr>
      <w:r>
        <w:t>Внеурочные занятия «Мой Дагестан. Край, в котором я живу» направлены на развитие ценностного отношения обучающихся к св</w:t>
      </w:r>
      <w:r>
        <w:t>оей малой родине – Дагестану, населяющим ее людям, ее уникальной истории, богатой природе и великой</w:t>
      </w:r>
      <w:r>
        <w:rPr>
          <w:spacing w:val="40"/>
        </w:rPr>
        <w:t xml:space="preserve"> </w:t>
      </w:r>
      <w:r>
        <w:t>культуре. Эти занятия должны быть</w:t>
      </w:r>
      <w:r>
        <w:rPr>
          <w:spacing w:val="-7"/>
        </w:rPr>
        <w:t xml:space="preserve"> </w:t>
      </w:r>
      <w:r>
        <w:t>направлены на формирование соответствующей внутренней позиции личности обучающегося, необходимой ему для конструктивного и</w:t>
      </w:r>
      <w:r>
        <w:t xml:space="preserve"> ответственного поведения в обществе. Основной формат внеурочных занятий – разговор и беседа с обучающимися о культуре и традициях жителей малой родины с последующим оформлением творческих проектов (5 </w:t>
      </w:r>
      <w:r>
        <w:rPr>
          <w:spacing w:val="-2"/>
        </w:rPr>
        <w:t>проектов).</w:t>
      </w:r>
    </w:p>
    <w:p w:rsidR="007A46EE" w:rsidRDefault="009E1D98">
      <w:pPr>
        <w:pStyle w:val="a3"/>
        <w:spacing w:before="3" w:line="360" w:lineRule="auto"/>
        <w:ind w:right="146" w:firstLine="710"/>
      </w:pPr>
      <w:r>
        <w:t>Занятия позволяют обучающемуся вырабатывать собственную мировозренческую позицию по отношению к этнической культуре народов, населяющих Дагестан. Основные темы занятий связаны с важнейшими аспектами жизни коренных жителей республики: знанием ее истории и п</w:t>
      </w:r>
      <w:r>
        <w:t>ониманием сложностей современного мира, техническим прогрессом и сохранением природы, ориентацией в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7A46EE" w:rsidRDefault="007A46EE">
      <w:pPr>
        <w:pStyle w:val="a3"/>
        <w:spacing w:before="171"/>
        <w:ind w:left="0"/>
        <w:jc w:val="left"/>
      </w:pPr>
    </w:p>
    <w:p w:rsidR="007A46EE" w:rsidRDefault="009E1D98">
      <w:pPr>
        <w:pStyle w:val="1"/>
        <w:ind w:left="1136" w:firstLine="0"/>
      </w:pPr>
      <w:bookmarkStart w:id="117" w:name="Взаимосвязь_с_программой_воспитания"/>
      <w:bookmarkEnd w:id="117"/>
      <w:r>
        <w:rPr>
          <w:spacing w:val="-2"/>
        </w:rPr>
        <w:t>Взаимосвязь</w:t>
      </w:r>
      <w:r>
        <w:rPr>
          <w:spacing w:val="-10"/>
        </w:rPr>
        <w:t xml:space="preserve"> </w:t>
      </w:r>
      <w:r>
        <w:rPr>
          <w:spacing w:val="-2"/>
        </w:rPr>
        <w:t>с</w:t>
      </w:r>
      <w:r>
        <w:rPr>
          <w:spacing w:val="3"/>
        </w:rPr>
        <w:t xml:space="preserve"> </w:t>
      </w:r>
      <w:r>
        <w:rPr>
          <w:spacing w:val="-2"/>
        </w:rPr>
        <w:t>программой</w:t>
      </w:r>
      <w:r>
        <w:rPr>
          <w:spacing w:val="-4"/>
        </w:rPr>
        <w:t xml:space="preserve"> </w:t>
      </w:r>
      <w:r>
        <w:rPr>
          <w:spacing w:val="-2"/>
        </w:rPr>
        <w:t>восп</w:t>
      </w:r>
      <w:r>
        <w:rPr>
          <w:spacing w:val="-2"/>
        </w:rPr>
        <w:t>итания</w:t>
      </w:r>
    </w:p>
    <w:p w:rsidR="007A46EE" w:rsidRDefault="009E1D98">
      <w:pPr>
        <w:pStyle w:val="a3"/>
        <w:spacing w:before="154" w:line="360" w:lineRule="auto"/>
        <w:ind w:right="137" w:firstLine="710"/>
      </w:pPr>
      <w:r>
        <w:t>Программа</w:t>
      </w:r>
      <w:r>
        <w:rPr>
          <w:spacing w:val="-4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разработана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федеральных образовательных программ начального общего образования. Это позволяет на практике соединить обучающую и воспитательную деятельность педагога, ориентировать её не только на инте</w:t>
      </w:r>
      <w:r>
        <w:t>ллектуальное, но и на нравственное, социальное развитие ребёнка. Это проявляется:</w:t>
      </w:r>
    </w:p>
    <w:p w:rsidR="007A46EE" w:rsidRDefault="009E1D98">
      <w:pPr>
        <w:pStyle w:val="a3"/>
        <w:ind w:left="1208"/>
      </w:pPr>
      <w:r>
        <w:t>−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выделении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цели</w:t>
      </w:r>
      <w:r>
        <w:rPr>
          <w:spacing w:val="-10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ценностных</w:t>
      </w:r>
      <w:r>
        <w:rPr>
          <w:spacing w:val="-17"/>
        </w:rPr>
        <w:t xml:space="preserve"> </w:t>
      </w:r>
      <w:r>
        <w:rPr>
          <w:spacing w:val="-2"/>
        </w:rPr>
        <w:t>приоритетов;</w:t>
      </w:r>
    </w:p>
    <w:p w:rsidR="007A46EE" w:rsidRDefault="009E1D98">
      <w:pPr>
        <w:pStyle w:val="a3"/>
        <w:spacing w:before="163" w:line="357" w:lineRule="auto"/>
        <w:ind w:right="151" w:firstLine="710"/>
      </w:pPr>
      <w:r>
        <w:t>− в приоритете личностных результатов реализации программы внеурочной деятельности, нашедших</w:t>
      </w:r>
      <w:r>
        <w:rPr>
          <w:spacing w:val="-3"/>
        </w:rPr>
        <w:t xml:space="preserve"> </w:t>
      </w:r>
      <w:r>
        <w:t>свое отражение и конкретиз</w:t>
      </w:r>
      <w:r>
        <w:t>ацию в программе воспитания;</w:t>
      </w:r>
    </w:p>
    <w:p w:rsidR="007A46EE" w:rsidRDefault="009E1D98">
      <w:pPr>
        <w:pStyle w:val="a3"/>
        <w:spacing w:before="6" w:line="362" w:lineRule="auto"/>
        <w:ind w:right="155" w:firstLine="710"/>
      </w:pPr>
      <w:r>
        <w:t>− в интерактивных формах занятий для обучающихся, обеспечивающих их вовлеченность в совместную с педагогом и сверстниками деятельность.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ind w:left="1136"/>
      </w:pPr>
      <w:r>
        <w:rPr>
          <w:spacing w:val="-2"/>
        </w:rPr>
        <w:t>Особенности</w:t>
      </w:r>
      <w:r>
        <w:rPr>
          <w:spacing w:val="-6"/>
        </w:rPr>
        <w:t xml:space="preserve"> </w:t>
      </w:r>
      <w:r>
        <w:rPr>
          <w:spacing w:val="-2"/>
        </w:rP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программы.</w:t>
      </w:r>
    </w:p>
    <w:p w:rsidR="007A46EE" w:rsidRDefault="009E1D98">
      <w:pPr>
        <w:pStyle w:val="a3"/>
        <w:spacing w:before="158" w:line="360" w:lineRule="auto"/>
        <w:ind w:right="141" w:firstLine="710"/>
      </w:pPr>
      <w:r>
        <w:t>Личностное развитие ребёнка – главная цель педагога. Личностных результатов обучающихся педагог может достичь, увлекая школьников совместной</w:t>
      </w:r>
      <w:r>
        <w:rPr>
          <w:spacing w:val="40"/>
        </w:rPr>
        <w:t xml:space="preserve"> </w:t>
      </w:r>
      <w:r>
        <w:t>и интересной многообразной деятельностью, позволяющей раскрыть потенциал каждого; используя разные формы работы; ус</w:t>
      </w:r>
      <w:r>
        <w:t xml:space="preserve">танавливая во время занятий доброжелательную, поддерживающую атмосферу; насыщая занятия ценностным </w:t>
      </w:r>
      <w:r>
        <w:rPr>
          <w:spacing w:val="-2"/>
        </w:rPr>
        <w:t>содержанием.</w:t>
      </w:r>
    </w:p>
    <w:p w:rsidR="007A46EE" w:rsidRDefault="009E1D98">
      <w:pPr>
        <w:pStyle w:val="a3"/>
        <w:spacing w:line="360" w:lineRule="auto"/>
        <w:ind w:right="154" w:firstLine="710"/>
      </w:pPr>
      <w:r>
        <w:t>Задача педагога, транслируя собственные убеждения и жизненный опыт, дать возможность школьнику анализировать, сравнивать и выбирать. В приложени</w:t>
      </w:r>
      <w:r>
        <w:t>ях к программе содержатся методические рекомендации, помогающие педагогу</w:t>
      </w:r>
      <w:r>
        <w:rPr>
          <w:spacing w:val="40"/>
        </w:rPr>
        <w:t xml:space="preserve"> </w:t>
      </w:r>
      <w:r>
        <w:t>грамотно организовать практическую деятельность школьников на занятиях в рамках реализации программы курса внеурочной деятельности.</w:t>
      </w:r>
    </w:p>
    <w:p w:rsidR="007A46EE" w:rsidRDefault="009E1D98">
      <w:pPr>
        <w:pStyle w:val="1"/>
        <w:numPr>
          <w:ilvl w:val="0"/>
          <w:numId w:val="52"/>
        </w:numPr>
        <w:tabs>
          <w:tab w:val="left" w:pos="1609"/>
        </w:tabs>
        <w:spacing w:before="12" w:line="362" w:lineRule="auto"/>
        <w:ind w:right="153" w:firstLine="710"/>
        <w:jc w:val="both"/>
      </w:pPr>
      <w:bookmarkStart w:id="118" w:name="2._СОДЕРЖАНИЕ_ПРОГРАММЫ_внеурочной_деяте"/>
      <w:bookmarkEnd w:id="118"/>
      <w:r>
        <w:t>СОДЕРЖАНИЕ ПРОГРАММЫ внеурочной деятельности «Мой Д</w:t>
      </w:r>
      <w:r>
        <w:t>агестан. Край, в котором я живу» для 1-4 классов.</w:t>
      </w:r>
    </w:p>
    <w:p w:rsidR="007A46EE" w:rsidRDefault="009E1D98">
      <w:pPr>
        <w:pStyle w:val="a3"/>
        <w:spacing w:line="360" w:lineRule="auto"/>
        <w:ind w:right="138" w:firstLine="710"/>
      </w:pPr>
      <w:r>
        <w:t>Ключевой особенностью программы является технология вовлечения детей,</w:t>
      </w:r>
      <w:r>
        <w:rPr>
          <w:spacing w:val="40"/>
        </w:rPr>
        <w:t xml:space="preserve"> </w:t>
      </w:r>
      <w:r>
        <w:t>их семей и педагогов в совместный процесс формирования содержания и</w:t>
      </w:r>
      <w:r>
        <w:rPr>
          <w:spacing w:val="40"/>
        </w:rPr>
        <w:t xml:space="preserve"> </w:t>
      </w:r>
      <w:r>
        <w:t>материалов комплекса через творческий процесс познания и</w:t>
      </w:r>
      <w:r>
        <w:rPr>
          <w:spacing w:val="-2"/>
        </w:rPr>
        <w:t xml:space="preserve"> </w:t>
      </w:r>
      <w:r>
        <w:t>организацию</w:t>
      </w:r>
      <w:r>
        <w:t xml:space="preserve"> проектно- исследовательской деятельности.</w:t>
      </w:r>
    </w:p>
    <w:p w:rsidR="007A46EE" w:rsidRDefault="009E1D98">
      <w:pPr>
        <w:pStyle w:val="a3"/>
        <w:spacing w:line="360" w:lineRule="auto"/>
        <w:ind w:right="136" w:firstLine="710"/>
      </w:pPr>
      <w:r>
        <w:t>Внеурочная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тетради «Мой Дагестан. Знаю. Умею. Учусь» (авт. Муслимова М.Ш., Преснякова Т.Н., 2024 г.) позволяет в доступной форме познакомить обучающихся с историко-культурным наследием народов Дагестана, рассказать о его настоящем и будущем. Сюжетная линия рабочей те</w:t>
      </w:r>
      <w:r>
        <w:t>тради начинается с приглашения юных читателей в путешествие от тёплого моря до заснеженных вершин Республики Дагестан совместно с дружной компанией героев махачкалинских ребят. Такой подход обеспечивает материалу интерактивность и показывает взаимосвязь ис</w:t>
      </w:r>
      <w:r>
        <w:t>торического прошлого с сегодняшним днём. Собирательные образы персонажей-спутников помогают эмоционально вовлечь первоклассника в изучение родного края через игру и познавать уже знакомое на новом уровне.</w:t>
      </w:r>
    </w:p>
    <w:p w:rsidR="007A46EE" w:rsidRDefault="009E1D98">
      <w:pPr>
        <w:pStyle w:val="a3"/>
        <w:ind w:left="1136"/>
      </w:pPr>
      <w:r>
        <w:t>Уникальный,</w:t>
      </w:r>
      <w:r>
        <w:rPr>
          <w:spacing w:val="-9"/>
        </w:rPr>
        <w:t xml:space="preserve"> </w:t>
      </w:r>
      <w:r>
        <w:t>развивающий</w:t>
      </w:r>
      <w:r>
        <w:rPr>
          <w:spacing w:val="-10"/>
        </w:rPr>
        <w:t xml:space="preserve"> </w:t>
      </w:r>
      <w:r>
        <w:t>компонент</w:t>
      </w:r>
      <w:r>
        <w:rPr>
          <w:spacing w:val="-13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внеуроч</w:t>
      </w:r>
      <w:r>
        <w:t>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rPr>
          <w:spacing w:val="-10"/>
        </w:rPr>
        <w:t>–</w:t>
      </w:r>
    </w:p>
    <w:p w:rsidR="007A46EE" w:rsidRDefault="007A46EE">
      <w:pPr>
        <w:pStyle w:val="a3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49"/>
      </w:pPr>
      <w:r>
        <w:rPr>
          <w:b/>
        </w:rPr>
        <w:t>система творческих проектов</w:t>
      </w:r>
      <w:r>
        <w:t>. В рабочей тетради «Мой Дагестан. Знаю. Умею. Учусь» размещены подробные технологические карты изготовления поделок. По мере работы с рабочей тетрадью поделки можно складывать в несколько ко</w:t>
      </w:r>
      <w:r>
        <w:t>ллективных учебных панорам достопримечательностей Дагестана, представляющих его культурное разнообразие.</w:t>
      </w:r>
    </w:p>
    <w:p w:rsidR="007A46EE" w:rsidRDefault="009E1D98">
      <w:pPr>
        <w:pStyle w:val="a3"/>
        <w:spacing w:line="360" w:lineRule="auto"/>
        <w:ind w:right="148" w:firstLine="710"/>
      </w:pPr>
      <w:r>
        <w:t>Создание поделок в разных техниках помогает второклассникам через продуктивную деятельность погрузиться в историю родного края. Последовательно собирая панорамы достопримечательностей Дагестана, дети будут возвращаться к содержанию учебного пособия снова и</w:t>
      </w:r>
      <w:r>
        <w:t xml:space="preserve"> снова, закрепляя краеведческие и исторические знания через связь с современной жизнью республики.</w:t>
      </w:r>
    </w:p>
    <w:p w:rsidR="007A46EE" w:rsidRDefault="009E1D98">
      <w:pPr>
        <w:pStyle w:val="1"/>
        <w:numPr>
          <w:ilvl w:val="0"/>
          <w:numId w:val="52"/>
        </w:numPr>
        <w:tabs>
          <w:tab w:val="left" w:pos="1503"/>
        </w:tabs>
        <w:spacing w:before="10" w:line="357" w:lineRule="auto"/>
        <w:ind w:right="156" w:firstLine="710"/>
        <w:jc w:val="both"/>
      </w:pPr>
      <w:bookmarkStart w:id="119" w:name="3._ПЛАНИРУЕМЫЕ_РЕЗУЛЬТАТЫ_освоения_прогр"/>
      <w:bookmarkEnd w:id="119"/>
      <w:r>
        <w:t>ПЛАНИРУЕМЫЕ РЕЗУЛЬТАТЫ освоения программы внеурочных занятий «Мой Дагестан. Край, в котором я живу»</w:t>
      </w:r>
    </w:p>
    <w:p w:rsidR="007A46EE" w:rsidRDefault="009E1D98">
      <w:pPr>
        <w:pStyle w:val="a3"/>
        <w:spacing w:line="360" w:lineRule="auto"/>
        <w:ind w:right="153" w:firstLine="710"/>
      </w:pPr>
      <w:r>
        <w:t>Содержание курса внеурочной деятельности: представление п</w:t>
      </w:r>
      <w:r>
        <w:t>риродного, этнического и культурного разнообразия республики, ключевых событий прошлого, в которых формировались духовные ценности и национальный характер горцев, раскрытие жизни и занятий народов Дагестана в разные исторические эпохи.</w:t>
      </w:r>
    </w:p>
    <w:p w:rsidR="007A46EE" w:rsidRDefault="009E1D98">
      <w:pPr>
        <w:pStyle w:val="a3"/>
        <w:spacing w:line="362" w:lineRule="auto"/>
        <w:ind w:right="151" w:firstLine="710"/>
      </w:pPr>
      <w:r>
        <w:t>Занятия в рамках про</w:t>
      </w:r>
      <w:r>
        <w:t>граммы направлены на обеспечение достижений школьниками, следующих личностных, метапредметных и предметных образовательных результатов.</w:t>
      </w:r>
    </w:p>
    <w:p w:rsidR="007A46EE" w:rsidRDefault="007A46EE">
      <w:pPr>
        <w:pStyle w:val="a3"/>
        <w:spacing w:before="159"/>
        <w:ind w:left="0"/>
        <w:jc w:val="left"/>
      </w:pPr>
    </w:p>
    <w:p w:rsidR="007A46EE" w:rsidRDefault="009E1D98">
      <w:pPr>
        <w:pStyle w:val="1"/>
        <w:ind w:left="1136" w:firstLine="0"/>
      </w:pPr>
      <w:bookmarkStart w:id="120" w:name="Личностные_результаты"/>
      <w:bookmarkEnd w:id="120"/>
      <w:r>
        <w:rPr>
          <w:spacing w:val="-2"/>
        </w:rPr>
        <w:t>Личностные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7A46EE" w:rsidRDefault="009E1D98">
      <w:pPr>
        <w:pStyle w:val="a5"/>
        <w:numPr>
          <w:ilvl w:val="0"/>
          <w:numId w:val="51"/>
        </w:numPr>
        <w:tabs>
          <w:tab w:val="left" w:pos="1839"/>
        </w:tabs>
        <w:spacing w:before="153" w:line="360" w:lineRule="auto"/>
        <w:ind w:right="150" w:firstLine="710"/>
        <w:jc w:val="both"/>
        <w:rPr>
          <w:sz w:val="28"/>
        </w:rPr>
      </w:pPr>
      <w:r>
        <w:rPr>
          <w:sz w:val="28"/>
        </w:rPr>
        <w:t>Проявление познавательного интереса, активности, инициативности, любознательности и самостоятельн</w:t>
      </w:r>
      <w:r>
        <w:rPr>
          <w:sz w:val="28"/>
        </w:rPr>
        <w:t xml:space="preserve">ости в расширении своих знаний о Дагестане, о </w:t>
      </w:r>
      <w:r>
        <w:rPr>
          <w:spacing w:val="-2"/>
          <w:sz w:val="28"/>
        </w:rPr>
        <w:t>Родине.</w:t>
      </w:r>
    </w:p>
    <w:p w:rsidR="007A46EE" w:rsidRDefault="009E1D98">
      <w:pPr>
        <w:pStyle w:val="a5"/>
        <w:numPr>
          <w:ilvl w:val="0"/>
          <w:numId w:val="51"/>
        </w:numPr>
        <w:tabs>
          <w:tab w:val="left" w:pos="1839"/>
        </w:tabs>
        <w:spacing w:line="364" w:lineRule="auto"/>
        <w:ind w:right="150" w:firstLine="710"/>
        <w:jc w:val="both"/>
        <w:rPr>
          <w:sz w:val="28"/>
        </w:rPr>
      </w:pPr>
      <w:r>
        <w:rPr>
          <w:sz w:val="28"/>
        </w:rPr>
        <w:t>Формирование представления об основных достопримечательностях Дагестана и традициях его народов.</w:t>
      </w:r>
    </w:p>
    <w:p w:rsidR="007A46EE" w:rsidRDefault="009E1D98">
      <w:pPr>
        <w:pStyle w:val="a5"/>
        <w:numPr>
          <w:ilvl w:val="0"/>
          <w:numId w:val="51"/>
        </w:numPr>
        <w:tabs>
          <w:tab w:val="left" w:pos="1839"/>
        </w:tabs>
        <w:spacing w:line="357" w:lineRule="auto"/>
        <w:ind w:right="151" w:firstLine="710"/>
        <w:jc w:val="both"/>
        <w:rPr>
          <w:sz w:val="28"/>
        </w:rPr>
      </w:pPr>
      <w:r>
        <w:rPr>
          <w:sz w:val="28"/>
        </w:rPr>
        <w:t>Формирование уважительного отношения к истории своего края, интереса к разным видам народных промыслов,</w:t>
      </w:r>
    </w:p>
    <w:p w:rsidR="007A46EE" w:rsidRDefault="009E1D98">
      <w:pPr>
        <w:pStyle w:val="a5"/>
        <w:numPr>
          <w:ilvl w:val="0"/>
          <w:numId w:val="51"/>
        </w:numPr>
        <w:tabs>
          <w:tab w:val="left" w:pos="1839"/>
        </w:tabs>
        <w:spacing w:line="364" w:lineRule="auto"/>
        <w:ind w:right="148" w:firstLine="710"/>
        <w:jc w:val="both"/>
        <w:rPr>
          <w:sz w:val="28"/>
        </w:rPr>
      </w:pPr>
      <w:r>
        <w:rPr>
          <w:sz w:val="28"/>
        </w:rPr>
        <w:t>Понимание культурно-исторической ценности традиций, отражённых в предметном мире; формирование чувства сопричастности к культуре своего народа.</w:t>
      </w:r>
    </w:p>
    <w:p w:rsidR="007A46EE" w:rsidRDefault="007A46EE">
      <w:pPr>
        <w:pStyle w:val="a5"/>
        <w:spacing w:line="364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0"/>
          <w:numId w:val="51"/>
        </w:numPr>
        <w:tabs>
          <w:tab w:val="left" w:pos="1839"/>
        </w:tabs>
        <w:spacing w:line="360" w:lineRule="auto"/>
        <w:ind w:right="144" w:firstLine="710"/>
        <w:jc w:val="both"/>
        <w:rPr>
          <w:sz w:val="28"/>
        </w:rPr>
      </w:pPr>
      <w:r>
        <w:rPr>
          <w:color w:val="333333"/>
          <w:sz w:val="28"/>
        </w:rPr>
        <w:t xml:space="preserve">Становление ценностного отношения к своей Родине – Дагестану, России, формирование </w:t>
      </w:r>
      <w:r>
        <w:rPr>
          <w:sz w:val="28"/>
        </w:rPr>
        <w:t>чувства го</w:t>
      </w:r>
      <w:r>
        <w:rPr>
          <w:sz w:val="28"/>
        </w:rPr>
        <w:t>рдости за свой край, за Россию, уважение к истории и культуре всех народов республики, страны в целом.</w:t>
      </w:r>
    </w:p>
    <w:p w:rsidR="007A46EE" w:rsidRDefault="009E1D98">
      <w:pPr>
        <w:pStyle w:val="1"/>
        <w:spacing w:before="6"/>
        <w:ind w:left="1136" w:firstLine="0"/>
      </w:pPr>
      <w:bookmarkStart w:id="121" w:name="Метапредметные_результаты"/>
      <w:bookmarkEnd w:id="121"/>
      <w:r>
        <w:rPr>
          <w:spacing w:val="-2"/>
        </w:rPr>
        <w:t>Метапредметные</w:t>
      </w:r>
      <w:r>
        <w:rPr>
          <w:spacing w:val="-11"/>
        </w:rPr>
        <w:t xml:space="preserve"> </w:t>
      </w:r>
      <w:r>
        <w:rPr>
          <w:spacing w:val="-2"/>
        </w:rPr>
        <w:t>результаты</w:t>
      </w:r>
    </w:p>
    <w:p w:rsidR="007A46EE" w:rsidRDefault="009E1D98">
      <w:pPr>
        <w:pStyle w:val="a5"/>
        <w:numPr>
          <w:ilvl w:val="0"/>
          <w:numId w:val="50"/>
        </w:numPr>
        <w:tabs>
          <w:tab w:val="left" w:pos="1841"/>
        </w:tabs>
        <w:spacing w:before="153" w:line="362" w:lineRule="auto"/>
        <w:ind w:right="180" w:firstLine="710"/>
        <w:jc w:val="left"/>
        <w:rPr>
          <w:sz w:val="28"/>
        </w:rPr>
      </w:pPr>
      <w:r>
        <w:rPr>
          <w:sz w:val="28"/>
        </w:rPr>
        <w:t>Познавательные</w:t>
      </w:r>
      <w:r>
        <w:rPr>
          <w:spacing w:val="25"/>
          <w:sz w:val="28"/>
        </w:rPr>
        <w:t xml:space="preserve"> </w:t>
      </w:r>
      <w:r>
        <w:rPr>
          <w:sz w:val="28"/>
        </w:rPr>
        <w:t>универсальные</w:t>
      </w:r>
      <w:r>
        <w:rPr>
          <w:spacing w:val="25"/>
          <w:sz w:val="28"/>
        </w:rPr>
        <w:t xml:space="preserve"> </w:t>
      </w:r>
      <w:r>
        <w:rPr>
          <w:sz w:val="28"/>
        </w:rPr>
        <w:t>учебные действия (базовые логические и начальные исследовательские действия, работа с информацией)</w:t>
      </w:r>
      <w:r>
        <w:rPr>
          <w:sz w:val="28"/>
        </w:rPr>
        <w:t>.</w:t>
      </w:r>
    </w:p>
    <w:p w:rsidR="007A46EE" w:rsidRDefault="009E1D98">
      <w:pPr>
        <w:pStyle w:val="a5"/>
        <w:numPr>
          <w:ilvl w:val="0"/>
          <w:numId w:val="50"/>
        </w:numPr>
        <w:tabs>
          <w:tab w:val="left" w:pos="1841"/>
          <w:tab w:val="left" w:pos="4449"/>
          <w:tab w:val="left" w:pos="6619"/>
          <w:tab w:val="left" w:pos="7983"/>
          <w:tab w:val="left" w:pos="9414"/>
        </w:tabs>
        <w:spacing w:line="362" w:lineRule="auto"/>
        <w:ind w:right="166" w:firstLine="710"/>
        <w:jc w:val="left"/>
        <w:rPr>
          <w:sz w:val="28"/>
        </w:rPr>
      </w:pPr>
      <w:r>
        <w:rPr>
          <w:spacing w:val="-2"/>
          <w:sz w:val="28"/>
        </w:rPr>
        <w:t>Коммуникативные</w:t>
      </w:r>
      <w:r>
        <w:rPr>
          <w:sz w:val="28"/>
        </w:rPr>
        <w:tab/>
      </w:r>
      <w:r>
        <w:rPr>
          <w:spacing w:val="-2"/>
          <w:sz w:val="28"/>
        </w:rPr>
        <w:t>универсальные</w:t>
      </w:r>
      <w:r>
        <w:rPr>
          <w:sz w:val="28"/>
        </w:rPr>
        <w:tab/>
      </w:r>
      <w:r>
        <w:rPr>
          <w:spacing w:val="-2"/>
          <w:sz w:val="28"/>
        </w:rPr>
        <w:t>учебные</w:t>
      </w:r>
      <w:r>
        <w:rPr>
          <w:sz w:val="28"/>
        </w:rPr>
        <w:tab/>
      </w:r>
      <w:r>
        <w:rPr>
          <w:spacing w:val="-2"/>
          <w:sz w:val="28"/>
        </w:rPr>
        <w:t>действия</w:t>
      </w:r>
      <w:r>
        <w:rPr>
          <w:sz w:val="28"/>
        </w:rPr>
        <w:tab/>
      </w:r>
      <w:r>
        <w:rPr>
          <w:spacing w:val="-4"/>
          <w:sz w:val="28"/>
        </w:rPr>
        <w:t xml:space="preserve">(общение, </w:t>
      </w:r>
      <w:r>
        <w:rPr>
          <w:sz w:val="28"/>
        </w:rPr>
        <w:t>совместная деятельность, презентация).</w:t>
      </w:r>
    </w:p>
    <w:p w:rsidR="007A46EE" w:rsidRDefault="009E1D98">
      <w:pPr>
        <w:pStyle w:val="a5"/>
        <w:numPr>
          <w:ilvl w:val="0"/>
          <w:numId w:val="50"/>
        </w:numPr>
        <w:tabs>
          <w:tab w:val="left" w:pos="1841"/>
          <w:tab w:val="left" w:pos="3834"/>
          <w:tab w:val="left" w:pos="5961"/>
          <w:tab w:val="left" w:pos="7292"/>
          <w:tab w:val="left" w:pos="8684"/>
        </w:tabs>
        <w:spacing w:line="355" w:lineRule="auto"/>
        <w:ind w:right="172" w:firstLine="710"/>
        <w:jc w:val="left"/>
        <w:rPr>
          <w:sz w:val="28"/>
        </w:rPr>
      </w:pPr>
      <w:r>
        <w:rPr>
          <w:spacing w:val="-2"/>
          <w:sz w:val="28"/>
        </w:rPr>
        <w:t>Регулятивные</w:t>
      </w:r>
      <w:r>
        <w:rPr>
          <w:sz w:val="28"/>
        </w:rPr>
        <w:tab/>
      </w:r>
      <w:r>
        <w:rPr>
          <w:spacing w:val="-2"/>
          <w:sz w:val="28"/>
        </w:rPr>
        <w:t>универсальные</w:t>
      </w:r>
      <w:r>
        <w:rPr>
          <w:sz w:val="28"/>
        </w:rPr>
        <w:tab/>
      </w:r>
      <w:r>
        <w:rPr>
          <w:spacing w:val="-2"/>
          <w:sz w:val="28"/>
        </w:rPr>
        <w:t>учебные</w:t>
      </w:r>
      <w:r>
        <w:rPr>
          <w:sz w:val="28"/>
        </w:rPr>
        <w:tab/>
      </w:r>
      <w:r>
        <w:rPr>
          <w:spacing w:val="-2"/>
          <w:sz w:val="28"/>
        </w:rPr>
        <w:t>действия</w:t>
      </w:r>
      <w:r>
        <w:rPr>
          <w:sz w:val="28"/>
        </w:rPr>
        <w:tab/>
      </w:r>
      <w:r>
        <w:rPr>
          <w:spacing w:val="-4"/>
          <w:sz w:val="28"/>
        </w:rPr>
        <w:t xml:space="preserve">(саморегуляция, </w:t>
      </w:r>
      <w:r>
        <w:rPr>
          <w:spacing w:val="-2"/>
          <w:sz w:val="28"/>
        </w:rPr>
        <w:t>самоконтроль).</w:t>
      </w:r>
    </w:p>
    <w:p w:rsidR="007A46EE" w:rsidRDefault="009E1D98">
      <w:pPr>
        <w:pStyle w:val="1"/>
        <w:spacing w:before="8"/>
        <w:ind w:left="1136" w:firstLine="0"/>
      </w:pPr>
      <w:bookmarkStart w:id="122" w:name="Предметные_результаты"/>
      <w:bookmarkEnd w:id="122"/>
      <w:r>
        <w:rPr>
          <w:spacing w:val="-2"/>
        </w:rPr>
        <w:t>Предметные</w:t>
      </w:r>
      <w:r>
        <w:rPr>
          <w:spacing w:val="-7"/>
        </w:rPr>
        <w:t xml:space="preserve"> </w:t>
      </w:r>
      <w:r>
        <w:rPr>
          <w:spacing w:val="-2"/>
        </w:rPr>
        <w:t>результаты</w:t>
      </w:r>
    </w:p>
    <w:p w:rsidR="007A46EE" w:rsidRDefault="009E1D98">
      <w:pPr>
        <w:pStyle w:val="a3"/>
        <w:spacing w:before="148" w:line="360" w:lineRule="auto"/>
        <w:ind w:right="154" w:firstLine="710"/>
      </w:pPr>
      <w:r>
        <w:t xml:space="preserve">Предметные результаты освоения программы внеурочной деятельности «Мой Дагестан. Край, в котором я живу» представлены с учетом специфики содержания предметных областей, к которым имеет отношение содержание курса внеурочной </w:t>
      </w:r>
      <w:r>
        <w:rPr>
          <w:spacing w:val="-2"/>
        </w:rPr>
        <w:t>деятельности:</w:t>
      </w:r>
    </w:p>
    <w:p w:rsidR="007A46EE" w:rsidRDefault="009E1D98">
      <w:pPr>
        <w:pStyle w:val="1"/>
        <w:numPr>
          <w:ilvl w:val="0"/>
          <w:numId w:val="49"/>
        </w:numPr>
        <w:tabs>
          <w:tab w:val="left" w:pos="1841"/>
        </w:tabs>
        <w:spacing w:before="12"/>
        <w:ind w:hanging="705"/>
      </w:pPr>
      <w:bookmarkStart w:id="123" w:name="•_по_литературному_чтению:"/>
      <w:bookmarkEnd w:id="123"/>
      <w:r>
        <w:rPr>
          <w:spacing w:val="-2"/>
        </w:rPr>
        <w:t>по</w:t>
      </w:r>
      <w:r>
        <w:rPr>
          <w:spacing w:val="-14"/>
        </w:rPr>
        <w:t xml:space="preserve"> </w:t>
      </w:r>
      <w:r>
        <w:rPr>
          <w:spacing w:val="-2"/>
        </w:rPr>
        <w:t>литературному</w:t>
      </w:r>
      <w:r>
        <w:t xml:space="preserve"> </w:t>
      </w:r>
      <w:r>
        <w:rPr>
          <w:spacing w:val="-2"/>
        </w:rPr>
        <w:t>чте</w:t>
      </w:r>
      <w:r>
        <w:rPr>
          <w:spacing w:val="-2"/>
        </w:rPr>
        <w:t>нию:</w:t>
      </w:r>
    </w:p>
    <w:p w:rsidR="007A46EE" w:rsidRDefault="009E1D98">
      <w:pPr>
        <w:pStyle w:val="a3"/>
        <w:spacing w:before="154" w:line="360" w:lineRule="auto"/>
        <w:ind w:right="144" w:firstLine="710"/>
      </w:pPr>
      <w:r>
        <w:t>отвечать на вопросы по фактическому содержанию произведения; владеть элементарными умениями анализа текста прослушанного/прочитанного произведения: определять последовательность событий в произведении, характеризовать поступки (положительные или отриц</w:t>
      </w:r>
      <w:r>
        <w:t>ательные) героя, объяснять значение незнакомого слова с использованием словаря; участвовать в</w:t>
      </w:r>
      <w:r>
        <w:rPr>
          <w:spacing w:val="40"/>
        </w:rPr>
        <w:t xml:space="preserve"> </w:t>
      </w:r>
      <w:r>
        <w:t xml:space="preserve">обсуждении; ориентироваться в книге/учебнике по обложке, оглавлению, иллюстрациям; выбирать книги для самостоятельного чтения прослушанного/прочитанного </w:t>
      </w:r>
      <w:r>
        <w:rPr>
          <w:spacing w:val="-2"/>
        </w:rPr>
        <w:t>произведе</w:t>
      </w:r>
      <w:r>
        <w:rPr>
          <w:spacing w:val="-2"/>
        </w:rPr>
        <w:t>ния;</w:t>
      </w:r>
    </w:p>
    <w:p w:rsidR="007A46EE" w:rsidRDefault="009E1D98">
      <w:pPr>
        <w:pStyle w:val="1"/>
        <w:numPr>
          <w:ilvl w:val="0"/>
          <w:numId w:val="49"/>
        </w:numPr>
        <w:tabs>
          <w:tab w:val="left" w:pos="1841"/>
        </w:tabs>
        <w:spacing w:before="6"/>
        <w:ind w:hanging="705"/>
      </w:pPr>
      <w:bookmarkStart w:id="124" w:name="•_по_окружающему_миру:"/>
      <w:bookmarkEnd w:id="124"/>
      <w:r>
        <w:t>по</w:t>
      </w:r>
      <w:r>
        <w:rPr>
          <w:spacing w:val="-18"/>
        </w:rPr>
        <w:t xml:space="preserve"> </w:t>
      </w:r>
      <w:r>
        <w:t>окружающему</w:t>
      </w:r>
      <w:r>
        <w:rPr>
          <w:spacing w:val="-17"/>
        </w:rPr>
        <w:t xml:space="preserve"> </w:t>
      </w:r>
      <w:r>
        <w:rPr>
          <w:spacing w:val="-2"/>
        </w:rPr>
        <w:t>миру:</w:t>
      </w:r>
    </w:p>
    <w:p w:rsidR="007A46EE" w:rsidRDefault="009E1D98">
      <w:pPr>
        <w:pStyle w:val="a3"/>
        <w:spacing w:before="158" w:line="360" w:lineRule="auto"/>
        <w:ind w:right="154" w:firstLine="710"/>
      </w:pPr>
      <w:r>
        <w:t>воспроизводить название своего населённого пункта, региона, страны; приводить примеры культурных объектов родного края, народных традиций и праздников, традиций и ценностей своей семьи;</w:t>
      </w:r>
    </w:p>
    <w:p w:rsidR="007A46EE" w:rsidRDefault="009E1D98">
      <w:pPr>
        <w:pStyle w:val="1"/>
        <w:numPr>
          <w:ilvl w:val="0"/>
          <w:numId w:val="49"/>
        </w:numPr>
        <w:tabs>
          <w:tab w:val="left" w:pos="1841"/>
        </w:tabs>
        <w:spacing w:before="5"/>
        <w:ind w:hanging="705"/>
      </w:pPr>
      <w:bookmarkStart w:id="125" w:name="•_по_изобразительному_искусству:"/>
      <w:bookmarkEnd w:id="125"/>
      <w:r>
        <w:rPr>
          <w:spacing w:val="-2"/>
        </w:rPr>
        <w:t>по</w:t>
      </w:r>
      <w:r>
        <w:rPr>
          <w:spacing w:val="-13"/>
        </w:rPr>
        <w:t xml:space="preserve"> </w:t>
      </w:r>
      <w:r>
        <w:rPr>
          <w:spacing w:val="-2"/>
        </w:rPr>
        <w:t>изобразительному</w:t>
      </w:r>
      <w:r>
        <w:rPr>
          <w:spacing w:val="-3"/>
        </w:rPr>
        <w:t xml:space="preserve"> </w:t>
      </w:r>
      <w:r>
        <w:rPr>
          <w:spacing w:val="-2"/>
        </w:rPr>
        <w:t>искусству:</w:t>
      </w:r>
    </w:p>
    <w:p w:rsidR="007A46EE" w:rsidRDefault="007A46EE">
      <w:pPr>
        <w:pStyle w:val="1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  <w:rPr>
          <w:b/>
        </w:rPr>
      </w:pPr>
    </w:p>
    <w:p w:rsidR="007A46EE" w:rsidRDefault="009E1D98">
      <w:pPr>
        <w:pStyle w:val="a3"/>
        <w:spacing w:line="360" w:lineRule="auto"/>
        <w:ind w:right="137" w:firstLine="710"/>
      </w:pPr>
      <w:r>
        <w:t>учиться анализировать соотношения пропорций, визуально сравнивать пространственные величины; создавать творческую работу на заданную тему с опорой на зрительные впечатления; приобретать представления о природном ландшафте республики, ук</w:t>
      </w:r>
      <w:r>
        <w:t>ладе жизни дагестанских народов и их занятиях (земледелие, рыболовство), знакомиться с</w:t>
      </w:r>
      <w:r>
        <w:rPr>
          <w:spacing w:val="-3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народных</w:t>
      </w:r>
      <w:r>
        <w:rPr>
          <w:spacing w:val="-10"/>
        </w:rPr>
        <w:t xml:space="preserve"> </w:t>
      </w:r>
      <w:r>
        <w:t>промыслов (глиняные игрушки, кайтагская вышивка, ковроткачество, архитектура, насечка по дереву, ювелирное искусство) получать опыт практическ</w:t>
      </w:r>
      <w:r>
        <w:t>ой художественной деятельности; анализировать и характеризовать особенности и составные части рассматриваемых строений; осваивать приёмы конструирования; приобретать опыт пространственного макетирования;</w:t>
      </w:r>
    </w:p>
    <w:p w:rsidR="007A46EE" w:rsidRDefault="009E1D98">
      <w:pPr>
        <w:pStyle w:val="1"/>
        <w:numPr>
          <w:ilvl w:val="0"/>
          <w:numId w:val="49"/>
        </w:numPr>
        <w:tabs>
          <w:tab w:val="left" w:pos="1841"/>
        </w:tabs>
        <w:spacing w:before="10"/>
        <w:ind w:hanging="705"/>
      </w:pPr>
      <w:bookmarkStart w:id="126" w:name="•_по_музыке:"/>
      <w:bookmarkEnd w:id="126"/>
      <w:r>
        <w:t>по</w:t>
      </w:r>
      <w:r>
        <w:rPr>
          <w:spacing w:val="-10"/>
        </w:rPr>
        <w:t xml:space="preserve"> </w:t>
      </w:r>
      <w:r>
        <w:rPr>
          <w:spacing w:val="-2"/>
        </w:rPr>
        <w:t>музыке:</w:t>
      </w:r>
    </w:p>
    <w:p w:rsidR="007A46EE" w:rsidRDefault="009E1D98">
      <w:pPr>
        <w:pStyle w:val="a3"/>
        <w:spacing w:before="144" w:line="360" w:lineRule="auto"/>
        <w:ind w:right="139" w:firstLine="710"/>
      </w:pPr>
      <w:r>
        <w:t>исполнять Гимн Республики Дагестан и Росс</w:t>
      </w:r>
      <w:r>
        <w:t>ийской Федерации, песни, посвящённые Великой Отечественной войне, воспевающие красоту родной</w:t>
      </w:r>
      <w:r>
        <w:rPr>
          <w:spacing w:val="40"/>
        </w:rPr>
        <w:t xml:space="preserve"> </w:t>
      </w:r>
      <w:r>
        <w:t>природы, выражающие разнообразные эмоции, чувства и настроения; с уважением относиться к достижениям отечественной музыкальной культуры; знакомиться со знаковыми л</w:t>
      </w:r>
      <w:r>
        <w:t>ичностями в этой сфере, стремиться к расширению своего музыкального кругозора;</w:t>
      </w:r>
    </w:p>
    <w:p w:rsidR="007A46EE" w:rsidRDefault="009E1D98">
      <w:pPr>
        <w:pStyle w:val="1"/>
        <w:numPr>
          <w:ilvl w:val="0"/>
          <w:numId w:val="49"/>
        </w:numPr>
        <w:tabs>
          <w:tab w:val="left" w:pos="1841"/>
        </w:tabs>
        <w:spacing w:before="16"/>
        <w:ind w:hanging="705"/>
      </w:pPr>
      <w:bookmarkStart w:id="127" w:name="•_по_технологии:"/>
      <w:bookmarkEnd w:id="127"/>
      <w:r>
        <w:t>по</w:t>
      </w:r>
      <w:r>
        <w:rPr>
          <w:spacing w:val="-10"/>
        </w:rPr>
        <w:t xml:space="preserve"> </w:t>
      </w:r>
      <w:r>
        <w:rPr>
          <w:spacing w:val="-2"/>
        </w:rPr>
        <w:t>технологии:</w:t>
      </w:r>
    </w:p>
    <w:p w:rsidR="007A46EE" w:rsidRDefault="009E1D98">
      <w:pPr>
        <w:pStyle w:val="a3"/>
        <w:spacing w:before="153" w:line="360" w:lineRule="auto"/>
        <w:ind w:right="150" w:firstLine="710"/>
      </w:pPr>
      <w:r>
        <w:t>с помощью учителя выполнять практическую работу с опорой на инструкционную карту, образец, шаблон; различать разборные и неразборные конструкции несложных изделий; выполнять несложные коллективные работы проектного характера;</w:t>
      </w:r>
    </w:p>
    <w:p w:rsidR="007A46EE" w:rsidRDefault="009E1D98">
      <w:pPr>
        <w:pStyle w:val="1"/>
        <w:numPr>
          <w:ilvl w:val="0"/>
          <w:numId w:val="49"/>
        </w:numPr>
        <w:tabs>
          <w:tab w:val="left" w:pos="1841"/>
        </w:tabs>
        <w:spacing w:before="8"/>
        <w:ind w:hanging="705"/>
      </w:pPr>
      <w:bookmarkStart w:id="128" w:name="•_по_физической_культуре:"/>
      <w:bookmarkEnd w:id="128"/>
      <w:r>
        <w:t>по</w:t>
      </w:r>
      <w:r>
        <w:rPr>
          <w:spacing w:val="-18"/>
        </w:rPr>
        <w:t xml:space="preserve"> </w:t>
      </w:r>
      <w:r>
        <w:t>физической</w:t>
      </w:r>
      <w:r>
        <w:rPr>
          <w:spacing w:val="-14"/>
        </w:rPr>
        <w:t xml:space="preserve"> </w:t>
      </w:r>
      <w:r>
        <w:rPr>
          <w:spacing w:val="-2"/>
        </w:rPr>
        <w:t>культуре:</w:t>
      </w:r>
    </w:p>
    <w:p w:rsidR="007A46EE" w:rsidRDefault="009E1D98">
      <w:pPr>
        <w:pStyle w:val="a3"/>
        <w:spacing w:before="153" w:line="362" w:lineRule="auto"/>
        <w:ind w:right="156" w:firstLine="710"/>
      </w:pPr>
      <w:r>
        <w:t>знаком</w:t>
      </w:r>
      <w:r>
        <w:t>иться с популярными в республике видами спорта, узнавать больше о выдающихся спортсменах республики, разучивать игровые действия и правила подвижных игр.</w:t>
      </w:r>
    </w:p>
    <w:p w:rsidR="007A46EE" w:rsidRDefault="009E1D98">
      <w:pPr>
        <w:pStyle w:val="a3"/>
        <w:spacing w:line="362" w:lineRule="auto"/>
        <w:ind w:right="151" w:firstLine="710"/>
      </w:pPr>
      <w:r>
        <w:t>Многие темы данного курса внеурочной деятельности выходят за рамки программ учебных предметов и способ</w:t>
      </w:r>
      <w:r>
        <w:t>ствуют развитию кругозора младшего школьника,</w:t>
      </w:r>
      <w:r>
        <w:rPr>
          <w:spacing w:val="35"/>
        </w:rPr>
        <w:t xml:space="preserve"> </w:t>
      </w:r>
      <w:r>
        <w:t>его</w:t>
      </w:r>
      <w:r>
        <w:rPr>
          <w:spacing w:val="31"/>
        </w:rPr>
        <w:t xml:space="preserve"> </w:t>
      </w:r>
      <w:r>
        <w:t>возрастной</w:t>
      </w:r>
      <w:r>
        <w:rPr>
          <w:spacing w:val="28"/>
        </w:rPr>
        <w:t xml:space="preserve"> </w:t>
      </w:r>
      <w:r>
        <w:t>эрудиции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общей</w:t>
      </w:r>
      <w:r>
        <w:rPr>
          <w:spacing w:val="28"/>
        </w:rPr>
        <w:t xml:space="preserve"> </w:t>
      </w:r>
      <w:r>
        <w:t>культуры.</w:t>
      </w:r>
      <w:r>
        <w:rPr>
          <w:spacing w:val="35"/>
        </w:rPr>
        <w:t xml:space="preserve"> </w:t>
      </w:r>
      <w:r>
        <w:t>Эта</w:t>
      </w:r>
      <w:r>
        <w:rPr>
          <w:spacing w:val="33"/>
        </w:rPr>
        <w:t xml:space="preserve"> </w:t>
      </w:r>
      <w:r>
        <w:t>функция</w:t>
      </w:r>
      <w:r>
        <w:rPr>
          <w:spacing w:val="33"/>
        </w:rPr>
        <w:t xml:space="preserve"> </w:t>
      </w:r>
      <w:r>
        <w:t>внеурочной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jc w:val="left"/>
      </w:pPr>
      <w:r>
        <w:t>деятельности</w:t>
      </w:r>
      <w:r>
        <w:rPr>
          <w:spacing w:val="40"/>
        </w:rPr>
        <w:t xml:space="preserve"> </w:t>
      </w:r>
      <w:r>
        <w:t>особенно</w:t>
      </w:r>
      <w:r>
        <w:rPr>
          <w:spacing w:val="35"/>
        </w:rPr>
        <w:t xml:space="preserve"> </w:t>
      </w:r>
      <w:r>
        <w:t>важна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является</w:t>
      </w:r>
      <w:r>
        <w:rPr>
          <w:spacing w:val="37"/>
        </w:rPr>
        <w:t xml:space="preserve"> </w:t>
      </w:r>
      <w:r>
        <w:t>после</w:t>
      </w:r>
      <w:r>
        <w:rPr>
          <w:spacing w:val="36"/>
        </w:rPr>
        <w:t xml:space="preserve"> </w:t>
      </w:r>
      <w:r>
        <w:t>решения</w:t>
      </w:r>
      <w:r>
        <w:rPr>
          <w:spacing w:val="37"/>
        </w:rPr>
        <w:t xml:space="preserve"> </w:t>
      </w:r>
      <w:r>
        <w:t>воспитательных задач</w:t>
      </w:r>
      <w:r>
        <w:rPr>
          <w:spacing w:val="34"/>
        </w:rPr>
        <w:t xml:space="preserve"> </w:t>
      </w:r>
      <w:r>
        <w:t>- существенной и приоритетной.</w:t>
      </w:r>
    </w:p>
    <w:p w:rsidR="007A46EE" w:rsidRDefault="009E1D98">
      <w:pPr>
        <w:pStyle w:val="a5"/>
        <w:numPr>
          <w:ilvl w:val="0"/>
          <w:numId w:val="50"/>
        </w:numPr>
        <w:tabs>
          <w:tab w:val="left" w:pos="1144"/>
        </w:tabs>
        <w:spacing w:before="17"/>
        <w:ind w:left="1144" w:hanging="359"/>
        <w:jc w:val="left"/>
        <w:rPr>
          <w:b/>
          <w:sz w:val="28"/>
        </w:rPr>
      </w:pPr>
      <w:r>
        <w:rPr>
          <w:b/>
          <w:spacing w:val="-2"/>
          <w:sz w:val="28"/>
        </w:rPr>
        <w:t>ТЕМАТИЧЕСКОЕ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7A46EE" w:rsidRDefault="007A46EE">
      <w:pPr>
        <w:pStyle w:val="a3"/>
        <w:spacing w:before="162"/>
        <w:ind w:left="0"/>
        <w:jc w:val="left"/>
        <w:rPr>
          <w:b/>
        </w:rPr>
      </w:pPr>
    </w:p>
    <w:p w:rsidR="007A46EE" w:rsidRDefault="009E1D98">
      <w:pPr>
        <w:spacing w:before="1"/>
        <w:ind w:left="1145"/>
        <w:rPr>
          <w:b/>
          <w:sz w:val="28"/>
        </w:rPr>
      </w:pPr>
      <w:r>
        <w:rPr>
          <w:b/>
          <w:sz w:val="28"/>
        </w:rPr>
        <w:t>Тематический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1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класса</w:t>
      </w:r>
    </w:p>
    <w:p w:rsidR="007A46EE" w:rsidRDefault="007A46EE">
      <w:pPr>
        <w:pStyle w:val="a3"/>
        <w:spacing w:before="6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7035"/>
        <w:gridCol w:w="1085"/>
      </w:tblGrid>
      <w:tr w:rsidR="007A46EE">
        <w:trPr>
          <w:trHeight w:val="844"/>
        </w:trPr>
        <w:tc>
          <w:tcPr>
            <w:tcW w:w="595" w:type="dxa"/>
          </w:tcPr>
          <w:p w:rsidR="007A46EE" w:rsidRDefault="009E1D98">
            <w:pPr>
              <w:pStyle w:val="TableParagraph"/>
              <w:ind w:right="96" w:firstLine="57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8"/>
                <w:sz w:val="28"/>
              </w:rPr>
              <w:t>п/п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ind w:left="215" w:right="126" w:hanging="82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Кол-во </w:t>
            </w:r>
            <w:r>
              <w:rPr>
                <w:spacing w:val="-2"/>
                <w:sz w:val="28"/>
              </w:rPr>
              <w:t>часов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Дружная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героев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13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0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Самый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южный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регион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8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20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севера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юг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2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18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0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Рожденные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Дагестане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Дружба,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проверенная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веками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3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Команда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улицы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Батырая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Маршрут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путешествия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18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Панорама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«Праздник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урожая»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3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Часовые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степей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Когда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цветет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Ногайская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степь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0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«Юрты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ногайцев»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3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0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Плоды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степей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17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0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«Бахча»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18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Рыбалка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Тереке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родине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Багратиона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3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окне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наличники»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Поднять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паруса!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Сон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спине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буйвола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3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«Лошадь»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17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Закат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бархане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Сарыкум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7A46EE" w:rsidRDefault="007A46EE">
      <w:pPr>
        <w:pStyle w:val="TableParagraph"/>
        <w:spacing w:line="315" w:lineRule="exact"/>
        <w:jc w:val="center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13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7035"/>
        <w:gridCol w:w="1085"/>
      </w:tblGrid>
      <w:tr w:rsidR="007A46EE">
        <w:trPr>
          <w:trHeight w:val="518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Северные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ворота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Дагестана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20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Билет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станции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Чирюрт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2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3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1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Где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находится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камень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Солсы?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1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0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«Арба»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18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0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«Горные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вершины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спят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тьме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ночной»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3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дом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крепость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17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Дома-башни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Дагестане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20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растет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горах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2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3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«Папахи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вершин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снеговых»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крылья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орлиных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Унцукульская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насечка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3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Каждая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морю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течет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17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Гидроэлектростанции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Дагестана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0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Послание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дружбы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7A46EE" w:rsidRDefault="007A46EE">
      <w:pPr>
        <w:pStyle w:val="a3"/>
        <w:ind w:left="0"/>
        <w:jc w:val="left"/>
        <w:rPr>
          <w:b/>
        </w:rPr>
      </w:pPr>
    </w:p>
    <w:p w:rsidR="007A46EE" w:rsidRDefault="007A46EE">
      <w:pPr>
        <w:pStyle w:val="a3"/>
        <w:spacing w:before="9"/>
        <w:ind w:left="0"/>
        <w:jc w:val="left"/>
        <w:rPr>
          <w:b/>
        </w:rPr>
      </w:pPr>
    </w:p>
    <w:p w:rsidR="007A46EE" w:rsidRDefault="009E1D98">
      <w:pPr>
        <w:spacing w:before="1"/>
        <w:ind w:left="1145"/>
        <w:rPr>
          <w:b/>
          <w:sz w:val="28"/>
        </w:rPr>
      </w:pPr>
      <w:r>
        <w:rPr>
          <w:b/>
          <w:sz w:val="28"/>
        </w:rPr>
        <w:t>Тематический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2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класса</w:t>
      </w:r>
    </w:p>
    <w:p w:rsidR="007A46EE" w:rsidRDefault="007A46EE">
      <w:pPr>
        <w:pStyle w:val="a3"/>
        <w:ind w:left="0"/>
        <w:jc w:val="left"/>
        <w:rPr>
          <w:b/>
          <w:sz w:val="20"/>
        </w:rPr>
      </w:pPr>
    </w:p>
    <w:p w:rsidR="007A46EE" w:rsidRDefault="007A46EE">
      <w:pPr>
        <w:pStyle w:val="a3"/>
        <w:spacing w:before="16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7035"/>
        <w:gridCol w:w="1085"/>
      </w:tblGrid>
      <w:tr w:rsidR="007A46EE">
        <w:trPr>
          <w:trHeight w:val="845"/>
        </w:trPr>
        <w:tc>
          <w:tcPr>
            <w:tcW w:w="595" w:type="dxa"/>
          </w:tcPr>
          <w:p w:rsidR="007A46EE" w:rsidRDefault="009E1D98">
            <w:pPr>
              <w:pStyle w:val="TableParagraph"/>
              <w:ind w:right="96" w:firstLine="57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8"/>
                <w:sz w:val="28"/>
              </w:rPr>
              <w:t>п/п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0" w:lineRule="exact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ind w:left="215" w:right="126" w:hanging="82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Кол-во </w:t>
            </w:r>
            <w:r>
              <w:rPr>
                <w:spacing w:val="-2"/>
                <w:sz w:val="28"/>
              </w:rPr>
              <w:t>часов</w:t>
            </w:r>
          </w:p>
        </w:tc>
      </w:tr>
      <w:tr w:rsidR="007A46EE">
        <w:trPr>
          <w:trHeight w:val="517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0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Мечты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будущем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17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«Куда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спешишь,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мальчишка?»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3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20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Магия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гончарного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круга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2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Проект «Балхарские игрушки»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Медовая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пора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3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Кубачи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село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златокузнецов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«Кубачинское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серебро»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18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Гости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будущего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7A46EE" w:rsidRDefault="007A46EE">
      <w:pPr>
        <w:pStyle w:val="TableParagraph"/>
        <w:spacing w:line="315" w:lineRule="exact"/>
        <w:jc w:val="center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13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7035"/>
        <w:gridCol w:w="1085"/>
      </w:tblGrid>
      <w:tr w:rsidR="007A46EE">
        <w:trPr>
          <w:trHeight w:val="518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Крепость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семи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братьев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20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ткут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знаменитые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дагестанские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ковры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2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3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1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Проект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«Дагестанские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ковры»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1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0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Космодром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ожидает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старта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18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0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Огонь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цахурских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сердец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3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Базардюзю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Каспийского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моря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17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Яблони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цвету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20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«Сакля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горца»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2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3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Проект.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Панорама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«Сакля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горах»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Город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холмах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Все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дороги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ведут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Дербент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3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Проект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«Дербентская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крепость»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839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ind w:right="109"/>
              <w:rPr>
                <w:sz w:val="28"/>
              </w:rPr>
            </w:pPr>
            <w:r>
              <w:rPr>
                <w:spacing w:val="-2"/>
                <w:sz w:val="28"/>
              </w:rPr>
              <w:t>Перекресток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цивилизаций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(ислам, христианство, иудаизм)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Зерна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граната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3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0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«Старинные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еще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идут»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18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0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Урожай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круглый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«Деревья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Дагестана»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3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Проект.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Панорама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«Старый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Дербент»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17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Огненная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земля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Пушкин-</w:t>
            </w:r>
            <w:r>
              <w:rPr>
                <w:spacing w:val="-5"/>
                <w:sz w:val="28"/>
              </w:rPr>
              <w:t>тау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20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Сколько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имен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Махачкалы?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2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3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Проект.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Панорама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«Махачкала»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Проект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«Яхта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катер»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Путешествие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продолжается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3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0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Город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мечты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13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0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Дагестан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земля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чемпионов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Салам 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кунаков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7A46EE" w:rsidRDefault="007A46EE">
      <w:pPr>
        <w:pStyle w:val="TableParagraph"/>
        <w:spacing w:line="315" w:lineRule="exact"/>
        <w:jc w:val="center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ind w:left="0"/>
        <w:jc w:val="left"/>
        <w:rPr>
          <w:b/>
        </w:rPr>
      </w:pPr>
    </w:p>
    <w:p w:rsidR="007A46EE" w:rsidRDefault="007A46EE">
      <w:pPr>
        <w:pStyle w:val="a3"/>
        <w:ind w:left="0"/>
        <w:jc w:val="left"/>
        <w:rPr>
          <w:b/>
        </w:rPr>
      </w:pPr>
    </w:p>
    <w:p w:rsidR="007A46EE" w:rsidRDefault="007A46EE">
      <w:pPr>
        <w:pStyle w:val="a3"/>
        <w:ind w:left="0"/>
        <w:jc w:val="left"/>
        <w:rPr>
          <w:b/>
        </w:rPr>
      </w:pPr>
    </w:p>
    <w:p w:rsidR="007A46EE" w:rsidRDefault="007A46EE">
      <w:pPr>
        <w:pStyle w:val="a3"/>
        <w:ind w:left="0"/>
        <w:jc w:val="left"/>
        <w:rPr>
          <w:b/>
        </w:rPr>
      </w:pPr>
    </w:p>
    <w:p w:rsidR="007A46EE" w:rsidRDefault="007A46EE">
      <w:pPr>
        <w:pStyle w:val="a3"/>
        <w:ind w:left="0"/>
        <w:jc w:val="left"/>
        <w:rPr>
          <w:b/>
        </w:rPr>
      </w:pPr>
    </w:p>
    <w:p w:rsidR="007A46EE" w:rsidRDefault="007A46EE">
      <w:pPr>
        <w:pStyle w:val="a3"/>
        <w:spacing w:before="36"/>
        <w:ind w:left="0"/>
        <w:jc w:val="left"/>
        <w:rPr>
          <w:b/>
        </w:rPr>
      </w:pPr>
    </w:p>
    <w:p w:rsidR="007A46EE" w:rsidRDefault="009E1D98">
      <w:pPr>
        <w:ind w:left="1145"/>
        <w:rPr>
          <w:b/>
          <w:sz w:val="28"/>
        </w:rPr>
      </w:pPr>
      <w:r>
        <w:rPr>
          <w:b/>
          <w:sz w:val="28"/>
        </w:rPr>
        <w:t>Тематический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3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класса</w:t>
      </w:r>
    </w:p>
    <w:p w:rsidR="007A46EE" w:rsidRDefault="007A46EE">
      <w:pPr>
        <w:pStyle w:val="a3"/>
        <w:spacing w:before="94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7035"/>
        <w:gridCol w:w="1085"/>
      </w:tblGrid>
      <w:tr w:rsidR="007A46EE">
        <w:trPr>
          <w:trHeight w:val="844"/>
        </w:trPr>
        <w:tc>
          <w:tcPr>
            <w:tcW w:w="595" w:type="dxa"/>
          </w:tcPr>
          <w:p w:rsidR="007A46EE" w:rsidRDefault="009E1D98">
            <w:pPr>
              <w:pStyle w:val="TableParagraph"/>
              <w:ind w:right="96" w:firstLine="57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8"/>
                <w:sz w:val="28"/>
              </w:rPr>
              <w:t>п/п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ind w:left="215" w:right="126" w:hanging="82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Кол-во </w:t>
            </w:r>
            <w:r>
              <w:rPr>
                <w:spacing w:val="-2"/>
                <w:sz w:val="28"/>
              </w:rPr>
              <w:t>часов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Наша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Родина-Дагестан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ind w:left="259"/>
              <w:rPr>
                <w:sz w:val="28"/>
              </w:rPr>
            </w:pPr>
            <w:r>
              <w:rPr>
                <w:sz w:val="28"/>
              </w:rPr>
              <w:t>Хождение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моря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845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2" w:lineRule="exact"/>
              <w:ind w:left="331"/>
              <w:rPr>
                <w:sz w:val="28"/>
              </w:rPr>
            </w:pPr>
            <w:r>
              <w:rPr>
                <w:spacing w:val="-2"/>
                <w:sz w:val="28"/>
              </w:rPr>
              <w:t>Физико-географическая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характеристика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республики.</w:t>
            </w:r>
          </w:p>
          <w:p w:rsidR="007A46EE" w:rsidRDefault="009E1D9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Старый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Петровск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17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0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0" w:lineRule="exact"/>
              <w:ind w:left="187"/>
              <w:rPr>
                <w:sz w:val="28"/>
              </w:rPr>
            </w:pPr>
            <w:r>
              <w:rPr>
                <w:spacing w:val="-2"/>
                <w:sz w:val="28"/>
              </w:rPr>
              <w:t>Махачкала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столица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Дагестана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17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ind w:left="187"/>
              <w:rPr>
                <w:sz w:val="28"/>
              </w:rPr>
            </w:pPr>
            <w:r>
              <w:rPr>
                <w:spacing w:val="-2"/>
                <w:sz w:val="28"/>
              </w:rPr>
              <w:t>Гора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Тарки-</w:t>
            </w:r>
            <w:r>
              <w:rPr>
                <w:spacing w:val="-5"/>
                <w:sz w:val="28"/>
              </w:rPr>
              <w:t>Тау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3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ind w:left="187"/>
              <w:rPr>
                <w:sz w:val="28"/>
              </w:rPr>
            </w:pPr>
            <w:r>
              <w:rPr>
                <w:sz w:val="28"/>
              </w:rPr>
              <w:t>Целебные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травы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Дагестане.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свойства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ind w:left="187"/>
              <w:rPr>
                <w:sz w:val="28"/>
              </w:rPr>
            </w:pPr>
            <w:r>
              <w:rPr>
                <w:sz w:val="28"/>
              </w:rPr>
              <w:t>Петр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Дагестане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ind w:left="187"/>
              <w:rPr>
                <w:sz w:val="28"/>
              </w:rPr>
            </w:pPr>
            <w:r>
              <w:rPr>
                <w:sz w:val="28"/>
              </w:rPr>
              <w:t>Промыслы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моего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народа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3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ind w:left="187"/>
              <w:rPr>
                <w:sz w:val="28"/>
              </w:rPr>
            </w:pPr>
            <w:r>
              <w:rPr>
                <w:spacing w:val="-2"/>
                <w:sz w:val="28"/>
              </w:rPr>
              <w:t>Дербент.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Крепость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Нарын-</w:t>
            </w:r>
            <w:r>
              <w:rPr>
                <w:spacing w:val="-4"/>
                <w:sz w:val="28"/>
              </w:rPr>
              <w:t>Кала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17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ind w:left="187"/>
              <w:rPr>
                <w:sz w:val="28"/>
              </w:rPr>
            </w:pPr>
            <w:r>
              <w:rPr>
                <w:spacing w:val="-2"/>
                <w:sz w:val="28"/>
              </w:rPr>
              <w:t>Государство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Шамиля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имамат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845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20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ind w:right="109" w:firstLine="72"/>
              <w:rPr>
                <w:sz w:val="28"/>
              </w:rPr>
            </w:pPr>
            <w:r>
              <w:rPr>
                <w:sz w:val="28"/>
              </w:rPr>
              <w:t>Семейные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традиции,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праздники.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Сбор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 тему: «Традиции в моей семье»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2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ind w:left="187"/>
              <w:rPr>
                <w:sz w:val="28"/>
              </w:rPr>
            </w:pPr>
            <w:r>
              <w:rPr>
                <w:spacing w:val="-2"/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мусульманской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Дагестане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ind w:left="187"/>
              <w:rPr>
                <w:sz w:val="28"/>
              </w:rPr>
            </w:pPr>
            <w:r>
              <w:rPr>
                <w:spacing w:val="-2"/>
                <w:sz w:val="28"/>
              </w:rPr>
              <w:t>Достопримечательности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Дагестана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0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Книжная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народов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3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0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родным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местам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844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0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Доклады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сообщения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теме:»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лицах».</w:t>
            </w:r>
          </w:p>
          <w:p w:rsidR="007A46EE" w:rsidRDefault="009E1D98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Участники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Великой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Отечественной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Войны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моего</w:t>
            </w:r>
            <w:r>
              <w:rPr>
                <w:spacing w:val="-4"/>
                <w:sz w:val="28"/>
              </w:rPr>
              <w:t xml:space="preserve"> села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18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0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горам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селениям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Дагестана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17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0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проектов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«Зима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Дагестане»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«Каспийский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край,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рыбачьи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земли…»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7A46EE" w:rsidRDefault="007A46EE">
      <w:pPr>
        <w:pStyle w:val="TableParagraph"/>
        <w:spacing w:line="315" w:lineRule="exact"/>
        <w:jc w:val="center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13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7035"/>
        <w:gridCol w:w="1085"/>
      </w:tblGrid>
      <w:tr w:rsidR="007A46EE">
        <w:trPr>
          <w:trHeight w:val="518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Изобразительное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искусство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Дагестана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20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«Животные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Дагестана,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занесенные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Красную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книгу»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2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3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1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Творчество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Расула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Гамзатова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1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0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Обряды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Дагестана.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Паломничество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Шалбуздаг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18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0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Проектная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«История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родины»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1166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городов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республики.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История</w:t>
            </w:r>
          </w:p>
          <w:p w:rsidR="007A46EE" w:rsidRDefault="009E1D98">
            <w:pPr>
              <w:pStyle w:val="TableParagraph"/>
              <w:tabs>
                <w:tab w:val="left" w:pos="2655"/>
              </w:tabs>
              <w:ind w:right="900"/>
              <w:rPr>
                <w:sz w:val="28"/>
              </w:rPr>
            </w:pPr>
            <w:r>
              <w:rPr>
                <w:sz w:val="28"/>
              </w:rPr>
              <w:t>образования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Махачкалы,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районами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селами Дагестана и</w:t>
            </w:r>
            <w:r>
              <w:rPr>
                <w:sz w:val="28"/>
              </w:rPr>
              <w:tab/>
              <w:t>историей их образования.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Чеченская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война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Дагестане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18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Известные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люди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моего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села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844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Сочинение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«Живой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символ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Кавказских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гор— Дагестанский Тур»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3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Заповедники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заказники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Дагестана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исторический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парк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«Россия»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Аулы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Дагестана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3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32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КВН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«Знаем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край»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17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33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6"/>
                <w:sz w:val="28"/>
              </w:rPr>
              <w:t>Защита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презентации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20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8"/>
                <w:sz w:val="28"/>
              </w:rPr>
              <w:t>Конференция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«Подведем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итоги»</w:t>
            </w:r>
          </w:p>
        </w:tc>
        <w:tc>
          <w:tcPr>
            <w:tcW w:w="1085" w:type="dxa"/>
          </w:tcPr>
          <w:p w:rsidR="007A46EE" w:rsidRDefault="009E1D98">
            <w:pPr>
              <w:pStyle w:val="TableParagraph"/>
              <w:spacing w:line="32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7A46EE" w:rsidRDefault="007A46EE">
      <w:pPr>
        <w:pStyle w:val="a3"/>
        <w:ind w:left="0"/>
        <w:jc w:val="left"/>
        <w:rPr>
          <w:b/>
        </w:rPr>
      </w:pPr>
    </w:p>
    <w:p w:rsidR="007A46EE" w:rsidRDefault="007A46EE">
      <w:pPr>
        <w:pStyle w:val="a3"/>
        <w:spacing w:before="14"/>
        <w:ind w:left="0"/>
        <w:jc w:val="left"/>
        <w:rPr>
          <w:b/>
        </w:rPr>
      </w:pPr>
    </w:p>
    <w:p w:rsidR="007A46EE" w:rsidRDefault="009E1D98">
      <w:pPr>
        <w:spacing w:before="1"/>
        <w:ind w:left="1145"/>
        <w:rPr>
          <w:b/>
          <w:sz w:val="28"/>
        </w:rPr>
      </w:pPr>
      <w:r>
        <w:rPr>
          <w:b/>
          <w:sz w:val="28"/>
        </w:rPr>
        <w:t>Тематический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4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класса</w:t>
      </w:r>
    </w:p>
    <w:p w:rsidR="007A46EE" w:rsidRDefault="007A46EE">
      <w:pPr>
        <w:pStyle w:val="a3"/>
        <w:spacing w:before="98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7035"/>
        <w:gridCol w:w="1133"/>
      </w:tblGrid>
      <w:tr w:rsidR="007A46EE">
        <w:trPr>
          <w:trHeight w:val="844"/>
        </w:trPr>
        <w:tc>
          <w:tcPr>
            <w:tcW w:w="595" w:type="dxa"/>
          </w:tcPr>
          <w:p w:rsidR="007A46EE" w:rsidRDefault="009E1D98">
            <w:pPr>
              <w:pStyle w:val="TableParagraph"/>
              <w:ind w:right="96" w:firstLine="57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8"/>
                <w:sz w:val="28"/>
              </w:rPr>
              <w:t>п/п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0" w:lineRule="exact"/>
              <w:ind w:left="22"/>
              <w:jc w:val="center"/>
              <w:rPr>
                <w:sz w:val="28"/>
              </w:rPr>
            </w:pPr>
            <w:r>
              <w:rPr>
                <w:sz w:val="28"/>
              </w:rPr>
              <w:t>Тема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</w:t>
            </w:r>
          </w:p>
        </w:tc>
        <w:tc>
          <w:tcPr>
            <w:tcW w:w="1133" w:type="dxa"/>
          </w:tcPr>
          <w:p w:rsidR="007A46EE" w:rsidRDefault="009E1D98">
            <w:pPr>
              <w:pStyle w:val="TableParagraph"/>
              <w:ind w:left="239" w:right="150" w:hanging="82"/>
              <w:rPr>
                <w:sz w:val="28"/>
              </w:rPr>
            </w:pPr>
            <w:r>
              <w:rPr>
                <w:spacing w:val="-6"/>
                <w:sz w:val="28"/>
              </w:rPr>
              <w:t xml:space="preserve">Кол-во </w:t>
            </w:r>
            <w:r>
              <w:rPr>
                <w:spacing w:val="-2"/>
                <w:sz w:val="28"/>
              </w:rPr>
              <w:t>часов</w:t>
            </w:r>
          </w:p>
        </w:tc>
      </w:tr>
      <w:tr w:rsidR="007A46EE">
        <w:trPr>
          <w:trHeight w:val="518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0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Наша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Родина</w:t>
            </w:r>
          </w:p>
        </w:tc>
        <w:tc>
          <w:tcPr>
            <w:tcW w:w="1133" w:type="dxa"/>
          </w:tcPr>
          <w:p w:rsidR="007A46EE" w:rsidRDefault="009E1D98">
            <w:pPr>
              <w:pStyle w:val="TableParagraph"/>
              <w:spacing w:line="31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17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0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Мой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Дагестан</w:t>
            </w:r>
          </w:p>
        </w:tc>
        <w:tc>
          <w:tcPr>
            <w:tcW w:w="1133" w:type="dxa"/>
          </w:tcPr>
          <w:p w:rsidR="007A46EE" w:rsidRDefault="009E1D98">
            <w:pPr>
              <w:pStyle w:val="TableParagraph"/>
              <w:spacing w:line="31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Родословная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Дагестана</w:t>
            </w:r>
          </w:p>
        </w:tc>
        <w:tc>
          <w:tcPr>
            <w:tcW w:w="1133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A46EE">
        <w:trPr>
          <w:trHeight w:val="523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человечества</w:t>
            </w:r>
          </w:p>
        </w:tc>
        <w:tc>
          <w:tcPr>
            <w:tcW w:w="1133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Дагестана</w:t>
            </w:r>
          </w:p>
        </w:tc>
        <w:tc>
          <w:tcPr>
            <w:tcW w:w="1133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Культура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человека: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человек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человечность</w:t>
            </w:r>
          </w:p>
        </w:tc>
        <w:tc>
          <w:tcPr>
            <w:tcW w:w="1133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</w:tbl>
    <w:p w:rsidR="007A46EE" w:rsidRDefault="007A46EE">
      <w:pPr>
        <w:pStyle w:val="TableParagraph"/>
        <w:spacing w:line="315" w:lineRule="exact"/>
        <w:jc w:val="center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13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7035"/>
        <w:gridCol w:w="1133"/>
      </w:tblGrid>
      <w:tr w:rsidR="007A46EE">
        <w:trPr>
          <w:trHeight w:val="518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Идеал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настоящего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</w:t>
            </w:r>
          </w:p>
        </w:tc>
        <w:tc>
          <w:tcPr>
            <w:tcW w:w="1133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20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Народный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кодекс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чести</w:t>
            </w:r>
          </w:p>
        </w:tc>
        <w:tc>
          <w:tcPr>
            <w:tcW w:w="1133" w:type="dxa"/>
          </w:tcPr>
          <w:p w:rsidR="007A46EE" w:rsidRDefault="009E1D98">
            <w:pPr>
              <w:pStyle w:val="TableParagraph"/>
              <w:spacing w:line="32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3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1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Имя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украшает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</w:t>
            </w:r>
          </w:p>
        </w:tc>
        <w:tc>
          <w:tcPr>
            <w:tcW w:w="1133" w:type="dxa"/>
          </w:tcPr>
          <w:p w:rsidR="007A46EE" w:rsidRDefault="009E1D98">
            <w:pPr>
              <w:pStyle w:val="TableParagraph"/>
              <w:spacing w:line="311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0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Имя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благожелатель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</w:t>
            </w:r>
          </w:p>
        </w:tc>
        <w:tc>
          <w:tcPr>
            <w:tcW w:w="1133" w:type="dxa"/>
          </w:tcPr>
          <w:p w:rsidR="007A46EE" w:rsidRDefault="009E1D98">
            <w:pPr>
              <w:pStyle w:val="TableParagraph"/>
              <w:spacing w:line="31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18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0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Человек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украшает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имя</w:t>
            </w:r>
          </w:p>
        </w:tc>
        <w:tc>
          <w:tcPr>
            <w:tcW w:w="1133" w:type="dxa"/>
          </w:tcPr>
          <w:p w:rsidR="007A46EE" w:rsidRDefault="009E1D98">
            <w:pPr>
              <w:pStyle w:val="TableParagraph"/>
              <w:spacing w:line="31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3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Доброе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лучше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сокровищ</w:t>
            </w:r>
          </w:p>
        </w:tc>
        <w:tc>
          <w:tcPr>
            <w:tcW w:w="1133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17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правильно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обращаться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людям?</w:t>
            </w:r>
          </w:p>
        </w:tc>
        <w:tc>
          <w:tcPr>
            <w:tcW w:w="1133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20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старшим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почтением, 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младшим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уважением</w:t>
            </w:r>
          </w:p>
        </w:tc>
        <w:tc>
          <w:tcPr>
            <w:tcW w:w="1133" w:type="dxa"/>
          </w:tcPr>
          <w:p w:rsidR="007A46EE" w:rsidRDefault="009E1D98">
            <w:pPr>
              <w:pStyle w:val="TableParagraph"/>
              <w:spacing w:line="32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3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15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правильно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приветствовать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(здороваться)?</w:t>
            </w:r>
          </w:p>
        </w:tc>
        <w:tc>
          <w:tcPr>
            <w:tcW w:w="1133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Формы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приветствия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Дагестана</w:t>
            </w:r>
          </w:p>
        </w:tc>
        <w:tc>
          <w:tcPr>
            <w:tcW w:w="1133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17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Благопожелание.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выражать?</w:t>
            </w:r>
          </w:p>
        </w:tc>
        <w:tc>
          <w:tcPr>
            <w:tcW w:w="1133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3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18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Какие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благопожелания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выражать?</w:t>
            </w:r>
          </w:p>
        </w:tc>
        <w:tc>
          <w:tcPr>
            <w:tcW w:w="1133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17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19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Семья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традиции</w:t>
            </w:r>
          </w:p>
        </w:tc>
        <w:tc>
          <w:tcPr>
            <w:tcW w:w="1133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17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0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20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Семья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семейные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обязанности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</w:t>
            </w:r>
          </w:p>
        </w:tc>
        <w:tc>
          <w:tcPr>
            <w:tcW w:w="1133" w:type="dxa"/>
          </w:tcPr>
          <w:p w:rsidR="007A46EE" w:rsidRDefault="009E1D98">
            <w:pPr>
              <w:pStyle w:val="TableParagraph"/>
              <w:spacing w:line="31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7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21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долга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добрососедства</w:t>
            </w:r>
          </w:p>
        </w:tc>
        <w:tc>
          <w:tcPr>
            <w:tcW w:w="1133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17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0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22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Род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родовые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традиции</w:t>
            </w:r>
          </w:p>
        </w:tc>
        <w:tc>
          <w:tcPr>
            <w:tcW w:w="1133" w:type="dxa"/>
          </w:tcPr>
          <w:p w:rsidR="007A46EE" w:rsidRDefault="009E1D98">
            <w:pPr>
              <w:pStyle w:val="TableParagraph"/>
              <w:spacing w:line="31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23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любить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тухум?</w:t>
            </w:r>
          </w:p>
        </w:tc>
        <w:tc>
          <w:tcPr>
            <w:tcW w:w="1133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3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24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держится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честь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тухума</w:t>
            </w:r>
          </w:p>
        </w:tc>
        <w:tc>
          <w:tcPr>
            <w:tcW w:w="1133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18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25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Традиции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дагестанского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джамаата</w:t>
            </w:r>
          </w:p>
        </w:tc>
        <w:tc>
          <w:tcPr>
            <w:tcW w:w="1133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26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дружбы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солидарности</w:t>
            </w:r>
          </w:p>
        </w:tc>
        <w:tc>
          <w:tcPr>
            <w:tcW w:w="1133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5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27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Нормы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дагестанского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общежития</w:t>
            </w:r>
          </w:p>
        </w:tc>
        <w:tc>
          <w:tcPr>
            <w:tcW w:w="1133" w:type="dxa"/>
          </w:tcPr>
          <w:p w:rsidR="007A46EE" w:rsidRDefault="009E1D98">
            <w:pPr>
              <w:pStyle w:val="TableParagraph"/>
              <w:spacing w:line="315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3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0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28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Традиции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взаимопомощи</w:t>
            </w:r>
          </w:p>
        </w:tc>
        <w:tc>
          <w:tcPr>
            <w:tcW w:w="1133" w:type="dxa"/>
          </w:tcPr>
          <w:p w:rsidR="007A46EE" w:rsidRDefault="009E1D98">
            <w:pPr>
              <w:pStyle w:val="TableParagraph"/>
              <w:spacing w:line="31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0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29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Традиционные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народов Дагестана</w:t>
            </w:r>
          </w:p>
        </w:tc>
        <w:tc>
          <w:tcPr>
            <w:tcW w:w="1133" w:type="dxa"/>
          </w:tcPr>
          <w:p w:rsidR="007A46EE" w:rsidRDefault="009E1D98">
            <w:pPr>
              <w:pStyle w:val="TableParagraph"/>
              <w:spacing w:line="31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522"/>
        </w:trPr>
        <w:tc>
          <w:tcPr>
            <w:tcW w:w="595" w:type="dxa"/>
          </w:tcPr>
          <w:p w:rsidR="007A46EE" w:rsidRDefault="009E1D98">
            <w:pPr>
              <w:pStyle w:val="TableParagraph"/>
              <w:spacing w:line="310" w:lineRule="exact"/>
              <w:ind w:left="33" w:right="1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30</w:t>
            </w:r>
          </w:p>
        </w:tc>
        <w:tc>
          <w:tcPr>
            <w:tcW w:w="7035" w:type="dxa"/>
          </w:tcPr>
          <w:p w:rsidR="007A46EE" w:rsidRDefault="009E1D98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Они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прославили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Дагестан</w:t>
            </w:r>
          </w:p>
        </w:tc>
        <w:tc>
          <w:tcPr>
            <w:tcW w:w="1133" w:type="dxa"/>
          </w:tcPr>
          <w:p w:rsidR="007A46EE" w:rsidRDefault="009E1D98">
            <w:pPr>
              <w:pStyle w:val="TableParagraph"/>
              <w:spacing w:line="310" w:lineRule="exact"/>
              <w:ind w:left="3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</w:tbl>
    <w:p w:rsidR="007A46EE" w:rsidRDefault="007A46EE">
      <w:pPr>
        <w:pStyle w:val="a3"/>
        <w:spacing w:before="180"/>
        <w:ind w:left="0"/>
        <w:jc w:val="left"/>
        <w:rPr>
          <w:b/>
        </w:rPr>
      </w:pPr>
    </w:p>
    <w:p w:rsidR="007A46EE" w:rsidRDefault="009E1D98">
      <w:pPr>
        <w:pStyle w:val="a5"/>
        <w:numPr>
          <w:ilvl w:val="0"/>
          <w:numId w:val="50"/>
        </w:numPr>
        <w:tabs>
          <w:tab w:val="left" w:pos="1418"/>
        </w:tabs>
        <w:ind w:left="1418" w:hanging="282"/>
        <w:jc w:val="left"/>
        <w:rPr>
          <w:b/>
          <w:sz w:val="28"/>
        </w:rPr>
      </w:pPr>
      <w:r>
        <w:rPr>
          <w:b/>
          <w:spacing w:val="-2"/>
          <w:sz w:val="28"/>
        </w:rPr>
        <w:t>ФОРМЫ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ОРГАНИЗАЦИИ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внеурочной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деятельности.</w:t>
      </w:r>
    </w:p>
    <w:p w:rsidR="007A46EE" w:rsidRDefault="009E1D98">
      <w:pPr>
        <w:pStyle w:val="a5"/>
        <w:numPr>
          <w:ilvl w:val="1"/>
          <w:numId w:val="50"/>
        </w:numPr>
        <w:tabs>
          <w:tab w:val="left" w:pos="1628"/>
        </w:tabs>
        <w:spacing w:before="163"/>
        <w:ind w:left="1628" w:hanging="492"/>
        <w:rPr>
          <w:b/>
          <w:sz w:val="28"/>
        </w:rPr>
      </w:pPr>
      <w:r>
        <w:rPr>
          <w:b/>
          <w:spacing w:val="-2"/>
          <w:sz w:val="28"/>
        </w:rPr>
        <w:t>Возможные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формы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организации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внеурочной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деятельности:</w:t>
      </w:r>
    </w:p>
    <w:p w:rsidR="007A46EE" w:rsidRDefault="007A46EE">
      <w:pPr>
        <w:pStyle w:val="a5"/>
        <w:jc w:val="left"/>
        <w:rPr>
          <w:b/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  <w:rPr>
          <w:b/>
        </w:rPr>
      </w:pPr>
    </w:p>
    <w:p w:rsidR="007A46EE" w:rsidRDefault="009E1D98">
      <w:pPr>
        <w:pStyle w:val="a5"/>
        <w:numPr>
          <w:ilvl w:val="0"/>
          <w:numId w:val="48"/>
        </w:numPr>
        <w:tabs>
          <w:tab w:val="left" w:pos="1839"/>
        </w:tabs>
        <w:spacing w:line="355" w:lineRule="auto"/>
        <w:ind w:right="136" w:firstLine="710"/>
        <w:jc w:val="both"/>
        <w:rPr>
          <w:sz w:val="28"/>
        </w:rPr>
      </w:pPr>
      <w:r>
        <w:rPr>
          <w:sz w:val="28"/>
        </w:rPr>
        <w:t>Проектная деятельность/ создание коллективных учебно-творческих продуктов (проектов)</w:t>
      </w:r>
    </w:p>
    <w:p w:rsidR="007A46EE" w:rsidRDefault="009E1D98">
      <w:pPr>
        <w:pStyle w:val="a5"/>
        <w:numPr>
          <w:ilvl w:val="0"/>
          <w:numId w:val="48"/>
        </w:numPr>
        <w:tabs>
          <w:tab w:val="left" w:pos="1839"/>
        </w:tabs>
        <w:spacing w:before="8" w:line="357" w:lineRule="auto"/>
        <w:ind w:right="135" w:firstLine="710"/>
        <w:jc w:val="both"/>
        <w:rPr>
          <w:sz w:val="28"/>
        </w:rPr>
      </w:pPr>
      <w:r>
        <w:rPr>
          <w:sz w:val="28"/>
        </w:rPr>
        <w:t xml:space="preserve">Целевые прогулки (экскурсии) по историко-культурным местам своего </w:t>
      </w:r>
      <w:r>
        <w:rPr>
          <w:spacing w:val="-2"/>
          <w:sz w:val="28"/>
        </w:rPr>
        <w:t>региона.</w:t>
      </w:r>
    </w:p>
    <w:p w:rsidR="007A46EE" w:rsidRDefault="009E1D98">
      <w:pPr>
        <w:pStyle w:val="a5"/>
        <w:numPr>
          <w:ilvl w:val="0"/>
          <w:numId w:val="48"/>
        </w:numPr>
        <w:tabs>
          <w:tab w:val="left" w:pos="1839"/>
        </w:tabs>
        <w:spacing w:before="5" w:line="362" w:lineRule="auto"/>
        <w:ind w:right="163" w:firstLine="710"/>
        <w:jc w:val="both"/>
        <w:rPr>
          <w:b/>
          <w:sz w:val="28"/>
        </w:rPr>
      </w:pPr>
      <w:r>
        <w:rPr>
          <w:sz w:val="28"/>
        </w:rPr>
        <w:t xml:space="preserve">Самостоятельное чтение/ слушание чтения текстов дополнительных тем проекта </w:t>
      </w:r>
      <w:r>
        <w:rPr>
          <w:b/>
          <w:sz w:val="28"/>
        </w:rPr>
        <w:t>«Мой Дагестан. Край, в котором я живу»</w:t>
      </w:r>
    </w:p>
    <w:p w:rsidR="007A46EE" w:rsidRDefault="009E1D98">
      <w:pPr>
        <w:pStyle w:val="a5"/>
        <w:numPr>
          <w:ilvl w:val="0"/>
          <w:numId w:val="48"/>
        </w:numPr>
        <w:tabs>
          <w:tab w:val="left" w:pos="1839"/>
        </w:tabs>
        <w:spacing w:before="2" w:line="362" w:lineRule="auto"/>
        <w:ind w:right="148" w:firstLine="710"/>
        <w:jc w:val="both"/>
        <w:rPr>
          <w:sz w:val="28"/>
        </w:rPr>
      </w:pPr>
      <w:r>
        <w:rPr>
          <w:sz w:val="28"/>
        </w:rPr>
        <w:t>Учебный диалог: обсуждение вопросов по содержанию; о своих впечатлениях, эстетическом восприятии прослушанных/ прочитанных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произведений.</w:t>
      </w:r>
    </w:p>
    <w:p w:rsidR="007A46EE" w:rsidRDefault="009E1D98">
      <w:pPr>
        <w:pStyle w:val="a5"/>
        <w:numPr>
          <w:ilvl w:val="0"/>
          <w:numId w:val="48"/>
        </w:numPr>
        <w:tabs>
          <w:tab w:val="left" w:pos="1839"/>
        </w:tabs>
        <w:spacing w:line="360" w:lineRule="auto"/>
        <w:ind w:right="143" w:firstLine="710"/>
        <w:jc w:val="both"/>
        <w:rPr>
          <w:sz w:val="28"/>
        </w:rPr>
      </w:pPr>
      <w:r>
        <w:rPr>
          <w:sz w:val="28"/>
        </w:rPr>
        <w:t>Подготовка небольших публичных выступлений о результатах выполненного творческог</w:t>
      </w:r>
      <w:r>
        <w:rPr>
          <w:sz w:val="28"/>
        </w:rPr>
        <w:t>о проектного задания/ представление проекта, с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возможной презентацией (при помощи взрослого).</w:t>
      </w:r>
    </w:p>
    <w:p w:rsidR="007A46EE" w:rsidRDefault="009E1D98">
      <w:pPr>
        <w:pStyle w:val="a5"/>
        <w:numPr>
          <w:ilvl w:val="0"/>
          <w:numId w:val="48"/>
        </w:numPr>
        <w:tabs>
          <w:tab w:val="left" w:pos="1839"/>
        </w:tabs>
        <w:spacing w:line="362" w:lineRule="auto"/>
        <w:ind w:right="153" w:firstLine="710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общероссийскими, региональными праздниками, памятными датами, в которых участвуют все классы.</w:t>
      </w:r>
    </w:p>
    <w:p w:rsidR="007A46EE" w:rsidRDefault="009E1D98">
      <w:pPr>
        <w:pStyle w:val="a5"/>
        <w:numPr>
          <w:ilvl w:val="0"/>
          <w:numId w:val="48"/>
        </w:numPr>
        <w:tabs>
          <w:tab w:val="left" w:pos="1839"/>
        </w:tabs>
        <w:spacing w:line="364" w:lineRule="auto"/>
        <w:ind w:right="161" w:firstLine="710"/>
        <w:jc w:val="both"/>
        <w:rPr>
          <w:sz w:val="28"/>
        </w:rPr>
      </w:pPr>
      <w:r>
        <w:rPr>
          <w:sz w:val="28"/>
        </w:rPr>
        <w:t>Участие в муниципальных мероприятиях, посвящённых значимым событиям Республики Дагестан.</w:t>
      </w:r>
    </w:p>
    <w:p w:rsidR="007A46EE" w:rsidRDefault="009E1D98">
      <w:pPr>
        <w:pStyle w:val="a3"/>
        <w:spacing w:line="362" w:lineRule="auto"/>
        <w:ind w:right="142" w:firstLine="710"/>
      </w:pPr>
      <w:r>
        <w:t>Рекомендуемые практико-ориентированные формы обеспечивают непосредственное активное участие обучающегося в практической деятельности, в том числе совместной (парной, г</w:t>
      </w:r>
      <w:r>
        <w:t>рупповой, коллективной).</w:t>
      </w:r>
    </w:p>
    <w:p w:rsidR="007A46EE" w:rsidRDefault="009E1D98">
      <w:pPr>
        <w:pStyle w:val="1"/>
        <w:numPr>
          <w:ilvl w:val="1"/>
          <w:numId w:val="50"/>
        </w:numPr>
        <w:tabs>
          <w:tab w:val="left" w:pos="1628"/>
        </w:tabs>
        <w:spacing w:before="223"/>
        <w:ind w:left="1628" w:hanging="492"/>
        <w:jc w:val="both"/>
      </w:pPr>
      <w:bookmarkStart w:id="129" w:name="5.2._Подготовка_учителя_к_реализации_про"/>
      <w:bookmarkEnd w:id="129"/>
      <w:r>
        <w:t>Подготовка</w:t>
      </w:r>
      <w:r>
        <w:rPr>
          <w:spacing w:val="-18"/>
        </w:rPr>
        <w:t xml:space="preserve"> </w:t>
      </w:r>
      <w:r>
        <w:t>учителя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реализации</w:t>
      </w:r>
      <w:r>
        <w:rPr>
          <w:spacing w:val="-17"/>
        </w:rPr>
        <w:t xml:space="preserve"> </w:t>
      </w:r>
      <w:r>
        <w:rPr>
          <w:spacing w:val="-2"/>
        </w:rPr>
        <w:t>программы</w:t>
      </w:r>
    </w:p>
    <w:p w:rsidR="007A46EE" w:rsidRDefault="009E1D98">
      <w:pPr>
        <w:pStyle w:val="a3"/>
        <w:spacing w:before="316"/>
        <w:ind w:left="1136"/>
        <w:jc w:val="left"/>
      </w:pPr>
      <w:r>
        <w:t>Учитель</w:t>
      </w:r>
      <w:r>
        <w:rPr>
          <w:spacing w:val="59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ученики</w:t>
      </w:r>
      <w:r>
        <w:rPr>
          <w:spacing w:val="66"/>
        </w:rPr>
        <w:t xml:space="preserve"> </w:t>
      </w:r>
      <w:r>
        <w:t>используют</w:t>
      </w:r>
      <w:r>
        <w:rPr>
          <w:spacing w:val="60"/>
        </w:rPr>
        <w:t xml:space="preserve"> </w:t>
      </w:r>
      <w:r>
        <w:t>для</w:t>
      </w:r>
      <w:r>
        <w:rPr>
          <w:spacing w:val="67"/>
        </w:rPr>
        <w:t xml:space="preserve"> </w:t>
      </w:r>
      <w:r>
        <w:t>внеурочных</w:t>
      </w:r>
      <w:r>
        <w:rPr>
          <w:spacing w:val="62"/>
        </w:rPr>
        <w:t xml:space="preserve"> </w:t>
      </w:r>
      <w:r>
        <w:t>занятий</w:t>
      </w:r>
      <w:r>
        <w:rPr>
          <w:spacing w:val="70"/>
        </w:rPr>
        <w:t xml:space="preserve"> </w:t>
      </w:r>
      <w:r>
        <w:t>Рабочую</w:t>
      </w:r>
      <w:r>
        <w:rPr>
          <w:spacing w:val="60"/>
        </w:rPr>
        <w:t xml:space="preserve"> </w:t>
      </w:r>
      <w:r>
        <w:rPr>
          <w:spacing w:val="-2"/>
        </w:rPr>
        <w:t>тетрадь</w:t>
      </w:r>
    </w:p>
    <w:p w:rsidR="007A46EE" w:rsidRDefault="009E1D98">
      <w:pPr>
        <w:pStyle w:val="a3"/>
        <w:spacing w:before="158" w:line="362" w:lineRule="auto"/>
        <w:jc w:val="left"/>
      </w:pPr>
      <w:r>
        <w:t>«Мой</w:t>
      </w:r>
      <w:r>
        <w:rPr>
          <w:spacing w:val="-6"/>
        </w:rPr>
        <w:t xml:space="preserve"> </w:t>
      </w:r>
      <w:r>
        <w:t>Дагестан.</w:t>
      </w:r>
      <w:r>
        <w:rPr>
          <w:spacing w:val="-5"/>
        </w:rPr>
        <w:t xml:space="preserve"> </w:t>
      </w:r>
      <w:r>
        <w:t>Знаю,</w:t>
      </w:r>
      <w:r>
        <w:rPr>
          <w:spacing w:val="-5"/>
        </w:rPr>
        <w:t xml:space="preserve"> </w:t>
      </w:r>
      <w:r>
        <w:t>умею,</w:t>
      </w:r>
      <w:r>
        <w:rPr>
          <w:spacing w:val="-4"/>
        </w:rPr>
        <w:t xml:space="preserve"> </w:t>
      </w:r>
      <w:r>
        <w:t>учусь»</w:t>
      </w:r>
      <w:r>
        <w:rPr>
          <w:spacing w:val="-9"/>
        </w:rPr>
        <w:t xml:space="preserve"> </w:t>
      </w:r>
      <w:r>
        <w:t>авторов</w:t>
      </w:r>
      <w:r>
        <w:rPr>
          <w:spacing w:val="-6"/>
        </w:rPr>
        <w:t xml:space="preserve"> </w:t>
      </w:r>
      <w:r>
        <w:t>Муслимовой</w:t>
      </w:r>
      <w:r>
        <w:rPr>
          <w:spacing w:val="-6"/>
        </w:rPr>
        <w:t xml:space="preserve"> </w:t>
      </w:r>
      <w:r>
        <w:t>М.Ш.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Т.Н.</w:t>
      </w:r>
      <w:r>
        <w:rPr>
          <w:spacing w:val="-1"/>
        </w:rPr>
        <w:t xml:space="preserve"> </w:t>
      </w:r>
      <w:r>
        <w:t>Просняковой (Изд. МОСКВА АСТ-ПРЕСС ШКОЛА 2024).</w:t>
      </w:r>
    </w:p>
    <w:p w:rsidR="007A46EE" w:rsidRDefault="009E1D98">
      <w:pPr>
        <w:pStyle w:val="a3"/>
        <w:spacing w:before="3" w:line="360" w:lineRule="auto"/>
        <w:ind w:right="145" w:firstLine="710"/>
      </w:pPr>
      <w:r>
        <w:t xml:space="preserve">Занятия </w:t>
      </w:r>
      <w:r>
        <w:t>начинаются с чтения-рассматривания рабочей тетради, с общения учителя с учениками на тему предстоящего проекта. Затем участники садятся парами или</w:t>
      </w:r>
      <w:r>
        <w:rPr>
          <w:spacing w:val="-1"/>
        </w:rPr>
        <w:t xml:space="preserve"> </w:t>
      </w:r>
      <w:r>
        <w:t>группами (учитель</w:t>
      </w:r>
      <w:r>
        <w:rPr>
          <w:spacing w:val="-5"/>
        </w:rPr>
        <w:t xml:space="preserve"> </w:t>
      </w:r>
      <w:r>
        <w:t>заранее обдумывает и</w:t>
      </w:r>
      <w:r>
        <w:rPr>
          <w:spacing w:val="-1"/>
        </w:rPr>
        <w:t xml:space="preserve"> </w:t>
      </w:r>
      <w:r>
        <w:t>планирует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организации проектной деятельности учащихся по числу о</w:t>
      </w:r>
      <w:r>
        <w:t>хвата школьников).</w:t>
      </w:r>
    </w:p>
    <w:p w:rsidR="007A46EE" w:rsidRDefault="009E1D98">
      <w:pPr>
        <w:pStyle w:val="a3"/>
        <w:spacing w:line="362" w:lineRule="auto"/>
        <w:ind w:right="155" w:firstLine="710"/>
      </w:pPr>
      <w:r>
        <w:t>При подготовке к занятию учитель должен внимательно ознакомиться со сценарием</w:t>
      </w:r>
      <w:r>
        <w:rPr>
          <w:spacing w:val="40"/>
        </w:rPr>
        <w:t xml:space="preserve"> </w:t>
      </w:r>
      <w:r>
        <w:t>занятия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понять</w:t>
      </w:r>
      <w:r>
        <w:rPr>
          <w:spacing w:val="40"/>
        </w:rPr>
        <w:t xml:space="preserve"> </w:t>
      </w:r>
      <w:r>
        <w:t>логику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занятия,</w:t>
      </w:r>
      <w:r>
        <w:rPr>
          <w:spacing w:val="40"/>
        </w:rPr>
        <w:t xml:space="preserve"> </w:t>
      </w:r>
      <w:r>
        <w:t>завершить</w:t>
      </w:r>
      <w:r>
        <w:rPr>
          <w:spacing w:val="40"/>
        </w:rPr>
        <w:t xml:space="preserve"> </w:t>
      </w:r>
      <w:r>
        <w:t>проект</w:t>
      </w:r>
      <w:r>
        <w:rPr>
          <w:spacing w:val="40"/>
        </w:rPr>
        <w:t xml:space="preserve"> </w:t>
      </w:r>
      <w:r>
        <w:t>дети</w:t>
      </w:r>
    </w:p>
    <w:p w:rsidR="007A46EE" w:rsidRDefault="007A46EE">
      <w:pPr>
        <w:pStyle w:val="a3"/>
        <w:spacing w:line="36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t>могут</w:t>
      </w:r>
      <w:r>
        <w:rPr>
          <w:spacing w:val="-16"/>
        </w:rPr>
        <w:t xml:space="preserve"> </w:t>
      </w:r>
      <w:r>
        <w:t>дома</w:t>
      </w:r>
      <w:r>
        <w:rPr>
          <w:spacing w:val="-8"/>
        </w:rPr>
        <w:t xml:space="preserve"> </w:t>
      </w:r>
      <w:r>
        <w:t>совместно</w:t>
      </w:r>
      <w:r>
        <w:rPr>
          <w:spacing w:val="-9"/>
        </w:rPr>
        <w:t xml:space="preserve"> </w:t>
      </w:r>
      <w:r>
        <w:t>со</w:t>
      </w:r>
      <w:r>
        <w:rPr>
          <w:spacing w:val="-10"/>
        </w:rPr>
        <w:t xml:space="preserve"> </w:t>
      </w:r>
      <w:r>
        <w:rPr>
          <w:spacing w:val="-2"/>
        </w:rPr>
        <w:t>взрослыми.</w:t>
      </w:r>
    </w:p>
    <w:p w:rsidR="007A46EE" w:rsidRDefault="009E1D98">
      <w:pPr>
        <w:pStyle w:val="a3"/>
        <w:spacing w:before="158" w:line="360" w:lineRule="auto"/>
        <w:ind w:right="137" w:firstLine="710"/>
      </w:pPr>
      <w:r>
        <w:t>Сценарий состоит из трех структурных частей: 1 часть — мотивационная, 2 часть — основная, 3 часть — заключительная. На каждую часть дано</w:t>
      </w:r>
      <w:r>
        <w:rPr>
          <w:spacing w:val="80"/>
        </w:rPr>
        <w:t xml:space="preserve"> </w:t>
      </w:r>
      <w:r>
        <w:t>рекомендуемое время проведения.</w:t>
      </w:r>
    </w:p>
    <w:p w:rsidR="007A46EE" w:rsidRDefault="009E1D98">
      <w:pPr>
        <w:pStyle w:val="a3"/>
        <w:spacing w:before="1" w:line="360" w:lineRule="auto"/>
        <w:ind w:right="137" w:firstLine="710"/>
      </w:pPr>
      <w:r>
        <w:t>Цель мотивационной части занятия (3-5 минут) — предъявление</w:t>
      </w:r>
      <w:r>
        <w:rPr>
          <w:spacing w:val="40"/>
        </w:rPr>
        <w:t xml:space="preserve"> </w:t>
      </w:r>
      <w:r>
        <w:t>обучающимся темы занятия, выдвижение мотива его проведения. Эта часть обычно начинается с рассматривания рабочей тетради, дополнительного видеоматериала, с обсуждения предстоящей проектной работы.</w:t>
      </w:r>
    </w:p>
    <w:p w:rsidR="007A46EE" w:rsidRDefault="009E1D98">
      <w:pPr>
        <w:pStyle w:val="a3"/>
        <w:spacing w:line="362" w:lineRule="auto"/>
        <w:ind w:right="150" w:firstLine="710"/>
      </w:pPr>
      <w:r>
        <w:t>Основная часть (до 20 минут) отводится на практическую рабо</w:t>
      </w:r>
      <w:r>
        <w:t>ту (на создание самого проекта).</w:t>
      </w:r>
    </w:p>
    <w:p w:rsidR="007A46EE" w:rsidRDefault="009E1D98">
      <w:pPr>
        <w:pStyle w:val="a3"/>
        <w:spacing w:line="360" w:lineRule="auto"/>
        <w:ind w:right="148" w:firstLine="710"/>
      </w:pPr>
      <w:r>
        <w:t>В заключительной части подводятся итоги занятия, рассматриваются творческие задания (проекты), дается ориентир для завершения проекта дома под руководством взрослого (до10 минут). Учитель должен заранее ознакомиться с метод</w:t>
      </w:r>
      <w:r>
        <w:t>ическим материалом рабочей тетради «Мой Дагестан. Знаю, умею, учусь», с выкройками, которые даются к каждой теме, что поможет ему осознанно принять цель занятия, его содержание и структуру.</w:t>
      </w:r>
    </w:p>
    <w:p w:rsidR="007A46EE" w:rsidRDefault="007A46EE">
      <w:pPr>
        <w:pStyle w:val="a3"/>
        <w:spacing w:before="166"/>
        <w:ind w:left="0"/>
        <w:jc w:val="left"/>
      </w:pPr>
    </w:p>
    <w:p w:rsidR="007A46EE" w:rsidRDefault="009E1D98">
      <w:pPr>
        <w:pStyle w:val="1"/>
        <w:numPr>
          <w:ilvl w:val="0"/>
          <w:numId w:val="80"/>
        </w:numPr>
        <w:tabs>
          <w:tab w:val="left" w:pos="1620"/>
        </w:tabs>
        <w:spacing w:line="362" w:lineRule="auto"/>
        <w:ind w:left="425" w:right="306" w:firstLine="706"/>
        <w:jc w:val="left"/>
      </w:pPr>
      <w:bookmarkStart w:id="130" w:name="34._Рабочая_программа_курса_по_внеурочно"/>
      <w:bookmarkEnd w:id="130"/>
      <w:r>
        <w:t>Рабочая</w:t>
      </w:r>
      <w:r>
        <w:rPr>
          <w:spacing w:val="30"/>
        </w:rPr>
        <w:t xml:space="preserve"> </w:t>
      </w:r>
      <w:r>
        <w:t>программа</w:t>
      </w:r>
      <w:r>
        <w:rPr>
          <w:spacing w:val="33"/>
        </w:rPr>
        <w:t xml:space="preserve"> </w:t>
      </w:r>
      <w:r>
        <w:t>курса</w:t>
      </w:r>
      <w:r>
        <w:rPr>
          <w:spacing w:val="32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внеурочной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1"/>
        </w:rPr>
        <w:t xml:space="preserve"> </w:t>
      </w:r>
      <w:r>
        <w:t>«Начальное тех</w:t>
      </w:r>
      <w:r>
        <w:t>ническое творчество»</w:t>
      </w:r>
    </w:p>
    <w:p w:rsidR="007A46EE" w:rsidRDefault="009E1D98">
      <w:pPr>
        <w:pStyle w:val="a3"/>
        <w:spacing w:line="310" w:lineRule="exact"/>
        <w:ind w:left="406" w:right="125"/>
        <w:jc w:val="center"/>
      </w:pPr>
      <w:r>
        <w:rPr>
          <w:spacing w:val="-2"/>
        </w:rPr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</w:t>
      </w:r>
    </w:p>
    <w:p w:rsidR="007A46EE" w:rsidRDefault="009E1D98">
      <w:pPr>
        <w:pStyle w:val="a3"/>
        <w:spacing w:before="245" w:line="276" w:lineRule="auto"/>
        <w:jc w:val="left"/>
      </w:pPr>
      <w:r>
        <w:t>Программа</w:t>
      </w:r>
      <w:r>
        <w:rPr>
          <w:spacing w:val="-18"/>
        </w:rPr>
        <w:t xml:space="preserve"> </w:t>
      </w:r>
      <w:r>
        <w:t>«Начальное</w:t>
      </w:r>
      <w:r>
        <w:rPr>
          <w:spacing w:val="-16"/>
        </w:rPr>
        <w:t xml:space="preserve"> </w:t>
      </w:r>
      <w:r>
        <w:t>техническое</w:t>
      </w:r>
      <w:r>
        <w:rPr>
          <w:spacing w:val="-7"/>
        </w:rPr>
        <w:t xml:space="preserve"> </w:t>
      </w:r>
      <w:r>
        <w:t>творчество»</w:t>
      </w:r>
      <w:r>
        <w:rPr>
          <w:spacing w:val="-18"/>
        </w:rPr>
        <w:t xml:space="preserve"> </w:t>
      </w:r>
      <w:r>
        <w:t>адаптированная,</w:t>
      </w:r>
      <w:r>
        <w:rPr>
          <w:spacing w:val="-9"/>
        </w:rPr>
        <w:t xml:space="preserve"> </w:t>
      </w:r>
      <w:r>
        <w:t>имеет</w:t>
      </w:r>
      <w:r>
        <w:rPr>
          <w:spacing w:val="-18"/>
        </w:rPr>
        <w:t xml:space="preserve"> </w:t>
      </w:r>
      <w:r>
        <w:t>базовый уровень освоения, составлена на основе учебного издания Министерство</w:t>
      </w:r>
    </w:p>
    <w:p w:rsidR="007A46EE" w:rsidRDefault="009E1D98">
      <w:pPr>
        <w:pStyle w:val="a3"/>
        <w:spacing w:before="3"/>
        <w:jc w:val="left"/>
      </w:pPr>
      <w:r>
        <w:t>образования</w:t>
      </w:r>
      <w:r>
        <w:rPr>
          <w:spacing w:val="-15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науки</w:t>
      </w:r>
      <w:r>
        <w:rPr>
          <w:spacing w:val="-13"/>
        </w:rPr>
        <w:t xml:space="preserve"> </w:t>
      </w:r>
      <w:r>
        <w:t>Российской</w:t>
      </w:r>
      <w:r>
        <w:rPr>
          <w:spacing w:val="-17"/>
        </w:rPr>
        <w:t xml:space="preserve"> </w:t>
      </w:r>
      <w:r>
        <w:rPr>
          <w:spacing w:val="-2"/>
        </w:rPr>
        <w:t>Федерации</w:t>
      </w:r>
    </w:p>
    <w:p w:rsidR="007A46EE" w:rsidRDefault="009E1D98">
      <w:pPr>
        <w:pStyle w:val="a3"/>
        <w:spacing w:before="245" w:line="276" w:lineRule="auto"/>
        <w:ind w:right="275"/>
        <w:jc w:val="left"/>
      </w:pPr>
      <w:r>
        <w:t>Дополнительное образование в</w:t>
      </w:r>
      <w:r>
        <w:t>ыполняет компенсаторные функции, развивает интерес детей к познанию и творчеству, способствует всестороннему развитию личности</w:t>
      </w:r>
      <w:r>
        <w:rPr>
          <w:spacing w:val="-5"/>
        </w:rPr>
        <w:t xml:space="preserve"> </w:t>
      </w:r>
      <w:r>
        <w:t>ребенка.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условий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возможностей</w:t>
      </w:r>
      <w:r>
        <w:rPr>
          <w:spacing w:val="-5"/>
        </w:rPr>
        <w:t xml:space="preserve"> </w:t>
      </w:r>
      <w:r>
        <w:t>осуществляется индивидуальный</w:t>
      </w:r>
      <w:r>
        <w:rPr>
          <w:spacing w:val="-15"/>
        </w:rPr>
        <w:t xml:space="preserve"> </w:t>
      </w:r>
      <w:r>
        <w:t>подход</w:t>
      </w:r>
      <w:r>
        <w:rPr>
          <w:spacing w:val="-9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обучению</w:t>
      </w:r>
      <w:r>
        <w:rPr>
          <w:spacing w:val="-8"/>
        </w:rPr>
        <w:t xml:space="preserve"> </w:t>
      </w:r>
      <w:r>
        <w:t>учащихся,</w:t>
      </w:r>
      <w:r>
        <w:rPr>
          <w:spacing w:val="-9"/>
        </w:rPr>
        <w:t xml:space="preserve"> </w:t>
      </w:r>
      <w:r>
        <w:t>создание</w:t>
      </w:r>
      <w:r>
        <w:rPr>
          <w:spacing w:val="-10"/>
        </w:rPr>
        <w:t xml:space="preserve"> </w:t>
      </w:r>
      <w:r>
        <w:t>условий</w:t>
      </w:r>
      <w:r>
        <w:rPr>
          <w:spacing w:val="-16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творческого роста воспитанников.</w:t>
      </w:r>
    </w:p>
    <w:p w:rsidR="007A46EE" w:rsidRDefault="009E1D98">
      <w:pPr>
        <w:pStyle w:val="a3"/>
        <w:spacing w:before="204"/>
        <w:jc w:val="left"/>
      </w:pPr>
      <w:r>
        <w:t>Данная</w:t>
      </w:r>
      <w:r>
        <w:rPr>
          <w:spacing w:val="-18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базируется</w:t>
      </w:r>
      <w:r>
        <w:rPr>
          <w:spacing w:val="-1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получении</w:t>
      </w:r>
      <w:r>
        <w:rPr>
          <w:spacing w:val="-14"/>
        </w:rPr>
        <w:t xml:space="preserve"> </w:t>
      </w:r>
      <w:r>
        <w:t>основных</w:t>
      </w:r>
      <w:r>
        <w:rPr>
          <w:spacing w:val="-18"/>
        </w:rPr>
        <w:t xml:space="preserve"> </w:t>
      </w:r>
      <w:r>
        <w:t>видов</w:t>
      </w:r>
      <w:r>
        <w:rPr>
          <w:spacing w:val="-17"/>
        </w:rPr>
        <w:t xml:space="preserve"> </w:t>
      </w:r>
      <w:r>
        <w:rPr>
          <w:spacing w:val="-2"/>
        </w:rPr>
        <w:t>навыков: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44"/>
        <w:ind w:left="1131" w:hanging="706"/>
        <w:jc w:val="left"/>
        <w:rPr>
          <w:sz w:val="28"/>
        </w:rPr>
      </w:pPr>
      <w:r>
        <w:rPr>
          <w:sz w:val="28"/>
        </w:rPr>
        <w:t>сенсорные</w:t>
      </w:r>
      <w:r>
        <w:rPr>
          <w:spacing w:val="-16"/>
          <w:sz w:val="28"/>
        </w:rPr>
        <w:t xml:space="preserve"> </w:t>
      </w:r>
      <w:r>
        <w:rPr>
          <w:sz w:val="28"/>
        </w:rPr>
        <w:t>(навыки</w:t>
      </w:r>
      <w:r>
        <w:rPr>
          <w:spacing w:val="-17"/>
          <w:sz w:val="28"/>
        </w:rPr>
        <w:t xml:space="preserve"> </w:t>
      </w:r>
      <w:r>
        <w:rPr>
          <w:sz w:val="28"/>
        </w:rPr>
        <w:t>восприятия)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18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0"/>
          <w:sz w:val="28"/>
        </w:rPr>
        <w:t xml:space="preserve"> </w:t>
      </w:r>
      <w:r>
        <w:rPr>
          <w:sz w:val="28"/>
        </w:rPr>
        <w:t>виды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схем,</w:t>
      </w:r>
    </w:p>
    <w:p w:rsidR="007A46EE" w:rsidRDefault="007A46EE">
      <w:pPr>
        <w:pStyle w:val="a5"/>
        <w:jc w:val="lef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jc w:val="left"/>
      </w:pPr>
      <w:r>
        <w:t>определять</w:t>
      </w:r>
      <w:r>
        <w:rPr>
          <w:spacing w:val="-18"/>
        </w:rPr>
        <w:t xml:space="preserve"> </w:t>
      </w:r>
      <w:r>
        <w:t>расстояния</w:t>
      </w:r>
      <w:r>
        <w:rPr>
          <w:spacing w:val="-9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«глаз»</w:t>
      </w:r>
      <w:r>
        <w:rPr>
          <w:spacing w:val="-1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4"/>
        </w:rPr>
        <w:t>т.д.;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44" w:line="276" w:lineRule="auto"/>
        <w:ind w:right="852" w:firstLine="0"/>
        <w:jc w:val="left"/>
        <w:rPr>
          <w:sz w:val="28"/>
        </w:rPr>
      </w:pPr>
      <w:r>
        <w:rPr>
          <w:sz w:val="28"/>
        </w:rPr>
        <w:t>графические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чертежными</w:t>
      </w:r>
      <w:r>
        <w:rPr>
          <w:spacing w:val="-16"/>
          <w:sz w:val="28"/>
        </w:rPr>
        <w:t xml:space="preserve"> </w:t>
      </w:r>
      <w:r>
        <w:rPr>
          <w:sz w:val="28"/>
        </w:rPr>
        <w:t>инструментами: линейка, транспортир, лекало, циркуль, угольник и др.;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196"/>
        <w:ind w:left="1131" w:hanging="706"/>
        <w:jc w:val="left"/>
        <w:rPr>
          <w:sz w:val="28"/>
        </w:rPr>
      </w:pPr>
      <w:r>
        <w:rPr>
          <w:sz w:val="28"/>
        </w:rPr>
        <w:t>двигательные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8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17"/>
          <w:sz w:val="28"/>
        </w:rPr>
        <w:t xml:space="preserve"> </w:t>
      </w:r>
      <w:r>
        <w:rPr>
          <w:sz w:val="28"/>
        </w:rPr>
        <w:t>моторики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пальцев;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55" w:line="276" w:lineRule="auto"/>
        <w:ind w:right="903" w:firstLine="0"/>
        <w:jc w:val="left"/>
        <w:rPr>
          <w:sz w:val="28"/>
        </w:rPr>
      </w:pPr>
      <w:r>
        <w:rPr>
          <w:sz w:val="28"/>
        </w:rPr>
        <w:t>волевые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привитие</w:t>
      </w:r>
      <w:r>
        <w:rPr>
          <w:spacing w:val="-12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8"/>
          <w:sz w:val="28"/>
        </w:rPr>
        <w:t xml:space="preserve"> </w:t>
      </w:r>
      <w:r>
        <w:rPr>
          <w:sz w:val="28"/>
        </w:rPr>
        <w:t>дисциплины,</w:t>
      </w:r>
      <w:r>
        <w:rPr>
          <w:spacing w:val="-10"/>
          <w:sz w:val="28"/>
        </w:rPr>
        <w:t xml:space="preserve"> </w:t>
      </w:r>
      <w:r>
        <w:rPr>
          <w:sz w:val="28"/>
        </w:rPr>
        <w:t>скрупулезности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выполнении работы, внимания.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00" w:line="276" w:lineRule="auto"/>
        <w:ind w:right="1109" w:firstLine="0"/>
        <w:jc w:val="left"/>
        <w:rPr>
          <w:sz w:val="28"/>
        </w:rPr>
      </w:pPr>
      <w:r>
        <w:rPr>
          <w:sz w:val="28"/>
        </w:rPr>
        <w:t>дизайнерские</w:t>
      </w:r>
      <w:r>
        <w:rPr>
          <w:spacing w:val="-18"/>
          <w:sz w:val="28"/>
        </w:rPr>
        <w:t xml:space="preserve"> </w:t>
      </w:r>
      <w:r>
        <w:rPr>
          <w:sz w:val="28"/>
        </w:rPr>
        <w:t>–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эстетическому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оригинальному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оформлению </w:t>
      </w:r>
      <w:r>
        <w:rPr>
          <w:spacing w:val="-2"/>
          <w:sz w:val="28"/>
        </w:rPr>
        <w:t>поделки.</w:t>
      </w:r>
    </w:p>
    <w:p w:rsidR="007A46EE" w:rsidRDefault="009E1D98">
      <w:pPr>
        <w:pStyle w:val="a3"/>
        <w:spacing w:before="200"/>
        <w:jc w:val="left"/>
      </w:pPr>
      <w:r>
        <w:rPr>
          <w:spacing w:val="-2"/>
        </w:rPr>
        <w:t>Актуальность</w:t>
      </w:r>
      <w:r>
        <w:rPr>
          <w:spacing w:val="-1"/>
        </w:rPr>
        <w:t xml:space="preserve"> </w:t>
      </w:r>
      <w:r>
        <w:rPr>
          <w:spacing w:val="-2"/>
        </w:rPr>
        <w:t>программы: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современных</w:t>
      </w:r>
      <w:r>
        <w:rPr>
          <w:spacing w:val="2"/>
        </w:rPr>
        <w:t xml:space="preserve"> </w:t>
      </w:r>
      <w:r>
        <w:rPr>
          <w:spacing w:val="-2"/>
        </w:rPr>
        <w:t>условиях</w:t>
      </w:r>
      <w:r>
        <w:rPr>
          <w:spacing w:val="-11"/>
        </w:rPr>
        <w:t xml:space="preserve"> </w:t>
      </w:r>
      <w:r>
        <w:rPr>
          <w:spacing w:val="-2"/>
        </w:rPr>
        <w:t>существуют</w:t>
      </w:r>
      <w:r>
        <w:rPr>
          <w:spacing w:val="1"/>
        </w:rPr>
        <w:t xml:space="preserve"> </w:t>
      </w:r>
      <w:r>
        <w:rPr>
          <w:spacing w:val="-2"/>
        </w:rPr>
        <w:t>проблемы</w:t>
      </w:r>
    </w:p>
    <w:p w:rsidR="007A46EE" w:rsidRDefault="009E1D98">
      <w:pPr>
        <w:pStyle w:val="a3"/>
        <w:spacing w:before="49" w:line="276" w:lineRule="auto"/>
        <w:ind w:right="274"/>
        <w:jc w:val="left"/>
      </w:pPr>
      <w:r>
        <w:t>недостатка компетентных рабочих технического профиля. Программа «Начальное техническое</w:t>
      </w:r>
      <w:r>
        <w:rPr>
          <w:spacing w:val="-9"/>
        </w:rPr>
        <w:t xml:space="preserve"> </w:t>
      </w:r>
      <w:r>
        <w:t>творчество»</w:t>
      </w:r>
      <w:r>
        <w:rPr>
          <w:spacing w:val="-17"/>
        </w:rPr>
        <w:t xml:space="preserve"> </w:t>
      </w:r>
      <w:r>
        <w:t>(НТТ)</w:t>
      </w:r>
      <w:r>
        <w:rPr>
          <w:spacing w:val="-11"/>
        </w:rPr>
        <w:t xml:space="preserve"> </w:t>
      </w:r>
      <w:r>
        <w:t>направлена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повышение</w:t>
      </w:r>
      <w:r>
        <w:rPr>
          <w:spacing w:val="-9"/>
        </w:rPr>
        <w:t xml:space="preserve"> </w:t>
      </w:r>
      <w:r>
        <w:t>общекультурного</w:t>
      </w:r>
      <w:r>
        <w:rPr>
          <w:spacing w:val="-7"/>
        </w:rPr>
        <w:t xml:space="preserve"> </w:t>
      </w:r>
      <w:r>
        <w:t>уровня учащихся, получение знаний в области конструирования и технологий, развитие действенно-практической</w:t>
      </w:r>
      <w:r>
        <w:rPr>
          <w:spacing w:val="-10"/>
        </w:rPr>
        <w:t xml:space="preserve"> </w:t>
      </w:r>
      <w:r>
        <w:t>сферы</w:t>
      </w:r>
      <w:r>
        <w:rPr>
          <w:spacing w:val="-11"/>
        </w:rPr>
        <w:t xml:space="preserve"> </w:t>
      </w:r>
      <w:r>
        <w:t>личности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нацеливает</w:t>
      </w:r>
      <w:r>
        <w:rPr>
          <w:spacing w:val="-12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осознанный</w:t>
      </w:r>
      <w:r>
        <w:rPr>
          <w:spacing w:val="-11"/>
        </w:rPr>
        <w:t xml:space="preserve"> </w:t>
      </w:r>
      <w:r>
        <w:t>выбор профессии, связанной с техникой: инженер-конструктор, инженер-технолог,</w:t>
      </w:r>
    </w:p>
    <w:p w:rsidR="007A46EE" w:rsidRDefault="009E1D98">
      <w:pPr>
        <w:pStyle w:val="a3"/>
        <w:spacing w:before="2"/>
        <w:jc w:val="left"/>
      </w:pPr>
      <w:r>
        <w:t>проекти</w:t>
      </w:r>
      <w:r>
        <w:t>ровщик,</w:t>
      </w:r>
      <w:r>
        <w:rPr>
          <w:spacing w:val="-10"/>
        </w:rPr>
        <w:t xml:space="preserve"> </w:t>
      </w:r>
      <w:r>
        <w:t>архитектор.</w:t>
      </w:r>
      <w:r>
        <w:rPr>
          <w:spacing w:val="-11"/>
        </w:rPr>
        <w:t xml:space="preserve"> </w:t>
      </w:r>
      <w:r>
        <w:t>Инженер</w:t>
      </w:r>
      <w:r>
        <w:rPr>
          <w:spacing w:val="-18"/>
        </w:rPr>
        <w:t xml:space="preserve"> </w:t>
      </w:r>
      <w:r>
        <w:t>имеет</w:t>
      </w:r>
      <w:r>
        <w:rPr>
          <w:spacing w:val="-17"/>
        </w:rPr>
        <w:t xml:space="preserve"> </w:t>
      </w:r>
      <w:r>
        <w:t>дело</w:t>
      </w:r>
      <w:r>
        <w:rPr>
          <w:spacing w:val="-17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техникой,</w:t>
      </w:r>
      <w:r>
        <w:rPr>
          <w:spacing w:val="-10"/>
        </w:rPr>
        <w:t xml:space="preserve"> </w:t>
      </w:r>
      <w:r>
        <w:rPr>
          <w:spacing w:val="-2"/>
        </w:rPr>
        <w:t>техническими</w:t>
      </w:r>
    </w:p>
    <w:p w:rsidR="007A46EE" w:rsidRDefault="009E1D98">
      <w:pPr>
        <w:pStyle w:val="a3"/>
        <w:spacing w:before="47" w:line="276" w:lineRule="auto"/>
        <w:jc w:val="left"/>
      </w:pPr>
      <w:r>
        <w:t>объектами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технологической</w:t>
      </w:r>
      <w:r>
        <w:rPr>
          <w:spacing w:val="-9"/>
        </w:rPr>
        <w:t xml:space="preserve"> </w:t>
      </w:r>
      <w:r>
        <w:t>деятельностью.</w:t>
      </w:r>
      <w:r>
        <w:rPr>
          <w:spacing w:val="-6"/>
        </w:rPr>
        <w:t xml:space="preserve"> </w:t>
      </w:r>
      <w:r>
        <w:t>Поэтому,</w:t>
      </w:r>
      <w:r>
        <w:rPr>
          <w:spacing w:val="-4"/>
        </w:rPr>
        <w:t xml:space="preserve"> </w:t>
      </w:r>
      <w:r>
        <w:t>НТТ</w:t>
      </w:r>
      <w:r>
        <w:rPr>
          <w:spacing w:val="-1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первая</w:t>
      </w:r>
      <w:r>
        <w:rPr>
          <w:spacing w:val="-9"/>
        </w:rPr>
        <w:t xml:space="preserve"> </w:t>
      </w:r>
      <w:r>
        <w:t>ступень</w:t>
      </w:r>
      <w:r>
        <w:rPr>
          <w:spacing w:val="-12"/>
        </w:rPr>
        <w:t xml:space="preserve"> </w:t>
      </w:r>
      <w:r>
        <w:t>в подготовке</w:t>
      </w:r>
      <w:r>
        <w:rPr>
          <w:spacing w:val="-9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конструкторской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изобретательской</w:t>
      </w:r>
      <w:r>
        <w:rPr>
          <w:spacing w:val="-9"/>
        </w:rPr>
        <w:t xml:space="preserve"> </w:t>
      </w:r>
      <w:r>
        <w:rPr>
          <w:spacing w:val="-2"/>
        </w:rPr>
        <w:t>деятельности.</w:t>
      </w:r>
    </w:p>
    <w:p w:rsidR="007A46EE" w:rsidRDefault="009E1D98">
      <w:pPr>
        <w:pStyle w:val="a3"/>
        <w:spacing w:before="200" w:line="276" w:lineRule="auto"/>
        <w:ind w:right="1069"/>
        <w:jc w:val="left"/>
      </w:pPr>
      <w:r>
        <w:t>Направленность</w:t>
      </w:r>
      <w:r>
        <w:rPr>
          <w:spacing w:val="-18"/>
        </w:rPr>
        <w:t xml:space="preserve"> </w:t>
      </w:r>
      <w:r>
        <w:t>программы:</w:t>
      </w:r>
      <w:r>
        <w:rPr>
          <w:spacing w:val="-17"/>
        </w:rPr>
        <w:t xml:space="preserve"> </w:t>
      </w:r>
      <w:r>
        <w:t>техническая,</w:t>
      </w:r>
      <w:r>
        <w:rPr>
          <w:spacing w:val="-18"/>
        </w:rPr>
        <w:t xml:space="preserve"> </w:t>
      </w:r>
      <w:r>
        <w:t>художественная,</w:t>
      </w:r>
      <w:r>
        <w:rPr>
          <w:spacing w:val="-17"/>
        </w:rPr>
        <w:t xml:space="preserve"> </w:t>
      </w:r>
      <w:r>
        <w:t xml:space="preserve">социально- </w:t>
      </w:r>
      <w:r>
        <w:rPr>
          <w:spacing w:val="-2"/>
        </w:rPr>
        <w:t>педагогическая.</w:t>
      </w:r>
    </w:p>
    <w:p w:rsidR="007A46EE" w:rsidRDefault="009E1D98">
      <w:pPr>
        <w:pStyle w:val="a3"/>
        <w:spacing w:before="201" w:line="276" w:lineRule="auto"/>
        <w:ind w:right="1069"/>
        <w:jc w:val="left"/>
      </w:pPr>
      <w:r>
        <w:t>Педагогическая</w:t>
      </w:r>
      <w:r>
        <w:rPr>
          <w:spacing w:val="-7"/>
        </w:rPr>
        <w:t xml:space="preserve"> </w:t>
      </w:r>
      <w:r>
        <w:t>целесообразность</w:t>
      </w:r>
      <w:r>
        <w:rPr>
          <w:spacing w:val="-12"/>
        </w:rPr>
        <w:t xml:space="preserve"> </w:t>
      </w:r>
      <w:r>
        <w:t>данной</w:t>
      </w:r>
      <w:r>
        <w:rPr>
          <w:spacing w:val="-10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состоит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она пробуждает интерес к познанию мира техники, развивает конструкторские способности и техническое мышление, пространственное изображение и усто</w:t>
      </w:r>
      <w:r>
        <w:t>йчивый интерес к технике.</w:t>
      </w:r>
    </w:p>
    <w:p w:rsidR="007A46EE" w:rsidRDefault="009E1D98">
      <w:pPr>
        <w:pStyle w:val="a3"/>
        <w:spacing w:before="204" w:line="273" w:lineRule="auto"/>
        <w:ind w:right="386"/>
      </w:pPr>
      <w:r>
        <w:t>Объединение</w:t>
      </w:r>
      <w:r>
        <w:rPr>
          <w:spacing w:val="-6"/>
        </w:rPr>
        <w:t xml:space="preserve"> </w:t>
      </w:r>
      <w:r>
        <w:t>«Начальное</w:t>
      </w:r>
      <w:r>
        <w:rPr>
          <w:spacing w:val="-9"/>
        </w:rPr>
        <w:t xml:space="preserve"> </w:t>
      </w:r>
      <w:r>
        <w:t>техническое</w:t>
      </w:r>
      <w:r>
        <w:rPr>
          <w:spacing w:val="-6"/>
        </w:rPr>
        <w:t xml:space="preserve"> </w:t>
      </w:r>
      <w:r>
        <w:t>творчество»</w:t>
      </w:r>
      <w:r>
        <w:rPr>
          <w:spacing w:val="-15"/>
        </w:rPr>
        <w:t xml:space="preserve"> </w:t>
      </w:r>
      <w:r>
        <w:t>расширяет</w:t>
      </w:r>
      <w:r>
        <w:rPr>
          <w:spacing w:val="-12"/>
        </w:rPr>
        <w:t xml:space="preserve"> </w:t>
      </w:r>
      <w:r>
        <w:t>знания учащихся</w:t>
      </w:r>
      <w:r>
        <w:rPr>
          <w:spacing w:val="-2"/>
        </w:rPr>
        <w:t xml:space="preserve"> </w:t>
      </w:r>
      <w:r>
        <w:t>об окружающей действительности, машинах, механизмах, их</w:t>
      </w:r>
      <w:r>
        <w:rPr>
          <w:spacing w:val="-3"/>
        </w:rPr>
        <w:t xml:space="preserve"> </w:t>
      </w:r>
      <w:r>
        <w:t>использование в</w:t>
      </w:r>
      <w:r>
        <w:rPr>
          <w:spacing w:val="-1"/>
        </w:rPr>
        <w:t xml:space="preserve"> </w:t>
      </w:r>
      <w:r>
        <w:t>жизни. Это первая ступень в занятиях детей техническим творчеством.</w:t>
      </w:r>
    </w:p>
    <w:p w:rsidR="007A46EE" w:rsidRDefault="009E1D98">
      <w:pPr>
        <w:pStyle w:val="a3"/>
        <w:spacing w:before="205" w:line="276" w:lineRule="auto"/>
        <w:jc w:val="left"/>
      </w:pPr>
      <w:r>
        <w:t>В процессе работы</w:t>
      </w:r>
      <w:r>
        <w:t xml:space="preserve"> дети создают различные по сложности, но доступные для выполнения</w:t>
      </w:r>
      <w:r>
        <w:rPr>
          <w:spacing w:val="-5"/>
        </w:rPr>
        <w:t xml:space="preserve"> </w:t>
      </w:r>
      <w:r>
        <w:t>макеты,</w:t>
      </w:r>
      <w:r>
        <w:rPr>
          <w:spacing w:val="-3"/>
        </w:rPr>
        <w:t xml:space="preserve"> </w:t>
      </w:r>
      <w:r>
        <w:t>пользуясь</w:t>
      </w:r>
      <w:r>
        <w:rPr>
          <w:spacing w:val="-4"/>
        </w:rPr>
        <w:t xml:space="preserve"> </w:t>
      </w:r>
      <w:r>
        <w:t>ручными</w:t>
      </w:r>
      <w:r>
        <w:rPr>
          <w:spacing w:val="-2"/>
        </w:rPr>
        <w:t xml:space="preserve"> </w:t>
      </w:r>
      <w:r>
        <w:t>инструментами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приспособлениями: линейкой,</w:t>
      </w:r>
      <w:r>
        <w:rPr>
          <w:spacing w:val="-9"/>
        </w:rPr>
        <w:t xml:space="preserve"> </w:t>
      </w:r>
      <w:r>
        <w:t>лекалом,</w:t>
      </w:r>
      <w:r>
        <w:rPr>
          <w:spacing w:val="-9"/>
        </w:rPr>
        <w:t xml:space="preserve"> </w:t>
      </w:r>
      <w:r>
        <w:t>транспортиром,</w:t>
      </w:r>
      <w:r>
        <w:rPr>
          <w:spacing w:val="-8"/>
        </w:rPr>
        <w:t xml:space="preserve"> </w:t>
      </w:r>
      <w:r>
        <w:t>циркулем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др.</w:t>
      </w:r>
      <w:r>
        <w:rPr>
          <w:spacing w:val="-10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изготовлении</w:t>
      </w:r>
      <w:r>
        <w:rPr>
          <w:spacing w:val="-15"/>
        </w:rPr>
        <w:t xml:space="preserve"> </w:t>
      </w:r>
      <w:r>
        <w:t>макетов, моделей, игрушек и сувениров закладываются базовые понятия о простейших геометрических фигурах, контуре, силуэте, размере.</w:t>
      </w:r>
    </w:p>
    <w:p w:rsidR="007A46EE" w:rsidRDefault="009E1D98">
      <w:pPr>
        <w:pStyle w:val="a3"/>
        <w:spacing w:before="209" w:line="271" w:lineRule="auto"/>
        <w:jc w:val="left"/>
      </w:pPr>
      <w:r>
        <w:t>Дети</w:t>
      </w:r>
      <w:r>
        <w:rPr>
          <w:spacing w:val="-10"/>
        </w:rPr>
        <w:t xml:space="preserve"> </w:t>
      </w:r>
      <w:r>
        <w:t>учатся</w:t>
      </w:r>
      <w:r>
        <w:rPr>
          <w:spacing w:val="-9"/>
        </w:rPr>
        <w:t xml:space="preserve"> </w:t>
      </w:r>
      <w:r>
        <w:t>создавать</w:t>
      </w:r>
      <w:r>
        <w:rPr>
          <w:spacing w:val="-16"/>
        </w:rPr>
        <w:t xml:space="preserve"> </w:t>
      </w:r>
      <w:r>
        <w:t>модели,</w:t>
      </w:r>
      <w:r>
        <w:rPr>
          <w:spacing w:val="-7"/>
        </w:rPr>
        <w:t xml:space="preserve"> </w:t>
      </w:r>
      <w:r>
        <w:t>начиная</w:t>
      </w:r>
      <w:r>
        <w:rPr>
          <w:spacing w:val="-9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задумки</w:t>
      </w:r>
      <w:r>
        <w:rPr>
          <w:spacing w:val="-10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технического</w:t>
      </w:r>
      <w:r>
        <w:rPr>
          <w:spacing w:val="-9"/>
        </w:rPr>
        <w:t xml:space="preserve"> </w:t>
      </w:r>
      <w:r>
        <w:t>воплощения проекта в жизнь. Для всего этого необходимы умен</w:t>
      </w:r>
      <w:r>
        <w:t>ия правильной работы с</w:t>
      </w:r>
    </w:p>
    <w:p w:rsidR="007A46EE" w:rsidRDefault="007A46EE">
      <w:pPr>
        <w:pStyle w:val="a3"/>
        <w:spacing w:line="271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jc w:val="left"/>
      </w:pPr>
      <w:r>
        <w:t>инструментами,</w:t>
      </w:r>
      <w:r>
        <w:rPr>
          <w:spacing w:val="-16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правил</w:t>
      </w:r>
      <w:r>
        <w:rPr>
          <w:spacing w:val="-17"/>
        </w:rPr>
        <w:t xml:space="preserve"> </w:t>
      </w:r>
      <w:r>
        <w:t>техники</w:t>
      </w:r>
      <w:r>
        <w:rPr>
          <w:spacing w:val="-15"/>
        </w:rPr>
        <w:t xml:space="preserve"> </w:t>
      </w:r>
      <w:r>
        <w:rPr>
          <w:spacing w:val="-2"/>
        </w:rPr>
        <w:t>безопасности.</w:t>
      </w:r>
    </w:p>
    <w:p w:rsidR="007A46EE" w:rsidRDefault="009E1D98">
      <w:pPr>
        <w:pStyle w:val="a3"/>
        <w:spacing w:before="244" w:line="278" w:lineRule="auto"/>
        <w:jc w:val="left"/>
      </w:pPr>
      <w:r>
        <w:t>Графическая</w:t>
      </w:r>
      <w:r>
        <w:rPr>
          <w:spacing w:val="-9"/>
        </w:rPr>
        <w:t xml:space="preserve"> </w:t>
      </w:r>
      <w:r>
        <w:t>подготовка</w:t>
      </w:r>
      <w:r>
        <w:rPr>
          <w:spacing w:val="-10"/>
        </w:rPr>
        <w:t xml:space="preserve"> </w:t>
      </w:r>
      <w:r>
        <w:t>представляет</w:t>
      </w:r>
      <w:r>
        <w:rPr>
          <w:spacing w:val="-17"/>
        </w:rPr>
        <w:t xml:space="preserve"> </w:t>
      </w:r>
      <w:r>
        <w:t>собой</w:t>
      </w:r>
      <w:r>
        <w:rPr>
          <w:spacing w:val="-16"/>
        </w:rPr>
        <w:t xml:space="preserve"> </w:t>
      </w:r>
      <w:r>
        <w:t>закрепление,</w:t>
      </w:r>
      <w:r>
        <w:rPr>
          <w:spacing w:val="-10"/>
        </w:rPr>
        <w:t xml:space="preserve"> </w:t>
      </w:r>
      <w:r>
        <w:t>углубление</w:t>
      </w:r>
      <w:r>
        <w:rPr>
          <w:spacing w:val="-10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 xml:space="preserve">расширение знаний о чертежных инструментах и принадлежности, их назначение и правила </w:t>
      </w:r>
      <w:r>
        <w:rPr>
          <w:spacing w:val="-2"/>
        </w:rPr>
        <w:t>пользовани</w:t>
      </w:r>
      <w:r>
        <w:rPr>
          <w:spacing w:val="-2"/>
        </w:rPr>
        <w:t>я.</w:t>
      </w:r>
    </w:p>
    <w:p w:rsidR="007A46EE" w:rsidRDefault="009E1D98">
      <w:pPr>
        <w:pStyle w:val="a3"/>
        <w:spacing w:before="196" w:line="276" w:lineRule="auto"/>
        <w:ind w:right="1458"/>
      </w:pPr>
      <w:r>
        <w:t>Технологические занятия по объемным моделям предусматривают самые распространенные</w:t>
      </w:r>
      <w:r>
        <w:rPr>
          <w:spacing w:val="-16"/>
        </w:rPr>
        <w:t xml:space="preserve"> </w:t>
      </w:r>
      <w:r>
        <w:t>технологические</w:t>
      </w:r>
      <w:r>
        <w:rPr>
          <w:spacing w:val="-15"/>
        </w:rPr>
        <w:t xml:space="preserve"> </w:t>
      </w:r>
      <w:r>
        <w:t>операции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изготовлению</w:t>
      </w:r>
      <w:r>
        <w:rPr>
          <w:spacing w:val="-17"/>
        </w:rPr>
        <w:t xml:space="preserve"> </w:t>
      </w:r>
      <w:r>
        <w:t>авиа,</w:t>
      </w:r>
      <w:r>
        <w:rPr>
          <w:spacing w:val="-11"/>
        </w:rPr>
        <w:t xml:space="preserve"> </w:t>
      </w:r>
      <w:r>
        <w:t xml:space="preserve">авто, </w:t>
      </w:r>
      <w:r>
        <w:rPr>
          <w:spacing w:val="-2"/>
        </w:rPr>
        <w:t>судомоделей.</w:t>
      </w:r>
    </w:p>
    <w:p w:rsidR="007A46EE" w:rsidRDefault="009E1D98">
      <w:pPr>
        <w:pStyle w:val="a3"/>
        <w:spacing w:before="200"/>
        <w:jc w:val="left"/>
      </w:pPr>
      <w:r>
        <w:t>В</w:t>
      </w:r>
      <w:r>
        <w:rPr>
          <w:spacing w:val="-18"/>
        </w:rPr>
        <w:t xml:space="preserve"> </w:t>
      </w:r>
      <w:r>
        <w:t>данном</w:t>
      </w:r>
      <w:r>
        <w:rPr>
          <w:spacing w:val="-10"/>
        </w:rPr>
        <w:t xml:space="preserve"> </w:t>
      </w:r>
      <w:r>
        <w:t>курсе</w:t>
      </w:r>
      <w:r>
        <w:rPr>
          <w:spacing w:val="-9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выявить</w:t>
      </w:r>
      <w:r>
        <w:rPr>
          <w:spacing w:val="-16"/>
        </w:rPr>
        <w:t xml:space="preserve"> </w:t>
      </w:r>
      <w:r>
        <w:t>связи</w:t>
      </w:r>
      <w:r>
        <w:rPr>
          <w:spacing w:val="-10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следующими</w:t>
      </w:r>
      <w:r>
        <w:rPr>
          <w:spacing w:val="-10"/>
        </w:rPr>
        <w:t xml:space="preserve"> </w:t>
      </w:r>
      <w:r>
        <w:t>школьными</w:t>
      </w:r>
      <w:r>
        <w:rPr>
          <w:spacing w:val="-10"/>
        </w:rPr>
        <w:t xml:space="preserve"> </w:t>
      </w:r>
      <w:r>
        <w:rPr>
          <w:spacing w:val="-2"/>
        </w:rPr>
        <w:t>предметами: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44"/>
        <w:ind w:left="1131" w:hanging="706"/>
        <w:jc w:val="left"/>
        <w:rPr>
          <w:sz w:val="28"/>
        </w:rPr>
      </w:pPr>
      <w:r>
        <w:rPr>
          <w:sz w:val="28"/>
        </w:rPr>
        <w:t>технология</w:t>
      </w:r>
      <w:r>
        <w:rPr>
          <w:spacing w:val="-12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>закрепление</w:t>
      </w:r>
      <w:r>
        <w:rPr>
          <w:spacing w:val="-16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бумагой,</w:t>
      </w:r>
      <w:r>
        <w:rPr>
          <w:spacing w:val="-9"/>
          <w:sz w:val="28"/>
        </w:rPr>
        <w:t xml:space="preserve"> </w:t>
      </w:r>
      <w:r>
        <w:rPr>
          <w:sz w:val="28"/>
        </w:rPr>
        <w:t>ножницами,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клеем;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50"/>
        <w:ind w:left="1131" w:hanging="706"/>
        <w:jc w:val="left"/>
        <w:rPr>
          <w:sz w:val="28"/>
        </w:rPr>
      </w:pPr>
      <w:r>
        <w:rPr>
          <w:spacing w:val="-2"/>
          <w:sz w:val="28"/>
        </w:rPr>
        <w:t>изобразительное искусство –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навыки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раскрашивания</w:t>
      </w:r>
      <w:r>
        <w:rPr>
          <w:sz w:val="28"/>
        </w:rPr>
        <w:t xml:space="preserve"> </w:t>
      </w:r>
      <w:r>
        <w:rPr>
          <w:spacing w:val="-2"/>
          <w:sz w:val="28"/>
        </w:rPr>
        <w:t>разверток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моделей;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49" w:line="276" w:lineRule="auto"/>
        <w:ind w:right="1035" w:firstLine="0"/>
        <w:jc w:val="left"/>
        <w:rPr>
          <w:sz w:val="28"/>
        </w:rPr>
      </w:pPr>
      <w:r>
        <w:rPr>
          <w:sz w:val="28"/>
        </w:rPr>
        <w:t>история</w:t>
      </w:r>
      <w:r>
        <w:rPr>
          <w:spacing w:val="-11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>небольшие</w:t>
      </w:r>
      <w:r>
        <w:rPr>
          <w:spacing w:val="-15"/>
          <w:sz w:val="28"/>
        </w:rPr>
        <w:t xml:space="preserve"> </w:t>
      </w:r>
      <w:r>
        <w:rPr>
          <w:sz w:val="28"/>
        </w:rPr>
        <w:t>повествовательные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развития </w:t>
      </w:r>
      <w:r>
        <w:rPr>
          <w:spacing w:val="-2"/>
          <w:sz w:val="28"/>
        </w:rPr>
        <w:t>техники.</w:t>
      </w:r>
    </w:p>
    <w:p w:rsidR="007A46EE" w:rsidRDefault="009E1D98">
      <w:pPr>
        <w:pStyle w:val="a3"/>
        <w:spacing w:before="201" w:line="276" w:lineRule="auto"/>
        <w:ind w:right="275"/>
        <w:jc w:val="left"/>
      </w:pPr>
      <w:r>
        <w:t>Обучение</w:t>
      </w:r>
      <w:r>
        <w:rPr>
          <w:spacing w:val="-13"/>
        </w:rPr>
        <w:t xml:space="preserve"> </w:t>
      </w:r>
      <w:r>
        <w:t>производится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1"/>
        </w:rPr>
        <w:t xml:space="preserve"> </w:t>
      </w:r>
      <w:r>
        <w:t>индивидуальных</w:t>
      </w:r>
      <w:r>
        <w:rPr>
          <w:spacing w:val="-18"/>
        </w:rPr>
        <w:t xml:space="preserve"> </w:t>
      </w:r>
      <w:r>
        <w:t>способностей</w:t>
      </w:r>
      <w:r>
        <w:rPr>
          <w:spacing w:val="-11"/>
        </w:rPr>
        <w:t xml:space="preserve"> </w:t>
      </w:r>
      <w:r>
        <w:t>учащихся,</w:t>
      </w:r>
      <w:r>
        <w:rPr>
          <w:spacing w:val="-10"/>
        </w:rPr>
        <w:t xml:space="preserve"> </w:t>
      </w:r>
      <w:r>
        <w:t>их уровня знаний и умений. На занятиях детям предоставляется возможность</w:t>
      </w:r>
    </w:p>
    <w:p w:rsidR="007A46EE" w:rsidRDefault="009E1D98">
      <w:pPr>
        <w:pStyle w:val="a3"/>
        <w:spacing w:line="276" w:lineRule="auto"/>
        <w:jc w:val="left"/>
      </w:pPr>
      <w:r>
        <w:t>удовлетворять</w:t>
      </w:r>
      <w:r>
        <w:rPr>
          <w:spacing w:val="-10"/>
        </w:rPr>
        <w:t xml:space="preserve"> </w:t>
      </w:r>
      <w:r>
        <w:t>свои</w:t>
      </w:r>
      <w:r>
        <w:rPr>
          <w:spacing w:val="-10"/>
        </w:rPr>
        <w:t xml:space="preserve"> </w:t>
      </w:r>
      <w:r>
        <w:t>интересы.</w:t>
      </w:r>
      <w:r>
        <w:rPr>
          <w:spacing w:val="-6"/>
        </w:rPr>
        <w:t xml:space="preserve"> </w:t>
      </w:r>
      <w:r>
        <w:t>Главное</w:t>
      </w:r>
      <w:r>
        <w:rPr>
          <w:spacing w:val="-4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выявление</w:t>
      </w:r>
      <w:r>
        <w:rPr>
          <w:spacing w:val="-8"/>
        </w:rPr>
        <w:t xml:space="preserve"> </w:t>
      </w:r>
      <w:r>
        <w:t>опыта</w:t>
      </w:r>
      <w:r>
        <w:rPr>
          <w:spacing w:val="-9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включение</w:t>
      </w:r>
      <w:r>
        <w:rPr>
          <w:spacing w:val="-9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в содружество и в активный поиск знаний.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26"/>
        <w:ind w:left="0"/>
        <w:jc w:val="left"/>
      </w:pPr>
    </w:p>
    <w:p w:rsidR="007A46EE" w:rsidRDefault="009E1D98">
      <w:pPr>
        <w:pStyle w:val="a3"/>
        <w:jc w:val="left"/>
      </w:pPr>
      <w:r>
        <w:rPr>
          <w:spacing w:val="-2"/>
        </w:rPr>
        <w:t>Характеристика</w:t>
      </w:r>
      <w:r>
        <w:t xml:space="preserve"> </w:t>
      </w:r>
      <w:r>
        <w:rPr>
          <w:spacing w:val="-2"/>
        </w:rPr>
        <w:t>участников</w:t>
      </w:r>
      <w:r>
        <w:rPr>
          <w:spacing w:val="-6"/>
        </w:rPr>
        <w:t xml:space="preserve"> </w:t>
      </w:r>
      <w:r>
        <w:rPr>
          <w:spacing w:val="-2"/>
        </w:rPr>
        <w:t>образовательного</w:t>
      </w:r>
      <w:r>
        <w:rPr>
          <w:spacing w:val="-3"/>
        </w:rPr>
        <w:t xml:space="preserve"> </w:t>
      </w:r>
      <w:r>
        <w:rPr>
          <w:spacing w:val="-2"/>
        </w:rPr>
        <w:t>процесса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77"/>
        <w:ind w:left="0"/>
        <w:jc w:val="left"/>
      </w:pPr>
    </w:p>
    <w:p w:rsidR="007A46EE" w:rsidRDefault="009E1D98">
      <w:pPr>
        <w:pStyle w:val="a3"/>
        <w:spacing w:line="276" w:lineRule="auto"/>
        <w:jc w:val="left"/>
      </w:pPr>
      <w:r>
        <w:t>Занятия</w:t>
      </w:r>
      <w:r>
        <w:rPr>
          <w:spacing w:val="-10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объединении</w:t>
      </w:r>
      <w:r>
        <w:rPr>
          <w:spacing w:val="-7"/>
        </w:rPr>
        <w:t xml:space="preserve"> </w:t>
      </w:r>
      <w:r>
        <w:t>«Начальное</w:t>
      </w:r>
      <w:r>
        <w:rPr>
          <w:spacing w:val="-9"/>
        </w:rPr>
        <w:t xml:space="preserve"> </w:t>
      </w:r>
      <w:r>
        <w:t>техническое</w:t>
      </w:r>
      <w:r>
        <w:rPr>
          <w:spacing w:val="-10"/>
        </w:rPr>
        <w:t xml:space="preserve"> </w:t>
      </w:r>
      <w:r>
        <w:t>творчество»</w:t>
      </w:r>
      <w:r>
        <w:rPr>
          <w:spacing w:val="-10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групповые.</w:t>
      </w:r>
      <w:r>
        <w:rPr>
          <w:spacing w:val="-8"/>
        </w:rPr>
        <w:t xml:space="preserve"> </w:t>
      </w:r>
      <w:r>
        <w:t>Возраст учащихся, на которых рассчитана программа 7 - 12 лет (1 – 5 класс). Учащиеся</w:t>
      </w:r>
    </w:p>
    <w:p w:rsidR="007A46EE" w:rsidRDefault="009E1D98">
      <w:pPr>
        <w:pStyle w:val="a3"/>
        <w:spacing w:before="4"/>
        <w:jc w:val="left"/>
      </w:pPr>
      <w:r>
        <w:t>объединяются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группы</w:t>
      </w:r>
      <w:r>
        <w:rPr>
          <w:spacing w:val="-10"/>
        </w:rPr>
        <w:t xml:space="preserve"> </w:t>
      </w:r>
      <w:r>
        <w:t>10-12</w:t>
      </w:r>
      <w:r>
        <w:rPr>
          <w:spacing w:val="-9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годам</w:t>
      </w:r>
      <w:r>
        <w:rPr>
          <w:spacing w:val="-8"/>
        </w:rPr>
        <w:t xml:space="preserve"> </w:t>
      </w:r>
      <w:r>
        <w:rPr>
          <w:spacing w:val="-2"/>
        </w:rPr>
        <w:t>обучения.</w:t>
      </w:r>
    </w:p>
    <w:p w:rsidR="007A46EE" w:rsidRDefault="009E1D98">
      <w:pPr>
        <w:pStyle w:val="a3"/>
        <w:spacing w:before="244" w:line="276" w:lineRule="auto"/>
        <w:ind w:right="213"/>
      </w:pPr>
      <w:r>
        <w:t>Программа</w:t>
      </w:r>
      <w:r>
        <w:rPr>
          <w:spacing w:val="-2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двух</w:t>
      </w:r>
      <w:r>
        <w:rPr>
          <w:spacing w:val="-12"/>
        </w:rPr>
        <w:t xml:space="preserve"> </w:t>
      </w:r>
      <w:r>
        <w:t>модулей.</w:t>
      </w:r>
      <w:r>
        <w:rPr>
          <w:spacing w:val="-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«Введение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начальное</w:t>
      </w:r>
      <w:r>
        <w:rPr>
          <w:spacing w:val="-3"/>
        </w:rPr>
        <w:t xml:space="preserve"> </w:t>
      </w:r>
      <w:r>
        <w:t>техническое творчество», рассчитан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36</w:t>
      </w:r>
      <w:r>
        <w:rPr>
          <w:spacing w:val="-4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одному</w:t>
      </w:r>
      <w:r>
        <w:rPr>
          <w:spacing w:val="-7"/>
        </w:rPr>
        <w:t xml:space="preserve"> </w:t>
      </w:r>
      <w:r>
        <w:t>часу</w:t>
      </w:r>
      <w:r>
        <w:rPr>
          <w:spacing w:val="-8"/>
        </w:rPr>
        <w:t xml:space="preserve"> </w:t>
      </w:r>
      <w:r>
        <w:t>в неделю) в каждом году. II модуль – «Углублённое изучение начального</w:t>
      </w:r>
    </w:p>
    <w:p w:rsidR="007A46EE" w:rsidRDefault="009E1D98">
      <w:pPr>
        <w:pStyle w:val="a3"/>
        <w:spacing w:line="276" w:lineRule="auto"/>
        <w:ind w:right="240"/>
      </w:pPr>
      <w:r>
        <w:t>технического</w:t>
      </w:r>
      <w:r>
        <w:rPr>
          <w:spacing w:val="-3"/>
        </w:rPr>
        <w:t xml:space="preserve"> </w:t>
      </w:r>
      <w:r>
        <w:t>творчества», рассчитан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обучения:</w:t>
      </w:r>
      <w:r>
        <w:rPr>
          <w:spacing w:val="-1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36</w:t>
      </w:r>
      <w:r>
        <w:rPr>
          <w:spacing w:val="-4"/>
        </w:rPr>
        <w:t xml:space="preserve"> </w:t>
      </w:r>
      <w:r>
        <w:t>учебных</w:t>
      </w:r>
      <w:r>
        <w:rPr>
          <w:spacing w:val="-13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(по одному часу в неделю) в каждом году.</w:t>
      </w:r>
    </w:p>
    <w:p w:rsidR="007A46EE" w:rsidRDefault="009E1D98">
      <w:pPr>
        <w:pStyle w:val="a3"/>
        <w:spacing w:before="204" w:line="271" w:lineRule="auto"/>
        <w:ind w:right="1069"/>
        <w:jc w:val="left"/>
      </w:pPr>
      <w:r>
        <w:t>В</w:t>
      </w:r>
      <w:r>
        <w:rPr>
          <w:spacing w:val="-18"/>
        </w:rPr>
        <w:t xml:space="preserve"> </w:t>
      </w:r>
      <w:r>
        <w:t>реализации</w:t>
      </w:r>
      <w:r>
        <w:rPr>
          <w:spacing w:val="-17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принимают</w:t>
      </w:r>
      <w:r>
        <w:rPr>
          <w:spacing w:val="-14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педагоги</w:t>
      </w:r>
      <w:r>
        <w:rPr>
          <w:spacing w:val="-15"/>
        </w:rPr>
        <w:t xml:space="preserve"> </w:t>
      </w:r>
      <w:r>
        <w:t>дополнительного образования, дети и их родители.</w:t>
      </w:r>
    </w:p>
    <w:p w:rsidR="007A46EE" w:rsidRDefault="009E1D98">
      <w:pPr>
        <w:pStyle w:val="a3"/>
        <w:spacing w:before="209"/>
        <w:jc w:val="left"/>
      </w:pPr>
      <w:r>
        <w:t>Занятия</w:t>
      </w:r>
      <w:r>
        <w:rPr>
          <w:spacing w:val="-12"/>
        </w:rPr>
        <w:t xml:space="preserve"> </w:t>
      </w:r>
      <w:r>
        <w:t>проводятся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виде</w:t>
      </w:r>
      <w:r>
        <w:rPr>
          <w:spacing w:val="-10"/>
        </w:rPr>
        <w:t xml:space="preserve"> </w:t>
      </w:r>
      <w:r>
        <w:t>лекций,</w:t>
      </w:r>
      <w:r>
        <w:rPr>
          <w:spacing w:val="-11"/>
        </w:rPr>
        <w:t xml:space="preserve"> </w:t>
      </w:r>
      <w:r>
        <w:t>бесед,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1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комбинированных</w:t>
      </w:r>
    </w:p>
    <w:p w:rsidR="007A46EE" w:rsidRDefault="009E1D98">
      <w:pPr>
        <w:pStyle w:val="a3"/>
        <w:spacing w:before="47"/>
        <w:jc w:val="left"/>
      </w:pPr>
      <w:r>
        <w:t>занятий.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лучшего</w:t>
      </w:r>
      <w:r>
        <w:rPr>
          <w:spacing w:val="-18"/>
        </w:rPr>
        <w:t xml:space="preserve"> </w:t>
      </w:r>
      <w:r>
        <w:t>восприятия</w:t>
      </w:r>
      <w:r>
        <w:rPr>
          <w:spacing w:val="-17"/>
        </w:rPr>
        <w:t xml:space="preserve"> </w:t>
      </w:r>
      <w:r>
        <w:t>материала</w:t>
      </w:r>
      <w:r>
        <w:rPr>
          <w:spacing w:val="-18"/>
        </w:rPr>
        <w:t xml:space="preserve"> </w:t>
      </w:r>
      <w:r>
        <w:t>используются</w:t>
      </w:r>
      <w:r>
        <w:rPr>
          <w:spacing w:val="-17"/>
        </w:rPr>
        <w:t xml:space="preserve"> </w:t>
      </w:r>
      <w:r>
        <w:t>наглядные</w:t>
      </w:r>
      <w:r>
        <w:rPr>
          <w:spacing w:val="-18"/>
        </w:rPr>
        <w:t xml:space="preserve"> </w:t>
      </w:r>
      <w:r>
        <w:rPr>
          <w:spacing w:val="-2"/>
        </w:rPr>
        <w:t>пособия: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276" w:lineRule="auto"/>
        <w:jc w:val="left"/>
      </w:pPr>
      <w:r>
        <w:t>образцы</w:t>
      </w:r>
      <w:r>
        <w:rPr>
          <w:spacing w:val="-11"/>
        </w:rPr>
        <w:t xml:space="preserve"> </w:t>
      </w:r>
      <w:r>
        <w:t>готовых</w:t>
      </w:r>
      <w:r>
        <w:rPr>
          <w:spacing w:val="-18"/>
        </w:rPr>
        <w:t xml:space="preserve"> </w:t>
      </w:r>
      <w:r>
        <w:t>изделий,</w:t>
      </w:r>
      <w:r>
        <w:rPr>
          <w:spacing w:val="-8"/>
        </w:rPr>
        <w:t xml:space="preserve"> </w:t>
      </w:r>
      <w:r>
        <w:t>моделей,</w:t>
      </w:r>
      <w:r>
        <w:rPr>
          <w:spacing w:val="-7"/>
        </w:rPr>
        <w:t xml:space="preserve"> </w:t>
      </w:r>
      <w:r>
        <w:t>макетов,</w:t>
      </w:r>
      <w:r>
        <w:rPr>
          <w:spacing w:val="-8"/>
        </w:rPr>
        <w:t xml:space="preserve"> </w:t>
      </w:r>
      <w:r>
        <w:t>чертежей,</w:t>
      </w:r>
      <w:r>
        <w:rPr>
          <w:spacing w:val="-7"/>
        </w:rPr>
        <w:t xml:space="preserve"> </w:t>
      </w:r>
      <w:r>
        <w:t>схем,</w:t>
      </w:r>
      <w:r>
        <w:rPr>
          <w:spacing w:val="-8"/>
        </w:rPr>
        <w:t xml:space="preserve"> </w:t>
      </w:r>
      <w:r>
        <w:t>набросков,</w:t>
      </w:r>
      <w:r>
        <w:rPr>
          <w:spacing w:val="-8"/>
        </w:rPr>
        <w:t xml:space="preserve"> </w:t>
      </w:r>
      <w:r>
        <w:t>шаблонов</w:t>
      </w:r>
      <w:r>
        <w:rPr>
          <w:spacing w:val="-15"/>
        </w:rPr>
        <w:t xml:space="preserve"> </w:t>
      </w:r>
      <w:r>
        <w:t xml:space="preserve">и </w:t>
      </w:r>
      <w:r>
        <w:rPr>
          <w:spacing w:val="-4"/>
        </w:rPr>
        <w:t>др.</w:t>
      </w:r>
    </w:p>
    <w:p w:rsidR="007A46EE" w:rsidRDefault="009E1D98">
      <w:pPr>
        <w:pStyle w:val="a3"/>
        <w:spacing w:before="201" w:line="276" w:lineRule="auto"/>
        <w:ind w:right="1069" w:firstLine="72"/>
        <w:jc w:val="left"/>
      </w:pPr>
      <w:r>
        <w:t>К</w:t>
      </w:r>
      <w:r>
        <w:rPr>
          <w:spacing w:val="-16"/>
        </w:rPr>
        <w:t xml:space="preserve"> </w:t>
      </w:r>
      <w:r>
        <w:t>теоретическим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практическим</w:t>
      </w:r>
      <w:r>
        <w:rPr>
          <w:spacing w:val="-14"/>
        </w:rPr>
        <w:t xml:space="preserve"> </w:t>
      </w:r>
      <w:r>
        <w:t>занятиям</w:t>
      </w:r>
      <w:r>
        <w:rPr>
          <w:spacing w:val="-11"/>
        </w:rPr>
        <w:t xml:space="preserve"> </w:t>
      </w:r>
      <w:r>
        <w:t>организовываются</w:t>
      </w:r>
      <w:r>
        <w:rPr>
          <w:spacing w:val="-9"/>
        </w:rPr>
        <w:t xml:space="preserve"> </w:t>
      </w:r>
      <w:r>
        <w:t>экскурсии</w:t>
      </w:r>
      <w:r>
        <w:rPr>
          <w:spacing w:val="-17"/>
        </w:rPr>
        <w:t xml:space="preserve"> </w:t>
      </w:r>
      <w:r>
        <w:t>на выставку технического и декоративно-прик</w:t>
      </w:r>
      <w:r>
        <w:t>ладного творчества.</w:t>
      </w:r>
    </w:p>
    <w:p w:rsidR="007A46EE" w:rsidRDefault="009E1D98">
      <w:pPr>
        <w:pStyle w:val="a3"/>
        <w:spacing w:before="200" w:line="276" w:lineRule="auto"/>
        <w:jc w:val="left"/>
      </w:pPr>
      <w:r>
        <w:t>Программа</w:t>
      </w:r>
      <w:r>
        <w:rPr>
          <w:spacing w:val="-16"/>
        </w:rPr>
        <w:t xml:space="preserve"> </w:t>
      </w:r>
      <w:r>
        <w:t>предполагает</w:t>
      </w:r>
      <w:r>
        <w:rPr>
          <w:spacing w:val="-15"/>
        </w:rPr>
        <w:t xml:space="preserve"> </w:t>
      </w:r>
      <w:r>
        <w:t>получение</w:t>
      </w:r>
      <w:r>
        <w:rPr>
          <w:spacing w:val="-7"/>
        </w:rPr>
        <w:t xml:space="preserve"> </w:t>
      </w:r>
      <w:r>
        <w:t>учащимися</w:t>
      </w:r>
      <w:r>
        <w:rPr>
          <w:spacing w:val="-11"/>
        </w:rPr>
        <w:t xml:space="preserve"> </w:t>
      </w:r>
      <w:r>
        <w:t>элементарных</w:t>
      </w:r>
      <w:r>
        <w:rPr>
          <w:spacing w:val="-18"/>
        </w:rPr>
        <w:t xml:space="preserve"> </w:t>
      </w:r>
      <w:r>
        <w:t>знаний</w:t>
      </w:r>
      <w:r>
        <w:rPr>
          <w:spacing w:val="-16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черчению, начертательной геометрии, техническому конструированию, изобразительному</w:t>
      </w:r>
    </w:p>
    <w:p w:rsidR="007A46EE" w:rsidRDefault="009E1D98">
      <w:pPr>
        <w:pStyle w:val="a3"/>
        <w:spacing w:line="424" w:lineRule="auto"/>
        <w:ind w:right="7950"/>
        <w:jc w:val="left"/>
      </w:pPr>
      <w:r>
        <w:t xml:space="preserve">искусству и др. </w:t>
      </w:r>
      <w:r>
        <w:rPr>
          <w:spacing w:val="-2"/>
        </w:rPr>
        <w:t>Цель</w:t>
      </w:r>
      <w:r>
        <w:rPr>
          <w:spacing w:val="-16"/>
        </w:rPr>
        <w:t xml:space="preserve"> </w:t>
      </w:r>
      <w:r>
        <w:rPr>
          <w:spacing w:val="-2"/>
        </w:rPr>
        <w:t>программы</w:t>
      </w:r>
    </w:p>
    <w:p w:rsidR="007A46EE" w:rsidRDefault="009E1D98">
      <w:pPr>
        <w:pStyle w:val="a3"/>
        <w:spacing w:before="2"/>
        <w:jc w:val="left"/>
      </w:pPr>
      <w:r>
        <w:t>Обучение</w:t>
      </w:r>
      <w:r>
        <w:rPr>
          <w:spacing w:val="-18"/>
        </w:rPr>
        <w:t xml:space="preserve"> </w:t>
      </w:r>
      <w:r>
        <w:t>воспитанников</w:t>
      </w:r>
      <w:r>
        <w:rPr>
          <w:spacing w:val="-17"/>
        </w:rPr>
        <w:t xml:space="preserve"> </w:t>
      </w:r>
      <w:r>
        <w:t>основам</w:t>
      </w:r>
      <w:r>
        <w:rPr>
          <w:spacing w:val="-18"/>
        </w:rPr>
        <w:t xml:space="preserve"> </w:t>
      </w:r>
      <w:r>
        <w:t>конструирования</w:t>
      </w:r>
      <w:r>
        <w:rPr>
          <w:spacing w:val="-17"/>
        </w:rPr>
        <w:t xml:space="preserve"> </w:t>
      </w:r>
      <w:r>
        <w:t>моделей</w:t>
      </w:r>
      <w:r>
        <w:rPr>
          <w:spacing w:val="-18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бумаги</w:t>
      </w:r>
      <w:r>
        <w:rPr>
          <w:spacing w:val="-18"/>
        </w:rPr>
        <w:t xml:space="preserve"> </w:t>
      </w:r>
      <w:r>
        <w:rPr>
          <w:spacing w:val="-10"/>
        </w:rPr>
        <w:t>и</w:t>
      </w:r>
    </w:p>
    <w:p w:rsidR="007A46EE" w:rsidRDefault="009E1D98">
      <w:pPr>
        <w:pStyle w:val="a3"/>
        <w:spacing w:before="47" w:line="276" w:lineRule="auto"/>
        <w:ind w:right="1069"/>
        <w:jc w:val="left"/>
      </w:pPr>
      <w:r>
        <w:t>ознакомление</w:t>
      </w:r>
      <w:r>
        <w:rPr>
          <w:spacing w:val="-15"/>
        </w:rPr>
        <w:t xml:space="preserve"> </w:t>
      </w:r>
      <w:r>
        <w:t>со</w:t>
      </w:r>
      <w:r>
        <w:rPr>
          <w:spacing w:val="-17"/>
        </w:rPr>
        <w:t xml:space="preserve"> </w:t>
      </w:r>
      <w:r>
        <w:t>способами</w:t>
      </w:r>
      <w:r>
        <w:rPr>
          <w:spacing w:val="-15"/>
        </w:rPr>
        <w:t xml:space="preserve"> </w:t>
      </w:r>
      <w:r>
        <w:t>моделирования;</w:t>
      </w:r>
      <w:r>
        <w:rPr>
          <w:spacing w:val="-16"/>
        </w:rPr>
        <w:t xml:space="preserve"> </w:t>
      </w:r>
      <w:r>
        <w:t>создание</w:t>
      </w:r>
      <w:r>
        <w:rPr>
          <w:spacing w:val="-15"/>
        </w:rPr>
        <w:t xml:space="preserve"> </w:t>
      </w:r>
      <w:r>
        <w:t>условий</w:t>
      </w:r>
      <w:r>
        <w:rPr>
          <w:spacing w:val="-16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развития творческих способностей и самостоятельной деятельности учащихся.</w:t>
      </w:r>
    </w:p>
    <w:p w:rsidR="007A46EE" w:rsidRDefault="009E1D98">
      <w:pPr>
        <w:pStyle w:val="a3"/>
        <w:spacing w:before="197"/>
        <w:jc w:val="left"/>
      </w:pPr>
      <w:r>
        <w:t>Задачи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49" w:line="276" w:lineRule="auto"/>
        <w:ind w:right="1274" w:firstLine="0"/>
        <w:jc w:val="left"/>
        <w:rPr>
          <w:sz w:val="28"/>
        </w:rPr>
      </w:pPr>
      <w:r>
        <w:rPr>
          <w:sz w:val="28"/>
        </w:rPr>
        <w:t>обучить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бумагой,</w:t>
      </w:r>
      <w:r>
        <w:rPr>
          <w:spacing w:val="-10"/>
          <w:sz w:val="28"/>
        </w:rPr>
        <w:t xml:space="preserve"> </w:t>
      </w:r>
      <w:r>
        <w:rPr>
          <w:sz w:val="28"/>
        </w:rPr>
        <w:t>клеем,</w:t>
      </w:r>
      <w:r>
        <w:rPr>
          <w:spacing w:val="-10"/>
          <w:sz w:val="28"/>
        </w:rPr>
        <w:t xml:space="preserve"> </w:t>
      </w:r>
      <w:r>
        <w:rPr>
          <w:sz w:val="28"/>
        </w:rPr>
        <w:t>картоном,</w:t>
      </w:r>
      <w:r>
        <w:rPr>
          <w:spacing w:val="-7"/>
          <w:sz w:val="28"/>
        </w:rPr>
        <w:t xml:space="preserve"> </w:t>
      </w:r>
      <w:r>
        <w:rPr>
          <w:sz w:val="28"/>
        </w:rPr>
        <w:t>пластилином,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природным </w:t>
      </w:r>
      <w:r>
        <w:rPr>
          <w:spacing w:val="-2"/>
          <w:sz w:val="28"/>
        </w:rPr>
        <w:t>материалом;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00"/>
        <w:ind w:left="1131" w:hanging="706"/>
        <w:jc w:val="left"/>
        <w:rPr>
          <w:sz w:val="28"/>
        </w:rPr>
      </w:pPr>
      <w:r>
        <w:rPr>
          <w:spacing w:val="-2"/>
          <w:sz w:val="28"/>
        </w:rPr>
        <w:t>обучить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навыкам</w:t>
      </w:r>
      <w:r>
        <w:rPr>
          <w:sz w:val="28"/>
        </w:rPr>
        <w:t xml:space="preserve"> </w:t>
      </w:r>
      <w:r>
        <w:rPr>
          <w:spacing w:val="-2"/>
          <w:sz w:val="28"/>
        </w:rPr>
        <w:t>технического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творчества;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50" w:line="276" w:lineRule="auto"/>
        <w:ind w:right="1141" w:firstLine="0"/>
        <w:jc w:val="left"/>
        <w:rPr>
          <w:sz w:val="28"/>
        </w:rPr>
      </w:pPr>
      <w:r>
        <w:rPr>
          <w:sz w:val="28"/>
        </w:rPr>
        <w:t>привить</w:t>
      </w:r>
      <w:r>
        <w:rPr>
          <w:spacing w:val="-18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инструментами</w:t>
      </w:r>
      <w:r>
        <w:rPr>
          <w:spacing w:val="-15"/>
          <w:sz w:val="28"/>
        </w:rPr>
        <w:t xml:space="preserve"> </w:t>
      </w:r>
      <w:r>
        <w:rPr>
          <w:sz w:val="28"/>
        </w:rPr>
        <w:t>(ножницы,</w:t>
      </w:r>
      <w:r>
        <w:rPr>
          <w:spacing w:val="-10"/>
          <w:sz w:val="28"/>
        </w:rPr>
        <w:t xml:space="preserve"> </w:t>
      </w:r>
      <w:r>
        <w:rPr>
          <w:sz w:val="28"/>
        </w:rPr>
        <w:t>линейка,</w:t>
      </w:r>
      <w:r>
        <w:rPr>
          <w:spacing w:val="-10"/>
          <w:sz w:val="28"/>
        </w:rPr>
        <w:t xml:space="preserve"> </w:t>
      </w:r>
      <w:r>
        <w:rPr>
          <w:sz w:val="28"/>
        </w:rPr>
        <w:t>циркуль, угольник, лекала, и др.);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00" w:line="276" w:lineRule="auto"/>
        <w:ind w:right="307" w:firstLine="0"/>
        <w:jc w:val="left"/>
        <w:rPr>
          <w:sz w:val="28"/>
        </w:rPr>
      </w:pPr>
      <w:r>
        <w:rPr>
          <w:sz w:val="28"/>
        </w:rPr>
        <w:t>обучить</w:t>
      </w:r>
      <w:r>
        <w:rPr>
          <w:spacing w:val="-18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терминологии</w:t>
      </w:r>
      <w:r>
        <w:rPr>
          <w:spacing w:val="-14"/>
          <w:sz w:val="28"/>
        </w:rPr>
        <w:t xml:space="preserve"> </w:t>
      </w:r>
      <w:r>
        <w:rPr>
          <w:sz w:val="28"/>
        </w:rPr>
        <w:t>(развёртка,</w:t>
      </w:r>
      <w:r>
        <w:rPr>
          <w:spacing w:val="-11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16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18"/>
          <w:sz w:val="28"/>
        </w:rPr>
        <w:t xml:space="preserve"> </w:t>
      </w:r>
      <w:r>
        <w:rPr>
          <w:sz w:val="28"/>
        </w:rPr>
        <w:t>и тела, технический рисунок, чертёж, эскиз, масштаб, фальцевание и др.);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01"/>
        <w:ind w:left="1131" w:hanging="706"/>
        <w:jc w:val="left"/>
        <w:rPr>
          <w:sz w:val="28"/>
        </w:rPr>
      </w:pPr>
      <w:r>
        <w:rPr>
          <w:spacing w:val="-2"/>
          <w:sz w:val="28"/>
        </w:rPr>
        <w:t>способствовать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развитию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смекалки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 изобретательности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pacing w:val="-2"/>
          <w:sz w:val="28"/>
        </w:rPr>
        <w:t>способствовать развитию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воспитанников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мотивации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к творческому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поиску;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50"/>
        <w:ind w:left="1131" w:hanging="706"/>
        <w:jc w:val="left"/>
        <w:rPr>
          <w:sz w:val="28"/>
        </w:rPr>
      </w:pPr>
      <w:r>
        <w:rPr>
          <w:spacing w:val="-2"/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творческое</w:t>
      </w:r>
      <w:r>
        <w:rPr>
          <w:sz w:val="28"/>
        </w:rPr>
        <w:t xml:space="preserve"> </w:t>
      </w:r>
      <w:r>
        <w:rPr>
          <w:spacing w:val="-2"/>
          <w:sz w:val="28"/>
        </w:rPr>
        <w:t>мышление;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44"/>
        <w:ind w:left="1131" w:hanging="706"/>
        <w:jc w:val="left"/>
        <w:rPr>
          <w:sz w:val="28"/>
        </w:rPr>
      </w:pPr>
      <w:r>
        <w:rPr>
          <w:spacing w:val="-2"/>
          <w:sz w:val="28"/>
        </w:rPr>
        <w:t>развивать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способност</w:t>
      </w:r>
      <w:r>
        <w:rPr>
          <w:spacing w:val="-2"/>
          <w:sz w:val="28"/>
        </w:rPr>
        <w:t>ь</w:t>
      </w:r>
      <w:r>
        <w:rPr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z w:val="28"/>
        </w:rPr>
        <w:t xml:space="preserve"> </w:t>
      </w:r>
      <w:r>
        <w:rPr>
          <w:spacing w:val="-2"/>
          <w:sz w:val="28"/>
        </w:rPr>
        <w:t>самостоятельному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труду;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50"/>
        <w:ind w:left="1131" w:hanging="706"/>
        <w:jc w:val="left"/>
        <w:rPr>
          <w:sz w:val="28"/>
        </w:rPr>
      </w:pPr>
      <w:r>
        <w:rPr>
          <w:sz w:val="28"/>
        </w:rPr>
        <w:t>воспитывать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-1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труду;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54"/>
        <w:ind w:left="1131" w:hanging="706"/>
        <w:jc w:val="left"/>
        <w:rPr>
          <w:sz w:val="28"/>
        </w:rPr>
      </w:pPr>
      <w:r>
        <w:rPr>
          <w:sz w:val="28"/>
        </w:rPr>
        <w:t>формировать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коллективе.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77"/>
        <w:ind w:left="0"/>
        <w:jc w:val="left"/>
      </w:pPr>
    </w:p>
    <w:p w:rsidR="007A46EE" w:rsidRDefault="009E1D98">
      <w:pPr>
        <w:pStyle w:val="a3"/>
        <w:jc w:val="left"/>
      </w:pPr>
      <w:r>
        <w:t>Задачи</w:t>
      </w:r>
      <w:r>
        <w:rPr>
          <w:spacing w:val="-6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rPr>
          <w:spacing w:val="-2"/>
        </w:rPr>
        <w:t>обучения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44"/>
        <w:ind w:left="1131" w:hanging="706"/>
        <w:jc w:val="left"/>
        <w:rPr>
          <w:sz w:val="28"/>
        </w:rPr>
      </w:pPr>
      <w:r>
        <w:rPr>
          <w:sz w:val="28"/>
        </w:rPr>
        <w:t>обучить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10"/>
          <w:sz w:val="28"/>
        </w:rPr>
        <w:t xml:space="preserve"> </w:t>
      </w:r>
      <w:r>
        <w:rPr>
          <w:sz w:val="28"/>
        </w:rPr>
        <w:t>безопасной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ножницами;</w:t>
      </w:r>
    </w:p>
    <w:p w:rsidR="007A46EE" w:rsidRDefault="007A46EE">
      <w:pPr>
        <w:pStyle w:val="a5"/>
        <w:jc w:val="lef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ind w:left="1131" w:hanging="706"/>
        <w:jc w:val="left"/>
        <w:rPr>
          <w:sz w:val="28"/>
        </w:rPr>
      </w:pPr>
      <w:r>
        <w:rPr>
          <w:sz w:val="28"/>
        </w:rPr>
        <w:t>познакомить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18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бумажной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промышленности;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44"/>
        <w:ind w:left="1131" w:hanging="706"/>
        <w:jc w:val="left"/>
        <w:rPr>
          <w:sz w:val="28"/>
        </w:rPr>
      </w:pPr>
      <w:r>
        <w:rPr>
          <w:sz w:val="28"/>
        </w:rPr>
        <w:t>познакомить</w:t>
      </w:r>
      <w:r>
        <w:rPr>
          <w:spacing w:val="-17"/>
          <w:sz w:val="28"/>
        </w:rPr>
        <w:t xml:space="preserve"> </w:t>
      </w:r>
      <w:r>
        <w:rPr>
          <w:sz w:val="28"/>
        </w:rPr>
        <w:t>со</w:t>
      </w:r>
      <w:r>
        <w:rPr>
          <w:spacing w:val="-15"/>
          <w:sz w:val="28"/>
        </w:rPr>
        <w:t xml:space="preserve"> </w:t>
      </w:r>
      <w:r>
        <w:rPr>
          <w:sz w:val="28"/>
        </w:rPr>
        <w:t>свойствами</w:t>
      </w:r>
      <w:r>
        <w:rPr>
          <w:spacing w:val="-9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картона;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50"/>
        <w:ind w:left="1131" w:hanging="706"/>
        <w:jc w:val="left"/>
        <w:rPr>
          <w:sz w:val="28"/>
        </w:rPr>
      </w:pPr>
      <w:r>
        <w:rPr>
          <w:sz w:val="28"/>
        </w:rPr>
        <w:t>обучить</w:t>
      </w:r>
      <w:r>
        <w:rPr>
          <w:spacing w:val="-17"/>
          <w:sz w:val="28"/>
        </w:rPr>
        <w:t xml:space="preserve"> </w:t>
      </w:r>
      <w:r>
        <w:rPr>
          <w:sz w:val="28"/>
        </w:rPr>
        <w:t>простейшим</w:t>
      </w:r>
      <w:r>
        <w:rPr>
          <w:spacing w:val="-8"/>
          <w:sz w:val="28"/>
        </w:rPr>
        <w:t xml:space="preserve"> </w:t>
      </w:r>
      <w:r>
        <w:rPr>
          <w:sz w:val="28"/>
        </w:rPr>
        <w:t>операциям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бумагой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картоном;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z w:val="28"/>
        </w:rPr>
        <w:t>дать</w:t>
      </w:r>
      <w:r>
        <w:rPr>
          <w:spacing w:val="-18"/>
          <w:sz w:val="28"/>
        </w:rPr>
        <w:t xml:space="preserve"> </w:t>
      </w:r>
      <w:r>
        <w:rPr>
          <w:sz w:val="28"/>
        </w:rPr>
        <w:t>первоначальные</w:t>
      </w:r>
      <w:r>
        <w:rPr>
          <w:spacing w:val="-17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17"/>
          <w:sz w:val="28"/>
        </w:rPr>
        <w:t xml:space="preserve"> </w:t>
      </w:r>
      <w:r>
        <w:rPr>
          <w:sz w:val="28"/>
        </w:rPr>
        <w:t>об</w:t>
      </w:r>
      <w:r>
        <w:rPr>
          <w:spacing w:val="-10"/>
          <w:sz w:val="28"/>
        </w:rPr>
        <w:t xml:space="preserve"> </w:t>
      </w:r>
      <w:r>
        <w:rPr>
          <w:sz w:val="28"/>
        </w:rPr>
        <w:t>объемных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фигурах;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50"/>
        <w:ind w:left="1131" w:hanging="706"/>
        <w:jc w:val="left"/>
        <w:rPr>
          <w:sz w:val="28"/>
        </w:rPr>
      </w:pPr>
      <w:r>
        <w:rPr>
          <w:sz w:val="28"/>
        </w:rPr>
        <w:t>научить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10"/>
          <w:sz w:val="28"/>
        </w:rPr>
        <w:t xml:space="preserve"> </w:t>
      </w:r>
      <w:r>
        <w:rPr>
          <w:sz w:val="28"/>
        </w:rPr>
        <w:t>виду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бумагой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аппликации;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z w:val="28"/>
        </w:rPr>
        <w:t>обучить</w:t>
      </w:r>
      <w:r>
        <w:rPr>
          <w:spacing w:val="-18"/>
          <w:sz w:val="28"/>
        </w:rPr>
        <w:t xml:space="preserve"> </w:t>
      </w:r>
      <w:r>
        <w:rPr>
          <w:sz w:val="28"/>
        </w:rPr>
        <w:t>начальным</w:t>
      </w:r>
      <w:r>
        <w:rPr>
          <w:spacing w:val="-9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пластилином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материалом;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45"/>
        <w:ind w:left="1131" w:hanging="706"/>
        <w:jc w:val="left"/>
        <w:rPr>
          <w:sz w:val="28"/>
        </w:rPr>
      </w:pPr>
      <w:r>
        <w:rPr>
          <w:spacing w:val="-2"/>
          <w:sz w:val="28"/>
        </w:rPr>
        <w:t>способствовать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развитию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художественного</w:t>
      </w:r>
      <w:r>
        <w:rPr>
          <w:sz w:val="28"/>
        </w:rPr>
        <w:t xml:space="preserve"> </w:t>
      </w:r>
      <w:r>
        <w:rPr>
          <w:spacing w:val="-2"/>
          <w:sz w:val="28"/>
        </w:rPr>
        <w:t>вкуса.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77"/>
        <w:ind w:left="0"/>
        <w:jc w:val="left"/>
      </w:pPr>
    </w:p>
    <w:p w:rsidR="007A46EE" w:rsidRDefault="009E1D98">
      <w:pPr>
        <w:pStyle w:val="a3"/>
        <w:jc w:val="left"/>
      </w:pPr>
      <w:r>
        <w:t>Задачи</w:t>
      </w:r>
      <w:r>
        <w:rPr>
          <w:spacing w:val="-7"/>
        </w:rPr>
        <w:t xml:space="preserve"> </w:t>
      </w:r>
      <w:r>
        <w:t>II</w:t>
      </w:r>
      <w:r>
        <w:rPr>
          <w:spacing w:val="-10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rPr>
          <w:spacing w:val="-2"/>
        </w:rPr>
        <w:t>обучения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49" w:line="276" w:lineRule="auto"/>
        <w:ind w:right="1138" w:firstLine="0"/>
        <w:jc w:val="left"/>
        <w:rPr>
          <w:sz w:val="28"/>
        </w:rPr>
      </w:pPr>
      <w:r>
        <w:rPr>
          <w:sz w:val="28"/>
        </w:rPr>
        <w:t>дать</w:t>
      </w:r>
      <w:r>
        <w:rPr>
          <w:spacing w:val="-17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11"/>
          <w:sz w:val="28"/>
        </w:rPr>
        <w:t xml:space="preserve"> </w:t>
      </w:r>
      <w:r>
        <w:rPr>
          <w:sz w:val="28"/>
        </w:rPr>
        <w:t>механической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её </w:t>
      </w:r>
      <w:r>
        <w:rPr>
          <w:spacing w:val="-2"/>
          <w:sz w:val="28"/>
        </w:rPr>
        <w:t>выполнения;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01"/>
        <w:ind w:left="1131" w:hanging="706"/>
        <w:jc w:val="left"/>
        <w:rPr>
          <w:sz w:val="28"/>
        </w:rPr>
      </w:pPr>
      <w:r>
        <w:rPr>
          <w:spacing w:val="-2"/>
          <w:sz w:val="28"/>
        </w:rPr>
        <w:t>поддерживать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стремление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разобраться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устройстве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выполняемых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объектов;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z w:val="28"/>
        </w:rPr>
        <w:t>привить</w:t>
      </w:r>
      <w:r>
        <w:rPr>
          <w:spacing w:val="-18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наборами</w:t>
      </w:r>
      <w:r>
        <w:rPr>
          <w:spacing w:val="-15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деталей;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44" w:line="278" w:lineRule="auto"/>
        <w:ind w:right="779" w:firstLine="0"/>
        <w:jc w:val="left"/>
        <w:rPr>
          <w:sz w:val="28"/>
        </w:rPr>
      </w:pPr>
      <w:r>
        <w:rPr>
          <w:sz w:val="28"/>
        </w:rPr>
        <w:t>обучить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более</w:t>
      </w:r>
      <w:r>
        <w:rPr>
          <w:spacing w:val="-13"/>
          <w:sz w:val="28"/>
        </w:rPr>
        <w:t xml:space="preserve"> </w:t>
      </w:r>
      <w:r>
        <w:rPr>
          <w:sz w:val="28"/>
        </w:rPr>
        <w:t>сложными</w:t>
      </w:r>
      <w:r>
        <w:rPr>
          <w:spacing w:val="-10"/>
          <w:sz w:val="28"/>
        </w:rPr>
        <w:t xml:space="preserve"> </w:t>
      </w:r>
      <w:r>
        <w:rPr>
          <w:sz w:val="28"/>
        </w:rPr>
        <w:t>поделками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10"/>
          <w:sz w:val="28"/>
        </w:rPr>
        <w:t xml:space="preserve"> </w:t>
      </w:r>
      <w:r>
        <w:rPr>
          <w:sz w:val="28"/>
        </w:rPr>
        <w:t>пластилина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природного </w:t>
      </w:r>
      <w:r>
        <w:rPr>
          <w:spacing w:val="-2"/>
          <w:sz w:val="28"/>
        </w:rPr>
        <w:t>материала;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195"/>
        <w:ind w:left="1131" w:hanging="706"/>
        <w:jc w:val="left"/>
        <w:rPr>
          <w:sz w:val="28"/>
        </w:rPr>
      </w:pPr>
      <w:r>
        <w:rPr>
          <w:spacing w:val="-2"/>
          <w:sz w:val="28"/>
        </w:rPr>
        <w:t>дать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первоначальные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понятия</w:t>
      </w:r>
      <w:r>
        <w:rPr>
          <w:sz w:val="28"/>
        </w:rPr>
        <w:t xml:space="preserve"> </w:t>
      </w:r>
      <w:r>
        <w:rPr>
          <w:spacing w:val="-2"/>
          <w:sz w:val="28"/>
        </w:rPr>
        <w:t>о геометрических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телах;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z w:val="28"/>
        </w:rPr>
        <w:t>научить</w:t>
      </w:r>
      <w:r>
        <w:rPr>
          <w:spacing w:val="-18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17"/>
          <w:sz w:val="28"/>
        </w:rPr>
        <w:t xml:space="preserve"> </w:t>
      </w:r>
      <w:r>
        <w:rPr>
          <w:sz w:val="28"/>
        </w:rPr>
        <w:t>контурных</w:t>
      </w:r>
      <w:r>
        <w:rPr>
          <w:spacing w:val="-18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17"/>
          <w:sz w:val="28"/>
        </w:rPr>
        <w:t xml:space="preserve"> </w:t>
      </w:r>
      <w:r>
        <w:rPr>
          <w:sz w:val="28"/>
        </w:rPr>
        <w:t>(авиа,</w:t>
      </w:r>
      <w:r>
        <w:rPr>
          <w:spacing w:val="-10"/>
          <w:sz w:val="28"/>
        </w:rPr>
        <w:t xml:space="preserve"> </w:t>
      </w:r>
      <w:r>
        <w:rPr>
          <w:sz w:val="28"/>
        </w:rPr>
        <w:t>судо,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автомодели);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pacing w:val="-2"/>
          <w:sz w:val="28"/>
        </w:rPr>
        <w:t>обучить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технологии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изготовления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объёмных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поделок;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50"/>
        <w:ind w:left="1131" w:hanging="706"/>
        <w:jc w:val="left"/>
        <w:rPr>
          <w:sz w:val="28"/>
        </w:rPr>
      </w:pPr>
      <w:r>
        <w:rPr>
          <w:spacing w:val="-2"/>
          <w:sz w:val="28"/>
        </w:rPr>
        <w:t>способствовать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развитию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художественного</w:t>
      </w:r>
      <w:r>
        <w:rPr>
          <w:sz w:val="28"/>
        </w:rPr>
        <w:t xml:space="preserve"> </w:t>
      </w:r>
      <w:r>
        <w:rPr>
          <w:spacing w:val="-2"/>
          <w:sz w:val="28"/>
        </w:rPr>
        <w:t>вкуса.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72"/>
        <w:ind w:left="0"/>
        <w:jc w:val="left"/>
      </w:pPr>
    </w:p>
    <w:p w:rsidR="007A46EE" w:rsidRDefault="009E1D98">
      <w:pPr>
        <w:pStyle w:val="a3"/>
        <w:jc w:val="left"/>
      </w:pPr>
      <w:r>
        <w:t>Задачи</w:t>
      </w:r>
      <w:r>
        <w:rPr>
          <w:spacing w:val="-8"/>
        </w:rPr>
        <w:t xml:space="preserve"> </w:t>
      </w:r>
      <w:r>
        <w:t>III</w:t>
      </w:r>
      <w:r>
        <w:rPr>
          <w:spacing w:val="-11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rPr>
          <w:spacing w:val="-2"/>
        </w:rPr>
        <w:t>обучения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z w:val="28"/>
        </w:rPr>
        <w:t>познакомить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видом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бумагой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оригами;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49" w:line="276" w:lineRule="auto"/>
        <w:ind w:right="1351" w:firstLine="0"/>
        <w:jc w:val="left"/>
        <w:rPr>
          <w:sz w:val="28"/>
        </w:rPr>
      </w:pPr>
      <w:r>
        <w:rPr>
          <w:sz w:val="28"/>
        </w:rPr>
        <w:t>закрепить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расширить</w:t>
      </w:r>
      <w:r>
        <w:rPr>
          <w:spacing w:val="-1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18"/>
          <w:sz w:val="28"/>
        </w:rPr>
        <w:t xml:space="preserve"> </w:t>
      </w:r>
      <w:r>
        <w:rPr>
          <w:sz w:val="28"/>
        </w:rPr>
        <w:t>чертежных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инструментах </w:t>
      </w:r>
      <w:r>
        <w:rPr>
          <w:spacing w:val="-2"/>
          <w:sz w:val="28"/>
        </w:rPr>
        <w:t>принадлежностях;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06" w:line="276" w:lineRule="auto"/>
        <w:ind w:right="313" w:firstLine="0"/>
        <w:jc w:val="left"/>
        <w:rPr>
          <w:sz w:val="28"/>
        </w:rPr>
      </w:pPr>
      <w:r>
        <w:rPr>
          <w:sz w:val="28"/>
        </w:rPr>
        <w:t>познакомить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разновидностью</w:t>
      </w:r>
      <w:r>
        <w:rPr>
          <w:spacing w:val="-15"/>
          <w:sz w:val="28"/>
        </w:rPr>
        <w:t xml:space="preserve"> </w:t>
      </w:r>
      <w:r>
        <w:rPr>
          <w:sz w:val="28"/>
        </w:rPr>
        <w:t>судо,</w:t>
      </w:r>
      <w:r>
        <w:rPr>
          <w:spacing w:val="-8"/>
          <w:sz w:val="28"/>
        </w:rPr>
        <w:t xml:space="preserve"> </w:t>
      </w:r>
      <w:r>
        <w:rPr>
          <w:sz w:val="28"/>
        </w:rPr>
        <w:t>авиа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автомоделей,</w:t>
      </w:r>
      <w:r>
        <w:rPr>
          <w:spacing w:val="-7"/>
          <w:sz w:val="28"/>
        </w:rPr>
        <w:t xml:space="preserve"> </w:t>
      </w:r>
      <w:r>
        <w:rPr>
          <w:sz w:val="28"/>
        </w:rPr>
        <w:t>научить</w:t>
      </w:r>
      <w:r>
        <w:rPr>
          <w:spacing w:val="-13"/>
          <w:sz w:val="28"/>
        </w:rPr>
        <w:t xml:space="preserve"> </w:t>
      </w:r>
      <w:r>
        <w:rPr>
          <w:sz w:val="28"/>
        </w:rPr>
        <w:t>технологии склеивания движущихся, настольных, контурных, объемных, летающих и</w:t>
      </w:r>
    </w:p>
    <w:p w:rsidR="007A46EE" w:rsidRDefault="009E1D98">
      <w:pPr>
        <w:pStyle w:val="a3"/>
        <w:spacing w:before="3"/>
        <w:jc w:val="left"/>
      </w:pPr>
      <w:r>
        <w:rPr>
          <w:spacing w:val="-2"/>
        </w:rPr>
        <w:t>плавающих</w:t>
      </w:r>
      <w:r>
        <w:rPr>
          <w:spacing w:val="-10"/>
        </w:rPr>
        <w:t xml:space="preserve"> </w:t>
      </w:r>
      <w:r>
        <w:rPr>
          <w:spacing w:val="-2"/>
        </w:rPr>
        <w:t>моделей;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ind w:left="1131" w:hanging="706"/>
        <w:jc w:val="left"/>
        <w:rPr>
          <w:sz w:val="28"/>
        </w:rPr>
      </w:pPr>
      <w:r>
        <w:rPr>
          <w:sz w:val="28"/>
        </w:rPr>
        <w:t>дать</w:t>
      </w:r>
      <w:r>
        <w:rPr>
          <w:spacing w:val="-18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контуре,</w:t>
      </w:r>
      <w:r>
        <w:rPr>
          <w:spacing w:val="-17"/>
          <w:sz w:val="28"/>
        </w:rPr>
        <w:t xml:space="preserve"> </w:t>
      </w:r>
      <w:r>
        <w:rPr>
          <w:sz w:val="28"/>
        </w:rPr>
        <w:t>силуэте,</w:t>
      </w:r>
      <w:r>
        <w:rPr>
          <w:spacing w:val="-12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фигурах;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44"/>
        <w:ind w:left="1131" w:hanging="706"/>
        <w:jc w:val="left"/>
        <w:rPr>
          <w:sz w:val="28"/>
        </w:rPr>
      </w:pPr>
      <w:r>
        <w:rPr>
          <w:spacing w:val="-2"/>
          <w:sz w:val="28"/>
        </w:rPr>
        <w:t>научить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изготавливать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развертки;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50"/>
        <w:ind w:left="1131" w:hanging="706"/>
        <w:jc w:val="left"/>
        <w:rPr>
          <w:sz w:val="28"/>
        </w:rPr>
      </w:pPr>
      <w:r>
        <w:rPr>
          <w:spacing w:val="-2"/>
          <w:sz w:val="28"/>
        </w:rPr>
        <w:t>способствовать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развитию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художественного</w:t>
      </w:r>
      <w:r>
        <w:rPr>
          <w:sz w:val="28"/>
        </w:rPr>
        <w:t xml:space="preserve"> </w:t>
      </w:r>
      <w:r>
        <w:rPr>
          <w:spacing w:val="-2"/>
          <w:sz w:val="28"/>
        </w:rPr>
        <w:t>вкуса.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77"/>
        <w:ind w:left="0"/>
        <w:jc w:val="left"/>
      </w:pPr>
    </w:p>
    <w:p w:rsidR="007A46EE" w:rsidRDefault="009E1D98">
      <w:pPr>
        <w:pStyle w:val="a3"/>
        <w:jc w:val="left"/>
      </w:pPr>
      <w:r>
        <w:t>Задачи</w:t>
      </w:r>
      <w:r>
        <w:rPr>
          <w:spacing w:val="-8"/>
        </w:rPr>
        <w:t xml:space="preserve"> </w:t>
      </w:r>
      <w:r>
        <w:t>IV</w:t>
      </w:r>
      <w:r>
        <w:rPr>
          <w:spacing w:val="-8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rPr>
          <w:spacing w:val="-2"/>
        </w:rPr>
        <w:t>обучения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49" w:line="276" w:lineRule="auto"/>
        <w:ind w:right="1460" w:firstLine="0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устойчивый</w:t>
      </w:r>
      <w:r>
        <w:rPr>
          <w:spacing w:val="-10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устройству</w:t>
      </w:r>
      <w:r>
        <w:rPr>
          <w:spacing w:val="-18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-12"/>
          <w:sz w:val="28"/>
        </w:rPr>
        <w:t xml:space="preserve"> </w:t>
      </w:r>
      <w:r>
        <w:rPr>
          <w:sz w:val="28"/>
        </w:rPr>
        <w:t>и поисковой творческой деятельности;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01"/>
        <w:ind w:left="1131" w:hanging="706"/>
        <w:jc w:val="left"/>
        <w:rPr>
          <w:sz w:val="28"/>
        </w:rPr>
      </w:pPr>
      <w:r>
        <w:rPr>
          <w:sz w:val="28"/>
        </w:rPr>
        <w:t>обучить</w:t>
      </w:r>
      <w:r>
        <w:rPr>
          <w:spacing w:val="-17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чертежам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схемам;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45" w:line="278" w:lineRule="auto"/>
        <w:ind w:right="761" w:firstLine="0"/>
        <w:jc w:val="left"/>
        <w:rPr>
          <w:sz w:val="28"/>
        </w:rPr>
      </w:pPr>
      <w:r>
        <w:rPr>
          <w:sz w:val="28"/>
        </w:rPr>
        <w:t>научить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материалом:</w:t>
      </w:r>
      <w:r>
        <w:rPr>
          <w:spacing w:val="-18"/>
          <w:sz w:val="28"/>
        </w:rPr>
        <w:t xml:space="preserve"> </w:t>
      </w:r>
      <w:r>
        <w:rPr>
          <w:sz w:val="28"/>
        </w:rPr>
        <w:t>ткань,</w:t>
      </w:r>
      <w:r>
        <w:rPr>
          <w:spacing w:val="-8"/>
          <w:sz w:val="28"/>
        </w:rPr>
        <w:t xml:space="preserve"> </w:t>
      </w:r>
      <w:r>
        <w:rPr>
          <w:sz w:val="28"/>
        </w:rPr>
        <w:t>фольга,</w:t>
      </w:r>
      <w:r>
        <w:rPr>
          <w:spacing w:val="-9"/>
          <w:sz w:val="28"/>
        </w:rPr>
        <w:t xml:space="preserve"> </w:t>
      </w:r>
      <w:r>
        <w:rPr>
          <w:sz w:val="28"/>
        </w:rPr>
        <w:t>вата,</w:t>
      </w:r>
      <w:r>
        <w:rPr>
          <w:spacing w:val="-9"/>
          <w:sz w:val="28"/>
        </w:rPr>
        <w:t xml:space="preserve"> </w:t>
      </w:r>
      <w:r>
        <w:rPr>
          <w:sz w:val="28"/>
        </w:rPr>
        <w:t>бумажные салфетки, нитки и др.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189"/>
        <w:ind w:left="1131" w:hanging="706"/>
        <w:jc w:val="left"/>
        <w:rPr>
          <w:sz w:val="28"/>
        </w:rPr>
      </w:pPr>
      <w:r>
        <w:rPr>
          <w:spacing w:val="-2"/>
          <w:sz w:val="28"/>
        </w:rPr>
        <w:t>расширить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знания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геометрических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телах</w:t>
      </w:r>
    </w:p>
    <w:p w:rsidR="007A46EE" w:rsidRDefault="009E1D98">
      <w:pPr>
        <w:pStyle w:val="a5"/>
        <w:numPr>
          <w:ilvl w:val="0"/>
          <w:numId w:val="47"/>
        </w:numPr>
        <w:tabs>
          <w:tab w:val="left" w:pos="1131"/>
        </w:tabs>
        <w:spacing w:before="254" w:line="276" w:lineRule="auto"/>
        <w:ind w:right="1219" w:firstLine="0"/>
        <w:jc w:val="left"/>
        <w:rPr>
          <w:sz w:val="28"/>
        </w:rPr>
      </w:pPr>
      <w:r>
        <w:rPr>
          <w:sz w:val="28"/>
        </w:rPr>
        <w:t>научить</w:t>
      </w:r>
      <w:r>
        <w:rPr>
          <w:spacing w:val="-17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0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прочности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и устойчивости изделия, уметь видеть и устранять дефекты.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27"/>
        <w:ind w:left="0"/>
        <w:jc w:val="left"/>
      </w:pPr>
    </w:p>
    <w:p w:rsidR="007A46EE" w:rsidRDefault="009E1D98">
      <w:pPr>
        <w:pStyle w:val="a3"/>
        <w:spacing w:before="1"/>
        <w:jc w:val="left"/>
      </w:pPr>
      <w:r>
        <w:t>Учебно-тематический</w:t>
      </w:r>
      <w:r>
        <w:rPr>
          <w:spacing w:val="-11"/>
        </w:rPr>
        <w:t xml:space="preserve"> </w:t>
      </w:r>
      <w:r>
        <w:t>план</w:t>
      </w:r>
      <w:r>
        <w:rPr>
          <w:spacing w:val="-12"/>
        </w:rPr>
        <w:t xml:space="preserve"> </w:t>
      </w:r>
      <w:r>
        <w:t>I</w:t>
      </w:r>
      <w:r>
        <w:rPr>
          <w:spacing w:val="-18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t>обучения,</w:t>
      </w:r>
      <w:r>
        <w:rPr>
          <w:spacing w:val="-9"/>
        </w:rPr>
        <w:t xml:space="preserve"> </w:t>
      </w:r>
      <w:r>
        <w:t>36</w:t>
      </w:r>
      <w:r>
        <w:rPr>
          <w:spacing w:val="-12"/>
        </w:rPr>
        <w:t xml:space="preserve"> </w:t>
      </w:r>
      <w:r>
        <w:rPr>
          <w:spacing w:val="-2"/>
        </w:rPr>
        <w:t>часов</w:t>
      </w:r>
    </w:p>
    <w:p w:rsidR="007A46EE" w:rsidRDefault="009E1D98">
      <w:pPr>
        <w:pStyle w:val="a3"/>
        <w:tabs>
          <w:tab w:val="left" w:pos="1131"/>
          <w:tab w:val="left" w:pos="4675"/>
        </w:tabs>
        <w:spacing w:before="249"/>
        <w:jc w:val="left"/>
      </w:pPr>
      <w:r>
        <w:rPr>
          <w:spacing w:val="-10"/>
        </w:rPr>
        <w:t>№</w:t>
      </w:r>
      <w:r>
        <w:tab/>
        <w:t>Тема</w:t>
      </w:r>
      <w:r>
        <w:rPr>
          <w:spacing w:val="22"/>
        </w:rPr>
        <w:t xml:space="preserve"> </w:t>
      </w:r>
      <w:r>
        <w:t>Количество</w:t>
      </w:r>
      <w:r>
        <w:rPr>
          <w:spacing w:val="-12"/>
        </w:rPr>
        <w:t xml:space="preserve"> </w:t>
      </w:r>
      <w:r>
        <w:rPr>
          <w:spacing w:val="-4"/>
        </w:rPr>
        <w:t>часов</w:t>
      </w:r>
      <w:r>
        <w:tab/>
      </w:r>
      <w:r>
        <w:rPr>
          <w:spacing w:val="-2"/>
        </w:rPr>
        <w:t>Форма</w:t>
      </w:r>
      <w:r>
        <w:rPr>
          <w:spacing w:val="-4"/>
        </w:rPr>
        <w:t xml:space="preserve"> </w:t>
      </w:r>
      <w:r>
        <w:rPr>
          <w:spacing w:val="-2"/>
        </w:rPr>
        <w:t>аттестации/</w:t>
      </w:r>
      <w:r>
        <w:t xml:space="preserve"> </w:t>
      </w:r>
      <w:r>
        <w:rPr>
          <w:spacing w:val="-2"/>
        </w:rPr>
        <w:t>контроля</w:t>
      </w:r>
    </w:p>
    <w:p w:rsidR="007A46EE" w:rsidRDefault="009E1D98">
      <w:pPr>
        <w:pStyle w:val="a3"/>
        <w:tabs>
          <w:tab w:val="left" w:pos="8218"/>
        </w:tabs>
        <w:spacing w:before="249"/>
        <w:ind w:left="5769"/>
        <w:jc w:val="left"/>
      </w:pPr>
      <w:r>
        <w:t>Теория</w:t>
      </w:r>
      <w:r>
        <w:rPr>
          <w:spacing w:val="53"/>
          <w:w w:val="150"/>
        </w:rPr>
        <w:t xml:space="preserve"> </w:t>
      </w:r>
      <w:r>
        <w:rPr>
          <w:spacing w:val="-2"/>
        </w:rPr>
        <w:t>Практика</w:t>
      </w:r>
      <w:r>
        <w:tab/>
      </w:r>
      <w:r>
        <w:rPr>
          <w:spacing w:val="-2"/>
        </w:rPr>
        <w:t>Всего</w:t>
      </w:r>
    </w:p>
    <w:p w:rsidR="007A46EE" w:rsidRDefault="009E1D98">
      <w:pPr>
        <w:pStyle w:val="a5"/>
        <w:numPr>
          <w:ilvl w:val="0"/>
          <w:numId w:val="46"/>
        </w:numPr>
        <w:tabs>
          <w:tab w:val="left" w:pos="1131"/>
          <w:tab w:val="left" w:pos="6225"/>
          <w:tab w:val="left" w:pos="7296"/>
          <w:tab w:val="right" w:pos="8506"/>
        </w:tabs>
        <w:spacing w:before="245"/>
        <w:ind w:hanging="706"/>
        <w:rPr>
          <w:sz w:val="28"/>
        </w:rPr>
      </w:pPr>
      <w:r>
        <w:rPr>
          <w:spacing w:val="-2"/>
          <w:sz w:val="28"/>
        </w:rPr>
        <w:t>Вводное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занятие,</w:t>
      </w:r>
      <w:r>
        <w:rPr>
          <w:sz w:val="28"/>
        </w:rPr>
        <w:t xml:space="preserve"> </w:t>
      </w:r>
      <w:r>
        <w:rPr>
          <w:spacing w:val="-2"/>
          <w:sz w:val="28"/>
        </w:rPr>
        <w:t>инструктаж</w:t>
      </w:r>
      <w:r>
        <w:rPr>
          <w:spacing w:val="-1"/>
          <w:sz w:val="28"/>
        </w:rPr>
        <w:t xml:space="preserve"> </w:t>
      </w:r>
      <w:r>
        <w:rPr>
          <w:spacing w:val="-4"/>
          <w:sz w:val="28"/>
        </w:rPr>
        <w:t>ТБ...</w:t>
      </w:r>
      <w:r>
        <w:rPr>
          <w:sz w:val="28"/>
        </w:rPr>
        <w:tab/>
      </w:r>
      <w:r>
        <w:rPr>
          <w:spacing w:val="-10"/>
          <w:sz w:val="28"/>
        </w:rPr>
        <w:t>1</w:t>
      </w:r>
      <w:r>
        <w:rPr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10"/>
          <w:sz w:val="28"/>
        </w:rPr>
        <w:t>1</w:t>
      </w:r>
    </w:p>
    <w:p w:rsidR="007A46EE" w:rsidRDefault="009E1D98">
      <w:pPr>
        <w:pStyle w:val="a5"/>
        <w:numPr>
          <w:ilvl w:val="0"/>
          <w:numId w:val="46"/>
        </w:numPr>
        <w:tabs>
          <w:tab w:val="left" w:pos="1131"/>
          <w:tab w:val="left" w:pos="6797"/>
          <w:tab w:val="left" w:pos="7512"/>
          <w:tab w:val="right" w:pos="8367"/>
        </w:tabs>
        <w:spacing w:before="250"/>
        <w:ind w:hanging="706"/>
        <w:rPr>
          <w:sz w:val="28"/>
        </w:rPr>
      </w:pPr>
      <w:r>
        <w:rPr>
          <w:sz w:val="28"/>
        </w:rPr>
        <w:t>Знакомство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бумагой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картоном.</w:t>
      </w:r>
      <w:r>
        <w:rPr>
          <w:sz w:val="28"/>
        </w:rPr>
        <w:tab/>
      </w:r>
      <w:r>
        <w:rPr>
          <w:spacing w:val="-10"/>
          <w:sz w:val="28"/>
        </w:rPr>
        <w:t>1</w:t>
      </w:r>
      <w:r>
        <w:rPr>
          <w:sz w:val="28"/>
        </w:rPr>
        <w:tab/>
      </w:r>
      <w:r>
        <w:rPr>
          <w:spacing w:val="-10"/>
          <w:sz w:val="28"/>
        </w:rPr>
        <w:t>3</w:t>
      </w:r>
      <w:r>
        <w:rPr>
          <w:sz w:val="28"/>
        </w:rPr>
        <w:tab/>
      </w:r>
      <w:r>
        <w:rPr>
          <w:spacing w:val="-10"/>
          <w:sz w:val="28"/>
        </w:rPr>
        <w:t>4</w:t>
      </w:r>
    </w:p>
    <w:p w:rsidR="007A46EE" w:rsidRDefault="007A46EE">
      <w:pPr>
        <w:pStyle w:val="a3"/>
        <w:spacing w:before="42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87" w:type="dxa"/>
        <w:tblLayout w:type="fixed"/>
        <w:tblLook w:val="01E0" w:firstRow="1" w:lastRow="1" w:firstColumn="1" w:lastColumn="1" w:noHBand="0" w:noVBand="0"/>
      </w:tblPr>
      <w:tblGrid>
        <w:gridCol w:w="3556"/>
        <w:gridCol w:w="465"/>
        <w:gridCol w:w="713"/>
        <w:gridCol w:w="475"/>
      </w:tblGrid>
      <w:tr w:rsidR="007A46EE">
        <w:trPr>
          <w:trHeight w:val="434"/>
        </w:trPr>
        <w:tc>
          <w:tcPr>
            <w:tcW w:w="3556" w:type="dxa"/>
          </w:tcPr>
          <w:p w:rsidR="007A46EE" w:rsidRDefault="009E1D98">
            <w:pPr>
              <w:pStyle w:val="TableParagraph"/>
              <w:tabs>
                <w:tab w:val="left" w:pos="755"/>
              </w:tabs>
              <w:spacing w:line="309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  <w:t>Плоские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поделки.</w:t>
            </w:r>
          </w:p>
        </w:tc>
        <w:tc>
          <w:tcPr>
            <w:tcW w:w="465" w:type="dxa"/>
          </w:tcPr>
          <w:p w:rsidR="007A46EE" w:rsidRDefault="009E1D98">
            <w:pPr>
              <w:pStyle w:val="TableParagraph"/>
              <w:spacing w:line="309" w:lineRule="exact"/>
              <w:ind w:left="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13" w:type="dxa"/>
          </w:tcPr>
          <w:p w:rsidR="007A46EE" w:rsidRDefault="009E1D98">
            <w:pPr>
              <w:pStyle w:val="TableParagraph"/>
              <w:spacing w:line="309" w:lineRule="exact"/>
              <w:ind w:lef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75" w:type="dxa"/>
          </w:tcPr>
          <w:p w:rsidR="007A46EE" w:rsidRDefault="009E1D98">
            <w:pPr>
              <w:pStyle w:val="TableParagraph"/>
              <w:spacing w:line="309" w:lineRule="exact"/>
              <w:ind w:left="0" w:right="4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7A46EE">
        <w:trPr>
          <w:trHeight w:val="561"/>
        </w:trPr>
        <w:tc>
          <w:tcPr>
            <w:tcW w:w="3556" w:type="dxa"/>
          </w:tcPr>
          <w:p w:rsidR="007A46EE" w:rsidRDefault="009E1D98">
            <w:pPr>
              <w:pStyle w:val="TableParagraph"/>
              <w:tabs>
                <w:tab w:val="left" w:pos="755"/>
              </w:tabs>
              <w:spacing w:before="113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  <w:t>Объемные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поделки.</w:t>
            </w:r>
          </w:p>
        </w:tc>
        <w:tc>
          <w:tcPr>
            <w:tcW w:w="465" w:type="dxa"/>
          </w:tcPr>
          <w:p w:rsidR="007A46EE" w:rsidRDefault="009E1D98">
            <w:pPr>
              <w:pStyle w:val="TableParagraph"/>
              <w:spacing w:before="113"/>
              <w:ind w:left="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13" w:type="dxa"/>
          </w:tcPr>
          <w:p w:rsidR="007A46EE" w:rsidRDefault="009E1D98">
            <w:pPr>
              <w:pStyle w:val="TableParagraph"/>
              <w:spacing w:before="113"/>
              <w:ind w:lef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75" w:type="dxa"/>
          </w:tcPr>
          <w:p w:rsidR="007A46EE" w:rsidRDefault="009E1D98">
            <w:pPr>
              <w:pStyle w:val="TableParagraph"/>
              <w:spacing w:before="113"/>
              <w:ind w:left="0" w:right="4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</w:tr>
      <w:tr w:rsidR="007A46EE">
        <w:trPr>
          <w:trHeight w:val="435"/>
        </w:trPr>
        <w:tc>
          <w:tcPr>
            <w:tcW w:w="3556" w:type="dxa"/>
          </w:tcPr>
          <w:p w:rsidR="007A46EE" w:rsidRDefault="009E1D98">
            <w:pPr>
              <w:pStyle w:val="TableParagraph"/>
              <w:tabs>
                <w:tab w:val="left" w:pos="755"/>
              </w:tabs>
              <w:spacing w:before="113" w:line="302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  <w:r>
              <w:rPr>
                <w:sz w:val="28"/>
              </w:rPr>
              <w:tab/>
              <w:t>Аппликация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бумаге.</w:t>
            </w:r>
          </w:p>
        </w:tc>
        <w:tc>
          <w:tcPr>
            <w:tcW w:w="465" w:type="dxa"/>
          </w:tcPr>
          <w:p w:rsidR="007A46EE" w:rsidRDefault="009E1D98">
            <w:pPr>
              <w:pStyle w:val="TableParagraph"/>
              <w:spacing w:before="113" w:line="302" w:lineRule="exact"/>
              <w:ind w:left="3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13" w:type="dxa"/>
          </w:tcPr>
          <w:p w:rsidR="007A46EE" w:rsidRDefault="009E1D98">
            <w:pPr>
              <w:pStyle w:val="TableParagraph"/>
              <w:spacing w:before="113" w:line="302" w:lineRule="exact"/>
              <w:ind w:lef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75" w:type="dxa"/>
          </w:tcPr>
          <w:p w:rsidR="007A46EE" w:rsidRDefault="009E1D98">
            <w:pPr>
              <w:pStyle w:val="TableParagraph"/>
              <w:spacing w:before="113" w:line="302" w:lineRule="exact"/>
              <w:ind w:left="0" w:right="47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</w:tr>
    </w:tbl>
    <w:p w:rsidR="007A46EE" w:rsidRDefault="009E1D98">
      <w:pPr>
        <w:pStyle w:val="a5"/>
        <w:numPr>
          <w:ilvl w:val="0"/>
          <w:numId w:val="45"/>
        </w:numPr>
        <w:tabs>
          <w:tab w:val="left" w:pos="1131"/>
          <w:tab w:val="left" w:pos="7512"/>
          <w:tab w:val="left" w:pos="8218"/>
          <w:tab w:val="left" w:pos="8929"/>
        </w:tabs>
        <w:spacing w:before="256"/>
        <w:ind w:hanging="706"/>
        <w:rPr>
          <w:sz w:val="28"/>
        </w:rPr>
      </w:pPr>
      <w:r>
        <w:rPr>
          <w:sz w:val="28"/>
        </w:rPr>
        <w:t>Работа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пластилином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материалом.</w:t>
      </w:r>
      <w:r>
        <w:rPr>
          <w:sz w:val="28"/>
        </w:rPr>
        <w:tab/>
      </w:r>
      <w:r>
        <w:rPr>
          <w:spacing w:val="-10"/>
          <w:sz w:val="28"/>
        </w:rPr>
        <w:t>1</w:t>
      </w:r>
      <w:r>
        <w:rPr>
          <w:sz w:val="28"/>
        </w:rPr>
        <w:tab/>
      </w:r>
      <w:r>
        <w:rPr>
          <w:spacing w:val="-10"/>
          <w:sz w:val="28"/>
        </w:rPr>
        <w:t>3</w:t>
      </w:r>
      <w:r>
        <w:rPr>
          <w:sz w:val="28"/>
        </w:rPr>
        <w:tab/>
      </w:r>
      <w:r>
        <w:rPr>
          <w:spacing w:val="-10"/>
          <w:sz w:val="28"/>
        </w:rPr>
        <w:t>4</w:t>
      </w:r>
    </w:p>
    <w:p w:rsidR="007A46EE" w:rsidRDefault="009E1D98">
      <w:pPr>
        <w:pStyle w:val="a5"/>
        <w:numPr>
          <w:ilvl w:val="0"/>
          <w:numId w:val="45"/>
        </w:numPr>
        <w:tabs>
          <w:tab w:val="left" w:pos="1131"/>
          <w:tab w:val="left" w:pos="5380"/>
          <w:tab w:val="right" w:pos="6240"/>
        </w:tabs>
        <w:spacing w:before="249"/>
        <w:ind w:hanging="706"/>
        <w:rPr>
          <w:sz w:val="28"/>
        </w:rPr>
      </w:pPr>
      <w:r>
        <w:rPr>
          <w:sz w:val="28"/>
        </w:rPr>
        <w:t>Техническое</w:t>
      </w:r>
      <w:r>
        <w:rPr>
          <w:spacing w:val="-18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7"/>
          <w:sz w:val="28"/>
        </w:rPr>
        <w:t xml:space="preserve"> </w:t>
      </w:r>
      <w:r>
        <w:rPr>
          <w:spacing w:val="-10"/>
          <w:sz w:val="28"/>
        </w:rPr>
        <w:t>1</w:t>
      </w:r>
      <w:r>
        <w:rPr>
          <w:sz w:val="28"/>
        </w:rPr>
        <w:tab/>
      </w:r>
      <w:r>
        <w:rPr>
          <w:spacing w:val="-10"/>
          <w:sz w:val="28"/>
        </w:rPr>
        <w:t>3</w:t>
      </w:r>
      <w:r>
        <w:rPr>
          <w:sz w:val="28"/>
        </w:rPr>
        <w:tab/>
      </w:r>
      <w:r>
        <w:rPr>
          <w:spacing w:val="-10"/>
          <w:sz w:val="28"/>
        </w:rPr>
        <w:t>4</w:t>
      </w:r>
    </w:p>
    <w:p w:rsidR="007A46EE" w:rsidRDefault="009E1D98">
      <w:pPr>
        <w:pStyle w:val="a5"/>
        <w:numPr>
          <w:ilvl w:val="0"/>
          <w:numId w:val="45"/>
        </w:numPr>
        <w:tabs>
          <w:tab w:val="left" w:pos="1131"/>
          <w:tab w:val="left" w:pos="6091"/>
          <w:tab w:val="right" w:pos="6945"/>
        </w:tabs>
        <w:spacing w:before="250"/>
        <w:ind w:hanging="706"/>
        <w:rPr>
          <w:sz w:val="28"/>
        </w:rPr>
      </w:pPr>
      <w:r>
        <w:rPr>
          <w:spacing w:val="-2"/>
          <w:sz w:val="28"/>
        </w:rPr>
        <w:t>Культурно-досуговая</w:t>
      </w:r>
      <w:r>
        <w:rPr>
          <w:sz w:val="28"/>
        </w:rPr>
        <w:t xml:space="preserve"> </w:t>
      </w:r>
      <w:r>
        <w:rPr>
          <w:spacing w:val="-2"/>
          <w:sz w:val="28"/>
        </w:rPr>
        <w:t>деятельность</w:t>
      </w:r>
      <w:r>
        <w:rPr>
          <w:sz w:val="28"/>
        </w:rPr>
        <w:tab/>
      </w:r>
      <w:r>
        <w:rPr>
          <w:spacing w:val="-10"/>
          <w:sz w:val="28"/>
        </w:rPr>
        <w:t>5</w:t>
      </w:r>
      <w:r>
        <w:rPr>
          <w:sz w:val="28"/>
        </w:rPr>
        <w:tab/>
      </w:r>
      <w:r>
        <w:rPr>
          <w:spacing w:val="-10"/>
          <w:sz w:val="28"/>
        </w:rPr>
        <w:t>5</w:t>
      </w:r>
    </w:p>
    <w:p w:rsidR="007A46EE" w:rsidRDefault="009E1D98">
      <w:pPr>
        <w:pStyle w:val="a5"/>
        <w:numPr>
          <w:ilvl w:val="0"/>
          <w:numId w:val="45"/>
        </w:numPr>
        <w:tabs>
          <w:tab w:val="left" w:pos="1131"/>
          <w:tab w:val="left" w:pos="7512"/>
          <w:tab w:val="right" w:pos="8367"/>
        </w:tabs>
        <w:spacing w:before="249"/>
        <w:ind w:hanging="706"/>
        <w:rPr>
          <w:sz w:val="28"/>
        </w:rPr>
      </w:pPr>
      <w:r>
        <w:rPr>
          <w:spacing w:val="-2"/>
          <w:sz w:val="28"/>
        </w:rPr>
        <w:t>Заключительное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занятие.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Итоговая</w:t>
      </w:r>
      <w:r>
        <w:rPr>
          <w:sz w:val="28"/>
        </w:rPr>
        <w:t xml:space="preserve"> </w:t>
      </w:r>
      <w:r>
        <w:rPr>
          <w:spacing w:val="-2"/>
          <w:sz w:val="28"/>
        </w:rPr>
        <w:t>аттестация.</w:t>
      </w:r>
      <w:r>
        <w:rPr>
          <w:sz w:val="28"/>
        </w:rPr>
        <w:tab/>
      </w:r>
      <w:r>
        <w:rPr>
          <w:spacing w:val="-10"/>
          <w:sz w:val="28"/>
        </w:rPr>
        <w:t>1</w:t>
      </w:r>
      <w:r>
        <w:rPr>
          <w:sz w:val="28"/>
        </w:rPr>
        <w:tab/>
      </w:r>
      <w:r>
        <w:rPr>
          <w:spacing w:val="-10"/>
          <w:sz w:val="28"/>
        </w:rPr>
        <w:t>1</w:t>
      </w:r>
    </w:p>
    <w:p w:rsidR="007A46EE" w:rsidRDefault="007A46EE">
      <w:pPr>
        <w:pStyle w:val="a5"/>
        <w:jc w:val="lef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tabs>
          <w:tab w:val="left" w:pos="6893"/>
          <w:tab w:val="left" w:pos="7512"/>
          <w:tab w:val="left" w:pos="8218"/>
        </w:tabs>
        <w:ind w:left="1131"/>
        <w:jc w:val="left"/>
      </w:pPr>
      <w:r>
        <w:rPr>
          <w:spacing w:val="-2"/>
        </w:rPr>
        <w:t>Итого:</w:t>
      </w:r>
      <w:r>
        <w:tab/>
      </w:r>
      <w:r>
        <w:rPr>
          <w:spacing w:val="-10"/>
        </w:rPr>
        <w:t>7</w:t>
      </w:r>
      <w:r>
        <w:tab/>
      </w:r>
      <w:r>
        <w:rPr>
          <w:spacing w:val="-5"/>
        </w:rPr>
        <w:t>29</w:t>
      </w:r>
      <w:r>
        <w:tab/>
      </w:r>
      <w:r>
        <w:rPr>
          <w:spacing w:val="-5"/>
        </w:rPr>
        <w:t>36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72"/>
        <w:ind w:left="0"/>
        <w:jc w:val="left"/>
      </w:pPr>
    </w:p>
    <w:p w:rsidR="007A46EE" w:rsidRDefault="009E1D98">
      <w:pPr>
        <w:pStyle w:val="a3"/>
        <w:jc w:val="left"/>
      </w:pPr>
      <w:r>
        <w:t>Содержание</w:t>
      </w:r>
      <w:r>
        <w:rPr>
          <w:spacing w:val="-8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года</w:t>
      </w:r>
      <w:r>
        <w:rPr>
          <w:spacing w:val="-13"/>
        </w:rPr>
        <w:t xml:space="preserve"> </w:t>
      </w:r>
      <w:r>
        <w:rPr>
          <w:spacing w:val="-2"/>
        </w:rPr>
        <w:t>обучения</w:t>
      </w:r>
    </w:p>
    <w:p w:rsidR="007A46EE" w:rsidRDefault="009E1D98">
      <w:pPr>
        <w:pStyle w:val="a5"/>
        <w:numPr>
          <w:ilvl w:val="0"/>
          <w:numId w:val="44"/>
        </w:numPr>
        <w:tabs>
          <w:tab w:val="left" w:pos="706"/>
        </w:tabs>
        <w:spacing w:before="250"/>
        <w:ind w:left="706" w:hanging="281"/>
        <w:rPr>
          <w:sz w:val="28"/>
        </w:rPr>
      </w:pPr>
      <w:r>
        <w:rPr>
          <w:spacing w:val="-2"/>
          <w:sz w:val="28"/>
        </w:rPr>
        <w:t>Вводное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занятие</w:t>
      </w:r>
    </w:p>
    <w:p w:rsidR="007A46EE" w:rsidRDefault="009E1D98">
      <w:pPr>
        <w:pStyle w:val="a3"/>
        <w:spacing w:before="249" w:line="276" w:lineRule="auto"/>
        <w:jc w:val="left"/>
      </w:pPr>
      <w:r>
        <w:t>Инструктаж по технике безопасности, правила пожарной безопасности, правила дорожного</w:t>
      </w:r>
      <w:r>
        <w:rPr>
          <w:spacing w:val="-17"/>
        </w:rPr>
        <w:t xml:space="preserve"> </w:t>
      </w:r>
      <w:r>
        <w:t>движения,</w:t>
      </w:r>
      <w:r>
        <w:rPr>
          <w:spacing w:val="-11"/>
        </w:rPr>
        <w:t xml:space="preserve"> </w:t>
      </w:r>
      <w:r>
        <w:t>инструктаж</w:t>
      </w:r>
      <w:r>
        <w:rPr>
          <w:spacing w:val="-17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антитеррористической</w:t>
      </w:r>
      <w:r>
        <w:rPr>
          <w:spacing w:val="-15"/>
        </w:rPr>
        <w:t xml:space="preserve"> </w:t>
      </w:r>
      <w:r>
        <w:t>безопасности.</w:t>
      </w:r>
      <w:r>
        <w:rPr>
          <w:spacing w:val="-10"/>
        </w:rPr>
        <w:t xml:space="preserve"> </w:t>
      </w:r>
      <w:r>
        <w:t>Режим работы в объединении и правила поведения на занятиях.</w:t>
      </w:r>
    </w:p>
    <w:p w:rsidR="007A46EE" w:rsidRDefault="009E1D98">
      <w:pPr>
        <w:pStyle w:val="a3"/>
        <w:spacing w:before="200"/>
        <w:jc w:val="left"/>
      </w:pPr>
      <w:r>
        <w:rPr>
          <w:spacing w:val="-2"/>
        </w:rPr>
        <w:t>Демонстрация</w:t>
      </w:r>
      <w:r>
        <w:rPr>
          <w:spacing w:val="2"/>
        </w:rPr>
        <w:t xml:space="preserve"> </w:t>
      </w:r>
      <w:r>
        <w:rPr>
          <w:spacing w:val="-2"/>
        </w:rPr>
        <w:t>поделок,</w:t>
      </w:r>
      <w:r>
        <w:rPr>
          <w:spacing w:val="3"/>
        </w:rPr>
        <w:t xml:space="preserve"> </w:t>
      </w:r>
      <w:r>
        <w:rPr>
          <w:spacing w:val="-2"/>
        </w:rPr>
        <w:t>выполненных</w:t>
      </w:r>
      <w:r>
        <w:rPr>
          <w:spacing w:val="-6"/>
        </w:rPr>
        <w:t xml:space="preserve"> </w:t>
      </w:r>
      <w:r>
        <w:rPr>
          <w:spacing w:val="-2"/>
        </w:rPr>
        <w:t>учащимися</w:t>
      </w:r>
      <w:r>
        <w:rPr>
          <w:spacing w:val="3"/>
        </w:rPr>
        <w:t xml:space="preserve"> </w:t>
      </w:r>
      <w:r>
        <w:rPr>
          <w:spacing w:val="-2"/>
        </w:rPr>
        <w:t>объединения.</w:t>
      </w:r>
    </w:p>
    <w:p w:rsidR="007A46EE" w:rsidRDefault="009E1D98">
      <w:pPr>
        <w:pStyle w:val="a3"/>
        <w:spacing w:before="249" w:line="276" w:lineRule="auto"/>
        <w:jc w:val="left"/>
      </w:pPr>
      <w:r>
        <w:t>Изготовление</w:t>
      </w:r>
      <w:r>
        <w:rPr>
          <w:spacing w:val="-7"/>
        </w:rPr>
        <w:t xml:space="preserve"> </w:t>
      </w:r>
      <w:r>
        <w:t>поделки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свободную</w:t>
      </w:r>
      <w:r>
        <w:rPr>
          <w:spacing w:val="-9"/>
        </w:rPr>
        <w:t xml:space="preserve"> </w:t>
      </w:r>
      <w:r>
        <w:t>тему:</w:t>
      </w:r>
      <w:r>
        <w:rPr>
          <w:spacing w:val="-1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целью</w:t>
      </w:r>
      <w:r>
        <w:rPr>
          <w:spacing w:val="-10"/>
        </w:rPr>
        <w:t xml:space="preserve"> </w:t>
      </w:r>
      <w:r>
        <w:t>ознакомления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умениями</w:t>
      </w:r>
      <w:r>
        <w:rPr>
          <w:spacing w:val="-9"/>
        </w:rPr>
        <w:t xml:space="preserve"> </w:t>
      </w:r>
      <w:r>
        <w:t>и навыками учащихся.</w:t>
      </w:r>
    </w:p>
    <w:p w:rsidR="007A46EE" w:rsidRDefault="009E1D98">
      <w:pPr>
        <w:pStyle w:val="a5"/>
        <w:numPr>
          <w:ilvl w:val="0"/>
          <w:numId w:val="44"/>
        </w:numPr>
        <w:tabs>
          <w:tab w:val="left" w:pos="706"/>
        </w:tabs>
        <w:spacing w:before="201"/>
        <w:ind w:left="706" w:hanging="281"/>
        <w:rPr>
          <w:sz w:val="28"/>
        </w:rPr>
      </w:pPr>
      <w:r>
        <w:rPr>
          <w:sz w:val="28"/>
        </w:rPr>
        <w:t>Знакомство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бумагой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картоном</w:t>
      </w:r>
    </w:p>
    <w:p w:rsidR="007A46EE" w:rsidRDefault="009E1D98">
      <w:pPr>
        <w:pStyle w:val="a3"/>
        <w:spacing w:before="244" w:line="276" w:lineRule="auto"/>
        <w:jc w:val="left"/>
      </w:pPr>
      <w:r>
        <w:t>Сведения о производстве бумаги и картона. Виды и сорта бумаги и картона. Их назначение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свойства.</w:t>
      </w:r>
      <w:r>
        <w:rPr>
          <w:spacing w:val="-10"/>
        </w:rPr>
        <w:t xml:space="preserve"> </w:t>
      </w:r>
      <w:r>
        <w:t>Приемы</w:t>
      </w:r>
      <w:r>
        <w:rPr>
          <w:spacing w:val="-12"/>
        </w:rPr>
        <w:t xml:space="preserve"> </w:t>
      </w:r>
      <w:r>
        <w:t>обработки</w:t>
      </w:r>
      <w:r>
        <w:rPr>
          <w:spacing w:val="-12"/>
        </w:rPr>
        <w:t xml:space="preserve"> </w:t>
      </w:r>
      <w:r>
        <w:t>бумаги,</w:t>
      </w:r>
      <w:r>
        <w:rPr>
          <w:spacing w:val="-10"/>
        </w:rPr>
        <w:t xml:space="preserve"> </w:t>
      </w:r>
      <w:r>
        <w:t>изменяющие</w:t>
      </w:r>
      <w:r>
        <w:rPr>
          <w:spacing w:val="-11"/>
        </w:rPr>
        <w:t xml:space="preserve"> </w:t>
      </w:r>
      <w:r>
        <w:t>характер</w:t>
      </w:r>
      <w:r>
        <w:rPr>
          <w:spacing w:val="-12"/>
        </w:rPr>
        <w:t xml:space="preserve"> </w:t>
      </w:r>
      <w:r>
        <w:t>листа: разрывание, сминание, скручивание. Способы соединения бумаги:</w:t>
      </w:r>
      <w:r>
        <w:rPr>
          <w:spacing w:val="-1"/>
        </w:rPr>
        <w:t xml:space="preserve"> </w:t>
      </w:r>
      <w:r>
        <w:t>разъемное и неразъемное. Склеивание внахлес</w:t>
      </w:r>
      <w:r>
        <w:t>т и в торец.</w:t>
      </w:r>
    </w:p>
    <w:p w:rsidR="007A46EE" w:rsidRDefault="009E1D98">
      <w:pPr>
        <w:pStyle w:val="a3"/>
        <w:spacing w:before="204"/>
        <w:jc w:val="left"/>
      </w:pPr>
      <w:r>
        <w:t>Инструменты</w:t>
      </w:r>
      <w:r>
        <w:rPr>
          <w:spacing w:val="-18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разметки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сборки</w:t>
      </w:r>
      <w:r>
        <w:rPr>
          <w:spacing w:val="-15"/>
        </w:rPr>
        <w:t xml:space="preserve"> </w:t>
      </w:r>
      <w:r>
        <w:t>изделий:</w:t>
      </w:r>
      <w:r>
        <w:rPr>
          <w:spacing w:val="-18"/>
        </w:rPr>
        <w:t xml:space="preserve"> </w:t>
      </w:r>
      <w:r>
        <w:t>линейка,</w:t>
      </w:r>
      <w:r>
        <w:rPr>
          <w:spacing w:val="-9"/>
        </w:rPr>
        <w:t xml:space="preserve"> </w:t>
      </w:r>
      <w:r>
        <w:t>угольник,</w:t>
      </w:r>
      <w:r>
        <w:rPr>
          <w:spacing w:val="-9"/>
        </w:rPr>
        <w:t xml:space="preserve"> </w:t>
      </w:r>
      <w:r>
        <w:rPr>
          <w:spacing w:val="-2"/>
        </w:rPr>
        <w:t>карандаш,</w:t>
      </w:r>
    </w:p>
    <w:p w:rsidR="007A46EE" w:rsidRDefault="009E1D98">
      <w:pPr>
        <w:pStyle w:val="a3"/>
        <w:spacing w:before="48" w:line="276" w:lineRule="auto"/>
        <w:jc w:val="left"/>
      </w:pPr>
      <w:r>
        <w:t>циркуль,</w:t>
      </w:r>
      <w:r>
        <w:rPr>
          <w:spacing w:val="-7"/>
        </w:rPr>
        <w:t xml:space="preserve"> </w:t>
      </w:r>
      <w:r>
        <w:t>ножницы,</w:t>
      </w:r>
      <w:r>
        <w:rPr>
          <w:spacing w:val="-7"/>
        </w:rPr>
        <w:t xml:space="preserve"> </w:t>
      </w:r>
      <w:r>
        <w:t>клей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т.д.</w:t>
      </w:r>
      <w:r>
        <w:rPr>
          <w:spacing w:val="-7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ножницами:</w:t>
      </w:r>
      <w:r>
        <w:rPr>
          <w:spacing w:val="-1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прямой,</w:t>
      </w:r>
      <w:r>
        <w:rPr>
          <w:spacing w:val="-7"/>
        </w:rPr>
        <w:t xml:space="preserve"> </w:t>
      </w:r>
      <w:r>
        <w:t>кривой, вырезание отверстий; фальцевание линий сгиба.</w:t>
      </w:r>
    </w:p>
    <w:p w:rsidR="007A46EE" w:rsidRDefault="009E1D98">
      <w:pPr>
        <w:pStyle w:val="a3"/>
        <w:spacing w:before="205" w:line="271" w:lineRule="auto"/>
        <w:ind w:right="275"/>
        <w:jc w:val="left"/>
      </w:pPr>
      <w:r>
        <w:t>Практическая</w:t>
      </w:r>
      <w:r>
        <w:rPr>
          <w:spacing w:val="-9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1.</w:t>
      </w:r>
      <w:r>
        <w:rPr>
          <w:spacing w:val="-9"/>
        </w:rPr>
        <w:t xml:space="preserve"> </w:t>
      </w:r>
      <w:r>
        <w:t>Простейшие</w:t>
      </w:r>
      <w:r>
        <w:rPr>
          <w:spacing w:val="-8"/>
        </w:rPr>
        <w:t xml:space="preserve"> </w:t>
      </w:r>
      <w:r>
        <w:t>опыты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испытанию</w:t>
      </w:r>
      <w:r>
        <w:rPr>
          <w:spacing w:val="-16"/>
        </w:rPr>
        <w:t xml:space="preserve"> </w:t>
      </w:r>
      <w:r>
        <w:t>различных</w:t>
      </w:r>
      <w:r>
        <w:rPr>
          <w:spacing w:val="-18"/>
        </w:rPr>
        <w:t xml:space="preserve"> </w:t>
      </w:r>
      <w:r>
        <w:t>образцов бумаги на прочность и водонепроницаемость.</w:t>
      </w:r>
    </w:p>
    <w:p w:rsidR="007A46EE" w:rsidRDefault="009E1D98">
      <w:pPr>
        <w:pStyle w:val="a3"/>
        <w:spacing w:before="209"/>
        <w:jc w:val="left"/>
      </w:pPr>
      <w:r>
        <w:t>Практическая</w:t>
      </w:r>
      <w:r>
        <w:rPr>
          <w:spacing w:val="-9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2.</w:t>
      </w:r>
      <w:r>
        <w:rPr>
          <w:spacing w:val="-10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бумагой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картоном.</w:t>
      </w:r>
      <w:r>
        <w:rPr>
          <w:spacing w:val="-9"/>
        </w:rPr>
        <w:t xml:space="preserve"> </w:t>
      </w:r>
      <w:r>
        <w:t>Складывание</w:t>
      </w:r>
      <w:r>
        <w:rPr>
          <w:spacing w:val="-1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rPr>
          <w:spacing w:val="-2"/>
        </w:rPr>
        <w:t>поделка</w:t>
      </w:r>
    </w:p>
    <w:p w:rsidR="007A46EE" w:rsidRDefault="009E1D98">
      <w:pPr>
        <w:pStyle w:val="a3"/>
        <w:spacing w:before="48"/>
        <w:jc w:val="left"/>
      </w:pPr>
      <w:r>
        <w:rPr>
          <w:spacing w:val="-2"/>
        </w:rPr>
        <w:t>«Звезда».</w:t>
      </w:r>
    </w:p>
    <w:p w:rsidR="007A46EE" w:rsidRDefault="009E1D98">
      <w:pPr>
        <w:pStyle w:val="a3"/>
        <w:spacing w:before="249"/>
        <w:jc w:val="left"/>
      </w:pPr>
      <w:r>
        <w:t>Практическая</w:t>
      </w:r>
      <w:r>
        <w:rPr>
          <w:spacing w:val="-14"/>
        </w:rPr>
        <w:t xml:space="preserve"> </w:t>
      </w:r>
      <w:r>
        <w:t>работа3.</w:t>
      </w:r>
      <w:r>
        <w:rPr>
          <w:spacing w:val="-11"/>
        </w:rPr>
        <w:t xml:space="preserve"> </w:t>
      </w:r>
      <w:r>
        <w:t>Складывание,</w:t>
      </w:r>
      <w:r>
        <w:rPr>
          <w:spacing w:val="-10"/>
        </w:rPr>
        <w:t xml:space="preserve"> </w:t>
      </w:r>
      <w:r>
        <w:t>разрезание,</w:t>
      </w:r>
      <w:r>
        <w:rPr>
          <w:spacing w:val="-11"/>
        </w:rPr>
        <w:t xml:space="preserve"> </w:t>
      </w:r>
      <w:r>
        <w:t>разметка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склеивание</w:t>
      </w:r>
      <w:r>
        <w:rPr>
          <w:spacing w:val="-13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rPr>
          <w:spacing w:val="-2"/>
        </w:rPr>
        <w:t>поделка</w:t>
      </w:r>
    </w:p>
    <w:p w:rsidR="007A46EE" w:rsidRDefault="009E1D98">
      <w:pPr>
        <w:pStyle w:val="a3"/>
        <w:spacing w:before="48"/>
        <w:jc w:val="left"/>
      </w:pPr>
      <w:r>
        <w:rPr>
          <w:spacing w:val="-2"/>
        </w:rPr>
        <w:t>«Вертушка».</w:t>
      </w:r>
    </w:p>
    <w:p w:rsidR="007A46EE" w:rsidRDefault="009E1D98">
      <w:pPr>
        <w:pStyle w:val="a5"/>
        <w:numPr>
          <w:ilvl w:val="0"/>
          <w:numId w:val="44"/>
        </w:numPr>
        <w:tabs>
          <w:tab w:val="left" w:pos="706"/>
        </w:tabs>
        <w:spacing w:before="250"/>
        <w:ind w:left="706" w:hanging="281"/>
        <w:rPr>
          <w:sz w:val="28"/>
        </w:rPr>
      </w:pPr>
      <w:r>
        <w:rPr>
          <w:spacing w:val="-2"/>
          <w:sz w:val="28"/>
        </w:rPr>
        <w:t>Плоские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поделки</w:t>
      </w:r>
    </w:p>
    <w:p w:rsidR="007A46EE" w:rsidRDefault="009E1D98">
      <w:pPr>
        <w:pStyle w:val="a3"/>
        <w:spacing w:before="249" w:line="278" w:lineRule="auto"/>
        <w:ind w:right="758"/>
      </w:pPr>
      <w:r>
        <w:t>Знакомство с шаблонами и</w:t>
      </w:r>
      <w:r>
        <w:rPr>
          <w:spacing w:val="-6"/>
        </w:rPr>
        <w:t xml:space="preserve"> </w:t>
      </w:r>
      <w:r>
        <w:t>трафаретами, способами их</w:t>
      </w:r>
      <w:r>
        <w:rPr>
          <w:spacing w:val="-9"/>
        </w:rPr>
        <w:t xml:space="preserve"> </w:t>
      </w:r>
      <w:r>
        <w:t>применения. Разметка и изготовление</w:t>
      </w:r>
      <w:r>
        <w:rPr>
          <w:spacing w:val="-3"/>
        </w:rPr>
        <w:t xml:space="preserve"> </w:t>
      </w:r>
      <w:r>
        <w:t>плоских</w:t>
      </w:r>
      <w:r>
        <w:rPr>
          <w:spacing w:val="-14"/>
        </w:rPr>
        <w:t xml:space="preserve"> </w:t>
      </w:r>
      <w:r>
        <w:t>поделок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шаблонов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трафаретов.</w:t>
      </w:r>
      <w:r>
        <w:rPr>
          <w:spacing w:val="-1"/>
        </w:rPr>
        <w:t xml:space="preserve"> </w:t>
      </w:r>
      <w:r>
        <w:t>Соединение деталей при помощи проволоки и клея.</w:t>
      </w:r>
    </w:p>
    <w:p w:rsidR="007A46EE" w:rsidRDefault="009E1D98">
      <w:pPr>
        <w:pStyle w:val="a3"/>
        <w:spacing w:before="190" w:line="276" w:lineRule="auto"/>
        <w:ind w:right="798"/>
      </w:pPr>
      <w:r>
        <w:t>Практическая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Вырезание</w:t>
      </w:r>
      <w:r>
        <w:rPr>
          <w:spacing w:val="-4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шаблонам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бумаги,</w:t>
      </w:r>
      <w:r>
        <w:rPr>
          <w:spacing w:val="-3"/>
        </w:rPr>
        <w:t xml:space="preserve"> </w:t>
      </w:r>
      <w:r>
        <w:t>сложенной вдвое или в несколько раз.</w:t>
      </w:r>
    </w:p>
    <w:p w:rsidR="007A46EE" w:rsidRDefault="007A46EE">
      <w:pPr>
        <w:pStyle w:val="a3"/>
        <w:spacing w:line="276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0"/>
          <w:numId w:val="44"/>
        </w:numPr>
        <w:tabs>
          <w:tab w:val="left" w:pos="706"/>
        </w:tabs>
        <w:ind w:left="706" w:hanging="281"/>
        <w:rPr>
          <w:sz w:val="28"/>
        </w:rPr>
      </w:pPr>
      <w:r>
        <w:rPr>
          <w:sz w:val="28"/>
        </w:rPr>
        <w:t>Объемные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поделки</w:t>
      </w:r>
    </w:p>
    <w:p w:rsidR="007A46EE" w:rsidRDefault="009E1D98">
      <w:pPr>
        <w:pStyle w:val="a3"/>
        <w:spacing w:before="244" w:line="278" w:lineRule="auto"/>
        <w:jc w:val="left"/>
      </w:pPr>
      <w:r>
        <w:t>Знакомство</w:t>
      </w:r>
      <w:r>
        <w:rPr>
          <w:spacing w:val="-1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геометрическими</w:t>
      </w:r>
      <w:r>
        <w:rPr>
          <w:spacing w:val="-14"/>
        </w:rPr>
        <w:t xml:space="preserve"> </w:t>
      </w:r>
      <w:r>
        <w:t>фигурами:</w:t>
      </w:r>
      <w:r>
        <w:rPr>
          <w:spacing w:val="-18"/>
        </w:rPr>
        <w:t xml:space="preserve"> </w:t>
      </w:r>
      <w:r>
        <w:t>куб,</w:t>
      </w:r>
      <w:r>
        <w:rPr>
          <w:spacing w:val="-10"/>
        </w:rPr>
        <w:t xml:space="preserve"> </w:t>
      </w:r>
      <w:r>
        <w:t>конус,</w:t>
      </w:r>
      <w:r>
        <w:rPr>
          <w:spacing w:val="-11"/>
        </w:rPr>
        <w:t xml:space="preserve"> </w:t>
      </w:r>
      <w:r>
        <w:t>цилиндр.</w:t>
      </w:r>
      <w:r>
        <w:rPr>
          <w:spacing w:val="-10"/>
        </w:rPr>
        <w:t xml:space="preserve"> </w:t>
      </w:r>
      <w:r>
        <w:t>Первоначальные понятия об объемных геометрических телах, развертках. Правила и приемы их вычерчивания, вырезания и склеивания.</w:t>
      </w:r>
    </w:p>
    <w:p w:rsidR="007A46EE" w:rsidRDefault="009E1D98">
      <w:pPr>
        <w:pStyle w:val="a3"/>
        <w:spacing w:before="196" w:line="276" w:lineRule="auto"/>
        <w:jc w:val="left"/>
      </w:pPr>
      <w:r>
        <w:t>Практическая</w:t>
      </w:r>
      <w:r>
        <w:rPr>
          <w:spacing w:val="-6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1-2.</w:t>
      </w:r>
      <w:r>
        <w:rPr>
          <w:spacing w:val="-6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>объемных</w:t>
      </w:r>
      <w:r>
        <w:rPr>
          <w:spacing w:val="-17"/>
        </w:rPr>
        <w:t xml:space="preserve"> </w:t>
      </w:r>
      <w:r>
        <w:t>поделок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основами</w:t>
      </w:r>
      <w:r>
        <w:rPr>
          <w:spacing w:val="-8"/>
        </w:rPr>
        <w:t xml:space="preserve"> </w:t>
      </w:r>
      <w:r>
        <w:t>куб,</w:t>
      </w:r>
      <w:r>
        <w:rPr>
          <w:spacing w:val="-6"/>
        </w:rPr>
        <w:t xml:space="preserve"> </w:t>
      </w:r>
      <w:r>
        <w:t>цилиндр</w:t>
      </w:r>
      <w:r>
        <w:rPr>
          <w:spacing w:val="-8"/>
        </w:rPr>
        <w:t xml:space="preserve"> </w:t>
      </w:r>
      <w:r>
        <w:t>и конус: «Ракета».</w:t>
      </w:r>
    </w:p>
    <w:p w:rsidR="007A46EE" w:rsidRDefault="009E1D98">
      <w:pPr>
        <w:pStyle w:val="a3"/>
        <w:spacing w:before="196" w:line="276" w:lineRule="auto"/>
        <w:jc w:val="left"/>
      </w:pPr>
      <w:r>
        <w:t>Практическая</w:t>
      </w:r>
      <w:r>
        <w:rPr>
          <w:spacing w:val="-9"/>
        </w:rPr>
        <w:t xml:space="preserve"> </w:t>
      </w:r>
      <w:r>
        <w:t>работа3.</w:t>
      </w:r>
      <w:r>
        <w:rPr>
          <w:spacing w:val="-7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объемных</w:t>
      </w:r>
      <w:r>
        <w:rPr>
          <w:spacing w:val="-18"/>
        </w:rPr>
        <w:t xml:space="preserve"> </w:t>
      </w:r>
      <w:r>
        <w:t>поделок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основами</w:t>
      </w:r>
      <w:r>
        <w:rPr>
          <w:spacing w:val="-10"/>
        </w:rPr>
        <w:t xml:space="preserve"> </w:t>
      </w:r>
      <w:r>
        <w:t>куб,</w:t>
      </w:r>
      <w:r>
        <w:rPr>
          <w:spacing w:val="-9"/>
        </w:rPr>
        <w:t xml:space="preserve"> </w:t>
      </w:r>
      <w:r>
        <w:t>цилиндр</w:t>
      </w:r>
      <w:r>
        <w:rPr>
          <w:spacing w:val="-11"/>
        </w:rPr>
        <w:t xml:space="preserve"> </w:t>
      </w:r>
      <w:r>
        <w:t>и конус: «Самолет»,</w:t>
      </w:r>
    </w:p>
    <w:p w:rsidR="007A46EE" w:rsidRDefault="009E1D98">
      <w:pPr>
        <w:pStyle w:val="a3"/>
        <w:spacing w:before="195" w:line="278" w:lineRule="auto"/>
        <w:jc w:val="left"/>
      </w:pPr>
      <w:r>
        <w:t>Практическая</w:t>
      </w:r>
      <w:r>
        <w:rPr>
          <w:spacing w:val="-7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4.</w:t>
      </w:r>
      <w:r>
        <w:rPr>
          <w:spacing w:val="-3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>объемных</w:t>
      </w:r>
      <w:r>
        <w:rPr>
          <w:spacing w:val="-17"/>
        </w:rPr>
        <w:t xml:space="preserve"> </w:t>
      </w:r>
      <w:r>
        <w:t>поделок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основами</w:t>
      </w:r>
      <w:r>
        <w:rPr>
          <w:spacing w:val="-8"/>
        </w:rPr>
        <w:t xml:space="preserve"> </w:t>
      </w:r>
      <w:r>
        <w:t>куб,</w:t>
      </w:r>
      <w:r>
        <w:rPr>
          <w:spacing w:val="-3"/>
        </w:rPr>
        <w:t xml:space="preserve"> </w:t>
      </w:r>
      <w:r>
        <w:t>цилиндр</w:t>
      </w:r>
      <w:r>
        <w:rPr>
          <w:spacing w:val="-6"/>
        </w:rPr>
        <w:t xml:space="preserve"> </w:t>
      </w:r>
      <w:r>
        <w:t>и конус: «Танк».</w:t>
      </w:r>
    </w:p>
    <w:p w:rsidR="007A46EE" w:rsidRDefault="009E1D98">
      <w:pPr>
        <w:pStyle w:val="a5"/>
        <w:numPr>
          <w:ilvl w:val="0"/>
          <w:numId w:val="44"/>
        </w:numPr>
        <w:tabs>
          <w:tab w:val="left" w:pos="706"/>
        </w:tabs>
        <w:spacing w:before="195"/>
        <w:ind w:left="706" w:hanging="281"/>
        <w:rPr>
          <w:sz w:val="28"/>
        </w:rPr>
      </w:pPr>
      <w:r>
        <w:rPr>
          <w:sz w:val="28"/>
        </w:rPr>
        <w:t>Аппликация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бумаге</w:t>
      </w:r>
    </w:p>
    <w:p w:rsidR="007A46EE" w:rsidRDefault="009E1D98">
      <w:pPr>
        <w:pStyle w:val="a3"/>
        <w:spacing w:before="249" w:line="276" w:lineRule="auto"/>
        <w:jc w:val="left"/>
      </w:pPr>
      <w:r>
        <w:t>Аппликация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художественная</w:t>
      </w:r>
      <w:r>
        <w:rPr>
          <w:spacing w:val="-8"/>
        </w:rPr>
        <w:t xml:space="preserve"> </w:t>
      </w:r>
      <w:r>
        <w:t>техника,</w:t>
      </w:r>
      <w:r>
        <w:rPr>
          <w:spacing w:val="-9"/>
        </w:rPr>
        <w:t xml:space="preserve"> </w:t>
      </w:r>
      <w:r>
        <w:t>основанная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вырезании,</w:t>
      </w:r>
      <w:r>
        <w:rPr>
          <w:spacing w:val="-10"/>
        </w:rPr>
        <w:t xml:space="preserve"> </w:t>
      </w:r>
      <w:r>
        <w:t>наложении</w:t>
      </w:r>
      <w:r>
        <w:rPr>
          <w:spacing w:val="-7"/>
        </w:rPr>
        <w:t xml:space="preserve"> </w:t>
      </w:r>
      <w:r>
        <w:t>и закреплении деталей на фоне. Техника и порядок последовательного выполнения</w:t>
      </w:r>
    </w:p>
    <w:p w:rsidR="007A46EE" w:rsidRDefault="009E1D98">
      <w:pPr>
        <w:pStyle w:val="a3"/>
        <w:spacing w:before="4"/>
        <w:jc w:val="left"/>
      </w:pPr>
      <w:r>
        <w:rPr>
          <w:spacing w:val="-2"/>
        </w:rPr>
        <w:t>работы.</w:t>
      </w:r>
      <w:r>
        <w:rPr>
          <w:spacing w:val="4"/>
        </w:rPr>
        <w:t xml:space="preserve"> </w:t>
      </w:r>
      <w:r>
        <w:rPr>
          <w:spacing w:val="-2"/>
        </w:rPr>
        <w:t>Создание</w:t>
      </w:r>
      <w:r>
        <w:rPr>
          <w:spacing w:val="1"/>
        </w:rPr>
        <w:t xml:space="preserve"> </w:t>
      </w:r>
      <w:r>
        <w:rPr>
          <w:spacing w:val="-2"/>
        </w:rPr>
        <w:t>художественных</w:t>
      </w:r>
      <w:r>
        <w:rPr>
          <w:spacing w:val="-9"/>
        </w:rPr>
        <w:t xml:space="preserve"> </w:t>
      </w:r>
      <w:r>
        <w:rPr>
          <w:spacing w:val="-2"/>
        </w:rPr>
        <w:t>композиций.</w:t>
      </w:r>
    </w:p>
    <w:p w:rsidR="007A46EE" w:rsidRDefault="009E1D98">
      <w:pPr>
        <w:pStyle w:val="a3"/>
        <w:spacing w:before="244"/>
        <w:jc w:val="left"/>
      </w:pPr>
      <w:r>
        <w:t>Практическая</w:t>
      </w:r>
      <w:r>
        <w:rPr>
          <w:spacing w:val="-15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1-3.</w:t>
      </w:r>
      <w:r>
        <w:rPr>
          <w:spacing w:val="-11"/>
        </w:rPr>
        <w:t xml:space="preserve"> </w:t>
      </w:r>
      <w:r>
        <w:t>Выполнение</w:t>
      </w:r>
      <w:r>
        <w:rPr>
          <w:spacing w:val="-17"/>
        </w:rPr>
        <w:t xml:space="preserve"> </w:t>
      </w:r>
      <w:r>
        <w:t>аппликационных</w:t>
      </w:r>
      <w:r>
        <w:rPr>
          <w:spacing w:val="-17"/>
        </w:rPr>
        <w:t xml:space="preserve"> </w:t>
      </w:r>
      <w:r>
        <w:t>работ</w:t>
      </w:r>
      <w:r>
        <w:rPr>
          <w:spacing w:val="-18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rPr>
          <w:spacing w:val="-2"/>
        </w:rPr>
        <w:t>готовых</w:t>
      </w:r>
    </w:p>
    <w:p w:rsidR="007A46EE" w:rsidRDefault="009E1D98">
      <w:pPr>
        <w:pStyle w:val="a3"/>
        <w:spacing w:before="48"/>
        <w:jc w:val="left"/>
      </w:pPr>
      <w:r>
        <w:t>геометрических</w:t>
      </w:r>
      <w:r>
        <w:rPr>
          <w:spacing w:val="-18"/>
        </w:rPr>
        <w:t xml:space="preserve"> </w:t>
      </w:r>
      <w:r>
        <w:t>фигур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листе</w:t>
      </w:r>
      <w:r>
        <w:rPr>
          <w:spacing w:val="-17"/>
        </w:rPr>
        <w:t xml:space="preserve"> </w:t>
      </w:r>
      <w:r>
        <w:t>бумаги:</w:t>
      </w:r>
      <w:r>
        <w:rPr>
          <w:spacing w:val="-18"/>
        </w:rPr>
        <w:t xml:space="preserve"> </w:t>
      </w:r>
      <w:r>
        <w:t>«Грузовик»,</w:t>
      </w:r>
      <w:r>
        <w:rPr>
          <w:spacing w:val="-12"/>
        </w:rPr>
        <w:t xml:space="preserve"> </w:t>
      </w:r>
      <w:r>
        <w:t>«Автобус»,</w:t>
      </w:r>
      <w:r>
        <w:rPr>
          <w:spacing w:val="-13"/>
        </w:rPr>
        <w:t xml:space="preserve"> </w:t>
      </w:r>
      <w:r>
        <w:t>«Поез</w:t>
      </w:r>
      <w:r>
        <w:t>д»,</w:t>
      </w:r>
      <w:r>
        <w:rPr>
          <w:spacing w:val="-12"/>
        </w:rPr>
        <w:t xml:space="preserve"> </w:t>
      </w:r>
      <w:r>
        <w:rPr>
          <w:spacing w:val="-2"/>
        </w:rPr>
        <w:t>«Лодка».</w:t>
      </w:r>
    </w:p>
    <w:p w:rsidR="007A46EE" w:rsidRDefault="009E1D98">
      <w:pPr>
        <w:pStyle w:val="a5"/>
        <w:numPr>
          <w:ilvl w:val="0"/>
          <w:numId w:val="44"/>
        </w:numPr>
        <w:tabs>
          <w:tab w:val="left" w:pos="706"/>
        </w:tabs>
        <w:spacing w:before="249"/>
        <w:ind w:left="706" w:hanging="281"/>
        <w:rPr>
          <w:sz w:val="28"/>
        </w:rPr>
      </w:pPr>
      <w:r>
        <w:rPr>
          <w:spacing w:val="-2"/>
          <w:sz w:val="28"/>
        </w:rPr>
        <w:t>Пластилин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природный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материал</w:t>
      </w:r>
    </w:p>
    <w:p w:rsidR="007A46EE" w:rsidRDefault="009E1D98">
      <w:pPr>
        <w:pStyle w:val="a3"/>
        <w:spacing w:before="250"/>
        <w:jc w:val="left"/>
      </w:pPr>
      <w:r>
        <w:t>Пластилин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пластичный</w:t>
      </w:r>
      <w:r>
        <w:rPr>
          <w:spacing w:val="-18"/>
        </w:rPr>
        <w:t xml:space="preserve"> </w:t>
      </w:r>
      <w:r>
        <w:t>материал,</w:t>
      </w:r>
      <w:r>
        <w:rPr>
          <w:spacing w:val="-10"/>
        </w:rPr>
        <w:t xml:space="preserve"> </w:t>
      </w:r>
      <w:r>
        <w:t>позволяющий</w:t>
      </w:r>
      <w:r>
        <w:rPr>
          <w:spacing w:val="-17"/>
        </w:rPr>
        <w:t xml:space="preserve"> </w:t>
      </w:r>
      <w:r>
        <w:t>скреплять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2"/>
        </w:rPr>
        <w:t>изготавливать</w:t>
      </w:r>
    </w:p>
    <w:p w:rsidR="007A46EE" w:rsidRDefault="009E1D98">
      <w:pPr>
        <w:pStyle w:val="a3"/>
        <w:spacing w:before="47"/>
        <w:jc w:val="left"/>
      </w:pPr>
      <w:r>
        <w:t>недостающие</w:t>
      </w:r>
      <w:r>
        <w:rPr>
          <w:spacing w:val="-18"/>
        </w:rPr>
        <w:t xml:space="preserve"> </w:t>
      </w:r>
      <w:r>
        <w:t>детали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поделках.</w:t>
      </w:r>
      <w:r>
        <w:rPr>
          <w:spacing w:val="-6"/>
        </w:rPr>
        <w:t xml:space="preserve"> </w:t>
      </w:r>
      <w:r>
        <w:t>Природный</w:t>
      </w:r>
      <w:r>
        <w:rPr>
          <w:spacing w:val="-16"/>
        </w:rPr>
        <w:t xml:space="preserve"> </w:t>
      </w:r>
      <w:r>
        <w:t>материал:</w:t>
      </w:r>
      <w:r>
        <w:rPr>
          <w:spacing w:val="-18"/>
        </w:rPr>
        <w:t xml:space="preserve"> </w:t>
      </w:r>
      <w:r>
        <w:t>шишки,</w:t>
      </w:r>
      <w:r>
        <w:rPr>
          <w:spacing w:val="-10"/>
        </w:rPr>
        <w:t xml:space="preserve"> </w:t>
      </w:r>
      <w:r>
        <w:t>семена</w:t>
      </w:r>
      <w:r>
        <w:rPr>
          <w:spacing w:val="-14"/>
        </w:rPr>
        <w:t xml:space="preserve"> </w:t>
      </w:r>
      <w:r>
        <w:rPr>
          <w:spacing w:val="-2"/>
        </w:rPr>
        <w:t>растений,</w:t>
      </w:r>
    </w:p>
    <w:p w:rsidR="007A46EE" w:rsidRDefault="009E1D98">
      <w:pPr>
        <w:pStyle w:val="a3"/>
        <w:spacing w:before="53" w:line="276" w:lineRule="auto"/>
        <w:jc w:val="left"/>
      </w:pPr>
      <w:r>
        <w:t>орехи,</w:t>
      </w:r>
      <w:r>
        <w:rPr>
          <w:spacing w:val="-8"/>
        </w:rPr>
        <w:t xml:space="preserve"> </w:t>
      </w:r>
      <w:r>
        <w:t>желуди,</w:t>
      </w:r>
      <w:r>
        <w:rPr>
          <w:spacing w:val="-8"/>
        </w:rPr>
        <w:t xml:space="preserve"> </w:t>
      </w:r>
      <w:r>
        <w:t>ракушки,</w:t>
      </w:r>
      <w:r>
        <w:rPr>
          <w:spacing w:val="-8"/>
        </w:rPr>
        <w:t xml:space="preserve"> </w:t>
      </w:r>
      <w:r>
        <w:t>ветки,</w:t>
      </w:r>
      <w:r>
        <w:rPr>
          <w:spacing w:val="-9"/>
        </w:rPr>
        <w:t xml:space="preserve"> </w:t>
      </w:r>
      <w:r>
        <w:t>палочки,</w:t>
      </w:r>
      <w:r>
        <w:rPr>
          <w:spacing w:val="-1"/>
        </w:rPr>
        <w:t xml:space="preserve"> </w:t>
      </w:r>
      <w:r>
        <w:t>птичьи</w:t>
      </w:r>
      <w:r>
        <w:rPr>
          <w:spacing w:val="-10"/>
        </w:rPr>
        <w:t xml:space="preserve"> </w:t>
      </w:r>
      <w:r>
        <w:t>перья,</w:t>
      </w:r>
      <w:r>
        <w:rPr>
          <w:spacing w:val="-8"/>
        </w:rPr>
        <w:t xml:space="preserve"> </w:t>
      </w:r>
      <w:r>
        <w:t>хвоя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т.д.</w:t>
      </w:r>
      <w:r>
        <w:rPr>
          <w:spacing w:val="-12"/>
        </w:rPr>
        <w:t xml:space="preserve"> </w:t>
      </w:r>
      <w:r>
        <w:t>Формирование у детей умения анализировать природный материал, как основу будущей поделки.</w:t>
      </w:r>
    </w:p>
    <w:p w:rsidR="007A46EE" w:rsidRDefault="009E1D98">
      <w:pPr>
        <w:pStyle w:val="a3"/>
        <w:spacing w:before="200"/>
        <w:jc w:val="left"/>
      </w:pPr>
      <w:r>
        <w:t>Практическая</w:t>
      </w:r>
      <w:r>
        <w:rPr>
          <w:spacing w:val="-18"/>
        </w:rPr>
        <w:t xml:space="preserve"> </w:t>
      </w:r>
      <w:r>
        <w:t>работа</w:t>
      </w:r>
      <w:r>
        <w:rPr>
          <w:spacing w:val="-17"/>
        </w:rPr>
        <w:t xml:space="preserve"> </w:t>
      </w:r>
      <w:r>
        <w:t>1.</w:t>
      </w:r>
      <w:r>
        <w:rPr>
          <w:spacing w:val="-14"/>
        </w:rPr>
        <w:t xml:space="preserve"> </w:t>
      </w:r>
      <w:r>
        <w:t>Знакомство</w:t>
      </w:r>
      <w:r>
        <w:rPr>
          <w:spacing w:val="-17"/>
        </w:rPr>
        <w:t xml:space="preserve"> </w:t>
      </w:r>
      <w:r>
        <w:t>со</w:t>
      </w:r>
      <w:r>
        <w:rPr>
          <w:spacing w:val="-18"/>
        </w:rPr>
        <w:t xml:space="preserve"> </w:t>
      </w:r>
      <w:r>
        <w:t>свойствами</w:t>
      </w:r>
      <w:r>
        <w:rPr>
          <w:spacing w:val="-17"/>
        </w:rPr>
        <w:t xml:space="preserve"> </w:t>
      </w:r>
      <w:r>
        <w:t>природного</w:t>
      </w:r>
      <w:r>
        <w:rPr>
          <w:spacing w:val="-17"/>
        </w:rPr>
        <w:t xml:space="preserve"> </w:t>
      </w:r>
      <w:r>
        <w:rPr>
          <w:spacing w:val="-2"/>
        </w:rPr>
        <w:t>материала,</w:t>
      </w:r>
    </w:p>
    <w:p w:rsidR="007A46EE" w:rsidRDefault="009E1D98">
      <w:pPr>
        <w:pStyle w:val="a3"/>
        <w:spacing w:before="48" w:line="276" w:lineRule="auto"/>
        <w:ind w:right="275"/>
        <w:jc w:val="left"/>
      </w:pPr>
      <w:r>
        <w:t>правильная</w:t>
      </w:r>
      <w:r>
        <w:rPr>
          <w:spacing w:val="-10"/>
        </w:rPr>
        <w:t xml:space="preserve"> </w:t>
      </w:r>
      <w:r>
        <w:t>заготовка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хранение</w:t>
      </w:r>
      <w:r>
        <w:rPr>
          <w:spacing w:val="-10"/>
        </w:rPr>
        <w:t xml:space="preserve"> </w:t>
      </w:r>
      <w:r>
        <w:t>природных</w:t>
      </w:r>
      <w:r>
        <w:rPr>
          <w:spacing w:val="-18"/>
        </w:rPr>
        <w:t xml:space="preserve"> </w:t>
      </w:r>
      <w:r>
        <w:t>материалов.</w:t>
      </w:r>
      <w:r>
        <w:rPr>
          <w:spacing w:val="-7"/>
        </w:rPr>
        <w:t xml:space="preserve"> </w:t>
      </w:r>
      <w:r>
        <w:t>Освоение</w:t>
      </w:r>
      <w:r>
        <w:rPr>
          <w:spacing w:val="-9"/>
        </w:rPr>
        <w:t xml:space="preserve"> </w:t>
      </w:r>
      <w:r>
        <w:t>навыков</w:t>
      </w:r>
      <w:r>
        <w:rPr>
          <w:spacing w:val="-16"/>
        </w:rPr>
        <w:t xml:space="preserve"> </w:t>
      </w:r>
      <w:r>
        <w:t>работы с пластилином и пр</w:t>
      </w:r>
      <w:r>
        <w:t>иродным материалом.</w:t>
      </w:r>
    </w:p>
    <w:p w:rsidR="007A46EE" w:rsidRDefault="009E1D98">
      <w:pPr>
        <w:pStyle w:val="a3"/>
        <w:spacing w:before="201"/>
        <w:jc w:val="left"/>
      </w:pPr>
      <w:r>
        <w:t>Практическая</w:t>
      </w:r>
      <w:r>
        <w:rPr>
          <w:spacing w:val="-16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2-3.</w:t>
      </w:r>
      <w:r>
        <w:rPr>
          <w:spacing w:val="-10"/>
        </w:rPr>
        <w:t xml:space="preserve"> </w:t>
      </w:r>
      <w:r>
        <w:t>Создание</w:t>
      </w:r>
      <w:r>
        <w:rPr>
          <w:spacing w:val="-15"/>
        </w:rPr>
        <w:t xml:space="preserve"> </w:t>
      </w:r>
      <w:r>
        <w:t>сюжетных</w:t>
      </w:r>
      <w:r>
        <w:rPr>
          <w:spacing w:val="-18"/>
        </w:rPr>
        <w:t xml:space="preserve"> </w:t>
      </w:r>
      <w:r>
        <w:t>композиций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объемных</w:t>
      </w:r>
      <w:r>
        <w:rPr>
          <w:spacing w:val="-17"/>
        </w:rPr>
        <w:t xml:space="preserve"> </w:t>
      </w:r>
      <w:r>
        <w:t>поделок</w:t>
      </w:r>
      <w:r>
        <w:rPr>
          <w:spacing w:val="-13"/>
        </w:rPr>
        <w:t xml:space="preserve"> </w:t>
      </w:r>
      <w:r>
        <w:rPr>
          <w:spacing w:val="-10"/>
        </w:rPr>
        <w:t>с</w:t>
      </w:r>
    </w:p>
    <w:p w:rsidR="007A46EE" w:rsidRDefault="009E1D98">
      <w:pPr>
        <w:pStyle w:val="a3"/>
        <w:spacing w:before="47"/>
        <w:jc w:val="left"/>
      </w:pPr>
      <w:r>
        <w:rPr>
          <w:spacing w:val="-2"/>
        </w:rPr>
        <w:t>использованием</w:t>
      </w:r>
      <w:r>
        <w:rPr>
          <w:spacing w:val="-1"/>
        </w:rPr>
        <w:t xml:space="preserve"> </w:t>
      </w:r>
      <w:r>
        <w:rPr>
          <w:spacing w:val="-2"/>
        </w:rPr>
        <w:t>пластилина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природного</w:t>
      </w:r>
      <w:r>
        <w:rPr>
          <w:spacing w:val="-3"/>
        </w:rPr>
        <w:t xml:space="preserve"> </w:t>
      </w:r>
      <w:r>
        <w:rPr>
          <w:spacing w:val="-2"/>
        </w:rPr>
        <w:t>материала: «Плот»,</w:t>
      </w:r>
      <w:r>
        <w:rPr>
          <w:spacing w:val="5"/>
        </w:rPr>
        <w:t xml:space="preserve"> </w:t>
      </w:r>
      <w:r>
        <w:rPr>
          <w:spacing w:val="-2"/>
        </w:rPr>
        <w:t>«Катамаран»,</w:t>
      </w:r>
      <w:r>
        <w:rPr>
          <w:spacing w:val="2"/>
        </w:rPr>
        <w:t xml:space="preserve"> </w:t>
      </w:r>
      <w:r>
        <w:rPr>
          <w:spacing w:val="-2"/>
        </w:rPr>
        <w:t>«НЛО».</w:t>
      </w:r>
    </w:p>
    <w:p w:rsidR="007A46EE" w:rsidRDefault="009E1D98">
      <w:pPr>
        <w:pStyle w:val="a5"/>
        <w:numPr>
          <w:ilvl w:val="0"/>
          <w:numId w:val="44"/>
        </w:numPr>
        <w:tabs>
          <w:tab w:val="left" w:pos="706"/>
        </w:tabs>
        <w:spacing w:before="250"/>
        <w:ind w:left="706" w:hanging="281"/>
        <w:rPr>
          <w:sz w:val="28"/>
        </w:rPr>
      </w:pPr>
      <w:r>
        <w:rPr>
          <w:spacing w:val="-2"/>
          <w:sz w:val="28"/>
        </w:rPr>
        <w:t>Техническое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моделирование</w:t>
      </w:r>
    </w:p>
    <w:p w:rsidR="007A46EE" w:rsidRDefault="009E1D98">
      <w:pPr>
        <w:pStyle w:val="a3"/>
        <w:spacing w:before="249" w:line="276" w:lineRule="auto"/>
        <w:jc w:val="left"/>
      </w:pPr>
      <w:r>
        <w:t>Работа с наборами готовых деталей. Название и назначение крепежа, при помощи которого</w:t>
      </w:r>
      <w:r>
        <w:rPr>
          <w:spacing w:val="-9"/>
        </w:rPr>
        <w:t xml:space="preserve"> </w:t>
      </w:r>
      <w:r>
        <w:t>будут</w:t>
      </w:r>
      <w:r>
        <w:rPr>
          <w:spacing w:val="-11"/>
        </w:rPr>
        <w:t xml:space="preserve"> </w:t>
      </w:r>
      <w:r>
        <w:t>соединяться</w:t>
      </w:r>
      <w:r>
        <w:rPr>
          <w:spacing w:val="-7"/>
        </w:rPr>
        <w:t xml:space="preserve"> </w:t>
      </w:r>
      <w:r>
        <w:t>детали:</w:t>
      </w:r>
      <w:r>
        <w:rPr>
          <w:spacing w:val="-18"/>
        </w:rPr>
        <w:t xml:space="preserve"> </w:t>
      </w:r>
      <w:r>
        <w:t>болты,</w:t>
      </w:r>
      <w:r>
        <w:rPr>
          <w:spacing w:val="-7"/>
        </w:rPr>
        <w:t xml:space="preserve"> </w:t>
      </w:r>
      <w:r>
        <w:t>гайки.</w:t>
      </w:r>
      <w:r>
        <w:rPr>
          <w:spacing w:val="-7"/>
        </w:rPr>
        <w:t xml:space="preserve"> </w:t>
      </w:r>
      <w:r>
        <w:t>Правила,</w:t>
      </w:r>
      <w:r>
        <w:rPr>
          <w:spacing w:val="-7"/>
        </w:rPr>
        <w:t xml:space="preserve"> </w:t>
      </w:r>
      <w:r>
        <w:t>техника</w:t>
      </w:r>
      <w:r>
        <w:rPr>
          <w:spacing w:val="-9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и приемы работы с монтажными инструментами: отверткой и гаечным ключом (при монтаже и демонтаже). По</w:t>
      </w:r>
      <w:r>
        <w:t>каз различных способов и методов соединения деталей:</w:t>
      </w:r>
    </w:p>
    <w:p w:rsidR="007A46EE" w:rsidRDefault="007A46EE">
      <w:pPr>
        <w:pStyle w:val="a3"/>
        <w:spacing w:line="276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jc w:val="left"/>
      </w:pPr>
      <w:r>
        <w:t>подвижные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неподвижные.</w:t>
      </w:r>
    </w:p>
    <w:p w:rsidR="007A46EE" w:rsidRDefault="009E1D98">
      <w:pPr>
        <w:pStyle w:val="a3"/>
        <w:spacing w:before="244" w:line="278" w:lineRule="auto"/>
        <w:jc w:val="left"/>
      </w:pPr>
      <w:r>
        <w:t>Практическая</w:t>
      </w:r>
      <w:r>
        <w:rPr>
          <w:spacing w:val="-9"/>
        </w:rPr>
        <w:t xml:space="preserve"> </w:t>
      </w:r>
      <w:r>
        <w:t>работа1-3.</w:t>
      </w:r>
      <w:r>
        <w:rPr>
          <w:spacing w:val="-8"/>
        </w:rPr>
        <w:t xml:space="preserve"> </w:t>
      </w:r>
      <w:r>
        <w:t>Сборка</w:t>
      </w:r>
      <w:r>
        <w:rPr>
          <w:spacing w:val="-9"/>
        </w:rPr>
        <w:t xml:space="preserve"> </w:t>
      </w:r>
      <w:r>
        <w:t>моделей</w:t>
      </w:r>
      <w:r>
        <w:rPr>
          <w:spacing w:val="-10"/>
        </w:rPr>
        <w:t xml:space="preserve"> </w:t>
      </w:r>
      <w:r>
        <w:t>машин,</w:t>
      </w:r>
      <w:r>
        <w:rPr>
          <w:spacing w:val="-13"/>
        </w:rPr>
        <w:t xml:space="preserve"> </w:t>
      </w:r>
      <w:r>
        <w:t>механизмов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других</w:t>
      </w:r>
      <w:r>
        <w:rPr>
          <w:spacing w:val="-18"/>
        </w:rPr>
        <w:t xml:space="preserve"> </w:t>
      </w:r>
      <w:r>
        <w:t>технических устройств и сооружений из наборов готовых деталей (по собственному замыслу) с планированием предстоящих действий. Дополнение собранных моделей</w:t>
      </w:r>
    </w:p>
    <w:p w:rsidR="007A46EE" w:rsidRDefault="009E1D98">
      <w:pPr>
        <w:pStyle w:val="a3"/>
        <w:spacing w:line="321" w:lineRule="exact"/>
        <w:jc w:val="left"/>
      </w:pPr>
      <w:r>
        <w:t>самодельными</w:t>
      </w:r>
      <w:r>
        <w:rPr>
          <w:spacing w:val="-17"/>
        </w:rPr>
        <w:t xml:space="preserve"> </w:t>
      </w:r>
      <w:r>
        <w:t>элементами</w:t>
      </w:r>
      <w:r>
        <w:rPr>
          <w:spacing w:val="-15"/>
        </w:rPr>
        <w:t xml:space="preserve"> </w:t>
      </w:r>
      <w:r>
        <w:t>(например,</w:t>
      </w:r>
      <w:r>
        <w:rPr>
          <w:spacing w:val="-11"/>
        </w:rPr>
        <w:t xml:space="preserve"> </w:t>
      </w:r>
      <w:r>
        <w:t>картонный</w:t>
      </w:r>
      <w:r>
        <w:rPr>
          <w:spacing w:val="-8"/>
        </w:rPr>
        <w:t xml:space="preserve"> </w:t>
      </w:r>
      <w:r>
        <w:t>кузов,</w:t>
      </w:r>
      <w:r>
        <w:rPr>
          <w:spacing w:val="-10"/>
        </w:rPr>
        <w:t xml:space="preserve"> </w:t>
      </w:r>
      <w:r>
        <w:t>катушка</w:t>
      </w:r>
      <w:r>
        <w:rPr>
          <w:spacing w:val="-11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ниток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2"/>
        </w:rPr>
        <w:t>др.).</w:t>
      </w:r>
    </w:p>
    <w:p w:rsidR="007A46EE" w:rsidRDefault="009E1D98">
      <w:pPr>
        <w:pStyle w:val="a5"/>
        <w:numPr>
          <w:ilvl w:val="0"/>
          <w:numId w:val="44"/>
        </w:numPr>
        <w:tabs>
          <w:tab w:val="left" w:pos="634"/>
        </w:tabs>
        <w:spacing w:before="245"/>
        <w:ind w:left="634" w:hanging="209"/>
        <w:rPr>
          <w:sz w:val="28"/>
        </w:rPr>
      </w:pPr>
      <w:r>
        <w:rPr>
          <w:spacing w:val="-2"/>
          <w:sz w:val="28"/>
        </w:rPr>
        <w:t>Культурно-досуговая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деят</w:t>
      </w:r>
      <w:r>
        <w:rPr>
          <w:spacing w:val="-2"/>
          <w:sz w:val="28"/>
        </w:rPr>
        <w:t>ельность</w:t>
      </w:r>
    </w:p>
    <w:p w:rsidR="007A46EE" w:rsidRDefault="009E1D98">
      <w:pPr>
        <w:pStyle w:val="a3"/>
        <w:spacing w:before="245" w:line="276" w:lineRule="auto"/>
        <w:jc w:val="left"/>
      </w:pPr>
      <w:r>
        <w:t>Тематические</w:t>
      </w:r>
      <w:r>
        <w:rPr>
          <w:spacing w:val="-8"/>
        </w:rPr>
        <w:t xml:space="preserve"> </w:t>
      </w:r>
      <w:r>
        <w:t>беседы</w:t>
      </w:r>
      <w:r>
        <w:rPr>
          <w:spacing w:val="-8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праздниках:</w:t>
      </w:r>
      <w:r>
        <w:rPr>
          <w:spacing w:val="-18"/>
        </w:rPr>
        <w:t xml:space="preserve"> </w:t>
      </w:r>
      <w:r>
        <w:t>День</w:t>
      </w:r>
      <w:r>
        <w:rPr>
          <w:spacing w:val="-11"/>
        </w:rPr>
        <w:t xml:space="preserve"> </w:t>
      </w:r>
      <w:r>
        <w:t>учителя,</w:t>
      </w:r>
      <w:r>
        <w:rPr>
          <w:spacing w:val="-7"/>
        </w:rPr>
        <w:t xml:space="preserve"> </w:t>
      </w:r>
      <w:r>
        <w:t>Новый</w:t>
      </w:r>
      <w:r>
        <w:rPr>
          <w:spacing w:val="-10"/>
        </w:rPr>
        <w:t xml:space="preserve"> </w:t>
      </w:r>
      <w:r>
        <w:t>год,</w:t>
      </w:r>
      <w:r>
        <w:rPr>
          <w:spacing w:val="-7"/>
        </w:rPr>
        <w:t xml:space="preserve"> </w:t>
      </w:r>
      <w:r>
        <w:t>День</w:t>
      </w:r>
      <w:r>
        <w:rPr>
          <w:spacing w:val="-16"/>
        </w:rPr>
        <w:t xml:space="preserve"> </w:t>
      </w:r>
      <w:r>
        <w:t>Защитника Отечества, 8 Марта. Выполнение сувенирных поделок из бумаги, картона,</w:t>
      </w:r>
    </w:p>
    <w:p w:rsidR="007A46EE" w:rsidRDefault="009E1D98">
      <w:pPr>
        <w:pStyle w:val="a3"/>
        <w:spacing w:before="3" w:line="276" w:lineRule="auto"/>
        <w:jc w:val="left"/>
      </w:pPr>
      <w:r>
        <w:t>природного</w:t>
      </w:r>
      <w:r>
        <w:rPr>
          <w:spacing w:val="-12"/>
        </w:rPr>
        <w:t xml:space="preserve"> </w:t>
      </w:r>
      <w:r>
        <w:t>материала.</w:t>
      </w:r>
      <w:r>
        <w:rPr>
          <w:spacing w:val="-9"/>
        </w:rPr>
        <w:t xml:space="preserve"> </w:t>
      </w:r>
      <w:r>
        <w:t>Начальные</w:t>
      </w:r>
      <w:r>
        <w:rPr>
          <w:spacing w:val="-10"/>
        </w:rPr>
        <w:t xml:space="preserve"> </w:t>
      </w:r>
      <w:r>
        <w:t>основы</w:t>
      </w:r>
      <w:r>
        <w:rPr>
          <w:spacing w:val="-12"/>
        </w:rPr>
        <w:t xml:space="preserve"> </w:t>
      </w:r>
      <w:r>
        <w:t>композиции,</w:t>
      </w:r>
      <w:r>
        <w:rPr>
          <w:spacing w:val="-10"/>
        </w:rPr>
        <w:t xml:space="preserve"> </w:t>
      </w:r>
      <w:r>
        <w:t>понятия</w:t>
      </w:r>
      <w:r>
        <w:rPr>
          <w:spacing w:val="-11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цвета. Приемы отделочных работ.</w:t>
      </w:r>
    </w:p>
    <w:p w:rsidR="007A46EE" w:rsidRDefault="009E1D98">
      <w:pPr>
        <w:pStyle w:val="a3"/>
        <w:spacing w:before="196" w:line="278" w:lineRule="auto"/>
        <w:ind w:right="1069"/>
        <w:jc w:val="left"/>
      </w:pPr>
      <w:r>
        <w:t>Изго</w:t>
      </w:r>
      <w:r>
        <w:t>товление</w:t>
      </w:r>
      <w:r>
        <w:rPr>
          <w:spacing w:val="-11"/>
        </w:rPr>
        <w:t xml:space="preserve"> </w:t>
      </w:r>
      <w:r>
        <w:t>елочных</w:t>
      </w:r>
      <w:r>
        <w:rPr>
          <w:spacing w:val="-18"/>
        </w:rPr>
        <w:t xml:space="preserve"> </w:t>
      </w:r>
      <w:r>
        <w:t>игрушек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новогодних</w:t>
      </w:r>
      <w:r>
        <w:rPr>
          <w:spacing w:val="-11"/>
        </w:rPr>
        <w:t xml:space="preserve"> </w:t>
      </w:r>
      <w:r>
        <w:t>украшений,</w:t>
      </w:r>
      <w:r>
        <w:rPr>
          <w:spacing w:val="-9"/>
        </w:rPr>
        <w:t xml:space="preserve"> </w:t>
      </w:r>
      <w:r>
        <w:t>открытка</w:t>
      </w:r>
      <w:r>
        <w:rPr>
          <w:spacing w:val="-10"/>
        </w:rPr>
        <w:t xml:space="preserve"> </w:t>
      </w:r>
      <w:r>
        <w:t>ко</w:t>
      </w:r>
      <w:r>
        <w:rPr>
          <w:spacing w:val="-11"/>
        </w:rPr>
        <w:t xml:space="preserve"> </w:t>
      </w:r>
      <w:r>
        <w:t>Дню Защитника Отечества, выполнение шкатулки из бумаги ко Дню 8 Марта.</w:t>
      </w:r>
    </w:p>
    <w:p w:rsidR="007A46EE" w:rsidRDefault="009E1D98">
      <w:pPr>
        <w:pStyle w:val="a3"/>
        <w:spacing w:before="199"/>
        <w:jc w:val="left"/>
      </w:pPr>
      <w:r>
        <w:t>Посещение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выставках</w:t>
      </w:r>
      <w:r>
        <w:rPr>
          <w:spacing w:val="-1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конкурсах.</w:t>
      </w:r>
    </w:p>
    <w:p w:rsidR="007A46EE" w:rsidRDefault="009E1D98">
      <w:pPr>
        <w:pStyle w:val="a3"/>
        <w:spacing w:before="245"/>
        <w:jc w:val="left"/>
      </w:pPr>
      <w:r>
        <w:rPr>
          <w:spacing w:val="-2"/>
        </w:rPr>
        <w:t>10.Заключительное</w:t>
      </w:r>
      <w:r>
        <w:t xml:space="preserve"> </w:t>
      </w:r>
      <w:r>
        <w:rPr>
          <w:spacing w:val="-2"/>
        </w:rPr>
        <w:t>занятие</w:t>
      </w:r>
    </w:p>
    <w:p w:rsidR="007A46EE" w:rsidRDefault="009E1D98">
      <w:pPr>
        <w:pStyle w:val="a3"/>
        <w:spacing w:before="249" w:line="276" w:lineRule="auto"/>
        <w:ind w:right="153"/>
        <w:jc w:val="left"/>
      </w:pPr>
      <w:r>
        <w:t>Подведение итогов работы за год. Подготовка поделок к итоговой выставке. Итоговая выставка работ обучающихся. Рекомендации по работе во время летних каникул:</w:t>
      </w:r>
      <w:r>
        <w:rPr>
          <w:spacing w:val="-18"/>
        </w:rPr>
        <w:t xml:space="preserve"> </w:t>
      </w:r>
      <w:r>
        <w:t>самостоятельное</w:t>
      </w:r>
      <w:r>
        <w:rPr>
          <w:spacing w:val="-12"/>
        </w:rPr>
        <w:t xml:space="preserve"> </w:t>
      </w:r>
      <w:r>
        <w:t>изготовление</w:t>
      </w:r>
      <w:r>
        <w:rPr>
          <w:spacing w:val="-7"/>
        </w:rPr>
        <w:t xml:space="preserve"> </w:t>
      </w:r>
      <w:r>
        <w:t>поделок.</w:t>
      </w:r>
      <w:r>
        <w:rPr>
          <w:spacing w:val="-11"/>
        </w:rPr>
        <w:t xml:space="preserve"> </w:t>
      </w:r>
      <w:r>
        <w:t>Перспективы</w:t>
      </w:r>
      <w:r>
        <w:rPr>
          <w:spacing w:val="-11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следующем учебном году.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231"/>
        <w:ind w:left="0"/>
        <w:jc w:val="left"/>
      </w:pPr>
    </w:p>
    <w:p w:rsidR="007A46EE" w:rsidRDefault="009E1D98">
      <w:pPr>
        <w:pStyle w:val="a3"/>
        <w:jc w:val="left"/>
      </w:pPr>
      <w:r>
        <w:t>Учебно-т</w:t>
      </w:r>
      <w:r>
        <w:t>ематический</w:t>
      </w:r>
      <w:r>
        <w:rPr>
          <w:spacing w:val="-15"/>
        </w:rPr>
        <w:t xml:space="preserve"> </w:t>
      </w:r>
      <w:r>
        <w:t>план</w:t>
      </w:r>
      <w:r>
        <w:rPr>
          <w:spacing w:val="-12"/>
        </w:rPr>
        <w:t xml:space="preserve"> </w:t>
      </w:r>
      <w:r>
        <w:t>II</w:t>
      </w:r>
      <w:r>
        <w:rPr>
          <w:spacing w:val="-17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t>обучения,</w:t>
      </w:r>
      <w:r>
        <w:rPr>
          <w:spacing w:val="-8"/>
        </w:rPr>
        <w:t xml:space="preserve"> </w:t>
      </w:r>
      <w:r>
        <w:t>36</w:t>
      </w:r>
      <w:r>
        <w:rPr>
          <w:spacing w:val="-12"/>
        </w:rPr>
        <w:t xml:space="preserve"> </w:t>
      </w:r>
      <w:r>
        <w:rPr>
          <w:spacing w:val="-2"/>
        </w:rPr>
        <w:t>часов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72"/>
        <w:ind w:left="0"/>
        <w:jc w:val="left"/>
      </w:pPr>
    </w:p>
    <w:p w:rsidR="007A46EE" w:rsidRDefault="009E1D98">
      <w:pPr>
        <w:pStyle w:val="a3"/>
        <w:tabs>
          <w:tab w:val="left" w:pos="1131"/>
        </w:tabs>
        <w:jc w:val="left"/>
      </w:pPr>
      <w:r>
        <w:rPr>
          <w:spacing w:val="-10"/>
        </w:rPr>
        <w:t>№</w:t>
      </w:r>
      <w:r>
        <w:tab/>
        <w:t>Тема</w:t>
      </w:r>
      <w:r>
        <w:rPr>
          <w:spacing w:val="24"/>
        </w:rPr>
        <w:t xml:space="preserve"> </w:t>
      </w:r>
      <w:r>
        <w:t>Количество</w:t>
      </w:r>
      <w:r>
        <w:rPr>
          <w:spacing w:val="-9"/>
        </w:rPr>
        <w:t xml:space="preserve"> </w:t>
      </w:r>
      <w:r>
        <w:rPr>
          <w:spacing w:val="-4"/>
        </w:rPr>
        <w:t>часов</w:t>
      </w:r>
    </w:p>
    <w:p w:rsidR="007A46EE" w:rsidRDefault="009E1D98">
      <w:pPr>
        <w:pStyle w:val="a3"/>
        <w:tabs>
          <w:tab w:val="left" w:pos="7512"/>
          <w:tab w:val="left" w:pos="8929"/>
        </w:tabs>
        <w:spacing w:before="249"/>
        <w:ind w:left="5976"/>
        <w:jc w:val="left"/>
      </w:pPr>
      <w:r>
        <w:rPr>
          <w:spacing w:val="-2"/>
        </w:rPr>
        <w:t>Теория</w:t>
      </w:r>
      <w:r>
        <w:tab/>
      </w:r>
      <w:r>
        <w:rPr>
          <w:spacing w:val="-2"/>
        </w:rPr>
        <w:t>Практика</w:t>
      </w:r>
      <w:r>
        <w:tab/>
      </w:r>
      <w:r>
        <w:rPr>
          <w:spacing w:val="-2"/>
        </w:rPr>
        <w:t>Всего</w:t>
      </w:r>
    </w:p>
    <w:p w:rsidR="007A46EE" w:rsidRDefault="009E1D98">
      <w:pPr>
        <w:pStyle w:val="a5"/>
        <w:numPr>
          <w:ilvl w:val="0"/>
          <w:numId w:val="43"/>
        </w:numPr>
        <w:tabs>
          <w:tab w:val="left" w:pos="1131"/>
          <w:tab w:val="left" w:pos="5380"/>
          <w:tab w:val="left" w:pos="6091"/>
          <w:tab w:val="right" w:pos="6945"/>
        </w:tabs>
        <w:spacing w:before="250"/>
        <w:ind w:hanging="706"/>
        <w:rPr>
          <w:sz w:val="28"/>
        </w:rPr>
      </w:pPr>
      <w:r>
        <w:rPr>
          <w:spacing w:val="-2"/>
          <w:sz w:val="28"/>
        </w:rPr>
        <w:t>Вводное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занятие,</w:t>
      </w:r>
      <w:r>
        <w:rPr>
          <w:sz w:val="28"/>
        </w:rPr>
        <w:t xml:space="preserve"> </w:t>
      </w:r>
      <w:r>
        <w:rPr>
          <w:spacing w:val="-2"/>
          <w:sz w:val="28"/>
        </w:rPr>
        <w:t>инструктаж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ТБ.</w:t>
      </w:r>
      <w:r>
        <w:rPr>
          <w:sz w:val="28"/>
        </w:rPr>
        <w:tab/>
      </w:r>
      <w:r>
        <w:rPr>
          <w:spacing w:val="-10"/>
          <w:sz w:val="28"/>
        </w:rPr>
        <w:t>1</w:t>
      </w:r>
      <w:r>
        <w:rPr>
          <w:sz w:val="28"/>
        </w:rPr>
        <w:tab/>
      </w:r>
      <w:r>
        <w:rPr>
          <w:spacing w:val="-10"/>
          <w:sz w:val="28"/>
        </w:rPr>
        <w:t>1</w:t>
      </w:r>
      <w:r>
        <w:rPr>
          <w:sz w:val="28"/>
        </w:rPr>
        <w:tab/>
      </w:r>
      <w:r>
        <w:rPr>
          <w:spacing w:val="-10"/>
          <w:sz w:val="28"/>
        </w:rPr>
        <w:t>2</w:t>
      </w:r>
    </w:p>
    <w:p w:rsidR="007A46EE" w:rsidRDefault="009E1D98">
      <w:pPr>
        <w:pStyle w:val="a5"/>
        <w:numPr>
          <w:ilvl w:val="0"/>
          <w:numId w:val="43"/>
        </w:numPr>
        <w:tabs>
          <w:tab w:val="left" w:pos="1131"/>
          <w:tab w:val="left" w:pos="7512"/>
          <w:tab w:val="left" w:pos="8218"/>
          <w:tab w:val="right" w:pos="9078"/>
        </w:tabs>
        <w:spacing w:before="249"/>
        <w:ind w:hanging="706"/>
        <w:rPr>
          <w:sz w:val="28"/>
        </w:rPr>
      </w:pPr>
      <w:r>
        <w:rPr>
          <w:sz w:val="28"/>
        </w:rPr>
        <w:t>Работа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пластилином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материалом.</w:t>
      </w:r>
      <w:r>
        <w:rPr>
          <w:sz w:val="28"/>
        </w:rPr>
        <w:tab/>
      </w:r>
      <w:r>
        <w:rPr>
          <w:spacing w:val="-10"/>
          <w:sz w:val="28"/>
        </w:rPr>
        <w:t>1</w:t>
      </w:r>
      <w:r>
        <w:rPr>
          <w:sz w:val="28"/>
        </w:rPr>
        <w:tab/>
      </w:r>
      <w:r>
        <w:rPr>
          <w:spacing w:val="-10"/>
          <w:sz w:val="28"/>
        </w:rPr>
        <w:t>1</w:t>
      </w:r>
      <w:r>
        <w:rPr>
          <w:sz w:val="28"/>
        </w:rPr>
        <w:tab/>
      </w:r>
      <w:r>
        <w:rPr>
          <w:spacing w:val="-10"/>
          <w:sz w:val="28"/>
        </w:rPr>
        <w:t>2</w:t>
      </w:r>
    </w:p>
    <w:p w:rsidR="007A46EE" w:rsidRDefault="009E1D98">
      <w:pPr>
        <w:pStyle w:val="a5"/>
        <w:numPr>
          <w:ilvl w:val="0"/>
          <w:numId w:val="43"/>
        </w:numPr>
        <w:tabs>
          <w:tab w:val="left" w:pos="1131"/>
          <w:tab w:val="left" w:pos="3964"/>
          <w:tab w:val="left" w:pos="4675"/>
          <w:tab w:val="right" w:pos="5529"/>
        </w:tabs>
        <w:spacing w:before="249"/>
        <w:ind w:hanging="706"/>
        <w:rPr>
          <w:sz w:val="28"/>
        </w:rPr>
      </w:pPr>
      <w:r>
        <w:rPr>
          <w:sz w:val="28"/>
        </w:rPr>
        <w:t>Судо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авиамодели.</w:t>
      </w:r>
      <w:r>
        <w:rPr>
          <w:sz w:val="28"/>
        </w:rPr>
        <w:tab/>
      </w:r>
      <w:r>
        <w:rPr>
          <w:spacing w:val="-10"/>
          <w:sz w:val="28"/>
        </w:rPr>
        <w:t>1</w:t>
      </w:r>
      <w:r>
        <w:rPr>
          <w:sz w:val="28"/>
        </w:rPr>
        <w:tab/>
      </w:r>
      <w:r>
        <w:rPr>
          <w:spacing w:val="-10"/>
          <w:sz w:val="28"/>
        </w:rPr>
        <w:t>6</w:t>
      </w:r>
      <w:r>
        <w:rPr>
          <w:sz w:val="28"/>
        </w:rPr>
        <w:tab/>
      </w:r>
      <w:r>
        <w:rPr>
          <w:spacing w:val="-10"/>
          <w:sz w:val="28"/>
        </w:rPr>
        <w:t>7</w:t>
      </w:r>
    </w:p>
    <w:p w:rsidR="007A46EE" w:rsidRDefault="007A46EE">
      <w:pPr>
        <w:pStyle w:val="a5"/>
        <w:jc w:val="lef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0"/>
          <w:numId w:val="43"/>
        </w:numPr>
        <w:tabs>
          <w:tab w:val="left" w:pos="1131"/>
          <w:tab w:val="left" w:pos="4675"/>
          <w:tab w:val="left" w:pos="5380"/>
          <w:tab w:val="left" w:pos="6091"/>
        </w:tabs>
        <w:ind w:hanging="706"/>
        <w:rPr>
          <w:sz w:val="28"/>
        </w:rPr>
      </w:pPr>
      <w:r>
        <w:rPr>
          <w:spacing w:val="-2"/>
          <w:sz w:val="28"/>
        </w:rPr>
        <w:t>Механические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игрушки.</w:t>
      </w:r>
      <w:r>
        <w:rPr>
          <w:sz w:val="28"/>
        </w:rPr>
        <w:tab/>
      </w:r>
      <w:r>
        <w:rPr>
          <w:spacing w:val="-10"/>
          <w:sz w:val="28"/>
        </w:rPr>
        <w:t>1</w:t>
      </w:r>
      <w:r>
        <w:rPr>
          <w:sz w:val="28"/>
        </w:rPr>
        <w:tab/>
      </w:r>
      <w:r>
        <w:rPr>
          <w:spacing w:val="-10"/>
          <w:sz w:val="28"/>
        </w:rPr>
        <w:t>4</w:t>
      </w:r>
      <w:r>
        <w:rPr>
          <w:sz w:val="28"/>
        </w:rPr>
        <w:tab/>
      </w:r>
      <w:r>
        <w:rPr>
          <w:spacing w:val="-10"/>
          <w:sz w:val="28"/>
        </w:rPr>
        <w:t>5</w:t>
      </w:r>
    </w:p>
    <w:p w:rsidR="007A46EE" w:rsidRDefault="009E1D98">
      <w:pPr>
        <w:pStyle w:val="a5"/>
        <w:numPr>
          <w:ilvl w:val="0"/>
          <w:numId w:val="43"/>
        </w:numPr>
        <w:tabs>
          <w:tab w:val="left" w:pos="1131"/>
          <w:tab w:val="left" w:pos="3258"/>
          <w:tab w:val="left" w:pos="3964"/>
          <w:tab w:val="left" w:pos="4675"/>
        </w:tabs>
        <w:spacing w:before="244"/>
        <w:ind w:hanging="706"/>
        <w:rPr>
          <w:sz w:val="28"/>
        </w:rPr>
      </w:pPr>
      <w:r>
        <w:rPr>
          <w:spacing w:val="-2"/>
          <w:sz w:val="28"/>
        </w:rPr>
        <w:t>Автомодели.</w:t>
      </w:r>
      <w:r>
        <w:rPr>
          <w:sz w:val="28"/>
        </w:rPr>
        <w:tab/>
      </w:r>
      <w:r>
        <w:rPr>
          <w:spacing w:val="-10"/>
          <w:sz w:val="28"/>
        </w:rPr>
        <w:t>1</w:t>
      </w:r>
      <w:r>
        <w:rPr>
          <w:sz w:val="28"/>
        </w:rPr>
        <w:tab/>
      </w:r>
      <w:r>
        <w:rPr>
          <w:spacing w:val="-10"/>
          <w:sz w:val="28"/>
        </w:rPr>
        <w:t>3</w:t>
      </w:r>
      <w:r>
        <w:rPr>
          <w:sz w:val="28"/>
        </w:rPr>
        <w:tab/>
      </w:r>
      <w:r>
        <w:rPr>
          <w:spacing w:val="-10"/>
          <w:sz w:val="28"/>
        </w:rPr>
        <w:t>4</w:t>
      </w:r>
    </w:p>
    <w:p w:rsidR="007A46EE" w:rsidRDefault="009E1D98">
      <w:pPr>
        <w:pStyle w:val="a5"/>
        <w:numPr>
          <w:ilvl w:val="0"/>
          <w:numId w:val="43"/>
        </w:numPr>
        <w:tabs>
          <w:tab w:val="left" w:pos="1131"/>
          <w:tab w:val="left" w:pos="8929"/>
          <w:tab w:val="left" w:pos="9635"/>
        </w:tabs>
        <w:spacing w:before="250"/>
        <w:ind w:hanging="706"/>
        <w:rPr>
          <w:sz w:val="28"/>
        </w:rPr>
      </w:pPr>
      <w:r>
        <w:rPr>
          <w:sz w:val="28"/>
        </w:rPr>
        <w:t>Техническое</w:t>
      </w:r>
      <w:r>
        <w:rPr>
          <w:spacing w:val="-18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17"/>
          <w:sz w:val="28"/>
        </w:rPr>
        <w:t xml:space="preserve"> </w:t>
      </w:r>
      <w:r>
        <w:rPr>
          <w:sz w:val="28"/>
        </w:rPr>
        <w:t>наборов</w:t>
      </w:r>
      <w:r>
        <w:rPr>
          <w:spacing w:val="-13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-17"/>
          <w:sz w:val="28"/>
        </w:rPr>
        <w:t xml:space="preserve"> </w:t>
      </w:r>
      <w:r>
        <w:rPr>
          <w:sz w:val="28"/>
        </w:rPr>
        <w:t>деталей.</w:t>
      </w:r>
      <w:r>
        <w:rPr>
          <w:spacing w:val="68"/>
          <w:sz w:val="28"/>
        </w:rPr>
        <w:t xml:space="preserve"> </w:t>
      </w:r>
      <w:r>
        <w:rPr>
          <w:spacing w:val="-10"/>
          <w:sz w:val="28"/>
        </w:rPr>
        <w:t>1</w:t>
      </w:r>
      <w:r>
        <w:rPr>
          <w:sz w:val="28"/>
        </w:rPr>
        <w:tab/>
      </w:r>
      <w:r>
        <w:rPr>
          <w:spacing w:val="-10"/>
          <w:sz w:val="28"/>
        </w:rPr>
        <w:t>1</w:t>
      </w:r>
      <w:r>
        <w:rPr>
          <w:sz w:val="28"/>
        </w:rPr>
        <w:tab/>
      </w:r>
      <w:r>
        <w:rPr>
          <w:spacing w:val="-10"/>
          <w:sz w:val="28"/>
        </w:rPr>
        <w:t>2</w:t>
      </w:r>
    </w:p>
    <w:p w:rsidR="007A46EE" w:rsidRDefault="009E1D98">
      <w:pPr>
        <w:pStyle w:val="a5"/>
        <w:numPr>
          <w:ilvl w:val="0"/>
          <w:numId w:val="43"/>
        </w:numPr>
        <w:tabs>
          <w:tab w:val="left" w:pos="1131"/>
          <w:tab w:val="left" w:pos="3964"/>
          <w:tab w:val="left" w:pos="4675"/>
          <w:tab w:val="left" w:pos="5380"/>
        </w:tabs>
        <w:spacing w:before="249"/>
        <w:ind w:hanging="706"/>
        <w:rPr>
          <w:sz w:val="28"/>
        </w:rPr>
      </w:pPr>
      <w:r>
        <w:rPr>
          <w:sz w:val="28"/>
        </w:rPr>
        <w:t>Объемные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поделки.</w:t>
      </w:r>
      <w:r>
        <w:rPr>
          <w:sz w:val="28"/>
        </w:rPr>
        <w:tab/>
      </w:r>
      <w:r>
        <w:rPr>
          <w:spacing w:val="-10"/>
          <w:sz w:val="28"/>
        </w:rPr>
        <w:t>1</w:t>
      </w:r>
      <w:r>
        <w:rPr>
          <w:sz w:val="28"/>
        </w:rPr>
        <w:tab/>
      </w:r>
      <w:r>
        <w:rPr>
          <w:spacing w:val="-10"/>
          <w:sz w:val="28"/>
        </w:rPr>
        <w:t>5</w:t>
      </w:r>
      <w:r>
        <w:rPr>
          <w:sz w:val="28"/>
        </w:rPr>
        <w:tab/>
      </w:r>
      <w:r>
        <w:rPr>
          <w:spacing w:val="-10"/>
          <w:sz w:val="28"/>
        </w:rPr>
        <w:t>6</w:t>
      </w:r>
    </w:p>
    <w:p w:rsidR="007A46EE" w:rsidRDefault="009E1D98">
      <w:pPr>
        <w:pStyle w:val="a5"/>
        <w:numPr>
          <w:ilvl w:val="0"/>
          <w:numId w:val="43"/>
        </w:numPr>
        <w:tabs>
          <w:tab w:val="left" w:pos="1131"/>
          <w:tab w:val="left" w:pos="6091"/>
          <w:tab w:val="left" w:pos="6797"/>
        </w:tabs>
        <w:spacing w:before="250"/>
        <w:ind w:hanging="706"/>
        <w:rPr>
          <w:sz w:val="28"/>
        </w:rPr>
      </w:pPr>
      <w:r>
        <w:rPr>
          <w:spacing w:val="-2"/>
          <w:sz w:val="28"/>
        </w:rPr>
        <w:t>Культурно-досуговая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деятельность</w:t>
      </w:r>
      <w:r>
        <w:rPr>
          <w:spacing w:val="-16"/>
          <w:sz w:val="28"/>
        </w:rPr>
        <w:t xml:space="preserve"> </w:t>
      </w:r>
      <w:r>
        <w:rPr>
          <w:spacing w:val="-10"/>
          <w:sz w:val="28"/>
        </w:rPr>
        <w:t>2</w:t>
      </w:r>
      <w:r>
        <w:rPr>
          <w:sz w:val="28"/>
        </w:rPr>
        <w:tab/>
      </w:r>
      <w:r>
        <w:rPr>
          <w:spacing w:val="-10"/>
          <w:sz w:val="28"/>
        </w:rPr>
        <w:t>3</w:t>
      </w:r>
      <w:r>
        <w:rPr>
          <w:sz w:val="28"/>
        </w:rPr>
        <w:tab/>
      </w:r>
      <w:r>
        <w:rPr>
          <w:spacing w:val="-10"/>
          <w:sz w:val="28"/>
        </w:rPr>
        <w:t>5</w:t>
      </w:r>
    </w:p>
    <w:p w:rsidR="007A46EE" w:rsidRDefault="009E1D98">
      <w:pPr>
        <w:pStyle w:val="a5"/>
        <w:numPr>
          <w:ilvl w:val="0"/>
          <w:numId w:val="43"/>
        </w:numPr>
        <w:tabs>
          <w:tab w:val="left" w:pos="1131"/>
          <w:tab w:val="left" w:pos="7512"/>
          <w:tab w:val="left" w:pos="8218"/>
        </w:tabs>
        <w:spacing w:before="249"/>
        <w:ind w:hanging="706"/>
        <w:rPr>
          <w:sz w:val="28"/>
        </w:rPr>
      </w:pPr>
      <w:r>
        <w:rPr>
          <w:sz w:val="28"/>
        </w:rPr>
        <w:t>Заключительное</w:t>
      </w:r>
      <w:r>
        <w:rPr>
          <w:spacing w:val="-18"/>
          <w:sz w:val="28"/>
        </w:rPr>
        <w:t xml:space="preserve"> </w:t>
      </w:r>
      <w:r>
        <w:rPr>
          <w:sz w:val="28"/>
        </w:rPr>
        <w:t>занятие,</w:t>
      </w:r>
      <w:r>
        <w:rPr>
          <w:spacing w:val="-17"/>
          <w:sz w:val="28"/>
        </w:rPr>
        <w:t xml:space="preserve"> </w:t>
      </w:r>
      <w:r>
        <w:rPr>
          <w:sz w:val="28"/>
        </w:rPr>
        <w:t>итоговая</w:t>
      </w:r>
      <w:r>
        <w:rPr>
          <w:spacing w:val="-18"/>
          <w:sz w:val="28"/>
        </w:rPr>
        <w:t xml:space="preserve"> </w:t>
      </w:r>
      <w:r>
        <w:rPr>
          <w:sz w:val="28"/>
        </w:rPr>
        <w:t>аттестация.</w:t>
      </w:r>
      <w:r>
        <w:rPr>
          <w:spacing w:val="-6"/>
          <w:sz w:val="28"/>
        </w:rPr>
        <w:t xml:space="preserve"> </w:t>
      </w:r>
      <w:r>
        <w:rPr>
          <w:spacing w:val="-10"/>
          <w:sz w:val="28"/>
        </w:rPr>
        <w:t>1</w:t>
      </w:r>
      <w:r>
        <w:rPr>
          <w:sz w:val="28"/>
        </w:rPr>
        <w:tab/>
      </w:r>
      <w:r>
        <w:rPr>
          <w:spacing w:val="-10"/>
          <w:sz w:val="28"/>
        </w:rPr>
        <w:t>2</w:t>
      </w:r>
      <w:r>
        <w:rPr>
          <w:sz w:val="28"/>
        </w:rPr>
        <w:tab/>
      </w:r>
      <w:r>
        <w:rPr>
          <w:spacing w:val="-10"/>
          <w:sz w:val="28"/>
        </w:rPr>
        <w:t>3</w:t>
      </w:r>
    </w:p>
    <w:p w:rsidR="007A46EE" w:rsidRDefault="009E1D98">
      <w:pPr>
        <w:pStyle w:val="a3"/>
        <w:tabs>
          <w:tab w:val="left" w:pos="7512"/>
          <w:tab w:val="left" w:pos="8218"/>
        </w:tabs>
        <w:spacing w:before="245"/>
        <w:ind w:left="5894"/>
        <w:jc w:val="left"/>
      </w:pPr>
      <w:r>
        <w:t>Итого:</w:t>
      </w:r>
      <w:r>
        <w:rPr>
          <w:spacing w:val="19"/>
        </w:rPr>
        <w:t xml:space="preserve"> </w:t>
      </w:r>
      <w:r>
        <w:rPr>
          <w:spacing w:val="-5"/>
        </w:rPr>
        <w:t>10</w:t>
      </w:r>
      <w:r>
        <w:tab/>
      </w:r>
      <w:r>
        <w:rPr>
          <w:spacing w:val="-5"/>
        </w:rPr>
        <w:t>26</w:t>
      </w:r>
      <w:r>
        <w:tab/>
      </w:r>
      <w:r>
        <w:rPr>
          <w:spacing w:val="-5"/>
        </w:rPr>
        <w:t>36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77"/>
        <w:ind w:left="0"/>
        <w:jc w:val="left"/>
      </w:pPr>
    </w:p>
    <w:p w:rsidR="007A46EE" w:rsidRDefault="009E1D98">
      <w:pPr>
        <w:pStyle w:val="a3"/>
        <w:jc w:val="left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II</w:t>
      </w:r>
      <w:r>
        <w:rPr>
          <w:spacing w:val="-16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rPr>
          <w:spacing w:val="-2"/>
        </w:rPr>
        <w:t>обучения</w:t>
      </w:r>
    </w:p>
    <w:p w:rsidR="007A46EE" w:rsidRDefault="009E1D98">
      <w:pPr>
        <w:pStyle w:val="a5"/>
        <w:numPr>
          <w:ilvl w:val="0"/>
          <w:numId w:val="42"/>
        </w:numPr>
        <w:tabs>
          <w:tab w:val="left" w:pos="635"/>
        </w:tabs>
        <w:spacing w:before="249"/>
        <w:ind w:left="635" w:hanging="210"/>
        <w:rPr>
          <w:sz w:val="28"/>
        </w:rPr>
      </w:pPr>
      <w:r>
        <w:rPr>
          <w:spacing w:val="-2"/>
          <w:sz w:val="28"/>
        </w:rPr>
        <w:t>Вводное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занятие</w:t>
      </w:r>
    </w:p>
    <w:p w:rsidR="007A46EE" w:rsidRDefault="009E1D98">
      <w:pPr>
        <w:pStyle w:val="a3"/>
        <w:spacing w:before="249" w:line="276" w:lineRule="auto"/>
        <w:jc w:val="left"/>
      </w:pPr>
      <w:r>
        <w:t>Инструктаж по технике безопасности, правилам дорожного движения, правилам пожарной</w:t>
      </w:r>
      <w:r>
        <w:rPr>
          <w:spacing w:val="-18"/>
        </w:rPr>
        <w:t xml:space="preserve"> </w:t>
      </w:r>
      <w:r>
        <w:t>безопасности,</w:t>
      </w:r>
      <w:r>
        <w:rPr>
          <w:spacing w:val="-10"/>
        </w:rPr>
        <w:t xml:space="preserve"> </w:t>
      </w:r>
      <w:r>
        <w:t>инструктаж</w:t>
      </w:r>
      <w:r>
        <w:rPr>
          <w:spacing w:val="-17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антитеррористической</w:t>
      </w:r>
      <w:r>
        <w:rPr>
          <w:spacing w:val="-16"/>
        </w:rPr>
        <w:t xml:space="preserve"> </w:t>
      </w:r>
      <w:r>
        <w:t>безопасности.</w:t>
      </w:r>
      <w:r>
        <w:rPr>
          <w:spacing w:val="-11"/>
        </w:rPr>
        <w:t xml:space="preserve"> </w:t>
      </w:r>
      <w:r>
        <w:t>Режим работы и правила поведения на занятиях.</w:t>
      </w:r>
    </w:p>
    <w:p w:rsidR="007A46EE" w:rsidRDefault="009E1D98">
      <w:pPr>
        <w:pStyle w:val="a3"/>
        <w:spacing w:before="205" w:line="271" w:lineRule="auto"/>
        <w:jc w:val="left"/>
      </w:pPr>
      <w:r>
        <w:t>Показ</w:t>
      </w:r>
      <w:r>
        <w:rPr>
          <w:spacing w:val="-7"/>
        </w:rPr>
        <w:t xml:space="preserve"> </w:t>
      </w:r>
      <w:r>
        <w:t>моделей</w:t>
      </w:r>
      <w:r>
        <w:rPr>
          <w:spacing w:val="-7"/>
        </w:rPr>
        <w:t xml:space="preserve"> </w:t>
      </w:r>
      <w:r>
        <w:t>предстоящих</w:t>
      </w:r>
      <w:r>
        <w:rPr>
          <w:spacing w:val="-15"/>
        </w:rPr>
        <w:t xml:space="preserve"> </w:t>
      </w:r>
      <w:r>
        <w:t>работ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образцов</w:t>
      </w:r>
      <w:r>
        <w:rPr>
          <w:spacing w:val="-9"/>
        </w:rPr>
        <w:t xml:space="preserve"> </w:t>
      </w:r>
      <w:r>
        <w:t>поделок,</w:t>
      </w:r>
      <w:r>
        <w:rPr>
          <w:spacing w:val="-5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качеству</w:t>
      </w:r>
      <w:r>
        <w:rPr>
          <w:spacing w:val="-15"/>
        </w:rPr>
        <w:t xml:space="preserve"> </w:t>
      </w:r>
      <w:r>
        <w:t>которых</w:t>
      </w:r>
      <w:r>
        <w:rPr>
          <w:spacing w:val="-12"/>
        </w:rPr>
        <w:t xml:space="preserve"> </w:t>
      </w:r>
      <w:r>
        <w:t xml:space="preserve">нужно </w:t>
      </w:r>
      <w:r>
        <w:rPr>
          <w:spacing w:val="-2"/>
        </w:rPr>
        <w:t>стремиться.</w:t>
      </w:r>
    </w:p>
    <w:p w:rsidR="007A46EE" w:rsidRDefault="009E1D98">
      <w:pPr>
        <w:pStyle w:val="a3"/>
        <w:spacing w:before="214" w:line="271" w:lineRule="auto"/>
        <w:jc w:val="left"/>
      </w:pPr>
      <w:r>
        <w:t>Практическая</w:t>
      </w:r>
      <w:r>
        <w:rPr>
          <w:spacing w:val="-9"/>
        </w:rPr>
        <w:t xml:space="preserve"> </w:t>
      </w:r>
      <w:r>
        <w:t>работа.</w:t>
      </w:r>
      <w:r>
        <w:rPr>
          <w:spacing w:val="-7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поделки</w:t>
      </w:r>
      <w:r>
        <w:rPr>
          <w:spacing w:val="-12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собственному</w:t>
      </w:r>
      <w:r>
        <w:rPr>
          <w:spacing w:val="-18"/>
        </w:rPr>
        <w:t xml:space="preserve"> </w:t>
      </w:r>
      <w:r>
        <w:t>замыслу</w:t>
      </w:r>
      <w:r>
        <w:rPr>
          <w:spacing w:val="-1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проверки навыков и умений, полученных в предыдущем учебном году.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31"/>
        <w:ind w:left="0"/>
        <w:jc w:val="left"/>
      </w:pPr>
    </w:p>
    <w:p w:rsidR="007A46EE" w:rsidRDefault="009E1D98">
      <w:pPr>
        <w:pStyle w:val="a5"/>
        <w:numPr>
          <w:ilvl w:val="0"/>
          <w:numId w:val="42"/>
        </w:numPr>
        <w:tabs>
          <w:tab w:val="left" w:pos="635"/>
        </w:tabs>
        <w:ind w:left="635" w:hanging="210"/>
        <w:rPr>
          <w:sz w:val="28"/>
        </w:rPr>
      </w:pPr>
      <w:r>
        <w:rPr>
          <w:sz w:val="28"/>
        </w:rPr>
        <w:t>Работа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пластилином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материалом</w:t>
      </w:r>
    </w:p>
    <w:p w:rsidR="007A46EE" w:rsidRDefault="009E1D98">
      <w:pPr>
        <w:pStyle w:val="a3"/>
        <w:spacing w:before="254" w:line="276" w:lineRule="auto"/>
        <w:jc w:val="left"/>
      </w:pPr>
      <w:r>
        <w:t>Выполнение</w:t>
      </w:r>
      <w:r>
        <w:rPr>
          <w:spacing w:val="-11"/>
        </w:rPr>
        <w:t xml:space="preserve"> </w:t>
      </w:r>
      <w:r>
        <w:t>соединения</w:t>
      </w:r>
      <w:r>
        <w:rPr>
          <w:spacing w:val="-10"/>
        </w:rPr>
        <w:t xml:space="preserve"> </w:t>
      </w:r>
      <w:r>
        <w:t>деталей</w:t>
      </w:r>
      <w:r>
        <w:rPr>
          <w:spacing w:val="-11"/>
        </w:rPr>
        <w:t xml:space="preserve"> </w:t>
      </w:r>
      <w:r>
        <w:t>без</w:t>
      </w:r>
      <w:r>
        <w:rPr>
          <w:spacing w:val="-16"/>
        </w:rPr>
        <w:t xml:space="preserve"> </w:t>
      </w:r>
      <w:r>
        <w:t>клея,</w:t>
      </w:r>
      <w:r>
        <w:rPr>
          <w:spacing w:val="-10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использованием</w:t>
      </w:r>
      <w:r>
        <w:rPr>
          <w:spacing w:val="-10"/>
        </w:rPr>
        <w:t xml:space="preserve"> </w:t>
      </w:r>
      <w:r>
        <w:t>приёма</w:t>
      </w:r>
      <w:r>
        <w:rPr>
          <w:spacing w:val="-10"/>
        </w:rPr>
        <w:t xml:space="preserve"> </w:t>
      </w:r>
      <w:r>
        <w:t>вдавливания пластилина в природный материал.</w:t>
      </w:r>
    </w:p>
    <w:p w:rsidR="007A46EE" w:rsidRDefault="009E1D98">
      <w:pPr>
        <w:pStyle w:val="a3"/>
        <w:spacing w:before="200" w:line="271" w:lineRule="auto"/>
        <w:jc w:val="left"/>
      </w:pPr>
      <w:r>
        <w:t>Практическая</w:t>
      </w:r>
      <w:r>
        <w:rPr>
          <w:spacing w:val="-11"/>
        </w:rPr>
        <w:t xml:space="preserve"> </w:t>
      </w:r>
      <w:r>
        <w:t>работа.</w:t>
      </w:r>
      <w:r>
        <w:rPr>
          <w:spacing w:val="-10"/>
        </w:rPr>
        <w:t xml:space="preserve"> </w:t>
      </w:r>
      <w:r>
        <w:t>Изготовление</w:t>
      </w:r>
      <w:r>
        <w:rPr>
          <w:spacing w:val="-11"/>
        </w:rPr>
        <w:t xml:space="preserve"> </w:t>
      </w:r>
      <w:r>
        <w:t>картин</w:t>
      </w:r>
      <w:r>
        <w:rPr>
          <w:spacing w:val="-13"/>
        </w:rPr>
        <w:t xml:space="preserve"> </w:t>
      </w:r>
      <w:r>
        <w:t>методом</w:t>
      </w:r>
      <w:r>
        <w:rPr>
          <w:spacing w:val="-11"/>
        </w:rPr>
        <w:t xml:space="preserve"> </w:t>
      </w:r>
      <w:r>
        <w:t>«размазывания»</w:t>
      </w:r>
      <w:r>
        <w:rPr>
          <w:spacing w:val="-18"/>
        </w:rPr>
        <w:t xml:space="preserve"> </w:t>
      </w:r>
      <w:r>
        <w:t>пластилина</w:t>
      </w:r>
      <w:r>
        <w:rPr>
          <w:spacing w:val="-6"/>
        </w:rPr>
        <w:t xml:space="preserve"> </w:t>
      </w:r>
      <w:r>
        <w:t>по картону и создание законченной композиции по собственному замыслу.</w:t>
      </w:r>
    </w:p>
    <w:p w:rsidR="007A46EE" w:rsidRDefault="009E1D98">
      <w:pPr>
        <w:pStyle w:val="a5"/>
        <w:numPr>
          <w:ilvl w:val="0"/>
          <w:numId w:val="42"/>
        </w:numPr>
        <w:tabs>
          <w:tab w:val="left" w:pos="635"/>
        </w:tabs>
        <w:spacing w:before="214"/>
        <w:ind w:left="635" w:hanging="210"/>
        <w:rPr>
          <w:sz w:val="28"/>
        </w:rPr>
      </w:pPr>
      <w:r>
        <w:rPr>
          <w:sz w:val="28"/>
        </w:rPr>
        <w:t>Судо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авиамодели</w:t>
      </w:r>
    </w:p>
    <w:p w:rsidR="007A46EE" w:rsidRDefault="009E1D98">
      <w:pPr>
        <w:pStyle w:val="a3"/>
        <w:spacing w:before="249"/>
        <w:jc w:val="left"/>
      </w:pPr>
      <w:r>
        <w:t>Графическая</w:t>
      </w:r>
      <w:r>
        <w:rPr>
          <w:spacing w:val="-18"/>
        </w:rPr>
        <w:t xml:space="preserve"> </w:t>
      </w:r>
      <w:r>
        <w:t>подготовка</w:t>
      </w:r>
      <w:r>
        <w:rPr>
          <w:spacing w:val="-16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обозначение</w:t>
      </w:r>
      <w:r>
        <w:rPr>
          <w:spacing w:val="-12"/>
        </w:rPr>
        <w:t xml:space="preserve"> </w:t>
      </w:r>
      <w:r>
        <w:t>линий</w:t>
      </w:r>
      <w:r>
        <w:rPr>
          <w:spacing w:val="-17"/>
        </w:rPr>
        <w:t xml:space="preserve"> </w:t>
      </w:r>
      <w:r>
        <w:t>чертежа:</w:t>
      </w:r>
      <w:r>
        <w:rPr>
          <w:spacing w:val="-18"/>
        </w:rPr>
        <w:t xml:space="preserve"> </w:t>
      </w:r>
      <w:r>
        <w:t>линии</w:t>
      </w:r>
      <w:r>
        <w:rPr>
          <w:spacing w:val="-14"/>
        </w:rPr>
        <w:t xml:space="preserve"> </w:t>
      </w:r>
      <w:r>
        <w:t>видимого</w:t>
      </w:r>
      <w:r>
        <w:rPr>
          <w:spacing w:val="-16"/>
        </w:rPr>
        <w:t xml:space="preserve"> </w:t>
      </w:r>
      <w:r>
        <w:rPr>
          <w:spacing w:val="-10"/>
        </w:rPr>
        <w:t>и</w:t>
      </w:r>
    </w:p>
    <w:p w:rsidR="007A46EE" w:rsidRDefault="009E1D98">
      <w:pPr>
        <w:pStyle w:val="a3"/>
        <w:spacing w:before="48" w:line="276" w:lineRule="auto"/>
        <w:ind w:right="903"/>
        <w:jc w:val="left"/>
      </w:pPr>
      <w:r>
        <w:t>невидимого</w:t>
      </w:r>
      <w:r>
        <w:rPr>
          <w:spacing w:val="-12"/>
        </w:rPr>
        <w:t xml:space="preserve"> </w:t>
      </w:r>
      <w:r>
        <w:t>контура,</w:t>
      </w:r>
      <w:r>
        <w:rPr>
          <w:spacing w:val="-10"/>
        </w:rPr>
        <w:t xml:space="preserve"> </w:t>
      </w:r>
      <w:r>
        <w:t>линии</w:t>
      </w:r>
      <w:r>
        <w:rPr>
          <w:spacing w:val="-13"/>
        </w:rPr>
        <w:t xml:space="preserve"> </w:t>
      </w:r>
      <w:r>
        <w:t>сгиба,</w:t>
      </w:r>
      <w:r>
        <w:rPr>
          <w:spacing w:val="-10"/>
        </w:rPr>
        <w:t xml:space="preserve"> </w:t>
      </w:r>
      <w:r>
        <w:t>осевая</w:t>
      </w:r>
      <w:r>
        <w:rPr>
          <w:spacing w:val="-11"/>
        </w:rPr>
        <w:t xml:space="preserve"> </w:t>
      </w:r>
      <w:r>
        <w:t>(штрих-пунктир)</w:t>
      </w:r>
      <w:r>
        <w:rPr>
          <w:spacing w:val="-1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вспомогательная </w:t>
      </w:r>
      <w:r>
        <w:rPr>
          <w:spacing w:val="-2"/>
        </w:rPr>
        <w:t>линии.</w:t>
      </w:r>
    </w:p>
    <w:p w:rsidR="007A46EE" w:rsidRDefault="009E1D98">
      <w:pPr>
        <w:pStyle w:val="a3"/>
        <w:spacing w:before="201"/>
        <w:jc w:val="left"/>
      </w:pPr>
      <w:r>
        <w:t>Сведения</w:t>
      </w:r>
      <w:r>
        <w:rPr>
          <w:spacing w:val="-17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плавучих</w:t>
      </w:r>
      <w:r>
        <w:rPr>
          <w:spacing w:val="-17"/>
        </w:rPr>
        <w:t xml:space="preserve"> </w:t>
      </w:r>
      <w:r>
        <w:t>средствах.</w:t>
      </w:r>
      <w:r>
        <w:rPr>
          <w:spacing w:val="-9"/>
        </w:rPr>
        <w:t xml:space="preserve"> </w:t>
      </w:r>
      <w:r>
        <w:t>Значение</w:t>
      </w:r>
      <w:r>
        <w:rPr>
          <w:spacing w:val="-10"/>
        </w:rPr>
        <w:t xml:space="preserve"> </w:t>
      </w:r>
      <w:r>
        <w:t>авиации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судоходства</w:t>
      </w:r>
      <w:r>
        <w:rPr>
          <w:spacing w:val="-10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жизни</w:t>
      </w:r>
      <w:r>
        <w:rPr>
          <w:spacing w:val="-17"/>
        </w:rPr>
        <w:t xml:space="preserve"> </w:t>
      </w:r>
      <w:r>
        <w:rPr>
          <w:spacing w:val="-2"/>
        </w:rPr>
        <w:t>людей.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276" w:lineRule="auto"/>
        <w:ind w:right="1069"/>
        <w:jc w:val="left"/>
      </w:pPr>
      <w:r>
        <w:t>Виды</w:t>
      </w:r>
      <w:r>
        <w:rPr>
          <w:spacing w:val="-12"/>
        </w:rPr>
        <w:t xml:space="preserve"> </w:t>
      </w:r>
      <w:r>
        <w:t>транспорта,</w:t>
      </w:r>
      <w:r>
        <w:rPr>
          <w:spacing w:val="-8"/>
        </w:rPr>
        <w:t xml:space="preserve"> </w:t>
      </w:r>
      <w:r>
        <w:t>устройство</w:t>
      </w:r>
      <w:r>
        <w:rPr>
          <w:spacing w:val="-11"/>
        </w:rPr>
        <w:t xml:space="preserve"> </w:t>
      </w:r>
      <w:r>
        <w:t>судо,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авиамоделей,</w:t>
      </w:r>
      <w:r>
        <w:rPr>
          <w:spacing w:val="-8"/>
        </w:rPr>
        <w:t xml:space="preserve"> </w:t>
      </w:r>
      <w:r>
        <w:t>назначение</w:t>
      </w:r>
      <w:r>
        <w:rPr>
          <w:spacing w:val="-10"/>
        </w:rPr>
        <w:t xml:space="preserve"> </w:t>
      </w:r>
      <w:r>
        <w:t>деталей,</w:t>
      </w:r>
      <w:r>
        <w:rPr>
          <w:spacing w:val="-13"/>
        </w:rPr>
        <w:t xml:space="preserve"> </w:t>
      </w:r>
      <w:r>
        <w:t xml:space="preserve">их </w:t>
      </w:r>
      <w:r>
        <w:rPr>
          <w:spacing w:val="-2"/>
        </w:rPr>
        <w:t>взаимозависимость.</w:t>
      </w:r>
    </w:p>
    <w:p w:rsidR="007A46EE" w:rsidRDefault="009E1D98">
      <w:pPr>
        <w:pStyle w:val="a3"/>
        <w:spacing w:before="201"/>
        <w:jc w:val="left"/>
      </w:pPr>
      <w:r>
        <w:rPr>
          <w:spacing w:val="-2"/>
        </w:rPr>
        <w:t>Практическая</w:t>
      </w:r>
      <w:r>
        <w:rPr>
          <w:spacing w:val="2"/>
        </w:rPr>
        <w:t xml:space="preserve"> </w:t>
      </w:r>
      <w:r>
        <w:rPr>
          <w:spacing w:val="-2"/>
        </w:rPr>
        <w:t>работа</w:t>
      </w:r>
      <w:r>
        <w:rPr>
          <w:spacing w:val="1"/>
        </w:rPr>
        <w:t xml:space="preserve"> </w:t>
      </w:r>
      <w:r>
        <w:rPr>
          <w:spacing w:val="-2"/>
        </w:rPr>
        <w:t>1-3.</w:t>
      </w:r>
      <w:r>
        <w:rPr>
          <w:spacing w:val="2"/>
        </w:rPr>
        <w:t xml:space="preserve"> </w:t>
      </w:r>
      <w:r>
        <w:rPr>
          <w:spacing w:val="-2"/>
        </w:rPr>
        <w:t>Изготовление</w:t>
      </w:r>
      <w:r>
        <w:rPr>
          <w:spacing w:val="1"/>
        </w:rPr>
        <w:t xml:space="preserve"> </w:t>
      </w:r>
      <w:r>
        <w:rPr>
          <w:spacing w:val="-2"/>
        </w:rPr>
        <w:t>авиамоделей:</w:t>
      </w:r>
      <w:r>
        <w:rPr>
          <w:spacing w:val="-10"/>
        </w:rPr>
        <w:t xml:space="preserve"> </w:t>
      </w:r>
      <w:r>
        <w:rPr>
          <w:spacing w:val="-2"/>
        </w:rPr>
        <w:t>выполнение</w:t>
      </w:r>
      <w:r>
        <w:rPr>
          <w:spacing w:val="1"/>
        </w:rPr>
        <w:t xml:space="preserve"> </w:t>
      </w:r>
      <w:r>
        <w:rPr>
          <w:spacing w:val="-2"/>
        </w:rPr>
        <w:t>контурных</w:t>
      </w:r>
    </w:p>
    <w:p w:rsidR="007A46EE" w:rsidRDefault="009E1D98">
      <w:pPr>
        <w:pStyle w:val="a3"/>
        <w:spacing w:before="47" w:line="276" w:lineRule="auto"/>
        <w:ind w:right="275"/>
        <w:jc w:val="left"/>
      </w:pPr>
      <w:r>
        <w:t>моделей</w:t>
      </w:r>
      <w:r>
        <w:rPr>
          <w:spacing w:val="-10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крыльями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технологии</w:t>
      </w:r>
      <w:r>
        <w:rPr>
          <w:spacing w:val="-10"/>
        </w:rPr>
        <w:t xml:space="preserve"> </w:t>
      </w:r>
      <w:r>
        <w:t>симметричного</w:t>
      </w:r>
      <w:r>
        <w:rPr>
          <w:spacing w:val="-5"/>
        </w:rPr>
        <w:t xml:space="preserve"> </w:t>
      </w:r>
      <w:r>
        <w:t>вырезания,</w:t>
      </w:r>
      <w:r>
        <w:rPr>
          <w:spacing w:val="-9"/>
        </w:rPr>
        <w:t xml:space="preserve"> </w:t>
      </w:r>
      <w:r>
        <w:t>сборка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склеивание контурных моделей «Ракета», «Самолет «Сокол-9», «В</w:t>
      </w:r>
      <w:r>
        <w:t xml:space="preserve">ертолет», «Самолет» </w:t>
      </w:r>
      <w:r>
        <w:rPr>
          <w:spacing w:val="-2"/>
        </w:rPr>
        <w:t>Юпитер».</w:t>
      </w:r>
    </w:p>
    <w:p w:rsidR="007A46EE" w:rsidRDefault="009E1D98">
      <w:pPr>
        <w:pStyle w:val="a3"/>
        <w:spacing w:before="200"/>
        <w:jc w:val="left"/>
      </w:pPr>
      <w:r>
        <w:rPr>
          <w:spacing w:val="-2"/>
        </w:rPr>
        <w:t>Практическая</w:t>
      </w:r>
      <w:r>
        <w:rPr>
          <w:spacing w:val="1"/>
        </w:rPr>
        <w:t xml:space="preserve"> </w:t>
      </w:r>
      <w:r>
        <w:rPr>
          <w:spacing w:val="-2"/>
        </w:rPr>
        <w:t>работа</w:t>
      </w:r>
      <w:r>
        <w:rPr>
          <w:spacing w:val="1"/>
        </w:rPr>
        <w:t xml:space="preserve"> </w:t>
      </w:r>
      <w:r>
        <w:rPr>
          <w:spacing w:val="-2"/>
        </w:rPr>
        <w:t>4-6.</w:t>
      </w:r>
      <w:r>
        <w:rPr>
          <w:spacing w:val="2"/>
        </w:rPr>
        <w:t xml:space="preserve"> </w:t>
      </w:r>
      <w:r>
        <w:rPr>
          <w:spacing w:val="-2"/>
        </w:rPr>
        <w:t>Изготовление</w:t>
      </w:r>
      <w:r>
        <w:rPr>
          <w:spacing w:val="1"/>
        </w:rPr>
        <w:t xml:space="preserve"> </w:t>
      </w:r>
      <w:r>
        <w:rPr>
          <w:spacing w:val="-2"/>
        </w:rPr>
        <w:t>судомоделей:</w:t>
      </w:r>
      <w:r>
        <w:rPr>
          <w:spacing w:val="-10"/>
        </w:rPr>
        <w:t xml:space="preserve"> </w:t>
      </w:r>
      <w:r>
        <w:rPr>
          <w:spacing w:val="-2"/>
        </w:rPr>
        <w:t>выполнение</w:t>
      </w:r>
      <w:r>
        <w:t xml:space="preserve"> </w:t>
      </w:r>
      <w:r>
        <w:rPr>
          <w:spacing w:val="-2"/>
        </w:rPr>
        <w:t>контурных</w:t>
      </w:r>
    </w:p>
    <w:p w:rsidR="007A46EE" w:rsidRDefault="009E1D98">
      <w:pPr>
        <w:pStyle w:val="a3"/>
        <w:spacing w:before="48" w:line="276" w:lineRule="auto"/>
        <w:jc w:val="left"/>
      </w:pPr>
      <w:r>
        <w:t>моделей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технологии</w:t>
      </w:r>
      <w:r>
        <w:rPr>
          <w:spacing w:val="-10"/>
        </w:rPr>
        <w:t xml:space="preserve"> </w:t>
      </w:r>
      <w:r>
        <w:t>симметричного</w:t>
      </w:r>
      <w:r>
        <w:rPr>
          <w:spacing w:val="-5"/>
        </w:rPr>
        <w:t xml:space="preserve"> </w:t>
      </w:r>
      <w:r>
        <w:t>вырезания:</w:t>
      </w:r>
      <w:r>
        <w:rPr>
          <w:spacing w:val="-15"/>
        </w:rPr>
        <w:t xml:space="preserve"> </w:t>
      </w:r>
      <w:r>
        <w:t>«Лодка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матросиком»,</w:t>
      </w:r>
      <w:r>
        <w:rPr>
          <w:spacing w:val="-3"/>
        </w:rPr>
        <w:t xml:space="preserve"> </w:t>
      </w:r>
      <w:r>
        <w:t>«Лодка</w:t>
      </w:r>
      <w:r>
        <w:rPr>
          <w:spacing w:val="-6"/>
        </w:rPr>
        <w:t xml:space="preserve"> </w:t>
      </w:r>
      <w:r>
        <w:t>с парусом», «Катерок», «Баржа».</w:t>
      </w:r>
    </w:p>
    <w:p w:rsidR="007A46EE" w:rsidRDefault="009E1D98">
      <w:pPr>
        <w:pStyle w:val="a5"/>
        <w:numPr>
          <w:ilvl w:val="0"/>
          <w:numId w:val="42"/>
        </w:numPr>
        <w:tabs>
          <w:tab w:val="left" w:pos="707"/>
        </w:tabs>
        <w:spacing w:before="200"/>
        <w:ind w:left="707" w:hanging="282"/>
        <w:rPr>
          <w:sz w:val="28"/>
        </w:rPr>
      </w:pPr>
      <w:r>
        <w:rPr>
          <w:spacing w:val="-2"/>
          <w:sz w:val="28"/>
        </w:rPr>
        <w:t>Механические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игрушки</w:t>
      </w:r>
    </w:p>
    <w:p w:rsidR="007A46EE" w:rsidRDefault="009E1D98">
      <w:pPr>
        <w:pStyle w:val="a3"/>
        <w:spacing w:before="250" w:line="276" w:lineRule="auto"/>
        <w:jc w:val="left"/>
      </w:pPr>
      <w:r>
        <w:t>Механические</w:t>
      </w:r>
      <w:r>
        <w:rPr>
          <w:spacing w:val="-7"/>
        </w:rPr>
        <w:t xml:space="preserve"> </w:t>
      </w:r>
      <w:r>
        <w:t>игрушки</w:t>
      </w:r>
      <w:r>
        <w:rPr>
          <w:spacing w:val="-9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игрушки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шарнирным</w:t>
      </w:r>
      <w:r>
        <w:rPr>
          <w:spacing w:val="-9"/>
        </w:rPr>
        <w:t xml:space="preserve"> </w:t>
      </w:r>
      <w:r>
        <w:t>соединением,</w:t>
      </w:r>
      <w:r>
        <w:rPr>
          <w:spacing w:val="-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котором</w:t>
      </w:r>
      <w:r>
        <w:rPr>
          <w:spacing w:val="-8"/>
        </w:rPr>
        <w:t xml:space="preserve"> </w:t>
      </w:r>
      <w:r>
        <w:t>для подвижного соединения используется проволока.</w:t>
      </w:r>
    </w:p>
    <w:p w:rsidR="007A46EE" w:rsidRDefault="009E1D98">
      <w:pPr>
        <w:pStyle w:val="a3"/>
        <w:spacing w:before="200"/>
        <w:jc w:val="left"/>
      </w:pPr>
      <w:r>
        <w:rPr>
          <w:spacing w:val="-2"/>
        </w:rPr>
        <w:t>Практическая</w:t>
      </w:r>
      <w:r>
        <w:rPr>
          <w:spacing w:val="1"/>
        </w:rPr>
        <w:t xml:space="preserve"> </w:t>
      </w:r>
      <w:r>
        <w:rPr>
          <w:spacing w:val="-2"/>
        </w:rPr>
        <w:t>работа</w:t>
      </w:r>
      <w:r>
        <w:rPr>
          <w:spacing w:val="1"/>
        </w:rPr>
        <w:t xml:space="preserve"> </w:t>
      </w:r>
      <w:r>
        <w:rPr>
          <w:spacing w:val="-2"/>
        </w:rPr>
        <w:t>1-4.Изготовление</w:t>
      </w:r>
      <w:r>
        <w:rPr>
          <w:spacing w:val="2"/>
        </w:rPr>
        <w:t xml:space="preserve"> </w:t>
      </w:r>
      <w:r>
        <w:rPr>
          <w:spacing w:val="-2"/>
        </w:rPr>
        <w:t>механических</w:t>
      </w:r>
      <w:r>
        <w:rPr>
          <w:spacing w:val="-10"/>
        </w:rPr>
        <w:t xml:space="preserve"> </w:t>
      </w:r>
      <w:r>
        <w:rPr>
          <w:spacing w:val="-2"/>
        </w:rPr>
        <w:t>поделок:</w:t>
      </w:r>
      <w:r>
        <w:t xml:space="preserve"> </w:t>
      </w:r>
      <w:r>
        <w:rPr>
          <w:spacing w:val="-2"/>
        </w:rPr>
        <w:t>«Собачка</w:t>
      </w:r>
      <w:r>
        <w:rPr>
          <w:spacing w:val="1"/>
        </w:rPr>
        <w:t xml:space="preserve"> </w:t>
      </w:r>
      <w:r>
        <w:rPr>
          <w:spacing w:val="-2"/>
        </w:rPr>
        <w:t>с</w:t>
      </w:r>
      <w:r>
        <w:rPr>
          <w:spacing w:val="-1"/>
        </w:rPr>
        <w:t xml:space="preserve"> </w:t>
      </w:r>
      <w:r>
        <w:rPr>
          <w:spacing w:val="-2"/>
        </w:rPr>
        <w:t>лапкой»,</w:t>
      </w:r>
    </w:p>
    <w:p w:rsidR="007A46EE" w:rsidRDefault="009E1D98">
      <w:pPr>
        <w:pStyle w:val="a3"/>
        <w:spacing w:before="48"/>
        <w:jc w:val="left"/>
      </w:pPr>
      <w:r>
        <w:t>«Зайчик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колесиках»,</w:t>
      </w:r>
      <w:r>
        <w:rPr>
          <w:spacing w:val="-16"/>
        </w:rPr>
        <w:t xml:space="preserve"> </w:t>
      </w:r>
      <w:r>
        <w:t>«Оленёнок»,</w:t>
      </w:r>
      <w:r>
        <w:rPr>
          <w:spacing w:val="-11"/>
        </w:rPr>
        <w:t xml:space="preserve"> </w:t>
      </w:r>
      <w:r>
        <w:t>«Такса»,</w:t>
      </w:r>
      <w:r>
        <w:rPr>
          <w:spacing w:val="-7"/>
        </w:rPr>
        <w:t xml:space="preserve"> </w:t>
      </w:r>
      <w:r>
        <w:t>«Слоник»,</w:t>
      </w:r>
      <w:r>
        <w:rPr>
          <w:spacing w:val="-10"/>
        </w:rPr>
        <w:t xml:space="preserve"> </w:t>
      </w:r>
      <w:r>
        <w:t>«Лось»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5"/>
        </w:rPr>
        <w:t>др.</w:t>
      </w:r>
    </w:p>
    <w:p w:rsidR="007A46EE" w:rsidRDefault="009E1D98">
      <w:pPr>
        <w:pStyle w:val="a5"/>
        <w:numPr>
          <w:ilvl w:val="0"/>
          <w:numId w:val="42"/>
        </w:numPr>
        <w:tabs>
          <w:tab w:val="left" w:pos="635"/>
        </w:tabs>
        <w:spacing w:before="250"/>
        <w:ind w:left="635" w:hanging="210"/>
        <w:rPr>
          <w:sz w:val="28"/>
        </w:rPr>
      </w:pPr>
      <w:r>
        <w:rPr>
          <w:spacing w:val="-2"/>
          <w:sz w:val="28"/>
        </w:rPr>
        <w:t>Автомодели</w:t>
      </w:r>
    </w:p>
    <w:p w:rsidR="007A46EE" w:rsidRDefault="009E1D98">
      <w:pPr>
        <w:pStyle w:val="a3"/>
        <w:spacing w:before="244" w:line="278" w:lineRule="auto"/>
        <w:ind w:right="1069"/>
        <w:jc w:val="left"/>
      </w:pPr>
      <w:r>
        <w:t>Беседа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машинах,</w:t>
      </w:r>
      <w:r>
        <w:rPr>
          <w:spacing w:val="-7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классификации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роли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человека.</w:t>
      </w:r>
      <w:r>
        <w:rPr>
          <w:spacing w:val="-6"/>
        </w:rPr>
        <w:t xml:space="preserve"> </w:t>
      </w:r>
      <w:r>
        <w:t>Контурные автомодели – это простейшие виды автотранспорта.</w:t>
      </w:r>
    </w:p>
    <w:p w:rsidR="007A46EE" w:rsidRDefault="009E1D98">
      <w:pPr>
        <w:pStyle w:val="a3"/>
        <w:spacing w:before="194" w:line="276" w:lineRule="auto"/>
        <w:jc w:val="left"/>
      </w:pPr>
      <w:r>
        <w:t>Практическая</w:t>
      </w:r>
      <w:r>
        <w:rPr>
          <w:spacing w:val="-8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1-3.</w:t>
      </w:r>
      <w:r>
        <w:rPr>
          <w:spacing w:val="-8"/>
        </w:rPr>
        <w:t xml:space="preserve"> </w:t>
      </w:r>
      <w:r>
        <w:t>Основы</w:t>
      </w:r>
      <w:r>
        <w:rPr>
          <w:spacing w:val="-11"/>
        </w:rPr>
        <w:t xml:space="preserve"> </w:t>
      </w:r>
      <w:r>
        <w:t>создания</w:t>
      </w:r>
      <w:r>
        <w:rPr>
          <w:spacing w:val="-9"/>
        </w:rPr>
        <w:t xml:space="preserve"> </w:t>
      </w:r>
      <w:r>
        <w:t>контурных</w:t>
      </w:r>
      <w:r>
        <w:rPr>
          <w:spacing w:val="-18"/>
        </w:rPr>
        <w:t xml:space="preserve"> </w:t>
      </w:r>
      <w:r>
        <w:t>моделей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примера машины «Нива», «Грузовик», «Волга» и т.д.</w:t>
      </w:r>
    </w:p>
    <w:p w:rsidR="007A46EE" w:rsidRDefault="009E1D98">
      <w:pPr>
        <w:pStyle w:val="a5"/>
        <w:numPr>
          <w:ilvl w:val="0"/>
          <w:numId w:val="42"/>
        </w:numPr>
        <w:tabs>
          <w:tab w:val="left" w:pos="635"/>
        </w:tabs>
        <w:spacing w:before="201"/>
        <w:ind w:left="635" w:hanging="210"/>
        <w:rPr>
          <w:sz w:val="28"/>
        </w:rPr>
      </w:pPr>
      <w:r>
        <w:rPr>
          <w:spacing w:val="-2"/>
          <w:sz w:val="28"/>
        </w:rPr>
        <w:t>Техническое моделирование</w:t>
      </w:r>
      <w:r>
        <w:rPr>
          <w:sz w:val="28"/>
        </w:rPr>
        <w:t xml:space="preserve"> </w:t>
      </w:r>
      <w:r>
        <w:rPr>
          <w:spacing w:val="-2"/>
          <w:sz w:val="28"/>
        </w:rPr>
        <w:t>из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наборов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готовых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деталей</w:t>
      </w:r>
    </w:p>
    <w:p w:rsidR="007A46EE" w:rsidRDefault="009E1D98">
      <w:pPr>
        <w:pStyle w:val="a3"/>
        <w:spacing w:before="249" w:line="276" w:lineRule="auto"/>
        <w:ind w:right="430"/>
      </w:pPr>
      <w:r>
        <w:t>Создание макетов и моделей технических</w:t>
      </w:r>
      <w:r>
        <w:rPr>
          <w:spacing w:val="-2"/>
        </w:rPr>
        <w:t xml:space="preserve"> </w:t>
      </w:r>
      <w:r>
        <w:t>объектов, архитектурных</w:t>
      </w:r>
      <w:r>
        <w:rPr>
          <w:spacing w:val="-2"/>
        </w:rPr>
        <w:t xml:space="preserve"> </w:t>
      </w:r>
      <w:r>
        <w:t>сооружений и игрушек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наборов</w:t>
      </w:r>
      <w:r>
        <w:rPr>
          <w:spacing w:val="-12"/>
        </w:rPr>
        <w:t xml:space="preserve"> </w:t>
      </w:r>
      <w:r>
        <w:t>готовых</w:t>
      </w:r>
      <w:r>
        <w:rPr>
          <w:spacing w:val="-18"/>
        </w:rPr>
        <w:t xml:space="preserve"> </w:t>
      </w:r>
      <w:r>
        <w:t>деталей.</w:t>
      </w:r>
      <w:r>
        <w:rPr>
          <w:spacing w:val="-7"/>
        </w:rPr>
        <w:t xml:space="preserve"> </w:t>
      </w:r>
      <w:r>
        <w:t>Элементы</w:t>
      </w:r>
      <w:r>
        <w:rPr>
          <w:spacing w:val="-10"/>
        </w:rPr>
        <w:t xml:space="preserve"> </w:t>
      </w:r>
      <w:r>
        <w:t>предварительного</w:t>
      </w:r>
      <w:r>
        <w:rPr>
          <w:spacing w:val="-9"/>
        </w:rPr>
        <w:t xml:space="preserve"> </w:t>
      </w:r>
      <w:r>
        <w:t>планирования</w:t>
      </w:r>
      <w:r>
        <w:rPr>
          <w:spacing w:val="-2"/>
        </w:rPr>
        <w:t xml:space="preserve"> </w:t>
      </w:r>
      <w:r>
        <w:t>с определением последовательности сборки для создани</w:t>
      </w:r>
      <w:r>
        <w:t>я данного объекта.</w:t>
      </w:r>
    </w:p>
    <w:p w:rsidR="007A46EE" w:rsidRDefault="009E1D98">
      <w:pPr>
        <w:pStyle w:val="a3"/>
        <w:spacing w:before="200"/>
        <w:jc w:val="left"/>
      </w:pPr>
      <w:r>
        <w:t>Практическая</w:t>
      </w:r>
      <w:r>
        <w:rPr>
          <w:spacing w:val="-16"/>
        </w:rPr>
        <w:t xml:space="preserve"> </w:t>
      </w:r>
      <w:r>
        <w:t>работа.</w:t>
      </w:r>
      <w:r>
        <w:rPr>
          <w:spacing w:val="-11"/>
        </w:rPr>
        <w:t xml:space="preserve"> </w:t>
      </w:r>
      <w:r>
        <w:t>Работа</w:t>
      </w:r>
      <w:r>
        <w:rPr>
          <w:spacing w:val="-16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образцу.</w:t>
      </w:r>
      <w:r>
        <w:rPr>
          <w:spacing w:val="-7"/>
        </w:rPr>
        <w:t xml:space="preserve"> </w:t>
      </w:r>
      <w:r>
        <w:t>Работа</w:t>
      </w:r>
      <w:r>
        <w:rPr>
          <w:spacing w:val="-16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технической</w:t>
      </w:r>
      <w:r>
        <w:rPr>
          <w:spacing w:val="-16"/>
        </w:rPr>
        <w:t xml:space="preserve"> </w:t>
      </w:r>
      <w:r>
        <w:rPr>
          <w:spacing w:val="-2"/>
        </w:rPr>
        <w:t>инструкции.</w:t>
      </w:r>
    </w:p>
    <w:p w:rsidR="007A46EE" w:rsidRDefault="009E1D98">
      <w:pPr>
        <w:pStyle w:val="a5"/>
        <w:numPr>
          <w:ilvl w:val="0"/>
          <w:numId w:val="42"/>
        </w:numPr>
        <w:tabs>
          <w:tab w:val="left" w:pos="707"/>
        </w:tabs>
        <w:spacing w:before="250"/>
        <w:ind w:left="707" w:hanging="282"/>
        <w:rPr>
          <w:sz w:val="28"/>
        </w:rPr>
      </w:pPr>
      <w:r>
        <w:rPr>
          <w:sz w:val="28"/>
        </w:rPr>
        <w:t>Объемные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поделки</w:t>
      </w:r>
    </w:p>
    <w:p w:rsidR="007A46EE" w:rsidRDefault="009E1D98">
      <w:pPr>
        <w:pStyle w:val="a3"/>
        <w:spacing w:before="249" w:line="276" w:lineRule="auto"/>
        <w:jc w:val="left"/>
      </w:pPr>
      <w:r>
        <w:t>Первоначальные</w:t>
      </w:r>
      <w:r>
        <w:rPr>
          <w:spacing w:val="-10"/>
        </w:rPr>
        <w:t xml:space="preserve"> </w:t>
      </w:r>
      <w:r>
        <w:t>понятия</w:t>
      </w:r>
      <w:r>
        <w:rPr>
          <w:spacing w:val="-11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разметке.</w:t>
      </w:r>
      <w:r>
        <w:rPr>
          <w:spacing w:val="-10"/>
        </w:rPr>
        <w:t xml:space="preserve"> </w:t>
      </w:r>
      <w:r>
        <w:t>Способы</w:t>
      </w:r>
      <w:r>
        <w:rPr>
          <w:spacing w:val="-12"/>
        </w:rPr>
        <w:t xml:space="preserve"> </w:t>
      </w:r>
      <w:r>
        <w:t>разметки.</w:t>
      </w:r>
      <w:r>
        <w:rPr>
          <w:spacing w:val="-10"/>
        </w:rPr>
        <w:t xml:space="preserve"> </w:t>
      </w:r>
      <w:r>
        <w:t>Понятия</w:t>
      </w:r>
      <w:r>
        <w:rPr>
          <w:spacing w:val="-11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шаблонах, трафаретах. Способы и приемы работы с ними.</w:t>
      </w:r>
    </w:p>
    <w:p w:rsidR="007A46EE" w:rsidRDefault="009E1D98">
      <w:pPr>
        <w:pStyle w:val="a3"/>
        <w:spacing w:before="201"/>
        <w:jc w:val="left"/>
      </w:pPr>
      <w:r>
        <w:t>Практическая</w:t>
      </w:r>
      <w:r>
        <w:rPr>
          <w:spacing w:val="-15"/>
        </w:rPr>
        <w:t xml:space="preserve"> </w:t>
      </w:r>
      <w:r>
        <w:t>работа</w:t>
      </w:r>
      <w:r>
        <w:rPr>
          <w:spacing w:val="-16"/>
        </w:rPr>
        <w:t xml:space="preserve"> </w:t>
      </w:r>
      <w:r>
        <w:t>1-5.</w:t>
      </w:r>
      <w:r>
        <w:rPr>
          <w:spacing w:val="41"/>
        </w:rPr>
        <w:t xml:space="preserve"> </w:t>
      </w:r>
      <w:r>
        <w:t>Изготовление</w:t>
      </w:r>
      <w:r>
        <w:rPr>
          <w:spacing w:val="-8"/>
        </w:rPr>
        <w:t xml:space="preserve"> </w:t>
      </w:r>
      <w:r>
        <w:t>поделок:</w:t>
      </w:r>
      <w:r>
        <w:rPr>
          <w:spacing w:val="-18"/>
        </w:rPr>
        <w:t xml:space="preserve"> </w:t>
      </w:r>
      <w:r>
        <w:t>«Шкатулка</w:t>
      </w:r>
      <w:r>
        <w:rPr>
          <w:spacing w:val="-16"/>
        </w:rPr>
        <w:t xml:space="preserve"> </w:t>
      </w:r>
      <w:r>
        <w:rPr>
          <w:spacing w:val="-2"/>
        </w:rPr>
        <w:t>«Белочка»,</w:t>
      </w:r>
    </w:p>
    <w:p w:rsidR="007A46EE" w:rsidRDefault="009E1D98">
      <w:pPr>
        <w:pStyle w:val="a3"/>
        <w:spacing w:before="47" w:line="278" w:lineRule="auto"/>
        <w:ind w:right="326"/>
      </w:pPr>
      <w:r>
        <w:t>«Петрушка»,</w:t>
      </w:r>
      <w:r>
        <w:rPr>
          <w:spacing w:val="-6"/>
        </w:rPr>
        <w:t xml:space="preserve"> </w:t>
      </w:r>
      <w:r>
        <w:t>«Слоник</w:t>
      </w:r>
      <w:r>
        <w:rPr>
          <w:spacing w:val="-1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бахромой»,</w:t>
      </w:r>
      <w:r>
        <w:rPr>
          <w:spacing w:val="-4"/>
        </w:rPr>
        <w:t xml:space="preserve"> </w:t>
      </w:r>
      <w:r>
        <w:t>«Карандашница»,</w:t>
      </w:r>
      <w:r>
        <w:rPr>
          <w:spacing w:val="-2"/>
        </w:rPr>
        <w:t xml:space="preserve"> </w:t>
      </w:r>
      <w:r>
        <w:t>«Павлин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1"/>
        </w:rPr>
        <w:t xml:space="preserve"> </w:t>
      </w:r>
      <w:r>
        <w:t>конуса»</w:t>
      </w:r>
      <w:r>
        <w:rPr>
          <w:spacing w:val="-18"/>
        </w:rPr>
        <w:t xml:space="preserve"> </w:t>
      </w:r>
      <w:r>
        <w:t xml:space="preserve">и </w:t>
      </w:r>
      <w:r>
        <w:rPr>
          <w:spacing w:val="-4"/>
        </w:rPr>
        <w:t>др.</w:t>
      </w:r>
    </w:p>
    <w:p w:rsidR="007A46EE" w:rsidRDefault="007A46EE">
      <w:pPr>
        <w:pStyle w:val="a3"/>
        <w:spacing w:line="278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0"/>
          <w:numId w:val="42"/>
        </w:numPr>
        <w:tabs>
          <w:tab w:val="left" w:pos="707"/>
        </w:tabs>
        <w:ind w:left="707" w:hanging="282"/>
        <w:rPr>
          <w:sz w:val="28"/>
        </w:rPr>
      </w:pPr>
      <w:r>
        <w:rPr>
          <w:spacing w:val="-2"/>
          <w:sz w:val="28"/>
        </w:rPr>
        <w:t>Культурно-досуговая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деятельность</w:t>
      </w:r>
    </w:p>
    <w:p w:rsidR="007A46EE" w:rsidRDefault="009E1D98">
      <w:pPr>
        <w:pStyle w:val="a3"/>
        <w:spacing w:before="244" w:line="278" w:lineRule="auto"/>
        <w:ind w:right="275"/>
        <w:jc w:val="left"/>
      </w:pPr>
      <w:r>
        <w:t>Художественное выполнение сувениров, открыток, поделок ко Дню учителя, Новому</w:t>
      </w:r>
      <w:r>
        <w:rPr>
          <w:spacing w:val="-16"/>
        </w:rPr>
        <w:t xml:space="preserve"> </w:t>
      </w:r>
      <w:r>
        <w:t>году,</w:t>
      </w:r>
      <w:r>
        <w:rPr>
          <w:spacing w:val="-1"/>
        </w:rPr>
        <w:t xml:space="preserve"> </w:t>
      </w:r>
      <w:r>
        <w:t>Дню</w:t>
      </w:r>
      <w:r>
        <w:rPr>
          <w:spacing w:val="-9"/>
        </w:rPr>
        <w:t xml:space="preserve"> </w:t>
      </w:r>
      <w:r>
        <w:t>Защитника</w:t>
      </w:r>
      <w:r>
        <w:rPr>
          <w:spacing w:val="-6"/>
        </w:rPr>
        <w:t xml:space="preserve"> </w:t>
      </w:r>
      <w:r>
        <w:t>Отечества, Дню</w:t>
      </w:r>
      <w:r>
        <w:rPr>
          <w:spacing w:val="-9"/>
        </w:rPr>
        <w:t xml:space="preserve"> </w:t>
      </w:r>
      <w:r>
        <w:t>8</w:t>
      </w:r>
      <w:r>
        <w:rPr>
          <w:spacing w:val="-8"/>
        </w:rPr>
        <w:t xml:space="preserve"> </w:t>
      </w:r>
      <w:r>
        <w:t>Марта,</w:t>
      </w:r>
      <w:r>
        <w:rPr>
          <w:spacing w:val="-4"/>
        </w:rPr>
        <w:t xml:space="preserve"> </w:t>
      </w:r>
      <w:r>
        <w:t>9</w:t>
      </w:r>
      <w:r>
        <w:rPr>
          <w:spacing w:val="-12"/>
        </w:rPr>
        <w:t xml:space="preserve"> </w:t>
      </w:r>
      <w:r>
        <w:t>мая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</w:t>
      </w:r>
      <w:r>
        <w:rPr>
          <w:spacing w:val="-5"/>
        </w:rPr>
        <w:t xml:space="preserve"> </w:t>
      </w:r>
      <w:r>
        <w:t>Организация</w:t>
      </w:r>
      <w:r>
        <w:rPr>
          <w:spacing w:val="-10"/>
        </w:rPr>
        <w:t xml:space="preserve"> </w:t>
      </w:r>
      <w:r>
        <w:t>и проведение праздничных мероприятий.</w:t>
      </w:r>
    </w:p>
    <w:p w:rsidR="007A46EE" w:rsidRDefault="009E1D98">
      <w:pPr>
        <w:pStyle w:val="a3"/>
        <w:spacing w:before="196" w:line="276" w:lineRule="auto"/>
        <w:ind w:right="264"/>
        <w:jc w:val="left"/>
      </w:pPr>
      <w:r>
        <w:t>Посещение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участие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выставках</w:t>
      </w:r>
      <w:r>
        <w:rPr>
          <w:spacing w:val="-1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конкурсах.</w:t>
      </w:r>
      <w:r>
        <w:rPr>
          <w:spacing w:val="-8"/>
        </w:rPr>
        <w:t xml:space="preserve"> </w:t>
      </w:r>
      <w:r>
        <w:t>Экскурсии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Республиканский</w:t>
      </w:r>
      <w:r>
        <w:rPr>
          <w:spacing w:val="-9"/>
        </w:rPr>
        <w:t xml:space="preserve"> </w:t>
      </w:r>
      <w:r>
        <w:t>центр научно-технического творчества учащихся и др.</w:t>
      </w:r>
    </w:p>
    <w:p w:rsidR="007A46EE" w:rsidRDefault="009E1D98">
      <w:pPr>
        <w:pStyle w:val="a5"/>
        <w:numPr>
          <w:ilvl w:val="0"/>
          <w:numId w:val="42"/>
        </w:numPr>
        <w:tabs>
          <w:tab w:val="left" w:pos="707"/>
        </w:tabs>
        <w:spacing w:before="196"/>
        <w:ind w:left="707" w:hanging="282"/>
        <w:rPr>
          <w:sz w:val="28"/>
        </w:rPr>
      </w:pPr>
      <w:r>
        <w:rPr>
          <w:spacing w:val="-2"/>
          <w:sz w:val="28"/>
        </w:rPr>
        <w:t>Заключительное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занятие</w:t>
      </w:r>
    </w:p>
    <w:p w:rsidR="007A46EE" w:rsidRDefault="009E1D98">
      <w:pPr>
        <w:pStyle w:val="a3"/>
        <w:spacing w:before="249"/>
        <w:jc w:val="left"/>
      </w:pPr>
      <w:r>
        <w:t>Пр</w:t>
      </w:r>
      <w:r>
        <w:t>актическая</w:t>
      </w:r>
      <w:r>
        <w:rPr>
          <w:spacing w:val="-18"/>
        </w:rPr>
        <w:t xml:space="preserve"> </w:t>
      </w:r>
      <w:r>
        <w:t>работа</w:t>
      </w:r>
      <w:r>
        <w:rPr>
          <w:spacing w:val="-17"/>
        </w:rPr>
        <w:t xml:space="preserve"> </w:t>
      </w:r>
      <w:r>
        <w:t>1.Выполнение</w:t>
      </w:r>
      <w:r>
        <w:rPr>
          <w:spacing w:val="-15"/>
        </w:rPr>
        <w:t xml:space="preserve"> </w:t>
      </w:r>
      <w:r>
        <w:t>поделки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своему</w:t>
      </w:r>
      <w:r>
        <w:rPr>
          <w:spacing w:val="-17"/>
        </w:rPr>
        <w:t xml:space="preserve"> </w:t>
      </w:r>
      <w:r>
        <w:rPr>
          <w:spacing w:val="-2"/>
        </w:rPr>
        <w:t>замыслу</w:t>
      </w:r>
    </w:p>
    <w:p w:rsidR="007A46EE" w:rsidRDefault="009E1D98">
      <w:pPr>
        <w:pStyle w:val="a3"/>
        <w:spacing w:before="249" w:line="276" w:lineRule="auto"/>
        <w:jc w:val="left"/>
      </w:pPr>
      <w:r>
        <w:t>Практическая</w:t>
      </w:r>
      <w:r>
        <w:rPr>
          <w:spacing w:val="-9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2.</w:t>
      </w:r>
      <w:r>
        <w:rPr>
          <w:spacing w:val="-14"/>
        </w:rPr>
        <w:t xml:space="preserve"> </w:t>
      </w:r>
      <w:r>
        <w:t>Выставка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просмотр</w:t>
      </w:r>
      <w:r>
        <w:rPr>
          <w:spacing w:val="-15"/>
        </w:rPr>
        <w:t xml:space="preserve"> </w:t>
      </w:r>
      <w:r>
        <w:t>выполненных</w:t>
      </w:r>
      <w:r>
        <w:rPr>
          <w:spacing w:val="-15"/>
        </w:rPr>
        <w:t xml:space="preserve"> </w:t>
      </w:r>
      <w:r>
        <w:t>учениками</w:t>
      </w:r>
      <w:r>
        <w:rPr>
          <w:spacing w:val="-15"/>
        </w:rPr>
        <w:t xml:space="preserve"> </w:t>
      </w:r>
      <w:r>
        <w:t>поделок. Подведение итогов работы за год.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28"/>
        <w:ind w:left="0"/>
        <w:jc w:val="left"/>
      </w:pPr>
    </w:p>
    <w:p w:rsidR="007A46EE" w:rsidRDefault="009E1D98">
      <w:pPr>
        <w:pStyle w:val="a3"/>
        <w:jc w:val="left"/>
      </w:pPr>
      <w:r>
        <w:t>Учебно-тематический</w:t>
      </w:r>
      <w:r>
        <w:rPr>
          <w:spacing w:val="-15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III</w:t>
      </w:r>
      <w:r>
        <w:rPr>
          <w:spacing w:val="-18"/>
        </w:rPr>
        <w:t xml:space="preserve"> </w:t>
      </w:r>
      <w:r>
        <w:t>года</w:t>
      </w:r>
      <w:r>
        <w:rPr>
          <w:spacing w:val="-10"/>
        </w:rPr>
        <w:t xml:space="preserve"> </w:t>
      </w:r>
      <w:r>
        <w:t>обучения,</w:t>
      </w:r>
      <w:r>
        <w:rPr>
          <w:spacing w:val="-8"/>
        </w:rPr>
        <w:t xml:space="preserve"> </w:t>
      </w:r>
      <w:r>
        <w:t>36</w:t>
      </w:r>
      <w:r>
        <w:rPr>
          <w:spacing w:val="-11"/>
        </w:rPr>
        <w:t xml:space="preserve"> </w:t>
      </w:r>
      <w:r>
        <w:rPr>
          <w:spacing w:val="-2"/>
        </w:rPr>
        <w:t>часов</w:t>
      </w:r>
    </w:p>
    <w:p w:rsidR="007A46EE" w:rsidRDefault="009E1D98">
      <w:pPr>
        <w:pStyle w:val="a3"/>
        <w:tabs>
          <w:tab w:val="left" w:pos="1131"/>
          <w:tab w:val="left" w:pos="5798"/>
          <w:tab w:val="left" w:pos="8218"/>
        </w:tabs>
        <w:spacing w:before="250"/>
        <w:jc w:val="left"/>
      </w:pPr>
      <w:r>
        <w:rPr>
          <w:spacing w:val="-10"/>
        </w:rPr>
        <w:t>№</w:t>
      </w:r>
      <w:r>
        <w:tab/>
        <w:t>Тема</w:t>
      </w:r>
      <w:r>
        <w:rPr>
          <w:spacing w:val="24"/>
        </w:rPr>
        <w:t xml:space="preserve"> </w:t>
      </w:r>
      <w:r>
        <w:t>Количество</w:t>
      </w:r>
      <w:r>
        <w:rPr>
          <w:spacing w:val="-9"/>
        </w:rPr>
        <w:t xml:space="preserve"> </w:t>
      </w:r>
      <w:r>
        <w:rPr>
          <w:spacing w:val="-4"/>
        </w:rPr>
        <w:t>часов</w:t>
      </w:r>
      <w:r>
        <w:tab/>
        <w:t>Теория</w:t>
      </w:r>
      <w:r>
        <w:rPr>
          <w:spacing w:val="64"/>
        </w:rPr>
        <w:t xml:space="preserve"> </w:t>
      </w:r>
      <w:r>
        <w:rPr>
          <w:spacing w:val="-2"/>
        </w:rPr>
        <w:t>Практика</w:t>
      </w:r>
      <w:r>
        <w:tab/>
      </w:r>
      <w:r>
        <w:rPr>
          <w:spacing w:val="-2"/>
        </w:rPr>
        <w:t>Всего</w:t>
      </w:r>
    </w:p>
    <w:p w:rsidR="007A46EE" w:rsidRDefault="009E1D98">
      <w:pPr>
        <w:pStyle w:val="a5"/>
        <w:numPr>
          <w:ilvl w:val="0"/>
          <w:numId w:val="41"/>
        </w:numPr>
        <w:tabs>
          <w:tab w:val="left" w:pos="1131"/>
          <w:tab w:val="left" w:pos="5380"/>
          <w:tab w:val="left" w:pos="6091"/>
          <w:tab w:val="right" w:pos="6945"/>
        </w:tabs>
        <w:spacing w:before="244"/>
        <w:ind w:hanging="706"/>
        <w:rPr>
          <w:sz w:val="28"/>
        </w:rPr>
      </w:pPr>
      <w:r>
        <w:rPr>
          <w:spacing w:val="-2"/>
          <w:sz w:val="28"/>
        </w:rPr>
        <w:t>Вводное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занятие,</w:t>
      </w:r>
      <w:r>
        <w:rPr>
          <w:sz w:val="28"/>
        </w:rPr>
        <w:t xml:space="preserve"> </w:t>
      </w:r>
      <w:r>
        <w:rPr>
          <w:spacing w:val="-2"/>
          <w:sz w:val="28"/>
        </w:rPr>
        <w:t>инструктаж</w:t>
      </w:r>
      <w:r>
        <w:rPr>
          <w:spacing w:val="-1"/>
          <w:sz w:val="28"/>
        </w:rPr>
        <w:t xml:space="preserve"> </w:t>
      </w:r>
      <w:r>
        <w:rPr>
          <w:spacing w:val="-5"/>
          <w:sz w:val="28"/>
        </w:rPr>
        <w:t>ТБ.</w:t>
      </w:r>
      <w:r>
        <w:rPr>
          <w:sz w:val="28"/>
        </w:rPr>
        <w:tab/>
      </w:r>
      <w:r>
        <w:rPr>
          <w:spacing w:val="-10"/>
          <w:sz w:val="28"/>
        </w:rPr>
        <w:t>1</w:t>
      </w:r>
      <w:r>
        <w:rPr>
          <w:sz w:val="28"/>
        </w:rPr>
        <w:tab/>
      </w:r>
      <w:r>
        <w:rPr>
          <w:spacing w:val="-10"/>
          <w:sz w:val="28"/>
        </w:rPr>
        <w:t>-</w:t>
      </w:r>
      <w:r>
        <w:rPr>
          <w:sz w:val="28"/>
        </w:rPr>
        <w:tab/>
      </w:r>
      <w:r>
        <w:rPr>
          <w:spacing w:val="-10"/>
          <w:sz w:val="28"/>
        </w:rPr>
        <w:t>1</w:t>
      </w:r>
    </w:p>
    <w:p w:rsidR="007A46EE" w:rsidRDefault="009E1D98">
      <w:pPr>
        <w:pStyle w:val="a5"/>
        <w:numPr>
          <w:ilvl w:val="0"/>
          <w:numId w:val="41"/>
        </w:numPr>
        <w:tabs>
          <w:tab w:val="left" w:pos="1131"/>
          <w:tab w:val="left" w:pos="2547"/>
          <w:tab w:val="left" w:pos="3258"/>
          <w:tab w:val="right" w:pos="4113"/>
        </w:tabs>
        <w:spacing w:before="249"/>
        <w:ind w:hanging="706"/>
        <w:rPr>
          <w:sz w:val="28"/>
        </w:rPr>
      </w:pPr>
      <w:r>
        <w:rPr>
          <w:spacing w:val="-2"/>
          <w:sz w:val="28"/>
        </w:rPr>
        <w:t>Оригами.</w:t>
      </w:r>
      <w:r>
        <w:rPr>
          <w:sz w:val="28"/>
        </w:rPr>
        <w:tab/>
      </w:r>
      <w:r>
        <w:rPr>
          <w:spacing w:val="-10"/>
          <w:sz w:val="28"/>
        </w:rPr>
        <w:t>1</w:t>
      </w:r>
      <w:r>
        <w:rPr>
          <w:sz w:val="28"/>
        </w:rPr>
        <w:tab/>
      </w:r>
      <w:r>
        <w:rPr>
          <w:spacing w:val="-10"/>
          <w:sz w:val="28"/>
        </w:rPr>
        <w:t>2</w:t>
      </w:r>
      <w:r>
        <w:rPr>
          <w:sz w:val="28"/>
        </w:rPr>
        <w:tab/>
      </w:r>
      <w:r>
        <w:rPr>
          <w:spacing w:val="-10"/>
          <w:sz w:val="28"/>
        </w:rPr>
        <w:t>3</w:t>
      </w:r>
    </w:p>
    <w:p w:rsidR="007A46EE" w:rsidRDefault="007A46EE">
      <w:pPr>
        <w:pStyle w:val="a3"/>
        <w:spacing w:before="43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87" w:type="dxa"/>
        <w:tblLayout w:type="fixed"/>
        <w:tblLook w:val="01E0" w:firstRow="1" w:lastRow="1" w:firstColumn="1" w:lastColumn="1" w:noHBand="0" w:noVBand="0"/>
      </w:tblPr>
      <w:tblGrid>
        <w:gridCol w:w="4079"/>
        <w:gridCol w:w="647"/>
        <w:gridCol w:w="717"/>
        <w:gridCol w:w="479"/>
      </w:tblGrid>
      <w:tr w:rsidR="007A46EE">
        <w:trPr>
          <w:trHeight w:val="430"/>
        </w:trPr>
        <w:tc>
          <w:tcPr>
            <w:tcW w:w="4079" w:type="dxa"/>
          </w:tcPr>
          <w:p w:rsidR="007A46EE" w:rsidRDefault="009E1D98">
            <w:pPr>
              <w:pStyle w:val="TableParagraph"/>
              <w:tabs>
                <w:tab w:val="left" w:pos="755"/>
              </w:tabs>
              <w:spacing w:line="309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Основы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конструирования.</w:t>
            </w:r>
          </w:p>
        </w:tc>
        <w:tc>
          <w:tcPr>
            <w:tcW w:w="647" w:type="dxa"/>
          </w:tcPr>
          <w:p w:rsidR="007A46EE" w:rsidRDefault="009E1D98">
            <w:pPr>
              <w:pStyle w:val="TableParagraph"/>
              <w:spacing w:line="309" w:lineRule="exact"/>
              <w:ind w:left="22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17" w:type="dxa"/>
          </w:tcPr>
          <w:p w:rsidR="007A46EE" w:rsidRDefault="009E1D98">
            <w:pPr>
              <w:pStyle w:val="TableParagraph"/>
              <w:spacing w:line="309" w:lineRule="exact"/>
              <w:ind w:left="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79" w:type="dxa"/>
          </w:tcPr>
          <w:p w:rsidR="007A46EE" w:rsidRDefault="009E1D98">
            <w:pPr>
              <w:pStyle w:val="TableParagraph"/>
              <w:spacing w:line="309" w:lineRule="exact"/>
              <w:ind w:left="0" w:right="4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</w:tr>
      <w:tr w:rsidR="007A46EE">
        <w:trPr>
          <w:trHeight w:val="430"/>
        </w:trPr>
        <w:tc>
          <w:tcPr>
            <w:tcW w:w="4079" w:type="dxa"/>
          </w:tcPr>
          <w:p w:rsidR="007A46EE" w:rsidRDefault="009E1D98">
            <w:pPr>
              <w:pStyle w:val="TableParagraph"/>
              <w:tabs>
                <w:tab w:val="left" w:pos="755"/>
              </w:tabs>
              <w:spacing w:before="108" w:line="302" w:lineRule="exact"/>
              <w:ind w:left="50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  <w:r>
              <w:rPr>
                <w:sz w:val="28"/>
              </w:rPr>
              <w:tab/>
              <w:t>Авто,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судо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авиамодели.</w:t>
            </w:r>
          </w:p>
        </w:tc>
        <w:tc>
          <w:tcPr>
            <w:tcW w:w="647" w:type="dxa"/>
          </w:tcPr>
          <w:p w:rsidR="007A46EE" w:rsidRDefault="009E1D98">
            <w:pPr>
              <w:pStyle w:val="TableParagraph"/>
              <w:spacing w:before="108" w:line="302" w:lineRule="exact"/>
              <w:ind w:left="220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17" w:type="dxa"/>
          </w:tcPr>
          <w:p w:rsidR="007A46EE" w:rsidRDefault="009E1D98">
            <w:pPr>
              <w:pStyle w:val="TableParagraph"/>
              <w:spacing w:before="108" w:line="302" w:lineRule="exact"/>
              <w:ind w:left="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79" w:type="dxa"/>
          </w:tcPr>
          <w:p w:rsidR="007A46EE" w:rsidRDefault="009E1D98">
            <w:pPr>
              <w:pStyle w:val="TableParagraph"/>
              <w:spacing w:before="108" w:line="302" w:lineRule="exact"/>
              <w:ind w:left="0" w:right="4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</w:tr>
    </w:tbl>
    <w:p w:rsidR="007A46EE" w:rsidRDefault="009E1D98">
      <w:pPr>
        <w:pStyle w:val="a5"/>
        <w:numPr>
          <w:ilvl w:val="0"/>
          <w:numId w:val="40"/>
        </w:numPr>
        <w:tabs>
          <w:tab w:val="left" w:pos="1131"/>
          <w:tab w:val="left" w:pos="9635"/>
          <w:tab w:val="left" w:pos="10345"/>
        </w:tabs>
        <w:spacing w:before="259"/>
        <w:ind w:hanging="706"/>
        <w:rPr>
          <w:sz w:val="28"/>
        </w:rPr>
      </w:pPr>
      <w:r>
        <w:rPr>
          <w:spacing w:val="-2"/>
          <w:sz w:val="28"/>
        </w:rPr>
        <w:t>Первоначальные</w:t>
      </w:r>
      <w:r>
        <w:rPr>
          <w:sz w:val="28"/>
        </w:rPr>
        <w:t xml:space="preserve"> </w:t>
      </w:r>
      <w:r>
        <w:rPr>
          <w:spacing w:val="-2"/>
          <w:sz w:val="28"/>
        </w:rPr>
        <w:t>понятия</w:t>
      </w:r>
      <w:r>
        <w:rPr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простейших геометрических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фигурах.</w:t>
      </w:r>
      <w:r>
        <w:rPr>
          <w:sz w:val="28"/>
        </w:rPr>
        <w:tab/>
      </w:r>
      <w:r>
        <w:rPr>
          <w:spacing w:val="-10"/>
          <w:sz w:val="28"/>
        </w:rPr>
        <w:t>1</w:t>
      </w:r>
      <w:r>
        <w:rPr>
          <w:sz w:val="28"/>
        </w:rPr>
        <w:tab/>
      </w:r>
      <w:r>
        <w:rPr>
          <w:spacing w:val="-10"/>
          <w:sz w:val="28"/>
        </w:rPr>
        <w:t>4</w:t>
      </w:r>
    </w:p>
    <w:p w:rsidR="007A46EE" w:rsidRDefault="009E1D98">
      <w:pPr>
        <w:pStyle w:val="a3"/>
        <w:spacing w:before="48"/>
        <w:ind w:left="1131"/>
        <w:jc w:val="left"/>
      </w:pPr>
      <w:r>
        <w:rPr>
          <w:spacing w:val="-10"/>
        </w:rPr>
        <w:t>5</w:t>
      </w:r>
    </w:p>
    <w:p w:rsidR="007A46EE" w:rsidRDefault="009E1D98">
      <w:pPr>
        <w:pStyle w:val="a5"/>
        <w:numPr>
          <w:ilvl w:val="0"/>
          <w:numId w:val="40"/>
        </w:numPr>
        <w:tabs>
          <w:tab w:val="left" w:pos="1131"/>
          <w:tab w:val="left" w:pos="3964"/>
          <w:tab w:val="left" w:pos="4675"/>
          <w:tab w:val="right" w:pos="5529"/>
        </w:tabs>
        <w:spacing w:before="250"/>
        <w:ind w:hanging="706"/>
        <w:rPr>
          <w:sz w:val="28"/>
        </w:rPr>
      </w:pPr>
      <w:r>
        <w:rPr>
          <w:sz w:val="28"/>
        </w:rPr>
        <w:t>Объемные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поделки.</w:t>
      </w:r>
      <w:r>
        <w:rPr>
          <w:sz w:val="28"/>
        </w:rPr>
        <w:tab/>
      </w:r>
      <w:r>
        <w:rPr>
          <w:spacing w:val="-10"/>
          <w:sz w:val="28"/>
        </w:rPr>
        <w:t>1</w:t>
      </w:r>
      <w:r>
        <w:rPr>
          <w:sz w:val="28"/>
        </w:rPr>
        <w:tab/>
      </w:r>
      <w:r>
        <w:rPr>
          <w:spacing w:val="-10"/>
          <w:sz w:val="28"/>
        </w:rPr>
        <w:t>4</w:t>
      </w:r>
      <w:r>
        <w:rPr>
          <w:sz w:val="28"/>
        </w:rPr>
        <w:tab/>
      </w:r>
      <w:r>
        <w:rPr>
          <w:spacing w:val="-10"/>
          <w:sz w:val="28"/>
        </w:rPr>
        <w:t>5</w:t>
      </w:r>
    </w:p>
    <w:p w:rsidR="007A46EE" w:rsidRDefault="009E1D98">
      <w:pPr>
        <w:pStyle w:val="a5"/>
        <w:numPr>
          <w:ilvl w:val="0"/>
          <w:numId w:val="40"/>
        </w:numPr>
        <w:tabs>
          <w:tab w:val="left" w:pos="1131"/>
          <w:tab w:val="left" w:pos="6091"/>
          <w:tab w:val="right" w:pos="6945"/>
        </w:tabs>
        <w:spacing w:before="244"/>
        <w:ind w:hanging="706"/>
        <w:rPr>
          <w:sz w:val="28"/>
        </w:rPr>
      </w:pPr>
      <w:r>
        <w:rPr>
          <w:sz w:val="28"/>
        </w:rPr>
        <w:t>Культурно-досуговая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64"/>
          <w:sz w:val="28"/>
        </w:rPr>
        <w:t xml:space="preserve"> </w:t>
      </w:r>
      <w:r>
        <w:rPr>
          <w:spacing w:val="-10"/>
          <w:sz w:val="28"/>
        </w:rPr>
        <w:t>2</w:t>
      </w:r>
      <w:r>
        <w:rPr>
          <w:sz w:val="28"/>
        </w:rPr>
        <w:tab/>
      </w:r>
      <w:r>
        <w:rPr>
          <w:spacing w:val="-10"/>
          <w:sz w:val="28"/>
        </w:rPr>
        <w:t>6</w:t>
      </w:r>
      <w:r>
        <w:rPr>
          <w:sz w:val="28"/>
        </w:rPr>
        <w:tab/>
      </w:r>
      <w:r>
        <w:rPr>
          <w:spacing w:val="-10"/>
          <w:sz w:val="28"/>
        </w:rPr>
        <w:t>8</w:t>
      </w:r>
    </w:p>
    <w:p w:rsidR="007A46EE" w:rsidRDefault="009E1D98">
      <w:pPr>
        <w:pStyle w:val="a3"/>
        <w:tabs>
          <w:tab w:val="left" w:pos="1131"/>
          <w:tab w:val="left" w:pos="6797"/>
          <w:tab w:val="left" w:pos="7512"/>
          <w:tab w:val="right" w:pos="8367"/>
        </w:tabs>
        <w:spacing w:before="249"/>
        <w:jc w:val="left"/>
      </w:pPr>
      <w:r>
        <w:rPr>
          <w:spacing w:val="-10"/>
        </w:rPr>
        <w:t>9</w:t>
      </w:r>
      <w:r>
        <w:tab/>
      </w:r>
      <w:r>
        <w:rPr>
          <w:spacing w:val="-2"/>
        </w:rPr>
        <w:t>Итоговое</w:t>
      </w:r>
      <w:r>
        <w:rPr>
          <w:spacing w:val="-8"/>
        </w:rPr>
        <w:t xml:space="preserve"> </w:t>
      </w:r>
      <w:r>
        <w:rPr>
          <w:spacing w:val="-2"/>
        </w:rPr>
        <w:t>занятие, аттестация</w:t>
      </w:r>
      <w:r>
        <w:t xml:space="preserve"> </w:t>
      </w:r>
      <w:r>
        <w:rPr>
          <w:spacing w:val="-2"/>
        </w:rPr>
        <w:t>воспитанников.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1</w:t>
      </w:r>
      <w:r>
        <w:tab/>
      </w:r>
      <w:r>
        <w:rPr>
          <w:spacing w:val="-10"/>
        </w:rPr>
        <w:t>2</w:t>
      </w:r>
    </w:p>
    <w:p w:rsidR="007A46EE" w:rsidRDefault="009E1D98">
      <w:pPr>
        <w:pStyle w:val="a3"/>
        <w:tabs>
          <w:tab w:val="left" w:pos="6797"/>
          <w:tab w:val="left" w:pos="7512"/>
          <w:tab w:val="right" w:pos="8497"/>
        </w:tabs>
        <w:spacing w:before="250"/>
        <w:ind w:left="5755"/>
        <w:jc w:val="left"/>
      </w:pPr>
      <w:r>
        <w:rPr>
          <w:spacing w:val="-2"/>
        </w:rPr>
        <w:t>Итого:</w:t>
      </w:r>
      <w:r>
        <w:tab/>
      </w:r>
      <w:r>
        <w:rPr>
          <w:spacing w:val="-10"/>
        </w:rPr>
        <w:t>9</w:t>
      </w:r>
      <w:r>
        <w:tab/>
      </w:r>
      <w:r>
        <w:rPr>
          <w:spacing w:val="-5"/>
        </w:rPr>
        <w:t>27</w:t>
      </w:r>
      <w:r>
        <w:tab/>
      </w:r>
      <w:r>
        <w:rPr>
          <w:spacing w:val="-5"/>
        </w:rPr>
        <w:t>36</w:t>
      </w:r>
    </w:p>
    <w:p w:rsidR="007A46EE" w:rsidRDefault="009E1D98">
      <w:pPr>
        <w:pStyle w:val="a3"/>
        <w:spacing w:before="821"/>
        <w:jc w:val="left"/>
      </w:pPr>
      <w:r>
        <w:t>Содержание</w:t>
      </w:r>
      <w:r>
        <w:rPr>
          <w:spacing w:val="-10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III</w:t>
      </w:r>
      <w:r>
        <w:rPr>
          <w:spacing w:val="-17"/>
        </w:rPr>
        <w:t xml:space="preserve"> </w:t>
      </w:r>
      <w:r>
        <w:t>года</w:t>
      </w:r>
      <w:r>
        <w:rPr>
          <w:spacing w:val="-12"/>
        </w:rPr>
        <w:t xml:space="preserve"> </w:t>
      </w:r>
      <w:r>
        <w:rPr>
          <w:spacing w:val="-2"/>
        </w:rPr>
        <w:t>обучения</w:t>
      </w:r>
    </w:p>
    <w:p w:rsidR="007A46EE" w:rsidRDefault="009E1D98">
      <w:pPr>
        <w:pStyle w:val="a5"/>
        <w:numPr>
          <w:ilvl w:val="0"/>
          <w:numId w:val="39"/>
        </w:numPr>
        <w:tabs>
          <w:tab w:val="left" w:pos="706"/>
        </w:tabs>
        <w:spacing w:before="244"/>
        <w:ind w:left="706" w:hanging="281"/>
        <w:jc w:val="left"/>
        <w:rPr>
          <w:sz w:val="28"/>
        </w:rPr>
      </w:pPr>
      <w:r>
        <w:rPr>
          <w:spacing w:val="-2"/>
          <w:sz w:val="28"/>
        </w:rPr>
        <w:t>Вводное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занятие</w:t>
      </w:r>
    </w:p>
    <w:p w:rsidR="007A46EE" w:rsidRDefault="009E1D98">
      <w:pPr>
        <w:pStyle w:val="a3"/>
        <w:spacing w:before="250"/>
        <w:jc w:val="left"/>
      </w:pPr>
      <w:r>
        <w:t>Задачи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содержание</w:t>
      </w:r>
      <w:r>
        <w:rPr>
          <w:spacing w:val="-10"/>
        </w:rPr>
        <w:t xml:space="preserve"> </w:t>
      </w:r>
      <w:r>
        <w:t>занятий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техническому</w:t>
      </w:r>
      <w:r>
        <w:rPr>
          <w:spacing w:val="-18"/>
        </w:rPr>
        <w:t xml:space="preserve"> </w:t>
      </w:r>
      <w:r>
        <w:t>моделированию</w:t>
      </w:r>
      <w:r>
        <w:rPr>
          <w:spacing w:val="-12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текущем</w:t>
      </w:r>
      <w:r>
        <w:rPr>
          <w:spacing w:val="-10"/>
        </w:rPr>
        <w:t xml:space="preserve"> </w:t>
      </w:r>
      <w:r>
        <w:t>году</w:t>
      </w:r>
      <w:r>
        <w:rPr>
          <w:spacing w:val="-18"/>
        </w:rPr>
        <w:t xml:space="preserve"> </w:t>
      </w:r>
      <w:r>
        <w:rPr>
          <w:spacing w:val="-10"/>
        </w:rPr>
        <w:t>с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276" w:lineRule="auto"/>
        <w:jc w:val="left"/>
      </w:pPr>
      <w:r>
        <w:t>учетом конкретных условий проведения занятий и интересов учащихся. Правила поведения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занятиях.</w:t>
      </w:r>
      <w:r>
        <w:rPr>
          <w:spacing w:val="-9"/>
        </w:rPr>
        <w:t xml:space="preserve"> </w:t>
      </w:r>
      <w:r>
        <w:t>Инструктаж</w:t>
      </w:r>
      <w:r>
        <w:rPr>
          <w:spacing w:val="-6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ТБ.</w:t>
      </w:r>
      <w:r>
        <w:rPr>
          <w:spacing w:val="-10"/>
        </w:rPr>
        <w:t xml:space="preserve"> </w:t>
      </w:r>
      <w:r>
        <w:t>Расписание</w:t>
      </w:r>
      <w:r>
        <w:rPr>
          <w:spacing w:val="-9"/>
        </w:rPr>
        <w:t xml:space="preserve"> </w:t>
      </w:r>
      <w:r>
        <w:t>занятий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текущем</w:t>
      </w:r>
      <w:r>
        <w:rPr>
          <w:spacing w:val="-1"/>
        </w:rPr>
        <w:t xml:space="preserve"> </w:t>
      </w:r>
      <w:r>
        <w:t xml:space="preserve">учебном </w:t>
      </w:r>
      <w:r>
        <w:rPr>
          <w:spacing w:val="-2"/>
        </w:rPr>
        <w:t>году.</w:t>
      </w:r>
    </w:p>
    <w:p w:rsidR="007A46EE" w:rsidRDefault="009E1D98">
      <w:pPr>
        <w:pStyle w:val="a3"/>
        <w:spacing w:before="200" w:line="276" w:lineRule="auto"/>
        <w:jc w:val="left"/>
      </w:pPr>
      <w:r>
        <w:t>Изготовление</w:t>
      </w:r>
      <w:r>
        <w:rPr>
          <w:spacing w:val="-10"/>
        </w:rPr>
        <w:t xml:space="preserve"> </w:t>
      </w:r>
      <w:r>
        <w:t>поделки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собственному</w:t>
      </w:r>
      <w:r>
        <w:rPr>
          <w:spacing w:val="-14"/>
        </w:rPr>
        <w:t xml:space="preserve"> </w:t>
      </w:r>
      <w:r>
        <w:t>замыслу,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целью</w:t>
      </w:r>
      <w:r>
        <w:rPr>
          <w:spacing w:val="-12"/>
        </w:rPr>
        <w:t xml:space="preserve"> </w:t>
      </w:r>
      <w:r>
        <w:t>выявления</w:t>
      </w:r>
      <w:r>
        <w:rPr>
          <w:spacing w:val="-10"/>
        </w:rPr>
        <w:t xml:space="preserve"> </w:t>
      </w:r>
      <w:r>
        <w:t xml:space="preserve">интересов </w:t>
      </w:r>
      <w:r>
        <w:rPr>
          <w:spacing w:val="-2"/>
        </w:rPr>
        <w:t>учащихся.</w:t>
      </w:r>
    </w:p>
    <w:p w:rsidR="007A46EE" w:rsidRDefault="009E1D98">
      <w:pPr>
        <w:pStyle w:val="a5"/>
        <w:numPr>
          <w:ilvl w:val="0"/>
          <w:numId w:val="39"/>
        </w:numPr>
        <w:tabs>
          <w:tab w:val="left" w:pos="706"/>
        </w:tabs>
        <w:spacing w:before="200"/>
        <w:ind w:left="706" w:hanging="281"/>
        <w:jc w:val="left"/>
        <w:rPr>
          <w:sz w:val="28"/>
        </w:rPr>
      </w:pPr>
      <w:r>
        <w:rPr>
          <w:spacing w:val="-2"/>
          <w:sz w:val="28"/>
        </w:rPr>
        <w:t>Оригами</w:t>
      </w:r>
    </w:p>
    <w:p w:rsidR="007A46EE" w:rsidRDefault="009E1D98">
      <w:pPr>
        <w:pStyle w:val="a3"/>
        <w:spacing w:before="245" w:line="278" w:lineRule="auto"/>
        <w:ind w:right="1069"/>
        <w:jc w:val="left"/>
      </w:pPr>
      <w:r>
        <w:t>Понятие</w:t>
      </w:r>
      <w:r>
        <w:rPr>
          <w:spacing w:val="-16"/>
        </w:rPr>
        <w:t xml:space="preserve"> </w:t>
      </w:r>
      <w:r>
        <w:t>оригами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киригами.</w:t>
      </w:r>
      <w:r>
        <w:rPr>
          <w:spacing w:val="-9"/>
        </w:rPr>
        <w:t xml:space="preserve"> </w:t>
      </w:r>
      <w:r>
        <w:t>История</w:t>
      </w:r>
      <w:r>
        <w:rPr>
          <w:spacing w:val="-16"/>
        </w:rPr>
        <w:t xml:space="preserve"> </w:t>
      </w:r>
      <w:r>
        <w:t>развития.</w:t>
      </w:r>
      <w:r>
        <w:rPr>
          <w:spacing w:val="-11"/>
        </w:rPr>
        <w:t xml:space="preserve"> </w:t>
      </w:r>
      <w:r>
        <w:t>Простейшие</w:t>
      </w:r>
      <w:r>
        <w:rPr>
          <w:spacing w:val="-15"/>
        </w:rPr>
        <w:t xml:space="preserve"> </w:t>
      </w:r>
      <w:r>
        <w:t>способы конструирования в технике оригами. Базовые формы.</w:t>
      </w:r>
    </w:p>
    <w:p w:rsidR="007A46EE" w:rsidRDefault="009E1D98">
      <w:pPr>
        <w:pStyle w:val="a3"/>
        <w:spacing w:before="189"/>
        <w:jc w:val="left"/>
      </w:pPr>
      <w:r>
        <w:rPr>
          <w:spacing w:val="-2"/>
        </w:rPr>
        <w:t>Практическая</w:t>
      </w:r>
      <w:r>
        <w:rPr>
          <w:spacing w:val="1"/>
        </w:rPr>
        <w:t xml:space="preserve"> </w:t>
      </w:r>
      <w:r>
        <w:rPr>
          <w:spacing w:val="-2"/>
        </w:rPr>
        <w:t>работа</w:t>
      </w:r>
      <w:r>
        <w:rPr>
          <w:spacing w:val="1"/>
        </w:rPr>
        <w:t xml:space="preserve"> </w:t>
      </w:r>
      <w:r>
        <w:rPr>
          <w:spacing w:val="-2"/>
        </w:rPr>
        <w:t>1-3.</w:t>
      </w:r>
      <w:r>
        <w:rPr>
          <w:spacing w:val="2"/>
        </w:rPr>
        <w:t xml:space="preserve"> </w:t>
      </w:r>
      <w:r>
        <w:rPr>
          <w:spacing w:val="-2"/>
        </w:rPr>
        <w:t>Выполнение</w:t>
      </w:r>
      <w:r>
        <w:t xml:space="preserve"> </w:t>
      </w:r>
      <w:r>
        <w:rPr>
          <w:spacing w:val="-2"/>
        </w:rPr>
        <w:t>игрушек-самоделок:</w:t>
      </w:r>
      <w:r>
        <w:rPr>
          <w:spacing w:val="-5"/>
        </w:rPr>
        <w:t xml:space="preserve"> </w:t>
      </w:r>
      <w:r>
        <w:rPr>
          <w:spacing w:val="-2"/>
        </w:rPr>
        <w:t>«Лодочка»,</w:t>
      </w:r>
    </w:p>
    <w:p w:rsidR="007A46EE" w:rsidRDefault="009E1D98">
      <w:pPr>
        <w:pStyle w:val="a3"/>
        <w:spacing w:before="58"/>
        <w:jc w:val="left"/>
      </w:pPr>
      <w:r>
        <w:rPr>
          <w:spacing w:val="-2"/>
        </w:rPr>
        <w:t>«Пароходик»,</w:t>
      </w:r>
      <w:r>
        <w:rPr>
          <w:spacing w:val="5"/>
        </w:rPr>
        <w:t xml:space="preserve"> </w:t>
      </w:r>
      <w:r>
        <w:rPr>
          <w:spacing w:val="-2"/>
        </w:rPr>
        <w:t>«Самолетик»,</w:t>
      </w:r>
      <w:r>
        <w:rPr>
          <w:spacing w:val="7"/>
        </w:rPr>
        <w:t xml:space="preserve"> </w:t>
      </w:r>
      <w:r>
        <w:rPr>
          <w:spacing w:val="-2"/>
        </w:rPr>
        <w:t>«Шапочка»,</w:t>
      </w:r>
      <w:r>
        <w:rPr>
          <w:spacing w:val="5"/>
        </w:rPr>
        <w:t xml:space="preserve"> </w:t>
      </w:r>
      <w:r>
        <w:rPr>
          <w:spacing w:val="-2"/>
        </w:rPr>
        <w:t>«Кошелек»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9"/>
        </w:rPr>
        <w:t xml:space="preserve"> </w:t>
      </w:r>
      <w:r>
        <w:rPr>
          <w:spacing w:val="-5"/>
        </w:rPr>
        <w:t>др.</w:t>
      </w:r>
    </w:p>
    <w:p w:rsidR="007A46EE" w:rsidRDefault="009E1D98">
      <w:pPr>
        <w:pStyle w:val="a5"/>
        <w:numPr>
          <w:ilvl w:val="0"/>
          <w:numId w:val="39"/>
        </w:numPr>
        <w:tabs>
          <w:tab w:val="left" w:pos="706"/>
        </w:tabs>
        <w:spacing w:before="245"/>
        <w:ind w:left="706" w:hanging="281"/>
        <w:jc w:val="left"/>
        <w:rPr>
          <w:sz w:val="28"/>
        </w:rPr>
      </w:pPr>
      <w:r>
        <w:rPr>
          <w:spacing w:val="-2"/>
          <w:sz w:val="28"/>
        </w:rPr>
        <w:t>Основы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конструирования</w:t>
      </w:r>
    </w:p>
    <w:p w:rsidR="007A46EE" w:rsidRDefault="009E1D98">
      <w:pPr>
        <w:pStyle w:val="a3"/>
        <w:spacing w:before="249"/>
      </w:pPr>
      <w:r>
        <w:t>Закрепление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расширение</w:t>
      </w:r>
      <w:r>
        <w:rPr>
          <w:spacing w:val="-10"/>
        </w:rPr>
        <w:t xml:space="preserve"> </w:t>
      </w:r>
      <w:r>
        <w:t>знаний</w:t>
      </w:r>
      <w:r>
        <w:rPr>
          <w:spacing w:val="-14"/>
        </w:rPr>
        <w:t xml:space="preserve"> </w:t>
      </w:r>
      <w:r>
        <w:t>о</w:t>
      </w:r>
      <w:r>
        <w:rPr>
          <w:spacing w:val="-16"/>
        </w:rPr>
        <w:t xml:space="preserve"> </w:t>
      </w:r>
      <w:r>
        <w:t>некоторых</w:t>
      </w:r>
      <w:r>
        <w:rPr>
          <w:spacing w:val="-18"/>
        </w:rPr>
        <w:t xml:space="preserve"> </w:t>
      </w:r>
      <w:r>
        <w:t>чертежных</w:t>
      </w:r>
      <w:r>
        <w:rPr>
          <w:spacing w:val="-17"/>
        </w:rPr>
        <w:t xml:space="preserve"> </w:t>
      </w:r>
      <w:r>
        <w:t>инструментах</w:t>
      </w:r>
      <w:r>
        <w:rPr>
          <w:spacing w:val="-18"/>
        </w:rPr>
        <w:t xml:space="preserve"> </w:t>
      </w:r>
      <w:r>
        <w:rPr>
          <w:spacing w:val="-10"/>
        </w:rPr>
        <w:t>и</w:t>
      </w:r>
    </w:p>
    <w:p w:rsidR="007A46EE" w:rsidRDefault="009E1D98">
      <w:pPr>
        <w:pStyle w:val="a3"/>
        <w:spacing w:before="47" w:line="276" w:lineRule="auto"/>
        <w:ind w:right="439"/>
      </w:pPr>
      <w:r>
        <w:t>принадлежностях:</w:t>
      </w:r>
      <w:r>
        <w:rPr>
          <w:spacing w:val="-18"/>
        </w:rPr>
        <w:t xml:space="preserve"> </w:t>
      </w:r>
      <w:r>
        <w:t>линейка,</w:t>
      </w:r>
      <w:r>
        <w:rPr>
          <w:spacing w:val="-13"/>
        </w:rPr>
        <w:t xml:space="preserve"> </w:t>
      </w:r>
      <w:r>
        <w:t>циркуль,</w:t>
      </w:r>
      <w:r>
        <w:rPr>
          <w:spacing w:val="-9"/>
        </w:rPr>
        <w:t xml:space="preserve"> </w:t>
      </w:r>
      <w:r>
        <w:t>транспортир,</w:t>
      </w:r>
      <w:r>
        <w:rPr>
          <w:spacing w:val="-10"/>
        </w:rPr>
        <w:t xml:space="preserve"> </w:t>
      </w:r>
      <w:r>
        <w:t>лекало.</w:t>
      </w:r>
      <w:r>
        <w:rPr>
          <w:spacing w:val="-5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назначение,</w:t>
      </w:r>
      <w:r>
        <w:rPr>
          <w:spacing w:val="-9"/>
        </w:rPr>
        <w:t xml:space="preserve"> </w:t>
      </w:r>
      <w:r>
        <w:t>правила пользования и правила безопасной работы. Способы и приемы построения</w:t>
      </w:r>
    </w:p>
    <w:p w:rsidR="007A46EE" w:rsidRDefault="009E1D98">
      <w:pPr>
        <w:pStyle w:val="a3"/>
        <w:spacing w:before="4" w:line="276" w:lineRule="auto"/>
        <w:ind w:right="365"/>
      </w:pPr>
      <w:r>
        <w:t>параллельных</w:t>
      </w:r>
      <w:r>
        <w:rPr>
          <w:spacing w:val="-1"/>
        </w:rPr>
        <w:t xml:space="preserve"> </w:t>
      </w:r>
      <w:r>
        <w:t>и перпендикулярных</w:t>
      </w:r>
      <w:r>
        <w:rPr>
          <w:spacing w:val="-1"/>
        </w:rPr>
        <w:t xml:space="preserve"> </w:t>
      </w:r>
      <w:r>
        <w:t>линий с помощью двух угольников и линейки. Приемы</w:t>
      </w:r>
      <w:r>
        <w:rPr>
          <w:spacing w:val="-9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циркулем.</w:t>
      </w:r>
      <w:r>
        <w:rPr>
          <w:spacing w:val="-3"/>
        </w:rPr>
        <w:t xml:space="preserve"> </w:t>
      </w:r>
      <w:r>
        <w:t>Условные</w:t>
      </w:r>
      <w:r>
        <w:rPr>
          <w:spacing w:val="-9"/>
        </w:rPr>
        <w:t xml:space="preserve"> </w:t>
      </w:r>
      <w:r>
        <w:t>обозначения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графических</w:t>
      </w:r>
      <w:r>
        <w:rPr>
          <w:spacing w:val="-17"/>
        </w:rPr>
        <w:t xml:space="preserve"> </w:t>
      </w:r>
      <w:r>
        <w:t>изображениях: линия видимого и невидимого контура, осевая линия, сплошная тонкая</w:t>
      </w:r>
    </w:p>
    <w:p w:rsidR="007A46EE" w:rsidRDefault="009E1D98">
      <w:pPr>
        <w:pStyle w:val="a3"/>
        <w:spacing w:before="3"/>
      </w:pPr>
      <w:r>
        <w:t>(вспомогательная,</w:t>
      </w:r>
      <w:r>
        <w:rPr>
          <w:spacing w:val="-18"/>
        </w:rPr>
        <w:t xml:space="preserve"> </w:t>
      </w:r>
      <w:r>
        <w:t>размерная)</w:t>
      </w:r>
      <w:r>
        <w:rPr>
          <w:spacing w:val="-17"/>
        </w:rPr>
        <w:t xml:space="preserve"> </w:t>
      </w:r>
      <w:r>
        <w:t>линия,</w:t>
      </w:r>
      <w:r>
        <w:rPr>
          <w:spacing w:val="-18"/>
        </w:rPr>
        <w:t xml:space="preserve"> </w:t>
      </w:r>
      <w:r>
        <w:t>диаметр,</w:t>
      </w:r>
      <w:r>
        <w:rPr>
          <w:spacing w:val="-16"/>
        </w:rPr>
        <w:t xml:space="preserve"> </w:t>
      </w:r>
      <w:r>
        <w:t>радиус.</w:t>
      </w:r>
      <w:r>
        <w:rPr>
          <w:spacing w:val="-13"/>
        </w:rPr>
        <w:t xml:space="preserve"> </w:t>
      </w:r>
      <w:r>
        <w:t>Понятия</w:t>
      </w:r>
      <w:r>
        <w:rPr>
          <w:spacing w:val="-18"/>
        </w:rPr>
        <w:t xml:space="preserve"> </w:t>
      </w:r>
      <w:r>
        <w:t>об</w:t>
      </w:r>
      <w:r>
        <w:rPr>
          <w:spacing w:val="-17"/>
        </w:rPr>
        <w:t xml:space="preserve"> </w:t>
      </w:r>
      <w:r>
        <w:rPr>
          <w:spacing w:val="-2"/>
        </w:rPr>
        <w:t>осевой</w:t>
      </w:r>
    </w:p>
    <w:p w:rsidR="007A46EE" w:rsidRDefault="009E1D98">
      <w:pPr>
        <w:pStyle w:val="a3"/>
        <w:spacing w:before="43" w:line="276" w:lineRule="auto"/>
        <w:ind w:right="734"/>
      </w:pPr>
      <w:r>
        <w:t>симметрии, симметричных фигурах и деталях плоской формы. Увеличение или уменьшение</w:t>
      </w:r>
      <w:r>
        <w:rPr>
          <w:spacing w:val="-14"/>
        </w:rPr>
        <w:t xml:space="preserve"> </w:t>
      </w:r>
      <w:r>
        <w:t>изображения</w:t>
      </w:r>
      <w:r>
        <w:rPr>
          <w:spacing w:val="-9"/>
        </w:rPr>
        <w:t xml:space="preserve"> </w:t>
      </w:r>
      <w:r>
        <w:t>плоских</w:t>
      </w:r>
      <w:r>
        <w:rPr>
          <w:spacing w:val="-18"/>
        </w:rPr>
        <w:t xml:space="preserve"> </w:t>
      </w:r>
      <w:r>
        <w:t>деталей</w:t>
      </w:r>
      <w:r>
        <w:rPr>
          <w:spacing w:val="-11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помощи</w:t>
      </w:r>
      <w:r>
        <w:rPr>
          <w:spacing w:val="-12"/>
        </w:rPr>
        <w:t xml:space="preserve"> </w:t>
      </w:r>
      <w:r>
        <w:t>клеток</w:t>
      </w:r>
      <w:r>
        <w:rPr>
          <w:spacing w:val="-13"/>
        </w:rPr>
        <w:t xml:space="preserve"> </w:t>
      </w:r>
      <w:r>
        <w:t>разной</w:t>
      </w:r>
      <w:r>
        <w:rPr>
          <w:spacing w:val="-11"/>
        </w:rPr>
        <w:t xml:space="preserve"> </w:t>
      </w:r>
      <w:r>
        <w:rPr>
          <w:spacing w:val="-2"/>
        </w:rPr>
        <w:t>площади.</w:t>
      </w:r>
    </w:p>
    <w:p w:rsidR="007A46EE" w:rsidRDefault="009E1D98">
      <w:pPr>
        <w:pStyle w:val="a3"/>
        <w:spacing w:before="201"/>
        <w:jc w:val="left"/>
      </w:pPr>
      <w:r>
        <w:t>Практическая</w:t>
      </w:r>
      <w:r>
        <w:rPr>
          <w:spacing w:val="-12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1-2.</w:t>
      </w:r>
      <w:r>
        <w:rPr>
          <w:spacing w:val="-11"/>
        </w:rPr>
        <w:t xml:space="preserve"> </w:t>
      </w:r>
      <w:r>
        <w:t>Изготовление</w:t>
      </w:r>
      <w:r>
        <w:rPr>
          <w:spacing w:val="-12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плотной</w:t>
      </w:r>
      <w:r>
        <w:rPr>
          <w:spacing w:val="-14"/>
        </w:rPr>
        <w:t xml:space="preserve"> </w:t>
      </w:r>
      <w:r>
        <w:t>бумаги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тонкого</w:t>
      </w:r>
      <w:r>
        <w:rPr>
          <w:spacing w:val="-17"/>
        </w:rPr>
        <w:t xml:space="preserve"> </w:t>
      </w:r>
      <w:r>
        <w:rPr>
          <w:spacing w:val="-2"/>
        </w:rPr>
        <w:t>картона</w:t>
      </w:r>
    </w:p>
    <w:p w:rsidR="007A46EE" w:rsidRDefault="009E1D98">
      <w:pPr>
        <w:pStyle w:val="a3"/>
        <w:spacing w:before="47" w:line="276" w:lineRule="auto"/>
        <w:ind w:right="642"/>
      </w:pPr>
      <w:r>
        <w:t>модели</w:t>
      </w:r>
      <w:r>
        <w:rPr>
          <w:spacing w:val="-16"/>
        </w:rPr>
        <w:t xml:space="preserve"> </w:t>
      </w:r>
      <w:r>
        <w:t>самолета,</w:t>
      </w:r>
      <w:r>
        <w:rPr>
          <w:spacing w:val="-12"/>
        </w:rPr>
        <w:t xml:space="preserve"> </w:t>
      </w:r>
      <w:r>
        <w:t>корабля,</w:t>
      </w:r>
      <w:r>
        <w:rPr>
          <w:spacing w:val="-13"/>
        </w:rPr>
        <w:t xml:space="preserve"> </w:t>
      </w:r>
      <w:r>
        <w:t>автомобиля</w:t>
      </w:r>
      <w:r>
        <w:rPr>
          <w:spacing w:val="-10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применением</w:t>
      </w:r>
      <w:r>
        <w:rPr>
          <w:spacing w:val="-9"/>
        </w:rPr>
        <w:t xml:space="preserve"> </w:t>
      </w:r>
      <w:r>
        <w:t>знаний</w:t>
      </w:r>
      <w:r>
        <w:rPr>
          <w:spacing w:val="-12"/>
        </w:rPr>
        <w:t xml:space="preserve"> </w:t>
      </w:r>
      <w:r>
        <w:t>осевой</w:t>
      </w:r>
      <w:r>
        <w:rPr>
          <w:spacing w:val="-12"/>
        </w:rPr>
        <w:t xml:space="preserve"> </w:t>
      </w:r>
      <w:r>
        <w:t>симметрии, увеличение или уменьшение выкройки по клеткам.</w:t>
      </w:r>
    </w:p>
    <w:p w:rsidR="007A46EE" w:rsidRDefault="009E1D98">
      <w:pPr>
        <w:pStyle w:val="a5"/>
        <w:numPr>
          <w:ilvl w:val="0"/>
          <w:numId w:val="39"/>
        </w:numPr>
        <w:tabs>
          <w:tab w:val="left" w:pos="634"/>
        </w:tabs>
        <w:spacing w:before="201"/>
        <w:ind w:left="634" w:hanging="209"/>
        <w:jc w:val="left"/>
        <w:rPr>
          <w:sz w:val="28"/>
        </w:rPr>
      </w:pPr>
      <w:r>
        <w:rPr>
          <w:sz w:val="28"/>
        </w:rPr>
        <w:t>Авто,</w:t>
      </w:r>
      <w:r>
        <w:rPr>
          <w:spacing w:val="-6"/>
          <w:sz w:val="28"/>
        </w:rPr>
        <w:t xml:space="preserve"> </w:t>
      </w:r>
      <w:r>
        <w:rPr>
          <w:sz w:val="28"/>
        </w:rPr>
        <w:t>судо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авиамодели</w:t>
      </w:r>
    </w:p>
    <w:p w:rsidR="007A46EE" w:rsidRDefault="009E1D98">
      <w:pPr>
        <w:pStyle w:val="a3"/>
        <w:spacing w:before="249" w:line="276" w:lineRule="auto"/>
        <w:ind w:right="493"/>
      </w:pPr>
      <w:r>
        <w:t>Понятия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моделях</w:t>
      </w:r>
      <w:r>
        <w:rPr>
          <w:spacing w:val="-1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разновидностях:</w:t>
      </w:r>
      <w:r>
        <w:rPr>
          <w:spacing w:val="-13"/>
        </w:rPr>
        <w:t xml:space="preserve"> </w:t>
      </w:r>
      <w:r>
        <w:t>действующие</w:t>
      </w:r>
      <w:r>
        <w:rPr>
          <w:spacing w:val="-8"/>
        </w:rPr>
        <w:t xml:space="preserve"> </w:t>
      </w:r>
      <w:r>
        <w:t>(движущиеся),</w:t>
      </w:r>
      <w:r>
        <w:rPr>
          <w:spacing w:val="-7"/>
        </w:rPr>
        <w:t xml:space="preserve"> </w:t>
      </w:r>
      <w:r>
        <w:t>настольные (стендовые), контурные, объемные, летающие, плавающие.</w:t>
      </w:r>
    </w:p>
    <w:p w:rsidR="007A46EE" w:rsidRDefault="009E1D98">
      <w:pPr>
        <w:pStyle w:val="a3"/>
        <w:spacing w:before="206" w:line="276" w:lineRule="auto"/>
        <w:jc w:val="left"/>
      </w:pPr>
      <w:r>
        <w:t>Изготовление объемных авто, судо и авиамоделей по самостоятельно построенной выкройке, по чертежам или эскизам. Технология изготовления моделей надстроек. Использование</w:t>
      </w:r>
      <w:r>
        <w:rPr>
          <w:spacing w:val="-8"/>
        </w:rPr>
        <w:t xml:space="preserve"> </w:t>
      </w:r>
      <w:r>
        <w:t>дополнительных</w:t>
      </w:r>
      <w:r>
        <w:rPr>
          <w:spacing w:val="-17"/>
        </w:rPr>
        <w:t xml:space="preserve"> </w:t>
      </w:r>
      <w:r>
        <w:t>материалов:</w:t>
      </w:r>
      <w:r>
        <w:rPr>
          <w:spacing w:val="-17"/>
        </w:rPr>
        <w:t xml:space="preserve"> </w:t>
      </w:r>
      <w:r>
        <w:t>проволоки,</w:t>
      </w:r>
      <w:r>
        <w:rPr>
          <w:spacing w:val="-8"/>
        </w:rPr>
        <w:t xml:space="preserve"> </w:t>
      </w:r>
      <w:r>
        <w:t>ниток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др.</w:t>
      </w:r>
      <w:r>
        <w:rPr>
          <w:spacing w:val="-8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улучшения внешнего вида моделей.</w:t>
      </w:r>
    </w:p>
    <w:p w:rsidR="007A46EE" w:rsidRDefault="009E1D98">
      <w:pPr>
        <w:pStyle w:val="a3"/>
        <w:spacing w:before="199" w:line="276" w:lineRule="auto"/>
        <w:ind w:right="286"/>
      </w:pPr>
      <w:r>
        <w:t>Виды самолетов, их назначение: пассажирские, грузовые, военные, спортивные и т.д.</w:t>
      </w:r>
      <w:r>
        <w:rPr>
          <w:spacing w:val="-14"/>
        </w:rPr>
        <w:t xml:space="preserve"> </w:t>
      </w:r>
      <w:r>
        <w:t>Устройство</w:t>
      </w:r>
      <w:r>
        <w:rPr>
          <w:spacing w:val="-12"/>
        </w:rPr>
        <w:t xml:space="preserve"> </w:t>
      </w:r>
      <w:r>
        <w:t>модели</w:t>
      </w:r>
      <w:r>
        <w:rPr>
          <w:spacing w:val="-13"/>
        </w:rPr>
        <w:t xml:space="preserve"> </w:t>
      </w:r>
      <w:r>
        <w:t>самолета:</w:t>
      </w:r>
      <w:r>
        <w:rPr>
          <w:spacing w:val="-17"/>
        </w:rPr>
        <w:t xml:space="preserve"> </w:t>
      </w:r>
      <w:r>
        <w:t>фюзеляж,</w:t>
      </w:r>
      <w:r>
        <w:rPr>
          <w:spacing w:val="-11"/>
        </w:rPr>
        <w:t xml:space="preserve"> </w:t>
      </w:r>
      <w:r>
        <w:t>крылья,</w:t>
      </w:r>
      <w:r>
        <w:rPr>
          <w:spacing w:val="-11"/>
        </w:rPr>
        <w:t xml:space="preserve"> </w:t>
      </w:r>
      <w:r>
        <w:t>горизонтальное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вертикальное</w:t>
      </w:r>
    </w:p>
    <w:p w:rsidR="007A46EE" w:rsidRDefault="007A46EE">
      <w:pPr>
        <w:pStyle w:val="a3"/>
        <w:spacing w:line="276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276" w:lineRule="auto"/>
        <w:jc w:val="left"/>
      </w:pPr>
      <w:r>
        <w:t>оперение,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которых</w:t>
      </w:r>
      <w:r>
        <w:rPr>
          <w:spacing w:val="-18"/>
        </w:rPr>
        <w:t xml:space="preserve"> </w:t>
      </w:r>
      <w:r>
        <w:t>располагаются</w:t>
      </w:r>
      <w:r>
        <w:rPr>
          <w:spacing w:val="-9"/>
        </w:rPr>
        <w:t xml:space="preserve"> </w:t>
      </w:r>
      <w:r>
        <w:t>рули.</w:t>
      </w:r>
      <w:r>
        <w:rPr>
          <w:spacing w:val="-10"/>
        </w:rPr>
        <w:t xml:space="preserve"> </w:t>
      </w:r>
      <w:r>
        <w:t>Космические</w:t>
      </w:r>
      <w:r>
        <w:rPr>
          <w:spacing w:val="-14"/>
        </w:rPr>
        <w:t xml:space="preserve"> </w:t>
      </w:r>
      <w:r>
        <w:t>летательные</w:t>
      </w:r>
      <w:r>
        <w:rPr>
          <w:spacing w:val="-14"/>
        </w:rPr>
        <w:t xml:space="preserve"> </w:t>
      </w:r>
      <w:r>
        <w:t>аппараты. Основные части ракеты: корпус, головная часть, стабилизатор.</w:t>
      </w:r>
    </w:p>
    <w:p w:rsidR="007A46EE" w:rsidRDefault="009E1D98">
      <w:pPr>
        <w:pStyle w:val="a3"/>
        <w:spacing w:before="201" w:line="276" w:lineRule="auto"/>
        <w:jc w:val="left"/>
      </w:pPr>
      <w:r>
        <w:t>Сведения из истории мореплавателей и великих географических открытий. Виды судов,</w:t>
      </w:r>
      <w:r>
        <w:rPr>
          <w:spacing w:val="-10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назначение:</w:t>
      </w:r>
      <w:r>
        <w:rPr>
          <w:spacing w:val="-17"/>
        </w:rPr>
        <w:t xml:space="preserve"> </w:t>
      </w:r>
      <w:r>
        <w:t>пассажирские,</w:t>
      </w:r>
      <w:r>
        <w:rPr>
          <w:spacing w:val="-6"/>
        </w:rPr>
        <w:t xml:space="preserve"> </w:t>
      </w:r>
      <w:r>
        <w:t>грузовые,</w:t>
      </w:r>
      <w:r>
        <w:rPr>
          <w:spacing w:val="-8"/>
        </w:rPr>
        <w:t xml:space="preserve"> </w:t>
      </w:r>
      <w:r>
        <w:t>спортивные,</w:t>
      </w:r>
      <w:r>
        <w:rPr>
          <w:spacing w:val="-8"/>
        </w:rPr>
        <w:t xml:space="preserve"> </w:t>
      </w:r>
      <w:r>
        <w:t>исследовательские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7A46EE" w:rsidRDefault="009E1D98">
      <w:pPr>
        <w:pStyle w:val="a3"/>
        <w:spacing w:line="276" w:lineRule="auto"/>
        <w:ind w:right="1069"/>
        <w:jc w:val="left"/>
      </w:pPr>
      <w:r>
        <w:t>Устройство</w:t>
      </w:r>
      <w:r>
        <w:rPr>
          <w:spacing w:val="-18"/>
        </w:rPr>
        <w:t xml:space="preserve"> </w:t>
      </w:r>
      <w:r>
        <w:t>корабля:</w:t>
      </w:r>
      <w:r>
        <w:rPr>
          <w:spacing w:val="-17"/>
        </w:rPr>
        <w:t xml:space="preserve"> </w:t>
      </w:r>
      <w:r>
        <w:t>нос,</w:t>
      </w:r>
      <w:r>
        <w:rPr>
          <w:spacing w:val="-10"/>
        </w:rPr>
        <w:t xml:space="preserve"> </w:t>
      </w:r>
      <w:r>
        <w:t>кор</w:t>
      </w:r>
      <w:r>
        <w:t>ма,</w:t>
      </w:r>
      <w:r>
        <w:rPr>
          <w:spacing w:val="-10"/>
        </w:rPr>
        <w:t xml:space="preserve"> </w:t>
      </w:r>
      <w:r>
        <w:t>борт,</w:t>
      </w:r>
      <w:r>
        <w:rPr>
          <w:spacing w:val="-14"/>
        </w:rPr>
        <w:t xml:space="preserve"> </w:t>
      </w:r>
      <w:r>
        <w:t>палуба.</w:t>
      </w:r>
      <w:r>
        <w:rPr>
          <w:spacing w:val="-11"/>
        </w:rPr>
        <w:t xml:space="preserve"> </w:t>
      </w:r>
      <w:r>
        <w:t>Особенности</w:t>
      </w:r>
      <w:r>
        <w:rPr>
          <w:spacing w:val="-16"/>
        </w:rPr>
        <w:t xml:space="preserve"> </w:t>
      </w:r>
      <w:r>
        <w:t>изготовления плавающих средств.</w:t>
      </w:r>
    </w:p>
    <w:p w:rsidR="007A46EE" w:rsidRDefault="009E1D98">
      <w:pPr>
        <w:pStyle w:val="a3"/>
        <w:spacing w:before="199" w:line="276" w:lineRule="auto"/>
        <w:jc w:val="left"/>
      </w:pPr>
      <w:r>
        <w:t>Практическая</w:t>
      </w:r>
      <w:r>
        <w:rPr>
          <w:spacing w:val="-11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1-2.</w:t>
      </w:r>
      <w:r>
        <w:rPr>
          <w:spacing w:val="-10"/>
        </w:rPr>
        <w:t xml:space="preserve"> </w:t>
      </w:r>
      <w:r>
        <w:t>Изготовление</w:t>
      </w:r>
      <w:r>
        <w:rPr>
          <w:spacing w:val="-10"/>
        </w:rPr>
        <w:t xml:space="preserve"> </w:t>
      </w:r>
      <w:r>
        <w:t>автомодели.</w:t>
      </w:r>
      <w:r>
        <w:rPr>
          <w:spacing w:val="-9"/>
        </w:rPr>
        <w:t xml:space="preserve"> </w:t>
      </w:r>
      <w:r>
        <w:t>Сборка</w:t>
      </w:r>
      <w:r>
        <w:rPr>
          <w:spacing w:val="-10"/>
        </w:rPr>
        <w:t xml:space="preserve"> </w:t>
      </w:r>
      <w:r>
        <w:t>отдельных</w:t>
      </w:r>
      <w:r>
        <w:rPr>
          <w:spacing w:val="-18"/>
        </w:rPr>
        <w:t xml:space="preserve"> </w:t>
      </w:r>
      <w:r>
        <w:t>деталей</w:t>
      </w:r>
      <w:r>
        <w:rPr>
          <w:spacing w:val="-11"/>
        </w:rPr>
        <w:t xml:space="preserve"> </w:t>
      </w:r>
      <w:r>
        <w:t>в единое целое. Раскрашивание и отделка деталей модели. Сборка модели.</w:t>
      </w:r>
    </w:p>
    <w:p w:rsidR="007A46EE" w:rsidRDefault="009E1D98">
      <w:pPr>
        <w:pStyle w:val="a3"/>
        <w:spacing w:before="200"/>
        <w:jc w:val="left"/>
      </w:pPr>
      <w:r>
        <w:t>Практическая</w:t>
      </w:r>
      <w:r>
        <w:rPr>
          <w:spacing w:val="-12"/>
        </w:rPr>
        <w:t xml:space="preserve"> </w:t>
      </w:r>
      <w:r>
        <w:t>работа</w:t>
      </w:r>
      <w:r>
        <w:rPr>
          <w:spacing w:val="-17"/>
        </w:rPr>
        <w:t xml:space="preserve"> </w:t>
      </w:r>
      <w:r>
        <w:t>3-5.</w:t>
      </w:r>
      <w:r>
        <w:rPr>
          <w:spacing w:val="-11"/>
        </w:rPr>
        <w:t xml:space="preserve"> </w:t>
      </w:r>
      <w:r>
        <w:t>Изготовление</w:t>
      </w:r>
      <w:r>
        <w:rPr>
          <w:spacing w:val="-12"/>
        </w:rPr>
        <w:t xml:space="preserve"> </w:t>
      </w:r>
      <w:r>
        <w:t>поделок</w:t>
      </w:r>
      <w:r>
        <w:rPr>
          <w:spacing w:val="-17"/>
        </w:rPr>
        <w:t xml:space="preserve"> </w:t>
      </w:r>
      <w:r>
        <w:t>самолетов</w:t>
      </w:r>
      <w:r>
        <w:rPr>
          <w:spacing w:val="-18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бумаги:</w:t>
      </w:r>
      <w:r>
        <w:rPr>
          <w:spacing w:val="-17"/>
        </w:rPr>
        <w:t xml:space="preserve"> </w:t>
      </w:r>
      <w:r>
        <w:rPr>
          <w:spacing w:val="-2"/>
        </w:rPr>
        <w:t>«Самолет</w:t>
      </w:r>
    </w:p>
    <w:p w:rsidR="007A46EE" w:rsidRDefault="009E1D98">
      <w:pPr>
        <w:pStyle w:val="a3"/>
        <w:spacing w:before="48"/>
        <w:jc w:val="left"/>
      </w:pPr>
      <w:r>
        <w:t>«ЯК-3»,</w:t>
      </w:r>
      <w:r>
        <w:rPr>
          <w:spacing w:val="-17"/>
        </w:rPr>
        <w:t xml:space="preserve"> </w:t>
      </w:r>
      <w:r>
        <w:t>«Ракета»</w:t>
      </w:r>
      <w:r>
        <w:rPr>
          <w:spacing w:val="-18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конуса</w:t>
      </w:r>
      <w:r>
        <w:rPr>
          <w:spacing w:val="-10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цилиндра.</w:t>
      </w:r>
      <w:r>
        <w:rPr>
          <w:spacing w:val="-14"/>
        </w:rPr>
        <w:t xml:space="preserve"> </w:t>
      </w:r>
      <w:r>
        <w:t>Проведение</w:t>
      </w:r>
      <w:r>
        <w:rPr>
          <w:spacing w:val="-11"/>
        </w:rPr>
        <w:t xml:space="preserve"> </w:t>
      </w:r>
      <w:r>
        <w:t>игр</w:t>
      </w:r>
      <w:r>
        <w:rPr>
          <w:spacing w:val="-11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соревнований</w:t>
      </w:r>
      <w:r>
        <w:rPr>
          <w:spacing w:val="-16"/>
        </w:rPr>
        <w:t xml:space="preserve"> </w:t>
      </w:r>
      <w:r>
        <w:rPr>
          <w:spacing w:val="-10"/>
        </w:rPr>
        <w:t>с</w:t>
      </w:r>
    </w:p>
    <w:p w:rsidR="007A46EE" w:rsidRDefault="009E1D98">
      <w:pPr>
        <w:pStyle w:val="a3"/>
        <w:spacing w:before="48" w:line="276" w:lineRule="auto"/>
        <w:jc w:val="left"/>
      </w:pPr>
      <w:r>
        <w:t>бумажными</w:t>
      </w:r>
      <w:r>
        <w:rPr>
          <w:spacing w:val="-10"/>
        </w:rPr>
        <w:t xml:space="preserve"> </w:t>
      </w:r>
      <w:r>
        <w:t>моделями</w:t>
      </w:r>
      <w:r>
        <w:rPr>
          <w:spacing w:val="-10"/>
        </w:rPr>
        <w:t xml:space="preserve"> </w:t>
      </w:r>
      <w:r>
        <w:t>самолетов</w:t>
      </w:r>
      <w:r>
        <w:rPr>
          <w:spacing w:val="-1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дальность</w:t>
      </w:r>
      <w:r>
        <w:rPr>
          <w:spacing w:val="-16"/>
        </w:rPr>
        <w:t xml:space="preserve"> </w:t>
      </w:r>
      <w:r>
        <w:t>полетов,</w:t>
      </w:r>
      <w:r>
        <w:rPr>
          <w:spacing w:val="-8"/>
        </w:rPr>
        <w:t xml:space="preserve"> </w:t>
      </w:r>
      <w:r>
        <w:t>точность</w:t>
      </w:r>
      <w:r>
        <w:rPr>
          <w:spacing w:val="-9"/>
        </w:rPr>
        <w:t xml:space="preserve"> </w:t>
      </w:r>
      <w:r>
        <w:t>посадки,</w:t>
      </w:r>
      <w:r>
        <w:rPr>
          <w:spacing w:val="-7"/>
        </w:rPr>
        <w:t xml:space="preserve"> </w:t>
      </w:r>
      <w:r>
        <w:t>скорости перелетов и т. д.</w:t>
      </w:r>
    </w:p>
    <w:p w:rsidR="007A46EE" w:rsidRDefault="009E1D98">
      <w:pPr>
        <w:pStyle w:val="a3"/>
        <w:spacing w:before="201"/>
        <w:jc w:val="left"/>
      </w:pPr>
      <w:r>
        <w:rPr>
          <w:spacing w:val="-2"/>
        </w:rPr>
        <w:t>Практическая</w:t>
      </w:r>
      <w:r>
        <w:rPr>
          <w:spacing w:val="2"/>
        </w:rPr>
        <w:t xml:space="preserve"> </w:t>
      </w:r>
      <w:r>
        <w:rPr>
          <w:spacing w:val="-2"/>
        </w:rPr>
        <w:t>работа</w:t>
      </w:r>
      <w:r>
        <w:rPr>
          <w:spacing w:val="2"/>
        </w:rPr>
        <w:t xml:space="preserve"> </w:t>
      </w:r>
      <w:r>
        <w:rPr>
          <w:spacing w:val="-2"/>
        </w:rPr>
        <w:t>6-8.</w:t>
      </w:r>
      <w:r>
        <w:rPr>
          <w:spacing w:val="8"/>
        </w:rPr>
        <w:t xml:space="preserve"> </w:t>
      </w:r>
      <w:r>
        <w:rPr>
          <w:spacing w:val="-2"/>
        </w:rPr>
        <w:t>Изготовление</w:t>
      </w:r>
      <w:r>
        <w:rPr>
          <w:spacing w:val="2"/>
        </w:rPr>
        <w:t xml:space="preserve"> </w:t>
      </w:r>
      <w:r>
        <w:rPr>
          <w:spacing w:val="-2"/>
        </w:rPr>
        <w:t>простейших</w:t>
      </w:r>
      <w:r>
        <w:rPr>
          <w:spacing w:val="-10"/>
        </w:rPr>
        <w:t xml:space="preserve"> </w:t>
      </w:r>
      <w:r>
        <w:rPr>
          <w:spacing w:val="-2"/>
        </w:rPr>
        <w:t>судомоделей:</w:t>
      </w:r>
      <w:r>
        <w:rPr>
          <w:spacing w:val="-4"/>
        </w:rPr>
        <w:t xml:space="preserve"> </w:t>
      </w:r>
      <w:r>
        <w:rPr>
          <w:spacing w:val="-2"/>
        </w:rPr>
        <w:t>«Плот»,</w:t>
      </w:r>
    </w:p>
    <w:p w:rsidR="007A46EE" w:rsidRDefault="009E1D98">
      <w:pPr>
        <w:pStyle w:val="a3"/>
        <w:spacing w:before="47"/>
        <w:jc w:val="left"/>
      </w:pPr>
      <w:r>
        <w:rPr>
          <w:spacing w:val="-2"/>
        </w:rPr>
        <w:t>«Катамаран»,</w:t>
      </w:r>
      <w:r>
        <w:rPr>
          <w:spacing w:val="7"/>
        </w:rPr>
        <w:t xml:space="preserve"> </w:t>
      </w:r>
      <w:r>
        <w:rPr>
          <w:spacing w:val="-2"/>
        </w:rPr>
        <w:t>«Лодочка»,</w:t>
      </w:r>
      <w:r>
        <w:rPr>
          <w:spacing w:val="2"/>
        </w:rPr>
        <w:t xml:space="preserve"> </w:t>
      </w:r>
      <w:r>
        <w:rPr>
          <w:spacing w:val="-2"/>
        </w:rPr>
        <w:t>«Яхта».</w:t>
      </w:r>
      <w:r>
        <w:rPr>
          <w:spacing w:val="-6"/>
        </w:rPr>
        <w:t xml:space="preserve"> </w:t>
      </w:r>
      <w:r>
        <w:rPr>
          <w:spacing w:val="-2"/>
        </w:rPr>
        <w:t>Изготовление</w:t>
      </w:r>
      <w:r>
        <w:rPr>
          <w:spacing w:val="-5"/>
        </w:rPr>
        <w:t xml:space="preserve"> </w:t>
      </w:r>
      <w:r>
        <w:rPr>
          <w:spacing w:val="-2"/>
        </w:rPr>
        <w:t>простейшего</w:t>
      </w:r>
      <w:r>
        <w:rPr>
          <w:spacing w:val="5"/>
        </w:rPr>
        <w:t xml:space="preserve"> </w:t>
      </w:r>
      <w:r>
        <w:rPr>
          <w:spacing w:val="-2"/>
        </w:rPr>
        <w:t>летательного</w:t>
      </w:r>
      <w:r>
        <w:rPr>
          <w:spacing w:val="-5"/>
        </w:rPr>
        <w:t xml:space="preserve"> </w:t>
      </w:r>
      <w:r>
        <w:rPr>
          <w:spacing w:val="-2"/>
        </w:rPr>
        <w:t>аппарата</w:t>
      </w:r>
    </w:p>
    <w:p w:rsidR="007A46EE" w:rsidRDefault="009E1D98">
      <w:pPr>
        <w:pStyle w:val="a3"/>
        <w:spacing w:before="48"/>
        <w:jc w:val="left"/>
      </w:pPr>
      <w:r>
        <w:rPr>
          <w:spacing w:val="-2"/>
        </w:rPr>
        <w:t>«Планер».</w:t>
      </w:r>
    </w:p>
    <w:p w:rsidR="007A46EE" w:rsidRDefault="009E1D98">
      <w:pPr>
        <w:pStyle w:val="a5"/>
        <w:numPr>
          <w:ilvl w:val="0"/>
          <w:numId w:val="39"/>
        </w:numPr>
        <w:tabs>
          <w:tab w:val="left" w:pos="706"/>
        </w:tabs>
        <w:spacing w:before="249"/>
        <w:ind w:left="706" w:hanging="281"/>
        <w:jc w:val="left"/>
        <w:rPr>
          <w:sz w:val="28"/>
        </w:rPr>
      </w:pPr>
      <w:r>
        <w:rPr>
          <w:spacing w:val="-2"/>
          <w:sz w:val="28"/>
        </w:rPr>
        <w:t>Понятия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геометрических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фигурах</w:t>
      </w:r>
    </w:p>
    <w:p w:rsidR="007A46EE" w:rsidRDefault="009E1D98">
      <w:pPr>
        <w:pStyle w:val="a3"/>
        <w:spacing w:before="250"/>
        <w:jc w:val="left"/>
      </w:pPr>
      <w:r>
        <w:t>Понятия</w:t>
      </w:r>
      <w:r>
        <w:rPr>
          <w:spacing w:val="-13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контуре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силуэте</w:t>
      </w:r>
      <w:r>
        <w:rPr>
          <w:spacing w:val="-11"/>
        </w:rPr>
        <w:t xml:space="preserve"> </w:t>
      </w:r>
      <w:r>
        <w:t>технических</w:t>
      </w:r>
      <w:r>
        <w:rPr>
          <w:spacing w:val="-17"/>
        </w:rPr>
        <w:t xml:space="preserve"> </w:t>
      </w:r>
      <w:r>
        <w:t>объектов.</w:t>
      </w:r>
      <w:r>
        <w:rPr>
          <w:spacing w:val="-10"/>
        </w:rPr>
        <w:t xml:space="preserve"> </w:t>
      </w:r>
      <w:r>
        <w:t>Расширение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углубление</w:t>
      </w:r>
    </w:p>
    <w:p w:rsidR="007A46EE" w:rsidRDefault="009E1D98">
      <w:pPr>
        <w:pStyle w:val="a3"/>
        <w:spacing w:before="47" w:line="276" w:lineRule="auto"/>
        <w:ind w:right="210"/>
        <w:jc w:val="left"/>
      </w:pPr>
      <w:r>
        <w:t>понятий о геометрических фигурах: прямоугольник, квадрат, круг, треугольник и др.</w:t>
      </w:r>
      <w:r>
        <w:rPr>
          <w:spacing w:val="-8"/>
        </w:rPr>
        <w:t xml:space="preserve"> </w:t>
      </w:r>
      <w:r>
        <w:t>Сопоставление</w:t>
      </w:r>
      <w:r>
        <w:rPr>
          <w:spacing w:val="-8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окружающих</w:t>
      </w:r>
      <w:r>
        <w:rPr>
          <w:spacing w:val="-14"/>
        </w:rPr>
        <w:t xml:space="preserve"> </w:t>
      </w:r>
      <w:r>
        <w:t>предметов,</w:t>
      </w:r>
      <w:r>
        <w:rPr>
          <w:spacing w:val="-7"/>
        </w:rPr>
        <w:t xml:space="preserve"> </w:t>
      </w:r>
      <w:r>
        <w:t>частей</w:t>
      </w:r>
      <w:r>
        <w:rPr>
          <w:spacing w:val="-9"/>
        </w:rPr>
        <w:t xml:space="preserve"> </w:t>
      </w:r>
      <w:r>
        <w:t>машин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других</w:t>
      </w:r>
      <w:r>
        <w:rPr>
          <w:spacing w:val="-18"/>
        </w:rPr>
        <w:t xml:space="preserve"> </w:t>
      </w:r>
      <w:r>
        <w:t xml:space="preserve">объектов с геометрическими фигурами. Принципы работы устройства некоторых несложных </w:t>
      </w:r>
      <w:r>
        <w:rPr>
          <w:spacing w:val="-2"/>
        </w:rPr>
        <w:t>объектов.</w:t>
      </w:r>
    </w:p>
    <w:p w:rsidR="007A46EE" w:rsidRDefault="009E1D98">
      <w:pPr>
        <w:pStyle w:val="a3"/>
        <w:spacing w:before="200"/>
        <w:jc w:val="left"/>
      </w:pPr>
      <w:r>
        <w:t>Практическая</w:t>
      </w:r>
      <w:r>
        <w:rPr>
          <w:spacing w:val="-18"/>
        </w:rPr>
        <w:t xml:space="preserve"> </w:t>
      </w:r>
      <w:r>
        <w:t>раб</w:t>
      </w:r>
      <w:r>
        <w:t>ота</w:t>
      </w:r>
      <w:r>
        <w:rPr>
          <w:spacing w:val="-15"/>
        </w:rPr>
        <w:t xml:space="preserve"> </w:t>
      </w:r>
      <w:r>
        <w:t>1-4.</w:t>
      </w:r>
      <w:r>
        <w:rPr>
          <w:spacing w:val="-16"/>
        </w:rPr>
        <w:t xml:space="preserve"> </w:t>
      </w:r>
      <w:r>
        <w:t>Создание</w:t>
      </w:r>
      <w:r>
        <w:rPr>
          <w:spacing w:val="-13"/>
        </w:rPr>
        <w:t xml:space="preserve"> </w:t>
      </w:r>
      <w:r>
        <w:t>силуэтов</w:t>
      </w:r>
      <w:r>
        <w:rPr>
          <w:spacing w:val="-17"/>
        </w:rPr>
        <w:t xml:space="preserve"> </w:t>
      </w:r>
      <w:r>
        <w:t>технических</w:t>
      </w:r>
      <w:r>
        <w:rPr>
          <w:spacing w:val="-18"/>
        </w:rPr>
        <w:t xml:space="preserve"> </w:t>
      </w:r>
      <w:r>
        <w:t>объектов</w:t>
      </w:r>
      <w:r>
        <w:rPr>
          <w:spacing w:val="-17"/>
        </w:rPr>
        <w:t xml:space="preserve"> </w:t>
      </w:r>
      <w:r>
        <w:rPr>
          <w:spacing w:val="-5"/>
        </w:rPr>
        <w:t>из</w:t>
      </w:r>
    </w:p>
    <w:p w:rsidR="007A46EE" w:rsidRDefault="009E1D98">
      <w:pPr>
        <w:pStyle w:val="a3"/>
        <w:spacing w:before="48" w:line="276" w:lineRule="auto"/>
        <w:jc w:val="left"/>
      </w:pPr>
      <w:r>
        <w:t>геометрических</w:t>
      </w:r>
      <w:r>
        <w:rPr>
          <w:spacing w:val="-17"/>
        </w:rPr>
        <w:t xml:space="preserve"> </w:t>
      </w:r>
      <w:r>
        <w:t>фигур</w:t>
      </w:r>
      <w:r>
        <w:rPr>
          <w:spacing w:val="-10"/>
        </w:rPr>
        <w:t xml:space="preserve"> </w:t>
      </w:r>
      <w:r>
        <w:t>различных</w:t>
      </w:r>
      <w:r>
        <w:rPr>
          <w:spacing w:val="-1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размеру.</w:t>
      </w:r>
      <w:r>
        <w:rPr>
          <w:spacing w:val="-7"/>
        </w:rPr>
        <w:t xml:space="preserve"> </w:t>
      </w:r>
      <w:r>
        <w:t>Изготовление</w:t>
      </w:r>
      <w:r>
        <w:rPr>
          <w:spacing w:val="-9"/>
        </w:rPr>
        <w:t xml:space="preserve"> </w:t>
      </w:r>
      <w:r>
        <w:t>контурных моделей: «Корабль», «Грузовой автомобиль», «Самолет», «Кран».</w:t>
      </w:r>
    </w:p>
    <w:p w:rsidR="007A46EE" w:rsidRDefault="009E1D98">
      <w:pPr>
        <w:pStyle w:val="a5"/>
        <w:numPr>
          <w:ilvl w:val="0"/>
          <w:numId w:val="39"/>
        </w:numPr>
        <w:tabs>
          <w:tab w:val="left" w:pos="634"/>
        </w:tabs>
        <w:spacing w:before="200"/>
        <w:ind w:left="634" w:hanging="209"/>
        <w:jc w:val="left"/>
        <w:rPr>
          <w:sz w:val="28"/>
        </w:rPr>
      </w:pPr>
      <w:r>
        <w:rPr>
          <w:sz w:val="28"/>
        </w:rPr>
        <w:t>Объемные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поделки</w:t>
      </w:r>
    </w:p>
    <w:p w:rsidR="007A46EE" w:rsidRDefault="009E1D98">
      <w:pPr>
        <w:pStyle w:val="a3"/>
        <w:spacing w:before="250" w:line="278" w:lineRule="auto"/>
        <w:jc w:val="left"/>
      </w:pPr>
      <w:r>
        <w:t>Способы</w:t>
      </w:r>
      <w:r>
        <w:rPr>
          <w:spacing w:val="-17"/>
        </w:rPr>
        <w:t xml:space="preserve"> </w:t>
      </w:r>
      <w:r>
        <w:t>изготовления</w:t>
      </w:r>
      <w:r>
        <w:rPr>
          <w:spacing w:val="-10"/>
        </w:rPr>
        <w:t xml:space="preserve"> </w:t>
      </w:r>
      <w:r>
        <w:t>разверток</w:t>
      </w:r>
      <w:r>
        <w:rPr>
          <w:spacing w:val="-12"/>
        </w:rPr>
        <w:t xml:space="preserve"> </w:t>
      </w:r>
      <w:r>
        <w:t>(выкроек)</w:t>
      </w:r>
      <w:r>
        <w:rPr>
          <w:spacing w:val="-17"/>
        </w:rPr>
        <w:t xml:space="preserve"> </w:t>
      </w:r>
      <w:r>
        <w:t>геометрических</w:t>
      </w:r>
      <w:r>
        <w:rPr>
          <w:spacing w:val="-18"/>
        </w:rPr>
        <w:t xml:space="preserve"> </w:t>
      </w:r>
      <w:r>
        <w:t>тел:</w:t>
      </w:r>
      <w:r>
        <w:rPr>
          <w:spacing w:val="-17"/>
        </w:rPr>
        <w:t xml:space="preserve"> </w:t>
      </w:r>
      <w:r>
        <w:t>параллелепипед; цилиндр, конус.</w:t>
      </w:r>
    </w:p>
    <w:p w:rsidR="007A46EE" w:rsidRDefault="009E1D98">
      <w:pPr>
        <w:pStyle w:val="a3"/>
        <w:spacing w:before="198" w:line="276" w:lineRule="auto"/>
        <w:jc w:val="left"/>
      </w:pPr>
      <w:r>
        <w:t>Практическая работа 1-3. Выполнение поделок на основе выполненных разверток. Конус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«Пучеглаз»,</w:t>
      </w:r>
      <w:r>
        <w:rPr>
          <w:spacing w:val="-5"/>
        </w:rPr>
        <w:t xml:space="preserve"> </w:t>
      </w:r>
      <w:r>
        <w:t>«Марабу»,</w:t>
      </w:r>
      <w:r>
        <w:rPr>
          <w:spacing w:val="-4"/>
        </w:rPr>
        <w:t xml:space="preserve"> </w:t>
      </w:r>
      <w:r>
        <w:t>«Динозавр»;</w:t>
      </w:r>
      <w:r>
        <w:rPr>
          <w:spacing w:val="-16"/>
        </w:rPr>
        <w:t xml:space="preserve"> </w:t>
      </w:r>
      <w:r>
        <w:t>цилиндр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«Гриб»,</w:t>
      </w:r>
      <w:r>
        <w:rPr>
          <w:spacing w:val="-10"/>
        </w:rPr>
        <w:t xml:space="preserve"> </w:t>
      </w:r>
      <w:r>
        <w:t>«Красная</w:t>
      </w:r>
      <w:r>
        <w:rPr>
          <w:spacing w:val="-9"/>
        </w:rPr>
        <w:t xml:space="preserve"> </w:t>
      </w:r>
      <w:r>
        <w:t>шапочка»; параллелепипед – «Чебурашка», «Собачка», «Зайчик</w:t>
      </w:r>
      <w:r>
        <w:t>».</w:t>
      </w:r>
    </w:p>
    <w:p w:rsidR="007A46EE" w:rsidRDefault="009E1D98">
      <w:pPr>
        <w:pStyle w:val="a5"/>
        <w:numPr>
          <w:ilvl w:val="0"/>
          <w:numId w:val="39"/>
        </w:numPr>
        <w:tabs>
          <w:tab w:val="left" w:pos="706"/>
        </w:tabs>
        <w:spacing w:before="200"/>
        <w:ind w:left="706" w:hanging="281"/>
        <w:jc w:val="left"/>
        <w:rPr>
          <w:sz w:val="28"/>
        </w:rPr>
      </w:pPr>
      <w:r>
        <w:rPr>
          <w:spacing w:val="-2"/>
          <w:sz w:val="28"/>
        </w:rPr>
        <w:t>Культурно-досуговая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деятельность</w:t>
      </w:r>
    </w:p>
    <w:p w:rsidR="007A46EE" w:rsidRDefault="009E1D98">
      <w:pPr>
        <w:pStyle w:val="a3"/>
        <w:spacing w:before="250"/>
        <w:jc w:val="left"/>
      </w:pPr>
      <w:r>
        <w:rPr>
          <w:spacing w:val="-2"/>
        </w:rPr>
        <w:t>Изготовление</w:t>
      </w:r>
      <w:r>
        <w:rPr>
          <w:spacing w:val="1"/>
        </w:rPr>
        <w:t xml:space="preserve"> </w:t>
      </w:r>
      <w:r>
        <w:rPr>
          <w:spacing w:val="-2"/>
        </w:rPr>
        <w:t>сувениров,</w:t>
      </w:r>
      <w:r>
        <w:rPr>
          <w:spacing w:val="2"/>
        </w:rPr>
        <w:t xml:space="preserve"> </w:t>
      </w:r>
      <w:r>
        <w:rPr>
          <w:spacing w:val="-2"/>
        </w:rPr>
        <w:t>открыток,</w:t>
      </w:r>
      <w:r>
        <w:rPr>
          <w:spacing w:val="1"/>
        </w:rPr>
        <w:t xml:space="preserve"> </w:t>
      </w:r>
      <w:r>
        <w:rPr>
          <w:spacing w:val="-2"/>
        </w:rPr>
        <w:t>елочных</w:t>
      </w:r>
      <w:r>
        <w:rPr>
          <w:spacing w:val="-11"/>
        </w:rPr>
        <w:t xml:space="preserve"> </w:t>
      </w:r>
      <w:r>
        <w:rPr>
          <w:spacing w:val="-2"/>
        </w:rPr>
        <w:t>украшений с</w:t>
      </w:r>
      <w:r>
        <w:rPr>
          <w:spacing w:val="-1"/>
        </w:rPr>
        <w:t xml:space="preserve"> </w:t>
      </w:r>
      <w:r>
        <w:rPr>
          <w:spacing w:val="-2"/>
        </w:rPr>
        <w:t>применением</w:t>
      </w:r>
      <w:r>
        <w:t xml:space="preserve"> </w:t>
      </w:r>
      <w:r>
        <w:rPr>
          <w:spacing w:val="-2"/>
        </w:rPr>
        <w:t>различного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rPr>
          <w:spacing w:val="-2"/>
        </w:rPr>
        <w:t>материала:</w:t>
      </w:r>
      <w:r>
        <w:rPr>
          <w:spacing w:val="-11"/>
        </w:rPr>
        <w:t xml:space="preserve"> </w:t>
      </w:r>
      <w:r>
        <w:rPr>
          <w:spacing w:val="-2"/>
        </w:rPr>
        <w:t>ниток,</w:t>
      </w:r>
      <w:r>
        <w:rPr>
          <w:spacing w:val="9"/>
        </w:rPr>
        <w:t xml:space="preserve"> </w:t>
      </w:r>
      <w:r>
        <w:rPr>
          <w:spacing w:val="-2"/>
        </w:rPr>
        <w:t>бумажных</w:t>
      </w:r>
      <w:r>
        <w:rPr>
          <w:spacing w:val="-4"/>
        </w:rPr>
        <w:t xml:space="preserve"> </w:t>
      </w:r>
      <w:r>
        <w:rPr>
          <w:spacing w:val="-2"/>
        </w:rPr>
        <w:t>салфеток.</w:t>
      </w:r>
    </w:p>
    <w:p w:rsidR="007A46EE" w:rsidRDefault="009E1D98">
      <w:pPr>
        <w:pStyle w:val="a3"/>
        <w:spacing w:before="244"/>
      </w:pPr>
      <w:r>
        <w:t>Выполнение</w:t>
      </w:r>
      <w:r>
        <w:rPr>
          <w:spacing w:val="-18"/>
        </w:rPr>
        <w:t xml:space="preserve"> </w:t>
      </w:r>
      <w:r>
        <w:t>елочных</w:t>
      </w:r>
      <w:r>
        <w:rPr>
          <w:spacing w:val="-17"/>
        </w:rPr>
        <w:t xml:space="preserve"> </w:t>
      </w:r>
      <w:r>
        <w:t>игрушек:</w:t>
      </w:r>
      <w:r>
        <w:rPr>
          <w:spacing w:val="-18"/>
        </w:rPr>
        <w:t xml:space="preserve"> </w:t>
      </w:r>
      <w:r>
        <w:t>«Дед</w:t>
      </w:r>
      <w:r>
        <w:rPr>
          <w:spacing w:val="-14"/>
        </w:rPr>
        <w:t xml:space="preserve"> </w:t>
      </w:r>
      <w:r>
        <w:t>Мороз»,</w:t>
      </w:r>
      <w:r>
        <w:rPr>
          <w:spacing w:val="-11"/>
        </w:rPr>
        <w:t xml:space="preserve"> </w:t>
      </w:r>
      <w:r>
        <w:t>«Снегурочка»</w:t>
      </w:r>
      <w:r>
        <w:rPr>
          <w:spacing w:val="-18"/>
        </w:rPr>
        <w:t xml:space="preserve"> </w:t>
      </w:r>
      <w:r>
        <w:t>(вата,</w:t>
      </w:r>
      <w:r>
        <w:rPr>
          <w:spacing w:val="-2"/>
        </w:rPr>
        <w:t xml:space="preserve"> блестки);</w:t>
      </w:r>
    </w:p>
    <w:p w:rsidR="007A46EE" w:rsidRDefault="009E1D98">
      <w:pPr>
        <w:pStyle w:val="a3"/>
        <w:spacing w:before="53" w:line="276" w:lineRule="auto"/>
        <w:ind w:right="223"/>
      </w:pPr>
      <w:r>
        <w:t>«Снежинки»</w:t>
      </w:r>
      <w:r>
        <w:rPr>
          <w:spacing w:val="-4"/>
        </w:rPr>
        <w:t xml:space="preserve"> </w:t>
      </w:r>
      <w:r>
        <w:t>(бумажные</w:t>
      </w:r>
      <w:r>
        <w:rPr>
          <w:spacing w:val="-4"/>
        </w:rPr>
        <w:t xml:space="preserve"> </w:t>
      </w:r>
      <w:r>
        <w:t>салфетки); «Ёлка»</w:t>
      </w:r>
      <w:r>
        <w:rPr>
          <w:spacing w:val="-10"/>
        </w:rPr>
        <w:t xml:space="preserve"> </w:t>
      </w:r>
      <w:r>
        <w:t>(бархатная бумага). Открытки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8</w:t>
      </w:r>
      <w:r>
        <w:rPr>
          <w:spacing w:val="-5"/>
        </w:rPr>
        <w:t xml:space="preserve"> </w:t>
      </w:r>
      <w:r>
        <w:t>Марта и</w:t>
      </w:r>
      <w:r>
        <w:rPr>
          <w:spacing w:val="-7"/>
        </w:rPr>
        <w:t xml:space="preserve"> </w:t>
      </w:r>
      <w:r>
        <w:t>ко</w:t>
      </w:r>
      <w:r>
        <w:rPr>
          <w:spacing w:val="-6"/>
        </w:rPr>
        <w:t xml:space="preserve"> </w:t>
      </w:r>
      <w:r>
        <w:t>дню</w:t>
      </w:r>
      <w:r>
        <w:rPr>
          <w:spacing w:val="-7"/>
        </w:rPr>
        <w:t xml:space="preserve"> </w:t>
      </w:r>
      <w:r>
        <w:t>Защитника</w:t>
      </w:r>
      <w:r>
        <w:rPr>
          <w:spacing w:val="-5"/>
        </w:rPr>
        <w:t xml:space="preserve"> </w:t>
      </w:r>
      <w:r>
        <w:t>Отечества</w:t>
      </w:r>
      <w:r>
        <w:rPr>
          <w:spacing w:val="-5"/>
        </w:rPr>
        <w:t xml:space="preserve"> </w:t>
      </w:r>
      <w:r>
        <w:t>(бумажные</w:t>
      </w:r>
      <w:r>
        <w:rPr>
          <w:spacing w:val="-4"/>
        </w:rPr>
        <w:t xml:space="preserve"> </w:t>
      </w:r>
      <w:r>
        <w:t>салфетки,</w:t>
      </w:r>
      <w:r>
        <w:rPr>
          <w:spacing w:val="-4"/>
        </w:rPr>
        <w:t xml:space="preserve"> </w:t>
      </w:r>
      <w:r>
        <w:t>картон); «Валентинка»</w:t>
      </w:r>
      <w:r>
        <w:rPr>
          <w:spacing w:val="-13"/>
        </w:rPr>
        <w:t xml:space="preserve"> </w:t>
      </w:r>
      <w:r>
        <w:t>(нитки, картон). Организация и проведение праздничных мероприятий. Посещение</w:t>
      </w:r>
    </w:p>
    <w:p w:rsidR="007A46EE" w:rsidRDefault="009E1D98">
      <w:pPr>
        <w:pStyle w:val="a3"/>
        <w:spacing w:before="3"/>
      </w:pPr>
      <w:r>
        <w:t>выставок,</w:t>
      </w:r>
      <w:r>
        <w:rPr>
          <w:spacing w:val="-10"/>
        </w:rPr>
        <w:t xml:space="preserve"> </w:t>
      </w:r>
      <w:r>
        <w:t>участие</w:t>
      </w:r>
      <w:r>
        <w:rPr>
          <w:spacing w:val="-9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rPr>
          <w:spacing w:val="-2"/>
        </w:rPr>
        <w:t>конкурсах.</w:t>
      </w:r>
    </w:p>
    <w:p w:rsidR="007A46EE" w:rsidRDefault="009E1D98">
      <w:pPr>
        <w:pStyle w:val="a3"/>
        <w:spacing w:before="245"/>
        <w:jc w:val="left"/>
      </w:pPr>
      <w:r>
        <w:rPr>
          <w:spacing w:val="-2"/>
        </w:rPr>
        <w:t>9.</w:t>
      </w:r>
      <w:r>
        <w:rPr>
          <w:spacing w:val="-4"/>
        </w:rPr>
        <w:t xml:space="preserve"> </w:t>
      </w:r>
      <w:r>
        <w:rPr>
          <w:spacing w:val="-2"/>
        </w:rPr>
        <w:t>Заключи</w:t>
      </w:r>
      <w:r>
        <w:rPr>
          <w:spacing w:val="-2"/>
        </w:rPr>
        <w:t>тельное</w:t>
      </w:r>
      <w:r>
        <w:rPr>
          <w:spacing w:val="-3"/>
        </w:rPr>
        <w:t xml:space="preserve"> </w:t>
      </w:r>
      <w:r>
        <w:rPr>
          <w:spacing w:val="-2"/>
        </w:rPr>
        <w:t>занятие</w:t>
      </w:r>
    </w:p>
    <w:p w:rsidR="007A46EE" w:rsidRDefault="009E1D98">
      <w:pPr>
        <w:pStyle w:val="a3"/>
        <w:spacing w:before="249" w:line="422" w:lineRule="auto"/>
        <w:ind w:right="1069"/>
        <w:jc w:val="left"/>
      </w:pPr>
      <w:r>
        <w:t>Практическая</w:t>
      </w:r>
      <w:r>
        <w:rPr>
          <w:spacing w:val="-10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1.</w:t>
      </w:r>
      <w:r>
        <w:rPr>
          <w:spacing w:val="-14"/>
        </w:rPr>
        <w:t xml:space="preserve"> </w:t>
      </w:r>
      <w:r>
        <w:t>Изготовление</w:t>
      </w:r>
      <w:r>
        <w:rPr>
          <w:spacing w:val="-10"/>
        </w:rPr>
        <w:t xml:space="preserve"> </w:t>
      </w:r>
      <w:r>
        <w:t>поделки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собственному</w:t>
      </w:r>
      <w:r>
        <w:rPr>
          <w:spacing w:val="-18"/>
        </w:rPr>
        <w:t xml:space="preserve"> </w:t>
      </w:r>
      <w:r>
        <w:t>замыслу. Итоговая аттестация воспитанников.</w:t>
      </w:r>
    </w:p>
    <w:p w:rsidR="007A46EE" w:rsidRDefault="009E1D98">
      <w:pPr>
        <w:pStyle w:val="a3"/>
        <w:spacing w:before="5" w:line="276" w:lineRule="auto"/>
        <w:ind w:right="1069"/>
        <w:jc w:val="left"/>
      </w:pPr>
      <w:r>
        <w:t>Практическая</w:t>
      </w:r>
      <w:r>
        <w:rPr>
          <w:spacing w:val="-9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2.</w:t>
      </w:r>
      <w:r>
        <w:rPr>
          <w:spacing w:val="-14"/>
        </w:rPr>
        <w:t xml:space="preserve"> </w:t>
      </w:r>
      <w:r>
        <w:t>Подведение</w:t>
      </w:r>
      <w:r>
        <w:rPr>
          <w:spacing w:val="-9"/>
        </w:rPr>
        <w:t xml:space="preserve"> </w:t>
      </w:r>
      <w:r>
        <w:t>итогов.</w:t>
      </w:r>
      <w:r>
        <w:rPr>
          <w:spacing w:val="-10"/>
        </w:rPr>
        <w:t xml:space="preserve"> </w:t>
      </w:r>
      <w:r>
        <w:t>Выставка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анализ</w:t>
      </w:r>
      <w:r>
        <w:rPr>
          <w:spacing w:val="-11"/>
        </w:rPr>
        <w:t xml:space="preserve"> </w:t>
      </w:r>
      <w:r>
        <w:t>поделок, выполненных учениками.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27"/>
        <w:ind w:left="0"/>
        <w:jc w:val="left"/>
      </w:pPr>
    </w:p>
    <w:p w:rsidR="007A46EE" w:rsidRDefault="009E1D98">
      <w:pPr>
        <w:pStyle w:val="a3"/>
        <w:spacing w:before="1"/>
      </w:pPr>
      <w:r>
        <w:t>Учебно-тематический</w:t>
      </w:r>
      <w:r>
        <w:rPr>
          <w:spacing w:val="-12"/>
        </w:rPr>
        <w:t xml:space="preserve"> </w:t>
      </w:r>
      <w:r>
        <w:t>план</w:t>
      </w:r>
      <w:r>
        <w:rPr>
          <w:spacing w:val="-17"/>
        </w:rPr>
        <w:t xml:space="preserve"> </w:t>
      </w:r>
      <w:r>
        <w:t>IV</w:t>
      </w:r>
      <w:r>
        <w:rPr>
          <w:spacing w:val="-13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t>обучения,</w:t>
      </w:r>
      <w:r>
        <w:rPr>
          <w:spacing w:val="-9"/>
        </w:rPr>
        <w:t xml:space="preserve"> </w:t>
      </w:r>
      <w:r>
        <w:t>36</w:t>
      </w:r>
      <w:r>
        <w:rPr>
          <w:spacing w:val="-17"/>
        </w:rPr>
        <w:t xml:space="preserve"> </w:t>
      </w:r>
      <w:r>
        <w:rPr>
          <w:spacing w:val="-2"/>
        </w:rPr>
        <w:t>часов</w:t>
      </w:r>
    </w:p>
    <w:p w:rsidR="007A46EE" w:rsidRDefault="007A46EE">
      <w:pPr>
        <w:pStyle w:val="a3"/>
        <w:spacing w:before="3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5585"/>
        <w:gridCol w:w="1134"/>
        <w:gridCol w:w="1398"/>
        <w:gridCol w:w="1163"/>
      </w:tblGrid>
      <w:tr w:rsidR="007A46EE">
        <w:trPr>
          <w:trHeight w:val="599"/>
        </w:trPr>
        <w:tc>
          <w:tcPr>
            <w:tcW w:w="634" w:type="dxa"/>
          </w:tcPr>
          <w:p w:rsidR="007A46EE" w:rsidRDefault="009E1D98">
            <w:pPr>
              <w:pStyle w:val="TableParagraph"/>
              <w:spacing w:line="315" w:lineRule="exact"/>
              <w:ind w:left="124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5585" w:type="dxa"/>
          </w:tcPr>
          <w:p w:rsidR="007A46EE" w:rsidRDefault="009E1D98">
            <w:pPr>
              <w:pStyle w:val="TableParagraph"/>
              <w:spacing w:line="315" w:lineRule="exact"/>
              <w:ind w:left="191"/>
              <w:rPr>
                <w:sz w:val="28"/>
              </w:rPr>
            </w:pPr>
            <w:r>
              <w:rPr>
                <w:spacing w:val="-2"/>
                <w:sz w:val="28"/>
              </w:rPr>
              <w:t>Тема</w:t>
            </w:r>
            <w:r>
              <w:rPr>
                <w:spacing w:val="-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часов</w:t>
            </w:r>
          </w:p>
        </w:tc>
        <w:tc>
          <w:tcPr>
            <w:tcW w:w="1134" w:type="dxa"/>
          </w:tcPr>
          <w:p w:rsidR="007A46EE" w:rsidRDefault="009E1D98">
            <w:pPr>
              <w:pStyle w:val="TableParagraph"/>
              <w:spacing w:line="315" w:lineRule="exact"/>
              <w:ind w:left="176"/>
              <w:rPr>
                <w:sz w:val="28"/>
              </w:rPr>
            </w:pPr>
            <w:r>
              <w:rPr>
                <w:spacing w:val="-2"/>
                <w:sz w:val="28"/>
              </w:rPr>
              <w:t>Теория</w:t>
            </w:r>
          </w:p>
        </w:tc>
        <w:tc>
          <w:tcPr>
            <w:tcW w:w="1398" w:type="dxa"/>
          </w:tcPr>
          <w:p w:rsidR="007A46EE" w:rsidRDefault="009E1D98">
            <w:pPr>
              <w:pStyle w:val="TableParagraph"/>
              <w:spacing w:line="315" w:lineRule="exact"/>
              <w:ind w:left="156"/>
              <w:rPr>
                <w:sz w:val="28"/>
              </w:rPr>
            </w:pPr>
            <w:r>
              <w:rPr>
                <w:spacing w:val="-2"/>
                <w:sz w:val="28"/>
              </w:rPr>
              <w:t>Практика</w:t>
            </w:r>
          </w:p>
        </w:tc>
        <w:tc>
          <w:tcPr>
            <w:tcW w:w="1163" w:type="dxa"/>
          </w:tcPr>
          <w:p w:rsidR="007A46EE" w:rsidRDefault="009E1D98">
            <w:pPr>
              <w:pStyle w:val="TableParagraph"/>
              <w:spacing w:line="315" w:lineRule="exact"/>
              <w:ind w:left="367"/>
              <w:rPr>
                <w:sz w:val="28"/>
              </w:rPr>
            </w:pPr>
            <w:r>
              <w:rPr>
                <w:spacing w:val="-2"/>
                <w:sz w:val="28"/>
              </w:rPr>
              <w:t>Всего</w:t>
            </w:r>
          </w:p>
        </w:tc>
      </w:tr>
      <w:tr w:rsidR="007A46EE">
        <w:trPr>
          <w:trHeight w:val="570"/>
        </w:trPr>
        <w:tc>
          <w:tcPr>
            <w:tcW w:w="634" w:type="dxa"/>
          </w:tcPr>
          <w:p w:rsidR="007A46EE" w:rsidRDefault="009E1D98">
            <w:pPr>
              <w:pStyle w:val="TableParagraph"/>
              <w:spacing w:line="315" w:lineRule="exact"/>
              <w:ind w:left="12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5585" w:type="dxa"/>
          </w:tcPr>
          <w:p w:rsidR="007A46EE" w:rsidRDefault="009E1D98">
            <w:pPr>
              <w:pStyle w:val="TableParagraph"/>
              <w:spacing w:line="315" w:lineRule="exact"/>
              <w:ind w:left="191"/>
              <w:rPr>
                <w:sz w:val="28"/>
              </w:rPr>
            </w:pPr>
            <w:r>
              <w:rPr>
                <w:spacing w:val="-2"/>
                <w:sz w:val="28"/>
              </w:rPr>
              <w:t>Вводное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занятие,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инструктаж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ТБ.</w:t>
            </w:r>
          </w:p>
        </w:tc>
        <w:tc>
          <w:tcPr>
            <w:tcW w:w="1134" w:type="dxa"/>
          </w:tcPr>
          <w:p w:rsidR="007A46EE" w:rsidRDefault="007A4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98" w:type="dxa"/>
          </w:tcPr>
          <w:p w:rsidR="007A46EE" w:rsidRDefault="009E1D98">
            <w:pPr>
              <w:pStyle w:val="TableParagraph"/>
              <w:spacing w:line="315" w:lineRule="exact"/>
              <w:ind w:left="15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63" w:type="dxa"/>
          </w:tcPr>
          <w:p w:rsidR="007A46EE" w:rsidRDefault="009E1D98">
            <w:pPr>
              <w:pStyle w:val="TableParagraph"/>
              <w:spacing w:line="315" w:lineRule="exact"/>
              <w:ind w:left="367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</w:tr>
      <w:tr w:rsidR="007A46EE">
        <w:trPr>
          <w:trHeight w:val="940"/>
        </w:trPr>
        <w:tc>
          <w:tcPr>
            <w:tcW w:w="634" w:type="dxa"/>
          </w:tcPr>
          <w:p w:rsidR="007A46EE" w:rsidRDefault="009E1D98">
            <w:pPr>
              <w:pStyle w:val="TableParagraph"/>
              <w:spacing w:line="315" w:lineRule="exact"/>
              <w:ind w:left="124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5585" w:type="dxa"/>
          </w:tcPr>
          <w:p w:rsidR="007A46EE" w:rsidRDefault="009E1D98">
            <w:pPr>
              <w:pStyle w:val="TableParagraph"/>
              <w:spacing w:line="276" w:lineRule="auto"/>
              <w:ind w:left="191" w:right="133"/>
              <w:rPr>
                <w:sz w:val="28"/>
              </w:rPr>
            </w:pPr>
            <w:r>
              <w:rPr>
                <w:spacing w:val="-2"/>
                <w:sz w:val="28"/>
              </w:rPr>
              <w:t>Расширенные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геометрических телах</w:t>
            </w:r>
          </w:p>
        </w:tc>
        <w:tc>
          <w:tcPr>
            <w:tcW w:w="1134" w:type="dxa"/>
          </w:tcPr>
          <w:p w:rsidR="007A46EE" w:rsidRDefault="009E1D98">
            <w:pPr>
              <w:pStyle w:val="TableParagraph"/>
              <w:spacing w:line="315" w:lineRule="exact"/>
              <w:ind w:left="17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8" w:type="dxa"/>
          </w:tcPr>
          <w:p w:rsidR="007A46EE" w:rsidRDefault="009E1D98">
            <w:pPr>
              <w:pStyle w:val="TableParagraph"/>
              <w:spacing w:line="315" w:lineRule="exact"/>
              <w:ind w:left="156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163" w:type="dxa"/>
          </w:tcPr>
          <w:p w:rsidR="007A46EE" w:rsidRDefault="009E1D98">
            <w:pPr>
              <w:pStyle w:val="TableParagraph"/>
              <w:spacing w:line="315" w:lineRule="exact"/>
              <w:ind w:left="36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7A46EE">
        <w:trPr>
          <w:trHeight w:val="570"/>
        </w:trPr>
        <w:tc>
          <w:tcPr>
            <w:tcW w:w="634" w:type="dxa"/>
          </w:tcPr>
          <w:p w:rsidR="007A46EE" w:rsidRDefault="009E1D98">
            <w:pPr>
              <w:pStyle w:val="TableParagraph"/>
              <w:spacing w:line="315" w:lineRule="exact"/>
              <w:ind w:left="124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5585" w:type="dxa"/>
          </w:tcPr>
          <w:p w:rsidR="007A46EE" w:rsidRDefault="009E1D98">
            <w:pPr>
              <w:pStyle w:val="TableParagraph"/>
              <w:spacing w:line="315" w:lineRule="exact"/>
              <w:ind w:left="191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макетов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моделей.</w:t>
            </w:r>
          </w:p>
        </w:tc>
        <w:tc>
          <w:tcPr>
            <w:tcW w:w="1134" w:type="dxa"/>
          </w:tcPr>
          <w:p w:rsidR="007A46EE" w:rsidRDefault="009E1D98">
            <w:pPr>
              <w:pStyle w:val="TableParagraph"/>
              <w:spacing w:line="315" w:lineRule="exact"/>
              <w:ind w:left="17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8" w:type="dxa"/>
          </w:tcPr>
          <w:p w:rsidR="007A46EE" w:rsidRDefault="009E1D98">
            <w:pPr>
              <w:pStyle w:val="TableParagraph"/>
              <w:spacing w:line="315" w:lineRule="exact"/>
              <w:ind w:left="156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163" w:type="dxa"/>
          </w:tcPr>
          <w:p w:rsidR="007A46EE" w:rsidRDefault="009E1D98">
            <w:pPr>
              <w:pStyle w:val="TableParagraph"/>
              <w:spacing w:line="315" w:lineRule="exact"/>
              <w:ind w:left="36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7A46EE">
        <w:trPr>
          <w:trHeight w:val="571"/>
        </w:trPr>
        <w:tc>
          <w:tcPr>
            <w:tcW w:w="634" w:type="dxa"/>
          </w:tcPr>
          <w:p w:rsidR="007A46EE" w:rsidRDefault="009E1D98">
            <w:pPr>
              <w:pStyle w:val="TableParagraph"/>
              <w:spacing w:line="315" w:lineRule="exact"/>
              <w:ind w:left="124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5585" w:type="dxa"/>
          </w:tcPr>
          <w:p w:rsidR="007A46EE" w:rsidRDefault="009E1D98">
            <w:pPr>
              <w:pStyle w:val="TableParagraph"/>
              <w:spacing w:line="315" w:lineRule="exact"/>
              <w:ind w:left="191"/>
              <w:rPr>
                <w:sz w:val="28"/>
              </w:rPr>
            </w:pPr>
            <w:r>
              <w:rPr>
                <w:sz w:val="28"/>
              </w:rPr>
              <w:t>Сложные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объемные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поделки.</w:t>
            </w:r>
          </w:p>
        </w:tc>
        <w:tc>
          <w:tcPr>
            <w:tcW w:w="1134" w:type="dxa"/>
          </w:tcPr>
          <w:p w:rsidR="007A46EE" w:rsidRDefault="009E1D98">
            <w:pPr>
              <w:pStyle w:val="TableParagraph"/>
              <w:spacing w:line="315" w:lineRule="exact"/>
              <w:ind w:left="17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8" w:type="dxa"/>
          </w:tcPr>
          <w:p w:rsidR="007A46EE" w:rsidRDefault="009E1D98">
            <w:pPr>
              <w:pStyle w:val="TableParagraph"/>
              <w:spacing w:line="315" w:lineRule="exact"/>
              <w:ind w:left="156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1163" w:type="dxa"/>
          </w:tcPr>
          <w:p w:rsidR="007A46EE" w:rsidRDefault="009E1D98">
            <w:pPr>
              <w:pStyle w:val="TableParagraph"/>
              <w:spacing w:line="315" w:lineRule="exact"/>
              <w:ind w:left="367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</w:tr>
      <w:tr w:rsidR="007A46EE">
        <w:trPr>
          <w:trHeight w:val="570"/>
        </w:trPr>
        <w:tc>
          <w:tcPr>
            <w:tcW w:w="634" w:type="dxa"/>
          </w:tcPr>
          <w:p w:rsidR="007A46EE" w:rsidRDefault="009E1D98">
            <w:pPr>
              <w:pStyle w:val="TableParagraph"/>
              <w:spacing w:line="315" w:lineRule="exact"/>
              <w:ind w:left="124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5585" w:type="dxa"/>
          </w:tcPr>
          <w:p w:rsidR="007A46EE" w:rsidRDefault="009E1D98">
            <w:pPr>
              <w:pStyle w:val="TableParagraph"/>
              <w:spacing w:line="315" w:lineRule="exact"/>
              <w:ind w:left="191"/>
              <w:rPr>
                <w:sz w:val="28"/>
              </w:rPr>
            </w:pPr>
            <w:r>
              <w:rPr>
                <w:spacing w:val="-2"/>
                <w:sz w:val="28"/>
              </w:rPr>
              <w:t>Сложные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механические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поделки.</w:t>
            </w:r>
          </w:p>
        </w:tc>
        <w:tc>
          <w:tcPr>
            <w:tcW w:w="1134" w:type="dxa"/>
          </w:tcPr>
          <w:p w:rsidR="007A46EE" w:rsidRDefault="009E1D98">
            <w:pPr>
              <w:pStyle w:val="TableParagraph"/>
              <w:spacing w:line="315" w:lineRule="exact"/>
              <w:ind w:left="17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8" w:type="dxa"/>
          </w:tcPr>
          <w:p w:rsidR="007A46EE" w:rsidRDefault="009E1D98">
            <w:pPr>
              <w:pStyle w:val="TableParagraph"/>
              <w:spacing w:line="315" w:lineRule="exact"/>
              <w:ind w:left="156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163" w:type="dxa"/>
          </w:tcPr>
          <w:p w:rsidR="007A46EE" w:rsidRDefault="009E1D98">
            <w:pPr>
              <w:pStyle w:val="TableParagraph"/>
              <w:spacing w:line="315" w:lineRule="exact"/>
              <w:ind w:left="367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</w:tr>
      <w:tr w:rsidR="007A46EE">
        <w:trPr>
          <w:trHeight w:val="565"/>
        </w:trPr>
        <w:tc>
          <w:tcPr>
            <w:tcW w:w="634" w:type="dxa"/>
          </w:tcPr>
          <w:p w:rsidR="007A46EE" w:rsidRDefault="009E1D98">
            <w:pPr>
              <w:pStyle w:val="TableParagraph"/>
              <w:spacing w:line="315" w:lineRule="exact"/>
              <w:ind w:left="124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5585" w:type="dxa"/>
          </w:tcPr>
          <w:p w:rsidR="007A46EE" w:rsidRDefault="009E1D98">
            <w:pPr>
              <w:pStyle w:val="TableParagraph"/>
              <w:spacing w:line="315" w:lineRule="exact"/>
              <w:ind w:left="191"/>
              <w:rPr>
                <w:sz w:val="28"/>
              </w:rPr>
            </w:pPr>
            <w:r>
              <w:rPr>
                <w:spacing w:val="-2"/>
                <w:sz w:val="28"/>
              </w:rPr>
              <w:t>Культурно-досуговая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деятельность</w:t>
            </w:r>
          </w:p>
        </w:tc>
        <w:tc>
          <w:tcPr>
            <w:tcW w:w="1134" w:type="dxa"/>
          </w:tcPr>
          <w:p w:rsidR="007A46EE" w:rsidRDefault="007A4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398" w:type="dxa"/>
          </w:tcPr>
          <w:p w:rsidR="007A46EE" w:rsidRDefault="009E1D98">
            <w:pPr>
              <w:pStyle w:val="TableParagraph"/>
              <w:spacing w:line="315" w:lineRule="exact"/>
              <w:ind w:left="156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1163" w:type="dxa"/>
          </w:tcPr>
          <w:p w:rsidR="007A46EE" w:rsidRDefault="009E1D98">
            <w:pPr>
              <w:pStyle w:val="TableParagraph"/>
              <w:spacing w:line="315" w:lineRule="exact"/>
              <w:ind w:left="367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</w:tr>
      <w:tr w:rsidR="007A46EE">
        <w:trPr>
          <w:trHeight w:val="945"/>
        </w:trPr>
        <w:tc>
          <w:tcPr>
            <w:tcW w:w="634" w:type="dxa"/>
          </w:tcPr>
          <w:p w:rsidR="007A46EE" w:rsidRDefault="009E1D98">
            <w:pPr>
              <w:pStyle w:val="TableParagraph"/>
              <w:spacing w:line="315" w:lineRule="exact"/>
              <w:ind w:left="124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5585" w:type="dxa"/>
          </w:tcPr>
          <w:p w:rsidR="007A46EE" w:rsidRDefault="009E1D98">
            <w:pPr>
              <w:pStyle w:val="TableParagraph"/>
              <w:spacing w:line="276" w:lineRule="auto"/>
              <w:ind w:left="191" w:right="133"/>
              <w:rPr>
                <w:sz w:val="28"/>
              </w:rPr>
            </w:pPr>
            <w:r>
              <w:rPr>
                <w:spacing w:val="-2"/>
                <w:sz w:val="28"/>
              </w:rPr>
              <w:t>Заключительное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занятие,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итоговая аттестация.</w:t>
            </w:r>
          </w:p>
        </w:tc>
        <w:tc>
          <w:tcPr>
            <w:tcW w:w="1134" w:type="dxa"/>
          </w:tcPr>
          <w:p w:rsidR="007A46EE" w:rsidRDefault="009E1D98">
            <w:pPr>
              <w:pStyle w:val="TableParagraph"/>
              <w:spacing w:line="315" w:lineRule="exact"/>
              <w:ind w:left="17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398" w:type="dxa"/>
          </w:tcPr>
          <w:p w:rsidR="007A46EE" w:rsidRDefault="009E1D98">
            <w:pPr>
              <w:pStyle w:val="TableParagraph"/>
              <w:spacing w:line="315" w:lineRule="exact"/>
              <w:ind w:left="156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1163" w:type="dxa"/>
          </w:tcPr>
          <w:p w:rsidR="007A46EE" w:rsidRDefault="009E1D98">
            <w:pPr>
              <w:pStyle w:val="TableParagraph"/>
              <w:spacing w:line="315" w:lineRule="exact"/>
              <w:ind w:left="367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</w:tr>
      <w:tr w:rsidR="007A46EE">
        <w:trPr>
          <w:trHeight w:val="565"/>
        </w:trPr>
        <w:tc>
          <w:tcPr>
            <w:tcW w:w="634" w:type="dxa"/>
          </w:tcPr>
          <w:p w:rsidR="007A46EE" w:rsidRDefault="007A4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5585" w:type="dxa"/>
          </w:tcPr>
          <w:p w:rsidR="007A46EE" w:rsidRDefault="009E1D98">
            <w:pPr>
              <w:pStyle w:val="TableParagraph"/>
              <w:spacing w:line="310" w:lineRule="exact"/>
              <w:ind w:left="191"/>
              <w:rPr>
                <w:sz w:val="28"/>
              </w:rPr>
            </w:pPr>
            <w:r>
              <w:rPr>
                <w:spacing w:val="-2"/>
                <w:sz w:val="28"/>
              </w:rPr>
              <w:t>Итого:</w:t>
            </w:r>
          </w:p>
        </w:tc>
        <w:tc>
          <w:tcPr>
            <w:tcW w:w="1134" w:type="dxa"/>
          </w:tcPr>
          <w:p w:rsidR="007A46EE" w:rsidRDefault="009E1D98">
            <w:pPr>
              <w:pStyle w:val="TableParagraph"/>
              <w:spacing w:line="310" w:lineRule="exact"/>
              <w:ind w:left="176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1398" w:type="dxa"/>
          </w:tcPr>
          <w:p w:rsidR="007A46EE" w:rsidRDefault="009E1D98">
            <w:pPr>
              <w:pStyle w:val="TableParagraph"/>
              <w:spacing w:line="310" w:lineRule="exact"/>
              <w:ind w:left="156"/>
              <w:rPr>
                <w:sz w:val="28"/>
              </w:rPr>
            </w:pPr>
            <w:r>
              <w:rPr>
                <w:spacing w:val="-5"/>
                <w:sz w:val="28"/>
              </w:rPr>
              <w:t>31</w:t>
            </w:r>
          </w:p>
        </w:tc>
        <w:tc>
          <w:tcPr>
            <w:tcW w:w="1163" w:type="dxa"/>
          </w:tcPr>
          <w:p w:rsidR="007A46EE" w:rsidRDefault="009E1D98">
            <w:pPr>
              <w:pStyle w:val="TableParagraph"/>
              <w:spacing w:line="310" w:lineRule="exact"/>
              <w:ind w:left="367"/>
              <w:rPr>
                <w:sz w:val="28"/>
              </w:rPr>
            </w:pPr>
            <w:r>
              <w:rPr>
                <w:spacing w:val="-5"/>
                <w:sz w:val="28"/>
              </w:rPr>
              <w:t>36</w:t>
            </w:r>
          </w:p>
        </w:tc>
      </w:tr>
    </w:tbl>
    <w:p w:rsidR="007A46EE" w:rsidRDefault="007A46EE">
      <w:pPr>
        <w:pStyle w:val="a3"/>
        <w:spacing w:before="244"/>
        <w:ind w:left="0"/>
        <w:jc w:val="left"/>
      </w:pPr>
    </w:p>
    <w:p w:rsidR="007A46EE" w:rsidRDefault="009E1D98">
      <w:pPr>
        <w:pStyle w:val="a3"/>
      </w:pPr>
      <w:r>
        <w:t>Содержание</w:t>
      </w:r>
      <w:r>
        <w:rPr>
          <w:spacing w:val="-11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IV</w:t>
      </w:r>
      <w:r>
        <w:rPr>
          <w:spacing w:val="-12"/>
        </w:rPr>
        <w:t xml:space="preserve"> </w:t>
      </w:r>
      <w:r>
        <w:t>года</w:t>
      </w:r>
      <w:r>
        <w:rPr>
          <w:spacing w:val="-15"/>
        </w:rPr>
        <w:t xml:space="preserve"> </w:t>
      </w:r>
      <w:r>
        <w:rPr>
          <w:spacing w:val="-2"/>
        </w:rPr>
        <w:t>обучения</w:t>
      </w:r>
    </w:p>
    <w:p w:rsidR="007A46EE" w:rsidRDefault="009E1D98">
      <w:pPr>
        <w:pStyle w:val="a5"/>
        <w:numPr>
          <w:ilvl w:val="0"/>
          <w:numId w:val="38"/>
        </w:numPr>
        <w:tabs>
          <w:tab w:val="left" w:pos="706"/>
        </w:tabs>
        <w:spacing w:before="249"/>
        <w:ind w:left="706" w:hanging="281"/>
        <w:rPr>
          <w:sz w:val="28"/>
        </w:rPr>
      </w:pPr>
      <w:r>
        <w:rPr>
          <w:spacing w:val="-2"/>
          <w:sz w:val="28"/>
        </w:rPr>
        <w:t>Вводное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занятие</w:t>
      </w:r>
    </w:p>
    <w:p w:rsidR="007A46EE" w:rsidRDefault="007A46EE">
      <w:pPr>
        <w:pStyle w:val="a5"/>
        <w:jc w:val="lef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276" w:lineRule="auto"/>
        <w:ind w:right="275"/>
        <w:jc w:val="left"/>
      </w:pPr>
      <w:r>
        <w:t>Закрепление</w:t>
      </w:r>
      <w:r>
        <w:rPr>
          <w:spacing w:val="-8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ТБ.</w:t>
      </w:r>
      <w:r>
        <w:rPr>
          <w:spacing w:val="-3"/>
        </w:rPr>
        <w:t xml:space="preserve"> </w:t>
      </w:r>
      <w:r>
        <w:t>Показ</w:t>
      </w:r>
      <w:r>
        <w:rPr>
          <w:spacing w:val="-10"/>
        </w:rPr>
        <w:t xml:space="preserve"> </w:t>
      </w:r>
      <w:r>
        <w:t>образцов</w:t>
      </w:r>
      <w:r>
        <w:rPr>
          <w:spacing w:val="-11"/>
        </w:rPr>
        <w:t xml:space="preserve"> </w:t>
      </w:r>
      <w:r>
        <w:t>игрушек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моделей.</w:t>
      </w:r>
      <w:r>
        <w:rPr>
          <w:spacing w:val="-6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 xml:space="preserve">содержание занятий в текущем учебном году с учетом конкретных условий и интересов </w:t>
      </w:r>
      <w:r>
        <w:rPr>
          <w:spacing w:val="-2"/>
        </w:rPr>
        <w:t>учащихся.</w:t>
      </w:r>
    </w:p>
    <w:p w:rsidR="007A46EE" w:rsidRDefault="009E1D98">
      <w:pPr>
        <w:pStyle w:val="a3"/>
        <w:spacing w:before="200"/>
        <w:jc w:val="left"/>
      </w:pPr>
      <w:r>
        <w:rPr>
          <w:spacing w:val="-2"/>
        </w:rPr>
        <w:t>Изготовление подарков</w:t>
      </w:r>
      <w:r>
        <w:rPr>
          <w:spacing w:val="-1"/>
        </w:rPr>
        <w:t xml:space="preserve"> </w:t>
      </w:r>
      <w:r>
        <w:rPr>
          <w:spacing w:val="-2"/>
        </w:rPr>
        <w:t>первоклассникам.</w:t>
      </w:r>
    </w:p>
    <w:p w:rsidR="007A46EE" w:rsidRDefault="009E1D98">
      <w:pPr>
        <w:pStyle w:val="a5"/>
        <w:numPr>
          <w:ilvl w:val="0"/>
          <w:numId w:val="38"/>
        </w:numPr>
        <w:tabs>
          <w:tab w:val="left" w:pos="634"/>
        </w:tabs>
        <w:spacing w:before="249"/>
        <w:ind w:left="634" w:hanging="209"/>
        <w:rPr>
          <w:sz w:val="28"/>
        </w:rPr>
      </w:pPr>
      <w:r>
        <w:rPr>
          <w:spacing w:val="-2"/>
          <w:sz w:val="28"/>
        </w:rPr>
        <w:t>Расширенные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знания 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геометрических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телах</w:t>
      </w:r>
    </w:p>
    <w:p w:rsidR="007A46EE" w:rsidRDefault="009E1D98">
      <w:pPr>
        <w:pStyle w:val="a3"/>
        <w:spacing w:before="245" w:line="276" w:lineRule="auto"/>
        <w:ind w:right="920"/>
      </w:pPr>
      <w:r>
        <w:t>Повторение пройденного</w:t>
      </w:r>
      <w:r>
        <w:rPr>
          <w:spacing w:val="-1"/>
        </w:rPr>
        <w:t xml:space="preserve"> </w:t>
      </w:r>
      <w:r>
        <w:t>материала о простейших</w:t>
      </w:r>
      <w:r>
        <w:rPr>
          <w:spacing w:val="-8"/>
        </w:rPr>
        <w:t xml:space="preserve"> </w:t>
      </w:r>
      <w:r>
        <w:t>геометрических</w:t>
      </w:r>
      <w:r>
        <w:rPr>
          <w:spacing w:val="-2"/>
        </w:rPr>
        <w:t xml:space="preserve"> </w:t>
      </w:r>
      <w:r>
        <w:t>телах:</w:t>
      </w:r>
      <w:r>
        <w:rPr>
          <w:spacing w:val="-9"/>
        </w:rPr>
        <w:t xml:space="preserve"> </w:t>
      </w:r>
      <w:r>
        <w:t>куб, параллелограмм,</w:t>
      </w:r>
      <w:r>
        <w:rPr>
          <w:spacing w:val="-1"/>
        </w:rPr>
        <w:t xml:space="preserve"> </w:t>
      </w:r>
      <w:r>
        <w:t>конус,</w:t>
      </w:r>
      <w:r>
        <w:rPr>
          <w:spacing w:val="-3"/>
        </w:rPr>
        <w:t xml:space="preserve"> </w:t>
      </w:r>
      <w:r>
        <w:t>цилиндр.</w:t>
      </w:r>
      <w:r>
        <w:rPr>
          <w:spacing w:val="-3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геометрических</w:t>
      </w:r>
      <w:r>
        <w:rPr>
          <w:spacing w:val="-12"/>
        </w:rPr>
        <w:t xml:space="preserve"> </w:t>
      </w:r>
      <w:r>
        <w:t>тел:</w:t>
      </w:r>
      <w:r>
        <w:rPr>
          <w:spacing w:val="-18"/>
        </w:rPr>
        <w:t xml:space="preserve"> </w:t>
      </w:r>
      <w:r>
        <w:t>грань,</w:t>
      </w:r>
      <w:r>
        <w:rPr>
          <w:spacing w:val="-3"/>
        </w:rPr>
        <w:t xml:space="preserve"> </w:t>
      </w:r>
      <w:r>
        <w:t>ребро, вершина, основание, боковая</w:t>
      </w:r>
      <w:r>
        <w:rPr>
          <w:spacing w:val="-1"/>
        </w:rPr>
        <w:t xml:space="preserve"> </w:t>
      </w:r>
      <w:r>
        <w:t>поверхность. Геометрические</w:t>
      </w:r>
      <w:r>
        <w:rPr>
          <w:spacing w:val="-1"/>
        </w:rPr>
        <w:t xml:space="preserve"> </w:t>
      </w:r>
      <w:r>
        <w:t>тела</w:t>
      </w:r>
      <w:r>
        <w:rPr>
          <w:spacing w:val="-1"/>
        </w:rPr>
        <w:t xml:space="preserve"> </w:t>
      </w:r>
      <w:r>
        <w:t>как объемная основа предметов и объектов.</w:t>
      </w:r>
    </w:p>
    <w:p w:rsidR="007A46EE" w:rsidRDefault="009E1D98">
      <w:pPr>
        <w:pStyle w:val="a3"/>
        <w:spacing w:before="204" w:line="276" w:lineRule="auto"/>
        <w:ind w:right="275"/>
        <w:jc w:val="left"/>
      </w:pPr>
      <w:r>
        <w:t>Практическая</w:t>
      </w:r>
      <w:r>
        <w:rPr>
          <w:spacing w:val="-7"/>
        </w:rPr>
        <w:t xml:space="preserve"> </w:t>
      </w:r>
      <w:r>
        <w:t>работа</w:t>
      </w:r>
      <w:r>
        <w:rPr>
          <w:spacing w:val="-8"/>
        </w:rPr>
        <w:t xml:space="preserve"> </w:t>
      </w:r>
      <w:r>
        <w:t>1-5.</w:t>
      </w:r>
      <w:r>
        <w:rPr>
          <w:spacing w:val="-7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макетов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моделей</w:t>
      </w:r>
      <w:r>
        <w:rPr>
          <w:spacing w:val="-9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геометрических</w:t>
      </w:r>
      <w:r>
        <w:rPr>
          <w:spacing w:val="-17"/>
        </w:rPr>
        <w:t xml:space="preserve"> </w:t>
      </w:r>
      <w:r>
        <w:t>фиг</w:t>
      </w:r>
      <w:r>
        <w:t>ур</w:t>
      </w:r>
      <w:r>
        <w:rPr>
          <w:spacing w:val="-1"/>
        </w:rPr>
        <w:t xml:space="preserve"> </w:t>
      </w:r>
      <w:r>
        <w:t>и тел: грузовик, танк, ракета и др.</w:t>
      </w:r>
    </w:p>
    <w:p w:rsidR="007A46EE" w:rsidRDefault="009E1D98">
      <w:pPr>
        <w:pStyle w:val="a5"/>
        <w:numPr>
          <w:ilvl w:val="0"/>
          <w:numId w:val="38"/>
        </w:numPr>
        <w:tabs>
          <w:tab w:val="left" w:pos="706"/>
        </w:tabs>
        <w:spacing w:before="196"/>
        <w:ind w:left="706" w:hanging="281"/>
        <w:rPr>
          <w:sz w:val="28"/>
        </w:rPr>
      </w:pPr>
      <w:r>
        <w:rPr>
          <w:sz w:val="28"/>
        </w:rPr>
        <w:t>Изготовление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макетов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моделей</w:t>
      </w:r>
    </w:p>
    <w:p w:rsidR="007A46EE" w:rsidRDefault="009E1D98">
      <w:pPr>
        <w:pStyle w:val="a3"/>
        <w:spacing w:before="249" w:line="276" w:lineRule="auto"/>
        <w:ind w:right="953"/>
      </w:pPr>
      <w:r>
        <w:t>Макет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разновидность</w:t>
      </w:r>
      <w:r>
        <w:rPr>
          <w:spacing w:val="-7"/>
        </w:rPr>
        <w:t xml:space="preserve"> </w:t>
      </w:r>
      <w:r>
        <w:t>модели. Модели</w:t>
      </w:r>
      <w:r>
        <w:rPr>
          <w:spacing w:val="-9"/>
        </w:rPr>
        <w:t xml:space="preserve"> </w:t>
      </w:r>
      <w:r>
        <w:t>подвижные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неподвижные.</w:t>
      </w:r>
      <w:r>
        <w:rPr>
          <w:spacing w:val="40"/>
        </w:rPr>
        <w:t xml:space="preserve"> </w:t>
      </w:r>
      <w:r>
        <w:t xml:space="preserve">Процесс </w:t>
      </w:r>
      <w:r>
        <w:rPr>
          <w:spacing w:val="-2"/>
        </w:rPr>
        <w:t>моделирования.</w:t>
      </w:r>
    </w:p>
    <w:p w:rsidR="007A46EE" w:rsidRDefault="009E1D98">
      <w:pPr>
        <w:pStyle w:val="a3"/>
        <w:spacing w:before="201" w:line="276" w:lineRule="auto"/>
        <w:jc w:val="left"/>
      </w:pPr>
      <w:r>
        <w:t>Практическая</w:t>
      </w:r>
      <w:r>
        <w:rPr>
          <w:spacing w:val="-9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1-2.</w:t>
      </w:r>
      <w:r>
        <w:rPr>
          <w:spacing w:val="-9"/>
        </w:rPr>
        <w:t xml:space="preserve"> </w:t>
      </w:r>
      <w:r>
        <w:t>Выполнение</w:t>
      </w:r>
      <w:r>
        <w:rPr>
          <w:spacing w:val="-10"/>
        </w:rPr>
        <w:t xml:space="preserve"> </w:t>
      </w:r>
      <w:r>
        <w:t>макета</w:t>
      </w:r>
      <w:r>
        <w:rPr>
          <w:spacing w:val="-10"/>
        </w:rPr>
        <w:t xml:space="preserve"> </w:t>
      </w:r>
      <w:r>
        <w:t>жилого</w:t>
      </w:r>
      <w:r>
        <w:rPr>
          <w:spacing w:val="-11"/>
        </w:rPr>
        <w:t xml:space="preserve"> </w:t>
      </w:r>
      <w:r>
        <w:t>дома,</w:t>
      </w:r>
      <w:r>
        <w:rPr>
          <w:spacing w:val="-8"/>
        </w:rPr>
        <w:t xml:space="preserve"> </w:t>
      </w:r>
      <w:r>
        <w:t>макета</w:t>
      </w:r>
      <w:r>
        <w:rPr>
          <w:spacing w:val="-10"/>
        </w:rPr>
        <w:t xml:space="preserve"> </w:t>
      </w:r>
      <w:r>
        <w:t>гаража,</w:t>
      </w:r>
      <w:r>
        <w:rPr>
          <w:spacing w:val="-12"/>
        </w:rPr>
        <w:t xml:space="preserve"> </w:t>
      </w:r>
      <w:r>
        <w:t>макета водонапорной башни</w:t>
      </w:r>
    </w:p>
    <w:p w:rsidR="007A46EE" w:rsidRDefault="009E1D98">
      <w:pPr>
        <w:pStyle w:val="a3"/>
        <w:spacing w:before="200" w:line="276" w:lineRule="auto"/>
        <w:ind w:right="1069"/>
        <w:jc w:val="left"/>
      </w:pPr>
      <w:r>
        <w:t>Практическая</w:t>
      </w:r>
      <w:r>
        <w:rPr>
          <w:spacing w:val="-10"/>
        </w:rPr>
        <w:t xml:space="preserve"> </w:t>
      </w:r>
      <w:r>
        <w:t>работа</w:t>
      </w:r>
      <w:r>
        <w:rPr>
          <w:spacing w:val="-11"/>
        </w:rPr>
        <w:t xml:space="preserve"> </w:t>
      </w:r>
      <w:r>
        <w:t>3-5.</w:t>
      </w:r>
      <w:r>
        <w:rPr>
          <w:spacing w:val="-10"/>
        </w:rPr>
        <w:t xml:space="preserve"> </w:t>
      </w:r>
      <w:r>
        <w:t>Выполнение</w:t>
      </w:r>
      <w:r>
        <w:rPr>
          <w:spacing w:val="-12"/>
        </w:rPr>
        <w:t xml:space="preserve"> </w:t>
      </w:r>
      <w:r>
        <w:t>модели</w:t>
      </w:r>
      <w:r>
        <w:rPr>
          <w:spacing w:val="-12"/>
        </w:rPr>
        <w:t xml:space="preserve"> </w:t>
      </w:r>
      <w:r>
        <w:t>паровоза,</w:t>
      </w:r>
      <w:r>
        <w:rPr>
          <w:spacing w:val="-10"/>
        </w:rPr>
        <w:t xml:space="preserve"> </w:t>
      </w:r>
      <w:r>
        <w:t>модели</w:t>
      </w:r>
      <w:r>
        <w:rPr>
          <w:spacing w:val="-16"/>
        </w:rPr>
        <w:t xml:space="preserve"> </w:t>
      </w:r>
      <w:r>
        <w:t>автобуса</w:t>
      </w:r>
      <w:r>
        <w:rPr>
          <w:spacing w:val="-11"/>
        </w:rPr>
        <w:t xml:space="preserve"> </w:t>
      </w:r>
      <w:r>
        <w:t>с крутящимися</w:t>
      </w:r>
      <w:r>
        <w:rPr>
          <w:spacing w:val="-8"/>
        </w:rPr>
        <w:t xml:space="preserve"> </w:t>
      </w:r>
      <w:r>
        <w:t>колесами,</w:t>
      </w:r>
      <w:r>
        <w:rPr>
          <w:spacing w:val="-8"/>
        </w:rPr>
        <w:t xml:space="preserve"> </w:t>
      </w:r>
      <w:r>
        <w:t>модели</w:t>
      </w:r>
      <w:r>
        <w:rPr>
          <w:spacing w:val="-9"/>
        </w:rPr>
        <w:t xml:space="preserve"> </w:t>
      </w:r>
      <w:r>
        <w:t>катамарана,</w:t>
      </w:r>
      <w:r>
        <w:rPr>
          <w:spacing w:val="-7"/>
        </w:rPr>
        <w:t xml:space="preserve"> </w:t>
      </w:r>
      <w:r>
        <w:t>модели</w:t>
      </w:r>
      <w:r>
        <w:rPr>
          <w:spacing w:val="-9"/>
        </w:rPr>
        <w:t xml:space="preserve"> </w:t>
      </w:r>
      <w:r>
        <w:t>триплана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вертолета.</w:t>
      </w:r>
    </w:p>
    <w:p w:rsidR="007A46EE" w:rsidRDefault="009E1D98">
      <w:pPr>
        <w:pStyle w:val="a5"/>
        <w:numPr>
          <w:ilvl w:val="0"/>
          <w:numId w:val="38"/>
        </w:numPr>
        <w:tabs>
          <w:tab w:val="left" w:pos="706"/>
        </w:tabs>
        <w:spacing w:before="201"/>
        <w:ind w:left="706" w:hanging="281"/>
        <w:rPr>
          <w:sz w:val="28"/>
        </w:rPr>
      </w:pPr>
      <w:r>
        <w:rPr>
          <w:sz w:val="28"/>
        </w:rPr>
        <w:t>Сложные</w:t>
      </w:r>
      <w:r>
        <w:rPr>
          <w:spacing w:val="-15"/>
          <w:sz w:val="28"/>
        </w:rPr>
        <w:t xml:space="preserve"> </w:t>
      </w:r>
      <w:r>
        <w:rPr>
          <w:sz w:val="28"/>
        </w:rPr>
        <w:t>объемные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поделки</w:t>
      </w:r>
    </w:p>
    <w:p w:rsidR="007A46EE" w:rsidRDefault="009E1D98">
      <w:pPr>
        <w:pStyle w:val="a3"/>
        <w:spacing w:before="249" w:line="276" w:lineRule="auto"/>
        <w:jc w:val="left"/>
      </w:pPr>
      <w:r>
        <w:t>Элементарные понятия о технической эстетике. Ознакомление с некоторыми элементами</w:t>
      </w:r>
      <w:r>
        <w:rPr>
          <w:spacing w:val="-16"/>
        </w:rPr>
        <w:t xml:space="preserve"> </w:t>
      </w:r>
      <w:r>
        <w:t>художест</w:t>
      </w:r>
      <w:r>
        <w:t>венного</w:t>
      </w:r>
      <w:r>
        <w:rPr>
          <w:spacing w:val="-17"/>
        </w:rPr>
        <w:t xml:space="preserve"> </w:t>
      </w:r>
      <w:r>
        <w:t>оформления</w:t>
      </w:r>
      <w:r>
        <w:rPr>
          <w:spacing w:val="-15"/>
        </w:rPr>
        <w:t xml:space="preserve"> </w:t>
      </w:r>
      <w:r>
        <w:t>поделки.</w:t>
      </w:r>
      <w:r>
        <w:rPr>
          <w:spacing w:val="-16"/>
        </w:rPr>
        <w:t xml:space="preserve"> </w:t>
      </w:r>
      <w:r>
        <w:t>Первоначальные</w:t>
      </w:r>
      <w:r>
        <w:rPr>
          <w:spacing w:val="-15"/>
        </w:rPr>
        <w:t xml:space="preserve"> </w:t>
      </w:r>
      <w:r>
        <w:t>понятия</w:t>
      </w:r>
      <w:r>
        <w:rPr>
          <w:spacing w:val="-16"/>
        </w:rPr>
        <w:t xml:space="preserve"> </w:t>
      </w:r>
      <w:r>
        <w:t>о</w:t>
      </w:r>
    </w:p>
    <w:p w:rsidR="007A46EE" w:rsidRDefault="009E1D98">
      <w:pPr>
        <w:pStyle w:val="a3"/>
        <w:spacing w:line="278" w:lineRule="auto"/>
        <w:jc w:val="left"/>
      </w:pPr>
      <w:r>
        <w:t>гармонии</w:t>
      </w:r>
      <w:r>
        <w:rPr>
          <w:spacing w:val="-8"/>
        </w:rPr>
        <w:t xml:space="preserve"> </w:t>
      </w:r>
      <w:r>
        <w:t>цветовых</w:t>
      </w:r>
      <w:r>
        <w:rPr>
          <w:spacing w:val="-17"/>
        </w:rPr>
        <w:t xml:space="preserve"> </w:t>
      </w:r>
      <w:r>
        <w:t>сочетаний.</w:t>
      </w:r>
      <w:r>
        <w:rPr>
          <w:spacing w:val="-6"/>
        </w:rPr>
        <w:t xml:space="preserve"> </w:t>
      </w:r>
      <w:r>
        <w:t>Оформление</w:t>
      </w:r>
      <w:r>
        <w:rPr>
          <w:spacing w:val="-8"/>
        </w:rPr>
        <w:t xml:space="preserve"> </w:t>
      </w:r>
      <w:r>
        <w:t>изделия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зависимости</w:t>
      </w:r>
      <w:r>
        <w:rPr>
          <w:spacing w:val="-8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формы и назначения. Сложные объемные поделки с применением знаний о масштабе,</w:t>
      </w:r>
    </w:p>
    <w:p w:rsidR="007A46EE" w:rsidRDefault="009E1D98">
      <w:pPr>
        <w:pStyle w:val="a3"/>
        <w:spacing w:line="276" w:lineRule="auto"/>
        <w:jc w:val="left"/>
      </w:pPr>
      <w:r>
        <w:t>нанесении</w:t>
      </w:r>
      <w:r>
        <w:rPr>
          <w:spacing w:val="-18"/>
        </w:rPr>
        <w:t xml:space="preserve"> </w:t>
      </w:r>
      <w:r>
        <w:t>размеров.</w:t>
      </w:r>
      <w:r>
        <w:rPr>
          <w:spacing w:val="-13"/>
        </w:rPr>
        <w:t xml:space="preserve"> </w:t>
      </w:r>
      <w:r>
        <w:t>Расширение</w:t>
      </w:r>
      <w:r>
        <w:rPr>
          <w:spacing w:val="-11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первоначальных</w:t>
      </w:r>
      <w:r>
        <w:rPr>
          <w:spacing w:val="-18"/>
        </w:rPr>
        <w:t xml:space="preserve"> </w:t>
      </w:r>
      <w:r>
        <w:t>понятий</w:t>
      </w:r>
      <w:r>
        <w:rPr>
          <w:spacing w:val="-12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 xml:space="preserve">сборочном </w:t>
      </w:r>
      <w:r>
        <w:rPr>
          <w:spacing w:val="-2"/>
        </w:rPr>
        <w:t>чертеже.</w:t>
      </w:r>
    </w:p>
    <w:p w:rsidR="007A46EE" w:rsidRDefault="009E1D98">
      <w:pPr>
        <w:pStyle w:val="a3"/>
        <w:spacing w:before="192" w:line="278" w:lineRule="auto"/>
        <w:ind w:firstLine="72"/>
        <w:jc w:val="left"/>
      </w:pPr>
      <w:r>
        <w:t>Практическая работа 1-6. Изготовление различных объемных поделок по образцу, шаблонам, чертежу, техническому</w:t>
      </w:r>
      <w:r>
        <w:rPr>
          <w:spacing w:val="-4"/>
        </w:rPr>
        <w:t xml:space="preserve"> </w:t>
      </w:r>
      <w:r>
        <w:t>рисунку</w:t>
      </w:r>
      <w:r>
        <w:rPr>
          <w:spacing w:val="-4"/>
        </w:rPr>
        <w:t xml:space="preserve"> </w:t>
      </w:r>
      <w:r>
        <w:t>и собственному</w:t>
      </w:r>
      <w:r>
        <w:rPr>
          <w:spacing w:val="-4"/>
        </w:rPr>
        <w:t xml:space="preserve"> </w:t>
      </w:r>
      <w:r>
        <w:t>замыслу</w:t>
      </w:r>
      <w:r>
        <w:rPr>
          <w:spacing w:val="-4"/>
        </w:rPr>
        <w:t xml:space="preserve"> </w:t>
      </w:r>
      <w:r>
        <w:t>с применением знаний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умений</w:t>
      </w:r>
      <w:r>
        <w:rPr>
          <w:spacing w:val="-12"/>
        </w:rPr>
        <w:t xml:space="preserve"> </w:t>
      </w:r>
      <w:r>
        <w:t>графической</w:t>
      </w:r>
      <w:r>
        <w:rPr>
          <w:spacing w:val="-10"/>
        </w:rPr>
        <w:t xml:space="preserve"> </w:t>
      </w:r>
      <w:r>
        <w:t>подготовки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начальном</w:t>
      </w:r>
      <w:r>
        <w:rPr>
          <w:spacing w:val="-10"/>
        </w:rPr>
        <w:t xml:space="preserve"> </w:t>
      </w:r>
      <w:r>
        <w:t>техническом</w:t>
      </w:r>
      <w:r>
        <w:rPr>
          <w:spacing w:val="-10"/>
        </w:rPr>
        <w:t xml:space="preserve"> </w:t>
      </w:r>
      <w:r>
        <w:t>моделирова</w:t>
      </w:r>
      <w:r>
        <w:t>нии.</w:t>
      </w:r>
    </w:p>
    <w:p w:rsidR="007A46EE" w:rsidRDefault="009E1D98">
      <w:pPr>
        <w:pStyle w:val="a3"/>
        <w:spacing w:before="196"/>
        <w:jc w:val="left"/>
      </w:pPr>
      <w:r>
        <w:rPr>
          <w:spacing w:val="-2"/>
        </w:rPr>
        <w:t>Изготовление</w:t>
      </w:r>
      <w:r>
        <w:rPr>
          <w:spacing w:val="-5"/>
        </w:rPr>
        <w:t xml:space="preserve"> </w:t>
      </w:r>
      <w:r>
        <w:rPr>
          <w:spacing w:val="-2"/>
        </w:rPr>
        <w:t>поделки</w:t>
      </w:r>
      <w:r>
        <w:rPr>
          <w:spacing w:val="2"/>
        </w:rPr>
        <w:t xml:space="preserve"> </w:t>
      </w:r>
      <w:r>
        <w:rPr>
          <w:spacing w:val="-2"/>
        </w:rPr>
        <w:t>«Ладья».</w:t>
      </w:r>
    </w:p>
    <w:p w:rsidR="007A46EE" w:rsidRDefault="009E1D98">
      <w:pPr>
        <w:pStyle w:val="a5"/>
        <w:numPr>
          <w:ilvl w:val="0"/>
          <w:numId w:val="38"/>
        </w:numPr>
        <w:tabs>
          <w:tab w:val="left" w:pos="706"/>
        </w:tabs>
        <w:spacing w:before="244"/>
        <w:ind w:left="706" w:hanging="281"/>
        <w:rPr>
          <w:sz w:val="28"/>
        </w:rPr>
      </w:pPr>
      <w:r>
        <w:rPr>
          <w:spacing w:val="-2"/>
          <w:sz w:val="28"/>
        </w:rPr>
        <w:t>Сложные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механические поделки</w:t>
      </w:r>
    </w:p>
    <w:p w:rsidR="007A46EE" w:rsidRDefault="009E1D98">
      <w:pPr>
        <w:pStyle w:val="a3"/>
        <w:spacing w:before="249"/>
        <w:jc w:val="left"/>
      </w:pPr>
      <w:r>
        <w:t>Общее</w:t>
      </w:r>
      <w:r>
        <w:rPr>
          <w:spacing w:val="-18"/>
        </w:rPr>
        <w:t xml:space="preserve"> </w:t>
      </w:r>
      <w:r>
        <w:t>представление</w:t>
      </w:r>
      <w:r>
        <w:rPr>
          <w:spacing w:val="-17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t>процессе</w:t>
      </w:r>
      <w:r>
        <w:rPr>
          <w:spacing w:val="-17"/>
        </w:rPr>
        <w:t xml:space="preserve"> </w:t>
      </w:r>
      <w:r>
        <w:t>создания</w:t>
      </w:r>
      <w:r>
        <w:rPr>
          <w:spacing w:val="-16"/>
        </w:rPr>
        <w:t xml:space="preserve"> </w:t>
      </w:r>
      <w:r>
        <w:t>поделки:</w:t>
      </w:r>
      <w:r>
        <w:rPr>
          <w:spacing w:val="-18"/>
        </w:rPr>
        <w:t xml:space="preserve"> </w:t>
      </w:r>
      <w:r>
        <w:t>обдумывание,</w:t>
      </w:r>
      <w:r>
        <w:rPr>
          <w:spacing w:val="-8"/>
        </w:rPr>
        <w:t xml:space="preserve"> </w:t>
      </w:r>
      <w:r>
        <w:rPr>
          <w:spacing w:val="-2"/>
        </w:rPr>
        <w:t>осмысление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jc w:val="left"/>
      </w:pPr>
      <w:r>
        <w:t>идеи,</w:t>
      </w:r>
      <w:r>
        <w:rPr>
          <w:spacing w:val="-18"/>
        </w:rPr>
        <w:t xml:space="preserve"> </w:t>
      </w:r>
      <w:r>
        <w:t>определение</w:t>
      </w:r>
      <w:r>
        <w:rPr>
          <w:spacing w:val="-17"/>
        </w:rPr>
        <w:t xml:space="preserve"> </w:t>
      </w:r>
      <w:r>
        <w:t>последовательности</w:t>
      </w:r>
      <w:r>
        <w:rPr>
          <w:spacing w:val="-18"/>
        </w:rPr>
        <w:t xml:space="preserve"> </w:t>
      </w:r>
      <w:r>
        <w:t>изготовления,</w:t>
      </w:r>
      <w:r>
        <w:rPr>
          <w:spacing w:val="-13"/>
        </w:rPr>
        <w:t xml:space="preserve"> </w:t>
      </w:r>
      <w:r>
        <w:t>подбор</w:t>
      </w:r>
      <w:r>
        <w:rPr>
          <w:spacing w:val="-17"/>
        </w:rPr>
        <w:t xml:space="preserve"> </w:t>
      </w:r>
      <w:r>
        <w:rPr>
          <w:spacing w:val="-2"/>
        </w:rPr>
        <w:t>инструментов.</w:t>
      </w:r>
    </w:p>
    <w:p w:rsidR="007A46EE" w:rsidRDefault="009E1D98">
      <w:pPr>
        <w:pStyle w:val="a3"/>
        <w:spacing w:before="48" w:line="276" w:lineRule="auto"/>
        <w:jc w:val="left"/>
      </w:pPr>
      <w:r>
        <w:t>Разработка</w:t>
      </w:r>
      <w:r>
        <w:rPr>
          <w:spacing w:val="-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изготовление</w:t>
      </w:r>
      <w:r>
        <w:rPr>
          <w:spacing w:val="-9"/>
        </w:rPr>
        <w:t xml:space="preserve"> </w:t>
      </w:r>
      <w:r>
        <w:t>поделок</w:t>
      </w:r>
      <w:r>
        <w:rPr>
          <w:spacing w:val="-16"/>
        </w:rPr>
        <w:t xml:space="preserve"> </w:t>
      </w:r>
      <w:r>
        <w:t>развертками</w:t>
      </w:r>
      <w:r>
        <w:rPr>
          <w:spacing w:val="-14"/>
        </w:rPr>
        <w:t xml:space="preserve"> </w:t>
      </w:r>
      <w:r>
        <w:t>различной</w:t>
      </w:r>
      <w:r>
        <w:rPr>
          <w:spacing w:val="-15"/>
        </w:rPr>
        <w:t xml:space="preserve"> </w:t>
      </w:r>
      <w:r>
        <w:t>формы,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добавлением деталей, необходимых в каждом конкретном случае. Определение способов</w:t>
      </w:r>
    </w:p>
    <w:p w:rsidR="007A46EE" w:rsidRDefault="009E1D98">
      <w:pPr>
        <w:pStyle w:val="a3"/>
        <w:spacing w:line="276" w:lineRule="auto"/>
        <w:jc w:val="left"/>
      </w:pPr>
      <w:r>
        <w:t>соединения</w:t>
      </w:r>
      <w:r>
        <w:rPr>
          <w:spacing w:val="-9"/>
        </w:rPr>
        <w:t xml:space="preserve"> </w:t>
      </w:r>
      <w:r>
        <w:t>деталей:</w:t>
      </w:r>
      <w:r>
        <w:rPr>
          <w:spacing w:val="-1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помощью</w:t>
      </w:r>
      <w:r>
        <w:rPr>
          <w:spacing w:val="-16"/>
        </w:rPr>
        <w:t xml:space="preserve"> </w:t>
      </w:r>
      <w:r>
        <w:t>ниток,</w:t>
      </w:r>
      <w:r>
        <w:rPr>
          <w:spacing w:val="-8"/>
        </w:rPr>
        <w:t xml:space="preserve"> </w:t>
      </w:r>
      <w:r>
        <w:t>проволоки,</w:t>
      </w:r>
      <w:r>
        <w:rPr>
          <w:spacing w:val="-8"/>
        </w:rPr>
        <w:t xml:space="preserve"> </w:t>
      </w:r>
      <w:r>
        <w:t>клея,</w:t>
      </w:r>
      <w:r>
        <w:rPr>
          <w:spacing w:val="-8"/>
        </w:rPr>
        <w:t xml:space="preserve"> </w:t>
      </w:r>
      <w:r>
        <w:t>«щелевидного</w:t>
      </w:r>
      <w:r>
        <w:rPr>
          <w:spacing w:val="-10"/>
        </w:rPr>
        <w:t xml:space="preserve"> </w:t>
      </w:r>
      <w:r>
        <w:t>соединения; виды отделки и т.д.</w:t>
      </w:r>
    </w:p>
    <w:p w:rsidR="007A46EE" w:rsidRDefault="009E1D98">
      <w:pPr>
        <w:pStyle w:val="a3"/>
        <w:spacing w:before="199"/>
        <w:jc w:val="left"/>
      </w:pPr>
      <w:r>
        <w:t>Практическая</w:t>
      </w:r>
      <w:r>
        <w:rPr>
          <w:spacing w:val="-18"/>
        </w:rPr>
        <w:t xml:space="preserve"> </w:t>
      </w:r>
      <w:r>
        <w:t>работа</w:t>
      </w:r>
      <w:r>
        <w:rPr>
          <w:spacing w:val="-16"/>
        </w:rPr>
        <w:t xml:space="preserve"> </w:t>
      </w:r>
      <w:r>
        <w:t>1-5.</w:t>
      </w:r>
      <w:r>
        <w:rPr>
          <w:spacing w:val="-12"/>
        </w:rPr>
        <w:t xml:space="preserve"> </w:t>
      </w:r>
      <w:r>
        <w:t>Изготовлени</w:t>
      </w:r>
      <w:r>
        <w:t>е</w:t>
      </w:r>
      <w:r>
        <w:rPr>
          <w:spacing w:val="-18"/>
        </w:rPr>
        <w:t xml:space="preserve"> </w:t>
      </w:r>
      <w:r>
        <w:t>поделок</w:t>
      </w:r>
      <w:r>
        <w:rPr>
          <w:spacing w:val="-14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дергунчиков:</w:t>
      </w:r>
      <w:r>
        <w:rPr>
          <w:spacing w:val="-18"/>
        </w:rPr>
        <w:t xml:space="preserve"> </w:t>
      </w:r>
      <w:r>
        <w:rPr>
          <w:spacing w:val="-2"/>
        </w:rPr>
        <w:t>«Ослик»,</w:t>
      </w:r>
    </w:p>
    <w:p w:rsidR="007A46EE" w:rsidRDefault="009E1D98">
      <w:pPr>
        <w:pStyle w:val="a3"/>
        <w:spacing w:before="48"/>
        <w:jc w:val="left"/>
      </w:pPr>
      <w:r>
        <w:t>«Медвежата»,</w:t>
      </w:r>
      <w:r>
        <w:rPr>
          <w:spacing w:val="-14"/>
        </w:rPr>
        <w:t xml:space="preserve"> </w:t>
      </w:r>
      <w:r>
        <w:t>«Белочка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зайчик»,</w:t>
      </w:r>
      <w:r>
        <w:rPr>
          <w:spacing w:val="-13"/>
        </w:rPr>
        <w:t xml:space="preserve"> </w:t>
      </w:r>
      <w:r>
        <w:t>«Сова»,</w:t>
      </w:r>
      <w:r>
        <w:rPr>
          <w:spacing w:val="-12"/>
        </w:rPr>
        <w:t xml:space="preserve"> </w:t>
      </w:r>
      <w:r>
        <w:rPr>
          <w:spacing w:val="-2"/>
        </w:rPr>
        <w:t>«Пони».</w:t>
      </w:r>
    </w:p>
    <w:p w:rsidR="007A46EE" w:rsidRDefault="009E1D98">
      <w:pPr>
        <w:pStyle w:val="a5"/>
        <w:numPr>
          <w:ilvl w:val="0"/>
          <w:numId w:val="38"/>
        </w:numPr>
        <w:tabs>
          <w:tab w:val="left" w:pos="706"/>
        </w:tabs>
        <w:spacing w:before="249"/>
        <w:ind w:left="706" w:hanging="281"/>
        <w:rPr>
          <w:sz w:val="28"/>
        </w:rPr>
      </w:pPr>
      <w:r>
        <w:rPr>
          <w:spacing w:val="-2"/>
          <w:sz w:val="28"/>
        </w:rPr>
        <w:t>Культурно-досуговая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деятельность</w:t>
      </w:r>
    </w:p>
    <w:p w:rsidR="007A46EE" w:rsidRDefault="009E1D98">
      <w:pPr>
        <w:pStyle w:val="a3"/>
        <w:spacing w:before="250" w:line="276" w:lineRule="auto"/>
        <w:jc w:val="left"/>
      </w:pPr>
      <w:r>
        <w:t>Изготовление</w:t>
      </w:r>
      <w:r>
        <w:rPr>
          <w:spacing w:val="-12"/>
        </w:rPr>
        <w:t xml:space="preserve"> </w:t>
      </w:r>
      <w:r>
        <w:t>сувениров,</w:t>
      </w:r>
      <w:r>
        <w:rPr>
          <w:spacing w:val="-9"/>
        </w:rPr>
        <w:t xml:space="preserve"> </w:t>
      </w:r>
      <w:r>
        <w:t>открыток,</w:t>
      </w:r>
      <w:r>
        <w:rPr>
          <w:spacing w:val="-9"/>
        </w:rPr>
        <w:t xml:space="preserve"> </w:t>
      </w:r>
      <w:r>
        <w:t>елочных</w:t>
      </w:r>
      <w:r>
        <w:rPr>
          <w:spacing w:val="-18"/>
        </w:rPr>
        <w:t xml:space="preserve"> </w:t>
      </w:r>
      <w:r>
        <w:t>игрушек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украшений</w:t>
      </w:r>
      <w:r>
        <w:rPr>
          <w:spacing w:val="-12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 xml:space="preserve">различного </w:t>
      </w:r>
      <w:r>
        <w:rPr>
          <w:spacing w:val="-2"/>
        </w:rPr>
        <w:t>материала.</w:t>
      </w:r>
    </w:p>
    <w:p w:rsidR="007A46EE" w:rsidRDefault="009E1D98">
      <w:pPr>
        <w:pStyle w:val="a3"/>
        <w:spacing w:before="201" w:line="276" w:lineRule="auto"/>
        <w:ind w:right="332"/>
      </w:pPr>
      <w:r>
        <w:t>Изготовление новогодних</w:t>
      </w:r>
      <w:r>
        <w:rPr>
          <w:spacing w:val="-8"/>
        </w:rPr>
        <w:t xml:space="preserve"> </w:t>
      </w:r>
      <w:r>
        <w:t>масок</w:t>
      </w:r>
      <w:r>
        <w:rPr>
          <w:spacing w:val="-1"/>
        </w:rPr>
        <w:t xml:space="preserve"> </w:t>
      </w:r>
      <w:r>
        <w:t>(картон, мишура);</w:t>
      </w:r>
      <w:r>
        <w:rPr>
          <w:spacing w:val="-3"/>
        </w:rPr>
        <w:t xml:space="preserve"> </w:t>
      </w:r>
      <w:r>
        <w:t>сосульки</w:t>
      </w:r>
      <w:r>
        <w:rPr>
          <w:spacing w:val="-5"/>
        </w:rPr>
        <w:t xml:space="preserve"> </w:t>
      </w:r>
      <w:r>
        <w:t>(фольга);</w:t>
      </w:r>
      <w:r>
        <w:rPr>
          <w:spacing w:val="-1"/>
        </w:rPr>
        <w:t xml:space="preserve"> </w:t>
      </w:r>
      <w:r>
        <w:t>открытки ко Дню</w:t>
      </w:r>
      <w:r>
        <w:rPr>
          <w:spacing w:val="-8"/>
        </w:rPr>
        <w:t xml:space="preserve"> </w:t>
      </w:r>
      <w:r>
        <w:t>Защитника</w:t>
      </w:r>
      <w:r>
        <w:rPr>
          <w:spacing w:val="-5"/>
        </w:rPr>
        <w:t xml:space="preserve"> </w:t>
      </w:r>
      <w:r>
        <w:t>Отечества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8</w:t>
      </w:r>
      <w:r>
        <w:rPr>
          <w:spacing w:val="-6"/>
        </w:rPr>
        <w:t xml:space="preserve"> </w:t>
      </w:r>
      <w:r>
        <w:t>Марта</w:t>
      </w:r>
      <w:r>
        <w:rPr>
          <w:spacing w:val="-9"/>
        </w:rPr>
        <w:t xml:space="preserve"> </w:t>
      </w:r>
      <w:r>
        <w:t>(цветные</w:t>
      </w:r>
      <w:r>
        <w:rPr>
          <w:spacing w:val="-5"/>
        </w:rPr>
        <w:t xml:space="preserve"> </w:t>
      </w:r>
      <w:r>
        <w:t>бумажные</w:t>
      </w:r>
      <w:r>
        <w:rPr>
          <w:spacing w:val="-4"/>
        </w:rPr>
        <w:t xml:space="preserve"> </w:t>
      </w:r>
      <w:r>
        <w:t>салфетки,</w:t>
      </w:r>
      <w:r>
        <w:rPr>
          <w:spacing w:val="-3"/>
        </w:rPr>
        <w:t xml:space="preserve"> </w:t>
      </w:r>
      <w:r>
        <w:t>блестки);</w:t>
      </w:r>
      <w:r>
        <w:rPr>
          <w:spacing w:val="-6"/>
        </w:rPr>
        <w:t xml:space="preserve"> </w:t>
      </w:r>
      <w:r>
        <w:t>бусы (журнальные листки). Организация и проведение праздничных мероприятий.</w:t>
      </w:r>
    </w:p>
    <w:p w:rsidR="007A46EE" w:rsidRDefault="009E1D98">
      <w:pPr>
        <w:pStyle w:val="a3"/>
        <w:spacing w:before="2"/>
      </w:pPr>
      <w:r>
        <w:t>Посещение</w:t>
      </w:r>
      <w:r>
        <w:rPr>
          <w:spacing w:val="-15"/>
        </w:rPr>
        <w:t xml:space="preserve"> </w:t>
      </w:r>
      <w:r>
        <w:t>выставок,</w:t>
      </w:r>
      <w:r>
        <w:rPr>
          <w:spacing w:val="-12"/>
        </w:rPr>
        <w:t xml:space="preserve"> </w:t>
      </w:r>
      <w:r>
        <w:t>участие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rPr>
          <w:spacing w:val="-2"/>
        </w:rPr>
        <w:t>конкурсах.</w:t>
      </w:r>
    </w:p>
    <w:p w:rsidR="007A46EE" w:rsidRDefault="009E1D98">
      <w:pPr>
        <w:pStyle w:val="a3"/>
        <w:spacing w:before="245"/>
        <w:jc w:val="left"/>
      </w:pPr>
      <w:r>
        <w:rPr>
          <w:spacing w:val="-2"/>
        </w:rPr>
        <w:t>8.</w:t>
      </w:r>
      <w:r>
        <w:rPr>
          <w:spacing w:val="-4"/>
        </w:rPr>
        <w:t xml:space="preserve"> </w:t>
      </w:r>
      <w:r>
        <w:rPr>
          <w:spacing w:val="-2"/>
        </w:rPr>
        <w:t>Заключительное</w:t>
      </w:r>
      <w:r>
        <w:rPr>
          <w:spacing w:val="-3"/>
        </w:rPr>
        <w:t xml:space="preserve"> </w:t>
      </w:r>
      <w:r>
        <w:rPr>
          <w:spacing w:val="-2"/>
        </w:rPr>
        <w:t>занятие.</w:t>
      </w:r>
    </w:p>
    <w:p w:rsidR="007A46EE" w:rsidRDefault="009E1D98">
      <w:pPr>
        <w:pStyle w:val="a3"/>
        <w:spacing w:before="249"/>
      </w:pPr>
      <w:r>
        <w:t>Подведение</w:t>
      </w:r>
      <w:r>
        <w:rPr>
          <w:spacing w:val="-12"/>
        </w:rPr>
        <w:t xml:space="preserve"> </w:t>
      </w:r>
      <w:r>
        <w:t>итогов</w:t>
      </w:r>
      <w:r>
        <w:rPr>
          <w:spacing w:val="-16"/>
        </w:rPr>
        <w:t xml:space="preserve"> </w:t>
      </w:r>
      <w:r>
        <w:t>работы.</w:t>
      </w:r>
      <w:r>
        <w:rPr>
          <w:spacing w:val="-7"/>
        </w:rPr>
        <w:t xml:space="preserve"> </w:t>
      </w:r>
      <w:r>
        <w:t>Беседа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тему:</w:t>
      </w:r>
      <w:r>
        <w:rPr>
          <w:spacing w:val="-11"/>
        </w:rPr>
        <w:t xml:space="preserve"> </w:t>
      </w:r>
      <w:r>
        <w:t>«Чему</w:t>
      </w:r>
      <w:r>
        <w:rPr>
          <w:spacing w:val="-18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научились</w:t>
      </w:r>
      <w:r>
        <w:rPr>
          <w:spacing w:val="-1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узнали</w:t>
      </w:r>
      <w:r>
        <w:rPr>
          <w:spacing w:val="-10"/>
        </w:rPr>
        <w:t xml:space="preserve"> </w:t>
      </w:r>
      <w:r>
        <w:rPr>
          <w:spacing w:val="-5"/>
        </w:rPr>
        <w:t>на</w:t>
      </w:r>
    </w:p>
    <w:p w:rsidR="007A46EE" w:rsidRDefault="009E1D98">
      <w:pPr>
        <w:pStyle w:val="a3"/>
        <w:spacing w:before="48" w:line="276" w:lineRule="auto"/>
        <w:ind w:right="217"/>
      </w:pPr>
      <w:r>
        <w:t>занятиях</w:t>
      </w:r>
      <w:r>
        <w:rPr>
          <w:spacing w:val="-18"/>
        </w:rPr>
        <w:t xml:space="preserve"> </w:t>
      </w:r>
      <w:r>
        <w:t>объединения</w:t>
      </w:r>
      <w:r>
        <w:rPr>
          <w:spacing w:val="-7"/>
        </w:rPr>
        <w:t xml:space="preserve"> </w:t>
      </w:r>
      <w:r>
        <w:t>«Начальное</w:t>
      </w:r>
      <w:r>
        <w:rPr>
          <w:spacing w:val="-10"/>
        </w:rPr>
        <w:t xml:space="preserve"> </w:t>
      </w:r>
      <w:r>
        <w:t>техническое</w:t>
      </w:r>
      <w:r>
        <w:rPr>
          <w:spacing w:val="-10"/>
        </w:rPr>
        <w:t xml:space="preserve"> </w:t>
      </w:r>
      <w:r>
        <w:t>моделирование». Итоговая</w:t>
      </w:r>
      <w:r>
        <w:rPr>
          <w:spacing w:val="-6"/>
        </w:rPr>
        <w:t xml:space="preserve"> </w:t>
      </w:r>
      <w:r>
        <w:t>выставка работ учащихся. Итоговая аттестация.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28"/>
        <w:ind w:left="0"/>
        <w:jc w:val="left"/>
      </w:pPr>
    </w:p>
    <w:p w:rsidR="007A46EE" w:rsidRDefault="009E1D98">
      <w:pPr>
        <w:pStyle w:val="a3"/>
      </w:pPr>
      <w:r>
        <w:rPr>
          <w:spacing w:val="-2"/>
        </w:rPr>
        <w:t>Прогнозируемые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4" w:line="278" w:lineRule="auto"/>
        <w:ind w:right="925" w:firstLine="0"/>
        <w:jc w:val="left"/>
        <w:rPr>
          <w:sz w:val="28"/>
        </w:rPr>
      </w:pPr>
      <w:r>
        <w:rPr>
          <w:sz w:val="28"/>
        </w:rPr>
        <w:t>воспитанники</w:t>
      </w:r>
      <w:r>
        <w:rPr>
          <w:spacing w:val="-13"/>
          <w:sz w:val="28"/>
        </w:rPr>
        <w:t xml:space="preserve"> </w:t>
      </w:r>
      <w:r>
        <w:rPr>
          <w:sz w:val="28"/>
        </w:rPr>
        <w:t>умеют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7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бумаго</w:t>
      </w:r>
      <w:r>
        <w:rPr>
          <w:sz w:val="28"/>
        </w:rPr>
        <w:t>й,</w:t>
      </w:r>
      <w:r>
        <w:rPr>
          <w:spacing w:val="-10"/>
          <w:sz w:val="28"/>
        </w:rPr>
        <w:t xml:space="preserve"> </w:t>
      </w:r>
      <w:r>
        <w:rPr>
          <w:sz w:val="28"/>
        </w:rPr>
        <w:t>клеем,</w:t>
      </w:r>
      <w:r>
        <w:rPr>
          <w:spacing w:val="-18"/>
          <w:sz w:val="28"/>
        </w:rPr>
        <w:t xml:space="preserve"> </w:t>
      </w:r>
      <w:r>
        <w:rPr>
          <w:sz w:val="28"/>
        </w:rPr>
        <w:t>картоном,</w:t>
      </w:r>
      <w:r>
        <w:rPr>
          <w:spacing w:val="-9"/>
          <w:sz w:val="28"/>
        </w:rPr>
        <w:t xml:space="preserve"> </w:t>
      </w:r>
      <w:r>
        <w:rPr>
          <w:sz w:val="28"/>
        </w:rPr>
        <w:t>пластилином, природным материалом;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195"/>
        <w:ind w:left="1131" w:hanging="706"/>
        <w:jc w:val="left"/>
        <w:rPr>
          <w:sz w:val="28"/>
        </w:rPr>
      </w:pPr>
      <w:r>
        <w:rPr>
          <w:spacing w:val="-2"/>
          <w:sz w:val="28"/>
        </w:rPr>
        <w:t>имеют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навыки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технического моделирования;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9" w:line="276" w:lineRule="auto"/>
        <w:ind w:right="824" w:firstLine="0"/>
        <w:jc w:val="left"/>
        <w:rPr>
          <w:sz w:val="28"/>
        </w:rPr>
      </w:pPr>
      <w:r>
        <w:rPr>
          <w:sz w:val="28"/>
        </w:rPr>
        <w:t>владеют</w:t>
      </w:r>
      <w:r>
        <w:rPr>
          <w:spacing w:val="-18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инструментами</w:t>
      </w:r>
      <w:r>
        <w:rPr>
          <w:spacing w:val="-15"/>
          <w:sz w:val="28"/>
        </w:rPr>
        <w:t xml:space="preserve"> </w:t>
      </w:r>
      <w:r>
        <w:rPr>
          <w:sz w:val="28"/>
        </w:rPr>
        <w:t>(ножницы,</w:t>
      </w:r>
      <w:r>
        <w:rPr>
          <w:spacing w:val="-10"/>
          <w:sz w:val="28"/>
        </w:rPr>
        <w:t xml:space="preserve"> </w:t>
      </w:r>
      <w:r>
        <w:rPr>
          <w:sz w:val="28"/>
        </w:rPr>
        <w:t>линейка,</w:t>
      </w:r>
      <w:r>
        <w:rPr>
          <w:spacing w:val="-10"/>
          <w:sz w:val="28"/>
        </w:rPr>
        <w:t xml:space="preserve"> </w:t>
      </w:r>
      <w:r>
        <w:rPr>
          <w:sz w:val="28"/>
        </w:rPr>
        <w:t>циркуль, угольник, лекала, и др.)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01" w:line="276" w:lineRule="auto"/>
        <w:ind w:right="365" w:firstLine="0"/>
        <w:jc w:val="left"/>
        <w:rPr>
          <w:sz w:val="28"/>
        </w:rPr>
      </w:pPr>
      <w:r>
        <w:rPr>
          <w:sz w:val="28"/>
        </w:rPr>
        <w:t>владеют</w:t>
      </w:r>
      <w:r>
        <w:rPr>
          <w:spacing w:val="-18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терминологией</w:t>
      </w:r>
      <w:r>
        <w:rPr>
          <w:spacing w:val="-18"/>
          <w:sz w:val="28"/>
        </w:rPr>
        <w:t xml:space="preserve"> </w:t>
      </w:r>
      <w:r>
        <w:rPr>
          <w:sz w:val="28"/>
        </w:rPr>
        <w:t>(развёртка,</w:t>
      </w:r>
      <w:r>
        <w:rPr>
          <w:spacing w:val="-17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16"/>
          <w:sz w:val="28"/>
        </w:rPr>
        <w:t xml:space="preserve"> </w:t>
      </w:r>
      <w:r>
        <w:rPr>
          <w:sz w:val="28"/>
        </w:rPr>
        <w:t>фигуры и тела, технический рисунок, чертёж, эскиз, масштаб, фальцевание и др.);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00"/>
        <w:ind w:left="1131" w:hanging="706"/>
        <w:jc w:val="left"/>
        <w:rPr>
          <w:sz w:val="28"/>
        </w:rPr>
      </w:pPr>
      <w:r>
        <w:rPr>
          <w:sz w:val="28"/>
        </w:rPr>
        <w:t>развивается</w:t>
      </w:r>
      <w:r>
        <w:rPr>
          <w:spacing w:val="-11"/>
          <w:sz w:val="28"/>
        </w:rPr>
        <w:t xml:space="preserve"> </w:t>
      </w:r>
      <w:r>
        <w:rPr>
          <w:sz w:val="28"/>
        </w:rPr>
        <w:t>смекалка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изобретательность;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50"/>
        <w:ind w:left="1131" w:hanging="706"/>
        <w:jc w:val="left"/>
        <w:rPr>
          <w:sz w:val="28"/>
        </w:rPr>
      </w:pPr>
      <w:r>
        <w:rPr>
          <w:spacing w:val="-2"/>
          <w:sz w:val="28"/>
        </w:rPr>
        <w:t>появляется</w:t>
      </w:r>
      <w:r>
        <w:rPr>
          <w:sz w:val="28"/>
        </w:rPr>
        <w:t xml:space="preserve"> </w:t>
      </w:r>
      <w:r>
        <w:rPr>
          <w:spacing w:val="-2"/>
          <w:sz w:val="28"/>
        </w:rPr>
        <w:t>мотивация</w:t>
      </w:r>
      <w:r>
        <w:rPr>
          <w:sz w:val="28"/>
        </w:rPr>
        <w:t xml:space="preserve"> </w:t>
      </w:r>
      <w:r>
        <w:rPr>
          <w:spacing w:val="-2"/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творческому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поиску;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pacing w:val="-2"/>
          <w:sz w:val="28"/>
        </w:rPr>
        <w:t>развивается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творческое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мышление;</w:t>
      </w:r>
    </w:p>
    <w:p w:rsidR="007A46EE" w:rsidRDefault="007A46EE">
      <w:pPr>
        <w:pStyle w:val="a5"/>
        <w:jc w:val="lef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ind w:left="1131" w:hanging="706"/>
        <w:jc w:val="left"/>
        <w:rPr>
          <w:sz w:val="28"/>
        </w:rPr>
      </w:pPr>
      <w:r>
        <w:rPr>
          <w:spacing w:val="-2"/>
          <w:sz w:val="28"/>
        </w:rPr>
        <w:t>имеют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навыки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самостоятельной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4"/>
        <w:ind w:left="1131" w:hanging="706"/>
        <w:jc w:val="left"/>
        <w:rPr>
          <w:sz w:val="28"/>
        </w:rPr>
      </w:pPr>
      <w:r>
        <w:rPr>
          <w:sz w:val="28"/>
        </w:rPr>
        <w:t>воспитанники</w:t>
      </w:r>
      <w:r>
        <w:rPr>
          <w:spacing w:val="-18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-17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труду;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50"/>
        <w:ind w:left="1131" w:hanging="706"/>
        <w:jc w:val="left"/>
        <w:rPr>
          <w:sz w:val="28"/>
        </w:rPr>
      </w:pPr>
      <w:r>
        <w:rPr>
          <w:sz w:val="28"/>
        </w:rPr>
        <w:t>умеют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коллективе.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77"/>
        <w:ind w:left="0"/>
        <w:jc w:val="left"/>
      </w:pPr>
    </w:p>
    <w:p w:rsidR="007A46EE" w:rsidRDefault="009E1D98">
      <w:pPr>
        <w:pStyle w:val="a3"/>
        <w:jc w:val="left"/>
      </w:pPr>
      <w:r>
        <w:t>Прогнозируемые</w:t>
      </w:r>
      <w:r>
        <w:rPr>
          <w:spacing w:val="-16"/>
        </w:rPr>
        <w:t xml:space="preserve"> </w:t>
      </w:r>
      <w:r>
        <w:t>результаты</w:t>
      </w:r>
      <w:r>
        <w:rPr>
          <w:spacing w:val="-16"/>
        </w:rPr>
        <w:t xml:space="preserve"> </w:t>
      </w:r>
      <w:r>
        <w:t>I</w:t>
      </w:r>
      <w:r>
        <w:rPr>
          <w:spacing w:val="-17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rPr>
          <w:spacing w:val="-2"/>
        </w:rPr>
        <w:t>обучения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z w:val="28"/>
        </w:rPr>
        <w:t>умеют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ножницами;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5"/>
        <w:ind w:left="1131" w:hanging="706"/>
        <w:jc w:val="left"/>
        <w:rPr>
          <w:sz w:val="28"/>
        </w:rPr>
      </w:pPr>
      <w:r>
        <w:rPr>
          <w:sz w:val="28"/>
        </w:rPr>
        <w:t>знакомы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историей</w:t>
      </w:r>
      <w:r>
        <w:rPr>
          <w:spacing w:val="-17"/>
          <w:sz w:val="28"/>
        </w:rPr>
        <w:t xml:space="preserve"> </w:t>
      </w:r>
      <w:r>
        <w:rPr>
          <w:sz w:val="28"/>
        </w:rPr>
        <w:t>возникновения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бумажной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промышленности;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z w:val="28"/>
        </w:rPr>
        <w:t>знают</w:t>
      </w:r>
      <w:r>
        <w:rPr>
          <w:spacing w:val="-12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9"/>
          <w:sz w:val="28"/>
        </w:rPr>
        <w:t xml:space="preserve"> </w:t>
      </w:r>
      <w:r>
        <w:rPr>
          <w:sz w:val="28"/>
        </w:rPr>
        <w:t>бумаги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картона;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50"/>
        <w:ind w:left="1131" w:hanging="706"/>
        <w:jc w:val="left"/>
        <w:rPr>
          <w:sz w:val="28"/>
        </w:rPr>
      </w:pPr>
      <w:r>
        <w:rPr>
          <w:sz w:val="28"/>
        </w:rPr>
        <w:t>имеют</w:t>
      </w:r>
      <w:r>
        <w:rPr>
          <w:spacing w:val="-1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0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-17"/>
          <w:sz w:val="28"/>
        </w:rPr>
        <w:t xml:space="preserve"> </w:t>
      </w:r>
      <w:r>
        <w:rPr>
          <w:sz w:val="28"/>
        </w:rPr>
        <w:t>операций</w:t>
      </w:r>
      <w:r>
        <w:rPr>
          <w:spacing w:val="-9"/>
          <w:sz w:val="28"/>
        </w:rPr>
        <w:t xml:space="preserve"> </w:t>
      </w:r>
      <w:r>
        <w:rPr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4"/>
          <w:sz w:val="28"/>
        </w:rPr>
        <w:t xml:space="preserve"> </w:t>
      </w:r>
      <w:r>
        <w:rPr>
          <w:sz w:val="28"/>
        </w:rPr>
        <w:t>бумагой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картоном;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z w:val="28"/>
        </w:rPr>
        <w:t>имеют</w:t>
      </w:r>
      <w:r>
        <w:rPr>
          <w:spacing w:val="-18"/>
          <w:sz w:val="28"/>
        </w:rPr>
        <w:t xml:space="preserve"> </w:t>
      </w:r>
      <w:r>
        <w:rPr>
          <w:sz w:val="28"/>
        </w:rPr>
        <w:t>первоначальное</w:t>
      </w:r>
      <w:r>
        <w:rPr>
          <w:spacing w:val="-17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-18"/>
          <w:sz w:val="28"/>
        </w:rPr>
        <w:t xml:space="preserve"> </w:t>
      </w:r>
      <w:r>
        <w:rPr>
          <w:sz w:val="28"/>
        </w:rPr>
        <w:t>об</w:t>
      </w:r>
      <w:r>
        <w:rPr>
          <w:spacing w:val="-15"/>
          <w:sz w:val="28"/>
        </w:rPr>
        <w:t xml:space="preserve"> </w:t>
      </w:r>
      <w:r>
        <w:rPr>
          <w:sz w:val="28"/>
        </w:rPr>
        <w:t>объемных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фигурах;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z w:val="28"/>
        </w:rPr>
        <w:t>умеют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бумагой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«аппликация»;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5"/>
        <w:ind w:left="1131" w:hanging="706"/>
        <w:jc w:val="left"/>
        <w:rPr>
          <w:sz w:val="28"/>
        </w:rPr>
      </w:pPr>
      <w:r>
        <w:rPr>
          <w:sz w:val="28"/>
        </w:rPr>
        <w:t>имеют</w:t>
      </w:r>
      <w:r>
        <w:rPr>
          <w:spacing w:val="-18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-11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пластилином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материалом;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pacing w:val="-2"/>
          <w:sz w:val="28"/>
        </w:rPr>
        <w:t>развивается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художественный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вкус.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77"/>
        <w:ind w:left="0"/>
        <w:jc w:val="left"/>
      </w:pPr>
    </w:p>
    <w:p w:rsidR="007A46EE" w:rsidRDefault="009E1D98">
      <w:pPr>
        <w:pStyle w:val="a3"/>
        <w:jc w:val="left"/>
      </w:pPr>
      <w:r>
        <w:t>Прогнозируемые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II</w:t>
      </w:r>
      <w:r>
        <w:rPr>
          <w:spacing w:val="-18"/>
        </w:rPr>
        <w:t xml:space="preserve"> </w:t>
      </w:r>
      <w:r>
        <w:t>года</w:t>
      </w:r>
      <w:r>
        <w:rPr>
          <w:spacing w:val="-10"/>
        </w:rPr>
        <w:t xml:space="preserve"> </w:t>
      </w:r>
      <w:r>
        <w:rPr>
          <w:spacing w:val="-2"/>
        </w:rPr>
        <w:t>обучения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9" w:line="276" w:lineRule="auto"/>
        <w:ind w:right="893" w:firstLine="0"/>
        <w:jc w:val="left"/>
        <w:rPr>
          <w:sz w:val="28"/>
        </w:rPr>
      </w:pPr>
      <w:r>
        <w:rPr>
          <w:sz w:val="28"/>
        </w:rPr>
        <w:t>воспитанники</w:t>
      </w:r>
      <w:r>
        <w:rPr>
          <w:spacing w:val="-15"/>
          <w:sz w:val="28"/>
        </w:rPr>
        <w:t xml:space="preserve"> </w:t>
      </w:r>
      <w:r>
        <w:rPr>
          <w:sz w:val="28"/>
        </w:rPr>
        <w:t>имеют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15"/>
          <w:sz w:val="28"/>
        </w:rPr>
        <w:t xml:space="preserve"> </w:t>
      </w:r>
      <w:r>
        <w:rPr>
          <w:sz w:val="28"/>
        </w:rPr>
        <w:t>механической</w:t>
      </w:r>
      <w:r>
        <w:rPr>
          <w:spacing w:val="-13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-15"/>
          <w:sz w:val="28"/>
        </w:rPr>
        <w:t xml:space="preserve"> </w:t>
      </w:r>
      <w:r>
        <w:rPr>
          <w:sz w:val="28"/>
        </w:rPr>
        <w:t>и технологии её выполнения;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06"/>
        <w:ind w:left="1131" w:hanging="706"/>
        <w:jc w:val="left"/>
        <w:rPr>
          <w:sz w:val="28"/>
        </w:rPr>
      </w:pPr>
      <w:r>
        <w:rPr>
          <w:spacing w:val="-2"/>
          <w:sz w:val="28"/>
        </w:rPr>
        <w:t>учащиеся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стремятся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разобраться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z w:val="28"/>
        </w:rPr>
        <w:t xml:space="preserve"> </w:t>
      </w:r>
      <w:r>
        <w:rPr>
          <w:spacing w:val="-2"/>
          <w:sz w:val="28"/>
        </w:rPr>
        <w:t>устройстве выполняемых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объектов;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0"/>
        <w:ind w:left="1131" w:hanging="706"/>
        <w:jc w:val="left"/>
        <w:rPr>
          <w:sz w:val="28"/>
        </w:rPr>
      </w:pPr>
      <w:r>
        <w:rPr>
          <w:sz w:val="28"/>
        </w:rPr>
        <w:t>имеют</w:t>
      </w:r>
      <w:r>
        <w:rPr>
          <w:spacing w:val="-18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наборами</w:t>
      </w:r>
      <w:r>
        <w:rPr>
          <w:spacing w:val="-11"/>
          <w:sz w:val="28"/>
        </w:rPr>
        <w:t xml:space="preserve"> </w:t>
      </w:r>
      <w:r>
        <w:rPr>
          <w:sz w:val="28"/>
        </w:rPr>
        <w:t>готовых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деталей;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9" w:line="276" w:lineRule="auto"/>
        <w:ind w:right="1177" w:firstLine="0"/>
        <w:jc w:val="left"/>
        <w:rPr>
          <w:sz w:val="28"/>
        </w:rPr>
      </w:pPr>
      <w:r>
        <w:rPr>
          <w:sz w:val="28"/>
        </w:rPr>
        <w:t>умеют</w:t>
      </w:r>
      <w:r>
        <w:rPr>
          <w:spacing w:val="-1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7"/>
          <w:sz w:val="28"/>
        </w:rPr>
        <w:t xml:space="preserve"> </w:t>
      </w:r>
      <w:r>
        <w:rPr>
          <w:sz w:val="28"/>
        </w:rPr>
        <w:t>более</w:t>
      </w:r>
      <w:r>
        <w:rPr>
          <w:spacing w:val="-9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10"/>
          <w:sz w:val="28"/>
        </w:rPr>
        <w:t xml:space="preserve"> </w:t>
      </w:r>
      <w:r>
        <w:rPr>
          <w:sz w:val="28"/>
        </w:rPr>
        <w:t>поделки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11"/>
          <w:sz w:val="28"/>
        </w:rPr>
        <w:t xml:space="preserve"> </w:t>
      </w:r>
      <w:r>
        <w:rPr>
          <w:sz w:val="28"/>
        </w:rPr>
        <w:t>пластилина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природного </w:t>
      </w:r>
      <w:r>
        <w:rPr>
          <w:spacing w:val="-2"/>
          <w:sz w:val="28"/>
        </w:rPr>
        <w:t>материала;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05"/>
        <w:ind w:left="1131" w:hanging="706"/>
        <w:jc w:val="left"/>
        <w:rPr>
          <w:sz w:val="28"/>
        </w:rPr>
      </w:pPr>
      <w:r>
        <w:rPr>
          <w:sz w:val="28"/>
        </w:rPr>
        <w:t>имеют</w:t>
      </w:r>
      <w:r>
        <w:rPr>
          <w:spacing w:val="-18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контурных</w:t>
      </w:r>
      <w:r>
        <w:rPr>
          <w:spacing w:val="-18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16"/>
          <w:sz w:val="28"/>
        </w:rPr>
        <w:t xml:space="preserve"> </w:t>
      </w:r>
      <w:r>
        <w:rPr>
          <w:sz w:val="28"/>
        </w:rPr>
        <w:t>(авиа,</w:t>
      </w:r>
      <w:r>
        <w:rPr>
          <w:spacing w:val="-9"/>
          <w:sz w:val="28"/>
        </w:rPr>
        <w:t xml:space="preserve"> </w:t>
      </w:r>
      <w:r>
        <w:rPr>
          <w:sz w:val="28"/>
        </w:rPr>
        <w:t>судо,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автомодели);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50" w:line="276" w:lineRule="auto"/>
        <w:ind w:right="545" w:firstLine="0"/>
        <w:jc w:val="left"/>
        <w:rPr>
          <w:sz w:val="28"/>
        </w:rPr>
      </w:pPr>
      <w:r>
        <w:rPr>
          <w:sz w:val="28"/>
        </w:rPr>
        <w:t>знают</w:t>
      </w:r>
      <w:r>
        <w:rPr>
          <w:spacing w:val="-18"/>
          <w:sz w:val="28"/>
        </w:rPr>
        <w:t xml:space="preserve"> </w:t>
      </w:r>
      <w:r>
        <w:rPr>
          <w:sz w:val="28"/>
        </w:rPr>
        <w:t>технологию</w:t>
      </w:r>
      <w:r>
        <w:rPr>
          <w:spacing w:val="-17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объёмных</w:t>
      </w:r>
      <w:r>
        <w:rPr>
          <w:spacing w:val="-18"/>
          <w:sz w:val="28"/>
        </w:rPr>
        <w:t xml:space="preserve"> </w:t>
      </w:r>
      <w:r>
        <w:rPr>
          <w:sz w:val="28"/>
        </w:rPr>
        <w:t>поделок,</w:t>
      </w:r>
      <w:r>
        <w:rPr>
          <w:spacing w:val="-10"/>
          <w:sz w:val="28"/>
        </w:rPr>
        <w:t xml:space="preserve"> </w:t>
      </w:r>
      <w:r>
        <w:rPr>
          <w:sz w:val="28"/>
        </w:rPr>
        <w:t>имеют</w:t>
      </w:r>
      <w:r>
        <w:rPr>
          <w:spacing w:val="-18"/>
          <w:sz w:val="28"/>
        </w:rPr>
        <w:t xml:space="preserve"> </w:t>
      </w:r>
      <w:r>
        <w:rPr>
          <w:sz w:val="28"/>
        </w:rPr>
        <w:t>первоначальные понятия о геометрических телах;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01"/>
        <w:ind w:left="1131" w:hanging="706"/>
        <w:jc w:val="left"/>
        <w:rPr>
          <w:sz w:val="28"/>
        </w:rPr>
      </w:pPr>
      <w:r>
        <w:rPr>
          <w:spacing w:val="-2"/>
          <w:sz w:val="28"/>
        </w:rPr>
        <w:t>развивается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художественный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вкус.</w:t>
      </w:r>
    </w:p>
    <w:p w:rsidR="007A46EE" w:rsidRDefault="007A46EE">
      <w:pPr>
        <w:pStyle w:val="a5"/>
        <w:jc w:val="lef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jc w:val="left"/>
      </w:pPr>
      <w:r>
        <w:t>Прогнозируемые</w:t>
      </w:r>
      <w:r>
        <w:rPr>
          <w:spacing w:val="-16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III</w:t>
      </w:r>
      <w:r>
        <w:rPr>
          <w:spacing w:val="-18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rPr>
          <w:spacing w:val="-2"/>
        </w:rPr>
        <w:t>обучения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4"/>
        <w:ind w:left="1131" w:hanging="706"/>
        <w:jc w:val="left"/>
        <w:rPr>
          <w:sz w:val="28"/>
        </w:rPr>
      </w:pPr>
      <w:r>
        <w:rPr>
          <w:sz w:val="28"/>
        </w:rPr>
        <w:t>воспитанники</w:t>
      </w:r>
      <w:r>
        <w:rPr>
          <w:spacing w:val="-12"/>
          <w:sz w:val="28"/>
        </w:rPr>
        <w:t xml:space="preserve"> </w:t>
      </w:r>
      <w:r>
        <w:rPr>
          <w:sz w:val="28"/>
        </w:rPr>
        <w:t>знакомы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техникой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бумагой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«оригами»;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50"/>
        <w:ind w:left="1131" w:hanging="706"/>
        <w:jc w:val="left"/>
        <w:rPr>
          <w:sz w:val="28"/>
        </w:rPr>
      </w:pPr>
      <w:r>
        <w:rPr>
          <w:sz w:val="28"/>
        </w:rPr>
        <w:t>владеют</w:t>
      </w:r>
      <w:r>
        <w:rPr>
          <w:spacing w:val="-13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чертежных</w:t>
      </w:r>
      <w:r>
        <w:rPr>
          <w:spacing w:val="-15"/>
          <w:sz w:val="28"/>
        </w:rPr>
        <w:t xml:space="preserve"> </w:t>
      </w:r>
      <w:r>
        <w:rPr>
          <w:sz w:val="28"/>
        </w:rPr>
        <w:t>инструментах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принадлежностях;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9" w:line="276" w:lineRule="auto"/>
        <w:ind w:right="659" w:firstLine="0"/>
        <w:jc w:val="left"/>
        <w:rPr>
          <w:sz w:val="28"/>
        </w:rPr>
      </w:pPr>
      <w:r>
        <w:rPr>
          <w:sz w:val="28"/>
        </w:rPr>
        <w:t>знакомы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разновидностью</w:t>
      </w:r>
      <w:r>
        <w:rPr>
          <w:spacing w:val="-16"/>
          <w:sz w:val="28"/>
        </w:rPr>
        <w:t xml:space="preserve"> </w:t>
      </w:r>
      <w:r>
        <w:rPr>
          <w:sz w:val="28"/>
        </w:rPr>
        <w:t>судо,</w:t>
      </w:r>
      <w:r>
        <w:rPr>
          <w:spacing w:val="-9"/>
          <w:sz w:val="28"/>
        </w:rPr>
        <w:t xml:space="preserve"> </w:t>
      </w:r>
      <w:r>
        <w:rPr>
          <w:sz w:val="28"/>
        </w:rPr>
        <w:t>авиа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автомоделей,</w:t>
      </w:r>
      <w:r>
        <w:rPr>
          <w:spacing w:val="-8"/>
          <w:sz w:val="28"/>
        </w:rPr>
        <w:t xml:space="preserve"> </w:t>
      </w:r>
      <w:r>
        <w:rPr>
          <w:sz w:val="28"/>
        </w:rPr>
        <w:t>владеют</w:t>
      </w:r>
      <w:r>
        <w:rPr>
          <w:spacing w:val="-16"/>
          <w:sz w:val="28"/>
        </w:rPr>
        <w:t xml:space="preserve"> </w:t>
      </w:r>
      <w:r>
        <w:rPr>
          <w:sz w:val="28"/>
        </w:rPr>
        <w:t>технологией склеивания движущихся, настольных, контурных, объемных, летающих и</w:t>
      </w:r>
    </w:p>
    <w:p w:rsidR="007A46EE" w:rsidRDefault="009E1D98">
      <w:pPr>
        <w:pStyle w:val="a3"/>
        <w:spacing w:before="4"/>
        <w:jc w:val="left"/>
      </w:pPr>
      <w:r>
        <w:t>контурных</w:t>
      </w:r>
      <w:r>
        <w:rPr>
          <w:spacing w:val="-18"/>
        </w:rPr>
        <w:t xml:space="preserve"> </w:t>
      </w:r>
      <w:r>
        <w:t>моделей</w:t>
      </w:r>
      <w:r>
        <w:rPr>
          <w:spacing w:val="-17"/>
        </w:rPr>
        <w:t xml:space="preserve"> </w:t>
      </w:r>
      <w:r>
        <w:t>(авиа,</w:t>
      </w:r>
      <w:r>
        <w:rPr>
          <w:spacing w:val="-9"/>
        </w:rPr>
        <w:t xml:space="preserve"> </w:t>
      </w:r>
      <w:r>
        <w:t>судо,</w:t>
      </w:r>
      <w:r>
        <w:rPr>
          <w:spacing w:val="-10"/>
        </w:rPr>
        <w:t xml:space="preserve"> </w:t>
      </w:r>
      <w:r>
        <w:rPr>
          <w:spacing w:val="-2"/>
        </w:rPr>
        <w:t>автомодели);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5"/>
        <w:ind w:left="1131" w:hanging="706"/>
        <w:jc w:val="left"/>
        <w:rPr>
          <w:sz w:val="28"/>
        </w:rPr>
      </w:pPr>
      <w:r>
        <w:rPr>
          <w:spacing w:val="-2"/>
          <w:sz w:val="28"/>
        </w:rPr>
        <w:t>владеют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понятиями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«контур»,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«силуэт»,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различают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геометрические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фигуры;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pacing w:val="-2"/>
          <w:sz w:val="28"/>
        </w:rPr>
        <w:t>умеют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изготавливать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развертки;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pacing w:val="-2"/>
          <w:sz w:val="28"/>
        </w:rPr>
        <w:t>развивается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художествен</w:t>
      </w:r>
      <w:r>
        <w:rPr>
          <w:spacing w:val="-2"/>
          <w:sz w:val="28"/>
        </w:rPr>
        <w:t>ный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вкус.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72"/>
        <w:ind w:left="0"/>
        <w:jc w:val="left"/>
      </w:pPr>
    </w:p>
    <w:p w:rsidR="007A46EE" w:rsidRDefault="009E1D98">
      <w:pPr>
        <w:pStyle w:val="a3"/>
        <w:spacing w:before="1"/>
        <w:jc w:val="left"/>
      </w:pPr>
      <w:r>
        <w:t>Прогнозируемые</w:t>
      </w:r>
      <w:r>
        <w:rPr>
          <w:spacing w:val="-17"/>
        </w:rPr>
        <w:t xml:space="preserve"> </w:t>
      </w:r>
      <w:r>
        <w:t>результаты</w:t>
      </w:r>
      <w:r>
        <w:rPr>
          <w:spacing w:val="-16"/>
        </w:rPr>
        <w:t xml:space="preserve"> </w:t>
      </w:r>
      <w:r>
        <w:t>IV</w:t>
      </w:r>
      <w:r>
        <w:rPr>
          <w:spacing w:val="-18"/>
        </w:rPr>
        <w:t xml:space="preserve"> </w:t>
      </w:r>
      <w:r>
        <w:t>года</w:t>
      </w:r>
      <w:r>
        <w:rPr>
          <w:spacing w:val="-16"/>
        </w:rPr>
        <w:t xml:space="preserve"> </w:t>
      </w:r>
      <w:r>
        <w:rPr>
          <w:spacing w:val="-2"/>
        </w:rPr>
        <w:t>обучения: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z w:val="28"/>
        </w:rPr>
        <w:t>имеют</w:t>
      </w:r>
      <w:r>
        <w:rPr>
          <w:spacing w:val="-17"/>
          <w:sz w:val="28"/>
        </w:rPr>
        <w:t xml:space="preserve"> </w:t>
      </w:r>
      <w:r>
        <w:rPr>
          <w:sz w:val="28"/>
        </w:rPr>
        <w:t>углублённые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телах;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9" w:line="276" w:lineRule="auto"/>
        <w:ind w:right="381" w:firstLine="0"/>
        <w:jc w:val="left"/>
        <w:rPr>
          <w:sz w:val="28"/>
        </w:rPr>
      </w:pP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13"/>
          <w:sz w:val="28"/>
        </w:rPr>
        <w:t xml:space="preserve"> </w:t>
      </w:r>
      <w:r>
        <w:rPr>
          <w:sz w:val="28"/>
        </w:rPr>
        <w:t>наблюдается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устойчивый</w:t>
      </w:r>
      <w:r>
        <w:rPr>
          <w:spacing w:val="-10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z w:val="28"/>
        </w:rPr>
        <w:t>устройству</w:t>
      </w:r>
      <w:r>
        <w:rPr>
          <w:spacing w:val="-18"/>
          <w:sz w:val="28"/>
        </w:rPr>
        <w:t xml:space="preserve"> </w:t>
      </w:r>
      <w:r>
        <w:rPr>
          <w:sz w:val="28"/>
        </w:rPr>
        <w:t>технических объектов и поисковой творческой деятельности;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01"/>
        <w:ind w:left="1131" w:hanging="706"/>
        <w:jc w:val="left"/>
        <w:rPr>
          <w:sz w:val="28"/>
        </w:rPr>
      </w:pPr>
      <w:r>
        <w:rPr>
          <w:sz w:val="28"/>
        </w:rPr>
        <w:t>умеют</w:t>
      </w:r>
      <w:r>
        <w:rPr>
          <w:spacing w:val="-12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чертежам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схемам;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9" w:line="276" w:lineRule="auto"/>
        <w:ind w:right="460" w:firstLine="0"/>
        <w:jc w:val="left"/>
        <w:rPr>
          <w:sz w:val="28"/>
        </w:rPr>
      </w:pPr>
      <w:r>
        <w:rPr>
          <w:sz w:val="28"/>
        </w:rPr>
        <w:t>работают</w:t>
      </w:r>
      <w:r>
        <w:rPr>
          <w:spacing w:val="-18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11"/>
          <w:sz w:val="28"/>
        </w:rPr>
        <w:t xml:space="preserve"> </w:t>
      </w:r>
      <w:r>
        <w:rPr>
          <w:sz w:val="28"/>
        </w:rPr>
        <w:t>материалом:</w:t>
      </w:r>
      <w:r>
        <w:rPr>
          <w:spacing w:val="-18"/>
          <w:sz w:val="28"/>
        </w:rPr>
        <w:t xml:space="preserve"> </w:t>
      </w:r>
      <w:r>
        <w:rPr>
          <w:sz w:val="28"/>
        </w:rPr>
        <w:t>ткань,</w:t>
      </w:r>
      <w:r>
        <w:rPr>
          <w:spacing w:val="-9"/>
          <w:sz w:val="28"/>
        </w:rPr>
        <w:t xml:space="preserve"> </w:t>
      </w:r>
      <w:r>
        <w:rPr>
          <w:sz w:val="28"/>
        </w:rPr>
        <w:t>фольга,</w:t>
      </w:r>
      <w:r>
        <w:rPr>
          <w:spacing w:val="-9"/>
          <w:sz w:val="28"/>
        </w:rPr>
        <w:t xml:space="preserve"> </w:t>
      </w:r>
      <w:r>
        <w:rPr>
          <w:sz w:val="28"/>
        </w:rPr>
        <w:t>вата,</w:t>
      </w:r>
      <w:r>
        <w:rPr>
          <w:spacing w:val="-10"/>
          <w:sz w:val="28"/>
        </w:rPr>
        <w:t xml:space="preserve"> </w:t>
      </w:r>
      <w:r>
        <w:rPr>
          <w:sz w:val="28"/>
        </w:rPr>
        <w:t>бумажные</w:t>
      </w:r>
      <w:r>
        <w:rPr>
          <w:spacing w:val="-10"/>
          <w:sz w:val="28"/>
        </w:rPr>
        <w:t xml:space="preserve"> </w:t>
      </w:r>
      <w:r>
        <w:rPr>
          <w:sz w:val="28"/>
        </w:rPr>
        <w:t>салфетки, нитки и др.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05" w:line="271" w:lineRule="auto"/>
        <w:ind w:right="693" w:firstLine="0"/>
        <w:jc w:val="left"/>
        <w:rPr>
          <w:sz w:val="28"/>
        </w:rPr>
      </w:pPr>
      <w:r>
        <w:rPr>
          <w:sz w:val="28"/>
        </w:rPr>
        <w:t>находят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-1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прочности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устойчивости изделия, уметь видеть и устранять дефекты.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32"/>
        <w:ind w:left="0"/>
        <w:jc w:val="left"/>
      </w:pPr>
    </w:p>
    <w:p w:rsidR="007A46EE" w:rsidRDefault="009E1D98">
      <w:pPr>
        <w:pStyle w:val="a3"/>
        <w:spacing w:line="429" w:lineRule="auto"/>
        <w:ind w:right="2134"/>
        <w:jc w:val="left"/>
      </w:pPr>
      <w:r>
        <w:t>Формы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способы</w:t>
      </w:r>
      <w:r>
        <w:rPr>
          <w:spacing w:val="-15"/>
        </w:rPr>
        <w:t xml:space="preserve"> </w:t>
      </w:r>
      <w:r>
        <w:t>проверки</w:t>
      </w:r>
      <w:r>
        <w:rPr>
          <w:spacing w:val="-12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усвоения</w:t>
      </w:r>
      <w:r>
        <w:rPr>
          <w:spacing w:val="-10"/>
        </w:rPr>
        <w:t xml:space="preserve"> </w:t>
      </w:r>
      <w:r>
        <w:t>программы: Аттестация воспитанников проходит в форме: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line="317" w:lineRule="exact"/>
        <w:ind w:left="1131" w:hanging="706"/>
        <w:jc w:val="left"/>
        <w:rPr>
          <w:sz w:val="28"/>
        </w:rPr>
      </w:pPr>
      <w:r>
        <w:rPr>
          <w:spacing w:val="-2"/>
          <w:sz w:val="28"/>
        </w:rPr>
        <w:t>промежуточная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аттестация: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поделка</w:t>
      </w:r>
      <w:r>
        <w:rPr>
          <w:sz w:val="28"/>
        </w:rPr>
        <w:t xml:space="preserve"> </w:t>
      </w:r>
      <w:r>
        <w:rPr>
          <w:spacing w:val="-2"/>
          <w:sz w:val="28"/>
        </w:rPr>
        <w:t>по окончанию каждой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темы;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4"/>
        <w:ind w:left="1131" w:hanging="706"/>
        <w:jc w:val="left"/>
        <w:rPr>
          <w:sz w:val="28"/>
        </w:rPr>
      </w:pPr>
      <w:r>
        <w:rPr>
          <w:spacing w:val="-2"/>
          <w:sz w:val="28"/>
        </w:rPr>
        <w:t>участие в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выставках,</w:t>
      </w:r>
      <w:r>
        <w:rPr>
          <w:sz w:val="28"/>
        </w:rPr>
        <w:t xml:space="preserve"> </w:t>
      </w:r>
      <w:r>
        <w:rPr>
          <w:spacing w:val="-2"/>
          <w:sz w:val="28"/>
        </w:rPr>
        <w:t>соревнованиях,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конкурсах,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викторинах;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55"/>
        <w:ind w:left="1131" w:hanging="706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контрольной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поделки</w:t>
      </w:r>
      <w:r>
        <w:rPr>
          <w:spacing w:val="-17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конце</w:t>
      </w:r>
      <w:r>
        <w:rPr>
          <w:spacing w:val="-15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года.</w:t>
      </w:r>
    </w:p>
    <w:p w:rsidR="007A46EE" w:rsidRDefault="009E1D98">
      <w:pPr>
        <w:pStyle w:val="a3"/>
        <w:spacing w:before="244" w:line="276" w:lineRule="auto"/>
        <w:jc w:val="left"/>
      </w:pPr>
      <w:r>
        <w:t>Выставки</w:t>
      </w:r>
      <w:r>
        <w:rPr>
          <w:spacing w:val="-11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завершающий</w:t>
      </w:r>
      <w:r>
        <w:rPr>
          <w:spacing w:val="-10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t>творчества</w:t>
      </w:r>
      <w:r>
        <w:rPr>
          <w:spacing w:val="-9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определенный</w:t>
      </w:r>
      <w:r>
        <w:rPr>
          <w:spacing w:val="-10"/>
        </w:rPr>
        <w:t xml:space="preserve"> </w:t>
      </w:r>
      <w:r>
        <w:t>период, демонстрирующий результаты их труда.</w:t>
      </w:r>
    </w:p>
    <w:p w:rsidR="007A46EE" w:rsidRDefault="007A46EE">
      <w:pPr>
        <w:pStyle w:val="a3"/>
        <w:spacing w:line="276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jc w:val="left"/>
      </w:pPr>
      <w:r>
        <w:rPr>
          <w:spacing w:val="-2"/>
        </w:rPr>
        <w:t>Методическое</w:t>
      </w:r>
      <w:r>
        <w:rPr>
          <w:spacing w:val="-10"/>
        </w:rPr>
        <w:t xml:space="preserve"> </w:t>
      </w:r>
      <w:r>
        <w:rPr>
          <w:spacing w:val="-2"/>
        </w:rPr>
        <w:t>обеспечение</w:t>
      </w:r>
    </w:p>
    <w:p w:rsidR="007A46EE" w:rsidRDefault="009E1D98">
      <w:pPr>
        <w:pStyle w:val="a3"/>
        <w:spacing w:before="244" w:line="276" w:lineRule="auto"/>
        <w:jc w:val="left"/>
      </w:pPr>
      <w:r>
        <w:t>Формы</w:t>
      </w:r>
      <w:r>
        <w:rPr>
          <w:spacing w:val="-18"/>
        </w:rPr>
        <w:t xml:space="preserve"> </w:t>
      </w:r>
      <w:r>
        <w:t>проведения</w:t>
      </w:r>
      <w:r>
        <w:rPr>
          <w:spacing w:val="-17"/>
        </w:rPr>
        <w:t xml:space="preserve"> </w:t>
      </w:r>
      <w:r>
        <w:t>занятий:</w:t>
      </w:r>
      <w:r>
        <w:rPr>
          <w:spacing w:val="-18"/>
        </w:rPr>
        <w:t xml:space="preserve"> </w:t>
      </w:r>
      <w:r>
        <w:t>практическое,</w:t>
      </w:r>
      <w:r>
        <w:rPr>
          <w:spacing w:val="-9"/>
        </w:rPr>
        <w:t xml:space="preserve"> </w:t>
      </w:r>
      <w:r>
        <w:t>теоретическое</w:t>
      </w:r>
      <w:r>
        <w:rPr>
          <w:spacing w:val="-14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комбинированное занятие, беседа, конкурс, групповая, ин</w:t>
      </w:r>
      <w:r>
        <w:t>дивидуально-коллективная работа.</w:t>
      </w:r>
    </w:p>
    <w:p w:rsidR="007A46EE" w:rsidRDefault="009E1D98">
      <w:pPr>
        <w:pStyle w:val="a3"/>
        <w:spacing w:before="196" w:line="278" w:lineRule="auto"/>
        <w:ind w:right="1069"/>
        <w:jc w:val="left"/>
      </w:pPr>
      <w:r>
        <w:t>Вид</w:t>
      </w:r>
      <w:r>
        <w:rPr>
          <w:spacing w:val="-16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занятиях:</w:t>
      </w:r>
      <w:r>
        <w:rPr>
          <w:spacing w:val="-18"/>
        </w:rPr>
        <w:t xml:space="preserve"> </w:t>
      </w:r>
      <w:r>
        <w:t>фронтальный,</w:t>
      </w:r>
      <w:r>
        <w:rPr>
          <w:spacing w:val="-8"/>
        </w:rPr>
        <w:t xml:space="preserve"> </w:t>
      </w:r>
      <w:r>
        <w:t>коллективный, групповой, коллективно-групповой.</w:t>
      </w:r>
    </w:p>
    <w:p w:rsidR="007A46EE" w:rsidRDefault="009E1D98">
      <w:pPr>
        <w:pStyle w:val="a3"/>
        <w:spacing w:before="194"/>
        <w:jc w:val="left"/>
      </w:pPr>
      <w:r>
        <w:rPr>
          <w:spacing w:val="-2"/>
        </w:rPr>
        <w:t>Методы</w:t>
      </w:r>
      <w:r>
        <w:rPr>
          <w:spacing w:val="-8"/>
        </w:rPr>
        <w:t xml:space="preserve"> </w:t>
      </w:r>
      <w:r>
        <w:rPr>
          <w:spacing w:val="-2"/>
        </w:rPr>
        <w:t>организации</w:t>
      </w:r>
      <w:r>
        <w:rPr>
          <w:spacing w:val="-8"/>
        </w:rPr>
        <w:t xml:space="preserve"> </w:t>
      </w:r>
      <w:r>
        <w:rPr>
          <w:spacing w:val="-2"/>
        </w:rPr>
        <w:t>занятий: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50"/>
        <w:ind w:left="1131" w:hanging="706"/>
        <w:jc w:val="left"/>
        <w:rPr>
          <w:sz w:val="28"/>
        </w:rPr>
      </w:pPr>
      <w:r>
        <w:rPr>
          <w:spacing w:val="-2"/>
          <w:sz w:val="28"/>
        </w:rPr>
        <w:t>практический;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54"/>
        <w:ind w:left="1131" w:hanging="706"/>
        <w:jc w:val="left"/>
        <w:rPr>
          <w:sz w:val="28"/>
        </w:rPr>
      </w:pPr>
      <w:r>
        <w:rPr>
          <w:spacing w:val="-2"/>
          <w:sz w:val="28"/>
        </w:rPr>
        <w:t>словесный;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pacing w:val="-2"/>
          <w:sz w:val="28"/>
        </w:rPr>
        <w:t>наглядный;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50"/>
        <w:ind w:left="1131" w:hanging="706"/>
        <w:jc w:val="left"/>
        <w:rPr>
          <w:sz w:val="28"/>
        </w:rPr>
      </w:pPr>
      <w:r>
        <w:rPr>
          <w:sz w:val="28"/>
        </w:rPr>
        <w:t>метод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релаксации;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4"/>
        <w:ind w:left="1131" w:hanging="706"/>
        <w:jc w:val="left"/>
        <w:rPr>
          <w:sz w:val="28"/>
        </w:rPr>
      </w:pPr>
      <w:r>
        <w:rPr>
          <w:spacing w:val="-2"/>
          <w:sz w:val="28"/>
        </w:rPr>
        <w:t>динамические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паузы.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50" w:line="276" w:lineRule="auto"/>
        <w:ind w:right="202" w:firstLine="0"/>
        <w:jc w:val="left"/>
        <w:rPr>
          <w:sz w:val="28"/>
        </w:rPr>
      </w:pPr>
      <w:r>
        <w:rPr>
          <w:sz w:val="28"/>
        </w:rPr>
        <w:t>моделирование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образцу.</w:t>
      </w:r>
      <w:r>
        <w:rPr>
          <w:spacing w:val="-8"/>
          <w:sz w:val="28"/>
        </w:rPr>
        <w:t xml:space="preserve"> </w:t>
      </w:r>
      <w:r>
        <w:rPr>
          <w:sz w:val="28"/>
        </w:rPr>
        <w:t>Детям</w:t>
      </w:r>
      <w:r>
        <w:rPr>
          <w:spacing w:val="-9"/>
          <w:sz w:val="28"/>
        </w:rPr>
        <w:t xml:space="preserve"> </w:t>
      </w:r>
      <w:r>
        <w:rPr>
          <w:sz w:val="28"/>
        </w:rPr>
        <w:t>предлагают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-10"/>
          <w:sz w:val="28"/>
        </w:rPr>
        <w:t xml:space="preserve"> </w:t>
      </w:r>
      <w:r>
        <w:rPr>
          <w:sz w:val="28"/>
        </w:rPr>
        <w:t>и,</w:t>
      </w:r>
      <w:r>
        <w:rPr>
          <w:spacing w:val="-9"/>
          <w:sz w:val="28"/>
        </w:rPr>
        <w:t xml:space="preserve"> </w:t>
      </w:r>
      <w:r>
        <w:rPr>
          <w:sz w:val="28"/>
        </w:rPr>
        <w:t>как</w:t>
      </w:r>
      <w:r>
        <w:rPr>
          <w:spacing w:val="-1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-8"/>
          <w:sz w:val="28"/>
        </w:rPr>
        <w:t xml:space="preserve"> </w:t>
      </w:r>
      <w:r>
        <w:rPr>
          <w:sz w:val="28"/>
        </w:rPr>
        <w:t>приемы их изготовления. В данной форме обучения обеспечивается прямая передача детям готовых знаний, способов действий, основанная на подражании.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195" w:line="278" w:lineRule="auto"/>
        <w:ind w:right="208" w:firstLine="0"/>
        <w:jc w:val="left"/>
        <w:rPr>
          <w:sz w:val="28"/>
        </w:rPr>
      </w:pPr>
      <w:r>
        <w:rPr>
          <w:sz w:val="28"/>
        </w:rPr>
        <w:t>моделирование по модели. Детям в качестве образца предъявляю</w:t>
      </w:r>
      <w:r>
        <w:rPr>
          <w:sz w:val="28"/>
        </w:rPr>
        <w:t>т модель, в которой</w:t>
      </w:r>
      <w:r>
        <w:rPr>
          <w:spacing w:val="-10"/>
          <w:sz w:val="28"/>
        </w:rPr>
        <w:t xml:space="preserve"> </w:t>
      </w:r>
      <w:r>
        <w:rPr>
          <w:sz w:val="28"/>
        </w:rPr>
        <w:t>очертание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-17"/>
          <w:sz w:val="28"/>
        </w:rPr>
        <w:t xml:space="preserve"> </w:t>
      </w:r>
      <w:r>
        <w:rPr>
          <w:sz w:val="28"/>
        </w:rPr>
        <w:t>ее</w:t>
      </w:r>
      <w:r>
        <w:rPr>
          <w:spacing w:val="-9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-10"/>
          <w:sz w:val="28"/>
        </w:rPr>
        <w:t xml:space="preserve"> </w:t>
      </w:r>
      <w:r>
        <w:rPr>
          <w:sz w:val="28"/>
        </w:rPr>
        <w:t>скрыто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12"/>
          <w:sz w:val="28"/>
        </w:rPr>
        <w:t xml:space="preserve"> </w:t>
      </w:r>
      <w:r>
        <w:rPr>
          <w:sz w:val="28"/>
        </w:rPr>
        <w:t>ребенка.</w:t>
      </w:r>
      <w:r>
        <w:rPr>
          <w:spacing w:val="-7"/>
          <w:sz w:val="28"/>
        </w:rPr>
        <w:t xml:space="preserve"> </w:t>
      </w:r>
      <w:r>
        <w:rPr>
          <w:sz w:val="28"/>
        </w:rPr>
        <w:t>Таким образом, в данном случае ребенку предлагают определенную задачу, но не дают</w:t>
      </w:r>
    </w:p>
    <w:p w:rsidR="007A46EE" w:rsidRDefault="009E1D98">
      <w:pPr>
        <w:pStyle w:val="a3"/>
        <w:spacing w:before="3" w:line="276" w:lineRule="auto"/>
        <w:jc w:val="left"/>
      </w:pPr>
      <w:r>
        <w:t>способа</w:t>
      </w:r>
      <w:r>
        <w:rPr>
          <w:spacing w:val="-11"/>
        </w:rPr>
        <w:t xml:space="preserve"> </w:t>
      </w:r>
      <w:r>
        <w:t>ее</w:t>
      </w:r>
      <w:r>
        <w:rPr>
          <w:spacing w:val="-15"/>
        </w:rPr>
        <w:t xml:space="preserve"> </w:t>
      </w:r>
      <w:r>
        <w:t>решения.</w:t>
      </w:r>
      <w:r>
        <w:rPr>
          <w:spacing w:val="-12"/>
        </w:rPr>
        <w:t xml:space="preserve"> </w:t>
      </w:r>
      <w:r>
        <w:t>Постановка</w:t>
      </w:r>
      <w:r>
        <w:rPr>
          <w:spacing w:val="-10"/>
        </w:rPr>
        <w:t xml:space="preserve"> </w:t>
      </w:r>
      <w:r>
        <w:t>таких</w:t>
      </w:r>
      <w:r>
        <w:rPr>
          <w:spacing w:val="-18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достаточно</w:t>
      </w:r>
      <w:r>
        <w:rPr>
          <w:spacing w:val="-10"/>
        </w:rPr>
        <w:t xml:space="preserve"> </w:t>
      </w:r>
      <w:r>
        <w:t>эффективным средством акти</w:t>
      </w:r>
      <w:r>
        <w:t>визации их мышления. В процессе решения этих задач у детей</w:t>
      </w:r>
    </w:p>
    <w:p w:rsidR="007A46EE" w:rsidRDefault="009E1D98">
      <w:pPr>
        <w:pStyle w:val="a3"/>
        <w:spacing w:line="276" w:lineRule="auto"/>
        <w:ind w:right="275"/>
        <w:jc w:val="left"/>
      </w:pPr>
      <w:r>
        <w:t>формируется</w:t>
      </w:r>
      <w:r>
        <w:rPr>
          <w:spacing w:val="-9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мысленно</w:t>
      </w:r>
      <w:r>
        <w:rPr>
          <w:spacing w:val="-11"/>
        </w:rPr>
        <w:t xml:space="preserve"> </w:t>
      </w:r>
      <w:r>
        <w:t>разбирать</w:t>
      </w:r>
      <w:r>
        <w:rPr>
          <w:spacing w:val="-17"/>
        </w:rPr>
        <w:t xml:space="preserve"> </w:t>
      </w:r>
      <w:r>
        <w:t>модель</w:t>
      </w:r>
      <w:r>
        <w:rPr>
          <w:spacing w:val="-1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составляющие</w:t>
      </w:r>
      <w:r>
        <w:rPr>
          <w:spacing w:val="-9"/>
        </w:rPr>
        <w:t xml:space="preserve"> </w:t>
      </w:r>
      <w:r>
        <w:t>элементы,</w:t>
      </w:r>
      <w:r>
        <w:rPr>
          <w:spacing w:val="-8"/>
        </w:rPr>
        <w:t xml:space="preserve"> </w:t>
      </w:r>
      <w:r>
        <w:t>для того чтобы воспроизвести, подобрать и использовать те или другие элементы.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190" w:line="278" w:lineRule="auto"/>
        <w:ind w:right="375" w:firstLine="0"/>
        <w:jc w:val="left"/>
        <w:rPr>
          <w:sz w:val="28"/>
        </w:rPr>
      </w:pPr>
      <w:r>
        <w:rPr>
          <w:sz w:val="28"/>
        </w:rPr>
        <w:t>моделирование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простейшим</w:t>
      </w:r>
      <w:r>
        <w:rPr>
          <w:spacing w:val="-10"/>
          <w:sz w:val="28"/>
        </w:rPr>
        <w:t xml:space="preserve"> </w:t>
      </w:r>
      <w:r>
        <w:rPr>
          <w:sz w:val="28"/>
        </w:rPr>
        <w:t>чертежам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схемам.</w:t>
      </w:r>
      <w:r>
        <w:rPr>
          <w:spacing w:val="-8"/>
          <w:sz w:val="28"/>
        </w:rPr>
        <w:t xml:space="preserve"> </w:t>
      </w:r>
      <w:r>
        <w:rPr>
          <w:sz w:val="28"/>
        </w:rPr>
        <w:t>Это</w:t>
      </w:r>
      <w:r>
        <w:rPr>
          <w:spacing w:val="-16"/>
          <w:sz w:val="28"/>
        </w:rPr>
        <w:t xml:space="preserve"> </w:t>
      </w:r>
      <w:r>
        <w:rPr>
          <w:sz w:val="28"/>
        </w:rPr>
        <w:t>создает</w:t>
      </w:r>
      <w:r>
        <w:rPr>
          <w:spacing w:val="-16"/>
          <w:sz w:val="28"/>
        </w:rPr>
        <w:t xml:space="preserve"> </w:t>
      </w:r>
      <w:r>
        <w:rPr>
          <w:sz w:val="28"/>
        </w:rPr>
        <w:t>возможности для развития внутренних форм наглядного моделирования. Такие возможности</w:t>
      </w:r>
    </w:p>
    <w:p w:rsidR="007A46EE" w:rsidRDefault="009E1D98">
      <w:pPr>
        <w:pStyle w:val="a3"/>
        <w:spacing w:before="2"/>
        <w:jc w:val="left"/>
      </w:pPr>
      <w:r>
        <w:t>наиболее</w:t>
      </w:r>
      <w:r>
        <w:rPr>
          <w:spacing w:val="-18"/>
        </w:rPr>
        <w:t xml:space="preserve"> </w:t>
      </w:r>
      <w:r>
        <w:t>успешно</w:t>
      </w:r>
      <w:r>
        <w:rPr>
          <w:spacing w:val="-16"/>
        </w:rPr>
        <w:t xml:space="preserve"> </w:t>
      </w:r>
      <w:r>
        <w:t>могут</w:t>
      </w:r>
      <w:r>
        <w:rPr>
          <w:spacing w:val="-18"/>
        </w:rPr>
        <w:t xml:space="preserve"> </w:t>
      </w:r>
      <w:r>
        <w:t>реализовываться</w:t>
      </w:r>
      <w:r>
        <w:rPr>
          <w:spacing w:val="-10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случае</w:t>
      </w:r>
      <w:r>
        <w:rPr>
          <w:spacing w:val="-12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детей</w:t>
      </w:r>
      <w:r>
        <w:rPr>
          <w:spacing w:val="-16"/>
        </w:rPr>
        <w:t xml:space="preserve"> </w:t>
      </w:r>
      <w:r>
        <w:rPr>
          <w:spacing w:val="-2"/>
        </w:rPr>
        <w:t>сначала</w:t>
      </w:r>
    </w:p>
    <w:p w:rsidR="007A46EE" w:rsidRDefault="009E1D98">
      <w:pPr>
        <w:pStyle w:val="a3"/>
        <w:spacing w:before="43" w:line="276" w:lineRule="auto"/>
        <w:jc w:val="left"/>
      </w:pPr>
      <w:r>
        <w:t>построению простых схем-чертежей, а затем практическому созданию поделки. В результате</w:t>
      </w:r>
      <w:r>
        <w:rPr>
          <w:spacing w:val="-14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развивается</w:t>
      </w:r>
      <w:r>
        <w:rPr>
          <w:spacing w:val="-10"/>
        </w:rPr>
        <w:t xml:space="preserve"> </w:t>
      </w:r>
      <w:r>
        <w:t>образное</w:t>
      </w:r>
      <w:r>
        <w:rPr>
          <w:spacing w:val="-11"/>
        </w:rPr>
        <w:t xml:space="preserve"> </w:t>
      </w:r>
      <w:r>
        <w:t>мышление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познавательные</w:t>
      </w:r>
      <w:r>
        <w:rPr>
          <w:spacing w:val="-11"/>
        </w:rPr>
        <w:t xml:space="preserve"> </w:t>
      </w:r>
      <w:r>
        <w:t>способности.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0"/>
        </w:tabs>
        <w:spacing w:before="200" w:line="276" w:lineRule="auto"/>
        <w:ind w:right="186" w:firstLine="0"/>
        <w:rPr>
          <w:sz w:val="28"/>
        </w:rPr>
      </w:pPr>
      <w:r>
        <w:rPr>
          <w:sz w:val="28"/>
        </w:rPr>
        <w:t>моделирование по замыслу. Конструирование по замыслу обладает большими возможностями для развития сферы эстетических и нравственных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 личности воспитанников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14"/>
          <w:sz w:val="28"/>
        </w:rPr>
        <w:t xml:space="preserve"> </w:t>
      </w:r>
      <w:r>
        <w:rPr>
          <w:sz w:val="28"/>
        </w:rPr>
        <w:t>самостояте</w:t>
      </w:r>
      <w:r>
        <w:rPr>
          <w:sz w:val="28"/>
        </w:rPr>
        <w:t>льности;</w:t>
      </w:r>
      <w:r>
        <w:rPr>
          <w:spacing w:val="-3"/>
          <w:sz w:val="28"/>
        </w:rPr>
        <w:t xml:space="preserve"> </w:t>
      </w:r>
      <w:r>
        <w:rPr>
          <w:sz w:val="28"/>
        </w:rPr>
        <w:t>здесь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-4"/>
          <w:sz w:val="28"/>
        </w:rPr>
        <w:t xml:space="preserve"> </w:t>
      </w:r>
      <w:r>
        <w:rPr>
          <w:sz w:val="28"/>
        </w:rPr>
        <w:t>сам</w:t>
      </w:r>
      <w:r>
        <w:rPr>
          <w:spacing w:val="-3"/>
          <w:sz w:val="28"/>
        </w:rPr>
        <w:t xml:space="preserve"> </w:t>
      </w:r>
      <w:r>
        <w:rPr>
          <w:sz w:val="28"/>
        </w:rPr>
        <w:t>решает,</w:t>
      </w:r>
      <w:r>
        <w:rPr>
          <w:spacing w:val="-1"/>
          <w:sz w:val="28"/>
        </w:rPr>
        <w:t xml:space="preserve"> </w:t>
      </w:r>
      <w:r>
        <w:rPr>
          <w:sz w:val="28"/>
        </w:rPr>
        <w:t>что</w:t>
      </w:r>
      <w:r>
        <w:rPr>
          <w:spacing w:val="-5"/>
          <w:sz w:val="28"/>
        </w:rPr>
        <w:t xml:space="preserve"> </w:t>
      </w:r>
      <w:r>
        <w:rPr>
          <w:sz w:val="28"/>
        </w:rPr>
        <w:t>и как он будет моделировать.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00"/>
        <w:ind w:left="1131" w:hanging="706"/>
        <w:jc w:val="left"/>
        <w:rPr>
          <w:sz w:val="28"/>
        </w:rPr>
      </w:pPr>
      <w:r>
        <w:rPr>
          <w:sz w:val="28"/>
        </w:rPr>
        <w:t>моделирование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теме.</w:t>
      </w:r>
      <w:r>
        <w:rPr>
          <w:spacing w:val="-10"/>
          <w:sz w:val="28"/>
        </w:rPr>
        <w:t xml:space="preserve"> </w:t>
      </w:r>
      <w:r>
        <w:rPr>
          <w:sz w:val="28"/>
        </w:rPr>
        <w:t>Детям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предлагают</w:t>
      </w:r>
      <w:r>
        <w:rPr>
          <w:spacing w:val="-9"/>
          <w:sz w:val="28"/>
        </w:rPr>
        <w:t xml:space="preserve"> </w:t>
      </w:r>
      <w:r>
        <w:rPr>
          <w:sz w:val="28"/>
        </w:rPr>
        <w:t>узкую</w:t>
      </w:r>
      <w:r>
        <w:rPr>
          <w:spacing w:val="-18"/>
          <w:sz w:val="28"/>
        </w:rPr>
        <w:t xml:space="preserve"> </w:t>
      </w:r>
      <w:r>
        <w:rPr>
          <w:sz w:val="28"/>
        </w:rPr>
        <w:t>тематику,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они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сами</w:t>
      </w:r>
    </w:p>
    <w:p w:rsidR="007A46EE" w:rsidRDefault="007A46EE">
      <w:pPr>
        <w:pStyle w:val="a5"/>
        <w:jc w:val="lef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jc w:val="left"/>
      </w:pPr>
      <w:r>
        <w:t>создают</w:t>
      </w:r>
      <w:r>
        <w:rPr>
          <w:spacing w:val="-18"/>
        </w:rPr>
        <w:t xml:space="preserve"> </w:t>
      </w:r>
      <w:r>
        <w:t>замысел</w:t>
      </w:r>
      <w:r>
        <w:rPr>
          <w:spacing w:val="-10"/>
        </w:rPr>
        <w:t xml:space="preserve"> </w:t>
      </w:r>
      <w:r>
        <w:t>поделки,</w:t>
      </w:r>
      <w:r>
        <w:rPr>
          <w:spacing w:val="-10"/>
        </w:rPr>
        <w:t xml:space="preserve"> </w:t>
      </w:r>
      <w:r>
        <w:t>выбирая</w:t>
      </w:r>
      <w:r>
        <w:rPr>
          <w:spacing w:val="-9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rPr>
          <w:spacing w:val="-2"/>
        </w:rPr>
        <w:t>выполнения.</w:t>
      </w:r>
    </w:p>
    <w:p w:rsidR="007A46EE" w:rsidRDefault="009E1D98">
      <w:pPr>
        <w:pStyle w:val="a3"/>
        <w:spacing w:before="244" w:line="278" w:lineRule="auto"/>
        <w:ind w:right="616"/>
      </w:pPr>
      <w:r>
        <w:t>Эта форма моделирования очень</w:t>
      </w:r>
      <w:r>
        <w:rPr>
          <w:spacing w:val="-1"/>
        </w:rPr>
        <w:t xml:space="preserve"> </w:t>
      </w:r>
      <w:r>
        <w:t>близка по своему</w:t>
      </w:r>
      <w:r>
        <w:rPr>
          <w:spacing w:val="-3"/>
        </w:rPr>
        <w:t xml:space="preserve"> </w:t>
      </w:r>
      <w:r>
        <w:t>характеру моделированию</w:t>
      </w:r>
      <w:r>
        <w:rPr>
          <w:spacing w:val="-1"/>
        </w:rPr>
        <w:t xml:space="preserve"> </w:t>
      </w:r>
      <w:r>
        <w:t>по замыслу,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той</w:t>
      </w:r>
      <w:r>
        <w:rPr>
          <w:spacing w:val="-11"/>
        </w:rPr>
        <w:t xml:space="preserve"> </w:t>
      </w:r>
      <w:r>
        <w:t>лишь</w:t>
      </w:r>
      <w:r>
        <w:rPr>
          <w:spacing w:val="-17"/>
        </w:rPr>
        <w:t xml:space="preserve"> </w:t>
      </w:r>
      <w:r>
        <w:t>разницей,</w:t>
      </w:r>
      <w:r>
        <w:rPr>
          <w:spacing w:val="-8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замыслы</w:t>
      </w:r>
      <w:r>
        <w:rPr>
          <w:spacing w:val="-10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ограничиваются</w:t>
      </w:r>
      <w:r>
        <w:rPr>
          <w:spacing w:val="-8"/>
        </w:rPr>
        <w:t xml:space="preserve"> </w:t>
      </w:r>
      <w:r>
        <w:t>определенной темой. Основная цель организации моделирования по теме - актуализация и</w:t>
      </w:r>
    </w:p>
    <w:p w:rsidR="007A46EE" w:rsidRDefault="009E1D98">
      <w:pPr>
        <w:pStyle w:val="a3"/>
        <w:spacing w:line="276" w:lineRule="auto"/>
        <w:ind w:right="737"/>
      </w:pPr>
      <w:r>
        <w:t>закрепление</w:t>
      </w:r>
      <w:r>
        <w:rPr>
          <w:spacing w:val="-8"/>
        </w:rPr>
        <w:t xml:space="preserve"> </w:t>
      </w:r>
      <w:r>
        <w:t>знаний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умений,</w:t>
      </w:r>
      <w:r>
        <w:rPr>
          <w:spacing w:val="-7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переключение</w:t>
      </w:r>
      <w:r>
        <w:rPr>
          <w:spacing w:val="-7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новую</w:t>
      </w:r>
      <w:r>
        <w:rPr>
          <w:spacing w:val="-10"/>
        </w:rPr>
        <w:t xml:space="preserve"> </w:t>
      </w:r>
      <w:r>
        <w:t>тематику</w:t>
      </w:r>
      <w:r>
        <w:rPr>
          <w:spacing w:val="-17"/>
        </w:rPr>
        <w:t xml:space="preserve"> </w:t>
      </w:r>
      <w:r>
        <w:t>в случае их «застревания» на одной и той же теме.</w:t>
      </w:r>
    </w:p>
    <w:p w:rsidR="007A46EE" w:rsidRDefault="009E1D98">
      <w:pPr>
        <w:pStyle w:val="a3"/>
        <w:spacing w:before="195" w:line="276" w:lineRule="auto"/>
        <w:jc w:val="left"/>
      </w:pPr>
      <w:r>
        <w:t>Модели могут быть подвижными и неподвижными. Изготавливая модели старой техники,</w:t>
      </w:r>
      <w:r>
        <w:rPr>
          <w:spacing w:val="-8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сравнивают</w:t>
      </w:r>
      <w:r>
        <w:rPr>
          <w:spacing w:val="-10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моделями</w:t>
      </w:r>
      <w:r>
        <w:rPr>
          <w:spacing w:val="-9"/>
        </w:rPr>
        <w:t xml:space="preserve"> </w:t>
      </w:r>
      <w:r>
        <w:t>нового</w:t>
      </w:r>
      <w:r>
        <w:rPr>
          <w:spacing w:val="-10"/>
        </w:rPr>
        <w:t xml:space="preserve"> </w:t>
      </w:r>
      <w:r>
        <w:t>поколения,</w:t>
      </w:r>
      <w:r>
        <w:rPr>
          <w:spacing w:val="-7"/>
        </w:rPr>
        <w:t xml:space="preserve"> </w:t>
      </w:r>
      <w:r>
        <w:t>знакомятся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историей развития техники. Занятия в объединении «Начального тех</w:t>
      </w:r>
      <w:r>
        <w:t>нического</w:t>
      </w:r>
    </w:p>
    <w:p w:rsidR="007A46EE" w:rsidRDefault="009E1D98">
      <w:pPr>
        <w:pStyle w:val="a3"/>
        <w:spacing w:line="276" w:lineRule="auto"/>
        <w:jc w:val="left"/>
      </w:pPr>
      <w:r>
        <w:t>моделирования»</w:t>
      </w:r>
      <w:r>
        <w:rPr>
          <w:spacing w:val="-18"/>
        </w:rPr>
        <w:t xml:space="preserve"> </w:t>
      </w:r>
      <w:r>
        <w:t>позволяют</w:t>
      </w:r>
      <w:r>
        <w:rPr>
          <w:spacing w:val="-12"/>
        </w:rPr>
        <w:t xml:space="preserve"> </w:t>
      </w:r>
      <w:r>
        <w:t>лучше</w:t>
      </w:r>
      <w:r>
        <w:rPr>
          <w:spacing w:val="-10"/>
        </w:rPr>
        <w:t xml:space="preserve"> </w:t>
      </w:r>
      <w:r>
        <w:t>познать</w:t>
      </w:r>
      <w:r>
        <w:rPr>
          <w:spacing w:val="-18"/>
        </w:rPr>
        <w:t xml:space="preserve"> </w:t>
      </w:r>
      <w:r>
        <w:t>мир</w:t>
      </w:r>
      <w:r>
        <w:rPr>
          <w:spacing w:val="-11"/>
        </w:rPr>
        <w:t xml:space="preserve"> </w:t>
      </w:r>
      <w:r>
        <w:t>техники,</w:t>
      </w:r>
      <w:r>
        <w:rPr>
          <w:spacing w:val="-9"/>
        </w:rPr>
        <w:t xml:space="preserve"> </w:t>
      </w:r>
      <w:r>
        <w:t>развить</w:t>
      </w:r>
      <w:r>
        <w:rPr>
          <w:spacing w:val="-12"/>
        </w:rPr>
        <w:t xml:space="preserve"> </w:t>
      </w:r>
      <w:r>
        <w:t>конструкторские способности и техническое мышление.</w:t>
      </w:r>
    </w:p>
    <w:p w:rsidR="007A46EE" w:rsidRDefault="009E1D98">
      <w:pPr>
        <w:pStyle w:val="a3"/>
        <w:spacing w:before="199"/>
        <w:jc w:val="left"/>
      </w:pPr>
      <w:r>
        <w:t>Процесс</w:t>
      </w:r>
      <w:r>
        <w:rPr>
          <w:spacing w:val="-10"/>
        </w:rPr>
        <w:t xml:space="preserve"> </w:t>
      </w:r>
      <w:r>
        <w:t>моделирования</w:t>
      </w:r>
      <w:r>
        <w:rPr>
          <w:spacing w:val="-10"/>
        </w:rPr>
        <w:t xml:space="preserve"> </w:t>
      </w:r>
      <w:r>
        <w:t>включает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себя</w:t>
      </w:r>
      <w:r>
        <w:rPr>
          <w:spacing w:val="-13"/>
        </w:rPr>
        <w:t xml:space="preserve"> </w:t>
      </w:r>
      <w:r>
        <w:t>3</w:t>
      </w:r>
      <w:r>
        <w:rPr>
          <w:spacing w:val="-16"/>
        </w:rPr>
        <w:t xml:space="preserve"> </w:t>
      </w:r>
      <w:r>
        <w:rPr>
          <w:spacing w:val="-2"/>
        </w:rPr>
        <w:t>элемента: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pacing w:val="-2"/>
          <w:sz w:val="28"/>
        </w:rPr>
        <w:t>субъективный (исследователь);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z w:val="28"/>
        </w:rPr>
        <w:t>объект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исследования;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50" w:line="276" w:lineRule="auto"/>
        <w:ind w:right="662" w:firstLine="0"/>
        <w:jc w:val="left"/>
        <w:rPr>
          <w:sz w:val="28"/>
        </w:rPr>
      </w:pPr>
      <w:r>
        <w:rPr>
          <w:sz w:val="28"/>
        </w:rPr>
        <w:t>модель,</w:t>
      </w:r>
      <w:r>
        <w:rPr>
          <w:spacing w:val="-11"/>
          <w:sz w:val="28"/>
        </w:rPr>
        <w:t xml:space="preserve"> </w:t>
      </w:r>
      <w:r>
        <w:rPr>
          <w:sz w:val="28"/>
        </w:rPr>
        <w:t>определяющую</w:t>
      </w:r>
      <w:r>
        <w:rPr>
          <w:spacing w:val="-17"/>
          <w:sz w:val="28"/>
        </w:rPr>
        <w:t xml:space="preserve"> </w:t>
      </w:r>
      <w:r>
        <w:rPr>
          <w:sz w:val="28"/>
        </w:rPr>
        <w:t>(отражающую)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познающего</w:t>
      </w:r>
      <w:r>
        <w:rPr>
          <w:spacing w:val="-17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12"/>
          <w:sz w:val="28"/>
        </w:rPr>
        <w:t xml:space="preserve"> </w:t>
      </w:r>
      <w:r>
        <w:rPr>
          <w:sz w:val="28"/>
        </w:rPr>
        <w:t>и познаваемого объекта.</w:t>
      </w:r>
    </w:p>
    <w:p w:rsidR="007A46EE" w:rsidRDefault="009E1D98">
      <w:pPr>
        <w:pStyle w:val="a3"/>
        <w:spacing w:before="200"/>
        <w:jc w:val="left"/>
      </w:pPr>
      <w:r>
        <w:t>Средства</w:t>
      </w:r>
      <w:r>
        <w:rPr>
          <w:spacing w:val="-17"/>
        </w:rPr>
        <w:t xml:space="preserve"> </w:t>
      </w:r>
      <w:r>
        <w:rPr>
          <w:spacing w:val="-2"/>
        </w:rPr>
        <w:t>обучения</w:t>
      </w:r>
    </w:p>
    <w:p w:rsidR="007A46EE" w:rsidRDefault="009E1D98">
      <w:pPr>
        <w:pStyle w:val="a3"/>
        <w:spacing w:before="245"/>
        <w:jc w:val="left"/>
      </w:pPr>
      <w:r>
        <w:t>Дидактический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лекционный</w:t>
      </w:r>
      <w:r>
        <w:rPr>
          <w:spacing w:val="-17"/>
        </w:rPr>
        <w:t xml:space="preserve"> </w:t>
      </w:r>
      <w:r>
        <w:rPr>
          <w:spacing w:val="-2"/>
        </w:rPr>
        <w:t>материал: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pacing w:val="-2"/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разработки</w:t>
      </w:r>
      <w:r>
        <w:rPr>
          <w:sz w:val="28"/>
        </w:rPr>
        <w:t xml:space="preserve"> </w:t>
      </w:r>
      <w:r>
        <w:rPr>
          <w:spacing w:val="-2"/>
          <w:sz w:val="28"/>
        </w:rPr>
        <w:t>мастер-классов,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занятий</w:t>
      </w:r>
      <w:r>
        <w:rPr>
          <w:sz w:val="28"/>
        </w:rPr>
        <w:t xml:space="preserve"> </w:t>
      </w:r>
      <w:r>
        <w:rPr>
          <w:spacing w:val="-2"/>
          <w:sz w:val="28"/>
        </w:rPr>
        <w:t>и изготовления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поделок;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z w:val="28"/>
        </w:rPr>
        <w:t>эскизы,</w:t>
      </w:r>
      <w:r>
        <w:rPr>
          <w:spacing w:val="-10"/>
          <w:sz w:val="28"/>
        </w:rPr>
        <w:t xml:space="preserve"> </w:t>
      </w:r>
      <w:r>
        <w:rPr>
          <w:sz w:val="28"/>
        </w:rPr>
        <w:t>фотографии,</w:t>
      </w:r>
      <w:r>
        <w:rPr>
          <w:spacing w:val="-9"/>
          <w:sz w:val="28"/>
        </w:rPr>
        <w:t xml:space="preserve"> </w:t>
      </w:r>
      <w:r>
        <w:rPr>
          <w:sz w:val="28"/>
        </w:rPr>
        <w:t>макеты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7"/>
          <w:sz w:val="28"/>
        </w:rPr>
        <w:t xml:space="preserve"> </w:t>
      </w:r>
      <w:r>
        <w:rPr>
          <w:sz w:val="28"/>
        </w:rPr>
        <w:t>изделий,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образцы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50"/>
        <w:ind w:left="1131" w:hanging="706"/>
        <w:jc w:val="left"/>
        <w:rPr>
          <w:sz w:val="28"/>
        </w:rPr>
      </w:pPr>
      <w:r>
        <w:rPr>
          <w:sz w:val="28"/>
        </w:rPr>
        <w:t>шаблоны</w:t>
      </w:r>
      <w:r>
        <w:rPr>
          <w:spacing w:val="-11"/>
          <w:sz w:val="28"/>
        </w:rPr>
        <w:t xml:space="preserve"> </w:t>
      </w:r>
      <w:r>
        <w:rPr>
          <w:sz w:val="28"/>
        </w:rPr>
        <w:t>поделок,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чертежи;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z w:val="28"/>
        </w:rPr>
        <w:t>книги,</w:t>
      </w:r>
      <w:r>
        <w:rPr>
          <w:spacing w:val="-11"/>
          <w:sz w:val="28"/>
        </w:rPr>
        <w:t xml:space="preserve"> </w:t>
      </w:r>
      <w:r>
        <w:rPr>
          <w:sz w:val="28"/>
        </w:rPr>
        <w:t>журналы,</w:t>
      </w:r>
      <w:r>
        <w:rPr>
          <w:spacing w:val="-9"/>
          <w:sz w:val="28"/>
        </w:rPr>
        <w:t xml:space="preserve"> </w:t>
      </w:r>
      <w:r>
        <w:rPr>
          <w:sz w:val="28"/>
        </w:rPr>
        <w:t>брошюры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1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оригами;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5" w:line="276" w:lineRule="auto"/>
        <w:ind w:right="1202" w:firstLine="0"/>
        <w:jc w:val="left"/>
        <w:rPr>
          <w:sz w:val="28"/>
        </w:rPr>
      </w:pPr>
      <w:r>
        <w:rPr>
          <w:sz w:val="28"/>
        </w:rPr>
        <w:t>книги,</w:t>
      </w:r>
      <w:r>
        <w:rPr>
          <w:spacing w:val="-10"/>
          <w:sz w:val="28"/>
        </w:rPr>
        <w:t xml:space="preserve"> </w:t>
      </w:r>
      <w:r>
        <w:rPr>
          <w:sz w:val="28"/>
        </w:rPr>
        <w:t>журналы,</w:t>
      </w:r>
      <w:r>
        <w:rPr>
          <w:spacing w:val="-10"/>
          <w:sz w:val="28"/>
        </w:rPr>
        <w:t xml:space="preserve"> </w:t>
      </w:r>
      <w:r>
        <w:rPr>
          <w:sz w:val="28"/>
        </w:rPr>
        <w:t>брошюры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бумагой,</w:t>
      </w:r>
      <w:r>
        <w:rPr>
          <w:spacing w:val="-10"/>
          <w:sz w:val="28"/>
        </w:rPr>
        <w:t xml:space="preserve"> </w:t>
      </w:r>
      <w:r>
        <w:rPr>
          <w:sz w:val="28"/>
        </w:rPr>
        <w:t>картоном,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природным </w:t>
      </w:r>
      <w:r>
        <w:rPr>
          <w:spacing w:val="-2"/>
          <w:sz w:val="28"/>
        </w:rPr>
        <w:t>материалом,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00"/>
        <w:ind w:left="1131" w:hanging="706"/>
        <w:jc w:val="left"/>
        <w:rPr>
          <w:sz w:val="28"/>
        </w:rPr>
      </w:pPr>
      <w:r>
        <w:rPr>
          <w:sz w:val="28"/>
        </w:rPr>
        <w:t>книги,</w:t>
      </w:r>
      <w:r>
        <w:rPr>
          <w:spacing w:val="-12"/>
          <w:sz w:val="28"/>
        </w:rPr>
        <w:t xml:space="preserve"> </w:t>
      </w:r>
      <w:r>
        <w:rPr>
          <w:sz w:val="28"/>
        </w:rPr>
        <w:t>журналы,</w:t>
      </w:r>
      <w:r>
        <w:rPr>
          <w:spacing w:val="-9"/>
          <w:sz w:val="28"/>
        </w:rPr>
        <w:t xml:space="preserve"> </w:t>
      </w:r>
      <w:r>
        <w:rPr>
          <w:sz w:val="28"/>
        </w:rPr>
        <w:t>брошюры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аппликации;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50" w:line="427" w:lineRule="auto"/>
        <w:ind w:right="288" w:firstLine="0"/>
        <w:jc w:val="left"/>
        <w:rPr>
          <w:sz w:val="28"/>
        </w:rPr>
      </w:pPr>
      <w:r>
        <w:rPr>
          <w:sz w:val="28"/>
        </w:rPr>
        <w:t>видеоматериалы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презентации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начальному</w:t>
      </w:r>
      <w:r>
        <w:rPr>
          <w:spacing w:val="-18"/>
          <w:sz w:val="28"/>
        </w:rPr>
        <w:t xml:space="preserve"> </w:t>
      </w:r>
      <w:r>
        <w:rPr>
          <w:sz w:val="28"/>
        </w:rPr>
        <w:t>техническому</w:t>
      </w:r>
      <w:r>
        <w:rPr>
          <w:spacing w:val="-17"/>
          <w:sz w:val="28"/>
        </w:rPr>
        <w:t xml:space="preserve"> </w:t>
      </w:r>
      <w:r>
        <w:rPr>
          <w:sz w:val="28"/>
        </w:rPr>
        <w:t>моделированию. Материально-техническое обеспечение: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1" w:line="276" w:lineRule="auto"/>
        <w:ind w:right="1349" w:firstLine="0"/>
        <w:jc w:val="left"/>
        <w:rPr>
          <w:sz w:val="28"/>
        </w:rPr>
      </w:pPr>
      <w:r>
        <w:rPr>
          <w:sz w:val="28"/>
        </w:rPr>
        <w:t>помещение,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-9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-11"/>
          <w:sz w:val="28"/>
        </w:rPr>
        <w:t xml:space="preserve"> </w:t>
      </w:r>
      <w:r>
        <w:rPr>
          <w:sz w:val="28"/>
        </w:rPr>
        <w:t>СЭС,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освещением,</w:t>
      </w:r>
      <w:r>
        <w:rPr>
          <w:spacing w:val="-13"/>
          <w:sz w:val="28"/>
        </w:rPr>
        <w:t xml:space="preserve"> </w:t>
      </w:r>
      <w:r>
        <w:rPr>
          <w:sz w:val="28"/>
        </w:rPr>
        <w:t>столами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стульями;</w:t>
      </w:r>
    </w:p>
    <w:p w:rsidR="007A46EE" w:rsidRDefault="007A46EE">
      <w:pPr>
        <w:pStyle w:val="a5"/>
        <w:spacing w:line="276" w:lineRule="auto"/>
        <w:jc w:val="lef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ind w:left="1131" w:hanging="706"/>
        <w:jc w:val="left"/>
        <w:rPr>
          <w:sz w:val="28"/>
        </w:rPr>
      </w:pPr>
      <w:r>
        <w:rPr>
          <w:spacing w:val="-2"/>
          <w:sz w:val="28"/>
        </w:rPr>
        <w:t>раздаточный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материал,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проведения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мастер-классов;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4"/>
        <w:ind w:left="1131" w:hanging="706"/>
        <w:jc w:val="left"/>
        <w:rPr>
          <w:sz w:val="28"/>
        </w:rPr>
      </w:pPr>
      <w:r>
        <w:rPr>
          <w:spacing w:val="-2"/>
          <w:sz w:val="28"/>
        </w:rPr>
        <w:t>ножницы;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50"/>
        <w:ind w:left="1131" w:hanging="706"/>
        <w:jc w:val="left"/>
        <w:rPr>
          <w:sz w:val="28"/>
        </w:rPr>
      </w:pPr>
      <w:r>
        <w:rPr>
          <w:spacing w:val="-2"/>
          <w:sz w:val="28"/>
        </w:rPr>
        <w:t>шило;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z w:val="28"/>
        </w:rPr>
        <w:t>линейки,</w:t>
      </w:r>
      <w:r>
        <w:rPr>
          <w:spacing w:val="-16"/>
          <w:sz w:val="28"/>
        </w:rPr>
        <w:t xml:space="preserve"> </w:t>
      </w:r>
      <w:r>
        <w:rPr>
          <w:sz w:val="28"/>
        </w:rPr>
        <w:t>угольники,</w:t>
      </w:r>
      <w:r>
        <w:rPr>
          <w:spacing w:val="-18"/>
          <w:sz w:val="28"/>
        </w:rPr>
        <w:t xml:space="preserve"> </w:t>
      </w:r>
      <w:r>
        <w:rPr>
          <w:sz w:val="28"/>
        </w:rPr>
        <w:t>циркули,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лекала;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50"/>
        <w:ind w:left="1131" w:hanging="706"/>
        <w:jc w:val="left"/>
        <w:rPr>
          <w:sz w:val="28"/>
        </w:rPr>
      </w:pPr>
      <w:r>
        <w:rPr>
          <w:sz w:val="28"/>
        </w:rPr>
        <w:t>цветная</w:t>
      </w:r>
      <w:r>
        <w:rPr>
          <w:spacing w:val="-18"/>
          <w:sz w:val="28"/>
        </w:rPr>
        <w:t xml:space="preserve"> </w:t>
      </w:r>
      <w:r>
        <w:rPr>
          <w:sz w:val="28"/>
        </w:rPr>
        <w:t>бумага,</w:t>
      </w:r>
      <w:r>
        <w:rPr>
          <w:spacing w:val="-12"/>
          <w:sz w:val="28"/>
        </w:rPr>
        <w:t xml:space="preserve"> </w:t>
      </w:r>
      <w:r>
        <w:rPr>
          <w:sz w:val="28"/>
        </w:rPr>
        <w:t>альбомные</w:t>
      </w:r>
      <w:r>
        <w:rPr>
          <w:spacing w:val="-17"/>
          <w:sz w:val="28"/>
        </w:rPr>
        <w:t xml:space="preserve"> </w:t>
      </w:r>
      <w:r>
        <w:rPr>
          <w:sz w:val="28"/>
        </w:rPr>
        <w:t>листы,</w:t>
      </w:r>
      <w:r>
        <w:rPr>
          <w:spacing w:val="-16"/>
          <w:sz w:val="28"/>
        </w:rPr>
        <w:t xml:space="preserve"> </w:t>
      </w:r>
      <w:r>
        <w:rPr>
          <w:sz w:val="28"/>
        </w:rPr>
        <w:t>картон;</w:t>
      </w:r>
      <w:r>
        <w:rPr>
          <w:spacing w:val="-17"/>
          <w:sz w:val="28"/>
        </w:rPr>
        <w:t xml:space="preserve"> </w:t>
      </w:r>
      <w:r>
        <w:rPr>
          <w:sz w:val="28"/>
        </w:rPr>
        <w:t>миллиметровая</w:t>
      </w:r>
      <w:r>
        <w:rPr>
          <w:spacing w:val="-17"/>
          <w:sz w:val="28"/>
        </w:rPr>
        <w:t xml:space="preserve"> </w:t>
      </w:r>
      <w:r>
        <w:rPr>
          <w:sz w:val="28"/>
        </w:rPr>
        <w:t>бумага;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калька,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pacing w:val="-2"/>
          <w:sz w:val="28"/>
        </w:rPr>
        <w:t>цветные карандаши,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простые карандаши,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ручки, фломастеры;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5"/>
        <w:ind w:left="1131" w:hanging="706"/>
        <w:jc w:val="left"/>
        <w:rPr>
          <w:sz w:val="28"/>
        </w:rPr>
      </w:pPr>
      <w:r>
        <w:rPr>
          <w:spacing w:val="-2"/>
          <w:sz w:val="28"/>
        </w:rPr>
        <w:t>проволока;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z w:val="28"/>
        </w:rPr>
        <w:t>пластилин,</w:t>
      </w:r>
      <w:r>
        <w:rPr>
          <w:spacing w:val="-11"/>
          <w:sz w:val="28"/>
        </w:rPr>
        <w:t xml:space="preserve"> </w:t>
      </w:r>
      <w:r>
        <w:rPr>
          <w:sz w:val="28"/>
        </w:rPr>
        <w:t>набор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стеков;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50"/>
        <w:ind w:left="1131" w:hanging="706"/>
        <w:jc w:val="left"/>
        <w:rPr>
          <w:sz w:val="28"/>
        </w:rPr>
      </w:pPr>
      <w:r>
        <w:rPr>
          <w:sz w:val="28"/>
        </w:rPr>
        <w:t>подставка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ножниц;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z w:val="28"/>
        </w:rPr>
        <w:t>коробка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карандашей;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z w:val="28"/>
        </w:rPr>
        <w:t>тара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природного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материала;</w:t>
      </w:r>
    </w:p>
    <w:p w:rsidR="007A46EE" w:rsidRDefault="009E1D98">
      <w:pPr>
        <w:pStyle w:val="a5"/>
        <w:numPr>
          <w:ilvl w:val="0"/>
          <w:numId w:val="37"/>
        </w:numPr>
        <w:tabs>
          <w:tab w:val="left" w:pos="1131"/>
        </w:tabs>
        <w:spacing w:before="245"/>
        <w:ind w:left="1131" w:hanging="706"/>
        <w:jc w:val="left"/>
        <w:rPr>
          <w:sz w:val="28"/>
        </w:rPr>
      </w:pPr>
      <w:r>
        <w:rPr>
          <w:sz w:val="28"/>
        </w:rPr>
        <w:t>шкафы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5"/>
          <w:sz w:val="28"/>
        </w:rPr>
        <w:t xml:space="preserve"> </w:t>
      </w:r>
      <w:r>
        <w:rPr>
          <w:sz w:val="28"/>
        </w:rPr>
        <w:t>хранения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10"/>
          <w:sz w:val="28"/>
        </w:rPr>
        <w:t xml:space="preserve"> </w:t>
      </w:r>
      <w:r>
        <w:rPr>
          <w:sz w:val="28"/>
        </w:rPr>
        <w:t>приспособлений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инструментов.</w:t>
      </w:r>
    </w:p>
    <w:p w:rsidR="007A46EE" w:rsidRDefault="009E1D98">
      <w:pPr>
        <w:pStyle w:val="1"/>
        <w:numPr>
          <w:ilvl w:val="0"/>
          <w:numId w:val="36"/>
        </w:numPr>
        <w:tabs>
          <w:tab w:val="left" w:pos="846"/>
        </w:tabs>
        <w:spacing w:before="259"/>
        <w:ind w:left="846" w:hanging="421"/>
        <w:jc w:val="left"/>
      </w:pPr>
      <w:bookmarkStart w:id="131" w:name="35._Рабочая_программа_курса_по_внеурочно"/>
      <w:bookmarkEnd w:id="131"/>
      <w:r>
        <w:t>Рабочая</w:t>
      </w:r>
      <w:r>
        <w:rPr>
          <w:spacing w:val="-18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курса</w:t>
      </w:r>
      <w:r>
        <w:rPr>
          <w:spacing w:val="-18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внеурочной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rPr>
          <w:spacing w:val="-2"/>
        </w:rPr>
        <w:t>«Шахматы»</w:t>
      </w:r>
    </w:p>
    <w:p w:rsidR="007A46EE" w:rsidRDefault="009E1D98">
      <w:pPr>
        <w:pStyle w:val="a3"/>
        <w:spacing w:before="153"/>
        <w:ind w:left="3974"/>
        <w:jc w:val="left"/>
      </w:pPr>
      <w:r>
        <w:rPr>
          <w:spacing w:val="-2"/>
        </w:rPr>
        <w:t>І.</w:t>
      </w:r>
      <w:r>
        <w:rPr>
          <w:spacing w:val="-5"/>
        </w:rPr>
        <w:t xml:space="preserve"> </w:t>
      </w:r>
      <w:r>
        <w:rPr>
          <w:spacing w:val="-2"/>
        </w:rPr>
        <w:t>Пояснительная записка.</w:t>
      </w:r>
    </w:p>
    <w:p w:rsidR="007A46EE" w:rsidRDefault="009E1D98">
      <w:pPr>
        <w:pStyle w:val="a3"/>
        <w:tabs>
          <w:tab w:val="left" w:pos="6053"/>
        </w:tabs>
        <w:spacing w:before="250" w:line="276" w:lineRule="auto"/>
        <w:ind w:right="373"/>
        <w:jc w:val="left"/>
      </w:pPr>
      <w:r>
        <w:t>Рабочая программа курса «Шахматы»</w:t>
      </w:r>
      <w:r>
        <w:rPr>
          <w:spacing w:val="-1"/>
        </w:rPr>
        <w:t xml:space="preserve"> </w:t>
      </w:r>
      <w:r>
        <w:t>предназначена для обучающихся начальной школы и составлена на основе программы «Шахматы - школе» под редакцией И.Г.Сухина,</w:t>
      </w:r>
      <w:r>
        <w:rPr>
          <w:spacing w:val="-8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требованиями</w:t>
      </w:r>
      <w:r>
        <w:rPr>
          <w:spacing w:val="-11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образования и обеспечена УМК (учебники, рекомендации</w:t>
      </w:r>
      <w:r>
        <w:tab/>
        <w:t>для учителя составлены авто</w:t>
      </w:r>
      <w:r>
        <w:t>ром программы И.Г.Сухиным).</w:t>
      </w:r>
    </w:p>
    <w:p w:rsidR="007A46EE" w:rsidRDefault="009E1D98">
      <w:pPr>
        <w:pStyle w:val="a3"/>
        <w:spacing w:before="203" w:line="276" w:lineRule="auto"/>
        <w:jc w:val="left"/>
      </w:pPr>
      <w:r>
        <w:t>В</w:t>
      </w:r>
      <w:r>
        <w:rPr>
          <w:spacing w:val="-18"/>
        </w:rPr>
        <w:t xml:space="preserve"> </w:t>
      </w:r>
      <w:r>
        <w:t>начальной</w:t>
      </w:r>
      <w:r>
        <w:rPr>
          <w:spacing w:val="-10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>происходят</w:t>
      </w:r>
      <w:r>
        <w:rPr>
          <w:spacing w:val="-16"/>
        </w:rPr>
        <w:t xml:space="preserve"> </w:t>
      </w:r>
      <w:r>
        <w:t>радикальные</w:t>
      </w:r>
      <w:r>
        <w:rPr>
          <w:spacing w:val="-8"/>
        </w:rPr>
        <w:t xml:space="preserve"> </w:t>
      </w:r>
      <w:r>
        <w:t>изменения,</w:t>
      </w:r>
      <w:r>
        <w:rPr>
          <w:spacing w:val="-8"/>
        </w:rPr>
        <w:t xml:space="preserve"> </w:t>
      </w:r>
      <w:r>
        <w:t>связанные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приоритетом целей обучения: на первый план выдвигается развивающая функция обучения, в</w:t>
      </w:r>
    </w:p>
    <w:p w:rsidR="007A46EE" w:rsidRDefault="009E1D98">
      <w:pPr>
        <w:pStyle w:val="a3"/>
        <w:spacing w:before="4"/>
        <w:jc w:val="left"/>
      </w:pPr>
      <w:r>
        <w:rPr>
          <w:spacing w:val="-2"/>
        </w:rPr>
        <w:t>значительной</w:t>
      </w:r>
      <w:r>
        <w:rPr>
          <w:spacing w:val="-6"/>
        </w:rPr>
        <w:t xml:space="preserve"> </w:t>
      </w:r>
      <w:r>
        <w:rPr>
          <w:spacing w:val="-2"/>
        </w:rPr>
        <w:t>степени</w:t>
      </w:r>
      <w:r>
        <w:rPr>
          <w:spacing w:val="-6"/>
        </w:rPr>
        <w:t xml:space="preserve"> </w:t>
      </w:r>
      <w:r>
        <w:rPr>
          <w:spacing w:val="-2"/>
        </w:rPr>
        <w:t>способствующая</w:t>
      </w:r>
      <w:r>
        <w:rPr>
          <w:spacing w:val="-1"/>
        </w:rPr>
        <w:t xml:space="preserve"> </w:t>
      </w:r>
      <w:r>
        <w:rPr>
          <w:spacing w:val="-2"/>
        </w:rPr>
        <w:t>становлению</w:t>
      </w:r>
      <w:r>
        <w:rPr>
          <w:spacing w:val="-7"/>
        </w:rPr>
        <w:t xml:space="preserve"> </w:t>
      </w:r>
      <w:r>
        <w:rPr>
          <w:spacing w:val="-2"/>
        </w:rPr>
        <w:t>личности</w:t>
      </w:r>
      <w:r>
        <w:rPr>
          <w:spacing w:val="-5"/>
        </w:rPr>
        <w:t xml:space="preserve"> </w:t>
      </w:r>
      <w:r>
        <w:rPr>
          <w:spacing w:val="-2"/>
        </w:rPr>
        <w:t>младших</w:t>
      </w:r>
    </w:p>
    <w:p w:rsidR="007A46EE" w:rsidRDefault="009E1D98">
      <w:pPr>
        <w:pStyle w:val="a3"/>
        <w:spacing w:before="48" w:line="276" w:lineRule="auto"/>
        <w:ind w:right="153"/>
        <w:jc w:val="left"/>
      </w:pPr>
      <w:r>
        <w:t>школьников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наиболее</w:t>
      </w:r>
      <w:r>
        <w:rPr>
          <w:spacing w:val="-7"/>
        </w:rPr>
        <w:t xml:space="preserve"> </w:t>
      </w:r>
      <w:r>
        <w:t>полному</w:t>
      </w:r>
      <w:r>
        <w:rPr>
          <w:spacing w:val="-17"/>
        </w:rPr>
        <w:t xml:space="preserve"> </w:t>
      </w:r>
      <w:r>
        <w:t>раскрытию</w:t>
      </w:r>
      <w:r>
        <w:rPr>
          <w:spacing w:val="-9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творческих</w:t>
      </w:r>
      <w:r>
        <w:rPr>
          <w:spacing w:val="-16"/>
        </w:rPr>
        <w:t xml:space="preserve"> </w:t>
      </w:r>
      <w:r>
        <w:t>способностей.</w:t>
      </w:r>
      <w:r>
        <w:rPr>
          <w:spacing w:val="-6"/>
        </w:rPr>
        <w:t xml:space="preserve"> </w:t>
      </w:r>
      <w:r>
        <w:t>Грамотно поставленный процесс обучения детей шахматным азам позволяет реализовать многие</w:t>
      </w:r>
      <w:r>
        <w:rPr>
          <w:spacing w:val="-7"/>
        </w:rPr>
        <w:t xml:space="preserve"> </w:t>
      </w:r>
      <w:r>
        <w:t>позитивные</w:t>
      </w:r>
      <w:r>
        <w:rPr>
          <w:spacing w:val="-7"/>
        </w:rPr>
        <w:t xml:space="preserve"> </w:t>
      </w:r>
      <w:r>
        <w:t>идеи</w:t>
      </w:r>
      <w:r>
        <w:rPr>
          <w:spacing w:val="-8"/>
        </w:rPr>
        <w:t xml:space="preserve"> </w:t>
      </w:r>
      <w:r>
        <w:t>отечественных</w:t>
      </w:r>
      <w:r>
        <w:rPr>
          <w:spacing w:val="-7"/>
        </w:rPr>
        <w:t xml:space="preserve"> </w:t>
      </w:r>
      <w:r>
        <w:t>теоретиков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практиков</w:t>
      </w:r>
      <w:r>
        <w:rPr>
          <w:spacing w:val="-5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сделать</w:t>
      </w:r>
      <w:r>
        <w:rPr>
          <w:spacing w:val="-9"/>
        </w:rPr>
        <w:t xml:space="preserve"> </w:t>
      </w:r>
      <w:r>
        <w:t>обучение радостным, дает возможность учить детей</w:t>
      </w:r>
      <w:r>
        <w:t xml:space="preserve"> без принуждения, поддерживать</w:t>
      </w:r>
    </w:p>
    <w:p w:rsidR="007A46EE" w:rsidRDefault="009E1D98">
      <w:pPr>
        <w:pStyle w:val="a3"/>
        <w:spacing w:line="276" w:lineRule="auto"/>
        <w:jc w:val="left"/>
      </w:pPr>
      <w:r>
        <w:t>устойчивый интерес к знаниям, использовать многообразие форм обучения. Стержневым</w:t>
      </w:r>
      <w:r>
        <w:rPr>
          <w:spacing w:val="-9"/>
        </w:rPr>
        <w:t xml:space="preserve"> </w:t>
      </w:r>
      <w:r>
        <w:t>моментом</w:t>
      </w:r>
      <w:r>
        <w:rPr>
          <w:spacing w:val="-9"/>
        </w:rPr>
        <w:t xml:space="preserve"> </w:t>
      </w:r>
      <w:r>
        <w:t>уроков</w:t>
      </w:r>
      <w:r>
        <w:rPr>
          <w:spacing w:val="-16"/>
        </w:rPr>
        <w:t xml:space="preserve"> </w:t>
      </w:r>
      <w:r>
        <w:t>становится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15"/>
        </w:rPr>
        <w:t xml:space="preserve"> </w:t>
      </w:r>
      <w:r>
        <w:t>самих</w:t>
      </w:r>
      <w:r>
        <w:rPr>
          <w:spacing w:val="-18"/>
        </w:rPr>
        <w:t xml:space="preserve"> </w:t>
      </w:r>
      <w:r>
        <w:t>учащихся,</w:t>
      </w:r>
      <w:r>
        <w:rPr>
          <w:spacing w:val="-7"/>
        </w:rPr>
        <w:t xml:space="preserve"> </w:t>
      </w:r>
      <w:r>
        <w:t>когда</w:t>
      </w:r>
      <w:r>
        <w:rPr>
          <w:spacing w:val="-13"/>
        </w:rPr>
        <w:t xml:space="preserve"> </w:t>
      </w:r>
      <w:r>
        <w:t>они наблюдают,</w:t>
      </w:r>
      <w:r>
        <w:rPr>
          <w:spacing w:val="-6"/>
        </w:rPr>
        <w:t xml:space="preserve"> </w:t>
      </w:r>
      <w:r>
        <w:t>сравнивают,</w:t>
      </w:r>
      <w:r>
        <w:rPr>
          <w:spacing w:val="-6"/>
        </w:rPr>
        <w:t xml:space="preserve"> </w:t>
      </w:r>
      <w:r>
        <w:t>классифицируют,</w:t>
      </w:r>
      <w:r>
        <w:rPr>
          <w:spacing w:val="-6"/>
        </w:rPr>
        <w:t xml:space="preserve"> </w:t>
      </w:r>
      <w:r>
        <w:t>группируют,</w:t>
      </w:r>
      <w:r>
        <w:rPr>
          <w:spacing w:val="-6"/>
        </w:rPr>
        <w:t xml:space="preserve"> </w:t>
      </w:r>
      <w:r>
        <w:t>делают</w:t>
      </w:r>
      <w:r>
        <w:rPr>
          <w:spacing w:val="-1"/>
        </w:rPr>
        <w:t xml:space="preserve"> </w:t>
      </w:r>
      <w:r>
        <w:t>выводы,</w:t>
      </w:r>
      <w:r>
        <w:rPr>
          <w:spacing w:val="-6"/>
        </w:rPr>
        <w:t xml:space="preserve"> </w:t>
      </w:r>
      <w:r>
        <w:t>выясняют закономерности. При этом предусматривается широкое использование</w:t>
      </w:r>
    </w:p>
    <w:p w:rsidR="007A46EE" w:rsidRDefault="009E1D98">
      <w:pPr>
        <w:pStyle w:val="a3"/>
        <w:jc w:val="left"/>
      </w:pPr>
      <w:r>
        <w:t>занимательного</w:t>
      </w:r>
      <w:r>
        <w:rPr>
          <w:spacing w:val="-18"/>
        </w:rPr>
        <w:t xml:space="preserve"> </w:t>
      </w:r>
      <w:r>
        <w:t>материала,</w:t>
      </w:r>
      <w:r>
        <w:rPr>
          <w:spacing w:val="-17"/>
        </w:rPr>
        <w:t xml:space="preserve"> </w:t>
      </w:r>
      <w:r>
        <w:t>включение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уроки</w:t>
      </w:r>
      <w:r>
        <w:rPr>
          <w:spacing w:val="-17"/>
        </w:rPr>
        <w:t xml:space="preserve"> </w:t>
      </w:r>
      <w:r>
        <w:t>игровых</w:t>
      </w:r>
      <w:r>
        <w:rPr>
          <w:spacing w:val="-18"/>
        </w:rPr>
        <w:t xml:space="preserve"> </w:t>
      </w:r>
      <w:r>
        <w:t>ситуаций,</w:t>
      </w:r>
      <w:r>
        <w:rPr>
          <w:spacing w:val="-16"/>
        </w:rPr>
        <w:t xml:space="preserve"> </w:t>
      </w:r>
      <w:r>
        <w:rPr>
          <w:spacing w:val="-2"/>
        </w:rPr>
        <w:t>чтение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276" w:lineRule="auto"/>
        <w:jc w:val="left"/>
      </w:pPr>
      <w:r>
        <w:t>дидактических</w:t>
      </w:r>
      <w:r>
        <w:rPr>
          <w:spacing w:val="-17"/>
        </w:rPr>
        <w:t xml:space="preserve"> </w:t>
      </w:r>
      <w:r>
        <w:t>сказок,</w:t>
      </w:r>
      <w:r>
        <w:rPr>
          <w:spacing w:val="-8"/>
        </w:rPr>
        <w:t xml:space="preserve"> </w:t>
      </w:r>
      <w:r>
        <w:t>рассказов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др.</w:t>
      </w:r>
      <w:r>
        <w:rPr>
          <w:spacing w:val="-13"/>
        </w:rPr>
        <w:t xml:space="preserve"> </w:t>
      </w:r>
      <w:r>
        <w:t>Шахматы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начальной</w:t>
      </w:r>
      <w:r>
        <w:rPr>
          <w:spacing w:val="-10"/>
        </w:rPr>
        <w:t xml:space="preserve"> </w:t>
      </w:r>
      <w:r>
        <w:t>школе</w:t>
      </w:r>
      <w:r>
        <w:rPr>
          <w:spacing w:val="-9"/>
        </w:rPr>
        <w:t xml:space="preserve"> </w:t>
      </w:r>
      <w:r>
        <w:t xml:space="preserve">открывают широкие возможности </w:t>
      </w:r>
      <w:r>
        <w:t>и для кружковой работы, поднимают ее на новый</w:t>
      </w:r>
    </w:p>
    <w:p w:rsidR="007A46EE" w:rsidRDefault="009E1D98">
      <w:pPr>
        <w:pStyle w:val="a3"/>
        <w:spacing w:line="276" w:lineRule="auto"/>
        <w:jc w:val="left"/>
      </w:pPr>
      <w:r>
        <w:t>качественный</w:t>
      </w:r>
      <w:r>
        <w:rPr>
          <w:spacing w:val="-12"/>
        </w:rPr>
        <w:t xml:space="preserve"> </w:t>
      </w:r>
      <w:r>
        <w:t>уровень,</w:t>
      </w:r>
      <w:r>
        <w:rPr>
          <w:spacing w:val="-9"/>
        </w:rPr>
        <w:t xml:space="preserve"> </w:t>
      </w:r>
      <w:r>
        <w:t>положительно</w:t>
      </w:r>
      <w:r>
        <w:rPr>
          <w:spacing w:val="-10"/>
        </w:rPr>
        <w:t xml:space="preserve"> </w:t>
      </w:r>
      <w:r>
        <w:t>влияют</w:t>
      </w:r>
      <w:r>
        <w:rPr>
          <w:spacing w:val="-17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многих психических процессов и таких качеств, как восприятие, внимание, воображение,</w:t>
      </w:r>
    </w:p>
    <w:p w:rsidR="007A46EE" w:rsidRDefault="009E1D98">
      <w:pPr>
        <w:pStyle w:val="a3"/>
        <w:spacing w:line="276" w:lineRule="auto"/>
        <w:ind w:right="275"/>
        <w:jc w:val="left"/>
      </w:pPr>
      <w:r>
        <w:t>память,</w:t>
      </w:r>
      <w:r>
        <w:rPr>
          <w:spacing w:val="-11"/>
        </w:rPr>
        <w:t xml:space="preserve"> </w:t>
      </w:r>
      <w:r>
        <w:t>мышление,</w:t>
      </w:r>
      <w:r>
        <w:rPr>
          <w:spacing w:val="-10"/>
        </w:rPr>
        <w:t xml:space="preserve"> </w:t>
      </w:r>
      <w:r>
        <w:t>начальные</w:t>
      </w:r>
      <w:r>
        <w:rPr>
          <w:spacing w:val="-16"/>
        </w:rPr>
        <w:t xml:space="preserve"> </w:t>
      </w:r>
      <w:r>
        <w:t>формы</w:t>
      </w:r>
      <w:r>
        <w:rPr>
          <w:spacing w:val="-17"/>
        </w:rPr>
        <w:t xml:space="preserve"> </w:t>
      </w:r>
      <w:r>
        <w:t>волевого</w:t>
      </w:r>
      <w:r>
        <w:rPr>
          <w:spacing w:val="-14"/>
        </w:rPr>
        <w:t xml:space="preserve"> </w:t>
      </w:r>
      <w:r>
        <w:t>управления</w:t>
      </w:r>
      <w:r>
        <w:rPr>
          <w:spacing w:val="-16"/>
        </w:rPr>
        <w:t xml:space="preserve"> </w:t>
      </w:r>
      <w:r>
        <w:t>поведением.</w:t>
      </w:r>
      <w:r>
        <w:rPr>
          <w:spacing w:val="-10"/>
        </w:rPr>
        <w:t xml:space="preserve"> </w:t>
      </w:r>
      <w:r>
        <w:t>Обучение игре в шахматы с самого раннего возраста помогает многим детям не отстать в</w:t>
      </w:r>
    </w:p>
    <w:p w:rsidR="007A46EE" w:rsidRDefault="009E1D98">
      <w:pPr>
        <w:pStyle w:val="a3"/>
        <w:spacing w:before="1" w:line="278" w:lineRule="auto"/>
        <w:ind w:right="275"/>
        <w:jc w:val="left"/>
      </w:pPr>
      <w:r>
        <w:t>развитии</w:t>
      </w:r>
      <w:r>
        <w:rPr>
          <w:spacing w:val="-8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своих</w:t>
      </w:r>
      <w:r>
        <w:rPr>
          <w:spacing w:val="-12"/>
        </w:rPr>
        <w:t xml:space="preserve"> </w:t>
      </w:r>
      <w:r>
        <w:t>сверстников, особенно</w:t>
      </w:r>
      <w:r>
        <w:rPr>
          <w:spacing w:val="-7"/>
        </w:rPr>
        <w:t xml:space="preserve"> </w:t>
      </w:r>
      <w:r>
        <w:t>тем</w:t>
      </w:r>
      <w:r>
        <w:rPr>
          <w:spacing w:val="-2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них,</w:t>
      </w:r>
      <w:r>
        <w:rPr>
          <w:spacing w:val="-2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живет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сельских</w:t>
      </w:r>
      <w:r>
        <w:rPr>
          <w:spacing w:val="-16"/>
        </w:rPr>
        <w:t xml:space="preserve"> </w:t>
      </w:r>
      <w:r>
        <w:t>регионах и обучается в сельской малокомплектной школе, открывает дорогу к творчеству сотням тысяч детей некоммуникативного типа. Расширение круга общения,</w:t>
      </w:r>
    </w:p>
    <w:p w:rsidR="007A46EE" w:rsidRDefault="009E1D98">
      <w:pPr>
        <w:pStyle w:val="a3"/>
        <w:spacing w:line="276" w:lineRule="auto"/>
        <w:jc w:val="left"/>
      </w:pPr>
      <w:r>
        <w:t>возможностей</w:t>
      </w:r>
      <w:r>
        <w:rPr>
          <w:spacing w:val="-17"/>
        </w:rPr>
        <w:t xml:space="preserve"> </w:t>
      </w:r>
      <w:r>
        <w:t>полноценного</w:t>
      </w:r>
      <w:r>
        <w:rPr>
          <w:spacing w:val="-17"/>
        </w:rPr>
        <w:t xml:space="preserve"> </w:t>
      </w:r>
      <w:r>
        <w:t>самовыражения,</w:t>
      </w:r>
      <w:r>
        <w:rPr>
          <w:spacing w:val="-9"/>
        </w:rPr>
        <w:t xml:space="preserve"> </w:t>
      </w:r>
      <w:r>
        <w:t>самореализации</w:t>
      </w:r>
      <w:r>
        <w:rPr>
          <w:spacing w:val="-16"/>
        </w:rPr>
        <w:t xml:space="preserve"> </w:t>
      </w:r>
      <w:r>
        <w:t>позволяет</w:t>
      </w:r>
      <w:r>
        <w:rPr>
          <w:spacing w:val="-18"/>
        </w:rPr>
        <w:t xml:space="preserve"> </w:t>
      </w:r>
      <w:r>
        <w:t>этим</w:t>
      </w:r>
      <w:r>
        <w:rPr>
          <w:spacing w:val="-15"/>
        </w:rPr>
        <w:t xml:space="preserve"> </w:t>
      </w:r>
      <w:r>
        <w:t xml:space="preserve">детям преодолеть замкнутость, </w:t>
      </w:r>
      <w:r>
        <w:t>мнимую ущербность. Шахматы по своей природе</w:t>
      </w:r>
    </w:p>
    <w:p w:rsidR="007A46EE" w:rsidRDefault="009E1D98">
      <w:pPr>
        <w:pStyle w:val="a3"/>
        <w:spacing w:before="2"/>
        <w:jc w:val="left"/>
      </w:pPr>
      <w:r>
        <w:t>остаются,</w:t>
      </w:r>
      <w:r>
        <w:rPr>
          <w:spacing w:val="-11"/>
        </w:rPr>
        <w:t xml:space="preserve"> </w:t>
      </w:r>
      <w:r>
        <w:t>прежде</w:t>
      </w:r>
      <w:r>
        <w:rPr>
          <w:spacing w:val="-10"/>
        </w:rPr>
        <w:t xml:space="preserve"> </w:t>
      </w:r>
      <w:r>
        <w:t>всего,</w:t>
      </w:r>
      <w:r>
        <w:rPr>
          <w:spacing w:val="-9"/>
        </w:rPr>
        <w:t xml:space="preserve"> </w:t>
      </w:r>
      <w:r>
        <w:t>игрой.</w:t>
      </w:r>
      <w:r>
        <w:rPr>
          <w:spacing w:val="-9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ребенок,</w:t>
      </w:r>
      <w:r>
        <w:rPr>
          <w:spacing w:val="-9"/>
        </w:rPr>
        <w:t xml:space="preserve"> </w:t>
      </w:r>
      <w:r>
        <w:t>особенно</w:t>
      </w:r>
      <w:r>
        <w:rPr>
          <w:spacing w:val="-11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начале</w:t>
      </w:r>
      <w:r>
        <w:rPr>
          <w:spacing w:val="-10"/>
        </w:rPr>
        <w:t xml:space="preserve"> </w:t>
      </w:r>
      <w:r>
        <w:rPr>
          <w:spacing w:val="-2"/>
        </w:rPr>
        <w:t>обучения,</w:t>
      </w:r>
    </w:p>
    <w:p w:rsidR="007A46EE" w:rsidRDefault="009E1D98">
      <w:pPr>
        <w:pStyle w:val="a3"/>
        <w:spacing w:before="34" w:line="276" w:lineRule="auto"/>
        <w:jc w:val="left"/>
      </w:pPr>
      <w:r>
        <w:t>воспринимает</w:t>
      </w:r>
      <w:r>
        <w:rPr>
          <w:spacing w:val="-12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именно</w:t>
      </w:r>
      <w:r>
        <w:rPr>
          <w:spacing w:val="-9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игру.</w:t>
      </w:r>
      <w:r>
        <w:rPr>
          <w:spacing w:val="-8"/>
        </w:rPr>
        <w:t xml:space="preserve"> </w:t>
      </w:r>
      <w:r>
        <w:t>Сейчас</w:t>
      </w:r>
      <w:r>
        <w:rPr>
          <w:spacing w:val="-8"/>
        </w:rPr>
        <w:t xml:space="preserve"> </w:t>
      </w:r>
      <w:r>
        <w:t>шахматы</w:t>
      </w:r>
      <w:r>
        <w:rPr>
          <w:spacing w:val="-9"/>
        </w:rPr>
        <w:t xml:space="preserve"> </w:t>
      </w:r>
      <w:r>
        <w:t>стали</w:t>
      </w:r>
      <w:r>
        <w:rPr>
          <w:spacing w:val="-9"/>
        </w:rPr>
        <w:t xml:space="preserve"> </w:t>
      </w:r>
      <w:r>
        <w:t>профессиональным</w:t>
      </w:r>
      <w:r>
        <w:rPr>
          <w:spacing w:val="-7"/>
        </w:rPr>
        <w:t xml:space="preserve"> </w:t>
      </w:r>
      <w:r>
        <w:t>видом спорта, к тому же все детские соревнования носят спортивную направленность.</w:t>
      </w:r>
    </w:p>
    <w:p w:rsidR="007A46EE" w:rsidRDefault="009E1D98">
      <w:pPr>
        <w:pStyle w:val="a3"/>
        <w:spacing w:before="3" w:line="276" w:lineRule="auto"/>
        <w:ind w:right="210"/>
        <w:jc w:val="left"/>
      </w:pPr>
      <w:r>
        <w:t>Поэтому развитие личности ребенка происходит через шахматную игру в ее спортивной</w:t>
      </w:r>
      <w:r>
        <w:rPr>
          <w:spacing w:val="-9"/>
        </w:rPr>
        <w:t xml:space="preserve"> </w:t>
      </w:r>
      <w:r>
        <w:t>форме.</w:t>
      </w:r>
      <w:r>
        <w:rPr>
          <w:spacing w:val="-2"/>
        </w:rPr>
        <w:t xml:space="preserve"> </w:t>
      </w:r>
      <w:r>
        <w:t>Спорт</w:t>
      </w:r>
      <w:r>
        <w:rPr>
          <w:spacing w:val="-10"/>
        </w:rPr>
        <w:t xml:space="preserve"> </w:t>
      </w:r>
      <w:r>
        <w:t>вырабатывает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человеке</w:t>
      </w:r>
      <w:r>
        <w:rPr>
          <w:spacing w:val="-7"/>
        </w:rPr>
        <w:t xml:space="preserve"> </w:t>
      </w:r>
      <w:r>
        <w:t>ряд</w:t>
      </w:r>
      <w:r>
        <w:rPr>
          <w:spacing w:val="-6"/>
        </w:rPr>
        <w:t xml:space="preserve"> </w:t>
      </w:r>
      <w:r>
        <w:t>необходимых</w:t>
      </w:r>
      <w:r>
        <w:rPr>
          <w:spacing w:val="-1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требуемых</w:t>
      </w:r>
      <w:r>
        <w:rPr>
          <w:spacing w:val="-16"/>
        </w:rPr>
        <w:t xml:space="preserve"> </w:t>
      </w:r>
      <w:r>
        <w:t>в обществе</w:t>
      </w:r>
      <w:r>
        <w:rPr>
          <w:spacing w:val="-6"/>
        </w:rPr>
        <w:t xml:space="preserve"> </w:t>
      </w:r>
      <w:r>
        <w:t>качеств:</w:t>
      </w:r>
      <w:r>
        <w:rPr>
          <w:spacing w:val="-16"/>
        </w:rPr>
        <w:t xml:space="preserve"> </w:t>
      </w:r>
      <w:r>
        <w:t>целеустремленность,</w:t>
      </w:r>
      <w:r>
        <w:rPr>
          <w:spacing w:val="-6"/>
        </w:rPr>
        <w:t xml:space="preserve"> </w:t>
      </w:r>
      <w:r>
        <w:t>волю,</w:t>
      </w:r>
      <w:r>
        <w:rPr>
          <w:spacing w:val="-6"/>
        </w:rPr>
        <w:t xml:space="preserve"> </w:t>
      </w:r>
      <w:r>
        <w:t>выносливость,</w:t>
      </w:r>
      <w:r>
        <w:rPr>
          <w:spacing w:val="-6"/>
        </w:rPr>
        <w:t xml:space="preserve"> </w:t>
      </w:r>
      <w:r>
        <w:t>терпение,</w:t>
      </w:r>
      <w:r>
        <w:rPr>
          <w:spacing w:val="-6"/>
        </w:rPr>
        <w:t xml:space="preserve"> </w:t>
      </w:r>
      <w:r>
        <w:t>способность к</w:t>
      </w:r>
      <w:r>
        <w:rPr>
          <w:spacing w:val="-5"/>
        </w:rPr>
        <w:t xml:space="preserve"> </w:t>
      </w:r>
      <w:r>
        <w:t>концентрации</w:t>
      </w:r>
      <w:r>
        <w:rPr>
          <w:spacing w:val="-5"/>
        </w:rPr>
        <w:t xml:space="preserve"> </w:t>
      </w:r>
      <w:r>
        <w:t>внимания,</w:t>
      </w:r>
      <w:r>
        <w:rPr>
          <w:spacing w:val="-2"/>
        </w:rPr>
        <w:t xml:space="preserve"> </w:t>
      </w:r>
      <w:r>
        <w:t>смелость,</w:t>
      </w:r>
      <w:r>
        <w:rPr>
          <w:spacing w:val="-2"/>
        </w:rPr>
        <w:t xml:space="preserve"> </w:t>
      </w:r>
      <w:r>
        <w:t>расчет,</w:t>
      </w:r>
      <w:r>
        <w:rPr>
          <w:spacing w:val="-2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быстро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правильно</w:t>
      </w:r>
      <w:r>
        <w:rPr>
          <w:spacing w:val="-5"/>
        </w:rPr>
        <w:t xml:space="preserve"> </w:t>
      </w:r>
      <w:r>
        <w:t>принимать решения в меняющейся обстановке и т.д. Шахматы, сочетающие в себе также элементы науки и искусства, могут вырабатыв</w:t>
      </w:r>
      <w:r>
        <w:t>ать в учащихся эти черты более</w:t>
      </w:r>
    </w:p>
    <w:p w:rsidR="007A46EE" w:rsidRDefault="009E1D98">
      <w:pPr>
        <w:pStyle w:val="a3"/>
        <w:spacing w:before="2" w:line="276" w:lineRule="auto"/>
        <w:ind w:right="275"/>
        <w:jc w:val="left"/>
      </w:pPr>
      <w:r>
        <w:t>эффективно, чем другие виды спорта. Формирование этих качеств нуждается, безусловно,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мотивации,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шахматах</w:t>
      </w:r>
      <w:r>
        <w:rPr>
          <w:spacing w:val="-16"/>
        </w:rPr>
        <w:t xml:space="preserve"> </w:t>
      </w:r>
      <w:r>
        <w:t>любое</w:t>
      </w:r>
      <w:r>
        <w:rPr>
          <w:spacing w:val="-7"/>
        </w:rPr>
        <w:t xml:space="preserve"> </w:t>
      </w:r>
      <w:r>
        <w:t>поражение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извлеченные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него уроки способны создать у ребенка сильнейшую мотивацию к выработке у себя опр</w:t>
      </w:r>
      <w:r>
        <w:t>еделенных свойств характера.</w:t>
      </w:r>
    </w:p>
    <w:p w:rsidR="007A46EE" w:rsidRDefault="009E1D98">
      <w:pPr>
        <w:pStyle w:val="a3"/>
        <w:spacing w:before="199" w:line="276" w:lineRule="auto"/>
        <w:jc w:val="left"/>
      </w:pPr>
      <w:r>
        <w:t>О</w:t>
      </w:r>
      <w:r>
        <w:rPr>
          <w:spacing w:val="-10"/>
        </w:rPr>
        <w:t xml:space="preserve"> </w:t>
      </w:r>
      <w:r>
        <w:t>социальной</w:t>
      </w:r>
      <w:r>
        <w:rPr>
          <w:spacing w:val="-9"/>
        </w:rPr>
        <w:t xml:space="preserve"> </w:t>
      </w:r>
      <w:r>
        <w:t>значимости</w:t>
      </w:r>
      <w:r>
        <w:rPr>
          <w:spacing w:val="-9"/>
        </w:rPr>
        <w:t xml:space="preserve"> </w:t>
      </w:r>
      <w:r>
        <w:t>шахмат,</w:t>
      </w:r>
      <w:r>
        <w:rPr>
          <w:spacing w:val="-8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возрастающей</w:t>
      </w:r>
      <w:r>
        <w:rPr>
          <w:spacing w:val="-9"/>
        </w:rPr>
        <w:t xml:space="preserve"> </w:t>
      </w:r>
      <w:r>
        <w:t>популярности</w:t>
      </w:r>
      <w:r>
        <w:rPr>
          <w:spacing w:val="-9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судить</w:t>
      </w:r>
      <w:r>
        <w:rPr>
          <w:spacing w:val="-12"/>
        </w:rPr>
        <w:t xml:space="preserve"> </w:t>
      </w:r>
      <w:r>
        <w:t>по таким весомым аргументам как создание международных организаций,</w:t>
      </w:r>
    </w:p>
    <w:p w:rsidR="007A46EE" w:rsidRDefault="009E1D98">
      <w:pPr>
        <w:pStyle w:val="a3"/>
        <w:spacing w:line="276" w:lineRule="auto"/>
        <w:jc w:val="left"/>
      </w:pPr>
      <w:r>
        <w:t>занимающихся популяризацией и пропагандой шахмат, проведение всемирных шахматных</w:t>
      </w:r>
      <w:r>
        <w:rPr>
          <w:spacing w:val="-18"/>
        </w:rPr>
        <w:t xml:space="preserve"> </w:t>
      </w:r>
      <w:r>
        <w:t>олимпиад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многочисленных</w:t>
      </w:r>
      <w:r>
        <w:rPr>
          <w:spacing w:val="-18"/>
        </w:rPr>
        <w:t xml:space="preserve"> </w:t>
      </w:r>
      <w:r>
        <w:t>международных</w:t>
      </w:r>
      <w:r>
        <w:rPr>
          <w:spacing w:val="-16"/>
        </w:rPr>
        <w:t xml:space="preserve"> </w:t>
      </w:r>
      <w:r>
        <w:t>соревнований.</w:t>
      </w:r>
      <w:r>
        <w:rPr>
          <w:spacing w:val="-3"/>
        </w:rPr>
        <w:t xml:space="preserve"> </w:t>
      </w:r>
      <w:r>
        <w:t>Шахматы становятся</w:t>
      </w:r>
      <w:r>
        <w:rPr>
          <w:spacing w:val="-10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серьезным</w:t>
      </w:r>
      <w:r>
        <w:rPr>
          <w:spacing w:val="-10"/>
        </w:rPr>
        <w:t xml:space="preserve"> </w:t>
      </w:r>
      <w:r>
        <w:t>занятием</w:t>
      </w:r>
      <w:r>
        <w:rPr>
          <w:spacing w:val="-10"/>
        </w:rPr>
        <w:t xml:space="preserve"> </w:t>
      </w:r>
      <w:r>
        <w:t>огромного</w:t>
      </w:r>
      <w:r>
        <w:rPr>
          <w:spacing w:val="-11"/>
        </w:rPr>
        <w:t xml:space="preserve"> </w:t>
      </w:r>
      <w:r>
        <w:t>количества</w:t>
      </w:r>
      <w:r>
        <w:rPr>
          <w:spacing w:val="-11"/>
        </w:rPr>
        <w:t xml:space="preserve"> </w:t>
      </w:r>
      <w:r>
        <w:t>людей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помогают становлению человека в любой среде деятельности, способствуя гармоничному</w:t>
      </w:r>
    </w:p>
    <w:p w:rsidR="007A46EE" w:rsidRDefault="009E1D98">
      <w:pPr>
        <w:pStyle w:val="a3"/>
        <w:spacing w:before="7"/>
        <w:jc w:val="left"/>
      </w:pPr>
      <w:r>
        <w:rPr>
          <w:spacing w:val="-2"/>
        </w:rPr>
        <w:t>развитию</w:t>
      </w:r>
      <w:r>
        <w:rPr>
          <w:spacing w:val="-12"/>
        </w:rPr>
        <w:t xml:space="preserve"> </w:t>
      </w:r>
      <w:r>
        <w:rPr>
          <w:spacing w:val="-2"/>
        </w:rPr>
        <w:t>личности.</w:t>
      </w:r>
    </w:p>
    <w:p w:rsidR="007A46EE" w:rsidRDefault="009E1D98">
      <w:pPr>
        <w:pStyle w:val="a3"/>
        <w:spacing w:before="239" w:line="278" w:lineRule="auto"/>
        <w:ind w:right="275"/>
        <w:jc w:val="left"/>
      </w:pPr>
      <w:r>
        <w:t>Шахматы</w:t>
      </w:r>
      <w:r>
        <w:rPr>
          <w:spacing w:val="-10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и</w:t>
      </w:r>
      <w:r>
        <w:t>гра,</w:t>
      </w:r>
      <w:r>
        <w:rPr>
          <w:spacing w:val="-8"/>
        </w:rPr>
        <w:t xml:space="preserve"> </w:t>
      </w:r>
      <w:r>
        <w:t>доставляющая</w:t>
      </w:r>
      <w:r>
        <w:rPr>
          <w:spacing w:val="-8"/>
        </w:rPr>
        <w:t xml:space="preserve"> </w:t>
      </w:r>
      <w:r>
        <w:t>детям</w:t>
      </w:r>
      <w:r>
        <w:rPr>
          <w:spacing w:val="-13"/>
        </w:rPr>
        <w:t xml:space="preserve"> </w:t>
      </w:r>
      <w:r>
        <w:t>много</w:t>
      </w:r>
      <w:r>
        <w:rPr>
          <w:spacing w:val="-10"/>
        </w:rPr>
        <w:t xml:space="preserve"> </w:t>
      </w:r>
      <w:r>
        <w:t>радости,</w:t>
      </w:r>
      <w:r>
        <w:rPr>
          <w:spacing w:val="-8"/>
        </w:rPr>
        <w:t xml:space="preserve"> </w:t>
      </w:r>
      <w:r>
        <w:t>удовольствия,</w:t>
      </w:r>
      <w:r>
        <w:rPr>
          <w:spacing w:val="-7"/>
        </w:rPr>
        <w:t xml:space="preserve"> </w:t>
      </w:r>
      <w:r>
        <w:t>но и действенное эффективное средство их умственного развития, формирования внутреннего плана действий - способности действовать в уме.</w:t>
      </w:r>
    </w:p>
    <w:p w:rsidR="007A46EE" w:rsidRDefault="009E1D98">
      <w:pPr>
        <w:pStyle w:val="a3"/>
        <w:spacing w:before="186" w:line="283" w:lineRule="auto"/>
        <w:jc w:val="left"/>
      </w:pPr>
      <w:r>
        <w:t>Игра</w:t>
      </w:r>
      <w:r>
        <w:rPr>
          <w:spacing w:val="-10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шахматы</w:t>
      </w:r>
      <w:r>
        <w:rPr>
          <w:spacing w:val="-10"/>
        </w:rPr>
        <w:t xml:space="preserve"> </w:t>
      </w:r>
      <w:r>
        <w:t>развивает</w:t>
      </w:r>
      <w:r>
        <w:rPr>
          <w:spacing w:val="-16"/>
        </w:rPr>
        <w:t xml:space="preserve"> </w:t>
      </w:r>
      <w:r>
        <w:t>наглядно-образное</w:t>
      </w:r>
      <w:r>
        <w:rPr>
          <w:spacing w:val="-10"/>
        </w:rPr>
        <w:t xml:space="preserve"> </w:t>
      </w:r>
      <w:r>
        <w:t>мышление,</w:t>
      </w:r>
      <w:r>
        <w:rPr>
          <w:spacing w:val="-8"/>
        </w:rPr>
        <w:t xml:space="preserve"> </w:t>
      </w:r>
      <w:r>
        <w:t>способствует</w:t>
      </w:r>
      <w:r>
        <w:rPr>
          <w:spacing w:val="-16"/>
        </w:rPr>
        <w:t xml:space="preserve"> </w:t>
      </w:r>
      <w:r>
        <w:t>з</w:t>
      </w:r>
      <w:r>
        <w:t>арождению логического мышления, воспитывает усидчивость, вдумчивость,</w:t>
      </w:r>
    </w:p>
    <w:p w:rsidR="007A46EE" w:rsidRDefault="009E1D98">
      <w:pPr>
        <w:pStyle w:val="a3"/>
        <w:spacing w:line="316" w:lineRule="exact"/>
        <w:jc w:val="left"/>
      </w:pPr>
      <w:r>
        <w:rPr>
          <w:spacing w:val="-2"/>
        </w:rPr>
        <w:t>целеустремленность.</w:t>
      </w:r>
      <w:r>
        <w:rPr>
          <w:spacing w:val="1"/>
        </w:rPr>
        <w:t xml:space="preserve"> </w:t>
      </w:r>
      <w:r>
        <w:rPr>
          <w:spacing w:val="-2"/>
        </w:rPr>
        <w:t>Ребенок,</w:t>
      </w:r>
      <w:r>
        <w:t xml:space="preserve"> </w:t>
      </w:r>
      <w:r>
        <w:rPr>
          <w:spacing w:val="-2"/>
        </w:rPr>
        <w:t>обучающийся</w:t>
      </w:r>
      <w:r>
        <w:rPr>
          <w:spacing w:val="-1"/>
        </w:rPr>
        <w:t xml:space="preserve"> </w:t>
      </w:r>
      <w:r>
        <w:rPr>
          <w:spacing w:val="-2"/>
        </w:rPr>
        <w:t>этой</w:t>
      </w:r>
      <w:r>
        <w:rPr>
          <w:spacing w:val="-9"/>
        </w:rPr>
        <w:t xml:space="preserve"> </w:t>
      </w:r>
      <w:r>
        <w:rPr>
          <w:spacing w:val="-2"/>
        </w:rPr>
        <w:t>игре,</w:t>
      </w:r>
      <w:r>
        <w:t xml:space="preserve"> </w:t>
      </w:r>
      <w:r>
        <w:rPr>
          <w:spacing w:val="-2"/>
        </w:rPr>
        <w:t>становится</w:t>
      </w:r>
      <w:r>
        <w:rPr>
          <w:spacing w:val="-1"/>
        </w:rPr>
        <w:t xml:space="preserve"> </w:t>
      </w:r>
      <w:r>
        <w:rPr>
          <w:spacing w:val="-2"/>
        </w:rPr>
        <w:t>собраннее,</w:t>
      </w:r>
    </w:p>
    <w:p w:rsidR="007A46EE" w:rsidRDefault="007A46EE">
      <w:pPr>
        <w:pStyle w:val="a3"/>
        <w:spacing w:line="316" w:lineRule="exact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276" w:lineRule="auto"/>
        <w:ind w:right="153"/>
        <w:jc w:val="left"/>
      </w:pPr>
      <w:r>
        <w:t>самокритичнее,</w:t>
      </w:r>
      <w:r>
        <w:rPr>
          <w:spacing w:val="-8"/>
        </w:rPr>
        <w:t xml:space="preserve"> </w:t>
      </w:r>
      <w:r>
        <w:t>привыкает</w:t>
      </w:r>
      <w:r>
        <w:rPr>
          <w:spacing w:val="-12"/>
        </w:rPr>
        <w:t xml:space="preserve"> </w:t>
      </w:r>
      <w:r>
        <w:t>самостоятельно</w:t>
      </w:r>
      <w:r>
        <w:rPr>
          <w:spacing w:val="-10"/>
        </w:rPr>
        <w:t xml:space="preserve"> </w:t>
      </w:r>
      <w:r>
        <w:t>думать,</w:t>
      </w:r>
      <w:r>
        <w:rPr>
          <w:spacing w:val="-9"/>
        </w:rPr>
        <w:t xml:space="preserve"> </w:t>
      </w:r>
      <w:r>
        <w:t>принимать</w:t>
      </w:r>
      <w:r>
        <w:rPr>
          <w:spacing w:val="-12"/>
        </w:rPr>
        <w:t xml:space="preserve"> </w:t>
      </w:r>
      <w:r>
        <w:t>решения,</w:t>
      </w:r>
      <w:r>
        <w:rPr>
          <w:spacing w:val="-8"/>
        </w:rPr>
        <w:t xml:space="preserve"> </w:t>
      </w:r>
      <w:r>
        <w:t>бороться</w:t>
      </w:r>
      <w:r>
        <w:rPr>
          <w:spacing w:val="-10"/>
        </w:rPr>
        <w:t xml:space="preserve"> </w:t>
      </w:r>
      <w:r>
        <w:t>до конца, не унывать при неудачах. Экспериментально же было подтверждено, что дети, вовлеченные в волшебный мир шахмат, лучше успевают в школе, а так же положительно влияют на совершенствование у детей многих психических</w:t>
      </w:r>
    </w:p>
    <w:p w:rsidR="007A46EE" w:rsidRDefault="009E1D98">
      <w:pPr>
        <w:pStyle w:val="a3"/>
        <w:spacing w:before="3"/>
        <w:jc w:val="left"/>
      </w:pPr>
      <w:r>
        <w:t>процессов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таких</w:t>
      </w:r>
      <w:r>
        <w:rPr>
          <w:spacing w:val="-18"/>
        </w:rPr>
        <w:t xml:space="preserve"> </w:t>
      </w:r>
      <w:r>
        <w:t>качеств,</w:t>
      </w:r>
      <w:r>
        <w:rPr>
          <w:spacing w:val="-10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восп</w:t>
      </w:r>
      <w:r>
        <w:t>риятие,</w:t>
      </w:r>
      <w:r>
        <w:rPr>
          <w:spacing w:val="-9"/>
        </w:rPr>
        <w:t xml:space="preserve"> </w:t>
      </w:r>
      <w:r>
        <w:t>внимание,</w:t>
      </w:r>
      <w:r>
        <w:rPr>
          <w:spacing w:val="-10"/>
        </w:rPr>
        <w:t xml:space="preserve"> </w:t>
      </w:r>
      <w:r>
        <w:t>воображение,</w:t>
      </w:r>
      <w:r>
        <w:rPr>
          <w:spacing w:val="-9"/>
        </w:rPr>
        <w:t xml:space="preserve"> </w:t>
      </w:r>
      <w:r>
        <w:rPr>
          <w:spacing w:val="-2"/>
        </w:rPr>
        <w:t>память,</w:t>
      </w:r>
    </w:p>
    <w:p w:rsidR="007A46EE" w:rsidRDefault="009E1D98">
      <w:pPr>
        <w:pStyle w:val="a3"/>
        <w:spacing w:before="43" w:line="276" w:lineRule="auto"/>
        <w:jc w:val="left"/>
      </w:pPr>
      <w:r>
        <w:t>мышление,</w:t>
      </w:r>
      <w:r>
        <w:rPr>
          <w:spacing w:val="-5"/>
        </w:rPr>
        <w:t xml:space="preserve"> </w:t>
      </w:r>
      <w:r>
        <w:t>начальные</w:t>
      </w:r>
      <w:r>
        <w:rPr>
          <w:spacing w:val="-10"/>
        </w:rPr>
        <w:t xml:space="preserve"> </w:t>
      </w:r>
      <w:r>
        <w:t>формы</w:t>
      </w:r>
      <w:r>
        <w:rPr>
          <w:spacing w:val="-11"/>
        </w:rPr>
        <w:t xml:space="preserve"> </w:t>
      </w:r>
      <w:r>
        <w:t>волевого</w:t>
      </w:r>
      <w:r>
        <w:rPr>
          <w:spacing w:val="-7"/>
        </w:rPr>
        <w:t xml:space="preserve"> </w:t>
      </w:r>
      <w:r>
        <w:t>управления</w:t>
      </w:r>
      <w:r>
        <w:rPr>
          <w:spacing w:val="-11"/>
        </w:rPr>
        <w:t xml:space="preserve"> </w:t>
      </w:r>
      <w:r>
        <w:t>поведением.</w:t>
      </w:r>
      <w:r>
        <w:rPr>
          <w:spacing w:val="-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начальной</w:t>
      </w:r>
      <w:r>
        <w:rPr>
          <w:spacing w:val="-10"/>
        </w:rPr>
        <w:t xml:space="preserve"> </w:t>
      </w:r>
      <w:r>
        <w:t>школе происходят радикальные изменения: на первый план выдвигается развивающая функция</w:t>
      </w:r>
      <w:r>
        <w:rPr>
          <w:spacing w:val="-11"/>
        </w:rPr>
        <w:t xml:space="preserve"> </w:t>
      </w:r>
      <w:r>
        <w:t>обучения,</w:t>
      </w:r>
      <w:r>
        <w:rPr>
          <w:spacing w:val="-9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значительной</w:t>
      </w:r>
      <w:r>
        <w:rPr>
          <w:spacing w:val="-10"/>
        </w:rPr>
        <w:t xml:space="preserve"> </w:t>
      </w:r>
      <w:r>
        <w:t>степени</w:t>
      </w:r>
      <w:r>
        <w:rPr>
          <w:spacing w:val="-12"/>
        </w:rPr>
        <w:t xml:space="preserve"> </w:t>
      </w:r>
      <w:r>
        <w:t>способствующая</w:t>
      </w:r>
      <w:r>
        <w:rPr>
          <w:spacing w:val="-9"/>
        </w:rPr>
        <w:t xml:space="preserve"> </w:t>
      </w:r>
      <w:r>
        <w:t>становлению</w:t>
      </w:r>
      <w:r>
        <w:rPr>
          <w:spacing w:val="-16"/>
        </w:rPr>
        <w:t xml:space="preserve"> </w:t>
      </w:r>
      <w:r>
        <w:t>личности младших</w:t>
      </w:r>
      <w:r>
        <w:rPr>
          <w:spacing w:val="-14"/>
        </w:rPr>
        <w:t xml:space="preserve"> </w:t>
      </w:r>
      <w:r>
        <w:t>школьников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полному</w:t>
      </w:r>
      <w:r>
        <w:rPr>
          <w:spacing w:val="-7"/>
        </w:rPr>
        <w:t xml:space="preserve"> </w:t>
      </w:r>
      <w:r>
        <w:t>раскрытию</w:t>
      </w:r>
      <w:r>
        <w:rPr>
          <w:spacing w:val="-7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творческих</w:t>
      </w:r>
      <w:r>
        <w:rPr>
          <w:spacing w:val="-9"/>
        </w:rPr>
        <w:t xml:space="preserve"> </w:t>
      </w:r>
      <w:r>
        <w:rPr>
          <w:spacing w:val="-2"/>
        </w:rPr>
        <w:t>способностей.</w:t>
      </w:r>
    </w:p>
    <w:p w:rsidR="007A46EE" w:rsidRDefault="009E1D98">
      <w:pPr>
        <w:pStyle w:val="a3"/>
        <w:spacing w:before="204" w:line="276" w:lineRule="auto"/>
        <w:ind w:right="275"/>
        <w:jc w:val="left"/>
      </w:pPr>
      <w:r>
        <w:t>А.Алехин писал: «Шахматы не только знание и логика, но и глубокая фантазия. Посредством</w:t>
      </w:r>
      <w:r>
        <w:rPr>
          <w:spacing w:val="-8"/>
        </w:rPr>
        <w:t xml:space="preserve"> </w:t>
      </w:r>
      <w:r>
        <w:t>шахмат</w:t>
      </w:r>
      <w:r>
        <w:rPr>
          <w:spacing w:val="-11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воспитал</w:t>
      </w:r>
      <w:r>
        <w:rPr>
          <w:spacing w:val="-9"/>
        </w:rPr>
        <w:t xml:space="preserve"> </w:t>
      </w:r>
      <w:r>
        <w:t>свой</w:t>
      </w:r>
      <w:r>
        <w:rPr>
          <w:spacing w:val="-6"/>
        </w:rPr>
        <w:t xml:space="preserve"> </w:t>
      </w:r>
      <w:r>
        <w:t>характер.</w:t>
      </w:r>
      <w:r>
        <w:rPr>
          <w:spacing w:val="-8"/>
        </w:rPr>
        <w:t xml:space="preserve"> </w:t>
      </w:r>
      <w:r>
        <w:t>Шахматы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просто</w:t>
      </w:r>
      <w:r>
        <w:rPr>
          <w:spacing w:val="-10"/>
        </w:rPr>
        <w:t xml:space="preserve"> </w:t>
      </w:r>
      <w:r>
        <w:t>модель</w:t>
      </w:r>
      <w:r>
        <w:rPr>
          <w:spacing w:val="-15"/>
        </w:rPr>
        <w:t xml:space="preserve"> </w:t>
      </w:r>
      <w:r>
        <w:t>жизни, но и модель творчества. Шахматы, прежде всего, учат быть объективными. В шахматах можно сделаться большим мастером, лишь осознав свои ошибки и</w:t>
      </w:r>
    </w:p>
    <w:p w:rsidR="007A46EE" w:rsidRDefault="009E1D98">
      <w:pPr>
        <w:pStyle w:val="a3"/>
        <w:spacing w:before="2"/>
        <w:jc w:val="left"/>
      </w:pPr>
      <w:r>
        <w:t>недостатки.</w:t>
      </w:r>
      <w:r>
        <w:rPr>
          <w:spacing w:val="-9"/>
        </w:rPr>
        <w:t xml:space="preserve"> </w:t>
      </w:r>
      <w:r>
        <w:t>Совершенно</w:t>
      </w:r>
      <w:r>
        <w:rPr>
          <w:spacing w:val="-6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жизни»</w:t>
      </w:r>
      <w:r>
        <w:rPr>
          <w:spacing w:val="-17"/>
        </w:rPr>
        <w:t xml:space="preserve"> </w:t>
      </w:r>
      <w:r>
        <w:rPr>
          <w:spacing w:val="-2"/>
        </w:rPr>
        <w:t>(1924г.).</w:t>
      </w:r>
    </w:p>
    <w:p w:rsidR="007A46EE" w:rsidRDefault="009E1D98">
      <w:pPr>
        <w:pStyle w:val="a3"/>
        <w:spacing w:before="245"/>
        <w:jc w:val="left"/>
      </w:pPr>
      <w:r>
        <w:t>Древние</w:t>
      </w:r>
      <w:r>
        <w:rPr>
          <w:spacing w:val="-18"/>
        </w:rPr>
        <w:t xml:space="preserve"> </w:t>
      </w:r>
      <w:r>
        <w:t>мудрецы</w:t>
      </w:r>
      <w:r>
        <w:rPr>
          <w:spacing w:val="-17"/>
        </w:rPr>
        <w:t xml:space="preserve"> </w:t>
      </w:r>
      <w:r>
        <w:t>сформулировали</w:t>
      </w:r>
      <w:r>
        <w:rPr>
          <w:spacing w:val="-18"/>
        </w:rPr>
        <w:t xml:space="preserve"> </w:t>
      </w:r>
      <w:r>
        <w:t>суть</w:t>
      </w:r>
      <w:r>
        <w:rPr>
          <w:spacing w:val="-17"/>
        </w:rPr>
        <w:t xml:space="preserve"> </w:t>
      </w:r>
      <w:r>
        <w:t>шахмат</w:t>
      </w:r>
      <w:r>
        <w:rPr>
          <w:spacing w:val="-18"/>
        </w:rPr>
        <w:t xml:space="preserve"> </w:t>
      </w:r>
      <w:r>
        <w:t>так:</w:t>
      </w:r>
      <w:r>
        <w:rPr>
          <w:spacing w:val="-17"/>
        </w:rPr>
        <w:t xml:space="preserve"> </w:t>
      </w:r>
      <w:r>
        <w:t>«Раз</w:t>
      </w:r>
      <w:r>
        <w:t>умом</w:t>
      </w:r>
      <w:r>
        <w:rPr>
          <w:spacing w:val="-16"/>
        </w:rPr>
        <w:t xml:space="preserve"> </w:t>
      </w:r>
      <w:r>
        <w:t>одерживать</w:t>
      </w:r>
      <w:r>
        <w:rPr>
          <w:spacing w:val="-18"/>
        </w:rPr>
        <w:t xml:space="preserve"> </w:t>
      </w:r>
      <w:r>
        <w:rPr>
          <w:spacing w:val="-2"/>
        </w:rPr>
        <w:t>победу».</w:t>
      </w:r>
    </w:p>
    <w:p w:rsidR="007A46EE" w:rsidRDefault="009E1D98">
      <w:pPr>
        <w:pStyle w:val="a3"/>
        <w:spacing w:before="249" w:line="276" w:lineRule="auto"/>
        <w:ind w:right="275"/>
        <w:jc w:val="left"/>
      </w:pPr>
      <w:r>
        <w:t>Шахматные</w:t>
      </w:r>
      <w:r>
        <w:rPr>
          <w:spacing w:val="-9"/>
        </w:rPr>
        <w:t xml:space="preserve"> </w:t>
      </w:r>
      <w:r>
        <w:t>игры</w:t>
      </w:r>
      <w:r>
        <w:rPr>
          <w:spacing w:val="-10"/>
        </w:rPr>
        <w:t xml:space="preserve"> </w:t>
      </w:r>
      <w:r>
        <w:t>развивают</w:t>
      </w:r>
      <w:r>
        <w:rPr>
          <w:spacing w:val="-11"/>
        </w:rPr>
        <w:t xml:space="preserve"> </w:t>
      </w:r>
      <w:r>
        <w:t>такой</w:t>
      </w:r>
      <w:r>
        <w:rPr>
          <w:spacing w:val="-11"/>
        </w:rPr>
        <w:t xml:space="preserve"> </w:t>
      </w:r>
      <w:r>
        <w:t>комплекс</w:t>
      </w:r>
      <w:r>
        <w:rPr>
          <w:spacing w:val="-9"/>
        </w:rPr>
        <w:t xml:space="preserve"> </w:t>
      </w:r>
      <w:r>
        <w:t>наиважнейших</w:t>
      </w:r>
      <w:r>
        <w:rPr>
          <w:spacing w:val="-18"/>
        </w:rPr>
        <w:t xml:space="preserve"> </w:t>
      </w:r>
      <w:r>
        <w:t>качеств,</w:t>
      </w:r>
      <w:r>
        <w:rPr>
          <w:spacing w:val="-7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давних пор приобрели особую социальную значимость – это один из самых лучших и увлекательных видов досуга, когда-либо придуманных человечеством.</w:t>
      </w:r>
    </w:p>
    <w:p w:rsidR="007A46EE" w:rsidRDefault="009E1D98">
      <w:pPr>
        <w:pStyle w:val="a3"/>
        <w:spacing w:before="205" w:line="276" w:lineRule="auto"/>
        <w:jc w:val="left"/>
      </w:pPr>
      <w:r>
        <w:t>Поэтому актуальнос</w:t>
      </w:r>
      <w:r>
        <w:t>ть данной программы состоит в том, что она направлена на организацию</w:t>
      </w:r>
      <w:r>
        <w:rPr>
          <w:spacing w:val="-5"/>
        </w:rPr>
        <w:t xml:space="preserve"> </w:t>
      </w:r>
      <w:r>
        <w:t>содержательного</w:t>
      </w:r>
      <w:r>
        <w:rPr>
          <w:spacing w:val="-5"/>
        </w:rPr>
        <w:t xml:space="preserve"> </w:t>
      </w:r>
      <w:r>
        <w:t>досуга</w:t>
      </w:r>
      <w:r>
        <w:rPr>
          <w:spacing w:val="-4"/>
        </w:rPr>
        <w:t xml:space="preserve"> </w:t>
      </w:r>
      <w:r>
        <w:t>учащихся,</w:t>
      </w:r>
      <w:r>
        <w:rPr>
          <w:spacing w:val="-2"/>
        </w:rPr>
        <w:t xml:space="preserve"> </w:t>
      </w:r>
      <w:r>
        <w:t>удовлетворение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5"/>
        </w:rPr>
        <w:t xml:space="preserve"> </w:t>
      </w:r>
      <w:r>
        <w:t>в активных</w:t>
      </w:r>
      <w:r>
        <w:rPr>
          <w:spacing w:val="-18"/>
        </w:rPr>
        <w:t xml:space="preserve"> </w:t>
      </w:r>
      <w:r>
        <w:t>формах</w:t>
      </w:r>
      <w:r>
        <w:rPr>
          <w:spacing w:val="-17"/>
        </w:rPr>
        <w:t xml:space="preserve"> </w:t>
      </w:r>
      <w:r>
        <w:t>познавательной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обусловлена</w:t>
      </w:r>
      <w:r>
        <w:rPr>
          <w:spacing w:val="-9"/>
        </w:rPr>
        <w:t xml:space="preserve"> </w:t>
      </w:r>
      <w:r>
        <w:t>многими</w:t>
      </w:r>
      <w:r>
        <w:rPr>
          <w:spacing w:val="-10"/>
        </w:rPr>
        <w:t xml:space="preserve"> </w:t>
      </w:r>
      <w:r>
        <w:t xml:space="preserve">причинами: рост нервно-эмоциональных перегрузок, увеличение педагогически запущенных </w:t>
      </w:r>
      <w:r>
        <w:rPr>
          <w:spacing w:val="-2"/>
        </w:rPr>
        <w:t>детей.</w:t>
      </w:r>
    </w:p>
    <w:p w:rsidR="007A46EE" w:rsidRDefault="009E1D98">
      <w:pPr>
        <w:pStyle w:val="a3"/>
        <w:spacing w:before="199"/>
        <w:jc w:val="left"/>
      </w:pPr>
      <w:r>
        <w:t>В</w:t>
      </w:r>
      <w:r>
        <w:rPr>
          <w:spacing w:val="-18"/>
        </w:rPr>
        <w:t xml:space="preserve"> </w:t>
      </w:r>
      <w:r>
        <w:t>центре</w:t>
      </w:r>
      <w:r>
        <w:rPr>
          <w:spacing w:val="-11"/>
        </w:rPr>
        <w:t xml:space="preserve"> </w:t>
      </w:r>
      <w:r>
        <w:t>современной</w:t>
      </w:r>
      <w:r>
        <w:rPr>
          <w:spacing w:val="-14"/>
        </w:rPr>
        <w:t xml:space="preserve"> </w:t>
      </w:r>
      <w:r>
        <w:t>концепции</w:t>
      </w:r>
      <w:r>
        <w:rPr>
          <w:spacing w:val="-16"/>
        </w:rPr>
        <w:t xml:space="preserve"> </w:t>
      </w:r>
      <w:r>
        <w:t>общего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лежит</w:t>
      </w:r>
      <w:r>
        <w:rPr>
          <w:spacing w:val="-18"/>
        </w:rPr>
        <w:t xml:space="preserve"> </w:t>
      </w:r>
      <w:r>
        <w:t>идея</w:t>
      </w:r>
      <w:r>
        <w:rPr>
          <w:spacing w:val="-9"/>
        </w:rPr>
        <w:t xml:space="preserve"> </w:t>
      </w:r>
      <w:r>
        <w:rPr>
          <w:spacing w:val="-2"/>
        </w:rPr>
        <w:t>развития</w:t>
      </w:r>
    </w:p>
    <w:p w:rsidR="007A46EE" w:rsidRDefault="009E1D98">
      <w:pPr>
        <w:pStyle w:val="a3"/>
        <w:spacing w:before="48" w:line="271" w:lineRule="auto"/>
        <w:jc w:val="left"/>
      </w:pPr>
      <w:r>
        <w:t>личности</w:t>
      </w:r>
      <w:r>
        <w:rPr>
          <w:spacing w:val="-15"/>
        </w:rPr>
        <w:t xml:space="preserve"> </w:t>
      </w:r>
      <w:r>
        <w:t>ребёнка,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творческих</w:t>
      </w:r>
      <w:r>
        <w:rPr>
          <w:spacing w:val="-18"/>
        </w:rPr>
        <w:t xml:space="preserve"> </w:t>
      </w:r>
      <w:r>
        <w:t>способностей,</w:t>
      </w:r>
      <w:r>
        <w:rPr>
          <w:spacing w:val="-9"/>
        </w:rPr>
        <w:t xml:space="preserve"> </w:t>
      </w:r>
      <w:r>
        <w:t>воспитание</w:t>
      </w:r>
      <w:r>
        <w:rPr>
          <w:spacing w:val="-11"/>
        </w:rPr>
        <w:t xml:space="preserve"> </w:t>
      </w:r>
      <w:r>
        <w:t>важных личностных качес</w:t>
      </w:r>
      <w:r>
        <w:t>тв. Всему этому и многому другому способствует процесс</w:t>
      </w:r>
    </w:p>
    <w:p w:rsidR="007A46EE" w:rsidRDefault="009E1D98">
      <w:pPr>
        <w:pStyle w:val="a3"/>
        <w:spacing w:before="16"/>
        <w:jc w:val="left"/>
      </w:pPr>
      <w:r>
        <w:t>обучения</w:t>
      </w:r>
      <w:r>
        <w:rPr>
          <w:spacing w:val="-8"/>
        </w:rPr>
        <w:t xml:space="preserve"> </w:t>
      </w:r>
      <w:r>
        <w:t>игре</w:t>
      </w:r>
      <w:r>
        <w:rPr>
          <w:spacing w:val="-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шахматы.</w:t>
      </w:r>
    </w:p>
    <w:p w:rsidR="007A46EE" w:rsidRDefault="009E1D98">
      <w:pPr>
        <w:pStyle w:val="a3"/>
        <w:spacing w:before="245"/>
        <w:jc w:val="left"/>
      </w:pPr>
      <w:r>
        <w:t>Шахматы</w:t>
      </w:r>
      <w:r>
        <w:rPr>
          <w:spacing w:val="-11"/>
        </w:rPr>
        <w:t xml:space="preserve"> </w:t>
      </w:r>
      <w:r>
        <w:t>сильны</w:t>
      </w:r>
      <w:r>
        <w:rPr>
          <w:spacing w:val="-10"/>
        </w:rPr>
        <w:t xml:space="preserve"> </w:t>
      </w:r>
      <w:r>
        <w:t>еще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тем,</w:t>
      </w:r>
      <w:r>
        <w:rPr>
          <w:spacing w:val="-9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существуют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всех!</w:t>
      </w:r>
    </w:p>
    <w:p w:rsidR="007A46EE" w:rsidRDefault="009E1D98">
      <w:pPr>
        <w:pStyle w:val="a3"/>
        <w:spacing w:before="249" w:line="276" w:lineRule="auto"/>
        <w:jc w:val="left"/>
      </w:pPr>
      <w:r>
        <w:t>Жизнь</w:t>
      </w:r>
      <w:r>
        <w:rPr>
          <w:spacing w:val="-12"/>
        </w:rPr>
        <w:t xml:space="preserve"> </w:t>
      </w:r>
      <w:r>
        <w:t>заставляет</w:t>
      </w:r>
      <w:r>
        <w:rPr>
          <w:spacing w:val="-10"/>
        </w:rPr>
        <w:t xml:space="preserve"> </w:t>
      </w:r>
      <w:r>
        <w:t>нас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каждом</w:t>
      </w:r>
      <w:r>
        <w:rPr>
          <w:spacing w:val="-8"/>
        </w:rPr>
        <w:t xml:space="preserve"> </w:t>
      </w:r>
      <w:r>
        <w:t>шагу</w:t>
      </w:r>
      <w:r>
        <w:rPr>
          <w:spacing w:val="-18"/>
        </w:rPr>
        <w:t xml:space="preserve"> </w:t>
      </w:r>
      <w:r>
        <w:t>отстаивать</w:t>
      </w:r>
      <w:r>
        <w:rPr>
          <w:spacing w:val="-9"/>
        </w:rPr>
        <w:t xml:space="preserve"> </w:t>
      </w:r>
      <w:r>
        <w:t>правильность</w:t>
      </w:r>
      <w:r>
        <w:rPr>
          <w:spacing w:val="-12"/>
        </w:rPr>
        <w:t xml:space="preserve"> </w:t>
      </w:r>
      <w:r>
        <w:t>своих</w:t>
      </w:r>
      <w:r>
        <w:rPr>
          <w:spacing w:val="-14"/>
        </w:rPr>
        <w:t xml:space="preserve"> </w:t>
      </w:r>
      <w:r>
        <w:t>воззрений, поступать решительно, проявлять в зависимости от обстоятельств выдержку и твердость, осторожность и смелость, умение фантазировать и умение смирять</w:t>
      </w:r>
    </w:p>
    <w:p w:rsidR="007A46EE" w:rsidRDefault="009E1D98">
      <w:pPr>
        <w:pStyle w:val="a3"/>
        <w:spacing w:before="4" w:line="276" w:lineRule="auto"/>
        <w:jc w:val="left"/>
      </w:pPr>
      <w:r>
        <w:t>фантазию.</w:t>
      </w:r>
      <w:r>
        <w:rPr>
          <w:spacing w:val="-3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всё</w:t>
      </w:r>
      <w:r>
        <w:rPr>
          <w:spacing w:val="-8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t>самое</w:t>
      </w:r>
      <w:r>
        <w:rPr>
          <w:spacing w:val="-8"/>
        </w:rPr>
        <w:t xml:space="preserve"> </w:t>
      </w:r>
      <w:r>
        <w:t>требуется</w:t>
      </w:r>
      <w:r>
        <w:rPr>
          <w:spacing w:val="-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шахматах.</w:t>
      </w:r>
      <w:r>
        <w:rPr>
          <w:spacing w:val="-6"/>
        </w:rPr>
        <w:t xml:space="preserve"> </w:t>
      </w:r>
      <w:r>
        <w:t>Они</w:t>
      </w:r>
      <w:r>
        <w:rPr>
          <w:spacing w:val="-9"/>
        </w:rPr>
        <w:t xml:space="preserve"> </w:t>
      </w:r>
      <w:r>
        <w:t>многогранны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обладают огромным эмоциональ</w:t>
      </w:r>
      <w:r>
        <w:t>ным потенциалом, дарят «упоение в борьбе», но и</w:t>
      </w:r>
    </w:p>
    <w:p w:rsidR="007A46EE" w:rsidRDefault="009E1D98">
      <w:pPr>
        <w:pStyle w:val="a3"/>
        <w:spacing w:line="276" w:lineRule="auto"/>
        <w:ind w:right="275"/>
        <w:jc w:val="left"/>
      </w:pPr>
      <w:r>
        <w:t>одновременно</w:t>
      </w:r>
      <w:r>
        <w:rPr>
          <w:spacing w:val="-18"/>
        </w:rPr>
        <w:t xml:space="preserve"> </w:t>
      </w:r>
      <w:r>
        <w:t>требуют</w:t>
      </w:r>
      <w:r>
        <w:rPr>
          <w:spacing w:val="-17"/>
        </w:rPr>
        <w:t xml:space="preserve"> </w:t>
      </w:r>
      <w:r>
        <w:t>умения</w:t>
      </w:r>
      <w:r>
        <w:rPr>
          <w:spacing w:val="-18"/>
        </w:rPr>
        <w:t xml:space="preserve"> </w:t>
      </w:r>
      <w:r>
        <w:t>мобилизировать,</w:t>
      </w:r>
      <w:r>
        <w:rPr>
          <w:spacing w:val="-11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концентрировать</w:t>
      </w:r>
      <w:r>
        <w:rPr>
          <w:spacing w:val="-17"/>
        </w:rPr>
        <w:t xml:space="preserve"> </w:t>
      </w:r>
      <w:r>
        <w:t>внимание, ценить время, сохранять выдержку, распознавать ложь и правду, критически</w:t>
      </w:r>
    </w:p>
    <w:p w:rsidR="007A46EE" w:rsidRDefault="007A46EE">
      <w:pPr>
        <w:pStyle w:val="a3"/>
        <w:spacing w:line="276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jc w:val="left"/>
      </w:pPr>
      <w:r>
        <w:t>относиться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сопернику,</w:t>
      </w:r>
      <w:r>
        <w:rPr>
          <w:spacing w:val="-1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самому</w:t>
      </w:r>
      <w:r>
        <w:rPr>
          <w:spacing w:val="-17"/>
        </w:rPr>
        <w:t xml:space="preserve"> </w:t>
      </w:r>
      <w:r>
        <w:rPr>
          <w:spacing w:val="-2"/>
        </w:rPr>
        <w:t>себе.</w:t>
      </w:r>
    </w:p>
    <w:p w:rsidR="007A46EE" w:rsidRDefault="009E1D98">
      <w:pPr>
        <w:pStyle w:val="a3"/>
        <w:spacing w:before="244" w:line="278" w:lineRule="auto"/>
        <w:ind w:right="1069"/>
        <w:jc w:val="left"/>
      </w:pPr>
      <w:r>
        <w:t>Следовательно, они сочетают в себе элементы искусства, науки и спорта. Соприкосновение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этими</w:t>
      </w:r>
      <w:r>
        <w:rPr>
          <w:spacing w:val="-16"/>
        </w:rPr>
        <w:t xml:space="preserve"> </w:t>
      </w:r>
      <w:r>
        <w:t>важными</w:t>
      </w:r>
      <w:r>
        <w:rPr>
          <w:spacing w:val="-16"/>
        </w:rPr>
        <w:t xml:space="preserve"> </w:t>
      </w:r>
      <w:r>
        <w:t>областями</w:t>
      </w:r>
      <w:r>
        <w:rPr>
          <w:spacing w:val="-17"/>
        </w:rPr>
        <w:t xml:space="preserve"> </w:t>
      </w:r>
      <w:r>
        <w:t>общечеловеческой</w:t>
      </w:r>
      <w:r>
        <w:rPr>
          <w:spacing w:val="-15"/>
        </w:rPr>
        <w:t xml:space="preserve"> </w:t>
      </w:r>
      <w:r>
        <w:t>культуры вызывает в душе ребенка позитивный отклик, способствует гармоничному</w:t>
      </w:r>
    </w:p>
    <w:p w:rsidR="007A46EE" w:rsidRDefault="009E1D98">
      <w:pPr>
        <w:pStyle w:val="a3"/>
        <w:spacing w:line="276" w:lineRule="auto"/>
        <w:ind w:right="275"/>
        <w:jc w:val="left"/>
      </w:pPr>
      <w:r>
        <w:t>развитию.</w:t>
      </w:r>
      <w:r>
        <w:rPr>
          <w:spacing w:val="-9"/>
        </w:rPr>
        <w:t xml:space="preserve"> </w:t>
      </w:r>
      <w:r>
        <w:t>Кроме</w:t>
      </w:r>
      <w:r>
        <w:rPr>
          <w:spacing w:val="-10"/>
        </w:rPr>
        <w:t xml:space="preserve"> </w:t>
      </w:r>
      <w:r>
        <w:t>этого,</w:t>
      </w:r>
      <w:r>
        <w:rPr>
          <w:spacing w:val="-10"/>
        </w:rPr>
        <w:t xml:space="preserve"> </w:t>
      </w:r>
      <w:r>
        <w:t>шахматы</w:t>
      </w:r>
      <w:r>
        <w:rPr>
          <w:spacing w:val="-10"/>
        </w:rPr>
        <w:t xml:space="preserve"> </w:t>
      </w:r>
      <w:r>
        <w:t>являются</w:t>
      </w:r>
      <w:r>
        <w:rPr>
          <w:spacing w:val="-9"/>
        </w:rPr>
        <w:t xml:space="preserve"> </w:t>
      </w:r>
      <w:r>
        <w:t>большой</w:t>
      </w:r>
      <w:r>
        <w:rPr>
          <w:spacing w:val="-11"/>
        </w:rPr>
        <w:t xml:space="preserve"> </w:t>
      </w:r>
      <w:r>
        <w:t>школой</w:t>
      </w:r>
      <w:r>
        <w:rPr>
          <w:spacing w:val="-11"/>
        </w:rPr>
        <w:t xml:space="preserve"> </w:t>
      </w:r>
      <w:r>
        <w:t>творчества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детей, это уникальный инструмент развития их творческого мышления.</w:t>
      </w:r>
    </w:p>
    <w:p w:rsidR="007A46EE" w:rsidRDefault="009E1D98">
      <w:pPr>
        <w:pStyle w:val="a3"/>
        <w:spacing w:before="195" w:line="276" w:lineRule="auto"/>
        <w:ind w:right="275"/>
        <w:jc w:val="left"/>
      </w:pPr>
      <w:r>
        <w:t>Шахматы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вдохновение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разочарование,</w:t>
      </w:r>
      <w:r>
        <w:rPr>
          <w:spacing w:val="-7"/>
        </w:rPr>
        <w:t xml:space="preserve"> </w:t>
      </w:r>
      <w:r>
        <w:t>своеобразный</w:t>
      </w:r>
      <w:r>
        <w:rPr>
          <w:spacing w:val="-9"/>
        </w:rPr>
        <w:t xml:space="preserve"> </w:t>
      </w:r>
      <w:r>
        <w:t>выход</w:t>
      </w:r>
      <w:r>
        <w:rPr>
          <w:spacing w:val="-9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одиночества, активный досуг, утоление жажды общения и самовыражения. Как говорил Хосе</w:t>
      </w:r>
      <w:r>
        <w:t xml:space="preserve"> Рауль Капабланка: «Шахматы – нечто большее, чем просто игра. Это</w:t>
      </w:r>
    </w:p>
    <w:p w:rsidR="007A46EE" w:rsidRDefault="009E1D98">
      <w:pPr>
        <w:pStyle w:val="a3"/>
        <w:spacing w:before="3"/>
        <w:jc w:val="left"/>
      </w:pPr>
      <w:r>
        <w:t>интеллектуальное</w:t>
      </w:r>
      <w:r>
        <w:rPr>
          <w:spacing w:val="-18"/>
        </w:rPr>
        <w:t xml:space="preserve"> </w:t>
      </w:r>
      <w:r>
        <w:t>время</w:t>
      </w:r>
      <w:r>
        <w:rPr>
          <w:spacing w:val="-17"/>
        </w:rPr>
        <w:t xml:space="preserve"> </w:t>
      </w:r>
      <w:r>
        <w:t>препровождение,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котором</w:t>
      </w:r>
      <w:r>
        <w:rPr>
          <w:spacing w:val="-17"/>
        </w:rPr>
        <w:t xml:space="preserve"> </w:t>
      </w:r>
      <w:r>
        <w:t>есть</w:t>
      </w:r>
      <w:r>
        <w:rPr>
          <w:spacing w:val="-17"/>
        </w:rPr>
        <w:t xml:space="preserve"> </w:t>
      </w:r>
      <w:r>
        <w:rPr>
          <w:spacing w:val="-2"/>
        </w:rPr>
        <w:t>определённые</w:t>
      </w:r>
    </w:p>
    <w:p w:rsidR="007A46EE" w:rsidRDefault="009E1D98">
      <w:pPr>
        <w:pStyle w:val="a3"/>
        <w:spacing w:before="42" w:line="278" w:lineRule="auto"/>
        <w:ind w:right="275"/>
        <w:jc w:val="left"/>
      </w:pPr>
      <w:r>
        <w:t>художественные свойства и много элементов научного. Для умственной работы шахматы</w:t>
      </w:r>
      <w:r>
        <w:rPr>
          <w:spacing w:val="-8"/>
        </w:rPr>
        <w:t xml:space="preserve"> </w:t>
      </w:r>
      <w:r>
        <w:t>значат</w:t>
      </w:r>
      <w:r>
        <w:rPr>
          <w:spacing w:val="-11"/>
        </w:rPr>
        <w:t xml:space="preserve"> </w:t>
      </w:r>
      <w:r>
        <w:t>то</w:t>
      </w:r>
      <w:r>
        <w:rPr>
          <w:spacing w:val="-10"/>
        </w:rPr>
        <w:t xml:space="preserve"> </w:t>
      </w:r>
      <w:r>
        <w:t>же,</w:t>
      </w:r>
      <w:r>
        <w:rPr>
          <w:spacing w:val="-8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спорт</w:t>
      </w:r>
      <w:r>
        <w:rPr>
          <w:spacing w:val="-12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физического</w:t>
      </w:r>
      <w:r>
        <w:rPr>
          <w:spacing w:val="-9"/>
        </w:rPr>
        <w:t xml:space="preserve"> </w:t>
      </w:r>
      <w:r>
        <w:t>с</w:t>
      </w:r>
      <w:r>
        <w:t>овершенствования:</w:t>
      </w:r>
      <w:r>
        <w:rPr>
          <w:spacing w:val="-17"/>
        </w:rPr>
        <w:t xml:space="preserve"> </w:t>
      </w:r>
      <w:r>
        <w:t>приятный путь упражнения и развития отдельных свойств человеческой натуры...».</w:t>
      </w:r>
    </w:p>
    <w:p w:rsidR="007A46EE" w:rsidRDefault="009E1D98">
      <w:pPr>
        <w:pStyle w:val="a3"/>
        <w:spacing w:before="186" w:line="278" w:lineRule="auto"/>
        <w:jc w:val="left"/>
      </w:pPr>
      <w:r>
        <w:t>Однако</w:t>
      </w:r>
      <w:r>
        <w:rPr>
          <w:spacing w:val="-9"/>
        </w:rPr>
        <w:t xml:space="preserve"> </w:t>
      </w:r>
      <w:r>
        <w:t>установка</w:t>
      </w:r>
      <w:r>
        <w:rPr>
          <w:spacing w:val="-8"/>
        </w:rPr>
        <w:t xml:space="preserve"> </w:t>
      </w:r>
      <w:r>
        <w:t>сделать</w:t>
      </w:r>
      <w:r>
        <w:rPr>
          <w:spacing w:val="-12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ребенка</w:t>
      </w:r>
      <w:r>
        <w:rPr>
          <w:spacing w:val="-8"/>
        </w:rPr>
        <w:t xml:space="preserve"> </w:t>
      </w:r>
      <w:r>
        <w:t>гроссмейстера,</w:t>
      </w:r>
      <w:r>
        <w:rPr>
          <w:spacing w:val="-6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приоритетной</w:t>
      </w:r>
      <w:r>
        <w:rPr>
          <w:spacing w:val="-6"/>
        </w:rPr>
        <w:t xml:space="preserve"> </w:t>
      </w:r>
      <w:r>
        <w:t>в данной программе. И если ребенок не достигает выдающихся спортивных</w:t>
      </w:r>
    </w:p>
    <w:p w:rsidR="007A46EE" w:rsidRDefault="009E1D98">
      <w:pPr>
        <w:pStyle w:val="a3"/>
        <w:spacing w:before="7" w:line="422" w:lineRule="auto"/>
        <w:ind w:right="1069"/>
        <w:jc w:val="left"/>
      </w:pPr>
      <w:r>
        <w:t>результатов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шахматах,</w:t>
      </w:r>
      <w:r>
        <w:rPr>
          <w:spacing w:val="-8"/>
        </w:rPr>
        <w:t xml:space="preserve"> </w:t>
      </w:r>
      <w:r>
        <w:t>то</w:t>
      </w:r>
      <w:r>
        <w:rPr>
          <w:spacing w:val="-11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рассматривается</w:t>
      </w:r>
      <w:r>
        <w:rPr>
          <w:spacing w:val="-8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жизненная</w:t>
      </w:r>
      <w:r>
        <w:rPr>
          <w:spacing w:val="-9"/>
        </w:rPr>
        <w:t xml:space="preserve"> </w:t>
      </w:r>
      <w:r>
        <w:t>неудача. Цель программы:</w:t>
      </w:r>
    </w:p>
    <w:p w:rsidR="007A46EE" w:rsidRDefault="009E1D98">
      <w:pPr>
        <w:pStyle w:val="a3"/>
        <w:spacing w:line="321" w:lineRule="exact"/>
        <w:jc w:val="left"/>
      </w:pPr>
      <w:r>
        <w:rPr>
          <w:spacing w:val="-2"/>
        </w:rPr>
        <w:t>Создание</w:t>
      </w:r>
      <w:r>
        <w:rPr>
          <w:spacing w:val="-3"/>
        </w:rPr>
        <w:t xml:space="preserve"> </w:t>
      </w:r>
      <w:r>
        <w:rPr>
          <w:spacing w:val="-2"/>
        </w:rPr>
        <w:t>условий</w:t>
      </w:r>
      <w:r>
        <w:rPr>
          <w:spacing w:val="-4"/>
        </w:rPr>
        <w:t xml:space="preserve"> </w:t>
      </w:r>
      <w:r>
        <w:rPr>
          <w:spacing w:val="-2"/>
        </w:rPr>
        <w:t>для личностного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интеллектуального</w:t>
      </w:r>
      <w:r>
        <w:rPr>
          <w:spacing w:val="-1"/>
        </w:rPr>
        <w:t xml:space="preserve"> </w:t>
      </w:r>
      <w:r>
        <w:rPr>
          <w:spacing w:val="-2"/>
        </w:rPr>
        <w:t>развития</w:t>
      </w:r>
      <w:r>
        <w:rPr>
          <w:spacing w:val="-3"/>
        </w:rPr>
        <w:t xml:space="preserve"> </w:t>
      </w:r>
      <w:r>
        <w:rPr>
          <w:spacing w:val="-2"/>
        </w:rPr>
        <w:t>учащихся,</w:t>
      </w:r>
    </w:p>
    <w:p w:rsidR="007A46EE" w:rsidRDefault="009E1D98">
      <w:pPr>
        <w:pStyle w:val="a3"/>
        <w:spacing w:before="39" w:line="283" w:lineRule="auto"/>
        <w:jc w:val="left"/>
      </w:pPr>
      <w:r>
        <w:t>формирования</w:t>
      </w:r>
      <w:r>
        <w:rPr>
          <w:spacing w:val="-9"/>
        </w:rPr>
        <w:t xml:space="preserve"> </w:t>
      </w:r>
      <w:r>
        <w:t>общей</w:t>
      </w:r>
      <w:r>
        <w:rPr>
          <w:spacing w:val="-16"/>
        </w:rPr>
        <w:t xml:space="preserve"> </w:t>
      </w:r>
      <w:r>
        <w:t>культуры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организации</w:t>
      </w:r>
      <w:r>
        <w:rPr>
          <w:spacing w:val="-16"/>
        </w:rPr>
        <w:t xml:space="preserve"> </w:t>
      </w:r>
      <w:r>
        <w:t>содержательного</w:t>
      </w:r>
      <w:r>
        <w:rPr>
          <w:spacing w:val="-14"/>
        </w:rPr>
        <w:t xml:space="preserve"> </w:t>
      </w:r>
      <w:r>
        <w:t>досуга</w:t>
      </w:r>
      <w:r>
        <w:rPr>
          <w:spacing w:val="-10"/>
        </w:rPr>
        <w:t xml:space="preserve"> </w:t>
      </w:r>
      <w:r>
        <w:t>посредством обучения игре в шахматы.</w:t>
      </w:r>
    </w:p>
    <w:p w:rsidR="007A46EE" w:rsidRDefault="009E1D98">
      <w:pPr>
        <w:pStyle w:val="a3"/>
        <w:spacing w:before="181"/>
        <w:jc w:val="left"/>
      </w:pPr>
      <w:r>
        <w:rPr>
          <w:spacing w:val="-2"/>
        </w:rPr>
        <w:t>Задачи</w:t>
      </w:r>
      <w:r>
        <w:rPr>
          <w:spacing w:val="-2"/>
        </w:rPr>
        <w:t>:</w:t>
      </w:r>
    </w:p>
    <w:p w:rsidR="007A46EE" w:rsidRDefault="009E1D98">
      <w:pPr>
        <w:pStyle w:val="a5"/>
        <w:numPr>
          <w:ilvl w:val="0"/>
          <w:numId w:val="35"/>
        </w:numPr>
        <w:tabs>
          <w:tab w:val="left" w:pos="1131"/>
        </w:tabs>
        <w:spacing w:before="254" w:line="276" w:lineRule="auto"/>
        <w:ind w:right="851" w:firstLine="0"/>
        <w:jc w:val="left"/>
        <w:rPr>
          <w:sz w:val="28"/>
        </w:rPr>
      </w:pP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9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9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-18"/>
          <w:sz w:val="28"/>
        </w:rPr>
        <w:t xml:space="preserve"> </w:t>
      </w:r>
      <w:r>
        <w:rPr>
          <w:sz w:val="28"/>
        </w:rPr>
        <w:t>компетенций учащихся (коммуникативных, интеллектуальных, социальных);</w:t>
      </w:r>
    </w:p>
    <w:p w:rsidR="007A46EE" w:rsidRDefault="009E1D98">
      <w:pPr>
        <w:pStyle w:val="a5"/>
        <w:numPr>
          <w:ilvl w:val="0"/>
          <w:numId w:val="35"/>
        </w:numPr>
        <w:tabs>
          <w:tab w:val="left" w:pos="1131"/>
        </w:tabs>
        <w:spacing w:before="200" w:line="276" w:lineRule="auto"/>
        <w:ind w:right="704" w:firstLine="0"/>
        <w:jc w:val="left"/>
        <w:rPr>
          <w:sz w:val="28"/>
        </w:rPr>
      </w:pP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16"/>
          <w:sz w:val="28"/>
        </w:rPr>
        <w:t xml:space="preserve"> </w:t>
      </w:r>
      <w:r>
        <w:rPr>
          <w:sz w:val="28"/>
        </w:rPr>
        <w:t>мыследеятельности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(абстрактно- логического мышления, памяти, внимания, творческого воображения, умения производить логические операции).</w:t>
      </w:r>
    </w:p>
    <w:p w:rsidR="007A46EE" w:rsidRDefault="009E1D98">
      <w:pPr>
        <w:pStyle w:val="a5"/>
        <w:numPr>
          <w:ilvl w:val="0"/>
          <w:numId w:val="35"/>
        </w:numPr>
        <w:tabs>
          <w:tab w:val="left" w:pos="1131"/>
        </w:tabs>
        <w:spacing w:before="200"/>
        <w:ind w:left="1131" w:hanging="706"/>
        <w:jc w:val="left"/>
        <w:rPr>
          <w:sz w:val="28"/>
        </w:rPr>
      </w:pP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воспитывать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потребность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жизни.</w:t>
      </w:r>
    </w:p>
    <w:p w:rsidR="007A46EE" w:rsidRDefault="007A46EE">
      <w:pPr>
        <w:pStyle w:val="a5"/>
        <w:jc w:val="lef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272"/>
        <w:ind w:left="0"/>
        <w:jc w:val="left"/>
      </w:pPr>
    </w:p>
    <w:p w:rsidR="007A46EE" w:rsidRDefault="009E1D98">
      <w:pPr>
        <w:pStyle w:val="a3"/>
        <w:jc w:val="left"/>
      </w:pPr>
      <w:r>
        <w:t>III.</w:t>
      </w:r>
      <w:r>
        <w:rPr>
          <w:spacing w:val="-12"/>
        </w:rPr>
        <w:t xml:space="preserve"> </w:t>
      </w:r>
      <w:r>
        <w:t>Описание</w:t>
      </w:r>
      <w:r>
        <w:rPr>
          <w:spacing w:val="-12"/>
        </w:rPr>
        <w:t xml:space="preserve"> </w:t>
      </w:r>
      <w:r>
        <w:t>места</w:t>
      </w:r>
      <w:r>
        <w:rPr>
          <w:spacing w:val="-11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предмета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учебном</w:t>
      </w:r>
      <w:r>
        <w:rPr>
          <w:spacing w:val="-11"/>
        </w:rPr>
        <w:t xml:space="preserve"> </w:t>
      </w:r>
      <w:r>
        <w:rPr>
          <w:spacing w:val="-2"/>
        </w:rPr>
        <w:t>плане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77"/>
        <w:ind w:left="0"/>
        <w:jc w:val="left"/>
      </w:pPr>
    </w:p>
    <w:p w:rsidR="007A46EE" w:rsidRDefault="009E1D98">
      <w:pPr>
        <w:pStyle w:val="a3"/>
        <w:spacing w:before="1" w:line="276" w:lineRule="auto"/>
        <w:jc w:val="left"/>
      </w:pPr>
      <w:r>
        <w:t>В</w:t>
      </w:r>
      <w:r>
        <w:rPr>
          <w:spacing w:val="-18"/>
        </w:rPr>
        <w:t xml:space="preserve"> </w:t>
      </w:r>
      <w:r>
        <w:t>соответс</w:t>
      </w:r>
      <w:r>
        <w:t>твии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федеральным</w:t>
      </w:r>
      <w:r>
        <w:rPr>
          <w:spacing w:val="-8"/>
        </w:rPr>
        <w:t xml:space="preserve"> </w:t>
      </w:r>
      <w:r>
        <w:t>базисным</w:t>
      </w:r>
      <w:r>
        <w:rPr>
          <w:spacing w:val="-9"/>
        </w:rPr>
        <w:t xml:space="preserve"> </w:t>
      </w:r>
      <w:r>
        <w:t>учебным</w:t>
      </w:r>
      <w:r>
        <w:rPr>
          <w:spacing w:val="-9"/>
        </w:rPr>
        <w:t xml:space="preserve"> </w:t>
      </w:r>
      <w:r>
        <w:t>планом</w:t>
      </w:r>
      <w:r>
        <w:rPr>
          <w:spacing w:val="-9"/>
        </w:rPr>
        <w:t xml:space="preserve"> </w:t>
      </w:r>
      <w:r>
        <w:t>курс</w:t>
      </w:r>
      <w:r>
        <w:rPr>
          <w:spacing w:val="-5"/>
        </w:rPr>
        <w:t xml:space="preserve"> </w:t>
      </w:r>
      <w:r>
        <w:t>«Шахматы</w:t>
      </w:r>
      <w:r>
        <w:rPr>
          <w:spacing w:val="-4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школе» изучается с 1 по 4 класс по 1 часу в неделю. Общий объём учебного времени</w:t>
      </w:r>
    </w:p>
    <w:p w:rsidR="007A46EE" w:rsidRDefault="009E1D98">
      <w:pPr>
        <w:pStyle w:val="a3"/>
        <w:spacing w:line="276" w:lineRule="auto"/>
        <w:ind w:right="275"/>
        <w:jc w:val="left"/>
      </w:pPr>
      <w:r>
        <w:t>составляет</w:t>
      </w:r>
      <w:r>
        <w:rPr>
          <w:spacing w:val="-6"/>
        </w:rPr>
        <w:t xml:space="preserve"> </w:t>
      </w:r>
      <w:r>
        <w:t>135</w:t>
      </w:r>
      <w:r>
        <w:rPr>
          <w:spacing w:val="-2"/>
        </w:rPr>
        <w:t xml:space="preserve"> </w:t>
      </w:r>
      <w:r>
        <w:t>часов</w:t>
      </w:r>
      <w:r>
        <w:rPr>
          <w:spacing w:val="-7"/>
        </w:rPr>
        <w:t xml:space="preserve"> </w:t>
      </w:r>
      <w:r>
        <w:t>(1</w:t>
      </w:r>
      <w:r>
        <w:rPr>
          <w:spacing w:val="-2"/>
        </w:rPr>
        <w:t xml:space="preserve"> </w:t>
      </w:r>
      <w:r>
        <w:t>час в</w:t>
      </w:r>
      <w:r>
        <w:rPr>
          <w:spacing w:val="-8"/>
        </w:rPr>
        <w:t xml:space="preserve"> </w:t>
      </w:r>
      <w:r>
        <w:t>неделю:</w:t>
      </w:r>
      <w:r>
        <w:rPr>
          <w:spacing w:val="-10"/>
        </w:rPr>
        <w:t xml:space="preserve"> </w:t>
      </w:r>
      <w:r>
        <w:t>33</w:t>
      </w:r>
      <w:r>
        <w:rPr>
          <w:spacing w:val="-3"/>
        </w:rPr>
        <w:t xml:space="preserve"> </w:t>
      </w:r>
      <w:r>
        <w:t>часа в</w:t>
      </w:r>
      <w:r>
        <w:rPr>
          <w:spacing w:val="-8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классе и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34</w:t>
      </w:r>
      <w:r>
        <w:rPr>
          <w:spacing w:val="-2"/>
        </w:rPr>
        <w:t xml:space="preserve"> </w:t>
      </w:r>
      <w:r>
        <w:t>часа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2 по 4 классы).</w:t>
      </w:r>
    </w:p>
    <w:p w:rsidR="007A46EE" w:rsidRDefault="009E1D98">
      <w:pPr>
        <w:pStyle w:val="a3"/>
        <w:spacing w:before="199"/>
        <w:jc w:val="left"/>
      </w:pPr>
      <w:r>
        <w:rPr>
          <w:spacing w:val="-2"/>
        </w:rPr>
        <w:t>Обучение</w:t>
      </w:r>
      <w:r>
        <w:rPr>
          <w:spacing w:val="-1"/>
        </w:rPr>
        <w:t xml:space="preserve"> </w:t>
      </w:r>
      <w:r>
        <w:rPr>
          <w:spacing w:val="-2"/>
        </w:rPr>
        <w:t>осуществляется</w:t>
      </w:r>
      <w:r>
        <w:rPr>
          <w:spacing w:val="8"/>
        </w:rPr>
        <w:t xml:space="preserve"> </w:t>
      </w:r>
      <w:r>
        <w:rPr>
          <w:spacing w:val="-2"/>
        </w:rPr>
        <w:t>на</w:t>
      </w:r>
      <w:r>
        <w:rPr>
          <w:spacing w:val="-1"/>
        </w:rPr>
        <w:t xml:space="preserve"> </w:t>
      </w:r>
      <w:r>
        <w:rPr>
          <w:spacing w:val="-2"/>
        </w:rPr>
        <w:t>основе</w:t>
      </w:r>
      <w:r>
        <w:t xml:space="preserve"> </w:t>
      </w:r>
      <w:r>
        <w:rPr>
          <w:spacing w:val="-2"/>
        </w:rPr>
        <w:t>общих</w:t>
      </w:r>
      <w:r>
        <w:rPr>
          <w:spacing w:val="-13"/>
        </w:rPr>
        <w:t xml:space="preserve"> </w:t>
      </w:r>
      <w:r>
        <w:rPr>
          <w:spacing w:val="-2"/>
        </w:rPr>
        <w:t>методических</w:t>
      </w:r>
      <w:r>
        <w:rPr>
          <w:spacing w:val="-10"/>
        </w:rPr>
        <w:t xml:space="preserve"> </w:t>
      </w:r>
      <w:r>
        <w:rPr>
          <w:spacing w:val="-2"/>
        </w:rPr>
        <w:t>принципов:</w:t>
      </w:r>
    </w:p>
    <w:p w:rsidR="007A46EE" w:rsidRDefault="009E1D98">
      <w:pPr>
        <w:pStyle w:val="a5"/>
        <w:numPr>
          <w:ilvl w:val="0"/>
          <w:numId w:val="35"/>
        </w:numPr>
        <w:tabs>
          <w:tab w:val="left" w:pos="1131"/>
        </w:tabs>
        <w:spacing w:before="249" w:line="276" w:lineRule="auto"/>
        <w:ind w:right="545" w:firstLine="0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развивающей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деятельности:</w:t>
      </w:r>
      <w:r>
        <w:rPr>
          <w:spacing w:val="-17"/>
          <w:sz w:val="28"/>
        </w:rPr>
        <w:t xml:space="preserve"> </w:t>
      </w:r>
      <w:r>
        <w:rPr>
          <w:sz w:val="28"/>
        </w:rPr>
        <w:t>игра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ради</w:t>
      </w:r>
      <w:r>
        <w:rPr>
          <w:spacing w:val="-8"/>
          <w:sz w:val="28"/>
        </w:rPr>
        <w:t xml:space="preserve"> </w:t>
      </w:r>
      <w:r>
        <w:rPr>
          <w:sz w:val="28"/>
        </w:rPr>
        <w:t>игры,</w:t>
      </w:r>
      <w:r>
        <w:rPr>
          <w:spacing w:val="-11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1"/>
          <w:sz w:val="28"/>
        </w:rPr>
        <w:t xml:space="preserve"> </w:t>
      </w:r>
      <w:r>
        <w:rPr>
          <w:sz w:val="28"/>
        </w:rPr>
        <w:t>развития личности каждого участника и всего коллектива в целом.</w:t>
      </w:r>
    </w:p>
    <w:p w:rsidR="007A46EE" w:rsidRDefault="009E1D98">
      <w:pPr>
        <w:pStyle w:val="a5"/>
        <w:numPr>
          <w:ilvl w:val="0"/>
          <w:numId w:val="35"/>
        </w:numPr>
        <w:tabs>
          <w:tab w:val="left" w:pos="1131"/>
        </w:tabs>
        <w:spacing w:before="201" w:line="276" w:lineRule="auto"/>
        <w:ind w:right="591" w:firstLine="0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10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9"/>
          <w:sz w:val="28"/>
        </w:rPr>
        <w:t xml:space="preserve"> </w:t>
      </w:r>
      <w:r>
        <w:rPr>
          <w:sz w:val="28"/>
        </w:rPr>
        <w:t>включенности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-9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игровое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действие,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9"/>
          <w:sz w:val="28"/>
        </w:rPr>
        <w:t xml:space="preserve"> </w:t>
      </w:r>
      <w:r>
        <w:rPr>
          <w:sz w:val="28"/>
        </w:rPr>
        <w:t>не пассивное созерцание со стороны;</w:t>
      </w:r>
    </w:p>
    <w:p w:rsidR="007A46EE" w:rsidRDefault="009E1D98">
      <w:pPr>
        <w:pStyle w:val="a5"/>
        <w:numPr>
          <w:ilvl w:val="0"/>
          <w:numId w:val="35"/>
        </w:numPr>
        <w:tabs>
          <w:tab w:val="left" w:pos="1131"/>
        </w:tabs>
        <w:spacing w:before="200" w:line="276" w:lineRule="auto"/>
        <w:ind w:right="1313" w:firstLine="0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18"/>
          <w:sz w:val="28"/>
        </w:rPr>
        <w:t xml:space="preserve"> </w:t>
      </w:r>
      <w:r>
        <w:rPr>
          <w:sz w:val="28"/>
        </w:rPr>
        <w:t>доступности,</w:t>
      </w:r>
      <w:r>
        <w:rPr>
          <w:spacing w:val="-17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системности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изложения программного материала.</w:t>
      </w:r>
    </w:p>
    <w:p w:rsidR="007A46EE" w:rsidRDefault="009E1D98">
      <w:pPr>
        <w:pStyle w:val="a3"/>
        <w:spacing w:before="201" w:line="276" w:lineRule="auto"/>
        <w:ind w:right="1069"/>
        <w:jc w:val="left"/>
      </w:pPr>
      <w:r>
        <w:t>Основой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детьми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данной</w:t>
      </w:r>
      <w:r>
        <w:rPr>
          <w:spacing w:val="-10"/>
        </w:rPr>
        <w:t xml:space="preserve"> </w:t>
      </w:r>
      <w:r>
        <w:t>программе</w:t>
      </w:r>
      <w:r>
        <w:rPr>
          <w:spacing w:val="-8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система дидактических принципов:</w:t>
      </w:r>
    </w:p>
    <w:p w:rsidR="007A46EE" w:rsidRDefault="009E1D98">
      <w:pPr>
        <w:pStyle w:val="a5"/>
        <w:numPr>
          <w:ilvl w:val="0"/>
          <w:numId w:val="35"/>
        </w:numPr>
        <w:tabs>
          <w:tab w:val="left" w:pos="1131"/>
        </w:tabs>
        <w:spacing w:before="201" w:line="276" w:lineRule="auto"/>
        <w:ind w:right="488" w:firstLine="0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14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комфортности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6"/>
          <w:sz w:val="28"/>
        </w:rPr>
        <w:t xml:space="preserve"> </w:t>
      </w:r>
      <w:r>
        <w:rPr>
          <w:sz w:val="28"/>
        </w:rPr>
        <w:t>среды, обеспечивающей снятие всех стрессообразующих факторов учебного процесса</w:t>
      </w:r>
    </w:p>
    <w:p w:rsidR="007A46EE" w:rsidRDefault="009E1D98">
      <w:pPr>
        <w:pStyle w:val="a5"/>
        <w:numPr>
          <w:ilvl w:val="0"/>
          <w:numId w:val="35"/>
        </w:numPr>
        <w:tabs>
          <w:tab w:val="left" w:pos="1131"/>
        </w:tabs>
        <w:spacing w:before="205" w:line="271" w:lineRule="auto"/>
        <w:ind w:right="1000" w:firstLine="0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12"/>
          <w:sz w:val="28"/>
        </w:rPr>
        <w:t xml:space="preserve"> </w:t>
      </w:r>
      <w:r>
        <w:rPr>
          <w:sz w:val="28"/>
        </w:rPr>
        <w:t>mini-max</w:t>
      </w:r>
      <w:r>
        <w:rPr>
          <w:spacing w:val="-18"/>
          <w:sz w:val="28"/>
        </w:rPr>
        <w:t xml:space="preserve"> </w:t>
      </w:r>
      <w:r>
        <w:rPr>
          <w:sz w:val="28"/>
        </w:rPr>
        <w:t>–</w:t>
      </w:r>
      <w:r>
        <w:rPr>
          <w:spacing w:val="-16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-9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18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каждого ребенка своим темпом;</w:t>
      </w:r>
    </w:p>
    <w:p w:rsidR="007A46EE" w:rsidRDefault="009E1D98">
      <w:pPr>
        <w:pStyle w:val="a5"/>
        <w:numPr>
          <w:ilvl w:val="0"/>
          <w:numId w:val="35"/>
        </w:numPr>
        <w:tabs>
          <w:tab w:val="left" w:pos="1131"/>
        </w:tabs>
        <w:spacing w:before="209" w:line="278" w:lineRule="auto"/>
        <w:ind w:right="928" w:firstLine="0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1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мире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z w:val="28"/>
        </w:rPr>
        <w:t>при</w:t>
      </w:r>
      <w:r>
        <w:rPr>
          <w:spacing w:val="-11"/>
          <w:sz w:val="28"/>
        </w:rPr>
        <w:t xml:space="preserve"> </w:t>
      </w:r>
      <w:r>
        <w:rPr>
          <w:sz w:val="28"/>
        </w:rPr>
        <w:t>вве</w:t>
      </w:r>
      <w:r>
        <w:rPr>
          <w:sz w:val="28"/>
        </w:rPr>
        <w:t>дении</w:t>
      </w:r>
      <w:r>
        <w:rPr>
          <w:spacing w:val="-10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11"/>
          <w:sz w:val="28"/>
        </w:rPr>
        <w:t xml:space="preserve"> </w:t>
      </w:r>
      <w:r>
        <w:rPr>
          <w:sz w:val="28"/>
        </w:rPr>
        <w:t>знания раскрывается его взаимосвязь с предметами и явлениями окружающего мира;</w:t>
      </w:r>
    </w:p>
    <w:p w:rsidR="007A46EE" w:rsidRDefault="009E1D98">
      <w:pPr>
        <w:pStyle w:val="a5"/>
        <w:numPr>
          <w:ilvl w:val="0"/>
          <w:numId w:val="35"/>
        </w:numPr>
        <w:tabs>
          <w:tab w:val="left" w:pos="1131"/>
        </w:tabs>
        <w:spacing w:before="193"/>
        <w:ind w:left="1131" w:hanging="706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16"/>
          <w:sz w:val="28"/>
        </w:rPr>
        <w:t xml:space="preserve"> </w:t>
      </w:r>
      <w:r>
        <w:rPr>
          <w:sz w:val="28"/>
        </w:rPr>
        <w:t>вариативности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-</w:t>
      </w:r>
      <w:r>
        <w:rPr>
          <w:spacing w:val="-10"/>
          <w:sz w:val="28"/>
        </w:rPr>
        <w:t xml:space="preserve"> </w:t>
      </w:r>
      <w:r>
        <w:rPr>
          <w:sz w:val="28"/>
        </w:rPr>
        <w:t>у</w:t>
      </w:r>
      <w:r>
        <w:rPr>
          <w:spacing w:val="-1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6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-14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осуществлять</w:t>
      </w:r>
    </w:p>
    <w:p w:rsidR="007A46EE" w:rsidRDefault="009E1D98">
      <w:pPr>
        <w:pStyle w:val="a3"/>
        <w:spacing w:before="48"/>
        <w:jc w:val="left"/>
      </w:pPr>
      <w:r>
        <w:rPr>
          <w:spacing w:val="-2"/>
        </w:rPr>
        <w:t>собственный</w:t>
      </w:r>
      <w:r>
        <w:rPr>
          <w:spacing w:val="-4"/>
        </w:rPr>
        <w:t xml:space="preserve"> </w:t>
      </w:r>
      <w:r>
        <w:rPr>
          <w:spacing w:val="-2"/>
        </w:rPr>
        <w:t>выбор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им</w:t>
      </w:r>
      <w:r>
        <w:rPr>
          <w:spacing w:val="-3"/>
        </w:rPr>
        <w:t xml:space="preserve"> </w:t>
      </w:r>
      <w:r>
        <w:rPr>
          <w:spacing w:val="-2"/>
        </w:rPr>
        <w:t>систематически</w:t>
      </w:r>
      <w:r>
        <w:rPr>
          <w:spacing w:val="2"/>
        </w:rPr>
        <w:t xml:space="preserve"> </w:t>
      </w:r>
      <w:r>
        <w:rPr>
          <w:spacing w:val="-2"/>
        </w:rPr>
        <w:t>предоставляется</w:t>
      </w:r>
      <w:r>
        <w:rPr>
          <w:spacing w:val="-1"/>
        </w:rPr>
        <w:t xml:space="preserve"> </w:t>
      </w:r>
      <w:r>
        <w:rPr>
          <w:spacing w:val="-2"/>
        </w:rPr>
        <w:t>возможность</w:t>
      </w:r>
      <w:r>
        <w:rPr>
          <w:spacing w:val="-6"/>
        </w:rPr>
        <w:t xml:space="preserve"> </w:t>
      </w:r>
      <w:r>
        <w:rPr>
          <w:spacing w:val="-2"/>
        </w:rPr>
        <w:t>выбора;</w:t>
      </w:r>
    </w:p>
    <w:p w:rsidR="007A46EE" w:rsidRDefault="009E1D98">
      <w:pPr>
        <w:pStyle w:val="a5"/>
        <w:numPr>
          <w:ilvl w:val="0"/>
          <w:numId w:val="35"/>
        </w:numPr>
        <w:tabs>
          <w:tab w:val="left" w:pos="1131"/>
        </w:tabs>
        <w:spacing w:before="250" w:line="276" w:lineRule="auto"/>
        <w:ind w:right="977" w:firstLine="0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1"/>
          <w:sz w:val="28"/>
        </w:rPr>
        <w:t xml:space="preserve"> </w:t>
      </w:r>
      <w:r>
        <w:rPr>
          <w:sz w:val="28"/>
        </w:rPr>
        <w:t>сориентирован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приобретение детьми собственного опыта творческой деятельности;</w:t>
      </w:r>
    </w:p>
    <w:p w:rsidR="007A46EE" w:rsidRDefault="009E1D98">
      <w:pPr>
        <w:pStyle w:val="a3"/>
        <w:spacing w:before="205" w:line="276" w:lineRule="auto"/>
        <w:ind w:right="1004"/>
      </w:pPr>
      <w:r>
        <w:t>Изложенные выше принципы интегрируют</w:t>
      </w:r>
      <w:r>
        <w:rPr>
          <w:spacing w:val="-1"/>
        </w:rPr>
        <w:t xml:space="preserve"> </w:t>
      </w:r>
      <w:r>
        <w:t>современные научные взгляды об основах</w:t>
      </w:r>
      <w:r>
        <w:rPr>
          <w:spacing w:val="-14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развивающего</w:t>
      </w:r>
      <w:r>
        <w:rPr>
          <w:spacing w:val="-5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обеспечивают</w:t>
      </w:r>
      <w:r>
        <w:rPr>
          <w:spacing w:val="-6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 xml:space="preserve">задач интеллектуального </w:t>
      </w:r>
      <w:r>
        <w:t>и личностного развития. Это позволяет рассчитывать на</w:t>
      </w:r>
    </w:p>
    <w:p w:rsidR="007A46EE" w:rsidRDefault="009E1D98">
      <w:pPr>
        <w:pStyle w:val="a3"/>
        <w:spacing w:line="276" w:lineRule="auto"/>
        <w:ind w:right="211"/>
      </w:pPr>
      <w:r>
        <w:t>проявление у</w:t>
      </w:r>
      <w:r>
        <w:rPr>
          <w:spacing w:val="-1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устойчивого</w:t>
      </w:r>
      <w:r>
        <w:rPr>
          <w:spacing w:val="-6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занятиям</w:t>
      </w:r>
      <w:r>
        <w:rPr>
          <w:spacing w:val="-9"/>
        </w:rPr>
        <w:t xml:space="preserve"> </w:t>
      </w:r>
      <w:r>
        <w:t>шахматами,</w:t>
      </w:r>
      <w:r>
        <w:rPr>
          <w:spacing w:val="-3"/>
        </w:rPr>
        <w:t xml:space="preserve"> </w:t>
      </w:r>
      <w:r>
        <w:t>появление</w:t>
      </w:r>
      <w:r>
        <w:rPr>
          <w:spacing w:val="-2"/>
        </w:rPr>
        <w:t xml:space="preserve"> </w:t>
      </w:r>
      <w:r>
        <w:t>умений выстраивать внутренний план действий, развивать пространственное воображение,</w:t>
      </w:r>
    </w:p>
    <w:p w:rsidR="007A46EE" w:rsidRDefault="007A46EE">
      <w:pPr>
        <w:pStyle w:val="a3"/>
        <w:spacing w:line="276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276" w:lineRule="auto"/>
        <w:ind w:right="1069"/>
        <w:jc w:val="left"/>
      </w:pPr>
      <w:r>
        <w:t>целеустремленность,</w:t>
      </w:r>
      <w:r>
        <w:rPr>
          <w:spacing w:val="-12"/>
        </w:rPr>
        <w:t xml:space="preserve"> </w:t>
      </w:r>
      <w:r>
        <w:t>настой</w:t>
      </w:r>
      <w:r>
        <w:t>чивость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достижении</w:t>
      </w:r>
      <w:r>
        <w:rPr>
          <w:spacing w:val="-12"/>
        </w:rPr>
        <w:t xml:space="preserve"> </w:t>
      </w:r>
      <w:r>
        <w:t>цели,</w:t>
      </w:r>
      <w:r>
        <w:rPr>
          <w:spacing w:val="-7"/>
        </w:rPr>
        <w:t xml:space="preserve"> </w:t>
      </w:r>
      <w:r>
        <w:t>учит</w:t>
      </w:r>
      <w:r>
        <w:rPr>
          <w:spacing w:val="-18"/>
        </w:rPr>
        <w:t xml:space="preserve"> </w:t>
      </w:r>
      <w:r>
        <w:t>принимать самостоятельные решения и нести ответственность за них.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300"/>
        <w:ind w:left="0"/>
        <w:jc w:val="left"/>
      </w:pPr>
    </w:p>
    <w:p w:rsidR="007A46EE" w:rsidRDefault="009E1D98">
      <w:pPr>
        <w:pStyle w:val="a3"/>
        <w:jc w:val="left"/>
      </w:pPr>
      <w:r>
        <w:rPr>
          <w:spacing w:val="-2"/>
        </w:rPr>
        <w:t>Основные</w:t>
      </w:r>
      <w:r>
        <w:rPr>
          <w:spacing w:val="-4"/>
        </w:rPr>
        <w:t xml:space="preserve"> </w:t>
      </w:r>
      <w:r>
        <w:rPr>
          <w:spacing w:val="-2"/>
        </w:rPr>
        <w:t>методы</w:t>
      </w:r>
      <w:r>
        <w:rPr>
          <w:spacing w:val="-5"/>
        </w:rPr>
        <w:t xml:space="preserve"> </w:t>
      </w:r>
      <w:r>
        <w:rPr>
          <w:spacing w:val="-2"/>
        </w:rPr>
        <w:t>обучения:</w:t>
      </w:r>
    </w:p>
    <w:p w:rsidR="007A46EE" w:rsidRDefault="009E1D98">
      <w:pPr>
        <w:pStyle w:val="a3"/>
        <w:spacing w:before="249" w:line="276" w:lineRule="auto"/>
        <w:jc w:val="left"/>
      </w:pPr>
      <w:r>
        <w:t>Формирование</w:t>
      </w:r>
      <w:r>
        <w:rPr>
          <w:spacing w:val="-8"/>
        </w:rPr>
        <w:t xml:space="preserve"> </w:t>
      </w:r>
      <w:r>
        <w:t>шахматного</w:t>
      </w:r>
      <w:r>
        <w:rPr>
          <w:spacing w:val="-9"/>
        </w:rPr>
        <w:t xml:space="preserve"> </w:t>
      </w:r>
      <w:r>
        <w:t>мышления</w:t>
      </w:r>
      <w:r>
        <w:rPr>
          <w:spacing w:val="-9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проходит</w:t>
      </w:r>
      <w:r>
        <w:rPr>
          <w:spacing w:val="-11"/>
        </w:rPr>
        <w:t xml:space="preserve"> </w:t>
      </w:r>
      <w:r>
        <w:t>через</w:t>
      </w:r>
      <w:r>
        <w:rPr>
          <w:spacing w:val="-10"/>
        </w:rPr>
        <w:t xml:space="preserve"> </w:t>
      </w:r>
      <w:r>
        <w:t>ряд</w:t>
      </w:r>
      <w:r>
        <w:rPr>
          <w:spacing w:val="-9"/>
        </w:rPr>
        <w:t xml:space="preserve"> </w:t>
      </w:r>
      <w:r>
        <w:t>этапов</w:t>
      </w:r>
      <w:r>
        <w:rPr>
          <w:spacing w:val="-16"/>
        </w:rPr>
        <w:t xml:space="preserve"> </w:t>
      </w:r>
      <w:r>
        <w:t>от репродуктивного повторения алгоритмов и схем в типовых положениях, до</w:t>
      </w:r>
    </w:p>
    <w:p w:rsidR="007A46EE" w:rsidRDefault="009E1D98">
      <w:pPr>
        <w:pStyle w:val="a3"/>
        <w:spacing w:line="276" w:lineRule="auto"/>
        <w:jc w:val="left"/>
      </w:pPr>
      <w:r>
        <w:t>творческого</w:t>
      </w:r>
      <w:r>
        <w:rPr>
          <w:spacing w:val="-15"/>
        </w:rPr>
        <w:t xml:space="preserve"> </w:t>
      </w:r>
      <w:r>
        <w:t>применения</w:t>
      </w:r>
      <w:r>
        <w:rPr>
          <w:spacing w:val="-10"/>
        </w:rPr>
        <w:t xml:space="preserve"> </w:t>
      </w:r>
      <w:r>
        <w:t>знаний</w:t>
      </w:r>
      <w:r>
        <w:rPr>
          <w:spacing w:val="-1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практике,</w:t>
      </w:r>
      <w:r>
        <w:rPr>
          <w:spacing w:val="-10"/>
        </w:rPr>
        <w:t xml:space="preserve"> </w:t>
      </w:r>
      <w:r>
        <w:t>подразумевающих,</w:t>
      </w:r>
      <w:r>
        <w:rPr>
          <w:spacing w:val="-8"/>
        </w:rPr>
        <w:t xml:space="preserve"> </w:t>
      </w:r>
      <w:r>
        <w:t>зачастую,</w:t>
      </w:r>
      <w:r>
        <w:rPr>
          <w:spacing w:val="-9"/>
        </w:rPr>
        <w:t xml:space="preserve"> </w:t>
      </w:r>
      <w:r>
        <w:t>отказ</w:t>
      </w:r>
      <w:r>
        <w:rPr>
          <w:spacing w:val="-8"/>
        </w:rPr>
        <w:t xml:space="preserve"> </w:t>
      </w:r>
      <w:r>
        <w:t>от общепринятых стереотипов.</w:t>
      </w:r>
    </w:p>
    <w:p w:rsidR="007A46EE" w:rsidRDefault="009E1D98">
      <w:pPr>
        <w:pStyle w:val="a3"/>
        <w:spacing w:before="205" w:line="271" w:lineRule="auto"/>
        <w:ind w:right="275"/>
        <w:jc w:val="left"/>
      </w:pPr>
      <w:r>
        <w:t>На</w:t>
      </w:r>
      <w:r>
        <w:rPr>
          <w:spacing w:val="-10"/>
        </w:rPr>
        <w:t xml:space="preserve"> </w:t>
      </w:r>
      <w:r>
        <w:t>начальном</w:t>
      </w:r>
      <w:r>
        <w:rPr>
          <w:spacing w:val="-9"/>
        </w:rPr>
        <w:t xml:space="preserve"> </w:t>
      </w:r>
      <w:r>
        <w:t>этапе</w:t>
      </w:r>
      <w:r>
        <w:rPr>
          <w:spacing w:val="-10"/>
        </w:rPr>
        <w:t xml:space="preserve"> </w:t>
      </w:r>
      <w:r>
        <w:t>преобладают</w:t>
      </w:r>
      <w:r>
        <w:rPr>
          <w:spacing w:val="-16"/>
        </w:rPr>
        <w:t xml:space="preserve"> </w:t>
      </w:r>
      <w:r>
        <w:t>игровой,</w:t>
      </w:r>
      <w:r>
        <w:rPr>
          <w:spacing w:val="-8"/>
        </w:rPr>
        <w:t xml:space="preserve"> </w:t>
      </w:r>
      <w:r>
        <w:t>наглядный</w:t>
      </w:r>
      <w:r>
        <w:rPr>
          <w:spacing w:val="-10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репродуктивный</w:t>
      </w:r>
      <w:r>
        <w:rPr>
          <w:spacing w:val="-11"/>
        </w:rPr>
        <w:t xml:space="preserve"> </w:t>
      </w:r>
      <w:r>
        <w:t>методы. Они</w:t>
      </w:r>
      <w:r>
        <w:t xml:space="preserve"> применяются:</w:t>
      </w:r>
    </w:p>
    <w:p w:rsidR="007A46EE" w:rsidRDefault="009E1D98">
      <w:pPr>
        <w:pStyle w:val="a5"/>
        <w:numPr>
          <w:ilvl w:val="0"/>
          <w:numId w:val="34"/>
        </w:numPr>
        <w:tabs>
          <w:tab w:val="left" w:pos="707"/>
        </w:tabs>
        <w:spacing w:before="208"/>
        <w:ind w:left="707" w:hanging="282"/>
        <w:rPr>
          <w:sz w:val="28"/>
        </w:rPr>
      </w:pPr>
      <w:r>
        <w:rPr>
          <w:sz w:val="28"/>
        </w:rPr>
        <w:t>При</w:t>
      </w:r>
      <w:r>
        <w:rPr>
          <w:spacing w:val="-17"/>
          <w:sz w:val="28"/>
        </w:rPr>
        <w:t xml:space="preserve"> </w:t>
      </w:r>
      <w:r>
        <w:rPr>
          <w:sz w:val="28"/>
        </w:rPr>
        <w:t>знакомстве</w:t>
      </w:r>
      <w:r>
        <w:rPr>
          <w:spacing w:val="-15"/>
          <w:sz w:val="28"/>
        </w:rPr>
        <w:t xml:space="preserve"> </w:t>
      </w:r>
      <w:r>
        <w:rPr>
          <w:sz w:val="28"/>
        </w:rPr>
        <w:t>с</w:t>
      </w:r>
      <w:r>
        <w:rPr>
          <w:spacing w:val="-16"/>
          <w:sz w:val="28"/>
        </w:rPr>
        <w:t xml:space="preserve"> </w:t>
      </w:r>
      <w:r>
        <w:rPr>
          <w:sz w:val="28"/>
        </w:rPr>
        <w:t>шахматными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фигурами.</w:t>
      </w:r>
    </w:p>
    <w:p w:rsidR="007A46EE" w:rsidRDefault="009E1D98">
      <w:pPr>
        <w:pStyle w:val="a5"/>
        <w:numPr>
          <w:ilvl w:val="0"/>
          <w:numId w:val="34"/>
        </w:numPr>
        <w:tabs>
          <w:tab w:val="left" w:pos="707"/>
        </w:tabs>
        <w:spacing w:before="250"/>
        <w:ind w:left="707" w:hanging="282"/>
        <w:rPr>
          <w:sz w:val="28"/>
        </w:rPr>
      </w:pPr>
      <w:r>
        <w:rPr>
          <w:spacing w:val="-2"/>
          <w:sz w:val="28"/>
        </w:rPr>
        <w:t>При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изучении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шахматной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доски.</w:t>
      </w:r>
    </w:p>
    <w:p w:rsidR="007A46EE" w:rsidRDefault="009E1D98">
      <w:pPr>
        <w:pStyle w:val="a5"/>
        <w:numPr>
          <w:ilvl w:val="0"/>
          <w:numId w:val="34"/>
        </w:numPr>
        <w:tabs>
          <w:tab w:val="left" w:pos="707"/>
        </w:tabs>
        <w:spacing w:before="249"/>
        <w:ind w:left="707" w:hanging="282"/>
        <w:rPr>
          <w:sz w:val="28"/>
        </w:rPr>
      </w:pPr>
      <w:r>
        <w:rPr>
          <w:sz w:val="28"/>
        </w:rPr>
        <w:t>При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-16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игры;</w:t>
      </w:r>
    </w:p>
    <w:p w:rsidR="007A46EE" w:rsidRDefault="009E1D98">
      <w:pPr>
        <w:pStyle w:val="a5"/>
        <w:numPr>
          <w:ilvl w:val="0"/>
          <w:numId w:val="34"/>
        </w:numPr>
        <w:tabs>
          <w:tab w:val="left" w:pos="707"/>
        </w:tabs>
        <w:spacing w:before="244"/>
        <w:ind w:left="707" w:hanging="282"/>
        <w:rPr>
          <w:sz w:val="28"/>
        </w:rPr>
      </w:pPr>
      <w:r>
        <w:rPr>
          <w:spacing w:val="-2"/>
          <w:sz w:val="28"/>
        </w:rPr>
        <w:t>При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материального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перевеса.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77"/>
        <w:ind w:left="0"/>
        <w:jc w:val="left"/>
      </w:pPr>
    </w:p>
    <w:p w:rsidR="007A46EE" w:rsidRDefault="009E1D98">
      <w:pPr>
        <w:pStyle w:val="a3"/>
        <w:spacing w:line="278" w:lineRule="auto"/>
        <w:ind w:right="275"/>
        <w:jc w:val="left"/>
      </w:pPr>
      <w:r>
        <w:t>Большую роль играют общие принципы ведения игры на различных этапах шахматной</w:t>
      </w:r>
      <w:r>
        <w:rPr>
          <w:spacing w:val="-15"/>
        </w:rPr>
        <w:t xml:space="preserve"> </w:t>
      </w:r>
      <w:r>
        <w:t>партии,</w:t>
      </w:r>
      <w:r>
        <w:rPr>
          <w:spacing w:val="-9"/>
        </w:rPr>
        <w:t xml:space="preserve"> </w:t>
      </w:r>
      <w:r>
        <w:t>где</w:t>
      </w:r>
      <w:r>
        <w:rPr>
          <w:spacing w:val="-15"/>
        </w:rPr>
        <w:t xml:space="preserve"> </w:t>
      </w:r>
      <w:r>
        <w:t>основным</w:t>
      </w:r>
      <w:r>
        <w:rPr>
          <w:spacing w:val="-10"/>
        </w:rPr>
        <w:t xml:space="preserve"> </w:t>
      </w:r>
      <w:r>
        <w:t>методом</w:t>
      </w:r>
      <w:r>
        <w:rPr>
          <w:spacing w:val="-10"/>
        </w:rPr>
        <w:t xml:space="preserve"> </w:t>
      </w:r>
      <w:r>
        <w:t>становится</w:t>
      </w:r>
      <w:r>
        <w:rPr>
          <w:spacing w:val="-9"/>
        </w:rPr>
        <w:t xml:space="preserve"> </w:t>
      </w:r>
      <w:r>
        <w:t>продуктивный.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того чтобы реализовать на доске свой замысел, учащийся овладевает тактическим</w:t>
      </w:r>
    </w:p>
    <w:p w:rsidR="007A46EE" w:rsidRDefault="009E1D98">
      <w:pPr>
        <w:pStyle w:val="a3"/>
        <w:spacing w:line="276" w:lineRule="auto"/>
        <w:ind w:right="153"/>
        <w:jc w:val="left"/>
      </w:pPr>
      <w:r>
        <w:t>арсеналом шахмат, вследствие чего формируется следующий алгоритм мышления: анализ</w:t>
      </w:r>
      <w:r>
        <w:rPr>
          <w:spacing w:val="-7"/>
        </w:rPr>
        <w:t xml:space="preserve"> </w:t>
      </w:r>
      <w:r>
        <w:t>позиции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мотив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идея</w:t>
      </w:r>
      <w:r>
        <w:rPr>
          <w:spacing w:val="-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расчёт</w:t>
      </w:r>
      <w:r>
        <w:rPr>
          <w:spacing w:val="-1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ход. Продуктивный</w:t>
      </w:r>
      <w:r>
        <w:rPr>
          <w:spacing w:val="-8"/>
        </w:rPr>
        <w:t xml:space="preserve"> </w:t>
      </w:r>
      <w:r>
        <w:t>метод</w:t>
      </w:r>
      <w:r>
        <w:rPr>
          <w:spacing w:val="-5"/>
        </w:rPr>
        <w:t xml:space="preserve"> </w:t>
      </w:r>
      <w:r>
        <w:t>играет</w:t>
      </w:r>
      <w:r>
        <w:rPr>
          <w:spacing w:val="-9"/>
        </w:rPr>
        <w:t xml:space="preserve"> </w:t>
      </w:r>
      <w:r>
        <w:t>большую роль и в дальнейшем при изучении дебютов и основ позиционной игры, особенно при изучении типовых позиций миттельшпиля и эндшпиля.</w:t>
      </w:r>
    </w:p>
    <w:p w:rsidR="007A46EE" w:rsidRDefault="009E1D98">
      <w:pPr>
        <w:pStyle w:val="a3"/>
        <w:spacing w:before="193" w:line="278" w:lineRule="auto"/>
        <w:ind w:right="275"/>
        <w:jc w:val="left"/>
      </w:pPr>
      <w:r>
        <w:t>При</w:t>
      </w:r>
      <w:r>
        <w:rPr>
          <w:spacing w:val="-12"/>
        </w:rPr>
        <w:t xml:space="preserve"> </w:t>
      </w:r>
      <w:r>
        <w:t>изучении</w:t>
      </w:r>
      <w:r>
        <w:rPr>
          <w:spacing w:val="-12"/>
        </w:rPr>
        <w:t xml:space="preserve"> </w:t>
      </w:r>
      <w:r>
        <w:t>дебютной</w:t>
      </w:r>
      <w:r>
        <w:rPr>
          <w:spacing w:val="-12"/>
        </w:rPr>
        <w:t xml:space="preserve"> </w:t>
      </w:r>
      <w:r>
        <w:t>теории</w:t>
      </w:r>
      <w:r>
        <w:rPr>
          <w:spacing w:val="-12"/>
        </w:rPr>
        <w:t xml:space="preserve"> </w:t>
      </w:r>
      <w:r>
        <w:t>основным</w:t>
      </w:r>
      <w:r>
        <w:rPr>
          <w:spacing w:val="-11"/>
        </w:rPr>
        <w:t xml:space="preserve"> </w:t>
      </w:r>
      <w:r>
        <w:t>методом</w:t>
      </w:r>
      <w:r>
        <w:rPr>
          <w:spacing w:val="-11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частично-поисковый. Наиболее эффективно изучение дебютной теории осуществляется в том случае, когда большую часть работы ребенок проделывает самостоятельно.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23"/>
        <w:ind w:left="0"/>
        <w:jc w:val="left"/>
      </w:pPr>
    </w:p>
    <w:p w:rsidR="007A46EE" w:rsidRDefault="009E1D98">
      <w:pPr>
        <w:pStyle w:val="a3"/>
        <w:jc w:val="left"/>
      </w:pP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программе</w:t>
      </w:r>
      <w:r>
        <w:t xml:space="preserve"> </w:t>
      </w:r>
      <w:r>
        <w:rPr>
          <w:spacing w:val="-2"/>
        </w:rPr>
        <w:t>предусмотрены</w:t>
      </w:r>
      <w:r>
        <w:rPr>
          <w:spacing w:val="-5"/>
        </w:rPr>
        <w:t xml:space="preserve"> </w:t>
      </w:r>
      <w:r>
        <w:rPr>
          <w:spacing w:val="-2"/>
        </w:rPr>
        <w:t>материалы для</w:t>
      </w:r>
      <w:r>
        <w:rPr>
          <w:spacing w:val="-1"/>
        </w:rPr>
        <w:t xml:space="preserve"> </w:t>
      </w:r>
      <w:r>
        <w:rPr>
          <w:spacing w:val="-2"/>
        </w:rPr>
        <w:t>самостоятельного</w:t>
      </w:r>
      <w:r>
        <w:t xml:space="preserve"> </w:t>
      </w:r>
      <w:r>
        <w:rPr>
          <w:spacing w:val="-2"/>
        </w:rPr>
        <w:t>изучения</w:t>
      </w:r>
    </w:p>
    <w:p w:rsidR="007A46EE" w:rsidRDefault="009E1D98">
      <w:pPr>
        <w:pStyle w:val="a3"/>
        <w:spacing w:before="47"/>
        <w:jc w:val="left"/>
      </w:pPr>
      <w:r>
        <w:t>обучающимися</w:t>
      </w:r>
      <w:r>
        <w:rPr>
          <w:spacing w:val="-12"/>
        </w:rPr>
        <w:t xml:space="preserve"> </w:t>
      </w:r>
      <w:r>
        <w:t>(домашние</w:t>
      </w:r>
      <w:r>
        <w:rPr>
          <w:spacing w:val="-17"/>
        </w:rPr>
        <w:t xml:space="preserve"> </w:t>
      </w:r>
      <w:r>
        <w:t>задания</w:t>
      </w:r>
      <w:r>
        <w:rPr>
          <w:spacing w:val="-17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каждого</w:t>
      </w:r>
      <w:r>
        <w:rPr>
          <w:spacing w:val="-17"/>
        </w:rPr>
        <w:t xml:space="preserve"> </w:t>
      </w:r>
      <w:r>
        <w:t>года</w:t>
      </w:r>
      <w:r>
        <w:rPr>
          <w:spacing w:val="-14"/>
        </w:rPr>
        <w:t xml:space="preserve"> </w:t>
      </w:r>
      <w:r>
        <w:t>обучения,</w:t>
      </w:r>
      <w:r>
        <w:rPr>
          <w:spacing w:val="-10"/>
        </w:rPr>
        <w:t xml:space="preserve"> </w:t>
      </w:r>
      <w:r>
        <w:rPr>
          <w:spacing w:val="-2"/>
        </w:rPr>
        <w:t>специально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jc w:val="left"/>
      </w:pPr>
      <w:r>
        <w:t>подобранная</w:t>
      </w:r>
      <w:r>
        <w:rPr>
          <w:spacing w:val="-18"/>
        </w:rPr>
        <w:t xml:space="preserve"> </w:t>
      </w:r>
      <w:r>
        <w:t>шахматная</w:t>
      </w:r>
      <w:r>
        <w:rPr>
          <w:spacing w:val="-17"/>
        </w:rPr>
        <w:t xml:space="preserve"> </w:t>
      </w:r>
      <w:r>
        <w:t>литература,</w:t>
      </w:r>
      <w:r>
        <w:rPr>
          <w:spacing w:val="-13"/>
        </w:rPr>
        <w:t xml:space="preserve"> </w:t>
      </w:r>
      <w:r>
        <w:t>картотека</w:t>
      </w:r>
      <w:r>
        <w:rPr>
          <w:spacing w:val="-17"/>
        </w:rPr>
        <w:t xml:space="preserve"> </w:t>
      </w:r>
      <w:r>
        <w:t>дебютов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2"/>
        </w:rPr>
        <w:t>др.).</w:t>
      </w:r>
    </w:p>
    <w:p w:rsidR="007A46EE" w:rsidRDefault="009E1D98">
      <w:pPr>
        <w:pStyle w:val="a3"/>
        <w:spacing w:before="244" w:line="276" w:lineRule="auto"/>
        <w:ind w:right="1069"/>
        <w:jc w:val="left"/>
      </w:pPr>
      <w:r>
        <w:t>На</w:t>
      </w:r>
      <w:r>
        <w:rPr>
          <w:spacing w:val="-5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поздних</w:t>
      </w:r>
      <w:r>
        <w:rPr>
          <w:spacing w:val="-11"/>
        </w:rPr>
        <w:t xml:space="preserve"> </w:t>
      </w:r>
      <w:r>
        <w:t>этапах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обучении</w:t>
      </w:r>
      <w:r>
        <w:rPr>
          <w:spacing w:val="-5"/>
        </w:rPr>
        <w:t xml:space="preserve"> </w:t>
      </w:r>
      <w:r>
        <w:t>применяется</w:t>
      </w:r>
      <w:r>
        <w:rPr>
          <w:spacing w:val="-4"/>
        </w:rPr>
        <w:t xml:space="preserve"> </w:t>
      </w:r>
      <w:r>
        <w:t>творческий</w:t>
      </w:r>
      <w:r>
        <w:rPr>
          <w:spacing w:val="-5"/>
        </w:rPr>
        <w:t xml:space="preserve"> </w:t>
      </w:r>
      <w:r>
        <w:t>метод,</w:t>
      </w:r>
      <w:r>
        <w:rPr>
          <w:spacing w:val="-3"/>
        </w:rPr>
        <w:t xml:space="preserve"> </w:t>
      </w:r>
      <w:r>
        <w:t xml:space="preserve">для </w:t>
      </w:r>
      <w:r>
        <w:rPr>
          <w:spacing w:val="-2"/>
        </w:rPr>
        <w:t>совершенствования</w:t>
      </w:r>
      <w:r>
        <w:rPr>
          <w:spacing w:val="-8"/>
        </w:rPr>
        <w:t xml:space="preserve"> </w:t>
      </w:r>
      <w:r>
        <w:rPr>
          <w:spacing w:val="-2"/>
        </w:rPr>
        <w:t>тактического</w:t>
      </w:r>
      <w:r>
        <w:rPr>
          <w:spacing w:val="-10"/>
        </w:rPr>
        <w:t xml:space="preserve"> </w:t>
      </w:r>
      <w:r>
        <w:rPr>
          <w:spacing w:val="-2"/>
        </w:rPr>
        <w:t>мастерства</w:t>
      </w:r>
      <w:r>
        <w:rPr>
          <w:spacing w:val="2"/>
        </w:rPr>
        <w:t xml:space="preserve"> </w:t>
      </w:r>
      <w:r>
        <w:rPr>
          <w:spacing w:val="-2"/>
        </w:rPr>
        <w:t>учащихся</w:t>
      </w:r>
      <w:r>
        <w:rPr>
          <w:spacing w:val="-5"/>
        </w:rPr>
        <w:t xml:space="preserve"> </w:t>
      </w:r>
      <w:r>
        <w:rPr>
          <w:spacing w:val="-2"/>
        </w:rPr>
        <w:t>(самостоятельное</w:t>
      </w:r>
    </w:p>
    <w:p w:rsidR="007A46EE" w:rsidRDefault="009E1D98">
      <w:pPr>
        <w:pStyle w:val="a3"/>
        <w:spacing w:before="4" w:line="276" w:lineRule="auto"/>
        <w:jc w:val="left"/>
      </w:pPr>
      <w:r>
        <w:t>составление</w:t>
      </w:r>
      <w:r>
        <w:rPr>
          <w:spacing w:val="-13"/>
        </w:rPr>
        <w:t xml:space="preserve"> </w:t>
      </w:r>
      <w:r>
        <w:t>позиций,</w:t>
      </w:r>
      <w:r>
        <w:rPr>
          <w:spacing w:val="-10"/>
        </w:rPr>
        <w:t xml:space="preserve"> </w:t>
      </w:r>
      <w:r>
        <w:t>предусматривающих</w:t>
      </w:r>
      <w:r>
        <w:rPr>
          <w:spacing w:val="-18"/>
        </w:rPr>
        <w:t xml:space="preserve"> </w:t>
      </w:r>
      <w:r>
        <w:t>определенные</w:t>
      </w:r>
      <w:r>
        <w:rPr>
          <w:spacing w:val="-10"/>
        </w:rPr>
        <w:t xml:space="preserve"> </w:t>
      </w:r>
      <w:r>
        <w:t>тактические</w:t>
      </w:r>
      <w:r>
        <w:rPr>
          <w:spacing w:val="-7"/>
        </w:rPr>
        <w:t xml:space="preserve"> </w:t>
      </w:r>
      <w:r>
        <w:t>удары,</w:t>
      </w:r>
      <w:r>
        <w:rPr>
          <w:spacing w:val="-10"/>
        </w:rPr>
        <w:t xml:space="preserve"> </w:t>
      </w:r>
      <w:r>
        <w:t>мат</w:t>
      </w:r>
      <w:r>
        <w:rPr>
          <w:spacing w:val="-18"/>
        </w:rPr>
        <w:t xml:space="preserve"> </w:t>
      </w:r>
      <w:r>
        <w:t>в определенное количество ходов и т.д.).</w:t>
      </w:r>
    </w:p>
    <w:p w:rsidR="007A46EE" w:rsidRDefault="009E1D98">
      <w:pPr>
        <w:pStyle w:val="a3"/>
        <w:spacing w:before="196" w:line="278" w:lineRule="auto"/>
        <w:jc w:val="left"/>
      </w:pPr>
      <w:r>
        <w:t>Метод проблемного обучения. Разбор партий мастеров разных направлений, творческое</w:t>
      </w:r>
      <w:r>
        <w:rPr>
          <w:spacing w:val="-7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осмысление</w:t>
      </w:r>
      <w:r>
        <w:rPr>
          <w:spacing w:val="-6"/>
        </w:rPr>
        <w:t xml:space="preserve"> </w:t>
      </w:r>
      <w:r>
        <w:t>помогает</w:t>
      </w:r>
      <w:r>
        <w:rPr>
          <w:spacing w:val="-9"/>
        </w:rPr>
        <w:t xml:space="preserve"> </w:t>
      </w:r>
      <w:r>
        <w:t>ребенку</w:t>
      </w:r>
      <w:r>
        <w:rPr>
          <w:spacing w:val="-16"/>
        </w:rPr>
        <w:t xml:space="preserve"> </w:t>
      </w:r>
      <w:r>
        <w:t>выработать</w:t>
      </w:r>
      <w:r>
        <w:rPr>
          <w:spacing w:val="-10"/>
        </w:rPr>
        <w:t xml:space="preserve"> </w:t>
      </w:r>
      <w:r>
        <w:t>свой</w:t>
      </w:r>
      <w:r>
        <w:rPr>
          <w:spacing w:val="-9"/>
        </w:rPr>
        <w:t xml:space="preserve"> </w:t>
      </w:r>
      <w:r>
        <w:t>собственный</w:t>
      </w:r>
      <w:r>
        <w:rPr>
          <w:spacing w:val="-8"/>
        </w:rPr>
        <w:t xml:space="preserve"> </w:t>
      </w:r>
      <w:r>
        <w:t>подход</w:t>
      </w:r>
      <w:r>
        <w:rPr>
          <w:spacing w:val="-7"/>
        </w:rPr>
        <w:t xml:space="preserve"> </w:t>
      </w:r>
      <w:r>
        <w:t xml:space="preserve">к </w:t>
      </w:r>
      <w:r>
        <w:rPr>
          <w:spacing w:val="-2"/>
        </w:rPr>
        <w:t>игре.</w:t>
      </w:r>
    </w:p>
    <w:p w:rsidR="007A46EE" w:rsidRDefault="009E1D98">
      <w:pPr>
        <w:pStyle w:val="a3"/>
        <w:spacing w:before="195" w:line="276" w:lineRule="auto"/>
        <w:ind w:right="1069"/>
        <w:jc w:val="left"/>
      </w:pPr>
      <w:r>
        <w:t>Использование</w:t>
      </w:r>
      <w:r>
        <w:rPr>
          <w:spacing w:val="-18"/>
        </w:rPr>
        <w:t xml:space="preserve"> </w:t>
      </w:r>
      <w:r>
        <w:t>этих</w:t>
      </w:r>
      <w:r>
        <w:rPr>
          <w:spacing w:val="-17"/>
        </w:rPr>
        <w:t xml:space="preserve"> </w:t>
      </w:r>
      <w:r>
        <w:t>методов</w:t>
      </w:r>
      <w:r>
        <w:rPr>
          <w:spacing w:val="-18"/>
        </w:rPr>
        <w:t xml:space="preserve"> </w:t>
      </w:r>
      <w:r>
        <w:t>предусматривает,</w:t>
      </w:r>
      <w:r>
        <w:rPr>
          <w:spacing w:val="-8"/>
        </w:rPr>
        <w:t xml:space="preserve"> </w:t>
      </w:r>
      <w:r>
        <w:t>прежде</w:t>
      </w:r>
      <w:r>
        <w:rPr>
          <w:spacing w:val="-14"/>
        </w:rPr>
        <w:t xml:space="preserve"> </w:t>
      </w:r>
      <w:r>
        <w:t>всего,</w:t>
      </w:r>
      <w:r>
        <w:rPr>
          <w:spacing w:val="-9"/>
        </w:rPr>
        <w:t xml:space="preserve"> </w:t>
      </w:r>
      <w:r>
        <w:t>обеспечение самостоятельности детей в поисках</w:t>
      </w:r>
      <w:r>
        <w:rPr>
          <w:spacing w:val="-1"/>
        </w:rPr>
        <w:t xml:space="preserve"> </w:t>
      </w:r>
      <w:r>
        <w:t>решения самых</w:t>
      </w:r>
      <w:r>
        <w:rPr>
          <w:spacing w:val="-1"/>
        </w:rPr>
        <w:t xml:space="preserve"> </w:t>
      </w:r>
      <w:r>
        <w:t>разнообразных</w:t>
      </w:r>
      <w:r>
        <w:rPr>
          <w:spacing w:val="-1"/>
        </w:rPr>
        <w:t xml:space="preserve"> </w:t>
      </w:r>
      <w:r>
        <w:t>задач.</w:t>
      </w:r>
    </w:p>
    <w:p w:rsidR="007A46EE" w:rsidRDefault="009E1D98">
      <w:pPr>
        <w:pStyle w:val="a3"/>
        <w:spacing w:before="201"/>
        <w:jc w:val="left"/>
      </w:pPr>
      <w:r>
        <w:t>Основные</w:t>
      </w:r>
      <w:r>
        <w:rPr>
          <w:spacing w:val="-11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средства</w:t>
      </w:r>
      <w:r>
        <w:rPr>
          <w:spacing w:val="-10"/>
        </w:rPr>
        <w:t xml:space="preserve"> </w:t>
      </w:r>
      <w:r>
        <w:rPr>
          <w:spacing w:val="-2"/>
        </w:rPr>
        <w:t>обучения:</w:t>
      </w:r>
    </w:p>
    <w:p w:rsidR="007A46EE" w:rsidRDefault="009E1D98">
      <w:pPr>
        <w:pStyle w:val="a5"/>
        <w:numPr>
          <w:ilvl w:val="0"/>
          <w:numId w:val="33"/>
        </w:numPr>
        <w:tabs>
          <w:tab w:val="left" w:pos="707"/>
        </w:tabs>
        <w:spacing w:before="244"/>
        <w:ind w:left="707" w:hanging="282"/>
        <w:rPr>
          <w:sz w:val="28"/>
        </w:rPr>
      </w:pPr>
      <w:r>
        <w:rPr>
          <w:spacing w:val="-2"/>
          <w:sz w:val="28"/>
        </w:rPr>
        <w:t>Практическая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игра.</w:t>
      </w:r>
    </w:p>
    <w:p w:rsidR="007A46EE" w:rsidRDefault="009E1D98">
      <w:pPr>
        <w:pStyle w:val="a5"/>
        <w:numPr>
          <w:ilvl w:val="0"/>
          <w:numId w:val="33"/>
        </w:numPr>
        <w:tabs>
          <w:tab w:val="left" w:pos="707"/>
        </w:tabs>
        <w:spacing w:before="250"/>
        <w:ind w:left="707" w:hanging="282"/>
        <w:rPr>
          <w:sz w:val="28"/>
        </w:rPr>
      </w:pPr>
      <w:r>
        <w:rPr>
          <w:sz w:val="28"/>
        </w:rPr>
        <w:t>Решение</w:t>
      </w:r>
      <w:r>
        <w:rPr>
          <w:spacing w:val="-18"/>
          <w:sz w:val="28"/>
        </w:rPr>
        <w:t xml:space="preserve"> </w:t>
      </w:r>
      <w:r>
        <w:rPr>
          <w:sz w:val="28"/>
        </w:rPr>
        <w:t>шахматных</w:t>
      </w:r>
      <w:r>
        <w:rPr>
          <w:spacing w:val="-17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12"/>
          <w:sz w:val="28"/>
        </w:rPr>
        <w:t xml:space="preserve"> </w:t>
      </w:r>
      <w:r>
        <w:rPr>
          <w:sz w:val="28"/>
        </w:rPr>
        <w:t>комбинаций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этюдов.</w:t>
      </w:r>
    </w:p>
    <w:p w:rsidR="007A46EE" w:rsidRDefault="009E1D98">
      <w:pPr>
        <w:pStyle w:val="a5"/>
        <w:numPr>
          <w:ilvl w:val="0"/>
          <w:numId w:val="33"/>
        </w:numPr>
        <w:tabs>
          <w:tab w:val="left" w:pos="707"/>
        </w:tabs>
        <w:spacing w:before="249"/>
        <w:ind w:left="707" w:hanging="282"/>
        <w:rPr>
          <w:sz w:val="28"/>
        </w:rPr>
      </w:pPr>
      <w:r>
        <w:rPr>
          <w:sz w:val="28"/>
        </w:rPr>
        <w:t>Дидактические</w:t>
      </w:r>
      <w:r>
        <w:rPr>
          <w:spacing w:val="-17"/>
          <w:sz w:val="28"/>
        </w:rPr>
        <w:t xml:space="preserve"> </w:t>
      </w:r>
      <w:r>
        <w:rPr>
          <w:sz w:val="28"/>
        </w:rPr>
        <w:t>игры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-11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упражнения;</w:t>
      </w:r>
    </w:p>
    <w:p w:rsidR="007A46EE" w:rsidRDefault="009E1D98">
      <w:pPr>
        <w:pStyle w:val="a5"/>
        <w:numPr>
          <w:ilvl w:val="0"/>
          <w:numId w:val="33"/>
        </w:numPr>
        <w:tabs>
          <w:tab w:val="left" w:pos="707"/>
        </w:tabs>
        <w:spacing w:before="249"/>
        <w:ind w:left="707" w:hanging="282"/>
        <w:rPr>
          <w:sz w:val="28"/>
        </w:rPr>
      </w:pPr>
      <w:r>
        <w:rPr>
          <w:spacing w:val="-2"/>
          <w:sz w:val="28"/>
        </w:rPr>
        <w:t>Теоретические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занятия,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шахматные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шахматные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дидактические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игрушки.</w:t>
      </w:r>
    </w:p>
    <w:p w:rsidR="007A46EE" w:rsidRDefault="009E1D98">
      <w:pPr>
        <w:pStyle w:val="a5"/>
        <w:numPr>
          <w:ilvl w:val="0"/>
          <w:numId w:val="33"/>
        </w:numPr>
        <w:tabs>
          <w:tab w:val="left" w:pos="707"/>
        </w:tabs>
        <w:spacing w:before="250"/>
        <w:ind w:left="707" w:hanging="282"/>
        <w:rPr>
          <w:sz w:val="28"/>
        </w:rPr>
      </w:pPr>
      <w:r>
        <w:rPr>
          <w:sz w:val="28"/>
        </w:rPr>
        <w:t>Участие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турнирах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соревнованиях.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72"/>
        <w:ind w:left="0"/>
        <w:jc w:val="left"/>
      </w:pPr>
    </w:p>
    <w:p w:rsidR="007A46EE" w:rsidRDefault="009E1D98">
      <w:pPr>
        <w:pStyle w:val="a3"/>
        <w:jc w:val="left"/>
      </w:pPr>
      <w:r>
        <w:rPr>
          <w:spacing w:val="-2"/>
        </w:rPr>
        <w:t>Результаты</w:t>
      </w:r>
      <w:r>
        <w:rPr>
          <w:spacing w:val="-6"/>
        </w:rPr>
        <w:t xml:space="preserve"> </w:t>
      </w:r>
      <w:r>
        <w:rPr>
          <w:spacing w:val="-2"/>
        </w:rPr>
        <w:t>образовательной</w:t>
      </w:r>
      <w:r>
        <w:rPr>
          <w:spacing w:val="-9"/>
        </w:rPr>
        <w:t xml:space="preserve"> </w:t>
      </w:r>
      <w:r>
        <w:rPr>
          <w:spacing w:val="-2"/>
        </w:rPr>
        <w:t>деятельности:</w:t>
      </w:r>
    </w:p>
    <w:p w:rsidR="007A46EE" w:rsidRDefault="009E1D98">
      <w:pPr>
        <w:pStyle w:val="a5"/>
        <w:numPr>
          <w:ilvl w:val="1"/>
          <w:numId w:val="33"/>
        </w:numPr>
        <w:tabs>
          <w:tab w:val="left" w:pos="1131"/>
        </w:tabs>
        <w:spacing w:before="249" w:line="276" w:lineRule="auto"/>
        <w:ind w:right="1147" w:firstLine="0"/>
        <w:jc w:val="left"/>
        <w:rPr>
          <w:sz w:val="28"/>
        </w:rPr>
      </w:pPr>
      <w:r>
        <w:rPr>
          <w:sz w:val="28"/>
        </w:rPr>
        <w:t>Рост</w:t>
      </w:r>
      <w:r>
        <w:rPr>
          <w:spacing w:val="-18"/>
          <w:sz w:val="28"/>
        </w:rPr>
        <w:t xml:space="preserve"> </w:t>
      </w:r>
      <w:r>
        <w:rPr>
          <w:sz w:val="28"/>
        </w:rPr>
        <w:t>личностного,</w:t>
      </w:r>
      <w:r>
        <w:rPr>
          <w:spacing w:val="-11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ребёнка, развитие коммуникативных способностей, инициативности, толерантности, </w:t>
      </w:r>
      <w:r>
        <w:rPr>
          <w:spacing w:val="-2"/>
          <w:sz w:val="28"/>
        </w:rPr>
        <w:t>самостоятельности.</w:t>
      </w:r>
    </w:p>
    <w:p w:rsidR="007A46EE" w:rsidRDefault="009E1D98">
      <w:pPr>
        <w:pStyle w:val="a5"/>
        <w:numPr>
          <w:ilvl w:val="1"/>
          <w:numId w:val="33"/>
        </w:numPr>
        <w:tabs>
          <w:tab w:val="left" w:pos="1131"/>
        </w:tabs>
        <w:spacing w:before="205" w:line="271" w:lineRule="auto"/>
        <w:ind w:right="659" w:firstLine="0"/>
        <w:jc w:val="left"/>
        <w:rPr>
          <w:sz w:val="28"/>
        </w:rPr>
      </w:pPr>
      <w:r>
        <w:rPr>
          <w:sz w:val="28"/>
        </w:rPr>
        <w:t>Приобретение</w:t>
      </w:r>
      <w:r>
        <w:rPr>
          <w:spacing w:val="-10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-1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шахматной </w:t>
      </w:r>
      <w:r>
        <w:rPr>
          <w:spacing w:val="-2"/>
          <w:sz w:val="28"/>
        </w:rPr>
        <w:t>игре.</w:t>
      </w:r>
    </w:p>
    <w:p w:rsidR="007A46EE" w:rsidRDefault="009E1D98">
      <w:pPr>
        <w:pStyle w:val="a5"/>
        <w:numPr>
          <w:ilvl w:val="1"/>
          <w:numId w:val="33"/>
        </w:numPr>
        <w:tabs>
          <w:tab w:val="left" w:pos="1131"/>
        </w:tabs>
        <w:spacing w:before="209" w:line="276" w:lineRule="auto"/>
        <w:ind w:right="357" w:firstLine="0"/>
        <w:jc w:val="left"/>
        <w:rPr>
          <w:sz w:val="28"/>
        </w:rPr>
      </w:pPr>
      <w:r>
        <w:rPr>
          <w:sz w:val="28"/>
        </w:rPr>
        <w:t>Освоение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новых</w:t>
      </w:r>
      <w:r>
        <w:rPr>
          <w:spacing w:val="-18"/>
          <w:sz w:val="28"/>
        </w:rPr>
        <w:t xml:space="preserve"> </w:t>
      </w:r>
      <w:r>
        <w:rPr>
          <w:sz w:val="28"/>
        </w:rPr>
        <w:t>видов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(дидактические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игры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задания,</w:t>
      </w:r>
      <w:r>
        <w:rPr>
          <w:spacing w:val="-12"/>
          <w:sz w:val="28"/>
        </w:rPr>
        <w:t xml:space="preserve"> </w:t>
      </w:r>
      <w:r>
        <w:rPr>
          <w:sz w:val="28"/>
        </w:rPr>
        <w:t>игровые у</w:t>
      </w:r>
      <w:r>
        <w:rPr>
          <w:sz w:val="28"/>
        </w:rPr>
        <w:t>пражнения, соревнования).</w:t>
      </w:r>
    </w:p>
    <w:p w:rsidR="007A46EE" w:rsidRDefault="009E1D98">
      <w:pPr>
        <w:pStyle w:val="a3"/>
        <w:spacing w:before="200" w:line="278" w:lineRule="auto"/>
        <w:jc w:val="left"/>
      </w:pPr>
      <w:r>
        <w:t>Конечным</w:t>
      </w:r>
      <w:r>
        <w:rPr>
          <w:spacing w:val="-11"/>
        </w:rPr>
        <w:t xml:space="preserve"> </w:t>
      </w:r>
      <w:r>
        <w:t>результатом</w:t>
      </w:r>
      <w:r>
        <w:rPr>
          <w:spacing w:val="-10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считается</w:t>
      </w:r>
      <w:r>
        <w:rPr>
          <w:spacing w:val="-10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сыграть</w:t>
      </w:r>
      <w:r>
        <w:rPr>
          <w:spacing w:val="-18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шахматную партию от начала до конца. Это предполагает определенную прочность знаний и умение применять их на практике.</w:t>
      </w:r>
    </w:p>
    <w:p w:rsidR="007A46EE" w:rsidRDefault="009E1D98">
      <w:pPr>
        <w:pStyle w:val="a3"/>
        <w:spacing w:before="190"/>
        <w:jc w:val="left"/>
      </w:pPr>
      <w:r>
        <w:rPr>
          <w:spacing w:val="-2"/>
        </w:rPr>
        <w:t>Педагогический</w:t>
      </w:r>
      <w:r>
        <w:rPr>
          <w:spacing w:val="-4"/>
        </w:rPr>
        <w:t xml:space="preserve"> </w:t>
      </w:r>
      <w:r>
        <w:rPr>
          <w:spacing w:val="-2"/>
        </w:rPr>
        <w:t>контроль.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276" w:lineRule="auto"/>
        <w:ind w:right="275"/>
        <w:jc w:val="left"/>
      </w:pPr>
      <w:r>
        <w:t>Педагогический контроль включает в себя педагогические методики. Комплекс методик направлен на определение уровня усвоения программного материала, степень</w:t>
      </w:r>
      <w:r>
        <w:rPr>
          <w:spacing w:val="-17"/>
        </w:rPr>
        <w:t xml:space="preserve"> </w:t>
      </w:r>
      <w:r>
        <w:t>сформированности</w:t>
      </w:r>
      <w:r>
        <w:rPr>
          <w:spacing w:val="-5"/>
        </w:rPr>
        <w:t xml:space="preserve"> </w:t>
      </w:r>
      <w:r>
        <w:t>умений</w:t>
      </w:r>
      <w:r>
        <w:rPr>
          <w:spacing w:val="-16"/>
        </w:rPr>
        <w:t xml:space="preserve"> </w:t>
      </w:r>
      <w:r>
        <w:t>осваивать</w:t>
      </w:r>
      <w:r>
        <w:rPr>
          <w:spacing w:val="-17"/>
        </w:rPr>
        <w:t xml:space="preserve"> </w:t>
      </w:r>
      <w:r>
        <w:t>новые</w:t>
      </w:r>
      <w:r>
        <w:rPr>
          <w:spacing w:val="-11"/>
        </w:rPr>
        <w:t xml:space="preserve"> </w:t>
      </w:r>
      <w:r>
        <w:t>виды</w:t>
      </w:r>
      <w:r>
        <w:rPr>
          <w:spacing w:val="-15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развитие</w:t>
      </w:r>
    </w:p>
    <w:p w:rsidR="007A46EE" w:rsidRDefault="009E1D98">
      <w:pPr>
        <w:pStyle w:val="a3"/>
        <w:spacing w:before="3"/>
        <w:jc w:val="left"/>
      </w:pPr>
      <w:r>
        <w:rPr>
          <w:spacing w:val="-2"/>
        </w:rPr>
        <w:t>коммуникативных</w:t>
      </w:r>
      <w:r>
        <w:rPr>
          <w:spacing w:val="-11"/>
        </w:rPr>
        <w:t xml:space="preserve"> </w:t>
      </w:r>
      <w:r>
        <w:rPr>
          <w:spacing w:val="-2"/>
        </w:rPr>
        <w:t>способностей,</w:t>
      </w:r>
      <w:r>
        <w:rPr>
          <w:spacing w:val="3"/>
        </w:rPr>
        <w:t xml:space="preserve"> </w:t>
      </w:r>
      <w:r>
        <w:rPr>
          <w:spacing w:val="-2"/>
        </w:rPr>
        <w:t>рост</w:t>
      </w:r>
      <w:r>
        <w:rPr>
          <w:spacing w:val="-3"/>
        </w:rPr>
        <w:t xml:space="preserve"> </w:t>
      </w:r>
      <w:r>
        <w:rPr>
          <w:spacing w:val="-2"/>
        </w:rPr>
        <w:t>личностного</w:t>
      </w:r>
      <w:r>
        <w:rPr>
          <w:spacing w:val="-1"/>
        </w:rPr>
        <w:t xml:space="preserve"> </w:t>
      </w:r>
      <w:r>
        <w:rPr>
          <w:spacing w:val="-2"/>
        </w:rPr>
        <w:t>и социального</w:t>
      </w:r>
      <w:r>
        <w:rPr>
          <w:spacing w:val="1"/>
        </w:rPr>
        <w:t xml:space="preserve"> </w:t>
      </w:r>
      <w:r>
        <w:rPr>
          <w:spacing w:val="-2"/>
        </w:rPr>
        <w:t>развития</w:t>
      </w:r>
      <w:r>
        <w:t xml:space="preserve"> </w:t>
      </w:r>
      <w:r>
        <w:rPr>
          <w:spacing w:val="-2"/>
        </w:rPr>
        <w:t>ребёнка.</w:t>
      </w:r>
    </w:p>
    <w:p w:rsidR="007A46EE" w:rsidRDefault="009E1D98">
      <w:pPr>
        <w:pStyle w:val="a3"/>
        <w:spacing w:before="245" w:line="276" w:lineRule="auto"/>
        <w:ind w:right="1069"/>
        <w:jc w:val="left"/>
      </w:pPr>
      <w:r>
        <w:t>Применяемые методы педагогического контроля и наблюдения, позволяют контролировать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корректировать</w:t>
      </w:r>
      <w:r>
        <w:rPr>
          <w:spacing w:val="-11"/>
        </w:rPr>
        <w:t xml:space="preserve"> </w:t>
      </w:r>
      <w:r>
        <w:t>работу</w:t>
      </w:r>
      <w:r>
        <w:rPr>
          <w:spacing w:val="-17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всём</w:t>
      </w:r>
      <w:r>
        <w:rPr>
          <w:spacing w:val="-8"/>
        </w:rPr>
        <w:t xml:space="preserve"> </w:t>
      </w:r>
      <w:r>
        <w:t>протяжении</w:t>
      </w:r>
      <w:r>
        <w:rPr>
          <w:spacing w:val="-9"/>
        </w:rPr>
        <w:t xml:space="preserve"> </w:t>
      </w:r>
      <w:r>
        <w:t>ее</w:t>
      </w:r>
    </w:p>
    <w:p w:rsidR="007A46EE" w:rsidRDefault="009E1D98">
      <w:pPr>
        <w:pStyle w:val="a3"/>
        <w:spacing w:line="276" w:lineRule="auto"/>
        <w:jc w:val="left"/>
      </w:pPr>
      <w:r>
        <w:t>реализации.</w:t>
      </w:r>
      <w:r>
        <w:rPr>
          <w:spacing w:val="-7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дает</w:t>
      </w:r>
      <w:r>
        <w:rPr>
          <w:spacing w:val="-11"/>
        </w:rPr>
        <w:t xml:space="preserve"> </w:t>
      </w:r>
      <w:r>
        <w:t>возможность</w:t>
      </w:r>
      <w:r>
        <w:rPr>
          <w:spacing w:val="-15"/>
        </w:rPr>
        <w:t xml:space="preserve"> </w:t>
      </w:r>
      <w:r>
        <w:t>отслеживать</w:t>
      </w:r>
      <w:r>
        <w:rPr>
          <w:spacing w:val="-14"/>
        </w:rPr>
        <w:t xml:space="preserve"> </w:t>
      </w:r>
      <w:r>
        <w:t>динамику</w:t>
      </w:r>
      <w:r>
        <w:rPr>
          <w:spacing w:val="-17"/>
        </w:rPr>
        <w:t xml:space="preserve"> </w:t>
      </w:r>
      <w:r>
        <w:t>роста</w:t>
      </w:r>
      <w:r>
        <w:rPr>
          <w:spacing w:val="-8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умений</w:t>
      </w:r>
      <w:r>
        <w:rPr>
          <w:spacing w:val="-6"/>
        </w:rPr>
        <w:t xml:space="preserve"> </w:t>
      </w:r>
      <w:r>
        <w:t>и навыков, позволяет строить для каждого ребенка его индивидуальный путь</w:t>
      </w:r>
    </w:p>
    <w:p w:rsidR="007A46EE" w:rsidRDefault="009E1D98">
      <w:pPr>
        <w:pStyle w:val="a3"/>
        <w:spacing w:before="2" w:line="276" w:lineRule="auto"/>
        <w:jc w:val="left"/>
      </w:pPr>
      <w:r>
        <w:t>развития.</w:t>
      </w:r>
      <w:r>
        <w:rPr>
          <w:spacing w:val="-12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полученной</w:t>
      </w:r>
      <w:r>
        <w:rPr>
          <w:spacing w:val="-13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t>педагог</w:t>
      </w:r>
      <w:r>
        <w:rPr>
          <w:spacing w:val="-12"/>
        </w:rPr>
        <w:t xml:space="preserve"> </w:t>
      </w:r>
      <w:r>
        <w:t>вносит</w:t>
      </w:r>
      <w:r>
        <w:rPr>
          <w:spacing w:val="-18"/>
        </w:rPr>
        <w:t xml:space="preserve"> </w:t>
      </w:r>
      <w:r>
        <w:t>соответствующие коррективы в учебный процесс.</w:t>
      </w:r>
    </w:p>
    <w:p w:rsidR="007A46EE" w:rsidRDefault="009E1D98">
      <w:pPr>
        <w:pStyle w:val="a3"/>
        <w:spacing w:before="196"/>
        <w:jc w:val="left"/>
      </w:pPr>
      <w:r>
        <w:t>Контроль</w:t>
      </w:r>
      <w:r>
        <w:rPr>
          <w:spacing w:val="-18"/>
        </w:rPr>
        <w:t xml:space="preserve"> </w:t>
      </w:r>
      <w:r>
        <w:t>используется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оценки</w:t>
      </w:r>
      <w:r>
        <w:rPr>
          <w:spacing w:val="-16"/>
        </w:rPr>
        <w:t xml:space="preserve"> </w:t>
      </w:r>
      <w:r>
        <w:t>степени</w:t>
      </w:r>
      <w:r>
        <w:rPr>
          <w:spacing w:val="-12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цели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решения</w:t>
      </w:r>
    </w:p>
    <w:p w:rsidR="007A46EE" w:rsidRDefault="009E1D98">
      <w:pPr>
        <w:pStyle w:val="a3"/>
        <w:spacing w:before="48" w:line="278" w:lineRule="auto"/>
        <w:jc w:val="left"/>
      </w:pPr>
      <w:r>
        <w:t>поставленных</w:t>
      </w:r>
      <w:r>
        <w:rPr>
          <w:spacing w:val="-18"/>
        </w:rPr>
        <w:t xml:space="preserve"> </w:t>
      </w:r>
      <w:r>
        <w:t>задач.</w:t>
      </w:r>
      <w:r>
        <w:rPr>
          <w:spacing w:val="-16"/>
        </w:rPr>
        <w:t xml:space="preserve"> </w:t>
      </w:r>
      <w:r>
        <w:t>Контроль</w:t>
      </w:r>
      <w:r>
        <w:rPr>
          <w:spacing w:val="-18"/>
        </w:rPr>
        <w:t xml:space="preserve"> </w:t>
      </w:r>
      <w:r>
        <w:t>эффективности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0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выполнении диагностических заданий и упражнений, с помощью тестов, фронтальных и</w:t>
      </w:r>
    </w:p>
    <w:p w:rsidR="007A46EE" w:rsidRDefault="009E1D98">
      <w:pPr>
        <w:pStyle w:val="a3"/>
        <w:spacing w:line="276" w:lineRule="auto"/>
        <w:jc w:val="left"/>
      </w:pPr>
      <w:r>
        <w:t>индивидуальных</w:t>
      </w:r>
      <w:r>
        <w:rPr>
          <w:spacing w:val="-18"/>
        </w:rPr>
        <w:t xml:space="preserve"> </w:t>
      </w:r>
      <w:r>
        <w:t>опросов,</w:t>
      </w:r>
      <w:r>
        <w:rPr>
          <w:spacing w:val="-16"/>
        </w:rPr>
        <w:t xml:space="preserve"> </w:t>
      </w:r>
      <w:r>
        <w:t>наблюдений.</w:t>
      </w:r>
      <w:r>
        <w:rPr>
          <w:spacing w:val="-9"/>
        </w:rPr>
        <w:t xml:space="preserve"> </w:t>
      </w:r>
      <w:r>
        <w:t>Контрольные</w:t>
      </w:r>
      <w:r>
        <w:rPr>
          <w:spacing w:val="-15"/>
        </w:rPr>
        <w:t xml:space="preserve"> </w:t>
      </w:r>
      <w:r>
        <w:t>испытания</w:t>
      </w:r>
      <w:r>
        <w:rPr>
          <w:spacing w:val="-14"/>
        </w:rPr>
        <w:t xml:space="preserve"> </w:t>
      </w:r>
      <w:r>
        <w:t>проводятся</w:t>
      </w:r>
      <w:r>
        <w:rPr>
          <w:spacing w:val="-10"/>
        </w:rPr>
        <w:t xml:space="preserve"> </w:t>
      </w:r>
      <w:r>
        <w:t>в торжественной соревновательной обстановке.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25"/>
        <w:ind w:left="0"/>
        <w:jc w:val="left"/>
      </w:pPr>
    </w:p>
    <w:p w:rsidR="007A46EE" w:rsidRDefault="009E1D98">
      <w:pPr>
        <w:pStyle w:val="a3"/>
        <w:jc w:val="left"/>
      </w:pPr>
      <w:r>
        <w:t>Виды</w:t>
      </w:r>
      <w:r>
        <w:rPr>
          <w:spacing w:val="-16"/>
        </w:rPr>
        <w:t xml:space="preserve"> </w:t>
      </w:r>
      <w:r>
        <w:rPr>
          <w:spacing w:val="-2"/>
        </w:rPr>
        <w:t>контроля:</w:t>
      </w:r>
    </w:p>
    <w:p w:rsidR="007A46EE" w:rsidRDefault="009E1D98">
      <w:pPr>
        <w:pStyle w:val="a5"/>
        <w:numPr>
          <w:ilvl w:val="1"/>
          <w:numId w:val="33"/>
        </w:numPr>
        <w:tabs>
          <w:tab w:val="left" w:pos="1131"/>
        </w:tabs>
        <w:spacing w:before="244" w:line="276" w:lineRule="auto"/>
        <w:ind w:right="566" w:firstLine="0"/>
        <w:jc w:val="left"/>
        <w:rPr>
          <w:sz w:val="28"/>
        </w:rPr>
      </w:pPr>
      <w:r>
        <w:rPr>
          <w:sz w:val="28"/>
        </w:rPr>
        <w:t>текущий</w:t>
      </w:r>
      <w:r>
        <w:rPr>
          <w:spacing w:val="-18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7"/>
          <w:sz w:val="28"/>
        </w:rPr>
        <w:t xml:space="preserve"> </w:t>
      </w:r>
      <w:r>
        <w:rPr>
          <w:sz w:val="28"/>
        </w:rPr>
        <w:t>(оценка</w:t>
      </w:r>
      <w:r>
        <w:rPr>
          <w:spacing w:val="-12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16"/>
          <w:sz w:val="28"/>
        </w:rPr>
        <w:t xml:space="preserve"> </w:t>
      </w:r>
      <w:r>
        <w:rPr>
          <w:sz w:val="28"/>
        </w:rPr>
        <w:t>материала)</w:t>
      </w:r>
      <w:r>
        <w:rPr>
          <w:spacing w:val="-17"/>
          <w:sz w:val="28"/>
        </w:rPr>
        <w:t xml:space="preserve"> </w:t>
      </w:r>
      <w:r>
        <w:rPr>
          <w:sz w:val="28"/>
        </w:rPr>
        <w:t>осуществляется педагогом в форме наблюдения;</w:t>
      </w:r>
    </w:p>
    <w:p w:rsidR="007A46EE" w:rsidRDefault="009E1D98">
      <w:pPr>
        <w:pStyle w:val="a5"/>
        <w:numPr>
          <w:ilvl w:val="1"/>
          <w:numId w:val="33"/>
        </w:numPr>
        <w:tabs>
          <w:tab w:val="left" w:pos="1131"/>
        </w:tabs>
        <w:spacing w:before="201"/>
        <w:ind w:left="1131" w:hanging="706"/>
        <w:jc w:val="left"/>
        <w:rPr>
          <w:sz w:val="28"/>
        </w:rPr>
      </w:pPr>
      <w:r>
        <w:rPr>
          <w:sz w:val="28"/>
        </w:rPr>
        <w:t>промежуточный</w:t>
      </w:r>
      <w:r>
        <w:rPr>
          <w:spacing w:val="-11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13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9"/>
          <w:sz w:val="28"/>
        </w:rPr>
        <w:t xml:space="preserve"> </w:t>
      </w:r>
      <w:r>
        <w:rPr>
          <w:sz w:val="28"/>
        </w:rPr>
        <w:t>один</w:t>
      </w:r>
      <w:r>
        <w:rPr>
          <w:spacing w:val="-12"/>
          <w:sz w:val="28"/>
        </w:rPr>
        <w:t xml:space="preserve"> </w:t>
      </w:r>
      <w:r>
        <w:rPr>
          <w:sz w:val="28"/>
        </w:rPr>
        <w:t>раз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полугодие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форме</w:t>
      </w:r>
    </w:p>
    <w:p w:rsidR="007A46EE" w:rsidRDefault="009E1D98">
      <w:pPr>
        <w:pStyle w:val="a5"/>
        <w:numPr>
          <w:ilvl w:val="1"/>
          <w:numId w:val="33"/>
        </w:numPr>
        <w:tabs>
          <w:tab w:val="left" w:pos="1131"/>
        </w:tabs>
        <w:spacing w:before="249" w:line="276" w:lineRule="auto"/>
        <w:ind w:right="208" w:firstLine="0"/>
        <w:jc w:val="left"/>
        <w:rPr>
          <w:sz w:val="28"/>
        </w:rPr>
      </w:pPr>
      <w:r>
        <w:rPr>
          <w:sz w:val="28"/>
        </w:rPr>
        <w:t>итоговая аттестация, проводится в конце каждого учебного года, в форме тестирования,</w:t>
      </w:r>
      <w:r>
        <w:rPr>
          <w:spacing w:val="-9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тестовых</w:t>
      </w:r>
      <w:r>
        <w:rPr>
          <w:spacing w:val="-12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16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z w:val="28"/>
        </w:rPr>
        <w:t>определению</w:t>
      </w:r>
      <w:r>
        <w:rPr>
          <w:spacing w:val="-8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2"/>
          <w:sz w:val="28"/>
        </w:rPr>
        <w:t xml:space="preserve"> </w:t>
      </w:r>
      <w:r>
        <w:rPr>
          <w:sz w:val="28"/>
        </w:rPr>
        <w:t>освоенных навыков, а также письменный опрос для определения объема освоенных</w:t>
      </w:r>
    </w:p>
    <w:p w:rsidR="007A46EE" w:rsidRDefault="009E1D98">
      <w:pPr>
        <w:pStyle w:val="a3"/>
        <w:spacing w:before="4"/>
        <w:jc w:val="left"/>
      </w:pPr>
      <w:r>
        <w:rPr>
          <w:spacing w:val="-2"/>
        </w:rPr>
        <w:t>теоретических</w:t>
      </w:r>
      <w:r>
        <w:rPr>
          <w:spacing w:val="-5"/>
        </w:rPr>
        <w:t xml:space="preserve"> </w:t>
      </w:r>
      <w:r>
        <w:rPr>
          <w:spacing w:val="-2"/>
        </w:rPr>
        <w:t>знаний.</w:t>
      </w:r>
    </w:p>
    <w:p w:rsidR="007A46EE" w:rsidRDefault="009E1D98">
      <w:pPr>
        <w:pStyle w:val="a3"/>
        <w:spacing w:before="244"/>
        <w:jc w:val="left"/>
      </w:pPr>
      <w:r>
        <w:rPr>
          <w:spacing w:val="-2"/>
        </w:rPr>
        <w:t>Оценивание</w:t>
      </w:r>
      <w:r>
        <w:rPr>
          <w:spacing w:val="-15"/>
        </w:rPr>
        <w:t xml:space="preserve"> </w:t>
      </w:r>
      <w:r>
        <w:rPr>
          <w:spacing w:val="-2"/>
        </w:rPr>
        <w:t>результа</w:t>
      </w:r>
      <w:r>
        <w:rPr>
          <w:spacing w:val="-2"/>
        </w:rPr>
        <w:t>тов:</w:t>
      </w:r>
    </w:p>
    <w:p w:rsidR="007A46EE" w:rsidRDefault="009E1D98">
      <w:pPr>
        <w:pStyle w:val="a3"/>
        <w:spacing w:before="250" w:line="429" w:lineRule="auto"/>
        <w:ind w:right="1641"/>
        <w:jc w:val="left"/>
      </w:pPr>
      <w:r>
        <w:t>По</w:t>
      </w:r>
      <w:r>
        <w:rPr>
          <w:spacing w:val="-18"/>
        </w:rPr>
        <w:t xml:space="preserve"> </w:t>
      </w:r>
      <w:r>
        <w:t>итогам</w:t>
      </w:r>
      <w:r>
        <w:rPr>
          <w:spacing w:val="-16"/>
        </w:rPr>
        <w:t xml:space="preserve"> </w:t>
      </w:r>
      <w:r>
        <w:t>тестирования</w:t>
      </w:r>
      <w:r>
        <w:rPr>
          <w:spacing w:val="-14"/>
        </w:rPr>
        <w:t xml:space="preserve"> </w:t>
      </w:r>
      <w:r>
        <w:t>каждому</w:t>
      </w:r>
      <w:r>
        <w:rPr>
          <w:spacing w:val="-18"/>
        </w:rPr>
        <w:t xml:space="preserve"> </w:t>
      </w:r>
      <w:r>
        <w:t>обучающемуся</w:t>
      </w:r>
      <w:r>
        <w:rPr>
          <w:spacing w:val="-9"/>
        </w:rPr>
        <w:t xml:space="preserve"> </w:t>
      </w:r>
      <w:r>
        <w:t>выставляется</w:t>
      </w:r>
      <w:r>
        <w:rPr>
          <w:spacing w:val="-10"/>
        </w:rPr>
        <w:t xml:space="preserve"> </w:t>
      </w:r>
      <w:r>
        <w:t>отметка: 3 - удовлетворительно, 4 - хорошо, 5 - отлично.</w:t>
      </w:r>
    </w:p>
    <w:p w:rsidR="007A46EE" w:rsidRDefault="009E1D98">
      <w:pPr>
        <w:pStyle w:val="a3"/>
        <w:spacing w:line="312" w:lineRule="exact"/>
        <w:jc w:val="left"/>
      </w:pPr>
      <w:r>
        <w:t>Итоговая</w:t>
      </w:r>
      <w:r>
        <w:rPr>
          <w:spacing w:val="-11"/>
        </w:rPr>
        <w:t xml:space="preserve"> </w:t>
      </w:r>
      <w:r>
        <w:t>оценка</w:t>
      </w:r>
      <w:r>
        <w:rPr>
          <w:spacing w:val="-7"/>
        </w:rPr>
        <w:t xml:space="preserve"> </w:t>
      </w:r>
      <w:r>
        <w:t>выводится</w:t>
      </w:r>
      <w:r>
        <w:rPr>
          <w:spacing w:val="-10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средний</w:t>
      </w:r>
      <w:r>
        <w:rPr>
          <w:spacing w:val="-12"/>
        </w:rPr>
        <w:t xml:space="preserve"> </w:t>
      </w:r>
      <w:r>
        <w:t>балл</w:t>
      </w:r>
      <w:r>
        <w:rPr>
          <w:spacing w:val="-11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суммы</w:t>
      </w:r>
      <w:r>
        <w:rPr>
          <w:spacing w:val="-15"/>
        </w:rPr>
        <w:t xml:space="preserve"> </w:t>
      </w:r>
      <w:r>
        <w:rPr>
          <w:spacing w:val="-2"/>
        </w:rPr>
        <w:t>оценок.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72"/>
        <w:ind w:left="0"/>
        <w:jc w:val="left"/>
      </w:pPr>
    </w:p>
    <w:p w:rsidR="007A46EE" w:rsidRDefault="009E1D98">
      <w:pPr>
        <w:pStyle w:val="a3"/>
        <w:jc w:val="left"/>
      </w:pPr>
      <w:r>
        <w:rPr>
          <w:spacing w:val="-2"/>
        </w:rPr>
        <w:t>Особенности</w:t>
      </w:r>
      <w:r>
        <w:rPr>
          <w:spacing w:val="-4"/>
        </w:rPr>
        <w:t xml:space="preserve"> </w:t>
      </w:r>
      <w:r>
        <w:rPr>
          <w:spacing w:val="-2"/>
        </w:rPr>
        <w:t>содержания</w:t>
      </w:r>
      <w:r>
        <w:rPr>
          <w:spacing w:val="4"/>
        </w:rPr>
        <w:t xml:space="preserve"> </w:t>
      </w:r>
      <w:r>
        <w:rPr>
          <w:spacing w:val="-2"/>
        </w:rPr>
        <w:t>программы:</w:t>
      </w:r>
    </w:p>
    <w:p w:rsidR="007A46EE" w:rsidRDefault="009E1D98">
      <w:pPr>
        <w:pStyle w:val="a3"/>
        <w:spacing w:before="249"/>
        <w:jc w:val="left"/>
      </w:pPr>
      <w:r>
        <w:t>Образовательная</w:t>
      </w:r>
      <w:r>
        <w:rPr>
          <w:spacing w:val="-18"/>
        </w:rPr>
        <w:t xml:space="preserve"> </w:t>
      </w:r>
      <w:r>
        <w:t>программа</w:t>
      </w:r>
      <w:r>
        <w:rPr>
          <w:spacing w:val="-17"/>
        </w:rPr>
        <w:t xml:space="preserve"> </w:t>
      </w:r>
      <w:r>
        <w:t>«Шахматы</w:t>
      </w:r>
      <w:r>
        <w:rPr>
          <w:spacing w:val="-13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школе»</w:t>
      </w:r>
      <w:r>
        <w:rPr>
          <w:spacing w:val="-17"/>
        </w:rPr>
        <w:t xml:space="preserve"> </w:t>
      </w:r>
      <w:r>
        <w:t>разработана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основе</w:t>
      </w:r>
      <w:r>
        <w:rPr>
          <w:spacing w:val="-16"/>
        </w:rPr>
        <w:t xml:space="preserve"> </w:t>
      </w:r>
      <w:r>
        <w:rPr>
          <w:spacing w:val="-2"/>
        </w:rPr>
        <w:t>авторской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276" w:lineRule="auto"/>
        <w:ind w:right="600"/>
      </w:pPr>
      <w:r>
        <w:t>программы</w:t>
      </w:r>
      <w:r>
        <w:rPr>
          <w:spacing w:val="-11"/>
        </w:rPr>
        <w:t xml:space="preserve"> </w:t>
      </w:r>
      <w:r>
        <w:t>И.Г.Сухина</w:t>
      </w:r>
      <w:r>
        <w:rPr>
          <w:spacing w:val="-5"/>
        </w:rPr>
        <w:t xml:space="preserve"> </w:t>
      </w:r>
      <w:r>
        <w:t>«Шахматы</w:t>
      </w:r>
      <w:r>
        <w:rPr>
          <w:spacing w:val="-6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школе»</w:t>
      </w:r>
      <w:r>
        <w:rPr>
          <w:spacing w:val="-1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модифицирует</w:t>
      </w:r>
      <w:r>
        <w:rPr>
          <w:spacing w:val="-11"/>
        </w:rPr>
        <w:t xml:space="preserve"> </w:t>
      </w:r>
      <w:r>
        <w:t>данную</w:t>
      </w:r>
      <w:r>
        <w:rPr>
          <w:spacing w:val="-16"/>
        </w:rPr>
        <w:t xml:space="preserve"> </w:t>
      </w:r>
      <w:r>
        <w:t>программу, рекомендованную Министерством образования Российской Федерации и</w:t>
      </w:r>
    </w:p>
    <w:p w:rsidR="007A46EE" w:rsidRDefault="009E1D98">
      <w:pPr>
        <w:pStyle w:val="a3"/>
        <w:spacing w:line="276" w:lineRule="auto"/>
        <w:ind w:right="278"/>
      </w:pPr>
      <w:r>
        <w:t>опубликованную в "</w:t>
      </w:r>
      <w:r>
        <w:t>Программах общеобразовательных учреждений для начальных классов</w:t>
      </w:r>
      <w:r>
        <w:rPr>
          <w:spacing w:val="-9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4)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двух</w:t>
      </w:r>
      <w:r>
        <w:rPr>
          <w:spacing w:val="-12"/>
        </w:rPr>
        <w:t xml:space="preserve"> </w:t>
      </w:r>
      <w:r>
        <w:t>частях.</w:t>
      </w:r>
      <w:r>
        <w:rPr>
          <w:spacing w:val="-1"/>
        </w:rPr>
        <w:t xml:space="preserve"> </w:t>
      </w:r>
      <w:r>
        <w:t>Часть</w:t>
      </w:r>
      <w:r>
        <w:rPr>
          <w:spacing w:val="-7"/>
        </w:rPr>
        <w:t xml:space="preserve"> </w:t>
      </w:r>
      <w:r>
        <w:t>вторая".</w:t>
      </w:r>
      <w:r>
        <w:rPr>
          <w:spacing w:val="-1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М.:</w:t>
      </w:r>
      <w:r>
        <w:rPr>
          <w:spacing w:val="-12"/>
        </w:rPr>
        <w:t xml:space="preserve"> </w:t>
      </w:r>
      <w:r>
        <w:t>Просвещение,</w:t>
      </w:r>
      <w:r>
        <w:rPr>
          <w:spacing w:val="-1"/>
        </w:rPr>
        <w:t xml:space="preserve"> </w:t>
      </w:r>
      <w:r>
        <w:t>2002,</w:t>
      </w:r>
      <w:r>
        <w:rPr>
          <w:spacing w:val="-1"/>
        </w:rPr>
        <w:t xml:space="preserve"> </w:t>
      </w:r>
      <w:r>
        <w:t>3-е</w:t>
      </w:r>
      <w:r>
        <w:rPr>
          <w:spacing w:val="-2"/>
        </w:rPr>
        <w:t xml:space="preserve"> </w:t>
      </w:r>
      <w:r>
        <w:t>издание,</w:t>
      </w:r>
      <w:r>
        <w:rPr>
          <w:spacing w:val="-1"/>
        </w:rPr>
        <w:t xml:space="preserve"> </w:t>
      </w:r>
      <w:r>
        <w:t>с. 370 - 392.</w:t>
      </w:r>
    </w:p>
    <w:p w:rsidR="007A46EE" w:rsidRDefault="009E1D98">
      <w:pPr>
        <w:pStyle w:val="a3"/>
        <w:spacing w:before="199" w:line="276" w:lineRule="auto"/>
        <w:ind w:right="1069"/>
        <w:jc w:val="left"/>
      </w:pPr>
      <w:r>
        <w:t>Начальный</w:t>
      </w:r>
      <w:r>
        <w:rPr>
          <w:spacing w:val="-10"/>
        </w:rPr>
        <w:t xml:space="preserve"> </w:t>
      </w:r>
      <w:r>
        <w:t>курс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обучению</w:t>
      </w:r>
      <w:r>
        <w:rPr>
          <w:spacing w:val="-10"/>
        </w:rPr>
        <w:t xml:space="preserve"> </w:t>
      </w:r>
      <w:r>
        <w:t>игре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шахматы</w:t>
      </w:r>
      <w:r>
        <w:rPr>
          <w:spacing w:val="-10"/>
        </w:rPr>
        <w:t xml:space="preserve"> </w:t>
      </w:r>
      <w:r>
        <w:t>максимально</w:t>
      </w:r>
      <w:r>
        <w:rPr>
          <w:spacing w:val="-9"/>
        </w:rPr>
        <w:t xml:space="preserve"> </w:t>
      </w:r>
      <w:r>
        <w:t>прост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доступен младшим школьникам. Он охватывает первый класс трех – и четырехлетней</w:t>
      </w:r>
    </w:p>
    <w:p w:rsidR="007A46EE" w:rsidRDefault="009E1D98">
      <w:pPr>
        <w:pStyle w:val="a3"/>
        <w:spacing w:line="276" w:lineRule="auto"/>
        <w:ind w:right="275"/>
        <w:jc w:val="left"/>
      </w:pPr>
      <w:r>
        <w:t>начальной школы, а также может использоваться в подготовительных к школе группах</w:t>
      </w:r>
      <w:r>
        <w:rPr>
          <w:spacing w:val="-18"/>
        </w:rPr>
        <w:t xml:space="preserve"> </w:t>
      </w:r>
      <w:r>
        <w:t>детского</w:t>
      </w:r>
      <w:r>
        <w:rPr>
          <w:spacing w:val="-10"/>
        </w:rPr>
        <w:t xml:space="preserve"> </w:t>
      </w:r>
      <w:r>
        <w:t>сада,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группах</w:t>
      </w:r>
      <w:r>
        <w:rPr>
          <w:spacing w:val="-18"/>
        </w:rPr>
        <w:t xml:space="preserve"> </w:t>
      </w:r>
      <w:r>
        <w:t>кратковременного</w:t>
      </w:r>
      <w:r>
        <w:rPr>
          <w:spacing w:val="-8"/>
        </w:rPr>
        <w:t xml:space="preserve"> </w:t>
      </w:r>
      <w:r>
        <w:t>пребывания</w:t>
      </w:r>
      <w:r>
        <w:rPr>
          <w:spacing w:val="-8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дошкольного возраста. Этот курс может</w:t>
      </w:r>
      <w:r>
        <w:t xml:space="preserve"> без труда освоить каждый учитель начальной школы, даже если он совсем не знаком с шахматной игрой.</w:t>
      </w:r>
    </w:p>
    <w:p w:rsidR="007A46EE" w:rsidRDefault="009E1D98">
      <w:pPr>
        <w:pStyle w:val="a3"/>
        <w:spacing w:before="198" w:line="278" w:lineRule="auto"/>
        <w:ind w:right="275"/>
        <w:jc w:val="left"/>
      </w:pPr>
      <w:r>
        <w:t>Особенность</w:t>
      </w:r>
      <w:r>
        <w:rPr>
          <w:spacing w:val="-10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том,</w:t>
      </w:r>
      <w:r>
        <w:rPr>
          <w:spacing w:val="-7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первом</w:t>
      </w:r>
      <w:r>
        <w:rPr>
          <w:spacing w:val="-7"/>
        </w:rPr>
        <w:t xml:space="preserve"> </w:t>
      </w:r>
      <w:r>
        <w:t>году</w:t>
      </w:r>
      <w:r>
        <w:rPr>
          <w:spacing w:val="-17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ребенок</w:t>
      </w:r>
      <w:r>
        <w:rPr>
          <w:spacing w:val="-9"/>
        </w:rPr>
        <w:t xml:space="preserve"> </w:t>
      </w:r>
      <w:r>
        <w:t>делает</w:t>
      </w:r>
      <w:r>
        <w:rPr>
          <w:spacing w:val="-9"/>
        </w:rPr>
        <w:t xml:space="preserve"> </w:t>
      </w:r>
      <w:r>
        <w:t>первые шаги в мире шахмат. Обучающиеся знакомятся с историей возникновения шахматной</w:t>
      </w:r>
      <w:r>
        <w:t xml:space="preserve"> игры, шахматной доской, фигурами, учатся выполнять различные</w:t>
      </w:r>
    </w:p>
    <w:p w:rsidR="007A46EE" w:rsidRDefault="009E1D98">
      <w:pPr>
        <w:pStyle w:val="a3"/>
        <w:spacing w:line="276" w:lineRule="auto"/>
        <w:ind w:right="275"/>
        <w:jc w:val="left"/>
      </w:pPr>
      <w:r>
        <w:t>дидактические задания, разыгрывать положения с ограниченным количеством фигур,</w:t>
      </w:r>
      <w:r>
        <w:rPr>
          <w:spacing w:val="-7"/>
        </w:rPr>
        <w:t xml:space="preserve"> </w:t>
      </w:r>
      <w:r>
        <w:t>блоки</w:t>
      </w:r>
      <w:r>
        <w:rPr>
          <w:spacing w:val="-11"/>
        </w:rPr>
        <w:t xml:space="preserve"> </w:t>
      </w:r>
      <w:r>
        <w:t>игровых</w:t>
      </w:r>
      <w:r>
        <w:rPr>
          <w:spacing w:val="-18"/>
        </w:rPr>
        <w:t xml:space="preserve"> </w:t>
      </w:r>
      <w:r>
        <w:t>позиций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отдельных</w:t>
      </w:r>
      <w:r>
        <w:rPr>
          <w:spacing w:val="-17"/>
        </w:rPr>
        <w:t xml:space="preserve"> </w:t>
      </w:r>
      <w:r>
        <w:t>фрагментах</w:t>
      </w:r>
      <w:r>
        <w:rPr>
          <w:spacing w:val="-17"/>
        </w:rPr>
        <w:t xml:space="preserve"> </w:t>
      </w:r>
      <w:r>
        <w:t>доски.</w:t>
      </w:r>
      <w:r>
        <w:rPr>
          <w:spacing w:val="-7"/>
        </w:rPr>
        <w:t xml:space="preserve"> </w:t>
      </w:r>
      <w:r>
        <w:t>Большое</w:t>
      </w:r>
      <w:r>
        <w:rPr>
          <w:spacing w:val="-8"/>
        </w:rPr>
        <w:t xml:space="preserve"> </w:t>
      </w:r>
      <w:r>
        <w:t>место отводится изучению "доматового" периода игры.</w:t>
      </w:r>
    </w:p>
    <w:p w:rsidR="007A46EE" w:rsidRDefault="009E1D98">
      <w:pPr>
        <w:pStyle w:val="a3"/>
        <w:spacing w:before="194" w:line="276" w:lineRule="auto"/>
        <w:jc w:val="left"/>
      </w:pPr>
      <w:r>
        <w:t>На</w:t>
      </w:r>
      <w:r>
        <w:rPr>
          <w:spacing w:val="-10"/>
        </w:rPr>
        <w:t xml:space="preserve"> </w:t>
      </w:r>
      <w:r>
        <w:t>занятиях</w:t>
      </w:r>
      <w:r>
        <w:rPr>
          <w:spacing w:val="-14"/>
        </w:rPr>
        <w:t xml:space="preserve"> </w:t>
      </w:r>
      <w:r>
        <w:t>используется</w:t>
      </w:r>
      <w:r>
        <w:rPr>
          <w:spacing w:val="-6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вызывающий</w:t>
      </w:r>
      <w:r>
        <w:rPr>
          <w:spacing w:val="-9"/>
        </w:rPr>
        <w:t xml:space="preserve"> </w:t>
      </w:r>
      <w:r>
        <w:t>особый</w:t>
      </w:r>
      <w:r>
        <w:rPr>
          <w:spacing w:val="-9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детей:</w:t>
      </w:r>
      <w:r>
        <w:rPr>
          <w:spacing w:val="-17"/>
        </w:rPr>
        <w:t xml:space="preserve"> </w:t>
      </w:r>
      <w:r>
        <w:t>загадки, стихи, сказки песни о шахматах, шахматные миниатюры и инсценировки.</w:t>
      </w:r>
    </w:p>
    <w:p w:rsidR="007A46EE" w:rsidRDefault="009E1D98">
      <w:pPr>
        <w:pStyle w:val="a3"/>
        <w:spacing w:line="276" w:lineRule="auto"/>
        <w:jc w:val="left"/>
      </w:pPr>
      <w:r>
        <w:t>Ключевым</w:t>
      </w:r>
      <w:r>
        <w:rPr>
          <w:spacing w:val="-9"/>
        </w:rPr>
        <w:t xml:space="preserve"> </w:t>
      </w:r>
      <w:r>
        <w:t>моментом</w:t>
      </w:r>
      <w:r>
        <w:rPr>
          <w:spacing w:val="-9"/>
        </w:rPr>
        <w:t xml:space="preserve"> </w:t>
      </w:r>
      <w:r>
        <w:t>занятий</w:t>
      </w:r>
      <w:r>
        <w:rPr>
          <w:spacing w:val="-11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15"/>
        </w:rPr>
        <w:t xml:space="preserve"> </w:t>
      </w:r>
      <w:r>
        <w:t>самих</w:t>
      </w:r>
      <w:r>
        <w:rPr>
          <w:spacing w:val="-18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которой</w:t>
      </w:r>
      <w:r>
        <w:rPr>
          <w:spacing w:val="-11"/>
        </w:rPr>
        <w:t xml:space="preserve"> </w:t>
      </w:r>
      <w:r>
        <w:t>они наблюдают за передвижением фигур на доске, сравнивают силу фигур и их</w:t>
      </w:r>
    </w:p>
    <w:p w:rsidR="007A46EE" w:rsidRDefault="009E1D98">
      <w:pPr>
        <w:pStyle w:val="a3"/>
        <w:spacing w:before="2" w:line="276" w:lineRule="auto"/>
        <w:jc w:val="left"/>
      </w:pPr>
      <w:r>
        <w:t>позицию,</w:t>
      </w:r>
      <w:r>
        <w:rPr>
          <w:spacing w:val="-8"/>
        </w:rPr>
        <w:t xml:space="preserve"> </w:t>
      </w:r>
      <w:r>
        <w:t>делают</w:t>
      </w:r>
      <w:r>
        <w:rPr>
          <w:spacing w:val="-10"/>
        </w:rPr>
        <w:t xml:space="preserve"> </w:t>
      </w:r>
      <w:r>
        <w:t>выводы,</w:t>
      </w:r>
      <w:r>
        <w:rPr>
          <w:spacing w:val="-8"/>
        </w:rPr>
        <w:t xml:space="preserve"> </w:t>
      </w:r>
      <w:r>
        <w:t>выясняют</w:t>
      </w:r>
      <w:r>
        <w:rPr>
          <w:spacing w:val="-11"/>
        </w:rPr>
        <w:t xml:space="preserve"> </w:t>
      </w:r>
      <w:r>
        <w:t>закономерности,</w:t>
      </w:r>
      <w:r>
        <w:rPr>
          <w:spacing w:val="-8"/>
        </w:rPr>
        <w:t xml:space="preserve"> </w:t>
      </w:r>
      <w:r>
        <w:t>делают</w:t>
      </w:r>
      <w:r>
        <w:rPr>
          <w:spacing w:val="-10"/>
        </w:rPr>
        <w:t xml:space="preserve"> </w:t>
      </w:r>
      <w:r>
        <w:t>свои</w:t>
      </w:r>
      <w:r>
        <w:rPr>
          <w:spacing w:val="-10"/>
        </w:rPr>
        <w:t xml:space="preserve"> </w:t>
      </w:r>
      <w:r>
        <w:t>первые</w:t>
      </w:r>
      <w:r>
        <w:rPr>
          <w:spacing w:val="-9"/>
        </w:rPr>
        <w:t xml:space="preserve"> </w:t>
      </w:r>
      <w:r>
        <w:t>шаги</w:t>
      </w:r>
      <w:r>
        <w:rPr>
          <w:spacing w:val="-14"/>
        </w:rPr>
        <w:t xml:space="preserve"> </w:t>
      </w:r>
      <w:r>
        <w:t>на шахматной доске.</w:t>
      </w:r>
    </w:p>
    <w:p w:rsidR="007A46EE" w:rsidRDefault="009E1D98">
      <w:pPr>
        <w:pStyle w:val="a3"/>
        <w:spacing w:before="196" w:line="276" w:lineRule="auto"/>
        <w:ind w:right="1069"/>
        <w:jc w:val="left"/>
      </w:pPr>
      <w:r>
        <w:t>Большое значение при изучении шахматного курса имеет специально организованная</w:t>
      </w:r>
      <w:r>
        <w:rPr>
          <w:spacing w:val="-10"/>
        </w:rPr>
        <w:t xml:space="preserve"> </w:t>
      </w:r>
      <w:r>
        <w:t>игровая</w:t>
      </w:r>
      <w:r>
        <w:rPr>
          <w:spacing w:val="-11"/>
        </w:rPr>
        <w:t xml:space="preserve"> </w:t>
      </w:r>
      <w:r>
        <w:t>де</w:t>
      </w:r>
      <w:r>
        <w:t>ятельность</w:t>
      </w:r>
      <w:r>
        <w:rPr>
          <w:spacing w:val="-17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уроках,</w:t>
      </w:r>
      <w:r>
        <w:rPr>
          <w:spacing w:val="-11"/>
        </w:rPr>
        <w:t xml:space="preserve"> </w:t>
      </w:r>
      <w:r>
        <w:t>использование</w:t>
      </w:r>
      <w:r>
        <w:rPr>
          <w:spacing w:val="-16"/>
        </w:rPr>
        <w:t xml:space="preserve"> </w:t>
      </w:r>
      <w:r>
        <w:t>приема обыгрывания учебных заданий, создания игровых ситуаций. В программе приводится примерный перечень различных дидактических игр и заданий с небольшими пояснениями к ним, дается вариант примерного распределения</w:t>
      </w:r>
    </w:p>
    <w:p w:rsidR="007A46EE" w:rsidRDefault="009E1D98">
      <w:pPr>
        <w:pStyle w:val="a3"/>
        <w:spacing w:before="2" w:line="276" w:lineRule="auto"/>
        <w:ind w:right="196"/>
      </w:pPr>
      <w:r>
        <w:t>программного материала, приводится перечень шахматных игр, а также шахматных дидактических</w:t>
      </w:r>
      <w:r>
        <w:rPr>
          <w:spacing w:val="-13"/>
        </w:rPr>
        <w:t xml:space="preserve"> </w:t>
      </w:r>
      <w:r>
        <w:t>игрушек,</w:t>
      </w:r>
      <w:r>
        <w:rPr>
          <w:spacing w:val="-2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сделать своими руками. Предлагается также перечень диафильмов, рекомендательный</w:t>
      </w:r>
    </w:p>
    <w:p w:rsidR="007A46EE" w:rsidRDefault="009E1D98">
      <w:pPr>
        <w:pStyle w:val="a3"/>
        <w:spacing w:before="8" w:line="271" w:lineRule="auto"/>
        <w:ind w:right="475"/>
      </w:pPr>
      <w:r>
        <w:t>список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которую</w:t>
      </w:r>
      <w:r>
        <w:rPr>
          <w:spacing w:val="-6"/>
        </w:rPr>
        <w:t xml:space="preserve"> </w:t>
      </w:r>
      <w:r>
        <w:t>можно</w:t>
      </w:r>
      <w:r>
        <w:rPr>
          <w:spacing w:val="-6"/>
        </w:rPr>
        <w:t xml:space="preserve"> </w:t>
      </w:r>
      <w:r>
        <w:t>читать</w:t>
      </w:r>
      <w:r>
        <w:rPr>
          <w:spacing w:val="-1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занятиях,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список методической литературы для учителя.</w:t>
      </w:r>
    </w:p>
    <w:p w:rsidR="007A46EE" w:rsidRDefault="009E1D98">
      <w:pPr>
        <w:pStyle w:val="a3"/>
        <w:spacing w:before="209"/>
        <w:jc w:val="left"/>
      </w:pPr>
      <w:r>
        <w:rPr>
          <w:spacing w:val="-2"/>
        </w:rPr>
        <w:t>Учебно-методический комплекс</w:t>
      </w:r>
      <w:r>
        <w:rPr>
          <w:spacing w:val="4"/>
        </w:rPr>
        <w:t xml:space="preserve"> </w:t>
      </w:r>
      <w:r>
        <w:rPr>
          <w:spacing w:val="-2"/>
        </w:rPr>
        <w:t>«Шахматы,</w:t>
      </w:r>
      <w:r>
        <w:rPr>
          <w:spacing w:val="5"/>
        </w:rPr>
        <w:t xml:space="preserve"> </w:t>
      </w:r>
      <w:r>
        <w:rPr>
          <w:spacing w:val="-2"/>
        </w:rPr>
        <w:t>первый</w:t>
      </w:r>
      <w:r>
        <w:rPr>
          <w:spacing w:val="-3"/>
        </w:rPr>
        <w:t xml:space="preserve"> </w:t>
      </w:r>
      <w:r>
        <w:rPr>
          <w:spacing w:val="-2"/>
        </w:rPr>
        <w:t>год»</w:t>
      </w:r>
      <w:r>
        <w:rPr>
          <w:spacing w:val="-13"/>
        </w:rPr>
        <w:t xml:space="preserve"> </w:t>
      </w:r>
      <w:r>
        <w:rPr>
          <w:spacing w:val="-2"/>
        </w:rPr>
        <w:t>состоит</w:t>
      </w:r>
      <w:r>
        <w:rPr>
          <w:spacing w:val="-5"/>
        </w:rPr>
        <w:t xml:space="preserve"> </w:t>
      </w:r>
      <w:r>
        <w:rPr>
          <w:spacing w:val="-2"/>
        </w:rPr>
        <w:t>из</w:t>
      </w:r>
      <w:r>
        <w:rPr>
          <w:spacing w:val="-3"/>
        </w:rPr>
        <w:t xml:space="preserve"> </w:t>
      </w:r>
      <w:r>
        <w:rPr>
          <w:spacing w:val="-2"/>
        </w:rPr>
        <w:t>программы</w:t>
      </w:r>
    </w:p>
    <w:p w:rsidR="007A46EE" w:rsidRDefault="009E1D98">
      <w:pPr>
        <w:pStyle w:val="a3"/>
        <w:spacing w:before="47" w:line="276" w:lineRule="auto"/>
        <w:jc w:val="left"/>
      </w:pPr>
      <w:r>
        <w:t>«Шахматы,</w:t>
      </w:r>
      <w:r>
        <w:rPr>
          <w:spacing w:val="37"/>
        </w:rPr>
        <w:t xml:space="preserve"> </w:t>
      </w:r>
      <w:r>
        <w:t>первый</w:t>
      </w:r>
      <w:r>
        <w:rPr>
          <w:spacing w:val="34"/>
        </w:rPr>
        <w:t xml:space="preserve"> </w:t>
      </w:r>
      <w:r>
        <w:t>год»,</w:t>
      </w:r>
      <w:r>
        <w:rPr>
          <w:spacing w:val="40"/>
        </w:rPr>
        <w:t xml:space="preserve"> </w:t>
      </w:r>
      <w:r>
        <w:t>учебника</w:t>
      </w:r>
      <w:r>
        <w:rPr>
          <w:spacing w:val="35"/>
        </w:rPr>
        <w:t xml:space="preserve"> </w:t>
      </w:r>
      <w:r>
        <w:t>для</w:t>
      </w:r>
      <w:r>
        <w:rPr>
          <w:spacing w:val="36"/>
        </w:rPr>
        <w:t xml:space="preserve"> </w:t>
      </w:r>
      <w:r>
        <w:t>первоклассников</w:t>
      </w:r>
      <w:r>
        <w:rPr>
          <w:spacing w:val="33"/>
        </w:rPr>
        <w:t xml:space="preserve"> </w:t>
      </w:r>
      <w:r>
        <w:t>«Шахматы,</w:t>
      </w:r>
      <w:r>
        <w:rPr>
          <w:spacing w:val="37"/>
        </w:rPr>
        <w:t xml:space="preserve"> </w:t>
      </w:r>
      <w:r>
        <w:t>первый</w:t>
      </w:r>
      <w:r>
        <w:rPr>
          <w:spacing w:val="34"/>
        </w:rPr>
        <w:t xml:space="preserve"> </w:t>
      </w:r>
      <w:r>
        <w:t>год, или</w:t>
      </w:r>
      <w:r>
        <w:rPr>
          <w:spacing w:val="-6"/>
        </w:rPr>
        <w:t xml:space="preserve"> </w:t>
      </w:r>
      <w:r>
        <w:t>Там</w:t>
      </w:r>
      <w:r>
        <w:rPr>
          <w:spacing w:val="-4"/>
        </w:rPr>
        <w:t xml:space="preserve"> </w:t>
      </w:r>
      <w:r>
        <w:t>клетки</w:t>
      </w:r>
      <w:r>
        <w:rPr>
          <w:spacing w:val="-6"/>
        </w:rPr>
        <w:t xml:space="preserve"> </w:t>
      </w:r>
      <w:r>
        <w:t>черно-белые</w:t>
      </w:r>
      <w:r>
        <w:rPr>
          <w:spacing w:val="-3"/>
        </w:rPr>
        <w:t xml:space="preserve"> </w:t>
      </w:r>
      <w:r>
        <w:t>чудес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тайн</w:t>
      </w:r>
      <w:r>
        <w:rPr>
          <w:spacing w:val="-6"/>
        </w:rPr>
        <w:t xml:space="preserve"> </w:t>
      </w:r>
      <w:r>
        <w:t>полны»,</w:t>
      </w:r>
      <w:r>
        <w:rPr>
          <w:spacing w:val="-4"/>
        </w:rPr>
        <w:t xml:space="preserve"> </w:t>
      </w:r>
      <w:r>
        <w:t>пособия</w:t>
      </w:r>
      <w:r>
        <w:rPr>
          <w:spacing w:val="-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учителя «Шахматы,</w:t>
      </w:r>
    </w:p>
    <w:p w:rsidR="007A46EE" w:rsidRDefault="007A46EE">
      <w:pPr>
        <w:pStyle w:val="a3"/>
        <w:spacing w:line="276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jc w:val="left"/>
      </w:pPr>
      <w:r>
        <w:t>первый</w:t>
      </w:r>
      <w:r>
        <w:rPr>
          <w:spacing w:val="-10"/>
        </w:rPr>
        <w:t xml:space="preserve"> </w:t>
      </w:r>
      <w:r>
        <w:t>год,</w:t>
      </w:r>
      <w:r>
        <w:rPr>
          <w:spacing w:val="-7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Учусь</w:t>
      </w:r>
      <w:r>
        <w:rPr>
          <w:spacing w:val="-1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4"/>
        </w:rPr>
        <w:t>учу».</w:t>
      </w:r>
    </w:p>
    <w:p w:rsidR="007A46EE" w:rsidRDefault="009E1D98">
      <w:pPr>
        <w:pStyle w:val="a3"/>
        <w:spacing w:before="244" w:line="276" w:lineRule="auto"/>
        <w:ind w:right="166"/>
        <w:jc w:val="left"/>
      </w:pPr>
      <w:r>
        <w:t>Программой</w:t>
      </w:r>
      <w:r>
        <w:rPr>
          <w:spacing w:val="-10"/>
        </w:rPr>
        <w:t xml:space="preserve"> </w:t>
      </w:r>
      <w:r>
        <w:t>«Шахматы,</w:t>
      </w:r>
      <w:r>
        <w:rPr>
          <w:spacing w:val="-4"/>
        </w:rPr>
        <w:t xml:space="preserve"> </w:t>
      </w:r>
      <w:r>
        <w:t>первый</w:t>
      </w:r>
      <w:r>
        <w:rPr>
          <w:spacing w:val="-8"/>
        </w:rPr>
        <w:t xml:space="preserve"> </w:t>
      </w:r>
      <w:r>
        <w:t>год»</w:t>
      </w:r>
      <w:r>
        <w:rPr>
          <w:spacing w:val="-18"/>
        </w:rPr>
        <w:t xml:space="preserve"> </w:t>
      </w:r>
      <w:r>
        <w:t>предусматривается</w:t>
      </w:r>
      <w:r>
        <w:rPr>
          <w:spacing w:val="-5"/>
        </w:rPr>
        <w:t xml:space="preserve"> </w:t>
      </w:r>
      <w:r>
        <w:t>33</w:t>
      </w:r>
      <w:r>
        <w:rPr>
          <w:spacing w:val="-10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(одно</w:t>
      </w:r>
      <w:r>
        <w:rPr>
          <w:spacing w:val="-10"/>
        </w:rPr>
        <w:t xml:space="preserve"> </w:t>
      </w:r>
      <w:r>
        <w:t>занятие</w:t>
      </w:r>
      <w:r>
        <w:rPr>
          <w:spacing w:val="-8"/>
        </w:rPr>
        <w:t xml:space="preserve"> </w:t>
      </w:r>
      <w:r>
        <w:t>в неделю). Учебный курс включает шесть тем: «Шахматная доска», «Шахматные фигуры», «Начальная расстановка фигур», «Ходы и взятие фигур», «Цель шахматной партии», «Игра всеми фигурами из начального положения». На каждом из занятий прорабатывается элементарн</w:t>
      </w:r>
      <w:r>
        <w:t>ый шахматный материал с углубленным</w:t>
      </w:r>
    </w:p>
    <w:p w:rsidR="007A46EE" w:rsidRDefault="009E1D98">
      <w:pPr>
        <w:pStyle w:val="a3"/>
        <w:spacing w:before="2" w:line="276" w:lineRule="auto"/>
        <w:jc w:val="left"/>
      </w:pPr>
      <w:r>
        <w:t>изучением отдельных тем. Основной упор на занятиях делается на детальном изучении</w:t>
      </w:r>
      <w:r>
        <w:rPr>
          <w:spacing w:val="-8"/>
        </w:rPr>
        <w:t xml:space="preserve"> </w:t>
      </w:r>
      <w:r>
        <w:t>силы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слабости</w:t>
      </w:r>
      <w:r>
        <w:rPr>
          <w:spacing w:val="-8"/>
        </w:rPr>
        <w:t xml:space="preserve"> </w:t>
      </w:r>
      <w:r>
        <w:t>каждой</w:t>
      </w:r>
      <w:r>
        <w:rPr>
          <w:spacing w:val="-9"/>
        </w:rPr>
        <w:t xml:space="preserve"> </w:t>
      </w:r>
      <w:r>
        <w:t>шахматной</w:t>
      </w:r>
      <w:r>
        <w:rPr>
          <w:spacing w:val="-8"/>
        </w:rPr>
        <w:t xml:space="preserve"> </w:t>
      </w:r>
      <w:r>
        <w:t>фигуры,</w:t>
      </w:r>
      <w:r>
        <w:rPr>
          <w:spacing w:val="-2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игровых</w:t>
      </w:r>
      <w:r>
        <w:rPr>
          <w:spacing w:val="-17"/>
        </w:rPr>
        <w:t xml:space="preserve"> </w:t>
      </w:r>
      <w:r>
        <w:t>возможностей.</w:t>
      </w:r>
      <w:r>
        <w:rPr>
          <w:spacing w:val="-1"/>
        </w:rPr>
        <w:t xml:space="preserve"> </w:t>
      </w:r>
      <w:r>
        <w:t>В программе предусмотрено, чтобы уже на первом этапе обучения дети могли</w:t>
      </w:r>
      <w:r>
        <w:t xml:space="preserve"> сами</w:t>
      </w:r>
    </w:p>
    <w:p w:rsidR="007A46EE" w:rsidRDefault="009E1D98">
      <w:pPr>
        <w:pStyle w:val="a3"/>
        <w:spacing w:before="4" w:line="276" w:lineRule="auto"/>
        <w:jc w:val="left"/>
      </w:pPr>
      <w:r>
        <w:t>оценивать</w:t>
      </w:r>
      <w:r>
        <w:rPr>
          <w:spacing w:val="-10"/>
        </w:rPr>
        <w:t xml:space="preserve"> </w:t>
      </w:r>
      <w:r>
        <w:t>сравнительную</w:t>
      </w:r>
      <w:r>
        <w:rPr>
          <w:spacing w:val="-7"/>
        </w:rPr>
        <w:t xml:space="preserve"> </w:t>
      </w:r>
      <w:r>
        <w:t>силу</w:t>
      </w:r>
      <w:r>
        <w:rPr>
          <w:spacing w:val="-16"/>
        </w:rPr>
        <w:t xml:space="preserve"> </w:t>
      </w:r>
      <w:r>
        <w:t>шахматных</w:t>
      </w:r>
      <w:r>
        <w:rPr>
          <w:spacing w:val="-15"/>
        </w:rPr>
        <w:t xml:space="preserve"> </w:t>
      </w:r>
      <w:r>
        <w:t>фигур, делать</w:t>
      </w:r>
      <w:r>
        <w:rPr>
          <w:spacing w:val="-9"/>
        </w:rPr>
        <w:t xml:space="preserve"> </w:t>
      </w:r>
      <w:r>
        <w:t>выводы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ладья, к примеру, сильнее коня, а ферзь сильнее ладьи.</w:t>
      </w:r>
    </w:p>
    <w:p w:rsidR="007A46EE" w:rsidRDefault="009E1D98">
      <w:pPr>
        <w:pStyle w:val="a3"/>
        <w:spacing w:before="196" w:line="278" w:lineRule="auto"/>
        <w:jc w:val="left"/>
      </w:pPr>
      <w:r>
        <w:t>Курс</w:t>
      </w:r>
      <w:r>
        <w:rPr>
          <w:spacing w:val="-2"/>
        </w:rPr>
        <w:t xml:space="preserve"> </w:t>
      </w:r>
      <w:r>
        <w:t>«Шахматы,</w:t>
      </w:r>
      <w:r>
        <w:rPr>
          <w:spacing w:val="-6"/>
        </w:rPr>
        <w:t xml:space="preserve"> </w:t>
      </w:r>
      <w:r>
        <w:t>первый</w:t>
      </w:r>
      <w:r>
        <w:rPr>
          <w:spacing w:val="-10"/>
        </w:rPr>
        <w:t xml:space="preserve"> </w:t>
      </w:r>
      <w:r>
        <w:t>год»</w:t>
      </w:r>
      <w:r>
        <w:rPr>
          <w:spacing w:val="-18"/>
        </w:rPr>
        <w:t xml:space="preserve"> </w:t>
      </w:r>
      <w:r>
        <w:t>разработан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помощь</w:t>
      </w:r>
      <w:r>
        <w:rPr>
          <w:spacing w:val="-12"/>
        </w:rPr>
        <w:t xml:space="preserve"> </w:t>
      </w:r>
      <w:r>
        <w:t>учителям</w:t>
      </w:r>
      <w:r>
        <w:rPr>
          <w:spacing w:val="-9"/>
        </w:rPr>
        <w:t xml:space="preserve"> </w:t>
      </w:r>
      <w:r>
        <w:t>общеобразовательных школ для внедрения его в первые классы начальной школы. Но он может быть</w:t>
      </w:r>
    </w:p>
    <w:p w:rsidR="007A46EE" w:rsidRDefault="009E1D98">
      <w:pPr>
        <w:pStyle w:val="a3"/>
        <w:spacing w:line="278" w:lineRule="auto"/>
        <w:jc w:val="left"/>
      </w:pPr>
      <w:r>
        <w:t>использован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начальном</w:t>
      </w:r>
      <w:r>
        <w:rPr>
          <w:spacing w:val="-8"/>
        </w:rPr>
        <w:t xml:space="preserve"> </w:t>
      </w:r>
      <w:r>
        <w:t>этапе</w:t>
      </w:r>
      <w:r>
        <w:rPr>
          <w:spacing w:val="-9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во</w:t>
      </w:r>
      <w:r>
        <w:rPr>
          <w:spacing w:val="-10"/>
        </w:rPr>
        <w:t xml:space="preserve"> </w:t>
      </w:r>
      <w:r>
        <w:t>вторых</w:t>
      </w:r>
      <w:r>
        <w:rPr>
          <w:spacing w:val="-14"/>
        </w:rPr>
        <w:t xml:space="preserve"> </w:t>
      </w:r>
      <w:r>
        <w:t>классах,</w:t>
      </w:r>
      <w:r>
        <w:rPr>
          <w:spacing w:val="-6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системе дошкольного воспитания и обучения (для организации шахматных в</w:t>
      </w:r>
    </w:p>
    <w:p w:rsidR="007A46EE" w:rsidRDefault="009E1D98">
      <w:pPr>
        <w:pStyle w:val="a3"/>
        <w:spacing w:line="276" w:lineRule="auto"/>
        <w:jc w:val="left"/>
      </w:pPr>
      <w:r>
        <w:t>подготовительной к школ</w:t>
      </w:r>
      <w:r>
        <w:t>е группе). Это обеспечивается применением на занятиях доступных</w:t>
      </w:r>
      <w:r>
        <w:rPr>
          <w:spacing w:val="-17"/>
        </w:rPr>
        <w:t xml:space="preserve"> </w:t>
      </w:r>
      <w:r>
        <w:t>заданий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каждой</w:t>
      </w:r>
      <w:r>
        <w:rPr>
          <w:spacing w:val="-8"/>
        </w:rPr>
        <w:t xml:space="preserve"> </w:t>
      </w:r>
      <w:r>
        <w:t>теме</w:t>
      </w:r>
      <w:r>
        <w:rPr>
          <w:spacing w:val="-7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каждой</w:t>
      </w:r>
      <w:r>
        <w:rPr>
          <w:spacing w:val="-9"/>
        </w:rPr>
        <w:t xml:space="preserve"> </w:t>
      </w:r>
      <w:r>
        <w:t>возрастной</w:t>
      </w:r>
      <w:r>
        <w:rPr>
          <w:spacing w:val="-8"/>
        </w:rPr>
        <w:t xml:space="preserve"> </w:t>
      </w:r>
      <w:r>
        <w:t>группы</w:t>
      </w:r>
      <w:r>
        <w:rPr>
          <w:spacing w:val="-9"/>
        </w:rPr>
        <w:t xml:space="preserve"> </w:t>
      </w:r>
      <w:r>
        <w:t>детей.</w:t>
      </w:r>
      <w:r>
        <w:rPr>
          <w:spacing w:val="-6"/>
        </w:rPr>
        <w:t xml:space="preserve"> </w:t>
      </w:r>
      <w:r>
        <w:t>Например, при изучении игровых возможностей ладьи детям шести лет предлагаются более</w:t>
      </w:r>
    </w:p>
    <w:p w:rsidR="007A46EE" w:rsidRDefault="009E1D98">
      <w:pPr>
        <w:pStyle w:val="a3"/>
        <w:spacing w:line="278" w:lineRule="auto"/>
        <w:jc w:val="left"/>
      </w:pPr>
      <w:r>
        <w:t>легкие</w:t>
      </w:r>
      <w:r>
        <w:rPr>
          <w:spacing w:val="-9"/>
        </w:rPr>
        <w:t xml:space="preserve"> </w:t>
      </w:r>
      <w:r>
        <w:t>дидактические</w:t>
      </w:r>
      <w:r>
        <w:rPr>
          <w:spacing w:val="-9"/>
        </w:rPr>
        <w:t xml:space="preserve"> </w:t>
      </w:r>
      <w:r>
        <w:t>задания,</w:t>
      </w:r>
      <w:r>
        <w:rPr>
          <w:spacing w:val="-12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детям</w:t>
      </w:r>
      <w:r>
        <w:rPr>
          <w:spacing w:val="-9"/>
        </w:rPr>
        <w:t xml:space="preserve"> </w:t>
      </w:r>
      <w:r>
        <w:t>восьми</w:t>
      </w:r>
      <w:r>
        <w:rPr>
          <w:spacing w:val="-15"/>
        </w:rPr>
        <w:t xml:space="preserve"> </w:t>
      </w:r>
      <w:r>
        <w:t>л</w:t>
      </w:r>
      <w:r>
        <w:t>ет,</w:t>
      </w:r>
      <w:r>
        <w:rPr>
          <w:spacing w:val="-9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последовательность изложения материала остается прежней.</w:t>
      </w:r>
    </w:p>
    <w:p w:rsidR="007A46EE" w:rsidRDefault="009E1D98">
      <w:pPr>
        <w:pStyle w:val="a3"/>
        <w:spacing w:before="182" w:line="278" w:lineRule="auto"/>
        <w:ind w:right="275"/>
        <w:jc w:val="left"/>
      </w:pPr>
      <w:r>
        <w:t>Методика,</w:t>
      </w:r>
      <w:r>
        <w:rPr>
          <w:spacing w:val="-7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пособия</w:t>
      </w:r>
      <w:r>
        <w:rPr>
          <w:spacing w:val="-9"/>
        </w:rPr>
        <w:t xml:space="preserve"> </w:t>
      </w:r>
      <w:r>
        <w:t>сориентированы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учителей</w:t>
      </w:r>
      <w:r>
        <w:rPr>
          <w:spacing w:val="-11"/>
        </w:rPr>
        <w:t xml:space="preserve"> </w:t>
      </w:r>
      <w:r>
        <w:t>начальных</w:t>
      </w:r>
      <w:r>
        <w:rPr>
          <w:spacing w:val="-18"/>
        </w:rPr>
        <w:t xml:space="preserve"> </w:t>
      </w:r>
      <w:r>
        <w:t>классов, которые в состоянии освоить изначально и преподавать малышам основы этой мудрой игры.</w:t>
      </w:r>
    </w:p>
    <w:p w:rsidR="007A46EE" w:rsidRDefault="009E1D98">
      <w:pPr>
        <w:pStyle w:val="a3"/>
        <w:spacing w:before="190"/>
        <w:jc w:val="left"/>
      </w:pPr>
      <w:r>
        <w:t>Учебник</w:t>
      </w:r>
      <w:r>
        <w:rPr>
          <w:spacing w:val="-17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первого</w:t>
      </w:r>
      <w:r>
        <w:rPr>
          <w:spacing w:val="-17"/>
        </w:rPr>
        <w:t xml:space="preserve"> </w:t>
      </w:r>
      <w:r>
        <w:t>класса</w:t>
      </w:r>
      <w:r>
        <w:rPr>
          <w:spacing w:val="-14"/>
        </w:rPr>
        <w:t xml:space="preserve"> </w:t>
      </w:r>
      <w:r>
        <w:t>четырехлетней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трехлетней</w:t>
      </w:r>
      <w:r>
        <w:rPr>
          <w:spacing w:val="-16"/>
        </w:rPr>
        <w:t xml:space="preserve"> </w:t>
      </w:r>
      <w:r>
        <w:t>начальной</w:t>
      </w:r>
      <w:r>
        <w:rPr>
          <w:spacing w:val="-16"/>
        </w:rPr>
        <w:t xml:space="preserve"> </w:t>
      </w:r>
      <w:r>
        <w:rPr>
          <w:spacing w:val="-2"/>
        </w:rPr>
        <w:t>школы</w:t>
      </w:r>
    </w:p>
    <w:p w:rsidR="007A46EE" w:rsidRDefault="009E1D98">
      <w:pPr>
        <w:pStyle w:val="a3"/>
        <w:spacing w:before="53" w:line="276" w:lineRule="auto"/>
        <w:jc w:val="left"/>
      </w:pPr>
      <w:r>
        <w:t>«Шахматы,</w:t>
      </w:r>
      <w:r>
        <w:rPr>
          <w:spacing w:val="-1"/>
        </w:rPr>
        <w:t xml:space="preserve"> </w:t>
      </w:r>
      <w:r>
        <w:t>первый</w:t>
      </w:r>
      <w:r>
        <w:rPr>
          <w:spacing w:val="-9"/>
        </w:rPr>
        <w:t xml:space="preserve"> </w:t>
      </w:r>
      <w:r>
        <w:t>год,</w:t>
      </w:r>
      <w:r>
        <w:rPr>
          <w:spacing w:val="-3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Там</w:t>
      </w:r>
      <w:r>
        <w:rPr>
          <w:spacing w:val="-8"/>
        </w:rPr>
        <w:t xml:space="preserve"> </w:t>
      </w:r>
      <w:r>
        <w:t>клетки</w:t>
      </w:r>
      <w:r>
        <w:rPr>
          <w:spacing w:val="-9"/>
        </w:rPr>
        <w:t xml:space="preserve"> </w:t>
      </w:r>
      <w:r>
        <w:t>черно-белые</w:t>
      </w:r>
      <w:r>
        <w:rPr>
          <w:spacing w:val="-8"/>
        </w:rPr>
        <w:t xml:space="preserve"> </w:t>
      </w:r>
      <w:r>
        <w:t>чудес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тайн</w:t>
      </w:r>
      <w:r>
        <w:rPr>
          <w:spacing w:val="-9"/>
        </w:rPr>
        <w:t xml:space="preserve"> </w:t>
      </w:r>
      <w:r>
        <w:t>полны»</w:t>
      </w:r>
      <w:r>
        <w:rPr>
          <w:spacing w:val="-18"/>
        </w:rPr>
        <w:t xml:space="preserve"> </w:t>
      </w:r>
      <w:r>
        <w:t>подобно другим учебникам для первоклассников содержит минимум слов и максимум иллюстративного материала. Самый элементарный шахматный мат</w:t>
      </w:r>
      <w:r>
        <w:t>ериал в нем</w:t>
      </w:r>
    </w:p>
    <w:p w:rsidR="007A46EE" w:rsidRDefault="009E1D98">
      <w:pPr>
        <w:pStyle w:val="a3"/>
        <w:spacing w:before="2"/>
        <w:jc w:val="left"/>
      </w:pPr>
      <w:r>
        <w:rPr>
          <w:spacing w:val="-2"/>
        </w:rPr>
        <w:t>закрепляется</w:t>
      </w:r>
      <w:r>
        <w:rPr>
          <w:spacing w:val="8"/>
        </w:rPr>
        <w:t xml:space="preserve"> </w:t>
      </w:r>
      <w:r>
        <w:rPr>
          <w:spacing w:val="-2"/>
        </w:rPr>
        <w:t>благодаря</w:t>
      </w:r>
      <w:r>
        <w:rPr>
          <w:spacing w:val="2"/>
        </w:rPr>
        <w:t xml:space="preserve"> </w:t>
      </w:r>
      <w:r>
        <w:rPr>
          <w:spacing w:val="-2"/>
        </w:rPr>
        <w:t>большому</w:t>
      </w:r>
      <w:r>
        <w:rPr>
          <w:spacing w:val="-9"/>
        </w:rPr>
        <w:t xml:space="preserve"> </w:t>
      </w:r>
      <w:r>
        <w:rPr>
          <w:spacing w:val="-2"/>
        </w:rPr>
        <w:t>количеству</w:t>
      </w:r>
      <w:r>
        <w:rPr>
          <w:spacing w:val="-10"/>
        </w:rPr>
        <w:t xml:space="preserve"> </w:t>
      </w:r>
      <w:r>
        <w:rPr>
          <w:spacing w:val="-2"/>
        </w:rPr>
        <w:t>дидактических</w:t>
      </w:r>
      <w:r>
        <w:rPr>
          <w:spacing w:val="-3"/>
        </w:rPr>
        <w:t xml:space="preserve"> </w:t>
      </w:r>
      <w:r>
        <w:rPr>
          <w:spacing w:val="-2"/>
        </w:rPr>
        <w:t>игр</w:t>
      </w:r>
      <w:r>
        <w:rPr>
          <w:spacing w:val="1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заданий.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72"/>
        <w:ind w:left="0"/>
        <w:jc w:val="left"/>
      </w:pPr>
    </w:p>
    <w:p w:rsidR="007A46EE" w:rsidRDefault="009E1D98">
      <w:pPr>
        <w:pStyle w:val="a3"/>
      </w:pPr>
      <w:r>
        <w:t>Для</w:t>
      </w:r>
      <w:r>
        <w:rPr>
          <w:spacing w:val="-11"/>
        </w:rPr>
        <w:t xml:space="preserve"> </w:t>
      </w:r>
      <w:r>
        <w:t>изучения</w:t>
      </w:r>
      <w:r>
        <w:rPr>
          <w:spacing w:val="-15"/>
        </w:rPr>
        <w:t xml:space="preserve"> </w:t>
      </w:r>
      <w:r>
        <w:t>силы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слабости</w:t>
      </w:r>
      <w:r>
        <w:rPr>
          <w:spacing w:val="-15"/>
        </w:rPr>
        <w:t xml:space="preserve"> </w:t>
      </w:r>
      <w:r>
        <w:t>каждой</w:t>
      </w:r>
      <w:r>
        <w:rPr>
          <w:spacing w:val="-17"/>
        </w:rPr>
        <w:t xml:space="preserve"> </w:t>
      </w:r>
      <w:r>
        <w:t>шахматной</w:t>
      </w:r>
      <w:r>
        <w:rPr>
          <w:spacing w:val="-15"/>
        </w:rPr>
        <w:t xml:space="preserve"> </w:t>
      </w:r>
      <w:r>
        <w:t>фигуры</w:t>
      </w:r>
      <w:r>
        <w:rPr>
          <w:spacing w:val="-16"/>
        </w:rPr>
        <w:t xml:space="preserve"> </w:t>
      </w:r>
      <w:r>
        <w:t>приводится</w:t>
      </w:r>
      <w:r>
        <w:rPr>
          <w:spacing w:val="-10"/>
        </w:rPr>
        <w:t xml:space="preserve"> </w:t>
      </w:r>
      <w:r>
        <w:rPr>
          <w:spacing w:val="-2"/>
        </w:rPr>
        <w:t>большое</w:t>
      </w:r>
    </w:p>
    <w:p w:rsidR="007A46EE" w:rsidRDefault="009E1D98">
      <w:pPr>
        <w:pStyle w:val="a3"/>
        <w:spacing w:before="48" w:line="276" w:lineRule="auto"/>
        <w:ind w:right="335"/>
      </w:pPr>
      <w:r>
        <w:t>количество</w:t>
      </w:r>
      <w:r>
        <w:rPr>
          <w:spacing w:val="-11"/>
        </w:rPr>
        <w:t xml:space="preserve"> </w:t>
      </w:r>
      <w:r>
        <w:t>заданий.</w:t>
      </w:r>
      <w:r>
        <w:rPr>
          <w:spacing w:val="-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учебнике</w:t>
      </w:r>
      <w:r>
        <w:rPr>
          <w:spacing w:val="-9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демонстрационной</w:t>
      </w:r>
      <w:r>
        <w:rPr>
          <w:spacing w:val="-9"/>
        </w:rPr>
        <w:t xml:space="preserve"> </w:t>
      </w:r>
      <w:r>
        <w:t>доске</w:t>
      </w:r>
      <w:r>
        <w:rPr>
          <w:spacing w:val="-9"/>
        </w:rPr>
        <w:t xml:space="preserve"> </w:t>
      </w:r>
      <w:r>
        <w:t>дети</w:t>
      </w:r>
      <w:r>
        <w:rPr>
          <w:spacing w:val="-11"/>
        </w:rPr>
        <w:t xml:space="preserve"> </w:t>
      </w:r>
      <w:r>
        <w:t>сами</w:t>
      </w:r>
      <w:r>
        <w:rPr>
          <w:spacing w:val="-10"/>
        </w:rPr>
        <w:t xml:space="preserve"> </w:t>
      </w:r>
      <w:r>
        <w:t>решают задания, а поучительные положения разыгрывают друг с другом или с учителем.</w:t>
      </w:r>
    </w:p>
    <w:p w:rsidR="007A46EE" w:rsidRDefault="009E1D98">
      <w:pPr>
        <w:pStyle w:val="a3"/>
        <w:spacing w:line="276" w:lineRule="auto"/>
        <w:ind w:right="419"/>
      </w:pPr>
      <w:r>
        <w:t>Много</w:t>
      </w:r>
      <w:r>
        <w:rPr>
          <w:spacing w:val="-8"/>
        </w:rPr>
        <w:t xml:space="preserve"> </w:t>
      </w:r>
      <w:r>
        <w:t>страниц</w:t>
      </w:r>
      <w:r>
        <w:rPr>
          <w:spacing w:val="-4"/>
        </w:rPr>
        <w:t xml:space="preserve"> </w:t>
      </w:r>
      <w:r>
        <w:t>учебника</w:t>
      </w:r>
      <w:r>
        <w:rPr>
          <w:spacing w:val="-7"/>
        </w:rPr>
        <w:t xml:space="preserve"> </w:t>
      </w:r>
      <w:r>
        <w:t>занимают</w:t>
      </w:r>
      <w:r>
        <w:rPr>
          <w:spacing w:val="-10"/>
        </w:rPr>
        <w:t xml:space="preserve"> </w:t>
      </w:r>
      <w:r>
        <w:t>задачи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мат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ход.</w:t>
      </w:r>
      <w:r>
        <w:rPr>
          <w:spacing w:val="-7"/>
        </w:rPr>
        <w:t xml:space="preserve"> </w:t>
      </w:r>
      <w:r>
        <w:t>Приводятся</w:t>
      </w:r>
      <w:r>
        <w:rPr>
          <w:spacing w:val="-6"/>
        </w:rPr>
        <w:t xml:space="preserve"> </w:t>
      </w:r>
      <w:r>
        <w:t>примеры разыгрывания начала шахматной партии, показывается, как наказывают</w:t>
      </w:r>
      <w:r>
        <w:rPr>
          <w:spacing w:val="-1"/>
        </w:rPr>
        <w:t xml:space="preserve"> </w:t>
      </w:r>
      <w:r>
        <w:t>за грубые ошибки одну из стор</w:t>
      </w:r>
      <w:r>
        <w:t>он. И все это – без шахматной нотации.</w:t>
      </w:r>
    </w:p>
    <w:p w:rsidR="007A46EE" w:rsidRDefault="007A46EE">
      <w:pPr>
        <w:pStyle w:val="a3"/>
        <w:spacing w:line="276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276" w:lineRule="auto"/>
        <w:ind w:right="275"/>
        <w:jc w:val="left"/>
      </w:pPr>
      <w:r>
        <w:t>Пособие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учителей</w:t>
      </w:r>
      <w:r>
        <w:rPr>
          <w:spacing w:val="-9"/>
        </w:rPr>
        <w:t xml:space="preserve"> </w:t>
      </w:r>
      <w:r>
        <w:t>начальных</w:t>
      </w:r>
      <w:r>
        <w:rPr>
          <w:spacing w:val="-12"/>
        </w:rPr>
        <w:t xml:space="preserve"> </w:t>
      </w:r>
      <w:r>
        <w:t>классов</w:t>
      </w:r>
      <w:r>
        <w:rPr>
          <w:spacing w:val="-9"/>
        </w:rPr>
        <w:t xml:space="preserve"> </w:t>
      </w:r>
      <w:r>
        <w:t>«Шахматы,</w:t>
      </w:r>
      <w:r>
        <w:rPr>
          <w:spacing w:val="-6"/>
        </w:rPr>
        <w:t xml:space="preserve"> </w:t>
      </w:r>
      <w:r>
        <w:t>первый</w:t>
      </w:r>
      <w:r>
        <w:rPr>
          <w:spacing w:val="-8"/>
        </w:rPr>
        <w:t xml:space="preserve"> </w:t>
      </w:r>
      <w:r>
        <w:t>год,</w:t>
      </w:r>
      <w:r>
        <w:rPr>
          <w:spacing w:val="-6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Учусь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учу» –</w:t>
      </w:r>
      <w:r>
        <w:rPr>
          <w:spacing w:val="-4"/>
        </w:rPr>
        <w:t xml:space="preserve"> </w:t>
      </w:r>
      <w:r>
        <w:t>серьезное</w:t>
      </w:r>
      <w:r>
        <w:rPr>
          <w:spacing w:val="-1"/>
        </w:rPr>
        <w:t xml:space="preserve"> </w:t>
      </w:r>
      <w:r>
        <w:t>подспорье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педагогов,</w:t>
      </w:r>
      <w:r>
        <w:rPr>
          <w:spacing w:val="-2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умеющих</w:t>
      </w:r>
      <w:r>
        <w:rPr>
          <w:spacing w:val="-12"/>
        </w:rPr>
        <w:t xml:space="preserve"> </w:t>
      </w:r>
      <w:r>
        <w:t>играть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шахматы,</w:t>
      </w:r>
      <w:r>
        <w:rPr>
          <w:spacing w:val="-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желающих их</w:t>
      </w:r>
      <w:r>
        <w:rPr>
          <w:spacing w:val="-12"/>
        </w:rPr>
        <w:t xml:space="preserve"> </w:t>
      </w:r>
      <w:r>
        <w:t>освоить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преподавать. В</w:t>
      </w:r>
      <w:r>
        <w:rPr>
          <w:spacing w:val="-8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пособии</w:t>
      </w:r>
      <w:r>
        <w:rPr>
          <w:spacing w:val="-3"/>
        </w:rPr>
        <w:t xml:space="preserve"> </w:t>
      </w:r>
      <w:r>
        <w:t>впервые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приводится не только материал, который должны усвоить первоклассники, но даются и формы его подачи. Детально излагается методика проведения каждого из 33 программных занятий. Подробно описывается, как использовать на уроках учебн</w:t>
      </w:r>
      <w:r>
        <w:t>ик «Шахматы,</w:t>
      </w:r>
    </w:p>
    <w:p w:rsidR="007A46EE" w:rsidRDefault="009E1D98">
      <w:pPr>
        <w:pStyle w:val="a3"/>
        <w:spacing w:before="1" w:line="276" w:lineRule="auto"/>
        <w:jc w:val="left"/>
      </w:pPr>
      <w:r>
        <w:t>первый</w:t>
      </w:r>
      <w:r>
        <w:rPr>
          <w:spacing w:val="-9"/>
        </w:rPr>
        <w:t xml:space="preserve"> </w:t>
      </w:r>
      <w:r>
        <w:t>год,</w:t>
      </w:r>
      <w:r>
        <w:rPr>
          <w:spacing w:val="-3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Там</w:t>
      </w:r>
      <w:r>
        <w:rPr>
          <w:spacing w:val="-8"/>
        </w:rPr>
        <w:t xml:space="preserve"> </w:t>
      </w:r>
      <w:r>
        <w:t>клетки</w:t>
      </w:r>
      <w:r>
        <w:rPr>
          <w:spacing w:val="-5"/>
        </w:rPr>
        <w:t xml:space="preserve"> </w:t>
      </w:r>
      <w:r>
        <w:t>черно-белые</w:t>
      </w:r>
      <w:r>
        <w:rPr>
          <w:spacing w:val="-3"/>
        </w:rPr>
        <w:t xml:space="preserve"> </w:t>
      </w:r>
      <w:r>
        <w:t>чудес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тайн</w:t>
      </w:r>
      <w:r>
        <w:rPr>
          <w:spacing w:val="-10"/>
        </w:rPr>
        <w:t xml:space="preserve"> </w:t>
      </w:r>
      <w:r>
        <w:t>полны».</w:t>
      </w:r>
      <w:r>
        <w:rPr>
          <w:spacing w:val="-2"/>
        </w:rPr>
        <w:t xml:space="preserve"> </w:t>
      </w:r>
      <w:r>
        <w:t>Здесь</w:t>
      </w:r>
      <w:r>
        <w:rPr>
          <w:spacing w:val="-10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t>приводятся верные решения (или указывается точный первый ход) большинства учебных</w:t>
      </w:r>
    </w:p>
    <w:p w:rsidR="007A46EE" w:rsidRDefault="009E1D98">
      <w:pPr>
        <w:pStyle w:val="a3"/>
        <w:spacing w:before="4" w:line="276" w:lineRule="auto"/>
        <w:jc w:val="left"/>
      </w:pPr>
      <w:r>
        <w:t>положений</w:t>
      </w:r>
      <w:r>
        <w:rPr>
          <w:spacing w:val="-11"/>
        </w:rPr>
        <w:t xml:space="preserve"> </w:t>
      </w:r>
      <w:r>
        <w:t>дидактических</w:t>
      </w:r>
      <w:r>
        <w:rPr>
          <w:spacing w:val="-17"/>
        </w:rPr>
        <w:t xml:space="preserve"> </w:t>
      </w:r>
      <w:r>
        <w:t>заданий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игр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учебника.</w:t>
      </w:r>
      <w:r>
        <w:rPr>
          <w:spacing w:val="-8"/>
        </w:rPr>
        <w:t xml:space="preserve"> </w:t>
      </w:r>
      <w:r>
        <w:t>Перед</w:t>
      </w:r>
      <w:r>
        <w:rPr>
          <w:spacing w:val="-8"/>
        </w:rPr>
        <w:t xml:space="preserve"> </w:t>
      </w:r>
      <w:r>
        <w:t>изложением</w:t>
      </w:r>
      <w:r>
        <w:rPr>
          <w:spacing w:val="-9"/>
        </w:rPr>
        <w:t xml:space="preserve"> </w:t>
      </w:r>
      <w:r>
        <w:t xml:space="preserve">методики проведения каждого конкретного занятия объясняется минимальный объем шахматных терминов и сведений, которые потребуются учителю именно на этом </w:t>
      </w:r>
      <w:r>
        <w:rPr>
          <w:spacing w:val="-2"/>
        </w:rPr>
        <w:t>уроке.</w:t>
      </w:r>
    </w:p>
    <w:p w:rsidR="007A46EE" w:rsidRDefault="009E1D98">
      <w:pPr>
        <w:pStyle w:val="a3"/>
        <w:spacing w:before="190"/>
        <w:jc w:val="left"/>
      </w:pPr>
      <w:r>
        <w:rPr>
          <w:spacing w:val="-2"/>
        </w:rPr>
        <w:t>Учебно-методический</w:t>
      </w:r>
      <w:r>
        <w:t xml:space="preserve"> </w:t>
      </w:r>
      <w:r>
        <w:rPr>
          <w:spacing w:val="-2"/>
        </w:rPr>
        <w:t>комплект</w:t>
      </w:r>
      <w:r>
        <w:rPr>
          <w:spacing w:val="3"/>
        </w:rPr>
        <w:t xml:space="preserve"> </w:t>
      </w:r>
      <w:r>
        <w:rPr>
          <w:spacing w:val="-2"/>
        </w:rPr>
        <w:t>«Шахматы,</w:t>
      </w:r>
      <w:r>
        <w:rPr>
          <w:spacing w:val="2"/>
        </w:rPr>
        <w:t xml:space="preserve"> </w:t>
      </w:r>
      <w:r>
        <w:rPr>
          <w:spacing w:val="-2"/>
        </w:rPr>
        <w:t>первый год»</w:t>
      </w:r>
      <w:r>
        <w:rPr>
          <w:spacing w:val="-11"/>
        </w:rPr>
        <w:t xml:space="preserve"> </w:t>
      </w:r>
      <w:r>
        <w:rPr>
          <w:spacing w:val="-2"/>
        </w:rPr>
        <w:t>позволит</w:t>
      </w:r>
      <w:r>
        <w:rPr>
          <w:spacing w:val="-3"/>
        </w:rPr>
        <w:t xml:space="preserve"> </w:t>
      </w:r>
      <w:r>
        <w:rPr>
          <w:spacing w:val="-2"/>
        </w:rPr>
        <w:t>оснастить</w:t>
      </w:r>
    </w:p>
    <w:p w:rsidR="007A46EE" w:rsidRDefault="009E1D98">
      <w:pPr>
        <w:pStyle w:val="a3"/>
        <w:spacing w:before="53" w:line="276" w:lineRule="auto"/>
        <w:ind w:right="153"/>
        <w:jc w:val="left"/>
      </w:pPr>
      <w:r>
        <w:t>необходимыми</w:t>
      </w:r>
      <w:r>
        <w:rPr>
          <w:spacing w:val="-10"/>
        </w:rPr>
        <w:t xml:space="preserve"> </w:t>
      </w:r>
      <w:r>
        <w:t>материалами</w:t>
      </w:r>
      <w:r>
        <w:rPr>
          <w:spacing w:val="-10"/>
        </w:rPr>
        <w:t xml:space="preserve"> </w:t>
      </w:r>
      <w:r>
        <w:t>пе</w:t>
      </w:r>
      <w:r>
        <w:t>дагогов,</w:t>
      </w:r>
      <w:r>
        <w:rPr>
          <w:spacing w:val="-5"/>
        </w:rPr>
        <w:t xml:space="preserve"> </w:t>
      </w:r>
      <w:r>
        <w:t>обучающих</w:t>
      </w:r>
      <w:r>
        <w:rPr>
          <w:spacing w:val="-18"/>
        </w:rPr>
        <w:t xml:space="preserve"> </w:t>
      </w:r>
      <w:r>
        <w:t>шахматным</w:t>
      </w:r>
      <w:r>
        <w:rPr>
          <w:spacing w:val="-8"/>
        </w:rPr>
        <w:t xml:space="preserve"> </w:t>
      </w:r>
      <w:r>
        <w:t>азам</w:t>
      </w:r>
      <w:r>
        <w:rPr>
          <w:spacing w:val="-10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6-10</w:t>
      </w:r>
      <w:r>
        <w:rPr>
          <w:spacing w:val="-12"/>
        </w:rPr>
        <w:t xml:space="preserve"> </w:t>
      </w:r>
      <w:r>
        <w:t>лет. Стержень комплекта – программа, учебник для первоклассников и пособие для учителя. В нем реализован сравнительно несложный курс начального обучения детей, доступный шестилеткам. Его может освоить учитель, н</w:t>
      </w:r>
      <w:r>
        <w:t>езнакомый прежде с азами мудрой игры (что значимо особенно для сельской школы).</w:t>
      </w:r>
    </w:p>
    <w:p w:rsidR="007A46EE" w:rsidRDefault="009E1D98">
      <w:pPr>
        <w:pStyle w:val="a3"/>
        <w:spacing w:before="198" w:line="278" w:lineRule="auto"/>
        <w:jc w:val="left"/>
      </w:pPr>
      <w:r>
        <w:t>Предлагаемый</w:t>
      </w:r>
      <w:r>
        <w:rPr>
          <w:spacing w:val="-9"/>
        </w:rPr>
        <w:t xml:space="preserve"> </w:t>
      </w:r>
      <w:r>
        <w:t>курс</w:t>
      </w:r>
      <w:r>
        <w:rPr>
          <w:spacing w:val="-11"/>
        </w:rPr>
        <w:t xml:space="preserve"> </w:t>
      </w:r>
      <w:r>
        <w:t>разработан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мирового</w:t>
      </w:r>
      <w:r>
        <w:rPr>
          <w:spacing w:val="-11"/>
        </w:rPr>
        <w:t xml:space="preserve"> </w:t>
      </w:r>
      <w:r>
        <w:t>опыта</w:t>
      </w:r>
      <w:r>
        <w:rPr>
          <w:spacing w:val="-10"/>
        </w:rPr>
        <w:t xml:space="preserve"> </w:t>
      </w:r>
      <w:r>
        <w:t>преподавания</w:t>
      </w:r>
      <w:r>
        <w:rPr>
          <w:spacing w:val="-10"/>
        </w:rPr>
        <w:t xml:space="preserve"> </w:t>
      </w:r>
      <w:r>
        <w:t>шахмат</w:t>
      </w:r>
      <w:r>
        <w:rPr>
          <w:spacing w:val="-12"/>
        </w:rPr>
        <w:t xml:space="preserve"> </w:t>
      </w:r>
      <w:r>
        <w:t>в школе и опирается на ряд нестандартных авторских наработок. В их числе:</w:t>
      </w:r>
    </w:p>
    <w:p w:rsidR="007A46EE" w:rsidRDefault="009E1D98">
      <w:pPr>
        <w:pStyle w:val="a5"/>
        <w:numPr>
          <w:ilvl w:val="0"/>
          <w:numId w:val="32"/>
        </w:numPr>
        <w:tabs>
          <w:tab w:val="left" w:pos="1131"/>
        </w:tabs>
        <w:spacing w:before="194"/>
        <w:ind w:left="1131" w:hanging="706"/>
        <w:jc w:val="left"/>
        <w:rPr>
          <w:sz w:val="28"/>
        </w:rPr>
      </w:pPr>
      <w:r>
        <w:rPr>
          <w:spacing w:val="-2"/>
          <w:sz w:val="28"/>
        </w:rPr>
        <w:t>детальное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изучение возможностей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каждой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шахматной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фигуры;</w:t>
      </w:r>
    </w:p>
    <w:p w:rsidR="007A46EE" w:rsidRDefault="009E1D98">
      <w:pPr>
        <w:pStyle w:val="a5"/>
        <w:numPr>
          <w:ilvl w:val="0"/>
          <w:numId w:val="32"/>
        </w:numPr>
        <w:tabs>
          <w:tab w:val="left" w:pos="1131"/>
        </w:tabs>
        <w:spacing w:before="250"/>
        <w:ind w:left="1131" w:hanging="706"/>
        <w:jc w:val="left"/>
        <w:rPr>
          <w:sz w:val="28"/>
        </w:rPr>
      </w:pPr>
      <w:r>
        <w:rPr>
          <w:sz w:val="28"/>
        </w:rPr>
        <w:t>выявление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базисной</w:t>
      </w:r>
      <w:r>
        <w:rPr>
          <w:spacing w:val="-12"/>
          <w:sz w:val="28"/>
        </w:rPr>
        <w:t xml:space="preserve"> </w:t>
      </w:r>
      <w:r>
        <w:rPr>
          <w:sz w:val="28"/>
        </w:rPr>
        <w:t>игры</w:t>
      </w:r>
      <w:r>
        <w:rPr>
          <w:spacing w:val="-12"/>
          <w:sz w:val="28"/>
        </w:rPr>
        <w:t xml:space="preserve"> </w:t>
      </w:r>
      <w:r>
        <w:rPr>
          <w:sz w:val="28"/>
        </w:rPr>
        <w:t>первого</w:t>
      </w:r>
      <w:r>
        <w:rPr>
          <w:spacing w:val="-12"/>
          <w:sz w:val="28"/>
        </w:rPr>
        <w:t xml:space="preserve"> </w:t>
      </w:r>
      <w:r>
        <w:rPr>
          <w:sz w:val="28"/>
        </w:rPr>
        <w:t>этапа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-18"/>
          <w:sz w:val="28"/>
        </w:rPr>
        <w:t xml:space="preserve"> </w:t>
      </w:r>
      <w:r>
        <w:rPr>
          <w:sz w:val="28"/>
        </w:rPr>
        <w:t>фигура</w:t>
      </w:r>
      <w:r>
        <w:rPr>
          <w:spacing w:val="-11"/>
          <w:sz w:val="28"/>
        </w:rPr>
        <w:t xml:space="preserve"> </w:t>
      </w:r>
      <w:r>
        <w:rPr>
          <w:sz w:val="28"/>
        </w:rPr>
        <w:t>против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фигуры;</w:t>
      </w:r>
    </w:p>
    <w:p w:rsidR="007A46EE" w:rsidRDefault="009E1D98">
      <w:pPr>
        <w:pStyle w:val="a5"/>
        <w:numPr>
          <w:ilvl w:val="0"/>
          <w:numId w:val="32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z w:val="28"/>
        </w:rPr>
        <w:t>использование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игры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фрагментах</w:t>
      </w:r>
      <w:r>
        <w:rPr>
          <w:spacing w:val="-17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-12"/>
          <w:sz w:val="28"/>
        </w:rPr>
        <w:t xml:space="preserve"> </w:t>
      </w:r>
      <w:r>
        <w:rPr>
          <w:sz w:val="28"/>
        </w:rPr>
        <w:t>доски</w:t>
      </w:r>
      <w:r>
        <w:rPr>
          <w:spacing w:val="-11"/>
          <w:sz w:val="28"/>
        </w:rPr>
        <w:t xml:space="preserve"> </w:t>
      </w:r>
      <w:r>
        <w:rPr>
          <w:sz w:val="28"/>
        </w:rPr>
        <w:t>(3х3,</w:t>
      </w:r>
      <w:r>
        <w:rPr>
          <w:spacing w:val="-11"/>
          <w:sz w:val="28"/>
        </w:rPr>
        <w:t xml:space="preserve"> </w:t>
      </w:r>
      <w:r>
        <w:rPr>
          <w:sz w:val="28"/>
        </w:rPr>
        <w:t>2х2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т.п.);</w:t>
      </w:r>
    </w:p>
    <w:p w:rsidR="007A46EE" w:rsidRDefault="009E1D98">
      <w:pPr>
        <w:pStyle w:val="a5"/>
        <w:numPr>
          <w:ilvl w:val="0"/>
          <w:numId w:val="32"/>
        </w:numPr>
        <w:tabs>
          <w:tab w:val="left" w:pos="1131"/>
        </w:tabs>
        <w:spacing w:before="250"/>
        <w:ind w:left="1131" w:hanging="706"/>
        <w:jc w:val="left"/>
        <w:rPr>
          <w:sz w:val="28"/>
        </w:rPr>
      </w:pPr>
      <w:r>
        <w:rPr>
          <w:spacing w:val="-2"/>
          <w:sz w:val="28"/>
        </w:rPr>
        <w:t>инсценирование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уроках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оригинальных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дидактических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сказок;</w:t>
      </w:r>
    </w:p>
    <w:p w:rsidR="007A46EE" w:rsidRDefault="009E1D98">
      <w:pPr>
        <w:pStyle w:val="a5"/>
        <w:numPr>
          <w:ilvl w:val="0"/>
          <w:numId w:val="32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z w:val="28"/>
        </w:rPr>
        <w:t>применение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17"/>
          <w:sz w:val="28"/>
        </w:rPr>
        <w:t xml:space="preserve"> </w:t>
      </w:r>
      <w:r>
        <w:rPr>
          <w:sz w:val="28"/>
        </w:rPr>
        <w:t>нестандартных</w:t>
      </w:r>
      <w:r>
        <w:rPr>
          <w:spacing w:val="-18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игр;</w:t>
      </w:r>
    </w:p>
    <w:p w:rsidR="007A46EE" w:rsidRDefault="009E1D98">
      <w:pPr>
        <w:pStyle w:val="a5"/>
        <w:numPr>
          <w:ilvl w:val="0"/>
          <w:numId w:val="32"/>
        </w:numPr>
        <w:tabs>
          <w:tab w:val="left" w:pos="1131"/>
        </w:tabs>
        <w:spacing w:before="244" w:line="278" w:lineRule="auto"/>
        <w:ind w:right="1533" w:firstLine="0"/>
        <w:jc w:val="left"/>
        <w:rPr>
          <w:sz w:val="28"/>
        </w:rPr>
      </w:pPr>
      <w:r>
        <w:rPr>
          <w:sz w:val="28"/>
        </w:rPr>
        <w:t>преимущественное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5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4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-16"/>
          <w:sz w:val="28"/>
        </w:rPr>
        <w:t xml:space="preserve"> </w:t>
      </w:r>
      <w:r>
        <w:rPr>
          <w:sz w:val="28"/>
        </w:rPr>
        <w:t>с ограниченным количеством шахматных фигур;</w:t>
      </w:r>
    </w:p>
    <w:p w:rsidR="007A46EE" w:rsidRDefault="009E1D98">
      <w:pPr>
        <w:pStyle w:val="a5"/>
        <w:numPr>
          <w:ilvl w:val="0"/>
          <w:numId w:val="32"/>
        </w:numPr>
        <w:tabs>
          <w:tab w:val="left" w:pos="1131"/>
        </w:tabs>
        <w:spacing w:before="190" w:line="283" w:lineRule="auto"/>
        <w:ind w:right="568" w:firstLine="0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-15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18"/>
          <w:sz w:val="28"/>
        </w:rPr>
        <w:t xml:space="preserve"> </w:t>
      </w:r>
      <w:r>
        <w:rPr>
          <w:sz w:val="28"/>
        </w:rPr>
        <w:t>блоков</w:t>
      </w:r>
      <w:r>
        <w:rPr>
          <w:spacing w:val="-14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18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дидактической </w:t>
      </w:r>
      <w:r>
        <w:rPr>
          <w:spacing w:val="-2"/>
          <w:sz w:val="28"/>
        </w:rPr>
        <w:t>игры;</w:t>
      </w:r>
    </w:p>
    <w:p w:rsidR="007A46EE" w:rsidRDefault="009E1D98">
      <w:pPr>
        <w:pStyle w:val="a5"/>
        <w:numPr>
          <w:ilvl w:val="0"/>
          <w:numId w:val="32"/>
        </w:numPr>
        <w:tabs>
          <w:tab w:val="left" w:pos="1131"/>
        </w:tabs>
        <w:spacing w:before="181"/>
        <w:ind w:left="1131" w:hanging="706"/>
        <w:jc w:val="left"/>
        <w:rPr>
          <w:sz w:val="28"/>
        </w:rPr>
      </w:pPr>
      <w:r>
        <w:rPr>
          <w:sz w:val="28"/>
        </w:rPr>
        <w:t>постепенный</w:t>
      </w:r>
      <w:r>
        <w:rPr>
          <w:spacing w:val="-18"/>
          <w:sz w:val="28"/>
        </w:rPr>
        <w:t xml:space="preserve"> </w:t>
      </w:r>
      <w:r>
        <w:rPr>
          <w:sz w:val="28"/>
        </w:rPr>
        <w:t>подвод</w:t>
      </w:r>
      <w:r>
        <w:rPr>
          <w:spacing w:val="-1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5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краеугольному</w:t>
      </w:r>
      <w:r>
        <w:rPr>
          <w:spacing w:val="-18"/>
          <w:sz w:val="28"/>
        </w:rPr>
        <w:t xml:space="preserve"> </w:t>
      </w:r>
      <w:r>
        <w:rPr>
          <w:sz w:val="28"/>
        </w:rPr>
        <w:t>шахматному</w:t>
      </w:r>
      <w:r>
        <w:rPr>
          <w:spacing w:val="-17"/>
          <w:sz w:val="28"/>
        </w:rPr>
        <w:t xml:space="preserve"> </w:t>
      </w:r>
      <w:r>
        <w:rPr>
          <w:sz w:val="28"/>
        </w:rPr>
        <w:t>термину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«мат»;</w:t>
      </w:r>
    </w:p>
    <w:p w:rsidR="007A46EE" w:rsidRDefault="009E1D98">
      <w:pPr>
        <w:pStyle w:val="a5"/>
        <w:numPr>
          <w:ilvl w:val="0"/>
          <w:numId w:val="32"/>
        </w:numPr>
        <w:tabs>
          <w:tab w:val="left" w:pos="1131"/>
        </w:tabs>
        <w:spacing w:before="254" w:line="276" w:lineRule="auto"/>
        <w:ind w:right="1727" w:firstLine="0"/>
        <w:jc w:val="left"/>
        <w:rPr>
          <w:sz w:val="28"/>
        </w:rPr>
      </w:pPr>
      <w:r>
        <w:rPr>
          <w:sz w:val="28"/>
        </w:rPr>
        <w:t>разработка</w:t>
      </w:r>
      <w:r>
        <w:rPr>
          <w:spacing w:val="-10"/>
          <w:sz w:val="28"/>
        </w:rPr>
        <w:t xml:space="preserve"> </w:t>
      </w:r>
      <w:r>
        <w:rPr>
          <w:sz w:val="28"/>
        </w:rPr>
        <w:t>дидактических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>игр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-1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создания компьютерной обучающей шахматной программы;</w:t>
      </w:r>
    </w:p>
    <w:p w:rsidR="007A46EE" w:rsidRDefault="007A46EE">
      <w:pPr>
        <w:pStyle w:val="a5"/>
        <w:spacing w:line="276" w:lineRule="auto"/>
        <w:jc w:val="lef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0"/>
          <w:numId w:val="32"/>
        </w:numPr>
        <w:tabs>
          <w:tab w:val="left" w:pos="1131"/>
        </w:tabs>
        <w:spacing w:line="276" w:lineRule="auto"/>
        <w:ind w:right="1628" w:firstLine="0"/>
        <w:jc w:val="left"/>
        <w:rPr>
          <w:sz w:val="28"/>
        </w:rPr>
      </w:pPr>
      <w:r>
        <w:rPr>
          <w:sz w:val="28"/>
        </w:rPr>
        <w:t>установление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рациональных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соотношений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применении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уроках шахматных диафильмов, викторин, дидактических заданий и сказок.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50"/>
        <w:ind w:left="0"/>
        <w:jc w:val="left"/>
      </w:pPr>
    </w:p>
    <w:p w:rsidR="007A46EE" w:rsidRDefault="009E1D98">
      <w:pPr>
        <w:pStyle w:val="a3"/>
        <w:spacing w:before="1"/>
        <w:jc w:val="left"/>
      </w:pPr>
      <w:r>
        <w:rPr>
          <w:spacing w:val="-2"/>
        </w:rPr>
        <w:t>Тематика</w:t>
      </w:r>
      <w:r>
        <w:rPr>
          <w:spacing w:val="-5"/>
        </w:rPr>
        <w:t xml:space="preserve"> </w:t>
      </w:r>
      <w:r>
        <w:rPr>
          <w:spacing w:val="-2"/>
        </w:rPr>
        <w:t>курса</w:t>
      </w:r>
      <w:r>
        <w:t xml:space="preserve"> </w:t>
      </w:r>
      <w:r>
        <w:rPr>
          <w:spacing w:val="-2"/>
        </w:rPr>
        <w:t>«Шахматы,</w:t>
      </w:r>
      <w:r>
        <w:rPr>
          <w:spacing w:val="-3"/>
        </w:rPr>
        <w:t xml:space="preserve"> </w:t>
      </w:r>
      <w:r>
        <w:rPr>
          <w:spacing w:val="-2"/>
        </w:rPr>
        <w:t>первый</w:t>
      </w:r>
      <w:r>
        <w:rPr>
          <w:spacing w:val="-7"/>
        </w:rPr>
        <w:t xml:space="preserve"> </w:t>
      </w:r>
      <w:r>
        <w:rPr>
          <w:spacing w:val="-4"/>
        </w:rPr>
        <w:t>год».</w:t>
      </w:r>
    </w:p>
    <w:p w:rsidR="007A46EE" w:rsidRDefault="009E1D98">
      <w:pPr>
        <w:pStyle w:val="a5"/>
        <w:numPr>
          <w:ilvl w:val="0"/>
          <w:numId w:val="31"/>
        </w:numPr>
        <w:tabs>
          <w:tab w:val="left" w:pos="659"/>
        </w:tabs>
        <w:spacing w:before="249"/>
        <w:ind w:left="659" w:hanging="234"/>
        <w:rPr>
          <w:sz w:val="28"/>
        </w:rPr>
      </w:pPr>
      <w:r>
        <w:rPr>
          <w:spacing w:val="-2"/>
          <w:sz w:val="28"/>
        </w:rPr>
        <w:t>Шахматная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доска.</w:t>
      </w:r>
    </w:p>
    <w:p w:rsidR="007A46EE" w:rsidRDefault="009E1D98">
      <w:pPr>
        <w:pStyle w:val="a3"/>
        <w:spacing w:before="249" w:line="276" w:lineRule="auto"/>
        <w:jc w:val="left"/>
      </w:pPr>
      <w:r>
        <w:t>Первое</w:t>
      </w:r>
      <w:r>
        <w:rPr>
          <w:spacing w:val="-10"/>
        </w:rPr>
        <w:t xml:space="preserve"> </w:t>
      </w:r>
      <w:r>
        <w:t>знакомство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шахматным</w:t>
      </w:r>
      <w:r>
        <w:rPr>
          <w:spacing w:val="-9"/>
        </w:rPr>
        <w:t xml:space="preserve"> </w:t>
      </w:r>
      <w:r>
        <w:t>королевством.</w:t>
      </w:r>
      <w:r>
        <w:rPr>
          <w:spacing w:val="-9"/>
        </w:rPr>
        <w:t xml:space="preserve"> </w:t>
      </w:r>
      <w:r>
        <w:t>Шахматная</w:t>
      </w:r>
      <w:r>
        <w:rPr>
          <w:spacing w:val="-9"/>
        </w:rPr>
        <w:t xml:space="preserve"> </w:t>
      </w:r>
      <w:r>
        <w:t>доска.</w:t>
      </w:r>
      <w:r>
        <w:rPr>
          <w:spacing w:val="-9"/>
        </w:rPr>
        <w:t xml:space="preserve"> </w:t>
      </w:r>
      <w:r>
        <w:t>Белые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черные поля. Линии на шахматной доске. Горизонтали и вертикали. Диагонали. Центр шахматной доски.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28"/>
        <w:ind w:left="0"/>
        <w:jc w:val="left"/>
      </w:pPr>
    </w:p>
    <w:p w:rsidR="007A46EE" w:rsidRDefault="009E1D98">
      <w:pPr>
        <w:pStyle w:val="a3"/>
        <w:jc w:val="left"/>
      </w:pPr>
      <w:r>
        <w:t>Дидактические</w:t>
      </w:r>
      <w:r>
        <w:rPr>
          <w:spacing w:val="-15"/>
        </w:rPr>
        <w:t xml:space="preserve"> </w:t>
      </w:r>
      <w:r>
        <w:t>игры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игровые</w:t>
      </w:r>
      <w:r>
        <w:rPr>
          <w:spacing w:val="-14"/>
        </w:rPr>
        <w:t xml:space="preserve"> </w:t>
      </w:r>
      <w:r>
        <w:rPr>
          <w:spacing w:val="-2"/>
        </w:rPr>
        <w:t>задания.</w:t>
      </w:r>
    </w:p>
    <w:p w:rsidR="007A46EE" w:rsidRDefault="009E1D98">
      <w:pPr>
        <w:pStyle w:val="a3"/>
        <w:spacing w:before="244" w:line="278" w:lineRule="auto"/>
        <w:ind w:right="275"/>
        <w:jc w:val="left"/>
      </w:pPr>
      <w:r>
        <w:t>«Горизонталь».</w:t>
      </w:r>
      <w:r>
        <w:rPr>
          <w:spacing w:val="-2"/>
        </w:rPr>
        <w:t xml:space="preserve"> </w:t>
      </w:r>
      <w:r>
        <w:t>Двое</w:t>
      </w:r>
      <w:r>
        <w:rPr>
          <w:spacing w:val="-9"/>
        </w:rPr>
        <w:t xml:space="preserve"> </w:t>
      </w:r>
      <w:r>
        <w:t>играющих</w:t>
      </w:r>
      <w:r>
        <w:rPr>
          <w:spacing w:val="-17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очереди</w:t>
      </w:r>
      <w:r>
        <w:rPr>
          <w:spacing w:val="-10"/>
        </w:rPr>
        <w:t xml:space="preserve"> </w:t>
      </w:r>
      <w:r>
        <w:t>заполняют</w:t>
      </w:r>
      <w:r>
        <w:rPr>
          <w:spacing w:val="-10"/>
        </w:rPr>
        <w:t xml:space="preserve"> </w:t>
      </w:r>
      <w:r>
        <w:t>одну</w:t>
      </w:r>
      <w:r>
        <w:rPr>
          <w:spacing w:val="-18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горизонтальных линий шахматной доски кубиками (фишками, пешк</w:t>
      </w:r>
      <w:r>
        <w:t>ами и т.п.)</w:t>
      </w:r>
    </w:p>
    <w:p w:rsidR="007A46EE" w:rsidRDefault="009E1D98">
      <w:pPr>
        <w:pStyle w:val="a3"/>
        <w:spacing w:before="195" w:line="278" w:lineRule="auto"/>
        <w:jc w:val="left"/>
      </w:pPr>
      <w:r>
        <w:t>«Вертикаль».</w:t>
      </w:r>
      <w:r>
        <w:rPr>
          <w:spacing w:val="-6"/>
        </w:rPr>
        <w:t xml:space="preserve"> </w:t>
      </w:r>
      <w:r>
        <w:t>То</w:t>
      </w:r>
      <w:r>
        <w:rPr>
          <w:spacing w:val="-10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t>самое,</w:t>
      </w:r>
      <w:r>
        <w:rPr>
          <w:spacing w:val="-6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заполняется</w:t>
      </w:r>
      <w:r>
        <w:rPr>
          <w:spacing w:val="-7"/>
        </w:rPr>
        <w:t xml:space="preserve"> </w:t>
      </w:r>
      <w:r>
        <w:t>одна</w:t>
      </w:r>
      <w:r>
        <w:rPr>
          <w:spacing w:val="-9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вертикальных</w:t>
      </w:r>
      <w:r>
        <w:rPr>
          <w:spacing w:val="-17"/>
        </w:rPr>
        <w:t xml:space="preserve"> </w:t>
      </w:r>
      <w:r>
        <w:t>линий</w:t>
      </w:r>
      <w:r>
        <w:rPr>
          <w:spacing w:val="-11"/>
        </w:rPr>
        <w:t xml:space="preserve"> </w:t>
      </w:r>
      <w:r>
        <w:t xml:space="preserve">шахматной </w:t>
      </w:r>
      <w:r>
        <w:rPr>
          <w:spacing w:val="-2"/>
        </w:rPr>
        <w:t>доски.</w:t>
      </w:r>
    </w:p>
    <w:p w:rsidR="007A46EE" w:rsidRDefault="009E1D98">
      <w:pPr>
        <w:pStyle w:val="a3"/>
        <w:spacing w:before="189"/>
        <w:jc w:val="left"/>
      </w:pPr>
      <w:r>
        <w:t>«Диагональ».</w:t>
      </w:r>
      <w:r>
        <w:rPr>
          <w:spacing w:val="-9"/>
        </w:rPr>
        <w:t xml:space="preserve"> </w:t>
      </w:r>
      <w:r>
        <w:t>То</w:t>
      </w:r>
      <w:r>
        <w:rPr>
          <w:spacing w:val="-16"/>
        </w:rPr>
        <w:t xml:space="preserve"> </w:t>
      </w:r>
      <w:r>
        <w:t>же</w:t>
      </w:r>
      <w:r>
        <w:rPr>
          <w:spacing w:val="-11"/>
        </w:rPr>
        <w:t xml:space="preserve"> </w:t>
      </w:r>
      <w:r>
        <w:t>самое,</w:t>
      </w:r>
      <w:r>
        <w:rPr>
          <w:spacing w:val="-9"/>
        </w:rPr>
        <w:t xml:space="preserve"> </w:t>
      </w:r>
      <w:r>
        <w:t>но</w:t>
      </w:r>
      <w:r>
        <w:rPr>
          <w:spacing w:val="-16"/>
        </w:rPr>
        <w:t xml:space="preserve"> </w:t>
      </w:r>
      <w:r>
        <w:t>заполняется</w:t>
      </w:r>
      <w:r>
        <w:rPr>
          <w:spacing w:val="-9"/>
        </w:rPr>
        <w:t xml:space="preserve"> </w:t>
      </w:r>
      <w:r>
        <w:t>она</w:t>
      </w:r>
      <w:r>
        <w:rPr>
          <w:spacing w:val="-16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диагоналей</w:t>
      </w:r>
      <w:r>
        <w:rPr>
          <w:spacing w:val="-15"/>
        </w:rPr>
        <w:t xml:space="preserve"> </w:t>
      </w:r>
      <w:r>
        <w:t>шахматной</w:t>
      </w:r>
      <w:r>
        <w:rPr>
          <w:spacing w:val="-16"/>
        </w:rPr>
        <w:t xml:space="preserve"> </w:t>
      </w:r>
      <w:r>
        <w:rPr>
          <w:spacing w:val="-2"/>
        </w:rPr>
        <w:t>доски.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81"/>
        <w:ind w:left="0"/>
        <w:jc w:val="left"/>
      </w:pPr>
    </w:p>
    <w:p w:rsidR="007A46EE" w:rsidRDefault="009E1D98">
      <w:pPr>
        <w:pStyle w:val="a5"/>
        <w:numPr>
          <w:ilvl w:val="0"/>
          <w:numId w:val="31"/>
        </w:numPr>
        <w:tabs>
          <w:tab w:val="left" w:pos="749"/>
        </w:tabs>
        <w:ind w:left="749" w:hanging="324"/>
        <w:rPr>
          <w:sz w:val="28"/>
        </w:rPr>
      </w:pPr>
      <w:r>
        <w:rPr>
          <w:spacing w:val="-2"/>
          <w:sz w:val="28"/>
        </w:rPr>
        <w:t>Шахматные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фигуры.</w:t>
      </w:r>
    </w:p>
    <w:p w:rsidR="007A46EE" w:rsidRDefault="009E1D98">
      <w:pPr>
        <w:pStyle w:val="a3"/>
        <w:spacing w:before="249" w:line="276" w:lineRule="auto"/>
        <w:ind w:right="275"/>
        <w:jc w:val="left"/>
      </w:pPr>
      <w:r>
        <w:t>Шахматные</w:t>
      </w:r>
      <w:r>
        <w:rPr>
          <w:spacing w:val="-10"/>
        </w:rPr>
        <w:t xml:space="preserve"> </w:t>
      </w:r>
      <w:r>
        <w:t>фигуры.</w:t>
      </w:r>
      <w:r>
        <w:rPr>
          <w:spacing w:val="-9"/>
        </w:rPr>
        <w:t xml:space="preserve"> </w:t>
      </w:r>
      <w:r>
        <w:t>Белые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черные</w:t>
      </w:r>
      <w:r>
        <w:rPr>
          <w:spacing w:val="-10"/>
        </w:rPr>
        <w:t xml:space="preserve"> </w:t>
      </w:r>
      <w:r>
        <w:t>фигуры.</w:t>
      </w:r>
      <w:r>
        <w:rPr>
          <w:spacing w:val="-9"/>
        </w:rPr>
        <w:t xml:space="preserve"> </w:t>
      </w:r>
      <w:r>
        <w:t>Ладья,</w:t>
      </w:r>
      <w:r>
        <w:rPr>
          <w:spacing w:val="-9"/>
        </w:rPr>
        <w:t xml:space="preserve"> </w:t>
      </w:r>
      <w:r>
        <w:t>слон,</w:t>
      </w:r>
      <w:r>
        <w:rPr>
          <w:spacing w:val="-9"/>
        </w:rPr>
        <w:t xml:space="preserve"> </w:t>
      </w:r>
      <w:r>
        <w:t>ферзь,</w:t>
      </w:r>
      <w:r>
        <w:rPr>
          <w:spacing w:val="-9"/>
        </w:rPr>
        <w:t xml:space="preserve"> </w:t>
      </w:r>
      <w:r>
        <w:t>конь,</w:t>
      </w:r>
      <w:r>
        <w:rPr>
          <w:spacing w:val="-10"/>
        </w:rPr>
        <w:t xml:space="preserve"> </w:t>
      </w:r>
      <w:r>
        <w:t>пешка, король. Сравнительная сила фигур. Ценность шахматных фигур.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28"/>
        <w:ind w:left="0"/>
        <w:jc w:val="left"/>
      </w:pPr>
    </w:p>
    <w:p w:rsidR="007A46EE" w:rsidRDefault="009E1D98">
      <w:pPr>
        <w:pStyle w:val="a3"/>
        <w:spacing w:before="1"/>
        <w:jc w:val="left"/>
      </w:pPr>
      <w:r>
        <w:t>Дидактические</w:t>
      </w:r>
      <w:r>
        <w:rPr>
          <w:spacing w:val="-15"/>
        </w:rPr>
        <w:t xml:space="preserve"> </w:t>
      </w:r>
      <w:r>
        <w:t>игры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игровые</w:t>
      </w:r>
      <w:r>
        <w:rPr>
          <w:spacing w:val="-15"/>
        </w:rPr>
        <w:t xml:space="preserve"> </w:t>
      </w:r>
      <w:r>
        <w:rPr>
          <w:spacing w:val="-2"/>
        </w:rPr>
        <w:t>задания.</w:t>
      </w:r>
    </w:p>
    <w:p w:rsidR="007A46EE" w:rsidRDefault="009E1D98">
      <w:pPr>
        <w:pStyle w:val="a3"/>
        <w:spacing w:before="244" w:line="278" w:lineRule="auto"/>
        <w:ind w:right="275"/>
        <w:jc w:val="left"/>
      </w:pPr>
      <w:r>
        <w:t>«Волшебный мешочек». В непрозрачном мешочке по очереди прячутся все шахматные</w:t>
      </w:r>
      <w:r>
        <w:rPr>
          <w:spacing w:val="-9"/>
        </w:rPr>
        <w:t xml:space="preserve"> </w:t>
      </w:r>
      <w:r>
        <w:t>фигуры,</w:t>
      </w:r>
      <w:r>
        <w:rPr>
          <w:spacing w:val="-9"/>
        </w:rPr>
        <w:t xml:space="preserve"> </w:t>
      </w:r>
      <w:r>
        <w:t>каждый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учеников</w:t>
      </w:r>
      <w:r>
        <w:rPr>
          <w:spacing w:val="-12"/>
        </w:rPr>
        <w:t xml:space="preserve"> </w:t>
      </w:r>
      <w:r>
        <w:t>пытается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ощупь</w:t>
      </w:r>
      <w:r>
        <w:rPr>
          <w:spacing w:val="-17"/>
        </w:rPr>
        <w:t xml:space="preserve"> </w:t>
      </w:r>
      <w:r>
        <w:t>определить,</w:t>
      </w:r>
      <w:r>
        <w:rPr>
          <w:spacing w:val="-9"/>
        </w:rPr>
        <w:t xml:space="preserve"> </w:t>
      </w:r>
      <w:r>
        <w:t>какая фи</w:t>
      </w:r>
      <w:r>
        <w:t>гура спрятана.</w:t>
      </w:r>
    </w:p>
    <w:p w:rsidR="007A46EE" w:rsidRDefault="009E1D98">
      <w:pPr>
        <w:pStyle w:val="a3"/>
        <w:spacing w:before="186" w:line="278" w:lineRule="auto"/>
        <w:ind w:right="275"/>
        <w:jc w:val="left"/>
      </w:pPr>
      <w:r>
        <w:t>«Угадай-ка».</w:t>
      </w:r>
      <w:r>
        <w:rPr>
          <w:spacing w:val="-4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словесно</w:t>
      </w:r>
      <w:r>
        <w:rPr>
          <w:spacing w:val="-9"/>
        </w:rPr>
        <w:t xml:space="preserve"> </w:t>
      </w:r>
      <w:r>
        <w:t>описывает</w:t>
      </w:r>
      <w:r>
        <w:rPr>
          <w:spacing w:val="-11"/>
        </w:rPr>
        <w:t xml:space="preserve"> </w:t>
      </w:r>
      <w:r>
        <w:t>одну</w:t>
      </w:r>
      <w:r>
        <w:rPr>
          <w:spacing w:val="-18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фигур,</w:t>
      </w:r>
      <w:r>
        <w:rPr>
          <w:spacing w:val="-7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догадаться, что это за фигура.</w:t>
      </w:r>
    </w:p>
    <w:p w:rsidR="007A46EE" w:rsidRDefault="009E1D98">
      <w:pPr>
        <w:pStyle w:val="a3"/>
        <w:spacing w:before="194" w:line="278" w:lineRule="auto"/>
        <w:jc w:val="left"/>
      </w:pPr>
      <w:r>
        <w:t>«Секретная</w:t>
      </w:r>
      <w:r>
        <w:rPr>
          <w:spacing w:val="-6"/>
        </w:rPr>
        <w:t xml:space="preserve"> </w:t>
      </w:r>
      <w:r>
        <w:t>фигура».</w:t>
      </w:r>
      <w:r>
        <w:rPr>
          <w:spacing w:val="-2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фигуры</w:t>
      </w:r>
      <w:r>
        <w:rPr>
          <w:spacing w:val="-8"/>
        </w:rPr>
        <w:t xml:space="preserve"> </w:t>
      </w:r>
      <w:r>
        <w:t>стоят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столе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ряд,</w:t>
      </w:r>
      <w:r>
        <w:rPr>
          <w:spacing w:val="-11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очереди</w:t>
      </w:r>
      <w:r>
        <w:rPr>
          <w:spacing w:val="-8"/>
        </w:rPr>
        <w:t xml:space="preserve"> </w:t>
      </w:r>
      <w:r>
        <w:t>называют</w:t>
      </w:r>
      <w:r>
        <w:rPr>
          <w:spacing w:val="-10"/>
        </w:rPr>
        <w:t xml:space="preserve"> </w:t>
      </w:r>
      <w:r>
        <w:t>все шахматные фигуры кроме секретной, которая выбирается заранее; вместо названия</w:t>
      </w:r>
    </w:p>
    <w:p w:rsidR="007A46EE" w:rsidRDefault="007A46EE">
      <w:pPr>
        <w:pStyle w:val="a3"/>
        <w:spacing w:line="278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jc w:val="left"/>
      </w:pPr>
      <w:r>
        <w:t>этой</w:t>
      </w:r>
      <w:r>
        <w:rPr>
          <w:spacing w:val="-12"/>
        </w:rPr>
        <w:t xml:space="preserve"> </w:t>
      </w:r>
      <w:r>
        <w:t>фигуры</w:t>
      </w:r>
      <w:r>
        <w:rPr>
          <w:spacing w:val="-12"/>
        </w:rPr>
        <w:t xml:space="preserve"> </w:t>
      </w:r>
      <w:r>
        <w:t>надо</w:t>
      </w:r>
      <w:r>
        <w:rPr>
          <w:spacing w:val="-11"/>
        </w:rPr>
        <w:t xml:space="preserve"> </w:t>
      </w:r>
      <w:r>
        <w:t>сказать:</w:t>
      </w:r>
      <w:r>
        <w:rPr>
          <w:spacing w:val="-15"/>
        </w:rPr>
        <w:t xml:space="preserve"> </w:t>
      </w:r>
      <w:r>
        <w:rPr>
          <w:spacing w:val="-2"/>
        </w:rPr>
        <w:t>«Секрет».</w:t>
      </w:r>
    </w:p>
    <w:p w:rsidR="007A46EE" w:rsidRDefault="009E1D98">
      <w:pPr>
        <w:pStyle w:val="a3"/>
        <w:spacing w:before="244" w:line="276" w:lineRule="auto"/>
        <w:ind w:right="275"/>
        <w:jc w:val="left"/>
      </w:pPr>
      <w:r>
        <w:t>«Угадай».</w:t>
      </w:r>
      <w:r>
        <w:rPr>
          <w:spacing w:val="-5"/>
        </w:rPr>
        <w:t xml:space="preserve"> </w:t>
      </w:r>
      <w:r>
        <w:t>Педагог</w:t>
      </w:r>
      <w:r>
        <w:rPr>
          <w:spacing w:val="-9"/>
        </w:rPr>
        <w:t xml:space="preserve"> </w:t>
      </w:r>
      <w:r>
        <w:t>загадывает</w:t>
      </w:r>
      <w:r>
        <w:rPr>
          <w:spacing w:val="-13"/>
        </w:rPr>
        <w:t xml:space="preserve"> </w:t>
      </w:r>
      <w:r>
        <w:t>про</w:t>
      </w:r>
      <w:r>
        <w:rPr>
          <w:spacing w:val="-11"/>
        </w:rPr>
        <w:t xml:space="preserve"> </w:t>
      </w:r>
      <w:r>
        <w:t>себя</w:t>
      </w:r>
      <w:r>
        <w:rPr>
          <w:spacing w:val="-13"/>
        </w:rPr>
        <w:t xml:space="preserve"> </w:t>
      </w:r>
      <w:r>
        <w:t>одну</w:t>
      </w:r>
      <w:r>
        <w:rPr>
          <w:spacing w:val="-18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фигур,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дети</w:t>
      </w:r>
      <w:r>
        <w:rPr>
          <w:spacing w:val="-11"/>
        </w:rPr>
        <w:t xml:space="preserve"> </w:t>
      </w:r>
      <w:r>
        <w:t>пытаются</w:t>
      </w:r>
      <w:r>
        <w:rPr>
          <w:spacing w:val="-5"/>
        </w:rPr>
        <w:t xml:space="preserve"> </w:t>
      </w:r>
      <w:r>
        <w:t>угадать, какая фигура загадана.</w:t>
      </w:r>
    </w:p>
    <w:p w:rsidR="007A46EE" w:rsidRDefault="009E1D98">
      <w:pPr>
        <w:pStyle w:val="a3"/>
        <w:spacing w:before="196" w:line="278" w:lineRule="auto"/>
        <w:jc w:val="left"/>
      </w:pPr>
      <w:r>
        <w:t>«Что</w:t>
      </w:r>
      <w:r>
        <w:rPr>
          <w:spacing w:val="-10"/>
        </w:rPr>
        <w:t xml:space="preserve"> </w:t>
      </w:r>
      <w:r>
        <w:t>общего?».</w:t>
      </w:r>
      <w:r>
        <w:rPr>
          <w:spacing w:val="-7"/>
        </w:rPr>
        <w:t xml:space="preserve"> </w:t>
      </w:r>
      <w:r>
        <w:t>Педагог</w:t>
      </w:r>
      <w:r>
        <w:rPr>
          <w:spacing w:val="-9"/>
        </w:rPr>
        <w:t xml:space="preserve"> </w:t>
      </w:r>
      <w:r>
        <w:t>берет</w:t>
      </w:r>
      <w:r>
        <w:rPr>
          <w:spacing w:val="-11"/>
        </w:rPr>
        <w:t xml:space="preserve"> </w:t>
      </w:r>
      <w:r>
        <w:t>две</w:t>
      </w:r>
      <w:r>
        <w:rPr>
          <w:spacing w:val="-10"/>
        </w:rPr>
        <w:t xml:space="preserve"> </w:t>
      </w:r>
      <w:r>
        <w:t>шахматные</w:t>
      </w:r>
      <w:r>
        <w:rPr>
          <w:spacing w:val="-8"/>
        </w:rPr>
        <w:t xml:space="preserve"> </w:t>
      </w:r>
      <w:r>
        <w:t>фигуры,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дети</w:t>
      </w:r>
      <w:r>
        <w:rPr>
          <w:spacing w:val="-11"/>
        </w:rPr>
        <w:t xml:space="preserve"> </w:t>
      </w:r>
      <w:r>
        <w:t>говорят,</w:t>
      </w:r>
      <w:r>
        <w:rPr>
          <w:spacing w:val="-8"/>
        </w:rPr>
        <w:t xml:space="preserve"> </w:t>
      </w:r>
      <w:r>
        <w:t>чем</w:t>
      </w:r>
      <w:r>
        <w:rPr>
          <w:spacing w:val="-9"/>
        </w:rPr>
        <w:t xml:space="preserve"> </w:t>
      </w:r>
      <w:r>
        <w:t>похожи друг на друга фигуры, чем отличаются (цвет, форма).</w:t>
      </w:r>
    </w:p>
    <w:p w:rsidR="007A46EE" w:rsidRDefault="009E1D98">
      <w:pPr>
        <w:pStyle w:val="a3"/>
        <w:spacing w:before="194"/>
        <w:jc w:val="left"/>
      </w:pPr>
      <w:r>
        <w:t>«Большая</w:t>
      </w:r>
      <w:r>
        <w:rPr>
          <w:spacing w:val="-13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маленькая».</w:t>
      </w:r>
      <w:r>
        <w:rPr>
          <w:spacing w:val="-5"/>
        </w:rPr>
        <w:t xml:space="preserve"> </w:t>
      </w:r>
      <w:r>
        <w:t>Педагог</w:t>
      </w:r>
      <w:r>
        <w:rPr>
          <w:spacing w:val="-10"/>
        </w:rPr>
        <w:t xml:space="preserve"> </w:t>
      </w:r>
      <w:r>
        <w:t>ставит</w:t>
      </w:r>
      <w:r>
        <w:rPr>
          <w:spacing w:val="-9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стол</w:t>
      </w:r>
      <w:r>
        <w:rPr>
          <w:spacing w:val="-11"/>
        </w:rPr>
        <w:t xml:space="preserve"> </w:t>
      </w:r>
      <w:r>
        <w:t>шесть</w:t>
      </w:r>
      <w:r>
        <w:rPr>
          <w:spacing w:val="-18"/>
        </w:rPr>
        <w:t xml:space="preserve"> </w:t>
      </w:r>
      <w:r>
        <w:t>разных</w:t>
      </w:r>
      <w:r>
        <w:rPr>
          <w:spacing w:val="-17"/>
        </w:rPr>
        <w:t xml:space="preserve"> </w:t>
      </w:r>
      <w:r>
        <w:t>фигур.</w:t>
      </w:r>
      <w:r>
        <w:rPr>
          <w:spacing w:val="-10"/>
        </w:rPr>
        <w:t xml:space="preserve"> </w:t>
      </w:r>
      <w:r>
        <w:t>Дети</w:t>
      </w:r>
      <w:r>
        <w:rPr>
          <w:spacing w:val="-16"/>
        </w:rPr>
        <w:t xml:space="preserve"> </w:t>
      </w:r>
      <w:r>
        <w:rPr>
          <w:spacing w:val="-5"/>
        </w:rPr>
        <w:t>по</w:t>
      </w:r>
    </w:p>
    <w:p w:rsidR="007A46EE" w:rsidRDefault="009E1D98">
      <w:pPr>
        <w:pStyle w:val="a3"/>
        <w:spacing w:before="48" w:line="278" w:lineRule="auto"/>
        <w:ind w:right="275"/>
        <w:jc w:val="left"/>
      </w:pPr>
      <w:r>
        <w:t>одному</w:t>
      </w:r>
      <w:r>
        <w:rPr>
          <w:spacing w:val="-11"/>
        </w:rPr>
        <w:t xml:space="preserve"> </w:t>
      </w:r>
      <w:r>
        <w:t>выходят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называют</w:t>
      </w:r>
      <w:r>
        <w:rPr>
          <w:spacing w:val="-8"/>
        </w:rPr>
        <w:t xml:space="preserve"> </w:t>
      </w:r>
      <w:r>
        <w:t>самую</w:t>
      </w:r>
      <w:r>
        <w:rPr>
          <w:spacing w:val="-7"/>
        </w:rPr>
        <w:t xml:space="preserve"> </w:t>
      </w:r>
      <w:r>
        <w:t>высокую</w:t>
      </w:r>
      <w:r>
        <w:rPr>
          <w:spacing w:val="-8"/>
        </w:rPr>
        <w:t xml:space="preserve"> </w:t>
      </w:r>
      <w:r>
        <w:t>фигуру</w:t>
      </w:r>
      <w:r>
        <w:rPr>
          <w:spacing w:val="-1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ставят</w:t>
      </w:r>
      <w:r>
        <w:rPr>
          <w:spacing w:val="-8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сторон</w:t>
      </w:r>
      <w:r>
        <w:t>у. Вскоре все фигуры расставлены по росту.</w:t>
      </w:r>
    </w:p>
    <w:p w:rsidR="007A46EE" w:rsidRDefault="009E1D98">
      <w:pPr>
        <w:pStyle w:val="a3"/>
        <w:spacing w:before="194" w:line="278" w:lineRule="auto"/>
        <w:ind w:right="1069"/>
        <w:jc w:val="left"/>
      </w:pPr>
      <w:r>
        <w:t>«Кто</w:t>
      </w:r>
      <w:r>
        <w:rPr>
          <w:spacing w:val="-11"/>
        </w:rPr>
        <w:t xml:space="preserve"> </w:t>
      </w:r>
      <w:r>
        <w:t>сильнее?».</w:t>
      </w:r>
      <w:r>
        <w:rPr>
          <w:spacing w:val="-8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показывает</w:t>
      </w:r>
      <w:r>
        <w:rPr>
          <w:spacing w:val="-15"/>
        </w:rPr>
        <w:t xml:space="preserve"> </w:t>
      </w:r>
      <w:r>
        <w:t>детям</w:t>
      </w:r>
      <w:r>
        <w:rPr>
          <w:spacing w:val="-9"/>
        </w:rPr>
        <w:t xml:space="preserve"> </w:t>
      </w:r>
      <w:r>
        <w:t>две</w:t>
      </w:r>
      <w:r>
        <w:rPr>
          <w:spacing w:val="-14"/>
        </w:rPr>
        <w:t xml:space="preserve"> </w:t>
      </w:r>
      <w:r>
        <w:t>фигуры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спрашивает:</w:t>
      </w:r>
      <w:r>
        <w:rPr>
          <w:spacing w:val="-14"/>
        </w:rPr>
        <w:t xml:space="preserve"> </w:t>
      </w:r>
      <w:r>
        <w:t>«Какая фигура сильнее? На сколько очков?».</w:t>
      </w:r>
    </w:p>
    <w:p w:rsidR="007A46EE" w:rsidRDefault="009E1D98">
      <w:pPr>
        <w:pStyle w:val="a3"/>
        <w:spacing w:before="199" w:line="271" w:lineRule="auto"/>
        <w:jc w:val="left"/>
      </w:pPr>
      <w:r>
        <w:t>«Обе</w:t>
      </w:r>
      <w:r>
        <w:rPr>
          <w:spacing w:val="-5"/>
        </w:rPr>
        <w:t xml:space="preserve"> </w:t>
      </w:r>
      <w:r>
        <w:t>армии</w:t>
      </w:r>
      <w:r>
        <w:rPr>
          <w:spacing w:val="-7"/>
        </w:rPr>
        <w:t xml:space="preserve"> </w:t>
      </w:r>
      <w:r>
        <w:t>равны». Педагог</w:t>
      </w:r>
      <w:r>
        <w:rPr>
          <w:spacing w:val="-4"/>
        </w:rPr>
        <w:t xml:space="preserve"> </w:t>
      </w:r>
      <w:r>
        <w:t>ставит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столе</w:t>
      </w:r>
      <w:r>
        <w:rPr>
          <w:spacing w:val="-5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пяти</w:t>
      </w:r>
      <w:r>
        <w:rPr>
          <w:spacing w:val="-7"/>
        </w:rPr>
        <w:t xml:space="preserve"> </w:t>
      </w:r>
      <w:r>
        <w:t>фигур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просит</w:t>
      </w:r>
      <w:r>
        <w:rPr>
          <w:spacing w:val="-8"/>
        </w:rPr>
        <w:t xml:space="preserve"> </w:t>
      </w:r>
      <w:r>
        <w:t>ребят расположить на своих досках другие наборы фигур так, чтобы суммы очков в</w:t>
      </w:r>
    </w:p>
    <w:p w:rsidR="007A46EE" w:rsidRDefault="009E1D98">
      <w:pPr>
        <w:pStyle w:val="a3"/>
        <w:spacing w:before="12"/>
        <w:jc w:val="left"/>
      </w:pPr>
      <w:r>
        <w:t>армиях</w:t>
      </w:r>
      <w:r>
        <w:rPr>
          <w:spacing w:val="-15"/>
        </w:rPr>
        <w:t xml:space="preserve"> </w:t>
      </w:r>
      <w:r>
        <w:t>учителя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ученика</w:t>
      </w:r>
      <w:r>
        <w:rPr>
          <w:spacing w:val="-10"/>
        </w:rPr>
        <w:t xml:space="preserve"> </w:t>
      </w:r>
      <w:r>
        <w:t>были</w:t>
      </w:r>
      <w:r>
        <w:rPr>
          <w:spacing w:val="-11"/>
        </w:rPr>
        <w:t xml:space="preserve"> </w:t>
      </w:r>
      <w:r>
        <w:rPr>
          <w:spacing w:val="-2"/>
        </w:rPr>
        <w:t>равны.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72"/>
        <w:ind w:left="0"/>
        <w:jc w:val="left"/>
      </w:pPr>
    </w:p>
    <w:p w:rsidR="007A46EE" w:rsidRDefault="009E1D98">
      <w:pPr>
        <w:pStyle w:val="a5"/>
        <w:numPr>
          <w:ilvl w:val="0"/>
          <w:numId w:val="31"/>
        </w:numPr>
        <w:tabs>
          <w:tab w:val="left" w:pos="840"/>
        </w:tabs>
        <w:ind w:left="840" w:hanging="415"/>
        <w:rPr>
          <w:sz w:val="28"/>
        </w:rPr>
      </w:pPr>
      <w:r>
        <w:rPr>
          <w:spacing w:val="-2"/>
          <w:sz w:val="28"/>
        </w:rPr>
        <w:t>Начальная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расстановка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фигур.</w:t>
      </w:r>
    </w:p>
    <w:p w:rsidR="007A46EE" w:rsidRDefault="009E1D98">
      <w:pPr>
        <w:pStyle w:val="a3"/>
        <w:spacing w:before="249"/>
        <w:jc w:val="left"/>
      </w:pPr>
      <w:r>
        <w:rPr>
          <w:spacing w:val="-2"/>
        </w:rPr>
        <w:t>Начальная</w:t>
      </w:r>
      <w:r>
        <w:rPr>
          <w:spacing w:val="-3"/>
        </w:rPr>
        <w:t xml:space="preserve"> </w:t>
      </w:r>
      <w:r>
        <w:rPr>
          <w:spacing w:val="-2"/>
        </w:rPr>
        <w:t>позиция.</w:t>
      </w:r>
      <w:r>
        <w:rPr>
          <w:spacing w:val="-3"/>
        </w:rPr>
        <w:t xml:space="preserve"> </w:t>
      </w:r>
      <w:r>
        <w:rPr>
          <w:spacing w:val="-2"/>
        </w:rPr>
        <w:t>Расстановка</w:t>
      </w:r>
      <w:r>
        <w:rPr>
          <w:spacing w:val="-3"/>
        </w:rPr>
        <w:t xml:space="preserve"> </w:t>
      </w:r>
      <w:r>
        <w:rPr>
          <w:spacing w:val="-2"/>
        </w:rPr>
        <w:t>фигур</w:t>
      </w:r>
      <w:r>
        <w:rPr>
          <w:spacing w:val="1"/>
        </w:rPr>
        <w:t xml:space="preserve"> </w:t>
      </w:r>
      <w:r>
        <w:rPr>
          <w:spacing w:val="-2"/>
        </w:rPr>
        <w:t>перед шахматной</w:t>
      </w:r>
      <w:r>
        <w:rPr>
          <w:spacing w:val="-9"/>
        </w:rPr>
        <w:t xml:space="preserve"> </w:t>
      </w:r>
      <w:r>
        <w:rPr>
          <w:spacing w:val="-2"/>
        </w:rPr>
        <w:t>партией/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77"/>
        <w:ind w:left="0"/>
        <w:jc w:val="left"/>
      </w:pPr>
    </w:p>
    <w:p w:rsidR="007A46EE" w:rsidRDefault="009E1D98">
      <w:pPr>
        <w:pStyle w:val="a3"/>
        <w:jc w:val="left"/>
      </w:pPr>
      <w:r>
        <w:t>Дидактические</w:t>
      </w:r>
      <w:r>
        <w:rPr>
          <w:spacing w:val="-15"/>
        </w:rPr>
        <w:t xml:space="preserve"> </w:t>
      </w:r>
      <w:r>
        <w:t>игры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игровые</w:t>
      </w:r>
      <w:r>
        <w:rPr>
          <w:spacing w:val="-14"/>
        </w:rPr>
        <w:t xml:space="preserve"> </w:t>
      </w:r>
      <w:r>
        <w:rPr>
          <w:spacing w:val="-2"/>
        </w:rPr>
        <w:t>задания.</w:t>
      </w:r>
    </w:p>
    <w:p w:rsidR="007A46EE" w:rsidRDefault="009E1D98">
      <w:pPr>
        <w:pStyle w:val="a3"/>
        <w:spacing w:before="245" w:line="278" w:lineRule="auto"/>
        <w:ind w:right="1069"/>
        <w:jc w:val="left"/>
      </w:pPr>
      <w:r>
        <w:t>«Мешочек».</w:t>
      </w:r>
      <w:r>
        <w:rPr>
          <w:spacing w:val="-8"/>
        </w:rPr>
        <w:t xml:space="preserve"> </w:t>
      </w:r>
      <w:r>
        <w:t>Ученики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одной</w:t>
      </w:r>
      <w:r>
        <w:rPr>
          <w:spacing w:val="-11"/>
        </w:rPr>
        <w:t xml:space="preserve"> </w:t>
      </w:r>
      <w:r>
        <w:t>вынимают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мешочка</w:t>
      </w:r>
      <w:r>
        <w:rPr>
          <w:spacing w:val="-10"/>
        </w:rPr>
        <w:t xml:space="preserve"> </w:t>
      </w:r>
      <w:r>
        <w:t>шахматные</w:t>
      </w:r>
      <w:r>
        <w:rPr>
          <w:spacing w:val="-9"/>
        </w:rPr>
        <w:t xml:space="preserve"> </w:t>
      </w:r>
      <w:r>
        <w:t>фигуры</w:t>
      </w:r>
      <w:r>
        <w:rPr>
          <w:spacing w:val="-10"/>
        </w:rPr>
        <w:t xml:space="preserve"> </w:t>
      </w:r>
      <w:r>
        <w:t>и постепенно расставляют начальную позицию.</w:t>
      </w:r>
    </w:p>
    <w:p w:rsidR="007A46EE" w:rsidRDefault="009E1D98">
      <w:pPr>
        <w:pStyle w:val="a3"/>
        <w:spacing w:before="194" w:line="278" w:lineRule="auto"/>
        <w:jc w:val="left"/>
      </w:pPr>
      <w:r>
        <w:t>«Да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нет?».</w:t>
      </w:r>
      <w:r>
        <w:rPr>
          <w:spacing w:val="-2"/>
        </w:rPr>
        <w:t xml:space="preserve"> </w:t>
      </w:r>
      <w:r>
        <w:t>Педагог</w:t>
      </w:r>
      <w:r>
        <w:rPr>
          <w:spacing w:val="-7"/>
        </w:rPr>
        <w:t xml:space="preserve"> </w:t>
      </w:r>
      <w:r>
        <w:t>берет</w:t>
      </w:r>
      <w:r>
        <w:rPr>
          <w:spacing w:val="-9"/>
        </w:rPr>
        <w:t xml:space="preserve"> </w:t>
      </w:r>
      <w:r>
        <w:t>две</w:t>
      </w:r>
      <w:r>
        <w:rPr>
          <w:spacing w:val="-8"/>
        </w:rPr>
        <w:t xml:space="preserve"> </w:t>
      </w:r>
      <w:r>
        <w:t>шахматные</w:t>
      </w:r>
      <w:r>
        <w:rPr>
          <w:spacing w:val="-6"/>
        </w:rPr>
        <w:t xml:space="preserve"> </w:t>
      </w:r>
      <w:r>
        <w:t>фигуры,</w:t>
      </w:r>
      <w:r>
        <w:rPr>
          <w:spacing w:val="-6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отвечают,</w:t>
      </w:r>
      <w:r>
        <w:rPr>
          <w:spacing w:val="-6"/>
        </w:rPr>
        <w:t xml:space="preserve"> </w:t>
      </w:r>
      <w:r>
        <w:t>стоят</w:t>
      </w:r>
      <w:r>
        <w:rPr>
          <w:spacing w:val="-10"/>
        </w:rPr>
        <w:t xml:space="preserve"> </w:t>
      </w:r>
      <w:r>
        <w:t>ли</w:t>
      </w:r>
      <w:r>
        <w:rPr>
          <w:spacing w:val="-9"/>
        </w:rPr>
        <w:t xml:space="preserve"> </w:t>
      </w:r>
      <w:r>
        <w:t>эти фигуры рядом в начальном положении.</w:t>
      </w:r>
    </w:p>
    <w:p w:rsidR="007A46EE" w:rsidRDefault="009E1D98">
      <w:pPr>
        <w:pStyle w:val="a3"/>
        <w:spacing w:before="194"/>
        <w:jc w:val="left"/>
      </w:pPr>
      <w:r>
        <w:t>«Не</w:t>
      </w:r>
      <w:r>
        <w:rPr>
          <w:spacing w:val="-18"/>
        </w:rPr>
        <w:t xml:space="preserve"> </w:t>
      </w:r>
      <w:r>
        <w:t>зевай!».</w:t>
      </w:r>
      <w:r>
        <w:rPr>
          <w:spacing w:val="-8"/>
        </w:rPr>
        <w:t xml:space="preserve"> </w:t>
      </w:r>
      <w:r>
        <w:t>Педагог</w:t>
      </w:r>
      <w:r>
        <w:rPr>
          <w:spacing w:val="-11"/>
        </w:rPr>
        <w:t xml:space="preserve"> </w:t>
      </w:r>
      <w:r>
        <w:t>говорит</w:t>
      </w:r>
      <w:r>
        <w:rPr>
          <w:spacing w:val="-17"/>
        </w:rPr>
        <w:t xml:space="preserve"> </w:t>
      </w:r>
      <w:r>
        <w:t>к</w:t>
      </w:r>
      <w:r>
        <w:t>акую-либо</w:t>
      </w:r>
      <w:r>
        <w:rPr>
          <w:spacing w:val="-16"/>
        </w:rPr>
        <w:t xml:space="preserve"> </w:t>
      </w:r>
      <w:r>
        <w:t>фразу</w:t>
      </w:r>
      <w:r>
        <w:rPr>
          <w:spacing w:val="-17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начальном</w:t>
      </w:r>
      <w:r>
        <w:rPr>
          <w:spacing w:val="-10"/>
        </w:rPr>
        <w:t xml:space="preserve"> </w:t>
      </w:r>
      <w:r>
        <w:t>положении,</w:t>
      </w:r>
      <w:r>
        <w:rPr>
          <w:spacing w:val="-10"/>
        </w:rPr>
        <w:t xml:space="preserve"> </w:t>
      </w:r>
      <w:r>
        <w:rPr>
          <w:spacing w:val="-2"/>
        </w:rPr>
        <w:t>например:</w:t>
      </w:r>
    </w:p>
    <w:p w:rsidR="007A46EE" w:rsidRDefault="009E1D98">
      <w:pPr>
        <w:pStyle w:val="a3"/>
        <w:spacing w:before="48" w:line="278" w:lineRule="auto"/>
        <w:ind w:right="275"/>
        <w:jc w:val="left"/>
      </w:pPr>
      <w:r>
        <w:t>«Ладья</w:t>
      </w:r>
      <w:r>
        <w:rPr>
          <w:spacing w:val="-7"/>
        </w:rPr>
        <w:t xml:space="preserve"> </w:t>
      </w:r>
      <w:r>
        <w:t>стоит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углу»,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бросает</w:t>
      </w:r>
      <w:r>
        <w:rPr>
          <w:spacing w:val="-10"/>
        </w:rPr>
        <w:t xml:space="preserve"> </w:t>
      </w:r>
      <w:r>
        <w:t>кому-либо</w:t>
      </w:r>
      <w:r>
        <w:rPr>
          <w:spacing w:val="-10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учеников</w:t>
      </w:r>
      <w:r>
        <w:rPr>
          <w:spacing w:val="-11"/>
        </w:rPr>
        <w:t xml:space="preserve"> </w:t>
      </w:r>
      <w:r>
        <w:t>мяч;</w:t>
      </w:r>
      <w:r>
        <w:rPr>
          <w:spacing w:val="-10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утверждение верно, то мяч следует поймать.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21"/>
        <w:ind w:left="0"/>
        <w:jc w:val="left"/>
      </w:pPr>
    </w:p>
    <w:p w:rsidR="007A46EE" w:rsidRDefault="009E1D98">
      <w:pPr>
        <w:pStyle w:val="a5"/>
        <w:numPr>
          <w:ilvl w:val="0"/>
          <w:numId w:val="31"/>
        </w:numPr>
        <w:tabs>
          <w:tab w:val="left" w:pos="861"/>
        </w:tabs>
        <w:ind w:left="861" w:hanging="436"/>
        <w:rPr>
          <w:sz w:val="28"/>
        </w:rPr>
      </w:pPr>
      <w:r>
        <w:rPr>
          <w:sz w:val="28"/>
        </w:rPr>
        <w:t>Ходы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взятие</w:t>
      </w:r>
      <w:r>
        <w:rPr>
          <w:spacing w:val="-10"/>
          <w:sz w:val="28"/>
        </w:rPr>
        <w:t xml:space="preserve"> </w:t>
      </w:r>
      <w:r>
        <w:rPr>
          <w:sz w:val="28"/>
        </w:rPr>
        <w:t>фигур.</w:t>
      </w:r>
      <w:r>
        <w:rPr>
          <w:spacing w:val="-10"/>
          <w:sz w:val="28"/>
        </w:rPr>
        <w:t xml:space="preserve"> </w:t>
      </w:r>
      <w:r>
        <w:rPr>
          <w:sz w:val="28"/>
        </w:rPr>
        <w:t>(основная</w:t>
      </w:r>
      <w:r>
        <w:rPr>
          <w:spacing w:val="-9"/>
          <w:sz w:val="28"/>
        </w:rPr>
        <w:t xml:space="preserve"> </w:t>
      </w:r>
      <w:r>
        <w:rPr>
          <w:sz w:val="28"/>
        </w:rPr>
        <w:t>тема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курса)</w:t>
      </w:r>
    </w:p>
    <w:p w:rsidR="007A46EE" w:rsidRDefault="009E1D98">
      <w:pPr>
        <w:pStyle w:val="a3"/>
        <w:spacing w:before="250" w:line="276" w:lineRule="auto"/>
        <w:jc w:val="left"/>
      </w:pPr>
      <w:r>
        <w:t>Ладья.</w:t>
      </w:r>
      <w:r>
        <w:rPr>
          <w:spacing w:val="-6"/>
        </w:rPr>
        <w:t xml:space="preserve"> </w:t>
      </w:r>
      <w:r>
        <w:t>Место</w:t>
      </w:r>
      <w:r>
        <w:rPr>
          <w:spacing w:val="-9"/>
        </w:rPr>
        <w:t xml:space="preserve"> </w:t>
      </w:r>
      <w:r>
        <w:t>ладьи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начальном</w:t>
      </w:r>
      <w:r>
        <w:rPr>
          <w:spacing w:val="-8"/>
        </w:rPr>
        <w:t xml:space="preserve"> </w:t>
      </w:r>
      <w:r>
        <w:t>положении.</w:t>
      </w:r>
      <w:r>
        <w:rPr>
          <w:spacing w:val="-8"/>
        </w:rPr>
        <w:t xml:space="preserve"> </w:t>
      </w:r>
      <w:r>
        <w:t>Ход</w:t>
      </w:r>
      <w:r>
        <w:rPr>
          <w:spacing w:val="-8"/>
        </w:rPr>
        <w:t xml:space="preserve"> </w:t>
      </w:r>
      <w:r>
        <w:t>ладьи.</w:t>
      </w:r>
      <w:r>
        <w:rPr>
          <w:spacing w:val="-7"/>
        </w:rPr>
        <w:t xml:space="preserve"> </w:t>
      </w:r>
      <w:r>
        <w:t>Взятие.</w:t>
      </w:r>
      <w:r>
        <w:rPr>
          <w:spacing w:val="-7"/>
        </w:rPr>
        <w:t xml:space="preserve"> </w:t>
      </w:r>
      <w:r>
        <w:t>Слон.Место</w:t>
      </w:r>
      <w:r>
        <w:rPr>
          <w:spacing w:val="-8"/>
        </w:rPr>
        <w:t xml:space="preserve"> </w:t>
      </w:r>
      <w:r>
        <w:t>слона</w:t>
      </w:r>
      <w:r>
        <w:rPr>
          <w:spacing w:val="-9"/>
        </w:rPr>
        <w:t xml:space="preserve"> </w:t>
      </w:r>
      <w:r>
        <w:t>в начальном положении. Ход слона. Взятие. Белопольные и чернопольные слоны.</w:t>
      </w:r>
    </w:p>
    <w:p w:rsidR="007A46EE" w:rsidRDefault="009E1D98">
      <w:pPr>
        <w:pStyle w:val="a3"/>
        <w:spacing w:before="3"/>
        <w:jc w:val="left"/>
      </w:pPr>
      <w:r>
        <w:t>Разноцветные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одноцветные</w:t>
      </w:r>
      <w:r>
        <w:rPr>
          <w:spacing w:val="-18"/>
        </w:rPr>
        <w:t xml:space="preserve"> </w:t>
      </w:r>
      <w:r>
        <w:t>слоны.</w:t>
      </w:r>
      <w:r>
        <w:rPr>
          <w:spacing w:val="-11"/>
        </w:rPr>
        <w:t xml:space="preserve"> </w:t>
      </w:r>
      <w:r>
        <w:t>Качество.</w:t>
      </w:r>
      <w:r>
        <w:rPr>
          <w:spacing w:val="-15"/>
        </w:rPr>
        <w:t xml:space="preserve"> </w:t>
      </w:r>
      <w:r>
        <w:t>Легкая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тяжелая</w:t>
      </w:r>
      <w:r>
        <w:rPr>
          <w:spacing w:val="-16"/>
        </w:rPr>
        <w:t xml:space="preserve"> </w:t>
      </w:r>
      <w:r>
        <w:t>фигура.</w:t>
      </w:r>
      <w:r>
        <w:rPr>
          <w:spacing w:val="-16"/>
        </w:rPr>
        <w:t xml:space="preserve"> </w:t>
      </w:r>
      <w:r>
        <w:rPr>
          <w:spacing w:val="-2"/>
        </w:rPr>
        <w:t>Ладья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276" w:lineRule="auto"/>
        <w:ind w:right="186"/>
        <w:jc w:val="left"/>
      </w:pPr>
      <w:r>
        <w:t>против слона. Ферзь. Место ферзя в начальном положении. Ход ферзя. Взятие. Ферзь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тяжелая</w:t>
      </w:r>
      <w:r>
        <w:rPr>
          <w:spacing w:val="-2"/>
        </w:rPr>
        <w:t xml:space="preserve"> </w:t>
      </w:r>
      <w:r>
        <w:t>фигура.</w:t>
      </w:r>
      <w:r>
        <w:rPr>
          <w:spacing w:val="-1"/>
        </w:rPr>
        <w:t xml:space="preserve"> </w:t>
      </w:r>
      <w:r>
        <w:t>Ферзь</w:t>
      </w:r>
      <w:r>
        <w:rPr>
          <w:spacing w:val="-9"/>
        </w:rPr>
        <w:t xml:space="preserve"> </w:t>
      </w:r>
      <w:r>
        <w:t>против</w:t>
      </w:r>
      <w:r>
        <w:rPr>
          <w:spacing w:val="-10"/>
        </w:rPr>
        <w:t xml:space="preserve"> </w:t>
      </w:r>
      <w:r>
        <w:t>ладьи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слона.</w:t>
      </w:r>
      <w:r>
        <w:rPr>
          <w:spacing w:val="-2"/>
        </w:rPr>
        <w:t xml:space="preserve"> </w:t>
      </w:r>
      <w:r>
        <w:t>Конь.</w:t>
      </w:r>
      <w:r>
        <w:rPr>
          <w:spacing w:val="-1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t>коня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начальном положении. Ход коня. Взятие. Конь – легкая фигура. Конь против ферзя, ладьи,</w:t>
      </w:r>
    </w:p>
    <w:p w:rsidR="007A46EE" w:rsidRDefault="009E1D98">
      <w:pPr>
        <w:pStyle w:val="a3"/>
        <w:spacing w:line="276" w:lineRule="auto"/>
        <w:ind w:right="252"/>
      </w:pPr>
      <w:r>
        <w:t>слона.</w:t>
      </w:r>
      <w:r>
        <w:rPr>
          <w:spacing w:val="-4"/>
        </w:rPr>
        <w:t xml:space="preserve"> </w:t>
      </w:r>
      <w:r>
        <w:t>Пешка.</w:t>
      </w:r>
      <w:r>
        <w:rPr>
          <w:spacing w:val="-4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пешек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начальном</w:t>
      </w:r>
      <w:r>
        <w:rPr>
          <w:spacing w:val="-2"/>
        </w:rPr>
        <w:t xml:space="preserve"> </w:t>
      </w:r>
      <w:r>
        <w:t>положении.</w:t>
      </w:r>
      <w:r>
        <w:rPr>
          <w:spacing w:val="-4"/>
        </w:rPr>
        <w:t xml:space="preserve"> </w:t>
      </w:r>
      <w:r>
        <w:t>Ладейные,</w:t>
      </w:r>
      <w:r>
        <w:rPr>
          <w:spacing w:val="-4"/>
        </w:rPr>
        <w:t xml:space="preserve"> </w:t>
      </w:r>
      <w:r>
        <w:t>коневые,</w:t>
      </w:r>
      <w:r>
        <w:rPr>
          <w:spacing w:val="-4"/>
        </w:rPr>
        <w:t xml:space="preserve"> </w:t>
      </w:r>
      <w:r>
        <w:t>слоновые, ферзевые,</w:t>
      </w:r>
      <w:r>
        <w:rPr>
          <w:spacing w:val="-9"/>
        </w:rPr>
        <w:t xml:space="preserve"> </w:t>
      </w:r>
      <w:r>
        <w:t>королевские</w:t>
      </w:r>
      <w:r>
        <w:rPr>
          <w:spacing w:val="-12"/>
        </w:rPr>
        <w:t xml:space="preserve"> </w:t>
      </w:r>
      <w:r>
        <w:t>пешки.</w:t>
      </w:r>
      <w:r>
        <w:rPr>
          <w:spacing w:val="-10"/>
        </w:rPr>
        <w:t xml:space="preserve"> </w:t>
      </w:r>
      <w:r>
        <w:t>Ход</w:t>
      </w:r>
      <w:r>
        <w:rPr>
          <w:spacing w:val="-10"/>
        </w:rPr>
        <w:t xml:space="preserve"> </w:t>
      </w:r>
      <w:r>
        <w:t>пешки.</w:t>
      </w:r>
      <w:r>
        <w:rPr>
          <w:spacing w:val="-11"/>
        </w:rPr>
        <w:t xml:space="preserve"> </w:t>
      </w:r>
      <w:r>
        <w:t>Взятие.</w:t>
      </w:r>
      <w:r>
        <w:rPr>
          <w:spacing w:val="-10"/>
        </w:rPr>
        <w:t xml:space="preserve"> </w:t>
      </w:r>
      <w:r>
        <w:t>Взятие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проходе.</w:t>
      </w:r>
      <w:r>
        <w:rPr>
          <w:spacing w:val="-10"/>
        </w:rPr>
        <w:t xml:space="preserve"> </w:t>
      </w:r>
      <w:r>
        <w:t>Превращение пешки. Пешка</w:t>
      </w:r>
      <w:r>
        <w:rPr>
          <w:spacing w:val="-1"/>
        </w:rPr>
        <w:t xml:space="preserve"> </w:t>
      </w:r>
      <w:r>
        <w:t>против</w:t>
      </w:r>
      <w:r>
        <w:rPr>
          <w:spacing w:val="-4"/>
        </w:rPr>
        <w:t xml:space="preserve"> </w:t>
      </w:r>
      <w:r>
        <w:t>ферзя, ладьи, коня, слона.</w:t>
      </w:r>
      <w:r>
        <w:rPr>
          <w:spacing w:val="-4"/>
        </w:rPr>
        <w:t xml:space="preserve"> </w:t>
      </w:r>
      <w:r>
        <w:t>Король. Место</w:t>
      </w:r>
      <w:r>
        <w:rPr>
          <w:spacing w:val="-2"/>
        </w:rPr>
        <w:t xml:space="preserve"> </w:t>
      </w:r>
      <w:r>
        <w:t>короля в</w:t>
      </w:r>
      <w:r>
        <w:rPr>
          <w:spacing w:val="-3"/>
        </w:rPr>
        <w:t xml:space="preserve"> </w:t>
      </w:r>
      <w:r>
        <w:t>начальном положении. Ход короля. Взятие. Король п</w:t>
      </w:r>
      <w:r>
        <w:t>ротив других фигур.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52"/>
        <w:ind w:left="0"/>
        <w:jc w:val="left"/>
      </w:pPr>
    </w:p>
    <w:p w:rsidR="007A46EE" w:rsidRDefault="009E1D98">
      <w:pPr>
        <w:pStyle w:val="a3"/>
        <w:jc w:val="left"/>
      </w:pPr>
      <w:r>
        <w:t>Дидактические</w:t>
      </w:r>
      <w:r>
        <w:rPr>
          <w:spacing w:val="-15"/>
        </w:rPr>
        <w:t xml:space="preserve"> </w:t>
      </w:r>
      <w:r>
        <w:t>игры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игровые</w:t>
      </w:r>
      <w:r>
        <w:rPr>
          <w:spacing w:val="-14"/>
        </w:rPr>
        <w:t xml:space="preserve"> </w:t>
      </w:r>
      <w:r>
        <w:rPr>
          <w:spacing w:val="-2"/>
        </w:rPr>
        <w:t>задания.</w:t>
      </w:r>
    </w:p>
    <w:p w:rsidR="007A46EE" w:rsidRDefault="009E1D98">
      <w:pPr>
        <w:pStyle w:val="a3"/>
        <w:spacing w:before="250" w:line="276" w:lineRule="auto"/>
        <w:jc w:val="left"/>
      </w:pPr>
      <w:r>
        <w:t>«Игра</w:t>
      </w:r>
      <w:r>
        <w:rPr>
          <w:spacing w:val="-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уничтожение»</w:t>
      </w:r>
      <w:r>
        <w:rPr>
          <w:spacing w:val="-1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важнейшая</w:t>
      </w:r>
      <w:r>
        <w:rPr>
          <w:spacing w:val="-8"/>
        </w:rPr>
        <w:t xml:space="preserve"> </w:t>
      </w:r>
      <w:r>
        <w:t>игра</w:t>
      </w:r>
      <w:r>
        <w:rPr>
          <w:spacing w:val="-9"/>
        </w:rPr>
        <w:t xml:space="preserve"> </w:t>
      </w:r>
      <w:r>
        <w:t>курса.</w:t>
      </w:r>
      <w:r>
        <w:rPr>
          <w:spacing w:val="-3"/>
        </w:rPr>
        <w:t xml:space="preserve"> </w:t>
      </w:r>
      <w:r>
        <w:t>Именно</w:t>
      </w:r>
      <w:r>
        <w:rPr>
          <w:spacing w:val="-9"/>
        </w:rPr>
        <w:t xml:space="preserve"> </w:t>
      </w:r>
      <w:r>
        <w:t>здесь</w:t>
      </w:r>
      <w:r>
        <w:rPr>
          <w:spacing w:val="-15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плюсы</w:t>
      </w:r>
      <w:r>
        <w:rPr>
          <w:spacing w:val="-10"/>
        </w:rPr>
        <w:t xml:space="preserve"> </w:t>
      </w:r>
      <w:r>
        <w:t>шахмат начинают «работать» на ученика – формируется внутренний план действий,</w:t>
      </w:r>
    </w:p>
    <w:p w:rsidR="007A46EE" w:rsidRDefault="009E1D98">
      <w:pPr>
        <w:pStyle w:val="a3"/>
        <w:spacing w:line="278" w:lineRule="auto"/>
        <w:ind w:right="275"/>
        <w:jc w:val="left"/>
      </w:pPr>
      <w:r>
        <w:t>аналитико-синтетическая функция мышления и др. Педагог играет с учениками ограниченным</w:t>
      </w:r>
      <w:r>
        <w:rPr>
          <w:spacing w:val="-9"/>
        </w:rPr>
        <w:t xml:space="preserve"> </w:t>
      </w:r>
      <w:r>
        <w:t>числом</w:t>
      </w:r>
      <w:r>
        <w:rPr>
          <w:spacing w:val="-10"/>
        </w:rPr>
        <w:t xml:space="preserve"> </w:t>
      </w:r>
      <w:r>
        <w:t>фигур</w:t>
      </w:r>
      <w:r>
        <w:rPr>
          <w:spacing w:val="-10"/>
        </w:rPr>
        <w:t xml:space="preserve"> </w:t>
      </w:r>
      <w:r>
        <w:t>(чаще</w:t>
      </w:r>
      <w:r>
        <w:rPr>
          <w:spacing w:val="-9"/>
        </w:rPr>
        <w:t xml:space="preserve"> </w:t>
      </w:r>
      <w:r>
        <w:t>всего</w:t>
      </w:r>
      <w:r>
        <w:rPr>
          <w:spacing w:val="-10"/>
        </w:rPr>
        <w:t xml:space="preserve"> </w:t>
      </w:r>
      <w:r>
        <w:t>фигура</w:t>
      </w:r>
      <w:r>
        <w:rPr>
          <w:spacing w:val="-9"/>
        </w:rPr>
        <w:t xml:space="preserve"> </w:t>
      </w:r>
      <w:r>
        <w:t>против</w:t>
      </w:r>
      <w:r>
        <w:rPr>
          <w:spacing w:val="-16"/>
        </w:rPr>
        <w:t xml:space="preserve"> </w:t>
      </w:r>
      <w:r>
        <w:t>фигуры);</w:t>
      </w:r>
      <w:r>
        <w:rPr>
          <w:spacing w:val="-11"/>
        </w:rPr>
        <w:t xml:space="preserve"> </w:t>
      </w:r>
      <w:r>
        <w:t>выигрывает</w:t>
      </w:r>
      <w:r>
        <w:rPr>
          <w:spacing w:val="-12"/>
        </w:rPr>
        <w:t xml:space="preserve"> </w:t>
      </w:r>
      <w:r>
        <w:t>тот, кто побьет все фигуры противника.</w:t>
      </w:r>
    </w:p>
    <w:p w:rsidR="007A46EE" w:rsidRDefault="009E1D98">
      <w:pPr>
        <w:pStyle w:val="a3"/>
        <w:spacing w:before="189"/>
        <w:jc w:val="left"/>
      </w:pPr>
      <w:r>
        <w:t>«Один</w:t>
      </w:r>
      <w:r>
        <w:rPr>
          <w:spacing w:val="-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поле</w:t>
      </w:r>
      <w:r>
        <w:rPr>
          <w:spacing w:val="-9"/>
        </w:rPr>
        <w:t xml:space="preserve"> </w:t>
      </w:r>
      <w:r>
        <w:t>воин».</w:t>
      </w:r>
      <w:r>
        <w:rPr>
          <w:spacing w:val="-9"/>
        </w:rPr>
        <w:t xml:space="preserve"> </w:t>
      </w:r>
      <w:r>
        <w:t>Белая</w:t>
      </w:r>
      <w:r>
        <w:rPr>
          <w:spacing w:val="-8"/>
        </w:rPr>
        <w:t xml:space="preserve"> </w:t>
      </w:r>
      <w:r>
        <w:t>фигура</w:t>
      </w:r>
      <w:r>
        <w:rPr>
          <w:spacing w:val="-9"/>
        </w:rPr>
        <w:t xml:space="preserve"> </w:t>
      </w:r>
      <w:r>
        <w:t>должна</w:t>
      </w:r>
      <w:r>
        <w:rPr>
          <w:spacing w:val="-9"/>
        </w:rPr>
        <w:t xml:space="preserve"> </w:t>
      </w:r>
      <w:r>
        <w:t>побить</w:t>
      </w:r>
      <w:r>
        <w:rPr>
          <w:spacing w:val="-17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черные</w:t>
      </w:r>
      <w:r>
        <w:rPr>
          <w:spacing w:val="-9"/>
        </w:rPr>
        <w:t xml:space="preserve"> </w:t>
      </w:r>
      <w:r>
        <w:rPr>
          <w:spacing w:val="-2"/>
        </w:rPr>
        <w:t>фигуры,</w:t>
      </w:r>
    </w:p>
    <w:p w:rsidR="007A46EE" w:rsidRDefault="009E1D98">
      <w:pPr>
        <w:pStyle w:val="a3"/>
        <w:spacing w:before="48" w:line="276" w:lineRule="auto"/>
        <w:jc w:val="left"/>
      </w:pPr>
      <w:r>
        <w:t>распо</w:t>
      </w:r>
      <w:r>
        <w:t>ложенные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шахматной</w:t>
      </w:r>
      <w:r>
        <w:rPr>
          <w:spacing w:val="-15"/>
        </w:rPr>
        <w:t xml:space="preserve"> </w:t>
      </w:r>
      <w:r>
        <w:t>доске,</w:t>
      </w:r>
      <w:r>
        <w:rPr>
          <w:spacing w:val="-5"/>
        </w:rPr>
        <w:t xml:space="preserve"> </w:t>
      </w:r>
      <w:r>
        <w:t>уничтожая</w:t>
      </w:r>
      <w:r>
        <w:rPr>
          <w:spacing w:val="-9"/>
        </w:rPr>
        <w:t xml:space="preserve"> </w:t>
      </w:r>
      <w:r>
        <w:t>каждым</w:t>
      </w:r>
      <w:r>
        <w:rPr>
          <w:spacing w:val="-6"/>
        </w:rPr>
        <w:t xml:space="preserve"> </w:t>
      </w:r>
      <w:r>
        <w:t>ходом</w:t>
      </w:r>
      <w:r>
        <w:rPr>
          <w:spacing w:val="-11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фигуре</w:t>
      </w:r>
      <w:r>
        <w:rPr>
          <w:spacing w:val="-11"/>
        </w:rPr>
        <w:t xml:space="preserve"> </w:t>
      </w:r>
      <w:r>
        <w:t>(черные фигуры считаются заколдованными, недвижимыми).</w:t>
      </w:r>
    </w:p>
    <w:p w:rsidR="007A46EE" w:rsidRDefault="009E1D98">
      <w:pPr>
        <w:pStyle w:val="a3"/>
        <w:spacing w:before="201" w:line="429" w:lineRule="auto"/>
        <w:ind w:right="275"/>
        <w:jc w:val="left"/>
      </w:pPr>
      <w:r>
        <w:t>«Лабиринт».</w:t>
      </w:r>
      <w:r>
        <w:rPr>
          <w:spacing w:val="-8"/>
        </w:rPr>
        <w:t xml:space="preserve"> </w:t>
      </w:r>
      <w:r>
        <w:t>Белая</w:t>
      </w:r>
      <w:r>
        <w:rPr>
          <w:spacing w:val="-10"/>
        </w:rPr>
        <w:t xml:space="preserve"> </w:t>
      </w:r>
      <w:r>
        <w:t>фигура</w:t>
      </w:r>
      <w:r>
        <w:rPr>
          <w:spacing w:val="-10"/>
        </w:rPr>
        <w:t xml:space="preserve"> </w:t>
      </w:r>
      <w:r>
        <w:t>должна</w:t>
      </w:r>
      <w:r>
        <w:rPr>
          <w:spacing w:val="-10"/>
        </w:rPr>
        <w:t xml:space="preserve"> </w:t>
      </w:r>
      <w:r>
        <w:t>достичь</w:t>
      </w:r>
      <w:r>
        <w:rPr>
          <w:spacing w:val="-13"/>
        </w:rPr>
        <w:t xml:space="preserve"> </w:t>
      </w:r>
      <w:r>
        <w:t>определенной</w:t>
      </w:r>
      <w:r>
        <w:rPr>
          <w:spacing w:val="-10"/>
        </w:rPr>
        <w:t xml:space="preserve"> </w:t>
      </w:r>
      <w:r>
        <w:t>клетки</w:t>
      </w:r>
      <w:r>
        <w:rPr>
          <w:spacing w:val="-11"/>
        </w:rPr>
        <w:t xml:space="preserve"> </w:t>
      </w:r>
      <w:r>
        <w:t>шахматной</w:t>
      </w:r>
      <w:r>
        <w:rPr>
          <w:spacing w:val="-10"/>
        </w:rPr>
        <w:t xml:space="preserve"> </w:t>
      </w:r>
      <w:r>
        <w:t>доски, не становясь на «заминированные» поля и не перепрыгивая их.</w:t>
      </w:r>
    </w:p>
    <w:p w:rsidR="007A46EE" w:rsidRDefault="009E1D98">
      <w:pPr>
        <w:pStyle w:val="a3"/>
        <w:spacing w:line="276" w:lineRule="auto"/>
        <w:ind w:right="275"/>
        <w:jc w:val="left"/>
      </w:pPr>
      <w:r>
        <w:t>«Перехитри часовых». Белая фигура должна достичь определенной клетки шахматной</w:t>
      </w:r>
      <w:r>
        <w:rPr>
          <w:spacing w:val="-9"/>
        </w:rPr>
        <w:t xml:space="preserve"> </w:t>
      </w:r>
      <w:r>
        <w:t>доски,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становясь</w:t>
      </w:r>
      <w:r>
        <w:rPr>
          <w:spacing w:val="-1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«заминированные»</w:t>
      </w:r>
      <w:r>
        <w:rPr>
          <w:spacing w:val="-16"/>
        </w:rPr>
        <w:t xml:space="preserve"> </w:t>
      </w:r>
      <w:r>
        <w:t>поля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поля,</w:t>
      </w:r>
      <w:r>
        <w:rPr>
          <w:spacing w:val="-7"/>
        </w:rPr>
        <w:t xml:space="preserve"> </w:t>
      </w:r>
      <w:r>
        <w:t>находящиеся под ударом черных фигур.</w:t>
      </w:r>
    </w:p>
    <w:p w:rsidR="007A46EE" w:rsidRDefault="009E1D98">
      <w:pPr>
        <w:pStyle w:val="a3"/>
        <w:spacing w:before="189" w:line="276" w:lineRule="auto"/>
        <w:ind w:right="275"/>
        <w:jc w:val="left"/>
      </w:pPr>
      <w:r>
        <w:t>«Сними</w:t>
      </w:r>
      <w:r>
        <w:rPr>
          <w:spacing w:val="-12"/>
        </w:rPr>
        <w:t xml:space="preserve"> </w:t>
      </w:r>
      <w:r>
        <w:t>часовых».</w:t>
      </w:r>
      <w:r>
        <w:rPr>
          <w:spacing w:val="-10"/>
        </w:rPr>
        <w:t xml:space="preserve"> </w:t>
      </w:r>
      <w:r>
        <w:t>Белая</w:t>
      </w:r>
      <w:r>
        <w:rPr>
          <w:spacing w:val="-10"/>
        </w:rPr>
        <w:t xml:space="preserve"> </w:t>
      </w:r>
      <w:r>
        <w:t>фигура</w:t>
      </w:r>
      <w:r>
        <w:rPr>
          <w:spacing w:val="-10"/>
        </w:rPr>
        <w:t xml:space="preserve"> </w:t>
      </w:r>
      <w:r>
        <w:t>должна</w:t>
      </w:r>
      <w:r>
        <w:rPr>
          <w:spacing w:val="-7"/>
        </w:rPr>
        <w:t xml:space="preserve"> </w:t>
      </w:r>
      <w:r>
        <w:t>побить</w:t>
      </w:r>
      <w:r>
        <w:rPr>
          <w:spacing w:val="-14"/>
        </w:rPr>
        <w:t xml:space="preserve"> </w:t>
      </w:r>
      <w:r>
        <w:t>все</w:t>
      </w:r>
      <w:r>
        <w:rPr>
          <w:spacing w:val="-11"/>
        </w:rPr>
        <w:t xml:space="preserve"> </w:t>
      </w:r>
      <w:r>
        <w:t>черные</w:t>
      </w:r>
      <w:r>
        <w:rPr>
          <w:spacing w:val="-10"/>
        </w:rPr>
        <w:t xml:space="preserve"> </w:t>
      </w:r>
      <w:r>
        <w:t>фигуры;</w:t>
      </w:r>
      <w:r>
        <w:rPr>
          <w:spacing w:val="-12"/>
        </w:rPr>
        <w:t xml:space="preserve"> </w:t>
      </w:r>
      <w:r>
        <w:t xml:space="preserve">избирается </w:t>
      </w:r>
      <w:r>
        <w:rPr>
          <w:spacing w:val="-2"/>
        </w:rPr>
        <w:t>такой</w:t>
      </w:r>
    </w:p>
    <w:p w:rsidR="007A46EE" w:rsidRDefault="009E1D98">
      <w:pPr>
        <w:pStyle w:val="a3"/>
        <w:spacing w:before="201" w:line="276" w:lineRule="auto"/>
        <w:jc w:val="left"/>
      </w:pPr>
      <w:r>
        <w:t>маршрут</w:t>
      </w:r>
      <w:r>
        <w:rPr>
          <w:spacing w:val="-10"/>
        </w:rPr>
        <w:t xml:space="preserve"> </w:t>
      </w:r>
      <w:r>
        <w:t>передвижения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шахматной</w:t>
      </w:r>
      <w:r>
        <w:rPr>
          <w:spacing w:val="-8"/>
        </w:rPr>
        <w:t xml:space="preserve"> </w:t>
      </w:r>
      <w:r>
        <w:t>доске,</w:t>
      </w:r>
      <w:r>
        <w:rPr>
          <w:spacing w:val="-6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ни</w:t>
      </w:r>
      <w:r>
        <w:rPr>
          <w:spacing w:val="-9"/>
        </w:rPr>
        <w:t xml:space="preserve"> </w:t>
      </w:r>
      <w:r>
        <w:t>разу</w:t>
      </w:r>
      <w:r>
        <w:rPr>
          <w:spacing w:val="-1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оказаться</w:t>
      </w:r>
      <w:r>
        <w:rPr>
          <w:spacing w:val="-6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боем черных фигур.</w:t>
      </w:r>
    </w:p>
    <w:p w:rsidR="007A46EE" w:rsidRDefault="009E1D98">
      <w:pPr>
        <w:pStyle w:val="a3"/>
        <w:spacing w:before="200" w:line="276" w:lineRule="auto"/>
        <w:jc w:val="left"/>
      </w:pPr>
      <w:r>
        <w:t>«Кратчайший</w:t>
      </w:r>
      <w:r>
        <w:rPr>
          <w:spacing w:val="-10"/>
        </w:rPr>
        <w:t xml:space="preserve"> </w:t>
      </w:r>
      <w:r>
        <w:t>путь».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минимальное</w:t>
      </w:r>
      <w:r>
        <w:rPr>
          <w:spacing w:val="-9"/>
        </w:rPr>
        <w:t xml:space="preserve"> </w:t>
      </w:r>
      <w:r>
        <w:t>число</w:t>
      </w:r>
      <w:r>
        <w:rPr>
          <w:spacing w:val="-10"/>
        </w:rPr>
        <w:t xml:space="preserve"> </w:t>
      </w:r>
      <w:r>
        <w:t>ходов</w:t>
      </w:r>
      <w:r>
        <w:rPr>
          <w:spacing w:val="-17"/>
        </w:rPr>
        <w:t xml:space="preserve"> </w:t>
      </w:r>
      <w:r>
        <w:t>белая</w:t>
      </w:r>
      <w:r>
        <w:rPr>
          <w:spacing w:val="-9"/>
        </w:rPr>
        <w:t xml:space="preserve"> </w:t>
      </w:r>
      <w:r>
        <w:t>фигура</w:t>
      </w:r>
      <w:r>
        <w:rPr>
          <w:spacing w:val="-9"/>
        </w:rPr>
        <w:t xml:space="preserve"> </w:t>
      </w:r>
      <w:r>
        <w:t>должна</w:t>
      </w:r>
      <w:r>
        <w:rPr>
          <w:spacing w:val="-10"/>
        </w:rPr>
        <w:t xml:space="preserve"> </w:t>
      </w:r>
      <w:r>
        <w:t>достичь определенной клетки шахматной доски.</w:t>
      </w:r>
    </w:p>
    <w:p w:rsidR="007A46EE" w:rsidRDefault="009E1D98">
      <w:pPr>
        <w:pStyle w:val="a3"/>
        <w:spacing w:before="201"/>
        <w:jc w:val="left"/>
      </w:pPr>
      <w:r>
        <w:t>«Захват</w:t>
      </w:r>
      <w:r>
        <w:rPr>
          <w:spacing w:val="-18"/>
        </w:rPr>
        <w:t xml:space="preserve"> </w:t>
      </w:r>
      <w:r>
        <w:t>контрольного</w:t>
      </w:r>
      <w:r>
        <w:rPr>
          <w:spacing w:val="-16"/>
        </w:rPr>
        <w:t xml:space="preserve"> </w:t>
      </w:r>
      <w:r>
        <w:t>поля».</w:t>
      </w:r>
      <w:r>
        <w:rPr>
          <w:spacing w:val="-10"/>
        </w:rPr>
        <w:t xml:space="preserve"> </w:t>
      </w:r>
      <w:r>
        <w:t>Игра</w:t>
      </w:r>
      <w:r>
        <w:rPr>
          <w:spacing w:val="-11"/>
        </w:rPr>
        <w:t xml:space="preserve"> </w:t>
      </w:r>
      <w:r>
        <w:t>фигурой</w:t>
      </w:r>
      <w:r>
        <w:rPr>
          <w:spacing w:val="-15"/>
        </w:rPr>
        <w:t xml:space="preserve"> </w:t>
      </w:r>
      <w:r>
        <w:t>против</w:t>
      </w:r>
      <w:r>
        <w:rPr>
          <w:spacing w:val="-18"/>
        </w:rPr>
        <w:t xml:space="preserve"> </w:t>
      </w:r>
      <w:r>
        <w:t>фигуры</w:t>
      </w:r>
      <w:r>
        <w:rPr>
          <w:spacing w:val="-11"/>
        </w:rPr>
        <w:t xml:space="preserve"> </w:t>
      </w:r>
      <w:r>
        <w:t>ведется</w:t>
      </w:r>
      <w:r>
        <w:rPr>
          <w:spacing w:val="-10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rPr>
          <w:spacing w:val="-5"/>
        </w:rPr>
        <w:t>на</w:t>
      </w:r>
    </w:p>
    <w:p w:rsidR="007A46EE" w:rsidRDefault="009E1D98">
      <w:pPr>
        <w:pStyle w:val="a3"/>
        <w:spacing w:before="48"/>
        <w:jc w:val="left"/>
      </w:pPr>
      <w:r>
        <w:t>уничтожение,</w:t>
      </w:r>
      <w:r>
        <w:rPr>
          <w:spacing w:val="-13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целью</w:t>
      </w:r>
      <w:r>
        <w:rPr>
          <w:spacing w:val="-17"/>
        </w:rPr>
        <w:t xml:space="preserve"> </w:t>
      </w:r>
      <w:r>
        <w:t>установить</w:t>
      </w:r>
      <w:r>
        <w:rPr>
          <w:spacing w:val="-17"/>
        </w:rPr>
        <w:t xml:space="preserve"> </w:t>
      </w:r>
      <w:r>
        <w:t>свою</w:t>
      </w:r>
      <w:r>
        <w:rPr>
          <w:spacing w:val="-14"/>
        </w:rPr>
        <w:t xml:space="preserve"> </w:t>
      </w:r>
      <w:r>
        <w:t>фигуру</w:t>
      </w:r>
      <w:r>
        <w:rPr>
          <w:spacing w:val="-1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определенное</w:t>
      </w:r>
      <w:r>
        <w:rPr>
          <w:spacing w:val="-10"/>
        </w:rPr>
        <w:t xml:space="preserve"> </w:t>
      </w:r>
      <w:r>
        <w:t>поле.</w:t>
      </w:r>
      <w:r>
        <w:rPr>
          <w:spacing w:val="-6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rPr>
          <w:spacing w:val="-4"/>
        </w:rPr>
        <w:t>этом</w:t>
      </w:r>
    </w:p>
    <w:p w:rsidR="007A46EE" w:rsidRDefault="009E1D98">
      <w:pPr>
        <w:pStyle w:val="a3"/>
        <w:spacing w:before="47"/>
        <w:jc w:val="left"/>
      </w:pPr>
      <w:r>
        <w:t>запрещается</w:t>
      </w:r>
      <w:r>
        <w:rPr>
          <w:spacing w:val="-12"/>
        </w:rPr>
        <w:t xml:space="preserve"> </w:t>
      </w:r>
      <w:r>
        <w:t>ставить</w:t>
      </w:r>
      <w:r>
        <w:rPr>
          <w:spacing w:val="-18"/>
        </w:rPr>
        <w:t xml:space="preserve"> </w:t>
      </w:r>
      <w:r>
        <w:t>фигуры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поля,</w:t>
      </w:r>
      <w:r>
        <w:rPr>
          <w:spacing w:val="-11"/>
        </w:rPr>
        <w:t xml:space="preserve"> </w:t>
      </w:r>
      <w:r>
        <w:t>находящиеся</w:t>
      </w:r>
      <w:r>
        <w:rPr>
          <w:spacing w:val="-11"/>
        </w:rPr>
        <w:t xml:space="preserve"> </w:t>
      </w:r>
      <w:r>
        <w:t>под</w:t>
      </w:r>
      <w:r>
        <w:rPr>
          <w:spacing w:val="-11"/>
        </w:rPr>
        <w:t xml:space="preserve"> </w:t>
      </w:r>
      <w:r>
        <w:t>ударом</w:t>
      </w:r>
      <w:r>
        <w:rPr>
          <w:spacing w:val="-12"/>
        </w:rPr>
        <w:t xml:space="preserve"> </w:t>
      </w:r>
      <w:r>
        <w:t>фигуры</w:t>
      </w:r>
      <w:r>
        <w:rPr>
          <w:spacing w:val="-16"/>
        </w:rPr>
        <w:t xml:space="preserve"> </w:t>
      </w:r>
      <w:r>
        <w:rPr>
          <w:spacing w:val="-2"/>
        </w:rPr>
        <w:t>противника.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276" w:lineRule="auto"/>
        <w:ind w:right="275"/>
        <w:jc w:val="left"/>
      </w:pPr>
      <w:r>
        <w:t>«Защита</w:t>
      </w:r>
      <w:r>
        <w:rPr>
          <w:spacing w:val="-9"/>
        </w:rPr>
        <w:t xml:space="preserve"> </w:t>
      </w:r>
      <w:r>
        <w:t>контрольного</w:t>
      </w:r>
      <w:r>
        <w:rPr>
          <w:spacing w:val="-10"/>
        </w:rPr>
        <w:t xml:space="preserve"> </w:t>
      </w:r>
      <w:r>
        <w:t>поля».</w:t>
      </w:r>
      <w:r>
        <w:rPr>
          <w:spacing w:val="-8"/>
        </w:rPr>
        <w:t xml:space="preserve"> </w:t>
      </w:r>
      <w:r>
        <w:t>Эта</w:t>
      </w:r>
      <w:r>
        <w:rPr>
          <w:spacing w:val="-10"/>
        </w:rPr>
        <w:t xml:space="preserve"> </w:t>
      </w:r>
      <w:r>
        <w:t>игра</w:t>
      </w:r>
      <w:r>
        <w:rPr>
          <w:spacing w:val="-9"/>
        </w:rPr>
        <w:t xml:space="preserve"> </w:t>
      </w:r>
      <w:r>
        <w:t>подобна</w:t>
      </w:r>
      <w:r>
        <w:rPr>
          <w:spacing w:val="-9"/>
        </w:rPr>
        <w:t xml:space="preserve"> </w:t>
      </w:r>
      <w:r>
        <w:t>предыдущей,</w:t>
      </w:r>
      <w:r>
        <w:rPr>
          <w:spacing w:val="-7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точной</w:t>
      </w:r>
      <w:r>
        <w:rPr>
          <w:spacing w:val="-10"/>
        </w:rPr>
        <w:t xml:space="preserve"> </w:t>
      </w:r>
      <w:r>
        <w:t>игре обеих сторон не имеет победителя.</w:t>
      </w:r>
    </w:p>
    <w:p w:rsidR="007A46EE" w:rsidRDefault="009E1D98">
      <w:pPr>
        <w:pStyle w:val="a3"/>
        <w:spacing w:before="201" w:line="276" w:lineRule="auto"/>
        <w:ind w:right="275"/>
        <w:jc w:val="left"/>
      </w:pPr>
      <w:r>
        <w:t>«Атака</w:t>
      </w:r>
      <w:r>
        <w:rPr>
          <w:spacing w:val="-9"/>
        </w:rPr>
        <w:t xml:space="preserve"> </w:t>
      </w:r>
      <w:r>
        <w:t>неприятельской</w:t>
      </w:r>
      <w:r>
        <w:rPr>
          <w:spacing w:val="-9"/>
        </w:rPr>
        <w:t xml:space="preserve"> </w:t>
      </w:r>
      <w:r>
        <w:t>фигуры».</w:t>
      </w:r>
      <w:r>
        <w:rPr>
          <w:spacing w:val="-8"/>
        </w:rPr>
        <w:t xml:space="preserve"> </w:t>
      </w:r>
      <w:r>
        <w:t>Белая</w:t>
      </w:r>
      <w:r>
        <w:rPr>
          <w:spacing w:val="-5"/>
        </w:rPr>
        <w:t xml:space="preserve"> </w:t>
      </w:r>
      <w:r>
        <w:t>фигура</w:t>
      </w:r>
      <w:r>
        <w:rPr>
          <w:spacing w:val="-9"/>
        </w:rPr>
        <w:t xml:space="preserve"> </w:t>
      </w:r>
      <w:r>
        <w:t>должна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один</w:t>
      </w:r>
      <w:r>
        <w:rPr>
          <w:spacing w:val="-11"/>
        </w:rPr>
        <w:t xml:space="preserve"> </w:t>
      </w:r>
      <w:r>
        <w:t>ход</w:t>
      </w:r>
      <w:r>
        <w:rPr>
          <w:spacing w:val="-9"/>
        </w:rPr>
        <w:t xml:space="preserve"> </w:t>
      </w:r>
      <w:r>
        <w:t>напасть</w:t>
      </w:r>
      <w:r>
        <w:rPr>
          <w:spacing w:val="-16"/>
        </w:rPr>
        <w:t xml:space="preserve"> </w:t>
      </w:r>
      <w:r>
        <w:t>на черную фигуру, но так, чтобы не оказаться под боем.</w:t>
      </w:r>
    </w:p>
    <w:p w:rsidR="007A46EE" w:rsidRDefault="009E1D98">
      <w:pPr>
        <w:pStyle w:val="a3"/>
        <w:spacing w:before="200" w:line="276" w:lineRule="auto"/>
        <w:ind w:right="275"/>
        <w:jc w:val="left"/>
      </w:pPr>
      <w:r>
        <w:t>«Двойной</w:t>
      </w:r>
      <w:r>
        <w:rPr>
          <w:spacing w:val="-2"/>
        </w:rPr>
        <w:t xml:space="preserve"> </w:t>
      </w:r>
      <w:r>
        <w:t>удар».</w:t>
      </w:r>
      <w:r>
        <w:rPr>
          <w:spacing w:val="-3"/>
        </w:rPr>
        <w:t xml:space="preserve"> </w:t>
      </w:r>
      <w:r>
        <w:t>Белой</w:t>
      </w:r>
      <w:r>
        <w:rPr>
          <w:spacing w:val="-11"/>
        </w:rPr>
        <w:t xml:space="preserve"> </w:t>
      </w:r>
      <w:r>
        <w:t>фигурой</w:t>
      </w:r>
      <w:r>
        <w:rPr>
          <w:spacing w:val="-10"/>
        </w:rPr>
        <w:t xml:space="preserve"> </w:t>
      </w:r>
      <w:r>
        <w:t>надо</w:t>
      </w:r>
      <w:r>
        <w:rPr>
          <w:spacing w:val="-10"/>
        </w:rPr>
        <w:t xml:space="preserve"> </w:t>
      </w:r>
      <w:r>
        <w:t>напасть</w:t>
      </w:r>
      <w:r>
        <w:rPr>
          <w:spacing w:val="-11"/>
        </w:rPr>
        <w:t xml:space="preserve"> </w:t>
      </w:r>
      <w:r>
        <w:t>одновременно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две</w:t>
      </w:r>
      <w:r>
        <w:rPr>
          <w:spacing w:val="-9"/>
        </w:rPr>
        <w:t xml:space="preserve"> </w:t>
      </w:r>
      <w:r>
        <w:t>черные</w:t>
      </w:r>
      <w:r>
        <w:rPr>
          <w:spacing w:val="-9"/>
        </w:rPr>
        <w:t xml:space="preserve"> </w:t>
      </w:r>
      <w:r>
        <w:t>фигуры, но так</w:t>
      </w:r>
      <w:r>
        <w:t>, чтобы не оказаться под боем.</w:t>
      </w:r>
    </w:p>
    <w:p w:rsidR="007A46EE" w:rsidRDefault="009E1D98">
      <w:pPr>
        <w:pStyle w:val="a3"/>
        <w:spacing w:before="196" w:line="278" w:lineRule="auto"/>
        <w:ind w:right="1069"/>
        <w:jc w:val="left"/>
      </w:pPr>
      <w:r>
        <w:t>«Взятие».</w:t>
      </w:r>
      <w:r>
        <w:rPr>
          <w:spacing w:val="-7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нескольких</w:t>
      </w:r>
      <w:r>
        <w:rPr>
          <w:spacing w:val="-12"/>
        </w:rPr>
        <w:t xml:space="preserve"> </w:t>
      </w:r>
      <w:r>
        <w:t>возможных</w:t>
      </w:r>
      <w:r>
        <w:rPr>
          <w:spacing w:val="-18"/>
        </w:rPr>
        <w:t xml:space="preserve"> </w:t>
      </w:r>
      <w:r>
        <w:t>взятий</w:t>
      </w:r>
      <w:r>
        <w:rPr>
          <w:spacing w:val="-9"/>
        </w:rPr>
        <w:t xml:space="preserve"> </w:t>
      </w:r>
      <w:r>
        <w:t>надо</w:t>
      </w:r>
      <w:r>
        <w:rPr>
          <w:spacing w:val="-9"/>
        </w:rPr>
        <w:t xml:space="preserve"> </w:t>
      </w:r>
      <w:r>
        <w:t>выбрать</w:t>
      </w:r>
      <w:r>
        <w:rPr>
          <w:spacing w:val="-11"/>
        </w:rPr>
        <w:t xml:space="preserve"> </w:t>
      </w:r>
      <w:r>
        <w:t>лучшее</w:t>
      </w:r>
      <w:r>
        <w:rPr>
          <w:spacing w:val="-3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побить незащищенную фигуру.</w:t>
      </w:r>
    </w:p>
    <w:p w:rsidR="007A46EE" w:rsidRDefault="009E1D98">
      <w:pPr>
        <w:pStyle w:val="a3"/>
        <w:spacing w:before="189"/>
        <w:jc w:val="left"/>
      </w:pPr>
      <w:r>
        <w:t>«Защита».</w:t>
      </w:r>
      <w:r>
        <w:rPr>
          <w:spacing w:val="-11"/>
        </w:rPr>
        <w:t xml:space="preserve"> </w:t>
      </w:r>
      <w:r>
        <w:t>Нужно</w:t>
      </w:r>
      <w:r>
        <w:rPr>
          <w:spacing w:val="-17"/>
        </w:rPr>
        <w:t xml:space="preserve"> </w:t>
      </w:r>
      <w:r>
        <w:t>одной</w:t>
      </w:r>
      <w:r>
        <w:rPr>
          <w:spacing w:val="-17"/>
        </w:rPr>
        <w:t xml:space="preserve"> </w:t>
      </w:r>
      <w:r>
        <w:t>белой</w:t>
      </w:r>
      <w:r>
        <w:rPr>
          <w:spacing w:val="-15"/>
        </w:rPr>
        <w:t xml:space="preserve"> </w:t>
      </w:r>
      <w:r>
        <w:t>фигурой</w:t>
      </w:r>
      <w:r>
        <w:rPr>
          <w:spacing w:val="-16"/>
        </w:rPr>
        <w:t xml:space="preserve"> </w:t>
      </w:r>
      <w:r>
        <w:t>защитить</w:t>
      </w:r>
      <w:r>
        <w:rPr>
          <w:spacing w:val="-18"/>
        </w:rPr>
        <w:t xml:space="preserve"> </w:t>
      </w:r>
      <w:r>
        <w:t>другую,</w:t>
      </w:r>
      <w:r>
        <w:rPr>
          <w:spacing w:val="-10"/>
        </w:rPr>
        <w:t xml:space="preserve"> </w:t>
      </w:r>
      <w:r>
        <w:t>стоящую</w:t>
      </w:r>
      <w:r>
        <w:rPr>
          <w:spacing w:val="-17"/>
        </w:rPr>
        <w:t xml:space="preserve"> </w:t>
      </w:r>
      <w:r>
        <w:t>под</w:t>
      </w:r>
      <w:r>
        <w:rPr>
          <w:spacing w:val="-11"/>
        </w:rPr>
        <w:t xml:space="preserve"> </w:t>
      </w:r>
      <w:r>
        <w:rPr>
          <w:spacing w:val="-2"/>
        </w:rPr>
        <w:t>боем.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82"/>
        <w:ind w:left="0"/>
        <w:jc w:val="left"/>
      </w:pPr>
    </w:p>
    <w:p w:rsidR="007A46EE" w:rsidRDefault="009E1D98">
      <w:pPr>
        <w:pStyle w:val="a5"/>
        <w:numPr>
          <w:ilvl w:val="0"/>
          <w:numId w:val="31"/>
        </w:numPr>
        <w:tabs>
          <w:tab w:val="left" w:pos="768"/>
        </w:tabs>
        <w:ind w:left="768" w:hanging="343"/>
        <w:rPr>
          <w:sz w:val="28"/>
        </w:rPr>
      </w:pPr>
      <w:r>
        <w:rPr>
          <w:spacing w:val="-2"/>
          <w:sz w:val="28"/>
        </w:rPr>
        <w:t>Цель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шахматной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партии.</w:t>
      </w:r>
    </w:p>
    <w:p w:rsidR="007A46EE" w:rsidRDefault="009E1D98">
      <w:pPr>
        <w:pStyle w:val="a3"/>
        <w:spacing w:before="249" w:line="276" w:lineRule="auto"/>
        <w:jc w:val="left"/>
      </w:pPr>
      <w:r>
        <w:t>Шах.</w:t>
      </w:r>
      <w:r>
        <w:rPr>
          <w:spacing w:val="-4"/>
        </w:rPr>
        <w:t xml:space="preserve"> </w:t>
      </w:r>
      <w:r>
        <w:t>Шах</w:t>
      </w:r>
      <w:r>
        <w:rPr>
          <w:spacing w:val="-1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угроза</w:t>
      </w:r>
      <w:r>
        <w:rPr>
          <w:spacing w:val="-7"/>
        </w:rPr>
        <w:t xml:space="preserve"> </w:t>
      </w:r>
      <w:r>
        <w:t>королю.</w:t>
      </w:r>
      <w:r>
        <w:rPr>
          <w:spacing w:val="-2"/>
        </w:rPr>
        <w:t xml:space="preserve"> </w:t>
      </w:r>
      <w:r>
        <w:t>Шах</w:t>
      </w:r>
      <w:r>
        <w:rPr>
          <w:spacing w:val="-18"/>
        </w:rPr>
        <w:t xml:space="preserve"> </w:t>
      </w:r>
      <w:r>
        <w:t>ферзем,</w:t>
      </w:r>
      <w:r>
        <w:rPr>
          <w:spacing w:val="-1"/>
        </w:rPr>
        <w:t xml:space="preserve"> </w:t>
      </w:r>
      <w:r>
        <w:t>ладьей,</w:t>
      </w:r>
      <w:r>
        <w:rPr>
          <w:spacing w:val="-6"/>
        </w:rPr>
        <w:t xml:space="preserve"> </w:t>
      </w:r>
      <w:r>
        <w:t>слоном,</w:t>
      </w:r>
      <w:r>
        <w:rPr>
          <w:spacing w:val="-6"/>
        </w:rPr>
        <w:t xml:space="preserve"> </w:t>
      </w:r>
      <w:r>
        <w:t>конем,</w:t>
      </w:r>
      <w:r>
        <w:rPr>
          <w:spacing w:val="-6"/>
        </w:rPr>
        <w:t xml:space="preserve"> </w:t>
      </w:r>
      <w:r>
        <w:t>пешкой.</w:t>
      </w:r>
      <w:r>
        <w:rPr>
          <w:spacing w:val="-7"/>
        </w:rPr>
        <w:t xml:space="preserve"> </w:t>
      </w:r>
      <w:r>
        <w:t>Защита</w:t>
      </w:r>
      <w:r>
        <w:rPr>
          <w:spacing w:val="-12"/>
        </w:rPr>
        <w:t xml:space="preserve"> </w:t>
      </w:r>
      <w:r>
        <w:t xml:space="preserve">от </w:t>
      </w:r>
      <w:r>
        <w:rPr>
          <w:spacing w:val="-2"/>
        </w:rPr>
        <w:t>шаха.</w:t>
      </w:r>
    </w:p>
    <w:p w:rsidR="007A46EE" w:rsidRDefault="009E1D98">
      <w:pPr>
        <w:pStyle w:val="a3"/>
        <w:spacing w:before="201" w:line="276" w:lineRule="auto"/>
        <w:jc w:val="left"/>
      </w:pPr>
      <w:r>
        <w:t>Мат.</w:t>
      </w:r>
      <w:r>
        <w:rPr>
          <w:spacing w:val="-2"/>
        </w:rPr>
        <w:t xml:space="preserve"> </w:t>
      </w:r>
      <w:r>
        <w:t>Мат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цель</w:t>
      </w:r>
      <w:r>
        <w:rPr>
          <w:spacing w:val="-11"/>
        </w:rPr>
        <w:t xml:space="preserve"> </w:t>
      </w:r>
      <w:r>
        <w:t>игры.</w:t>
      </w:r>
      <w:r>
        <w:rPr>
          <w:spacing w:val="-6"/>
        </w:rPr>
        <w:t xml:space="preserve"> </w:t>
      </w:r>
      <w:r>
        <w:t>Мат</w:t>
      </w:r>
      <w:r>
        <w:rPr>
          <w:spacing w:val="-14"/>
        </w:rPr>
        <w:t xml:space="preserve"> </w:t>
      </w:r>
      <w:r>
        <w:t>ферзем,</w:t>
      </w:r>
      <w:r>
        <w:rPr>
          <w:spacing w:val="-5"/>
        </w:rPr>
        <w:t xml:space="preserve"> </w:t>
      </w:r>
      <w:r>
        <w:t>ладьей,</w:t>
      </w:r>
      <w:r>
        <w:rPr>
          <w:spacing w:val="-6"/>
        </w:rPr>
        <w:t xml:space="preserve"> </w:t>
      </w:r>
      <w:r>
        <w:t>слоном,</w:t>
      </w:r>
      <w:r>
        <w:rPr>
          <w:spacing w:val="-2"/>
        </w:rPr>
        <w:t xml:space="preserve"> </w:t>
      </w:r>
      <w:r>
        <w:t>пешкой.</w:t>
      </w:r>
      <w:r>
        <w:rPr>
          <w:spacing w:val="-6"/>
        </w:rPr>
        <w:t xml:space="preserve"> </w:t>
      </w:r>
      <w:r>
        <w:t>Мат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ход.</w:t>
      </w:r>
      <w:r>
        <w:rPr>
          <w:spacing w:val="-2"/>
        </w:rPr>
        <w:t xml:space="preserve"> </w:t>
      </w:r>
      <w:r>
        <w:t>Ничья. Пат. Отличие пата от мата. Варианты ничьей. Примеры патовых ситуаций.</w:t>
      </w:r>
    </w:p>
    <w:p w:rsidR="007A46EE" w:rsidRDefault="009E1D98">
      <w:pPr>
        <w:pStyle w:val="a3"/>
        <w:spacing w:before="3"/>
        <w:jc w:val="left"/>
      </w:pPr>
      <w:r>
        <w:t>Рокировка.</w:t>
      </w:r>
      <w:r>
        <w:rPr>
          <w:spacing w:val="-14"/>
        </w:rPr>
        <w:t xml:space="preserve"> </w:t>
      </w:r>
      <w:r>
        <w:t>Длинная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короткая</w:t>
      </w:r>
      <w:r>
        <w:rPr>
          <w:spacing w:val="-13"/>
        </w:rPr>
        <w:t xml:space="preserve"> </w:t>
      </w:r>
      <w:r>
        <w:t>рокировка.</w:t>
      </w:r>
      <w:r>
        <w:rPr>
          <w:spacing w:val="-12"/>
        </w:rPr>
        <w:t xml:space="preserve"> </w:t>
      </w:r>
      <w:r>
        <w:t>Правила</w:t>
      </w:r>
      <w:r>
        <w:rPr>
          <w:spacing w:val="-17"/>
        </w:rPr>
        <w:t xml:space="preserve"> </w:t>
      </w:r>
      <w:r>
        <w:rPr>
          <w:spacing w:val="-2"/>
        </w:rPr>
        <w:t>рокировки.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72"/>
        <w:ind w:left="0"/>
        <w:jc w:val="left"/>
      </w:pPr>
    </w:p>
    <w:p w:rsidR="007A46EE" w:rsidRDefault="009E1D98">
      <w:pPr>
        <w:pStyle w:val="a3"/>
        <w:jc w:val="left"/>
      </w:pPr>
      <w:r>
        <w:t>Дидактические</w:t>
      </w:r>
      <w:r>
        <w:rPr>
          <w:spacing w:val="-15"/>
        </w:rPr>
        <w:t xml:space="preserve"> </w:t>
      </w:r>
      <w:r>
        <w:t>игры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игровые</w:t>
      </w:r>
      <w:r>
        <w:rPr>
          <w:spacing w:val="-14"/>
        </w:rPr>
        <w:t xml:space="preserve"> </w:t>
      </w:r>
      <w:r>
        <w:rPr>
          <w:spacing w:val="-2"/>
        </w:rPr>
        <w:t>задания.</w:t>
      </w:r>
    </w:p>
    <w:p w:rsidR="007A46EE" w:rsidRDefault="009E1D98">
      <w:pPr>
        <w:pStyle w:val="a3"/>
        <w:spacing w:before="245" w:line="278" w:lineRule="auto"/>
        <w:ind w:right="1069"/>
        <w:jc w:val="left"/>
      </w:pPr>
      <w:r>
        <w:t>«Шах</w:t>
      </w:r>
      <w:r>
        <w:rPr>
          <w:spacing w:val="-18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шах».</w:t>
      </w:r>
      <w:r>
        <w:rPr>
          <w:spacing w:val="-4"/>
        </w:rPr>
        <w:t xml:space="preserve"> </w:t>
      </w:r>
      <w:r>
        <w:t>Приводится</w:t>
      </w:r>
      <w:r>
        <w:rPr>
          <w:spacing w:val="-7"/>
        </w:rPr>
        <w:t xml:space="preserve"> </w:t>
      </w:r>
      <w:r>
        <w:t>ряд</w:t>
      </w:r>
      <w:r>
        <w:rPr>
          <w:spacing w:val="-8"/>
        </w:rPr>
        <w:t xml:space="preserve"> </w:t>
      </w:r>
      <w:r>
        <w:t>позиций,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которых</w:t>
      </w:r>
      <w:r>
        <w:rPr>
          <w:spacing w:val="-10"/>
        </w:rPr>
        <w:t xml:space="preserve"> </w:t>
      </w:r>
      <w:r>
        <w:t>ученики</w:t>
      </w:r>
      <w:r>
        <w:rPr>
          <w:spacing w:val="-10"/>
        </w:rPr>
        <w:t xml:space="preserve"> </w:t>
      </w:r>
      <w:r>
        <w:t>должны определить: стоит ли король под шахом или нет.</w:t>
      </w:r>
    </w:p>
    <w:p w:rsidR="007A46EE" w:rsidRDefault="009E1D98">
      <w:pPr>
        <w:pStyle w:val="a3"/>
        <w:spacing w:before="194"/>
        <w:jc w:val="left"/>
      </w:pPr>
      <w:r>
        <w:rPr>
          <w:spacing w:val="-2"/>
        </w:rPr>
        <w:t>«Объяви</w:t>
      </w:r>
      <w:r>
        <w:rPr>
          <w:spacing w:val="-3"/>
        </w:rPr>
        <w:t xml:space="preserve"> </w:t>
      </w:r>
      <w:r>
        <w:rPr>
          <w:spacing w:val="-2"/>
        </w:rPr>
        <w:t>шах».</w:t>
      </w:r>
      <w:r>
        <w:rPr>
          <w:spacing w:val="5"/>
        </w:rPr>
        <w:t xml:space="preserve"> </w:t>
      </w:r>
      <w:r>
        <w:rPr>
          <w:spacing w:val="-2"/>
        </w:rPr>
        <w:t>Требуется</w:t>
      </w:r>
      <w:r>
        <w:rPr>
          <w:spacing w:val="6"/>
        </w:rPr>
        <w:t xml:space="preserve"> </w:t>
      </w:r>
      <w:r>
        <w:rPr>
          <w:spacing w:val="-2"/>
        </w:rPr>
        <w:t>объявить</w:t>
      </w:r>
      <w:r>
        <w:rPr>
          <w:spacing w:val="-6"/>
        </w:rPr>
        <w:t xml:space="preserve"> </w:t>
      </w:r>
      <w:r>
        <w:rPr>
          <w:spacing w:val="-2"/>
        </w:rPr>
        <w:t>шах</w:t>
      </w:r>
      <w:r>
        <w:rPr>
          <w:spacing w:val="-9"/>
        </w:rPr>
        <w:t xml:space="preserve"> </w:t>
      </w:r>
      <w:r>
        <w:rPr>
          <w:spacing w:val="-2"/>
        </w:rPr>
        <w:t>неприятельскому</w:t>
      </w:r>
      <w:r>
        <w:rPr>
          <w:spacing w:val="-10"/>
        </w:rPr>
        <w:t xml:space="preserve"> </w:t>
      </w:r>
      <w:r>
        <w:rPr>
          <w:spacing w:val="-2"/>
        </w:rPr>
        <w:t>королю.</w:t>
      </w:r>
    </w:p>
    <w:p w:rsidR="007A46EE" w:rsidRDefault="009E1D98">
      <w:pPr>
        <w:pStyle w:val="a3"/>
        <w:spacing w:before="249"/>
        <w:jc w:val="left"/>
      </w:pPr>
      <w:r>
        <w:t>«Пять</w:t>
      </w:r>
      <w:r>
        <w:rPr>
          <w:spacing w:val="-18"/>
        </w:rPr>
        <w:t xml:space="preserve"> </w:t>
      </w:r>
      <w:r>
        <w:t>шахов».</w:t>
      </w:r>
      <w:r>
        <w:rPr>
          <w:spacing w:val="-5"/>
        </w:rPr>
        <w:t xml:space="preserve"> </w:t>
      </w:r>
      <w:r>
        <w:t>Каждой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пяти</w:t>
      </w:r>
      <w:r>
        <w:rPr>
          <w:spacing w:val="-11"/>
        </w:rPr>
        <w:t xml:space="preserve"> </w:t>
      </w:r>
      <w:r>
        <w:t>белых</w:t>
      </w:r>
      <w:r>
        <w:rPr>
          <w:spacing w:val="-17"/>
        </w:rPr>
        <w:t xml:space="preserve"> </w:t>
      </w:r>
      <w:r>
        <w:t>фигур</w:t>
      </w:r>
      <w:r>
        <w:rPr>
          <w:spacing w:val="-10"/>
        </w:rPr>
        <w:t xml:space="preserve"> </w:t>
      </w:r>
      <w:r>
        <w:t>нужно</w:t>
      </w:r>
      <w:r>
        <w:rPr>
          <w:spacing w:val="-10"/>
        </w:rPr>
        <w:t xml:space="preserve"> </w:t>
      </w:r>
      <w:r>
        <w:t>объявить</w:t>
      </w:r>
      <w:r>
        <w:rPr>
          <w:spacing w:val="-11"/>
        </w:rPr>
        <w:t xml:space="preserve"> </w:t>
      </w:r>
      <w:r>
        <w:t>шах</w:t>
      </w:r>
      <w:r>
        <w:rPr>
          <w:spacing w:val="-17"/>
        </w:rPr>
        <w:t xml:space="preserve"> </w:t>
      </w:r>
      <w:r>
        <w:t>черному</w:t>
      </w:r>
      <w:r>
        <w:rPr>
          <w:spacing w:val="-18"/>
        </w:rPr>
        <w:t xml:space="preserve"> </w:t>
      </w:r>
      <w:r>
        <w:rPr>
          <w:spacing w:val="-2"/>
        </w:rPr>
        <w:t>королю.</w:t>
      </w:r>
    </w:p>
    <w:p w:rsidR="007A46EE" w:rsidRDefault="009E1D98">
      <w:pPr>
        <w:pStyle w:val="a3"/>
        <w:spacing w:before="250"/>
        <w:jc w:val="left"/>
      </w:pPr>
      <w:r>
        <w:t>«Защита</w:t>
      </w:r>
      <w:r>
        <w:rPr>
          <w:spacing w:val="-10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шаха».</w:t>
      </w:r>
      <w:r>
        <w:rPr>
          <w:spacing w:val="-9"/>
        </w:rPr>
        <w:t xml:space="preserve"> </w:t>
      </w:r>
      <w:r>
        <w:t>Белый</w:t>
      </w:r>
      <w:r>
        <w:rPr>
          <w:spacing w:val="-10"/>
        </w:rPr>
        <w:t xml:space="preserve"> </w:t>
      </w:r>
      <w:r>
        <w:t>король</w:t>
      </w:r>
      <w:r>
        <w:rPr>
          <w:spacing w:val="-18"/>
        </w:rPr>
        <w:t xml:space="preserve"> </w:t>
      </w:r>
      <w:r>
        <w:t>должен</w:t>
      </w:r>
      <w:r>
        <w:rPr>
          <w:spacing w:val="-7"/>
        </w:rPr>
        <w:t xml:space="preserve"> </w:t>
      </w:r>
      <w:r>
        <w:t>защититься</w:t>
      </w:r>
      <w:r>
        <w:rPr>
          <w:spacing w:val="-10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rPr>
          <w:spacing w:val="-2"/>
        </w:rPr>
        <w:t>шаха.</w:t>
      </w:r>
    </w:p>
    <w:p w:rsidR="007A46EE" w:rsidRDefault="009E1D98">
      <w:pPr>
        <w:pStyle w:val="a3"/>
        <w:spacing w:before="249" w:line="276" w:lineRule="auto"/>
        <w:jc w:val="left"/>
      </w:pPr>
      <w:r>
        <w:t>«Мат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мат».</w:t>
      </w:r>
      <w:r>
        <w:rPr>
          <w:spacing w:val="-7"/>
        </w:rPr>
        <w:t xml:space="preserve"> </w:t>
      </w:r>
      <w:r>
        <w:t>Приводится</w:t>
      </w:r>
      <w:r>
        <w:rPr>
          <w:spacing w:val="-7"/>
        </w:rPr>
        <w:t xml:space="preserve"> </w:t>
      </w:r>
      <w:r>
        <w:t>ряд</w:t>
      </w:r>
      <w:r>
        <w:rPr>
          <w:spacing w:val="-7"/>
        </w:rPr>
        <w:t xml:space="preserve"> </w:t>
      </w:r>
      <w:r>
        <w:t>позиций,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которых</w:t>
      </w:r>
      <w:r>
        <w:rPr>
          <w:spacing w:val="-10"/>
        </w:rPr>
        <w:t xml:space="preserve"> </w:t>
      </w:r>
      <w:r>
        <w:t>ученики</w:t>
      </w:r>
      <w:r>
        <w:rPr>
          <w:spacing w:val="-10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определить: дан ли мат черному королю.</w:t>
      </w:r>
    </w:p>
    <w:p w:rsidR="007A46EE" w:rsidRDefault="009E1D98">
      <w:pPr>
        <w:pStyle w:val="a3"/>
        <w:spacing w:before="201"/>
        <w:jc w:val="left"/>
      </w:pPr>
      <w:r>
        <w:t>«Мат</w:t>
      </w:r>
      <w:r>
        <w:rPr>
          <w:spacing w:val="-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ход».</w:t>
      </w:r>
      <w:r>
        <w:rPr>
          <w:spacing w:val="-7"/>
        </w:rPr>
        <w:t xml:space="preserve"> </w:t>
      </w:r>
      <w:r>
        <w:t>Требуется</w:t>
      </w:r>
      <w:r>
        <w:rPr>
          <w:spacing w:val="-7"/>
        </w:rPr>
        <w:t xml:space="preserve"> </w:t>
      </w:r>
      <w:r>
        <w:t>объявить</w:t>
      </w:r>
      <w:r>
        <w:rPr>
          <w:spacing w:val="-15"/>
        </w:rPr>
        <w:t xml:space="preserve"> </w:t>
      </w:r>
      <w:r>
        <w:t>мат</w:t>
      </w:r>
      <w:r>
        <w:rPr>
          <w:spacing w:val="-16"/>
        </w:rPr>
        <w:t xml:space="preserve"> </w:t>
      </w:r>
      <w:r>
        <w:t>непр</w:t>
      </w:r>
      <w:r>
        <w:t>иятельскому</w:t>
      </w:r>
      <w:r>
        <w:rPr>
          <w:spacing w:val="-16"/>
        </w:rPr>
        <w:t xml:space="preserve"> </w:t>
      </w:r>
      <w:r>
        <w:t>королю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один</w:t>
      </w:r>
      <w:r>
        <w:rPr>
          <w:spacing w:val="-6"/>
        </w:rPr>
        <w:t xml:space="preserve"> </w:t>
      </w:r>
      <w:r>
        <w:rPr>
          <w:spacing w:val="-4"/>
        </w:rPr>
        <w:t>ход.</w:t>
      </w:r>
    </w:p>
    <w:p w:rsidR="007A46EE" w:rsidRDefault="009E1D98">
      <w:pPr>
        <w:pStyle w:val="a3"/>
        <w:spacing w:before="249" w:line="276" w:lineRule="auto"/>
        <w:ind w:right="275"/>
        <w:jc w:val="left"/>
      </w:pPr>
      <w:r>
        <w:t>«Рокировка».</w:t>
      </w:r>
      <w:r>
        <w:rPr>
          <w:spacing w:val="-9"/>
        </w:rPr>
        <w:t xml:space="preserve"> </w:t>
      </w:r>
      <w:r>
        <w:t>Приводится</w:t>
      </w:r>
      <w:r>
        <w:rPr>
          <w:spacing w:val="-9"/>
        </w:rPr>
        <w:t xml:space="preserve"> </w:t>
      </w:r>
      <w:r>
        <w:t>ряд</w:t>
      </w:r>
      <w:r>
        <w:rPr>
          <w:spacing w:val="-10"/>
        </w:rPr>
        <w:t xml:space="preserve"> </w:t>
      </w:r>
      <w:r>
        <w:t>позиций,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которых</w:t>
      </w:r>
      <w:r>
        <w:rPr>
          <w:spacing w:val="-12"/>
        </w:rPr>
        <w:t xml:space="preserve"> </w:t>
      </w:r>
      <w:r>
        <w:t>ученики</w:t>
      </w:r>
      <w:r>
        <w:rPr>
          <w:spacing w:val="-11"/>
        </w:rPr>
        <w:t xml:space="preserve"> </w:t>
      </w:r>
      <w:r>
        <w:t>должны</w:t>
      </w:r>
      <w:r>
        <w:rPr>
          <w:spacing w:val="-12"/>
        </w:rPr>
        <w:t xml:space="preserve"> </w:t>
      </w:r>
      <w:r>
        <w:t>определить: можно рокировать или нет.</w:t>
      </w:r>
    </w:p>
    <w:p w:rsidR="007A46EE" w:rsidRDefault="007A46EE">
      <w:pPr>
        <w:pStyle w:val="a3"/>
        <w:spacing w:line="276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0"/>
          <w:numId w:val="31"/>
        </w:numPr>
        <w:tabs>
          <w:tab w:val="left" w:pos="860"/>
        </w:tabs>
        <w:ind w:left="860" w:hanging="435"/>
        <w:rPr>
          <w:sz w:val="28"/>
        </w:rPr>
      </w:pPr>
      <w:r>
        <w:rPr>
          <w:sz w:val="28"/>
        </w:rPr>
        <w:t>Игра</w:t>
      </w:r>
      <w:r>
        <w:rPr>
          <w:spacing w:val="-13"/>
          <w:sz w:val="28"/>
        </w:rPr>
        <w:t xml:space="preserve"> </w:t>
      </w:r>
      <w:r>
        <w:rPr>
          <w:sz w:val="28"/>
        </w:rPr>
        <w:t>всеми</w:t>
      </w:r>
      <w:r>
        <w:rPr>
          <w:spacing w:val="-17"/>
          <w:sz w:val="28"/>
        </w:rPr>
        <w:t xml:space="preserve"> </w:t>
      </w:r>
      <w:r>
        <w:rPr>
          <w:sz w:val="28"/>
        </w:rPr>
        <w:t>фигурами</w:t>
      </w:r>
      <w:r>
        <w:rPr>
          <w:spacing w:val="-16"/>
          <w:sz w:val="28"/>
        </w:rPr>
        <w:t xml:space="preserve"> </w:t>
      </w:r>
      <w:r>
        <w:rPr>
          <w:sz w:val="28"/>
        </w:rPr>
        <w:t>из</w:t>
      </w:r>
      <w:r>
        <w:rPr>
          <w:spacing w:val="-14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положения.</w:t>
      </w:r>
    </w:p>
    <w:p w:rsidR="007A46EE" w:rsidRDefault="009E1D98">
      <w:pPr>
        <w:pStyle w:val="a3"/>
        <w:spacing w:before="244" w:line="276" w:lineRule="auto"/>
        <w:jc w:val="left"/>
      </w:pPr>
      <w:r>
        <w:t>Шахматная</w:t>
      </w:r>
      <w:r>
        <w:rPr>
          <w:spacing w:val="-9"/>
        </w:rPr>
        <w:t xml:space="preserve"> </w:t>
      </w:r>
      <w:r>
        <w:t>партия.</w:t>
      </w:r>
      <w:r>
        <w:rPr>
          <w:spacing w:val="-9"/>
        </w:rPr>
        <w:t xml:space="preserve"> </w:t>
      </w:r>
      <w:r>
        <w:t>Начало</w:t>
      </w:r>
      <w:r>
        <w:rPr>
          <w:spacing w:val="-11"/>
        </w:rPr>
        <w:t xml:space="preserve"> </w:t>
      </w:r>
      <w:r>
        <w:t>шахматной</w:t>
      </w:r>
      <w:r>
        <w:rPr>
          <w:spacing w:val="-11"/>
        </w:rPr>
        <w:t xml:space="preserve"> </w:t>
      </w:r>
      <w:r>
        <w:t>партии.</w:t>
      </w:r>
      <w:r>
        <w:rPr>
          <w:spacing w:val="-9"/>
        </w:rPr>
        <w:t xml:space="preserve"> </w:t>
      </w:r>
      <w:r>
        <w:t>Представления</w:t>
      </w:r>
      <w:r>
        <w:rPr>
          <w:spacing w:val="-9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том,</w:t>
      </w:r>
      <w:r>
        <w:rPr>
          <w:spacing w:val="-10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начинать шахматную партию. Короткие шахматные партии.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28"/>
        <w:ind w:left="0"/>
        <w:jc w:val="left"/>
      </w:pPr>
    </w:p>
    <w:p w:rsidR="007A46EE" w:rsidRDefault="009E1D98">
      <w:pPr>
        <w:pStyle w:val="a3"/>
        <w:spacing w:before="1"/>
        <w:jc w:val="left"/>
      </w:pPr>
      <w:r>
        <w:t>Дидактические</w:t>
      </w:r>
      <w:r>
        <w:rPr>
          <w:spacing w:val="-15"/>
        </w:rPr>
        <w:t xml:space="preserve"> </w:t>
      </w:r>
      <w:r>
        <w:t>игры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игровые</w:t>
      </w:r>
      <w:r>
        <w:rPr>
          <w:spacing w:val="-14"/>
        </w:rPr>
        <w:t xml:space="preserve"> </w:t>
      </w:r>
      <w:r>
        <w:rPr>
          <w:spacing w:val="-2"/>
        </w:rPr>
        <w:t>задания.</w:t>
      </w:r>
    </w:p>
    <w:p w:rsidR="007A46EE" w:rsidRDefault="009E1D98">
      <w:pPr>
        <w:pStyle w:val="a3"/>
        <w:spacing w:before="249" w:line="276" w:lineRule="auto"/>
        <w:jc w:val="left"/>
      </w:pPr>
      <w:r>
        <w:t>«Два хода».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того</w:t>
      </w:r>
      <w:r>
        <w:rPr>
          <w:spacing w:val="-10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ученик</w:t>
      </w:r>
      <w:r>
        <w:rPr>
          <w:spacing w:val="-11"/>
        </w:rPr>
        <w:t xml:space="preserve"> </w:t>
      </w:r>
      <w:r>
        <w:t>научился</w:t>
      </w:r>
      <w:r>
        <w:rPr>
          <w:spacing w:val="-8"/>
        </w:rPr>
        <w:t xml:space="preserve"> </w:t>
      </w:r>
      <w:r>
        <w:t>создавать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реализовывать</w:t>
      </w:r>
      <w:r>
        <w:rPr>
          <w:spacing w:val="-5"/>
        </w:rPr>
        <w:t xml:space="preserve"> </w:t>
      </w:r>
      <w:r>
        <w:t>угрозы,</w:t>
      </w:r>
      <w:r>
        <w:rPr>
          <w:spacing w:val="-7"/>
        </w:rPr>
        <w:t xml:space="preserve"> </w:t>
      </w:r>
      <w:r>
        <w:t>он играет с педагогом следующим образом: на каждый ход педагога ученик отвечает двумя своими ходами подряд.</w:t>
      </w:r>
    </w:p>
    <w:p w:rsidR="007A46EE" w:rsidRDefault="009E1D98">
      <w:pPr>
        <w:pStyle w:val="a5"/>
        <w:numPr>
          <w:ilvl w:val="0"/>
          <w:numId w:val="31"/>
        </w:numPr>
        <w:tabs>
          <w:tab w:val="left" w:pos="951"/>
        </w:tabs>
        <w:spacing w:before="200"/>
        <w:ind w:left="951" w:hanging="526"/>
        <w:rPr>
          <w:sz w:val="28"/>
        </w:rPr>
      </w:pPr>
      <w:r>
        <w:rPr>
          <w:spacing w:val="-2"/>
          <w:sz w:val="28"/>
        </w:rPr>
        <w:t>Обобщение.</w:t>
      </w:r>
    </w:p>
    <w:p w:rsidR="007A46EE" w:rsidRDefault="009E1D98">
      <w:pPr>
        <w:pStyle w:val="a3"/>
        <w:spacing w:before="250"/>
        <w:jc w:val="left"/>
      </w:pPr>
      <w:r>
        <w:rPr>
          <w:spacing w:val="-2"/>
        </w:rPr>
        <w:t>Повторение</w:t>
      </w:r>
      <w:r>
        <w:t xml:space="preserve"> </w:t>
      </w:r>
      <w:r>
        <w:rPr>
          <w:spacing w:val="-2"/>
        </w:rPr>
        <w:t>основных</w:t>
      </w:r>
      <w:r>
        <w:rPr>
          <w:spacing w:val="-11"/>
        </w:rPr>
        <w:t xml:space="preserve"> </w:t>
      </w:r>
      <w:r>
        <w:rPr>
          <w:spacing w:val="-2"/>
        </w:rPr>
        <w:t>вопросов курса.</w:t>
      </w:r>
    </w:p>
    <w:p w:rsidR="007A46EE" w:rsidRDefault="009E1D98">
      <w:pPr>
        <w:pStyle w:val="a3"/>
        <w:spacing w:before="249"/>
        <w:jc w:val="left"/>
      </w:pPr>
      <w:r>
        <w:t>К</w:t>
      </w:r>
      <w:r>
        <w:rPr>
          <w:spacing w:val="-11"/>
        </w:rPr>
        <w:t xml:space="preserve"> </w:t>
      </w:r>
      <w:r>
        <w:t>концу</w:t>
      </w:r>
      <w:r>
        <w:rPr>
          <w:spacing w:val="-18"/>
        </w:rPr>
        <w:t xml:space="preserve"> </w:t>
      </w:r>
      <w:r>
        <w:t>первого</w:t>
      </w:r>
      <w:r>
        <w:rPr>
          <w:spacing w:val="-9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rPr>
          <w:spacing w:val="-2"/>
        </w:rPr>
        <w:t>знать:</w:t>
      </w:r>
    </w:p>
    <w:p w:rsidR="007A46EE" w:rsidRDefault="009E1D98">
      <w:pPr>
        <w:pStyle w:val="a5"/>
        <w:numPr>
          <w:ilvl w:val="0"/>
          <w:numId w:val="30"/>
        </w:numPr>
        <w:tabs>
          <w:tab w:val="left" w:pos="1131"/>
        </w:tabs>
        <w:spacing w:before="244" w:line="276" w:lineRule="auto"/>
        <w:ind w:right="276" w:firstLine="0"/>
        <w:jc w:val="left"/>
        <w:rPr>
          <w:sz w:val="28"/>
        </w:rPr>
      </w:pPr>
      <w:r>
        <w:rPr>
          <w:sz w:val="28"/>
        </w:rPr>
        <w:t>шахматные</w:t>
      </w:r>
      <w:r>
        <w:rPr>
          <w:spacing w:val="-10"/>
          <w:sz w:val="28"/>
        </w:rPr>
        <w:t xml:space="preserve"> </w:t>
      </w:r>
      <w:r>
        <w:rPr>
          <w:sz w:val="28"/>
        </w:rPr>
        <w:t>термины:</w:t>
      </w:r>
      <w:r>
        <w:rPr>
          <w:spacing w:val="-18"/>
          <w:sz w:val="28"/>
        </w:rPr>
        <w:t xml:space="preserve"> </w:t>
      </w:r>
      <w:r>
        <w:rPr>
          <w:sz w:val="28"/>
        </w:rPr>
        <w:t>белое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черное</w:t>
      </w:r>
      <w:r>
        <w:rPr>
          <w:spacing w:val="-10"/>
          <w:sz w:val="28"/>
        </w:rPr>
        <w:t xml:space="preserve"> </w:t>
      </w:r>
      <w:r>
        <w:rPr>
          <w:sz w:val="28"/>
        </w:rPr>
        <w:t>поле,</w:t>
      </w:r>
      <w:r>
        <w:rPr>
          <w:spacing w:val="-4"/>
          <w:sz w:val="28"/>
        </w:rPr>
        <w:t xml:space="preserve"> </w:t>
      </w:r>
      <w:r>
        <w:rPr>
          <w:sz w:val="28"/>
        </w:rPr>
        <w:t>горизонталь,</w:t>
      </w:r>
      <w:r>
        <w:rPr>
          <w:spacing w:val="-4"/>
          <w:sz w:val="28"/>
        </w:rPr>
        <w:t xml:space="preserve"> </w:t>
      </w:r>
      <w:r>
        <w:rPr>
          <w:sz w:val="28"/>
        </w:rPr>
        <w:t>вертикаль,</w:t>
      </w:r>
      <w:r>
        <w:rPr>
          <w:spacing w:val="-4"/>
          <w:sz w:val="28"/>
        </w:rPr>
        <w:t xml:space="preserve"> </w:t>
      </w:r>
      <w:r>
        <w:rPr>
          <w:sz w:val="28"/>
        </w:rPr>
        <w:t>диагональ, центр,</w:t>
      </w:r>
      <w:r>
        <w:rPr>
          <w:spacing w:val="-10"/>
          <w:sz w:val="28"/>
        </w:rPr>
        <w:t xml:space="preserve"> </w:t>
      </w:r>
      <w:r>
        <w:rPr>
          <w:sz w:val="28"/>
        </w:rPr>
        <w:t>партнеры,</w:t>
      </w:r>
      <w:r>
        <w:rPr>
          <w:spacing w:val="-11"/>
          <w:sz w:val="28"/>
        </w:rPr>
        <w:t xml:space="preserve"> </w:t>
      </w:r>
      <w:r>
        <w:rPr>
          <w:sz w:val="28"/>
        </w:rPr>
        <w:t>партия;</w:t>
      </w:r>
      <w:r>
        <w:rPr>
          <w:spacing w:val="-13"/>
          <w:sz w:val="28"/>
        </w:rPr>
        <w:t xml:space="preserve"> </w:t>
      </w:r>
      <w:r>
        <w:rPr>
          <w:sz w:val="28"/>
        </w:rPr>
        <w:t>начальное</w:t>
      </w:r>
      <w:r>
        <w:rPr>
          <w:spacing w:val="-1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-12"/>
          <w:sz w:val="28"/>
        </w:rPr>
        <w:t xml:space="preserve"> </w:t>
      </w:r>
      <w:r>
        <w:rPr>
          <w:sz w:val="28"/>
        </w:rPr>
        <w:t>(начальная</w:t>
      </w:r>
      <w:r>
        <w:rPr>
          <w:spacing w:val="-11"/>
          <w:sz w:val="28"/>
        </w:rPr>
        <w:t xml:space="preserve"> </w:t>
      </w:r>
      <w:r>
        <w:rPr>
          <w:sz w:val="28"/>
        </w:rPr>
        <w:t>позиция),</w:t>
      </w:r>
      <w:r>
        <w:rPr>
          <w:spacing w:val="-10"/>
          <w:sz w:val="28"/>
        </w:rPr>
        <w:t xml:space="preserve"> </w:t>
      </w:r>
      <w:r>
        <w:rPr>
          <w:sz w:val="28"/>
        </w:rPr>
        <w:t>белые,</w:t>
      </w:r>
      <w:r>
        <w:rPr>
          <w:spacing w:val="-10"/>
          <w:sz w:val="28"/>
        </w:rPr>
        <w:t xml:space="preserve"> </w:t>
      </w:r>
      <w:r>
        <w:rPr>
          <w:sz w:val="28"/>
        </w:rPr>
        <w:t>черные, ход, взятие, стоять под боем, взятие на проходе, рокировка (длинная и короткая); шах, мат, пат, ничья;</w:t>
      </w:r>
    </w:p>
    <w:p w:rsidR="007A46EE" w:rsidRDefault="009E1D98">
      <w:pPr>
        <w:pStyle w:val="a5"/>
        <w:numPr>
          <w:ilvl w:val="0"/>
          <w:numId w:val="30"/>
        </w:numPr>
        <w:tabs>
          <w:tab w:val="left" w:pos="1131"/>
        </w:tabs>
        <w:spacing w:before="204" w:line="276" w:lineRule="auto"/>
        <w:ind w:right="405" w:firstLine="0"/>
        <w:jc w:val="left"/>
        <w:rPr>
          <w:sz w:val="28"/>
        </w:rPr>
      </w:pPr>
      <w:r>
        <w:rPr>
          <w:sz w:val="28"/>
        </w:rPr>
        <w:t>названия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шахматных</w:t>
      </w:r>
      <w:r>
        <w:rPr>
          <w:spacing w:val="-18"/>
          <w:sz w:val="28"/>
        </w:rPr>
        <w:t xml:space="preserve"> </w:t>
      </w:r>
      <w:r>
        <w:rPr>
          <w:sz w:val="28"/>
        </w:rPr>
        <w:t>фигур:</w:t>
      </w:r>
      <w:r>
        <w:rPr>
          <w:spacing w:val="-17"/>
          <w:sz w:val="28"/>
        </w:rPr>
        <w:t xml:space="preserve"> </w:t>
      </w:r>
      <w:r>
        <w:rPr>
          <w:sz w:val="28"/>
        </w:rPr>
        <w:t>ладья,</w:t>
      </w:r>
      <w:r>
        <w:rPr>
          <w:spacing w:val="-8"/>
          <w:sz w:val="28"/>
        </w:rPr>
        <w:t xml:space="preserve"> </w:t>
      </w:r>
      <w:r>
        <w:rPr>
          <w:sz w:val="28"/>
        </w:rPr>
        <w:t>слон,</w:t>
      </w:r>
      <w:r>
        <w:rPr>
          <w:spacing w:val="-8"/>
          <w:sz w:val="28"/>
        </w:rPr>
        <w:t xml:space="preserve"> </w:t>
      </w:r>
      <w:r>
        <w:rPr>
          <w:sz w:val="28"/>
        </w:rPr>
        <w:t>ферзь,</w:t>
      </w:r>
      <w:r>
        <w:rPr>
          <w:spacing w:val="-8"/>
          <w:sz w:val="28"/>
        </w:rPr>
        <w:t xml:space="preserve"> </w:t>
      </w:r>
      <w:r>
        <w:rPr>
          <w:sz w:val="28"/>
        </w:rPr>
        <w:t>конь,</w:t>
      </w:r>
      <w:r>
        <w:rPr>
          <w:spacing w:val="-8"/>
          <w:sz w:val="28"/>
        </w:rPr>
        <w:t xml:space="preserve"> </w:t>
      </w:r>
      <w:r>
        <w:rPr>
          <w:sz w:val="28"/>
        </w:rPr>
        <w:t>пешка,</w:t>
      </w:r>
      <w:r>
        <w:rPr>
          <w:spacing w:val="-8"/>
          <w:sz w:val="28"/>
        </w:rPr>
        <w:t xml:space="preserve"> </w:t>
      </w:r>
      <w:r>
        <w:rPr>
          <w:sz w:val="28"/>
        </w:rPr>
        <w:t>король,</w:t>
      </w:r>
      <w:r>
        <w:rPr>
          <w:spacing w:val="-8"/>
          <w:sz w:val="28"/>
        </w:rPr>
        <w:t xml:space="preserve"> </w:t>
      </w:r>
      <w:r>
        <w:rPr>
          <w:sz w:val="28"/>
        </w:rPr>
        <w:t>правила хода и взятия каждой фигуры.</w:t>
      </w:r>
    </w:p>
    <w:p w:rsidR="007A46EE" w:rsidRDefault="009E1D98">
      <w:pPr>
        <w:pStyle w:val="a3"/>
        <w:spacing w:before="201"/>
        <w:jc w:val="left"/>
      </w:pPr>
      <w:r>
        <w:t>К</w:t>
      </w:r>
      <w:r>
        <w:rPr>
          <w:spacing w:val="-11"/>
        </w:rPr>
        <w:t xml:space="preserve"> </w:t>
      </w:r>
      <w:r>
        <w:t>концу</w:t>
      </w:r>
      <w:r>
        <w:rPr>
          <w:spacing w:val="-18"/>
        </w:rPr>
        <w:t xml:space="preserve"> </w:t>
      </w:r>
      <w:r>
        <w:t>первого</w:t>
      </w:r>
      <w:r>
        <w:rPr>
          <w:spacing w:val="-9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rPr>
          <w:spacing w:val="-2"/>
        </w:rPr>
        <w:t>уметь:</w:t>
      </w:r>
    </w:p>
    <w:p w:rsidR="007A46EE" w:rsidRDefault="009E1D98">
      <w:pPr>
        <w:pStyle w:val="a5"/>
        <w:numPr>
          <w:ilvl w:val="0"/>
          <w:numId w:val="30"/>
        </w:numPr>
        <w:tabs>
          <w:tab w:val="left" w:pos="1131"/>
        </w:tabs>
        <w:spacing w:before="244"/>
        <w:ind w:left="1131" w:hanging="706"/>
        <w:jc w:val="left"/>
        <w:rPr>
          <w:sz w:val="28"/>
        </w:rPr>
      </w:pPr>
      <w:r>
        <w:rPr>
          <w:spacing w:val="-2"/>
          <w:sz w:val="28"/>
        </w:rPr>
        <w:t>ориентироваться на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шахматной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доске;</w:t>
      </w:r>
    </w:p>
    <w:p w:rsidR="007A46EE" w:rsidRDefault="009E1D98">
      <w:pPr>
        <w:pStyle w:val="a5"/>
        <w:numPr>
          <w:ilvl w:val="0"/>
          <w:numId w:val="30"/>
        </w:numPr>
        <w:tabs>
          <w:tab w:val="left" w:pos="1131"/>
        </w:tabs>
        <w:spacing w:before="250" w:line="276" w:lineRule="auto"/>
        <w:ind w:right="453" w:firstLine="0"/>
        <w:jc w:val="left"/>
        <w:rPr>
          <w:sz w:val="28"/>
        </w:rPr>
      </w:pPr>
      <w:r>
        <w:rPr>
          <w:sz w:val="28"/>
        </w:rPr>
        <w:t>играть</w:t>
      </w:r>
      <w:r>
        <w:rPr>
          <w:spacing w:val="-12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10"/>
          <w:sz w:val="28"/>
        </w:rPr>
        <w:t xml:space="preserve"> </w:t>
      </w:r>
      <w:r>
        <w:rPr>
          <w:sz w:val="28"/>
        </w:rPr>
        <w:t>фигурой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отдельности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совокупности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9"/>
          <w:sz w:val="28"/>
        </w:rPr>
        <w:t xml:space="preserve"> </w:t>
      </w:r>
      <w:r>
        <w:rPr>
          <w:sz w:val="28"/>
        </w:rPr>
        <w:t>фигурами безнарушения правил шахматного кодекса;</w:t>
      </w:r>
    </w:p>
    <w:p w:rsidR="007A46EE" w:rsidRDefault="009E1D98">
      <w:pPr>
        <w:pStyle w:val="a5"/>
        <w:numPr>
          <w:ilvl w:val="0"/>
          <w:numId w:val="30"/>
        </w:numPr>
        <w:tabs>
          <w:tab w:val="left" w:pos="1131"/>
        </w:tabs>
        <w:spacing w:before="201" w:line="276" w:lineRule="auto"/>
        <w:ind w:right="1003" w:firstLine="0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-11"/>
          <w:sz w:val="28"/>
        </w:rPr>
        <w:t xml:space="preserve"> </w:t>
      </w:r>
      <w:r>
        <w:rPr>
          <w:sz w:val="28"/>
        </w:rPr>
        <w:t>размещать</w:t>
      </w:r>
      <w:r>
        <w:rPr>
          <w:spacing w:val="-10"/>
          <w:sz w:val="28"/>
        </w:rPr>
        <w:t xml:space="preserve"> </w:t>
      </w:r>
      <w:r>
        <w:rPr>
          <w:sz w:val="28"/>
        </w:rPr>
        <w:t>доску</w:t>
      </w:r>
      <w:r>
        <w:rPr>
          <w:spacing w:val="-18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7"/>
          <w:sz w:val="28"/>
        </w:rPr>
        <w:t xml:space="preserve"> </w:t>
      </w:r>
      <w:r>
        <w:rPr>
          <w:sz w:val="28"/>
        </w:rPr>
        <w:t>партнерами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10"/>
          <w:sz w:val="28"/>
        </w:rPr>
        <w:t xml:space="preserve"> </w:t>
      </w:r>
      <w:r>
        <w:rPr>
          <w:sz w:val="28"/>
        </w:rPr>
        <w:t>расставлять начальную позицию;</w:t>
      </w:r>
    </w:p>
    <w:p w:rsidR="007A46EE" w:rsidRDefault="009E1D98">
      <w:pPr>
        <w:pStyle w:val="a5"/>
        <w:numPr>
          <w:ilvl w:val="0"/>
          <w:numId w:val="30"/>
        </w:numPr>
        <w:tabs>
          <w:tab w:val="left" w:pos="1131"/>
        </w:tabs>
        <w:spacing w:before="200"/>
        <w:ind w:left="1131" w:hanging="706"/>
        <w:jc w:val="left"/>
        <w:rPr>
          <w:sz w:val="28"/>
        </w:rPr>
      </w:pPr>
      <w:r>
        <w:rPr>
          <w:sz w:val="28"/>
        </w:rPr>
        <w:t>различать</w:t>
      </w:r>
      <w:r>
        <w:rPr>
          <w:spacing w:val="-18"/>
          <w:sz w:val="28"/>
        </w:rPr>
        <w:t xml:space="preserve"> </w:t>
      </w:r>
      <w:r>
        <w:rPr>
          <w:sz w:val="28"/>
        </w:rPr>
        <w:t>горизонталь,</w:t>
      </w:r>
      <w:r>
        <w:rPr>
          <w:spacing w:val="-15"/>
          <w:sz w:val="28"/>
        </w:rPr>
        <w:t xml:space="preserve"> </w:t>
      </w:r>
      <w:r>
        <w:rPr>
          <w:sz w:val="28"/>
        </w:rPr>
        <w:t>вертикаль</w:t>
      </w:r>
      <w:r>
        <w:rPr>
          <w:spacing w:val="-18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диагональ;</w:t>
      </w:r>
    </w:p>
    <w:p w:rsidR="007A46EE" w:rsidRDefault="009E1D98">
      <w:pPr>
        <w:pStyle w:val="a5"/>
        <w:numPr>
          <w:ilvl w:val="0"/>
          <w:numId w:val="30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pacing w:val="-2"/>
          <w:sz w:val="28"/>
        </w:rPr>
        <w:t>рокировать;</w:t>
      </w:r>
    </w:p>
    <w:p w:rsidR="007A46EE" w:rsidRDefault="009E1D98">
      <w:pPr>
        <w:pStyle w:val="a5"/>
        <w:numPr>
          <w:ilvl w:val="0"/>
          <w:numId w:val="30"/>
        </w:numPr>
        <w:tabs>
          <w:tab w:val="left" w:pos="1131"/>
        </w:tabs>
        <w:spacing w:before="250"/>
        <w:ind w:left="1131" w:hanging="706"/>
        <w:jc w:val="left"/>
        <w:rPr>
          <w:sz w:val="28"/>
        </w:rPr>
      </w:pPr>
      <w:r>
        <w:rPr>
          <w:sz w:val="28"/>
        </w:rPr>
        <w:t>объявлять</w:t>
      </w:r>
      <w:r>
        <w:rPr>
          <w:spacing w:val="-17"/>
          <w:sz w:val="28"/>
        </w:rPr>
        <w:t xml:space="preserve"> </w:t>
      </w:r>
      <w:r>
        <w:rPr>
          <w:sz w:val="28"/>
        </w:rPr>
        <w:t>шах,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мат;</w:t>
      </w:r>
    </w:p>
    <w:p w:rsidR="007A46EE" w:rsidRDefault="009E1D98">
      <w:pPr>
        <w:pStyle w:val="a5"/>
        <w:numPr>
          <w:ilvl w:val="0"/>
          <w:numId w:val="30"/>
        </w:numPr>
        <w:tabs>
          <w:tab w:val="left" w:pos="1131"/>
        </w:tabs>
        <w:spacing w:before="250"/>
        <w:ind w:left="1131" w:hanging="706"/>
        <w:jc w:val="left"/>
        <w:rPr>
          <w:sz w:val="28"/>
        </w:rPr>
      </w:pPr>
      <w:r>
        <w:rPr>
          <w:sz w:val="28"/>
        </w:rPr>
        <w:t>решать</w:t>
      </w:r>
      <w:r>
        <w:rPr>
          <w:spacing w:val="-16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мат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один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ход.</w:t>
      </w:r>
    </w:p>
    <w:p w:rsidR="007A46EE" w:rsidRDefault="007A46EE">
      <w:pPr>
        <w:pStyle w:val="a5"/>
        <w:jc w:val="lef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285"/>
        <w:ind w:left="0"/>
        <w:jc w:val="left"/>
      </w:pPr>
    </w:p>
    <w:p w:rsidR="007A46EE" w:rsidRDefault="009E1D98">
      <w:pPr>
        <w:pStyle w:val="a3"/>
        <w:jc w:val="left"/>
      </w:pPr>
      <w:r>
        <w:t>Учебный</w:t>
      </w:r>
      <w:r>
        <w:rPr>
          <w:spacing w:val="-18"/>
        </w:rPr>
        <w:t xml:space="preserve"> </w:t>
      </w:r>
      <w:r>
        <w:t>курс</w:t>
      </w:r>
      <w:r>
        <w:rPr>
          <w:spacing w:val="-16"/>
        </w:rPr>
        <w:t xml:space="preserve"> </w:t>
      </w:r>
      <w:r>
        <w:t>«Шахматы,</w:t>
      </w:r>
      <w:r>
        <w:rPr>
          <w:spacing w:val="-11"/>
        </w:rPr>
        <w:t xml:space="preserve"> </w:t>
      </w:r>
      <w:r>
        <w:t>второй</w:t>
      </w:r>
      <w:r>
        <w:rPr>
          <w:spacing w:val="-18"/>
        </w:rPr>
        <w:t xml:space="preserve"> </w:t>
      </w:r>
      <w:r>
        <w:rPr>
          <w:spacing w:val="-4"/>
        </w:rPr>
        <w:t>год»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77"/>
        <w:ind w:left="0"/>
        <w:jc w:val="left"/>
      </w:pPr>
    </w:p>
    <w:p w:rsidR="007A46EE" w:rsidRDefault="009E1D98">
      <w:pPr>
        <w:pStyle w:val="a3"/>
        <w:spacing w:line="276" w:lineRule="auto"/>
        <w:ind w:right="455"/>
        <w:jc w:val="left"/>
      </w:pPr>
      <w:r>
        <w:t>Учебный</w:t>
      </w:r>
      <w:r>
        <w:rPr>
          <w:spacing w:val="-11"/>
        </w:rPr>
        <w:t xml:space="preserve"> </w:t>
      </w:r>
      <w:r>
        <w:t>курс</w:t>
      </w:r>
      <w:r>
        <w:rPr>
          <w:spacing w:val="-6"/>
        </w:rPr>
        <w:t xml:space="preserve"> </w:t>
      </w:r>
      <w:r>
        <w:t>«Шахматы,</w:t>
      </w:r>
      <w:r>
        <w:rPr>
          <w:spacing w:val="-7"/>
        </w:rPr>
        <w:t xml:space="preserve"> </w:t>
      </w:r>
      <w:r>
        <w:t>второй</w:t>
      </w:r>
      <w:r>
        <w:rPr>
          <w:spacing w:val="-7"/>
        </w:rPr>
        <w:t xml:space="preserve"> </w:t>
      </w:r>
      <w:r>
        <w:t>год»</w:t>
      </w:r>
      <w:r>
        <w:rPr>
          <w:spacing w:val="-18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логическое</w:t>
      </w:r>
      <w:r>
        <w:rPr>
          <w:spacing w:val="-9"/>
        </w:rPr>
        <w:t xml:space="preserve"> </w:t>
      </w:r>
      <w:r>
        <w:t>продолжение</w:t>
      </w:r>
      <w:r>
        <w:rPr>
          <w:spacing w:val="-9"/>
        </w:rPr>
        <w:t xml:space="preserve"> </w:t>
      </w:r>
      <w:r>
        <w:t>начатой</w:t>
      </w:r>
      <w:r>
        <w:rPr>
          <w:spacing w:val="-10"/>
        </w:rPr>
        <w:t xml:space="preserve"> </w:t>
      </w:r>
      <w:r>
        <w:t>работы. Учебно-методический комплект состоит из программы «Шахматы, второй год», учебника для второго класса «Шахматы, второй год, или Играем и выигрываем»,</w:t>
      </w:r>
    </w:p>
    <w:p w:rsidR="007A46EE" w:rsidRDefault="009E1D98">
      <w:pPr>
        <w:pStyle w:val="a3"/>
        <w:spacing w:before="3" w:line="276" w:lineRule="auto"/>
        <w:jc w:val="left"/>
      </w:pPr>
      <w:r>
        <w:t>пособия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«Шахматы,</w:t>
      </w:r>
      <w:r>
        <w:rPr>
          <w:spacing w:val="-7"/>
        </w:rPr>
        <w:t xml:space="preserve"> </w:t>
      </w:r>
      <w:r>
        <w:t>второй</w:t>
      </w:r>
      <w:r>
        <w:rPr>
          <w:spacing w:val="-10"/>
        </w:rPr>
        <w:t xml:space="preserve"> </w:t>
      </w:r>
      <w:r>
        <w:t>год,</w:t>
      </w:r>
      <w:r>
        <w:rPr>
          <w:spacing w:val="-8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Учусь</w:t>
      </w:r>
      <w:r>
        <w:rPr>
          <w:spacing w:val="-1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учу»,</w:t>
      </w:r>
      <w:r>
        <w:rPr>
          <w:spacing w:val="-9"/>
        </w:rPr>
        <w:t xml:space="preserve"> </w:t>
      </w:r>
      <w:r>
        <w:t>книга</w:t>
      </w:r>
      <w:r>
        <w:rPr>
          <w:spacing w:val="-1"/>
        </w:rPr>
        <w:t xml:space="preserve"> </w:t>
      </w:r>
      <w:r>
        <w:t>«Шахматный задачник, второй год о</w:t>
      </w:r>
      <w:r>
        <w:t>бучения».</w:t>
      </w:r>
    </w:p>
    <w:p w:rsidR="007A46EE" w:rsidRDefault="009E1D98">
      <w:pPr>
        <w:pStyle w:val="a3"/>
        <w:spacing w:before="201" w:line="276" w:lineRule="auto"/>
        <w:jc w:val="left"/>
      </w:pPr>
      <w:r>
        <w:t>В</w:t>
      </w:r>
      <w:r>
        <w:rPr>
          <w:spacing w:val="-12"/>
        </w:rPr>
        <w:t xml:space="preserve"> </w:t>
      </w:r>
      <w:r>
        <w:t>отличие</w:t>
      </w:r>
      <w:r>
        <w:rPr>
          <w:spacing w:val="-7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материалов</w:t>
      </w:r>
      <w:r>
        <w:rPr>
          <w:spacing w:val="-8"/>
        </w:rPr>
        <w:t xml:space="preserve"> </w:t>
      </w:r>
      <w:r>
        <w:t>первого</w:t>
      </w:r>
      <w:r>
        <w:rPr>
          <w:spacing w:val="-8"/>
        </w:rPr>
        <w:t xml:space="preserve"> </w:t>
      </w:r>
      <w:r>
        <w:t>года</w:t>
      </w:r>
      <w:r>
        <w:rPr>
          <w:spacing w:val="-6"/>
        </w:rPr>
        <w:t xml:space="preserve"> </w:t>
      </w:r>
      <w:r>
        <w:t>обучения, 90</w:t>
      </w:r>
      <w:r>
        <w:rPr>
          <w:spacing w:val="-8"/>
        </w:rPr>
        <w:t xml:space="preserve"> </w:t>
      </w:r>
      <w:r>
        <w:t>%</w:t>
      </w:r>
      <w:r>
        <w:rPr>
          <w:spacing w:val="-10"/>
        </w:rPr>
        <w:t xml:space="preserve"> </w:t>
      </w:r>
      <w:r>
        <w:t>которых</w:t>
      </w:r>
      <w:r>
        <w:rPr>
          <w:spacing w:val="-16"/>
        </w:rPr>
        <w:t xml:space="preserve"> </w:t>
      </w:r>
      <w:r>
        <w:t>представляют</w:t>
      </w:r>
      <w:r>
        <w:rPr>
          <w:spacing w:val="-8"/>
        </w:rPr>
        <w:t xml:space="preserve"> </w:t>
      </w:r>
      <w:r>
        <w:t>собой авторские наработки, тематика второго курса более традиционна.</w:t>
      </w:r>
    </w:p>
    <w:p w:rsidR="007A46EE" w:rsidRDefault="009E1D98">
      <w:pPr>
        <w:pStyle w:val="a3"/>
        <w:spacing w:before="200"/>
        <w:jc w:val="left"/>
      </w:pPr>
      <w:r>
        <w:rPr>
          <w:spacing w:val="-2"/>
        </w:rPr>
        <w:t>Среди</w:t>
      </w:r>
      <w:r>
        <w:rPr>
          <w:spacing w:val="-1"/>
        </w:rPr>
        <w:t xml:space="preserve"> </w:t>
      </w:r>
      <w:r>
        <w:rPr>
          <w:spacing w:val="-2"/>
        </w:rPr>
        <w:t>заслуживающих</w:t>
      </w:r>
      <w:r>
        <w:rPr>
          <w:spacing w:val="-5"/>
        </w:rPr>
        <w:t xml:space="preserve"> </w:t>
      </w:r>
      <w:r>
        <w:rPr>
          <w:spacing w:val="-2"/>
        </w:rPr>
        <w:t>внимания</w:t>
      </w:r>
      <w:r>
        <w:rPr>
          <w:spacing w:val="1"/>
        </w:rPr>
        <w:t xml:space="preserve"> </w:t>
      </w:r>
      <w:r>
        <w:rPr>
          <w:spacing w:val="-2"/>
        </w:rPr>
        <w:t>авторских</w:t>
      </w:r>
      <w:r>
        <w:rPr>
          <w:spacing w:val="-12"/>
        </w:rPr>
        <w:t xml:space="preserve"> </w:t>
      </w:r>
      <w:r>
        <w:rPr>
          <w:spacing w:val="-2"/>
        </w:rPr>
        <w:t>инноваций</w:t>
      </w:r>
      <w:r>
        <w:rPr>
          <w:spacing w:val="1"/>
        </w:rPr>
        <w:t xml:space="preserve"> </w:t>
      </w:r>
      <w:r>
        <w:rPr>
          <w:spacing w:val="-2"/>
        </w:rPr>
        <w:t>можно</w:t>
      </w:r>
      <w:r>
        <w:rPr>
          <w:spacing w:val="3"/>
        </w:rPr>
        <w:t xml:space="preserve"> </w:t>
      </w:r>
      <w:r>
        <w:rPr>
          <w:spacing w:val="-2"/>
        </w:rPr>
        <w:t>выделить:</w:t>
      </w:r>
    </w:p>
    <w:p w:rsidR="007A46EE" w:rsidRDefault="009E1D98">
      <w:pPr>
        <w:pStyle w:val="a5"/>
        <w:numPr>
          <w:ilvl w:val="0"/>
          <w:numId w:val="30"/>
        </w:numPr>
        <w:tabs>
          <w:tab w:val="left" w:pos="1131"/>
        </w:tabs>
        <w:spacing w:before="250"/>
        <w:ind w:left="1131" w:hanging="706"/>
        <w:jc w:val="left"/>
        <w:rPr>
          <w:sz w:val="28"/>
        </w:rPr>
      </w:pPr>
      <w:r>
        <w:rPr>
          <w:spacing w:val="-2"/>
          <w:sz w:val="28"/>
        </w:rPr>
        <w:t>занимательное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объяснение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шахматной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нотации;</w:t>
      </w:r>
    </w:p>
    <w:p w:rsidR="007A46EE" w:rsidRDefault="009E1D98">
      <w:pPr>
        <w:pStyle w:val="a5"/>
        <w:numPr>
          <w:ilvl w:val="0"/>
          <w:numId w:val="30"/>
        </w:numPr>
        <w:tabs>
          <w:tab w:val="left" w:pos="1131"/>
        </w:tabs>
        <w:spacing w:before="244"/>
        <w:ind w:left="1131" w:hanging="706"/>
        <w:jc w:val="left"/>
        <w:rPr>
          <w:sz w:val="28"/>
        </w:rPr>
      </w:pPr>
      <w:r>
        <w:rPr>
          <w:spacing w:val="-2"/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занятиях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шахматных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легенд;</w:t>
      </w:r>
    </w:p>
    <w:p w:rsidR="007A46EE" w:rsidRDefault="009E1D98">
      <w:pPr>
        <w:pStyle w:val="a5"/>
        <w:numPr>
          <w:ilvl w:val="0"/>
          <w:numId w:val="30"/>
        </w:numPr>
        <w:tabs>
          <w:tab w:val="left" w:pos="1131"/>
        </w:tabs>
        <w:spacing w:before="250"/>
        <w:ind w:left="1131" w:hanging="706"/>
        <w:jc w:val="left"/>
        <w:rPr>
          <w:sz w:val="28"/>
        </w:rPr>
      </w:pPr>
      <w:r>
        <w:rPr>
          <w:sz w:val="28"/>
        </w:rPr>
        <w:t>культивирование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игры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1"/>
          <w:sz w:val="28"/>
        </w:rPr>
        <w:t xml:space="preserve"> </w:t>
      </w:r>
      <w:r>
        <w:rPr>
          <w:sz w:val="28"/>
        </w:rPr>
        <w:t>фрагментах</w:t>
      </w:r>
      <w:r>
        <w:rPr>
          <w:spacing w:val="-18"/>
          <w:sz w:val="28"/>
        </w:rPr>
        <w:t xml:space="preserve"> </w:t>
      </w:r>
      <w:r>
        <w:rPr>
          <w:sz w:val="28"/>
        </w:rPr>
        <w:t>(3×3,</w:t>
      </w:r>
      <w:r>
        <w:rPr>
          <w:spacing w:val="-9"/>
          <w:sz w:val="28"/>
        </w:rPr>
        <w:t xml:space="preserve"> </w:t>
      </w:r>
      <w:r>
        <w:rPr>
          <w:sz w:val="28"/>
        </w:rPr>
        <w:t>4×4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др.)</w:t>
      </w:r>
      <w:r>
        <w:rPr>
          <w:spacing w:val="-17"/>
          <w:sz w:val="28"/>
        </w:rPr>
        <w:t xml:space="preserve"> </w:t>
      </w:r>
      <w:r>
        <w:rPr>
          <w:sz w:val="28"/>
        </w:rPr>
        <w:t>шахматной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доски;</w:t>
      </w:r>
    </w:p>
    <w:p w:rsidR="007A46EE" w:rsidRDefault="007A46EE">
      <w:pPr>
        <w:pStyle w:val="a5"/>
        <w:jc w:val="lef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0"/>
          <w:numId w:val="30"/>
        </w:numPr>
        <w:tabs>
          <w:tab w:val="left" w:pos="1131"/>
        </w:tabs>
        <w:ind w:left="1131" w:hanging="706"/>
        <w:jc w:val="left"/>
        <w:rPr>
          <w:sz w:val="28"/>
        </w:rPr>
      </w:pPr>
      <w:r>
        <w:rPr>
          <w:sz w:val="28"/>
        </w:rPr>
        <w:t>применение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диафильмов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процессе;</w:t>
      </w:r>
    </w:p>
    <w:p w:rsidR="007A46EE" w:rsidRDefault="009E1D98">
      <w:pPr>
        <w:pStyle w:val="a5"/>
        <w:numPr>
          <w:ilvl w:val="0"/>
          <w:numId w:val="30"/>
        </w:numPr>
        <w:tabs>
          <w:tab w:val="left" w:pos="1131"/>
        </w:tabs>
        <w:spacing w:before="244"/>
        <w:ind w:left="1131" w:hanging="706"/>
        <w:jc w:val="left"/>
        <w:rPr>
          <w:sz w:val="28"/>
        </w:rPr>
      </w:pPr>
      <w:r>
        <w:rPr>
          <w:spacing w:val="-2"/>
          <w:sz w:val="28"/>
        </w:rPr>
        <w:t>разработка</w:t>
      </w:r>
      <w:r>
        <w:rPr>
          <w:sz w:val="28"/>
        </w:rPr>
        <w:t xml:space="preserve"> </w:t>
      </w:r>
      <w:r>
        <w:rPr>
          <w:spacing w:val="-2"/>
          <w:sz w:val="28"/>
        </w:rPr>
        <w:t>оригинальных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дидактических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игр 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заданий;</w:t>
      </w:r>
    </w:p>
    <w:p w:rsidR="007A46EE" w:rsidRDefault="009E1D98">
      <w:pPr>
        <w:pStyle w:val="a5"/>
        <w:numPr>
          <w:ilvl w:val="0"/>
          <w:numId w:val="30"/>
        </w:numPr>
        <w:tabs>
          <w:tab w:val="left" w:pos="1131"/>
        </w:tabs>
        <w:spacing w:before="250" w:line="276" w:lineRule="auto"/>
        <w:ind w:right="1064" w:firstLine="0"/>
        <w:jc w:val="left"/>
        <w:rPr>
          <w:sz w:val="28"/>
        </w:rPr>
      </w:pPr>
      <w:r>
        <w:rPr>
          <w:sz w:val="28"/>
        </w:rPr>
        <w:t>преимущественное</w:t>
      </w:r>
      <w:r>
        <w:rPr>
          <w:spacing w:val="-18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на</w:t>
      </w:r>
      <w:r>
        <w:rPr>
          <w:spacing w:val="-15"/>
          <w:sz w:val="28"/>
        </w:rPr>
        <w:t xml:space="preserve"> </w:t>
      </w:r>
      <w:r>
        <w:rPr>
          <w:sz w:val="28"/>
        </w:rPr>
        <w:t>занятиях</w:t>
      </w:r>
      <w:r>
        <w:rPr>
          <w:spacing w:val="-18"/>
          <w:sz w:val="28"/>
        </w:rPr>
        <w:t xml:space="preserve"> </w:t>
      </w:r>
      <w:r>
        <w:rPr>
          <w:sz w:val="28"/>
        </w:rPr>
        <w:t>позиций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минимальным количеством шахматных фигур;</w:t>
      </w:r>
    </w:p>
    <w:p w:rsidR="007A46EE" w:rsidRDefault="009E1D98">
      <w:pPr>
        <w:pStyle w:val="a5"/>
        <w:numPr>
          <w:ilvl w:val="0"/>
          <w:numId w:val="30"/>
        </w:numPr>
        <w:tabs>
          <w:tab w:val="left" w:pos="1131"/>
        </w:tabs>
        <w:spacing w:before="201"/>
        <w:ind w:left="1131" w:hanging="706"/>
        <w:jc w:val="left"/>
        <w:rPr>
          <w:sz w:val="28"/>
        </w:rPr>
      </w:pPr>
      <w:r>
        <w:rPr>
          <w:spacing w:val="-2"/>
          <w:sz w:val="28"/>
        </w:rPr>
        <w:t>инсценирование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на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уроках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дидактических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шахматных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сказок.</w:t>
      </w:r>
    </w:p>
    <w:p w:rsidR="007A46EE" w:rsidRDefault="009E1D98">
      <w:pPr>
        <w:pStyle w:val="a3"/>
        <w:spacing w:before="249" w:line="276" w:lineRule="auto"/>
        <w:ind w:right="208"/>
      </w:pPr>
      <w:r>
        <w:t>Содержание</w:t>
      </w:r>
      <w:r>
        <w:rPr>
          <w:spacing w:val="-4"/>
        </w:rPr>
        <w:t xml:space="preserve"> </w:t>
      </w:r>
      <w:r>
        <w:t>второго</w:t>
      </w:r>
      <w:r>
        <w:rPr>
          <w:spacing w:val="-11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включает</w:t>
      </w:r>
      <w:r>
        <w:rPr>
          <w:spacing w:val="-12"/>
        </w:rPr>
        <w:t xml:space="preserve"> </w:t>
      </w:r>
      <w:r>
        <w:t>непосредственно</w:t>
      </w:r>
      <w:r>
        <w:rPr>
          <w:spacing w:val="-9"/>
        </w:rPr>
        <w:t xml:space="preserve"> </w:t>
      </w:r>
      <w:r>
        <w:t>обучение</w:t>
      </w:r>
      <w:r>
        <w:rPr>
          <w:spacing w:val="-6"/>
        </w:rPr>
        <w:t xml:space="preserve"> </w:t>
      </w:r>
      <w:r>
        <w:t>шахматной игре, освоение правил игры в</w:t>
      </w:r>
      <w:r>
        <w:rPr>
          <w:spacing w:val="-1"/>
        </w:rPr>
        <w:t xml:space="preserve"> </w:t>
      </w:r>
      <w:r>
        <w:t>шахматы, а так же знакомство с шахматной нотацией, творчеством выдающихся шахматистов; дети учатся решать шахматные задачи.</w:t>
      </w:r>
    </w:p>
    <w:p w:rsidR="007A46EE" w:rsidRDefault="009E1D98">
      <w:pPr>
        <w:pStyle w:val="a3"/>
        <w:spacing w:before="200"/>
        <w:jc w:val="left"/>
      </w:pPr>
      <w:r>
        <w:t>Программа</w:t>
      </w:r>
      <w:r>
        <w:rPr>
          <w:spacing w:val="-18"/>
        </w:rPr>
        <w:t xml:space="preserve"> </w:t>
      </w:r>
      <w:r>
        <w:t>«Шахматы,</w:t>
      </w:r>
      <w:r>
        <w:rPr>
          <w:spacing w:val="-17"/>
        </w:rPr>
        <w:t xml:space="preserve"> </w:t>
      </w:r>
      <w:r>
        <w:t>второй</w:t>
      </w:r>
      <w:r>
        <w:rPr>
          <w:spacing w:val="-17"/>
        </w:rPr>
        <w:t xml:space="preserve"> </w:t>
      </w:r>
      <w:r>
        <w:t>год»</w:t>
      </w:r>
      <w:r>
        <w:rPr>
          <w:spacing w:val="-18"/>
        </w:rPr>
        <w:t xml:space="preserve"> </w:t>
      </w:r>
      <w:r>
        <w:t>предусматривает</w:t>
      </w:r>
      <w:r>
        <w:rPr>
          <w:spacing w:val="-16"/>
        </w:rPr>
        <w:t xml:space="preserve"> </w:t>
      </w:r>
      <w:r>
        <w:t>34</w:t>
      </w:r>
      <w:r>
        <w:rPr>
          <w:spacing w:val="-15"/>
        </w:rPr>
        <w:t xml:space="preserve"> </w:t>
      </w:r>
      <w:r>
        <w:t>учебных</w:t>
      </w:r>
      <w:r>
        <w:rPr>
          <w:spacing w:val="-18"/>
        </w:rPr>
        <w:t xml:space="preserve"> </w:t>
      </w:r>
      <w:r>
        <w:t>занятия,</w:t>
      </w:r>
      <w:r>
        <w:rPr>
          <w:spacing w:val="-9"/>
        </w:rPr>
        <w:t xml:space="preserve"> </w:t>
      </w:r>
      <w:r>
        <w:rPr>
          <w:spacing w:val="-5"/>
        </w:rPr>
        <w:t>по</w:t>
      </w:r>
    </w:p>
    <w:p w:rsidR="007A46EE" w:rsidRDefault="009E1D98">
      <w:pPr>
        <w:pStyle w:val="a3"/>
        <w:spacing w:before="48" w:line="276" w:lineRule="auto"/>
        <w:jc w:val="left"/>
      </w:pPr>
      <w:r>
        <w:t>одному уроку в неделю. Если на первом году обучения большая ч</w:t>
      </w:r>
      <w:r>
        <w:t>асть времени отводилась</w:t>
      </w:r>
      <w:r>
        <w:rPr>
          <w:spacing w:val="-11"/>
        </w:rPr>
        <w:t xml:space="preserve"> </w:t>
      </w:r>
      <w:r>
        <w:t>изучению</w:t>
      </w:r>
      <w:r>
        <w:rPr>
          <w:spacing w:val="-10"/>
        </w:rPr>
        <w:t xml:space="preserve"> </w:t>
      </w:r>
      <w:r>
        <w:t>силы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слабости</w:t>
      </w:r>
      <w:r>
        <w:rPr>
          <w:spacing w:val="-8"/>
        </w:rPr>
        <w:t xml:space="preserve"> </w:t>
      </w:r>
      <w:r>
        <w:t>каждой</w:t>
      </w:r>
      <w:r>
        <w:rPr>
          <w:spacing w:val="-8"/>
        </w:rPr>
        <w:t xml:space="preserve"> </w:t>
      </w:r>
      <w:r>
        <w:t>шахматной</w:t>
      </w:r>
      <w:r>
        <w:rPr>
          <w:spacing w:val="-8"/>
        </w:rPr>
        <w:t xml:space="preserve"> </w:t>
      </w:r>
      <w:r>
        <w:t>фигуры,</w:t>
      </w:r>
      <w:r>
        <w:rPr>
          <w:spacing w:val="-6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теперь</w:t>
      </w:r>
      <w:r>
        <w:rPr>
          <w:spacing w:val="-10"/>
        </w:rPr>
        <w:t xml:space="preserve"> </w:t>
      </w:r>
      <w:r>
        <w:t>детям</w:t>
      </w:r>
    </w:p>
    <w:p w:rsidR="007A46EE" w:rsidRDefault="009E1D98">
      <w:pPr>
        <w:pStyle w:val="a3"/>
        <w:spacing w:line="278" w:lineRule="auto"/>
        <w:jc w:val="left"/>
      </w:pPr>
      <w:r>
        <w:t>предстоит</w:t>
      </w:r>
      <w:r>
        <w:rPr>
          <w:spacing w:val="-9"/>
        </w:rPr>
        <w:t xml:space="preserve"> </w:t>
      </w:r>
      <w:r>
        <w:t>усваивать</w:t>
      </w:r>
      <w:r>
        <w:rPr>
          <w:spacing w:val="-17"/>
        </w:rPr>
        <w:t xml:space="preserve"> </w:t>
      </w:r>
      <w:r>
        <w:t>простейшие</w:t>
      </w:r>
      <w:r>
        <w:rPr>
          <w:spacing w:val="-10"/>
        </w:rPr>
        <w:t xml:space="preserve"> </w:t>
      </w:r>
      <w:r>
        <w:t>методы</w:t>
      </w:r>
      <w:r>
        <w:rPr>
          <w:spacing w:val="-16"/>
        </w:rPr>
        <w:t xml:space="preserve"> </w:t>
      </w:r>
      <w:r>
        <w:t>реализации</w:t>
      </w:r>
      <w:r>
        <w:rPr>
          <w:spacing w:val="-16"/>
        </w:rPr>
        <w:t xml:space="preserve"> </w:t>
      </w:r>
      <w:r>
        <w:t>материального</w:t>
      </w:r>
      <w:r>
        <w:rPr>
          <w:spacing w:val="-9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 xml:space="preserve">позиционного </w:t>
      </w:r>
      <w:r>
        <w:rPr>
          <w:spacing w:val="-2"/>
        </w:rPr>
        <w:t>преимуществ.</w:t>
      </w:r>
    </w:p>
    <w:p w:rsidR="007A46EE" w:rsidRDefault="009E1D98">
      <w:pPr>
        <w:pStyle w:val="a3"/>
        <w:spacing w:before="193" w:line="278" w:lineRule="auto"/>
        <w:jc w:val="left"/>
      </w:pPr>
      <w:r>
        <w:t>Важной</w:t>
      </w:r>
      <w:r>
        <w:rPr>
          <w:spacing w:val="-14"/>
        </w:rPr>
        <w:t xml:space="preserve"> </w:t>
      </w:r>
      <w:r>
        <w:t>вехой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овладении</w:t>
      </w:r>
      <w:r>
        <w:rPr>
          <w:spacing w:val="-14"/>
        </w:rPr>
        <w:t xml:space="preserve"> </w:t>
      </w:r>
      <w:r>
        <w:t>шахматными</w:t>
      </w:r>
      <w:r>
        <w:rPr>
          <w:spacing w:val="-5"/>
        </w:rPr>
        <w:t xml:space="preserve"> </w:t>
      </w:r>
      <w:r>
        <w:t>основами</w:t>
      </w:r>
      <w:r>
        <w:rPr>
          <w:spacing w:val="-14"/>
        </w:rPr>
        <w:t xml:space="preserve"> </w:t>
      </w:r>
      <w:r>
        <w:t>становится</w:t>
      </w:r>
      <w:r>
        <w:rPr>
          <w:spacing w:val="-8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обучающихся ставить мат.</w:t>
      </w:r>
    </w:p>
    <w:p w:rsidR="007A46EE" w:rsidRDefault="009E1D98">
      <w:pPr>
        <w:pStyle w:val="a3"/>
        <w:spacing w:before="189"/>
        <w:jc w:val="left"/>
      </w:pPr>
      <w:r>
        <w:t>Учебный</w:t>
      </w:r>
      <w:r>
        <w:rPr>
          <w:spacing w:val="-17"/>
        </w:rPr>
        <w:t xml:space="preserve"> </w:t>
      </w:r>
      <w:r>
        <w:t>курс</w:t>
      </w:r>
      <w:r>
        <w:rPr>
          <w:spacing w:val="-11"/>
        </w:rPr>
        <w:t xml:space="preserve"> </w:t>
      </w:r>
      <w:r>
        <w:t>включает</w:t>
      </w:r>
      <w:r>
        <w:rPr>
          <w:spacing w:val="-17"/>
        </w:rPr>
        <w:t xml:space="preserve"> </w:t>
      </w:r>
      <w:r>
        <w:t>пять</w:t>
      </w:r>
      <w:r>
        <w:rPr>
          <w:spacing w:val="-18"/>
        </w:rPr>
        <w:t xml:space="preserve"> </w:t>
      </w:r>
      <w:r>
        <w:t>тем:</w:t>
      </w:r>
      <w:r>
        <w:rPr>
          <w:spacing w:val="-17"/>
        </w:rPr>
        <w:t xml:space="preserve"> </w:t>
      </w:r>
      <w:r>
        <w:t>«Краткая</w:t>
      </w:r>
      <w:r>
        <w:rPr>
          <w:spacing w:val="-9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шахмат»,</w:t>
      </w:r>
      <w:r>
        <w:rPr>
          <w:spacing w:val="-5"/>
        </w:rPr>
        <w:t xml:space="preserve"> </w:t>
      </w:r>
      <w:r>
        <w:rPr>
          <w:spacing w:val="-2"/>
        </w:rPr>
        <w:t>«Шахматная</w:t>
      </w:r>
    </w:p>
    <w:p w:rsidR="007A46EE" w:rsidRDefault="009E1D98">
      <w:pPr>
        <w:pStyle w:val="a3"/>
        <w:spacing w:before="57"/>
        <w:jc w:val="left"/>
      </w:pPr>
      <w:r>
        <w:rPr>
          <w:spacing w:val="-2"/>
        </w:rPr>
        <w:t>нотация»,</w:t>
      </w:r>
      <w:r>
        <w:rPr>
          <w:spacing w:val="6"/>
        </w:rPr>
        <w:t xml:space="preserve"> </w:t>
      </w:r>
      <w:r>
        <w:rPr>
          <w:spacing w:val="-2"/>
        </w:rPr>
        <w:t>«Ценность</w:t>
      </w:r>
      <w:r>
        <w:rPr>
          <w:spacing w:val="-10"/>
        </w:rPr>
        <w:t xml:space="preserve"> </w:t>
      </w:r>
      <w:r>
        <w:rPr>
          <w:spacing w:val="-2"/>
        </w:rPr>
        <w:t>шахматных</w:t>
      </w:r>
      <w:r>
        <w:rPr>
          <w:spacing w:val="-11"/>
        </w:rPr>
        <w:t xml:space="preserve"> </w:t>
      </w:r>
      <w:r>
        <w:rPr>
          <w:spacing w:val="-2"/>
        </w:rPr>
        <w:t>фигур»,</w:t>
      </w:r>
      <w:r>
        <w:rPr>
          <w:spacing w:val="1"/>
        </w:rPr>
        <w:t xml:space="preserve"> </w:t>
      </w:r>
      <w:r>
        <w:rPr>
          <w:spacing w:val="-2"/>
        </w:rPr>
        <w:t>«Техника матования</w:t>
      </w:r>
      <w:r>
        <w:t xml:space="preserve"> </w:t>
      </w:r>
      <w:r>
        <w:rPr>
          <w:spacing w:val="-2"/>
        </w:rPr>
        <w:t>одинокого короля»,</w:t>
      </w:r>
    </w:p>
    <w:p w:rsidR="007A46EE" w:rsidRDefault="009E1D98">
      <w:pPr>
        <w:pStyle w:val="a3"/>
        <w:spacing w:before="48"/>
        <w:jc w:val="left"/>
      </w:pPr>
      <w:r>
        <w:t>«Достижение</w:t>
      </w:r>
      <w:r>
        <w:rPr>
          <w:spacing w:val="-12"/>
        </w:rPr>
        <w:t xml:space="preserve"> </w:t>
      </w:r>
      <w:r>
        <w:t>мата</w:t>
      </w:r>
      <w:r>
        <w:rPr>
          <w:spacing w:val="-15"/>
        </w:rPr>
        <w:t xml:space="preserve"> </w:t>
      </w:r>
      <w:r>
        <w:t>без</w:t>
      </w:r>
      <w:r>
        <w:rPr>
          <w:spacing w:val="-12"/>
        </w:rPr>
        <w:t xml:space="preserve"> </w:t>
      </w:r>
      <w:r>
        <w:t>жертвы</w:t>
      </w:r>
      <w:r>
        <w:rPr>
          <w:spacing w:val="-16"/>
        </w:rPr>
        <w:t xml:space="preserve"> </w:t>
      </w:r>
      <w:r>
        <w:rPr>
          <w:spacing w:val="-2"/>
        </w:rPr>
        <w:t>материала».</w:t>
      </w:r>
    </w:p>
    <w:p w:rsidR="007A46EE" w:rsidRDefault="009E1D98">
      <w:pPr>
        <w:pStyle w:val="a3"/>
        <w:spacing w:before="245" w:line="278" w:lineRule="auto"/>
        <w:jc w:val="left"/>
      </w:pPr>
      <w:r>
        <w:t>Учебник</w:t>
      </w:r>
      <w:r>
        <w:rPr>
          <w:spacing w:val="-7"/>
        </w:rPr>
        <w:t xml:space="preserve"> </w:t>
      </w:r>
      <w:r>
        <w:t>«Шахматы,</w:t>
      </w:r>
      <w:r>
        <w:rPr>
          <w:spacing w:val="-7"/>
        </w:rPr>
        <w:t xml:space="preserve"> </w:t>
      </w:r>
      <w:r>
        <w:t>второй</w:t>
      </w:r>
      <w:r>
        <w:rPr>
          <w:spacing w:val="-11"/>
        </w:rPr>
        <w:t xml:space="preserve"> </w:t>
      </w:r>
      <w:r>
        <w:t>год,</w:t>
      </w:r>
      <w:r>
        <w:rPr>
          <w:spacing w:val="-8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Играем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выигрываем»,</w:t>
      </w:r>
      <w:r>
        <w:rPr>
          <w:spacing w:val="-7"/>
        </w:rPr>
        <w:t xml:space="preserve"> </w:t>
      </w:r>
      <w:r>
        <w:t>подобно</w:t>
      </w:r>
      <w:r>
        <w:rPr>
          <w:spacing w:val="-11"/>
        </w:rPr>
        <w:t xml:space="preserve"> </w:t>
      </w:r>
      <w:r>
        <w:t xml:space="preserve">учебнику первого года обучения, содержит минимум слов и максимум иллюстративного </w:t>
      </w:r>
      <w:r>
        <w:rPr>
          <w:spacing w:val="-2"/>
        </w:rPr>
        <w:t>материала,</w:t>
      </w:r>
    </w:p>
    <w:p w:rsidR="007A46EE" w:rsidRDefault="009E1D98">
      <w:pPr>
        <w:pStyle w:val="a3"/>
        <w:spacing w:before="195" w:line="276" w:lineRule="auto"/>
        <w:jc w:val="left"/>
      </w:pPr>
      <w:r>
        <w:t>но</w:t>
      </w:r>
      <w:r>
        <w:rPr>
          <w:spacing w:val="-17"/>
        </w:rPr>
        <w:t xml:space="preserve"> </w:t>
      </w:r>
      <w:r>
        <w:t>более</w:t>
      </w:r>
      <w:r>
        <w:rPr>
          <w:spacing w:val="-16"/>
        </w:rPr>
        <w:t xml:space="preserve"> </w:t>
      </w:r>
      <w:r>
        <w:t>содержательного</w:t>
      </w:r>
      <w:r>
        <w:rPr>
          <w:spacing w:val="-10"/>
        </w:rPr>
        <w:t xml:space="preserve"> </w:t>
      </w:r>
      <w:r>
        <w:t>характера.</w:t>
      </w:r>
      <w:r>
        <w:rPr>
          <w:spacing w:val="-10"/>
        </w:rPr>
        <w:t xml:space="preserve"> </w:t>
      </w:r>
      <w:r>
        <w:t>Шахматный</w:t>
      </w:r>
      <w:r>
        <w:rPr>
          <w:spacing w:val="-16"/>
        </w:rPr>
        <w:t xml:space="preserve"> </w:t>
      </w:r>
      <w:r>
        <w:t>материал</w:t>
      </w:r>
      <w:r>
        <w:rPr>
          <w:spacing w:val="-16"/>
        </w:rPr>
        <w:t xml:space="preserve"> </w:t>
      </w:r>
      <w:r>
        <w:t>закрепляется</w:t>
      </w:r>
      <w:r>
        <w:rPr>
          <w:spacing w:val="-10"/>
        </w:rPr>
        <w:t xml:space="preserve"> </w:t>
      </w:r>
      <w:r>
        <w:t>большим количеством дидактических заданий и игр.</w:t>
      </w:r>
    </w:p>
    <w:p w:rsidR="007A46EE" w:rsidRDefault="009E1D98">
      <w:pPr>
        <w:pStyle w:val="a3"/>
        <w:spacing w:before="195" w:line="276" w:lineRule="auto"/>
        <w:ind w:right="275"/>
        <w:jc w:val="left"/>
      </w:pPr>
      <w:r>
        <w:t>Как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учебнике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перво</w:t>
      </w:r>
      <w:r>
        <w:t>классников,</w:t>
      </w:r>
      <w:r>
        <w:rPr>
          <w:spacing w:val="-7"/>
        </w:rPr>
        <w:t xml:space="preserve"> </w:t>
      </w:r>
      <w:r>
        <w:t>объяснению</w:t>
      </w:r>
      <w:r>
        <w:rPr>
          <w:spacing w:val="-10"/>
        </w:rPr>
        <w:t xml:space="preserve"> </w:t>
      </w:r>
      <w:r>
        <w:t>нового</w:t>
      </w:r>
      <w:r>
        <w:rPr>
          <w:spacing w:val="-10"/>
        </w:rPr>
        <w:t xml:space="preserve"> </w:t>
      </w:r>
      <w:r>
        <w:t>материала</w:t>
      </w:r>
      <w:r>
        <w:rPr>
          <w:spacing w:val="-8"/>
        </w:rPr>
        <w:t xml:space="preserve"> </w:t>
      </w:r>
      <w:r>
        <w:t>посвящено мало страниц, большая часть учебника отведена закрепляющим дидактическим играм и заданиям. Эти задания ребята могут решать либо по диаграммам в учебнике,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расставляя</w:t>
      </w:r>
      <w:r>
        <w:rPr>
          <w:spacing w:val="-3"/>
        </w:rPr>
        <w:t xml:space="preserve"> </w:t>
      </w:r>
      <w:r>
        <w:t>фигур на</w:t>
      </w:r>
      <w:r>
        <w:rPr>
          <w:spacing w:val="-4"/>
        </w:rPr>
        <w:t xml:space="preserve"> </w:t>
      </w:r>
      <w:r>
        <w:t>доске,</w:t>
      </w:r>
      <w:r>
        <w:rPr>
          <w:spacing w:val="-10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шахматно</w:t>
      </w:r>
      <w:r>
        <w:t>й</w:t>
      </w:r>
      <w:r>
        <w:rPr>
          <w:spacing w:val="-3"/>
        </w:rPr>
        <w:t xml:space="preserve"> </w:t>
      </w:r>
      <w:r>
        <w:t>доске,</w:t>
      </w:r>
      <w:r>
        <w:rPr>
          <w:spacing w:val="-2"/>
        </w:rPr>
        <w:t xml:space="preserve"> </w:t>
      </w:r>
      <w:r>
        <w:t>либо</w:t>
      </w:r>
      <w:r>
        <w:rPr>
          <w:spacing w:val="-4"/>
        </w:rPr>
        <w:t xml:space="preserve"> </w:t>
      </w:r>
      <w:r>
        <w:t>на демонстрационной доске. Поучительные позиции дидактических игр ученики</w:t>
      </w:r>
    </w:p>
    <w:p w:rsidR="007A46EE" w:rsidRDefault="009E1D98">
      <w:pPr>
        <w:pStyle w:val="a3"/>
        <w:spacing w:before="2" w:line="276" w:lineRule="auto"/>
        <w:ind w:right="1069"/>
        <w:jc w:val="left"/>
      </w:pPr>
      <w:r>
        <w:t>разыгрывают</w:t>
      </w:r>
      <w:r>
        <w:rPr>
          <w:spacing w:val="-10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другом</w:t>
      </w:r>
      <w:r>
        <w:rPr>
          <w:spacing w:val="-8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учителем</w:t>
      </w:r>
      <w:r>
        <w:rPr>
          <w:spacing w:val="-8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случае</w:t>
      </w:r>
      <w:r>
        <w:rPr>
          <w:spacing w:val="-8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проводит импровизированный сеанс одновременной игры).</w:t>
      </w:r>
    </w:p>
    <w:p w:rsidR="007A46EE" w:rsidRDefault="009E1D98">
      <w:pPr>
        <w:pStyle w:val="a3"/>
        <w:spacing w:before="201" w:line="276" w:lineRule="auto"/>
        <w:jc w:val="left"/>
      </w:pPr>
      <w:r>
        <w:t>Много</w:t>
      </w:r>
      <w:r>
        <w:rPr>
          <w:spacing w:val="-8"/>
        </w:rPr>
        <w:t xml:space="preserve"> </w:t>
      </w:r>
      <w:r>
        <w:t>страниц</w:t>
      </w:r>
      <w:r>
        <w:rPr>
          <w:spacing w:val="-5"/>
        </w:rPr>
        <w:t xml:space="preserve"> </w:t>
      </w:r>
      <w:r>
        <w:t>учебника</w:t>
      </w:r>
      <w:r>
        <w:rPr>
          <w:spacing w:val="-8"/>
        </w:rPr>
        <w:t xml:space="preserve"> </w:t>
      </w:r>
      <w:r>
        <w:t>занимают</w:t>
      </w:r>
      <w:r>
        <w:rPr>
          <w:spacing w:val="-10"/>
        </w:rPr>
        <w:t xml:space="preserve"> </w:t>
      </w:r>
      <w:r>
        <w:t>задания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мат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два</w:t>
      </w:r>
      <w:r>
        <w:rPr>
          <w:spacing w:val="-5"/>
        </w:rPr>
        <w:t xml:space="preserve"> </w:t>
      </w:r>
      <w:r>
        <w:t>хода,</w:t>
      </w:r>
      <w:r>
        <w:rPr>
          <w:spacing w:val="-6"/>
        </w:rPr>
        <w:t xml:space="preserve"> </w:t>
      </w:r>
      <w:r>
        <w:t>причем</w:t>
      </w:r>
      <w:r>
        <w:rPr>
          <w:spacing w:val="-8"/>
        </w:rPr>
        <w:t xml:space="preserve"> </w:t>
      </w:r>
      <w:r>
        <w:t>скрупулезно подобраны яркие малофигурные примеры таких заданий.</w:t>
      </w:r>
    </w:p>
    <w:p w:rsidR="007A46EE" w:rsidRDefault="007A46EE">
      <w:pPr>
        <w:pStyle w:val="a3"/>
        <w:spacing w:line="276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276" w:lineRule="auto"/>
        <w:ind w:right="153"/>
        <w:jc w:val="left"/>
      </w:pPr>
      <w:r>
        <w:t>Чтобы</w:t>
      </w:r>
      <w:r>
        <w:rPr>
          <w:spacing w:val="-8"/>
        </w:rPr>
        <w:t xml:space="preserve"> </w:t>
      </w:r>
      <w:r>
        <w:t>почувствовать</w:t>
      </w:r>
      <w:r>
        <w:rPr>
          <w:spacing w:val="-10"/>
        </w:rPr>
        <w:t xml:space="preserve"> </w:t>
      </w:r>
      <w:r>
        <w:t>красоту</w:t>
      </w:r>
      <w:r>
        <w:rPr>
          <w:spacing w:val="-1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очарование</w:t>
      </w:r>
      <w:r>
        <w:rPr>
          <w:spacing w:val="-7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шахматы,</w:t>
      </w:r>
      <w:r>
        <w:rPr>
          <w:spacing w:val="-1"/>
        </w:rPr>
        <w:t xml:space="preserve"> </w:t>
      </w:r>
      <w:r>
        <w:t>ребенок</w:t>
      </w:r>
      <w:r>
        <w:rPr>
          <w:spacing w:val="-9"/>
        </w:rPr>
        <w:t xml:space="preserve"> </w:t>
      </w:r>
      <w:r>
        <w:t>должен</w:t>
      </w:r>
      <w:r>
        <w:rPr>
          <w:spacing w:val="-8"/>
        </w:rPr>
        <w:t xml:space="preserve"> </w:t>
      </w:r>
      <w:r>
        <w:t>твердо усвоить сравнительную силу фигур. Если, например, он не знает, что ладья силь</w:t>
      </w:r>
      <w:r>
        <w:t>нее слона (в большинстве позиций), и поэтому, как правило, ладью невыгодно отдавать за слона, то он никогда не ощутит то творческое волнение, когда обыденное приносится в жертву неординарному, и более сильная фигура идет под удар менее</w:t>
      </w:r>
    </w:p>
    <w:p w:rsidR="007A46EE" w:rsidRDefault="009E1D98">
      <w:pPr>
        <w:pStyle w:val="a3"/>
        <w:spacing w:line="319" w:lineRule="exact"/>
        <w:jc w:val="left"/>
      </w:pPr>
      <w:r>
        <w:rPr>
          <w:spacing w:val="-2"/>
        </w:rPr>
        <w:t>ценной.</w:t>
      </w:r>
    </w:p>
    <w:p w:rsidR="007A46EE" w:rsidRDefault="009E1D98">
      <w:pPr>
        <w:pStyle w:val="a3"/>
        <w:spacing w:before="249"/>
        <w:jc w:val="left"/>
      </w:pPr>
      <w:r>
        <w:t>Сначала</w:t>
      </w:r>
      <w:r>
        <w:rPr>
          <w:spacing w:val="-11"/>
        </w:rPr>
        <w:t xml:space="preserve"> </w:t>
      </w:r>
      <w:r>
        <w:t>дети</w:t>
      </w:r>
      <w:r>
        <w:rPr>
          <w:spacing w:val="-11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понять,</w:t>
      </w:r>
      <w:r>
        <w:rPr>
          <w:spacing w:val="-9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преимущества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одну</w:t>
      </w:r>
      <w:r>
        <w:rPr>
          <w:spacing w:val="-18"/>
        </w:rPr>
        <w:t xml:space="preserve"> </w:t>
      </w:r>
      <w:r>
        <w:t>фигуру</w:t>
      </w:r>
      <w:r>
        <w:rPr>
          <w:spacing w:val="-17"/>
        </w:rPr>
        <w:t xml:space="preserve"> </w:t>
      </w:r>
      <w:r>
        <w:t>чаще</w:t>
      </w:r>
      <w:r>
        <w:rPr>
          <w:spacing w:val="-9"/>
        </w:rPr>
        <w:t xml:space="preserve"> </w:t>
      </w:r>
      <w:r>
        <w:rPr>
          <w:spacing w:val="-2"/>
        </w:rPr>
        <w:t>всего</w:t>
      </w:r>
    </w:p>
    <w:p w:rsidR="007A46EE" w:rsidRDefault="009E1D98">
      <w:pPr>
        <w:pStyle w:val="a3"/>
        <w:spacing w:before="48" w:line="276" w:lineRule="auto"/>
        <w:jc w:val="left"/>
      </w:pPr>
      <w:r>
        <w:t>достаточно для победы и что стремление к материальному перевесу – разумная стратегия</w:t>
      </w:r>
      <w:r>
        <w:rPr>
          <w:spacing w:val="-8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t>прочих</w:t>
      </w:r>
      <w:r>
        <w:rPr>
          <w:spacing w:val="-18"/>
        </w:rPr>
        <w:t xml:space="preserve"> </w:t>
      </w:r>
      <w:r>
        <w:t>равных</w:t>
      </w:r>
      <w:r>
        <w:rPr>
          <w:spacing w:val="-13"/>
        </w:rPr>
        <w:t xml:space="preserve"> </w:t>
      </w:r>
      <w:r>
        <w:t>условиях).</w:t>
      </w:r>
      <w:r>
        <w:rPr>
          <w:spacing w:val="-6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затем</w:t>
      </w:r>
      <w:r>
        <w:rPr>
          <w:spacing w:val="-8"/>
        </w:rPr>
        <w:t xml:space="preserve"> </w:t>
      </w:r>
      <w:r>
        <w:t>следует</w:t>
      </w:r>
      <w:r>
        <w:rPr>
          <w:spacing w:val="-11"/>
        </w:rPr>
        <w:t xml:space="preserve"> </w:t>
      </w:r>
      <w:r>
        <w:t>показывать</w:t>
      </w:r>
      <w:r>
        <w:rPr>
          <w:spacing w:val="-15"/>
        </w:rPr>
        <w:t xml:space="preserve"> </w:t>
      </w:r>
      <w:r>
        <w:t>детям эффектные</w:t>
      </w:r>
      <w:r>
        <w:rPr>
          <w:spacing w:val="-5"/>
        </w:rPr>
        <w:t xml:space="preserve"> </w:t>
      </w:r>
      <w:r>
        <w:t>исключения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(когда</w:t>
      </w:r>
      <w:r>
        <w:rPr>
          <w:spacing w:val="-5"/>
        </w:rPr>
        <w:t xml:space="preserve"> </w:t>
      </w:r>
      <w:r>
        <w:t>маленький</w:t>
      </w:r>
      <w:r>
        <w:rPr>
          <w:spacing w:val="-6"/>
        </w:rPr>
        <w:t xml:space="preserve"> </w:t>
      </w:r>
      <w:r>
        <w:t>шахматный отряд</w:t>
      </w:r>
      <w:r>
        <w:rPr>
          <w:spacing w:val="-4"/>
        </w:rPr>
        <w:t xml:space="preserve"> </w:t>
      </w:r>
      <w:r>
        <w:t>одолевает превосходящее войско неприятеля). Это объясняет структуру учебного курса, в</w:t>
      </w:r>
    </w:p>
    <w:p w:rsidR="007A46EE" w:rsidRDefault="009E1D98">
      <w:pPr>
        <w:pStyle w:val="a3"/>
        <w:spacing w:before="8" w:line="273" w:lineRule="auto"/>
        <w:ind w:right="275"/>
        <w:jc w:val="left"/>
      </w:pPr>
      <w:r>
        <w:t>котором</w:t>
      </w:r>
      <w:r>
        <w:rPr>
          <w:spacing w:val="-15"/>
        </w:rPr>
        <w:t xml:space="preserve"> </w:t>
      </w:r>
      <w:r>
        <w:t>дети</w:t>
      </w:r>
      <w:r>
        <w:rPr>
          <w:spacing w:val="-16"/>
        </w:rPr>
        <w:t xml:space="preserve"> </w:t>
      </w:r>
      <w:r>
        <w:t>сначала</w:t>
      </w:r>
      <w:r>
        <w:rPr>
          <w:spacing w:val="-11"/>
        </w:rPr>
        <w:t xml:space="preserve"> </w:t>
      </w:r>
      <w:r>
        <w:t>учатся</w:t>
      </w:r>
      <w:r>
        <w:rPr>
          <w:spacing w:val="-15"/>
        </w:rPr>
        <w:t xml:space="preserve"> </w:t>
      </w:r>
      <w:r>
        <w:t>реализовывать</w:t>
      </w:r>
      <w:r>
        <w:rPr>
          <w:spacing w:val="-17"/>
        </w:rPr>
        <w:t xml:space="preserve"> </w:t>
      </w:r>
      <w:r>
        <w:t>огромное</w:t>
      </w:r>
      <w:r>
        <w:rPr>
          <w:spacing w:val="-15"/>
        </w:rPr>
        <w:t xml:space="preserve"> </w:t>
      </w:r>
      <w:r>
        <w:t>материальное</w:t>
      </w:r>
      <w:r>
        <w:rPr>
          <w:spacing w:val="-15"/>
        </w:rPr>
        <w:t xml:space="preserve"> </w:t>
      </w:r>
      <w:r>
        <w:t xml:space="preserve">преимущество (мат ферзем и ладьей, мат двумя ладьями, мат ферзем, мат ладьей) и получают элементарные навыки согласования взаимодействия своих фигур при постановке </w:t>
      </w:r>
      <w:r>
        <w:rPr>
          <w:spacing w:val="-2"/>
        </w:rPr>
        <w:t>мата.</w:t>
      </w:r>
    </w:p>
    <w:p w:rsidR="007A46EE" w:rsidRDefault="009E1D98">
      <w:pPr>
        <w:pStyle w:val="a3"/>
        <w:spacing w:before="212" w:line="271" w:lineRule="auto"/>
        <w:ind w:right="1069"/>
        <w:jc w:val="left"/>
      </w:pPr>
      <w:r>
        <w:t>«Шахматы,</w:t>
      </w:r>
      <w:r>
        <w:rPr>
          <w:spacing w:val="-1"/>
        </w:rPr>
        <w:t xml:space="preserve"> </w:t>
      </w:r>
      <w:r>
        <w:t>второй</w:t>
      </w:r>
      <w:r>
        <w:rPr>
          <w:spacing w:val="-9"/>
        </w:rPr>
        <w:t xml:space="preserve"> </w:t>
      </w:r>
      <w:r>
        <w:t>год,</w:t>
      </w:r>
      <w:r>
        <w:rPr>
          <w:spacing w:val="-2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Учусь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учу»</w:t>
      </w:r>
      <w:r>
        <w:rPr>
          <w:spacing w:val="-1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пособие</w:t>
      </w:r>
      <w:r>
        <w:rPr>
          <w:spacing w:val="-8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педагога,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 xml:space="preserve">котором </w:t>
      </w:r>
      <w:r>
        <w:rPr>
          <w:spacing w:val="-2"/>
        </w:rPr>
        <w:t>подробно</w:t>
      </w:r>
    </w:p>
    <w:p w:rsidR="007A46EE" w:rsidRDefault="009E1D98">
      <w:pPr>
        <w:pStyle w:val="a3"/>
        <w:spacing w:before="208" w:line="276" w:lineRule="auto"/>
        <w:jc w:val="left"/>
      </w:pPr>
      <w:r>
        <w:t>изложена</w:t>
      </w:r>
      <w:r>
        <w:rPr>
          <w:spacing w:val="-14"/>
        </w:rPr>
        <w:t xml:space="preserve"> </w:t>
      </w:r>
      <w:r>
        <w:t>методика</w:t>
      </w:r>
      <w:r>
        <w:rPr>
          <w:spacing w:val="-11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33</w:t>
      </w:r>
      <w:r>
        <w:rPr>
          <w:spacing w:val="-17"/>
        </w:rPr>
        <w:t xml:space="preserve"> </w:t>
      </w:r>
      <w:r>
        <w:t>программных</w:t>
      </w:r>
      <w:r>
        <w:rPr>
          <w:spacing w:val="-18"/>
        </w:rPr>
        <w:t xml:space="preserve"> </w:t>
      </w:r>
      <w:r>
        <w:t>занятий,</w:t>
      </w:r>
      <w:r>
        <w:rPr>
          <w:spacing w:val="-10"/>
        </w:rPr>
        <w:t xml:space="preserve"> </w:t>
      </w:r>
      <w:r>
        <w:t>приведены</w:t>
      </w:r>
      <w:r>
        <w:rPr>
          <w:spacing w:val="-16"/>
        </w:rPr>
        <w:t xml:space="preserve"> </w:t>
      </w:r>
      <w:r>
        <w:t>необходимые рекомендации по применению на занятиях учебника «Шахматы, второй год, или Играем и</w:t>
      </w:r>
    </w:p>
    <w:p w:rsidR="007A46EE" w:rsidRDefault="009E1D98">
      <w:pPr>
        <w:pStyle w:val="a3"/>
        <w:spacing w:before="200"/>
      </w:pPr>
      <w:r>
        <w:rPr>
          <w:spacing w:val="-2"/>
        </w:rPr>
        <w:t>выигрываем».</w:t>
      </w:r>
      <w:r>
        <w:rPr>
          <w:spacing w:val="1"/>
        </w:rPr>
        <w:t xml:space="preserve"> </w:t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пособии</w:t>
      </w:r>
      <w:r>
        <w:rPr>
          <w:spacing w:val="-1"/>
        </w:rPr>
        <w:t xml:space="preserve"> </w:t>
      </w:r>
      <w:r>
        <w:rPr>
          <w:spacing w:val="-2"/>
        </w:rPr>
        <w:t>приводится</w:t>
      </w:r>
      <w:r>
        <w:t xml:space="preserve"> </w:t>
      </w:r>
      <w:r>
        <w:rPr>
          <w:spacing w:val="-2"/>
        </w:rPr>
        <w:t>большинство</w:t>
      </w:r>
      <w:r>
        <w:rPr>
          <w:spacing w:val="4"/>
        </w:rPr>
        <w:t xml:space="preserve"> </w:t>
      </w:r>
      <w:r>
        <w:rPr>
          <w:spacing w:val="-2"/>
        </w:rPr>
        <w:t>учебных</w:t>
      </w:r>
      <w:r>
        <w:rPr>
          <w:spacing w:val="-12"/>
        </w:rPr>
        <w:t xml:space="preserve"> </w:t>
      </w:r>
      <w:r>
        <w:rPr>
          <w:spacing w:val="-2"/>
        </w:rPr>
        <w:t>положений</w:t>
      </w:r>
    </w:p>
    <w:p w:rsidR="007A46EE" w:rsidRDefault="009E1D98">
      <w:pPr>
        <w:pStyle w:val="a3"/>
        <w:spacing w:before="48"/>
      </w:pPr>
      <w:r>
        <w:t>дидактических</w:t>
      </w:r>
      <w:r>
        <w:rPr>
          <w:spacing w:val="-18"/>
        </w:rPr>
        <w:t xml:space="preserve"> </w:t>
      </w:r>
      <w:r>
        <w:t>заданий</w:t>
      </w:r>
      <w:r>
        <w:rPr>
          <w:spacing w:val="-17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учебника</w:t>
      </w:r>
      <w:r>
        <w:rPr>
          <w:spacing w:val="-15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правильными</w:t>
      </w:r>
      <w:r>
        <w:rPr>
          <w:spacing w:val="-16"/>
        </w:rPr>
        <w:t xml:space="preserve"> </w:t>
      </w:r>
      <w:r>
        <w:t>решениями</w:t>
      </w:r>
      <w:r>
        <w:rPr>
          <w:spacing w:val="-15"/>
        </w:rPr>
        <w:t xml:space="preserve"> </w:t>
      </w:r>
      <w:r>
        <w:t>(в</w:t>
      </w:r>
      <w:r>
        <w:rPr>
          <w:spacing w:val="-14"/>
        </w:rPr>
        <w:t xml:space="preserve"> </w:t>
      </w:r>
      <w:r>
        <w:rPr>
          <w:spacing w:val="-2"/>
        </w:rPr>
        <w:t>учебнике</w:t>
      </w:r>
    </w:p>
    <w:p w:rsidR="007A46EE" w:rsidRDefault="009E1D98">
      <w:pPr>
        <w:pStyle w:val="a3"/>
        <w:spacing w:before="48" w:line="278" w:lineRule="auto"/>
        <w:ind w:right="478"/>
      </w:pPr>
      <w:r>
        <w:t>решения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даются).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педагогов,</w:t>
      </w:r>
      <w:r>
        <w:rPr>
          <w:spacing w:val="-3"/>
        </w:rPr>
        <w:t xml:space="preserve"> </w:t>
      </w:r>
      <w:r>
        <w:t>знакомых</w:t>
      </w:r>
      <w:r>
        <w:rPr>
          <w:spacing w:val="-1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шахматами</w:t>
      </w:r>
      <w:r>
        <w:rPr>
          <w:spacing w:val="-4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материалам учебно-методического</w:t>
      </w:r>
      <w:r>
        <w:rPr>
          <w:spacing w:val="-4"/>
        </w:rPr>
        <w:t xml:space="preserve"> </w:t>
      </w:r>
      <w:r>
        <w:t>комплекта «Шахматы,</w:t>
      </w:r>
      <w:r>
        <w:rPr>
          <w:spacing w:val="-1"/>
        </w:rPr>
        <w:t xml:space="preserve"> </w:t>
      </w:r>
      <w:r>
        <w:t>первый</w:t>
      </w:r>
      <w:r>
        <w:rPr>
          <w:spacing w:val="-6"/>
        </w:rPr>
        <w:t xml:space="preserve"> </w:t>
      </w:r>
      <w:r>
        <w:t>год»,</w:t>
      </w:r>
      <w:r>
        <w:rPr>
          <w:spacing w:val="-3"/>
        </w:rPr>
        <w:t xml:space="preserve"> </w:t>
      </w:r>
      <w:r>
        <w:t>сделаны</w:t>
      </w:r>
      <w:r>
        <w:rPr>
          <w:spacing w:val="-5"/>
        </w:rPr>
        <w:t xml:space="preserve"> </w:t>
      </w:r>
      <w:r>
        <w:t xml:space="preserve">необходимые </w:t>
      </w:r>
      <w:r>
        <w:rPr>
          <w:spacing w:val="-2"/>
        </w:rPr>
        <w:t>разъяснения.</w:t>
      </w:r>
    </w:p>
    <w:p w:rsidR="007A46EE" w:rsidRDefault="009E1D98">
      <w:pPr>
        <w:pStyle w:val="a3"/>
        <w:spacing w:before="185" w:line="278" w:lineRule="auto"/>
        <w:ind w:right="530"/>
      </w:pPr>
      <w:r>
        <w:t>Программный материал второго года обучения несколько сложнее, чем материал первого</w:t>
      </w:r>
      <w:r>
        <w:rPr>
          <w:spacing w:val="-8"/>
        </w:rPr>
        <w:t xml:space="preserve"> </w:t>
      </w:r>
      <w:r>
        <w:t>года,</w:t>
      </w:r>
      <w:r>
        <w:rPr>
          <w:spacing w:val="-7"/>
        </w:rPr>
        <w:t xml:space="preserve"> </w:t>
      </w:r>
      <w:r>
        <w:t>ибо</w:t>
      </w:r>
      <w:r>
        <w:rPr>
          <w:spacing w:val="-9"/>
        </w:rPr>
        <w:t xml:space="preserve"> </w:t>
      </w:r>
      <w:r>
        <w:t>если</w:t>
      </w:r>
      <w:r>
        <w:rPr>
          <w:spacing w:val="-13"/>
        </w:rPr>
        <w:t xml:space="preserve"> </w:t>
      </w:r>
      <w:r>
        <w:t>раньше</w:t>
      </w:r>
      <w:r>
        <w:rPr>
          <w:spacing w:val="-7"/>
        </w:rPr>
        <w:t xml:space="preserve"> </w:t>
      </w:r>
      <w:r>
        <w:t>нужно</w:t>
      </w:r>
      <w:r>
        <w:rPr>
          <w:spacing w:val="-8"/>
        </w:rPr>
        <w:t xml:space="preserve"> </w:t>
      </w:r>
      <w:r>
        <w:t>было</w:t>
      </w:r>
      <w:r>
        <w:rPr>
          <w:spacing w:val="-9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усвоить</w:t>
      </w:r>
      <w:r>
        <w:rPr>
          <w:spacing w:val="-16"/>
        </w:rPr>
        <w:t xml:space="preserve"> </w:t>
      </w:r>
      <w:r>
        <w:t>элементарные</w:t>
      </w:r>
      <w:r>
        <w:rPr>
          <w:spacing w:val="-7"/>
        </w:rPr>
        <w:t xml:space="preserve"> </w:t>
      </w:r>
      <w:r>
        <w:t>правила шахматной игры и возможности каждой отдельной фигуры, то теперь и</w:t>
      </w:r>
    </w:p>
    <w:p w:rsidR="007A46EE" w:rsidRDefault="009E1D98">
      <w:pPr>
        <w:pStyle w:val="a3"/>
        <w:spacing w:before="3" w:line="276" w:lineRule="auto"/>
        <w:ind w:right="275"/>
        <w:jc w:val="left"/>
      </w:pPr>
      <w:r>
        <w:t>обучающиеся, и педагог (не игравший пр</w:t>
      </w:r>
      <w:r>
        <w:t>ежде в шахматы) должны почувствовать, как</w:t>
      </w:r>
      <w:r>
        <w:rPr>
          <w:spacing w:val="-10"/>
        </w:rPr>
        <w:t xml:space="preserve"> </w:t>
      </w:r>
      <w:r>
        <w:t>фигуры</w:t>
      </w:r>
      <w:r>
        <w:rPr>
          <w:spacing w:val="-8"/>
        </w:rPr>
        <w:t xml:space="preserve"> </w:t>
      </w:r>
      <w:r>
        <w:t>взаимодействуют</w:t>
      </w:r>
      <w:r>
        <w:rPr>
          <w:spacing w:val="-8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собой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защите,</w:t>
      </w:r>
      <w:r>
        <w:rPr>
          <w:spacing w:val="-6"/>
        </w:rPr>
        <w:t xml:space="preserve"> </w:t>
      </w:r>
      <w:r>
        <w:t>атаке,</w:t>
      </w:r>
      <w:r>
        <w:rPr>
          <w:spacing w:val="-6"/>
        </w:rPr>
        <w:t xml:space="preserve"> </w:t>
      </w:r>
      <w:r>
        <w:t>постановке</w:t>
      </w:r>
      <w:r>
        <w:rPr>
          <w:spacing w:val="-7"/>
        </w:rPr>
        <w:t xml:space="preserve"> </w:t>
      </w:r>
      <w:r>
        <w:t>мата</w:t>
      </w:r>
      <w:r>
        <w:rPr>
          <w:spacing w:val="-7"/>
        </w:rPr>
        <w:t xml:space="preserve"> </w:t>
      </w:r>
      <w:r>
        <w:t>(для этого в учебнике и пособии приведены простейшие малофигурные положения).</w:t>
      </w:r>
    </w:p>
    <w:p w:rsidR="007A46EE" w:rsidRDefault="009E1D98">
      <w:pPr>
        <w:pStyle w:val="a3"/>
        <w:spacing w:before="196"/>
        <w:jc w:val="left"/>
      </w:pPr>
      <w:r>
        <w:t>Более</w:t>
      </w:r>
      <w:r>
        <w:rPr>
          <w:spacing w:val="-11"/>
        </w:rPr>
        <w:t xml:space="preserve"> </w:t>
      </w:r>
      <w:r>
        <w:t>сложные</w:t>
      </w:r>
      <w:r>
        <w:rPr>
          <w:spacing w:val="-11"/>
        </w:rPr>
        <w:t xml:space="preserve"> </w:t>
      </w:r>
      <w:r>
        <w:t>примеры</w:t>
      </w:r>
      <w:r>
        <w:rPr>
          <w:spacing w:val="-11"/>
        </w:rPr>
        <w:t xml:space="preserve"> </w:t>
      </w:r>
      <w:r>
        <w:t>дидактических</w:t>
      </w:r>
      <w:r>
        <w:rPr>
          <w:spacing w:val="-15"/>
        </w:rPr>
        <w:t xml:space="preserve"> </w:t>
      </w:r>
      <w:r>
        <w:t>заданий</w:t>
      </w:r>
      <w:r>
        <w:rPr>
          <w:spacing w:val="-11"/>
        </w:rPr>
        <w:t xml:space="preserve"> </w:t>
      </w:r>
      <w:r>
        <w:t>учитель</w:t>
      </w:r>
      <w:r>
        <w:rPr>
          <w:spacing w:val="-17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брать</w:t>
      </w:r>
      <w:r>
        <w:rPr>
          <w:spacing w:val="-17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rPr>
          <w:spacing w:val="-2"/>
        </w:rPr>
        <w:t>пособия</w:t>
      </w:r>
    </w:p>
    <w:p w:rsidR="007A46EE" w:rsidRDefault="009E1D98">
      <w:pPr>
        <w:pStyle w:val="a3"/>
        <w:spacing w:before="47" w:line="276" w:lineRule="auto"/>
        <w:ind w:right="573"/>
      </w:pPr>
      <w:r>
        <w:t>«Шахматный</w:t>
      </w:r>
      <w:r>
        <w:rPr>
          <w:spacing w:val="-6"/>
        </w:rPr>
        <w:t xml:space="preserve"> </w:t>
      </w:r>
      <w:r>
        <w:t>задачник,</w:t>
      </w:r>
      <w:r>
        <w:rPr>
          <w:spacing w:val="-4"/>
        </w:rPr>
        <w:t xml:space="preserve"> </w:t>
      </w:r>
      <w:r>
        <w:t>второй</w:t>
      </w:r>
      <w:r>
        <w:rPr>
          <w:spacing w:val="-7"/>
        </w:rPr>
        <w:t xml:space="preserve"> </w:t>
      </w:r>
      <w:r>
        <w:t>год</w:t>
      </w:r>
      <w:r>
        <w:rPr>
          <w:spacing w:val="-5"/>
        </w:rPr>
        <w:t xml:space="preserve"> </w:t>
      </w:r>
      <w:r>
        <w:t>обучения»,</w:t>
      </w:r>
      <w:r>
        <w:rPr>
          <w:spacing w:val="-4"/>
        </w:rPr>
        <w:t xml:space="preserve"> </w:t>
      </w:r>
      <w:r>
        <w:t>где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темам</w:t>
      </w:r>
      <w:r>
        <w:rPr>
          <w:spacing w:val="-8"/>
        </w:rPr>
        <w:t xml:space="preserve"> </w:t>
      </w:r>
      <w:r>
        <w:t>сгруппировано</w:t>
      </w:r>
      <w:r>
        <w:rPr>
          <w:spacing w:val="-6"/>
        </w:rPr>
        <w:t xml:space="preserve"> </w:t>
      </w:r>
      <w:r>
        <w:t>более 600 шахматных диаграмм, а в конце книги даны их решения.</w:t>
      </w:r>
    </w:p>
    <w:p w:rsidR="007A46EE" w:rsidRDefault="009E1D98">
      <w:pPr>
        <w:pStyle w:val="a3"/>
        <w:spacing w:before="201"/>
        <w:jc w:val="left"/>
      </w:pPr>
      <w:r>
        <w:t>Как</w:t>
      </w:r>
      <w:r>
        <w:rPr>
          <w:spacing w:val="-18"/>
        </w:rPr>
        <w:t xml:space="preserve"> </w:t>
      </w:r>
      <w:r>
        <w:t>дополнительное</w:t>
      </w:r>
      <w:r>
        <w:rPr>
          <w:spacing w:val="-9"/>
        </w:rPr>
        <w:t xml:space="preserve"> </w:t>
      </w:r>
      <w:r>
        <w:t>пособие</w:t>
      </w:r>
      <w:r>
        <w:rPr>
          <w:spacing w:val="-10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курсам</w:t>
      </w:r>
      <w:r>
        <w:rPr>
          <w:spacing w:val="-11"/>
        </w:rPr>
        <w:t xml:space="preserve"> </w:t>
      </w:r>
      <w:r>
        <w:t>первого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второго</w:t>
      </w:r>
      <w:r>
        <w:rPr>
          <w:spacing w:val="-11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rPr>
          <w:spacing w:val="-2"/>
        </w:rPr>
        <w:t>педагог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jc w:val="left"/>
      </w:pPr>
      <w:r>
        <w:t>может</w:t>
      </w:r>
      <w:r>
        <w:rPr>
          <w:spacing w:val="-18"/>
        </w:rPr>
        <w:t xml:space="preserve"> </w:t>
      </w:r>
      <w:r>
        <w:t>использовать</w:t>
      </w:r>
      <w:r>
        <w:rPr>
          <w:spacing w:val="-12"/>
        </w:rPr>
        <w:t xml:space="preserve"> </w:t>
      </w:r>
      <w:r>
        <w:t>книгу</w:t>
      </w:r>
      <w:r>
        <w:rPr>
          <w:spacing w:val="-1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совместного</w:t>
      </w:r>
      <w:r>
        <w:rPr>
          <w:spacing w:val="-9"/>
        </w:rPr>
        <w:t xml:space="preserve"> </w:t>
      </w:r>
      <w:r>
        <w:t>чтения</w:t>
      </w:r>
      <w:r>
        <w:rPr>
          <w:spacing w:val="-9"/>
        </w:rPr>
        <w:t xml:space="preserve"> </w:t>
      </w:r>
      <w:r>
        <w:t>родителей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5-8</w:t>
      </w:r>
      <w:r>
        <w:rPr>
          <w:spacing w:val="-11"/>
        </w:rPr>
        <w:t xml:space="preserve"> </w:t>
      </w:r>
      <w:r>
        <w:rPr>
          <w:spacing w:val="-5"/>
        </w:rPr>
        <w:t>лет</w:t>
      </w:r>
    </w:p>
    <w:p w:rsidR="007A46EE" w:rsidRDefault="009E1D98">
      <w:pPr>
        <w:pStyle w:val="a3"/>
        <w:spacing w:before="48"/>
        <w:jc w:val="left"/>
      </w:pPr>
      <w:r>
        <w:rPr>
          <w:spacing w:val="-2"/>
        </w:rPr>
        <w:t>«Удивительные</w:t>
      </w:r>
      <w:r>
        <w:rPr>
          <w:spacing w:val="-6"/>
        </w:rPr>
        <w:t xml:space="preserve"> </w:t>
      </w:r>
      <w:r>
        <w:rPr>
          <w:spacing w:val="-2"/>
        </w:rPr>
        <w:t>приключения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Шахматной</w:t>
      </w:r>
      <w:r>
        <w:rPr>
          <w:spacing w:val="-8"/>
        </w:rPr>
        <w:t xml:space="preserve"> </w:t>
      </w:r>
      <w:r>
        <w:rPr>
          <w:spacing w:val="-2"/>
        </w:rPr>
        <w:t>стране».</w:t>
      </w:r>
      <w:r>
        <w:rPr>
          <w:spacing w:val="2"/>
        </w:rPr>
        <w:t xml:space="preserve"> </w:t>
      </w:r>
      <w:r>
        <w:rPr>
          <w:spacing w:val="-2"/>
        </w:rPr>
        <w:t>Программным</w:t>
      </w:r>
      <w:r>
        <w:t xml:space="preserve"> </w:t>
      </w:r>
      <w:r>
        <w:rPr>
          <w:spacing w:val="-2"/>
        </w:rPr>
        <w:t>материалам</w:t>
      </w:r>
    </w:p>
    <w:p w:rsidR="007A46EE" w:rsidRDefault="009E1D98">
      <w:pPr>
        <w:pStyle w:val="a3"/>
        <w:spacing w:before="47" w:line="276" w:lineRule="auto"/>
        <w:jc w:val="left"/>
      </w:pPr>
      <w:r>
        <w:t>«Шахматы, первый</w:t>
      </w:r>
      <w:r>
        <w:rPr>
          <w:spacing w:val="-9"/>
        </w:rPr>
        <w:t xml:space="preserve"> </w:t>
      </w:r>
      <w:r>
        <w:t>год»</w:t>
      </w:r>
      <w:r>
        <w:rPr>
          <w:spacing w:val="-17"/>
        </w:rPr>
        <w:t xml:space="preserve"> </w:t>
      </w:r>
      <w:r>
        <w:t>соответствуют</w:t>
      </w:r>
      <w:r>
        <w:rPr>
          <w:spacing w:val="-8"/>
        </w:rPr>
        <w:t xml:space="preserve"> </w:t>
      </w:r>
      <w:r>
        <w:t>главы</w:t>
      </w:r>
      <w:r>
        <w:rPr>
          <w:spacing w:val="-8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13,</w:t>
      </w:r>
      <w:r>
        <w:rPr>
          <w:spacing w:val="-2"/>
        </w:rPr>
        <w:t xml:space="preserve"> </w:t>
      </w:r>
      <w:r>
        <w:t>а</w:t>
      </w:r>
      <w:r>
        <w:rPr>
          <w:spacing w:val="-11"/>
        </w:rPr>
        <w:t xml:space="preserve"> </w:t>
      </w:r>
      <w:r>
        <w:t>материалам</w:t>
      </w:r>
      <w:r>
        <w:rPr>
          <w:spacing w:val="-6"/>
        </w:rPr>
        <w:t xml:space="preserve"> </w:t>
      </w:r>
      <w:r>
        <w:t>второго</w:t>
      </w:r>
      <w:r>
        <w:rPr>
          <w:spacing w:val="-8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– главы 14 и 15.</w:t>
      </w:r>
    </w:p>
    <w:p w:rsidR="007A46EE" w:rsidRDefault="009E1D98">
      <w:pPr>
        <w:pStyle w:val="a3"/>
        <w:spacing w:before="201" w:line="276" w:lineRule="auto"/>
        <w:jc w:val="left"/>
      </w:pPr>
      <w:r>
        <w:t>Книга</w:t>
      </w:r>
      <w:r>
        <w:rPr>
          <w:spacing w:val="-10"/>
        </w:rPr>
        <w:t xml:space="preserve"> </w:t>
      </w:r>
      <w:r>
        <w:t>эта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переработанное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значительно</w:t>
      </w:r>
      <w:r>
        <w:rPr>
          <w:spacing w:val="-11"/>
        </w:rPr>
        <w:t xml:space="preserve"> </w:t>
      </w:r>
      <w:r>
        <w:t>расширенное</w:t>
      </w:r>
      <w:r>
        <w:rPr>
          <w:spacing w:val="-10"/>
        </w:rPr>
        <w:t xml:space="preserve"> </w:t>
      </w:r>
      <w:r>
        <w:t>издание</w:t>
      </w:r>
      <w:r>
        <w:rPr>
          <w:spacing w:val="-10"/>
        </w:rPr>
        <w:t xml:space="preserve"> </w:t>
      </w:r>
      <w:r>
        <w:t>«Приключений</w:t>
      </w:r>
      <w:r>
        <w:rPr>
          <w:spacing w:val="-6"/>
        </w:rPr>
        <w:t xml:space="preserve"> </w:t>
      </w:r>
      <w:r>
        <w:t>в Шахматной стране» (М., 1991 г.). В каждой из глав пособия важную роль играют обращения к маленькому слушателю. Для закрепления учебного материала после</w:t>
      </w:r>
    </w:p>
    <w:p w:rsidR="007A46EE" w:rsidRDefault="009E1D98">
      <w:pPr>
        <w:pStyle w:val="a3"/>
        <w:spacing w:before="3"/>
        <w:jc w:val="left"/>
      </w:pPr>
      <w:r>
        <w:t>каждой</w:t>
      </w:r>
      <w:r>
        <w:rPr>
          <w:spacing w:val="-18"/>
        </w:rPr>
        <w:t xml:space="preserve"> </w:t>
      </w:r>
      <w:r>
        <w:t>главы</w:t>
      </w:r>
      <w:r>
        <w:rPr>
          <w:spacing w:val="-17"/>
        </w:rPr>
        <w:t xml:space="preserve"> </w:t>
      </w:r>
      <w:r>
        <w:t>введена</w:t>
      </w:r>
      <w:r>
        <w:rPr>
          <w:spacing w:val="-18"/>
        </w:rPr>
        <w:t xml:space="preserve"> </w:t>
      </w:r>
      <w:r>
        <w:t>рубрика</w:t>
      </w:r>
      <w:r>
        <w:rPr>
          <w:spacing w:val="-15"/>
        </w:rPr>
        <w:t xml:space="preserve"> </w:t>
      </w:r>
      <w:r>
        <w:t>«Загадки</w:t>
      </w:r>
      <w:r>
        <w:rPr>
          <w:spacing w:val="-12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тетрадки».</w:t>
      </w:r>
      <w:r>
        <w:rPr>
          <w:spacing w:val="-9"/>
        </w:rPr>
        <w:t xml:space="preserve"> </w:t>
      </w:r>
      <w:r>
        <w:t>Цемен</w:t>
      </w:r>
      <w:r>
        <w:t>тируют</w:t>
      </w:r>
      <w:r>
        <w:rPr>
          <w:spacing w:val="-16"/>
        </w:rPr>
        <w:t xml:space="preserve"> </w:t>
      </w:r>
      <w:r>
        <w:t>книгу</w:t>
      </w:r>
      <w:r>
        <w:rPr>
          <w:spacing w:val="-18"/>
        </w:rPr>
        <w:t xml:space="preserve"> </w:t>
      </w:r>
      <w:r>
        <w:rPr>
          <w:spacing w:val="-2"/>
        </w:rPr>
        <w:t>рубрики</w:t>
      </w:r>
    </w:p>
    <w:p w:rsidR="007A46EE" w:rsidRDefault="009E1D98">
      <w:pPr>
        <w:pStyle w:val="a3"/>
        <w:spacing w:before="43" w:line="278" w:lineRule="auto"/>
        <w:jc w:val="left"/>
      </w:pPr>
      <w:r>
        <w:t>«Советы родителям» (и педагогам!)</w:t>
      </w:r>
      <w:r>
        <w:rPr>
          <w:spacing w:val="-1"/>
        </w:rPr>
        <w:t xml:space="preserve"> </w:t>
      </w:r>
      <w:r>
        <w:t>и «Странички из дневника». В</w:t>
      </w:r>
      <w:r>
        <w:rPr>
          <w:spacing w:val="-3"/>
        </w:rPr>
        <w:t xml:space="preserve"> </w:t>
      </w:r>
      <w:r>
        <w:t>последних взрослый</w:t>
      </w:r>
      <w:r>
        <w:rPr>
          <w:spacing w:val="-8"/>
        </w:rPr>
        <w:t xml:space="preserve"> </w:t>
      </w:r>
      <w:r>
        <w:t>читатель</w:t>
      </w:r>
      <w:r>
        <w:rPr>
          <w:spacing w:val="-5"/>
        </w:rPr>
        <w:t xml:space="preserve"> </w:t>
      </w:r>
      <w:r>
        <w:t>узнает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автор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практике</w:t>
      </w:r>
      <w:r>
        <w:rPr>
          <w:spacing w:val="-7"/>
        </w:rPr>
        <w:t xml:space="preserve"> </w:t>
      </w:r>
      <w:r>
        <w:t>претворяет</w:t>
      </w:r>
      <w:r>
        <w:rPr>
          <w:spacing w:val="-10"/>
        </w:rPr>
        <w:t xml:space="preserve"> </w:t>
      </w:r>
      <w:r>
        <w:t>свои</w:t>
      </w:r>
      <w:r>
        <w:rPr>
          <w:spacing w:val="-9"/>
        </w:rPr>
        <w:t xml:space="preserve"> </w:t>
      </w:r>
      <w:r>
        <w:t>идеи</w:t>
      </w:r>
      <w:r>
        <w:rPr>
          <w:spacing w:val="-8"/>
        </w:rPr>
        <w:t xml:space="preserve"> </w:t>
      </w:r>
      <w:r>
        <w:t>в</w:t>
      </w:r>
    </w:p>
    <w:p w:rsidR="007A46EE" w:rsidRDefault="009E1D98">
      <w:pPr>
        <w:pStyle w:val="a3"/>
        <w:spacing w:line="276" w:lineRule="auto"/>
        <w:ind w:right="275"/>
        <w:jc w:val="left"/>
      </w:pPr>
      <w:r>
        <w:t>жизни,</w:t>
      </w:r>
      <w:r>
        <w:rPr>
          <w:spacing w:val="-9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преодолеть</w:t>
      </w:r>
      <w:r>
        <w:rPr>
          <w:spacing w:val="-16"/>
        </w:rPr>
        <w:t xml:space="preserve"> </w:t>
      </w:r>
      <w:r>
        <w:t>типичные</w:t>
      </w:r>
      <w:r>
        <w:rPr>
          <w:spacing w:val="-9"/>
        </w:rPr>
        <w:t xml:space="preserve"> </w:t>
      </w:r>
      <w:r>
        <w:t>трудности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обучении</w:t>
      </w:r>
      <w:r>
        <w:rPr>
          <w:spacing w:val="-10"/>
        </w:rPr>
        <w:t xml:space="preserve"> </w:t>
      </w:r>
      <w:r>
        <w:t>основам</w:t>
      </w:r>
      <w:r>
        <w:rPr>
          <w:spacing w:val="-9"/>
        </w:rPr>
        <w:t xml:space="preserve"> </w:t>
      </w:r>
      <w:r>
        <w:t>древней</w:t>
      </w:r>
      <w:r>
        <w:rPr>
          <w:spacing w:val="-10"/>
        </w:rPr>
        <w:t xml:space="preserve"> </w:t>
      </w:r>
      <w:r>
        <w:t>игры детей 5 – 8 лет.</w:t>
      </w:r>
    </w:p>
    <w:p w:rsidR="007A46EE" w:rsidRDefault="009E1D98">
      <w:pPr>
        <w:pStyle w:val="a3"/>
        <w:spacing w:before="198" w:line="276" w:lineRule="auto"/>
        <w:ind w:right="275"/>
        <w:jc w:val="left"/>
      </w:pPr>
      <w:r>
        <w:t>«Удивительные приключения в Шахматной стране» – книга-сказка. В этой сказочной стране азы шахматной игры детям помогают постичь</w:t>
      </w:r>
      <w:r>
        <w:rPr>
          <w:spacing w:val="-1"/>
        </w:rPr>
        <w:t xml:space="preserve"> </w:t>
      </w:r>
      <w:r>
        <w:t>девочка Клеточка, ее</w:t>
      </w:r>
      <w:r>
        <w:rPr>
          <w:spacing w:val="-10"/>
        </w:rPr>
        <w:t xml:space="preserve"> </w:t>
      </w:r>
      <w:r>
        <w:t>друг</w:t>
      </w:r>
      <w:r>
        <w:rPr>
          <w:spacing w:val="-9"/>
        </w:rPr>
        <w:t xml:space="preserve"> </w:t>
      </w:r>
      <w:r>
        <w:t>деловитый</w:t>
      </w:r>
      <w:r>
        <w:rPr>
          <w:spacing w:val="-10"/>
        </w:rPr>
        <w:t xml:space="preserve"> </w:t>
      </w:r>
      <w:r>
        <w:t>Загадай,</w:t>
      </w:r>
      <w:r>
        <w:rPr>
          <w:spacing w:val="-7"/>
        </w:rPr>
        <w:t xml:space="preserve"> </w:t>
      </w:r>
      <w:r>
        <w:t>озорной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веселый</w:t>
      </w:r>
      <w:r>
        <w:rPr>
          <w:spacing w:val="-7"/>
        </w:rPr>
        <w:t xml:space="preserve"> </w:t>
      </w:r>
      <w:r>
        <w:t>Горизонталик,</w:t>
      </w:r>
      <w:r>
        <w:rPr>
          <w:spacing w:val="-7"/>
        </w:rPr>
        <w:t xml:space="preserve"> </w:t>
      </w:r>
      <w:r>
        <w:t>хулиганистый</w:t>
      </w:r>
      <w:r>
        <w:rPr>
          <w:spacing w:val="-9"/>
        </w:rPr>
        <w:t xml:space="preserve"> </w:t>
      </w:r>
      <w:r>
        <w:t>Задира и главный</w:t>
      </w:r>
      <w:r>
        <w:t xml:space="preserve"> герой – мальчик Юра.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26"/>
        <w:ind w:left="0"/>
        <w:jc w:val="left"/>
      </w:pPr>
    </w:p>
    <w:p w:rsidR="007A46EE" w:rsidRDefault="009E1D98">
      <w:pPr>
        <w:pStyle w:val="a3"/>
        <w:spacing w:before="1"/>
        <w:jc w:val="left"/>
      </w:pPr>
      <w:r>
        <w:rPr>
          <w:spacing w:val="-2"/>
        </w:rPr>
        <w:t>Тематика</w:t>
      </w:r>
      <w:r>
        <w:rPr>
          <w:spacing w:val="-5"/>
        </w:rPr>
        <w:t xml:space="preserve"> </w:t>
      </w:r>
      <w:r>
        <w:rPr>
          <w:spacing w:val="-2"/>
        </w:rPr>
        <w:t>курса</w:t>
      </w:r>
      <w:r>
        <w:rPr>
          <w:spacing w:val="-1"/>
        </w:rPr>
        <w:t xml:space="preserve"> </w:t>
      </w:r>
      <w:r>
        <w:rPr>
          <w:spacing w:val="-2"/>
        </w:rPr>
        <w:t>«Шахматы,</w:t>
      </w:r>
      <w:r>
        <w:rPr>
          <w:spacing w:val="-4"/>
        </w:rPr>
        <w:t xml:space="preserve"> </w:t>
      </w:r>
      <w:r>
        <w:rPr>
          <w:spacing w:val="-2"/>
        </w:rPr>
        <w:t>второй</w:t>
      </w:r>
      <w:r>
        <w:rPr>
          <w:spacing w:val="-11"/>
        </w:rPr>
        <w:t xml:space="preserve"> </w:t>
      </w:r>
      <w:r>
        <w:rPr>
          <w:spacing w:val="-4"/>
        </w:rPr>
        <w:t>год».</w:t>
      </w:r>
    </w:p>
    <w:p w:rsidR="007A46EE" w:rsidRDefault="009E1D98">
      <w:pPr>
        <w:pStyle w:val="a5"/>
        <w:numPr>
          <w:ilvl w:val="0"/>
          <w:numId w:val="29"/>
        </w:numPr>
        <w:tabs>
          <w:tab w:val="left" w:pos="659"/>
        </w:tabs>
        <w:spacing w:before="244"/>
        <w:ind w:left="659" w:hanging="234"/>
        <w:rPr>
          <w:sz w:val="28"/>
        </w:rPr>
      </w:pPr>
      <w:r>
        <w:rPr>
          <w:sz w:val="28"/>
        </w:rPr>
        <w:t>Краткая</w:t>
      </w:r>
      <w:r>
        <w:rPr>
          <w:spacing w:val="-17"/>
          <w:sz w:val="28"/>
        </w:rPr>
        <w:t xml:space="preserve"> </w:t>
      </w:r>
      <w:r>
        <w:rPr>
          <w:sz w:val="28"/>
        </w:rPr>
        <w:t>история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шахмат.</w:t>
      </w:r>
    </w:p>
    <w:p w:rsidR="007A46EE" w:rsidRDefault="009E1D98">
      <w:pPr>
        <w:pStyle w:val="a3"/>
        <w:spacing w:before="250" w:line="276" w:lineRule="auto"/>
        <w:ind w:right="275"/>
        <w:jc w:val="left"/>
      </w:pPr>
      <w:r>
        <w:t>Повторение пройденного материала. Рождение шахмат. Поля. Горизонталь, вертикаль,</w:t>
      </w:r>
      <w:r>
        <w:rPr>
          <w:spacing w:val="-10"/>
        </w:rPr>
        <w:t xml:space="preserve"> </w:t>
      </w:r>
      <w:r>
        <w:t>диагональ,</w:t>
      </w:r>
      <w:r>
        <w:rPr>
          <w:spacing w:val="-9"/>
        </w:rPr>
        <w:t xml:space="preserve"> </w:t>
      </w:r>
      <w:r>
        <w:t>центр.</w:t>
      </w:r>
      <w:r>
        <w:rPr>
          <w:spacing w:val="-9"/>
        </w:rPr>
        <w:t xml:space="preserve"> </w:t>
      </w:r>
      <w:r>
        <w:t>Ходы</w:t>
      </w:r>
      <w:r>
        <w:rPr>
          <w:spacing w:val="-15"/>
        </w:rPr>
        <w:t xml:space="preserve"> </w:t>
      </w:r>
      <w:r>
        <w:t>шахматных</w:t>
      </w:r>
      <w:r>
        <w:rPr>
          <w:spacing w:val="-18"/>
        </w:rPr>
        <w:t xml:space="preserve"> </w:t>
      </w:r>
      <w:r>
        <w:t>фигур.</w:t>
      </w:r>
      <w:r>
        <w:rPr>
          <w:spacing w:val="-9"/>
        </w:rPr>
        <w:t xml:space="preserve"> </w:t>
      </w:r>
      <w:r>
        <w:t>Шах,</w:t>
      </w:r>
      <w:r>
        <w:rPr>
          <w:spacing w:val="-6"/>
        </w:rPr>
        <w:t xml:space="preserve"> </w:t>
      </w:r>
      <w:r>
        <w:t>мат,</w:t>
      </w:r>
      <w:r>
        <w:rPr>
          <w:spacing w:val="-8"/>
        </w:rPr>
        <w:t xml:space="preserve"> </w:t>
      </w:r>
      <w:r>
        <w:t>пат.</w:t>
      </w:r>
      <w:r>
        <w:rPr>
          <w:spacing w:val="-10"/>
        </w:rPr>
        <w:t xml:space="preserve"> </w:t>
      </w:r>
      <w:r>
        <w:t>Начальное</w:t>
      </w:r>
    </w:p>
    <w:p w:rsidR="007A46EE" w:rsidRDefault="009E1D98">
      <w:pPr>
        <w:pStyle w:val="a3"/>
        <w:spacing w:before="3" w:line="276" w:lineRule="auto"/>
        <w:jc w:val="left"/>
      </w:pPr>
      <w:r>
        <w:t>положение.</w:t>
      </w:r>
      <w:r>
        <w:rPr>
          <w:spacing w:val="-10"/>
        </w:rPr>
        <w:t xml:space="preserve"> </w:t>
      </w:r>
      <w:r>
        <w:t>Рокировка.</w:t>
      </w:r>
      <w:r>
        <w:rPr>
          <w:spacing w:val="-10"/>
        </w:rPr>
        <w:t xml:space="preserve"> </w:t>
      </w:r>
      <w:r>
        <w:t>Вз</w:t>
      </w:r>
      <w:r>
        <w:t>ятие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проходе.</w:t>
      </w:r>
      <w:r>
        <w:rPr>
          <w:spacing w:val="-10"/>
        </w:rPr>
        <w:t xml:space="preserve"> </w:t>
      </w:r>
      <w:r>
        <w:t>Превращение</w:t>
      </w:r>
      <w:r>
        <w:rPr>
          <w:spacing w:val="-10"/>
        </w:rPr>
        <w:t xml:space="preserve"> </w:t>
      </w:r>
      <w:r>
        <w:t>пешки.</w:t>
      </w:r>
      <w:r>
        <w:rPr>
          <w:spacing w:val="-10"/>
        </w:rPr>
        <w:t xml:space="preserve"> </w:t>
      </w:r>
      <w:r>
        <w:t>Варианты</w:t>
      </w:r>
      <w:r>
        <w:rPr>
          <w:spacing w:val="-12"/>
        </w:rPr>
        <w:t xml:space="preserve"> </w:t>
      </w:r>
      <w:r>
        <w:t>ничьей. Самые общие рекомендации о принципах разыгрывания дебюта. Задания на мат</w:t>
      </w:r>
      <w:r>
        <w:rPr>
          <w:spacing w:val="-1"/>
        </w:rPr>
        <w:t xml:space="preserve"> </w:t>
      </w:r>
      <w:r>
        <w:t>в один ход. Демонстрация коротких партий.</w:t>
      </w:r>
    </w:p>
    <w:p w:rsidR="007A46EE" w:rsidRDefault="009E1D98">
      <w:pPr>
        <w:pStyle w:val="a3"/>
        <w:spacing w:before="200" w:line="276" w:lineRule="auto"/>
        <w:jc w:val="left"/>
      </w:pPr>
      <w:r>
        <w:t>Краткая</w:t>
      </w:r>
      <w:r>
        <w:rPr>
          <w:spacing w:val="-8"/>
        </w:rPr>
        <w:t xml:space="preserve"> </w:t>
      </w:r>
      <w:r>
        <w:t>история</w:t>
      </w:r>
      <w:r>
        <w:rPr>
          <w:spacing w:val="-9"/>
        </w:rPr>
        <w:t xml:space="preserve"> </w:t>
      </w:r>
      <w:r>
        <w:t>шахмат.</w:t>
      </w:r>
      <w:r>
        <w:rPr>
          <w:spacing w:val="-4"/>
        </w:rPr>
        <w:t xml:space="preserve"> </w:t>
      </w:r>
      <w:r>
        <w:t>Происхождение</w:t>
      </w:r>
      <w:r>
        <w:rPr>
          <w:spacing w:val="-8"/>
        </w:rPr>
        <w:t xml:space="preserve"> </w:t>
      </w:r>
      <w:r>
        <w:t>шахмат.</w:t>
      </w:r>
      <w:r>
        <w:rPr>
          <w:spacing w:val="-7"/>
        </w:rPr>
        <w:t xml:space="preserve"> </w:t>
      </w:r>
      <w:r>
        <w:t>Легенды</w:t>
      </w:r>
      <w:r>
        <w:rPr>
          <w:spacing w:val="-9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шахматах.</w:t>
      </w:r>
      <w:r>
        <w:rPr>
          <w:spacing w:val="-7"/>
        </w:rPr>
        <w:t xml:space="preserve"> </w:t>
      </w:r>
      <w:r>
        <w:t>Чатуранга</w:t>
      </w:r>
      <w:r>
        <w:rPr>
          <w:spacing w:val="-8"/>
        </w:rPr>
        <w:t xml:space="preserve"> </w:t>
      </w:r>
      <w:r>
        <w:t>и шатрандж. Шахматы проникают в Европу. Выдающиеся шахматисты нашего</w:t>
      </w:r>
    </w:p>
    <w:p w:rsidR="007A46EE" w:rsidRDefault="009E1D98">
      <w:pPr>
        <w:pStyle w:val="a3"/>
        <w:spacing w:before="4"/>
        <w:jc w:val="left"/>
      </w:pPr>
      <w:r>
        <w:rPr>
          <w:spacing w:val="-2"/>
        </w:rPr>
        <w:t>времени. Шахматные</w:t>
      </w:r>
      <w:r>
        <w:rPr>
          <w:spacing w:val="-3"/>
        </w:rPr>
        <w:t xml:space="preserve"> </w:t>
      </w:r>
      <w:r>
        <w:rPr>
          <w:spacing w:val="-2"/>
        </w:rPr>
        <w:t>правила.</w:t>
      </w:r>
      <w:r>
        <w:rPr>
          <w:spacing w:val="-1"/>
        </w:rPr>
        <w:t xml:space="preserve"> </w:t>
      </w:r>
      <w:r>
        <w:rPr>
          <w:spacing w:val="-2"/>
        </w:rPr>
        <w:t>Этика</w:t>
      </w:r>
      <w:r>
        <w:rPr>
          <w:spacing w:val="-3"/>
        </w:rPr>
        <w:t xml:space="preserve"> </w:t>
      </w:r>
      <w:r>
        <w:rPr>
          <w:spacing w:val="-2"/>
        </w:rPr>
        <w:t>шахматной борьбы.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72"/>
        <w:ind w:left="0"/>
        <w:jc w:val="left"/>
      </w:pPr>
    </w:p>
    <w:p w:rsidR="007A46EE" w:rsidRDefault="009E1D98">
      <w:pPr>
        <w:pStyle w:val="a5"/>
        <w:numPr>
          <w:ilvl w:val="0"/>
          <w:numId w:val="29"/>
        </w:numPr>
        <w:tabs>
          <w:tab w:val="left" w:pos="749"/>
        </w:tabs>
        <w:ind w:left="749" w:hanging="324"/>
        <w:rPr>
          <w:sz w:val="28"/>
        </w:rPr>
      </w:pPr>
      <w:r>
        <w:rPr>
          <w:spacing w:val="-2"/>
          <w:sz w:val="28"/>
        </w:rPr>
        <w:t>Шахматная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нотация.</w:t>
      </w:r>
    </w:p>
    <w:p w:rsidR="007A46EE" w:rsidRDefault="009E1D98">
      <w:pPr>
        <w:pStyle w:val="a3"/>
        <w:spacing w:before="245" w:line="278" w:lineRule="auto"/>
        <w:jc w:val="left"/>
      </w:pPr>
      <w:r>
        <w:t>Шахматная</w:t>
      </w:r>
      <w:r>
        <w:rPr>
          <w:spacing w:val="-12"/>
        </w:rPr>
        <w:t xml:space="preserve"> </w:t>
      </w:r>
      <w:r>
        <w:t>нотация.</w:t>
      </w:r>
      <w:r>
        <w:rPr>
          <w:spacing w:val="-12"/>
        </w:rPr>
        <w:t xml:space="preserve"> </w:t>
      </w:r>
      <w:r>
        <w:t>Обозначение</w:t>
      </w:r>
      <w:r>
        <w:rPr>
          <w:spacing w:val="-13"/>
        </w:rPr>
        <w:t xml:space="preserve"> </w:t>
      </w:r>
      <w:r>
        <w:t>горизонталей</w:t>
      </w:r>
      <w:r>
        <w:rPr>
          <w:spacing w:val="-1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вертикалей,</w:t>
      </w:r>
      <w:r>
        <w:rPr>
          <w:spacing w:val="-11"/>
        </w:rPr>
        <w:t xml:space="preserve"> </w:t>
      </w:r>
      <w:r>
        <w:t>наименование</w:t>
      </w:r>
      <w:r>
        <w:rPr>
          <w:spacing w:val="-12"/>
        </w:rPr>
        <w:t xml:space="preserve"> </w:t>
      </w:r>
      <w:r>
        <w:t>полей, шахматных фигур. Обозначение шахматн</w:t>
      </w:r>
      <w:r>
        <w:t>ых фигур и терминов. Запись начального положения. Краткая и полная шахматная нотация. Запись шахматной партии.</w:t>
      </w:r>
    </w:p>
    <w:p w:rsidR="007A46EE" w:rsidRDefault="007A46EE">
      <w:pPr>
        <w:pStyle w:val="a3"/>
        <w:spacing w:line="278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272"/>
        <w:ind w:left="0"/>
        <w:jc w:val="left"/>
      </w:pPr>
    </w:p>
    <w:p w:rsidR="007A46EE" w:rsidRDefault="009E1D98">
      <w:pPr>
        <w:pStyle w:val="a3"/>
        <w:jc w:val="left"/>
      </w:pPr>
      <w:r>
        <w:t>Дидактические</w:t>
      </w:r>
      <w:r>
        <w:rPr>
          <w:spacing w:val="-15"/>
        </w:rPr>
        <w:t xml:space="preserve"> </w:t>
      </w:r>
      <w:r>
        <w:t>игры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игровые</w:t>
      </w:r>
      <w:r>
        <w:rPr>
          <w:spacing w:val="-14"/>
        </w:rPr>
        <w:t xml:space="preserve"> </w:t>
      </w:r>
      <w:r>
        <w:rPr>
          <w:spacing w:val="-2"/>
        </w:rPr>
        <w:t>задания.</w:t>
      </w:r>
    </w:p>
    <w:p w:rsidR="007A46EE" w:rsidRDefault="009E1D98">
      <w:pPr>
        <w:pStyle w:val="a3"/>
        <w:spacing w:before="250"/>
        <w:jc w:val="left"/>
      </w:pPr>
      <w:r>
        <w:t>«Назови</w:t>
      </w:r>
      <w:r>
        <w:rPr>
          <w:spacing w:val="-18"/>
        </w:rPr>
        <w:t xml:space="preserve"> </w:t>
      </w:r>
      <w:r>
        <w:t>вертикаль».</w:t>
      </w:r>
      <w:r>
        <w:rPr>
          <w:spacing w:val="-17"/>
        </w:rPr>
        <w:t xml:space="preserve"> </w:t>
      </w:r>
      <w:r>
        <w:t>Педагог</w:t>
      </w:r>
      <w:r>
        <w:rPr>
          <w:spacing w:val="-18"/>
        </w:rPr>
        <w:t xml:space="preserve"> </w:t>
      </w:r>
      <w:r>
        <w:t>показывает</w:t>
      </w:r>
      <w:r>
        <w:rPr>
          <w:spacing w:val="-17"/>
        </w:rPr>
        <w:t xml:space="preserve"> </w:t>
      </w:r>
      <w:r>
        <w:t>одну</w:t>
      </w:r>
      <w:r>
        <w:rPr>
          <w:spacing w:val="-18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вертикалей,</w:t>
      </w:r>
      <w:r>
        <w:rPr>
          <w:spacing w:val="-9"/>
        </w:rPr>
        <w:t xml:space="preserve"> </w:t>
      </w:r>
      <w:r>
        <w:t>ученики</w:t>
      </w:r>
      <w:r>
        <w:rPr>
          <w:spacing w:val="-17"/>
        </w:rPr>
        <w:t xml:space="preserve"> </w:t>
      </w:r>
      <w:r>
        <w:rPr>
          <w:spacing w:val="-2"/>
        </w:rPr>
        <w:t>должны</w:t>
      </w:r>
    </w:p>
    <w:p w:rsidR="007A46EE" w:rsidRDefault="009E1D98">
      <w:pPr>
        <w:pStyle w:val="a3"/>
        <w:spacing w:before="43" w:line="278" w:lineRule="auto"/>
        <w:jc w:val="left"/>
      </w:pPr>
      <w:r>
        <w:t>назвать</w:t>
      </w:r>
      <w:r>
        <w:rPr>
          <w:spacing w:val="-15"/>
        </w:rPr>
        <w:t xml:space="preserve"> </w:t>
      </w:r>
      <w:r>
        <w:t>ее.</w:t>
      </w:r>
      <w:r>
        <w:rPr>
          <w:spacing w:val="-8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школьники</w:t>
      </w:r>
      <w:r>
        <w:rPr>
          <w:spacing w:val="-9"/>
        </w:rPr>
        <w:t xml:space="preserve"> </w:t>
      </w:r>
      <w:r>
        <w:t>называют</w:t>
      </w:r>
      <w:r>
        <w:rPr>
          <w:spacing w:val="-11"/>
        </w:rPr>
        <w:t xml:space="preserve"> </w:t>
      </w:r>
      <w:r>
        <w:t>все вертикали.</w:t>
      </w:r>
      <w:r>
        <w:rPr>
          <w:spacing w:val="-7"/>
        </w:rPr>
        <w:t xml:space="preserve"> </w:t>
      </w:r>
      <w:r>
        <w:t>Затем</w:t>
      </w:r>
      <w:r>
        <w:rPr>
          <w:spacing w:val="-8"/>
        </w:rPr>
        <w:t xml:space="preserve"> </w:t>
      </w:r>
      <w:r>
        <w:t>задаются</w:t>
      </w:r>
      <w:r>
        <w:rPr>
          <w:spacing w:val="-7"/>
        </w:rPr>
        <w:t xml:space="preserve"> </w:t>
      </w:r>
      <w:r>
        <w:t>вопросы:</w:t>
      </w:r>
      <w:r>
        <w:rPr>
          <w:spacing w:val="-15"/>
        </w:rPr>
        <w:t xml:space="preserve"> </w:t>
      </w:r>
      <w:r>
        <w:t>«На какой вертикали в начальной позиции стоят короли (ферзи, королевские слоны, ферзевые кони, ферзевые ладьи и т.п.)</w:t>
      </w:r>
    </w:p>
    <w:p w:rsidR="007A46EE" w:rsidRDefault="009E1D98">
      <w:pPr>
        <w:pStyle w:val="a3"/>
        <w:spacing w:before="190" w:line="278" w:lineRule="auto"/>
        <w:ind w:right="1069"/>
        <w:jc w:val="left"/>
      </w:pPr>
      <w:r>
        <w:t>«Назови</w:t>
      </w:r>
      <w:r>
        <w:rPr>
          <w:spacing w:val="-13"/>
        </w:rPr>
        <w:t xml:space="preserve"> </w:t>
      </w:r>
      <w:r>
        <w:t>горизонталь».</w:t>
      </w:r>
      <w:r>
        <w:rPr>
          <w:spacing w:val="-9"/>
        </w:rPr>
        <w:t xml:space="preserve"> </w:t>
      </w:r>
      <w:r>
        <w:t>Задание</w:t>
      </w:r>
      <w:r>
        <w:rPr>
          <w:spacing w:val="-11"/>
        </w:rPr>
        <w:t xml:space="preserve"> </w:t>
      </w:r>
      <w:r>
        <w:t>подобно</w:t>
      </w:r>
      <w:r>
        <w:rPr>
          <w:spacing w:val="-17"/>
        </w:rPr>
        <w:t xml:space="preserve"> </w:t>
      </w:r>
      <w:r>
        <w:t>предыдущему,</w:t>
      </w:r>
      <w:r>
        <w:rPr>
          <w:spacing w:val="-9"/>
        </w:rPr>
        <w:t xml:space="preserve"> </w:t>
      </w:r>
      <w:r>
        <w:t>но</w:t>
      </w:r>
      <w:r>
        <w:rPr>
          <w:spacing w:val="-13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 xml:space="preserve">называют </w:t>
      </w:r>
      <w:r>
        <w:rPr>
          <w:spacing w:val="-2"/>
        </w:rPr>
        <w:t>горизонт</w:t>
      </w:r>
      <w:r>
        <w:rPr>
          <w:spacing w:val="-2"/>
        </w:rPr>
        <w:t>али.</w:t>
      </w:r>
    </w:p>
    <w:p w:rsidR="007A46EE" w:rsidRDefault="009E1D98">
      <w:pPr>
        <w:pStyle w:val="a3"/>
        <w:spacing w:before="194"/>
        <w:jc w:val="left"/>
      </w:pPr>
      <w:r>
        <w:t>«Назови</w:t>
      </w:r>
      <w:r>
        <w:rPr>
          <w:spacing w:val="-18"/>
        </w:rPr>
        <w:t xml:space="preserve"> </w:t>
      </w:r>
      <w:r>
        <w:t>диагональ».</w:t>
      </w:r>
      <w:r>
        <w:rPr>
          <w:spacing w:val="-8"/>
        </w:rPr>
        <w:t xml:space="preserve"> </w:t>
      </w:r>
      <w:r>
        <w:t>А</w:t>
      </w:r>
      <w:r>
        <w:rPr>
          <w:spacing w:val="-17"/>
        </w:rPr>
        <w:t xml:space="preserve"> </w:t>
      </w:r>
      <w:r>
        <w:t>здесь</w:t>
      </w:r>
      <w:r>
        <w:rPr>
          <w:spacing w:val="-18"/>
        </w:rPr>
        <w:t xml:space="preserve"> </w:t>
      </w:r>
      <w:r>
        <w:t>называется</w:t>
      </w:r>
      <w:r>
        <w:rPr>
          <w:spacing w:val="-6"/>
        </w:rPr>
        <w:t xml:space="preserve"> </w:t>
      </w:r>
      <w:r>
        <w:t>диагональ</w:t>
      </w:r>
      <w:r>
        <w:rPr>
          <w:spacing w:val="-17"/>
        </w:rPr>
        <w:t xml:space="preserve"> </w:t>
      </w:r>
      <w:r>
        <w:t>(например,</w:t>
      </w:r>
      <w:r>
        <w:rPr>
          <w:spacing w:val="-10"/>
        </w:rPr>
        <w:t xml:space="preserve"> </w:t>
      </w:r>
      <w:r>
        <w:t>диагональ</w:t>
      </w:r>
      <w:r>
        <w:rPr>
          <w:spacing w:val="-18"/>
        </w:rPr>
        <w:t xml:space="preserve"> </w:t>
      </w:r>
      <w:r>
        <w:t>е1</w:t>
      </w:r>
      <w:r>
        <w:rPr>
          <w:spacing w:val="-4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rPr>
          <w:spacing w:val="-4"/>
        </w:rPr>
        <w:t>а5).</w:t>
      </w:r>
    </w:p>
    <w:p w:rsidR="007A46EE" w:rsidRDefault="009E1D98">
      <w:pPr>
        <w:pStyle w:val="a3"/>
        <w:spacing w:before="250" w:line="278" w:lineRule="auto"/>
        <w:ind w:right="275"/>
        <w:jc w:val="left"/>
      </w:pPr>
      <w:r>
        <w:t>«Какого</w:t>
      </w:r>
      <w:r>
        <w:rPr>
          <w:spacing w:val="-9"/>
        </w:rPr>
        <w:t xml:space="preserve"> </w:t>
      </w:r>
      <w:r>
        <w:t>цвета</w:t>
      </w:r>
      <w:r>
        <w:rPr>
          <w:spacing w:val="-9"/>
        </w:rPr>
        <w:t xml:space="preserve"> </w:t>
      </w:r>
      <w:r>
        <w:t>поле?».</w:t>
      </w:r>
      <w:r>
        <w:rPr>
          <w:spacing w:val="-2"/>
        </w:rPr>
        <w:t xml:space="preserve"> </w:t>
      </w:r>
      <w:r>
        <w:t>Учитель</w:t>
      </w:r>
      <w:r>
        <w:rPr>
          <w:spacing w:val="-10"/>
        </w:rPr>
        <w:t xml:space="preserve"> </w:t>
      </w:r>
      <w:r>
        <w:t>называет</w:t>
      </w:r>
      <w:r>
        <w:rPr>
          <w:spacing w:val="-1"/>
        </w:rPr>
        <w:t xml:space="preserve"> </w:t>
      </w:r>
      <w:r>
        <w:t>какое-либо</w:t>
      </w:r>
      <w:r>
        <w:rPr>
          <w:spacing w:val="-9"/>
        </w:rPr>
        <w:t xml:space="preserve"> </w:t>
      </w:r>
      <w:r>
        <w:t>поле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просит</w:t>
      </w:r>
      <w:r>
        <w:rPr>
          <w:spacing w:val="-11"/>
        </w:rPr>
        <w:t xml:space="preserve"> </w:t>
      </w:r>
      <w:r>
        <w:t>определить</w:t>
      </w:r>
      <w:r>
        <w:rPr>
          <w:spacing w:val="-11"/>
        </w:rPr>
        <w:t xml:space="preserve"> </w:t>
      </w:r>
      <w:r>
        <w:t>его цвет (можно попробовать это сделать «вслепую», не глядя на доску).</w:t>
      </w:r>
    </w:p>
    <w:p w:rsidR="007A46EE" w:rsidRDefault="009E1D98">
      <w:pPr>
        <w:pStyle w:val="a3"/>
        <w:spacing w:before="199" w:line="276" w:lineRule="auto"/>
        <w:ind w:right="903"/>
      </w:pPr>
      <w:r>
        <w:t>«Кто</w:t>
      </w:r>
      <w:r>
        <w:rPr>
          <w:spacing w:val="-10"/>
        </w:rPr>
        <w:t xml:space="preserve"> </w:t>
      </w:r>
      <w:r>
        <w:t>быстрее».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доске</w:t>
      </w:r>
      <w:r>
        <w:rPr>
          <w:spacing w:val="-8"/>
        </w:rPr>
        <w:t xml:space="preserve"> </w:t>
      </w:r>
      <w:r>
        <w:t>вызываются</w:t>
      </w:r>
      <w:r>
        <w:rPr>
          <w:spacing w:val="-7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ученика,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просит</w:t>
      </w:r>
      <w:r>
        <w:rPr>
          <w:spacing w:val="-11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найти</w:t>
      </w:r>
      <w:r>
        <w:rPr>
          <w:spacing w:val="-9"/>
        </w:rPr>
        <w:t xml:space="preserve"> </w:t>
      </w:r>
      <w:r>
        <w:t xml:space="preserve">на демонстрационной доске определенное поле. Выигрывает тот, кто сделает это </w:t>
      </w:r>
      <w:r>
        <w:rPr>
          <w:spacing w:val="-2"/>
        </w:rPr>
        <w:t>быстрее.</w:t>
      </w:r>
    </w:p>
    <w:p w:rsidR="007A46EE" w:rsidRDefault="009E1D98">
      <w:pPr>
        <w:pStyle w:val="a3"/>
        <w:spacing w:before="195" w:line="278" w:lineRule="auto"/>
        <w:jc w:val="left"/>
      </w:pPr>
      <w:r>
        <w:t>«Вижу</w:t>
      </w:r>
      <w:r>
        <w:rPr>
          <w:spacing w:val="-17"/>
        </w:rPr>
        <w:t xml:space="preserve"> </w:t>
      </w:r>
      <w:r>
        <w:t>цель».</w:t>
      </w:r>
      <w:r>
        <w:rPr>
          <w:spacing w:val="-2"/>
        </w:rPr>
        <w:t xml:space="preserve"> </w:t>
      </w:r>
      <w:r>
        <w:t>Учитель</w:t>
      </w:r>
      <w:r>
        <w:rPr>
          <w:spacing w:val="-10"/>
        </w:rPr>
        <w:t xml:space="preserve"> </w:t>
      </w:r>
      <w:r>
        <w:t>задумывает</w:t>
      </w:r>
      <w:r>
        <w:rPr>
          <w:spacing w:val="-8"/>
        </w:rPr>
        <w:t xml:space="preserve"> </w:t>
      </w:r>
      <w:r>
        <w:t>одно</w:t>
      </w:r>
      <w:r>
        <w:rPr>
          <w:spacing w:val="-4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полей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предлагает</w:t>
      </w:r>
      <w:r>
        <w:rPr>
          <w:spacing w:val="-9"/>
        </w:rPr>
        <w:t xml:space="preserve"> </w:t>
      </w:r>
      <w:r>
        <w:t>ребятам</w:t>
      </w:r>
      <w:r>
        <w:rPr>
          <w:spacing w:val="-6"/>
        </w:rPr>
        <w:t xml:space="preserve"> </w:t>
      </w:r>
      <w:r>
        <w:t>угадать</w:t>
      </w:r>
      <w:r>
        <w:rPr>
          <w:spacing w:val="-10"/>
        </w:rPr>
        <w:t xml:space="preserve"> </w:t>
      </w:r>
      <w:r>
        <w:t>его. Ученики отвечают по очереди, причем посл</w:t>
      </w:r>
      <w:r>
        <w:t>е каждого ответа учитель уточняет – ближе или дальше.</w:t>
      </w:r>
    </w:p>
    <w:p w:rsidR="007A46EE" w:rsidRDefault="009E1D98">
      <w:pPr>
        <w:pStyle w:val="a3"/>
        <w:spacing w:before="195" w:line="276" w:lineRule="auto"/>
        <w:ind w:right="275"/>
        <w:jc w:val="left"/>
      </w:pPr>
      <w:r>
        <w:t>«Диагональ».</w:t>
      </w:r>
      <w:r>
        <w:rPr>
          <w:spacing w:val="-4"/>
        </w:rPr>
        <w:t xml:space="preserve"> </w:t>
      </w:r>
      <w:r>
        <w:t>Дети</w:t>
      </w:r>
      <w:r>
        <w:rPr>
          <w:spacing w:val="-11"/>
        </w:rPr>
        <w:t xml:space="preserve"> </w:t>
      </w:r>
      <w:r>
        <w:t>должны</w:t>
      </w:r>
      <w:r>
        <w:rPr>
          <w:spacing w:val="-11"/>
        </w:rPr>
        <w:t xml:space="preserve"> </w:t>
      </w:r>
      <w:r>
        <w:t>назвать</w:t>
      </w:r>
      <w:r>
        <w:rPr>
          <w:spacing w:val="-12"/>
        </w:rPr>
        <w:t xml:space="preserve"> </w:t>
      </w:r>
      <w:r>
        <w:t>поля,</w:t>
      </w:r>
      <w:r>
        <w:rPr>
          <w:spacing w:val="-5"/>
        </w:rPr>
        <w:t xml:space="preserve"> </w:t>
      </w:r>
      <w:r>
        <w:t>составляющие</w:t>
      </w:r>
      <w:r>
        <w:rPr>
          <w:spacing w:val="-9"/>
        </w:rPr>
        <w:t xml:space="preserve"> </w:t>
      </w:r>
      <w:r>
        <w:t>диагональ</w:t>
      </w:r>
      <w:r>
        <w:rPr>
          <w:spacing w:val="-12"/>
        </w:rPr>
        <w:t xml:space="preserve"> </w:t>
      </w:r>
      <w:r>
        <w:t>(например,</w:t>
      </w:r>
      <w:r>
        <w:rPr>
          <w:spacing w:val="-4"/>
        </w:rPr>
        <w:t xml:space="preserve"> </w:t>
      </w:r>
      <w:r>
        <w:t xml:space="preserve">е1- </w:t>
      </w:r>
      <w:r>
        <w:rPr>
          <w:spacing w:val="-4"/>
        </w:rPr>
        <w:t>h4).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23"/>
        <w:ind w:left="0"/>
        <w:jc w:val="left"/>
      </w:pPr>
    </w:p>
    <w:p w:rsidR="007A46EE" w:rsidRDefault="009E1D98">
      <w:pPr>
        <w:pStyle w:val="a5"/>
        <w:numPr>
          <w:ilvl w:val="0"/>
          <w:numId w:val="29"/>
        </w:numPr>
        <w:tabs>
          <w:tab w:val="left" w:pos="840"/>
        </w:tabs>
        <w:ind w:left="840" w:hanging="415"/>
        <w:rPr>
          <w:sz w:val="28"/>
        </w:rPr>
      </w:pPr>
      <w:r>
        <w:rPr>
          <w:spacing w:val="-2"/>
          <w:sz w:val="28"/>
        </w:rPr>
        <w:t>Ценность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шахматных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фигур.</w:t>
      </w:r>
    </w:p>
    <w:p w:rsidR="007A46EE" w:rsidRDefault="009E1D98">
      <w:pPr>
        <w:pStyle w:val="a3"/>
        <w:spacing w:before="254" w:line="276" w:lineRule="auto"/>
        <w:jc w:val="left"/>
      </w:pPr>
      <w:r>
        <w:t>Ценность</w:t>
      </w:r>
      <w:r>
        <w:rPr>
          <w:spacing w:val="-18"/>
        </w:rPr>
        <w:t xml:space="preserve"> </w:t>
      </w:r>
      <w:r>
        <w:t>шахматных</w:t>
      </w:r>
      <w:r>
        <w:rPr>
          <w:spacing w:val="-17"/>
        </w:rPr>
        <w:t xml:space="preserve"> </w:t>
      </w:r>
      <w:r>
        <w:t>фигур.</w:t>
      </w:r>
      <w:r>
        <w:rPr>
          <w:spacing w:val="-10"/>
        </w:rPr>
        <w:t xml:space="preserve"> </w:t>
      </w:r>
      <w:r>
        <w:t>Сравнительная</w:t>
      </w:r>
      <w:r>
        <w:rPr>
          <w:spacing w:val="-10"/>
        </w:rPr>
        <w:t xml:space="preserve"> </w:t>
      </w:r>
      <w:r>
        <w:t>сила</w:t>
      </w:r>
      <w:r>
        <w:rPr>
          <w:spacing w:val="-11"/>
        </w:rPr>
        <w:t xml:space="preserve"> </w:t>
      </w:r>
      <w:r>
        <w:t>фигур.</w:t>
      </w:r>
      <w:r>
        <w:rPr>
          <w:spacing w:val="-10"/>
        </w:rPr>
        <w:t xml:space="preserve"> </w:t>
      </w:r>
      <w:r>
        <w:t>Достижение</w:t>
      </w:r>
      <w:r>
        <w:rPr>
          <w:spacing w:val="-11"/>
        </w:rPr>
        <w:t xml:space="preserve"> </w:t>
      </w:r>
      <w:r>
        <w:t>материального перевеса. Способы защиты. Игровая практика.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28"/>
        <w:ind w:left="0"/>
        <w:jc w:val="left"/>
      </w:pPr>
    </w:p>
    <w:p w:rsidR="007A46EE" w:rsidRDefault="009E1D98">
      <w:pPr>
        <w:pStyle w:val="a3"/>
        <w:jc w:val="left"/>
      </w:pPr>
      <w:r>
        <w:t>Дидактические</w:t>
      </w:r>
      <w:r>
        <w:rPr>
          <w:spacing w:val="-15"/>
        </w:rPr>
        <w:t xml:space="preserve"> </w:t>
      </w:r>
      <w:r>
        <w:t>игры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игровые</w:t>
      </w:r>
      <w:r>
        <w:rPr>
          <w:spacing w:val="-14"/>
        </w:rPr>
        <w:t xml:space="preserve"> </w:t>
      </w:r>
      <w:r>
        <w:rPr>
          <w:spacing w:val="-2"/>
        </w:rPr>
        <w:t>задания.</w:t>
      </w:r>
    </w:p>
    <w:p w:rsidR="007A46EE" w:rsidRDefault="009E1D98">
      <w:pPr>
        <w:pStyle w:val="a3"/>
        <w:spacing w:before="245" w:line="276" w:lineRule="auto"/>
        <w:ind w:right="1069"/>
        <w:jc w:val="left"/>
      </w:pPr>
      <w:r>
        <w:t>«Кто</w:t>
      </w:r>
      <w:r>
        <w:rPr>
          <w:spacing w:val="-11"/>
        </w:rPr>
        <w:t xml:space="preserve"> </w:t>
      </w:r>
      <w:r>
        <w:t>сильнее?».</w:t>
      </w:r>
      <w:r>
        <w:rPr>
          <w:spacing w:val="-8"/>
        </w:rPr>
        <w:t xml:space="preserve"> </w:t>
      </w:r>
      <w:r>
        <w:t>Педагог</w:t>
      </w:r>
      <w:r>
        <w:rPr>
          <w:spacing w:val="-8"/>
        </w:rPr>
        <w:t xml:space="preserve"> </w:t>
      </w:r>
      <w:r>
        <w:t>показывает</w:t>
      </w:r>
      <w:r>
        <w:rPr>
          <w:spacing w:val="-15"/>
        </w:rPr>
        <w:t xml:space="preserve"> </w:t>
      </w:r>
      <w:r>
        <w:t>детям</w:t>
      </w:r>
      <w:r>
        <w:rPr>
          <w:spacing w:val="-9"/>
        </w:rPr>
        <w:t xml:space="preserve"> </w:t>
      </w:r>
      <w:r>
        <w:t>две</w:t>
      </w:r>
      <w:r>
        <w:rPr>
          <w:spacing w:val="-14"/>
        </w:rPr>
        <w:t xml:space="preserve"> </w:t>
      </w:r>
      <w:r>
        <w:t>фигуры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спрашивает:</w:t>
      </w:r>
      <w:r>
        <w:rPr>
          <w:spacing w:val="-14"/>
        </w:rPr>
        <w:t xml:space="preserve"> </w:t>
      </w:r>
      <w:r>
        <w:t>«Какая фигура сильнее? На сколько очков?».</w:t>
      </w:r>
    </w:p>
    <w:p w:rsidR="007A46EE" w:rsidRDefault="009E1D98">
      <w:pPr>
        <w:pStyle w:val="a3"/>
        <w:spacing w:before="196" w:line="278" w:lineRule="auto"/>
        <w:jc w:val="left"/>
      </w:pPr>
      <w:r>
        <w:t>«Обе</w:t>
      </w:r>
      <w:r>
        <w:rPr>
          <w:spacing w:val="-3"/>
        </w:rPr>
        <w:t xml:space="preserve"> </w:t>
      </w:r>
      <w:r>
        <w:t>армии</w:t>
      </w:r>
      <w:r>
        <w:rPr>
          <w:spacing w:val="-8"/>
        </w:rPr>
        <w:t xml:space="preserve"> </w:t>
      </w:r>
      <w:r>
        <w:t>равны». Педагог ставит</w:t>
      </w:r>
      <w:r>
        <w:rPr>
          <w:spacing w:val="-9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столе</w:t>
      </w:r>
      <w:r>
        <w:rPr>
          <w:spacing w:val="-2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одн</w:t>
      </w:r>
      <w:r>
        <w:t>ой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пяти</w:t>
      </w:r>
      <w:r>
        <w:rPr>
          <w:spacing w:val="-8"/>
        </w:rPr>
        <w:t xml:space="preserve"> </w:t>
      </w:r>
      <w:r>
        <w:t>фигур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просит</w:t>
      </w:r>
      <w:r>
        <w:rPr>
          <w:spacing w:val="-9"/>
        </w:rPr>
        <w:t xml:space="preserve"> </w:t>
      </w:r>
      <w:r>
        <w:t>ребят расположить на своих досках другие наборы фигур так, чтобы суммы очков в</w:t>
      </w:r>
    </w:p>
    <w:p w:rsidR="007A46EE" w:rsidRDefault="009E1D98">
      <w:pPr>
        <w:pStyle w:val="a3"/>
        <w:spacing w:before="2"/>
        <w:jc w:val="left"/>
      </w:pPr>
      <w:r>
        <w:t>армиях</w:t>
      </w:r>
      <w:r>
        <w:rPr>
          <w:spacing w:val="-15"/>
        </w:rPr>
        <w:t xml:space="preserve"> </w:t>
      </w:r>
      <w:r>
        <w:t>учителя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ученика</w:t>
      </w:r>
      <w:r>
        <w:rPr>
          <w:spacing w:val="-10"/>
        </w:rPr>
        <w:t xml:space="preserve"> </w:t>
      </w:r>
      <w:r>
        <w:t>были</w:t>
      </w:r>
      <w:r>
        <w:rPr>
          <w:spacing w:val="-11"/>
        </w:rPr>
        <w:t xml:space="preserve"> </w:t>
      </w:r>
      <w:r>
        <w:rPr>
          <w:spacing w:val="-2"/>
        </w:rPr>
        <w:t>равны.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276" w:lineRule="auto"/>
        <w:ind w:right="1069"/>
        <w:jc w:val="left"/>
      </w:pPr>
      <w:r>
        <w:t>«Выигрыш</w:t>
      </w:r>
      <w:r>
        <w:rPr>
          <w:spacing w:val="-15"/>
        </w:rPr>
        <w:t xml:space="preserve"> </w:t>
      </w:r>
      <w:r>
        <w:t>материала».</w:t>
      </w:r>
      <w:r>
        <w:rPr>
          <w:spacing w:val="-10"/>
        </w:rPr>
        <w:t xml:space="preserve"> </w:t>
      </w:r>
      <w:r>
        <w:t>Учитель</w:t>
      </w:r>
      <w:r>
        <w:rPr>
          <w:spacing w:val="-18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демонстрационной</w:t>
      </w:r>
      <w:r>
        <w:rPr>
          <w:spacing w:val="-16"/>
        </w:rPr>
        <w:t xml:space="preserve"> </w:t>
      </w:r>
      <w:r>
        <w:t>доске</w:t>
      </w:r>
      <w:r>
        <w:rPr>
          <w:spacing w:val="-16"/>
        </w:rPr>
        <w:t xml:space="preserve"> </w:t>
      </w:r>
      <w:r>
        <w:t>расставляет положения, в которых белые должны достичь материального перевеса.</w:t>
      </w:r>
    </w:p>
    <w:p w:rsidR="007A46EE" w:rsidRDefault="009E1D98">
      <w:pPr>
        <w:pStyle w:val="a3"/>
        <w:spacing w:before="201" w:line="276" w:lineRule="auto"/>
        <w:jc w:val="left"/>
      </w:pPr>
      <w:r>
        <w:t>«Защита».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учебных</w:t>
      </w:r>
      <w:r>
        <w:rPr>
          <w:spacing w:val="-18"/>
        </w:rPr>
        <w:t xml:space="preserve"> </w:t>
      </w:r>
      <w:r>
        <w:t>положениях</w:t>
      </w:r>
      <w:r>
        <w:rPr>
          <w:spacing w:val="-17"/>
        </w:rPr>
        <w:t xml:space="preserve"> </w:t>
      </w:r>
      <w:r>
        <w:t>требуется</w:t>
      </w:r>
      <w:r>
        <w:rPr>
          <w:spacing w:val="-8"/>
        </w:rPr>
        <w:t xml:space="preserve"> </w:t>
      </w:r>
      <w:r>
        <w:t>найти</w:t>
      </w:r>
      <w:r>
        <w:rPr>
          <w:spacing w:val="-12"/>
        </w:rPr>
        <w:t xml:space="preserve"> </w:t>
      </w:r>
      <w:r>
        <w:t>ход,</w:t>
      </w:r>
      <w:r>
        <w:rPr>
          <w:spacing w:val="-8"/>
        </w:rPr>
        <w:t xml:space="preserve"> </w:t>
      </w:r>
      <w:r>
        <w:t>позволяющий</w:t>
      </w:r>
      <w:r>
        <w:rPr>
          <w:spacing w:val="-11"/>
        </w:rPr>
        <w:t xml:space="preserve"> </w:t>
      </w:r>
      <w:r>
        <w:t>сохранить материальное равенство.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22"/>
        <w:ind w:left="0"/>
        <w:jc w:val="left"/>
      </w:pPr>
    </w:p>
    <w:p w:rsidR="007A46EE" w:rsidRDefault="009E1D98">
      <w:pPr>
        <w:pStyle w:val="a5"/>
        <w:numPr>
          <w:ilvl w:val="0"/>
          <w:numId w:val="29"/>
        </w:numPr>
        <w:tabs>
          <w:tab w:val="left" w:pos="861"/>
        </w:tabs>
        <w:spacing w:before="1"/>
        <w:ind w:left="861" w:hanging="436"/>
        <w:rPr>
          <w:sz w:val="28"/>
        </w:rPr>
      </w:pPr>
      <w:r>
        <w:rPr>
          <w:spacing w:val="-2"/>
          <w:sz w:val="28"/>
        </w:rPr>
        <w:t>Техника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матования</w:t>
      </w:r>
      <w:r>
        <w:rPr>
          <w:sz w:val="28"/>
        </w:rPr>
        <w:t xml:space="preserve"> </w:t>
      </w:r>
      <w:r>
        <w:rPr>
          <w:spacing w:val="-2"/>
          <w:sz w:val="28"/>
        </w:rPr>
        <w:t>одинокого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короля.</w:t>
      </w:r>
    </w:p>
    <w:p w:rsidR="007A46EE" w:rsidRDefault="009E1D98">
      <w:pPr>
        <w:pStyle w:val="a3"/>
        <w:spacing w:before="249" w:line="276" w:lineRule="auto"/>
        <w:jc w:val="left"/>
      </w:pPr>
      <w:r>
        <w:t>Техника матования одинокого короля. Две ла</w:t>
      </w:r>
      <w:r>
        <w:t>дьи против короля, «линейный»мат. Ферзь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ладья</w:t>
      </w:r>
      <w:r>
        <w:rPr>
          <w:spacing w:val="-2"/>
        </w:rPr>
        <w:t xml:space="preserve"> </w:t>
      </w:r>
      <w:r>
        <w:t>против</w:t>
      </w:r>
      <w:r>
        <w:rPr>
          <w:spacing w:val="-10"/>
        </w:rPr>
        <w:t xml:space="preserve"> </w:t>
      </w:r>
      <w:r>
        <w:t>короля.</w:t>
      </w:r>
      <w:r>
        <w:rPr>
          <w:spacing w:val="-1"/>
        </w:rPr>
        <w:t xml:space="preserve"> </w:t>
      </w:r>
      <w:r>
        <w:t>Ферзь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король</w:t>
      </w:r>
      <w:r>
        <w:rPr>
          <w:spacing w:val="-10"/>
        </w:rPr>
        <w:t xml:space="preserve"> </w:t>
      </w:r>
      <w:r>
        <w:t>против</w:t>
      </w:r>
      <w:r>
        <w:rPr>
          <w:spacing w:val="-10"/>
        </w:rPr>
        <w:t xml:space="preserve"> </w:t>
      </w:r>
      <w:r>
        <w:t>короля.</w:t>
      </w:r>
      <w:r>
        <w:rPr>
          <w:spacing w:val="-1"/>
        </w:rPr>
        <w:t xml:space="preserve"> </w:t>
      </w:r>
      <w:r>
        <w:t>Ладья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король</w:t>
      </w:r>
      <w:r>
        <w:rPr>
          <w:spacing w:val="-10"/>
        </w:rPr>
        <w:t xml:space="preserve"> </w:t>
      </w:r>
      <w:r>
        <w:t>против короля. Решение заданий.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27"/>
        <w:ind w:left="0"/>
        <w:jc w:val="left"/>
      </w:pPr>
    </w:p>
    <w:p w:rsidR="007A46EE" w:rsidRDefault="009E1D98">
      <w:pPr>
        <w:pStyle w:val="a3"/>
        <w:spacing w:before="1"/>
        <w:jc w:val="left"/>
      </w:pPr>
      <w:r>
        <w:t>Дидактические</w:t>
      </w:r>
      <w:r>
        <w:rPr>
          <w:spacing w:val="-15"/>
        </w:rPr>
        <w:t xml:space="preserve"> </w:t>
      </w:r>
      <w:r>
        <w:t>игры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игровые</w:t>
      </w:r>
      <w:r>
        <w:rPr>
          <w:spacing w:val="-14"/>
        </w:rPr>
        <w:t xml:space="preserve"> </w:t>
      </w:r>
      <w:r>
        <w:rPr>
          <w:spacing w:val="-2"/>
        </w:rPr>
        <w:t>задания.</w:t>
      </w:r>
    </w:p>
    <w:p w:rsidR="007A46EE" w:rsidRDefault="009E1D98">
      <w:pPr>
        <w:pStyle w:val="a3"/>
        <w:spacing w:before="249"/>
        <w:jc w:val="left"/>
      </w:pPr>
      <w:r>
        <w:t>«Шах</w:t>
      </w:r>
      <w:r>
        <w:rPr>
          <w:spacing w:val="-1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мат». Шах</w:t>
      </w:r>
      <w:r>
        <w:rPr>
          <w:spacing w:val="-1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мат</w:t>
      </w:r>
      <w:r>
        <w:rPr>
          <w:spacing w:val="-10"/>
        </w:rPr>
        <w:t xml:space="preserve"> </w:t>
      </w:r>
      <w:r>
        <w:t>черному</w:t>
      </w:r>
      <w:r>
        <w:rPr>
          <w:spacing w:val="-16"/>
        </w:rPr>
        <w:t xml:space="preserve"> </w:t>
      </w:r>
      <w:r>
        <w:rPr>
          <w:spacing w:val="-2"/>
        </w:rPr>
        <w:t>королю?</w:t>
      </w:r>
    </w:p>
    <w:p w:rsidR="007A46EE" w:rsidRDefault="009E1D98">
      <w:pPr>
        <w:pStyle w:val="a3"/>
        <w:spacing w:before="250"/>
        <w:jc w:val="left"/>
      </w:pPr>
      <w:r>
        <w:t>«Мат</w:t>
      </w:r>
      <w:r>
        <w:rPr>
          <w:spacing w:val="-13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пат».</w:t>
      </w:r>
      <w:r>
        <w:rPr>
          <w:spacing w:val="-5"/>
        </w:rPr>
        <w:t xml:space="preserve"> </w:t>
      </w:r>
      <w:r>
        <w:t>Нужно</w:t>
      </w:r>
      <w:r>
        <w:rPr>
          <w:spacing w:val="-13"/>
        </w:rPr>
        <w:t xml:space="preserve"> </w:t>
      </w:r>
      <w:r>
        <w:t>определить,</w:t>
      </w:r>
      <w:r>
        <w:rPr>
          <w:spacing w:val="-8"/>
        </w:rPr>
        <w:t xml:space="preserve"> </w:t>
      </w:r>
      <w:r>
        <w:t>мат</w:t>
      </w:r>
      <w:r>
        <w:rPr>
          <w:spacing w:val="-14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пат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шахматной</w:t>
      </w:r>
      <w:r>
        <w:rPr>
          <w:spacing w:val="-11"/>
        </w:rPr>
        <w:t xml:space="preserve"> </w:t>
      </w:r>
      <w:r>
        <w:rPr>
          <w:spacing w:val="-2"/>
        </w:rPr>
        <w:t>доске.</w:t>
      </w:r>
    </w:p>
    <w:p w:rsidR="007A46EE" w:rsidRDefault="009E1D98">
      <w:pPr>
        <w:pStyle w:val="a3"/>
        <w:spacing w:before="244"/>
        <w:jc w:val="left"/>
      </w:pPr>
      <w:r>
        <w:t>«Мат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ход».</w:t>
      </w:r>
      <w:r>
        <w:rPr>
          <w:spacing w:val="-3"/>
        </w:rPr>
        <w:t xml:space="preserve"> </w:t>
      </w:r>
      <w:r>
        <w:t>Требуется</w:t>
      </w:r>
      <w:r>
        <w:rPr>
          <w:spacing w:val="-7"/>
        </w:rPr>
        <w:t xml:space="preserve"> </w:t>
      </w:r>
      <w:r>
        <w:t>объявить</w:t>
      </w:r>
      <w:r>
        <w:rPr>
          <w:spacing w:val="-11"/>
        </w:rPr>
        <w:t xml:space="preserve"> </w:t>
      </w:r>
      <w:r>
        <w:t>мат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ход</w:t>
      </w:r>
      <w:r>
        <w:rPr>
          <w:spacing w:val="-8"/>
        </w:rPr>
        <w:t xml:space="preserve"> </w:t>
      </w:r>
      <w:r>
        <w:t>черному</w:t>
      </w:r>
      <w:r>
        <w:rPr>
          <w:spacing w:val="-17"/>
        </w:rPr>
        <w:t xml:space="preserve"> </w:t>
      </w:r>
      <w:r>
        <w:rPr>
          <w:spacing w:val="-2"/>
        </w:rPr>
        <w:t>королю.</w:t>
      </w:r>
    </w:p>
    <w:p w:rsidR="007A46EE" w:rsidRDefault="009E1D98">
      <w:pPr>
        <w:pStyle w:val="a3"/>
        <w:spacing w:before="249" w:line="276" w:lineRule="auto"/>
        <w:ind w:right="275"/>
        <w:jc w:val="left"/>
      </w:pPr>
      <w:r>
        <w:t>«На</w:t>
      </w:r>
      <w:r>
        <w:rPr>
          <w:spacing w:val="-9"/>
        </w:rPr>
        <w:t xml:space="preserve"> </w:t>
      </w:r>
      <w:r>
        <w:t>крайнюю</w:t>
      </w:r>
      <w:r>
        <w:rPr>
          <w:spacing w:val="-11"/>
        </w:rPr>
        <w:t xml:space="preserve"> </w:t>
      </w:r>
      <w:r>
        <w:t>линию».</w:t>
      </w:r>
      <w:r>
        <w:rPr>
          <w:spacing w:val="-3"/>
        </w:rPr>
        <w:t xml:space="preserve"> </w:t>
      </w:r>
      <w:r>
        <w:t>Надо</w:t>
      </w:r>
      <w:r>
        <w:rPr>
          <w:spacing w:val="-9"/>
        </w:rPr>
        <w:t xml:space="preserve"> </w:t>
      </w:r>
      <w:r>
        <w:t>сделать</w:t>
      </w:r>
      <w:r>
        <w:rPr>
          <w:spacing w:val="-11"/>
        </w:rPr>
        <w:t xml:space="preserve"> </w:t>
      </w:r>
      <w:r>
        <w:t>такой</w:t>
      </w:r>
      <w:r>
        <w:rPr>
          <w:spacing w:val="-10"/>
        </w:rPr>
        <w:t xml:space="preserve"> </w:t>
      </w:r>
      <w:r>
        <w:t>ход,</w:t>
      </w:r>
      <w:r>
        <w:rPr>
          <w:spacing w:val="-3"/>
        </w:rPr>
        <w:t xml:space="preserve"> </w:t>
      </w:r>
      <w:r>
        <w:t>чтобы</w:t>
      </w:r>
      <w:r>
        <w:rPr>
          <w:spacing w:val="-10"/>
        </w:rPr>
        <w:t xml:space="preserve"> </w:t>
      </w:r>
      <w:r>
        <w:t>черный</w:t>
      </w:r>
      <w:r>
        <w:rPr>
          <w:spacing w:val="-9"/>
        </w:rPr>
        <w:t xml:space="preserve"> </w:t>
      </w:r>
      <w:r>
        <w:t>король</w:t>
      </w:r>
      <w:r>
        <w:rPr>
          <w:spacing w:val="-11"/>
        </w:rPr>
        <w:t xml:space="preserve"> </w:t>
      </w:r>
      <w:r>
        <w:t>отступил</w:t>
      </w:r>
      <w:r>
        <w:rPr>
          <w:spacing w:val="-9"/>
        </w:rPr>
        <w:t xml:space="preserve"> </w:t>
      </w:r>
      <w:r>
        <w:t>на одну из крайних вертикалей или горизонталей.</w:t>
      </w:r>
    </w:p>
    <w:p w:rsidR="007A46EE" w:rsidRDefault="009E1D98">
      <w:pPr>
        <w:pStyle w:val="a3"/>
        <w:spacing w:before="201" w:line="276" w:lineRule="auto"/>
        <w:ind w:right="275"/>
        <w:jc w:val="left"/>
      </w:pPr>
      <w:r>
        <w:t>«В</w:t>
      </w:r>
      <w:r>
        <w:rPr>
          <w:spacing w:val="-9"/>
        </w:rPr>
        <w:t xml:space="preserve"> </w:t>
      </w:r>
      <w:r>
        <w:t>угол».</w:t>
      </w:r>
      <w:r>
        <w:rPr>
          <w:spacing w:val="-7"/>
        </w:rPr>
        <w:t xml:space="preserve"> </w:t>
      </w:r>
      <w:r>
        <w:t>Требуется</w:t>
      </w:r>
      <w:r>
        <w:rPr>
          <w:spacing w:val="-7"/>
        </w:rPr>
        <w:t xml:space="preserve"> </w:t>
      </w:r>
      <w:r>
        <w:t>сделать</w:t>
      </w:r>
      <w:r>
        <w:rPr>
          <w:spacing w:val="-14"/>
        </w:rPr>
        <w:t xml:space="preserve"> </w:t>
      </w:r>
      <w:r>
        <w:t>такой</w:t>
      </w:r>
      <w:r>
        <w:rPr>
          <w:spacing w:val="-9"/>
        </w:rPr>
        <w:t xml:space="preserve"> </w:t>
      </w:r>
      <w:r>
        <w:t>ход,</w:t>
      </w:r>
      <w:r>
        <w:rPr>
          <w:spacing w:val="-12"/>
        </w:rPr>
        <w:t xml:space="preserve"> </w:t>
      </w:r>
      <w:r>
        <w:t>чтобы</w:t>
      </w:r>
      <w:r>
        <w:rPr>
          <w:spacing w:val="-9"/>
        </w:rPr>
        <w:t xml:space="preserve"> </w:t>
      </w:r>
      <w:r>
        <w:t>черный</w:t>
      </w:r>
      <w:r>
        <w:rPr>
          <w:spacing w:val="-10"/>
        </w:rPr>
        <w:t xml:space="preserve"> </w:t>
      </w:r>
      <w:r>
        <w:t>король</w:t>
      </w:r>
      <w:r>
        <w:rPr>
          <w:spacing w:val="-15"/>
        </w:rPr>
        <w:t xml:space="preserve"> </w:t>
      </w:r>
      <w:r>
        <w:t>отошел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 xml:space="preserve">угловое </w:t>
      </w:r>
      <w:r>
        <w:rPr>
          <w:spacing w:val="-2"/>
        </w:rPr>
        <w:t>поле.</w:t>
      </w:r>
    </w:p>
    <w:p w:rsidR="007A46EE" w:rsidRDefault="009E1D98">
      <w:pPr>
        <w:pStyle w:val="a3"/>
        <w:spacing w:before="200" w:line="276" w:lineRule="auto"/>
        <w:jc w:val="left"/>
      </w:pPr>
      <w:r>
        <w:t>«Ограниченный</w:t>
      </w:r>
      <w:r>
        <w:rPr>
          <w:spacing w:val="-9"/>
        </w:rPr>
        <w:t xml:space="preserve"> </w:t>
      </w:r>
      <w:r>
        <w:t>король».</w:t>
      </w:r>
      <w:r>
        <w:rPr>
          <w:spacing w:val="-3"/>
        </w:rPr>
        <w:t xml:space="preserve"> </w:t>
      </w:r>
      <w:r>
        <w:t>Надо</w:t>
      </w:r>
      <w:r>
        <w:rPr>
          <w:spacing w:val="-10"/>
        </w:rPr>
        <w:t xml:space="preserve"> </w:t>
      </w:r>
      <w:r>
        <w:t>сделать</w:t>
      </w:r>
      <w:r>
        <w:rPr>
          <w:spacing w:val="-11"/>
        </w:rPr>
        <w:t xml:space="preserve"> </w:t>
      </w:r>
      <w:r>
        <w:t>такой</w:t>
      </w:r>
      <w:r>
        <w:rPr>
          <w:spacing w:val="-10"/>
        </w:rPr>
        <w:t xml:space="preserve"> </w:t>
      </w:r>
      <w:r>
        <w:t>ход,</w:t>
      </w:r>
      <w:r>
        <w:rPr>
          <w:spacing w:val="-8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которого</w:t>
      </w:r>
      <w:r>
        <w:rPr>
          <w:spacing w:val="-5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черного</w:t>
      </w:r>
      <w:r>
        <w:rPr>
          <w:spacing w:val="-9"/>
        </w:rPr>
        <w:t xml:space="preserve"> </w:t>
      </w:r>
      <w:r>
        <w:t>короля останется наименьшее количество полей для отхода.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28"/>
        <w:ind w:left="0"/>
        <w:jc w:val="left"/>
      </w:pPr>
    </w:p>
    <w:p w:rsidR="007A46EE" w:rsidRDefault="009E1D98">
      <w:pPr>
        <w:pStyle w:val="a5"/>
        <w:numPr>
          <w:ilvl w:val="0"/>
          <w:numId w:val="29"/>
        </w:numPr>
        <w:tabs>
          <w:tab w:val="left" w:pos="768"/>
        </w:tabs>
        <w:ind w:left="768" w:hanging="343"/>
        <w:rPr>
          <w:sz w:val="28"/>
        </w:rPr>
      </w:pPr>
      <w:r>
        <w:rPr>
          <w:sz w:val="28"/>
        </w:rPr>
        <w:t>Достижение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мата</w:t>
      </w:r>
      <w:r>
        <w:rPr>
          <w:spacing w:val="-10"/>
          <w:sz w:val="28"/>
        </w:rPr>
        <w:t xml:space="preserve"> </w:t>
      </w:r>
      <w:r>
        <w:rPr>
          <w:sz w:val="28"/>
        </w:rPr>
        <w:t>без</w:t>
      </w:r>
      <w:r>
        <w:rPr>
          <w:spacing w:val="-15"/>
          <w:sz w:val="28"/>
        </w:rPr>
        <w:t xml:space="preserve"> </w:t>
      </w:r>
      <w:r>
        <w:rPr>
          <w:sz w:val="28"/>
        </w:rPr>
        <w:t>жертвы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материала.</w:t>
      </w:r>
    </w:p>
    <w:p w:rsidR="007A46EE" w:rsidRDefault="009E1D98">
      <w:pPr>
        <w:pStyle w:val="a3"/>
        <w:spacing w:before="255" w:line="276" w:lineRule="auto"/>
        <w:jc w:val="left"/>
      </w:pPr>
      <w:r>
        <w:t>Достижение</w:t>
      </w:r>
      <w:r>
        <w:rPr>
          <w:spacing w:val="-8"/>
        </w:rPr>
        <w:t xml:space="preserve"> </w:t>
      </w:r>
      <w:r>
        <w:t>мата</w:t>
      </w:r>
      <w:r>
        <w:rPr>
          <w:spacing w:val="-8"/>
        </w:rPr>
        <w:t xml:space="preserve"> </w:t>
      </w:r>
      <w:r>
        <w:t>без</w:t>
      </w:r>
      <w:r>
        <w:rPr>
          <w:spacing w:val="-8"/>
        </w:rPr>
        <w:t xml:space="preserve"> </w:t>
      </w:r>
      <w:r>
        <w:t>жертвы</w:t>
      </w:r>
      <w:r>
        <w:rPr>
          <w:spacing w:val="-9"/>
        </w:rPr>
        <w:t xml:space="preserve"> </w:t>
      </w:r>
      <w:r>
        <w:t>материала. Учебные</w:t>
      </w:r>
      <w:r>
        <w:rPr>
          <w:spacing w:val="-6"/>
        </w:rPr>
        <w:t xml:space="preserve"> </w:t>
      </w:r>
      <w:r>
        <w:t>положения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мат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два</w:t>
      </w:r>
      <w:r>
        <w:rPr>
          <w:spacing w:val="-8"/>
        </w:rPr>
        <w:t xml:space="preserve"> </w:t>
      </w:r>
      <w:r>
        <w:t>хода</w:t>
      </w:r>
      <w:r>
        <w:rPr>
          <w:spacing w:val="-8"/>
        </w:rPr>
        <w:t xml:space="preserve"> </w:t>
      </w:r>
      <w:r>
        <w:t>в эндшпиле. Цугцванг. Учебные положения на мат в два хода в миттельшпиле.</w:t>
      </w:r>
    </w:p>
    <w:p w:rsidR="007A46EE" w:rsidRDefault="009E1D98">
      <w:pPr>
        <w:pStyle w:val="a3"/>
        <w:spacing w:line="276" w:lineRule="auto"/>
        <w:jc w:val="left"/>
      </w:pPr>
      <w:r>
        <w:t>Защита</w:t>
      </w:r>
      <w:r>
        <w:rPr>
          <w:spacing w:val="-9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мата.</w:t>
      </w:r>
      <w:r>
        <w:rPr>
          <w:spacing w:val="-2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заданий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мат</w:t>
      </w:r>
      <w:r>
        <w:rPr>
          <w:spacing w:val="-1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хода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миттельшпиле.</w:t>
      </w:r>
      <w:r>
        <w:rPr>
          <w:spacing w:val="-1"/>
        </w:rPr>
        <w:t xml:space="preserve"> </w:t>
      </w:r>
      <w:r>
        <w:t xml:space="preserve">Учебные положения на мат в два хода в дебюте. Решение заданий на мат </w:t>
      </w:r>
      <w:r>
        <w:t>в два хода.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26"/>
        <w:ind w:left="0"/>
        <w:jc w:val="left"/>
      </w:pPr>
    </w:p>
    <w:p w:rsidR="007A46EE" w:rsidRDefault="009E1D98">
      <w:pPr>
        <w:pStyle w:val="a3"/>
        <w:jc w:val="left"/>
      </w:pPr>
      <w:r>
        <w:t>Дидактические</w:t>
      </w:r>
      <w:r>
        <w:rPr>
          <w:spacing w:val="-15"/>
        </w:rPr>
        <w:t xml:space="preserve"> </w:t>
      </w:r>
      <w:r>
        <w:t>игры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игровые</w:t>
      </w:r>
      <w:r>
        <w:rPr>
          <w:spacing w:val="-14"/>
        </w:rPr>
        <w:t xml:space="preserve"> </w:t>
      </w:r>
      <w:r>
        <w:rPr>
          <w:spacing w:val="-2"/>
        </w:rPr>
        <w:t>задания.</w:t>
      </w:r>
    </w:p>
    <w:p w:rsidR="007A46EE" w:rsidRDefault="009E1D98">
      <w:pPr>
        <w:pStyle w:val="a3"/>
        <w:spacing w:before="250"/>
        <w:jc w:val="left"/>
      </w:pPr>
      <w:r>
        <w:t>«Объяви</w:t>
      </w:r>
      <w:r>
        <w:rPr>
          <w:spacing w:val="-7"/>
        </w:rPr>
        <w:t xml:space="preserve"> </w:t>
      </w:r>
      <w:r>
        <w:t>мат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хода». В</w:t>
      </w:r>
      <w:r>
        <w:rPr>
          <w:spacing w:val="-7"/>
        </w:rPr>
        <w:t xml:space="preserve"> </w:t>
      </w:r>
      <w:r>
        <w:t>учебных</w:t>
      </w:r>
      <w:r>
        <w:rPr>
          <w:spacing w:val="-16"/>
        </w:rPr>
        <w:t xml:space="preserve"> </w:t>
      </w:r>
      <w:r>
        <w:t>положениях</w:t>
      </w:r>
      <w:r>
        <w:rPr>
          <w:spacing w:val="-16"/>
        </w:rPr>
        <w:t xml:space="preserve"> </w:t>
      </w:r>
      <w:r>
        <w:t>белые</w:t>
      </w:r>
      <w:r>
        <w:rPr>
          <w:spacing w:val="-5"/>
        </w:rPr>
        <w:t xml:space="preserve"> </w:t>
      </w:r>
      <w:r>
        <w:t>начинают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дают</w:t>
      </w:r>
      <w:r>
        <w:rPr>
          <w:spacing w:val="-8"/>
        </w:rPr>
        <w:t xml:space="preserve"> </w:t>
      </w:r>
      <w:r>
        <w:t>мат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5"/>
        </w:rPr>
        <w:t>два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jc w:val="left"/>
      </w:pPr>
      <w:r>
        <w:rPr>
          <w:spacing w:val="-2"/>
        </w:rPr>
        <w:t>хода.</w:t>
      </w:r>
    </w:p>
    <w:p w:rsidR="007A46EE" w:rsidRDefault="009E1D98">
      <w:pPr>
        <w:pStyle w:val="a3"/>
        <w:spacing w:before="244"/>
        <w:jc w:val="left"/>
      </w:pPr>
      <w:r>
        <w:t>«Защитись</w:t>
      </w:r>
      <w:r>
        <w:rPr>
          <w:spacing w:val="-17"/>
        </w:rPr>
        <w:t xml:space="preserve"> </w:t>
      </w:r>
      <w:r>
        <w:t>от</w:t>
      </w:r>
      <w:r>
        <w:rPr>
          <w:spacing w:val="-18"/>
        </w:rPr>
        <w:t xml:space="preserve"> </w:t>
      </w:r>
      <w:r>
        <w:t>мата».</w:t>
      </w:r>
      <w:r>
        <w:rPr>
          <w:spacing w:val="-9"/>
        </w:rPr>
        <w:t xml:space="preserve"> </w:t>
      </w:r>
      <w:r>
        <w:t>Требуется</w:t>
      </w:r>
      <w:r>
        <w:rPr>
          <w:spacing w:val="-8"/>
        </w:rPr>
        <w:t xml:space="preserve"> </w:t>
      </w:r>
      <w:r>
        <w:t>найти</w:t>
      </w:r>
      <w:r>
        <w:rPr>
          <w:spacing w:val="-7"/>
        </w:rPr>
        <w:t xml:space="preserve"> </w:t>
      </w:r>
      <w:r>
        <w:t>ход,</w:t>
      </w:r>
      <w:r>
        <w:rPr>
          <w:spacing w:val="-9"/>
        </w:rPr>
        <w:t xml:space="preserve"> </w:t>
      </w:r>
      <w:r>
        <w:t>позволяющий</w:t>
      </w:r>
      <w:r>
        <w:rPr>
          <w:spacing w:val="-15"/>
        </w:rPr>
        <w:t xml:space="preserve"> </w:t>
      </w:r>
      <w:r>
        <w:t>избежать</w:t>
      </w:r>
      <w:r>
        <w:rPr>
          <w:spacing w:val="-17"/>
        </w:rPr>
        <w:t xml:space="preserve"> </w:t>
      </w:r>
      <w:r>
        <w:t>мата</w:t>
      </w:r>
      <w:r>
        <w:rPr>
          <w:spacing w:val="-9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один</w:t>
      </w:r>
      <w:r>
        <w:rPr>
          <w:spacing w:val="-7"/>
        </w:rPr>
        <w:t xml:space="preserve"> </w:t>
      </w:r>
      <w:r>
        <w:rPr>
          <w:spacing w:val="-4"/>
        </w:rPr>
        <w:t>ход.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77"/>
        <w:ind w:left="0"/>
        <w:jc w:val="left"/>
      </w:pPr>
    </w:p>
    <w:p w:rsidR="007A46EE" w:rsidRDefault="009E1D98">
      <w:pPr>
        <w:pStyle w:val="a5"/>
        <w:numPr>
          <w:ilvl w:val="0"/>
          <w:numId w:val="29"/>
        </w:numPr>
        <w:tabs>
          <w:tab w:val="left" w:pos="860"/>
        </w:tabs>
        <w:spacing w:before="1"/>
        <w:ind w:left="860" w:hanging="435"/>
        <w:rPr>
          <w:sz w:val="28"/>
        </w:rPr>
      </w:pPr>
      <w:r>
        <w:rPr>
          <w:spacing w:val="-2"/>
          <w:sz w:val="28"/>
        </w:rPr>
        <w:t>Обобщение.</w:t>
      </w:r>
    </w:p>
    <w:p w:rsidR="007A46EE" w:rsidRDefault="009E1D98">
      <w:pPr>
        <w:pStyle w:val="a3"/>
        <w:spacing w:before="249" w:line="276" w:lineRule="auto"/>
        <w:jc w:val="left"/>
      </w:pPr>
      <w:r>
        <w:t>Повторение</w:t>
      </w:r>
      <w:r>
        <w:rPr>
          <w:spacing w:val="-10"/>
        </w:rPr>
        <w:t xml:space="preserve"> </w:t>
      </w:r>
      <w:r>
        <w:t>материала.</w:t>
      </w:r>
      <w:r>
        <w:rPr>
          <w:spacing w:val="-7"/>
        </w:rPr>
        <w:t xml:space="preserve"> </w:t>
      </w:r>
      <w:r>
        <w:t>Повторение</w:t>
      </w:r>
      <w:r>
        <w:rPr>
          <w:spacing w:val="-9"/>
        </w:rPr>
        <w:t xml:space="preserve"> </w:t>
      </w:r>
      <w:r>
        <w:t>основных</w:t>
      </w:r>
      <w:r>
        <w:rPr>
          <w:spacing w:val="-18"/>
        </w:rPr>
        <w:t xml:space="preserve"> </w:t>
      </w:r>
      <w:r>
        <w:t>вопросов</w:t>
      </w:r>
      <w:r>
        <w:rPr>
          <w:spacing w:val="-16"/>
        </w:rPr>
        <w:t xml:space="preserve"> </w:t>
      </w:r>
      <w:r>
        <w:t>курса.</w:t>
      </w:r>
      <w:r>
        <w:rPr>
          <w:spacing w:val="-8"/>
        </w:rPr>
        <w:t xml:space="preserve"> </w:t>
      </w:r>
      <w:r>
        <w:t>Игра</w:t>
      </w:r>
      <w:r>
        <w:rPr>
          <w:spacing w:val="-10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турнире. Турнирные партии. Практическая игра.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27"/>
        <w:ind w:left="0"/>
        <w:jc w:val="left"/>
      </w:pPr>
    </w:p>
    <w:p w:rsidR="007A46EE" w:rsidRDefault="009E1D98">
      <w:pPr>
        <w:pStyle w:val="a3"/>
        <w:spacing w:before="1"/>
        <w:jc w:val="left"/>
      </w:pPr>
      <w:r>
        <w:t>К</w:t>
      </w:r>
      <w:r>
        <w:rPr>
          <w:spacing w:val="-11"/>
        </w:rPr>
        <w:t xml:space="preserve"> </w:t>
      </w:r>
      <w:r>
        <w:t>концу</w:t>
      </w:r>
      <w:r>
        <w:rPr>
          <w:spacing w:val="-18"/>
        </w:rPr>
        <w:t xml:space="preserve"> </w:t>
      </w:r>
      <w:r>
        <w:t>второго</w:t>
      </w:r>
      <w:r>
        <w:rPr>
          <w:spacing w:val="-9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rPr>
          <w:spacing w:val="-2"/>
        </w:rPr>
        <w:t>должнызнать:</w:t>
      </w:r>
    </w:p>
    <w:p w:rsidR="007A46EE" w:rsidRDefault="009E1D98">
      <w:pPr>
        <w:pStyle w:val="a5"/>
        <w:numPr>
          <w:ilvl w:val="0"/>
          <w:numId w:val="28"/>
        </w:numPr>
        <w:tabs>
          <w:tab w:val="left" w:pos="1131"/>
        </w:tabs>
        <w:spacing w:before="245"/>
        <w:ind w:left="1131" w:hanging="706"/>
        <w:jc w:val="left"/>
        <w:rPr>
          <w:sz w:val="28"/>
        </w:rPr>
      </w:pPr>
      <w:r>
        <w:rPr>
          <w:sz w:val="28"/>
        </w:rPr>
        <w:t>шахматные</w:t>
      </w:r>
      <w:r>
        <w:rPr>
          <w:spacing w:val="-18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FIDE;</w:t>
      </w:r>
    </w:p>
    <w:p w:rsidR="007A46EE" w:rsidRDefault="009E1D98">
      <w:pPr>
        <w:pStyle w:val="a5"/>
        <w:numPr>
          <w:ilvl w:val="0"/>
          <w:numId w:val="28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pacing w:val="-2"/>
          <w:sz w:val="28"/>
        </w:rPr>
        <w:t>обозначение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горизонталей,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вертикалей,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полей,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шахматных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фигур;</w:t>
      </w:r>
    </w:p>
    <w:p w:rsidR="007A46EE" w:rsidRDefault="009E1D98">
      <w:pPr>
        <w:pStyle w:val="a5"/>
        <w:numPr>
          <w:ilvl w:val="0"/>
          <w:numId w:val="28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pacing w:val="-2"/>
          <w:sz w:val="28"/>
        </w:rPr>
        <w:t>ценность шахматных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фигур.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77"/>
        <w:ind w:left="0"/>
        <w:jc w:val="left"/>
      </w:pPr>
    </w:p>
    <w:p w:rsidR="007A46EE" w:rsidRDefault="009E1D98">
      <w:pPr>
        <w:pStyle w:val="a3"/>
        <w:jc w:val="left"/>
      </w:pPr>
      <w:r>
        <w:t>К</w:t>
      </w:r>
      <w:r>
        <w:rPr>
          <w:spacing w:val="-9"/>
        </w:rPr>
        <w:t xml:space="preserve"> </w:t>
      </w:r>
      <w:r>
        <w:t>концу</w:t>
      </w:r>
      <w:r>
        <w:rPr>
          <w:spacing w:val="-17"/>
        </w:rPr>
        <w:t xml:space="preserve"> </w:t>
      </w:r>
      <w:r>
        <w:t>второго</w:t>
      </w:r>
      <w:r>
        <w:rPr>
          <w:spacing w:val="-9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обучени</w:t>
      </w:r>
      <w:r>
        <w:rPr>
          <w:spacing w:val="-9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rPr>
          <w:spacing w:val="-2"/>
        </w:rPr>
        <w:t>должныуметь:</w:t>
      </w:r>
    </w:p>
    <w:p w:rsidR="007A46EE" w:rsidRDefault="009E1D98">
      <w:pPr>
        <w:pStyle w:val="a5"/>
        <w:numPr>
          <w:ilvl w:val="0"/>
          <w:numId w:val="28"/>
        </w:numPr>
        <w:tabs>
          <w:tab w:val="left" w:pos="1131"/>
        </w:tabs>
        <w:spacing w:before="244"/>
        <w:ind w:left="1131" w:hanging="706"/>
        <w:jc w:val="left"/>
        <w:rPr>
          <w:sz w:val="28"/>
        </w:rPr>
      </w:pPr>
      <w:r>
        <w:rPr>
          <w:sz w:val="28"/>
        </w:rPr>
        <w:t>правильно</w:t>
      </w:r>
      <w:r>
        <w:rPr>
          <w:spacing w:val="-11"/>
          <w:sz w:val="28"/>
        </w:rPr>
        <w:t xml:space="preserve"> </w:t>
      </w:r>
      <w:r>
        <w:rPr>
          <w:sz w:val="28"/>
        </w:rPr>
        <w:t>вести</w:t>
      </w:r>
      <w:r>
        <w:rPr>
          <w:spacing w:val="-10"/>
          <w:sz w:val="28"/>
        </w:rPr>
        <w:t xml:space="preserve"> </w:t>
      </w:r>
      <w:r>
        <w:rPr>
          <w:sz w:val="28"/>
        </w:rPr>
        <w:t>себя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доской;</w:t>
      </w:r>
    </w:p>
    <w:p w:rsidR="007A46EE" w:rsidRDefault="009E1D98">
      <w:pPr>
        <w:pStyle w:val="a5"/>
        <w:numPr>
          <w:ilvl w:val="0"/>
          <w:numId w:val="28"/>
        </w:numPr>
        <w:tabs>
          <w:tab w:val="left" w:pos="1131"/>
        </w:tabs>
        <w:spacing w:before="250"/>
        <w:ind w:left="1131" w:hanging="706"/>
        <w:jc w:val="left"/>
        <w:rPr>
          <w:sz w:val="28"/>
        </w:rPr>
      </w:pPr>
      <w:r>
        <w:rPr>
          <w:spacing w:val="-2"/>
          <w:sz w:val="28"/>
        </w:rPr>
        <w:t>записывать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шахматную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партию;</w:t>
      </w:r>
    </w:p>
    <w:p w:rsidR="007A46EE" w:rsidRDefault="009E1D98">
      <w:pPr>
        <w:pStyle w:val="a5"/>
        <w:numPr>
          <w:ilvl w:val="0"/>
          <w:numId w:val="28"/>
        </w:numPr>
        <w:tabs>
          <w:tab w:val="left" w:pos="1131"/>
        </w:tabs>
        <w:spacing w:before="249" w:line="276" w:lineRule="auto"/>
        <w:ind w:right="1094" w:firstLine="0"/>
        <w:jc w:val="left"/>
        <w:rPr>
          <w:sz w:val="28"/>
        </w:rPr>
      </w:pPr>
      <w:r>
        <w:rPr>
          <w:sz w:val="28"/>
        </w:rPr>
        <w:t>матовать</w:t>
      </w:r>
      <w:r>
        <w:rPr>
          <w:spacing w:val="-15"/>
          <w:sz w:val="28"/>
        </w:rPr>
        <w:t xml:space="preserve"> </w:t>
      </w:r>
      <w:r>
        <w:rPr>
          <w:sz w:val="28"/>
        </w:rPr>
        <w:t>одинокого</w:t>
      </w:r>
      <w:r>
        <w:rPr>
          <w:spacing w:val="-9"/>
          <w:sz w:val="28"/>
        </w:rPr>
        <w:t xml:space="preserve"> </w:t>
      </w:r>
      <w:r>
        <w:rPr>
          <w:sz w:val="28"/>
        </w:rPr>
        <w:t>короля</w:t>
      </w:r>
      <w:r>
        <w:rPr>
          <w:spacing w:val="-9"/>
          <w:sz w:val="28"/>
        </w:rPr>
        <w:t xml:space="preserve"> </w:t>
      </w:r>
      <w:r>
        <w:rPr>
          <w:sz w:val="28"/>
        </w:rPr>
        <w:t>двумя</w:t>
      </w:r>
      <w:r>
        <w:rPr>
          <w:spacing w:val="-8"/>
          <w:sz w:val="28"/>
        </w:rPr>
        <w:t xml:space="preserve"> </w:t>
      </w:r>
      <w:r>
        <w:rPr>
          <w:sz w:val="28"/>
        </w:rPr>
        <w:t>ладьями,</w:t>
      </w:r>
      <w:r>
        <w:rPr>
          <w:spacing w:val="-6"/>
          <w:sz w:val="28"/>
        </w:rPr>
        <w:t xml:space="preserve"> </w:t>
      </w:r>
      <w:r>
        <w:rPr>
          <w:sz w:val="28"/>
        </w:rPr>
        <w:t>ферзем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ладьей,</w:t>
      </w:r>
      <w:r>
        <w:rPr>
          <w:spacing w:val="-7"/>
          <w:sz w:val="28"/>
        </w:rPr>
        <w:t xml:space="preserve"> </w:t>
      </w:r>
      <w:r>
        <w:rPr>
          <w:sz w:val="28"/>
        </w:rPr>
        <w:t>королем</w:t>
      </w:r>
      <w:r>
        <w:rPr>
          <w:spacing w:val="-8"/>
          <w:sz w:val="28"/>
        </w:rPr>
        <w:t xml:space="preserve"> </w:t>
      </w:r>
      <w:r>
        <w:rPr>
          <w:sz w:val="28"/>
        </w:rPr>
        <w:t>и ферзем, королем и ладьей.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28"/>
        <w:ind w:left="0"/>
        <w:jc w:val="left"/>
      </w:pPr>
    </w:p>
    <w:p w:rsidR="007A46EE" w:rsidRDefault="009E1D98">
      <w:pPr>
        <w:pStyle w:val="a3"/>
        <w:jc w:val="left"/>
      </w:pPr>
      <w:r>
        <w:t>Учебно-методический</w:t>
      </w:r>
      <w:r>
        <w:rPr>
          <w:spacing w:val="-18"/>
        </w:rPr>
        <w:t xml:space="preserve"> </w:t>
      </w:r>
      <w:r>
        <w:t>комплект</w:t>
      </w:r>
      <w:r>
        <w:rPr>
          <w:spacing w:val="-17"/>
        </w:rPr>
        <w:t xml:space="preserve"> </w:t>
      </w:r>
      <w:r>
        <w:t>«Шахматы,</w:t>
      </w:r>
      <w:r>
        <w:rPr>
          <w:spacing w:val="-16"/>
        </w:rPr>
        <w:t xml:space="preserve"> </w:t>
      </w:r>
      <w:r>
        <w:t>третий</w:t>
      </w:r>
      <w:r>
        <w:rPr>
          <w:spacing w:val="-18"/>
        </w:rPr>
        <w:t xml:space="preserve"> </w:t>
      </w:r>
      <w:r>
        <w:t>год»</w:t>
      </w:r>
      <w:r>
        <w:rPr>
          <w:spacing w:val="-17"/>
        </w:rPr>
        <w:t xml:space="preserve"> </w:t>
      </w:r>
      <w:r>
        <w:t>состоит</w:t>
      </w:r>
      <w:r>
        <w:rPr>
          <w:spacing w:val="-18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rPr>
          <w:spacing w:val="-2"/>
        </w:rPr>
        <w:t>программы</w:t>
      </w:r>
    </w:p>
    <w:p w:rsidR="007A46EE" w:rsidRDefault="009E1D98">
      <w:pPr>
        <w:pStyle w:val="a3"/>
        <w:spacing w:before="48" w:line="276" w:lineRule="auto"/>
        <w:jc w:val="left"/>
      </w:pPr>
      <w:r>
        <w:t>«Шахматы, третий год», учебника для 3</w:t>
      </w:r>
      <w:r>
        <w:rPr>
          <w:spacing w:val="-1"/>
        </w:rPr>
        <w:t xml:space="preserve"> </w:t>
      </w:r>
      <w:r>
        <w:t>класса «Шахматы, третий год, или Тайны королевской</w:t>
      </w:r>
      <w:r>
        <w:rPr>
          <w:spacing w:val="-11"/>
        </w:rPr>
        <w:t xml:space="preserve"> </w:t>
      </w:r>
      <w:r>
        <w:t>игры»,</w:t>
      </w:r>
      <w:r>
        <w:rPr>
          <w:spacing w:val="-8"/>
        </w:rPr>
        <w:t xml:space="preserve"> </w:t>
      </w:r>
      <w:r>
        <w:t>пособия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«Шахматы,</w:t>
      </w:r>
      <w:r>
        <w:rPr>
          <w:spacing w:val="-8"/>
        </w:rPr>
        <w:t xml:space="preserve"> </w:t>
      </w:r>
      <w:r>
        <w:t>третий</w:t>
      </w:r>
      <w:r>
        <w:rPr>
          <w:spacing w:val="-10"/>
        </w:rPr>
        <w:t xml:space="preserve"> </w:t>
      </w:r>
      <w:r>
        <w:t>год,</w:t>
      </w:r>
      <w:r>
        <w:rPr>
          <w:spacing w:val="-8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Учусь</w:t>
      </w:r>
      <w:r>
        <w:rPr>
          <w:spacing w:val="-1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учу».</w:t>
      </w:r>
    </w:p>
    <w:p w:rsidR="007A46EE" w:rsidRDefault="009E1D98">
      <w:pPr>
        <w:pStyle w:val="a3"/>
        <w:spacing w:before="206"/>
        <w:jc w:val="left"/>
      </w:pPr>
      <w:r>
        <w:t>Среди</w:t>
      </w:r>
      <w:r>
        <w:rPr>
          <w:spacing w:val="-15"/>
        </w:rPr>
        <w:t xml:space="preserve"> </w:t>
      </w:r>
      <w:r>
        <w:t>наиболее</w:t>
      </w:r>
      <w:r>
        <w:rPr>
          <w:spacing w:val="-14"/>
        </w:rPr>
        <w:t xml:space="preserve"> </w:t>
      </w:r>
      <w:r>
        <w:t>ценных</w:t>
      </w:r>
      <w:r>
        <w:rPr>
          <w:spacing w:val="-18"/>
        </w:rPr>
        <w:t xml:space="preserve"> </w:t>
      </w:r>
      <w:r>
        <w:t>авторских</w:t>
      </w:r>
      <w:r>
        <w:rPr>
          <w:spacing w:val="-17"/>
        </w:rPr>
        <w:t xml:space="preserve"> </w:t>
      </w:r>
      <w:r>
        <w:t>инноваций</w:t>
      </w:r>
      <w:r>
        <w:rPr>
          <w:spacing w:val="-12"/>
        </w:rPr>
        <w:t xml:space="preserve"> </w:t>
      </w:r>
      <w:r>
        <w:t>третье</w:t>
      </w:r>
      <w:r>
        <w:t>го</w:t>
      </w:r>
      <w:r>
        <w:rPr>
          <w:spacing w:val="-10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rPr>
          <w:spacing w:val="-2"/>
        </w:rPr>
        <w:t>выделить:</w:t>
      </w:r>
    </w:p>
    <w:p w:rsidR="007A46EE" w:rsidRDefault="009E1D98">
      <w:pPr>
        <w:pStyle w:val="a5"/>
        <w:numPr>
          <w:ilvl w:val="0"/>
          <w:numId w:val="28"/>
        </w:numPr>
        <w:tabs>
          <w:tab w:val="left" w:pos="1131"/>
        </w:tabs>
        <w:spacing w:before="249" w:line="276" w:lineRule="auto"/>
        <w:ind w:right="592" w:firstLine="0"/>
        <w:jc w:val="left"/>
        <w:rPr>
          <w:sz w:val="28"/>
        </w:rPr>
      </w:pPr>
      <w:r>
        <w:rPr>
          <w:sz w:val="28"/>
        </w:rPr>
        <w:t>доступное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третьеклассников</w:t>
      </w:r>
      <w:r>
        <w:rPr>
          <w:spacing w:val="-16"/>
          <w:sz w:val="28"/>
        </w:rPr>
        <w:t xml:space="preserve"> </w:t>
      </w:r>
      <w:r>
        <w:rPr>
          <w:sz w:val="28"/>
        </w:rPr>
        <w:t>объяснение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игры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дебюте,</w:t>
      </w:r>
      <w:r>
        <w:rPr>
          <w:spacing w:val="-8"/>
          <w:sz w:val="28"/>
        </w:rPr>
        <w:t xml:space="preserve"> </w:t>
      </w:r>
      <w:r>
        <w:rPr>
          <w:sz w:val="28"/>
        </w:rPr>
        <w:t>подкрепленное нестандартными дидактическими заданиями;</w:t>
      </w:r>
    </w:p>
    <w:p w:rsidR="007A46EE" w:rsidRDefault="009E1D98">
      <w:pPr>
        <w:pStyle w:val="a5"/>
        <w:numPr>
          <w:ilvl w:val="0"/>
          <w:numId w:val="28"/>
        </w:numPr>
        <w:tabs>
          <w:tab w:val="left" w:pos="1131"/>
        </w:tabs>
        <w:spacing w:before="201"/>
        <w:ind w:left="1131" w:hanging="706"/>
        <w:jc w:val="left"/>
        <w:rPr>
          <w:sz w:val="28"/>
        </w:rPr>
      </w:pPr>
      <w:r>
        <w:rPr>
          <w:spacing w:val="-2"/>
          <w:sz w:val="28"/>
        </w:rPr>
        <w:t>приведение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большого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трехходовых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партий;</w:t>
      </w:r>
    </w:p>
    <w:p w:rsidR="007A46EE" w:rsidRDefault="009E1D98">
      <w:pPr>
        <w:pStyle w:val="a5"/>
        <w:numPr>
          <w:ilvl w:val="0"/>
          <w:numId w:val="28"/>
        </w:numPr>
        <w:tabs>
          <w:tab w:val="left" w:pos="1131"/>
        </w:tabs>
        <w:spacing w:before="244"/>
        <w:ind w:left="1131" w:hanging="706"/>
        <w:jc w:val="left"/>
        <w:rPr>
          <w:sz w:val="28"/>
        </w:rPr>
      </w:pPr>
      <w:r>
        <w:rPr>
          <w:sz w:val="28"/>
        </w:rPr>
        <w:t>необходимое</w:t>
      </w:r>
      <w:r>
        <w:rPr>
          <w:spacing w:val="-12"/>
          <w:sz w:val="28"/>
        </w:rPr>
        <w:t xml:space="preserve"> </w:t>
      </w:r>
      <w:r>
        <w:rPr>
          <w:sz w:val="28"/>
        </w:rPr>
        <w:t>внимание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-9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2"/>
          <w:sz w:val="28"/>
        </w:rPr>
        <w:t xml:space="preserve"> </w:t>
      </w:r>
      <w:r>
        <w:rPr>
          <w:sz w:val="28"/>
        </w:rPr>
        <w:t>от</w:t>
      </w:r>
      <w:r>
        <w:rPr>
          <w:spacing w:val="-1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мата;</w:t>
      </w:r>
    </w:p>
    <w:p w:rsidR="007A46EE" w:rsidRDefault="009E1D98">
      <w:pPr>
        <w:pStyle w:val="a5"/>
        <w:numPr>
          <w:ilvl w:val="0"/>
          <w:numId w:val="28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pacing w:val="-2"/>
          <w:sz w:val="28"/>
        </w:rPr>
        <w:t>разработка оригинальных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дидактических</w:t>
      </w:r>
      <w:r>
        <w:rPr>
          <w:sz w:val="28"/>
        </w:rPr>
        <w:t xml:space="preserve"> </w:t>
      </w:r>
      <w:r>
        <w:rPr>
          <w:spacing w:val="-2"/>
          <w:sz w:val="28"/>
        </w:rPr>
        <w:t>заданий;</w:t>
      </w:r>
    </w:p>
    <w:p w:rsidR="007A46EE" w:rsidRDefault="007A46EE">
      <w:pPr>
        <w:pStyle w:val="a5"/>
        <w:jc w:val="lef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0"/>
          <w:numId w:val="28"/>
        </w:numPr>
        <w:tabs>
          <w:tab w:val="left" w:pos="1131"/>
        </w:tabs>
        <w:spacing w:line="276" w:lineRule="auto"/>
        <w:ind w:right="583" w:firstLine="0"/>
        <w:jc w:val="left"/>
        <w:rPr>
          <w:sz w:val="28"/>
        </w:rPr>
      </w:pPr>
      <w:r>
        <w:rPr>
          <w:sz w:val="28"/>
        </w:rPr>
        <w:t>объяснение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-18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9"/>
          <w:sz w:val="28"/>
        </w:rPr>
        <w:t xml:space="preserve"> </w:t>
      </w:r>
      <w:r>
        <w:rPr>
          <w:sz w:val="28"/>
        </w:rPr>
        <w:t>тех</w:t>
      </w:r>
      <w:r>
        <w:rPr>
          <w:spacing w:val="-18"/>
          <w:sz w:val="28"/>
        </w:rPr>
        <w:t xml:space="preserve"> </w:t>
      </w:r>
      <w:r>
        <w:rPr>
          <w:sz w:val="28"/>
        </w:rPr>
        <w:t>эндшпильных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позиций,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6"/>
          <w:sz w:val="28"/>
        </w:rPr>
        <w:t xml:space="preserve"> </w:t>
      </w:r>
      <w:r>
        <w:rPr>
          <w:sz w:val="28"/>
        </w:rPr>
        <w:t>доступны ученикам третьего класса.</w:t>
      </w:r>
    </w:p>
    <w:p w:rsidR="007A46EE" w:rsidRDefault="009E1D98">
      <w:pPr>
        <w:pStyle w:val="a3"/>
        <w:spacing w:before="201"/>
        <w:jc w:val="left"/>
      </w:pPr>
      <w:r>
        <w:t>Программой</w:t>
      </w:r>
      <w:r>
        <w:rPr>
          <w:spacing w:val="-18"/>
        </w:rPr>
        <w:t xml:space="preserve"> </w:t>
      </w:r>
      <w:r>
        <w:t>предусматривается</w:t>
      </w:r>
      <w:r>
        <w:rPr>
          <w:spacing w:val="-15"/>
        </w:rPr>
        <w:t xml:space="preserve"> </w:t>
      </w:r>
      <w:r>
        <w:t>33</w:t>
      </w:r>
      <w:r>
        <w:rPr>
          <w:spacing w:val="-16"/>
        </w:rPr>
        <w:t xml:space="preserve"> </w:t>
      </w:r>
      <w:r>
        <w:t>учебных</w:t>
      </w:r>
      <w:r>
        <w:rPr>
          <w:spacing w:val="-18"/>
        </w:rPr>
        <w:t xml:space="preserve"> </w:t>
      </w:r>
      <w:r>
        <w:t>занятия,</w:t>
      </w:r>
      <w:r>
        <w:rPr>
          <w:spacing w:val="-10"/>
        </w:rPr>
        <w:t xml:space="preserve"> </w:t>
      </w:r>
      <w:r>
        <w:t>одно</w:t>
      </w:r>
      <w:r>
        <w:rPr>
          <w:spacing w:val="-15"/>
        </w:rPr>
        <w:t xml:space="preserve"> </w:t>
      </w:r>
      <w:r>
        <w:t>занятие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неделю.</w:t>
      </w:r>
      <w:r>
        <w:rPr>
          <w:spacing w:val="-5"/>
        </w:rPr>
        <w:t xml:space="preserve"> На</w:t>
      </w:r>
    </w:p>
    <w:p w:rsidR="007A46EE" w:rsidRDefault="009E1D98">
      <w:pPr>
        <w:pStyle w:val="a3"/>
        <w:spacing w:before="47" w:line="276" w:lineRule="auto"/>
        <w:ind w:right="275"/>
        <w:jc w:val="left"/>
      </w:pPr>
      <w:r>
        <w:t>основе</w:t>
      </w:r>
      <w:r>
        <w:rPr>
          <w:spacing w:val="-9"/>
        </w:rPr>
        <w:t xml:space="preserve"> </w:t>
      </w:r>
      <w:r>
        <w:t>ранее</w:t>
      </w:r>
      <w:r>
        <w:rPr>
          <w:spacing w:val="-10"/>
        </w:rPr>
        <w:t xml:space="preserve"> </w:t>
      </w:r>
      <w:r>
        <w:t>приобретенных</w:t>
      </w:r>
      <w:r>
        <w:rPr>
          <w:spacing w:val="-18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умений</w:t>
      </w:r>
      <w:r>
        <w:rPr>
          <w:spacing w:val="-11"/>
        </w:rPr>
        <w:t xml:space="preserve"> </w:t>
      </w:r>
      <w:r>
        <w:t>ребята</w:t>
      </w:r>
      <w:r>
        <w:rPr>
          <w:spacing w:val="-9"/>
        </w:rPr>
        <w:t xml:space="preserve"> </w:t>
      </w:r>
      <w:r>
        <w:t>углубляют</w:t>
      </w:r>
      <w:r>
        <w:rPr>
          <w:spacing w:val="-15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во всех трех стадиях шахматной партии. При этом из всего обилия шахматного</w:t>
      </w:r>
    </w:p>
    <w:p w:rsidR="007A46EE" w:rsidRDefault="009E1D98">
      <w:pPr>
        <w:pStyle w:val="a3"/>
        <w:spacing w:line="276" w:lineRule="auto"/>
        <w:jc w:val="left"/>
      </w:pPr>
      <w:r>
        <w:t>материала</w:t>
      </w:r>
      <w:r>
        <w:rPr>
          <w:spacing w:val="-9"/>
        </w:rPr>
        <w:t xml:space="preserve"> </w:t>
      </w:r>
      <w:r>
        <w:t>отбирается</w:t>
      </w:r>
      <w:r>
        <w:rPr>
          <w:spacing w:val="-9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доступный,</w:t>
      </w:r>
      <w:r>
        <w:rPr>
          <w:spacing w:val="-8"/>
        </w:rPr>
        <w:t xml:space="preserve"> </w:t>
      </w:r>
      <w:r>
        <w:t>но</w:t>
      </w:r>
      <w:r>
        <w:rPr>
          <w:spacing w:val="-11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максимально</w:t>
      </w:r>
      <w:r>
        <w:rPr>
          <w:spacing w:val="-10"/>
        </w:rPr>
        <w:t xml:space="preserve"> </w:t>
      </w:r>
      <w:r>
        <w:t>ориентированный</w:t>
      </w:r>
      <w:r>
        <w:rPr>
          <w:spacing w:val="-6"/>
        </w:rPr>
        <w:t xml:space="preserve"> </w:t>
      </w:r>
      <w:r>
        <w:t>на развитие учащихся материал.</w:t>
      </w:r>
    </w:p>
    <w:p w:rsidR="007A46EE" w:rsidRDefault="009E1D98">
      <w:pPr>
        <w:pStyle w:val="a3"/>
        <w:spacing w:before="200"/>
        <w:jc w:val="left"/>
      </w:pPr>
      <w:r>
        <w:rPr>
          <w:spacing w:val="-2"/>
        </w:rPr>
        <w:t>Дети</w:t>
      </w:r>
      <w:r>
        <w:rPr>
          <w:spacing w:val="-3"/>
        </w:rPr>
        <w:t xml:space="preserve"> </w:t>
      </w:r>
      <w:r>
        <w:rPr>
          <w:spacing w:val="-2"/>
        </w:rPr>
        <w:t>приобрета</w:t>
      </w:r>
      <w:r>
        <w:rPr>
          <w:spacing w:val="-2"/>
        </w:rPr>
        <w:t>ют</w:t>
      </w:r>
      <w:r>
        <w:t xml:space="preserve"> </w:t>
      </w:r>
      <w:r>
        <w:rPr>
          <w:spacing w:val="-2"/>
        </w:rPr>
        <w:t>умение создавать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реализовывать</w:t>
      </w:r>
      <w:r>
        <w:rPr>
          <w:spacing w:val="-9"/>
        </w:rPr>
        <w:t xml:space="preserve"> </w:t>
      </w:r>
      <w:r>
        <w:rPr>
          <w:spacing w:val="-2"/>
        </w:rPr>
        <w:t>матовые</w:t>
      </w:r>
      <w:r>
        <w:rPr>
          <w:spacing w:val="3"/>
        </w:rPr>
        <w:t xml:space="preserve"> </w:t>
      </w:r>
      <w:r>
        <w:rPr>
          <w:spacing w:val="-2"/>
        </w:rPr>
        <w:t>угрозы</w:t>
      </w:r>
      <w:r>
        <w:rPr>
          <w:spacing w:val="-3"/>
        </w:rPr>
        <w:t xml:space="preserve"> </w:t>
      </w:r>
      <w:r>
        <w:rPr>
          <w:spacing w:val="-5"/>
        </w:rPr>
        <w:t>при</w:t>
      </w:r>
    </w:p>
    <w:p w:rsidR="007A46EE" w:rsidRDefault="009E1D98">
      <w:pPr>
        <w:pStyle w:val="a3"/>
        <w:spacing w:before="47" w:line="276" w:lineRule="auto"/>
        <w:jc w:val="left"/>
      </w:pPr>
      <w:r>
        <w:t>небольшом материальном или позиционном перевесе. И только после этого дети практикуются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нахождении</w:t>
      </w:r>
      <w:r>
        <w:rPr>
          <w:spacing w:val="-9"/>
        </w:rPr>
        <w:t xml:space="preserve"> </w:t>
      </w:r>
      <w:r>
        <w:t>матовых</w:t>
      </w:r>
      <w:r>
        <w:rPr>
          <w:spacing w:val="-18"/>
        </w:rPr>
        <w:t xml:space="preserve"> </w:t>
      </w:r>
      <w:r>
        <w:t>шахматных</w:t>
      </w:r>
      <w:r>
        <w:rPr>
          <w:spacing w:val="-17"/>
        </w:rPr>
        <w:t xml:space="preserve"> </w:t>
      </w:r>
      <w:r>
        <w:t>комбинаций,</w:t>
      </w:r>
      <w:r>
        <w:rPr>
          <w:spacing w:val="-7"/>
        </w:rPr>
        <w:t xml:space="preserve"> </w:t>
      </w:r>
      <w:r>
        <w:t>когда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выигрышу ведет красивый тактический удар (жертвуется одна из фигур).</w:t>
      </w:r>
    </w:p>
    <w:p w:rsidR="007A46EE" w:rsidRDefault="009E1D98">
      <w:pPr>
        <w:pStyle w:val="a3"/>
        <w:spacing w:before="201" w:line="276" w:lineRule="auto"/>
        <w:ind w:right="1069"/>
        <w:jc w:val="left"/>
      </w:pPr>
      <w:r>
        <w:t>Учебный</w:t>
      </w:r>
      <w:r>
        <w:rPr>
          <w:spacing w:val="-12"/>
        </w:rPr>
        <w:t xml:space="preserve"> </w:t>
      </w:r>
      <w:r>
        <w:t>курс</w:t>
      </w:r>
      <w:r>
        <w:rPr>
          <w:spacing w:val="-12"/>
        </w:rPr>
        <w:t xml:space="preserve"> </w:t>
      </w:r>
      <w:r>
        <w:t>включает</w:t>
      </w:r>
      <w:r>
        <w:rPr>
          <w:spacing w:val="-18"/>
        </w:rPr>
        <w:t xml:space="preserve"> </w:t>
      </w:r>
      <w:r>
        <w:t>три</w:t>
      </w:r>
      <w:r>
        <w:rPr>
          <w:spacing w:val="-11"/>
        </w:rPr>
        <w:t xml:space="preserve"> </w:t>
      </w:r>
      <w:r>
        <w:t>большие</w:t>
      </w:r>
      <w:r>
        <w:rPr>
          <w:spacing w:val="-11"/>
        </w:rPr>
        <w:t xml:space="preserve"> </w:t>
      </w:r>
      <w:r>
        <w:t>темы:</w:t>
      </w:r>
      <w:r>
        <w:rPr>
          <w:spacing w:val="-13"/>
        </w:rPr>
        <w:t xml:space="preserve"> </w:t>
      </w:r>
      <w:r>
        <w:t>«Основы</w:t>
      </w:r>
      <w:r>
        <w:rPr>
          <w:spacing w:val="-12"/>
        </w:rPr>
        <w:t xml:space="preserve"> </w:t>
      </w:r>
      <w:r>
        <w:t>дебюта»,</w:t>
      </w:r>
      <w:r>
        <w:rPr>
          <w:spacing w:val="-5"/>
        </w:rPr>
        <w:t xml:space="preserve"> </w:t>
      </w:r>
      <w:r>
        <w:t>«Основы миттельшпиля», «Основы эндшпиля».</w:t>
      </w:r>
    </w:p>
    <w:p w:rsidR="007A46EE" w:rsidRDefault="009E1D98">
      <w:pPr>
        <w:pStyle w:val="a3"/>
        <w:spacing w:before="200"/>
        <w:jc w:val="left"/>
      </w:pPr>
      <w:r>
        <w:t>В</w:t>
      </w:r>
      <w:r>
        <w:rPr>
          <w:spacing w:val="-18"/>
        </w:rPr>
        <w:t xml:space="preserve"> </w:t>
      </w:r>
      <w:r>
        <w:t>программе</w:t>
      </w:r>
      <w:r>
        <w:rPr>
          <w:spacing w:val="-17"/>
        </w:rPr>
        <w:t xml:space="preserve"> </w:t>
      </w:r>
      <w:r>
        <w:t>приводится</w:t>
      </w:r>
      <w:r>
        <w:rPr>
          <w:spacing w:val="-11"/>
        </w:rPr>
        <w:t xml:space="preserve"> </w:t>
      </w:r>
      <w:r>
        <w:t>перечень</w:t>
      </w:r>
      <w:r>
        <w:rPr>
          <w:spacing w:val="-18"/>
        </w:rPr>
        <w:t xml:space="preserve"> </w:t>
      </w:r>
      <w:r>
        <w:t>дидактических</w:t>
      </w:r>
      <w:r>
        <w:rPr>
          <w:spacing w:val="-17"/>
        </w:rPr>
        <w:t xml:space="preserve"> </w:t>
      </w:r>
      <w:r>
        <w:t>заданий</w:t>
      </w:r>
      <w:r>
        <w:rPr>
          <w:spacing w:val="-17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rPr>
          <w:spacing w:val="-2"/>
        </w:rPr>
        <w:t>небольшими</w:t>
      </w:r>
    </w:p>
    <w:p w:rsidR="007A46EE" w:rsidRDefault="009E1D98">
      <w:pPr>
        <w:pStyle w:val="a3"/>
        <w:spacing w:before="48" w:line="278" w:lineRule="auto"/>
        <w:jc w:val="left"/>
      </w:pPr>
      <w:r>
        <w:t>пояснениями к ним, дается вариант поурочного распределения программного материала,</w:t>
      </w:r>
      <w:r>
        <w:rPr>
          <w:spacing w:val="-7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список</w:t>
      </w:r>
      <w:r>
        <w:rPr>
          <w:spacing w:val="-10"/>
        </w:rPr>
        <w:t xml:space="preserve"> </w:t>
      </w:r>
      <w:r>
        <w:t>учебников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учебных</w:t>
      </w:r>
      <w:r>
        <w:rPr>
          <w:spacing w:val="-18"/>
        </w:rPr>
        <w:t xml:space="preserve"> </w:t>
      </w:r>
      <w:r>
        <w:t>пособий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помощь</w:t>
      </w:r>
      <w:r>
        <w:rPr>
          <w:spacing w:val="-12"/>
        </w:rPr>
        <w:t xml:space="preserve"> </w:t>
      </w:r>
      <w:r>
        <w:t>обучающим шахматной игре.</w:t>
      </w:r>
    </w:p>
    <w:p w:rsidR="007A46EE" w:rsidRDefault="009E1D98">
      <w:pPr>
        <w:pStyle w:val="a3"/>
        <w:spacing w:before="190" w:line="276" w:lineRule="auto"/>
        <w:jc w:val="left"/>
      </w:pPr>
      <w:r>
        <w:t>Учебник</w:t>
      </w:r>
      <w:r>
        <w:rPr>
          <w:spacing w:val="-11"/>
        </w:rPr>
        <w:t xml:space="preserve"> </w:t>
      </w:r>
      <w:r>
        <w:t>третьего</w:t>
      </w:r>
      <w:r>
        <w:rPr>
          <w:spacing w:val="-10"/>
        </w:rPr>
        <w:t xml:space="preserve"> </w:t>
      </w:r>
      <w:r>
        <w:t>класса</w:t>
      </w:r>
      <w:r>
        <w:rPr>
          <w:spacing w:val="-9"/>
        </w:rPr>
        <w:t xml:space="preserve"> </w:t>
      </w:r>
      <w:r>
        <w:t>«Шахматы,</w:t>
      </w:r>
      <w:r>
        <w:rPr>
          <w:spacing w:val="-8"/>
        </w:rPr>
        <w:t xml:space="preserve"> </w:t>
      </w:r>
      <w:r>
        <w:t>третий</w:t>
      </w:r>
      <w:r>
        <w:rPr>
          <w:spacing w:val="-12"/>
        </w:rPr>
        <w:t xml:space="preserve"> </w:t>
      </w:r>
      <w:r>
        <w:t>год,</w:t>
      </w:r>
      <w:r>
        <w:rPr>
          <w:spacing w:val="-8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Тайны</w:t>
      </w:r>
      <w:r>
        <w:rPr>
          <w:spacing w:val="-11"/>
        </w:rPr>
        <w:t xml:space="preserve"> </w:t>
      </w:r>
      <w:r>
        <w:t>королевской</w:t>
      </w:r>
      <w:r>
        <w:rPr>
          <w:spacing w:val="-10"/>
        </w:rPr>
        <w:t xml:space="preserve"> </w:t>
      </w:r>
      <w:r>
        <w:t>игры», подобно учебникам пе</w:t>
      </w:r>
      <w:r>
        <w:t>рвых лет обучения, содержит мало слов и много</w:t>
      </w:r>
    </w:p>
    <w:p w:rsidR="007A46EE" w:rsidRDefault="009E1D98">
      <w:pPr>
        <w:pStyle w:val="a3"/>
        <w:spacing w:before="4"/>
        <w:jc w:val="left"/>
      </w:pPr>
      <w:r>
        <w:rPr>
          <w:spacing w:val="-2"/>
        </w:rPr>
        <w:t>иллюстративного</w:t>
      </w:r>
      <w:r>
        <w:rPr>
          <w:spacing w:val="-5"/>
        </w:rPr>
        <w:t xml:space="preserve"> </w:t>
      </w:r>
      <w:r>
        <w:rPr>
          <w:spacing w:val="-2"/>
        </w:rPr>
        <w:t>материала.</w:t>
      </w:r>
      <w:r>
        <w:rPr>
          <w:spacing w:val="-3"/>
        </w:rPr>
        <w:t xml:space="preserve"> </w:t>
      </w:r>
      <w:r>
        <w:rPr>
          <w:spacing w:val="-2"/>
        </w:rPr>
        <w:t>Шахматный</w:t>
      </w:r>
      <w:r>
        <w:rPr>
          <w:spacing w:val="-6"/>
        </w:rPr>
        <w:t xml:space="preserve"> </w:t>
      </w:r>
      <w:r>
        <w:rPr>
          <w:spacing w:val="-2"/>
        </w:rPr>
        <w:t>материал</w:t>
      </w:r>
      <w:r>
        <w:rPr>
          <w:spacing w:val="-5"/>
        </w:rPr>
        <w:t xml:space="preserve"> </w:t>
      </w:r>
      <w:r>
        <w:rPr>
          <w:spacing w:val="-2"/>
        </w:rPr>
        <w:t>закрепляется</w:t>
      </w:r>
      <w:r>
        <w:rPr>
          <w:spacing w:val="-3"/>
        </w:rPr>
        <w:t xml:space="preserve"> </w:t>
      </w:r>
      <w:r>
        <w:rPr>
          <w:spacing w:val="-2"/>
        </w:rPr>
        <w:t>большим</w:t>
      </w:r>
    </w:p>
    <w:p w:rsidR="007A46EE" w:rsidRDefault="009E1D98">
      <w:pPr>
        <w:pStyle w:val="a3"/>
        <w:spacing w:before="47"/>
        <w:jc w:val="left"/>
      </w:pPr>
      <w:r>
        <w:rPr>
          <w:spacing w:val="-2"/>
        </w:rPr>
        <w:t>количеством</w:t>
      </w:r>
      <w:r>
        <w:rPr>
          <w:spacing w:val="6"/>
        </w:rPr>
        <w:t xml:space="preserve"> </w:t>
      </w:r>
      <w:r>
        <w:rPr>
          <w:spacing w:val="-2"/>
        </w:rPr>
        <w:t>нестандартных</w:t>
      </w:r>
      <w:r>
        <w:rPr>
          <w:spacing w:val="-4"/>
        </w:rPr>
        <w:t xml:space="preserve"> </w:t>
      </w:r>
      <w:r>
        <w:rPr>
          <w:spacing w:val="-2"/>
        </w:rPr>
        <w:t>дидактических</w:t>
      </w:r>
      <w:r>
        <w:rPr>
          <w:spacing w:val="-10"/>
        </w:rPr>
        <w:t xml:space="preserve"> </w:t>
      </w:r>
      <w:r>
        <w:rPr>
          <w:spacing w:val="-2"/>
        </w:rPr>
        <w:t>заданий.</w:t>
      </w:r>
      <w:r>
        <w:rPr>
          <w:spacing w:val="8"/>
        </w:rPr>
        <w:t xml:space="preserve"> </w:t>
      </w:r>
      <w:r>
        <w:rPr>
          <w:spacing w:val="-2"/>
        </w:rPr>
        <w:t>Среди</w:t>
      </w:r>
      <w:r>
        <w:t xml:space="preserve"> </w:t>
      </w:r>
      <w:r>
        <w:rPr>
          <w:spacing w:val="-2"/>
        </w:rPr>
        <w:t>них</w:t>
      </w:r>
      <w:r>
        <w:rPr>
          <w:spacing w:val="-7"/>
        </w:rPr>
        <w:t xml:space="preserve"> </w:t>
      </w:r>
      <w:r>
        <w:rPr>
          <w:spacing w:val="-2"/>
        </w:rPr>
        <w:t>«Поймай</w:t>
      </w:r>
      <w:r>
        <w:t xml:space="preserve"> </w:t>
      </w:r>
      <w:r>
        <w:rPr>
          <w:spacing w:val="-2"/>
        </w:rPr>
        <w:t>ферзя»,</w:t>
      </w:r>
    </w:p>
    <w:p w:rsidR="007A46EE" w:rsidRDefault="009E1D98">
      <w:pPr>
        <w:pStyle w:val="a3"/>
        <w:spacing w:before="48"/>
        <w:jc w:val="left"/>
      </w:pPr>
      <w:r>
        <w:t>«Поставь</w:t>
      </w:r>
      <w:r>
        <w:rPr>
          <w:spacing w:val="-18"/>
        </w:rPr>
        <w:t xml:space="preserve"> </w:t>
      </w:r>
      <w:r>
        <w:t>детский</w:t>
      </w:r>
      <w:r>
        <w:rPr>
          <w:spacing w:val="-17"/>
        </w:rPr>
        <w:t xml:space="preserve"> </w:t>
      </w:r>
      <w:r>
        <w:t>мат»,</w:t>
      </w:r>
      <w:r>
        <w:rPr>
          <w:spacing w:val="-18"/>
        </w:rPr>
        <w:t xml:space="preserve"> </w:t>
      </w:r>
      <w:r>
        <w:t>«Выиграй</w:t>
      </w:r>
      <w:r>
        <w:rPr>
          <w:spacing w:val="-17"/>
        </w:rPr>
        <w:t xml:space="preserve"> </w:t>
      </w:r>
      <w:r>
        <w:t>фигуру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«повторюшки»»,</w:t>
      </w:r>
      <w:r>
        <w:rPr>
          <w:spacing w:val="-14"/>
        </w:rPr>
        <w:t xml:space="preserve"> </w:t>
      </w:r>
      <w:r>
        <w:t>«Накажи</w:t>
      </w:r>
      <w:r>
        <w:rPr>
          <w:spacing w:val="-17"/>
        </w:rPr>
        <w:t xml:space="preserve"> </w:t>
      </w:r>
      <w:r>
        <w:rPr>
          <w:spacing w:val="-2"/>
        </w:rPr>
        <w:t>пешкоеда»,</w:t>
      </w:r>
    </w:p>
    <w:p w:rsidR="007A46EE" w:rsidRDefault="009E1D98">
      <w:pPr>
        <w:pStyle w:val="a3"/>
        <w:spacing w:before="48"/>
        <w:jc w:val="left"/>
      </w:pPr>
      <w:r>
        <w:t>«Квадрат»,</w:t>
      </w:r>
      <w:r>
        <w:rPr>
          <w:spacing w:val="-9"/>
        </w:rPr>
        <w:t xml:space="preserve"> </w:t>
      </w:r>
      <w:r>
        <w:t>«Куда</w:t>
      </w:r>
      <w:r>
        <w:rPr>
          <w:spacing w:val="-11"/>
        </w:rPr>
        <w:t xml:space="preserve"> </w:t>
      </w:r>
      <w:r>
        <w:t>отступить</w:t>
      </w:r>
      <w:r>
        <w:rPr>
          <w:spacing w:val="-17"/>
        </w:rPr>
        <w:t xml:space="preserve"> </w:t>
      </w:r>
      <w:r>
        <w:t>королем?»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spacing w:val="-5"/>
        </w:rPr>
        <w:t>др.</w:t>
      </w:r>
    </w:p>
    <w:p w:rsidR="007A46EE" w:rsidRDefault="009E1D98">
      <w:pPr>
        <w:pStyle w:val="a3"/>
        <w:spacing w:before="249"/>
        <w:jc w:val="left"/>
      </w:pPr>
      <w:r>
        <w:t>Объяснению</w:t>
      </w:r>
      <w:r>
        <w:rPr>
          <w:spacing w:val="-18"/>
        </w:rPr>
        <w:t xml:space="preserve"> </w:t>
      </w:r>
      <w:r>
        <w:t>нового</w:t>
      </w:r>
      <w:r>
        <w:rPr>
          <w:spacing w:val="-17"/>
        </w:rPr>
        <w:t xml:space="preserve"> </w:t>
      </w:r>
      <w:r>
        <w:t>материала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учебнике</w:t>
      </w:r>
      <w:r>
        <w:rPr>
          <w:spacing w:val="-11"/>
        </w:rPr>
        <w:t xml:space="preserve"> </w:t>
      </w:r>
      <w:r>
        <w:t>«Шахматы,</w:t>
      </w:r>
      <w:r>
        <w:rPr>
          <w:spacing w:val="-10"/>
        </w:rPr>
        <w:t xml:space="preserve"> </w:t>
      </w:r>
      <w:r>
        <w:t>третий</w:t>
      </w:r>
      <w:r>
        <w:rPr>
          <w:spacing w:val="-13"/>
        </w:rPr>
        <w:t xml:space="preserve"> </w:t>
      </w:r>
      <w:r>
        <w:t>год,</w:t>
      </w:r>
      <w:r>
        <w:rPr>
          <w:spacing w:val="-10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rPr>
          <w:spacing w:val="-2"/>
        </w:rPr>
        <w:t>Тайны</w:t>
      </w:r>
    </w:p>
    <w:p w:rsidR="007A46EE" w:rsidRDefault="009E1D98">
      <w:pPr>
        <w:pStyle w:val="a3"/>
        <w:spacing w:before="48" w:line="276" w:lineRule="auto"/>
        <w:ind w:right="275"/>
        <w:jc w:val="left"/>
      </w:pPr>
      <w:r>
        <w:t>королевской</w:t>
      </w:r>
      <w:r>
        <w:rPr>
          <w:spacing w:val="-13"/>
        </w:rPr>
        <w:t xml:space="preserve"> </w:t>
      </w:r>
      <w:r>
        <w:t>игры»</w:t>
      </w:r>
      <w:r>
        <w:rPr>
          <w:spacing w:val="-18"/>
        </w:rPr>
        <w:t xml:space="preserve"> </w:t>
      </w:r>
      <w:r>
        <w:t>отводится</w:t>
      </w:r>
      <w:r>
        <w:rPr>
          <w:spacing w:val="-9"/>
        </w:rPr>
        <w:t xml:space="preserve"> </w:t>
      </w:r>
      <w:r>
        <w:t>немного</w:t>
      </w:r>
      <w:r>
        <w:rPr>
          <w:spacing w:val="-11"/>
        </w:rPr>
        <w:t xml:space="preserve"> </w:t>
      </w:r>
      <w:r>
        <w:t>страниц,</w:t>
      </w:r>
      <w:r>
        <w:rPr>
          <w:spacing w:val="-9"/>
        </w:rPr>
        <w:t xml:space="preserve"> </w:t>
      </w:r>
      <w:r>
        <w:t>основная</w:t>
      </w:r>
      <w:r>
        <w:rPr>
          <w:spacing w:val="-10"/>
        </w:rPr>
        <w:t xml:space="preserve"> </w:t>
      </w:r>
      <w:r>
        <w:t>часть</w:t>
      </w:r>
      <w:r>
        <w:rPr>
          <w:spacing w:val="-9"/>
        </w:rPr>
        <w:t xml:space="preserve"> </w:t>
      </w:r>
      <w:r>
        <w:t>учебника</w:t>
      </w:r>
      <w:r>
        <w:rPr>
          <w:spacing w:val="-10"/>
        </w:rPr>
        <w:t xml:space="preserve"> </w:t>
      </w:r>
      <w:r>
        <w:t>отведена дидактическим заданиям. Эти задания ученики решают либо по диаграммам учебника, либо на своих шахматных досках, либо на демонстрационной доске.</w:t>
      </w:r>
    </w:p>
    <w:p w:rsidR="007A46EE" w:rsidRDefault="009E1D98">
      <w:pPr>
        <w:pStyle w:val="a3"/>
        <w:spacing w:before="200" w:line="276" w:lineRule="auto"/>
        <w:jc w:val="left"/>
      </w:pPr>
      <w:r>
        <w:t>«Шахматы, третий год, или Учусь и учу» – пособие для педагога. В этом пособии детально изложена методик</w:t>
      </w:r>
      <w:r>
        <w:t>а проведения каждого из 66 программных занятий; приведены</w:t>
      </w:r>
      <w:r>
        <w:rPr>
          <w:spacing w:val="-12"/>
        </w:rPr>
        <w:t xml:space="preserve"> </w:t>
      </w:r>
      <w:r>
        <w:t>необходимые</w:t>
      </w:r>
      <w:r>
        <w:rPr>
          <w:spacing w:val="-9"/>
        </w:rPr>
        <w:t xml:space="preserve"> </w:t>
      </w:r>
      <w:r>
        <w:t>рекомендации</w:t>
      </w:r>
      <w:r>
        <w:rPr>
          <w:spacing w:val="-7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рациональному</w:t>
      </w:r>
      <w:r>
        <w:rPr>
          <w:spacing w:val="-18"/>
        </w:rPr>
        <w:t xml:space="preserve"> </w:t>
      </w:r>
      <w:r>
        <w:t>использованию</w:t>
      </w:r>
      <w:r>
        <w:rPr>
          <w:spacing w:val="-1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уроках учебника «Шахматы, третий год, или Тайны королевской игры». В пособии</w:t>
      </w:r>
    </w:p>
    <w:p w:rsidR="007A46EE" w:rsidRDefault="009E1D98">
      <w:pPr>
        <w:pStyle w:val="a3"/>
        <w:spacing w:before="3"/>
        <w:jc w:val="left"/>
      </w:pPr>
      <w:r>
        <w:t>приводится</w:t>
      </w:r>
      <w:r>
        <w:rPr>
          <w:spacing w:val="-18"/>
        </w:rPr>
        <w:t xml:space="preserve"> </w:t>
      </w:r>
      <w:r>
        <w:t>много</w:t>
      </w:r>
      <w:r>
        <w:rPr>
          <w:spacing w:val="-17"/>
        </w:rPr>
        <w:t xml:space="preserve"> </w:t>
      </w:r>
      <w:r>
        <w:t>учебных</w:t>
      </w:r>
      <w:r>
        <w:rPr>
          <w:spacing w:val="-18"/>
        </w:rPr>
        <w:t xml:space="preserve"> </w:t>
      </w:r>
      <w:r>
        <w:t>положений</w:t>
      </w:r>
      <w:r>
        <w:rPr>
          <w:spacing w:val="-17"/>
        </w:rPr>
        <w:t xml:space="preserve"> </w:t>
      </w:r>
      <w:r>
        <w:t>дидактических</w:t>
      </w:r>
      <w:r>
        <w:rPr>
          <w:spacing w:val="-18"/>
        </w:rPr>
        <w:t xml:space="preserve"> </w:t>
      </w:r>
      <w:r>
        <w:t>заданий</w:t>
      </w:r>
      <w:r>
        <w:rPr>
          <w:spacing w:val="-17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уч</w:t>
      </w:r>
      <w:r>
        <w:t>ебника</w:t>
      </w:r>
      <w:r>
        <w:rPr>
          <w:spacing w:val="-16"/>
        </w:rPr>
        <w:t xml:space="preserve"> </w:t>
      </w:r>
      <w:r>
        <w:rPr>
          <w:spacing w:val="-10"/>
        </w:rPr>
        <w:t>с</w:t>
      </w:r>
    </w:p>
    <w:p w:rsidR="007A46EE" w:rsidRDefault="009E1D98">
      <w:pPr>
        <w:pStyle w:val="a3"/>
        <w:spacing w:before="47" w:line="276" w:lineRule="auto"/>
        <w:jc w:val="left"/>
      </w:pPr>
      <w:r>
        <w:t>правильными</w:t>
      </w:r>
      <w:r>
        <w:rPr>
          <w:spacing w:val="-11"/>
        </w:rPr>
        <w:t xml:space="preserve"> </w:t>
      </w:r>
      <w:r>
        <w:t>решениями</w:t>
      </w:r>
      <w:r>
        <w:rPr>
          <w:spacing w:val="-10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учебнике</w:t>
      </w:r>
      <w:r>
        <w:rPr>
          <w:spacing w:val="-10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даются).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учителей,</w:t>
      </w:r>
      <w:r>
        <w:rPr>
          <w:spacing w:val="-9"/>
        </w:rPr>
        <w:t xml:space="preserve"> </w:t>
      </w:r>
      <w:r>
        <w:t>мало знакомых с шахматами, сделаны необходимые разъяснения.</w:t>
      </w:r>
    </w:p>
    <w:p w:rsidR="007A46EE" w:rsidRDefault="007A46EE">
      <w:pPr>
        <w:pStyle w:val="a3"/>
        <w:spacing w:line="276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jc w:val="left"/>
      </w:pPr>
      <w:r>
        <w:rPr>
          <w:spacing w:val="-2"/>
        </w:rPr>
        <w:t>Тематика</w:t>
      </w:r>
      <w:r>
        <w:rPr>
          <w:spacing w:val="-5"/>
        </w:rPr>
        <w:t xml:space="preserve"> </w:t>
      </w:r>
      <w:r>
        <w:rPr>
          <w:spacing w:val="-2"/>
        </w:rPr>
        <w:t>курса</w:t>
      </w:r>
      <w:r>
        <w:t xml:space="preserve"> </w:t>
      </w:r>
      <w:r>
        <w:rPr>
          <w:spacing w:val="-2"/>
        </w:rPr>
        <w:t>«Шахматы,</w:t>
      </w:r>
      <w:r>
        <w:rPr>
          <w:spacing w:val="-3"/>
        </w:rPr>
        <w:t xml:space="preserve"> </w:t>
      </w:r>
      <w:r>
        <w:rPr>
          <w:spacing w:val="-2"/>
        </w:rPr>
        <w:t>третий</w:t>
      </w:r>
      <w:r>
        <w:rPr>
          <w:spacing w:val="-7"/>
        </w:rPr>
        <w:t xml:space="preserve"> </w:t>
      </w:r>
      <w:r>
        <w:rPr>
          <w:spacing w:val="-4"/>
        </w:rPr>
        <w:t>год».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72"/>
        <w:ind w:left="0"/>
        <w:jc w:val="left"/>
      </w:pPr>
    </w:p>
    <w:p w:rsidR="007A46EE" w:rsidRDefault="009E1D98">
      <w:pPr>
        <w:pStyle w:val="a3"/>
        <w:jc w:val="left"/>
      </w:pPr>
      <w:r>
        <w:rPr>
          <w:spacing w:val="-2"/>
        </w:rPr>
        <w:t>Тематика</w:t>
      </w:r>
      <w:r>
        <w:rPr>
          <w:spacing w:val="-5"/>
        </w:rPr>
        <w:t xml:space="preserve"> </w:t>
      </w:r>
      <w:r>
        <w:rPr>
          <w:spacing w:val="-2"/>
        </w:rPr>
        <w:t>курса</w:t>
      </w:r>
      <w:r>
        <w:t xml:space="preserve"> </w:t>
      </w:r>
      <w:r>
        <w:rPr>
          <w:spacing w:val="-2"/>
        </w:rPr>
        <w:t>«Шахматы,</w:t>
      </w:r>
      <w:r>
        <w:rPr>
          <w:spacing w:val="-3"/>
        </w:rPr>
        <w:t xml:space="preserve"> </w:t>
      </w:r>
      <w:r>
        <w:rPr>
          <w:spacing w:val="-2"/>
        </w:rPr>
        <w:t>третий</w:t>
      </w:r>
      <w:r>
        <w:rPr>
          <w:spacing w:val="-7"/>
        </w:rPr>
        <w:t xml:space="preserve"> </w:t>
      </w:r>
      <w:r>
        <w:rPr>
          <w:spacing w:val="-4"/>
        </w:rPr>
        <w:t>год».</w:t>
      </w:r>
    </w:p>
    <w:p w:rsidR="007A46EE" w:rsidRDefault="009E1D98">
      <w:pPr>
        <w:pStyle w:val="a5"/>
        <w:numPr>
          <w:ilvl w:val="0"/>
          <w:numId w:val="27"/>
        </w:numPr>
        <w:tabs>
          <w:tab w:val="left" w:pos="659"/>
        </w:tabs>
        <w:spacing w:before="250"/>
        <w:ind w:left="659" w:hanging="234"/>
        <w:rPr>
          <w:sz w:val="28"/>
        </w:rPr>
      </w:pPr>
      <w:r>
        <w:rPr>
          <w:spacing w:val="-2"/>
          <w:sz w:val="28"/>
        </w:rPr>
        <w:t>Шахматная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партия.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Три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стадии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шахматной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партии.</w:t>
      </w:r>
    </w:p>
    <w:p w:rsidR="007A46EE" w:rsidRDefault="009E1D98">
      <w:pPr>
        <w:pStyle w:val="a3"/>
        <w:spacing w:before="249"/>
        <w:jc w:val="left"/>
      </w:pPr>
      <w:r>
        <w:rPr>
          <w:spacing w:val="-2"/>
        </w:rPr>
        <w:t>Повторение</w:t>
      </w:r>
      <w:r>
        <w:rPr>
          <w:spacing w:val="-6"/>
        </w:rPr>
        <w:t xml:space="preserve"> </w:t>
      </w:r>
      <w:r>
        <w:rPr>
          <w:spacing w:val="-2"/>
        </w:rPr>
        <w:t>пройденного</w:t>
      </w:r>
      <w:r>
        <w:t xml:space="preserve"> </w:t>
      </w:r>
      <w:r>
        <w:rPr>
          <w:spacing w:val="-2"/>
        </w:rPr>
        <w:t>материала.</w:t>
      </w:r>
      <w:r>
        <w:rPr>
          <w:spacing w:val="2"/>
        </w:rPr>
        <w:t xml:space="preserve"> </w:t>
      </w:r>
      <w:r>
        <w:rPr>
          <w:spacing w:val="-2"/>
        </w:rPr>
        <w:t>Поля.</w:t>
      </w:r>
      <w:r>
        <w:rPr>
          <w:spacing w:val="1"/>
        </w:rPr>
        <w:t xml:space="preserve"> </w:t>
      </w:r>
      <w:r>
        <w:rPr>
          <w:spacing w:val="-2"/>
        </w:rPr>
        <w:t>Горизонталь,</w:t>
      </w:r>
      <w:r>
        <w:rPr>
          <w:spacing w:val="2"/>
        </w:rPr>
        <w:t xml:space="preserve"> </w:t>
      </w:r>
      <w:r>
        <w:rPr>
          <w:spacing w:val="-2"/>
        </w:rPr>
        <w:t>вертикаль,</w:t>
      </w:r>
      <w:r>
        <w:rPr>
          <w:spacing w:val="2"/>
        </w:rPr>
        <w:t xml:space="preserve"> </w:t>
      </w:r>
      <w:r>
        <w:rPr>
          <w:spacing w:val="-2"/>
        </w:rPr>
        <w:t>диагональ,</w:t>
      </w:r>
    </w:p>
    <w:p w:rsidR="007A46EE" w:rsidRDefault="009E1D98">
      <w:pPr>
        <w:pStyle w:val="a3"/>
        <w:spacing w:before="48"/>
        <w:jc w:val="left"/>
      </w:pPr>
      <w:r>
        <w:t>центр.</w:t>
      </w:r>
      <w:r>
        <w:rPr>
          <w:spacing w:val="-17"/>
        </w:rPr>
        <w:t xml:space="preserve"> </w:t>
      </w:r>
      <w:r>
        <w:t>Ходы</w:t>
      </w:r>
      <w:r>
        <w:rPr>
          <w:spacing w:val="-18"/>
        </w:rPr>
        <w:t xml:space="preserve"> </w:t>
      </w:r>
      <w:r>
        <w:t>шахматных</w:t>
      </w:r>
      <w:r>
        <w:rPr>
          <w:spacing w:val="-17"/>
        </w:rPr>
        <w:t xml:space="preserve"> </w:t>
      </w:r>
      <w:r>
        <w:t>фигур.</w:t>
      </w:r>
      <w:r>
        <w:rPr>
          <w:spacing w:val="-11"/>
        </w:rPr>
        <w:t xml:space="preserve"> </w:t>
      </w:r>
      <w:r>
        <w:t>Шах,</w:t>
      </w:r>
      <w:r>
        <w:rPr>
          <w:spacing w:val="-10"/>
        </w:rPr>
        <w:t xml:space="preserve"> </w:t>
      </w:r>
      <w:r>
        <w:t>мат,</w:t>
      </w:r>
      <w:r>
        <w:rPr>
          <w:spacing w:val="-10"/>
        </w:rPr>
        <w:t xml:space="preserve"> </w:t>
      </w:r>
      <w:r>
        <w:t>пат.</w:t>
      </w:r>
      <w:r>
        <w:rPr>
          <w:spacing w:val="-11"/>
        </w:rPr>
        <w:t xml:space="preserve"> </w:t>
      </w:r>
      <w:r>
        <w:t>Начальное</w:t>
      </w:r>
      <w:r>
        <w:rPr>
          <w:spacing w:val="-15"/>
        </w:rPr>
        <w:t xml:space="preserve"> </w:t>
      </w:r>
      <w:r>
        <w:t>положение.</w:t>
      </w:r>
      <w:r>
        <w:rPr>
          <w:spacing w:val="-11"/>
        </w:rPr>
        <w:t xml:space="preserve"> </w:t>
      </w:r>
      <w:r>
        <w:rPr>
          <w:spacing w:val="-2"/>
        </w:rPr>
        <w:t>Рокировка.</w:t>
      </w:r>
    </w:p>
    <w:p w:rsidR="007A46EE" w:rsidRDefault="009E1D98">
      <w:pPr>
        <w:pStyle w:val="a3"/>
        <w:spacing w:before="47"/>
        <w:jc w:val="left"/>
      </w:pPr>
      <w:r>
        <w:t>Превращение</w:t>
      </w:r>
      <w:r>
        <w:rPr>
          <w:spacing w:val="-17"/>
        </w:rPr>
        <w:t xml:space="preserve"> </w:t>
      </w:r>
      <w:r>
        <w:t>пешки.</w:t>
      </w:r>
      <w:r>
        <w:rPr>
          <w:spacing w:val="-11"/>
        </w:rPr>
        <w:t xml:space="preserve"> </w:t>
      </w:r>
      <w:r>
        <w:t>Взятие</w:t>
      </w:r>
      <w:r>
        <w:rPr>
          <w:spacing w:val="-16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проходе.Варианты</w:t>
      </w:r>
      <w:r>
        <w:rPr>
          <w:spacing w:val="-16"/>
        </w:rPr>
        <w:t xml:space="preserve"> </w:t>
      </w:r>
      <w:r>
        <w:t>ничьей.</w:t>
      </w:r>
      <w:r>
        <w:rPr>
          <w:spacing w:val="-11"/>
        </w:rPr>
        <w:t xml:space="preserve"> </w:t>
      </w:r>
      <w:r>
        <w:t>Самые</w:t>
      </w:r>
      <w:r>
        <w:rPr>
          <w:spacing w:val="-16"/>
        </w:rPr>
        <w:t xml:space="preserve"> </w:t>
      </w:r>
      <w:r>
        <w:rPr>
          <w:spacing w:val="-2"/>
        </w:rPr>
        <w:t>общие</w:t>
      </w:r>
    </w:p>
    <w:p w:rsidR="007A46EE" w:rsidRDefault="009E1D98">
      <w:pPr>
        <w:pStyle w:val="a3"/>
        <w:spacing w:before="48" w:line="276" w:lineRule="auto"/>
        <w:jc w:val="left"/>
      </w:pPr>
      <w:r>
        <w:t>рекомендации о</w:t>
      </w:r>
      <w:r>
        <w:t xml:space="preserve"> принципах разыгрывания дебюта. Задания на мат в один ход. Демонстрация</w:t>
      </w:r>
      <w:r>
        <w:rPr>
          <w:spacing w:val="-18"/>
        </w:rPr>
        <w:t xml:space="preserve"> </w:t>
      </w:r>
      <w:r>
        <w:t>коротких</w:t>
      </w:r>
      <w:r>
        <w:rPr>
          <w:spacing w:val="-17"/>
        </w:rPr>
        <w:t xml:space="preserve"> </w:t>
      </w:r>
      <w:r>
        <w:t>партий.</w:t>
      </w:r>
      <w:r>
        <w:rPr>
          <w:spacing w:val="-18"/>
        </w:rPr>
        <w:t xml:space="preserve"> </w:t>
      </w:r>
      <w:r>
        <w:t>Шахматная</w:t>
      </w:r>
      <w:r>
        <w:rPr>
          <w:spacing w:val="-16"/>
        </w:rPr>
        <w:t xml:space="preserve"> </w:t>
      </w:r>
      <w:r>
        <w:t>нотация.</w:t>
      </w:r>
      <w:r>
        <w:rPr>
          <w:spacing w:val="-12"/>
        </w:rPr>
        <w:t xml:space="preserve"> </w:t>
      </w:r>
      <w:r>
        <w:t>Обозначение</w:t>
      </w:r>
      <w:r>
        <w:rPr>
          <w:spacing w:val="-16"/>
        </w:rPr>
        <w:t xml:space="preserve"> </w:t>
      </w:r>
      <w:r>
        <w:t>горизонталей,</w:t>
      </w:r>
    </w:p>
    <w:p w:rsidR="007A46EE" w:rsidRDefault="009E1D98">
      <w:pPr>
        <w:pStyle w:val="a3"/>
        <w:spacing w:before="3" w:line="276" w:lineRule="auto"/>
        <w:ind w:right="166"/>
        <w:jc w:val="left"/>
      </w:pPr>
      <w:r>
        <w:t>вертикалей,</w:t>
      </w:r>
      <w:r>
        <w:rPr>
          <w:spacing w:val="-13"/>
        </w:rPr>
        <w:t xml:space="preserve"> </w:t>
      </w:r>
      <w:r>
        <w:t>диагоналей,</w:t>
      </w:r>
      <w:r>
        <w:rPr>
          <w:spacing w:val="-8"/>
        </w:rPr>
        <w:t xml:space="preserve"> </w:t>
      </w:r>
      <w:r>
        <w:t>полей.</w:t>
      </w:r>
      <w:r>
        <w:rPr>
          <w:spacing w:val="-13"/>
        </w:rPr>
        <w:t xml:space="preserve"> </w:t>
      </w:r>
      <w:r>
        <w:t>Обозначение</w:t>
      </w:r>
      <w:r>
        <w:rPr>
          <w:spacing w:val="-9"/>
        </w:rPr>
        <w:t xml:space="preserve"> </w:t>
      </w:r>
      <w:r>
        <w:t>шахматных</w:t>
      </w:r>
      <w:r>
        <w:rPr>
          <w:spacing w:val="-18"/>
        </w:rPr>
        <w:t xml:space="preserve"> </w:t>
      </w:r>
      <w:r>
        <w:t>фигур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терминов.</w:t>
      </w:r>
      <w:r>
        <w:rPr>
          <w:spacing w:val="-7"/>
        </w:rPr>
        <w:t xml:space="preserve"> </w:t>
      </w:r>
      <w:r>
        <w:t>Краткая и полная шахматная нотация. Запись шахматной партии. Ценность шахматных фигур. Пример</w:t>
      </w:r>
      <w:r>
        <w:rPr>
          <w:spacing w:val="-5"/>
        </w:rPr>
        <w:t xml:space="preserve"> </w:t>
      </w:r>
      <w:r>
        <w:t>матования</w:t>
      </w:r>
      <w:r>
        <w:rPr>
          <w:spacing w:val="-4"/>
        </w:rPr>
        <w:t xml:space="preserve"> </w:t>
      </w:r>
      <w:r>
        <w:t>одинокого</w:t>
      </w:r>
      <w:r>
        <w:rPr>
          <w:spacing w:val="-5"/>
        </w:rPr>
        <w:t xml:space="preserve"> </w:t>
      </w:r>
      <w:r>
        <w:t>короля.</w:t>
      </w:r>
      <w:r>
        <w:rPr>
          <w:spacing w:val="-2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стадии</w:t>
      </w:r>
      <w:r>
        <w:rPr>
          <w:spacing w:val="-5"/>
        </w:rPr>
        <w:t xml:space="preserve"> </w:t>
      </w:r>
      <w:r>
        <w:t>шахматной</w:t>
      </w:r>
      <w:r>
        <w:rPr>
          <w:spacing w:val="-5"/>
        </w:rPr>
        <w:t xml:space="preserve"> </w:t>
      </w:r>
      <w:r>
        <w:t>партии:</w:t>
      </w:r>
      <w:r>
        <w:rPr>
          <w:spacing w:val="-3"/>
        </w:rPr>
        <w:t xml:space="preserve"> </w:t>
      </w:r>
      <w:r>
        <w:t>дебют, миттельшпиль, эндшпиль. Двух – и трехходовые партии.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27"/>
        <w:ind w:left="0"/>
        <w:jc w:val="left"/>
      </w:pPr>
    </w:p>
    <w:p w:rsidR="007A46EE" w:rsidRDefault="009E1D98">
      <w:pPr>
        <w:pStyle w:val="a5"/>
        <w:numPr>
          <w:ilvl w:val="0"/>
          <w:numId w:val="27"/>
        </w:numPr>
        <w:tabs>
          <w:tab w:val="left" w:pos="749"/>
        </w:tabs>
        <w:spacing w:before="1"/>
        <w:ind w:left="749" w:hanging="324"/>
        <w:rPr>
          <w:sz w:val="28"/>
        </w:rPr>
      </w:pPr>
      <w:r>
        <w:rPr>
          <w:spacing w:val="-2"/>
          <w:sz w:val="28"/>
        </w:rPr>
        <w:t>Основы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дебюта.</w:t>
      </w:r>
    </w:p>
    <w:p w:rsidR="007A46EE" w:rsidRDefault="009E1D98">
      <w:pPr>
        <w:pStyle w:val="a3"/>
        <w:spacing w:before="244" w:line="278" w:lineRule="auto"/>
        <w:jc w:val="left"/>
      </w:pPr>
      <w:r>
        <w:t>Основы дебюта. Двух- и трехходовые партии. Выявление причин поражения в них одной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сторон.</w:t>
      </w:r>
      <w:r>
        <w:rPr>
          <w:spacing w:val="-1"/>
        </w:rPr>
        <w:t xml:space="preserve"> </w:t>
      </w:r>
      <w:r>
        <w:t>Невыгодность</w:t>
      </w:r>
      <w:r>
        <w:rPr>
          <w:spacing w:val="-9"/>
        </w:rPr>
        <w:t xml:space="preserve"> </w:t>
      </w:r>
      <w:r>
        <w:t>раннего</w:t>
      </w:r>
      <w:r>
        <w:rPr>
          <w:spacing w:val="-4"/>
        </w:rPr>
        <w:t xml:space="preserve"> </w:t>
      </w:r>
      <w:r>
        <w:t>ввода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игру</w:t>
      </w:r>
      <w:r>
        <w:rPr>
          <w:spacing w:val="-16"/>
        </w:rPr>
        <w:t xml:space="preserve"> </w:t>
      </w:r>
      <w:r>
        <w:t>ладей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ферзя. Игра</w:t>
      </w:r>
      <w:r>
        <w:rPr>
          <w:spacing w:val="-2"/>
        </w:rPr>
        <w:t xml:space="preserve"> </w:t>
      </w:r>
      <w:r>
        <w:t>«на</w:t>
      </w:r>
      <w:r>
        <w:rPr>
          <w:spacing w:val="-7"/>
        </w:rPr>
        <w:t xml:space="preserve"> </w:t>
      </w:r>
      <w:r>
        <w:t>мат»</w:t>
      </w:r>
      <w:r>
        <w:rPr>
          <w:spacing w:val="-16"/>
        </w:rPr>
        <w:t xml:space="preserve"> </w:t>
      </w:r>
      <w:r>
        <w:t>с первых ходов партии. Детский мат. Защита. Вариации на тему детского мата.</w:t>
      </w:r>
    </w:p>
    <w:p w:rsidR="007A46EE" w:rsidRDefault="009E1D98">
      <w:pPr>
        <w:pStyle w:val="a3"/>
        <w:spacing w:line="276" w:lineRule="auto"/>
        <w:jc w:val="left"/>
      </w:pPr>
      <w:r>
        <w:t>Другие</w:t>
      </w:r>
      <w:r>
        <w:rPr>
          <w:spacing w:val="-4"/>
        </w:rPr>
        <w:t xml:space="preserve"> </w:t>
      </w:r>
      <w:r>
        <w:t>угрозы</w:t>
      </w:r>
      <w:r>
        <w:rPr>
          <w:spacing w:val="-9"/>
        </w:rPr>
        <w:t xml:space="preserve"> </w:t>
      </w:r>
      <w:r>
        <w:t>быстрого</w:t>
      </w:r>
      <w:r>
        <w:rPr>
          <w:spacing w:val="-10"/>
        </w:rPr>
        <w:t xml:space="preserve"> </w:t>
      </w:r>
      <w:r>
        <w:t>мата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дебюте.</w:t>
      </w:r>
      <w:r>
        <w:rPr>
          <w:spacing w:val="-12"/>
        </w:rPr>
        <w:t xml:space="preserve"> </w:t>
      </w:r>
      <w:r>
        <w:t>«Повторюшка-хрюшка»</w:t>
      </w:r>
      <w:r>
        <w:rPr>
          <w:spacing w:val="-18"/>
        </w:rPr>
        <w:t xml:space="preserve"> </w:t>
      </w:r>
      <w:r>
        <w:t>(черные</w:t>
      </w:r>
      <w:r>
        <w:rPr>
          <w:spacing w:val="-10"/>
        </w:rPr>
        <w:t xml:space="preserve"> </w:t>
      </w:r>
      <w:r>
        <w:t>копируют ходы белых). Наказание «повторюшек». Принципы игры в дебюте. Принцип</w:t>
      </w:r>
    </w:p>
    <w:p w:rsidR="007A46EE" w:rsidRDefault="009E1D98">
      <w:pPr>
        <w:pStyle w:val="a3"/>
        <w:spacing w:line="276" w:lineRule="auto"/>
        <w:ind w:right="275"/>
        <w:jc w:val="left"/>
      </w:pPr>
      <w:r>
        <w:t xml:space="preserve">быстрейшего развития фигур. Темпы. Гамбиты. Наказания за несоблюдение принципа быстрейшего развития фигур. «Пешкоедство». Неразумность </w:t>
      </w:r>
      <w:r>
        <w:t>игры в дебюте одними пешками (с исключениями из правила). Принципы игры в дебюте. Борьба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центр.</w:t>
      </w:r>
      <w:r>
        <w:rPr>
          <w:spacing w:val="-10"/>
        </w:rPr>
        <w:t xml:space="preserve"> </w:t>
      </w:r>
      <w:r>
        <w:t>Гамбит</w:t>
      </w:r>
      <w:r>
        <w:rPr>
          <w:spacing w:val="-12"/>
        </w:rPr>
        <w:t xml:space="preserve"> </w:t>
      </w:r>
      <w:r>
        <w:t>Эванса.</w:t>
      </w:r>
      <w:r>
        <w:rPr>
          <w:spacing w:val="-9"/>
        </w:rPr>
        <w:t xml:space="preserve"> </w:t>
      </w:r>
      <w:r>
        <w:t>Королевский</w:t>
      </w:r>
      <w:r>
        <w:rPr>
          <w:spacing w:val="-11"/>
        </w:rPr>
        <w:t xml:space="preserve"> </w:t>
      </w:r>
      <w:r>
        <w:t>гамбит.</w:t>
      </w:r>
      <w:r>
        <w:rPr>
          <w:spacing w:val="-9"/>
        </w:rPr>
        <w:t xml:space="preserve"> </w:t>
      </w:r>
      <w:r>
        <w:t>Ферзевый</w:t>
      </w:r>
      <w:r>
        <w:rPr>
          <w:spacing w:val="-11"/>
        </w:rPr>
        <w:t xml:space="preserve"> </w:t>
      </w:r>
      <w:r>
        <w:t>гамбит.</w:t>
      </w:r>
      <w:r>
        <w:rPr>
          <w:spacing w:val="-9"/>
        </w:rPr>
        <w:t xml:space="preserve"> </w:t>
      </w:r>
      <w:r>
        <w:t>Принципы игры в дебюте. Безопасное положение короля. Рокировка. Правила рокировки.</w:t>
      </w:r>
    </w:p>
    <w:p w:rsidR="007A46EE" w:rsidRDefault="009E1D98">
      <w:pPr>
        <w:pStyle w:val="a3"/>
        <w:spacing w:line="276" w:lineRule="auto"/>
        <w:jc w:val="left"/>
      </w:pPr>
      <w:r>
        <w:t>Принципы</w:t>
      </w:r>
      <w:r>
        <w:rPr>
          <w:spacing w:val="-16"/>
        </w:rPr>
        <w:t xml:space="preserve"> </w:t>
      </w:r>
      <w:r>
        <w:t>игры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дебюте</w:t>
      </w:r>
      <w:r>
        <w:t>.</w:t>
      </w:r>
      <w:r>
        <w:rPr>
          <w:spacing w:val="-8"/>
        </w:rPr>
        <w:t xml:space="preserve"> </w:t>
      </w:r>
      <w:r>
        <w:t>Гармоничное</w:t>
      </w:r>
      <w:r>
        <w:rPr>
          <w:spacing w:val="-10"/>
        </w:rPr>
        <w:t xml:space="preserve"> </w:t>
      </w:r>
      <w:r>
        <w:t>пешечное</w:t>
      </w:r>
      <w:r>
        <w:rPr>
          <w:spacing w:val="-10"/>
        </w:rPr>
        <w:t xml:space="preserve"> </w:t>
      </w:r>
      <w:r>
        <w:t>расположение.</w:t>
      </w:r>
      <w:r>
        <w:rPr>
          <w:spacing w:val="-9"/>
        </w:rPr>
        <w:t xml:space="preserve"> </w:t>
      </w:r>
      <w:r>
        <w:t>Какие</w:t>
      </w:r>
      <w:r>
        <w:rPr>
          <w:spacing w:val="-11"/>
        </w:rPr>
        <w:t xml:space="preserve"> </w:t>
      </w:r>
      <w:r>
        <w:t>бывают пешки? Связка в дебюте. Полная и неполная связка. Классификация дебютов.</w:t>
      </w:r>
    </w:p>
    <w:p w:rsidR="007A46EE" w:rsidRDefault="009E1D98">
      <w:pPr>
        <w:pStyle w:val="a3"/>
        <w:spacing w:line="278" w:lineRule="auto"/>
        <w:jc w:val="left"/>
      </w:pPr>
      <w:r>
        <w:t>Открытые,</w:t>
      </w:r>
      <w:r>
        <w:rPr>
          <w:spacing w:val="-9"/>
        </w:rPr>
        <w:t xml:space="preserve"> </w:t>
      </w:r>
      <w:r>
        <w:t>полуоткрытые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закрытые</w:t>
      </w:r>
      <w:r>
        <w:rPr>
          <w:spacing w:val="-10"/>
        </w:rPr>
        <w:t xml:space="preserve"> </w:t>
      </w:r>
      <w:r>
        <w:t>дебюты.</w:t>
      </w:r>
      <w:r>
        <w:rPr>
          <w:spacing w:val="-9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изучать</w:t>
      </w:r>
      <w:r>
        <w:rPr>
          <w:spacing w:val="-18"/>
        </w:rPr>
        <w:t xml:space="preserve"> </w:t>
      </w:r>
      <w:r>
        <w:t>дебюты.</w:t>
      </w:r>
      <w:r>
        <w:rPr>
          <w:spacing w:val="-8"/>
        </w:rPr>
        <w:t xml:space="preserve"> </w:t>
      </w:r>
      <w:r>
        <w:t>Тренировка</w:t>
      </w:r>
      <w:r>
        <w:rPr>
          <w:spacing w:val="-5"/>
        </w:rPr>
        <w:t xml:space="preserve"> </w:t>
      </w:r>
      <w:r>
        <w:t>в разыгрывании дебюта.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15"/>
        <w:ind w:left="0"/>
        <w:jc w:val="left"/>
      </w:pPr>
    </w:p>
    <w:p w:rsidR="007A46EE" w:rsidRDefault="009E1D98">
      <w:pPr>
        <w:pStyle w:val="a3"/>
        <w:jc w:val="left"/>
      </w:pPr>
      <w:r>
        <w:rPr>
          <w:spacing w:val="-2"/>
        </w:rPr>
        <w:t>Дидактические</w:t>
      </w:r>
      <w:r>
        <w:rPr>
          <w:spacing w:val="-5"/>
        </w:rPr>
        <w:t xml:space="preserve"> </w:t>
      </w:r>
      <w:r>
        <w:rPr>
          <w:spacing w:val="-2"/>
        </w:rPr>
        <w:t>задания.</w:t>
      </w:r>
    </w:p>
    <w:p w:rsidR="007A46EE" w:rsidRDefault="009E1D98">
      <w:pPr>
        <w:pStyle w:val="a3"/>
        <w:spacing w:before="249" w:line="276" w:lineRule="auto"/>
        <w:jc w:val="left"/>
      </w:pPr>
      <w:r>
        <w:t>«Мат</w:t>
      </w:r>
      <w:r>
        <w:rPr>
          <w:spacing w:val="-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один</w:t>
      </w:r>
      <w:r>
        <w:rPr>
          <w:spacing w:val="-9"/>
        </w:rPr>
        <w:t xml:space="preserve"> </w:t>
      </w:r>
      <w:r>
        <w:t>ход».</w:t>
      </w:r>
      <w:r>
        <w:rPr>
          <w:spacing w:val="-3"/>
        </w:rPr>
        <w:t xml:space="preserve"> </w:t>
      </w:r>
      <w:r>
        <w:t>«Поставь</w:t>
      </w:r>
      <w:r>
        <w:rPr>
          <w:spacing w:val="-10"/>
        </w:rPr>
        <w:t xml:space="preserve"> </w:t>
      </w:r>
      <w:r>
        <w:t>мат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ход</w:t>
      </w:r>
      <w:r>
        <w:rPr>
          <w:spacing w:val="-6"/>
        </w:rPr>
        <w:t xml:space="preserve"> </w:t>
      </w:r>
      <w:r>
        <w:t>нерокированному</w:t>
      </w:r>
      <w:r>
        <w:rPr>
          <w:spacing w:val="-16"/>
        </w:rPr>
        <w:t xml:space="preserve"> </w:t>
      </w:r>
      <w:r>
        <w:t>королю». «Поставь детский мат». Белые или черные начинают и дают мат в один ход.</w:t>
      </w:r>
    </w:p>
    <w:p w:rsidR="007A46EE" w:rsidRDefault="007A46EE">
      <w:pPr>
        <w:pStyle w:val="a3"/>
        <w:spacing w:line="276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276" w:lineRule="auto"/>
        <w:ind w:right="846"/>
      </w:pPr>
      <w:r>
        <w:t>«Поймай</w:t>
      </w:r>
      <w:r>
        <w:rPr>
          <w:spacing w:val="-5"/>
        </w:rPr>
        <w:t xml:space="preserve"> </w:t>
      </w:r>
      <w:r>
        <w:t>ладью».</w:t>
      </w:r>
      <w:r>
        <w:rPr>
          <w:spacing w:val="-1"/>
        </w:rPr>
        <w:t xml:space="preserve"> </w:t>
      </w:r>
      <w:r>
        <w:t>«Поймай</w:t>
      </w:r>
      <w:r>
        <w:rPr>
          <w:spacing w:val="-4"/>
        </w:rPr>
        <w:t xml:space="preserve"> </w:t>
      </w:r>
      <w:r>
        <w:t>ферзя». Надо найти</w:t>
      </w:r>
      <w:r>
        <w:rPr>
          <w:spacing w:val="-6"/>
        </w:rPr>
        <w:t xml:space="preserve"> </w:t>
      </w:r>
      <w:r>
        <w:t>такой</w:t>
      </w:r>
      <w:r>
        <w:rPr>
          <w:spacing w:val="-3"/>
        </w:rPr>
        <w:t xml:space="preserve"> </w:t>
      </w:r>
      <w:r>
        <w:t>ход,</w:t>
      </w:r>
      <w:r>
        <w:rPr>
          <w:spacing w:val="-3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которого</w:t>
      </w:r>
      <w:r>
        <w:rPr>
          <w:spacing w:val="-6"/>
        </w:rPr>
        <w:t xml:space="preserve"> </w:t>
      </w:r>
      <w:r>
        <w:t>рано введенная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игру</w:t>
      </w:r>
      <w:r>
        <w:rPr>
          <w:spacing w:val="-14"/>
        </w:rPr>
        <w:t xml:space="preserve"> </w:t>
      </w:r>
      <w:r>
        <w:t>фигура</w:t>
      </w:r>
      <w:r>
        <w:rPr>
          <w:spacing w:val="-4"/>
        </w:rPr>
        <w:t xml:space="preserve"> </w:t>
      </w:r>
      <w:r>
        <w:t>противника</w:t>
      </w:r>
      <w:r>
        <w:rPr>
          <w:spacing w:val="-5"/>
        </w:rPr>
        <w:t xml:space="preserve"> </w:t>
      </w:r>
      <w:r>
        <w:t>неизбежно</w:t>
      </w:r>
      <w:r>
        <w:rPr>
          <w:spacing w:val="-6"/>
        </w:rPr>
        <w:t xml:space="preserve"> </w:t>
      </w:r>
      <w:r>
        <w:t>теряется</w:t>
      </w:r>
      <w:r>
        <w:rPr>
          <w:spacing w:val="-3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проигрывается</w:t>
      </w:r>
      <w:r>
        <w:rPr>
          <w:spacing w:val="-3"/>
        </w:rPr>
        <w:t xml:space="preserve"> </w:t>
      </w:r>
      <w:r>
        <w:t>за более слабую фигуру.</w:t>
      </w:r>
    </w:p>
    <w:p w:rsidR="007A46EE" w:rsidRDefault="009E1D98">
      <w:pPr>
        <w:pStyle w:val="a3"/>
        <w:spacing w:before="200" w:line="276" w:lineRule="auto"/>
        <w:jc w:val="left"/>
      </w:pPr>
      <w:r>
        <w:t>«Защита</w:t>
      </w:r>
      <w:r>
        <w:rPr>
          <w:spacing w:val="-8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мата».</w:t>
      </w:r>
      <w:r>
        <w:rPr>
          <w:spacing w:val="-3"/>
        </w:rPr>
        <w:t xml:space="preserve"> </w:t>
      </w:r>
      <w:r>
        <w:t>Требуется</w:t>
      </w:r>
      <w:r>
        <w:rPr>
          <w:spacing w:val="-7"/>
        </w:rPr>
        <w:t xml:space="preserve"> </w:t>
      </w:r>
      <w:r>
        <w:t>найти</w:t>
      </w:r>
      <w:r>
        <w:rPr>
          <w:spacing w:val="-2"/>
        </w:rPr>
        <w:t xml:space="preserve"> </w:t>
      </w:r>
      <w:r>
        <w:t>ход,</w:t>
      </w:r>
      <w:r>
        <w:rPr>
          <w:spacing w:val="-8"/>
        </w:rPr>
        <w:t xml:space="preserve"> </w:t>
      </w:r>
      <w:r>
        <w:t>позволяющий</w:t>
      </w:r>
      <w:r>
        <w:rPr>
          <w:spacing w:val="-10"/>
        </w:rPr>
        <w:t xml:space="preserve"> </w:t>
      </w:r>
      <w:r>
        <w:t>избежать</w:t>
      </w:r>
      <w:r>
        <w:rPr>
          <w:spacing w:val="-15"/>
        </w:rPr>
        <w:t xml:space="preserve"> </w:t>
      </w:r>
      <w:r>
        <w:t>мата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один</w:t>
      </w:r>
      <w:r>
        <w:rPr>
          <w:spacing w:val="-10"/>
        </w:rPr>
        <w:t xml:space="preserve"> </w:t>
      </w:r>
      <w:r>
        <w:t>ход</w:t>
      </w:r>
      <w:r>
        <w:rPr>
          <w:spacing w:val="-8"/>
        </w:rPr>
        <w:t xml:space="preserve"> </w:t>
      </w:r>
      <w:r>
        <w:t xml:space="preserve">(в </w:t>
      </w:r>
      <w:r>
        <w:rPr>
          <w:spacing w:val="-2"/>
        </w:rPr>
        <w:t>данном</w:t>
      </w:r>
    </w:p>
    <w:p w:rsidR="007A46EE" w:rsidRDefault="009E1D98">
      <w:pPr>
        <w:pStyle w:val="a3"/>
        <w:spacing w:before="200"/>
        <w:jc w:val="left"/>
      </w:pPr>
      <w:r>
        <w:t>разделе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отличие</w:t>
      </w:r>
      <w:r>
        <w:rPr>
          <w:spacing w:val="-9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второго</w:t>
      </w:r>
      <w:r>
        <w:rPr>
          <w:spacing w:val="-9"/>
        </w:rPr>
        <w:t xml:space="preserve"> </w:t>
      </w:r>
      <w:r>
        <w:t>года</w:t>
      </w:r>
      <w:r>
        <w:rPr>
          <w:spacing w:val="-9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таких</w:t>
      </w:r>
      <w:r>
        <w:rPr>
          <w:spacing w:val="-17"/>
        </w:rPr>
        <w:t xml:space="preserve"> </w:t>
      </w:r>
      <w:r>
        <w:t>видов</w:t>
      </w:r>
      <w:r>
        <w:rPr>
          <w:spacing w:val="-12"/>
        </w:rPr>
        <w:t xml:space="preserve"> </w:t>
      </w:r>
      <w:r>
        <w:rPr>
          <w:spacing w:val="-2"/>
        </w:rPr>
        <w:t>несколько).</w:t>
      </w:r>
    </w:p>
    <w:p w:rsidR="007A46EE" w:rsidRDefault="009E1D98">
      <w:pPr>
        <w:pStyle w:val="a3"/>
        <w:spacing w:before="245"/>
        <w:jc w:val="left"/>
      </w:pPr>
      <w:r>
        <w:t>«Выведи</w:t>
      </w:r>
      <w:r>
        <w:rPr>
          <w:spacing w:val="-18"/>
        </w:rPr>
        <w:t xml:space="preserve"> </w:t>
      </w:r>
      <w:r>
        <w:t>фигуру».</w:t>
      </w:r>
      <w:r>
        <w:rPr>
          <w:spacing w:val="-11"/>
        </w:rPr>
        <w:t xml:space="preserve"> </w:t>
      </w:r>
      <w:r>
        <w:t>Определяется,</w:t>
      </w:r>
      <w:r>
        <w:rPr>
          <w:spacing w:val="-8"/>
        </w:rPr>
        <w:t xml:space="preserve"> </w:t>
      </w:r>
      <w:r>
        <w:t>какую</w:t>
      </w:r>
      <w:r>
        <w:rPr>
          <w:spacing w:val="-10"/>
        </w:rPr>
        <w:t xml:space="preserve"> </w:t>
      </w:r>
      <w:r>
        <w:t>фигуру</w:t>
      </w:r>
      <w:r>
        <w:rPr>
          <w:spacing w:val="-18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какое</w:t>
      </w:r>
      <w:r>
        <w:rPr>
          <w:spacing w:val="-10"/>
        </w:rPr>
        <w:t xml:space="preserve"> </w:t>
      </w:r>
      <w:r>
        <w:t>поле</w:t>
      </w:r>
      <w:r>
        <w:rPr>
          <w:spacing w:val="-12"/>
        </w:rPr>
        <w:t xml:space="preserve"> </w:t>
      </w:r>
      <w:r>
        <w:t>лучше</w:t>
      </w:r>
      <w:r>
        <w:rPr>
          <w:spacing w:val="-10"/>
        </w:rPr>
        <w:t xml:space="preserve"> </w:t>
      </w:r>
      <w:r>
        <w:rPr>
          <w:spacing w:val="-2"/>
        </w:rPr>
        <w:t>развить.</w:t>
      </w:r>
    </w:p>
    <w:p w:rsidR="007A46EE" w:rsidRDefault="009E1D98">
      <w:pPr>
        <w:pStyle w:val="a3"/>
        <w:spacing w:before="250" w:line="276" w:lineRule="auto"/>
        <w:jc w:val="left"/>
      </w:pPr>
      <w:r>
        <w:t>«Поставь</w:t>
      </w:r>
      <w:r>
        <w:rPr>
          <w:spacing w:val="-10"/>
        </w:rPr>
        <w:t xml:space="preserve"> </w:t>
      </w:r>
      <w:r>
        <w:t>мат</w:t>
      </w:r>
      <w:r>
        <w:rPr>
          <w:spacing w:val="-11"/>
        </w:rPr>
        <w:t xml:space="preserve"> </w:t>
      </w:r>
      <w:r>
        <w:t>«повторюшке»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ход».</w:t>
      </w:r>
      <w:r>
        <w:rPr>
          <w:spacing w:val="-2"/>
        </w:rPr>
        <w:t xml:space="preserve"> </w:t>
      </w:r>
      <w:r>
        <w:t>Требуется</w:t>
      </w:r>
      <w:r>
        <w:rPr>
          <w:spacing w:val="-6"/>
        </w:rPr>
        <w:t xml:space="preserve"> </w:t>
      </w:r>
      <w:r>
        <w:t>поставить</w:t>
      </w:r>
      <w:r>
        <w:rPr>
          <w:spacing w:val="-11"/>
        </w:rPr>
        <w:t xml:space="preserve"> </w:t>
      </w:r>
      <w:r>
        <w:t>мат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ход противнику, который слепо копирует ваши ходы.</w:t>
      </w:r>
    </w:p>
    <w:p w:rsidR="007A46EE" w:rsidRDefault="009E1D98">
      <w:pPr>
        <w:pStyle w:val="a3"/>
        <w:spacing w:before="200"/>
        <w:jc w:val="left"/>
      </w:pPr>
      <w:r>
        <w:t>«Мат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хода».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положениях</w:t>
      </w:r>
      <w:r>
        <w:rPr>
          <w:spacing w:val="-16"/>
        </w:rPr>
        <w:t xml:space="preserve"> </w:t>
      </w:r>
      <w:r>
        <w:t>белые</w:t>
      </w:r>
      <w:r>
        <w:rPr>
          <w:spacing w:val="-7"/>
        </w:rPr>
        <w:t xml:space="preserve"> </w:t>
      </w:r>
      <w:r>
        <w:t>начинают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дают</w:t>
      </w:r>
      <w:r>
        <w:rPr>
          <w:spacing w:val="-8"/>
        </w:rPr>
        <w:t xml:space="preserve"> </w:t>
      </w:r>
      <w:r>
        <w:t>мат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rPr>
          <w:spacing w:val="-2"/>
        </w:rPr>
        <w:t>хода.</w:t>
      </w:r>
    </w:p>
    <w:p w:rsidR="007A46EE" w:rsidRDefault="009E1D98">
      <w:pPr>
        <w:pStyle w:val="a3"/>
        <w:spacing w:before="250" w:line="276" w:lineRule="auto"/>
        <w:jc w:val="left"/>
      </w:pPr>
      <w:r>
        <w:t>«Выигрыш</w:t>
      </w:r>
      <w:r>
        <w:rPr>
          <w:spacing w:val="-11"/>
        </w:rPr>
        <w:t xml:space="preserve"> </w:t>
      </w:r>
      <w:r>
        <w:t>материала».</w:t>
      </w:r>
      <w:r>
        <w:rPr>
          <w:spacing w:val="-10"/>
        </w:rPr>
        <w:t xml:space="preserve"> </w:t>
      </w:r>
      <w:r>
        <w:t>«Накажи</w:t>
      </w:r>
      <w:r>
        <w:rPr>
          <w:spacing w:val="-17"/>
        </w:rPr>
        <w:t xml:space="preserve"> </w:t>
      </w:r>
      <w:r>
        <w:t>пешкоеда».</w:t>
      </w:r>
      <w:r>
        <w:rPr>
          <w:spacing w:val="-9"/>
        </w:rPr>
        <w:t xml:space="preserve"> </w:t>
      </w:r>
      <w:r>
        <w:t>Надо</w:t>
      </w:r>
      <w:r>
        <w:rPr>
          <w:spacing w:val="-17"/>
        </w:rPr>
        <w:t xml:space="preserve"> </w:t>
      </w:r>
      <w:r>
        <w:t>провести</w:t>
      </w:r>
      <w:r>
        <w:rPr>
          <w:spacing w:val="-17"/>
        </w:rPr>
        <w:t xml:space="preserve"> </w:t>
      </w:r>
      <w:r>
        <w:t>маневр,</w:t>
      </w:r>
      <w:r>
        <w:rPr>
          <w:spacing w:val="-11"/>
        </w:rPr>
        <w:t xml:space="preserve"> </w:t>
      </w:r>
      <w:r>
        <w:t>позволяющий получить материальное преимущество.</w:t>
      </w:r>
    </w:p>
    <w:p w:rsidR="007A46EE" w:rsidRDefault="009E1D98">
      <w:pPr>
        <w:pStyle w:val="a3"/>
        <w:spacing w:before="200" w:line="276" w:lineRule="auto"/>
        <w:ind w:right="210"/>
        <w:jc w:val="left"/>
      </w:pPr>
      <w:r>
        <w:t>«Можно</w:t>
      </w:r>
      <w:r>
        <w:rPr>
          <w:spacing w:val="-11"/>
        </w:rPr>
        <w:t xml:space="preserve"> </w:t>
      </w:r>
      <w:r>
        <w:t>ли</w:t>
      </w:r>
      <w:r>
        <w:rPr>
          <w:spacing w:val="-11"/>
        </w:rPr>
        <w:t xml:space="preserve"> </w:t>
      </w:r>
      <w:r>
        <w:t>побить</w:t>
      </w:r>
      <w:r>
        <w:rPr>
          <w:spacing w:val="-13"/>
        </w:rPr>
        <w:t xml:space="preserve"> </w:t>
      </w:r>
      <w:r>
        <w:t>пешку?».</w:t>
      </w:r>
      <w:r>
        <w:rPr>
          <w:spacing w:val="-4"/>
        </w:rPr>
        <w:t xml:space="preserve"> </w:t>
      </w:r>
      <w:r>
        <w:t>Требуется</w:t>
      </w:r>
      <w:r>
        <w:rPr>
          <w:spacing w:val="-4"/>
        </w:rPr>
        <w:t xml:space="preserve"> </w:t>
      </w:r>
      <w:r>
        <w:t>определить,</w:t>
      </w:r>
      <w:r>
        <w:rPr>
          <w:spacing w:val="-4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приведет</w:t>
      </w:r>
      <w:r>
        <w:rPr>
          <w:spacing w:val="-11"/>
        </w:rPr>
        <w:t xml:space="preserve"> </w:t>
      </w:r>
      <w:r>
        <w:t>ли</w:t>
      </w:r>
      <w:r>
        <w:rPr>
          <w:spacing w:val="-11"/>
        </w:rPr>
        <w:t xml:space="preserve"> </w:t>
      </w:r>
      <w:r>
        <w:t>выигрыш</w:t>
      </w:r>
      <w:r>
        <w:rPr>
          <w:spacing w:val="-5"/>
        </w:rPr>
        <w:t xml:space="preserve"> </w:t>
      </w:r>
      <w:r>
        <w:t>пешки к проигрышу материала или мату.</w:t>
      </w:r>
    </w:p>
    <w:p w:rsidR="007A46EE" w:rsidRDefault="009E1D98">
      <w:pPr>
        <w:pStyle w:val="a3"/>
        <w:spacing w:before="201"/>
        <w:jc w:val="left"/>
      </w:pPr>
      <w:r>
        <w:t>«Захвати</w:t>
      </w:r>
      <w:r>
        <w:rPr>
          <w:spacing w:val="-18"/>
        </w:rPr>
        <w:t xml:space="preserve"> </w:t>
      </w:r>
      <w:r>
        <w:t>центр».</w:t>
      </w:r>
      <w:r>
        <w:rPr>
          <w:spacing w:val="-5"/>
        </w:rPr>
        <w:t xml:space="preserve"> </w:t>
      </w:r>
      <w:r>
        <w:t>Надо</w:t>
      </w:r>
      <w:r>
        <w:rPr>
          <w:spacing w:val="-11"/>
        </w:rPr>
        <w:t xml:space="preserve"> </w:t>
      </w:r>
      <w:r>
        <w:t>найти</w:t>
      </w:r>
      <w:r>
        <w:rPr>
          <w:spacing w:val="-8"/>
        </w:rPr>
        <w:t xml:space="preserve"> </w:t>
      </w:r>
      <w:r>
        <w:t>ход,</w:t>
      </w:r>
      <w:r>
        <w:rPr>
          <w:spacing w:val="-10"/>
        </w:rPr>
        <w:t xml:space="preserve"> </w:t>
      </w:r>
      <w:r>
        <w:t>ведущий</w:t>
      </w:r>
      <w:r>
        <w:rPr>
          <w:spacing w:val="-11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захвату</w:t>
      </w:r>
      <w:r>
        <w:rPr>
          <w:spacing w:val="-17"/>
        </w:rPr>
        <w:t xml:space="preserve"> </w:t>
      </w:r>
      <w:r>
        <w:rPr>
          <w:spacing w:val="-2"/>
        </w:rPr>
        <w:t>центра.</w:t>
      </w:r>
    </w:p>
    <w:p w:rsidR="007A46EE" w:rsidRDefault="009E1D98">
      <w:pPr>
        <w:pStyle w:val="a3"/>
        <w:spacing w:before="249" w:line="276" w:lineRule="auto"/>
        <w:ind w:right="275"/>
        <w:jc w:val="left"/>
      </w:pPr>
      <w:r>
        <w:t>«Можно</w:t>
      </w:r>
      <w:r>
        <w:rPr>
          <w:spacing w:val="-11"/>
        </w:rPr>
        <w:t xml:space="preserve"> </w:t>
      </w:r>
      <w:r>
        <w:t>ли</w:t>
      </w:r>
      <w:r>
        <w:rPr>
          <w:spacing w:val="-11"/>
        </w:rPr>
        <w:t xml:space="preserve"> </w:t>
      </w:r>
      <w:r>
        <w:t>сделать</w:t>
      </w:r>
      <w:r>
        <w:rPr>
          <w:spacing w:val="-15"/>
        </w:rPr>
        <w:t xml:space="preserve"> </w:t>
      </w:r>
      <w:r>
        <w:t>рокировку?».</w:t>
      </w:r>
      <w:r>
        <w:rPr>
          <w:spacing w:val="-4"/>
        </w:rPr>
        <w:t xml:space="preserve"> </w:t>
      </w:r>
      <w:r>
        <w:t>Надо</w:t>
      </w:r>
      <w:r>
        <w:rPr>
          <w:spacing w:val="-10"/>
        </w:rPr>
        <w:t xml:space="preserve"> </w:t>
      </w:r>
      <w:r>
        <w:t>определить,</w:t>
      </w:r>
      <w:r>
        <w:rPr>
          <w:spacing w:val="-8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нарушат</w:t>
      </w:r>
      <w:r>
        <w:rPr>
          <w:spacing w:val="-11"/>
        </w:rPr>
        <w:t xml:space="preserve"> </w:t>
      </w:r>
      <w:r>
        <w:t>ли</w:t>
      </w:r>
      <w:r>
        <w:rPr>
          <w:spacing w:val="-11"/>
        </w:rPr>
        <w:t xml:space="preserve"> </w:t>
      </w:r>
      <w:r>
        <w:t>белые</w:t>
      </w:r>
      <w:r>
        <w:rPr>
          <w:spacing w:val="-9"/>
        </w:rPr>
        <w:t xml:space="preserve"> </w:t>
      </w:r>
      <w:r>
        <w:t>правила игры, если рокируют.</w:t>
      </w:r>
    </w:p>
    <w:p w:rsidR="007A46EE" w:rsidRDefault="009E1D98">
      <w:pPr>
        <w:pStyle w:val="a3"/>
        <w:spacing w:before="200" w:line="276" w:lineRule="auto"/>
        <w:ind w:right="275"/>
        <w:jc w:val="left"/>
      </w:pPr>
      <w:r>
        <w:t>«Чем</w:t>
      </w:r>
      <w:r>
        <w:rPr>
          <w:spacing w:val="-9"/>
        </w:rPr>
        <w:t xml:space="preserve"> </w:t>
      </w:r>
      <w:r>
        <w:t>бить</w:t>
      </w:r>
      <w:r>
        <w:rPr>
          <w:spacing w:val="-17"/>
        </w:rPr>
        <w:t xml:space="preserve"> </w:t>
      </w:r>
      <w:r>
        <w:t>фигуру?».</w:t>
      </w:r>
      <w:r>
        <w:rPr>
          <w:spacing w:val="-5"/>
        </w:rPr>
        <w:t xml:space="preserve"> </w:t>
      </w:r>
      <w:r>
        <w:t>Надо</w:t>
      </w:r>
      <w:r>
        <w:rPr>
          <w:spacing w:val="-9"/>
        </w:rPr>
        <w:t xml:space="preserve"> </w:t>
      </w:r>
      <w:r>
        <w:t>выполнить</w:t>
      </w:r>
      <w:r>
        <w:rPr>
          <w:spacing w:val="-16"/>
        </w:rPr>
        <w:t xml:space="preserve"> </w:t>
      </w:r>
      <w:r>
        <w:t>взятие,</w:t>
      </w:r>
      <w:r>
        <w:rPr>
          <w:spacing w:val="-9"/>
        </w:rPr>
        <w:t xml:space="preserve"> </w:t>
      </w:r>
      <w:r>
        <w:t>позволяющее</w:t>
      </w:r>
      <w:r>
        <w:rPr>
          <w:spacing w:val="-9"/>
        </w:rPr>
        <w:t xml:space="preserve"> </w:t>
      </w:r>
      <w:r>
        <w:t>избежать</w:t>
      </w:r>
      <w:r>
        <w:rPr>
          <w:spacing w:val="-16"/>
        </w:rPr>
        <w:t xml:space="preserve"> </w:t>
      </w:r>
      <w:r>
        <w:t xml:space="preserve">сдвоения </w:t>
      </w:r>
      <w:r>
        <w:rPr>
          <w:spacing w:val="-2"/>
        </w:rPr>
        <w:t>пешек.</w:t>
      </w:r>
    </w:p>
    <w:p w:rsidR="007A46EE" w:rsidRDefault="009E1D98">
      <w:pPr>
        <w:pStyle w:val="a3"/>
        <w:spacing w:before="205" w:line="276" w:lineRule="auto"/>
        <w:jc w:val="left"/>
      </w:pPr>
      <w:r>
        <w:t>«Сдвой</w:t>
      </w:r>
      <w:r>
        <w:rPr>
          <w:spacing w:val="-8"/>
        </w:rPr>
        <w:t xml:space="preserve"> </w:t>
      </w:r>
      <w:r>
        <w:t>противнику</w:t>
      </w:r>
      <w:r>
        <w:rPr>
          <w:spacing w:val="-17"/>
        </w:rPr>
        <w:t xml:space="preserve"> </w:t>
      </w:r>
      <w:r>
        <w:t>пешки».</w:t>
      </w:r>
      <w:r>
        <w:rPr>
          <w:spacing w:val="-2"/>
        </w:rPr>
        <w:t xml:space="preserve"> </w:t>
      </w:r>
      <w:r>
        <w:t>Требуется</w:t>
      </w:r>
      <w:r>
        <w:rPr>
          <w:spacing w:val="-6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побить</w:t>
      </w:r>
      <w:r>
        <w:rPr>
          <w:spacing w:val="-11"/>
        </w:rPr>
        <w:t xml:space="preserve"> </w:t>
      </w:r>
      <w:r>
        <w:t>фигуру</w:t>
      </w:r>
      <w:r>
        <w:rPr>
          <w:spacing w:val="-13"/>
        </w:rPr>
        <w:t xml:space="preserve"> </w:t>
      </w:r>
      <w:r>
        <w:t>противника,</w:t>
      </w:r>
      <w:r>
        <w:rPr>
          <w:spacing w:val="-2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 xml:space="preserve">него образовались сдвоенные пешки. Понятие о тактике. Тактические приемы. Связка в </w:t>
      </w:r>
      <w:r>
        <w:rPr>
          <w:spacing w:val="-2"/>
        </w:rPr>
        <w:t>миттельшпиле.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19"/>
        <w:ind w:left="0"/>
        <w:jc w:val="left"/>
      </w:pPr>
    </w:p>
    <w:p w:rsidR="007A46EE" w:rsidRDefault="009E1D98">
      <w:pPr>
        <w:pStyle w:val="a5"/>
        <w:numPr>
          <w:ilvl w:val="0"/>
          <w:numId w:val="27"/>
        </w:numPr>
        <w:tabs>
          <w:tab w:val="left" w:pos="835"/>
        </w:tabs>
        <w:ind w:left="835" w:hanging="410"/>
        <w:rPr>
          <w:sz w:val="28"/>
        </w:rPr>
      </w:pPr>
      <w:r>
        <w:rPr>
          <w:spacing w:val="-2"/>
          <w:sz w:val="28"/>
        </w:rPr>
        <w:t>Основы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миттельшпиля.</w:t>
      </w:r>
    </w:p>
    <w:p w:rsidR="007A46EE" w:rsidRDefault="009E1D98">
      <w:pPr>
        <w:pStyle w:val="a3"/>
        <w:spacing w:before="254" w:line="278" w:lineRule="auto"/>
        <w:jc w:val="left"/>
      </w:pPr>
      <w:r>
        <w:t>Правила миттельшпиля. Самые общие рекомендации о том, как играть в миттельшпиле.</w:t>
      </w:r>
      <w:r>
        <w:rPr>
          <w:spacing w:val="-9"/>
        </w:rPr>
        <w:t xml:space="preserve"> </w:t>
      </w:r>
      <w:r>
        <w:t>Понятие</w:t>
      </w:r>
      <w:r>
        <w:rPr>
          <w:spacing w:val="-11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тактике.</w:t>
      </w:r>
      <w:r>
        <w:rPr>
          <w:spacing w:val="-9"/>
        </w:rPr>
        <w:t xml:space="preserve"> </w:t>
      </w:r>
      <w:r>
        <w:t>Тактические</w:t>
      </w:r>
      <w:r>
        <w:rPr>
          <w:spacing w:val="-9"/>
        </w:rPr>
        <w:t xml:space="preserve"> </w:t>
      </w:r>
      <w:r>
        <w:t>приемы.</w:t>
      </w:r>
      <w:r>
        <w:rPr>
          <w:spacing w:val="-9"/>
        </w:rPr>
        <w:t xml:space="preserve"> </w:t>
      </w:r>
      <w:r>
        <w:t>Связка</w:t>
      </w:r>
      <w:r>
        <w:rPr>
          <w:spacing w:val="-11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миттель</w:t>
      </w:r>
      <w:r>
        <w:t>шпиле. Двойной удар. Открытое нападение. Открытый (вскрытый) шах. Двойной шах.</w:t>
      </w:r>
    </w:p>
    <w:p w:rsidR="007A46EE" w:rsidRDefault="009E1D98">
      <w:pPr>
        <w:pStyle w:val="a3"/>
        <w:spacing w:line="316" w:lineRule="exact"/>
        <w:jc w:val="left"/>
      </w:pPr>
      <w:r>
        <w:rPr>
          <w:spacing w:val="-2"/>
        </w:rPr>
        <w:t>Классическое</w:t>
      </w:r>
      <w:r>
        <w:rPr>
          <w:spacing w:val="-1"/>
        </w:rPr>
        <w:t xml:space="preserve"> </w:t>
      </w:r>
      <w:r>
        <w:rPr>
          <w:spacing w:val="-2"/>
        </w:rPr>
        <w:t>наследие.</w:t>
      </w:r>
      <w:r>
        <w:rPr>
          <w:spacing w:val="5"/>
        </w:rPr>
        <w:t xml:space="preserve"> </w:t>
      </w:r>
      <w:r>
        <w:rPr>
          <w:spacing w:val="-2"/>
        </w:rPr>
        <w:t>«Бессмертная»</w:t>
      </w:r>
      <w:r>
        <w:rPr>
          <w:spacing w:val="-7"/>
        </w:rPr>
        <w:t xml:space="preserve"> </w:t>
      </w:r>
      <w:r>
        <w:rPr>
          <w:spacing w:val="-2"/>
        </w:rPr>
        <w:t>партия.</w:t>
      </w:r>
      <w:r>
        <w:rPr>
          <w:spacing w:val="5"/>
        </w:rPr>
        <w:t xml:space="preserve"> </w:t>
      </w:r>
      <w:r>
        <w:rPr>
          <w:spacing w:val="-2"/>
        </w:rPr>
        <w:t>«Вечнозеленая»</w:t>
      </w:r>
      <w:r>
        <w:rPr>
          <w:spacing w:val="-8"/>
        </w:rPr>
        <w:t xml:space="preserve"> </w:t>
      </w:r>
      <w:r>
        <w:rPr>
          <w:spacing w:val="-2"/>
        </w:rPr>
        <w:t>партия.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66"/>
        <w:ind w:left="0"/>
        <w:jc w:val="left"/>
      </w:pPr>
    </w:p>
    <w:p w:rsidR="007A46EE" w:rsidRDefault="009E1D98">
      <w:pPr>
        <w:pStyle w:val="a3"/>
        <w:spacing w:before="1"/>
        <w:jc w:val="left"/>
      </w:pPr>
      <w:r>
        <w:rPr>
          <w:spacing w:val="-2"/>
        </w:rPr>
        <w:t>Дидактические</w:t>
      </w:r>
      <w:r>
        <w:rPr>
          <w:spacing w:val="-5"/>
        </w:rPr>
        <w:t xml:space="preserve"> </w:t>
      </w:r>
      <w:r>
        <w:rPr>
          <w:spacing w:val="-2"/>
        </w:rPr>
        <w:t>задания.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276" w:lineRule="auto"/>
        <w:jc w:val="left"/>
      </w:pPr>
      <w:r>
        <w:t>«Выигрыш</w:t>
      </w:r>
      <w:r>
        <w:rPr>
          <w:spacing w:val="-10"/>
        </w:rPr>
        <w:t xml:space="preserve"> </w:t>
      </w:r>
      <w:r>
        <w:t>материала».</w:t>
      </w:r>
      <w:r>
        <w:rPr>
          <w:spacing w:val="-9"/>
        </w:rPr>
        <w:t xml:space="preserve"> </w:t>
      </w:r>
      <w:r>
        <w:t>Надо</w:t>
      </w:r>
      <w:r>
        <w:rPr>
          <w:spacing w:val="-11"/>
        </w:rPr>
        <w:t xml:space="preserve"> </w:t>
      </w:r>
      <w:r>
        <w:t>провести</w:t>
      </w:r>
      <w:r>
        <w:rPr>
          <w:spacing w:val="-11"/>
        </w:rPr>
        <w:t xml:space="preserve"> </w:t>
      </w:r>
      <w:r>
        <w:t>тактический</w:t>
      </w:r>
      <w:r>
        <w:rPr>
          <w:spacing w:val="-11"/>
        </w:rPr>
        <w:t xml:space="preserve"> </w:t>
      </w:r>
      <w:r>
        <w:t>прием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остаться</w:t>
      </w:r>
      <w:r>
        <w:rPr>
          <w:spacing w:val="-9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 xml:space="preserve">лишним </w:t>
      </w:r>
      <w:r>
        <w:rPr>
          <w:spacing w:val="-2"/>
        </w:rPr>
        <w:t>материалом.</w:t>
      </w:r>
    </w:p>
    <w:p w:rsidR="007A46EE" w:rsidRDefault="009E1D98">
      <w:pPr>
        <w:pStyle w:val="a3"/>
        <w:spacing w:before="201" w:line="276" w:lineRule="auto"/>
        <w:ind w:right="275"/>
        <w:jc w:val="left"/>
      </w:pPr>
      <w:r>
        <w:t>«Мат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три</w:t>
      </w:r>
      <w:r>
        <w:rPr>
          <w:spacing w:val="-6"/>
        </w:rPr>
        <w:t xml:space="preserve"> </w:t>
      </w:r>
      <w:r>
        <w:t>хода».</w:t>
      </w:r>
      <w:r>
        <w:rPr>
          <w:spacing w:val="-7"/>
        </w:rPr>
        <w:t xml:space="preserve"> </w:t>
      </w:r>
      <w:r>
        <w:t>Здесь</w:t>
      </w:r>
      <w:r>
        <w:rPr>
          <w:spacing w:val="-11"/>
        </w:rPr>
        <w:t xml:space="preserve"> </w:t>
      </w:r>
      <w:r>
        <w:t>требуется</w:t>
      </w:r>
      <w:r>
        <w:rPr>
          <w:spacing w:val="-7"/>
        </w:rPr>
        <w:t xml:space="preserve"> </w:t>
      </w:r>
      <w:r>
        <w:t>пожертвовать</w:t>
      </w:r>
      <w:r>
        <w:rPr>
          <w:spacing w:val="-11"/>
        </w:rPr>
        <w:t xml:space="preserve"> </w:t>
      </w:r>
      <w:r>
        <w:t>материал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объявить</w:t>
      </w:r>
      <w:r>
        <w:rPr>
          <w:spacing w:val="-11"/>
        </w:rPr>
        <w:t xml:space="preserve"> </w:t>
      </w:r>
      <w:r>
        <w:t>красивый</w:t>
      </w:r>
      <w:r>
        <w:rPr>
          <w:spacing w:val="-4"/>
        </w:rPr>
        <w:t xml:space="preserve"> </w:t>
      </w:r>
      <w:r>
        <w:t>мат в три хода.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22"/>
        <w:ind w:left="0"/>
        <w:jc w:val="left"/>
      </w:pPr>
    </w:p>
    <w:p w:rsidR="007A46EE" w:rsidRDefault="009E1D98">
      <w:pPr>
        <w:pStyle w:val="a5"/>
        <w:numPr>
          <w:ilvl w:val="0"/>
          <w:numId w:val="27"/>
        </w:numPr>
        <w:tabs>
          <w:tab w:val="left" w:pos="861"/>
        </w:tabs>
        <w:spacing w:before="1"/>
        <w:ind w:left="861" w:hanging="436"/>
        <w:rPr>
          <w:sz w:val="28"/>
        </w:rPr>
      </w:pPr>
      <w:r>
        <w:rPr>
          <w:spacing w:val="-2"/>
          <w:sz w:val="28"/>
        </w:rPr>
        <w:t>Основы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эндшпиля.</w:t>
      </w:r>
    </w:p>
    <w:p w:rsidR="007A46EE" w:rsidRDefault="009E1D98">
      <w:pPr>
        <w:pStyle w:val="a3"/>
        <w:spacing w:before="249"/>
        <w:jc w:val="left"/>
      </w:pPr>
      <w:r>
        <w:t>Ладья</w:t>
      </w:r>
      <w:r>
        <w:rPr>
          <w:spacing w:val="-8"/>
        </w:rPr>
        <w:t xml:space="preserve"> </w:t>
      </w:r>
      <w:r>
        <w:t>против</w:t>
      </w:r>
      <w:r>
        <w:rPr>
          <w:spacing w:val="-17"/>
        </w:rPr>
        <w:t xml:space="preserve"> </w:t>
      </w:r>
      <w:r>
        <w:t>ладьи.</w:t>
      </w:r>
      <w:r>
        <w:rPr>
          <w:spacing w:val="-8"/>
        </w:rPr>
        <w:t xml:space="preserve"> </w:t>
      </w:r>
      <w:r>
        <w:t>Ферзь</w:t>
      </w:r>
      <w:r>
        <w:rPr>
          <w:spacing w:val="-11"/>
        </w:rPr>
        <w:t xml:space="preserve"> </w:t>
      </w:r>
      <w:r>
        <w:t>против</w:t>
      </w:r>
      <w:r>
        <w:rPr>
          <w:spacing w:val="-17"/>
        </w:rPr>
        <w:t xml:space="preserve"> </w:t>
      </w:r>
      <w:r>
        <w:t>ферзя.</w:t>
      </w:r>
      <w:r>
        <w:rPr>
          <w:spacing w:val="-8"/>
        </w:rPr>
        <w:t xml:space="preserve"> </w:t>
      </w:r>
      <w:r>
        <w:t>Ферзь</w:t>
      </w:r>
      <w:r>
        <w:rPr>
          <w:spacing w:val="-16"/>
        </w:rPr>
        <w:t xml:space="preserve"> </w:t>
      </w:r>
      <w:r>
        <w:t>против</w:t>
      </w:r>
      <w:r>
        <w:rPr>
          <w:spacing w:val="-16"/>
        </w:rPr>
        <w:t xml:space="preserve"> </w:t>
      </w:r>
      <w:r>
        <w:t>ладьи</w:t>
      </w:r>
      <w:r>
        <w:rPr>
          <w:spacing w:val="-10"/>
        </w:rPr>
        <w:t xml:space="preserve"> </w:t>
      </w:r>
      <w:r>
        <w:t>(простые</w:t>
      </w:r>
      <w:r>
        <w:rPr>
          <w:spacing w:val="-10"/>
        </w:rPr>
        <w:t xml:space="preserve"> </w:t>
      </w:r>
      <w:r>
        <w:rPr>
          <w:spacing w:val="-2"/>
        </w:rPr>
        <w:t>случаи).</w:t>
      </w:r>
    </w:p>
    <w:p w:rsidR="007A46EE" w:rsidRDefault="009E1D98">
      <w:pPr>
        <w:pStyle w:val="a3"/>
        <w:spacing w:before="249" w:line="276" w:lineRule="auto"/>
        <w:ind w:right="275"/>
        <w:jc w:val="left"/>
      </w:pPr>
      <w:r>
        <w:t>Ферзь против слона. Ферзь против коня. Ладья против слона (простые случаи). Ладья</w:t>
      </w:r>
      <w:r>
        <w:rPr>
          <w:spacing w:val="-9"/>
        </w:rPr>
        <w:t xml:space="preserve"> </w:t>
      </w:r>
      <w:r>
        <w:t>против</w:t>
      </w:r>
      <w:r>
        <w:rPr>
          <w:spacing w:val="-18"/>
        </w:rPr>
        <w:t xml:space="preserve"> </w:t>
      </w:r>
      <w:r>
        <w:t>коня</w:t>
      </w:r>
      <w:r>
        <w:rPr>
          <w:spacing w:val="-10"/>
        </w:rPr>
        <w:t xml:space="preserve"> </w:t>
      </w:r>
      <w:r>
        <w:t>(простые</w:t>
      </w:r>
      <w:r>
        <w:rPr>
          <w:spacing w:val="-10"/>
        </w:rPr>
        <w:t xml:space="preserve"> </w:t>
      </w:r>
      <w:r>
        <w:t>случаи).</w:t>
      </w:r>
      <w:r>
        <w:rPr>
          <w:spacing w:val="-9"/>
        </w:rPr>
        <w:t xml:space="preserve"> </w:t>
      </w:r>
      <w:r>
        <w:t>Матование</w:t>
      </w:r>
      <w:r>
        <w:rPr>
          <w:spacing w:val="-10"/>
        </w:rPr>
        <w:t xml:space="preserve"> </w:t>
      </w:r>
      <w:r>
        <w:t>двумя</w:t>
      </w:r>
      <w:r>
        <w:rPr>
          <w:spacing w:val="-10"/>
        </w:rPr>
        <w:t xml:space="preserve"> </w:t>
      </w:r>
      <w:r>
        <w:t>слонами</w:t>
      </w:r>
      <w:r>
        <w:rPr>
          <w:spacing w:val="-12"/>
        </w:rPr>
        <w:t xml:space="preserve"> </w:t>
      </w:r>
      <w:r>
        <w:t>(простые</w:t>
      </w:r>
      <w:r>
        <w:rPr>
          <w:spacing w:val="-11"/>
        </w:rPr>
        <w:t xml:space="preserve"> </w:t>
      </w:r>
      <w:r>
        <w:t>случаи). Матование</w:t>
      </w:r>
      <w:r>
        <w:rPr>
          <w:spacing w:val="-2"/>
        </w:rPr>
        <w:t xml:space="preserve"> </w:t>
      </w:r>
      <w:r>
        <w:t>слоном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конем</w:t>
      </w:r>
      <w:r>
        <w:rPr>
          <w:spacing w:val="-1"/>
        </w:rPr>
        <w:t xml:space="preserve"> </w:t>
      </w:r>
      <w:r>
        <w:t>(простые</w:t>
      </w:r>
      <w:r>
        <w:rPr>
          <w:spacing w:val="-2"/>
        </w:rPr>
        <w:t xml:space="preserve"> </w:t>
      </w:r>
      <w:r>
        <w:t>случаи). Пешка</w:t>
      </w:r>
      <w:r>
        <w:rPr>
          <w:spacing w:val="-2"/>
        </w:rPr>
        <w:t xml:space="preserve"> </w:t>
      </w:r>
      <w:r>
        <w:t>против</w:t>
      </w:r>
      <w:r>
        <w:rPr>
          <w:spacing w:val="-4"/>
        </w:rPr>
        <w:t xml:space="preserve"> </w:t>
      </w:r>
      <w:r>
        <w:t>короля. Когда</w:t>
      </w:r>
      <w:r>
        <w:rPr>
          <w:spacing w:val="-2"/>
        </w:rPr>
        <w:t xml:space="preserve"> </w:t>
      </w:r>
      <w:r>
        <w:t>пешка проходит в ферзи без помощ</w:t>
      </w:r>
      <w:r>
        <w:t>и своего короля. Правило «квадрата». Пешка против короля. Белая пешка на седьмой и шестой горизонтали. Король помогает своей</w:t>
      </w:r>
    </w:p>
    <w:p w:rsidR="007A46EE" w:rsidRDefault="009E1D98">
      <w:pPr>
        <w:pStyle w:val="a3"/>
        <w:spacing w:before="7" w:line="276" w:lineRule="auto"/>
        <w:ind w:right="210"/>
        <w:jc w:val="left"/>
      </w:pPr>
      <w:r>
        <w:t>пешке. Оппозиция. Пешка против короля. Белая пешка на пятой горизонтали. Король ведет свою пешку за собой. Белая пешка на второй, т</w:t>
      </w:r>
      <w:r>
        <w:t>ретьей и четвертой горизонтали.</w:t>
      </w:r>
      <w:r>
        <w:rPr>
          <w:spacing w:val="-11"/>
        </w:rPr>
        <w:t xml:space="preserve"> </w:t>
      </w:r>
      <w:r>
        <w:t>Ключевые</w:t>
      </w:r>
      <w:r>
        <w:rPr>
          <w:spacing w:val="-12"/>
        </w:rPr>
        <w:t xml:space="preserve"> </w:t>
      </w:r>
      <w:r>
        <w:t>поля.</w:t>
      </w:r>
      <w:r>
        <w:rPr>
          <w:spacing w:val="-11"/>
        </w:rPr>
        <w:t xml:space="preserve"> </w:t>
      </w:r>
      <w:r>
        <w:t>Удивительные</w:t>
      </w:r>
      <w:r>
        <w:rPr>
          <w:spacing w:val="-12"/>
        </w:rPr>
        <w:t xml:space="preserve"> </w:t>
      </w:r>
      <w:r>
        <w:t>ничейные</w:t>
      </w:r>
      <w:r>
        <w:rPr>
          <w:spacing w:val="-12"/>
        </w:rPr>
        <w:t xml:space="preserve"> </w:t>
      </w:r>
      <w:r>
        <w:t>положения.</w:t>
      </w:r>
      <w:r>
        <w:rPr>
          <w:spacing w:val="-11"/>
        </w:rPr>
        <w:t xml:space="preserve"> </w:t>
      </w:r>
      <w:r>
        <w:t>Два</w:t>
      </w:r>
      <w:r>
        <w:rPr>
          <w:spacing w:val="-12"/>
        </w:rPr>
        <w:t xml:space="preserve"> </w:t>
      </w:r>
      <w:r>
        <w:t>коня</w:t>
      </w:r>
      <w:r>
        <w:rPr>
          <w:spacing w:val="-12"/>
        </w:rPr>
        <w:t xml:space="preserve"> </w:t>
      </w:r>
      <w:r>
        <w:t>против короля. Слон и пешка против короля. Конь и пешка против короля. Самые общие</w:t>
      </w:r>
    </w:p>
    <w:p w:rsidR="007A46EE" w:rsidRDefault="009E1D98">
      <w:pPr>
        <w:pStyle w:val="a3"/>
        <w:spacing w:line="320" w:lineRule="exact"/>
        <w:jc w:val="left"/>
      </w:pPr>
      <w:r>
        <w:t>рекомендации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8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играть</w:t>
      </w:r>
      <w:r>
        <w:rPr>
          <w:spacing w:val="-1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эндшпиле.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72"/>
        <w:ind w:left="0"/>
        <w:jc w:val="left"/>
      </w:pPr>
    </w:p>
    <w:p w:rsidR="007A46EE" w:rsidRDefault="009E1D98">
      <w:pPr>
        <w:pStyle w:val="a3"/>
        <w:jc w:val="left"/>
      </w:pPr>
      <w:r>
        <w:rPr>
          <w:spacing w:val="-2"/>
        </w:rPr>
        <w:t>Дидактические</w:t>
      </w:r>
      <w:r>
        <w:rPr>
          <w:spacing w:val="-5"/>
        </w:rPr>
        <w:t xml:space="preserve"> </w:t>
      </w:r>
      <w:r>
        <w:rPr>
          <w:spacing w:val="-2"/>
        </w:rPr>
        <w:t>задания.</w:t>
      </w:r>
    </w:p>
    <w:p w:rsidR="007A46EE" w:rsidRDefault="009E1D98">
      <w:pPr>
        <w:pStyle w:val="a3"/>
        <w:spacing w:before="250"/>
        <w:jc w:val="left"/>
      </w:pPr>
      <w:r>
        <w:t>«Мат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хода».</w:t>
      </w:r>
      <w:r>
        <w:rPr>
          <w:spacing w:val="-2"/>
        </w:rPr>
        <w:t xml:space="preserve"> </w:t>
      </w:r>
      <w:r>
        <w:t>Белые</w:t>
      </w:r>
      <w:r>
        <w:rPr>
          <w:spacing w:val="-7"/>
        </w:rPr>
        <w:t xml:space="preserve"> </w:t>
      </w:r>
      <w:r>
        <w:t>начинают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дают</w:t>
      </w:r>
      <w:r>
        <w:rPr>
          <w:spacing w:val="-10"/>
        </w:rPr>
        <w:t xml:space="preserve"> </w:t>
      </w:r>
      <w:r>
        <w:t>мат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два</w:t>
      </w:r>
      <w:r>
        <w:rPr>
          <w:spacing w:val="-8"/>
        </w:rPr>
        <w:t xml:space="preserve"> </w:t>
      </w:r>
      <w:r>
        <w:rPr>
          <w:spacing w:val="-2"/>
        </w:rPr>
        <w:t>хода.</w:t>
      </w:r>
    </w:p>
    <w:p w:rsidR="007A46EE" w:rsidRDefault="009E1D98">
      <w:pPr>
        <w:pStyle w:val="a3"/>
        <w:spacing w:before="244"/>
        <w:jc w:val="left"/>
      </w:pPr>
      <w:r>
        <w:t>«Мат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три хода».</w:t>
      </w:r>
      <w:r>
        <w:rPr>
          <w:spacing w:val="-7"/>
        </w:rPr>
        <w:t xml:space="preserve"> </w:t>
      </w:r>
      <w:r>
        <w:t>Белые</w:t>
      </w:r>
      <w:r>
        <w:rPr>
          <w:spacing w:val="-7"/>
        </w:rPr>
        <w:t xml:space="preserve"> </w:t>
      </w:r>
      <w:r>
        <w:t>начинают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дают</w:t>
      </w:r>
      <w:r>
        <w:rPr>
          <w:spacing w:val="-10"/>
        </w:rPr>
        <w:t xml:space="preserve"> </w:t>
      </w:r>
      <w:r>
        <w:t>мат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rPr>
          <w:spacing w:val="-2"/>
        </w:rPr>
        <w:t>хода.</w:t>
      </w:r>
    </w:p>
    <w:p w:rsidR="007A46EE" w:rsidRDefault="009E1D98">
      <w:pPr>
        <w:pStyle w:val="a3"/>
        <w:spacing w:before="250"/>
        <w:jc w:val="left"/>
      </w:pPr>
      <w:r>
        <w:rPr>
          <w:spacing w:val="-2"/>
        </w:rPr>
        <w:t>«Выигрыш фигуры». Белые проводят</w:t>
      </w:r>
      <w:r>
        <w:rPr>
          <w:spacing w:val="-6"/>
        </w:rPr>
        <w:t xml:space="preserve"> </w:t>
      </w:r>
      <w:r>
        <w:rPr>
          <w:spacing w:val="-2"/>
        </w:rPr>
        <w:t>тактический</w:t>
      </w:r>
      <w:r>
        <w:rPr>
          <w:spacing w:val="-3"/>
        </w:rPr>
        <w:t xml:space="preserve"> </w:t>
      </w:r>
      <w:r>
        <w:rPr>
          <w:spacing w:val="-2"/>
        </w:rPr>
        <w:t>маневр</w:t>
      </w:r>
      <w:r>
        <w:rPr>
          <w:spacing w:val="-4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выигрывают</w:t>
      </w:r>
      <w:r>
        <w:rPr>
          <w:spacing w:val="-6"/>
        </w:rPr>
        <w:t xml:space="preserve"> </w:t>
      </w:r>
      <w:r>
        <w:rPr>
          <w:spacing w:val="-2"/>
        </w:rPr>
        <w:t>фигуру.</w:t>
      </w:r>
    </w:p>
    <w:p w:rsidR="007A46EE" w:rsidRDefault="009E1D98">
      <w:pPr>
        <w:pStyle w:val="a3"/>
        <w:spacing w:before="249"/>
        <w:jc w:val="left"/>
      </w:pPr>
      <w:r>
        <w:t>«Квадрат».</w:t>
      </w:r>
      <w:r>
        <w:rPr>
          <w:spacing w:val="-15"/>
        </w:rPr>
        <w:t xml:space="preserve"> </w:t>
      </w:r>
      <w:r>
        <w:t>Надо</w:t>
      </w:r>
      <w:r>
        <w:rPr>
          <w:spacing w:val="-13"/>
        </w:rPr>
        <w:t xml:space="preserve"> </w:t>
      </w:r>
      <w:r>
        <w:t>определить,</w:t>
      </w:r>
      <w:r>
        <w:rPr>
          <w:spacing w:val="-6"/>
        </w:rPr>
        <w:t xml:space="preserve"> </w:t>
      </w:r>
      <w:r>
        <w:t>удастся</w:t>
      </w:r>
      <w:r>
        <w:rPr>
          <w:spacing w:val="-11"/>
        </w:rPr>
        <w:t xml:space="preserve"> </w:t>
      </w:r>
      <w:r>
        <w:t>ли</w:t>
      </w:r>
      <w:r>
        <w:rPr>
          <w:spacing w:val="-17"/>
        </w:rPr>
        <w:t xml:space="preserve"> </w:t>
      </w:r>
      <w:r>
        <w:t>провести</w:t>
      </w:r>
      <w:r>
        <w:rPr>
          <w:spacing w:val="-13"/>
        </w:rPr>
        <w:t xml:space="preserve"> </w:t>
      </w:r>
      <w:r>
        <w:t>пешку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rPr>
          <w:spacing w:val="-2"/>
        </w:rPr>
        <w:t>ферзи.</w:t>
      </w:r>
    </w:p>
    <w:p w:rsidR="007A46EE" w:rsidRDefault="009E1D98">
      <w:pPr>
        <w:pStyle w:val="a3"/>
        <w:spacing w:before="249"/>
        <w:jc w:val="left"/>
      </w:pPr>
      <w:r>
        <w:t>«Проведи</w:t>
      </w:r>
      <w:r>
        <w:rPr>
          <w:spacing w:val="-18"/>
        </w:rPr>
        <w:t xml:space="preserve"> </w:t>
      </w:r>
      <w:r>
        <w:t>пешку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ферзи».</w:t>
      </w:r>
      <w:r>
        <w:rPr>
          <w:spacing w:val="-7"/>
        </w:rPr>
        <w:t xml:space="preserve"> </w:t>
      </w:r>
      <w:r>
        <w:t>Требуется</w:t>
      </w:r>
      <w:r>
        <w:rPr>
          <w:spacing w:val="-10"/>
        </w:rPr>
        <w:t xml:space="preserve"> </w:t>
      </w:r>
      <w:r>
        <w:t>провести</w:t>
      </w:r>
      <w:r>
        <w:rPr>
          <w:spacing w:val="-11"/>
        </w:rPr>
        <w:t xml:space="preserve"> </w:t>
      </w:r>
      <w:r>
        <w:t>пешку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rPr>
          <w:spacing w:val="-2"/>
        </w:rPr>
        <w:t>ферзи.</w:t>
      </w:r>
    </w:p>
    <w:p w:rsidR="007A46EE" w:rsidRDefault="009E1D98">
      <w:pPr>
        <w:pStyle w:val="a3"/>
        <w:spacing w:before="255"/>
        <w:jc w:val="left"/>
      </w:pPr>
      <w:r>
        <w:t>«Выигрыш</w:t>
      </w:r>
      <w:r>
        <w:rPr>
          <w:spacing w:val="-15"/>
        </w:rPr>
        <w:t xml:space="preserve"> </w:t>
      </w:r>
      <w:r>
        <w:t>или</w:t>
      </w:r>
      <w:r>
        <w:rPr>
          <w:spacing w:val="-18"/>
        </w:rPr>
        <w:t xml:space="preserve"> </w:t>
      </w:r>
      <w:r>
        <w:t>ничья?».</w:t>
      </w:r>
      <w:r>
        <w:rPr>
          <w:spacing w:val="-6"/>
        </w:rPr>
        <w:t xml:space="preserve"> </w:t>
      </w:r>
      <w:r>
        <w:t>Нужно</w:t>
      </w:r>
      <w:r>
        <w:rPr>
          <w:spacing w:val="-16"/>
        </w:rPr>
        <w:t xml:space="preserve"> </w:t>
      </w:r>
      <w:r>
        <w:t>определить,</w:t>
      </w:r>
      <w:r>
        <w:rPr>
          <w:spacing w:val="-11"/>
        </w:rPr>
        <w:t xml:space="preserve"> </w:t>
      </w:r>
      <w:r>
        <w:t>выиграно</w:t>
      </w:r>
      <w:r>
        <w:rPr>
          <w:spacing w:val="-17"/>
        </w:rPr>
        <w:t xml:space="preserve"> </w:t>
      </w:r>
      <w:r>
        <w:t>ли</w:t>
      </w:r>
      <w:r>
        <w:rPr>
          <w:spacing w:val="-17"/>
        </w:rPr>
        <w:t xml:space="preserve"> </w:t>
      </w:r>
      <w:r>
        <w:t>данное</w:t>
      </w:r>
      <w:r>
        <w:rPr>
          <w:spacing w:val="-16"/>
        </w:rPr>
        <w:t xml:space="preserve"> </w:t>
      </w:r>
      <w:r>
        <w:rPr>
          <w:spacing w:val="-2"/>
        </w:rPr>
        <w:t>положение.</w:t>
      </w:r>
    </w:p>
    <w:p w:rsidR="007A46EE" w:rsidRDefault="009E1D98">
      <w:pPr>
        <w:pStyle w:val="a3"/>
        <w:spacing w:before="244" w:line="276" w:lineRule="auto"/>
        <w:jc w:val="left"/>
      </w:pPr>
      <w:r>
        <w:t>«Куда</w:t>
      </w:r>
      <w:r>
        <w:rPr>
          <w:spacing w:val="-10"/>
        </w:rPr>
        <w:t xml:space="preserve"> </w:t>
      </w:r>
      <w:r>
        <w:t>отступить</w:t>
      </w:r>
      <w:r>
        <w:rPr>
          <w:spacing w:val="-17"/>
        </w:rPr>
        <w:t xml:space="preserve"> </w:t>
      </w:r>
      <w:r>
        <w:t>королем?».</w:t>
      </w:r>
      <w:r>
        <w:rPr>
          <w:spacing w:val="-2"/>
        </w:rPr>
        <w:t xml:space="preserve"> </w:t>
      </w:r>
      <w:r>
        <w:t>Надо</w:t>
      </w:r>
      <w:r>
        <w:rPr>
          <w:spacing w:val="-10"/>
        </w:rPr>
        <w:t xml:space="preserve"> </w:t>
      </w:r>
      <w:r>
        <w:t>выяснить,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какое</w:t>
      </w:r>
      <w:r>
        <w:rPr>
          <w:spacing w:val="-10"/>
        </w:rPr>
        <w:t xml:space="preserve"> </w:t>
      </w:r>
      <w:r>
        <w:t>поле</w:t>
      </w:r>
      <w:r>
        <w:rPr>
          <w:spacing w:val="-10"/>
        </w:rPr>
        <w:t xml:space="preserve"> </w:t>
      </w:r>
      <w:r>
        <w:t>следует</w:t>
      </w:r>
      <w:r>
        <w:rPr>
          <w:spacing w:val="-11"/>
        </w:rPr>
        <w:t xml:space="preserve"> </w:t>
      </w:r>
      <w:r>
        <w:t>первым</w:t>
      </w:r>
      <w:r>
        <w:rPr>
          <w:spacing w:val="-5"/>
        </w:rPr>
        <w:t xml:space="preserve"> </w:t>
      </w:r>
      <w:r>
        <w:t>ходом отступить королем, чтобы добиться ничьей.</w:t>
      </w:r>
    </w:p>
    <w:p w:rsidR="007A46EE" w:rsidRDefault="009E1D98">
      <w:pPr>
        <w:pStyle w:val="a3"/>
        <w:spacing w:before="196"/>
        <w:jc w:val="left"/>
      </w:pPr>
      <w:r>
        <w:t>«Путь</w:t>
      </w:r>
      <w:r>
        <w:rPr>
          <w:spacing w:val="-17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ничьей».</w:t>
      </w:r>
      <w:r>
        <w:rPr>
          <w:spacing w:val="-9"/>
        </w:rPr>
        <w:t xml:space="preserve"> </w:t>
      </w:r>
      <w:r>
        <w:t>Точной</w:t>
      </w:r>
      <w:r>
        <w:rPr>
          <w:spacing w:val="-11"/>
        </w:rPr>
        <w:t xml:space="preserve"> </w:t>
      </w:r>
      <w:r>
        <w:t>игрой</w:t>
      </w:r>
      <w:r>
        <w:rPr>
          <w:spacing w:val="-11"/>
        </w:rPr>
        <w:t xml:space="preserve"> </w:t>
      </w:r>
      <w:r>
        <w:t>нужно</w:t>
      </w:r>
      <w:r>
        <w:rPr>
          <w:spacing w:val="-11"/>
        </w:rPr>
        <w:t xml:space="preserve"> </w:t>
      </w:r>
      <w:r>
        <w:t>добиться</w:t>
      </w:r>
      <w:r>
        <w:rPr>
          <w:spacing w:val="-9"/>
        </w:rPr>
        <w:t xml:space="preserve"> </w:t>
      </w:r>
      <w:r>
        <w:rPr>
          <w:spacing w:val="-2"/>
        </w:rPr>
        <w:t>ничьей.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0"/>
          <w:numId w:val="27"/>
        </w:numPr>
        <w:tabs>
          <w:tab w:val="left" w:pos="768"/>
        </w:tabs>
        <w:ind w:left="768" w:hanging="343"/>
        <w:rPr>
          <w:sz w:val="28"/>
        </w:rPr>
      </w:pPr>
      <w:r>
        <w:rPr>
          <w:spacing w:val="-2"/>
          <w:sz w:val="28"/>
        </w:rPr>
        <w:t>Обобщение.</w:t>
      </w:r>
    </w:p>
    <w:p w:rsidR="007A46EE" w:rsidRDefault="009E1D98">
      <w:pPr>
        <w:pStyle w:val="a3"/>
        <w:spacing w:before="244"/>
        <w:jc w:val="left"/>
      </w:pPr>
      <w:r>
        <w:rPr>
          <w:spacing w:val="-2"/>
        </w:rPr>
        <w:t>Повторение</w:t>
      </w:r>
      <w:r>
        <w:rPr>
          <w:spacing w:val="-1"/>
        </w:rPr>
        <w:t xml:space="preserve"> </w:t>
      </w:r>
      <w:r>
        <w:rPr>
          <w:spacing w:val="-2"/>
        </w:rPr>
        <w:t>основных</w:t>
      </w:r>
      <w:r>
        <w:rPr>
          <w:spacing w:val="-11"/>
        </w:rPr>
        <w:t xml:space="preserve"> </w:t>
      </w:r>
      <w:r>
        <w:rPr>
          <w:spacing w:val="-2"/>
        </w:rPr>
        <w:t>вопросов</w:t>
      </w:r>
      <w:r>
        <w:rPr>
          <w:spacing w:val="-3"/>
        </w:rPr>
        <w:t xml:space="preserve"> </w:t>
      </w:r>
      <w:r>
        <w:rPr>
          <w:spacing w:val="-2"/>
        </w:rPr>
        <w:t>курса.</w:t>
      </w:r>
      <w:r>
        <w:rPr>
          <w:spacing w:val="7"/>
        </w:rPr>
        <w:t xml:space="preserve"> </w:t>
      </w:r>
      <w:r>
        <w:rPr>
          <w:spacing w:val="-2"/>
        </w:rPr>
        <w:t>Практическая</w:t>
      </w:r>
      <w:r>
        <w:rPr>
          <w:spacing w:val="1"/>
        </w:rPr>
        <w:t xml:space="preserve"> </w:t>
      </w:r>
      <w:r>
        <w:rPr>
          <w:spacing w:val="-2"/>
        </w:rPr>
        <w:t>игра.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77"/>
        <w:ind w:left="0"/>
        <w:jc w:val="left"/>
      </w:pPr>
    </w:p>
    <w:p w:rsidR="007A46EE" w:rsidRDefault="009E1D98">
      <w:pPr>
        <w:pStyle w:val="a3"/>
        <w:spacing w:before="1"/>
        <w:jc w:val="left"/>
      </w:pPr>
      <w:r>
        <w:t>К</w:t>
      </w:r>
      <w:r>
        <w:rPr>
          <w:spacing w:val="-12"/>
        </w:rPr>
        <w:t xml:space="preserve"> </w:t>
      </w:r>
      <w:r>
        <w:t>концу</w:t>
      </w:r>
      <w:r>
        <w:rPr>
          <w:spacing w:val="-18"/>
        </w:rPr>
        <w:t xml:space="preserve"> </w:t>
      </w:r>
      <w:r>
        <w:t>третьего</w:t>
      </w:r>
      <w:r>
        <w:rPr>
          <w:spacing w:val="-10"/>
        </w:rPr>
        <w:t xml:space="preserve"> </w:t>
      </w:r>
      <w:r>
        <w:t>года</w:t>
      </w:r>
      <w:r>
        <w:rPr>
          <w:spacing w:val="-10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rPr>
          <w:spacing w:val="-2"/>
        </w:rPr>
        <w:t>должнызнать:</w:t>
      </w:r>
    </w:p>
    <w:p w:rsidR="007A46EE" w:rsidRDefault="009E1D98">
      <w:pPr>
        <w:pStyle w:val="a5"/>
        <w:numPr>
          <w:ilvl w:val="0"/>
          <w:numId w:val="26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z w:val="28"/>
        </w:rPr>
        <w:t>принципы</w:t>
      </w:r>
      <w:r>
        <w:rPr>
          <w:spacing w:val="-11"/>
          <w:sz w:val="28"/>
        </w:rPr>
        <w:t xml:space="preserve"> </w:t>
      </w:r>
      <w:r>
        <w:rPr>
          <w:sz w:val="28"/>
        </w:rPr>
        <w:t>игры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дебюте;</w:t>
      </w:r>
    </w:p>
    <w:p w:rsidR="007A46EE" w:rsidRDefault="009E1D98">
      <w:pPr>
        <w:pStyle w:val="a5"/>
        <w:numPr>
          <w:ilvl w:val="0"/>
          <w:numId w:val="26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pacing w:val="-2"/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тактические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приемы;</w:t>
      </w:r>
    </w:p>
    <w:p w:rsidR="007A46EE" w:rsidRDefault="009E1D98">
      <w:pPr>
        <w:pStyle w:val="a5"/>
        <w:numPr>
          <w:ilvl w:val="0"/>
          <w:numId w:val="26"/>
        </w:numPr>
        <w:tabs>
          <w:tab w:val="left" w:pos="1131"/>
        </w:tabs>
        <w:spacing w:before="245"/>
        <w:ind w:left="1131" w:hanging="706"/>
        <w:jc w:val="left"/>
        <w:rPr>
          <w:sz w:val="28"/>
        </w:rPr>
      </w:pPr>
      <w:r>
        <w:rPr>
          <w:spacing w:val="-2"/>
          <w:sz w:val="28"/>
        </w:rPr>
        <w:t>термины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дебют,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миттельшпиль,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эндшпиль,</w:t>
      </w:r>
      <w:r>
        <w:rPr>
          <w:sz w:val="28"/>
        </w:rPr>
        <w:t xml:space="preserve"> </w:t>
      </w:r>
      <w:r>
        <w:rPr>
          <w:spacing w:val="-2"/>
          <w:sz w:val="28"/>
        </w:rPr>
        <w:t>темп,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оппозиция,</w:t>
      </w:r>
      <w:r>
        <w:rPr>
          <w:sz w:val="28"/>
        </w:rPr>
        <w:t xml:space="preserve"> </w:t>
      </w:r>
      <w:r>
        <w:rPr>
          <w:spacing w:val="-2"/>
          <w:sz w:val="28"/>
        </w:rPr>
        <w:t>ключевые поля.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77"/>
        <w:ind w:left="0"/>
        <w:jc w:val="left"/>
      </w:pPr>
    </w:p>
    <w:p w:rsidR="007A46EE" w:rsidRDefault="009E1D98">
      <w:pPr>
        <w:pStyle w:val="a3"/>
        <w:jc w:val="left"/>
      </w:pPr>
      <w:r>
        <w:t>К</w:t>
      </w:r>
      <w:r>
        <w:rPr>
          <w:spacing w:val="-12"/>
        </w:rPr>
        <w:t xml:space="preserve"> </w:t>
      </w:r>
      <w:r>
        <w:t>концу</w:t>
      </w:r>
      <w:r>
        <w:rPr>
          <w:spacing w:val="-18"/>
        </w:rPr>
        <w:t xml:space="preserve"> </w:t>
      </w:r>
      <w:r>
        <w:t>третьего</w:t>
      </w:r>
      <w:r>
        <w:rPr>
          <w:spacing w:val="-10"/>
        </w:rPr>
        <w:t xml:space="preserve"> </w:t>
      </w:r>
      <w:r>
        <w:t>года</w:t>
      </w:r>
      <w:r>
        <w:rPr>
          <w:spacing w:val="-10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дети</w:t>
      </w:r>
      <w:r>
        <w:rPr>
          <w:spacing w:val="-9"/>
        </w:rPr>
        <w:t xml:space="preserve"> </w:t>
      </w:r>
      <w:r>
        <w:rPr>
          <w:spacing w:val="-2"/>
        </w:rPr>
        <w:t>должныуметь:</w:t>
      </w:r>
    </w:p>
    <w:p w:rsidR="007A46EE" w:rsidRDefault="009E1D98">
      <w:pPr>
        <w:pStyle w:val="a5"/>
        <w:numPr>
          <w:ilvl w:val="0"/>
          <w:numId w:val="26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z w:val="28"/>
        </w:rPr>
        <w:t>грамотно</w:t>
      </w:r>
      <w:r>
        <w:rPr>
          <w:spacing w:val="-18"/>
          <w:sz w:val="28"/>
        </w:rPr>
        <w:t xml:space="preserve"> </w:t>
      </w:r>
      <w:r>
        <w:rPr>
          <w:sz w:val="28"/>
        </w:rPr>
        <w:t>располагать</w:t>
      </w:r>
      <w:r>
        <w:rPr>
          <w:spacing w:val="-17"/>
          <w:sz w:val="28"/>
        </w:rPr>
        <w:t xml:space="preserve"> </w:t>
      </w:r>
      <w:r>
        <w:rPr>
          <w:sz w:val="28"/>
        </w:rPr>
        <w:t>шахматные</w:t>
      </w:r>
      <w:r>
        <w:rPr>
          <w:spacing w:val="-12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дебюте;</w:t>
      </w:r>
    </w:p>
    <w:p w:rsidR="007A46EE" w:rsidRDefault="009E1D98">
      <w:pPr>
        <w:pStyle w:val="a5"/>
        <w:numPr>
          <w:ilvl w:val="0"/>
          <w:numId w:val="26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pacing w:val="-2"/>
          <w:sz w:val="28"/>
        </w:rPr>
        <w:t>находить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несложные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тактические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приемы;</w:t>
      </w:r>
    </w:p>
    <w:p w:rsidR="007A46EE" w:rsidRDefault="009E1D98">
      <w:pPr>
        <w:pStyle w:val="a5"/>
        <w:numPr>
          <w:ilvl w:val="0"/>
          <w:numId w:val="26"/>
        </w:numPr>
        <w:tabs>
          <w:tab w:val="left" w:pos="1131"/>
        </w:tabs>
        <w:spacing w:before="245"/>
        <w:ind w:left="1131" w:hanging="706"/>
        <w:jc w:val="left"/>
        <w:rPr>
          <w:sz w:val="28"/>
        </w:rPr>
      </w:pPr>
      <w:r>
        <w:rPr>
          <w:spacing w:val="-2"/>
          <w:sz w:val="28"/>
        </w:rPr>
        <w:t>точно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разыгрывать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простейшие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окончания.</w:t>
      </w:r>
    </w:p>
    <w:p w:rsidR="007A46EE" w:rsidRDefault="009E1D98">
      <w:pPr>
        <w:pStyle w:val="a3"/>
        <w:spacing w:before="249" w:line="278" w:lineRule="auto"/>
        <w:ind w:right="662"/>
      </w:pPr>
      <w:r>
        <w:t>На</w:t>
      </w:r>
      <w:r>
        <w:rPr>
          <w:spacing w:val="-5"/>
        </w:rPr>
        <w:t xml:space="preserve"> </w:t>
      </w:r>
      <w:r>
        <w:t>занятиях</w:t>
      </w:r>
      <w:r>
        <w:rPr>
          <w:spacing w:val="-14"/>
        </w:rPr>
        <w:t xml:space="preserve"> </w:t>
      </w:r>
      <w:r>
        <w:t>четвертого</w:t>
      </w:r>
      <w:r>
        <w:rPr>
          <w:spacing w:val="-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«Шахматы,</w:t>
      </w:r>
      <w:r>
        <w:rPr>
          <w:spacing w:val="-3"/>
        </w:rPr>
        <w:t xml:space="preserve"> </w:t>
      </w:r>
      <w:r>
        <w:t>четвертый</w:t>
      </w:r>
      <w:r>
        <w:rPr>
          <w:spacing w:val="-5"/>
        </w:rPr>
        <w:t xml:space="preserve"> </w:t>
      </w:r>
      <w:r>
        <w:t>год»</w:t>
      </w:r>
      <w:r>
        <w:rPr>
          <w:spacing w:val="-14"/>
        </w:rPr>
        <w:t xml:space="preserve"> </w:t>
      </w:r>
      <w:r>
        <w:t>используются обучающие</w:t>
      </w:r>
      <w:r>
        <w:rPr>
          <w:spacing w:val="-5"/>
        </w:rPr>
        <w:t xml:space="preserve"> </w:t>
      </w:r>
      <w:r>
        <w:t>плакаты,</w:t>
      </w:r>
      <w:r>
        <w:rPr>
          <w:spacing w:val="-4"/>
        </w:rPr>
        <w:t xml:space="preserve"> </w:t>
      </w:r>
      <w:r>
        <w:t>диаграммы</w:t>
      </w:r>
      <w:r>
        <w:rPr>
          <w:spacing w:val="-9"/>
        </w:rPr>
        <w:t xml:space="preserve"> </w:t>
      </w:r>
      <w:r>
        <w:t>задачи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самостоятельного</w:t>
      </w:r>
      <w:r>
        <w:rPr>
          <w:spacing w:val="-9"/>
        </w:rPr>
        <w:t xml:space="preserve"> </w:t>
      </w:r>
      <w:r>
        <w:t>решения,</w:t>
      </w:r>
      <w:r>
        <w:rPr>
          <w:spacing w:val="-3"/>
        </w:rPr>
        <w:t xml:space="preserve"> </w:t>
      </w:r>
      <w:r>
        <w:t>загадки, головоломки по темам, лабиринты на шахматной доске, кроссворды, ребусы,</w:t>
      </w:r>
    </w:p>
    <w:p w:rsidR="007A46EE" w:rsidRDefault="009E1D98">
      <w:pPr>
        <w:pStyle w:val="a3"/>
        <w:spacing w:line="276" w:lineRule="auto"/>
        <w:ind w:right="389"/>
        <w:jc w:val="left"/>
      </w:pPr>
      <w:r>
        <w:t>шахматное</w:t>
      </w:r>
      <w:r>
        <w:rPr>
          <w:spacing w:val="-6"/>
        </w:rPr>
        <w:t xml:space="preserve"> </w:t>
      </w:r>
      <w:r>
        <w:t>лото,</w:t>
      </w:r>
      <w:r>
        <w:rPr>
          <w:spacing w:val="-3"/>
        </w:rPr>
        <w:t xml:space="preserve"> </w:t>
      </w:r>
      <w:r>
        <w:t>викторины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др.,</w:t>
      </w:r>
      <w:r>
        <w:rPr>
          <w:spacing w:val="-3"/>
        </w:rPr>
        <w:t xml:space="preserve"> </w:t>
      </w:r>
      <w:r>
        <w:t>решение</w:t>
      </w:r>
      <w:r>
        <w:rPr>
          <w:spacing w:val="-7"/>
        </w:rPr>
        <w:t xml:space="preserve"> </w:t>
      </w:r>
      <w:r>
        <w:t>которых</w:t>
      </w:r>
      <w:r>
        <w:rPr>
          <w:spacing w:val="-17"/>
        </w:rPr>
        <w:t xml:space="preserve"> </w:t>
      </w:r>
      <w:r>
        <w:t>дают</w:t>
      </w:r>
      <w:r>
        <w:rPr>
          <w:spacing w:val="-10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</w:t>
      </w:r>
      <w:r>
        <w:rPr>
          <w:spacing w:val="-9"/>
        </w:rPr>
        <w:t xml:space="preserve"> </w:t>
      </w:r>
      <w:r>
        <w:t>информа</w:t>
      </w:r>
      <w:r>
        <w:t>цию</w:t>
      </w:r>
      <w:r>
        <w:rPr>
          <w:spacing w:val="-5"/>
        </w:rPr>
        <w:t xml:space="preserve"> </w:t>
      </w:r>
      <w:r>
        <w:t>о какой-либо фигуре, но и представление об ее игровых возможностях и</w:t>
      </w:r>
    </w:p>
    <w:p w:rsidR="007A46EE" w:rsidRDefault="009E1D98">
      <w:pPr>
        <w:pStyle w:val="a3"/>
        <w:spacing w:before="2"/>
        <w:jc w:val="left"/>
      </w:pPr>
      <w:r>
        <w:t>ограничениях.</w:t>
      </w:r>
      <w:r>
        <w:rPr>
          <w:spacing w:val="-18"/>
        </w:rPr>
        <w:t xml:space="preserve"> </w:t>
      </w:r>
      <w:r>
        <w:t>Кроме</w:t>
      </w:r>
      <w:r>
        <w:rPr>
          <w:spacing w:val="-17"/>
        </w:rPr>
        <w:t xml:space="preserve"> </w:t>
      </w:r>
      <w:r>
        <w:t>этого</w:t>
      </w:r>
      <w:r>
        <w:rPr>
          <w:spacing w:val="-18"/>
        </w:rPr>
        <w:t xml:space="preserve"> </w:t>
      </w:r>
      <w:r>
        <w:t>обучающимся</w:t>
      </w:r>
      <w:r>
        <w:rPr>
          <w:spacing w:val="-17"/>
        </w:rPr>
        <w:t xml:space="preserve"> </w:t>
      </w:r>
      <w:r>
        <w:t>предлагаются</w:t>
      </w:r>
      <w:r>
        <w:rPr>
          <w:spacing w:val="-17"/>
        </w:rPr>
        <w:t xml:space="preserve"> </w:t>
      </w:r>
      <w:r>
        <w:t>задачи</w:t>
      </w:r>
      <w:r>
        <w:rPr>
          <w:spacing w:val="-17"/>
        </w:rPr>
        <w:t xml:space="preserve"> </w:t>
      </w:r>
      <w:r>
        <w:rPr>
          <w:spacing w:val="-5"/>
        </w:rPr>
        <w:t>для</w:t>
      </w:r>
    </w:p>
    <w:p w:rsidR="007A46EE" w:rsidRDefault="009E1D98">
      <w:pPr>
        <w:pStyle w:val="a3"/>
        <w:spacing w:before="38" w:line="276" w:lineRule="auto"/>
        <w:jc w:val="left"/>
      </w:pPr>
      <w:r>
        <w:t>самостоятельного</w:t>
      </w:r>
      <w:r>
        <w:rPr>
          <w:spacing w:val="-6"/>
        </w:rPr>
        <w:t xml:space="preserve"> </w:t>
      </w:r>
      <w:r>
        <w:t>решения:</w:t>
      </w:r>
      <w:r>
        <w:rPr>
          <w:spacing w:val="-13"/>
        </w:rPr>
        <w:t xml:space="preserve"> </w:t>
      </w:r>
      <w:r>
        <w:t>«Ферзь</w:t>
      </w:r>
      <w:r>
        <w:rPr>
          <w:spacing w:val="-10"/>
        </w:rPr>
        <w:t xml:space="preserve"> </w:t>
      </w:r>
      <w:r>
        <w:t>против</w:t>
      </w:r>
      <w:r>
        <w:rPr>
          <w:spacing w:val="-11"/>
        </w:rPr>
        <w:t xml:space="preserve"> </w:t>
      </w:r>
      <w:r>
        <w:t>пешки»,</w:t>
      </w:r>
      <w:r>
        <w:rPr>
          <w:spacing w:val="-2"/>
        </w:rPr>
        <w:t xml:space="preserve"> </w:t>
      </w:r>
      <w:r>
        <w:t>«Ферзь</w:t>
      </w:r>
      <w:r>
        <w:rPr>
          <w:spacing w:val="-10"/>
        </w:rPr>
        <w:t xml:space="preserve"> </w:t>
      </w:r>
      <w:r>
        <w:t>против</w:t>
      </w:r>
      <w:r>
        <w:rPr>
          <w:spacing w:val="-11"/>
        </w:rPr>
        <w:t xml:space="preserve"> </w:t>
      </w:r>
      <w:r>
        <w:t>короля»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др., занимательные рассказы из истории шахмат, тесты для проверки полученных</w:t>
      </w:r>
    </w:p>
    <w:p w:rsidR="007A46EE" w:rsidRDefault="009E1D98">
      <w:pPr>
        <w:pStyle w:val="a3"/>
        <w:spacing w:before="4"/>
        <w:jc w:val="left"/>
      </w:pPr>
      <w:r>
        <w:rPr>
          <w:spacing w:val="-2"/>
        </w:rPr>
        <w:t>знаний.</w:t>
      </w:r>
    </w:p>
    <w:p w:rsidR="007A46EE" w:rsidRDefault="009E1D98">
      <w:pPr>
        <w:pStyle w:val="a3"/>
        <w:spacing w:before="245"/>
        <w:jc w:val="left"/>
      </w:pPr>
      <w:r>
        <w:t>Занятия</w:t>
      </w:r>
      <w:r>
        <w:rPr>
          <w:spacing w:val="-18"/>
        </w:rPr>
        <w:t xml:space="preserve"> </w:t>
      </w:r>
      <w:r>
        <w:t>посвящены</w:t>
      </w:r>
      <w:r>
        <w:rPr>
          <w:spacing w:val="-14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основном</w:t>
      </w:r>
      <w:r>
        <w:rPr>
          <w:spacing w:val="-11"/>
        </w:rPr>
        <w:t xml:space="preserve"> </w:t>
      </w:r>
      <w:r>
        <w:t>совершенствованию</w:t>
      </w:r>
      <w:r>
        <w:rPr>
          <w:spacing w:val="-17"/>
        </w:rPr>
        <w:t xml:space="preserve"> </w:t>
      </w:r>
      <w:r>
        <w:t>игры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rPr>
          <w:spacing w:val="-2"/>
        </w:rPr>
        <w:t>миттельшпиле,</w:t>
      </w:r>
    </w:p>
    <w:p w:rsidR="007A46EE" w:rsidRDefault="009E1D98">
      <w:pPr>
        <w:pStyle w:val="a3"/>
        <w:spacing w:before="47"/>
        <w:jc w:val="left"/>
      </w:pPr>
      <w:r>
        <w:t>поскольку</w:t>
      </w:r>
      <w:r>
        <w:rPr>
          <w:spacing w:val="-18"/>
        </w:rPr>
        <w:t xml:space="preserve"> </w:t>
      </w:r>
      <w:r>
        <w:t>главная</w:t>
      </w:r>
      <w:r>
        <w:rPr>
          <w:spacing w:val="-17"/>
        </w:rPr>
        <w:t xml:space="preserve"> </w:t>
      </w:r>
      <w:r>
        <w:t>борьба</w:t>
      </w:r>
      <w:r>
        <w:rPr>
          <w:spacing w:val="-13"/>
        </w:rPr>
        <w:t xml:space="preserve"> </w:t>
      </w:r>
      <w:r>
        <w:t>происходит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середине</w:t>
      </w:r>
      <w:r>
        <w:rPr>
          <w:spacing w:val="-12"/>
        </w:rPr>
        <w:t xml:space="preserve"> </w:t>
      </w:r>
      <w:r>
        <w:t>партии.</w:t>
      </w:r>
      <w:r>
        <w:rPr>
          <w:spacing w:val="-11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темы</w:t>
      </w:r>
      <w:r>
        <w:rPr>
          <w:spacing w:val="-17"/>
        </w:rPr>
        <w:t xml:space="preserve"> </w:t>
      </w:r>
      <w:r>
        <w:rPr>
          <w:spacing w:val="-2"/>
        </w:rPr>
        <w:t>курса</w:t>
      </w:r>
    </w:p>
    <w:p w:rsidR="007A46EE" w:rsidRDefault="009E1D98">
      <w:pPr>
        <w:pStyle w:val="a3"/>
        <w:spacing w:before="48"/>
        <w:jc w:val="left"/>
      </w:pPr>
      <w:r>
        <w:t>«Анализ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оценка</w:t>
      </w:r>
      <w:r>
        <w:rPr>
          <w:spacing w:val="-12"/>
        </w:rPr>
        <w:t xml:space="preserve"> </w:t>
      </w:r>
      <w:r>
        <w:t>позиции»,</w:t>
      </w:r>
      <w:r>
        <w:rPr>
          <w:spacing w:val="-10"/>
        </w:rPr>
        <w:t xml:space="preserve"> </w:t>
      </w:r>
      <w:r>
        <w:t>«Шахматные</w:t>
      </w:r>
      <w:r>
        <w:rPr>
          <w:spacing w:val="-12"/>
        </w:rPr>
        <w:t xml:space="preserve"> </w:t>
      </w:r>
      <w:r>
        <w:t>комбинации»,</w:t>
      </w:r>
      <w:r>
        <w:rPr>
          <w:spacing w:val="-9"/>
        </w:rPr>
        <w:t xml:space="preserve"> </w:t>
      </w:r>
      <w:r>
        <w:t>«План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rPr>
          <w:spacing w:val="-2"/>
        </w:rPr>
        <w:t>шахматах».</w:t>
      </w:r>
    </w:p>
    <w:p w:rsidR="007A46EE" w:rsidRDefault="009E1D98">
      <w:pPr>
        <w:pStyle w:val="a3"/>
        <w:spacing w:before="250" w:line="276" w:lineRule="auto"/>
        <w:jc w:val="left"/>
      </w:pPr>
      <w:r>
        <w:t>Обучающиеся</w:t>
      </w:r>
      <w:r>
        <w:rPr>
          <w:spacing w:val="-10"/>
        </w:rPr>
        <w:t xml:space="preserve"> </w:t>
      </w:r>
      <w:r>
        <w:t>учатся</w:t>
      </w:r>
      <w:r>
        <w:rPr>
          <w:spacing w:val="-10"/>
        </w:rPr>
        <w:t xml:space="preserve"> </w:t>
      </w:r>
      <w:r>
        <w:t>элементарно</w:t>
      </w:r>
      <w:r>
        <w:rPr>
          <w:spacing w:val="-10"/>
        </w:rPr>
        <w:t xml:space="preserve"> </w:t>
      </w:r>
      <w:r>
        <w:t>анализировать</w:t>
      </w:r>
      <w:r>
        <w:rPr>
          <w:spacing w:val="-16"/>
        </w:rPr>
        <w:t xml:space="preserve"> </w:t>
      </w:r>
      <w:r>
        <w:t>позицию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анализа составлять простейший план дальнейшей игры. Дети знакомятся с темами</w:t>
      </w:r>
    </w:p>
    <w:p w:rsidR="007A46EE" w:rsidRDefault="009E1D98">
      <w:pPr>
        <w:pStyle w:val="a3"/>
        <w:spacing w:before="3" w:line="276" w:lineRule="auto"/>
        <w:ind w:right="1069"/>
        <w:jc w:val="left"/>
      </w:pPr>
      <w:r>
        <w:t>комбинаций,</w:t>
      </w:r>
      <w:r>
        <w:rPr>
          <w:spacing w:val="-10"/>
        </w:rPr>
        <w:t xml:space="preserve"> </w:t>
      </w:r>
      <w:r>
        <w:t>учатся</w:t>
      </w:r>
      <w:r>
        <w:rPr>
          <w:spacing w:val="-11"/>
        </w:rPr>
        <w:t xml:space="preserve"> </w:t>
      </w:r>
      <w:r>
        <w:t>находить</w:t>
      </w:r>
      <w:r>
        <w:rPr>
          <w:spacing w:val="-18"/>
        </w:rPr>
        <w:t xml:space="preserve"> </w:t>
      </w:r>
      <w:r>
        <w:t>несложные</w:t>
      </w:r>
      <w:r>
        <w:rPr>
          <w:spacing w:val="-10"/>
        </w:rPr>
        <w:t xml:space="preserve"> </w:t>
      </w:r>
      <w:r>
        <w:t>тактические</w:t>
      </w:r>
      <w:r>
        <w:rPr>
          <w:spacing w:val="-11"/>
        </w:rPr>
        <w:t xml:space="preserve"> </w:t>
      </w:r>
      <w:r>
        <w:t>приемы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 xml:space="preserve">проводить </w:t>
      </w:r>
      <w:r>
        <w:rPr>
          <w:spacing w:val="-2"/>
        </w:rPr>
        <w:t>комбинации.</w:t>
      </w:r>
    </w:p>
    <w:p w:rsidR="007A46EE" w:rsidRDefault="009E1D98">
      <w:pPr>
        <w:pStyle w:val="a3"/>
        <w:spacing w:before="201" w:line="276" w:lineRule="auto"/>
        <w:jc w:val="left"/>
      </w:pPr>
      <w:r>
        <w:t>Обучающиеся</w:t>
      </w:r>
      <w:r>
        <w:rPr>
          <w:spacing w:val="-7"/>
        </w:rPr>
        <w:t xml:space="preserve"> </w:t>
      </w:r>
      <w:r>
        <w:t>овладевают</w:t>
      </w:r>
      <w:r>
        <w:rPr>
          <w:spacing w:val="-10"/>
        </w:rPr>
        <w:t xml:space="preserve"> </w:t>
      </w:r>
      <w:r>
        <w:t>знаниями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навыками</w:t>
      </w:r>
      <w:r>
        <w:rPr>
          <w:spacing w:val="-10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IV</w:t>
      </w:r>
      <w:r>
        <w:rPr>
          <w:spacing w:val="-5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III</w:t>
      </w:r>
      <w:r>
        <w:rPr>
          <w:spacing w:val="-11"/>
        </w:rPr>
        <w:t xml:space="preserve"> </w:t>
      </w:r>
      <w:r>
        <w:t>спортивных разрядов. Принимают участие в соревнованиях различного уровня</w:t>
      </w:r>
    </w:p>
    <w:p w:rsidR="007A46EE" w:rsidRDefault="007A46EE">
      <w:pPr>
        <w:pStyle w:val="a3"/>
        <w:spacing w:line="276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jc w:val="left"/>
      </w:pPr>
      <w:r>
        <w:t>Тематика</w:t>
      </w:r>
      <w:r>
        <w:rPr>
          <w:spacing w:val="-16"/>
        </w:rPr>
        <w:t xml:space="preserve"> </w:t>
      </w:r>
      <w:r>
        <w:t>курса</w:t>
      </w:r>
      <w:r>
        <w:rPr>
          <w:spacing w:val="-13"/>
        </w:rPr>
        <w:t xml:space="preserve"> </w:t>
      </w:r>
      <w:r>
        <w:t>«Шахматы,</w:t>
      </w:r>
      <w:r>
        <w:rPr>
          <w:spacing w:val="-11"/>
        </w:rPr>
        <w:t xml:space="preserve"> </w:t>
      </w:r>
      <w:r>
        <w:t>четвёртый</w:t>
      </w:r>
      <w:r>
        <w:rPr>
          <w:spacing w:val="35"/>
        </w:rPr>
        <w:t xml:space="preserve"> </w:t>
      </w:r>
      <w:r>
        <w:rPr>
          <w:spacing w:val="-2"/>
        </w:rPr>
        <w:t>год».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72"/>
        <w:ind w:left="0"/>
        <w:jc w:val="left"/>
      </w:pPr>
    </w:p>
    <w:p w:rsidR="007A46EE" w:rsidRDefault="009E1D98">
      <w:pPr>
        <w:pStyle w:val="a3"/>
        <w:jc w:val="left"/>
      </w:pPr>
      <w:r>
        <w:rPr>
          <w:spacing w:val="-2"/>
        </w:rPr>
        <w:t>Тематика</w:t>
      </w:r>
      <w:r>
        <w:rPr>
          <w:spacing w:val="-4"/>
        </w:rPr>
        <w:t xml:space="preserve"> </w:t>
      </w:r>
      <w:r>
        <w:rPr>
          <w:spacing w:val="-2"/>
        </w:rPr>
        <w:t>курса</w:t>
      </w:r>
      <w:r>
        <w:rPr>
          <w:spacing w:val="1"/>
        </w:rPr>
        <w:t xml:space="preserve"> </w:t>
      </w:r>
      <w:r>
        <w:rPr>
          <w:spacing w:val="-2"/>
        </w:rPr>
        <w:t>«Шахматы, четвертый</w:t>
      </w:r>
      <w:r>
        <w:rPr>
          <w:spacing w:val="-11"/>
        </w:rPr>
        <w:t xml:space="preserve"> </w:t>
      </w:r>
      <w:r>
        <w:rPr>
          <w:spacing w:val="-2"/>
        </w:rPr>
        <w:t>год».</w:t>
      </w:r>
    </w:p>
    <w:p w:rsidR="007A46EE" w:rsidRDefault="009E1D98">
      <w:pPr>
        <w:pStyle w:val="a5"/>
        <w:numPr>
          <w:ilvl w:val="0"/>
          <w:numId w:val="25"/>
        </w:numPr>
        <w:tabs>
          <w:tab w:val="left" w:pos="659"/>
        </w:tabs>
        <w:spacing w:before="250"/>
        <w:ind w:left="659" w:hanging="234"/>
        <w:rPr>
          <w:sz w:val="28"/>
        </w:rPr>
      </w:pPr>
      <w:r>
        <w:rPr>
          <w:spacing w:val="-2"/>
          <w:sz w:val="28"/>
        </w:rPr>
        <w:t>Шахмат</w:t>
      </w:r>
      <w:r>
        <w:rPr>
          <w:spacing w:val="-2"/>
          <w:sz w:val="28"/>
        </w:rPr>
        <w:t>ная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партия.</w:t>
      </w:r>
    </w:p>
    <w:p w:rsidR="007A46EE" w:rsidRDefault="009E1D98">
      <w:pPr>
        <w:pStyle w:val="a3"/>
        <w:spacing w:before="249" w:line="276" w:lineRule="auto"/>
        <w:jc w:val="left"/>
      </w:pPr>
      <w:r>
        <w:t>Повторение</w:t>
      </w:r>
      <w:r>
        <w:rPr>
          <w:spacing w:val="-8"/>
        </w:rPr>
        <w:t xml:space="preserve"> </w:t>
      </w:r>
      <w:r>
        <w:t>пройденного</w:t>
      </w:r>
      <w:r>
        <w:rPr>
          <w:spacing w:val="-3"/>
        </w:rPr>
        <w:t xml:space="preserve"> </w:t>
      </w:r>
      <w:r>
        <w:t>материала.</w:t>
      </w:r>
      <w:r>
        <w:rPr>
          <w:spacing w:val="-6"/>
        </w:rPr>
        <w:t xml:space="preserve"> </w:t>
      </w:r>
      <w:r>
        <w:t>Еще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трех</w:t>
      </w:r>
      <w:r>
        <w:rPr>
          <w:spacing w:val="-18"/>
        </w:rPr>
        <w:t xml:space="preserve"> </w:t>
      </w:r>
      <w:r>
        <w:t>стадиях</w:t>
      </w:r>
      <w:r>
        <w:rPr>
          <w:spacing w:val="-17"/>
        </w:rPr>
        <w:t xml:space="preserve"> </w:t>
      </w:r>
      <w:r>
        <w:t>шахматной</w:t>
      </w:r>
      <w:r>
        <w:rPr>
          <w:spacing w:val="-9"/>
        </w:rPr>
        <w:t xml:space="preserve"> </w:t>
      </w:r>
      <w:r>
        <w:t>партии.</w:t>
      </w:r>
      <w:r>
        <w:rPr>
          <w:spacing w:val="-7"/>
        </w:rPr>
        <w:t xml:space="preserve"> </w:t>
      </w:r>
      <w:r>
        <w:t>Виды преимущества в шахматах. Шахматные часы. Рекомендации по рациональному</w:t>
      </w:r>
    </w:p>
    <w:p w:rsidR="007A46EE" w:rsidRDefault="009E1D98">
      <w:pPr>
        <w:pStyle w:val="a3"/>
        <w:spacing w:before="4"/>
        <w:jc w:val="left"/>
      </w:pPr>
      <w:r>
        <w:rPr>
          <w:spacing w:val="-2"/>
        </w:rPr>
        <w:t>расходованию</w:t>
      </w:r>
      <w:r>
        <w:rPr>
          <w:spacing w:val="-4"/>
        </w:rPr>
        <w:t xml:space="preserve"> </w:t>
      </w:r>
      <w:r>
        <w:rPr>
          <w:spacing w:val="-2"/>
        </w:rPr>
        <w:t>времени.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71"/>
        <w:ind w:left="0"/>
        <w:jc w:val="left"/>
      </w:pPr>
    </w:p>
    <w:p w:rsidR="007A46EE" w:rsidRDefault="009E1D98">
      <w:pPr>
        <w:pStyle w:val="a5"/>
        <w:numPr>
          <w:ilvl w:val="0"/>
          <w:numId w:val="25"/>
        </w:numPr>
        <w:tabs>
          <w:tab w:val="left" w:pos="749"/>
        </w:tabs>
        <w:ind w:left="749" w:hanging="324"/>
        <w:rPr>
          <w:sz w:val="28"/>
        </w:rPr>
      </w:pPr>
      <w:r>
        <w:rPr>
          <w:sz w:val="28"/>
        </w:rPr>
        <w:t>Анализ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позиции.</w:t>
      </w:r>
    </w:p>
    <w:p w:rsidR="007A46EE" w:rsidRDefault="009E1D98">
      <w:pPr>
        <w:pStyle w:val="a3"/>
        <w:spacing w:before="250" w:line="276" w:lineRule="auto"/>
        <w:jc w:val="left"/>
      </w:pPr>
      <w:r>
        <w:t>Правила</w:t>
      </w:r>
      <w:r>
        <w:rPr>
          <w:spacing w:val="-10"/>
        </w:rPr>
        <w:t xml:space="preserve"> </w:t>
      </w:r>
      <w:r>
        <w:t>игры</w:t>
      </w:r>
      <w:r>
        <w:rPr>
          <w:spacing w:val="-11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миттельшпиле.</w:t>
      </w:r>
      <w:r>
        <w:rPr>
          <w:spacing w:val="-8"/>
        </w:rPr>
        <w:t xml:space="preserve"> </w:t>
      </w:r>
      <w:r>
        <w:t>Элементы</w:t>
      </w:r>
      <w:r>
        <w:rPr>
          <w:spacing w:val="-9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позиции.</w:t>
      </w:r>
      <w:r>
        <w:rPr>
          <w:spacing w:val="-9"/>
        </w:rPr>
        <w:t xml:space="preserve"> </w:t>
      </w:r>
      <w:r>
        <w:t>Практическое</w:t>
      </w:r>
      <w:r>
        <w:rPr>
          <w:spacing w:val="-9"/>
        </w:rPr>
        <w:t xml:space="preserve"> </w:t>
      </w:r>
      <w:r>
        <w:t>занятие. Решение задач.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23"/>
        <w:ind w:left="0"/>
        <w:jc w:val="left"/>
      </w:pPr>
    </w:p>
    <w:p w:rsidR="007A46EE" w:rsidRDefault="009E1D98">
      <w:pPr>
        <w:pStyle w:val="a3"/>
        <w:jc w:val="left"/>
      </w:pPr>
      <w:r>
        <w:t>Дидактические</w:t>
      </w:r>
      <w:r>
        <w:rPr>
          <w:spacing w:val="-15"/>
        </w:rPr>
        <w:t xml:space="preserve"> </w:t>
      </w:r>
      <w:r>
        <w:t>игры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игровые</w:t>
      </w:r>
      <w:r>
        <w:rPr>
          <w:spacing w:val="-14"/>
        </w:rPr>
        <w:t xml:space="preserve"> </w:t>
      </w:r>
      <w:r>
        <w:rPr>
          <w:spacing w:val="-2"/>
        </w:rPr>
        <w:t>задания.</w:t>
      </w:r>
    </w:p>
    <w:p w:rsidR="007A46EE" w:rsidRDefault="009E1D98">
      <w:pPr>
        <w:pStyle w:val="a3"/>
        <w:spacing w:before="249" w:line="276" w:lineRule="auto"/>
        <w:jc w:val="left"/>
      </w:pPr>
      <w:r>
        <w:t>«Самый</w:t>
      </w:r>
      <w:r>
        <w:rPr>
          <w:spacing w:val="-10"/>
        </w:rPr>
        <w:t xml:space="preserve"> </w:t>
      </w:r>
      <w:r>
        <w:t>слабый</w:t>
      </w:r>
      <w:r>
        <w:rPr>
          <w:spacing w:val="-10"/>
        </w:rPr>
        <w:t xml:space="preserve"> </w:t>
      </w:r>
      <w:r>
        <w:t>пункт».</w:t>
      </w:r>
      <w:r>
        <w:rPr>
          <w:spacing w:val="-4"/>
        </w:rPr>
        <w:t xml:space="preserve"> </w:t>
      </w:r>
      <w:r>
        <w:t>Требуется</w:t>
      </w:r>
      <w:r>
        <w:rPr>
          <w:spacing w:val="-8"/>
        </w:rPr>
        <w:t xml:space="preserve"> </w:t>
      </w:r>
      <w:r>
        <w:t>провести</w:t>
      </w:r>
      <w:r>
        <w:rPr>
          <w:spacing w:val="-11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t>позиции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отыскать</w:t>
      </w:r>
      <w:r>
        <w:rPr>
          <w:spacing w:val="-1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лагере черных самый слабый пункт.</w:t>
      </w:r>
    </w:p>
    <w:p w:rsidR="007A46EE" w:rsidRDefault="009E1D98">
      <w:pPr>
        <w:pStyle w:val="a3"/>
        <w:spacing w:before="201"/>
        <w:jc w:val="left"/>
      </w:pPr>
      <w:r>
        <w:t>«Вижу</w:t>
      </w:r>
      <w:r>
        <w:rPr>
          <w:spacing w:val="-18"/>
        </w:rPr>
        <w:t xml:space="preserve"> </w:t>
      </w:r>
      <w:r>
        <w:t>цель!».</w:t>
      </w:r>
      <w:r>
        <w:rPr>
          <w:spacing w:val="-11"/>
        </w:rPr>
        <w:t xml:space="preserve"> </w:t>
      </w:r>
      <w:r>
        <w:t>Сделать</w:t>
      </w:r>
      <w:r>
        <w:rPr>
          <w:spacing w:val="-11"/>
        </w:rPr>
        <w:t xml:space="preserve"> </w:t>
      </w:r>
      <w:r>
        <w:t>анализ</w:t>
      </w:r>
      <w:r>
        <w:rPr>
          <w:spacing w:val="-10"/>
        </w:rPr>
        <w:t xml:space="preserve"> </w:t>
      </w:r>
      <w:r>
        <w:t>позиции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оценки</w:t>
      </w:r>
      <w:r>
        <w:rPr>
          <w:spacing w:val="-11"/>
        </w:rPr>
        <w:t xml:space="preserve"> </w:t>
      </w:r>
      <w:r>
        <w:t>определить</w:t>
      </w:r>
      <w:r>
        <w:rPr>
          <w:spacing w:val="-12"/>
        </w:rPr>
        <w:t xml:space="preserve"> </w:t>
      </w:r>
      <w:r>
        <w:t>цель</w:t>
      </w:r>
      <w:r>
        <w:rPr>
          <w:spacing w:val="-17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rPr>
          <w:spacing w:val="-2"/>
        </w:rPr>
        <w:t>белых.</w:t>
      </w:r>
    </w:p>
    <w:p w:rsidR="007A46EE" w:rsidRDefault="009E1D98">
      <w:pPr>
        <w:pStyle w:val="a5"/>
        <w:numPr>
          <w:ilvl w:val="0"/>
          <w:numId w:val="25"/>
        </w:numPr>
        <w:tabs>
          <w:tab w:val="left" w:pos="835"/>
        </w:tabs>
        <w:spacing w:before="249"/>
        <w:ind w:left="835" w:hanging="410"/>
        <w:rPr>
          <w:sz w:val="28"/>
        </w:rPr>
      </w:pPr>
      <w:r>
        <w:rPr>
          <w:spacing w:val="-2"/>
          <w:sz w:val="28"/>
        </w:rPr>
        <w:t>Шахматная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комбинация.</w:t>
      </w:r>
    </w:p>
    <w:p w:rsidR="007A46EE" w:rsidRDefault="009E1D98">
      <w:pPr>
        <w:pStyle w:val="a3"/>
        <w:spacing w:before="250" w:line="278" w:lineRule="auto"/>
        <w:ind w:right="200"/>
      </w:pPr>
      <w:r>
        <w:t>Понятие</w:t>
      </w:r>
      <w:r>
        <w:rPr>
          <w:spacing w:val="-12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шахматной</w:t>
      </w:r>
      <w:r>
        <w:rPr>
          <w:spacing w:val="-12"/>
        </w:rPr>
        <w:t xml:space="preserve"> </w:t>
      </w:r>
      <w:r>
        <w:t>комбинации.</w:t>
      </w:r>
      <w:r>
        <w:rPr>
          <w:spacing w:val="-10"/>
        </w:rPr>
        <w:t xml:space="preserve"> </w:t>
      </w:r>
      <w:r>
        <w:t>Пути</w:t>
      </w:r>
      <w:r>
        <w:rPr>
          <w:spacing w:val="-9"/>
        </w:rPr>
        <w:t xml:space="preserve"> </w:t>
      </w:r>
      <w:r>
        <w:t>поиска</w:t>
      </w:r>
      <w:r>
        <w:rPr>
          <w:spacing w:val="-12"/>
        </w:rPr>
        <w:t xml:space="preserve"> </w:t>
      </w:r>
      <w:r>
        <w:t>комбинации.</w:t>
      </w:r>
      <w:r>
        <w:rPr>
          <w:spacing w:val="-10"/>
        </w:rPr>
        <w:t xml:space="preserve"> </w:t>
      </w:r>
      <w:r>
        <w:t>Матовые</w:t>
      </w:r>
      <w:r>
        <w:rPr>
          <w:spacing w:val="-11"/>
        </w:rPr>
        <w:t xml:space="preserve"> </w:t>
      </w:r>
      <w:r>
        <w:t>комбинации. Темаотвлечения. Тема</w:t>
      </w:r>
      <w:r>
        <w:rPr>
          <w:spacing w:val="-1"/>
        </w:rPr>
        <w:t xml:space="preserve"> </w:t>
      </w:r>
      <w:r>
        <w:t>завлечения. Тема</w:t>
      </w:r>
      <w:r>
        <w:rPr>
          <w:spacing w:val="-1"/>
        </w:rPr>
        <w:t xml:space="preserve"> </w:t>
      </w:r>
      <w:r>
        <w:t>блокировки. Тема</w:t>
      </w:r>
      <w:r>
        <w:rPr>
          <w:spacing w:val="-1"/>
        </w:rPr>
        <w:t xml:space="preserve"> </w:t>
      </w:r>
      <w:r>
        <w:t>связки. Тема</w:t>
      </w:r>
      <w:r>
        <w:rPr>
          <w:spacing w:val="-1"/>
        </w:rPr>
        <w:t xml:space="preserve"> </w:t>
      </w:r>
      <w:r>
        <w:t>разрушения королевского прикрытия. Тема освобождения пространства. Тема перекр</w:t>
      </w:r>
      <w:r>
        <w:t>ытия.</w:t>
      </w:r>
    </w:p>
    <w:p w:rsidR="007A46EE" w:rsidRDefault="009E1D98">
      <w:pPr>
        <w:pStyle w:val="a3"/>
        <w:spacing w:line="276" w:lineRule="auto"/>
        <w:ind w:right="1069"/>
        <w:jc w:val="left"/>
      </w:pPr>
      <w:r>
        <w:t>Темауничтожения</w:t>
      </w:r>
      <w:r>
        <w:rPr>
          <w:spacing w:val="-15"/>
        </w:rPr>
        <w:t xml:space="preserve"> </w:t>
      </w:r>
      <w:r>
        <w:t>защиты.</w:t>
      </w:r>
      <w:r>
        <w:rPr>
          <w:spacing w:val="-11"/>
        </w:rPr>
        <w:t xml:space="preserve"> </w:t>
      </w:r>
      <w:r>
        <w:t>Тема</w:t>
      </w:r>
      <w:r>
        <w:rPr>
          <w:spacing w:val="-16"/>
        </w:rPr>
        <w:t xml:space="preserve"> </w:t>
      </w:r>
      <w:r>
        <w:t>«рентгена».</w:t>
      </w:r>
      <w:r>
        <w:rPr>
          <w:spacing w:val="-11"/>
        </w:rPr>
        <w:t xml:space="preserve"> </w:t>
      </w:r>
      <w:r>
        <w:t>Тема</w:t>
      </w:r>
      <w:r>
        <w:rPr>
          <w:spacing w:val="-16"/>
        </w:rPr>
        <w:t xml:space="preserve"> </w:t>
      </w:r>
      <w:r>
        <w:t>«батареи».</w:t>
      </w:r>
      <w:r>
        <w:rPr>
          <w:spacing w:val="-11"/>
        </w:rPr>
        <w:t xml:space="preserve"> </w:t>
      </w:r>
      <w:r>
        <w:t>Другие</w:t>
      </w:r>
      <w:r>
        <w:rPr>
          <w:spacing w:val="-13"/>
        </w:rPr>
        <w:t xml:space="preserve"> </w:t>
      </w:r>
      <w:r>
        <w:t>темы комбинаций и сочетание тематических приемов. Комбинации, ведущие к</w:t>
      </w:r>
    </w:p>
    <w:p w:rsidR="007A46EE" w:rsidRDefault="009E1D98">
      <w:pPr>
        <w:pStyle w:val="a3"/>
        <w:spacing w:line="276" w:lineRule="auto"/>
        <w:jc w:val="left"/>
      </w:pPr>
      <w:r>
        <w:t>достижению</w:t>
      </w:r>
      <w:r>
        <w:rPr>
          <w:spacing w:val="-18"/>
        </w:rPr>
        <w:t xml:space="preserve"> </w:t>
      </w:r>
      <w:r>
        <w:t>материального</w:t>
      </w:r>
      <w:r>
        <w:rPr>
          <w:spacing w:val="-15"/>
        </w:rPr>
        <w:t xml:space="preserve"> </w:t>
      </w:r>
      <w:r>
        <w:t>перевеса.</w:t>
      </w:r>
      <w:r>
        <w:rPr>
          <w:spacing w:val="-10"/>
        </w:rPr>
        <w:t xml:space="preserve"> </w:t>
      </w:r>
      <w:r>
        <w:t>Тема</w:t>
      </w:r>
      <w:r>
        <w:rPr>
          <w:spacing w:val="-16"/>
        </w:rPr>
        <w:t xml:space="preserve"> </w:t>
      </w:r>
      <w:r>
        <w:t>отвлечения.</w:t>
      </w:r>
      <w:r>
        <w:rPr>
          <w:spacing w:val="-10"/>
        </w:rPr>
        <w:t xml:space="preserve"> </w:t>
      </w:r>
      <w:r>
        <w:t>Тема</w:t>
      </w:r>
      <w:r>
        <w:rPr>
          <w:spacing w:val="-16"/>
        </w:rPr>
        <w:t xml:space="preserve"> </w:t>
      </w:r>
      <w:r>
        <w:t>завлечения.</w:t>
      </w:r>
      <w:r>
        <w:rPr>
          <w:spacing w:val="-10"/>
        </w:rPr>
        <w:t xml:space="preserve"> </w:t>
      </w:r>
      <w:r>
        <w:t>Тема уничтожения защиты. Тема связки. Тема перекрытия. Тема освобождения</w:t>
      </w:r>
    </w:p>
    <w:p w:rsidR="007A46EE" w:rsidRDefault="009E1D98">
      <w:pPr>
        <w:pStyle w:val="a3"/>
        <w:spacing w:line="321" w:lineRule="exact"/>
        <w:jc w:val="left"/>
      </w:pPr>
      <w:r>
        <w:rPr>
          <w:spacing w:val="-2"/>
        </w:rPr>
        <w:t>пространства.</w:t>
      </w:r>
      <w:r>
        <w:rPr>
          <w:spacing w:val="1"/>
        </w:rPr>
        <w:t xml:space="preserve"> </w:t>
      </w:r>
      <w:r>
        <w:rPr>
          <w:spacing w:val="-2"/>
        </w:rPr>
        <w:t>Тема</w:t>
      </w:r>
      <w:r>
        <w:rPr>
          <w:spacing w:val="-6"/>
        </w:rPr>
        <w:t xml:space="preserve"> </w:t>
      </w:r>
      <w:r>
        <w:rPr>
          <w:spacing w:val="-2"/>
        </w:rPr>
        <w:t>превращения</w:t>
      </w:r>
      <w:r>
        <w:rPr>
          <w:spacing w:val="-5"/>
        </w:rPr>
        <w:t xml:space="preserve"> </w:t>
      </w:r>
      <w:r>
        <w:rPr>
          <w:spacing w:val="-2"/>
        </w:rPr>
        <w:t>пешки.</w:t>
      </w:r>
      <w:r>
        <w:rPr>
          <w:spacing w:val="11"/>
        </w:rPr>
        <w:t xml:space="preserve"> </w:t>
      </w:r>
      <w:r>
        <w:rPr>
          <w:spacing w:val="-2"/>
        </w:rPr>
        <w:t>Сочетание</w:t>
      </w:r>
      <w:r>
        <w:rPr>
          <w:spacing w:val="-6"/>
        </w:rPr>
        <w:t xml:space="preserve"> </w:t>
      </w:r>
      <w:r>
        <w:rPr>
          <w:spacing w:val="-2"/>
        </w:rPr>
        <w:t>тактических</w:t>
      </w:r>
      <w:r>
        <w:rPr>
          <w:spacing w:val="-11"/>
        </w:rPr>
        <w:t xml:space="preserve"> </w:t>
      </w:r>
      <w:r>
        <w:rPr>
          <w:spacing w:val="-2"/>
        </w:rPr>
        <w:t>приемов.</w:t>
      </w:r>
    </w:p>
    <w:p w:rsidR="007A46EE" w:rsidRDefault="009E1D98">
      <w:pPr>
        <w:pStyle w:val="a3"/>
        <w:spacing w:before="44"/>
        <w:jc w:val="left"/>
      </w:pPr>
      <w:r>
        <w:t>Комбинации,</w:t>
      </w:r>
      <w:r>
        <w:rPr>
          <w:spacing w:val="-18"/>
        </w:rPr>
        <w:t xml:space="preserve"> </w:t>
      </w:r>
      <w:r>
        <w:t>ведущие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достижению</w:t>
      </w:r>
      <w:r>
        <w:rPr>
          <w:spacing w:val="-17"/>
        </w:rPr>
        <w:t xml:space="preserve"> </w:t>
      </w:r>
      <w:r>
        <w:t>ничьей.</w:t>
      </w:r>
      <w:r>
        <w:rPr>
          <w:spacing w:val="-14"/>
        </w:rPr>
        <w:t xml:space="preserve"> </w:t>
      </w:r>
      <w:r>
        <w:t>Патовые</w:t>
      </w:r>
      <w:r>
        <w:rPr>
          <w:spacing w:val="-17"/>
        </w:rPr>
        <w:t xml:space="preserve"> </w:t>
      </w:r>
      <w:r>
        <w:t>комбинации.</w:t>
      </w:r>
      <w:r>
        <w:rPr>
          <w:spacing w:val="-15"/>
        </w:rPr>
        <w:t xml:space="preserve"> </w:t>
      </w:r>
      <w:r>
        <w:t>Комбинации</w:t>
      </w:r>
      <w:r>
        <w:rPr>
          <w:spacing w:val="-14"/>
        </w:rPr>
        <w:t xml:space="preserve"> </w:t>
      </w:r>
      <w:r>
        <w:rPr>
          <w:spacing w:val="-5"/>
        </w:rPr>
        <w:t>на</w:t>
      </w:r>
    </w:p>
    <w:p w:rsidR="007A46EE" w:rsidRDefault="009E1D98">
      <w:pPr>
        <w:pStyle w:val="a3"/>
        <w:spacing w:before="48" w:line="427" w:lineRule="auto"/>
        <w:ind w:right="1069"/>
        <w:jc w:val="left"/>
      </w:pPr>
      <w:r>
        <w:t>«вечный»</w:t>
      </w:r>
      <w:r>
        <w:rPr>
          <w:spacing w:val="-18"/>
        </w:rPr>
        <w:t xml:space="preserve"> </w:t>
      </w:r>
      <w:r>
        <w:t>шах.</w:t>
      </w:r>
      <w:r>
        <w:rPr>
          <w:spacing w:val="-10"/>
        </w:rPr>
        <w:t xml:space="preserve"> </w:t>
      </w:r>
      <w:r>
        <w:t>Типичные</w:t>
      </w:r>
      <w:r>
        <w:rPr>
          <w:spacing w:val="-10"/>
        </w:rPr>
        <w:t xml:space="preserve"> </w:t>
      </w:r>
      <w:r>
        <w:t>комбинации</w:t>
      </w:r>
      <w:r>
        <w:rPr>
          <w:spacing w:val="-1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деб</w:t>
      </w:r>
      <w:r>
        <w:t>юте</w:t>
      </w:r>
      <w:r>
        <w:rPr>
          <w:spacing w:val="-9"/>
        </w:rPr>
        <w:t xml:space="preserve"> </w:t>
      </w:r>
      <w:r>
        <w:t>(более</w:t>
      </w:r>
      <w:r>
        <w:rPr>
          <w:spacing w:val="-10"/>
        </w:rPr>
        <w:t xml:space="preserve"> </w:t>
      </w:r>
      <w:r>
        <w:t>сложные</w:t>
      </w:r>
      <w:r>
        <w:rPr>
          <w:spacing w:val="-11"/>
        </w:rPr>
        <w:t xml:space="preserve"> </w:t>
      </w:r>
      <w:r>
        <w:t>примеры). Дидактические игры и игровые задания.</w:t>
      </w:r>
    </w:p>
    <w:p w:rsidR="007A46EE" w:rsidRDefault="009E1D98">
      <w:pPr>
        <w:pStyle w:val="a3"/>
        <w:spacing w:line="276" w:lineRule="auto"/>
        <w:ind w:right="275"/>
        <w:jc w:val="left"/>
      </w:pPr>
      <w:r>
        <w:t>«Объяви</w:t>
      </w:r>
      <w:r>
        <w:rPr>
          <w:spacing w:val="-9"/>
        </w:rPr>
        <w:t xml:space="preserve"> </w:t>
      </w:r>
      <w:r>
        <w:t>мат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хода».</w:t>
      </w:r>
      <w:r>
        <w:rPr>
          <w:spacing w:val="-1"/>
        </w:rPr>
        <w:t xml:space="preserve"> </w:t>
      </w:r>
      <w:r>
        <w:t>Требуется</w:t>
      </w:r>
      <w:r>
        <w:rPr>
          <w:spacing w:val="-6"/>
        </w:rPr>
        <w:t xml:space="preserve"> </w:t>
      </w:r>
      <w:r>
        <w:t>пожертвовать</w:t>
      </w:r>
      <w:r>
        <w:rPr>
          <w:spacing w:val="-9"/>
        </w:rPr>
        <w:t xml:space="preserve"> </w:t>
      </w:r>
      <w:r>
        <w:t>материал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объявить</w:t>
      </w:r>
      <w:r>
        <w:rPr>
          <w:spacing w:val="-10"/>
        </w:rPr>
        <w:t xml:space="preserve"> </w:t>
      </w:r>
      <w:r>
        <w:t>мат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 xml:space="preserve">два </w:t>
      </w:r>
      <w:r>
        <w:rPr>
          <w:spacing w:val="-2"/>
        </w:rPr>
        <w:t>хода.</w:t>
      </w:r>
    </w:p>
    <w:p w:rsidR="007A46EE" w:rsidRDefault="007A46EE">
      <w:pPr>
        <w:pStyle w:val="a3"/>
        <w:spacing w:line="276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jc w:val="left"/>
      </w:pPr>
      <w:r>
        <w:t>«Сделай</w:t>
      </w:r>
      <w:r>
        <w:rPr>
          <w:spacing w:val="-18"/>
        </w:rPr>
        <w:t xml:space="preserve"> </w:t>
      </w:r>
      <w:r>
        <w:t>ничью».</w:t>
      </w:r>
      <w:r>
        <w:rPr>
          <w:spacing w:val="-14"/>
        </w:rPr>
        <w:t xml:space="preserve"> </w:t>
      </w:r>
      <w:r>
        <w:t>Требуется</w:t>
      </w:r>
      <w:r>
        <w:rPr>
          <w:spacing w:val="-12"/>
        </w:rPr>
        <w:t xml:space="preserve"> </w:t>
      </w:r>
      <w:r>
        <w:t>пожертвовать</w:t>
      </w:r>
      <w:r>
        <w:rPr>
          <w:spacing w:val="-18"/>
        </w:rPr>
        <w:t xml:space="preserve"> </w:t>
      </w:r>
      <w:r>
        <w:t>материал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достичь</w:t>
      </w:r>
      <w:r>
        <w:rPr>
          <w:spacing w:val="-17"/>
        </w:rPr>
        <w:t xml:space="preserve"> </w:t>
      </w:r>
      <w:r>
        <w:rPr>
          <w:spacing w:val="-2"/>
        </w:rPr>
        <w:t>ничьей.</w:t>
      </w:r>
    </w:p>
    <w:p w:rsidR="007A46EE" w:rsidRDefault="009E1D98">
      <w:pPr>
        <w:pStyle w:val="a3"/>
        <w:spacing w:before="244" w:line="276" w:lineRule="auto"/>
        <w:ind w:right="275"/>
        <w:jc w:val="left"/>
      </w:pPr>
      <w:r>
        <w:t>«Выигрыш</w:t>
      </w:r>
      <w:r>
        <w:rPr>
          <w:spacing w:val="-11"/>
        </w:rPr>
        <w:t xml:space="preserve"> </w:t>
      </w:r>
      <w:r>
        <w:t>материала».</w:t>
      </w:r>
      <w:r>
        <w:rPr>
          <w:spacing w:val="-9"/>
        </w:rPr>
        <w:t xml:space="preserve"> </w:t>
      </w:r>
      <w:r>
        <w:t>Надо</w:t>
      </w:r>
      <w:r>
        <w:rPr>
          <w:spacing w:val="-11"/>
        </w:rPr>
        <w:t xml:space="preserve"> </w:t>
      </w:r>
      <w:r>
        <w:t>провести</w:t>
      </w:r>
      <w:r>
        <w:rPr>
          <w:spacing w:val="-11"/>
        </w:rPr>
        <w:t xml:space="preserve"> </w:t>
      </w:r>
      <w:r>
        <w:t>тактический</w:t>
      </w:r>
      <w:r>
        <w:rPr>
          <w:spacing w:val="-11"/>
        </w:rPr>
        <w:t xml:space="preserve"> </w:t>
      </w:r>
      <w:r>
        <w:t>прием</w:t>
      </w:r>
      <w:r>
        <w:rPr>
          <w:spacing w:val="-11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комбинацию</w:t>
      </w:r>
      <w:r>
        <w:rPr>
          <w:spacing w:val="-17"/>
        </w:rPr>
        <w:t xml:space="preserve"> </w:t>
      </w:r>
      <w:r>
        <w:t>и достичь материального перевеса.</w:t>
      </w:r>
    </w:p>
    <w:p w:rsidR="007A46EE" w:rsidRDefault="009E1D98">
      <w:pPr>
        <w:pStyle w:val="a3"/>
        <w:spacing w:before="196" w:line="278" w:lineRule="auto"/>
        <w:ind w:right="275"/>
        <w:jc w:val="left"/>
      </w:pPr>
      <w:r>
        <w:t>«Мат</w:t>
      </w:r>
      <w:r>
        <w:rPr>
          <w:spacing w:val="-6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хода».</w:t>
      </w:r>
      <w:r>
        <w:rPr>
          <w:spacing w:val="-7"/>
        </w:rPr>
        <w:t xml:space="preserve"> </w:t>
      </w:r>
      <w:r>
        <w:t>Здесь</w:t>
      </w:r>
      <w:r>
        <w:rPr>
          <w:spacing w:val="-11"/>
        </w:rPr>
        <w:t xml:space="preserve"> </w:t>
      </w:r>
      <w:r>
        <w:t>требуется</w:t>
      </w:r>
      <w:r>
        <w:rPr>
          <w:spacing w:val="-7"/>
        </w:rPr>
        <w:t xml:space="preserve"> </w:t>
      </w:r>
      <w:r>
        <w:t>пожертвовать</w:t>
      </w:r>
      <w:r>
        <w:rPr>
          <w:spacing w:val="-11"/>
        </w:rPr>
        <w:t xml:space="preserve"> </w:t>
      </w:r>
      <w:r>
        <w:t>материал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объявить</w:t>
      </w:r>
      <w:r>
        <w:rPr>
          <w:spacing w:val="-12"/>
        </w:rPr>
        <w:t xml:space="preserve"> </w:t>
      </w:r>
      <w:r>
        <w:t>красивый</w:t>
      </w:r>
      <w:r>
        <w:rPr>
          <w:spacing w:val="-5"/>
        </w:rPr>
        <w:t xml:space="preserve"> </w:t>
      </w:r>
      <w:r>
        <w:t>мат в три хода.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22"/>
        <w:ind w:left="0"/>
        <w:jc w:val="left"/>
      </w:pPr>
    </w:p>
    <w:p w:rsidR="007A46EE" w:rsidRDefault="009E1D98">
      <w:pPr>
        <w:pStyle w:val="a5"/>
        <w:numPr>
          <w:ilvl w:val="0"/>
          <w:numId w:val="25"/>
        </w:numPr>
        <w:tabs>
          <w:tab w:val="left" w:pos="861"/>
        </w:tabs>
        <w:ind w:left="861" w:hanging="436"/>
        <w:rPr>
          <w:sz w:val="28"/>
        </w:rPr>
      </w:pPr>
      <w:r>
        <w:rPr>
          <w:spacing w:val="-2"/>
          <w:sz w:val="28"/>
        </w:rPr>
        <w:t>Обобщение.</w:t>
      </w:r>
    </w:p>
    <w:p w:rsidR="007A46EE" w:rsidRDefault="009E1D98">
      <w:pPr>
        <w:pStyle w:val="a3"/>
        <w:spacing w:before="254"/>
        <w:jc w:val="left"/>
      </w:pPr>
      <w:r>
        <w:rPr>
          <w:spacing w:val="-2"/>
        </w:rPr>
        <w:t>Повторение</w:t>
      </w:r>
      <w:r>
        <w:rPr>
          <w:spacing w:val="-1"/>
        </w:rPr>
        <w:t xml:space="preserve"> </w:t>
      </w:r>
      <w:r>
        <w:rPr>
          <w:spacing w:val="-2"/>
        </w:rPr>
        <w:t>основных</w:t>
      </w:r>
      <w:r>
        <w:rPr>
          <w:spacing w:val="-11"/>
        </w:rPr>
        <w:t xml:space="preserve"> </w:t>
      </w:r>
      <w:r>
        <w:rPr>
          <w:spacing w:val="-2"/>
        </w:rPr>
        <w:t>вопросов</w:t>
      </w:r>
      <w:r>
        <w:rPr>
          <w:spacing w:val="-3"/>
        </w:rPr>
        <w:t xml:space="preserve"> </w:t>
      </w:r>
      <w:r>
        <w:rPr>
          <w:spacing w:val="-2"/>
        </w:rPr>
        <w:t>курса.</w:t>
      </w:r>
      <w:r>
        <w:rPr>
          <w:spacing w:val="7"/>
        </w:rPr>
        <w:t xml:space="preserve"> </w:t>
      </w:r>
      <w:r>
        <w:rPr>
          <w:spacing w:val="-2"/>
        </w:rPr>
        <w:t>Практическая</w:t>
      </w:r>
      <w:r>
        <w:rPr>
          <w:spacing w:val="1"/>
        </w:rPr>
        <w:t xml:space="preserve"> </w:t>
      </w:r>
      <w:r>
        <w:rPr>
          <w:spacing w:val="-2"/>
        </w:rPr>
        <w:t>игра.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77"/>
        <w:ind w:left="0"/>
        <w:jc w:val="left"/>
      </w:pPr>
    </w:p>
    <w:p w:rsidR="007A46EE" w:rsidRDefault="009E1D98">
      <w:pPr>
        <w:pStyle w:val="a3"/>
        <w:jc w:val="left"/>
      </w:pPr>
      <w:r>
        <w:t>К</w:t>
      </w:r>
      <w:r>
        <w:rPr>
          <w:spacing w:val="-14"/>
        </w:rPr>
        <w:t xml:space="preserve"> </w:t>
      </w:r>
      <w:r>
        <w:t>концу</w:t>
      </w:r>
      <w:r>
        <w:rPr>
          <w:spacing w:val="-17"/>
        </w:rPr>
        <w:t xml:space="preserve"> </w:t>
      </w:r>
      <w:r>
        <w:t>четвертого</w:t>
      </w:r>
      <w:r>
        <w:rPr>
          <w:spacing w:val="-11"/>
        </w:rPr>
        <w:t xml:space="preserve"> </w:t>
      </w:r>
      <w:r>
        <w:t>года</w:t>
      </w:r>
      <w:r>
        <w:rPr>
          <w:spacing w:val="-10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должны</w:t>
      </w:r>
      <w:r>
        <w:rPr>
          <w:spacing w:val="-12"/>
        </w:rPr>
        <w:t xml:space="preserve"> </w:t>
      </w:r>
      <w:r>
        <w:rPr>
          <w:spacing w:val="-2"/>
        </w:rPr>
        <w:t>знать:</w:t>
      </w:r>
    </w:p>
    <w:p w:rsidR="007A46EE" w:rsidRDefault="009E1D98">
      <w:pPr>
        <w:pStyle w:val="a5"/>
        <w:numPr>
          <w:ilvl w:val="0"/>
          <w:numId w:val="26"/>
        </w:numPr>
        <w:tabs>
          <w:tab w:val="left" w:pos="1131"/>
        </w:tabs>
        <w:spacing w:before="245" w:line="276" w:lineRule="auto"/>
        <w:ind w:right="413" w:firstLine="0"/>
        <w:jc w:val="left"/>
        <w:rPr>
          <w:sz w:val="28"/>
        </w:rPr>
      </w:pPr>
      <w:r>
        <w:rPr>
          <w:sz w:val="28"/>
        </w:rPr>
        <w:t>некоторые</w:t>
      </w:r>
      <w:r>
        <w:rPr>
          <w:spacing w:val="-10"/>
          <w:sz w:val="28"/>
        </w:rPr>
        <w:t xml:space="preserve"> </w:t>
      </w:r>
      <w:r>
        <w:rPr>
          <w:sz w:val="28"/>
        </w:rPr>
        <w:t>дебюты</w:t>
      </w:r>
      <w:r>
        <w:rPr>
          <w:spacing w:val="-10"/>
          <w:sz w:val="28"/>
        </w:rPr>
        <w:t xml:space="preserve"> </w:t>
      </w:r>
      <w:r>
        <w:rPr>
          <w:sz w:val="28"/>
        </w:rPr>
        <w:t>(Гамбит</w:t>
      </w:r>
      <w:r>
        <w:rPr>
          <w:spacing w:val="-12"/>
          <w:sz w:val="28"/>
        </w:rPr>
        <w:t xml:space="preserve"> </w:t>
      </w:r>
      <w:r>
        <w:rPr>
          <w:sz w:val="28"/>
        </w:rPr>
        <w:t>Эванса.</w:t>
      </w:r>
      <w:r>
        <w:rPr>
          <w:spacing w:val="-9"/>
          <w:sz w:val="28"/>
        </w:rPr>
        <w:t xml:space="preserve"> </w:t>
      </w:r>
      <w:r>
        <w:rPr>
          <w:sz w:val="28"/>
        </w:rPr>
        <w:t>Королевский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гамбит.</w:t>
      </w:r>
      <w:r>
        <w:rPr>
          <w:spacing w:val="-9"/>
          <w:sz w:val="28"/>
        </w:rPr>
        <w:t xml:space="preserve"> </w:t>
      </w:r>
      <w:r>
        <w:rPr>
          <w:sz w:val="28"/>
        </w:rPr>
        <w:t>Ферзевый</w:t>
      </w:r>
      <w:r>
        <w:rPr>
          <w:spacing w:val="-10"/>
          <w:sz w:val="28"/>
        </w:rPr>
        <w:t xml:space="preserve"> </w:t>
      </w:r>
      <w:r>
        <w:rPr>
          <w:sz w:val="28"/>
        </w:rPr>
        <w:t>гамбит</w:t>
      </w:r>
      <w:r>
        <w:rPr>
          <w:spacing w:val="-11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др.).</w:t>
      </w:r>
    </w:p>
    <w:p w:rsidR="007A46EE" w:rsidRDefault="009E1D98">
      <w:pPr>
        <w:pStyle w:val="a5"/>
        <w:numPr>
          <w:ilvl w:val="0"/>
          <w:numId w:val="26"/>
        </w:numPr>
        <w:tabs>
          <w:tab w:val="left" w:pos="1131"/>
        </w:tabs>
        <w:spacing w:before="200"/>
        <w:ind w:left="1131" w:hanging="706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9"/>
          <w:sz w:val="28"/>
        </w:rPr>
        <w:t xml:space="preserve"> </w:t>
      </w:r>
      <w:r>
        <w:rPr>
          <w:sz w:val="28"/>
        </w:rPr>
        <w:t>игры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миттельшпиле;</w:t>
      </w:r>
    </w:p>
    <w:p w:rsidR="007A46EE" w:rsidRDefault="009E1D98">
      <w:pPr>
        <w:pStyle w:val="a5"/>
        <w:numPr>
          <w:ilvl w:val="0"/>
          <w:numId w:val="26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pacing w:val="-2"/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элементы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позиции.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77"/>
        <w:ind w:left="0"/>
        <w:jc w:val="left"/>
      </w:pPr>
    </w:p>
    <w:p w:rsidR="007A46EE" w:rsidRDefault="009E1D98">
      <w:pPr>
        <w:pStyle w:val="a3"/>
        <w:jc w:val="left"/>
      </w:pPr>
      <w:r>
        <w:t>К</w:t>
      </w:r>
      <w:r>
        <w:rPr>
          <w:spacing w:val="-14"/>
        </w:rPr>
        <w:t xml:space="preserve"> </w:t>
      </w:r>
      <w:r>
        <w:t>концу</w:t>
      </w:r>
      <w:r>
        <w:rPr>
          <w:spacing w:val="-17"/>
        </w:rPr>
        <w:t xml:space="preserve"> </w:t>
      </w:r>
      <w:r>
        <w:t>четвертого</w:t>
      </w:r>
      <w:r>
        <w:rPr>
          <w:spacing w:val="-11"/>
        </w:rPr>
        <w:t xml:space="preserve"> </w:t>
      </w:r>
      <w:r>
        <w:t>года</w:t>
      </w:r>
      <w:r>
        <w:rPr>
          <w:spacing w:val="-10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дети</w:t>
      </w:r>
      <w:r>
        <w:rPr>
          <w:spacing w:val="-10"/>
        </w:rPr>
        <w:t xml:space="preserve"> </w:t>
      </w:r>
      <w:r>
        <w:t>должны</w:t>
      </w:r>
      <w:r>
        <w:rPr>
          <w:spacing w:val="-12"/>
        </w:rPr>
        <w:t xml:space="preserve"> </w:t>
      </w:r>
      <w:r>
        <w:rPr>
          <w:spacing w:val="-2"/>
        </w:rPr>
        <w:t>уметь:</w:t>
      </w:r>
    </w:p>
    <w:p w:rsidR="007A46EE" w:rsidRDefault="009E1D98">
      <w:pPr>
        <w:pStyle w:val="a5"/>
        <w:numPr>
          <w:ilvl w:val="0"/>
          <w:numId w:val="26"/>
        </w:numPr>
        <w:tabs>
          <w:tab w:val="left" w:pos="1131"/>
        </w:tabs>
        <w:spacing w:before="250"/>
        <w:ind w:left="1131" w:hanging="706"/>
        <w:jc w:val="left"/>
        <w:rPr>
          <w:sz w:val="28"/>
        </w:rPr>
      </w:pPr>
      <w:r>
        <w:rPr>
          <w:spacing w:val="-2"/>
          <w:sz w:val="28"/>
        </w:rPr>
        <w:t>правильно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разыгрывать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дебют;</w:t>
      </w:r>
    </w:p>
    <w:p w:rsidR="007A46EE" w:rsidRDefault="009E1D98">
      <w:pPr>
        <w:pStyle w:val="a5"/>
        <w:numPr>
          <w:ilvl w:val="0"/>
          <w:numId w:val="26"/>
        </w:numPr>
        <w:tabs>
          <w:tab w:val="left" w:pos="1131"/>
        </w:tabs>
        <w:spacing w:before="244"/>
        <w:ind w:left="1131" w:hanging="706"/>
        <w:jc w:val="left"/>
        <w:rPr>
          <w:sz w:val="28"/>
        </w:rPr>
      </w:pPr>
      <w:r>
        <w:rPr>
          <w:sz w:val="28"/>
        </w:rPr>
        <w:t>грамотно</w:t>
      </w:r>
      <w:r>
        <w:rPr>
          <w:spacing w:val="-18"/>
          <w:sz w:val="28"/>
        </w:rPr>
        <w:t xml:space="preserve"> </w:t>
      </w:r>
      <w:r>
        <w:rPr>
          <w:sz w:val="28"/>
        </w:rPr>
        <w:t>располагать</w:t>
      </w:r>
      <w:r>
        <w:rPr>
          <w:spacing w:val="-17"/>
          <w:sz w:val="28"/>
        </w:rPr>
        <w:t xml:space="preserve"> </w:t>
      </w:r>
      <w:r>
        <w:rPr>
          <w:sz w:val="28"/>
        </w:rPr>
        <w:t>шахматные</w:t>
      </w:r>
      <w:r>
        <w:rPr>
          <w:spacing w:val="-15"/>
          <w:sz w:val="28"/>
        </w:rPr>
        <w:t xml:space="preserve"> </w:t>
      </w:r>
      <w:r>
        <w:rPr>
          <w:sz w:val="28"/>
        </w:rPr>
        <w:t>фигуры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-17"/>
          <w:sz w:val="28"/>
        </w:rPr>
        <w:t xml:space="preserve"> </w:t>
      </w:r>
      <w:r>
        <w:rPr>
          <w:sz w:val="28"/>
        </w:rPr>
        <w:t>их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взаимодействие;</w:t>
      </w:r>
    </w:p>
    <w:p w:rsidR="007A46EE" w:rsidRDefault="009E1D98">
      <w:pPr>
        <w:pStyle w:val="a5"/>
        <w:numPr>
          <w:ilvl w:val="0"/>
          <w:numId w:val="26"/>
        </w:numPr>
        <w:tabs>
          <w:tab w:val="left" w:pos="1131"/>
        </w:tabs>
        <w:spacing w:before="250"/>
        <w:ind w:left="1131" w:hanging="706"/>
        <w:jc w:val="left"/>
        <w:rPr>
          <w:sz w:val="28"/>
        </w:rPr>
      </w:pPr>
      <w:r>
        <w:rPr>
          <w:spacing w:val="-2"/>
          <w:sz w:val="28"/>
        </w:rPr>
        <w:t>проводить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элементарно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анализ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позиции;</w:t>
      </w:r>
    </w:p>
    <w:p w:rsidR="007A46EE" w:rsidRDefault="009E1D98">
      <w:pPr>
        <w:pStyle w:val="a5"/>
        <w:numPr>
          <w:ilvl w:val="0"/>
          <w:numId w:val="26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pacing w:val="-2"/>
          <w:sz w:val="28"/>
        </w:rPr>
        <w:t>составлять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простейший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план игры;</w:t>
      </w:r>
    </w:p>
    <w:p w:rsidR="007A46EE" w:rsidRDefault="009E1D98">
      <w:pPr>
        <w:pStyle w:val="a5"/>
        <w:numPr>
          <w:ilvl w:val="0"/>
          <w:numId w:val="26"/>
        </w:numPr>
        <w:tabs>
          <w:tab w:val="left" w:pos="1131"/>
        </w:tabs>
        <w:spacing w:before="249" w:line="276" w:lineRule="auto"/>
        <w:ind w:right="1635" w:firstLine="0"/>
        <w:jc w:val="left"/>
        <w:rPr>
          <w:sz w:val="28"/>
        </w:rPr>
      </w:pPr>
      <w:r>
        <w:rPr>
          <w:sz w:val="28"/>
        </w:rPr>
        <w:t>находить</w:t>
      </w:r>
      <w:r>
        <w:rPr>
          <w:spacing w:val="-18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-15"/>
          <w:sz w:val="28"/>
        </w:rPr>
        <w:t xml:space="preserve"> </w:t>
      </w:r>
      <w:r>
        <w:rPr>
          <w:sz w:val="28"/>
        </w:rPr>
        <w:t>тактические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простейшие </w:t>
      </w:r>
      <w:r>
        <w:rPr>
          <w:spacing w:val="-2"/>
          <w:sz w:val="28"/>
        </w:rPr>
        <w:t>комбинации;</w:t>
      </w:r>
    </w:p>
    <w:p w:rsidR="007A46EE" w:rsidRDefault="009E1D98">
      <w:pPr>
        <w:pStyle w:val="a5"/>
        <w:numPr>
          <w:ilvl w:val="0"/>
          <w:numId w:val="26"/>
        </w:numPr>
        <w:tabs>
          <w:tab w:val="left" w:pos="1131"/>
        </w:tabs>
        <w:spacing w:before="201"/>
        <w:ind w:left="1131" w:hanging="706"/>
        <w:jc w:val="left"/>
        <w:rPr>
          <w:sz w:val="28"/>
        </w:rPr>
      </w:pPr>
      <w:r>
        <w:rPr>
          <w:spacing w:val="-2"/>
          <w:sz w:val="28"/>
        </w:rPr>
        <w:t>точно разыгрывать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простейшие</w:t>
      </w:r>
      <w:r>
        <w:rPr>
          <w:sz w:val="28"/>
        </w:rPr>
        <w:t xml:space="preserve"> </w:t>
      </w:r>
      <w:r>
        <w:rPr>
          <w:spacing w:val="-2"/>
          <w:sz w:val="28"/>
        </w:rPr>
        <w:t>окончания;</w:t>
      </w:r>
    </w:p>
    <w:p w:rsidR="007A46EE" w:rsidRDefault="009E1D98">
      <w:pPr>
        <w:pStyle w:val="a5"/>
        <w:numPr>
          <w:ilvl w:val="0"/>
          <w:numId w:val="26"/>
        </w:numPr>
        <w:tabs>
          <w:tab w:val="left" w:pos="1131"/>
        </w:tabs>
        <w:spacing w:before="244"/>
        <w:ind w:left="1131" w:hanging="706"/>
        <w:jc w:val="left"/>
        <w:rPr>
          <w:sz w:val="28"/>
        </w:rPr>
      </w:pPr>
      <w:r>
        <w:rPr>
          <w:spacing w:val="-2"/>
          <w:sz w:val="28"/>
        </w:rPr>
        <w:t>пользоваться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шахматными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часами.</w:t>
      </w:r>
    </w:p>
    <w:p w:rsidR="007A46EE" w:rsidRDefault="007A46EE">
      <w:pPr>
        <w:pStyle w:val="a5"/>
        <w:jc w:val="lef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37"/>
        <w:ind w:left="0"/>
        <w:jc w:val="left"/>
      </w:pPr>
    </w:p>
    <w:p w:rsidR="007A46EE" w:rsidRDefault="009E1D98">
      <w:pPr>
        <w:pStyle w:val="1"/>
        <w:numPr>
          <w:ilvl w:val="0"/>
          <w:numId w:val="36"/>
        </w:numPr>
        <w:tabs>
          <w:tab w:val="left" w:pos="972"/>
          <w:tab w:val="left" w:pos="3801"/>
        </w:tabs>
        <w:spacing w:before="1" w:line="355" w:lineRule="auto"/>
        <w:ind w:left="425" w:right="360" w:firstLine="0"/>
        <w:jc w:val="left"/>
      </w:pPr>
      <w:bookmarkStart w:id="132" w:name="36._Рабочая_программа_курса_по_внеурочно"/>
      <w:bookmarkEnd w:id="132"/>
      <w:r>
        <w:t>Рабочая</w:t>
      </w:r>
      <w:r>
        <w:rPr>
          <w:spacing w:val="40"/>
        </w:rPr>
        <w:t xml:space="preserve"> </w:t>
      </w:r>
      <w:r>
        <w:t>программа</w:t>
      </w:r>
      <w:r>
        <w:tab/>
        <w:t>курса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«Разговоры</w:t>
      </w:r>
      <w:r>
        <w:rPr>
          <w:spacing w:val="40"/>
        </w:rPr>
        <w:t xml:space="preserve"> </w:t>
      </w:r>
      <w:r>
        <w:t xml:space="preserve">о </w:t>
      </w:r>
      <w:r>
        <w:rPr>
          <w:spacing w:val="-2"/>
        </w:rPr>
        <w:t>важном»</w:t>
      </w:r>
    </w:p>
    <w:p w:rsidR="007A46EE" w:rsidRDefault="009E1D98">
      <w:pPr>
        <w:pStyle w:val="a3"/>
        <w:spacing w:line="320" w:lineRule="exact"/>
        <w:ind w:left="406" w:right="125"/>
        <w:jc w:val="center"/>
      </w:pPr>
      <w:r>
        <w:rPr>
          <w:spacing w:val="-2"/>
        </w:rPr>
        <w:t>Пояснительная</w:t>
      </w:r>
      <w:r>
        <w:rPr>
          <w:spacing w:val="-9"/>
        </w:rPr>
        <w:t xml:space="preserve"> </w:t>
      </w:r>
      <w:r>
        <w:rPr>
          <w:spacing w:val="-2"/>
        </w:rPr>
        <w:t>записка</w:t>
      </w:r>
    </w:p>
    <w:p w:rsidR="007A46EE" w:rsidRDefault="009E1D98">
      <w:pPr>
        <w:pStyle w:val="a3"/>
        <w:spacing w:before="254"/>
        <w:ind w:left="1008" w:right="741"/>
        <w:jc w:val="center"/>
      </w:pPr>
      <w:r>
        <w:rPr>
          <w:spacing w:val="-2"/>
        </w:rPr>
        <w:t>Общая</w:t>
      </w:r>
      <w:r>
        <w:rPr>
          <w:spacing w:val="-7"/>
        </w:rPr>
        <w:t xml:space="preserve"> </w:t>
      </w:r>
      <w:r>
        <w:rPr>
          <w:spacing w:val="-2"/>
        </w:rPr>
        <w:t>характеристика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7A46EE" w:rsidRDefault="009E1D98">
      <w:pPr>
        <w:pStyle w:val="a3"/>
        <w:spacing w:before="244" w:line="276" w:lineRule="auto"/>
        <w:ind w:firstLine="706"/>
        <w:jc w:val="left"/>
      </w:pPr>
      <w:r>
        <w:t>Рабочая</w:t>
      </w:r>
      <w:r>
        <w:rPr>
          <w:spacing w:val="-11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составлена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2"/>
        </w:rPr>
        <w:t xml:space="preserve"> </w:t>
      </w:r>
      <w:r>
        <w:t>со</w:t>
      </w:r>
      <w:r>
        <w:rPr>
          <w:spacing w:val="-13"/>
        </w:rPr>
        <w:t xml:space="preserve"> </w:t>
      </w:r>
      <w:r>
        <w:t>следующими</w:t>
      </w:r>
      <w:r>
        <w:rPr>
          <w:spacing w:val="-12"/>
        </w:rPr>
        <w:t xml:space="preserve"> </w:t>
      </w:r>
      <w:r>
        <w:t>нормативно- правовыми и инструктивно-методическими документами:</w:t>
      </w:r>
    </w:p>
    <w:p w:rsidR="007A46EE" w:rsidRDefault="009E1D98">
      <w:pPr>
        <w:pStyle w:val="a5"/>
        <w:numPr>
          <w:ilvl w:val="0"/>
          <w:numId w:val="24"/>
        </w:numPr>
        <w:tabs>
          <w:tab w:val="left" w:pos="1131"/>
        </w:tabs>
        <w:spacing w:before="196" w:line="278" w:lineRule="auto"/>
        <w:ind w:right="294" w:firstLine="0"/>
        <w:rPr>
          <w:sz w:val="28"/>
        </w:rPr>
      </w:pPr>
      <w:r>
        <w:rPr>
          <w:sz w:val="28"/>
        </w:rPr>
        <w:t>Федеральный</w:t>
      </w:r>
      <w:r>
        <w:rPr>
          <w:spacing w:val="-14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14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-17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общего 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(утвержден</w:t>
      </w:r>
      <w:r>
        <w:rPr>
          <w:spacing w:val="-4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-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РФ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11"/>
          <w:sz w:val="28"/>
        </w:rPr>
        <w:t xml:space="preserve"> </w:t>
      </w:r>
      <w:r>
        <w:rPr>
          <w:sz w:val="28"/>
        </w:rPr>
        <w:t>31</w:t>
      </w:r>
      <w:r>
        <w:rPr>
          <w:spacing w:val="-5"/>
          <w:sz w:val="28"/>
        </w:rPr>
        <w:t xml:space="preserve"> </w:t>
      </w:r>
      <w:r>
        <w:rPr>
          <w:sz w:val="28"/>
        </w:rPr>
        <w:t>мая</w:t>
      </w:r>
      <w:r>
        <w:rPr>
          <w:spacing w:val="-4"/>
          <w:sz w:val="28"/>
        </w:rPr>
        <w:t xml:space="preserve"> </w:t>
      </w:r>
      <w:r>
        <w:rPr>
          <w:sz w:val="28"/>
        </w:rPr>
        <w:t>2021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</w:p>
    <w:p w:rsidR="007A46EE" w:rsidRDefault="009E1D98">
      <w:pPr>
        <w:pStyle w:val="a3"/>
        <w:spacing w:before="2"/>
        <w:jc w:val="left"/>
      </w:pPr>
      <w:r>
        <w:t>№</w:t>
      </w:r>
      <w:r>
        <w:rPr>
          <w:spacing w:val="-8"/>
        </w:rPr>
        <w:t xml:space="preserve"> </w:t>
      </w:r>
      <w:r>
        <w:rPr>
          <w:spacing w:val="-4"/>
        </w:rPr>
        <w:t>286)</w:t>
      </w:r>
    </w:p>
    <w:p w:rsidR="007A46EE" w:rsidRDefault="009E1D98">
      <w:pPr>
        <w:pStyle w:val="a5"/>
        <w:numPr>
          <w:ilvl w:val="0"/>
          <w:numId w:val="24"/>
        </w:numPr>
        <w:tabs>
          <w:tab w:val="left" w:pos="1131"/>
        </w:tabs>
        <w:spacing w:before="245"/>
        <w:ind w:left="1131" w:hanging="706"/>
        <w:rPr>
          <w:sz w:val="28"/>
        </w:rPr>
      </w:pPr>
      <w:r>
        <w:rPr>
          <w:spacing w:val="-2"/>
          <w:sz w:val="28"/>
        </w:rPr>
        <w:t>Основная</w:t>
      </w:r>
      <w:r>
        <w:rPr>
          <w:spacing w:val="58"/>
          <w:sz w:val="28"/>
        </w:rPr>
        <w:t xml:space="preserve"> </w:t>
      </w:r>
      <w:r>
        <w:rPr>
          <w:spacing w:val="-2"/>
          <w:sz w:val="28"/>
        </w:rPr>
        <w:t>образовательная</w:t>
      </w:r>
      <w:r>
        <w:rPr>
          <w:sz w:val="28"/>
        </w:rPr>
        <w:t xml:space="preserve"> </w:t>
      </w:r>
      <w:r>
        <w:rPr>
          <w:spacing w:val="-2"/>
          <w:sz w:val="28"/>
        </w:rPr>
        <w:t>программа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начального общего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образования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МКОУ</w:t>
      </w:r>
    </w:p>
    <w:p w:rsidR="007A46EE" w:rsidRDefault="009E1D98">
      <w:pPr>
        <w:pStyle w:val="a3"/>
        <w:spacing w:before="47"/>
        <w:jc w:val="left"/>
      </w:pPr>
      <w:r>
        <w:rPr>
          <w:spacing w:val="-2"/>
        </w:rPr>
        <w:t>«Метрадинская</w:t>
      </w:r>
      <w:r>
        <w:rPr>
          <w:spacing w:val="9"/>
        </w:rPr>
        <w:t xml:space="preserve"> </w:t>
      </w:r>
      <w:r>
        <w:rPr>
          <w:spacing w:val="-2"/>
        </w:rPr>
        <w:t>СОШ-</w:t>
      </w:r>
      <w:r>
        <w:rPr>
          <w:spacing w:val="-4"/>
        </w:rPr>
        <w:t>сад»</w:t>
      </w:r>
    </w:p>
    <w:p w:rsidR="007A46EE" w:rsidRDefault="009E1D98">
      <w:pPr>
        <w:pStyle w:val="a5"/>
        <w:numPr>
          <w:ilvl w:val="0"/>
          <w:numId w:val="24"/>
        </w:numPr>
        <w:tabs>
          <w:tab w:val="left" w:pos="1131"/>
          <w:tab w:val="left" w:pos="2802"/>
        </w:tabs>
        <w:spacing w:before="245" w:line="278" w:lineRule="auto"/>
        <w:ind w:right="1209" w:firstLine="0"/>
        <w:rPr>
          <w:sz w:val="28"/>
        </w:rPr>
      </w:pPr>
      <w:r>
        <w:rPr>
          <w:sz w:val="28"/>
        </w:rPr>
        <w:t>Учебный</w:t>
      </w:r>
      <w:r>
        <w:rPr>
          <w:spacing w:val="-14"/>
          <w:sz w:val="28"/>
        </w:rPr>
        <w:t xml:space="preserve"> </w:t>
      </w:r>
      <w:r>
        <w:rPr>
          <w:sz w:val="28"/>
        </w:rPr>
        <w:t>план</w:t>
      </w:r>
      <w:r>
        <w:rPr>
          <w:spacing w:val="-15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1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МКОУ</w:t>
      </w:r>
      <w:r>
        <w:rPr>
          <w:spacing w:val="-14"/>
          <w:sz w:val="28"/>
        </w:rPr>
        <w:t xml:space="preserve"> </w:t>
      </w:r>
      <w:r>
        <w:rPr>
          <w:sz w:val="28"/>
        </w:rPr>
        <w:t xml:space="preserve">«Метрадинская </w:t>
      </w:r>
      <w:r>
        <w:rPr>
          <w:spacing w:val="-2"/>
          <w:sz w:val="28"/>
        </w:rPr>
        <w:t>СОШ-сад»</w:t>
      </w:r>
      <w:r>
        <w:rPr>
          <w:sz w:val="28"/>
        </w:rPr>
        <w:tab/>
        <w:t>на 2023/2024 год;</w:t>
      </w:r>
    </w:p>
    <w:p w:rsidR="007A46EE" w:rsidRDefault="009E1D98">
      <w:pPr>
        <w:pStyle w:val="a5"/>
        <w:numPr>
          <w:ilvl w:val="0"/>
          <w:numId w:val="24"/>
        </w:numPr>
        <w:tabs>
          <w:tab w:val="left" w:pos="1131"/>
        </w:tabs>
        <w:spacing w:before="194" w:line="278" w:lineRule="auto"/>
        <w:ind w:right="1343" w:firstLine="0"/>
        <w:rPr>
          <w:sz w:val="28"/>
        </w:rPr>
      </w:pPr>
      <w:r>
        <w:rPr>
          <w:sz w:val="28"/>
        </w:rPr>
        <w:t>Годовой</w:t>
      </w:r>
      <w:r>
        <w:rPr>
          <w:spacing w:val="-1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6"/>
          <w:sz w:val="28"/>
        </w:rPr>
        <w:t xml:space="preserve"> </w:t>
      </w:r>
      <w:r>
        <w:rPr>
          <w:sz w:val="28"/>
        </w:rPr>
        <w:t>календарный</w:t>
      </w:r>
      <w:r>
        <w:rPr>
          <w:spacing w:val="-15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8"/>
          <w:sz w:val="28"/>
        </w:rPr>
        <w:t xml:space="preserve"> </w:t>
      </w:r>
      <w:r>
        <w:rPr>
          <w:sz w:val="28"/>
        </w:rPr>
        <w:t>МКОУ</w:t>
      </w:r>
      <w:r>
        <w:rPr>
          <w:spacing w:val="-13"/>
          <w:sz w:val="28"/>
        </w:rPr>
        <w:t xml:space="preserve"> </w:t>
      </w:r>
      <w:r>
        <w:rPr>
          <w:sz w:val="28"/>
        </w:rPr>
        <w:t>«Метрадинская</w:t>
      </w:r>
      <w:r>
        <w:rPr>
          <w:spacing w:val="-8"/>
          <w:sz w:val="28"/>
        </w:rPr>
        <w:t xml:space="preserve"> </w:t>
      </w:r>
      <w:r>
        <w:rPr>
          <w:sz w:val="28"/>
        </w:rPr>
        <w:t>СОШ- сад»</w:t>
      </w:r>
      <w:r>
        <w:rPr>
          <w:spacing w:val="80"/>
          <w:sz w:val="28"/>
        </w:rPr>
        <w:t xml:space="preserve"> </w:t>
      </w:r>
      <w:r>
        <w:rPr>
          <w:sz w:val="28"/>
        </w:rPr>
        <w:t>на 2023/2024 год;</w:t>
      </w:r>
    </w:p>
    <w:p w:rsidR="007A46EE" w:rsidRDefault="009E1D98">
      <w:pPr>
        <w:pStyle w:val="a5"/>
        <w:numPr>
          <w:ilvl w:val="0"/>
          <w:numId w:val="24"/>
        </w:numPr>
        <w:tabs>
          <w:tab w:val="left" w:pos="1131"/>
        </w:tabs>
        <w:spacing w:before="189"/>
        <w:ind w:left="1131" w:hanging="706"/>
        <w:rPr>
          <w:sz w:val="28"/>
        </w:rPr>
      </w:pPr>
      <w:r>
        <w:rPr>
          <w:sz w:val="28"/>
        </w:rPr>
        <w:t>Положение</w:t>
      </w:r>
      <w:r>
        <w:rPr>
          <w:spacing w:val="38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16"/>
          <w:sz w:val="28"/>
        </w:rPr>
        <w:t xml:space="preserve"> </w:t>
      </w:r>
      <w:r>
        <w:rPr>
          <w:sz w:val="28"/>
        </w:rPr>
        <w:t>програм</w:t>
      </w:r>
      <w:r>
        <w:rPr>
          <w:sz w:val="28"/>
        </w:rPr>
        <w:t>ме</w:t>
      </w:r>
      <w:r>
        <w:rPr>
          <w:spacing w:val="-14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-1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5"/>
          <w:sz w:val="28"/>
        </w:rPr>
        <w:t xml:space="preserve"> </w:t>
      </w:r>
      <w:r>
        <w:rPr>
          <w:spacing w:val="-4"/>
          <w:sz w:val="28"/>
        </w:rPr>
        <w:t>МКОУ</w:t>
      </w:r>
    </w:p>
    <w:p w:rsidR="007A46EE" w:rsidRDefault="009E1D98">
      <w:pPr>
        <w:pStyle w:val="a3"/>
        <w:tabs>
          <w:tab w:val="left" w:pos="5462"/>
        </w:tabs>
        <w:spacing w:before="53"/>
        <w:jc w:val="left"/>
      </w:pPr>
      <w:r>
        <w:rPr>
          <w:spacing w:val="-2"/>
        </w:rPr>
        <w:t>«Метрадинская</w:t>
      </w:r>
      <w:r>
        <w:rPr>
          <w:spacing w:val="9"/>
        </w:rPr>
        <w:t xml:space="preserve"> </w:t>
      </w:r>
      <w:r>
        <w:rPr>
          <w:spacing w:val="-2"/>
        </w:rPr>
        <w:t>СОШ-</w:t>
      </w:r>
      <w:r>
        <w:rPr>
          <w:spacing w:val="-4"/>
        </w:rPr>
        <w:t>сад»</w:t>
      </w:r>
      <w:r>
        <w:tab/>
        <w:t>на</w:t>
      </w:r>
      <w:r>
        <w:rPr>
          <w:spacing w:val="-10"/>
        </w:rPr>
        <w:t xml:space="preserve"> </w:t>
      </w:r>
      <w:r>
        <w:t>2023/2024</w:t>
      </w:r>
      <w:r>
        <w:rPr>
          <w:spacing w:val="-11"/>
        </w:rPr>
        <w:t xml:space="preserve"> </w:t>
      </w:r>
      <w:r>
        <w:rPr>
          <w:spacing w:val="-4"/>
        </w:rPr>
        <w:t>год;</w:t>
      </w:r>
    </w:p>
    <w:p w:rsidR="007A46EE" w:rsidRDefault="009E1D98">
      <w:pPr>
        <w:pStyle w:val="a5"/>
        <w:numPr>
          <w:ilvl w:val="0"/>
          <w:numId w:val="24"/>
        </w:numPr>
        <w:tabs>
          <w:tab w:val="left" w:pos="1131"/>
        </w:tabs>
        <w:spacing w:before="249"/>
        <w:ind w:left="1131" w:hanging="706"/>
        <w:rPr>
          <w:sz w:val="28"/>
        </w:rPr>
      </w:pPr>
      <w:r>
        <w:rPr>
          <w:spacing w:val="-2"/>
          <w:sz w:val="28"/>
        </w:rPr>
        <w:t>Методических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рекомендаций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по использованию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и включению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содержание</w:t>
      </w:r>
    </w:p>
    <w:p w:rsidR="007A46EE" w:rsidRDefault="009E1D98">
      <w:pPr>
        <w:pStyle w:val="a3"/>
        <w:spacing w:before="48" w:line="278" w:lineRule="auto"/>
        <w:jc w:val="left"/>
      </w:pPr>
      <w:r>
        <w:t>процесса</w:t>
      </w:r>
      <w:r>
        <w:rPr>
          <w:spacing w:val="-12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государственных</w:t>
      </w:r>
      <w:r>
        <w:rPr>
          <w:spacing w:val="-18"/>
        </w:rPr>
        <w:t xml:space="preserve"> </w:t>
      </w:r>
      <w:r>
        <w:t>символов</w:t>
      </w:r>
      <w:r>
        <w:rPr>
          <w:spacing w:val="-12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Федерации, направленных письмом Минпросвещения от 15.04.2022 № СК-295/06;</w:t>
      </w:r>
    </w:p>
    <w:p w:rsidR="007A46EE" w:rsidRDefault="009E1D98">
      <w:pPr>
        <w:pStyle w:val="a5"/>
        <w:numPr>
          <w:ilvl w:val="0"/>
          <w:numId w:val="24"/>
        </w:numPr>
        <w:tabs>
          <w:tab w:val="left" w:pos="1131"/>
        </w:tabs>
        <w:spacing w:before="189" w:line="283" w:lineRule="auto"/>
        <w:ind w:right="1334" w:firstLine="0"/>
        <w:rPr>
          <w:sz w:val="28"/>
        </w:rPr>
      </w:pPr>
      <w:r>
        <w:rPr>
          <w:sz w:val="28"/>
        </w:rPr>
        <w:t>Примерная</w:t>
      </w:r>
      <w:r>
        <w:rPr>
          <w:spacing w:val="-18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-17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18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общеобразовательных организаций. (Одобрена решением федерального учебно-методического</w:t>
      </w:r>
    </w:p>
    <w:p w:rsidR="007A46EE" w:rsidRDefault="009E1D98">
      <w:pPr>
        <w:pStyle w:val="a3"/>
        <w:spacing w:line="311" w:lineRule="exact"/>
        <w:jc w:val="left"/>
      </w:pPr>
      <w:r>
        <w:t>объединения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общему</w:t>
      </w:r>
      <w:r>
        <w:rPr>
          <w:spacing w:val="-18"/>
        </w:rPr>
        <w:t xml:space="preserve"> </w:t>
      </w:r>
      <w:r>
        <w:t>образованию,</w:t>
      </w:r>
      <w:r>
        <w:rPr>
          <w:spacing w:val="-5"/>
        </w:rPr>
        <w:t xml:space="preserve"> </w:t>
      </w:r>
      <w:r>
        <w:t>протокол</w:t>
      </w:r>
      <w:r>
        <w:rPr>
          <w:spacing w:val="-9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23</w:t>
      </w:r>
      <w:r>
        <w:rPr>
          <w:spacing w:val="-9"/>
        </w:rPr>
        <w:t xml:space="preserve"> </w:t>
      </w:r>
      <w:r>
        <w:t>июня</w:t>
      </w:r>
      <w:r>
        <w:rPr>
          <w:spacing w:val="-8"/>
        </w:rPr>
        <w:t xml:space="preserve"> </w:t>
      </w:r>
      <w:r>
        <w:t>2022</w:t>
      </w:r>
      <w:r>
        <w:rPr>
          <w:spacing w:val="-9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rPr>
          <w:spacing w:val="-2"/>
        </w:rPr>
        <w:t>3/22);</w:t>
      </w:r>
    </w:p>
    <w:p w:rsidR="007A46EE" w:rsidRDefault="009E1D98">
      <w:pPr>
        <w:pStyle w:val="a5"/>
        <w:numPr>
          <w:ilvl w:val="0"/>
          <w:numId w:val="24"/>
        </w:numPr>
        <w:tabs>
          <w:tab w:val="left" w:pos="1131"/>
        </w:tabs>
        <w:spacing w:before="245"/>
        <w:ind w:left="1131" w:hanging="706"/>
        <w:rPr>
          <w:sz w:val="28"/>
        </w:rPr>
      </w:pPr>
      <w:r>
        <w:rPr>
          <w:spacing w:val="-2"/>
          <w:sz w:val="28"/>
        </w:rPr>
        <w:t>Примерная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основная</w:t>
      </w:r>
      <w:r>
        <w:rPr>
          <w:sz w:val="28"/>
        </w:rPr>
        <w:t xml:space="preserve"> </w:t>
      </w:r>
      <w:r>
        <w:rPr>
          <w:spacing w:val="-2"/>
          <w:sz w:val="28"/>
        </w:rPr>
        <w:t>образовательная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начального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общего</w:t>
      </w:r>
    </w:p>
    <w:p w:rsidR="007A46EE" w:rsidRDefault="009E1D98">
      <w:pPr>
        <w:pStyle w:val="a3"/>
        <w:spacing w:before="53" w:line="276" w:lineRule="auto"/>
        <w:jc w:val="left"/>
      </w:pPr>
      <w:r>
        <w:t>образования</w:t>
      </w:r>
      <w:r>
        <w:rPr>
          <w:spacing w:val="-17"/>
        </w:rPr>
        <w:t xml:space="preserve"> </w:t>
      </w:r>
      <w:r>
        <w:t>(Одобрена</w:t>
      </w:r>
      <w:r>
        <w:rPr>
          <w:spacing w:val="-18"/>
        </w:rPr>
        <w:t xml:space="preserve"> </w:t>
      </w:r>
      <w:r>
        <w:t>решением</w:t>
      </w:r>
      <w:r>
        <w:rPr>
          <w:spacing w:val="-17"/>
        </w:rPr>
        <w:t xml:space="preserve"> </w:t>
      </w:r>
      <w:r>
        <w:t>федерального</w:t>
      </w:r>
      <w:r>
        <w:rPr>
          <w:spacing w:val="-10"/>
        </w:rPr>
        <w:t xml:space="preserve"> </w:t>
      </w:r>
      <w:r>
        <w:t>учебно-методического</w:t>
      </w:r>
      <w:r>
        <w:rPr>
          <w:spacing w:val="-18"/>
        </w:rPr>
        <w:t xml:space="preserve"> </w:t>
      </w:r>
      <w:r>
        <w:t>объединения по общему образованию, протокол 6/22 от 15.09.2022 г.);</w:t>
      </w:r>
    </w:p>
    <w:p w:rsidR="007A46EE" w:rsidRDefault="009E1D98">
      <w:pPr>
        <w:pStyle w:val="a5"/>
        <w:numPr>
          <w:ilvl w:val="0"/>
          <w:numId w:val="24"/>
        </w:numPr>
        <w:tabs>
          <w:tab w:val="left" w:pos="1131"/>
        </w:tabs>
        <w:spacing w:before="200" w:line="276" w:lineRule="auto"/>
        <w:ind w:right="274" w:firstLine="0"/>
        <w:rPr>
          <w:sz w:val="28"/>
        </w:rPr>
      </w:pPr>
      <w:r>
        <w:rPr>
          <w:sz w:val="28"/>
        </w:rPr>
        <w:t>Примерная рабочая программа курса внеу</w:t>
      </w:r>
      <w:r>
        <w:rPr>
          <w:sz w:val="28"/>
        </w:rPr>
        <w:t>рочной деятельности «Разговоры о важном».</w:t>
      </w:r>
      <w:r>
        <w:rPr>
          <w:spacing w:val="-11"/>
          <w:sz w:val="28"/>
        </w:rPr>
        <w:t xml:space="preserve"> </w:t>
      </w:r>
      <w:r>
        <w:rPr>
          <w:sz w:val="28"/>
        </w:rPr>
        <w:t>Одобрена</w:t>
      </w:r>
      <w:r>
        <w:rPr>
          <w:spacing w:val="-12"/>
          <w:sz w:val="28"/>
        </w:rPr>
        <w:t xml:space="preserve"> </w:t>
      </w:r>
      <w:r>
        <w:rPr>
          <w:sz w:val="28"/>
        </w:rPr>
        <w:t>решением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учебно-методического</w:t>
      </w:r>
      <w:r>
        <w:rPr>
          <w:spacing w:val="-15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по общему образованию, протокол №6/22 от 15.09.2021 г., протокол № 6/22 от 15.09.2022 г;</w:t>
      </w:r>
    </w:p>
    <w:p w:rsidR="007A46EE" w:rsidRDefault="009E1D98">
      <w:pPr>
        <w:pStyle w:val="a5"/>
        <w:numPr>
          <w:ilvl w:val="0"/>
          <w:numId w:val="24"/>
        </w:numPr>
        <w:tabs>
          <w:tab w:val="left" w:pos="1131"/>
        </w:tabs>
        <w:spacing w:before="199"/>
        <w:ind w:left="1131" w:hanging="706"/>
        <w:rPr>
          <w:sz w:val="28"/>
        </w:rPr>
      </w:pPr>
      <w:r>
        <w:rPr>
          <w:sz w:val="28"/>
        </w:rPr>
        <w:t>Стратегии</w:t>
      </w:r>
      <w:r>
        <w:rPr>
          <w:spacing w:val="-1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15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10"/>
          <w:sz w:val="28"/>
        </w:rPr>
        <w:t xml:space="preserve"> </w:t>
      </w:r>
      <w:r>
        <w:rPr>
          <w:sz w:val="28"/>
        </w:rPr>
        <w:t>до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2025</w:t>
      </w:r>
    </w:p>
    <w:p w:rsidR="007A46EE" w:rsidRDefault="007A46EE">
      <w:pPr>
        <w:pStyle w:val="a5"/>
        <w:jc w:val="lef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jc w:val="left"/>
      </w:pPr>
      <w:r>
        <w:t>года,</w:t>
      </w:r>
      <w:r>
        <w:rPr>
          <w:spacing w:val="-18"/>
        </w:rPr>
        <w:t xml:space="preserve"> </w:t>
      </w:r>
      <w:r>
        <w:t>утвержденной</w:t>
      </w:r>
      <w:r>
        <w:rPr>
          <w:spacing w:val="-17"/>
        </w:rPr>
        <w:t xml:space="preserve"> </w:t>
      </w:r>
      <w:r>
        <w:t>распоряжением</w:t>
      </w:r>
      <w:r>
        <w:rPr>
          <w:spacing w:val="-17"/>
        </w:rPr>
        <w:t xml:space="preserve"> </w:t>
      </w:r>
      <w:r>
        <w:t>Правительства</w:t>
      </w:r>
      <w:r>
        <w:rPr>
          <w:spacing w:val="-17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29.05.2015</w:t>
      </w:r>
      <w:r>
        <w:rPr>
          <w:spacing w:val="-14"/>
        </w:rPr>
        <w:t xml:space="preserve"> </w:t>
      </w:r>
      <w:r>
        <w:t>№</w:t>
      </w:r>
      <w:r>
        <w:rPr>
          <w:spacing w:val="-18"/>
        </w:rPr>
        <w:t xml:space="preserve"> </w:t>
      </w:r>
      <w:r>
        <w:t>996-</w:t>
      </w:r>
      <w:r>
        <w:rPr>
          <w:spacing w:val="-5"/>
        </w:rPr>
        <w:t>р.</w:t>
      </w:r>
    </w:p>
    <w:p w:rsidR="007A46EE" w:rsidRDefault="009E1D98">
      <w:pPr>
        <w:pStyle w:val="a3"/>
        <w:spacing w:before="48" w:line="572" w:lineRule="exact"/>
        <w:ind w:right="1641" w:firstLine="2765"/>
        <w:jc w:val="left"/>
      </w:pPr>
      <w:r>
        <w:t>Актуальность и назначение программы Программа</w:t>
      </w:r>
      <w:r>
        <w:rPr>
          <w:spacing w:val="-18"/>
        </w:rPr>
        <w:t xml:space="preserve"> </w:t>
      </w:r>
      <w:r>
        <w:t>разработана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соответствии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требованиями</w:t>
      </w:r>
      <w:r>
        <w:rPr>
          <w:spacing w:val="-17"/>
        </w:rPr>
        <w:t xml:space="preserve"> </w:t>
      </w:r>
      <w:r>
        <w:t>федеральных</w:t>
      </w:r>
    </w:p>
    <w:p w:rsidR="007A46EE" w:rsidRDefault="009E1D98">
      <w:pPr>
        <w:pStyle w:val="a3"/>
        <w:spacing w:line="316" w:lineRule="exact"/>
        <w:jc w:val="left"/>
      </w:pPr>
      <w:r>
        <w:rPr>
          <w:spacing w:val="-2"/>
        </w:rPr>
        <w:t>государственных</w:t>
      </w:r>
      <w:r>
        <w:rPr>
          <w:spacing w:val="-6"/>
        </w:rPr>
        <w:t xml:space="preserve"> </w:t>
      </w:r>
      <w:r>
        <w:rPr>
          <w:spacing w:val="-2"/>
        </w:rPr>
        <w:t>образовательных</w:t>
      </w:r>
      <w:r>
        <w:rPr>
          <w:spacing w:val="-6"/>
        </w:rPr>
        <w:t xml:space="preserve"> </w:t>
      </w:r>
      <w:r>
        <w:rPr>
          <w:spacing w:val="-2"/>
        </w:rPr>
        <w:t>стандартов</w:t>
      </w:r>
      <w:r>
        <w:rPr>
          <w:spacing w:val="-4"/>
        </w:rPr>
        <w:t xml:space="preserve"> </w:t>
      </w:r>
      <w:r>
        <w:rPr>
          <w:spacing w:val="-2"/>
        </w:rPr>
        <w:t>начального общего,</w:t>
      </w:r>
      <w:r>
        <w:rPr>
          <w:spacing w:val="7"/>
        </w:rPr>
        <w:t xml:space="preserve"> </w:t>
      </w:r>
      <w:r>
        <w:rPr>
          <w:spacing w:val="-2"/>
        </w:rPr>
        <w:t>основного</w:t>
      </w:r>
    </w:p>
    <w:p w:rsidR="007A46EE" w:rsidRDefault="009E1D98">
      <w:pPr>
        <w:pStyle w:val="a3"/>
        <w:spacing w:before="53" w:line="278" w:lineRule="auto"/>
        <w:ind w:right="275"/>
        <w:jc w:val="left"/>
      </w:pPr>
      <w:r>
        <w:t>общего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среднего</w:t>
      </w:r>
      <w:r>
        <w:rPr>
          <w:spacing w:val="-13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образования,</w:t>
      </w:r>
      <w:r>
        <w:rPr>
          <w:spacing w:val="-11"/>
        </w:rPr>
        <w:t xml:space="preserve"> </w:t>
      </w:r>
      <w:r>
        <w:t>федеральных</w:t>
      </w:r>
      <w:r>
        <w:rPr>
          <w:spacing w:val="-17"/>
        </w:rPr>
        <w:t xml:space="preserve"> </w:t>
      </w:r>
      <w:r>
        <w:t>образовательных</w:t>
      </w:r>
      <w:r>
        <w:rPr>
          <w:spacing w:val="-12"/>
        </w:rPr>
        <w:t xml:space="preserve"> </w:t>
      </w:r>
      <w:r>
        <w:t>программ начального общего, основного общего и среднего общего образования. Это позволяет обеспечить единство обязательных требований ФГОС во всем</w:t>
      </w:r>
    </w:p>
    <w:p w:rsidR="007A46EE" w:rsidRDefault="009E1D98">
      <w:pPr>
        <w:pStyle w:val="a3"/>
        <w:spacing w:line="311" w:lineRule="exact"/>
        <w:jc w:val="left"/>
      </w:pPr>
      <w:r>
        <w:t>пространстве</w:t>
      </w:r>
      <w:r>
        <w:rPr>
          <w:spacing w:val="-16"/>
        </w:rPr>
        <w:t xml:space="preserve"> </w:t>
      </w:r>
      <w:r>
        <w:t>школьного</w:t>
      </w:r>
      <w:r>
        <w:rPr>
          <w:spacing w:val="-16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урочной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rPr>
          <w:spacing w:val="-2"/>
        </w:rPr>
        <w:t>деятельности.</w:t>
      </w:r>
    </w:p>
    <w:p w:rsidR="007A46EE" w:rsidRDefault="009E1D98">
      <w:pPr>
        <w:pStyle w:val="a3"/>
        <w:spacing w:before="249" w:line="276" w:lineRule="auto"/>
        <w:ind w:firstLine="706"/>
        <w:jc w:val="left"/>
      </w:pPr>
      <w:r>
        <w:t>Цель</w:t>
      </w:r>
      <w:r>
        <w:rPr>
          <w:spacing w:val="-18"/>
        </w:rPr>
        <w:t xml:space="preserve"> </w:t>
      </w:r>
      <w:r>
        <w:t>курса:</w:t>
      </w:r>
      <w:r>
        <w:rPr>
          <w:spacing w:val="-1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обучающегося</w:t>
      </w:r>
      <w:r>
        <w:rPr>
          <w:spacing w:val="-7"/>
        </w:rPr>
        <w:t xml:space="preserve"> </w:t>
      </w:r>
      <w:r>
        <w:t>ценностного</w:t>
      </w:r>
      <w:r>
        <w:rPr>
          <w:spacing w:val="-10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Родине, природе, человеку, культуре, знаниям, здоровью.</w:t>
      </w:r>
    </w:p>
    <w:p w:rsidR="007A46EE" w:rsidRDefault="009E1D98">
      <w:pPr>
        <w:pStyle w:val="a3"/>
        <w:spacing w:before="201"/>
        <w:jc w:val="left"/>
      </w:pPr>
      <w:r>
        <w:rPr>
          <w:spacing w:val="-2"/>
        </w:rPr>
        <w:t>Основные</w:t>
      </w:r>
      <w:r>
        <w:rPr>
          <w:spacing w:val="-11"/>
        </w:rPr>
        <w:t xml:space="preserve"> </w:t>
      </w:r>
      <w:r>
        <w:rPr>
          <w:spacing w:val="-2"/>
        </w:rPr>
        <w:t>задачи:</w:t>
      </w:r>
    </w:p>
    <w:p w:rsidR="007A46EE" w:rsidRDefault="009E1D98">
      <w:pPr>
        <w:pStyle w:val="a3"/>
        <w:tabs>
          <w:tab w:val="left" w:pos="1131"/>
        </w:tabs>
        <w:spacing w:before="254"/>
        <w:ind w:left="461"/>
        <w:jc w:val="left"/>
      </w:pPr>
      <w:r>
        <w:rPr>
          <w:noProof/>
          <w:position w:val="2"/>
          <w:lang w:eastAsia="ru-RU"/>
        </w:rPr>
        <w:drawing>
          <wp:inline distT="0" distB="0" distL="0" distR="0">
            <wp:extent cx="92929" cy="111397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29" cy="11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pacing w:val="-2"/>
        </w:rPr>
        <w:t>в</w:t>
      </w:r>
      <w:r>
        <w:rPr>
          <w:spacing w:val="-12"/>
        </w:rPr>
        <w:t xml:space="preserve"> </w:t>
      </w:r>
      <w:r>
        <w:rPr>
          <w:spacing w:val="-2"/>
        </w:rPr>
        <w:t>формировании его</w:t>
      </w:r>
      <w:r>
        <w:rPr>
          <w:spacing w:val="-4"/>
        </w:rPr>
        <w:t xml:space="preserve"> </w:t>
      </w:r>
      <w:r>
        <w:rPr>
          <w:spacing w:val="-2"/>
        </w:rPr>
        <w:t>российской идентичности;</w:t>
      </w:r>
    </w:p>
    <w:p w:rsidR="007A46EE" w:rsidRDefault="009E1D98">
      <w:pPr>
        <w:pStyle w:val="a3"/>
        <w:tabs>
          <w:tab w:val="left" w:pos="1131"/>
        </w:tabs>
        <w:spacing w:before="254"/>
        <w:ind w:left="461"/>
        <w:jc w:val="left"/>
      </w:pPr>
      <w:r>
        <w:rPr>
          <w:noProof/>
          <w:position w:val="2"/>
          <w:lang w:eastAsia="ru-RU"/>
        </w:rPr>
        <w:drawing>
          <wp:inline distT="0" distB="0" distL="0" distR="0">
            <wp:extent cx="92929" cy="111397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29" cy="11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в</w:t>
      </w:r>
      <w:r>
        <w:rPr>
          <w:spacing w:val="-9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и</w:t>
      </w:r>
      <w:r>
        <w:t>нтереса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rPr>
          <w:spacing w:val="-2"/>
        </w:rPr>
        <w:t>познанию;</w:t>
      </w:r>
    </w:p>
    <w:p w:rsidR="007A46EE" w:rsidRDefault="009E1D98">
      <w:pPr>
        <w:pStyle w:val="a3"/>
        <w:tabs>
          <w:tab w:val="left" w:pos="1131"/>
        </w:tabs>
        <w:spacing w:before="249" w:line="276" w:lineRule="auto"/>
        <w:ind w:right="1056" w:firstLine="36"/>
        <w:jc w:val="left"/>
      </w:pPr>
      <w:r>
        <w:rPr>
          <w:noProof/>
          <w:position w:val="1"/>
          <w:lang w:eastAsia="ru-RU"/>
        </w:rPr>
        <w:drawing>
          <wp:inline distT="0" distB="0" distL="0" distR="0">
            <wp:extent cx="92929" cy="111397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29" cy="11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в</w:t>
      </w:r>
      <w:r>
        <w:rPr>
          <w:spacing w:val="-12"/>
        </w:rPr>
        <w:t xml:space="preserve"> </w:t>
      </w:r>
      <w:r>
        <w:t>формировании</w:t>
      </w:r>
      <w:r>
        <w:rPr>
          <w:spacing w:val="-10"/>
        </w:rPr>
        <w:t xml:space="preserve"> </w:t>
      </w:r>
      <w:r>
        <w:t>осознанного</w:t>
      </w:r>
      <w:r>
        <w:rPr>
          <w:spacing w:val="-9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своим</w:t>
      </w:r>
      <w:r>
        <w:rPr>
          <w:spacing w:val="-9"/>
        </w:rPr>
        <w:t xml:space="preserve"> </w:t>
      </w:r>
      <w:r>
        <w:t>правам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свобо¬дам</w:t>
      </w:r>
      <w:r>
        <w:rPr>
          <w:spacing w:val="-8"/>
        </w:rPr>
        <w:t xml:space="preserve"> </w:t>
      </w:r>
      <w:r>
        <w:t>и уважительного отношения к правам и свободам других;</w:t>
      </w:r>
    </w:p>
    <w:p w:rsidR="007A46EE" w:rsidRDefault="009E1D98">
      <w:pPr>
        <w:pStyle w:val="a3"/>
        <w:tabs>
          <w:tab w:val="left" w:pos="1131"/>
        </w:tabs>
        <w:spacing w:before="206"/>
        <w:ind w:left="461"/>
        <w:jc w:val="left"/>
      </w:pPr>
      <w:r>
        <w:rPr>
          <w:noProof/>
          <w:position w:val="1"/>
          <w:lang w:eastAsia="ru-RU"/>
        </w:rPr>
        <w:drawing>
          <wp:inline distT="0" distB="0" distL="0" distR="0">
            <wp:extent cx="92929" cy="111397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29" cy="11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в</w:t>
      </w:r>
      <w:r>
        <w:rPr>
          <w:spacing w:val="-18"/>
        </w:rPr>
        <w:t xml:space="preserve"> </w:t>
      </w:r>
      <w:r>
        <w:t>выстраивании</w:t>
      </w:r>
      <w:r>
        <w:rPr>
          <w:spacing w:val="-17"/>
        </w:rPr>
        <w:t xml:space="preserve"> </w:t>
      </w:r>
      <w:r>
        <w:t>собственного</w:t>
      </w:r>
      <w:r>
        <w:rPr>
          <w:spacing w:val="-1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позиции</w:t>
      </w:r>
      <w:r>
        <w:rPr>
          <w:spacing w:val="-17"/>
        </w:rPr>
        <w:t xml:space="preserve"> </w:t>
      </w:r>
      <w:r>
        <w:t>нравственных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rPr>
          <w:spacing w:val="-2"/>
        </w:rPr>
        <w:t>правовых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9E1D98">
      <w:pPr>
        <w:pStyle w:val="a3"/>
        <w:spacing w:before="47"/>
        <w:jc w:val="left"/>
      </w:pPr>
      <w:r>
        <w:rPr>
          <w:spacing w:val="-8"/>
        </w:rPr>
        <w:lastRenderedPageBreak/>
        <w:t>норм;</w:t>
      </w:r>
    </w:p>
    <w:p w:rsidR="007A46EE" w:rsidRDefault="009E1D98">
      <w:pPr>
        <w:pStyle w:val="a3"/>
        <w:spacing w:before="81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2960" behindDoc="1" locked="0" layoutInCell="1" allowOverlap="1">
            <wp:simplePos x="0" y="0"/>
            <wp:positionH relativeFrom="page">
              <wp:posOffset>742648</wp:posOffset>
            </wp:positionH>
            <wp:positionV relativeFrom="paragraph">
              <wp:posOffset>213077</wp:posOffset>
            </wp:positionV>
            <wp:extent cx="93446" cy="112013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46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93472" behindDoc="1" locked="0" layoutInCell="1" allowOverlap="1">
            <wp:simplePos x="0" y="0"/>
            <wp:positionH relativeFrom="page">
              <wp:posOffset>742648</wp:posOffset>
            </wp:positionH>
            <wp:positionV relativeFrom="paragraph">
              <wp:posOffset>575662</wp:posOffset>
            </wp:positionV>
            <wp:extent cx="93446" cy="112013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46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93984" behindDoc="1" locked="0" layoutInCell="1" allowOverlap="1">
            <wp:simplePos x="0" y="0"/>
            <wp:positionH relativeFrom="page">
              <wp:posOffset>742648</wp:posOffset>
            </wp:positionH>
            <wp:positionV relativeFrom="paragraph">
              <wp:posOffset>938247</wp:posOffset>
            </wp:positionV>
            <wp:extent cx="93446" cy="112013"/>
            <wp:effectExtent l="0" t="0" r="0" b="0"/>
            <wp:wrapTopAndBottom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46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94496" behindDoc="1" locked="0" layoutInCell="1" allowOverlap="1">
            <wp:simplePos x="0" y="0"/>
            <wp:positionH relativeFrom="page">
              <wp:posOffset>742648</wp:posOffset>
            </wp:positionH>
            <wp:positionV relativeFrom="paragraph">
              <wp:posOffset>1298292</wp:posOffset>
            </wp:positionV>
            <wp:extent cx="93446" cy="112013"/>
            <wp:effectExtent l="0" t="0" r="0" b="0"/>
            <wp:wrapTopAndBottom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46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95008" behindDoc="1" locked="0" layoutInCell="1" allowOverlap="1">
            <wp:simplePos x="0" y="0"/>
            <wp:positionH relativeFrom="page">
              <wp:posOffset>742648</wp:posOffset>
            </wp:positionH>
            <wp:positionV relativeFrom="paragraph">
              <wp:posOffset>1661512</wp:posOffset>
            </wp:positionV>
            <wp:extent cx="93446" cy="112013"/>
            <wp:effectExtent l="0" t="0" r="0" b="0"/>
            <wp:wrapTopAndBottom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46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95520" behindDoc="1" locked="0" layoutInCell="1" allowOverlap="1">
            <wp:simplePos x="0" y="0"/>
            <wp:positionH relativeFrom="page">
              <wp:posOffset>742648</wp:posOffset>
            </wp:positionH>
            <wp:positionV relativeFrom="paragraph">
              <wp:posOffset>2024097</wp:posOffset>
            </wp:positionV>
            <wp:extent cx="93446" cy="112013"/>
            <wp:effectExtent l="0" t="0" r="0" b="0"/>
            <wp:wrapTopAndBottom/>
            <wp:docPr id="21" name="Image 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46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46EE" w:rsidRDefault="007A46EE">
      <w:pPr>
        <w:pStyle w:val="a3"/>
        <w:spacing w:before="140"/>
        <w:ind w:left="0"/>
        <w:jc w:val="left"/>
        <w:rPr>
          <w:sz w:val="20"/>
        </w:rPr>
      </w:pPr>
    </w:p>
    <w:p w:rsidR="007A46EE" w:rsidRDefault="007A46EE">
      <w:pPr>
        <w:pStyle w:val="a3"/>
        <w:spacing w:before="140"/>
        <w:ind w:left="0"/>
        <w:jc w:val="left"/>
        <w:rPr>
          <w:sz w:val="20"/>
        </w:rPr>
      </w:pPr>
    </w:p>
    <w:p w:rsidR="007A46EE" w:rsidRDefault="007A46EE">
      <w:pPr>
        <w:pStyle w:val="a3"/>
        <w:spacing w:before="136"/>
        <w:ind w:left="0"/>
        <w:jc w:val="left"/>
        <w:rPr>
          <w:sz w:val="20"/>
        </w:rPr>
      </w:pPr>
    </w:p>
    <w:p w:rsidR="007A46EE" w:rsidRDefault="007A46EE">
      <w:pPr>
        <w:pStyle w:val="a3"/>
        <w:spacing w:before="141"/>
        <w:ind w:left="0"/>
        <w:jc w:val="left"/>
        <w:rPr>
          <w:sz w:val="20"/>
        </w:rPr>
      </w:pPr>
    </w:p>
    <w:p w:rsidR="007A46EE" w:rsidRDefault="007A46EE">
      <w:pPr>
        <w:pStyle w:val="a3"/>
        <w:spacing w:before="140"/>
        <w:ind w:left="0"/>
        <w:jc w:val="left"/>
        <w:rPr>
          <w:sz w:val="20"/>
        </w:rPr>
      </w:pPr>
    </w:p>
    <w:p w:rsidR="007A46EE" w:rsidRDefault="009E1D98">
      <w:pPr>
        <w:spacing w:before="301"/>
        <w:rPr>
          <w:sz w:val="28"/>
        </w:rPr>
      </w:pPr>
      <w:r>
        <w:br w:type="column"/>
      </w:r>
    </w:p>
    <w:p w:rsidR="007A46EE" w:rsidRDefault="009E1D98">
      <w:pPr>
        <w:pStyle w:val="a3"/>
        <w:spacing w:before="1" w:line="424" w:lineRule="auto"/>
        <w:ind w:left="2" w:right="830"/>
        <w:jc w:val="left"/>
      </w:pPr>
      <w:r>
        <w:t>в</w:t>
      </w:r>
      <w:r>
        <w:rPr>
          <w:spacing w:val="-18"/>
        </w:rPr>
        <w:t xml:space="preserve"> </w:t>
      </w:r>
      <w:r>
        <w:t>создании</w:t>
      </w:r>
      <w:r>
        <w:rPr>
          <w:spacing w:val="-12"/>
        </w:rPr>
        <w:t xml:space="preserve"> </w:t>
      </w:r>
      <w:r>
        <w:t>мотивации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участия</w:t>
      </w:r>
      <w:r>
        <w:rPr>
          <w:spacing w:val="-11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социально-значимой</w:t>
      </w:r>
      <w:r>
        <w:rPr>
          <w:spacing w:val="-11"/>
        </w:rPr>
        <w:t xml:space="preserve"> </w:t>
      </w:r>
      <w:r>
        <w:t>деятель¬ности; в развитии у школьников общекультурной компетентности;</w:t>
      </w:r>
    </w:p>
    <w:p w:rsidR="007A46EE" w:rsidRDefault="009E1D98">
      <w:pPr>
        <w:pStyle w:val="a3"/>
        <w:spacing w:line="422" w:lineRule="auto"/>
        <w:ind w:left="2" w:right="1510"/>
        <w:jc w:val="left"/>
      </w:pPr>
      <w:r>
        <w:t>в</w:t>
      </w:r>
      <w:r>
        <w:rPr>
          <w:spacing w:val="-17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умения</w:t>
      </w:r>
      <w:r>
        <w:rPr>
          <w:spacing w:val="-10"/>
        </w:rPr>
        <w:t xml:space="preserve"> </w:t>
      </w:r>
      <w:r>
        <w:t>принимать</w:t>
      </w:r>
      <w:r>
        <w:rPr>
          <w:spacing w:val="-16"/>
        </w:rPr>
        <w:t xml:space="preserve"> </w:t>
      </w:r>
      <w:r>
        <w:t>осознанные</w:t>
      </w:r>
      <w:r>
        <w:rPr>
          <w:spacing w:val="-9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делать</w:t>
      </w:r>
      <w:r>
        <w:rPr>
          <w:spacing w:val="-16"/>
        </w:rPr>
        <w:t xml:space="preserve"> </w:t>
      </w:r>
      <w:r>
        <w:t>выбор; в осознании своего места в обществе;</w:t>
      </w:r>
    </w:p>
    <w:p w:rsidR="007A46EE" w:rsidRDefault="009E1D98">
      <w:pPr>
        <w:pStyle w:val="a3"/>
        <w:spacing w:before="2"/>
        <w:ind w:left="2"/>
        <w:jc w:val="left"/>
      </w:pPr>
      <w:r>
        <w:t>в</w:t>
      </w:r>
      <w:r>
        <w:rPr>
          <w:spacing w:val="-18"/>
        </w:rPr>
        <w:t xml:space="preserve"> </w:t>
      </w:r>
      <w:r>
        <w:t>познании</w:t>
      </w:r>
      <w:r>
        <w:rPr>
          <w:spacing w:val="-10"/>
        </w:rPr>
        <w:t xml:space="preserve"> </w:t>
      </w:r>
      <w:r>
        <w:t>себя,</w:t>
      </w:r>
      <w:r>
        <w:rPr>
          <w:spacing w:val="-11"/>
        </w:rPr>
        <w:t xml:space="preserve"> </w:t>
      </w:r>
      <w:r>
        <w:t>своих</w:t>
      </w:r>
      <w:r>
        <w:rPr>
          <w:spacing w:val="-17"/>
        </w:rPr>
        <w:t xml:space="preserve"> </w:t>
      </w:r>
      <w:r>
        <w:t>мотивов,</w:t>
      </w:r>
      <w:r>
        <w:rPr>
          <w:spacing w:val="-8"/>
        </w:rPr>
        <w:t xml:space="preserve"> </w:t>
      </w:r>
      <w:r>
        <w:t>устремлений,</w:t>
      </w:r>
      <w:r>
        <w:rPr>
          <w:spacing w:val="-7"/>
        </w:rPr>
        <w:t xml:space="preserve"> </w:t>
      </w:r>
      <w:r>
        <w:rPr>
          <w:spacing w:val="-2"/>
        </w:rPr>
        <w:t>склонностей;</w:t>
      </w:r>
    </w:p>
    <w:p w:rsidR="007A46EE" w:rsidRDefault="009E1D98">
      <w:pPr>
        <w:pStyle w:val="a3"/>
        <w:spacing w:before="249"/>
        <w:ind w:left="2"/>
        <w:jc w:val="left"/>
      </w:pPr>
      <w:r>
        <w:t>в</w:t>
      </w:r>
      <w:r>
        <w:rPr>
          <w:spacing w:val="-18"/>
        </w:rPr>
        <w:t xml:space="preserve"> </w:t>
      </w:r>
      <w:r>
        <w:t>формировании</w:t>
      </w:r>
      <w:r>
        <w:rPr>
          <w:spacing w:val="-15"/>
        </w:rPr>
        <w:t xml:space="preserve"> </w:t>
      </w:r>
      <w:r>
        <w:t>готовности</w:t>
      </w:r>
      <w:r>
        <w:rPr>
          <w:spacing w:val="-10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личностному</w:t>
      </w:r>
      <w:r>
        <w:rPr>
          <w:spacing w:val="-17"/>
        </w:rPr>
        <w:t xml:space="preserve"> </w:t>
      </w:r>
      <w:r>
        <w:rPr>
          <w:spacing w:val="-2"/>
        </w:rPr>
        <w:t>самоопределению.</w:t>
      </w:r>
    </w:p>
    <w:p w:rsidR="007A46EE" w:rsidRDefault="007A46EE">
      <w:pPr>
        <w:pStyle w:val="a3"/>
        <w:jc w:val="left"/>
        <w:sectPr w:rsidR="007A46EE">
          <w:type w:val="continuous"/>
          <w:pgSz w:w="11910" w:h="16840"/>
          <w:pgMar w:top="1780" w:right="425" w:bottom="280" w:left="708" w:header="569" w:footer="0" w:gutter="0"/>
          <w:cols w:num="2" w:space="720" w:equalWidth="0">
            <w:col w:w="1089" w:space="40"/>
            <w:col w:w="9648"/>
          </w:cols>
        </w:sectPr>
      </w:pPr>
    </w:p>
    <w:p w:rsidR="007A46EE" w:rsidRDefault="009E1D98">
      <w:pPr>
        <w:pStyle w:val="a3"/>
        <w:spacing w:before="250"/>
        <w:jc w:val="left"/>
      </w:pPr>
      <w:r>
        <w:lastRenderedPageBreak/>
        <w:t>Место</w:t>
      </w:r>
      <w:r>
        <w:rPr>
          <w:spacing w:val="-17"/>
        </w:rPr>
        <w:t xml:space="preserve"> </w:t>
      </w:r>
      <w:r>
        <w:t>курса</w:t>
      </w:r>
      <w:r>
        <w:rPr>
          <w:spacing w:val="-12"/>
        </w:rPr>
        <w:t xml:space="preserve"> </w:t>
      </w:r>
      <w:r>
        <w:t>внеурочной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учебном</w:t>
      </w:r>
      <w:r>
        <w:rPr>
          <w:spacing w:val="-11"/>
        </w:rPr>
        <w:t xml:space="preserve"> </w:t>
      </w:r>
      <w:r>
        <w:rPr>
          <w:spacing w:val="-2"/>
        </w:rPr>
        <w:t>плане</w:t>
      </w:r>
    </w:p>
    <w:p w:rsidR="007A46EE" w:rsidRDefault="009E1D98">
      <w:pPr>
        <w:pStyle w:val="a3"/>
        <w:spacing w:before="249" w:line="276" w:lineRule="auto"/>
        <w:jc w:val="left"/>
      </w:pPr>
      <w:r>
        <w:t>Учебный</w:t>
      </w:r>
      <w:r>
        <w:rPr>
          <w:spacing w:val="-7"/>
        </w:rPr>
        <w:t xml:space="preserve"> </w:t>
      </w:r>
      <w:r>
        <w:t>курс</w:t>
      </w:r>
      <w:r>
        <w:rPr>
          <w:spacing w:val="-7"/>
        </w:rPr>
        <w:t xml:space="preserve"> </w:t>
      </w:r>
      <w:r>
        <w:t>предназначен</w:t>
      </w:r>
      <w:r>
        <w:rPr>
          <w:spacing w:val="-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 в</w:t>
      </w:r>
      <w:r>
        <w:rPr>
          <w:spacing w:val="-9"/>
        </w:rPr>
        <w:t xml:space="preserve"> </w:t>
      </w:r>
      <w:r>
        <w:t>расчете</w:t>
      </w:r>
      <w:r>
        <w:rPr>
          <w:spacing w:val="-5"/>
        </w:rPr>
        <w:t xml:space="preserve"> </w:t>
      </w:r>
      <w:r>
        <w:t>135</w:t>
      </w:r>
      <w:r>
        <w:rPr>
          <w:spacing w:val="-8"/>
        </w:rPr>
        <w:t xml:space="preserve"> </w:t>
      </w:r>
      <w:r>
        <w:t>часов:</w:t>
      </w:r>
      <w:r>
        <w:rPr>
          <w:spacing w:val="-16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час</w:t>
      </w:r>
      <w:r>
        <w:rPr>
          <w:spacing w:val="-6"/>
        </w:rPr>
        <w:t xml:space="preserve"> </w:t>
      </w:r>
      <w:r>
        <w:t xml:space="preserve">в неделю/ </w:t>
      </w:r>
      <w:r>
        <w:t>33 часа в год, 2–4-х</w:t>
      </w:r>
      <w:r>
        <w:rPr>
          <w:spacing w:val="-3"/>
        </w:rPr>
        <w:t xml:space="preserve"> </w:t>
      </w:r>
      <w:r>
        <w:t>классов - 1 час в неделю/34 часа в год в каждом классе.</w:t>
      </w:r>
    </w:p>
    <w:p w:rsidR="007A46EE" w:rsidRDefault="009E1D98">
      <w:pPr>
        <w:pStyle w:val="a3"/>
        <w:spacing w:before="201" w:line="422" w:lineRule="auto"/>
        <w:ind w:right="890"/>
        <w:jc w:val="left"/>
      </w:pPr>
      <w:r>
        <w:t>УМК</w:t>
      </w:r>
      <w:r>
        <w:rPr>
          <w:spacing w:val="-18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8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hyperlink r:id="rId11">
        <w:r>
          <w:rPr>
            <w:color w:val="0461C1"/>
            <w:u w:val="single" w:color="0461C1"/>
          </w:rPr>
          <w:t>https://razgovor.edsoo.ru/topic/65/grade/12/</w:t>
        </w:r>
      </w:hyperlink>
      <w:r>
        <w:rPr>
          <w:color w:val="0461C1"/>
        </w:rPr>
        <w:t xml:space="preserve"> </w:t>
      </w:r>
      <w:r>
        <w:t>Ключевые воспитательные задачи курса</w:t>
      </w:r>
    </w:p>
    <w:p w:rsidR="007A46EE" w:rsidRDefault="007A46EE">
      <w:pPr>
        <w:pStyle w:val="a3"/>
        <w:spacing w:line="422" w:lineRule="auto"/>
        <w:jc w:val="left"/>
        <w:sectPr w:rsidR="007A46EE">
          <w:type w:val="continuous"/>
          <w:pgSz w:w="11910" w:h="16840"/>
          <w:pgMar w:top="178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jc w:val="left"/>
      </w:pPr>
      <w:r>
        <w:rPr>
          <w:spacing w:val="-2"/>
        </w:rPr>
        <w:t>Задачей педагога,</w:t>
      </w:r>
      <w:r>
        <w:rPr>
          <w:spacing w:val="-10"/>
        </w:rPr>
        <w:t xml:space="preserve"> </w:t>
      </w:r>
      <w:r>
        <w:rPr>
          <w:spacing w:val="-2"/>
        </w:rPr>
        <w:t>реализующего программу,</w:t>
      </w:r>
      <w:r>
        <w:rPr>
          <w:spacing w:val="1"/>
        </w:rPr>
        <w:t xml:space="preserve"> </w:t>
      </w:r>
      <w:r>
        <w:rPr>
          <w:spacing w:val="-2"/>
        </w:rPr>
        <w:t>является развитие</w:t>
      </w:r>
      <w:r>
        <w:rPr>
          <w:spacing w:val="3"/>
        </w:rPr>
        <w:t xml:space="preserve"> </w:t>
      </w:r>
      <w:r>
        <w:rPr>
          <w:spacing w:val="-2"/>
        </w:rPr>
        <w:t>у</w:t>
      </w:r>
      <w:r>
        <w:rPr>
          <w:spacing w:val="-13"/>
        </w:rPr>
        <w:t xml:space="preserve"> </w:t>
      </w:r>
      <w:r>
        <w:rPr>
          <w:spacing w:val="-2"/>
        </w:rPr>
        <w:t>обучающегося</w:t>
      </w:r>
    </w:p>
    <w:p w:rsidR="007A46EE" w:rsidRDefault="009E1D98">
      <w:pPr>
        <w:pStyle w:val="a3"/>
        <w:spacing w:before="48" w:line="427" w:lineRule="auto"/>
        <w:jc w:val="left"/>
      </w:pPr>
      <w:r>
        <w:t>ценностного</w:t>
      </w:r>
      <w:r>
        <w:rPr>
          <w:spacing w:val="-15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Родине,</w:t>
      </w:r>
      <w:r>
        <w:rPr>
          <w:spacing w:val="-10"/>
        </w:rPr>
        <w:t xml:space="preserve"> </w:t>
      </w:r>
      <w:r>
        <w:t>природе,</w:t>
      </w:r>
      <w:r>
        <w:rPr>
          <w:spacing w:val="-9"/>
        </w:rPr>
        <w:t xml:space="preserve"> </w:t>
      </w:r>
      <w:r>
        <w:t>человеку,</w:t>
      </w:r>
      <w:r>
        <w:rPr>
          <w:spacing w:val="-9"/>
        </w:rPr>
        <w:t xml:space="preserve"> </w:t>
      </w:r>
      <w:r>
        <w:t>культуре,</w:t>
      </w:r>
      <w:r>
        <w:rPr>
          <w:spacing w:val="-8"/>
        </w:rPr>
        <w:t xml:space="preserve"> </w:t>
      </w:r>
      <w:r>
        <w:t>знаниям,</w:t>
      </w:r>
      <w:r>
        <w:rPr>
          <w:spacing w:val="-9"/>
        </w:rPr>
        <w:t xml:space="preserve"> </w:t>
      </w:r>
      <w:r>
        <w:t>здоровью. Программа направлена на:</w:t>
      </w:r>
    </w:p>
    <w:p w:rsidR="007A46EE" w:rsidRDefault="009E1D98">
      <w:pPr>
        <w:pStyle w:val="a3"/>
        <w:tabs>
          <w:tab w:val="left" w:pos="1131"/>
        </w:tabs>
        <w:spacing w:before="6"/>
        <w:ind w:left="461"/>
        <w:jc w:val="left"/>
      </w:pPr>
      <w:r>
        <w:rPr>
          <w:noProof/>
          <w:position w:val="1"/>
          <w:lang w:eastAsia="ru-RU"/>
        </w:rPr>
        <w:drawing>
          <wp:inline distT="0" distB="0" distL="0" distR="0">
            <wp:extent cx="92929" cy="111397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29" cy="11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pacing w:val="-2"/>
        </w:rPr>
        <w:t>формирование</w:t>
      </w:r>
      <w:r>
        <w:t xml:space="preserve"> </w:t>
      </w:r>
      <w:r>
        <w:rPr>
          <w:spacing w:val="-2"/>
        </w:rPr>
        <w:t>российской</w:t>
      </w:r>
      <w:r>
        <w:rPr>
          <w:spacing w:val="-4"/>
        </w:rPr>
        <w:t xml:space="preserve"> </w:t>
      </w:r>
      <w:r>
        <w:rPr>
          <w:spacing w:val="-2"/>
        </w:rPr>
        <w:t>гражданской</w:t>
      </w:r>
      <w:r>
        <w:rPr>
          <w:spacing w:val="6"/>
        </w:rPr>
        <w:t xml:space="preserve"> </w:t>
      </w:r>
      <w:r>
        <w:rPr>
          <w:spacing w:val="-2"/>
        </w:rPr>
        <w:t>идентичности</w:t>
      </w:r>
      <w:r>
        <w:rPr>
          <w:spacing w:val="-6"/>
        </w:rPr>
        <w:t xml:space="preserve"> </w:t>
      </w:r>
      <w:r>
        <w:rPr>
          <w:spacing w:val="-2"/>
        </w:rPr>
        <w:t>обу</w:t>
      </w:r>
      <w:r>
        <w:rPr>
          <w:spacing w:val="-2"/>
        </w:rPr>
        <w:t>чающихся;</w:t>
      </w:r>
    </w:p>
    <w:p w:rsidR="007A46EE" w:rsidRDefault="009E1D98">
      <w:pPr>
        <w:pStyle w:val="a3"/>
        <w:tabs>
          <w:tab w:val="left" w:pos="1131"/>
        </w:tabs>
        <w:spacing w:before="254"/>
        <w:ind w:left="461"/>
        <w:jc w:val="left"/>
      </w:pPr>
      <w:r>
        <w:rPr>
          <w:noProof/>
          <w:position w:val="2"/>
          <w:lang w:eastAsia="ru-RU"/>
        </w:rPr>
        <w:drawing>
          <wp:inline distT="0" distB="0" distL="0" distR="0">
            <wp:extent cx="92929" cy="111397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29" cy="11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формирование</w:t>
      </w:r>
      <w:r>
        <w:rPr>
          <w:spacing w:val="-9"/>
        </w:rPr>
        <w:t xml:space="preserve"> </w:t>
      </w:r>
      <w:r>
        <w:t>интереса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rPr>
          <w:spacing w:val="-2"/>
        </w:rPr>
        <w:t>познанию;</w:t>
      </w:r>
    </w:p>
    <w:p w:rsidR="007A46EE" w:rsidRDefault="009E1D98">
      <w:pPr>
        <w:pStyle w:val="a3"/>
        <w:tabs>
          <w:tab w:val="left" w:pos="1131"/>
        </w:tabs>
        <w:spacing w:before="250" w:line="276" w:lineRule="auto"/>
        <w:ind w:right="1441" w:firstLine="36"/>
        <w:jc w:val="left"/>
      </w:pPr>
      <w:r>
        <w:rPr>
          <w:noProof/>
          <w:position w:val="1"/>
          <w:lang w:eastAsia="ru-RU"/>
        </w:rPr>
        <w:drawing>
          <wp:inline distT="0" distB="0" distL="0" distR="0">
            <wp:extent cx="92929" cy="110961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29" cy="110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t>формирование</w:t>
      </w:r>
      <w:r>
        <w:rPr>
          <w:spacing w:val="-10"/>
        </w:rPr>
        <w:t xml:space="preserve"> </w:t>
      </w:r>
      <w:r>
        <w:t>осознанного</w:t>
      </w:r>
      <w:r>
        <w:rPr>
          <w:spacing w:val="-10"/>
        </w:rPr>
        <w:t xml:space="preserve"> </w:t>
      </w:r>
      <w:r>
        <w:t>отношения</w:t>
      </w:r>
      <w:r>
        <w:rPr>
          <w:spacing w:val="-10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своим</w:t>
      </w:r>
      <w:r>
        <w:rPr>
          <w:spacing w:val="-10"/>
        </w:rPr>
        <w:t xml:space="preserve"> </w:t>
      </w:r>
      <w:r>
        <w:t>правам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свободам</w:t>
      </w:r>
      <w:r>
        <w:rPr>
          <w:spacing w:val="-13"/>
        </w:rPr>
        <w:t xml:space="preserve"> </w:t>
      </w:r>
      <w:r>
        <w:t>и уважительного отношения к правам и свободам других;</w:t>
      </w:r>
    </w:p>
    <w:p w:rsidR="007A46EE" w:rsidRDefault="009E1D98">
      <w:pPr>
        <w:pStyle w:val="a3"/>
        <w:tabs>
          <w:tab w:val="left" w:pos="1131"/>
        </w:tabs>
        <w:spacing w:before="200"/>
        <w:ind w:left="461"/>
        <w:jc w:val="left"/>
      </w:pPr>
      <w:r>
        <w:rPr>
          <w:noProof/>
          <w:position w:val="1"/>
          <w:lang w:eastAsia="ru-RU"/>
        </w:rPr>
        <w:drawing>
          <wp:inline distT="0" distB="0" distL="0" distR="0">
            <wp:extent cx="92929" cy="111397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29" cy="11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pacing w:val="-2"/>
        </w:rPr>
        <w:t>выстраивание собственного</w:t>
      </w:r>
      <w:r>
        <w:rPr>
          <w:spacing w:val="-1"/>
        </w:rPr>
        <w:t xml:space="preserve"> </w:t>
      </w:r>
      <w:r>
        <w:rPr>
          <w:spacing w:val="-2"/>
        </w:rPr>
        <w:t>поведения</w:t>
      </w:r>
      <w:r>
        <w:t xml:space="preserve"> </w:t>
      </w:r>
      <w:r>
        <w:rPr>
          <w:spacing w:val="-2"/>
        </w:rPr>
        <w:t>с позиции</w:t>
      </w:r>
      <w:r>
        <w:rPr>
          <w:spacing w:val="-4"/>
        </w:rPr>
        <w:t xml:space="preserve"> </w:t>
      </w:r>
      <w:r>
        <w:rPr>
          <w:spacing w:val="-2"/>
        </w:rPr>
        <w:t>нравственных</w:t>
      </w:r>
      <w:r>
        <w:rPr>
          <w:spacing w:val="-13"/>
        </w:rP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правовых</w:t>
      </w:r>
    </w:p>
    <w:p w:rsidR="007A46EE" w:rsidRDefault="007A46EE">
      <w:pPr>
        <w:pStyle w:val="a3"/>
        <w:spacing w:before="1"/>
        <w:ind w:left="0"/>
        <w:jc w:val="left"/>
        <w:rPr>
          <w:sz w:val="14"/>
        </w:rPr>
      </w:pPr>
    </w:p>
    <w:p w:rsidR="007A46EE" w:rsidRDefault="007A46EE">
      <w:pPr>
        <w:pStyle w:val="a3"/>
        <w:jc w:val="left"/>
        <w:rPr>
          <w:sz w:val="14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9E1D98">
      <w:pPr>
        <w:pStyle w:val="a3"/>
        <w:spacing w:before="87"/>
        <w:jc w:val="left"/>
      </w:pPr>
      <w:r>
        <w:rPr>
          <w:spacing w:val="-8"/>
        </w:rPr>
        <w:lastRenderedPageBreak/>
        <w:t>норм;</w:t>
      </w:r>
    </w:p>
    <w:p w:rsidR="007A46EE" w:rsidRDefault="009E1D98">
      <w:pPr>
        <w:pStyle w:val="a3"/>
        <w:spacing w:before="81"/>
        <w:ind w:left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anchor distT="0" distB="0" distL="0" distR="0" simplePos="0" relativeHeight="487596032" behindDoc="1" locked="0" layoutInCell="1" allowOverlap="1">
            <wp:simplePos x="0" y="0"/>
            <wp:positionH relativeFrom="page">
              <wp:posOffset>742648</wp:posOffset>
            </wp:positionH>
            <wp:positionV relativeFrom="paragraph">
              <wp:posOffset>213103</wp:posOffset>
            </wp:positionV>
            <wp:extent cx="93446" cy="112014"/>
            <wp:effectExtent l="0" t="0" r="0" b="0"/>
            <wp:wrapTopAndBottom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46" cy="112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96544" behindDoc="1" locked="0" layoutInCell="1" allowOverlap="1">
            <wp:simplePos x="0" y="0"/>
            <wp:positionH relativeFrom="page">
              <wp:posOffset>742648</wp:posOffset>
            </wp:positionH>
            <wp:positionV relativeFrom="paragraph">
              <wp:posOffset>572513</wp:posOffset>
            </wp:positionV>
            <wp:extent cx="93446" cy="112013"/>
            <wp:effectExtent l="0" t="0" r="0" b="0"/>
            <wp:wrapTopAndBottom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46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97056" behindDoc="1" locked="0" layoutInCell="1" allowOverlap="1">
            <wp:simplePos x="0" y="0"/>
            <wp:positionH relativeFrom="page">
              <wp:posOffset>742648</wp:posOffset>
            </wp:positionH>
            <wp:positionV relativeFrom="paragraph">
              <wp:posOffset>935733</wp:posOffset>
            </wp:positionV>
            <wp:extent cx="93446" cy="112013"/>
            <wp:effectExtent l="0" t="0" r="0" b="0"/>
            <wp:wrapTopAndBottom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46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97568" behindDoc="1" locked="0" layoutInCell="1" allowOverlap="1">
            <wp:simplePos x="0" y="0"/>
            <wp:positionH relativeFrom="page">
              <wp:posOffset>742648</wp:posOffset>
            </wp:positionH>
            <wp:positionV relativeFrom="paragraph">
              <wp:posOffset>1298318</wp:posOffset>
            </wp:positionV>
            <wp:extent cx="93446" cy="112013"/>
            <wp:effectExtent l="0" t="0" r="0" b="0"/>
            <wp:wrapTopAndBottom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46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98080" behindDoc="1" locked="0" layoutInCell="1" allowOverlap="1">
            <wp:simplePos x="0" y="0"/>
            <wp:positionH relativeFrom="page">
              <wp:posOffset>742648</wp:posOffset>
            </wp:positionH>
            <wp:positionV relativeFrom="paragraph">
              <wp:posOffset>1660903</wp:posOffset>
            </wp:positionV>
            <wp:extent cx="93446" cy="112013"/>
            <wp:effectExtent l="0" t="0" r="0" b="0"/>
            <wp:wrapTopAndBottom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46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  <w:lang w:eastAsia="ru-RU"/>
        </w:rPr>
        <w:drawing>
          <wp:anchor distT="0" distB="0" distL="0" distR="0" simplePos="0" relativeHeight="487598592" behindDoc="1" locked="0" layoutInCell="1" allowOverlap="1">
            <wp:simplePos x="0" y="0"/>
            <wp:positionH relativeFrom="page">
              <wp:posOffset>742648</wp:posOffset>
            </wp:positionH>
            <wp:positionV relativeFrom="paragraph">
              <wp:posOffset>2024122</wp:posOffset>
            </wp:positionV>
            <wp:extent cx="93446" cy="112013"/>
            <wp:effectExtent l="0" t="0" r="0" b="0"/>
            <wp:wrapTopAndBottom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446" cy="1120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A46EE" w:rsidRDefault="007A46EE">
      <w:pPr>
        <w:pStyle w:val="a3"/>
        <w:spacing w:before="135"/>
        <w:ind w:left="0"/>
        <w:jc w:val="left"/>
        <w:rPr>
          <w:sz w:val="20"/>
        </w:rPr>
      </w:pPr>
    </w:p>
    <w:p w:rsidR="007A46EE" w:rsidRDefault="007A46EE">
      <w:pPr>
        <w:pStyle w:val="a3"/>
        <w:spacing w:before="141"/>
        <w:ind w:left="0"/>
        <w:jc w:val="left"/>
        <w:rPr>
          <w:sz w:val="20"/>
        </w:rPr>
      </w:pPr>
    </w:p>
    <w:p w:rsidR="007A46EE" w:rsidRDefault="007A46EE">
      <w:pPr>
        <w:pStyle w:val="a3"/>
        <w:spacing w:before="140"/>
        <w:ind w:left="0"/>
        <w:jc w:val="left"/>
        <w:rPr>
          <w:sz w:val="20"/>
        </w:rPr>
      </w:pPr>
    </w:p>
    <w:p w:rsidR="007A46EE" w:rsidRDefault="007A46EE">
      <w:pPr>
        <w:pStyle w:val="a3"/>
        <w:spacing w:before="140"/>
        <w:ind w:left="0"/>
        <w:jc w:val="left"/>
        <w:rPr>
          <w:sz w:val="20"/>
        </w:rPr>
      </w:pPr>
    </w:p>
    <w:p w:rsidR="007A46EE" w:rsidRDefault="007A46EE">
      <w:pPr>
        <w:pStyle w:val="a3"/>
        <w:spacing w:before="141"/>
        <w:ind w:left="0"/>
        <w:jc w:val="left"/>
        <w:rPr>
          <w:sz w:val="20"/>
        </w:rPr>
      </w:pPr>
    </w:p>
    <w:p w:rsidR="007A46EE" w:rsidRDefault="009E1D98">
      <w:pPr>
        <w:rPr>
          <w:sz w:val="28"/>
        </w:rPr>
      </w:pPr>
      <w:r>
        <w:br w:type="column"/>
      </w:r>
    </w:p>
    <w:p w:rsidR="007A46EE" w:rsidRDefault="007A46EE">
      <w:pPr>
        <w:pStyle w:val="a3"/>
        <w:spacing w:before="15"/>
        <w:ind w:left="0"/>
        <w:jc w:val="left"/>
      </w:pPr>
    </w:p>
    <w:p w:rsidR="007A46EE" w:rsidRDefault="009E1D98">
      <w:pPr>
        <w:pStyle w:val="a3"/>
        <w:spacing w:line="422" w:lineRule="auto"/>
        <w:ind w:left="2" w:right="830"/>
        <w:jc w:val="left"/>
      </w:pPr>
      <w:r>
        <w:t>создание</w:t>
      </w:r>
      <w:r>
        <w:rPr>
          <w:spacing w:val="-14"/>
        </w:rPr>
        <w:t xml:space="preserve"> </w:t>
      </w:r>
      <w:r>
        <w:t>мотивации</w:t>
      </w:r>
      <w:r>
        <w:rPr>
          <w:spacing w:val="-17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участия</w:t>
      </w:r>
      <w:r>
        <w:rPr>
          <w:spacing w:val="-12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социально-значимой</w:t>
      </w:r>
      <w:r>
        <w:rPr>
          <w:spacing w:val="-17"/>
        </w:rPr>
        <w:t xml:space="preserve"> </w:t>
      </w:r>
      <w:r>
        <w:t>деятельности; развитие у школьников общекультурной компетентности;</w:t>
      </w:r>
    </w:p>
    <w:p w:rsidR="007A46EE" w:rsidRDefault="009E1D98">
      <w:pPr>
        <w:pStyle w:val="a3"/>
        <w:spacing w:before="4" w:line="427" w:lineRule="auto"/>
        <w:ind w:left="2" w:right="830"/>
        <w:jc w:val="left"/>
      </w:pPr>
      <w:r>
        <w:t>развитие</w:t>
      </w:r>
      <w:r>
        <w:rPr>
          <w:spacing w:val="-11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t>принимать</w:t>
      </w:r>
      <w:r>
        <w:rPr>
          <w:spacing w:val="-14"/>
        </w:rPr>
        <w:t xml:space="preserve"> </w:t>
      </w:r>
      <w:r>
        <w:t>осознанные</w:t>
      </w:r>
      <w:r>
        <w:rPr>
          <w:spacing w:val="-6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делать</w:t>
      </w:r>
      <w:r>
        <w:rPr>
          <w:spacing w:val="-17"/>
        </w:rPr>
        <w:t xml:space="preserve"> </w:t>
      </w:r>
      <w:r>
        <w:t>выбор; осознание своего места в обществе;</w:t>
      </w:r>
    </w:p>
    <w:p w:rsidR="007A46EE" w:rsidRDefault="009E1D98">
      <w:pPr>
        <w:pStyle w:val="a3"/>
        <w:spacing w:before="6" w:line="422" w:lineRule="auto"/>
        <w:ind w:left="2" w:right="2391"/>
        <w:jc w:val="left"/>
      </w:pPr>
      <w:r>
        <w:t>познание себя, своих мотивов, устремлений, склонностей; формирование</w:t>
      </w:r>
      <w:r>
        <w:rPr>
          <w:spacing w:val="-18"/>
        </w:rPr>
        <w:t xml:space="preserve"> </w:t>
      </w:r>
      <w:r>
        <w:t>готовности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личностному</w:t>
      </w:r>
      <w:r>
        <w:rPr>
          <w:spacing w:val="-17"/>
        </w:rPr>
        <w:t xml:space="preserve"> </w:t>
      </w:r>
      <w:r>
        <w:t>самоопределению.</w:t>
      </w:r>
    </w:p>
    <w:p w:rsidR="007A46EE" w:rsidRDefault="007A46EE">
      <w:pPr>
        <w:pStyle w:val="a3"/>
        <w:spacing w:line="422" w:lineRule="auto"/>
        <w:jc w:val="left"/>
        <w:sectPr w:rsidR="007A46EE">
          <w:type w:val="continuous"/>
          <w:pgSz w:w="11910" w:h="16840"/>
          <w:pgMar w:top="1780" w:right="425" w:bottom="280" w:left="708" w:header="569" w:footer="0" w:gutter="0"/>
          <w:cols w:num="2" w:space="720" w:equalWidth="0">
            <w:col w:w="1089" w:space="40"/>
            <w:col w:w="9648"/>
          </w:cols>
        </w:sectPr>
      </w:pPr>
    </w:p>
    <w:p w:rsidR="007A46EE" w:rsidRDefault="009E1D98">
      <w:pPr>
        <w:pStyle w:val="1"/>
        <w:spacing w:before="5"/>
        <w:ind w:left="425" w:firstLine="0"/>
        <w:jc w:val="left"/>
      </w:pPr>
      <w:bookmarkStart w:id="133" w:name="Содержание_курса_внеурочной_деятельности"/>
      <w:bookmarkEnd w:id="133"/>
      <w:r>
        <w:rPr>
          <w:spacing w:val="-2"/>
        </w:rPr>
        <w:lastRenderedPageBreak/>
        <w:t>Содержание</w:t>
      </w:r>
      <w:r>
        <w:rPr>
          <w:spacing w:val="-5"/>
        </w:rPr>
        <w:t xml:space="preserve"> </w:t>
      </w:r>
      <w:r>
        <w:rPr>
          <w:spacing w:val="-2"/>
        </w:rPr>
        <w:t>курса внеурочной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7A46EE" w:rsidRDefault="009E1D98">
      <w:pPr>
        <w:pStyle w:val="a3"/>
        <w:spacing w:before="240" w:line="276" w:lineRule="auto"/>
        <w:jc w:val="left"/>
      </w:pPr>
      <w:r>
        <w:t>Знания</w:t>
      </w:r>
      <w:r>
        <w:rPr>
          <w:spacing w:val="-4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ценность,</w:t>
      </w:r>
      <w:r>
        <w:rPr>
          <w:spacing w:val="-3"/>
        </w:rPr>
        <w:t xml:space="preserve"> </w:t>
      </w:r>
      <w:r>
        <w:t>которая</w:t>
      </w:r>
      <w:r>
        <w:rPr>
          <w:spacing w:val="-4"/>
        </w:rPr>
        <w:t xml:space="preserve"> </w:t>
      </w:r>
      <w:r>
        <w:t>необходима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каждому</w:t>
      </w:r>
      <w:r>
        <w:rPr>
          <w:spacing w:val="-18"/>
        </w:rPr>
        <w:t xml:space="preserve"> </w:t>
      </w:r>
      <w:r>
        <w:t>человеку,</w:t>
      </w:r>
      <w:r>
        <w:rPr>
          <w:spacing w:val="-2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всему обществу. Знания — основа успешного развития человека и общества. Каждый должен стремиться к обогащению и расширению своих знаний. Наша страна</w:t>
      </w:r>
    </w:p>
    <w:p w:rsidR="007A46EE" w:rsidRDefault="009E1D98">
      <w:pPr>
        <w:pStyle w:val="a3"/>
        <w:spacing w:before="3" w:line="276" w:lineRule="auto"/>
        <w:ind w:right="275"/>
        <w:jc w:val="left"/>
      </w:pPr>
      <w:r>
        <w:t>предоставляет</w:t>
      </w:r>
      <w:r>
        <w:rPr>
          <w:spacing w:val="-8"/>
        </w:rPr>
        <w:t xml:space="preserve"> </w:t>
      </w:r>
      <w:r>
        <w:t>любому</w:t>
      </w:r>
      <w:r>
        <w:rPr>
          <w:spacing w:val="-12"/>
        </w:rPr>
        <w:t xml:space="preserve"> </w:t>
      </w:r>
      <w:r>
        <w:t>ребёнку</w:t>
      </w:r>
      <w:r>
        <w:rPr>
          <w:spacing w:val="-11"/>
        </w:rPr>
        <w:t xml:space="preserve"> </w:t>
      </w:r>
      <w:r>
        <w:t>возможность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шести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половиной</w:t>
      </w:r>
      <w:r>
        <w:rPr>
          <w:spacing w:val="-8"/>
        </w:rPr>
        <w:t xml:space="preserve"> </w:t>
      </w:r>
      <w:r>
        <w:t>лет</w:t>
      </w:r>
      <w:r>
        <w:rPr>
          <w:spacing w:val="-10"/>
        </w:rPr>
        <w:t xml:space="preserve"> </w:t>
      </w:r>
      <w:r>
        <w:t>учиться</w:t>
      </w:r>
      <w:r>
        <w:rPr>
          <w:spacing w:val="-2"/>
        </w:rPr>
        <w:t xml:space="preserve"> </w:t>
      </w:r>
      <w:r>
        <w:t xml:space="preserve">в </w:t>
      </w:r>
      <w:r>
        <w:rPr>
          <w:spacing w:val="-2"/>
        </w:rPr>
        <w:t>школе.</w:t>
      </w:r>
    </w:p>
    <w:p w:rsidR="007A46EE" w:rsidRDefault="009E1D98">
      <w:pPr>
        <w:pStyle w:val="a3"/>
        <w:spacing w:before="200" w:line="276" w:lineRule="auto"/>
        <w:jc w:val="left"/>
      </w:pPr>
      <w:r>
        <w:t>Любовь к Родине, патриоти</w:t>
      </w:r>
      <w:r>
        <w:t>зм — качества гражданина России. Любовь к родному краю,</w:t>
      </w:r>
      <w:r>
        <w:rPr>
          <w:spacing w:val="-6"/>
        </w:rPr>
        <w:t xml:space="preserve"> </w:t>
      </w:r>
      <w:r>
        <w:t>способность</w:t>
      </w:r>
      <w:r>
        <w:rPr>
          <w:spacing w:val="-15"/>
        </w:rPr>
        <w:t xml:space="preserve"> </w:t>
      </w:r>
      <w:r>
        <w:t>любоваться</w:t>
      </w:r>
      <w:r>
        <w:rPr>
          <w:spacing w:val="-4"/>
        </w:rPr>
        <w:t xml:space="preserve"> </w:t>
      </w:r>
      <w:r>
        <w:t>природой,</w:t>
      </w:r>
      <w:r>
        <w:rPr>
          <w:spacing w:val="-4"/>
        </w:rPr>
        <w:t xml:space="preserve"> </w:t>
      </w:r>
      <w:r>
        <w:t>беречь</w:t>
      </w:r>
      <w:r>
        <w:rPr>
          <w:spacing w:val="-15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часть</w:t>
      </w:r>
      <w:r>
        <w:rPr>
          <w:spacing w:val="-15"/>
        </w:rPr>
        <w:t xml:space="preserve"> </w:t>
      </w:r>
      <w:r>
        <w:t>любви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Отчизне.</w:t>
      </w:r>
      <w:r>
        <w:rPr>
          <w:spacing w:val="-6"/>
        </w:rPr>
        <w:t xml:space="preserve"> </w:t>
      </w:r>
      <w:r>
        <w:t>Труд людей в разные исторические эпохи, преемственность поколений в готовности</w:t>
      </w:r>
    </w:p>
    <w:p w:rsidR="007A46EE" w:rsidRDefault="009E1D98">
      <w:pPr>
        <w:pStyle w:val="a3"/>
        <w:spacing w:before="4"/>
        <w:jc w:val="left"/>
      </w:pPr>
      <w:r>
        <w:t>защищать</w:t>
      </w:r>
      <w:r>
        <w:rPr>
          <w:spacing w:val="-18"/>
        </w:rPr>
        <w:t xml:space="preserve"> </w:t>
      </w:r>
      <w:r>
        <w:t>родную</w:t>
      </w:r>
      <w:r>
        <w:rPr>
          <w:spacing w:val="-17"/>
        </w:rPr>
        <w:t xml:space="preserve"> </w:t>
      </w:r>
      <w:r>
        <w:t>землю.</w:t>
      </w:r>
      <w:r>
        <w:rPr>
          <w:spacing w:val="-6"/>
        </w:rPr>
        <w:t xml:space="preserve"> </w:t>
      </w:r>
      <w:r>
        <w:t>Историческая</w:t>
      </w:r>
      <w:r>
        <w:rPr>
          <w:spacing w:val="-10"/>
        </w:rPr>
        <w:t xml:space="preserve"> </w:t>
      </w:r>
      <w:r>
        <w:t>память</w:t>
      </w:r>
      <w:r>
        <w:rPr>
          <w:spacing w:val="-17"/>
        </w:rPr>
        <w:t xml:space="preserve"> </w:t>
      </w:r>
      <w:r>
        <w:t>народа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каждого</w:t>
      </w:r>
      <w:r>
        <w:rPr>
          <w:spacing w:val="-11"/>
        </w:rPr>
        <w:t xml:space="preserve"> </w:t>
      </w:r>
      <w:r>
        <w:rPr>
          <w:spacing w:val="-2"/>
        </w:rPr>
        <w:t>человека.</w:t>
      </w:r>
    </w:p>
    <w:p w:rsidR="007A46EE" w:rsidRDefault="009E1D98">
      <w:pPr>
        <w:pStyle w:val="a3"/>
        <w:spacing w:before="244"/>
        <w:jc w:val="left"/>
      </w:pPr>
      <w:r>
        <w:t>К.</w:t>
      </w:r>
      <w:r>
        <w:rPr>
          <w:spacing w:val="-14"/>
        </w:rPr>
        <w:t xml:space="preserve"> </w:t>
      </w:r>
      <w:r>
        <w:t>Э.</w:t>
      </w:r>
      <w:r>
        <w:rPr>
          <w:spacing w:val="-11"/>
        </w:rPr>
        <w:t xml:space="preserve"> </w:t>
      </w:r>
      <w:r>
        <w:t>Циолковский</w:t>
      </w:r>
      <w:r>
        <w:rPr>
          <w:spacing w:val="-12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выдающийся</w:t>
      </w:r>
      <w:r>
        <w:rPr>
          <w:spacing w:val="-6"/>
        </w:rPr>
        <w:t xml:space="preserve"> </w:t>
      </w:r>
      <w:r>
        <w:t>учёный,</w:t>
      </w:r>
      <w:r>
        <w:rPr>
          <w:spacing w:val="-10"/>
        </w:rPr>
        <w:t xml:space="preserve"> </w:t>
      </w:r>
      <w:r>
        <w:t>открывший</w:t>
      </w:r>
      <w:r>
        <w:rPr>
          <w:spacing w:val="-12"/>
        </w:rPr>
        <w:t xml:space="preserve"> </w:t>
      </w:r>
      <w:r>
        <w:t>дорогу</w:t>
      </w:r>
      <w:r>
        <w:rPr>
          <w:spacing w:val="-17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rPr>
          <w:spacing w:val="-2"/>
        </w:rPr>
        <w:t>космическим</w:t>
      </w:r>
    </w:p>
    <w:p w:rsidR="007A46EE" w:rsidRDefault="009E1D98">
      <w:pPr>
        <w:pStyle w:val="a3"/>
        <w:spacing w:before="48" w:line="276" w:lineRule="auto"/>
        <w:ind w:right="275"/>
        <w:jc w:val="left"/>
      </w:pPr>
      <w:r>
        <w:t>полётам. Преемственность поколений в научных достижениях. Страницы истории российской</w:t>
      </w:r>
      <w:r>
        <w:rPr>
          <w:spacing w:val="-11"/>
        </w:rPr>
        <w:t xml:space="preserve"> </w:t>
      </w:r>
      <w:r>
        <w:t>космонавтики.</w:t>
      </w:r>
      <w:r>
        <w:rPr>
          <w:spacing w:val="-8"/>
        </w:rPr>
        <w:t xml:space="preserve"> </w:t>
      </w:r>
      <w:r>
        <w:t>Первые</w:t>
      </w:r>
      <w:r>
        <w:rPr>
          <w:spacing w:val="-10"/>
        </w:rPr>
        <w:t xml:space="preserve"> </w:t>
      </w:r>
      <w:r>
        <w:t>космонавты.</w:t>
      </w:r>
      <w:r>
        <w:rPr>
          <w:spacing w:val="-9"/>
        </w:rPr>
        <w:t xml:space="preserve"> </w:t>
      </w:r>
      <w:r>
        <w:t>Гордость</w:t>
      </w:r>
      <w:r>
        <w:rPr>
          <w:spacing w:val="-16"/>
        </w:rPr>
        <w:t xml:space="preserve"> </w:t>
      </w:r>
      <w:r>
        <w:t>россиян</w:t>
      </w:r>
      <w:r>
        <w:rPr>
          <w:spacing w:val="-11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успехи</w:t>
      </w:r>
      <w:r>
        <w:rPr>
          <w:spacing w:val="-11"/>
        </w:rPr>
        <w:t xml:space="preserve"> </w:t>
      </w:r>
      <w:r>
        <w:t>страны в освоении косм</w:t>
      </w:r>
      <w:r>
        <w:t>оса. Проявление интереса к знаниям о космосе, его изучению и</w:t>
      </w:r>
    </w:p>
    <w:p w:rsidR="007A46EE" w:rsidRDefault="009E1D98">
      <w:pPr>
        <w:pStyle w:val="a3"/>
        <w:spacing w:before="3"/>
        <w:jc w:val="left"/>
      </w:pPr>
      <w:r>
        <w:rPr>
          <w:spacing w:val="-2"/>
        </w:rPr>
        <w:t>космонавтам</w:t>
      </w:r>
      <w:r>
        <w:t xml:space="preserve"> </w:t>
      </w:r>
      <w:r>
        <w:rPr>
          <w:spacing w:val="-2"/>
        </w:rPr>
        <w:t>— исследователям</w:t>
      </w:r>
      <w:r>
        <w:rPr>
          <w:spacing w:val="2"/>
        </w:rPr>
        <w:t xml:space="preserve"> </w:t>
      </w:r>
      <w:r>
        <w:rPr>
          <w:spacing w:val="-2"/>
        </w:rPr>
        <w:t>космического</w:t>
      </w:r>
      <w:r>
        <w:rPr>
          <w:spacing w:val="-1"/>
        </w:rPr>
        <w:t xml:space="preserve"> </w:t>
      </w:r>
      <w:r>
        <w:rPr>
          <w:spacing w:val="-2"/>
        </w:rPr>
        <w:t>пространства.</w:t>
      </w:r>
    </w:p>
    <w:p w:rsidR="007A46EE" w:rsidRDefault="007A46EE">
      <w:pPr>
        <w:pStyle w:val="a3"/>
        <w:jc w:val="left"/>
        <w:sectPr w:rsidR="007A46EE">
          <w:type w:val="continuous"/>
          <w:pgSz w:w="11910" w:h="16840"/>
          <w:pgMar w:top="178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276" w:lineRule="auto"/>
        <w:ind w:right="275"/>
        <w:jc w:val="left"/>
      </w:pPr>
      <w:r>
        <w:t>Преемственность поколений: семейные ценности (любовь, взаимопонимание, участие в семейном хозяйстве, воспитании детей)</w:t>
      </w:r>
      <w:r>
        <w:t>; традиции. Память о предшест- вующих</w:t>
      </w:r>
      <w:r>
        <w:rPr>
          <w:spacing w:val="-17"/>
        </w:rPr>
        <w:t xml:space="preserve"> </w:t>
      </w:r>
      <w:r>
        <w:t>поколениях</w:t>
      </w:r>
      <w:r>
        <w:rPr>
          <w:spacing w:val="-17"/>
        </w:rPr>
        <w:t xml:space="preserve"> </w:t>
      </w:r>
      <w:r>
        <w:t>семьи.</w:t>
      </w:r>
      <w:r>
        <w:rPr>
          <w:spacing w:val="-5"/>
        </w:rPr>
        <w:t xml:space="preserve"> </w:t>
      </w:r>
      <w:r>
        <w:t>Особое</w:t>
      </w:r>
      <w:r>
        <w:rPr>
          <w:spacing w:val="-7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старшему</w:t>
      </w:r>
      <w:r>
        <w:rPr>
          <w:spacing w:val="-16"/>
        </w:rPr>
        <w:t xml:space="preserve"> </w:t>
      </w:r>
      <w:r>
        <w:t>поколению,</w:t>
      </w:r>
      <w:r>
        <w:rPr>
          <w:spacing w:val="-6"/>
        </w:rPr>
        <w:t xml:space="preserve"> </w:t>
      </w:r>
      <w:r>
        <w:t>проявление действенного уважения, внимания к бабушкам и дедушкам, забота о них.</w:t>
      </w:r>
    </w:p>
    <w:p w:rsidR="007A46EE" w:rsidRDefault="009E1D98">
      <w:pPr>
        <w:pStyle w:val="a3"/>
        <w:spacing w:before="200" w:line="276" w:lineRule="auto"/>
        <w:ind w:right="275"/>
        <w:jc w:val="left"/>
      </w:pPr>
      <w:r>
        <w:t>Учитель</w:t>
      </w:r>
      <w:r>
        <w:rPr>
          <w:spacing w:val="-11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важнейшая</w:t>
      </w:r>
      <w:r>
        <w:rPr>
          <w:spacing w:val="-5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профессия.</w:t>
      </w:r>
      <w:r>
        <w:rPr>
          <w:spacing w:val="-4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социальное служение, образование и воспитание подрастающего поколения. Учитель — советчик,</w:t>
      </w:r>
      <w:r>
        <w:rPr>
          <w:spacing w:val="-12"/>
        </w:rPr>
        <w:t xml:space="preserve"> </w:t>
      </w:r>
      <w:r>
        <w:t>помощник,</w:t>
      </w:r>
      <w:r>
        <w:rPr>
          <w:spacing w:val="-12"/>
        </w:rPr>
        <w:t xml:space="preserve"> </w:t>
      </w:r>
      <w:r>
        <w:t>участник</w:t>
      </w:r>
      <w:r>
        <w:rPr>
          <w:spacing w:val="-18"/>
        </w:rPr>
        <w:t xml:space="preserve"> </w:t>
      </w:r>
      <w:r>
        <w:t>познавательной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школьников.</w:t>
      </w:r>
      <w:r>
        <w:rPr>
          <w:spacing w:val="-11"/>
        </w:rPr>
        <w:t xml:space="preserve"> </w:t>
      </w:r>
      <w:r>
        <w:t>Оценка учительского труда. Великие педагоги прошлого. Яснополянская школа Л. Н.</w:t>
      </w:r>
    </w:p>
    <w:p w:rsidR="007A46EE" w:rsidRDefault="009E1D98">
      <w:pPr>
        <w:pStyle w:val="a3"/>
        <w:spacing w:before="2"/>
        <w:jc w:val="left"/>
      </w:pPr>
      <w:r>
        <w:rPr>
          <w:spacing w:val="-2"/>
        </w:rPr>
        <w:t>Толстого.</w:t>
      </w:r>
    </w:p>
    <w:p w:rsidR="007A46EE" w:rsidRDefault="009E1D98">
      <w:pPr>
        <w:pStyle w:val="a3"/>
        <w:spacing w:before="244" w:line="276" w:lineRule="auto"/>
        <w:ind w:right="275"/>
        <w:jc w:val="left"/>
      </w:pPr>
      <w:r>
        <w:t>Мужчина,</w:t>
      </w:r>
      <w:r>
        <w:rPr>
          <w:spacing w:val="-7"/>
        </w:rPr>
        <w:t xml:space="preserve"> </w:t>
      </w:r>
      <w:r>
        <w:t>отец</w:t>
      </w:r>
      <w:r>
        <w:rPr>
          <w:spacing w:val="-10"/>
        </w:rPr>
        <w:t xml:space="preserve"> </w:t>
      </w:r>
      <w:r>
        <w:t>(о</w:t>
      </w:r>
      <w:r>
        <w:t>тчество</w:t>
      </w:r>
      <w:r>
        <w:rPr>
          <w:spacing w:val="-9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«отец»)</w:t>
      </w:r>
      <w:r>
        <w:rPr>
          <w:spacing w:val="-9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гражданин;</w:t>
      </w:r>
      <w:r>
        <w:rPr>
          <w:spacing w:val="-10"/>
        </w:rPr>
        <w:t xml:space="preserve"> </w:t>
      </w:r>
      <w:r>
        <w:t>мужские</w:t>
      </w:r>
      <w:r>
        <w:rPr>
          <w:spacing w:val="-8"/>
        </w:rPr>
        <w:t xml:space="preserve"> </w:t>
      </w:r>
      <w:r>
        <w:t>профессии, участие в трудовой деятельности и жизни общества. Роль отца в семье, участие в хозяйственной деятельности, досуге членов семьи, укреплении традиционных семейных ценностей. Понимание роли отца как</w:t>
      </w:r>
      <w:r>
        <w:t xml:space="preserve"> родителя, участие в воспитании детей, отцовское влияние на сына и/или дочь.</w:t>
      </w:r>
    </w:p>
    <w:p w:rsidR="007A46EE" w:rsidRDefault="009E1D98">
      <w:pPr>
        <w:pStyle w:val="a3"/>
        <w:spacing w:before="209" w:line="276" w:lineRule="auto"/>
        <w:jc w:val="left"/>
      </w:pPr>
      <w:r>
        <w:t>Музыка</w:t>
      </w:r>
      <w:r>
        <w:rPr>
          <w:spacing w:val="-10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способность</w:t>
      </w:r>
      <w:r>
        <w:rPr>
          <w:spacing w:val="-16"/>
        </w:rPr>
        <w:t xml:space="preserve"> </w:t>
      </w:r>
      <w:r>
        <w:t>человека</w:t>
      </w:r>
      <w:r>
        <w:rPr>
          <w:spacing w:val="-10"/>
        </w:rPr>
        <w:t xml:space="preserve"> </w:t>
      </w:r>
      <w:r>
        <w:t>слышать,</w:t>
      </w:r>
      <w:r>
        <w:rPr>
          <w:spacing w:val="-9"/>
        </w:rPr>
        <w:t xml:space="preserve"> </w:t>
      </w:r>
      <w:r>
        <w:t>воспроизводить,</w:t>
      </w:r>
      <w:r>
        <w:rPr>
          <w:spacing w:val="-8"/>
        </w:rPr>
        <w:t xml:space="preserve"> </w:t>
      </w:r>
      <w:r>
        <w:t>сочетать</w:t>
      </w:r>
      <w:r>
        <w:rPr>
          <w:spacing w:val="-17"/>
        </w:rPr>
        <w:t xml:space="preserve"> </w:t>
      </w:r>
      <w:r>
        <w:t>звуки.</w:t>
      </w:r>
      <w:r>
        <w:rPr>
          <w:spacing w:val="-9"/>
        </w:rPr>
        <w:t xml:space="preserve"> </w:t>
      </w:r>
      <w:r>
        <w:t>Роль музыки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человека:</w:t>
      </w:r>
      <w:r>
        <w:rPr>
          <w:spacing w:val="-7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сопровождает</w:t>
      </w:r>
      <w:r>
        <w:rPr>
          <w:spacing w:val="-4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до конца жизни. Способность слушать, воспринимать и понимать музыку. Музыка, которую можно увидеть. Музыка, которую нужно учиться слушать.</w:t>
      </w:r>
    </w:p>
    <w:p w:rsidR="007A46EE" w:rsidRDefault="009E1D98">
      <w:pPr>
        <w:pStyle w:val="a3"/>
        <w:spacing w:before="199" w:line="271" w:lineRule="auto"/>
        <w:jc w:val="left"/>
      </w:pPr>
      <w:r>
        <w:t>Семья</w:t>
      </w:r>
      <w:r>
        <w:rPr>
          <w:spacing w:val="-5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дружный</w:t>
      </w:r>
      <w:r>
        <w:rPr>
          <w:spacing w:val="-11"/>
        </w:rPr>
        <w:t xml:space="preserve"> </w:t>
      </w:r>
      <w:r>
        <w:t>любящий</w:t>
      </w:r>
      <w:r>
        <w:rPr>
          <w:spacing w:val="-10"/>
        </w:rPr>
        <w:t xml:space="preserve"> </w:t>
      </w:r>
      <w:r>
        <w:t>друг</w:t>
      </w:r>
      <w:r>
        <w:rPr>
          <w:spacing w:val="-10"/>
        </w:rPr>
        <w:t xml:space="preserve"> </w:t>
      </w:r>
      <w:r>
        <w:t>друга</w:t>
      </w:r>
      <w:r>
        <w:rPr>
          <w:spacing w:val="-9"/>
        </w:rPr>
        <w:t xml:space="preserve"> </w:t>
      </w:r>
      <w:r>
        <w:t>коллектив.</w:t>
      </w:r>
      <w:r>
        <w:rPr>
          <w:spacing w:val="-4"/>
        </w:rPr>
        <w:t xml:space="preserve"> </w:t>
      </w:r>
      <w:r>
        <w:t>Поколения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семье.</w:t>
      </w:r>
      <w:r>
        <w:rPr>
          <w:spacing w:val="-7"/>
        </w:rPr>
        <w:t xml:space="preserve"> </w:t>
      </w:r>
      <w:r>
        <w:t>Семейные ценности: воспитание детей, забота о старше</w:t>
      </w:r>
      <w:r>
        <w:t>м поколении; традиции, совместная</w:t>
      </w:r>
    </w:p>
    <w:p w:rsidR="007A46EE" w:rsidRDefault="009E1D98">
      <w:pPr>
        <w:pStyle w:val="a3"/>
        <w:spacing w:before="7" w:line="278" w:lineRule="auto"/>
        <w:jc w:val="left"/>
      </w:pPr>
      <w:r>
        <w:t>трудовая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досуговая</w:t>
      </w:r>
      <w:r>
        <w:rPr>
          <w:spacing w:val="-8"/>
        </w:rPr>
        <w:t xml:space="preserve"> </w:t>
      </w:r>
      <w:r>
        <w:t>деятельность.</w:t>
      </w:r>
      <w:r>
        <w:rPr>
          <w:spacing w:val="-2"/>
        </w:rPr>
        <w:t xml:space="preserve"> </w:t>
      </w:r>
      <w:r>
        <w:t>Пётр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Феврония</w:t>
      </w:r>
      <w:r>
        <w:rPr>
          <w:spacing w:val="-9"/>
        </w:rPr>
        <w:t xml:space="preserve"> </w:t>
      </w:r>
      <w:r>
        <w:t>Муромские</w:t>
      </w:r>
      <w:r>
        <w:rPr>
          <w:spacing w:val="-4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символ</w:t>
      </w:r>
      <w:r>
        <w:rPr>
          <w:spacing w:val="-10"/>
        </w:rPr>
        <w:t xml:space="preserve"> </w:t>
      </w:r>
      <w:r>
        <w:t>любви</w:t>
      </w:r>
      <w:r>
        <w:rPr>
          <w:spacing w:val="-10"/>
        </w:rPr>
        <w:t xml:space="preserve"> </w:t>
      </w:r>
      <w:r>
        <w:t>и взаимопонимания в семейной жизни.</w:t>
      </w:r>
    </w:p>
    <w:p w:rsidR="007A46EE" w:rsidRDefault="009E1D98">
      <w:pPr>
        <w:pStyle w:val="a3"/>
        <w:spacing w:before="199" w:line="271" w:lineRule="auto"/>
        <w:ind w:right="975"/>
      </w:pPr>
      <w:r>
        <w:t>Рождение</w:t>
      </w:r>
      <w:r>
        <w:rPr>
          <w:spacing w:val="-5"/>
        </w:rPr>
        <w:t xml:space="preserve"> </w:t>
      </w:r>
      <w:r>
        <w:t>праздника</w:t>
      </w:r>
      <w:r>
        <w:rPr>
          <w:spacing w:val="-5"/>
        </w:rPr>
        <w:t xml:space="preserve"> </w:t>
      </w:r>
      <w:r>
        <w:t>День</w:t>
      </w:r>
      <w:r>
        <w:rPr>
          <w:spacing w:val="-12"/>
        </w:rPr>
        <w:t xml:space="preserve"> </w:t>
      </w:r>
      <w:r>
        <w:t>народного</w:t>
      </w:r>
      <w:r>
        <w:rPr>
          <w:spacing w:val="-5"/>
        </w:rPr>
        <w:t xml:space="preserve"> </w:t>
      </w:r>
      <w:r>
        <w:t>единства. Проявление</w:t>
      </w:r>
      <w:r>
        <w:rPr>
          <w:spacing w:val="-5"/>
        </w:rPr>
        <w:t xml:space="preserve"> </w:t>
      </w:r>
      <w:r>
        <w:t>любви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 xml:space="preserve">Ро¬дине: объединение людей в те времена, когда </w:t>
      </w:r>
      <w:r>
        <w:t>Родина нуждается в защите. Чувство</w:t>
      </w:r>
    </w:p>
    <w:p w:rsidR="007A46EE" w:rsidRDefault="009E1D98">
      <w:pPr>
        <w:pStyle w:val="a3"/>
        <w:spacing w:before="7" w:line="278" w:lineRule="auto"/>
        <w:ind w:right="363"/>
      </w:pPr>
      <w:r>
        <w:t>гордости</w:t>
      </w:r>
      <w:r>
        <w:rPr>
          <w:spacing w:val="-2"/>
        </w:rPr>
        <w:t xml:space="preserve"> </w:t>
      </w:r>
      <w:r>
        <w:t>за подвиги</w:t>
      </w:r>
      <w:r>
        <w:rPr>
          <w:spacing w:val="-3"/>
        </w:rPr>
        <w:t xml:space="preserve"> </w:t>
      </w:r>
      <w:r>
        <w:t>граждан</w:t>
      </w:r>
      <w:r>
        <w:rPr>
          <w:spacing w:val="-2"/>
        </w:rPr>
        <w:t xml:space="preserve"> </w:t>
      </w:r>
      <w:r>
        <w:t>земли</w:t>
      </w:r>
      <w:r>
        <w:rPr>
          <w:spacing w:val="-3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1612</w:t>
      </w:r>
      <w:r>
        <w:rPr>
          <w:spacing w:val="-3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граждан</w:t>
      </w:r>
      <w:r>
        <w:rPr>
          <w:spacing w:val="-2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страны в Великой</w:t>
      </w:r>
      <w:r>
        <w:rPr>
          <w:spacing w:val="-5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войне.</w:t>
      </w:r>
      <w:r>
        <w:rPr>
          <w:spacing w:val="-4"/>
        </w:rPr>
        <w:t xml:space="preserve"> </w:t>
      </w:r>
      <w:r>
        <w:t>Минин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Пожарский</w:t>
      </w:r>
      <w:r>
        <w:rPr>
          <w:spacing w:val="-1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герои,</w:t>
      </w:r>
      <w:r>
        <w:rPr>
          <w:spacing w:val="-4"/>
        </w:rPr>
        <w:t xml:space="preserve"> </w:t>
      </w:r>
      <w:r>
        <w:t>создавшие</w:t>
      </w:r>
      <w:r>
        <w:rPr>
          <w:spacing w:val="-4"/>
        </w:rPr>
        <w:t xml:space="preserve"> </w:t>
      </w:r>
      <w:r>
        <w:t>народное ополчение для борьбы с иноземными захватчиками.</w:t>
      </w:r>
    </w:p>
    <w:p w:rsidR="007A46EE" w:rsidRDefault="009E1D98">
      <w:pPr>
        <w:pStyle w:val="a3"/>
        <w:spacing w:before="191"/>
      </w:pPr>
      <w:r>
        <w:t>Каждое</w:t>
      </w:r>
      <w:r>
        <w:rPr>
          <w:spacing w:val="-11"/>
        </w:rPr>
        <w:t xml:space="preserve"> </w:t>
      </w:r>
      <w:r>
        <w:t>поколение</w:t>
      </w:r>
      <w:r>
        <w:rPr>
          <w:spacing w:val="-12"/>
        </w:rPr>
        <w:t xml:space="preserve"> </w:t>
      </w:r>
      <w:r>
        <w:t>связано</w:t>
      </w:r>
      <w:r>
        <w:rPr>
          <w:spacing w:val="-12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предыдущими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последующими</w:t>
      </w:r>
      <w:r>
        <w:rPr>
          <w:spacing w:val="-12"/>
        </w:rPr>
        <w:t xml:space="preserve"> </w:t>
      </w:r>
      <w:r>
        <w:t>общей</w:t>
      </w:r>
      <w:r>
        <w:rPr>
          <w:spacing w:val="-16"/>
        </w:rPr>
        <w:t xml:space="preserve"> </w:t>
      </w:r>
      <w:r>
        <w:rPr>
          <w:spacing w:val="-2"/>
        </w:rPr>
        <w:t>культурой,</w:t>
      </w:r>
    </w:p>
    <w:p w:rsidR="007A46EE" w:rsidRDefault="009E1D98">
      <w:pPr>
        <w:pStyle w:val="a3"/>
        <w:spacing w:before="52" w:line="276" w:lineRule="auto"/>
        <w:ind w:right="285"/>
      </w:pPr>
      <w:r>
        <w:t>историей,</w:t>
      </w:r>
      <w:r>
        <w:rPr>
          <w:spacing w:val="-4"/>
        </w:rPr>
        <w:t xml:space="preserve"> </w:t>
      </w:r>
      <w:r>
        <w:t>средой</w:t>
      </w:r>
      <w:r>
        <w:rPr>
          <w:spacing w:val="-5"/>
        </w:rPr>
        <w:t xml:space="preserve"> </w:t>
      </w:r>
      <w:r>
        <w:t>обитания.</w:t>
      </w:r>
      <w:r>
        <w:rPr>
          <w:spacing w:val="-1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(преемственность)</w:t>
      </w:r>
      <w:r>
        <w:rPr>
          <w:spacing w:val="-6"/>
        </w:rPr>
        <w:t xml:space="preserve"> </w:t>
      </w:r>
      <w:r>
        <w:t>поколений</w:t>
      </w:r>
      <w:r>
        <w:rPr>
          <w:spacing w:val="-6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развития общества и каждого человека. Патриотизм — чувство, которое есть у каждого</w:t>
      </w:r>
    </w:p>
    <w:p w:rsidR="007A46EE" w:rsidRDefault="009E1D98">
      <w:pPr>
        <w:pStyle w:val="a3"/>
        <w:spacing w:line="278" w:lineRule="auto"/>
        <w:ind w:right="702"/>
      </w:pPr>
      <w:r>
        <w:t>поколения. Историческая</w:t>
      </w:r>
      <w:r>
        <w:rPr>
          <w:spacing w:val="-3"/>
        </w:rPr>
        <w:t xml:space="preserve"> </w:t>
      </w:r>
      <w:r>
        <w:t>память</w:t>
      </w:r>
      <w:r>
        <w:rPr>
          <w:spacing w:val="-13"/>
        </w:rPr>
        <w:t xml:space="preserve"> </w:t>
      </w:r>
      <w:r>
        <w:t>проявляется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том,</w:t>
      </w:r>
      <w:r>
        <w:rPr>
          <w:spacing w:val="-5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новое</w:t>
      </w:r>
      <w:r>
        <w:rPr>
          <w:spacing w:val="-6"/>
        </w:rPr>
        <w:t xml:space="preserve"> </w:t>
      </w:r>
      <w:r>
        <w:t>поколение</w:t>
      </w:r>
      <w:r>
        <w:rPr>
          <w:spacing w:val="-6"/>
        </w:rPr>
        <w:t xml:space="preserve"> </w:t>
      </w:r>
      <w:r>
        <w:t>людей стремится</w:t>
      </w:r>
      <w:r>
        <w:rPr>
          <w:spacing w:val="-4"/>
        </w:rPr>
        <w:t xml:space="preserve"> </w:t>
      </w:r>
      <w:r>
        <w:t>воспитать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себе</w:t>
      </w:r>
      <w:r>
        <w:rPr>
          <w:spacing w:val="-5"/>
        </w:rPr>
        <w:t xml:space="preserve"> </w:t>
      </w:r>
      <w:r>
        <w:t>качества,</w:t>
      </w:r>
      <w:r>
        <w:rPr>
          <w:spacing w:val="-3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отражают</w:t>
      </w:r>
      <w:r>
        <w:rPr>
          <w:spacing w:val="-7"/>
        </w:rPr>
        <w:t xml:space="preserve"> </w:t>
      </w:r>
      <w:r>
        <w:t>нравственные</w:t>
      </w:r>
      <w:r>
        <w:rPr>
          <w:spacing w:val="-5"/>
        </w:rPr>
        <w:t xml:space="preserve"> </w:t>
      </w:r>
      <w:r>
        <w:t>ценности предыдущих поколений.</w:t>
      </w:r>
    </w:p>
    <w:p w:rsidR="007A46EE" w:rsidRDefault="009E1D98">
      <w:pPr>
        <w:pStyle w:val="a3"/>
        <w:spacing w:before="189"/>
      </w:pPr>
      <w:r>
        <w:t>Мать,</w:t>
      </w:r>
      <w:r>
        <w:rPr>
          <w:spacing w:val="-8"/>
        </w:rPr>
        <w:t xml:space="preserve"> </w:t>
      </w:r>
      <w:r>
        <w:t>мама</w:t>
      </w:r>
      <w:r>
        <w:rPr>
          <w:spacing w:val="-9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главные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жизни</w:t>
      </w:r>
      <w:r>
        <w:rPr>
          <w:spacing w:val="-11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слова.</w:t>
      </w:r>
      <w:r>
        <w:rPr>
          <w:spacing w:val="-7"/>
        </w:rPr>
        <w:t xml:space="preserve"> </w:t>
      </w:r>
      <w:r>
        <w:t>Мать</w:t>
      </w:r>
      <w:r>
        <w:rPr>
          <w:spacing w:val="-12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хозяйка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rPr>
          <w:spacing w:val="-2"/>
        </w:rPr>
        <w:t>доме,</w:t>
      </w:r>
    </w:p>
    <w:p w:rsidR="007A46EE" w:rsidRDefault="009E1D98">
      <w:pPr>
        <w:pStyle w:val="a3"/>
        <w:spacing w:before="48"/>
      </w:pPr>
      <w:r>
        <w:t>хранительница</w:t>
      </w:r>
      <w:r>
        <w:rPr>
          <w:spacing w:val="-18"/>
        </w:rPr>
        <w:t xml:space="preserve"> </w:t>
      </w:r>
      <w:r>
        <w:t>семейного</w:t>
      </w:r>
      <w:r>
        <w:rPr>
          <w:spacing w:val="-17"/>
        </w:rPr>
        <w:t xml:space="preserve"> </w:t>
      </w:r>
      <w:r>
        <w:t>очага,</w:t>
      </w:r>
      <w:r>
        <w:rPr>
          <w:spacing w:val="-17"/>
        </w:rPr>
        <w:t xml:space="preserve"> </w:t>
      </w:r>
      <w:r>
        <w:t>воспитательница</w:t>
      </w:r>
      <w:r>
        <w:rPr>
          <w:spacing w:val="-16"/>
        </w:rPr>
        <w:t xml:space="preserve"> </w:t>
      </w:r>
      <w:r>
        <w:t>детей.</w:t>
      </w:r>
      <w:r>
        <w:rPr>
          <w:spacing w:val="-15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первых</w:t>
      </w:r>
      <w:r>
        <w:rPr>
          <w:spacing w:val="-17"/>
        </w:rPr>
        <w:t xml:space="preserve"> </w:t>
      </w:r>
      <w:r>
        <w:t>дней</w:t>
      </w:r>
      <w:r>
        <w:rPr>
          <w:spacing w:val="-18"/>
        </w:rPr>
        <w:t xml:space="preserve"> </w:t>
      </w:r>
      <w:r>
        <w:rPr>
          <w:spacing w:val="-2"/>
        </w:rPr>
        <w:t>жизни</w:t>
      </w:r>
    </w:p>
    <w:p w:rsidR="007A46EE" w:rsidRDefault="007A46EE">
      <w:pPr>
        <w:pStyle w:val="a3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276" w:lineRule="auto"/>
        <w:ind w:right="1069"/>
        <w:jc w:val="left"/>
      </w:pPr>
      <w:r>
        <w:t>рядом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ребёнком</w:t>
      </w:r>
      <w:r>
        <w:rPr>
          <w:spacing w:val="-8"/>
        </w:rPr>
        <w:t xml:space="preserve"> </w:t>
      </w:r>
      <w:r>
        <w:t>всё</w:t>
      </w:r>
      <w:r>
        <w:rPr>
          <w:spacing w:val="-9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присутствует</w:t>
      </w:r>
      <w:r>
        <w:rPr>
          <w:spacing w:val="-10"/>
        </w:rPr>
        <w:t xml:space="preserve"> </w:t>
      </w:r>
      <w:r>
        <w:t>мама</w:t>
      </w:r>
      <w:r>
        <w:rPr>
          <w:spacing w:val="-4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человек,</w:t>
      </w:r>
      <w:r>
        <w:rPr>
          <w:spacing w:val="-7"/>
        </w:rPr>
        <w:t xml:space="preserve"> </w:t>
      </w:r>
      <w:r>
        <w:t>чьё</w:t>
      </w:r>
      <w:r>
        <w:rPr>
          <w:spacing w:val="-9"/>
        </w:rPr>
        <w:t xml:space="preserve"> </w:t>
      </w:r>
      <w:r>
        <w:t>сердце</w:t>
      </w:r>
      <w:r>
        <w:rPr>
          <w:spacing w:val="-8"/>
        </w:rPr>
        <w:t xml:space="preserve"> </w:t>
      </w:r>
      <w:r>
        <w:t>бьётся чаще и сильнее, чем у других людей.</w:t>
      </w:r>
    </w:p>
    <w:p w:rsidR="007A46EE" w:rsidRDefault="009E1D98">
      <w:pPr>
        <w:pStyle w:val="a3"/>
        <w:spacing w:before="201" w:line="276" w:lineRule="auto"/>
        <w:ind w:right="1069"/>
        <w:jc w:val="left"/>
      </w:pPr>
      <w:r>
        <w:t>Символы</w:t>
      </w:r>
      <w:r>
        <w:rPr>
          <w:spacing w:val="-12"/>
        </w:rPr>
        <w:t xml:space="preserve"> </w:t>
      </w:r>
      <w:r>
        <w:t>современной</w:t>
      </w:r>
      <w:r>
        <w:rPr>
          <w:spacing w:val="-11"/>
        </w:rPr>
        <w:t xml:space="preserve"> </w:t>
      </w:r>
      <w:r>
        <w:t>России:</w:t>
      </w:r>
      <w:r>
        <w:rPr>
          <w:spacing w:val="-18"/>
        </w:rPr>
        <w:t xml:space="preserve"> </w:t>
      </w:r>
      <w:r>
        <w:t>название,</w:t>
      </w:r>
      <w:r>
        <w:rPr>
          <w:spacing w:val="-4"/>
        </w:rPr>
        <w:t xml:space="preserve"> </w:t>
      </w:r>
      <w:r>
        <w:t>описание.</w:t>
      </w:r>
      <w:r>
        <w:rPr>
          <w:spacing w:val="-9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чём</w:t>
      </w:r>
      <w:r>
        <w:rPr>
          <w:spacing w:val="-14"/>
        </w:rPr>
        <w:t xml:space="preserve"> </w:t>
      </w:r>
      <w:r>
        <w:t>могут</w:t>
      </w:r>
      <w:r>
        <w:rPr>
          <w:spacing w:val="-13"/>
        </w:rPr>
        <w:t xml:space="preserve"> </w:t>
      </w:r>
      <w:r>
        <w:t>расска¬зать символы. Их значение и назначение в жизни государства. Уважение к</w:t>
      </w:r>
    </w:p>
    <w:p w:rsidR="007A46EE" w:rsidRDefault="009E1D98">
      <w:pPr>
        <w:pStyle w:val="a3"/>
        <w:spacing w:line="276" w:lineRule="auto"/>
        <w:jc w:val="left"/>
      </w:pPr>
      <w:r>
        <w:t>государственной</w:t>
      </w:r>
      <w:r>
        <w:rPr>
          <w:spacing w:val="-15"/>
        </w:rPr>
        <w:t xml:space="preserve"> </w:t>
      </w:r>
      <w:r>
        <w:t>символике</w:t>
      </w:r>
      <w:r>
        <w:rPr>
          <w:spacing w:val="-10"/>
        </w:rPr>
        <w:t xml:space="preserve"> </w:t>
      </w:r>
      <w:r>
        <w:t>России</w:t>
      </w:r>
      <w:r>
        <w:rPr>
          <w:spacing w:val="-12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обязанность</w:t>
      </w:r>
      <w:r>
        <w:rPr>
          <w:spacing w:val="-17"/>
        </w:rPr>
        <w:t xml:space="preserve"> </w:t>
      </w:r>
      <w:r>
        <w:t>гражданина.</w:t>
      </w:r>
      <w:r>
        <w:rPr>
          <w:spacing w:val="-9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поведения человека при исполнении гимна, при поднятии флага.</w:t>
      </w:r>
    </w:p>
    <w:p w:rsidR="007A46EE" w:rsidRDefault="009E1D98">
      <w:pPr>
        <w:pStyle w:val="a3"/>
        <w:spacing w:before="199" w:line="276" w:lineRule="auto"/>
        <w:jc w:val="left"/>
      </w:pPr>
      <w:r>
        <w:t>Кто</w:t>
      </w:r>
      <w:r>
        <w:rPr>
          <w:spacing w:val="-11"/>
        </w:rPr>
        <w:t xml:space="preserve"> </w:t>
      </w:r>
      <w:r>
        <w:t>такой</w:t>
      </w:r>
      <w:r>
        <w:rPr>
          <w:spacing w:val="-11"/>
        </w:rPr>
        <w:t xml:space="preserve"> </w:t>
      </w:r>
      <w:r>
        <w:t>доброволец?</w:t>
      </w:r>
      <w:r>
        <w:rPr>
          <w:spacing w:val="-1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добровольцев</w:t>
      </w:r>
      <w:r>
        <w:rPr>
          <w:spacing w:val="-11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социальное</w:t>
      </w:r>
      <w:r>
        <w:rPr>
          <w:spacing w:val="-9"/>
        </w:rPr>
        <w:t xml:space="preserve"> </w:t>
      </w:r>
      <w:r>
        <w:t>служение</w:t>
      </w:r>
      <w:r>
        <w:rPr>
          <w:spacing w:val="-9"/>
        </w:rPr>
        <w:t xml:space="preserve"> </w:t>
      </w:r>
      <w:r>
        <w:t>в военное и мирное время:</w:t>
      </w:r>
      <w:r>
        <w:rPr>
          <w:spacing w:val="-1"/>
        </w:rPr>
        <w:t xml:space="preserve"> </w:t>
      </w:r>
      <w:r>
        <w:t>примеры из истории и современной жизни. Качества</w:t>
      </w:r>
    </w:p>
    <w:p w:rsidR="007A46EE" w:rsidRDefault="009E1D98">
      <w:pPr>
        <w:pStyle w:val="a3"/>
        <w:spacing w:line="276" w:lineRule="auto"/>
        <w:jc w:val="left"/>
      </w:pPr>
      <w:r>
        <w:t>людей,</w:t>
      </w:r>
      <w:r>
        <w:rPr>
          <w:spacing w:val="-9"/>
        </w:rPr>
        <w:t xml:space="preserve"> </w:t>
      </w:r>
      <w:r>
        <w:t>которых</w:t>
      </w:r>
      <w:r>
        <w:rPr>
          <w:spacing w:val="-15"/>
        </w:rPr>
        <w:t xml:space="preserve"> </w:t>
      </w:r>
      <w:r>
        <w:t>называют</w:t>
      </w:r>
      <w:r>
        <w:rPr>
          <w:spacing w:val="-11"/>
        </w:rPr>
        <w:t xml:space="preserve"> </w:t>
      </w:r>
      <w:r>
        <w:t>добровольцами:</w:t>
      </w:r>
      <w:r>
        <w:rPr>
          <w:spacing w:val="-18"/>
        </w:rPr>
        <w:t xml:space="preserve"> </w:t>
      </w:r>
      <w:r>
        <w:t>милосердие,</w:t>
      </w:r>
      <w:r>
        <w:rPr>
          <w:spacing w:val="-2"/>
        </w:rPr>
        <w:t xml:space="preserve"> </w:t>
      </w:r>
      <w:r>
        <w:t>гуманность,</w:t>
      </w:r>
      <w:r>
        <w:rPr>
          <w:spacing w:val="-3"/>
        </w:rPr>
        <w:t xml:space="preserve"> </w:t>
      </w:r>
      <w:r>
        <w:t>доброта.</w:t>
      </w:r>
      <w:r>
        <w:rPr>
          <w:spacing w:val="-2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я могу проявить добрые чувства к другим людям?</w:t>
      </w:r>
    </w:p>
    <w:p w:rsidR="007A46EE" w:rsidRDefault="009E1D98">
      <w:pPr>
        <w:pStyle w:val="a3"/>
        <w:spacing w:before="200" w:line="276" w:lineRule="auto"/>
        <w:jc w:val="left"/>
      </w:pPr>
      <w:r>
        <w:t>С</w:t>
      </w:r>
      <w:r>
        <w:rPr>
          <w:spacing w:val="-10"/>
        </w:rPr>
        <w:t xml:space="preserve"> </w:t>
      </w:r>
      <w:r>
        <w:t>чего</w:t>
      </w:r>
      <w:r>
        <w:rPr>
          <w:spacing w:val="-10"/>
        </w:rPr>
        <w:t xml:space="preserve"> </w:t>
      </w:r>
      <w:r>
        <w:t>начинается</w:t>
      </w:r>
      <w:r>
        <w:rPr>
          <w:spacing w:val="-8"/>
        </w:rPr>
        <w:t xml:space="preserve"> </w:t>
      </w:r>
      <w:r>
        <w:t>Родина:</w:t>
      </w:r>
      <w:r>
        <w:rPr>
          <w:spacing w:val="-18"/>
        </w:rPr>
        <w:t xml:space="preserve"> </w:t>
      </w:r>
      <w:r>
        <w:t>колыбельная</w:t>
      </w:r>
      <w:r>
        <w:rPr>
          <w:spacing w:val="-4"/>
        </w:rPr>
        <w:t xml:space="preserve"> </w:t>
      </w:r>
      <w:r>
        <w:t>песня</w:t>
      </w:r>
      <w:r>
        <w:rPr>
          <w:spacing w:val="-9"/>
        </w:rPr>
        <w:t xml:space="preserve"> </w:t>
      </w:r>
      <w:r>
        <w:t>мамы,</w:t>
      </w:r>
      <w:r>
        <w:rPr>
          <w:spacing w:val="-8"/>
        </w:rPr>
        <w:t xml:space="preserve"> </w:t>
      </w:r>
      <w:r>
        <w:t>первая</w:t>
      </w:r>
      <w:r>
        <w:rPr>
          <w:spacing w:val="-9"/>
        </w:rPr>
        <w:t xml:space="preserve"> </w:t>
      </w:r>
      <w:r>
        <w:t>игрушка,</w:t>
      </w:r>
      <w:r>
        <w:rPr>
          <w:spacing w:val="-8"/>
        </w:rPr>
        <w:t xml:space="preserve"> </w:t>
      </w:r>
      <w:r>
        <w:t>первая</w:t>
      </w:r>
      <w:r>
        <w:rPr>
          <w:spacing w:val="-9"/>
        </w:rPr>
        <w:t xml:space="preserve"> </w:t>
      </w:r>
      <w:r>
        <w:t>книга. Малая Родина: родная природа, школа, друзья, культура и история родного края.</w:t>
      </w:r>
    </w:p>
    <w:p w:rsidR="007A46EE" w:rsidRDefault="009E1D98">
      <w:pPr>
        <w:pStyle w:val="a3"/>
        <w:spacing w:line="276" w:lineRule="auto"/>
        <w:ind w:right="1069"/>
        <w:jc w:val="left"/>
      </w:pPr>
      <w:r>
        <w:t>Ответственность</w:t>
      </w:r>
      <w:r>
        <w:rPr>
          <w:spacing w:val="-12"/>
        </w:rPr>
        <w:t xml:space="preserve"> </w:t>
      </w:r>
      <w:r>
        <w:t>гражданина</w:t>
      </w:r>
      <w:r>
        <w:rPr>
          <w:spacing w:val="-10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свободу,</w:t>
      </w:r>
      <w:r>
        <w:rPr>
          <w:spacing w:val="-5"/>
        </w:rPr>
        <w:t xml:space="preserve"> </w:t>
      </w:r>
      <w:r>
        <w:t>благополучие</w:t>
      </w:r>
      <w:r>
        <w:rPr>
          <w:spacing w:val="-8"/>
        </w:rPr>
        <w:t xml:space="preserve"> </w:t>
      </w:r>
      <w:r>
        <w:t>Родины,</w:t>
      </w:r>
      <w:r>
        <w:rPr>
          <w:spacing w:val="-10"/>
        </w:rPr>
        <w:t xml:space="preserve"> </w:t>
      </w:r>
      <w:r>
        <w:t>защита</w:t>
      </w:r>
      <w:r>
        <w:rPr>
          <w:spacing w:val="-10"/>
        </w:rPr>
        <w:t xml:space="preserve"> </w:t>
      </w:r>
      <w:r>
        <w:t>её</w:t>
      </w:r>
      <w:r>
        <w:rPr>
          <w:spacing w:val="-10"/>
        </w:rPr>
        <w:t xml:space="preserve"> </w:t>
      </w:r>
      <w:r>
        <w:t>от иноземных врагов.</w:t>
      </w:r>
    </w:p>
    <w:p w:rsidR="007A46EE" w:rsidRDefault="009E1D98">
      <w:pPr>
        <w:pStyle w:val="a3"/>
        <w:spacing w:before="204" w:line="271" w:lineRule="auto"/>
        <w:ind w:right="275"/>
        <w:jc w:val="left"/>
      </w:pPr>
      <w:r>
        <w:t>Конституция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—</w:t>
      </w:r>
      <w:r>
        <w:rPr>
          <w:spacing w:val="-15"/>
        </w:rPr>
        <w:t xml:space="preserve"> </w:t>
      </w:r>
      <w:r>
        <w:t>главный</w:t>
      </w:r>
      <w:r>
        <w:rPr>
          <w:spacing w:val="-11"/>
        </w:rPr>
        <w:t xml:space="preserve"> </w:t>
      </w:r>
      <w:r>
        <w:t>закон</w:t>
      </w:r>
      <w:r>
        <w:rPr>
          <w:spacing w:val="-11"/>
        </w:rPr>
        <w:t xml:space="preserve"> </w:t>
      </w:r>
      <w:r>
        <w:t>государства.</w:t>
      </w:r>
      <w:r>
        <w:rPr>
          <w:spacing w:val="-7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такое</w:t>
      </w:r>
      <w:r>
        <w:rPr>
          <w:spacing w:val="-9"/>
        </w:rPr>
        <w:t xml:space="preserve"> </w:t>
      </w:r>
      <w:r>
        <w:t>права и обязанности гражданина. Права ребёнка в России. Примеры выполнения</w:t>
      </w:r>
    </w:p>
    <w:p w:rsidR="007A46EE" w:rsidRDefault="009E1D98">
      <w:pPr>
        <w:pStyle w:val="a3"/>
        <w:spacing w:before="11"/>
        <w:jc w:val="left"/>
      </w:pPr>
      <w:r>
        <w:rPr>
          <w:spacing w:val="-2"/>
        </w:rPr>
        <w:t>обязанностей</w:t>
      </w:r>
      <w:r>
        <w:t xml:space="preserve"> </w:t>
      </w:r>
      <w:r>
        <w:rPr>
          <w:spacing w:val="-2"/>
        </w:rPr>
        <w:t>членами</w:t>
      </w:r>
      <w:r>
        <w:t xml:space="preserve"> </w:t>
      </w:r>
      <w:r>
        <w:rPr>
          <w:spacing w:val="-2"/>
        </w:rPr>
        <w:t>общества.</w:t>
      </w:r>
    </w:p>
    <w:p w:rsidR="007A46EE" w:rsidRDefault="009E1D98">
      <w:pPr>
        <w:pStyle w:val="a3"/>
        <w:spacing w:before="245"/>
        <w:jc w:val="left"/>
      </w:pPr>
      <w:r>
        <w:rPr>
          <w:spacing w:val="-2"/>
        </w:rPr>
        <w:t>История</w:t>
      </w:r>
      <w:r>
        <w:rPr>
          <w:spacing w:val="-3"/>
        </w:rPr>
        <w:t xml:space="preserve"> </w:t>
      </w:r>
      <w:r>
        <w:rPr>
          <w:spacing w:val="-2"/>
        </w:rPr>
        <w:t>праздника</w:t>
      </w:r>
      <w:r>
        <w:rPr>
          <w:spacing w:val="-3"/>
        </w:rPr>
        <w:t xml:space="preserve"> </w:t>
      </w:r>
      <w:r>
        <w:rPr>
          <w:spacing w:val="-2"/>
        </w:rPr>
        <w:t>Рождества Христова.</w:t>
      </w:r>
      <w:r>
        <w:rPr>
          <w:spacing w:val="9"/>
        </w:rPr>
        <w:t xml:space="preserve"> </w:t>
      </w:r>
      <w:r>
        <w:rPr>
          <w:spacing w:val="-2"/>
        </w:rPr>
        <w:t>Рождественские традиции</w:t>
      </w:r>
      <w:r>
        <w:rPr>
          <w:spacing w:val="-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России.</w:t>
      </w:r>
    </w:p>
    <w:p w:rsidR="007A46EE" w:rsidRDefault="009E1D98">
      <w:pPr>
        <w:pStyle w:val="a3"/>
        <w:spacing w:before="249"/>
        <w:jc w:val="left"/>
      </w:pPr>
      <w:r>
        <w:t>Новый</w:t>
      </w:r>
      <w:r>
        <w:rPr>
          <w:spacing w:val="-18"/>
        </w:rPr>
        <w:t xml:space="preserve"> </w:t>
      </w:r>
      <w:r>
        <w:t>год</w:t>
      </w:r>
      <w:r>
        <w:rPr>
          <w:spacing w:val="-17"/>
        </w:rPr>
        <w:t xml:space="preserve"> </w:t>
      </w:r>
      <w:r>
        <w:t>—</w:t>
      </w:r>
      <w:r>
        <w:rPr>
          <w:spacing w:val="-18"/>
        </w:rPr>
        <w:t xml:space="preserve"> </w:t>
      </w:r>
      <w:r>
        <w:t>замечательный</w:t>
      </w:r>
      <w:r>
        <w:rPr>
          <w:spacing w:val="-17"/>
        </w:rPr>
        <w:t xml:space="preserve"> </w:t>
      </w:r>
      <w:r>
        <w:t>семейный</w:t>
      </w:r>
      <w:r>
        <w:rPr>
          <w:spacing w:val="-16"/>
        </w:rPr>
        <w:t xml:space="preserve"> </w:t>
      </w:r>
      <w:r>
        <w:t>праздник.</w:t>
      </w:r>
      <w:r>
        <w:rPr>
          <w:spacing w:val="-14"/>
        </w:rPr>
        <w:t xml:space="preserve"> </w:t>
      </w:r>
      <w:r>
        <w:t>История</w:t>
      </w:r>
      <w:r>
        <w:rPr>
          <w:spacing w:val="-17"/>
        </w:rPr>
        <w:t xml:space="preserve"> </w:t>
      </w:r>
      <w:r>
        <w:rPr>
          <w:spacing w:val="-2"/>
        </w:rPr>
        <w:t>возникнове¬ния</w:t>
      </w:r>
    </w:p>
    <w:p w:rsidR="007A46EE" w:rsidRDefault="009E1D98">
      <w:pPr>
        <w:pStyle w:val="a3"/>
        <w:spacing w:before="43" w:line="280" w:lineRule="auto"/>
        <w:ind w:right="275"/>
        <w:jc w:val="left"/>
      </w:pPr>
      <w:r>
        <w:t>новогоднего</w:t>
      </w:r>
      <w:r>
        <w:rPr>
          <w:spacing w:val="-10"/>
        </w:rPr>
        <w:t xml:space="preserve"> </w:t>
      </w:r>
      <w:r>
        <w:t>праздника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России.</w:t>
      </w:r>
      <w:r>
        <w:rPr>
          <w:spacing w:val="-9"/>
        </w:rPr>
        <w:t xml:space="preserve"> </w:t>
      </w:r>
      <w:r>
        <w:t>Традиции</w:t>
      </w:r>
      <w:r>
        <w:rPr>
          <w:spacing w:val="-10"/>
        </w:rPr>
        <w:t xml:space="preserve"> </w:t>
      </w:r>
      <w:r>
        <w:t>встречи</w:t>
      </w:r>
      <w:r>
        <w:rPr>
          <w:spacing w:val="-6"/>
        </w:rPr>
        <w:t xml:space="preserve"> </w:t>
      </w:r>
      <w:r>
        <w:t>Нового</w:t>
      </w:r>
      <w:r>
        <w:rPr>
          <w:spacing w:val="-10"/>
        </w:rPr>
        <w:t xml:space="preserve"> </w:t>
      </w:r>
      <w:r>
        <w:t>года:</w:t>
      </w:r>
      <w:r>
        <w:rPr>
          <w:spacing w:val="-14"/>
        </w:rPr>
        <w:t xml:space="preserve"> </w:t>
      </w:r>
      <w:r>
        <w:t>укра¬шение</w:t>
      </w:r>
      <w:r>
        <w:rPr>
          <w:spacing w:val="-9"/>
        </w:rPr>
        <w:t xml:space="preserve"> </w:t>
      </w:r>
      <w:r>
        <w:t>ёлки, подарки, загадывание заветных желаний. О чём люди разных времён мечтали в Новый год.</w:t>
      </w:r>
    </w:p>
    <w:p w:rsidR="007A46EE" w:rsidRDefault="009E1D98">
      <w:pPr>
        <w:pStyle w:val="a3"/>
        <w:spacing w:before="186" w:line="276" w:lineRule="auto"/>
        <w:jc w:val="left"/>
      </w:pPr>
      <w:r>
        <w:t>Что</w:t>
      </w:r>
      <w:r>
        <w:rPr>
          <w:spacing w:val="-8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виртуальный</w:t>
      </w:r>
      <w:r>
        <w:rPr>
          <w:spacing w:val="-8"/>
        </w:rPr>
        <w:t xml:space="preserve"> </w:t>
      </w:r>
      <w:r>
        <w:t>мир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кто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создаёт?</w:t>
      </w:r>
      <w:r>
        <w:rPr>
          <w:spacing w:val="-6"/>
        </w:rPr>
        <w:t xml:space="preserve"> </w:t>
      </w:r>
      <w:r>
        <w:t>Плюсы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минусы</w:t>
      </w:r>
      <w:r>
        <w:rPr>
          <w:spacing w:val="-8"/>
        </w:rPr>
        <w:t xml:space="preserve"> </w:t>
      </w:r>
      <w:r>
        <w:t>виртуального</w:t>
      </w:r>
      <w:r>
        <w:rPr>
          <w:spacing w:val="-7"/>
        </w:rPr>
        <w:t xml:space="preserve"> </w:t>
      </w:r>
      <w:r>
        <w:t>мира. Правила безопасного пользования интернет-ресурсами.</w:t>
      </w:r>
    </w:p>
    <w:p w:rsidR="007A46EE" w:rsidRDefault="009E1D98">
      <w:pPr>
        <w:pStyle w:val="a3"/>
        <w:spacing w:before="200" w:line="276" w:lineRule="auto"/>
        <w:jc w:val="left"/>
      </w:pPr>
      <w:r>
        <w:t>Блокада</w:t>
      </w:r>
      <w:r>
        <w:rPr>
          <w:spacing w:val="-8"/>
        </w:rPr>
        <w:t xml:space="preserve"> </w:t>
      </w:r>
      <w:r>
        <w:t>Ленинграда:</w:t>
      </w:r>
      <w:r>
        <w:rPr>
          <w:spacing w:val="-18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она</w:t>
      </w:r>
      <w:r>
        <w:rPr>
          <w:spacing w:val="-9"/>
        </w:rPr>
        <w:t xml:space="preserve"> </w:t>
      </w:r>
      <w:r>
        <w:t>началась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сколько</w:t>
      </w:r>
      <w:r>
        <w:rPr>
          <w:spacing w:val="-9"/>
        </w:rPr>
        <w:t xml:space="preserve"> </w:t>
      </w:r>
      <w:r>
        <w:t>длилась.</w:t>
      </w:r>
      <w:r>
        <w:rPr>
          <w:spacing w:val="-6"/>
        </w:rPr>
        <w:t xml:space="preserve"> </w:t>
      </w:r>
      <w:r>
        <w:t>Ленинградский</w:t>
      </w:r>
      <w:r>
        <w:rPr>
          <w:spacing w:val="-9"/>
        </w:rPr>
        <w:t xml:space="preserve"> </w:t>
      </w:r>
      <w:r>
        <w:t>ломтик хлеба... Дневник Тани Савичевой. Как жили и о чём мечтали дети блокадного</w:t>
      </w:r>
    </w:p>
    <w:p w:rsidR="007A46EE" w:rsidRDefault="009E1D98">
      <w:pPr>
        <w:pStyle w:val="a3"/>
        <w:spacing w:before="4"/>
        <w:jc w:val="left"/>
      </w:pPr>
      <w:r>
        <w:t>города.</w:t>
      </w:r>
      <w:r>
        <w:rPr>
          <w:spacing w:val="-12"/>
        </w:rPr>
        <w:t xml:space="preserve"> </w:t>
      </w:r>
      <w:r>
        <w:t>Дорога</w:t>
      </w:r>
      <w:r>
        <w:rPr>
          <w:spacing w:val="-10"/>
        </w:rPr>
        <w:t xml:space="preserve"> </w:t>
      </w:r>
      <w:r>
        <w:t>жизни.</w:t>
      </w:r>
      <w:r>
        <w:rPr>
          <w:spacing w:val="-9"/>
        </w:rPr>
        <w:t xml:space="preserve"> </w:t>
      </w:r>
      <w:r>
        <w:t>Ленинград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ленинградцы</w:t>
      </w:r>
      <w:r>
        <w:rPr>
          <w:spacing w:val="-14"/>
        </w:rPr>
        <w:t xml:space="preserve"> </w:t>
      </w:r>
      <w:r>
        <w:t>выжили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rPr>
          <w:spacing w:val="-2"/>
        </w:rPr>
        <w:t>победили.</w:t>
      </w:r>
    </w:p>
    <w:p w:rsidR="007A46EE" w:rsidRDefault="009E1D98">
      <w:pPr>
        <w:pStyle w:val="a3"/>
        <w:spacing w:before="245" w:line="278" w:lineRule="auto"/>
        <w:ind w:right="750"/>
      </w:pPr>
      <w:r>
        <w:t>Первые театры</w:t>
      </w:r>
      <w:r>
        <w:rPr>
          <w:spacing w:val="-1"/>
        </w:rPr>
        <w:t xml:space="preserve"> </w:t>
      </w:r>
      <w:r>
        <w:t>в России. К. С. Станиславский — великий</w:t>
      </w:r>
      <w:r>
        <w:rPr>
          <w:spacing w:val="-1"/>
        </w:rPr>
        <w:t xml:space="preserve"> </w:t>
      </w:r>
      <w:r>
        <w:t>деятель театрального искусства:</w:t>
      </w:r>
      <w:r>
        <w:rPr>
          <w:spacing w:val="-12"/>
        </w:rPr>
        <w:t xml:space="preserve"> </w:t>
      </w:r>
      <w:r>
        <w:t>яркие</w:t>
      </w:r>
      <w:r>
        <w:rPr>
          <w:spacing w:val="-3"/>
        </w:rPr>
        <w:t xml:space="preserve"> </w:t>
      </w:r>
      <w:r>
        <w:t>страницы</w:t>
      </w:r>
      <w:r>
        <w:rPr>
          <w:spacing w:val="-3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деятельности. С</w:t>
      </w:r>
      <w:r>
        <w:rPr>
          <w:spacing w:val="-3"/>
        </w:rPr>
        <w:t xml:space="preserve"> </w:t>
      </w:r>
      <w:r>
        <w:t>чего</w:t>
      </w:r>
      <w:r>
        <w:rPr>
          <w:spacing w:val="-3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театр?</w:t>
      </w:r>
      <w:r>
        <w:rPr>
          <w:spacing w:val="-11"/>
        </w:rPr>
        <w:t xml:space="preserve"> </w:t>
      </w:r>
      <w:r>
        <w:t>Кто самый главный в театре. Школьный и классный театр.</w:t>
      </w:r>
    </w:p>
    <w:p w:rsidR="007A46EE" w:rsidRDefault="009E1D98">
      <w:pPr>
        <w:pStyle w:val="a3"/>
        <w:spacing w:before="185" w:line="278" w:lineRule="auto"/>
        <w:ind w:right="275"/>
        <w:jc w:val="left"/>
      </w:pPr>
      <w:r>
        <w:t>Наука: научные открытия позволяют улучшать жизнь людей, обеспечивают прогресс</w:t>
      </w:r>
      <w:r>
        <w:rPr>
          <w:spacing w:val="-12"/>
        </w:rPr>
        <w:t xml:space="preserve"> </w:t>
      </w:r>
      <w:r>
        <w:t>общества.</w:t>
      </w:r>
      <w:r>
        <w:rPr>
          <w:spacing w:val="-9"/>
        </w:rPr>
        <w:t xml:space="preserve"> </w:t>
      </w:r>
      <w:r>
        <w:t>Науку</w:t>
      </w:r>
      <w:r>
        <w:rPr>
          <w:spacing w:val="-18"/>
        </w:rPr>
        <w:t xml:space="preserve"> </w:t>
      </w:r>
      <w:r>
        <w:t>делают</w:t>
      </w:r>
      <w:r>
        <w:rPr>
          <w:spacing w:val="-17"/>
        </w:rPr>
        <w:t xml:space="preserve"> </w:t>
      </w:r>
      <w:r>
        <w:t>талантливые,</w:t>
      </w:r>
      <w:r>
        <w:rPr>
          <w:spacing w:val="-9"/>
        </w:rPr>
        <w:t xml:space="preserve"> </w:t>
      </w:r>
      <w:r>
        <w:t>творческие,</w:t>
      </w:r>
      <w:r>
        <w:rPr>
          <w:spacing w:val="-9"/>
        </w:rPr>
        <w:t xml:space="preserve"> </w:t>
      </w:r>
      <w:r>
        <w:t>увлечённые</w:t>
      </w:r>
      <w:r>
        <w:rPr>
          <w:spacing w:val="-11"/>
        </w:rPr>
        <w:t xml:space="preserve"> </w:t>
      </w:r>
      <w:r>
        <w:t>люди. Научные открытия российских учёных, без которых невозможно представить</w:t>
      </w:r>
    </w:p>
    <w:p w:rsidR="007A46EE" w:rsidRDefault="007A46EE">
      <w:pPr>
        <w:pStyle w:val="a3"/>
        <w:spacing w:line="278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276" w:lineRule="auto"/>
        <w:ind w:right="1069"/>
        <w:jc w:val="left"/>
      </w:pPr>
      <w:r>
        <w:t>современный</w:t>
      </w:r>
      <w:r>
        <w:rPr>
          <w:spacing w:val="-18"/>
        </w:rPr>
        <w:t xml:space="preserve"> </w:t>
      </w:r>
      <w:r>
        <w:t>мир:</w:t>
      </w:r>
      <w:r>
        <w:rPr>
          <w:spacing w:val="-17"/>
        </w:rPr>
        <w:t xml:space="preserve"> </w:t>
      </w:r>
      <w:r>
        <w:t>телегр</w:t>
      </w:r>
      <w:r>
        <w:t>аф,</w:t>
      </w:r>
      <w:r>
        <w:rPr>
          <w:spacing w:val="-15"/>
        </w:rPr>
        <w:t xml:space="preserve"> </w:t>
      </w:r>
      <w:r>
        <w:t>цветная</w:t>
      </w:r>
      <w:r>
        <w:rPr>
          <w:spacing w:val="-12"/>
        </w:rPr>
        <w:t xml:space="preserve"> </w:t>
      </w:r>
      <w:r>
        <w:t>фотография,</w:t>
      </w:r>
      <w:r>
        <w:rPr>
          <w:spacing w:val="-11"/>
        </w:rPr>
        <w:t xml:space="preserve"> </w:t>
      </w:r>
      <w:r>
        <w:t>радиоприёмник,</w:t>
      </w:r>
      <w:r>
        <w:rPr>
          <w:spacing w:val="-12"/>
        </w:rPr>
        <w:t xml:space="preserve"> </w:t>
      </w:r>
      <w:r>
        <w:t>ранцевый парашют, наркоз, искусственное сердце.</w:t>
      </w:r>
    </w:p>
    <w:p w:rsidR="007A46EE" w:rsidRDefault="009E1D98">
      <w:pPr>
        <w:pStyle w:val="a3"/>
        <w:spacing w:before="201" w:line="276" w:lineRule="auto"/>
        <w:jc w:val="left"/>
      </w:pPr>
      <w:r>
        <w:t>Роль</w:t>
      </w:r>
      <w:r>
        <w:rPr>
          <w:spacing w:val="-12"/>
        </w:rPr>
        <w:t xml:space="preserve"> </w:t>
      </w:r>
      <w:r>
        <w:t>нашей</w:t>
      </w:r>
      <w:r>
        <w:rPr>
          <w:spacing w:val="-10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современном</w:t>
      </w:r>
      <w:r>
        <w:rPr>
          <w:spacing w:val="-7"/>
        </w:rPr>
        <w:t xml:space="preserve"> </w:t>
      </w:r>
      <w:r>
        <w:t>мире.</w:t>
      </w:r>
      <w:r>
        <w:rPr>
          <w:spacing w:val="-8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 xml:space="preserve">всего </w:t>
      </w:r>
      <w:r>
        <w:rPr>
          <w:spacing w:val="-2"/>
        </w:rPr>
        <w:t>мира.</w:t>
      </w:r>
    </w:p>
    <w:p w:rsidR="007A46EE" w:rsidRDefault="009E1D98">
      <w:pPr>
        <w:pStyle w:val="a3"/>
        <w:spacing w:before="200" w:line="276" w:lineRule="auto"/>
        <w:ind w:right="482"/>
      </w:pPr>
      <w:r>
        <w:t>Защита</w:t>
      </w:r>
      <w:r>
        <w:rPr>
          <w:spacing w:val="-11"/>
        </w:rPr>
        <w:t xml:space="preserve"> </w:t>
      </w:r>
      <w:r>
        <w:t>Отечества</w:t>
      </w:r>
      <w:r>
        <w:rPr>
          <w:spacing w:val="-7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обязанность</w:t>
      </w:r>
      <w:r>
        <w:rPr>
          <w:spacing w:val="-18"/>
        </w:rPr>
        <w:t xml:space="preserve"> </w:t>
      </w:r>
      <w:r>
        <w:t>гражданина</w:t>
      </w:r>
      <w:r>
        <w:rPr>
          <w:spacing w:val="-10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Федерации,</w:t>
      </w:r>
      <w:r>
        <w:rPr>
          <w:spacing w:val="-9"/>
        </w:rPr>
        <w:t xml:space="preserve"> </w:t>
      </w:r>
      <w:r>
        <w:t>проявление любви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родной</w:t>
      </w:r>
      <w:r>
        <w:rPr>
          <w:spacing w:val="-7"/>
        </w:rPr>
        <w:t xml:space="preserve"> </w:t>
      </w:r>
      <w:r>
        <w:t>земле, Родине. Армия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годы</w:t>
      </w:r>
      <w:r>
        <w:rPr>
          <w:spacing w:val="-6"/>
        </w:rPr>
        <w:t xml:space="preserve"> </w:t>
      </w:r>
      <w:r>
        <w:t>войны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мирное</w:t>
      </w:r>
      <w:r>
        <w:rPr>
          <w:spacing w:val="-2"/>
        </w:rPr>
        <w:t xml:space="preserve"> </w:t>
      </w:r>
      <w:r>
        <w:t>время:</w:t>
      </w:r>
      <w:r>
        <w:rPr>
          <w:spacing w:val="-16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есть место подвигу. Качество российского воина: сме¬лость, героизм,</w:t>
      </w:r>
    </w:p>
    <w:p w:rsidR="007A46EE" w:rsidRDefault="009E1D98">
      <w:pPr>
        <w:pStyle w:val="a3"/>
        <w:spacing w:line="320" w:lineRule="exact"/>
        <w:jc w:val="left"/>
      </w:pPr>
      <w:r>
        <w:rPr>
          <w:spacing w:val="-2"/>
        </w:rPr>
        <w:t>самопожертвование.</w:t>
      </w:r>
    </w:p>
    <w:p w:rsidR="007A46EE" w:rsidRDefault="009E1D98">
      <w:pPr>
        <w:pStyle w:val="a3"/>
        <w:spacing w:before="249" w:line="276" w:lineRule="auto"/>
        <w:jc w:val="left"/>
      </w:pPr>
      <w:r>
        <w:t>Доброта</w:t>
      </w:r>
      <w:r>
        <w:rPr>
          <w:spacing w:val="-11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качество</w:t>
      </w:r>
      <w:r>
        <w:rPr>
          <w:spacing w:val="-12"/>
        </w:rPr>
        <w:t xml:space="preserve"> </w:t>
      </w:r>
      <w:r>
        <w:t>настоящего</w:t>
      </w:r>
      <w:r>
        <w:rPr>
          <w:spacing w:val="-11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способность</w:t>
      </w:r>
      <w:r>
        <w:rPr>
          <w:spacing w:val="-17"/>
        </w:rPr>
        <w:t xml:space="preserve"> </w:t>
      </w:r>
      <w:r>
        <w:t>оказать</w:t>
      </w:r>
      <w:r>
        <w:rPr>
          <w:spacing w:val="-18"/>
        </w:rPr>
        <w:t xml:space="preserve"> </w:t>
      </w:r>
      <w:r>
        <w:t>помощь,</w:t>
      </w:r>
      <w:r>
        <w:rPr>
          <w:spacing w:val="-9"/>
        </w:rPr>
        <w:t xml:space="preserve"> </w:t>
      </w:r>
      <w:r>
        <w:t>поддержку, проявить заботу и милосе</w:t>
      </w:r>
      <w:r>
        <w:t>рдие. Доброе дело: кому оно необходимо и для кого</w:t>
      </w:r>
    </w:p>
    <w:p w:rsidR="007A46EE" w:rsidRDefault="009E1D98">
      <w:pPr>
        <w:pStyle w:val="a3"/>
        <w:spacing w:before="4"/>
        <w:jc w:val="left"/>
      </w:pPr>
      <w:r>
        <w:t>предназначено.</w:t>
      </w:r>
      <w:r>
        <w:rPr>
          <w:spacing w:val="-10"/>
        </w:rPr>
        <w:t xml:space="preserve"> </w:t>
      </w:r>
      <w:r>
        <w:t>Добрые</w:t>
      </w:r>
      <w:r>
        <w:rPr>
          <w:spacing w:val="-11"/>
        </w:rPr>
        <w:t xml:space="preserve"> </w:t>
      </w:r>
      <w:r>
        <w:t>дела</w:t>
      </w:r>
      <w:r>
        <w:rPr>
          <w:spacing w:val="-15"/>
        </w:rPr>
        <w:t xml:space="preserve"> </w:t>
      </w:r>
      <w:r>
        <w:t>граждан</w:t>
      </w:r>
      <w:r>
        <w:rPr>
          <w:spacing w:val="-16"/>
        </w:rPr>
        <w:t xml:space="preserve"> </w:t>
      </w:r>
      <w:r>
        <w:t>России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прошлые</w:t>
      </w:r>
      <w:r>
        <w:rPr>
          <w:spacing w:val="-10"/>
        </w:rPr>
        <w:t xml:space="preserve"> </w:t>
      </w:r>
      <w:r>
        <w:rPr>
          <w:spacing w:val="-2"/>
        </w:rPr>
        <w:t>времена:</w:t>
      </w:r>
    </w:p>
    <w:p w:rsidR="007A46EE" w:rsidRDefault="009E1D98">
      <w:pPr>
        <w:pStyle w:val="a3"/>
        <w:spacing w:before="43" w:line="276" w:lineRule="auto"/>
        <w:ind w:right="1069"/>
        <w:jc w:val="left"/>
      </w:pPr>
      <w:r>
        <w:t>благотворительность;</w:t>
      </w:r>
      <w:r>
        <w:rPr>
          <w:spacing w:val="-15"/>
        </w:rPr>
        <w:t xml:space="preserve"> </w:t>
      </w:r>
      <w:r>
        <w:t>пожертвование</w:t>
      </w:r>
      <w:r>
        <w:rPr>
          <w:spacing w:val="-12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проявление</w:t>
      </w:r>
      <w:r>
        <w:rPr>
          <w:spacing w:val="-12"/>
        </w:rPr>
        <w:t xml:space="preserve"> </w:t>
      </w:r>
      <w:r>
        <w:t>добрых</w:t>
      </w:r>
      <w:r>
        <w:rPr>
          <w:spacing w:val="-18"/>
        </w:rPr>
        <w:t xml:space="preserve"> </w:t>
      </w:r>
      <w:r>
        <w:t>чувств</w:t>
      </w:r>
      <w:r>
        <w:rPr>
          <w:spacing w:val="-14"/>
        </w:rPr>
        <w:t xml:space="preserve"> </w:t>
      </w:r>
      <w:r>
        <w:t>в традиционных религиях.</w:t>
      </w:r>
    </w:p>
    <w:p w:rsidR="007A46EE" w:rsidRDefault="009E1D98">
      <w:pPr>
        <w:pStyle w:val="a3"/>
        <w:spacing w:before="201" w:line="276" w:lineRule="auto"/>
        <w:jc w:val="left"/>
      </w:pPr>
      <w:r>
        <w:t>Международный женский день — праздник благодарности и любви к женщине. Женщина</w:t>
      </w:r>
      <w:r>
        <w:rPr>
          <w:spacing w:val="-8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современном</w:t>
      </w:r>
      <w:r>
        <w:rPr>
          <w:spacing w:val="-7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труженица,</w:t>
      </w:r>
      <w:r>
        <w:rPr>
          <w:spacing w:val="-6"/>
        </w:rPr>
        <w:t xml:space="preserve"> </w:t>
      </w:r>
      <w:r>
        <w:t>мать,</w:t>
      </w:r>
      <w:r>
        <w:rPr>
          <w:spacing w:val="-7"/>
        </w:rPr>
        <w:t xml:space="preserve"> </w:t>
      </w:r>
      <w:r>
        <w:t>воспитатель</w:t>
      </w:r>
      <w:r>
        <w:rPr>
          <w:spacing w:val="-11"/>
        </w:rPr>
        <w:t xml:space="preserve"> </w:t>
      </w:r>
      <w:r>
        <w:t>детей.</w:t>
      </w:r>
      <w:r>
        <w:rPr>
          <w:spacing w:val="-6"/>
        </w:rPr>
        <w:t xml:space="preserve"> </w:t>
      </w:r>
      <w:r>
        <w:t>Нет</w:t>
      </w:r>
      <w:r>
        <w:rPr>
          <w:spacing w:val="-12"/>
        </w:rPr>
        <w:t xml:space="preserve"> </w:t>
      </w:r>
      <w:r>
        <w:t>на свете профессии, которой не может научиться женщина. Великие женщины в</w:t>
      </w:r>
    </w:p>
    <w:p w:rsidR="007A46EE" w:rsidRDefault="009E1D98">
      <w:pPr>
        <w:pStyle w:val="a3"/>
        <w:spacing w:before="8" w:line="273" w:lineRule="auto"/>
        <w:ind w:right="275"/>
        <w:jc w:val="left"/>
      </w:pPr>
      <w:r>
        <w:t xml:space="preserve">истории России: Екатерина Великая, Е. </w:t>
      </w:r>
      <w:r>
        <w:t>Дашкова, Н. Суслова (первая женщина- врач).</w:t>
      </w:r>
      <w:r>
        <w:rPr>
          <w:spacing w:val="-5"/>
        </w:rPr>
        <w:t xml:space="preserve"> </w:t>
      </w:r>
      <w:r>
        <w:t>Выдающиеся</w:t>
      </w:r>
      <w:r>
        <w:rPr>
          <w:spacing w:val="-9"/>
        </w:rPr>
        <w:t xml:space="preserve"> </w:t>
      </w:r>
      <w:r>
        <w:t>женщины</w:t>
      </w:r>
      <w:r>
        <w:rPr>
          <w:spacing w:val="-11"/>
        </w:rPr>
        <w:t xml:space="preserve"> </w:t>
      </w:r>
      <w:r>
        <w:t>ХХ</w:t>
      </w:r>
      <w:r>
        <w:rPr>
          <w:spacing w:val="-11"/>
        </w:rPr>
        <w:t xml:space="preserve"> </w:t>
      </w:r>
      <w:r>
        <w:t>века,</w:t>
      </w:r>
      <w:r>
        <w:rPr>
          <w:spacing w:val="-9"/>
        </w:rPr>
        <w:t xml:space="preserve"> </w:t>
      </w:r>
      <w:r>
        <w:t>прославившие</w:t>
      </w:r>
      <w:r>
        <w:rPr>
          <w:spacing w:val="-10"/>
        </w:rPr>
        <w:t xml:space="preserve"> </w:t>
      </w:r>
      <w:r>
        <w:t>Россию:</w:t>
      </w:r>
      <w:r>
        <w:rPr>
          <w:spacing w:val="-15"/>
        </w:rPr>
        <w:t xml:space="preserve"> </w:t>
      </w:r>
      <w:r>
        <w:t>В.</w:t>
      </w:r>
      <w:r>
        <w:rPr>
          <w:spacing w:val="-9"/>
        </w:rPr>
        <w:t xml:space="preserve"> </w:t>
      </w:r>
      <w:r>
        <w:t>Терешкова,</w:t>
      </w:r>
      <w:r>
        <w:rPr>
          <w:spacing w:val="-8"/>
        </w:rPr>
        <w:t xml:space="preserve"> </w:t>
      </w:r>
      <w:r>
        <w:t>М. Раскова, Л. Павличенко, А. Пахмутова, М. Плисецкая, Л. Зыкина.</w:t>
      </w:r>
    </w:p>
    <w:p w:rsidR="007A46EE" w:rsidRDefault="009E1D98">
      <w:pPr>
        <w:pStyle w:val="a3"/>
        <w:spacing w:before="209" w:line="276" w:lineRule="auto"/>
        <w:jc w:val="left"/>
      </w:pPr>
      <w:r>
        <w:t>Сергей Владимирович Михалков — автор гимна современной России. Правила слушания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</w:t>
      </w:r>
      <w:r>
        <w:t>сполнения</w:t>
      </w:r>
      <w:r>
        <w:rPr>
          <w:spacing w:val="-7"/>
        </w:rPr>
        <w:t xml:space="preserve"> </w:t>
      </w:r>
      <w:r>
        <w:t>гимна.</w:t>
      </w:r>
      <w:r>
        <w:rPr>
          <w:spacing w:val="-2"/>
        </w:rPr>
        <w:t xml:space="preserve"> </w:t>
      </w:r>
      <w:r>
        <w:t>С.</w:t>
      </w:r>
      <w:r>
        <w:rPr>
          <w:spacing w:val="-12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Михалков</w:t>
      </w:r>
      <w:r>
        <w:rPr>
          <w:spacing w:val="-5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выдающийся</w:t>
      </w:r>
      <w:r>
        <w:rPr>
          <w:spacing w:val="-6"/>
        </w:rPr>
        <w:t xml:space="preserve"> </w:t>
      </w:r>
      <w:r>
        <w:t>поэт</w:t>
      </w:r>
      <w:r>
        <w:rPr>
          <w:spacing w:val="-10"/>
        </w:rPr>
        <w:t xml:space="preserve"> </w:t>
      </w:r>
      <w:r>
        <w:t>ХХ</w:t>
      </w:r>
      <w:r>
        <w:rPr>
          <w:spacing w:val="-9"/>
        </w:rPr>
        <w:t xml:space="preserve"> </w:t>
      </w:r>
      <w:r>
        <w:t>века,</w:t>
      </w:r>
      <w:r>
        <w:rPr>
          <w:spacing w:val="-2"/>
        </w:rPr>
        <w:t xml:space="preserve"> </w:t>
      </w:r>
      <w:r>
        <w:t>автор стихов, которые дети знали и знают наизусть. Вклад поэта в развитие детской литературы. Слушаем и читаем стихи Михалкова.</w:t>
      </w:r>
    </w:p>
    <w:p w:rsidR="007A46EE" w:rsidRDefault="009E1D98">
      <w:pPr>
        <w:pStyle w:val="a3"/>
        <w:spacing w:before="195" w:line="278" w:lineRule="auto"/>
        <w:jc w:val="left"/>
      </w:pPr>
      <w:r>
        <w:t>Крым</w:t>
      </w:r>
      <w:r>
        <w:rPr>
          <w:spacing w:val="-10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природная</w:t>
      </w:r>
      <w:r>
        <w:rPr>
          <w:spacing w:val="-9"/>
        </w:rPr>
        <w:t xml:space="preserve"> </w:t>
      </w:r>
      <w:r>
        <w:t>жемчужина.</w:t>
      </w:r>
      <w:r>
        <w:rPr>
          <w:spacing w:val="-8"/>
        </w:rPr>
        <w:t xml:space="preserve"> </w:t>
      </w:r>
      <w:r>
        <w:t>Разнообразие</w:t>
      </w:r>
      <w:r>
        <w:rPr>
          <w:spacing w:val="-8"/>
        </w:rPr>
        <w:t xml:space="preserve"> </w:t>
      </w:r>
      <w:r>
        <w:t>природных</w:t>
      </w:r>
      <w:r>
        <w:rPr>
          <w:spacing w:val="-18"/>
        </w:rPr>
        <w:t xml:space="preserve"> </w:t>
      </w:r>
      <w:r>
        <w:t>зон:</w:t>
      </w:r>
      <w:r>
        <w:rPr>
          <w:spacing w:val="-17"/>
        </w:rPr>
        <w:t xml:space="preserve"> </w:t>
      </w:r>
      <w:r>
        <w:t>полупу¬стыни</w:t>
      </w:r>
      <w:r>
        <w:rPr>
          <w:spacing w:val="-9"/>
        </w:rPr>
        <w:t xml:space="preserve"> </w:t>
      </w:r>
      <w:r>
        <w:t>и солончаки; степная зона, лесостепь, вечнозелёная растительность. Природные</w:t>
      </w:r>
    </w:p>
    <w:p w:rsidR="007A46EE" w:rsidRDefault="009E1D98">
      <w:pPr>
        <w:pStyle w:val="a3"/>
        <w:spacing w:line="276" w:lineRule="auto"/>
        <w:jc w:val="left"/>
      </w:pPr>
      <w:r>
        <w:t>достопримечательности</w:t>
      </w:r>
      <w:r>
        <w:rPr>
          <w:spacing w:val="-10"/>
        </w:rPr>
        <w:t xml:space="preserve"> </w:t>
      </w:r>
      <w:r>
        <w:t>Крыма:</w:t>
      </w:r>
      <w:r>
        <w:rPr>
          <w:spacing w:val="-12"/>
        </w:rPr>
        <w:t xml:space="preserve"> </w:t>
      </w:r>
      <w:r>
        <w:t>Агармышский</w:t>
      </w:r>
      <w:r>
        <w:rPr>
          <w:spacing w:val="-11"/>
        </w:rPr>
        <w:t xml:space="preserve"> </w:t>
      </w:r>
      <w:r>
        <w:t>лес,</w:t>
      </w:r>
      <w:r>
        <w:rPr>
          <w:spacing w:val="-10"/>
        </w:rPr>
        <w:t xml:space="preserve"> </w:t>
      </w:r>
      <w:r>
        <w:t>гора</w:t>
      </w:r>
      <w:r>
        <w:rPr>
          <w:spacing w:val="-15"/>
        </w:rPr>
        <w:t xml:space="preserve"> </w:t>
      </w:r>
      <w:r>
        <w:t>Ак-Кая(Белая</w:t>
      </w:r>
      <w:r>
        <w:rPr>
          <w:spacing w:val="-10"/>
        </w:rPr>
        <w:t xml:space="preserve"> </w:t>
      </w:r>
      <w:r>
        <w:t>скала),</w:t>
      </w:r>
      <w:r>
        <w:rPr>
          <w:spacing w:val="-9"/>
        </w:rPr>
        <w:t xml:space="preserve"> </w:t>
      </w:r>
      <w:r>
        <w:t>гора Кошка, Чёрное и Азовское моря. Симферополь — сто¬ица Республики Крым,</w:t>
      </w:r>
    </w:p>
    <w:p w:rsidR="007A46EE" w:rsidRDefault="009E1D98">
      <w:pPr>
        <w:pStyle w:val="a3"/>
        <w:spacing w:line="278" w:lineRule="auto"/>
        <w:ind w:right="1069"/>
        <w:jc w:val="left"/>
      </w:pPr>
      <w:r>
        <w:t>«ворота</w:t>
      </w:r>
      <w:r>
        <w:rPr>
          <w:spacing w:val="-13"/>
        </w:rPr>
        <w:t xml:space="preserve"> </w:t>
      </w:r>
      <w:r>
        <w:t>Крыма».</w:t>
      </w:r>
      <w:r>
        <w:rPr>
          <w:spacing w:val="-12"/>
        </w:rPr>
        <w:t xml:space="preserve"> </w:t>
      </w:r>
      <w:r>
        <w:t>Ласточкино</w:t>
      </w:r>
      <w:r>
        <w:rPr>
          <w:spacing w:val="-18"/>
        </w:rPr>
        <w:t xml:space="preserve"> </w:t>
      </w:r>
      <w:r>
        <w:t>гнезд</w:t>
      </w:r>
      <w:r>
        <w:t>о,</w:t>
      </w:r>
      <w:r>
        <w:rPr>
          <w:spacing w:val="-11"/>
        </w:rPr>
        <w:t xml:space="preserve"> </w:t>
      </w:r>
      <w:r>
        <w:t>Золотые</w:t>
      </w:r>
      <w:r>
        <w:rPr>
          <w:spacing w:val="-14"/>
        </w:rPr>
        <w:t xml:space="preserve"> </w:t>
      </w:r>
      <w:r>
        <w:t>ворота,</w:t>
      </w:r>
      <w:r>
        <w:rPr>
          <w:spacing w:val="-13"/>
        </w:rPr>
        <w:t xml:space="preserve"> </w:t>
      </w:r>
      <w:r>
        <w:t>Судакская</w:t>
      </w:r>
      <w:r>
        <w:rPr>
          <w:spacing w:val="-11"/>
        </w:rPr>
        <w:t xml:space="preserve"> </w:t>
      </w:r>
      <w:r>
        <w:t xml:space="preserve">крепость, </w:t>
      </w:r>
      <w:r>
        <w:rPr>
          <w:spacing w:val="-2"/>
        </w:rPr>
        <w:t>Севастополь.</w:t>
      </w:r>
    </w:p>
    <w:p w:rsidR="007A46EE" w:rsidRDefault="009E1D98">
      <w:pPr>
        <w:pStyle w:val="a3"/>
        <w:spacing w:before="185"/>
        <w:jc w:val="left"/>
      </w:pPr>
      <w:r>
        <w:t>Что</w:t>
      </w:r>
      <w:r>
        <w:rPr>
          <w:spacing w:val="-18"/>
        </w:rPr>
        <w:t xml:space="preserve"> </w:t>
      </w:r>
      <w:r>
        <w:t>такое</w:t>
      </w:r>
      <w:r>
        <w:rPr>
          <w:spacing w:val="-17"/>
        </w:rPr>
        <w:t xml:space="preserve"> </w:t>
      </w:r>
      <w:r>
        <w:t>творчество?</w:t>
      </w:r>
      <w:r>
        <w:rPr>
          <w:spacing w:val="-18"/>
        </w:rPr>
        <w:t xml:space="preserve"> </w:t>
      </w:r>
      <w:r>
        <w:t>Люди</w:t>
      </w:r>
      <w:r>
        <w:rPr>
          <w:spacing w:val="-12"/>
        </w:rPr>
        <w:t xml:space="preserve"> </w:t>
      </w:r>
      <w:r>
        <w:t>творческих</w:t>
      </w:r>
      <w:r>
        <w:rPr>
          <w:spacing w:val="-16"/>
        </w:rPr>
        <w:t xml:space="preserve"> </w:t>
      </w:r>
      <w:r>
        <w:t>профессий:</w:t>
      </w:r>
      <w:r>
        <w:rPr>
          <w:spacing w:val="-18"/>
        </w:rPr>
        <w:t xml:space="preserve"> </w:t>
      </w:r>
      <w:r>
        <w:t>поэты,</w:t>
      </w:r>
      <w:r>
        <w:rPr>
          <w:spacing w:val="-10"/>
        </w:rPr>
        <w:t xml:space="preserve"> </w:t>
      </w:r>
      <w:r>
        <w:rPr>
          <w:spacing w:val="-2"/>
        </w:rPr>
        <w:t>художники,</w:t>
      </w:r>
    </w:p>
    <w:p w:rsidR="007A46EE" w:rsidRDefault="009E1D98">
      <w:pPr>
        <w:pStyle w:val="a3"/>
        <w:spacing w:before="48" w:line="278" w:lineRule="auto"/>
        <w:ind w:right="153"/>
        <w:jc w:val="left"/>
      </w:pPr>
      <w:r>
        <w:t>композиторы, артисты, создатели игрушек. Примеры народных промыслов. Умеем ли</w:t>
      </w:r>
      <w:r>
        <w:rPr>
          <w:spacing w:val="-11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фантазировать:</w:t>
      </w:r>
      <w:r>
        <w:rPr>
          <w:spacing w:val="-18"/>
        </w:rPr>
        <w:t xml:space="preserve"> </w:t>
      </w:r>
      <w:r>
        <w:t>сочинять</w:t>
      </w:r>
      <w:r>
        <w:rPr>
          <w:spacing w:val="-14"/>
        </w:rPr>
        <w:t xml:space="preserve"> </w:t>
      </w:r>
      <w:r>
        <w:t>сказки,</w:t>
      </w:r>
      <w:r>
        <w:rPr>
          <w:spacing w:val="-8"/>
        </w:rPr>
        <w:t xml:space="preserve"> </w:t>
      </w:r>
      <w:r>
        <w:t>конструировать</w:t>
      </w:r>
      <w:r>
        <w:rPr>
          <w:spacing w:val="-15"/>
        </w:rPr>
        <w:t xml:space="preserve"> </w:t>
      </w:r>
      <w:r>
        <w:t>города</w:t>
      </w:r>
      <w:r>
        <w:rPr>
          <w:spacing w:val="-9"/>
        </w:rPr>
        <w:t xml:space="preserve"> </w:t>
      </w:r>
      <w:r>
        <w:t>бу</w:t>
      </w:r>
      <w:r>
        <w:t>ду¬щего,</w:t>
      </w:r>
      <w:r>
        <w:rPr>
          <w:spacing w:val="-6"/>
        </w:rPr>
        <w:t xml:space="preserve"> </w:t>
      </w:r>
      <w:r>
        <w:t>создавать узоры для тканей, посуды, расписывать игрушки. Творческая сценическая</w:t>
      </w:r>
    </w:p>
    <w:p w:rsidR="007A46EE" w:rsidRDefault="009E1D98">
      <w:pPr>
        <w:pStyle w:val="a3"/>
        <w:spacing w:line="320" w:lineRule="exact"/>
        <w:jc w:val="left"/>
      </w:pPr>
      <w:r>
        <w:rPr>
          <w:spacing w:val="-2"/>
        </w:rPr>
        <w:t>деятельность:</w:t>
      </w:r>
      <w:r>
        <w:rPr>
          <w:spacing w:val="-16"/>
        </w:rPr>
        <w:t xml:space="preserve"> </w:t>
      </w:r>
      <w:r>
        <w:rPr>
          <w:spacing w:val="-2"/>
        </w:rPr>
        <w:t>игры,</w:t>
      </w:r>
      <w:r>
        <w:rPr>
          <w:spacing w:val="3"/>
        </w:rPr>
        <w:t xml:space="preserve"> </w:t>
      </w:r>
      <w:r>
        <w:rPr>
          <w:spacing w:val="-2"/>
        </w:rPr>
        <w:t>импровизация,</w:t>
      </w:r>
      <w:r>
        <w:rPr>
          <w:spacing w:val="4"/>
        </w:rPr>
        <w:t xml:space="preserve"> </w:t>
      </w:r>
      <w:r>
        <w:rPr>
          <w:spacing w:val="-2"/>
        </w:rPr>
        <w:t>драматизация,</w:t>
      </w:r>
      <w:r>
        <w:rPr>
          <w:spacing w:val="3"/>
        </w:rPr>
        <w:t xml:space="preserve"> </w:t>
      </w:r>
      <w:r>
        <w:rPr>
          <w:spacing w:val="-2"/>
        </w:rPr>
        <w:t>разыгрывание</w:t>
      </w:r>
      <w:r>
        <w:rPr>
          <w:spacing w:val="3"/>
        </w:rPr>
        <w:t xml:space="preserve"> </w:t>
      </w:r>
      <w:r>
        <w:rPr>
          <w:spacing w:val="-2"/>
        </w:rPr>
        <w:t>сценок.</w:t>
      </w:r>
    </w:p>
    <w:p w:rsidR="007A46EE" w:rsidRDefault="007A46EE">
      <w:pPr>
        <w:pStyle w:val="a3"/>
        <w:spacing w:line="320" w:lineRule="exact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jc w:val="left"/>
      </w:pPr>
      <w:r>
        <w:t>Мы</w:t>
      </w:r>
      <w:r>
        <w:rPr>
          <w:spacing w:val="-18"/>
        </w:rPr>
        <w:t xml:space="preserve"> </w:t>
      </w:r>
      <w:r>
        <w:t>первые:</w:t>
      </w:r>
      <w:r>
        <w:rPr>
          <w:spacing w:val="-17"/>
        </w:rPr>
        <w:t xml:space="preserve"> </w:t>
      </w:r>
      <w:r>
        <w:t>первый</w:t>
      </w:r>
      <w:r>
        <w:rPr>
          <w:spacing w:val="-16"/>
        </w:rPr>
        <w:t xml:space="preserve"> </w:t>
      </w:r>
      <w:r>
        <w:t>искусственный</w:t>
      </w:r>
      <w:r>
        <w:rPr>
          <w:spacing w:val="-11"/>
        </w:rPr>
        <w:t xml:space="preserve"> </w:t>
      </w:r>
      <w:r>
        <w:t>спутник</w:t>
      </w:r>
      <w:r>
        <w:rPr>
          <w:spacing w:val="-18"/>
        </w:rPr>
        <w:t xml:space="preserve"> </w:t>
      </w:r>
      <w:r>
        <w:t>Земли;</w:t>
      </w:r>
      <w:r>
        <w:rPr>
          <w:spacing w:val="-12"/>
        </w:rPr>
        <w:t xml:space="preserve"> </w:t>
      </w:r>
      <w:r>
        <w:t>Луноход-1.</w:t>
      </w:r>
      <w:r>
        <w:rPr>
          <w:spacing w:val="-7"/>
        </w:rPr>
        <w:t xml:space="preserve"> </w:t>
      </w:r>
      <w:r>
        <w:t>«Он</w:t>
      </w:r>
      <w:r>
        <w:rPr>
          <w:spacing w:val="-12"/>
        </w:rPr>
        <w:t xml:space="preserve"> </w:t>
      </w:r>
      <w:r>
        <w:rPr>
          <w:spacing w:val="-2"/>
        </w:rPr>
        <w:t>ска¬зал:</w:t>
      </w:r>
    </w:p>
    <w:p w:rsidR="007A46EE" w:rsidRDefault="009E1D98">
      <w:pPr>
        <w:pStyle w:val="a3"/>
        <w:spacing w:before="48" w:line="276" w:lineRule="auto"/>
        <w:ind w:right="275"/>
        <w:jc w:val="left"/>
      </w:pPr>
      <w:r>
        <w:t>„Поехали!“» — первый полёт человека в космос; Ю. А. Гагарин — Герой Советского Союза. Первый выход в открытый космос — А. А. Леонов, дважды Герой</w:t>
      </w:r>
      <w:r>
        <w:rPr>
          <w:spacing w:val="-10"/>
        </w:rPr>
        <w:t xml:space="preserve"> </w:t>
      </w:r>
      <w:r>
        <w:t>Советского</w:t>
      </w:r>
      <w:r>
        <w:rPr>
          <w:spacing w:val="-10"/>
        </w:rPr>
        <w:t xml:space="preserve"> </w:t>
      </w:r>
      <w:r>
        <w:t>Союза.</w:t>
      </w:r>
      <w:r>
        <w:rPr>
          <w:spacing w:val="-8"/>
        </w:rPr>
        <w:t xml:space="preserve"> </w:t>
      </w:r>
      <w:r>
        <w:t>Самый</w:t>
      </w:r>
      <w:r>
        <w:rPr>
          <w:spacing w:val="-10"/>
        </w:rPr>
        <w:t xml:space="preserve"> </w:t>
      </w:r>
      <w:r>
        <w:t>длительный</w:t>
      </w:r>
      <w:r>
        <w:rPr>
          <w:spacing w:val="-10"/>
        </w:rPr>
        <w:t xml:space="preserve"> </w:t>
      </w:r>
      <w:r>
        <w:t>полёт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космосе</w:t>
      </w:r>
      <w:r>
        <w:rPr>
          <w:spacing w:val="-5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Валерий</w:t>
      </w:r>
      <w:r>
        <w:rPr>
          <w:spacing w:val="-2"/>
        </w:rPr>
        <w:t xml:space="preserve"> </w:t>
      </w:r>
      <w:r>
        <w:t>Поляков, Герой Советского Союза, Герой Российской</w:t>
      </w:r>
      <w:r>
        <w:t xml:space="preserve"> Федерации.</w:t>
      </w:r>
    </w:p>
    <w:p w:rsidR="007A46EE" w:rsidRDefault="009E1D98">
      <w:pPr>
        <w:pStyle w:val="a3"/>
        <w:spacing w:before="199"/>
        <w:jc w:val="left"/>
      </w:pPr>
      <w:r>
        <w:t>Кто</w:t>
      </w:r>
      <w:r>
        <w:rPr>
          <w:spacing w:val="-17"/>
        </w:rPr>
        <w:t xml:space="preserve"> </w:t>
      </w:r>
      <w:r>
        <w:t>такие</w:t>
      </w:r>
      <w:r>
        <w:rPr>
          <w:spacing w:val="-10"/>
        </w:rPr>
        <w:t xml:space="preserve"> </w:t>
      </w:r>
      <w:r>
        <w:t>нацисты?</w:t>
      </w:r>
      <w:r>
        <w:rPr>
          <w:spacing w:val="-14"/>
        </w:rPr>
        <w:t xml:space="preserve"> </w:t>
      </w:r>
      <w:r>
        <w:t>Почему</w:t>
      </w:r>
      <w:r>
        <w:rPr>
          <w:spacing w:val="-17"/>
        </w:rPr>
        <w:t xml:space="preserve"> </w:t>
      </w:r>
      <w:r>
        <w:t>они</w:t>
      </w:r>
      <w:r>
        <w:rPr>
          <w:spacing w:val="-7"/>
        </w:rPr>
        <w:t xml:space="preserve"> </w:t>
      </w:r>
      <w:r>
        <w:t>хотели</w:t>
      </w:r>
      <w:r>
        <w:rPr>
          <w:spacing w:val="-3"/>
        </w:rPr>
        <w:t xml:space="preserve"> </w:t>
      </w:r>
      <w:r>
        <w:t>сделать</w:t>
      </w:r>
      <w:r>
        <w:rPr>
          <w:spacing w:val="-15"/>
        </w:rPr>
        <w:t xml:space="preserve"> </w:t>
      </w:r>
      <w:r>
        <w:t>все</w:t>
      </w:r>
      <w:r>
        <w:rPr>
          <w:spacing w:val="-10"/>
        </w:rPr>
        <w:t xml:space="preserve"> </w:t>
      </w:r>
      <w:r>
        <w:t>народы</w:t>
      </w:r>
      <w:r>
        <w:rPr>
          <w:spacing w:val="-14"/>
        </w:rPr>
        <w:t xml:space="preserve"> </w:t>
      </w:r>
      <w:r>
        <w:t>своими</w:t>
      </w:r>
      <w:r>
        <w:rPr>
          <w:spacing w:val="-11"/>
        </w:rPr>
        <w:t xml:space="preserve"> </w:t>
      </w:r>
      <w:r>
        <w:rPr>
          <w:spacing w:val="-2"/>
        </w:rPr>
        <w:t>рабами?</w:t>
      </w:r>
    </w:p>
    <w:p w:rsidR="007A46EE" w:rsidRDefault="009E1D98">
      <w:pPr>
        <w:pStyle w:val="a3"/>
        <w:spacing w:before="48"/>
        <w:jc w:val="left"/>
      </w:pPr>
      <w:r>
        <w:rPr>
          <w:spacing w:val="-2"/>
        </w:rPr>
        <w:t>Преступления</w:t>
      </w:r>
      <w:r>
        <w:t xml:space="preserve"> </w:t>
      </w:r>
      <w:r>
        <w:rPr>
          <w:spacing w:val="-2"/>
        </w:rPr>
        <w:t>нацистов:</w:t>
      </w:r>
      <w:r>
        <w:rPr>
          <w:spacing w:val="-12"/>
        </w:rPr>
        <w:t xml:space="preserve"> </w:t>
      </w:r>
      <w:r>
        <w:rPr>
          <w:spacing w:val="-2"/>
        </w:rPr>
        <w:t>концлагерь</w:t>
      </w:r>
      <w:r>
        <w:rPr>
          <w:spacing w:val="3"/>
        </w:rPr>
        <w:t xml:space="preserve"> </w:t>
      </w:r>
      <w:r>
        <w:rPr>
          <w:spacing w:val="-2"/>
        </w:rPr>
        <w:t>как</w:t>
      </w:r>
      <w:r>
        <w:rPr>
          <w:spacing w:val="-3"/>
        </w:rPr>
        <w:t xml:space="preserve"> </w:t>
      </w:r>
      <w:r>
        <w:rPr>
          <w:spacing w:val="-2"/>
        </w:rPr>
        <w:t>места</w:t>
      </w:r>
      <w:r>
        <w:rPr>
          <w:spacing w:val="1"/>
        </w:rPr>
        <w:t xml:space="preserve"> </w:t>
      </w:r>
      <w:r>
        <w:rPr>
          <w:spacing w:val="-2"/>
        </w:rPr>
        <w:t>принудительной</w:t>
      </w:r>
      <w:r>
        <w:rPr>
          <w:spacing w:val="-1"/>
        </w:rPr>
        <w:t xml:space="preserve"> </w:t>
      </w:r>
      <w:r>
        <w:rPr>
          <w:spacing w:val="-2"/>
        </w:rPr>
        <w:t>жестокой</w:t>
      </w:r>
      <w:r>
        <w:rPr>
          <w:spacing w:val="-1"/>
        </w:rPr>
        <w:t xml:space="preserve"> </w:t>
      </w:r>
      <w:r>
        <w:rPr>
          <w:spacing w:val="-2"/>
        </w:rPr>
        <w:t>изоляции.</w:t>
      </w:r>
    </w:p>
    <w:p w:rsidR="007A46EE" w:rsidRDefault="009E1D98">
      <w:pPr>
        <w:pStyle w:val="a3"/>
        <w:spacing w:before="48"/>
        <w:jc w:val="left"/>
      </w:pPr>
      <w:r>
        <w:t>Дети</w:t>
      </w:r>
      <w:r>
        <w:rPr>
          <w:spacing w:val="-13"/>
        </w:rPr>
        <w:t xml:space="preserve"> </w:t>
      </w:r>
      <w:r>
        <w:t>Освенцима.</w:t>
      </w:r>
      <w:r>
        <w:rPr>
          <w:spacing w:val="-8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боролись</w:t>
      </w:r>
      <w:r>
        <w:rPr>
          <w:spacing w:val="-1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нацизмом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концлагерях</w:t>
      </w:r>
      <w:r>
        <w:rPr>
          <w:spacing w:val="-17"/>
        </w:rPr>
        <w:t xml:space="preserve"> </w:t>
      </w:r>
      <w:r>
        <w:t>советские</w:t>
      </w:r>
      <w:r>
        <w:rPr>
          <w:spacing w:val="-10"/>
        </w:rPr>
        <w:t xml:space="preserve"> </w:t>
      </w:r>
      <w:r>
        <w:t>солдаты</w:t>
      </w:r>
      <w:r>
        <w:rPr>
          <w:spacing w:val="-11"/>
        </w:rPr>
        <w:t xml:space="preserve"> </w:t>
      </w:r>
      <w:r>
        <w:rPr>
          <w:spacing w:val="-10"/>
        </w:rPr>
        <w:t>и</w:t>
      </w:r>
    </w:p>
    <w:p w:rsidR="007A46EE" w:rsidRDefault="009E1D98">
      <w:pPr>
        <w:pStyle w:val="a3"/>
        <w:spacing w:before="47"/>
        <w:jc w:val="left"/>
      </w:pPr>
      <w:r>
        <w:t>офицеры.</w:t>
      </w:r>
      <w:r>
        <w:rPr>
          <w:spacing w:val="-14"/>
        </w:rPr>
        <w:t xml:space="preserve"> </w:t>
      </w:r>
      <w:r>
        <w:t>11</w:t>
      </w:r>
      <w:r>
        <w:rPr>
          <w:spacing w:val="-17"/>
        </w:rPr>
        <w:t xml:space="preserve"> </w:t>
      </w:r>
      <w:r>
        <w:t>апреля</w:t>
      </w:r>
      <w:r>
        <w:rPr>
          <w:spacing w:val="-12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Международный</w:t>
      </w:r>
      <w:r>
        <w:rPr>
          <w:spacing w:val="-12"/>
        </w:rPr>
        <w:t xml:space="preserve"> </w:t>
      </w:r>
      <w:r>
        <w:t>день</w:t>
      </w:r>
      <w:r>
        <w:rPr>
          <w:spacing w:val="-18"/>
        </w:rPr>
        <w:t xml:space="preserve"> </w:t>
      </w:r>
      <w:r>
        <w:t>освобождения</w:t>
      </w:r>
      <w:r>
        <w:rPr>
          <w:spacing w:val="-12"/>
        </w:rPr>
        <w:t xml:space="preserve"> </w:t>
      </w:r>
      <w:r>
        <w:t>узников</w:t>
      </w:r>
      <w:r>
        <w:rPr>
          <w:spacing w:val="-17"/>
        </w:rPr>
        <w:t xml:space="preserve"> </w:t>
      </w:r>
      <w:r>
        <w:rPr>
          <w:spacing w:val="-2"/>
        </w:rPr>
        <w:t>концлагерей.</w:t>
      </w:r>
    </w:p>
    <w:p w:rsidR="007A46EE" w:rsidRDefault="009E1D98">
      <w:pPr>
        <w:pStyle w:val="a3"/>
        <w:spacing w:before="250" w:line="276" w:lineRule="auto"/>
        <w:ind w:right="275"/>
        <w:jc w:val="left"/>
      </w:pPr>
      <w:r>
        <w:t>Особо</w:t>
      </w:r>
      <w:r>
        <w:rPr>
          <w:spacing w:val="-16"/>
        </w:rPr>
        <w:t xml:space="preserve"> </w:t>
      </w:r>
      <w:r>
        <w:t>охраняемые</w:t>
      </w:r>
      <w:r>
        <w:rPr>
          <w:spacing w:val="-14"/>
        </w:rPr>
        <w:t xml:space="preserve"> </w:t>
      </w:r>
      <w:r>
        <w:t>территории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—</w:t>
      </w:r>
      <w:r>
        <w:rPr>
          <w:spacing w:val="-17"/>
        </w:rPr>
        <w:t xml:space="preserve"> </w:t>
      </w:r>
      <w:r>
        <w:t>заповедники,</w:t>
      </w:r>
      <w:r>
        <w:rPr>
          <w:spacing w:val="-13"/>
        </w:rPr>
        <w:t xml:space="preserve"> </w:t>
      </w:r>
      <w:r>
        <w:t>национальные</w:t>
      </w:r>
      <w:r>
        <w:rPr>
          <w:spacing w:val="-15"/>
        </w:rPr>
        <w:t xml:space="preserve"> </w:t>
      </w:r>
      <w:r>
        <w:t>парки. Экологические тропы — что это такое? Путешествие на Камчатку (долина гейзеров), в Приокско-Террасный заповедник (дикий дом для зубр</w:t>
      </w:r>
      <w:r>
        <w:t>ов, косуль, оленей), в Большой Арктический заповедник, в заповедник «Чёрные земли»</w:t>
      </w:r>
    </w:p>
    <w:p w:rsidR="007A46EE" w:rsidRDefault="009E1D98">
      <w:pPr>
        <w:pStyle w:val="a3"/>
        <w:spacing w:before="7" w:line="276" w:lineRule="auto"/>
        <w:jc w:val="left"/>
      </w:pPr>
      <w:r>
        <w:t>(сохранение</w:t>
      </w:r>
      <w:r>
        <w:rPr>
          <w:spacing w:val="-10"/>
        </w:rPr>
        <w:t xml:space="preserve"> </w:t>
      </w:r>
      <w:r>
        <w:t>сайгаков,</w:t>
      </w:r>
      <w:r>
        <w:rPr>
          <w:spacing w:val="-9"/>
        </w:rPr>
        <w:t xml:space="preserve"> </w:t>
      </w:r>
      <w:r>
        <w:t>тушканчиков,</w:t>
      </w:r>
      <w:r>
        <w:rPr>
          <w:spacing w:val="-9"/>
        </w:rPr>
        <w:t xml:space="preserve"> </w:t>
      </w:r>
      <w:r>
        <w:t>сусликов).</w:t>
      </w:r>
      <w:r>
        <w:rPr>
          <w:spacing w:val="-9"/>
        </w:rPr>
        <w:t xml:space="preserve"> </w:t>
      </w:r>
      <w:r>
        <w:t>Таймыр</w:t>
      </w:r>
      <w:r>
        <w:rPr>
          <w:spacing w:val="-7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родной</w:t>
      </w:r>
      <w:r>
        <w:rPr>
          <w:spacing w:val="-16"/>
        </w:rPr>
        <w:t xml:space="preserve"> </w:t>
      </w:r>
      <w:r>
        <w:t>дом</w:t>
      </w:r>
      <w:r>
        <w:rPr>
          <w:spacing w:val="-11"/>
        </w:rPr>
        <w:t xml:space="preserve"> </w:t>
      </w:r>
      <w:r>
        <w:t>северных оленей. Окский заповедник — журавлиный питомник.</w:t>
      </w:r>
    </w:p>
    <w:p w:rsidR="007A46EE" w:rsidRDefault="009E1D98">
      <w:pPr>
        <w:pStyle w:val="a3"/>
        <w:spacing w:before="196" w:line="276" w:lineRule="auto"/>
        <w:jc w:val="left"/>
      </w:pPr>
      <w:r>
        <w:t>Профессии</w:t>
      </w:r>
      <w:r>
        <w:rPr>
          <w:spacing w:val="-8"/>
        </w:rPr>
        <w:t xml:space="preserve"> </w:t>
      </w:r>
      <w:r>
        <w:t>прошлого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профессии</w:t>
      </w:r>
      <w:r>
        <w:rPr>
          <w:spacing w:val="-7"/>
        </w:rPr>
        <w:t xml:space="preserve"> </w:t>
      </w:r>
      <w:r>
        <w:t>будущего</w:t>
      </w:r>
      <w:r>
        <w:rPr>
          <w:spacing w:val="-4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стране,</w:t>
      </w:r>
      <w:r>
        <w:rPr>
          <w:spacing w:val="-3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я вырасту? Профессии моих родителей, бабушек и дедушек. Профессиональные династии. Зачем нужно учиться всё время, пока работаешь?</w:t>
      </w:r>
    </w:p>
    <w:p w:rsidR="007A46EE" w:rsidRDefault="009E1D98">
      <w:pPr>
        <w:pStyle w:val="a3"/>
        <w:spacing w:before="200" w:line="276" w:lineRule="auto"/>
        <w:jc w:val="left"/>
      </w:pPr>
      <w:r>
        <w:t>Историческая</w:t>
      </w:r>
      <w:r>
        <w:rPr>
          <w:spacing w:val="-9"/>
        </w:rPr>
        <w:t xml:space="preserve"> </w:t>
      </w:r>
      <w:r>
        <w:t>память:</w:t>
      </w:r>
      <w:r>
        <w:rPr>
          <w:spacing w:val="-18"/>
        </w:rPr>
        <w:t xml:space="preserve"> </w:t>
      </w:r>
      <w:r>
        <w:t>мы</w:t>
      </w:r>
      <w:r>
        <w:rPr>
          <w:spacing w:val="-10"/>
        </w:rPr>
        <w:t xml:space="preserve"> </w:t>
      </w:r>
      <w:r>
        <w:t>помним</w:t>
      </w:r>
      <w:r>
        <w:rPr>
          <w:spacing w:val="-10"/>
        </w:rPr>
        <w:t xml:space="preserve"> </w:t>
      </w:r>
      <w:r>
        <w:t>подвиги</w:t>
      </w:r>
      <w:r>
        <w:rPr>
          <w:spacing w:val="-10"/>
        </w:rPr>
        <w:t xml:space="preserve"> </w:t>
      </w:r>
      <w:r>
        <w:t>наших</w:t>
      </w:r>
      <w:r>
        <w:rPr>
          <w:spacing w:val="-18"/>
        </w:rPr>
        <w:t xml:space="preserve"> </w:t>
      </w:r>
      <w:r>
        <w:t>солдат,</w:t>
      </w:r>
      <w:r>
        <w:rPr>
          <w:spacing w:val="-3"/>
        </w:rPr>
        <w:t xml:space="preserve"> </w:t>
      </w:r>
      <w:r>
        <w:t>офицеров,</w:t>
      </w:r>
      <w:r>
        <w:rPr>
          <w:spacing w:val="-3"/>
        </w:rPr>
        <w:t xml:space="preserve"> </w:t>
      </w:r>
      <w:r>
        <w:t>матросов, защитивших нашу жизнь в год</w:t>
      </w:r>
      <w:r>
        <w:t>ы Великой Отечественной войны. Связь</w:t>
      </w:r>
    </w:p>
    <w:p w:rsidR="007A46EE" w:rsidRDefault="009E1D98">
      <w:pPr>
        <w:pStyle w:val="a3"/>
        <w:spacing w:line="276" w:lineRule="auto"/>
        <w:ind w:right="275"/>
        <w:jc w:val="left"/>
      </w:pPr>
      <w:r>
        <w:t>(преемственность)</w:t>
      </w:r>
      <w:r>
        <w:rPr>
          <w:spacing w:val="-15"/>
        </w:rPr>
        <w:t xml:space="preserve"> </w:t>
      </w:r>
      <w:r>
        <w:t>поколений:</w:t>
      </w:r>
      <w:r>
        <w:rPr>
          <w:spacing w:val="-15"/>
        </w:rPr>
        <w:t xml:space="preserve"> </w:t>
      </w:r>
      <w:r>
        <w:t>Бессмертный</w:t>
      </w:r>
      <w:r>
        <w:rPr>
          <w:spacing w:val="-9"/>
        </w:rPr>
        <w:t xml:space="preserve"> </w:t>
      </w:r>
      <w:r>
        <w:t>полк</w:t>
      </w:r>
      <w:r>
        <w:rPr>
          <w:spacing w:val="-8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помним,</w:t>
      </w:r>
      <w:r>
        <w:rPr>
          <w:spacing w:val="-9"/>
        </w:rPr>
        <w:t xml:space="preserve"> </w:t>
      </w:r>
      <w:r>
        <w:t>любим,</w:t>
      </w:r>
      <w:r>
        <w:rPr>
          <w:spacing w:val="-9"/>
        </w:rPr>
        <w:t xml:space="preserve"> </w:t>
      </w:r>
      <w:r>
        <w:t>гордимся. Какое чувство вело советских людей на борьбу за свободу своей Родины?</w:t>
      </w:r>
    </w:p>
    <w:p w:rsidR="007A46EE" w:rsidRDefault="009E1D98">
      <w:pPr>
        <w:pStyle w:val="a3"/>
        <w:spacing w:before="199" w:line="276" w:lineRule="auto"/>
        <w:ind w:right="266"/>
      </w:pPr>
      <w:r>
        <w:t>Детская</w:t>
      </w:r>
      <w:r>
        <w:rPr>
          <w:spacing w:val="-1"/>
        </w:rPr>
        <w:t xml:space="preserve"> </w:t>
      </w:r>
      <w:r>
        <w:t>общественная</w:t>
      </w:r>
      <w:r>
        <w:rPr>
          <w:spacing w:val="-1"/>
        </w:rPr>
        <w:t xml:space="preserve"> </w:t>
      </w:r>
      <w:r>
        <w:t>организация —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вместе, и</w:t>
      </w:r>
      <w:r>
        <w:rPr>
          <w:spacing w:val="-5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делаем</w:t>
      </w:r>
      <w:r>
        <w:rPr>
          <w:spacing w:val="-2"/>
        </w:rPr>
        <w:t xml:space="preserve"> </w:t>
      </w:r>
      <w:r>
        <w:t>добрые</w:t>
      </w:r>
      <w:r>
        <w:rPr>
          <w:spacing w:val="-7"/>
        </w:rPr>
        <w:t xml:space="preserve"> </w:t>
      </w:r>
      <w:r>
        <w:t>дела. Друзь</w:t>
      </w:r>
      <w:r>
        <w:t>я необходимы</w:t>
      </w:r>
      <w:r>
        <w:rPr>
          <w:spacing w:val="-5"/>
        </w:rPr>
        <w:t xml:space="preserve"> </w:t>
      </w:r>
      <w:r>
        <w:t>каждому</w:t>
      </w:r>
      <w:r>
        <w:rPr>
          <w:spacing w:val="-14"/>
        </w:rPr>
        <w:t xml:space="preserve"> </w:t>
      </w:r>
      <w:r>
        <w:t>человеку.</w:t>
      </w:r>
      <w:r>
        <w:rPr>
          <w:spacing w:val="-2"/>
        </w:rPr>
        <w:t xml:space="preserve"> </w:t>
      </w:r>
      <w:r>
        <w:t>Добрые</w:t>
      </w:r>
      <w:r>
        <w:rPr>
          <w:spacing w:val="-4"/>
        </w:rPr>
        <w:t xml:space="preserve"> </w:t>
      </w:r>
      <w:r>
        <w:t>дела,</w:t>
      </w:r>
      <w:r>
        <w:rPr>
          <w:spacing w:val="-3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сделать</w:t>
      </w:r>
      <w:r>
        <w:rPr>
          <w:spacing w:val="-11"/>
        </w:rPr>
        <w:t xml:space="preserve"> </w:t>
      </w:r>
      <w:r>
        <w:t>вместе. Наша помощь нужна тем, кто в ней нуждается: больным, старым, слабым.</w:t>
      </w:r>
    </w:p>
    <w:p w:rsidR="007A46EE" w:rsidRDefault="009E1D98">
      <w:pPr>
        <w:pStyle w:val="a3"/>
        <w:spacing w:before="200" w:line="276" w:lineRule="auto"/>
        <w:ind w:right="232"/>
      </w:pPr>
      <w:r>
        <w:t>Счастье</w:t>
      </w:r>
      <w:r>
        <w:rPr>
          <w:spacing w:val="-7"/>
        </w:rPr>
        <w:t xml:space="preserve"> </w:t>
      </w:r>
      <w:r>
        <w:t>каждый</w:t>
      </w:r>
      <w:r>
        <w:rPr>
          <w:spacing w:val="-9"/>
        </w:rPr>
        <w:t xml:space="preserve"> </w:t>
      </w:r>
      <w:r>
        <w:t>понимает</w:t>
      </w:r>
      <w:r>
        <w:rPr>
          <w:spacing w:val="-10"/>
        </w:rPr>
        <w:t xml:space="preserve"> </w:t>
      </w:r>
      <w:r>
        <w:t>по-своему.</w:t>
      </w:r>
      <w:r>
        <w:rPr>
          <w:spacing w:val="-2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всех</w:t>
      </w:r>
      <w:r>
        <w:rPr>
          <w:spacing w:val="-18"/>
        </w:rPr>
        <w:t xml:space="preserve"> </w:t>
      </w:r>
      <w:r>
        <w:t>счастье</w:t>
      </w:r>
      <w:r>
        <w:rPr>
          <w:spacing w:val="-2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мир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Земле,</w:t>
      </w:r>
      <w:r>
        <w:rPr>
          <w:spacing w:val="-2"/>
        </w:rPr>
        <w:t xml:space="preserve"> </w:t>
      </w:r>
      <w:r>
        <w:t>здоровье близких, верные друзья, благополучие страны. Бывает</w:t>
      </w:r>
      <w:r>
        <w:rPr>
          <w:spacing w:val="-1"/>
        </w:rPr>
        <w:t xml:space="preserve"> </w:t>
      </w:r>
      <w:r>
        <w:t>ли много счастья?</w:t>
      </w:r>
      <w:r>
        <w:rPr>
          <w:spacing w:val="-3"/>
        </w:rPr>
        <w:t xml:space="preserve"> </w:t>
      </w:r>
      <w:r>
        <w:t>Можно ли им поделиться?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27"/>
        <w:ind w:left="0"/>
        <w:jc w:val="left"/>
      </w:pPr>
    </w:p>
    <w:p w:rsidR="007A46EE" w:rsidRDefault="009E1D98">
      <w:pPr>
        <w:pStyle w:val="a3"/>
        <w:jc w:val="left"/>
      </w:pPr>
      <w:r>
        <w:rPr>
          <w:spacing w:val="-2"/>
        </w:rPr>
        <w:t>Планируемые</w:t>
      </w:r>
      <w:r>
        <w:rPr>
          <w:spacing w:val="-3"/>
        </w:rPr>
        <w:t xml:space="preserve"> </w:t>
      </w:r>
      <w:r>
        <w:rPr>
          <w:spacing w:val="-2"/>
        </w:rPr>
        <w:t>результаты</w:t>
      </w:r>
      <w:r>
        <w:rPr>
          <w:spacing w:val="-3"/>
        </w:rPr>
        <w:t xml:space="preserve"> </w:t>
      </w:r>
      <w:r>
        <w:rPr>
          <w:spacing w:val="-2"/>
        </w:rPr>
        <w:t>освоения</w:t>
      </w:r>
      <w:r>
        <w:rPr>
          <w:spacing w:val="-4"/>
        </w:rPr>
        <w:t xml:space="preserve"> курса</w:t>
      </w:r>
    </w:p>
    <w:p w:rsidR="007A46EE" w:rsidRDefault="007A46EE">
      <w:pPr>
        <w:pStyle w:val="a3"/>
        <w:ind w:left="0"/>
        <w:jc w:val="left"/>
      </w:pPr>
    </w:p>
    <w:p w:rsidR="007A46EE" w:rsidRDefault="007A46EE">
      <w:pPr>
        <w:pStyle w:val="a3"/>
        <w:spacing w:before="177"/>
        <w:ind w:left="0"/>
        <w:jc w:val="left"/>
      </w:pPr>
    </w:p>
    <w:p w:rsidR="007A46EE" w:rsidRDefault="009E1D98">
      <w:pPr>
        <w:pStyle w:val="a3"/>
        <w:spacing w:line="276" w:lineRule="auto"/>
        <w:ind w:right="242"/>
      </w:pPr>
      <w:r>
        <w:t>Занятия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  <w:r>
        <w:rPr>
          <w:spacing w:val="-14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направлены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школьниками следующих личностных, метапредметны</w:t>
      </w:r>
      <w:r>
        <w:t>х и предметных образовательных</w:t>
      </w:r>
    </w:p>
    <w:p w:rsidR="007A46EE" w:rsidRDefault="007A46EE">
      <w:pPr>
        <w:pStyle w:val="a3"/>
        <w:spacing w:line="276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jc w:val="left"/>
      </w:pPr>
      <w:r>
        <w:rPr>
          <w:spacing w:val="-2"/>
        </w:rPr>
        <w:t>результатов.</w:t>
      </w:r>
    </w:p>
    <w:p w:rsidR="007A46EE" w:rsidRDefault="009E1D98">
      <w:pPr>
        <w:pStyle w:val="a3"/>
        <w:spacing w:before="244"/>
        <w:jc w:val="left"/>
      </w:pPr>
      <w:r>
        <w:rPr>
          <w:spacing w:val="-2"/>
        </w:rPr>
        <w:t>Личностные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:rsidR="007A46EE" w:rsidRDefault="009E1D98">
      <w:pPr>
        <w:pStyle w:val="a3"/>
        <w:spacing w:before="250" w:line="276" w:lineRule="auto"/>
        <w:ind w:right="1069"/>
        <w:jc w:val="left"/>
      </w:pPr>
      <w:r>
        <w:t>В</w:t>
      </w:r>
      <w:r>
        <w:rPr>
          <w:spacing w:val="-18"/>
        </w:rPr>
        <w:t xml:space="preserve"> </w:t>
      </w:r>
      <w:r>
        <w:t>сфере</w:t>
      </w:r>
      <w:r>
        <w:rPr>
          <w:spacing w:val="-17"/>
        </w:rPr>
        <w:t xml:space="preserve"> </w:t>
      </w:r>
      <w:r>
        <w:t>гражданско-патриотического</w:t>
      </w:r>
      <w:r>
        <w:rPr>
          <w:spacing w:val="-18"/>
        </w:rPr>
        <w:t xml:space="preserve"> </w:t>
      </w:r>
      <w:r>
        <w:t>воспитания:</w:t>
      </w:r>
      <w:r>
        <w:rPr>
          <w:spacing w:val="-17"/>
        </w:rPr>
        <w:t xml:space="preserve"> </w:t>
      </w:r>
      <w:r>
        <w:t>становление</w:t>
      </w:r>
      <w:r>
        <w:rPr>
          <w:spacing w:val="-18"/>
        </w:rPr>
        <w:t xml:space="preserve"> </w:t>
      </w:r>
      <w:r>
        <w:t>цен¬ностного отношения к своей Родине — России; осознание своей этнокультурной и</w:t>
      </w:r>
    </w:p>
    <w:p w:rsidR="007A46EE" w:rsidRDefault="009E1D98">
      <w:pPr>
        <w:pStyle w:val="a3"/>
        <w:spacing w:before="4" w:line="276" w:lineRule="auto"/>
        <w:jc w:val="left"/>
      </w:pPr>
      <w:r>
        <w:t>российской</w:t>
      </w:r>
      <w:r>
        <w:rPr>
          <w:spacing w:val="-13"/>
        </w:rPr>
        <w:t xml:space="preserve"> </w:t>
      </w:r>
      <w:r>
        <w:t>гражданской</w:t>
      </w:r>
      <w:r>
        <w:rPr>
          <w:spacing w:val="-11"/>
        </w:rPr>
        <w:t xml:space="preserve"> </w:t>
      </w:r>
      <w:r>
        <w:t>идентичности;</w:t>
      </w:r>
      <w:r>
        <w:rPr>
          <w:spacing w:val="-5"/>
        </w:rPr>
        <w:t xml:space="preserve"> </w:t>
      </w:r>
      <w:r>
        <w:t>сопричастность</w:t>
      </w:r>
      <w:r>
        <w:rPr>
          <w:spacing w:val="-15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прошлому,</w:t>
      </w:r>
      <w:r>
        <w:rPr>
          <w:spacing w:val="-10"/>
        </w:rPr>
        <w:t xml:space="preserve"> </w:t>
      </w:r>
      <w:r>
        <w:t>настоящему</w:t>
      </w:r>
      <w:r>
        <w:rPr>
          <w:spacing w:val="-18"/>
        </w:rPr>
        <w:t xml:space="preserve"> </w:t>
      </w:r>
      <w:r>
        <w:t>и будущему своей страны и родного края; уважение к своему и другим народам;</w:t>
      </w:r>
    </w:p>
    <w:p w:rsidR="007A46EE" w:rsidRDefault="009E1D98">
      <w:pPr>
        <w:pStyle w:val="a3"/>
        <w:spacing w:line="276" w:lineRule="auto"/>
        <w:ind w:right="1069"/>
        <w:jc w:val="left"/>
      </w:pPr>
      <w:r>
        <w:t>первоначальные представления о человеке как члене общества, о правах и ответственности,</w:t>
      </w:r>
      <w:r>
        <w:rPr>
          <w:spacing w:val="-11"/>
        </w:rPr>
        <w:t xml:space="preserve"> </w:t>
      </w:r>
      <w:r>
        <w:t>уважении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достоинстве</w:t>
      </w:r>
      <w:r>
        <w:rPr>
          <w:spacing w:val="-12"/>
        </w:rPr>
        <w:t xml:space="preserve"> </w:t>
      </w:r>
      <w:r>
        <w:t>человека,</w:t>
      </w:r>
      <w:r>
        <w:rPr>
          <w:spacing w:val="-11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нравс</w:t>
      </w:r>
      <w:r>
        <w:t>твенно-этических нормах поведения и правилах межличностных отношений.</w:t>
      </w:r>
    </w:p>
    <w:p w:rsidR="007A46EE" w:rsidRDefault="009E1D98">
      <w:pPr>
        <w:pStyle w:val="a3"/>
        <w:spacing w:before="203" w:line="273" w:lineRule="auto"/>
        <w:jc w:val="left"/>
      </w:pPr>
      <w:r>
        <w:t>В</w:t>
      </w:r>
      <w:r>
        <w:rPr>
          <w:spacing w:val="-18"/>
        </w:rPr>
        <w:t xml:space="preserve"> </w:t>
      </w:r>
      <w:r>
        <w:t>сфере</w:t>
      </w:r>
      <w:r>
        <w:rPr>
          <w:spacing w:val="-14"/>
        </w:rPr>
        <w:t xml:space="preserve"> </w:t>
      </w:r>
      <w:r>
        <w:t>духовно-нравственного</w:t>
      </w:r>
      <w:r>
        <w:rPr>
          <w:spacing w:val="-11"/>
        </w:rPr>
        <w:t xml:space="preserve"> </w:t>
      </w:r>
      <w:r>
        <w:t>воспитания:</w:t>
      </w:r>
      <w:r>
        <w:rPr>
          <w:spacing w:val="-18"/>
        </w:rPr>
        <w:t xml:space="preserve"> </w:t>
      </w:r>
      <w:r>
        <w:t>признание</w:t>
      </w:r>
      <w:r>
        <w:rPr>
          <w:spacing w:val="-10"/>
        </w:rPr>
        <w:t xml:space="preserve"> </w:t>
      </w:r>
      <w:r>
        <w:t>индивидуаль¬ности</w:t>
      </w:r>
      <w:r>
        <w:rPr>
          <w:spacing w:val="-15"/>
        </w:rPr>
        <w:t xml:space="preserve"> </w:t>
      </w:r>
      <w:r>
        <w:t>каждого человека; проявление сопереживания, уважения и доброжелательности; неприятие любых форм поведения, направлен</w:t>
      </w:r>
      <w:r>
        <w:t>ных на причинение физического и морального</w:t>
      </w:r>
    </w:p>
    <w:p w:rsidR="007A46EE" w:rsidRDefault="009E1D98">
      <w:pPr>
        <w:pStyle w:val="a3"/>
        <w:spacing w:before="8"/>
        <w:jc w:val="left"/>
      </w:pPr>
      <w:r>
        <w:t>вреда</w:t>
      </w:r>
      <w:r>
        <w:rPr>
          <w:spacing w:val="-15"/>
        </w:rPr>
        <w:t xml:space="preserve"> </w:t>
      </w:r>
      <w:r>
        <w:t>другим</w:t>
      </w:r>
      <w:r>
        <w:rPr>
          <w:spacing w:val="-12"/>
        </w:rPr>
        <w:t xml:space="preserve"> </w:t>
      </w:r>
      <w:r>
        <w:rPr>
          <w:spacing w:val="-2"/>
        </w:rPr>
        <w:t>людям.</w:t>
      </w:r>
    </w:p>
    <w:p w:rsidR="007A46EE" w:rsidRDefault="009E1D98">
      <w:pPr>
        <w:pStyle w:val="a3"/>
        <w:spacing w:before="245"/>
        <w:jc w:val="left"/>
      </w:pPr>
      <w:r>
        <w:t>В</w:t>
      </w:r>
      <w:r>
        <w:rPr>
          <w:spacing w:val="-18"/>
        </w:rPr>
        <w:t xml:space="preserve"> </w:t>
      </w:r>
      <w:r>
        <w:t>сфере</w:t>
      </w:r>
      <w:r>
        <w:rPr>
          <w:spacing w:val="-17"/>
        </w:rPr>
        <w:t xml:space="preserve"> </w:t>
      </w:r>
      <w:r>
        <w:t>эстетического</w:t>
      </w:r>
      <w:r>
        <w:rPr>
          <w:spacing w:val="-18"/>
        </w:rPr>
        <w:t xml:space="preserve"> </w:t>
      </w:r>
      <w:r>
        <w:t>воспитания:</w:t>
      </w:r>
      <w:r>
        <w:rPr>
          <w:spacing w:val="-17"/>
        </w:rPr>
        <w:t xml:space="preserve"> </w:t>
      </w:r>
      <w:r>
        <w:t>уважительное</w:t>
      </w:r>
      <w:r>
        <w:rPr>
          <w:spacing w:val="-18"/>
        </w:rPr>
        <w:t xml:space="preserve"> </w:t>
      </w:r>
      <w:r>
        <w:t>отношение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инте¬рес</w:t>
      </w:r>
      <w:r>
        <w:rPr>
          <w:spacing w:val="-15"/>
        </w:rPr>
        <w:t xml:space="preserve"> </w:t>
      </w:r>
      <w:r>
        <w:rPr>
          <w:spacing w:val="-10"/>
        </w:rPr>
        <w:t>к</w:t>
      </w:r>
    </w:p>
    <w:p w:rsidR="007A46EE" w:rsidRDefault="009E1D98">
      <w:pPr>
        <w:pStyle w:val="a3"/>
        <w:spacing w:before="48" w:line="276" w:lineRule="auto"/>
        <w:ind w:right="210"/>
        <w:jc w:val="left"/>
      </w:pPr>
      <w:r>
        <w:t>художественной</w:t>
      </w:r>
      <w:r>
        <w:rPr>
          <w:spacing w:val="-16"/>
        </w:rPr>
        <w:t xml:space="preserve"> </w:t>
      </w:r>
      <w:r>
        <w:t>культуре,</w:t>
      </w:r>
      <w:r>
        <w:rPr>
          <w:spacing w:val="-10"/>
        </w:rPr>
        <w:t xml:space="preserve"> </w:t>
      </w:r>
      <w:r>
        <w:t>восприимчивость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разным</w:t>
      </w:r>
      <w:r>
        <w:rPr>
          <w:spacing w:val="-11"/>
        </w:rPr>
        <w:t xml:space="preserve"> </w:t>
      </w:r>
      <w:r>
        <w:t>видам</w:t>
      </w:r>
      <w:r>
        <w:rPr>
          <w:spacing w:val="-11"/>
        </w:rPr>
        <w:t xml:space="preserve"> </w:t>
      </w:r>
      <w:r>
        <w:t>искус¬ства,</w:t>
      </w:r>
      <w:r>
        <w:rPr>
          <w:spacing w:val="-10"/>
        </w:rPr>
        <w:t xml:space="preserve"> </w:t>
      </w:r>
      <w:r>
        <w:t>традициям и творчеству своего и других народов; стремле</w:t>
      </w:r>
      <w:r>
        <w:t>ние к само¬выражению в разных</w:t>
      </w:r>
    </w:p>
    <w:p w:rsidR="007A46EE" w:rsidRDefault="009E1D98">
      <w:pPr>
        <w:pStyle w:val="a3"/>
        <w:spacing w:before="3"/>
        <w:jc w:val="left"/>
      </w:pPr>
      <w:r>
        <w:rPr>
          <w:spacing w:val="-2"/>
        </w:rPr>
        <w:t>видах</w:t>
      </w:r>
      <w:r>
        <w:rPr>
          <w:spacing w:val="-1"/>
        </w:rPr>
        <w:t xml:space="preserve"> </w:t>
      </w:r>
      <w:r>
        <w:rPr>
          <w:spacing w:val="-2"/>
        </w:rPr>
        <w:t>художественной</w:t>
      </w:r>
      <w:r>
        <w:rPr>
          <w:spacing w:val="-4"/>
        </w:rPr>
        <w:t xml:space="preserve"> </w:t>
      </w:r>
      <w:r>
        <w:rPr>
          <w:spacing w:val="-2"/>
        </w:rPr>
        <w:t>деятельности.</w:t>
      </w:r>
    </w:p>
    <w:p w:rsidR="007A46EE" w:rsidRDefault="009E1D98">
      <w:pPr>
        <w:pStyle w:val="a3"/>
        <w:spacing w:before="245"/>
        <w:jc w:val="left"/>
      </w:pP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сфере</w:t>
      </w:r>
      <w:r>
        <w:t xml:space="preserve"> </w:t>
      </w:r>
      <w:r>
        <w:rPr>
          <w:spacing w:val="-2"/>
        </w:rPr>
        <w:t>физического</w:t>
      </w:r>
      <w:r>
        <w:rPr>
          <w:spacing w:val="-3"/>
        </w:rPr>
        <w:t xml:space="preserve"> </w:t>
      </w:r>
      <w:r>
        <w:rPr>
          <w:spacing w:val="-2"/>
        </w:rPr>
        <w:t>воспитания,</w:t>
      </w:r>
      <w:r>
        <w:t xml:space="preserve"> </w:t>
      </w:r>
      <w:r>
        <w:rPr>
          <w:spacing w:val="-2"/>
        </w:rPr>
        <w:t>формирования</w:t>
      </w:r>
      <w:r>
        <w:t xml:space="preserve"> </w:t>
      </w:r>
      <w:r>
        <w:rPr>
          <w:spacing w:val="-2"/>
        </w:rPr>
        <w:t>культуры здоровья</w:t>
      </w:r>
      <w:r>
        <w:rPr>
          <w:spacing w:val="-1"/>
        </w:rPr>
        <w:t xml:space="preserve"> </w:t>
      </w:r>
      <w:r>
        <w:rPr>
          <w:spacing w:val="-10"/>
        </w:rPr>
        <w:t>и</w:t>
      </w:r>
    </w:p>
    <w:p w:rsidR="007A46EE" w:rsidRDefault="009E1D98">
      <w:pPr>
        <w:pStyle w:val="a3"/>
        <w:spacing w:before="48" w:line="278" w:lineRule="auto"/>
        <w:ind w:right="275"/>
        <w:jc w:val="left"/>
      </w:pPr>
      <w:r>
        <w:t>эмоционального</w:t>
      </w:r>
      <w:r>
        <w:rPr>
          <w:spacing w:val="-13"/>
        </w:rPr>
        <w:t xml:space="preserve"> </w:t>
      </w:r>
      <w:r>
        <w:t>благополучия:</w:t>
      </w:r>
      <w:r>
        <w:rPr>
          <w:spacing w:val="-18"/>
        </w:rPr>
        <w:t xml:space="preserve"> </w:t>
      </w:r>
      <w:r>
        <w:t>соблюдение</w:t>
      </w:r>
      <w:r>
        <w:rPr>
          <w:spacing w:val="-10"/>
        </w:rPr>
        <w:t xml:space="preserve"> </w:t>
      </w:r>
      <w:r>
        <w:t>правил</w:t>
      </w:r>
      <w:r>
        <w:rPr>
          <w:spacing w:val="-12"/>
        </w:rPr>
        <w:t xml:space="preserve"> </w:t>
      </w:r>
      <w:r>
        <w:t>здорового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безопас¬ного</w:t>
      </w:r>
      <w:r>
        <w:rPr>
          <w:spacing w:val="-9"/>
        </w:rPr>
        <w:t xml:space="preserve"> </w:t>
      </w:r>
      <w:r>
        <w:t>(для себя и других людей) образа жизни в окружающей среде (в том числе</w:t>
      </w:r>
    </w:p>
    <w:p w:rsidR="007A46EE" w:rsidRDefault="009E1D98">
      <w:pPr>
        <w:pStyle w:val="a3"/>
        <w:spacing w:before="2"/>
        <w:jc w:val="left"/>
      </w:pPr>
      <w:r>
        <w:rPr>
          <w:spacing w:val="-2"/>
        </w:rPr>
        <w:t>информационной);</w:t>
      </w:r>
      <w:r>
        <w:t xml:space="preserve"> </w:t>
      </w:r>
      <w:r>
        <w:rPr>
          <w:spacing w:val="-2"/>
        </w:rPr>
        <w:t>бережное</w:t>
      </w:r>
      <w:r>
        <w:rPr>
          <w:spacing w:val="4"/>
        </w:rPr>
        <w:t xml:space="preserve"> </w:t>
      </w:r>
      <w:r>
        <w:rPr>
          <w:spacing w:val="-2"/>
        </w:rPr>
        <w:t>отношение</w:t>
      </w:r>
      <w:r>
        <w:rPr>
          <w:spacing w:val="6"/>
        </w:rPr>
        <w:t xml:space="preserve"> </w:t>
      </w:r>
      <w:r>
        <w:rPr>
          <w:spacing w:val="-2"/>
        </w:rPr>
        <w:t>к</w:t>
      </w:r>
      <w:r>
        <w:rPr>
          <w:spacing w:val="-1"/>
        </w:rPr>
        <w:t xml:space="preserve"> </w:t>
      </w:r>
      <w:r>
        <w:rPr>
          <w:spacing w:val="-2"/>
        </w:rPr>
        <w:t>физическому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психиче¬скому</w:t>
      </w:r>
      <w:r>
        <w:rPr>
          <w:spacing w:val="-9"/>
        </w:rPr>
        <w:t xml:space="preserve"> </w:t>
      </w:r>
      <w:r>
        <w:rPr>
          <w:spacing w:val="-2"/>
        </w:rPr>
        <w:t>здоровью.</w:t>
      </w:r>
    </w:p>
    <w:p w:rsidR="007A46EE" w:rsidRDefault="009E1D98">
      <w:pPr>
        <w:pStyle w:val="a3"/>
        <w:spacing w:before="244"/>
        <w:jc w:val="left"/>
      </w:pPr>
      <w:r>
        <w:t>В</w:t>
      </w:r>
      <w:r>
        <w:rPr>
          <w:spacing w:val="-18"/>
        </w:rPr>
        <w:t xml:space="preserve"> </w:t>
      </w:r>
      <w:r>
        <w:t>сфере</w:t>
      </w:r>
      <w:r>
        <w:rPr>
          <w:spacing w:val="-17"/>
        </w:rPr>
        <w:t xml:space="preserve"> </w:t>
      </w:r>
      <w:r>
        <w:t>трудового</w:t>
      </w:r>
      <w:r>
        <w:rPr>
          <w:spacing w:val="-13"/>
        </w:rPr>
        <w:t xml:space="preserve"> </w:t>
      </w:r>
      <w:r>
        <w:t>воспитания:</w:t>
      </w:r>
      <w:r>
        <w:rPr>
          <w:spacing w:val="-18"/>
        </w:rPr>
        <w:t xml:space="preserve"> </w:t>
      </w:r>
      <w:r>
        <w:t>осознание</w:t>
      </w:r>
      <w:r>
        <w:rPr>
          <w:spacing w:val="-10"/>
        </w:rPr>
        <w:t xml:space="preserve"> </w:t>
      </w:r>
      <w:r>
        <w:t>ценности</w:t>
      </w:r>
      <w:r>
        <w:rPr>
          <w:spacing w:val="-17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че¬ловека</w:t>
      </w:r>
      <w:r>
        <w:rPr>
          <w:spacing w:val="-10"/>
        </w:rPr>
        <w:t xml:space="preserve"> и</w:t>
      </w:r>
    </w:p>
    <w:p w:rsidR="007A46EE" w:rsidRDefault="009E1D98">
      <w:pPr>
        <w:pStyle w:val="a3"/>
        <w:spacing w:before="48" w:line="276" w:lineRule="auto"/>
        <w:jc w:val="left"/>
      </w:pPr>
      <w:r>
        <w:t>общества,</w:t>
      </w:r>
      <w:r>
        <w:rPr>
          <w:spacing w:val="-9"/>
        </w:rPr>
        <w:t xml:space="preserve"> </w:t>
      </w:r>
      <w:r>
        <w:t>ответственное</w:t>
      </w:r>
      <w:r>
        <w:rPr>
          <w:spacing w:val="-10"/>
        </w:rPr>
        <w:t xml:space="preserve"> </w:t>
      </w:r>
      <w:r>
        <w:t>потреблени</w:t>
      </w:r>
      <w:r>
        <w:t>е</w:t>
      </w:r>
      <w:r>
        <w:rPr>
          <w:spacing w:val="-10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бережное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-10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ре¬зультатам</w:t>
      </w:r>
      <w:r>
        <w:rPr>
          <w:spacing w:val="-9"/>
        </w:rPr>
        <w:t xml:space="preserve"> </w:t>
      </w:r>
      <w:r>
        <w:t>труда, интерес к различным профессиям.</w:t>
      </w:r>
    </w:p>
    <w:p w:rsidR="007A46EE" w:rsidRDefault="009E1D98">
      <w:pPr>
        <w:pStyle w:val="a3"/>
        <w:spacing w:before="201" w:line="276" w:lineRule="auto"/>
        <w:jc w:val="left"/>
      </w:pPr>
      <w:r>
        <w:t>В</w:t>
      </w:r>
      <w:r>
        <w:rPr>
          <w:spacing w:val="-18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экологического</w:t>
      </w:r>
      <w:r>
        <w:rPr>
          <w:spacing w:val="-10"/>
        </w:rPr>
        <w:t xml:space="preserve"> </w:t>
      </w:r>
      <w:r>
        <w:t>воспитания:</w:t>
      </w:r>
      <w:r>
        <w:rPr>
          <w:spacing w:val="-18"/>
        </w:rPr>
        <w:t xml:space="preserve"> </w:t>
      </w:r>
      <w:r>
        <w:t>бережное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природе;</w:t>
      </w:r>
      <w:r>
        <w:rPr>
          <w:spacing w:val="-10"/>
        </w:rPr>
        <w:t xml:space="preserve"> </w:t>
      </w:r>
      <w:r>
        <w:t>неприятие действий, приносящих ей вред.</w:t>
      </w:r>
    </w:p>
    <w:p w:rsidR="007A46EE" w:rsidRDefault="009E1D98">
      <w:pPr>
        <w:pStyle w:val="a3"/>
        <w:spacing w:before="205" w:line="276" w:lineRule="auto"/>
        <w:jc w:val="left"/>
      </w:pPr>
      <w:r>
        <w:t>В</w:t>
      </w:r>
      <w:r>
        <w:rPr>
          <w:spacing w:val="-18"/>
        </w:rPr>
        <w:t xml:space="preserve"> </w:t>
      </w:r>
      <w:r>
        <w:t>сфере</w:t>
      </w:r>
      <w:r>
        <w:rPr>
          <w:spacing w:val="-8"/>
        </w:rPr>
        <w:t xml:space="preserve"> </w:t>
      </w:r>
      <w:r>
        <w:t>понимания</w:t>
      </w:r>
      <w:r>
        <w:rPr>
          <w:spacing w:val="-8"/>
        </w:rPr>
        <w:t xml:space="preserve"> </w:t>
      </w:r>
      <w:r>
        <w:t>ценности</w:t>
      </w:r>
      <w:r>
        <w:rPr>
          <w:spacing w:val="-9"/>
        </w:rPr>
        <w:t xml:space="preserve"> </w:t>
      </w:r>
      <w:r>
        <w:t>научного</w:t>
      </w:r>
      <w:r>
        <w:rPr>
          <w:spacing w:val="-9"/>
        </w:rPr>
        <w:t xml:space="preserve"> </w:t>
      </w:r>
      <w:r>
        <w:t>познания:</w:t>
      </w:r>
      <w:r>
        <w:rPr>
          <w:spacing w:val="-18"/>
        </w:rPr>
        <w:t xml:space="preserve"> </w:t>
      </w:r>
      <w:r>
        <w:t>первоначальные</w:t>
      </w:r>
      <w:r>
        <w:rPr>
          <w:spacing w:val="-7"/>
        </w:rPr>
        <w:t xml:space="preserve"> </w:t>
      </w:r>
      <w:r>
        <w:t>пред¬ставления</w:t>
      </w:r>
      <w:r>
        <w:rPr>
          <w:spacing w:val="-6"/>
        </w:rPr>
        <w:t xml:space="preserve"> </w:t>
      </w:r>
      <w:r>
        <w:t>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7A46EE" w:rsidRDefault="009E1D98">
      <w:pPr>
        <w:pStyle w:val="a3"/>
        <w:spacing w:before="195"/>
        <w:jc w:val="left"/>
      </w:pPr>
      <w:r>
        <w:rPr>
          <w:spacing w:val="-2"/>
        </w:rPr>
        <w:t>Метапредметные</w:t>
      </w:r>
      <w:r>
        <w:rPr>
          <w:spacing w:val="-5"/>
        </w:rPr>
        <w:t xml:space="preserve"> </w:t>
      </w:r>
      <w:r>
        <w:rPr>
          <w:spacing w:val="-2"/>
        </w:rPr>
        <w:t>результаты:</w:t>
      </w:r>
    </w:p>
    <w:p w:rsidR="007A46EE" w:rsidRDefault="009E1D98">
      <w:pPr>
        <w:pStyle w:val="a3"/>
        <w:spacing w:before="245" w:line="278" w:lineRule="auto"/>
        <w:ind w:right="275"/>
        <w:jc w:val="left"/>
      </w:pPr>
      <w:r>
        <w:t>В</w:t>
      </w:r>
      <w:r>
        <w:rPr>
          <w:spacing w:val="-18"/>
        </w:rPr>
        <w:t xml:space="preserve"> </w:t>
      </w:r>
      <w:r>
        <w:t>сфере</w:t>
      </w:r>
      <w:r>
        <w:rPr>
          <w:spacing w:val="-16"/>
        </w:rPr>
        <w:t xml:space="preserve"> </w:t>
      </w:r>
      <w:r>
        <w:t>овладения</w:t>
      </w:r>
      <w:r>
        <w:rPr>
          <w:spacing w:val="-16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17"/>
        </w:rPr>
        <w:t xml:space="preserve"> </w:t>
      </w:r>
      <w:r>
        <w:t>познавательными</w:t>
      </w:r>
      <w:r>
        <w:rPr>
          <w:spacing w:val="-16"/>
        </w:rPr>
        <w:t xml:space="preserve"> </w:t>
      </w:r>
      <w:r>
        <w:t>дей¬ствиями: сравнивать объект</w:t>
      </w:r>
      <w:r>
        <w:t>ы, устанавливать основания для сравнения, устанавливать аналогии; определять существенный признак для классифи¬кации,</w:t>
      </w:r>
    </w:p>
    <w:p w:rsidR="007A46EE" w:rsidRDefault="007A46EE">
      <w:pPr>
        <w:pStyle w:val="a3"/>
        <w:spacing w:line="278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276" w:lineRule="auto"/>
        <w:ind w:right="1069"/>
        <w:jc w:val="left"/>
      </w:pPr>
      <w:r>
        <w:t>классифицировать предложенные объекты; находить закономерности и противоречия в рассматриваемых фактах, данных и наблюд</w:t>
      </w:r>
      <w:r>
        <w:t>ениях на основе предложенного</w:t>
      </w:r>
      <w:r>
        <w:rPr>
          <w:spacing w:val="-18"/>
        </w:rPr>
        <w:t xml:space="preserve"> </w:t>
      </w:r>
      <w:r>
        <w:t>педагогическим</w:t>
      </w:r>
      <w:r>
        <w:rPr>
          <w:spacing w:val="-17"/>
        </w:rPr>
        <w:t xml:space="preserve"> </w:t>
      </w:r>
      <w:r>
        <w:t>работником</w:t>
      </w:r>
      <w:r>
        <w:rPr>
          <w:spacing w:val="-18"/>
        </w:rPr>
        <w:t xml:space="preserve"> </w:t>
      </w:r>
      <w:r>
        <w:t>алгоритма;</w:t>
      </w:r>
      <w:r>
        <w:rPr>
          <w:spacing w:val="-17"/>
        </w:rPr>
        <w:t xml:space="preserve"> </w:t>
      </w:r>
      <w:r>
        <w:t>выявлять</w:t>
      </w:r>
      <w:r>
        <w:rPr>
          <w:spacing w:val="-18"/>
        </w:rPr>
        <w:t xml:space="preserve"> </w:t>
      </w:r>
      <w:r>
        <w:t>недостаток</w:t>
      </w:r>
    </w:p>
    <w:p w:rsidR="007A46EE" w:rsidRDefault="009E1D98">
      <w:pPr>
        <w:pStyle w:val="a3"/>
        <w:spacing w:line="276" w:lineRule="auto"/>
        <w:ind w:right="258"/>
      </w:pPr>
      <w:r>
        <w:t>информации</w:t>
      </w:r>
      <w:r>
        <w:rPr>
          <w:spacing w:val="-1"/>
        </w:rPr>
        <w:t xml:space="preserve"> </w:t>
      </w:r>
      <w:r>
        <w:t>для решения учебной</w:t>
      </w:r>
      <w:r>
        <w:rPr>
          <w:spacing w:val="-1"/>
        </w:rPr>
        <w:t xml:space="preserve"> </w:t>
      </w:r>
      <w:r>
        <w:t>(практической)</w:t>
      </w:r>
      <w:r>
        <w:rPr>
          <w:spacing w:val="-1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предложенного алгоритма;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11"/>
        </w:rPr>
        <w:t xml:space="preserve"> </w:t>
      </w:r>
      <w:r>
        <w:t>причинно-следственные</w:t>
      </w:r>
      <w:r>
        <w:rPr>
          <w:spacing w:val="-9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ситуациях,</w:t>
      </w:r>
      <w:r>
        <w:rPr>
          <w:spacing w:val="-4"/>
        </w:rPr>
        <w:t xml:space="preserve"> </w:t>
      </w:r>
      <w:r>
        <w:t>поддающихся непосредственному наблюдению или знакомых по опыту, делать выводы;</w:t>
      </w:r>
    </w:p>
    <w:p w:rsidR="007A46EE" w:rsidRDefault="009E1D98">
      <w:pPr>
        <w:pStyle w:val="a3"/>
        <w:spacing w:before="1" w:line="278" w:lineRule="auto"/>
        <w:ind w:right="275"/>
        <w:jc w:val="left"/>
      </w:pPr>
      <w:r>
        <w:t>определять</w:t>
      </w:r>
      <w:r>
        <w:rPr>
          <w:spacing w:val="-12"/>
        </w:rPr>
        <w:t xml:space="preserve"> </w:t>
      </w:r>
      <w:r>
        <w:t>разрыв</w:t>
      </w:r>
      <w:r>
        <w:rPr>
          <w:spacing w:val="-12"/>
        </w:rPr>
        <w:t xml:space="preserve"> </w:t>
      </w:r>
      <w:r>
        <w:t>между</w:t>
      </w:r>
      <w:r>
        <w:rPr>
          <w:spacing w:val="-18"/>
        </w:rPr>
        <w:t xml:space="preserve"> </w:t>
      </w:r>
      <w:r>
        <w:t>реальным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желательным</w:t>
      </w:r>
      <w:r>
        <w:rPr>
          <w:spacing w:val="-8"/>
        </w:rPr>
        <w:t xml:space="preserve"> </w:t>
      </w:r>
      <w:r>
        <w:t>состоянием</w:t>
      </w:r>
      <w:r>
        <w:rPr>
          <w:spacing w:val="-8"/>
        </w:rPr>
        <w:t xml:space="preserve"> </w:t>
      </w:r>
      <w:r>
        <w:t>объекта</w:t>
      </w:r>
      <w:r>
        <w:rPr>
          <w:spacing w:val="-7"/>
        </w:rPr>
        <w:t xml:space="preserve"> </w:t>
      </w:r>
      <w:r>
        <w:t>(ситуации) на основе предложенных педагогическим работником вопросов; формулировать выводы и подкреплять их док</w:t>
      </w:r>
      <w:r>
        <w:t>азательствами на основе результатов проведённого</w:t>
      </w:r>
    </w:p>
    <w:p w:rsidR="007A46EE" w:rsidRDefault="009E1D98">
      <w:pPr>
        <w:pStyle w:val="a3"/>
        <w:spacing w:line="276" w:lineRule="auto"/>
        <w:ind w:right="1069"/>
        <w:jc w:val="left"/>
      </w:pPr>
      <w:r>
        <w:t>наблюдения (опыта, измерения, классификации, сравнения, исследования); прогнозировать</w:t>
      </w:r>
      <w:r>
        <w:rPr>
          <w:spacing w:val="-16"/>
        </w:rPr>
        <w:t xml:space="preserve"> </w:t>
      </w:r>
      <w:r>
        <w:t>возможное</w:t>
      </w:r>
      <w:r>
        <w:rPr>
          <w:spacing w:val="-5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процессов,</w:t>
      </w:r>
      <w:r>
        <w:rPr>
          <w:spacing w:val="-8"/>
        </w:rPr>
        <w:t xml:space="preserve"> </w:t>
      </w:r>
      <w:r>
        <w:t>событий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последствия</w:t>
      </w:r>
      <w:r>
        <w:rPr>
          <w:spacing w:val="-7"/>
        </w:rPr>
        <w:t xml:space="preserve"> </w:t>
      </w:r>
      <w:r>
        <w:t>в</w:t>
      </w:r>
    </w:p>
    <w:p w:rsidR="007A46EE" w:rsidRDefault="009E1D98">
      <w:pPr>
        <w:pStyle w:val="a3"/>
        <w:spacing w:line="276" w:lineRule="auto"/>
        <w:ind w:right="422"/>
      </w:pPr>
      <w:r>
        <w:t>аналогичных</w:t>
      </w:r>
      <w:r>
        <w:rPr>
          <w:spacing w:val="-8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сходных</w:t>
      </w:r>
      <w:r>
        <w:rPr>
          <w:spacing w:val="-8"/>
        </w:rPr>
        <w:t xml:space="preserve"> </w:t>
      </w:r>
      <w:r>
        <w:t>ситуациях; выбирать</w:t>
      </w:r>
      <w:r>
        <w:rPr>
          <w:spacing w:val="-6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получения и</w:t>
      </w:r>
      <w:r>
        <w:t>нформации; согласно</w:t>
      </w:r>
      <w:r>
        <w:rPr>
          <w:spacing w:val="-3"/>
        </w:rPr>
        <w:t xml:space="preserve"> </w:t>
      </w:r>
      <w:r>
        <w:t>заданному</w:t>
      </w:r>
      <w:r>
        <w:rPr>
          <w:spacing w:val="-13"/>
        </w:rPr>
        <w:t xml:space="preserve"> </w:t>
      </w:r>
      <w:r>
        <w:t>алгоритму</w:t>
      </w:r>
      <w:r>
        <w:rPr>
          <w:spacing w:val="-12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предложенном</w:t>
      </w:r>
      <w:r>
        <w:rPr>
          <w:spacing w:val="-2"/>
        </w:rPr>
        <w:t xml:space="preserve"> </w:t>
      </w:r>
      <w:r>
        <w:t>источнике</w:t>
      </w:r>
      <w:r>
        <w:rPr>
          <w:spacing w:val="-3"/>
        </w:rPr>
        <w:t xml:space="preserve"> </w:t>
      </w:r>
      <w:r>
        <w:t>информацию, представленную в явном виде; распознавать достоверную и недостоверную</w:t>
      </w:r>
    </w:p>
    <w:p w:rsidR="007A46EE" w:rsidRDefault="009E1D98">
      <w:pPr>
        <w:pStyle w:val="a3"/>
        <w:spacing w:line="321" w:lineRule="exact"/>
      </w:pPr>
      <w:r>
        <w:rPr>
          <w:spacing w:val="-2"/>
        </w:rPr>
        <w:t>информацию</w:t>
      </w:r>
      <w:r>
        <w:rPr>
          <w:spacing w:val="-10"/>
        </w:rPr>
        <w:t xml:space="preserve"> </w:t>
      </w:r>
      <w:r>
        <w:rPr>
          <w:spacing w:val="-2"/>
        </w:rPr>
        <w:t>самостоятельно</w:t>
      </w:r>
      <w:r>
        <w:rPr>
          <w:spacing w:val="1"/>
        </w:rPr>
        <w:t xml:space="preserve"> </w:t>
      </w:r>
      <w:r>
        <w:rPr>
          <w:spacing w:val="-2"/>
        </w:rPr>
        <w:t>или на основании</w:t>
      </w:r>
      <w:r>
        <w:rPr>
          <w:spacing w:val="-1"/>
        </w:rPr>
        <w:t xml:space="preserve"> </w:t>
      </w:r>
      <w:r>
        <w:rPr>
          <w:spacing w:val="-2"/>
        </w:rPr>
        <w:t>предложенного</w:t>
      </w:r>
      <w:r>
        <w:t xml:space="preserve"> </w:t>
      </w:r>
      <w:r>
        <w:rPr>
          <w:spacing w:val="-2"/>
        </w:rPr>
        <w:t>педагогическим</w:t>
      </w:r>
    </w:p>
    <w:p w:rsidR="007A46EE" w:rsidRDefault="009E1D98">
      <w:pPr>
        <w:pStyle w:val="a3"/>
        <w:spacing w:before="35" w:line="278" w:lineRule="auto"/>
        <w:jc w:val="left"/>
      </w:pPr>
      <w:r>
        <w:t>работником</w:t>
      </w:r>
      <w:r>
        <w:rPr>
          <w:spacing w:val="-10"/>
        </w:rPr>
        <w:t xml:space="preserve"> </w:t>
      </w:r>
      <w:r>
        <w:t>способа</w:t>
      </w:r>
      <w:r>
        <w:rPr>
          <w:spacing w:val="-9"/>
        </w:rPr>
        <w:t xml:space="preserve"> </w:t>
      </w:r>
      <w:r>
        <w:t>её</w:t>
      </w:r>
      <w:r>
        <w:rPr>
          <w:spacing w:val="-10"/>
        </w:rPr>
        <w:t xml:space="preserve"> </w:t>
      </w:r>
      <w:r>
        <w:t>проверки;</w:t>
      </w:r>
      <w:r>
        <w:rPr>
          <w:spacing w:val="-11"/>
        </w:rPr>
        <w:t xml:space="preserve"> </w:t>
      </w:r>
      <w:r>
        <w:t>соблюдать</w:t>
      </w:r>
      <w:r>
        <w:rPr>
          <w:spacing w:val="-1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помощью</w:t>
      </w:r>
      <w:r>
        <w:rPr>
          <w:spacing w:val="-12"/>
        </w:rPr>
        <w:t xml:space="preserve"> </w:t>
      </w:r>
      <w:r>
        <w:t>взрослых</w:t>
      </w:r>
      <w:r>
        <w:rPr>
          <w:spacing w:val="-18"/>
        </w:rPr>
        <w:t xml:space="preserve"> </w:t>
      </w:r>
      <w:r>
        <w:t>(педагогических работников, родителей (законных представителей) несовершеннолетних</w:t>
      </w:r>
    </w:p>
    <w:p w:rsidR="007A46EE" w:rsidRDefault="009E1D98">
      <w:pPr>
        <w:pStyle w:val="a3"/>
        <w:spacing w:line="276" w:lineRule="auto"/>
        <w:jc w:val="left"/>
      </w:pPr>
      <w:r>
        <w:t>обучающихся)</w:t>
      </w:r>
      <w:r>
        <w:rPr>
          <w:spacing w:val="-16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информационной</w:t>
      </w:r>
      <w:r>
        <w:rPr>
          <w:spacing w:val="-10"/>
        </w:rPr>
        <w:t xml:space="preserve"> </w:t>
      </w:r>
      <w:r>
        <w:t>безопасности</w:t>
      </w:r>
      <w:r>
        <w:rPr>
          <w:spacing w:val="-10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поиске</w:t>
      </w:r>
      <w:r>
        <w:rPr>
          <w:spacing w:val="-11"/>
        </w:rPr>
        <w:t xml:space="preserve"> </w:t>
      </w:r>
      <w:r>
        <w:t>информации</w:t>
      </w:r>
      <w:r>
        <w:rPr>
          <w:spacing w:val="-15"/>
        </w:rPr>
        <w:t xml:space="preserve"> </w:t>
      </w:r>
      <w:r>
        <w:t xml:space="preserve">в Интернете; анализировать и создавать текстовую, графическую, </w:t>
      </w:r>
      <w:r>
        <w:t>звуковую,</w:t>
      </w:r>
    </w:p>
    <w:p w:rsidR="007A46EE" w:rsidRDefault="009E1D98">
      <w:pPr>
        <w:pStyle w:val="a3"/>
        <w:spacing w:before="1"/>
        <w:jc w:val="left"/>
      </w:pPr>
      <w:r>
        <w:t>видеоинформацию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соответствии</w:t>
      </w:r>
      <w:r>
        <w:rPr>
          <w:spacing w:val="-1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учебной</w:t>
      </w:r>
      <w:r>
        <w:rPr>
          <w:spacing w:val="-17"/>
        </w:rPr>
        <w:t xml:space="preserve"> </w:t>
      </w:r>
      <w:r>
        <w:rPr>
          <w:spacing w:val="-2"/>
        </w:rPr>
        <w:t>задачей.</w:t>
      </w:r>
    </w:p>
    <w:p w:rsidR="007A46EE" w:rsidRDefault="009E1D98">
      <w:pPr>
        <w:pStyle w:val="a3"/>
        <w:spacing w:before="245" w:line="276" w:lineRule="auto"/>
        <w:jc w:val="left"/>
      </w:pPr>
      <w:r>
        <w:t>В</w:t>
      </w:r>
      <w:r>
        <w:rPr>
          <w:spacing w:val="-18"/>
        </w:rPr>
        <w:t xml:space="preserve"> </w:t>
      </w:r>
      <w:r>
        <w:t>сфере</w:t>
      </w:r>
      <w:r>
        <w:rPr>
          <w:spacing w:val="-17"/>
        </w:rPr>
        <w:t xml:space="preserve"> </w:t>
      </w:r>
      <w:r>
        <w:t>овладения</w:t>
      </w:r>
      <w:r>
        <w:rPr>
          <w:spacing w:val="-16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17"/>
        </w:rPr>
        <w:t xml:space="preserve"> </w:t>
      </w:r>
      <w:r>
        <w:t>коммуникативными</w:t>
      </w:r>
      <w:r>
        <w:rPr>
          <w:spacing w:val="-16"/>
        </w:rPr>
        <w:t xml:space="preserve"> </w:t>
      </w:r>
      <w:r>
        <w:t>действиями: воспринимать и формулировать суждения, выражать эмоции в соответствии с</w:t>
      </w:r>
    </w:p>
    <w:p w:rsidR="007A46EE" w:rsidRDefault="009E1D98">
      <w:pPr>
        <w:pStyle w:val="a3"/>
        <w:spacing w:line="276" w:lineRule="auto"/>
        <w:ind w:right="166"/>
        <w:jc w:val="left"/>
      </w:pPr>
      <w:r>
        <w:t>целями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условиями</w:t>
      </w:r>
      <w:r>
        <w:rPr>
          <w:spacing w:val="-10"/>
        </w:rPr>
        <w:t xml:space="preserve"> </w:t>
      </w:r>
      <w:r>
        <w:t>общения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знакомой</w:t>
      </w:r>
      <w:r>
        <w:rPr>
          <w:spacing w:val="-11"/>
        </w:rPr>
        <w:t xml:space="preserve"> </w:t>
      </w:r>
      <w:r>
        <w:t>среде;</w:t>
      </w:r>
      <w:r>
        <w:rPr>
          <w:spacing w:val="-10"/>
        </w:rPr>
        <w:t xml:space="preserve"> </w:t>
      </w:r>
      <w:r>
        <w:t>проявлять</w:t>
      </w:r>
      <w:r>
        <w:rPr>
          <w:spacing w:val="-12"/>
        </w:rPr>
        <w:t xml:space="preserve"> </w:t>
      </w:r>
      <w:r>
        <w:t>уважительное</w:t>
      </w:r>
      <w:r>
        <w:rPr>
          <w:spacing w:val="-9"/>
        </w:rPr>
        <w:t xml:space="preserve"> </w:t>
      </w:r>
      <w:r>
        <w:t>отношение к собеседнику, соблюдать правила ведения диалога и дискуссии; признавать</w:t>
      </w:r>
    </w:p>
    <w:p w:rsidR="007A46EE" w:rsidRDefault="009E1D98">
      <w:pPr>
        <w:pStyle w:val="a3"/>
        <w:spacing w:before="7" w:line="271" w:lineRule="auto"/>
        <w:jc w:val="left"/>
      </w:pPr>
      <w:r>
        <w:t>возможность</w:t>
      </w:r>
      <w:r>
        <w:rPr>
          <w:spacing w:val="-18"/>
        </w:rPr>
        <w:t xml:space="preserve"> </w:t>
      </w:r>
      <w:r>
        <w:t>существования</w:t>
      </w:r>
      <w:r>
        <w:rPr>
          <w:spacing w:val="-8"/>
        </w:rPr>
        <w:t xml:space="preserve"> </w:t>
      </w:r>
      <w:r>
        <w:t>разных</w:t>
      </w:r>
      <w:r>
        <w:rPr>
          <w:spacing w:val="-18"/>
        </w:rPr>
        <w:t xml:space="preserve"> </w:t>
      </w:r>
      <w:r>
        <w:t>точек</w:t>
      </w:r>
      <w:r>
        <w:rPr>
          <w:spacing w:val="-10"/>
        </w:rPr>
        <w:t xml:space="preserve"> </w:t>
      </w:r>
      <w:r>
        <w:t>зрения;</w:t>
      </w:r>
      <w:r>
        <w:rPr>
          <w:spacing w:val="-11"/>
        </w:rPr>
        <w:t xml:space="preserve"> </w:t>
      </w:r>
      <w:r>
        <w:t>корректно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аргументированно высказывать своё мнение; строить речевое высказывание в соответствии с</w:t>
      </w:r>
    </w:p>
    <w:p w:rsidR="007A46EE" w:rsidRDefault="009E1D98">
      <w:pPr>
        <w:pStyle w:val="a3"/>
        <w:spacing w:before="12"/>
        <w:jc w:val="left"/>
      </w:pPr>
      <w:r>
        <w:t>поставленной</w:t>
      </w:r>
      <w:r>
        <w:rPr>
          <w:spacing w:val="-18"/>
        </w:rPr>
        <w:t xml:space="preserve"> </w:t>
      </w:r>
      <w:r>
        <w:t>задачей;</w:t>
      </w:r>
      <w:r>
        <w:rPr>
          <w:spacing w:val="-17"/>
        </w:rPr>
        <w:t xml:space="preserve"> </w:t>
      </w:r>
      <w:r>
        <w:t>создавать</w:t>
      </w:r>
      <w:r>
        <w:rPr>
          <w:spacing w:val="-13"/>
        </w:rPr>
        <w:t xml:space="preserve"> </w:t>
      </w:r>
      <w:r>
        <w:t>устные</w:t>
      </w:r>
      <w:r>
        <w:rPr>
          <w:spacing w:val="-12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письменные</w:t>
      </w:r>
      <w:r>
        <w:rPr>
          <w:spacing w:val="-16"/>
        </w:rPr>
        <w:t xml:space="preserve"> </w:t>
      </w:r>
      <w:r>
        <w:t>тексты</w:t>
      </w:r>
      <w:r>
        <w:rPr>
          <w:spacing w:val="-17"/>
        </w:rPr>
        <w:t xml:space="preserve"> </w:t>
      </w:r>
      <w:r>
        <w:rPr>
          <w:spacing w:val="-2"/>
        </w:rPr>
        <w:t>(описание,</w:t>
      </w:r>
    </w:p>
    <w:p w:rsidR="007A46EE" w:rsidRDefault="009E1D98">
      <w:pPr>
        <w:pStyle w:val="a3"/>
        <w:spacing w:before="43" w:line="276" w:lineRule="auto"/>
        <w:ind w:right="1069"/>
        <w:jc w:val="left"/>
      </w:pPr>
      <w:r>
        <w:t>рассуждение,</w:t>
      </w:r>
      <w:r>
        <w:rPr>
          <w:spacing w:val="-18"/>
        </w:rPr>
        <w:t xml:space="preserve"> </w:t>
      </w:r>
      <w:r>
        <w:t>повествование);</w:t>
      </w:r>
      <w:r>
        <w:rPr>
          <w:spacing w:val="-17"/>
        </w:rPr>
        <w:t xml:space="preserve"> </w:t>
      </w:r>
      <w:r>
        <w:t>готовить</w:t>
      </w:r>
      <w:r>
        <w:rPr>
          <w:spacing w:val="-18"/>
        </w:rPr>
        <w:t xml:space="preserve"> </w:t>
      </w:r>
      <w:r>
        <w:t>небольшие</w:t>
      </w:r>
      <w:r>
        <w:rPr>
          <w:spacing w:val="-17"/>
        </w:rPr>
        <w:t xml:space="preserve"> </w:t>
      </w:r>
      <w:r>
        <w:t>публичные</w:t>
      </w:r>
      <w:r>
        <w:rPr>
          <w:spacing w:val="-18"/>
        </w:rPr>
        <w:t xml:space="preserve"> </w:t>
      </w:r>
      <w:r>
        <w:t>выступления; подбирать иллюстративный материал (рисунки, фото, плакаты) к тексту</w:t>
      </w:r>
    </w:p>
    <w:p w:rsidR="007A46EE" w:rsidRDefault="009E1D98">
      <w:pPr>
        <w:pStyle w:val="a3"/>
        <w:spacing w:before="3"/>
        <w:jc w:val="left"/>
      </w:pPr>
      <w:r>
        <w:rPr>
          <w:spacing w:val="-2"/>
        </w:rPr>
        <w:t>выступления;</w:t>
      </w:r>
      <w:r>
        <w:rPr>
          <w:spacing w:val="-5"/>
        </w:rPr>
        <w:t xml:space="preserve"> </w:t>
      </w:r>
      <w:r>
        <w:rPr>
          <w:spacing w:val="-2"/>
        </w:rPr>
        <w:t>принимать</w:t>
      </w:r>
      <w:r>
        <w:rPr>
          <w:spacing w:val="-6"/>
        </w:rPr>
        <w:t xml:space="preserve"> </w:t>
      </w:r>
      <w:r>
        <w:rPr>
          <w:spacing w:val="-2"/>
        </w:rPr>
        <w:t>цель</w:t>
      </w:r>
      <w:r>
        <w:rPr>
          <w:spacing w:val="-9"/>
        </w:rPr>
        <w:t xml:space="preserve"> </w:t>
      </w:r>
      <w:r>
        <w:rPr>
          <w:spacing w:val="-2"/>
        </w:rPr>
        <w:t>совместной</w:t>
      </w:r>
      <w:r>
        <w:rPr>
          <w:spacing w:val="2"/>
        </w:rPr>
        <w:t xml:space="preserve"> </w:t>
      </w:r>
      <w:r>
        <w:rPr>
          <w:spacing w:val="-2"/>
        </w:rPr>
        <w:t>деятельн</w:t>
      </w:r>
      <w:r>
        <w:rPr>
          <w:spacing w:val="-2"/>
        </w:rPr>
        <w:t>ости,</w:t>
      </w:r>
      <w:r>
        <w:rPr>
          <w:spacing w:val="5"/>
        </w:rPr>
        <w:t xml:space="preserve"> </w:t>
      </w:r>
      <w:r>
        <w:rPr>
          <w:spacing w:val="-2"/>
        </w:rPr>
        <w:t>коллективно</w:t>
      </w:r>
      <w:r>
        <w:rPr>
          <w:spacing w:val="-6"/>
        </w:rPr>
        <w:t xml:space="preserve"> </w:t>
      </w:r>
      <w:r>
        <w:rPr>
          <w:spacing w:val="-2"/>
        </w:rPr>
        <w:t>строить</w:t>
      </w:r>
    </w:p>
    <w:p w:rsidR="007A46EE" w:rsidRDefault="009E1D98">
      <w:pPr>
        <w:pStyle w:val="a3"/>
        <w:spacing w:before="44" w:line="276" w:lineRule="auto"/>
        <w:ind w:right="275"/>
        <w:jc w:val="left"/>
      </w:pPr>
      <w:r>
        <w:t>действия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её</w:t>
      </w:r>
      <w:r>
        <w:rPr>
          <w:spacing w:val="-10"/>
        </w:rPr>
        <w:t xml:space="preserve"> </w:t>
      </w:r>
      <w:r>
        <w:t>достижению:</w:t>
      </w:r>
      <w:r>
        <w:rPr>
          <w:spacing w:val="-18"/>
        </w:rPr>
        <w:t xml:space="preserve"> </w:t>
      </w:r>
      <w:r>
        <w:t>распределять</w:t>
      </w:r>
      <w:r>
        <w:rPr>
          <w:spacing w:val="-11"/>
        </w:rPr>
        <w:t xml:space="preserve"> </w:t>
      </w:r>
      <w:r>
        <w:t>роли,</w:t>
      </w:r>
      <w:r>
        <w:rPr>
          <w:spacing w:val="-5"/>
        </w:rPr>
        <w:t xml:space="preserve"> </w:t>
      </w:r>
      <w:r>
        <w:t>договариваться,</w:t>
      </w:r>
      <w:r>
        <w:rPr>
          <w:spacing w:val="-2"/>
        </w:rPr>
        <w:t xml:space="preserve"> </w:t>
      </w:r>
      <w:r>
        <w:t>обсуждать</w:t>
      </w:r>
      <w:r>
        <w:rPr>
          <w:spacing w:val="-12"/>
        </w:rPr>
        <w:t xml:space="preserve"> </w:t>
      </w:r>
      <w:r>
        <w:t xml:space="preserve">процесс и результат совместной работы; проявлять готовность руководить, выполнять поручения, подчиняться; ответственно выполнять свою часть работы; оценивать </w:t>
      </w:r>
      <w:r>
        <w:t>свой вклад в общий результат.</w:t>
      </w:r>
    </w:p>
    <w:p w:rsidR="007A46EE" w:rsidRDefault="009E1D98">
      <w:pPr>
        <w:pStyle w:val="a3"/>
        <w:spacing w:before="204"/>
        <w:jc w:val="left"/>
      </w:pP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сфере</w:t>
      </w:r>
      <w:r>
        <w:t xml:space="preserve"> </w:t>
      </w:r>
      <w:r>
        <w:rPr>
          <w:spacing w:val="-2"/>
        </w:rPr>
        <w:t>овладения</w:t>
      </w:r>
      <w:r>
        <w:rPr>
          <w:spacing w:val="-1"/>
        </w:rPr>
        <w:t xml:space="preserve"> </w:t>
      </w:r>
      <w:r>
        <w:rPr>
          <w:spacing w:val="-2"/>
        </w:rPr>
        <w:t>универсальными</w:t>
      </w:r>
      <w:r>
        <w:rPr>
          <w:spacing w:val="9"/>
        </w:rPr>
        <w:t xml:space="preserve"> </w:t>
      </w:r>
      <w:r>
        <w:rPr>
          <w:spacing w:val="-2"/>
        </w:rPr>
        <w:t>учебными регулятивными действиями:</w:t>
      </w:r>
    </w:p>
    <w:p w:rsidR="007A46EE" w:rsidRDefault="009E1D98">
      <w:pPr>
        <w:pStyle w:val="a3"/>
        <w:spacing w:before="48" w:line="276" w:lineRule="auto"/>
        <w:jc w:val="left"/>
      </w:pPr>
      <w:r>
        <w:t>планировать действия по решению учебной задачи для получения результата; выстраивать</w:t>
      </w:r>
      <w:r>
        <w:rPr>
          <w:spacing w:val="-18"/>
        </w:rPr>
        <w:t xml:space="preserve"> </w:t>
      </w:r>
      <w:r>
        <w:t>последовательность</w:t>
      </w:r>
      <w:r>
        <w:rPr>
          <w:spacing w:val="-17"/>
        </w:rPr>
        <w:t xml:space="preserve"> </w:t>
      </w:r>
      <w:r>
        <w:t>выбранных</w:t>
      </w:r>
      <w:r>
        <w:rPr>
          <w:spacing w:val="-18"/>
        </w:rPr>
        <w:t xml:space="preserve"> </w:t>
      </w:r>
      <w:r>
        <w:t>действий;</w:t>
      </w:r>
      <w:r>
        <w:rPr>
          <w:spacing w:val="-11"/>
        </w:rPr>
        <w:t xml:space="preserve"> </w:t>
      </w:r>
      <w:r>
        <w:t>устанавливать</w:t>
      </w:r>
      <w:r>
        <w:rPr>
          <w:spacing w:val="-17"/>
        </w:rPr>
        <w:t xml:space="preserve"> </w:t>
      </w:r>
      <w:r>
        <w:t>причины</w:t>
      </w:r>
    </w:p>
    <w:p w:rsidR="007A46EE" w:rsidRDefault="007A46EE">
      <w:pPr>
        <w:pStyle w:val="a3"/>
        <w:spacing w:line="276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276" w:lineRule="auto"/>
        <w:jc w:val="left"/>
      </w:pPr>
      <w:r>
        <w:t>успеха/неудач</w:t>
      </w:r>
      <w:r>
        <w:rPr>
          <w:spacing w:val="-11"/>
        </w:rPr>
        <w:t xml:space="preserve"> </w:t>
      </w:r>
      <w:r>
        <w:t>учебной</w:t>
      </w:r>
      <w:r>
        <w:rPr>
          <w:spacing w:val="-16"/>
        </w:rPr>
        <w:t xml:space="preserve"> </w:t>
      </w:r>
      <w:r>
        <w:t>деятельности;</w:t>
      </w:r>
      <w:r>
        <w:rPr>
          <w:spacing w:val="-15"/>
        </w:rPr>
        <w:t xml:space="preserve"> </w:t>
      </w:r>
      <w:r>
        <w:t>корректировать</w:t>
      </w:r>
      <w:r>
        <w:rPr>
          <w:spacing w:val="-17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t>учебные</w:t>
      </w:r>
      <w:r>
        <w:rPr>
          <w:spacing w:val="-10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для преодоления ошибок.</w:t>
      </w:r>
    </w:p>
    <w:p w:rsidR="007A46EE" w:rsidRDefault="009E1D98">
      <w:pPr>
        <w:pStyle w:val="a3"/>
        <w:spacing w:before="201" w:line="276" w:lineRule="auto"/>
        <w:ind w:right="275"/>
        <w:jc w:val="left"/>
      </w:pPr>
      <w:r>
        <w:t>Предметные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4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программы</w:t>
      </w:r>
      <w:r>
        <w:rPr>
          <w:spacing w:val="-13"/>
        </w:rPr>
        <w:t xml:space="preserve"> </w:t>
      </w:r>
      <w:r>
        <w:t>внеурочной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«Разговоры о важном» представлены с учётом специфики содержания предметных</w:t>
      </w:r>
      <w:r>
        <w:t xml:space="preserve"> областей, к которым имеет отношение содержание курса внеурочной деятельности:</w:t>
      </w:r>
    </w:p>
    <w:p w:rsidR="007A46EE" w:rsidRDefault="009E1D98">
      <w:pPr>
        <w:pStyle w:val="a3"/>
        <w:spacing w:before="199" w:line="276" w:lineRule="auto"/>
        <w:jc w:val="left"/>
      </w:pPr>
      <w:r>
        <w:t>Русский</w:t>
      </w:r>
      <w:r>
        <w:rPr>
          <w:spacing w:val="-11"/>
        </w:rPr>
        <w:t xml:space="preserve"> </w:t>
      </w:r>
      <w:r>
        <w:t>язык:</w:t>
      </w:r>
      <w:r>
        <w:rPr>
          <w:spacing w:val="-18"/>
        </w:rPr>
        <w:t xml:space="preserve"> </w:t>
      </w:r>
      <w:r>
        <w:t>первоначальное</w:t>
      </w:r>
      <w:r>
        <w:rPr>
          <w:spacing w:val="-7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многообразии</w:t>
      </w:r>
      <w:r>
        <w:rPr>
          <w:spacing w:val="-8"/>
        </w:rPr>
        <w:t xml:space="preserve"> </w:t>
      </w:r>
      <w:r>
        <w:t>языков</w:t>
      </w:r>
      <w:r>
        <w:rPr>
          <w:spacing w:val="-1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культур</w:t>
      </w:r>
      <w:r>
        <w:rPr>
          <w:spacing w:val="-6"/>
        </w:rPr>
        <w:t xml:space="preserve"> </w:t>
      </w:r>
      <w:r>
        <w:t>на территории Российской Федерации, о языке как одной из главных духовно-</w:t>
      </w:r>
    </w:p>
    <w:p w:rsidR="007A46EE" w:rsidRDefault="009E1D98">
      <w:pPr>
        <w:pStyle w:val="a3"/>
        <w:spacing w:line="276" w:lineRule="auto"/>
        <w:jc w:val="left"/>
      </w:pPr>
      <w:r>
        <w:t>нравственных</w:t>
      </w:r>
      <w:r>
        <w:rPr>
          <w:spacing w:val="-18"/>
        </w:rPr>
        <w:t xml:space="preserve"> </w:t>
      </w:r>
      <w:r>
        <w:t>ценностей</w:t>
      </w:r>
      <w:r>
        <w:rPr>
          <w:spacing w:val="-10"/>
        </w:rPr>
        <w:t xml:space="preserve"> </w:t>
      </w:r>
      <w:r>
        <w:t>народа;</w:t>
      </w:r>
      <w:r>
        <w:rPr>
          <w:spacing w:val="-12"/>
        </w:rPr>
        <w:t xml:space="preserve"> </w:t>
      </w:r>
      <w:r>
        <w:t>понимание</w:t>
      </w:r>
      <w:r>
        <w:rPr>
          <w:spacing w:val="-11"/>
        </w:rPr>
        <w:t xml:space="preserve"> </w:t>
      </w:r>
      <w:r>
        <w:t>роли</w:t>
      </w:r>
      <w:r>
        <w:rPr>
          <w:spacing w:val="-12"/>
        </w:rPr>
        <w:t xml:space="preserve"> </w:t>
      </w:r>
      <w:r>
        <w:t>языка</w:t>
      </w:r>
      <w:r>
        <w:rPr>
          <w:spacing w:val="-11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средства общения; осознание значения русского языка как государственного языка</w:t>
      </w:r>
    </w:p>
    <w:p w:rsidR="007A46EE" w:rsidRDefault="009E1D98">
      <w:pPr>
        <w:pStyle w:val="a3"/>
        <w:spacing w:before="3"/>
        <w:jc w:val="left"/>
      </w:pPr>
      <w:r>
        <w:t>Российской</w:t>
      </w:r>
      <w:r>
        <w:rPr>
          <w:spacing w:val="-17"/>
        </w:rPr>
        <w:t xml:space="preserve"> </w:t>
      </w:r>
      <w:r>
        <w:t>Федерации;</w:t>
      </w:r>
      <w:r>
        <w:rPr>
          <w:spacing w:val="-16"/>
        </w:rPr>
        <w:t xml:space="preserve"> </w:t>
      </w:r>
      <w:r>
        <w:t>понимание</w:t>
      </w:r>
      <w:r>
        <w:rPr>
          <w:spacing w:val="-15"/>
        </w:rPr>
        <w:t xml:space="preserve"> </w:t>
      </w:r>
      <w:r>
        <w:t>роли</w:t>
      </w:r>
      <w:r>
        <w:rPr>
          <w:spacing w:val="-9"/>
        </w:rPr>
        <w:t xml:space="preserve"> </w:t>
      </w:r>
      <w:r>
        <w:t>русского</w:t>
      </w:r>
      <w:r>
        <w:rPr>
          <w:spacing w:val="-16"/>
        </w:rPr>
        <w:t xml:space="preserve"> </w:t>
      </w:r>
      <w:r>
        <w:t>языка</w:t>
      </w:r>
      <w:r>
        <w:rPr>
          <w:spacing w:val="-11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rPr>
          <w:spacing w:val="-2"/>
        </w:rPr>
        <w:t>языка</w:t>
      </w:r>
    </w:p>
    <w:p w:rsidR="007A46EE" w:rsidRDefault="009E1D98">
      <w:pPr>
        <w:pStyle w:val="a3"/>
        <w:spacing w:before="43" w:line="276" w:lineRule="auto"/>
        <w:jc w:val="left"/>
      </w:pPr>
      <w:r>
        <w:t>межнационального</w:t>
      </w:r>
      <w:r>
        <w:rPr>
          <w:spacing w:val="-10"/>
        </w:rPr>
        <w:t xml:space="preserve"> </w:t>
      </w:r>
      <w:r>
        <w:t>общения;</w:t>
      </w:r>
      <w:r>
        <w:rPr>
          <w:spacing w:val="-11"/>
        </w:rPr>
        <w:t xml:space="preserve"> </w:t>
      </w:r>
      <w:r>
        <w:t>осознание</w:t>
      </w:r>
      <w:r>
        <w:rPr>
          <w:spacing w:val="-11"/>
        </w:rPr>
        <w:t xml:space="preserve"> </w:t>
      </w:r>
      <w:r>
        <w:t>правильной</w:t>
      </w:r>
      <w:r>
        <w:rPr>
          <w:spacing w:val="-7"/>
        </w:rPr>
        <w:t xml:space="preserve"> </w:t>
      </w:r>
      <w:r>
        <w:t>устной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письменной</w:t>
      </w:r>
      <w:r>
        <w:rPr>
          <w:spacing w:val="-11"/>
        </w:rPr>
        <w:t xml:space="preserve"> </w:t>
      </w:r>
      <w:r>
        <w:t>речи</w:t>
      </w:r>
      <w:r>
        <w:rPr>
          <w:spacing w:val="-12"/>
        </w:rPr>
        <w:t xml:space="preserve"> </w:t>
      </w:r>
      <w:r>
        <w:t>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</w:t>
      </w:r>
    </w:p>
    <w:p w:rsidR="007A46EE" w:rsidRDefault="009E1D98">
      <w:pPr>
        <w:pStyle w:val="a3"/>
        <w:spacing w:before="3"/>
        <w:jc w:val="left"/>
      </w:pPr>
      <w:r>
        <w:rPr>
          <w:spacing w:val="-2"/>
        </w:rPr>
        <w:t>современного русского</w:t>
      </w:r>
      <w:r>
        <w:rPr>
          <w:spacing w:val="-3"/>
        </w:rPr>
        <w:t xml:space="preserve"> </w:t>
      </w:r>
      <w:r>
        <w:rPr>
          <w:spacing w:val="-2"/>
        </w:rPr>
        <w:t>литературного</w:t>
      </w:r>
      <w:r>
        <w:rPr>
          <w:spacing w:val="-2"/>
        </w:rPr>
        <w:t xml:space="preserve"> языка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речевого</w:t>
      </w:r>
      <w:r>
        <w:rPr>
          <w:spacing w:val="-3"/>
        </w:rPr>
        <w:t xml:space="preserve"> </w:t>
      </w:r>
      <w:r>
        <w:rPr>
          <w:spacing w:val="-2"/>
        </w:rPr>
        <w:t>этикета.</w:t>
      </w:r>
    </w:p>
    <w:p w:rsidR="007A46EE" w:rsidRDefault="009E1D98">
      <w:pPr>
        <w:pStyle w:val="a3"/>
        <w:spacing w:before="249" w:line="276" w:lineRule="auto"/>
        <w:jc w:val="left"/>
      </w:pPr>
      <w:r>
        <w:t>Литературное чтение: осознание значимости художественной литературы и произведений</w:t>
      </w:r>
      <w:r>
        <w:rPr>
          <w:spacing w:val="-8"/>
        </w:rPr>
        <w:t xml:space="preserve"> </w:t>
      </w:r>
      <w:r>
        <w:t>устного</w:t>
      </w:r>
      <w:r>
        <w:rPr>
          <w:spacing w:val="-12"/>
        </w:rPr>
        <w:t xml:space="preserve"> </w:t>
      </w:r>
      <w:r>
        <w:t>народного</w:t>
      </w:r>
      <w:r>
        <w:rPr>
          <w:spacing w:val="-12"/>
        </w:rPr>
        <w:t xml:space="preserve"> </w:t>
      </w:r>
      <w:r>
        <w:t>творчества</w:t>
      </w:r>
      <w:r>
        <w:rPr>
          <w:spacing w:val="-12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всестороннего</w:t>
      </w:r>
      <w:r>
        <w:rPr>
          <w:spacing w:val="-12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личности человека;</w:t>
      </w:r>
      <w:r>
        <w:rPr>
          <w:spacing w:val="-11"/>
        </w:rPr>
        <w:t xml:space="preserve"> </w:t>
      </w:r>
      <w:r>
        <w:t>первоначальное</w:t>
      </w:r>
      <w:r>
        <w:rPr>
          <w:spacing w:val="-10"/>
        </w:rPr>
        <w:t xml:space="preserve"> </w:t>
      </w:r>
      <w:r>
        <w:t>представление</w:t>
      </w:r>
      <w:r>
        <w:rPr>
          <w:spacing w:val="-10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многообразии</w:t>
      </w:r>
      <w:r>
        <w:rPr>
          <w:spacing w:val="-11"/>
        </w:rPr>
        <w:t xml:space="preserve"> </w:t>
      </w:r>
      <w:r>
        <w:t>жанров</w:t>
      </w:r>
      <w:r>
        <w:rPr>
          <w:spacing w:val="-9"/>
        </w:rPr>
        <w:t xml:space="preserve"> </w:t>
      </w:r>
      <w:r>
        <w:t>художественных произ</w:t>
      </w:r>
      <w:r>
        <w:t>ведений и произведений устного народного творчества; овладение элементарными умениями анализа и интерпретации текста.</w:t>
      </w:r>
    </w:p>
    <w:p w:rsidR="007A46EE" w:rsidRDefault="009E1D98">
      <w:pPr>
        <w:pStyle w:val="a3"/>
        <w:spacing w:before="199" w:line="276" w:lineRule="auto"/>
        <w:jc w:val="left"/>
      </w:pPr>
      <w:r>
        <w:t>Иностранный</w:t>
      </w:r>
      <w:r>
        <w:rPr>
          <w:spacing w:val="-10"/>
        </w:rPr>
        <w:t xml:space="preserve"> </w:t>
      </w:r>
      <w:r>
        <w:t>язык:</w:t>
      </w:r>
      <w:r>
        <w:rPr>
          <w:spacing w:val="-18"/>
        </w:rPr>
        <w:t xml:space="preserve"> </w:t>
      </w:r>
      <w:r>
        <w:t>знакомство</w:t>
      </w:r>
      <w:r>
        <w:rPr>
          <w:spacing w:val="-9"/>
        </w:rPr>
        <w:t xml:space="preserve"> </w:t>
      </w:r>
      <w:r>
        <w:t>представителей</w:t>
      </w:r>
      <w:r>
        <w:rPr>
          <w:spacing w:val="-8"/>
        </w:rPr>
        <w:t xml:space="preserve"> </w:t>
      </w:r>
      <w:r>
        <w:t>других</w:t>
      </w:r>
      <w:r>
        <w:rPr>
          <w:spacing w:val="-18"/>
        </w:rPr>
        <w:t xml:space="preserve"> </w:t>
      </w:r>
      <w:r>
        <w:t>стран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культурой</w:t>
      </w:r>
      <w:r>
        <w:rPr>
          <w:spacing w:val="-9"/>
        </w:rPr>
        <w:t xml:space="preserve"> </w:t>
      </w:r>
      <w:r>
        <w:t xml:space="preserve">своего </w:t>
      </w:r>
      <w:r>
        <w:rPr>
          <w:spacing w:val="-2"/>
        </w:rPr>
        <w:t>народа.</w:t>
      </w:r>
    </w:p>
    <w:p w:rsidR="007A46EE" w:rsidRDefault="009E1D98">
      <w:pPr>
        <w:pStyle w:val="a3"/>
        <w:spacing w:before="200" w:line="278" w:lineRule="auto"/>
        <w:ind w:right="184"/>
      </w:pPr>
      <w:r>
        <w:t>Математика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информатика:</w:t>
      </w:r>
      <w:r>
        <w:rPr>
          <w:spacing w:val="-1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логического</w:t>
      </w:r>
      <w:r>
        <w:rPr>
          <w:spacing w:val="-6"/>
        </w:rPr>
        <w:t xml:space="preserve"> </w:t>
      </w:r>
      <w:r>
        <w:t>мышления;</w:t>
      </w:r>
      <w:r>
        <w:rPr>
          <w:spacing w:val="-6"/>
        </w:rPr>
        <w:t xml:space="preserve"> </w:t>
      </w:r>
      <w:r>
        <w:t>при¬обретение</w:t>
      </w:r>
      <w:r>
        <w:rPr>
          <w:spacing w:val="-5"/>
        </w:rPr>
        <w:t xml:space="preserve"> </w:t>
      </w:r>
      <w:r>
        <w:t>опыта работы с информацией, представленной в графической и</w:t>
      </w:r>
      <w:r>
        <w:rPr>
          <w:spacing w:val="-1"/>
        </w:rPr>
        <w:t xml:space="preserve"> </w:t>
      </w:r>
      <w:r>
        <w:t>текстовой форме, развитие умений извлекать, анализировать, использо¬вать информацию и делать выводы.</w:t>
      </w:r>
    </w:p>
    <w:p w:rsidR="007A46EE" w:rsidRDefault="009E1D98">
      <w:pPr>
        <w:pStyle w:val="a3"/>
        <w:spacing w:before="195" w:line="276" w:lineRule="auto"/>
        <w:jc w:val="left"/>
      </w:pPr>
      <w:r>
        <w:t>Окружающий мир:</w:t>
      </w:r>
      <w:r>
        <w:rPr>
          <w:spacing w:val="-1"/>
        </w:rPr>
        <w:t xml:space="preserve"> </w:t>
      </w:r>
      <w:r>
        <w:t>сформированность уважительного отношения к своей семье и</w:t>
      </w:r>
      <w:r>
        <w:t xml:space="preserve"> семейным</w:t>
      </w:r>
      <w:r>
        <w:rPr>
          <w:spacing w:val="-9"/>
        </w:rPr>
        <w:t xml:space="preserve"> </w:t>
      </w:r>
      <w:r>
        <w:t>традициям,</w:t>
      </w:r>
      <w:r>
        <w:rPr>
          <w:spacing w:val="-7"/>
        </w:rPr>
        <w:t xml:space="preserve"> </w:t>
      </w:r>
      <w:r>
        <w:t>организации,</w:t>
      </w:r>
      <w:r>
        <w:rPr>
          <w:spacing w:val="-8"/>
        </w:rPr>
        <w:t xml:space="preserve"> </w:t>
      </w:r>
      <w:r>
        <w:t>родному</w:t>
      </w:r>
      <w:r>
        <w:rPr>
          <w:spacing w:val="-18"/>
        </w:rPr>
        <w:t xml:space="preserve"> </w:t>
      </w:r>
      <w:r>
        <w:t>краю,</w:t>
      </w:r>
      <w:r>
        <w:rPr>
          <w:spacing w:val="-9"/>
        </w:rPr>
        <w:t xml:space="preserve"> </w:t>
      </w:r>
      <w:r>
        <w:t>России,</w:t>
      </w:r>
      <w:r>
        <w:rPr>
          <w:spacing w:val="-8"/>
        </w:rPr>
        <w:t xml:space="preserve"> </w:t>
      </w:r>
      <w:r>
        <w:t>её</w:t>
      </w:r>
      <w:r>
        <w:rPr>
          <w:spacing w:val="-10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культуре, природе; сформированность чувства гордости за национальные свершения,</w:t>
      </w:r>
    </w:p>
    <w:p w:rsidR="007A46EE" w:rsidRDefault="009E1D98">
      <w:pPr>
        <w:pStyle w:val="a3"/>
        <w:spacing w:before="4" w:line="276" w:lineRule="auto"/>
        <w:jc w:val="left"/>
      </w:pPr>
      <w:r>
        <w:t>открытия,</w:t>
      </w:r>
      <w:r>
        <w:rPr>
          <w:spacing w:val="-12"/>
        </w:rPr>
        <w:t xml:space="preserve"> </w:t>
      </w:r>
      <w:r>
        <w:t>победы;</w:t>
      </w:r>
      <w:r>
        <w:rPr>
          <w:spacing w:val="-12"/>
        </w:rPr>
        <w:t xml:space="preserve"> </w:t>
      </w:r>
      <w:r>
        <w:t>первоначальные</w:t>
      </w:r>
      <w:r>
        <w:rPr>
          <w:spacing w:val="-10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природных</w:t>
      </w:r>
      <w:r>
        <w:rPr>
          <w:spacing w:val="-1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социальных объектах как компонентах единого ми</w:t>
      </w:r>
      <w:r>
        <w:t>ра, о многообразии объектов и явлений природы; о связи мира живой и неживой природы; сформированность основ</w:t>
      </w:r>
    </w:p>
    <w:p w:rsidR="007A46EE" w:rsidRDefault="009E1D98">
      <w:pPr>
        <w:pStyle w:val="a3"/>
        <w:spacing w:line="276" w:lineRule="auto"/>
        <w:ind w:right="275"/>
        <w:jc w:val="left"/>
      </w:pPr>
      <w:r>
        <w:t>рационального</w:t>
      </w:r>
      <w:r>
        <w:rPr>
          <w:spacing w:val="-11"/>
        </w:rPr>
        <w:t xml:space="preserve"> </w:t>
      </w:r>
      <w:r>
        <w:t>поведения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обоснованного</w:t>
      </w:r>
      <w:r>
        <w:rPr>
          <w:spacing w:val="-11"/>
        </w:rPr>
        <w:t xml:space="preserve"> </w:t>
      </w:r>
      <w:r>
        <w:t>принятия</w:t>
      </w:r>
      <w:r>
        <w:rPr>
          <w:spacing w:val="-11"/>
        </w:rPr>
        <w:t xml:space="preserve"> </w:t>
      </w:r>
      <w:r>
        <w:t>решений;</w:t>
      </w:r>
      <w:r>
        <w:rPr>
          <w:spacing w:val="-13"/>
        </w:rPr>
        <w:t xml:space="preserve"> </w:t>
      </w:r>
      <w:r>
        <w:t>первоначальные представления о традициях и обычаях, хозяйственных занятиях населения и мас</w:t>
      </w:r>
      <w:r>
        <w:t>совых</w:t>
      </w:r>
      <w:r>
        <w:rPr>
          <w:spacing w:val="-18"/>
        </w:rPr>
        <w:t xml:space="preserve"> </w:t>
      </w:r>
      <w:r>
        <w:t>профессиях</w:t>
      </w:r>
      <w:r>
        <w:rPr>
          <w:spacing w:val="-17"/>
        </w:rPr>
        <w:t xml:space="preserve"> </w:t>
      </w:r>
      <w:r>
        <w:t>родного</w:t>
      </w:r>
      <w:r>
        <w:rPr>
          <w:spacing w:val="-10"/>
        </w:rPr>
        <w:t xml:space="preserve"> </w:t>
      </w:r>
      <w:r>
        <w:t>края,</w:t>
      </w:r>
      <w:r>
        <w:rPr>
          <w:spacing w:val="-4"/>
        </w:rPr>
        <w:t xml:space="preserve"> </w:t>
      </w:r>
      <w:r>
        <w:t>достопримечательностях</w:t>
      </w:r>
      <w:r>
        <w:rPr>
          <w:spacing w:val="-16"/>
        </w:rPr>
        <w:t xml:space="preserve"> </w:t>
      </w:r>
      <w:r>
        <w:t>столицы</w:t>
      </w:r>
      <w:r>
        <w:rPr>
          <w:spacing w:val="-10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и</w:t>
      </w:r>
    </w:p>
    <w:p w:rsidR="007A46EE" w:rsidRDefault="009E1D98">
      <w:pPr>
        <w:pStyle w:val="a3"/>
        <w:spacing w:before="1"/>
        <w:jc w:val="left"/>
      </w:pPr>
      <w:r>
        <w:t>родного</w:t>
      </w:r>
      <w:r>
        <w:rPr>
          <w:spacing w:val="-18"/>
        </w:rPr>
        <w:t xml:space="preserve"> </w:t>
      </w:r>
      <w:r>
        <w:t>края,</w:t>
      </w:r>
      <w:r>
        <w:rPr>
          <w:spacing w:val="-17"/>
        </w:rPr>
        <w:t xml:space="preserve"> </w:t>
      </w:r>
      <w:r>
        <w:t>наиболее</w:t>
      </w:r>
      <w:r>
        <w:rPr>
          <w:spacing w:val="-12"/>
        </w:rPr>
        <w:t xml:space="preserve"> </w:t>
      </w:r>
      <w:r>
        <w:t>значимых</w:t>
      </w:r>
      <w:r>
        <w:rPr>
          <w:spacing w:val="-17"/>
        </w:rPr>
        <w:t xml:space="preserve"> </w:t>
      </w:r>
      <w:r>
        <w:t>объектах</w:t>
      </w:r>
      <w:r>
        <w:rPr>
          <w:spacing w:val="-18"/>
        </w:rPr>
        <w:t xml:space="preserve"> </w:t>
      </w:r>
      <w:r>
        <w:t>Всемирного</w:t>
      </w:r>
      <w:r>
        <w:rPr>
          <w:spacing w:val="-15"/>
        </w:rPr>
        <w:t xml:space="preserve"> </w:t>
      </w:r>
      <w:r>
        <w:t>культурного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rPr>
          <w:spacing w:val="-2"/>
        </w:rPr>
        <w:t>природного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276" w:lineRule="auto"/>
        <w:ind w:right="275"/>
        <w:jc w:val="left"/>
      </w:pPr>
      <w:r>
        <w:t>наследия</w:t>
      </w:r>
      <w:r>
        <w:rPr>
          <w:spacing w:val="-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России;</w:t>
      </w:r>
      <w:r>
        <w:rPr>
          <w:spacing w:val="-8"/>
        </w:rPr>
        <w:t xml:space="preserve"> </w:t>
      </w:r>
      <w:r>
        <w:t>важнейших</w:t>
      </w:r>
      <w:r>
        <w:rPr>
          <w:spacing w:val="-1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страны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личности</w:t>
      </w:r>
      <w:r>
        <w:rPr>
          <w:spacing w:val="-7"/>
        </w:rPr>
        <w:t xml:space="preserve"> </w:t>
      </w:r>
      <w:r>
        <w:t>событиях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фактах</w:t>
      </w:r>
      <w:r>
        <w:rPr>
          <w:spacing w:val="-12"/>
        </w:rPr>
        <w:t xml:space="preserve"> </w:t>
      </w:r>
      <w:r>
        <w:t>прошлого и настоящего России; основных правах и обязанностях гражданина Российской Федерации; развитие умений описывать, сравнивать и группировать изученные</w:t>
      </w:r>
    </w:p>
    <w:p w:rsidR="007A46EE" w:rsidRDefault="009E1D98">
      <w:pPr>
        <w:pStyle w:val="a3"/>
        <w:spacing w:line="276" w:lineRule="auto"/>
        <w:jc w:val="left"/>
      </w:pPr>
      <w:r>
        <w:t>природные объекты и явления, выделяя их существенные признаки и отношения между объектами и явления</w:t>
      </w:r>
      <w:r>
        <w:t>ми; понимание простейших причинно-следственных связей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окружающем</w:t>
      </w:r>
      <w:r>
        <w:rPr>
          <w:spacing w:val="-7"/>
        </w:rPr>
        <w:t xml:space="preserve"> </w:t>
      </w:r>
      <w:r>
        <w:t>мире</w:t>
      </w:r>
      <w:r>
        <w:rPr>
          <w:spacing w:val="-7"/>
        </w:rPr>
        <w:t xml:space="preserve"> </w:t>
      </w:r>
      <w:r>
        <w:t>(в</w:t>
      </w:r>
      <w:r>
        <w:rPr>
          <w:spacing w:val="-10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 на</w:t>
      </w:r>
      <w:r>
        <w:rPr>
          <w:spacing w:val="-7"/>
        </w:rPr>
        <w:t xml:space="preserve"> </w:t>
      </w:r>
      <w:r>
        <w:t>материале</w:t>
      </w:r>
      <w:r>
        <w:rPr>
          <w:spacing w:val="-6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природе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культуре</w:t>
      </w:r>
      <w:r>
        <w:rPr>
          <w:spacing w:val="-7"/>
        </w:rPr>
        <w:t xml:space="preserve"> </w:t>
      </w:r>
      <w:r>
        <w:t>родного края); приобретение базовых умений работы с доступной информацией (текстовой, графической, аудиовизуальной) о природе и обществе,</w:t>
      </w:r>
      <w:r>
        <w:t xml:space="preserve"> безопасного использования электронных ресурсов организации и Интернете, получения информации из</w:t>
      </w:r>
    </w:p>
    <w:p w:rsidR="007A46EE" w:rsidRDefault="009E1D98">
      <w:pPr>
        <w:pStyle w:val="a3"/>
        <w:jc w:val="left"/>
      </w:pPr>
      <w:r>
        <w:rPr>
          <w:spacing w:val="-2"/>
        </w:rPr>
        <w:t>источников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современной</w:t>
      </w:r>
      <w:r>
        <w:rPr>
          <w:spacing w:val="1"/>
        </w:rPr>
        <w:t xml:space="preserve"> </w:t>
      </w:r>
      <w:r>
        <w:rPr>
          <w:spacing w:val="-2"/>
        </w:rPr>
        <w:t>информационной</w:t>
      </w:r>
      <w:r>
        <w:rPr>
          <w:spacing w:val="7"/>
        </w:rPr>
        <w:t xml:space="preserve"> </w:t>
      </w:r>
      <w:r>
        <w:rPr>
          <w:spacing w:val="-2"/>
        </w:rPr>
        <w:t>среде;</w:t>
      </w:r>
      <w:r>
        <w:rPr>
          <w:spacing w:val="-6"/>
        </w:rPr>
        <w:t xml:space="preserve"> </w:t>
      </w:r>
      <w:r>
        <w:rPr>
          <w:spacing w:val="-2"/>
        </w:rPr>
        <w:t>формирование</w:t>
      </w:r>
      <w:r>
        <w:rPr>
          <w:spacing w:val="2"/>
        </w:rPr>
        <w:t xml:space="preserve"> </w:t>
      </w:r>
      <w:r>
        <w:rPr>
          <w:spacing w:val="-2"/>
        </w:rPr>
        <w:t>навыков</w:t>
      </w:r>
    </w:p>
    <w:p w:rsidR="007A46EE" w:rsidRDefault="009E1D98">
      <w:pPr>
        <w:pStyle w:val="a3"/>
        <w:spacing w:before="47" w:line="276" w:lineRule="auto"/>
        <w:jc w:val="left"/>
      </w:pPr>
      <w:r>
        <w:t>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финансовой</w:t>
      </w:r>
      <w:r>
        <w:rPr>
          <w:spacing w:val="-8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общении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людьми</w:t>
      </w:r>
      <w:r>
        <w:rPr>
          <w:spacing w:val="-8"/>
        </w:rPr>
        <w:t xml:space="preserve"> </w:t>
      </w:r>
      <w:r>
        <w:t>вне</w:t>
      </w:r>
      <w:r>
        <w:rPr>
          <w:spacing w:val="-8"/>
        </w:rPr>
        <w:t xml:space="preserve"> </w:t>
      </w:r>
      <w:r>
        <w:t>семьи,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Интернете</w:t>
      </w:r>
      <w:r>
        <w:rPr>
          <w:spacing w:val="-7"/>
        </w:rPr>
        <w:t xml:space="preserve"> </w:t>
      </w:r>
      <w:r>
        <w:t>и опыта соблюдения правил безопасного поведения при использовании личных</w:t>
      </w:r>
    </w:p>
    <w:p w:rsidR="007A46EE" w:rsidRDefault="009E1D98">
      <w:pPr>
        <w:pStyle w:val="a3"/>
        <w:spacing w:before="8" w:line="273" w:lineRule="auto"/>
        <w:ind w:right="275"/>
        <w:jc w:val="left"/>
      </w:pPr>
      <w:r>
        <w:t>финансов; приобретение опыта положительного эмоционально-ценностного отношения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природе;</w:t>
      </w:r>
      <w:r>
        <w:rPr>
          <w:spacing w:val="-8"/>
        </w:rPr>
        <w:t xml:space="preserve"> </w:t>
      </w:r>
      <w:r>
        <w:t>стремления</w:t>
      </w:r>
      <w:r>
        <w:rPr>
          <w:spacing w:val="-6"/>
        </w:rPr>
        <w:t xml:space="preserve"> </w:t>
      </w:r>
      <w:r>
        <w:t>действовать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окружающей</w:t>
      </w:r>
      <w:r>
        <w:rPr>
          <w:spacing w:val="-8"/>
        </w:rPr>
        <w:t xml:space="preserve"> </w:t>
      </w:r>
      <w:r>
        <w:t>среде</w:t>
      </w:r>
      <w:r>
        <w:rPr>
          <w:spacing w:val="-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 с экологическими нормами поведения.</w:t>
      </w:r>
    </w:p>
    <w:p w:rsidR="007A46EE" w:rsidRDefault="009E1D98">
      <w:pPr>
        <w:pStyle w:val="a3"/>
        <w:spacing w:before="205"/>
        <w:jc w:val="left"/>
      </w:pPr>
      <w:r>
        <w:t>Основы</w:t>
      </w:r>
      <w:r>
        <w:rPr>
          <w:spacing w:val="-18"/>
        </w:rPr>
        <w:t xml:space="preserve"> </w:t>
      </w:r>
      <w:r>
        <w:t>религиозных</w:t>
      </w:r>
      <w:r>
        <w:rPr>
          <w:spacing w:val="-17"/>
        </w:rPr>
        <w:t xml:space="preserve"> </w:t>
      </w:r>
      <w:r>
        <w:t>культур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светской</w:t>
      </w:r>
      <w:r>
        <w:rPr>
          <w:spacing w:val="-11"/>
        </w:rPr>
        <w:t xml:space="preserve"> </w:t>
      </w:r>
      <w:r>
        <w:t>этики:</w:t>
      </w:r>
      <w:r>
        <w:rPr>
          <w:spacing w:val="-18"/>
        </w:rPr>
        <w:t xml:space="preserve"> </w:t>
      </w:r>
      <w:r>
        <w:t>понимание</w:t>
      </w:r>
      <w:r>
        <w:rPr>
          <w:spacing w:val="-11"/>
        </w:rPr>
        <w:t xml:space="preserve"> </w:t>
      </w:r>
      <w:r>
        <w:rPr>
          <w:spacing w:val="-2"/>
        </w:rPr>
        <w:t>необходимости</w:t>
      </w:r>
    </w:p>
    <w:p w:rsidR="007A46EE" w:rsidRDefault="009E1D98">
      <w:pPr>
        <w:pStyle w:val="a3"/>
        <w:spacing w:before="47" w:line="276" w:lineRule="auto"/>
        <w:jc w:val="left"/>
      </w:pPr>
      <w:r>
        <w:t>нравственного</w:t>
      </w:r>
      <w:r>
        <w:rPr>
          <w:spacing w:val="-10"/>
        </w:rPr>
        <w:t xml:space="preserve"> </w:t>
      </w:r>
      <w:r>
        <w:t>совершенствования,</w:t>
      </w:r>
      <w:r>
        <w:rPr>
          <w:spacing w:val="-7"/>
        </w:rPr>
        <w:t xml:space="preserve"> </w:t>
      </w:r>
      <w:r>
        <w:t>духовного</w:t>
      </w:r>
      <w:r>
        <w:rPr>
          <w:spacing w:val="-11"/>
        </w:rPr>
        <w:t xml:space="preserve"> </w:t>
      </w:r>
      <w:r>
        <w:t>развития,</w:t>
      </w:r>
      <w:r>
        <w:rPr>
          <w:spacing w:val="-9"/>
        </w:rPr>
        <w:t xml:space="preserve"> </w:t>
      </w:r>
      <w:r>
        <w:t>роли</w:t>
      </w:r>
      <w:r>
        <w:rPr>
          <w:spacing w:val="-12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этом</w:t>
      </w:r>
      <w:r>
        <w:rPr>
          <w:spacing w:val="-11"/>
        </w:rPr>
        <w:t xml:space="preserve"> </w:t>
      </w:r>
      <w:r>
        <w:t>личных</w:t>
      </w:r>
      <w:r>
        <w:rPr>
          <w:spacing w:val="-11"/>
        </w:rPr>
        <w:t xml:space="preserve"> </w:t>
      </w:r>
      <w:r>
        <w:t>усилий человека; формирование умений анализировать и давать нравственную оценку</w:t>
      </w:r>
    </w:p>
    <w:p w:rsidR="007A46EE" w:rsidRDefault="009E1D98">
      <w:pPr>
        <w:pStyle w:val="a3"/>
        <w:spacing w:before="4"/>
        <w:jc w:val="left"/>
      </w:pPr>
      <w:r>
        <w:t>поступкам,</w:t>
      </w:r>
      <w:r>
        <w:rPr>
          <w:spacing w:val="-9"/>
        </w:rPr>
        <w:t xml:space="preserve"> </w:t>
      </w:r>
      <w:r>
        <w:t>отвечать</w:t>
      </w:r>
      <w:r>
        <w:rPr>
          <w:spacing w:val="-17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них,</w:t>
      </w:r>
      <w:r>
        <w:rPr>
          <w:spacing w:val="-9"/>
        </w:rPr>
        <w:t xml:space="preserve"> </w:t>
      </w:r>
      <w:r>
        <w:t>проявлять</w:t>
      </w:r>
      <w:r>
        <w:rPr>
          <w:spacing w:val="-18"/>
        </w:rPr>
        <w:t xml:space="preserve"> </w:t>
      </w:r>
      <w:r>
        <w:t>готовность</w:t>
      </w:r>
      <w:r>
        <w:rPr>
          <w:spacing w:val="-16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rPr>
          <w:spacing w:val="-2"/>
        </w:rPr>
        <w:t>сознательному</w:t>
      </w:r>
    </w:p>
    <w:p w:rsidR="007A46EE" w:rsidRDefault="009E1D98">
      <w:pPr>
        <w:pStyle w:val="a3"/>
        <w:spacing w:before="43"/>
        <w:jc w:val="left"/>
      </w:pPr>
      <w:r>
        <w:rPr>
          <w:spacing w:val="-2"/>
        </w:rPr>
        <w:t>самоограничению</w:t>
      </w:r>
      <w:r>
        <w:rPr>
          <w:spacing w:val="-7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>поведении; построение</w:t>
      </w:r>
      <w:r>
        <w:rPr>
          <w:spacing w:val="-1"/>
        </w:rPr>
        <w:t xml:space="preserve"> </w:t>
      </w:r>
      <w:r>
        <w:rPr>
          <w:spacing w:val="-2"/>
        </w:rPr>
        <w:t>суждений оценочного</w:t>
      </w:r>
      <w:r>
        <w:rPr>
          <w:spacing w:val="4"/>
        </w:rPr>
        <w:t xml:space="preserve"> </w:t>
      </w:r>
      <w:r>
        <w:rPr>
          <w:spacing w:val="-2"/>
        </w:rPr>
        <w:t>характера,</w:t>
      </w:r>
    </w:p>
    <w:p w:rsidR="007A46EE" w:rsidRDefault="009E1D98">
      <w:pPr>
        <w:pStyle w:val="a3"/>
        <w:spacing w:before="48" w:line="276" w:lineRule="auto"/>
        <w:ind w:right="275"/>
        <w:jc w:val="left"/>
      </w:pPr>
      <w:r>
        <w:t>раскрывающих</w:t>
      </w:r>
      <w:r>
        <w:rPr>
          <w:spacing w:val="-18"/>
        </w:rPr>
        <w:t xml:space="preserve"> </w:t>
      </w:r>
      <w:r>
        <w:t>значение</w:t>
      </w:r>
      <w:r>
        <w:rPr>
          <w:spacing w:val="-11"/>
        </w:rPr>
        <w:t xml:space="preserve"> </w:t>
      </w:r>
      <w:r>
        <w:t>нравственности,</w:t>
      </w:r>
      <w:r>
        <w:rPr>
          <w:spacing w:val="-9"/>
        </w:rPr>
        <w:t xml:space="preserve"> </w:t>
      </w:r>
      <w:r>
        <w:t>веры</w:t>
      </w:r>
      <w:r>
        <w:rPr>
          <w:spacing w:val="-12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регуляторов</w:t>
      </w:r>
      <w:r>
        <w:rPr>
          <w:spacing w:val="-13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человека в обществе и условий духовно-нравственного развития личности; понимани</w:t>
      </w:r>
      <w:r>
        <w:t>е</w:t>
      </w:r>
    </w:p>
    <w:p w:rsidR="007A46EE" w:rsidRDefault="009E1D98">
      <w:pPr>
        <w:pStyle w:val="a3"/>
        <w:spacing w:before="3" w:line="276" w:lineRule="auto"/>
        <w:ind w:right="153"/>
        <w:jc w:val="left"/>
      </w:pPr>
      <w:r>
        <w:t>ценности семьи, умение приводить примеры положительного влияния религиозной традиции на отношения в семье, воспитание детей; овладение навыками общения с людьми разного вероисповедания; осознание, что оскорбление представителей другой веры есть нарушение</w:t>
      </w:r>
      <w:r>
        <w:t xml:space="preserve"> нравственных норм поведения в обществе; понимание ценности</w:t>
      </w:r>
      <w:r>
        <w:rPr>
          <w:spacing w:val="-11"/>
        </w:rPr>
        <w:t xml:space="preserve"> </w:t>
      </w:r>
      <w:r>
        <w:t>человеческой</w:t>
      </w:r>
      <w:r>
        <w:rPr>
          <w:spacing w:val="-9"/>
        </w:rPr>
        <w:t xml:space="preserve"> </w:t>
      </w:r>
      <w:r>
        <w:t>жизни,</w:t>
      </w:r>
      <w:r>
        <w:rPr>
          <w:spacing w:val="-8"/>
        </w:rPr>
        <w:t xml:space="preserve"> </w:t>
      </w:r>
      <w:r>
        <w:t>человеческого</w:t>
      </w:r>
      <w:r>
        <w:rPr>
          <w:spacing w:val="-7"/>
        </w:rPr>
        <w:t xml:space="preserve"> </w:t>
      </w:r>
      <w:r>
        <w:t>достоинства,</w:t>
      </w:r>
      <w:r>
        <w:rPr>
          <w:spacing w:val="-6"/>
        </w:rPr>
        <w:t xml:space="preserve"> </w:t>
      </w:r>
      <w:r>
        <w:t>честного</w:t>
      </w:r>
      <w:r>
        <w:rPr>
          <w:spacing w:val="-10"/>
        </w:rPr>
        <w:t xml:space="preserve"> </w:t>
      </w:r>
      <w:r>
        <w:t>труда</w:t>
      </w:r>
      <w:r>
        <w:rPr>
          <w:spacing w:val="-9"/>
        </w:rPr>
        <w:t xml:space="preserve"> </w:t>
      </w:r>
      <w:r>
        <w:t>людей</w:t>
      </w:r>
      <w:r>
        <w:rPr>
          <w:spacing w:val="-11"/>
        </w:rPr>
        <w:t xml:space="preserve"> </w:t>
      </w:r>
      <w:r>
        <w:t>на благо человека, общества; формирование умений объяснять значение слов</w:t>
      </w:r>
    </w:p>
    <w:p w:rsidR="007A46EE" w:rsidRDefault="009E1D98">
      <w:pPr>
        <w:pStyle w:val="a3"/>
        <w:spacing w:before="2" w:line="278" w:lineRule="auto"/>
        <w:ind w:right="1069"/>
        <w:jc w:val="left"/>
      </w:pPr>
      <w:r>
        <w:t>«милосердие»,</w:t>
      </w:r>
      <w:r>
        <w:rPr>
          <w:spacing w:val="-18"/>
        </w:rPr>
        <w:t xml:space="preserve"> </w:t>
      </w:r>
      <w:r>
        <w:t>«сострадание»,</w:t>
      </w:r>
      <w:r>
        <w:rPr>
          <w:spacing w:val="-17"/>
        </w:rPr>
        <w:t xml:space="preserve"> </w:t>
      </w:r>
      <w:r>
        <w:t>«прощение»,</w:t>
      </w:r>
      <w:r>
        <w:rPr>
          <w:spacing w:val="-18"/>
        </w:rPr>
        <w:t xml:space="preserve"> </w:t>
      </w:r>
      <w:r>
        <w:t>«дружелюбие»;</w:t>
      </w:r>
      <w:r>
        <w:rPr>
          <w:spacing w:val="-17"/>
        </w:rPr>
        <w:t xml:space="preserve"> </w:t>
      </w:r>
      <w:r>
        <w:t>умение</w:t>
      </w:r>
      <w:r>
        <w:rPr>
          <w:spacing w:val="-18"/>
        </w:rPr>
        <w:t xml:space="preserve"> </w:t>
      </w:r>
      <w:r>
        <w:t>находить образы, приводить примеры проявлений любви к ближнему, милосердия и сострадания в религиозной культуре, истории России, современной жизни;</w:t>
      </w:r>
    </w:p>
    <w:p w:rsidR="007A46EE" w:rsidRDefault="009E1D98">
      <w:pPr>
        <w:pStyle w:val="a3"/>
        <w:spacing w:line="276" w:lineRule="auto"/>
        <w:jc w:val="left"/>
      </w:pPr>
      <w:r>
        <w:t>открытость к сотрудничеству, готовность оказывать помощь; осуждение любых случаев</w:t>
      </w:r>
      <w:r>
        <w:rPr>
          <w:spacing w:val="-11"/>
        </w:rPr>
        <w:t xml:space="preserve"> </w:t>
      </w:r>
      <w:r>
        <w:t>унижения</w:t>
      </w:r>
      <w:r>
        <w:rPr>
          <w:spacing w:val="-11"/>
        </w:rPr>
        <w:t xml:space="preserve"> </w:t>
      </w:r>
      <w:r>
        <w:t>человеческ</w:t>
      </w:r>
      <w:r>
        <w:t>ого</w:t>
      </w:r>
      <w:r>
        <w:rPr>
          <w:spacing w:val="-10"/>
        </w:rPr>
        <w:t xml:space="preserve"> </w:t>
      </w:r>
      <w:r>
        <w:t>достоинства;</w:t>
      </w:r>
      <w:r>
        <w:rPr>
          <w:spacing w:val="-11"/>
        </w:rPr>
        <w:t xml:space="preserve"> </w:t>
      </w:r>
      <w:r>
        <w:t>знание</w:t>
      </w:r>
      <w:r>
        <w:rPr>
          <w:spacing w:val="-11"/>
        </w:rPr>
        <w:t xml:space="preserve"> </w:t>
      </w:r>
      <w:r>
        <w:t>общепринятых</w:t>
      </w:r>
      <w:r>
        <w:rPr>
          <w:spacing w:val="-18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российском обществе</w:t>
      </w:r>
      <w:r>
        <w:rPr>
          <w:spacing w:val="-4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морали,</w:t>
      </w:r>
      <w:r>
        <w:rPr>
          <w:spacing w:val="-3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основанных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российских традиционных духовныхценностях, конституционных правах, свободах и</w:t>
      </w:r>
    </w:p>
    <w:p w:rsidR="007A46EE" w:rsidRDefault="009E1D98">
      <w:pPr>
        <w:pStyle w:val="a3"/>
        <w:spacing w:before="1"/>
        <w:jc w:val="left"/>
      </w:pPr>
      <w:r>
        <w:rPr>
          <w:spacing w:val="-2"/>
        </w:rPr>
        <w:t>обязанностях</w:t>
      </w:r>
      <w:r>
        <w:rPr>
          <w:spacing w:val="-1"/>
        </w:rPr>
        <w:t xml:space="preserve"> </w:t>
      </w:r>
      <w:r>
        <w:rPr>
          <w:spacing w:val="-2"/>
        </w:rPr>
        <w:t>гражданина.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jc w:val="left"/>
      </w:pPr>
      <w:r>
        <w:t>Изобразительное</w:t>
      </w:r>
      <w:r>
        <w:rPr>
          <w:spacing w:val="-18"/>
        </w:rPr>
        <w:t xml:space="preserve"> </w:t>
      </w:r>
      <w:r>
        <w:t>искусство:</w:t>
      </w:r>
      <w:r>
        <w:rPr>
          <w:spacing w:val="-17"/>
        </w:rPr>
        <w:t xml:space="preserve"> </w:t>
      </w:r>
      <w:r>
        <w:t>выполнение</w:t>
      </w:r>
      <w:r>
        <w:rPr>
          <w:spacing w:val="-16"/>
        </w:rPr>
        <w:t xml:space="preserve"> </w:t>
      </w:r>
      <w:r>
        <w:t>творческих</w:t>
      </w:r>
      <w:r>
        <w:rPr>
          <w:spacing w:val="-17"/>
        </w:rPr>
        <w:t xml:space="preserve"> </w:t>
      </w:r>
      <w:r>
        <w:t>работ</w:t>
      </w:r>
      <w:r>
        <w:rPr>
          <w:spacing w:val="-18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rPr>
          <w:spacing w:val="-2"/>
        </w:rPr>
        <w:t>использованием</w:t>
      </w:r>
    </w:p>
    <w:p w:rsidR="007A46EE" w:rsidRDefault="009E1D98">
      <w:pPr>
        <w:pStyle w:val="a3"/>
        <w:spacing w:before="48" w:line="276" w:lineRule="auto"/>
        <w:jc w:val="left"/>
      </w:pPr>
      <w:r>
        <w:t>различных</w:t>
      </w:r>
      <w:r>
        <w:rPr>
          <w:spacing w:val="-18"/>
        </w:rPr>
        <w:t xml:space="preserve"> </w:t>
      </w:r>
      <w:r>
        <w:t>художественных</w:t>
      </w:r>
      <w:r>
        <w:rPr>
          <w:spacing w:val="-17"/>
        </w:rPr>
        <w:t xml:space="preserve"> </w:t>
      </w:r>
      <w:r>
        <w:t>материалов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средств</w:t>
      </w:r>
      <w:r>
        <w:rPr>
          <w:spacing w:val="-13"/>
        </w:rPr>
        <w:t xml:space="preserve"> </w:t>
      </w:r>
      <w:r>
        <w:t>художественной</w:t>
      </w:r>
      <w:r>
        <w:rPr>
          <w:spacing w:val="-12"/>
        </w:rPr>
        <w:t xml:space="preserve"> </w:t>
      </w:r>
      <w:r>
        <w:t>выразительности изобразительного искусства; умение характеризовать виды и жанры</w:t>
      </w:r>
    </w:p>
    <w:p w:rsidR="007A46EE" w:rsidRDefault="009E1D98">
      <w:pPr>
        <w:pStyle w:val="a3"/>
        <w:spacing w:line="276" w:lineRule="auto"/>
        <w:jc w:val="left"/>
      </w:pPr>
      <w:r>
        <w:t>изобразительного</w:t>
      </w:r>
      <w:r>
        <w:rPr>
          <w:spacing w:val="-18"/>
        </w:rPr>
        <w:t xml:space="preserve"> </w:t>
      </w:r>
      <w:r>
        <w:t>искусства;</w:t>
      </w:r>
      <w:r>
        <w:rPr>
          <w:spacing w:val="-17"/>
        </w:rPr>
        <w:t xml:space="preserve"> </w:t>
      </w:r>
      <w:r>
        <w:t>умение</w:t>
      </w:r>
      <w:r>
        <w:rPr>
          <w:spacing w:val="-13"/>
        </w:rPr>
        <w:t xml:space="preserve"> </w:t>
      </w:r>
      <w:r>
        <w:t>характеризовать</w:t>
      </w:r>
      <w:r>
        <w:rPr>
          <w:spacing w:val="-18"/>
        </w:rPr>
        <w:t xml:space="preserve"> </w:t>
      </w:r>
      <w:r>
        <w:t>отличительные</w:t>
      </w:r>
      <w:r>
        <w:rPr>
          <w:spacing w:val="-16"/>
        </w:rPr>
        <w:t xml:space="preserve"> </w:t>
      </w:r>
      <w:r>
        <w:t>особенности художественных промыслов России.</w:t>
      </w:r>
    </w:p>
    <w:p w:rsidR="007A46EE" w:rsidRDefault="009E1D98">
      <w:pPr>
        <w:pStyle w:val="a3"/>
        <w:spacing w:before="199"/>
        <w:jc w:val="left"/>
      </w:pPr>
      <w:r>
        <w:t>Музыка:</w:t>
      </w:r>
      <w:r>
        <w:rPr>
          <w:spacing w:val="-18"/>
        </w:rPr>
        <w:t xml:space="preserve"> </w:t>
      </w:r>
      <w:r>
        <w:t>знание</w:t>
      </w:r>
      <w:r>
        <w:rPr>
          <w:spacing w:val="-16"/>
        </w:rPr>
        <w:t xml:space="preserve"> </w:t>
      </w:r>
      <w:r>
        <w:t>основных</w:t>
      </w:r>
      <w:r>
        <w:rPr>
          <w:spacing w:val="-18"/>
        </w:rPr>
        <w:t xml:space="preserve"> </w:t>
      </w:r>
      <w:r>
        <w:t>жанров</w:t>
      </w:r>
      <w:r>
        <w:rPr>
          <w:spacing w:val="-14"/>
        </w:rPr>
        <w:t xml:space="preserve"> </w:t>
      </w:r>
      <w:r>
        <w:t>народной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профессиональной</w:t>
      </w:r>
      <w:r>
        <w:rPr>
          <w:spacing w:val="-15"/>
        </w:rPr>
        <w:t xml:space="preserve"> </w:t>
      </w:r>
      <w:r>
        <w:rPr>
          <w:spacing w:val="-2"/>
        </w:rPr>
        <w:t>музыки.</w:t>
      </w:r>
    </w:p>
    <w:p w:rsidR="007A46EE" w:rsidRDefault="009E1D98">
      <w:pPr>
        <w:pStyle w:val="a3"/>
        <w:spacing w:before="250" w:line="276" w:lineRule="auto"/>
        <w:ind w:right="275"/>
        <w:jc w:val="left"/>
      </w:pPr>
      <w:r>
        <w:t>Технология:</w:t>
      </w:r>
      <w:r>
        <w:rPr>
          <w:spacing w:val="-18"/>
        </w:rPr>
        <w:t xml:space="preserve"> </w:t>
      </w:r>
      <w:r>
        <w:t>сформированность</w:t>
      </w:r>
      <w:r>
        <w:rPr>
          <w:spacing w:val="-9"/>
        </w:rPr>
        <w:t xml:space="preserve"> </w:t>
      </w:r>
      <w:r>
        <w:t>общих</w:t>
      </w:r>
      <w:r>
        <w:rPr>
          <w:spacing w:val="-18"/>
        </w:rPr>
        <w:t xml:space="preserve"> </w:t>
      </w:r>
      <w:r>
        <w:t>представлений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мире</w:t>
      </w:r>
      <w:r>
        <w:rPr>
          <w:spacing w:val="-9"/>
        </w:rPr>
        <w:t xml:space="preserve"> </w:t>
      </w:r>
      <w:r>
        <w:t>профессий,</w:t>
      </w:r>
      <w:r>
        <w:rPr>
          <w:spacing w:val="-7"/>
        </w:rPr>
        <w:t xml:space="preserve"> </w:t>
      </w:r>
      <w:r>
        <w:t xml:space="preserve">значении труда в жизни человека и общества, многообразии предметов материальной </w:t>
      </w:r>
      <w:r>
        <w:rPr>
          <w:spacing w:val="-2"/>
        </w:rPr>
        <w:t>культуры.</w:t>
      </w:r>
    </w:p>
    <w:p w:rsidR="007A46EE" w:rsidRDefault="009E1D98">
      <w:pPr>
        <w:pStyle w:val="a3"/>
        <w:spacing w:before="199" w:line="276" w:lineRule="auto"/>
        <w:ind w:right="275"/>
        <w:jc w:val="left"/>
      </w:pPr>
      <w:r>
        <w:t>Физическая</w:t>
      </w:r>
      <w:r>
        <w:rPr>
          <w:spacing w:val="-14"/>
        </w:rPr>
        <w:t xml:space="preserve"> </w:t>
      </w:r>
      <w:r>
        <w:t>культура:</w:t>
      </w:r>
      <w:r>
        <w:rPr>
          <w:spacing w:val="-18"/>
        </w:rPr>
        <w:t xml:space="preserve"> </w:t>
      </w:r>
      <w:r>
        <w:t>сформированность</w:t>
      </w:r>
      <w:r>
        <w:rPr>
          <w:spacing w:val="-11"/>
        </w:rPr>
        <w:t xml:space="preserve"> </w:t>
      </w:r>
      <w:r>
        <w:t>общих</w:t>
      </w:r>
      <w:r>
        <w:rPr>
          <w:spacing w:val="-18"/>
        </w:rPr>
        <w:t xml:space="preserve"> </w:t>
      </w:r>
      <w:r>
        <w:t>представлений</w:t>
      </w:r>
      <w:r>
        <w:rPr>
          <w:spacing w:val="-10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физической культуре и спорте, физической активности человека, физических качествах, жизненно важных прикла</w:t>
      </w:r>
      <w:r>
        <w:t>дных умениях и навыках, основных физических</w:t>
      </w:r>
    </w:p>
    <w:p w:rsidR="007A46EE" w:rsidRDefault="009E1D98">
      <w:pPr>
        <w:pStyle w:val="a3"/>
        <w:spacing w:line="278" w:lineRule="auto"/>
        <w:jc w:val="left"/>
      </w:pPr>
      <w:r>
        <w:t>упражнениях;</w:t>
      </w:r>
      <w:r>
        <w:rPr>
          <w:spacing w:val="-3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взаимодействовать</w:t>
      </w:r>
      <w:r>
        <w:rPr>
          <w:spacing w:val="-15"/>
        </w:rPr>
        <w:t xml:space="preserve"> </w:t>
      </w:r>
      <w:r>
        <w:t>со</w:t>
      </w:r>
      <w:r>
        <w:rPr>
          <w:spacing w:val="-11"/>
        </w:rPr>
        <w:t xml:space="preserve"> </w:t>
      </w:r>
      <w:r>
        <w:t>сверстниками</w:t>
      </w:r>
      <w:r>
        <w:rPr>
          <w:spacing w:val="-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игровых</w:t>
      </w:r>
      <w:r>
        <w:rPr>
          <w:spacing w:val="-18"/>
        </w:rPr>
        <w:t xml:space="preserve"> </w:t>
      </w:r>
      <w:r>
        <w:t>заданиях</w:t>
      </w:r>
      <w:r>
        <w:rPr>
          <w:spacing w:val="-17"/>
        </w:rPr>
        <w:t xml:space="preserve"> </w:t>
      </w:r>
      <w:r>
        <w:t>и игровой деятельности, соблюдая правила честной игры.</w:t>
      </w:r>
    </w:p>
    <w:p w:rsidR="007A46EE" w:rsidRDefault="009E1D98">
      <w:pPr>
        <w:pStyle w:val="a3"/>
        <w:spacing w:before="193"/>
        <w:jc w:val="left"/>
      </w:pPr>
      <w:r>
        <w:rPr>
          <w:spacing w:val="-2"/>
        </w:rPr>
        <w:t>Будет</w:t>
      </w:r>
      <w:r>
        <w:rPr>
          <w:spacing w:val="-7"/>
        </w:rPr>
        <w:t xml:space="preserve"> </w:t>
      </w:r>
      <w:r>
        <w:rPr>
          <w:spacing w:val="-2"/>
        </w:rPr>
        <w:t>сформирован</w:t>
      </w:r>
      <w:r>
        <w:rPr>
          <w:spacing w:val="-4"/>
        </w:rPr>
        <w:t xml:space="preserve"> </w:t>
      </w:r>
      <w:r>
        <w:rPr>
          <w:spacing w:val="-2"/>
        </w:rPr>
        <w:t>интерес:</w:t>
      </w:r>
    </w:p>
    <w:p w:rsidR="007A46EE" w:rsidRDefault="009E1D98">
      <w:pPr>
        <w:pStyle w:val="a5"/>
        <w:numPr>
          <w:ilvl w:val="0"/>
          <w:numId w:val="23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чтению,</w:t>
      </w:r>
      <w:r>
        <w:rPr>
          <w:spacing w:val="-14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-16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1"/>
          <w:sz w:val="28"/>
        </w:rPr>
        <w:t xml:space="preserve"> </w:t>
      </w:r>
      <w:r>
        <w:rPr>
          <w:sz w:val="28"/>
        </w:rPr>
        <w:t>театру,</w:t>
      </w:r>
      <w:r>
        <w:rPr>
          <w:spacing w:val="-12"/>
          <w:sz w:val="28"/>
        </w:rPr>
        <w:t xml:space="preserve"> </w:t>
      </w:r>
      <w:r>
        <w:rPr>
          <w:sz w:val="28"/>
        </w:rPr>
        <w:t>музыке,</w:t>
      </w:r>
      <w:r>
        <w:rPr>
          <w:spacing w:val="-12"/>
          <w:sz w:val="28"/>
        </w:rPr>
        <w:t xml:space="preserve"> </w:t>
      </w:r>
      <w:r>
        <w:rPr>
          <w:sz w:val="28"/>
        </w:rPr>
        <w:t>выстав</w:t>
      </w:r>
      <w:r>
        <w:rPr>
          <w:sz w:val="28"/>
        </w:rPr>
        <w:t>кам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т.</w:t>
      </w:r>
      <w:r>
        <w:rPr>
          <w:spacing w:val="-12"/>
          <w:sz w:val="28"/>
        </w:rPr>
        <w:t xml:space="preserve"> </w:t>
      </w:r>
      <w:r>
        <w:rPr>
          <w:spacing w:val="-5"/>
          <w:sz w:val="28"/>
        </w:rPr>
        <w:t>п.;</w:t>
      </w:r>
    </w:p>
    <w:p w:rsidR="007A46EE" w:rsidRDefault="009E1D98">
      <w:pPr>
        <w:pStyle w:val="a5"/>
        <w:numPr>
          <w:ilvl w:val="0"/>
          <w:numId w:val="23"/>
        </w:numPr>
        <w:tabs>
          <w:tab w:val="left" w:pos="1131"/>
        </w:tabs>
        <w:spacing w:before="250"/>
        <w:ind w:left="1131" w:hanging="706"/>
        <w:jc w:val="left"/>
        <w:rPr>
          <w:sz w:val="28"/>
        </w:rPr>
      </w:pPr>
      <w:r>
        <w:rPr>
          <w:sz w:val="28"/>
        </w:rPr>
        <w:t>общественным</w:t>
      </w:r>
      <w:r>
        <w:rPr>
          <w:spacing w:val="-17"/>
          <w:sz w:val="28"/>
        </w:rPr>
        <w:t xml:space="preserve"> </w:t>
      </w:r>
      <w:r>
        <w:rPr>
          <w:sz w:val="28"/>
        </w:rPr>
        <w:t>явлениям,</w:t>
      </w:r>
      <w:r>
        <w:rPr>
          <w:spacing w:val="-10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17"/>
          <w:sz w:val="28"/>
        </w:rPr>
        <w:t xml:space="preserve"> </w:t>
      </w:r>
      <w:r>
        <w:rPr>
          <w:sz w:val="28"/>
        </w:rPr>
        <w:t>активную</w:t>
      </w:r>
      <w:r>
        <w:rPr>
          <w:spacing w:val="-18"/>
          <w:sz w:val="28"/>
        </w:rPr>
        <w:t xml:space="preserve"> </w:t>
      </w:r>
      <w:r>
        <w:rPr>
          <w:sz w:val="28"/>
        </w:rPr>
        <w:t>роль</w:t>
      </w:r>
      <w:r>
        <w:rPr>
          <w:spacing w:val="-17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обществе;</w:t>
      </w:r>
    </w:p>
    <w:p w:rsidR="007A46EE" w:rsidRDefault="009E1D98">
      <w:pPr>
        <w:pStyle w:val="a5"/>
        <w:numPr>
          <w:ilvl w:val="0"/>
          <w:numId w:val="23"/>
        </w:numPr>
        <w:tabs>
          <w:tab w:val="left" w:pos="1131"/>
        </w:tabs>
        <w:spacing w:before="249" w:line="276" w:lineRule="auto"/>
        <w:ind w:right="949" w:firstLine="0"/>
        <w:jc w:val="left"/>
        <w:rPr>
          <w:sz w:val="28"/>
        </w:rPr>
      </w:pPr>
      <w:r>
        <w:rPr>
          <w:sz w:val="28"/>
        </w:rPr>
        <w:t>государственным</w:t>
      </w:r>
      <w:r>
        <w:rPr>
          <w:spacing w:val="-8"/>
          <w:sz w:val="28"/>
        </w:rPr>
        <w:t xml:space="preserve"> </w:t>
      </w:r>
      <w:r>
        <w:rPr>
          <w:sz w:val="28"/>
        </w:rPr>
        <w:t>праздникам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важнейшим</w:t>
      </w:r>
      <w:r>
        <w:rPr>
          <w:spacing w:val="-9"/>
          <w:sz w:val="28"/>
        </w:rPr>
        <w:t xml:space="preserve"> </w:t>
      </w:r>
      <w:r>
        <w:rPr>
          <w:sz w:val="28"/>
        </w:rPr>
        <w:t>событиям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8"/>
          <w:sz w:val="28"/>
        </w:rPr>
        <w:t xml:space="preserve"> </w:t>
      </w:r>
      <w:r>
        <w:rPr>
          <w:sz w:val="28"/>
        </w:rPr>
        <w:t>в жизни родного города;</w:t>
      </w:r>
    </w:p>
    <w:p w:rsidR="007A46EE" w:rsidRDefault="009E1D98">
      <w:pPr>
        <w:pStyle w:val="a5"/>
        <w:numPr>
          <w:ilvl w:val="0"/>
          <w:numId w:val="23"/>
        </w:numPr>
        <w:tabs>
          <w:tab w:val="left" w:pos="1131"/>
        </w:tabs>
        <w:spacing w:before="201"/>
        <w:ind w:left="1131" w:hanging="706"/>
        <w:jc w:val="left"/>
        <w:rPr>
          <w:sz w:val="28"/>
        </w:rPr>
      </w:pPr>
      <w:r>
        <w:rPr>
          <w:sz w:val="28"/>
        </w:rPr>
        <w:t>природе,</w:t>
      </w:r>
      <w:r>
        <w:rPr>
          <w:spacing w:val="-9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-10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жизни;</w:t>
      </w:r>
    </w:p>
    <w:p w:rsidR="007A46EE" w:rsidRDefault="009E1D98">
      <w:pPr>
        <w:pStyle w:val="a5"/>
        <w:numPr>
          <w:ilvl w:val="0"/>
          <w:numId w:val="23"/>
        </w:numPr>
        <w:tabs>
          <w:tab w:val="left" w:pos="1131"/>
        </w:tabs>
        <w:spacing w:before="244" w:line="429" w:lineRule="auto"/>
        <w:ind w:right="6069" w:firstLine="0"/>
        <w:jc w:val="left"/>
        <w:rPr>
          <w:sz w:val="28"/>
        </w:rPr>
      </w:pPr>
      <w:r>
        <w:rPr>
          <w:spacing w:val="-2"/>
          <w:sz w:val="28"/>
        </w:rPr>
        <w:t>художественному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 xml:space="preserve">творчеству. </w:t>
      </w:r>
      <w:r>
        <w:rPr>
          <w:sz w:val="28"/>
        </w:rPr>
        <w:t>Будут сформированы умения:</w:t>
      </w:r>
    </w:p>
    <w:p w:rsidR="007A46EE" w:rsidRDefault="009E1D98">
      <w:pPr>
        <w:pStyle w:val="a5"/>
        <w:numPr>
          <w:ilvl w:val="0"/>
          <w:numId w:val="23"/>
        </w:numPr>
        <w:tabs>
          <w:tab w:val="left" w:pos="1131"/>
        </w:tabs>
        <w:spacing w:line="276" w:lineRule="auto"/>
        <w:ind w:right="889" w:firstLine="0"/>
        <w:jc w:val="left"/>
        <w:rPr>
          <w:sz w:val="28"/>
        </w:rPr>
      </w:pPr>
      <w:r>
        <w:rPr>
          <w:sz w:val="28"/>
        </w:rPr>
        <w:t>устанавливать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дружеские</w:t>
      </w:r>
      <w:r>
        <w:rPr>
          <w:spacing w:val="-17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коллективе,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основанные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на взаимопомощи и взаимной поддержке;</w:t>
      </w:r>
    </w:p>
    <w:p w:rsidR="007A46EE" w:rsidRDefault="009E1D98">
      <w:pPr>
        <w:pStyle w:val="a5"/>
        <w:numPr>
          <w:ilvl w:val="0"/>
          <w:numId w:val="23"/>
        </w:numPr>
        <w:tabs>
          <w:tab w:val="left" w:pos="1131"/>
        </w:tabs>
        <w:spacing w:before="191"/>
        <w:ind w:left="1131" w:hanging="706"/>
        <w:jc w:val="left"/>
        <w:rPr>
          <w:sz w:val="28"/>
        </w:rPr>
      </w:pPr>
      <w:r>
        <w:rPr>
          <w:sz w:val="28"/>
        </w:rPr>
        <w:t>проявлять</w:t>
      </w:r>
      <w:r>
        <w:rPr>
          <w:spacing w:val="-18"/>
          <w:sz w:val="28"/>
        </w:rPr>
        <w:t xml:space="preserve"> </w:t>
      </w:r>
      <w:r>
        <w:rPr>
          <w:sz w:val="28"/>
        </w:rPr>
        <w:t>бережное,</w:t>
      </w:r>
      <w:r>
        <w:rPr>
          <w:spacing w:val="-17"/>
          <w:sz w:val="28"/>
        </w:rPr>
        <w:t xml:space="preserve"> </w:t>
      </w:r>
      <w:r>
        <w:rPr>
          <w:sz w:val="28"/>
        </w:rPr>
        <w:t>гуманное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ко</w:t>
      </w:r>
      <w:r>
        <w:rPr>
          <w:spacing w:val="-17"/>
          <w:sz w:val="28"/>
        </w:rPr>
        <w:t xml:space="preserve"> </w:t>
      </w:r>
      <w:r>
        <w:rPr>
          <w:sz w:val="28"/>
        </w:rPr>
        <w:t>всему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живому;</w:t>
      </w:r>
    </w:p>
    <w:p w:rsidR="007A46EE" w:rsidRDefault="009E1D98">
      <w:pPr>
        <w:pStyle w:val="a5"/>
        <w:numPr>
          <w:ilvl w:val="0"/>
          <w:numId w:val="23"/>
        </w:numPr>
        <w:tabs>
          <w:tab w:val="left" w:pos="1131"/>
        </w:tabs>
        <w:spacing w:before="249"/>
        <w:ind w:left="1131" w:hanging="706"/>
        <w:jc w:val="left"/>
        <w:rPr>
          <w:sz w:val="28"/>
        </w:rPr>
      </w:pPr>
      <w:r>
        <w:rPr>
          <w:sz w:val="28"/>
        </w:rPr>
        <w:t>соблюдать</w:t>
      </w:r>
      <w:r>
        <w:rPr>
          <w:spacing w:val="-18"/>
          <w:sz w:val="28"/>
        </w:rPr>
        <w:t xml:space="preserve"> </w:t>
      </w:r>
      <w:r>
        <w:rPr>
          <w:sz w:val="28"/>
        </w:rPr>
        <w:t>общепринятые</w:t>
      </w:r>
      <w:r>
        <w:rPr>
          <w:spacing w:val="-12"/>
          <w:sz w:val="28"/>
        </w:rPr>
        <w:t xml:space="preserve"> </w:t>
      </w:r>
      <w:r>
        <w:rPr>
          <w:sz w:val="28"/>
        </w:rPr>
        <w:t>нормы</w:t>
      </w:r>
      <w:r>
        <w:rPr>
          <w:spacing w:val="-1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обществе;</w:t>
      </w:r>
    </w:p>
    <w:p w:rsidR="007A46EE" w:rsidRDefault="009E1D98">
      <w:pPr>
        <w:pStyle w:val="a5"/>
        <w:numPr>
          <w:ilvl w:val="0"/>
          <w:numId w:val="23"/>
        </w:numPr>
        <w:tabs>
          <w:tab w:val="left" w:pos="1131"/>
        </w:tabs>
        <w:spacing w:before="249" w:line="278" w:lineRule="auto"/>
        <w:ind w:right="815" w:firstLine="0"/>
        <w:jc w:val="left"/>
        <w:rPr>
          <w:sz w:val="28"/>
        </w:rPr>
      </w:pPr>
      <w:r>
        <w:rPr>
          <w:sz w:val="28"/>
        </w:rPr>
        <w:t>распознавать асоциальные поступки, уметь противостоять им; проявлять отрицательное</w:t>
      </w:r>
      <w:r>
        <w:rPr>
          <w:spacing w:val="-1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к</w:t>
      </w:r>
      <w:r>
        <w:rPr>
          <w:spacing w:val="-18"/>
          <w:sz w:val="28"/>
        </w:rPr>
        <w:t xml:space="preserve"> </w:t>
      </w:r>
      <w:r>
        <w:rPr>
          <w:sz w:val="28"/>
        </w:rPr>
        <w:t>аморальным</w:t>
      </w:r>
      <w:r>
        <w:rPr>
          <w:spacing w:val="-13"/>
          <w:sz w:val="28"/>
        </w:rPr>
        <w:t xml:space="preserve"> </w:t>
      </w:r>
      <w:r>
        <w:rPr>
          <w:sz w:val="28"/>
        </w:rPr>
        <w:t>поступкам,</w:t>
      </w:r>
      <w:r>
        <w:rPr>
          <w:spacing w:val="-17"/>
          <w:sz w:val="28"/>
        </w:rPr>
        <w:t xml:space="preserve"> </w:t>
      </w:r>
      <w:r>
        <w:rPr>
          <w:sz w:val="28"/>
        </w:rPr>
        <w:t>грубости,</w:t>
      </w:r>
      <w:r>
        <w:rPr>
          <w:spacing w:val="-16"/>
          <w:sz w:val="28"/>
        </w:rPr>
        <w:t xml:space="preserve"> </w:t>
      </w:r>
      <w:r>
        <w:rPr>
          <w:sz w:val="28"/>
        </w:rPr>
        <w:t>оскорбительным словам и действиям.</w:t>
      </w:r>
    </w:p>
    <w:p w:rsidR="007A46EE" w:rsidRDefault="007A46EE">
      <w:pPr>
        <w:pStyle w:val="a5"/>
        <w:spacing w:line="278" w:lineRule="auto"/>
        <w:jc w:val="lef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1"/>
        <w:numPr>
          <w:ilvl w:val="0"/>
          <w:numId w:val="36"/>
        </w:numPr>
        <w:tabs>
          <w:tab w:val="left" w:pos="1553"/>
        </w:tabs>
        <w:ind w:left="1553" w:hanging="422"/>
        <w:jc w:val="both"/>
        <w:rPr>
          <w:b w:val="0"/>
        </w:rPr>
      </w:pPr>
      <w:bookmarkStart w:id="134" w:name="37._Программа_формирования_универсальных"/>
      <w:bookmarkEnd w:id="134"/>
      <w:r>
        <w:rPr>
          <w:spacing w:val="-2"/>
        </w:rPr>
        <w:t>Программа</w:t>
      </w:r>
      <w:r>
        <w:rPr>
          <w:spacing w:val="-5"/>
        </w:rPr>
        <w:t xml:space="preserve"> </w:t>
      </w:r>
      <w:r>
        <w:rPr>
          <w:spacing w:val="-2"/>
        </w:rPr>
        <w:t>формирования</w:t>
      </w:r>
      <w:r>
        <w:rPr>
          <w:spacing w:val="-5"/>
        </w:rPr>
        <w:t xml:space="preserve"> </w:t>
      </w:r>
      <w:r>
        <w:rPr>
          <w:spacing w:val="-2"/>
        </w:rPr>
        <w:t>универсальных</w:t>
      </w:r>
      <w:r>
        <w:rPr>
          <w:spacing w:val="-8"/>
        </w:rPr>
        <w:t xml:space="preserve"> </w:t>
      </w:r>
      <w:r>
        <w:rPr>
          <w:spacing w:val="-2"/>
        </w:rPr>
        <w:t>учебных</w:t>
      </w:r>
      <w:r>
        <w:rPr>
          <w:spacing w:val="-9"/>
        </w:rPr>
        <w:t xml:space="preserve"> </w:t>
      </w:r>
      <w:r>
        <w:rPr>
          <w:spacing w:val="-2"/>
        </w:rPr>
        <w:t>действий</w:t>
      </w:r>
      <w:r>
        <w:rPr>
          <w:b w:val="0"/>
          <w:spacing w:val="-2"/>
        </w:rPr>
        <w:t>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767"/>
        </w:tabs>
        <w:spacing w:before="158" w:line="355" w:lineRule="auto"/>
        <w:ind w:right="157" w:firstLine="710"/>
        <w:jc w:val="both"/>
        <w:rPr>
          <w:sz w:val="28"/>
        </w:rPr>
      </w:pPr>
      <w:r>
        <w:rPr>
          <w:sz w:val="28"/>
        </w:rPr>
        <w:t>В соответствии с ФГОС НОО программа формирования универсальных (обобщённых) учебных действий (далее ‒ УУД) имеет следующую структуру:</w:t>
      </w:r>
    </w:p>
    <w:p w:rsidR="007A46EE" w:rsidRDefault="009E1D98">
      <w:pPr>
        <w:pStyle w:val="a3"/>
        <w:spacing w:line="350" w:lineRule="auto"/>
        <w:ind w:right="160" w:firstLine="710"/>
      </w:pPr>
      <w:r>
        <w:t>описание взаимосвязи универсальных учебных действий с содержанием учебных предметов;</w:t>
      </w:r>
    </w:p>
    <w:p w:rsidR="007A46EE" w:rsidRDefault="009E1D98">
      <w:pPr>
        <w:pStyle w:val="a3"/>
        <w:spacing w:before="3" w:line="355" w:lineRule="auto"/>
        <w:ind w:right="145" w:firstLine="710"/>
      </w:pPr>
      <w:r>
        <w:t>характеристика познавательных, коммун</w:t>
      </w:r>
      <w:r>
        <w:t>икативных и регулятивных универсальных учебных действий.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767"/>
        </w:tabs>
        <w:spacing w:line="352" w:lineRule="auto"/>
        <w:ind w:right="139" w:firstLine="710"/>
        <w:jc w:val="both"/>
        <w:rPr>
          <w:sz w:val="28"/>
        </w:rPr>
      </w:pPr>
      <w:r>
        <w:rPr>
          <w:sz w:val="28"/>
        </w:rPr>
        <w:t>Цель развития обучающихся на уровне начального общего образования реализуется через установление связи и взаимодействия между освоением предметного</w:t>
      </w:r>
      <w:r>
        <w:rPr>
          <w:spacing w:val="60"/>
          <w:w w:val="150"/>
          <w:sz w:val="28"/>
        </w:rPr>
        <w:t xml:space="preserve">   </w:t>
      </w:r>
      <w:r>
        <w:rPr>
          <w:sz w:val="28"/>
        </w:rPr>
        <w:t>содержания</w:t>
      </w:r>
      <w:r>
        <w:rPr>
          <w:spacing w:val="80"/>
          <w:sz w:val="28"/>
        </w:rPr>
        <w:t xml:space="preserve">   </w:t>
      </w:r>
      <w:r>
        <w:rPr>
          <w:sz w:val="28"/>
        </w:rPr>
        <w:t>обучения</w:t>
      </w:r>
      <w:r>
        <w:rPr>
          <w:spacing w:val="60"/>
          <w:w w:val="150"/>
          <w:sz w:val="28"/>
        </w:rPr>
        <w:t xml:space="preserve">   </w:t>
      </w:r>
      <w:r>
        <w:rPr>
          <w:sz w:val="28"/>
        </w:rPr>
        <w:t>и</w:t>
      </w:r>
      <w:r>
        <w:rPr>
          <w:spacing w:val="80"/>
          <w:sz w:val="28"/>
        </w:rPr>
        <w:t xml:space="preserve">   </w:t>
      </w:r>
      <w:r>
        <w:rPr>
          <w:sz w:val="28"/>
        </w:rPr>
        <w:t>достижениями</w:t>
      </w:r>
      <w:r>
        <w:rPr>
          <w:spacing w:val="80"/>
          <w:sz w:val="28"/>
        </w:rPr>
        <w:t xml:space="preserve">   </w:t>
      </w:r>
      <w:r>
        <w:rPr>
          <w:sz w:val="28"/>
        </w:rPr>
        <w:t>обучаю</w:t>
      </w:r>
      <w:r>
        <w:rPr>
          <w:sz w:val="28"/>
        </w:rPr>
        <w:t>щегося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76"/>
          <w:sz w:val="28"/>
        </w:rPr>
        <w:t xml:space="preserve">  </w:t>
      </w:r>
      <w:r>
        <w:rPr>
          <w:sz w:val="28"/>
        </w:rPr>
        <w:t>области</w:t>
      </w:r>
      <w:r>
        <w:rPr>
          <w:spacing w:val="78"/>
          <w:sz w:val="28"/>
        </w:rPr>
        <w:t xml:space="preserve">  </w:t>
      </w:r>
      <w:r>
        <w:rPr>
          <w:sz w:val="28"/>
        </w:rPr>
        <w:t>метапредметных</w:t>
      </w:r>
      <w:r>
        <w:rPr>
          <w:spacing w:val="76"/>
          <w:sz w:val="28"/>
        </w:rPr>
        <w:t xml:space="preserve">  </w:t>
      </w:r>
      <w:r>
        <w:rPr>
          <w:sz w:val="28"/>
        </w:rPr>
        <w:t>результатов.</w:t>
      </w:r>
      <w:r>
        <w:rPr>
          <w:spacing w:val="80"/>
          <w:sz w:val="28"/>
        </w:rPr>
        <w:t xml:space="preserve">  </w:t>
      </w:r>
      <w:r>
        <w:rPr>
          <w:sz w:val="28"/>
        </w:rPr>
        <w:t>Это</w:t>
      </w:r>
      <w:r>
        <w:rPr>
          <w:spacing w:val="77"/>
          <w:sz w:val="28"/>
        </w:rPr>
        <w:t xml:space="preserve">  </w:t>
      </w:r>
      <w:r>
        <w:rPr>
          <w:sz w:val="28"/>
        </w:rPr>
        <w:t>взаимодействие</w:t>
      </w:r>
      <w:r>
        <w:rPr>
          <w:spacing w:val="79"/>
          <w:sz w:val="28"/>
        </w:rPr>
        <w:t xml:space="preserve">  </w:t>
      </w:r>
      <w:r>
        <w:rPr>
          <w:sz w:val="28"/>
        </w:rPr>
        <w:t>проявляется в следующем:</w:t>
      </w:r>
    </w:p>
    <w:p w:rsidR="007A46EE" w:rsidRDefault="009E1D98">
      <w:pPr>
        <w:pStyle w:val="a3"/>
        <w:spacing w:line="350" w:lineRule="auto"/>
        <w:ind w:right="141" w:firstLine="710"/>
      </w:pPr>
      <w:r>
        <w:t>предметные знания, умения и способы деятельности являются</w:t>
      </w:r>
      <w:r>
        <w:rPr>
          <w:spacing w:val="80"/>
        </w:rPr>
        <w:t xml:space="preserve"> </w:t>
      </w:r>
      <w:r>
        <w:t>содержательной основой становления УУД;</w:t>
      </w:r>
    </w:p>
    <w:p w:rsidR="007A46EE" w:rsidRDefault="009E1D98">
      <w:pPr>
        <w:pStyle w:val="a3"/>
        <w:spacing w:line="350" w:lineRule="auto"/>
        <w:ind w:right="132" w:firstLine="710"/>
      </w:pPr>
      <w:r>
        <w:t>развивающиеся</w:t>
      </w:r>
      <w:r>
        <w:rPr>
          <w:spacing w:val="80"/>
        </w:rPr>
        <w:t xml:space="preserve">  </w:t>
      </w:r>
      <w:r>
        <w:t>УУД</w:t>
      </w:r>
      <w:r>
        <w:rPr>
          <w:spacing w:val="80"/>
        </w:rPr>
        <w:t xml:space="preserve">  </w:t>
      </w:r>
      <w:r>
        <w:t>обеспечивают</w:t>
      </w:r>
      <w:r>
        <w:rPr>
          <w:spacing w:val="80"/>
        </w:rPr>
        <w:t xml:space="preserve">  </w:t>
      </w:r>
      <w:r>
        <w:t>протекание</w:t>
      </w:r>
      <w:r>
        <w:rPr>
          <w:spacing w:val="80"/>
        </w:rPr>
        <w:t xml:space="preserve">  </w:t>
      </w:r>
      <w:r>
        <w:t>учебного</w:t>
      </w:r>
      <w:r>
        <w:rPr>
          <w:spacing w:val="80"/>
        </w:rPr>
        <w:t xml:space="preserve">  </w:t>
      </w:r>
      <w:r>
        <w:t>процесса как активной инициативной поисково-исследовательской деятельности на основе применения различных интеллектуальных процессов, прежде всего теоретического мышления, связной речи и воображения, в том числе в условиях дистанционного обучения</w:t>
      </w:r>
      <w:r>
        <w:rPr>
          <w:spacing w:val="80"/>
          <w:w w:val="150"/>
        </w:rPr>
        <w:t xml:space="preserve">  </w:t>
      </w:r>
      <w:r>
        <w:t>(в</w:t>
      </w:r>
      <w:r>
        <w:rPr>
          <w:spacing w:val="80"/>
          <w:w w:val="150"/>
        </w:rPr>
        <w:t xml:space="preserve">  </w:t>
      </w:r>
      <w:r>
        <w:t>усло</w:t>
      </w:r>
      <w:r>
        <w:t>виях</w:t>
      </w:r>
      <w:r>
        <w:rPr>
          <w:spacing w:val="80"/>
          <w:w w:val="150"/>
        </w:rPr>
        <w:t xml:space="preserve">  </w:t>
      </w:r>
      <w:r>
        <w:t>неконтактного</w:t>
      </w:r>
      <w:r>
        <w:rPr>
          <w:spacing w:val="80"/>
          <w:w w:val="150"/>
        </w:rPr>
        <w:t xml:space="preserve">  </w:t>
      </w:r>
      <w:r>
        <w:t>информационного</w:t>
      </w:r>
      <w:r>
        <w:rPr>
          <w:spacing w:val="80"/>
          <w:w w:val="150"/>
        </w:rPr>
        <w:t xml:space="preserve">  </w:t>
      </w:r>
      <w:r>
        <w:t>взаимодействия с субъектами образовательного процесса);</w:t>
      </w:r>
    </w:p>
    <w:p w:rsidR="007A46EE" w:rsidRDefault="009E1D98">
      <w:pPr>
        <w:pStyle w:val="a3"/>
        <w:spacing w:before="17" w:line="352" w:lineRule="auto"/>
        <w:ind w:right="142" w:firstLine="710"/>
      </w:pPr>
      <w:r>
        <w:t>под влиянием УУД складывается новый стиль познавательной деятельности: универсальность</w:t>
      </w:r>
      <w:r>
        <w:rPr>
          <w:spacing w:val="80"/>
          <w:w w:val="150"/>
        </w:rPr>
        <w:t xml:space="preserve"> </w:t>
      </w:r>
      <w:r>
        <w:t>как</w:t>
      </w:r>
      <w:r>
        <w:rPr>
          <w:spacing w:val="80"/>
          <w:w w:val="150"/>
        </w:rPr>
        <w:t xml:space="preserve"> </w:t>
      </w:r>
      <w:r>
        <w:t>качественная</w:t>
      </w:r>
      <w:r>
        <w:rPr>
          <w:spacing w:val="80"/>
          <w:w w:val="150"/>
        </w:rPr>
        <w:t xml:space="preserve"> </w:t>
      </w:r>
      <w:r>
        <w:t>характеристика</w:t>
      </w:r>
      <w:r>
        <w:rPr>
          <w:spacing w:val="80"/>
          <w:w w:val="150"/>
        </w:rPr>
        <w:t xml:space="preserve"> </w:t>
      </w:r>
      <w:r>
        <w:t>любого</w:t>
      </w:r>
      <w:r>
        <w:rPr>
          <w:spacing w:val="80"/>
          <w:w w:val="150"/>
        </w:rPr>
        <w:t xml:space="preserve"> </w:t>
      </w:r>
      <w:r>
        <w:t>учебного</w:t>
      </w:r>
      <w:r>
        <w:rPr>
          <w:spacing w:val="80"/>
          <w:w w:val="150"/>
        </w:rPr>
        <w:t xml:space="preserve"> </w:t>
      </w:r>
      <w:r>
        <w:t>действия</w:t>
      </w:r>
      <w:r>
        <w:rPr>
          <w:spacing w:val="40"/>
        </w:rPr>
        <w:t xml:space="preserve"> </w:t>
      </w:r>
      <w:r>
        <w:t>и составляющих его</w:t>
      </w:r>
      <w:r>
        <w:t xml:space="preserve"> операций, что позволяет обучающемуся использовать освоенные способы действий на любом предметном содержании, в том числе представленного в виде экранных (виртуальных) моделей изучаемых объектов, сюжетов, процессов, что положительно отражается на качестве </w:t>
      </w:r>
      <w:r>
        <w:t xml:space="preserve">изучения учебных </w:t>
      </w:r>
      <w:r>
        <w:rPr>
          <w:spacing w:val="-2"/>
        </w:rPr>
        <w:t>предметов;</w:t>
      </w:r>
    </w:p>
    <w:p w:rsidR="007A46EE" w:rsidRDefault="009E1D98">
      <w:pPr>
        <w:pStyle w:val="a3"/>
        <w:spacing w:line="355" w:lineRule="auto"/>
        <w:ind w:right="145" w:firstLine="710"/>
      </w:pPr>
      <w:r>
        <w:t>построение учебного процесса с учётом реализации цели формирования УУД способствует снижению доли репродуктивного обучения, создающего риски, которые нарушают</w:t>
      </w:r>
      <w:r>
        <w:rPr>
          <w:spacing w:val="40"/>
        </w:rPr>
        <w:t xml:space="preserve"> </w:t>
      </w:r>
      <w:r>
        <w:t>успешность развития</w:t>
      </w:r>
      <w:r>
        <w:rPr>
          <w:spacing w:val="40"/>
        </w:rPr>
        <w:t xml:space="preserve"> </w:t>
      </w:r>
      <w:r>
        <w:t>обучающегося</w:t>
      </w:r>
      <w:r>
        <w:rPr>
          <w:spacing w:val="39"/>
        </w:rPr>
        <w:t xml:space="preserve"> </w:t>
      </w:r>
      <w:r>
        <w:t>и формирует способности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0" w:lineRule="auto"/>
        <w:ind w:right="141"/>
      </w:pPr>
      <w:r>
        <w:t>к</w:t>
      </w:r>
      <w:r>
        <w:rPr>
          <w:spacing w:val="80"/>
          <w:w w:val="150"/>
        </w:rPr>
        <w:t xml:space="preserve"> </w:t>
      </w:r>
      <w:r>
        <w:t>вариативному</w:t>
      </w:r>
      <w:r>
        <w:rPr>
          <w:spacing w:val="80"/>
          <w:w w:val="150"/>
        </w:rPr>
        <w:t xml:space="preserve"> </w:t>
      </w:r>
      <w:r>
        <w:t>восприятию</w:t>
      </w:r>
      <w:r>
        <w:rPr>
          <w:spacing w:val="80"/>
          <w:w w:val="150"/>
        </w:rPr>
        <w:t xml:space="preserve"> </w:t>
      </w:r>
      <w:r>
        <w:t>предметного</w:t>
      </w:r>
      <w:r>
        <w:rPr>
          <w:spacing w:val="80"/>
          <w:w w:val="150"/>
        </w:rPr>
        <w:t xml:space="preserve"> </w:t>
      </w:r>
      <w:r>
        <w:t>содержания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67"/>
        </w:rPr>
        <w:t xml:space="preserve">  </w:t>
      </w:r>
      <w:r>
        <w:t>условиях</w:t>
      </w:r>
      <w:r>
        <w:rPr>
          <w:spacing w:val="80"/>
          <w:w w:val="150"/>
        </w:rPr>
        <w:t xml:space="preserve"> </w:t>
      </w:r>
      <w:r>
        <w:t>реального</w:t>
      </w:r>
      <w:r>
        <w:rPr>
          <w:spacing w:val="40"/>
        </w:rPr>
        <w:t xml:space="preserve"> </w:t>
      </w:r>
      <w:r>
        <w:t>и виртуального представления экранных (виртуальных) моделей изучаемых объектов, сюжетов, процессов.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767"/>
        </w:tabs>
        <w:spacing w:before="6" w:line="350" w:lineRule="auto"/>
        <w:ind w:right="142" w:firstLine="710"/>
        <w:jc w:val="both"/>
        <w:rPr>
          <w:sz w:val="28"/>
        </w:rPr>
      </w:pPr>
      <w:r>
        <w:rPr>
          <w:sz w:val="28"/>
        </w:rPr>
        <w:t>Познавательные</w:t>
      </w:r>
      <w:r>
        <w:rPr>
          <w:spacing w:val="40"/>
          <w:sz w:val="28"/>
        </w:rPr>
        <w:t xml:space="preserve"> </w:t>
      </w:r>
      <w:r>
        <w:rPr>
          <w:sz w:val="28"/>
        </w:rPr>
        <w:t>УУД</w:t>
      </w:r>
      <w:r>
        <w:rPr>
          <w:spacing w:val="40"/>
          <w:sz w:val="28"/>
        </w:rPr>
        <w:t xml:space="preserve"> </w:t>
      </w:r>
      <w:r>
        <w:rPr>
          <w:sz w:val="28"/>
        </w:rPr>
        <w:t>отражают</w:t>
      </w:r>
      <w:r>
        <w:rPr>
          <w:spacing w:val="40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операций,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участвующих в учебно-познавательной деятельности обучающихся и включают:</w:t>
      </w:r>
    </w:p>
    <w:p w:rsidR="007A46EE" w:rsidRDefault="009E1D98">
      <w:pPr>
        <w:pStyle w:val="a3"/>
        <w:spacing w:before="6" w:line="352" w:lineRule="auto"/>
        <w:ind w:right="143" w:firstLine="710"/>
      </w:pPr>
      <w:r>
        <w:t>методы</w:t>
      </w:r>
      <w:r>
        <w:rPr>
          <w:spacing w:val="-4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окружающего</w:t>
      </w:r>
      <w:r>
        <w:rPr>
          <w:spacing w:val="-3"/>
        </w:rPr>
        <w:t xml:space="preserve"> </w:t>
      </w:r>
      <w:r>
        <w:t>мира, в</w:t>
      </w:r>
      <w:r>
        <w:rPr>
          <w:spacing w:val="-11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представленного</w:t>
      </w:r>
      <w:r>
        <w:rPr>
          <w:spacing w:val="-3"/>
        </w:rPr>
        <w:t xml:space="preserve"> </w:t>
      </w:r>
      <w:r>
        <w:t>(на</w:t>
      </w:r>
      <w:r>
        <w:rPr>
          <w:spacing w:val="-4"/>
        </w:rPr>
        <w:t xml:space="preserve"> </w:t>
      </w:r>
      <w:r>
        <w:t>экране) в виде виртуального отображения реальной действительности (наблюдение, элементарные опыты и эксперименты; изм</w:t>
      </w:r>
      <w:r>
        <w:t>ерения и другие);</w:t>
      </w:r>
    </w:p>
    <w:p w:rsidR="007A46EE" w:rsidRDefault="009E1D98">
      <w:pPr>
        <w:pStyle w:val="a3"/>
        <w:spacing w:before="1" w:line="350" w:lineRule="auto"/>
        <w:ind w:right="154" w:firstLine="710"/>
      </w:pPr>
      <w:r>
        <w:t>базовые логические и базовые исследовательские операции (сравнение, анализ, обобщение, классификация, сериация, выдвижение предположений, проведение опыта, мини-исследования и другие);</w:t>
      </w:r>
    </w:p>
    <w:p w:rsidR="007A46EE" w:rsidRDefault="009E1D98">
      <w:pPr>
        <w:pStyle w:val="a3"/>
        <w:spacing w:before="11" w:line="350" w:lineRule="auto"/>
        <w:ind w:right="137" w:firstLine="710"/>
      </w:pPr>
      <w:r>
        <w:t xml:space="preserve">работа с информацией, представленной в разном виде и </w:t>
      </w:r>
      <w:r>
        <w:t>формах, в том числе графических (таблицы, диаграммы, инфограммы, схемы), аудио- и видеоформатах (возможно на экране).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767"/>
        </w:tabs>
        <w:spacing w:before="2" w:line="355" w:lineRule="auto"/>
        <w:ind w:right="146" w:firstLine="710"/>
        <w:jc w:val="both"/>
        <w:rPr>
          <w:sz w:val="28"/>
        </w:rPr>
      </w:pPr>
      <w:r>
        <w:rPr>
          <w:sz w:val="28"/>
        </w:rPr>
        <w:t>Познавательные УУД становятся предпосылкой формирования способности обучающегося к самообразованию и саморазвитию.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767"/>
        </w:tabs>
        <w:spacing w:before="2" w:line="352" w:lineRule="auto"/>
        <w:ind w:right="152" w:firstLine="710"/>
        <w:jc w:val="both"/>
        <w:rPr>
          <w:sz w:val="28"/>
        </w:rPr>
      </w:pPr>
      <w:r>
        <w:rPr>
          <w:sz w:val="28"/>
        </w:rPr>
        <w:t>Коммуникативные УУД явл</w:t>
      </w:r>
      <w:r>
        <w:rPr>
          <w:sz w:val="28"/>
        </w:rPr>
        <w:t>яются основанием для формирования готовности обучающегося к информационному взаимодействию с окружающим миром: средой обитания, членами многонационального поликультурного общества разного возраста, представителями разных социальных групп, в том числе предс</w:t>
      </w:r>
      <w:r>
        <w:rPr>
          <w:sz w:val="28"/>
        </w:rPr>
        <w:t>тавленного (на экране) в виде виртуального отображения реальной действительности, и даже с самим собой.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767"/>
        </w:tabs>
        <w:spacing w:line="355" w:lineRule="auto"/>
        <w:ind w:right="160" w:firstLine="710"/>
        <w:jc w:val="both"/>
        <w:rPr>
          <w:sz w:val="28"/>
        </w:rPr>
      </w:pPr>
      <w:r>
        <w:rPr>
          <w:sz w:val="28"/>
        </w:rPr>
        <w:t>Коммуникативные УУД целесообразно формировать, используя цифровую образовательную среду класса, образовательной организации.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767"/>
        </w:tabs>
        <w:spacing w:line="357" w:lineRule="auto"/>
        <w:ind w:right="151" w:firstLine="710"/>
        <w:jc w:val="both"/>
        <w:rPr>
          <w:sz w:val="28"/>
        </w:rPr>
      </w:pPr>
      <w:r>
        <w:rPr>
          <w:sz w:val="28"/>
        </w:rPr>
        <w:t>Коммуникативные УУД характе</w:t>
      </w:r>
      <w:r>
        <w:rPr>
          <w:sz w:val="28"/>
        </w:rPr>
        <w:t>ризуются четырьмя группами учебных операций, обеспечивающих:</w:t>
      </w:r>
    </w:p>
    <w:p w:rsidR="007A46EE" w:rsidRDefault="009E1D98">
      <w:pPr>
        <w:pStyle w:val="a3"/>
        <w:spacing w:line="350" w:lineRule="auto"/>
        <w:ind w:right="154" w:firstLine="710"/>
      </w:pPr>
      <w:r>
        <w:t>смысловое чтение текстов разных жанров, типов, назначений; аналитическую текстовую деятельность с ними;</w:t>
      </w:r>
    </w:p>
    <w:p w:rsidR="007A46EE" w:rsidRDefault="009E1D98">
      <w:pPr>
        <w:pStyle w:val="a3"/>
        <w:spacing w:line="357" w:lineRule="auto"/>
        <w:ind w:right="151" w:firstLine="710"/>
      </w:pPr>
      <w:r>
        <w:t>успешное</w:t>
      </w:r>
      <w:r>
        <w:rPr>
          <w:spacing w:val="71"/>
          <w:w w:val="150"/>
        </w:rPr>
        <w:t xml:space="preserve">  </w:t>
      </w:r>
      <w:r>
        <w:t>участие</w:t>
      </w:r>
      <w:r>
        <w:rPr>
          <w:spacing w:val="69"/>
          <w:w w:val="150"/>
        </w:rPr>
        <w:t xml:space="preserve">  </w:t>
      </w:r>
      <w:r>
        <w:t>обучающегося</w:t>
      </w:r>
      <w:r>
        <w:rPr>
          <w:spacing w:val="72"/>
          <w:w w:val="15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диалогическом</w:t>
      </w:r>
      <w:r>
        <w:rPr>
          <w:spacing w:val="69"/>
          <w:w w:val="150"/>
        </w:rPr>
        <w:t xml:space="preserve">  </w:t>
      </w:r>
      <w:r>
        <w:t>взаимодействии с</w:t>
      </w:r>
      <w:r>
        <w:rPr>
          <w:spacing w:val="33"/>
        </w:rPr>
        <w:t xml:space="preserve"> </w:t>
      </w:r>
      <w:r>
        <w:t>субъектами</w:t>
      </w:r>
      <w:r>
        <w:rPr>
          <w:spacing w:val="38"/>
        </w:rPr>
        <w:t xml:space="preserve"> </w:t>
      </w:r>
      <w:r>
        <w:t>образовательных отношений</w:t>
      </w:r>
      <w:r>
        <w:rPr>
          <w:spacing w:val="33"/>
        </w:rPr>
        <w:t xml:space="preserve"> </w:t>
      </w:r>
      <w:r>
        <w:t>(знание</w:t>
      </w:r>
      <w:r>
        <w:rPr>
          <w:spacing w:val="33"/>
        </w:rPr>
        <w:t xml:space="preserve"> </w:t>
      </w:r>
      <w:r>
        <w:t>и соблюдение</w:t>
      </w:r>
      <w:r>
        <w:rPr>
          <w:spacing w:val="35"/>
        </w:rPr>
        <w:t xml:space="preserve"> </w:t>
      </w:r>
      <w:r>
        <w:t>правил</w:t>
      </w:r>
      <w:r>
        <w:rPr>
          <w:spacing w:val="40"/>
        </w:rPr>
        <w:t xml:space="preserve"> </w:t>
      </w:r>
      <w:r>
        <w:t>учебного</w:t>
      </w:r>
    </w:p>
    <w:p w:rsidR="007A46EE" w:rsidRDefault="007A46EE">
      <w:pPr>
        <w:pStyle w:val="a3"/>
        <w:spacing w:line="357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48" w:lineRule="auto"/>
        <w:ind w:right="155"/>
      </w:pPr>
      <w:r>
        <w:t>диалога), в том числе в условиях использования технологий неконтактного информационного взаимодействия;</w:t>
      </w:r>
    </w:p>
    <w:p w:rsidR="007A46EE" w:rsidRDefault="009E1D98">
      <w:pPr>
        <w:pStyle w:val="a3"/>
        <w:spacing w:before="12" w:line="352" w:lineRule="auto"/>
        <w:ind w:right="141" w:firstLine="710"/>
      </w:pPr>
      <w:r>
        <w:t>успешную</w:t>
      </w:r>
      <w:r>
        <w:rPr>
          <w:spacing w:val="40"/>
        </w:rPr>
        <w:t xml:space="preserve"> </w:t>
      </w:r>
      <w:r>
        <w:t>продуктивно-творческую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(самостоятельное</w:t>
      </w:r>
      <w:r>
        <w:rPr>
          <w:spacing w:val="80"/>
          <w:w w:val="150"/>
        </w:rPr>
        <w:t xml:space="preserve"> </w:t>
      </w:r>
      <w:r>
        <w:t>создание</w:t>
      </w:r>
      <w:r>
        <w:rPr>
          <w:spacing w:val="33"/>
        </w:rPr>
        <w:t xml:space="preserve"> </w:t>
      </w:r>
      <w:r>
        <w:t>текстов разного</w:t>
      </w:r>
      <w:r>
        <w:rPr>
          <w:spacing w:val="34"/>
        </w:rPr>
        <w:t xml:space="preserve"> </w:t>
      </w:r>
      <w:r>
        <w:t>типа</w:t>
      </w:r>
      <w:r>
        <w:rPr>
          <w:spacing w:val="36"/>
        </w:rPr>
        <w:t xml:space="preserve"> </w:t>
      </w:r>
      <w:r>
        <w:t>–</w:t>
      </w:r>
      <w:r>
        <w:rPr>
          <w:spacing w:val="31"/>
        </w:rPr>
        <w:t xml:space="preserve"> </w:t>
      </w:r>
      <w:r>
        <w:t>описания,</w:t>
      </w:r>
      <w:r>
        <w:rPr>
          <w:spacing w:val="39"/>
        </w:rPr>
        <w:t xml:space="preserve"> </w:t>
      </w:r>
      <w:r>
        <w:t>рассуждения,</w:t>
      </w:r>
      <w:r>
        <w:rPr>
          <w:spacing w:val="40"/>
        </w:rPr>
        <w:t xml:space="preserve"> </w:t>
      </w:r>
      <w:r>
        <w:t>повествования),</w:t>
      </w:r>
      <w:r>
        <w:rPr>
          <w:spacing w:val="40"/>
        </w:rPr>
        <w:t xml:space="preserve"> </w:t>
      </w:r>
      <w:r>
        <w:t xml:space="preserve">создание и видоизменение экранных (виртуальных) объектов учебного, художественного, бытового назначения (самостоятельный поиск, реконструкция, динамическое </w:t>
      </w:r>
      <w:r>
        <w:rPr>
          <w:spacing w:val="-2"/>
        </w:rPr>
        <w:t>представление);</w:t>
      </w:r>
    </w:p>
    <w:p w:rsidR="007A46EE" w:rsidRDefault="009E1D98">
      <w:pPr>
        <w:pStyle w:val="a3"/>
        <w:spacing w:line="352" w:lineRule="auto"/>
        <w:ind w:right="141" w:firstLine="710"/>
      </w:pPr>
      <w:r>
        <w:t>результативное взаимо</w:t>
      </w:r>
      <w:r>
        <w:t>действие с участниками совместной деятельности (высказывание собственного мнения, учёт суждений других собеседников, умение договариваться,</w:t>
      </w:r>
      <w:r>
        <w:rPr>
          <w:spacing w:val="40"/>
        </w:rPr>
        <w:t xml:space="preserve">  </w:t>
      </w:r>
      <w:r>
        <w:t>уступать,</w:t>
      </w:r>
      <w:r>
        <w:rPr>
          <w:spacing w:val="40"/>
        </w:rPr>
        <w:t xml:space="preserve">  </w:t>
      </w:r>
      <w:r>
        <w:t>вырабатывать</w:t>
      </w:r>
      <w:r>
        <w:rPr>
          <w:spacing w:val="80"/>
          <w:w w:val="150"/>
        </w:rPr>
        <w:t xml:space="preserve"> </w:t>
      </w:r>
      <w:r>
        <w:t>общую</w:t>
      </w:r>
      <w:r>
        <w:rPr>
          <w:spacing w:val="40"/>
        </w:rPr>
        <w:t xml:space="preserve">  </w:t>
      </w:r>
      <w:r>
        <w:t>точку</w:t>
      </w:r>
      <w:r>
        <w:rPr>
          <w:spacing w:val="77"/>
          <w:w w:val="150"/>
        </w:rPr>
        <w:t xml:space="preserve"> </w:t>
      </w:r>
      <w:r>
        <w:t>зрения),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том</w:t>
      </w:r>
      <w:r>
        <w:rPr>
          <w:spacing w:val="40"/>
        </w:rPr>
        <w:t xml:space="preserve">  </w:t>
      </w:r>
      <w:r>
        <w:t>числе в условиях использования технологий неконтактного инфо</w:t>
      </w:r>
      <w:r>
        <w:t xml:space="preserve">рмационного </w:t>
      </w:r>
      <w:r>
        <w:rPr>
          <w:spacing w:val="-2"/>
        </w:rPr>
        <w:t>взаимодействия.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767"/>
        </w:tabs>
        <w:spacing w:line="352" w:lineRule="auto"/>
        <w:ind w:right="144" w:firstLine="710"/>
        <w:jc w:val="both"/>
        <w:rPr>
          <w:sz w:val="28"/>
        </w:rPr>
      </w:pPr>
      <w:r>
        <w:rPr>
          <w:sz w:val="28"/>
        </w:rPr>
        <w:t>Регулятивные УУД отражают совокупность учебных операций, обеспечивающих становление рефлексивных качеств обучающегося (на уровне начального</w:t>
      </w:r>
      <w:r>
        <w:rPr>
          <w:spacing w:val="80"/>
          <w:sz w:val="28"/>
        </w:rPr>
        <w:t xml:space="preserve">   </w:t>
      </w:r>
      <w:r>
        <w:rPr>
          <w:sz w:val="28"/>
        </w:rPr>
        <w:t>общего</w:t>
      </w:r>
      <w:r>
        <w:rPr>
          <w:spacing w:val="80"/>
          <w:sz w:val="28"/>
        </w:rPr>
        <w:t xml:space="preserve">   </w:t>
      </w:r>
      <w:r>
        <w:rPr>
          <w:sz w:val="28"/>
        </w:rPr>
        <w:t>образования</w:t>
      </w:r>
      <w:r>
        <w:rPr>
          <w:spacing w:val="80"/>
          <w:sz w:val="28"/>
        </w:rPr>
        <w:t xml:space="preserve">   </w:t>
      </w:r>
      <w:r>
        <w:rPr>
          <w:sz w:val="28"/>
        </w:rPr>
        <w:t>их</w:t>
      </w:r>
      <w:r>
        <w:rPr>
          <w:spacing w:val="80"/>
          <w:sz w:val="28"/>
        </w:rPr>
        <w:t xml:space="preserve">   </w:t>
      </w:r>
      <w:r>
        <w:rPr>
          <w:sz w:val="28"/>
        </w:rPr>
        <w:t>формирование</w:t>
      </w:r>
      <w:r>
        <w:rPr>
          <w:spacing w:val="80"/>
          <w:sz w:val="28"/>
        </w:rPr>
        <w:t xml:space="preserve">   </w:t>
      </w:r>
      <w:r>
        <w:rPr>
          <w:sz w:val="28"/>
        </w:rPr>
        <w:t>осуществляется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на пропедевтическом уровне).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768"/>
        </w:tabs>
        <w:spacing w:line="320" w:lineRule="exact"/>
        <w:ind w:left="1768" w:hanging="632"/>
        <w:jc w:val="both"/>
        <w:rPr>
          <w:sz w:val="28"/>
        </w:rPr>
      </w:pPr>
      <w:r>
        <w:rPr>
          <w:spacing w:val="-2"/>
          <w:sz w:val="28"/>
        </w:rPr>
        <w:t>Выделяются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шесть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групп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операций:</w:t>
      </w:r>
    </w:p>
    <w:p w:rsidR="007A46EE" w:rsidRDefault="009E1D98">
      <w:pPr>
        <w:pStyle w:val="a3"/>
        <w:spacing w:before="145" w:line="355" w:lineRule="auto"/>
        <w:ind w:left="1136" w:right="3808"/>
        <w:jc w:val="left"/>
      </w:pPr>
      <w:r>
        <w:t>принимать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удерживать</w:t>
      </w:r>
      <w:r>
        <w:rPr>
          <w:spacing w:val="-18"/>
        </w:rPr>
        <w:t xml:space="preserve"> </w:t>
      </w:r>
      <w:r>
        <w:t>учебную</w:t>
      </w:r>
      <w:r>
        <w:rPr>
          <w:spacing w:val="-17"/>
        </w:rPr>
        <w:t xml:space="preserve"> </w:t>
      </w:r>
      <w:r>
        <w:t>задачу; планировать её решение;</w:t>
      </w:r>
    </w:p>
    <w:p w:rsidR="007A46EE" w:rsidRDefault="009E1D98">
      <w:pPr>
        <w:pStyle w:val="a3"/>
        <w:spacing w:line="319" w:lineRule="exact"/>
        <w:ind w:left="1136"/>
        <w:jc w:val="left"/>
      </w:pPr>
      <w:r>
        <w:rPr>
          <w:spacing w:val="-2"/>
        </w:rPr>
        <w:t>контролировать</w:t>
      </w:r>
      <w:r>
        <w:rPr>
          <w:spacing w:val="-7"/>
        </w:rPr>
        <w:t xml:space="preserve"> </w:t>
      </w:r>
      <w:r>
        <w:rPr>
          <w:spacing w:val="-2"/>
        </w:rPr>
        <w:t>полученный</w:t>
      </w:r>
      <w:r>
        <w:rPr>
          <w:spacing w:val="3"/>
        </w:rPr>
        <w:t xml:space="preserve"> </w:t>
      </w:r>
      <w:r>
        <w:rPr>
          <w:spacing w:val="-2"/>
        </w:rPr>
        <w:t>результат</w:t>
      </w:r>
      <w:r>
        <w:rPr>
          <w:spacing w:val="-5"/>
        </w:rPr>
        <w:t xml:space="preserve"> </w:t>
      </w:r>
      <w:r>
        <w:rPr>
          <w:spacing w:val="-2"/>
        </w:rPr>
        <w:t>деятельности;</w:t>
      </w:r>
    </w:p>
    <w:p w:rsidR="007A46EE" w:rsidRDefault="009E1D98">
      <w:pPr>
        <w:pStyle w:val="a3"/>
        <w:tabs>
          <w:tab w:val="left" w:pos="2691"/>
          <w:tab w:val="left" w:pos="6389"/>
          <w:tab w:val="left" w:pos="6739"/>
          <w:tab w:val="left" w:pos="7872"/>
          <w:tab w:val="left" w:pos="8511"/>
          <w:tab w:val="left" w:pos="9769"/>
        </w:tabs>
        <w:spacing w:before="149" w:line="350" w:lineRule="auto"/>
        <w:ind w:left="1136" w:right="154"/>
        <w:jc w:val="left"/>
      </w:pPr>
      <w:r>
        <w:t xml:space="preserve">контролировать процесс деятельности, его соответствие выбранному способу; </w:t>
      </w:r>
      <w:r>
        <w:rPr>
          <w:spacing w:val="-2"/>
        </w:rPr>
        <w:t>предвидеть</w:t>
      </w:r>
      <w:r>
        <w:tab/>
        <w:t>(прогнозировать)</w:t>
      </w:r>
      <w:r>
        <w:rPr>
          <w:spacing w:val="51"/>
          <w:w w:val="150"/>
        </w:rPr>
        <w:t xml:space="preserve"> </w:t>
      </w:r>
      <w:r>
        <w:rPr>
          <w:spacing w:val="-2"/>
        </w:rPr>
        <w:t>трудности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ошибки</w:t>
      </w:r>
      <w:r>
        <w:tab/>
      </w:r>
      <w:r>
        <w:rPr>
          <w:spacing w:val="-5"/>
        </w:rPr>
        <w:t>при</w:t>
      </w:r>
      <w:r>
        <w:tab/>
      </w:r>
      <w:r>
        <w:rPr>
          <w:spacing w:val="-2"/>
        </w:rPr>
        <w:t>решении</w:t>
      </w:r>
      <w:r>
        <w:tab/>
      </w:r>
      <w:r>
        <w:rPr>
          <w:spacing w:val="-4"/>
        </w:rPr>
        <w:t>данной</w:t>
      </w:r>
    </w:p>
    <w:p w:rsidR="007A46EE" w:rsidRDefault="009E1D98">
      <w:pPr>
        <w:pStyle w:val="a3"/>
        <w:spacing w:before="1"/>
        <w:jc w:val="left"/>
      </w:pPr>
      <w:r>
        <w:t>учебной</w:t>
      </w:r>
      <w:r>
        <w:rPr>
          <w:spacing w:val="-17"/>
        </w:rPr>
        <w:t xml:space="preserve"> </w:t>
      </w:r>
      <w:r>
        <w:rPr>
          <w:spacing w:val="-2"/>
        </w:rPr>
        <w:t>задачи;</w:t>
      </w:r>
    </w:p>
    <w:p w:rsidR="007A46EE" w:rsidRDefault="009E1D98">
      <w:pPr>
        <w:pStyle w:val="a3"/>
        <w:spacing w:before="158"/>
        <w:ind w:left="1136"/>
      </w:pPr>
      <w:r>
        <w:rPr>
          <w:spacing w:val="-2"/>
        </w:rPr>
        <w:t>корректировать</w:t>
      </w:r>
      <w:r>
        <w:rPr>
          <w:spacing w:val="-6"/>
        </w:rPr>
        <w:t xml:space="preserve"> </w:t>
      </w:r>
      <w:r>
        <w:rPr>
          <w:spacing w:val="-2"/>
        </w:rPr>
        <w:t>при</w:t>
      </w:r>
      <w:r>
        <w:rPr>
          <w:spacing w:val="2"/>
        </w:rPr>
        <w:t xml:space="preserve"> </w:t>
      </w:r>
      <w:r>
        <w:rPr>
          <w:spacing w:val="-2"/>
        </w:rPr>
        <w:t>необходимости</w:t>
      </w:r>
      <w:r>
        <w:rPr>
          <w:spacing w:val="3"/>
        </w:rPr>
        <w:t xml:space="preserve"> </w:t>
      </w:r>
      <w:r>
        <w:rPr>
          <w:spacing w:val="-2"/>
        </w:rPr>
        <w:t>процесс</w:t>
      </w:r>
      <w:r>
        <w:rPr>
          <w:spacing w:val="2"/>
        </w:rPr>
        <w:t xml:space="preserve"> </w:t>
      </w:r>
      <w:r>
        <w:rPr>
          <w:spacing w:val="-2"/>
        </w:rPr>
        <w:t>деятельности.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905"/>
        </w:tabs>
        <w:spacing w:before="149" w:line="352" w:lineRule="auto"/>
        <w:ind w:right="137" w:firstLine="710"/>
        <w:jc w:val="both"/>
        <w:rPr>
          <w:sz w:val="28"/>
        </w:rPr>
      </w:pPr>
      <w:r>
        <w:rPr>
          <w:sz w:val="28"/>
        </w:rPr>
        <w:t>Важной составляющей регулятивных УУД являются операции, определяющие способность обучающегося к волевым усилиям в процессе коллективной и (или) сов</w:t>
      </w:r>
      <w:r>
        <w:rPr>
          <w:sz w:val="28"/>
        </w:rPr>
        <w:t>местной деятельности, к мирному самостоятельному предупреждению и преодолению конфликтов, в том числе в условиях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использования технологий неконтактного информационного взаимодействия.</w:t>
      </w:r>
    </w:p>
    <w:p w:rsidR="007A46EE" w:rsidRDefault="007A46EE">
      <w:pPr>
        <w:pStyle w:val="a5"/>
        <w:spacing w:line="352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1"/>
          <w:numId w:val="36"/>
        </w:numPr>
        <w:tabs>
          <w:tab w:val="left" w:pos="1905"/>
        </w:tabs>
        <w:spacing w:line="352" w:lineRule="auto"/>
        <w:ind w:right="140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80"/>
          <w:sz w:val="28"/>
        </w:rPr>
        <w:t xml:space="preserve">   </w:t>
      </w:r>
      <w:r>
        <w:rPr>
          <w:sz w:val="28"/>
        </w:rPr>
        <w:t>рабочих</w:t>
      </w:r>
      <w:r>
        <w:rPr>
          <w:spacing w:val="80"/>
          <w:sz w:val="28"/>
        </w:rPr>
        <w:t xml:space="preserve">   </w:t>
      </w:r>
      <w:r>
        <w:rPr>
          <w:sz w:val="28"/>
        </w:rPr>
        <w:t>программах</w:t>
      </w:r>
      <w:r>
        <w:rPr>
          <w:spacing w:val="80"/>
          <w:sz w:val="28"/>
        </w:rPr>
        <w:t xml:space="preserve">   </w:t>
      </w:r>
      <w:r>
        <w:rPr>
          <w:sz w:val="28"/>
        </w:rPr>
        <w:t>учебных</w:t>
      </w:r>
      <w:r>
        <w:rPr>
          <w:spacing w:val="80"/>
          <w:sz w:val="28"/>
        </w:rPr>
        <w:t xml:space="preserve">   </w:t>
      </w:r>
      <w:r>
        <w:rPr>
          <w:sz w:val="28"/>
        </w:rPr>
        <w:t>предметов</w:t>
      </w:r>
      <w:r>
        <w:rPr>
          <w:spacing w:val="80"/>
          <w:sz w:val="28"/>
        </w:rPr>
        <w:t xml:space="preserve">   </w:t>
      </w:r>
      <w:r>
        <w:rPr>
          <w:sz w:val="28"/>
        </w:rPr>
        <w:t>треб</w:t>
      </w:r>
      <w:r>
        <w:rPr>
          <w:sz w:val="28"/>
        </w:rPr>
        <w:t>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и планируемые результаты совместной деятельности выделены в специальный раздел, что позволяет учителю осознать, что способность к результативной совместной деятельности строится на двух феноменах, участие которых обеспечивает её успешность:</w:t>
      </w:r>
    </w:p>
    <w:p w:rsidR="007A46EE" w:rsidRDefault="009E1D98">
      <w:pPr>
        <w:pStyle w:val="a3"/>
        <w:spacing w:before="1" w:line="350" w:lineRule="auto"/>
        <w:ind w:right="146" w:firstLine="710"/>
      </w:pPr>
      <w:r>
        <w:t>знание и</w:t>
      </w:r>
      <w:r>
        <w:t xml:space="preserve"> применение коммуникативных форм взаимодействия (договариваться,</w:t>
      </w:r>
      <w:r>
        <w:rPr>
          <w:spacing w:val="80"/>
        </w:rPr>
        <w:t xml:space="preserve"> </w:t>
      </w:r>
      <w:r>
        <w:t>рассуждать,</w:t>
      </w:r>
      <w:r>
        <w:rPr>
          <w:spacing w:val="80"/>
        </w:rPr>
        <w:t xml:space="preserve"> </w:t>
      </w:r>
      <w:r>
        <w:t>находить</w:t>
      </w:r>
      <w:r>
        <w:rPr>
          <w:spacing w:val="80"/>
        </w:rPr>
        <w:t xml:space="preserve"> </w:t>
      </w:r>
      <w:r>
        <w:t>компромиссные</w:t>
      </w:r>
      <w:r>
        <w:rPr>
          <w:spacing w:val="80"/>
        </w:rPr>
        <w:t xml:space="preserve"> </w:t>
      </w:r>
      <w:r>
        <w:t>решения),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  <w:w w:val="150"/>
        </w:rPr>
        <w:t xml:space="preserve"> </w:t>
      </w:r>
      <w:r>
        <w:t xml:space="preserve">в условиях использования технологий неконтактного информационного </w:t>
      </w:r>
      <w:r>
        <w:rPr>
          <w:spacing w:val="-2"/>
        </w:rPr>
        <w:t>взаимодействия;</w:t>
      </w:r>
    </w:p>
    <w:p w:rsidR="007A46EE" w:rsidRDefault="009E1D98">
      <w:pPr>
        <w:pStyle w:val="a3"/>
        <w:spacing w:before="6" w:line="350" w:lineRule="auto"/>
        <w:ind w:right="158" w:firstLine="710"/>
      </w:pPr>
      <w:r>
        <w:t xml:space="preserve">волевые регулятивные умения (подчиняться, уступать, </w:t>
      </w:r>
      <w:r>
        <w:t>объективно оценивать вклад свой и других в результат общего труда и другие).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905"/>
        </w:tabs>
        <w:spacing w:before="6" w:line="355" w:lineRule="auto"/>
        <w:ind w:right="157" w:firstLine="710"/>
        <w:jc w:val="both"/>
        <w:rPr>
          <w:sz w:val="28"/>
        </w:rPr>
      </w:pPr>
      <w:r>
        <w:rPr>
          <w:sz w:val="28"/>
        </w:rPr>
        <w:t>Механизмом конструирования образовательного процесса являются следующие методические позиции.</w:t>
      </w:r>
    </w:p>
    <w:p w:rsidR="007A46EE" w:rsidRDefault="009E1D98">
      <w:pPr>
        <w:pStyle w:val="a5"/>
        <w:numPr>
          <w:ilvl w:val="2"/>
          <w:numId w:val="36"/>
        </w:numPr>
        <w:tabs>
          <w:tab w:val="left" w:pos="2111"/>
        </w:tabs>
        <w:spacing w:line="352" w:lineRule="auto"/>
        <w:ind w:left="425" w:right="141" w:firstLine="710"/>
        <w:jc w:val="both"/>
        <w:rPr>
          <w:sz w:val="28"/>
        </w:rPr>
      </w:pPr>
      <w:r>
        <w:rPr>
          <w:sz w:val="28"/>
        </w:rPr>
        <w:t>Педагогический работник проводит анализ содержания учебного предмета</w:t>
      </w:r>
      <w:r>
        <w:rPr>
          <w:spacing w:val="30"/>
          <w:sz w:val="28"/>
        </w:rPr>
        <w:t xml:space="preserve"> </w:t>
      </w:r>
      <w:r>
        <w:rPr>
          <w:sz w:val="28"/>
        </w:rPr>
        <w:t>с</w:t>
      </w:r>
      <w:r>
        <w:rPr>
          <w:spacing w:val="28"/>
          <w:sz w:val="28"/>
        </w:rPr>
        <w:t xml:space="preserve"> </w:t>
      </w:r>
      <w:r>
        <w:rPr>
          <w:sz w:val="28"/>
        </w:rPr>
        <w:t>точки</w:t>
      </w:r>
      <w:r>
        <w:rPr>
          <w:spacing w:val="27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34"/>
          <w:sz w:val="28"/>
        </w:rPr>
        <w:t xml:space="preserve"> </w:t>
      </w:r>
      <w:r>
        <w:rPr>
          <w:sz w:val="28"/>
        </w:rPr>
        <w:t>УУД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24"/>
          <w:sz w:val="28"/>
        </w:rPr>
        <w:t xml:space="preserve"> </w:t>
      </w:r>
      <w:r>
        <w:rPr>
          <w:sz w:val="28"/>
        </w:rPr>
        <w:t>те</w:t>
      </w:r>
      <w:r>
        <w:rPr>
          <w:spacing w:val="28"/>
          <w:sz w:val="28"/>
        </w:rPr>
        <w:t xml:space="preserve"> </w:t>
      </w:r>
      <w:r>
        <w:rPr>
          <w:sz w:val="28"/>
        </w:rPr>
        <w:t>содержательные</w:t>
      </w:r>
      <w:r>
        <w:rPr>
          <w:spacing w:val="3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30"/>
          <w:sz w:val="28"/>
        </w:rPr>
        <w:t xml:space="preserve"> </w:t>
      </w:r>
      <w:r>
        <w:rPr>
          <w:sz w:val="28"/>
        </w:rPr>
        <w:t>которые в особой мере способствуют формированию разных метапредметных результатов. На уроке по каждому учебному предмету предусматривается включение заданий, выполнение которых требует применения определённого п</w:t>
      </w:r>
      <w:r>
        <w:rPr>
          <w:sz w:val="28"/>
        </w:rPr>
        <w:t xml:space="preserve">ознавательного, коммуникативного или регулятивного универсального действия. Соответствующий вклад в формирование УУД можно выделить в содержании каждого учебного </w:t>
      </w:r>
      <w:r>
        <w:rPr>
          <w:spacing w:val="-2"/>
          <w:sz w:val="28"/>
        </w:rPr>
        <w:t>предмета.</w:t>
      </w:r>
    </w:p>
    <w:p w:rsidR="007A46EE" w:rsidRDefault="009E1D98">
      <w:pPr>
        <w:pStyle w:val="a3"/>
        <w:spacing w:line="355" w:lineRule="auto"/>
        <w:ind w:right="155" w:firstLine="710"/>
      </w:pPr>
      <w:r>
        <w:t>Таким образом, на первом этапе формирования УУД определяются приоритеты</w:t>
      </w:r>
      <w:r>
        <w:rPr>
          <w:spacing w:val="80"/>
        </w:rPr>
        <w:t xml:space="preserve"> </w:t>
      </w:r>
      <w:r>
        <w:t>учебных</w:t>
      </w:r>
      <w:r>
        <w:rPr>
          <w:spacing w:val="80"/>
        </w:rPr>
        <w:t xml:space="preserve"> </w:t>
      </w:r>
      <w:r>
        <w:t>пред</w:t>
      </w:r>
      <w:r>
        <w:t>метов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формирования</w:t>
      </w:r>
      <w:r>
        <w:rPr>
          <w:spacing w:val="80"/>
        </w:rPr>
        <w:t xml:space="preserve"> </w:t>
      </w:r>
      <w:r>
        <w:t>качества</w:t>
      </w:r>
      <w:r>
        <w:rPr>
          <w:spacing w:val="80"/>
        </w:rPr>
        <w:t xml:space="preserve"> </w:t>
      </w:r>
      <w:r>
        <w:t>универсальности</w:t>
      </w:r>
      <w:r>
        <w:rPr>
          <w:spacing w:val="80"/>
        </w:rPr>
        <w:t xml:space="preserve"> </w:t>
      </w:r>
      <w:r>
        <w:t>на данном предметном содержании.</w:t>
      </w:r>
    </w:p>
    <w:p w:rsidR="007A46EE" w:rsidRDefault="009E1D98">
      <w:pPr>
        <w:pStyle w:val="a3"/>
        <w:spacing w:line="355" w:lineRule="auto"/>
        <w:ind w:right="146" w:firstLine="710"/>
      </w:pPr>
      <w:r>
        <w:t>На втором этапе подключаются другие учебные предметы, педагогический работник</w:t>
      </w:r>
      <w:r>
        <w:rPr>
          <w:spacing w:val="40"/>
        </w:rPr>
        <w:t xml:space="preserve">  </w:t>
      </w:r>
      <w:r>
        <w:t>предлагает</w:t>
      </w:r>
      <w:r>
        <w:rPr>
          <w:spacing w:val="40"/>
        </w:rPr>
        <w:t xml:space="preserve">  </w:t>
      </w:r>
      <w:r>
        <w:t>задания,</w:t>
      </w:r>
      <w:r>
        <w:rPr>
          <w:spacing w:val="40"/>
        </w:rPr>
        <w:t xml:space="preserve">  </w:t>
      </w:r>
      <w:r>
        <w:t>требующие</w:t>
      </w:r>
      <w:r>
        <w:rPr>
          <w:spacing w:val="40"/>
        </w:rPr>
        <w:t xml:space="preserve">  </w:t>
      </w:r>
      <w:r>
        <w:t>применения</w:t>
      </w:r>
      <w:r>
        <w:rPr>
          <w:spacing w:val="40"/>
        </w:rPr>
        <w:t xml:space="preserve">  </w:t>
      </w:r>
      <w:r>
        <w:t>учебного</w:t>
      </w:r>
      <w:r>
        <w:rPr>
          <w:spacing w:val="40"/>
        </w:rPr>
        <w:t xml:space="preserve">  </w:t>
      </w:r>
      <w:r>
        <w:t>действия</w:t>
      </w:r>
      <w:r>
        <w:rPr>
          <w:spacing w:val="40"/>
        </w:rPr>
        <w:t xml:space="preserve"> </w:t>
      </w:r>
      <w:r>
        <w:t>или операций на разном предметно</w:t>
      </w:r>
      <w:r>
        <w:t>м содержании.</w:t>
      </w:r>
    </w:p>
    <w:p w:rsidR="007A46EE" w:rsidRDefault="009E1D98">
      <w:pPr>
        <w:pStyle w:val="a3"/>
        <w:spacing w:line="355" w:lineRule="auto"/>
        <w:ind w:right="147" w:firstLine="710"/>
      </w:pPr>
      <w:r>
        <w:t>Третий</w:t>
      </w:r>
      <w:r>
        <w:rPr>
          <w:spacing w:val="40"/>
        </w:rPr>
        <w:t xml:space="preserve"> </w:t>
      </w:r>
      <w:r>
        <w:t>этап</w:t>
      </w:r>
      <w:r>
        <w:rPr>
          <w:spacing w:val="40"/>
        </w:rPr>
        <w:t xml:space="preserve"> </w:t>
      </w:r>
      <w:r>
        <w:t>характеризуется</w:t>
      </w:r>
      <w:r>
        <w:rPr>
          <w:spacing w:val="40"/>
        </w:rPr>
        <w:t xml:space="preserve"> </w:t>
      </w:r>
      <w:r>
        <w:t>устойчивостью</w:t>
      </w:r>
      <w:r>
        <w:rPr>
          <w:spacing w:val="40"/>
        </w:rPr>
        <w:t xml:space="preserve"> </w:t>
      </w:r>
      <w:r>
        <w:t>УУД,</w:t>
      </w:r>
      <w:r>
        <w:rPr>
          <w:spacing w:val="40"/>
        </w:rPr>
        <w:t xml:space="preserve"> </w:t>
      </w:r>
      <w:r>
        <w:t>то</w:t>
      </w:r>
      <w:r>
        <w:rPr>
          <w:spacing w:val="40"/>
        </w:rPr>
        <w:t xml:space="preserve"> </w:t>
      </w:r>
      <w:r>
        <w:t>есть</w:t>
      </w:r>
      <w:r>
        <w:rPr>
          <w:spacing w:val="40"/>
        </w:rPr>
        <w:t xml:space="preserve"> </w:t>
      </w:r>
      <w:r>
        <w:t>использования его независимо от предметного содержания. У обучающегося начинает формироваться обобщённое видение учебного действия, он может охарактеризовать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t>его,</w:t>
      </w:r>
      <w:r>
        <w:rPr>
          <w:spacing w:val="47"/>
        </w:rPr>
        <w:t xml:space="preserve"> </w:t>
      </w:r>
      <w:r>
        <w:t>не</w:t>
      </w:r>
      <w:r>
        <w:rPr>
          <w:spacing w:val="41"/>
        </w:rPr>
        <w:t xml:space="preserve"> </w:t>
      </w:r>
      <w:r>
        <w:t>ссылаясь</w:t>
      </w:r>
      <w:r>
        <w:rPr>
          <w:spacing w:val="40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конкретное</w:t>
      </w:r>
      <w:r>
        <w:rPr>
          <w:spacing w:val="46"/>
        </w:rPr>
        <w:t xml:space="preserve"> </w:t>
      </w:r>
      <w:r>
        <w:t>содержание.</w:t>
      </w:r>
      <w:r>
        <w:rPr>
          <w:spacing w:val="49"/>
        </w:rPr>
        <w:t xml:space="preserve"> </w:t>
      </w:r>
      <w:r>
        <w:t>Например,</w:t>
      </w:r>
      <w:r>
        <w:rPr>
          <w:spacing w:val="53"/>
        </w:rPr>
        <w:t xml:space="preserve"> </w:t>
      </w:r>
      <w:r>
        <w:t>«наблюдать</w:t>
      </w:r>
      <w:r>
        <w:rPr>
          <w:spacing w:val="49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rPr>
          <w:spacing w:val="-2"/>
        </w:rPr>
        <w:t>значит…»,</w:t>
      </w:r>
    </w:p>
    <w:p w:rsidR="007A46EE" w:rsidRDefault="009E1D98">
      <w:pPr>
        <w:pStyle w:val="a3"/>
        <w:spacing w:before="148"/>
      </w:pPr>
      <w:r>
        <w:t>«сравнение</w:t>
      </w:r>
      <w:r>
        <w:rPr>
          <w:spacing w:val="-1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это…»,</w:t>
      </w:r>
      <w:r>
        <w:rPr>
          <w:spacing w:val="-4"/>
        </w:rPr>
        <w:t xml:space="preserve"> </w:t>
      </w:r>
      <w:r>
        <w:t>«контролировать</w:t>
      </w:r>
      <w:r>
        <w:rPr>
          <w:spacing w:val="-1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значит…»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другие.</w:t>
      </w:r>
    </w:p>
    <w:p w:rsidR="007A46EE" w:rsidRDefault="009E1D98">
      <w:pPr>
        <w:pStyle w:val="a3"/>
        <w:spacing w:before="154" w:line="352" w:lineRule="auto"/>
        <w:ind w:right="158" w:firstLine="710"/>
      </w:pPr>
      <w:r>
        <w:t>Педагогический работник делает вывод о том, что универсальность (независимость от конкретного содержания) как свойство учебного дей</w:t>
      </w:r>
      <w:r>
        <w:t xml:space="preserve">ствия </w:t>
      </w:r>
      <w:r>
        <w:rPr>
          <w:spacing w:val="-2"/>
        </w:rPr>
        <w:t>сформировалась.</w:t>
      </w:r>
    </w:p>
    <w:p w:rsidR="007A46EE" w:rsidRDefault="009E1D98">
      <w:pPr>
        <w:pStyle w:val="a5"/>
        <w:numPr>
          <w:ilvl w:val="2"/>
          <w:numId w:val="36"/>
        </w:numPr>
        <w:tabs>
          <w:tab w:val="left" w:pos="2111"/>
        </w:tabs>
        <w:spacing w:line="352" w:lineRule="auto"/>
        <w:ind w:left="425" w:right="133" w:firstLine="710"/>
        <w:jc w:val="both"/>
        <w:rPr>
          <w:sz w:val="28"/>
        </w:rPr>
      </w:pPr>
      <w:r>
        <w:rPr>
          <w:sz w:val="28"/>
        </w:rPr>
        <w:t>Педагогический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80"/>
          <w:sz w:val="28"/>
        </w:rPr>
        <w:t xml:space="preserve"> </w:t>
      </w:r>
      <w:r>
        <w:rPr>
          <w:sz w:val="28"/>
        </w:rPr>
        <w:t>использует</w:t>
      </w:r>
      <w:r>
        <w:rPr>
          <w:spacing w:val="80"/>
          <w:sz w:val="28"/>
        </w:rPr>
        <w:t xml:space="preserve"> </w:t>
      </w:r>
      <w:r>
        <w:rPr>
          <w:sz w:val="28"/>
        </w:rPr>
        <w:t>виды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которые в особой мере провоцируют применение универсальных действий: поисковая, в том числе с использованием электронных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и информационных</w:t>
      </w:r>
      <w:r>
        <w:rPr>
          <w:spacing w:val="-5"/>
          <w:sz w:val="28"/>
        </w:rPr>
        <w:t xml:space="preserve"> </w:t>
      </w:r>
      <w:r>
        <w:rPr>
          <w:sz w:val="28"/>
        </w:rPr>
        <w:t>ресурсов Интернета,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иссле</w:t>
      </w:r>
      <w:r>
        <w:rPr>
          <w:sz w:val="28"/>
        </w:rPr>
        <w:t>довательская,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творческая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деятельность,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том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числе</w:t>
      </w:r>
      <w:r>
        <w:rPr>
          <w:spacing w:val="40"/>
          <w:sz w:val="28"/>
        </w:rPr>
        <w:t xml:space="preserve"> </w:t>
      </w:r>
      <w:r>
        <w:rPr>
          <w:sz w:val="28"/>
        </w:rPr>
        <w:t>с использованием экранных моделей изучаемых объектов или процессов, что позволяет отказаться от репродуктивного типа организации обучения, при котором главным</w:t>
      </w:r>
      <w:r>
        <w:rPr>
          <w:spacing w:val="40"/>
          <w:sz w:val="28"/>
        </w:rPr>
        <w:t xml:space="preserve">  </w:t>
      </w:r>
      <w:r>
        <w:rPr>
          <w:sz w:val="28"/>
        </w:rPr>
        <w:t>методом</w:t>
      </w:r>
      <w:r>
        <w:rPr>
          <w:spacing w:val="40"/>
          <w:sz w:val="28"/>
        </w:rPr>
        <w:t xml:space="preserve">  </w:t>
      </w:r>
      <w:r>
        <w:rPr>
          <w:sz w:val="28"/>
        </w:rPr>
        <w:t>обучения</w:t>
      </w:r>
      <w:r>
        <w:rPr>
          <w:spacing w:val="40"/>
          <w:sz w:val="28"/>
        </w:rPr>
        <w:t xml:space="preserve">  </w:t>
      </w:r>
      <w:r>
        <w:rPr>
          <w:sz w:val="28"/>
        </w:rPr>
        <w:t>является</w:t>
      </w:r>
      <w:r>
        <w:rPr>
          <w:spacing w:val="40"/>
          <w:sz w:val="28"/>
        </w:rPr>
        <w:t xml:space="preserve">  </w:t>
      </w:r>
      <w:r>
        <w:rPr>
          <w:sz w:val="28"/>
        </w:rPr>
        <w:t>образец,</w:t>
      </w:r>
      <w:r>
        <w:rPr>
          <w:spacing w:val="40"/>
          <w:sz w:val="28"/>
        </w:rPr>
        <w:t xml:space="preserve">  </w:t>
      </w:r>
      <w:r>
        <w:rPr>
          <w:sz w:val="28"/>
        </w:rPr>
        <w:t>предъявляемый</w:t>
      </w:r>
      <w:r>
        <w:rPr>
          <w:spacing w:val="40"/>
          <w:sz w:val="28"/>
        </w:rPr>
        <w:t xml:space="preserve">  </w:t>
      </w:r>
      <w:r>
        <w:rPr>
          <w:sz w:val="28"/>
        </w:rPr>
        <w:t>обучающимся в готовом виде. В этом случае задача обучающегося – запомнить образец и каждый раз вспоминать его при решении учебной задачи. В таких условиях изучения учебных предметов универсальные действия, требующие мыслительных операций, ак</w:t>
      </w:r>
      <w:r>
        <w:rPr>
          <w:sz w:val="28"/>
        </w:rPr>
        <w:t>туальных коммуникативных умений, планирования и контроля своей деятельности, не являются востребованными, так как использование готового образца опирается только на восприятие и память.</w:t>
      </w:r>
    </w:p>
    <w:p w:rsidR="007A46EE" w:rsidRDefault="009E1D98">
      <w:pPr>
        <w:pStyle w:val="a3"/>
        <w:spacing w:line="352" w:lineRule="auto"/>
        <w:ind w:right="141" w:firstLine="710"/>
      </w:pPr>
      <w:r>
        <w:t>Поисковая и исследовательская деятельность развивают способность обуча</w:t>
      </w:r>
      <w:r>
        <w:t>ющегося к диалогу, обсуждению проблем, разрешению возникших противоречий в точках зрения. Поисковая и исследовательская деятельность может осуществляться с использованием информационных</w:t>
      </w:r>
      <w:r>
        <w:rPr>
          <w:spacing w:val="-1"/>
        </w:rPr>
        <w:t xml:space="preserve"> </w:t>
      </w:r>
      <w:r>
        <w:t>банков, содержащих</w:t>
      </w:r>
      <w:r>
        <w:rPr>
          <w:spacing w:val="-4"/>
        </w:rPr>
        <w:t xml:space="preserve"> </w:t>
      </w:r>
      <w:r>
        <w:t>различные экранные</w:t>
      </w:r>
      <w:r>
        <w:rPr>
          <w:spacing w:val="40"/>
        </w:rPr>
        <w:t xml:space="preserve"> </w:t>
      </w:r>
      <w:r>
        <w:t>(виртуальные)</w:t>
      </w:r>
      <w:r>
        <w:rPr>
          <w:spacing w:val="40"/>
        </w:rPr>
        <w:t xml:space="preserve"> </w:t>
      </w:r>
      <w:r>
        <w:t>объекты</w:t>
      </w:r>
      <w:r>
        <w:rPr>
          <w:spacing w:val="40"/>
        </w:rPr>
        <w:t xml:space="preserve"> </w:t>
      </w:r>
      <w:r>
        <w:t>(учебного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игрового,</w:t>
      </w:r>
      <w:r>
        <w:rPr>
          <w:spacing w:val="40"/>
        </w:rPr>
        <w:t xml:space="preserve"> </w:t>
      </w:r>
      <w:r>
        <w:t>бытового</w:t>
      </w:r>
      <w:r>
        <w:rPr>
          <w:spacing w:val="40"/>
        </w:rPr>
        <w:t xml:space="preserve"> </w:t>
      </w:r>
      <w:r>
        <w:t>назначения),</w:t>
      </w:r>
      <w:r>
        <w:rPr>
          <w:spacing w:val="40"/>
        </w:rPr>
        <w:t xml:space="preserve"> </w:t>
      </w:r>
      <w:r>
        <w:t xml:space="preserve">в том числе в условиях использования технологий неконтактного информационного </w:t>
      </w:r>
      <w:r>
        <w:rPr>
          <w:spacing w:val="-2"/>
        </w:rPr>
        <w:t>взаимодействия.</w:t>
      </w:r>
    </w:p>
    <w:p w:rsidR="007A46EE" w:rsidRDefault="009E1D98">
      <w:pPr>
        <w:pStyle w:val="a3"/>
        <w:spacing w:line="352" w:lineRule="auto"/>
        <w:ind w:right="147" w:firstLine="710"/>
      </w:pPr>
      <w:r>
        <w:t>Для формирования наблюдения как метода познания разных объектов действительности</w:t>
      </w:r>
      <w:r>
        <w:rPr>
          <w:spacing w:val="40"/>
        </w:rPr>
        <w:t xml:space="preserve">  </w:t>
      </w:r>
      <w:r>
        <w:t>на</w:t>
      </w:r>
      <w:r>
        <w:rPr>
          <w:spacing w:val="75"/>
        </w:rPr>
        <w:t xml:space="preserve">  </w:t>
      </w:r>
      <w:r>
        <w:t>уроках</w:t>
      </w:r>
      <w:r>
        <w:rPr>
          <w:spacing w:val="40"/>
        </w:rPr>
        <w:t xml:space="preserve">  </w:t>
      </w:r>
      <w:r>
        <w:t>окружающего</w:t>
      </w:r>
      <w:r>
        <w:rPr>
          <w:spacing w:val="40"/>
        </w:rPr>
        <w:t xml:space="preserve">  </w:t>
      </w:r>
      <w:r>
        <w:t>мира</w:t>
      </w:r>
      <w:r>
        <w:rPr>
          <w:spacing w:val="40"/>
        </w:rPr>
        <w:t xml:space="preserve">  </w:t>
      </w:r>
      <w:r>
        <w:t>организуются</w:t>
      </w:r>
      <w:r>
        <w:rPr>
          <w:spacing w:val="40"/>
        </w:rPr>
        <w:t xml:space="preserve">  </w:t>
      </w:r>
      <w:r>
        <w:t>наблюдения</w:t>
      </w:r>
      <w:r>
        <w:rPr>
          <w:spacing w:val="40"/>
        </w:rPr>
        <w:t xml:space="preserve"> </w:t>
      </w:r>
      <w:r>
        <w:t>в естественных природных условиях. Наблюдения можно организовать в условиях экранного (виртуального) представления разных объектов, сюжетов, процессов, отображающих</w:t>
      </w:r>
      <w:r>
        <w:rPr>
          <w:spacing w:val="80"/>
        </w:rPr>
        <w:t xml:space="preserve"> </w:t>
      </w:r>
      <w:r>
        <w:t>реальную</w:t>
      </w:r>
      <w:r>
        <w:rPr>
          <w:spacing w:val="80"/>
        </w:rPr>
        <w:t xml:space="preserve"> </w:t>
      </w:r>
      <w:r>
        <w:t>действительность,</w:t>
      </w:r>
      <w:r>
        <w:rPr>
          <w:spacing w:val="80"/>
        </w:rPr>
        <w:t xml:space="preserve"> </w:t>
      </w:r>
      <w:r>
        <w:t>которую</w:t>
      </w:r>
      <w:r>
        <w:rPr>
          <w:spacing w:val="80"/>
        </w:rPr>
        <w:t xml:space="preserve"> </w:t>
      </w:r>
      <w:r>
        <w:t>невозможно</w:t>
      </w:r>
      <w:r>
        <w:rPr>
          <w:spacing w:val="80"/>
        </w:rPr>
        <w:t xml:space="preserve"> </w:t>
      </w:r>
      <w:r>
        <w:t>предоставить</w:t>
      </w:r>
    </w:p>
    <w:p w:rsidR="007A46EE" w:rsidRDefault="007A46EE">
      <w:pPr>
        <w:pStyle w:val="a3"/>
        <w:spacing w:line="35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48" w:lineRule="auto"/>
        <w:ind w:right="150"/>
      </w:pPr>
      <w:r>
        <w:t>обучающемуся в условиях образовательной организации (объекты природы, художественные визуализации, технологические процессы и другие).</w:t>
      </w:r>
    </w:p>
    <w:p w:rsidR="007A46EE" w:rsidRDefault="009E1D98">
      <w:pPr>
        <w:pStyle w:val="a3"/>
        <w:spacing w:before="12" w:line="352" w:lineRule="auto"/>
        <w:ind w:right="145" w:firstLine="710"/>
      </w:pPr>
      <w:r>
        <w:t>Уроки</w:t>
      </w:r>
      <w:r>
        <w:rPr>
          <w:spacing w:val="80"/>
          <w:w w:val="150"/>
        </w:rPr>
        <w:t xml:space="preserve"> </w:t>
      </w:r>
      <w:r>
        <w:t>литературного</w:t>
      </w:r>
      <w:r>
        <w:rPr>
          <w:spacing w:val="80"/>
          <w:w w:val="150"/>
        </w:rPr>
        <w:t xml:space="preserve"> </w:t>
      </w:r>
      <w:r>
        <w:t>чтения</w:t>
      </w:r>
      <w:r>
        <w:rPr>
          <w:spacing w:val="80"/>
          <w:w w:val="150"/>
        </w:rPr>
        <w:t xml:space="preserve"> </w:t>
      </w:r>
      <w:r>
        <w:t>позволяют</w:t>
      </w:r>
      <w:r>
        <w:rPr>
          <w:spacing w:val="80"/>
          <w:w w:val="150"/>
        </w:rPr>
        <w:t xml:space="preserve"> </w:t>
      </w:r>
      <w:r>
        <w:t>проводить</w:t>
      </w:r>
      <w:r>
        <w:rPr>
          <w:spacing w:val="80"/>
          <w:w w:val="150"/>
        </w:rPr>
        <w:t xml:space="preserve"> </w:t>
      </w:r>
      <w:r>
        <w:t>наблюдения</w:t>
      </w:r>
      <w:r>
        <w:rPr>
          <w:spacing w:val="80"/>
          <w:w w:val="150"/>
        </w:rPr>
        <w:t xml:space="preserve"> </w:t>
      </w:r>
      <w:r>
        <w:t>текста, на</w:t>
      </w:r>
      <w:r>
        <w:rPr>
          <w:spacing w:val="-1"/>
        </w:rPr>
        <w:t xml:space="preserve"> </w:t>
      </w:r>
      <w:r>
        <w:t>которых</w:t>
      </w:r>
      <w:r>
        <w:rPr>
          <w:spacing w:val="-9"/>
        </w:rPr>
        <w:t xml:space="preserve"> </w:t>
      </w:r>
      <w:r>
        <w:t>строится</w:t>
      </w:r>
      <w:r>
        <w:rPr>
          <w:spacing w:val="-1"/>
        </w:rPr>
        <w:t xml:space="preserve"> </w:t>
      </w:r>
      <w:r>
        <w:t>аналитическая</w:t>
      </w:r>
      <w:r>
        <w:rPr>
          <w:spacing w:val="-1"/>
        </w:rPr>
        <w:t xml:space="preserve"> </w:t>
      </w:r>
      <w:r>
        <w:t>текстовая</w:t>
      </w:r>
      <w:r>
        <w:rPr>
          <w:spacing w:val="-1"/>
        </w:rPr>
        <w:t xml:space="preserve"> </w:t>
      </w:r>
      <w:r>
        <w:t>деятельность. Учебные</w:t>
      </w:r>
      <w:r>
        <w:rPr>
          <w:spacing w:val="-1"/>
        </w:rPr>
        <w:t xml:space="preserve"> </w:t>
      </w:r>
      <w:r>
        <w:t>диалоги, в том числе с представленным на экране виртуальным собеседником, дают возможность высказывать гипотезы, строить рассуждения, сравнивать доказательства, формулировать обобщения практически на любом предметном содержании.</w:t>
      </w:r>
    </w:p>
    <w:p w:rsidR="007A46EE" w:rsidRDefault="009E1D98">
      <w:pPr>
        <w:pStyle w:val="a3"/>
        <w:spacing w:line="355" w:lineRule="auto"/>
        <w:ind w:right="144" w:firstLine="710"/>
      </w:pPr>
      <w:r>
        <w:t>Если</w:t>
      </w:r>
      <w:r>
        <w:rPr>
          <w:spacing w:val="40"/>
        </w:rPr>
        <w:t xml:space="preserve"> </w:t>
      </w:r>
      <w:r>
        <w:rPr>
          <w:spacing w:val="40"/>
        </w:rPr>
        <w:t xml:space="preserve"> </w:t>
      </w:r>
      <w:r>
        <w:t>эта</w:t>
      </w:r>
      <w:r>
        <w:rPr>
          <w:spacing w:val="40"/>
        </w:rPr>
        <w:t xml:space="preserve">  </w:t>
      </w:r>
      <w:r>
        <w:t>работа</w:t>
      </w:r>
      <w:r>
        <w:rPr>
          <w:spacing w:val="40"/>
        </w:rPr>
        <w:t xml:space="preserve">  </w:t>
      </w:r>
      <w:r>
        <w:t>проводится</w:t>
      </w:r>
      <w:r>
        <w:rPr>
          <w:spacing w:val="40"/>
        </w:rPr>
        <w:t xml:space="preserve">  </w:t>
      </w:r>
      <w:r>
        <w:t>учителем</w:t>
      </w:r>
      <w:r>
        <w:rPr>
          <w:spacing w:val="40"/>
        </w:rPr>
        <w:t xml:space="preserve">  </w:t>
      </w:r>
      <w:r>
        <w:t>систематически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уроках</w:t>
      </w:r>
      <w:r>
        <w:rPr>
          <w:spacing w:val="80"/>
        </w:rPr>
        <w:t xml:space="preserve"> </w:t>
      </w:r>
      <w:r>
        <w:t>по всем учебным предметам, то универсальность учебного действия формируется успешно и быстро.</w:t>
      </w:r>
    </w:p>
    <w:p w:rsidR="007A46EE" w:rsidRDefault="009E1D98">
      <w:pPr>
        <w:pStyle w:val="a5"/>
        <w:numPr>
          <w:ilvl w:val="2"/>
          <w:numId w:val="36"/>
        </w:numPr>
        <w:tabs>
          <w:tab w:val="left" w:pos="2111"/>
          <w:tab w:val="left" w:pos="3325"/>
          <w:tab w:val="left" w:pos="4857"/>
          <w:tab w:val="left" w:pos="6701"/>
          <w:tab w:val="left" w:pos="8602"/>
          <w:tab w:val="left" w:pos="9952"/>
        </w:tabs>
        <w:spacing w:line="352" w:lineRule="auto"/>
        <w:ind w:left="425" w:right="151" w:firstLine="710"/>
        <w:jc w:val="both"/>
        <w:rPr>
          <w:sz w:val="28"/>
        </w:rPr>
      </w:pPr>
      <w:r>
        <w:rPr>
          <w:sz w:val="28"/>
        </w:rPr>
        <w:t xml:space="preserve">Педагогический работник применяет систему заданий, формирующих </w:t>
      </w:r>
      <w:r>
        <w:rPr>
          <w:spacing w:val="-2"/>
          <w:sz w:val="28"/>
        </w:rPr>
        <w:t>операциональный</w:t>
      </w:r>
      <w:r>
        <w:rPr>
          <w:sz w:val="28"/>
        </w:rPr>
        <w:tab/>
      </w:r>
      <w:r>
        <w:rPr>
          <w:spacing w:val="-2"/>
          <w:sz w:val="28"/>
        </w:rPr>
        <w:t>состав</w:t>
      </w:r>
      <w:r>
        <w:rPr>
          <w:sz w:val="28"/>
        </w:rPr>
        <w:tab/>
      </w:r>
      <w:r>
        <w:rPr>
          <w:spacing w:val="-2"/>
          <w:sz w:val="28"/>
        </w:rPr>
        <w:t>учебного</w:t>
      </w:r>
      <w:r>
        <w:rPr>
          <w:sz w:val="28"/>
        </w:rPr>
        <w:tab/>
      </w:r>
      <w:r>
        <w:rPr>
          <w:spacing w:val="-2"/>
          <w:sz w:val="28"/>
        </w:rPr>
        <w:t>д</w:t>
      </w:r>
      <w:r>
        <w:rPr>
          <w:spacing w:val="-2"/>
          <w:sz w:val="28"/>
        </w:rPr>
        <w:t>ействия.</w:t>
      </w:r>
      <w:r>
        <w:rPr>
          <w:sz w:val="28"/>
        </w:rPr>
        <w:tab/>
      </w:r>
      <w:r>
        <w:rPr>
          <w:spacing w:val="-4"/>
          <w:sz w:val="28"/>
        </w:rPr>
        <w:t>Цель</w:t>
      </w:r>
      <w:r>
        <w:rPr>
          <w:sz w:val="28"/>
        </w:rPr>
        <w:tab/>
      </w:r>
      <w:r>
        <w:rPr>
          <w:spacing w:val="-2"/>
          <w:sz w:val="28"/>
        </w:rPr>
        <w:t xml:space="preserve">таких </w:t>
      </w:r>
      <w:r>
        <w:rPr>
          <w:sz w:val="28"/>
        </w:rPr>
        <w:t>заданий – создание алгоритма решения учебной задачи, выбор соответствующего способа действия.</w:t>
      </w:r>
    </w:p>
    <w:p w:rsidR="007A46EE" w:rsidRDefault="009E1D98">
      <w:pPr>
        <w:pStyle w:val="a3"/>
        <w:spacing w:line="352" w:lineRule="auto"/>
        <w:ind w:right="143" w:firstLine="710"/>
      </w:pPr>
      <w:r>
        <w:t>На первых этапах указанная работа организуется коллективно, выстраиваются пошаговые</w:t>
      </w:r>
      <w:r>
        <w:rPr>
          <w:spacing w:val="80"/>
        </w:rPr>
        <w:t xml:space="preserve">   </w:t>
      </w:r>
      <w:r>
        <w:t>операции,</w:t>
      </w:r>
      <w:r>
        <w:rPr>
          <w:spacing w:val="80"/>
        </w:rPr>
        <w:t xml:space="preserve">   </w:t>
      </w:r>
      <w:r>
        <w:t>постепенно</w:t>
      </w:r>
      <w:r>
        <w:rPr>
          <w:spacing w:val="80"/>
        </w:rPr>
        <w:t xml:space="preserve">   </w:t>
      </w:r>
      <w:r>
        <w:t>обучающиеся</w:t>
      </w:r>
      <w:r>
        <w:rPr>
          <w:spacing w:val="80"/>
        </w:rPr>
        <w:t xml:space="preserve">   </w:t>
      </w:r>
      <w:r>
        <w:t>учатся</w:t>
      </w:r>
      <w:r>
        <w:rPr>
          <w:spacing w:val="80"/>
        </w:rPr>
        <w:t xml:space="preserve">   </w:t>
      </w:r>
      <w:r>
        <w:t>выполнят</w:t>
      </w:r>
      <w:r>
        <w:t>ь</w:t>
      </w:r>
      <w:r>
        <w:rPr>
          <w:spacing w:val="40"/>
        </w:rPr>
        <w:t xml:space="preserve"> </w:t>
      </w:r>
      <w:r>
        <w:t>их самостоятельно. При этом очень важно соблюдать последовательность этапов формирования алгоритма: построение последовательности шагов на конкретном предметном содержании; проговаривание их во внешней речи; постепенный</w:t>
      </w:r>
      <w:r>
        <w:rPr>
          <w:spacing w:val="80"/>
        </w:rPr>
        <w:t xml:space="preserve"> </w:t>
      </w:r>
      <w:r>
        <w:t>переход на новый уровень – построе</w:t>
      </w:r>
      <w:r>
        <w:t>ние способа действий на любом предметном содержании и с подключением внутренней речи.</w:t>
      </w:r>
    </w:p>
    <w:p w:rsidR="007A46EE" w:rsidRDefault="009E1D98">
      <w:pPr>
        <w:pStyle w:val="a3"/>
        <w:spacing w:line="317" w:lineRule="exact"/>
        <w:ind w:left="1136"/>
      </w:pPr>
      <w:r>
        <w:t>При</w:t>
      </w:r>
      <w:r>
        <w:rPr>
          <w:spacing w:val="-12"/>
        </w:rPr>
        <w:t xml:space="preserve"> </w:t>
      </w:r>
      <w:r>
        <w:t>этом</w:t>
      </w:r>
      <w:r>
        <w:rPr>
          <w:spacing w:val="-10"/>
        </w:rPr>
        <w:t xml:space="preserve"> </w:t>
      </w:r>
      <w:r>
        <w:t>изменяется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процесс</w:t>
      </w:r>
      <w:r>
        <w:rPr>
          <w:spacing w:val="-9"/>
        </w:rPr>
        <w:t xml:space="preserve"> </w:t>
      </w:r>
      <w:r>
        <w:rPr>
          <w:spacing w:val="-2"/>
        </w:rPr>
        <w:t>контроля:</w:t>
      </w:r>
    </w:p>
    <w:p w:rsidR="007A46EE" w:rsidRDefault="009E1D98">
      <w:pPr>
        <w:pStyle w:val="a3"/>
        <w:spacing w:before="139" w:line="355" w:lineRule="auto"/>
        <w:ind w:right="143" w:firstLine="710"/>
      </w:pPr>
      <w:r>
        <w:t>от</w:t>
      </w:r>
      <w:r>
        <w:rPr>
          <w:spacing w:val="72"/>
        </w:rPr>
        <w:t xml:space="preserve">   </w:t>
      </w:r>
      <w:r>
        <w:t>совместных</w:t>
      </w:r>
      <w:r>
        <w:rPr>
          <w:spacing w:val="72"/>
        </w:rPr>
        <w:t xml:space="preserve">   </w:t>
      </w:r>
      <w:r>
        <w:t>действий</w:t>
      </w:r>
      <w:r>
        <w:rPr>
          <w:spacing w:val="73"/>
        </w:rPr>
        <w:t xml:space="preserve">   </w:t>
      </w:r>
      <w:r>
        <w:t>с</w:t>
      </w:r>
      <w:r>
        <w:rPr>
          <w:spacing w:val="72"/>
        </w:rPr>
        <w:t xml:space="preserve">   </w:t>
      </w:r>
      <w:r>
        <w:t>учителем</w:t>
      </w:r>
      <w:r>
        <w:rPr>
          <w:spacing w:val="75"/>
        </w:rPr>
        <w:t xml:space="preserve">   </w:t>
      </w:r>
      <w:r>
        <w:t>обучающиеся</w:t>
      </w:r>
      <w:r>
        <w:rPr>
          <w:spacing w:val="75"/>
        </w:rPr>
        <w:t xml:space="preserve">   </w:t>
      </w:r>
      <w:r>
        <w:t>переходят к самостоятельным аналитическим оценкам;</w:t>
      </w:r>
    </w:p>
    <w:p w:rsidR="007A46EE" w:rsidRDefault="009E1D98">
      <w:pPr>
        <w:pStyle w:val="a3"/>
        <w:spacing w:line="355" w:lineRule="auto"/>
        <w:ind w:right="136" w:firstLine="710"/>
      </w:pPr>
      <w:r>
        <w:t xml:space="preserve">выполняющий задание осваивает два вида контроля – результата и процесса </w:t>
      </w:r>
      <w:r>
        <w:rPr>
          <w:spacing w:val="-2"/>
        </w:rPr>
        <w:t>деятельности;</w:t>
      </w:r>
    </w:p>
    <w:p w:rsidR="007A46EE" w:rsidRDefault="009E1D98">
      <w:pPr>
        <w:pStyle w:val="a3"/>
        <w:spacing w:line="352" w:lineRule="auto"/>
        <w:ind w:right="140" w:firstLine="710"/>
      </w:pPr>
      <w:r>
        <w:t>развивается</w:t>
      </w:r>
      <w:r>
        <w:rPr>
          <w:spacing w:val="-3"/>
        </w:rPr>
        <w:t xml:space="preserve"> </w:t>
      </w:r>
      <w:r>
        <w:t>способность</w:t>
      </w:r>
      <w:r>
        <w:rPr>
          <w:spacing w:val="-11"/>
        </w:rPr>
        <w:t xml:space="preserve"> </w:t>
      </w:r>
      <w:r>
        <w:t>корректировать</w:t>
      </w:r>
      <w:r>
        <w:rPr>
          <w:spacing w:val="-7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 предвидеть возможные трудности и ошибки. При этом возможно реализовать автоматизацию</w:t>
      </w:r>
      <w:r>
        <w:rPr>
          <w:spacing w:val="80"/>
          <w:w w:val="150"/>
        </w:rPr>
        <w:t xml:space="preserve">   </w:t>
      </w:r>
      <w:r>
        <w:t>контроля</w:t>
      </w:r>
      <w:r>
        <w:rPr>
          <w:spacing w:val="80"/>
          <w:w w:val="150"/>
        </w:rPr>
        <w:t xml:space="preserve">   </w:t>
      </w:r>
      <w:r>
        <w:t>с</w:t>
      </w:r>
      <w:r>
        <w:rPr>
          <w:spacing w:val="80"/>
          <w:w w:val="150"/>
        </w:rPr>
        <w:t xml:space="preserve">   </w:t>
      </w:r>
      <w:r>
        <w:t>диагностикой</w:t>
      </w:r>
      <w:r>
        <w:rPr>
          <w:spacing w:val="80"/>
          <w:w w:val="150"/>
        </w:rPr>
        <w:t xml:space="preserve">   </w:t>
      </w:r>
      <w:r>
        <w:t>ошибок</w:t>
      </w:r>
      <w:r>
        <w:rPr>
          <w:spacing w:val="79"/>
          <w:w w:val="150"/>
        </w:rPr>
        <w:t xml:space="preserve">   </w:t>
      </w:r>
      <w:r>
        <w:t>обучающегося</w:t>
      </w:r>
    </w:p>
    <w:p w:rsidR="007A46EE" w:rsidRDefault="007A46EE">
      <w:pPr>
        <w:pStyle w:val="a3"/>
        <w:spacing w:line="35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48" w:lineRule="auto"/>
        <w:ind w:right="164"/>
      </w:pPr>
      <w:r>
        <w:t>и с соответствующей методической поддержкой исправления самим обучающимся своих ошибок.</w:t>
      </w:r>
    </w:p>
    <w:p w:rsidR="007A46EE" w:rsidRDefault="009E1D98">
      <w:pPr>
        <w:pStyle w:val="a3"/>
        <w:spacing w:before="12" w:line="350" w:lineRule="auto"/>
        <w:ind w:right="147" w:firstLine="710"/>
      </w:pPr>
      <w:r>
        <w:t>Описанная технология обучения в рамках совместно-распределительной деятельности развивает способность обу</w:t>
      </w:r>
      <w:r>
        <w:t>чающихся работать не только в типовых учебных ситуациях, но и в новых нестандартных ситуациях.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905"/>
        </w:tabs>
        <w:spacing w:before="11" w:line="352" w:lineRule="auto"/>
        <w:ind w:right="142" w:firstLine="710"/>
        <w:jc w:val="both"/>
        <w:rPr>
          <w:sz w:val="28"/>
        </w:rPr>
      </w:pPr>
      <w:r>
        <w:rPr>
          <w:sz w:val="28"/>
        </w:rPr>
        <w:t>Сравнение как УУД состоит из следующих операций: нахождение различий сравниваемых предметов (объектов, явлений); определение их сходства, тождества, похожести; о</w:t>
      </w:r>
      <w:r>
        <w:rPr>
          <w:sz w:val="28"/>
        </w:rPr>
        <w:t>пределение индивидуальности, специфических черт объекта. Для повышения мотивации обучения обучающемуся предлагается новый вид деятельности (возможный только в условиях экранного представления</w:t>
      </w:r>
      <w:r>
        <w:rPr>
          <w:spacing w:val="80"/>
          <w:sz w:val="28"/>
        </w:rPr>
        <w:t xml:space="preserve"> </w:t>
      </w:r>
      <w:r>
        <w:rPr>
          <w:sz w:val="28"/>
        </w:rPr>
        <w:t>объектов, явлений) – выбирать (из информационного банка) экранны</w:t>
      </w:r>
      <w:r>
        <w:rPr>
          <w:sz w:val="28"/>
        </w:rPr>
        <w:t>е</w:t>
      </w:r>
      <w:r>
        <w:rPr>
          <w:spacing w:val="40"/>
          <w:sz w:val="28"/>
        </w:rPr>
        <w:t xml:space="preserve"> </w:t>
      </w:r>
      <w:r>
        <w:rPr>
          <w:sz w:val="28"/>
        </w:rPr>
        <w:t>(виртуальные) модели изучаемых предметов (объектов, явлений) и видоизменять их таким образом, чтобы привести их к сходству или похожести с другими.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905"/>
        </w:tabs>
        <w:spacing w:line="352" w:lineRule="auto"/>
        <w:ind w:right="136" w:firstLine="710"/>
        <w:jc w:val="both"/>
        <w:rPr>
          <w:sz w:val="28"/>
        </w:rPr>
      </w:pPr>
      <w:r>
        <w:rPr>
          <w:sz w:val="28"/>
        </w:rPr>
        <w:t>Классификация как УУД включает: анализ свойств объектов, которые подлежат</w:t>
      </w:r>
      <w:r>
        <w:rPr>
          <w:spacing w:val="79"/>
          <w:sz w:val="28"/>
        </w:rPr>
        <w:t xml:space="preserve">   </w:t>
      </w:r>
      <w:r>
        <w:rPr>
          <w:sz w:val="28"/>
        </w:rPr>
        <w:t>классификации;</w:t>
      </w:r>
      <w:r>
        <w:rPr>
          <w:spacing w:val="80"/>
          <w:sz w:val="28"/>
        </w:rPr>
        <w:t xml:space="preserve">   </w:t>
      </w:r>
      <w:r>
        <w:rPr>
          <w:sz w:val="28"/>
        </w:rPr>
        <w:t>сравнение</w:t>
      </w:r>
      <w:r>
        <w:rPr>
          <w:spacing w:val="80"/>
          <w:sz w:val="28"/>
        </w:rPr>
        <w:t xml:space="preserve">   </w:t>
      </w:r>
      <w:r>
        <w:rPr>
          <w:sz w:val="28"/>
        </w:rPr>
        <w:t>в</w:t>
      </w:r>
      <w:r>
        <w:rPr>
          <w:sz w:val="28"/>
        </w:rPr>
        <w:t>ыделенных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свойств</w:t>
      </w:r>
      <w:r>
        <w:rPr>
          <w:spacing w:val="79"/>
          <w:sz w:val="28"/>
        </w:rPr>
        <w:t xml:space="preserve">   </w:t>
      </w:r>
      <w:r>
        <w:rPr>
          <w:sz w:val="28"/>
        </w:rPr>
        <w:t>с</w:t>
      </w:r>
      <w:r>
        <w:rPr>
          <w:spacing w:val="80"/>
          <w:sz w:val="28"/>
        </w:rPr>
        <w:t xml:space="preserve">   </w:t>
      </w:r>
      <w:r>
        <w:rPr>
          <w:sz w:val="28"/>
        </w:rPr>
        <w:t>целью их дифференциации на внешние (несущественные) и главные (существенные) свойства; выделение общих главных (существенных) признаков всех имеющихся объектов; разбиение объектов на группы (типы) по общему главному (существенному)</w:t>
      </w:r>
      <w:r>
        <w:rPr>
          <w:sz w:val="28"/>
        </w:rPr>
        <w:t xml:space="preserve"> признаку. Обучающемуся предлагается (в условиях экранного представления</w:t>
      </w:r>
      <w:r>
        <w:rPr>
          <w:spacing w:val="76"/>
          <w:w w:val="150"/>
          <w:sz w:val="28"/>
        </w:rPr>
        <w:t xml:space="preserve">  </w:t>
      </w:r>
      <w:r>
        <w:rPr>
          <w:sz w:val="28"/>
        </w:rPr>
        <w:t>моделей</w:t>
      </w:r>
      <w:r>
        <w:rPr>
          <w:spacing w:val="72"/>
          <w:w w:val="150"/>
          <w:sz w:val="28"/>
        </w:rPr>
        <w:t xml:space="preserve">  </w:t>
      </w:r>
      <w:r>
        <w:rPr>
          <w:sz w:val="28"/>
        </w:rPr>
        <w:t>объектов)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большее</w:t>
      </w:r>
      <w:r>
        <w:rPr>
          <w:spacing w:val="73"/>
          <w:w w:val="150"/>
          <w:sz w:val="28"/>
        </w:rPr>
        <w:t xml:space="preserve">  </w:t>
      </w:r>
      <w:r>
        <w:rPr>
          <w:sz w:val="28"/>
        </w:rPr>
        <w:t>их</w:t>
      </w:r>
      <w:r>
        <w:rPr>
          <w:spacing w:val="80"/>
          <w:sz w:val="28"/>
        </w:rPr>
        <w:t xml:space="preserve">  </w:t>
      </w:r>
      <w:r>
        <w:rPr>
          <w:sz w:val="28"/>
        </w:rPr>
        <w:t>количество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отличие от реальных условий, для анализа свойств объектов, которые подлежат классификации (типизации), для сравнения выделенных свойств экранных (виртуальных) моделей изучаемых объектов с целью их дифференциации. При этом возможна</w:t>
      </w:r>
      <w:r>
        <w:rPr>
          <w:spacing w:val="80"/>
          <w:sz w:val="28"/>
        </w:rPr>
        <w:t xml:space="preserve">  </w:t>
      </w:r>
      <w:r>
        <w:rPr>
          <w:sz w:val="28"/>
        </w:rPr>
        <w:t>фиксация</w:t>
      </w:r>
      <w:r>
        <w:rPr>
          <w:spacing w:val="80"/>
          <w:sz w:val="28"/>
        </w:rPr>
        <w:t xml:space="preserve">  </w:t>
      </w:r>
      <w:r>
        <w:rPr>
          <w:sz w:val="28"/>
        </w:rPr>
        <w:t>деятельности</w:t>
      </w:r>
      <w:r>
        <w:rPr>
          <w:spacing w:val="80"/>
          <w:sz w:val="28"/>
        </w:rPr>
        <w:t xml:space="preserve">  </w:t>
      </w:r>
      <w:r>
        <w:rPr>
          <w:sz w:val="28"/>
        </w:rPr>
        <w:t>обучающегося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80"/>
          <w:sz w:val="28"/>
        </w:rPr>
        <w:t xml:space="preserve">  </w:t>
      </w:r>
      <w:r>
        <w:rPr>
          <w:sz w:val="28"/>
        </w:rPr>
        <w:t>формате для рассмотрения учителем итогов работы.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905"/>
        </w:tabs>
        <w:spacing w:line="352" w:lineRule="auto"/>
        <w:ind w:right="136" w:firstLine="710"/>
        <w:jc w:val="both"/>
        <w:rPr>
          <w:sz w:val="28"/>
        </w:rPr>
      </w:pPr>
      <w:r>
        <w:rPr>
          <w:sz w:val="28"/>
        </w:rPr>
        <w:t>Обобщение как УУД включает следующие операции: сравнение предметов (объектов, явлений, понятий) и выделение их общих признаков; анализ выделенных признаков и определение наиболее</w:t>
      </w:r>
      <w:r>
        <w:rPr>
          <w:sz w:val="28"/>
        </w:rPr>
        <w:t xml:space="preserve"> устойчивых (инвариантных) существенных</w:t>
      </w:r>
      <w:r>
        <w:rPr>
          <w:spacing w:val="75"/>
          <w:w w:val="150"/>
          <w:sz w:val="28"/>
        </w:rPr>
        <w:t xml:space="preserve">   </w:t>
      </w:r>
      <w:r>
        <w:rPr>
          <w:sz w:val="28"/>
        </w:rPr>
        <w:t>признаков</w:t>
      </w:r>
      <w:r>
        <w:rPr>
          <w:spacing w:val="77"/>
          <w:w w:val="150"/>
          <w:sz w:val="28"/>
        </w:rPr>
        <w:t xml:space="preserve">   </w:t>
      </w:r>
      <w:r>
        <w:rPr>
          <w:sz w:val="28"/>
        </w:rPr>
        <w:t>(свойств);</w:t>
      </w:r>
      <w:r>
        <w:rPr>
          <w:spacing w:val="77"/>
          <w:w w:val="150"/>
          <w:sz w:val="28"/>
        </w:rPr>
        <w:t xml:space="preserve">   </w:t>
      </w:r>
      <w:r>
        <w:rPr>
          <w:sz w:val="28"/>
        </w:rPr>
        <w:t>игнорирование</w:t>
      </w:r>
      <w:r>
        <w:rPr>
          <w:spacing w:val="78"/>
          <w:w w:val="150"/>
          <w:sz w:val="28"/>
        </w:rPr>
        <w:t xml:space="preserve">   </w:t>
      </w:r>
      <w:r>
        <w:rPr>
          <w:sz w:val="28"/>
        </w:rPr>
        <w:t>индивидуальных и</w:t>
      </w:r>
      <w:r>
        <w:rPr>
          <w:spacing w:val="40"/>
          <w:sz w:val="28"/>
        </w:rPr>
        <w:t xml:space="preserve"> </w:t>
      </w:r>
      <w:r>
        <w:rPr>
          <w:sz w:val="28"/>
        </w:rPr>
        <w:t>(или)</w:t>
      </w:r>
      <w:r>
        <w:rPr>
          <w:spacing w:val="40"/>
          <w:sz w:val="28"/>
        </w:rPr>
        <w:t xml:space="preserve"> </w:t>
      </w:r>
      <w:r>
        <w:rPr>
          <w:sz w:val="28"/>
        </w:rPr>
        <w:t>особенных</w:t>
      </w:r>
      <w:r>
        <w:rPr>
          <w:spacing w:val="32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40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40"/>
          <w:sz w:val="28"/>
        </w:rPr>
        <w:t xml:space="preserve"> </w:t>
      </w:r>
      <w:r>
        <w:rPr>
          <w:sz w:val="28"/>
        </w:rPr>
        <w:t>предмета;</w:t>
      </w:r>
      <w:r>
        <w:rPr>
          <w:spacing w:val="40"/>
          <w:sz w:val="28"/>
        </w:rPr>
        <w:t xml:space="preserve"> </w:t>
      </w:r>
      <w:r>
        <w:rPr>
          <w:sz w:val="28"/>
        </w:rPr>
        <w:t>сокращённая</w:t>
      </w:r>
      <w:r>
        <w:rPr>
          <w:spacing w:val="40"/>
          <w:sz w:val="28"/>
        </w:rPr>
        <w:t xml:space="preserve"> </w:t>
      </w:r>
      <w:r>
        <w:rPr>
          <w:sz w:val="28"/>
        </w:rPr>
        <w:t>сжатая</w:t>
      </w:r>
      <w:r>
        <w:rPr>
          <w:spacing w:val="40"/>
          <w:sz w:val="28"/>
        </w:rPr>
        <w:t xml:space="preserve"> </w:t>
      </w:r>
      <w:r>
        <w:rPr>
          <w:sz w:val="28"/>
        </w:rPr>
        <w:t>формулировка</w:t>
      </w:r>
    </w:p>
    <w:p w:rsidR="007A46EE" w:rsidRDefault="007A46EE">
      <w:pPr>
        <w:pStyle w:val="a5"/>
        <w:spacing w:line="352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2" w:lineRule="auto"/>
        <w:ind w:right="137"/>
      </w:pPr>
      <w:r>
        <w:t>общего главного существенного признака всех анализируемых предм</w:t>
      </w:r>
      <w:r>
        <w:t>етов. Обучающемуся предлагается (в условиях экранного представления моделей объектов) большее их количество в отличие от реальных условий, для сравнения предметов (объектов, явлений) и выделения их общих признаков. При этом возможна</w:t>
      </w:r>
      <w:r>
        <w:rPr>
          <w:spacing w:val="80"/>
        </w:rPr>
        <w:t xml:space="preserve">  </w:t>
      </w:r>
      <w:r>
        <w:t>фиксация</w:t>
      </w:r>
      <w:r>
        <w:rPr>
          <w:spacing w:val="80"/>
        </w:rPr>
        <w:t xml:space="preserve">  </w:t>
      </w:r>
      <w:r>
        <w:t>деятельности</w:t>
      </w:r>
      <w:r>
        <w:rPr>
          <w:spacing w:val="80"/>
        </w:rPr>
        <w:t xml:space="preserve">  </w:t>
      </w:r>
      <w:r>
        <w:t>обучающегося</w:t>
      </w:r>
      <w:r>
        <w:rPr>
          <w:spacing w:val="80"/>
        </w:rPr>
        <w:t xml:space="preserve">  </w:t>
      </w:r>
      <w:r>
        <w:t>в</w:t>
      </w:r>
      <w:r>
        <w:rPr>
          <w:spacing w:val="80"/>
          <w:w w:val="150"/>
        </w:rPr>
        <w:t xml:space="preserve"> </w:t>
      </w:r>
      <w:r>
        <w:t>электронном</w:t>
      </w:r>
      <w:r>
        <w:rPr>
          <w:spacing w:val="80"/>
        </w:rPr>
        <w:t xml:space="preserve">  </w:t>
      </w:r>
      <w:r>
        <w:t>формате для рассмотрения учителем итогов работы.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905"/>
        </w:tabs>
        <w:spacing w:line="352" w:lineRule="auto"/>
        <w:ind w:right="150" w:firstLine="710"/>
        <w:jc w:val="both"/>
        <w:rPr>
          <w:sz w:val="28"/>
        </w:rPr>
      </w:pPr>
      <w:r>
        <w:rPr>
          <w:sz w:val="28"/>
        </w:rPr>
        <w:t>Систематическая работа обучающегося с заданиями, требующими применения одинаковых способов действий на различном предметном содержании, формирует у обучающихся чёткое представл</w:t>
      </w:r>
      <w:r>
        <w:rPr>
          <w:sz w:val="28"/>
        </w:rPr>
        <w:t>ение об их универсальных свойствах,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то есть возможность обобщённой характеристики сущности универсального </w:t>
      </w:r>
      <w:r>
        <w:rPr>
          <w:spacing w:val="-2"/>
          <w:sz w:val="28"/>
        </w:rPr>
        <w:t>действия.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905"/>
        </w:tabs>
        <w:spacing w:line="352" w:lineRule="auto"/>
        <w:ind w:right="142" w:firstLine="710"/>
        <w:jc w:val="both"/>
        <w:rPr>
          <w:sz w:val="28"/>
        </w:rPr>
      </w:pPr>
      <w:r>
        <w:rPr>
          <w:sz w:val="28"/>
        </w:rPr>
        <w:t>Сформированность УУД у обучающихся определяется на этапе завершения ими освоения программы начального общего образования. Полученные результаты</w:t>
      </w:r>
      <w:r>
        <w:rPr>
          <w:spacing w:val="78"/>
          <w:w w:val="150"/>
          <w:sz w:val="28"/>
        </w:rPr>
        <w:t xml:space="preserve">  </w:t>
      </w:r>
      <w:r>
        <w:rPr>
          <w:sz w:val="28"/>
        </w:rPr>
        <w:t>не</w:t>
      </w:r>
      <w:r>
        <w:rPr>
          <w:spacing w:val="78"/>
          <w:w w:val="150"/>
          <w:sz w:val="28"/>
        </w:rPr>
        <w:t xml:space="preserve">  </w:t>
      </w:r>
      <w:r>
        <w:rPr>
          <w:sz w:val="28"/>
        </w:rPr>
        <w:t>подлежат</w:t>
      </w:r>
      <w:r>
        <w:rPr>
          <w:spacing w:val="74"/>
          <w:w w:val="150"/>
          <w:sz w:val="28"/>
        </w:rPr>
        <w:t xml:space="preserve">  </w:t>
      </w:r>
      <w:r>
        <w:rPr>
          <w:sz w:val="28"/>
        </w:rPr>
        <w:t>балльной</w:t>
      </w:r>
      <w:r>
        <w:rPr>
          <w:spacing w:val="75"/>
          <w:w w:val="150"/>
          <w:sz w:val="28"/>
        </w:rPr>
        <w:t xml:space="preserve">  </w:t>
      </w:r>
      <w:r>
        <w:rPr>
          <w:sz w:val="28"/>
        </w:rPr>
        <w:t>оценке,</w:t>
      </w:r>
      <w:r>
        <w:rPr>
          <w:spacing w:val="79"/>
          <w:w w:val="150"/>
          <w:sz w:val="28"/>
        </w:rPr>
        <w:t xml:space="preserve">  </w:t>
      </w:r>
      <w:r>
        <w:rPr>
          <w:sz w:val="28"/>
        </w:rPr>
        <w:t>так</w:t>
      </w:r>
      <w:r>
        <w:rPr>
          <w:spacing w:val="77"/>
          <w:w w:val="150"/>
          <w:sz w:val="28"/>
        </w:rPr>
        <w:t xml:space="preserve">  </w:t>
      </w:r>
      <w:r>
        <w:rPr>
          <w:sz w:val="28"/>
        </w:rPr>
        <w:t>как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</w:t>
      </w:r>
      <w:r>
        <w:rPr>
          <w:spacing w:val="73"/>
          <w:w w:val="150"/>
          <w:sz w:val="28"/>
        </w:rPr>
        <w:t xml:space="preserve">  </w:t>
      </w:r>
      <w:r>
        <w:rPr>
          <w:sz w:val="28"/>
        </w:rPr>
        <w:t>соответствии с закономерностями контрольно-оценочной деятельности балльной оценкой (отметкой) оценивается результат, а не процесс деятельности. В задачу педагогического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80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80"/>
          <w:sz w:val="28"/>
        </w:rPr>
        <w:t xml:space="preserve"> </w:t>
      </w:r>
      <w:r>
        <w:rPr>
          <w:sz w:val="28"/>
        </w:rPr>
        <w:t>проанализировать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80"/>
          <w:sz w:val="28"/>
        </w:rPr>
        <w:t xml:space="preserve"> </w:t>
      </w:r>
      <w:r>
        <w:rPr>
          <w:sz w:val="28"/>
        </w:rPr>
        <w:t>его достижения, ошибки и встрети</w:t>
      </w:r>
      <w:r>
        <w:rPr>
          <w:sz w:val="28"/>
        </w:rPr>
        <w:t>вшиеся трудности.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905"/>
        </w:tabs>
        <w:spacing w:line="352" w:lineRule="auto"/>
        <w:ind w:right="135" w:firstLine="710"/>
        <w:jc w:val="both"/>
        <w:rPr>
          <w:sz w:val="28"/>
        </w:rPr>
      </w:pPr>
      <w:r>
        <w:rPr>
          <w:sz w:val="28"/>
        </w:rPr>
        <w:t>В федеральных рабочих программах учебных предметов содержание метапредметных достижений обучения представлено в разделе «Содержание обучения», которое строится по классам. В каждом классе каждого учебного предмета представлен возможный ва</w:t>
      </w:r>
      <w:r>
        <w:rPr>
          <w:sz w:val="28"/>
        </w:rPr>
        <w:t>риант содержания всех групп УУД по каждому году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 на уровне начального общего образования. В</w:t>
      </w:r>
      <w:r>
        <w:rPr>
          <w:spacing w:val="-1"/>
          <w:sz w:val="28"/>
        </w:rPr>
        <w:t xml:space="preserve"> </w:t>
      </w:r>
      <w:r>
        <w:rPr>
          <w:sz w:val="28"/>
        </w:rPr>
        <w:t>1 и 2 классах определён пропедевтический уровень овладения УУД, и только к концу второго года обучения появляются признаки универсальности.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905"/>
        </w:tabs>
        <w:spacing w:line="352" w:lineRule="auto"/>
        <w:ind w:right="142" w:firstLine="710"/>
        <w:jc w:val="both"/>
        <w:rPr>
          <w:sz w:val="28"/>
        </w:rPr>
      </w:pPr>
      <w:r>
        <w:rPr>
          <w:sz w:val="28"/>
        </w:rPr>
        <w:t>В федеральных ра</w:t>
      </w:r>
      <w:r>
        <w:rPr>
          <w:sz w:val="28"/>
        </w:rPr>
        <w:t>бочих программах учебных предметов содержание УУД представлено также в разделе «Планируемые результаты обучения». Познавательные УУД включают перечень базовых логических действий; базовых исследовательских действий; работу с информацией. Коммуникативные УУ</w:t>
      </w:r>
      <w:r>
        <w:rPr>
          <w:sz w:val="28"/>
        </w:rPr>
        <w:t>Д включают</w:t>
      </w:r>
      <w:r>
        <w:rPr>
          <w:spacing w:val="80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80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80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80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80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80"/>
          <w:sz w:val="28"/>
        </w:rPr>
        <w:t xml:space="preserve"> </w:t>
      </w:r>
      <w:r>
        <w:rPr>
          <w:sz w:val="28"/>
        </w:rPr>
        <w:t>связанные</w:t>
      </w:r>
    </w:p>
    <w:p w:rsidR="007A46EE" w:rsidRDefault="007A46EE">
      <w:pPr>
        <w:pStyle w:val="a5"/>
        <w:spacing w:line="352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2" w:lineRule="auto"/>
        <w:ind w:right="143"/>
      </w:pPr>
      <w:r>
        <w:t>со смысловым чтением и текстовой деятельностью, а также УУД, обеспечивающие монологические формы речи (описание, рассуждение, повествование).</w:t>
      </w:r>
      <w:r>
        <w:rPr>
          <w:spacing w:val="40"/>
        </w:rPr>
        <w:t xml:space="preserve"> </w:t>
      </w:r>
      <w:r>
        <w:t>Регулятивные</w:t>
      </w:r>
      <w:r>
        <w:rPr>
          <w:spacing w:val="80"/>
        </w:rPr>
        <w:t xml:space="preserve"> </w:t>
      </w:r>
      <w:r>
        <w:t>УУД</w:t>
      </w:r>
      <w:r>
        <w:rPr>
          <w:spacing w:val="80"/>
        </w:rPr>
        <w:t xml:space="preserve"> </w:t>
      </w:r>
      <w:r>
        <w:t>в</w:t>
      </w:r>
      <w:r>
        <w:t>ключают</w:t>
      </w:r>
      <w:r>
        <w:rPr>
          <w:spacing w:val="80"/>
        </w:rPr>
        <w:t xml:space="preserve"> </w:t>
      </w:r>
      <w:r>
        <w:t>перечень</w:t>
      </w:r>
      <w:r>
        <w:rPr>
          <w:spacing w:val="80"/>
        </w:rPr>
        <w:t xml:space="preserve"> </w:t>
      </w:r>
      <w:r>
        <w:t>действий</w:t>
      </w:r>
      <w:r>
        <w:rPr>
          <w:spacing w:val="80"/>
        </w:rPr>
        <w:t xml:space="preserve"> </w:t>
      </w:r>
      <w:r>
        <w:t>саморегуляции,</w:t>
      </w:r>
      <w:r>
        <w:rPr>
          <w:spacing w:val="80"/>
        </w:rPr>
        <w:t xml:space="preserve"> </w:t>
      </w:r>
      <w:r>
        <w:t>самоконтроля и самооценки. Отдельный раздел «Совместная деятельность» интегрирует коммуникативные и регулятивные действия, необходимые для успешной</w:t>
      </w:r>
      <w:r>
        <w:rPr>
          <w:spacing w:val="40"/>
        </w:rPr>
        <w:t xml:space="preserve"> </w:t>
      </w:r>
      <w:r>
        <w:t>совместной деятельности.</w:t>
      </w:r>
    </w:p>
    <w:p w:rsidR="007A46EE" w:rsidRDefault="007A46EE">
      <w:pPr>
        <w:pStyle w:val="a3"/>
        <w:spacing w:before="74"/>
        <w:ind w:left="0"/>
        <w:jc w:val="left"/>
      </w:pPr>
    </w:p>
    <w:p w:rsidR="007A46EE" w:rsidRDefault="009E1D98">
      <w:pPr>
        <w:pStyle w:val="1"/>
        <w:numPr>
          <w:ilvl w:val="0"/>
          <w:numId w:val="36"/>
        </w:numPr>
        <w:tabs>
          <w:tab w:val="left" w:pos="1553"/>
        </w:tabs>
        <w:ind w:left="1553" w:hanging="422"/>
        <w:jc w:val="both"/>
      </w:pPr>
      <w:bookmarkStart w:id="135" w:name="38._Рабочая_программа_воспитания."/>
      <w:bookmarkEnd w:id="135"/>
      <w:r>
        <w:rPr>
          <w:spacing w:val="-2"/>
        </w:rPr>
        <w:t>Рабочая</w:t>
      </w:r>
      <w:r>
        <w:rPr>
          <w:spacing w:val="-8"/>
        </w:rPr>
        <w:t xml:space="preserve"> </w:t>
      </w:r>
      <w:r>
        <w:rPr>
          <w:spacing w:val="-2"/>
        </w:rPr>
        <w:t>программа</w:t>
      </w:r>
      <w:r>
        <w:rPr>
          <w:spacing w:val="1"/>
        </w:rPr>
        <w:t xml:space="preserve"> </w:t>
      </w:r>
      <w:r>
        <w:rPr>
          <w:spacing w:val="-2"/>
        </w:rPr>
        <w:t>воспитания.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768"/>
        </w:tabs>
        <w:spacing w:before="163"/>
        <w:ind w:left="1768" w:hanging="632"/>
        <w:jc w:val="both"/>
        <w:rPr>
          <w:b/>
          <w:sz w:val="28"/>
        </w:rPr>
      </w:pPr>
      <w:r>
        <w:rPr>
          <w:b/>
          <w:spacing w:val="-2"/>
          <w:sz w:val="28"/>
        </w:rPr>
        <w:t>Пояснительная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записка.</w:t>
      </w:r>
    </w:p>
    <w:p w:rsidR="007A46EE" w:rsidRDefault="009E1D98">
      <w:pPr>
        <w:pStyle w:val="a5"/>
        <w:numPr>
          <w:ilvl w:val="2"/>
          <w:numId w:val="36"/>
        </w:numPr>
        <w:tabs>
          <w:tab w:val="left" w:pos="1978"/>
        </w:tabs>
        <w:spacing w:before="144" w:line="350" w:lineRule="auto"/>
        <w:ind w:left="425" w:right="131" w:firstLine="710"/>
        <w:jc w:val="both"/>
        <w:rPr>
          <w:sz w:val="28"/>
        </w:rPr>
      </w:pPr>
      <w:r>
        <w:rPr>
          <w:sz w:val="28"/>
        </w:rPr>
        <w:t>Рабочая программа воспитания МКОУ «Метрадинская СОШ-сад» (далее – программа воспитания) разработана на основе Федеральной рабочей программы</w:t>
      </w:r>
      <w:r>
        <w:rPr>
          <w:spacing w:val="40"/>
          <w:sz w:val="28"/>
        </w:rPr>
        <w:t xml:space="preserve">  </w:t>
      </w:r>
      <w:r>
        <w:rPr>
          <w:sz w:val="28"/>
        </w:rPr>
        <w:t>воспитания</w:t>
      </w:r>
      <w:r>
        <w:rPr>
          <w:spacing w:val="40"/>
          <w:sz w:val="28"/>
        </w:rPr>
        <w:t xml:space="preserve">  </w:t>
      </w:r>
      <w:r>
        <w:rPr>
          <w:sz w:val="28"/>
        </w:rPr>
        <w:t>ФОП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НОО.</w:t>
      </w:r>
      <w:r>
        <w:rPr>
          <w:spacing w:val="40"/>
          <w:sz w:val="28"/>
        </w:rPr>
        <w:t xml:space="preserve">  </w:t>
      </w:r>
      <w:r>
        <w:rPr>
          <w:sz w:val="28"/>
        </w:rPr>
        <w:t>Программа</w:t>
      </w:r>
      <w:r>
        <w:rPr>
          <w:spacing w:val="40"/>
          <w:sz w:val="28"/>
        </w:rPr>
        <w:t xml:space="preserve">  </w:t>
      </w:r>
      <w:r>
        <w:rPr>
          <w:sz w:val="28"/>
        </w:rPr>
        <w:t>воспитания</w:t>
      </w:r>
      <w:r>
        <w:rPr>
          <w:spacing w:val="40"/>
          <w:sz w:val="28"/>
        </w:rPr>
        <w:t xml:space="preserve">  </w:t>
      </w:r>
      <w:r>
        <w:rPr>
          <w:sz w:val="28"/>
        </w:rPr>
        <w:t>МКОУ</w:t>
      </w:r>
    </w:p>
    <w:p w:rsidR="007A46EE" w:rsidRDefault="009E1D98">
      <w:pPr>
        <w:pStyle w:val="a3"/>
        <w:spacing w:before="11" w:line="350" w:lineRule="auto"/>
        <w:ind w:right="136"/>
      </w:pPr>
      <w:r>
        <w:t>«Метрадинская СОШ-сад»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7A46EE" w:rsidRDefault="009E1D98">
      <w:pPr>
        <w:pStyle w:val="a5"/>
        <w:numPr>
          <w:ilvl w:val="2"/>
          <w:numId w:val="36"/>
        </w:numPr>
        <w:tabs>
          <w:tab w:val="left" w:pos="1979"/>
        </w:tabs>
        <w:spacing w:before="7"/>
        <w:ind w:left="1979" w:hanging="843"/>
        <w:jc w:val="both"/>
        <w:rPr>
          <w:sz w:val="28"/>
        </w:rPr>
      </w:pPr>
      <w:r>
        <w:rPr>
          <w:spacing w:val="-2"/>
          <w:sz w:val="28"/>
        </w:rPr>
        <w:t>Программа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воспитания:</w:t>
      </w:r>
    </w:p>
    <w:p w:rsidR="007A46EE" w:rsidRDefault="009E1D98">
      <w:pPr>
        <w:pStyle w:val="a3"/>
        <w:spacing w:before="148" w:line="357" w:lineRule="auto"/>
        <w:ind w:right="155" w:firstLine="710"/>
      </w:pPr>
      <w:r>
        <w:t>предназначена для планирования и организации системной воспитательной деятельности в образовательной организации;</w:t>
      </w:r>
    </w:p>
    <w:p w:rsidR="007A46EE" w:rsidRDefault="009E1D98">
      <w:pPr>
        <w:pStyle w:val="a3"/>
        <w:spacing w:line="352" w:lineRule="auto"/>
        <w:ind w:right="155" w:firstLine="710"/>
      </w:pPr>
      <w:r>
        <w:t xml:space="preserve">разработана и утверждена с участием коллегиальных органов управления образовательной организацией, в том числе советов </w:t>
      </w:r>
      <w:r>
        <w:t>обучающихся, советов родителей (законных представителей);</w:t>
      </w:r>
    </w:p>
    <w:p w:rsidR="007A46EE" w:rsidRDefault="009E1D98">
      <w:pPr>
        <w:pStyle w:val="a3"/>
        <w:spacing w:line="352" w:lineRule="auto"/>
        <w:ind w:right="150" w:firstLine="710"/>
      </w:pPr>
      <w:r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:rsidR="007A46EE" w:rsidRDefault="009E1D98">
      <w:pPr>
        <w:pStyle w:val="a3"/>
        <w:spacing w:line="352" w:lineRule="auto"/>
        <w:ind w:right="142" w:firstLine="710"/>
      </w:pPr>
      <w:r>
        <w:t>предусматривает приоб</w:t>
      </w:r>
      <w:r>
        <w:t>щение обучающихся к российским традиционным духовным</w:t>
      </w:r>
      <w:r>
        <w:rPr>
          <w:spacing w:val="80"/>
          <w:w w:val="150"/>
        </w:rPr>
        <w:t xml:space="preserve"> </w:t>
      </w:r>
      <w:r>
        <w:t>ценностям,</w:t>
      </w:r>
      <w:r>
        <w:rPr>
          <w:spacing w:val="80"/>
          <w:w w:val="150"/>
        </w:rPr>
        <w:t xml:space="preserve"> </w:t>
      </w:r>
      <w:r>
        <w:t>включая</w:t>
      </w:r>
      <w:r>
        <w:rPr>
          <w:spacing w:val="80"/>
          <w:w w:val="150"/>
        </w:rPr>
        <w:t xml:space="preserve"> </w:t>
      </w:r>
      <w:r>
        <w:t>ценности</w:t>
      </w:r>
      <w:r>
        <w:rPr>
          <w:spacing w:val="80"/>
          <w:w w:val="150"/>
        </w:rPr>
        <w:t xml:space="preserve"> </w:t>
      </w:r>
      <w:r>
        <w:t>своей</w:t>
      </w:r>
      <w:r>
        <w:rPr>
          <w:spacing w:val="80"/>
          <w:w w:val="150"/>
        </w:rPr>
        <w:t xml:space="preserve"> </w:t>
      </w:r>
      <w:r>
        <w:t>этнической</w:t>
      </w:r>
      <w:r>
        <w:rPr>
          <w:spacing w:val="80"/>
          <w:w w:val="150"/>
        </w:rPr>
        <w:t xml:space="preserve"> </w:t>
      </w:r>
      <w:r>
        <w:t>группы,</w:t>
      </w:r>
      <w:r>
        <w:rPr>
          <w:spacing w:val="80"/>
          <w:w w:val="150"/>
        </w:rPr>
        <w:t xml:space="preserve"> </w:t>
      </w:r>
      <w:r>
        <w:t>правилам и нормам поведения, принятым в российском обществе на основе российских базовых конституционных норм и ценностей;</w:t>
      </w:r>
    </w:p>
    <w:p w:rsidR="007A46EE" w:rsidRDefault="007A46EE">
      <w:pPr>
        <w:pStyle w:val="a3"/>
        <w:spacing w:line="35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48" w:lineRule="auto"/>
        <w:ind w:right="156" w:firstLine="710"/>
      </w:pPr>
      <w:r>
        <w:t>предусма</w:t>
      </w:r>
      <w:r>
        <w:t>тривает историческое просвещение, формирование российской культурной и гражданской идентичности обучающихся.</w:t>
      </w:r>
    </w:p>
    <w:p w:rsidR="007A46EE" w:rsidRDefault="009E1D98">
      <w:pPr>
        <w:pStyle w:val="a5"/>
        <w:numPr>
          <w:ilvl w:val="2"/>
          <w:numId w:val="36"/>
        </w:numPr>
        <w:tabs>
          <w:tab w:val="left" w:pos="1978"/>
        </w:tabs>
        <w:spacing w:before="8" w:line="357" w:lineRule="auto"/>
        <w:ind w:left="425" w:right="156" w:firstLine="710"/>
        <w:jc w:val="both"/>
        <w:rPr>
          <w:sz w:val="28"/>
        </w:rPr>
      </w:pPr>
      <w:r>
        <w:rPr>
          <w:sz w:val="28"/>
        </w:rPr>
        <w:t>Программа воспитания включает три раздела: целевой, содержательный, организационный.</w:t>
      </w:r>
    </w:p>
    <w:p w:rsidR="007A46EE" w:rsidRDefault="009E1D98">
      <w:pPr>
        <w:pStyle w:val="a5"/>
        <w:numPr>
          <w:ilvl w:val="2"/>
          <w:numId w:val="36"/>
        </w:numPr>
        <w:tabs>
          <w:tab w:val="left" w:pos="1978"/>
        </w:tabs>
        <w:spacing w:line="352" w:lineRule="auto"/>
        <w:ind w:left="425" w:right="142" w:firstLine="7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или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обновлении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</w:t>
      </w:r>
      <w:r>
        <w:rPr>
          <w:sz w:val="28"/>
        </w:rPr>
        <w:t>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7A46EE" w:rsidRDefault="009E1D98">
      <w:pPr>
        <w:pStyle w:val="1"/>
        <w:numPr>
          <w:ilvl w:val="1"/>
          <w:numId w:val="36"/>
        </w:numPr>
        <w:tabs>
          <w:tab w:val="left" w:pos="1768"/>
        </w:tabs>
        <w:ind w:left="1768" w:hanging="632"/>
        <w:jc w:val="both"/>
      </w:pPr>
      <w:bookmarkStart w:id="136" w:name="38.2._Целевой_раздел."/>
      <w:bookmarkEnd w:id="136"/>
      <w:r>
        <w:rPr>
          <w:spacing w:val="-2"/>
        </w:rPr>
        <w:t>Целевой</w:t>
      </w:r>
      <w:r>
        <w:rPr>
          <w:spacing w:val="-15"/>
        </w:rPr>
        <w:t xml:space="preserve"> </w:t>
      </w:r>
      <w:r>
        <w:rPr>
          <w:spacing w:val="-2"/>
        </w:rPr>
        <w:t>раздел.</w:t>
      </w:r>
    </w:p>
    <w:p w:rsidR="007A46EE" w:rsidRDefault="009E1D98">
      <w:pPr>
        <w:pStyle w:val="a5"/>
        <w:numPr>
          <w:ilvl w:val="2"/>
          <w:numId w:val="36"/>
        </w:numPr>
        <w:tabs>
          <w:tab w:val="left" w:pos="1978"/>
        </w:tabs>
        <w:spacing w:before="139" w:line="360" w:lineRule="auto"/>
        <w:ind w:left="425" w:right="143" w:firstLine="710"/>
        <w:jc w:val="both"/>
        <w:rPr>
          <w:sz w:val="28"/>
        </w:rPr>
      </w:pPr>
      <w:r>
        <w:rPr>
          <w:sz w:val="28"/>
        </w:rPr>
        <w:t>Содержание воспитания обучающихся в МКОУ «Метрадинска</w:t>
      </w:r>
      <w:r>
        <w:rPr>
          <w:sz w:val="28"/>
        </w:rPr>
        <w:t>я СОШ- сад» определяется содержанием российских базовых (гражданских, национальных) норм и ценностей, которые закреплены в Конституции Российской Федерации.</w:t>
      </w:r>
    </w:p>
    <w:p w:rsidR="007A46EE" w:rsidRDefault="009E1D98">
      <w:pPr>
        <w:pStyle w:val="a3"/>
        <w:spacing w:before="1" w:line="360" w:lineRule="auto"/>
        <w:ind w:right="151"/>
      </w:pPr>
      <w:r>
        <w:t>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7A46EE" w:rsidRDefault="009E1D98">
      <w:pPr>
        <w:pStyle w:val="a5"/>
        <w:numPr>
          <w:ilvl w:val="2"/>
          <w:numId w:val="36"/>
        </w:numPr>
        <w:tabs>
          <w:tab w:val="left" w:pos="1978"/>
        </w:tabs>
        <w:spacing w:before="3" w:line="360" w:lineRule="auto"/>
        <w:ind w:left="425" w:right="140" w:firstLine="710"/>
        <w:jc w:val="both"/>
        <w:rPr>
          <w:sz w:val="28"/>
        </w:rPr>
      </w:pPr>
      <w:r>
        <w:rPr>
          <w:sz w:val="28"/>
        </w:rPr>
        <w:t>Воспитательная деятельность в обще</w:t>
      </w:r>
      <w:r>
        <w:rPr>
          <w:sz w:val="28"/>
        </w:rPr>
        <w:t>образовательной организации планируется и осуществляется в соответствии с приоритетами государственной политики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сфере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воспитания.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Приоритетной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задачей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Федерации в сфере воспитания детей является развитие высоконравственной личности, разделяюще</w:t>
      </w:r>
      <w:r>
        <w:rPr>
          <w:sz w:val="28"/>
        </w:rPr>
        <w:t>й российские традиционные духовные ценности, обладающей актуальными</w:t>
      </w:r>
      <w:r>
        <w:rPr>
          <w:spacing w:val="40"/>
          <w:sz w:val="28"/>
        </w:rPr>
        <w:t xml:space="preserve">  </w:t>
      </w:r>
      <w:r>
        <w:rPr>
          <w:sz w:val="28"/>
        </w:rPr>
        <w:t>знаниями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умениями,</w:t>
      </w:r>
      <w:r>
        <w:rPr>
          <w:spacing w:val="40"/>
          <w:sz w:val="28"/>
        </w:rPr>
        <w:t xml:space="preserve">  </w:t>
      </w:r>
      <w:r>
        <w:rPr>
          <w:sz w:val="28"/>
        </w:rPr>
        <w:t>способной</w:t>
      </w:r>
      <w:r>
        <w:rPr>
          <w:spacing w:val="40"/>
          <w:sz w:val="28"/>
        </w:rPr>
        <w:t xml:space="preserve">  </w:t>
      </w:r>
      <w:r>
        <w:rPr>
          <w:sz w:val="28"/>
        </w:rPr>
        <w:t>реализовать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свой</w:t>
      </w:r>
      <w:r>
        <w:rPr>
          <w:spacing w:val="40"/>
          <w:sz w:val="28"/>
        </w:rPr>
        <w:t xml:space="preserve">  </w:t>
      </w:r>
      <w:r>
        <w:rPr>
          <w:sz w:val="28"/>
        </w:rPr>
        <w:t>потенциал в условиях современного общества, готовой к мирному созиданию и защите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Родины.</w:t>
      </w:r>
    </w:p>
    <w:p w:rsidR="007A46EE" w:rsidRDefault="009E1D98">
      <w:pPr>
        <w:pStyle w:val="a5"/>
        <w:numPr>
          <w:ilvl w:val="2"/>
          <w:numId w:val="36"/>
        </w:numPr>
        <w:tabs>
          <w:tab w:val="left" w:pos="1979"/>
        </w:tabs>
        <w:spacing w:line="319" w:lineRule="exact"/>
        <w:ind w:left="1979" w:hanging="843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-1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2"/>
          <w:sz w:val="28"/>
        </w:rPr>
        <w:t xml:space="preserve"> </w:t>
      </w:r>
      <w:r>
        <w:rPr>
          <w:sz w:val="28"/>
        </w:rPr>
        <w:t>МКОУ</w:t>
      </w:r>
      <w:r>
        <w:rPr>
          <w:spacing w:val="-3"/>
          <w:sz w:val="28"/>
        </w:rPr>
        <w:t xml:space="preserve"> </w:t>
      </w:r>
      <w:r>
        <w:rPr>
          <w:sz w:val="28"/>
        </w:rPr>
        <w:t>«Метрадинска</w:t>
      </w:r>
      <w:r>
        <w:rPr>
          <w:sz w:val="28"/>
        </w:rPr>
        <w:t>я</w:t>
      </w:r>
      <w:r>
        <w:rPr>
          <w:spacing w:val="-11"/>
          <w:sz w:val="28"/>
        </w:rPr>
        <w:t xml:space="preserve"> </w:t>
      </w:r>
      <w:r>
        <w:rPr>
          <w:sz w:val="28"/>
        </w:rPr>
        <w:t>СОШ-</w:t>
      </w:r>
      <w:r>
        <w:rPr>
          <w:spacing w:val="-2"/>
          <w:sz w:val="28"/>
        </w:rPr>
        <w:t>сад»:</w:t>
      </w:r>
    </w:p>
    <w:p w:rsidR="007A46EE" w:rsidRDefault="007A46EE">
      <w:pPr>
        <w:pStyle w:val="a5"/>
        <w:spacing w:line="319" w:lineRule="exac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30" w:firstLine="710"/>
      </w:pPr>
      <w:r>
        <w:t>развитие</w:t>
      </w:r>
      <w:r>
        <w:rPr>
          <w:spacing w:val="40"/>
        </w:rPr>
        <w:t xml:space="preserve"> </w:t>
      </w:r>
      <w:r>
        <w:t>личности,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самоопределения</w:t>
      </w:r>
      <w:r>
        <w:rPr>
          <w:spacing w:val="40"/>
        </w:rPr>
        <w:t xml:space="preserve"> </w:t>
      </w:r>
      <w:r>
        <w:t>и социализации на</w:t>
      </w:r>
      <w:r>
        <w:rPr>
          <w:spacing w:val="61"/>
        </w:rPr>
        <w:t xml:space="preserve">  </w:t>
      </w:r>
      <w:r>
        <w:t>основе</w:t>
      </w:r>
      <w:r>
        <w:rPr>
          <w:spacing w:val="62"/>
        </w:rPr>
        <w:t xml:space="preserve">  </w:t>
      </w:r>
      <w:r>
        <w:t>социокультурных,</w:t>
      </w:r>
      <w:r>
        <w:rPr>
          <w:spacing w:val="65"/>
        </w:rPr>
        <w:t xml:space="preserve">  </w:t>
      </w:r>
      <w:r>
        <w:t>духовно-нравственных</w:t>
      </w:r>
      <w:r>
        <w:rPr>
          <w:spacing w:val="40"/>
        </w:rPr>
        <w:t xml:space="preserve">  </w:t>
      </w:r>
      <w:r>
        <w:t>ценностей</w:t>
      </w:r>
      <w:r>
        <w:rPr>
          <w:spacing w:val="64"/>
        </w:rPr>
        <w:t xml:space="preserve">  </w:t>
      </w:r>
      <w:r>
        <w:t>и</w:t>
      </w:r>
      <w:r>
        <w:rPr>
          <w:spacing w:val="63"/>
        </w:rPr>
        <w:t xml:space="preserve">  </w:t>
      </w:r>
      <w:r>
        <w:t>принятых в российском обществе правил и норм поведения в интересах человека, семьи, общества и государства;</w:t>
      </w:r>
    </w:p>
    <w:p w:rsidR="007A46EE" w:rsidRDefault="009E1D98">
      <w:pPr>
        <w:pStyle w:val="a3"/>
        <w:spacing w:line="360" w:lineRule="auto"/>
        <w:ind w:right="135" w:firstLine="710"/>
      </w:pPr>
      <w:r>
        <w:t>формирование у обучающихся чувства патриотизма, гражданственности, уважения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памяти</w:t>
      </w:r>
      <w:r>
        <w:rPr>
          <w:spacing w:val="40"/>
        </w:rPr>
        <w:t xml:space="preserve"> </w:t>
      </w:r>
      <w:r>
        <w:t>защитников</w:t>
      </w:r>
      <w:r>
        <w:rPr>
          <w:spacing w:val="40"/>
        </w:rPr>
        <w:t xml:space="preserve"> </w:t>
      </w:r>
      <w:r>
        <w:t>Отечества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подвигам</w:t>
      </w:r>
      <w:r>
        <w:rPr>
          <w:spacing w:val="40"/>
        </w:rPr>
        <w:t xml:space="preserve"> </w:t>
      </w:r>
      <w:r>
        <w:t>Героев</w:t>
      </w:r>
      <w:r>
        <w:rPr>
          <w:spacing w:val="40"/>
        </w:rPr>
        <w:t xml:space="preserve"> </w:t>
      </w:r>
      <w:r>
        <w:t>Отечества,</w:t>
      </w:r>
      <w:r>
        <w:rPr>
          <w:spacing w:val="40"/>
        </w:rPr>
        <w:t xml:space="preserve"> </w:t>
      </w:r>
      <w:r>
        <w:t>закону</w:t>
      </w:r>
      <w:r>
        <w:rPr>
          <w:spacing w:val="80"/>
        </w:rPr>
        <w:t xml:space="preserve"> </w:t>
      </w:r>
      <w:r>
        <w:t>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7A46EE" w:rsidRDefault="009E1D98">
      <w:pPr>
        <w:pStyle w:val="a5"/>
        <w:numPr>
          <w:ilvl w:val="2"/>
          <w:numId w:val="36"/>
        </w:numPr>
        <w:tabs>
          <w:tab w:val="left" w:pos="1979"/>
        </w:tabs>
        <w:ind w:left="1979" w:hanging="843"/>
        <w:jc w:val="both"/>
        <w:rPr>
          <w:sz w:val="28"/>
        </w:rPr>
      </w:pPr>
      <w:r>
        <w:rPr>
          <w:spacing w:val="-2"/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орга</w:t>
      </w:r>
      <w:r>
        <w:rPr>
          <w:spacing w:val="-2"/>
          <w:sz w:val="28"/>
        </w:rPr>
        <w:t>низации:</w:t>
      </w:r>
    </w:p>
    <w:p w:rsidR="007A46EE" w:rsidRDefault="009E1D98">
      <w:pPr>
        <w:pStyle w:val="a3"/>
        <w:spacing w:before="147" w:line="355" w:lineRule="auto"/>
        <w:ind w:right="144" w:firstLine="710"/>
      </w:pPr>
      <w: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7A46EE" w:rsidRDefault="009E1D98">
      <w:pPr>
        <w:pStyle w:val="a3"/>
        <w:spacing w:line="355" w:lineRule="auto"/>
        <w:ind w:right="147" w:firstLine="710"/>
      </w:pPr>
      <w:r>
        <w:t>формирование и развитие личностных отношений к этим нормам, ценностям, традициям (их освоение, приняти</w:t>
      </w:r>
      <w:r>
        <w:t>е);</w:t>
      </w:r>
    </w:p>
    <w:p w:rsidR="007A46EE" w:rsidRDefault="009E1D98">
      <w:pPr>
        <w:pStyle w:val="a3"/>
        <w:spacing w:line="355" w:lineRule="auto"/>
        <w:ind w:right="133" w:firstLine="710"/>
      </w:pPr>
      <w: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7A46EE" w:rsidRDefault="009E1D98">
      <w:pPr>
        <w:pStyle w:val="a3"/>
        <w:spacing w:line="355" w:lineRule="auto"/>
        <w:ind w:right="155" w:firstLine="710"/>
      </w:pPr>
      <w:r>
        <w:t>достижение личностных результатов освоения общеобразовательных программ в соотв</w:t>
      </w:r>
      <w:r>
        <w:t>етствии с ФГОС НОО.</w:t>
      </w:r>
    </w:p>
    <w:p w:rsidR="007A46EE" w:rsidRDefault="009E1D98">
      <w:pPr>
        <w:pStyle w:val="a5"/>
        <w:numPr>
          <w:ilvl w:val="2"/>
          <w:numId w:val="36"/>
        </w:numPr>
        <w:tabs>
          <w:tab w:val="left" w:pos="1978"/>
        </w:tabs>
        <w:spacing w:line="350" w:lineRule="auto"/>
        <w:ind w:left="425" w:right="155" w:firstLine="710"/>
        <w:jc w:val="both"/>
        <w:rPr>
          <w:sz w:val="28"/>
        </w:rPr>
      </w:pPr>
      <w:r>
        <w:rPr>
          <w:sz w:val="28"/>
        </w:rPr>
        <w:t>Личностные результаты освоения обучающимися образовательных программ включают:</w:t>
      </w:r>
    </w:p>
    <w:p w:rsidR="007A46EE" w:rsidRDefault="009E1D98">
      <w:pPr>
        <w:pStyle w:val="a3"/>
        <w:ind w:left="1136"/>
      </w:pPr>
      <w:r>
        <w:rPr>
          <w:spacing w:val="-2"/>
        </w:rPr>
        <w:t>осознание</w:t>
      </w:r>
      <w:r>
        <w:rPr>
          <w:spacing w:val="1"/>
        </w:rPr>
        <w:t xml:space="preserve"> </w:t>
      </w:r>
      <w:r>
        <w:rPr>
          <w:spacing w:val="-2"/>
        </w:rPr>
        <w:t>российской</w:t>
      </w:r>
      <w:r>
        <w:rPr>
          <w:spacing w:val="-5"/>
        </w:rPr>
        <w:t xml:space="preserve"> </w:t>
      </w:r>
      <w:r>
        <w:rPr>
          <w:spacing w:val="-2"/>
        </w:rPr>
        <w:t>гражданской</w:t>
      </w:r>
      <w:r>
        <w:rPr>
          <w:spacing w:val="-5"/>
        </w:rPr>
        <w:t xml:space="preserve"> </w:t>
      </w:r>
      <w:r>
        <w:rPr>
          <w:spacing w:val="-2"/>
        </w:rPr>
        <w:t>идентичности;</w:t>
      </w:r>
    </w:p>
    <w:p w:rsidR="007A46EE" w:rsidRDefault="009E1D98">
      <w:pPr>
        <w:pStyle w:val="a3"/>
        <w:spacing w:before="134"/>
        <w:ind w:left="1136"/>
      </w:pPr>
      <w:r>
        <w:rPr>
          <w:spacing w:val="-2"/>
        </w:rPr>
        <w:t>сформированность</w:t>
      </w:r>
      <w:r>
        <w:rPr>
          <w:spacing w:val="-5"/>
        </w:rPr>
        <w:t xml:space="preserve"> </w:t>
      </w:r>
      <w:r>
        <w:rPr>
          <w:spacing w:val="-2"/>
        </w:rPr>
        <w:t>ценностей</w:t>
      </w:r>
      <w:r>
        <w:rPr>
          <w:spacing w:val="-4"/>
        </w:rPr>
        <w:t xml:space="preserve"> </w:t>
      </w:r>
      <w:r>
        <w:rPr>
          <w:spacing w:val="-2"/>
        </w:rPr>
        <w:t>самостоятельности</w:t>
      </w:r>
      <w:r>
        <w:t xml:space="preserve"> </w:t>
      </w:r>
      <w:r>
        <w:rPr>
          <w:spacing w:val="-2"/>
        </w:rPr>
        <w:t>и</w:t>
      </w:r>
      <w:r>
        <w:rPr>
          <w:spacing w:val="-5"/>
        </w:rPr>
        <w:t xml:space="preserve"> </w:t>
      </w:r>
      <w:r>
        <w:rPr>
          <w:spacing w:val="-2"/>
        </w:rPr>
        <w:t>инициативы;</w:t>
      </w:r>
    </w:p>
    <w:p w:rsidR="007A46EE" w:rsidRDefault="009E1D98">
      <w:pPr>
        <w:pStyle w:val="a3"/>
        <w:spacing w:before="153" w:line="355" w:lineRule="auto"/>
        <w:ind w:right="157" w:firstLine="710"/>
      </w:pPr>
      <w:r>
        <w:t>готовность обучающихся к саморазвитию, самостоятель</w:t>
      </w:r>
      <w:r>
        <w:t xml:space="preserve">ности и личностному </w:t>
      </w:r>
      <w:r>
        <w:rPr>
          <w:spacing w:val="-2"/>
        </w:rPr>
        <w:t>самоопределению;</w:t>
      </w:r>
    </w:p>
    <w:p w:rsidR="007A46EE" w:rsidRDefault="009E1D98">
      <w:pPr>
        <w:pStyle w:val="a3"/>
        <w:spacing w:line="350" w:lineRule="auto"/>
        <w:ind w:left="1136" w:right="160"/>
      </w:pPr>
      <w:r>
        <w:t>наличие мотивации к целенаправленной социально значимой деятельности; сформированность</w:t>
      </w:r>
      <w:r>
        <w:rPr>
          <w:spacing w:val="40"/>
        </w:rPr>
        <w:t xml:space="preserve"> </w:t>
      </w:r>
      <w:r>
        <w:t>внутренней</w:t>
      </w:r>
      <w:r>
        <w:rPr>
          <w:spacing w:val="40"/>
        </w:rPr>
        <w:t xml:space="preserve"> </w:t>
      </w:r>
      <w:r>
        <w:t>позиции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особого</w:t>
      </w:r>
      <w:r>
        <w:rPr>
          <w:spacing w:val="40"/>
        </w:rPr>
        <w:t xml:space="preserve"> </w:t>
      </w:r>
      <w:r>
        <w:t>ценностного</w:t>
      </w:r>
    </w:p>
    <w:p w:rsidR="007A46EE" w:rsidRDefault="009E1D98">
      <w:pPr>
        <w:pStyle w:val="a3"/>
      </w:pPr>
      <w:r>
        <w:t>отношения</w:t>
      </w:r>
      <w:r>
        <w:rPr>
          <w:spacing w:val="-16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себе,</w:t>
      </w:r>
      <w:r>
        <w:rPr>
          <w:spacing w:val="-7"/>
        </w:rPr>
        <w:t xml:space="preserve"> </w:t>
      </w:r>
      <w:r>
        <w:t>окружающим</w:t>
      </w:r>
      <w:r>
        <w:rPr>
          <w:spacing w:val="-9"/>
        </w:rPr>
        <w:t xml:space="preserve"> </w:t>
      </w:r>
      <w:r>
        <w:t>людям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2"/>
        </w:rPr>
        <w:t>целом.</w:t>
      </w:r>
    </w:p>
    <w:p w:rsidR="007A46EE" w:rsidRDefault="009E1D98">
      <w:pPr>
        <w:pStyle w:val="a5"/>
        <w:numPr>
          <w:ilvl w:val="2"/>
          <w:numId w:val="36"/>
        </w:numPr>
        <w:tabs>
          <w:tab w:val="left" w:pos="1978"/>
        </w:tabs>
        <w:spacing w:before="153" w:line="350" w:lineRule="auto"/>
        <w:ind w:left="425" w:right="155" w:firstLine="710"/>
        <w:jc w:val="both"/>
        <w:rPr>
          <w:sz w:val="28"/>
        </w:rPr>
      </w:pPr>
      <w:r>
        <w:rPr>
          <w:sz w:val="28"/>
        </w:rPr>
        <w:t>Воспитательная деятельность в образовательной организации планируется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0"/>
          <w:sz w:val="28"/>
        </w:rPr>
        <w:t xml:space="preserve"> </w:t>
      </w:r>
      <w:r>
        <w:rPr>
          <w:sz w:val="28"/>
        </w:rPr>
        <w:t>аксиологического,</w:t>
      </w:r>
      <w:r>
        <w:rPr>
          <w:spacing w:val="40"/>
          <w:sz w:val="28"/>
        </w:rPr>
        <w:t xml:space="preserve"> </w:t>
      </w:r>
      <w:r>
        <w:rPr>
          <w:sz w:val="28"/>
        </w:rPr>
        <w:t>антропологического,</w:t>
      </w:r>
    </w:p>
    <w:p w:rsidR="007A46EE" w:rsidRDefault="007A46EE">
      <w:pPr>
        <w:pStyle w:val="a5"/>
        <w:spacing w:line="350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2" w:lineRule="auto"/>
        <w:ind w:right="146"/>
      </w:pPr>
      <w:r>
        <w:t>культурно-исторического, системно-деятельностного, личностно-ориентированного подходов и с учётом прин</w:t>
      </w:r>
      <w:r>
        <w:t>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инклюзивности, возрастосообразности.</w:t>
      </w:r>
    </w:p>
    <w:p w:rsidR="007A46EE" w:rsidRDefault="009E1D98">
      <w:pPr>
        <w:pStyle w:val="a5"/>
        <w:numPr>
          <w:ilvl w:val="2"/>
          <w:numId w:val="36"/>
        </w:numPr>
        <w:tabs>
          <w:tab w:val="left" w:pos="1978"/>
        </w:tabs>
        <w:spacing w:line="352" w:lineRule="auto"/>
        <w:ind w:left="425" w:right="135" w:firstLine="710"/>
        <w:jc w:val="both"/>
        <w:rPr>
          <w:sz w:val="28"/>
        </w:rPr>
      </w:pPr>
      <w:r>
        <w:rPr>
          <w:sz w:val="28"/>
        </w:rPr>
        <w:t>Программа</w:t>
      </w:r>
      <w:r>
        <w:rPr>
          <w:spacing w:val="80"/>
          <w:sz w:val="28"/>
        </w:rPr>
        <w:t xml:space="preserve">   </w:t>
      </w:r>
      <w:r>
        <w:rPr>
          <w:sz w:val="28"/>
        </w:rPr>
        <w:t>воспитания</w:t>
      </w:r>
      <w:r>
        <w:rPr>
          <w:spacing w:val="80"/>
          <w:sz w:val="28"/>
        </w:rPr>
        <w:t xml:space="preserve">   </w:t>
      </w:r>
      <w:r>
        <w:rPr>
          <w:sz w:val="28"/>
        </w:rPr>
        <w:t>реализуется</w:t>
      </w:r>
      <w:r>
        <w:rPr>
          <w:spacing w:val="80"/>
          <w:sz w:val="28"/>
        </w:rPr>
        <w:t xml:space="preserve">   </w:t>
      </w:r>
      <w:r>
        <w:rPr>
          <w:sz w:val="28"/>
        </w:rPr>
        <w:t>в</w:t>
      </w:r>
      <w:r>
        <w:rPr>
          <w:spacing w:val="80"/>
          <w:sz w:val="28"/>
        </w:rPr>
        <w:t xml:space="preserve">   </w:t>
      </w:r>
      <w:r>
        <w:rPr>
          <w:sz w:val="28"/>
        </w:rPr>
        <w:t>единстве</w:t>
      </w:r>
      <w:r>
        <w:rPr>
          <w:spacing w:val="80"/>
          <w:sz w:val="28"/>
        </w:rPr>
        <w:t xml:space="preserve"> </w:t>
      </w:r>
      <w:r>
        <w:rPr>
          <w:spacing w:val="80"/>
          <w:sz w:val="28"/>
        </w:rPr>
        <w:t xml:space="preserve">  </w:t>
      </w:r>
      <w:r>
        <w:rPr>
          <w:sz w:val="28"/>
        </w:rPr>
        <w:t xml:space="preserve">учебной и воспитательной деятельности образовательной организации по основным направлениям воспитания в соответствии с ФГОС НОО и отражает готовность обучающихся руководствоваться ценностями и приобретать первоначальный опыт деятельности на их основе, в </w:t>
      </w:r>
      <w:r>
        <w:rPr>
          <w:sz w:val="28"/>
        </w:rPr>
        <w:t>том числе в части:</w:t>
      </w:r>
    </w:p>
    <w:p w:rsidR="007A46EE" w:rsidRDefault="009E1D98">
      <w:pPr>
        <w:pStyle w:val="a5"/>
        <w:numPr>
          <w:ilvl w:val="0"/>
          <w:numId w:val="22"/>
        </w:numPr>
        <w:tabs>
          <w:tab w:val="left" w:pos="1436"/>
        </w:tabs>
        <w:spacing w:line="352" w:lineRule="auto"/>
        <w:ind w:right="143" w:firstLine="710"/>
        <w:jc w:val="both"/>
        <w:rPr>
          <w:sz w:val="28"/>
        </w:rPr>
      </w:pPr>
      <w:r>
        <w:rPr>
          <w:sz w:val="28"/>
        </w:rPr>
        <w:t>гражданского воспитания, способствующего формированию российской гражданской идентичности, принадлежности к общности граждан Российской Федерации,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народу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80"/>
          <w:sz w:val="28"/>
        </w:rPr>
        <w:t xml:space="preserve"> </w:t>
      </w:r>
      <w:r>
        <w:rPr>
          <w:sz w:val="28"/>
        </w:rPr>
        <w:t>как</w:t>
      </w:r>
      <w:r>
        <w:rPr>
          <w:spacing w:val="80"/>
          <w:sz w:val="28"/>
        </w:rPr>
        <w:t xml:space="preserve"> </w:t>
      </w:r>
      <w:r>
        <w:rPr>
          <w:sz w:val="28"/>
        </w:rPr>
        <w:t>источнику</w:t>
      </w:r>
      <w:r>
        <w:rPr>
          <w:spacing w:val="80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80"/>
          <w:sz w:val="28"/>
        </w:rPr>
        <w:t xml:space="preserve"> </w:t>
      </w:r>
      <w:r>
        <w:rPr>
          <w:sz w:val="28"/>
        </w:rPr>
        <w:t>государстве</w:t>
      </w:r>
      <w:r>
        <w:rPr>
          <w:spacing w:val="80"/>
          <w:sz w:val="28"/>
        </w:rPr>
        <w:t xml:space="preserve"> </w:t>
      </w:r>
      <w:r>
        <w:rPr>
          <w:sz w:val="28"/>
        </w:rPr>
        <w:t>и субъекту тысячелетней росс</w:t>
      </w:r>
      <w:r>
        <w:rPr>
          <w:sz w:val="28"/>
        </w:rPr>
        <w:t>ийской государственности, уважения к правам, свободам и обязанностям гражданина России, правовой и политической культуры.</w:t>
      </w:r>
    </w:p>
    <w:p w:rsidR="007A46EE" w:rsidRDefault="009E1D98">
      <w:pPr>
        <w:pStyle w:val="a5"/>
        <w:numPr>
          <w:ilvl w:val="0"/>
          <w:numId w:val="22"/>
        </w:numPr>
        <w:tabs>
          <w:tab w:val="left" w:pos="1436"/>
        </w:tabs>
        <w:spacing w:line="352" w:lineRule="auto"/>
        <w:ind w:right="140" w:firstLine="710"/>
        <w:jc w:val="both"/>
        <w:rPr>
          <w:sz w:val="28"/>
        </w:rPr>
      </w:pPr>
      <w:r>
        <w:rPr>
          <w:sz w:val="28"/>
        </w:rPr>
        <w:t>патриотического</w:t>
      </w:r>
      <w:r>
        <w:rPr>
          <w:spacing w:val="68"/>
          <w:w w:val="150"/>
          <w:sz w:val="28"/>
        </w:rPr>
        <w:t xml:space="preserve">  </w:t>
      </w:r>
      <w:r>
        <w:rPr>
          <w:sz w:val="28"/>
        </w:rPr>
        <w:t>воспитания,</w:t>
      </w:r>
      <w:r>
        <w:rPr>
          <w:spacing w:val="70"/>
          <w:w w:val="150"/>
          <w:sz w:val="28"/>
        </w:rPr>
        <w:t xml:space="preserve">  </w:t>
      </w:r>
      <w:r>
        <w:rPr>
          <w:sz w:val="28"/>
        </w:rPr>
        <w:t>основанного</w:t>
      </w:r>
      <w:r>
        <w:rPr>
          <w:spacing w:val="69"/>
          <w:w w:val="150"/>
          <w:sz w:val="28"/>
        </w:rPr>
        <w:t xml:space="preserve">  </w:t>
      </w:r>
      <w:r>
        <w:rPr>
          <w:sz w:val="28"/>
        </w:rPr>
        <w:t>на</w:t>
      </w:r>
      <w:r>
        <w:rPr>
          <w:spacing w:val="73"/>
          <w:w w:val="150"/>
          <w:sz w:val="28"/>
        </w:rPr>
        <w:t xml:space="preserve">  </w:t>
      </w:r>
      <w:r>
        <w:rPr>
          <w:sz w:val="28"/>
        </w:rPr>
        <w:t>воспитании</w:t>
      </w:r>
      <w:r>
        <w:rPr>
          <w:spacing w:val="71"/>
          <w:w w:val="150"/>
          <w:sz w:val="28"/>
        </w:rPr>
        <w:t xml:space="preserve">  </w:t>
      </w:r>
      <w:r>
        <w:rPr>
          <w:sz w:val="28"/>
        </w:rPr>
        <w:t>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7A46EE" w:rsidRDefault="009E1D98">
      <w:pPr>
        <w:pStyle w:val="a5"/>
        <w:numPr>
          <w:ilvl w:val="0"/>
          <w:numId w:val="22"/>
        </w:numPr>
        <w:tabs>
          <w:tab w:val="left" w:pos="1436"/>
        </w:tabs>
        <w:spacing w:line="352" w:lineRule="auto"/>
        <w:ind w:right="139" w:firstLine="710"/>
        <w:jc w:val="both"/>
        <w:rPr>
          <w:sz w:val="28"/>
        </w:rPr>
      </w:pPr>
      <w:r>
        <w:rPr>
          <w:sz w:val="28"/>
        </w:rPr>
        <w:t>духовно-нравственного воспитания на основе духовно-н</w:t>
      </w:r>
      <w:r>
        <w:rPr>
          <w:sz w:val="28"/>
        </w:rPr>
        <w:t>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</w:t>
      </w:r>
      <w:r>
        <w:rPr>
          <w:spacing w:val="40"/>
          <w:sz w:val="28"/>
        </w:rPr>
        <w:t xml:space="preserve"> </w:t>
      </w:r>
      <w:r>
        <w:rPr>
          <w:sz w:val="28"/>
        </w:rPr>
        <w:t>справедливости,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дружелюбия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40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39"/>
          <w:sz w:val="28"/>
        </w:rPr>
        <w:t xml:space="preserve"> </w:t>
      </w:r>
      <w:r>
        <w:rPr>
          <w:sz w:val="28"/>
        </w:rPr>
        <w:t>старшим, к памяти предков.</w:t>
      </w:r>
    </w:p>
    <w:p w:rsidR="007A46EE" w:rsidRDefault="009E1D98">
      <w:pPr>
        <w:pStyle w:val="a5"/>
        <w:numPr>
          <w:ilvl w:val="0"/>
          <w:numId w:val="22"/>
        </w:numPr>
        <w:tabs>
          <w:tab w:val="left" w:pos="1436"/>
        </w:tabs>
        <w:spacing w:line="350" w:lineRule="auto"/>
        <w:ind w:right="141" w:firstLine="710"/>
        <w:jc w:val="both"/>
        <w:rPr>
          <w:sz w:val="28"/>
        </w:rPr>
      </w:pPr>
      <w:r>
        <w:rPr>
          <w:sz w:val="28"/>
        </w:rPr>
        <w:t>эстетического воспитания, способствующего формированию эстетической культуры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российских</w:t>
      </w:r>
      <w:r>
        <w:rPr>
          <w:spacing w:val="40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40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40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40"/>
          <w:sz w:val="28"/>
        </w:rPr>
        <w:t xml:space="preserve"> </w:t>
      </w:r>
      <w:r>
        <w:rPr>
          <w:sz w:val="28"/>
        </w:rPr>
        <w:t>приобщение к лучшим образцам отечественного и мирового искусства.</w:t>
      </w:r>
    </w:p>
    <w:p w:rsidR="007A46EE" w:rsidRDefault="009E1D98">
      <w:pPr>
        <w:pStyle w:val="a5"/>
        <w:numPr>
          <w:ilvl w:val="0"/>
          <w:numId w:val="22"/>
        </w:numPr>
        <w:tabs>
          <w:tab w:val="left" w:pos="1436"/>
        </w:tabs>
        <w:spacing w:line="352" w:lineRule="auto"/>
        <w:ind w:right="133" w:firstLine="710"/>
        <w:jc w:val="both"/>
        <w:rPr>
          <w:sz w:val="28"/>
        </w:rPr>
      </w:pPr>
      <w:r>
        <w:rPr>
          <w:sz w:val="28"/>
        </w:rPr>
        <w:t>физического воспитания, ориентированного на формирование ку</w:t>
      </w:r>
      <w:r>
        <w:rPr>
          <w:sz w:val="28"/>
        </w:rPr>
        <w:t>льтуры здорового образа жизни и эмоционального благополучия –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7A46EE" w:rsidRDefault="007A46EE">
      <w:pPr>
        <w:pStyle w:val="a5"/>
        <w:spacing w:line="352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0"/>
          <w:numId w:val="22"/>
        </w:numPr>
        <w:tabs>
          <w:tab w:val="left" w:pos="1436"/>
        </w:tabs>
        <w:spacing w:line="352" w:lineRule="auto"/>
        <w:ind w:right="140" w:firstLine="710"/>
        <w:jc w:val="both"/>
        <w:rPr>
          <w:sz w:val="28"/>
        </w:rPr>
      </w:pPr>
      <w:r>
        <w:rPr>
          <w:sz w:val="28"/>
        </w:rPr>
        <w:t>трудового</w:t>
      </w:r>
      <w:r>
        <w:rPr>
          <w:spacing w:val="77"/>
          <w:sz w:val="28"/>
        </w:rPr>
        <w:t xml:space="preserve">   </w:t>
      </w:r>
      <w:r>
        <w:rPr>
          <w:sz w:val="28"/>
        </w:rPr>
        <w:t>воспитания,</w:t>
      </w:r>
      <w:r>
        <w:rPr>
          <w:spacing w:val="76"/>
          <w:sz w:val="28"/>
        </w:rPr>
        <w:t xml:space="preserve">   </w:t>
      </w:r>
      <w:r>
        <w:rPr>
          <w:sz w:val="28"/>
        </w:rPr>
        <w:t>основанного</w:t>
      </w:r>
      <w:r>
        <w:rPr>
          <w:spacing w:val="75"/>
          <w:sz w:val="28"/>
        </w:rPr>
        <w:t xml:space="preserve">   </w:t>
      </w:r>
      <w:r>
        <w:rPr>
          <w:sz w:val="28"/>
        </w:rPr>
        <w:t>на</w:t>
      </w:r>
      <w:r>
        <w:rPr>
          <w:spacing w:val="74"/>
          <w:sz w:val="28"/>
        </w:rPr>
        <w:t xml:space="preserve">   </w:t>
      </w:r>
      <w:r>
        <w:rPr>
          <w:sz w:val="28"/>
        </w:rPr>
        <w:t>воспитании</w:t>
      </w:r>
      <w:r>
        <w:rPr>
          <w:spacing w:val="78"/>
          <w:sz w:val="28"/>
        </w:rPr>
        <w:t xml:space="preserve">   </w:t>
      </w:r>
      <w:r>
        <w:rPr>
          <w:sz w:val="28"/>
        </w:rPr>
        <w:t>уважения к</w:t>
      </w:r>
      <w:r>
        <w:rPr>
          <w:spacing w:val="80"/>
          <w:sz w:val="28"/>
        </w:rPr>
        <w:t xml:space="preserve"> </w:t>
      </w:r>
      <w:r>
        <w:rPr>
          <w:sz w:val="28"/>
        </w:rPr>
        <w:t>труду,</w:t>
      </w:r>
      <w:r>
        <w:rPr>
          <w:spacing w:val="80"/>
          <w:sz w:val="28"/>
        </w:rPr>
        <w:t xml:space="preserve"> </w:t>
      </w:r>
      <w:r>
        <w:rPr>
          <w:sz w:val="28"/>
        </w:rPr>
        <w:t>трудящимся,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80"/>
          <w:sz w:val="28"/>
        </w:rPr>
        <w:t xml:space="preserve"> </w:t>
      </w:r>
      <w:r>
        <w:rPr>
          <w:sz w:val="28"/>
        </w:rPr>
        <w:t>труда</w:t>
      </w:r>
      <w:r>
        <w:rPr>
          <w:spacing w:val="80"/>
          <w:sz w:val="28"/>
        </w:rPr>
        <w:t xml:space="preserve"> </w:t>
      </w:r>
      <w:r>
        <w:rPr>
          <w:sz w:val="28"/>
        </w:rPr>
        <w:t>(своего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80"/>
          <w:sz w:val="28"/>
        </w:rPr>
        <w:t xml:space="preserve"> </w:t>
      </w:r>
      <w:r>
        <w:rPr>
          <w:sz w:val="28"/>
        </w:rPr>
        <w:t>людей),</w:t>
      </w:r>
      <w:r>
        <w:rPr>
          <w:spacing w:val="80"/>
          <w:sz w:val="28"/>
        </w:rPr>
        <w:t xml:space="preserve"> </w:t>
      </w:r>
      <w:r>
        <w:rPr>
          <w:sz w:val="28"/>
        </w:rPr>
        <w:t>ориентации на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трудовую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профессии,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личностное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7A46EE" w:rsidRDefault="009E1D98">
      <w:pPr>
        <w:pStyle w:val="a5"/>
        <w:numPr>
          <w:ilvl w:val="0"/>
          <w:numId w:val="22"/>
        </w:numPr>
        <w:tabs>
          <w:tab w:val="left" w:pos="1436"/>
        </w:tabs>
        <w:spacing w:before="1" w:line="350" w:lineRule="auto"/>
        <w:ind w:right="137" w:firstLine="710"/>
        <w:jc w:val="both"/>
        <w:rPr>
          <w:sz w:val="28"/>
        </w:rPr>
      </w:pPr>
      <w:r>
        <w:rPr>
          <w:sz w:val="28"/>
        </w:rPr>
        <w:t>экологического воспитания, способствующего формированию экологической культуры, ответственного, бережного от</w:t>
      </w:r>
      <w:r>
        <w:rPr>
          <w:sz w:val="28"/>
        </w:rPr>
        <w:t>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7A46EE" w:rsidRDefault="009E1D98">
      <w:pPr>
        <w:pStyle w:val="a5"/>
        <w:numPr>
          <w:ilvl w:val="0"/>
          <w:numId w:val="22"/>
        </w:numPr>
        <w:tabs>
          <w:tab w:val="left" w:pos="1436"/>
        </w:tabs>
        <w:spacing w:before="6" w:line="352" w:lineRule="auto"/>
        <w:ind w:right="147" w:firstLine="710"/>
        <w:jc w:val="both"/>
        <w:rPr>
          <w:sz w:val="28"/>
        </w:rPr>
      </w:pPr>
      <w:r>
        <w:rPr>
          <w:sz w:val="28"/>
        </w:rPr>
        <w:t>ценности научного познания, ориентированного на воспитание стремления к познанию себя и других людей</w:t>
      </w:r>
      <w:r>
        <w:rPr>
          <w:sz w:val="28"/>
        </w:rPr>
        <w:t xml:space="preserve">, природы и общества, к получению знаний, качественного образования с учётом личностных интересов и общественных </w:t>
      </w:r>
      <w:r>
        <w:rPr>
          <w:spacing w:val="-2"/>
          <w:sz w:val="28"/>
        </w:rPr>
        <w:t>потребностей.</w:t>
      </w:r>
    </w:p>
    <w:p w:rsidR="007A46EE" w:rsidRDefault="009E1D98">
      <w:pPr>
        <w:pStyle w:val="a5"/>
        <w:numPr>
          <w:ilvl w:val="2"/>
          <w:numId w:val="36"/>
        </w:numPr>
        <w:tabs>
          <w:tab w:val="left" w:pos="1979"/>
        </w:tabs>
        <w:spacing w:line="321" w:lineRule="exact"/>
        <w:ind w:left="1979" w:hanging="843"/>
        <w:jc w:val="both"/>
        <w:rPr>
          <w:sz w:val="28"/>
        </w:rPr>
      </w:pPr>
      <w:r>
        <w:rPr>
          <w:spacing w:val="-2"/>
          <w:sz w:val="28"/>
        </w:rPr>
        <w:t>Целевые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ориентиры</w:t>
      </w:r>
      <w:r>
        <w:rPr>
          <w:sz w:val="28"/>
        </w:rPr>
        <w:t xml:space="preserve"> </w:t>
      </w:r>
      <w:r>
        <w:rPr>
          <w:spacing w:val="-2"/>
          <w:sz w:val="28"/>
        </w:rPr>
        <w:t>результатов воспитания.</w:t>
      </w:r>
    </w:p>
    <w:p w:rsidR="007A46EE" w:rsidRDefault="009E1D98">
      <w:pPr>
        <w:pStyle w:val="a3"/>
        <w:spacing w:before="148" w:line="355" w:lineRule="auto"/>
        <w:ind w:right="151" w:firstLine="710"/>
      </w:pPr>
      <w:r>
        <w:t>Требования</w:t>
      </w:r>
      <w:r>
        <w:rPr>
          <w:spacing w:val="80"/>
        </w:rPr>
        <w:t xml:space="preserve">  </w:t>
      </w:r>
      <w:r>
        <w:t>к</w:t>
      </w:r>
      <w:r>
        <w:rPr>
          <w:spacing w:val="80"/>
        </w:rPr>
        <w:t xml:space="preserve">  </w:t>
      </w:r>
      <w:r>
        <w:t>личностным</w:t>
      </w:r>
      <w:r>
        <w:rPr>
          <w:spacing w:val="80"/>
        </w:rPr>
        <w:t xml:space="preserve">  </w:t>
      </w:r>
      <w:r>
        <w:t>результатам</w:t>
      </w:r>
      <w:r>
        <w:rPr>
          <w:spacing w:val="80"/>
        </w:rPr>
        <w:t xml:space="preserve">  </w:t>
      </w:r>
      <w:r>
        <w:t>освоения</w:t>
      </w:r>
      <w:r>
        <w:rPr>
          <w:spacing w:val="80"/>
        </w:rPr>
        <w:t xml:space="preserve">  </w:t>
      </w:r>
      <w:r>
        <w:t>обучающимися ООП НОО установлены ФГОС</w:t>
      </w:r>
      <w:r>
        <w:t xml:space="preserve"> НОО.</w:t>
      </w:r>
    </w:p>
    <w:p w:rsidR="007A46EE" w:rsidRDefault="009E1D98">
      <w:pPr>
        <w:pStyle w:val="a3"/>
        <w:spacing w:before="3" w:line="352" w:lineRule="auto"/>
        <w:ind w:right="144" w:firstLine="710"/>
      </w:pPr>
      <w:r>
        <w:t>На основании этих требований в данном разделе представлены целевые ориентиры</w:t>
      </w:r>
      <w:r>
        <w:rPr>
          <w:spacing w:val="80"/>
        </w:rPr>
        <w:t xml:space="preserve">  </w:t>
      </w:r>
      <w:r>
        <w:t>результатов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воспитании,</w:t>
      </w:r>
      <w:r>
        <w:rPr>
          <w:spacing w:val="80"/>
        </w:rPr>
        <w:t xml:space="preserve">  </w:t>
      </w:r>
      <w:r>
        <w:t>развитии</w:t>
      </w:r>
      <w:r>
        <w:rPr>
          <w:spacing w:val="80"/>
        </w:rPr>
        <w:t xml:space="preserve">  </w:t>
      </w:r>
      <w:r>
        <w:t>личности</w:t>
      </w:r>
      <w:r>
        <w:rPr>
          <w:spacing w:val="80"/>
        </w:rPr>
        <w:t xml:space="preserve">  </w:t>
      </w:r>
      <w:r>
        <w:t>обучающихся, на достижение которых должна быть направлена деятельность педагогического коллектива для выполнения требований ФГОС НОО.</w:t>
      </w:r>
    </w:p>
    <w:p w:rsidR="007A46EE" w:rsidRDefault="009E1D98">
      <w:pPr>
        <w:pStyle w:val="a3"/>
        <w:spacing w:line="352" w:lineRule="auto"/>
        <w:ind w:right="151" w:firstLine="710"/>
      </w:pPr>
      <w:r>
        <w:t>Целевые ориентиры определены в</w:t>
      </w:r>
      <w:r>
        <w:rPr>
          <w:spacing w:val="-1"/>
        </w:rPr>
        <w:t xml:space="preserve"> </w:t>
      </w:r>
      <w:r>
        <w:t>соответствии с инвариантным содержанием воспитания обучающихся на основе российских базовых</w:t>
      </w:r>
      <w:r>
        <w:t xml:space="preserve"> (гражданских, конституциональных) ценностей, обеспечивают единство воспитания, воспитательного пространства.</w:t>
      </w:r>
    </w:p>
    <w:p w:rsidR="007A46EE" w:rsidRDefault="009E1D98">
      <w:pPr>
        <w:pStyle w:val="a5"/>
        <w:numPr>
          <w:ilvl w:val="2"/>
          <w:numId w:val="36"/>
        </w:numPr>
        <w:tabs>
          <w:tab w:val="left" w:pos="1978"/>
        </w:tabs>
        <w:spacing w:line="355" w:lineRule="auto"/>
        <w:ind w:left="425" w:right="153" w:firstLine="710"/>
        <w:jc w:val="both"/>
        <w:rPr>
          <w:sz w:val="28"/>
        </w:rPr>
      </w:pPr>
      <w:r>
        <w:rPr>
          <w:sz w:val="28"/>
        </w:rPr>
        <w:t>Целевые ориентиры результатов воспитания на уровне начального общего образования.</w:t>
      </w:r>
    </w:p>
    <w:p w:rsidR="007A46EE" w:rsidRDefault="009E1D98">
      <w:pPr>
        <w:pStyle w:val="a5"/>
        <w:numPr>
          <w:ilvl w:val="3"/>
          <w:numId w:val="36"/>
        </w:numPr>
        <w:tabs>
          <w:tab w:val="left" w:pos="2185"/>
        </w:tabs>
        <w:spacing w:line="319" w:lineRule="exact"/>
        <w:ind w:left="2185" w:hanging="1049"/>
        <w:jc w:val="both"/>
        <w:rPr>
          <w:sz w:val="28"/>
        </w:rPr>
      </w:pPr>
      <w:r>
        <w:rPr>
          <w:spacing w:val="-2"/>
          <w:sz w:val="28"/>
        </w:rPr>
        <w:t>Гражданско-патриотическое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воспитание:</w:t>
      </w:r>
    </w:p>
    <w:p w:rsidR="007A46EE" w:rsidRDefault="009E1D98">
      <w:pPr>
        <w:pStyle w:val="a3"/>
        <w:spacing w:before="136" w:line="355" w:lineRule="auto"/>
        <w:ind w:right="156" w:firstLine="710"/>
      </w:pPr>
      <w:r>
        <w:t>знающий и любящий свою</w:t>
      </w:r>
      <w:r>
        <w:rPr>
          <w:spacing w:val="-6"/>
        </w:rPr>
        <w:t xml:space="preserve"> </w:t>
      </w:r>
      <w:r>
        <w:t>мал</w:t>
      </w:r>
      <w:r>
        <w:t>ую</w:t>
      </w:r>
      <w:r>
        <w:rPr>
          <w:spacing w:val="-5"/>
        </w:rPr>
        <w:t xml:space="preserve"> </w:t>
      </w:r>
      <w:r>
        <w:t>родину, свой край, имеющий представление о Родине – России, её территории, расположении;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48" w:lineRule="auto"/>
        <w:ind w:right="146" w:firstLine="710"/>
      </w:pPr>
      <w:r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7A46EE" w:rsidRDefault="009E1D98">
      <w:pPr>
        <w:pStyle w:val="a3"/>
        <w:spacing w:before="8" w:line="357" w:lineRule="auto"/>
        <w:ind w:right="151" w:firstLine="710"/>
      </w:pPr>
      <w:r>
        <w:t>понимающий свою сопричастно</w:t>
      </w:r>
      <w:r>
        <w:t>сть к прошлому, настоящему и будущему родного края, своей Родины – России, Российского государства;</w:t>
      </w:r>
    </w:p>
    <w:p w:rsidR="007A46EE" w:rsidRDefault="009E1D98">
      <w:pPr>
        <w:pStyle w:val="a3"/>
        <w:spacing w:line="355" w:lineRule="auto"/>
        <w:ind w:right="160" w:firstLine="710"/>
      </w:pPr>
      <w: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</w:t>
      </w:r>
      <w:r>
        <w:t>ляющий к ним уважение;</w:t>
      </w:r>
    </w:p>
    <w:p w:rsidR="007A46EE" w:rsidRDefault="009E1D98">
      <w:pPr>
        <w:pStyle w:val="a3"/>
        <w:spacing w:line="355" w:lineRule="auto"/>
        <w:ind w:right="159" w:firstLine="710"/>
      </w:pPr>
      <w:r>
        <w:t>имеющий первоначальные представления о правах и ответственности</w:t>
      </w:r>
      <w:r>
        <w:rPr>
          <w:spacing w:val="40"/>
        </w:rPr>
        <w:t xml:space="preserve"> </w:t>
      </w:r>
      <w:r>
        <w:t>человека в обществе, гражданских правах и обязанностях;</w:t>
      </w:r>
    </w:p>
    <w:p w:rsidR="007A46EE" w:rsidRDefault="009E1D98">
      <w:pPr>
        <w:pStyle w:val="a3"/>
        <w:spacing w:line="350" w:lineRule="auto"/>
        <w:ind w:right="153" w:firstLine="710"/>
      </w:pPr>
      <w:r>
        <w:t>принимающий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класса,</w:t>
      </w:r>
      <w:r>
        <w:rPr>
          <w:spacing w:val="40"/>
        </w:rPr>
        <w:t xml:space="preserve"> </w:t>
      </w:r>
      <w:r>
        <w:t>общеобразовательной</w:t>
      </w:r>
      <w:r>
        <w:rPr>
          <w:spacing w:val="40"/>
        </w:rPr>
        <w:t xml:space="preserve"> </w:t>
      </w:r>
      <w:r>
        <w:t>организации,</w:t>
      </w:r>
      <w:r>
        <w:rPr>
          <w:spacing w:val="80"/>
        </w:rPr>
        <w:t xml:space="preserve"> </w:t>
      </w:r>
      <w:r>
        <w:t>в доступной по возрасту социально значимой деятельности.</w:t>
      </w:r>
    </w:p>
    <w:p w:rsidR="007A46EE" w:rsidRDefault="009E1D98">
      <w:pPr>
        <w:pStyle w:val="a5"/>
        <w:numPr>
          <w:ilvl w:val="3"/>
          <w:numId w:val="36"/>
        </w:numPr>
        <w:tabs>
          <w:tab w:val="left" w:pos="2190"/>
        </w:tabs>
        <w:ind w:left="2190" w:hanging="1054"/>
        <w:jc w:val="both"/>
        <w:rPr>
          <w:sz w:val="28"/>
        </w:rPr>
      </w:pPr>
      <w:r>
        <w:rPr>
          <w:spacing w:val="-2"/>
          <w:sz w:val="28"/>
        </w:rPr>
        <w:t>Духовно-нравственное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воспитание:</w:t>
      </w:r>
    </w:p>
    <w:p w:rsidR="007A46EE" w:rsidRDefault="009E1D98">
      <w:pPr>
        <w:pStyle w:val="a3"/>
        <w:spacing w:before="134" w:line="350" w:lineRule="auto"/>
        <w:ind w:right="151" w:firstLine="710"/>
      </w:pPr>
      <w:r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7A46EE" w:rsidRDefault="009E1D98">
      <w:pPr>
        <w:pStyle w:val="a3"/>
        <w:spacing w:before="6" w:line="355" w:lineRule="auto"/>
        <w:ind w:right="154" w:firstLine="710"/>
      </w:pPr>
      <w:r>
        <w:t>сознающий ценность каждой чел</w:t>
      </w:r>
      <w:r>
        <w:t>овеческой жизни, признающий индивидуальность и достоинство каждого человека;</w:t>
      </w:r>
    </w:p>
    <w:p w:rsidR="007A46EE" w:rsidRDefault="009E1D98">
      <w:pPr>
        <w:pStyle w:val="a3"/>
        <w:spacing w:before="2" w:line="355" w:lineRule="auto"/>
        <w:ind w:right="149" w:firstLine="710"/>
      </w:pPr>
      <w:r>
        <w:t>доброжелательный, проявляющий сопереживание, готовность оказывать помощь,</w:t>
      </w:r>
      <w:r>
        <w:rPr>
          <w:spacing w:val="80"/>
        </w:rPr>
        <w:t xml:space="preserve">  </w:t>
      </w:r>
      <w:r>
        <w:t>выражающий</w:t>
      </w:r>
      <w:r>
        <w:rPr>
          <w:spacing w:val="80"/>
        </w:rPr>
        <w:t xml:space="preserve">  </w:t>
      </w:r>
      <w:r>
        <w:t>неприятие</w:t>
      </w:r>
      <w:r>
        <w:rPr>
          <w:spacing w:val="80"/>
          <w:w w:val="150"/>
        </w:rPr>
        <w:t xml:space="preserve">  </w:t>
      </w:r>
      <w:r>
        <w:t>поведения,</w:t>
      </w:r>
      <w:r>
        <w:rPr>
          <w:spacing w:val="80"/>
        </w:rPr>
        <w:t xml:space="preserve">  </w:t>
      </w:r>
      <w:r>
        <w:t>причиняющего</w:t>
      </w:r>
      <w:r>
        <w:rPr>
          <w:spacing w:val="80"/>
        </w:rPr>
        <w:t xml:space="preserve">  </w:t>
      </w:r>
      <w:r>
        <w:t>физический</w:t>
      </w:r>
      <w:r>
        <w:rPr>
          <w:spacing w:val="40"/>
        </w:rPr>
        <w:t xml:space="preserve"> </w:t>
      </w:r>
      <w:r>
        <w:t>и моральный вред другим людям, уважающий ста</w:t>
      </w:r>
      <w:r>
        <w:t>рших;</w:t>
      </w:r>
    </w:p>
    <w:p w:rsidR="007A46EE" w:rsidRDefault="009E1D98">
      <w:pPr>
        <w:pStyle w:val="a3"/>
        <w:spacing w:line="355" w:lineRule="auto"/>
        <w:ind w:right="157" w:firstLine="710"/>
      </w:pPr>
      <w: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7A46EE" w:rsidRDefault="009E1D98">
      <w:pPr>
        <w:pStyle w:val="a3"/>
        <w:spacing w:line="355" w:lineRule="auto"/>
        <w:ind w:right="145" w:firstLine="710"/>
      </w:pPr>
      <w:r>
        <w:t>владеющий представлениями о многообразии языкового и культурного пространства России, имеющий первоначальные навыки общения с людьм</w:t>
      </w:r>
      <w:r>
        <w:t>и разных народов, вероисповеданий;</w:t>
      </w:r>
    </w:p>
    <w:p w:rsidR="007A46EE" w:rsidRDefault="009E1D98">
      <w:pPr>
        <w:pStyle w:val="a3"/>
        <w:spacing w:line="355" w:lineRule="auto"/>
        <w:ind w:right="160" w:firstLine="710"/>
      </w:pPr>
      <w: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7A46EE" w:rsidRDefault="009E1D98">
      <w:pPr>
        <w:pStyle w:val="a5"/>
        <w:numPr>
          <w:ilvl w:val="3"/>
          <w:numId w:val="36"/>
        </w:numPr>
        <w:tabs>
          <w:tab w:val="left" w:pos="2190"/>
        </w:tabs>
        <w:ind w:left="2190" w:hanging="1054"/>
        <w:jc w:val="both"/>
        <w:rPr>
          <w:sz w:val="28"/>
        </w:rPr>
      </w:pPr>
      <w:r>
        <w:rPr>
          <w:spacing w:val="-2"/>
          <w:sz w:val="28"/>
        </w:rPr>
        <w:t>Эстетическое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воспитание:</w:t>
      </w:r>
    </w:p>
    <w:p w:rsidR="007A46EE" w:rsidRDefault="009E1D98">
      <w:pPr>
        <w:pStyle w:val="a3"/>
        <w:spacing w:before="113" w:line="355" w:lineRule="auto"/>
        <w:ind w:right="162" w:firstLine="710"/>
      </w:pPr>
      <w:r>
        <w:t xml:space="preserve">способный воспринимать и чувствовать прекрасное в быту, природе, искусстве, </w:t>
      </w:r>
      <w:r>
        <w:t>творчестве людей;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48" w:lineRule="auto"/>
        <w:ind w:right="159" w:firstLine="710"/>
      </w:pPr>
      <w:r>
        <w:t>проявляющий интерес и уважение к отечественной и мировой</w:t>
      </w:r>
      <w:r>
        <w:rPr>
          <w:spacing w:val="40"/>
        </w:rPr>
        <w:t xml:space="preserve"> </w:t>
      </w:r>
      <w:r>
        <w:t>художественной культуре;</w:t>
      </w:r>
    </w:p>
    <w:p w:rsidR="007A46EE" w:rsidRDefault="009E1D98">
      <w:pPr>
        <w:pStyle w:val="a3"/>
        <w:spacing w:before="8" w:line="357" w:lineRule="auto"/>
        <w:ind w:right="159" w:firstLine="710"/>
      </w:pPr>
      <w:r>
        <w:t>проявляющий стремление к самовыражению в разных видах художественной деятельности, искусстве.</w:t>
      </w:r>
    </w:p>
    <w:p w:rsidR="007A46EE" w:rsidRDefault="009E1D98">
      <w:pPr>
        <w:pStyle w:val="a5"/>
        <w:numPr>
          <w:ilvl w:val="3"/>
          <w:numId w:val="36"/>
        </w:numPr>
        <w:tabs>
          <w:tab w:val="left" w:pos="2184"/>
        </w:tabs>
        <w:spacing w:line="355" w:lineRule="auto"/>
        <w:ind w:left="425" w:right="151" w:firstLine="710"/>
        <w:jc w:val="both"/>
        <w:rPr>
          <w:sz w:val="28"/>
        </w:rPr>
      </w:pPr>
      <w:r>
        <w:rPr>
          <w:sz w:val="28"/>
        </w:rPr>
        <w:t>Физическое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воспитание,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формирование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культуры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здоровья и эмоционального благополучия:</w:t>
      </w:r>
    </w:p>
    <w:p w:rsidR="007A46EE" w:rsidRDefault="009E1D98">
      <w:pPr>
        <w:pStyle w:val="a3"/>
        <w:spacing w:line="352" w:lineRule="auto"/>
        <w:ind w:right="151" w:firstLine="710"/>
      </w:pPr>
      <w:r>
        <w:t>бережно относящийся к физическому здоровью, соблюдающий основные правила</w:t>
      </w:r>
      <w:r>
        <w:rPr>
          <w:spacing w:val="37"/>
        </w:rPr>
        <w:t xml:space="preserve">  </w:t>
      </w:r>
      <w:r>
        <w:t>здорового</w:t>
      </w:r>
      <w:r>
        <w:rPr>
          <w:spacing w:val="36"/>
        </w:rPr>
        <w:t xml:space="preserve">  </w:t>
      </w:r>
      <w:r>
        <w:t>и</w:t>
      </w:r>
      <w:r>
        <w:rPr>
          <w:spacing w:val="36"/>
        </w:rPr>
        <w:t xml:space="preserve">  </w:t>
      </w:r>
      <w:r>
        <w:t>безопасного</w:t>
      </w:r>
      <w:r>
        <w:rPr>
          <w:spacing w:val="37"/>
        </w:rPr>
        <w:t xml:space="preserve">  </w:t>
      </w:r>
      <w:r>
        <w:t>для</w:t>
      </w:r>
      <w:r>
        <w:rPr>
          <w:spacing w:val="37"/>
        </w:rPr>
        <w:t xml:space="preserve">  </w:t>
      </w:r>
      <w:r>
        <w:t>себя</w:t>
      </w:r>
      <w:r>
        <w:rPr>
          <w:spacing w:val="37"/>
        </w:rPr>
        <w:t xml:space="preserve">  </w:t>
      </w:r>
      <w:r>
        <w:t>и</w:t>
      </w:r>
      <w:r>
        <w:rPr>
          <w:spacing w:val="34"/>
        </w:rPr>
        <w:t xml:space="preserve">  </w:t>
      </w:r>
      <w:r>
        <w:t>других</w:t>
      </w:r>
      <w:r>
        <w:rPr>
          <w:spacing w:val="76"/>
          <w:w w:val="150"/>
        </w:rPr>
        <w:t xml:space="preserve"> </w:t>
      </w:r>
      <w:r>
        <w:t>людей</w:t>
      </w:r>
      <w:r>
        <w:rPr>
          <w:spacing w:val="36"/>
        </w:rPr>
        <w:t xml:space="preserve">  </w:t>
      </w:r>
      <w:r>
        <w:t>образа</w:t>
      </w:r>
      <w:r>
        <w:rPr>
          <w:spacing w:val="40"/>
        </w:rPr>
        <w:t xml:space="preserve">  </w:t>
      </w:r>
      <w:r>
        <w:t>жизни, в том числе в информационной среде;</w:t>
      </w:r>
    </w:p>
    <w:p w:rsidR="007A46EE" w:rsidRDefault="009E1D98">
      <w:pPr>
        <w:pStyle w:val="a3"/>
        <w:spacing w:line="348" w:lineRule="auto"/>
        <w:ind w:right="162" w:firstLine="710"/>
      </w:pPr>
      <w:r>
        <w:t>владеющий основными навыками личной и общественной гигиены, безопасного поведения в быту, природе, обществе;</w:t>
      </w:r>
    </w:p>
    <w:p w:rsidR="007A46EE" w:rsidRDefault="009E1D98">
      <w:pPr>
        <w:pStyle w:val="a3"/>
        <w:spacing w:line="355" w:lineRule="auto"/>
        <w:ind w:right="155" w:firstLine="710"/>
      </w:pPr>
      <w:r>
        <w:t>ориентированный на физическое развитие с учётом возможностей здоровья, занятия физкультурой и спортом;</w:t>
      </w:r>
    </w:p>
    <w:p w:rsidR="007A46EE" w:rsidRDefault="009E1D98">
      <w:pPr>
        <w:pStyle w:val="a3"/>
        <w:spacing w:line="355" w:lineRule="auto"/>
        <w:ind w:right="150" w:firstLine="710"/>
      </w:pPr>
      <w:r>
        <w:t>сознающий и принимающий свою половую принадл</w:t>
      </w:r>
      <w:r>
        <w:t xml:space="preserve">ежность, соответствующие ей психофизические и поведенческие особенности с учётом </w:t>
      </w:r>
      <w:r>
        <w:rPr>
          <w:spacing w:val="-2"/>
        </w:rPr>
        <w:t>возраста.</w:t>
      </w:r>
    </w:p>
    <w:p w:rsidR="007A46EE" w:rsidRDefault="009E1D98">
      <w:pPr>
        <w:pStyle w:val="a5"/>
        <w:numPr>
          <w:ilvl w:val="3"/>
          <w:numId w:val="36"/>
        </w:numPr>
        <w:tabs>
          <w:tab w:val="left" w:pos="2190"/>
        </w:tabs>
        <w:spacing w:line="313" w:lineRule="exact"/>
        <w:ind w:left="2190" w:hanging="1054"/>
        <w:jc w:val="both"/>
        <w:rPr>
          <w:sz w:val="28"/>
        </w:rPr>
      </w:pPr>
      <w:r>
        <w:rPr>
          <w:spacing w:val="-2"/>
          <w:sz w:val="28"/>
        </w:rPr>
        <w:t>Трудовое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воспитание:</w:t>
      </w:r>
    </w:p>
    <w:p w:rsidR="007A46EE" w:rsidRDefault="009E1D98">
      <w:pPr>
        <w:pStyle w:val="a3"/>
        <w:spacing w:before="144"/>
        <w:ind w:left="1136"/>
        <w:jc w:val="left"/>
      </w:pPr>
      <w:r>
        <w:t>сознающий</w:t>
      </w:r>
      <w:r>
        <w:rPr>
          <w:spacing w:val="-16"/>
        </w:rPr>
        <w:t xml:space="preserve"> </w:t>
      </w:r>
      <w:r>
        <w:t>ценность</w:t>
      </w:r>
      <w:r>
        <w:rPr>
          <w:spacing w:val="-17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человека,</w:t>
      </w:r>
      <w:r>
        <w:rPr>
          <w:spacing w:val="-8"/>
        </w:rPr>
        <w:t xml:space="preserve"> </w:t>
      </w:r>
      <w:r>
        <w:t>семьи,</w:t>
      </w:r>
      <w:r>
        <w:rPr>
          <w:spacing w:val="-9"/>
        </w:rPr>
        <w:t xml:space="preserve"> </w:t>
      </w:r>
      <w:r>
        <w:rPr>
          <w:spacing w:val="-2"/>
        </w:rPr>
        <w:t>общества;</w:t>
      </w:r>
    </w:p>
    <w:p w:rsidR="007A46EE" w:rsidRDefault="009E1D98">
      <w:pPr>
        <w:pStyle w:val="a3"/>
        <w:tabs>
          <w:tab w:val="left" w:pos="3075"/>
          <w:tab w:val="left" w:pos="4468"/>
          <w:tab w:val="left" w:pos="4862"/>
          <w:tab w:val="left" w:pos="5870"/>
          <w:tab w:val="left" w:pos="6926"/>
          <w:tab w:val="left" w:pos="7920"/>
          <w:tab w:val="left" w:pos="9318"/>
        </w:tabs>
        <w:spacing w:before="153" w:line="348" w:lineRule="auto"/>
        <w:ind w:right="156" w:firstLine="710"/>
        <w:jc w:val="left"/>
      </w:pPr>
      <w:r>
        <w:rPr>
          <w:spacing w:val="-2"/>
        </w:rPr>
        <w:t>проявляющий</w:t>
      </w:r>
      <w:r>
        <w:tab/>
      </w:r>
      <w:r>
        <w:rPr>
          <w:spacing w:val="-2"/>
        </w:rPr>
        <w:t>уважение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труду,</w:t>
      </w:r>
      <w:r>
        <w:tab/>
      </w:r>
      <w:r>
        <w:rPr>
          <w:spacing w:val="-2"/>
        </w:rPr>
        <w:t>людям</w:t>
      </w:r>
      <w:r>
        <w:tab/>
      </w:r>
      <w:r>
        <w:rPr>
          <w:spacing w:val="-2"/>
        </w:rPr>
        <w:t>труда,</w:t>
      </w:r>
      <w:r>
        <w:tab/>
      </w:r>
      <w:r>
        <w:rPr>
          <w:spacing w:val="-2"/>
        </w:rPr>
        <w:t>бережное</w:t>
      </w:r>
      <w:r>
        <w:tab/>
      </w:r>
      <w:r>
        <w:rPr>
          <w:spacing w:val="-4"/>
        </w:rPr>
        <w:t xml:space="preserve">отношение </w:t>
      </w:r>
      <w:r>
        <w:t>к результатам труда, ответственное потребление;</w:t>
      </w:r>
    </w:p>
    <w:p w:rsidR="007A46EE" w:rsidRDefault="009E1D98">
      <w:pPr>
        <w:pStyle w:val="a3"/>
        <w:spacing w:before="7"/>
        <w:ind w:left="1136"/>
        <w:jc w:val="left"/>
      </w:pPr>
      <w:r>
        <w:t>проявляющий</w:t>
      </w:r>
      <w:r>
        <w:rPr>
          <w:spacing w:val="-15"/>
        </w:rPr>
        <w:t xml:space="preserve"> </w:t>
      </w:r>
      <w:r>
        <w:t>интерес</w:t>
      </w:r>
      <w:r>
        <w:rPr>
          <w:spacing w:val="-9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rPr>
          <w:spacing w:val="-2"/>
        </w:rPr>
        <w:t>профессиям;</w:t>
      </w:r>
    </w:p>
    <w:p w:rsidR="007A46EE" w:rsidRDefault="009E1D98">
      <w:pPr>
        <w:pStyle w:val="a3"/>
        <w:spacing w:before="149" w:line="357" w:lineRule="auto"/>
        <w:ind w:firstLine="710"/>
        <w:jc w:val="left"/>
      </w:pPr>
      <w:r>
        <w:t>участвующий</w:t>
      </w:r>
      <w:r>
        <w:rPr>
          <w:spacing w:val="40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различных видах доступного</w:t>
      </w:r>
      <w:r>
        <w:rPr>
          <w:spacing w:val="37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возрасту</w:t>
      </w:r>
      <w:r>
        <w:rPr>
          <w:spacing w:val="36"/>
        </w:rPr>
        <w:t xml:space="preserve"> </w:t>
      </w:r>
      <w:r>
        <w:t>труда,</w:t>
      </w:r>
      <w:r>
        <w:rPr>
          <w:spacing w:val="38"/>
        </w:rPr>
        <w:t xml:space="preserve"> </w:t>
      </w:r>
      <w:r>
        <w:t xml:space="preserve">трудовой </w:t>
      </w:r>
      <w:r>
        <w:rPr>
          <w:spacing w:val="-2"/>
        </w:rPr>
        <w:t>деятельности.</w:t>
      </w:r>
    </w:p>
    <w:p w:rsidR="007A46EE" w:rsidRDefault="009E1D98">
      <w:pPr>
        <w:pStyle w:val="a5"/>
        <w:numPr>
          <w:ilvl w:val="3"/>
          <w:numId w:val="36"/>
        </w:numPr>
        <w:tabs>
          <w:tab w:val="left" w:pos="2190"/>
        </w:tabs>
        <w:spacing w:line="318" w:lineRule="exact"/>
        <w:ind w:left="2190" w:hanging="1054"/>
        <w:rPr>
          <w:sz w:val="28"/>
        </w:rPr>
      </w:pPr>
      <w:r>
        <w:rPr>
          <w:spacing w:val="-2"/>
          <w:sz w:val="28"/>
        </w:rPr>
        <w:t>Экологическое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воспитание:</w:t>
      </w:r>
    </w:p>
    <w:p w:rsidR="007A46EE" w:rsidRDefault="009E1D98">
      <w:pPr>
        <w:pStyle w:val="a3"/>
        <w:spacing w:before="144" w:line="357" w:lineRule="auto"/>
        <w:ind w:firstLine="710"/>
        <w:jc w:val="left"/>
      </w:pPr>
      <w:r>
        <w:t>понимающий</w:t>
      </w:r>
      <w:r>
        <w:rPr>
          <w:spacing w:val="40"/>
        </w:rPr>
        <w:t xml:space="preserve"> </w:t>
      </w:r>
      <w:r>
        <w:t>ценность</w:t>
      </w:r>
      <w:r>
        <w:rPr>
          <w:spacing w:val="40"/>
        </w:rPr>
        <w:t xml:space="preserve"> </w:t>
      </w:r>
      <w:r>
        <w:t>природы,</w:t>
      </w:r>
      <w:r>
        <w:rPr>
          <w:spacing w:val="40"/>
        </w:rPr>
        <w:t xml:space="preserve"> </w:t>
      </w:r>
      <w:r>
        <w:t>зависимость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людей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природы,</w:t>
      </w:r>
      <w:r>
        <w:rPr>
          <w:spacing w:val="40"/>
        </w:rPr>
        <w:t xml:space="preserve"> </w:t>
      </w:r>
      <w:r>
        <w:t>влияние людей на природу, окружающую среду;</w:t>
      </w:r>
    </w:p>
    <w:p w:rsidR="007A46EE" w:rsidRDefault="009E1D98">
      <w:pPr>
        <w:pStyle w:val="a3"/>
        <w:spacing w:line="350" w:lineRule="auto"/>
        <w:ind w:firstLine="710"/>
        <w:jc w:val="left"/>
      </w:pPr>
      <w:r>
        <w:t>проявляющий</w:t>
      </w:r>
      <w:r>
        <w:rPr>
          <w:spacing w:val="-7"/>
        </w:rPr>
        <w:t xml:space="preserve"> </w:t>
      </w:r>
      <w:r>
        <w:t>любовь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бережное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неприятие</w:t>
      </w:r>
      <w:r>
        <w:rPr>
          <w:spacing w:val="-6"/>
        </w:rPr>
        <w:t xml:space="preserve"> </w:t>
      </w:r>
      <w:r>
        <w:t>действий, приносящих вред природе, особенно живым существам;</w:t>
      </w:r>
    </w:p>
    <w:p w:rsidR="007A46EE" w:rsidRDefault="009E1D98">
      <w:pPr>
        <w:pStyle w:val="a3"/>
        <w:ind w:left="1136"/>
        <w:jc w:val="left"/>
      </w:pPr>
      <w:r>
        <w:t>выражающий</w:t>
      </w:r>
      <w:r>
        <w:rPr>
          <w:spacing w:val="-16"/>
        </w:rPr>
        <w:t xml:space="preserve"> </w:t>
      </w:r>
      <w:r>
        <w:t>готовность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своей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придерживаться</w:t>
      </w:r>
      <w:r>
        <w:rPr>
          <w:spacing w:val="-11"/>
        </w:rPr>
        <w:t xml:space="preserve"> </w:t>
      </w:r>
      <w:r>
        <w:rPr>
          <w:spacing w:val="-2"/>
        </w:rPr>
        <w:t>экологических</w:t>
      </w:r>
    </w:p>
    <w:p w:rsidR="007A46EE" w:rsidRDefault="009E1D98">
      <w:pPr>
        <w:pStyle w:val="a3"/>
        <w:spacing w:before="150"/>
        <w:jc w:val="left"/>
      </w:pPr>
      <w:r>
        <w:rPr>
          <w:spacing w:val="-2"/>
        </w:rPr>
        <w:t>норм.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3"/>
          <w:numId w:val="36"/>
        </w:numPr>
        <w:tabs>
          <w:tab w:val="left" w:pos="2190"/>
        </w:tabs>
        <w:ind w:left="2190" w:hanging="1054"/>
        <w:jc w:val="both"/>
        <w:rPr>
          <w:sz w:val="28"/>
        </w:rPr>
      </w:pPr>
      <w:r>
        <w:rPr>
          <w:spacing w:val="-2"/>
          <w:sz w:val="28"/>
        </w:rPr>
        <w:t>Ценности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научного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познания:</w:t>
      </w:r>
    </w:p>
    <w:p w:rsidR="007A46EE" w:rsidRDefault="009E1D98">
      <w:pPr>
        <w:pStyle w:val="a3"/>
        <w:spacing w:before="148" w:line="355" w:lineRule="auto"/>
        <w:ind w:right="144" w:firstLine="710"/>
      </w:pPr>
      <w:r>
        <w:t>выражающий</w:t>
      </w:r>
      <w:r>
        <w:rPr>
          <w:spacing w:val="71"/>
        </w:rPr>
        <w:t xml:space="preserve">  </w:t>
      </w:r>
      <w:r>
        <w:t>познавательные</w:t>
      </w:r>
      <w:r>
        <w:rPr>
          <w:spacing w:val="72"/>
        </w:rPr>
        <w:t xml:space="preserve">  </w:t>
      </w:r>
      <w:r>
        <w:t>интересы,</w:t>
      </w:r>
      <w:r>
        <w:rPr>
          <w:spacing w:val="72"/>
        </w:rPr>
        <w:t xml:space="preserve">  </w:t>
      </w:r>
      <w:r>
        <w:t>активность,</w:t>
      </w:r>
      <w:r>
        <w:rPr>
          <w:spacing w:val="72"/>
        </w:rPr>
        <w:t xml:space="preserve">  </w:t>
      </w:r>
      <w:r>
        <w:t>любознательность и самостоятельность в познании, интерес и уважение к научным знаниям, науке;</w:t>
      </w:r>
    </w:p>
    <w:p w:rsidR="007A46EE" w:rsidRDefault="009E1D98">
      <w:pPr>
        <w:pStyle w:val="a3"/>
        <w:spacing w:line="352" w:lineRule="auto"/>
        <w:ind w:right="150" w:firstLine="710"/>
      </w:pPr>
      <w: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7A46EE" w:rsidRDefault="009E1D98">
      <w:pPr>
        <w:pStyle w:val="a3"/>
        <w:spacing w:line="350" w:lineRule="auto"/>
        <w:ind w:right="151" w:firstLine="710"/>
      </w:pPr>
      <w:r>
        <w:t>имеющий</w:t>
      </w:r>
      <w:r>
        <w:rPr>
          <w:spacing w:val="80"/>
        </w:rPr>
        <w:t xml:space="preserve">   </w:t>
      </w:r>
      <w:r>
        <w:t>первоначальные</w:t>
      </w:r>
      <w:r>
        <w:rPr>
          <w:spacing w:val="80"/>
        </w:rPr>
        <w:t xml:space="preserve">   </w:t>
      </w:r>
      <w:r>
        <w:t>навыки</w:t>
      </w:r>
      <w:r>
        <w:rPr>
          <w:spacing w:val="80"/>
        </w:rPr>
        <w:t xml:space="preserve">   </w:t>
      </w:r>
      <w:r>
        <w:t>наблюдений,</w:t>
      </w:r>
      <w:r>
        <w:rPr>
          <w:spacing w:val="80"/>
        </w:rPr>
        <w:t xml:space="preserve">   </w:t>
      </w:r>
      <w:r>
        <w:t>систематизации</w:t>
      </w:r>
      <w:r>
        <w:rPr>
          <w:spacing w:val="80"/>
        </w:rPr>
        <w:t xml:space="preserve"> </w:t>
      </w:r>
      <w:r>
        <w:t>и осмысления опы</w:t>
      </w:r>
      <w:r>
        <w:t>та в естественно-научной и гуманитарной областях знания.</w:t>
      </w:r>
    </w:p>
    <w:p w:rsidR="007A46EE" w:rsidRDefault="009E1D98">
      <w:pPr>
        <w:pStyle w:val="1"/>
        <w:numPr>
          <w:ilvl w:val="1"/>
          <w:numId w:val="36"/>
        </w:numPr>
        <w:tabs>
          <w:tab w:val="left" w:pos="1768"/>
        </w:tabs>
        <w:spacing w:before="10"/>
        <w:ind w:left="1768" w:hanging="632"/>
        <w:jc w:val="both"/>
      </w:pPr>
      <w:bookmarkStart w:id="137" w:name="38.3._Содержательный_раздел."/>
      <w:bookmarkEnd w:id="137"/>
      <w:r>
        <w:rPr>
          <w:spacing w:val="-2"/>
        </w:rPr>
        <w:t>Содержательный</w:t>
      </w:r>
      <w:r>
        <w:rPr>
          <w:spacing w:val="-15"/>
        </w:rPr>
        <w:t xml:space="preserve"> </w:t>
      </w:r>
      <w:r>
        <w:rPr>
          <w:spacing w:val="-2"/>
        </w:rPr>
        <w:t>раздел.</w:t>
      </w:r>
    </w:p>
    <w:p w:rsidR="007A46EE" w:rsidRDefault="009E1D98">
      <w:pPr>
        <w:pStyle w:val="a5"/>
        <w:numPr>
          <w:ilvl w:val="2"/>
          <w:numId w:val="36"/>
        </w:numPr>
        <w:tabs>
          <w:tab w:val="left" w:pos="1978"/>
        </w:tabs>
        <w:spacing w:before="144" w:line="350" w:lineRule="auto"/>
        <w:ind w:left="425" w:right="151" w:firstLine="710"/>
        <w:jc w:val="both"/>
        <w:rPr>
          <w:sz w:val="28"/>
        </w:rPr>
      </w:pPr>
      <w:r>
        <w:rPr>
          <w:sz w:val="28"/>
        </w:rPr>
        <w:t>В данном разделе раскрываются основные особенности уклада образовательной организации.</w:t>
      </w:r>
    </w:p>
    <w:p w:rsidR="007A46EE" w:rsidRDefault="009E1D98">
      <w:pPr>
        <w:pStyle w:val="a3"/>
        <w:spacing w:before="10" w:line="352" w:lineRule="auto"/>
        <w:ind w:right="136" w:firstLine="710"/>
      </w:pPr>
      <w:r>
        <w:t>Уклад</w:t>
      </w:r>
      <w:r>
        <w:rPr>
          <w:spacing w:val="77"/>
          <w:w w:val="150"/>
        </w:rPr>
        <w:t xml:space="preserve">   </w:t>
      </w:r>
      <w:r>
        <w:t>задаёт</w:t>
      </w:r>
      <w:r>
        <w:rPr>
          <w:spacing w:val="76"/>
          <w:w w:val="150"/>
        </w:rPr>
        <w:t xml:space="preserve">   </w:t>
      </w:r>
      <w:r>
        <w:t>порядок</w:t>
      </w:r>
      <w:r>
        <w:rPr>
          <w:spacing w:val="76"/>
          <w:w w:val="150"/>
        </w:rPr>
        <w:t xml:space="preserve">   </w:t>
      </w:r>
      <w:r>
        <w:t>жизни</w:t>
      </w:r>
      <w:r>
        <w:rPr>
          <w:spacing w:val="78"/>
          <w:w w:val="150"/>
        </w:rPr>
        <w:t xml:space="preserve">   </w:t>
      </w:r>
      <w:r>
        <w:t>образовательной</w:t>
      </w:r>
      <w:r>
        <w:rPr>
          <w:spacing w:val="78"/>
          <w:w w:val="150"/>
        </w:rPr>
        <w:t xml:space="preserve">   </w:t>
      </w:r>
      <w:r>
        <w:t xml:space="preserve">организации и аккумулирует ключевые </w:t>
      </w:r>
      <w:r>
        <w:t>характеристики, определяющие особенности воспитательного процесса. Уклад 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</w:t>
      </w:r>
      <w:r>
        <w:t>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социуме.</w:t>
      </w:r>
    </w:p>
    <w:p w:rsidR="007A46EE" w:rsidRDefault="009E1D98">
      <w:pPr>
        <w:pStyle w:val="a5"/>
        <w:numPr>
          <w:ilvl w:val="2"/>
          <w:numId w:val="36"/>
        </w:numPr>
        <w:tabs>
          <w:tab w:val="left" w:pos="1978"/>
        </w:tabs>
        <w:spacing w:line="350" w:lineRule="auto"/>
        <w:ind w:left="425" w:right="147" w:firstLine="710"/>
        <w:jc w:val="both"/>
        <w:rPr>
          <w:sz w:val="28"/>
        </w:rPr>
      </w:pPr>
      <w:r>
        <w:rPr>
          <w:sz w:val="28"/>
        </w:rPr>
        <w:t>Ниже приведён перечень ряда основных и дополнительных характеристик,</w:t>
      </w:r>
      <w:r>
        <w:rPr>
          <w:spacing w:val="40"/>
          <w:sz w:val="28"/>
        </w:rPr>
        <w:t xml:space="preserve"> </w:t>
      </w:r>
      <w:r>
        <w:rPr>
          <w:sz w:val="28"/>
        </w:rPr>
        <w:t>значимых</w:t>
      </w:r>
      <w:r>
        <w:rPr>
          <w:spacing w:val="37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40"/>
          <w:sz w:val="28"/>
        </w:rPr>
        <w:t xml:space="preserve"> </w:t>
      </w:r>
      <w:r>
        <w:rPr>
          <w:sz w:val="28"/>
        </w:rPr>
        <w:t>уклада,</w:t>
      </w:r>
      <w:r>
        <w:rPr>
          <w:spacing w:val="40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воспитания в образовательной организации.</w:t>
      </w:r>
    </w:p>
    <w:p w:rsidR="007A46EE" w:rsidRDefault="009E1D98">
      <w:pPr>
        <w:pStyle w:val="a3"/>
        <w:ind w:left="1136"/>
        <w:jc w:val="left"/>
      </w:pPr>
      <w:r>
        <w:rPr>
          <w:spacing w:val="-2"/>
        </w:rPr>
        <w:t>Основные</w:t>
      </w:r>
      <w:r>
        <w:rPr>
          <w:spacing w:val="10"/>
        </w:rPr>
        <w:t xml:space="preserve"> </w:t>
      </w:r>
      <w:r>
        <w:rPr>
          <w:spacing w:val="-2"/>
        </w:rPr>
        <w:t>характеристики</w:t>
      </w:r>
      <w:r>
        <w:rPr>
          <w:spacing w:val="-1"/>
        </w:rPr>
        <w:t xml:space="preserve"> </w:t>
      </w:r>
      <w:r>
        <w:rPr>
          <w:spacing w:val="-2"/>
        </w:rPr>
        <w:t>(целесообразно</w:t>
      </w:r>
      <w:r>
        <w:t xml:space="preserve"> </w:t>
      </w:r>
      <w:r>
        <w:rPr>
          <w:spacing w:val="-2"/>
        </w:rPr>
        <w:t>учитывать</w:t>
      </w:r>
      <w:r>
        <w:rPr>
          <w:spacing w:val="-9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описании):</w:t>
      </w:r>
    </w:p>
    <w:p w:rsidR="007A46EE" w:rsidRDefault="009E1D98">
      <w:pPr>
        <w:pStyle w:val="a3"/>
        <w:spacing w:before="152" w:line="348" w:lineRule="auto"/>
        <w:ind w:firstLine="710"/>
        <w:jc w:val="left"/>
      </w:pPr>
      <w:r>
        <w:t>основные вехи истории образовательной организации, выдающиеся события, деятели в её истории;</w:t>
      </w:r>
    </w:p>
    <w:p w:rsidR="007A46EE" w:rsidRDefault="009E1D98">
      <w:pPr>
        <w:pStyle w:val="a3"/>
        <w:tabs>
          <w:tab w:val="left" w:pos="1913"/>
          <w:tab w:val="left" w:pos="4156"/>
          <w:tab w:val="left" w:pos="5894"/>
          <w:tab w:val="left" w:pos="6264"/>
          <w:tab w:val="left" w:pos="8165"/>
          <w:tab w:val="left" w:pos="8650"/>
        </w:tabs>
        <w:spacing w:before="7" w:line="357" w:lineRule="auto"/>
        <w:ind w:right="170" w:firstLine="710"/>
        <w:jc w:val="left"/>
      </w:pPr>
      <w:r>
        <w:rPr>
          <w:spacing w:val="-4"/>
        </w:rPr>
        <w:t>цель</w:t>
      </w:r>
      <w:r>
        <w:tab/>
      </w:r>
      <w:r>
        <w:rPr>
          <w:spacing w:val="-2"/>
        </w:rPr>
        <w:t>образовательной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самосознании</w:t>
      </w:r>
      <w:r>
        <w:tab/>
      </w:r>
      <w:r>
        <w:rPr>
          <w:spacing w:val="-6"/>
        </w:rPr>
        <w:t>её</w:t>
      </w:r>
      <w:r>
        <w:tab/>
      </w:r>
      <w:r>
        <w:rPr>
          <w:spacing w:val="-4"/>
        </w:rPr>
        <w:t xml:space="preserve">педагогического </w:t>
      </w:r>
      <w:r>
        <w:rPr>
          <w:spacing w:val="-2"/>
        </w:rPr>
        <w:t>коллектива;</w:t>
      </w:r>
    </w:p>
    <w:p w:rsidR="007A46EE" w:rsidRDefault="009E1D98">
      <w:pPr>
        <w:pStyle w:val="a3"/>
        <w:tabs>
          <w:tab w:val="left" w:pos="2691"/>
          <w:tab w:val="left" w:pos="4314"/>
          <w:tab w:val="left" w:pos="6499"/>
          <w:tab w:val="left" w:pos="7560"/>
          <w:tab w:val="left" w:pos="9082"/>
        </w:tabs>
        <w:spacing w:line="355" w:lineRule="auto"/>
        <w:ind w:right="161" w:firstLine="710"/>
        <w:jc w:val="left"/>
      </w:pPr>
      <w:r>
        <w:rPr>
          <w:spacing w:val="-2"/>
        </w:rPr>
        <w:t>наиболее</w:t>
      </w:r>
      <w:r>
        <w:tab/>
      </w:r>
      <w:r>
        <w:rPr>
          <w:spacing w:val="-2"/>
        </w:rPr>
        <w:t>значимые</w:t>
      </w:r>
      <w:r>
        <w:tab/>
      </w:r>
      <w:r>
        <w:rPr>
          <w:spacing w:val="-2"/>
        </w:rPr>
        <w:t>традиционные</w:t>
      </w:r>
      <w:r>
        <w:tab/>
      </w:r>
      <w:r>
        <w:rPr>
          <w:spacing w:val="-2"/>
        </w:rPr>
        <w:t>дела,</w:t>
      </w:r>
      <w:r>
        <w:tab/>
      </w:r>
      <w:r>
        <w:rPr>
          <w:spacing w:val="-2"/>
        </w:rPr>
        <w:t>события,</w:t>
      </w:r>
      <w:r>
        <w:tab/>
      </w:r>
      <w:r>
        <w:rPr>
          <w:spacing w:val="-4"/>
        </w:rPr>
        <w:t xml:space="preserve">мероприятия </w:t>
      </w:r>
      <w:r>
        <w:t>в образовательной организации, составляющие основу воспитательной системы;</w:t>
      </w:r>
    </w:p>
    <w:p w:rsidR="007A46EE" w:rsidRDefault="007A46EE">
      <w:pPr>
        <w:pStyle w:val="a3"/>
        <w:spacing w:line="355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48" w:lineRule="auto"/>
        <w:ind w:right="165" w:firstLine="710"/>
      </w:pPr>
      <w:r>
        <w:t>традиции и ритуалы, символика, особые нормы этикета в образо</w:t>
      </w:r>
      <w:r>
        <w:t xml:space="preserve">вательной </w:t>
      </w:r>
      <w:r>
        <w:rPr>
          <w:spacing w:val="-2"/>
        </w:rPr>
        <w:t>организации;</w:t>
      </w:r>
    </w:p>
    <w:p w:rsidR="007A46EE" w:rsidRDefault="009E1D98">
      <w:pPr>
        <w:pStyle w:val="a3"/>
        <w:spacing w:before="8" w:line="357" w:lineRule="auto"/>
        <w:ind w:right="150" w:firstLine="710"/>
      </w:pPr>
      <w:r>
        <w:t>социальные</w:t>
      </w:r>
      <w:r>
        <w:rPr>
          <w:spacing w:val="40"/>
        </w:rPr>
        <w:t xml:space="preserve"> </w:t>
      </w:r>
      <w:r>
        <w:t>партнёры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роль,</w:t>
      </w:r>
      <w:r>
        <w:rPr>
          <w:spacing w:val="40"/>
        </w:rPr>
        <w:t xml:space="preserve"> </w:t>
      </w:r>
      <w:r>
        <w:t>возможности</w:t>
      </w:r>
      <w:r>
        <w:rPr>
          <w:spacing w:val="80"/>
        </w:rPr>
        <w:t xml:space="preserve"> </w:t>
      </w:r>
      <w:r>
        <w:t>в развитии, совершенствовании условий воспитания, воспитательной деятельности;</w:t>
      </w:r>
    </w:p>
    <w:p w:rsidR="007A46EE" w:rsidRDefault="009E1D98">
      <w:pPr>
        <w:pStyle w:val="a3"/>
        <w:spacing w:line="352" w:lineRule="auto"/>
        <w:ind w:right="139" w:firstLine="710"/>
      </w:pPr>
      <w:r>
        <w:t>значимые для воспитания проекты и программы, в которых образовательная организация</w:t>
      </w:r>
      <w:r>
        <w:rPr>
          <w:spacing w:val="-1"/>
        </w:rPr>
        <w:t xml:space="preserve"> </w:t>
      </w:r>
      <w:r>
        <w:t>у</w:t>
      </w:r>
      <w:r>
        <w:t>же участвует</w:t>
      </w:r>
      <w:r>
        <w:rPr>
          <w:spacing w:val="-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планирует</w:t>
      </w:r>
      <w:r>
        <w:rPr>
          <w:spacing w:val="-3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(федеральные, региональные, муниципальные, международные, сетевые и другие), включённые в систему воспитательной деятельности;</w:t>
      </w:r>
    </w:p>
    <w:p w:rsidR="007A46EE" w:rsidRDefault="009E1D98">
      <w:pPr>
        <w:pStyle w:val="a3"/>
        <w:spacing w:line="350" w:lineRule="auto"/>
        <w:ind w:right="156" w:firstLine="710"/>
      </w:pPr>
      <w:r>
        <w:t>реализуемые инновационные, перспективные воспитательные практики, определяющие</w:t>
      </w:r>
      <w:r>
        <w:rPr>
          <w:spacing w:val="80"/>
        </w:rPr>
        <w:t xml:space="preserve">  </w:t>
      </w:r>
      <w:r>
        <w:t>«уникально</w:t>
      </w:r>
      <w:r>
        <w:t>сть»</w:t>
      </w:r>
      <w:r>
        <w:rPr>
          <w:spacing w:val="80"/>
        </w:rPr>
        <w:t xml:space="preserve">  </w:t>
      </w:r>
      <w:r>
        <w:t>образовательной</w:t>
      </w:r>
      <w:r>
        <w:rPr>
          <w:spacing w:val="80"/>
        </w:rPr>
        <w:t xml:space="preserve">  </w:t>
      </w:r>
      <w:r>
        <w:t>организации;</w:t>
      </w:r>
      <w:r>
        <w:rPr>
          <w:spacing w:val="80"/>
        </w:rPr>
        <w:t xml:space="preserve">  </w:t>
      </w:r>
      <w:r>
        <w:t>результаты</w:t>
      </w:r>
      <w:r>
        <w:rPr>
          <w:spacing w:val="80"/>
        </w:rPr>
        <w:t xml:space="preserve"> </w:t>
      </w:r>
      <w:r>
        <w:t>их реализации, трансляции в системе образования;</w:t>
      </w:r>
    </w:p>
    <w:p w:rsidR="007A46EE" w:rsidRDefault="009E1D98">
      <w:pPr>
        <w:pStyle w:val="a3"/>
        <w:spacing w:line="350" w:lineRule="auto"/>
        <w:ind w:right="144" w:firstLine="710"/>
      </w:pPr>
      <w:r>
        <w:t>наличие</w:t>
      </w:r>
      <w:r>
        <w:rPr>
          <w:spacing w:val="80"/>
          <w:w w:val="150"/>
        </w:rPr>
        <w:t xml:space="preserve">  </w:t>
      </w:r>
      <w:r>
        <w:t>«препятствий»</w:t>
      </w:r>
      <w:r>
        <w:rPr>
          <w:spacing w:val="80"/>
          <w:w w:val="150"/>
        </w:rPr>
        <w:t xml:space="preserve">  </w:t>
      </w:r>
      <w:r>
        <w:t>к</w:t>
      </w:r>
      <w:r>
        <w:rPr>
          <w:spacing w:val="80"/>
          <w:w w:val="150"/>
        </w:rPr>
        <w:t xml:space="preserve">  </w:t>
      </w:r>
      <w:r>
        <w:t>достижению</w:t>
      </w:r>
      <w:r>
        <w:rPr>
          <w:spacing w:val="80"/>
          <w:w w:val="150"/>
        </w:rPr>
        <w:t xml:space="preserve">  </w:t>
      </w:r>
      <w:r>
        <w:t>эффективных</w:t>
      </w:r>
      <w:r>
        <w:rPr>
          <w:spacing w:val="80"/>
          <w:w w:val="150"/>
        </w:rPr>
        <w:t xml:space="preserve">  </w:t>
      </w:r>
      <w:r>
        <w:t>результатов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воспитательной</w:t>
      </w:r>
      <w:r>
        <w:rPr>
          <w:spacing w:val="40"/>
        </w:rPr>
        <w:t xml:space="preserve">  </w:t>
      </w:r>
      <w:r>
        <w:t>деятельности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решения</w:t>
      </w:r>
      <w:r>
        <w:rPr>
          <w:spacing w:val="40"/>
        </w:rPr>
        <w:t xml:space="preserve">  </w:t>
      </w:r>
      <w:r>
        <w:t>этих</w:t>
      </w:r>
      <w:r>
        <w:rPr>
          <w:spacing w:val="40"/>
        </w:rPr>
        <w:t xml:space="preserve">  </w:t>
      </w:r>
      <w:r>
        <w:t>проблем,</w:t>
      </w:r>
      <w:r>
        <w:rPr>
          <w:spacing w:val="40"/>
        </w:rPr>
        <w:t xml:space="preserve">  </w:t>
      </w:r>
      <w:r>
        <w:t>отсутствующие или недостаточно выраженные в массовой практике.</w:t>
      </w:r>
    </w:p>
    <w:p w:rsidR="007A46EE" w:rsidRDefault="009E1D98">
      <w:pPr>
        <w:pStyle w:val="a5"/>
        <w:numPr>
          <w:ilvl w:val="2"/>
          <w:numId w:val="36"/>
        </w:numPr>
        <w:tabs>
          <w:tab w:val="left" w:pos="1979"/>
        </w:tabs>
        <w:spacing w:before="6"/>
        <w:ind w:left="1979" w:hanging="843"/>
        <w:jc w:val="both"/>
        <w:rPr>
          <w:sz w:val="28"/>
        </w:rPr>
      </w:pPr>
      <w:r>
        <w:rPr>
          <w:spacing w:val="-2"/>
          <w:sz w:val="28"/>
        </w:rPr>
        <w:t>Дополнительные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характеристики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(могут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учитываться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описании):</w:t>
      </w:r>
    </w:p>
    <w:p w:rsidR="007A46EE" w:rsidRDefault="009E1D98">
      <w:pPr>
        <w:pStyle w:val="a3"/>
        <w:spacing w:before="154" w:line="352" w:lineRule="auto"/>
        <w:ind w:right="143" w:firstLine="710"/>
      </w:pPr>
      <w:r>
        <w:t>особенности местоположения и социокультурного окружения</w:t>
      </w:r>
      <w:r>
        <w:rPr>
          <w:spacing w:val="40"/>
        </w:rPr>
        <w:t xml:space="preserve"> </w:t>
      </w:r>
      <w:r>
        <w:t>образовательной организации, историко-культурная, этнокультурная, конфессиональная специфика населения местности, включённость в историко- культурный контекст территории;</w:t>
      </w:r>
    </w:p>
    <w:p w:rsidR="007A46EE" w:rsidRDefault="009E1D98">
      <w:pPr>
        <w:pStyle w:val="a3"/>
        <w:spacing w:line="352" w:lineRule="auto"/>
        <w:ind w:right="146" w:firstLine="710"/>
      </w:pPr>
      <w:r>
        <w:t>контингент обучающихся, их семей, его социально-культурные, этнокультурные,</w:t>
      </w:r>
      <w:r>
        <w:rPr>
          <w:spacing w:val="80"/>
        </w:rPr>
        <w:t xml:space="preserve"> </w:t>
      </w:r>
      <w:r>
        <w:t>конфессио</w:t>
      </w:r>
      <w:r>
        <w:t>нальные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иные</w:t>
      </w:r>
      <w:r>
        <w:rPr>
          <w:spacing w:val="80"/>
        </w:rPr>
        <w:t xml:space="preserve"> </w:t>
      </w:r>
      <w:r>
        <w:t>особенности,</w:t>
      </w:r>
      <w:r>
        <w:rPr>
          <w:spacing w:val="80"/>
        </w:rPr>
        <w:t xml:space="preserve"> </w:t>
      </w:r>
      <w:r>
        <w:t>состав</w:t>
      </w:r>
      <w:r>
        <w:rPr>
          <w:spacing w:val="80"/>
        </w:rPr>
        <w:t xml:space="preserve"> </w:t>
      </w:r>
      <w:r>
        <w:t>(стабильный или нет), наличие и состав обучающихся с особыми образовательными потребностями, обучающихся с ОВЗ, находящихся в трудной жизненной ситуации</w:t>
      </w:r>
      <w:r>
        <w:rPr>
          <w:spacing w:val="80"/>
        </w:rPr>
        <w:t xml:space="preserve"> </w:t>
      </w:r>
      <w:r>
        <w:t>и другие;</w:t>
      </w:r>
    </w:p>
    <w:p w:rsidR="007A46EE" w:rsidRDefault="009E1D98">
      <w:pPr>
        <w:pStyle w:val="a3"/>
        <w:spacing w:line="352" w:lineRule="auto"/>
        <w:ind w:right="148" w:firstLine="710"/>
      </w:pPr>
      <w:r>
        <w:t>организационно-правовая форма образовательной организации,</w:t>
      </w:r>
      <w:r>
        <w:t xml:space="preserve"> наличие разных</w:t>
      </w:r>
      <w:r>
        <w:rPr>
          <w:spacing w:val="40"/>
        </w:rPr>
        <w:t xml:space="preserve"> </w:t>
      </w:r>
      <w:r>
        <w:t>уровней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направленность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 xml:space="preserve">программ, в том числе наличие образовательных программ с углублённым изучением учебных </w:t>
      </w:r>
      <w:r>
        <w:rPr>
          <w:spacing w:val="-2"/>
        </w:rPr>
        <w:t>предметов;</w:t>
      </w:r>
    </w:p>
    <w:p w:rsidR="007A46EE" w:rsidRDefault="007A46EE">
      <w:pPr>
        <w:pStyle w:val="a3"/>
        <w:spacing w:line="35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0" w:lineRule="auto"/>
        <w:ind w:right="138" w:firstLine="710"/>
      </w:pPr>
      <w:r>
        <w:t>режим деятельности образовательной организации, в том числе хара</w:t>
      </w:r>
      <w:r>
        <w:t>ктеристики по решению участников образовательных отношений (форма обучающихся, организация питания и другие);</w:t>
      </w:r>
    </w:p>
    <w:p w:rsidR="007A46EE" w:rsidRDefault="009E1D98">
      <w:pPr>
        <w:pStyle w:val="a3"/>
        <w:spacing w:before="11" w:line="350" w:lineRule="auto"/>
        <w:ind w:right="133" w:firstLine="710"/>
      </w:pPr>
      <w:r>
        <w:t>наличие вариативных учебных курсов, практик гражданской, духовно- нравственной, социокультурной, экологической и другой воспитательной направленно</w:t>
      </w:r>
      <w:r>
        <w:t>сти, в том числе включённых в учебные планы по решению участников образовательных отношений, авторских курсов, программ воспитательной направленности, самостоятельно разработанных и реализуемых педагогическими работниками образовательной организации.</w:t>
      </w:r>
    </w:p>
    <w:p w:rsidR="007A46EE" w:rsidRDefault="009E1D98">
      <w:pPr>
        <w:pStyle w:val="1"/>
        <w:spacing w:before="12"/>
        <w:ind w:left="1136" w:firstLine="0"/>
        <w:rPr>
          <w:b w:val="0"/>
        </w:rPr>
      </w:pPr>
      <w:bookmarkStart w:id="138" w:name="38.3.4_Виды,_формы_и_содержание_воспитат"/>
      <w:bookmarkEnd w:id="138"/>
      <w:r>
        <w:t>38.3.</w:t>
      </w:r>
      <w:r>
        <w:t>4</w:t>
      </w:r>
      <w:r>
        <w:rPr>
          <w:spacing w:val="-18"/>
        </w:rPr>
        <w:t xml:space="preserve"> </w:t>
      </w:r>
      <w:r>
        <w:t>Виды,</w:t>
      </w:r>
      <w:r>
        <w:rPr>
          <w:spacing w:val="-13"/>
        </w:rPr>
        <w:t xml:space="preserve"> </w:t>
      </w:r>
      <w:r>
        <w:t>формы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воспитательной</w:t>
      </w:r>
      <w:r>
        <w:rPr>
          <w:spacing w:val="-12"/>
        </w:rPr>
        <w:t xml:space="preserve"> </w:t>
      </w:r>
      <w:r>
        <w:rPr>
          <w:spacing w:val="-2"/>
        </w:rPr>
        <w:t>деятельности</w:t>
      </w:r>
      <w:r>
        <w:rPr>
          <w:b w:val="0"/>
          <w:spacing w:val="-2"/>
        </w:rPr>
        <w:t>.</w:t>
      </w:r>
    </w:p>
    <w:p w:rsidR="007A46EE" w:rsidRDefault="009E1D98">
      <w:pPr>
        <w:pStyle w:val="a3"/>
        <w:spacing w:before="149" w:line="355" w:lineRule="auto"/>
        <w:ind w:right="152" w:firstLine="710"/>
      </w:pPr>
      <w:r>
        <w:t xml:space="preserve">Виды, формы и содержание воспитательной деятельности в этом разделе планируются, представляются </w:t>
      </w:r>
      <w:r>
        <w:rPr>
          <w:color w:val="FF0000"/>
        </w:rPr>
        <w:t>по модулям.</w:t>
      </w:r>
    </w:p>
    <w:p w:rsidR="007A46EE" w:rsidRDefault="009E1D98">
      <w:pPr>
        <w:pStyle w:val="a3"/>
        <w:spacing w:line="352" w:lineRule="auto"/>
        <w:ind w:right="140" w:firstLine="710"/>
      </w:pPr>
      <w:r>
        <w:t>В</w:t>
      </w:r>
      <w:r>
        <w:rPr>
          <w:spacing w:val="40"/>
        </w:rPr>
        <w:t xml:space="preserve"> </w:t>
      </w:r>
      <w:r>
        <w:t>модуле</w:t>
      </w:r>
      <w:r>
        <w:rPr>
          <w:spacing w:val="40"/>
        </w:rPr>
        <w:t xml:space="preserve"> </w:t>
      </w:r>
      <w:r>
        <w:t>описываются</w:t>
      </w:r>
      <w:r>
        <w:rPr>
          <w:spacing w:val="40"/>
        </w:rPr>
        <w:t xml:space="preserve"> </w:t>
      </w:r>
      <w:r>
        <w:t>виды,</w:t>
      </w:r>
      <w:r>
        <w:rPr>
          <w:spacing w:val="40"/>
        </w:rPr>
        <w:t xml:space="preserve"> </w:t>
      </w:r>
      <w:r>
        <w:t>формы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воспитательной</w:t>
      </w:r>
      <w:r>
        <w:rPr>
          <w:spacing w:val="40"/>
        </w:rPr>
        <w:t xml:space="preserve"> </w:t>
      </w:r>
      <w:r>
        <w:t>работы в</w:t>
      </w:r>
      <w:r>
        <w:rPr>
          <w:spacing w:val="80"/>
          <w:w w:val="150"/>
        </w:rPr>
        <w:t xml:space="preserve">  </w:t>
      </w:r>
      <w:r>
        <w:t>учебном</w:t>
      </w:r>
      <w:r>
        <w:rPr>
          <w:spacing w:val="80"/>
          <w:w w:val="150"/>
        </w:rPr>
        <w:t xml:space="preserve">  </w:t>
      </w:r>
      <w:r>
        <w:t>году</w:t>
      </w:r>
      <w:r>
        <w:rPr>
          <w:spacing w:val="80"/>
          <w:w w:val="150"/>
        </w:rPr>
        <w:t xml:space="preserve">  </w:t>
      </w:r>
      <w:r>
        <w:t>в</w:t>
      </w:r>
      <w:r>
        <w:rPr>
          <w:spacing w:val="80"/>
          <w:w w:val="150"/>
        </w:rPr>
        <w:t xml:space="preserve">  </w:t>
      </w:r>
      <w:r>
        <w:t>рамках</w:t>
      </w:r>
      <w:r>
        <w:rPr>
          <w:spacing w:val="80"/>
          <w:w w:val="150"/>
        </w:rPr>
        <w:t xml:space="preserve">  </w:t>
      </w:r>
      <w:r>
        <w:t>определённого</w:t>
      </w:r>
      <w:r>
        <w:rPr>
          <w:spacing w:val="80"/>
          <w:w w:val="150"/>
        </w:rPr>
        <w:t xml:space="preserve">  </w:t>
      </w:r>
      <w:r>
        <w:t>направления</w:t>
      </w:r>
      <w:r>
        <w:rPr>
          <w:spacing w:val="80"/>
          <w:w w:val="150"/>
        </w:rPr>
        <w:t xml:space="preserve">  </w:t>
      </w:r>
      <w:r>
        <w:t>деятельности в 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</w:t>
      </w:r>
      <w:r>
        <w:rPr>
          <w:spacing w:val="80"/>
        </w:rPr>
        <w:t xml:space="preserve"> </w:t>
      </w:r>
      <w:r>
        <w:t>деятельность,</w:t>
      </w:r>
      <w:r>
        <w:rPr>
          <w:spacing w:val="80"/>
        </w:rPr>
        <w:t xml:space="preserve"> </w:t>
      </w:r>
      <w:r>
        <w:t>внеурочная</w:t>
      </w:r>
      <w:r>
        <w:rPr>
          <w:spacing w:val="80"/>
        </w:rPr>
        <w:t xml:space="preserve"> </w:t>
      </w:r>
      <w:r>
        <w:t>деятельность,</w:t>
      </w:r>
      <w:r>
        <w:rPr>
          <w:spacing w:val="80"/>
        </w:rPr>
        <w:t xml:space="preserve"> </w:t>
      </w:r>
      <w:r>
        <w:t>взаимодействие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родителями и другие).</w:t>
      </w:r>
    </w:p>
    <w:p w:rsidR="007A46EE" w:rsidRDefault="009E1D98">
      <w:pPr>
        <w:pStyle w:val="a3"/>
        <w:spacing w:line="352" w:lineRule="auto"/>
        <w:ind w:right="135" w:firstLine="710"/>
      </w:pPr>
      <w:r>
        <w:t>В рабочей программе воспитания представлены описания воспитательной работы в рамках основных (инвариантных) модулей, согласно правовым условиям реализации образовательных программ (урочная деятельность, внеурочная деятельность и друг</w:t>
      </w:r>
      <w:r>
        <w:t>ие). Раздел можно дополнить описанием дополнительных (вариативных) модулей, если такая деятельность реализуется в</w:t>
      </w:r>
      <w:r>
        <w:rPr>
          <w:spacing w:val="40"/>
        </w:rPr>
        <w:t xml:space="preserve"> </w:t>
      </w:r>
      <w:r>
        <w:t>общеобразовательной организации (дополнительное образование, детские общественные объединения, школьные медиа, школьный музей, добровольческая</w:t>
      </w:r>
      <w:r>
        <w:t xml:space="preserve"> деятельность (волонтёрство), школьные спортивные клубы, школьные театры, наставничество), а также описанием иных модулей, разработанных образовательной </w:t>
      </w:r>
      <w:r>
        <w:rPr>
          <w:spacing w:val="-2"/>
        </w:rPr>
        <w:t>организацией.</w:t>
      </w:r>
    </w:p>
    <w:p w:rsidR="007A46EE" w:rsidRDefault="009E1D98">
      <w:pPr>
        <w:pStyle w:val="a3"/>
        <w:spacing w:line="355" w:lineRule="auto"/>
        <w:ind w:right="152" w:firstLine="710"/>
      </w:pPr>
      <w:r>
        <w:t>Последовательность</w:t>
      </w:r>
      <w:r>
        <w:rPr>
          <w:spacing w:val="80"/>
          <w:w w:val="150"/>
        </w:rPr>
        <w:t xml:space="preserve">  </w:t>
      </w:r>
      <w:r>
        <w:t>описания</w:t>
      </w:r>
      <w:r>
        <w:rPr>
          <w:spacing w:val="80"/>
          <w:w w:val="150"/>
        </w:rPr>
        <w:t xml:space="preserve">  </w:t>
      </w:r>
      <w:r>
        <w:t>модулей</w:t>
      </w:r>
      <w:r>
        <w:rPr>
          <w:spacing w:val="80"/>
          <w:w w:val="150"/>
        </w:rPr>
        <w:t xml:space="preserve">  </w:t>
      </w:r>
      <w:r>
        <w:t>является</w:t>
      </w:r>
      <w:r>
        <w:rPr>
          <w:spacing w:val="80"/>
          <w:w w:val="150"/>
        </w:rPr>
        <w:t xml:space="preserve">  </w:t>
      </w:r>
      <w:r>
        <w:t>ориентировочной,</w:t>
      </w:r>
      <w:r>
        <w:rPr>
          <w:spacing w:val="80"/>
        </w:rPr>
        <w:t xml:space="preserve"> </w:t>
      </w:r>
      <w:r>
        <w:t>в</w:t>
      </w:r>
      <w:r>
        <w:rPr>
          <w:spacing w:val="58"/>
        </w:rPr>
        <w:t xml:space="preserve">  </w:t>
      </w:r>
      <w:r>
        <w:t>рабочей</w:t>
      </w:r>
      <w:r>
        <w:rPr>
          <w:spacing w:val="60"/>
        </w:rPr>
        <w:t xml:space="preserve">  </w:t>
      </w:r>
      <w:r>
        <w:t>программе</w:t>
      </w:r>
      <w:r>
        <w:rPr>
          <w:spacing w:val="58"/>
        </w:rPr>
        <w:t xml:space="preserve">  </w:t>
      </w:r>
      <w:r>
        <w:t>воспитания</w:t>
      </w:r>
      <w:r>
        <w:rPr>
          <w:spacing w:val="63"/>
        </w:rPr>
        <w:t xml:space="preserve">  </w:t>
      </w:r>
      <w:r>
        <w:t>образовательной</w:t>
      </w:r>
      <w:r>
        <w:rPr>
          <w:spacing w:val="60"/>
        </w:rPr>
        <w:t xml:space="preserve">  </w:t>
      </w:r>
      <w:r>
        <w:t>организации</w:t>
      </w:r>
      <w:r>
        <w:rPr>
          <w:spacing w:val="60"/>
        </w:rPr>
        <w:t xml:space="preserve">  </w:t>
      </w:r>
      <w:r>
        <w:t>их</w:t>
      </w:r>
      <w:r>
        <w:rPr>
          <w:spacing w:val="40"/>
        </w:rPr>
        <w:t xml:space="preserve">  </w:t>
      </w:r>
      <w:r>
        <w:t>можно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0" w:lineRule="auto"/>
        <w:ind w:right="167"/>
      </w:pPr>
      <w:r>
        <w:t>расположить в</w:t>
      </w:r>
      <w:r>
        <w:rPr>
          <w:spacing w:val="-1"/>
        </w:rPr>
        <w:t xml:space="preserve"> </w:t>
      </w:r>
      <w:r>
        <w:t>последовательности, соответствующей значимости в</w:t>
      </w:r>
      <w:r>
        <w:rPr>
          <w:spacing w:val="-1"/>
        </w:rPr>
        <w:t xml:space="preserve"> </w:t>
      </w:r>
      <w:r>
        <w:t xml:space="preserve">воспитательной деятельности образовательной организации по самооценке педагогического </w:t>
      </w:r>
      <w:r>
        <w:rPr>
          <w:spacing w:val="-2"/>
        </w:rPr>
        <w:t>коллектива.</w:t>
      </w:r>
    </w:p>
    <w:p w:rsidR="007A46EE" w:rsidRDefault="009E1D98">
      <w:pPr>
        <w:pStyle w:val="1"/>
        <w:spacing w:before="16"/>
        <w:ind w:left="1136" w:firstLine="0"/>
      </w:pPr>
      <w:bookmarkStart w:id="139" w:name="Модуль_«Урочная_деятельность»."/>
      <w:bookmarkEnd w:id="139"/>
      <w:r>
        <w:rPr>
          <w:spacing w:val="-2"/>
        </w:rPr>
        <w:t>Модуль</w:t>
      </w:r>
      <w:r>
        <w:rPr>
          <w:spacing w:val="-6"/>
        </w:rPr>
        <w:t xml:space="preserve"> </w:t>
      </w:r>
      <w:r>
        <w:rPr>
          <w:spacing w:val="-2"/>
        </w:rPr>
        <w:t>«Урочная</w:t>
      </w:r>
      <w:r>
        <w:rPr>
          <w:spacing w:val="-3"/>
        </w:rPr>
        <w:t xml:space="preserve"> </w:t>
      </w:r>
      <w:r>
        <w:rPr>
          <w:spacing w:val="-2"/>
        </w:rPr>
        <w:t>деятельность».</w:t>
      </w:r>
    </w:p>
    <w:p w:rsidR="007A46EE" w:rsidRDefault="009E1D98">
      <w:pPr>
        <w:pStyle w:val="a3"/>
        <w:spacing w:before="139" w:line="352" w:lineRule="auto"/>
        <w:ind w:right="154" w:firstLine="710"/>
      </w:pPr>
      <w:r>
        <w:t>Реализация воспитательного потенциала уроков (урочной деятельности, аудиторных занятий в рамках максимально допустимой учебной нагрузки) может предусматривать (указываются конкретные позиции, имеющиеся в образовательной организации или запла</w:t>
      </w:r>
      <w:r>
        <w:t>нированные):</w:t>
      </w:r>
    </w:p>
    <w:p w:rsidR="007A46EE" w:rsidRDefault="009E1D98">
      <w:pPr>
        <w:pStyle w:val="a3"/>
        <w:spacing w:before="3" w:line="350" w:lineRule="auto"/>
        <w:ind w:right="153" w:firstLine="710"/>
      </w:pPr>
      <w: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</w:t>
      </w:r>
      <w:r>
        <w:t>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7A46EE" w:rsidRDefault="009E1D98">
      <w:pPr>
        <w:pStyle w:val="a3"/>
        <w:spacing w:before="17" w:line="350" w:lineRule="auto"/>
        <w:ind w:right="146" w:firstLine="710"/>
      </w:pPr>
      <w:r>
        <w:t>включение учителями в рабочие программы по учебным предметам, курсам, модулям целевых ориентиров результатов воспитания, и</w:t>
      </w:r>
      <w:r>
        <w:t>х учёт в определении воспитательных задач уроков, занятий;</w:t>
      </w:r>
    </w:p>
    <w:p w:rsidR="007A46EE" w:rsidRDefault="009E1D98">
      <w:pPr>
        <w:pStyle w:val="a3"/>
        <w:spacing w:before="6" w:line="355" w:lineRule="auto"/>
        <w:ind w:right="168" w:firstLine="710"/>
      </w:pPr>
      <w: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7A46EE" w:rsidRDefault="009E1D98">
      <w:pPr>
        <w:pStyle w:val="a3"/>
        <w:spacing w:line="352" w:lineRule="auto"/>
        <w:ind w:right="148" w:firstLine="710"/>
      </w:pPr>
      <w:r>
        <w:t>выбор методов, методик, технологий, оказывающих воспит</w:t>
      </w:r>
      <w:r>
        <w:t>ательное воздействие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личность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соответствии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воспитательным</w:t>
      </w:r>
      <w:r>
        <w:rPr>
          <w:spacing w:val="80"/>
          <w:w w:val="150"/>
        </w:rPr>
        <w:t xml:space="preserve"> </w:t>
      </w:r>
      <w:r>
        <w:t>идеалом,</w:t>
      </w:r>
      <w:r>
        <w:rPr>
          <w:spacing w:val="80"/>
          <w:w w:val="150"/>
        </w:rPr>
        <w:t xml:space="preserve"> </w:t>
      </w:r>
      <w:r>
        <w:t>целью</w:t>
      </w:r>
      <w:r>
        <w:rPr>
          <w:spacing w:val="80"/>
          <w:w w:val="150"/>
        </w:rPr>
        <w:t xml:space="preserve"> </w:t>
      </w:r>
      <w:r>
        <w:t>и задачами воспитания, целевыми ориентирами результатов воспитания;</w:t>
      </w:r>
      <w:r>
        <w:rPr>
          <w:spacing w:val="40"/>
        </w:rPr>
        <w:t xml:space="preserve"> </w:t>
      </w:r>
      <w:r>
        <w:t>реализацию приоритета воспитания в учебной деятельности;</w:t>
      </w:r>
    </w:p>
    <w:p w:rsidR="007A46EE" w:rsidRDefault="009E1D98">
      <w:pPr>
        <w:pStyle w:val="a3"/>
        <w:spacing w:line="352" w:lineRule="auto"/>
        <w:ind w:right="146" w:firstLine="710"/>
      </w:pPr>
      <w:r>
        <w:t>привлечение</w:t>
      </w:r>
      <w:r>
        <w:rPr>
          <w:spacing w:val="80"/>
        </w:rPr>
        <w:t xml:space="preserve"> </w:t>
      </w:r>
      <w:r>
        <w:t>внимания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ценностному</w:t>
      </w:r>
      <w:r>
        <w:rPr>
          <w:spacing w:val="80"/>
        </w:rPr>
        <w:t xml:space="preserve"> </w:t>
      </w:r>
      <w:r>
        <w:t>аспе</w:t>
      </w:r>
      <w:r>
        <w:t>кту</w:t>
      </w:r>
      <w:r>
        <w:rPr>
          <w:spacing w:val="80"/>
        </w:rPr>
        <w:t xml:space="preserve"> </w:t>
      </w:r>
      <w:r>
        <w:t>изучаемых</w:t>
      </w:r>
      <w:r>
        <w:rPr>
          <w:spacing w:val="40"/>
        </w:rPr>
        <w:t xml:space="preserve"> </w:t>
      </w:r>
      <w:r>
        <w:t>на уроках предметов, явлений и событий, инициирование обсуждений, высказываний</w:t>
      </w:r>
      <w:r>
        <w:rPr>
          <w:spacing w:val="80"/>
        </w:rPr>
        <w:t xml:space="preserve">  </w:t>
      </w:r>
      <w:r>
        <w:t>своего</w:t>
      </w:r>
      <w:r>
        <w:rPr>
          <w:spacing w:val="80"/>
        </w:rPr>
        <w:t xml:space="preserve">  </w:t>
      </w:r>
      <w:r>
        <w:t>мнения,</w:t>
      </w:r>
      <w:r>
        <w:rPr>
          <w:spacing w:val="80"/>
        </w:rPr>
        <w:t xml:space="preserve">  </w:t>
      </w:r>
      <w:r>
        <w:t>выработки</w:t>
      </w:r>
      <w:r>
        <w:rPr>
          <w:spacing w:val="80"/>
        </w:rPr>
        <w:t xml:space="preserve">  </w:t>
      </w:r>
      <w:r>
        <w:t>своего</w:t>
      </w:r>
      <w:r>
        <w:rPr>
          <w:spacing w:val="80"/>
        </w:rPr>
        <w:t xml:space="preserve">  </w:t>
      </w:r>
      <w:r>
        <w:t>личностного</w:t>
      </w:r>
      <w:r>
        <w:rPr>
          <w:spacing w:val="80"/>
        </w:rPr>
        <w:t xml:space="preserve">  </w:t>
      </w:r>
      <w:r>
        <w:t>отношения к изучаемым событиям, явлениям, лицам;</w:t>
      </w:r>
    </w:p>
    <w:p w:rsidR="007A46EE" w:rsidRDefault="009E1D98">
      <w:pPr>
        <w:pStyle w:val="a3"/>
        <w:spacing w:line="355" w:lineRule="auto"/>
        <w:ind w:right="138" w:firstLine="710"/>
      </w:pPr>
      <w:r>
        <w:t>применение интерактивных форм учебной работы – интеллектуальных,</w:t>
      </w:r>
      <w:r>
        <w:t xml:space="preserve"> стимулирующих познавательную мотивацию, игровых методик, дискуссий, дающих возможность</w:t>
      </w:r>
      <w:r>
        <w:rPr>
          <w:spacing w:val="80"/>
          <w:w w:val="150"/>
        </w:rPr>
        <w:t xml:space="preserve"> </w:t>
      </w:r>
      <w:r>
        <w:t>приобрести</w:t>
      </w:r>
      <w:r>
        <w:rPr>
          <w:spacing w:val="80"/>
          <w:w w:val="150"/>
        </w:rPr>
        <w:t xml:space="preserve"> </w:t>
      </w:r>
      <w:r>
        <w:t>опыт</w:t>
      </w:r>
      <w:r>
        <w:rPr>
          <w:spacing w:val="80"/>
          <w:w w:val="150"/>
        </w:rPr>
        <w:t xml:space="preserve"> </w:t>
      </w:r>
      <w:r>
        <w:t>ведения</w:t>
      </w:r>
      <w:r>
        <w:rPr>
          <w:spacing w:val="80"/>
          <w:w w:val="150"/>
        </w:rPr>
        <w:t xml:space="preserve"> </w:t>
      </w:r>
      <w:r>
        <w:t>конструктивного</w:t>
      </w:r>
      <w:r>
        <w:rPr>
          <w:spacing w:val="80"/>
          <w:w w:val="150"/>
        </w:rPr>
        <w:t xml:space="preserve"> </w:t>
      </w:r>
      <w:r>
        <w:t>диалога;</w:t>
      </w:r>
      <w:r>
        <w:rPr>
          <w:spacing w:val="80"/>
          <w:w w:val="150"/>
        </w:rPr>
        <w:t xml:space="preserve"> </w:t>
      </w:r>
      <w:r>
        <w:t>групповой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48" w:lineRule="auto"/>
        <w:ind w:right="164"/>
      </w:pPr>
      <w:r>
        <w:t>работы, которая учит строить отношения и действовать в команде, способствует развитию критического мышления;</w:t>
      </w:r>
    </w:p>
    <w:p w:rsidR="007A46EE" w:rsidRDefault="009E1D98">
      <w:pPr>
        <w:pStyle w:val="a3"/>
        <w:spacing w:before="12" w:line="352" w:lineRule="auto"/>
        <w:ind w:right="147" w:firstLine="710"/>
      </w:pPr>
      <w:r>
        <w:t>побуждение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соблюдать</w:t>
      </w:r>
      <w:r>
        <w:rPr>
          <w:spacing w:val="40"/>
        </w:rPr>
        <w:t xml:space="preserve"> </w:t>
      </w:r>
      <w:r>
        <w:t>нормы</w:t>
      </w:r>
      <w:r>
        <w:rPr>
          <w:spacing w:val="40"/>
        </w:rPr>
        <w:t xml:space="preserve"> </w:t>
      </w:r>
      <w:r>
        <w:t>поведения,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 xml:space="preserve">со сверстниками и педагогическими работниками, соответствующие укладу общеобразовательной организации, установление и поддержку доброжелательной </w:t>
      </w:r>
      <w:r>
        <w:rPr>
          <w:spacing w:val="-2"/>
        </w:rPr>
        <w:t>атмосферы;</w:t>
      </w:r>
    </w:p>
    <w:p w:rsidR="007A46EE" w:rsidRDefault="009E1D98">
      <w:pPr>
        <w:pStyle w:val="a3"/>
        <w:spacing w:line="352" w:lineRule="auto"/>
        <w:ind w:right="148" w:firstLine="710"/>
      </w:pPr>
      <w:r>
        <w:t>организацию</w:t>
      </w:r>
      <w:r>
        <w:rPr>
          <w:spacing w:val="-1"/>
        </w:rPr>
        <w:t xml:space="preserve"> </w:t>
      </w:r>
      <w:r>
        <w:t>наставничества мотивированных</w:t>
      </w:r>
      <w:r>
        <w:rPr>
          <w:spacing w:val="-2"/>
        </w:rPr>
        <w:t xml:space="preserve"> </w:t>
      </w:r>
      <w:r>
        <w:t>и эрудированных</w:t>
      </w:r>
      <w:r>
        <w:rPr>
          <w:spacing w:val="-5"/>
        </w:rPr>
        <w:t xml:space="preserve"> </w:t>
      </w:r>
      <w:r>
        <w:t>обучающихся над неуспевающими одноклассник</w:t>
      </w:r>
      <w:r>
        <w:t>ами, в том числе с особыми образовательными потребностями, дающего обучающимся социально значимый опыт сотрудничества</w:t>
      </w:r>
      <w:r>
        <w:rPr>
          <w:spacing w:val="80"/>
        </w:rPr>
        <w:t xml:space="preserve"> </w:t>
      </w:r>
      <w:r>
        <w:t>и взаимной помощи;</w:t>
      </w:r>
    </w:p>
    <w:p w:rsidR="007A46EE" w:rsidRDefault="009E1D98">
      <w:pPr>
        <w:pStyle w:val="a3"/>
        <w:spacing w:line="355" w:lineRule="auto"/>
        <w:ind w:right="154" w:firstLine="710"/>
      </w:pPr>
      <w:r>
        <w:t>инициирование и поддержку исследовательской деятельности обучающихся, планирование и выполнение индивидуальных и группо</w:t>
      </w:r>
      <w:r>
        <w:t>вых проектов</w:t>
      </w:r>
      <w:r>
        <w:rPr>
          <w:spacing w:val="40"/>
        </w:rPr>
        <w:t xml:space="preserve"> </w:t>
      </w:r>
      <w:r>
        <w:t>воспитательной направленности.</w:t>
      </w:r>
    </w:p>
    <w:p w:rsidR="007A46EE" w:rsidRDefault="009E1D98">
      <w:pPr>
        <w:pStyle w:val="1"/>
        <w:spacing w:line="318" w:lineRule="exact"/>
        <w:ind w:left="1136" w:firstLine="0"/>
        <w:rPr>
          <w:b w:val="0"/>
        </w:rPr>
      </w:pPr>
      <w:bookmarkStart w:id="140" w:name="Модуль_«Внеурочная_деятельность»."/>
      <w:bookmarkEnd w:id="140"/>
      <w:r>
        <w:rPr>
          <w:spacing w:val="-2"/>
        </w:rPr>
        <w:t>Модуль</w:t>
      </w:r>
      <w:r>
        <w:rPr>
          <w:spacing w:val="-6"/>
        </w:rPr>
        <w:t xml:space="preserve"> </w:t>
      </w:r>
      <w:r>
        <w:rPr>
          <w:spacing w:val="-2"/>
        </w:rPr>
        <w:t>«Внеурочная деятельность</w:t>
      </w:r>
      <w:r>
        <w:rPr>
          <w:b w:val="0"/>
          <w:spacing w:val="-2"/>
        </w:rPr>
        <w:t>».</w:t>
      </w:r>
    </w:p>
    <w:p w:rsidR="007A46EE" w:rsidRDefault="009E1D98">
      <w:pPr>
        <w:pStyle w:val="a3"/>
        <w:spacing w:before="146" w:line="350" w:lineRule="auto"/>
        <w:ind w:right="140" w:firstLine="710"/>
      </w:pPr>
      <w: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 (у</w:t>
      </w:r>
      <w:r>
        <w:t>казываются конкретные курсы, занятия, другие формы</w:t>
      </w:r>
      <w:r>
        <w:rPr>
          <w:spacing w:val="80"/>
        </w:rPr>
        <w:t xml:space="preserve">   </w:t>
      </w:r>
      <w:r>
        <w:t>работы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рамках</w:t>
      </w:r>
      <w:r>
        <w:rPr>
          <w:spacing w:val="80"/>
        </w:rPr>
        <w:t xml:space="preserve">   </w:t>
      </w:r>
      <w:r>
        <w:t>внеурочной</w:t>
      </w:r>
      <w:r>
        <w:rPr>
          <w:spacing w:val="80"/>
        </w:rPr>
        <w:t xml:space="preserve">   </w:t>
      </w:r>
      <w:r>
        <w:t>деятельности,</w:t>
      </w:r>
      <w:r>
        <w:rPr>
          <w:spacing w:val="80"/>
        </w:rPr>
        <w:t xml:space="preserve">   </w:t>
      </w:r>
      <w:r>
        <w:t>реализуемые</w:t>
      </w:r>
      <w:r>
        <w:rPr>
          <w:spacing w:val="80"/>
        </w:rPr>
        <w:t xml:space="preserve"> </w:t>
      </w:r>
      <w:r>
        <w:t>в образовательной организации или запланированные):</w:t>
      </w:r>
    </w:p>
    <w:p w:rsidR="007A46EE" w:rsidRDefault="009E1D98">
      <w:pPr>
        <w:pStyle w:val="a3"/>
        <w:spacing w:before="7" w:line="355" w:lineRule="auto"/>
        <w:ind w:right="138" w:firstLine="710"/>
      </w:pPr>
      <w:r>
        <w:t>курсы, занятия патриотической, гражданско-патриотической, военно- патриотической, краеве</w:t>
      </w:r>
      <w:r>
        <w:t>дческой, историко-культурной направленности;</w:t>
      </w:r>
    </w:p>
    <w:p w:rsidR="007A46EE" w:rsidRDefault="009E1D98">
      <w:pPr>
        <w:pStyle w:val="a3"/>
        <w:spacing w:before="2" w:line="355" w:lineRule="auto"/>
        <w:ind w:right="146" w:firstLine="710"/>
      </w:pPr>
      <w: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7A46EE" w:rsidRDefault="009E1D98">
      <w:pPr>
        <w:pStyle w:val="a3"/>
        <w:spacing w:line="355" w:lineRule="auto"/>
        <w:ind w:right="159" w:firstLine="710"/>
      </w:pPr>
      <w:r>
        <w:t>курсы, занятия познавательной,</w:t>
      </w:r>
      <w:r>
        <w:t xml:space="preserve"> научной, исследовательской, просветительской направленности;</w:t>
      </w:r>
    </w:p>
    <w:p w:rsidR="007A46EE" w:rsidRDefault="009E1D98">
      <w:pPr>
        <w:pStyle w:val="a3"/>
        <w:ind w:left="1136"/>
      </w:pPr>
      <w:r>
        <w:rPr>
          <w:spacing w:val="-2"/>
        </w:rPr>
        <w:t>курсы, занятия</w:t>
      </w:r>
      <w:r>
        <w:rPr>
          <w:spacing w:val="-3"/>
        </w:rPr>
        <w:t xml:space="preserve"> </w:t>
      </w:r>
      <w:r>
        <w:rPr>
          <w:spacing w:val="-2"/>
        </w:rPr>
        <w:t>экологической,</w:t>
      </w:r>
      <w:r>
        <w:t xml:space="preserve"> </w:t>
      </w:r>
      <w:r>
        <w:rPr>
          <w:spacing w:val="-2"/>
        </w:rPr>
        <w:t>природоохранной</w:t>
      </w:r>
      <w:r>
        <w:rPr>
          <w:spacing w:val="-3"/>
        </w:rPr>
        <w:t xml:space="preserve"> </w:t>
      </w:r>
      <w:r>
        <w:rPr>
          <w:spacing w:val="-2"/>
        </w:rPr>
        <w:t>направленности;</w:t>
      </w:r>
    </w:p>
    <w:p w:rsidR="007A46EE" w:rsidRDefault="009E1D98">
      <w:pPr>
        <w:pStyle w:val="a3"/>
        <w:spacing w:before="129" w:line="355" w:lineRule="auto"/>
        <w:ind w:right="149" w:firstLine="710"/>
      </w:pPr>
      <w:r>
        <w:t>курсы, занятия в области искусств, художественного творчества разных видов и жанров;</w:t>
      </w:r>
    </w:p>
    <w:p w:rsidR="007A46EE" w:rsidRDefault="009E1D98">
      <w:pPr>
        <w:pStyle w:val="a3"/>
        <w:spacing w:line="319" w:lineRule="exact"/>
        <w:ind w:left="1136"/>
      </w:pPr>
      <w:r>
        <w:rPr>
          <w:spacing w:val="-2"/>
        </w:rPr>
        <w:t>курсы, занятия</w:t>
      </w:r>
      <w:r>
        <w:rPr>
          <w:spacing w:val="-3"/>
        </w:rPr>
        <w:t xml:space="preserve"> </w:t>
      </w:r>
      <w:r>
        <w:rPr>
          <w:spacing w:val="-2"/>
        </w:rPr>
        <w:t>туристско-краеведческой</w:t>
      </w:r>
      <w:r>
        <w:rPr>
          <w:spacing w:val="9"/>
        </w:rPr>
        <w:t xml:space="preserve"> </w:t>
      </w:r>
      <w:r>
        <w:rPr>
          <w:spacing w:val="-2"/>
        </w:rPr>
        <w:t>направле</w:t>
      </w:r>
      <w:r>
        <w:rPr>
          <w:spacing w:val="-2"/>
        </w:rPr>
        <w:t>нности;</w:t>
      </w:r>
    </w:p>
    <w:p w:rsidR="007A46EE" w:rsidRDefault="007A46EE">
      <w:pPr>
        <w:pStyle w:val="a3"/>
        <w:spacing w:line="319" w:lineRule="exac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ind w:left="1136"/>
      </w:pPr>
      <w:r>
        <w:rPr>
          <w:spacing w:val="-2"/>
        </w:rPr>
        <w:t>курсы, занятия оздоровительной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спортивной</w:t>
      </w:r>
      <w:r>
        <w:rPr>
          <w:spacing w:val="-4"/>
        </w:rPr>
        <w:t xml:space="preserve"> </w:t>
      </w:r>
      <w:r>
        <w:rPr>
          <w:spacing w:val="-2"/>
        </w:rPr>
        <w:t>направленности.</w:t>
      </w:r>
    </w:p>
    <w:p w:rsidR="007A46EE" w:rsidRDefault="009E1D98">
      <w:pPr>
        <w:pStyle w:val="1"/>
        <w:spacing w:before="158"/>
        <w:ind w:left="1136" w:firstLine="0"/>
      </w:pPr>
      <w:bookmarkStart w:id="141" w:name="Модуль_«Классное_руководство»."/>
      <w:bookmarkEnd w:id="141"/>
      <w:r>
        <w:rPr>
          <w:spacing w:val="-2"/>
        </w:rPr>
        <w:t>Модуль</w:t>
      </w:r>
      <w:r>
        <w:rPr>
          <w:spacing w:val="-10"/>
        </w:rPr>
        <w:t xml:space="preserve"> </w:t>
      </w:r>
      <w:r>
        <w:rPr>
          <w:spacing w:val="-2"/>
        </w:rPr>
        <w:t>«Классное</w:t>
      </w:r>
      <w:r>
        <w:rPr>
          <w:spacing w:val="-3"/>
        </w:rPr>
        <w:t xml:space="preserve"> </w:t>
      </w:r>
      <w:r>
        <w:rPr>
          <w:spacing w:val="-2"/>
        </w:rPr>
        <w:t>руководство».</w:t>
      </w:r>
    </w:p>
    <w:p w:rsidR="007A46EE" w:rsidRDefault="009E1D98">
      <w:pPr>
        <w:pStyle w:val="a3"/>
        <w:spacing w:before="144" w:line="352" w:lineRule="auto"/>
        <w:ind w:right="145" w:firstLine="710"/>
      </w:pPr>
      <w: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</w:t>
      </w:r>
      <w:r>
        <w:rPr>
          <w:spacing w:val="40"/>
        </w:rPr>
        <w:t xml:space="preserve"> </w:t>
      </w:r>
      <w:r>
        <w:t>конкретные</w:t>
      </w:r>
      <w:r>
        <w:rPr>
          <w:spacing w:val="40"/>
        </w:rPr>
        <w:t xml:space="preserve"> </w:t>
      </w:r>
      <w:r>
        <w:t>позиции,</w:t>
      </w:r>
      <w:r>
        <w:rPr>
          <w:spacing w:val="40"/>
        </w:rPr>
        <w:t xml:space="preserve"> </w:t>
      </w:r>
      <w:r>
        <w:t>имеющие</w:t>
      </w:r>
      <w:r>
        <w:t>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 или запланированные):</w:t>
      </w:r>
    </w:p>
    <w:p w:rsidR="007A46EE" w:rsidRDefault="009E1D98">
      <w:pPr>
        <w:pStyle w:val="a3"/>
        <w:spacing w:line="355" w:lineRule="auto"/>
        <w:ind w:right="148" w:firstLine="710"/>
      </w:pPr>
      <w:r>
        <w:t>планирование и проведение классных часов целевой воспитательной тематической направленности;</w:t>
      </w:r>
    </w:p>
    <w:p w:rsidR="007A46EE" w:rsidRDefault="009E1D98">
      <w:pPr>
        <w:pStyle w:val="a3"/>
        <w:spacing w:line="352" w:lineRule="auto"/>
        <w:ind w:right="143" w:firstLine="710"/>
      </w:pPr>
      <w:r>
        <w:t>инициирование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поддержку</w:t>
      </w:r>
      <w:r>
        <w:rPr>
          <w:spacing w:val="80"/>
        </w:rPr>
        <w:t xml:space="preserve"> </w:t>
      </w:r>
      <w:r>
        <w:t>классными</w:t>
      </w:r>
      <w:r>
        <w:rPr>
          <w:spacing w:val="80"/>
        </w:rPr>
        <w:t xml:space="preserve"> </w:t>
      </w:r>
      <w:r>
        <w:t>руководителями</w:t>
      </w:r>
      <w:r>
        <w:rPr>
          <w:spacing w:val="80"/>
        </w:rPr>
        <w:t xml:space="preserve"> </w:t>
      </w:r>
      <w:r>
        <w:t>участия</w:t>
      </w:r>
      <w:r>
        <w:rPr>
          <w:spacing w:val="80"/>
        </w:rPr>
        <w:t xml:space="preserve"> </w:t>
      </w:r>
      <w:r>
        <w:t>классов в общешкольных делах, мероприятиях, оказание необходимой помощи обучающимся в их подготовке, проведении и анализе;</w:t>
      </w:r>
    </w:p>
    <w:p w:rsidR="007A46EE" w:rsidRDefault="009E1D98">
      <w:pPr>
        <w:pStyle w:val="a3"/>
        <w:spacing w:line="352" w:lineRule="auto"/>
        <w:ind w:right="141" w:firstLine="710"/>
      </w:pPr>
      <w:r>
        <w:t>организацию интересных и полезных для личностного развития обучающихся совместных дел, позволяющих вовлекать в них обучающихся с разн</w:t>
      </w:r>
      <w:r>
        <w:t>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7A46EE" w:rsidRDefault="009E1D98">
      <w:pPr>
        <w:pStyle w:val="a3"/>
        <w:spacing w:line="352" w:lineRule="auto"/>
        <w:ind w:right="153" w:firstLine="710"/>
      </w:pPr>
      <w:r>
        <w:t>сплочение коллектива класса через игры и тренинги на командообразование</w:t>
      </w:r>
      <w:r>
        <w:t>, внеучебные и внешкольные мероприятия, походы, экскурсии, празднования дней рождения обучающихся, классные вечера;</w:t>
      </w:r>
    </w:p>
    <w:p w:rsidR="007A46EE" w:rsidRDefault="009E1D98">
      <w:pPr>
        <w:pStyle w:val="a3"/>
        <w:spacing w:line="355" w:lineRule="auto"/>
        <w:ind w:right="151" w:firstLine="710"/>
      </w:pPr>
      <w:r>
        <w:t>выработку</w:t>
      </w:r>
      <w:r>
        <w:rPr>
          <w:spacing w:val="80"/>
        </w:rPr>
        <w:t xml:space="preserve"> </w:t>
      </w:r>
      <w:r>
        <w:t>совместно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обучающимися</w:t>
      </w:r>
      <w:r>
        <w:rPr>
          <w:spacing w:val="80"/>
        </w:rPr>
        <w:t xml:space="preserve"> </w:t>
      </w:r>
      <w:r>
        <w:t>правил</w:t>
      </w:r>
      <w:r>
        <w:rPr>
          <w:spacing w:val="80"/>
        </w:rPr>
        <w:t xml:space="preserve"> </w:t>
      </w:r>
      <w:r>
        <w:t>поведения</w:t>
      </w:r>
      <w:r>
        <w:rPr>
          <w:spacing w:val="80"/>
        </w:rPr>
        <w:t xml:space="preserve"> </w:t>
      </w:r>
      <w:r>
        <w:t>класса,</w:t>
      </w:r>
      <w:r>
        <w:rPr>
          <w:spacing w:val="80"/>
        </w:rPr>
        <w:t xml:space="preserve"> </w:t>
      </w:r>
      <w:r>
        <w:t>участие в выработке таких правил поведения в образовательной организации;</w:t>
      </w:r>
    </w:p>
    <w:p w:rsidR="007A46EE" w:rsidRDefault="009E1D98">
      <w:pPr>
        <w:pStyle w:val="a3"/>
        <w:spacing w:line="352" w:lineRule="auto"/>
        <w:ind w:right="145" w:firstLine="710"/>
      </w:pPr>
      <w:r>
        <w:t>изучен</w:t>
      </w:r>
      <w:r>
        <w:t>ие особенностей личностного развития обучающихся путём наблюдения за их поведением, в специально создаваемых педагогических</w:t>
      </w:r>
      <w:r>
        <w:rPr>
          <w:spacing w:val="40"/>
        </w:rPr>
        <w:t xml:space="preserve"> </w:t>
      </w:r>
      <w:r>
        <w:t>ситуациях, в играх, беседах по нравственным проблемам; результаты наблюдения сверяются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результатами</w:t>
      </w:r>
      <w:r>
        <w:rPr>
          <w:spacing w:val="80"/>
        </w:rPr>
        <w:t xml:space="preserve">  </w:t>
      </w:r>
      <w:r>
        <w:t>бесед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родителями,</w:t>
      </w:r>
      <w:r>
        <w:rPr>
          <w:spacing w:val="80"/>
        </w:rPr>
        <w:t xml:space="preserve">  </w:t>
      </w:r>
      <w:r>
        <w:t>учит</w:t>
      </w:r>
      <w:r>
        <w:t>елями,</w:t>
      </w:r>
      <w:r>
        <w:rPr>
          <w:spacing w:val="80"/>
        </w:rPr>
        <w:t xml:space="preserve">  </w:t>
      </w:r>
      <w:r>
        <w:t>а</w:t>
      </w:r>
      <w:r>
        <w:rPr>
          <w:spacing w:val="80"/>
        </w:rPr>
        <w:t xml:space="preserve">  </w:t>
      </w:r>
      <w:r>
        <w:t>также (при необходимости) с педагогом-психологом;</w:t>
      </w:r>
    </w:p>
    <w:p w:rsidR="007A46EE" w:rsidRDefault="009E1D98">
      <w:pPr>
        <w:pStyle w:val="a3"/>
        <w:spacing w:line="355" w:lineRule="auto"/>
        <w:ind w:right="154" w:firstLine="710"/>
      </w:pPr>
      <w:r>
        <w:t>доверительное общение и поддержку обучающихся в решении проблем (налаживание взаимоотношений с одноклассниками или педагогами, успеваемость</w:t>
      </w:r>
      <w:r>
        <w:rPr>
          <w:spacing w:val="8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другие), совместный поиск</w:t>
      </w:r>
      <w:r>
        <w:rPr>
          <w:spacing w:val="-7"/>
        </w:rPr>
        <w:t xml:space="preserve"> </w:t>
      </w:r>
      <w:r>
        <w:t>решений</w:t>
      </w:r>
      <w:r>
        <w:rPr>
          <w:spacing w:val="-6"/>
        </w:rPr>
        <w:t xml:space="preserve"> </w:t>
      </w:r>
      <w:r>
        <w:t>проблем, коррекцию</w:t>
      </w:r>
      <w:r>
        <w:rPr>
          <w:spacing w:val="-7"/>
        </w:rPr>
        <w:t xml:space="preserve"> </w:t>
      </w:r>
      <w:r>
        <w:t>поведения обучающихся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48" w:lineRule="auto"/>
        <w:ind w:right="164"/>
      </w:pPr>
      <w:r>
        <w:t>через частные беседы индивидуально и вместе с их родителями, с другими обучающимися класса;</w:t>
      </w:r>
    </w:p>
    <w:p w:rsidR="007A46EE" w:rsidRDefault="009E1D98">
      <w:pPr>
        <w:pStyle w:val="a3"/>
        <w:spacing w:before="12" w:line="350" w:lineRule="auto"/>
        <w:ind w:right="151" w:firstLine="710"/>
      </w:pPr>
      <w: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7A46EE" w:rsidRDefault="009E1D98">
      <w:pPr>
        <w:pStyle w:val="a3"/>
        <w:spacing w:before="11" w:line="350" w:lineRule="auto"/>
        <w:ind w:right="140" w:firstLine="710"/>
      </w:pPr>
      <w:r>
        <w:t>регулярные</w:t>
      </w:r>
      <w:r>
        <w:rPr>
          <w:spacing w:val="80"/>
        </w:rPr>
        <w:t xml:space="preserve">  </w:t>
      </w:r>
      <w:r>
        <w:t>консультации</w:t>
      </w:r>
      <w:r>
        <w:rPr>
          <w:spacing w:val="80"/>
        </w:rPr>
        <w:t xml:space="preserve">  </w:t>
      </w:r>
      <w:r>
        <w:t>с</w:t>
      </w:r>
      <w:r>
        <w:rPr>
          <w:spacing w:val="80"/>
        </w:rPr>
        <w:t xml:space="preserve">  </w:t>
      </w:r>
      <w:r>
        <w:t>учителями-предметниками,</w:t>
      </w:r>
      <w:r>
        <w:rPr>
          <w:spacing w:val="80"/>
        </w:rPr>
        <w:t xml:space="preserve">  </w:t>
      </w:r>
      <w:r>
        <w:t>направленные на формирование единства требо</w:t>
      </w:r>
      <w:r>
        <w:t>ваний по вопросам воспитания и обучения, предупреждение</w:t>
      </w:r>
      <w:r>
        <w:rPr>
          <w:spacing w:val="72"/>
        </w:rPr>
        <w:t xml:space="preserve">   </w:t>
      </w:r>
      <w:r>
        <w:t>и</w:t>
      </w:r>
      <w:r>
        <w:rPr>
          <w:spacing w:val="80"/>
          <w:w w:val="150"/>
        </w:rPr>
        <w:t xml:space="preserve">  </w:t>
      </w:r>
      <w:r>
        <w:t>(или)</w:t>
      </w:r>
      <w:r>
        <w:rPr>
          <w:spacing w:val="69"/>
        </w:rPr>
        <w:t xml:space="preserve">   </w:t>
      </w:r>
      <w:r>
        <w:t>разрешение</w:t>
      </w:r>
      <w:r>
        <w:rPr>
          <w:spacing w:val="72"/>
        </w:rPr>
        <w:t xml:space="preserve">   </w:t>
      </w:r>
      <w:r>
        <w:t>конфликтов</w:t>
      </w:r>
      <w:r>
        <w:rPr>
          <w:spacing w:val="69"/>
        </w:rPr>
        <w:t xml:space="preserve">   </w:t>
      </w:r>
      <w:r>
        <w:t>между</w:t>
      </w:r>
      <w:r>
        <w:rPr>
          <w:spacing w:val="70"/>
        </w:rPr>
        <w:t xml:space="preserve">   </w:t>
      </w:r>
      <w:r>
        <w:t>учителями и обучающимися;</w:t>
      </w:r>
    </w:p>
    <w:p w:rsidR="007A46EE" w:rsidRDefault="009E1D98">
      <w:pPr>
        <w:pStyle w:val="a3"/>
        <w:spacing w:before="7" w:line="352" w:lineRule="auto"/>
        <w:ind w:right="151" w:firstLine="710"/>
      </w:pPr>
      <w: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</w:t>
      </w:r>
      <w:r>
        <w:t>общаясь и наблюдая их во внеучебной обстановке, участвовать в родительских собраниях класса;</w:t>
      </w:r>
    </w:p>
    <w:p w:rsidR="007A46EE" w:rsidRDefault="009E1D98">
      <w:pPr>
        <w:pStyle w:val="a3"/>
        <w:spacing w:line="352" w:lineRule="auto"/>
        <w:ind w:right="145" w:firstLine="710"/>
      </w:pPr>
      <w:r>
        <w:t>организацию и проведение регулярных родительских собраний, информирование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успехах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проблемах</w:t>
      </w:r>
      <w:r>
        <w:rPr>
          <w:spacing w:val="36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их</w:t>
      </w:r>
      <w:r>
        <w:rPr>
          <w:spacing w:val="34"/>
        </w:rPr>
        <w:t xml:space="preserve"> </w:t>
      </w:r>
      <w:r>
        <w:t>положении в</w:t>
      </w:r>
      <w:r>
        <w:rPr>
          <w:spacing w:val="80"/>
          <w:w w:val="150"/>
        </w:rPr>
        <w:t xml:space="preserve"> </w:t>
      </w:r>
      <w:r>
        <w:t>классе,</w:t>
      </w:r>
      <w:r>
        <w:rPr>
          <w:spacing w:val="80"/>
          <w:w w:val="150"/>
        </w:rPr>
        <w:t xml:space="preserve"> </w:t>
      </w:r>
      <w:r>
        <w:t>жизни</w:t>
      </w:r>
      <w:r>
        <w:rPr>
          <w:spacing w:val="80"/>
          <w:w w:val="150"/>
        </w:rPr>
        <w:t xml:space="preserve"> </w:t>
      </w:r>
      <w:r>
        <w:t>класса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целом</w:t>
      </w:r>
      <w:r>
        <w:t>,</w:t>
      </w:r>
      <w:r>
        <w:rPr>
          <w:spacing w:val="80"/>
          <w:w w:val="150"/>
        </w:rPr>
        <w:t xml:space="preserve"> </w:t>
      </w:r>
      <w:r>
        <w:t>помощь</w:t>
      </w:r>
      <w:r>
        <w:rPr>
          <w:spacing w:val="80"/>
          <w:w w:val="150"/>
        </w:rPr>
        <w:t xml:space="preserve"> </w:t>
      </w:r>
      <w:r>
        <w:t>родителям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иным</w:t>
      </w:r>
      <w:r>
        <w:rPr>
          <w:spacing w:val="80"/>
          <w:w w:val="150"/>
        </w:rPr>
        <w:t xml:space="preserve"> </w:t>
      </w:r>
      <w:r>
        <w:t>членам</w:t>
      </w:r>
      <w:r>
        <w:rPr>
          <w:spacing w:val="80"/>
          <w:w w:val="150"/>
        </w:rPr>
        <w:t xml:space="preserve"> </w:t>
      </w:r>
      <w:r>
        <w:t>семьи в отношениях с учителями, администрацией;</w:t>
      </w:r>
    </w:p>
    <w:p w:rsidR="007A46EE" w:rsidRDefault="009E1D98">
      <w:pPr>
        <w:pStyle w:val="a3"/>
        <w:spacing w:line="350" w:lineRule="auto"/>
        <w:ind w:right="144" w:firstLine="710"/>
      </w:pPr>
      <w:r>
        <w:t>создание и организацию работы родительского комитета класса,</w:t>
      </w:r>
      <w:r>
        <w:rPr>
          <w:spacing w:val="40"/>
        </w:rPr>
        <w:t xml:space="preserve"> </w:t>
      </w:r>
      <w:r>
        <w:t>участвующего в решении вопросов воспитания и обучения в классе, общеобразовательной организации;</w:t>
      </w:r>
    </w:p>
    <w:p w:rsidR="007A46EE" w:rsidRDefault="009E1D98">
      <w:pPr>
        <w:pStyle w:val="a3"/>
        <w:spacing w:before="5" w:line="355" w:lineRule="auto"/>
        <w:ind w:right="145" w:firstLine="710"/>
      </w:pPr>
      <w:r>
        <w:t>привлечение родит</w:t>
      </w:r>
      <w:r>
        <w:t>елей (законных представителей), членов семей обучающихся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организации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проведению</w:t>
      </w:r>
      <w:r>
        <w:rPr>
          <w:spacing w:val="80"/>
        </w:rPr>
        <w:t xml:space="preserve"> </w:t>
      </w:r>
      <w:r>
        <w:t>воспитательных</w:t>
      </w:r>
      <w:r>
        <w:rPr>
          <w:spacing w:val="80"/>
        </w:rPr>
        <w:t xml:space="preserve"> </w:t>
      </w:r>
      <w:r>
        <w:t>дел,</w:t>
      </w:r>
      <w:r>
        <w:rPr>
          <w:spacing w:val="80"/>
        </w:rPr>
        <w:t xml:space="preserve"> </w:t>
      </w:r>
      <w:r>
        <w:t>мероприятий</w:t>
      </w:r>
      <w:r>
        <w:rPr>
          <w:spacing w:val="80"/>
        </w:rPr>
        <w:t xml:space="preserve"> </w:t>
      </w:r>
      <w:r>
        <w:t>в классе и общеобразовательной организации;</w:t>
      </w:r>
    </w:p>
    <w:p w:rsidR="007A46EE" w:rsidRDefault="009E1D98">
      <w:pPr>
        <w:pStyle w:val="a3"/>
        <w:spacing w:line="357" w:lineRule="auto"/>
        <w:ind w:right="150" w:firstLine="710"/>
      </w:pPr>
      <w:r>
        <w:t xml:space="preserve">проведение в классе праздников, конкурсов, соревнований и других </w:t>
      </w:r>
      <w:r>
        <w:rPr>
          <w:spacing w:val="-2"/>
        </w:rPr>
        <w:t>мероприятий.</w:t>
      </w:r>
    </w:p>
    <w:p w:rsidR="007A46EE" w:rsidRDefault="009E1D98">
      <w:pPr>
        <w:pStyle w:val="1"/>
        <w:ind w:left="1136" w:firstLine="0"/>
      </w:pPr>
      <w:bookmarkStart w:id="142" w:name="Модуль_«Основные_школьные_дела»."/>
      <w:bookmarkEnd w:id="142"/>
      <w:r>
        <w:rPr>
          <w:spacing w:val="-2"/>
        </w:rPr>
        <w:t>Модуль</w:t>
      </w:r>
      <w:r>
        <w:rPr>
          <w:spacing w:val="-14"/>
        </w:rPr>
        <w:t xml:space="preserve"> </w:t>
      </w:r>
      <w:r>
        <w:rPr>
          <w:spacing w:val="-2"/>
        </w:rPr>
        <w:t>«Основные</w:t>
      </w:r>
      <w:r>
        <w:rPr>
          <w:spacing w:val="2"/>
        </w:rPr>
        <w:t xml:space="preserve"> </w:t>
      </w:r>
      <w:r>
        <w:rPr>
          <w:spacing w:val="-2"/>
        </w:rPr>
        <w:t>ш</w:t>
      </w:r>
      <w:r>
        <w:rPr>
          <w:spacing w:val="-2"/>
        </w:rPr>
        <w:t>кольные</w:t>
      </w:r>
      <w:r>
        <w:rPr>
          <w:spacing w:val="-7"/>
        </w:rPr>
        <w:t xml:space="preserve"> </w:t>
      </w:r>
      <w:r>
        <w:rPr>
          <w:spacing w:val="-2"/>
        </w:rPr>
        <w:t>дела».</w:t>
      </w:r>
    </w:p>
    <w:p w:rsidR="007A46EE" w:rsidRDefault="009E1D98">
      <w:pPr>
        <w:pStyle w:val="a3"/>
        <w:spacing w:before="127" w:line="355" w:lineRule="auto"/>
        <w:ind w:right="152" w:firstLine="710"/>
      </w:pPr>
      <w:r>
        <w:t>Реализация воспитательного потенциала основных школьных дел может предусматривать</w:t>
      </w:r>
      <w:r>
        <w:rPr>
          <w:spacing w:val="80"/>
        </w:rPr>
        <w:t xml:space="preserve">    </w:t>
      </w:r>
      <w:r>
        <w:t>(указываются</w:t>
      </w:r>
      <w:r>
        <w:rPr>
          <w:spacing w:val="80"/>
        </w:rPr>
        <w:t xml:space="preserve">    </w:t>
      </w:r>
      <w:r>
        <w:t>конкретные</w:t>
      </w:r>
      <w:r>
        <w:rPr>
          <w:spacing w:val="80"/>
        </w:rPr>
        <w:t xml:space="preserve">    </w:t>
      </w:r>
      <w:r>
        <w:t>позиции,</w:t>
      </w:r>
      <w:r>
        <w:rPr>
          <w:spacing w:val="80"/>
        </w:rPr>
        <w:t xml:space="preserve">    </w:t>
      </w:r>
      <w:r>
        <w:t>имеющиеся</w:t>
      </w:r>
      <w:r>
        <w:rPr>
          <w:spacing w:val="80"/>
        </w:rPr>
        <w:t xml:space="preserve"> </w:t>
      </w:r>
      <w:r>
        <w:t>в образовательной организации или запланированные):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0" w:lineRule="auto"/>
        <w:ind w:right="156" w:firstLine="710"/>
      </w:pPr>
      <w: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</w:p>
    <w:p w:rsidR="007A46EE" w:rsidRDefault="009E1D98">
      <w:pPr>
        <w:pStyle w:val="a3"/>
        <w:spacing w:before="6"/>
        <w:ind w:left="1136"/>
      </w:pPr>
      <w:r>
        <w:t>участие</w:t>
      </w:r>
      <w:r>
        <w:rPr>
          <w:spacing w:val="-18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всероссийских</w:t>
      </w:r>
      <w:r>
        <w:rPr>
          <w:spacing w:val="-18"/>
        </w:rPr>
        <w:t xml:space="preserve"> </w:t>
      </w:r>
      <w:r>
        <w:t>акциях,</w:t>
      </w:r>
      <w:r>
        <w:rPr>
          <w:spacing w:val="-10"/>
        </w:rPr>
        <w:t xml:space="preserve"> </w:t>
      </w:r>
      <w:r>
        <w:t>посв</w:t>
      </w:r>
      <w:r>
        <w:t>ящённых</w:t>
      </w:r>
      <w:r>
        <w:rPr>
          <w:spacing w:val="-18"/>
        </w:rPr>
        <w:t xml:space="preserve"> </w:t>
      </w:r>
      <w:r>
        <w:t>значимым</w:t>
      </w:r>
      <w:r>
        <w:rPr>
          <w:spacing w:val="-10"/>
        </w:rPr>
        <w:t xml:space="preserve"> </w:t>
      </w:r>
      <w:r>
        <w:t>событиям</w:t>
      </w:r>
      <w:r>
        <w:rPr>
          <w:spacing w:val="-10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rPr>
          <w:spacing w:val="-2"/>
        </w:rPr>
        <w:t>России,</w:t>
      </w:r>
    </w:p>
    <w:p w:rsidR="007A46EE" w:rsidRDefault="009E1D98">
      <w:pPr>
        <w:pStyle w:val="a3"/>
        <w:spacing w:before="149"/>
        <w:jc w:val="left"/>
      </w:pPr>
      <w:r>
        <w:rPr>
          <w:spacing w:val="-2"/>
        </w:rPr>
        <w:t>мире;</w:t>
      </w:r>
    </w:p>
    <w:p w:rsidR="007A46EE" w:rsidRDefault="009E1D98">
      <w:pPr>
        <w:pStyle w:val="a3"/>
        <w:tabs>
          <w:tab w:val="left" w:pos="3277"/>
          <w:tab w:val="left" w:pos="5212"/>
          <w:tab w:val="left" w:pos="6753"/>
          <w:tab w:val="left" w:pos="7191"/>
          <w:tab w:val="left" w:pos="9073"/>
        </w:tabs>
        <w:spacing w:before="153"/>
        <w:ind w:left="1136"/>
        <w:jc w:val="left"/>
      </w:pPr>
      <w:r>
        <w:rPr>
          <w:spacing w:val="-2"/>
        </w:rPr>
        <w:t>торжественные</w:t>
      </w:r>
      <w:r>
        <w:tab/>
      </w:r>
      <w:r>
        <w:rPr>
          <w:spacing w:val="-2"/>
        </w:rPr>
        <w:t>мероприятия,</w:t>
      </w:r>
      <w:r>
        <w:tab/>
      </w:r>
      <w:r>
        <w:rPr>
          <w:spacing w:val="-2"/>
        </w:rPr>
        <w:t>связанные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завершением</w:t>
      </w:r>
      <w:r>
        <w:tab/>
      </w:r>
      <w:r>
        <w:rPr>
          <w:spacing w:val="-2"/>
        </w:rPr>
        <w:t>образования,</w:t>
      </w:r>
    </w:p>
    <w:p w:rsidR="007A46EE" w:rsidRDefault="009E1D98">
      <w:pPr>
        <w:pStyle w:val="a3"/>
        <w:spacing w:before="154" w:line="350" w:lineRule="auto"/>
        <w:ind w:right="153"/>
      </w:pPr>
      <w:r>
        <w:t>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7A46EE" w:rsidRDefault="009E1D98">
      <w:pPr>
        <w:pStyle w:val="a3"/>
        <w:spacing w:before="10" w:line="350" w:lineRule="auto"/>
        <w:ind w:right="151" w:firstLine="710"/>
      </w:pPr>
      <w:r>
        <w:t>церемонии</w:t>
      </w:r>
      <w:r>
        <w:rPr>
          <w:spacing w:val="40"/>
        </w:rPr>
        <w:t xml:space="preserve"> </w:t>
      </w:r>
      <w:r>
        <w:t>награждения</w:t>
      </w:r>
      <w:r>
        <w:rPr>
          <w:spacing w:val="40"/>
        </w:rPr>
        <w:t xml:space="preserve"> </w:t>
      </w:r>
      <w:r>
        <w:t>(по</w:t>
      </w:r>
      <w:r>
        <w:rPr>
          <w:spacing w:val="40"/>
        </w:rPr>
        <w:t xml:space="preserve"> </w:t>
      </w:r>
      <w:r>
        <w:t>итогам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периода,</w:t>
      </w:r>
      <w:r>
        <w:rPr>
          <w:spacing w:val="40"/>
        </w:rPr>
        <w:t xml:space="preserve"> </w:t>
      </w:r>
      <w:r>
        <w:t>года)</w:t>
      </w:r>
      <w:r>
        <w:rPr>
          <w:spacing w:val="4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педагогов</w:t>
      </w:r>
      <w:r>
        <w:rPr>
          <w:spacing w:val="40"/>
        </w:rPr>
        <w:t xml:space="preserve">  </w:t>
      </w:r>
      <w:r>
        <w:t>за</w:t>
      </w:r>
      <w:r>
        <w:rPr>
          <w:spacing w:val="39"/>
        </w:rPr>
        <w:t xml:space="preserve">  </w:t>
      </w:r>
      <w:r>
        <w:t>участие</w:t>
      </w:r>
      <w:r>
        <w:rPr>
          <w:spacing w:val="40"/>
        </w:rPr>
        <w:t xml:space="preserve">  </w:t>
      </w:r>
      <w:r>
        <w:t>в</w:t>
      </w:r>
      <w:r>
        <w:rPr>
          <w:spacing w:val="39"/>
        </w:rPr>
        <w:t xml:space="preserve">  </w:t>
      </w:r>
      <w:r>
        <w:t>жизни</w:t>
      </w:r>
      <w:r>
        <w:rPr>
          <w:spacing w:val="40"/>
        </w:rPr>
        <w:t xml:space="preserve">  </w:t>
      </w:r>
      <w:r>
        <w:t>образовательной</w:t>
      </w:r>
      <w:r>
        <w:rPr>
          <w:spacing w:val="40"/>
        </w:rPr>
        <w:t xml:space="preserve">  </w:t>
      </w:r>
      <w:r>
        <w:t>организации,</w:t>
      </w:r>
      <w:r>
        <w:rPr>
          <w:spacing w:val="40"/>
        </w:rPr>
        <w:t xml:space="preserve">  </w:t>
      </w:r>
      <w:r>
        <w:t>достижения в конкурсах, соревнованиях, олимпиадах, вклад в развитие образовательной организации, своей местности;</w:t>
      </w:r>
    </w:p>
    <w:p w:rsidR="007A46EE" w:rsidRDefault="009E1D98">
      <w:pPr>
        <w:pStyle w:val="a3"/>
        <w:spacing w:before="11" w:line="350" w:lineRule="auto"/>
        <w:ind w:right="153" w:firstLine="710"/>
      </w:pPr>
      <w:r>
        <w:t>социальные прое</w:t>
      </w:r>
      <w:r>
        <w:t>кты в образовательной организации, совместно разрабатываемые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реализуемые</w:t>
      </w:r>
      <w:r>
        <w:rPr>
          <w:spacing w:val="40"/>
        </w:rPr>
        <w:t xml:space="preserve"> </w:t>
      </w:r>
      <w:r>
        <w:t>обучающимися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педагогическими</w:t>
      </w:r>
      <w:r>
        <w:rPr>
          <w:spacing w:val="40"/>
        </w:rPr>
        <w:t xml:space="preserve"> </w:t>
      </w:r>
      <w:r>
        <w:t>работниками, в том числе с участием социальных партнёров, комплексы дел благотворительной, экологической, патриотической, трудовой и другой направленности;</w:t>
      </w:r>
    </w:p>
    <w:p w:rsidR="007A46EE" w:rsidRDefault="009E1D98">
      <w:pPr>
        <w:pStyle w:val="a3"/>
        <w:spacing w:before="7" w:line="355" w:lineRule="auto"/>
        <w:ind w:right="141" w:firstLine="710"/>
      </w:pPr>
      <w:r>
        <w:t>праздники, фестивали, представления в связи с памятными датами,</w:t>
      </w:r>
      <w:r>
        <w:rPr>
          <w:spacing w:val="80"/>
        </w:rPr>
        <w:t xml:space="preserve"> </w:t>
      </w:r>
      <w:r>
        <w:t xml:space="preserve">значимыми событиями, проводимые для </w:t>
      </w:r>
      <w:r>
        <w:t>жителей населенного пункта и совместно с семьями обучающихся;</w:t>
      </w:r>
    </w:p>
    <w:p w:rsidR="007A46EE" w:rsidRDefault="009E1D98">
      <w:pPr>
        <w:pStyle w:val="a3"/>
        <w:spacing w:line="352" w:lineRule="auto"/>
        <w:ind w:right="141" w:firstLine="710"/>
      </w:pPr>
      <w:r>
        <w:t>разновозрастные</w:t>
      </w:r>
      <w:r>
        <w:rPr>
          <w:spacing w:val="80"/>
          <w:w w:val="150"/>
        </w:rPr>
        <w:t xml:space="preserve"> </w:t>
      </w:r>
      <w:r>
        <w:t>сборы,</w:t>
      </w:r>
      <w:r>
        <w:rPr>
          <w:spacing w:val="80"/>
          <w:w w:val="150"/>
        </w:rPr>
        <w:t xml:space="preserve"> </w:t>
      </w:r>
      <w:r>
        <w:t>многодневные</w:t>
      </w:r>
      <w:r>
        <w:rPr>
          <w:spacing w:val="80"/>
          <w:w w:val="150"/>
        </w:rPr>
        <w:t xml:space="preserve"> </w:t>
      </w:r>
      <w:r>
        <w:t>выездные</w:t>
      </w:r>
      <w:r>
        <w:rPr>
          <w:spacing w:val="80"/>
          <w:w w:val="150"/>
        </w:rPr>
        <w:t xml:space="preserve"> </w:t>
      </w:r>
      <w:r>
        <w:t>события,</w:t>
      </w:r>
      <w:r>
        <w:rPr>
          <w:spacing w:val="80"/>
          <w:w w:val="150"/>
        </w:rPr>
        <w:t xml:space="preserve"> </w:t>
      </w:r>
      <w:r>
        <w:t>включающие</w:t>
      </w:r>
      <w:r>
        <w:rPr>
          <w:spacing w:val="80"/>
        </w:rPr>
        <w:t xml:space="preserve"> </w:t>
      </w:r>
      <w:r>
        <w:t>в себя комплекс коллективных творческих дел гражданской, патриотической, историко-краеведческой,</w:t>
      </w:r>
      <w:r>
        <w:rPr>
          <w:spacing w:val="80"/>
          <w:w w:val="150"/>
        </w:rPr>
        <w:t xml:space="preserve"> </w:t>
      </w:r>
      <w:r>
        <w:t>экологической,</w:t>
      </w:r>
      <w:r>
        <w:rPr>
          <w:spacing w:val="80"/>
          <w:w w:val="150"/>
        </w:rPr>
        <w:t xml:space="preserve"> </w:t>
      </w:r>
      <w:r>
        <w:t>трудовой,</w:t>
      </w:r>
      <w:r>
        <w:rPr>
          <w:spacing w:val="80"/>
          <w:w w:val="150"/>
        </w:rPr>
        <w:t xml:space="preserve"> </w:t>
      </w:r>
      <w:r>
        <w:t>спортив</w:t>
      </w:r>
      <w:r>
        <w:t>но-оздоровительной</w:t>
      </w:r>
      <w:r>
        <w:rPr>
          <w:spacing w:val="80"/>
        </w:rPr>
        <w:t xml:space="preserve"> </w:t>
      </w:r>
      <w:r>
        <w:t>и другой направленности;</w:t>
      </w:r>
    </w:p>
    <w:p w:rsidR="007A46EE" w:rsidRDefault="009E1D98">
      <w:pPr>
        <w:pStyle w:val="a3"/>
        <w:spacing w:line="352" w:lineRule="auto"/>
        <w:ind w:right="140" w:firstLine="710"/>
      </w:pPr>
      <w:r>
        <w:t>вовлечение по</w:t>
      </w:r>
      <w:r>
        <w:rPr>
          <w:spacing w:val="-1"/>
        </w:rPr>
        <w:t xml:space="preserve"> </w:t>
      </w:r>
      <w:r>
        <w:t>возможности каждого обучающегося в</w:t>
      </w:r>
      <w:r>
        <w:rPr>
          <w:spacing w:val="-6"/>
        </w:rPr>
        <w:t xml:space="preserve"> </w:t>
      </w:r>
      <w:r>
        <w:t>школьные дела в</w:t>
      </w:r>
      <w:r>
        <w:rPr>
          <w:spacing w:val="-6"/>
        </w:rPr>
        <w:t xml:space="preserve"> </w:t>
      </w:r>
      <w:r>
        <w:t>разных ролях (сценаристов, постановщиков, исполнителей, корреспондентов, ведущих, декораторов, музыкальных редакторов, ответственных за костюмы и о</w:t>
      </w:r>
      <w:r>
        <w:t>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7A46EE" w:rsidRDefault="009E1D98">
      <w:pPr>
        <w:pStyle w:val="a3"/>
        <w:spacing w:line="355" w:lineRule="auto"/>
        <w:ind w:right="163" w:firstLine="710"/>
      </w:pPr>
      <w:r>
        <w:t>наблюдение за поведением обучающихся в ситуациях подготовки,</w:t>
      </w:r>
      <w:r>
        <w:rPr>
          <w:spacing w:val="40"/>
        </w:rPr>
        <w:t xml:space="preserve"> </w:t>
      </w:r>
      <w:r>
        <w:t>проведения,</w:t>
      </w:r>
      <w:r>
        <w:rPr>
          <w:spacing w:val="80"/>
          <w:w w:val="150"/>
        </w:rPr>
        <w:t xml:space="preserve"> </w:t>
      </w:r>
      <w:r>
        <w:t>анализа</w:t>
      </w:r>
      <w:r>
        <w:rPr>
          <w:spacing w:val="80"/>
          <w:w w:val="150"/>
        </w:rPr>
        <w:t xml:space="preserve"> </w:t>
      </w:r>
      <w:r>
        <w:t>основных</w:t>
      </w:r>
      <w:r>
        <w:rPr>
          <w:spacing w:val="80"/>
        </w:rPr>
        <w:t xml:space="preserve"> </w:t>
      </w:r>
      <w:r>
        <w:t>школьных</w:t>
      </w:r>
      <w:r>
        <w:rPr>
          <w:spacing w:val="80"/>
        </w:rPr>
        <w:t xml:space="preserve"> </w:t>
      </w:r>
      <w:r>
        <w:t>дел,</w:t>
      </w:r>
      <w:r>
        <w:rPr>
          <w:spacing w:val="80"/>
          <w:w w:val="150"/>
        </w:rPr>
        <w:t xml:space="preserve"> </w:t>
      </w:r>
      <w:r>
        <w:t>мероприятий,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отношениями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48" w:lineRule="auto"/>
        <w:ind w:right="162"/>
      </w:pPr>
      <w:r>
        <w:t xml:space="preserve">с обучающимися разных возрастов, с педагогическими работниками и другими </w:t>
      </w:r>
      <w:r>
        <w:rPr>
          <w:spacing w:val="-2"/>
        </w:rPr>
        <w:t>взрослыми.</w:t>
      </w:r>
    </w:p>
    <w:p w:rsidR="007A46EE" w:rsidRDefault="009E1D98">
      <w:pPr>
        <w:pStyle w:val="1"/>
        <w:spacing w:before="8"/>
        <w:ind w:left="1136" w:firstLine="0"/>
        <w:rPr>
          <w:b w:val="0"/>
        </w:rPr>
      </w:pPr>
      <w:bookmarkStart w:id="143" w:name="Модуль_«Внешкольные_мероприятия»."/>
      <w:bookmarkEnd w:id="143"/>
      <w:r>
        <w:rPr>
          <w:spacing w:val="-2"/>
        </w:rPr>
        <w:t>Модуль</w:t>
      </w:r>
      <w:r>
        <w:rPr>
          <w:spacing w:val="-12"/>
        </w:rPr>
        <w:t xml:space="preserve"> </w:t>
      </w:r>
      <w:r>
        <w:rPr>
          <w:spacing w:val="-2"/>
        </w:rPr>
        <w:t>«Внешкольные</w:t>
      </w:r>
      <w:r>
        <w:t xml:space="preserve"> </w:t>
      </w:r>
      <w:r>
        <w:rPr>
          <w:spacing w:val="-2"/>
        </w:rPr>
        <w:t>мероприятия»</w:t>
      </w:r>
      <w:r>
        <w:rPr>
          <w:b w:val="0"/>
          <w:spacing w:val="-2"/>
        </w:rPr>
        <w:t>.</w:t>
      </w:r>
    </w:p>
    <w:p w:rsidR="007A46EE" w:rsidRDefault="009E1D98">
      <w:pPr>
        <w:pStyle w:val="a3"/>
        <w:spacing w:before="158" w:line="350" w:lineRule="auto"/>
        <w:ind w:right="151" w:firstLine="710"/>
      </w:pPr>
      <w:r>
        <w:t>Реализация</w:t>
      </w:r>
      <w:r>
        <w:rPr>
          <w:spacing w:val="80"/>
          <w:w w:val="150"/>
        </w:rPr>
        <w:t xml:space="preserve"> </w:t>
      </w:r>
      <w:r>
        <w:t>воспитательного</w:t>
      </w:r>
      <w:r>
        <w:rPr>
          <w:spacing w:val="80"/>
          <w:w w:val="150"/>
        </w:rPr>
        <w:t xml:space="preserve"> </w:t>
      </w:r>
      <w:r>
        <w:t>потенциала</w:t>
      </w:r>
      <w:r>
        <w:rPr>
          <w:spacing w:val="80"/>
          <w:w w:val="150"/>
        </w:rPr>
        <w:t xml:space="preserve"> </w:t>
      </w:r>
      <w:r>
        <w:t>внешкольных</w:t>
      </w:r>
      <w:r>
        <w:rPr>
          <w:spacing w:val="80"/>
          <w:w w:val="150"/>
        </w:rPr>
        <w:t xml:space="preserve"> </w:t>
      </w:r>
      <w:r>
        <w:t>мероприятий</w:t>
      </w:r>
      <w:r>
        <w:rPr>
          <w:spacing w:val="40"/>
        </w:rPr>
        <w:t xml:space="preserve"> </w:t>
      </w:r>
      <w:r>
        <w:t>может</w:t>
      </w:r>
      <w:r>
        <w:rPr>
          <w:spacing w:val="78"/>
          <w:w w:val="150"/>
        </w:rPr>
        <w:t xml:space="preserve">  </w:t>
      </w:r>
      <w:r>
        <w:t>предусматривать</w:t>
      </w:r>
      <w:r>
        <w:rPr>
          <w:spacing w:val="80"/>
          <w:w w:val="150"/>
        </w:rPr>
        <w:t xml:space="preserve">  </w:t>
      </w:r>
      <w:r>
        <w:t>(указ</w:t>
      </w:r>
      <w:r>
        <w:t>ываются</w:t>
      </w:r>
      <w:r>
        <w:rPr>
          <w:spacing w:val="80"/>
          <w:w w:val="150"/>
        </w:rPr>
        <w:t xml:space="preserve">  </w:t>
      </w:r>
      <w:r>
        <w:t>конкретные</w:t>
      </w:r>
      <w:r>
        <w:rPr>
          <w:spacing w:val="79"/>
          <w:w w:val="150"/>
        </w:rPr>
        <w:t xml:space="preserve">  </w:t>
      </w:r>
      <w:r>
        <w:t>позиции,</w:t>
      </w:r>
      <w:r>
        <w:rPr>
          <w:spacing w:val="79"/>
          <w:w w:val="150"/>
        </w:rPr>
        <w:t xml:space="preserve">  </w:t>
      </w:r>
      <w:r>
        <w:t>имеющиеся в образовательной организации или запланированные):</w:t>
      </w:r>
    </w:p>
    <w:p w:rsidR="007A46EE" w:rsidRDefault="009E1D98">
      <w:pPr>
        <w:pStyle w:val="a3"/>
        <w:spacing w:before="6" w:line="350" w:lineRule="auto"/>
        <w:ind w:right="155" w:firstLine="710"/>
      </w:pPr>
      <w:r>
        <w:t>общие</w:t>
      </w:r>
      <w:r>
        <w:rPr>
          <w:spacing w:val="80"/>
        </w:rPr>
        <w:t xml:space="preserve"> </w:t>
      </w:r>
      <w:r>
        <w:t>внешкольные</w:t>
      </w:r>
      <w:r>
        <w:rPr>
          <w:spacing w:val="80"/>
        </w:rPr>
        <w:t xml:space="preserve"> </w:t>
      </w:r>
      <w:r>
        <w:t>мероприятия,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том</w:t>
      </w:r>
      <w:r>
        <w:rPr>
          <w:spacing w:val="80"/>
        </w:rPr>
        <w:t xml:space="preserve"> </w:t>
      </w:r>
      <w:r>
        <w:t>числе</w:t>
      </w:r>
      <w:r>
        <w:rPr>
          <w:spacing w:val="80"/>
        </w:rPr>
        <w:t xml:space="preserve"> </w:t>
      </w:r>
      <w:r>
        <w:t>организуемые</w:t>
      </w:r>
      <w:r>
        <w:rPr>
          <w:spacing w:val="80"/>
        </w:rPr>
        <w:t xml:space="preserve"> </w:t>
      </w:r>
      <w:r>
        <w:t>совместно</w:t>
      </w:r>
      <w:r>
        <w:rPr>
          <w:spacing w:val="80"/>
          <w:w w:val="150"/>
        </w:rPr>
        <w:t xml:space="preserve"> </w:t>
      </w:r>
      <w:r>
        <w:t>с социальными партнёрами образовательной организации;</w:t>
      </w:r>
    </w:p>
    <w:p w:rsidR="007A46EE" w:rsidRDefault="009E1D98">
      <w:pPr>
        <w:pStyle w:val="a3"/>
        <w:spacing w:before="5" w:line="352" w:lineRule="auto"/>
        <w:ind w:right="139" w:firstLine="710"/>
      </w:pPr>
      <w: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7A46EE" w:rsidRDefault="009E1D98">
      <w:pPr>
        <w:pStyle w:val="a3"/>
        <w:spacing w:before="2" w:line="352" w:lineRule="auto"/>
        <w:ind w:left="463" w:right="140" w:firstLine="730"/>
        <w:jc w:val="right"/>
      </w:pPr>
      <w:r>
        <w:t>экскурсии,</w:t>
      </w:r>
      <w:r>
        <w:rPr>
          <w:spacing w:val="36"/>
        </w:rPr>
        <w:t xml:space="preserve"> </w:t>
      </w:r>
      <w:r>
        <w:t>походы</w:t>
      </w:r>
      <w:r>
        <w:rPr>
          <w:spacing w:val="38"/>
        </w:rPr>
        <w:t xml:space="preserve"> </w:t>
      </w:r>
      <w:r>
        <w:t>выходного</w:t>
      </w:r>
      <w:r>
        <w:rPr>
          <w:spacing w:val="34"/>
        </w:rPr>
        <w:t xml:space="preserve"> </w:t>
      </w:r>
      <w:r>
        <w:t>дня</w:t>
      </w:r>
      <w:r>
        <w:rPr>
          <w:spacing w:val="35"/>
        </w:rPr>
        <w:t xml:space="preserve"> </w:t>
      </w:r>
      <w:r>
        <w:t>(в</w:t>
      </w:r>
      <w:r>
        <w:rPr>
          <w:spacing w:val="31"/>
        </w:rPr>
        <w:t xml:space="preserve"> </w:t>
      </w:r>
      <w:r>
        <w:t>музей,</w:t>
      </w:r>
      <w:r>
        <w:rPr>
          <w:spacing w:val="36"/>
        </w:rPr>
        <w:t xml:space="preserve"> </w:t>
      </w:r>
      <w:r>
        <w:t>картинную</w:t>
      </w:r>
      <w:r>
        <w:rPr>
          <w:spacing w:val="33"/>
        </w:rPr>
        <w:t xml:space="preserve"> </w:t>
      </w:r>
      <w:r>
        <w:t>галерею,</w:t>
      </w:r>
      <w:r>
        <w:rPr>
          <w:spacing w:val="37"/>
        </w:rPr>
        <w:t xml:space="preserve"> </w:t>
      </w:r>
      <w:r>
        <w:t>технопарк, на</w:t>
      </w:r>
      <w:r>
        <w:rPr>
          <w:spacing w:val="73"/>
        </w:rPr>
        <w:t xml:space="preserve"> </w:t>
      </w:r>
      <w:r>
        <w:t>предприяти</w:t>
      </w:r>
      <w:r>
        <w:t>е</w:t>
      </w:r>
      <w:r>
        <w:rPr>
          <w:spacing w:val="75"/>
        </w:rPr>
        <w:t xml:space="preserve"> </w:t>
      </w:r>
      <w:r>
        <w:t>и</w:t>
      </w:r>
      <w:r>
        <w:rPr>
          <w:spacing w:val="72"/>
        </w:rPr>
        <w:t xml:space="preserve"> </w:t>
      </w:r>
      <w:r>
        <w:t>другие),</w:t>
      </w:r>
      <w:r>
        <w:rPr>
          <w:spacing w:val="76"/>
        </w:rPr>
        <w:t xml:space="preserve"> </w:t>
      </w:r>
      <w:r>
        <w:t>организуемые</w:t>
      </w:r>
      <w:r>
        <w:rPr>
          <w:spacing w:val="76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классах</w:t>
      </w:r>
      <w:r>
        <w:rPr>
          <w:spacing w:val="40"/>
        </w:rPr>
        <w:t xml:space="preserve"> </w:t>
      </w:r>
      <w:r>
        <w:t>классными</w:t>
      </w:r>
      <w:r>
        <w:rPr>
          <w:spacing w:val="74"/>
        </w:rPr>
        <w:t xml:space="preserve"> </w:t>
      </w:r>
      <w:r>
        <w:t>руководителями, в</w:t>
      </w:r>
      <w:r>
        <w:rPr>
          <w:spacing w:val="38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совместно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родителями</w:t>
      </w:r>
      <w:r>
        <w:rPr>
          <w:spacing w:val="40"/>
        </w:rPr>
        <w:t xml:space="preserve"> </w:t>
      </w:r>
      <w:r>
        <w:t>(законными</w:t>
      </w:r>
      <w:r>
        <w:rPr>
          <w:spacing w:val="40"/>
        </w:rPr>
        <w:t xml:space="preserve"> </w:t>
      </w:r>
      <w:r>
        <w:t>представителями)</w:t>
      </w:r>
      <w:r>
        <w:rPr>
          <w:spacing w:val="40"/>
        </w:rPr>
        <w:t xml:space="preserve"> </w:t>
      </w:r>
      <w:r>
        <w:t>обучающихся с</w:t>
      </w:r>
      <w:r>
        <w:rPr>
          <w:spacing w:val="-9"/>
        </w:rPr>
        <w:t xml:space="preserve"> </w:t>
      </w:r>
      <w:r>
        <w:t>привлечением</w:t>
      </w:r>
      <w:r>
        <w:rPr>
          <w:spacing w:val="-7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планированию,</w:t>
      </w:r>
      <w:r>
        <w:rPr>
          <w:spacing w:val="-6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проведению,</w:t>
      </w:r>
      <w:r>
        <w:rPr>
          <w:spacing w:val="-6"/>
        </w:rPr>
        <w:t xml:space="preserve"> </w:t>
      </w:r>
      <w:r>
        <w:t>оценке</w:t>
      </w:r>
      <w:r>
        <w:rPr>
          <w:spacing w:val="-8"/>
        </w:rPr>
        <w:t xml:space="preserve"> </w:t>
      </w:r>
      <w:r>
        <w:t>мероприятия; литературные,</w:t>
      </w:r>
      <w:r>
        <w:rPr>
          <w:spacing w:val="80"/>
        </w:rPr>
        <w:t xml:space="preserve"> </w:t>
      </w:r>
      <w:r>
        <w:t>исторические,</w:t>
      </w:r>
      <w:r>
        <w:rPr>
          <w:spacing w:val="80"/>
        </w:rPr>
        <w:t xml:space="preserve"> </w:t>
      </w:r>
      <w:r>
        <w:t>экологические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другие</w:t>
      </w:r>
      <w:r>
        <w:rPr>
          <w:spacing w:val="80"/>
        </w:rPr>
        <w:t xml:space="preserve"> </w:t>
      </w:r>
      <w:r>
        <w:t>походы,</w:t>
      </w:r>
      <w:r>
        <w:rPr>
          <w:spacing w:val="80"/>
        </w:rPr>
        <w:t xml:space="preserve"> </w:t>
      </w:r>
      <w:r>
        <w:t>экскурсии,</w:t>
      </w:r>
    </w:p>
    <w:p w:rsidR="007A46EE" w:rsidRDefault="009E1D98">
      <w:pPr>
        <w:pStyle w:val="a3"/>
        <w:spacing w:line="352" w:lineRule="auto"/>
        <w:ind w:right="143"/>
      </w:pPr>
      <w:r>
        <w:t>экспедиции,</w:t>
      </w:r>
      <w:r>
        <w:rPr>
          <w:spacing w:val="64"/>
        </w:rPr>
        <w:t xml:space="preserve">  </w:t>
      </w:r>
      <w:r>
        <w:t>слёты</w:t>
      </w:r>
      <w:r>
        <w:rPr>
          <w:spacing w:val="63"/>
        </w:rPr>
        <w:t xml:space="preserve">  </w:t>
      </w:r>
      <w:r>
        <w:t>и</w:t>
      </w:r>
      <w:r>
        <w:rPr>
          <w:spacing w:val="58"/>
        </w:rPr>
        <w:t xml:space="preserve">  </w:t>
      </w:r>
      <w:r>
        <w:t>другие,</w:t>
      </w:r>
      <w:r>
        <w:rPr>
          <w:spacing w:val="64"/>
        </w:rPr>
        <w:t xml:space="preserve">  </w:t>
      </w:r>
      <w:r>
        <w:t>организуемые</w:t>
      </w:r>
      <w:r>
        <w:rPr>
          <w:spacing w:val="64"/>
        </w:rPr>
        <w:t xml:space="preserve">  </w:t>
      </w:r>
      <w:r>
        <w:t>педагогическими</w:t>
      </w:r>
      <w:r>
        <w:rPr>
          <w:spacing w:val="64"/>
        </w:rPr>
        <w:t xml:space="preserve">  </w:t>
      </w:r>
      <w:r>
        <w:t>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</w:t>
      </w:r>
      <w:r>
        <w:t>вавших в этой местности российских поэтов и писателей, деятелей науки, природных и историко- культурных ландшафтов, флоры и фауны и другого;</w:t>
      </w:r>
    </w:p>
    <w:p w:rsidR="007A46EE" w:rsidRDefault="009E1D98">
      <w:pPr>
        <w:pStyle w:val="a3"/>
        <w:spacing w:line="350" w:lineRule="auto"/>
        <w:ind w:right="144" w:firstLine="710"/>
      </w:pPr>
      <w:r>
        <w:t>выездные события, включающие в себя комплекс коллективных творческих дел, в процессе которых складывается детско-вз</w:t>
      </w:r>
      <w:r>
        <w:t>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7A46EE" w:rsidRDefault="009E1D98">
      <w:pPr>
        <w:pStyle w:val="1"/>
        <w:spacing w:before="12"/>
        <w:ind w:left="1136" w:firstLine="0"/>
      </w:pPr>
      <w:bookmarkStart w:id="144" w:name="Модуль_«Организация_предметно-пространст"/>
      <w:bookmarkEnd w:id="144"/>
      <w:r>
        <w:rPr>
          <w:spacing w:val="-2"/>
        </w:rPr>
        <w:t>Модуль</w:t>
      </w:r>
      <w:r>
        <w:rPr>
          <w:spacing w:val="-10"/>
        </w:rPr>
        <w:t xml:space="preserve"> </w:t>
      </w:r>
      <w:r>
        <w:rPr>
          <w:spacing w:val="-2"/>
        </w:rPr>
        <w:t>«Организация</w:t>
      </w:r>
      <w:r>
        <w:t xml:space="preserve"> </w:t>
      </w:r>
      <w:r>
        <w:rPr>
          <w:spacing w:val="-2"/>
        </w:rPr>
        <w:t>предметно-пространственной</w:t>
      </w:r>
      <w:r>
        <w:rPr>
          <w:spacing w:val="1"/>
        </w:rPr>
        <w:t xml:space="preserve"> </w:t>
      </w:r>
      <w:r>
        <w:rPr>
          <w:spacing w:val="-2"/>
        </w:rPr>
        <w:t>среды».</w:t>
      </w:r>
    </w:p>
    <w:p w:rsidR="007A46EE" w:rsidRDefault="009E1D98">
      <w:pPr>
        <w:pStyle w:val="a3"/>
        <w:spacing w:before="144" w:line="350" w:lineRule="auto"/>
        <w:ind w:right="141" w:firstLine="710"/>
      </w:pPr>
      <w: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</w:t>
      </w:r>
      <w:r>
        <w:rPr>
          <w:spacing w:val="80"/>
        </w:rPr>
        <w:t xml:space="preserve">  </w:t>
      </w:r>
      <w:r>
        <w:t>образовательных</w:t>
      </w:r>
      <w:r>
        <w:rPr>
          <w:spacing w:val="80"/>
        </w:rPr>
        <w:t xml:space="preserve">  </w:t>
      </w:r>
      <w:r>
        <w:t>отношений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её</w:t>
      </w:r>
      <w:r>
        <w:rPr>
          <w:spacing w:val="80"/>
        </w:rPr>
        <w:t xml:space="preserve">  </w:t>
      </w:r>
      <w:r>
        <w:t>созданию,</w:t>
      </w:r>
      <w:r>
        <w:rPr>
          <w:spacing w:val="80"/>
        </w:rPr>
        <w:t xml:space="preserve">  </w:t>
      </w:r>
      <w:r>
        <w:t>поддержанию,</w:t>
      </w:r>
    </w:p>
    <w:p w:rsidR="007A46EE" w:rsidRDefault="007A46EE">
      <w:pPr>
        <w:pStyle w:val="a3"/>
        <w:spacing w:line="350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48" w:lineRule="auto"/>
        <w:ind w:right="167"/>
      </w:pPr>
      <w:r>
        <w:t>использованию в в</w:t>
      </w:r>
      <w:r>
        <w:t>оспитательном процессе (указываются конкретные позиции, имеющиеся в образовательной организации или запланированные):</w:t>
      </w:r>
    </w:p>
    <w:p w:rsidR="007A46EE" w:rsidRDefault="009E1D98">
      <w:pPr>
        <w:pStyle w:val="a3"/>
        <w:spacing w:before="12" w:line="352" w:lineRule="auto"/>
        <w:ind w:right="141" w:firstLine="710"/>
      </w:pPr>
      <w:r>
        <w:t>оформление</w:t>
      </w:r>
      <w:r>
        <w:rPr>
          <w:spacing w:val="80"/>
          <w:w w:val="150"/>
        </w:rPr>
        <w:t xml:space="preserve">  </w:t>
      </w:r>
      <w:r>
        <w:t>внешнего</w:t>
      </w:r>
      <w:r>
        <w:rPr>
          <w:spacing w:val="80"/>
          <w:w w:val="150"/>
        </w:rPr>
        <w:t xml:space="preserve">  </w:t>
      </w:r>
      <w:r>
        <w:t>вида</w:t>
      </w:r>
      <w:r>
        <w:rPr>
          <w:spacing w:val="80"/>
          <w:w w:val="150"/>
        </w:rPr>
        <w:t xml:space="preserve">  </w:t>
      </w:r>
      <w:r>
        <w:t>здания,</w:t>
      </w:r>
      <w:r>
        <w:rPr>
          <w:spacing w:val="80"/>
          <w:w w:val="150"/>
        </w:rPr>
        <w:t xml:space="preserve">  </w:t>
      </w:r>
      <w:r>
        <w:t>фасада,</w:t>
      </w:r>
      <w:r>
        <w:rPr>
          <w:spacing w:val="80"/>
          <w:w w:val="150"/>
        </w:rPr>
        <w:t xml:space="preserve">  </w:t>
      </w:r>
      <w:r>
        <w:t>холла</w:t>
      </w:r>
      <w:r>
        <w:rPr>
          <w:spacing w:val="80"/>
          <w:w w:val="150"/>
        </w:rPr>
        <w:t xml:space="preserve">  </w:t>
      </w:r>
      <w:r>
        <w:t>при</w:t>
      </w:r>
      <w:r>
        <w:rPr>
          <w:spacing w:val="80"/>
          <w:w w:val="150"/>
        </w:rPr>
        <w:t xml:space="preserve">  </w:t>
      </w:r>
      <w:r>
        <w:t>входе</w:t>
      </w:r>
      <w:r>
        <w:rPr>
          <w:spacing w:val="40"/>
        </w:rPr>
        <w:t xml:space="preserve"> </w:t>
      </w:r>
      <w:r>
        <w:t>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</w:t>
      </w:r>
      <w:r>
        <w:t>лики региона;</w:t>
      </w:r>
    </w:p>
    <w:p w:rsidR="007A46EE" w:rsidRDefault="009E1D98">
      <w:pPr>
        <w:pStyle w:val="a3"/>
        <w:spacing w:line="357" w:lineRule="auto"/>
        <w:ind w:right="161" w:firstLine="710"/>
      </w:pPr>
      <w:r>
        <w:t>организацию и проведение церемоний поднятия (спуска) государственного флага Российской Федерации;</w:t>
      </w:r>
    </w:p>
    <w:p w:rsidR="007A46EE" w:rsidRDefault="009E1D98">
      <w:pPr>
        <w:pStyle w:val="a3"/>
        <w:spacing w:line="352" w:lineRule="auto"/>
        <w:ind w:right="143" w:firstLine="710"/>
      </w:pPr>
      <w: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</w:t>
      </w:r>
      <w:r>
        <w:t>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народных, религиозных мест почитания, портретов выдающихся гос</w:t>
      </w:r>
      <w:r>
        <w:t>ударственных деятелей России, деятелей культуры, науки, производства, искусства, военных, героев и защитников Отечества;</w:t>
      </w:r>
    </w:p>
    <w:p w:rsidR="007A46EE" w:rsidRDefault="009E1D98">
      <w:pPr>
        <w:pStyle w:val="a3"/>
        <w:spacing w:line="352" w:lineRule="auto"/>
        <w:ind w:right="150" w:firstLine="710"/>
      </w:pPr>
      <w:r>
        <w:t>изготовление, размещение, обновление художественных изображений (символических, живописных, фотографических, интерактивных аудио и виде</w:t>
      </w:r>
      <w:r>
        <w:t>о) природы России, региона, местности, предметов традиционной культуры и быта, духовной культуры народов России;</w:t>
      </w:r>
    </w:p>
    <w:p w:rsidR="007A46EE" w:rsidRDefault="009E1D98">
      <w:pPr>
        <w:pStyle w:val="a3"/>
        <w:spacing w:line="352" w:lineRule="auto"/>
        <w:ind w:right="145" w:firstLine="710"/>
      </w:pPr>
      <w: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</w:t>
      </w:r>
      <w:r>
        <w:t>тательной направленности (звонки-мелодии, музыка, информационные сообщения), исполнение гимна Российской Федерации;</w:t>
      </w:r>
    </w:p>
    <w:p w:rsidR="007A46EE" w:rsidRDefault="009E1D98">
      <w:pPr>
        <w:pStyle w:val="a3"/>
        <w:spacing w:line="352" w:lineRule="auto"/>
        <w:ind w:right="138" w:firstLine="710"/>
      </w:pPr>
      <w:r>
        <w:t>оформление и обновление стендов в помещениях, содержащих в доступной, привлекательной форме новостную информацию позитивного гражданско- пат</w:t>
      </w:r>
      <w:r>
        <w:t>риотического, духовно-нравственного содержания, фотоотчёты об интересных событиях, поздравления педагогов и обучающихся и другие;</w:t>
      </w:r>
    </w:p>
    <w:p w:rsidR="007A46EE" w:rsidRDefault="007A46EE">
      <w:pPr>
        <w:pStyle w:val="a3"/>
        <w:spacing w:line="35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0" w:lineRule="auto"/>
        <w:ind w:right="145" w:firstLine="710"/>
      </w:pPr>
      <w:r>
        <w:t xml:space="preserve">разработку и популяризацию символики образовательной организации (эмблема, флаг, логотип, элементы костюма </w:t>
      </w:r>
      <w:r>
        <w:t>обучающихся и другие), используемой как повседневно, так и в торжественные моменты;</w:t>
      </w:r>
    </w:p>
    <w:p w:rsidR="007A46EE" w:rsidRDefault="009E1D98">
      <w:pPr>
        <w:pStyle w:val="a3"/>
        <w:spacing w:before="11" w:line="350" w:lineRule="auto"/>
        <w:ind w:right="147" w:firstLine="710"/>
      </w:pPr>
      <w: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7A46EE" w:rsidRDefault="009E1D98">
      <w:pPr>
        <w:pStyle w:val="a3"/>
        <w:spacing w:before="6" w:line="350" w:lineRule="auto"/>
        <w:ind w:right="136" w:firstLine="710"/>
      </w:pPr>
      <w:r>
        <w:t>поддержание</w:t>
      </w:r>
      <w:r>
        <w:rPr>
          <w:spacing w:val="65"/>
        </w:rPr>
        <w:t xml:space="preserve">  </w:t>
      </w:r>
      <w:r>
        <w:t>эстетического</w:t>
      </w:r>
      <w:r>
        <w:rPr>
          <w:spacing w:val="65"/>
        </w:rPr>
        <w:t xml:space="preserve">  </w:t>
      </w:r>
      <w:r>
        <w:t>вида</w:t>
      </w:r>
      <w:r>
        <w:rPr>
          <w:spacing w:val="64"/>
        </w:rPr>
        <w:t xml:space="preserve">  </w:t>
      </w:r>
      <w:r>
        <w:t>и</w:t>
      </w:r>
      <w:r>
        <w:rPr>
          <w:spacing w:val="61"/>
        </w:rPr>
        <w:t xml:space="preserve">  </w:t>
      </w:r>
      <w:r>
        <w:t>благоустройство</w:t>
      </w:r>
      <w:r>
        <w:rPr>
          <w:spacing w:val="65"/>
        </w:rPr>
        <w:t xml:space="preserve">  </w:t>
      </w:r>
      <w:r>
        <w:t>всех</w:t>
      </w:r>
      <w:r>
        <w:rPr>
          <w:spacing w:val="61"/>
        </w:rPr>
        <w:t xml:space="preserve">  </w:t>
      </w:r>
      <w:r>
        <w:t>помещений в обра</w:t>
      </w:r>
      <w:r>
        <w:t>зовательной организации, доступных и безопасных рекреационных зон, озеленение территории при образовательной организации;</w:t>
      </w:r>
    </w:p>
    <w:p w:rsidR="007A46EE" w:rsidRDefault="009E1D98">
      <w:pPr>
        <w:pStyle w:val="a3"/>
        <w:spacing w:before="6" w:line="350" w:lineRule="auto"/>
        <w:ind w:right="165" w:firstLine="710"/>
      </w:pPr>
      <w: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7A46EE" w:rsidRDefault="009E1D98">
      <w:pPr>
        <w:pStyle w:val="a3"/>
        <w:spacing w:before="6" w:line="352" w:lineRule="auto"/>
        <w:ind w:right="143" w:firstLine="710"/>
      </w:pPr>
      <w:r>
        <w:t>создание и поддержание в вестибюле или библиотеке стеллажей свободного книгообмена,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которые</w:t>
      </w:r>
      <w:r>
        <w:rPr>
          <w:spacing w:val="80"/>
        </w:rPr>
        <w:t xml:space="preserve"> </w:t>
      </w:r>
      <w:r>
        <w:t>обучающиеся,</w:t>
      </w:r>
      <w:r>
        <w:rPr>
          <w:spacing w:val="80"/>
        </w:rPr>
        <w:t xml:space="preserve"> </w:t>
      </w:r>
      <w:r>
        <w:t>родители,</w:t>
      </w:r>
      <w:r>
        <w:rPr>
          <w:spacing w:val="80"/>
        </w:rPr>
        <w:t xml:space="preserve"> </w:t>
      </w:r>
      <w:r>
        <w:t>педагоги</w:t>
      </w:r>
      <w:r>
        <w:rPr>
          <w:spacing w:val="80"/>
        </w:rPr>
        <w:t xml:space="preserve"> </w:t>
      </w:r>
      <w:r>
        <w:t>могут</w:t>
      </w:r>
      <w:r>
        <w:rPr>
          <w:spacing w:val="80"/>
        </w:rPr>
        <w:t xml:space="preserve"> </w:t>
      </w:r>
      <w:r>
        <w:t>выставлять для общего использования свои книги, брать для чтения другие;</w:t>
      </w:r>
    </w:p>
    <w:p w:rsidR="007A46EE" w:rsidRDefault="009E1D98">
      <w:pPr>
        <w:pStyle w:val="a3"/>
        <w:spacing w:before="1" w:line="350" w:lineRule="auto"/>
        <w:ind w:right="137" w:firstLine="710"/>
      </w:pPr>
      <w:r>
        <w:t>деятельность</w:t>
      </w:r>
      <w:r>
        <w:rPr>
          <w:spacing w:val="80"/>
        </w:rPr>
        <w:t xml:space="preserve">  </w:t>
      </w:r>
      <w:r>
        <w:t>классных</w:t>
      </w:r>
      <w:r>
        <w:rPr>
          <w:spacing w:val="80"/>
        </w:rPr>
        <w:t xml:space="preserve">  </w:t>
      </w:r>
      <w:r>
        <w:t>руководителей</w:t>
      </w:r>
      <w:r>
        <w:rPr>
          <w:spacing w:val="75"/>
          <w:w w:val="15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других</w:t>
      </w:r>
      <w:r>
        <w:rPr>
          <w:spacing w:val="80"/>
        </w:rPr>
        <w:t xml:space="preserve"> </w:t>
      </w:r>
      <w:r>
        <w:rPr>
          <w:spacing w:val="80"/>
        </w:rPr>
        <w:t xml:space="preserve"> </w:t>
      </w:r>
      <w:r>
        <w:t>педагогов</w:t>
      </w:r>
      <w:r>
        <w:rPr>
          <w:spacing w:val="80"/>
        </w:rPr>
        <w:t xml:space="preserve">  </w:t>
      </w:r>
      <w:r>
        <w:t>вместе</w:t>
      </w:r>
      <w:r>
        <w:rPr>
          <w:spacing w:val="80"/>
        </w:rPr>
        <w:t xml:space="preserve"> </w:t>
      </w:r>
      <w:r>
        <w:t>с обучающимися, их родителями по благоустройству, оформлению школьных аудиторий, пришкольной территории;</w:t>
      </w:r>
    </w:p>
    <w:p w:rsidR="007A46EE" w:rsidRDefault="009E1D98">
      <w:pPr>
        <w:pStyle w:val="a3"/>
        <w:spacing w:before="7" w:line="350" w:lineRule="auto"/>
        <w:ind w:right="154" w:firstLine="710"/>
      </w:pPr>
      <w:r>
        <w:t>разработку и оформление пространств проведения значимых событий, праздников, церемоний, торжественных линеек, творческих вечеров (со</w:t>
      </w:r>
      <w:r>
        <w:t xml:space="preserve">бытийный </w:t>
      </w:r>
      <w:r>
        <w:rPr>
          <w:spacing w:val="-2"/>
        </w:rPr>
        <w:t>дизайн);</w:t>
      </w:r>
    </w:p>
    <w:p w:rsidR="007A46EE" w:rsidRDefault="009E1D98">
      <w:pPr>
        <w:pStyle w:val="a3"/>
        <w:spacing w:before="11" w:line="350" w:lineRule="auto"/>
        <w:ind w:right="139" w:firstLine="710"/>
      </w:pPr>
      <w:r>
        <w:t>разработку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обновление</w:t>
      </w:r>
      <w:r>
        <w:rPr>
          <w:spacing w:val="40"/>
        </w:rPr>
        <w:t xml:space="preserve">  </w:t>
      </w:r>
      <w:r>
        <w:t>материалов</w:t>
      </w:r>
      <w:r>
        <w:rPr>
          <w:spacing w:val="40"/>
        </w:rPr>
        <w:t xml:space="preserve">  </w:t>
      </w:r>
      <w:r>
        <w:t>(стендов,</w:t>
      </w:r>
      <w:r>
        <w:rPr>
          <w:spacing w:val="40"/>
        </w:rPr>
        <w:t xml:space="preserve">  </w:t>
      </w:r>
      <w:r>
        <w:t>плакатов,</w:t>
      </w:r>
      <w:r>
        <w:rPr>
          <w:spacing w:val="40"/>
        </w:rPr>
        <w:t xml:space="preserve">  </w:t>
      </w:r>
      <w:r>
        <w:t>инсталляций</w:t>
      </w:r>
      <w:r>
        <w:rPr>
          <w:spacing w:val="40"/>
        </w:rPr>
        <w:t xml:space="preserve"> </w:t>
      </w:r>
      <w:r>
        <w:t>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</w:t>
      </w:r>
      <w:r>
        <w:t>актики и безопасности.</w:t>
      </w:r>
    </w:p>
    <w:p w:rsidR="007A46EE" w:rsidRDefault="009E1D98">
      <w:pPr>
        <w:pStyle w:val="a3"/>
        <w:spacing w:before="6" w:line="355" w:lineRule="auto"/>
        <w:ind w:right="150" w:firstLine="710"/>
      </w:pPr>
      <w:r>
        <w:t>Предметно-пространственная</w:t>
      </w:r>
      <w:r>
        <w:rPr>
          <w:spacing w:val="40"/>
        </w:rPr>
        <w:t xml:space="preserve"> </w:t>
      </w:r>
      <w:r>
        <w:t>среда</w:t>
      </w:r>
      <w:r>
        <w:rPr>
          <w:spacing w:val="40"/>
        </w:rPr>
        <w:t xml:space="preserve"> </w:t>
      </w:r>
      <w:r>
        <w:t>строится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максимально</w:t>
      </w:r>
      <w:r>
        <w:rPr>
          <w:spacing w:val="40"/>
        </w:rPr>
        <w:t xml:space="preserve"> </w:t>
      </w:r>
      <w:r>
        <w:t>доступная</w:t>
      </w:r>
      <w:r>
        <w:rPr>
          <w:spacing w:val="80"/>
        </w:rPr>
        <w:t xml:space="preserve"> </w:t>
      </w:r>
      <w:r>
        <w:t>для обучающихся с особыми образовательными потребностями.</w:t>
      </w:r>
    </w:p>
    <w:p w:rsidR="007A46EE" w:rsidRDefault="009E1D98">
      <w:pPr>
        <w:pStyle w:val="1"/>
        <w:spacing w:before="2"/>
        <w:ind w:left="1136" w:firstLine="0"/>
      </w:pPr>
      <w:bookmarkStart w:id="145" w:name="Модуль_«Взаимодействие_с_родителями_(зак"/>
      <w:bookmarkEnd w:id="145"/>
      <w:r>
        <w:rPr>
          <w:spacing w:val="-2"/>
        </w:rPr>
        <w:t>Модуль</w:t>
      </w:r>
      <w:r>
        <w:rPr>
          <w:spacing w:val="-11"/>
        </w:rPr>
        <w:t xml:space="preserve"> </w:t>
      </w:r>
      <w:r>
        <w:rPr>
          <w:spacing w:val="-2"/>
        </w:rPr>
        <w:t>«Взаимодействие</w:t>
      </w:r>
      <w:r>
        <w:rPr>
          <w:spacing w:val="2"/>
        </w:rPr>
        <w:t xml:space="preserve"> </w:t>
      </w:r>
      <w:r>
        <w:rPr>
          <w:spacing w:val="-2"/>
        </w:rPr>
        <w:t>с</w:t>
      </w:r>
      <w:r>
        <w:t xml:space="preserve"> </w:t>
      </w:r>
      <w:r>
        <w:rPr>
          <w:spacing w:val="-2"/>
        </w:rPr>
        <w:t>родителями</w:t>
      </w:r>
      <w:r>
        <w:rPr>
          <w:spacing w:val="-7"/>
        </w:rPr>
        <w:t xml:space="preserve"> </w:t>
      </w:r>
      <w:r>
        <w:rPr>
          <w:spacing w:val="-2"/>
        </w:rPr>
        <w:t>(законными</w:t>
      </w:r>
      <w:r>
        <w:rPr>
          <w:spacing w:val="-7"/>
        </w:rPr>
        <w:t xml:space="preserve"> </w:t>
      </w:r>
      <w:r>
        <w:rPr>
          <w:spacing w:val="-2"/>
        </w:rPr>
        <w:t>представителями)».</w:t>
      </w:r>
    </w:p>
    <w:p w:rsidR="007A46EE" w:rsidRDefault="009E1D98">
      <w:pPr>
        <w:pStyle w:val="a3"/>
        <w:spacing w:before="140" w:line="357" w:lineRule="auto"/>
        <w:ind w:right="161" w:firstLine="710"/>
      </w:pPr>
      <w:r>
        <w:t>Реализация воспитательного потенциала взаимодействия с родителями (законными представителями) обучающихся</w:t>
      </w:r>
      <w:r>
        <w:rPr>
          <w:spacing w:val="37"/>
        </w:rPr>
        <w:t xml:space="preserve"> </w:t>
      </w:r>
      <w:r>
        <w:t>может предусматривать (указываются</w:t>
      </w:r>
    </w:p>
    <w:p w:rsidR="007A46EE" w:rsidRDefault="007A46EE">
      <w:pPr>
        <w:pStyle w:val="a3"/>
        <w:spacing w:line="357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48" w:lineRule="auto"/>
        <w:ind w:right="150"/>
      </w:pPr>
      <w:r>
        <w:t>конкретные</w:t>
      </w:r>
      <w:r>
        <w:rPr>
          <w:spacing w:val="80"/>
        </w:rPr>
        <w:t xml:space="preserve">   </w:t>
      </w:r>
      <w:r>
        <w:t>позиции,</w:t>
      </w:r>
      <w:r>
        <w:rPr>
          <w:spacing w:val="80"/>
        </w:rPr>
        <w:t xml:space="preserve">   </w:t>
      </w:r>
      <w:r>
        <w:t>имеющиеся</w:t>
      </w:r>
      <w:r>
        <w:rPr>
          <w:spacing w:val="80"/>
        </w:rPr>
        <w:t xml:space="preserve">   </w:t>
      </w:r>
      <w:r>
        <w:t>в</w:t>
      </w:r>
      <w:r>
        <w:rPr>
          <w:spacing w:val="80"/>
        </w:rPr>
        <w:t xml:space="preserve">   </w:t>
      </w:r>
      <w:r>
        <w:t>образовательной</w:t>
      </w:r>
      <w:r>
        <w:rPr>
          <w:spacing w:val="80"/>
        </w:rPr>
        <w:t xml:space="preserve">   </w:t>
      </w:r>
      <w:r>
        <w:t>организации или запланированные):</w:t>
      </w:r>
    </w:p>
    <w:p w:rsidR="007A46EE" w:rsidRDefault="009E1D98">
      <w:pPr>
        <w:pStyle w:val="a3"/>
        <w:spacing w:before="12" w:line="352" w:lineRule="auto"/>
        <w:ind w:right="141" w:firstLine="710"/>
      </w:pPr>
      <w: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</w:t>
      </w:r>
      <w:r>
        <w:t>ь представителей родительского сообщества в управляющем совете образовательной организации;</w:t>
      </w:r>
    </w:p>
    <w:p w:rsidR="007A46EE" w:rsidRDefault="009E1D98">
      <w:pPr>
        <w:pStyle w:val="a3"/>
        <w:spacing w:line="355" w:lineRule="auto"/>
        <w:ind w:right="146" w:firstLine="710"/>
      </w:pPr>
      <w: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</w:t>
      </w:r>
      <w:r>
        <w:t xml:space="preserve"> воспитания;</w:t>
      </w:r>
    </w:p>
    <w:p w:rsidR="007A46EE" w:rsidRDefault="009E1D98">
      <w:pPr>
        <w:pStyle w:val="a3"/>
        <w:spacing w:line="357" w:lineRule="auto"/>
        <w:ind w:right="157" w:firstLine="710"/>
      </w:pPr>
      <w:r>
        <w:t>родительские дни, в которые родители (законные представители) могут посещать уроки и внеурочные занятия;</w:t>
      </w:r>
    </w:p>
    <w:p w:rsidR="007A46EE" w:rsidRDefault="009E1D98">
      <w:pPr>
        <w:pStyle w:val="a3"/>
        <w:spacing w:line="352" w:lineRule="auto"/>
        <w:ind w:right="147" w:firstLine="710"/>
      </w:pPr>
      <w:r>
        <w:t>работу семейных клубов, родительских гостиных, предоставляющих родителям, педагогам и</w:t>
      </w:r>
      <w:r>
        <w:rPr>
          <w:spacing w:val="-1"/>
        </w:rPr>
        <w:t xml:space="preserve"> </w:t>
      </w:r>
      <w:r>
        <w:t>обучающимся площадку</w:t>
      </w:r>
      <w:r>
        <w:rPr>
          <w:spacing w:val="-5"/>
        </w:rPr>
        <w:t xml:space="preserve"> </w:t>
      </w:r>
      <w:r>
        <w:t>для совместного</w:t>
      </w:r>
      <w:r>
        <w:rPr>
          <w:spacing w:val="-1"/>
        </w:rPr>
        <w:t xml:space="preserve"> </w:t>
      </w:r>
      <w:r>
        <w:t>досуга и</w:t>
      </w:r>
      <w:r>
        <w:rPr>
          <w:spacing w:val="-1"/>
        </w:rPr>
        <w:t xml:space="preserve"> </w:t>
      </w:r>
      <w:r>
        <w:t>общени</w:t>
      </w:r>
      <w:r>
        <w:t>я, с обсуждением актуальных вопросов воспитания;</w:t>
      </w:r>
    </w:p>
    <w:p w:rsidR="007A46EE" w:rsidRDefault="009E1D98">
      <w:pPr>
        <w:pStyle w:val="a3"/>
        <w:spacing w:line="352" w:lineRule="auto"/>
        <w:ind w:right="141" w:firstLine="710"/>
      </w:pPr>
      <w:r>
        <w:t>проведение тематических собраний (в том числе по инициативе родителей),</w:t>
      </w:r>
      <w:r>
        <w:rPr>
          <w:spacing w:val="80"/>
        </w:rPr>
        <w:t xml:space="preserve"> </w:t>
      </w:r>
      <w:r>
        <w:t>на которых</w:t>
      </w:r>
      <w:r>
        <w:rPr>
          <w:spacing w:val="-4"/>
        </w:rPr>
        <w:t xml:space="preserve"> </w:t>
      </w:r>
      <w:r>
        <w:t>родители могут получать советы по вопросам воспитания, консультации психологов, врачей, социальных</w:t>
      </w:r>
      <w:r>
        <w:rPr>
          <w:spacing w:val="-2"/>
        </w:rPr>
        <w:t xml:space="preserve"> </w:t>
      </w:r>
      <w:r>
        <w:t>работников, служителей тр</w:t>
      </w:r>
      <w:r>
        <w:t>адиционных российских религий, обмениваться опытом;</w:t>
      </w:r>
    </w:p>
    <w:p w:rsidR="007A46EE" w:rsidRDefault="009E1D98">
      <w:pPr>
        <w:pStyle w:val="a3"/>
        <w:spacing w:line="352" w:lineRule="auto"/>
        <w:ind w:right="146" w:firstLine="710"/>
      </w:pPr>
      <w:r>
        <w:t>родительские</w:t>
      </w:r>
      <w:r>
        <w:rPr>
          <w:spacing w:val="40"/>
        </w:rPr>
        <w:t xml:space="preserve"> </w:t>
      </w:r>
      <w:r>
        <w:t>форумы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официальном</w:t>
      </w:r>
      <w:r>
        <w:rPr>
          <w:spacing w:val="40"/>
        </w:rPr>
        <w:t xml:space="preserve"> </w:t>
      </w:r>
      <w:r>
        <w:t>сайте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в Интернете, интернет-сообщества, группы с участием педагогов, на которых обсуждаются интересующие родителей вопросы, согласуется совме</w:t>
      </w:r>
      <w:r>
        <w:t xml:space="preserve">стная </w:t>
      </w:r>
      <w:r>
        <w:rPr>
          <w:spacing w:val="-2"/>
        </w:rPr>
        <w:t>деятельность;</w:t>
      </w:r>
    </w:p>
    <w:p w:rsidR="007A46EE" w:rsidRDefault="009E1D98">
      <w:pPr>
        <w:pStyle w:val="a3"/>
        <w:spacing w:line="352" w:lineRule="auto"/>
        <w:ind w:right="147" w:firstLine="710"/>
      </w:pPr>
      <w: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</w:t>
      </w:r>
      <w:r>
        <w:rPr>
          <w:spacing w:val="-1"/>
        </w:rPr>
        <w:t xml:space="preserve"> </w:t>
      </w:r>
      <w:r>
        <w:t>соответствии с порядком привлечения родителей (законных п</w:t>
      </w:r>
      <w:r>
        <w:t>редставителей);</w:t>
      </w:r>
    </w:p>
    <w:p w:rsidR="007A46EE" w:rsidRDefault="009E1D98">
      <w:pPr>
        <w:pStyle w:val="a3"/>
        <w:spacing w:line="357" w:lineRule="auto"/>
        <w:ind w:right="153" w:firstLine="710"/>
      </w:pPr>
      <w:r>
        <w:t>привлечение</w:t>
      </w:r>
      <w:r>
        <w:rPr>
          <w:spacing w:val="80"/>
          <w:w w:val="150"/>
        </w:rPr>
        <w:t xml:space="preserve">  </w:t>
      </w:r>
      <w:r>
        <w:t>родителей</w:t>
      </w:r>
      <w:r>
        <w:rPr>
          <w:spacing w:val="80"/>
          <w:w w:val="150"/>
        </w:rPr>
        <w:t xml:space="preserve">  </w:t>
      </w:r>
      <w:r>
        <w:t>(законных</w:t>
      </w:r>
      <w:r>
        <w:rPr>
          <w:spacing w:val="80"/>
          <w:w w:val="150"/>
        </w:rPr>
        <w:t xml:space="preserve">  </w:t>
      </w:r>
      <w:r>
        <w:t>представителей)</w:t>
      </w:r>
      <w:r>
        <w:rPr>
          <w:spacing w:val="80"/>
          <w:w w:val="150"/>
        </w:rPr>
        <w:t xml:space="preserve">  </w:t>
      </w:r>
      <w:r>
        <w:t>к</w:t>
      </w:r>
      <w:r>
        <w:rPr>
          <w:spacing w:val="80"/>
          <w:w w:val="150"/>
        </w:rPr>
        <w:t xml:space="preserve">  </w:t>
      </w:r>
      <w:r>
        <w:t>подготовке</w:t>
      </w:r>
      <w:r>
        <w:rPr>
          <w:spacing w:val="40"/>
        </w:rPr>
        <w:t xml:space="preserve"> </w:t>
      </w:r>
      <w:r>
        <w:t>и проведению классных и общешкольных мероприятий;</w:t>
      </w:r>
    </w:p>
    <w:p w:rsidR="007A46EE" w:rsidRDefault="007A46EE">
      <w:pPr>
        <w:pStyle w:val="a3"/>
        <w:spacing w:line="357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0" w:lineRule="auto"/>
        <w:ind w:right="150" w:firstLine="710"/>
      </w:pPr>
      <w:r>
        <w:t xml:space="preserve">при наличии среди обучающихся детей-сирот, оставшихся без попечения родителей, приёмных детей целевое взаимодействие с их законными </w:t>
      </w:r>
      <w:r>
        <w:rPr>
          <w:spacing w:val="-2"/>
        </w:rPr>
        <w:t>представителями.</w:t>
      </w:r>
    </w:p>
    <w:p w:rsidR="007A46EE" w:rsidRDefault="009E1D98">
      <w:pPr>
        <w:pStyle w:val="1"/>
        <w:spacing w:before="16"/>
        <w:ind w:left="1136" w:firstLine="0"/>
      </w:pPr>
      <w:bookmarkStart w:id="146" w:name="Модуль_«Самоуправление»."/>
      <w:bookmarkEnd w:id="146"/>
      <w:r>
        <w:rPr>
          <w:spacing w:val="-2"/>
        </w:rPr>
        <w:t>Модуль</w:t>
      </w:r>
      <w:r>
        <w:rPr>
          <w:spacing w:val="-15"/>
        </w:rPr>
        <w:t xml:space="preserve"> </w:t>
      </w:r>
      <w:r>
        <w:rPr>
          <w:spacing w:val="-2"/>
        </w:rPr>
        <w:t>«Самоуправление».</w:t>
      </w:r>
    </w:p>
    <w:p w:rsidR="007A46EE" w:rsidRDefault="009E1D98">
      <w:pPr>
        <w:pStyle w:val="a3"/>
        <w:spacing w:before="139" w:line="355" w:lineRule="auto"/>
        <w:ind w:right="142" w:firstLine="710"/>
      </w:pPr>
      <w:r>
        <w:t>Реализация</w:t>
      </w:r>
      <w:r>
        <w:rPr>
          <w:spacing w:val="72"/>
        </w:rPr>
        <w:t xml:space="preserve">  </w:t>
      </w:r>
      <w:r>
        <w:t>воспитательного</w:t>
      </w:r>
      <w:r>
        <w:rPr>
          <w:spacing w:val="72"/>
        </w:rPr>
        <w:t xml:space="preserve">  </w:t>
      </w:r>
      <w:r>
        <w:t>потенциала</w:t>
      </w:r>
      <w:r>
        <w:rPr>
          <w:spacing w:val="77"/>
        </w:rPr>
        <w:t xml:space="preserve">  </w:t>
      </w:r>
      <w:r>
        <w:t>ученического</w:t>
      </w:r>
      <w:r>
        <w:rPr>
          <w:spacing w:val="74"/>
        </w:rPr>
        <w:t xml:space="preserve">  </w:t>
      </w:r>
      <w:r>
        <w:t>самоуправления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7A46EE" w:rsidRDefault="009E1D98">
      <w:pPr>
        <w:pStyle w:val="a3"/>
        <w:spacing w:before="1" w:line="355" w:lineRule="auto"/>
        <w:ind w:right="159" w:firstLine="710"/>
      </w:pPr>
      <w:r>
        <w:t>организацию и деятельность органов ученического самоуправления (совет обучающихся или других),</w:t>
      </w:r>
      <w:r>
        <w:t xml:space="preserve"> избранных обучающимися;</w:t>
      </w:r>
    </w:p>
    <w:p w:rsidR="007A46EE" w:rsidRDefault="009E1D98">
      <w:pPr>
        <w:pStyle w:val="a3"/>
        <w:spacing w:line="350" w:lineRule="auto"/>
        <w:ind w:right="159" w:firstLine="710"/>
      </w:pPr>
      <w: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7A46EE" w:rsidRDefault="009E1D98">
      <w:pPr>
        <w:pStyle w:val="a3"/>
        <w:spacing w:line="355" w:lineRule="auto"/>
        <w:ind w:right="148" w:firstLine="710"/>
      </w:pPr>
      <w:r>
        <w:t>защиту</w:t>
      </w:r>
      <w:r>
        <w:rPr>
          <w:spacing w:val="80"/>
        </w:rPr>
        <w:t xml:space="preserve">  </w:t>
      </w:r>
      <w:r>
        <w:t>органами</w:t>
      </w:r>
      <w:r>
        <w:rPr>
          <w:spacing w:val="80"/>
        </w:rPr>
        <w:t xml:space="preserve">  </w:t>
      </w:r>
      <w:r>
        <w:t>ученического</w:t>
      </w:r>
      <w:r>
        <w:rPr>
          <w:spacing w:val="80"/>
        </w:rPr>
        <w:t xml:space="preserve">  </w:t>
      </w:r>
      <w:r>
        <w:t>самоуправления</w:t>
      </w:r>
      <w:r>
        <w:rPr>
          <w:spacing w:val="80"/>
        </w:rPr>
        <w:t xml:space="preserve">  </w:t>
      </w:r>
      <w:r>
        <w:t>законных</w:t>
      </w:r>
      <w:r>
        <w:rPr>
          <w:spacing w:val="80"/>
        </w:rPr>
        <w:t xml:space="preserve">  </w:t>
      </w:r>
      <w:r>
        <w:t>интересов и прав обучающихся;</w:t>
      </w:r>
    </w:p>
    <w:p w:rsidR="007A46EE" w:rsidRDefault="009E1D98">
      <w:pPr>
        <w:pStyle w:val="a3"/>
        <w:spacing w:line="352" w:lineRule="auto"/>
        <w:ind w:right="147" w:firstLine="710"/>
      </w:pPr>
      <w:r>
        <w:t>участие представит</w:t>
      </w:r>
      <w:r>
        <w:t>елей органов ученического самоуправления в разработке, обсуждении и реализации рабочей программы воспитания, календарного плана воспитательной</w:t>
      </w:r>
      <w:r>
        <w:rPr>
          <w:spacing w:val="80"/>
          <w:w w:val="150"/>
        </w:rPr>
        <w:t xml:space="preserve">   </w:t>
      </w:r>
      <w:r>
        <w:t>работы,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80"/>
          <w:w w:val="150"/>
        </w:rPr>
        <w:t xml:space="preserve">   </w:t>
      </w:r>
      <w:r>
        <w:t>анализе</w:t>
      </w:r>
      <w:r>
        <w:rPr>
          <w:spacing w:val="80"/>
          <w:w w:val="150"/>
        </w:rPr>
        <w:t xml:space="preserve">   </w:t>
      </w:r>
      <w:r>
        <w:t>воспитательной</w:t>
      </w:r>
      <w:r>
        <w:rPr>
          <w:spacing w:val="80"/>
          <w:w w:val="150"/>
        </w:rPr>
        <w:t xml:space="preserve">   </w:t>
      </w:r>
      <w:r>
        <w:t>деятельности в образовательной организации.</w:t>
      </w:r>
    </w:p>
    <w:p w:rsidR="007A46EE" w:rsidRDefault="009E1D98">
      <w:pPr>
        <w:pStyle w:val="1"/>
        <w:ind w:left="1136" w:firstLine="0"/>
      </w:pPr>
      <w:bookmarkStart w:id="147" w:name="Модуль_«Профилактика_и_безопасность»."/>
      <w:bookmarkEnd w:id="147"/>
      <w:r>
        <w:rPr>
          <w:spacing w:val="-2"/>
        </w:rPr>
        <w:t>Модуль</w:t>
      </w:r>
      <w:r>
        <w:rPr>
          <w:spacing w:val="-9"/>
        </w:rPr>
        <w:t xml:space="preserve"> </w:t>
      </w:r>
      <w:r>
        <w:rPr>
          <w:spacing w:val="-2"/>
        </w:rPr>
        <w:t>«Профилактика</w:t>
      </w:r>
      <w:r>
        <w:rPr>
          <w:spacing w:val="3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2"/>
        </w:rPr>
        <w:t>без</w:t>
      </w:r>
      <w:r>
        <w:rPr>
          <w:spacing w:val="-2"/>
        </w:rPr>
        <w:t>опасность».</w:t>
      </w:r>
    </w:p>
    <w:p w:rsidR="007A46EE" w:rsidRDefault="009E1D98">
      <w:pPr>
        <w:pStyle w:val="a3"/>
        <w:spacing w:before="143" w:line="350" w:lineRule="auto"/>
        <w:ind w:right="140" w:firstLine="710"/>
      </w:pPr>
      <w:r>
        <w:t>Реализация</w:t>
      </w:r>
      <w:r>
        <w:rPr>
          <w:spacing w:val="80"/>
          <w:w w:val="150"/>
        </w:rPr>
        <w:t xml:space="preserve"> </w:t>
      </w:r>
      <w:r>
        <w:t>воспитательного</w:t>
      </w:r>
      <w:r>
        <w:rPr>
          <w:spacing w:val="80"/>
          <w:w w:val="150"/>
        </w:rPr>
        <w:t xml:space="preserve"> </w:t>
      </w:r>
      <w:r>
        <w:t>потенциала</w:t>
      </w:r>
      <w:r>
        <w:rPr>
          <w:spacing w:val="80"/>
          <w:w w:val="150"/>
        </w:rPr>
        <w:t xml:space="preserve"> </w:t>
      </w:r>
      <w:r>
        <w:t>профилактической</w:t>
      </w:r>
      <w:r>
        <w:rPr>
          <w:spacing w:val="80"/>
          <w:w w:val="15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 </w:t>
      </w:r>
      <w:r>
        <w:t>целях</w:t>
      </w:r>
      <w:r>
        <w:rPr>
          <w:spacing w:val="77"/>
        </w:rPr>
        <w:t xml:space="preserve">  </w:t>
      </w:r>
      <w:r>
        <w:t>формирования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поддержки</w:t>
      </w:r>
      <w:r>
        <w:rPr>
          <w:spacing w:val="80"/>
        </w:rPr>
        <w:t xml:space="preserve">  </w:t>
      </w:r>
      <w:r>
        <w:t>безопасной</w:t>
      </w:r>
      <w:r>
        <w:rPr>
          <w:spacing w:val="80"/>
        </w:rPr>
        <w:t xml:space="preserve">  </w:t>
      </w:r>
      <w:r>
        <w:t>и</w:t>
      </w:r>
      <w:r>
        <w:rPr>
          <w:spacing w:val="79"/>
        </w:rPr>
        <w:t xml:space="preserve">  </w:t>
      </w:r>
      <w:r>
        <w:t>комфортной</w:t>
      </w:r>
      <w:r>
        <w:rPr>
          <w:spacing w:val="80"/>
        </w:rPr>
        <w:t xml:space="preserve">  </w:t>
      </w:r>
      <w:r>
        <w:t>среды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7A46EE" w:rsidRDefault="009E1D98">
      <w:pPr>
        <w:pStyle w:val="a3"/>
        <w:spacing w:before="7" w:line="352" w:lineRule="auto"/>
        <w:ind w:right="145" w:firstLine="710"/>
      </w:pPr>
      <w:r>
        <w:t>организацию</w:t>
      </w:r>
      <w:r>
        <w:rPr>
          <w:spacing w:val="80"/>
        </w:rPr>
        <w:t xml:space="preserve">  </w:t>
      </w:r>
      <w:r>
        <w:t>деятельности</w:t>
      </w:r>
      <w:r>
        <w:rPr>
          <w:spacing w:val="80"/>
        </w:rPr>
        <w:t xml:space="preserve">  </w:t>
      </w:r>
      <w:r>
        <w:t>педагогического</w:t>
      </w:r>
      <w:r>
        <w:rPr>
          <w:spacing w:val="80"/>
        </w:rPr>
        <w:t xml:space="preserve">  </w:t>
      </w:r>
      <w:r>
        <w:t>коллектива</w:t>
      </w:r>
      <w:r>
        <w:rPr>
          <w:spacing w:val="80"/>
        </w:rPr>
        <w:t xml:space="preserve">  </w:t>
      </w:r>
      <w:r>
        <w:t>по</w:t>
      </w:r>
      <w:r>
        <w:rPr>
          <w:spacing w:val="80"/>
        </w:rPr>
        <w:t xml:space="preserve">  </w:t>
      </w:r>
      <w:r>
        <w:t>созданию в</w:t>
      </w:r>
      <w:r>
        <w:rPr>
          <w:spacing w:val="62"/>
        </w:rPr>
        <w:t xml:space="preserve">  </w:t>
      </w:r>
      <w:r>
        <w:t>общеобразовательной</w:t>
      </w:r>
      <w:r>
        <w:rPr>
          <w:spacing w:val="65"/>
        </w:rPr>
        <w:t xml:space="preserve">  </w:t>
      </w:r>
      <w:r>
        <w:t>организаци</w:t>
      </w:r>
      <w:r>
        <w:t>и</w:t>
      </w:r>
      <w:r>
        <w:rPr>
          <w:spacing w:val="67"/>
        </w:rPr>
        <w:t xml:space="preserve">  </w:t>
      </w:r>
      <w:r>
        <w:t>эффективной</w:t>
      </w:r>
      <w:r>
        <w:rPr>
          <w:spacing w:val="64"/>
        </w:rPr>
        <w:t xml:space="preserve">  </w:t>
      </w:r>
      <w:r>
        <w:t>профилактической</w:t>
      </w:r>
      <w:r>
        <w:rPr>
          <w:spacing w:val="64"/>
        </w:rPr>
        <w:t xml:space="preserve">  </w:t>
      </w:r>
      <w:r>
        <w:t>среды с целью обеспечения безопасности жизнедеятельности как условия успешной воспитательной деятельности;</w:t>
      </w:r>
    </w:p>
    <w:p w:rsidR="007A46EE" w:rsidRDefault="009E1D98">
      <w:pPr>
        <w:pStyle w:val="a3"/>
        <w:spacing w:line="352" w:lineRule="auto"/>
        <w:ind w:right="146" w:firstLine="710"/>
      </w:pPr>
      <w:r>
        <w:t>проведение исследований, мониторинга рисков безопасности и ресурсов повышения безопасности, выделение и психолого-п</w:t>
      </w:r>
      <w:r>
        <w:t>едагогическое сопровождение групп риска обучающихся по разным направлениям (агрессивное поведение, зависимости и другие);</w:t>
      </w:r>
    </w:p>
    <w:p w:rsidR="007A46EE" w:rsidRDefault="007A46EE">
      <w:pPr>
        <w:pStyle w:val="a3"/>
        <w:spacing w:line="352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2" w:lineRule="auto"/>
        <w:ind w:right="152" w:firstLine="710"/>
      </w:pPr>
      <w:r>
        <w:t>проведение коррекционно-воспитательной работы с обучающимся групп</w:t>
      </w:r>
      <w:r>
        <w:rPr>
          <w:spacing w:val="40"/>
        </w:rPr>
        <w:t xml:space="preserve"> </w:t>
      </w:r>
      <w:r>
        <w:t>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других);</w:t>
      </w:r>
    </w:p>
    <w:p w:rsidR="007A46EE" w:rsidRDefault="009E1D98">
      <w:pPr>
        <w:pStyle w:val="a3"/>
        <w:spacing w:line="355" w:lineRule="auto"/>
        <w:ind w:right="140" w:firstLine="710"/>
      </w:pPr>
      <w:r>
        <w:t>разработку</w:t>
      </w:r>
      <w:r>
        <w:rPr>
          <w:spacing w:val="40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реализацию</w:t>
      </w:r>
      <w:r>
        <w:rPr>
          <w:spacing w:val="40"/>
        </w:rPr>
        <w:t xml:space="preserve">  </w:t>
      </w:r>
      <w:r>
        <w:t>профилактических</w:t>
      </w:r>
      <w:r>
        <w:rPr>
          <w:spacing w:val="40"/>
        </w:rPr>
        <w:t xml:space="preserve">  </w:t>
      </w:r>
      <w:r>
        <w:t>про</w:t>
      </w:r>
      <w:r>
        <w:t>грамм,</w:t>
      </w:r>
      <w:r>
        <w:rPr>
          <w:spacing w:val="40"/>
        </w:rPr>
        <w:t xml:space="preserve">  </w:t>
      </w:r>
      <w:r>
        <w:t>направленных</w:t>
      </w:r>
      <w:r>
        <w:rPr>
          <w:spacing w:val="40"/>
        </w:rPr>
        <w:t xml:space="preserve"> </w:t>
      </w:r>
      <w:r>
        <w:t>на работу как с девиантными обучающимися, так и с их окружением; организацию межведомственного взаимодействия;</w:t>
      </w:r>
    </w:p>
    <w:p w:rsidR="007A46EE" w:rsidRDefault="009E1D98">
      <w:pPr>
        <w:pStyle w:val="a3"/>
        <w:spacing w:line="352" w:lineRule="auto"/>
        <w:ind w:right="142" w:firstLine="710"/>
      </w:pPr>
      <w:r>
        <w:t>вовлечение обучающихся в воспитательную деятельность, проекты, программы</w:t>
      </w:r>
      <w:r>
        <w:rPr>
          <w:spacing w:val="80"/>
        </w:rPr>
        <w:t xml:space="preserve"> </w:t>
      </w:r>
      <w:r>
        <w:t>профилактической</w:t>
      </w:r>
      <w:r>
        <w:rPr>
          <w:spacing w:val="80"/>
        </w:rPr>
        <w:t xml:space="preserve"> </w:t>
      </w:r>
      <w:r>
        <w:t>направленности</w:t>
      </w:r>
      <w:r>
        <w:rPr>
          <w:spacing w:val="80"/>
        </w:rPr>
        <w:t xml:space="preserve"> </w:t>
      </w:r>
      <w:r>
        <w:t>социальных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природ</w:t>
      </w:r>
      <w:r>
        <w:t>ных</w:t>
      </w:r>
      <w:r>
        <w:rPr>
          <w:spacing w:val="40"/>
        </w:rPr>
        <w:t xml:space="preserve"> </w:t>
      </w:r>
      <w:r>
        <w:t>рисков в 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</w:t>
      </w:r>
      <w:r>
        <w:t>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:rsidR="007A46EE" w:rsidRDefault="009E1D98">
      <w:pPr>
        <w:pStyle w:val="a3"/>
        <w:spacing w:line="355" w:lineRule="auto"/>
        <w:ind w:right="151" w:firstLine="710"/>
      </w:pPr>
      <w:r>
        <w:t>организацию</w:t>
      </w:r>
      <w:r>
        <w:rPr>
          <w:spacing w:val="-2"/>
        </w:rPr>
        <w:t xml:space="preserve"> </w:t>
      </w:r>
      <w:r>
        <w:t>превентивн</w:t>
      </w:r>
      <w:r>
        <w:t>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сценариями</w:t>
      </w:r>
      <w:r>
        <w:rPr>
          <w:spacing w:val="-4"/>
        </w:rPr>
        <w:t xml:space="preserve"> </w:t>
      </w:r>
      <w:r>
        <w:t>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7A46EE" w:rsidRDefault="009E1D98">
      <w:pPr>
        <w:pStyle w:val="a3"/>
        <w:spacing w:line="352" w:lineRule="auto"/>
        <w:ind w:right="140" w:firstLine="710"/>
      </w:pPr>
      <w:r>
        <w:t>профилактику правонарушений, девиаций посредством организации деятельности</w:t>
      </w:r>
      <w:r>
        <w:t>, альтернативной девиантному поведению, – познания (путешествия), испытания</w:t>
      </w:r>
      <w:r>
        <w:rPr>
          <w:spacing w:val="80"/>
        </w:rPr>
        <w:t xml:space="preserve"> </w:t>
      </w:r>
      <w:r>
        <w:t>себя</w:t>
      </w:r>
      <w:r>
        <w:rPr>
          <w:spacing w:val="80"/>
        </w:rPr>
        <w:t xml:space="preserve"> </w:t>
      </w:r>
      <w:r>
        <w:t>(походы,</w:t>
      </w:r>
      <w:r>
        <w:rPr>
          <w:spacing w:val="80"/>
        </w:rPr>
        <w:t xml:space="preserve"> </w:t>
      </w:r>
      <w:r>
        <w:t>спорт),</w:t>
      </w:r>
      <w:r>
        <w:rPr>
          <w:spacing w:val="80"/>
        </w:rPr>
        <w:t xml:space="preserve"> </w:t>
      </w:r>
      <w:r>
        <w:t>значимого</w:t>
      </w:r>
      <w:r>
        <w:rPr>
          <w:spacing w:val="80"/>
        </w:rPr>
        <w:t xml:space="preserve"> </w:t>
      </w:r>
      <w:r>
        <w:t>общения,</w:t>
      </w:r>
      <w:r>
        <w:rPr>
          <w:spacing w:val="80"/>
        </w:rPr>
        <w:t xml:space="preserve"> </w:t>
      </w:r>
      <w:r>
        <w:t>творчества,</w:t>
      </w:r>
      <w:r>
        <w:rPr>
          <w:spacing w:val="80"/>
        </w:rPr>
        <w:t xml:space="preserve"> </w:t>
      </w:r>
      <w:r>
        <w:t>деятельности (в том числе профессиональной, религиозно-духовной, благотворительной, художественной и другой);</w:t>
      </w:r>
    </w:p>
    <w:p w:rsidR="007A46EE" w:rsidRDefault="009E1D98">
      <w:pPr>
        <w:pStyle w:val="a3"/>
        <w:spacing w:line="352" w:lineRule="auto"/>
        <w:ind w:right="143" w:firstLine="710"/>
      </w:pPr>
      <w: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</w:t>
      </w:r>
      <w:r>
        <w:rPr>
          <w:spacing w:val="68"/>
        </w:rPr>
        <w:t xml:space="preserve">  </w:t>
      </w:r>
      <w:r>
        <w:t>обучающихся</w:t>
      </w:r>
      <w:r>
        <w:rPr>
          <w:spacing w:val="70"/>
        </w:rPr>
        <w:t xml:space="preserve">  </w:t>
      </w:r>
      <w:r>
        <w:t>(оставивших</w:t>
      </w:r>
      <w:r>
        <w:rPr>
          <w:spacing w:val="66"/>
        </w:rPr>
        <w:t xml:space="preserve">  </w:t>
      </w:r>
      <w:r>
        <w:t>обучение,</w:t>
      </w:r>
      <w:r>
        <w:rPr>
          <w:spacing w:val="70"/>
        </w:rPr>
        <w:t xml:space="preserve">  </w:t>
      </w:r>
      <w:r>
        <w:t>криминальной</w:t>
      </w:r>
      <w:r>
        <w:rPr>
          <w:spacing w:val="69"/>
        </w:rPr>
        <w:t xml:space="preserve">  </w:t>
      </w:r>
      <w:r>
        <w:t>направленности, с агрессивным поведением и других);</w:t>
      </w:r>
    </w:p>
    <w:p w:rsidR="007A46EE" w:rsidRDefault="009E1D98">
      <w:pPr>
        <w:pStyle w:val="a3"/>
        <w:spacing w:line="357" w:lineRule="auto"/>
        <w:ind w:right="151" w:firstLine="710"/>
      </w:pPr>
      <w:r>
        <w:t>п</w:t>
      </w:r>
      <w:r>
        <w:t>рофилактику расширения групп, семей обучающихся, требующих специальной</w:t>
      </w:r>
      <w:r>
        <w:rPr>
          <w:spacing w:val="70"/>
          <w:w w:val="150"/>
        </w:rPr>
        <w:t xml:space="preserve">   </w:t>
      </w:r>
      <w:r>
        <w:t>психолого-педагогической</w:t>
      </w:r>
      <w:r>
        <w:rPr>
          <w:spacing w:val="70"/>
          <w:w w:val="150"/>
        </w:rPr>
        <w:t xml:space="preserve">   </w:t>
      </w:r>
      <w:r>
        <w:t>поддержки</w:t>
      </w:r>
      <w:r>
        <w:rPr>
          <w:spacing w:val="71"/>
          <w:w w:val="150"/>
        </w:rPr>
        <w:t xml:space="preserve">   </w:t>
      </w:r>
      <w:r>
        <w:t>и</w:t>
      </w:r>
      <w:r>
        <w:rPr>
          <w:spacing w:val="68"/>
          <w:w w:val="150"/>
        </w:rPr>
        <w:t xml:space="preserve">   </w:t>
      </w:r>
      <w:r>
        <w:t>сопровождения</w:t>
      </w:r>
    </w:p>
    <w:p w:rsidR="007A46EE" w:rsidRDefault="007A46EE">
      <w:pPr>
        <w:pStyle w:val="a3"/>
        <w:spacing w:line="357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48" w:lineRule="auto"/>
        <w:ind w:right="152"/>
      </w:pPr>
      <w:r>
        <w:t>(слабоуспевающие,</w:t>
      </w:r>
      <w:r>
        <w:rPr>
          <w:spacing w:val="40"/>
        </w:rPr>
        <w:t xml:space="preserve">  </w:t>
      </w:r>
      <w:r>
        <w:t>социально</w:t>
      </w:r>
      <w:r>
        <w:rPr>
          <w:spacing w:val="40"/>
        </w:rPr>
        <w:t xml:space="preserve">  </w:t>
      </w:r>
      <w:r>
        <w:t>запущенные,</w:t>
      </w:r>
      <w:r>
        <w:rPr>
          <w:spacing w:val="40"/>
        </w:rPr>
        <w:t xml:space="preserve">  </w:t>
      </w:r>
      <w:r>
        <w:t>социально</w:t>
      </w:r>
      <w:r>
        <w:rPr>
          <w:spacing w:val="40"/>
        </w:rPr>
        <w:t xml:space="preserve">  </w:t>
      </w:r>
      <w:r>
        <w:t>неадаптированные</w:t>
      </w:r>
      <w:r>
        <w:rPr>
          <w:spacing w:val="80"/>
        </w:rPr>
        <w:t xml:space="preserve"> </w:t>
      </w:r>
      <w:r>
        <w:t>дети-мигранты, обучающиеся с ОВЗ и д</w:t>
      </w:r>
      <w:r>
        <w:t>ругие).</w:t>
      </w:r>
    </w:p>
    <w:p w:rsidR="007A46EE" w:rsidRDefault="009E1D98">
      <w:pPr>
        <w:pStyle w:val="1"/>
        <w:spacing w:before="17"/>
        <w:ind w:left="1136" w:firstLine="0"/>
      </w:pPr>
      <w:bookmarkStart w:id="148" w:name="Модуль_«Социальное_партнёрство»."/>
      <w:bookmarkEnd w:id="148"/>
      <w:r>
        <w:rPr>
          <w:spacing w:val="-2"/>
        </w:rPr>
        <w:t>Модуль</w:t>
      </w:r>
      <w:r>
        <w:rPr>
          <w:spacing w:val="-13"/>
        </w:rPr>
        <w:t xml:space="preserve"> </w:t>
      </w:r>
      <w:r>
        <w:rPr>
          <w:spacing w:val="-2"/>
        </w:rPr>
        <w:t>«Социальное</w:t>
      </w:r>
      <w:r>
        <w:t xml:space="preserve"> </w:t>
      </w:r>
      <w:r>
        <w:rPr>
          <w:spacing w:val="-2"/>
        </w:rPr>
        <w:t>партнёрство».</w:t>
      </w:r>
    </w:p>
    <w:p w:rsidR="007A46EE" w:rsidRDefault="009E1D98">
      <w:pPr>
        <w:pStyle w:val="a3"/>
        <w:spacing w:before="149" w:line="350" w:lineRule="auto"/>
        <w:ind w:right="147" w:firstLine="710"/>
      </w:pPr>
      <w:r>
        <w:t>Реализация воспитательного потенциала социального партнёрства может предусматривать</w:t>
      </w:r>
      <w:r>
        <w:rPr>
          <w:spacing w:val="80"/>
        </w:rPr>
        <w:t xml:space="preserve">    </w:t>
      </w:r>
      <w:r>
        <w:t>(указываются</w:t>
      </w:r>
      <w:r>
        <w:rPr>
          <w:spacing w:val="80"/>
        </w:rPr>
        <w:t xml:space="preserve">    </w:t>
      </w:r>
      <w:r>
        <w:t>конкретные</w:t>
      </w:r>
      <w:r>
        <w:rPr>
          <w:spacing w:val="80"/>
        </w:rPr>
        <w:t xml:space="preserve">    </w:t>
      </w:r>
      <w:r>
        <w:t>позиции,</w:t>
      </w:r>
      <w:r>
        <w:rPr>
          <w:spacing w:val="80"/>
        </w:rPr>
        <w:t xml:space="preserve">    </w:t>
      </w:r>
      <w:r>
        <w:t>имеющиеся</w:t>
      </w:r>
      <w:r>
        <w:rPr>
          <w:spacing w:val="80"/>
          <w:w w:val="150"/>
        </w:rPr>
        <w:t xml:space="preserve"> </w:t>
      </w:r>
      <w:r>
        <w:t>в образовательной организации или запланированные):</w:t>
      </w:r>
    </w:p>
    <w:p w:rsidR="007A46EE" w:rsidRDefault="009E1D98">
      <w:pPr>
        <w:pStyle w:val="a3"/>
        <w:spacing w:before="11" w:line="352" w:lineRule="auto"/>
        <w:ind w:right="141" w:firstLine="710"/>
      </w:pPr>
      <w:r>
        <w:t>участие</w:t>
      </w:r>
      <w:r>
        <w:rPr>
          <w:spacing w:val="40"/>
        </w:rPr>
        <w:t xml:space="preserve"> </w:t>
      </w:r>
      <w:r>
        <w:t>представителей</w:t>
      </w:r>
      <w:r>
        <w:rPr>
          <w:spacing w:val="40"/>
        </w:rPr>
        <w:t xml:space="preserve"> </w:t>
      </w:r>
      <w:r>
        <w:t>организаций-партнёров,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</w:t>
      </w:r>
      <w:r>
        <w:t>ые праздники, торжественные мероприятия и другие);</w:t>
      </w:r>
    </w:p>
    <w:p w:rsidR="007A46EE" w:rsidRDefault="009E1D98">
      <w:pPr>
        <w:pStyle w:val="a3"/>
        <w:spacing w:line="352" w:lineRule="auto"/>
        <w:ind w:right="140" w:firstLine="710"/>
      </w:pPr>
      <w: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7A46EE" w:rsidRDefault="009E1D98">
      <w:pPr>
        <w:pStyle w:val="a3"/>
        <w:spacing w:line="355" w:lineRule="auto"/>
        <w:ind w:right="156" w:firstLine="710"/>
      </w:pPr>
      <w:r>
        <w:t>проведение на базе организаций-партнёров</w:t>
      </w:r>
      <w:r>
        <w:t xml:space="preserve"> отдельных уроков, занятий, внешкольных мероприятий, акций воспитательной направленности;</w:t>
      </w:r>
    </w:p>
    <w:p w:rsidR="007A46EE" w:rsidRDefault="009E1D98">
      <w:pPr>
        <w:pStyle w:val="a3"/>
        <w:spacing w:line="352" w:lineRule="auto"/>
        <w:ind w:right="148" w:firstLine="710"/>
      </w:pPr>
      <w: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</w:t>
      </w:r>
      <w:r>
        <w:t>ся жизни образовательной организации, муниципального образования, региона, страны;</w:t>
      </w:r>
    </w:p>
    <w:p w:rsidR="007A46EE" w:rsidRDefault="009E1D98">
      <w:pPr>
        <w:pStyle w:val="a3"/>
        <w:spacing w:line="352" w:lineRule="auto"/>
        <w:ind w:right="151" w:firstLine="710"/>
      </w:pPr>
      <w:r>
        <w:t>реализация социальных проектов, совместно разрабатываемых</w:t>
      </w:r>
      <w:r>
        <w:rPr>
          <w:spacing w:val="40"/>
        </w:rPr>
        <w:t xml:space="preserve"> </w:t>
      </w:r>
      <w:r>
        <w:t>обучающимися, педагогами с организациями-партнёрами благотворительной, экологической, патриотической, трудовой и др</w:t>
      </w:r>
      <w:r>
        <w:t>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7A46EE" w:rsidRDefault="009E1D98">
      <w:pPr>
        <w:pStyle w:val="1"/>
        <w:ind w:left="1136" w:firstLine="0"/>
      </w:pPr>
      <w:bookmarkStart w:id="149" w:name="Модуль_«Профориентация»."/>
      <w:bookmarkEnd w:id="149"/>
      <w:r>
        <w:rPr>
          <w:spacing w:val="-2"/>
        </w:rPr>
        <w:t>Модуль</w:t>
      </w:r>
      <w:r>
        <w:rPr>
          <w:spacing w:val="-15"/>
        </w:rPr>
        <w:t xml:space="preserve"> </w:t>
      </w:r>
      <w:r>
        <w:rPr>
          <w:spacing w:val="-2"/>
        </w:rPr>
        <w:t>«Профориентация».</w:t>
      </w:r>
    </w:p>
    <w:p w:rsidR="007A46EE" w:rsidRDefault="009E1D98">
      <w:pPr>
        <w:pStyle w:val="a3"/>
        <w:spacing w:before="132" w:line="350" w:lineRule="auto"/>
        <w:ind w:right="149" w:firstLine="710"/>
      </w:pPr>
      <w:r>
        <w:t>Реализация воспитательного потенциала профориентационной работы 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</w:p>
    <w:p w:rsidR="007A46EE" w:rsidRDefault="007A46EE">
      <w:pPr>
        <w:pStyle w:val="a3"/>
        <w:spacing w:line="350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0" w:lineRule="auto"/>
        <w:ind w:right="146" w:firstLine="710"/>
      </w:pPr>
      <w:r>
        <w:t>проведение циклов профор</w:t>
      </w:r>
      <w:r>
        <w:t>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7A46EE" w:rsidRDefault="009E1D98">
      <w:pPr>
        <w:pStyle w:val="a3"/>
        <w:spacing w:before="11" w:line="350" w:lineRule="auto"/>
        <w:ind w:right="143" w:firstLine="710"/>
      </w:pPr>
      <w:r>
        <w:t>профориентационные игры (игры-симуляции, деловые игры, квесты, кейсы), расширяющие знания о профессиях, способах выбора п</w:t>
      </w:r>
      <w:r>
        <w:t>рофессий, особенностях, условиях разной профессиональной деятельности;</w:t>
      </w:r>
    </w:p>
    <w:p w:rsidR="007A46EE" w:rsidRDefault="009E1D98">
      <w:pPr>
        <w:pStyle w:val="a3"/>
        <w:spacing w:before="2" w:line="350" w:lineRule="auto"/>
        <w:ind w:right="162" w:firstLine="710"/>
      </w:pPr>
      <w:r>
        <w:t>экскурсии на предприятия, в организации, дающие начальные представления</w:t>
      </w:r>
      <w:r>
        <w:rPr>
          <w:spacing w:val="40"/>
        </w:rPr>
        <w:t xml:space="preserve"> </w:t>
      </w:r>
      <w:r>
        <w:t>о существующих профессиях и условиях работы;</w:t>
      </w:r>
    </w:p>
    <w:p w:rsidR="007A46EE" w:rsidRDefault="009E1D98">
      <w:pPr>
        <w:pStyle w:val="a3"/>
        <w:spacing w:before="10" w:line="350" w:lineRule="auto"/>
        <w:ind w:right="140" w:firstLine="710"/>
      </w:pPr>
      <w: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7A46EE" w:rsidRDefault="009E1D98">
      <w:pPr>
        <w:pStyle w:val="a3"/>
        <w:spacing w:before="11" w:line="350" w:lineRule="auto"/>
        <w:ind w:right="141" w:firstLine="710"/>
      </w:pPr>
      <w:r>
        <w:t>организацию на базе детского лагеря при образовательной организации профо</w:t>
      </w:r>
      <w:r>
        <w:t>риентационных</w:t>
      </w:r>
      <w:r>
        <w:rPr>
          <w:spacing w:val="80"/>
        </w:rPr>
        <w:t xml:space="preserve"> </w:t>
      </w:r>
      <w:r>
        <w:t>смен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участием</w:t>
      </w:r>
      <w:r>
        <w:rPr>
          <w:spacing w:val="80"/>
        </w:rPr>
        <w:t xml:space="preserve"> </w:t>
      </w:r>
      <w:r>
        <w:t>экспертов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области</w:t>
      </w:r>
      <w:r>
        <w:rPr>
          <w:spacing w:val="80"/>
        </w:rPr>
        <w:t xml:space="preserve"> </w:t>
      </w:r>
      <w:r>
        <w:t>профориентации, где</w:t>
      </w:r>
      <w:r>
        <w:rPr>
          <w:spacing w:val="40"/>
        </w:rPr>
        <w:t xml:space="preserve"> </w:t>
      </w:r>
      <w:r>
        <w:t>обучающиеся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познакомиться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профессиями,</w:t>
      </w:r>
      <w:r>
        <w:rPr>
          <w:spacing w:val="40"/>
        </w:rPr>
        <w:t xml:space="preserve"> </w:t>
      </w:r>
      <w:r>
        <w:t>получить</w:t>
      </w:r>
      <w:r>
        <w:rPr>
          <w:spacing w:val="40"/>
        </w:rPr>
        <w:t xml:space="preserve"> </w:t>
      </w:r>
      <w:r>
        <w:t>представление об их специфике, попробовать свои силы в той или иной профессии, развить соответствующие навыки;</w:t>
      </w:r>
    </w:p>
    <w:p w:rsidR="007A46EE" w:rsidRDefault="009E1D98">
      <w:pPr>
        <w:pStyle w:val="a3"/>
        <w:spacing w:before="7" w:line="352" w:lineRule="auto"/>
        <w:ind w:right="133" w:firstLine="710"/>
      </w:pPr>
      <w:r>
        <w:t>совместное с педаго</w:t>
      </w:r>
      <w:r>
        <w:t>гами изучение обучающимися интернет-ресурсов, посвящённых выбору профессий, прохождение профориентационного онлайн- тестирования, онлайн-курсов по интересующим профессиям и направлениям профессионального образования;</w:t>
      </w:r>
    </w:p>
    <w:p w:rsidR="007A46EE" w:rsidRDefault="009E1D98">
      <w:pPr>
        <w:pStyle w:val="a3"/>
        <w:spacing w:line="321" w:lineRule="exact"/>
        <w:ind w:left="1136"/>
      </w:pPr>
      <w:r>
        <w:rPr>
          <w:spacing w:val="-2"/>
        </w:rPr>
        <w:t>участие</w:t>
      </w:r>
      <w:r>
        <w:rPr>
          <w:spacing w:val="1"/>
        </w:rPr>
        <w:t xml:space="preserve"> </w:t>
      </w:r>
      <w:r>
        <w:rPr>
          <w:spacing w:val="-2"/>
        </w:rPr>
        <w:t>в работе</w:t>
      </w:r>
      <w:r>
        <w:rPr>
          <w:spacing w:val="2"/>
        </w:rPr>
        <w:t xml:space="preserve"> </w:t>
      </w:r>
      <w:r>
        <w:rPr>
          <w:spacing w:val="-2"/>
        </w:rPr>
        <w:t>всероссийских</w:t>
      </w:r>
      <w:r>
        <w:rPr>
          <w:spacing w:val="-7"/>
        </w:rPr>
        <w:t xml:space="preserve"> </w:t>
      </w:r>
      <w:r>
        <w:rPr>
          <w:spacing w:val="-2"/>
        </w:rPr>
        <w:t>профорие</w:t>
      </w:r>
      <w:r>
        <w:rPr>
          <w:spacing w:val="-2"/>
        </w:rPr>
        <w:t>нтационных</w:t>
      </w:r>
      <w:r>
        <w:rPr>
          <w:spacing w:val="-8"/>
        </w:rPr>
        <w:t xml:space="preserve"> </w:t>
      </w:r>
      <w:r>
        <w:rPr>
          <w:spacing w:val="-2"/>
        </w:rPr>
        <w:t>проектов;</w:t>
      </w:r>
    </w:p>
    <w:p w:rsidR="007A46EE" w:rsidRDefault="009E1D98">
      <w:pPr>
        <w:pStyle w:val="a3"/>
        <w:spacing w:before="148" w:line="352" w:lineRule="auto"/>
        <w:ind w:right="141" w:firstLine="710"/>
      </w:pPr>
      <w: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</w:t>
      </w:r>
      <w:r>
        <w:rPr>
          <w:spacing w:val="80"/>
          <w:w w:val="150"/>
        </w:rPr>
        <w:t xml:space="preserve"> </w:t>
      </w:r>
      <w:r>
        <w:t>особенностей</w:t>
      </w:r>
      <w:r>
        <w:rPr>
          <w:spacing w:val="40"/>
        </w:rPr>
        <w:t xml:space="preserve">  </w:t>
      </w:r>
      <w:r>
        <w:t>обучающихся,</w:t>
      </w:r>
      <w:r>
        <w:rPr>
          <w:spacing w:val="80"/>
          <w:w w:val="150"/>
        </w:rPr>
        <w:t xml:space="preserve"> </w:t>
      </w:r>
      <w:r>
        <w:t>которые</w:t>
      </w:r>
      <w:r>
        <w:rPr>
          <w:spacing w:val="80"/>
          <w:w w:val="150"/>
        </w:rPr>
        <w:t xml:space="preserve"> </w:t>
      </w:r>
      <w:r>
        <w:t>могут</w:t>
      </w:r>
      <w:r>
        <w:rPr>
          <w:spacing w:val="80"/>
          <w:w w:val="150"/>
        </w:rPr>
        <w:t xml:space="preserve"> </w:t>
      </w:r>
      <w:r>
        <w:t>иметь</w:t>
      </w:r>
      <w:r>
        <w:rPr>
          <w:spacing w:val="80"/>
          <w:w w:val="150"/>
        </w:rPr>
        <w:t xml:space="preserve"> </w:t>
      </w:r>
      <w:r>
        <w:t>значение</w:t>
      </w:r>
      <w:r>
        <w:rPr>
          <w:spacing w:val="80"/>
        </w:rPr>
        <w:t xml:space="preserve"> </w:t>
      </w:r>
      <w:r>
        <w:t>в выборе ими будущей про</w:t>
      </w:r>
      <w:r>
        <w:t>фессии;</w:t>
      </w:r>
    </w:p>
    <w:p w:rsidR="007A46EE" w:rsidRDefault="009E1D98">
      <w:pPr>
        <w:pStyle w:val="a3"/>
        <w:spacing w:before="3" w:line="350" w:lineRule="auto"/>
        <w:ind w:right="139" w:firstLine="710"/>
      </w:pPr>
      <w:r>
        <w:t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7A46EE" w:rsidRDefault="007A46EE">
      <w:pPr>
        <w:pStyle w:val="a3"/>
        <w:spacing w:line="350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37"/>
        <w:ind w:left="0"/>
        <w:jc w:val="left"/>
      </w:pPr>
    </w:p>
    <w:p w:rsidR="007A46EE" w:rsidRDefault="009E1D98">
      <w:pPr>
        <w:pStyle w:val="1"/>
        <w:numPr>
          <w:ilvl w:val="1"/>
          <w:numId w:val="36"/>
        </w:numPr>
        <w:tabs>
          <w:tab w:val="left" w:pos="1768"/>
        </w:tabs>
        <w:spacing w:before="1"/>
        <w:ind w:left="1768" w:hanging="632"/>
        <w:jc w:val="both"/>
      </w:pPr>
      <w:bookmarkStart w:id="150" w:name="38.4._Пояснительная_записка"/>
      <w:bookmarkEnd w:id="150"/>
      <w:r>
        <w:rPr>
          <w:spacing w:val="-2"/>
        </w:rPr>
        <w:t>Пояснительная</w:t>
      </w:r>
      <w:r>
        <w:rPr>
          <w:spacing w:val="-7"/>
        </w:rPr>
        <w:t xml:space="preserve"> </w:t>
      </w:r>
      <w:r>
        <w:rPr>
          <w:spacing w:val="-2"/>
        </w:rPr>
        <w:t>записка</w:t>
      </w:r>
    </w:p>
    <w:p w:rsidR="007A46EE" w:rsidRDefault="009E1D98">
      <w:pPr>
        <w:pStyle w:val="a5"/>
        <w:numPr>
          <w:ilvl w:val="2"/>
          <w:numId w:val="36"/>
        </w:numPr>
        <w:tabs>
          <w:tab w:val="left" w:pos="1977"/>
        </w:tabs>
        <w:spacing w:before="148"/>
        <w:ind w:left="1977" w:hanging="841"/>
        <w:jc w:val="both"/>
        <w:rPr>
          <w:b/>
          <w:sz w:val="28"/>
        </w:rPr>
      </w:pPr>
      <w:r>
        <w:rPr>
          <w:b/>
          <w:spacing w:val="-2"/>
          <w:sz w:val="28"/>
        </w:rPr>
        <w:t>Кадровое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обеспечение.</w:t>
      </w:r>
    </w:p>
    <w:p w:rsidR="007A46EE" w:rsidRDefault="009E1D98">
      <w:pPr>
        <w:pStyle w:val="a3"/>
        <w:spacing w:before="144" w:after="13" w:line="352" w:lineRule="auto"/>
        <w:ind w:right="156" w:firstLine="710"/>
      </w:pPr>
      <w:r>
        <w:t>МКОУ «Метрадинская» обладает необходимым и достаточным педагогическим потенциалом для осуществления образовательного процесса в начальной школе.</w:t>
      </w: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119"/>
        <w:gridCol w:w="6641"/>
      </w:tblGrid>
      <w:tr w:rsidR="007A46EE">
        <w:trPr>
          <w:trHeight w:val="964"/>
        </w:trPr>
        <w:tc>
          <w:tcPr>
            <w:tcW w:w="1772" w:type="dxa"/>
          </w:tcPr>
          <w:p w:rsidR="007A46EE" w:rsidRDefault="009E1D98">
            <w:pPr>
              <w:pStyle w:val="TableParagraph"/>
              <w:spacing w:before="31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Должность</w:t>
            </w:r>
          </w:p>
        </w:tc>
        <w:tc>
          <w:tcPr>
            <w:tcW w:w="1119" w:type="dxa"/>
          </w:tcPr>
          <w:p w:rsidR="007A46EE" w:rsidRDefault="009E1D98">
            <w:pPr>
              <w:pStyle w:val="TableParagraph"/>
              <w:spacing w:before="314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Кол-</w:t>
            </w:r>
            <w:r>
              <w:rPr>
                <w:b/>
                <w:spacing w:val="-5"/>
                <w:sz w:val="28"/>
              </w:rPr>
              <w:t>во</w:t>
            </w:r>
          </w:p>
        </w:tc>
        <w:tc>
          <w:tcPr>
            <w:tcW w:w="6641" w:type="dxa"/>
          </w:tcPr>
          <w:p w:rsidR="007A46EE" w:rsidRDefault="009E1D98">
            <w:pPr>
              <w:pStyle w:val="TableParagraph"/>
              <w:spacing w:before="314"/>
              <w:ind w:left="11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Функциональные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обязанности</w:t>
            </w:r>
          </w:p>
        </w:tc>
      </w:tr>
      <w:tr w:rsidR="007A46EE">
        <w:trPr>
          <w:trHeight w:val="969"/>
        </w:trPr>
        <w:tc>
          <w:tcPr>
            <w:tcW w:w="1772" w:type="dxa"/>
          </w:tcPr>
          <w:p w:rsidR="007A46EE" w:rsidRDefault="009E1D98">
            <w:pPr>
              <w:pStyle w:val="TableParagraph"/>
              <w:spacing w:before="304"/>
              <w:rPr>
                <w:sz w:val="28"/>
              </w:rPr>
            </w:pPr>
            <w:r>
              <w:rPr>
                <w:spacing w:val="-2"/>
                <w:sz w:val="28"/>
              </w:rPr>
              <w:t>Директор</w:t>
            </w:r>
          </w:p>
        </w:tc>
        <w:tc>
          <w:tcPr>
            <w:tcW w:w="1119" w:type="dxa"/>
          </w:tcPr>
          <w:p w:rsidR="007A46EE" w:rsidRDefault="009E1D98">
            <w:pPr>
              <w:pStyle w:val="TableParagraph"/>
              <w:spacing w:before="304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41" w:type="dxa"/>
          </w:tcPr>
          <w:p w:rsidR="007A46EE" w:rsidRDefault="009E1D98">
            <w:pPr>
              <w:pStyle w:val="TableParagraph"/>
              <w:ind w:left="110" w:right="311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Осуществляет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развития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системы </w:t>
            </w:r>
            <w:r>
              <w:rPr>
                <w:sz w:val="28"/>
              </w:rPr>
              <w:t>организации образования и воспитания</w:t>
            </w:r>
          </w:p>
          <w:p w:rsidR="007A46EE" w:rsidRDefault="009E1D98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обучающихся.</w:t>
            </w:r>
          </w:p>
        </w:tc>
      </w:tr>
      <w:tr w:rsidR="007A46EE">
        <w:trPr>
          <w:trHeight w:val="3221"/>
        </w:trPr>
        <w:tc>
          <w:tcPr>
            <w:tcW w:w="1772" w:type="dxa"/>
          </w:tcPr>
          <w:p w:rsidR="007A46EE" w:rsidRDefault="007A46EE">
            <w:pPr>
              <w:pStyle w:val="TableParagraph"/>
              <w:ind w:left="0"/>
              <w:rPr>
                <w:sz w:val="28"/>
              </w:rPr>
            </w:pPr>
          </w:p>
          <w:p w:rsidR="007A46EE" w:rsidRDefault="007A46EE">
            <w:pPr>
              <w:pStyle w:val="TableParagraph"/>
              <w:spacing w:before="141"/>
              <w:ind w:left="0"/>
              <w:rPr>
                <w:sz w:val="28"/>
              </w:rPr>
            </w:pPr>
          </w:p>
          <w:p w:rsidR="007A46EE" w:rsidRDefault="009E1D98">
            <w:pPr>
              <w:pStyle w:val="TableParagraph"/>
              <w:ind w:right="175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Заместитель </w:t>
            </w:r>
            <w:r>
              <w:rPr>
                <w:spacing w:val="-2"/>
                <w:sz w:val="28"/>
              </w:rPr>
              <w:t xml:space="preserve">директора </w:t>
            </w:r>
            <w:r>
              <w:rPr>
                <w:sz w:val="28"/>
              </w:rPr>
              <w:t>по УВР</w:t>
            </w:r>
          </w:p>
        </w:tc>
        <w:tc>
          <w:tcPr>
            <w:tcW w:w="1119" w:type="dxa"/>
          </w:tcPr>
          <w:p w:rsidR="007A46EE" w:rsidRDefault="007A46EE">
            <w:pPr>
              <w:pStyle w:val="TableParagraph"/>
              <w:ind w:left="0"/>
              <w:rPr>
                <w:sz w:val="28"/>
              </w:rPr>
            </w:pPr>
          </w:p>
          <w:p w:rsidR="007A46EE" w:rsidRDefault="007A46EE">
            <w:pPr>
              <w:pStyle w:val="TableParagraph"/>
              <w:ind w:left="0"/>
              <w:rPr>
                <w:sz w:val="28"/>
              </w:rPr>
            </w:pPr>
          </w:p>
          <w:p w:rsidR="007A46EE" w:rsidRDefault="007A46EE">
            <w:pPr>
              <w:pStyle w:val="TableParagraph"/>
              <w:ind w:left="0"/>
              <w:rPr>
                <w:sz w:val="28"/>
              </w:rPr>
            </w:pPr>
          </w:p>
          <w:p w:rsidR="007A46EE" w:rsidRDefault="007A46EE">
            <w:pPr>
              <w:pStyle w:val="TableParagraph"/>
              <w:spacing w:before="140"/>
              <w:ind w:left="0"/>
              <w:rPr>
                <w:sz w:val="28"/>
              </w:rPr>
            </w:pPr>
          </w:p>
          <w:p w:rsidR="007A46EE" w:rsidRDefault="009E1D9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41" w:type="dxa"/>
          </w:tcPr>
          <w:p w:rsidR="007A46EE" w:rsidRDefault="009E1D98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Осуществляет контроль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реализации воспитательного </w:t>
            </w:r>
            <w:r>
              <w:rPr>
                <w:sz w:val="28"/>
              </w:rPr>
              <w:t>потенциала урочной и внеурочной деятельности, организует работу с неуспевающими и</w:t>
            </w:r>
          </w:p>
          <w:p w:rsidR="007A46EE" w:rsidRDefault="009E1D98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слабоуспевающими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родителями (законными представителями), учителями-</w:t>
            </w:r>
          </w:p>
          <w:p w:rsidR="007A46EE" w:rsidRDefault="009E1D98">
            <w:pPr>
              <w:pStyle w:val="TableParagraph"/>
              <w:ind w:left="110" w:right="311"/>
              <w:rPr>
                <w:sz w:val="28"/>
              </w:rPr>
            </w:pPr>
            <w:r>
              <w:rPr>
                <w:sz w:val="28"/>
              </w:rPr>
              <w:t xml:space="preserve">предметниками. Организует методическое </w:t>
            </w:r>
            <w:r>
              <w:rPr>
                <w:spacing w:val="-2"/>
                <w:sz w:val="28"/>
              </w:rPr>
              <w:t>сопровождение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контроль учителей-предметников </w:t>
            </w:r>
            <w:r>
              <w:rPr>
                <w:sz w:val="28"/>
              </w:rPr>
              <w:t>по организации индивидуальной работы с</w:t>
            </w:r>
          </w:p>
          <w:p w:rsidR="007A46EE" w:rsidRDefault="009E1D98">
            <w:pPr>
              <w:pStyle w:val="TableParagraph"/>
              <w:spacing w:line="322" w:lineRule="exact"/>
              <w:ind w:left="110" w:right="500"/>
              <w:rPr>
                <w:sz w:val="28"/>
              </w:rPr>
            </w:pPr>
            <w:r>
              <w:rPr>
                <w:sz w:val="28"/>
              </w:rPr>
              <w:t>неуспевающими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слабоуспевающими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обучающи- мися,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одаренными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учащимися,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учащимися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ОВЗ.</w:t>
            </w:r>
          </w:p>
        </w:tc>
      </w:tr>
      <w:tr w:rsidR="007A46EE">
        <w:trPr>
          <w:trHeight w:val="2899"/>
        </w:trPr>
        <w:tc>
          <w:tcPr>
            <w:tcW w:w="1772" w:type="dxa"/>
          </w:tcPr>
          <w:p w:rsidR="007A46EE" w:rsidRDefault="007A46EE">
            <w:pPr>
              <w:pStyle w:val="TableParagraph"/>
              <w:ind w:left="0"/>
              <w:rPr>
                <w:sz w:val="28"/>
              </w:rPr>
            </w:pPr>
          </w:p>
          <w:p w:rsidR="007A46EE" w:rsidRDefault="007A46EE">
            <w:pPr>
              <w:pStyle w:val="TableParagraph"/>
              <w:ind w:left="0"/>
              <w:rPr>
                <w:sz w:val="28"/>
              </w:rPr>
            </w:pPr>
          </w:p>
          <w:p w:rsidR="007A46EE" w:rsidRDefault="007A46EE">
            <w:pPr>
              <w:pStyle w:val="TableParagraph"/>
              <w:spacing w:before="145"/>
              <w:ind w:left="0"/>
              <w:rPr>
                <w:sz w:val="28"/>
              </w:rPr>
            </w:pPr>
          </w:p>
          <w:p w:rsidR="007A46EE" w:rsidRDefault="009E1D98">
            <w:pPr>
              <w:pStyle w:val="TableParagraph"/>
              <w:ind w:right="56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 </w:t>
            </w:r>
            <w:r>
              <w:rPr>
                <w:spacing w:val="-4"/>
                <w:sz w:val="28"/>
              </w:rPr>
              <w:t>психолог</w:t>
            </w:r>
          </w:p>
        </w:tc>
        <w:tc>
          <w:tcPr>
            <w:tcW w:w="1119" w:type="dxa"/>
          </w:tcPr>
          <w:p w:rsidR="007A46EE" w:rsidRDefault="007A46EE">
            <w:pPr>
              <w:pStyle w:val="TableParagraph"/>
              <w:ind w:left="0"/>
              <w:rPr>
                <w:sz w:val="28"/>
              </w:rPr>
            </w:pPr>
          </w:p>
          <w:p w:rsidR="007A46EE" w:rsidRDefault="007A46EE">
            <w:pPr>
              <w:pStyle w:val="TableParagraph"/>
              <w:ind w:left="0"/>
              <w:rPr>
                <w:sz w:val="28"/>
              </w:rPr>
            </w:pPr>
          </w:p>
          <w:p w:rsidR="007A46EE" w:rsidRDefault="007A46EE">
            <w:pPr>
              <w:pStyle w:val="TableParagraph"/>
              <w:spacing w:before="308"/>
              <w:ind w:left="0"/>
              <w:rPr>
                <w:sz w:val="28"/>
              </w:rPr>
            </w:pPr>
          </w:p>
          <w:p w:rsidR="007A46EE" w:rsidRDefault="009E1D98">
            <w:pPr>
              <w:pStyle w:val="TableParagraph"/>
              <w:spacing w:before="1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41" w:type="dxa"/>
          </w:tcPr>
          <w:p w:rsidR="007A46EE" w:rsidRDefault="009E1D98">
            <w:pPr>
              <w:pStyle w:val="TableParagraph"/>
              <w:ind w:left="110" w:right="1147"/>
              <w:rPr>
                <w:sz w:val="28"/>
              </w:rPr>
            </w:pPr>
            <w:r>
              <w:rPr>
                <w:spacing w:val="-2"/>
                <w:sz w:val="28"/>
              </w:rPr>
              <w:t>Организует психологическое сопровождение учебно-воспитательного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процесса: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проводит</w:t>
            </w:r>
          </w:p>
          <w:p w:rsidR="007A46EE" w:rsidRDefault="009E1D98">
            <w:pPr>
              <w:pStyle w:val="TableParagraph"/>
              <w:ind w:left="110" w:right="311"/>
              <w:rPr>
                <w:sz w:val="28"/>
              </w:rPr>
            </w:pPr>
            <w:r>
              <w:rPr>
                <w:sz w:val="28"/>
              </w:rPr>
              <w:t>коррекционные занятия с учащимися, состоящими 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учёта;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родителей (законных представителей) по корректировке детско-родительских отношений, обучающихся по вопросам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личностного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развития.Проводит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обучающимися,направленн</w:t>
            </w:r>
            <w:r>
              <w:rPr>
                <w:sz w:val="28"/>
              </w:rPr>
              <w:t>ые на профилактику</w:t>
            </w:r>
          </w:p>
          <w:p w:rsidR="007A46EE" w:rsidRDefault="009E1D98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конфликтов,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буллинга,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профориентацию </w:t>
            </w:r>
            <w:r>
              <w:rPr>
                <w:spacing w:val="-5"/>
                <w:sz w:val="28"/>
              </w:rPr>
              <w:t>др.</w:t>
            </w:r>
          </w:p>
        </w:tc>
      </w:tr>
    </w:tbl>
    <w:p w:rsidR="007A46EE" w:rsidRDefault="007A46EE">
      <w:pPr>
        <w:pStyle w:val="TableParagraph"/>
        <w:spacing w:line="312" w:lineRule="exac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132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72"/>
        <w:gridCol w:w="1119"/>
        <w:gridCol w:w="6641"/>
      </w:tblGrid>
      <w:tr w:rsidR="007A46EE">
        <w:trPr>
          <w:trHeight w:val="1286"/>
        </w:trPr>
        <w:tc>
          <w:tcPr>
            <w:tcW w:w="1772" w:type="dxa"/>
          </w:tcPr>
          <w:p w:rsidR="007A46EE" w:rsidRDefault="009E1D9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 </w:t>
            </w:r>
            <w:r>
              <w:rPr>
                <w:spacing w:val="-4"/>
                <w:sz w:val="28"/>
              </w:rPr>
              <w:t>дополнитель ного</w:t>
            </w:r>
          </w:p>
          <w:p w:rsidR="007A46EE" w:rsidRDefault="009E1D98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1119" w:type="dxa"/>
          </w:tcPr>
          <w:p w:rsidR="007A46EE" w:rsidRDefault="007A46EE">
            <w:pPr>
              <w:pStyle w:val="TableParagraph"/>
              <w:spacing w:before="146"/>
              <w:ind w:left="0"/>
              <w:rPr>
                <w:sz w:val="28"/>
              </w:rPr>
            </w:pPr>
          </w:p>
          <w:p w:rsidR="007A46EE" w:rsidRDefault="009E1D9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41" w:type="dxa"/>
          </w:tcPr>
          <w:p w:rsidR="007A46EE" w:rsidRDefault="009E1D98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Разрабатывает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обеспечивает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реализацию </w:t>
            </w:r>
            <w:r>
              <w:rPr>
                <w:sz w:val="28"/>
              </w:rPr>
              <w:t>дополнительных общеобразовательных</w:t>
            </w:r>
          </w:p>
          <w:p w:rsidR="007A46EE" w:rsidRDefault="009E1D98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общеразвивающих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программ.</w:t>
            </w:r>
          </w:p>
        </w:tc>
      </w:tr>
      <w:tr w:rsidR="007A46EE">
        <w:trPr>
          <w:trHeight w:val="1310"/>
        </w:trPr>
        <w:tc>
          <w:tcPr>
            <w:tcW w:w="1772" w:type="dxa"/>
          </w:tcPr>
          <w:p w:rsidR="007A46EE" w:rsidRDefault="007A46EE">
            <w:pPr>
              <w:pStyle w:val="TableParagraph"/>
              <w:spacing w:before="12"/>
              <w:ind w:left="0"/>
              <w:rPr>
                <w:sz w:val="28"/>
              </w:rPr>
            </w:pPr>
          </w:p>
          <w:p w:rsidR="007A46EE" w:rsidRDefault="009E1D98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Классный </w:t>
            </w:r>
            <w:r>
              <w:rPr>
                <w:spacing w:val="-4"/>
                <w:sz w:val="28"/>
              </w:rPr>
              <w:t>руководитель</w:t>
            </w:r>
          </w:p>
        </w:tc>
        <w:tc>
          <w:tcPr>
            <w:tcW w:w="1119" w:type="dxa"/>
          </w:tcPr>
          <w:p w:rsidR="007A46EE" w:rsidRDefault="007A46EE">
            <w:pPr>
              <w:pStyle w:val="TableParagraph"/>
              <w:spacing w:before="35"/>
              <w:ind w:left="0"/>
              <w:rPr>
                <w:sz w:val="28"/>
              </w:rPr>
            </w:pPr>
          </w:p>
          <w:p w:rsidR="007A46EE" w:rsidRDefault="009E1D98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41" w:type="dxa"/>
          </w:tcPr>
          <w:p w:rsidR="007A46EE" w:rsidRDefault="009E1D98">
            <w:pPr>
              <w:pStyle w:val="TableParagraph"/>
              <w:spacing w:line="276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Организует учебно-воспитательную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с </w:t>
            </w:r>
            <w:r>
              <w:rPr>
                <w:sz w:val="28"/>
              </w:rPr>
              <w:t>обучающимися и родителями на уровне</w:t>
            </w:r>
          </w:p>
          <w:p w:rsidR="007A46EE" w:rsidRDefault="009E1D98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классного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коллектива.</w:t>
            </w:r>
          </w:p>
        </w:tc>
      </w:tr>
      <w:tr w:rsidR="007A46EE">
        <w:trPr>
          <w:trHeight w:val="940"/>
        </w:trPr>
        <w:tc>
          <w:tcPr>
            <w:tcW w:w="1772" w:type="dxa"/>
          </w:tcPr>
          <w:p w:rsidR="007A46EE" w:rsidRDefault="009E1D98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Учитель-</w:t>
            </w:r>
          </w:p>
          <w:p w:rsidR="007A46EE" w:rsidRDefault="009E1D98">
            <w:pPr>
              <w:pStyle w:val="TableParagraph"/>
              <w:spacing w:before="43"/>
              <w:rPr>
                <w:sz w:val="28"/>
              </w:rPr>
            </w:pPr>
            <w:r>
              <w:rPr>
                <w:spacing w:val="-2"/>
                <w:sz w:val="28"/>
              </w:rPr>
              <w:t>предметник</w:t>
            </w:r>
          </w:p>
        </w:tc>
        <w:tc>
          <w:tcPr>
            <w:tcW w:w="1119" w:type="dxa"/>
          </w:tcPr>
          <w:p w:rsidR="007A46EE" w:rsidRDefault="009E1D98">
            <w:pPr>
              <w:pStyle w:val="TableParagraph"/>
              <w:spacing w:before="175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41" w:type="dxa"/>
          </w:tcPr>
          <w:p w:rsidR="007A46EE" w:rsidRDefault="009E1D98">
            <w:pPr>
              <w:pStyle w:val="TableParagraph"/>
              <w:spacing w:before="175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Реализует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учебно-воспитательный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потенциал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урока.</w:t>
            </w:r>
          </w:p>
        </w:tc>
      </w:tr>
    </w:tbl>
    <w:p w:rsidR="007A46EE" w:rsidRDefault="007A46EE">
      <w:pPr>
        <w:pStyle w:val="a3"/>
        <w:spacing w:before="142"/>
        <w:ind w:left="0"/>
        <w:jc w:val="left"/>
      </w:pPr>
    </w:p>
    <w:p w:rsidR="007A46EE" w:rsidRDefault="009E1D98">
      <w:pPr>
        <w:pStyle w:val="a3"/>
        <w:ind w:left="1136"/>
      </w:pPr>
      <w:r>
        <w:rPr>
          <w:spacing w:val="-2"/>
        </w:rPr>
        <w:t>Кадровый</w:t>
      </w:r>
      <w:r>
        <w:rPr>
          <w:spacing w:val="-3"/>
        </w:rPr>
        <w:t xml:space="preserve"> </w:t>
      </w:r>
      <w:r>
        <w:rPr>
          <w:spacing w:val="-2"/>
        </w:rPr>
        <w:t>состав</w:t>
      </w:r>
      <w:r>
        <w:rPr>
          <w:spacing w:val="-11"/>
        </w:rPr>
        <w:t xml:space="preserve"> </w:t>
      </w:r>
      <w:r>
        <w:rPr>
          <w:spacing w:val="-2"/>
        </w:rPr>
        <w:t>стабилен,</w:t>
      </w:r>
      <w:r>
        <w:t xml:space="preserve"> </w:t>
      </w:r>
      <w:r>
        <w:rPr>
          <w:spacing w:val="-2"/>
        </w:rPr>
        <w:t>текучести</w:t>
      </w:r>
      <w:r>
        <w:rPr>
          <w:spacing w:val="-3"/>
        </w:rPr>
        <w:t xml:space="preserve"> </w:t>
      </w:r>
      <w:r>
        <w:rPr>
          <w:spacing w:val="-4"/>
        </w:rPr>
        <w:t>нет.</w:t>
      </w:r>
    </w:p>
    <w:p w:rsidR="007A46EE" w:rsidRDefault="009E1D98">
      <w:pPr>
        <w:pStyle w:val="a3"/>
        <w:spacing w:before="154" w:line="350" w:lineRule="auto"/>
        <w:ind w:left="1136" w:right="1160"/>
      </w:pPr>
      <w:r>
        <w:t>Средний</w:t>
      </w:r>
      <w:r>
        <w:rPr>
          <w:spacing w:val="-5"/>
        </w:rPr>
        <w:t xml:space="preserve"> </w:t>
      </w:r>
      <w:r>
        <w:t>возраст</w:t>
      </w:r>
      <w:r>
        <w:rPr>
          <w:spacing w:val="-12"/>
        </w:rPr>
        <w:t xml:space="preserve"> </w:t>
      </w:r>
      <w:r>
        <w:t>педагогических</w:t>
      </w:r>
      <w:r>
        <w:rPr>
          <w:spacing w:val="-12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начальной</w:t>
      </w:r>
      <w:r>
        <w:rPr>
          <w:spacing w:val="-5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40</w:t>
      </w:r>
      <w:r>
        <w:rPr>
          <w:spacing w:val="-6"/>
        </w:rPr>
        <w:t xml:space="preserve"> </w:t>
      </w:r>
      <w:r>
        <w:t>лет. В школе работают квалифицированные педагогические кадры.</w:t>
      </w:r>
    </w:p>
    <w:p w:rsidR="007A46EE" w:rsidRDefault="009E1D98">
      <w:pPr>
        <w:pStyle w:val="a3"/>
        <w:spacing w:before="5" w:line="350" w:lineRule="auto"/>
        <w:ind w:right="153" w:firstLine="710"/>
      </w:pPr>
      <w:r>
        <w:t xml:space="preserve">Учителя постоянно повышают свою квалификацию, свой профессиональный уровень: обучаются на курсах, посещают семинары, участвуют в различных </w:t>
      </w:r>
      <w:r>
        <w:rPr>
          <w:spacing w:val="-2"/>
        </w:rPr>
        <w:t>конкурсах.</w:t>
      </w:r>
    </w:p>
    <w:p w:rsidR="007A46EE" w:rsidRDefault="009E1D98">
      <w:pPr>
        <w:pStyle w:val="a3"/>
        <w:spacing w:before="7" w:line="355" w:lineRule="auto"/>
        <w:ind w:right="148" w:firstLine="710"/>
      </w:pPr>
      <w:r>
        <w:t>Ожидаемый результат повы</w:t>
      </w:r>
      <w:r>
        <w:t>шения квалификации — профессиональная готовность работников образования к реализации обновлённых ФГОС НОО:</w:t>
      </w:r>
    </w:p>
    <w:p w:rsidR="007A46EE" w:rsidRDefault="009E1D98">
      <w:pPr>
        <w:pStyle w:val="a5"/>
        <w:numPr>
          <w:ilvl w:val="0"/>
          <w:numId w:val="21"/>
        </w:numPr>
        <w:tabs>
          <w:tab w:val="left" w:pos="1840"/>
        </w:tabs>
        <w:spacing w:line="357" w:lineRule="auto"/>
        <w:ind w:right="152" w:firstLine="710"/>
        <w:rPr>
          <w:sz w:val="28"/>
        </w:rPr>
      </w:pPr>
      <w:r>
        <w:rPr>
          <w:sz w:val="28"/>
        </w:rPr>
        <w:t>обеспечение оптимального вхождения работников образования в систему ценностей современного образования;</w:t>
      </w:r>
    </w:p>
    <w:p w:rsidR="007A46EE" w:rsidRDefault="009E1D98">
      <w:pPr>
        <w:pStyle w:val="a5"/>
        <w:numPr>
          <w:ilvl w:val="0"/>
          <w:numId w:val="21"/>
        </w:numPr>
        <w:tabs>
          <w:tab w:val="left" w:pos="1841"/>
        </w:tabs>
        <w:spacing w:line="318" w:lineRule="exact"/>
        <w:ind w:left="1841" w:hanging="705"/>
        <w:rPr>
          <w:sz w:val="28"/>
        </w:rPr>
      </w:pPr>
      <w:r>
        <w:rPr>
          <w:sz w:val="28"/>
        </w:rPr>
        <w:t>принятие</w:t>
      </w:r>
      <w:r>
        <w:rPr>
          <w:spacing w:val="-18"/>
          <w:sz w:val="28"/>
        </w:rPr>
        <w:t xml:space="preserve"> </w:t>
      </w:r>
      <w:r>
        <w:rPr>
          <w:sz w:val="28"/>
        </w:rPr>
        <w:t>идеологии</w:t>
      </w:r>
      <w:r>
        <w:rPr>
          <w:spacing w:val="-12"/>
          <w:sz w:val="28"/>
        </w:rPr>
        <w:t xml:space="preserve"> </w:t>
      </w:r>
      <w:r>
        <w:rPr>
          <w:sz w:val="28"/>
        </w:rPr>
        <w:t>обновлённых</w:t>
      </w:r>
      <w:r>
        <w:rPr>
          <w:spacing w:val="-18"/>
          <w:sz w:val="28"/>
        </w:rPr>
        <w:t xml:space="preserve"> </w:t>
      </w:r>
      <w:r>
        <w:rPr>
          <w:sz w:val="28"/>
        </w:rPr>
        <w:t>ФГОС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НОО;</w:t>
      </w:r>
    </w:p>
    <w:p w:rsidR="007A46EE" w:rsidRDefault="009E1D98">
      <w:pPr>
        <w:pStyle w:val="a5"/>
        <w:numPr>
          <w:ilvl w:val="0"/>
          <w:numId w:val="21"/>
        </w:numPr>
        <w:tabs>
          <w:tab w:val="left" w:pos="1840"/>
        </w:tabs>
        <w:spacing w:before="136" w:line="355" w:lineRule="auto"/>
        <w:ind w:right="156" w:firstLine="710"/>
        <w:rPr>
          <w:sz w:val="28"/>
        </w:rPr>
      </w:pPr>
      <w:r>
        <w:rPr>
          <w:sz w:val="28"/>
        </w:rPr>
        <w:t>освоение новой системы требований к структуре основной образовательной программы, результатам её освоения и условиям реализации, а также системы оценки итогов образовательной деятельности обучающихся;</w:t>
      </w:r>
    </w:p>
    <w:p w:rsidR="007A46EE" w:rsidRDefault="009E1D98">
      <w:pPr>
        <w:pStyle w:val="a5"/>
        <w:numPr>
          <w:ilvl w:val="0"/>
          <w:numId w:val="21"/>
        </w:numPr>
        <w:tabs>
          <w:tab w:val="left" w:pos="1840"/>
        </w:tabs>
        <w:spacing w:before="2" w:line="355" w:lineRule="auto"/>
        <w:ind w:right="147" w:firstLine="710"/>
        <w:rPr>
          <w:sz w:val="28"/>
        </w:rPr>
      </w:pPr>
      <w:r>
        <w:rPr>
          <w:sz w:val="28"/>
        </w:rPr>
        <w:t>овладение учебно-методическими и информационно-методиче</w:t>
      </w:r>
      <w:r>
        <w:rPr>
          <w:sz w:val="28"/>
        </w:rPr>
        <w:t>скими ресурсами, необходимыми для успешного решения задач обновлённых ФГОС НОО</w:t>
      </w:r>
    </w:p>
    <w:p w:rsidR="007A46EE" w:rsidRDefault="009E1D98">
      <w:pPr>
        <w:pStyle w:val="a3"/>
        <w:spacing w:line="352" w:lineRule="auto"/>
        <w:ind w:right="149" w:firstLine="710"/>
      </w:pPr>
      <w:r>
        <w:t xml:space="preserve">Одним из условий готовности образовательной организации к введению обновлённых ФГОС НОО является создание системы методической работы, обеспечивающей сопровождение деятельности </w:t>
      </w:r>
      <w:r>
        <w:t>педагогов на всех этапах реализации требований обновлённых ФГОС.</w:t>
      </w:r>
    </w:p>
    <w:p w:rsidR="007A46EE" w:rsidRDefault="009E1D98">
      <w:pPr>
        <w:pStyle w:val="a3"/>
        <w:spacing w:line="355" w:lineRule="auto"/>
        <w:ind w:right="152" w:firstLine="1416"/>
      </w:pPr>
      <w:r>
        <w:t>Педагог являет собой всегда главный для обучающихся пример нравственного</w:t>
      </w:r>
      <w:r>
        <w:rPr>
          <w:spacing w:val="64"/>
        </w:rPr>
        <w:t xml:space="preserve">  </w:t>
      </w:r>
      <w:r>
        <w:t>и</w:t>
      </w:r>
      <w:r>
        <w:rPr>
          <w:spacing w:val="63"/>
        </w:rPr>
        <w:t xml:space="preserve">  </w:t>
      </w:r>
      <w:r>
        <w:t>гражданского</w:t>
      </w:r>
      <w:r>
        <w:rPr>
          <w:spacing w:val="64"/>
        </w:rPr>
        <w:t xml:space="preserve">  </w:t>
      </w:r>
      <w:r>
        <w:t>личностного</w:t>
      </w:r>
      <w:r>
        <w:rPr>
          <w:spacing w:val="63"/>
        </w:rPr>
        <w:t xml:space="preserve">  </w:t>
      </w:r>
      <w:r>
        <w:t>поведения.</w:t>
      </w:r>
      <w:r>
        <w:rPr>
          <w:spacing w:val="67"/>
        </w:rPr>
        <w:t xml:space="preserve">  </w:t>
      </w:r>
      <w:r>
        <w:t>В</w:t>
      </w:r>
      <w:r>
        <w:rPr>
          <w:spacing w:val="59"/>
        </w:rPr>
        <w:t xml:space="preserve">  </w:t>
      </w:r>
      <w:r>
        <w:t>школе</w:t>
      </w:r>
      <w:r>
        <w:rPr>
          <w:spacing w:val="64"/>
        </w:rPr>
        <w:t xml:space="preserve">  </w:t>
      </w:r>
      <w:r>
        <w:t>созданы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0" w:lineRule="auto"/>
        <w:ind w:right="135"/>
      </w:pPr>
      <w:r>
        <w:t>методическое объединение классных руко</w:t>
      </w:r>
      <w:r>
        <w:t>водителей, учителей-предметников которые помогают учителям школы разобраться в нормативно-правовой базе в потоке информации, обеспечивающей успешный учебно-воспитательный процесс.</w:t>
      </w:r>
    </w:p>
    <w:p w:rsidR="007A46EE" w:rsidRDefault="009E1D98">
      <w:pPr>
        <w:pStyle w:val="a3"/>
        <w:spacing w:before="11" w:line="350" w:lineRule="auto"/>
        <w:ind w:right="149" w:firstLine="710"/>
      </w:pPr>
      <w:r>
        <w:t>Совершенствование подготовки и повышения квалификации кадров по вопросам дух</w:t>
      </w:r>
      <w:r>
        <w:t>овно-нравственного воспитания детей и молодежи, один из главных вопросов в реализации рабочей программы воспитания.</w:t>
      </w:r>
    </w:p>
    <w:p w:rsidR="007A46EE" w:rsidRDefault="009E1D98">
      <w:pPr>
        <w:pStyle w:val="a3"/>
        <w:spacing w:before="2"/>
        <w:ind w:left="1136"/>
      </w:pPr>
      <w:r>
        <w:rPr>
          <w:spacing w:val="-2"/>
        </w:rPr>
        <w:t>Мероприятия по</w:t>
      </w:r>
      <w:r>
        <w:rPr>
          <w:spacing w:val="-4"/>
        </w:rPr>
        <w:t xml:space="preserve"> </w:t>
      </w:r>
      <w:r>
        <w:rPr>
          <w:spacing w:val="-2"/>
        </w:rPr>
        <w:t>подготовке кадров:</w:t>
      </w:r>
    </w:p>
    <w:p w:rsidR="007A46EE" w:rsidRDefault="009E1D98">
      <w:pPr>
        <w:pStyle w:val="a5"/>
        <w:numPr>
          <w:ilvl w:val="0"/>
          <w:numId w:val="20"/>
        </w:numPr>
        <w:tabs>
          <w:tab w:val="left" w:pos="1311"/>
        </w:tabs>
        <w:spacing w:before="153" w:line="355" w:lineRule="auto"/>
        <w:ind w:right="158" w:firstLine="710"/>
        <w:rPr>
          <w:sz w:val="28"/>
        </w:rPr>
      </w:pPr>
      <w:r>
        <w:rPr>
          <w:sz w:val="28"/>
        </w:rPr>
        <w:t>сопровождение молодых педагогических работников, вновь поступивших на работу педагогических работников (работа школы наставничества);</w:t>
      </w:r>
    </w:p>
    <w:p w:rsidR="007A46EE" w:rsidRDefault="009E1D98">
      <w:pPr>
        <w:pStyle w:val="a5"/>
        <w:numPr>
          <w:ilvl w:val="0"/>
          <w:numId w:val="20"/>
        </w:numPr>
        <w:tabs>
          <w:tab w:val="left" w:pos="1326"/>
        </w:tabs>
        <w:spacing w:line="350" w:lineRule="auto"/>
        <w:ind w:right="147" w:firstLine="710"/>
        <w:rPr>
          <w:sz w:val="28"/>
        </w:rPr>
      </w:pPr>
      <w:r>
        <w:rPr>
          <w:sz w:val="28"/>
        </w:rPr>
        <w:t>индивидуальная работа с педагогическими работниками по запросам (в том числе и по вопросам классного руководства);</w:t>
      </w:r>
    </w:p>
    <w:p w:rsidR="007A46EE" w:rsidRDefault="009E1D98">
      <w:pPr>
        <w:pStyle w:val="a5"/>
        <w:numPr>
          <w:ilvl w:val="0"/>
          <w:numId w:val="20"/>
        </w:numPr>
        <w:tabs>
          <w:tab w:val="left" w:pos="1298"/>
        </w:tabs>
        <w:ind w:left="1298" w:hanging="162"/>
        <w:rPr>
          <w:sz w:val="28"/>
        </w:rPr>
      </w:pPr>
      <w:r>
        <w:rPr>
          <w:spacing w:val="-2"/>
          <w:sz w:val="28"/>
        </w:rPr>
        <w:t>контрол</w:t>
      </w:r>
      <w:r>
        <w:rPr>
          <w:spacing w:val="-2"/>
          <w:sz w:val="28"/>
        </w:rPr>
        <w:t>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оформления</w:t>
      </w:r>
      <w:r>
        <w:rPr>
          <w:spacing w:val="6"/>
          <w:sz w:val="28"/>
        </w:rPr>
        <w:t xml:space="preserve"> </w:t>
      </w:r>
      <w:r>
        <w:rPr>
          <w:spacing w:val="-2"/>
          <w:sz w:val="28"/>
        </w:rPr>
        <w:t>учебно-педагогической</w:t>
      </w:r>
      <w:r>
        <w:rPr>
          <w:sz w:val="28"/>
        </w:rPr>
        <w:t xml:space="preserve"> </w:t>
      </w:r>
      <w:r>
        <w:rPr>
          <w:spacing w:val="-2"/>
          <w:sz w:val="28"/>
        </w:rPr>
        <w:t>документации;</w:t>
      </w:r>
    </w:p>
    <w:p w:rsidR="007A46EE" w:rsidRDefault="009E1D98">
      <w:pPr>
        <w:pStyle w:val="a5"/>
        <w:numPr>
          <w:ilvl w:val="0"/>
          <w:numId w:val="20"/>
        </w:numPr>
        <w:tabs>
          <w:tab w:val="left" w:pos="1302"/>
        </w:tabs>
        <w:spacing w:before="152" w:line="352" w:lineRule="auto"/>
        <w:ind w:right="146" w:firstLine="710"/>
        <w:rPr>
          <w:sz w:val="28"/>
        </w:rPr>
      </w:pPr>
      <w:r>
        <w:rPr>
          <w:sz w:val="28"/>
        </w:rPr>
        <w:t>проведение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конференций, «круглых</w:t>
      </w:r>
      <w:r>
        <w:rPr>
          <w:spacing w:val="-6"/>
          <w:sz w:val="28"/>
        </w:rPr>
        <w:t xml:space="preserve"> </w:t>
      </w:r>
      <w:r>
        <w:rPr>
          <w:sz w:val="28"/>
        </w:rPr>
        <w:t>столов»,</w:t>
      </w:r>
      <w:r>
        <w:rPr>
          <w:spacing w:val="-1"/>
          <w:sz w:val="28"/>
        </w:rPr>
        <w:t xml:space="preserve"> </w:t>
      </w:r>
      <w:r>
        <w:rPr>
          <w:sz w:val="28"/>
        </w:rPr>
        <w:t>семинаров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и другим проблемам духовно-нравственного воспитания и просвещения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7A46EE" w:rsidRDefault="009E1D98">
      <w:pPr>
        <w:pStyle w:val="a3"/>
        <w:spacing w:line="355" w:lineRule="auto"/>
        <w:ind w:right="161" w:firstLine="710"/>
      </w:pPr>
      <w:r>
        <w:t>-участие в постоянно действующих учебных курсах, семинарах</w:t>
      </w:r>
      <w:r>
        <w:t xml:space="preserve"> по вопросам обучения и воспитания;</w:t>
      </w:r>
    </w:p>
    <w:p w:rsidR="007A46EE" w:rsidRDefault="009E1D98">
      <w:pPr>
        <w:pStyle w:val="a5"/>
        <w:numPr>
          <w:ilvl w:val="0"/>
          <w:numId w:val="20"/>
        </w:numPr>
        <w:tabs>
          <w:tab w:val="left" w:pos="1388"/>
        </w:tabs>
        <w:spacing w:line="357" w:lineRule="auto"/>
        <w:ind w:right="156" w:firstLine="710"/>
        <w:rPr>
          <w:sz w:val="28"/>
        </w:rPr>
      </w:pPr>
      <w:r>
        <w:rPr>
          <w:sz w:val="28"/>
        </w:rPr>
        <w:t>участие в работе районных и региональных методических объединений представление опыта работы школы;</w:t>
      </w:r>
    </w:p>
    <w:p w:rsidR="007A46EE" w:rsidRDefault="009E1D98">
      <w:pPr>
        <w:pStyle w:val="a5"/>
        <w:numPr>
          <w:ilvl w:val="0"/>
          <w:numId w:val="20"/>
        </w:numPr>
        <w:tabs>
          <w:tab w:val="left" w:pos="1403"/>
        </w:tabs>
        <w:spacing w:line="355" w:lineRule="auto"/>
        <w:ind w:right="146" w:firstLine="710"/>
        <w:rPr>
          <w:sz w:val="28"/>
        </w:rPr>
      </w:pPr>
      <w:r>
        <w:rPr>
          <w:sz w:val="28"/>
        </w:rPr>
        <w:t>участие в работе постоянно действующего методического семинара по духовно-нравственному воспитанию.</w:t>
      </w:r>
    </w:p>
    <w:p w:rsidR="007A46EE" w:rsidRDefault="009E1D98">
      <w:pPr>
        <w:pStyle w:val="a3"/>
        <w:spacing w:line="355" w:lineRule="auto"/>
        <w:ind w:right="140" w:firstLine="1622"/>
      </w:pPr>
      <w:r>
        <w:t xml:space="preserve">С 2022 года в школе введена должность Советника директора по учебно-воспитательной работе по инициативе Министерства просвещения в рамках </w:t>
      </w:r>
      <w:r>
        <w:rPr>
          <w:spacing w:val="-2"/>
        </w:rPr>
        <w:t>проекта</w:t>
      </w:r>
    </w:p>
    <w:p w:rsidR="007A46EE" w:rsidRDefault="009E1D98">
      <w:pPr>
        <w:pStyle w:val="a3"/>
      </w:pPr>
      <w:r>
        <w:rPr>
          <w:spacing w:val="-2"/>
        </w:rPr>
        <w:t>«Патриотическое</w:t>
      </w:r>
      <w:r>
        <w:rPr>
          <w:spacing w:val="-3"/>
        </w:rPr>
        <w:t xml:space="preserve"> </w:t>
      </w:r>
      <w:r>
        <w:rPr>
          <w:spacing w:val="-2"/>
        </w:rPr>
        <w:t>воспитание</w:t>
      </w:r>
      <w:r>
        <w:rPr>
          <w:spacing w:val="-5"/>
        </w:rPr>
        <w:t xml:space="preserve"> </w:t>
      </w:r>
      <w:r>
        <w:rPr>
          <w:spacing w:val="-2"/>
        </w:rPr>
        <w:t>граждан</w:t>
      </w:r>
      <w:r>
        <w:t xml:space="preserve"> </w:t>
      </w:r>
      <w:r>
        <w:rPr>
          <w:spacing w:val="-4"/>
        </w:rPr>
        <w:t>РФ».</w:t>
      </w:r>
    </w:p>
    <w:p w:rsidR="007A46EE" w:rsidRDefault="009E1D98">
      <w:pPr>
        <w:pStyle w:val="a3"/>
        <w:spacing w:before="118" w:line="355" w:lineRule="auto"/>
        <w:ind w:right="150" w:firstLine="1416"/>
      </w:pPr>
      <w:r>
        <w:t>В педагогическом плане среди базовых национальных ценностей необходимо</w:t>
      </w:r>
      <w:r>
        <w:t xml:space="preserve"> установить одну важнейшую, системообразующую, дающую жизнь в душе детей всем другим ценностям — ценность Учителя.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37"/>
        <w:ind w:left="0"/>
        <w:jc w:val="left"/>
      </w:pPr>
    </w:p>
    <w:p w:rsidR="007A46EE" w:rsidRDefault="009E1D98">
      <w:pPr>
        <w:pStyle w:val="1"/>
        <w:numPr>
          <w:ilvl w:val="2"/>
          <w:numId w:val="36"/>
        </w:numPr>
        <w:tabs>
          <w:tab w:val="left" w:pos="1977"/>
        </w:tabs>
        <w:spacing w:before="1"/>
        <w:ind w:left="1977" w:hanging="841"/>
        <w:jc w:val="both"/>
      </w:pPr>
      <w:bookmarkStart w:id="151" w:name="38.4.2._Нормативно-методическое_обеспече"/>
      <w:bookmarkEnd w:id="151"/>
      <w:r>
        <w:rPr>
          <w:spacing w:val="-2"/>
        </w:rPr>
        <w:t>Нормативно-методическое</w:t>
      </w:r>
      <w:r>
        <w:rPr>
          <w:spacing w:val="-8"/>
        </w:rPr>
        <w:t xml:space="preserve"> </w:t>
      </w:r>
      <w:r>
        <w:rPr>
          <w:spacing w:val="-2"/>
        </w:rPr>
        <w:t>обеспечение.</w:t>
      </w:r>
    </w:p>
    <w:p w:rsidR="007A46EE" w:rsidRDefault="009E1D98">
      <w:pPr>
        <w:pStyle w:val="a3"/>
        <w:spacing w:before="138" w:line="352" w:lineRule="auto"/>
        <w:ind w:right="144" w:firstLine="710"/>
      </w:pPr>
      <w:r>
        <w:t xml:space="preserve">В данном разделе представлены решения на уровне образовательной организации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</w:t>
      </w:r>
      <w:r>
        <w:t>образовательного процесса, сотрудничеству с социальными партнёрами, нормативному, методическому обеспечению воспитательной деятельности.</w:t>
      </w:r>
    </w:p>
    <w:p w:rsidR="007A46EE" w:rsidRDefault="009E1D98">
      <w:pPr>
        <w:pStyle w:val="a3"/>
        <w:spacing w:line="355" w:lineRule="auto"/>
        <w:ind w:right="152" w:firstLine="710"/>
      </w:pPr>
      <w:r>
        <w:t>Управление качеством воспитательной деятельности в МКОУ «Метрадинская СОШ-сад» обеспечивают</w:t>
      </w:r>
    </w:p>
    <w:p w:rsidR="007A46EE" w:rsidRDefault="009E1D98">
      <w:pPr>
        <w:pStyle w:val="a3"/>
        <w:spacing w:before="1"/>
        <w:ind w:left="1136"/>
      </w:pPr>
      <w:r>
        <w:rPr>
          <w:spacing w:val="-2"/>
        </w:rPr>
        <w:t>следующие</w:t>
      </w:r>
      <w:r>
        <w:rPr>
          <w:spacing w:val="-1"/>
        </w:rPr>
        <w:t xml:space="preserve"> </w:t>
      </w:r>
      <w:r>
        <w:rPr>
          <w:spacing w:val="-2"/>
        </w:rPr>
        <w:t>локальные</w:t>
      </w:r>
      <w:r>
        <w:rPr>
          <w:spacing w:val="-1"/>
        </w:rPr>
        <w:t xml:space="preserve"> </w:t>
      </w:r>
      <w:r>
        <w:rPr>
          <w:spacing w:val="-2"/>
        </w:rPr>
        <w:t>нормати</w:t>
      </w:r>
      <w:r>
        <w:rPr>
          <w:spacing w:val="-2"/>
        </w:rPr>
        <w:t>вно-правовые</w:t>
      </w:r>
      <w:r>
        <w:rPr>
          <w:spacing w:val="-1"/>
        </w:rPr>
        <w:t xml:space="preserve"> </w:t>
      </w:r>
      <w:r>
        <w:rPr>
          <w:spacing w:val="-2"/>
        </w:rPr>
        <w:t>акты:</w:t>
      </w:r>
    </w:p>
    <w:p w:rsidR="007A46EE" w:rsidRDefault="009E1D98">
      <w:pPr>
        <w:pStyle w:val="a5"/>
        <w:numPr>
          <w:ilvl w:val="0"/>
          <w:numId w:val="19"/>
        </w:numPr>
        <w:tabs>
          <w:tab w:val="left" w:pos="1303"/>
        </w:tabs>
        <w:spacing w:before="144"/>
        <w:ind w:left="1303" w:hanging="167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классном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руководстве;</w:t>
      </w:r>
    </w:p>
    <w:p w:rsidR="007A46EE" w:rsidRDefault="009E1D98">
      <w:pPr>
        <w:pStyle w:val="a5"/>
        <w:numPr>
          <w:ilvl w:val="0"/>
          <w:numId w:val="19"/>
        </w:numPr>
        <w:tabs>
          <w:tab w:val="left" w:pos="1303"/>
        </w:tabs>
        <w:spacing w:before="153"/>
        <w:ind w:left="1303" w:hanging="167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дежурстве;</w:t>
      </w:r>
    </w:p>
    <w:p w:rsidR="007A46EE" w:rsidRDefault="009E1D98">
      <w:pPr>
        <w:pStyle w:val="a5"/>
        <w:numPr>
          <w:ilvl w:val="0"/>
          <w:numId w:val="19"/>
        </w:numPr>
        <w:tabs>
          <w:tab w:val="left" w:pos="1303"/>
        </w:tabs>
        <w:spacing w:before="153"/>
        <w:ind w:left="1303" w:hanging="167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школьном</w:t>
      </w:r>
      <w:r>
        <w:rPr>
          <w:spacing w:val="-17"/>
          <w:sz w:val="28"/>
        </w:rPr>
        <w:t xml:space="preserve"> </w:t>
      </w:r>
      <w:r>
        <w:rPr>
          <w:sz w:val="28"/>
        </w:rPr>
        <w:t>методическом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объединении;</w:t>
      </w:r>
    </w:p>
    <w:p w:rsidR="007A46EE" w:rsidRDefault="009E1D98">
      <w:pPr>
        <w:pStyle w:val="a5"/>
        <w:numPr>
          <w:ilvl w:val="0"/>
          <w:numId w:val="19"/>
        </w:numPr>
        <w:tabs>
          <w:tab w:val="left" w:pos="1303"/>
        </w:tabs>
        <w:spacing w:before="149"/>
        <w:ind w:left="1303" w:hanging="167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8"/>
          <w:sz w:val="28"/>
        </w:rPr>
        <w:t xml:space="preserve"> </w:t>
      </w:r>
      <w:r>
        <w:rPr>
          <w:sz w:val="28"/>
        </w:rPr>
        <w:t>внутришкольном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контроле;</w:t>
      </w:r>
    </w:p>
    <w:p w:rsidR="007A46EE" w:rsidRDefault="009E1D98">
      <w:pPr>
        <w:pStyle w:val="a5"/>
        <w:numPr>
          <w:ilvl w:val="0"/>
          <w:numId w:val="19"/>
        </w:numPr>
        <w:tabs>
          <w:tab w:val="left" w:pos="1303"/>
        </w:tabs>
        <w:spacing w:before="153" w:line="355" w:lineRule="auto"/>
        <w:ind w:right="957" w:firstLine="0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комиссии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урегулированию</w:t>
      </w:r>
      <w:r>
        <w:rPr>
          <w:spacing w:val="-16"/>
          <w:sz w:val="28"/>
        </w:rPr>
        <w:t xml:space="preserve"> </w:t>
      </w:r>
      <w:r>
        <w:rPr>
          <w:sz w:val="28"/>
        </w:rPr>
        <w:t>споров</w:t>
      </w:r>
      <w:r>
        <w:rPr>
          <w:spacing w:val="-1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5"/>
          <w:sz w:val="28"/>
        </w:rPr>
        <w:t xml:space="preserve"> </w:t>
      </w:r>
      <w:r>
        <w:rPr>
          <w:sz w:val="28"/>
        </w:rPr>
        <w:t>участниками образовательных отношений;</w:t>
      </w:r>
    </w:p>
    <w:p w:rsidR="007A46EE" w:rsidRDefault="009E1D98">
      <w:pPr>
        <w:pStyle w:val="a5"/>
        <w:numPr>
          <w:ilvl w:val="0"/>
          <w:numId w:val="19"/>
        </w:numPr>
        <w:tabs>
          <w:tab w:val="left" w:pos="1303"/>
        </w:tabs>
        <w:spacing w:line="319" w:lineRule="exact"/>
        <w:ind w:left="1303" w:hanging="167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Совете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профилактики;</w:t>
      </w:r>
    </w:p>
    <w:p w:rsidR="007A46EE" w:rsidRDefault="009E1D98">
      <w:pPr>
        <w:pStyle w:val="a5"/>
        <w:numPr>
          <w:ilvl w:val="0"/>
          <w:numId w:val="19"/>
        </w:numPr>
        <w:tabs>
          <w:tab w:val="left" w:pos="1303"/>
        </w:tabs>
        <w:spacing w:before="149"/>
        <w:ind w:left="1303" w:hanging="167"/>
        <w:jc w:val="left"/>
        <w:rPr>
          <w:sz w:val="28"/>
        </w:rPr>
      </w:pPr>
      <w:r>
        <w:rPr>
          <w:spacing w:val="-2"/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Управляющем совете;</w:t>
      </w:r>
    </w:p>
    <w:p w:rsidR="007A46EE" w:rsidRDefault="009E1D98">
      <w:pPr>
        <w:pStyle w:val="a5"/>
        <w:numPr>
          <w:ilvl w:val="0"/>
          <w:numId w:val="19"/>
        </w:numPr>
        <w:tabs>
          <w:tab w:val="left" w:pos="1303"/>
        </w:tabs>
        <w:spacing w:before="153"/>
        <w:ind w:left="1303" w:hanging="167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ПМПК;</w:t>
      </w:r>
    </w:p>
    <w:p w:rsidR="007A46EE" w:rsidRDefault="009E1D98">
      <w:pPr>
        <w:pStyle w:val="a5"/>
        <w:numPr>
          <w:ilvl w:val="0"/>
          <w:numId w:val="19"/>
        </w:numPr>
        <w:tabs>
          <w:tab w:val="left" w:pos="1303"/>
        </w:tabs>
        <w:spacing w:before="149"/>
        <w:ind w:left="1303" w:hanging="167"/>
        <w:jc w:val="left"/>
        <w:rPr>
          <w:sz w:val="28"/>
        </w:rPr>
      </w:pPr>
      <w:r>
        <w:rPr>
          <w:spacing w:val="-2"/>
          <w:sz w:val="28"/>
        </w:rPr>
        <w:t>Положение 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социально-психологической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службе;</w:t>
      </w:r>
    </w:p>
    <w:p w:rsidR="007A46EE" w:rsidRDefault="009E1D98">
      <w:pPr>
        <w:pStyle w:val="a5"/>
        <w:numPr>
          <w:ilvl w:val="0"/>
          <w:numId w:val="19"/>
        </w:numPr>
        <w:tabs>
          <w:tab w:val="left" w:pos="1303"/>
        </w:tabs>
        <w:spacing w:before="154"/>
        <w:ind w:left="1303" w:hanging="167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медиатеке;</w:t>
      </w:r>
    </w:p>
    <w:p w:rsidR="007A46EE" w:rsidRDefault="009E1D98">
      <w:pPr>
        <w:pStyle w:val="a5"/>
        <w:numPr>
          <w:ilvl w:val="0"/>
          <w:numId w:val="19"/>
        </w:numPr>
        <w:tabs>
          <w:tab w:val="left" w:pos="1346"/>
        </w:tabs>
        <w:spacing w:before="148" w:line="355" w:lineRule="auto"/>
        <w:ind w:left="425" w:right="182" w:firstLine="710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33"/>
          <w:sz w:val="28"/>
        </w:rPr>
        <w:t xml:space="preserve"> </w:t>
      </w:r>
      <w:r>
        <w:rPr>
          <w:sz w:val="28"/>
        </w:rPr>
        <w:t>о</w:t>
      </w:r>
      <w:r>
        <w:rPr>
          <w:spacing w:val="3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3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33"/>
          <w:sz w:val="28"/>
        </w:rPr>
        <w:t xml:space="preserve"> </w:t>
      </w:r>
      <w:r>
        <w:rPr>
          <w:sz w:val="28"/>
        </w:rPr>
        <w:t>от</w:t>
      </w:r>
      <w:r>
        <w:rPr>
          <w:spacing w:val="30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33"/>
          <w:sz w:val="28"/>
        </w:rPr>
        <w:t xml:space="preserve"> </w:t>
      </w:r>
      <w:r>
        <w:rPr>
          <w:sz w:val="28"/>
        </w:rPr>
        <w:t>причиняющей</w:t>
      </w:r>
      <w:r>
        <w:rPr>
          <w:spacing w:val="33"/>
          <w:sz w:val="28"/>
        </w:rPr>
        <w:t xml:space="preserve"> </w:t>
      </w:r>
      <w:r>
        <w:rPr>
          <w:sz w:val="28"/>
        </w:rPr>
        <w:t>вред</w:t>
      </w:r>
      <w:r>
        <w:rPr>
          <w:spacing w:val="33"/>
          <w:sz w:val="28"/>
        </w:rPr>
        <w:t xml:space="preserve"> </w:t>
      </w:r>
      <w:r>
        <w:rPr>
          <w:sz w:val="28"/>
        </w:rPr>
        <w:t>их здоровью и развитию;</w:t>
      </w:r>
    </w:p>
    <w:p w:rsidR="007A46EE" w:rsidRDefault="009E1D98">
      <w:pPr>
        <w:pStyle w:val="a5"/>
        <w:numPr>
          <w:ilvl w:val="0"/>
          <w:numId w:val="19"/>
        </w:numPr>
        <w:tabs>
          <w:tab w:val="left" w:pos="1303"/>
        </w:tabs>
        <w:spacing w:line="319" w:lineRule="exact"/>
        <w:ind w:left="1303" w:hanging="167"/>
        <w:jc w:val="left"/>
        <w:rPr>
          <w:sz w:val="28"/>
        </w:rPr>
      </w:pPr>
      <w:r>
        <w:rPr>
          <w:spacing w:val="-2"/>
          <w:sz w:val="28"/>
        </w:rPr>
        <w:t>Положен</w:t>
      </w:r>
      <w:r>
        <w:rPr>
          <w:spacing w:val="-2"/>
          <w:sz w:val="28"/>
        </w:rPr>
        <w:t>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организации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дополнительного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образования;</w:t>
      </w:r>
    </w:p>
    <w:p w:rsidR="007A46EE" w:rsidRDefault="009E1D98">
      <w:pPr>
        <w:pStyle w:val="a5"/>
        <w:numPr>
          <w:ilvl w:val="0"/>
          <w:numId w:val="19"/>
        </w:numPr>
        <w:tabs>
          <w:tab w:val="left" w:pos="1303"/>
        </w:tabs>
        <w:spacing w:before="149"/>
        <w:ind w:left="1303" w:hanging="167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7A46EE" w:rsidRDefault="009E1D98">
      <w:pPr>
        <w:pStyle w:val="a5"/>
        <w:numPr>
          <w:ilvl w:val="0"/>
          <w:numId w:val="19"/>
        </w:numPr>
        <w:tabs>
          <w:tab w:val="left" w:pos="1303"/>
        </w:tabs>
        <w:spacing w:before="153"/>
        <w:ind w:left="1303" w:hanging="167"/>
        <w:jc w:val="left"/>
        <w:rPr>
          <w:sz w:val="28"/>
        </w:rPr>
      </w:pPr>
      <w:r>
        <w:rPr>
          <w:spacing w:val="-2"/>
          <w:sz w:val="28"/>
        </w:rPr>
        <w:t>Положение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об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ученическом самоуправлении;</w:t>
      </w:r>
    </w:p>
    <w:p w:rsidR="007A46EE" w:rsidRDefault="009E1D98">
      <w:pPr>
        <w:pStyle w:val="a5"/>
        <w:numPr>
          <w:ilvl w:val="0"/>
          <w:numId w:val="19"/>
        </w:numPr>
        <w:tabs>
          <w:tab w:val="left" w:pos="1303"/>
        </w:tabs>
        <w:spacing w:before="153"/>
        <w:ind w:left="1303" w:hanging="167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16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16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14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обучающихся;</w:t>
      </w:r>
    </w:p>
    <w:p w:rsidR="007A46EE" w:rsidRDefault="009E1D98">
      <w:pPr>
        <w:pStyle w:val="a5"/>
        <w:numPr>
          <w:ilvl w:val="0"/>
          <w:numId w:val="19"/>
        </w:numPr>
        <w:tabs>
          <w:tab w:val="left" w:pos="1303"/>
        </w:tabs>
        <w:spacing w:before="149"/>
        <w:ind w:left="1303" w:hanging="167"/>
        <w:jc w:val="left"/>
        <w:rPr>
          <w:sz w:val="28"/>
        </w:rPr>
      </w:pPr>
      <w:r>
        <w:rPr>
          <w:sz w:val="28"/>
        </w:rPr>
        <w:t>Положение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о</w:t>
      </w:r>
      <w:r>
        <w:rPr>
          <w:spacing w:val="-17"/>
          <w:sz w:val="28"/>
        </w:rPr>
        <w:t xml:space="preserve"> </w:t>
      </w:r>
      <w:r>
        <w:rPr>
          <w:sz w:val="28"/>
        </w:rPr>
        <w:t>первичном</w:t>
      </w:r>
      <w:r>
        <w:rPr>
          <w:spacing w:val="-16"/>
          <w:sz w:val="28"/>
        </w:rPr>
        <w:t xml:space="preserve"> </w:t>
      </w:r>
      <w:r>
        <w:rPr>
          <w:sz w:val="28"/>
        </w:rPr>
        <w:t>отделении</w:t>
      </w:r>
      <w:r>
        <w:rPr>
          <w:spacing w:val="-17"/>
          <w:sz w:val="28"/>
        </w:rPr>
        <w:t xml:space="preserve"> </w:t>
      </w:r>
      <w:r>
        <w:rPr>
          <w:sz w:val="28"/>
        </w:rPr>
        <w:t>РДДМ</w:t>
      </w:r>
      <w:r>
        <w:rPr>
          <w:spacing w:val="-11"/>
          <w:sz w:val="28"/>
        </w:rPr>
        <w:t xml:space="preserve"> </w:t>
      </w:r>
      <w:r>
        <w:rPr>
          <w:sz w:val="28"/>
        </w:rPr>
        <w:t>«Движение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первых»;</w:t>
      </w:r>
    </w:p>
    <w:p w:rsidR="007A46EE" w:rsidRDefault="009E1D98">
      <w:pPr>
        <w:pStyle w:val="a3"/>
        <w:tabs>
          <w:tab w:val="left" w:leader="dot" w:pos="3705"/>
        </w:tabs>
        <w:spacing w:before="154" w:line="355" w:lineRule="auto"/>
        <w:ind w:right="345" w:firstLine="710"/>
        <w:jc w:val="left"/>
      </w:pPr>
      <w:r>
        <w:t>Вышеперечисленные</w:t>
      </w:r>
      <w:r>
        <w:rPr>
          <w:spacing w:val="-9"/>
        </w:rPr>
        <w:t xml:space="preserve"> </w:t>
      </w:r>
      <w:r>
        <w:t>нормативные</w:t>
      </w:r>
      <w:r>
        <w:rPr>
          <w:spacing w:val="-9"/>
        </w:rPr>
        <w:t xml:space="preserve"> </w:t>
      </w:r>
      <w:r>
        <w:t>акты</w:t>
      </w:r>
      <w:r>
        <w:rPr>
          <w:spacing w:val="-5"/>
        </w:rPr>
        <w:t xml:space="preserve"> </w:t>
      </w:r>
      <w:r>
        <w:t>расположены</w:t>
      </w:r>
      <w:r>
        <w:rPr>
          <w:spacing w:val="-10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официальном</w:t>
      </w:r>
      <w:r>
        <w:rPr>
          <w:spacing w:val="-8"/>
        </w:rPr>
        <w:t xml:space="preserve"> </w:t>
      </w:r>
      <w:r>
        <w:t>сайте школы по адресу http://.</w:t>
      </w:r>
      <w:r>
        <w:tab/>
        <w:t>(добавить ссылку)</w:t>
      </w:r>
    </w:p>
    <w:p w:rsidR="007A46EE" w:rsidRDefault="007A46EE">
      <w:pPr>
        <w:pStyle w:val="a3"/>
        <w:spacing w:line="355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37"/>
        <w:ind w:left="0"/>
        <w:jc w:val="left"/>
      </w:pPr>
    </w:p>
    <w:p w:rsidR="007A46EE" w:rsidRDefault="009E1D98">
      <w:pPr>
        <w:pStyle w:val="1"/>
        <w:numPr>
          <w:ilvl w:val="2"/>
          <w:numId w:val="36"/>
        </w:numPr>
        <w:tabs>
          <w:tab w:val="left" w:pos="1976"/>
        </w:tabs>
        <w:spacing w:before="1" w:line="350" w:lineRule="auto"/>
        <w:ind w:left="425" w:right="157" w:firstLine="710"/>
        <w:jc w:val="both"/>
      </w:pPr>
      <w:bookmarkStart w:id="152" w:name="38.4.3._Требования_к_условиям_работы_с_о"/>
      <w:bookmarkEnd w:id="152"/>
      <w:r>
        <w:t>Требования к условиям работы с обучающимися с особыми образовательными потребностями.</w:t>
      </w:r>
    </w:p>
    <w:p w:rsidR="007A46EE" w:rsidRDefault="009E1D98">
      <w:pPr>
        <w:pStyle w:val="a3"/>
        <w:spacing w:after="7" w:line="424" w:lineRule="auto"/>
        <w:ind w:right="386" w:firstLine="1262"/>
      </w:pPr>
      <w:r>
        <w:t>В</w:t>
      </w:r>
      <w:r>
        <w:rPr>
          <w:spacing w:val="-18"/>
        </w:rPr>
        <w:t xml:space="preserve"> </w:t>
      </w:r>
      <w:r>
        <w:t>воспитательной</w:t>
      </w:r>
      <w:r>
        <w:rPr>
          <w:spacing w:val="-11"/>
        </w:rPr>
        <w:t xml:space="preserve"> </w:t>
      </w:r>
      <w:r>
        <w:t>работе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категориями</w:t>
      </w:r>
      <w:r>
        <w:rPr>
          <w:spacing w:val="-11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имеющих</w:t>
      </w:r>
      <w:r>
        <w:rPr>
          <w:spacing w:val="-18"/>
        </w:rPr>
        <w:t xml:space="preserve"> </w:t>
      </w:r>
      <w:r>
        <w:t>особые образовательные потребности:</w:t>
      </w:r>
      <w:r>
        <w:rPr>
          <w:spacing w:val="-4"/>
        </w:rPr>
        <w:t xml:space="preserve"> </w:t>
      </w:r>
      <w:r>
        <w:t>обучающихся с инвалидностью, с ОВЗ, одарённых, с отклоняющимся поведением, созданы особые условия:</w:t>
      </w: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0"/>
        <w:gridCol w:w="7860"/>
      </w:tblGrid>
      <w:tr w:rsidR="007A46EE">
        <w:trPr>
          <w:trHeight w:val="782"/>
        </w:trPr>
        <w:tc>
          <w:tcPr>
            <w:tcW w:w="2180" w:type="dxa"/>
          </w:tcPr>
          <w:p w:rsidR="007A46EE" w:rsidRDefault="009E1D98">
            <w:pPr>
              <w:pStyle w:val="TableParagraph"/>
              <w:spacing w:before="209"/>
              <w:ind w:left="114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Категория</w:t>
            </w:r>
          </w:p>
        </w:tc>
        <w:tc>
          <w:tcPr>
            <w:tcW w:w="7860" w:type="dxa"/>
          </w:tcPr>
          <w:p w:rsidR="007A46EE" w:rsidRDefault="009E1D98">
            <w:pPr>
              <w:pStyle w:val="TableParagraph"/>
              <w:spacing w:before="20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Условия</w:t>
            </w:r>
          </w:p>
        </w:tc>
      </w:tr>
      <w:tr w:rsidR="007A46EE">
        <w:trPr>
          <w:trHeight w:val="3533"/>
        </w:trPr>
        <w:tc>
          <w:tcPr>
            <w:tcW w:w="2180" w:type="dxa"/>
          </w:tcPr>
          <w:p w:rsidR="007A46EE" w:rsidRDefault="009E1D98">
            <w:pPr>
              <w:pStyle w:val="TableParagraph"/>
              <w:spacing w:line="278" w:lineRule="auto"/>
              <w:ind w:left="114" w:right="123"/>
              <w:jc w:val="both"/>
              <w:rPr>
                <w:sz w:val="28"/>
              </w:rPr>
            </w:pPr>
            <w:r>
              <w:rPr>
                <w:sz w:val="28"/>
              </w:rPr>
              <w:t>Обучающиеся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 xml:space="preserve">инвалидностью, </w:t>
            </w:r>
            <w:r>
              <w:rPr>
                <w:spacing w:val="-4"/>
                <w:sz w:val="28"/>
              </w:rPr>
              <w:t>ОВЗ</w:t>
            </w:r>
          </w:p>
        </w:tc>
        <w:tc>
          <w:tcPr>
            <w:tcW w:w="7860" w:type="dxa"/>
          </w:tcPr>
          <w:p w:rsidR="007A46EE" w:rsidRDefault="009E1D98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Разработаны адаптированные основные общеобразовательные </w:t>
            </w:r>
            <w:r>
              <w:rPr>
                <w:sz w:val="28"/>
              </w:rPr>
              <w:t>программы для детей с ОВЗ (размещены на сайте школы).</w:t>
            </w:r>
          </w:p>
          <w:p w:rsidR="007A46EE" w:rsidRDefault="009E1D98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Педагогом-психологом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проводятся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регулярные</w:t>
            </w:r>
          </w:p>
          <w:p w:rsidR="007A46EE" w:rsidRDefault="009E1D98">
            <w:pPr>
              <w:pStyle w:val="TableParagraph"/>
              <w:spacing w:before="35"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индивидуальные и групповые коррекционно-развивающие </w:t>
            </w:r>
            <w:r>
              <w:rPr>
                <w:sz w:val="28"/>
              </w:rPr>
              <w:t>занятия. Обучение, при необходимости, осуществляетс</w:t>
            </w:r>
            <w:r>
              <w:rPr>
                <w:sz w:val="28"/>
              </w:rPr>
              <w:t>я</w:t>
            </w:r>
          </w:p>
          <w:p w:rsidR="007A46EE" w:rsidRDefault="009E1D98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индивидуально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дому.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Имеются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специальные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учебники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учебные пособия (ФГОС ОВЗ для образовательных</w:t>
            </w:r>
          </w:p>
          <w:p w:rsidR="007A46EE" w:rsidRDefault="009E1D98">
            <w:pPr>
              <w:pStyle w:val="TableParagraph"/>
              <w:spacing w:before="2" w:line="276" w:lineRule="auto"/>
              <w:ind w:right="1233"/>
              <w:rPr>
                <w:sz w:val="28"/>
              </w:rPr>
            </w:pPr>
            <w:r>
              <w:rPr>
                <w:sz w:val="28"/>
              </w:rPr>
              <w:t>организаций,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реализующих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адаптированные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основные общеобразовательные программы).</w:t>
            </w:r>
          </w:p>
        </w:tc>
      </w:tr>
      <w:tr w:rsidR="007A46EE">
        <w:trPr>
          <w:trHeight w:val="2424"/>
        </w:trPr>
        <w:tc>
          <w:tcPr>
            <w:tcW w:w="2180" w:type="dxa"/>
          </w:tcPr>
          <w:p w:rsidR="007A46EE" w:rsidRDefault="009E1D98">
            <w:pPr>
              <w:pStyle w:val="TableParagraph"/>
              <w:spacing w:line="242" w:lineRule="auto"/>
              <w:ind w:left="114" w:right="97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Обучающиеся с </w:t>
            </w:r>
            <w:r>
              <w:rPr>
                <w:spacing w:val="-2"/>
                <w:sz w:val="28"/>
              </w:rPr>
              <w:t>отклоняющимся поведением</w:t>
            </w:r>
          </w:p>
        </w:tc>
        <w:tc>
          <w:tcPr>
            <w:tcW w:w="7860" w:type="dxa"/>
          </w:tcPr>
          <w:p w:rsidR="007A46EE" w:rsidRDefault="009E1D98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Социально-психологическое сопрово</w:t>
            </w:r>
            <w:r>
              <w:rPr>
                <w:spacing w:val="-2"/>
                <w:sz w:val="28"/>
              </w:rPr>
              <w:t xml:space="preserve">ждение. Организация </w:t>
            </w:r>
            <w:r>
              <w:rPr>
                <w:sz w:val="28"/>
              </w:rPr>
              <w:t>педагогической поддержки. Консультации родителей</w:t>
            </w:r>
          </w:p>
          <w:p w:rsidR="007A46EE" w:rsidRDefault="009E1D98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(законных представителей) педагога-психолога, социального </w:t>
            </w:r>
            <w:r>
              <w:rPr>
                <w:sz w:val="28"/>
              </w:rPr>
              <w:t>педагога. Коррекционно-развивающие групповые и</w:t>
            </w:r>
          </w:p>
          <w:p w:rsidR="007A46EE" w:rsidRDefault="009E1D98">
            <w:pPr>
              <w:pStyle w:val="TableParagraph"/>
              <w:spacing w:line="278" w:lineRule="auto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занятия.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семейных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 бытовых проблем.</w:t>
            </w:r>
          </w:p>
        </w:tc>
      </w:tr>
      <w:tr w:rsidR="007A46EE">
        <w:trPr>
          <w:trHeight w:val="940"/>
        </w:trPr>
        <w:tc>
          <w:tcPr>
            <w:tcW w:w="2180" w:type="dxa"/>
          </w:tcPr>
          <w:p w:rsidR="007A46EE" w:rsidRDefault="009E1D98">
            <w:pPr>
              <w:pStyle w:val="TableParagraph"/>
              <w:spacing w:line="311" w:lineRule="exact"/>
              <w:ind w:left="114"/>
              <w:rPr>
                <w:sz w:val="28"/>
              </w:rPr>
            </w:pPr>
            <w:r>
              <w:rPr>
                <w:sz w:val="28"/>
              </w:rPr>
              <w:t>Одаренные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дети</w:t>
            </w:r>
          </w:p>
        </w:tc>
        <w:tc>
          <w:tcPr>
            <w:tcW w:w="7860" w:type="dxa"/>
          </w:tcPr>
          <w:p w:rsidR="007A46EE" w:rsidRDefault="009E1D98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Консультации педагога-психолога. Психолого-педагогическое сопровождение.</w:t>
            </w:r>
          </w:p>
        </w:tc>
      </w:tr>
    </w:tbl>
    <w:p w:rsidR="007A46EE" w:rsidRDefault="007A46EE">
      <w:pPr>
        <w:pStyle w:val="a3"/>
        <w:spacing w:before="176"/>
        <w:ind w:left="0"/>
        <w:jc w:val="left"/>
      </w:pPr>
    </w:p>
    <w:p w:rsidR="007A46EE" w:rsidRDefault="009E1D98">
      <w:pPr>
        <w:pStyle w:val="a5"/>
        <w:numPr>
          <w:ilvl w:val="3"/>
          <w:numId w:val="36"/>
        </w:numPr>
        <w:tabs>
          <w:tab w:val="left" w:pos="2184"/>
        </w:tabs>
        <w:spacing w:line="355" w:lineRule="auto"/>
        <w:ind w:left="425" w:right="150" w:firstLine="710"/>
        <w:jc w:val="both"/>
        <w:rPr>
          <w:sz w:val="28"/>
        </w:rPr>
      </w:pPr>
      <w:r>
        <w:rPr>
          <w:sz w:val="28"/>
        </w:rPr>
        <w:t>Особыми задачами воспитания обучающихся с особыми образовательными потребностями являются:</w:t>
      </w:r>
    </w:p>
    <w:p w:rsidR="007A46EE" w:rsidRDefault="009E1D98">
      <w:pPr>
        <w:pStyle w:val="a3"/>
        <w:spacing w:line="355" w:lineRule="auto"/>
        <w:ind w:right="155" w:firstLine="710"/>
      </w:pPr>
      <w:r>
        <w:t xml:space="preserve">налаживание эмоционально-положительного взаимодействия с окружающими для их успешной социальной адаптации и интеграции в общеобразовательной </w:t>
      </w:r>
      <w:r>
        <w:rPr>
          <w:spacing w:val="-2"/>
        </w:rPr>
        <w:t>организации;</w:t>
      </w:r>
    </w:p>
    <w:p w:rsidR="007A46EE" w:rsidRDefault="009E1D98">
      <w:pPr>
        <w:pStyle w:val="a3"/>
        <w:spacing w:line="355" w:lineRule="auto"/>
        <w:ind w:right="142" w:firstLine="710"/>
      </w:pPr>
      <w:r>
        <w:t>формирование</w:t>
      </w:r>
      <w:r>
        <w:rPr>
          <w:spacing w:val="40"/>
        </w:rPr>
        <w:t xml:space="preserve"> </w:t>
      </w:r>
      <w:r>
        <w:t>доброжелательного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обучающимся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семьям со стороны всех участников образова</w:t>
      </w:r>
      <w:r>
        <w:t>тельных отношений;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48" w:lineRule="auto"/>
        <w:ind w:right="149" w:firstLine="710"/>
      </w:pPr>
      <w: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7A46EE" w:rsidRDefault="009E1D98">
      <w:pPr>
        <w:pStyle w:val="a3"/>
        <w:spacing w:before="12" w:line="350" w:lineRule="auto"/>
        <w:ind w:right="138" w:firstLine="710"/>
      </w:pPr>
      <w:r>
        <w:t>обеспечение психолого-педагогической поддержки семей обучающихся, содействие повышению уровня их педагоги</w:t>
      </w:r>
      <w:r>
        <w:t>ческой, психологической, медико- социальной компетентности.</w:t>
      </w:r>
    </w:p>
    <w:p w:rsidR="007A46EE" w:rsidRDefault="009E1D98">
      <w:pPr>
        <w:pStyle w:val="a5"/>
        <w:numPr>
          <w:ilvl w:val="3"/>
          <w:numId w:val="36"/>
        </w:numPr>
        <w:tabs>
          <w:tab w:val="left" w:pos="2184"/>
        </w:tabs>
        <w:spacing w:before="6" w:line="355" w:lineRule="auto"/>
        <w:ind w:left="425" w:right="154" w:firstLine="710"/>
        <w:jc w:val="both"/>
        <w:rPr>
          <w:sz w:val="28"/>
        </w:rPr>
      </w:pPr>
      <w:r>
        <w:rPr>
          <w:sz w:val="28"/>
        </w:rPr>
        <w:t>При организации воспитания обучающихся с особыми образовательными потребностями необходимо ориентироваться на:</w:t>
      </w:r>
    </w:p>
    <w:p w:rsidR="007A46EE" w:rsidRDefault="009E1D98">
      <w:pPr>
        <w:pStyle w:val="a3"/>
        <w:spacing w:line="355" w:lineRule="auto"/>
        <w:ind w:right="144" w:firstLine="710"/>
      </w:pPr>
      <w:r>
        <w:t>формирование личности ребёнка с</w:t>
      </w:r>
      <w:r>
        <w:rPr>
          <w:spacing w:val="-4"/>
        </w:rPr>
        <w:t xml:space="preserve"> </w:t>
      </w:r>
      <w:r>
        <w:t>особыми образовательными</w:t>
      </w:r>
      <w:r>
        <w:rPr>
          <w:spacing w:val="-1"/>
        </w:rPr>
        <w:t xml:space="preserve"> </w:t>
      </w:r>
      <w:r>
        <w:t>потребностями с использовани</w:t>
      </w:r>
      <w:r>
        <w:t>ем соответствующих возрасту и физическому и (или) психическому состоянию методов воспитания;</w:t>
      </w:r>
    </w:p>
    <w:p w:rsidR="007A46EE" w:rsidRDefault="009E1D98">
      <w:pPr>
        <w:pStyle w:val="a3"/>
        <w:spacing w:line="352" w:lineRule="auto"/>
        <w:ind w:right="143" w:firstLine="710"/>
      </w:pPr>
      <w:r>
        <w:t>создание оптимальных условий совместного воспитания и обучения обучающихся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особыми</w:t>
      </w:r>
      <w:r>
        <w:rPr>
          <w:spacing w:val="80"/>
          <w:w w:val="150"/>
        </w:rPr>
        <w:t xml:space="preserve"> </w:t>
      </w:r>
      <w:r>
        <w:t>образовательными</w:t>
      </w:r>
      <w:r>
        <w:rPr>
          <w:spacing w:val="80"/>
          <w:w w:val="150"/>
        </w:rPr>
        <w:t xml:space="preserve"> </w:t>
      </w:r>
      <w:r>
        <w:t>потребностями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79"/>
          <w:w w:val="15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сверстников, с использованием вспомогатель</w:t>
      </w:r>
      <w:r>
        <w:t>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7A46EE" w:rsidRDefault="009E1D98">
      <w:pPr>
        <w:pStyle w:val="a3"/>
        <w:spacing w:line="350" w:lineRule="auto"/>
        <w:ind w:right="150" w:firstLine="710"/>
      </w:pPr>
      <w: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7A46EE" w:rsidRDefault="007A46EE">
      <w:pPr>
        <w:pStyle w:val="a3"/>
        <w:spacing w:before="154"/>
        <w:ind w:left="0"/>
        <w:jc w:val="left"/>
      </w:pPr>
    </w:p>
    <w:p w:rsidR="007A46EE" w:rsidRDefault="009E1D98">
      <w:pPr>
        <w:pStyle w:val="1"/>
        <w:numPr>
          <w:ilvl w:val="2"/>
          <w:numId w:val="36"/>
        </w:numPr>
        <w:tabs>
          <w:tab w:val="left" w:pos="1976"/>
          <w:tab w:val="left" w:pos="3349"/>
          <w:tab w:val="left" w:pos="5068"/>
          <w:tab w:val="left" w:pos="6845"/>
          <w:tab w:val="left" w:pos="8650"/>
          <w:tab w:val="left" w:pos="9102"/>
        </w:tabs>
        <w:spacing w:line="350" w:lineRule="auto"/>
        <w:ind w:left="425" w:right="167" w:firstLine="710"/>
      </w:pPr>
      <w:bookmarkStart w:id="153" w:name="38.4.4._Система_поощрения_социальной_усп"/>
      <w:bookmarkEnd w:id="153"/>
      <w:r>
        <w:rPr>
          <w:spacing w:val="-2"/>
        </w:rPr>
        <w:t>Система</w:t>
      </w:r>
      <w:r>
        <w:tab/>
      </w:r>
      <w:r>
        <w:rPr>
          <w:spacing w:val="-2"/>
        </w:rPr>
        <w:t>поощрения</w:t>
      </w:r>
      <w:r>
        <w:tab/>
      </w:r>
      <w:r>
        <w:rPr>
          <w:spacing w:val="-2"/>
        </w:rPr>
        <w:t>социальной</w:t>
      </w:r>
      <w:r>
        <w:tab/>
      </w:r>
      <w:r>
        <w:rPr>
          <w:spacing w:val="-2"/>
        </w:rPr>
        <w:t>успешности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 xml:space="preserve">проявлений </w:t>
      </w:r>
      <w:r>
        <w:t>активной жизненной позиции обучающихся.</w:t>
      </w:r>
    </w:p>
    <w:p w:rsidR="007A46EE" w:rsidRDefault="009E1D98">
      <w:pPr>
        <w:pStyle w:val="a3"/>
        <w:spacing w:line="362" w:lineRule="auto"/>
        <w:ind w:right="1069" w:firstLine="566"/>
        <w:jc w:val="left"/>
      </w:pPr>
      <w:r>
        <w:t>Система поощрения социальной успешности и проявлений активной жизненной</w:t>
      </w:r>
      <w:r>
        <w:rPr>
          <w:spacing w:val="-12"/>
        </w:rPr>
        <w:t xml:space="preserve"> </w:t>
      </w:r>
      <w:r>
        <w:t>позиции</w:t>
      </w:r>
      <w:r>
        <w:rPr>
          <w:spacing w:val="-12"/>
        </w:rPr>
        <w:t xml:space="preserve"> </w:t>
      </w:r>
      <w:r>
        <w:t>школьников</w:t>
      </w:r>
      <w:r>
        <w:rPr>
          <w:spacing w:val="-17"/>
        </w:rPr>
        <w:t xml:space="preserve"> </w:t>
      </w:r>
      <w:r>
        <w:t>МКОУ</w:t>
      </w:r>
      <w:r>
        <w:rPr>
          <w:spacing w:val="-6"/>
        </w:rPr>
        <w:t xml:space="preserve"> </w:t>
      </w:r>
      <w:r>
        <w:t>«Метрадинская</w:t>
      </w:r>
      <w:r>
        <w:rPr>
          <w:spacing w:val="-6"/>
        </w:rPr>
        <w:t xml:space="preserve"> </w:t>
      </w:r>
      <w:r>
        <w:t>СОШ-сад»</w:t>
      </w:r>
      <w:r>
        <w:rPr>
          <w:spacing w:val="-11"/>
        </w:rPr>
        <w:t xml:space="preserve"> </w:t>
      </w:r>
      <w:r>
        <w:t>решает следующие воспитательные задачи:</w:t>
      </w:r>
    </w:p>
    <w:p w:rsidR="007A46EE" w:rsidRDefault="009E1D98">
      <w:pPr>
        <w:pStyle w:val="a5"/>
        <w:numPr>
          <w:ilvl w:val="0"/>
          <w:numId w:val="18"/>
        </w:numPr>
        <w:tabs>
          <w:tab w:val="left" w:pos="626"/>
        </w:tabs>
        <w:spacing w:line="338" w:lineRule="exact"/>
        <w:ind w:hanging="201"/>
        <w:jc w:val="left"/>
        <w:rPr>
          <w:rFonts w:ascii="Symbol" w:hAnsi="Symbol"/>
          <w:color w:val="221F1F"/>
          <w:sz w:val="28"/>
        </w:rPr>
      </w:pPr>
      <w:r>
        <w:rPr>
          <w:spacing w:val="-2"/>
          <w:sz w:val="28"/>
        </w:rPr>
        <w:t>формирование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у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школьников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активной</w:t>
      </w:r>
      <w:r>
        <w:rPr>
          <w:spacing w:val="4"/>
          <w:sz w:val="28"/>
        </w:rPr>
        <w:t xml:space="preserve"> </w:t>
      </w:r>
      <w:r>
        <w:rPr>
          <w:spacing w:val="-2"/>
          <w:sz w:val="28"/>
        </w:rPr>
        <w:t>жизненной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позиции;</w:t>
      </w:r>
    </w:p>
    <w:p w:rsidR="007A46EE" w:rsidRDefault="009E1D98">
      <w:pPr>
        <w:pStyle w:val="a5"/>
        <w:numPr>
          <w:ilvl w:val="0"/>
          <w:numId w:val="18"/>
        </w:numPr>
        <w:tabs>
          <w:tab w:val="left" w:pos="626"/>
        </w:tabs>
        <w:spacing w:before="158"/>
        <w:ind w:hanging="201"/>
        <w:jc w:val="left"/>
        <w:rPr>
          <w:rFonts w:ascii="Symbol" w:hAnsi="Symbol"/>
          <w:color w:val="221F1F"/>
          <w:sz w:val="28"/>
        </w:rPr>
      </w:pPr>
      <w:r>
        <w:rPr>
          <w:sz w:val="28"/>
        </w:rPr>
        <w:t>вовлечение</w:t>
      </w:r>
      <w:r>
        <w:rPr>
          <w:spacing w:val="-16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8"/>
          <w:sz w:val="28"/>
        </w:rPr>
        <w:t xml:space="preserve"> </w:t>
      </w:r>
      <w:r>
        <w:rPr>
          <w:sz w:val="28"/>
        </w:rPr>
        <w:t>совместную</w:t>
      </w:r>
      <w:r>
        <w:rPr>
          <w:spacing w:val="-16"/>
          <w:sz w:val="28"/>
        </w:rPr>
        <w:t xml:space="preserve"> </w:t>
      </w:r>
      <w:r>
        <w:rPr>
          <w:sz w:val="28"/>
        </w:rPr>
        <w:t>деятельн</w:t>
      </w:r>
      <w:r>
        <w:rPr>
          <w:sz w:val="28"/>
        </w:rPr>
        <w:t>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15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ней.</w:t>
      </w:r>
    </w:p>
    <w:p w:rsidR="007A46EE" w:rsidRDefault="009E1D98">
      <w:pPr>
        <w:pStyle w:val="a3"/>
        <w:spacing w:before="166" w:line="362" w:lineRule="auto"/>
        <w:ind w:right="330" w:firstLine="773"/>
      </w:pPr>
      <w:r>
        <w:t>Система поощрения проявлений активной</w:t>
      </w:r>
      <w:r>
        <w:rPr>
          <w:spacing w:val="-1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 успешности</w:t>
      </w:r>
      <w:r>
        <w:rPr>
          <w:spacing w:val="-18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призвана</w:t>
      </w:r>
      <w:r>
        <w:rPr>
          <w:spacing w:val="-13"/>
        </w:rPr>
        <w:t xml:space="preserve"> </w:t>
      </w:r>
      <w:r>
        <w:t>способствовать</w:t>
      </w:r>
      <w:r>
        <w:rPr>
          <w:spacing w:val="-17"/>
        </w:rPr>
        <w:t xml:space="preserve"> </w:t>
      </w:r>
      <w:r>
        <w:t>формированию</w:t>
      </w:r>
      <w:r>
        <w:rPr>
          <w:spacing w:val="-11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обучающихся ориентации на активную жизненную позицию, инициативность, максимально</w:t>
      </w:r>
    </w:p>
    <w:p w:rsidR="007A46EE" w:rsidRDefault="009E1D98">
      <w:pPr>
        <w:pStyle w:val="a3"/>
        <w:spacing w:line="318" w:lineRule="exact"/>
      </w:pPr>
      <w:r>
        <w:t>вовлекать</w:t>
      </w:r>
      <w:r>
        <w:rPr>
          <w:spacing w:val="-17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совместную</w:t>
      </w:r>
      <w:r>
        <w:rPr>
          <w:spacing w:val="-14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воспитательных</w:t>
      </w:r>
      <w:r>
        <w:rPr>
          <w:spacing w:val="-18"/>
        </w:rPr>
        <w:t xml:space="preserve"> </w:t>
      </w:r>
      <w:r>
        <w:t>целях.</w:t>
      </w:r>
      <w:r>
        <w:rPr>
          <w:spacing w:val="-4"/>
        </w:rPr>
        <w:t xml:space="preserve"> </w:t>
      </w:r>
      <w:r>
        <w:rPr>
          <w:spacing w:val="-2"/>
        </w:rPr>
        <w:t>Система</w:t>
      </w:r>
    </w:p>
    <w:p w:rsidR="007A46EE" w:rsidRDefault="009E1D98">
      <w:pPr>
        <w:pStyle w:val="a3"/>
        <w:spacing w:before="163"/>
      </w:pPr>
      <w:r>
        <w:t>проявлений</w:t>
      </w:r>
      <w:r>
        <w:rPr>
          <w:spacing w:val="-18"/>
        </w:rPr>
        <w:t xml:space="preserve"> </w:t>
      </w:r>
      <w:r>
        <w:t>активной</w:t>
      </w:r>
      <w:r>
        <w:rPr>
          <w:spacing w:val="-13"/>
        </w:rPr>
        <w:t xml:space="preserve"> </w:t>
      </w:r>
      <w:r>
        <w:t>жизненной</w:t>
      </w:r>
      <w:r>
        <w:rPr>
          <w:spacing w:val="-17"/>
        </w:rPr>
        <w:t xml:space="preserve"> </w:t>
      </w:r>
      <w:r>
        <w:t>позиции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поощрения</w:t>
      </w:r>
      <w:r>
        <w:rPr>
          <w:spacing w:val="-15"/>
        </w:rPr>
        <w:t xml:space="preserve"> </w:t>
      </w:r>
      <w:r>
        <w:t>социальной</w:t>
      </w:r>
      <w:r>
        <w:rPr>
          <w:spacing w:val="-13"/>
        </w:rPr>
        <w:t xml:space="preserve"> </w:t>
      </w:r>
      <w:r>
        <w:rPr>
          <w:spacing w:val="-2"/>
        </w:rPr>
        <w:t>успешности</w:t>
      </w:r>
    </w:p>
    <w:p w:rsidR="007A46EE" w:rsidRDefault="007A46EE">
      <w:pPr>
        <w:pStyle w:val="a3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jc w:val="left"/>
      </w:pPr>
      <w:r>
        <w:t>обучающихся</w:t>
      </w:r>
      <w:r>
        <w:rPr>
          <w:spacing w:val="-16"/>
        </w:rPr>
        <w:t xml:space="preserve"> </w:t>
      </w:r>
      <w:r>
        <w:t>строится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rPr>
          <w:spacing w:val="-2"/>
        </w:rPr>
        <w:t>принципах:</w:t>
      </w:r>
    </w:p>
    <w:p w:rsidR="007A46EE" w:rsidRDefault="009E1D98">
      <w:pPr>
        <w:pStyle w:val="a5"/>
        <w:numPr>
          <w:ilvl w:val="0"/>
          <w:numId w:val="17"/>
        </w:numPr>
        <w:tabs>
          <w:tab w:val="left" w:pos="654"/>
        </w:tabs>
        <w:spacing w:before="157" w:line="350" w:lineRule="auto"/>
        <w:ind w:right="855" w:firstLine="0"/>
        <w:jc w:val="left"/>
        <w:rPr>
          <w:sz w:val="28"/>
        </w:rPr>
      </w:pPr>
      <w:r>
        <w:rPr>
          <w:sz w:val="28"/>
        </w:rPr>
        <w:t>публичности,</w:t>
      </w:r>
      <w:r>
        <w:rPr>
          <w:spacing w:val="-13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-11"/>
          <w:sz w:val="28"/>
        </w:rPr>
        <w:t xml:space="preserve"> </w:t>
      </w:r>
      <w:r>
        <w:rPr>
          <w:sz w:val="28"/>
        </w:rPr>
        <w:t>-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всех</w:t>
      </w:r>
      <w:r>
        <w:rPr>
          <w:spacing w:val="-18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7"/>
          <w:sz w:val="28"/>
        </w:rPr>
        <w:t xml:space="preserve"> </w:t>
      </w:r>
      <w:r>
        <w:rPr>
          <w:sz w:val="28"/>
        </w:rPr>
        <w:t>о награждении, проведение награждений в присутствии значительного числа</w:t>
      </w:r>
    </w:p>
    <w:p w:rsidR="007A46EE" w:rsidRDefault="009E1D98">
      <w:pPr>
        <w:pStyle w:val="a3"/>
        <w:spacing w:before="20"/>
        <w:jc w:val="left"/>
      </w:pPr>
      <w:r>
        <w:rPr>
          <w:spacing w:val="-2"/>
        </w:rPr>
        <w:t>обучающихся;</w:t>
      </w:r>
    </w:p>
    <w:p w:rsidR="007A46EE" w:rsidRDefault="009E1D98">
      <w:pPr>
        <w:pStyle w:val="a5"/>
        <w:numPr>
          <w:ilvl w:val="0"/>
          <w:numId w:val="17"/>
        </w:numPr>
        <w:tabs>
          <w:tab w:val="left" w:pos="654"/>
        </w:tabs>
        <w:spacing w:before="161" w:line="355" w:lineRule="auto"/>
        <w:ind w:right="580" w:firstLine="0"/>
        <w:jc w:val="left"/>
        <w:rPr>
          <w:sz w:val="28"/>
        </w:rPr>
      </w:pPr>
      <w:r>
        <w:rPr>
          <w:sz w:val="28"/>
        </w:rPr>
        <w:t>соответствия</w:t>
      </w:r>
      <w:r>
        <w:rPr>
          <w:spacing w:val="-18"/>
          <w:sz w:val="28"/>
        </w:rPr>
        <w:t xml:space="preserve"> </w:t>
      </w:r>
      <w:r>
        <w:rPr>
          <w:sz w:val="28"/>
        </w:rPr>
        <w:t>артефактов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-16"/>
          <w:sz w:val="28"/>
        </w:rPr>
        <w:t xml:space="preserve"> </w:t>
      </w:r>
      <w:r>
        <w:rPr>
          <w:sz w:val="28"/>
        </w:rPr>
        <w:t>награждения</w:t>
      </w:r>
      <w:r>
        <w:rPr>
          <w:spacing w:val="-14"/>
          <w:sz w:val="28"/>
        </w:rPr>
        <w:t xml:space="preserve"> </w:t>
      </w:r>
      <w:r>
        <w:rPr>
          <w:sz w:val="28"/>
        </w:rPr>
        <w:t>укладу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общеобразовательной организации, качеству воспитывающей среды, символики общеобразовательной </w:t>
      </w:r>
      <w:r>
        <w:rPr>
          <w:spacing w:val="-2"/>
          <w:sz w:val="28"/>
        </w:rPr>
        <w:t>организации;</w:t>
      </w:r>
    </w:p>
    <w:p w:rsidR="007A46EE" w:rsidRDefault="009E1D98">
      <w:pPr>
        <w:pStyle w:val="a5"/>
        <w:numPr>
          <w:ilvl w:val="0"/>
          <w:numId w:val="17"/>
        </w:numPr>
        <w:tabs>
          <w:tab w:val="left" w:pos="654"/>
        </w:tabs>
        <w:spacing w:before="4"/>
        <w:ind w:left="654" w:hanging="229"/>
        <w:jc w:val="left"/>
        <w:rPr>
          <w:sz w:val="28"/>
        </w:rPr>
      </w:pPr>
      <w:r>
        <w:rPr>
          <w:sz w:val="28"/>
        </w:rPr>
        <w:t>прозрачности</w:t>
      </w:r>
      <w:r>
        <w:rPr>
          <w:spacing w:val="-15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15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-10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награждениях,</w:t>
      </w:r>
    </w:p>
    <w:p w:rsidR="007A46EE" w:rsidRDefault="009E1D98">
      <w:pPr>
        <w:pStyle w:val="a3"/>
        <w:spacing w:before="172" w:line="362" w:lineRule="auto"/>
        <w:ind w:right="1069"/>
        <w:jc w:val="left"/>
      </w:pPr>
      <w:r>
        <w:t>неукоснительное</w:t>
      </w:r>
      <w:r>
        <w:rPr>
          <w:spacing w:val="-18"/>
        </w:rPr>
        <w:t xml:space="preserve"> </w:t>
      </w:r>
      <w:r>
        <w:t>следование</w:t>
      </w:r>
      <w:r>
        <w:rPr>
          <w:spacing w:val="-14"/>
        </w:rPr>
        <w:t xml:space="preserve"> </w:t>
      </w:r>
      <w:r>
        <w:t>порядку,</w:t>
      </w:r>
      <w:r>
        <w:rPr>
          <w:spacing w:val="-11"/>
        </w:rPr>
        <w:t xml:space="preserve"> </w:t>
      </w:r>
      <w:r>
        <w:t>зафиксированному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этом</w:t>
      </w:r>
      <w:r>
        <w:rPr>
          <w:spacing w:val="-12"/>
        </w:rPr>
        <w:t xml:space="preserve"> </w:t>
      </w:r>
      <w:r>
        <w:t>документе, соблюдение справедливости при выдвижении кандидатур;</w:t>
      </w:r>
    </w:p>
    <w:p w:rsidR="007A46EE" w:rsidRDefault="009E1D98">
      <w:pPr>
        <w:pStyle w:val="a5"/>
        <w:numPr>
          <w:ilvl w:val="0"/>
          <w:numId w:val="17"/>
        </w:numPr>
        <w:tabs>
          <w:tab w:val="left" w:pos="654"/>
        </w:tabs>
        <w:spacing w:line="352" w:lineRule="auto"/>
        <w:ind w:right="2020" w:firstLine="0"/>
        <w:jc w:val="left"/>
        <w:rPr>
          <w:sz w:val="28"/>
        </w:rPr>
      </w:pPr>
      <w:r>
        <w:rPr>
          <w:sz w:val="28"/>
        </w:rPr>
        <w:t>регулирование</w:t>
      </w:r>
      <w:r>
        <w:rPr>
          <w:spacing w:val="-18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-17"/>
          <w:sz w:val="28"/>
        </w:rPr>
        <w:t xml:space="preserve"> </w:t>
      </w:r>
      <w:r>
        <w:rPr>
          <w:sz w:val="28"/>
        </w:rPr>
        <w:t>награждений</w:t>
      </w:r>
      <w:r>
        <w:rPr>
          <w:spacing w:val="-18"/>
          <w:sz w:val="28"/>
        </w:rPr>
        <w:t xml:space="preserve"> </w:t>
      </w:r>
      <w:r>
        <w:rPr>
          <w:sz w:val="28"/>
        </w:rPr>
        <w:t>(недопущение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избыточности</w:t>
      </w:r>
      <w:r>
        <w:rPr>
          <w:spacing w:val="-18"/>
          <w:sz w:val="28"/>
        </w:rPr>
        <w:t xml:space="preserve"> </w:t>
      </w:r>
      <w:r>
        <w:rPr>
          <w:sz w:val="28"/>
        </w:rPr>
        <w:t>в поощ</w:t>
      </w:r>
      <w:r>
        <w:rPr>
          <w:sz w:val="28"/>
        </w:rPr>
        <w:t>рениях, чрезмерно больших групп поощряемых);</w:t>
      </w:r>
    </w:p>
    <w:p w:rsidR="007A46EE" w:rsidRDefault="009E1D98">
      <w:pPr>
        <w:pStyle w:val="a5"/>
        <w:numPr>
          <w:ilvl w:val="0"/>
          <w:numId w:val="17"/>
        </w:numPr>
        <w:tabs>
          <w:tab w:val="left" w:pos="654"/>
        </w:tabs>
        <w:spacing w:before="8" w:line="357" w:lineRule="auto"/>
        <w:ind w:right="1342" w:firstLine="0"/>
        <w:jc w:val="left"/>
        <w:rPr>
          <w:sz w:val="28"/>
        </w:rPr>
      </w:pPr>
      <w:r>
        <w:rPr>
          <w:sz w:val="28"/>
        </w:rPr>
        <w:t>сочетания</w:t>
      </w:r>
      <w:r>
        <w:rPr>
          <w:spacing w:val="-14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-10"/>
          <w:sz w:val="28"/>
        </w:rPr>
        <w:t xml:space="preserve"> </w:t>
      </w:r>
      <w:r>
        <w:rPr>
          <w:sz w:val="28"/>
        </w:rPr>
        <w:t>-</w:t>
      </w:r>
      <w:r>
        <w:rPr>
          <w:spacing w:val="-18"/>
          <w:sz w:val="28"/>
        </w:rPr>
        <w:t xml:space="preserve"> </w:t>
      </w:r>
      <w:r>
        <w:rPr>
          <w:sz w:val="28"/>
        </w:rPr>
        <w:t>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</w:t>
      </w:r>
      <w:r>
        <w:rPr>
          <w:sz w:val="28"/>
        </w:rPr>
        <w:t>стные противоречия между обучающимися, получившими и не получившими награды;</w:t>
      </w:r>
    </w:p>
    <w:p w:rsidR="007A46EE" w:rsidRDefault="009E1D98">
      <w:pPr>
        <w:pStyle w:val="a5"/>
        <w:numPr>
          <w:ilvl w:val="0"/>
          <w:numId w:val="17"/>
        </w:numPr>
        <w:tabs>
          <w:tab w:val="left" w:pos="654"/>
        </w:tabs>
        <w:spacing w:before="4" w:line="357" w:lineRule="auto"/>
        <w:ind w:right="1480" w:firstLine="0"/>
        <w:jc w:val="left"/>
        <w:rPr>
          <w:sz w:val="28"/>
        </w:rPr>
      </w:pPr>
      <w:r>
        <w:rPr>
          <w:sz w:val="28"/>
        </w:rPr>
        <w:t>привлечения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8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-10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всех</w:t>
      </w:r>
      <w:r>
        <w:rPr>
          <w:spacing w:val="-18"/>
          <w:sz w:val="28"/>
        </w:rPr>
        <w:t xml:space="preserve"> </w:t>
      </w:r>
      <w:r>
        <w:rPr>
          <w:sz w:val="28"/>
        </w:rPr>
        <w:t>стадиях</w:t>
      </w:r>
      <w:r>
        <w:rPr>
          <w:spacing w:val="-17"/>
          <w:sz w:val="28"/>
        </w:rPr>
        <w:t xml:space="preserve"> </w:t>
      </w:r>
      <w:r>
        <w:rPr>
          <w:sz w:val="28"/>
        </w:rPr>
        <w:t>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</w:t>
      </w:r>
    </w:p>
    <w:p w:rsidR="007A46EE" w:rsidRDefault="009E1D98">
      <w:pPr>
        <w:pStyle w:val="a3"/>
        <w:spacing w:before="5"/>
        <w:jc w:val="left"/>
      </w:pPr>
      <w:r>
        <w:rPr>
          <w:spacing w:val="-2"/>
        </w:rPr>
        <w:t>представителей;</w:t>
      </w:r>
    </w:p>
    <w:p w:rsidR="007A46EE" w:rsidRDefault="009E1D98">
      <w:pPr>
        <w:pStyle w:val="a5"/>
        <w:numPr>
          <w:ilvl w:val="0"/>
          <w:numId w:val="17"/>
        </w:numPr>
        <w:tabs>
          <w:tab w:val="left" w:pos="650"/>
        </w:tabs>
        <w:spacing w:before="157" w:line="352" w:lineRule="auto"/>
        <w:ind w:right="580" w:firstLine="0"/>
        <w:jc w:val="left"/>
        <w:rPr>
          <w:sz w:val="28"/>
        </w:rPr>
      </w:pPr>
      <w:r>
        <w:rPr>
          <w:sz w:val="28"/>
        </w:rPr>
        <w:t>дифференцированности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поощрений</w:t>
      </w:r>
      <w:r>
        <w:rPr>
          <w:spacing w:val="-13"/>
          <w:sz w:val="28"/>
        </w:rPr>
        <w:t xml:space="preserve"> </w:t>
      </w:r>
      <w:r>
        <w:rPr>
          <w:sz w:val="28"/>
        </w:rPr>
        <w:t>(наличие</w:t>
      </w:r>
      <w:r>
        <w:rPr>
          <w:spacing w:val="-12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типов</w:t>
      </w:r>
      <w:r>
        <w:rPr>
          <w:spacing w:val="-15"/>
          <w:sz w:val="28"/>
        </w:rPr>
        <w:t xml:space="preserve"> </w:t>
      </w:r>
      <w:r>
        <w:rPr>
          <w:sz w:val="28"/>
        </w:rPr>
        <w:t>наград</w:t>
      </w:r>
      <w:r>
        <w:rPr>
          <w:spacing w:val="-11"/>
          <w:sz w:val="28"/>
        </w:rPr>
        <w:t xml:space="preserve"> </w:t>
      </w:r>
      <w:r>
        <w:rPr>
          <w:sz w:val="28"/>
        </w:rPr>
        <w:t>позволяет продлить стимулирующее действие системы поощрения.</w:t>
      </w:r>
    </w:p>
    <w:p w:rsidR="007A46EE" w:rsidRDefault="009E1D98">
      <w:pPr>
        <w:pStyle w:val="a3"/>
        <w:spacing w:before="8" w:line="364" w:lineRule="auto"/>
        <w:ind w:firstLine="845"/>
        <w:jc w:val="left"/>
      </w:pPr>
      <w:r>
        <w:t>Формы</w:t>
      </w:r>
      <w:r>
        <w:rPr>
          <w:spacing w:val="-14"/>
        </w:rPr>
        <w:t xml:space="preserve"> </w:t>
      </w:r>
      <w:r>
        <w:t>поощрения</w:t>
      </w:r>
      <w:r>
        <w:rPr>
          <w:spacing w:val="-11"/>
        </w:rPr>
        <w:t xml:space="preserve"> </w:t>
      </w:r>
      <w:r>
        <w:t>проявлений</w:t>
      </w:r>
      <w:r>
        <w:rPr>
          <w:spacing w:val="-14"/>
        </w:rPr>
        <w:t xml:space="preserve"> </w:t>
      </w:r>
      <w:r>
        <w:t>активной</w:t>
      </w:r>
      <w:r>
        <w:rPr>
          <w:spacing w:val="-10"/>
        </w:rPr>
        <w:t xml:space="preserve"> </w:t>
      </w:r>
      <w:r>
        <w:t>жизненной</w:t>
      </w:r>
      <w:r>
        <w:rPr>
          <w:spacing w:val="-14"/>
        </w:rPr>
        <w:t xml:space="preserve"> </w:t>
      </w:r>
      <w:r>
        <w:t>позиции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и социальной успешности МКОУ «Метрадинская СОШ-сад»:</w:t>
      </w:r>
    </w:p>
    <w:p w:rsidR="007A46EE" w:rsidRDefault="009E1D98">
      <w:pPr>
        <w:pStyle w:val="a5"/>
        <w:numPr>
          <w:ilvl w:val="0"/>
          <w:numId w:val="18"/>
        </w:numPr>
        <w:tabs>
          <w:tab w:val="left" w:pos="626"/>
        </w:tabs>
        <w:spacing w:line="338" w:lineRule="exact"/>
        <w:ind w:hanging="201"/>
        <w:jc w:val="left"/>
        <w:rPr>
          <w:rFonts w:ascii="Symbol" w:hAnsi="Symbol"/>
          <w:color w:val="221F1F"/>
          <w:sz w:val="28"/>
        </w:rPr>
      </w:pPr>
      <w:r>
        <w:rPr>
          <w:spacing w:val="-2"/>
          <w:sz w:val="28"/>
        </w:rPr>
        <w:t>объявление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благодарности;</w:t>
      </w:r>
    </w:p>
    <w:p w:rsidR="007A46EE" w:rsidRDefault="009E1D98">
      <w:pPr>
        <w:pStyle w:val="a5"/>
        <w:numPr>
          <w:ilvl w:val="0"/>
          <w:numId w:val="18"/>
        </w:numPr>
        <w:tabs>
          <w:tab w:val="left" w:pos="626"/>
        </w:tabs>
        <w:spacing w:before="166"/>
        <w:ind w:hanging="201"/>
        <w:jc w:val="left"/>
        <w:rPr>
          <w:rFonts w:ascii="Symbol" w:hAnsi="Symbol"/>
          <w:color w:val="221F1F"/>
          <w:sz w:val="28"/>
        </w:rPr>
      </w:pPr>
      <w:r>
        <w:rPr>
          <w:spacing w:val="-2"/>
          <w:sz w:val="28"/>
        </w:rPr>
        <w:t>индивиду</w:t>
      </w:r>
      <w:r>
        <w:rPr>
          <w:spacing w:val="-2"/>
          <w:sz w:val="28"/>
        </w:rPr>
        <w:t>альные 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групповые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портфолио;</w:t>
      </w:r>
    </w:p>
    <w:p w:rsidR="007A46EE" w:rsidRDefault="009E1D98">
      <w:pPr>
        <w:pStyle w:val="a3"/>
        <w:spacing w:before="166"/>
        <w:jc w:val="left"/>
      </w:pPr>
      <w:r>
        <w:t>(Ведение</w:t>
      </w:r>
      <w:r>
        <w:rPr>
          <w:spacing w:val="-18"/>
        </w:rPr>
        <w:t xml:space="preserve"> </w:t>
      </w:r>
      <w:r>
        <w:t>портфолио</w:t>
      </w:r>
      <w:r>
        <w:rPr>
          <w:spacing w:val="-14"/>
        </w:rPr>
        <w:t xml:space="preserve"> </w:t>
      </w:r>
      <w:r>
        <w:t>–деятельность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ее</w:t>
      </w:r>
      <w:r>
        <w:rPr>
          <w:spacing w:val="-17"/>
        </w:rPr>
        <w:t xml:space="preserve"> </w:t>
      </w:r>
      <w:r>
        <w:t>организации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rPr>
          <w:spacing w:val="-2"/>
        </w:rPr>
        <w:t>регулярном</w:t>
      </w:r>
    </w:p>
    <w:p w:rsidR="007A46EE" w:rsidRDefault="007A46EE">
      <w:pPr>
        <w:pStyle w:val="a3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60" w:lineRule="auto"/>
        <w:ind w:right="1171"/>
      </w:pPr>
      <w:r>
        <w:t>поощрении</w:t>
      </w:r>
      <w:r>
        <w:rPr>
          <w:spacing w:val="-10"/>
        </w:rPr>
        <w:t xml:space="preserve"> </w:t>
      </w:r>
      <w:r>
        <w:t>классными</w:t>
      </w:r>
      <w:r>
        <w:rPr>
          <w:spacing w:val="-9"/>
        </w:rPr>
        <w:t xml:space="preserve"> </w:t>
      </w:r>
      <w:r>
        <w:t>руководителями,</w:t>
      </w:r>
      <w:r>
        <w:rPr>
          <w:spacing w:val="-7"/>
        </w:rPr>
        <w:t xml:space="preserve"> </w:t>
      </w:r>
      <w:r>
        <w:t>поддержке</w:t>
      </w:r>
      <w:r>
        <w:rPr>
          <w:spacing w:val="-8"/>
        </w:rPr>
        <w:t xml:space="preserve"> </w:t>
      </w:r>
      <w:r>
        <w:t>родителями</w:t>
      </w:r>
      <w:r>
        <w:rPr>
          <w:spacing w:val="-9"/>
        </w:rPr>
        <w:t xml:space="preserve"> </w:t>
      </w:r>
      <w:r>
        <w:t>(законными представителями)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собиранию</w:t>
      </w:r>
      <w:r>
        <w:rPr>
          <w:spacing w:val="-1"/>
        </w:rPr>
        <w:t xml:space="preserve"> </w:t>
      </w:r>
      <w:r>
        <w:t>(накоплению)</w:t>
      </w:r>
      <w:r>
        <w:rPr>
          <w:spacing w:val="-2"/>
        </w:rPr>
        <w:t xml:space="preserve"> </w:t>
      </w:r>
      <w:r>
        <w:t>артефактов, фиксирующих</w:t>
      </w:r>
      <w:r>
        <w:rPr>
          <w:spacing w:val="-3"/>
        </w:rPr>
        <w:t xml:space="preserve"> </w:t>
      </w:r>
      <w:r>
        <w:t>и символизирующих достижения обучающихся.</w:t>
      </w:r>
    </w:p>
    <w:p w:rsidR="007A46EE" w:rsidRDefault="009E1D98">
      <w:pPr>
        <w:pStyle w:val="a3"/>
        <w:spacing w:before="1" w:line="362" w:lineRule="auto"/>
        <w:jc w:val="left"/>
      </w:pPr>
      <w:r>
        <w:t>Портфолио</w:t>
      </w:r>
      <w:r>
        <w:rPr>
          <w:spacing w:val="-12"/>
        </w:rPr>
        <w:t xml:space="preserve"> </w:t>
      </w:r>
      <w:r>
        <w:t>включает</w:t>
      </w:r>
      <w:r>
        <w:rPr>
          <w:spacing w:val="-13"/>
        </w:rPr>
        <w:t xml:space="preserve"> </w:t>
      </w:r>
      <w:r>
        <w:t>артефакты</w:t>
      </w:r>
      <w:r>
        <w:rPr>
          <w:spacing w:val="-6"/>
        </w:rPr>
        <w:t xml:space="preserve"> </w:t>
      </w:r>
      <w:r>
        <w:t>признания</w:t>
      </w:r>
      <w:r>
        <w:rPr>
          <w:spacing w:val="-11"/>
        </w:rPr>
        <w:t xml:space="preserve"> </w:t>
      </w:r>
      <w:r>
        <w:t>личностных</w:t>
      </w:r>
      <w:r>
        <w:rPr>
          <w:spacing w:val="-18"/>
        </w:rPr>
        <w:t xml:space="preserve"> </w:t>
      </w:r>
      <w:r>
        <w:t>достижений,</w:t>
      </w:r>
      <w:r>
        <w:rPr>
          <w:spacing w:val="-8"/>
        </w:rPr>
        <w:t xml:space="preserve"> </w:t>
      </w:r>
      <w:r>
        <w:t>достижений</w:t>
      </w:r>
      <w:r>
        <w:rPr>
          <w:spacing w:val="-11"/>
        </w:rPr>
        <w:t xml:space="preserve"> </w:t>
      </w:r>
      <w:r>
        <w:t>в группе, участие в деятельности (грамоты, поощрительные письма, фотографии призов, фото изделий, работ.</w:t>
      </w:r>
    </w:p>
    <w:p w:rsidR="007A46EE" w:rsidRDefault="009E1D98">
      <w:pPr>
        <w:pStyle w:val="a3"/>
        <w:spacing w:line="313" w:lineRule="exact"/>
        <w:jc w:val="left"/>
      </w:pPr>
      <w:r>
        <w:rPr>
          <w:spacing w:val="-2"/>
        </w:rPr>
        <w:t>Кроме</w:t>
      </w:r>
      <w:r>
        <w:rPr>
          <w:spacing w:val="-1"/>
        </w:rPr>
        <w:t xml:space="preserve"> </w:t>
      </w:r>
      <w:r>
        <w:rPr>
          <w:spacing w:val="-2"/>
        </w:rPr>
        <w:t>индиви</w:t>
      </w:r>
      <w:r>
        <w:rPr>
          <w:spacing w:val="-2"/>
        </w:rPr>
        <w:t>дуального</w:t>
      </w:r>
      <w:r>
        <w:t xml:space="preserve"> </w:t>
      </w:r>
      <w:r>
        <w:rPr>
          <w:spacing w:val="-2"/>
        </w:rPr>
        <w:t>портфолио</w:t>
      </w:r>
      <w:r>
        <w:rPr>
          <w:spacing w:val="-7"/>
        </w:rPr>
        <w:t xml:space="preserve"> </w:t>
      </w:r>
      <w:r>
        <w:rPr>
          <w:spacing w:val="-2"/>
        </w:rPr>
        <w:t>ведется</w:t>
      </w:r>
      <w:r>
        <w:rPr>
          <w:spacing w:val="1"/>
        </w:rPr>
        <w:t xml:space="preserve"> </w:t>
      </w:r>
      <w:r>
        <w:rPr>
          <w:spacing w:val="-2"/>
        </w:rPr>
        <w:t>портфолио</w:t>
      </w:r>
      <w:r>
        <w:rPr>
          <w:spacing w:val="-7"/>
        </w:rPr>
        <w:t xml:space="preserve"> </w:t>
      </w:r>
      <w:r>
        <w:rPr>
          <w:spacing w:val="-2"/>
        </w:rPr>
        <w:t>класса.)</w:t>
      </w:r>
    </w:p>
    <w:p w:rsidR="007A46EE" w:rsidRDefault="009E1D98">
      <w:pPr>
        <w:pStyle w:val="a5"/>
        <w:numPr>
          <w:ilvl w:val="0"/>
          <w:numId w:val="18"/>
        </w:numPr>
        <w:tabs>
          <w:tab w:val="left" w:pos="626"/>
        </w:tabs>
        <w:spacing w:before="153"/>
        <w:ind w:hanging="201"/>
        <w:jc w:val="left"/>
        <w:rPr>
          <w:rFonts w:ascii="Symbol" w:hAnsi="Symbol"/>
          <w:color w:val="221F1F"/>
          <w:sz w:val="28"/>
        </w:rPr>
      </w:pPr>
      <w:r>
        <w:rPr>
          <w:spacing w:val="-2"/>
          <w:sz w:val="28"/>
        </w:rPr>
        <w:t>рейтинги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(Размещение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имен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(фамилий)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обучающихся</w:t>
      </w:r>
      <w:r>
        <w:rPr>
          <w:sz w:val="28"/>
        </w:rPr>
        <w:t xml:space="preserve"> </w:t>
      </w:r>
      <w:r>
        <w:rPr>
          <w:spacing w:val="-2"/>
          <w:sz w:val="28"/>
        </w:rPr>
        <w:t>или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классов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в</w:t>
      </w:r>
    </w:p>
    <w:p w:rsidR="007A46EE" w:rsidRDefault="009E1D98">
      <w:pPr>
        <w:pStyle w:val="a3"/>
        <w:spacing w:before="171"/>
        <w:jc w:val="left"/>
      </w:pPr>
      <w:r>
        <w:rPr>
          <w:spacing w:val="-2"/>
        </w:rPr>
        <w:t>последовательности</w:t>
      </w:r>
      <w:r>
        <w:rPr>
          <w:spacing w:val="1"/>
        </w:rPr>
        <w:t xml:space="preserve"> </w:t>
      </w:r>
      <w:r>
        <w:rPr>
          <w:spacing w:val="-2"/>
        </w:rPr>
        <w:t>определяемой</w:t>
      </w:r>
      <w:r>
        <w:rPr>
          <w:spacing w:val="1"/>
        </w:rPr>
        <w:t xml:space="preserve"> </w:t>
      </w:r>
      <w:r>
        <w:rPr>
          <w:spacing w:val="-2"/>
        </w:rPr>
        <w:t>их</w:t>
      </w:r>
      <w:r>
        <w:rPr>
          <w:spacing w:val="-7"/>
        </w:rPr>
        <w:t xml:space="preserve"> </w:t>
      </w:r>
      <w:r>
        <w:rPr>
          <w:spacing w:val="-2"/>
        </w:rPr>
        <w:t>успешностью,</w:t>
      </w:r>
      <w:r>
        <w:rPr>
          <w:spacing w:val="2"/>
        </w:rPr>
        <w:t xml:space="preserve"> </w:t>
      </w:r>
      <w:r>
        <w:rPr>
          <w:spacing w:val="-2"/>
        </w:rPr>
        <w:t>достижениями</w:t>
      </w:r>
      <w: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чем-либо),</w:t>
      </w:r>
    </w:p>
    <w:p w:rsidR="007A46EE" w:rsidRDefault="009E1D98">
      <w:pPr>
        <w:pStyle w:val="a3"/>
        <w:spacing w:before="164" w:line="357" w:lineRule="auto"/>
        <w:ind w:right="275"/>
        <w:jc w:val="left"/>
      </w:pPr>
      <w:r>
        <w:t>благотворительная</w:t>
      </w:r>
      <w:r>
        <w:rPr>
          <w:spacing w:val="-15"/>
        </w:rPr>
        <w:t xml:space="preserve"> </w:t>
      </w:r>
      <w:r>
        <w:t>поддержка</w:t>
      </w:r>
      <w:r>
        <w:rPr>
          <w:spacing w:val="-15"/>
        </w:rPr>
        <w:t xml:space="preserve"> </w:t>
      </w:r>
      <w:r>
        <w:t>(Заключается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материальной</w:t>
      </w:r>
      <w:r>
        <w:rPr>
          <w:spacing w:val="-16"/>
        </w:rPr>
        <w:t xml:space="preserve"> </w:t>
      </w:r>
      <w:r>
        <w:t>поддержке</w:t>
      </w:r>
      <w:r>
        <w:rPr>
          <w:spacing w:val="-16"/>
        </w:rPr>
        <w:t xml:space="preserve"> </w:t>
      </w:r>
      <w:r>
        <w:t>проведения в общеобразовательной организации воспитательных дел, мероприятий.</w:t>
      </w:r>
    </w:p>
    <w:p w:rsidR="007A46EE" w:rsidRDefault="009E1D98">
      <w:pPr>
        <w:pStyle w:val="a3"/>
        <w:spacing w:before="5" w:line="362" w:lineRule="auto"/>
        <w:ind w:right="275"/>
        <w:jc w:val="left"/>
      </w:pPr>
      <w:r>
        <w:t>Благотворительность</w:t>
      </w:r>
      <w:r>
        <w:rPr>
          <w:spacing w:val="-18"/>
        </w:rPr>
        <w:t xml:space="preserve"> </w:t>
      </w:r>
      <w:r>
        <w:t>предусматривает</w:t>
      </w:r>
      <w:r>
        <w:rPr>
          <w:spacing w:val="-17"/>
        </w:rPr>
        <w:t xml:space="preserve"> </w:t>
      </w:r>
      <w:r>
        <w:t>публичную</w:t>
      </w:r>
      <w:r>
        <w:rPr>
          <w:spacing w:val="-18"/>
        </w:rPr>
        <w:t xml:space="preserve"> </w:t>
      </w:r>
      <w:r>
        <w:t>презентацию</w:t>
      </w:r>
      <w:r>
        <w:rPr>
          <w:spacing w:val="-17"/>
        </w:rPr>
        <w:t xml:space="preserve"> </w:t>
      </w:r>
      <w:r>
        <w:t>благотворителей</w:t>
      </w:r>
      <w:r>
        <w:rPr>
          <w:spacing w:val="-10"/>
        </w:rPr>
        <w:t xml:space="preserve"> </w:t>
      </w:r>
      <w:r>
        <w:t>и их деятельности)</w:t>
      </w:r>
    </w:p>
    <w:p w:rsidR="007A46EE" w:rsidRDefault="009E1D98">
      <w:pPr>
        <w:pStyle w:val="a5"/>
        <w:numPr>
          <w:ilvl w:val="0"/>
          <w:numId w:val="18"/>
        </w:numPr>
        <w:tabs>
          <w:tab w:val="left" w:pos="626"/>
        </w:tabs>
        <w:spacing w:line="335" w:lineRule="exact"/>
        <w:ind w:hanging="201"/>
        <w:jc w:val="left"/>
        <w:rPr>
          <w:rFonts w:ascii="Symbol" w:hAnsi="Symbol"/>
          <w:sz w:val="28"/>
        </w:rPr>
      </w:pPr>
      <w:r>
        <w:rPr>
          <w:spacing w:val="-2"/>
          <w:sz w:val="28"/>
        </w:rPr>
        <w:t>награждение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грамотой;</w:t>
      </w:r>
    </w:p>
    <w:p w:rsidR="007A46EE" w:rsidRDefault="009E1D98">
      <w:pPr>
        <w:pStyle w:val="a5"/>
        <w:numPr>
          <w:ilvl w:val="0"/>
          <w:numId w:val="18"/>
        </w:numPr>
        <w:tabs>
          <w:tab w:val="left" w:pos="626"/>
        </w:tabs>
        <w:spacing w:before="170"/>
        <w:ind w:hanging="201"/>
        <w:jc w:val="left"/>
        <w:rPr>
          <w:rFonts w:ascii="Symbol" w:hAnsi="Symbol"/>
          <w:color w:val="221F1F"/>
          <w:sz w:val="28"/>
        </w:rPr>
      </w:pPr>
      <w:r>
        <w:rPr>
          <w:sz w:val="28"/>
        </w:rPr>
        <w:t>вручение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сертификатов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дипломов;</w:t>
      </w:r>
    </w:p>
    <w:p w:rsidR="007A46EE" w:rsidRDefault="009E1D98">
      <w:pPr>
        <w:pStyle w:val="a5"/>
        <w:numPr>
          <w:ilvl w:val="0"/>
          <w:numId w:val="18"/>
        </w:numPr>
        <w:tabs>
          <w:tab w:val="left" w:pos="626"/>
        </w:tabs>
        <w:spacing w:before="176"/>
        <w:ind w:hanging="201"/>
        <w:jc w:val="left"/>
        <w:rPr>
          <w:rFonts w:ascii="Symbol" w:hAnsi="Symbol"/>
          <w:color w:val="221F1F"/>
          <w:sz w:val="28"/>
        </w:rPr>
      </w:pPr>
      <w:r>
        <w:rPr>
          <w:spacing w:val="-2"/>
          <w:sz w:val="28"/>
        </w:rPr>
        <w:t>занесение фотографии активиста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на доску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почета;</w:t>
      </w:r>
    </w:p>
    <w:p w:rsidR="007A46EE" w:rsidRDefault="009E1D98">
      <w:pPr>
        <w:pStyle w:val="a5"/>
        <w:numPr>
          <w:ilvl w:val="0"/>
          <w:numId w:val="18"/>
        </w:numPr>
        <w:tabs>
          <w:tab w:val="left" w:pos="626"/>
        </w:tabs>
        <w:spacing w:before="171"/>
        <w:ind w:hanging="201"/>
        <w:jc w:val="left"/>
        <w:rPr>
          <w:rFonts w:ascii="Symbol" w:hAnsi="Symbol"/>
          <w:color w:val="221F1F"/>
          <w:sz w:val="28"/>
        </w:rPr>
      </w:pPr>
      <w:r>
        <w:rPr>
          <w:spacing w:val="-2"/>
          <w:sz w:val="28"/>
        </w:rPr>
        <w:t>памятный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приз.</w:t>
      </w:r>
    </w:p>
    <w:p w:rsidR="007A46EE" w:rsidRDefault="009E1D98">
      <w:pPr>
        <w:pStyle w:val="a3"/>
        <w:spacing w:before="171" w:line="362" w:lineRule="auto"/>
        <w:jc w:val="left"/>
      </w:pPr>
      <w:r>
        <w:t>Информирование</w:t>
      </w:r>
      <w:r>
        <w:rPr>
          <w:spacing w:val="-17"/>
        </w:rPr>
        <w:t xml:space="preserve"> </w:t>
      </w:r>
      <w:r>
        <w:t>родителей</w:t>
      </w:r>
      <w:r>
        <w:rPr>
          <w:spacing w:val="-12"/>
        </w:rPr>
        <w:t xml:space="preserve"> </w:t>
      </w:r>
      <w:r>
        <w:t>(законных</w:t>
      </w:r>
      <w:r>
        <w:rPr>
          <w:spacing w:val="-18"/>
        </w:rPr>
        <w:t xml:space="preserve"> </w:t>
      </w:r>
      <w:r>
        <w:t>представителей)</w:t>
      </w:r>
      <w:r>
        <w:rPr>
          <w:spacing w:val="-1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поощрении</w:t>
      </w:r>
      <w:r>
        <w:rPr>
          <w:spacing w:val="-17"/>
        </w:rPr>
        <w:t xml:space="preserve"> </w:t>
      </w:r>
      <w:r>
        <w:t>ребенка осуществляет посредством направления благодарственного письма.</w:t>
      </w:r>
    </w:p>
    <w:p w:rsidR="007A46EE" w:rsidRDefault="009E1D98">
      <w:pPr>
        <w:pStyle w:val="a3"/>
        <w:spacing w:line="362" w:lineRule="auto"/>
        <w:jc w:val="left"/>
      </w:pPr>
      <w:r>
        <w:t>Информация</w:t>
      </w:r>
      <w:r>
        <w:rPr>
          <w:spacing w:val="-9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предстоящих</w:t>
      </w:r>
      <w:r>
        <w:rPr>
          <w:spacing w:val="-18"/>
        </w:rPr>
        <w:t xml:space="preserve"> </w:t>
      </w:r>
      <w:r>
        <w:t>торжественных</w:t>
      </w:r>
      <w:r>
        <w:rPr>
          <w:spacing w:val="-17"/>
        </w:rPr>
        <w:t xml:space="preserve"> </w:t>
      </w:r>
      <w:r>
        <w:t>процедурах</w:t>
      </w:r>
      <w:r>
        <w:rPr>
          <w:spacing w:val="-18"/>
        </w:rPr>
        <w:t xml:space="preserve"> </w:t>
      </w:r>
      <w:r>
        <w:t>награжден</w:t>
      </w:r>
      <w:r>
        <w:t>ия,</w:t>
      </w:r>
      <w:r>
        <w:rPr>
          <w:spacing w:val="-6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 xml:space="preserve">результатах награждения размещается на стенде школы, на сайте школы и ее странице в </w:t>
      </w:r>
      <w:r>
        <w:rPr>
          <w:spacing w:val="-2"/>
        </w:rPr>
        <w:t>социальных</w:t>
      </w:r>
    </w:p>
    <w:p w:rsidR="007A46EE" w:rsidRDefault="009E1D98">
      <w:pPr>
        <w:pStyle w:val="a3"/>
        <w:spacing w:line="313" w:lineRule="exact"/>
        <w:jc w:val="left"/>
      </w:pPr>
      <w:r>
        <w:rPr>
          <w:spacing w:val="-2"/>
        </w:rPr>
        <w:t>сетях.</w:t>
      </w:r>
    </w:p>
    <w:p w:rsidR="007A46EE" w:rsidRDefault="007A46EE">
      <w:pPr>
        <w:pStyle w:val="a3"/>
        <w:spacing w:line="313" w:lineRule="exact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37"/>
        <w:ind w:left="0"/>
        <w:jc w:val="left"/>
      </w:pPr>
    </w:p>
    <w:p w:rsidR="007A46EE" w:rsidRDefault="009E1D98">
      <w:pPr>
        <w:pStyle w:val="1"/>
        <w:numPr>
          <w:ilvl w:val="2"/>
          <w:numId w:val="36"/>
        </w:numPr>
        <w:tabs>
          <w:tab w:val="left" w:pos="1977"/>
        </w:tabs>
        <w:spacing w:before="1"/>
        <w:ind w:left="1977" w:hanging="841"/>
        <w:jc w:val="both"/>
      </w:pPr>
      <w:bookmarkStart w:id="154" w:name="38.4.5._Анализ_воспитательного_процесса."/>
      <w:bookmarkEnd w:id="154"/>
      <w:r>
        <w:rPr>
          <w:spacing w:val="-2"/>
        </w:rPr>
        <w:t>Анализ</w:t>
      </w:r>
      <w:r>
        <w:rPr>
          <w:spacing w:val="-9"/>
        </w:rPr>
        <w:t xml:space="preserve"> </w:t>
      </w:r>
      <w:r>
        <w:rPr>
          <w:spacing w:val="-2"/>
        </w:rPr>
        <w:t>воспитательного</w:t>
      </w:r>
      <w:r>
        <w:rPr>
          <w:spacing w:val="-14"/>
        </w:rPr>
        <w:t xml:space="preserve"> </w:t>
      </w:r>
      <w:r>
        <w:rPr>
          <w:spacing w:val="-2"/>
        </w:rPr>
        <w:t>процесса.</w:t>
      </w:r>
    </w:p>
    <w:p w:rsidR="007A46EE" w:rsidRDefault="009E1D98">
      <w:pPr>
        <w:pStyle w:val="a5"/>
        <w:numPr>
          <w:ilvl w:val="3"/>
          <w:numId w:val="36"/>
        </w:numPr>
        <w:tabs>
          <w:tab w:val="left" w:pos="2184"/>
        </w:tabs>
        <w:spacing w:before="138" w:line="352" w:lineRule="auto"/>
        <w:ind w:left="425" w:right="146" w:firstLine="710"/>
        <w:jc w:val="both"/>
        <w:rPr>
          <w:sz w:val="28"/>
        </w:rPr>
      </w:pPr>
      <w:r>
        <w:rPr>
          <w:sz w:val="28"/>
        </w:rPr>
        <w:t>Анализ</w:t>
      </w:r>
      <w:r>
        <w:rPr>
          <w:spacing w:val="80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соответствии с целевыми ориентирами результатов воспитания, личностными результатами обучающихся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80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80"/>
          <w:sz w:val="28"/>
        </w:rPr>
        <w:t xml:space="preserve"> </w:t>
      </w:r>
      <w:r>
        <w:rPr>
          <w:sz w:val="28"/>
        </w:rPr>
        <w:t>установленными ФГОС НОО.</w:t>
      </w:r>
    </w:p>
    <w:p w:rsidR="007A46EE" w:rsidRDefault="009E1D98">
      <w:pPr>
        <w:pStyle w:val="a3"/>
        <w:spacing w:line="352" w:lineRule="auto"/>
        <w:ind w:right="141" w:firstLine="710"/>
      </w:pPr>
      <w: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</w:t>
      </w:r>
      <w:r>
        <w:rPr>
          <w:spacing w:val="80"/>
          <w:w w:val="150"/>
        </w:rPr>
        <w:t xml:space="preserve">   </w:t>
      </w:r>
      <w:r>
        <w:t>основных</w:t>
      </w:r>
      <w:r>
        <w:rPr>
          <w:spacing w:val="80"/>
          <w:w w:val="150"/>
        </w:rPr>
        <w:t xml:space="preserve">   </w:t>
      </w:r>
      <w:r>
        <w:t>проблем</w:t>
      </w:r>
      <w:r>
        <w:rPr>
          <w:spacing w:val="80"/>
          <w:w w:val="150"/>
        </w:rPr>
        <w:t xml:space="preserve">   </w:t>
      </w:r>
      <w:r>
        <w:t>и</w:t>
      </w:r>
      <w:r>
        <w:rPr>
          <w:spacing w:val="80"/>
          <w:w w:val="150"/>
        </w:rPr>
        <w:t xml:space="preserve">   </w:t>
      </w:r>
      <w:r>
        <w:t>последующего</w:t>
      </w:r>
      <w:r>
        <w:rPr>
          <w:spacing w:val="80"/>
          <w:w w:val="150"/>
        </w:rPr>
        <w:t xml:space="preserve">   </w:t>
      </w:r>
      <w:r>
        <w:t>их</w:t>
      </w:r>
      <w:r>
        <w:rPr>
          <w:spacing w:val="80"/>
          <w:w w:val="150"/>
        </w:rPr>
        <w:t xml:space="preserve">   </w:t>
      </w:r>
      <w:r>
        <w:t>решения</w:t>
      </w:r>
      <w:r>
        <w:rPr>
          <w:spacing w:val="40"/>
        </w:rPr>
        <w:t xml:space="preserve"> </w:t>
      </w:r>
      <w:r>
        <w:t>с привлечением (при необходимости) внешних эксперто</w:t>
      </w:r>
      <w:r>
        <w:t>в, специалистов.</w:t>
      </w:r>
    </w:p>
    <w:p w:rsidR="007A46EE" w:rsidRDefault="009E1D98">
      <w:pPr>
        <w:pStyle w:val="a5"/>
        <w:numPr>
          <w:ilvl w:val="3"/>
          <w:numId w:val="36"/>
        </w:numPr>
        <w:tabs>
          <w:tab w:val="left" w:pos="2184"/>
        </w:tabs>
        <w:spacing w:line="350" w:lineRule="auto"/>
        <w:ind w:left="425" w:right="157" w:firstLine="710"/>
        <w:jc w:val="both"/>
        <w:rPr>
          <w:sz w:val="28"/>
        </w:rPr>
      </w:pPr>
      <w:r>
        <w:rPr>
          <w:sz w:val="28"/>
        </w:rPr>
        <w:t>Планирование</w:t>
      </w:r>
      <w:r>
        <w:rPr>
          <w:spacing w:val="80"/>
          <w:sz w:val="28"/>
        </w:rPr>
        <w:t xml:space="preserve">  </w:t>
      </w:r>
      <w:r>
        <w:rPr>
          <w:sz w:val="28"/>
        </w:rPr>
        <w:t>анализа</w:t>
      </w:r>
      <w:r>
        <w:rPr>
          <w:spacing w:val="80"/>
          <w:sz w:val="28"/>
        </w:rPr>
        <w:t xml:space="preserve">  </w:t>
      </w:r>
      <w:r>
        <w:rPr>
          <w:sz w:val="28"/>
        </w:rPr>
        <w:t>воспитательного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процесса</w:t>
      </w:r>
      <w:r>
        <w:rPr>
          <w:spacing w:val="80"/>
          <w:sz w:val="28"/>
        </w:rPr>
        <w:t xml:space="preserve">  </w:t>
      </w:r>
      <w:r>
        <w:rPr>
          <w:sz w:val="28"/>
        </w:rPr>
        <w:t>включается в календарный план воспитательной работы.</w:t>
      </w:r>
    </w:p>
    <w:p w:rsidR="007A46EE" w:rsidRDefault="009E1D98">
      <w:pPr>
        <w:pStyle w:val="a5"/>
        <w:numPr>
          <w:ilvl w:val="3"/>
          <w:numId w:val="36"/>
        </w:numPr>
        <w:tabs>
          <w:tab w:val="left" w:pos="2190"/>
        </w:tabs>
        <w:spacing w:before="3" w:line="355" w:lineRule="auto"/>
        <w:ind w:left="1136" w:right="1547" w:firstLine="0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14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работы: взаимное уважение всех участников образовательных отношений;</w:t>
      </w:r>
    </w:p>
    <w:p w:rsidR="007A46EE" w:rsidRDefault="009E1D98">
      <w:pPr>
        <w:pStyle w:val="a3"/>
        <w:spacing w:line="352" w:lineRule="auto"/>
        <w:ind w:right="146" w:firstLine="710"/>
      </w:pPr>
      <w:r>
        <w:t>приоритет анализа сущн</w:t>
      </w:r>
      <w:r>
        <w:t>остных сторон воспитания ориентирует на изучение прежде всего не количественных, а качественных показателей, таких как</w:t>
      </w:r>
      <w:r>
        <w:rPr>
          <w:spacing w:val="80"/>
        </w:rPr>
        <w:t xml:space="preserve"> </w:t>
      </w:r>
      <w:r>
        <w:t>сохранение уклада образовательной организации, содержание и разнообразие деятельности, стиль общения, отношений между педагогическими раб</w:t>
      </w:r>
      <w:r>
        <w:t>отниками, обучающимися и родителями;</w:t>
      </w:r>
    </w:p>
    <w:p w:rsidR="007A46EE" w:rsidRDefault="009E1D98">
      <w:pPr>
        <w:pStyle w:val="a3"/>
        <w:spacing w:line="352" w:lineRule="auto"/>
        <w:ind w:right="144" w:firstLine="710"/>
      </w:pPr>
      <w:r>
        <w:t>развивающий</w:t>
      </w:r>
      <w:r>
        <w:rPr>
          <w:spacing w:val="80"/>
          <w:w w:val="150"/>
        </w:rPr>
        <w:t xml:space="preserve">   </w:t>
      </w:r>
      <w:r>
        <w:t>характер</w:t>
      </w:r>
      <w:r>
        <w:rPr>
          <w:spacing w:val="80"/>
          <w:w w:val="150"/>
        </w:rPr>
        <w:t xml:space="preserve">   </w:t>
      </w:r>
      <w:r>
        <w:t>осуществляемого</w:t>
      </w:r>
      <w:r>
        <w:rPr>
          <w:spacing w:val="80"/>
          <w:w w:val="150"/>
        </w:rPr>
        <w:t xml:space="preserve">   </w:t>
      </w:r>
      <w:r>
        <w:t>анализа</w:t>
      </w:r>
      <w:r>
        <w:rPr>
          <w:spacing w:val="80"/>
          <w:w w:val="150"/>
        </w:rPr>
        <w:t xml:space="preserve">   </w:t>
      </w:r>
      <w:r>
        <w:t>ориентирует на использование его результатов для совершенствования воспитательной деятельности</w:t>
      </w:r>
      <w:r>
        <w:rPr>
          <w:spacing w:val="80"/>
        </w:rPr>
        <w:t xml:space="preserve"> </w:t>
      </w:r>
      <w:r>
        <w:t>педагогических</w:t>
      </w:r>
      <w:r>
        <w:rPr>
          <w:spacing w:val="80"/>
        </w:rPr>
        <w:t xml:space="preserve"> </w:t>
      </w:r>
      <w:r>
        <w:t>работников</w:t>
      </w:r>
      <w:r>
        <w:rPr>
          <w:spacing w:val="80"/>
        </w:rPr>
        <w:t xml:space="preserve"> </w:t>
      </w:r>
      <w:r>
        <w:t>(знания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сохранения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цели</w:t>
      </w:r>
      <w:r>
        <w:rPr>
          <w:spacing w:val="80"/>
        </w:rPr>
        <w:t xml:space="preserve"> </w:t>
      </w:r>
      <w:r>
        <w:t>и задач во</w:t>
      </w:r>
      <w:r>
        <w:t>спитания, умелого планирования воспитательной работы, подбора видов, форм и содержания совместной деятельности с обучающимися, коллегами, социальными партнёрами);</w:t>
      </w:r>
    </w:p>
    <w:p w:rsidR="007A46EE" w:rsidRDefault="009E1D98">
      <w:pPr>
        <w:pStyle w:val="a3"/>
        <w:spacing w:line="360" w:lineRule="auto"/>
        <w:ind w:right="130" w:firstLine="710"/>
      </w:pPr>
      <w:r>
        <w:t>распределённая ответственность за результаты личностного развития обучающихся</w:t>
      </w:r>
      <w:r>
        <w:rPr>
          <w:spacing w:val="80"/>
          <w:w w:val="150"/>
        </w:rPr>
        <w:t xml:space="preserve"> </w:t>
      </w:r>
      <w:r>
        <w:t>ориентирует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понимание</w:t>
      </w:r>
      <w:r>
        <w:rPr>
          <w:spacing w:val="80"/>
          <w:w w:val="150"/>
        </w:rPr>
        <w:t xml:space="preserve"> </w:t>
      </w:r>
      <w:r>
        <w:t>того,</w:t>
      </w:r>
      <w:r>
        <w:rPr>
          <w:spacing w:val="80"/>
          <w:w w:val="150"/>
        </w:rPr>
        <w:t xml:space="preserve"> </w:t>
      </w:r>
      <w:r>
        <w:t>что</w:t>
      </w:r>
      <w:r>
        <w:rPr>
          <w:spacing w:val="80"/>
          <w:w w:val="150"/>
        </w:rPr>
        <w:t xml:space="preserve"> </w:t>
      </w:r>
      <w:r>
        <w:t>личностное</w:t>
      </w:r>
      <w:r>
        <w:rPr>
          <w:spacing w:val="80"/>
          <w:w w:val="150"/>
        </w:rPr>
        <w:t xml:space="preserve"> </w:t>
      </w:r>
      <w:r>
        <w:t>развитие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7A46EE" w:rsidRDefault="007A46EE">
      <w:pPr>
        <w:pStyle w:val="a3"/>
        <w:spacing w:line="360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3"/>
          <w:numId w:val="36"/>
        </w:numPr>
        <w:tabs>
          <w:tab w:val="left" w:pos="2184"/>
        </w:tabs>
        <w:spacing w:line="360" w:lineRule="auto"/>
        <w:ind w:left="425" w:right="146" w:firstLine="710"/>
        <w:jc w:val="both"/>
        <w:rPr>
          <w:sz w:val="28"/>
        </w:rPr>
      </w:pPr>
      <w:r>
        <w:rPr>
          <w:sz w:val="28"/>
        </w:rPr>
        <w:t>Основные направления анализа воспитательного процесса (предложенные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направления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можно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уточнять,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корректировать,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исходя из особенностей уклада, традиций, ресурсов образовательной организации, контингента обучающихся и другого).</w:t>
      </w:r>
    </w:p>
    <w:p w:rsidR="007A46EE" w:rsidRDefault="009E1D98">
      <w:pPr>
        <w:pStyle w:val="a5"/>
        <w:numPr>
          <w:ilvl w:val="3"/>
          <w:numId w:val="36"/>
        </w:numPr>
        <w:tabs>
          <w:tab w:val="left" w:pos="2184"/>
        </w:tabs>
        <w:spacing w:line="362" w:lineRule="auto"/>
        <w:ind w:left="425" w:right="143" w:firstLine="71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40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оциализации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саморазвития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обучающихся.</w:t>
      </w:r>
    </w:p>
    <w:p w:rsidR="007A46EE" w:rsidRDefault="009E1D98">
      <w:pPr>
        <w:pStyle w:val="a5"/>
        <w:numPr>
          <w:ilvl w:val="3"/>
          <w:numId w:val="36"/>
        </w:numPr>
        <w:tabs>
          <w:tab w:val="left" w:pos="2184"/>
        </w:tabs>
        <w:spacing w:line="364" w:lineRule="auto"/>
        <w:ind w:left="425" w:right="163" w:firstLine="710"/>
        <w:jc w:val="both"/>
        <w:rPr>
          <w:sz w:val="28"/>
        </w:rPr>
      </w:pPr>
      <w:r>
        <w:rPr>
          <w:sz w:val="28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7A46EE" w:rsidRDefault="009E1D98">
      <w:pPr>
        <w:pStyle w:val="a5"/>
        <w:numPr>
          <w:ilvl w:val="3"/>
          <w:numId w:val="36"/>
        </w:numPr>
        <w:tabs>
          <w:tab w:val="left" w:pos="2184"/>
        </w:tabs>
        <w:spacing w:line="357" w:lineRule="auto"/>
        <w:ind w:left="425" w:right="189" w:firstLine="710"/>
        <w:jc w:val="both"/>
        <w:rPr>
          <w:sz w:val="28"/>
        </w:rPr>
      </w:pPr>
      <w:r>
        <w:rPr>
          <w:w w:val="110"/>
          <w:sz w:val="28"/>
        </w:rPr>
        <w:t>Анализ</w:t>
      </w:r>
      <w:r>
        <w:rPr>
          <w:spacing w:val="80"/>
          <w:w w:val="110"/>
          <w:sz w:val="28"/>
        </w:rPr>
        <w:t xml:space="preserve">  </w:t>
      </w:r>
      <w:r>
        <w:rPr>
          <w:w w:val="110"/>
          <w:sz w:val="28"/>
        </w:rPr>
        <w:t>проводится</w:t>
      </w:r>
      <w:r>
        <w:rPr>
          <w:spacing w:val="80"/>
          <w:w w:val="110"/>
          <w:sz w:val="28"/>
        </w:rPr>
        <w:t xml:space="preserve">  </w:t>
      </w:r>
      <w:r>
        <w:rPr>
          <w:w w:val="110"/>
          <w:sz w:val="28"/>
        </w:rPr>
        <w:t>классными</w:t>
      </w:r>
      <w:r>
        <w:rPr>
          <w:spacing w:val="80"/>
          <w:w w:val="110"/>
          <w:sz w:val="28"/>
        </w:rPr>
        <w:t xml:space="preserve">  </w:t>
      </w:r>
      <w:r>
        <w:rPr>
          <w:w w:val="110"/>
          <w:sz w:val="28"/>
        </w:rPr>
        <w:t>руководителями</w:t>
      </w:r>
      <w:r>
        <w:rPr>
          <w:spacing w:val="80"/>
          <w:w w:val="110"/>
          <w:sz w:val="28"/>
        </w:rPr>
        <w:t xml:space="preserve">  </w:t>
      </w:r>
      <w:r>
        <w:rPr>
          <w:w w:val="110"/>
          <w:sz w:val="28"/>
        </w:rPr>
        <w:t>вместе</w:t>
      </w:r>
      <w:r>
        <w:rPr>
          <w:spacing w:val="40"/>
          <w:w w:val="110"/>
          <w:sz w:val="28"/>
        </w:rPr>
        <w:t xml:space="preserve"> </w:t>
      </w:r>
      <w:r>
        <w:rPr>
          <w:w w:val="110"/>
          <w:sz w:val="28"/>
        </w:rPr>
        <w:t>с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заместителем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директора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по</w:t>
      </w:r>
      <w:r>
        <w:rPr>
          <w:spacing w:val="80"/>
          <w:w w:val="115"/>
          <w:sz w:val="28"/>
        </w:rPr>
        <w:t xml:space="preserve"> </w:t>
      </w:r>
      <w:r>
        <w:rPr>
          <w:w w:val="115"/>
          <w:sz w:val="28"/>
        </w:rPr>
        <w:t>у</w:t>
      </w:r>
      <w:r>
        <w:rPr>
          <w:spacing w:val="-9"/>
          <w:w w:val="115"/>
          <w:sz w:val="28"/>
        </w:rPr>
        <w:t xml:space="preserve"> </w:t>
      </w:r>
      <w:r>
        <w:rPr>
          <w:w w:val="115"/>
          <w:sz w:val="28"/>
        </w:rPr>
        <w:t>ч</w:t>
      </w:r>
      <w:r>
        <w:rPr>
          <w:spacing w:val="-10"/>
          <w:w w:val="115"/>
          <w:sz w:val="28"/>
        </w:rPr>
        <w:t xml:space="preserve"> </w:t>
      </w:r>
      <w:r>
        <w:rPr>
          <w:w w:val="115"/>
          <w:sz w:val="28"/>
        </w:rPr>
        <w:t>е</w:t>
      </w:r>
      <w:r>
        <w:rPr>
          <w:spacing w:val="-5"/>
          <w:w w:val="115"/>
          <w:sz w:val="28"/>
        </w:rPr>
        <w:t xml:space="preserve"> </w:t>
      </w:r>
      <w:r>
        <w:rPr>
          <w:w w:val="115"/>
          <w:sz w:val="28"/>
        </w:rPr>
        <w:t>б</w:t>
      </w:r>
      <w:r>
        <w:rPr>
          <w:spacing w:val="-8"/>
          <w:w w:val="115"/>
          <w:sz w:val="28"/>
        </w:rPr>
        <w:t xml:space="preserve"> </w:t>
      </w:r>
      <w:r>
        <w:rPr>
          <w:w w:val="115"/>
          <w:sz w:val="28"/>
        </w:rPr>
        <w:t>н</w:t>
      </w:r>
      <w:r>
        <w:rPr>
          <w:spacing w:val="-9"/>
          <w:w w:val="115"/>
          <w:sz w:val="28"/>
        </w:rPr>
        <w:t xml:space="preserve"> </w:t>
      </w:r>
      <w:r>
        <w:rPr>
          <w:w w:val="115"/>
          <w:sz w:val="28"/>
        </w:rPr>
        <w:t>о</w:t>
      </w:r>
      <w:r>
        <w:rPr>
          <w:spacing w:val="-5"/>
          <w:w w:val="115"/>
          <w:sz w:val="28"/>
        </w:rPr>
        <w:t xml:space="preserve"> </w:t>
      </w:r>
      <w:r>
        <w:rPr>
          <w:w w:val="115"/>
          <w:sz w:val="28"/>
        </w:rPr>
        <w:t>-</w:t>
      </w:r>
      <w:r>
        <w:rPr>
          <w:spacing w:val="-7"/>
          <w:w w:val="115"/>
          <w:sz w:val="28"/>
        </w:rPr>
        <w:t xml:space="preserve"> </w:t>
      </w:r>
      <w:r>
        <w:rPr>
          <w:w w:val="110"/>
          <w:sz w:val="28"/>
        </w:rPr>
        <w:t>воспитательной</w:t>
      </w:r>
      <w:r>
        <w:rPr>
          <w:spacing w:val="80"/>
          <w:w w:val="110"/>
          <w:sz w:val="28"/>
        </w:rPr>
        <w:t xml:space="preserve"> </w:t>
      </w:r>
      <w:r>
        <w:rPr>
          <w:w w:val="110"/>
          <w:sz w:val="28"/>
        </w:rPr>
        <w:t>работе</w:t>
      </w:r>
    </w:p>
    <w:p w:rsidR="007A46EE" w:rsidRDefault="009E1D98">
      <w:pPr>
        <w:pStyle w:val="a3"/>
        <w:spacing w:line="362" w:lineRule="auto"/>
        <w:ind w:right="742"/>
      </w:pPr>
      <w:r>
        <w:t>(советником директора</w:t>
      </w:r>
      <w:r>
        <w:rPr>
          <w:spacing w:val="-3"/>
        </w:rPr>
        <w:t xml:space="preserve"> </w:t>
      </w:r>
      <w:r>
        <w:t>по воспитанию, педагогом-психологом, социальным педагогом</w:t>
      </w:r>
      <w:r>
        <w:rPr>
          <w:spacing w:val="80"/>
        </w:rPr>
        <w:t xml:space="preserve"> </w:t>
      </w:r>
      <w:r>
        <w:t>(при</w:t>
      </w:r>
      <w:r>
        <w:rPr>
          <w:spacing w:val="80"/>
        </w:rPr>
        <w:t xml:space="preserve"> </w:t>
      </w:r>
      <w:r>
        <w:t>наличии) с последующим обсуждением результатов на</w:t>
      </w:r>
    </w:p>
    <w:p w:rsidR="007A46EE" w:rsidRDefault="009E1D98">
      <w:pPr>
        <w:pStyle w:val="a3"/>
        <w:spacing w:line="314" w:lineRule="exact"/>
      </w:pPr>
      <w:r>
        <w:t>методическом</w:t>
      </w:r>
      <w:r>
        <w:rPr>
          <w:spacing w:val="-11"/>
        </w:rPr>
        <w:t xml:space="preserve"> </w:t>
      </w:r>
      <w:r>
        <w:t>объединении</w:t>
      </w:r>
      <w:r>
        <w:rPr>
          <w:spacing w:val="-12"/>
        </w:rPr>
        <w:t xml:space="preserve"> </w:t>
      </w:r>
      <w:r>
        <w:t>классных</w:t>
      </w:r>
      <w:r>
        <w:rPr>
          <w:spacing w:val="-16"/>
        </w:rPr>
        <w:t xml:space="preserve"> </w:t>
      </w:r>
      <w:r>
        <w:t>руководителей</w:t>
      </w:r>
      <w:r>
        <w:rPr>
          <w:spacing w:val="-12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педагогическом</w:t>
      </w:r>
      <w:r>
        <w:rPr>
          <w:spacing w:val="-11"/>
        </w:rPr>
        <w:t xml:space="preserve"> </w:t>
      </w:r>
      <w:r>
        <w:rPr>
          <w:spacing w:val="-2"/>
        </w:rPr>
        <w:t>совете.</w:t>
      </w:r>
    </w:p>
    <w:p w:rsidR="007A46EE" w:rsidRDefault="009E1D98">
      <w:pPr>
        <w:pStyle w:val="a5"/>
        <w:numPr>
          <w:ilvl w:val="3"/>
          <w:numId w:val="36"/>
        </w:numPr>
        <w:tabs>
          <w:tab w:val="left" w:pos="2184"/>
        </w:tabs>
        <w:spacing w:before="161" w:line="360" w:lineRule="auto"/>
        <w:ind w:left="425" w:right="148" w:firstLine="710"/>
        <w:jc w:val="both"/>
        <w:rPr>
          <w:sz w:val="28"/>
        </w:rPr>
      </w:pPr>
      <w:r>
        <w:rPr>
          <w:sz w:val="28"/>
        </w:rPr>
        <w:t>Основным способо</w:t>
      </w:r>
      <w:r>
        <w:rPr>
          <w:sz w:val="28"/>
        </w:rPr>
        <w:t xml:space="preserve">м получения информации о результатах воспитания, социализации и саморазвития обучающихся является педагогическое </w:t>
      </w:r>
      <w:r>
        <w:rPr>
          <w:spacing w:val="-2"/>
          <w:sz w:val="28"/>
        </w:rPr>
        <w:t>наблюдение.</w:t>
      </w:r>
    </w:p>
    <w:p w:rsidR="007A46EE" w:rsidRDefault="009E1D98">
      <w:pPr>
        <w:pStyle w:val="a5"/>
        <w:numPr>
          <w:ilvl w:val="3"/>
          <w:numId w:val="36"/>
        </w:numPr>
        <w:tabs>
          <w:tab w:val="left" w:pos="2184"/>
        </w:tabs>
        <w:spacing w:before="1" w:line="362" w:lineRule="auto"/>
        <w:ind w:left="425" w:right="144" w:firstLine="710"/>
        <w:jc w:val="both"/>
        <w:rPr>
          <w:sz w:val="28"/>
        </w:rPr>
      </w:pPr>
      <w:r>
        <w:rPr>
          <w:sz w:val="28"/>
        </w:rPr>
        <w:t>Внимание</w:t>
      </w:r>
      <w:r>
        <w:rPr>
          <w:spacing w:val="80"/>
          <w:sz w:val="28"/>
        </w:rPr>
        <w:t xml:space="preserve">   </w:t>
      </w:r>
      <w:r>
        <w:rPr>
          <w:sz w:val="28"/>
        </w:rPr>
        <w:t>педагогических</w:t>
      </w:r>
      <w:r>
        <w:rPr>
          <w:spacing w:val="80"/>
          <w:sz w:val="28"/>
        </w:rPr>
        <w:t xml:space="preserve">   </w:t>
      </w:r>
      <w:r>
        <w:rPr>
          <w:sz w:val="28"/>
        </w:rPr>
        <w:t>работников</w:t>
      </w:r>
      <w:r>
        <w:rPr>
          <w:spacing w:val="80"/>
          <w:sz w:val="28"/>
        </w:rPr>
        <w:t xml:space="preserve">   </w:t>
      </w:r>
      <w:r>
        <w:rPr>
          <w:sz w:val="28"/>
        </w:rPr>
        <w:t>сосредоточивается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на вопросах:</w:t>
      </w:r>
    </w:p>
    <w:p w:rsidR="007A46EE" w:rsidRDefault="009E1D98">
      <w:pPr>
        <w:pStyle w:val="a3"/>
        <w:spacing w:line="357" w:lineRule="auto"/>
        <w:ind w:firstLine="710"/>
        <w:jc w:val="left"/>
      </w:pPr>
      <w:r>
        <w:t>проблемы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затруднения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личностном</w:t>
      </w:r>
      <w:r>
        <w:rPr>
          <w:spacing w:val="40"/>
        </w:rPr>
        <w:t xml:space="preserve"> </w:t>
      </w:r>
      <w:r>
        <w:t>развитии</w:t>
      </w:r>
      <w:r>
        <w:rPr>
          <w:spacing w:val="4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удалось решить за прошедший учебный год;</w:t>
      </w:r>
    </w:p>
    <w:p w:rsidR="007A46EE" w:rsidRDefault="009E1D98">
      <w:pPr>
        <w:pStyle w:val="a3"/>
        <w:ind w:left="1136"/>
        <w:jc w:val="left"/>
      </w:pPr>
      <w:r>
        <w:t>проблемы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затруднения,</w:t>
      </w:r>
      <w:r>
        <w:rPr>
          <w:spacing w:val="-6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решить</w:t>
      </w:r>
      <w:r>
        <w:rPr>
          <w:spacing w:val="-16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удалось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почему;</w:t>
      </w:r>
    </w:p>
    <w:p w:rsidR="007A46EE" w:rsidRDefault="009E1D98">
      <w:pPr>
        <w:pStyle w:val="a3"/>
        <w:spacing w:before="147" w:line="357" w:lineRule="auto"/>
        <w:ind w:firstLine="710"/>
        <w:jc w:val="left"/>
      </w:pPr>
      <w:r>
        <w:t>новые</w:t>
      </w:r>
      <w:r>
        <w:rPr>
          <w:spacing w:val="-6"/>
        </w:rPr>
        <w:t xml:space="preserve"> </w:t>
      </w:r>
      <w:r>
        <w:t>проблемы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трудности,</w:t>
      </w:r>
      <w:r>
        <w:rPr>
          <w:spacing w:val="-5"/>
        </w:rPr>
        <w:t xml:space="preserve"> </w:t>
      </w:r>
      <w:r>
        <w:t>которые</w:t>
      </w:r>
      <w:r>
        <w:rPr>
          <w:spacing w:val="-6"/>
        </w:rPr>
        <w:t xml:space="preserve"> </w:t>
      </w:r>
      <w:r>
        <w:t>появились,</w:t>
      </w:r>
      <w:r>
        <w:rPr>
          <w:spacing w:val="-4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предстоит</w:t>
      </w:r>
      <w:r>
        <w:rPr>
          <w:spacing w:val="-1"/>
        </w:rPr>
        <w:t xml:space="preserve"> </w:t>
      </w:r>
      <w:r>
        <w:t>работать педагогическому коллективу.</w:t>
      </w:r>
    </w:p>
    <w:p w:rsidR="007A46EE" w:rsidRDefault="009E1D98">
      <w:pPr>
        <w:pStyle w:val="a5"/>
        <w:numPr>
          <w:ilvl w:val="3"/>
          <w:numId w:val="36"/>
        </w:numPr>
        <w:tabs>
          <w:tab w:val="left" w:pos="2329"/>
        </w:tabs>
        <w:spacing w:before="5"/>
        <w:ind w:left="2329" w:hanging="1193"/>
        <w:jc w:val="both"/>
        <w:rPr>
          <w:sz w:val="28"/>
        </w:rPr>
      </w:pPr>
      <w:r>
        <w:rPr>
          <w:spacing w:val="-2"/>
          <w:sz w:val="28"/>
        </w:rPr>
        <w:t>Состояние совместной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взрослых.</w:t>
      </w:r>
    </w:p>
    <w:p w:rsidR="007A46EE" w:rsidRDefault="009E1D98">
      <w:pPr>
        <w:pStyle w:val="a5"/>
        <w:numPr>
          <w:ilvl w:val="3"/>
          <w:numId w:val="36"/>
        </w:numPr>
        <w:tabs>
          <w:tab w:val="left" w:pos="2323"/>
        </w:tabs>
        <w:spacing w:before="158" w:line="352" w:lineRule="auto"/>
        <w:ind w:left="425" w:right="145" w:firstLine="710"/>
        <w:jc w:val="both"/>
        <w:rPr>
          <w:sz w:val="28"/>
        </w:rPr>
      </w:pPr>
      <w:r>
        <w:rPr>
          <w:sz w:val="28"/>
        </w:rPr>
        <w:t>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7A46EE" w:rsidRDefault="009E1D98">
      <w:pPr>
        <w:pStyle w:val="a5"/>
        <w:numPr>
          <w:ilvl w:val="3"/>
          <w:numId w:val="36"/>
        </w:numPr>
        <w:tabs>
          <w:tab w:val="left" w:pos="2323"/>
        </w:tabs>
        <w:spacing w:before="4" w:line="355" w:lineRule="auto"/>
        <w:ind w:left="425" w:right="143" w:firstLine="710"/>
        <w:jc w:val="both"/>
        <w:rPr>
          <w:sz w:val="28"/>
        </w:rPr>
      </w:pPr>
      <w:r>
        <w:rPr>
          <w:sz w:val="28"/>
        </w:rPr>
        <w:t>Анализ пров</w:t>
      </w:r>
      <w:r>
        <w:rPr>
          <w:sz w:val="28"/>
        </w:rPr>
        <w:t>одится заместителем директора по учебно- воспитательной работе (советником директора по воспитанию, педагогом- психологом, социальным</w:t>
      </w:r>
    </w:p>
    <w:p w:rsidR="007A46EE" w:rsidRDefault="007A46EE">
      <w:pPr>
        <w:pStyle w:val="a5"/>
        <w:spacing w:line="355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48" w:lineRule="auto"/>
        <w:ind w:right="157"/>
      </w:pPr>
      <w:r>
        <w:t>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7A46EE" w:rsidRDefault="009E1D98">
      <w:pPr>
        <w:pStyle w:val="a5"/>
        <w:numPr>
          <w:ilvl w:val="3"/>
          <w:numId w:val="36"/>
        </w:numPr>
        <w:tabs>
          <w:tab w:val="left" w:pos="2323"/>
        </w:tabs>
        <w:spacing w:before="12" w:line="352" w:lineRule="auto"/>
        <w:ind w:left="425" w:right="150" w:firstLine="710"/>
        <w:jc w:val="both"/>
        <w:rPr>
          <w:sz w:val="28"/>
        </w:rPr>
      </w:pPr>
      <w:r>
        <w:rPr>
          <w:sz w:val="28"/>
        </w:rPr>
        <w:t>Способами получения информации о состоянии организуемой совместной деятельности обучающихся и педагогических работн</w:t>
      </w:r>
      <w:r>
        <w:rPr>
          <w:sz w:val="28"/>
        </w:rPr>
        <w:t xml:space="preserve">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</w:t>
      </w:r>
      <w:r>
        <w:rPr>
          <w:spacing w:val="-2"/>
          <w:sz w:val="28"/>
        </w:rPr>
        <w:t>обучающихся.</w:t>
      </w:r>
    </w:p>
    <w:p w:rsidR="007A46EE" w:rsidRDefault="009E1D98">
      <w:pPr>
        <w:pStyle w:val="a5"/>
        <w:numPr>
          <w:ilvl w:val="3"/>
          <w:numId w:val="36"/>
        </w:numPr>
        <w:tabs>
          <w:tab w:val="left" w:pos="2323"/>
        </w:tabs>
        <w:spacing w:line="357" w:lineRule="auto"/>
        <w:ind w:left="425" w:right="164" w:firstLine="710"/>
        <w:jc w:val="both"/>
        <w:rPr>
          <w:sz w:val="28"/>
        </w:rPr>
      </w:pPr>
      <w:r>
        <w:rPr>
          <w:sz w:val="28"/>
        </w:rPr>
        <w:t>Результаты обсуждаются на заседании методических объединений классных руководителей или педа</w:t>
      </w:r>
      <w:r>
        <w:rPr>
          <w:sz w:val="28"/>
        </w:rPr>
        <w:t>гогическом совете.</w:t>
      </w:r>
    </w:p>
    <w:p w:rsidR="007A46EE" w:rsidRDefault="009E1D98">
      <w:pPr>
        <w:pStyle w:val="a5"/>
        <w:numPr>
          <w:ilvl w:val="3"/>
          <w:numId w:val="36"/>
        </w:numPr>
        <w:tabs>
          <w:tab w:val="left" w:pos="2323"/>
        </w:tabs>
        <w:spacing w:line="350" w:lineRule="auto"/>
        <w:ind w:left="425" w:right="161" w:firstLine="710"/>
        <w:jc w:val="both"/>
        <w:rPr>
          <w:sz w:val="28"/>
        </w:rPr>
      </w:pPr>
      <w:r>
        <w:rPr>
          <w:sz w:val="28"/>
        </w:rPr>
        <w:t>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p w:rsidR="007A46EE" w:rsidRDefault="009E1D98">
      <w:pPr>
        <w:pStyle w:val="a3"/>
        <w:ind w:left="1136"/>
        <w:jc w:val="left"/>
      </w:pPr>
      <w:r>
        <w:rPr>
          <w:spacing w:val="-2"/>
        </w:rPr>
        <w:t>реализация</w:t>
      </w:r>
      <w:r>
        <w:rPr>
          <w:spacing w:val="-5"/>
        </w:rPr>
        <w:t xml:space="preserve"> </w:t>
      </w:r>
      <w:r>
        <w:rPr>
          <w:spacing w:val="-2"/>
        </w:rPr>
        <w:t>воспитательного</w:t>
      </w:r>
      <w:r>
        <w:rPr>
          <w:spacing w:val="-5"/>
        </w:rPr>
        <w:t xml:space="preserve"> </w:t>
      </w:r>
      <w:r>
        <w:rPr>
          <w:spacing w:val="-2"/>
        </w:rPr>
        <w:t>потенциала</w:t>
      </w:r>
      <w:r>
        <w:rPr>
          <w:spacing w:val="5"/>
        </w:rPr>
        <w:t xml:space="preserve"> </w:t>
      </w:r>
      <w:r>
        <w:rPr>
          <w:spacing w:val="-2"/>
        </w:rPr>
        <w:t>урочной</w:t>
      </w:r>
      <w:r>
        <w:rPr>
          <w:spacing w:val="-7"/>
        </w:rPr>
        <w:t xml:space="preserve"> </w:t>
      </w:r>
      <w:r>
        <w:rPr>
          <w:spacing w:val="-2"/>
        </w:rPr>
        <w:t>деятельности;</w:t>
      </w:r>
    </w:p>
    <w:p w:rsidR="007A46EE" w:rsidRDefault="009E1D98">
      <w:pPr>
        <w:pStyle w:val="a3"/>
        <w:tabs>
          <w:tab w:val="left" w:pos="2922"/>
          <w:tab w:val="left" w:pos="5361"/>
          <w:tab w:val="left" w:pos="7186"/>
          <w:tab w:val="left" w:pos="9039"/>
        </w:tabs>
        <w:spacing w:before="141" w:line="350" w:lineRule="auto"/>
        <w:ind w:right="160" w:firstLine="710"/>
        <w:jc w:val="left"/>
      </w:pPr>
      <w:r>
        <w:rPr>
          <w:spacing w:val="-2"/>
        </w:rPr>
        <w:t>реализация</w:t>
      </w:r>
      <w:r>
        <w:tab/>
      </w:r>
      <w:r>
        <w:rPr>
          <w:spacing w:val="-2"/>
        </w:rPr>
        <w:t>воспитательного</w:t>
      </w:r>
      <w:r>
        <w:tab/>
      </w:r>
      <w:r>
        <w:rPr>
          <w:spacing w:val="-2"/>
        </w:rPr>
        <w:t>потенциала</w:t>
      </w:r>
      <w:r>
        <w:tab/>
      </w:r>
      <w:r>
        <w:rPr>
          <w:spacing w:val="-2"/>
        </w:rPr>
        <w:t>внеурочной</w:t>
      </w:r>
      <w:r>
        <w:tab/>
      </w:r>
      <w:r>
        <w:rPr>
          <w:spacing w:val="-4"/>
        </w:rPr>
        <w:t xml:space="preserve">деятельности </w:t>
      </w:r>
      <w:r>
        <w:rPr>
          <w:spacing w:val="-2"/>
        </w:rPr>
        <w:t>обучающихся;</w:t>
      </w:r>
    </w:p>
    <w:p w:rsidR="007A46EE" w:rsidRDefault="009E1D98">
      <w:pPr>
        <w:pStyle w:val="a3"/>
        <w:spacing w:before="6"/>
        <w:ind w:left="1136"/>
        <w:jc w:val="left"/>
      </w:pPr>
      <w:r>
        <w:rPr>
          <w:spacing w:val="-2"/>
        </w:rPr>
        <w:t>деятельность</w:t>
      </w:r>
      <w:r>
        <w:rPr>
          <w:spacing w:val="-7"/>
        </w:rPr>
        <w:t xml:space="preserve"> </w:t>
      </w:r>
      <w:r>
        <w:rPr>
          <w:spacing w:val="-2"/>
        </w:rPr>
        <w:t>классных</w:t>
      </w:r>
      <w:r>
        <w:rPr>
          <w:spacing w:val="-7"/>
        </w:rPr>
        <w:t xml:space="preserve"> </w:t>
      </w:r>
      <w:r>
        <w:rPr>
          <w:spacing w:val="-2"/>
        </w:rPr>
        <w:t>руководителей;</w:t>
      </w:r>
    </w:p>
    <w:p w:rsidR="007A46EE" w:rsidRDefault="009E1D98">
      <w:pPr>
        <w:pStyle w:val="a3"/>
        <w:spacing w:before="153" w:line="350" w:lineRule="auto"/>
        <w:ind w:left="1136" w:right="2134"/>
        <w:jc w:val="left"/>
      </w:pPr>
      <w:r>
        <w:t>проведение</w:t>
      </w:r>
      <w:r>
        <w:rPr>
          <w:spacing w:val="-18"/>
        </w:rPr>
        <w:t xml:space="preserve"> </w:t>
      </w:r>
      <w:r>
        <w:t>общешкольных</w:t>
      </w:r>
      <w:r>
        <w:rPr>
          <w:spacing w:val="-17"/>
        </w:rPr>
        <w:t xml:space="preserve"> </w:t>
      </w:r>
      <w:r>
        <w:t>основных</w:t>
      </w:r>
      <w:r>
        <w:rPr>
          <w:spacing w:val="-18"/>
        </w:rPr>
        <w:t xml:space="preserve"> </w:t>
      </w:r>
      <w:r>
        <w:t>дел,</w:t>
      </w:r>
      <w:r>
        <w:rPr>
          <w:spacing w:val="-17"/>
        </w:rPr>
        <w:t xml:space="preserve"> </w:t>
      </w:r>
      <w:r>
        <w:t>мероприятий; проведение внешкольных мероприятий;</w:t>
      </w:r>
    </w:p>
    <w:p w:rsidR="007A46EE" w:rsidRDefault="009E1D98">
      <w:pPr>
        <w:pStyle w:val="a3"/>
        <w:spacing w:before="6" w:line="355" w:lineRule="auto"/>
        <w:ind w:left="1136" w:right="1069"/>
        <w:jc w:val="left"/>
      </w:pPr>
      <w:r>
        <w:t>создание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поддержка</w:t>
      </w:r>
      <w:r>
        <w:rPr>
          <w:spacing w:val="-18"/>
        </w:rPr>
        <w:t xml:space="preserve"> </w:t>
      </w:r>
      <w:r>
        <w:t>предметно-пространственной</w:t>
      </w:r>
      <w:r>
        <w:rPr>
          <w:spacing w:val="-17"/>
        </w:rPr>
        <w:t xml:space="preserve"> </w:t>
      </w:r>
      <w:r>
        <w:t>среды; взаимодействие с родительским сообщество</w:t>
      </w:r>
      <w:r>
        <w:t>м;</w:t>
      </w:r>
    </w:p>
    <w:p w:rsidR="007A46EE" w:rsidRDefault="009E1D98">
      <w:pPr>
        <w:pStyle w:val="a3"/>
        <w:spacing w:before="2" w:line="355" w:lineRule="auto"/>
        <w:ind w:left="1136" w:right="4024"/>
        <w:jc w:val="left"/>
      </w:pPr>
      <w:r>
        <w:t>деятельность ученического самоуправления; деятельность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профилактике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безопасности;</w:t>
      </w:r>
    </w:p>
    <w:p w:rsidR="007A46EE" w:rsidRDefault="009E1D98">
      <w:pPr>
        <w:pStyle w:val="a3"/>
        <w:spacing w:line="355" w:lineRule="auto"/>
        <w:ind w:left="1136" w:right="3112"/>
        <w:jc w:val="left"/>
      </w:pPr>
      <w:r>
        <w:rPr>
          <w:spacing w:val="-2"/>
        </w:rPr>
        <w:t xml:space="preserve">реализация потенциала социального партнёрства; </w:t>
      </w:r>
      <w:r>
        <w:t>деятельность по профориентации обучающихся; вопросы по дополнительным модулям.</w:t>
      </w:r>
    </w:p>
    <w:p w:rsidR="007A46EE" w:rsidRDefault="009E1D98">
      <w:pPr>
        <w:pStyle w:val="a5"/>
        <w:numPr>
          <w:ilvl w:val="3"/>
          <w:numId w:val="36"/>
        </w:numPr>
        <w:tabs>
          <w:tab w:val="left" w:pos="2323"/>
        </w:tabs>
        <w:spacing w:line="355" w:lineRule="auto"/>
        <w:ind w:left="425" w:right="147" w:firstLine="710"/>
        <w:jc w:val="both"/>
        <w:rPr>
          <w:sz w:val="28"/>
        </w:rPr>
      </w:pPr>
      <w:r>
        <w:rPr>
          <w:sz w:val="28"/>
        </w:rPr>
        <w:t>Итогом</w:t>
      </w:r>
      <w:r>
        <w:rPr>
          <w:spacing w:val="80"/>
          <w:sz w:val="28"/>
        </w:rPr>
        <w:t xml:space="preserve"> </w:t>
      </w:r>
      <w:r>
        <w:rPr>
          <w:sz w:val="28"/>
        </w:rPr>
        <w:t>самоанализа</w:t>
      </w:r>
      <w:r>
        <w:rPr>
          <w:spacing w:val="80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80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80"/>
          <w:sz w:val="28"/>
        </w:rPr>
        <w:t xml:space="preserve"> </w:t>
      </w:r>
      <w:r>
        <w:rPr>
          <w:sz w:val="28"/>
        </w:rPr>
        <w:t>проблем,</w:t>
      </w:r>
      <w:r>
        <w:rPr>
          <w:spacing w:val="80"/>
          <w:sz w:val="28"/>
        </w:rPr>
        <w:t xml:space="preserve"> </w:t>
      </w:r>
      <w:r>
        <w:rPr>
          <w:sz w:val="28"/>
        </w:rPr>
        <w:t>над решением которых предстоит работать педагогическому коллективу.</w:t>
      </w:r>
    </w:p>
    <w:p w:rsidR="007A46EE" w:rsidRDefault="009E1D98">
      <w:pPr>
        <w:pStyle w:val="a5"/>
        <w:numPr>
          <w:ilvl w:val="3"/>
          <w:numId w:val="36"/>
        </w:numPr>
        <w:tabs>
          <w:tab w:val="left" w:pos="2323"/>
        </w:tabs>
        <w:spacing w:line="352" w:lineRule="auto"/>
        <w:ind w:left="425" w:right="142" w:firstLine="710"/>
        <w:jc w:val="both"/>
        <w:rPr>
          <w:sz w:val="28"/>
        </w:rPr>
      </w:pPr>
      <w:r>
        <w:rPr>
          <w:sz w:val="28"/>
        </w:rPr>
        <w:t>Итоги самоанализа оформляются в виде отчёта, составляемого заместителем директора по учебно-воспитательной работе (совместно с советником директора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у ч е б н о - вос</w:t>
      </w:r>
      <w:r>
        <w:rPr>
          <w:sz w:val="28"/>
        </w:rPr>
        <w:t>питательной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конце учебного</w:t>
      </w:r>
      <w:r>
        <w:rPr>
          <w:spacing w:val="40"/>
          <w:sz w:val="28"/>
        </w:rPr>
        <w:t xml:space="preserve"> </w:t>
      </w:r>
      <w:r>
        <w:rPr>
          <w:sz w:val="28"/>
        </w:rPr>
        <w:t>года,</w:t>
      </w:r>
    </w:p>
    <w:p w:rsidR="007A46EE" w:rsidRDefault="007A46EE">
      <w:pPr>
        <w:pStyle w:val="a5"/>
        <w:spacing w:line="352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tabs>
          <w:tab w:val="left" w:pos="2874"/>
          <w:tab w:val="left" w:pos="3411"/>
          <w:tab w:val="left" w:pos="5500"/>
          <w:tab w:val="left" w:pos="7796"/>
          <w:tab w:val="left" w:pos="9140"/>
          <w:tab w:val="left" w:pos="9957"/>
        </w:tabs>
        <w:spacing w:line="348" w:lineRule="auto"/>
        <w:ind w:right="170"/>
        <w:jc w:val="left"/>
      </w:pPr>
      <w:r>
        <w:rPr>
          <w:spacing w:val="-2"/>
        </w:rPr>
        <w:t>рассматриваются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утверждаются</w:t>
      </w:r>
      <w:r>
        <w:tab/>
      </w:r>
      <w:r>
        <w:rPr>
          <w:spacing w:val="-2"/>
        </w:rPr>
        <w:t>педагогическим</w:t>
      </w:r>
      <w:r>
        <w:tab/>
      </w:r>
      <w:r>
        <w:rPr>
          <w:spacing w:val="-2"/>
        </w:rPr>
        <w:t>советом</w:t>
      </w:r>
      <w:r>
        <w:tab/>
      </w:r>
      <w:r>
        <w:rPr>
          <w:spacing w:val="-4"/>
        </w:rPr>
        <w:t>или</w:t>
      </w:r>
      <w:r>
        <w:tab/>
      </w:r>
      <w:r>
        <w:rPr>
          <w:spacing w:val="-8"/>
        </w:rPr>
        <w:t xml:space="preserve">иным </w:t>
      </w:r>
      <w:r>
        <w:t>коллегиальным органом управления в образовательной организации.</w:t>
      </w:r>
    </w:p>
    <w:p w:rsidR="007A46EE" w:rsidRDefault="009E1D98">
      <w:pPr>
        <w:pStyle w:val="1"/>
        <w:spacing w:before="17"/>
        <w:ind w:left="3590" w:firstLine="0"/>
        <w:jc w:val="left"/>
      </w:pPr>
      <w:bookmarkStart w:id="155" w:name="IV_._Организационный_раздел."/>
      <w:bookmarkStart w:id="156" w:name="_bookmark2"/>
      <w:bookmarkEnd w:id="155"/>
      <w:bookmarkEnd w:id="156"/>
      <w:r>
        <w:t>IV</w:t>
      </w:r>
      <w:r>
        <w:rPr>
          <w:spacing w:val="-17"/>
        </w:rPr>
        <w:t xml:space="preserve"> </w:t>
      </w:r>
      <w:r>
        <w:t>.</w:t>
      </w:r>
      <w:r>
        <w:rPr>
          <w:spacing w:val="-11"/>
        </w:rPr>
        <w:t xml:space="preserve"> </w:t>
      </w:r>
      <w:r>
        <w:t>Организационный</w:t>
      </w:r>
      <w:r>
        <w:rPr>
          <w:spacing w:val="-17"/>
        </w:rPr>
        <w:t xml:space="preserve"> </w:t>
      </w:r>
      <w:r>
        <w:rPr>
          <w:spacing w:val="-2"/>
        </w:rPr>
        <w:t>раздел.</w:t>
      </w:r>
    </w:p>
    <w:p w:rsidR="007A46EE" w:rsidRDefault="009E1D98">
      <w:pPr>
        <w:pStyle w:val="a5"/>
        <w:numPr>
          <w:ilvl w:val="0"/>
          <w:numId w:val="36"/>
        </w:numPr>
        <w:tabs>
          <w:tab w:val="left" w:pos="2680"/>
        </w:tabs>
        <w:spacing w:before="158"/>
        <w:ind w:left="2680" w:hanging="421"/>
        <w:jc w:val="left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общего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образования.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282"/>
        </w:tabs>
        <w:spacing w:before="144" w:line="360" w:lineRule="auto"/>
        <w:ind w:right="407" w:firstLine="225"/>
        <w:rPr>
          <w:sz w:val="28"/>
        </w:rPr>
      </w:pPr>
      <w:r>
        <w:rPr>
          <w:sz w:val="28"/>
        </w:rPr>
        <w:t>Учебный план МКОУ «Метрадинская СОШ-сад» составлен на основе Федерального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плана</w:t>
      </w:r>
      <w:r>
        <w:rPr>
          <w:spacing w:val="-6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38"/>
          <w:sz w:val="28"/>
        </w:rPr>
        <w:t xml:space="preserve"> </w:t>
      </w:r>
      <w:r>
        <w:rPr>
          <w:sz w:val="28"/>
        </w:rPr>
        <w:t>(5-дневная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учебная неделя с изучением родного языка) и фиксирует общий объём нагрузки,</w:t>
      </w:r>
    </w:p>
    <w:p w:rsidR="007A46EE" w:rsidRDefault="009E1D98">
      <w:pPr>
        <w:pStyle w:val="a3"/>
        <w:spacing w:before="1"/>
        <w:jc w:val="left"/>
      </w:pPr>
      <w:r>
        <w:t>максимальный</w:t>
      </w:r>
      <w:r>
        <w:rPr>
          <w:spacing w:val="-10"/>
        </w:rPr>
        <w:t xml:space="preserve"> </w:t>
      </w:r>
      <w:r>
        <w:t>объём</w:t>
      </w:r>
      <w:r>
        <w:rPr>
          <w:spacing w:val="-8"/>
        </w:rPr>
        <w:t xml:space="preserve"> </w:t>
      </w:r>
      <w:r>
        <w:t>аудиторной</w:t>
      </w:r>
      <w:r>
        <w:rPr>
          <w:spacing w:val="-9"/>
        </w:rPr>
        <w:t xml:space="preserve"> </w:t>
      </w:r>
      <w:r>
        <w:t>нагрузки</w:t>
      </w:r>
      <w:r>
        <w:rPr>
          <w:spacing w:val="-10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состав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структуру</w:t>
      </w:r>
    </w:p>
    <w:p w:rsidR="007A46EE" w:rsidRDefault="009E1D98">
      <w:pPr>
        <w:pStyle w:val="a3"/>
        <w:spacing w:before="158" w:line="362" w:lineRule="auto"/>
        <w:jc w:val="left"/>
      </w:pPr>
      <w:r>
        <w:t>предметных</w:t>
      </w:r>
      <w:r>
        <w:rPr>
          <w:spacing w:val="-18"/>
        </w:rPr>
        <w:t xml:space="preserve"> </w:t>
      </w:r>
      <w:r>
        <w:t>областей,</w:t>
      </w:r>
      <w:r>
        <w:rPr>
          <w:spacing w:val="-6"/>
        </w:rPr>
        <w:t xml:space="preserve"> </w:t>
      </w:r>
      <w:r>
        <w:t>распределяет</w:t>
      </w:r>
      <w:r>
        <w:rPr>
          <w:spacing w:val="-9"/>
        </w:rPr>
        <w:t xml:space="preserve"> </w:t>
      </w:r>
      <w:r>
        <w:t>учебное</w:t>
      </w:r>
      <w:r>
        <w:rPr>
          <w:spacing w:val="-5"/>
        </w:rPr>
        <w:t xml:space="preserve"> </w:t>
      </w:r>
      <w:r>
        <w:t>время,</w:t>
      </w:r>
      <w:r>
        <w:rPr>
          <w:spacing w:val="-6"/>
        </w:rPr>
        <w:t xml:space="preserve"> </w:t>
      </w:r>
      <w:r>
        <w:t>отводимое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освоение</w:t>
      </w:r>
      <w:r>
        <w:rPr>
          <w:spacing w:val="-7"/>
        </w:rPr>
        <w:t xml:space="preserve"> </w:t>
      </w:r>
      <w:r>
        <w:t>по классам и учебным предметам.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767"/>
        </w:tabs>
        <w:spacing w:line="355" w:lineRule="auto"/>
        <w:ind w:right="139" w:firstLine="710"/>
        <w:jc w:val="both"/>
        <w:rPr>
          <w:sz w:val="28"/>
        </w:rPr>
      </w:pPr>
      <w:r>
        <w:rPr>
          <w:sz w:val="28"/>
        </w:rPr>
        <w:t>Учебный план МКОУ «Метрадинская СОШ-сад» определяет общие рамки принимаемых решений при отборе учебного материала, формировании перечня результатов образования и организации образовательной деятельности.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767"/>
        </w:tabs>
        <w:spacing w:line="355" w:lineRule="auto"/>
        <w:ind w:right="253" w:firstLine="710"/>
        <w:rPr>
          <w:sz w:val="28"/>
        </w:rPr>
      </w:pPr>
      <w:r>
        <w:rPr>
          <w:sz w:val="28"/>
        </w:rPr>
        <w:t>Содержание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6"/>
          <w:sz w:val="28"/>
        </w:rPr>
        <w:t xml:space="preserve"> </w:t>
      </w:r>
      <w:r>
        <w:rPr>
          <w:sz w:val="28"/>
        </w:rPr>
        <w:t>при</w:t>
      </w:r>
      <w:r>
        <w:rPr>
          <w:spacing w:val="-18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-14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обще</w:t>
      </w:r>
      <w:r>
        <w:rPr>
          <w:sz w:val="28"/>
        </w:rPr>
        <w:t>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 реализуется преимущественно за счёт учебных курсов, обеспечивающих целостное восприятие</w:t>
      </w:r>
      <w:r>
        <w:rPr>
          <w:spacing w:val="-5"/>
          <w:sz w:val="28"/>
        </w:rPr>
        <w:t xml:space="preserve"> </w:t>
      </w:r>
      <w:r>
        <w:rPr>
          <w:sz w:val="28"/>
        </w:rPr>
        <w:t>мира,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системно-деятельностный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индивидуализацию</w:t>
      </w:r>
      <w:r>
        <w:rPr>
          <w:spacing w:val="-7"/>
          <w:sz w:val="28"/>
        </w:rPr>
        <w:t xml:space="preserve"> </w:t>
      </w:r>
      <w:r>
        <w:rPr>
          <w:sz w:val="28"/>
        </w:rPr>
        <w:t>обучения.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767"/>
        </w:tabs>
        <w:spacing w:line="355" w:lineRule="auto"/>
        <w:ind w:right="150" w:firstLine="710"/>
        <w:jc w:val="both"/>
        <w:rPr>
          <w:sz w:val="28"/>
        </w:rPr>
      </w:pPr>
      <w:r>
        <w:rPr>
          <w:sz w:val="28"/>
        </w:rPr>
        <w:t>Учебный план обеспечивает в случаях, предусмотренных законодательством Российской Федер</w:t>
      </w:r>
      <w:r>
        <w:rPr>
          <w:sz w:val="28"/>
        </w:rPr>
        <w:t>ации в сфере образования, возможность обучения на государственных языках субъектов Российской Федерации и родном (нерусском) языке, возможность их изучения, а также устанавливает количество занятий, отводимых на изучение этих языков, по классам (годам) обу</w:t>
      </w:r>
      <w:r>
        <w:rPr>
          <w:sz w:val="28"/>
        </w:rPr>
        <w:t>чения.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767"/>
        </w:tabs>
        <w:spacing w:line="355" w:lineRule="auto"/>
        <w:ind w:right="146" w:firstLine="710"/>
        <w:jc w:val="both"/>
        <w:rPr>
          <w:sz w:val="28"/>
        </w:rPr>
      </w:pPr>
      <w:r>
        <w:rPr>
          <w:sz w:val="28"/>
        </w:rPr>
        <w:t>Вариативность содержания образовательных программ начального общего образования реализуется через возможность формирования программ начального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различного</w:t>
      </w:r>
      <w:r>
        <w:rPr>
          <w:spacing w:val="40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40"/>
          <w:sz w:val="28"/>
        </w:rPr>
        <w:t xml:space="preserve"> </w:t>
      </w:r>
      <w:r>
        <w:rPr>
          <w:sz w:val="28"/>
        </w:rPr>
        <w:t>сложности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с учетом образовательных потребностей и способностей обучающихся.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767"/>
        </w:tabs>
        <w:spacing w:line="355" w:lineRule="auto"/>
        <w:ind w:right="146" w:firstLine="710"/>
        <w:jc w:val="both"/>
        <w:rPr>
          <w:sz w:val="28"/>
        </w:rPr>
      </w:pPr>
      <w:r>
        <w:rPr>
          <w:sz w:val="28"/>
        </w:rPr>
        <w:t xml:space="preserve">Учебный план МКОУ «Метрадинская СОШ-сад» состоит из двух частей – обязательной части и части, формируемой участниками образовательных </w:t>
      </w:r>
      <w:r>
        <w:rPr>
          <w:spacing w:val="-2"/>
          <w:sz w:val="28"/>
        </w:rPr>
        <w:t>отношений.</w:t>
      </w:r>
    </w:p>
    <w:p w:rsidR="007A46EE" w:rsidRDefault="007A46EE">
      <w:pPr>
        <w:pStyle w:val="a5"/>
        <w:spacing w:line="355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37" w:firstLine="710"/>
      </w:pPr>
      <w:r>
        <w:t>Объём обязательной части п</w:t>
      </w:r>
      <w:r>
        <w:t>рограммы начального общего образования составляет 80%, а объём части, формируемой участниками образовательных отношений</w:t>
      </w:r>
      <w:r>
        <w:rPr>
          <w:spacing w:val="80"/>
          <w:w w:val="150"/>
        </w:rPr>
        <w:t xml:space="preserve"> </w:t>
      </w:r>
      <w:r>
        <w:t>из</w:t>
      </w:r>
      <w:r>
        <w:rPr>
          <w:spacing w:val="80"/>
          <w:w w:val="150"/>
        </w:rPr>
        <w:t xml:space="preserve"> </w:t>
      </w:r>
      <w:r>
        <w:t>перечня,</w:t>
      </w:r>
      <w:r>
        <w:rPr>
          <w:spacing w:val="80"/>
          <w:w w:val="150"/>
        </w:rPr>
        <w:t xml:space="preserve"> </w:t>
      </w:r>
      <w:r>
        <w:t>предлагаемого</w:t>
      </w:r>
      <w:r>
        <w:rPr>
          <w:spacing w:val="80"/>
          <w:w w:val="150"/>
        </w:rPr>
        <w:t xml:space="preserve"> </w:t>
      </w:r>
      <w:r>
        <w:t>образовательной</w:t>
      </w:r>
      <w:r>
        <w:rPr>
          <w:spacing w:val="80"/>
          <w:w w:val="150"/>
        </w:rPr>
        <w:t xml:space="preserve"> </w:t>
      </w:r>
      <w:r>
        <w:t>организацией,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20% от общего объёма.</w:t>
      </w:r>
    </w:p>
    <w:p w:rsidR="007A46EE" w:rsidRDefault="009E1D98">
      <w:pPr>
        <w:pStyle w:val="a3"/>
        <w:spacing w:line="355" w:lineRule="auto"/>
        <w:ind w:right="148" w:firstLine="710"/>
      </w:pPr>
      <w:r>
        <w:t>Обязательная часть учебного плана определяет 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ООП НОО, и учебное время, отводим</w:t>
      </w:r>
      <w:r>
        <w:t>ое на их изучение по классам (годам) обучения.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767"/>
        </w:tabs>
        <w:spacing w:line="355" w:lineRule="auto"/>
        <w:ind w:right="136" w:firstLine="710"/>
        <w:jc w:val="both"/>
        <w:rPr>
          <w:sz w:val="28"/>
        </w:rPr>
      </w:pPr>
      <w:r>
        <w:rPr>
          <w:sz w:val="28"/>
        </w:rPr>
        <w:t>Расписание учебных занятий МКОУ «Метрадинская СОШ-сад» составлено с учётом дневной и недельной динамики умственной работоспособности обучающихся и шкалы трудности учебных предметов. Образовательная недельная н</w:t>
      </w:r>
      <w:r>
        <w:rPr>
          <w:sz w:val="28"/>
        </w:rPr>
        <w:t>агрузка распределяется равномерно в течение учебной недели, при этом объём максимально допустимой нагрузки в течение дня должен соответствовать действующим санитарным правилам и нормативам.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767"/>
        </w:tabs>
        <w:spacing w:line="355" w:lineRule="auto"/>
        <w:ind w:right="147" w:firstLine="710"/>
        <w:jc w:val="both"/>
        <w:rPr>
          <w:sz w:val="28"/>
        </w:rPr>
      </w:pPr>
      <w:r>
        <w:rPr>
          <w:sz w:val="28"/>
        </w:rPr>
        <w:t>Образовательная организация самостоятельна в организации образоват</w:t>
      </w:r>
      <w:r>
        <w:rPr>
          <w:sz w:val="28"/>
        </w:rPr>
        <w:t>ельной деятельности (урочной и внеурочной), в выборе видов деятельности</w:t>
      </w:r>
      <w:r>
        <w:rPr>
          <w:spacing w:val="40"/>
          <w:sz w:val="28"/>
        </w:rPr>
        <w:t xml:space="preserve">  </w:t>
      </w:r>
      <w:r>
        <w:rPr>
          <w:sz w:val="28"/>
        </w:rPr>
        <w:t>по</w:t>
      </w:r>
      <w:r>
        <w:rPr>
          <w:spacing w:val="40"/>
          <w:sz w:val="28"/>
        </w:rPr>
        <w:t xml:space="preserve">  </w:t>
      </w:r>
      <w:r>
        <w:rPr>
          <w:sz w:val="28"/>
        </w:rPr>
        <w:t>каждому</w:t>
      </w:r>
      <w:r>
        <w:rPr>
          <w:spacing w:val="40"/>
          <w:sz w:val="28"/>
        </w:rPr>
        <w:t xml:space="preserve">  </w:t>
      </w:r>
      <w:r>
        <w:rPr>
          <w:sz w:val="28"/>
        </w:rPr>
        <w:t>предмету</w:t>
      </w:r>
      <w:r>
        <w:rPr>
          <w:spacing w:val="40"/>
          <w:sz w:val="28"/>
        </w:rPr>
        <w:t xml:space="preserve">  </w:t>
      </w:r>
      <w:r>
        <w:rPr>
          <w:sz w:val="28"/>
        </w:rPr>
        <w:t>(проектная</w:t>
      </w:r>
      <w:r>
        <w:rPr>
          <w:spacing w:val="40"/>
          <w:sz w:val="28"/>
        </w:rPr>
        <w:t xml:space="preserve">  </w:t>
      </w:r>
      <w:r>
        <w:rPr>
          <w:sz w:val="28"/>
        </w:rPr>
        <w:t>деятельность,</w:t>
      </w:r>
      <w:r>
        <w:rPr>
          <w:spacing w:val="40"/>
          <w:sz w:val="28"/>
        </w:rPr>
        <w:t xml:space="preserve">  </w:t>
      </w:r>
      <w:r>
        <w:rPr>
          <w:sz w:val="28"/>
        </w:rPr>
        <w:t>практические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и лабораторные занятия, экскурсии и другие). Во время занятий необходим перерыв для гимнастики не менее 2 минут.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767"/>
        </w:tabs>
        <w:spacing w:line="355" w:lineRule="auto"/>
        <w:ind w:right="137" w:firstLine="710"/>
        <w:jc w:val="both"/>
        <w:rPr>
          <w:sz w:val="28"/>
        </w:rPr>
      </w:pPr>
      <w:r>
        <w:rPr>
          <w:sz w:val="28"/>
        </w:rPr>
        <w:t>Урочная</w:t>
      </w:r>
      <w:r>
        <w:rPr>
          <w:sz w:val="28"/>
        </w:rPr>
        <w:t xml:space="preserve"> деятельность МКОУ «Метрадинская СОШ-сад»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</w:t>
      </w:r>
      <w:r>
        <w:rPr>
          <w:spacing w:val="-2"/>
          <w:sz w:val="28"/>
        </w:rPr>
        <w:t>предметов.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905"/>
        </w:tabs>
        <w:spacing w:line="355" w:lineRule="auto"/>
        <w:ind w:right="146" w:firstLine="710"/>
        <w:jc w:val="both"/>
        <w:rPr>
          <w:sz w:val="28"/>
        </w:rPr>
      </w:pPr>
      <w:r>
        <w:rPr>
          <w:sz w:val="28"/>
        </w:rPr>
        <w:t>Часть учебного плана, формируемая участниками обр</w:t>
      </w:r>
      <w:r>
        <w:rPr>
          <w:sz w:val="28"/>
        </w:rPr>
        <w:t>азовательных отношений, обеспечивает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индивидуальных потребностей обучающихся. Время, отводимое на данную часть внутри максимально допустимой недельной нагрузки обучающихся, может быть использовано на увеличение учебных часов, отводимых на изучен</w:t>
      </w:r>
      <w:r>
        <w:rPr>
          <w:sz w:val="28"/>
        </w:rPr>
        <w:t>ие отдельных учебных предметов, учебных курсов, учебных модулей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80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80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80"/>
          <w:sz w:val="28"/>
        </w:rPr>
        <w:t xml:space="preserve"> </w:t>
      </w:r>
      <w:r>
        <w:rPr>
          <w:sz w:val="28"/>
        </w:rPr>
        <w:t>несовершеннолетних</w:t>
      </w:r>
    </w:p>
    <w:p w:rsidR="007A46EE" w:rsidRDefault="007A46EE">
      <w:pPr>
        <w:pStyle w:val="a5"/>
        <w:spacing w:line="355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right="147"/>
      </w:pPr>
      <w:r>
        <w:t>обучающихся, в том числе предусматривающих углублённое изучение учебных предметов, с целью удовлетворения ра</w:t>
      </w:r>
      <w:r>
        <w:t>зличных интересов обучающихся, потребностей в физическом развитии и совершенствовании, а также учитывающих этнокультурные интересы.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905"/>
          <w:tab w:val="left" w:pos="1908"/>
          <w:tab w:val="left" w:pos="3991"/>
          <w:tab w:val="left" w:pos="4569"/>
          <w:tab w:val="left" w:pos="6260"/>
          <w:tab w:val="left" w:pos="7195"/>
          <w:tab w:val="left" w:pos="8905"/>
        </w:tabs>
        <w:spacing w:line="355" w:lineRule="auto"/>
        <w:ind w:right="136" w:firstLine="710"/>
        <w:jc w:val="right"/>
        <w:rPr>
          <w:sz w:val="28"/>
        </w:rPr>
      </w:pPr>
      <w:r>
        <w:rPr>
          <w:sz w:val="28"/>
        </w:rPr>
        <w:t>Внеурочная деятельность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МКОУ «Метрадинская СОШ-сад»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направлена на</w:t>
      </w:r>
      <w:r>
        <w:rPr>
          <w:spacing w:val="39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40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3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3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39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38"/>
          <w:sz w:val="28"/>
        </w:rPr>
        <w:t xml:space="preserve"> </w:t>
      </w:r>
      <w:r>
        <w:rPr>
          <w:sz w:val="28"/>
        </w:rPr>
        <w:t>общего 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40"/>
          <w:sz w:val="28"/>
        </w:rPr>
        <w:t xml:space="preserve"> </w:t>
      </w:r>
      <w:r>
        <w:rPr>
          <w:sz w:val="28"/>
        </w:rPr>
        <w:t>выбора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учебных </w:t>
      </w:r>
      <w:r>
        <w:rPr>
          <w:spacing w:val="-2"/>
          <w:sz w:val="28"/>
        </w:rPr>
        <w:t>курсов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внеурочной</w:t>
      </w:r>
      <w:r>
        <w:rPr>
          <w:sz w:val="28"/>
        </w:rPr>
        <w:tab/>
      </w:r>
      <w:r>
        <w:rPr>
          <w:spacing w:val="-2"/>
          <w:sz w:val="28"/>
        </w:rPr>
        <w:t>деятельности</w:t>
      </w:r>
      <w:r>
        <w:rPr>
          <w:sz w:val="28"/>
        </w:rPr>
        <w:tab/>
      </w:r>
      <w:r>
        <w:rPr>
          <w:spacing w:val="-6"/>
          <w:sz w:val="28"/>
        </w:rPr>
        <w:t>из</w:t>
      </w:r>
      <w:r>
        <w:rPr>
          <w:sz w:val="28"/>
        </w:rPr>
        <w:tab/>
      </w:r>
      <w:r>
        <w:rPr>
          <w:spacing w:val="-70"/>
          <w:sz w:val="28"/>
        </w:rPr>
        <w:t xml:space="preserve"> </w:t>
      </w:r>
      <w:r>
        <w:rPr>
          <w:spacing w:val="-2"/>
          <w:sz w:val="28"/>
        </w:rPr>
        <w:t>перечня,</w:t>
      </w:r>
      <w:r>
        <w:rPr>
          <w:sz w:val="28"/>
        </w:rPr>
        <w:tab/>
      </w:r>
      <w:r>
        <w:rPr>
          <w:spacing w:val="-4"/>
          <w:sz w:val="28"/>
        </w:rPr>
        <w:t xml:space="preserve">предлагаемого </w:t>
      </w:r>
      <w:r>
        <w:rPr>
          <w:spacing w:val="-2"/>
          <w:sz w:val="28"/>
        </w:rPr>
        <w:t>образовательной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организацией.</w:t>
      </w:r>
      <w:r>
        <w:rPr>
          <w:sz w:val="28"/>
        </w:rPr>
        <w:tab/>
      </w:r>
      <w:r>
        <w:rPr>
          <w:sz w:val="28"/>
        </w:rPr>
        <w:tab/>
      </w:r>
      <w:r>
        <w:rPr>
          <w:spacing w:val="-2"/>
          <w:sz w:val="28"/>
        </w:rPr>
        <w:t>Осуществляется</w:t>
      </w:r>
    </w:p>
    <w:p w:rsidR="007A46EE" w:rsidRDefault="009E1D98">
      <w:pPr>
        <w:pStyle w:val="a3"/>
        <w:spacing w:line="355" w:lineRule="auto"/>
        <w:ind w:right="148"/>
      </w:pPr>
      <w:r>
        <w:t>в формах, отличных от урочной (экскурсии, походы, соревнования, посещения театров, музеев, проведение общественно-полезных практик и иные формы).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905"/>
        </w:tabs>
        <w:spacing w:line="355" w:lineRule="auto"/>
        <w:ind w:right="152" w:firstLine="710"/>
        <w:jc w:val="both"/>
        <w:rPr>
          <w:sz w:val="28"/>
        </w:rPr>
      </w:pPr>
      <w:r>
        <w:rPr>
          <w:sz w:val="28"/>
        </w:rPr>
        <w:t>Организация занятий по направлениям внеурочной деятельности является неотъемлемой частью образовательной деяте</w:t>
      </w:r>
      <w:r>
        <w:rPr>
          <w:sz w:val="28"/>
        </w:rPr>
        <w:t xml:space="preserve">льности в образовательной организации. Образовательные организации предоставляют обучающимся возможность выбора широкого спектра занятий, направленных на развитие </w:t>
      </w:r>
      <w:r>
        <w:rPr>
          <w:spacing w:val="-2"/>
          <w:sz w:val="28"/>
        </w:rPr>
        <w:t>обучающихся.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905"/>
        </w:tabs>
        <w:spacing w:line="355" w:lineRule="auto"/>
        <w:ind w:right="139" w:firstLine="710"/>
        <w:jc w:val="both"/>
        <w:rPr>
          <w:sz w:val="28"/>
        </w:rPr>
      </w:pPr>
      <w:r>
        <w:rPr>
          <w:sz w:val="28"/>
        </w:rPr>
        <w:t>Формы организации образовательной деятельности, чередование урочной и внеурочной</w:t>
      </w:r>
      <w:r>
        <w:rPr>
          <w:sz w:val="28"/>
        </w:rPr>
        <w:t xml:space="preserve"> деятельности при реализации ООП НОО определяет организация, осуществляющая образовательную деятельность.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905"/>
        </w:tabs>
        <w:spacing w:line="355" w:lineRule="auto"/>
        <w:ind w:right="146" w:firstLine="710"/>
        <w:jc w:val="both"/>
        <w:rPr>
          <w:sz w:val="28"/>
        </w:rPr>
      </w:pPr>
      <w:r>
        <w:rPr>
          <w:sz w:val="28"/>
        </w:rPr>
        <w:t>В целях удовлетворения образовательных потребностей и интересов обучающихся могут разрабатываться индивидуальные учебные планы, в том числе для ускоре</w:t>
      </w:r>
      <w:r>
        <w:rPr>
          <w:sz w:val="28"/>
        </w:rPr>
        <w:t>нного обучения, в пределах осваиваемой программы начального общего образования в порядке, установленном локальными нормативными актами образовательной организации.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905"/>
        </w:tabs>
        <w:spacing w:line="355" w:lineRule="auto"/>
        <w:ind w:right="147" w:firstLine="710"/>
        <w:jc w:val="both"/>
        <w:rPr>
          <w:sz w:val="28"/>
        </w:rPr>
      </w:pPr>
      <w:r>
        <w:rPr>
          <w:sz w:val="28"/>
        </w:rPr>
        <w:t>Время,</w:t>
      </w:r>
      <w:r>
        <w:rPr>
          <w:spacing w:val="80"/>
          <w:sz w:val="28"/>
        </w:rPr>
        <w:t xml:space="preserve"> </w:t>
      </w:r>
      <w:r>
        <w:rPr>
          <w:sz w:val="28"/>
        </w:rPr>
        <w:t>отведённое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внеурочную</w:t>
      </w:r>
      <w:r>
        <w:rPr>
          <w:spacing w:val="80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учитывается</w:t>
      </w:r>
      <w:r>
        <w:rPr>
          <w:spacing w:val="40"/>
          <w:sz w:val="28"/>
        </w:rPr>
        <w:t xml:space="preserve"> </w:t>
      </w:r>
      <w:r>
        <w:rPr>
          <w:sz w:val="28"/>
        </w:rPr>
        <w:t>при определении максимально доп</w:t>
      </w:r>
      <w:r>
        <w:rPr>
          <w:sz w:val="28"/>
        </w:rPr>
        <w:t>устимой недельной учебной нагрузки обучающихся, но учитывается при определении объёмов финансирования, направляемых на реализацию ООП НОО.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958"/>
        </w:tabs>
        <w:spacing w:line="357" w:lineRule="auto"/>
        <w:ind w:left="482" w:right="201" w:firstLine="706"/>
        <w:jc w:val="both"/>
        <w:rPr>
          <w:sz w:val="28"/>
        </w:rPr>
      </w:pPr>
      <w:r>
        <w:rPr>
          <w:sz w:val="28"/>
        </w:rPr>
        <w:t>Учебный план начального общего образования МКОУ «Метрадинская СОШ-сад» на</w:t>
      </w:r>
      <w:r>
        <w:rPr>
          <w:spacing w:val="40"/>
          <w:sz w:val="28"/>
        </w:rPr>
        <w:t xml:space="preserve">  </w:t>
      </w:r>
      <w:r>
        <w:rPr>
          <w:sz w:val="28"/>
        </w:rPr>
        <w:t>2025-2026</w:t>
      </w:r>
      <w:r>
        <w:rPr>
          <w:spacing w:val="40"/>
          <w:sz w:val="28"/>
        </w:rPr>
        <w:t xml:space="preserve">  </w:t>
      </w:r>
      <w:r>
        <w:rPr>
          <w:sz w:val="28"/>
        </w:rPr>
        <w:t>учебный</w:t>
      </w:r>
      <w:r>
        <w:rPr>
          <w:spacing w:val="40"/>
          <w:sz w:val="28"/>
        </w:rPr>
        <w:t xml:space="preserve">  </w:t>
      </w:r>
      <w:r>
        <w:rPr>
          <w:sz w:val="28"/>
        </w:rPr>
        <w:t>год</w:t>
      </w:r>
      <w:r>
        <w:rPr>
          <w:spacing w:val="69"/>
          <w:sz w:val="28"/>
        </w:rPr>
        <w:t xml:space="preserve">  </w:t>
      </w:r>
      <w:r>
        <w:rPr>
          <w:sz w:val="28"/>
        </w:rPr>
        <w:t>составлен</w:t>
      </w:r>
      <w:r>
        <w:rPr>
          <w:spacing w:val="69"/>
          <w:sz w:val="28"/>
        </w:rPr>
        <w:t xml:space="preserve">  </w:t>
      </w:r>
      <w:r>
        <w:rPr>
          <w:sz w:val="28"/>
        </w:rPr>
        <w:t>на</w:t>
      </w:r>
      <w:r>
        <w:rPr>
          <w:spacing w:val="40"/>
          <w:sz w:val="28"/>
        </w:rPr>
        <w:t xml:space="preserve">  </w:t>
      </w:r>
      <w:r>
        <w:rPr>
          <w:sz w:val="28"/>
        </w:rPr>
        <w:t>основе</w:t>
      </w:r>
    </w:p>
    <w:p w:rsidR="007A46EE" w:rsidRDefault="007A46EE">
      <w:pPr>
        <w:pStyle w:val="a5"/>
        <w:spacing w:line="357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55" w:lineRule="auto"/>
        <w:ind w:left="482"/>
        <w:jc w:val="left"/>
      </w:pPr>
      <w:r>
        <w:t>федерального</w:t>
      </w:r>
      <w:r>
        <w:rPr>
          <w:spacing w:val="-11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плана</w:t>
      </w:r>
      <w:r>
        <w:rPr>
          <w:spacing w:val="-12"/>
        </w:rPr>
        <w:t xml:space="preserve"> </w:t>
      </w:r>
      <w:r>
        <w:t>начального</w:t>
      </w:r>
      <w:r>
        <w:rPr>
          <w:spacing w:val="-12"/>
        </w:rPr>
        <w:t xml:space="preserve"> </w:t>
      </w:r>
      <w:r>
        <w:t>общего</w:t>
      </w:r>
      <w:r>
        <w:rPr>
          <w:spacing w:val="-1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образовательных организаций, в которых обучение ведётся на русском языке (5-дневная неделя).</w:t>
      </w:r>
    </w:p>
    <w:p w:rsidR="007A46EE" w:rsidRDefault="007A46EE">
      <w:pPr>
        <w:pStyle w:val="a3"/>
        <w:spacing w:before="180"/>
        <w:ind w:left="0"/>
        <w:jc w:val="left"/>
      </w:pPr>
    </w:p>
    <w:p w:rsidR="007A46EE" w:rsidRDefault="009E1D98">
      <w:pPr>
        <w:pStyle w:val="1"/>
        <w:spacing w:line="312" w:lineRule="auto"/>
        <w:ind w:left="2538" w:hanging="1686"/>
        <w:jc w:val="left"/>
      </w:pPr>
      <w:bookmarkStart w:id="157" w:name="Учебный_план_начального_общего_образован"/>
      <w:bookmarkEnd w:id="157"/>
      <w:r>
        <w:t>Учебный</w:t>
      </w:r>
      <w:r>
        <w:rPr>
          <w:spacing w:val="-7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начального</w:t>
      </w:r>
      <w:r>
        <w:rPr>
          <w:spacing w:val="-13"/>
        </w:rPr>
        <w:t xml:space="preserve"> </w:t>
      </w:r>
      <w:r>
        <w:t>общего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2025-2026</w:t>
      </w:r>
      <w:r>
        <w:rPr>
          <w:spacing w:val="-10"/>
        </w:rPr>
        <w:t xml:space="preserve"> </w:t>
      </w:r>
      <w:r>
        <w:t>учебный</w:t>
      </w:r>
      <w:r>
        <w:rPr>
          <w:spacing w:val="-10"/>
        </w:rPr>
        <w:t xml:space="preserve"> </w:t>
      </w:r>
      <w:r>
        <w:t>год МКОУ «Метрадинская СОШ-сад»</w:t>
      </w:r>
    </w:p>
    <w:p w:rsidR="007A46EE" w:rsidRDefault="007A46EE">
      <w:pPr>
        <w:pStyle w:val="a3"/>
        <w:spacing w:before="3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2536"/>
        <w:gridCol w:w="759"/>
        <w:gridCol w:w="760"/>
        <w:gridCol w:w="765"/>
        <w:gridCol w:w="846"/>
        <w:gridCol w:w="861"/>
      </w:tblGrid>
      <w:tr w:rsidR="007A46EE">
        <w:trPr>
          <w:trHeight w:val="513"/>
        </w:trPr>
        <w:tc>
          <w:tcPr>
            <w:tcW w:w="3122" w:type="dxa"/>
            <w:vMerge w:val="restart"/>
          </w:tcPr>
          <w:p w:rsidR="007A46EE" w:rsidRDefault="007A46EE">
            <w:pPr>
              <w:pStyle w:val="TableParagraph"/>
              <w:spacing w:before="80"/>
              <w:ind w:left="0"/>
              <w:rPr>
                <w:b/>
                <w:sz w:val="24"/>
              </w:rPr>
            </w:pPr>
          </w:p>
          <w:p w:rsidR="007A46EE" w:rsidRDefault="009E1D98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области</w:t>
            </w:r>
          </w:p>
        </w:tc>
        <w:tc>
          <w:tcPr>
            <w:tcW w:w="2536" w:type="dxa"/>
            <w:vMerge w:val="restart"/>
          </w:tcPr>
          <w:p w:rsidR="007A46EE" w:rsidRDefault="009E1D98">
            <w:pPr>
              <w:pStyle w:val="TableParagraph"/>
              <w:spacing w:before="220" w:line="237" w:lineRule="auto"/>
              <w:ind w:left="124" w:right="13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Учебные </w:t>
            </w:r>
            <w:r>
              <w:rPr>
                <w:b/>
                <w:spacing w:val="-4"/>
                <w:sz w:val="24"/>
              </w:rPr>
              <w:t>предметы</w:t>
            </w:r>
          </w:p>
        </w:tc>
        <w:tc>
          <w:tcPr>
            <w:tcW w:w="3130" w:type="dxa"/>
            <w:gridSpan w:val="4"/>
          </w:tcPr>
          <w:p w:rsidR="007A46EE" w:rsidRDefault="009E1D98">
            <w:pPr>
              <w:pStyle w:val="TableParagraph"/>
              <w:spacing w:before="111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 в</w:t>
            </w:r>
            <w:r>
              <w:rPr>
                <w:b/>
                <w:spacing w:val="-2"/>
                <w:sz w:val="24"/>
              </w:rPr>
              <w:t xml:space="preserve"> неделю</w:t>
            </w:r>
          </w:p>
        </w:tc>
        <w:tc>
          <w:tcPr>
            <w:tcW w:w="861" w:type="dxa"/>
            <w:vMerge w:val="restart"/>
          </w:tcPr>
          <w:p w:rsidR="007A46EE" w:rsidRDefault="009E1D98">
            <w:pPr>
              <w:pStyle w:val="TableParagraph"/>
              <w:spacing w:before="220" w:line="237" w:lineRule="auto"/>
              <w:ind w:left="61" w:right="183" w:firstLine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Всего </w:t>
            </w:r>
            <w:r>
              <w:rPr>
                <w:b/>
                <w:spacing w:val="-5"/>
                <w:sz w:val="24"/>
              </w:rPr>
              <w:t>часов</w:t>
            </w:r>
          </w:p>
        </w:tc>
      </w:tr>
      <w:tr w:rsidR="007A46EE">
        <w:trPr>
          <w:trHeight w:val="484"/>
        </w:trPr>
        <w:tc>
          <w:tcPr>
            <w:tcW w:w="3122" w:type="dxa"/>
            <w:vMerge/>
            <w:tcBorders>
              <w:top w:val="nil"/>
            </w:tcBorders>
          </w:tcPr>
          <w:p w:rsidR="007A46EE" w:rsidRDefault="007A46EE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  <w:vMerge/>
            <w:tcBorders>
              <w:top w:val="nil"/>
            </w:tcBorders>
          </w:tcPr>
          <w:p w:rsidR="007A46EE" w:rsidRDefault="007A46EE">
            <w:pPr>
              <w:rPr>
                <w:sz w:val="2"/>
                <w:szCs w:val="2"/>
              </w:rPr>
            </w:pPr>
          </w:p>
        </w:tc>
        <w:tc>
          <w:tcPr>
            <w:tcW w:w="759" w:type="dxa"/>
          </w:tcPr>
          <w:p w:rsidR="007A46EE" w:rsidRDefault="009E1D98">
            <w:pPr>
              <w:pStyle w:val="TableParagraph"/>
              <w:spacing w:before="111"/>
              <w:ind w:left="118"/>
              <w:rPr>
                <w:b/>
              </w:rPr>
            </w:pPr>
            <w:r>
              <w:rPr>
                <w:b/>
                <w:spacing w:val="-10"/>
              </w:rPr>
              <w:t>I</w:t>
            </w:r>
          </w:p>
        </w:tc>
        <w:tc>
          <w:tcPr>
            <w:tcW w:w="760" w:type="dxa"/>
          </w:tcPr>
          <w:p w:rsidR="007A46EE" w:rsidRDefault="009E1D98">
            <w:pPr>
              <w:pStyle w:val="TableParagraph"/>
              <w:spacing w:before="111"/>
              <w:ind w:left="117"/>
              <w:rPr>
                <w:b/>
              </w:rPr>
            </w:pPr>
            <w:r>
              <w:rPr>
                <w:b/>
                <w:spacing w:val="-5"/>
              </w:rPr>
              <w:t>II</w:t>
            </w:r>
          </w:p>
        </w:tc>
        <w:tc>
          <w:tcPr>
            <w:tcW w:w="765" w:type="dxa"/>
          </w:tcPr>
          <w:p w:rsidR="007A46EE" w:rsidRDefault="009E1D98">
            <w:pPr>
              <w:pStyle w:val="TableParagraph"/>
              <w:spacing w:before="111"/>
              <w:ind w:left="136"/>
              <w:rPr>
                <w:b/>
              </w:rPr>
            </w:pPr>
            <w:r>
              <w:rPr>
                <w:b/>
                <w:spacing w:val="-5"/>
              </w:rPr>
              <w:t>III</w:t>
            </w:r>
          </w:p>
        </w:tc>
        <w:tc>
          <w:tcPr>
            <w:tcW w:w="846" w:type="dxa"/>
          </w:tcPr>
          <w:p w:rsidR="007A46EE" w:rsidRDefault="009E1D98">
            <w:pPr>
              <w:pStyle w:val="TableParagraph"/>
              <w:spacing w:before="111"/>
              <w:ind w:left="110"/>
              <w:rPr>
                <w:b/>
              </w:rPr>
            </w:pPr>
            <w:r>
              <w:rPr>
                <w:b/>
                <w:spacing w:val="-5"/>
              </w:rPr>
              <w:t>IV</w:t>
            </w:r>
          </w:p>
        </w:tc>
        <w:tc>
          <w:tcPr>
            <w:tcW w:w="861" w:type="dxa"/>
            <w:vMerge/>
            <w:tcBorders>
              <w:top w:val="nil"/>
            </w:tcBorders>
          </w:tcPr>
          <w:p w:rsidR="007A46EE" w:rsidRDefault="007A46EE">
            <w:pPr>
              <w:rPr>
                <w:sz w:val="2"/>
                <w:szCs w:val="2"/>
              </w:rPr>
            </w:pPr>
          </w:p>
        </w:tc>
      </w:tr>
      <w:tr w:rsidR="007A46EE">
        <w:trPr>
          <w:trHeight w:val="690"/>
        </w:trPr>
        <w:tc>
          <w:tcPr>
            <w:tcW w:w="9649" w:type="dxa"/>
            <w:gridSpan w:val="7"/>
          </w:tcPr>
          <w:p w:rsidR="007A46EE" w:rsidRDefault="009E1D98">
            <w:pPr>
              <w:pStyle w:val="TableParagraph"/>
              <w:spacing w:before="111"/>
              <w:ind w:left="-1"/>
              <w:jc w:val="center"/>
              <w:rPr>
                <w:b/>
              </w:rPr>
            </w:pPr>
            <w:r>
              <w:rPr>
                <w:b/>
                <w:spacing w:val="-2"/>
              </w:rPr>
              <w:t>ОБЯЗАТЕЛЬНАЯ</w:t>
            </w:r>
            <w:r>
              <w:rPr>
                <w:b/>
                <w:spacing w:val="-4"/>
              </w:rPr>
              <w:t xml:space="preserve"> ЧАСТЬ</w:t>
            </w:r>
          </w:p>
        </w:tc>
      </w:tr>
      <w:tr w:rsidR="007A46EE">
        <w:trPr>
          <w:trHeight w:val="710"/>
        </w:trPr>
        <w:tc>
          <w:tcPr>
            <w:tcW w:w="3122" w:type="dxa"/>
            <w:vMerge w:val="restart"/>
          </w:tcPr>
          <w:p w:rsidR="007A46EE" w:rsidRDefault="009E1D98">
            <w:pPr>
              <w:pStyle w:val="TableParagraph"/>
              <w:spacing w:before="92"/>
              <w:ind w:left="11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A46EE" w:rsidRDefault="009E1D98">
            <w:pPr>
              <w:pStyle w:val="TableParagraph"/>
              <w:spacing w:before="3"/>
              <w:ind w:left="119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2"/>
                <w:sz w:val="24"/>
              </w:rPr>
              <w:t xml:space="preserve"> чтение</w:t>
            </w:r>
          </w:p>
        </w:tc>
        <w:tc>
          <w:tcPr>
            <w:tcW w:w="2536" w:type="dxa"/>
          </w:tcPr>
          <w:p w:rsidR="007A46EE" w:rsidRDefault="009E1D98">
            <w:pPr>
              <w:pStyle w:val="TableParagraph"/>
              <w:spacing w:before="92"/>
              <w:ind w:left="124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59" w:type="dxa"/>
          </w:tcPr>
          <w:p w:rsidR="007A46EE" w:rsidRDefault="009E1D98">
            <w:pPr>
              <w:pStyle w:val="TableParagraph"/>
              <w:spacing w:before="92"/>
              <w:ind w:left="0" w:right="2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0" w:type="dxa"/>
          </w:tcPr>
          <w:p w:rsidR="007A46EE" w:rsidRDefault="009E1D98">
            <w:pPr>
              <w:pStyle w:val="TableParagraph"/>
              <w:spacing w:before="92"/>
              <w:ind w:left="0" w:right="2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65" w:type="dxa"/>
          </w:tcPr>
          <w:p w:rsidR="007A46EE" w:rsidRDefault="009E1D98">
            <w:pPr>
              <w:pStyle w:val="TableParagraph"/>
              <w:spacing w:before="92"/>
              <w:ind w:left="0"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46" w:type="dxa"/>
          </w:tcPr>
          <w:p w:rsidR="007A46EE" w:rsidRDefault="009E1D98">
            <w:pPr>
              <w:pStyle w:val="TableParagraph"/>
              <w:spacing w:before="92"/>
              <w:ind w:left="0" w:right="3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861" w:type="dxa"/>
          </w:tcPr>
          <w:p w:rsidR="007A46EE" w:rsidRDefault="009E1D98">
            <w:pPr>
              <w:pStyle w:val="TableParagraph"/>
              <w:spacing w:before="92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7A46EE">
        <w:trPr>
          <w:trHeight w:val="710"/>
        </w:trPr>
        <w:tc>
          <w:tcPr>
            <w:tcW w:w="3122" w:type="dxa"/>
            <w:vMerge/>
            <w:tcBorders>
              <w:top w:val="nil"/>
            </w:tcBorders>
          </w:tcPr>
          <w:p w:rsidR="007A46EE" w:rsidRDefault="007A46EE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</w:tcPr>
          <w:p w:rsidR="007A46EE" w:rsidRDefault="009E1D98">
            <w:pPr>
              <w:pStyle w:val="TableParagraph"/>
              <w:spacing w:before="97"/>
              <w:ind w:left="124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</w:t>
            </w:r>
          </w:p>
        </w:tc>
        <w:tc>
          <w:tcPr>
            <w:tcW w:w="759" w:type="dxa"/>
          </w:tcPr>
          <w:p w:rsidR="007A46EE" w:rsidRDefault="009E1D98">
            <w:pPr>
              <w:pStyle w:val="TableParagraph"/>
              <w:spacing w:before="97"/>
              <w:ind w:left="0" w:right="2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0" w:type="dxa"/>
          </w:tcPr>
          <w:p w:rsidR="007A46EE" w:rsidRDefault="009E1D98">
            <w:pPr>
              <w:pStyle w:val="TableParagraph"/>
              <w:spacing w:before="97"/>
              <w:ind w:left="0" w:right="2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5" w:type="dxa"/>
          </w:tcPr>
          <w:p w:rsidR="007A46EE" w:rsidRDefault="009E1D98">
            <w:pPr>
              <w:pStyle w:val="TableParagraph"/>
              <w:spacing w:before="97"/>
              <w:ind w:left="0"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46" w:type="dxa"/>
          </w:tcPr>
          <w:p w:rsidR="007A46EE" w:rsidRDefault="009E1D98">
            <w:pPr>
              <w:pStyle w:val="TableParagraph"/>
              <w:spacing w:before="97"/>
              <w:ind w:left="0" w:right="3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861" w:type="dxa"/>
          </w:tcPr>
          <w:p w:rsidR="007A46EE" w:rsidRDefault="009E1D98">
            <w:pPr>
              <w:pStyle w:val="TableParagraph"/>
              <w:spacing w:before="97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7A46EE">
        <w:trPr>
          <w:trHeight w:val="710"/>
        </w:trPr>
        <w:tc>
          <w:tcPr>
            <w:tcW w:w="3122" w:type="dxa"/>
            <w:vMerge w:val="restart"/>
          </w:tcPr>
          <w:p w:rsidR="007A46EE" w:rsidRDefault="009E1D98">
            <w:pPr>
              <w:pStyle w:val="TableParagraph"/>
              <w:spacing w:before="99" w:line="237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Родной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литературное </w:t>
            </w:r>
            <w:r>
              <w:rPr>
                <w:sz w:val="24"/>
              </w:rPr>
              <w:t>чтение на родном языке</w:t>
            </w:r>
          </w:p>
        </w:tc>
        <w:tc>
          <w:tcPr>
            <w:tcW w:w="2536" w:type="dxa"/>
          </w:tcPr>
          <w:p w:rsidR="007A46EE" w:rsidRDefault="009E1D98">
            <w:pPr>
              <w:pStyle w:val="TableParagraph"/>
              <w:spacing w:before="97"/>
              <w:ind w:left="124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59" w:type="dxa"/>
          </w:tcPr>
          <w:p w:rsidR="007A46EE" w:rsidRDefault="009E1D98">
            <w:pPr>
              <w:pStyle w:val="TableParagraph"/>
              <w:spacing w:before="97"/>
              <w:ind w:left="0" w:right="2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0" w:type="dxa"/>
          </w:tcPr>
          <w:p w:rsidR="007A46EE" w:rsidRDefault="009E1D98">
            <w:pPr>
              <w:pStyle w:val="TableParagraph"/>
              <w:spacing w:before="97"/>
              <w:ind w:left="0" w:right="2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5" w:type="dxa"/>
          </w:tcPr>
          <w:p w:rsidR="007A46EE" w:rsidRDefault="009E1D98">
            <w:pPr>
              <w:pStyle w:val="TableParagraph"/>
              <w:spacing w:before="97"/>
              <w:ind w:left="0"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6" w:type="dxa"/>
          </w:tcPr>
          <w:p w:rsidR="007A46EE" w:rsidRDefault="009E1D98">
            <w:pPr>
              <w:pStyle w:val="TableParagraph"/>
              <w:spacing w:before="97"/>
              <w:ind w:left="0" w:right="3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1" w:type="dxa"/>
          </w:tcPr>
          <w:p w:rsidR="007A46EE" w:rsidRDefault="009E1D98">
            <w:pPr>
              <w:pStyle w:val="TableParagraph"/>
              <w:spacing w:before="97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7A46EE">
        <w:trPr>
          <w:trHeight w:val="988"/>
        </w:trPr>
        <w:tc>
          <w:tcPr>
            <w:tcW w:w="3122" w:type="dxa"/>
            <w:vMerge/>
            <w:tcBorders>
              <w:top w:val="nil"/>
            </w:tcBorders>
          </w:tcPr>
          <w:p w:rsidR="007A46EE" w:rsidRDefault="007A46EE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</w:tcPr>
          <w:p w:rsidR="007A46EE" w:rsidRDefault="009E1D98">
            <w:pPr>
              <w:pStyle w:val="TableParagraph"/>
              <w:spacing w:before="102" w:line="242" w:lineRule="auto"/>
              <w:ind w:left="124" w:right="49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чтение </w:t>
            </w:r>
            <w:r>
              <w:rPr>
                <w:sz w:val="24"/>
              </w:rPr>
              <w:t>на родном языке</w:t>
            </w:r>
          </w:p>
        </w:tc>
        <w:tc>
          <w:tcPr>
            <w:tcW w:w="759" w:type="dxa"/>
          </w:tcPr>
          <w:p w:rsidR="007A46EE" w:rsidRDefault="009E1D98">
            <w:pPr>
              <w:pStyle w:val="TableParagraph"/>
              <w:spacing w:before="97"/>
              <w:ind w:left="0" w:right="297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760" w:type="dxa"/>
          </w:tcPr>
          <w:p w:rsidR="007A46EE" w:rsidRDefault="009E1D98">
            <w:pPr>
              <w:pStyle w:val="TableParagraph"/>
              <w:spacing w:before="97"/>
              <w:ind w:left="0" w:right="303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765" w:type="dxa"/>
          </w:tcPr>
          <w:p w:rsidR="007A46EE" w:rsidRDefault="009E1D98">
            <w:pPr>
              <w:pStyle w:val="TableParagraph"/>
              <w:spacing w:before="97"/>
              <w:ind w:left="0" w:right="309"/>
              <w:jc w:val="right"/>
            </w:pPr>
            <w:r>
              <w:rPr>
                <w:spacing w:val="-10"/>
              </w:rPr>
              <w:t>1</w:t>
            </w:r>
          </w:p>
        </w:tc>
        <w:tc>
          <w:tcPr>
            <w:tcW w:w="846" w:type="dxa"/>
          </w:tcPr>
          <w:p w:rsidR="007A46EE" w:rsidRDefault="009E1D98">
            <w:pPr>
              <w:pStyle w:val="TableParagraph"/>
              <w:spacing w:before="97"/>
              <w:ind w:left="0" w:right="366"/>
              <w:jc w:val="right"/>
            </w:pPr>
            <w:r>
              <w:rPr>
                <w:spacing w:val="-10"/>
              </w:rPr>
              <w:t>-</w:t>
            </w:r>
          </w:p>
        </w:tc>
        <w:tc>
          <w:tcPr>
            <w:tcW w:w="861" w:type="dxa"/>
          </w:tcPr>
          <w:p w:rsidR="007A46EE" w:rsidRDefault="009E1D98">
            <w:pPr>
              <w:pStyle w:val="TableParagraph"/>
              <w:spacing w:before="97"/>
              <w:ind w:left="7"/>
              <w:jc w:val="center"/>
            </w:pPr>
            <w:r>
              <w:rPr>
                <w:spacing w:val="-10"/>
              </w:rPr>
              <w:t>3</w:t>
            </w:r>
          </w:p>
        </w:tc>
      </w:tr>
      <w:tr w:rsidR="007A46EE">
        <w:trPr>
          <w:trHeight w:val="710"/>
        </w:trPr>
        <w:tc>
          <w:tcPr>
            <w:tcW w:w="3122" w:type="dxa"/>
          </w:tcPr>
          <w:p w:rsidR="007A46EE" w:rsidRDefault="009E1D98">
            <w:pPr>
              <w:pStyle w:val="TableParagraph"/>
              <w:spacing w:before="97"/>
              <w:ind w:left="119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2536" w:type="dxa"/>
          </w:tcPr>
          <w:p w:rsidR="007A46EE" w:rsidRDefault="009E1D98">
            <w:pPr>
              <w:pStyle w:val="TableParagraph"/>
              <w:spacing w:before="97"/>
              <w:ind w:left="124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759" w:type="dxa"/>
          </w:tcPr>
          <w:p w:rsidR="007A46EE" w:rsidRDefault="009E1D98">
            <w:pPr>
              <w:pStyle w:val="TableParagraph"/>
              <w:spacing w:before="97"/>
              <w:ind w:left="0" w:right="31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760" w:type="dxa"/>
          </w:tcPr>
          <w:p w:rsidR="007A46EE" w:rsidRDefault="009E1D98">
            <w:pPr>
              <w:pStyle w:val="TableParagraph"/>
              <w:spacing w:before="97"/>
              <w:ind w:left="0" w:right="2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5" w:type="dxa"/>
          </w:tcPr>
          <w:p w:rsidR="007A46EE" w:rsidRDefault="009E1D98">
            <w:pPr>
              <w:pStyle w:val="TableParagraph"/>
              <w:spacing w:before="97"/>
              <w:ind w:left="0"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6" w:type="dxa"/>
          </w:tcPr>
          <w:p w:rsidR="007A46EE" w:rsidRDefault="009E1D98">
            <w:pPr>
              <w:pStyle w:val="TableParagraph"/>
              <w:spacing w:before="97"/>
              <w:ind w:left="0" w:right="3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61" w:type="dxa"/>
          </w:tcPr>
          <w:p w:rsidR="007A46EE" w:rsidRDefault="009E1D98">
            <w:pPr>
              <w:pStyle w:val="TableParagraph"/>
              <w:spacing w:before="97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7A46EE">
        <w:trPr>
          <w:trHeight w:val="710"/>
        </w:trPr>
        <w:tc>
          <w:tcPr>
            <w:tcW w:w="3122" w:type="dxa"/>
          </w:tcPr>
          <w:p w:rsidR="007A46EE" w:rsidRDefault="009E1D98">
            <w:pPr>
              <w:pStyle w:val="TableParagraph"/>
              <w:spacing w:before="97"/>
              <w:ind w:left="119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2536" w:type="dxa"/>
          </w:tcPr>
          <w:p w:rsidR="007A46EE" w:rsidRDefault="009E1D98">
            <w:pPr>
              <w:pStyle w:val="TableParagraph"/>
              <w:spacing w:before="97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Математика</w:t>
            </w:r>
          </w:p>
        </w:tc>
        <w:tc>
          <w:tcPr>
            <w:tcW w:w="759" w:type="dxa"/>
          </w:tcPr>
          <w:p w:rsidR="007A46EE" w:rsidRDefault="009E1D98">
            <w:pPr>
              <w:pStyle w:val="TableParagraph"/>
              <w:spacing w:before="97"/>
              <w:ind w:left="0" w:right="2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60" w:type="dxa"/>
          </w:tcPr>
          <w:p w:rsidR="007A46EE" w:rsidRDefault="009E1D98">
            <w:pPr>
              <w:pStyle w:val="TableParagraph"/>
              <w:spacing w:before="97"/>
              <w:ind w:left="0" w:right="2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65" w:type="dxa"/>
          </w:tcPr>
          <w:p w:rsidR="007A46EE" w:rsidRDefault="009E1D98">
            <w:pPr>
              <w:pStyle w:val="TableParagraph"/>
              <w:spacing w:before="97"/>
              <w:ind w:left="0"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46" w:type="dxa"/>
          </w:tcPr>
          <w:p w:rsidR="007A46EE" w:rsidRDefault="009E1D98">
            <w:pPr>
              <w:pStyle w:val="TableParagraph"/>
              <w:spacing w:before="97"/>
              <w:ind w:left="0" w:right="3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861" w:type="dxa"/>
          </w:tcPr>
          <w:p w:rsidR="007A46EE" w:rsidRDefault="009E1D98">
            <w:pPr>
              <w:pStyle w:val="TableParagraph"/>
              <w:spacing w:before="97"/>
              <w:ind w:lef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7A46EE">
        <w:trPr>
          <w:trHeight w:val="984"/>
        </w:trPr>
        <w:tc>
          <w:tcPr>
            <w:tcW w:w="3122" w:type="dxa"/>
          </w:tcPr>
          <w:p w:rsidR="007A46EE" w:rsidRDefault="009E1D98">
            <w:pPr>
              <w:pStyle w:val="TableParagraph"/>
              <w:spacing w:before="97" w:line="247" w:lineRule="auto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естествознание</w:t>
            </w:r>
          </w:p>
        </w:tc>
        <w:tc>
          <w:tcPr>
            <w:tcW w:w="2536" w:type="dxa"/>
          </w:tcPr>
          <w:p w:rsidR="007A46EE" w:rsidRDefault="009E1D98">
            <w:pPr>
              <w:pStyle w:val="TableParagraph"/>
              <w:spacing w:before="97"/>
              <w:ind w:left="124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мир</w:t>
            </w:r>
          </w:p>
        </w:tc>
        <w:tc>
          <w:tcPr>
            <w:tcW w:w="759" w:type="dxa"/>
          </w:tcPr>
          <w:p w:rsidR="007A46EE" w:rsidRDefault="009E1D98">
            <w:pPr>
              <w:pStyle w:val="TableParagraph"/>
              <w:spacing w:before="97"/>
              <w:ind w:left="0" w:right="2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0" w:type="dxa"/>
          </w:tcPr>
          <w:p w:rsidR="007A46EE" w:rsidRDefault="009E1D98">
            <w:pPr>
              <w:pStyle w:val="TableParagraph"/>
              <w:spacing w:before="97"/>
              <w:ind w:left="0" w:right="2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5" w:type="dxa"/>
          </w:tcPr>
          <w:p w:rsidR="007A46EE" w:rsidRDefault="009E1D98">
            <w:pPr>
              <w:pStyle w:val="TableParagraph"/>
              <w:spacing w:before="97"/>
              <w:ind w:left="0"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6" w:type="dxa"/>
          </w:tcPr>
          <w:p w:rsidR="007A46EE" w:rsidRDefault="009E1D98">
            <w:pPr>
              <w:pStyle w:val="TableParagraph"/>
              <w:spacing w:before="97"/>
              <w:ind w:left="0" w:right="3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61" w:type="dxa"/>
          </w:tcPr>
          <w:p w:rsidR="007A46EE" w:rsidRDefault="009E1D98">
            <w:pPr>
              <w:pStyle w:val="TableParagraph"/>
              <w:spacing w:before="97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7A46EE">
        <w:trPr>
          <w:trHeight w:val="709"/>
        </w:trPr>
        <w:tc>
          <w:tcPr>
            <w:tcW w:w="3122" w:type="dxa"/>
          </w:tcPr>
          <w:p w:rsidR="007A46EE" w:rsidRDefault="009E1D98">
            <w:pPr>
              <w:pStyle w:val="TableParagraph"/>
              <w:spacing w:before="102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ОРКСЭ</w:t>
            </w:r>
          </w:p>
        </w:tc>
        <w:tc>
          <w:tcPr>
            <w:tcW w:w="2536" w:type="dxa"/>
          </w:tcPr>
          <w:p w:rsidR="007A46EE" w:rsidRDefault="009E1D98">
            <w:pPr>
              <w:pStyle w:val="TableParagraph"/>
              <w:spacing w:before="102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ОРКСЭ</w:t>
            </w:r>
          </w:p>
        </w:tc>
        <w:tc>
          <w:tcPr>
            <w:tcW w:w="759" w:type="dxa"/>
          </w:tcPr>
          <w:p w:rsidR="007A46EE" w:rsidRDefault="007A4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0" w:type="dxa"/>
          </w:tcPr>
          <w:p w:rsidR="007A46EE" w:rsidRDefault="007A4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5" w:type="dxa"/>
          </w:tcPr>
          <w:p w:rsidR="007A46EE" w:rsidRDefault="007A4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46" w:type="dxa"/>
          </w:tcPr>
          <w:p w:rsidR="007A46EE" w:rsidRDefault="009E1D98">
            <w:pPr>
              <w:pStyle w:val="TableParagraph"/>
              <w:spacing w:before="102"/>
              <w:ind w:left="0" w:right="3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1" w:type="dxa"/>
          </w:tcPr>
          <w:p w:rsidR="007A46EE" w:rsidRDefault="009E1D98">
            <w:pPr>
              <w:pStyle w:val="TableParagraph"/>
              <w:spacing w:before="102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A46EE">
        <w:trPr>
          <w:trHeight w:val="714"/>
        </w:trPr>
        <w:tc>
          <w:tcPr>
            <w:tcW w:w="3122" w:type="dxa"/>
            <w:vMerge w:val="restart"/>
          </w:tcPr>
          <w:p w:rsidR="007A46EE" w:rsidRDefault="009E1D98">
            <w:pPr>
              <w:pStyle w:val="TableParagraph"/>
              <w:spacing w:before="102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2536" w:type="dxa"/>
          </w:tcPr>
          <w:p w:rsidR="007A46EE" w:rsidRDefault="009E1D98">
            <w:pPr>
              <w:pStyle w:val="TableParagraph"/>
              <w:spacing w:before="102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Музыка</w:t>
            </w:r>
          </w:p>
        </w:tc>
        <w:tc>
          <w:tcPr>
            <w:tcW w:w="759" w:type="dxa"/>
          </w:tcPr>
          <w:p w:rsidR="007A46EE" w:rsidRDefault="009E1D98">
            <w:pPr>
              <w:pStyle w:val="TableParagraph"/>
              <w:spacing w:before="102"/>
              <w:ind w:left="0" w:right="2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0" w:type="dxa"/>
          </w:tcPr>
          <w:p w:rsidR="007A46EE" w:rsidRDefault="009E1D98">
            <w:pPr>
              <w:pStyle w:val="TableParagraph"/>
              <w:spacing w:before="102"/>
              <w:ind w:left="0" w:right="2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5" w:type="dxa"/>
          </w:tcPr>
          <w:p w:rsidR="007A46EE" w:rsidRDefault="009E1D98">
            <w:pPr>
              <w:pStyle w:val="TableParagraph"/>
              <w:spacing w:before="102"/>
              <w:ind w:left="0"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6" w:type="dxa"/>
          </w:tcPr>
          <w:p w:rsidR="007A46EE" w:rsidRDefault="009E1D98">
            <w:pPr>
              <w:pStyle w:val="TableParagraph"/>
              <w:spacing w:before="102"/>
              <w:ind w:left="0" w:right="3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1" w:type="dxa"/>
          </w:tcPr>
          <w:p w:rsidR="007A46EE" w:rsidRDefault="009E1D98">
            <w:pPr>
              <w:pStyle w:val="TableParagraph"/>
              <w:spacing w:before="102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7A46EE">
        <w:trPr>
          <w:trHeight w:val="984"/>
        </w:trPr>
        <w:tc>
          <w:tcPr>
            <w:tcW w:w="3122" w:type="dxa"/>
            <w:vMerge/>
            <w:tcBorders>
              <w:top w:val="nil"/>
            </w:tcBorders>
          </w:tcPr>
          <w:p w:rsidR="007A46EE" w:rsidRDefault="007A46EE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</w:tcPr>
          <w:p w:rsidR="007A46EE" w:rsidRDefault="009E1D98">
            <w:pPr>
              <w:pStyle w:val="TableParagraph"/>
              <w:spacing w:before="97" w:line="247" w:lineRule="auto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Изобразительное </w:t>
            </w:r>
            <w:r>
              <w:rPr>
                <w:spacing w:val="-2"/>
                <w:sz w:val="24"/>
              </w:rPr>
              <w:t>искусство</w:t>
            </w:r>
          </w:p>
        </w:tc>
        <w:tc>
          <w:tcPr>
            <w:tcW w:w="759" w:type="dxa"/>
          </w:tcPr>
          <w:p w:rsidR="007A46EE" w:rsidRDefault="009E1D98">
            <w:pPr>
              <w:pStyle w:val="TableParagraph"/>
              <w:spacing w:before="97"/>
              <w:ind w:left="0" w:right="2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0" w:type="dxa"/>
          </w:tcPr>
          <w:p w:rsidR="007A46EE" w:rsidRDefault="009E1D98">
            <w:pPr>
              <w:pStyle w:val="TableParagraph"/>
              <w:spacing w:before="97"/>
              <w:ind w:left="0" w:right="2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5" w:type="dxa"/>
          </w:tcPr>
          <w:p w:rsidR="007A46EE" w:rsidRDefault="009E1D98">
            <w:pPr>
              <w:pStyle w:val="TableParagraph"/>
              <w:spacing w:before="97"/>
              <w:ind w:left="0"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6" w:type="dxa"/>
          </w:tcPr>
          <w:p w:rsidR="007A46EE" w:rsidRDefault="009E1D98">
            <w:pPr>
              <w:pStyle w:val="TableParagraph"/>
              <w:spacing w:before="97"/>
              <w:ind w:left="0" w:right="3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1" w:type="dxa"/>
          </w:tcPr>
          <w:p w:rsidR="007A46EE" w:rsidRDefault="009E1D98">
            <w:pPr>
              <w:pStyle w:val="TableParagraph"/>
              <w:spacing w:before="97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7A46EE">
        <w:trPr>
          <w:trHeight w:val="719"/>
        </w:trPr>
        <w:tc>
          <w:tcPr>
            <w:tcW w:w="3122" w:type="dxa"/>
          </w:tcPr>
          <w:p w:rsidR="007A46EE" w:rsidRDefault="009E1D98">
            <w:pPr>
              <w:pStyle w:val="TableParagraph"/>
              <w:spacing w:before="102"/>
              <w:ind w:left="119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</w:p>
        </w:tc>
        <w:tc>
          <w:tcPr>
            <w:tcW w:w="2536" w:type="dxa"/>
          </w:tcPr>
          <w:p w:rsidR="007A46EE" w:rsidRDefault="009E1D98">
            <w:pPr>
              <w:pStyle w:val="TableParagraph"/>
              <w:spacing w:before="102"/>
              <w:ind w:left="124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(технология)</w:t>
            </w:r>
          </w:p>
        </w:tc>
        <w:tc>
          <w:tcPr>
            <w:tcW w:w="759" w:type="dxa"/>
          </w:tcPr>
          <w:p w:rsidR="007A46EE" w:rsidRDefault="009E1D98">
            <w:pPr>
              <w:pStyle w:val="TableParagraph"/>
              <w:spacing w:before="102"/>
              <w:ind w:left="0" w:right="2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0" w:type="dxa"/>
          </w:tcPr>
          <w:p w:rsidR="007A46EE" w:rsidRDefault="009E1D98">
            <w:pPr>
              <w:pStyle w:val="TableParagraph"/>
              <w:spacing w:before="102"/>
              <w:ind w:left="0" w:right="2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5" w:type="dxa"/>
          </w:tcPr>
          <w:p w:rsidR="007A46EE" w:rsidRDefault="009E1D98">
            <w:pPr>
              <w:pStyle w:val="TableParagraph"/>
              <w:spacing w:before="102"/>
              <w:ind w:left="0"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46" w:type="dxa"/>
          </w:tcPr>
          <w:p w:rsidR="007A46EE" w:rsidRDefault="009E1D98">
            <w:pPr>
              <w:pStyle w:val="TableParagraph"/>
              <w:spacing w:before="102"/>
              <w:ind w:left="0" w:right="3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861" w:type="dxa"/>
          </w:tcPr>
          <w:p w:rsidR="007A46EE" w:rsidRDefault="009E1D98">
            <w:pPr>
              <w:pStyle w:val="TableParagraph"/>
              <w:spacing w:before="102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7A46EE">
        <w:trPr>
          <w:trHeight w:val="715"/>
        </w:trPr>
        <w:tc>
          <w:tcPr>
            <w:tcW w:w="3122" w:type="dxa"/>
          </w:tcPr>
          <w:p w:rsidR="007A46EE" w:rsidRDefault="009E1D98">
            <w:pPr>
              <w:pStyle w:val="TableParagraph"/>
              <w:spacing w:before="98"/>
              <w:ind w:left="119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2536" w:type="dxa"/>
          </w:tcPr>
          <w:p w:rsidR="007A46EE" w:rsidRDefault="009E1D98">
            <w:pPr>
              <w:pStyle w:val="TableParagraph"/>
              <w:spacing w:before="98"/>
              <w:ind w:left="124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759" w:type="dxa"/>
          </w:tcPr>
          <w:p w:rsidR="007A46EE" w:rsidRDefault="009E1D98">
            <w:pPr>
              <w:pStyle w:val="TableParagraph"/>
              <w:spacing w:before="98"/>
              <w:ind w:left="0" w:right="29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0" w:type="dxa"/>
          </w:tcPr>
          <w:p w:rsidR="007A46EE" w:rsidRDefault="009E1D98">
            <w:pPr>
              <w:pStyle w:val="TableParagraph"/>
              <w:spacing w:before="98"/>
              <w:ind w:left="0" w:right="29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5" w:type="dxa"/>
          </w:tcPr>
          <w:p w:rsidR="007A46EE" w:rsidRDefault="009E1D98">
            <w:pPr>
              <w:pStyle w:val="TableParagraph"/>
              <w:spacing w:before="98"/>
              <w:ind w:left="0" w:right="30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46" w:type="dxa"/>
          </w:tcPr>
          <w:p w:rsidR="007A46EE" w:rsidRDefault="009E1D98">
            <w:pPr>
              <w:pStyle w:val="TableParagraph"/>
              <w:spacing w:before="98"/>
              <w:ind w:left="0" w:right="3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861" w:type="dxa"/>
          </w:tcPr>
          <w:p w:rsidR="007A46EE" w:rsidRDefault="009E1D98">
            <w:pPr>
              <w:pStyle w:val="TableParagraph"/>
              <w:spacing w:before="98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</w:tbl>
    <w:p w:rsidR="007A46EE" w:rsidRDefault="007A46EE">
      <w:pPr>
        <w:pStyle w:val="TableParagraph"/>
        <w:jc w:val="center"/>
        <w:rPr>
          <w:sz w:val="24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13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2"/>
        <w:gridCol w:w="2536"/>
        <w:gridCol w:w="759"/>
        <w:gridCol w:w="760"/>
        <w:gridCol w:w="765"/>
        <w:gridCol w:w="846"/>
        <w:gridCol w:w="861"/>
      </w:tblGrid>
      <w:tr w:rsidR="007A46EE">
        <w:trPr>
          <w:trHeight w:val="508"/>
        </w:trPr>
        <w:tc>
          <w:tcPr>
            <w:tcW w:w="3122" w:type="dxa"/>
          </w:tcPr>
          <w:p w:rsidR="007A46EE" w:rsidRDefault="009E1D98">
            <w:pPr>
              <w:pStyle w:val="TableParagraph"/>
              <w:spacing w:before="107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области</w:t>
            </w:r>
          </w:p>
        </w:tc>
        <w:tc>
          <w:tcPr>
            <w:tcW w:w="2536" w:type="dxa"/>
          </w:tcPr>
          <w:p w:rsidR="007A46EE" w:rsidRDefault="009E1D98">
            <w:pPr>
              <w:pStyle w:val="TableParagraph"/>
              <w:spacing w:before="107"/>
              <w:ind w:left="1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Учебные</w:t>
            </w:r>
          </w:p>
        </w:tc>
        <w:tc>
          <w:tcPr>
            <w:tcW w:w="3130" w:type="dxa"/>
            <w:gridSpan w:val="4"/>
          </w:tcPr>
          <w:p w:rsidR="007A46EE" w:rsidRDefault="009E1D98">
            <w:pPr>
              <w:pStyle w:val="TableParagraph"/>
              <w:spacing w:before="107"/>
              <w:ind w:left="65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 в</w:t>
            </w:r>
            <w:r>
              <w:rPr>
                <w:b/>
                <w:spacing w:val="-2"/>
                <w:sz w:val="24"/>
              </w:rPr>
              <w:t xml:space="preserve"> неделю</w:t>
            </w:r>
          </w:p>
        </w:tc>
        <w:tc>
          <w:tcPr>
            <w:tcW w:w="861" w:type="dxa"/>
          </w:tcPr>
          <w:p w:rsidR="007A46EE" w:rsidRDefault="009E1D98">
            <w:pPr>
              <w:pStyle w:val="TableParagraph"/>
              <w:spacing w:before="107"/>
              <w:ind w:left="11" w:right="10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</w:tr>
      <w:tr w:rsidR="007A46EE">
        <w:trPr>
          <w:trHeight w:val="720"/>
        </w:trPr>
        <w:tc>
          <w:tcPr>
            <w:tcW w:w="5658" w:type="dxa"/>
            <w:gridSpan w:val="2"/>
          </w:tcPr>
          <w:p w:rsidR="007A46EE" w:rsidRDefault="009E1D98">
            <w:pPr>
              <w:pStyle w:val="TableParagraph"/>
              <w:spacing w:before="111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759" w:type="dxa"/>
          </w:tcPr>
          <w:p w:rsidR="007A46EE" w:rsidRDefault="009E1D98">
            <w:pPr>
              <w:pStyle w:val="TableParagraph"/>
              <w:spacing w:before="111"/>
              <w:ind w:left="20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760" w:type="dxa"/>
          </w:tcPr>
          <w:p w:rsidR="007A46EE" w:rsidRDefault="009E1D98">
            <w:pPr>
              <w:pStyle w:val="TableParagraph"/>
              <w:spacing w:before="111"/>
              <w:ind w:left="19" w:righ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765" w:type="dxa"/>
          </w:tcPr>
          <w:p w:rsidR="007A46EE" w:rsidRDefault="009E1D98">
            <w:pPr>
              <w:pStyle w:val="TableParagraph"/>
              <w:spacing w:before="111"/>
              <w:ind w:left="11" w:righ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846" w:type="dxa"/>
          </w:tcPr>
          <w:p w:rsidR="007A46EE" w:rsidRDefault="009E1D98">
            <w:pPr>
              <w:pStyle w:val="TableParagraph"/>
              <w:spacing w:before="111"/>
              <w:ind w:left="14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861" w:type="dxa"/>
          </w:tcPr>
          <w:p w:rsidR="007A46EE" w:rsidRDefault="009E1D98">
            <w:pPr>
              <w:pStyle w:val="TableParagraph"/>
              <w:spacing w:before="111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90</w:t>
            </w:r>
          </w:p>
        </w:tc>
      </w:tr>
      <w:tr w:rsidR="007A46EE">
        <w:trPr>
          <w:trHeight w:val="714"/>
        </w:trPr>
        <w:tc>
          <w:tcPr>
            <w:tcW w:w="5658" w:type="dxa"/>
            <w:gridSpan w:val="2"/>
          </w:tcPr>
          <w:p w:rsidR="007A46EE" w:rsidRDefault="009E1D98">
            <w:pPr>
              <w:pStyle w:val="TableParagraph"/>
              <w:spacing w:before="107"/>
              <w:ind w:left="1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Часть,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формируемая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участниками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ОО</w:t>
            </w:r>
          </w:p>
        </w:tc>
        <w:tc>
          <w:tcPr>
            <w:tcW w:w="759" w:type="dxa"/>
          </w:tcPr>
          <w:p w:rsidR="007A46EE" w:rsidRDefault="009E1D98">
            <w:pPr>
              <w:pStyle w:val="TableParagraph"/>
              <w:spacing w:before="97"/>
              <w:ind w:left="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60" w:type="dxa"/>
          </w:tcPr>
          <w:p w:rsidR="007A46EE" w:rsidRDefault="009E1D98">
            <w:pPr>
              <w:pStyle w:val="TableParagraph"/>
              <w:spacing w:before="97"/>
              <w:ind w:left="1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765" w:type="dxa"/>
          </w:tcPr>
          <w:p w:rsidR="007A46EE" w:rsidRDefault="009E1D98">
            <w:pPr>
              <w:pStyle w:val="TableParagraph"/>
              <w:spacing w:before="97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46" w:type="dxa"/>
          </w:tcPr>
          <w:p w:rsidR="007A46EE" w:rsidRDefault="009E1D98">
            <w:pPr>
              <w:pStyle w:val="TableParagraph"/>
              <w:spacing w:before="97"/>
              <w:ind w:left="1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861" w:type="dxa"/>
          </w:tcPr>
          <w:p w:rsidR="007A46EE" w:rsidRDefault="009E1D98">
            <w:pPr>
              <w:pStyle w:val="TableParagraph"/>
              <w:spacing w:before="97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7A46EE">
        <w:trPr>
          <w:trHeight w:val="719"/>
        </w:trPr>
        <w:tc>
          <w:tcPr>
            <w:tcW w:w="5658" w:type="dxa"/>
            <w:gridSpan w:val="2"/>
          </w:tcPr>
          <w:p w:rsidR="007A46EE" w:rsidRDefault="009E1D98">
            <w:pPr>
              <w:pStyle w:val="TableParagraph"/>
              <w:spacing w:before="11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Рекомендуемая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нагрузка</w:t>
            </w:r>
          </w:p>
        </w:tc>
        <w:tc>
          <w:tcPr>
            <w:tcW w:w="759" w:type="dxa"/>
          </w:tcPr>
          <w:p w:rsidR="007A46EE" w:rsidRDefault="009E1D98">
            <w:pPr>
              <w:pStyle w:val="TableParagraph"/>
              <w:spacing w:before="111"/>
              <w:ind w:left="20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760" w:type="dxa"/>
          </w:tcPr>
          <w:p w:rsidR="007A46EE" w:rsidRDefault="009E1D98">
            <w:pPr>
              <w:pStyle w:val="TableParagraph"/>
              <w:spacing w:before="111"/>
              <w:ind w:left="19" w:righ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765" w:type="dxa"/>
          </w:tcPr>
          <w:p w:rsidR="007A46EE" w:rsidRDefault="009E1D98">
            <w:pPr>
              <w:pStyle w:val="TableParagraph"/>
              <w:spacing w:before="111"/>
              <w:ind w:left="11" w:righ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846" w:type="dxa"/>
          </w:tcPr>
          <w:p w:rsidR="007A46EE" w:rsidRDefault="009E1D98">
            <w:pPr>
              <w:pStyle w:val="TableParagraph"/>
              <w:spacing w:before="111"/>
              <w:ind w:left="14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861" w:type="dxa"/>
          </w:tcPr>
          <w:p w:rsidR="007A46EE" w:rsidRDefault="009E1D98">
            <w:pPr>
              <w:pStyle w:val="TableParagraph"/>
              <w:spacing w:before="111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90</w:t>
            </w:r>
          </w:p>
        </w:tc>
      </w:tr>
      <w:tr w:rsidR="007A46EE">
        <w:trPr>
          <w:trHeight w:val="715"/>
        </w:trPr>
        <w:tc>
          <w:tcPr>
            <w:tcW w:w="3122" w:type="dxa"/>
            <w:vMerge w:val="restart"/>
          </w:tcPr>
          <w:p w:rsidR="007A46EE" w:rsidRDefault="007A46EE">
            <w:pPr>
              <w:pStyle w:val="TableParagraph"/>
              <w:ind w:left="0"/>
              <w:rPr>
                <w:b/>
                <w:sz w:val="24"/>
              </w:rPr>
            </w:pPr>
          </w:p>
          <w:p w:rsidR="007A46EE" w:rsidRDefault="007A46EE">
            <w:pPr>
              <w:pStyle w:val="TableParagraph"/>
              <w:ind w:left="0"/>
              <w:rPr>
                <w:b/>
                <w:sz w:val="24"/>
              </w:rPr>
            </w:pPr>
          </w:p>
          <w:p w:rsidR="007A46EE" w:rsidRDefault="007A46EE">
            <w:pPr>
              <w:pStyle w:val="TableParagraph"/>
              <w:ind w:left="0"/>
              <w:rPr>
                <w:b/>
                <w:sz w:val="24"/>
              </w:rPr>
            </w:pPr>
          </w:p>
          <w:p w:rsidR="007A46EE" w:rsidRDefault="007A46EE">
            <w:pPr>
              <w:pStyle w:val="TableParagraph"/>
              <w:ind w:left="0"/>
              <w:rPr>
                <w:b/>
                <w:sz w:val="24"/>
              </w:rPr>
            </w:pPr>
          </w:p>
          <w:p w:rsidR="007A46EE" w:rsidRDefault="007A46EE">
            <w:pPr>
              <w:pStyle w:val="TableParagraph"/>
              <w:spacing w:before="181"/>
              <w:ind w:left="0"/>
              <w:rPr>
                <w:b/>
                <w:sz w:val="24"/>
              </w:rPr>
            </w:pPr>
          </w:p>
          <w:p w:rsidR="007A46EE" w:rsidRDefault="009E1D98">
            <w:pPr>
              <w:pStyle w:val="TableParagraph"/>
              <w:spacing w:before="1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Внеурочная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деятельность</w:t>
            </w:r>
          </w:p>
        </w:tc>
        <w:tc>
          <w:tcPr>
            <w:tcW w:w="2536" w:type="dxa"/>
          </w:tcPr>
          <w:p w:rsidR="007A46EE" w:rsidRDefault="009E1D98">
            <w:pPr>
              <w:pStyle w:val="TableParagraph"/>
              <w:spacing w:before="97"/>
              <w:ind w:left="133"/>
            </w:pPr>
            <w:r>
              <w:t>Разговор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</w:t>
            </w:r>
          </w:p>
        </w:tc>
        <w:tc>
          <w:tcPr>
            <w:tcW w:w="759" w:type="dxa"/>
          </w:tcPr>
          <w:p w:rsidR="007A46EE" w:rsidRDefault="009E1D98">
            <w:pPr>
              <w:pStyle w:val="TableParagraph"/>
              <w:spacing w:before="97"/>
              <w:ind w:left="20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60" w:type="dxa"/>
          </w:tcPr>
          <w:p w:rsidR="007A46EE" w:rsidRDefault="009E1D98">
            <w:pPr>
              <w:pStyle w:val="TableParagraph"/>
              <w:spacing w:before="97"/>
              <w:ind w:left="19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65" w:type="dxa"/>
          </w:tcPr>
          <w:p w:rsidR="007A46EE" w:rsidRDefault="009E1D98">
            <w:pPr>
              <w:pStyle w:val="TableParagraph"/>
              <w:spacing w:before="97"/>
              <w:ind w:left="11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46" w:type="dxa"/>
          </w:tcPr>
          <w:p w:rsidR="007A46EE" w:rsidRDefault="009E1D98">
            <w:pPr>
              <w:pStyle w:val="TableParagraph"/>
              <w:spacing w:before="97"/>
              <w:ind w:left="14" w:righ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61" w:type="dxa"/>
          </w:tcPr>
          <w:p w:rsidR="007A46EE" w:rsidRDefault="009E1D98">
            <w:pPr>
              <w:pStyle w:val="TableParagraph"/>
              <w:spacing w:before="97"/>
              <w:ind w:left="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7A46EE">
        <w:trPr>
          <w:trHeight w:val="609"/>
        </w:trPr>
        <w:tc>
          <w:tcPr>
            <w:tcW w:w="3122" w:type="dxa"/>
            <w:vMerge/>
            <w:tcBorders>
              <w:top w:val="nil"/>
            </w:tcBorders>
          </w:tcPr>
          <w:p w:rsidR="007A46EE" w:rsidRDefault="007A46EE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</w:tcPr>
          <w:p w:rsidR="007A46EE" w:rsidRDefault="009E1D98">
            <w:pPr>
              <w:pStyle w:val="TableParagraph"/>
              <w:spacing w:before="89" w:line="250" w:lineRule="exact"/>
              <w:ind w:left="138"/>
            </w:pPr>
            <w:r>
              <w:t>Мой</w:t>
            </w:r>
            <w:r>
              <w:rPr>
                <w:spacing w:val="-11"/>
              </w:rPr>
              <w:t xml:space="preserve"> </w:t>
            </w:r>
            <w:r>
              <w:t>Дагестан.</w:t>
            </w:r>
            <w:r>
              <w:rPr>
                <w:spacing w:val="-14"/>
              </w:rPr>
              <w:t xml:space="preserve"> </w:t>
            </w:r>
            <w:r>
              <w:t>Край,</w:t>
            </w:r>
            <w:r>
              <w:rPr>
                <w:spacing w:val="-14"/>
              </w:rPr>
              <w:t xml:space="preserve"> </w:t>
            </w:r>
            <w:r>
              <w:t>в котором я живу</w:t>
            </w:r>
          </w:p>
        </w:tc>
        <w:tc>
          <w:tcPr>
            <w:tcW w:w="759" w:type="dxa"/>
          </w:tcPr>
          <w:p w:rsidR="007A46EE" w:rsidRDefault="009E1D98">
            <w:pPr>
              <w:pStyle w:val="TableParagraph"/>
              <w:spacing w:before="101"/>
              <w:ind w:left="20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60" w:type="dxa"/>
          </w:tcPr>
          <w:p w:rsidR="007A46EE" w:rsidRDefault="009E1D98">
            <w:pPr>
              <w:pStyle w:val="TableParagraph"/>
              <w:spacing w:before="101"/>
              <w:ind w:left="19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65" w:type="dxa"/>
          </w:tcPr>
          <w:p w:rsidR="007A46EE" w:rsidRDefault="007A4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46" w:type="dxa"/>
          </w:tcPr>
          <w:p w:rsidR="007A46EE" w:rsidRDefault="007A4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61" w:type="dxa"/>
          </w:tcPr>
          <w:p w:rsidR="007A46EE" w:rsidRDefault="009E1D98">
            <w:pPr>
              <w:pStyle w:val="TableParagraph"/>
              <w:spacing w:before="102"/>
              <w:ind w:left="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A46EE">
        <w:trPr>
          <w:trHeight w:val="653"/>
        </w:trPr>
        <w:tc>
          <w:tcPr>
            <w:tcW w:w="3122" w:type="dxa"/>
            <w:vMerge/>
            <w:tcBorders>
              <w:top w:val="nil"/>
            </w:tcBorders>
          </w:tcPr>
          <w:p w:rsidR="007A46EE" w:rsidRDefault="007A46EE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</w:tcPr>
          <w:p w:rsidR="007A46EE" w:rsidRDefault="009E1D98">
            <w:pPr>
              <w:pStyle w:val="TableParagraph"/>
              <w:spacing w:before="85" w:line="274" w:lineRule="exact"/>
              <w:ind w:left="138" w:right="618"/>
              <w:rPr>
                <w:sz w:val="24"/>
              </w:rPr>
            </w:pPr>
            <w:r>
              <w:rPr>
                <w:sz w:val="24"/>
              </w:rPr>
              <w:t>Секреты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родного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759" w:type="dxa"/>
          </w:tcPr>
          <w:p w:rsidR="007A46EE" w:rsidRDefault="009E1D98">
            <w:pPr>
              <w:pStyle w:val="TableParagraph"/>
              <w:spacing w:before="101"/>
              <w:ind w:left="20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60" w:type="dxa"/>
          </w:tcPr>
          <w:p w:rsidR="007A46EE" w:rsidRDefault="007A4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" w:type="dxa"/>
          </w:tcPr>
          <w:p w:rsidR="007A46EE" w:rsidRDefault="007A4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46" w:type="dxa"/>
          </w:tcPr>
          <w:p w:rsidR="007A46EE" w:rsidRDefault="009E1D98">
            <w:pPr>
              <w:pStyle w:val="TableParagraph"/>
              <w:spacing w:before="101"/>
              <w:ind w:left="14" w:righ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61" w:type="dxa"/>
          </w:tcPr>
          <w:p w:rsidR="007A46EE" w:rsidRDefault="009E1D98">
            <w:pPr>
              <w:pStyle w:val="TableParagraph"/>
              <w:spacing w:before="102"/>
              <w:ind w:left="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7A46EE">
        <w:trPr>
          <w:trHeight w:val="714"/>
        </w:trPr>
        <w:tc>
          <w:tcPr>
            <w:tcW w:w="3122" w:type="dxa"/>
            <w:vMerge/>
            <w:tcBorders>
              <w:top w:val="nil"/>
            </w:tcBorders>
          </w:tcPr>
          <w:p w:rsidR="007A46EE" w:rsidRDefault="007A46EE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</w:tcPr>
          <w:p w:rsidR="007A46EE" w:rsidRDefault="009E1D98">
            <w:pPr>
              <w:pStyle w:val="TableParagraph"/>
              <w:spacing w:before="104" w:line="237" w:lineRule="auto"/>
              <w:ind w:left="133" w:right="4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Занимательный </w:t>
            </w:r>
            <w:r>
              <w:rPr>
                <w:sz w:val="24"/>
              </w:rPr>
              <w:t>русский язык</w:t>
            </w:r>
          </w:p>
        </w:tc>
        <w:tc>
          <w:tcPr>
            <w:tcW w:w="759" w:type="dxa"/>
          </w:tcPr>
          <w:p w:rsidR="007A46EE" w:rsidRDefault="007A4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0" w:type="dxa"/>
          </w:tcPr>
          <w:p w:rsidR="007A46EE" w:rsidRDefault="009E1D98">
            <w:pPr>
              <w:pStyle w:val="TableParagraph"/>
              <w:spacing w:before="101"/>
              <w:ind w:left="19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65" w:type="dxa"/>
          </w:tcPr>
          <w:p w:rsidR="007A46EE" w:rsidRDefault="009E1D98">
            <w:pPr>
              <w:pStyle w:val="TableParagraph"/>
              <w:spacing w:before="101"/>
              <w:ind w:left="11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46" w:type="dxa"/>
          </w:tcPr>
          <w:p w:rsidR="007A46EE" w:rsidRDefault="009E1D98">
            <w:pPr>
              <w:pStyle w:val="TableParagraph"/>
              <w:spacing w:before="101"/>
              <w:ind w:left="14" w:righ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61" w:type="dxa"/>
          </w:tcPr>
          <w:p w:rsidR="007A46EE" w:rsidRDefault="009E1D98">
            <w:pPr>
              <w:pStyle w:val="TableParagraph"/>
              <w:spacing w:before="102"/>
              <w:ind w:left="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A46EE">
        <w:trPr>
          <w:trHeight w:val="993"/>
        </w:trPr>
        <w:tc>
          <w:tcPr>
            <w:tcW w:w="3122" w:type="dxa"/>
            <w:vMerge/>
            <w:tcBorders>
              <w:top w:val="nil"/>
            </w:tcBorders>
          </w:tcPr>
          <w:p w:rsidR="007A46EE" w:rsidRDefault="007A46EE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</w:tcPr>
          <w:p w:rsidR="007A46EE" w:rsidRDefault="009E1D98">
            <w:pPr>
              <w:pStyle w:val="TableParagraph"/>
              <w:spacing w:before="99" w:line="237" w:lineRule="auto"/>
              <w:ind w:left="138"/>
              <w:rPr>
                <w:sz w:val="24"/>
              </w:rPr>
            </w:pPr>
            <w:r>
              <w:rPr>
                <w:color w:val="333333"/>
                <w:sz w:val="24"/>
              </w:rPr>
              <w:t>Занимательная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матема </w:t>
            </w:r>
            <w:r>
              <w:rPr>
                <w:color w:val="333333"/>
                <w:spacing w:val="-4"/>
                <w:sz w:val="24"/>
              </w:rPr>
              <w:t>тика</w:t>
            </w:r>
          </w:p>
        </w:tc>
        <w:tc>
          <w:tcPr>
            <w:tcW w:w="759" w:type="dxa"/>
          </w:tcPr>
          <w:p w:rsidR="007A46EE" w:rsidRDefault="007A4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0" w:type="dxa"/>
          </w:tcPr>
          <w:p w:rsidR="007A46EE" w:rsidRDefault="009E1D98">
            <w:pPr>
              <w:pStyle w:val="TableParagraph"/>
              <w:spacing w:before="101"/>
              <w:ind w:left="19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765" w:type="dxa"/>
          </w:tcPr>
          <w:p w:rsidR="007A46EE" w:rsidRDefault="009E1D98">
            <w:pPr>
              <w:pStyle w:val="TableParagraph"/>
              <w:spacing w:before="101"/>
              <w:ind w:left="11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46" w:type="dxa"/>
          </w:tcPr>
          <w:p w:rsidR="007A46EE" w:rsidRDefault="009E1D98">
            <w:pPr>
              <w:pStyle w:val="TableParagraph"/>
              <w:spacing w:before="101"/>
              <w:ind w:left="14" w:right="1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61" w:type="dxa"/>
          </w:tcPr>
          <w:p w:rsidR="007A46EE" w:rsidRDefault="009E1D98">
            <w:pPr>
              <w:pStyle w:val="TableParagraph"/>
              <w:spacing w:before="102"/>
              <w:ind w:left="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7A46EE">
        <w:trPr>
          <w:trHeight w:val="719"/>
        </w:trPr>
        <w:tc>
          <w:tcPr>
            <w:tcW w:w="3122" w:type="dxa"/>
            <w:vMerge/>
            <w:tcBorders>
              <w:top w:val="nil"/>
            </w:tcBorders>
          </w:tcPr>
          <w:p w:rsidR="007A46EE" w:rsidRDefault="007A46EE">
            <w:pPr>
              <w:rPr>
                <w:sz w:val="2"/>
                <w:szCs w:val="2"/>
              </w:rPr>
            </w:pPr>
          </w:p>
        </w:tc>
        <w:tc>
          <w:tcPr>
            <w:tcW w:w="2536" w:type="dxa"/>
          </w:tcPr>
          <w:p w:rsidR="007A46EE" w:rsidRDefault="009E1D98">
            <w:pPr>
              <w:pStyle w:val="TableParagraph"/>
              <w:spacing w:before="104" w:line="237" w:lineRule="auto"/>
              <w:ind w:left="133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Функциональная грамотность</w:t>
            </w:r>
          </w:p>
        </w:tc>
        <w:tc>
          <w:tcPr>
            <w:tcW w:w="759" w:type="dxa"/>
          </w:tcPr>
          <w:p w:rsidR="007A46EE" w:rsidRDefault="007A4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0" w:type="dxa"/>
          </w:tcPr>
          <w:p w:rsidR="007A46EE" w:rsidRDefault="007A4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65" w:type="dxa"/>
          </w:tcPr>
          <w:p w:rsidR="007A46EE" w:rsidRDefault="009E1D98">
            <w:pPr>
              <w:pStyle w:val="TableParagraph"/>
              <w:spacing w:before="101"/>
              <w:ind w:left="11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46" w:type="dxa"/>
          </w:tcPr>
          <w:p w:rsidR="007A46EE" w:rsidRDefault="007A46E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861" w:type="dxa"/>
          </w:tcPr>
          <w:p w:rsidR="007A46EE" w:rsidRDefault="009E1D98">
            <w:pPr>
              <w:pStyle w:val="TableParagraph"/>
              <w:spacing w:before="102"/>
              <w:ind w:left="0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</w:tr>
      <w:tr w:rsidR="007A46EE">
        <w:trPr>
          <w:trHeight w:val="715"/>
        </w:trPr>
        <w:tc>
          <w:tcPr>
            <w:tcW w:w="5658" w:type="dxa"/>
            <w:gridSpan w:val="2"/>
          </w:tcPr>
          <w:p w:rsidR="007A46EE" w:rsidRDefault="009E1D98">
            <w:pPr>
              <w:pStyle w:val="TableParagraph"/>
              <w:spacing w:before="107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финансированию</w:t>
            </w:r>
          </w:p>
        </w:tc>
        <w:tc>
          <w:tcPr>
            <w:tcW w:w="759" w:type="dxa"/>
          </w:tcPr>
          <w:p w:rsidR="007A46EE" w:rsidRDefault="009E1D98">
            <w:pPr>
              <w:pStyle w:val="TableParagraph"/>
              <w:spacing w:before="107"/>
              <w:ind w:left="20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760" w:type="dxa"/>
          </w:tcPr>
          <w:p w:rsidR="007A46EE" w:rsidRDefault="009E1D98">
            <w:pPr>
              <w:pStyle w:val="TableParagraph"/>
              <w:spacing w:before="107"/>
              <w:ind w:left="19" w:right="1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765" w:type="dxa"/>
          </w:tcPr>
          <w:p w:rsidR="007A46EE" w:rsidRDefault="009E1D98">
            <w:pPr>
              <w:pStyle w:val="TableParagraph"/>
              <w:spacing w:before="107"/>
              <w:ind w:left="11" w:righ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46" w:type="dxa"/>
          </w:tcPr>
          <w:p w:rsidR="007A46EE" w:rsidRDefault="009E1D98">
            <w:pPr>
              <w:pStyle w:val="TableParagraph"/>
              <w:spacing w:before="107"/>
              <w:ind w:left="14" w:right="1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28</w:t>
            </w:r>
          </w:p>
        </w:tc>
        <w:tc>
          <w:tcPr>
            <w:tcW w:w="861" w:type="dxa"/>
          </w:tcPr>
          <w:p w:rsidR="007A46EE" w:rsidRDefault="009E1D98">
            <w:pPr>
              <w:pStyle w:val="TableParagraph"/>
              <w:spacing w:before="107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107</w:t>
            </w:r>
          </w:p>
        </w:tc>
      </w:tr>
    </w:tbl>
    <w:p w:rsidR="007A46EE" w:rsidRDefault="007A46EE">
      <w:pPr>
        <w:pStyle w:val="a3"/>
        <w:ind w:left="0"/>
        <w:jc w:val="left"/>
        <w:rPr>
          <w:b/>
        </w:rPr>
      </w:pPr>
    </w:p>
    <w:p w:rsidR="007A46EE" w:rsidRDefault="007A46EE">
      <w:pPr>
        <w:pStyle w:val="a3"/>
        <w:spacing w:before="68"/>
        <w:ind w:left="0"/>
        <w:jc w:val="left"/>
        <w:rPr>
          <w:b/>
        </w:rPr>
      </w:pPr>
    </w:p>
    <w:p w:rsidR="007A46EE" w:rsidRDefault="009E1D98">
      <w:pPr>
        <w:pStyle w:val="a5"/>
        <w:numPr>
          <w:ilvl w:val="1"/>
          <w:numId w:val="36"/>
        </w:numPr>
        <w:tabs>
          <w:tab w:val="left" w:pos="2106"/>
        </w:tabs>
        <w:spacing w:line="357" w:lineRule="auto"/>
        <w:ind w:right="137" w:firstLine="710"/>
        <w:jc w:val="both"/>
        <w:rPr>
          <w:sz w:val="28"/>
        </w:rPr>
      </w:pPr>
      <w:r>
        <w:rPr>
          <w:sz w:val="28"/>
        </w:rPr>
        <w:t>При проведении занятий по родному языку (1–4 классы) и по английскому</w:t>
      </w:r>
      <w:r>
        <w:rPr>
          <w:spacing w:val="40"/>
          <w:sz w:val="28"/>
        </w:rPr>
        <w:t xml:space="preserve">  </w:t>
      </w:r>
      <w:r>
        <w:rPr>
          <w:sz w:val="28"/>
        </w:rPr>
        <w:t>языку</w:t>
      </w:r>
      <w:r>
        <w:rPr>
          <w:spacing w:val="40"/>
          <w:sz w:val="28"/>
        </w:rPr>
        <w:t xml:space="preserve">  </w:t>
      </w:r>
      <w:r>
        <w:rPr>
          <w:sz w:val="28"/>
        </w:rPr>
        <w:t>(2–4</w:t>
      </w:r>
      <w:r>
        <w:rPr>
          <w:spacing w:val="58"/>
          <w:sz w:val="28"/>
        </w:rPr>
        <w:t xml:space="preserve">  </w:t>
      </w:r>
      <w:r>
        <w:rPr>
          <w:sz w:val="28"/>
        </w:rPr>
        <w:t>классы)</w:t>
      </w:r>
      <w:r>
        <w:rPr>
          <w:spacing w:val="80"/>
          <w:sz w:val="28"/>
        </w:rPr>
        <w:t xml:space="preserve">   </w:t>
      </w:r>
      <w:r>
        <w:rPr>
          <w:sz w:val="28"/>
        </w:rPr>
        <w:t>в</w:t>
      </w:r>
      <w:r>
        <w:rPr>
          <w:spacing w:val="40"/>
          <w:sz w:val="28"/>
        </w:rPr>
        <w:t xml:space="preserve">  </w:t>
      </w:r>
      <w:r>
        <w:rPr>
          <w:sz w:val="28"/>
        </w:rPr>
        <w:t>образовательной</w:t>
      </w:r>
      <w:r>
        <w:rPr>
          <w:spacing w:val="55"/>
          <w:sz w:val="28"/>
        </w:rPr>
        <w:t xml:space="preserve">  </w:t>
      </w:r>
      <w:r>
        <w:rPr>
          <w:sz w:val="28"/>
        </w:rPr>
        <w:t>организации</w:t>
      </w:r>
      <w:r>
        <w:rPr>
          <w:spacing w:val="55"/>
          <w:sz w:val="28"/>
        </w:rPr>
        <w:t xml:space="preserve">  </w:t>
      </w:r>
      <w:r>
        <w:rPr>
          <w:sz w:val="28"/>
        </w:rPr>
        <w:t>МКОУ</w:t>
      </w:r>
    </w:p>
    <w:p w:rsidR="007A46EE" w:rsidRDefault="009E1D98">
      <w:pPr>
        <w:pStyle w:val="a3"/>
        <w:spacing w:line="350" w:lineRule="auto"/>
        <w:ind w:right="143"/>
      </w:pPr>
      <w:r>
        <w:t>«Метрадинская СОШ-сад»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деление</w:t>
      </w:r>
      <w:r>
        <w:rPr>
          <w:spacing w:val="40"/>
        </w:rPr>
        <w:t xml:space="preserve"> </w:t>
      </w:r>
      <w:r>
        <w:t>классов на две группы при наличии 20 и более учащихся.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905"/>
        </w:tabs>
        <w:spacing w:before="2" w:line="350" w:lineRule="auto"/>
        <w:ind w:right="142" w:firstLine="710"/>
        <w:jc w:val="both"/>
        <w:rPr>
          <w:sz w:val="28"/>
        </w:rPr>
      </w:pPr>
      <w:r>
        <w:rPr>
          <w:sz w:val="28"/>
        </w:rPr>
        <w:t xml:space="preserve">МКОУ «Метрадинская СОШ-сад» определил режим работы: 5-дневная учебная неделя. Для обучающихся 1-11 классов максимальная </w:t>
      </w:r>
      <w:r>
        <w:rPr>
          <w:sz w:val="28"/>
        </w:rPr>
        <w:t>продолжительность учебной недели составляет 5 дней.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905"/>
        </w:tabs>
        <w:spacing w:before="1" w:line="357" w:lineRule="auto"/>
        <w:ind w:right="156" w:firstLine="710"/>
        <w:jc w:val="both"/>
        <w:rPr>
          <w:sz w:val="28"/>
        </w:rPr>
      </w:pPr>
      <w:r>
        <w:rPr>
          <w:sz w:val="28"/>
        </w:rPr>
        <w:t>Продолжительность учебного года при получении начального общего образования составляет 34 недели, в 1 классе – 33 недели.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905"/>
        </w:tabs>
        <w:spacing w:line="352" w:lineRule="auto"/>
        <w:ind w:right="138" w:firstLine="710"/>
        <w:jc w:val="both"/>
        <w:rPr>
          <w:sz w:val="28"/>
        </w:rPr>
      </w:pPr>
      <w:r>
        <w:rPr>
          <w:sz w:val="28"/>
        </w:rPr>
        <w:t>Количество учебных занятий за 4 учебных года не может составлять менее 2954 часов и более 3345 часов в соответствии с требованиями к организации образовательного процесса к учебной нагрузке при 5-дневной (или 6-дневной) учебной неделе.</w:t>
      </w:r>
    </w:p>
    <w:p w:rsidR="007A46EE" w:rsidRDefault="007A46EE">
      <w:pPr>
        <w:pStyle w:val="a5"/>
        <w:spacing w:line="352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1"/>
          <w:numId w:val="36"/>
        </w:numPr>
        <w:tabs>
          <w:tab w:val="left" w:pos="1905"/>
        </w:tabs>
        <w:spacing w:line="352" w:lineRule="auto"/>
        <w:ind w:right="136" w:firstLine="710"/>
        <w:jc w:val="both"/>
        <w:rPr>
          <w:sz w:val="28"/>
        </w:rPr>
      </w:pPr>
      <w:r>
        <w:rPr>
          <w:sz w:val="28"/>
        </w:rPr>
        <w:t>П</w:t>
      </w:r>
      <w:r>
        <w:rPr>
          <w:sz w:val="28"/>
        </w:rPr>
        <w:t>родолжительность учебных периодов составляет в первом полугодии не более 8 учебных недель; во втором полугодии – не более 10 недель. Наиболее рациональным графиком является равномерное чередование период учебного времени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каникул.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80"/>
          <w:sz w:val="28"/>
        </w:rPr>
        <w:t xml:space="preserve"> </w:t>
      </w:r>
      <w:r>
        <w:rPr>
          <w:sz w:val="28"/>
        </w:rPr>
        <w:t>канику</w:t>
      </w:r>
      <w:r>
        <w:rPr>
          <w:sz w:val="28"/>
        </w:rPr>
        <w:t>л</w:t>
      </w:r>
      <w:r>
        <w:rPr>
          <w:spacing w:val="80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80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80"/>
          <w:sz w:val="28"/>
        </w:rPr>
        <w:t xml:space="preserve"> </w:t>
      </w:r>
      <w:r>
        <w:rPr>
          <w:sz w:val="28"/>
        </w:rPr>
        <w:t>не</w:t>
      </w:r>
      <w:r>
        <w:rPr>
          <w:spacing w:val="80"/>
          <w:sz w:val="28"/>
        </w:rPr>
        <w:t xml:space="preserve"> </w:t>
      </w:r>
      <w:r>
        <w:rPr>
          <w:sz w:val="28"/>
        </w:rPr>
        <w:t>менее</w:t>
      </w:r>
      <w:r>
        <w:rPr>
          <w:spacing w:val="80"/>
          <w:sz w:val="28"/>
        </w:rPr>
        <w:t xml:space="preserve"> </w:t>
      </w:r>
      <w:r>
        <w:rPr>
          <w:sz w:val="28"/>
        </w:rPr>
        <w:t>7 календарных дней.</w:t>
      </w:r>
    </w:p>
    <w:p w:rsidR="007A46EE" w:rsidRDefault="009E1D98">
      <w:pPr>
        <w:pStyle w:val="a3"/>
        <w:spacing w:line="355" w:lineRule="auto"/>
        <w:ind w:right="168" w:firstLine="710"/>
      </w:pPr>
      <w:r>
        <w:t>Для обучающихся в 1 классе</w:t>
      </w:r>
      <w:r>
        <w:rPr>
          <w:spacing w:val="-1"/>
        </w:rPr>
        <w:t xml:space="preserve"> </w:t>
      </w:r>
      <w:r>
        <w:t>устанавливаются в течение года</w:t>
      </w:r>
      <w:r>
        <w:rPr>
          <w:spacing w:val="-1"/>
        </w:rPr>
        <w:t xml:space="preserve"> </w:t>
      </w:r>
      <w:r>
        <w:t>дополнительные недельные каникулы.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906"/>
        </w:tabs>
        <w:spacing w:line="320" w:lineRule="exact"/>
        <w:ind w:left="1906" w:hanging="770"/>
        <w:jc w:val="both"/>
        <w:rPr>
          <w:sz w:val="28"/>
        </w:rPr>
      </w:pPr>
      <w:r>
        <w:rPr>
          <w:spacing w:val="-2"/>
          <w:sz w:val="28"/>
        </w:rPr>
        <w:t>Продолжительность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урока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составляет:</w:t>
      </w:r>
    </w:p>
    <w:p w:rsidR="007A46EE" w:rsidRDefault="009E1D98">
      <w:pPr>
        <w:pStyle w:val="a3"/>
        <w:spacing w:before="144"/>
        <w:ind w:left="1136"/>
      </w:pPr>
      <w:r>
        <w:t>в</w:t>
      </w:r>
      <w:r>
        <w:rPr>
          <w:spacing w:val="-11"/>
        </w:rPr>
        <w:t xml:space="preserve"> </w:t>
      </w:r>
      <w:r>
        <w:t>1</w:t>
      </w:r>
      <w:r>
        <w:rPr>
          <w:spacing w:val="-8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35</w:t>
      </w:r>
      <w:r>
        <w:rPr>
          <w:spacing w:val="-9"/>
        </w:rPr>
        <w:t xml:space="preserve"> </w:t>
      </w:r>
      <w:r>
        <w:t>минут</w:t>
      </w:r>
      <w:r>
        <w:rPr>
          <w:spacing w:val="-9"/>
        </w:rPr>
        <w:t xml:space="preserve"> </w:t>
      </w:r>
      <w:r>
        <w:t>(сентябрь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декабрь), 40</w:t>
      </w:r>
      <w:r>
        <w:rPr>
          <w:spacing w:val="-8"/>
        </w:rPr>
        <w:t xml:space="preserve"> </w:t>
      </w:r>
      <w:r>
        <w:t>минут</w:t>
      </w:r>
      <w:r>
        <w:rPr>
          <w:spacing w:val="-9"/>
        </w:rPr>
        <w:t xml:space="preserve"> </w:t>
      </w:r>
      <w:r>
        <w:t>(январь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rPr>
          <w:spacing w:val="-2"/>
        </w:rPr>
        <w:t>май);</w:t>
      </w:r>
    </w:p>
    <w:p w:rsidR="007A46EE" w:rsidRDefault="009E1D98">
      <w:pPr>
        <w:pStyle w:val="a3"/>
        <w:spacing w:before="154"/>
        <w:ind w:left="1136"/>
      </w:pPr>
      <w:r>
        <w:t>во</w:t>
      </w:r>
      <w:r>
        <w:rPr>
          <w:spacing w:val="-11"/>
        </w:rPr>
        <w:t xml:space="preserve"> </w:t>
      </w:r>
      <w:r>
        <w:t>2–4</w:t>
      </w:r>
      <w:r>
        <w:rPr>
          <w:spacing w:val="-10"/>
        </w:rPr>
        <w:t xml:space="preserve"> </w:t>
      </w:r>
      <w:r>
        <w:t>классах</w:t>
      </w:r>
      <w:r>
        <w:rPr>
          <w:spacing w:val="-17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45</w:t>
      </w:r>
      <w:r>
        <w:rPr>
          <w:spacing w:val="-10"/>
        </w:rPr>
        <w:t xml:space="preserve"> </w:t>
      </w:r>
      <w:r>
        <w:t>минут</w:t>
      </w:r>
      <w:r>
        <w:rPr>
          <w:spacing w:val="-15"/>
        </w:rPr>
        <w:t xml:space="preserve"> </w:t>
      </w:r>
      <w:r>
        <w:t>(по</w:t>
      </w:r>
      <w:r>
        <w:rPr>
          <w:spacing w:val="-11"/>
        </w:rPr>
        <w:t xml:space="preserve"> </w:t>
      </w:r>
      <w:r>
        <w:t>решению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rPr>
          <w:spacing w:val="-2"/>
        </w:rPr>
        <w:t>организации).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905"/>
        </w:tabs>
        <w:spacing w:before="148" w:line="355" w:lineRule="auto"/>
        <w:ind w:right="154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1"/>
          <w:sz w:val="28"/>
        </w:rPr>
        <w:t xml:space="preserve"> </w:t>
      </w:r>
      <w:r>
        <w:rPr>
          <w:sz w:val="28"/>
        </w:rPr>
        <w:t>плане отражаются и конкретизируются основные показатели учебного плана:</w:t>
      </w:r>
    </w:p>
    <w:p w:rsidR="007A46EE" w:rsidRDefault="009E1D98">
      <w:pPr>
        <w:pStyle w:val="a3"/>
        <w:spacing w:line="319" w:lineRule="exact"/>
        <w:ind w:left="1136"/>
      </w:pPr>
      <w:r>
        <w:rPr>
          <w:spacing w:val="-2"/>
        </w:rPr>
        <w:t>состав</w:t>
      </w:r>
      <w:r>
        <w:rPr>
          <w:spacing w:val="-1"/>
        </w:rPr>
        <w:t xml:space="preserve"> </w:t>
      </w:r>
      <w:r>
        <w:rPr>
          <w:spacing w:val="-2"/>
        </w:rPr>
        <w:t>учебных</w:t>
      </w:r>
      <w:r>
        <w:rPr>
          <w:spacing w:val="-9"/>
        </w:rPr>
        <w:t xml:space="preserve"> </w:t>
      </w:r>
      <w:r>
        <w:rPr>
          <w:spacing w:val="-2"/>
        </w:rPr>
        <w:t>предметов;</w:t>
      </w:r>
    </w:p>
    <w:p w:rsidR="007A46EE" w:rsidRDefault="009E1D98">
      <w:pPr>
        <w:pStyle w:val="a3"/>
        <w:spacing w:before="149" w:line="355" w:lineRule="auto"/>
        <w:ind w:right="156" w:firstLine="710"/>
      </w:pPr>
      <w:r>
        <w:t>недельное распределение учебного времени, отводимого на освоение содержания образования по классам и учебным предметам;</w:t>
      </w:r>
    </w:p>
    <w:p w:rsidR="007A46EE" w:rsidRDefault="009E1D98">
      <w:pPr>
        <w:pStyle w:val="a3"/>
        <w:spacing w:line="352" w:lineRule="auto"/>
        <w:ind w:left="1136" w:right="2348"/>
      </w:pPr>
      <w:r>
        <w:t>максимально допустимая недельная нагрузка обучающихся; максимальная</w:t>
      </w:r>
      <w:r>
        <w:rPr>
          <w:spacing w:val="-5"/>
        </w:rPr>
        <w:t xml:space="preserve"> </w:t>
      </w:r>
      <w:r>
        <w:t>нагрузка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учётом</w:t>
      </w:r>
      <w:r>
        <w:rPr>
          <w:spacing w:val="-6"/>
        </w:rPr>
        <w:t xml:space="preserve"> </w:t>
      </w:r>
      <w:r>
        <w:t>деления</w:t>
      </w:r>
      <w:r>
        <w:rPr>
          <w:spacing w:val="-5"/>
        </w:rPr>
        <w:t xml:space="preserve"> </w:t>
      </w:r>
      <w:r>
        <w:t>классов</w:t>
      </w:r>
      <w:r>
        <w:rPr>
          <w:spacing w:val="-1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группы; план комплектования кла</w:t>
      </w:r>
      <w:r>
        <w:t>ссов.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905"/>
        </w:tabs>
        <w:spacing w:line="352" w:lineRule="auto"/>
        <w:ind w:right="136" w:firstLine="710"/>
        <w:jc w:val="both"/>
        <w:rPr>
          <w:sz w:val="28"/>
        </w:rPr>
      </w:pPr>
      <w:r>
        <w:rPr>
          <w:sz w:val="28"/>
        </w:rPr>
        <w:t>При реализации учебного плана количество часов на физическую культуру составляет 2, третий час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реализуется образовательной организацией за счет часов внеурочной деятельности на шахматы.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905"/>
        </w:tabs>
        <w:spacing w:line="357" w:lineRule="auto"/>
        <w:ind w:right="145" w:firstLine="710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план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образовательной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организации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составлен в расчёте на весь учебный год.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905"/>
        </w:tabs>
        <w:spacing w:line="352" w:lineRule="auto"/>
        <w:ind w:right="159" w:firstLine="710"/>
        <w:jc w:val="both"/>
        <w:rPr>
          <w:sz w:val="28"/>
        </w:rPr>
      </w:pPr>
      <w:r>
        <w:rPr>
          <w:sz w:val="28"/>
        </w:rPr>
        <w:t>Учебный план определяет формы проведения промежуточной аттестации отдельной части или всего объёма учебного предмета, курса, дисциплины (модуля) образовательной программы, в соответствии с порядком, установленным об</w:t>
      </w:r>
      <w:r>
        <w:rPr>
          <w:sz w:val="28"/>
        </w:rPr>
        <w:t>разовательной организацией.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905"/>
        </w:tabs>
        <w:spacing w:line="355" w:lineRule="auto"/>
        <w:ind w:right="135" w:firstLine="710"/>
        <w:jc w:val="both"/>
        <w:rPr>
          <w:sz w:val="28"/>
        </w:rPr>
      </w:pPr>
      <w:r>
        <w:rPr>
          <w:sz w:val="28"/>
        </w:rPr>
        <w:t>Суммарный объём домашнего задания по всем предметам для каждого класса не должен превышать продолжительности выполнения 1 час – для 1 класса, 1,5</w:t>
      </w:r>
      <w:r>
        <w:rPr>
          <w:spacing w:val="25"/>
          <w:sz w:val="28"/>
        </w:rPr>
        <w:t xml:space="preserve"> </w:t>
      </w:r>
      <w:r>
        <w:rPr>
          <w:sz w:val="28"/>
        </w:rPr>
        <w:t>часа</w:t>
      </w:r>
      <w:r>
        <w:rPr>
          <w:spacing w:val="32"/>
          <w:sz w:val="28"/>
        </w:rPr>
        <w:t xml:space="preserve"> </w:t>
      </w:r>
      <w:r>
        <w:rPr>
          <w:sz w:val="28"/>
        </w:rPr>
        <w:t>–</w:t>
      </w:r>
      <w:r>
        <w:rPr>
          <w:spacing w:val="25"/>
          <w:sz w:val="28"/>
        </w:rPr>
        <w:t xml:space="preserve"> </w:t>
      </w:r>
      <w:r>
        <w:rPr>
          <w:sz w:val="28"/>
        </w:rPr>
        <w:t>для</w:t>
      </w:r>
      <w:r>
        <w:rPr>
          <w:spacing w:val="27"/>
          <w:sz w:val="28"/>
        </w:rPr>
        <w:t xml:space="preserve"> </w:t>
      </w:r>
      <w:r>
        <w:rPr>
          <w:sz w:val="28"/>
        </w:rPr>
        <w:t>2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3</w:t>
      </w:r>
      <w:r>
        <w:rPr>
          <w:spacing w:val="25"/>
          <w:sz w:val="28"/>
        </w:rPr>
        <w:t xml:space="preserve"> </w:t>
      </w:r>
      <w:r>
        <w:rPr>
          <w:sz w:val="28"/>
        </w:rPr>
        <w:t>классов,</w:t>
      </w:r>
      <w:r>
        <w:rPr>
          <w:spacing w:val="33"/>
          <w:sz w:val="28"/>
        </w:rPr>
        <w:t xml:space="preserve"> </w:t>
      </w:r>
      <w:r>
        <w:rPr>
          <w:sz w:val="28"/>
        </w:rPr>
        <w:t>2</w:t>
      </w:r>
      <w:r>
        <w:rPr>
          <w:spacing w:val="20"/>
          <w:sz w:val="28"/>
        </w:rPr>
        <w:t xml:space="preserve"> </w:t>
      </w:r>
      <w:r>
        <w:rPr>
          <w:sz w:val="28"/>
        </w:rPr>
        <w:t>часа</w:t>
      </w:r>
      <w:r>
        <w:rPr>
          <w:spacing w:val="36"/>
          <w:sz w:val="28"/>
        </w:rPr>
        <w:t xml:space="preserve"> </w:t>
      </w:r>
      <w:r>
        <w:rPr>
          <w:sz w:val="28"/>
        </w:rPr>
        <w:t>–</w:t>
      </w:r>
      <w:r>
        <w:rPr>
          <w:spacing w:val="20"/>
          <w:sz w:val="28"/>
        </w:rPr>
        <w:t xml:space="preserve"> </w:t>
      </w:r>
      <w:r>
        <w:rPr>
          <w:sz w:val="28"/>
        </w:rPr>
        <w:t>для</w:t>
      </w:r>
      <w:r>
        <w:rPr>
          <w:spacing w:val="31"/>
          <w:sz w:val="28"/>
        </w:rPr>
        <w:t xml:space="preserve"> </w:t>
      </w:r>
      <w:r>
        <w:rPr>
          <w:sz w:val="28"/>
        </w:rPr>
        <w:t>4</w:t>
      </w:r>
      <w:r>
        <w:rPr>
          <w:spacing w:val="25"/>
          <w:sz w:val="28"/>
        </w:rPr>
        <w:t xml:space="preserve"> </w:t>
      </w:r>
      <w:r>
        <w:rPr>
          <w:sz w:val="28"/>
        </w:rPr>
        <w:t>класса.</w:t>
      </w:r>
      <w:r>
        <w:rPr>
          <w:spacing w:val="2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27"/>
          <w:sz w:val="28"/>
        </w:rPr>
        <w:t xml:space="preserve"> </w:t>
      </w:r>
      <w:r>
        <w:rPr>
          <w:sz w:val="28"/>
        </w:rPr>
        <w:t>организацией</w:t>
      </w:r>
    </w:p>
    <w:p w:rsidR="007A46EE" w:rsidRDefault="007A46EE">
      <w:pPr>
        <w:pStyle w:val="a5"/>
        <w:spacing w:line="355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48" w:lineRule="auto"/>
        <w:ind w:right="159"/>
      </w:pPr>
      <w:r>
        <w:t>осуществляется координация и контроль объёма домашнего задания обучающихся каждого класса по всем предметам в соответствии с Гигиеническими нормативами.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905"/>
        </w:tabs>
        <w:spacing w:before="12" w:line="350" w:lineRule="auto"/>
        <w:ind w:right="135" w:firstLine="710"/>
        <w:jc w:val="both"/>
        <w:rPr>
          <w:sz w:val="28"/>
        </w:rPr>
      </w:pPr>
      <w:r>
        <w:rPr>
          <w:sz w:val="28"/>
        </w:rPr>
        <w:t>План</w:t>
      </w:r>
      <w:r>
        <w:rPr>
          <w:spacing w:val="72"/>
          <w:sz w:val="28"/>
        </w:rPr>
        <w:t xml:space="preserve">  </w:t>
      </w:r>
      <w:r>
        <w:rPr>
          <w:sz w:val="28"/>
        </w:rPr>
        <w:t>внеурочной</w:t>
      </w:r>
      <w:r>
        <w:rPr>
          <w:spacing w:val="72"/>
          <w:sz w:val="28"/>
        </w:rPr>
        <w:t xml:space="preserve">  </w:t>
      </w:r>
      <w:r>
        <w:rPr>
          <w:sz w:val="28"/>
        </w:rPr>
        <w:t>деятельности</w:t>
      </w:r>
      <w:r>
        <w:rPr>
          <w:spacing w:val="73"/>
          <w:sz w:val="28"/>
        </w:rPr>
        <w:t xml:space="preserve">  </w:t>
      </w:r>
      <w:r>
        <w:rPr>
          <w:sz w:val="28"/>
        </w:rPr>
        <w:t>определяет</w:t>
      </w:r>
      <w:r>
        <w:rPr>
          <w:spacing w:val="67"/>
          <w:sz w:val="28"/>
        </w:rPr>
        <w:t xml:space="preserve">  </w:t>
      </w:r>
      <w:r>
        <w:rPr>
          <w:sz w:val="28"/>
        </w:rPr>
        <w:t>формы</w:t>
      </w:r>
      <w:r>
        <w:rPr>
          <w:spacing w:val="70"/>
          <w:sz w:val="28"/>
        </w:rPr>
        <w:t xml:space="preserve">  </w:t>
      </w:r>
      <w:r>
        <w:rPr>
          <w:sz w:val="28"/>
        </w:rPr>
        <w:t>организации и объём внеурочной деятельности для обучающихся при освоении ими программы начального общего образования (до 1320 академических часов за четыре года обучения) с учётом образовательных потребностей и интересов обучающихся, запросов родителей (за</w:t>
      </w:r>
      <w:r>
        <w:rPr>
          <w:sz w:val="28"/>
        </w:rPr>
        <w:t>конных представителей) несовершеннолетних обучающихся, возможностей образовательной организации.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905"/>
        </w:tabs>
        <w:spacing w:before="17" w:line="352" w:lineRule="auto"/>
        <w:ind w:right="135" w:firstLine="710"/>
        <w:jc w:val="both"/>
        <w:rPr>
          <w:sz w:val="28"/>
        </w:rPr>
      </w:pPr>
      <w:r>
        <w:rPr>
          <w:sz w:val="28"/>
        </w:rPr>
        <w:t>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</w:t>
      </w:r>
      <w:r>
        <w:rPr>
          <w:sz w:val="28"/>
        </w:rPr>
        <w:t>я с учётом выбора участниками образовательных отношений учебных курсов внеурочной деятельности из перечня, предлагаемого образовательной организацией.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905"/>
        </w:tabs>
        <w:spacing w:line="352" w:lineRule="auto"/>
        <w:ind w:right="149" w:firstLine="710"/>
        <w:jc w:val="both"/>
        <w:rPr>
          <w:sz w:val="28"/>
        </w:rPr>
      </w:pPr>
      <w:r>
        <w:rPr>
          <w:sz w:val="28"/>
        </w:rPr>
        <w:t>При организации внеурочной деятельности обучающихся могут использоваться возможности организаций дополнит</w:t>
      </w:r>
      <w:r>
        <w:rPr>
          <w:sz w:val="28"/>
        </w:rPr>
        <w:t>ельного образования (учреждения культуры, спорта). В целях организации внеурочной деятельности образовательная организация может заключать договоры с учреждениями дополнительного образования.</w:t>
      </w:r>
    </w:p>
    <w:p w:rsidR="007A46EE" w:rsidRDefault="007A46EE">
      <w:pPr>
        <w:pStyle w:val="a3"/>
        <w:spacing w:before="150"/>
        <w:ind w:left="0"/>
        <w:jc w:val="left"/>
      </w:pPr>
    </w:p>
    <w:p w:rsidR="007A46EE" w:rsidRDefault="009E1D98">
      <w:pPr>
        <w:pStyle w:val="1"/>
        <w:numPr>
          <w:ilvl w:val="0"/>
          <w:numId w:val="36"/>
        </w:numPr>
        <w:tabs>
          <w:tab w:val="left" w:pos="1802"/>
          <w:tab w:val="left" w:pos="3849"/>
          <w:tab w:val="left" w:pos="5231"/>
          <w:tab w:val="left" w:pos="6504"/>
          <w:tab w:val="left" w:pos="7680"/>
        </w:tabs>
        <w:ind w:left="1802" w:hanging="421"/>
        <w:jc w:val="left"/>
      </w:pPr>
      <w:bookmarkStart w:id="158" w:name="40._Календарный_учебный_график_МКОУ_«Мет"/>
      <w:bookmarkEnd w:id="158"/>
      <w:r>
        <w:rPr>
          <w:spacing w:val="-2"/>
        </w:rPr>
        <w:t>Календарный</w:t>
      </w:r>
      <w:r>
        <w:tab/>
      </w:r>
      <w:r>
        <w:rPr>
          <w:spacing w:val="-2"/>
        </w:rPr>
        <w:t>учебный</w:t>
      </w:r>
      <w:r>
        <w:tab/>
      </w:r>
      <w:r>
        <w:rPr>
          <w:spacing w:val="-2"/>
        </w:rPr>
        <w:t>график</w:t>
      </w:r>
      <w:r>
        <w:tab/>
      </w:r>
      <w:r>
        <w:rPr>
          <w:spacing w:val="-4"/>
        </w:rPr>
        <w:t>МКОУ</w:t>
      </w:r>
      <w:r>
        <w:tab/>
      </w:r>
      <w:r>
        <w:rPr>
          <w:spacing w:val="-2"/>
        </w:rPr>
        <w:t>«Метрадинская</w:t>
      </w:r>
    </w:p>
    <w:p w:rsidR="007A46EE" w:rsidRDefault="009E1D98">
      <w:pPr>
        <w:spacing w:before="158"/>
        <w:ind w:right="701"/>
        <w:jc w:val="center"/>
        <w:rPr>
          <w:b/>
          <w:sz w:val="28"/>
        </w:rPr>
      </w:pPr>
      <w:r>
        <w:rPr>
          <w:b/>
          <w:spacing w:val="-4"/>
          <w:sz w:val="28"/>
        </w:rPr>
        <w:t>СОШ-</w:t>
      </w:r>
      <w:r>
        <w:rPr>
          <w:b/>
          <w:spacing w:val="-2"/>
          <w:sz w:val="28"/>
        </w:rPr>
        <w:t>сад».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767"/>
        </w:tabs>
        <w:spacing w:before="149" w:line="355" w:lineRule="auto"/>
        <w:ind w:right="144" w:firstLine="710"/>
        <w:jc w:val="both"/>
        <w:rPr>
          <w:sz w:val="28"/>
        </w:rPr>
      </w:pPr>
      <w:r>
        <w:rPr>
          <w:sz w:val="28"/>
        </w:rPr>
        <w:t>В МКОУ «Метрадинская СОШ-сад» организация образовательной деятельности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80"/>
          <w:sz w:val="28"/>
        </w:rPr>
        <w:t xml:space="preserve"> </w:t>
      </w:r>
      <w:r>
        <w:rPr>
          <w:sz w:val="28"/>
        </w:rPr>
        <w:t>четвертям.</w:t>
      </w:r>
      <w:r>
        <w:rPr>
          <w:spacing w:val="80"/>
          <w:sz w:val="28"/>
        </w:rPr>
        <w:t xml:space="preserve"> </w:t>
      </w:r>
      <w:r>
        <w:rPr>
          <w:sz w:val="28"/>
        </w:rPr>
        <w:t>МКОУ</w:t>
      </w:r>
    </w:p>
    <w:p w:rsidR="007A46EE" w:rsidRDefault="009E1D98">
      <w:pPr>
        <w:pStyle w:val="a3"/>
        <w:spacing w:line="350" w:lineRule="auto"/>
        <w:ind w:right="135"/>
      </w:pPr>
      <w:r>
        <w:t>«Метрадинская СОШ-сад» определил режим работы: 5-дневная учебная неделя с учетом законодательства Российской Федерации.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767"/>
        </w:tabs>
        <w:spacing w:line="355" w:lineRule="auto"/>
        <w:ind w:right="146" w:firstLine="710"/>
        <w:jc w:val="both"/>
        <w:rPr>
          <w:sz w:val="28"/>
        </w:rPr>
      </w:pPr>
      <w:r>
        <w:rPr>
          <w:sz w:val="28"/>
        </w:rPr>
        <w:t>Продолжительность учебного года при получении начального общего образования составляет 34 недели, в 1 классе – 33 недели.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767"/>
        </w:tabs>
        <w:spacing w:line="355" w:lineRule="auto"/>
        <w:ind w:right="132" w:firstLine="710"/>
        <w:jc w:val="both"/>
        <w:rPr>
          <w:sz w:val="28"/>
        </w:rPr>
      </w:pPr>
      <w:r>
        <w:rPr>
          <w:sz w:val="28"/>
        </w:rPr>
        <w:t>Учебный год в образовательной организации начинается 1 сентября.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Если этот день приходится на выходной день, то в этом случае учебный </w:t>
      </w:r>
      <w:r>
        <w:rPr>
          <w:sz w:val="28"/>
        </w:rPr>
        <w:t>год начинается в первый, следующий за ним, рабочий день.</w:t>
      </w:r>
    </w:p>
    <w:p w:rsidR="007A46EE" w:rsidRDefault="007A46EE">
      <w:pPr>
        <w:pStyle w:val="a5"/>
        <w:spacing w:line="355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1"/>
          <w:numId w:val="36"/>
        </w:numPr>
        <w:tabs>
          <w:tab w:val="left" w:pos="1767"/>
        </w:tabs>
        <w:spacing w:line="350" w:lineRule="auto"/>
        <w:ind w:right="142" w:firstLine="710"/>
        <w:jc w:val="both"/>
        <w:rPr>
          <w:sz w:val="28"/>
        </w:rPr>
      </w:pPr>
      <w:r>
        <w:rPr>
          <w:sz w:val="28"/>
        </w:rPr>
        <w:t>Учебный год в образовательной организации заканчивается 31мая. Если этот день приходится на выходной день, то в этом случае учебный год</w:t>
      </w:r>
      <w:r>
        <w:rPr>
          <w:spacing w:val="40"/>
          <w:sz w:val="28"/>
        </w:rPr>
        <w:t xml:space="preserve"> </w:t>
      </w:r>
      <w:r>
        <w:rPr>
          <w:sz w:val="28"/>
        </w:rPr>
        <w:t>заканчивается в предыдущий рабочий день.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767"/>
        </w:tabs>
        <w:spacing w:before="11" w:line="350" w:lineRule="auto"/>
        <w:ind w:right="149" w:firstLine="710"/>
        <w:jc w:val="both"/>
        <w:rPr>
          <w:sz w:val="28"/>
        </w:rPr>
      </w:pPr>
      <w:r>
        <w:rPr>
          <w:sz w:val="28"/>
        </w:rPr>
        <w:t>С ц</w:t>
      </w:r>
      <w:r>
        <w:rPr>
          <w:sz w:val="28"/>
        </w:rPr>
        <w:t>елью профилактики переутомления в федеральном календарном учебном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графике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чередование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периодов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 xml:space="preserve">времени и каникул. Продолжительность каникул должна составлять не менее 7 календарных </w:t>
      </w:r>
      <w:r>
        <w:rPr>
          <w:spacing w:val="-2"/>
          <w:sz w:val="28"/>
        </w:rPr>
        <w:t>дней.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767"/>
          <w:tab w:val="left" w:pos="5150"/>
          <w:tab w:val="left" w:pos="7133"/>
          <w:tab w:val="left" w:pos="9274"/>
        </w:tabs>
        <w:spacing w:before="7" w:line="352" w:lineRule="auto"/>
        <w:ind w:right="134" w:firstLine="710"/>
        <w:jc w:val="both"/>
        <w:rPr>
          <w:sz w:val="28"/>
        </w:rPr>
      </w:pPr>
      <w:r>
        <w:rPr>
          <w:spacing w:val="-2"/>
          <w:sz w:val="28"/>
        </w:rPr>
        <w:t>Продолжительность</w:t>
      </w:r>
      <w:r>
        <w:rPr>
          <w:sz w:val="28"/>
        </w:rPr>
        <w:tab/>
      </w:r>
      <w:r>
        <w:rPr>
          <w:spacing w:val="-2"/>
          <w:sz w:val="28"/>
        </w:rPr>
        <w:t>учебных</w:t>
      </w:r>
      <w:r>
        <w:rPr>
          <w:sz w:val="28"/>
        </w:rPr>
        <w:tab/>
      </w:r>
      <w:r>
        <w:rPr>
          <w:spacing w:val="-2"/>
          <w:sz w:val="28"/>
        </w:rPr>
        <w:t>четвертей</w:t>
      </w:r>
      <w:r>
        <w:rPr>
          <w:sz w:val="28"/>
        </w:rPr>
        <w:tab/>
      </w:r>
      <w:r>
        <w:rPr>
          <w:spacing w:val="-2"/>
          <w:sz w:val="28"/>
        </w:rPr>
        <w:t>состав</w:t>
      </w:r>
      <w:r>
        <w:rPr>
          <w:spacing w:val="-2"/>
          <w:sz w:val="28"/>
        </w:rPr>
        <w:t xml:space="preserve">ляет: </w:t>
      </w:r>
      <w:r>
        <w:rPr>
          <w:sz w:val="28"/>
        </w:rPr>
        <w:t>I четверть – 8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учебных недель</w:t>
      </w:r>
      <w:r>
        <w:rPr>
          <w:spacing w:val="40"/>
          <w:sz w:val="28"/>
        </w:rPr>
        <w:t xml:space="preserve"> </w:t>
      </w:r>
      <w:r>
        <w:rPr>
          <w:sz w:val="28"/>
        </w:rPr>
        <w:t>(для</w:t>
      </w:r>
      <w:r>
        <w:rPr>
          <w:spacing w:val="40"/>
          <w:sz w:val="28"/>
        </w:rPr>
        <w:t xml:space="preserve"> </w:t>
      </w:r>
      <w:r>
        <w:rPr>
          <w:sz w:val="28"/>
        </w:rPr>
        <w:t>1–4 классов); II</w:t>
      </w:r>
      <w:r>
        <w:rPr>
          <w:spacing w:val="40"/>
          <w:sz w:val="28"/>
        </w:rPr>
        <w:t xml:space="preserve"> </w:t>
      </w:r>
      <w:r>
        <w:rPr>
          <w:sz w:val="28"/>
        </w:rPr>
        <w:t>четверть</w:t>
      </w:r>
      <w:r>
        <w:rPr>
          <w:spacing w:val="40"/>
          <w:sz w:val="28"/>
        </w:rPr>
        <w:t xml:space="preserve"> </w:t>
      </w:r>
      <w:r>
        <w:rPr>
          <w:sz w:val="28"/>
        </w:rPr>
        <w:t>– 8</w:t>
      </w:r>
      <w:r>
        <w:rPr>
          <w:spacing w:val="40"/>
          <w:sz w:val="28"/>
        </w:rPr>
        <w:t xml:space="preserve"> </w:t>
      </w:r>
      <w:r>
        <w:rPr>
          <w:sz w:val="28"/>
        </w:rPr>
        <w:t>учебных недель (для 1–4 классов); III четверть – 11 учебных недель (для 2–4 классов), 10 учебных недель (для 1 классов); IV четверть – 7 учебных недель (для 1–4 классов).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057"/>
        </w:tabs>
        <w:spacing w:line="316" w:lineRule="exact"/>
        <w:ind w:left="1057" w:hanging="632"/>
        <w:jc w:val="both"/>
        <w:rPr>
          <w:sz w:val="28"/>
        </w:rPr>
      </w:pPr>
      <w:r>
        <w:rPr>
          <w:spacing w:val="-2"/>
          <w:sz w:val="28"/>
        </w:rPr>
        <w:t>Продолжительно</w:t>
      </w:r>
      <w:r>
        <w:rPr>
          <w:spacing w:val="-2"/>
          <w:sz w:val="28"/>
        </w:rPr>
        <w:t>сть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каникул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составляет:</w:t>
      </w:r>
    </w:p>
    <w:p w:rsidR="007A46EE" w:rsidRDefault="009E1D98">
      <w:pPr>
        <w:pStyle w:val="a3"/>
        <w:tabs>
          <w:tab w:val="left" w:pos="1640"/>
          <w:tab w:val="left" w:pos="3133"/>
          <w:tab w:val="left" w:pos="3441"/>
          <w:tab w:val="left" w:pos="4708"/>
          <w:tab w:val="left" w:pos="5981"/>
          <w:tab w:val="left" w:pos="7450"/>
          <w:tab w:val="left" w:pos="7805"/>
          <w:tab w:val="left" w:pos="8305"/>
          <w:tab w:val="left" w:pos="10067"/>
        </w:tabs>
        <w:spacing w:before="158" w:line="348" w:lineRule="auto"/>
        <w:ind w:right="154" w:firstLine="710"/>
        <w:jc w:val="left"/>
      </w:pPr>
      <w:r>
        <w:rPr>
          <w:spacing w:val="-6"/>
        </w:rPr>
        <w:t>по</w:t>
      </w:r>
      <w:r>
        <w:tab/>
      </w:r>
      <w:r>
        <w:rPr>
          <w:spacing w:val="-2"/>
        </w:rPr>
        <w:t>окончании</w:t>
      </w:r>
      <w:r>
        <w:tab/>
      </w:r>
      <w:r>
        <w:rPr>
          <w:spacing w:val="-10"/>
        </w:rPr>
        <w:t>I</w:t>
      </w:r>
      <w:r>
        <w:tab/>
      </w:r>
      <w:r>
        <w:rPr>
          <w:spacing w:val="-2"/>
        </w:rPr>
        <w:t>четверти</w:t>
      </w:r>
      <w:r>
        <w:tab/>
      </w:r>
      <w:r>
        <w:rPr>
          <w:spacing w:val="-2"/>
        </w:rPr>
        <w:t>(осенние</w:t>
      </w:r>
      <w:r>
        <w:tab/>
      </w:r>
      <w:r>
        <w:rPr>
          <w:spacing w:val="-2"/>
        </w:rPr>
        <w:t>каникулы)</w:t>
      </w:r>
      <w:r>
        <w:tab/>
      </w:r>
      <w:r>
        <w:rPr>
          <w:spacing w:val="-10"/>
        </w:rPr>
        <w:t>–</w:t>
      </w:r>
      <w:r>
        <w:tab/>
      </w:r>
      <w:r>
        <w:rPr>
          <w:spacing w:val="-6"/>
        </w:rPr>
        <w:t>10</w:t>
      </w:r>
      <w:r>
        <w:tab/>
      </w:r>
      <w:r>
        <w:rPr>
          <w:spacing w:val="-2"/>
        </w:rPr>
        <w:t>календарных</w:t>
      </w:r>
      <w:r>
        <w:tab/>
      </w:r>
      <w:r>
        <w:rPr>
          <w:spacing w:val="-6"/>
        </w:rPr>
        <w:t xml:space="preserve">дней </w:t>
      </w:r>
      <w:r>
        <w:t>(для 1–4 классов);</w:t>
      </w:r>
    </w:p>
    <w:p w:rsidR="007A46EE" w:rsidRDefault="009E1D98">
      <w:pPr>
        <w:pStyle w:val="a3"/>
        <w:tabs>
          <w:tab w:val="left" w:pos="1640"/>
          <w:tab w:val="left" w:pos="3133"/>
          <w:tab w:val="left" w:pos="3532"/>
          <w:tab w:val="left" w:pos="4804"/>
          <w:tab w:val="left" w:pos="5976"/>
          <w:tab w:val="left" w:pos="7445"/>
          <w:tab w:val="left" w:pos="7800"/>
          <w:tab w:val="left" w:pos="8300"/>
          <w:tab w:val="left" w:pos="10067"/>
        </w:tabs>
        <w:spacing w:before="7" w:line="357" w:lineRule="auto"/>
        <w:ind w:right="154" w:firstLine="710"/>
        <w:jc w:val="left"/>
      </w:pPr>
      <w:r>
        <w:rPr>
          <w:spacing w:val="-6"/>
        </w:rPr>
        <w:t>по</w:t>
      </w:r>
      <w:r>
        <w:tab/>
      </w:r>
      <w:r>
        <w:rPr>
          <w:spacing w:val="-2"/>
        </w:rPr>
        <w:t>окончании</w:t>
      </w:r>
      <w:r>
        <w:tab/>
      </w:r>
      <w:r>
        <w:rPr>
          <w:spacing w:val="-6"/>
        </w:rPr>
        <w:t>II</w:t>
      </w:r>
      <w:r>
        <w:tab/>
      </w:r>
      <w:r>
        <w:rPr>
          <w:spacing w:val="-2"/>
        </w:rPr>
        <w:t>четверти</w:t>
      </w:r>
      <w:r>
        <w:tab/>
      </w:r>
      <w:r>
        <w:rPr>
          <w:spacing w:val="-2"/>
        </w:rPr>
        <w:t>(зимние</w:t>
      </w:r>
      <w:r>
        <w:tab/>
      </w:r>
      <w:r>
        <w:rPr>
          <w:spacing w:val="-2"/>
        </w:rPr>
        <w:t>каникулы)</w:t>
      </w:r>
      <w:r>
        <w:tab/>
      </w:r>
      <w:r>
        <w:rPr>
          <w:spacing w:val="-10"/>
        </w:rPr>
        <w:t>–</w:t>
      </w:r>
      <w:r>
        <w:tab/>
      </w:r>
      <w:r>
        <w:rPr>
          <w:spacing w:val="-6"/>
        </w:rPr>
        <w:t>10</w:t>
      </w:r>
      <w:r>
        <w:tab/>
      </w:r>
      <w:r>
        <w:rPr>
          <w:spacing w:val="-2"/>
        </w:rPr>
        <w:t>календарных</w:t>
      </w:r>
      <w:r>
        <w:tab/>
      </w:r>
      <w:r>
        <w:rPr>
          <w:spacing w:val="-6"/>
        </w:rPr>
        <w:t xml:space="preserve">дней </w:t>
      </w:r>
      <w:r>
        <w:t>(для 1–4 классов);</w:t>
      </w:r>
    </w:p>
    <w:p w:rsidR="007A46EE" w:rsidRDefault="009E1D98">
      <w:pPr>
        <w:pStyle w:val="a3"/>
        <w:spacing w:line="318" w:lineRule="exact"/>
        <w:ind w:left="1136"/>
        <w:jc w:val="left"/>
      </w:pPr>
      <w:r>
        <w:t>дополнительные</w:t>
      </w:r>
      <w:r>
        <w:rPr>
          <w:spacing w:val="-8"/>
        </w:rPr>
        <w:t xml:space="preserve"> </w:t>
      </w:r>
      <w:r>
        <w:t>каникулы</w:t>
      </w:r>
      <w:r>
        <w:rPr>
          <w:spacing w:val="-4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9</w:t>
      </w:r>
      <w:r>
        <w:rPr>
          <w:spacing w:val="-10"/>
        </w:rPr>
        <w:t xml:space="preserve"> </w:t>
      </w:r>
      <w:r>
        <w:t>календарных</w:t>
      </w:r>
      <w:r>
        <w:rPr>
          <w:spacing w:val="-16"/>
        </w:rPr>
        <w:t xml:space="preserve"> </w:t>
      </w:r>
      <w:r>
        <w:t>дней</w:t>
      </w:r>
      <w:r>
        <w:rPr>
          <w:spacing w:val="-9"/>
        </w:rPr>
        <w:t xml:space="preserve"> </w:t>
      </w:r>
      <w:r>
        <w:t>(для</w:t>
      </w:r>
      <w:r>
        <w:rPr>
          <w:spacing w:val="-8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rPr>
          <w:spacing w:val="-2"/>
        </w:rPr>
        <w:t>классов);</w:t>
      </w:r>
    </w:p>
    <w:p w:rsidR="007A46EE" w:rsidRDefault="009E1D98">
      <w:pPr>
        <w:pStyle w:val="a3"/>
        <w:spacing w:before="149" w:line="355" w:lineRule="auto"/>
        <w:ind w:right="275" w:firstLine="710"/>
        <w:jc w:val="left"/>
      </w:pPr>
      <w:r>
        <w:t>по</w:t>
      </w:r>
      <w:r>
        <w:rPr>
          <w:spacing w:val="40"/>
        </w:rPr>
        <w:t xml:space="preserve"> </w:t>
      </w:r>
      <w:r>
        <w:t>окончании</w:t>
      </w:r>
      <w:r>
        <w:rPr>
          <w:spacing w:val="40"/>
        </w:rPr>
        <w:t xml:space="preserve"> </w:t>
      </w:r>
      <w:r>
        <w:t>III</w:t>
      </w:r>
      <w:r>
        <w:rPr>
          <w:spacing w:val="40"/>
        </w:rPr>
        <w:t xml:space="preserve"> </w:t>
      </w:r>
      <w:r>
        <w:t>четверти</w:t>
      </w:r>
      <w:r>
        <w:rPr>
          <w:spacing w:val="77"/>
        </w:rPr>
        <w:t xml:space="preserve"> </w:t>
      </w:r>
      <w:r>
        <w:t>(весенние</w:t>
      </w:r>
      <w:r>
        <w:rPr>
          <w:spacing w:val="79"/>
        </w:rPr>
        <w:t xml:space="preserve"> </w:t>
      </w:r>
      <w:r>
        <w:t>каникулы)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10</w:t>
      </w:r>
      <w:r>
        <w:rPr>
          <w:spacing w:val="40"/>
        </w:rPr>
        <w:t xml:space="preserve"> </w:t>
      </w:r>
      <w:r>
        <w:t>календарных</w:t>
      </w:r>
      <w:r>
        <w:rPr>
          <w:spacing w:val="40"/>
        </w:rPr>
        <w:t xml:space="preserve"> </w:t>
      </w:r>
      <w:r>
        <w:t>дней</w:t>
      </w:r>
      <w:r>
        <w:rPr>
          <w:spacing w:val="40"/>
        </w:rPr>
        <w:t xml:space="preserve"> </w:t>
      </w:r>
      <w:r>
        <w:t>(для 1–4 классов);</w:t>
      </w:r>
    </w:p>
    <w:p w:rsidR="007A46EE" w:rsidRDefault="009E1D98">
      <w:pPr>
        <w:pStyle w:val="a3"/>
        <w:spacing w:line="319" w:lineRule="exact"/>
        <w:ind w:left="1136"/>
        <w:jc w:val="left"/>
      </w:pPr>
      <w:r>
        <w:t>по</w:t>
      </w:r>
      <w:r>
        <w:rPr>
          <w:spacing w:val="-11"/>
        </w:rPr>
        <w:t xml:space="preserve"> </w:t>
      </w:r>
      <w:r>
        <w:t>окончании</w:t>
      </w:r>
      <w:r>
        <w:rPr>
          <w:spacing w:val="-6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года</w:t>
      </w:r>
      <w:r>
        <w:rPr>
          <w:spacing w:val="-10"/>
        </w:rPr>
        <w:t xml:space="preserve"> </w:t>
      </w:r>
      <w:r>
        <w:t>(летние</w:t>
      </w:r>
      <w:r>
        <w:rPr>
          <w:spacing w:val="-9"/>
        </w:rPr>
        <w:t xml:space="preserve"> </w:t>
      </w:r>
      <w:r>
        <w:t>каникулы)</w:t>
      </w:r>
      <w:r>
        <w:rPr>
          <w:spacing w:val="-7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менее</w:t>
      </w:r>
      <w:r>
        <w:rPr>
          <w:spacing w:val="-9"/>
        </w:rPr>
        <w:t xml:space="preserve"> </w:t>
      </w:r>
      <w:r>
        <w:t>8</w:t>
      </w:r>
      <w:r>
        <w:rPr>
          <w:spacing w:val="-10"/>
        </w:rPr>
        <w:t xml:space="preserve"> </w:t>
      </w:r>
      <w:r>
        <w:rPr>
          <w:spacing w:val="-2"/>
        </w:rPr>
        <w:t>недель.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524"/>
          <w:tab w:val="left" w:pos="1767"/>
          <w:tab w:val="left" w:pos="4007"/>
          <w:tab w:val="left" w:pos="5011"/>
          <w:tab w:val="left" w:pos="6720"/>
          <w:tab w:val="left" w:pos="9952"/>
        </w:tabs>
        <w:spacing w:before="149" w:line="350" w:lineRule="auto"/>
        <w:ind w:right="137" w:firstLine="710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80"/>
          <w:sz w:val="28"/>
        </w:rPr>
        <w:t xml:space="preserve">    </w:t>
      </w:r>
      <w:r>
        <w:rPr>
          <w:sz w:val="28"/>
        </w:rPr>
        <w:t>урока</w:t>
      </w:r>
      <w:r>
        <w:rPr>
          <w:spacing w:val="80"/>
          <w:sz w:val="28"/>
        </w:rPr>
        <w:t xml:space="preserve">    </w:t>
      </w:r>
      <w:r>
        <w:rPr>
          <w:sz w:val="28"/>
        </w:rPr>
        <w:t>не</w:t>
      </w:r>
      <w:r>
        <w:rPr>
          <w:spacing w:val="80"/>
          <w:sz w:val="28"/>
        </w:rPr>
        <w:t xml:space="preserve">    </w:t>
      </w:r>
      <w:r>
        <w:rPr>
          <w:sz w:val="28"/>
        </w:rPr>
        <w:t>превышает</w:t>
      </w:r>
      <w:r>
        <w:rPr>
          <w:spacing w:val="80"/>
          <w:sz w:val="28"/>
        </w:rPr>
        <w:t xml:space="preserve">    </w:t>
      </w:r>
      <w:r>
        <w:rPr>
          <w:sz w:val="28"/>
        </w:rPr>
        <w:t>45</w:t>
      </w:r>
      <w:r>
        <w:rPr>
          <w:spacing w:val="80"/>
          <w:sz w:val="28"/>
        </w:rPr>
        <w:t xml:space="preserve">    </w:t>
      </w:r>
      <w:r>
        <w:rPr>
          <w:sz w:val="28"/>
        </w:rPr>
        <w:t>минут,</w:t>
      </w:r>
      <w:r>
        <w:rPr>
          <w:spacing w:val="80"/>
          <w:sz w:val="28"/>
        </w:rPr>
        <w:t xml:space="preserve"> </w:t>
      </w:r>
      <w:r>
        <w:rPr>
          <w:spacing w:val="-6"/>
          <w:sz w:val="28"/>
        </w:rPr>
        <w:t>за</w:t>
      </w:r>
      <w:r>
        <w:rPr>
          <w:sz w:val="28"/>
        </w:rPr>
        <w:tab/>
      </w:r>
      <w:r>
        <w:rPr>
          <w:spacing w:val="-2"/>
          <w:sz w:val="28"/>
        </w:rPr>
        <w:t>исключением</w:t>
      </w:r>
      <w:r>
        <w:rPr>
          <w:sz w:val="28"/>
        </w:rPr>
        <w:tab/>
      </w:r>
      <w:r>
        <w:rPr>
          <w:spacing w:val="-10"/>
          <w:sz w:val="28"/>
        </w:rPr>
        <w:t>1</w:t>
      </w:r>
      <w:r>
        <w:rPr>
          <w:sz w:val="28"/>
        </w:rPr>
        <w:tab/>
      </w:r>
      <w:r>
        <w:rPr>
          <w:spacing w:val="-2"/>
          <w:sz w:val="28"/>
        </w:rPr>
        <w:t>класса,</w:t>
      </w:r>
      <w:r>
        <w:rPr>
          <w:sz w:val="28"/>
        </w:rPr>
        <w:tab/>
      </w:r>
      <w:r>
        <w:rPr>
          <w:spacing w:val="-2"/>
          <w:sz w:val="28"/>
        </w:rPr>
        <w:t>продолжительность</w:t>
      </w:r>
      <w:r>
        <w:rPr>
          <w:sz w:val="28"/>
        </w:rPr>
        <w:tab/>
      </w:r>
      <w:r>
        <w:rPr>
          <w:spacing w:val="-2"/>
          <w:sz w:val="28"/>
        </w:rPr>
        <w:t xml:space="preserve">урока </w:t>
      </w:r>
      <w:r>
        <w:rPr>
          <w:sz w:val="28"/>
        </w:rPr>
        <w:t>в которых не должна превышать 40 минут.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767"/>
        </w:tabs>
        <w:spacing w:before="6" w:line="350" w:lineRule="auto"/>
        <w:ind w:right="144" w:firstLine="710"/>
        <w:jc w:val="both"/>
        <w:rPr>
          <w:sz w:val="28"/>
        </w:rPr>
      </w:pPr>
      <w:r>
        <w:rPr>
          <w:sz w:val="28"/>
        </w:rPr>
        <w:t>Продолжительность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перемен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между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уроками</w:t>
      </w:r>
      <w:r>
        <w:rPr>
          <w:spacing w:val="80"/>
          <w:w w:val="150"/>
          <w:sz w:val="28"/>
        </w:rPr>
        <w:t xml:space="preserve">   </w:t>
      </w:r>
      <w:r>
        <w:rPr>
          <w:sz w:val="28"/>
        </w:rPr>
        <w:t>составляет 5 минут, большой перемены (после 3 и 4</w:t>
      </w:r>
      <w:r>
        <w:rPr>
          <w:spacing w:val="40"/>
          <w:sz w:val="28"/>
        </w:rPr>
        <w:t xml:space="preserve"> </w:t>
      </w:r>
      <w:r>
        <w:rPr>
          <w:sz w:val="28"/>
        </w:rPr>
        <w:t>уроков) – 10 минут.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905"/>
        </w:tabs>
        <w:spacing w:before="10" w:line="350" w:lineRule="auto"/>
        <w:ind w:right="146" w:firstLine="710"/>
        <w:jc w:val="both"/>
        <w:rPr>
          <w:sz w:val="28"/>
        </w:rPr>
      </w:pPr>
      <w:r>
        <w:rPr>
          <w:sz w:val="28"/>
        </w:rPr>
        <w:t>Расписание уроков составлено с учетом дневной и недельной умственной работоспособности обучающихся и шкалы трудности учебных предметов, определенной Гигиеническими нормативами.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905"/>
        </w:tabs>
        <w:spacing w:before="2" w:line="355" w:lineRule="auto"/>
        <w:ind w:right="150" w:firstLine="710"/>
        <w:jc w:val="both"/>
        <w:rPr>
          <w:sz w:val="28"/>
        </w:rPr>
      </w:pPr>
      <w:r>
        <w:rPr>
          <w:sz w:val="28"/>
        </w:rPr>
        <w:t>Образовательная</w:t>
      </w:r>
      <w:r>
        <w:rPr>
          <w:spacing w:val="73"/>
          <w:sz w:val="28"/>
        </w:rPr>
        <w:t xml:space="preserve">  </w:t>
      </w:r>
      <w:r>
        <w:rPr>
          <w:sz w:val="28"/>
        </w:rPr>
        <w:t>недельная</w:t>
      </w:r>
      <w:r>
        <w:rPr>
          <w:spacing w:val="72"/>
          <w:sz w:val="28"/>
        </w:rPr>
        <w:t xml:space="preserve">  </w:t>
      </w:r>
      <w:r>
        <w:rPr>
          <w:sz w:val="28"/>
        </w:rPr>
        <w:t>нагрузка</w:t>
      </w:r>
      <w:r>
        <w:rPr>
          <w:spacing w:val="74"/>
          <w:sz w:val="28"/>
        </w:rPr>
        <w:t xml:space="preserve">  </w:t>
      </w:r>
      <w:r>
        <w:rPr>
          <w:sz w:val="28"/>
        </w:rPr>
        <w:t>распределяется</w:t>
      </w:r>
      <w:r>
        <w:rPr>
          <w:spacing w:val="71"/>
          <w:sz w:val="28"/>
        </w:rPr>
        <w:t xml:space="preserve">  </w:t>
      </w:r>
      <w:r>
        <w:rPr>
          <w:sz w:val="28"/>
        </w:rPr>
        <w:t>равномерно в течение учебной недели</w:t>
      </w:r>
    </w:p>
    <w:p w:rsidR="007A46EE" w:rsidRDefault="007A46EE">
      <w:pPr>
        <w:pStyle w:val="a5"/>
        <w:spacing w:line="355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1"/>
          <w:numId w:val="36"/>
        </w:numPr>
        <w:tabs>
          <w:tab w:val="left" w:pos="1905"/>
        </w:tabs>
        <w:spacing w:line="348" w:lineRule="auto"/>
        <w:ind w:right="151" w:firstLine="710"/>
        <w:jc w:val="both"/>
        <w:rPr>
          <w:sz w:val="28"/>
        </w:rPr>
      </w:pPr>
      <w:r>
        <w:rPr>
          <w:sz w:val="28"/>
        </w:rPr>
        <w:t xml:space="preserve">Обучение в 1 классе осуществляется с соблюдением следующих </w:t>
      </w:r>
      <w:r>
        <w:rPr>
          <w:spacing w:val="-2"/>
          <w:sz w:val="28"/>
        </w:rPr>
        <w:t>требований:</w:t>
      </w:r>
    </w:p>
    <w:p w:rsidR="007A46EE" w:rsidRDefault="009E1D98">
      <w:pPr>
        <w:pStyle w:val="a3"/>
        <w:spacing w:before="12" w:line="352" w:lineRule="auto"/>
        <w:ind w:right="138" w:firstLine="710"/>
      </w:pPr>
      <w:r>
        <w:t>учебные занятия проводятся по 5-дневной учебной неделе и только в первую смену,</w:t>
      </w:r>
      <w:r>
        <w:rPr>
          <w:spacing w:val="80"/>
        </w:rPr>
        <w:t xml:space="preserve"> </w:t>
      </w:r>
      <w:r>
        <w:t>обучение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первом</w:t>
      </w:r>
      <w:r>
        <w:rPr>
          <w:spacing w:val="40"/>
        </w:rPr>
        <w:t xml:space="preserve"> </w:t>
      </w:r>
      <w:r>
        <w:t>полугодии: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сентябре,</w:t>
      </w:r>
      <w:r>
        <w:rPr>
          <w:spacing w:val="80"/>
        </w:rPr>
        <w:t xml:space="preserve"> </w:t>
      </w:r>
      <w:r>
        <w:t>октябре</w:t>
      </w:r>
      <w:r>
        <w:rPr>
          <w:spacing w:val="8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урока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день по</w:t>
      </w:r>
      <w:r>
        <w:rPr>
          <w:spacing w:val="20"/>
        </w:rPr>
        <w:t xml:space="preserve"> </w:t>
      </w:r>
      <w:r>
        <w:t>35</w:t>
      </w:r>
      <w:r>
        <w:rPr>
          <w:spacing w:val="21"/>
        </w:rPr>
        <w:t xml:space="preserve"> </w:t>
      </w:r>
      <w:r>
        <w:t>минут</w:t>
      </w:r>
      <w:r>
        <w:rPr>
          <w:spacing w:val="19"/>
        </w:rPr>
        <w:t xml:space="preserve"> </w:t>
      </w:r>
      <w:r>
        <w:t>каждый,</w:t>
      </w:r>
      <w:r>
        <w:rPr>
          <w:spacing w:val="29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ноябре</w:t>
      </w:r>
      <w:r>
        <w:rPr>
          <w:spacing w:val="32"/>
        </w:rPr>
        <w:t xml:space="preserve"> </w:t>
      </w:r>
      <w:r>
        <w:t>–</w:t>
      </w:r>
      <w:r>
        <w:rPr>
          <w:spacing w:val="17"/>
        </w:rPr>
        <w:t xml:space="preserve"> </w:t>
      </w:r>
      <w:r>
        <w:t>декабре</w:t>
      </w:r>
      <w:r>
        <w:rPr>
          <w:spacing w:val="28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4</w:t>
      </w:r>
      <w:r>
        <w:rPr>
          <w:spacing w:val="21"/>
        </w:rPr>
        <w:t xml:space="preserve"> </w:t>
      </w:r>
      <w:r>
        <w:t>урока</w:t>
      </w:r>
      <w:r>
        <w:rPr>
          <w:spacing w:val="3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35</w:t>
      </w:r>
      <w:r>
        <w:rPr>
          <w:spacing w:val="21"/>
        </w:rPr>
        <w:t xml:space="preserve"> </w:t>
      </w:r>
      <w:r>
        <w:t>минут</w:t>
      </w:r>
      <w:r>
        <w:rPr>
          <w:spacing w:val="20"/>
        </w:rPr>
        <w:t xml:space="preserve"> </w:t>
      </w:r>
      <w:r>
        <w:t>каждый; в январе – мае – по 4 урока в день по 40 минут каждый;</w:t>
      </w:r>
    </w:p>
    <w:p w:rsidR="007A46EE" w:rsidRDefault="009E1D98">
      <w:pPr>
        <w:pStyle w:val="a3"/>
        <w:spacing w:line="350" w:lineRule="auto"/>
        <w:ind w:right="167" w:firstLine="710"/>
      </w:pPr>
      <w:r>
        <w:t>в середине учебного дня организуется динамическая пауза продолжительностью не менее 40 минут;</w:t>
      </w:r>
    </w:p>
    <w:p w:rsidR="007A46EE" w:rsidRDefault="009E1D98">
      <w:pPr>
        <w:pStyle w:val="a3"/>
        <w:spacing w:before="4" w:line="355" w:lineRule="auto"/>
        <w:ind w:right="154" w:firstLine="710"/>
      </w:pPr>
      <w:r>
        <w:t>предостав</w:t>
      </w:r>
      <w:r>
        <w:t>ляются дополнительные недельные каникулы в середине третьей четверти.</w:t>
      </w:r>
      <w:r>
        <w:rPr>
          <w:spacing w:val="-3"/>
        </w:rPr>
        <w:t xml:space="preserve"> </w:t>
      </w:r>
      <w:r>
        <w:t>Возможна</w:t>
      </w:r>
      <w:r>
        <w:rPr>
          <w:spacing w:val="-5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9"/>
        </w:rPr>
        <w:t xml:space="preserve"> </w:t>
      </w:r>
      <w:r>
        <w:t>каникул</w:t>
      </w:r>
      <w:r>
        <w:rPr>
          <w:spacing w:val="-5"/>
        </w:rPr>
        <w:t xml:space="preserve"> </w:t>
      </w:r>
      <w:r>
        <w:t>независимо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четвертей.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906"/>
        </w:tabs>
        <w:spacing w:line="320" w:lineRule="exact"/>
        <w:ind w:left="1906" w:hanging="770"/>
        <w:jc w:val="both"/>
        <w:rPr>
          <w:sz w:val="28"/>
        </w:rPr>
      </w:pPr>
      <w:r>
        <w:rPr>
          <w:sz w:val="28"/>
        </w:rPr>
        <w:t>Занятия</w:t>
      </w:r>
      <w:r>
        <w:rPr>
          <w:spacing w:val="31"/>
          <w:sz w:val="28"/>
        </w:rPr>
        <w:t xml:space="preserve">  </w:t>
      </w:r>
      <w:r>
        <w:rPr>
          <w:sz w:val="28"/>
        </w:rPr>
        <w:t>начинаются</w:t>
      </w:r>
      <w:r>
        <w:rPr>
          <w:spacing w:val="38"/>
          <w:sz w:val="28"/>
        </w:rPr>
        <w:t xml:space="preserve">  </w:t>
      </w:r>
      <w:r>
        <w:rPr>
          <w:sz w:val="28"/>
        </w:rPr>
        <w:t>08</w:t>
      </w:r>
      <w:r>
        <w:rPr>
          <w:spacing w:val="33"/>
          <w:sz w:val="28"/>
        </w:rPr>
        <w:t xml:space="preserve">  </w:t>
      </w:r>
      <w:r>
        <w:rPr>
          <w:sz w:val="28"/>
        </w:rPr>
        <w:t>часов</w:t>
      </w:r>
      <w:r>
        <w:rPr>
          <w:spacing w:val="33"/>
          <w:sz w:val="28"/>
        </w:rPr>
        <w:t xml:space="preserve">  </w:t>
      </w:r>
      <w:r>
        <w:rPr>
          <w:sz w:val="28"/>
        </w:rPr>
        <w:t>утра</w:t>
      </w:r>
      <w:r>
        <w:rPr>
          <w:spacing w:val="33"/>
          <w:sz w:val="28"/>
        </w:rPr>
        <w:t xml:space="preserve">  </w:t>
      </w:r>
      <w:r>
        <w:rPr>
          <w:sz w:val="28"/>
        </w:rPr>
        <w:t>и</w:t>
      </w:r>
      <w:r>
        <w:rPr>
          <w:spacing w:val="34"/>
          <w:sz w:val="28"/>
        </w:rPr>
        <w:t xml:space="preserve">  </w:t>
      </w:r>
      <w:r>
        <w:rPr>
          <w:sz w:val="28"/>
        </w:rPr>
        <w:t>заканчиваются</w:t>
      </w:r>
      <w:r>
        <w:rPr>
          <w:spacing w:val="37"/>
          <w:sz w:val="28"/>
        </w:rPr>
        <w:t xml:space="preserve">  </w:t>
      </w:r>
      <w:r>
        <w:rPr>
          <w:sz w:val="28"/>
        </w:rPr>
        <w:t>не</w:t>
      </w:r>
      <w:r>
        <w:rPr>
          <w:spacing w:val="31"/>
          <w:sz w:val="28"/>
        </w:rPr>
        <w:t xml:space="preserve">  </w:t>
      </w:r>
      <w:r>
        <w:rPr>
          <w:spacing w:val="-2"/>
          <w:sz w:val="28"/>
        </w:rPr>
        <w:t>позднее</w:t>
      </w:r>
    </w:p>
    <w:p w:rsidR="007A46EE" w:rsidRDefault="009E1D98">
      <w:pPr>
        <w:pStyle w:val="a3"/>
        <w:spacing w:before="149"/>
      </w:pPr>
      <w:r>
        <w:t xml:space="preserve">18.20. </w:t>
      </w:r>
      <w:r>
        <w:rPr>
          <w:spacing w:val="-2"/>
        </w:rPr>
        <w:t>часов.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906"/>
        </w:tabs>
        <w:spacing w:before="153"/>
        <w:ind w:left="1906" w:hanging="770"/>
        <w:jc w:val="both"/>
        <w:rPr>
          <w:sz w:val="28"/>
        </w:rPr>
      </w:pPr>
      <w:r>
        <w:rPr>
          <w:sz w:val="28"/>
        </w:rPr>
        <w:t>Факультативные</w:t>
      </w:r>
      <w:r>
        <w:rPr>
          <w:spacing w:val="-12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18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дополнительного</w:t>
      </w:r>
    </w:p>
    <w:p w:rsidR="007A46EE" w:rsidRDefault="009E1D98">
      <w:pPr>
        <w:pStyle w:val="a3"/>
        <w:spacing w:before="149" w:line="355" w:lineRule="auto"/>
        <w:ind w:right="149"/>
      </w:pPr>
      <w:r>
        <w:t xml:space="preserve">образования запланированы на дни с наименьшим количеством обязательных </w:t>
      </w:r>
      <w:r>
        <w:rPr>
          <w:spacing w:val="-2"/>
        </w:rPr>
        <w:t>уроков.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905"/>
        </w:tabs>
        <w:spacing w:line="352" w:lineRule="auto"/>
        <w:ind w:right="145" w:firstLine="710"/>
        <w:jc w:val="both"/>
        <w:rPr>
          <w:sz w:val="28"/>
        </w:rPr>
      </w:pPr>
      <w:r>
        <w:rPr>
          <w:sz w:val="28"/>
        </w:rPr>
        <w:t>Календарный учебный график образовательной организации составлен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 учётом мнений участников образовательных отношений, региональных и этнокультурных </w:t>
      </w:r>
      <w:r>
        <w:rPr>
          <w:sz w:val="28"/>
        </w:rPr>
        <w:t>традиций, плановых мероприятий учреждений культуры региона и определяет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</w:t>
      </w:r>
      <w:r>
        <w:rPr>
          <w:sz w:val="28"/>
        </w:rPr>
        <w:t>а.</w:t>
      </w:r>
    </w:p>
    <w:p w:rsidR="007A46EE" w:rsidRDefault="007A46EE">
      <w:pPr>
        <w:pStyle w:val="a5"/>
        <w:spacing w:line="352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ind w:left="0"/>
        <w:jc w:val="left"/>
        <w:rPr>
          <w:sz w:val="20"/>
        </w:rPr>
      </w:pPr>
    </w:p>
    <w:p w:rsidR="007A46EE" w:rsidRDefault="007A46EE">
      <w:pPr>
        <w:pStyle w:val="a3"/>
        <w:spacing w:before="74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4826"/>
      </w:tblGrid>
      <w:tr w:rsidR="007A46EE">
        <w:trPr>
          <w:trHeight w:val="2904"/>
        </w:trPr>
        <w:tc>
          <w:tcPr>
            <w:tcW w:w="4792" w:type="dxa"/>
          </w:tcPr>
          <w:p w:rsidR="007A46EE" w:rsidRDefault="009E1D98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ПРИНЯТО</w:t>
            </w:r>
          </w:p>
          <w:p w:rsidR="007A46EE" w:rsidRDefault="009E1D98">
            <w:pPr>
              <w:pStyle w:val="TableParagraph"/>
              <w:spacing w:before="316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Педагогическим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Советом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МКОУ</w:t>
            </w:r>
          </w:p>
          <w:p w:rsidR="007A46EE" w:rsidRDefault="009E1D98">
            <w:pPr>
              <w:pStyle w:val="TableParagraph"/>
              <w:spacing w:before="53" w:line="276" w:lineRule="auto"/>
              <w:ind w:right="2815"/>
              <w:rPr>
                <w:sz w:val="28"/>
              </w:rPr>
            </w:pPr>
            <w:r>
              <w:rPr>
                <w:spacing w:val="-2"/>
                <w:sz w:val="28"/>
              </w:rPr>
              <w:t>«Метрадинская СОШ-сад»»</w:t>
            </w:r>
          </w:p>
          <w:p w:rsidR="007A46EE" w:rsidRDefault="009E1D98">
            <w:pPr>
              <w:pStyle w:val="TableParagraph"/>
              <w:spacing w:before="277"/>
              <w:rPr>
                <w:sz w:val="28"/>
              </w:rPr>
            </w:pPr>
            <w:r>
              <w:rPr>
                <w:sz w:val="28"/>
              </w:rPr>
              <w:t>Протокол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>01.09.2025</w:t>
            </w:r>
            <w:r>
              <w:rPr>
                <w:spacing w:val="-8"/>
                <w:sz w:val="28"/>
                <w:u w:val="single"/>
              </w:rPr>
              <w:t xml:space="preserve"> </w:t>
            </w:r>
            <w:r>
              <w:rPr>
                <w:spacing w:val="-10"/>
                <w:sz w:val="28"/>
                <w:u w:val="single"/>
              </w:rPr>
              <w:t>г</w:t>
            </w:r>
          </w:p>
        </w:tc>
        <w:tc>
          <w:tcPr>
            <w:tcW w:w="4826" w:type="dxa"/>
          </w:tcPr>
          <w:p w:rsidR="007A46EE" w:rsidRDefault="009E1D98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УТВЕРЖДАЮ:</w:t>
            </w:r>
          </w:p>
          <w:p w:rsidR="007A46EE" w:rsidRDefault="009E1D98">
            <w:pPr>
              <w:pStyle w:val="TableParagraph"/>
              <w:spacing w:before="316"/>
              <w:ind w:left="187"/>
              <w:rPr>
                <w:sz w:val="28"/>
              </w:rPr>
            </w:pPr>
            <w:r>
              <w:rPr>
                <w:spacing w:val="-2"/>
                <w:sz w:val="28"/>
              </w:rPr>
              <w:t>Директор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МКОУ</w:t>
            </w:r>
          </w:p>
          <w:p w:rsidR="007A46EE" w:rsidRDefault="009E1D98">
            <w:pPr>
              <w:pStyle w:val="TableParagraph"/>
              <w:spacing w:before="53" w:line="276" w:lineRule="auto"/>
              <w:ind w:right="2849"/>
              <w:rPr>
                <w:sz w:val="28"/>
              </w:rPr>
            </w:pPr>
            <w:r>
              <w:rPr>
                <w:spacing w:val="-2"/>
                <w:sz w:val="28"/>
              </w:rPr>
              <w:t>«Метрадинская СОШ-сад»</w:t>
            </w:r>
          </w:p>
          <w:p w:rsidR="007A46EE" w:rsidRDefault="009E1D98">
            <w:pPr>
              <w:pStyle w:val="TableParagraph"/>
              <w:tabs>
                <w:tab w:val="left" w:pos="2336"/>
              </w:tabs>
              <w:spacing w:before="277"/>
              <w:rPr>
                <w:sz w:val="28"/>
              </w:rPr>
            </w:pPr>
            <w:r>
              <w:rPr>
                <w:sz w:val="28"/>
                <w:u w:val="single"/>
              </w:rPr>
              <w:tab/>
            </w:r>
            <w:r>
              <w:rPr>
                <w:spacing w:val="-2"/>
                <w:sz w:val="28"/>
              </w:rPr>
              <w:t>/Ш.А.Абдусаламов/</w:t>
            </w:r>
          </w:p>
        </w:tc>
      </w:tr>
    </w:tbl>
    <w:p w:rsidR="007A46EE" w:rsidRDefault="009E1D98">
      <w:pPr>
        <w:pStyle w:val="1"/>
        <w:spacing w:before="310" w:line="468" w:lineRule="auto"/>
        <w:ind w:left="2667" w:hanging="1585"/>
        <w:jc w:val="left"/>
      </w:pPr>
      <w:bookmarkStart w:id="159" w:name="Годовой_календарный_учебный_график_МКОУ_"/>
      <w:bookmarkEnd w:id="159"/>
      <w:r>
        <w:t>Годовой</w:t>
      </w:r>
      <w:r>
        <w:rPr>
          <w:spacing w:val="-14"/>
        </w:rPr>
        <w:t xml:space="preserve"> </w:t>
      </w:r>
      <w:r>
        <w:t>календарный</w:t>
      </w:r>
      <w:r>
        <w:rPr>
          <w:spacing w:val="-12"/>
        </w:rPr>
        <w:t xml:space="preserve"> </w:t>
      </w:r>
      <w:r>
        <w:t>учебный</w:t>
      </w:r>
      <w:r>
        <w:rPr>
          <w:spacing w:val="-13"/>
        </w:rPr>
        <w:t xml:space="preserve"> </w:t>
      </w:r>
      <w:r>
        <w:t>график</w:t>
      </w:r>
      <w:r>
        <w:rPr>
          <w:spacing w:val="-13"/>
        </w:rPr>
        <w:t xml:space="preserve"> </w:t>
      </w:r>
      <w:r>
        <w:t>МКОУ</w:t>
      </w:r>
      <w:r>
        <w:rPr>
          <w:spacing w:val="-11"/>
        </w:rPr>
        <w:t xml:space="preserve"> </w:t>
      </w:r>
      <w:r>
        <w:t>«Метрадинская</w:t>
      </w:r>
      <w:r>
        <w:rPr>
          <w:spacing w:val="-9"/>
        </w:rPr>
        <w:t xml:space="preserve"> </w:t>
      </w:r>
      <w:r>
        <w:t>СОШ-сад» на 2025 - 2026 учебный год</w:t>
      </w:r>
    </w:p>
    <w:p w:rsidR="007A46EE" w:rsidRDefault="009E1D98">
      <w:pPr>
        <w:pStyle w:val="a5"/>
        <w:numPr>
          <w:ilvl w:val="0"/>
          <w:numId w:val="16"/>
        </w:numPr>
        <w:tabs>
          <w:tab w:val="left" w:pos="3651"/>
        </w:tabs>
        <w:spacing w:line="286" w:lineRule="exact"/>
        <w:ind w:left="3651" w:hanging="225"/>
        <w:jc w:val="left"/>
        <w:rPr>
          <w:b/>
          <w:sz w:val="23"/>
        </w:rPr>
      </w:pPr>
      <w:r>
        <w:rPr>
          <w:b/>
          <w:spacing w:val="-2"/>
          <w:sz w:val="28"/>
        </w:rPr>
        <w:t>Продолжительность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учебного</w:t>
      </w:r>
      <w:r>
        <w:rPr>
          <w:b/>
          <w:spacing w:val="-6"/>
          <w:sz w:val="28"/>
        </w:rPr>
        <w:t xml:space="preserve"> </w:t>
      </w:r>
      <w:r>
        <w:rPr>
          <w:b/>
          <w:spacing w:val="-4"/>
          <w:sz w:val="28"/>
        </w:rPr>
        <w:t>года</w:t>
      </w:r>
    </w:p>
    <w:p w:rsidR="007A46EE" w:rsidRDefault="009E1D98">
      <w:pPr>
        <w:pStyle w:val="a3"/>
        <w:tabs>
          <w:tab w:val="left" w:pos="4982"/>
        </w:tabs>
        <w:spacing w:before="278" w:line="213" w:lineRule="auto"/>
        <w:ind w:left="444" w:right="1348"/>
        <w:jc w:val="left"/>
      </w:pPr>
      <w:r>
        <w:t>Начало</w:t>
      </w:r>
      <w:r>
        <w:rPr>
          <w:spacing w:val="-1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01.09.2025</w:t>
      </w:r>
      <w:r>
        <w:rPr>
          <w:spacing w:val="-9"/>
        </w:rPr>
        <w:t xml:space="preserve"> </w:t>
      </w:r>
      <w:r>
        <w:t>года</w:t>
      </w:r>
      <w:r>
        <w:rPr>
          <w:spacing w:val="-1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заканчивается</w:t>
      </w:r>
      <w:r>
        <w:rPr>
          <w:spacing w:val="-5"/>
        </w:rPr>
        <w:t xml:space="preserve"> </w:t>
      </w:r>
      <w:r>
        <w:t>26</w:t>
      </w:r>
      <w:r>
        <w:rPr>
          <w:spacing w:val="-9"/>
        </w:rPr>
        <w:t xml:space="preserve"> </w:t>
      </w:r>
      <w:r>
        <w:t>мая</w:t>
      </w:r>
      <w:r>
        <w:rPr>
          <w:spacing w:val="-7"/>
        </w:rPr>
        <w:t xml:space="preserve"> </w:t>
      </w:r>
      <w:r>
        <w:t>2026</w:t>
      </w:r>
      <w:r>
        <w:rPr>
          <w:spacing w:val="-5"/>
        </w:rPr>
        <w:t xml:space="preserve"> </w:t>
      </w:r>
      <w:r>
        <w:t>года. Продолжительность учебного года:</w:t>
      </w:r>
      <w:r>
        <w:tab/>
        <w:t>в 1 классах — 33 недели;</w:t>
      </w:r>
    </w:p>
    <w:p w:rsidR="007A46EE" w:rsidRDefault="009E1D98">
      <w:pPr>
        <w:pStyle w:val="a3"/>
        <w:spacing w:line="311" w:lineRule="exact"/>
        <w:ind w:left="4929"/>
        <w:jc w:val="left"/>
      </w:pPr>
      <w:r>
        <w:t>во</w:t>
      </w:r>
      <w:r>
        <w:rPr>
          <w:spacing w:val="-12"/>
        </w:rPr>
        <w:t xml:space="preserve"> </w:t>
      </w:r>
      <w:r>
        <w:t>2-4,</w:t>
      </w:r>
      <w:r>
        <w:rPr>
          <w:spacing w:val="-1"/>
        </w:rPr>
        <w:t xml:space="preserve"> </w:t>
      </w:r>
      <w:r>
        <w:t>9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11</w:t>
      </w:r>
      <w:r>
        <w:rPr>
          <w:spacing w:val="-7"/>
        </w:rPr>
        <w:t xml:space="preserve"> </w:t>
      </w:r>
      <w:r>
        <w:t>классах-</w:t>
      </w:r>
      <w:r>
        <w:rPr>
          <w:spacing w:val="-9"/>
        </w:rPr>
        <w:t xml:space="preserve"> </w:t>
      </w:r>
      <w:r>
        <w:t>34</w:t>
      </w:r>
      <w:r>
        <w:rPr>
          <w:spacing w:val="-7"/>
        </w:rPr>
        <w:t xml:space="preserve"> </w:t>
      </w:r>
      <w:r>
        <w:rPr>
          <w:spacing w:val="-2"/>
        </w:rPr>
        <w:t>недели;</w:t>
      </w:r>
    </w:p>
    <w:p w:rsidR="007A46EE" w:rsidRDefault="009E1D98">
      <w:pPr>
        <w:pStyle w:val="1"/>
        <w:numPr>
          <w:ilvl w:val="0"/>
          <w:numId w:val="16"/>
        </w:numPr>
        <w:tabs>
          <w:tab w:val="left" w:pos="2258"/>
        </w:tabs>
        <w:spacing w:before="264"/>
        <w:ind w:left="2258" w:hanging="282"/>
        <w:jc w:val="left"/>
      </w:pPr>
      <w:bookmarkStart w:id="160" w:name="2._Количество_классов-комплектов_в_каждо"/>
      <w:bookmarkEnd w:id="160"/>
      <w:r>
        <w:rPr>
          <w:spacing w:val="-2"/>
        </w:rPr>
        <w:t>Количество</w:t>
      </w:r>
      <w:r>
        <w:rPr>
          <w:spacing w:val="-9"/>
        </w:rPr>
        <w:t xml:space="preserve"> </w:t>
      </w:r>
      <w:r>
        <w:rPr>
          <w:spacing w:val="-2"/>
        </w:rPr>
        <w:t>классов-комплектов</w:t>
      </w:r>
      <w:r>
        <w:rPr>
          <w:spacing w:val="-1"/>
        </w:rPr>
        <w:t xml:space="preserve"> </w:t>
      </w:r>
      <w:r>
        <w:rPr>
          <w:spacing w:val="-2"/>
        </w:rPr>
        <w:t>в</w:t>
      </w:r>
      <w:r>
        <w:rPr>
          <w:spacing w:val="-3"/>
        </w:rPr>
        <w:t xml:space="preserve"> </w:t>
      </w:r>
      <w:r>
        <w:rPr>
          <w:spacing w:val="-2"/>
        </w:rPr>
        <w:t>каждой</w:t>
      </w:r>
      <w:r>
        <w:rPr>
          <w:spacing w:val="-3"/>
        </w:rPr>
        <w:t xml:space="preserve"> </w:t>
      </w:r>
      <w:r>
        <w:rPr>
          <w:spacing w:val="-2"/>
        </w:rPr>
        <w:t>параллели</w:t>
      </w:r>
    </w:p>
    <w:p w:rsidR="007A46EE" w:rsidRDefault="007A46EE">
      <w:pPr>
        <w:pStyle w:val="a3"/>
        <w:spacing w:before="59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81"/>
        <w:gridCol w:w="725"/>
        <w:gridCol w:w="720"/>
        <w:gridCol w:w="725"/>
        <w:gridCol w:w="720"/>
        <w:gridCol w:w="725"/>
        <w:gridCol w:w="725"/>
        <w:gridCol w:w="720"/>
        <w:gridCol w:w="725"/>
        <w:gridCol w:w="724"/>
        <w:gridCol w:w="772"/>
        <w:gridCol w:w="772"/>
        <w:gridCol w:w="911"/>
      </w:tblGrid>
      <w:tr w:rsidR="007A46EE">
        <w:trPr>
          <w:trHeight w:val="292"/>
        </w:trPr>
        <w:tc>
          <w:tcPr>
            <w:tcW w:w="1181" w:type="dxa"/>
          </w:tcPr>
          <w:p w:rsidR="007A46EE" w:rsidRDefault="009E1D98">
            <w:pPr>
              <w:pStyle w:val="TableParagraph"/>
              <w:spacing w:line="272" w:lineRule="exact"/>
              <w:ind w:left="27" w:right="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Классы</w:t>
            </w:r>
          </w:p>
        </w:tc>
        <w:tc>
          <w:tcPr>
            <w:tcW w:w="725" w:type="dxa"/>
          </w:tcPr>
          <w:p w:rsidR="007A46EE" w:rsidRDefault="009E1D98">
            <w:pPr>
              <w:pStyle w:val="TableParagraph"/>
              <w:spacing w:line="272" w:lineRule="exact"/>
              <w:ind w:left="31" w:right="17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1кл</w:t>
            </w:r>
          </w:p>
        </w:tc>
        <w:tc>
          <w:tcPr>
            <w:tcW w:w="720" w:type="dxa"/>
          </w:tcPr>
          <w:p w:rsidR="007A46EE" w:rsidRDefault="009E1D98">
            <w:pPr>
              <w:pStyle w:val="TableParagraph"/>
              <w:spacing w:line="272" w:lineRule="exact"/>
              <w:ind w:left="35" w:right="2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2кл</w:t>
            </w:r>
          </w:p>
        </w:tc>
        <w:tc>
          <w:tcPr>
            <w:tcW w:w="725" w:type="dxa"/>
          </w:tcPr>
          <w:p w:rsidR="007A46EE" w:rsidRDefault="009E1D98">
            <w:pPr>
              <w:pStyle w:val="TableParagraph"/>
              <w:spacing w:line="272" w:lineRule="exact"/>
              <w:ind w:left="31" w:right="1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3кл</w:t>
            </w:r>
          </w:p>
        </w:tc>
        <w:tc>
          <w:tcPr>
            <w:tcW w:w="720" w:type="dxa"/>
          </w:tcPr>
          <w:p w:rsidR="007A46EE" w:rsidRDefault="009E1D98">
            <w:pPr>
              <w:pStyle w:val="TableParagraph"/>
              <w:spacing w:line="272" w:lineRule="exact"/>
              <w:ind w:left="35" w:righ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4кл</w:t>
            </w:r>
          </w:p>
        </w:tc>
        <w:tc>
          <w:tcPr>
            <w:tcW w:w="725" w:type="dxa"/>
          </w:tcPr>
          <w:p w:rsidR="007A46EE" w:rsidRDefault="009E1D98">
            <w:pPr>
              <w:pStyle w:val="TableParagraph"/>
              <w:spacing w:line="272" w:lineRule="exact"/>
              <w:ind w:left="31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5кл</w:t>
            </w:r>
          </w:p>
        </w:tc>
        <w:tc>
          <w:tcPr>
            <w:tcW w:w="725" w:type="dxa"/>
          </w:tcPr>
          <w:p w:rsidR="007A46EE" w:rsidRDefault="009E1D98">
            <w:pPr>
              <w:pStyle w:val="TableParagraph"/>
              <w:spacing w:line="272" w:lineRule="exact"/>
              <w:ind w:left="31" w:right="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6кл</w:t>
            </w:r>
          </w:p>
        </w:tc>
        <w:tc>
          <w:tcPr>
            <w:tcW w:w="720" w:type="dxa"/>
          </w:tcPr>
          <w:p w:rsidR="007A46EE" w:rsidRDefault="009E1D98">
            <w:pPr>
              <w:pStyle w:val="TableParagraph"/>
              <w:spacing w:line="272" w:lineRule="exact"/>
              <w:ind w:left="35" w:right="23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7кл</w:t>
            </w:r>
          </w:p>
        </w:tc>
        <w:tc>
          <w:tcPr>
            <w:tcW w:w="725" w:type="dxa"/>
          </w:tcPr>
          <w:p w:rsidR="007A46EE" w:rsidRDefault="009E1D98">
            <w:pPr>
              <w:pStyle w:val="TableParagraph"/>
              <w:spacing w:line="272" w:lineRule="exact"/>
              <w:ind w:left="31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8кл</w:t>
            </w:r>
          </w:p>
        </w:tc>
        <w:tc>
          <w:tcPr>
            <w:tcW w:w="724" w:type="dxa"/>
          </w:tcPr>
          <w:p w:rsidR="007A46EE" w:rsidRDefault="009E1D98">
            <w:pPr>
              <w:pStyle w:val="TableParagraph"/>
              <w:spacing w:line="272" w:lineRule="exact"/>
              <w:ind w:left="33" w:right="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9кл</w:t>
            </w:r>
          </w:p>
        </w:tc>
        <w:tc>
          <w:tcPr>
            <w:tcW w:w="772" w:type="dxa"/>
          </w:tcPr>
          <w:p w:rsidR="007A46EE" w:rsidRDefault="009E1D98">
            <w:pPr>
              <w:pStyle w:val="TableParagraph"/>
              <w:spacing w:line="272" w:lineRule="exact"/>
              <w:ind w:left="46" w:right="17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10кл</w:t>
            </w:r>
          </w:p>
        </w:tc>
        <w:tc>
          <w:tcPr>
            <w:tcW w:w="772" w:type="dxa"/>
          </w:tcPr>
          <w:p w:rsidR="007A46EE" w:rsidRDefault="009E1D98">
            <w:pPr>
              <w:pStyle w:val="TableParagraph"/>
              <w:spacing w:line="272" w:lineRule="exact"/>
              <w:ind w:left="46" w:right="14"/>
              <w:jc w:val="center"/>
              <w:rPr>
                <w:sz w:val="28"/>
              </w:rPr>
            </w:pPr>
            <w:r>
              <w:rPr>
                <w:spacing w:val="-4"/>
                <w:sz w:val="28"/>
              </w:rPr>
              <w:t>11кл</w:t>
            </w:r>
          </w:p>
        </w:tc>
        <w:tc>
          <w:tcPr>
            <w:tcW w:w="911" w:type="dxa"/>
          </w:tcPr>
          <w:p w:rsidR="007A46EE" w:rsidRDefault="009E1D98">
            <w:pPr>
              <w:pStyle w:val="TableParagraph"/>
              <w:spacing w:line="272" w:lineRule="exact"/>
              <w:ind w:left="40" w:right="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Всего</w:t>
            </w:r>
          </w:p>
        </w:tc>
      </w:tr>
      <w:tr w:rsidR="007A46EE">
        <w:trPr>
          <w:trHeight w:val="590"/>
        </w:trPr>
        <w:tc>
          <w:tcPr>
            <w:tcW w:w="1181" w:type="dxa"/>
          </w:tcPr>
          <w:p w:rsidR="007A46EE" w:rsidRDefault="009E1D98">
            <w:pPr>
              <w:pStyle w:val="TableParagraph"/>
              <w:spacing w:line="300" w:lineRule="exact"/>
              <w:ind w:left="27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Кол-</w:t>
            </w:r>
            <w:r>
              <w:rPr>
                <w:b/>
                <w:spacing w:val="-5"/>
                <w:sz w:val="28"/>
              </w:rPr>
              <w:t>во</w:t>
            </w:r>
          </w:p>
        </w:tc>
        <w:tc>
          <w:tcPr>
            <w:tcW w:w="725" w:type="dxa"/>
          </w:tcPr>
          <w:p w:rsidR="007A46EE" w:rsidRDefault="009E1D98">
            <w:pPr>
              <w:pStyle w:val="TableParagraph"/>
              <w:spacing w:line="300" w:lineRule="exact"/>
              <w:ind w:left="31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20" w:type="dxa"/>
          </w:tcPr>
          <w:p w:rsidR="007A46EE" w:rsidRDefault="009E1D98">
            <w:pPr>
              <w:pStyle w:val="TableParagraph"/>
              <w:spacing w:line="300" w:lineRule="exact"/>
              <w:ind w:left="35" w:righ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25" w:type="dxa"/>
          </w:tcPr>
          <w:p w:rsidR="007A46EE" w:rsidRDefault="009E1D98">
            <w:pPr>
              <w:pStyle w:val="TableParagraph"/>
              <w:spacing w:line="300" w:lineRule="exact"/>
              <w:ind w:left="31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20" w:type="dxa"/>
          </w:tcPr>
          <w:p w:rsidR="007A46EE" w:rsidRDefault="009E1D98">
            <w:pPr>
              <w:pStyle w:val="TableParagraph"/>
              <w:spacing w:line="300" w:lineRule="exact"/>
              <w:ind w:left="3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725" w:type="dxa"/>
          </w:tcPr>
          <w:p w:rsidR="007A46EE" w:rsidRDefault="009E1D98">
            <w:pPr>
              <w:pStyle w:val="TableParagraph"/>
              <w:spacing w:line="300" w:lineRule="exact"/>
              <w:ind w:left="3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25" w:type="dxa"/>
          </w:tcPr>
          <w:p w:rsidR="007A46EE" w:rsidRDefault="009E1D98">
            <w:pPr>
              <w:pStyle w:val="TableParagraph"/>
              <w:spacing w:line="300" w:lineRule="exact"/>
              <w:ind w:left="31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20" w:type="dxa"/>
          </w:tcPr>
          <w:p w:rsidR="007A46EE" w:rsidRDefault="009E1D98">
            <w:pPr>
              <w:pStyle w:val="TableParagraph"/>
              <w:spacing w:line="300" w:lineRule="exact"/>
              <w:ind w:left="35" w:right="9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25" w:type="dxa"/>
          </w:tcPr>
          <w:p w:rsidR="007A46EE" w:rsidRDefault="009E1D98">
            <w:pPr>
              <w:pStyle w:val="TableParagraph"/>
              <w:spacing w:line="300" w:lineRule="exact"/>
              <w:ind w:left="3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724" w:type="dxa"/>
          </w:tcPr>
          <w:p w:rsidR="007A46EE" w:rsidRDefault="009E1D98">
            <w:pPr>
              <w:pStyle w:val="TableParagraph"/>
              <w:spacing w:line="300" w:lineRule="exact"/>
              <w:ind w:left="3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772" w:type="dxa"/>
          </w:tcPr>
          <w:p w:rsidR="007A46EE" w:rsidRDefault="009E1D98">
            <w:pPr>
              <w:pStyle w:val="TableParagraph"/>
              <w:spacing w:line="300" w:lineRule="exact"/>
              <w:ind w:left="46" w:righ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772" w:type="dxa"/>
          </w:tcPr>
          <w:p w:rsidR="007A46EE" w:rsidRDefault="009E1D98">
            <w:pPr>
              <w:pStyle w:val="TableParagraph"/>
              <w:spacing w:line="300" w:lineRule="exact"/>
              <w:ind w:left="4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0</w:t>
            </w:r>
          </w:p>
        </w:tc>
        <w:tc>
          <w:tcPr>
            <w:tcW w:w="911" w:type="dxa"/>
          </w:tcPr>
          <w:p w:rsidR="007A46EE" w:rsidRDefault="009E1D98">
            <w:pPr>
              <w:pStyle w:val="TableParagraph"/>
              <w:spacing w:line="300" w:lineRule="exact"/>
              <w:ind w:left="40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20</w:t>
            </w:r>
          </w:p>
        </w:tc>
      </w:tr>
    </w:tbl>
    <w:p w:rsidR="007A46EE" w:rsidRDefault="007A46EE">
      <w:pPr>
        <w:pStyle w:val="a3"/>
        <w:ind w:left="0"/>
        <w:jc w:val="left"/>
        <w:rPr>
          <w:b/>
        </w:rPr>
      </w:pPr>
    </w:p>
    <w:p w:rsidR="007A46EE" w:rsidRDefault="007A46EE">
      <w:pPr>
        <w:pStyle w:val="a3"/>
        <w:spacing w:before="2"/>
        <w:ind w:left="0"/>
        <w:jc w:val="left"/>
        <w:rPr>
          <w:b/>
        </w:rPr>
      </w:pPr>
    </w:p>
    <w:p w:rsidR="007A46EE" w:rsidRDefault="009E1D98">
      <w:pPr>
        <w:spacing w:line="254" w:lineRule="auto"/>
        <w:ind w:left="2601" w:right="1608"/>
        <w:jc w:val="center"/>
        <w:rPr>
          <w:b/>
          <w:sz w:val="28"/>
        </w:rPr>
      </w:pPr>
      <w:r>
        <w:rPr>
          <w:b/>
          <w:sz w:val="28"/>
        </w:rPr>
        <w:t>Продолжительность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учебных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периодов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каникул на 2025 - 2026 учебный год</w:t>
      </w:r>
    </w:p>
    <w:p w:rsidR="007A46EE" w:rsidRDefault="009E1D98">
      <w:pPr>
        <w:spacing w:before="36"/>
        <w:ind w:left="1008"/>
        <w:jc w:val="center"/>
        <w:rPr>
          <w:b/>
          <w:sz w:val="24"/>
        </w:rPr>
      </w:pPr>
      <w:r>
        <w:rPr>
          <w:b/>
          <w:sz w:val="24"/>
        </w:rPr>
        <w:t>1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класс</w:t>
      </w:r>
    </w:p>
    <w:p w:rsidR="007A46EE" w:rsidRDefault="007A46EE">
      <w:pPr>
        <w:pStyle w:val="a3"/>
        <w:spacing w:before="6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1762"/>
        <w:gridCol w:w="1709"/>
        <w:gridCol w:w="3678"/>
      </w:tblGrid>
      <w:tr w:rsidR="007A46EE">
        <w:trPr>
          <w:trHeight w:val="517"/>
        </w:trPr>
        <w:tc>
          <w:tcPr>
            <w:tcW w:w="2204" w:type="dxa"/>
            <w:vMerge w:val="restart"/>
          </w:tcPr>
          <w:p w:rsidR="007A46EE" w:rsidRDefault="009E1D98">
            <w:pPr>
              <w:pStyle w:val="TableParagraph"/>
              <w:spacing w:line="273" w:lineRule="exact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период</w:t>
            </w:r>
          </w:p>
        </w:tc>
        <w:tc>
          <w:tcPr>
            <w:tcW w:w="3471" w:type="dxa"/>
            <w:gridSpan w:val="2"/>
          </w:tcPr>
          <w:p w:rsidR="007A46EE" w:rsidRDefault="009E1D98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3678" w:type="dxa"/>
          </w:tcPr>
          <w:p w:rsidR="007A46EE" w:rsidRDefault="009E1D98">
            <w:pPr>
              <w:pStyle w:val="TableParagraph"/>
              <w:spacing w:line="273" w:lineRule="exact"/>
              <w:ind w:left="24" w:righ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Продолжительность</w:t>
            </w:r>
          </w:p>
        </w:tc>
      </w:tr>
      <w:tr w:rsidR="007A46EE">
        <w:trPr>
          <w:trHeight w:val="518"/>
        </w:trPr>
        <w:tc>
          <w:tcPr>
            <w:tcW w:w="2204" w:type="dxa"/>
            <w:vMerge/>
            <w:tcBorders>
              <w:top w:val="nil"/>
            </w:tcBorders>
          </w:tcPr>
          <w:p w:rsidR="007A46EE" w:rsidRDefault="007A46EE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</w:tcPr>
          <w:p w:rsidR="007A46EE" w:rsidRDefault="009E1D98">
            <w:pPr>
              <w:pStyle w:val="TableParagraph"/>
              <w:spacing w:line="268" w:lineRule="exact"/>
              <w:ind w:left="4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Начало</w:t>
            </w:r>
          </w:p>
        </w:tc>
        <w:tc>
          <w:tcPr>
            <w:tcW w:w="1709" w:type="dxa"/>
          </w:tcPr>
          <w:p w:rsidR="007A46EE" w:rsidRDefault="009E1D98">
            <w:pPr>
              <w:pStyle w:val="TableParagraph"/>
              <w:spacing w:line="268" w:lineRule="exact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Окончание</w:t>
            </w:r>
          </w:p>
        </w:tc>
        <w:tc>
          <w:tcPr>
            <w:tcW w:w="3678" w:type="dxa"/>
          </w:tcPr>
          <w:p w:rsidR="007A46EE" w:rsidRDefault="009E1D98">
            <w:pPr>
              <w:pStyle w:val="TableParagraph"/>
              <w:spacing w:line="268" w:lineRule="exact"/>
              <w:ind w:left="24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недель</w:t>
            </w:r>
          </w:p>
        </w:tc>
      </w:tr>
      <w:tr w:rsidR="007A46EE">
        <w:trPr>
          <w:trHeight w:val="518"/>
        </w:trPr>
        <w:tc>
          <w:tcPr>
            <w:tcW w:w="2204" w:type="dxa"/>
          </w:tcPr>
          <w:p w:rsidR="007A46EE" w:rsidRDefault="009E1D98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762" w:type="dxa"/>
          </w:tcPr>
          <w:p w:rsidR="007A46EE" w:rsidRDefault="009E1D9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01.09.2025</w:t>
            </w:r>
          </w:p>
        </w:tc>
        <w:tc>
          <w:tcPr>
            <w:tcW w:w="1709" w:type="dxa"/>
          </w:tcPr>
          <w:p w:rsidR="007A46EE" w:rsidRDefault="009E1D9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24.10.2025</w:t>
            </w:r>
          </w:p>
        </w:tc>
        <w:tc>
          <w:tcPr>
            <w:tcW w:w="3678" w:type="dxa"/>
          </w:tcPr>
          <w:p w:rsidR="007A46EE" w:rsidRDefault="009E1D98">
            <w:pPr>
              <w:pStyle w:val="TableParagraph"/>
              <w:spacing w:line="26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</w:t>
            </w:r>
          </w:p>
        </w:tc>
      </w:tr>
      <w:tr w:rsidR="007A46EE">
        <w:trPr>
          <w:trHeight w:val="513"/>
        </w:trPr>
        <w:tc>
          <w:tcPr>
            <w:tcW w:w="2204" w:type="dxa"/>
          </w:tcPr>
          <w:p w:rsidR="007A46EE" w:rsidRDefault="009E1D98">
            <w:pPr>
              <w:pStyle w:val="TableParagraph"/>
              <w:spacing w:line="263" w:lineRule="exact"/>
              <w:ind w:left="114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762" w:type="dxa"/>
          </w:tcPr>
          <w:p w:rsidR="007A46EE" w:rsidRDefault="009E1D9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05.11.2025</w:t>
            </w:r>
          </w:p>
        </w:tc>
        <w:tc>
          <w:tcPr>
            <w:tcW w:w="1709" w:type="dxa"/>
          </w:tcPr>
          <w:p w:rsidR="007A46EE" w:rsidRDefault="009E1D98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30.12.2025</w:t>
            </w:r>
          </w:p>
        </w:tc>
        <w:tc>
          <w:tcPr>
            <w:tcW w:w="3678" w:type="dxa"/>
          </w:tcPr>
          <w:p w:rsidR="007A46EE" w:rsidRDefault="009E1D98">
            <w:pPr>
              <w:pStyle w:val="TableParagraph"/>
              <w:spacing w:line="26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</w:t>
            </w:r>
          </w:p>
        </w:tc>
      </w:tr>
      <w:tr w:rsidR="007A46EE">
        <w:trPr>
          <w:trHeight w:val="518"/>
        </w:trPr>
        <w:tc>
          <w:tcPr>
            <w:tcW w:w="2204" w:type="dxa"/>
            <w:vMerge w:val="restart"/>
          </w:tcPr>
          <w:p w:rsidR="007A46EE" w:rsidRDefault="009E1D98">
            <w:pPr>
              <w:pStyle w:val="TableParagraph"/>
              <w:spacing w:before="251"/>
              <w:ind w:left="114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762" w:type="dxa"/>
          </w:tcPr>
          <w:p w:rsidR="007A46EE" w:rsidRDefault="009E1D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12.01.2026</w:t>
            </w:r>
          </w:p>
        </w:tc>
        <w:tc>
          <w:tcPr>
            <w:tcW w:w="1709" w:type="dxa"/>
          </w:tcPr>
          <w:p w:rsidR="007A46EE" w:rsidRDefault="009E1D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15.02.2026</w:t>
            </w:r>
          </w:p>
        </w:tc>
        <w:tc>
          <w:tcPr>
            <w:tcW w:w="3678" w:type="dxa"/>
            <w:vMerge w:val="restart"/>
          </w:tcPr>
          <w:p w:rsidR="007A46EE" w:rsidRDefault="009E1D98">
            <w:pPr>
              <w:pStyle w:val="TableParagraph"/>
              <w:spacing w:before="25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r>
              <w:rPr>
                <w:spacing w:val="-2"/>
                <w:sz w:val="24"/>
              </w:rPr>
              <w:t>недель</w:t>
            </w:r>
          </w:p>
        </w:tc>
      </w:tr>
      <w:tr w:rsidR="007A46EE">
        <w:trPr>
          <w:trHeight w:val="513"/>
        </w:trPr>
        <w:tc>
          <w:tcPr>
            <w:tcW w:w="2204" w:type="dxa"/>
            <w:vMerge/>
            <w:tcBorders>
              <w:top w:val="nil"/>
            </w:tcBorders>
          </w:tcPr>
          <w:p w:rsidR="007A46EE" w:rsidRDefault="007A46EE">
            <w:pPr>
              <w:rPr>
                <w:sz w:val="2"/>
                <w:szCs w:val="2"/>
              </w:rPr>
            </w:pPr>
          </w:p>
        </w:tc>
        <w:tc>
          <w:tcPr>
            <w:tcW w:w="1762" w:type="dxa"/>
          </w:tcPr>
          <w:p w:rsidR="007A46EE" w:rsidRDefault="009E1D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24.02.2026</w:t>
            </w:r>
          </w:p>
        </w:tc>
        <w:tc>
          <w:tcPr>
            <w:tcW w:w="1709" w:type="dxa"/>
          </w:tcPr>
          <w:p w:rsidR="007A46EE" w:rsidRDefault="009E1D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27.03.2026</w:t>
            </w:r>
          </w:p>
        </w:tc>
        <w:tc>
          <w:tcPr>
            <w:tcW w:w="3678" w:type="dxa"/>
            <w:vMerge/>
            <w:tcBorders>
              <w:top w:val="nil"/>
            </w:tcBorders>
          </w:tcPr>
          <w:p w:rsidR="007A46EE" w:rsidRDefault="007A46EE">
            <w:pPr>
              <w:rPr>
                <w:sz w:val="2"/>
                <w:szCs w:val="2"/>
              </w:rPr>
            </w:pPr>
          </w:p>
        </w:tc>
      </w:tr>
      <w:tr w:rsidR="007A46EE">
        <w:trPr>
          <w:trHeight w:val="517"/>
        </w:trPr>
        <w:tc>
          <w:tcPr>
            <w:tcW w:w="2204" w:type="dxa"/>
          </w:tcPr>
          <w:p w:rsidR="007A46EE" w:rsidRDefault="009E1D9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IV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762" w:type="dxa"/>
          </w:tcPr>
          <w:p w:rsidR="007A46EE" w:rsidRDefault="009E1D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06.04.2026</w:t>
            </w:r>
          </w:p>
        </w:tc>
        <w:tc>
          <w:tcPr>
            <w:tcW w:w="1709" w:type="dxa"/>
          </w:tcPr>
          <w:p w:rsidR="007A46EE" w:rsidRDefault="009E1D98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  <w:tc>
          <w:tcPr>
            <w:tcW w:w="3678" w:type="dxa"/>
          </w:tcPr>
          <w:p w:rsidR="007A46EE" w:rsidRDefault="009E1D98">
            <w:pPr>
              <w:pStyle w:val="TableParagraph"/>
              <w:spacing w:line="273" w:lineRule="exact"/>
              <w:ind w:left="2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</w:t>
            </w:r>
          </w:p>
        </w:tc>
      </w:tr>
      <w:tr w:rsidR="007A46EE">
        <w:trPr>
          <w:trHeight w:val="518"/>
        </w:trPr>
        <w:tc>
          <w:tcPr>
            <w:tcW w:w="5675" w:type="dxa"/>
            <w:gridSpan w:val="3"/>
          </w:tcPr>
          <w:p w:rsidR="007A46EE" w:rsidRDefault="009E1D98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году</w:t>
            </w:r>
          </w:p>
        </w:tc>
        <w:tc>
          <w:tcPr>
            <w:tcW w:w="3678" w:type="dxa"/>
          </w:tcPr>
          <w:p w:rsidR="007A46EE" w:rsidRDefault="009E1D98">
            <w:pPr>
              <w:pStyle w:val="TableParagraph"/>
              <w:spacing w:line="273" w:lineRule="exact"/>
              <w:ind w:left="24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33 </w:t>
            </w:r>
            <w:r>
              <w:rPr>
                <w:b/>
                <w:spacing w:val="-2"/>
                <w:sz w:val="24"/>
              </w:rPr>
              <w:t>недели</w:t>
            </w:r>
          </w:p>
        </w:tc>
      </w:tr>
    </w:tbl>
    <w:p w:rsidR="007A46EE" w:rsidRDefault="007A46EE">
      <w:pPr>
        <w:pStyle w:val="TableParagraph"/>
        <w:spacing w:line="273" w:lineRule="exact"/>
        <w:jc w:val="center"/>
        <w:rPr>
          <w:b/>
          <w:sz w:val="24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82"/>
        <w:ind w:left="0"/>
        <w:jc w:val="left"/>
        <w:rPr>
          <w:b/>
          <w:sz w:val="24"/>
        </w:rPr>
      </w:pPr>
    </w:p>
    <w:p w:rsidR="007A46EE" w:rsidRDefault="009E1D98">
      <w:pPr>
        <w:spacing w:before="1" w:after="44"/>
        <w:ind w:left="1008" w:right="720"/>
        <w:jc w:val="center"/>
        <w:rPr>
          <w:b/>
          <w:sz w:val="24"/>
        </w:rPr>
      </w:pPr>
      <w:r>
        <w:rPr>
          <w:b/>
          <w:sz w:val="24"/>
        </w:rPr>
        <w:t>2-11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классы</w:t>
      </w: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8"/>
        <w:gridCol w:w="1734"/>
        <w:gridCol w:w="1705"/>
        <w:gridCol w:w="3679"/>
      </w:tblGrid>
      <w:tr w:rsidR="007A46EE">
        <w:trPr>
          <w:trHeight w:val="517"/>
        </w:trPr>
        <w:tc>
          <w:tcPr>
            <w:tcW w:w="2238" w:type="dxa"/>
            <w:vMerge w:val="restart"/>
          </w:tcPr>
          <w:p w:rsidR="007A46EE" w:rsidRDefault="009E1D98">
            <w:pPr>
              <w:pStyle w:val="TableParagraph"/>
              <w:spacing w:line="273" w:lineRule="exact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период</w:t>
            </w:r>
          </w:p>
        </w:tc>
        <w:tc>
          <w:tcPr>
            <w:tcW w:w="3439" w:type="dxa"/>
            <w:gridSpan w:val="2"/>
          </w:tcPr>
          <w:p w:rsidR="007A46EE" w:rsidRDefault="009E1D98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3679" w:type="dxa"/>
          </w:tcPr>
          <w:p w:rsidR="007A46EE" w:rsidRDefault="009E1D98">
            <w:pPr>
              <w:pStyle w:val="TableParagraph"/>
              <w:spacing w:line="273" w:lineRule="exact"/>
              <w:ind w:left="19" w:right="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Продолжительность</w:t>
            </w:r>
          </w:p>
        </w:tc>
      </w:tr>
      <w:tr w:rsidR="007A46EE">
        <w:trPr>
          <w:trHeight w:val="513"/>
        </w:trPr>
        <w:tc>
          <w:tcPr>
            <w:tcW w:w="2238" w:type="dxa"/>
            <w:vMerge/>
            <w:tcBorders>
              <w:top w:val="nil"/>
            </w:tcBorders>
          </w:tcPr>
          <w:p w:rsidR="007A46EE" w:rsidRDefault="007A46EE">
            <w:pPr>
              <w:rPr>
                <w:sz w:val="2"/>
                <w:szCs w:val="2"/>
              </w:rPr>
            </w:pPr>
          </w:p>
        </w:tc>
        <w:tc>
          <w:tcPr>
            <w:tcW w:w="1734" w:type="dxa"/>
          </w:tcPr>
          <w:p w:rsidR="007A46EE" w:rsidRDefault="009E1D98">
            <w:pPr>
              <w:pStyle w:val="TableParagraph"/>
              <w:spacing w:line="273" w:lineRule="exact"/>
              <w:ind w:left="4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Начало</w:t>
            </w:r>
          </w:p>
        </w:tc>
        <w:tc>
          <w:tcPr>
            <w:tcW w:w="1705" w:type="dxa"/>
          </w:tcPr>
          <w:p w:rsidR="007A46EE" w:rsidRDefault="009E1D98">
            <w:pPr>
              <w:pStyle w:val="TableParagraph"/>
              <w:spacing w:line="273" w:lineRule="exact"/>
              <w:ind w:left="24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Окончание</w:t>
            </w:r>
          </w:p>
        </w:tc>
        <w:tc>
          <w:tcPr>
            <w:tcW w:w="3679" w:type="dxa"/>
          </w:tcPr>
          <w:p w:rsidR="007A46EE" w:rsidRDefault="009E1D98">
            <w:pPr>
              <w:pStyle w:val="TableParagraph"/>
              <w:spacing w:line="273" w:lineRule="exact"/>
              <w:ind w:left="19" w:right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недель</w:t>
            </w:r>
          </w:p>
        </w:tc>
      </w:tr>
      <w:tr w:rsidR="007A46EE">
        <w:trPr>
          <w:trHeight w:val="517"/>
        </w:trPr>
        <w:tc>
          <w:tcPr>
            <w:tcW w:w="2238" w:type="dxa"/>
          </w:tcPr>
          <w:p w:rsidR="007A46EE" w:rsidRDefault="009E1D9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734" w:type="dxa"/>
          </w:tcPr>
          <w:p w:rsidR="007A46EE" w:rsidRDefault="009E1D9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01.09.2025</w:t>
            </w:r>
          </w:p>
        </w:tc>
        <w:tc>
          <w:tcPr>
            <w:tcW w:w="1705" w:type="dxa"/>
          </w:tcPr>
          <w:p w:rsidR="007A46EE" w:rsidRDefault="009E1D98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24.10.2025</w:t>
            </w:r>
          </w:p>
        </w:tc>
        <w:tc>
          <w:tcPr>
            <w:tcW w:w="3679" w:type="dxa"/>
          </w:tcPr>
          <w:p w:rsidR="007A46EE" w:rsidRDefault="009E1D98">
            <w:pPr>
              <w:pStyle w:val="TableParagraph"/>
              <w:spacing w:line="273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</w:t>
            </w:r>
          </w:p>
        </w:tc>
      </w:tr>
      <w:tr w:rsidR="007A46EE">
        <w:trPr>
          <w:trHeight w:val="513"/>
        </w:trPr>
        <w:tc>
          <w:tcPr>
            <w:tcW w:w="2238" w:type="dxa"/>
          </w:tcPr>
          <w:p w:rsidR="007A46EE" w:rsidRDefault="009E1D9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734" w:type="dxa"/>
          </w:tcPr>
          <w:p w:rsidR="007A46EE" w:rsidRDefault="009E1D9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05.11.2025</w:t>
            </w:r>
          </w:p>
        </w:tc>
        <w:tc>
          <w:tcPr>
            <w:tcW w:w="1705" w:type="dxa"/>
          </w:tcPr>
          <w:p w:rsidR="007A46EE" w:rsidRDefault="009E1D9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30.12.2025</w:t>
            </w:r>
          </w:p>
        </w:tc>
        <w:tc>
          <w:tcPr>
            <w:tcW w:w="3679" w:type="dxa"/>
          </w:tcPr>
          <w:p w:rsidR="007A46EE" w:rsidRDefault="009E1D9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</w:t>
            </w:r>
          </w:p>
        </w:tc>
      </w:tr>
      <w:tr w:rsidR="007A46EE">
        <w:trPr>
          <w:trHeight w:val="518"/>
        </w:trPr>
        <w:tc>
          <w:tcPr>
            <w:tcW w:w="2238" w:type="dxa"/>
          </w:tcPr>
          <w:p w:rsidR="007A46EE" w:rsidRDefault="009E1D9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734" w:type="dxa"/>
          </w:tcPr>
          <w:p w:rsidR="007A46EE" w:rsidRDefault="009E1D9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12.01.2026</w:t>
            </w:r>
          </w:p>
        </w:tc>
        <w:tc>
          <w:tcPr>
            <w:tcW w:w="1705" w:type="dxa"/>
          </w:tcPr>
          <w:p w:rsidR="007A46EE" w:rsidRDefault="009E1D9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27.03.2026</w:t>
            </w:r>
          </w:p>
        </w:tc>
        <w:tc>
          <w:tcPr>
            <w:tcW w:w="3679" w:type="dxa"/>
          </w:tcPr>
          <w:p w:rsidR="007A46EE" w:rsidRDefault="009E1D98">
            <w:pPr>
              <w:pStyle w:val="TableParagraph"/>
              <w:spacing w:line="268" w:lineRule="exact"/>
              <w:ind w:left="19" w:righ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r>
              <w:rPr>
                <w:spacing w:val="-2"/>
                <w:sz w:val="24"/>
              </w:rPr>
              <w:t>недель</w:t>
            </w:r>
          </w:p>
        </w:tc>
      </w:tr>
      <w:tr w:rsidR="007A46EE">
        <w:trPr>
          <w:trHeight w:val="517"/>
        </w:trPr>
        <w:tc>
          <w:tcPr>
            <w:tcW w:w="2238" w:type="dxa"/>
          </w:tcPr>
          <w:p w:rsidR="007A46EE" w:rsidRDefault="009E1D9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 xml:space="preserve">IV </w:t>
            </w:r>
            <w:r>
              <w:rPr>
                <w:spacing w:val="-2"/>
                <w:sz w:val="24"/>
              </w:rPr>
              <w:t>четверть</w:t>
            </w:r>
          </w:p>
        </w:tc>
        <w:tc>
          <w:tcPr>
            <w:tcW w:w="1734" w:type="dxa"/>
          </w:tcPr>
          <w:p w:rsidR="007A46EE" w:rsidRDefault="009E1D9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06.04.2026</w:t>
            </w:r>
          </w:p>
        </w:tc>
        <w:tc>
          <w:tcPr>
            <w:tcW w:w="1705" w:type="dxa"/>
          </w:tcPr>
          <w:p w:rsidR="007A46EE" w:rsidRDefault="009E1D98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26.05.2026</w:t>
            </w:r>
          </w:p>
        </w:tc>
        <w:tc>
          <w:tcPr>
            <w:tcW w:w="3679" w:type="dxa"/>
          </w:tcPr>
          <w:p w:rsidR="007A46EE" w:rsidRDefault="009E1D98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недель</w:t>
            </w:r>
          </w:p>
        </w:tc>
      </w:tr>
      <w:tr w:rsidR="007A46EE">
        <w:trPr>
          <w:trHeight w:val="517"/>
        </w:trPr>
        <w:tc>
          <w:tcPr>
            <w:tcW w:w="5677" w:type="dxa"/>
            <w:gridSpan w:val="3"/>
          </w:tcPr>
          <w:p w:rsidR="007A46EE" w:rsidRDefault="009E1D98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году</w:t>
            </w:r>
          </w:p>
        </w:tc>
        <w:tc>
          <w:tcPr>
            <w:tcW w:w="3679" w:type="dxa"/>
          </w:tcPr>
          <w:p w:rsidR="007A46EE" w:rsidRDefault="009E1D98">
            <w:pPr>
              <w:pStyle w:val="TableParagraph"/>
              <w:spacing w:line="273" w:lineRule="exact"/>
              <w:ind w:left="19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34 </w:t>
            </w:r>
            <w:r>
              <w:rPr>
                <w:b/>
                <w:spacing w:val="-2"/>
                <w:sz w:val="24"/>
              </w:rPr>
              <w:t>недели</w:t>
            </w:r>
          </w:p>
        </w:tc>
      </w:tr>
    </w:tbl>
    <w:p w:rsidR="007A46EE" w:rsidRDefault="007A46EE">
      <w:pPr>
        <w:pStyle w:val="a3"/>
        <w:spacing w:before="49"/>
        <w:ind w:left="0"/>
        <w:jc w:val="left"/>
        <w:rPr>
          <w:b/>
          <w:sz w:val="24"/>
        </w:rPr>
      </w:pPr>
    </w:p>
    <w:p w:rsidR="007A46EE" w:rsidRDefault="009E1D98">
      <w:pPr>
        <w:pStyle w:val="1"/>
        <w:ind w:left="1008" w:right="743" w:firstLine="0"/>
        <w:jc w:val="center"/>
      </w:pPr>
      <w:bookmarkStart w:id="161" w:name="Сроки_школьных_каникул_на_2025/2026_учеб"/>
      <w:bookmarkEnd w:id="161"/>
      <w:r>
        <w:t>Сроки</w:t>
      </w:r>
      <w:r>
        <w:rPr>
          <w:spacing w:val="-13"/>
        </w:rPr>
        <w:t xml:space="preserve"> </w:t>
      </w:r>
      <w:r>
        <w:t>школьных</w:t>
      </w:r>
      <w:r>
        <w:rPr>
          <w:spacing w:val="-15"/>
        </w:rPr>
        <w:t xml:space="preserve"> </w:t>
      </w:r>
      <w:r>
        <w:t>каникул</w:t>
      </w:r>
      <w:r>
        <w:rPr>
          <w:spacing w:val="-9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2025/2026</w:t>
      </w:r>
      <w:r>
        <w:rPr>
          <w:spacing w:val="-15"/>
        </w:rPr>
        <w:t xml:space="preserve"> </w:t>
      </w:r>
      <w:r>
        <w:t>учебный</w:t>
      </w:r>
      <w:r>
        <w:rPr>
          <w:spacing w:val="-17"/>
        </w:rPr>
        <w:t xml:space="preserve"> </w:t>
      </w:r>
      <w:r>
        <w:rPr>
          <w:spacing w:val="-4"/>
        </w:rPr>
        <w:t>год:</w:t>
      </w:r>
    </w:p>
    <w:p w:rsidR="007A46EE" w:rsidRDefault="009E1D98">
      <w:pPr>
        <w:pStyle w:val="a5"/>
        <w:numPr>
          <w:ilvl w:val="0"/>
          <w:numId w:val="15"/>
        </w:numPr>
        <w:tabs>
          <w:tab w:val="left" w:pos="1154"/>
        </w:tabs>
        <w:spacing w:before="273" w:line="322" w:lineRule="exact"/>
        <w:ind w:left="1154" w:hanging="163"/>
        <w:jc w:val="left"/>
        <w:rPr>
          <w:sz w:val="28"/>
        </w:rPr>
      </w:pPr>
      <w:r>
        <w:rPr>
          <w:sz w:val="28"/>
        </w:rPr>
        <w:t>осенние</w:t>
      </w:r>
      <w:r>
        <w:rPr>
          <w:spacing w:val="-7"/>
          <w:sz w:val="28"/>
        </w:rPr>
        <w:t xml:space="preserve"> </w:t>
      </w:r>
      <w:r>
        <w:rPr>
          <w:sz w:val="28"/>
        </w:rPr>
        <w:t>каникулы:</w:t>
      </w:r>
      <w:r>
        <w:rPr>
          <w:spacing w:val="-16"/>
          <w:sz w:val="28"/>
        </w:rPr>
        <w:t xml:space="preserve"> </w:t>
      </w:r>
      <w:r>
        <w:rPr>
          <w:sz w:val="28"/>
        </w:rPr>
        <w:t>25.10.2025</w:t>
      </w:r>
      <w:r>
        <w:rPr>
          <w:spacing w:val="-7"/>
          <w:sz w:val="28"/>
        </w:rPr>
        <w:t xml:space="preserve"> </w:t>
      </w:r>
      <w:r>
        <w:rPr>
          <w:sz w:val="28"/>
        </w:rPr>
        <w:t>г.</w:t>
      </w:r>
      <w:r>
        <w:rPr>
          <w:spacing w:val="4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02.11.2025</w:t>
      </w:r>
      <w:r>
        <w:rPr>
          <w:spacing w:val="-8"/>
          <w:sz w:val="28"/>
        </w:rPr>
        <w:t xml:space="preserve"> </w:t>
      </w:r>
      <w:r>
        <w:rPr>
          <w:sz w:val="28"/>
        </w:rPr>
        <w:t>г. –</w:t>
      </w:r>
      <w:r>
        <w:rPr>
          <w:spacing w:val="-8"/>
          <w:sz w:val="28"/>
        </w:rPr>
        <w:t xml:space="preserve"> </w:t>
      </w:r>
      <w:r>
        <w:rPr>
          <w:sz w:val="28"/>
        </w:rPr>
        <w:t>9</w:t>
      </w:r>
      <w:r>
        <w:rPr>
          <w:spacing w:val="-12"/>
          <w:sz w:val="28"/>
        </w:rPr>
        <w:t xml:space="preserve"> </w:t>
      </w:r>
      <w:r>
        <w:rPr>
          <w:sz w:val="28"/>
        </w:rPr>
        <w:t>дней,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05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ноября;</w:t>
      </w:r>
    </w:p>
    <w:p w:rsidR="007A46EE" w:rsidRDefault="009E1D98">
      <w:pPr>
        <w:pStyle w:val="a5"/>
        <w:numPr>
          <w:ilvl w:val="0"/>
          <w:numId w:val="15"/>
        </w:numPr>
        <w:tabs>
          <w:tab w:val="left" w:pos="1154"/>
        </w:tabs>
        <w:spacing w:line="322" w:lineRule="exact"/>
        <w:ind w:left="1154" w:hanging="163"/>
        <w:jc w:val="left"/>
        <w:rPr>
          <w:sz w:val="28"/>
        </w:rPr>
      </w:pPr>
      <w:r>
        <w:rPr>
          <w:sz w:val="28"/>
        </w:rPr>
        <w:t>зимние</w:t>
      </w:r>
      <w:r>
        <w:rPr>
          <w:spacing w:val="-7"/>
          <w:sz w:val="28"/>
        </w:rPr>
        <w:t xml:space="preserve"> </w:t>
      </w:r>
      <w:r>
        <w:rPr>
          <w:sz w:val="28"/>
        </w:rPr>
        <w:t>каникулы:</w:t>
      </w:r>
      <w:r>
        <w:rPr>
          <w:spacing w:val="-16"/>
          <w:sz w:val="28"/>
        </w:rPr>
        <w:t xml:space="preserve"> </w:t>
      </w:r>
      <w:r>
        <w:rPr>
          <w:sz w:val="28"/>
        </w:rPr>
        <w:t>31.12.2025</w:t>
      </w:r>
      <w:r>
        <w:rPr>
          <w:spacing w:val="-6"/>
          <w:sz w:val="28"/>
        </w:rPr>
        <w:t xml:space="preserve"> </w:t>
      </w:r>
      <w:r>
        <w:rPr>
          <w:sz w:val="28"/>
        </w:rPr>
        <w:t>г. –</w:t>
      </w:r>
      <w:r>
        <w:rPr>
          <w:spacing w:val="-7"/>
          <w:sz w:val="28"/>
        </w:rPr>
        <w:t xml:space="preserve"> </w:t>
      </w:r>
      <w:r>
        <w:rPr>
          <w:sz w:val="28"/>
        </w:rPr>
        <w:t>11.01.2026</w:t>
      </w:r>
      <w:r>
        <w:rPr>
          <w:spacing w:val="-6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12</w:t>
      </w:r>
      <w:r>
        <w:rPr>
          <w:spacing w:val="-7"/>
          <w:sz w:val="28"/>
        </w:rPr>
        <w:t xml:space="preserve"> </w:t>
      </w:r>
      <w:r>
        <w:rPr>
          <w:sz w:val="28"/>
        </w:rPr>
        <w:t>дней,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12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января;</w:t>
      </w:r>
    </w:p>
    <w:p w:rsidR="007A46EE" w:rsidRDefault="009E1D98">
      <w:pPr>
        <w:pStyle w:val="a5"/>
        <w:numPr>
          <w:ilvl w:val="0"/>
          <w:numId w:val="15"/>
        </w:numPr>
        <w:tabs>
          <w:tab w:val="left" w:pos="1154"/>
        </w:tabs>
        <w:spacing w:line="319" w:lineRule="exact"/>
        <w:ind w:left="1154" w:hanging="163"/>
        <w:jc w:val="left"/>
        <w:rPr>
          <w:sz w:val="28"/>
        </w:rPr>
      </w:pPr>
      <w:r>
        <w:rPr>
          <w:sz w:val="28"/>
        </w:rPr>
        <w:t>весенние</w:t>
      </w:r>
      <w:r>
        <w:rPr>
          <w:spacing w:val="-6"/>
          <w:sz w:val="28"/>
        </w:rPr>
        <w:t xml:space="preserve"> </w:t>
      </w:r>
      <w:r>
        <w:rPr>
          <w:sz w:val="28"/>
        </w:rPr>
        <w:t>каникулы:</w:t>
      </w:r>
      <w:r>
        <w:rPr>
          <w:spacing w:val="-15"/>
          <w:sz w:val="28"/>
        </w:rPr>
        <w:t xml:space="preserve"> </w:t>
      </w:r>
      <w:r>
        <w:rPr>
          <w:sz w:val="28"/>
        </w:rPr>
        <w:t>28.03.2026</w:t>
      </w:r>
      <w:r>
        <w:rPr>
          <w:spacing w:val="-8"/>
          <w:sz w:val="28"/>
        </w:rPr>
        <w:t xml:space="preserve"> </w:t>
      </w:r>
      <w:r>
        <w:rPr>
          <w:sz w:val="28"/>
        </w:rPr>
        <w:t>г. –</w:t>
      </w:r>
      <w:r>
        <w:rPr>
          <w:spacing w:val="-7"/>
          <w:sz w:val="28"/>
        </w:rPr>
        <w:t xml:space="preserve"> </w:t>
      </w:r>
      <w:r>
        <w:rPr>
          <w:sz w:val="28"/>
        </w:rPr>
        <w:t>05.04.2026</w:t>
      </w:r>
      <w:r>
        <w:rPr>
          <w:spacing w:val="-7"/>
          <w:sz w:val="28"/>
        </w:rPr>
        <w:t xml:space="preserve"> </w:t>
      </w:r>
      <w:r>
        <w:rPr>
          <w:sz w:val="28"/>
        </w:rPr>
        <w:t>г. –</w:t>
      </w:r>
      <w:r>
        <w:rPr>
          <w:spacing w:val="-8"/>
          <w:sz w:val="28"/>
        </w:rPr>
        <w:t xml:space="preserve"> </w:t>
      </w:r>
      <w:r>
        <w:rPr>
          <w:sz w:val="28"/>
        </w:rPr>
        <w:t>9</w:t>
      </w:r>
      <w:r>
        <w:rPr>
          <w:spacing w:val="-11"/>
          <w:sz w:val="28"/>
        </w:rPr>
        <w:t xml:space="preserve"> </w:t>
      </w:r>
      <w:r>
        <w:rPr>
          <w:sz w:val="28"/>
        </w:rPr>
        <w:t>дней,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06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апреля;</w:t>
      </w:r>
    </w:p>
    <w:p w:rsidR="007A46EE" w:rsidRDefault="009E1D98">
      <w:pPr>
        <w:pStyle w:val="a3"/>
        <w:spacing w:line="319" w:lineRule="exact"/>
        <w:ind w:left="991"/>
        <w:jc w:val="left"/>
      </w:pPr>
      <w:r>
        <w:t>-</w:t>
      </w:r>
      <w:r>
        <w:rPr>
          <w:spacing w:val="-9"/>
        </w:rPr>
        <w:t xml:space="preserve"> </w:t>
      </w:r>
      <w:r>
        <w:t>летние</w:t>
      </w:r>
      <w:r>
        <w:rPr>
          <w:spacing w:val="-7"/>
        </w:rPr>
        <w:t xml:space="preserve"> </w:t>
      </w:r>
      <w:r>
        <w:t>каникулы:</w:t>
      </w:r>
      <w:r>
        <w:rPr>
          <w:spacing w:val="-1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27.05.2026</w:t>
      </w:r>
      <w:r>
        <w:rPr>
          <w:spacing w:val="-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31.08.2026</w:t>
      </w:r>
      <w:r>
        <w:rPr>
          <w:spacing w:val="-8"/>
        </w:rPr>
        <w:t xml:space="preserve"> </w:t>
      </w:r>
      <w:r>
        <w:rPr>
          <w:spacing w:val="-5"/>
        </w:rPr>
        <w:t>г.;</w:t>
      </w:r>
    </w:p>
    <w:p w:rsidR="007A46EE" w:rsidRDefault="009E1D98">
      <w:pPr>
        <w:pStyle w:val="a5"/>
        <w:numPr>
          <w:ilvl w:val="0"/>
          <w:numId w:val="15"/>
        </w:numPr>
        <w:tabs>
          <w:tab w:val="left" w:pos="1187"/>
        </w:tabs>
        <w:ind w:right="354" w:firstLine="566"/>
        <w:jc w:val="left"/>
        <w:rPr>
          <w:sz w:val="28"/>
        </w:rPr>
      </w:pPr>
      <w:r>
        <w:rPr>
          <w:sz w:val="28"/>
        </w:rPr>
        <w:t>дополнительные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каникулы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первых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классов:</w:t>
      </w:r>
      <w:r>
        <w:rPr>
          <w:spacing w:val="-10"/>
          <w:sz w:val="28"/>
        </w:rPr>
        <w:t xml:space="preserve"> </w:t>
      </w:r>
      <w:r>
        <w:rPr>
          <w:sz w:val="28"/>
        </w:rPr>
        <w:t>16.02.2026</w:t>
      </w:r>
      <w:r>
        <w:rPr>
          <w:spacing w:val="-5"/>
          <w:sz w:val="28"/>
        </w:rPr>
        <w:t xml:space="preserve"> </w:t>
      </w:r>
      <w:r>
        <w:rPr>
          <w:sz w:val="28"/>
        </w:rPr>
        <w:t>г.</w:t>
      </w:r>
      <w:r>
        <w:rPr>
          <w:spacing w:val="40"/>
          <w:sz w:val="28"/>
        </w:rPr>
        <w:t xml:space="preserve"> </w:t>
      </w:r>
      <w:r>
        <w:rPr>
          <w:sz w:val="28"/>
        </w:rPr>
        <w:t>- 22.02.2025 г. – 7 дней, занятия с 24 февраля;</w:t>
      </w:r>
    </w:p>
    <w:p w:rsidR="007A46EE" w:rsidRDefault="009E1D98">
      <w:pPr>
        <w:pStyle w:val="a5"/>
        <w:numPr>
          <w:ilvl w:val="0"/>
          <w:numId w:val="15"/>
        </w:numPr>
        <w:tabs>
          <w:tab w:val="left" w:pos="1148"/>
        </w:tabs>
        <w:spacing w:line="242" w:lineRule="auto"/>
        <w:ind w:right="296" w:firstLine="566"/>
        <w:jc w:val="left"/>
        <w:rPr>
          <w:sz w:val="24"/>
        </w:rPr>
      </w:pPr>
      <w:r>
        <w:rPr>
          <w:sz w:val="28"/>
        </w:rPr>
        <w:t>окончание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учебы у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9-х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11-х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5"/>
          <w:sz w:val="28"/>
        </w:rPr>
        <w:t xml:space="preserve"> </w:t>
      </w:r>
      <w:r>
        <w:rPr>
          <w:sz w:val="28"/>
        </w:rPr>
        <w:t>будет</w:t>
      </w:r>
      <w:r>
        <w:rPr>
          <w:spacing w:val="-5"/>
          <w:sz w:val="28"/>
        </w:rPr>
        <w:t xml:space="preserve"> </w:t>
      </w:r>
      <w:r>
        <w:rPr>
          <w:sz w:val="28"/>
        </w:rPr>
        <w:t>зависеть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расписания Государственной итоговой аттестации (ГИА).</w:t>
      </w:r>
    </w:p>
    <w:p w:rsidR="007A46EE" w:rsidRDefault="007A46EE">
      <w:pPr>
        <w:pStyle w:val="a3"/>
        <w:spacing w:before="232"/>
        <w:ind w:left="0"/>
        <w:jc w:val="left"/>
      </w:pPr>
    </w:p>
    <w:p w:rsidR="007A46EE" w:rsidRDefault="009E1D98">
      <w:pPr>
        <w:pStyle w:val="1"/>
        <w:numPr>
          <w:ilvl w:val="0"/>
          <w:numId w:val="52"/>
        </w:numPr>
        <w:tabs>
          <w:tab w:val="left" w:pos="2963"/>
        </w:tabs>
        <w:ind w:left="2963" w:hanging="281"/>
        <w:jc w:val="left"/>
      </w:pPr>
      <w:bookmarkStart w:id="162" w:name="4._Режим_работы_образовательного_учрежде"/>
      <w:bookmarkEnd w:id="162"/>
      <w:r>
        <w:rPr>
          <w:spacing w:val="-2"/>
        </w:rPr>
        <w:t>Режим</w:t>
      </w:r>
      <w:r>
        <w:rPr>
          <w:spacing w:val="-6"/>
        </w:rPr>
        <w:t xml:space="preserve"> </w:t>
      </w:r>
      <w:r>
        <w:rPr>
          <w:spacing w:val="-2"/>
        </w:rPr>
        <w:t>работы</w:t>
      </w:r>
      <w:r>
        <w:rPr>
          <w:spacing w:val="-5"/>
        </w:rPr>
        <w:t xml:space="preserve"> </w:t>
      </w:r>
      <w:r>
        <w:rPr>
          <w:spacing w:val="-2"/>
        </w:rPr>
        <w:t>образовательного</w:t>
      </w:r>
      <w:r>
        <w:rPr>
          <w:spacing w:val="-16"/>
        </w:rPr>
        <w:t xml:space="preserve"> </w:t>
      </w:r>
      <w:r>
        <w:rPr>
          <w:spacing w:val="-2"/>
        </w:rPr>
        <w:t>учреждения</w:t>
      </w:r>
    </w:p>
    <w:p w:rsidR="007A46EE" w:rsidRDefault="009E1D98">
      <w:pPr>
        <w:pStyle w:val="a3"/>
        <w:spacing w:before="38"/>
        <w:ind w:left="1136"/>
        <w:jc w:val="left"/>
      </w:pPr>
      <w:r>
        <w:t>Понедельник</w:t>
      </w:r>
      <w:r>
        <w:rPr>
          <w:spacing w:val="-4"/>
        </w:rPr>
        <w:t xml:space="preserve"> </w:t>
      </w:r>
      <w:r>
        <w:t>—</w:t>
      </w:r>
      <w:r>
        <w:rPr>
          <w:spacing w:val="-8"/>
        </w:rPr>
        <w:t xml:space="preserve"> </w:t>
      </w:r>
      <w:r>
        <w:t>пятница:</w:t>
      </w:r>
      <w:r>
        <w:rPr>
          <w:spacing w:val="-1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08.00</w:t>
      </w:r>
      <w:r>
        <w:rPr>
          <w:spacing w:val="-8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rPr>
          <w:spacing w:val="-2"/>
        </w:rPr>
        <w:t>18.20;</w:t>
      </w:r>
    </w:p>
    <w:p w:rsidR="007A46EE" w:rsidRDefault="009E1D98">
      <w:pPr>
        <w:pStyle w:val="a3"/>
        <w:spacing w:before="48" w:line="276" w:lineRule="auto"/>
        <w:ind w:firstLine="710"/>
        <w:jc w:val="left"/>
      </w:pPr>
      <w:r>
        <w:t>В</w:t>
      </w:r>
      <w:r>
        <w:rPr>
          <w:spacing w:val="40"/>
        </w:rPr>
        <w:t xml:space="preserve"> </w:t>
      </w:r>
      <w:r>
        <w:t>воскресенье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праздничные</w:t>
      </w:r>
      <w:r>
        <w:rPr>
          <w:spacing w:val="40"/>
        </w:rPr>
        <w:t xml:space="preserve"> </w:t>
      </w:r>
      <w:r>
        <w:t>дни</w:t>
      </w:r>
      <w:r>
        <w:rPr>
          <w:spacing w:val="40"/>
        </w:rPr>
        <w:t xml:space="preserve"> </w:t>
      </w:r>
      <w:r>
        <w:t>(установленные</w:t>
      </w:r>
      <w:r>
        <w:rPr>
          <w:spacing w:val="40"/>
        </w:rPr>
        <w:t xml:space="preserve"> </w:t>
      </w:r>
      <w:r>
        <w:t>законодательством</w:t>
      </w:r>
      <w:r>
        <w:rPr>
          <w:spacing w:val="40"/>
        </w:rPr>
        <w:t xml:space="preserve"> </w:t>
      </w:r>
      <w:r>
        <w:t>Российской Федерации) образовательное учреждение не работает.</w:t>
      </w:r>
    </w:p>
    <w:p w:rsidR="007A46EE" w:rsidRDefault="009E1D98">
      <w:pPr>
        <w:pStyle w:val="a3"/>
        <w:spacing w:before="4" w:line="276" w:lineRule="auto"/>
        <w:ind w:left="444" w:firstLine="710"/>
        <w:jc w:val="left"/>
      </w:pPr>
      <w:r>
        <w:t>На</w:t>
      </w:r>
      <w:r>
        <w:rPr>
          <w:spacing w:val="33"/>
        </w:rPr>
        <w:t xml:space="preserve"> </w:t>
      </w:r>
      <w:r>
        <w:t>период</w:t>
      </w:r>
      <w:r>
        <w:rPr>
          <w:spacing w:val="35"/>
        </w:rPr>
        <w:t xml:space="preserve"> </w:t>
      </w:r>
      <w:r>
        <w:t>школьных каникул</w:t>
      </w:r>
      <w:r>
        <w:rPr>
          <w:spacing w:val="33"/>
        </w:rPr>
        <w:t xml:space="preserve"> </w:t>
      </w:r>
      <w:r>
        <w:t>приказом</w:t>
      </w:r>
      <w:r>
        <w:rPr>
          <w:spacing w:val="35"/>
        </w:rPr>
        <w:t xml:space="preserve"> </w:t>
      </w:r>
      <w:r>
        <w:t>директора</w:t>
      </w:r>
      <w:r>
        <w:rPr>
          <w:spacing w:val="39"/>
        </w:rPr>
        <w:t xml:space="preserve"> </w:t>
      </w:r>
      <w:r>
        <w:t>устанавливается</w:t>
      </w:r>
      <w:r>
        <w:rPr>
          <w:spacing w:val="36"/>
        </w:rPr>
        <w:t xml:space="preserve"> </w:t>
      </w:r>
      <w:r>
        <w:t>особый график работы образовательного учреждения.</w:t>
      </w:r>
    </w:p>
    <w:p w:rsidR="007A46EE" w:rsidRDefault="009E1D98">
      <w:pPr>
        <w:pStyle w:val="1"/>
        <w:numPr>
          <w:ilvl w:val="0"/>
          <w:numId w:val="52"/>
        </w:numPr>
        <w:tabs>
          <w:tab w:val="left" w:pos="1959"/>
        </w:tabs>
        <w:spacing w:before="224"/>
        <w:ind w:left="1959" w:hanging="281"/>
        <w:jc w:val="left"/>
      </w:pPr>
      <w:bookmarkStart w:id="163" w:name="5._Регламентирование_образовательного_пр"/>
      <w:bookmarkEnd w:id="163"/>
      <w:r>
        <w:rPr>
          <w:spacing w:val="-2"/>
        </w:rPr>
        <w:t>Регламентирование</w:t>
      </w:r>
      <w:r>
        <w:rPr>
          <w:spacing w:val="2"/>
        </w:rPr>
        <w:t xml:space="preserve"> </w:t>
      </w:r>
      <w:r>
        <w:rPr>
          <w:spacing w:val="-2"/>
        </w:rPr>
        <w:t>образовательного</w:t>
      </w:r>
      <w:r>
        <w:rPr>
          <w:spacing w:val="-11"/>
        </w:rPr>
        <w:t xml:space="preserve"> </w:t>
      </w:r>
      <w:r>
        <w:rPr>
          <w:spacing w:val="-2"/>
        </w:rPr>
        <w:t>процесса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rPr>
          <w:spacing w:val="-9"/>
        </w:rPr>
        <w:t xml:space="preserve"> </w:t>
      </w:r>
      <w:r>
        <w:rPr>
          <w:spacing w:val="-2"/>
        </w:rPr>
        <w:t>неделю</w:t>
      </w:r>
    </w:p>
    <w:p w:rsidR="007A46EE" w:rsidRDefault="009E1D98">
      <w:pPr>
        <w:pStyle w:val="a3"/>
        <w:tabs>
          <w:tab w:val="left" w:pos="6096"/>
        </w:tabs>
        <w:spacing w:before="38" w:line="276" w:lineRule="auto"/>
        <w:ind w:left="444" w:right="166" w:firstLine="701"/>
        <w:jc w:val="left"/>
      </w:pPr>
      <w:r>
        <w:t>В</w:t>
      </w:r>
      <w:r>
        <w:rPr>
          <w:spacing w:val="80"/>
        </w:rPr>
        <w:t xml:space="preserve"> </w:t>
      </w:r>
      <w:r>
        <w:t>МКОУ</w:t>
      </w:r>
      <w:r>
        <w:rPr>
          <w:spacing w:val="80"/>
        </w:rPr>
        <w:t xml:space="preserve"> </w:t>
      </w:r>
      <w:r>
        <w:t>«Метрадинская</w:t>
      </w:r>
      <w:r>
        <w:rPr>
          <w:spacing w:val="80"/>
        </w:rPr>
        <w:t xml:space="preserve"> </w:t>
      </w:r>
      <w:r>
        <w:t>СОШ-сад»</w:t>
      </w:r>
      <w:r>
        <w:tab/>
        <w:t>устанавливается</w:t>
      </w:r>
      <w:r>
        <w:rPr>
          <w:spacing w:val="68"/>
        </w:rPr>
        <w:t xml:space="preserve"> </w:t>
      </w:r>
      <w:r>
        <w:t>продолжительность учебной недели для учащихся</w:t>
      </w:r>
      <w:r>
        <w:rPr>
          <w:spacing w:val="40"/>
        </w:rPr>
        <w:t xml:space="preserve"> </w:t>
      </w:r>
      <w:r>
        <w:t>1 -11 классов — пятидневная учебная неделя.</w:t>
      </w:r>
    </w:p>
    <w:p w:rsidR="007A46EE" w:rsidRDefault="007A46EE">
      <w:pPr>
        <w:pStyle w:val="a3"/>
        <w:spacing w:line="276" w:lineRule="auto"/>
        <w:jc w:val="left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37"/>
        <w:ind w:left="0"/>
        <w:jc w:val="left"/>
      </w:pPr>
    </w:p>
    <w:p w:rsidR="007A46EE" w:rsidRDefault="009E1D98">
      <w:pPr>
        <w:pStyle w:val="1"/>
        <w:numPr>
          <w:ilvl w:val="0"/>
          <w:numId w:val="52"/>
        </w:numPr>
        <w:tabs>
          <w:tab w:val="left" w:pos="2387"/>
        </w:tabs>
        <w:spacing w:before="1"/>
        <w:ind w:left="2387" w:hanging="282"/>
        <w:jc w:val="left"/>
      </w:pPr>
      <w:bookmarkStart w:id="164" w:name="6._Регламентирование_образовательного_пр"/>
      <w:bookmarkEnd w:id="164"/>
      <w:r>
        <w:rPr>
          <w:spacing w:val="-2"/>
        </w:rPr>
        <w:t>Регламентирование</w:t>
      </w:r>
      <w:r>
        <w:rPr>
          <w:spacing w:val="3"/>
        </w:rPr>
        <w:t xml:space="preserve"> </w:t>
      </w:r>
      <w:r>
        <w:rPr>
          <w:spacing w:val="-2"/>
        </w:rPr>
        <w:t>образовательного</w:t>
      </w:r>
      <w:r>
        <w:rPr>
          <w:spacing w:val="-8"/>
        </w:rPr>
        <w:t xml:space="preserve"> </w:t>
      </w:r>
      <w:r>
        <w:rPr>
          <w:spacing w:val="-2"/>
        </w:rPr>
        <w:t>процесса</w:t>
      </w:r>
      <w:r>
        <w:rPr>
          <w:spacing w:val="-5"/>
        </w:rPr>
        <w:t xml:space="preserve"> </w:t>
      </w:r>
      <w:r>
        <w:rPr>
          <w:spacing w:val="-2"/>
        </w:rPr>
        <w:t>в</w:t>
      </w:r>
      <w:r>
        <w:rPr>
          <w:spacing w:val="-8"/>
        </w:rPr>
        <w:t xml:space="preserve"> </w:t>
      </w:r>
      <w:r>
        <w:rPr>
          <w:spacing w:val="-4"/>
        </w:rPr>
        <w:t>день</w:t>
      </w:r>
    </w:p>
    <w:p w:rsidR="007A46EE" w:rsidRDefault="009E1D98">
      <w:pPr>
        <w:pStyle w:val="a5"/>
        <w:numPr>
          <w:ilvl w:val="0"/>
          <w:numId w:val="14"/>
        </w:numPr>
        <w:tabs>
          <w:tab w:val="left" w:pos="1307"/>
        </w:tabs>
        <w:spacing w:before="38"/>
        <w:ind w:left="1307" w:hanging="162"/>
        <w:jc w:val="left"/>
        <w:rPr>
          <w:sz w:val="28"/>
        </w:rPr>
      </w:pPr>
      <w:r>
        <w:rPr>
          <w:sz w:val="28"/>
        </w:rPr>
        <w:t>обучение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1-11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1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1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смену;</w:t>
      </w:r>
    </w:p>
    <w:p w:rsidR="007A46EE" w:rsidRDefault="009E1D98">
      <w:pPr>
        <w:pStyle w:val="a5"/>
        <w:numPr>
          <w:ilvl w:val="0"/>
          <w:numId w:val="14"/>
        </w:numPr>
        <w:tabs>
          <w:tab w:val="left" w:pos="1307"/>
        </w:tabs>
        <w:spacing w:before="47" w:line="276" w:lineRule="auto"/>
        <w:ind w:right="211" w:firstLine="0"/>
        <w:jc w:val="left"/>
        <w:rPr>
          <w:sz w:val="28"/>
        </w:rPr>
      </w:pPr>
      <w:r>
        <w:rPr>
          <w:sz w:val="28"/>
        </w:rPr>
        <w:t>внеурочная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дополнительное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9"/>
          <w:sz w:val="28"/>
        </w:rPr>
        <w:t xml:space="preserve"> </w:t>
      </w:r>
      <w:r>
        <w:rPr>
          <w:sz w:val="28"/>
        </w:rPr>
        <w:t>во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2 </w:t>
      </w:r>
      <w:r>
        <w:rPr>
          <w:spacing w:val="-2"/>
          <w:sz w:val="28"/>
        </w:rPr>
        <w:t>смену;</w:t>
      </w:r>
    </w:p>
    <w:p w:rsidR="007A46EE" w:rsidRDefault="009E1D98">
      <w:pPr>
        <w:pStyle w:val="a5"/>
        <w:numPr>
          <w:ilvl w:val="0"/>
          <w:numId w:val="14"/>
        </w:numPr>
        <w:tabs>
          <w:tab w:val="left" w:pos="1307"/>
        </w:tabs>
        <w:spacing w:before="4"/>
        <w:ind w:left="1307" w:hanging="162"/>
        <w:jc w:val="left"/>
        <w:rPr>
          <w:sz w:val="28"/>
        </w:rPr>
      </w:pPr>
      <w:r>
        <w:rPr>
          <w:sz w:val="28"/>
        </w:rPr>
        <w:t>продолжительность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урока</w:t>
      </w:r>
      <w:r>
        <w:rPr>
          <w:spacing w:val="-9"/>
          <w:sz w:val="28"/>
        </w:rPr>
        <w:t xml:space="preserve"> </w:t>
      </w:r>
      <w:r>
        <w:rPr>
          <w:sz w:val="28"/>
        </w:rPr>
        <w:t>во</w:t>
      </w:r>
      <w:r>
        <w:rPr>
          <w:spacing w:val="-10"/>
          <w:sz w:val="28"/>
        </w:rPr>
        <w:t xml:space="preserve"> </w:t>
      </w:r>
      <w:r>
        <w:rPr>
          <w:sz w:val="28"/>
        </w:rPr>
        <w:t>2-11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17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45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минут;</w:t>
      </w:r>
    </w:p>
    <w:p w:rsidR="007A46EE" w:rsidRDefault="009E1D98">
      <w:pPr>
        <w:pStyle w:val="a5"/>
        <w:numPr>
          <w:ilvl w:val="0"/>
          <w:numId w:val="14"/>
        </w:numPr>
        <w:tabs>
          <w:tab w:val="left" w:pos="1307"/>
        </w:tabs>
        <w:spacing w:before="43"/>
        <w:ind w:left="1307" w:hanging="162"/>
        <w:jc w:val="left"/>
        <w:rPr>
          <w:sz w:val="28"/>
        </w:rPr>
      </w:pPr>
      <w:r>
        <w:rPr>
          <w:sz w:val="28"/>
        </w:rPr>
        <w:t>продолжительность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урока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1</w:t>
      </w:r>
      <w:r>
        <w:rPr>
          <w:spacing w:val="-10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1</w:t>
      </w:r>
      <w:r>
        <w:rPr>
          <w:spacing w:val="-4"/>
          <w:sz w:val="28"/>
        </w:rPr>
        <w:t xml:space="preserve"> </w:t>
      </w:r>
      <w:r>
        <w:rPr>
          <w:sz w:val="28"/>
        </w:rPr>
        <w:t>полугодии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35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минут;</w:t>
      </w:r>
    </w:p>
    <w:p w:rsidR="007A46EE" w:rsidRDefault="009E1D98">
      <w:pPr>
        <w:pStyle w:val="a5"/>
        <w:numPr>
          <w:ilvl w:val="0"/>
          <w:numId w:val="14"/>
        </w:numPr>
        <w:tabs>
          <w:tab w:val="left" w:pos="1307"/>
        </w:tabs>
        <w:spacing w:before="48"/>
        <w:ind w:left="1307" w:hanging="162"/>
        <w:jc w:val="left"/>
        <w:rPr>
          <w:sz w:val="28"/>
        </w:rPr>
      </w:pPr>
      <w:r>
        <w:rPr>
          <w:sz w:val="28"/>
        </w:rPr>
        <w:t>продолжительность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урока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1</w:t>
      </w:r>
      <w:r>
        <w:rPr>
          <w:spacing w:val="-9"/>
          <w:sz w:val="28"/>
        </w:rPr>
        <w:t xml:space="preserve"> </w:t>
      </w:r>
      <w:r>
        <w:rPr>
          <w:sz w:val="28"/>
        </w:rPr>
        <w:t>классах</w:t>
      </w:r>
      <w:r>
        <w:rPr>
          <w:spacing w:val="-12"/>
          <w:sz w:val="28"/>
        </w:rPr>
        <w:t xml:space="preserve"> </w:t>
      </w:r>
      <w:r>
        <w:rPr>
          <w:sz w:val="28"/>
        </w:rPr>
        <w:t>во</w:t>
      </w:r>
      <w:r>
        <w:rPr>
          <w:spacing w:val="-9"/>
          <w:sz w:val="28"/>
        </w:rPr>
        <w:t xml:space="preserve"> </w:t>
      </w:r>
      <w:r>
        <w:rPr>
          <w:sz w:val="28"/>
        </w:rPr>
        <w:t>2</w:t>
      </w:r>
      <w:r>
        <w:rPr>
          <w:spacing w:val="-9"/>
          <w:sz w:val="28"/>
        </w:rPr>
        <w:t xml:space="preserve"> </w:t>
      </w:r>
      <w:r>
        <w:rPr>
          <w:sz w:val="28"/>
        </w:rPr>
        <w:t>полугодии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9"/>
          <w:sz w:val="28"/>
        </w:rPr>
        <w:t xml:space="preserve"> </w:t>
      </w:r>
      <w:r>
        <w:rPr>
          <w:sz w:val="28"/>
        </w:rPr>
        <w:t>40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минут;</w:t>
      </w:r>
    </w:p>
    <w:p w:rsidR="007A46EE" w:rsidRDefault="009E1D98">
      <w:pPr>
        <w:pStyle w:val="1"/>
        <w:numPr>
          <w:ilvl w:val="0"/>
          <w:numId w:val="52"/>
        </w:numPr>
        <w:tabs>
          <w:tab w:val="left" w:pos="3414"/>
        </w:tabs>
        <w:spacing w:before="62"/>
        <w:ind w:left="3414" w:hanging="281"/>
        <w:jc w:val="left"/>
      </w:pPr>
      <w:bookmarkStart w:id="165" w:name="7._Промежуточная_аттестация_учащихся"/>
      <w:bookmarkEnd w:id="165"/>
      <w:r>
        <w:rPr>
          <w:spacing w:val="-2"/>
        </w:rPr>
        <w:t>Промежуточная</w:t>
      </w:r>
      <w:r>
        <w:rPr>
          <w:spacing w:val="-9"/>
        </w:rPr>
        <w:t xml:space="preserve"> </w:t>
      </w:r>
      <w:r>
        <w:rPr>
          <w:spacing w:val="-2"/>
        </w:rPr>
        <w:t>аттестация</w:t>
      </w:r>
      <w:r>
        <w:rPr>
          <w:spacing w:val="-8"/>
        </w:rPr>
        <w:t xml:space="preserve"> </w:t>
      </w:r>
      <w:r>
        <w:rPr>
          <w:spacing w:val="-2"/>
        </w:rPr>
        <w:t>учащихся</w:t>
      </w:r>
    </w:p>
    <w:p w:rsidR="007A46EE" w:rsidRDefault="009E1D98">
      <w:pPr>
        <w:pStyle w:val="a3"/>
        <w:spacing w:before="38" w:line="276" w:lineRule="auto"/>
        <w:ind w:left="444" w:right="275" w:firstLine="701"/>
        <w:jc w:val="left"/>
      </w:pPr>
      <w:r>
        <w:t>Промежуточная аттестация</w:t>
      </w:r>
      <w:r>
        <w:rPr>
          <w:spacing w:val="33"/>
        </w:rPr>
        <w:t xml:space="preserve"> </w:t>
      </w:r>
      <w:r>
        <w:t>учащихся очной формы 2-4 классов проводиться по четвертям, 5-11 классов - по полугодиям.</w:t>
      </w:r>
    </w:p>
    <w:p w:rsidR="007A46EE" w:rsidRDefault="009E1D98">
      <w:pPr>
        <w:pStyle w:val="a3"/>
        <w:tabs>
          <w:tab w:val="left" w:pos="3406"/>
          <w:tab w:val="left" w:pos="5039"/>
          <w:tab w:val="left" w:pos="6542"/>
          <w:tab w:val="left" w:pos="7834"/>
          <w:tab w:val="left" w:pos="9001"/>
          <w:tab w:val="left" w:pos="10451"/>
        </w:tabs>
        <w:spacing w:line="276" w:lineRule="auto"/>
        <w:ind w:left="444" w:right="173" w:firstLine="701"/>
        <w:jc w:val="left"/>
      </w:pPr>
      <w:r>
        <w:rPr>
          <w:spacing w:val="-2"/>
        </w:rPr>
        <w:t>Промежуточная</w:t>
      </w:r>
      <w:r>
        <w:tab/>
      </w:r>
      <w:r>
        <w:rPr>
          <w:spacing w:val="-2"/>
        </w:rPr>
        <w:t>аттестация</w:t>
      </w:r>
      <w:r>
        <w:tab/>
      </w:r>
      <w:r>
        <w:rPr>
          <w:spacing w:val="-2"/>
        </w:rPr>
        <w:t>учащихся</w:t>
      </w:r>
      <w:r>
        <w:tab/>
      </w:r>
      <w:r>
        <w:rPr>
          <w:spacing w:val="-2"/>
        </w:rPr>
        <w:t>заочной</w:t>
      </w:r>
      <w:r>
        <w:tab/>
      </w:r>
      <w:r>
        <w:rPr>
          <w:spacing w:val="-2"/>
        </w:rPr>
        <w:t>формы</w:t>
      </w:r>
      <w:r>
        <w:tab/>
      </w:r>
      <w:r>
        <w:rPr>
          <w:spacing w:val="-2"/>
        </w:rPr>
        <w:t>обучения</w:t>
      </w:r>
      <w:r>
        <w:tab/>
      </w:r>
      <w:r>
        <w:rPr>
          <w:spacing w:val="-10"/>
        </w:rPr>
        <w:t xml:space="preserve">и </w:t>
      </w:r>
      <w:r>
        <w:t>самообразования</w:t>
      </w:r>
      <w:r>
        <w:rPr>
          <w:spacing w:val="-6"/>
        </w:rPr>
        <w:t xml:space="preserve"> </w:t>
      </w:r>
      <w:r>
        <w:t>проводится,</w:t>
      </w:r>
      <w:r>
        <w:rPr>
          <w:spacing w:val="-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 локальным</w:t>
      </w:r>
      <w:r>
        <w:rPr>
          <w:spacing w:val="-3"/>
        </w:rPr>
        <w:t xml:space="preserve"> </w:t>
      </w:r>
      <w:r>
        <w:t>актом</w:t>
      </w:r>
      <w:r>
        <w:rPr>
          <w:spacing w:val="-3"/>
        </w:rPr>
        <w:t xml:space="preserve"> </w:t>
      </w:r>
      <w:r>
        <w:t>ОУ</w:t>
      </w:r>
      <w:r>
        <w:rPr>
          <w:spacing w:val="-6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полугодиям.</w:t>
      </w:r>
    </w:p>
    <w:p w:rsidR="007A46EE" w:rsidRDefault="009E1D98">
      <w:pPr>
        <w:pStyle w:val="1"/>
        <w:numPr>
          <w:ilvl w:val="0"/>
          <w:numId w:val="52"/>
        </w:numPr>
        <w:tabs>
          <w:tab w:val="left" w:pos="3409"/>
        </w:tabs>
        <w:spacing w:before="243"/>
        <w:ind w:left="3409" w:hanging="281"/>
        <w:jc w:val="both"/>
      </w:pPr>
      <w:bookmarkStart w:id="166" w:name="8._Государственная_итоговая_аттестация"/>
      <w:bookmarkEnd w:id="166"/>
      <w:r>
        <w:rPr>
          <w:spacing w:val="-2"/>
        </w:rPr>
        <w:t>Государственная</w:t>
      </w:r>
      <w:r>
        <w:rPr>
          <w:spacing w:val="-11"/>
        </w:rPr>
        <w:t xml:space="preserve"> </w:t>
      </w:r>
      <w:r>
        <w:rPr>
          <w:spacing w:val="-2"/>
        </w:rPr>
        <w:t>итоговая</w:t>
      </w:r>
      <w:r>
        <w:rPr>
          <w:spacing w:val="-8"/>
        </w:rPr>
        <w:t xml:space="preserve"> </w:t>
      </w:r>
      <w:r>
        <w:rPr>
          <w:spacing w:val="-2"/>
        </w:rPr>
        <w:t>аттестация</w:t>
      </w:r>
    </w:p>
    <w:p w:rsidR="007A46EE" w:rsidRDefault="009E1D98">
      <w:pPr>
        <w:pStyle w:val="a3"/>
        <w:spacing w:before="43" w:line="276" w:lineRule="auto"/>
        <w:ind w:left="444" w:right="160" w:firstLine="701"/>
      </w:pPr>
      <w:r>
        <w:t>Государственная (итоговая) аттестация обучающихся, освоивших основные общеобразовательные программы основного и среднего (полного) общего обр</w:t>
      </w:r>
      <w:r>
        <w:t>азования, и промежуточная аттестация в переводных классах проводится в соответствии со сроками, установленными Министерством образования и науки РФ на данный учебный год.</w:t>
      </w:r>
    </w:p>
    <w:p w:rsidR="007A46EE" w:rsidRDefault="009E1D98">
      <w:pPr>
        <w:pStyle w:val="1"/>
        <w:numPr>
          <w:ilvl w:val="0"/>
          <w:numId w:val="52"/>
        </w:numPr>
        <w:tabs>
          <w:tab w:val="left" w:pos="2814"/>
        </w:tabs>
        <w:spacing w:before="275"/>
        <w:ind w:left="2814" w:hanging="281"/>
        <w:jc w:val="left"/>
      </w:pPr>
      <w:bookmarkStart w:id="167" w:name="9._Родительские_собрания_и_дни_открытых_"/>
      <w:bookmarkEnd w:id="167"/>
      <w:r>
        <w:rPr>
          <w:spacing w:val="-2"/>
        </w:rPr>
        <w:t>Родительские</w:t>
      </w:r>
      <w:r>
        <w:rPr>
          <w:spacing w:val="-1"/>
        </w:rPr>
        <w:t xml:space="preserve"> </w:t>
      </w:r>
      <w:r>
        <w:rPr>
          <w:spacing w:val="-2"/>
        </w:rPr>
        <w:t>собрания</w:t>
      </w:r>
      <w:r>
        <w:rPr>
          <w:spacing w:val="-1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дни открытых</w:t>
      </w:r>
      <w:r>
        <w:rPr>
          <w:spacing w:val="-13"/>
        </w:rPr>
        <w:t xml:space="preserve"> </w:t>
      </w:r>
      <w:r>
        <w:rPr>
          <w:spacing w:val="-2"/>
        </w:rPr>
        <w:t>дверей</w:t>
      </w:r>
    </w:p>
    <w:p w:rsidR="007A46EE" w:rsidRDefault="009E1D98">
      <w:pPr>
        <w:pStyle w:val="a3"/>
        <w:spacing w:before="38" w:line="276" w:lineRule="auto"/>
        <w:ind w:left="444"/>
        <w:jc w:val="left"/>
      </w:pPr>
      <w:r>
        <w:t>Родительские</w:t>
      </w:r>
      <w:r>
        <w:rPr>
          <w:spacing w:val="-3"/>
        </w:rPr>
        <w:t xml:space="preserve"> </w:t>
      </w:r>
      <w:r>
        <w:t>собрания: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</w:t>
      </w:r>
      <w:r>
        <w:rPr>
          <w:spacing w:val="33"/>
        </w:rPr>
        <w:t xml:space="preserve"> </w:t>
      </w:r>
      <w:r>
        <w:t>каждой</w:t>
      </w:r>
      <w:r>
        <w:rPr>
          <w:spacing w:val="-4"/>
        </w:rPr>
        <w:t xml:space="preserve"> </w:t>
      </w:r>
      <w:r>
        <w:t>четверти</w:t>
      </w:r>
      <w:r>
        <w:rPr>
          <w:spacing w:val="3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1-9</w:t>
      </w:r>
      <w:r>
        <w:rPr>
          <w:spacing w:val="24"/>
        </w:rPr>
        <w:t xml:space="preserve"> </w:t>
      </w:r>
      <w:r>
        <w:t>классах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конце каждого полугодия в 10-11 классах.</w:t>
      </w:r>
    </w:p>
    <w:p w:rsidR="007A46EE" w:rsidRDefault="009E1D98">
      <w:pPr>
        <w:pStyle w:val="a3"/>
        <w:spacing w:line="276" w:lineRule="auto"/>
        <w:ind w:left="444"/>
        <w:jc w:val="left"/>
      </w:pPr>
      <w:r>
        <w:t>День</w:t>
      </w:r>
      <w:r>
        <w:rPr>
          <w:spacing w:val="34"/>
        </w:rPr>
        <w:t xml:space="preserve"> </w:t>
      </w:r>
      <w:r>
        <w:t>отрытых дверей</w:t>
      </w:r>
      <w:r>
        <w:rPr>
          <w:spacing w:val="36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посещением</w:t>
      </w:r>
      <w:r>
        <w:rPr>
          <w:spacing w:val="40"/>
        </w:rPr>
        <w:t xml:space="preserve"> </w:t>
      </w:r>
      <w:r>
        <w:t>уроков: каждый</w:t>
      </w:r>
      <w:r>
        <w:rPr>
          <w:spacing w:val="40"/>
        </w:rPr>
        <w:t xml:space="preserve"> </w:t>
      </w:r>
      <w:r>
        <w:t>учебный</w:t>
      </w:r>
      <w:r>
        <w:rPr>
          <w:spacing w:val="36"/>
        </w:rPr>
        <w:t xml:space="preserve"> </w:t>
      </w:r>
      <w:r>
        <w:t>день</w:t>
      </w:r>
      <w:r>
        <w:rPr>
          <w:spacing w:val="33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основании заявления, согласованного с заместителем директора по УВР.</w:t>
      </w:r>
    </w:p>
    <w:p w:rsidR="007A46EE" w:rsidRDefault="009E1D98">
      <w:pPr>
        <w:pStyle w:val="1"/>
        <w:numPr>
          <w:ilvl w:val="0"/>
          <w:numId w:val="52"/>
        </w:numPr>
        <w:tabs>
          <w:tab w:val="left" w:pos="4760"/>
        </w:tabs>
        <w:spacing w:before="252"/>
        <w:ind w:left="4760" w:hanging="494"/>
        <w:jc w:val="left"/>
      </w:pPr>
      <w:bookmarkStart w:id="168" w:name="10._Выпускные_вечера"/>
      <w:bookmarkEnd w:id="168"/>
      <w:r>
        <w:rPr>
          <w:spacing w:val="-2"/>
        </w:rPr>
        <w:t>Выпускные вечера</w:t>
      </w:r>
    </w:p>
    <w:p w:rsidR="007A46EE" w:rsidRDefault="009E1D98">
      <w:pPr>
        <w:pStyle w:val="a3"/>
        <w:spacing w:before="39" w:line="276" w:lineRule="auto"/>
        <w:ind w:left="444" w:right="153" w:firstLine="720"/>
        <w:jc w:val="left"/>
      </w:pPr>
      <w:r>
        <w:t>Праздник</w:t>
      </w:r>
      <w:r>
        <w:rPr>
          <w:spacing w:val="-9"/>
        </w:rPr>
        <w:t xml:space="preserve"> </w:t>
      </w:r>
      <w:r>
        <w:t>последнего</w:t>
      </w:r>
      <w:r>
        <w:rPr>
          <w:spacing w:val="-10"/>
        </w:rPr>
        <w:t xml:space="preserve"> </w:t>
      </w:r>
      <w:r>
        <w:t>звонка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общеобразовательной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проводится 23 мая 2026 года.</w:t>
      </w:r>
    </w:p>
    <w:p w:rsidR="007A46EE" w:rsidRDefault="009E1D98">
      <w:pPr>
        <w:pStyle w:val="a3"/>
        <w:spacing w:before="3" w:line="276" w:lineRule="auto"/>
        <w:ind w:left="444" w:firstLine="792"/>
        <w:jc w:val="left"/>
      </w:pPr>
      <w:r>
        <w:t>Проведение</w:t>
      </w:r>
      <w:r>
        <w:rPr>
          <w:spacing w:val="34"/>
        </w:rPr>
        <w:t xml:space="preserve"> </w:t>
      </w:r>
      <w:r>
        <w:t>выпускных</w:t>
      </w:r>
      <w:r>
        <w:rPr>
          <w:spacing w:val="33"/>
        </w:rPr>
        <w:t xml:space="preserve"> </w:t>
      </w:r>
      <w:r>
        <w:t>вечеров</w:t>
      </w:r>
      <w:r>
        <w:rPr>
          <w:spacing w:val="32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период</w:t>
      </w:r>
      <w:r>
        <w:rPr>
          <w:spacing w:val="34"/>
        </w:rPr>
        <w:t xml:space="preserve"> </w:t>
      </w:r>
      <w:r>
        <w:t>20-25</w:t>
      </w:r>
      <w:r>
        <w:rPr>
          <w:spacing w:val="33"/>
        </w:rPr>
        <w:t xml:space="preserve"> </w:t>
      </w:r>
      <w:r>
        <w:t>июня</w:t>
      </w:r>
      <w:r>
        <w:rPr>
          <w:spacing w:val="34"/>
        </w:rPr>
        <w:t xml:space="preserve"> </w:t>
      </w:r>
      <w:r>
        <w:t>2026 года (кроме 22 июня 2026 года — дня памяти и скорби).</w:t>
      </w:r>
    </w:p>
    <w:p w:rsidR="007A46EE" w:rsidRDefault="007A46EE">
      <w:pPr>
        <w:pStyle w:val="a3"/>
        <w:spacing w:before="9"/>
        <w:ind w:left="0"/>
        <w:jc w:val="left"/>
      </w:pPr>
    </w:p>
    <w:p w:rsidR="007A46EE" w:rsidRDefault="009E1D98">
      <w:pPr>
        <w:pStyle w:val="1"/>
        <w:spacing w:line="357" w:lineRule="auto"/>
        <w:ind w:left="1008" w:right="721" w:firstLine="0"/>
        <w:jc w:val="center"/>
      </w:pPr>
      <w:bookmarkStart w:id="169" w:name="Годовой_календарный_учебный_график_на_20"/>
      <w:bookmarkEnd w:id="169"/>
      <w:r>
        <w:t>Годовой</w:t>
      </w:r>
      <w:r>
        <w:rPr>
          <w:spacing w:val="-13"/>
        </w:rPr>
        <w:t xml:space="preserve"> </w:t>
      </w:r>
      <w:r>
        <w:t>календарный</w:t>
      </w:r>
      <w:r>
        <w:rPr>
          <w:spacing w:val="-11"/>
        </w:rPr>
        <w:t xml:space="preserve"> </w:t>
      </w:r>
      <w:r>
        <w:t>учебный</w:t>
      </w:r>
      <w:r>
        <w:rPr>
          <w:spacing w:val="-12"/>
        </w:rPr>
        <w:t xml:space="preserve"> </w:t>
      </w:r>
      <w:r>
        <w:t>график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2025-2026</w:t>
      </w:r>
      <w:r>
        <w:rPr>
          <w:spacing w:val="-11"/>
        </w:rPr>
        <w:t xml:space="preserve"> </w:t>
      </w:r>
      <w:r>
        <w:t>учебный</w:t>
      </w:r>
      <w:r>
        <w:rPr>
          <w:spacing w:val="-12"/>
        </w:rPr>
        <w:t xml:space="preserve"> </w:t>
      </w:r>
      <w:r>
        <w:t>год регламентируется следующими документами:</w:t>
      </w:r>
    </w:p>
    <w:p w:rsidR="007A46EE" w:rsidRDefault="009E1D98">
      <w:pPr>
        <w:pStyle w:val="a3"/>
        <w:spacing w:before="24"/>
        <w:ind w:left="1008" w:right="725"/>
        <w:jc w:val="center"/>
      </w:pPr>
      <w:r>
        <w:rPr>
          <w:u w:val="single"/>
        </w:rPr>
        <w:t>Приказы</w:t>
      </w:r>
      <w:r>
        <w:rPr>
          <w:spacing w:val="-18"/>
          <w:u w:val="single"/>
        </w:rPr>
        <w:t xml:space="preserve"> </w:t>
      </w:r>
      <w:r>
        <w:rPr>
          <w:u w:val="single"/>
        </w:rPr>
        <w:t>директора</w:t>
      </w:r>
      <w:r>
        <w:rPr>
          <w:spacing w:val="-17"/>
          <w:u w:val="single"/>
        </w:rPr>
        <w:t xml:space="preserve"> </w:t>
      </w:r>
      <w:r>
        <w:rPr>
          <w:spacing w:val="-2"/>
          <w:u w:val="single"/>
        </w:rPr>
        <w:t>школы:</w:t>
      </w:r>
    </w:p>
    <w:p w:rsidR="007A46EE" w:rsidRDefault="009E1D98">
      <w:pPr>
        <w:pStyle w:val="a5"/>
        <w:numPr>
          <w:ilvl w:val="0"/>
          <w:numId w:val="13"/>
        </w:numPr>
        <w:tabs>
          <w:tab w:val="left" w:pos="3392"/>
        </w:tabs>
        <w:spacing w:before="289" w:line="322" w:lineRule="exact"/>
        <w:jc w:val="left"/>
        <w:rPr>
          <w:sz w:val="28"/>
        </w:rPr>
      </w:pP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режиме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8"/>
          <w:sz w:val="28"/>
        </w:rPr>
        <w:t xml:space="preserve"> </w:t>
      </w:r>
      <w:r>
        <w:rPr>
          <w:sz w:val="28"/>
        </w:rPr>
        <w:t>школы</w:t>
      </w:r>
      <w:r>
        <w:rPr>
          <w:spacing w:val="54"/>
          <w:sz w:val="28"/>
        </w:rPr>
        <w:t xml:space="preserve"> </w:t>
      </w:r>
      <w:r>
        <w:rPr>
          <w:sz w:val="28"/>
        </w:rPr>
        <w:t>на</w:t>
      </w:r>
      <w:r>
        <w:rPr>
          <w:spacing w:val="-8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8"/>
          <w:sz w:val="28"/>
        </w:rPr>
        <w:t xml:space="preserve"> </w:t>
      </w:r>
      <w:r>
        <w:rPr>
          <w:spacing w:val="-5"/>
          <w:sz w:val="28"/>
        </w:rPr>
        <w:t>год</w:t>
      </w:r>
    </w:p>
    <w:p w:rsidR="007A46EE" w:rsidRDefault="009E1D98">
      <w:pPr>
        <w:pStyle w:val="a5"/>
        <w:numPr>
          <w:ilvl w:val="1"/>
          <w:numId w:val="13"/>
        </w:numPr>
        <w:tabs>
          <w:tab w:val="left" w:pos="4410"/>
        </w:tabs>
        <w:spacing w:line="322" w:lineRule="exact"/>
        <w:jc w:val="left"/>
        <w:rPr>
          <w:sz w:val="28"/>
        </w:rPr>
      </w:pPr>
      <w:r>
        <w:rPr>
          <w:sz w:val="28"/>
        </w:rPr>
        <w:t>Об</w:t>
      </w:r>
      <w:r>
        <w:rPr>
          <w:spacing w:val="-13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питания</w:t>
      </w:r>
    </w:p>
    <w:p w:rsidR="007A46EE" w:rsidRDefault="009E1D98">
      <w:pPr>
        <w:pStyle w:val="a5"/>
        <w:numPr>
          <w:ilvl w:val="0"/>
          <w:numId w:val="12"/>
        </w:numPr>
        <w:tabs>
          <w:tab w:val="left" w:pos="1865"/>
        </w:tabs>
        <w:spacing w:line="319" w:lineRule="exact"/>
        <w:jc w:val="left"/>
        <w:rPr>
          <w:sz w:val="28"/>
        </w:rPr>
      </w:pPr>
      <w:r>
        <w:rPr>
          <w:spacing w:val="-2"/>
          <w:sz w:val="28"/>
        </w:rPr>
        <w:t>Об организованном окончании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четверти,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полугодия,</w:t>
      </w:r>
      <w:r>
        <w:rPr>
          <w:sz w:val="28"/>
        </w:rPr>
        <w:t xml:space="preserve"> </w:t>
      </w:r>
      <w:r>
        <w:rPr>
          <w:spacing w:val="-2"/>
          <w:sz w:val="28"/>
        </w:rPr>
        <w:t>учебного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года</w:t>
      </w:r>
    </w:p>
    <w:p w:rsidR="007A46EE" w:rsidRDefault="009E1D98">
      <w:pPr>
        <w:pStyle w:val="a5"/>
        <w:numPr>
          <w:ilvl w:val="1"/>
          <w:numId w:val="12"/>
        </w:numPr>
        <w:tabs>
          <w:tab w:val="left" w:pos="3431"/>
        </w:tabs>
        <w:spacing w:line="319" w:lineRule="exact"/>
        <w:jc w:val="left"/>
        <w:rPr>
          <w:sz w:val="28"/>
        </w:rPr>
      </w:pPr>
      <w:r>
        <w:rPr>
          <w:sz w:val="28"/>
        </w:rPr>
        <w:t>О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2"/>
          <w:sz w:val="28"/>
        </w:rPr>
        <w:t xml:space="preserve"> </w:t>
      </w:r>
      <w:r>
        <w:rPr>
          <w:sz w:val="28"/>
        </w:rPr>
        <w:t>выходные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праздничные</w:t>
      </w:r>
      <w:r>
        <w:rPr>
          <w:spacing w:val="-9"/>
          <w:sz w:val="28"/>
        </w:rPr>
        <w:t xml:space="preserve"> </w:t>
      </w:r>
      <w:r>
        <w:rPr>
          <w:spacing w:val="-5"/>
          <w:sz w:val="28"/>
        </w:rPr>
        <w:t>дни</w:t>
      </w:r>
    </w:p>
    <w:p w:rsidR="007A46EE" w:rsidRDefault="007A46EE">
      <w:pPr>
        <w:pStyle w:val="a5"/>
        <w:spacing w:line="319" w:lineRule="exact"/>
        <w:jc w:val="lef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ind w:left="1008" w:right="726"/>
        <w:jc w:val="center"/>
      </w:pPr>
      <w:r>
        <w:rPr>
          <w:spacing w:val="-2"/>
          <w:u w:val="single"/>
        </w:rPr>
        <w:t>Расписание:</w:t>
      </w:r>
    </w:p>
    <w:p w:rsidR="007A46EE" w:rsidRDefault="009E1D98">
      <w:pPr>
        <w:pStyle w:val="a5"/>
        <w:numPr>
          <w:ilvl w:val="2"/>
          <w:numId w:val="12"/>
        </w:numPr>
        <w:tabs>
          <w:tab w:val="left" w:pos="4847"/>
        </w:tabs>
        <w:spacing w:before="278"/>
        <w:ind w:left="4847" w:hanging="360"/>
        <w:jc w:val="left"/>
        <w:rPr>
          <w:sz w:val="28"/>
        </w:rPr>
      </w:pPr>
      <w:r>
        <w:rPr>
          <w:spacing w:val="-2"/>
          <w:sz w:val="28"/>
        </w:rPr>
        <w:t>Учебных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занятий</w:t>
      </w:r>
    </w:p>
    <w:p w:rsidR="007A46EE" w:rsidRDefault="009E1D98">
      <w:pPr>
        <w:pStyle w:val="a5"/>
        <w:numPr>
          <w:ilvl w:val="0"/>
          <w:numId w:val="11"/>
        </w:numPr>
        <w:tabs>
          <w:tab w:val="left" w:pos="1414"/>
        </w:tabs>
        <w:spacing w:before="5" w:line="319" w:lineRule="exact"/>
        <w:ind w:hanging="360"/>
        <w:jc w:val="left"/>
        <w:rPr>
          <w:sz w:val="28"/>
        </w:rPr>
      </w:pPr>
      <w:r>
        <w:rPr>
          <w:sz w:val="28"/>
        </w:rPr>
        <w:t>Занятий</w:t>
      </w:r>
      <w:r>
        <w:rPr>
          <w:spacing w:val="-18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ОУ</w:t>
      </w:r>
      <w:r>
        <w:rPr>
          <w:spacing w:val="-18"/>
          <w:sz w:val="28"/>
        </w:rPr>
        <w:t xml:space="preserve"> </w:t>
      </w:r>
      <w:r>
        <w:rPr>
          <w:sz w:val="28"/>
        </w:rPr>
        <w:t>(кружки,</w:t>
      </w:r>
      <w:r>
        <w:rPr>
          <w:spacing w:val="-16"/>
          <w:sz w:val="28"/>
        </w:rPr>
        <w:t xml:space="preserve"> </w:t>
      </w:r>
      <w:r>
        <w:rPr>
          <w:sz w:val="28"/>
        </w:rPr>
        <w:t>секции,</w:t>
      </w:r>
      <w:r>
        <w:rPr>
          <w:spacing w:val="-17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-16"/>
          <w:sz w:val="28"/>
        </w:rPr>
        <w:t xml:space="preserve"> </w:t>
      </w:r>
      <w:r>
        <w:rPr>
          <w:spacing w:val="-10"/>
          <w:sz w:val="28"/>
        </w:rPr>
        <w:t>и</w:t>
      </w:r>
    </w:p>
    <w:p w:rsidR="007A46EE" w:rsidRDefault="009E1D98">
      <w:pPr>
        <w:pStyle w:val="a3"/>
        <w:spacing w:line="319" w:lineRule="exact"/>
        <w:ind w:left="5640"/>
        <w:jc w:val="left"/>
      </w:pPr>
      <w:r>
        <w:rPr>
          <w:spacing w:val="-2"/>
        </w:rPr>
        <w:t>т.д.)</w:t>
      </w:r>
    </w:p>
    <w:p w:rsidR="007A46EE" w:rsidRDefault="009E1D98">
      <w:pPr>
        <w:pStyle w:val="a3"/>
        <w:spacing w:before="283"/>
        <w:ind w:left="1008" w:right="726"/>
        <w:jc w:val="center"/>
      </w:pPr>
      <w:r>
        <w:rPr>
          <w:u w:val="single"/>
        </w:rPr>
        <w:t>Графики</w:t>
      </w:r>
      <w:r>
        <w:rPr>
          <w:spacing w:val="-18"/>
          <w:u w:val="single"/>
        </w:rPr>
        <w:t xml:space="preserve"> </w:t>
      </w:r>
      <w:r>
        <w:rPr>
          <w:spacing w:val="-2"/>
          <w:u w:val="single"/>
        </w:rPr>
        <w:t>дежурств:</w:t>
      </w:r>
    </w:p>
    <w:p w:rsidR="007A46EE" w:rsidRDefault="009E1D98">
      <w:pPr>
        <w:pStyle w:val="a5"/>
        <w:numPr>
          <w:ilvl w:val="1"/>
          <w:numId w:val="11"/>
        </w:numPr>
        <w:tabs>
          <w:tab w:val="left" w:pos="4545"/>
        </w:tabs>
        <w:spacing w:before="278"/>
        <w:jc w:val="left"/>
        <w:rPr>
          <w:sz w:val="28"/>
        </w:rPr>
      </w:pPr>
      <w:r>
        <w:rPr>
          <w:spacing w:val="-2"/>
          <w:sz w:val="28"/>
        </w:rPr>
        <w:t>классных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коллективов</w:t>
      </w:r>
    </w:p>
    <w:p w:rsidR="007A46EE" w:rsidRDefault="009E1D98">
      <w:pPr>
        <w:pStyle w:val="a5"/>
        <w:numPr>
          <w:ilvl w:val="2"/>
          <w:numId w:val="11"/>
        </w:numPr>
        <w:tabs>
          <w:tab w:val="left" w:pos="5299"/>
        </w:tabs>
        <w:spacing w:before="5" w:line="319" w:lineRule="exact"/>
        <w:ind w:left="5299"/>
        <w:jc w:val="left"/>
        <w:rPr>
          <w:sz w:val="28"/>
        </w:rPr>
      </w:pPr>
      <w:r>
        <w:rPr>
          <w:spacing w:val="-2"/>
          <w:sz w:val="28"/>
        </w:rPr>
        <w:t>педагогов</w:t>
      </w:r>
    </w:p>
    <w:p w:rsidR="007A46EE" w:rsidRDefault="009E1D98">
      <w:pPr>
        <w:pStyle w:val="a5"/>
        <w:numPr>
          <w:ilvl w:val="2"/>
          <w:numId w:val="11"/>
        </w:numPr>
        <w:tabs>
          <w:tab w:val="left" w:pos="3882"/>
          <w:tab w:val="left" w:pos="4204"/>
        </w:tabs>
        <w:spacing w:line="451" w:lineRule="auto"/>
        <w:ind w:right="3222" w:hanging="39"/>
        <w:jc w:val="left"/>
        <w:rPr>
          <w:sz w:val="28"/>
        </w:rPr>
      </w:pPr>
      <w:r>
        <w:rPr>
          <w:spacing w:val="-2"/>
          <w:sz w:val="28"/>
        </w:rPr>
        <w:t>дежурных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 xml:space="preserve">администраторов </w:t>
      </w:r>
      <w:r>
        <w:rPr>
          <w:sz w:val="28"/>
          <w:u w:val="single"/>
        </w:rPr>
        <w:t>Должностные обязанности:</w:t>
      </w:r>
    </w:p>
    <w:p w:rsidR="007A46EE" w:rsidRDefault="009E1D98">
      <w:pPr>
        <w:pStyle w:val="a5"/>
        <w:numPr>
          <w:ilvl w:val="2"/>
          <w:numId w:val="11"/>
        </w:numPr>
        <w:tabs>
          <w:tab w:val="left" w:pos="4247"/>
        </w:tabs>
        <w:spacing w:line="319" w:lineRule="exact"/>
        <w:ind w:left="4247"/>
        <w:jc w:val="left"/>
        <w:rPr>
          <w:sz w:val="28"/>
        </w:rPr>
      </w:pPr>
      <w:r>
        <w:rPr>
          <w:spacing w:val="-2"/>
          <w:sz w:val="28"/>
        </w:rPr>
        <w:t>дежурного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администратора</w:t>
      </w:r>
    </w:p>
    <w:p w:rsidR="007A46EE" w:rsidRDefault="009E1D98">
      <w:pPr>
        <w:pStyle w:val="a5"/>
        <w:numPr>
          <w:ilvl w:val="3"/>
          <w:numId w:val="11"/>
        </w:numPr>
        <w:tabs>
          <w:tab w:val="left" w:pos="4737"/>
        </w:tabs>
        <w:spacing w:line="446" w:lineRule="auto"/>
        <w:ind w:right="3452" w:firstLine="686"/>
        <w:jc w:val="left"/>
        <w:rPr>
          <w:sz w:val="28"/>
        </w:rPr>
      </w:pPr>
      <w:r>
        <w:rPr>
          <w:sz w:val="28"/>
        </w:rPr>
        <w:t xml:space="preserve">дежурного учителя </w:t>
      </w:r>
      <w:r>
        <w:rPr>
          <w:spacing w:val="-2"/>
          <w:sz w:val="28"/>
          <w:u w:val="single"/>
        </w:rPr>
        <w:t>Графики</w:t>
      </w:r>
      <w:r>
        <w:rPr>
          <w:spacing w:val="-14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работы</w:t>
      </w:r>
      <w:r>
        <w:rPr>
          <w:spacing w:val="-14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специалистов</w:t>
      </w:r>
    </w:p>
    <w:p w:rsidR="007A46EE" w:rsidRDefault="009E1D98">
      <w:pPr>
        <w:pStyle w:val="a5"/>
        <w:numPr>
          <w:ilvl w:val="3"/>
          <w:numId w:val="11"/>
        </w:numPr>
        <w:tabs>
          <w:tab w:val="left" w:pos="4713"/>
        </w:tabs>
        <w:ind w:left="4713" w:hanging="360"/>
        <w:jc w:val="left"/>
        <w:rPr>
          <w:sz w:val="28"/>
        </w:rPr>
      </w:pPr>
      <w:r>
        <w:rPr>
          <w:spacing w:val="-4"/>
          <w:sz w:val="28"/>
        </w:rPr>
        <w:t>педагога-</w:t>
      </w:r>
      <w:r>
        <w:rPr>
          <w:spacing w:val="-2"/>
          <w:sz w:val="28"/>
        </w:rPr>
        <w:t>психолога</w:t>
      </w:r>
    </w:p>
    <w:p w:rsidR="007A46EE" w:rsidRDefault="009E1D98">
      <w:pPr>
        <w:pStyle w:val="a5"/>
        <w:numPr>
          <w:ilvl w:val="3"/>
          <w:numId w:val="11"/>
        </w:numPr>
        <w:tabs>
          <w:tab w:val="left" w:pos="4641"/>
        </w:tabs>
        <w:spacing w:before="2" w:line="319" w:lineRule="exact"/>
        <w:ind w:left="4641" w:hanging="360"/>
        <w:jc w:val="left"/>
        <w:rPr>
          <w:sz w:val="28"/>
        </w:rPr>
      </w:pPr>
      <w:r>
        <w:rPr>
          <w:spacing w:val="-2"/>
          <w:sz w:val="28"/>
        </w:rPr>
        <w:t>советника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директора</w:t>
      </w:r>
    </w:p>
    <w:p w:rsidR="007A46EE" w:rsidRDefault="009E1D98">
      <w:pPr>
        <w:pStyle w:val="a5"/>
        <w:numPr>
          <w:ilvl w:val="3"/>
          <w:numId w:val="11"/>
        </w:numPr>
        <w:tabs>
          <w:tab w:val="left" w:pos="4627"/>
        </w:tabs>
        <w:spacing w:line="319" w:lineRule="exact"/>
        <w:ind w:left="4627"/>
        <w:jc w:val="left"/>
        <w:rPr>
          <w:sz w:val="28"/>
        </w:rPr>
      </w:pPr>
      <w:r>
        <w:rPr>
          <w:sz w:val="28"/>
        </w:rPr>
        <w:t>специалиста</w:t>
      </w:r>
      <w:r>
        <w:rPr>
          <w:spacing w:val="-17"/>
          <w:sz w:val="28"/>
        </w:rPr>
        <w:t xml:space="preserve"> </w:t>
      </w:r>
      <w:r>
        <w:rPr>
          <w:sz w:val="28"/>
        </w:rPr>
        <w:t>по</w:t>
      </w:r>
      <w:r>
        <w:rPr>
          <w:spacing w:val="-17"/>
          <w:sz w:val="28"/>
        </w:rPr>
        <w:t xml:space="preserve"> </w:t>
      </w:r>
      <w:r>
        <w:rPr>
          <w:spacing w:val="-5"/>
          <w:sz w:val="28"/>
        </w:rPr>
        <w:t>ОБЖ</w:t>
      </w:r>
    </w:p>
    <w:p w:rsidR="007A46EE" w:rsidRDefault="009E1D98">
      <w:pPr>
        <w:pStyle w:val="1"/>
        <w:numPr>
          <w:ilvl w:val="0"/>
          <w:numId w:val="36"/>
        </w:numPr>
        <w:tabs>
          <w:tab w:val="left" w:pos="923"/>
        </w:tabs>
        <w:spacing w:before="292"/>
        <w:ind w:left="923" w:hanging="421"/>
        <w:jc w:val="left"/>
      </w:pPr>
      <w:bookmarkStart w:id="170" w:name="41._План_внеурочной_деятельности_в_начал"/>
      <w:bookmarkEnd w:id="170"/>
      <w:r>
        <w:t>План</w:t>
      </w:r>
      <w:r>
        <w:rPr>
          <w:spacing w:val="-18"/>
        </w:rPr>
        <w:t xml:space="preserve"> </w:t>
      </w:r>
      <w:r>
        <w:t>внеурочной</w:t>
      </w:r>
      <w:r>
        <w:rPr>
          <w:spacing w:val="-17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начальной</w:t>
      </w:r>
      <w:r>
        <w:rPr>
          <w:spacing w:val="-10"/>
        </w:rPr>
        <w:t xml:space="preserve"> </w:t>
      </w:r>
      <w:r>
        <w:t>школе</w:t>
      </w:r>
      <w:r>
        <w:rPr>
          <w:spacing w:val="-11"/>
        </w:rPr>
        <w:t xml:space="preserve"> </w:t>
      </w:r>
      <w:r>
        <w:t>МКОУ</w:t>
      </w:r>
      <w:r>
        <w:rPr>
          <w:spacing w:val="-12"/>
        </w:rPr>
        <w:t xml:space="preserve"> </w:t>
      </w:r>
      <w:r>
        <w:rPr>
          <w:spacing w:val="-2"/>
        </w:rPr>
        <w:t>«Метрадинская</w:t>
      </w:r>
    </w:p>
    <w:p w:rsidR="007A46EE" w:rsidRDefault="009E1D98">
      <w:pPr>
        <w:spacing w:before="144"/>
        <w:ind w:right="1491"/>
        <w:jc w:val="center"/>
        <w:rPr>
          <w:b/>
          <w:sz w:val="28"/>
        </w:rPr>
      </w:pPr>
      <w:r>
        <w:rPr>
          <w:b/>
          <w:spacing w:val="-4"/>
          <w:sz w:val="28"/>
        </w:rPr>
        <w:t>СОШ-сад»</w:t>
      </w:r>
    </w:p>
    <w:p w:rsidR="007A46EE" w:rsidRDefault="007A46EE">
      <w:pPr>
        <w:pStyle w:val="a3"/>
        <w:spacing w:before="11"/>
        <w:ind w:left="0"/>
        <w:jc w:val="left"/>
        <w:rPr>
          <w:b/>
          <w:sz w:val="13"/>
        </w:rPr>
      </w:pPr>
    </w:p>
    <w:tbl>
      <w:tblPr>
        <w:tblStyle w:val="TableNormal"/>
        <w:tblW w:w="0" w:type="auto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70"/>
        <w:gridCol w:w="806"/>
        <w:gridCol w:w="1132"/>
        <w:gridCol w:w="1132"/>
        <w:gridCol w:w="1559"/>
      </w:tblGrid>
      <w:tr w:rsidR="007A46EE">
        <w:trPr>
          <w:trHeight w:val="253"/>
        </w:trPr>
        <w:tc>
          <w:tcPr>
            <w:tcW w:w="3870" w:type="dxa"/>
            <w:vMerge w:val="restart"/>
            <w:shd w:val="clear" w:color="auto" w:fill="D9D9D9"/>
          </w:tcPr>
          <w:p w:rsidR="007A46EE" w:rsidRDefault="009E1D98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Учебные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курсы</w:t>
            </w:r>
          </w:p>
        </w:tc>
        <w:tc>
          <w:tcPr>
            <w:tcW w:w="4629" w:type="dxa"/>
            <w:gridSpan w:val="4"/>
            <w:shd w:val="clear" w:color="auto" w:fill="D9D9D9"/>
          </w:tcPr>
          <w:p w:rsidR="007A46EE" w:rsidRDefault="009E1D98">
            <w:pPr>
              <w:pStyle w:val="TableParagraph"/>
              <w:spacing w:before="1" w:line="233" w:lineRule="exact"/>
              <w:ind w:left="946"/>
              <w:rPr>
                <w:b/>
              </w:rPr>
            </w:pPr>
            <w:r>
              <w:rPr>
                <w:b/>
              </w:rPr>
              <w:t>Количество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часов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неделю</w:t>
            </w:r>
          </w:p>
        </w:tc>
      </w:tr>
      <w:tr w:rsidR="007A46EE">
        <w:trPr>
          <w:trHeight w:val="253"/>
        </w:trPr>
        <w:tc>
          <w:tcPr>
            <w:tcW w:w="3870" w:type="dxa"/>
            <w:vMerge/>
            <w:tcBorders>
              <w:top w:val="nil"/>
            </w:tcBorders>
            <w:shd w:val="clear" w:color="auto" w:fill="D9D9D9"/>
          </w:tcPr>
          <w:p w:rsidR="007A46EE" w:rsidRDefault="007A46EE">
            <w:pPr>
              <w:rPr>
                <w:sz w:val="2"/>
                <w:szCs w:val="2"/>
              </w:rPr>
            </w:pPr>
          </w:p>
        </w:tc>
        <w:tc>
          <w:tcPr>
            <w:tcW w:w="806" w:type="dxa"/>
            <w:shd w:val="clear" w:color="auto" w:fill="D9D9D9"/>
          </w:tcPr>
          <w:p w:rsidR="007A46EE" w:rsidRDefault="009E1D98">
            <w:pPr>
              <w:pStyle w:val="TableParagraph"/>
              <w:spacing w:before="1" w:line="233" w:lineRule="exact"/>
              <w:ind w:left="12"/>
              <w:jc w:val="center"/>
              <w:rPr>
                <w:b/>
              </w:rPr>
            </w:pPr>
            <w:r>
              <w:rPr>
                <w:b/>
                <w:spacing w:val="-5"/>
              </w:rPr>
              <w:t>1кл</w:t>
            </w:r>
          </w:p>
        </w:tc>
        <w:tc>
          <w:tcPr>
            <w:tcW w:w="1132" w:type="dxa"/>
            <w:shd w:val="clear" w:color="auto" w:fill="D9D9D9"/>
          </w:tcPr>
          <w:p w:rsidR="007A46EE" w:rsidRDefault="009E1D98">
            <w:pPr>
              <w:pStyle w:val="TableParagraph"/>
              <w:spacing w:before="1" w:line="233" w:lineRule="exact"/>
              <w:ind w:left="16" w:right="2"/>
              <w:jc w:val="center"/>
              <w:rPr>
                <w:b/>
              </w:rPr>
            </w:pPr>
            <w:r>
              <w:rPr>
                <w:b/>
                <w:spacing w:val="-5"/>
              </w:rPr>
              <w:t>2кл</w:t>
            </w:r>
          </w:p>
        </w:tc>
        <w:tc>
          <w:tcPr>
            <w:tcW w:w="1132" w:type="dxa"/>
            <w:shd w:val="clear" w:color="auto" w:fill="D9D9D9"/>
          </w:tcPr>
          <w:p w:rsidR="007A46EE" w:rsidRDefault="009E1D98">
            <w:pPr>
              <w:pStyle w:val="TableParagraph"/>
              <w:spacing w:before="1" w:line="233" w:lineRule="exact"/>
              <w:ind w:left="16"/>
              <w:jc w:val="center"/>
              <w:rPr>
                <w:b/>
              </w:rPr>
            </w:pPr>
            <w:r>
              <w:rPr>
                <w:b/>
                <w:spacing w:val="-5"/>
              </w:rPr>
              <w:t>3кл</w:t>
            </w:r>
          </w:p>
        </w:tc>
        <w:tc>
          <w:tcPr>
            <w:tcW w:w="1559" w:type="dxa"/>
            <w:shd w:val="clear" w:color="auto" w:fill="D9D9D9"/>
          </w:tcPr>
          <w:p w:rsidR="007A46EE" w:rsidRDefault="009E1D98">
            <w:pPr>
              <w:pStyle w:val="TableParagraph"/>
              <w:spacing w:before="1" w:line="233" w:lineRule="exact"/>
              <w:ind w:left="24"/>
              <w:jc w:val="center"/>
              <w:rPr>
                <w:b/>
              </w:rPr>
            </w:pPr>
            <w:r>
              <w:rPr>
                <w:b/>
                <w:spacing w:val="-5"/>
              </w:rPr>
              <w:t>4кл</w:t>
            </w:r>
          </w:p>
        </w:tc>
      </w:tr>
      <w:tr w:rsidR="007A46EE">
        <w:trPr>
          <w:trHeight w:val="249"/>
        </w:trPr>
        <w:tc>
          <w:tcPr>
            <w:tcW w:w="3870" w:type="dxa"/>
          </w:tcPr>
          <w:p w:rsidR="007A46EE" w:rsidRDefault="009E1D98">
            <w:pPr>
              <w:pStyle w:val="TableParagraph"/>
              <w:spacing w:line="229" w:lineRule="exact"/>
              <w:ind w:left="110"/>
            </w:pPr>
            <w:r>
              <w:t>Разговор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важном</w:t>
            </w:r>
          </w:p>
        </w:tc>
        <w:tc>
          <w:tcPr>
            <w:tcW w:w="806" w:type="dxa"/>
          </w:tcPr>
          <w:p w:rsidR="007A46EE" w:rsidRDefault="009E1D98">
            <w:pPr>
              <w:pStyle w:val="TableParagraph"/>
              <w:spacing w:line="229" w:lineRule="exact"/>
              <w:ind w:left="12" w:righ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2" w:type="dxa"/>
          </w:tcPr>
          <w:p w:rsidR="007A46EE" w:rsidRDefault="009E1D98">
            <w:pPr>
              <w:pStyle w:val="TableParagraph"/>
              <w:spacing w:line="229" w:lineRule="exact"/>
              <w:ind w:left="16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2" w:type="dxa"/>
          </w:tcPr>
          <w:p w:rsidR="007A46EE" w:rsidRDefault="009E1D98">
            <w:pPr>
              <w:pStyle w:val="TableParagraph"/>
              <w:spacing w:line="229" w:lineRule="exact"/>
              <w:ind w:left="16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:rsidR="007A46EE" w:rsidRDefault="009E1D98">
            <w:pPr>
              <w:pStyle w:val="TableParagraph"/>
              <w:spacing w:line="229" w:lineRule="exact"/>
              <w:ind w:left="24" w:right="6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7A46EE">
        <w:trPr>
          <w:trHeight w:val="254"/>
        </w:trPr>
        <w:tc>
          <w:tcPr>
            <w:tcW w:w="3870" w:type="dxa"/>
          </w:tcPr>
          <w:p w:rsidR="007A46EE" w:rsidRDefault="009E1D98">
            <w:pPr>
              <w:pStyle w:val="TableParagraph"/>
              <w:spacing w:line="234" w:lineRule="exact"/>
              <w:ind w:left="110"/>
            </w:pPr>
            <w:r>
              <w:t>Мой</w:t>
            </w:r>
            <w:r>
              <w:rPr>
                <w:spacing w:val="-3"/>
              </w:rPr>
              <w:t xml:space="preserve"> </w:t>
            </w:r>
            <w:r>
              <w:t>Дагестан.</w:t>
            </w:r>
            <w:r>
              <w:rPr>
                <w:spacing w:val="-5"/>
              </w:rPr>
              <w:t xml:space="preserve"> </w:t>
            </w:r>
            <w:r>
              <w:t>Край,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котором</w:t>
            </w:r>
            <w:r>
              <w:rPr>
                <w:spacing w:val="-4"/>
              </w:rPr>
              <w:t xml:space="preserve"> </w:t>
            </w:r>
            <w:r>
              <w:t>я</w:t>
            </w:r>
            <w:r>
              <w:rPr>
                <w:spacing w:val="-4"/>
              </w:rPr>
              <w:t xml:space="preserve"> живу</w:t>
            </w:r>
          </w:p>
        </w:tc>
        <w:tc>
          <w:tcPr>
            <w:tcW w:w="806" w:type="dxa"/>
          </w:tcPr>
          <w:p w:rsidR="007A46EE" w:rsidRDefault="009E1D98">
            <w:pPr>
              <w:pStyle w:val="TableParagraph"/>
              <w:spacing w:line="234" w:lineRule="exact"/>
              <w:ind w:left="12" w:righ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2" w:type="dxa"/>
          </w:tcPr>
          <w:p w:rsidR="007A46EE" w:rsidRDefault="009E1D98">
            <w:pPr>
              <w:pStyle w:val="TableParagraph"/>
              <w:spacing w:line="234" w:lineRule="exact"/>
              <w:ind w:left="16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2" w:type="dxa"/>
          </w:tcPr>
          <w:p w:rsidR="007A46EE" w:rsidRDefault="007A46EE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59" w:type="dxa"/>
          </w:tcPr>
          <w:p w:rsidR="007A46EE" w:rsidRDefault="007A46EE">
            <w:pPr>
              <w:pStyle w:val="TableParagraph"/>
              <w:ind w:left="0"/>
              <w:rPr>
                <w:sz w:val="18"/>
              </w:rPr>
            </w:pPr>
          </w:p>
        </w:tc>
      </w:tr>
      <w:tr w:rsidR="007A46EE">
        <w:trPr>
          <w:trHeight w:val="277"/>
        </w:trPr>
        <w:tc>
          <w:tcPr>
            <w:tcW w:w="3870" w:type="dxa"/>
          </w:tcPr>
          <w:p w:rsidR="007A46EE" w:rsidRDefault="009E1D9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Секреты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  <w:tc>
          <w:tcPr>
            <w:tcW w:w="806" w:type="dxa"/>
          </w:tcPr>
          <w:p w:rsidR="007A46EE" w:rsidRDefault="009E1D98">
            <w:pPr>
              <w:pStyle w:val="TableParagraph"/>
              <w:spacing w:line="249" w:lineRule="exact"/>
              <w:ind w:left="12" w:right="7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2" w:type="dxa"/>
          </w:tcPr>
          <w:p w:rsidR="007A46EE" w:rsidRDefault="007A46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</w:tcPr>
          <w:p w:rsidR="007A46EE" w:rsidRDefault="007A46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559" w:type="dxa"/>
          </w:tcPr>
          <w:p w:rsidR="007A46EE" w:rsidRDefault="009E1D98">
            <w:pPr>
              <w:pStyle w:val="TableParagraph"/>
              <w:spacing w:line="249" w:lineRule="exact"/>
              <w:ind w:left="24" w:right="6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7A46EE">
        <w:trPr>
          <w:trHeight w:val="273"/>
        </w:trPr>
        <w:tc>
          <w:tcPr>
            <w:tcW w:w="3870" w:type="dxa"/>
          </w:tcPr>
          <w:p w:rsidR="007A46EE" w:rsidRDefault="009E1D98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Занимательный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806" w:type="dxa"/>
          </w:tcPr>
          <w:p w:rsidR="007A46EE" w:rsidRDefault="007A46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</w:tcPr>
          <w:p w:rsidR="007A46EE" w:rsidRDefault="009E1D98">
            <w:pPr>
              <w:pStyle w:val="TableParagraph"/>
              <w:spacing w:line="250" w:lineRule="exact"/>
              <w:ind w:left="16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2" w:type="dxa"/>
          </w:tcPr>
          <w:p w:rsidR="007A46EE" w:rsidRDefault="009E1D98">
            <w:pPr>
              <w:pStyle w:val="TableParagraph"/>
              <w:spacing w:line="250" w:lineRule="exact"/>
              <w:ind w:left="16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:rsidR="007A46EE" w:rsidRDefault="009E1D98">
            <w:pPr>
              <w:pStyle w:val="TableParagraph"/>
              <w:spacing w:line="250" w:lineRule="exact"/>
              <w:ind w:left="24" w:right="6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7A46EE">
        <w:trPr>
          <w:trHeight w:val="278"/>
        </w:trPr>
        <w:tc>
          <w:tcPr>
            <w:tcW w:w="3870" w:type="dxa"/>
          </w:tcPr>
          <w:p w:rsidR="007A46EE" w:rsidRDefault="009E1D9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Занимательная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математика</w:t>
            </w:r>
          </w:p>
        </w:tc>
        <w:tc>
          <w:tcPr>
            <w:tcW w:w="806" w:type="dxa"/>
          </w:tcPr>
          <w:p w:rsidR="007A46EE" w:rsidRDefault="007A46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</w:tcPr>
          <w:p w:rsidR="007A46EE" w:rsidRDefault="009E1D98">
            <w:pPr>
              <w:pStyle w:val="TableParagraph"/>
              <w:spacing w:line="249" w:lineRule="exact"/>
              <w:ind w:left="16" w:right="9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132" w:type="dxa"/>
          </w:tcPr>
          <w:p w:rsidR="007A46EE" w:rsidRDefault="009E1D98">
            <w:pPr>
              <w:pStyle w:val="TableParagraph"/>
              <w:spacing w:line="249" w:lineRule="exact"/>
              <w:ind w:left="16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:rsidR="007A46EE" w:rsidRDefault="009E1D98">
            <w:pPr>
              <w:pStyle w:val="TableParagraph"/>
              <w:spacing w:line="249" w:lineRule="exact"/>
              <w:ind w:left="24" w:right="6"/>
              <w:jc w:val="center"/>
            </w:pPr>
            <w:r>
              <w:rPr>
                <w:spacing w:val="-10"/>
              </w:rPr>
              <w:t>1</w:t>
            </w:r>
          </w:p>
        </w:tc>
      </w:tr>
      <w:tr w:rsidR="007A46EE">
        <w:trPr>
          <w:trHeight w:val="273"/>
        </w:trPr>
        <w:tc>
          <w:tcPr>
            <w:tcW w:w="3870" w:type="dxa"/>
          </w:tcPr>
          <w:p w:rsidR="007A46EE" w:rsidRDefault="009E1D98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color w:val="333333"/>
                <w:sz w:val="24"/>
              </w:rPr>
              <w:t>Функциональная</w:t>
            </w:r>
            <w:r>
              <w:rPr>
                <w:color w:val="333333"/>
                <w:spacing w:val="-6"/>
                <w:sz w:val="24"/>
              </w:rPr>
              <w:t xml:space="preserve"> </w:t>
            </w:r>
            <w:r>
              <w:rPr>
                <w:color w:val="333333"/>
                <w:spacing w:val="-2"/>
                <w:sz w:val="24"/>
              </w:rPr>
              <w:t>грамотность</w:t>
            </w:r>
          </w:p>
        </w:tc>
        <w:tc>
          <w:tcPr>
            <w:tcW w:w="806" w:type="dxa"/>
          </w:tcPr>
          <w:p w:rsidR="007A46EE" w:rsidRDefault="007A46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</w:tcPr>
          <w:p w:rsidR="007A46EE" w:rsidRDefault="007A46EE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2" w:type="dxa"/>
          </w:tcPr>
          <w:p w:rsidR="007A46EE" w:rsidRDefault="009E1D98">
            <w:pPr>
              <w:pStyle w:val="TableParagraph"/>
              <w:spacing w:line="249" w:lineRule="exact"/>
              <w:ind w:left="16" w:right="6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559" w:type="dxa"/>
          </w:tcPr>
          <w:p w:rsidR="007A46EE" w:rsidRDefault="007A46EE">
            <w:pPr>
              <w:pStyle w:val="TableParagraph"/>
              <w:ind w:left="0"/>
              <w:rPr>
                <w:sz w:val="20"/>
              </w:rPr>
            </w:pPr>
          </w:p>
        </w:tc>
      </w:tr>
      <w:tr w:rsidR="007A46EE">
        <w:trPr>
          <w:trHeight w:val="254"/>
        </w:trPr>
        <w:tc>
          <w:tcPr>
            <w:tcW w:w="3870" w:type="dxa"/>
            <w:shd w:val="clear" w:color="auto" w:fill="00FF00"/>
          </w:tcPr>
          <w:p w:rsidR="007A46EE" w:rsidRDefault="009E1D98">
            <w:pPr>
              <w:pStyle w:val="TableParagraph"/>
              <w:spacing w:line="234" w:lineRule="exact"/>
              <w:ind w:left="110"/>
            </w:pPr>
            <w:r>
              <w:t>ИТОГО</w:t>
            </w:r>
            <w:r>
              <w:rPr>
                <w:spacing w:val="-9"/>
              </w:rPr>
              <w:t xml:space="preserve"> </w:t>
            </w:r>
            <w:r>
              <w:t>недельная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нагрузка</w:t>
            </w:r>
          </w:p>
        </w:tc>
        <w:tc>
          <w:tcPr>
            <w:tcW w:w="806" w:type="dxa"/>
            <w:shd w:val="clear" w:color="auto" w:fill="00FF00"/>
          </w:tcPr>
          <w:p w:rsidR="007A46EE" w:rsidRDefault="009E1D98">
            <w:pPr>
              <w:pStyle w:val="TableParagraph"/>
              <w:spacing w:line="234" w:lineRule="exact"/>
              <w:ind w:left="12" w:right="7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132" w:type="dxa"/>
            <w:shd w:val="clear" w:color="auto" w:fill="00FF00"/>
          </w:tcPr>
          <w:p w:rsidR="007A46EE" w:rsidRDefault="009E1D98">
            <w:pPr>
              <w:pStyle w:val="TableParagraph"/>
              <w:spacing w:line="234" w:lineRule="exact"/>
              <w:ind w:left="16" w:right="9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132" w:type="dxa"/>
            <w:shd w:val="clear" w:color="auto" w:fill="00FF00"/>
          </w:tcPr>
          <w:p w:rsidR="007A46EE" w:rsidRDefault="009E1D98">
            <w:pPr>
              <w:pStyle w:val="TableParagraph"/>
              <w:spacing w:line="234" w:lineRule="exact"/>
              <w:ind w:left="16" w:right="6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559" w:type="dxa"/>
            <w:shd w:val="clear" w:color="auto" w:fill="00FF00"/>
          </w:tcPr>
          <w:p w:rsidR="007A46EE" w:rsidRDefault="009E1D98">
            <w:pPr>
              <w:pStyle w:val="TableParagraph"/>
              <w:spacing w:line="234" w:lineRule="exact"/>
              <w:ind w:left="24" w:right="6"/>
              <w:jc w:val="center"/>
            </w:pPr>
            <w:r>
              <w:rPr>
                <w:spacing w:val="-10"/>
              </w:rPr>
              <w:t>4</w:t>
            </w:r>
          </w:p>
        </w:tc>
      </w:tr>
    </w:tbl>
    <w:p w:rsidR="007A46EE" w:rsidRDefault="007A46EE">
      <w:pPr>
        <w:pStyle w:val="TableParagraph"/>
        <w:spacing w:line="234" w:lineRule="exact"/>
        <w:jc w:val="center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  <w:rPr>
          <w:b/>
        </w:rPr>
      </w:pPr>
    </w:p>
    <w:p w:rsidR="007A46EE" w:rsidRDefault="009E1D98">
      <w:pPr>
        <w:pStyle w:val="a5"/>
        <w:numPr>
          <w:ilvl w:val="1"/>
          <w:numId w:val="36"/>
        </w:numPr>
        <w:tabs>
          <w:tab w:val="left" w:pos="1767"/>
        </w:tabs>
        <w:spacing w:line="352" w:lineRule="auto"/>
        <w:ind w:right="141" w:firstLine="710"/>
        <w:jc w:val="both"/>
        <w:rPr>
          <w:sz w:val="28"/>
        </w:rPr>
      </w:pPr>
      <w:r>
        <w:rPr>
          <w:sz w:val="28"/>
        </w:rPr>
        <w:t>Назначение плана внеурочной деятельности – психолого-педагогическое сопровождение обучающихся с учетом успешности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обучения, уровня социальной адаптации и развития, индивидуальных способностей и познавательных интересов. План внеурочной деятельности форм</w:t>
      </w:r>
      <w:r>
        <w:rPr>
          <w:sz w:val="28"/>
        </w:rPr>
        <w:t>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768"/>
        </w:tabs>
        <w:spacing w:line="320" w:lineRule="exact"/>
        <w:ind w:left="1768" w:hanging="632"/>
        <w:jc w:val="both"/>
        <w:rPr>
          <w:sz w:val="28"/>
        </w:rPr>
      </w:pPr>
      <w:r>
        <w:rPr>
          <w:spacing w:val="-2"/>
          <w:sz w:val="28"/>
        </w:rPr>
        <w:t>Основными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задачами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являются:</w:t>
      </w:r>
    </w:p>
    <w:p w:rsidR="007A46EE" w:rsidRDefault="009E1D98">
      <w:pPr>
        <w:pStyle w:val="a3"/>
        <w:spacing w:before="148" w:line="355" w:lineRule="auto"/>
        <w:ind w:right="156" w:firstLine="710"/>
      </w:pPr>
      <w:r>
        <w:t>поддержка учебной деятельности обучающи</w:t>
      </w:r>
      <w:r>
        <w:t>хся в достижении планируемых результатов освоения программы начального общего образования;</w:t>
      </w:r>
    </w:p>
    <w:p w:rsidR="007A46EE" w:rsidRDefault="009E1D98">
      <w:pPr>
        <w:pStyle w:val="a3"/>
        <w:spacing w:line="350" w:lineRule="auto"/>
        <w:ind w:right="154" w:firstLine="710"/>
      </w:pPr>
      <w:r>
        <w:t>совершенствование навыков общения со сверстниками и коммуникативных умений в разновозрастной школьной среде;</w:t>
      </w:r>
    </w:p>
    <w:p w:rsidR="007A46EE" w:rsidRDefault="009E1D98">
      <w:pPr>
        <w:pStyle w:val="a3"/>
        <w:spacing w:before="4" w:line="355" w:lineRule="auto"/>
        <w:ind w:right="165" w:firstLine="710"/>
      </w:pPr>
      <w:r>
        <w:t>формирование навыков организации своей жизнедеятельности с учетом правил безопасного образа жизни;</w:t>
      </w:r>
    </w:p>
    <w:p w:rsidR="007A46EE" w:rsidRDefault="009E1D98">
      <w:pPr>
        <w:pStyle w:val="a3"/>
        <w:spacing w:line="355" w:lineRule="auto"/>
        <w:ind w:right="137" w:firstLine="710"/>
      </w:pPr>
      <w:r>
        <w:t>повышение</w:t>
      </w:r>
      <w:r>
        <w:rPr>
          <w:spacing w:val="77"/>
        </w:rPr>
        <w:t xml:space="preserve">  </w:t>
      </w:r>
      <w:r>
        <w:t>общей</w:t>
      </w:r>
      <w:r>
        <w:rPr>
          <w:spacing w:val="72"/>
        </w:rPr>
        <w:t xml:space="preserve">  </w:t>
      </w:r>
      <w:r>
        <w:t>культуры</w:t>
      </w:r>
      <w:r>
        <w:rPr>
          <w:spacing w:val="77"/>
        </w:rPr>
        <w:t xml:space="preserve">  </w:t>
      </w:r>
      <w:r>
        <w:t>обучающихся,</w:t>
      </w:r>
      <w:r>
        <w:rPr>
          <w:spacing w:val="76"/>
        </w:rPr>
        <w:t xml:space="preserve">  </w:t>
      </w:r>
      <w:r>
        <w:t>углубление</w:t>
      </w:r>
      <w:r>
        <w:rPr>
          <w:spacing w:val="77"/>
        </w:rPr>
        <w:t xml:space="preserve">  </w:t>
      </w:r>
      <w:r>
        <w:t>их</w:t>
      </w:r>
      <w:r>
        <w:rPr>
          <w:spacing w:val="70"/>
        </w:rPr>
        <w:t xml:space="preserve">  </w:t>
      </w:r>
      <w:r>
        <w:t>интереса к познавательной и проектно-исследовательской деятельности с учетом возрастных и индивидуа</w:t>
      </w:r>
      <w:r>
        <w:t>льных особенностей участников;</w:t>
      </w:r>
    </w:p>
    <w:p w:rsidR="007A46EE" w:rsidRDefault="009E1D98">
      <w:pPr>
        <w:pStyle w:val="a3"/>
        <w:spacing w:line="352" w:lineRule="auto"/>
        <w:ind w:right="147" w:firstLine="710"/>
      </w:pPr>
      <w:r>
        <w:t>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</w:t>
      </w:r>
      <w:r>
        <w:t>ы;</w:t>
      </w:r>
    </w:p>
    <w:p w:rsidR="007A46EE" w:rsidRDefault="009E1D98">
      <w:pPr>
        <w:pStyle w:val="a3"/>
        <w:spacing w:line="350" w:lineRule="auto"/>
        <w:ind w:right="165" w:firstLine="710"/>
      </w:pPr>
      <w:r>
        <w:t xml:space="preserve">поддержка детских объединений, формирование умений ученического </w:t>
      </w:r>
      <w:r>
        <w:rPr>
          <w:spacing w:val="-2"/>
        </w:rPr>
        <w:t>самоуправления;</w:t>
      </w:r>
    </w:p>
    <w:p w:rsidR="007A46EE" w:rsidRDefault="009E1D98">
      <w:pPr>
        <w:pStyle w:val="a3"/>
        <w:ind w:left="1136"/>
      </w:pPr>
      <w:r>
        <w:rPr>
          <w:spacing w:val="-2"/>
        </w:rPr>
        <w:t>формирование</w:t>
      </w:r>
      <w:r>
        <w:rPr>
          <w:spacing w:val="-1"/>
        </w:rPr>
        <w:t xml:space="preserve"> </w:t>
      </w:r>
      <w:r>
        <w:rPr>
          <w:spacing w:val="-2"/>
        </w:rPr>
        <w:t>культуры</w:t>
      </w:r>
      <w:r>
        <w:rPr>
          <w:spacing w:val="-7"/>
        </w:rPr>
        <w:t xml:space="preserve"> </w:t>
      </w:r>
      <w:r>
        <w:rPr>
          <w:spacing w:val="-2"/>
        </w:rPr>
        <w:t>поведения</w:t>
      </w:r>
      <w: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информационной</w:t>
      </w:r>
      <w:r>
        <w:rPr>
          <w:spacing w:val="-9"/>
        </w:rPr>
        <w:t xml:space="preserve"> </w:t>
      </w:r>
      <w:r>
        <w:rPr>
          <w:spacing w:val="-2"/>
        </w:rPr>
        <w:t>среде.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767"/>
        </w:tabs>
        <w:spacing w:before="142" w:line="352" w:lineRule="auto"/>
        <w:ind w:right="144" w:firstLine="710"/>
        <w:jc w:val="both"/>
        <w:rPr>
          <w:sz w:val="28"/>
        </w:rPr>
      </w:pPr>
      <w:r>
        <w:rPr>
          <w:sz w:val="28"/>
        </w:rPr>
        <w:t>Внеурочная деятельность организуется по направлениям развития личности обучающегося с учетом намеченных задач внеуроч</w:t>
      </w:r>
      <w:r>
        <w:rPr>
          <w:sz w:val="28"/>
        </w:rPr>
        <w:t>ной деятельности. Все ее</w:t>
      </w:r>
      <w:r>
        <w:rPr>
          <w:spacing w:val="40"/>
          <w:sz w:val="28"/>
        </w:rPr>
        <w:t xml:space="preserve"> </w:t>
      </w:r>
      <w:r>
        <w:rPr>
          <w:sz w:val="28"/>
        </w:rPr>
        <w:t>формы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представляются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деятельностных</w:t>
      </w:r>
      <w:r>
        <w:rPr>
          <w:spacing w:val="40"/>
          <w:sz w:val="28"/>
        </w:rPr>
        <w:t xml:space="preserve"> </w:t>
      </w:r>
      <w:r>
        <w:rPr>
          <w:sz w:val="28"/>
        </w:rPr>
        <w:t>формулировках,</w:t>
      </w:r>
      <w:r>
        <w:rPr>
          <w:spacing w:val="40"/>
          <w:sz w:val="28"/>
        </w:rPr>
        <w:t xml:space="preserve"> </w:t>
      </w: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подчеркивает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их практико-ориентированные характеристики. При выборе направлений и отборе содержания обучения образовательная организация учитывает:</w:t>
      </w:r>
    </w:p>
    <w:p w:rsidR="007A46EE" w:rsidRDefault="009E1D98">
      <w:pPr>
        <w:pStyle w:val="a3"/>
        <w:spacing w:line="355" w:lineRule="auto"/>
        <w:ind w:right="160" w:firstLine="710"/>
      </w:pPr>
      <w:r>
        <w:t>особенности образовательно</w:t>
      </w:r>
      <w:r>
        <w:t>й организации (условия функционирования, тип школы, особенности контингента, кадровый состав);</w:t>
      </w:r>
    </w:p>
    <w:p w:rsidR="007A46EE" w:rsidRDefault="007A46EE">
      <w:pPr>
        <w:pStyle w:val="a3"/>
        <w:spacing w:line="355" w:lineRule="auto"/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48" w:lineRule="auto"/>
        <w:ind w:right="155" w:firstLine="710"/>
      </w:pPr>
      <w:r>
        <w:t>результаты диагностики успеваемости и уровня развития обучающихся, проблемы и трудности их учебной деятельности;</w:t>
      </w:r>
    </w:p>
    <w:p w:rsidR="007A46EE" w:rsidRDefault="009E1D98">
      <w:pPr>
        <w:pStyle w:val="a3"/>
        <w:spacing w:before="8" w:line="357" w:lineRule="auto"/>
        <w:ind w:right="149" w:firstLine="710"/>
      </w:pPr>
      <w:r>
        <w:t>возможность обеспечить условия для организации разнообразных</w:t>
      </w:r>
      <w:r>
        <w:rPr>
          <w:spacing w:val="-2"/>
        </w:rPr>
        <w:t xml:space="preserve"> </w:t>
      </w:r>
      <w:r>
        <w:t>внеурочных занятий и их содержательная связь с урочной деятельностью;</w:t>
      </w:r>
    </w:p>
    <w:p w:rsidR="007A46EE" w:rsidRDefault="009E1D98">
      <w:pPr>
        <w:pStyle w:val="a3"/>
        <w:spacing w:line="355" w:lineRule="auto"/>
        <w:ind w:right="151" w:firstLine="710"/>
      </w:pPr>
      <w:r>
        <w:t>особенности информационно-образовательной среды образовательной организации, национальные и культурные особенности региона, г</w:t>
      </w:r>
      <w:r>
        <w:t>де находится образовательная организация.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767"/>
        </w:tabs>
        <w:spacing w:line="352" w:lineRule="auto"/>
        <w:ind w:right="136" w:firstLine="710"/>
        <w:jc w:val="both"/>
        <w:rPr>
          <w:sz w:val="28"/>
        </w:rPr>
      </w:pPr>
      <w:r>
        <w:rPr>
          <w:sz w:val="28"/>
        </w:rPr>
        <w:t>Возможные направления внеурочной деятельности и их содержательное наполнение</w:t>
      </w:r>
      <w:r>
        <w:rPr>
          <w:spacing w:val="78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79"/>
          <w:sz w:val="28"/>
        </w:rPr>
        <w:t xml:space="preserve"> </w:t>
      </w:r>
      <w:r>
        <w:rPr>
          <w:sz w:val="28"/>
        </w:rPr>
        <w:t>для</w:t>
      </w:r>
      <w:r>
        <w:rPr>
          <w:spacing w:val="7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77"/>
          <w:sz w:val="28"/>
        </w:rPr>
        <w:t xml:space="preserve"> </w:t>
      </w:r>
      <w:r>
        <w:rPr>
          <w:sz w:val="28"/>
        </w:rPr>
        <w:t>ориентирами и не подлежат формальному копированию. При отборе направлений внеурочной де</w:t>
      </w:r>
      <w:r>
        <w:rPr>
          <w:sz w:val="28"/>
        </w:rPr>
        <w:t>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каждая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40"/>
          <w:sz w:val="28"/>
        </w:rPr>
        <w:t xml:space="preserve"> </w:t>
      </w:r>
      <w:r>
        <w:rPr>
          <w:sz w:val="28"/>
        </w:rPr>
        <w:t>ориентируется,</w:t>
      </w:r>
      <w:r>
        <w:rPr>
          <w:spacing w:val="40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40"/>
          <w:sz w:val="28"/>
        </w:rPr>
        <w:t xml:space="preserve"> </w:t>
      </w:r>
      <w:r>
        <w:rPr>
          <w:sz w:val="28"/>
        </w:rPr>
        <w:t>всего, на свои особенности функционирования, психолого-педагогические характеристики обучающихся,</w:t>
      </w:r>
      <w:r>
        <w:rPr>
          <w:spacing w:val="65"/>
          <w:sz w:val="28"/>
        </w:rPr>
        <w:t xml:space="preserve">  </w:t>
      </w:r>
      <w:r>
        <w:rPr>
          <w:sz w:val="28"/>
        </w:rPr>
        <w:t>их</w:t>
      </w:r>
      <w:r>
        <w:rPr>
          <w:spacing w:val="40"/>
          <w:sz w:val="28"/>
        </w:rPr>
        <w:t xml:space="preserve">  </w:t>
      </w:r>
      <w:r>
        <w:rPr>
          <w:sz w:val="28"/>
        </w:rPr>
        <w:t>потребности,</w:t>
      </w:r>
      <w:r>
        <w:rPr>
          <w:spacing w:val="65"/>
          <w:sz w:val="28"/>
        </w:rPr>
        <w:t xml:space="preserve">  </w:t>
      </w:r>
      <w:r>
        <w:rPr>
          <w:sz w:val="28"/>
        </w:rPr>
        <w:t>интересы</w:t>
      </w:r>
      <w:r>
        <w:rPr>
          <w:spacing w:val="64"/>
          <w:sz w:val="28"/>
        </w:rPr>
        <w:t xml:space="preserve">  </w:t>
      </w:r>
      <w:r>
        <w:rPr>
          <w:sz w:val="28"/>
        </w:rPr>
        <w:t>и</w:t>
      </w:r>
      <w:r>
        <w:rPr>
          <w:spacing w:val="61"/>
          <w:sz w:val="28"/>
        </w:rPr>
        <w:t xml:space="preserve">  </w:t>
      </w:r>
      <w:r>
        <w:rPr>
          <w:sz w:val="28"/>
        </w:rPr>
        <w:t>уровни</w:t>
      </w:r>
      <w:r>
        <w:rPr>
          <w:spacing w:val="63"/>
          <w:sz w:val="28"/>
        </w:rPr>
        <w:t xml:space="preserve">  </w:t>
      </w:r>
      <w:r>
        <w:rPr>
          <w:sz w:val="28"/>
        </w:rPr>
        <w:t>успешности</w:t>
      </w:r>
      <w:r>
        <w:rPr>
          <w:spacing w:val="64"/>
          <w:sz w:val="28"/>
        </w:rPr>
        <w:t xml:space="preserve">  </w:t>
      </w:r>
      <w:r>
        <w:rPr>
          <w:sz w:val="28"/>
        </w:rPr>
        <w:t>обучения. К выбору направлений внеурочной деятельности и их организации могут привлекаться родители как законные участники образовательных отношений.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767"/>
        </w:tabs>
        <w:spacing w:line="350" w:lineRule="auto"/>
        <w:ind w:right="134" w:firstLine="710"/>
        <w:jc w:val="both"/>
        <w:rPr>
          <w:sz w:val="28"/>
        </w:rPr>
      </w:pPr>
      <w:r>
        <w:rPr>
          <w:sz w:val="28"/>
        </w:rPr>
        <w:t>Общий</w:t>
      </w:r>
      <w:r>
        <w:rPr>
          <w:spacing w:val="30"/>
          <w:sz w:val="28"/>
        </w:rPr>
        <w:t xml:space="preserve"> </w:t>
      </w:r>
      <w:r>
        <w:rPr>
          <w:sz w:val="28"/>
        </w:rPr>
        <w:t>объём</w:t>
      </w:r>
      <w:r>
        <w:rPr>
          <w:spacing w:val="3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3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5"/>
          <w:sz w:val="28"/>
        </w:rPr>
        <w:t xml:space="preserve"> </w:t>
      </w:r>
      <w:r>
        <w:rPr>
          <w:sz w:val="28"/>
        </w:rPr>
        <w:t>не</w:t>
      </w:r>
      <w:r>
        <w:rPr>
          <w:spacing w:val="3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33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33"/>
          <w:sz w:val="28"/>
        </w:rPr>
        <w:t xml:space="preserve"> </w:t>
      </w:r>
      <w:r>
        <w:rPr>
          <w:sz w:val="28"/>
        </w:rPr>
        <w:t>10</w:t>
      </w:r>
      <w:r>
        <w:rPr>
          <w:spacing w:val="29"/>
          <w:sz w:val="28"/>
        </w:rPr>
        <w:t xml:space="preserve"> </w:t>
      </w:r>
      <w:r>
        <w:rPr>
          <w:sz w:val="28"/>
        </w:rPr>
        <w:t>часов в неделю.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768"/>
        </w:tabs>
        <w:spacing w:line="318" w:lineRule="exact"/>
        <w:ind w:left="1768" w:hanging="632"/>
        <w:jc w:val="both"/>
        <w:rPr>
          <w:sz w:val="28"/>
        </w:rPr>
      </w:pPr>
      <w:r>
        <w:rPr>
          <w:sz w:val="28"/>
        </w:rPr>
        <w:t>Один</w:t>
      </w:r>
      <w:r>
        <w:rPr>
          <w:spacing w:val="70"/>
          <w:sz w:val="28"/>
        </w:rPr>
        <w:t xml:space="preserve"> </w:t>
      </w:r>
      <w:r>
        <w:rPr>
          <w:sz w:val="28"/>
        </w:rPr>
        <w:t>час</w:t>
      </w:r>
      <w:r>
        <w:rPr>
          <w:spacing w:val="72"/>
          <w:sz w:val="28"/>
        </w:rPr>
        <w:t xml:space="preserve"> </w:t>
      </w:r>
      <w:r>
        <w:rPr>
          <w:sz w:val="28"/>
        </w:rPr>
        <w:t>в</w:t>
      </w:r>
      <w:r>
        <w:rPr>
          <w:spacing w:val="68"/>
          <w:sz w:val="28"/>
        </w:rPr>
        <w:t xml:space="preserve"> </w:t>
      </w:r>
      <w:r>
        <w:rPr>
          <w:sz w:val="28"/>
        </w:rPr>
        <w:t>неделю</w:t>
      </w:r>
      <w:r>
        <w:rPr>
          <w:spacing w:val="70"/>
          <w:sz w:val="28"/>
        </w:rPr>
        <w:t xml:space="preserve"> </w:t>
      </w:r>
      <w:r>
        <w:rPr>
          <w:sz w:val="28"/>
        </w:rPr>
        <w:t>рекомендуется</w:t>
      </w:r>
      <w:r>
        <w:rPr>
          <w:spacing w:val="73"/>
          <w:sz w:val="28"/>
        </w:rPr>
        <w:t xml:space="preserve"> </w:t>
      </w:r>
      <w:r>
        <w:rPr>
          <w:sz w:val="28"/>
        </w:rPr>
        <w:t>отводить</w:t>
      </w:r>
      <w:r>
        <w:rPr>
          <w:spacing w:val="69"/>
          <w:sz w:val="28"/>
        </w:rPr>
        <w:t xml:space="preserve"> </w:t>
      </w:r>
      <w:r>
        <w:rPr>
          <w:sz w:val="28"/>
        </w:rPr>
        <w:t>на</w:t>
      </w:r>
      <w:r>
        <w:rPr>
          <w:spacing w:val="76"/>
          <w:sz w:val="28"/>
        </w:rPr>
        <w:t xml:space="preserve"> </w:t>
      </w:r>
      <w:r>
        <w:rPr>
          <w:b/>
          <w:sz w:val="28"/>
        </w:rPr>
        <w:t>внеурочное</w:t>
      </w:r>
      <w:r>
        <w:rPr>
          <w:b/>
          <w:spacing w:val="73"/>
          <w:sz w:val="28"/>
        </w:rPr>
        <w:t xml:space="preserve"> </w:t>
      </w:r>
      <w:r>
        <w:rPr>
          <w:b/>
          <w:spacing w:val="-2"/>
          <w:sz w:val="28"/>
        </w:rPr>
        <w:t>занятие</w:t>
      </w:r>
    </w:p>
    <w:p w:rsidR="007A46EE" w:rsidRDefault="009E1D98">
      <w:pPr>
        <w:pStyle w:val="1"/>
        <w:spacing w:before="147"/>
        <w:ind w:left="425" w:firstLine="0"/>
      </w:pPr>
      <w:bookmarkStart w:id="171" w:name="«Разговоры_о_важном»."/>
      <w:bookmarkEnd w:id="171"/>
      <w:r>
        <w:t>«Разговоры</w:t>
      </w:r>
      <w:r>
        <w:rPr>
          <w:spacing w:val="-13"/>
        </w:rPr>
        <w:t xml:space="preserve"> </w:t>
      </w:r>
      <w:r>
        <w:t>о</w:t>
      </w:r>
      <w:r>
        <w:rPr>
          <w:spacing w:val="-18"/>
        </w:rPr>
        <w:t xml:space="preserve"> </w:t>
      </w:r>
      <w:r>
        <w:rPr>
          <w:spacing w:val="-2"/>
        </w:rPr>
        <w:t>важном».</w:t>
      </w:r>
    </w:p>
    <w:p w:rsidR="007A46EE" w:rsidRDefault="009E1D98">
      <w:pPr>
        <w:pStyle w:val="a5"/>
        <w:numPr>
          <w:ilvl w:val="2"/>
          <w:numId w:val="36"/>
        </w:numPr>
        <w:tabs>
          <w:tab w:val="left" w:pos="1978"/>
        </w:tabs>
        <w:spacing w:before="144" w:line="352" w:lineRule="auto"/>
        <w:ind w:left="425" w:right="142" w:firstLine="710"/>
        <w:jc w:val="both"/>
        <w:rPr>
          <w:sz w:val="28"/>
        </w:rPr>
      </w:pPr>
      <w:r>
        <w:rPr>
          <w:sz w:val="28"/>
        </w:rPr>
        <w:t>Внеурочные занятия «Разговоры о важном» направлены на развитие ценностного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к</w:t>
      </w:r>
      <w:r>
        <w:rPr>
          <w:spacing w:val="80"/>
          <w:sz w:val="28"/>
        </w:rPr>
        <w:t xml:space="preserve"> </w:t>
      </w:r>
      <w:r>
        <w:rPr>
          <w:sz w:val="28"/>
        </w:rPr>
        <w:t>своей</w:t>
      </w:r>
      <w:r>
        <w:rPr>
          <w:spacing w:val="80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80"/>
          <w:sz w:val="28"/>
        </w:rPr>
        <w:t xml:space="preserve"> </w:t>
      </w:r>
      <w:r>
        <w:rPr>
          <w:sz w:val="28"/>
        </w:rPr>
        <w:t>населяющим</w:t>
      </w:r>
      <w:r>
        <w:rPr>
          <w:spacing w:val="40"/>
          <w:sz w:val="28"/>
        </w:rPr>
        <w:t xml:space="preserve"> </w:t>
      </w:r>
      <w:r>
        <w:rPr>
          <w:sz w:val="28"/>
        </w:rPr>
        <w:t>ее</w:t>
      </w:r>
      <w:r>
        <w:rPr>
          <w:spacing w:val="-4"/>
          <w:sz w:val="28"/>
        </w:rPr>
        <w:t xml:space="preserve"> </w:t>
      </w:r>
      <w:r>
        <w:rPr>
          <w:sz w:val="28"/>
        </w:rPr>
        <w:t>людям, ее</w:t>
      </w:r>
      <w:r>
        <w:rPr>
          <w:spacing w:val="-4"/>
          <w:sz w:val="28"/>
        </w:rPr>
        <w:t xml:space="preserve"> </w:t>
      </w:r>
      <w:r>
        <w:rPr>
          <w:sz w:val="28"/>
        </w:rPr>
        <w:t>уникальной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истории, богатой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культуре. Внеурочные занятия «Разговоры о важном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7A46EE" w:rsidRDefault="009E1D98">
      <w:pPr>
        <w:pStyle w:val="a5"/>
        <w:numPr>
          <w:ilvl w:val="2"/>
          <w:numId w:val="36"/>
        </w:numPr>
        <w:tabs>
          <w:tab w:val="left" w:pos="1978"/>
        </w:tabs>
        <w:spacing w:line="352" w:lineRule="auto"/>
        <w:ind w:left="425" w:right="138" w:firstLine="710"/>
        <w:jc w:val="both"/>
        <w:rPr>
          <w:sz w:val="28"/>
        </w:rPr>
      </w:pPr>
      <w:r>
        <w:rPr>
          <w:sz w:val="28"/>
        </w:rPr>
        <w:t xml:space="preserve">Основной формат внеурочных занятий </w:t>
      </w:r>
      <w:r>
        <w:rPr>
          <w:sz w:val="28"/>
        </w:rPr>
        <w:t>«Разговоры о важном» – разговор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(или)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беседа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обучающимися.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темы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связаны</w:t>
      </w:r>
      <w:r>
        <w:rPr>
          <w:spacing w:val="80"/>
          <w:sz w:val="28"/>
        </w:rPr>
        <w:t xml:space="preserve"> </w:t>
      </w:r>
      <w:r>
        <w:rPr>
          <w:sz w:val="28"/>
        </w:rPr>
        <w:t>с важнейшими аспектами жизни человека в современной России: знанием родной истории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40"/>
          <w:sz w:val="28"/>
        </w:rPr>
        <w:t xml:space="preserve"> </w:t>
      </w:r>
      <w:r>
        <w:rPr>
          <w:sz w:val="28"/>
        </w:rPr>
        <w:t>сложностей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мира,</w:t>
      </w:r>
      <w:r>
        <w:rPr>
          <w:spacing w:val="40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прогрессом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сохранением</w:t>
      </w:r>
      <w:r>
        <w:rPr>
          <w:spacing w:val="40"/>
          <w:sz w:val="28"/>
        </w:rPr>
        <w:t xml:space="preserve">  </w:t>
      </w:r>
      <w:r>
        <w:rPr>
          <w:sz w:val="28"/>
        </w:rPr>
        <w:t>природы,</w:t>
      </w:r>
      <w:r>
        <w:rPr>
          <w:spacing w:val="40"/>
          <w:sz w:val="28"/>
        </w:rPr>
        <w:t xml:space="preserve">  </w:t>
      </w:r>
      <w:r>
        <w:rPr>
          <w:sz w:val="28"/>
        </w:rPr>
        <w:t>ориентацией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40"/>
          <w:sz w:val="28"/>
        </w:rPr>
        <w:t xml:space="preserve">  </w:t>
      </w:r>
      <w:r>
        <w:rPr>
          <w:sz w:val="28"/>
        </w:rPr>
        <w:t>художественной</w:t>
      </w:r>
      <w:r>
        <w:rPr>
          <w:spacing w:val="40"/>
          <w:sz w:val="28"/>
        </w:rPr>
        <w:t xml:space="preserve">  </w:t>
      </w:r>
      <w:r>
        <w:rPr>
          <w:sz w:val="28"/>
        </w:rPr>
        <w:t>культуре</w:t>
      </w:r>
    </w:p>
    <w:p w:rsidR="007A46EE" w:rsidRDefault="007A46EE">
      <w:pPr>
        <w:pStyle w:val="a5"/>
        <w:spacing w:line="352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48" w:lineRule="auto"/>
        <w:ind w:right="147"/>
      </w:pPr>
      <w:r>
        <w:t>и</w:t>
      </w:r>
      <w:r>
        <w:rPr>
          <w:spacing w:val="73"/>
        </w:rPr>
        <w:t xml:space="preserve">   </w:t>
      </w:r>
      <w:r>
        <w:t>повседневной</w:t>
      </w:r>
      <w:r>
        <w:rPr>
          <w:spacing w:val="74"/>
        </w:rPr>
        <w:t xml:space="preserve">   </w:t>
      </w:r>
      <w:r>
        <w:t>культуре</w:t>
      </w:r>
      <w:r>
        <w:rPr>
          <w:spacing w:val="74"/>
        </w:rPr>
        <w:t xml:space="preserve">   </w:t>
      </w:r>
      <w:r>
        <w:t>поведения,</w:t>
      </w:r>
      <w:r>
        <w:rPr>
          <w:spacing w:val="73"/>
        </w:rPr>
        <w:t xml:space="preserve">   </w:t>
      </w:r>
      <w:r>
        <w:t>доброжелательным</w:t>
      </w:r>
      <w:r>
        <w:rPr>
          <w:spacing w:val="75"/>
        </w:rPr>
        <w:t xml:space="preserve">   </w:t>
      </w:r>
      <w:r>
        <w:t>отношением к окружающим и ответственным отношением к собственным поступкам.</w:t>
      </w:r>
    </w:p>
    <w:p w:rsidR="007A46EE" w:rsidRDefault="009E1D98">
      <w:pPr>
        <w:pStyle w:val="1"/>
        <w:numPr>
          <w:ilvl w:val="1"/>
          <w:numId w:val="36"/>
        </w:numPr>
        <w:tabs>
          <w:tab w:val="left" w:pos="1768"/>
        </w:tabs>
        <w:spacing w:before="12"/>
        <w:ind w:left="1768" w:hanging="632"/>
        <w:jc w:val="both"/>
        <w:rPr>
          <w:b w:val="0"/>
        </w:rPr>
      </w:pPr>
      <w:bookmarkStart w:id="172" w:name="41.7._Направления_и_цели_внеурочной_деят"/>
      <w:bookmarkEnd w:id="172"/>
      <w:r>
        <w:rPr>
          <w:spacing w:val="-2"/>
        </w:rPr>
        <w:t>Направления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цели</w:t>
      </w:r>
      <w:r>
        <w:rPr>
          <w:spacing w:val="-7"/>
        </w:rPr>
        <w:t xml:space="preserve"> </w:t>
      </w:r>
      <w:r>
        <w:rPr>
          <w:spacing w:val="-2"/>
        </w:rPr>
        <w:t>внеурочной</w:t>
      </w:r>
      <w:r>
        <w:t xml:space="preserve"> </w:t>
      </w:r>
      <w:r>
        <w:rPr>
          <w:spacing w:val="-2"/>
        </w:rPr>
        <w:t>деятельности.</w:t>
      </w:r>
    </w:p>
    <w:p w:rsidR="007A46EE" w:rsidRDefault="009E1D98">
      <w:pPr>
        <w:pStyle w:val="a5"/>
        <w:numPr>
          <w:ilvl w:val="2"/>
          <w:numId w:val="36"/>
        </w:numPr>
        <w:tabs>
          <w:tab w:val="left" w:pos="1978"/>
        </w:tabs>
        <w:spacing w:before="154" w:line="350" w:lineRule="auto"/>
        <w:ind w:left="425" w:right="147" w:firstLine="710"/>
        <w:jc w:val="both"/>
        <w:rPr>
          <w:sz w:val="28"/>
        </w:rPr>
      </w:pPr>
      <w:r>
        <w:rPr>
          <w:sz w:val="28"/>
        </w:rPr>
        <w:t>Спортивно-оздоровительная деятельность направлена на физическое развитие</w:t>
      </w:r>
      <w:r>
        <w:rPr>
          <w:spacing w:val="34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37"/>
          <w:sz w:val="28"/>
        </w:rPr>
        <w:t xml:space="preserve"> </w:t>
      </w:r>
      <w:r>
        <w:rPr>
          <w:sz w:val="28"/>
        </w:rPr>
        <w:t>углубление</w:t>
      </w:r>
      <w:r>
        <w:rPr>
          <w:spacing w:val="30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29"/>
          <w:sz w:val="28"/>
        </w:rPr>
        <w:t xml:space="preserve"> </w:t>
      </w:r>
      <w:r>
        <w:rPr>
          <w:sz w:val="28"/>
        </w:rPr>
        <w:t>об</w:t>
      </w:r>
      <w:r>
        <w:rPr>
          <w:spacing w:val="3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29"/>
          <w:sz w:val="28"/>
        </w:rPr>
        <w:t xml:space="preserve"> </w:t>
      </w:r>
      <w:r>
        <w:rPr>
          <w:sz w:val="28"/>
        </w:rPr>
        <w:t>жизни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деятельности с учетом соблюдения правил здорового безопасного образа жизни.</w:t>
      </w:r>
    </w:p>
    <w:p w:rsidR="007A46EE" w:rsidRDefault="009E1D98">
      <w:pPr>
        <w:pStyle w:val="a5"/>
        <w:numPr>
          <w:ilvl w:val="2"/>
          <w:numId w:val="36"/>
        </w:numPr>
        <w:tabs>
          <w:tab w:val="left" w:pos="1978"/>
          <w:tab w:val="left" w:pos="6475"/>
          <w:tab w:val="left" w:pos="9068"/>
        </w:tabs>
        <w:spacing w:before="11" w:line="350" w:lineRule="auto"/>
        <w:ind w:left="425" w:right="154" w:firstLine="710"/>
        <w:jc w:val="both"/>
        <w:rPr>
          <w:sz w:val="28"/>
        </w:rPr>
      </w:pPr>
      <w:r>
        <w:rPr>
          <w:spacing w:val="-2"/>
          <w:sz w:val="28"/>
        </w:rPr>
        <w:t>Проектно-исследовательская</w:t>
      </w:r>
      <w:r>
        <w:rPr>
          <w:sz w:val="28"/>
        </w:rPr>
        <w:tab/>
      </w:r>
      <w:r>
        <w:rPr>
          <w:spacing w:val="-2"/>
          <w:sz w:val="28"/>
        </w:rPr>
        <w:t>деятельност</w:t>
      </w:r>
      <w:r>
        <w:rPr>
          <w:spacing w:val="-2"/>
          <w:sz w:val="28"/>
        </w:rPr>
        <w:t>ь</w:t>
      </w:r>
      <w:r>
        <w:rPr>
          <w:sz w:val="28"/>
        </w:rPr>
        <w:tab/>
      </w:r>
      <w:r>
        <w:rPr>
          <w:spacing w:val="-4"/>
          <w:sz w:val="28"/>
        </w:rPr>
        <w:t xml:space="preserve">организуется </w:t>
      </w:r>
      <w:r>
        <w:rPr>
          <w:sz w:val="28"/>
        </w:rPr>
        <w:t>как углубленное изучение учебных предметов в процессе совместной деятельности по выполнению проектов.</w:t>
      </w:r>
    </w:p>
    <w:p w:rsidR="007A46EE" w:rsidRDefault="009E1D98">
      <w:pPr>
        <w:pStyle w:val="a5"/>
        <w:numPr>
          <w:ilvl w:val="2"/>
          <w:numId w:val="36"/>
        </w:numPr>
        <w:tabs>
          <w:tab w:val="left" w:pos="1978"/>
        </w:tabs>
        <w:spacing w:before="6" w:line="350" w:lineRule="auto"/>
        <w:ind w:left="425" w:right="146" w:firstLine="710"/>
        <w:jc w:val="both"/>
        <w:rPr>
          <w:sz w:val="28"/>
        </w:rPr>
      </w:pPr>
      <w:r>
        <w:rPr>
          <w:sz w:val="28"/>
        </w:rPr>
        <w:t>Коммуникативная деятельность направлена на совершенствование функциональной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7"/>
          <w:sz w:val="28"/>
        </w:rPr>
        <w:t xml:space="preserve"> </w:t>
      </w:r>
      <w:r>
        <w:rPr>
          <w:sz w:val="28"/>
        </w:rPr>
        <w:t>грамотности,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7"/>
          <w:sz w:val="28"/>
        </w:rPr>
        <w:t xml:space="preserve"> </w:t>
      </w:r>
      <w:r>
        <w:rPr>
          <w:sz w:val="28"/>
        </w:rPr>
        <w:t>диалогического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общения и </w:t>
      </w:r>
      <w:r>
        <w:rPr>
          <w:sz w:val="28"/>
        </w:rPr>
        <w:t>словесного творчества.</w:t>
      </w:r>
    </w:p>
    <w:p w:rsidR="007A46EE" w:rsidRDefault="009E1D98">
      <w:pPr>
        <w:pStyle w:val="a5"/>
        <w:numPr>
          <w:ilvl w:val="2"/>
          <w:numId w:val="36"/>
        </w:numPr>
        <w:tabs>
          <w:tab w:val="left" w:pos="1978"/>
        </w:tabs>
        <w:spacing w:before="11" w:line="350" w:lineRule="auto"/>
        <w:ind w:left="425" w:right="142" w:firstLine="710"/>
        <w:jc w:val="both"/>
        <w:rPr>
          <w:sz w:val="28"/>
        </w:rPr>
      </w:pPr>
      <w:r>
        <w:rPr>
          <w:sz w:val="28"/>
        </w:rPr>
        <w:t>Художественно-эстетическая творческая деятельность организуется</w:t>
      </w:r>
      <w:r>
        <w:rPr>
          <w:spacing w:val="80"/>
          <w:sz w:val="28"/>
        </w:rPr>
        <w:t xml:space="preserve"> </w:t>
      </w:r>
      <w:r>
        <w:rPr>
          <w:sz w:val="28"/>
        </w:rPr>
        <w:t>как система разнообразных творческих мастерских по развитию художественного творчества,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импровизации,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драматизации,</w:t>
      </w:r>
      <w:r>
        <w:rPr>
          <w:spacing w:val="40"/>
          <w:sz w:val="28"/>
        </w:rPr>
        <w:t xml:space="preserve"> </w:t>
      </w:r>
      <w:r>
        <w:rPr>
          <w:sz w:val="28"/>
        </w:rPr>
        <w:t>выразительному</w:t>
      </w:r>
      <w:r>
        <w:rPr>
          <w:spacing w:val="40"/>
          <w:sz w:val="28"/>
        </w:rPr>
        <w:t xml:space="preserve"> </w:t>
      </w:r>
      <w:r>
        <w:rPr>
          <w:sz w:val="28"/>
        </w:rPr>
        <w:t>чтению, а также становлению умений участвовать в театрализованной деятельности.</w:t>
      </w:r>
    </w:p>
    <w:p w:rsidR="007A46EE" w:rsidRDefault="009E1D98">
      <w:pPr>
        <w:pStyle w:val="a5"/>
        <w:numPr>
          <w:ilvl w:val="2"/>
          <w:numId w:val="36"/>
        </w:numPr>
        <w:tabs>
          <w:tab w:val="left" w:pos="1978"/>
        </w:tabs>
        <w:spacing w:before="1" w:line="352" w:lineRule="auto"/>
        <w:ind w:left="425" w:right="147" w:firstLine="710"/>
        <w:jc w:val="both"/>
        <w:rPr>
          <w:sz w:val="28"/>
        </w:rPr>
      </w:pPr>
      <w:r>
        <w:rPr>
          <w:sz w:val="28"/>
        </w:rPr>
        <w:t>Информационная культура предполагает учебные курсы в рамках внеурочной</w:t>
      </w:r>
      <w:r>
        <w:rPr>
          <w:spacing w:val="40"/>
          <w:sz w:val="28"/>
        </w:rPr>
        <w:t xml:space="preserve">  </w:t>
      </w:r>
      <w:r>
        <w:rPr>
          <w:sz w:val="28"/>
        </w:rPr>
        <w:t>деятельности,</w:t>
      </w:r>
      <w:r>
        <w:rPr>
          <w:spacing w:val="40"/>
          <w:sz w:val="28"/>
        </w:rPr>
        <w:t xml:space="preserve">  </w:t>
      </w:r>
      <w:r>
        <w:rPr>
          <w:sz w:val="28"/>
        </w:rPr>
        <w:t>которые</w:t>
      </w:r>
      <w:r>
        <w:rPr>
          <w:spacing w:val="40"/>
          <w:sz w:val="28"/>
        </w:rPr>
        <w:t xml:space="preserve">  </w:t>
      </w:r>
      <w:r>
        <w:rPr>
          <w:sz w:val="28"/>
        </w:rPr>
        <w:t>формируют</w:t>
      </w:r>
      <w:r>
        <w:rPr>
          <w:spacing w:val="40"/>
          <w:sz w:val="28"/>
        </w:rPr>
        <w:t xml:space="preserve">  </w:t>
      </w:r>
      <w:r>
        <w:rPr>
          <w:sz w:val="28"/>
        </w:rPr>
        <w:t>представления</w:t>
      </w:r>
      <w:r>
        <w:rPr>
          <w:spacing w:val="40"/>
          <w:sz w:val="28"/>
        </w:rPr>
        <w:t xml:space="preserve">  </w:t>
      </w:r>
      <w:r>
        <w:rPr>
          <w:sz w:val="28"/>
        </w:rPr>
        <w:t>обучающихся</w:t>
      </w:r>
      <w:r>
        <w:rPr>
          <w:spacing w:val="80"/>
          <w:sz w:val="28"/>
        </w:rPr>
        <w:t xml:space="preserve"> </w:t>
      </w:r>
      <w:r>
        <w:rPr>
          <w:sz w:val="28"/>
        </w:rPr>
        <w:t>о разнообразных современных информационных средствах и навыки выполнения разных видов работ на компьютере.</w:t>
      </w:r>
    </w:p>
    <w:p w:rsidR="007A46EE" w:rsidRDefault="009E1D98">
      <w:pPr>
        <w:pStyle w:val="a5"/>
        <w:numPr>
          <w:ilvl w:val="2"/>
          <w:numId w:val="36"/>
        </w:numPr>
        <w:tabs>
          <w:tab w:val="left" w:pos="1978"/>
        </w:tabs>
        <w:spacing w:before="4" w:line="350" w:lineRule="auto"/>
        <w:ind w:left="425" w:right="140" w:firstLine="710"/>
        <w:jc w:val="both"/>
        <w:rPr>
          <w:sz w:val="28"/>
        </w:rPr>
      </w:pPr>
      <w:r>
        <w:rPr>
          <w:sz w:val="28"/>
        </w:rPr>
        <w:t>Интеллектуальные марафоны организуются через систему интеллектуальных соревновательных мероприятий, которые призваны развивать общую</w:t>
      </w:r>
      <w:r>
        <w:rPr>
          <w:spacing w:val="40"/>
          <w:sz w:val="28"/>
        </w:rPr>
        <w:t xml:space="preserve">  </w:t>
      </w:r>
      <w:r>
        <w:rPr>
          <w:sz w:val="28"/>
        </w:rPr>
        <w:t>культуру</w:t>
      </w:r>
      <w:r>
        <w:rPr>
          <w:spacing w:val="40"/>
          <w:sz w:val="28"/>
        </w:rPr>
        <w:t xml:space="preserve">  </w:t>
      </w:r>
      <w:r>
        <w:rPr>
          <w:sz w:val="28"/>
        </w:rPr>
        <w:t>и</w:t>
      </w:r>
      <w:r>
        <w:rPr>
          <w:spacing w:val="40"/>
          <w:sz w:val="28"/>
        </w:rPr>
        <w:t xml:space="preserve">  </w:t>
      </w:r>
      <w:r>
        <w:rPr>
          <w:sz w:val="28"/>
        </w:rPr>
        <w:t>эр</w:t>
      </w:r>
      <w:r>
        <w:rPr>
          <w:sz w:val="28"/>
        </w:rPr>
        <w:t>удицию</w:t>
      </w:r>
      <w:r>
        <w:rPr>
          <w:spacing w:val="40"/>
          <w:sz w:val="28"/>
        </w:rPr>
        <w:t xml:space="preserve">  </w:t>
      </w:r>
      <w:r>
        <w:rPr>
          <w:sz w:val="28"/>
        </w:rPr>
        <w:t>обучающегося,</w:t>
      </w:r>
      <w:r>
        <w:rPr>
          <w:spacing w:val="40"/>
          <w:sz w:val="28"/>
        </w:rPr>
        <w:t xml:space="preserve">  </w:t>
      </w:r>
      <w:r>
        <w:rPr>
          <w:sz w:val="28"/>
        </w:rPr>
        <w:t>его</w:t>
      </w:r>
      <w:r>
        <w:rPr>
          <w:spacing w:val="40"/>
          <w:sz w:val="28"/>
        </w:rPr>
        <w:t xml:space="preserve">  </w:t>
      </w:r>
      <w:r>
        <w:rPr>
          <w:sz w:val="28"/>
        </w:rPr>
        <w:t>познавательные</w:t>
      </w:r>
      <w:r>
        <w:rPr>
          <w:spacing w:val="40"/>
          <w:sz w:val="28"/>
        </w:rPr>
        <w:t xml:space="preserve">  </w:t>
      </w:r>
      <w:r>
        <w:rPr>
          <w:sz w:val="28"/>
        </w:rPr>
        <w:t>интересу</w:t>
      </w:r>
      <w:r>
        <w:rPr>
          <w:spacing w:val="40"/>
          <w:sz w:val="28"/>
        </w:rPr>
        <w:t xml:space="preserve"> </w:t>
      </w:r>
      <w:r>
        <w:rPr>
          <w:sz w:val="28"/>
        </w:rPr>
        <w:t>и способности к самообразованию.</w:t>
      </w:r>
    </w:p>
    <w:p w:rsidR="007A46EE" w:rsidRDefault="009E1D98">
      <w:pPr>
        <w:pStyle w:val="a5"/>
        <w:numPr>
          <w:ilvl w:val="2"/>
          <w:numId w:val="36"/>
        </w:numPr>
        <w:tabs>
          <w:tab w:val="left" w:pos="1992"/>
        </w:tabs>
        <w:spacing w:before="7" w:line="355" w:lineRule="auto"/>
        <w:ind w:left="425" w:right="156" w:firstLine="710"/>
        <w:jc w:val="both"/>
        <w:rPr>
          <w:sz w:val="28"/>
        </w:rPr>
      </w:pPr>
      <w:r>
        <w:rPr>
          <w:sz w:val="28"/>
        </w:rPr>
        <w:t>«Учение с увлечением!» включает систему занятий в зоне ближайшего развития, когда учитель непосредственно помогает обучающемуся преодолеть трудности, возникшие при изучен</w:t>
      </w:r>
      <w:r>
        <w:rPr>
          <w:sz w:val="28"/>
        </w:rPr>
        <w:t>ии разных предметов.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767"/>
        </w:tabs>
        <w:spacing w:line="357" w:lineRule="auto"/>
        <w:ind w:right="155" w:firstLine="710"/>
        <w:jc w:val="both"/>
        <w:rPr>
          <w:sz w:val="28"/>
        </w:rPr>
      </w:pPr>
      <w:r>
        <w:rPr>
          <w:sz w:val="28"/>
        </w:rPr>
        <w:t>Выбор форм организации внеурочной деятельности подчиняется следующим требованиям:</w:t>
      </w:r>
    </w:p>
    <w:p w:rsidR="007A46EE" w:rsidRDefault="007A46EE">
      <w:pPr>
        <w:pStyle w:val="a5"/>
        <w:spacing w:line="357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48" w:lineRule="auto"/>
        <w:ind w:right="155" w:firstLine="710"/>
      </w:pPr>
      <w:r>
        <w:t>целесообразность использования данной формы для решения поставленных задач конкретного направления;</w:t>
      </w:r>
    </w:p>
    <w:p w:rsidR="007A46EE" w:rsidRDefault="009E1D98">
      <w:pPr>
        <w:pStyle w:val="a3"/>
        <w:spacing w:before="12" w:line="350" w:lineRule="auto"/>
        <w:ind w:right="137" w:firstLine="710"/>
      </w:pPr>
      <w:r>
        <w:t>преобладание практико-ориентирован</w:t>
      </w:r>
      <w:r>
        <w:t>ных форм, обеспечивающих непосредственное</w:t>
      </w:r>
      <w:r>
        <w:rPr>
          <w:spacing w:val="40"/>
        </w:rPr>
        <w:t xml:space="preserve"> </w:t>
      </w:r>
      <w:r>
        <w:t>активное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практической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80"/>
        </w:rPr>
        <w:t xml:space="preserve"> </w:t>
      </w:r>
      <w:r>
        <w:t>в том числе совместной (парной, групповой, коллективной);</w:t>
      </w:r>
    </w:p>
    <w:p w:rsidR="007A46EE" w:rsidRDefault="009E1D98">
      <w:pPr>
        <w:pStyle w:val="a3"/>
        <w:spacing w:before="6" w:line="355" w:lineRule="auto"/>
        <w:ind w:right="144" w:firstLine="710"/>
      </w:pPr>
      <w:r>
        <w:t>учет</w:t>
      </w:r>
      <w:r>
        <w:rPr>
          <w:spacing w:val="80"/>
          <w:w w:val="150"/>
        </w:rPr>
        <w:t xml:space="preserve"> </w:t>
      </w:r>
      <w:r>
        <w:t>специфики</w:t>
      </w:r>
      <w:r>
        <w:rPr>
          <w:spacing w:val="80"/>
          <w:w w:val="150"/>
        </w:rPr>
        <w:t xml:space="preserve"> </w:t>
      </w:r>
      <w:r>
        <w:t>коммуникативной</w:t>
      </w:r>
      <w:r>
        <w:rPr>
          <w:spacing w:val="80"/>
          <w:w w:val="150"/>
        </w:rPr>
        <w:t xml:space="preserve"> </w:t>
      </w:r>
      <w:r>
        <w:t>деятельности,</w:t>
      </w:r>
      <w:r>
        <w:rPr>
          <w:spacing w:val="80"/>
          <w:w w:val="150"/>
        </w:rPr>
        <w:t xml:space="preserve"> </w:t>
      </w:r>
      <w:r>
        <w:t>которая</w:t>
      </w:r>
      <w:r>
        <w:rPr>
          <w:spacing w:val="80"/>
          <w:w w:val="150"/>
        </w:rPr>
        <w:t xml:space="preserve"> </w:t>
      </w:r>
      <w:r>
        <w:t>сопровождает то или иное направление внеучеб</w:t>
      </w:r>
      <w:r>
        <w:t>ной деятельности;</w:t>
      </w:r>
    </w:p>
    <w:p w:rsidR="007A46EE" w:rsidRDefault="009E1D98">
      <w:pPr>
        <w:pStyle w:val="a3"/>
        <w:spacing w:line="357" w:lineRule="auto"/>
        <w:ind w:right="158" w:firstLine="710"/>
      </w:pPr>
      <w:r>
        <w:t>использование форм организации, предполагающих использование средств информационно-коммуникационных технологий.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768"/>
        </w:tabs>
        <w:spacing w:line="350" w:lineRule="auto"/>
        <w:ind w:left="1136" w:right="275" w:firstLine="0"/>
        <w:rPr>
          <w:sz w:val="28"/>
        </w:rPr>
      </w:pPr>
      <w:r>
        <w:rPr>
          <w:sz w:val="28"/>
        </w:rPr>
        <w:t>Формами</w:t>
      </w:r>
      <w:r>
        <w:rPr>
          <w:spacing w:val="-1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могут</w:t>
      </w:r>
      <w:r>
        <w:rPr>
          <w:spacing w:val="-16"/>
          <w:sz w:val="28"/>
        </w:rPr>
        <w:t xml:space="preserve"> </w:t>
      </w:r>
      <w:r>
        <w:rPr>
          <w:sz w:val="28"/>
        </w:rPr>
        <w:t>быть</w:t>
      </w:r>
      <w:r>
        <w:rPr>
          <w:spacing w:val="-17"/>
          <w:sz w:val="28"/>
        </w:rPr>
        <w:t xml:space="preserve"> </w:t>
      </w:r>
      <w:r>
        <w:rPr>
          <w:sz w:val="28"/>
        </w:rPr>
        <w:t>следующие: учебные курсы и факультативы;</w:t>
      </w:r>
    </w:p>
    <w:p w:rsidR="007A46EE" w:rsidRDefault="009E1D98">
      <w:pPr>
        <w:pStyle w:val="a3"/>
        <w:spacing w:line="318" w:lineRule="exact"/>
        <w:ind w:left="1136"/>
        <w:jc w:val="left"/>
      </w:pPr>
      <w:r>
        <w:rPr>
          <w:spacing w:val="-2"/>
        </w:rPr>
        <w:t>художественные,</w:t>
      </w:r>
      <w:r>
        <w:rPr>
          <w:spacing w:val="2"/>
        </w:rPr>
        <w:t xml:space="preserve"> </w:t>
      </w:r>
      <w:r>
        <w:rPr>
          <w:spacing w:val="-2"/>
        </w:rPr>
        <w:t>музыкальные</w:t>
      </w:r>
      <w:r>
        <w:rPr>
          <w:spacing w:val="2"/>
        </w:rPr>
        <w:t xml:space="preserve"> </w:t>
      </w:r>
      <w:r>
        <w:rPr>
          <w:spacing w:val="-2"/>
        </w:rPr>
        <w:t>и спортивные</w:t>
      </w:r>
      <w:r>
        <w:t xml:space="preserve"> </w:t>
      </w:r>
      <w:r>
        <w:rPr>
          <w:spacing w:val="-2"/>
        </w:rPr>
        <w:t>студии;</w:t>
      </w:r>
    </w:p>
    <w:p w:rsidR="007A46EE" w:rsidRDefault="009E1D98">
      <w:pPr>
        <w:pStyle w:val="a3"/>
        <w:spacing w:before="148" w:line="350" w:lineRule="auto"/>
        <w:ind w:right="435" w:firstLine="710"/>
        <w:jc w:val="left"/>
      </w:pPr>
      <w:r>
        <w:t>соревновательные</w:t>
      </w:r>
      <w:r>
        <w:rPr>
          <w:spacing w:val="32"/>
        </w:rPr>
        <w:t xml:space="preserve"> </w:t>
      </w:r>
      <w:r>
        <w:t>мероприятия,</w:t>
      </w:r>
      <w:r>
        <w:rPr>
          <w:spacing w:val="32"/>
        </w:rPr>
        <w:t xml:space="preserve"> </w:t>
      </w:r>
      <w:r>
        <w:t>дискуссионные</w:t>
      </w:r>
      <w:r>
        <w:rPr>
          <w:spacing w:val="31"/>
        </w:rPr>
        <w:t xml:space="preserve"> </w:t>
      </w:r>
      <w:r>
        <w:t>клубы,</w:t>
      </w:r>
      <w:r>
        <w:rPr>
          <w:spacing w:val="31"/>
        </w:rPr>
        <w:t xml:space="preserve"> </w:t>
      </w:r>
      <w:r>
        <w:t>секции,</w:t>
      </w:r>
      <w:r>
        <w:rPr>
          <w:spacing w:val="31"/>
        </w:rPr>
        <w:t xml:space="preserve"> </w:t>
      </w:r>
      <w:r>
        <w:t xml:space="preserve">экскурсии, </w:t>
      </w:r>
      <w:r>
        <w:rPr>
          <w:spacing w:val="-2"/>
        </w:rPr>
        <w:t>мини-исследования;</w:t>
      </w:r>
    </w:p>
    <w:p w:rsidR="007A46EE" w:rsidRDefault="009E1D98">
      <w:pPr>
        <w:pStyle w:val="a3"/>
        <w:spacing w:before="1"/>
        <w:ind w:left="1136"/>
        <w:jc w:val="left"/>
      </w:pPr>
      <w:r>
        <w:t>общественно</w:t>
      </w:r>
      <w:r>
        <w:rPr>
          <w:spacing w:val="-16"/>
        </w:rPr>
        <w:t xml:space="preserve"> </w:t>
      </w:r>
      <w:r>
        <w:t>полезные</w:t>
      </w:r>
      <w:r>
        <w:rPr>
          <w:spacing w:val="-10"/>
        </w:rPr>
        <w:t xml:space="preserve"> </w:t>
      </w:r>
      <w:r>
        <w:t>практики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rPr>
          <w:spacing w:val="-2"/>
        </w:rPr>
        <w:t>другие.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905"/>
        </w:tabs>
        <w:spacing w:before="158" w:line="352" w:lineRule="auto"/>
        <w:ind w:right="144" w:firstLine="710"/>
        <w:jc w:val="both"/>
        <w:rPr>
          <w:sz w:val="28"/>
        </w:rPr>
      </w:pPr>
      <w:r>
        <w:rPr>
          <w:sz w:val="28"/>
        </w:rPr>
        <w:t>К участию во внеурочной деятельности могут привлекаться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</w:t>
      </w:r>
      <w:r>
        <w:rPr>
          <w:sz w:val="28"/>
        </w:rPr>
        <w:t>ия,</w:t>
      </w:r>
      <w:r>
        <w:rPr>
          <w:spacing w:val="80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спорта.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В этом случае внеурочная деятельность может проходить не только в помещении образовательной организации, но и на территории другого учреждения (организации), участвующего во внеурочной деятельности (спортивный комплекс, музей, театр </w:t>
      </w:r>
      <w:r>
        <w:rPr>
          <w:sz w:val="28"/>
        </w:rPr>
        <w:t>и другие).</w:t>
      </w:r>
    </w:p>
    <w:p w:rsidR="007A46EE" w:rsidRDefault="009E1D98">
      <w:pPr>
        <w:pStyle w:val="a3"/>
        <w:spacing w:line="352" w:lineRule="auto"/>
        <w:ind w:right="133" w:firstLine="710"/>
      </w:pPr>
      <w:r>
        <w:t>При</w:t>
      </w:r>
      <w:r>
        <w:rPr>
          <w:spacing w:val="80"/>
          <w:w w:val="150"/>
        </w:rPr>
        <w:t xml:space="preserve">   </w:t>
      </w:r>
      <w:r>
        <w:t>организации</w:t>
      </w:r>
      <w:r>
        <w:rPr>
          <w:spacing w:val="80"/>
          <w:w w:val="150"/>
        </w:rPr>
        <w:t xml:space="preserve">   </w:t>
      </w:r>
      <w:r>
        <w:t>внеурочной</w:t>
      </w:r>
      <w:r>
        <w:rPr>
          <w:spacing w:val="80"/>
          <w:w w:val="150"/>
        </w:rPr>
        <w:t xml:space="preserve">   </w:t>
      </w:r>
      <w:r>
        <w:t>деятельности</w:t>
      </w:r>
      <w:r>
        <w:rPr>
          <w:spacing w:val="80"/>
          <w:w w:val="150"/>
        </w:rPr>
        <w:t xml:space="preserve">   </w:t>
      </w:r>
      <w:r>
        <w:t>непосредственно</w:t>
      </w:r>
      <w:r>
        <w:rPr>
          <w:spacing w:val="80"/>
          <w:w w:val="150"/>
        </w:rPr>
        <w:t xml:space="preserve"> </w:t>
      </w:r>
      <w:r>
        <w:t>в образовательной организации в этой работе могут принимать участие все педагогические работники</w:t>
      </w:r>
      <w:r>
        <w:rPr>
          <w:spacing w:val="-1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(учителя начальной школы, учителя- предметники, социальные педагоги, педагоги-психологи, учителя-дефектологи, логопед, воспитатели, библиотекарь и другие).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905"/>
        </w:tabs>
        <w:spacing w:line="350" w:lineRule="auto"/>
        <w:ind w:right="143" w:firstLine="710"/>
        <w:jc w:val="both"/>
        <w:rPr>
          <w:sz w:val="28"/>
        </w:rPr>
      </w:pPr>
      <w:r>
        <w:rPr>
          <w:sz w:val="28"/>
        </w:rPr>
        <w:t>Внеурочная деятельность тесно связана с дополнительным образованием детей в части создания условий д</w:t>
      </w:r>
      <w:r>
        <w:rPr>
          <w:sz w:val="28"/>
        </w:rPr>
        <w:t>ля развития творческих интересов детей,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включения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их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художественную,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техническую,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спортивную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и</w:t>
      </w:r>
      <w:r>
        <w:rPr>
          <w:spacing w:val="77"/>
          <w:w w:val="150"/>
          <w:sz w:val="28"/>
        </w:rPr>
        <w:t xml:space="preserve"> </w:t>
      </w:r>
      <w:r>
        <w:rPr>
          <w:sz w:val="28"/>
        </w:rPr>
        <w:t>другую</w:t>
      </w:r>
    </w:p>
    <w:p w:rsidR="007A46EE" w:rsidRDefault="007A46EE">
      <w:pPr>
        <w:pStyle w:val="a5"/>
        <w:spacing w:line="350" w:lineRule="auto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spacing w:line="348" w:lineRule="auto"/>
        <w:ind w:right="162"/>
      </w:pPr>
      <w:r>
        <w:t>деятельность. Объединение усилий внеурочной деятельности и дополнительного образования строится на использовании единых форм организации.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905"/>
        </w:tabs>
        <w:spacing w:before="12" w:line="352" w:lineRule="auto"/>
        <w:ind w:right="141" w:firstLine="710"/>
        <w:jc w:val="both"/>
        <w:rPr>
          <w:sz w:val="28"/>
        </w:rPr>
      </w:pPr>
      <w:r>
        <w:rPr>
          <w:sz w:val="28"/>
        </w:rPr>
        <w:t>Координирующую роль в организации внеурочной деятельности выполняет, как правило, педагогический работник, преподающий</w:t>
      </w:r>
      <w:r>
        <w:rPr>
          <w:sz w:val="28"/>
        </w:rPr>
        <w:t xml:space="preserve"> на уровне начального общего образования, заместитель директора по учебно-воспитательной </w:t>
      </w:r>
      <w:r>
        <w:rPr>
          <w:spacing w:val="-2"/>
          <w:sz w:val="28"/>
        </w:rPr>
        <w:t>работе.</w:t>
      </w:r>
    </w:p>
    <w:p w:rsidR="007A46EE" w:rsidRDefault="007A46EE">
      <w:pPr>
        <w:pStyle w:val="a3"/>
        <w:spacing w:before="157"/>
        <w:ind w:left="0"/>
        <w:jc w:val="left"/>
      </w:pPr>
    </w:p>
    <w:p w:rsidR="007A46EE" w:rsidRDefault="009E1D98">
      <w:pPr>
        <w:pStyle w:val="1"/>
        <w:numPr>
          <w:ilvl w:val="1"/>
          <w:numId w:val="36"/>
        </w:numPr>
        <w:tabs>
          <w:tab w:val="left" w:pos="1907"/>
        </w:tabs>
        <w:ind w:left="1907" w:hanging="771"/>
        <w:jc w:val="both"/>
      </w:pPr>
      <w:bookmarkStart w:id="173" w:name="41.13._Основные_направления_внеурочной_д"/>
      <w:bookmarkEnd w:id="173"/>
      <w:r>
        <w:rPr>
          <w:spacing w:val="-2"/>
        </w:rPr>
        <w:t>Основные</w:t>
      </w:r>
      <w:r>
        <w:rPr>
          <w:spacing w:val="-5"/>
        </w:rPr>
        <w:t xml:space="preserve"> </w:t>
      </w:r>
      <w:r>
        <w:rPr>
          <w:spacing w:val="-2"/>
        </w:rPr>
        <w:t>направления</w:t>
      </w:r>
      <w:r>
        <w:rPr>
          <w:spacing w:val="-6"/>
        </w:rPr>
        <w:t xml:space="preserve"> </w:t>
      </w:r>
      <w:r>
        <w:rPr>
          <w:spacing w:val="-2"/>
        </w:rPr>
        <w:t>внеурочной</w:t>
      </w:r>
      <w:r>
        <w:rPr>
          <w:spacing w:val="-8"/>
        </w:rPr>
        <w:t xml:space="preserve"> </w:t>
      </w:r>
      <w:r>
        <w:rPr>
          <w:spacing w:val="-2"/>
        </w:rPr>
        <w:t>деятельности.</w:t>
      </w:r>
    </w:p>
    <w:p w:rsidR="007A46EE" w:rsidRDefault="009E1D98">
      <w:pPr>
        <w:pStyle w:val="a5"/>
        <w:numPr>
          <w:ilvl w:val="2"/>
          <w:numId w:val="36"/>
        </w:numPr>
        <w:tabs>
          <w:tab w:val="left" w:pos="2117"/>
        </w:tabs>
        <w:spacing w:before="148"/>
        <w:ind w:left="2117" w:hanging="981"/>
        <w:jc w:val="both"/>
        <w:rPr>
          <w:sz w:val="28"/>
        </w:rPr>
      </w:pPr>
      <w:r>
        <w:rPr>
          <w:b/>
          <w:spacing w:val="-2"/>
          <w:sz w:val="28"/>
        </w:rPr>
        <w:t>Шахматы.</w:t>
      </w:r>
    </w:p>
    <w:p w:rsidR="007A46EE" w:rsidRDefault="009E1D98">
      <w:pPr>
        <w:pStyle w:val="a3"/>
        <w:spacing w:before="149" w:line="352" w:lineRule="auto"/>
        <w:ind w:right="162" w:firstLine="710"/>
      </w:pPr>
      <w:r>
        <w:t>Цель: расширение представлений об игре в шахматы, формирование умения анализировать, наблюдать, создава</w:t>
      </w:r>
      <w:r>
        <w:t xml:space="preserve">ть различные шахматные ситуации; воспитание интереса к игре в шахматы; развитие волевых черт характера, внимания, игрового </w:t>
      </w:r>
      <w:r>
        <w:rPr>
          <w:spacing w:val="-2"/>
        </w:rPr>
        <w:t>воображения.</w:t>
      </w:r>
    </w:p>
    <w:p w:rsidR="007A46EE" w:rsidRDefault="009E1D98">
      <w:pPr>
        <w:pStyle w:val="a3"/>
        <w:spacing w:line="357" w:lineRule="auto"/>
        <w:ind w:right="142" w:firstLine="710"/>
      </w:pPr>
      <w:r>
        <w:t>Форма</w:t>
      </w:r>
      <w:r>
        <w:rPr>
          <w:spacing w:val="40"/>
        </w:rPr>
        <w:t xml:space="preserve">  </w:t>
      </w:r>
      <w:r>
        <w:t>организации:</w:t>
      </w:r>
      <w:r>
        <w:rPr>
          <w:spacing w:val="40"/>
        </w:rPr>
        <w:t xml:space="preserve">  </w:t>
      </w:r>
      <w:r>
        <w:t>учебный</w:t>
      </w:r>
      <w:r>
        <w:rPr>
          <w:spacing w:val="40"/>
        </w:rPr>
        <w:t xml:space="preserve">  </w:t>
      </w:r>
      <w:r>
        <w:t>курс</w:t>
      </w:r>
      <w:r>
        <w:rPr>
          <w:spacing w:val="40"/>
        </w:rPr>
        <w:t xml:space="preserve">  </w:t>
      </w:r>
      <w:r>
        <w:t>–</w:t>
      </w:r>
      <w:r>
        <w:rPr>
          <w:spacing w:val="40"/>
        </w:rPr>
        <w:t xml:space="preserve">  </w:t>
      </w:r>
      <w:r>
        <w:t>факультатив;</w:t>
      </w:r>
      <w:r>
        <w:rPr>
          <w:spacing w:val="40"/>
        </w:rPr>
        <w:t xml:space="preserve">  </w:t>
      </w:r>
      <w:r>
        <w:t>игры-соревнования</w:t>
      </w:r>
      <w:r>
        <w:rPr>
          <w:spacing w:val="40"/>
        </w:rPr>
        <w:t xml:space="preserve"> </w:t>
      </w:r>
      <w:r>
        <w:t>в шахматы «Юные шахматисты».</w:t>
      </w:r>
    </w:p>
    <w:p w:rsidR="007A46EE" w:rsidRDefault="007A46EE">
      <w:pPr>
        <w:pStyle w:val="a3"/>
        <w:spacing w:before="138"/>
        <w:ind w:left="0"/>
        <w:jc w:val="left"/>
      </w:pPr>
    </w:p>
    <w:p w:rsidR="007A46EE" w:rsidRDefault="009E1D98">
      <w:pPr>
        <w:pStyle w:val="1"/>
        <w:numPr>
          <w:ilvl w:val="2"/>
          <w:numId w:val="36"/>
        </w:numPr>
        <w:tabs>
          <w:tab w:val="left" w:pos="2117"/>
        </w:tabs>
        <w:ind w:left="2117" w:hanging="981"/>
        <w:jc w:val="both"/>
        <w:rPr>
          <w:b w:val="0"/>
        </w:rPr>
      </w:pPr>
      <w:bookmarkStart w:id="174" w:name="41.13.2._Учебный_курс_«Мой_Дагестан._Кра"/>
      <w:bookmarkEnd w:id="174"/>
      <w:r>
        <w:t>Учебный</w:t>
      </w:r>
      <w:r>
        <w:rPr>
          <w:spacing w:val="-12"/>
        </w:rPr>
        <w:t xml:space="preserve"> </w:t>
      </w:r>
      <w:r>
        <w:t>курс</w:t>
      </w:r>
      <w:r>
        <w:rPr>
          <w:spacing w:val="49"/>
        </w:rPr>
        <w:t xml:space="preserve"> </w:t>
      </w:r>
      <w:r>
        <w:t>«Мой</w:t>
      </w:r>
      <w:r>
        <w:rPr>
          <w:spacing w:val="-17"/>
        </w:rPr>
        <w:t xml:space="preserve"> </w:t>
      </w:r>
      <w:r>
        <w:t>Д</w:t>
      </w:r>
      <w:r>
        <w:t>агестан.</w:t>
      </w:r>
      <w:r>
        <w:rPr>
          <w:spacing w:val="-8"/>
        </w:rPr>
        <w:t xml:space="preserve"> </w:t>
      </w:r>
      <w:r>
        <w:t>Край,</w:t>
      </w:r>
      <w:r>
        <w:rPr>
          <w:spacing w:val="-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котором</w:t>
      </w:r>
      <w:r>
        <w:rPr>
          <w:spacing w:val="-4"/>
        </w:rPr>
        <w:t xml:space="preserve"> </w:t>
      </w:r>
      <w:r>
        <w:t>я</w:t>
      </w:r>
      <w:r>
        <w:rPr>
          <w:spacing w:val="-17"/>
        </w:rPr>
        <w:t xml:space="preserve"> </w:t>
      </w:r>
      <w:r>
        <w:rPr>
          <w:spacing w:val="-2"/>
        </w:rPr>
        <w:t>живу».</w:t>
      </w:r>
    </w:p>
    <w:p w:rsidR="007A46EE" w:rsidRDefault="009E1D98">
      <w:pPr>
        <w:pStyle w:val="a3"/>
        <w:spacing w:before="149" w:line="360" w:lineRule="auto"/>
        <w:ind w:right="156" w:firstLine="706"/>
      </w:pPr>
      <w:r>
        <w:t>Данный курс представляет собой образовательный модуль, решающий задачи исторического просвещения и патриотического воспитания младших школьников. Пособие и рабочая тетрадь предназначены для расширения и углубления знаний второклассников о Дагестане: природ</w:t>
      </w:r>
      <w:r>
        <w:t>ных особенностях, быте, традициях и современных реалиях республики.</w:t>
      </w:r>
    </w:p>
    <w:p w:rsidR="007A46EE" w:rsidRDefault="009E1D98">
      <w:pPr>
        <w:pStyle w:val="a3"/>
        <w:spacing w:line="360" w:lineRule="auto"/>
        <w:ind w:right="136" w:firstLine="782"/>
      </w:pPr>
      <w:r>
        <w:rPr>
          <w:i/>
        </w:rPr>
        <w:t xml:space="preserve">Цель программы </w:t>
      </w:r>
      <w:r>
        <w:t>внеурочной деятельности «Мой Дагестан. Край, в котором я живу» - посредством познавательных и творческих заданий развивать у младших школьников мышление, речь и воображение.</w:t>
      </w:r>
    </w:p>
    <w:p w:rsidR="007A46EE" w:rsidRDefault="009E1D98">
      <w:pPr>
        <w:spacing w:before="1" w:line="364" w:lineRule="auto"/>
        <w:ind w:left="425" w:right="146" w:firstLine="710"/>
        <w:jc w:val="both"/>
        <w:rPr>
          <w:b/>
          <w:sz w:val="28"/>
        </w:rPr>
      </w:pPr>
      <w:r>
        <w:rPr>
          <w:i/>
          <w:sz w:val="28"/>
        </w:rPr>
        <w:t xml:space="preserve">Особенностью внеурочного модуля </w:t>
      </w:r>
      <w:r>
        <w:rPr>
          <w:sz w:val="28"/>
        </w:rPr>
        <w:t xml:space="preserve">является технология вовлечения детей, их семей и педагогов в совместный процесс формирования содержания и материалов комплекса через творческий процесс познания и организацию проектно-исследовате </w:t>
      </w:r>
      <w:r>
        <w:rPr>
          <w:b/>
          <w:sz w:val="28"/>
        </w:rPr>
        <w:t>Формы организации внеурочно</w:t>
      </w:r>
      <w:r>
        <w:rPr>
          <w:b/>
          <w:sz w:val="28"/>
        </w:rPr>
        <w:t>й деятельности:</w:t>
      </w:r>
    </w:p>
    <w:p w:rsidR="007A46EE" w:rsidRDefault="009E1D98">
      <w:pPr>
        <w:pStyle w:val="a5"/>
        <w:numPr>
          <w:ilvl w:val="0"/>
          <w:numId w:val="39"/>
        </w:numPr>
        <w:tabs>
          <w:tab w:val="left" w:pos="1840"/>
        </w:tabs>
        <w:spacing w:line="304" w:lineRule="exact"/>
        <w:ind w:left="1840" w:hanging="704"/>
        <w:jc w:val="both"/>
        <w:rPr>
          <w:sz w:val="28"/>
        </w:rPr>
      </w:pPr>
      <w:r>
        <w:rPr>
          <w:sz w:val="28"/>
        </w:rPr>
        <w:t>Проектная</w:t>
      </w:r>
      <w:r>
        <w:rPr>
          <w:spacing w:val="23"/>
          <w:sz w:val="28"/>
        </w:rPr>
        <w:t xml:space="preserve">  </w:t>
      </w:r>
      <w:r>
        <w:rPr>
          <w:sz w:val="28"/>
        </w:rPr>
        <w:t>деятельность/</w:t>
      </w:r>
      <w:r>
        <w:rPr>
          <w:spacing w:val="23"/>
          <w:sz w:val="28"/>
        </w:rPr>
        <w:t xml:space="preserve">  </w:t>
      </w:r>
      <w:r>
        <w:rPr>
          <w:sz w:val="28"/>
        </w:rPr>
        <w:t>создание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коллективных</w:t>
      </w:r>
      <w:r>
        <w:rPr>
          <w:spacing w:val="76"/>
          <w:w w:val="150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-2"/>
          <w:sz w:val="28"/>
        </w:rPr>
        <w:t>творческих</w:t>
      </w:r>
    </w:p>
    <w:p w:rsidR="007A46EE" w:rsidRDefault="007A46EE">
      <w:pPr>
        <w:pStyle w:val="a5"/>
        <w:spacing w:line="304" w:lineRule="exac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</w:pPr>
      <w:r>
        <w:rPr>
          <w:spacing w:val="-2"/>
        </w:rPr>
        <w:t>продуктов</w:t>
      </w:r>
      <w:r>
        <w:rPr>
          <w:spacing w:val="-1"/>
        </w:rPr>
        <w:t xml:space="preserve"> </w:t>
      </w:r>
      <w:r>
        <w:rPr>
          <w:spacing w:val="-2"/>
        </w:rPr>
        <w:t>(проектов)</w:t>
      </w:r>
    </w:p>
    <w:p w:rsidR="007A46EE" w:rsidRDefault="009E1D98">
      <w:pPr>
        <w:pStyle w:val="a5"/>
        <w:numPr>
          <w:ilvl w:val="0"/>
          <w:numId w:val="39"/>
        </w:numPr>
        <w:tabs>
          <w:tab w:val="left" w:pos="1839"/>
        </w:tabs>
        <w:spacing w:before="158" w:line="362" w:lineRule="auto"/>
        <w:ind w:left="425" w:right="135" w:firstLine="710"/>
        <w:jc w:val="both"/>
        <w:rPr>
          <w:sz w:val="28"/>
        </w:rPr>
      </w:pPr>
      <w:r>
        <w:rPr>
          <w:sz w:val="28"/>
        </w:rPr>
        <w:t xml:space="preserve">Целевые прогулки (экскурсии) по историко-культурным местам своего </w:t>
      </w:r>
      <w:r>
        <w:rPr>
          <w:spacing w:val="-2"/>
          <w:sz w:val="28"/>
        </w:rPr>
        <w:t>региона.</w:t>
      </w:r>
    </w:p>
    <w:p w:rsidR="007A46EE" w:rsidRDefault="009E1D98">
      <w:pPr>
        <w:pStyle w:val="a5"/>
        <w:numPr>
          <w:ilvl w:val="0"/>
          <w:numId w:val="39"/>
        </w:numPr>
        <w:tabs>
          <w:tab w:val="left" w:pos="1838"/>
        </w:tabs>
        <w:spacing w:line="362" w:lineRule="auto"/>
        <w:ind w:left="425" w:right="163" w:firstLine="710"/>
        <w:jc w:val="both"/>
        <w:rPr>
          <w:b/>
          <w:sz w:val="28"/>
        </w:rPr>
      </w:pPr>
      <w:r>
        <w:rPr>
          <w:sz w:val="28"/>
        </w:rPr>
        <w:t>Самостоятельное чтение/ слушание чтения текстов дополнитель</w:t>
      </w:r>
      <w:r>
        <w:rPr>
          <w:sz w:val="28"/>
        </w:rPr>
        <w:t xml:space="preserve">ных тем проекта </w:t>
      </w:r>
      <w:r>
        <w:rPr>
          <w:b/>
          <w:sz w:val="28"/>
        </w:rPr>
        <w:t>«Мой Дагестан. Край, в котором я живу»</w:t>
      </w:r>
    </w:p>
    <w:p w:rsidR="007A46EE" w:rsidRDefault="009E1D98">
      <w:pPr>
        <w:pStyle w:val="a5"/>
        <w:numPr>
          <w:ilvl w:val="0"/>
          <w:numId w:val="39"/>
        </w:numPr>
        <w:tabs>
          <w:tab w:val="left" w:pos="1838"/>
        </w:tabs>
        <w:spacing w:line="362" w:lineRule="auto"/>
        <w:ind w:left="425" w:right="148" w:firstLine="710"/>
        <w:jc w:val="both"/>
        <w:rPr>
          <w:sz w:val="28"/>
        </w:rPr>
      </w:pPr>
      <w:r>
        <w:rPr>
          <w:sz w:val="28"/>
        </w:rPr>
        <w:t>Учебный диалог: обсуждение вопросов по содержанию; о своих впечатлениях, эстетическом восприятии прослушанных/ прочитанных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произведений.</w:t>
      </w:r>
    </w:p>
    <w:p w:rsidR="007A46EE" w:rsidRDefault="009E1D98">
      <w:pPr>
        <w:pStyle w:val="a5"/>
        <w:numPr>
          <w:ilvl w:val="0"/>
          <w:numId w:val="39"/>
        </w:numPr>
        <w:tabs>
          <w:tab w:val="left" w:pos="1838"/>
        </w:tabs>
        <w:spacing w:line="360" w:lineRule="auto"/>
        <w:ind w:left="425" w:right="146" w:firstLine="710"/>
        <w:jc w:val="both"/>
        <w:rPr>
          <w:sz w:val="28"/>
        </w:rPr>
      </w:pPr>
      <w:r>
        <w:rPr>
          <w:sz w:val="28"/>
        </w:rPr>
        <w:t>Подготовка небольших публичных выступлений о результатах выполненного творческого проектного задания/ представление проекта, с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возможной презентацией (при помощи взрослого).</w:t>
      </w:r>
    </w:p>
    <w:p w:rsidR="007A46EE" w:rsidRDefault="009E1D98">
      <w:pPr>
        <w:pStyle w:val="a5"/>
        <w:numPr>
          <w:ilvl w:val="0"/>
          <w:numId w:val="39"/>
        </w:numPr>
        <w:tabs>
          <w:tab w:val="left" w:pos="1838"/>
        </w:tabs>
        <w:spacing w:line="362" w:lineRule="auto"/>
        <w:ind w:left="425" w:right="153" w:firstLine="710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общешкольных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-1"/>
          <w:sz w:val="28"/>
        </w:rPr>
        <w:t xml:space="preserve"> </w:t>
      </w:r>
      <w:r>
        <w:rPr>
          <w:sz w:val="28"/>
        </w:rPr>
        <w:t>связанных</w:t>
      </w:r>
      <w:r>
        <w:rPr>
          <w:spacing w:val="-16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общероссийскими, региональными пр</w:t>
      </w:r>
      <w:r>
        <w:rPr>
          <w:sz w:val="28"/>
        </w:rPr>
        <w:t>аздниками, памятными датами, в которых участвуют все классы.</w:t>
      </w:r>
    </w:p>
    <w:p w:rsidR="007A46EE" w:rsidRDefault="009E1D98">
      <w:pPr>
        <w:pStyle w:val="a5"/>
        <w:numPr>
          <w:ilvl w:val="0"/>
          <w:numId w:val="39"/>
        </w:numPr>
        <w:tabs>
          <w:tab w:val="left" w:pos="1838"/>
        </w:tabs>
        <w:spacing w:line="357" w:lineRule="auto"/>
        <w:ind w:left="425" w:right="160" w:firstLine="710"/>
        <w:jc w:val="both"/>
        <w:rPr>
          <w:sz w:val="28"/>
        </w:rPr>
      </w:pPr>
      <w:r>
        <w:rPr>
          <w:sz w:val="28"/>
        </w:rPr>
        <w:t>Участие в муниципальных мероприятиях, посвящённых значимым событиям Республики Дагестан.</w:t>
      </w:r>
    </w:p>
    <w:p w:rsidR="007A46EE" w:rsidRDefault="007A46EE">
      <w:pPr>
        <w:pStyle w:val="a3"/>
        <w:spacing w:before="135"/>
        <w:ind w:left="0"/>
        <w:jc w:val="left"/>
      </w:pPr>
    </w:p>
    <w:p w:rsidR="007A46EE" w:rsidRDefault="009E1D98">
      <w:pPr>
        <w:ind w:left="1136"/>
        <w:jc w:val="both"/>
        <w:rPr>
          <w:sz w:val="28"/>
        </w:rPr>
      </w:pPr>
      <w:r>
        <w:rPr>
          <w:spacing w:val="-2"/>
          <w:sz w:val="28"/>
        </w:rPr>
        <w:t>41.14.3.</w:t>
      </w:r>
      <w:r>
        <w:rPr>
          <w:sz w:val="28"/>
        </w:rPr>
        <w:t xml:space="preserve"> </w:t>
      </w:r>
      <w:r>
        <w:rPr>
          <w:b/>
          <w:spacing w:val="-2"/>
          <w:sz w:val="28"/>
        </w:rPr>
        <w:t>Начально-техническое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творчество</w:t>
      </w:r>
      <w:r>
        <w:rPr>
          <w:spacing w:val="-2"/>
          <w:sz w:val="28"/>
        </w:rPr>
        <w:t>.</w:t>
      </w:r>
    </w:p>
    <w:p w:rsidR="007A46EE" w:rsidRDefault="009E1D98">
      <w:pPr>
        <w:pStyle w:val="a3"/>
        <w:spacing w:before="153" w:line="352" w:lineRule="auto"/>
        <w:ind w:right="153" w:firstLine="710"/>
      </w:pPr>
      <w:r>
        <w:t xml:space="preserve">Цель: расширение знаний обучающихся об объектах рукотворного мира, моделирования, формирование умений создавать предметы своими руками с использованием природного материала, развитие творческой активности, интереса, любознательности, воспитание трудолюбия </w:t>
      </w:r>
      <w:r>
        <w:t>и уважения к труду как к ценности.</w:t>
      </w:r>
    </w:p>
    <w:p w:rsidR="007A46EE" w:rsidRDefault="009E1D98">
      <w:pPr>
        <w:pStyle w:val="a3"/>
        <w:spacing w:line="321" w:lineRule="exact"/>
        <w:ind w:left="1136"/>
      </w:pPr>
      <w:r>
        <w:rPr>
          <w:spacing w:val="-2"/>
        </w:rPr>
        <w:t>Форма</w:t>
      </w:r>
      <w:r>
        <w:rPr>
          <w:spacing w:val="2"/>
        </w:rPr>
        <w:t xml:space="preserve"> </w:t>
      </w:r>
      <w:r>
        <w:rPr>
          <w:spacing w:val="-2"/>
        </w:rPr>
        <w:t>организации:</w:t>
      </w:r>
      <w:r>
        <w:rPr>
          <w:spacing w:val="-9"/>
        </w:rPr>
        <w:t xml:space="preserve"> </w:t>
      </w:r>
      <w:r>
        <w:rPr>
          <w:spacing w:val="-2"/>
        </w:rPr>
        <w:t>творческие</w:t>
      </w:r>
      <w:r>
        <w:rPr>
          <w:spacing w:val="4"/>
        </w:rPr>
        <w:t xml:space="preserve"> </w:t>
      </w:r>
      <w:r>
        <w:rPr>
          <w:spacing w:val="-2"/>
        </w:rPr>
        <w:t>мастерские;</w:t>
      </w:r>
      <w:r>
        <w:rPr>
          <w:spacing w:val="1"/>
        </w:rPr>
        <w:t xml:space="preserve"> </w:t>
      </w:r>
      <w:r>
        <w:rPr>
          <w:spacing w:val="-2"/>
        </w:rPr>
        <w:t>выставки</w:t>
      </w:r>
      <w:r>
        <w:t xml:space="preserve"> </w:t>
      </w:r>
      <w:r>
        <w:rPr>
          <w:spacing w:val="-2"/>
        </w:rPr>
        <w:t>творческих</w:t>
      </w:r>
      <w:r>
        <w:rPr>
          <w:spacing w:val="-9"/>
        </w:rPr>
        <w:t xml:space="preserve"> </w:t>
      </w:r>
      <w:r>
        <w:rPr>
          <w:spacing w:val="-2"/>
        </w:rPr>
        <w:t>работ.</w:t>
      </w:r>
    </w:p>
    <w:p w:rsidR="007A46EE" w:rsidRDefault="007A46EE">
      <w:pPr>
        <w:pStyle w:val="a3"/>
        <w:spacing w:before="316"/>
        <w:ind w:left="0"/>
        <w:jc w:val="left"/>
      </w:pPr>
    </w:p>
    <w:p w:rsidR="007A46EE" w:rsidRDefault="009E1D98">
      <w:pPr>
        <w:pStyle w:val="1"/>
        <w:numPr>
          <w:ilvl w:val="0"/>
          <w:numId w:val="36"/>
        </w:numPr>
        <w:tabs>
          <w:tab w:val="left" w:pos="2916"/>
        </w:tabs>
        <w:spacing w:before="1"/>
        <w:ind w:left="2916" w:hanging="421"/>
        <w:jc w:val="left"/>
      </w:pPr>
      <w:bookmarkStart w:id="175" w:name="42._Календарный_план_воспитательной_рабо"/>
      <w:bookmarkEnd w:id="175"/>
      <w:r>
        <w:rPr>
          <w:spacing w:val="-2"/>
        </w:rPr>
        <w:t>Календарный</w:t>
      </w:r>
      <w:r>
        <w:rPr>
          <w:spacing w:val="-6"/>
        </w:rPr>
        <w:t xml:space="preserve"> </w:t>
      </w:r>
      <w:r>
        <w:rPr>
          <w:spacing w:val="-2"/>
        </w:rPr>
        <w:t>план</w:t>
      </w:r>
      <w:r>
        <w:rPr>
          <w:spacing w:val="-8"/>
        </w:rPr>
        <w:t xml:space="preserve"> </w:t>
      </w:r>
      <w:r>
        <w:rPr>
          <w:spacing w:val="-2"/>
        </w:rPr>
        <w:t>воспитательной</w:t>
      </w:r>
      <w:r>
        <w:rPr>
          <w:spacing w:val="-6"/>
        </w:rPr>
        <w:t xml:space="preserve"> </w:t>
      </w:r>
      <w:r>
        <w:rPr>
          <w:spacing w:val="-2"/>
        </w:rPr>
        <w:t>работы.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767"/>
          <w:tab w:val="left" w:pos="3652"/>
          <w:tab w:val="left" w:pos="4473"/>
          <w:tab w:val="left" w:pos="6624"/>
          <w:tab w:val="left" w:pos="7743"/>
          <w:tab w:val="left" w:pos="9034"/>
          <w:tab w:val="left" w:pos="10225"/>
        </w:tabs>
        <w:spacing w:before="143" w:line="348" w:lineRule="auto"/>
        <w:ind w:right="146" w:firstLine="710"/>
        <w:rPr>
          <w:sz w:val="28"/>
        </w:rPr>
      </w:pPr>
      <w:r>
        <w:rPr>
          <w:spacing w:val="-2"/>
          <w:sz w:val="28"/>
        </w:rPr>
        <w:t>Календарный</w:t>
      </w:r>
      <w:r>
        <w:rPr>
          <w:sz w:val="28"/>
        </w:rPr>
        <w:tab/>
      </w:r>
      <w:r>
        <w:rPr>
          <w:spacing w:val="-4"/>
          <w:sz w:val="28"/>
        </w:rPr>
        <w:t>план</w:t>
      </w:r>
      <w:r>
        <w:rPr>
          <w:sz w:val="28"/>
        </w:rPr>
        <w:tab/>
      </w:r>
      <w:r>
        <w:rPr>
          <w:spacing w:val="-2"/>
          <w:sz w:val="28"/>
        </w:rPr>
        <w:t>воспитательной</w:t>
      </w:r>
      <w:r>
        <w:rPr>
          <w:sz w:val="28"/>
        </w:rPr>
        <w:tab/>
      </w:r>
      <w:r>
        <w:rPr>
          <w:spacing w:val="-2"/>
          <w:sz w:val="28"/>
        </w:rPr>
        <w:t>работы</w:t>
      </w:r>
      <w:r>
        <w:rPr>
          <w:sz w:val="28"/>
        </w:rPr>
        <w:tab/>
      </w:r>
      <w:r>
        <w:rPr>
          <w:spacing w:val="-2"/>
          <w:sz w:val="28"/>
        </w:rPr>
        <w:t>является</w:t>
      </w:r>
      <w:r>
        <w:rPr>
          <w:sz w:val="28"/>
        </w:rPr>
        <w:tab/>
      </w:r>
      <w:r>
        <w:rPr>
          <w:spacing w:val="-2"/>
          <w:sz w:val="28"/>
        </w:rPr>
        <w:t>единым</w:t>
      </w:r>
      <w:r>
        <w:rPr>
          <w:sz w:val="28"/>
        </w:rPr>
        <w:tab/>
      </w:r>
      <w:r>
        <w:rPr>
          <w:spacing w:val="-6"/>
          <w:sz w:val="28"/>
        </w:rPr>
        <w:t xml:space="preserve">для </w:t>
      </w:r>
      <w:r>
        <w:rPr>
          <w:sz w:val="28"/>
        </w:rPr>
        <w:t>образовательных организаций.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767"/>
        </w:tabs>
        <w:spacing w:before="7" w:line="357" w:lineRule="auto"/>
        <w:ind w:right="363" w:firstLine="710"/>
        <w:rPr>
          <w:sz w:val="28"/>
        </w:rPr>
      </w:pPr>
      <w:r>
        <w:rPr>
          <w:sz w:val="28"/>
        </w:rPr>
        <w:t>Календарный</w:t>
      </w:r>
      <w:r>
        <w:rPr>
          <w:spacing w:val="35"/>
          <w:sz w:val="28"/>
        </w:rPr>
        <w:t xml:space="preserve"> </w:t>
      </w:r>
      <w:r>
        <w:rPr>
          <w:sz w:val="28"/>
        </w:rPr>
        <w:t>план</w:t>
      </w:r>
      <w:r>
        <w:rPr>
          <w:spacing w:val="33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3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34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33"/>
          <w:sz w:val="28"/>
        </w:rPr>
        <w:t xml:space="preserve"> </w:t>
      </w:r>
      <w:r>
        <w:rPr>
          <w:sz w:val="28"/>
        </w:rPr>
        <w:t>быть</w:t>
      </w:r>
      <w:r>
        <w:rPr>
          <w:spacing w:val="32"/>
          <w:sz w:val="28"/>
        </w:rPr>
        <w:t xml:space="preserve"> </w:t>
      </w:r>
      <w:r>
        <w:rPr>
          <w:sz w:val="28"/>
        </w:rPr>
        <w:t>реализован</w:t>
      </w:r>
      <w:r>
        <w:rPr>
          <w:spacing w:val="35"/>
          <w:sz w:val="28"/>
        </w:rPr>
        <w:t xml:space="preserve"> </w:t>
      </w:r>
      <w:r>
        <w:rPr>
          <w:sz w:val="28"/>
        </w:rPr>
        <w:t>в рамках урочной и внеурочной деятельности.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767"/>
        </w:tabs>
        <w:spacing w:line="355" w:lineRule="auto"/>
        <w:ind w:right="279" w:firstLine="710"/>
        <w:rPr>
          <w:sz w:val="28"/>
        </w:rPr>
      </w:pPr>
      <w:r>
        <w:rPr>
          <w:sz w:val="28"/>
        </w:rPr>
        <w:t>МКОУ</w:t>
      </w:r>
      <w:r>
        <w:rPr>
          <w:spacing w:val="32"/>
          <w:sz w:val="28"/>
        </w:rPr>
        <w:t xml:space="preserve"> </w:t>
      </w:r>
      <w:r>
        <w:rPr>
          <w:sz w:val="28"/>
        </w:rPr>
        <w:t>«Метрадинская</w:t>
      </w:r>
      <w:r>
        <w:rPr>
          <w:spacing w:val="-3"/>
          <w:sz w:val="28"/>
        </w:rPr>
        <w:t xml:space="preserve"> </w:t>
      </w:r>
      <w:r>
        <w:rPr>
          <w:sz w:val="28"/>
        </w:rPr>
        <w:t>СОШ-сад»</w:t>
      </w:r>
      <w:r>
        <w:rPr>
          <w:spacing w:val="29"/>
          <w:sz w:val="28"/>
        </w:rPr>
        <w:t xml:space="preserve"> </w:t>
      </w:r>
      <w:r>
        <w:rPr>
          <w:sz w:val="28"/>
        </w:rPr>
        <w:t>наряду</w:t>
      </w:r>
      <w:r>
        <w:rPr>
          <w:spacing w:val="28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федеральным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календарным планом воспитательной работы проводит</w:t>
      </w:r>
      <w:r>
        <w:rPr>
          <w:spacing w:val="40"/>
          <w:sz w:val="28"/>
        </w:rPr>
        <w:t xml:space="preserve"> </w:t>
      </w:r>
      <w:r>
        <w:rPr>
          <w:sz w:val="28"/>
        </w:rPr>
        <w:t>иные мероприятия согласно</w:t>
      </w:r>
    </w:p>
    <w:p w:rsidR="007A46EE" w:rsidRDefault="007A46EE">
      <w:pPr>
        <w:pStyle w:val="a5"/>
        <w:spacing w:line="355" w:lineRule="auto"/>
        <w:jc w:val="lef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3"/>
        <w:tabs>
          <w:tab w:val="left" w:pos="2254"/>
          <w:tab w:val="left" w:pos="3508"/>
          <w:tab w:val="left" w:pos="5087"/>
          <w:tab w:val="left" w:pos="6816"/>
          <w:tab w:val="left" w:pos="7392"/>
          <w:tab w:val="left" w:pos="8929"/>
        </w:tabs>
        <w:spacing w:line="348" w:lineRule="auto"/>
        <w:ind w:right="175"/>
        <w:jc w:val="left"/>
      </w:pPr>
      <w:r>
        <w:rPr>
          <w:spacing w:val="-2"/>
        </w:rPr>
        <w:t>федеральной</w:t>
      </w:r>
      <w:r>
        <w:tab/>
      </w:r>
      <w:r>
        <w:rPr>
          <w:spacing w:val="-2"/>
        </w:rPr>
        <w:t>рабочей</w:t>
      </w:r>
      <w:r>
        <w:tab/>
      </w:r>
      <w:r>
        <w:rPr>
          <w:spacing w:val="-2"/>
        </w:rPr>
        <w:t>программе</w:t>
      </w:r>
      <w:r>
        <w:tab/>
      </w:r>
      <w:r>
        <w:rPr>
          <w:spacing w:val="-2"/>
        </w:rPr>
        <w:t>воспитания,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ключевым</w:t>
      </w:r>
      <w:r>
        <w:tab/>
      </w:r>
      <w:r>
        <w:rPr>
          <w:spacing w:val="-4"/>
        </w:rPr>
        <w:t xml:space="preserve">направлениям </w:t>
      </w:r>
      <w:r>
        <w:t>воспитания и дополнительного образования детей.</w:t>
      </w:r>
    </w:p>
    <w:p w:rsidR="007A46EE" w:rsidRDefault="009E1D98">
      <w:pPr>
        <w:pStyle w:val="a5"/>
        <w:numPr>
          <w:ilvl w:val="1"/>
          <w:numId w:val="36"/>
        </w:numPr>
        <w:tabs>
          <w:tab w:val="left" w:pos="1768"/>
        </w:tabs>
        <w:spacing w:before="8"/>
        <w:ind w:left="1768" w:hanging="632"/>
        <w:rPr>
          <w:sz w:val="28"/>
        </w:rPr>
      </w:pPr>
      <w:r>
        <w:rPr>
          <w:sz w:val="28"/>
        </w:rPr>
        <w:t>Все</w:t>
      </w:r>
      <w:r>
        <w:rPr>
          <w:spacing w:val="23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23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24"/>
          <w:sz w:val="28"/>
        </w:rPr>
        <w:t xml:space="preserve"> </w:t>
      </w:r>
      <w:r>
        <w:rPr>
          <w:sz w:val="28"/>
        </w:rPr>
        <w:t>с</w:t>
      </w:r>
      <w:r>
        <w:rPr>
          <w:spacing w:val="32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28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24"/>
          <w:sz w:val="28"/>
        </w:rPr>
        <w:t xml:space="preserve"> </w:t>
      </w:r>
      <w:r>
        <w:rPr>
          <w:sz w:val="28"/>
        </w:rPr>
        <w:t>ООН</w:t>
      </w:r>
      <w:r>
        <w:rPr>
          <w:spacing w:val="35"/>
          <w:sz w:val="28"/>
        </w:rPr>
        <w:t xml:space="preserve"> </w:t>
      </w:r>
      <w:r>
        <w:rPr>
          <w:sz w:val="28"/>
        </w:rPr>
        <w:t>НОО</w:t>
      </w:r>
      <w:r>
        <w:rPr>
          <w:spacing w:val="23"/>
          <w:sz w:val="28"/>
        </w:rPr>
        <w:t xml:space="preserve"> </w:t>
      </w:r>
      <w:r>
        <w:rPr>
          <w:spacing w:val="-4"/>
          <w:sz w:val="28"/>
        </w:rPr>
        <w:t>МКОУ</w:t>
      </w:r>
    </w:p>
    <w:p w:rsidR="007A46EE" w:rsidRDefault="009E1D98">
      <w:pPr>
        <w:pStyle w:val="a3"/>
        <w:spacing w:before="158" w:line="350" w:lineRule="auto"/>
        <w:ind w:right="1069"/>
        <w:jc w:val="left"/>
      </w:pPr>
      <w:r>
        <w:t>«Метрадинская</w:t>
      </w:r>
      <w:r>
        <w:rPr>
          <w:spacing w:val="-4"/>
        </w:rPr>
        <w:t xml:space="preserve"> </w:t>
      </w:r>
      <w:r>
        <w:t>СОШ-сад»,</w:t>
      </w:r>
      <w:r>
        <w:rPr>
          <w:spacing w:val="34"/>
        </w:rPr>
        <w:t xml:space="preserve"> </w:t>
      </w:r>
      <w:r>
        <w:t>а</w:t>
      </w:r>
      <w:r>
        <w:rPr>
          <w:spacing w:val="31"/>
        </w:rPr>
        <w:t xml:space="preserve"> </w:t>
      </w:r>
      <w:r>
        <w:t>также</w:t>
      </w:r>
      <w:r>
        <w:rPr>
          <w:spacing w:val="35"/>
        </w:rPr>
        <w:t xml:space="preserve"> </w:t>
      </w:r>
      <w:r>
        <w:t>возрастных,</w:t>
      </w:r>
      <w:r>
        <w:rPr>
          <w:spacing w:val="34"/>
        </w:rPr>
        <w:t xml:space="preserve"> </w:t>
      </w:r>
      <w:r>
        <w:t>физиологических</w:t>
      </w:r>
      <w:r>
        <w:rPr>
          <w:spacing w:val="28"/>
        </w:rPr>
        <w:t xml:space="preserve"> </w:t>
      </w:r>
      <w:r>
        <w:t>и психоэмоциональных особенностей обуча</w:t>
      </w:r>
      <w:r>
        <w:t>ющихся.</w:t>
      </w:r>
    </w:p>
    <w:p w:rsidR="007A46EE" w:rsidRDefault="007A46EE">
      <w:pPr>
        <w:pStyle w:val="a3"/>
        <w:spacing w:before="154"/>
        <w:ind w:left="0"/>
        <w:jc w:val="left"/>
      </w:pPr>
    </w:p>
    <w:p w:rsidR="007A46EE" w:rsidRDefault="009E1D98">
      <w:pPr>
        <w:pStyle w:val="a5"/>
        <w:numPr>
          <w:ilvl w:val="1"/>
          <w:numId w:val="36"/>
        </w:numPr>
        <w:tabs>
          <w:tab w:val="left" w:pos="1781"/>
        </w:tabs>
        <w:spacing w:line="350" w:lineRule="auto"/>
        <w:ind w:right="269" w:firstLine="710"/>
        <w:rPr>
          <w:sz w:val="28"/>
        </w:rPr>
      </w:pPr>
      <w:r>
        <w:rPr>
          <w:sz w:val="28"/>
        </w:rPr>
        <w:t>Перечень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9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-9"/>
          <w:sz w:val="28"/>
        </w:rPr>
        <w:t xml:space="preserve"> </w:t>
      </w:r>
      <w:r>
        <w:rPr>
          <w:sz w:val="28"/>
        </w:rPr>
        <w:t>праздников,</w:t>
      </w:r>
      <w:r>
        <w:rPr>
          <w:spacing w:val="-3"/>
          <w:sz w:val="28"/>
        </w:rPr>
        <w:t xml:space="preserve"> </w:t>
      </w:r>
      <w:r>
        <w:rPr>
          <w:sz w:val="28"/>
        </w:rPr>
        <w:t>памятных дат в календарном плане воспитательной работы.</w:t>
      </w:r>
    </w:p>
    <w:p w:rsidR="007A46EE" w:rsidRDefault="007A46EE">
      <w:pPr>
        <w:pStyle w:val="a3"/>
        <w:spacing w:before="159"/>
        <w:ind w:left="0"/>
        <w:jc w:val="left"/>
      </w:pPr>
    </w:p>
    <w:p w:rsidR="007A46EE" w:rsidRDefault="009E1D98">
      <w:pPr>
        <w:pStyle w:val="a3"/>
        <w:spacing w:line="352" w:lineRule="auto"/>
        <w:ind w:right="141" w:firstLine="710"/>
      </w:pPr>
      <w:r>
        <w:t>Перечень дополняется и актуализируется ежегодно в соответствии с памятными датами, юбилеями общероссийского, регионального, местного значения, памятными датами для школы, документами Президента Российской Федерации, Правительства Российской Федерации, пере</w:t>
      </w:r>
      <w:r>
        <w:t>чнями рекомендуемых воспитательных событий Министерства просвещения Российской Федерации, методическими рекомендациями исполнительных органов власти в сфере образования</w:t>
      </w:r>
    </w:p>
    <w:p w:rsidR="007A46EE" w:rsidRDefault="007A46EE">
      <w:pPr>
        <w:pStyle w:val="a3"/>
        <w:spacing w:before="146"/>
        <w:ind w:left="0"/>
        <w:jc w:val="left"/>
      </w:pPr>
    </w:p>
    <w:p w:rsidR="007A46EE" w:rsidRDefault="009E1D98">
      <w:pPr>
        <w:pStyle w:val="a3"/>
        <w:ind w:left="1136"/>
        <w:jc w:val="left"/>
      </w:pPr>
      <w:r>
        <w:rPr>
          <w:spacing w:val="-2"/>
        </w:rPr>
        <w:t>Сентябрь:</w:t>
      </w: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spacing w:before="154"/>
        <w:ind w:left="1841" w:hanging="705"/>
        <w:jc w:val="left"/>
        <w:rPr>
          <w:sz w:val="28"/>
        </w:rPr>
      </w:pPr>
      <w:r>
        <w:rPr>
          <w:sz w:val="28"/>
        </w:rPr>
        <w:t>1</w:t>
      </w:r>
      <w:r>
        <w:rPr>
          <w:spacing w:val="-9"/>
          <w:sz w:val="28"/>
        </w:rPr>
        <w:t xml:space="preserve"> </w:t>
      </w:r>
      <w:r>
        <w:rPr>
          <w:sz w:val="28"/>
        </w:rPr>
        <w:t>сентября:</w:t>
      </w:r>
      <w:r>
        <w:rPr>
          <w:spacing w:val="-17"/>
          <w:sz w:val="28"/>
        </w:rPr>
        <w:t xml:space="preserve"> </w:t>
      </w: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знаний;</w:t>
      </w: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spacing w:before="153" w:line="350" w:lineRule="auto"/>
        <w:ind w:right="279" w:firstLine="710"/>
        <w:jc w:val="left"/>
        <w:rPr>
          <w:sz w:val="28"/>
        </w:rPr>
      </w:pPr>
      <w:r>
        <w:rPr>
          <w:sz w:val="28"/>
        </w:rPr>
        <w:t>3</w:t>
      </w:r>
      <w:r>
        <w:rPr>
          <w:spacing w:val="-6"/>
          <w:sz w:val="28"/>
        </w:rPr>
        <w:t xml:space="preserve"> </w:t>
      </w:r>
      <w:r>
        <w:rPr>
          <w:sz w:val="28"/>
        </w:rPr>
        <w:t>сентября:</w:t>
      </w:r>
      <w:r>
        <w:rPr>
          <w:spacing w:val="-11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6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войны,</w:t>
      </w:r>
      <w:r>
        <w:rPr>
          <w:spacing w:val="-4"/>
          <w:sz w:val="28"/>
        </w:rPr>
        <w:t xml:space="preserve"> </w:t>
      </w:r>
      <w:r>
        <w:rPr>
          <w:sz w:val="28"/>
        </w:rPr>
        <w:t>Де</w:t>
      </w:r>
      <w:r>
        <w:rPr>
          <w:sz w:val="28"/>
        </w:rPr>
        <w:t>нь</w:t>
      </w:r>
      <w:r>
        <w:rPr>
          <w:spacing w:val="-8"/>
          <w:sz w:val="28"/>
        </w:rPr>
        <w:t xml:space="preserve"> </w:t>
      </w:r>
      <w:r>
        <w:rPr>
          <w:sz w:val="28"/>
        </w:rPr>
        <w:t>солидарности в борьбе с терроризмом.</w:t>
      </w:r>
    </w:p>
    <w:p w:rsidR="007A46EE" w:rsidRDefault="009E1D98">
      <w:pPr>
        <w:pStyle w:val="a3"/>
        <w:spacing w:before="6"/>
        <w:ind w:left="1136"/>
        <w:jc w:val="left"/>
      </w:pPr>
      <w:r>
        <w:rPr>
          <w:spacing w:val="-2"/>
        </w:rPr>
        <w:t>Октябрь:</w:t>
      </w: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spacing w:before="148"/>
        <w:ind w:left="1841" w:hanging="705"/>
        <w:jc w:val="left"/>
        <w:rPr>
          <w:sz w:val="28"/>
        </w:rPr>
      </w:pPr>
      <w:r>
        <w:rPr>
          <w:sz w:val="28"/>
        </w:rPr>
        <w:t>1</w:t>
      </w:r>
      <w:r>
        <w:rPr>
          <w:spacing w:val="-8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18"/>
          <w:sz w:val="28"/>
        </w:rPr>
        <w:t xml:space="preserve"> </w:t>
      </w: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пожилых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людей;</w:t>
      </w: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spacing w:before="154"/>
        <w:ind w:left="1841" w:hanging="705"/>
        <w:jc w:val="left"/>
        <w:rPr>
          <w:sz w:val="28"/>
        </w:rPr>
      </w:pPr>
      <w:r>
        <w:rPr>
          <w:sz w:val="28"/>
        </w:rPr>
        <w:t>5</w:t>
      </w:r>
      <w:r>
        <w:rPr>
          <w:spacing w:val="-8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16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Учителя;</w:t>
      </w: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spacing w:before="153"/>
        <w:ind w:left="1841" w:hanging="705"/>
        <w:jc w:val="left"/>
        <w:rPr>
          <w:sz w:val="28"/>
        </w:rPr>
      </w:pPr>
      <w:r>
        <w:rPr>
          <w:sz w:val="28"/>
        </w:rPr>
        <w:t>4</w:t>
      </w:r>
      <w:r>
        <w:rPr>
          <w:spacing w:val="-9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17"/>
          <w:sz w:val="28"/>
        </w:rPr>
        <w:t xml:space="preserve"> </w:t>
      </w: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животных;</w:t>
      </w: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spacing w:before="149"/>
        <w:ind w:left="1841" w:hanging="705"/>
        <w:jc w:val="left"/>
        <w:rPr>
          <w:sz w:val="28"/>
        </w:rPr>
      </w:pPr>
      <w:r>
        <w:rPr>
          <w:sz w:val="28"/>
        </w:rPr>
        <w:t>Третье</w:t>
      </w:r>
      <w:r>
        <w:rPr>
          <w:spacing w:val="-18"/>
          <w:sz w:val="28"/>
        </w:rPr>
        <w:t xml:space="preserve"> </w:t>
      </w:r>
      <w:r>
        <w:rPr>
          <w:sz w:val="28"/>
        </w:rPr>
        <w:t>воскресенье</w:t>
      </w:r>
      <w:r>
        <w:rPr>
          <w:spacing w:val="-15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18"/>
          <w:sz w:val="28"/>
        </w:rPr>
        <w:t xml:space="preserve"> </w:t>
      </w:r>
      <w:r>
        <w:rPr>
          <w:sz w:val="28"/>
        </w:rPr>
        <w:t>День</w:t>
      </w:r>
      <w:r>
        <w:rPr>
          <w:spacing w:val="-17"/>
          <w:sz w:val="28"/>
        </w:rPr>
        <w:t xml:space="preserve"> </w:t>
      </w:r>
      <w:r>
        <w:rPr>
          <w:spacing w:val="-4"/>
          <w:sz w:val="28"/>
        </w:rPr>
        <w:t>отца;</w:t>
      </w: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spacing w:before="153" w:line="355" w:lineRule="auto"/>
        <w:ind w:left="1136" w:right="2145" w:firstLine="0"/>
        <w:jc w:val="left"/>
        <w:rPr>
          <w:sz w:val="28"/>
        </w:rPr>
      </w:pPr>
      <w:r>
        <w:rPr>
          <w:sz w:val="28"/>
        </w:rPr>
        <w:t>30</w:t>
      </w:r>
      <w:r>
        <w:rPr>
          <w:spacing w:val="-14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18"/>
          <w:sz w:val="28"/>
        </w:rPr>
        <w:t xml:space="preserve"> </w:t>
      </w:r>
      <w:r>
        <w:rPr>
          <w:sz w:val="28"/>
        </w:rPr>
        <w:t>День</w:t>
      </w:r>
      <w:r>
        <w:rPr>
          <w:spacing w:val="-16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10"/>
          <w:sz w:val="28"/>
        </w:rPr>
        <w:t xml:space="preserve"> </w:t>
      </w:r>
      <w:r>
        <w:rPr>
          <w:sz w:val="28"/>
        </w:rPr>
        <w:t>жертв</w:t>
      </w:r>
      <w:r>
        <w:rPr>
          <w:spacing w:val="-13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репрессий. </w:t>
      </w:r>
      <w:r>
        <w:rPr>
          <w:spacing w:val="-2"/>
          <w:sz w:val="28"/>
        </w:rPr>
        <w:t>Ноябрь:</w:t>
      </w: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spacing w:before="3" w:line="355" w:lineRule="auto"/>
        <w:ind w:left="1136" w:right="4686" w:firstLine="0"/>
        <w:jc w:val="left"/>
        <w:rPr>
          <w:sz w:val="28"/>
        </w:rPr>
      </w:pPr>
      <w:r>
        <w:rPr>
          <w:sz w:val="28"/>
        </w:rPr>
        <w:t>4</w:t>
      </w:r>
      <w:r>
        <w:rPr>
          <w:spacing w:val="-18"/>
          <w:sz w:val="28"/>
        </w:rPr>
        <w:t xml:space="preserve"> </w:t>
      </w:r>
      <w:r>
        <w:rPr>
          <w:sz w:val="28"/>
        </w:rPr>
        <w:t>ноября:</w:t>
      </w:r>
      <w:r>
        <w:rPr>
          <w:spacing w:val="-17"/>
          <w:sz w:val="28"/>
        </w:rPr>
        <w:t xml:space="preserve"> </w:t>
      </w:r>
      <w:r>
        <w:rPr>
          <w:sz w:val="28"/>
        </w:rPr>
        <w:t>День</w:t>
      </w:r>
      <w:r>
        <w:rPr>
          <w:spacing w:val="-18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единства. </w:t>
      </w:r>
      <w:r>
        <w:rPr>
          <w:spacing w:val="-2"/>
          <w:sz w:val="28"/>
        </w:rPr>
        <w:t>Декабрь:</w:t>
      </w: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spacing w:line="319" w:lineRule="exact"/>
        <w:ind w:left="1841" w:hanging="705"/>
        <w:jc w:val="left"/>
        <w:rPr>
          <w:sz w:val="28"/>
        </w:rPr>
      </w:pPr>
      <w:r>
        <w:rPr>
          <w:sz w:val="28"/>
        </w:rPr>
        <w:t>3</w:t>
      </w:r>
      <w:r>
        <w:rPr>
          <w:spacing w:val="-15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18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10"/>
          <w:sz w:val="28"/>
        </w:rPr>
        <w:t xml:space="preserve"> </w:t>
      </w:r>
      <w:r>
        <w:rPr>
          <w:sz w:val="28"/>
        </w:rPr>
        <w:t>день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инвалидов;</w:t>
      </w:r>
    </w:p>
    <w:p w:rsidR="007A46EE" w:rsidRDefault="007A46EE">
      <w:pPr>
        <w:pStyle w:val="a5"/>
        <w:spacing w:line="319" w:lineRule="exact"/>
        <w:jc w:val="lef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ind w:left="1841" w:hanging="705"/>
        <w:jc w:val="left"/>
        <w:rPr>
          <w:sz w:val="28"/>
        </w:rPr>
      </w:pPr>
      <w:r>
        <w:rPr>
          <w:sz w:val="28"/>
        </w:rPr>
        <w:t>5</w:t>
      </w:r>
      <w:r>
        <w:rPr>
          <w:spacing w:val="-18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17"/>
          <w:sz w:val="28"/>
        </w:rPr>
        <w:t xml:space="preserve"> </w:t>
      </w:r>
      <w:r>
        <w:rPr>
          <w:sz w:val="28"/>
        </w:rPr>
        <w:t>Битва</w:t>
      </w:r>
      <w:r>
        <w:rPr>
          <w:spacing w:val="-13"/>
          <w:sz w:val="28"/>
        </w:rPr>
        <w:t xml:space="preserve"> </w:t>
      </w:r>
      <w:r>
        <w:rPr>
          <w:sz w:val="28"/>
        </w:rPr>
        <w:t>за</w:t>
      </w:r>
      <w:r>
        <w:rPr>
          <w:spacing w:val="-11"/>
          <w:sz w:val="28"/>
        </w:rPr>
        <w:t xml:space="preserve"> </w:t>
      </w:r>
      <w:r>
        <w:rPr>
          <w:sz w:val="28"/>
        </w:rPr>
        <w:t>Москву,Международный</w:t>
      </w:r>
      <w:r>
        <w:rPr>
          <w:spacing w:val="-10"/>
          <w:sz w:val="28"/>
        </w:rPr>
        <w:t xml:space="preserve"> </w:t>
      </w:r>
      <w:r>
        <w:rPr>
          <w:sz w:val="28"/>
        </w:rPr>
        <w:t>день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добровольцев;</w:t>
      </w: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spacing w:before="148"/>
        <w:ind w:left="1841" w:hanging="705"/>
        <w:jc w:val="left"/>
        <w:rPr>
          <w:sz w:val="28"/>
        </w:rPr>
      </w:pPr>
      <w:r>
        <w:rPr>
          <w:sz w:val="28"/>
        </w:rPr>
        <w:t>6</w:t>
      </w:r>
      <w:r>
        <w:rPr>
          <w:spacing w:val="-12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18"/>
          <w:sz w:val="28"/>
        </w:rPr>
        <w:t xml:space="preserve"> </w:t>
      </w:r>
      <w:r>
        <w:rPr>
          <w:sz w:val="28"/>
        </w:rPr>
        <w:t>День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Александра </w:t>
      </w:r>
      <w:r>
        <w:rPr>
          <w:spacing w:val="-2"/>
          <w:sz w:val="28"/>
        </w:rPr>
        <w:t>Невского;</w:t>
      </w: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spacing w:before="154"/>
        <w:ind w:left="1841" w:hanging="705"/>
        <w:jc w:val="left"/>
        <w:rPr>
          <w:sz w:val="28"/>
        </w:rPr>
      </w:pPr>
      <w:r>
        <w:rPr>
          <w:sz w:val="28"/>
        </w:rPr>
        <w:t>9</w:t>
      </w:r>
      <w:r>
        <w:rPr>
          <w:spacing w:val="-9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17"/>
          <w:sz w:val="28"/>
        </w:rPr>
        <w:t xml:space="preserve"> </w:t>
      </w: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Отечества;</w:t>
      </w: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spacing w:before="153"/>
        <w:ind w:left="1841" w:hanging="705"/>
        <w:jc w:val="left"/>
        <w:rPr>
          <w:sz w:val="28"/>
        </w:rPr>
      </w:pPr>
      <w:r>
        <w:rPr>
          <w:sz w:val="28"/>
        </w:rPr>
        <w:t>10</w:t>
      </w:r>
      <w:r>
        <w:rPr>
          <w:spacing w:val="-9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16"/>
          <w:sz w:val="28"/>
        </w:rPr>
        <w:t xml:space="preserve"> </w:t>
      </w: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прав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человека;</w:t>
      </w: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spacing w:before="149"/>
        <w:ind w:left="1841" w:hanging="705"/>
        <w:jc w:val="left"/>
        <w:rPr>
          <w:sz w:val="28"/>
        </w:rPr>
      </w:pPr>
      <w:r>
        <w:rPr>
          <w:sz w:val="28"/>
        </w:rPr>
        <w:t>12</w:t>
      </w:r>
      <w:r>
        <w:rPr>
          <w:spacing w:val="-18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17"/>
          <w:sz w:val="28"/>
        </w:rPr>
        <w:t xml:space="preserve"> </w:t>
      </w:r>
      <w:r>
        <w:rPr>
          <w:sz w:val="28"/>
        </w:rPr>
        <w:t>День</w:t>
      </w:r>
      <w:r>
        <w:rPr>
          <w:spacing w:val="-18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15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spacing w:before="153" w:line="355" w:lineRule="auto"/>
        <w:ind w:left="1136" w:right="5651" w:firstLine="0"/>
        <w:jc w:val="left"/>
        <w:rPr>
          <w:sz w:val="28"/>
        </w:rPr>
      </w:pPr>
      <w:r>
        <w:rPr>
          <w:spacing w:val="-2"/>
          <w:sz w:val="28"/>
        </w:rPr>
        <w:t>27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декабря:</w:t>
      </w:r>
      <w:r>
        <w:rPr>
          <w:spacing w:val="-19"/>
          <w:sz w:val="28"/>
        </w:rPr>
        <w:t xml:space="preserve"> </w:t>
      </w:r>
      <w:r>
        <w:rPr>
          <w:spacing w:val="-2"/>
          <w:sz w:val="28"/>
        </w:rPr>
        <w:t>День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спасателя. Январь:</w:t>
      </w: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spacing w:line="320" w:lineRule="exact"/>
        <w:ind w:left="1841" w:hanging="705"/>
        <w:jc w:val="left"/>
        <w:rPr>
          <w:sz w:val="28"/>
        </w:rPr>
      </w:pPr>
      <w:r>
        <w:rPr>
          <w:sz w:val="28"/>
        </w:rPr>
        <w:t>1</w:t>
      </w:r>
      <w:r>
        <w:rPr>
          <w:spacing w:val="-11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16"/>
          <w:sz w:val="28"/>
        </w:rPr>
        <w:t xml:space="preserve"> </w:t>
      </w:r>
      <w:r>
        <w:rPr>
          <w:sz w:val="28"/>
        </w:rPr>
        <w:t>Новый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год;</w:t>
      </w: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spacing w:before="149"/>
        <w:ind w:left="1841" w:hanging="705"/>
        <w:jc w:val="left"/>
        <w:rPr>
          <w:sz w:val="28"/>
        </w:rPr>
      </w:pPr>
      <w:r>
        <w:rPr>
          <w:sz w:val="28"/>
        </w:rPr>
        <w:t>7</w:t>
      </w:r>
      <w:r>
        <w:rPr>
          <w:spacing w:val="-14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18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Христово;</w:t>
      </w: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spacing w:before="153"/>
        <w:ind w:left="1841" w:hanging="705"/>
        <w:jc w:val="left"/>
        <w:rPr>
          <w:sz w:val="28"/>
        </w:rPr>
      </w:pPr>
      <w:r>
        <w:rPr>
          <w:sz w:val="28"/>
        </w:rPr>
        <w:t>25</w:t>
      </w:r>
      <w:r>
        <w:rPr>
          <w:spacing w:val="-14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16"/>
          <w:sz w:val="28"/>
        </w:rPr>
        <w:t xml:space="preserve"> </w:t>
      </w:r>
      <w:r>
        <w:rPr>
          <w:sz w:val="28"/>
        </w:rPr>
        <w:t>«Татьянин</w:t>
      </w:r>
      <w:r>
        <w:rPr>
          <w:spacing w:val="-11"/>
          <w:sz w:val="28"/>
        </w:rPr>
        <w:t xml:space="preserve"> </w:t>
      </w:r>
      <w:r>
        <w:rPr>
          <w:sz w:val="28"/>
        </w:rPr>
        <w:t>день»</w:t>
      </w:r>
      <w:r>
        <w:rPr>
          <w:spacing w:val="-18"/>
          <w:sz w:val="28"/>
        </w:rPr>
        <w:t xml:space="preserve"> </w:t>
      </w:r>
      <w:r>
        <w:rPr>
          <w:sz w:val="28"/>
        </w:rPr>
        <w:t>(праздник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студентов);</w:t>
      </w: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spacing w:before="149" w:line="355" w:lineRule="auto"/>
        <w:ind w:left="1136" w:right="3568" w:firstLine="0"/>
        <w:jc w:val="left"/>
        <w:rPr>
          <w:sz w:val="28"/>
        </w:rPr>
      </w:pPr>
      <w:r>
        <w:rPr>
          <w:sz w:val="28"/>
        </w:rPr>
        <w:t>27</w:t>
      </w:r>
      <w:r>
        <w:rPr>
          <w:spacing w:val="-16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17"/>
          <w:sz w:val="28"/>
        </w:rPr>
        <w:t xml:space="preserve"> </w:t>
      </w:r>
      <w:r>
        <w:rPr>
          <w:sz w:val="28"/>
        </w:rPr>
        <w:t>День</w:t>
      </w:r>
      <w:r>
        <w:rPr>
          <w:spacing w:val="-18"/>
          <w:sz w:val="28"/>
        </w:rPr>
        <w:t xml:space="preserve"> </w:t>
      </w:r>
      <w:r>
        <w:rPr>
          <w:sz w:val="28"/>
        </w:rPr>
        <w:t>снятия</w:t>
      </w:r>
      <w:r>
        <w:rPr>
          <w:spacing w:val="-11"/>
          <w:sz w:val="28"/>
        </w:rPr>
        <w:t xml:space="preserve"> </w:t>
      </w:r>
      <w:r>
        <w:rPr>
          <w:sz w:val="28"/>
        </w:rPr>
        <w:t>блокады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Ленинграда. </w:t>
      </w:r>
      <w:r>
        <w:rPr>
          <w:spacing w:val="-2"/>
          <w:sz w:val="28"/>
        </w:rPr>
        <w:t>Февраль:</w:t>
      </w: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spacing w:line="319" w:lineRule="exact"/>
        <w:ind w:left="1841" w:hanging="705"/>
        <w:jc w:val="left"/>
        <w:rPr>
          <w:sz w:val="28"/>
        </w:rPr>
      </w:pPr>
      <w:r>
        <w:rPr>
          <w:sz w:val="28"/>
        </w:rPr>
        <w:t>2</w:t>
      </w:r>
      <w:r>
        <w:rPr>
          <w:spacing w:val="-10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18"/>
          <w:sz w:val="28"/>
        </w:rPr>
        <w:t xml:space="preserve"> </w:t>
      </w:r>
      <w:r>
        <w:rPr>
          <w:sz w:val="28"/>
        </w:rPr>
        <w:t>День</w:t>
      </w:r>
      <w:r>
        <w:rPr>
          <w:spacing w:val="-15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9"/>
          <w:sz w:val="28"/>
        </w:rPr>
        <w:t xml:space="preserve"> </w:t>
      </w:r>
      <w:r>
        <w:rPr>
          <w:sz w:val="28"/>
        </w:rPr>
        <w:t>славы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spacing w:before="149"/>
        <w:ind w:left="1841" w:hanging="705"/>
        <w:jc w:val="left"/>
        <w:rPr>
          <w:sz w:val="28"/>
        </w:rPr>
      </w:pPr>
      <w:r>
        <w:rPr>
          <w:sz w:val="28"/>
        </w:rPr>
        <w:t>8</w:t>
      </w:r>
      <w:r>
        <w:rPr>
          <w:spacing w:val="-13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17"/>
          <w:sz w:val="28"/>
        </w:rPr>
        <w:t xml:space="preserve"> </w:t>
      </w:r>
      <w:r>
        <w:rPr>
          <w:sz w:val="28"/>
        </w:rPr>
        <w:t>День</w:t>
      </w:r>
      <w:r>
        <w:rPr>
          <w:spacing w:val="-12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науки;</w:t>
      </w: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spacing w:before="153"/>
        <w:ind w:left="1841" w:hanging="705"/>
        <w:jc w:val="left"/>
        <w:rPr>
          <w:sz w:val="28"/>
        </w:rPr>
      </w:pPr>
      <w:r>
        <w:rPr>
          <w:sz w:val="28"/>
        </w:rPr>
        <w:t>21</w:t>
      </w:r>
      <w:r>
        <w:rPr>
          <w:spacing w:val="-18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17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10"/>
          <w:sz w:val="28"/>
        </w:rPr>
        <w:t xml:space="preserve"> </w:t>
      </w:r>
      <w:r>
        <w:rPr>
          <w:sz w:val="28"/>
        </w:rPr>
        <w:t>день</w:t>
      </w:r>
      <w:r>
        <w:rPr>
          <w:spacing w:val="-17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языка;</w:t>
      </w: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spacing w:before="153" w:line="350" w:lineRule="auto"/>
        <w:ind w:left="1136" w:right="4062" w:firstLine="0"/>
        <w:jc w:val="left"/>
        <w:rPr>
          <w:sz w:val="28"/>
        </w:rPr>
      </w:pPr>
      <w:r>
        <w:rPr>
          <w:sz w:val="28"/>
        </w:rPr>
        <w:t>23</w:t>
      </w:r>
      <w:r>
        <w:rPr>
          <w:spacing w:val="-18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17"/>
          <w:sz w:val="28"/>
        </w:rPr>
        <w:t xml:space="preserve"> </w:t>
      </w:r>
      <w:r>
        <w:rPr>
          <w:sz w:val="28"/>
        </w:rPr>
        <w:t>День</w:t>
      </w:r>
      <w:r>
        <w:rPr>
          <w:spacing w:val="-18"/>
          <w:sz w:val="28"/>
        </w:rPr>
        <w:t xml:space="preserve"> </w:t>
      </w:r>
      <w:r>
        <w:rPr>
          <w:sz w:val="28"/>
        </w:rPr>
        <w:t>защитников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Отечества. </w:t>
      </w:r>
      <w:r>
        <w:rPr>
          <w:spacing w:val="-2"/>
          <w:sz w:val="28"/>
        </w:rPr>
        <w:t>Март:</w:t>
      </w: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spacing w:before="1"/>
        <w:ind w:left="1841" w:hanging="705"/>
        <w:jc w:val="left"/>
        <w:rPr>
          <w:sz w:val="28"/>
        </w:rPr>
      </w:pPr>
      <w:r>
        <w:rPr>
          <w:sz w:val="28"/>
        </w:rPr>
        <w:t>8</w:t>
      </w:r>
      <w:r>
        <w:rPr>
          <w:spacing w:val="-18"/>
          <w:sz w:val="28"/>
        </w:rPr>
        <w:t xml:space="preserve"> </w:t>
      </w:r>
      <w:r>
        <w:rPr>
          <w:sz w:val="28"/>
        </w:rPr>
        <w:t>марта:</w:t>
      </w:r>
      <w:r>
        <w:rPr>
          <w:spacing w:val="-17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13"/>
          <w:sz w:val="28"/>
        </w:rPr>
        <w:t xml:space="preserve"> </w:t>
      </w:r>
      <w:r>
        <w:rPr>
          <w:sz w:val="28"/>
        </w:rPr>
        <w:t>женский</w:t>
      </w:r>
      <w:r>
        <w:rPr>
          <w:spacing w:val="-16"/>
          <w:sz w:val="28"/>
        </w:rPr>
        <w:t xml:space="preserve"> </w:t>
      </w:r>
      <w:r>
        <w:rPr>
          <w:spacing w:val="-4"/>
          <w:sz w:val="28"/>
        </w:rPr>
        <w:t>день;</w:t>
      </w: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spacing w:before="158" w:line="348" w:lineRule="auto"/>
        <w:ind w:left="1136" w:right="3163" w:firstLine="0"/>
        <w:jc w:val="left"/>
        <w:rPr>
          <w:sz w:val="28"/>
        </w:rPr>
      </w:pPr>
      <w:r>
        <w:rPr>
          <w:sz w:val="28"/>
        </w:rPr>
        <w:t>18</w:t>
      </w:r>
      <w:r>
        <w:rPr>
          <w:spacing w:val="-18"/>
          <w:sz w:val="28"/>
        </w:rPr>
        <w:t xml:space="preserve"> </w:t>
      </w:r>
      <w:r>
        <w:rPr>
          <w:sz w:val="28"/>
        </w:rPr>
        <w:t>марта:</w:t>
      </w:r>
      <w:r>
        <w:rPr>
          <w:spacing w:val="-17"/>
          <w:sz w:val="28"/>
        </w:rPr>
        <w:t xml:space="preserve"> </w:t>
      </w:r>
      <w:r>
        <w:rPr>
          <w:sz w:val="28"/>
        </w:rPr>
        <w:t>День</w:t>
      </w:r>
      <w:r>
        <w:rPr>
          <w:spacing w:val="-18"/>
          <w:sz w:val="28"/>
        </w:rPr>
        <w:t xml:space="preserve"> </w:t>
      </w:r>
      <w:r>
        <w:rPr>
          <w:sz w:val="28"/>
        </w:rPr>
        <w:t>воссоединения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Крыма</w:t>
      </w:r>
      <w:r>
        <w:rPr>
          <w:spacing w:val="-11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Россией. </w:t>
      </w:r>
      <w:r>
        <w:rPr>
          <w:spacing w:val="-2"/>
          <w:sz w:val="28"/>
        </w:rPr>
        <w:t>Апрель:</w:t>
      </w: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spacing w:before="8" w:line="350" w:lineRule="auto"/>
        <w:ind w:left="1136" w:right="5262" w:firstLine="0"/>
        <w:jc w:val="left"/>
        <w:rPr>
          <w:sz w:val="28"/>
        </w:rPr>
      </w:pPr>
      <w:r>
        <w:rPr>
          <w:sz w:val="28"/>
        </w:rPr>
        <w:t>12</w:t>
      </w:r>
      <w:r>
        <w:rPr>
          <w:spacing w:val="-18"/>
          <w:sz w:val="28"/>
        </w:rPr>
        <w:t xml:space="preserve"> </w:t>
      </w:r>
      <w:r>
        <w:rPr>
          <w:sz w:val="28"/>
        </w:rPr>
        <w:t>апреля:</w:t>
      </w:r>
      <w:r>
        <w:rPr>
          <w:spacing w:val="-22"/>
          <w:sz w:val="28"/>
        </w:rPr>
        <w:t xml:space="preserve"> </w:t>
      </w:r>
      <w:r>
        <w:rPr>
          <w:sz w:val="28"/>
        </w:rPr>
        <w:t>День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космонавтики. </w:t>
      </w:r>
      <w:r>
        <w:rPr>
          <w:spacing w:val="-4"/>
          <w:sz w:val="28"/>
        </w:rPr>
        <w:t>Май:</w:t>
      </w: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spacing w:before="5"/>
        <w:ind w:left="1841" w:hanging="705"/>
        <w:jc w:val="left"/>
        <w:rPr>
          <w:sz w:val="28"/>
        </w:rPr>
      </w:pPr>
      <w:r>
        <w:rPr>
          <w:sz w:val="28"/>
        </w:rPr>
        <w:t>1</w:t>
      </w:r>
      <w:r>
        <w:rPr>
          <w:spacing w:val="-8"/>
          <w:sz w:val="28"/>
        </w:rPr>
        <w:t xml:space="preserve"> </w:t>
      </w:r>
      <w:r>
        <w:rPr>
          <w:sz w:val="28"/>
        </w:rPr>
        <w:t>мая:</w:t>
      </w:r>
      <w:r>
        <w:rPr>
          <w:spacing w:val="-16"/>
          <w:sz w:val="28"/>
        </w:rPr>
        <w:t xml:space="preserve"> </w:t>
      </w: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весны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труда;</w:t>
      </w: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spacing w:before="154"/>
        <w:ind w:left="1841" w:hanging="705"/>
        <w:jc w:val="left"/>
        <w:rPr>
          <w:sz w:val="28"/>
        </w:rPr>
      </w:pPr>
      <w:r>
        <w:rPr>
          <w:sz w:val="28"/>
        </w:rPr>
        <w:t>9</w:t>
      </w:r>
      <w:r>
        <w:rPr>
          <w:spacing w:val="-7"/>
          <w:sz w:val="28"/>
        </w:rPr>
        <w:t xml:space="preserve"> </w:t>
      </w:r>
      <w:r>
        <w:rPr>
          <w:sz w:val="28"/>
        </w:rPr>
        <w:t>мая:</w:t>
      </w:r>
      <w:r>
        <w:rPr>
          <w:spacing w:val="-11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Победы;</w:t>
      </w: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spacing w:before="148" w:line="357" w:lineRule="auto"/>
        <w:ind w:left="1136" w:right="2798" w:firstLine="0"/>
        <w:jc w:val="left"/>
        <w:rPr>
          <w:sz w:val="28"/>
        </w:rPr>
      </w:pPr>
      <w:r>
        <w:rPr>
          <w:sz w:val="28"/>
        </w:rPr>
        <w:t>24</w:t>
      </w:r>
      <w:r>
        <w:rPr>
          <w:spacing w:val="-18"/>
          <w:sz w:val="28"/>
        </w:rPr>
        <w:t xml:space="preserve"> </w:t>
      </w:r>
      <w:r>
        <w:rPr>
          <w:sz w:val="28"/>
        </w:rPr>
        <w:t>мая:</w:t>
      </w:r>
      <w:r>
        <w:rPr>
          <w:spacing w:val="-18"/>
          <w:sz w:val="28"/>
        </w:rPr>
        <w:t xml:space="preserve"> </w:t>
      </w:r>
      <w:r>
        <w:rPr>
          <w:sz w:val="28"/>
        </w:rPr>
        <w:t>День</w:t>
      </w:r>
      <w:r>
        <w:rPr>
          <w:spacing w:val="-17"/>
          <w:sz w:val="28"/>
        </w:rPr>
        <w:t xml:space="preserve"> </w:t>
      </w:r>
      <w:r>
        <w:rPr>
          <w:sz w:val="28"/>
        </w:rPr>
        <w:t>славянской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письменности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 xml:space="preserve">культуры. </w:t>
      </w:r>
      <w:r>
        <w:rPr>
          <w:spacing w:val="-2"/>
          <w:sz w:val="28"/>
        </w:rPr>
        <w:t>Июнь:</w:t>
      </w: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spacing w:line="318" w:lineRule="exact"/>
        <w:ind w:left="1841" w:hanging="705"/>
        <w:jc w:val="left"/>
        <w:rPr>
          <w:sz w:val="28"/>
        </w:rPr>
      </w:pPr>
      <w:r>
        <w:rPr>
          <w:sz w:val="28"/>
        </w:rPr>
        <w:t>1</w:t>
      </w:r>
      <w:r>
        <w:rPr>
          <w:spacing w:val="-14"/>
          <w:sz w:val="28"/>
        </w:rPr>
        <w:t xml:space="preserve"> </w:t>
      </w:r>
      <w:r>
        <w:rPr>
          <w:sz w:val="28"/>
        </w:rPr>
        <w:t>июня:</w:t>
      </w:r>
      <w:r>
        <w:rPr>
          <w:spacing w:val="-18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9"/>
          <w:sz w:val="28"/>
        </w:rPr>
        <w:t xml:space="preserve"> </w:t>
      </w:r>
      <w:r>
        <w:rPr>
          <w:sz w:val="28"/>
        </w:rPr>
        <w:t>день</w:t>
      </w:r>
      <w:r>
        <w:rPr>
          <w:spacing w:val="-18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spacing w:before="145"/>
        <w:ind w:left="1841" w:hanging="705"/>
        <w:jc w:val="left"/>
        <w:rPr>
          <w:sz w:val="28"/>
        </w:rPr>
      </w:pPr>
      <w:r>
        <w:rPr>
          <w:sz w:val="28"/>
        </w:rPr>
        <w:t>5</w:t>
      </w:r>
      <w:r>
        <w:rPr>
          <w:spacing w:val="-8"/>
          <w:sz w:val="28"/>
        </w:rPr>
        <w:t xml:space="preserve"> </w:t>
      </w:r>
      <w:r>
        <w:rPr>
          <w:sz w:val="28"/>
        </w:rPr>
        <w:t>июня:</w:t>
      </w:r>
      <w:r>
        <w:rPr>
          <w:spacing w:val="-17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эколога;</w:t>
      </w: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spacing w:before="153"/>
        <w:ind w:left="1841" w:hanging="705"/>
        <w:jc w:val="left"/>
        <w:rPr>
          <w:sz w:val="28"/>
        </w:rPr>
      </w:pPr>
      <w:r>
        <w:rPr>
          <w:sz w:val="28"/>
        </w:rPr>
        <w:t>6</w:t>
      </w:r>
      <w:r>
        <w:rPr>
          <w:spacing w:val="-11"/>
          <w:sz w:val="28"/>
        </w:rPr>
        <w:t xml:space="preserve"> </w:t>
      </w:r>
      <w:r>
        <w:rPr>
          <w:sz w:val="28"/>
        </w:rPr>
        <w:t>июня:</w:t>
      </w:r>
      <w:r>
        <w:rPr>
          <w:spacing w:val="-17"/>
          <w:sz w:val="28"/>
        </w:rPr>
        <w:t xml:space="preserve"> </w:t>
      </w:r>
      <w:r>
        <w:rPr>
          <w:sz w:val="28"/>
        </w:rPr>
        <w:t>Пушкинский</w:t>
      </w:r>
      <w:r>
        <w:rPr>
          <w:spacing w:val="-9"/>
          <w:sz w:val="28"/>
        </w:rPr>
        <w:t xml:space="preserve"> </w:t>
      </w:r>
      <w:r>
        <w:rPr>
          <w:sz w:val="28"/>
        </w:rPr>
        <w:t>день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spacing w:before="153"/>
        <w:ind w:left="1841" w:hanging="705"/>
        <w:jc w:val="left"/>
        <w:rPr>
          <w:sz w:val="28"/>
        </w:rPr>
      </w:pPr>
      <w:r>
        <w:rPr>
          <w:sz w:val="28"/>
        </w:rPr>
        <w:t>12</w:t>
      </w:r>
      <w:r>
        <w:rPr>
          <w:spacing w:val="-8"/>
          <w:sz w:val="28"/>
        </w:rPr>
        <w:t xml:space="preserve"> </w:t>
      </w:r>
      <w:r>
        <w:rPr>
          <w:sz w:val="28"/>
        </w:rPr>
        <w:t>июня:</w:t>
      </w:r>
      <w:r>
        <w:rPr>
          <w:spacing w:val="-18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России;</w:t>
      </w:r>
    </w:p>
    <w:p w:rsidR="007A46EE" w:rsidRDefault="007A46EE">
      <w:pPr>
        <w:pStyle w:val="a5"/>
        <w:jc w:val="lef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28"/>
        <w:ind w:left="0"/>
        <w:jc w:val="left"/>
      </w:pP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ind w:left="1841" w:hanging="705"/>
        <w:jc w:val="left"/>
        <w:rPr>
          <w:sz w:val="28"/>
        </w:rPr>
      </w:pPr>
      <w:r>
        <w:rPr>
          <w:sz w:val="28"/>
        </w:rPr>
        <w:t>22</w:t>
      </w:r>
      <w:r>
        <w:rPr>
          <w:spacing w:val="-8"/>
          <w:sz w:val="28"/>
        </w:rPr>
        <w:t xml:space="preserve"> </w:t>
      </w:r>
      <w:r>
        <w:rPr>
          <w:sz w:val="28"/>
        </w:rPr>
        <w:t>июня:</w:t>
      </w:r>
      <w:r>
        <w:rPr>
          <w:spacing w:val="-18"/>
          <w:sz w:val="28"/>
        </w:rPr>
        <w:t xml:space="preserve"> </w:t>
      </w: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скорби;</w:t>
      </w: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spacing w:before="148" w:line="355" w:lineRule="auto"/>
        <w:ind w:left="1136" w:right="5904" w:firstLine="0"/>
        <w:jc w:val="left"/>
        <w:rPr>
          <w:sz w:val="28"/>
        </w:rPr>
      </w:pPr>
      <w:r>
        <w:rPr>
          <w:sz w:val="28"/>
        </w:rPr>
        <w:t>27</w:t>
      </w:r>
      <w:r>
        <w:rPr>
          <w:spacing w:val="-18"/>
          <w:sz w:val="28"/>
        </w:rPr>
        <w:t xml:space="preserve"> </w:t>
      </w:r>
      <w:r>
        <w:rPr>
          <w:sz w:val="28"/>
        </w:rPr>
        <w:t>июня:</w:t>
      </w:r>
      <w:r>
        <w:rPr>
          <w:spacing w:val="-22"/>
          <w:sz w:val="28"/>
        </w:rPr>
        <w:t xml:space="preserve"> </w:t>
      </w:r>
      <w:r>
        <w:rPr>
          <w:sz w:val="28"/>
        </w:rPr>
        <w:t>День</w:t>
      </w:r>
      <w:r>
        <w:rPr>
          <w:spacing w:val="-17"/>
          <w:sz w:val="28"/>
        </w:rPr>
        <w:t xml:space="preserve"> </w:t>
      </w:r>
      <w:r>
        <w:rPr>
          <w:sz w:val="28"/>
        </w:rPr>
        <w:t xml:space="preserve">молодежи. </w:t>
      </w:r>
      <w:r>
        <w:rPr>
          <w:spacing w:val="-2"/>
          <w:sz w:val="28"/>
        </w:rPr>
        <w:t>Июль:</w:t>
      </w: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spacing w:line="350" w:lineRule="auto"/>
        <w:ind w:left="1136" w:right="4277" w:firstLine="0"/>
        <w:jc w:val="left"/>
        <w:rPr>
          <w:sz w:val="28"/>
        </w:rPr>
      </w:pPr>
      <w:r>
        <w:rPr>
          <w:sz w:val="28"/>
        </w:rPr>
        <w:t>8</w:t>
      </w:r>
      <w:r>
        <w:rPr>
          <w:spacing w:val="-18"/>
          <w:sz w:val="28"/>
        </w:rPr>
        <w:t xml:space="preserve"> </w:t>
      </w:r>
      <w:r>
        <w:rPr>
          <w:sz w:val="28"/>
        </w:rPr>
        <w:t>июля:</w:t>
      </w:r>
      <w:r>
        <w:rPr>
          <w:spacing w:val="-18"/>
          <w:sz w:val="28"/>
        </w:rPr>
        <w:t xml:space="preserve"> </w:t>
      </w:r>
      <w:r>
        <w:rPr>
          <w:sz w:val="28"/>
        </w:rPr>
        <w:t>День</w:t>
      </w:r>
      <w:r>
        <w:rPr>
          <w:spacing w:val="-17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12"/>
          <w:sz w:val="28"/>
        </w:rPr>
        <w:t xml:space="preserve"> </w:t>
      </w:r>
      <w:r>
        <w:rPr>
          <w:sz w:val="28"/>
        </w:rPr>
        <w:t>любви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верности. </w:t>
      </w:r>
      <w:r>
        <w:rPr>
          <w:spacing w:val="-2"/>
          <w:sz w:val="28"/>
        </w:rPr>
        <w:t>Август:</w:t>
      </w: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spacing w:before="4"/>
        <w:ind w:left="1841" w:hanging="705"/>
        <w:jc w:val="left"/>
        <w:rPr>
          <w:sz w:val="28"/>
        </w:rPr>
      </w:pPr>
      <w:r>
        <w:rPr>
          <w:sz w:val="28"/>
        </w:rPr>
        <w:t>22</w:t>
      </w:r>
      <w:r>
        <w:rPr>
          <w:spacing w:val="-18"/>
          <w:sz w:val="28"/>
        </w:rPr>
        <w:t xml:space="preserve"> </w:t>
      </w:r>
      <w:r>
        <w:rPr>
          <w:sz w:val="28"/>
        </w:rPr>
        <w:t>августа:</w:t>
      </w:r>
      <w:r>
        <w:rPr>
          <w:spacing w:val="-17"/>
          <w:sz w:val="28"/>
        </w:rPr>
        <w:t xml:space="preserve"> </w:t>
      </w:r>
      <w:r>
        <w:rPr>
          <w:sz w:val="28"/>
        </w:rPr>
        <w:t>День</w:t>
      </w:r>
      <w:r>
        <w:rPr>
          <w:spacing w:val="-18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7"/>
          <w:sz w:val="28"/>
        </w:rPr>
        <w:t xml:space="preserve"> </w:t>
      </w:r>
      <w:r>
        <w:rPr>
          <w:sz w:val="28"/>
        </w:rPr>
        <w:t>флага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Федерации;</w:t>
      </w:r>
    </w:p>
    <w:p w:rsidR="007A46EE" w:rsidRDefault="009E1D98">
      <w:pPr>
        <w:pStyle w:val="a5"/>
        <w:numPr>
          <w:ilvl w:val="0"/>
          <w:numId w:val="10"/>
        </w:numPr>
        <w:tabs>
          <w:tab w:val="left" w:pos="1841"/>
        </w:tabs>
        <w:spacing w:before="153"/>
        <w:ind w:left="1841" w:hanging="705"/>
        <w:jc w:val="left"/>
        <w:rPr>
          <w:sz w:val="28"/>
        </w:rPr>
      </w:pPr>
      <w:r>
        <w:rPr>
          <w:sz w:val="28"/>
        </w:rPr>
        <w:t>23</w:t>
      </w:r>
      <w:r>
        <w:rPr>
          <w:spacing w:val="-12"/>
          <w:sz w:val="28"/>
        </w:rPr>
        <w:t xml:space="preserve"> </w:t>
      </w:r>
      <w:r>
        <w:rPr>
          <w:sz w:val="28"/>
        </w:rPr>
        <w:t>августа:</w:t>
      </w:r>
      <w:r>
        <w:rPr>
          <w:spacing w:val="-18"/>
          <w:sz w:val="28"/>
        </w:rPr>
        <w:t xml:space="preserve"> </w:t>
      </w:r>
      <w:r>
        <w:rPr>
          <w:sz w:val="28"/>
        </w:rPr>
        <w:t>День</w:t>
      </w:r>
      <w:r>
        <w:rPr>
          <w:spacing w:val="-16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9"/>
          <w:sz w:val="28"/>
        </w:rPr>
        <w:t xml:space="preserve"> </w:t>
      </w:r>
      <w:r>
        <w:rPr>
          <w:sz w:val="28"/>
        </w:rPr>
        <w:t>славы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России</w:t>
      </w:r>
    </w:p>
    <w:p w:rsidR="007A46EE" w:rsidRDefault="007A46EE">
      <w:pPr>
        <w:pStyle w:val="a5"/>
        <w:jc w:val="left"/>
        <w:rPr>
          <w:sz w:val="28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82"/>
        <w:ind w:left="0"/>
        <w:jc w:val="left"/>
        <w:rPr>
          <w:sz w:val="24"/>
        </w:rPr>
      </w:pPr>
    </w:p>
    <w:p w:rsidR="007A46EE" w:rsidRDefault="009E1D98">
      <w:pPr>
        <w:spacing w:before="1" w:line="446" w:lineRule="auto"/>
        <w:ind w:left="425" w:right="7011"/>
        <w:rPr>
          <w:b/>
          <w:sz w:val="24"/>
        </w:rPr>
      </w:pPr>
      <w:r>
        <w:rPr>
          <w:b/>
          <w:spacing w:val="-2"/>
          <w:sz w:val="24"/>
        </w:rPr>
        <w:t>Приложения. Информационная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карта</w:t>
      </w:r>
    </w:p>
    <w:p w:rsidR="007A46EE" w:rsidRDefault="007A46EE">
      <w:pPr>
        <w:pStyle w:val="a3"/>
        <w:ind w:left="0"/>
        <w:jc w:val="left"/>
        <w:rPr>
          <w:b/>
          <w:sz w:val="20"/>
        </w:rPr>
      </w:pPr>
    </w:p>
    <w:p w:rsidR="007A46EE" w:rsidRDefault="007A46EE">
      <w:pPr>
        <w:pStyle w:val="a3"/>
        <w:spacing w:before="74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03" w:type="dxa"/>
        <w:tblLayout w:type="fixed"/>
        <w:tblLook w:val="01E0" w:firstRow="1" w:lastRow="1" w:firstColumn="1" w:lastColumn="1" w:noHBand="0" w:noVBand="0"/>
      </w:tblPr>
      <w:tblGrid>
        <w:gridCol w:w="2699"/>
        <w:gridCol w:w="284"/>
        <w:gridCol w:w="7310"/>
      </w:tblGrid>
      <w:tr w:rsidR="007A46EE">
        <w:trPr>
          <w:trHeight w:val="1346"/>
        </w:trPr>
        <w:tc>
          <w:tcPr>
            <w:tcW w:w="10293" w:type="dxa"/>
            <w:gridSpan w:val="3"/>
            <w:tcBorders>
              <w:bottom w:val="single" w:sz="4" w:space="0" w:color="000000"/>
            </w:tcBorders>
          </w:tcPr>
          <w:p w:rsidR="007A46EE" w:rsidRDefault="009E1D98">
            <w:pPr>
              <w:pStyle w:val="TableParagraph"/>
              <w:spacing w:line="266" w:lineRule="exact"/>
              <w:ind w:left="0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Муниципальное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казенное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общеобразовательное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учреждение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«Метрадинская</w:t>
            </w:r>
          </w:p>
          <w:p w:rsidR="007A46EE" w:rsidRDefault="009E1D98">
            <w:pPr>
              <w:pStyle w:val="TableParagraph"/>
              <w:spacing w:before="242" w:line="276" w:lineRule="auto"/>
              <w:ind w:left="566" w:right="51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средняя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общеобразовательная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школа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-детский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сад»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Цумадинского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района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Республики </w:t>
            </w:r>
            <w:r>
              <w:rPr>
                <w:b/>
                <w:i/>
                <w:spacing w:val="-2"/>
                <w:sz w:val="24"/>
              </w:rPr>
              <w:t>Дагестан</w:t>
            </w:r>
          </w:p>
        </w:tc>
      </w:tr>
      <w:tr w:rsidR="007A46EE">
        <w:trPr>
          <w:trHeight w:val="396"/>
        </w:trPr>
        <w:tc>
          <w:tcPr>
            <w:tcW w:w="10293" w:type="dxa"/>
            <w:gridSpan w:val="3"/>
            <w:tcBorders>
              <w:top w:val="single" w:sz="4" w:space="0" w:color="000000"/>
            </w:tcBorders>
          </w:tcPr>
          <w:p w:rsidR="007A46EE" w:rsidRDefault="009E1D98">
            <w:pPr>
              <w:pStyle w:val="TableParagraph"/>
              <w:spacing w:line="268" w:lineRule="exact"/>
              <w:ind w:left="1075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Уставом</w:t>
            </w:r>
          </w:p>
        </w:tc>
      </w:tr>
      <w:tr w:rsidR="007A46EE">
        <w:trPr>
          <w:trHeight w:val="635"/>
        </w:trPr>
        <w:tc>
          <w:tcPr>
            <w:tcW w:w="10293" w:type="dxa"/>
            <w:gridSpan w:val="3"/>
            <w:tcBorders>
              <w:bottom w:val="single" w:sz="4" w:space="0" w:color="000000"/>
            </w:tcBorders>
          </w:tcPr>
          <w:p w:rsidR="007A46EE" w:rsidRDefault="009E1D98">
            <w:pPr>
              <w:pStyle w:val="TableParagraph"/>
              <w:spacing w:before="118"/>
              <w:ind w:left="38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368907,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Республика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Дагестан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Цумадинский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район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Метрада,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ул.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Имама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Шамиля,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д4</w:t>
            </w:r>
          </w:p>
        </w:tc>
      </w:tr>
      <w:tr w:rsidR="007A46EE">
        <w:trPr>
          <w:trHeight w:val="391"/>
        </w:trPr>
        <w:tc>
          <w:tcPr>
            <w:tcW w:w="2699" w:type="dxa"/>
            <w:tcBorders>
              <w:top w:val="single" w:sz="4" w:space="0" w:color="000000"/>
            </w:tcBorders>
          </w:tcPr>
          <w:p w:rsidR="007A46EE" w:rsidRDefault="007A4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</w:tcBorders>
          </w:tcPr>
          <w:p w:rsidR="007A46EE" w:rsidRDefault="007A4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10" w:type="dxa"/>
            <w:tcBorders>
              <w:top w:val="single" w:sz="4" w:space="0" w:color="000000"/>
            </w:tcBorders>
          </w:tcPr>
          <w:p w:rsidR="007A46EE" w:rsidRDefault="009E1D98">
            <w:pPr>
              <w:pStyle w:val="TableParagraph"/>
              <w:spacing w:line="268" w:lineRule="exact"/>
              <w:ind w:left="877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места </w:t>
            </w:r>
            <w:r>
              <w:rPr>
                <w:spacing w:val="-2"/>
                <w:sz w:val="24"/>
              </w:rPr>
              <w:t>нахождения</w:t>
            </w:r>
          </w:p>
        </w:tc>
      </w:tr>
      <w:tr w:rsidR="007A46EE">
        <w:trPr>
          <w:trHeight w:val="645"/>
        </w:trPr>
        <w:tc>
          <w:tcPr>
            <w:tcW w:w="2699" w:type="dxa"/>
          </w:tcPr>
          <w:p w:rsidR="007A46EE" w:rsidRDefault="009E1D98">
            <w:pPr>
              <w:pStyle w:val="TableParagraph"/>
              <w:spacing w:before="11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</w:p>
        </w:tc>
        <w:tc>
          <w:tcPr>
            <w:tcW w:w="284" w:type="dxa"/>
          </w:tcPr>
          <w:p w:rsidR="007A46EE" w:rsidRDefault="007A4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10" w:type="dxa"/>
            <w:tcBorders>
              <w:bottom w:val="single" w:sz="4" w:space="0" w:color="000000"/>
            </w:tcBorders>
          </w:tcPr>
          <w:p w:rsidR="007A46EE" w:rsidRDefault="009E1D98">
            <w:pPr>
              <w:pStyle w:val="TableParagraph"/>
              <w:spacing w:before="123"/>
              <w:ind w:left="0" w:right="1495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Абдусаламов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Шамил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Алиевич,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директор</w:t>
            </w:r>
          </w:p>
        </w:tc>
      </w:tr>
      <w:tr w:rsidR="007A46EE">
        <w:trPr>
          <w:trHeight w:val="391"/>
        </w:trPr>
        <w:tc>
          <w:tcPr>
            <w:tcW w:w="2699" w:type="dxa"/>
          </w:tcPr>
          <w:p w:rsidR="007A46EE" w:rsidRDefault="007A4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" w:type="dxa"/>
          </w:tcPr>
          <w:p w:rsidR="007A46EE" w:rsidRDefault="007A4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10" w:type="dxa"/>
            <w:tcBorders>
              <w:top w:val="single" w:sz="4" w:space="0" w:color="000000"/>
            </w:tcBorders>
          </w:tcPr>
          <w:p w:rsidR="007A46EE" w:rsidRDefault="009E1D98">
            <w:pPr>
              <w:pStyle w:val="TableParagraph"/>
              <w:spacing w:line="268" w:lineRule="exact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Ф.И.О.,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должность</w:t>
            </w:r>
          </w:p>
        </w:tc>
      </w:tr>
      <w:tr w:rsidR="007A46EE">
        <w:trPr>
          <w:trHeight w:val="644"/>
        </w:trPr>
        <w:tc>
          <w:tcPr>
            <w:tcW w:w="2699" w:type="dxa"/>
          </w:tcPr>
          <w:p w:rsidR="007A46EE" w:rsidRDefault="009E1D98">
            <w:pPr>
              <w:pStyle w:val="TableParagraph"/>
              <w:spacing w:before="11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Учредитель</w:t>
            </w: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7A46EE" w:rsidRDefault="007A4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10" w:type="dxa"/>
            <w:tcBorders>
              <w:bottom w:val="single" w:sz="4" w:space="0" w:color="000000"/>
            </w:tcBorders>
          </w:tcPr>
          <w:p w:rsidR="007A46EE" w:rsidRDefault="009E1D98">
            <w:pPr>
              <w:pStyle w:val="TableParagraph"/>
              <w:spacing w:before="123"/>
              <w:ind w:left="0" w:right="143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МО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«Цумадинский</w:t>
            </w:r>
            <w:r>
              <w:rPr>
                <w:b/>
                <w:spacing w:val="-2"/>
                <w:sz w:val="24"/>
              </w:rPr>
              <w:t xml:space="preserve"> район»</w:t>
            </w:r>
          </w:p>
        </w:tc>
      </w:tr>
      <w:tr w:rsidR="007A46EE">
        <w:trPr>
          <w:trHeight w:val="394"/>
        </w:trPr>
        <w:tc>
          <w:tcPr>
            <w:tcW w:w="2699" w:type="dxa"/>
          </w:tcPr>
          <w:p w:rsidR="007A46EE" w:rsidRDefault="007A4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</w:tcBorders>
          </w:tcPr>
          <w:p w:rsidR="007A46EE" w:rsidRDefault="007A4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10" w:type="dxa"/>
            <w:tcBorders>
              <w:top w:val="single" w:sz="4" w:space="0" w:color="000000"/>
            </w:tcBorders>
          </w:tcPr>
          <w:p w:rsidR="007A46EE" w:rsidRDefault="009E1D98">
            <w:pPr>
              <w:pStyle w:val="TableParagraph"/>
              <w:spacing w:line="268" w:lineRule="exact"/>
              <w:ind w:left="0" w:right="28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</w:tr>
      <w:tr w:rsidR="007A46EE">
        <w:trPr>
          <w:trHeight w:val="949"/>
        </w:trPr>
        <w:tc>
          <w:tcPr>
            <w:tcW w:w="2699" w:type="dxa"/>
          </w:tcPr>
          <w:p w:rsidR="007A46EE" w:rsidRDefault="007A4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7A46EE" w:rsidRDefault="007A4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10" w:type="dxa"/>
            <w:tcBorders>
              <w:bottom w:val="single" w:sz="4" w:space="0" w:color="000000"/>
            </w:tcBorders>
          </w:tcPr>
          <w:p w:rsidR="007A46EE" w:rsidRDefault="009E1D98">
            <w:pPr>
              <w:pStyle w:val="TableParagraph"/>
              <w:spacing w:before="116"/>
              <w:ind w:left="0" w:right="7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Метрада,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ул.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Имама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Шамиля,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д4,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Цумадинский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район,</w:t>
            </w:r>
          </w:p>
          <w:p w:rsidR="007A46EE" w:rsidRDefault="009E1D98">
            <w:pPr>
              <w:pStyle w:val="TableParagraph"/>
              <w:spacing w:before="41"/>
              <w:ind w:left="0" w:right="3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Республика</w:t>
            </w:r>
            <w:r>
              <w:rPr>
                <w:b/>
                <w:spacing w:val="3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Дагестан</w:t>
            </w:r>
          </w:p>
        </w:tc>
      </w:tr>
      <w:tr w:rsidR="007A46EE">
        <w:trPr>
          <w:trHeight w:val="658"/>
        </w:trPr>
        <w:tc>
          <w:tcPr>
            <w:tcW w:w="2699" w:type="dxa"/>
          </w:tcPr>
          <w:p w:rsidR="007A46EE" w:rsidRDefault="007A4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</w:tcBorders>
          </w:tcPr>
          <w:p w:rsidR="007A46EE" w:rsidRDefault="007A4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10" w:type="dxa"/>
            <w:tcBorders>
              <w:top w:val="single" w:sz="4" w:space="0" w:color="000000"/>
            </w:tcBorders>
          </w:tcPr>
          <w:p w:rsidR="007A46EE" w:rsidRDefault="009E1D98">
            <w:pPr>
              <w:pStyle w:val="TableParagraph"/>
              <w:spacing w:line="273" w:lineRule="exact"/>
              <w:ind w:left="0" w:right="291"/>
              <w:jc w:val="center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места </w:t>
            </w:r>
            <w:r>
              <w:rPr>
                <w:spacing w:val="-2"/>
                <w:sz w:val="24"/>
              </w:rPr>
              <w:t>нахождения</w:t>
            </w:r>
          </w:p>
        </w:tc>
      </w:tr>
      <w:tr w:rsidR="007A46EE">
        <w:trPr>
          <w:trHeight w:val="777"/>
        </w:trPr>
        <w:tc>
          <w:tcPr>
            <w:tcW w:w="2699" w:type="dxa"/>
          </w:tcPr>
          <w:p w:rsidR="007A46EE" w:rsidRDefault="007A4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" w:type="dxa"/>
          </w:tcPr>
          <w:p w:rsidR="007A46EE" w:rsidRDefault="007A4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10" w:type="dxa"/>
          </w:tcPr>
          <w:p w:rsidR="007A46EE" w:rsidRDefault="007A46EE">
            <w:pPr>
              <w:pStyle w:val="TableParagraph"/>
              <w:spacing w:before="99"/>
              <w:ind w:left="0"/>
              <w:rPr>
                <w:b/>
                <w:sz w:val="24"/>
              </w:rPr>
            </w:pPr>
          </w:p>
          <w:p w:rsidR="007A46EE" w:rsidRDefault="009E1D98">
            <w:pPr>
              <w:pStyle w:val="TableParagraph"/>
              <w:ind w:left="1031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основания</w:t>
            </w:r>
            <w:r>
              <w:rPr>
                <w:b/>
                <w:spacing w:val="-4"/>
                <w:sz w:val="24"/>
              </w:rPr>
              <w:t xml:space="preserve"> школы</w:t>
            </w:r>
          </w:p>
        </w:tc>
      </w:tr>
      <w:tr w:rsidR="007A46EE">
        <w:trPr>
          <w:trHeight w:val="518"/>
        </w:trPr>
        <w:tc>
          <w:tcPr>
            <w:tcW w:w="2699" w:type="dxa"/>
          </w:tcPr>
          <w:p w:rsidR="007A46EE" w:rsidRDefault="007A4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84" w:type="dxa"/>
          </w:tcPr>
          <w:p w:rsidR="007A46EE" w:rsidRDefault="007A4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310" w:type="dxa"/>
          </w:tcPr>
          <w:p w:rsidR="007A46EE" w:rsidRDefault="009E1D98">
            <w:pPr>
              <w:pStyle w:val="TableParagraph"/>
              <w:spacing w:before="116"/>
              <w:ind w:left="1506"/>
              <w:rPr>
                <w:b/>
                <w:sz w:val="24"/>
              </w:rPr>
            </w:pPr>
            <w:r>
              <w:rPr>
                <w:b/>
                <w:sz w:val="24"/>
                <w:u w:val="single"/>
              </w:rPr>
              <w:t>01.09.1937</w:t>
            </w:r>
            <w:r>
              <w:rPr>
                <w:b/>
                <w:spacing w:val="1"/>
                <w:sz w:val="24"/>
                <w:u w:val="single"/>
              </w:rPr>
              <w:t xml:space="preserve"> </w:t>
            </w:r>
            <w:r>
              <w:rPr>
                <w:b/>
                <w:spacing w:val="-5"/>
                <w:sz w:val="24"/>
                <w:u w:val="single"/>
              </w:rPr>
              <w:t>г.</w:t>
            </w:r>
          </w:p>
        </w:tc>
      </w:tr>
      <w:tr w:rsidR="007A46EE">
        <w:trPr>
          <w:trHeight w:val="1291"/>
        </w:trPr>
        <w:tc>
          <w:tcPr>
            <w:tcW w:w="10293" w:type="dxa"/>
            <w:gridSpan w:val="3"/>
          </w:tcPr>
          <w:p w:rsidR="007A46EE" w:rsidRDefault="009E1D98">
            <w:pPr>
              <w:pStyle w:val="TableParagraph"/>
              <w:spacing w:before="116"/>
              <w:ind w:left="-1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Свидетельство 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аккредитации</w:t>
            </w:r>
          </w:p>
          <w:p w:rsidR="007A46EE" w:rsidRDefault="009E1D98">
            <w:pPr>
              <w:pStyle w:val="TableParagraph"/>
              <w:spacing w:before="238"/>
              <w:ind w:left="0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серия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05А01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0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регистрационный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5968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от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30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декабря</w:t>
            </w:r>
            <w:r>
              <w:rPr>
                <w:b/>
                <w:spacing w:val="5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2014года.</w:t>
            </w:r>
          </w:p>
        </w:tc>
      </w:tr>
      <w:tr w:rsidR="007A46EE">
        <w:trPr>
          <w:trHeight w:val="1688"/>
        </w:trPr>
        <w:tc>
          <w:tcPr>
            <w:tcW w:w="10293" w:type="dxa"/>
            <w:gridSpan w:val="3"/>
          </w:tcPr>
          <w:p w:rsidR="007A46EE" w:rsidRDefault="007A46EE">
            <w:pPr>
              <w:pStyle w:val="TableParagraph"/>
              <w:spacing w:before="99"/>
              <w:ind w:left="0"/>
              <w:rPr>
                <w:b/>
                <w:sz w:val="24"/>
              </w:rPr>
            </w:pPr>
          </w:p>
          <w:p w:rsidR="007A46EE" w:rsidRDefault="009E1D98">
            <w:pPr>
              <w:pStyle w:val="TableParagraph"/>
              <w:ind w:left="-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Лицензия</w:t>
            </w:r>
          </w:p>
          <w:p w:rsidR="007A46EE" w:rsidRDefault="009E1D98">
            <w:pPr>
              <w:pStyle w:val="TableParagraph"/>
              <w:tabs>
                <w:tab w:val="left" w:pos="8696"/>
              </w:tabs>
              <w:spacing w:line="520" w:lineRule="atLeast"/>
              <w:ind w:left="297" w:right="3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серия 05Л01 №0003425, регистрационный №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9023,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дата выдачи лицензии</w:t>
            </w:r>
            <w:r>
              <w:rPr>
                <w:b/>
                <w:sz w:val="24"/>
              </w:rPr>
              <w:tab/>
              <w:t>13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сентября 2017г. срок действия лицензии «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БЕССРОЧНО»</w:t>
            </w:r>
          </w:p>
        </w:tc>
      </w:tr>
    </w:tbl>
    <w:p w:rsidR="007A46EE" w:rsidRDefault="007A46EE">
      <w:pPr>
        <w:pStyle w:val="TableParagraph"/>
        <w:spacing w:line="520" w:lineRule="atLeast"/>
        <w:jc w:val="center"/>
        <w:rPr>
          <w:b/>
          <w:sz w:val="24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78"/>
        <w:ind w:left="0"/>
        <w:jc w:val="left"/>
        <w:rPr>
          <w:b/>
          <w:sz w:val="24"/>
        </w:rPr>
      </w:pPr>
    </w:p>
    <w:p w:rsidR="007A46EE" w:rsidRDefault="009E1D98">
      <w:pPr>
        <w:ind w:left="1008" w:right="720"/>
        <w:jc w:val="center"/>
        <w:rPr>
          <w:b/>
          <w:sz w:val="24"/>
        </w:rPr>
      </w:pPr>
      <w:r>
        <w:rPr>
          <w:b/>
          <w:sz w:val="24"/>
        </w:rPr>
        <w:t>Паспорт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44"/>
          <w:sz w:val="24"/>
        </w:rPr>
        <w:t xml:space="preserve"> </w:t>
      </w:r>
      <w:r>
        <w:rPr>
          <w:b/>
          <w:spacing w:val="-5"/>
          <w:sz w:val="24"/>
        </w:rPr>
        <w:t>НОО</w:t>
      </w:r>
    </w:p>
    <w:p w:rsidR="007A46EE" w:rsidRDefault="007A46EE">
      <w:pPr>
        <w:pStyle w:val="a3"/>
        <w:spacing w:before="1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230"/>
      </w:tblGrid>
      <w:tr w:rsidR="007A46EE">
        <w:trPr>
          <w:trHeight w:val="1473"/>
        </w:trPr>
        <w:tc>
          <w:tcPr>
            <w:tcW w:w="2127" w:type="dxa"/>
          </w:tcPr>
          <w:p w:rsidR="007A46EE" w:rsidRDefault="009E1D98">
            <w:pPr>
              <w:pStyle w:val="TableParagraph"/>
              <w:spacing w:line="451" w:lineRule="auto"/>
              <w:ind w:left="489" w:hanging="168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Наименование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8230" w:type="dxa"/>
          </w:tcPr>
          <w:p w:rsidR="007A46EE" w:rsidRDefault="009E1D98">
            <w:pPr>
              <w:pStyle w:val="TableParagraph"/>
              <w:spacing w:line="278" w:lineRule="auto"/>
              <w:ind w:left="22" w:right="16"/>
              <w:jc w:val="center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казенного общеобразовательного учреждения «Метрадинская средняя общеобразовательная школа -детский сад»</w:t>
            </w:r>
          </w:p>
          <w:p w:rsidR="007A46EE" w:rsidRDefault="009E1D98">
            <w:pPr>
              <w:pStyle w:val="TableParagraph"/>
              <w:spacing w:line="271" w:lineRule="exact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(начальная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ступень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образования)</w:t>
            </w:r>
          </w:p>
        </w:tc>
      </w:tr>
      <w:tr w:rsidR="007A46EE">
        <w:trPr>
          <w:trHeight w:val="12122"/>
        </w:trPr>
        <w:tc>
          <w:tcPr>
            <w:tcW w:w="2127" w:type="dxa"/>
          </w:tcPr>
          <w:p w:rsidR="007A46EE" w:rsidRDefault="009E1D98">
            <w:pPr>
              <w:pStyle w:val="TableParagraph"/>
              <w:spacing w:line="276" w:lineRule="auto"/>
              <w:ind w:left="499" w:hanging="197"/>
              <w:rPr>
                <w:sz w:val="24"/>
              </w:rPr>
            </w:pPr>
            <w:r>
              <w:rPr>
                <w:spacing w:val="-2"/>
                <w:sz w:val="24"/>
              </w:rPr>
              <w:t>Основания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 разработки</w:t>
            </w:r>
          </w:p>
        </w:tc>
        <w:tc>
          <w:tcPr>
            <w:tcW w:w="8230" w:type="dxa"/>
          </w:tcPr>
          <w:p w:rsidR="007A46EE" w:rsidRDefault="009E1D98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</w:tabs>
              <w:spacing w:line="283" w:lineRule="exact"/>
              <w:rPr>
                <w:sz w:val="24"/>
              </w:rPr>
            </w:pPr>
            <w:r>
              <w:rPr>
                <w:sz w:val="24"/>
              </w:rPr>
              <w:t>Закон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образовании»;</w:t>
            </w:r>
          </w:p>
          <w:p w:rsidR="007A46EE" w:rsidRDefault="009E1D98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</w:tabs>
              <w:spacing w:before="37" w:line="268" w:lineRule="auto"/>
              <w:ind w:right="555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образования;</w:t>
            </w:r>
          </w:p>
          <w:p w:rsidR="007A46EE" w:rsidRDefault="009E1D98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</w:tabs>
              <w:spacing w:before="10"/>
              <w:rPr>
                <w:sz w:val="24"/>
              </w:rPr>
            </w:pPr>
            <w:r>
              <w:rPr>
                <w:sz w:val="24"/>
              </w:rPr>
              <w:t>Конвенция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 правах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ребенка;</w:t>
            </w:r>
          </w:p>
          <w:p w:rsidR="007A46EE" w:rsidRDefault="009E1D98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</w:tabs>
              <w:spacing w:before="42" w:line="268" w:lineRule="auto"/>
              <w:ind w:right="437"/>
              <w:rPr>
                <w:sz w:val="24"/>
              </w:rPr>
            </w:pPr>
            <w:r>
              <w:rPr>
                <w:sz w:val="24"/>
              </w:rPr>
              <w:t>Санитарно-эпидемиологические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обучения в образовательных учреждениях (СанПиН 2.4.2.2821-10);</w:t>
            </w:r>
          </w:p>
          <w:p w:rsidR="007A46EE" w:rsidRDefault="009E1D98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</w:tabs>
              <w:spacing w:before="9"/>
              <w:rPr>
                <w:sz w:val="24"/>
              </w:rPr>
            </w:pPr>
            <w:r>
              <w:rPr>
                <w:sz w:val="24"/>
              </w:rPr>
              <w:t>Типовое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учреждении;</w:t>
            </w:r>
          </w:p>
          <w:p w:rsidR="007A46EE" w:rsidRDefault="009E1D98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</w:tabs>
              <w:spacing w:before="43" w:line="264" w:lineRule="auto"/>
              <w:ind w:right="819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РФ,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Дагестан,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Цумадинского </w:t>
            </w:r>
            <w:r>
              <w:rPr>
                <w:spacing w:val="-2"/>
                <w:sz w:val="24"/>
              </w:rPr>
              <w:t>района;</w:t>
            </w:r>
          </w:p>
          <w:p w:rsidR="007A46EE" w:rsidRDefault="009E1D98">
            <w:pPr>
              <w:pStyle w:val="TableParagraph"/>
              <w:numPr>
                <w:ilvl w:val="0"/>
                <w:numId w:val="9"/>
              </w:numPr>
              <w:tabs>
                <w:tab w:val="left" w:pos="475"/>
              </w:tabs>
              <w:spacing w:before="45" w:line="268" w:lineRule="auto"/>
              <w:ind w:right="230"/>
              <w:rPr>
                <w:sz w:val="24"/>
              </w:rPr>
            </w:pPr>
            <w:r>
              <w:rPr>
                <w:sz w:val="24"/>
              </w:rPr>
              <w:t>Закон РФ «Об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Образовании»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1992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№3266-1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изменениями и дополнениями от 24 декабря 1993 г., 13 января 1996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г., 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 1997</w:t>
            </w:r>
          </w:p>
          <w:p w:rsidR="007A46EE" w:rsidRDefault="009E1D98">
            <w:pPr>
              <w:pStyle w:val="TableParagraph"/>
              <w:spacing w:before="8"/>
              <w:ind w:left="475"/>
              <w:rPr>
                <w:sz w:val="24"/>
              </w:rPr>
            </w:pPr>
            <w:r>
              <w:rPr>
                <w:sz w:val="24"/>
              </w:rPr>
              <w:t>г.,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июля,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августа,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27 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2000 г., 30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февраля,</w:t>
            </w:r>
          </w:p>
          <w:p w:rsidR="007A46EE" w:rsidRDefault="009E1D98">
            <w:pPr>
              <w:pStyle w:val="TableParagraph"/>
              <w:spacing w:before="40"/>
              <w:ind w:left="475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марта,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25 июня,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июля,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 декабря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2002 г.,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10 января,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июля,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23</w:t>
            </w:r>
          </w:p>
          <w:p w:rsidR="007A46EE" w:rsidRDefault="009E1D98">
            <w:pPr>
              <w:pStyle w:val="TableParagraph"/>
              <w:spacing w:before="42"/>
              <w:ind w:left="475"/>
              <w:rPr>
                <w:sz w:val="24"/>
              </w:rPr>
            </w:pPr>
            <w:r>
              <w:rPr>
                <w:sz w:val="24"/>
              </w:rPr>
              <w:t>декабря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2003 г.,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июня,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июля,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августа,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декабря 2004 </w:t>
            </w:r>
            <w:r>
              <w:rPr>
                <w:spacing w:val="-5"/>
                <w:sz w:val="24"/>
              </w:rPr>
              <w:t>г.,</w:t>
            </w:r>
          </w:p>
          <w:p w:rsidR="007A46EE" w:rsidRDefault="009E1D98">
            <w:pPr>
              <w:pStyle w:val="TableParagraph"/>
              <w:spacing w:before="45"/>
              <w:ind w:left="475"/>
              <w:rPr>
                <w:sz w:val="24"/>
              </w:rPr>
            </w:pPr>
            <w:r>
              <w:rPr>
                <w:sz w:val="24"/>
              </w:rPr>
              <w:t>9 мая,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июля,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декабря 2005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марта,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июля,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ноября,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28,</w:t>
            </w:r>
          </w:p>
          <w:p w:rsidR="007A46EE" w:rsidRDefault="009E1D98">
            <w:pPr>
              <w:pStyle w:val="TableParagraph"/>
              <w:spacing w:before="41"/>
              <w:ind w:left="475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декабря 2006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января,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апреля,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26,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июня, </w:t>
            </w:r>
            <w:r>
              <w:rPr>
                <w:spacing w:val="-5"/>
                <w:sz w:val="24"/>
              </w:rPr>
              <w:t>21</w:t>
            </w:r>
          </w:p>
          <w:p w:rsidR="007A46EE" w:rsidRDefault="009E1D98">
            <w:pPr>
              <w:pStyle w:val="TableParagraph"/>
              <w:spacing w:before="41"/>
              <w:ind w:left="475"/>
              <w:rPr>
                <w:sz w:val="24"/>
              </w:rPr>
            </w:pPr>
            <w:r>
              <w:rPr>
                <w:sz w:val="24"/>
              </w:rPr>
              <w:t>июля,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октября,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декабря 2007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февраля,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апреля,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июля,</w:t>
            </w:r>
          </w:p>
          <w:p w:rsidR="007A46EE" w:rsidRDefault="009E1D98">
            <w:pPr>
              <w:pStyle w:val="TableParagraph"/>
              <w:spacing w:before="36" w:line="280" w:lineRule="auto"/>
              <w:ind w:left="475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октября, 25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февраля,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июня,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17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2009 </w:t>
            </w:r>
            <w:r>
              <w:rPr>
                <w:spacing w:val="-2"/>
                <w:sz w:val="24"/>
              </w:rPr>
              <w:t>г.);27.12.2012г.</w:t>
            </w:r>
          </w:p>
          <w:p w:rsidR="007A46EE" w:rsidRDefault="009E1D98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spacing w:before="24" w:line="268" w:lineRule="auto"/>
              <w:ind w:right="996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инициативы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«Наша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новая </w:t>
            </w:r>
            <w:r>
              <w:rPr>
                <w:spacing w:val="-2"/>
                <w:sz w:val="24"/>
              </w:rPr>
              <w:t>школа»;</w:t>
            </w:r>
          </w:p>
          <w:p w:rsidR="007A46EE" w:rsidRDefault="009E1D98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spacing w:before="29"/>
              <w:rPr>
                <w:sz w:val="24"/>
              </w:rPr>
            </w:pPr>
            <w:r>
              <w:rPr>
                <w:sz w:val="24"/>
              </w:rPr>
              <w:t>Требования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структуре основной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образовательной</w:t>
            </w:r>
          </w:p>
          <w:p w:rsidR="007A46EE" w:rsidRDefault="009E1D98">
            <w:pPr>
              <w:pStyle w:val="TableParagraph"/>
              <w:spacing w:before="35" w:line="280" w:lineRule="auto"/>
              <w:ind w:left="475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(утверждён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приказом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Минобразования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 «6» октября 2009 г. № 373);</w:t>
            </w:r>
          </w:p>
          <w:p w:rsidR="007A46EE" w:rsidRDefault="009E1D98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spacing w:before="14" w:line="271" w:lineRule="auto"/>
              <w:ind w:right="223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Минобразования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(Минобрнауки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ноября 2010г. №1241г. Москва «О внесении изменений в ФГОС, утверждённый приказом Минобразования и науки РФ от 06.10.09г. №373»;</w:t>
            </w:r>
          </w:p>
          <w:p w:rsidR="007A46EE" w:rsidRDefault="009E1D98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spacing w:before="28" w:line="273" w:lineRule="auto"/>
              <w:ind w:right="136"/>
              <w:rPr>
                <w:sz w:val="24"/>
              </w:rPr>
            </w:pPr>
            <w:r>
              <w:rPr>
                <w:sz w:val="24"/>
              </w:rPr>
              <w:t>Постановление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Типового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положения об общеобразовательном учреждении» от 19 марта 2</w:t>
            </w:r>
            <w:r>
              <w:rPr>
                <w:sz w:val="24"/>
              </w:rPr>
              <w:t>001 г. N 196 (с изменениями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февраля,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июля</w:t>
            </w:r>
          </w:p>
          <w:p w:rsidR="007A46EE" w:rsidRDefault="009E1D98">
            <w:pPr>
              <w:pStyle w:val="TableParagraph"/>
              <w:spacing w:before="4"/>
              <w:ind w:left="475"/>
              <w:rPr>
                <w:sz w:val="24"/>
              </w:rPr>
            </w:pPr>
            <w:r>
              <w:rPr>
                <w:sz w:val="24"/>
              </w:rPr>
              <w:t>2007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2009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г.);</w:t>
            </w:r>
          </w:p>
          <w:p w:rsidR="007A46EE" w:rsidRDefault="009E1D98">
            <w:pPr>
              <w:pStyle w:val="TableParagraph"/>
              <w:numPr>
                <w:ilvl w:val="0"/>
                <w:numId w:val="8"/>
              </w:numPr>
              <w:tabs>
                <w:tab w:val="left" w:pos="475"/>
              </w:tabs>
              <w:spacing w:before="62" w:line="276" w:lineRule="auto"/>
              <w:ind w:right="141"/>
              <w:rPr>
                <w:sz w:val="24"/>
              </w:rPr>
            </w:pPr>
            <w:r>
              <w:rPr>
                <w:sz w:val="24"/>
              </w:rPr>
              <w:t>Постановление главного государственного санитарного врача РФ от 29 декабря 2010 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 189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утверждении СанПин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2.4.2.2821-10 «Санитарно- эпидемиологические требования к условиям и организации обучения в общеобразовательных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учреждениях»,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(Зарегистрировано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Минюсте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 марта 2011 г. N 19993);</w:t>
            </w:r>
          </w:p>
        </w:tc>
      </w:tr>
    </w:tbl>
    <w:p w:rsidR="007A46EE" w:rsidRDefault="007A46EE">
      <w:pPr>
        <w:pStyle w:val="TableParagraph"/>
        <w:spacing w:line="276" w:lineRule="auto"/>
        <w:rPr>
          <w:sz w:val="24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13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230"/>
      </w:tblGrid>
      <w:tr w:rsidR="007A46EE">
        <w:trPr>
          <w:trHeight w:val="2539"/>
        </w:trPr>
        <w:tc>
          <w:tcPr>
            <w:tcW w:w="2127" w:type="dxa"/>
          </w:tcPr>
          <w:p w:rsidR="007A46EE" w:rsidRDefault="007A46E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230" w:type="dxa"/>
          </w:tcPr>
          <w:p w:rsidR="007A46EE" w:rsidRDefault="009E1D98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</w:tabs>
              <w:spacing w:line="293" w:lineRule="exact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МКОУ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«Метрадинская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СОШ-сад»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</w:t>
            </w:r>
            <w:r>
              <w:rPr>
                <w:spacing w:val="-5"/>
                <w:sz w:val="24"/>
              </w:rPr>
              <w:t>У;</w:t>
            </w:r>
          </w:p>
          <w:p w:rsidR="007A46EE" w:rsidRDefault="009E1D98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</w:tabs>
              <w:spacing w:before="51"/>
              <w:rPr>
                <w:sz w:val="24"/>
              </w:rPr>
            </w:pPr>
            <w:r>
              <w:rPr>
                <w:sz w:val="24"/>
              </w:rPr>
              <w:t>Лицензия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учреждения.</w:t>
            </w:r>
          </w:p>
          <w:p w:rsidR="007A46EE" w:rsidRDefault="009E1D98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</w:tabs>
              <w:spacing w:before="42" w:line="266" w:lineRule="auto"/>
              <w:ind w:right="1933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распорядка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МКОУ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«Метрадинская </w:t>
            </w:r>
            <w:r>
              <w:rPr>
                <w:spacing w:val="-2"/>
                <w:sz w:val="24"/>
              </w:rPr>
              <w:t>СОШ-сад»:</w:t>
            </w:r>
          </w:p>
          <w:p w:rsidR="007A46EE" w:rsidRDefault="009E1D98">
            <w:pPr>
              <w:pStyle w:val="TableParagraph"/>
              <w:numPr>
                <w:ilvl w:val="0"/>
                <w:numId w:val="7"/>
              </w:numPr>
              <w:tabs>
                <w:tab w:val="left" w:pos="475"/>
              </w:tabs>
              <w:spacing w:before="26" w:line="264" w:lineRule="auto"/>
              <w:ind w:right="29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Учебно-методического комплекта «Школа России».</w:t>
            </w:r>
          </w:p>
        </w:tc>
      </w:tr>
      <w:tr w:rsidR="007A46EE">
        <w:trPr>
          <w:trHeight w:val="2966"/>
        </w:trPr>
        <w:tc>
          <w:tcPr>
            <w:tcW w:w="2127" w:type="dxa"/>
          </w:tcPr>
          <w:p w:rsidR="007A46EE" w:rsidRDefault="009E1D98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идеи</w:t>
            </w:r>
          </w:p>
        </w:tc>
        <w:tc>
          <w:tcPr>
            <w:tcW w:w="8230" w:type="dxa"/>
          </w:tcPr>
          <w:p w:rsidR="007A46EE" w:rsidRDefault="009E1D98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</w:tabs>
              <w:spacing w:line="268" w:lineRule="auto"/>
              <w:ind w:right="62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универсальных учебных действий, познания и освоения мира;</w:t>
            </w:r>
          </w:p>
          <w:p w:rsidR="007A46EE" w:rsidRDefault="009E1D98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</w:tabs>
              <w:spacing w:before="18" w:line="268" w:lineRule="auto"/>
              <w:ind w:right="51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духовно-нравственное, социальное, личностное и интеллектуальное развитие;</w:t>
            </w:r>
          </w:p>
          <w:p w:rsidR="007A46EE" w:rsidRDefault="009E1D98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</w:tabs>
              <w:spacing w:before="19" w:line="268" w:lineRule="auto"/>
              <w:ind w:right="169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деятельности, обеспечивающей социальную успешность;</w:t>
            </w:r>
          </w:p>
          <w:p w:rsidR="007A46EE" w:rsidRDefault="009E1D98">
            <w:pPr>
              <w:pStyle w:val="TableParagraph"/>
              <w:numPr>
                <w:ilvl w:val="0"/>
                <w:numId w:val="6"/>
              </w:numPr>
              <w:tabs>
                <w:tab w:val="left" w:pos="475"/>
              </w:tabs>
              <w:spacing w:before="25" w:line="273" w:lineRule="auto"/>
              <w:ind w:right="1578"/>
              <w:rPr>
                <w:sz w:val="24"/>
              </w:rPr>
            </w:pPr>
            <w:r>
              <w:rPr>
                <w:sz w:val="24"/>
              </w:rPr>
              <w:t>Развитие творческих способностей, саморазвитие и самосовершенствование,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здоровья </w:t>
            </w:r>
            <w:r>
              <w:rPr>
                <w:spacing w:val="-2"/>
                <w:sz w:val="24"/>
              </w:rPr>
              <w:t>обучающихся.</w:t>
            </w:r>
          </w:p>
        </w:tc>
      </w:tr>
      <w:tr w:rsidR="007A46EE">
        <w:trPr>
          <w:trHeight w:val="1036"/>
        </w:trPr>
        <w:tc>
          <w:tcPr>
            <w:tcW w:w="2127" w:type="dxa"/>
          </w:tcPr>
          <w:p w:rsidR="007A46EE" w:rsidRDefault="009E1D98">
            <w:pPr>
              <w:pStyle w:val="TableParagraph"/>
              <w:spacing w:line="268" w:lineRule="exact"/>
              <w:ind w:left="614"/>
              <w:rPr>
                <w:sz w:val="24"/>
              </w:rPr>
            </w:pPr>
            <w:r>
              <w:rPr>
                <w:spacing w:val="-2"/>
                <w:sz w:val="24"/>
              </w:rPr>
              <w:t>Заказчик</w:t>
            </w:r>
          </w:p>
          <w:p w:rsidR="007A46EE" w:rsidRDefault="009E1D98">
            <w:pPr>
              <w:pStyle w:val="TableParagraph"/>
              <w:spacing w:before="238"/>
              <w:ind w:left="489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8230" w:type="dxa"/>
          </w:tcPr>
          <w:p w:rsidR="007A46EE" w:rsidRDefault="009E1D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Отдел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Цумадинского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района;</w:t>
            </w:r>
          </w:p>
          <w:p w:rsidR="007A46EE" w:rsidRDefault="009E1D98">
            <w:pPr>
              <w:pStyle w:val="TableParagraph"/>
              <w:spacing w:before="238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МКОУ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</w:t>
            </w:r>
            <w:r>
              <w:rPr>
                <w:sz w:val="24"/>
              </w:rPr>
              <w:t>етрадинская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СОШ-</w:t>
            </w:r>
            <w:r>
              <w:rPr>
                <w:spacing w:val="-2"/>
                <w:sz w:val="24"/>
              </w:rPr>
              <w:t>сад»».</w:t>
            </w:r>
          </w:p>
        </w:tc>
      </w:tr>
      <w:tr w:rsidR="007A46EE">
        <w:trPr>
          <w:trHeight w:val="2587"/>
        </w:trPr>
        <w:tc>
          <w:tcPr>
            <w:tcW w:w="2127" w:type="dxa"/>
          </w:tcPr>
          <w:p w:rsidR="007A46EE" w:rsidRDefault="009E1D98">
            <w:pPr>
              <w:pStyle w:val="TableParagraph"/>
              <w:spacing w:line="268" w:lineRule="exact"/>
              <w:ind w:left="96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</w:t>
            </w:r>
          </w:p>
          <w:p w:rsidR="007A46EE" w:rsidRDefault="009E1D98">
            <w:pPr>
              <w:pStyle w:val="TableParagraph"/>
              <w:spacing w:before="228" w:line="451" w:lineRule="auto"/>
              <w:ind w:left="103" w:right="7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разработчиков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8230" w:type="dxa"/>
          </w:tcPr>
          <w:p w:rsidR="007A46EE" w:rsidRDefault="009E1D98">
            <w:pPr>
              <w:pStyle w:val="TableParagraph"/>
              <w:spacing w:line="268" w:lineRule="exact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Абдусаламов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Ш.А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i/>
                <w:sz w:val="24"/>
              </w:rPr>
              <w:t>директор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МКОУ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«Метрадинская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СОШ-</w:t>
            </w:r>
            <w:r>
              <w:rPr>
                <w:i/>
                <w:spacing w:val="-2"/>
                <w:sz w:val="24"/>
              </w:rPr>
              <w:t>сад».</w:t>
            </w:r>
          </w:p>
          <w:p w:rsidR="007A46EE" w:rsidRDefault="009E1D98">
            <w:pPr>
              <w:pStyle w:val="TableParagraph"/>
              <w:spacing w:before="228" w:line="451" w:lineRule="auto"/>
              <w:ind w:right="39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Дибиров М.Г.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зам. директора по УВР </w:t>
            </w:r>
            <w:r>
              <w:rPr>
                <w:sz w:val="24"/>
              </w:rPr>
              <w:t>Лабазанов С.М</w:t>
            </w:r>
            <w:r>
              <w:rPr>
                <w:i/>
                <w:sz w:val="24"/>
              </w:rPr>
              <w:t xml:space="preserve">. </w:t>
            </w:r>
            <w:r>
              <w:rPr>
                <w:sz w:val="24"/>
              </w:rPr>
              <w:t>– руководитель МО начальных классов</w:t>
            </w:r>
          </w:p>
        </w:tc>
      </w:tr>
      <w:tr w:rsidR="007A46EE">
        <w:trPr>
          <w:trHeight w:val="1857"/>
        </w:trPr>
        <w:tc>
          <w:tcPr>
            <w:tcW w:w="2127" w:type="dxa"/>
          </w:tcPr>
          <w:p w:rsidR="007A46EE" w:rsidRDefault="009E1D98">
            <w:pPr>
              <w:pStyle w:val="TableParagraph"/>
              <w:spacing w:line="446" w:lineRule="auto"/>
              <w:ind w:left="91" w:right="7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Стратегическая цель</w:t>
            </w:r>
          </w:p>
          <w:p w:rsidR="007A46EE" w:rsidRDefault="009E1D98">
            <w:pPr>
              <w:pStyle w:val="TableParagraph"/>
              <w:spacing w:line="272" w:lineRule="exact"/>
              <w:ind w:left="91" w:right="7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8230" w:type="dxa"/>
          </w:tcPr>
          <w:p w:rsidR="007A46EE" w:rsidRDefault="009E1D9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для:</w:t>
            </w:r>
          </w:p>
          <w:p w:rsidR="007A46EE" w:rsidRDefault="009E1D98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</w:tabs>
              <w:spacing w:before="235" w:line="268" w:lineRule="auto"/>
              <w:ind w:right="927"/>
              <w:rPr>
                <w:sz w:val="24"/>
              </w:rPr>
            </w:pPr>
            <w:r>
              <w:rPr>
                <w:sz w:val="24"/>
              </w:rPr>
              <w:t>охраны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 обеспечение их эмоционального благополучия;</w:t>
            </w:r>
          </w:p>
          <w:p w:rsidR="007A46EE" w:rsidRDefault="009E1D98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</w:tabs>
              <w:spacing w:before="19"/>
              <w:rPr>
                <w:sz w:val="24"/>
              </w:rPr>
            </w:pPr>
            <w:r>
              <w:rPr>
                <w:sz w:val="24"/>
              </w:rPr>
              <w:t>сохранения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индивидуальности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ребенка;</w:t>
            </w:r>
          </w:p>
          <w:p w:rsidR="007A46EE" w:rsidRDefault="009E1D98">
            <w:pPr>
              <w:pStyle w:val="TableParagraph"/>
              <w:numPr>
                <w:ilvl w:val="0"/>
                <w:numId w:val="5"/>
              </w:numPr>
              <w:tabs>
                <w:tab w:val="left" w:pos="475"/>
              </w:tabs>
              <w:spacing w:before="52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отношений 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миром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собой.</w:t>
            </w:r>
          </w:p>
        </w:tc>
      </w:tr>
      <w:tr w:rsidR="007A46EE">
        <w:trPr>
          <w:trHeight w:val="3283"/>
        </w:trPr>
        <w:tc>
          <w:tcPr>
            <w:tcW w:w="2127" w:type="dxa"/>
          </w:tcPr>
          <w:p w:rsidR="007A46EE" w:rsidRDefault="009E1D98">
            <w:pPr>
              <w:pStyle w:val="TableParagraph"/>
              <w:spacing w:line="451" w:lineRule="auto"/>
              <w:ind w:left="489" w:firstLine="22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Задачи </w:t>
            </w:r>
            <w:r>
              <w:rPr>
                <w:spacing w:val="-4"/>
                <w:sz w:val="24"/>
              </w:rPr>
              <w:t>программы</w:t>
            </w:r>
          </w:p>
        </w:tc>
        <w:tc>
          <w:tcPr>
            <w:tcW w:w="8230" w:type="dxa"/>
          </w:tcPr>
          <w:p w:rsidR="007A46EE" w:rsidRDefault="009E1D98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</w:tabs>
              <w:spacing w:line="268" w:lineRule="auto"/>
              <w:ind w:right="201"/>
              <w:jc w:val="both"/>
              <w:rPr>
                <w:sz w:val="24"/>
              </w:rPr>
            </w:pPr>
            <w:r>
              <w:rPr>
                <w:sz w:val="24"/>
              </w:rPr>
              <w:t>сохранить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укрепить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безопасность учащихся, обеспечить их эмоциональное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благополучие;</w:t>
            </w:r>
          </w:p>
          <w:p w:rsidR="007A46EE" w:rsidRDefault="009E1D98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</w:tabs>
              <w:spacing w:before="18" w:line="271" w:lineRule="auto"/>
              <w:ind w:right="1870"/>
              <w:jc w:val="both"/>
              <w:rPr>
                <w:sz w:val="24"/>
              </w:rPr>
            </w:pPr>
            <w:r>
              <w:rPr>
                <w:sz w:val="24"/>
              </w:rPr>
              <w:t>развить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 индивидуальных особенностей; сохранить и поддержать индивидуальность каждого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реб</w:t>
            </w:r>
            <w:r>
              <w:rPr>
                <w:sz w:val="24"/>
              </w:rPr>
              <w:t>енка;</w:t>
            </w:r>
          </w:p>
          <w:p w:rsidR="007A46EE" w:rsidRDefault="009E1D98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</w:tabs>
              <w:spacing w:before="18" w:line="271" w:lineRule="auto"/>
              <w:ind w:right="872"/>
              <w:rPr>
                <w:sz w:val="24"/>
              </w:rPr>
            </w:pPr>
            <w:r>
              <w:rPr>
                <w:sz w:val="24"/>
              </w:rPr>
              <w:t>сформировать у младших школьников основы теоретического и практического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сознания;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осуществления различных видов деятельности;</w:t>
            </w:r>
          </w:p>
          <w:p w:rsidR="007A46EE" w:rsidRDefault="009E1D98">
            <w:pPr>
              <w:pStyle w:val="TableParagraph"/>
              <w:numPr>
                <w:ilvl w:val="0"/>
                <w:numId w:val="4"/>
              </w:numPr>
              <w:tabs>
                <w:tab w:val="left" w:pos="475"/>
              </w:tabs>
              <w:spacing w:before="19" w:line="276" w:lineRule="auto"/>
              <w:ind w:right="223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обеспечивающие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успешное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образование на данной ступени;</w:t>
            </w:r>
          </w:p>
        </w:tc>
      </w:tr>
    </w:tbl>
    <w:p w:rsidR="007A46EE" w:rsidRDefault="007A46EE">
      <w:pPr>
        <w:pStyle w:val="TableParagraph"/>
        <w:spacing w:line="276" w:lineRule="auto"/>
        <w:rPr>
          <w:sz w:val="24"/>
        </w:rPr>
        <w:sectPr w:rsidR="007A46EE">
          <w:pgSz w:w="11910" w:h="16840"/>
          <w:pgMar w:top="960" w:right="425" w:bottom="280" w:left="708" w:header="569" w:footer="0" w:gutter="0"/>
          <w:cols w:space="720"/>
        </w:sectPr>
      </w:pPr>
    </w:p>
    <w:p w:rsidR="007A46EE" w:rsidRDefault="007A46EE">
      <w:pPr>
        <w:pStyle w:val="a3"/>
        <w:spacing w:before="13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230"/>
      </w:tblGrid>
      <w:tr w:rsidR="007A46EE">
        <w:trPr>
          <w:trHeight w:val="2275"/>
        </w:trPr>
        <w:tc>
          <w:tcPr>
            <w:tcW w:w="2127" w:type="dxa"/>
          </w:tcPr>
          <w:p w:rsidR="007A46EE" w:rsidRDefault="007A46EE">
            <w:pPr>
              <w:pStyle w:val="TableParagraph"/>
              <w:ind w:left="0"/>
            </w:pPr>
          </w:p>
        </w:tc>
        <w:tc>
          <w:tcPr>
            <w:tcW w:w="8230" w:type="dxa"/>
          </w:tcPr>
          <w:p w:rsidR="007A46EE" w:rsidRDefault="009E1D98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</w:tabs>
              <w:spacing w:line="271" w:lineRule="auto"/>
              <w:ind w:right="253"/>
              <w:rPr>
                <w:sz w:val="24"/>
              </w:rPr>
            </w:pPr>
            <w:r>
              <w:rPr>
                <w:sz w:val="24"/>
              </w:rPr>
              <w:t>помочь школьникам овладеть основами грамотности в различных ее проявлениях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(учебной,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двигательной,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 гражданской, визуально-художественной, языковой, математической, естественнонаучной,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технологической);</w:t>
            </w:r>
          </w:p>
          <w:p w:rsidR="007A46EE" w:rsidRDefault="009E1D98">
            <w:pPr>
              <w:pStyle w:val="TableParagraph"/>
              <w:numPr>
                <w:ilvl w:val="0"/>
                <w:numId w:val="3"/>
              </w:numPr>
              <w:tabs>
                <w:tab w:val="left" w:pos="475"/>
              </w:tabs>
              <w:spacing w:before="15" w:line="316" w:lineRule="exact"/>
              <w:ind w:right="167"/>
              <w:rPr>
                <w:sz w:val="24"/>
              </w:rPr>
            </w:pPr>
            <w:r>
              <w:rPr>
                <w:sz w:val="24"/>
              </w:rPr>
              <w:t>дать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приобрести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ощущать себя субъектом отношений с людьми, с миром и с собой, способным к самореализации в образовательных и других видах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7A46EE">
        <w:trPr>
          <w:trHeight w:val="1152"/>
        </w:trPr>
        <w:tc>
          <w:tcPr>
            <w:tcW w:w="2127" w:type="dxa"/>
          </w:tcPr>
          <w:p w:rsidR="007A46EE" w:rsidRDefault="009E1D98">
            <w:pPr>
              <w:pStyle w:val="TableParagraph"/>
              <w:spacing w:line="276" w:lineRule="auto"/>
              <w:ind w:left="479" w:firstLine="14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Главный </w:t>
            </w:r>
            <w:r>
              <w:rPr>
                <w:spacing w:val="-4"/>
                <w:sz w:val="24"/>
              </w:rPr>
              <w:t xml:space="preserve">ожидаемый </w:t>
            </w:r>
            <w:r>
              <w:rPr>
                <w:spacing w:val="-2"/>
                <w:sz w:val="24"/>
              </w:rPr>
              <w:t>результат</w:t>
            </w:r>
          </w:p>
        </w:tc>
        <w:tc>
          <w:tcPr>
            <w:tcW w:w="8230" w:type="dxa"/>
          </w:tcPr>
          <w:p w:rsidR="007A46EE" w:rsidRDefault="009E1D98">
            <w:pPr>
              <w:pStyle w:val="TableParagraph"/>
              <w:spacing w:line="276" w:lineRule="auto"/>
              <w:ind w:right="17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универсальных учебных действий, познания и освоения мира.</w:t>
            </w:r>
          </w:p>
        </w:tc>
      </w:tr>
      <w:tr w:rsidR="007A46EE">
        <w:trPr>
          <w:trHeight w:val="1785"/>
        </w:trPr>
        <w:tc>
          <w:tcPr>
            <w:tcW w:w="2127" w:type="dxa"/>
          </w:tcPr>
          <w:p w:rsidR="007A46EE" w:rsidRDefault="009E1D98">
            <w:pPr>
              <w:pStyle w:val="TableParagraph"/>
              <w:spacing w:line="276" w:lineRule="auto"/>
              <w:ind w:left="379" w:right="360" w:firstLine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Система организации </w:t>
            </w:r>
            <w:r>
              <w:rPr>
                <w:sz w:val="24"/>
              </w:rPr>
              <w:t xml:space="preserve">контроля за </w:t>
            </w:r>
            <w:r>
              <w:rPr>
                <w:spacing w:val="-4"/>
                <w:sz w:val="24"/>
              </w:rPr>
              <w:t xml:space="preserve">выполнением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8230" w:type="dxa"/>
          </w:tcPr>
          <w:p w:rsidR="007A46EE" w:rsidRDefault="009E1D98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>Постоянный контроль за выполнением программы осуществляет общее собрание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администрация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родительская общественность.</w:t>
            </w:r>
          </w:p>
        </w:tc>
      </w:tr>
    </w:tbl>
    <w:p w:rsidR="007A46EE" w:rsidRDefault="007A46EE">
      <w:pPr>
        <w:pStyle w:val="a3"/>
        <w:spacing w:before="4"/>
        <w:ind w:left="0"/>
        <w:jc w:val="left"/>
        <w:rPr>
          <w:b/>
          <w:sz w:val="24"/>
        </w:rPr>
      </w:pPr>
    </w:p>
    <w:p w:rsidR="007A46EE" w:rsidRDefault="009E1D98">
      <w:pPr>
        <w:ind w:left="425"/>
        <w:rPr>
          <w:b/>
          <w:sz w:val="24"/>
        </w:rPr>
      </w:pPr>
      <w:r>
        <w:rPr>
          <w:b/>
          <w:sz w:val="24"/>
        </w:rPr>
        <w:t>СТРУКТУРА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СРЕДЫ</w:t>
      </w:r>
    </w:p>
    <w:p w:rsidR="007A46EE" w:rsidRDefault="007A46EE">
      <w:pPr>
        <w:pStyle w:val="a3"/>
        <w:spacing w:before="34"/>
        <w:ind w:left="0"/>
        <w:jc w:val="left"/>
        <w:rPr>
          <w:b/>
          <w:sz w:val="24"/>
        </w:rPr>
      </w:pPr>
    </w:p>
    <w:p w:rsidR="007A46EE" w:rsidRDefault="009E1D98">
      <w:pPr>
        <w:spacing w:before="1"/>
        <w:ind w:left="425"/>
        <w:rPr>
          <w:sz w:val="24"/>
        </w:rPr>
      </w:pPr>
      <w:r>
        <w:rPr>
          <w:sz w:val="24"/>
        </w:rPr>
        <w:t>Основой</w:t>
      </w:r>
      <w:r>
        <w:rPr>
          <w:spacing w:val="-7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8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1"/>
          <w:sz w:val="24"/>
        </w:rPr>
        <w:t xml:space="preserve"> </w:t>
      </w:r>
      <w:r>
        <w:rPr>
          <w:sz w:val="24"/>
        </w:rPr>
        <w:t>3-х</w:t>
      </w:r>
      <w:r>
        <w:rPr>
          <w:spacing w:val="-10"/>
          <w:sz w:val="24"/>
        </w:rPr>
        <w:t xml:space="preserve"> </w:t>
      </w:r>
      <w:r>
        <w:rPr>
          <w:sz w:val="24"/>
        </w:rPr>
        <w:t>ступенчатая</w:t>
      </w:r>
      <w:r>
        <w:rPr>
          <w:spacing w:val="-3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обучения:</w:t>
      </w:r>
    </w:p>
    <w:p w:rsidR="007A46EE" w:rsidRDefault="007A46EE">
      <w:pPr>
        <w:pStyle w:val="a3"/>
        <w:spacing w:before="9"/>
        <w:ind w:left="0"/>
        <w:jc w:val="left"/>
        <w:rPr>
          <w:sz w:val="24"/>
        </w:rPr>
      </w:pPr>
    </w:p>
    <w:p w:rsidR="007A46EE" w:rsidRDefault="009E1D98">
      <w:pPr>
        <w:pStyle w:val="a5"/>
        <w:numPr>
          <w:ilvl w:val="0"/>
          <w:numId w:val="2"/>
        </w:numPr>
        <w:tabs>
          <w:tab w:val="left" w:pos="1273"/>
        </w:tabs>
        <w:spacing w:line="275" w:lineRule="exact"/>
        <w:ind w:left="1273" w:hanging="128"/>
        <w:jc w:val="left"/>
        <w:rPr>
          <w:b/>
          <w:sz w:val="24"/>
        </w:rPr>
      </w:pPr>
      <w:r>
        <w:rPr>
          <w:b/>
          <w:sz w:val="24"/>
        </w:rPr>
        <w:t>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ступень.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Начальная</w:t>
      </w:r>
      <w:r>
        <w:rPr>
          <w:b/>
          <w:spacing w:val="3"/>
          <w:sz w:val="24"/>
        </w:rPr>
        <w:t xml:space="preserve"> </w:t>
      </w:r>
      <w:r>
        <w:rPr>
          <w:b/>
          <w:spacing w:val="-2"/>
          <w:sz w:val="24"/>
        </w:rPr>
        <w:t>школа.</w:t>
      </w:r>
    </w:p>
    <w:p w:rsidR="007A46EE" w:rsidRDefault="009E1D98">
      <w:pPr>
        <w:pStyle w:val="a5"/>
        <w:numPr>
          <w:ilvl w:val="0"/>
          <w:numId w:val="1"/>
        </w:numPr>
        <w:tabs>
          <w:tab w:val="left" w:pos="625"/>
        </w:tabs>
        <w:spacing w:line="275" w:lineRule="exact"/>
        <w:ind w:left="625" w:hanging="200"/>
        <w:rPr>
          <w:sz w:val="24"/>
        </w:rPr>
      </w:pPr>
      <w:r>
        <w:rPr>
          <w:sz w:val="24"/>
        </w:rPr>
        <w:t>летний</w:t>
      </w:r>
      <w:r>
        <w:rPr>
          <w:spacing w:val="-14"/>
          <w:sz w:val="24"/>
        </w:rPr>
        <w:t xml:space="preserve"> </w:t>
      </w:r>
      <w:r>
        <w:rPr>
          <w:sz w:val="24"/>
        </w:rPr>
        <w:t>нормативный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1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начально</w:t>
      </w:r>
      <w:r>
        <w:rPr>
          <w:sz w:val="24"/>
        </w:rPr>
        <w:t>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7A46EE" w:rsidRDefault="009E1D98">
      <w:pPr>
        <w:pStyle w:val="a5"/>
        <w:numPr>
          <w:ilvl w:val="1"/>
          <w:numId w:val="1"/>
        </w:numPr>
        <w:tabs>
          <w:tab w:val="left" w:pos="1273"/>
        </w:tabs>
        <w:spacing w:before="247" w:line="275" w:lineRule="exact"/>
        <w:ind w:left="1273" w:hanging="128"/>
        <w:jc w:val="left"/>
        <w:rPr>
          <w:b/>
          <w:sz w:val="24"/>
        </w:rPr>
      </w:pPr>
      <w:r>
        <w:rPr>
          <w:b/>
          <w:sz w:val="24"/>
        </w:rPr>
        <w:t>II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ступень.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(средняя)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школа.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5-9-е</w:t>
      </w:r>
      <w:r>
        <w:rPr>
          <w:b/>
          <w:spacing w:val="-15"/>
          <w:sz w:val="24"/>
        </w:rPr>
        <w:t xml:space="preserve"> </w:t>
      </w:r>
      <w:r>
        <w:rPr>
          <w:b/>
          <w:spacing w:val="-2"/>
          <w:sz w:val="24"/>
        </w:rPr>
        <w:t>классы.</w:t>
      </w:r>
    </w:p>
    <w:p w:rsidR="007A46EE" w:rsidRDefault="009E1D98">
      <w:pPr>
        <w:pStyle w:val="a5"/>
        <w:numPr>
          <w:ilvl w:val="0"/>
          <w:numId w:val="1"/>
        </w:numPr>
        <w:tabs>
          <w:tab w:val="left" w:pos="625"/>
        </w:tabs>
        <w:spacing w:line="275" w:lineRule="exact"/>
        <w:ind w:left="625" w:hanging="200"/>
        <w:rPr>
          <w:sz w:val="24"/>
        </w:rPr>
      </w:pPr>
      <w:r>
        <w:rPr>
          <w:sz w:val="24"/>
        </w:rPr>
        <w:t>летний</w:t>
      </w:r>
      <w:r>
        <w:rPr>
          <w:spacing w:val="-12"/>
          <w:sz w:val="24"/>
        </w:rPr>
        <w:t xml:space="preserve"> </w:t>
      </w:r>
      <w:r>
        <w:rPr>
          <w:sz w:val="24"/>
        </w:rPr>
        <w:t>нормативный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8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7A46EE" w:rsidRDefault="009E1D98">
      <w:pPr>
        <w:pStyle w:val="a5"/>
        <w:numPr>
          <w:ilvl w:val="1"/>
          <w:numId w:val="1"/>
        </w:numPr>
        <w:tabs>
          <w:tab w:val="left" w:pos="1273"/>
        </w:tabs>
        <w:spacing w:before="243" w:line="272" w:lineRule="exact"/>
        <w:ind w:left="1273" w:hanging="128"/>
        <w:jc w:val="left"/>
        <w:rPr>
          <w:b/>
          <w:sz w:val="24"/>
        </w:rPr>
      </w:pPr>
      <w:r>
        <w:rPr>
          <w:b/>
          <w:sz w:val="24"/>
        </w:rPr>
        <w:t>III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ступень.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Старшая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школа.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10-11-е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классы.</w:t>
      </w:r>
    </w:p>
    <w:p w:rsidR="007A46EE" w:rsidRDefault="009E1D98">
      <w:pPr>
        <w:spacing w:line="276" w:lineRule="auto"/>
        <w:ind w:left="425"/>
        <w:rPr>
          <w:sz w:val="24"/>
        </w:rPr>
      </w:pPr>
      <w:r>
        <w:rPr>
          <w:sz w:val="24"/>
        </w:rPr>
        <w:t>2-летний</w:t>
      </w:r>
      <w:r>
        <w:rPr>
          <w:spacing w:val="34"/>
          <w:sz w:val="24"/>
        </w:rPr>
        <w:t xml:space="preserve"> </w:t>
      </w:r>
      <w:r>
        <w:rPr>
          <w:sz w:val="24"/>
        </w:rPr>
        <w:t>нормативный</w:t>
      </w:r>
      <w:r>
        <w:rPr>
          <w:spacing w:val="34"/>
          <w:sz w:val="24"/>
        </w:rPr>
        <w:t xml:space="preserve"> </w:t>
      </w:r>
      <w:r>
        <w:rPr>
          <w:sz w:val="24"/>
        </w:rPr>
        <w:t>срок</w:t>
      </w:r>
      <w:r>
        <w:rPr>
          <w:spacing w:val="36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3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39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37"/>
          <w:sz w:val="24"/>
        </w:rPr>
        <w:t xml:space="preserve"> </w:t>
      </w:r>
      <w:r>
        <w:rPr>
          <w:sz w:val="24"/>
        </w:rPr>
        <w:t>(полного)</w:t>
      </w:r>
      <w:r>
        <w:rPr>
          <w:spacing w:val="35"/>
          <w:sz w:val="24"/>
        </w:rPr>
        <w:t xml:space="preserve"> </w:t>
      </w:r>
      <w:r>
        <w:rPr>
          <w:sz w:val="24"/>
        </w:rPr>
        <w:t>общего образования; классы профильного обучения: обработка цифровой информации</w:t>
      </w:r>
    </w:p>
    <w:p w:rsidR="007A46EE" w:rsidRDefault="009E1D98">
      <w:pPr>
        <w:spacing w:before="207"/>
        <w:ind w:left="425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контингента</w:t>
      </w:r>
      <w:r>
        <w:rPr>
          <w:b/>
          <w:spacing w:val="-14"/>
          <w:sz w:val="24"/>
        </w:rPr>
        <w:t xml:space="preserve"> </w:t>
      </w:r>
      <w:r>
        <w:rPr>
          <w:b/>
          <w:spacing w:val="-2"/>
          <w:sz w:val="24"/>
        </w:rPr>
        <w:t>обучающихся</w:t>
      </w:r>
    </w:p>
    <w:p w:rsidR="007A46EE" w:rsidRDefault="007A46EE">
      <w:pPr>
        <w:pStyle w:val="a3"/>
        <w:spacing w:before="20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1"/>
        <w:gridCol w:w="2170"/>
        <w:gridCol w:w="2002"/>
        <w:gridCol w:w="2208"/>
        <w:gridCol w:w="1108"/>
      </w:tblGrid>
      <w:tr w:rsidR="007A46EE">
        <w:trPr>
          <w:trHeight w:val="830"/>
        </w:trPr>
        <w:tc>
          <w:tcPr>
            <w:tcW w:w="2751" w:type="dxa"/>
          </w:tcPr>
          <w:p w:rsidR="007A46EE" w:rsidRDefault="009E1D98">
            <w:pPr>
              <w:pStyle w:val="TableParagraph"/>
              <w:spacing w:line="276" w:lineRule="auto"/>
              <w:ind w:left="691" w:right="551" w:firstLine="1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Структура </w:t>
            </w:r>
            <w:r>
              <w:rPr>
                <w:b/>
                <w:spacing w:val="-4"/>
                <w:sz w:val="24"/>
              </w:rPr>
              <w:t>контингента</w:t>
            </w:r>
          </w:p>
        </w:tc>
        <w:tc>
          <w:tcPr>
            <w:tcW w:w="2170" w:type="dxa"/>
          </w:tcPr>
          <w:p w:rsidR="007A46EE" w:rsidRDefault="009E1D98">
            <w:pPr>
              <w:pStyle w:val="TableParagraph"/>
              <w:spacing w:line="276" w:lineRule="auto"/>
              <w:ind w:left="418" w:right="130" w:hanging="2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Начальное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общее образование</w:t>
            </w:r>
          </w:p>
        </w:tc>
        <w:tc>
          <w:tcPr>
            <w:tcW w:w="2002" w:type="dxa"/>
          </w:tcPr>
          <w:p w:rsidR="007A46EE" w:rsidRDefault="009E1D98">
            <w:pPr>
              <w:pStyle w:val="TableParagraph"/>
              <w:spacing w:line="276" w:lineRule="auto"/>
              <w:ind w:left="336" w:right="116" w:hanging="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Основное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общее образование</w:t>
            </w:r>
          </w:p>
        </w:tc>
        <w:tc>
          <w:tcPr>
            <w:tcW w:w="2208" w:type="dxa"/>
          </w:tcPr>
          <w:p w:rsidR="007A46EE" w:rsidRDefault="009E1D98">
            <w:pPr>
              <w:pStyle w:val="TableParagraph"/>
              <w:spacing w:line="276" w:lineRule="auto"/>
              <w:ind w:left="78" w:right="72" w:firstLine="9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Среднее (полное) </w:t>
            </w:r>
            <w:r>
              <w:rPr>
                <w:b/>
                <w:spacing w:val="-2"/>
                <w:sz w:val="24"/>
              </w:rPr>
              <w:t>общее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образование</w:t>
            </w:r>
          </w:p>
        </w:tc>
        <w:tc>
          <w:tcPr>
            <w:tcW w:w="1108" w:type="dxa"/>
          </w:tcPr>
          <w:p w:rsidR="007A46EE" w:rsidRDefault="009E1D98">
            <w:pPr>
              <w:pStyle w:val="TableParagraph"/>
              <w:spacing w:before="150"/>
              <w:ind w:left="25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</w:tr>
      <w:tr w:rsidR="007A46EE">
        <w:trPr>
          <w:trHeight w:val="835"/>
        </w:trPr>
        <w:tc>
          <w:tcPr>
            <w:tcW w:w="2751" w:type="dxa"/>
          </w:tcPr>
          <w:p w:rsidR="007A46EE" w:rsidRDefault="009E1D98">
            <w:pPr>
              <w:pStyle w:val="TableParagraph"/>
              <w:spacing w:line="280" w:lineRule="auto"/>
              <w:ind w:left="47" w:right="5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pacing w:val="-4"/>
                <w:sz w:val="24"/>
              </w:rPr>
              <w:t>обучающихся</w:t>
            </w:r>
          </w:p>
        </w:tc>
        <w:tc>
          <w:tcPr>
            <w:tcW w:w="2170" w:type="dxa"/>
          </w:tcPr>
          <w:p w:rsidR="007A46EE" w:rsidRDefault="009E1D98">
            <w:pPr>
              <w:pStyle w:val="TableParagraph"/>
              <w:spacing w:before="145"/>
              <w:ind w:left="35" w:right="1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002" w:type="dxa"/>
          </w:tcPr>
          <w:p w:rsidR="007A46EE" w:rsidRDefault="007A46EE">
            <w:pPr>
              <w:pStyle w:val="TableParagraph"/>
              <w:ind w:left="0"/>
            </w:pPr>
          </w:p>
        </w:tc>
        <w:tc>
          <w:tcPr>
            <w:tcW w:w="2208" w:type="dxa"/>
          </w:tcPr>
          <w:p w:rsidR="007A46EE" w:rsidRDefault="007A46EE">
            <w:pPr>
              <w:pStyle w:val="TableParagraph"/>
              <w:ind w:left="0"/>
            </w:pPr>
          </w:p>
        </w:tc>
        <w:tc>
          <w:tcPr>
            <w:tcW w:w="1108" w:type="dxa"/>
          </w:tcPr>
          <w:p w:rsidR="007A46EE" w:rsidRDefault="007A46EE">
            <w:pPr>
              <w:pStyle w:val="TableParagraph"/>
              <w:ind w:left="0"/>
            </w:pPr>
          </w:p>
        </w:tc>
      </w:tr>
      <w:tr w:rsidR="007A46EE">
        <w:trPr>
          <w:trHeight w:val="834"/>
        </w:trPr>
        <w:tc>
          <w:tcPr>
            <w:tcW w:w="2751" w:type="dxa"/>
          </w:tcPr>
          <w:p w:rsidR="007A46EE" w:rsidRDefault="009E1D98">
            <w:pPr>
              <w:pStyle w:val="TableParagraph"/>
              <w:spacing w:line="276" w:lineRule="auto"/>
              <w:ind w:left="47" w:right="551"/>
              <w:rPr>
                <w:sz w:val="24"/>
              </w:rPr>
            </w:pPr>
            <w:r>
              <w:rPr>
                <w:sz w:val="24"/>
              </w:rPr>
              <w:t>Общее количество классов,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2170" w:type="dxa"/>
          </w:tcPr>
          <w:p w:rsidR="007A46EE" w:rsidRDefault="009E1D98">
            <w:pPr>
              <w:pStyle w:val="TableParagraph"/>
              <w:spacing w:before="145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02" w:type="dxa"/>
          </w:tcPr>
          <w:p w:rsidR="007A46EE" w:rsidRDefault="007A46EE">
            <w:pPr>
              <w:pStyle w:val="TableParagraph"/>
              <w:ind w:left="0"/>
            </w:pPr>
          </w:p>
        </w:tc>
        <w:tc>
          <w:tcPr>
            <w:tcW w:w="2208" w:type="dxa"/>
          </w:tcPr>
          <w:p w:rsidR="007A46EE" w:rsidRDefault="007A46EE">
            <w:pPr>
              <w:pStyle w:val="TableParagraph"/>
              <w:ind w:left="0"/>
            </w:pPr>
          </w:p>
        </w:tc>
        <w:tc>
          <w:tcPr>
            <w:tcW w:w="1108" w:type="dxa"/>
          </w:tcPr>
          <w:p w:rsidR="007A46EE" w:rsidRDefault="007A46EE">
            <w:pPr>
              <w:pStyle w:val="TableParagraph"/>
              <w:ind w:left="0"/>
            </w:pPr>
          </w:p>
        </w:tc>
      </w:tr>
      <w:tr w:rsidR="007A46EE">
        <w:trPr>
          <w:trHeight w:val="513"/>
        </w:trPr>
        <w:tc>
          <w:tcPr>
            <w:tcW w:w="2751" w:type="dxa"/>
          </w:tcPr>
          <w:p w:rsidR="007A46EE" w:rsidRDefault="009E1D98">
            <w:pPr>
              <w:pStyle w:val="TableParagraph"/>
              <w:spacing w:line="268" w:lineRule="exact"/>
              <w:ind w:left="4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общеобразовательных</w:t>
            </w:r>
          </w:p>
        </w:tc>
        <w:tc>
          <w:tcPr>
            <w:tcW w:w="2170" w:type="dxa"/>
          </w:tcPr>
          <w:p w:rsidR="007A46EE" w:rsidRDefault="009E1D98">
            <w:pPr>
              <w:pStyle w:val="TableParagraph"/>
              <w:spacing w:line="268" w:lineRule="exact"/>
              <w:ind w:left="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02" w:type="dxa"/>
          </w:tcPr>
          <w:p w:rsidR="007A46EE" w:rsidRDefault="007A46EE">
            <w:pPr>
              <w:pStyle w:val="TableParagraph"/>
              <w:ind w:left="0"/>
            </w:pPr>
          </w:p>
        </w:tc>
        <w:tc>
          <w:tcPr>
            <w:tcW w:w="2208" w:type="dxa"/>
          </w:tcPr>
          <w:p w:rsidR="007A46EE" w:rsidRDefault="007A46EE">
            <w:pPr>
              <w:pStyle w:val="TableParagraph"/>
              <w:ind w:left="0"/>
            </w:pPr>
          </w:p>
        </w:tc>
        <w:tc>
          <w:tcPr>
            <w:tcW w:w="1108" w:type="dxa"/>
          </w:tcPr>
          <w:p w:rsidR="007A46EE" w:rsidRDefault="007A46EE">
            <w:pPr>
              <w:pStyle w:val="TableParagraph"/>
              <w:ind w:left="0"/>
            </w:pPr>
          </w:p>
        </w:tc>
      </w:tr>
      <w:tr w:rsidR="007A46EE">
        <w:trPr>
          <w:trHeight w:val="518"/>
        </w:trPr>
        <w:tc>
          <w:tcPr>
            <w:tcW w:w="2751" w:type="dxa"/>
          </w:tcPr>
          <w:p w:rsidR="007A46EE" w:rsidRDefault="009E1D98">
            <w:pPr>
              <w:pStyle w:val="TableParagraph"/>
              <w:spacing w:line="273" w:lineRule="exact"/>
              <w:ind w:left="4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профильных</w:t>
            </w:r>
          </w:p>
        </w:tc>
        <w:tc>
          <w:tcPr>
            <w:tcW w:w="2170" w:type="dxa"/>
          </w:tcPr>
          <w:p w:rsidR="007A46EE" w:rsidRDefault="009E1D98">
            <w:pPr>
              <w:pStyle w:val="TableParagraph"/>
              <w:spacing w:line="273" w:lineRule="exact"/>
              <w:ind w:left="35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002" w:type="dxa"/>
          </w:tcPr>
          <w:p w:rsidR="007A46EE" w:rsidRDefault="007A46EE">
            <w:pPr>
              <w:pStyle w:val="TableParagraph"/>
              <w:ind w:left="0"/>
            </w:pPr>
          </w:p>
        </w:tc>
        <w:tc>
          <w:tcPr>
            <w:tcW w:w="2208" w:type="dxa"/>
          </w:tcPr>
          <w:p w:rsidR="007A46EE" w:rsidRDefault="007A46EE">
            <w:pPr>
              <w:pStyle w:val="TableParagraph"/>
              <w:ind w:left="0"/>
            </w:pPr>
          </w:p>
        </w:tc>
        <w:tc>
          <w:tcPr>
            <w:tcW w:w="1108" w:type="dxa"/>
          </w:tcPr>
          <w:p w:rsidR="007A46EE" w:rsidRDefault="007A46EE">
            <w:pPr>
              <w:pStyle w:val="TableParagraph"/>
              <w:ind w:left="0"/>
            </w:pPr>
          </w:p>
        </w:tc>
      </w:tr>
    </w:tbl>
    <w:p w:rsidR="007A46EE" w:rsidRDefault="009E1D98">
      <w:pPr>
        <w:spacing w:before="219"/>
        <w:ind w:left="425"/>
        <w:rPr>
          <w:sz w:val="24"/>
        </w:rPr>
      </w:pPr>
      <w:r>
        <w:rPr>
          <w:sz w:val="24"/>
        </w:rPr>
        <w:t>Средняя</w:t>
      </w:r>
      <w:r>
        <w:rPr>
          <w:spacing w:val="-5"/>
          <w:sz w:val="24"/>
        </w:rPr>
        <w:t xml:space="preserve"> </w:t>
      </w:r>
      <w:r>
        <w:rPr>
          <w:sz w:val="24"/>
        </w:rPr>
        <w:t>наполняемость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классов:</w:t>
      </w:r>
      <w:r>
        <w:rPr>
          <w:spacing w:val="-5"/>
          <w:sz w:val="24"/>
        </w:rPr>
        <w:t xml:space="preserve"> </w:t>
      </w:r>
      <w:r>
        <w:rPr>
          <w:sz w:val="24"/>
        </w:rPr>
        <w:t>7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человек.</w:t>
      </w:r>
    </w:p>
    <w:p w:rsidR="007A46EE" w:rsidRDefault="009E1D98">
      <w:pPr>
        <w:spacing w:before="40"/>
        <w:ind w:left="425"/>
        <w:rPr>
          <w:sz w:val="24"/>
        </w:rPr>
      </w:pPr>
      <w:r>
        <w:rPr>
          <w:sz w:val="24"/>
        </w:rPr>
        <w:t>Все</w:t>
      </w:r>
      <w:r>
        <w:rPr>
          <w:spacing w:val="-11"/>
          <w:sz w:val="24"/>
        </w:rPr>
        <w:t xml:space="preserve"> </w:t>
      </w:r>
      <w:r>
        <w:rPr>
          <w:sz w:val="24"/>
        </w:rPr>
        <w:t>дети,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достигшие</w:t>
      </w:r>
      <w:r>
        <w:rPr>
          <w:spacing w:val="-1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-9"/>
          <w:sz w:val="24"/>
        </w:rPr>
        <w:t xml:space="preserve"> </w:t>
      </w:r>
      <w:r>
        <w:rPr>
          <w:sz w:val="24"/>
        </w:rPr>
        <w:t>зачисляются</w:t>
      </w:r>
      <w:r>
        <w:rPr>
          <w:spacing w:val="47"/>
          <w:sz w:val="24"/>
        </w:rPr>
        <w:t xml:space="preserve"> </w:t>
      </w:r>
      <w:r>
        <w:rPr>
          <w:spacing w:val="-2"/>
          <w:sz w:val="24"/>
        </w:rPr>
        <w:t>в1класс</w:t>
      </w:r>
    </w:p>
    <w:sectPr w:rsidR="007A46EE">
      <w:pgSz w:w="11910" w:h="16840"/>
      <w:pgMar w:top="960" w:right="425" w:bottom="280" w:left="708" w:header="56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D98" w:rsidRDefault="009E1D98">
      <w:r>
        <w:separator/>
      </w:r>
    </w:p>
  </w:endnote>
  <w:endnote w:type="continuationSeparator" w:id="0">
    <w:p w:rsidR="009E1D98" w:rsidRDefault="009E1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CC"/>
    <w:family w:val="roman"/>
    <w:pitch w:val="default"/>
    <w:sig w:usb0="00000001" w:usb1="00000000" w:usb2="00000000" w:usb3="00000000" w:csb0="2000009F" w:csb1="DFD7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D98" w:rsidRDefault="009E1D98">
      <w:r>
        <w:separator/>
      </w:r>
    </w:p>
  </w:footnote>
  <w:footnote w:type="continuationSeparator" w:id="0">
    <w:p w:rsidR="009E1D98" w:rsidRDefault="009E1D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6EE" w:rsidRDefault="009E1D98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1409024" behindDoc="1" locked="0" layoutInCell="1" allowOverlap="1">
              <wp:simplePos x="0" y="0"/>
              <wp:positionH relativeFrom="page">
                <wp:posOffset>3806952</wp:posOffset>
              </wp:positionH>
              <wp:positionV relativeFrom="page">
                <wp:posOffset>348318</wp:posOffset>
              </wp:positionV>
              <wp:extent cx="27051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705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A46EE" w:rsidRDefault="009E1D98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CC64EC">
                            <w:rPr>
                              <w:noProof/>
                              <w:spacing w:val="-5"/>
                              <w:sz w:val="24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99.75pt;margin-top:27.45pt;width:21.3pt;height:15.3pt;z-index:-2190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" filled="f" stroked="f">
              <v:path arrowok="t"/>
              <v:textbox inset="0,0,0,0">
                <w:txbxContent>
                  <w:p w:rsidR="007A46EE" w:rsidRDefault="009E1D98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CC64EC">
                      <w:rPr>
                        <w:noProof/>
                        <w:spacing w:val="-5"/>
                        <w:sz w:val="24"/>
                      </w:rPr>
                      <w:t>11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4B06"/>
    <w:multiLevelType w:val="multilevel"/>
    <w:tmpl w:val="AB264D2C"/>
    <w:lvl w:ilvl="0">
      <w:start w:val="22"/>
      <w:numFmt w:val="decimal"/>
      <w:lvlText w:val="%1"/>
      <w:lvlJc w:val="left"/>
      <w:pPr>
        <w:ind w:left="425" w:hanging="845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425" w:hanging="845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425" w:hanging="8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26" w:hanging="8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2" w:hanging="8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7" w:hanging="8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3" w:hanging="8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9" w:hanging="8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4" w:hanging="845"/>
      </w:pPr>
      <w:rPr>
        <w:rFonts w:hint="default"/>
        <w:lang w:val="ru-RU" w:eastAsia="en-US" w:bidi="ar-SA"/>
      </w:rPr>
    </w:lvl>
  </w:abstractNum>
  <w:abstractNum w:abstractNumId="1">
    <w:nsid w:val="015951CD"/>
    <w:multiLevelType w:val="hybridMultilevel"/>
    <w:tmpl w:val="C7C21BD8"/>
    <w:lvl w:ilvl="0" w:tplc="757EE774">
      <w:start w:val="1"/>
      <w:numFmt w:val="decimal"/>
      <w:lvlText w:val="%1."/>
      <w:lvlJc w:val="left"/>
      <w:pPr>
        <w:ind w:left="708" w:hanging="2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8"/>
        <w:szCs w:val="28"/>
        <w:lang w:val="ru-RU" w:eastAsia="en-US" w:bidi="ar-SA"/>
      </w:rPr>
    </w:lvl>
    <w:lvl w:ilvl="1" w:tplc="DC60CBB0">
      <w:numFmt w:val="bullet"/>
      <w:lvlText w:val="•"/>
      <w:lvlJc w:val="left"/>
      <w:pPr>
        <w:ind w:left="1707" w:hanging="284"/>
      </w:pPr>
      <w:rPr>
        <w:rFonts w:hint="default"/>
        <w:lang w:val="ru-RU" w:eastAsia="en-US" w:bidi="ar-SA"/>
      </w:rPr>
    </w:lvl>
    <w:lvl w:ilvl="2" w:tplc="D2FCCD72">
      <w:numFmt w:val="bullet"/>
      <w:lvlText w:val="•"/>
      <w:lvlJc w:val="left"/>
      <w:pPr>
        <w:ind w:left="2715" w:hanging="284"/>
      </w:pPr>
      <w:rPr>
        <w:rFonts w:hint="default"/>
        <w:lang w:val="ru-RU" w:eastAsia="en-US" w:bidi="ar-SA"/>
      </w:rPr>
    </w:lvl>
    <w:lvl w:ilvl="3" w:tplc="23D6244C">
      <w:numFmt w:val="bullet"/>
      <w:lvlText w:val="•"/>
      <w:lvlJc w:val="left"/>
      <w:pPr>
        <w:ind w:left="3722" w:hanging="284"/>
      </w:pPr>
      <w:rPr>
        <w:rFonts w:hint="default"/>
        <w:lang w:val="ru-RU" w:eastAsia="en-US" w:bidi="ar-SA"/>
      </w:rPr>
    </w:lvl>
    <w:lvl w:ilvl="4" w:tplc="B9543F5E">
      <w:numFmt w:val="bullet"/>
      <w:lvlText w:val="•"/>
      <w:lvlJc w:val="left"/>
      <w:pPr>
        <w:ind w:left="4730" w:hanging="284"/>
      </w:pPr>
      <w:rPr>
        <w:rFonts w:hint="default"/>
        <w:lang w:val="ru-RU" w:eastAsia="en-US" w:bidi="ar-SA"/>
      </w:rPr>
    </w:lvl>
    <w:lvl w:ilvl="5" w:tplc="628C09A2">
      <w:numFmt w:val="bullet"/>
      <w:lvlText w:val="•"/>
      <w:lvlJc w:val="left"/>
      <w:pPr>
        <w:ind w:left="5737" w:hanging="284"/>
      </w:pPr>
      <w:rPr>
        <w:rFonts w:hint="default"/>
        <w:lang w:val="ru-RU" w:eastAsia="en-US" w:bidi="ar-SA"/>
      </w:rPr>
    </w:lvl>
    <w:lvl w:ilvl="6" w:tplc="C7267AC0">
      <w:numFmt w:val="bullet"/>
      <w:lvlText w:val="•"/>
      <w:lvlJc w:val="left"/>
      <w:pPr>
        <w:ind w:left="6745" w:hanging="284"/>
      </w:pPr>
      <w:rPr>
        <w:rFonts w:hint="default"/>
        <w:lang w:val="ru-RU" w:eastAsia="en-US" w:bidi="ar-SA"/>
      </w:rPr>
    </w:lvl>
    <w:lvl w:ilvl="7" w:tplc="844CEE60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6D1AE4E6">
      <w:numFmt w:val="bullet"/>
      <w:lvlText w:val="•"/>
      <w:lvlJc w:val="left"/>
      <w:pPr>
        <w:ind w:left="8760" w:hanging="284"/>
      </w:pPr>
      <w:rPr>
        <w:rFonts w:hint="default"/>
        <w:lang w:val="ru-RU" w:eastAsia="en-US" w:bidi="ar-SA"/>
      </w:rPr>
    </w:lvl>
  </w:abstractNum>
  <w:abstractNum w:abstractNumId="2">
    <w:nsid w:val="035512D2"/>
    <w:multiLevelType w:val="hybridMultilevel"/>
    <w:tmpl w:val="8B7CB1B8"/>
    <w:lvl w:ilvl="0" w:tplc="5DEE076E">
      <w:start w:val="5"/>
      <w:numFmt w:val="decimal"/>
      <w:lvlText w:val="%1"/>
      <w:lvlJc w:val="left"/>
      <w:pPr>
        <w:ind w:left="1131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67AA802E">
      <w:numFmt w:val="bullet"/>
      <w:lvlText w:val="•"/>
      <w:lvlJc w:val="left"/>
      <w:pPr>
        <w:ind w:left="2103" w:hanging="707"/>
      </w:pPr>
      <w:rPr>
        <w:rFonts w:hint="default"/>
        <w:lang w:val="ru-RU" w:eastAsia="en-US" w:bidi="ar-SA"/>
      </w:rPr>
    </w:lvl>
    <w:lvl w:ilvl="2" w:tplc="C94E5596">
      <w:numFmt w:val="bullet"/>
      <w:lvlText w:val="•"/>
      <w:lvlJc w:val="left"/>
      <w:pPr>
        <w:ind w:left="3067" w:hanging="707"/>
      </w:pPr>
      <w:rPr>
        <w:rFonts w:hint="default"/>
        <w:lang w:val="ru-RU" w:eastAsia="en-US" w:bidi="ar-SA"/>
      </w:rPr>
    </w:lvl>
    <w:lvl w:ilvl="3" w:tplc="C76E610C">
      <w:numFmt w:val="bullet"/>
      <w:lvlText w:val="•"/>
      <w:lvlJc w:val="left"/>
      <w:pPr>
        <w:ind w:left="4030" w:hanging="707"/>
      </w:pPr>
      <w:rPr>
        <w:rFonts w:hint="default"/>
        <w:lang w:val="ru-RU" w:eastAsia="en-US" w:bidi="ar-SA"/>
      </w:rPr>
    </w:lvl>
    <w:lvl w:ilvl="4" w:tplc="980EDA2C">
      <w:numFmt w:val="bullet"/>
      <w:lvlText w:val="•"/>
      <w:lvlJc w:val="left"/>
      <w:pPr>
        <w:ind w:left="4994" w:hanging="707"/>
      </w:pPr>
      <w:rPr>
        <w:rFonts w:hint="default"/>
        <w:lang w:val="ru-RU" w:eastAsia="en-US" w:bidi="ar-SA"/>
      </w:rPr>
    </w:lvl>
    <w:lvl w:ilvl="5" w:tplc="666E22E4">
      <w:numFmt w:val="bullet"/>
      <w:lvlText w:val="•"/>
      <w:lvlJc w:val="left"/>
      <w:pPr>
        <w:ind w:left="5957" w:hanging="707"/>
      </w:pPr>
      <w:rPr>
        <w:rFonts w:hint="default"/>
        <w:lang w:val="ru-RU" w:eastAsia="en-US" w:bidi="ar-SA"/>
      </w:rPr>
    </w:lvl>
    <w:lvl w:ilvl="6" w:tplc="05DAB8F2">
      <w:numFmt w:val="bullet"/>
      <w:lvlText w:val="•"/>
      <w:lvlJc w:val="left"/>
      <w:pPr>
        <w:ind w:left="6921" w:hanging="707"/>
      </w:pPr>
      <w:rPr>
        <w:rFonts w:hint="default"/>
        <w:lang w:val="ru-RU" w:eastAsia="en-US" w:bidi="ar-SA"/>
      </w:rPr>
    </w:lvl>
    <w:lvl w:ilvl="7" w:tplc="8EDC1DF0">
      <w:numFmt w:val="bullet"/>
      <w:lvlText w:val="•"/>
      <w:lvlJc w:val="left"/>
      <w:pPr>
        <w:ind w:left="7885" w:hanging="707"/>
      </w:pPr>
      <w:rPr>
        <w:rFonts w:hint="default"/>
        <w:lang w:val="ru-RU" w:eastAsia="en-US" w:bidi="ar-SA"/>
      </w:rPr>
    </w:lvl>
    <w:lvl w:ilvl="8" w:tplc="0346F2E0">
      <w:numFmt w:val="bullet"/>
      <w:lvlText w:val="•"/>
      <w:lvlJc w:val="left"/>
      <w:pPr>
        <w:ind w:left="8848" w:hanging="707"/>
      </w:pPr>
      <w:rPr>
        <w:rFonts w:hint="default"/>
        <w:lang w:val="ru-RU" w:eastAsia="en-US" w:bidi="ar-SA"/>
      </w:rPr>
    </w:lvl>
  </w:abstractNum>
  <w:abstractNum w:abstractNumId="3">
    <w:nsid w:val="058618F2"/>
    <w:multiLevelType w:val="hybridMultilevel"/>
    <w:tmpl w:val="57408438"/>
    <w:lvl w:ilvl="0" w:tplc="FD6CB720">
      <w:numFmt w:val="bullet"/>
      <w:lvlText w:val="•"/>
      <w:lvlJc w:val="left"/>
      <w:pPr>
        <w:ind w:left="1136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EF2E7EB0">
      <w:numFmt w:val="bullet"/>
      <w:lvlText w:val="•"/>
      <w:lvlJc w:val="left"/>
      <w:pPr>
        <w:ind w:left="2103" w:hanging="169"/>
      </w:pPr>
      <w:rPr>
        <w:rFonts w:hint="default"/>
        <w:lang w:val="ru-RU" w:eastAsia="en-US" w:bidi="ar-SA"/>
      </w:rPr>
    </w:lvl>
    <w:lvl w:ilvl="2" w:tplc="AA784962">
      <w:numFmt w:val="bullet"/>
      <w:lvlText w:val="•"/>
      <w:lvlJc w:val="left"/>
      <w:pPr>
        <w:ind w:left="3067" w:hanging="169"/>
      </w:pPr>
      <w:rPr>
        <w:rFonts w:hint="default"/>
        <w:lang w:val="ru-RU" w:eastAsia="en-US" w:bidi="ar-SA"/>
      </w:rPr>
    </w:lvl>
    <w:lvl w:ilvl="3" w:tplc="8ACADACE">
      <w:numFmt w:val="bullet"/>
      <w:lvlText w:val="•"/>
      <w:lvlJc w:val="left"/>
      <w:pPr>
        <w:ind w:left="4030" w:hanging="169"/>
      </w:pPr>
      <w:rPr>
        <w:rFonts w:hint="default"/>
        <w:lang w:val="ru-RU" w:eastAsia="en-US" w:bidi="ar-SA"/>
      </w:rPr>
    </w:lvl>
    <w:lvl w:ilvl="4" w:tplc="AC3E65DA">
      <w:numFmt w:val="bullet"/>
      <w:lvlText w:val="•"/>
      <w:lvlJc w:val="left"/>
      <w:pPr>
        <w:ind w:left="4994" w:hanging="169"/>
      </w:pPr>
      <w:rPr>
        <w:rFonts w:hint="default"/>
        <w:lang w:val="ru-RU" w:eastAsia="en-US" w:bidi="ar-SA"/>
      </w:rPr>
    </w:lvl>
    <w:lvl w:ilvl="5" w:tplc="CCF6719C">
      <w:numFmt w:val="bullet"/>
      <w:lvlText w:val="•"/>
      <w:lvlJc w:val="left"/>
      <w:pPr>
        <w:ind w:left="5957" w:hanging="169"/>
      </w:pPr>
      <w:rPr>
        <w:rFonts w:hint="default"/>
        <w:lang w:val="ru-RU" w:eastAsia="en-US" w:bidi="ar-SA"/>
      </w:rPr>
    </w:lvl>
    <w:lvl w:ilvl="6" w:tplc="03C05A00">
      <w:numFmt w:val="bullet"/>
      <w:lvlText w:val="•"/>
      <w:lvlJc w:val="left"/>
      <w:pPr>
        <w:ind w:left="6921" w:hanging="169"/>
      </w:pPr>
      <w:rPr>
        <w:rFonts w:hint="default"/>
        <w:lang w:val="ru-RU" w:eastAsia="en-US" w:bidi="ar-SA"/>
      </w:rPr>
    </w:lvl>
    <w:lvl w:ilvl="7" w:tplc="1122A5AE">
      <w:numFmt w:val="bullet"/>
      <w:lvlText w:val="•"/>
      <w:lvlJc w:val="left"/>
      <w:pPr>
        <w:ind w:left="7885" w:hanging="169"/>
      </w:pPr>
      <w:rPr>
        <w:rFonts w:hint="default"/>
        <w:lang w:val="ru-RU" w:eastAsia="en-US" w:bidi="ar-SA"/>
      </w:rPr>
    </w:lvl>
    <w:lvl w:ilvl="8" w:tplc="8338721E">
      <w:numFmt w:val="bullet"/>
      <w:lvlText w:val="•"/>
      <w:lvlJc w:val="left"/>
      <w:pPr>
        <w:ind w:left="8848" w:hanging="169"/>
      </w:pPr>
      <w:rPr>
        <w:rFonts w:hint="default"/>
        <w:lang w:val="ru-RU" w:eastAsia="en-US" w:bidi="ar-SA"/>
      </w:rPr>
    </w:lvl>
  </w:abstractNum>
  <w:abstractNum w:abstractNumId="4">
    <w:nsid w:val="099963D4"/>
    <w:multiLevelType w:val="hybridMultilevel"/>
    <w:tmpl w:val="F7921D5A"/>
    <w:lvl w:ilvl="0" w:tplc="7A50CC16">
      <w:numFmt w:val="bullet"/>
      <w:lvlText w:val="•"/>
      <w:lvlJc w:val="left"/>
      <w:pPr>
        <w:ind w:left="1841" w:hanging="706"/>
      </w:pPr>
      <w:rPr>
        <w:rFonts w:ascii="Century Schoolbook" w:eastAsia="Century Schoolbook" w:hAnsi="Century Schoolbook" w:cs="Century Schoolbook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190EA82C">
      <w:numFmt w:val="bullet"/>
      <w:lvlText w:val="•"/>
      <w:lvlJc w:val="left"/>
      <w:pPr>
        <w:ind w:left="2733" w:hanging="706"/>
      </w:pPr>
      <w:rPr>
        <w:rFonts w:hint="default"/>
        <w:lang w:val="ru-RU" w:eastAsia="en-US" w:bidi="ar-SA"/>
      </w:rPr>
    </w:lvl>
    <w:lvl w:ilvl="2" w:tplc="40F69E10">
      <w:numFmt w:val="bullet"/>
      <w:lvlText w:val="•"/>
      <w:lvlJc w:val="left"/>
      <w:pPr>
        <w:ind w:left="3627" w:hanging="706"/>
      </w:pPr>
      <w:rPr>
        <w:rFonts w:hint="default"/>
        <w:lang w:val="ru-RU" w:eastAsia="en-US" w:bidi="ar-SA"/>
      </w:rPr>
    </w:lvl>
    <w:lvl w:ilvl="3" w:tplc="40BCCA64">
      <w:numFmt w:val="bullet"/>
      <w:lvlText w:val="•"/>
      <w:lvlJc w:val="left"/>
      <w:pPr>
        <w:ind w:left="4520" w:hanging="706"/>
      </w:pPr>
      <w:rPr>
        <w:rFonts w:hint="default"/>
        <w:lang w:val="ru-RU" w:eastAsia="en-US" w:bidi="ar-SA"/>
      </w:rPr>
    </w:lvl>
    <w:lvl w:ilvl="4" w:tplc="F328C756">
      <w:numFmt w:val="bullet"/>
      <w:lvlText w:val="•"/>
      <w:lvlJc w:val="left"/>
      <w:pPr>
        <w:ind w:left="5414" w:hanging="706"/>
      </w:pPr>
      <w:rPr>
        <w:rFonts w:hint="default"/>
        <w:lang w:val="ru-RU" w:eastAsia="en-US" w:bidi="ar-SA"/>
      </w:rPr>
    </w:lvl>
    <w:lvl w:ilvl="5" w:tplc="C1AC790A">
      <w:numFmt w:val="bullet"/>
      <w:lvlText w:val="•"/>
      <w:lvlJc w:val="left"/>
      <w:pPr>
        <w:ind w:left="6307" w:hanging="706"/>
      </w:pPr>
      <w:rPr>
        <w:rFonts w:hint="default"/>
        <w:lang w:val="ru-RU" w:eastAsia="en-US" w:bidi="ar-SA"/>
      </w:rPr>
    </w:lvl>
    <w:lvl w:ilvl="6" w:tplc="08C00378">
      <w:numFmt w:val="bullet"/>
      <w:lvlText w:val="•"/>
      <w:lvlJc w:val="left"/>
      <w:pPr>
        <w:ind w:left="7201" w:hanging="706"/>
      </w:pPr>
      <w:rPr>
        <w:rFonts w:hint="default"/>
        <w:lang w:val="ru-RU" w:eastAsia="en-US" w:bidi="ar-SA"/>
      </w:rPr>
    </w:lvl>
    <w:lvl w:ilvl="7" w:tplc="70E435CC">
      <w:numFmt w:val="bullet"/>
      <w:lvlText w:val="•"/>
      <w:lvlJc w:val="left"/>
      <w:pPr>
        <w:ind w:left="8095" w:hanging="706"/>
      </w:pPr>
      <w:rPr>
        <w:rFonts w:hint="default"/>
        <w:lang w:val="ru-RU" w:eastAsia="en-US" w:bidi="ar-SA"/>
      </w:rPr>
    </w:lvl>
    <w:lvl w:ilvl="8" w:tplc="3274E312">
      <w:numFmt w:val="bullet"/>
      <w:lvlText w:val="•"/>
      <w:lvlJc w:val="left"/>
      <w:pPr>
        <w:ind w:left="8988" w:hanging="706"/>
      </w:pPr>
      <w:rPr>
        <w:rFonts w:hint="default"/>
        <w:lang w:val="ru-RU" w:eastAsia="en-US" w:bidi="ar-SA"/>
      </w:rPr>
    </w:lvl>
  </w:abstractNum>
  <w:abstractNum w:abstractNumId="5">
    <w:nsid w:val="0BFA247F"/>
    <w:multiLevelType w:val="hybridMultilevel"/>
    <w:tmpl w:val="B324FB94"/>
    <w:lvl w:ilvl="0" w:tplc="072A40B2">
      <w:start w:val="1"/>
      <w:numFmt w:val="decimal"/>
      <w:lvlText w:val="%1)"/>
      <w:lvlJc w:val="left"/>
      <w:pPr>
        <w:ind w:left="425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7A8A91F6">
      <w:numFmt w:val="bullet"/>
      <w:lvlText w:val="•"/>
      <w:lvlJc w:val="left"/>
      <w:pPr>
        <w:ind w:left="1455" w:hanging="303"/>
      </w:pPr>
      <w:rPr>
        <w:rFonts w:hint="default"/>
        <w:lang w:val="ru-RU" w:eastAsia="en-US" w:bidi="ar-SA"/>
      </w:rPr>
    </w:lvl>
    <w:lvl w:ilvl="2" w:tplc="EFCC05A0">
      <w:numFmt w:val="bullet"/>
      <w:lvlText w:val="•"/>
      <w:lvlJc w:val="left"/>
      <w:pPr>
        <w:ind w:left="2491" w:hanging="303"/>
      </w:pPr>
      <w:rPr>
        <w:rFonts w:hint="default"/>
        <w:lang w:val="ru-RU" w:eastAsia="en-US" w:bidi="ar-SA"/>
      </w:rPr>
    </w:lvl>
    <w:lvl w:ilvl="3" w:tplc="28B0400A">
      <w:numFmt w:val="bullet"/>
      <w:lvlText w:val="•"/>
      <w:lvlJc w:val="left"/>
      <w:pPr>
        <w:ind w:left="3526" w:hanging="303"/>
      </w:pPr>
      <w:rPr>
        <w:rFonts w:hint="default"/>
        <w:lang w:val="ru-RU" w:eastAsia="en-US" w:bidi="ar-SA"/>
      </w:rPr>
    </w:lvl>
    <w:lvl w:ilvl="4" w:tplc="369C4E9A">
      <w:numFmt w:val="bullet"/>
      <w:lvlText w:val="•"/>
      <w:lvlJc w:val="left"/>
      <w:pPr>
        <w:ind w:left="4562" w:hanging="303"/>
      </w:pPr>
      <w:rPr>
        <w:rFonts w:hint="default"/>
        <w:lang w:val="ru-RU" w:eastAsia="en-US" w:bidi="ar-SA"/>
      </w:rPr>
    </w:lvl>
    <w:lvl w:ilvl="5" w:tplc="D8F02720">
      <w:numFmt w:val="bullet"/>
      <w:lvlText w:val="•"/>
      <w:lvlJc w:val="left"/>
      <w:pPr>
        <w:ind w:left="5597" w:hanging="303"/>
      </w:pPr>
      <w:rPr>
        <w:rFonts w:hint="default"/>
        <w:lang w:val="ru-RU" w:eastAsia="en-US" w:bidi="ar-SA"/>
      </w:rPr>
    </w:lvl>
    <w:lvl w:ilvl="6" w:tplc="829619D0">
      <w:numFmt w:val="bullet"/>
      <w:lvlText w:val="•"/>
      <w:lvlJc w:val="left"/>
      <w:pPr>
        <w:ind w:left="6633" w:hanging="303"/>
      </w:pPr>
      <w:rPr>
        <w:rFonts w:hint="default"/>
        <w:lang w:val="ru-RU" w:eastAsia="en-US" w:bidi="ar-SA"/>
      </w:rPr>
    </w:lvl>
    <w:lvl w:ilvl="7" w:tplc="A59E226E">
      <w:numFmt w:val="bullet"/>
      <w:lvlText w:val="•"/>
      <w:lvlJc w:val="left"/>
      <w:pPr>
        <w:ind w:left="7669" w:hanging="303"/>
      </w:pPr>
      <w:rPr>
        <w:rFonts w:hint="default"/>
        <w:lang w:val="ru-RU" w:eastAsia="en-US" w:bidi="ar-SA"/>
      </w:rPr>
    </w:lvl>
    <w:lvl w:ilvl="8" w:tplc="62969666">
      <w:numFmt w:val="bullet"/>
      <w:lvlText w:val="•"/>
      <w:lvlJc w:val="left"/>
      <w:pPr>
        <w:ind w:left="8704" w:hanging="303"/>
      </w:pPr>
      <w:rPr>
        <w:rFonts w:hint="default"/>
        <w:lang w:val="ru-RU" w:eastAsia="en-US" w:bidi="ar-SA"/>
      </w:rPr>
    </w:lvl>
  </w:abstractNum>
  <w:abstractNum w:abstractNumId="6">
    <w:nsid w:val="0E4946ED"/>
    <w:multiLevelType w:val="multilevel"/>
    <w:tmpl w:val="EDFA137C"/>
    <w:lvl w:ilvl="0">
      <w:start w:val="35"/>
      <w:numFmt w:val="decimal"/>
      <w:lvlText w:val="%1."/>
      <w:lvlJc w:val="left"/>
      <w:pPr>
        <w:ind w:left="847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5" w:hanging="634"/>
        <w:jc w:val="lef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0" w:hanging="634"/>
        <w:jc w:val="left"/>
      </w:pPr>
      <w:rPr>
        <w:rFonts w:hint="default"/>
        <w:spacing w:val="0"/>
        <w:w w:val="95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87" w:hanging="6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120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80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99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18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37" w:hanging="634"/>
      </w:pPr>
      <w:rPr>
        <w:rFonts w:hint="default"/>
        <w:lang w:val="ru-RU" w:eastAsia="en-US" w:bidi="ar-SA"/>
      </w:rPr>
    </w:lvl>
  </w:abstractNum>
  <w:abstractNum w:abstractNumId="7">
    <w:nsid w:val="0E4B7B41"/>
    <w:multiLevelType w:val="hybridMultilevel"/>
    <w:tmpl w:val="7E4A4BC6"/>
    <w:lvl w:ilvl="0" w:tplc="3FA06C92">
      <w:numFmt w:val="bullet"/>
      <w:lvlText w:val=""/>
      <w:lvlJc w:val="left"/>
      <w:pPr>
        <w:ind w:left="186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8B2A564A">
      <w:numFmt w:val="bullet"/>
      <w:lvlText w:val=""/>
      <w:lvlJc w:val="left"/>
      <w:pPr>
        <w:ind w:left="343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ACEA3FEE">
      <w:numFmt w:val="bullet"/>
      <w:lvlText w:val=""/>
      <w:lvlJc w:val="left"/>
      <w:pPr>
        <w:ind w:left="484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 w:tplc="E4B80790">
      <w:numFmt w:val="bullet"/>
      <w:lvlText w:val="•"/>
      <w:lvlJc w:val="left"/>
      <w:pPr>
        <w:ind w:left="5581" w:hanging="361"/>
      </w:pPr>
      <w:rPr>
        <w:rFonts w:hint="default"/>
        <w:lang w:val="ru-RU" w:eastAsia="en-US" w:bidi="ar-SA"/>
      </w:rPr>
    </w:lvl>
    <w:lvl w:ilvl="4" w:tplc="791C8F4A">
      <w:numFmt w:val="bullet"/>
      <w:lvlText w:val="•"/>
      <w:lvlJc w:val="left"/>
      <w:pPr>
        <w:ind w:left="6323" w:hanging="361"/>
      </w:pPr>
      <w:rPr>
        <w:rFonts w:hint="default"/>
        <w:lang w:val="ru-RU" w:eastAsia="en-US" w:bidi="ar-SA"/>
      </w:rPr>
    </w:lvl>
    <w:lvl w:ilvl="5" w:tplc="AC8AAAF0">
      <w:numFmt w:val="bullet"/>
      <w:lvlText w:val="•"/>
      <w:lvlJc w:val="left"/>
      <w:pPr>
        <w:ind w:left="7065" w:hanging="361"/>
      </w:pPr>
      <w:rPr>
        <w:rFonts w:hint="default"/>
        <w:lang w:val="ru-RU" w:eastAsia="en-US" w:bidi="ar-SA"/>
      </w:rPr>
    </w:lvl>
    <w:lvl w:ilvl="6" w:tplc="3A46DF22">
      <w:numFmt w:val="bullet"/>
      <w:lvlText w:val="•"/>
      <w:lvlJc w:val="left"/>
      <w:pPr>
        <w:ind w:left="7807" w:hanging="361"/>
      </w:pPr>
      <w:rPr>
        <w:rFonts w:hint="default"/>
        <w:lang w:val="ru-RU" w:eastAsia="en-US" w:bidi="ar-SA"/>
      </w:rPr>
    </w:lvl>
    <w:lvl w:ilvl="7" w:tplc="BF7208CC">
      <w:numFmt w:val="bullet"/>
      <w:lvlText w:val="•"/>
      <w:lvlJc w:val="left"/>
      <w:pPr>
        <w:ind w:left="8549" w:hanging="361"/>
      </w:pPr>
      <w:rPr>
        <w:rFonts w:hint="default"/>
        <w:lang w:val="ru-RU" w:eastAsia="en-US" w:bidi="ar-SA"/>
      </w:rPr>
    </w:lvl>
    <w:lvl w:ilvl="8" w:tplc="D9F2DACA">
      <w:numFmt w:val="bullet"/>
      <w:lvlText w:val="•"/>
      <w:lvlJc w:val="left"/>
      <w:pPr>
        <w:ind w:left="9291" w:hanging="361"/>
      </w:pPr>
      <w:rPr>
        <w:rFonts w:hint="default"/>
        <w:lang w:val="ru-RU" w:eastAsia="en-US" w:bidi="ar-SA"/>
      </w:rPr>
    </w:lvl>
  </w:abstractNum>
  <w:abstractNum w:abstractNumId="8">
    <w:nsid w:val="0FEF7DBA"/>
    <w:multiLevelType w:val="multilevel"/>
    <w:tmpl w:val="F4608ED6"/>
    <w:lvl w:ilvl="0">
      <w:start w:val="4"/>
      <w:numFmt w:val="decimal"/>
      <w:lvlText w:val="%1"/>
      <w:lvlJc w:val="left"/>
      <w:pPr>
        <w:ind w:left="919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9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upperRoman"/>
      <w:lvlText w:val="%3."/>
      <w:lvlJc w:val="left"/>
      <w:pPr>
        <w:ind w:left="5227" w:hanging="72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6454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71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89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06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23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41" w:hanging="721"/>
      </w:pPr>
      <w:rPr>
        <w:rFonts w:hint="default"/>
        <w:lang w:val="ru-RU" w:eastAsia="en-US" w:bidi="ar-SA"/>
      </w:rPr>
    </w:lvl>
  </w:abstractNum>
  <w:abstractNum w:abstractNumId="9">
    <w:nsid w:val="1337576F"/>
    <w:multiLevelType w:val="hybridMultilevel"/>
    <w:tmpl w:val="1E34F74E"/>
    <w:lvl w:ilvl="0" w:tplc="FBAE0E42">
      <w:numFmt w:val="bullet"/>
      <w:lvlText w:val=""/>
      <w:lvlJc w:val="left"/>
      <w:pPr>
        <w:ind w:left="339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B0A3EB2">
      <w:numFmt w:val="bullet"/>
      <w:lvlText w:val=""/>
      <w:lvlJc w:val="left"/>
      <w:pPr>
        <w:ind w:left="44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B23425FE">
      <w:numFmt w:val="bullet"/>
      <w:lvlText w:val="•"/>
      <w:lvlJc w:val="left"/>
      <w:pPr>
        <w:ind w:left="5126" w:hanging="360"/>
      </w:pPr>
      <w:rPr>
        <w:rFonts w:hint="default"/>
        <w:lang w:val="ru-RU" w:eastAsia="en-US" w:bidi="ar-SA"/>
      </w:rPr>
    </w:lvl>
    <w:lvl w:ilvl="3" w:tplc="F022D5F6">
      <w:numFmt w:val="bullet"/>
      <w:lvlText w:val="•"/>
      <w:lvlJc w:val="left"/>
      <w:pPr>
        <w:ind w:left="5832" w:hanging="360"/>
      </w:pPr>
      <w:rPr>
        <w:rFonts w:hint="default"/>
        <w:lang w:val="ru-RU" w:eastAsia="en-US" w:bidi="ar-SA"/>
      </w:rPr>
    </w:lvl>
    <w:lvl w:ilvl="4" w:tplc="D74C0C4C">
      <w:numFmt w:val="bullet"/>
      <w:lvlText w:val="•"/>
      <w:lvlJc w:val="left"/>
      <w:pPr>
        <w:ind w:left="6538" w:hanging="360"/>
      </w:pPr>
      <w:rPr>
        <w:rFonts w:hint="default"/>
        <w:lang w:val="ru-RU" w:eastAsia="en-US" w:bidi="ar-SA"/>
      </w:rPr>
    </w:lvl>
    <w:lvl w:ilvl="5" w:tplc="0CE2B9B8">
      <w:numFmt w:val="bullet"/>
      <w:lvlText w:val="•"/>
      <w:lvlJc w:val="left"/>
      <w:pPr>
        <w:ind w:left="7244" w:hanging="360"/>
      </w:pPr>
      <w:rPr>
        <w:rFonts w:hint="default"/>
        <w:lang w:val="ru-RU" w:eastAsia="en-US" w:bidi="ar-SA"/>
      </w:rPr>
    </w:lvl>
    <w:lvl w:ilvl="6" w:tplc="56B2771A">
      <w:numFmt w:val="bullet"/>
      <w:lvlText w:val="•"/>
      <w:lvlJc w:val="left"/>
      <w:pPr>
        <w:ind w:left="7951" w:hanging="360"/>
      </w:pPr>
      <w:rPr>
        <w:rFonts w:hint="default"/>
        <w:lang w:val="ru-RU" w:eastAsia="en-US" w:bidi="ar-SA"/>
      </w:rPr>
    </w:lvl>
    <w:lvl w:ilvl="7" w:tplc="85A23D86">
      <w:numFmt w:val="bullet"/>
      <w:lvlText w:val="•"/>
      <w:lvlJc w:val="left"/>
      <w:pPr>
        <w:ind w:left="8657" w:hanging="360"/>
      </w:pPr>
      <w:rPr>
        <w:rFonts w:hint="default"/>
        <w:lang w:val="ru-RU" w:eastAsia="en-US" w:bidi="ar-SA"/>
      </w:rPr>
    </w:lvl>
    <w:lvl w:ilvl="8" w:tplc="9C60AF44">
      <w:numFmt w:val="bullet"/>
      <w:lvlText w:val="•"/>
      <w:lvlJc w:val="left"/>
      <w:pPr>
        <w:ind w:left="9363" w:hanging="360"/>
      </w:pPr>
      <w:rPr>
        <w:rFonts w:hint="default"/>
        <w:lang w:val="ru-RU" w:eastAsia="en-US" w:bidi="ar-SA"/>
      </w:rPr>
    </w:lvl>
  </w:abstractNum>
  <w:abstractNum w:abstractNumId="10">
    <w:nsid w:val="13E019E1"/>
    <w:multiLevelType w:val="hybridMultilevel"/>
    <w:tmpl w:val="2B26C6DA"/>
    <w:lvl w:ilvl="0" w:tplc="44EA4D38">
      <w:numFmt w:val="bullet"/>
      <w:lvlText w:val="•"/>
      <w:lvlJc w:val="left"/>
      <w:pPr>
        <w:ind w:left="425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B29C8022">
      <w:numFmt w:val="bullet"/>
      <w:lvlText w:val="•"/>
      <w:lvlJc w:val="left"/>
      <w:pPr>
        <w:ind w:left="1455" w:hanging="707"/>
      </w:pPr>
      <w:rPr>
        <w:rFonts w:hint="default"/>
        <w:lang w:val="ru-RU" w:eastAsia="en-US" w:bidi="ar-SA"/>
      </w:rPr>
    </w:lvl>
    <w:lvl w:ilvl="2" w:tplc="3D160564">
      <w:numFmt w:val="bullet"/>
      <w:lvlText w:val="•"/>
      <w:lvlJc w:val="left"/>
      <w:pPr>
        <w:ind w:left="2491" w:hanging="707"/>
      </w:pPr>
      <w:rPr>
        <w:rFonts w:hint="default"/>
        <w:lang w:val="ru-RU" w:eastAsia="en-US" w:bidi="ar-SA"/>
      </w:rPr>
    </w:lvl>
    <w:lvl w:ilvl="3" w:tplc="3DE03328">
      <w:numFmt w:val="bullet"/>
      <w:lvlText w:val="•"/>
      <w:lvlJc w:val="left"/>
      <w:pPr>
        <w:ind w:left="3526" w:hanging="707"/>
      </w:pPr>
      <w:rPr>
        <w:rFonts w:hint="default"/>
        <w:lang w:val="ru-RU" w:eastAsia="en-US" w:bidi="ar-SA"/>
      </w:rPr>
    </w:lvl>
    <w:lvl w:ilvl="4" w:tplc="F0B4D39E">
      <w:numFmt w:val="bullet"/>
      <w:lvlText w:val="•"/>
      <w:lvlJc w:val="left"/>
      <w:pPr>
        <w:ind w:left="4562" w:hanging="707"/>
      </w:pPr>
      <w:rPr>
        <w:rFonts w:hint="default"/>
        <w:lang w:val="ru-RU" w:eastAsia="en-US" w:bidi="ar-SA"/>
      </w:rPr>
    </w:lvl>
    <w:lvl w:ilvl="5" w:tplc="F8EABA02">
      <w:numFmt w:val="bullet"/>
      <w:lvlText w:val="•"/>
      <w:lvlJc w:val="left"/>
      <w:pPr>
        <w:ind w:left="5597" w:hanging="707"/>
      </w:pPr>
      <w:rPr>
        <w:rFonts w:hint="default"/>
        <w:lang w:val="ru-RU" w:eastAsia="en-US" w:bidi="ar-SA"/>
      </w:rPr>
    </w:lvl>
    <w:lvl w:ilvl="6" w:tplc="54360040">
      <w:numFmt w:val="bullet"/>
      <w:lvlText w:val="•"/>
      <w:lvlJc w:val="left"/>
      <w:pPr>
        <w:ind w:left="6633" w:hanging="707"/>
      </w:pPr>
      <w:rPr>
        <w:rFonts w:hint="default"/>
        <w:lang w:val="ru-RU" w:eastAsia="en-US" w:bidi="ar-SA"/>
      </w:rPr>
    </w:lvl>
    <w:lvl w:ilvl="7" w:tplc="D26ADD06">
      <w:numFmt w:val="bullet"/>
      <w:lvlText w:val="•"/>
      <w:lvlJc w:val="left"/>
      <w:pPr>
        <w:ind w:left="7669" w:hanging="707"/>
      </w:pPr>
      <w:rPr>
        <w:rFonts w:hint="default"/>
        <w:lang w:val="ru-RU" w:eastAsia="en-US" w:bidi="ar-SA"/>
      </w:rPr>
    </w:lvl>
    <w:lvl w:ilvl="8" w:tplc="E4F051F8">
      <w:numFmt w:val="bullet"/>
      <w:lvlText w:val="•"/>
      <w:lvlJc w:val="left"/>
      <w:pPr>
        <w:ind w:left="8704" w:hanging="707"/>
      </w:pPr>
      <w:rPr>
        <w:rFonts w:hint="default"/>
        <w:lang w:val="ru-RU" w:eastAsia="en-US" w:bidi="ar-SA"/>
      </w:rPr>
    </w:lvl>
  </w:abstractNum>
  <w:abstractNum w:abstractNumId="11">
    <w:nsid w:val="13F41C14"/>
    <w:multiLevelType w:val="hybridMultilevel"/>
    <w:tmpl w:val="A1D88056"/>
    <w:lvl w:ilvl="0" w:tplc="E96A1F6C">
      <w:numFmt w:val="bullet"/>
      <w:lvlText w:val=""/>
      <w:lvlJc w:val="left"/>
      <w:pPr>
        <w:ind w:left="626" w:hanging="202"/>
      </w:pPr>
      <w:rPr>
        <w:rFonts w:ascii="Symbol" w:eastAsia="Symbol" w:hAnsi="Symbol" w:cs="Symbol" w:hint="default"/>
        <w:spacing w:val="0"/>
        <w:w w:val="96"/>
        <w:lang w:val="ru-RU" w:eastAsia="en-US" w:bidi="ar-SA"/>
      </w:rPr>
    </w:lvl>
    <w:lvl w:ilvl="1" w:tplc="C9D0EEB4">
      <w:numFmt w:val="bullet"/>
      <w:lvlText w:val="•"/>
      <w:lvlJc w:val="left"/>
      <w:pPr>
        <w:ind w:left="1635" w:hanging="202"/>
      </w:pPr>
      <w:rPr>
        <w:rFonts w:hint="default"/>
        <w:lang w:val="ru-RU" w:eastAsia="en-US" w:bidi="ar-SA"/>
      </w:rPr>
    </w:lvl>
    <w:lvl w:ilvl="2" w:tplc="FEACDA1C">
      <w:numFmt w:val="bullet"/>
      <w:lvlText w:val="•"/>
      <w:lvlJc w:val="left"/>
      <w:pPr>
        <w:ind w:left="2651" w:hanging="202"/>
      </w:pPr>
      <w:rPr>
        <w:rFonts w:hint="default"/>
        <w:lang w:val="ru-RU" w:eastAsia="en-US" w:bidi="ar-SA"/>
      </w:rPr>
    </w:lvl>
    <w:lvl w:ilvl="3" w:tplc="F7B463DE">
      <w:numFmt w:val="bullet"/>
      <w:lvlText w:val="•"/>
      <w:lvlJc w:val="left"/>
      <w:pPr>
        <w:ind w:left="3666" w:hanging="202"/>
      </w:pPr>
      <w:rPr>
        <w:rFonts w:hint="default"/>
        <w:lang w:val="ru-RU" w:eastAsia="en-US" w:bidi="ar-SA"/>
      </w:rPr>
    </w:lvl>
    <w:lvl w:ilvl="4" w:tplc="BAFC0A6A">
      <w:numFmt w:val="bullet"/>
      <w:lvlText w:val="•"/>
      <w:lvlJc w:val="left"/>
      <w:pPr>
        <w:ind w:left="4682" w:hanging="202"/>
      </w:pPr>
      <w:rPr>
        <w:rFonts w:hint="default"/>
        <w:lang w:val="ru-RU" w:eastAsia="en-US" w:bidi="ar-SA"/>
      </w:rPr>
    </w:lvl>
    <w:lvl w:ilvl="5" w:tplc="E35855A0">
      <w:numFmt w:val="bullet"/>
      <w:lvlText w:val="•"/>
      <w:lvlJc w:val="left"/>
      <w:pPr>
        <w:ind w:left="5697" w:hanging="202"/>
      </w:pPr>
      <w:rPr>
        <w:rFonts w:hint="default"/>
        <w:lang w:val="ru-RU" w:eastAsia="en-US" w:bidi="ar-SA"/>
      </w:rPr>
    </w:lvl>
    <w:lvl w:ilvl="6" w:tplc="3C4A3A6E">
      <w:numFmt w:val="bullet"/>
      <w:lvlText w:val="•"/>
      <w:lvlJc w:val="left"/>
      <w:pPr>
        <w:ind w:left="6713" w:hanging="202"/>
      </w:pPr>
      <w:rPr>
        <w:rFonts w:hint="default"/>
        <w:lang w:val="ru-RU" w:eastAsia="en-US" w:bidi="ar-SA"/>
      </w:rPr>
    </w:lvl>
    <w:lvl w:ilvl="7" w:tplc="F7C8639C">
      <w:numFmt w:val="bullet"/>
      <w:lvlText w:val="•"/>
      <w:lvlJc w:val="left"/>
      <w:pPr>
        <w:ind w:left="7729" w:hanging="202"/>
      </w:pPr>
      <w:rPr>
        <w:rFonts w:hint="default"/>
        <w:lang w:val="ru-RU" w:eastAsia="en-US" w:bidi="ar-SA"/>
      </w:rPr>
    </w:lvl>
    <w:lvl w:ilvl="8" w:tplc="DCFE9A76">
      <w:numFmt w:val="bullet"/>
      <w:lvlText w:val="•"/>
      <w:lvlJc w:val="left"/>
      <w:pPr>
        <w:ind w:left="8744" w:hanging="202"/>
      </w:pPr>
      <w:rPr>
        <w:rFonts w:hint="default"/>
        <w:lang w:val="ru-RU" w:eastAsia="en-US" w:bidi="ar-SA"/>
      </w:rPr>
    </w:lvl>
  </w:abstractNum>
  <w:abstractNum w:abstractNumId="12">
    <w:nsid w:val="15E64C2E"/>
    <w:multiLevelType w:val="hybridMultilevel"/>
    <w:tmpl w:val="AEA68B6C"/>
    <w:lvl w:ilvl="0" w:tplc="55006994">
      <w:start w:val="1"/>
      <w:numFmt w:val="decimal"/>
      <w:lvlText w:val="%1."/>
      <w:lvlJc w:val="left"/>
      <w:pPr>
        <w:ind w:left="3652" w:hanging="226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E34EECF4">
      <w:numFmt w:val="bullet"/>
      <w:lvlText w:val="•"/>
      <w:lvlJc w:val="left"/>
      <w:pPr>
        <w:ind w:left="4371" w:hanging="226"/>
      </w:pPr>
      <w:rPr>
        <w:rFonts w:hint="default"/>
        <w:lang w:val="ru-RU" w:eastAsia="en-US" w:bidi="ar-SA"/>
      </w:rPr>
    </w:lvl>
    <w:lvl w:ilvl="2" w:tplc="D06A2B88">
      <w:numFmt w:val="bullet"/>
      <w:lvlText w:val="•"/>
      <w:lvlJc w:val="left"/>
      <w:pPr>
        <w:ind w:left="5083" w:hanging="226"/>
      </w:pPr>
      <w:rPr>
        <w:rFonts w:hint="default"/>
        <w:lang w:val="ru-RU" w:eastAsia="en-US" w:bidi="ar-SA"/>
      </w:rPr>
    </w:lvl>
    <w:lvl w:ilvl="3" w:tplc="4F40BFC4">
      <w:numFmt w:val="bullet"/>
      <w:lvlText w:val="•"/>
      <w:lvlJc w:val="left"/>
      <w:pPr>
        <w:ind w:left="5794" w:hanging="226"/>
      </w:pPr>
      <w:rPr>
        <w:rFonts w:hint="default"/>
        <w:lang w:val="ru-RU" w:eastAsia="en-US" w:bidi="ar-SA"/>
      </w:rPr>
    </w:lvl>
    <w:lvl w:ilvl="4" w:tplc="71D43FBE">
      <w:numFmt w:val="bullet"/>
      <w:lvlText w:val="•"/>
      <w:lvlJc w:val="left"/>
      <w:pPr>
        <w:ind w:left="6506" w:hanging="226"/>
      </w:pPr>
      <w:rPr>
        <w:rFonts w:hint="default"/>
        <w:lang w:val="ru-RU" w:eastAsia="en-US" w:bidi="ar-SA"/>
      </w:rPr>
    </w:lvl>
    <w:lvl w:ilvl="5" w:tplc="D594389C">
      <w:numFmt w:val="bullet"/>
      <w:lvlText w:val="•"/>
      <w:lvlJc w:val="left"/>
      <w:pPr>
        <w:ind w:left="7217" w:hanging="226"/>
      </w:pPr>
      <w:rPr>
        <w:rFonts w:hint="default"/>
        <w:lang w:val="ru-RU" w:eastAsia="en-US" w:bidi="ar-SA"/>
      </w:rPr>
    </w:lvl>
    <w:lvl w:ilvl="6" w:tplc="33188BF2">
      <w:numFmt w:val="bullet"/>
      <w:lvlText w:val="•"/>
      <w:lvlJc w:val="left"/>
      <w:pPr>
        <w:ind w:left="7929" w:hanging="226"/>
      </w:pPr>
      <w:rPr>
        <w:rFonts w:hint="default"/>
        <w:lang w:val="ru-RU" w:eastAsia="en-US" w:bidi="ar-SA"/>
      </w:rPr>
    </w:lvl>
    <w:lvl w:ilvl="7" w:tplc="5DFC10F8">
      <w:numFmt w:val="bullet"/>
      <w:lvlText w:val="•"/>
      <w:lvlJc w:val="left"/>
      <w:pPr>
        <w:ind w:left="8641" w:hanging="226"/>
      </w:pPr>
      <w:rPr>
        <w:rFonts w:hint="default"/>
        <w:lang w:val="ru-RU" w:eastAsia="en-US" w:bidi="ar-SA"/>
      </w:rPr>
    </w:lvl>
    <w:lvl w:ilvl="8" w:tplc="5D445F70">
      <w:numFmt w:val="bullet"/>
      <w:lvlText w:val="•"/>
      <w:lvlJc w:val="left"/>
      <w:pPr>
        <w:ind w:left="9352" w:hanging="226"/>
      </w:pPr>
      <w:rPr>
        <w:rFonts w:hint="default"/>
        <w:lang w:val="ru-RU" w:eastAsia="en-US" w:bidi="ar-SA"/>
      </w:rPr>
    </w:lvl>
  </w:abstractNum>
  <w:abstractNum w:abstractNumId="13">
    <w:nsid w:val="175B2353"/>
    <w:multiLevelType w:val="multilevel"/>
    <w:tmpl w:val="2B40BA74"/>
    <w:lvl w:ilvl="0">
      <w:start w:val="32"/>
      <w:numFmt w:val="decimal"/>
      <w:lvlText w:val="%1"/>
      <w:lvlJc w:val="left"/>
      <w:pPr>
        <w:ind w:left="1769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69" w:hanging="6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81" w:hanging="8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25" w:hanging="10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399" w:hanging="1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2400" w:hanging="12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75" w:hanging="12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50" w:hanging="12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25" w:hanging="1263"/>
      </w:pPr>
      <w:rPr>
        <w:rFonts w:hint="default"/>
        <w:lang w:val="ru-RU" w:eastAsia="en-US" w:bidi="ar-SA"/>
      </w:rPr>
    </w:lvl>
  </w:abstractNum>
  <w:abstractNum w:abstractNumId="14">
    <w:nsid w:val="17C2200D"/>
    <w:multiLevelType w:val="hybridMultilevel"/>
    <w:tmpl w:val="9BBACC40"/>
    <w:lvl w:ilvl="0" w:tplc="5AFCE03E">
      <w:numFmt w:val="bullet"/>
      <w:lvlText w:val="-"/>
      <w:lvlJc w:val="left"/>
      <w:pPr>
        <w:ind w:left="1145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6CD804FA">
      <w:numFmt w:val="bullet"/>
      <w:lvlText w:val="•"/>
      <w:lvlJc w:val="left"/>
      <w:pPr>
        <w:ind w:left="2103" w:hanging="164"/>
      </w:pPr>
      <w:rPr>
        <w:rFonts w:hint="default"/>
        <w:lang w:val="ru-RU" w:eastAsia="en-US" w:bidi="ar-SA"/>
      </w:rPr>
    </w:lvl>
    <w:lvl w:ilvl="2" w:tplc="227A19BA">
      <w:numFmt w:val="bullet"/>
      <w:lvlText w:val="•"/>
      <w:lvlJc w:val="left"/>
      <w:pPr>
        <w:ind w:left="3067" w:hanging="164"/>
      </w:pPr>
      <w:rPr>
        <w:rFonts w:hint="default"/>
        <w:lang w:val="ru-RU" w:eastAsia="en-US" w:bidi="ar-SA"/>
      </w:rPr>
    </w:lvl>
    <w:lvl w:ilvl="3" w:tplc="548874F8">
      <w:numFmt w:val="bullet"/>
      <w:lvlText w:val="•"/>
      <w:lvlJc w:val="left"/>
      <w:pPr>
        <w:ind w:left="4030" w:hanging="164"/>
      </w:pPr>
      <w:rPr>
        <w:rFonts w:hint="default"/>
        <w:lang w:val="ru-RU" w:eastAsia="en-US" w:bidi="ar-SA"/>
      </w:rPr>
    </w:lvl>
    <w:lvl w:ilvl="4" w:tplc="CE6810D0">
      <w:numFmt w:val="bullet"/>
      <w:lvlText w:val="•"/>
      <w:lvlJc w:val="left"/>
      <w:pPr>
        <w:ind w:left="4994" w:hanging="164"/>
      </w:pPr>
      <w:rPr>
        <w:rFonts w:hint="default"/>
        <w:lang w:val="ru-RU" w:eastAsia="en-US" w:bidi="ar-SA"/>
      </w:rPr>
    </w:lvl>
    <w:lvl w:ilvl="5" w:tplc="75C6C69E">
      <w:numFmt w:val="bullet"/>
      <w:lvlText w:val="•"/>
      <w:lvlJc w:val="left"/>
      <w:pPr>
        <w:ind w:left="5957" w:hanging="164"/>
      </w:pPr>
      <w:rPr>
        <w:rFonts w:hint="default"/>
        <w:lang w:val="ru-RU" w:eastAsia="en-US" w:bidi="ar-SA"/>
      </w:rPr>
    </w:lvl>
    <w:lvl w:ilvl="6" w:tplc="1632C016">
      <w:numFmt w:val="bullet"/>
      <w:lvlText w:val="•"/>
      <w:lvlJc w:val="left"/>
      <w:pPr>
        <w:ind w:left="6921" w:hanging="164"/>
      </w:pPr>
      <w:rPr>
        <w:rFonts w:hint="default"/>
        <w:lang w:val="ru-RU" w:eastAsia="en-US" w:bidi="ar-SA"/>
      </w:rPr>
    </w:lvl>
    <w:lvl w:ilvl="7" w:tplc="98662B0C">
      <w:numFmt w:val="bullet"/>
      <w:lvlText w:val="•"/>
      <w:lvlJc w:val="left"/>
      <w:pPr>
        <w:ind w:left="7885" w:hanging="164"/>
      </w:pPr>
      <w:rPr>
        <w:rFonts w:hint="default"/>
        <w:lang w:val="ru-RU" w:eastAsia="en-US" w:bidi="ar-SA"/>
      </w:rPr>
    </w:lvl>
    <w:lvl w:ilvl="8" w:tplc="AFB2AF88">
      <w:numFmt w:val="bullet"/>
      <w:lvlText w:val="•"/>
      <w:lvlJc w:val="left"/>
      <w:pPr>
        <w:ind w:left="8848" w:hanging="164"/>
      </w:pPr>
      <w:rPr>
        <w:rFonts w:hint="default"/>
        <w:lang w:val="ru-RU" w:eastAsia="en-US" w:bidi="ar-SA"/>
      </w:rPr>
    </w:lvl>
  </w:abstractNum>
  <w:abstractNum w:abstractNumId="15">
    <w:nsid w:val="18EC5895"/>
    <w:multiLevelType w:val="multilevel"/>
    <w:tmpl w:val="AC363FC6"/>
    <w:lvl w:ilvl="0">
      <w:start w:val="20"/>
      <w:numFmt w:val="decimal"/>
      <w:lvlText w:val="%1"/>
      <w:lvlJc w:val="left"/>
      <w:pPr>
        <w:ind w:left="1769" w:hanging="63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769" w:hanging="6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81" w:hanging="8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25" w:hanging="11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178" w:hanging="11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8" w:hanging="11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7" w:hanging="11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7" w:hanging="11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1191"/>
      </w:pPr>
      <w:rPr>
        <w:rFonts w:hint="default"/>
        <w:lang w:val="ru-RU" w:eastAsia="en-US" w:bidi="ar-SA"/>
      </w:rPr>
    </w:lvl>
  </w:abstractNum>
  <w:abstractNum w:abstractNumId="16">
    <w:nsid w:val="1B540C52"/>
    <w:multiLevelType w:val="hybridMultilevel"/>
    <w:tmpl w:val="960001A6"/>
    <w:lvl w:ilvl="0" w:tplc="77965816">
      <w:start w:val="1"/>
      <w:numFmt w:val="decimal"/>
      <w:lvlText w:val="%1)"/>
      <w:lvlJc w:val="left"/>
      <w:pPr>
        <w:ind w:left="1438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C7F0BC24">
      <w:numFmt w:val="bullet"/>
      <w:lvlText w:val="•"/>
      <w:lvlJc w:val="left"/>
      <w:pPr>
        <w:ind w:left="2373" w:hanging="303"/>
      </w:pPr>
      <w:rPr>
        <w:rFonts w:hint="default"/>
        <w:lang w:val="ru-RU" w:eastAsia="en-US" w:bidi="ar-SA"/>
      </w:rPr>
    </w:lvl>
    <w:lvl w:ilvl="2" w:tplc="3EF4690C">
      <w:numFmt w:val="bullet"/>
      <w:lvlText w:val="•"/>
      <w:lvlJc w:val="left"/>
      <w:pPr>
        <w:ind w:left="3307" w:hanging="303"/>
      </w:pPr>
      <w:rPr>
        <w:rFonts w:hint="default"/>
        <w:lang w:val="ru-RU" w:eastAsia="en-US" w:bidi="ar-SA"/>
      </w:rPr>
    </w:lvl>
    <w:lvl w:ilvl="3" w:tplc="7786E806">
      <w:numFmt w:val="bullet"/>
      <w:lvlText w:val="•"/>
      <w:lvlJc w:val="left"/>
      <w:pPr>
        <w:ind w:left="4240" w:hanging="303"/>
      </w:pPr>
      <w:rPr>
        <w:rFonts w:hint="default"/>
        <w:lang w:val="ru-RU" w:eastAsia="en-US" w:bidi="ar-SA"/>
      </w:rPr>
    </w:lvl>
    <w:lvl w:ilvl="4" w:tplc="ECA89E02">
      <w:numFmt w:val="bullet"/>
      <w:lvlText w:val="•"/>
      <w:lvlJc w:val="left"/>
      <w:pPr>
        <w:ind w:left="5174" w:hanging="303"/>
      </w:pPr>
      <w:rPr>
        <w:rFonts w:hint="default"/>
        <w:lang w:val="ru-RU" w:eastAsia="en-US" w:bidi="ar-SA"/>
      </w:rPr>
    </w:lvl>
    <w:lvl w:ilvl="5" w:tplc="2EA4C316">
      <w:numFmt w:val="bullet"/>
      <w:lvlText w:val="•"/>
      <w:lvlJc w:val="left"/>
      <w:pPr>
        <w:ind w:left="6107" w:hanging="303"/>
      </w:pPr>
      <w:rPr>
        <w:rFonts w:hint="default"/>
        <w:lang w:val="ru-RU" w:eastAsia="en-US" w:bidi="ar-SA"/>
      </w:rPr>
    </w:lvl>
    <w:lvl w:ilvl="6" w:tplc="ADA884DA">
      <w:numFmt w:val="bullet"/>
      <w:lvlText w:val="•"/>
      <w:lvlJc w:val="left"/>
      <w:pPr>
        <w:ind w:left="7041" w:hanging="303"/>
      </w:pPr>
      <w:rPr>
        <w:rFonts w:hint="default"/>
        <w:lang w:val="ru-RU" w:eastAsia="en-US" w:bidi="ar-SA"/>
      </w:rPr>
    </w:lvl>
    <w:lvl w:ilvl="7" w:tplc="26202482">
      <w:numFmt w:val="bullet"/>
      <w:lvlText w:val="•"/>
      <w:lvlJc w:val="left"/>
      <w:pPr>
        <w:ind w:left="7975" w:hanging="303"/>
      </w:pPr>
      <w:rPr>
        <w:rFonts w:hint="default"/>
        <w:lang w:val="ru-RU" w:eastAsia="en-US" w:bidi="ar-SA"/>
      </w:rPr>
    </w:lvl>
    <w:lvl w:ilvl="8" w:tplc="F0220686">
      <w:numFmt w:val="bullet"/>
      <w:lvlText w:val="•"/>
      <w:lvlJc w:val="left"/>
      <w:pPr>
        <w:ind w:left="8908" w:hanging="303"/>
      </w:pPr>
      <w:rPr>
        <w:rFonts w:hint="default"/>
        <w:lang w:val="ru-RU" w:eastAsia="en-US" w:bidi="ar-SA"/>
      </w:rPr>
    </w:lvl>
  </w:abstractNum>
  <w:abstractNum w:abstractNumId="17">
    <w:nsid w:val="1BB52A35"/>
    <w:multiLevelType w:val="hybridMultilevel"/>
    <w:tmpl w:val="BBE60846"/>
    <w:lvl w:ilvl="0" w:tplc="B4E65176">
      <w:numFmt w:val="bullet"/>
      <w:lvlText w:val="-"/>
      <w:lvlJc w:val="left"/>
      <w:pPr>
        <w:ind w:left="425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6E68067E">
      <w:numFmt w:val="bullet"/>
      <w:lvlText w:val="•"/>
      <w:lvlJc w:val="left"/>
      <w:pPr>
        <w:ind w:left="1455" w:hanging="707"/>
      </w:pPr>
      <w:rPr>
        <w:rFonts w:hint="default"/>
        <w:lang w:val="ru-RU" w:eastAsia="en-US" w:bidi="ar-SA"/>
      </w:rPr>
    </w:lvl>
    <w:lvl w:ilvl="2" w:tplc="7B4EC314">
      <w:numFmt w:val="bullet"/>
      <w:lvlText w:val="•"/>
      <w:lvlJc w:val="left"/>
      <w:pPr>
        <w:ind w:left="2491" w:hanging="707"/>
      </w:pPr>
      <w:rPr>
        <w:rFonts w:hint="default"/>
        <w:lang w:val="ru-RU" w:eastAsia="en-US" w:bidi="ar-SA"/>
      </w:rPr>
    </w:lvl>
    <w:lvl w:ilvl="3" w:tplc="7FC08F6C">
      <w:numFmt w:val="bullet"/>
      <w:lvlText w:val="•"/>
      <w:lvlJc w:val="left"/>
      <w:pPr>
        <w:ind w:left="3526" w:hanging="707"/>
      </w:pPr>
      <w:rPr>
        <w:rFonts w:hint="default"/>
        <w:lang w:val="ru-RU" w:eastAsia="en-US" w:bidi="ar-SA"/>
      </w:rPr>
    </w:lvl>
    <w:lvl w:ilvl="4" w:tplc="B6BE233E">
      <w:numFmt w:val="bullet"/>
      <w:lvlText w:val="•"/>
      <w:lvlJc w:val="left"/>
      <w:pPr>
        <w:ind w:left="4562" w:hanging="707"/>
      </w:pPr>
      <w:rPr>
        <w:rFonts w:hint="default"/>
        <w:lang w:val="ru-RU" w:eastAsia="en-US" w:bidi="ar-SA"/>
      </w:rPr>
    </w:lvl>
    <w:lvl w:ilvl="5" w:tplc="7A9C1F36">
      <w:numFmt w:val="bullet"/>
      <w:lvlText w:val="•"/>
      <w:lvlJc w:val="left"/>
      <w:pPr>
        <w:ind w:left="5597" w:hanging="707"/>
      </w:pPr>
      <w:rPr>
        <w:rFonts w:hint="default"/>
        <w:lang w:val="ru-RU" w:eastAsia="en-US" w:bidi="ar-SA"/>
      </w:rPr>
    </w:lvl>
    <w:lvl w:ilvl="6" w:tplc="BD2A6DB0">
      <w:numFmt w:val="bullet"/>
      <w:lvlText w:val="•"/>
      <w:lvlJc w:val="left"/>
      <w:pPr>
        <w:ind w:left="6633" w:hanging="707"/>
      </w:pPr>
      <w:rPr>
        <w:rFonts w:hint="default"/>
        <w:lang w:val="ru-RU" w:eastAsia="en-US" w:bidi="ar-SA"/>
      </w:rPr>
    </w:lvl>
    <w:lvl w:ilvl="7" w:tplc="58261E14">
      <w:numFmt w:val="bullet"/>
      <w:lvlText w:val="•"/>
      <w:lvlJc w:val="left"/>
      <w:pPr>
        <w:ind w:left="7669" w:hanging="707"/>
      </w:pPr>
      <w:rPr>
        <w:rFonts w:hint="default"/>
        <w:lang w:val="ru-RU" w:eastAsia="en-US" w:bidi="ar-SA"/>
      </w:rPr>
    </w:lvl>
    <w:lvl w:ilvl="8" w:tplc="3A320F0A">
      <w:numFmt w:val="bullet"/>
      <w:lvlText w:val="•"/>
      <w:lvlJc w:val="left"/>
      <w:pPr>
        <w:ind w:left="8704" w:hanging="707"/>
      </w:pPr>
      <w:rPr>
        <w:rFonts w:hint="default"/>
        <w:lang w:val="ru-RU" w:eastAsia="en-US" w:bidi="ar-SA"/>
      </w:rPr>
    </w:lvl>
  </w:abstractNum>
  <w:abstractNum w:abstractNumId="18">
    <w:nsid w:val="1C09447B"/>
    <w:multiLevelType w:val="hybridMultilevel"/>
    <w:tmpl w:val="A758813C"/>
    <w:lvl w:ilvl="0" w:tplc="7C4AB598">
      <w:start w:val="1"/>
      <w:numFmt w:val="decimal"/>
      <w:lvlText w:val="%1)"/>
      <w:lvlJc w:val="left"/>
      <w:pPr>
        <w:ind w:left="1438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1E0E52C8">
      <w:numFmt w:val="bullet"/>
      <w:lvlText w:val="•"/>
      <w:lvlJc w:val="left"/>
      <w:pPr>
        <w:ind w:left="2373" w:hanging="303"/>
      </w:pPr>
      <w:rPr>
        <w:rFonts w:hint="default"/>
        <w:lang w:val="ru-RU" w:eastAsia="en-US" w:bidi="ar-SA"/>
      </w:rPr>
    </w:lvl>
    <w:lvl w:ilvl="2" w:tplc="26D2D32E">
      <w:numFmt w:val="bullet"/>
      <w:lvlText w:val="•"/>
      <w:lvlJc w:val="left"/>
      <w:pPr>
        <w:ind w:left="3307" w:hanging="303"/>
      </w:pPr>
      <w:rPr>
        <w:rFonts w:hint="default"/>
        <w:lang w:val="ru-RU" w:eastAsia="en-US" w:bidi="ar-SA"/>
      </w:rPr>
    </w:lvl>
    <w:lvl w:ilvl="3" w:tplc="0A163994">
      <w:numFmt w:val="bullet"/>
      <w:lvlText w:val="•"/>
      <w:lvlJc w:val="left"/>
      <w:pPr>
        <w:ind w:left="4240" w:hanging="303"/>
      </w:pPr>
      <w:rPr>
        <w:rFonts w:hint="default"/>
        <w:lang w:val="ru-RU" w:eastAsia="en-US" w:bidi="ar-SA"/>
      </w:rPr>
    </w:lvl>
    <w:lvl w:ilvl="4" w:tplc="3B267BB0">
      <w:numFmt w:val="bullet"/>
      <w:lvlText w:val="•"/>
      <w:lvlJc w:val="left"/>
      <w:pPr>
        <w:ind w:left="5174" w:hanging="303"/>
      </w:pPr>
      <w:rPr>
        <w:rFonts w:hint="default"/>
        <w:lang w:val="ru-RU" w:eastAsia="en-US" w:bidi="ar-SA"/>
      </w:rPr>
    </w:lvl>
    <w:lvl w:ilvl="5" w:tplc="ADFADD78">
      <w:numFmt w:val="bullet"/>
      <w:lvlText w:val="•"/>
      <w:lvlJc w:val="left"/>
      <w:pPr>
        <w:ind w:left="6107" w:hanging="303"/>
      </w:pPr>
      <w:rPr>
        <w:rFonts w:hint="default"/>
        <w:lang w:val="ru-RU" w:eastAsia="en-US" w:bidi="ar-SA"/>
      </w:rPr>
    </w:lvl>
    <w:lvl w:ilvl="6" w:tplc="CD1C24D0">
      <w:numFmt w:val="bullet"/>
      <w:lvlText w:val="•"/>
      <w:lvlJc w:val="left"/>
      <w:pPr>
        <w:ind w:left="7041" w:hanging="303"/>
      </w:pPr>
      <w:rPr>
        <w:rFonts w:hint="default"/>
        <w:lang w:val="ru-RU" w:eastAsia="en-US" w:bidi="ar-SA"/>
      </w:rPr>
    </w:lvl>
    <w:lvl w:ilvl="7" w:tplc="8E26D0F2">
      <w:numFmt w:val="bullet"/>
      <w:lvlText w:val="•"/>
      <w:lvlJc w:val="left"/>
      <w:pPr>
        <w:ind w:left="7975" w:hanging="303"/>
      </w:pPr>
      <w:rPr>
        <w:rFonts w:hint="default"/>
        <w:lang w:val="ru-RU" w:eastAsia="en-US" w:bidi="ar-SA"/>
      </w:rPr>
    </w:lvl>
    <w:lvl w:ilvl="8" w:tplc="719E2484">
      <w:numFmt w:val="bullet"/>
      <w:lvlText w:val="•"/>
      <w:lvlJc w:val="left"/>
      <w:pPr>
        <w:ind w:left="8908" w:hanging="303"/>
      </w:pPr>
      <w:rPr>
        <w:rFonts w:hint="default"/>
        <w:lang w:val="ru-RU" w:eastAsia="en-US" w:bidi="ar-SA"/>
      </w:rPr>
    </w:lvl>
  </w:abstractNum>
  <w:abstractNum w:abstractNumId="19">
    <w:nsid w:val="1FA230D8"/>
    <w:multiLevelType w:val="multilevel"/>
    <w:tmpl w:val="15828520"/>
    <w:lvl w:ilvl="0">
      <w:start w:val="32"/>
      <w:numFmt w:val="decimal"/>
      <w:lvlText w:val="%1"/>
      <w:lvlJc w:val="left"/>
      <w:pPr>
        <w:ind w:left="425" w:hanging="12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5" w:hanging="1263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"/>
      <w:lvlJc w:val="left"/>
      <w:pPr>
        <w:ind w:left="425" w:hanging="1263"/>
        <w:jc w:val="left"/>
      </w:pPr>
      <w:rPr>
        <w:rFonts w:hint="default"/>
        <w:lang w:val="ru-RU" w:eastAsia="en-US" w:bidi="ar-SA"/>
      </w:rPr>
    </w:lvl>
    <w:lvl w:ilvl="3">
      <w:start w:val="6"/>
      <w:numFmt w:val="decimal"/>
      <w:lvlText w:val="%1.%2.%3.%4"/>
      <w:lvlJc w:val="left"/>
      <w:pPr>
        <w:ind w:left="425" w:hanging="1263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425" w:hanging="1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597" w:hanging="12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3" w:hanging="12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9" w:hanging="12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4" w:hanging="1263"/>
      </w:pPr>
      <w:rPr>
        <w:rFonts w:hint="default"/>
        <w:lang w:val="ru-RU" w:eastAsia="en-US" w:bidi="ar-SA"/>
      </w:rPr>
    </w:lvl>
  </w:abstractNum>
  <w:abstractNum w:abstractNumId="20">
    <w:nsid w:val="20A22AD3"/>
    <w:multiLevelType w:val="hybridMultilevel"/>
    <w:tmpl w:val="4FEA27BE"/>
    <w:lvl w:ilvl="0" w:tplc="1FF6903E">
      <w:start w:val="2"/>
      <w:numFmt w:val="decimal"/>
      <w:lvlText w:val="%1."/>
      <w:lvlJc w:val="left"/>
      <w:pPr>
        <w:ind w:left="425" w:hanging="47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44ECA898">
      <w:numFmt w:val="bullet"/>
      <w:lvlText w:val="•"/>
      <w:lvlJc w:val="left"/>
      <w:pPr>
        <w:ind w:left="1455" w:hanging="476"/>
      </w:pPr>
      <w:rPr>
        <w:rFonts w:hint="default"/>
        <w:lang w:val="ru-RU" w:eastAsia="en-US" w:bidi="ar-SA"/>
      </w:rPr>
    </w:lvl>
    <w:lvl w:ilvl="2" w:tplc="49FA4E08">
      <w:numFmt w:val="bullet"/>
      <w:lvlText w:val="•"/>
      <w:lvlJc w:val="left"/>
      <w:pPr>
        <w:ind w:left="2491" w:hanging="476"/>
      </w:pPr>
      <w:rPr>
        <w:rFonts w:hint="default"/>
        <w:lang w:val="ru-RU" w:eastAsia="en-US" w:bidi="ar-SA"/>
      </w:rPr>
    </w:lvl>
    <w:lvl w:ilvl="3" w:tplc="D6AE767C">
      <w:numFmt w:val="bullet"/>
      <w:lvlText w:val="•"/>
      <w:lvlJc w:val="left"/>
      <w:pPr>
        <w:ind w:left="3526" w:hanging="476"/>
      </w:pPr>
      <w:rPr>
        <w:rFonts w:hint="default"/>
        <w:lang w:val="ru-RU" w:eastAsia="en-US" w:bidi="ar-SA"/>
      </w:rPr>
    </w:lvl>
    <w:lvl w:ilvl="4" w:tplc="CD4A1D30">
      <w:numFmt w:val="bullet"/>
      <w:lvlText w:val="•"/>
      <w:lvlJc w:val="left"/>
      <w:pPr>
        <w:ind w:left="4562" w:hanging="476"/>
      </w:pPr>
      <w:rPr>
        <w:rFonts w:hint="default"/>
        <w:lang w:val="ru-RU" w:eastAsia="en-US" w:bidi="ar-SA"/>
      </w:rPr>
    </w:lvl>
    <w:lvl w:ilvl="5" w:tplc="392CC002">
      <w:numFmt w:val="bullet"/>
      <w:lvlText w:val="•"/>
      <w:lvlJc w:val="left"/>
      <w:pPr>
        <w:ind w:left="5597" w:hanging="476"/>
      </w:pPr>
      <w:rPr>
        <w:rFonts w:hint="default"/>
        <w:lang w:val="ru-RU" w:eastAsia="en-US" w:bidi="ar-SA"/>
      </w:rPr>
    </w:lvl>
    <w:lvl w:ilvl="6" w:tplc="9C1C810C">
      <w:numFmt w:val="bullet"/>
      <w:lvlText w:val="•"/>
      <w:lvlJc w:val="left"/>
      <w:pPr>
        <w:ind w:left="6633" w:hanging="476"/>
      </w:pPr>
      <w:rPr>
        <w:rFonts w:hint="default"/>
        <w:lang w:val="ru-RU" w:eastAsia="en-US" w:bidi="ar-SA"/>
      </w:rPr>
    </w:lvl>
    <w:lvl w:ilvl="7" w:tplc="18582B88">
      <w:numFmt w:val="bullet"/>
      <w:lvlText w:val="•"/>
      <w:lvlJc w:val="left"/>
      <w:pPr>
        <w:ind w:left="7669" w:hanging="476"/>
      </w:pPr>
      <w:rPr>
        <w:rFonts w:hint="default"/>
        <w:lang w:val="ru-RU" w:eastAsia="en-US" w:bidi="ar-SA"/>
      </w:rPr>
    </w:lvl>
    <w:lvl w:ilvl="8" w:tplc="50729628">
      <w:numFmt w:val="bullet"/>
      <w:lvlText w:val="•"/>
      <w:lvlJc w:val="left"/>
      <w:pPr>
        <w:ind w:left="8704" w:hanging="476"/>
      </w:pPr>
      <w:rPr>
        <w:rFonts w:hint="default"/>
        <w:lang w:val="ru-RU" w:eastAsia="en-US" w:bidi="ar-SA"/>
      </w:rPr>
    </w:lvl>
  </w:abstractNum>
  <w:abstractNum w:abstractNumId="21">
    <w:nsid w:val="20B61220"/>
    <w:multiLevelType w:val="hybridMultilevel"/>
    <w:tmpl w:val="0D7213E0"/>
    <w:lvl w:ilvl="0" w:tplc="FB2A200C">
      <w:start w:val="1"/>
      <w:numFmt w:val="decimal"/>
      <w:lvlText w:val="%1."/>
      <w:lvlJc w:val="left"/>
      <w:pPr>
        <w:ind w:left="636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6"/>
        <w:szCs w:val="26"/>
        <w:lang w:val="ru-RU" w:eastAsia="en-US" w:bidi="ar-SA"/>
      </w:rPr>
    </w:lvl>
    <w:lvl w:ilvl="1" w:tplc="DA7C554C">
      <w:numFmt w:val="bullet"/>
      <w:lvlText w:val="•"/>
      <w:lvlJc w:val="left"/>
      <w:pPr>
        <w:ind w:left="1653" w:hanging="212"/>
      </w:pPr>
      <w:rPr>
        <w:rFonts w:hint="default"/>
        <w:lang w:val="ru-RU" w:eastAsia="en-US" w:bidi="ar-SA"/>
      </w:rPr>
    </w:lvl>
    <w:lvl w:ilvl="2" w:tplc="C8C26998">
      <w:numFmt w:val="bullet"/>
      <w:lvlText w:val="•"/>
      <w:lvlJc w:val="left"/>
      <w:pPr>
        <w:ind w:left="2667" w:hanging="212"/>
      </w:pPr>
      <w:rPr>
        <w:rFonts w:hint="default"/>
        <w:lang w:val="ru-RU" w:eastAsia="en-US" w:bidi="ar-SA"/>
      </w:rPr>
    </w:lvl>
    <w:lvl w:ilvl="3" w:tplc="7E2CBAC2">
      <w:numFmt w:val="bullet"/>
      <w:lvlText w:val="•"/>
      <w:lvlJc w:val="left"/>
      <w:pPr>
        <w:ind w:left="3680" w:hanging="212"/>
      </w:pPr>
      <w:rPr>
        <w:rFonts w:hint="default"/>
        <w:lang w:val="ru-RU" w:eastAsia="en-US" w:bidi="ar-SA"/>
      </w:rPr>
    </w:lvl>
    <w:lvl w:ilvl="4" w:tplc="24AE8EB8">
      <w:numFmt w:val="bullet"/>
      <w:lvlText w:val="•"/>
      <w:lvlJc w:val="left"/>
      <w:pPr>
        <w:ind w:left="4694" w:hanging="212"/>
      </w:pPr>
      <w:rPr>
        <w:rFonts w:hint="default"/>
        <w:lang w:val="ru-RU" w:eastAsia="en-US" w:bidi="ar-SA"/>
      </w:rPr>
    </w:lvl>
    <w:lvl w:ilvl="5" w:tplc="A6BCF7A0">
      <w:numFmt w:val="bullet"/>
      <w:lvlText w:val="•"/>
      <w:lvlJc w:val="left"/>
      <w:pPr>
        <w:ind w:left="5707" w:hanging="212"/>
      </w:pPr>
      <w:rPr>
        <w:rFonts w:hint="default"/>
        <w:lang w:val="ru-RU" w:eastAsia="en-US" w:bidi="ar-SA"/>
      </w:rPr>
    </w:lvl>
    <w:lvl w:ilvl="6" w:tplc="3ED01DFE">
      <w:numFmt w:val="bullet"/>
      <w:lvlText w:val="•"/>
      <w:lvlJc w:val="left"/>
      <w:pPr>
        <w:ind w:left="6721" w:hanging="212"/>
      </w:pPr>
      <w:rPr>
        <w:rFonts w:hint="default"/>
        <w:lang w:val="ru-RU" w:eastAsia="en-US" w:bidi="ar-SA"/>
      </w:rPr>
    </w:lvl>
    <w:lvl w:ilvl="7" w:tplc="1990225A">
      <w:numFmt w:val="bullet"/>
      <w:lvlText w:val="•"/>
      <w:lvlJc w:val="left"/>
      <w:pPr>
        <w:ind w:left="7735" w:hanging="212"/>
      </w:pPr>
      <w:rPr>
        <w:rFonts w:hint="default"/>
        <w:lang w:val="ru-RU" w:eastAsia="en-US" w:bidi="ar-SA"/>
      </w:rPr>
    </w:lvl>
    <w:lvl w:ilvl="8" w:tplc="1AA6998A">
      <w:numFmt w:val="bullet"/>
      <w:lvlText w:val="•"/>
      <w:lvlJc w:val="left"/>
      <w:pPr>
        <w:ind w:left="8748" w:hanging="212"/>
      </w:pPr>
      <w:rPr>
        <w:rFonts w:hint="default"/>
        <w:lang w:val="ru-RU" w:eastAsia="en-US" w:bidi="ar-SA"/>
      </w:rPr>
    </w:lvl>
  </w:abstractNum>
  <w:abstractNum w:abstractNumId="22">
    <w:nsid w:val="20C43384"/>
    <w:multiLevelType w:val="hybridMultilevel"/>
    <w:tmpl w:val="23F4BB52"/>
    <w:lvl w:ilvl="0" w:tplc="A7DAC89E">
      <w:start w:val="1"/>
      <w:numFmt w:val="decimal"/>
      <w:lvlText w:val="%1."/>
      <w:lvlJc w:val="left"/>
      <w:pPr>
        <w:ind w:left="425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F6D26F42">
      <w:numFmt w:val="bullet"/>
      <w:lvlText w:val="•"/>
      <w:lvlJc w:val="left"/>
      <w:pPr>
        <w:ind w:left="1455" w:hanging="707"/>
      </w:pPr>
      <w:rPr>
        <w:rFonts w:hint="default"/>
        <w:lang w:val="ru-RU" w:eastAsia="en-US" w:bidi="ar-SA"/>
      </w:rPr>
    </w:lvl>
    <w:lvl w:ilvl="2" w:tplc="94AAE712">
      <w:numFmt w:val="bullet"/>
      <w:lvlText w:val="•"/>
      <w:lvlJc w:val="left"/>
      <w:pPr>
        <w:ind w:left="2491" w:hanging="707"/>
      </w:pPr>
      <w:rPr>
        <w:rFonts w:hint="default"/>
        <w:lang w:val="ru-RU" w:eastAsia="en-US" w:bidi="ar-SA"/>
      </w:rPr>
    </w:lvl>
    <w:lvl w:ilvl="3" w:tplc="2C146A8E">
      <w:numFmt w:val="bullet"/>
      <w:lvlText w:val="•"/>
      <w:lvlJc w:val="left"/>
      <w:pPr>
        <w:ind w:left="3526" w:hanging="707"/>
      </w:pPr>
      <w:rPr>
        <w:rFonts w:hint="default"/>
        <w:lang w:val="ru-RU" w:eastAsia="en-US" w:bidi="ar-SA"/>
      </w:rPr>
    </w:lvl>
    <w:lvl w:ilvl="4" w:tplc="2AA08DEE">
      <w:numFmt w:val="bullet"/>
      <w:lvlText w:val="•"/>
      <w:lvlJc w:val="left"/>
      <w:pPr>
        <w:ind w:left="4562" w:hanging="707"/>
      </w:pPr>
      <w:rPr>
        <w:rFonts w:hint="default"/>
        <w:lang w:val="ru-RU" w:eastAsia="en-US" w:bidi="ar-SA"/>
      </w:rPr>
    </w:lvl>
    <w:lvl w:ilvl="5" w:tplc="90081E26">
      <w:numFmt w:val="bullet"/>
      <w:lvlText w:val="•"/>
      <w:lvlJc w:val="left"/>
      <w:pPr>
        <w:ind w:left="5597" w:hanging="707"/>
      </w:pPr>
      <w:rPr>
        <w:rFonts w:hint="default"/>
        <w:lang w:val="ru-RU" w:eastAsia="en-US" w:bidi="ar-SA"/>
      </w:rPr>
    </w:lvl>
    <w:lvl w:ilvl="6" w:tplc="051E9064">
      <w:numFmt w:val="bullet"/>
      <w:lvlText w:val="•"/>
      <w:lvlJc w:val="left"/>
      <w:pPr>
        <w:ind w:left="6633" w:hanging="707"/>
      </w:pPr>
      <w:rPr>
        <w:rFonts w:hint="default"/>
        <w:lang w:val="ru-RU" w:eastAsia="en-US" w:bidi="ar-SA"/>
      </w:rPr>
    </w:lvl>
    <w:lvl w:ilvl="7" w:tplc="C7189FA4">
      <w:numFmt w:val="bullet"/>
      <w:lvlText w:val="•"/>
      <w:lvlJc w:val="left"/>
      <w:pPr>
        <w:ind w:left="7669" w:hanging="707"/>
      </w:pPr>
      <w:rPr>
        <w:rFonts w:hint="default"/>
        <w:lang w:val="ru-RU" w:eastAsia="en-US" w:bidi="ar-SA"/>
      </w:rPr>
    </w:lvl>
    <w:lvl w:ilvl="8" w:tplc="C9A0986C">
      <w:numFmt w:val="bullet"/>
      <w:lvlText w:val="•"/>
      <w:lvlJc w:val="left"/>
      <w:pPr>
        <w:ind w:left="8704" w:hanging="707"/>
      </w:pPr>
      <w:rPr>
        <w:rFonts w:hint="default"/>
        <w:lang w:val="ru-RU" w:eastAsia="en-US" w:bidi="ar-SA"/>
      </w:rPr>
    </w:lvl>
  </w:abstractNum>
  <w:abstractNum w:abstractNumId="23">
    <w:nsid w:val="212678A0"/>
    <w:multiLevelType w:val="multilevel"/>
    <w:tmpl w:val="C534178E"/>
    <w:lvl w:ilvl="0">
      <w:start w:val="20"/>
      <w:numFmt w:val="decimal"/>
      <w:lvlText w:val="%1"/>
      <w:lvlJc w:val="left"/>
      <w:pPr>
        <w:ind w:left="1769" w:hanging="634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769" w:hanging="6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81" w:hanging="8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25" w:hanging="11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178" w:hanging="11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8" w:hanging="11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77" w:hanging="11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7" w:hanging="11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6" w:hanging="1191"/>
      </w:pPr>
      <w:rPr>
        <w:rFonts w:hint="default"/>
        <w:lang w:val="ru-RU" w:eastAsia="en-US" w:bidi="ar-SA"/>
      </w:rPr>
    </w:lvl>
  </w:abstractNum>
  <w:abstractNum w:abstractNumId="24">
    <w:nsid w:val="21B9674F"/>
    <w:multiLevelType w:val="hybridMultilevel"/>
    <w:tmpl w:val="19A66198"/>
    <w:lvl w:ilvl="0" w:tplc="6F98A960">
      <w:start w:val="1"/>
      <w:numFmt w:val="decimal"/>
      <w:lvlText w:val="%1)"/>
      <w:lvlJc w:val="left"/>
      <w:pPr>
        <w:ind w:left="1438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44BE81D4">
      <w:numFmt w:val="bullet"/>
      <w:lvlText w:val="•"/>
      <w:lvlJc w:val="left"/>
      <w:pPr>
        <w:ind w:left="2373" w:hanging="303"/>
      </w:pPr>
      <w:rPr>
        <w:rFonts w:hint="default"/>
        <w:lang w:val="ru-RU" w:eastAsia="en-US" w:bidi="ar-SA"/>
      </w:rPr>
    </w:lvl>
    <w:lvl w:ilvl="2" w:tplc="49C69878">
      <w:numFmt w:val="bullet"/>
      <w:lvlText w:val="•"/>
      <w:lvlJc w:val="left"/>
      <w:pPr>
        <w:ind w:left="3307" w:hanging="303"/>
      </w:pPr>
      <w:rPr>
        <w:rFonts w:hint="default"/>
        <w:lang w:val="ru-RU" w:eastAsia="en-US" w:bidi="ar-SA"/>
      </w:rPr>
    </w:lvl>
    <w:lvl w:ilvl="3" w:tplc="BDC247C2">
      <w:numFmt w:val="bullet"/>
      <w:lvlText w:val="•"/>
      <w:lvlJc w:val="left"/>
      <w:pPr>
        <w:ind w:left="4240" w:hanging="303"/>
      </w:pPr>
      <w:rPr>
        <w:rFonts w:hint="default"/>
        <w:lang w:val="ru-RU" w:eastAsia="en-US" w:bidi="ar-SA"/>
      </w:rPr>
    </w:lvl>
    <w:lvl w:ilvl="4" w:tplc="672A14E2">
      <w:numFmt w:val="bullet"/>
      <w:lvlText w:val="•"/>
      <w:lvlJc w:val="left"/>
      <w:pPr>
        <w:ind w:left="5174" w:hanging="303"/>
      </w:pPr>
      <w:rPr>
        <w:rFonts w:hint="default"/>
        <w:lang w:val="ru-RU" w:eastAsia="en-US" w:bidi="ar-SA"/>
      </w:rPr>
    </w:lvl>
    <w:lvl w:ilvl="5" w:tplc="63E486E4">
      <w:numFmt w:val="bullet"/>
      <w:lvlText w:val="•"/>
      <w:lvlJc w:val="left"/>
      <w:pPr>
        <w:ind w:left="6107" w:hanging="303"/>
      </w:pPr>
      <w:rPr>
        <w:rFonts w:hint="default"/>
        <w:lang w:val="ru-RU" w:eastAsia="en-US" w:bidi="ar-SA"/>
      </w:rPr>
    </w:lvl>
    <w:lvl w:ilvl="6" w:tplc="62BC2446">
      <w:numFmt w:val="bullet"/>
      <w:lvlText w:val="•"/>
      <w:lvlJc w:val="left"/>
      <w:pPr>
        <w:ind w:left="7041" w:hanging="303"/>
      </w:pPr>
      <w:rPr>
        <w:rFonts w:hint="default"/>
        <w:lang w:val="ru-RU" w:eastAsia="en-US" w:bidi="ar-SA"/>
      </w:rPr>
    </w:lvl>
    <w:lvl w:ilvl="7" w:tplc="E18AF19A">
      <w:numFmt w:val="bullet"/>
      <w:lvlText w:val="•"/>
      <w:lvlJc w:val="left"/>
      <w:pPr>
        <w:ind w:left="7975" w:hanging="303"/>
      </w:pPr>
      <w:rPr>
        <w:rFonts w:hint="default"/>
        <w:lang w:val="ru-RU" w:eastAsia="en-US" w:bidi="ar-SA"/>
      </w:rPr>
    </w:lvl>
    <w:lvl w:ilvl="8" w:tplc="2AC8A3D2">
      <w:numFmt w:val="bullet"/>
      <w:lvlText w:val="•"/>
      <w:lvlJc w:val="left"/>
      <w:pPr>
        <w:ind w:left="8908" w:hanging="303"/>
      </w:pPr>
      <w:rPr>
        <w:rFonts w:hint="default"/>
        <w:lang w:val="ru-RU" w:eastAsia="en-US" w:bidi="ar-SA"/>
      </w:rPr>
    </w:lvl>
  </w:abstractNum>
  <w:abstractNum w:abstractNumId="25">
    <w:nsid w:val="2265299A"/>
    <w:multiLevelType w:val="hybridMultilevel"/>
    <w:tmpl w:val="4A2A90E4"/>
    <w:lvl w:ilvl="0" w:tplc="E766B9B0">
      <w:numFmt w:val="bullet"/>
      <w:lvlText w:val="•"/>
      <w:lvlJc w:val="left"/>
      <w:pPr>
        <w:ind w:left="425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42AAE670">
      <w:numFmt w:val="bullet"/>
      <w:lvlText w:val="•"/>
      <w:lvlJc w:val="left"/>
      <w:pPr>
        <w:ind w:left="1455" w:hanging="707"/>
      </w:pPr>
      <w:rPr>
        <w:rFonts w:hint="default"/>
        <w:lang w:val="ru-RU" w:eastAsia="en-US" w:bidi="ar-SA"/>
      </w:rPr>
    </w:lvl>
    <w:lvl w:ilvl="2" w:tplc="17A0C486">
      <w:numFmt w:val="bullet"/>
      <w:lvlText w:val="•"/>
      <w:lvlJc w:val="left"/>
      <w:pPr>
        <w:ind w:left="2491" w:hanging="707"/>
      </w:pPr>
      <w:rPr>
        <w:rFonts w:hint="default"/>
        <w:lang w:val="ru-RU" w:eastAsia="en-US" w:bidi="ar-SA"/>
      </w:rPr>
    </w:lvl>
    <w:lvl w:ilvl="3" w:tplc="EB0EF92C">
      <w:numFmt w:val="bullet"/>
      <w:lvlText w:val="•"/>
      <w:lvlJc w:val="left"/>
      <w:pPr>
        <w:ind w:left="3526" w:hanging="707"/>
      </w:pPr>
      <w:rPr>
        <w:rFonts w:hint="default"/>
        <w:lang w:val="ru-RU" w:eastAsia="en-US" w:bidi="ar-SA"/>
      </w:rPr>
    </w:lvl>
    <w:lvl w:ilvl="4" w:tplc="A19697C8">
      <w:numFmt w:val="bullet"/>
      <w:lvlText w:val="•"/>
      <w:lvlJc w:val="left"/>
      <w:pPr>
        <w:ind w:left="4562" w:hanging="707"/>
      </w:pPr>
      <w:rPr>
        <w:rFonts w:hint="default"/>
        <w:lang w:val="ru-RU" w:eastAsia="en-US" w:bidi="ar-SA"/>
      </w:rPr>
    </w:lvl>
    <w:lvl w:ilvl="5" w:tplc="5CFE0004">
      <w:numFmt w:val="bullet"/>
      <w:lvlText w:val="•"/>
      <w:lvlJc w:val="left"/>
      <w:pPr>
        <w:ind w:left="5597" w:hanging="707"/>
      </w:pPr>
      <w:rPr>
        <w:rFonts w:hint="default"/>
        <w:lang w:val="ru-RU" w:eastAsia="en-US" w:bidi="ar-SA"/>
      </w:rPr>
    </w:lvl>
    <w:lvl w:ilvl="6" w:tplc="081C5BB6">
      <w:numFmt w:val="bullet"/>
      <w:lvlText w:val="•"/>
      <w:lvlJc w:val="left"/>
      <w:pPr>
        <w:ind w:left="6633" w:hanging="707"/>
      </w:pPr>
      <w:rPr>
        <w:rFonts w:hint="default"/>
        <w:lang w:val="ru-RU" w:eastAsia="en-US" w:bidi="ar-SA"/>
      </w:rPr>
    </w:lvl>
    <w:lvl w:ilvl="7" w:tplc="EB24528C">
      <w:numFmt w:val="bullet"/>
      <w:lvlText w:val="•"/>
      <w:lvlJc w:val="left"/>
      <w:pPr>
        <w:ind w:left="7669" w:hanging="707"/>
      </w:pPr>
      <w:rPr>
        <w:rFonts w:hint="default"/>
        <w:lang w:val="ru-RU" w:eastAsia="en-US" w:bidi="ar-SA"/>
      </w:rPr>
    </w:lvl>
    <w:lvl w:ilvl="8" w:tplc="3684C582">
      <w:numFmt w:val="bullet"/>
      <w:lvlText w:val="•"/>
      <w:lvlJc w:val="left"/>
      <w:pPr>
        <w:ind w:left="8704" w:hanging="707"/>
      </w:pPr>
      <w:rPr>
        <w:rFonts w:hint="default"/>
        <w:lang w:val="ru-RU" w:eastAsia="en-US" w:bidi="ar-SA"/>
      </w:rPr>
    </w:lvl>
  </w:abstractNum>
  <w:abstractNum w:abstractNumId="26">
    <w:nsid w:val="22781C65"/>
    <w:multiLevelType w:val="hybridMultilevel"/>
    <w:tmpl w:val="0D20C7A8"/>
    <w:lvl w:ilvl="0" w:tplc="2550B066">
      <w:start w:val="1"/>
      <w:numFmt w:val="decimal"/>
      <w:lvlText w:val="%1."/>
      <w:lvlJc w:val="left"/>
      <w:pPr>
        <w:ind w:left="425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EE0A9348">
      <w:numFmt w:val="bullet"/>
      <w:lvlText w:val="•"/>
      <w:lvlJc w:val="left"/>
      <w:pPr>
        <w:ind w:left="1455" w:hanging="706"/>
      </w:pPr>
      <w:rPr>
        <w:rFonts w:hint="default"/>
        <w:lang w:val="ru-RU" w:eastAsia="en-US" w:bidi="ar-SA"/>
      </w:rPr>
    </w:lvl>
    <w:lvl w:ilvl="2" w:tplc="DBC0CFF0">
      <w:numFmt w:val="bullet"/>
      <w:lvlText w:val="•"/>
      <w:lvlJc w:val="left"/>
      <w:pPr>
        <w:ind w:left="2491" w:hanging="706"/>
      </w:pPr>
      <w:rPr>
        <w:rFonts w:hint="default"/>
        <w:lang w:val="ru-RU" w:eastAsia="en-US" w:bidi="ar-SA"/>
      </w:rPr>
    </w:lvl>
    <w:lvl w:ilvl="3" w:tplc="D2C8E6E4">
      <w:numFmt w:val="bullet"/>
      <w:lvlText w:val="•"/>
      <w:lvlJc w:val="left"/>
      <w:pPr>
        <w:ind w:left="3526" w:hanging="706"/>
      </w:pPr>
      <w:rPr>
        <w:rFonts w:hint="default"/>
        <w:lang w:val="ru-RU" w:eastAsia="en-US" w:bidi="ar-SA"/>
      </w:rPr>
    </w:lvl>
    <w:lvl w:ilvl="4" w:tplc="48FE89AC">
      <w:numFmt w:val="bullet"/>
      <w:lvlText w:val="•"/>
      <w:lvlJc w:val="left"/>
      <w:pPr>
        <w:ind w:left="4562" w:hanging="706"/>
      </w:pPr>
      <w:rPr>
        <w:rFonts w:hint="default"/>
        <w:lang w:val="ru-RU" w:eastAsia="en-US" w:bidi="ar-SA"/>
      </w:rPr>
    </w:lvl>
    <w:lvl w:ilvl="5" w:tplc="0C649272">
      <w:numFmt w:val="bullet"/>
      <w:lvlText w:val="•"/>
      <w:lvlJc w:val="left"/>
      <w:pPr>
        <w:ind w:left="5597" w:hanging="706"/>
      </w:pPr>
      <w:rPr>
        <w:rFonts w:hint="default"/>
        <w:lang w:val="ru-RU" w:eastAsia="en-US" w:bidi="ar-SA"/>
      </w:rPr>
    </w:lvl>
    <w:lvl w:ilvl="6" w:tplc="C7FEFAEE">
      <w:numFmt w:val="bullet"/>
      <w:lvlText w:val="•"/>
      <w:lvlJc w:val="left"/>
      <w:pPr>
        <w:ind w:left="6633" w:hanging="706"/>
      </w:pPr>
      <w:rPr>
        <w:rFonts w:hint="default"/>
        <w:lang w:val="ru-RU" w:eastAsia="en-US" w:bidi="ar-SA"/>
      </w:rPr>
    </w:lvl>
    <w:lvl w:ilvl="7" w:tplc="1A6E525E">
      <w:numFmt w:val="bullet"/>
      <w:lvlText w:val="•"/>
      <w:lvlJc w:val="left"/>
      <w:pPr>
        <w:ind w:left="7669" w:hanging="706"/>
      </w:pPr>
      <w:rPr>
        <w:rFonts w:hint="default"/>
        <w:lang w:val="ru-RU" w:eastAsia="en-US" w:bidi="ar-SA"/>
      </w:rPr>
    </w:lvl>
    <w:lvl w:ilvl="8" w:tplc="30360E9E">
      <w:numFmt w:val="bullet"/>
      <w:lvlText w:val="•"/>
      <w:lvlJc w:val="left"/>
      <w:pPr>
        <w:ind w:left="8704" w:hanging="706"/>
      </w:pPr>
      <w:rPr>
        <w:rFonts w:hint="default"/>
        <w:lang w:val="ru-RU" w:eastAsia="en-US" w:bidi="ar-SA"/>
      </w:rPr>
    </w:lvl>
  </w:abstractNum>
  <w:abstractNum w:abstractNumId="27">
    <w:nsid w:val="23286E7F"/>
    <w:multiLevelType w:val="hybridMultilevel"/>
    <w:tmpl w:val="B56EC8CA"/>
    <w:lvl w:ilvl="0" w:tplc="8C10AAD4">
      <w:numFmt w:val="bullet"/>
      <w:lvlText w:val="-"/>
      <w:lvlJc w:val="left"/>
      <w:pPr>
        <w:ind w:left="425" w:hanging="1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F072F9D6">
      <w:numFmt w:val="bullet"/>
      <w:lvlText w:val="•"/>
      <w:lvlJc w:val="left"/>
      <w:pPr>
        <w:ind w:left="1455" w:hanging="193"/>
      </w:pPr>
      <w:rPr>
        <w:rFonts w:hint="default"/>
        <w:lang w:val="ru-RU" w:eastAsia="en-US" w:bidi="ar-SA"/>
      </w:rPr>
    </w:lvl>
    <w:lvl w:ilvl="2" w:tplc="11C4DBF6">
      <w:numFmt w:val="bullet"/>
      <w:lvlText w:val="•"/>
      <w:lvlJc w:val="left"/>
      <w:pPr>
        <w:ind w:left="2491" w:hanging="193"/>
      </w:pPr>
      <w:rPr>
        <w:rFonts w:hint="default"/>
        <w:lang w:val="ru-RU" w:eastAsia="en-US" w:bidi="ar-SA"/>
      </w:rPr>
    </w:lvl>
    <w:lvl w:ilvl="3" w:tplc="FFD07EFA">
      <w:numFmt w:val="bullet"/>
      <w:lvlText w:val="•"/>
      <w:lvlJc w:val="left"/>
      <w:pPr>
        <w:ind w:left="3526" w:hanging="193"/>
      </w:pPr>
      <w:rPr>
        <w:rFonts w:hint="default"/>
        <w:lang w:val="ru-RU" w:eastAsia="en-US" w:bidi="ar-SA"/>
      </w:rPr>
    </w:lvl>
    <w:lvl w:ilvl="4" w:tplc="9CAC1AFC">
      <w:numFmt w:val="bullet"/>
      <w:lvlText w:val="•"/>
      <w:lvlJc w:val="left"/>
      <w:pPr>
        <w:ind w:left="4562" w:hanging="193"/>
      </w:pPr>
      <w:rPr>
        <w:rFonts w:hint="default"/>
        <w:lang w:val="ru-RU" w:eastAsia="en-US" w:bidi="ar-SA"/>
      </w:rPr>
    </w:lvl>
    <w:lvl w:ilvl="5" w:tplc="AA949E84">
      <w:numFmt w:val="bullet"/>
      <w:lvlText w:val="•"/>
      <w:lvlJc w:val="left"/>
      <w:pPr>
        <w:ind w:left="5597" w:hanging="193"/>
      </w:pPr>
      <w:rPr>
        <w:rFonts w:hint="default"/>
        <w:lang w:val="ru-RU" w:eastAsia="en-US" w:bidi="ar-SA"/>
      </w:rPr>
    </w:lvl>
    <w:lvl w:ilvl="6" w:tplc="C472BAE0">
      <w:numFmt w:val="bullet"/>
      <w:lvlText w:val="•"/>
      <w:lvlJc w:val="left"/>
      <w:pPr>
        <w:ind w:left="6633" w:hanging="193"/>
      </w:pPr>
      <w:rPr>
        <w:rFonts w:hint="default"/>
        <w:lang w:val="ru-RU" w:eastAsia="en-US" w:bidi="ar-SA"/>
      </w:rPr>
    </w:lvl>
    <w:lvl w:ilvl="7" w:tplc="A224E78A">
      <w:numFmt w:val="bullet"/>
      <w:lvlText w:val="•"/>
      <w:lvlJc w:val="left"/>
      <w:pPr>
        <w:ind w:left="7669" w:hanging="193"/>
      </w:pPr>
      <w:rPr>
        <w:rFonts w:hint="default"/>
        <w:lang w:val="ru-RU" w:eastAsia="en-US" w:bidi="ar-SA"/>
      </w:rPr>
    </w:lvl>
    <w:lvl w:ilvl="8" w:tplc="33908052">
      <w:numFmt w:val="bullet"/>
      <w:lvlText w:val="•"/>
      <w:lvlJc w:val="left"/>
      <w:pPr>
        <w:ind w:left="8704" w:hanging="193"/>
      </w:pPr>
      <w:rPr>
        <w:rFonts w:hint="default"/>
        <w:lang w:val="ru-RU" w:eastAsia="en-US" w:bidi="ar-SA"/>
      </w:rPr>
    </w:lvl>
  </w:abstractNum>
  <w:abstractNum w:abstractNumId="28">
    <w:nsid w:val="240A55C3"/>
    <w:multiLevelType w:val="hybridMultilevel"/>
    <w:tmpl w:val="ABC42902"/>
    <w:lvl w:ilvl="0" w:tplc="BCAED19C">
      <w:start w:val="1"/>
      <w:numFmt w:val="decimal"/>
      <w:lvlText w:val="%1."/>
      <w:lvlJc w:val="left"/>
      <w:pPr>
        <w:ind w:left="70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C4B04A34">
      <w:numFmt w:val="bullet"/>
      <w:lvlText w:val="•"/>
      <w:lvlJc w:val="left"/>
      <w:pPr>
        <w:ind w:left="425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 w:tplc="211A530A">
      <w:numFmt w:val="bullet"/>
      <w:lvlText w:val="•"/>
      <w:lvlJc w:val="left"/>
      <w:pPr>
        <w:ind w:left="1819" w:hanging="707"/>
      </w:pPr>
      <w:rPr>
        <w:rFonts w:hint="default"/>
        <w:lang w:val="ru-RU" w:eastAsia="en-US" w:bidi="ar-SA"/>
      </w:rPr>
    </w:lvl>
    <w:lvl w:ilvl="3" w:tplc="16FAF99A">
      <w:numFmt w:val="bullet"/>
      <w:lvlText w:val="•"/>
      <w:lvlJc w:val="left"/>
      <w:pPr>
        <w:ind w:left="2939" w:hanging="707"/>
      </w:pPr>
      <w:rPr>
        <w:rFonts w:hint="default"/>
        <w:lang w:val="ru-RU" w:eastAsia="en-US" w:bidi="ar-SA"/>
      </w:rPr>
    </w:lvl>
    <w:lvl w:ilvl="4" w:tplc="2C32E2CA">
      <w:numFmt w:val="bullet"/>
      <w:lvlText w:val="•"/>
      <w:lvlJc w:val="left"/>
      <w:pPr>
        <w:ind w:left="4058" w:hanging="707"/>
      </w:pPr>
      <w:rPr>
        <w:rFonts w:hint="default"/>
        <w:lang w:val="ru-RU" w:eastAsia="en-US" w:bidi="ar-SA"/>
      </w:rPr>
    </w:lvl>
    <w:lvl w:ilvl="5" w:tplc="F32C614E">
      <w:numFmt w:val="bullet"/>
      <w:lvlText w:val="•"/>
      <w:lvlJc w:val="left"/>
      <w:pPr>
        <w:ind w:left="5178" w:hanging="707"/>
      </w:pPr>
      <w:rPr>
        <w:rFonts w:hint="default"/>
        <w:lang w:val="ru-RU" w:eastAsia="en-US" w:bidi="ar-SA"/>
      </w:rPr>
    </w:lvl>
    <w:lvl w:ilvl="6" w:tplc="678E4A26">
      <w:numFmt w:val="bullet"/>
      <w:lvlText w:val="•"/>
      <w:lvlJc w:val="left"/>
      <w:pPr>
        <w:ind w:left="6297" w:hanging="707"/>
      </w:pPr>
      <w:rPr>
        <w:rFonts w:hint="default"/>
        <w:lang w:val="ru-RU" w:eastAsia="en-US" w:bidi="ar-SA"/>
      </w:rPr>
    </w:lvl>
    <w:lvl w:ilvl="7" w:tplc="141CC186">
      <w:numFmt w:val="bullet"/>
      <w:lvlText w:val="•"/>
      <w:lvlJc w:val="left"/>
      <w:pPr>
        <w:ind w:left="7417" w:hanging="707"/>
      </w:pPr>
      <w:rPr>
        <w:rFonts w:hint="default"/>
        <w:lang w:val="ru-RU" w:eastAsia="en-US" w:bidi="ar-SA"/>
      </w:rPr>
    </w:lvl>
    <w:lvl w:ilvl="8" w:tplc="AB62655A">
      <w:numFmt w:val="bullet"/>
      <w:lvlText w:val="•"/>
      <w:lvlJc w:val="left"/>
      <w:pPr>
        <w:ind w:left="8536" w:hanging="707"/>
      </w:pPr>
      <w:rPr>
        <w:rFonts w:hint="default"/>
        <w:lang w:val="ru-RU" w:eastAsia="en-US" w:bidi="ar-SA"/>
      </w:rPr>
    </w:lvl>
  </w:abstractNum>
  <w:abstractNum w:abstractNumId="29">
    <w:nsid w:val="24306DB7"/>
    <w:multiLevelType w:val="hybridMultilevel"/>
    <w:tmpl w:val="B236557E"/>
    <w:lvl w:ilvl="0" w:tplc="1898F0F6">
      <w:start w:val="1"/>
      <w:numFmt w:val="upperRoman"/>
      <w:lvlText w:val="%1."/>
      <w:lvlJc w:val="left"/>
      <w:pPr>
        <w:ind w:left="746" w:hanging="32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AB6E0C96">
      <w:numFmt w:val="bullet"/>
      <w:lvlText w:val="•"/>
      <w:lvlJc w:val="left"/>
      <w:pPr>
        <w:ind w:left="1743" w:hanging="322"/>
      </w:pPr>
      <w:rPr>
        <w:rFonts w:hint="default"/>
        <w:lang w:val="ru-RU" w:eastAsia="en-US" w:bidi="ar-SA"/>
      </w:rPr>
    </w:lvl>
    <w:lvl w:ilvl="2" w:tplc="4C34B5D0">
      <w:numFmt w:val="bullet"/>
      <w:lvlText w:val="•"/>
      <w:lvlJc w:val="left"/>
      <w:pPr>
        <w:ind w:left="2747" w:hanging="322"/>
      </w:pPr>
      <w:rPr>
        <w:rFonts w:hint="default"/>
        <w:lang w:val="ru-RU" w:eastAsia="en-US" w:bidi="ar-SA"/>
      </w:rPr>
    </w:lvl>
    <w:lvl w:ilvl="3" w:tplc="7902E5C8">
      <w:numFmt w:val="bullet"/>
      <w:lvlText w:val="•"/>
      <w:lvlJc w:val="left"/>
      <w:pPr>
        <w:ind w:left="3750" w:hanging="322"/>
      </w:pPr>
      <w:rPr>
        <w:rFonts w:hint="default"/>
        <w:lang w:val="ru-RU" w:eastAsia="en-US" w:bidi="ar-SA"/>
      </w:rPr>
    </w:lvl>
    <w:lvl w:ilvl="4" w:tplc="C4907FD6">
      <w:numFmt w:val="bullet"/>
      <w:lvlText w:val="•"/>
      <w:lvlJc w:val="left"/>
      <w:pPr>
        <w:ind w:left="4754" w:hanging="322"/>
      </w:pPr>
      <w:rPr>
        <w:rFonts w:hint="default"/>
        <w:lang w:val="ru-RU" w:eastAsia="en-US" w:bidi="ar-SA"/>
      </w:rPr>
    </w:lvl>
    <w:lvl w:ilvl="5" w:tplc="A8F0789C">
      <w:numFmt w:val="bullet"/>
      <w:lvlText w:val="•"/>
      <w:lvlJc w:val="left"/>
      <w:pPr>
        <w:ind w:left="5757" w:hanging="322"/>
      </w:pPr>
      <w:rPr>
        <w:rFonts w:hint="default"/>
        <w:lang w:val="ru-RU" w:eastAsia="en-US" w:bidi="ar-SA"/>
      </w:rPr>
    </w:lvl>
    <w:lvl w:ilvl="6" w:tplc="7C74015A">
      <w:numFmt w:val="bullet"/>
      <w:lvlText w:val="•"/>
      <w:lvlJc w:val="left"/>
      <w:pPr>
        <w:ind w:left="6761" w:hanging="322"/>
      </w:pPr>
      <w:rPr>
        <w:rFonts w:hint="default"/>
        <w:lang w:val="ru-RU" w:eastAsia="en-US" w:bidi="ar-SA"/>
      </w:rPr>
    </w:lvl>
    <w:lvl w:ilvl="7" w:tplc="4ED82696">
      <w:numFmt w:val="bullet"/>
      <w:lvlText w:val="•"/>
      <w:lvlJc w:val="left"/>
      <w:pPr>
        <w:ind w:left="7765" w:hanging="322"/>
      </w:pPr>
      <w:rPr>
        <w:rFonts w:hint="default"/>
        <w:lang w:val="ru-RU" w:eastAsia="en-US" w:bidi="ar-SA"/>
      </w:rPr>
    </w:lvl>
    <w:lvl w:ilvl="8" w:tplc="D36691DC">
      <w:numFmt w:val="bullet"/>
      <w:lvlText w:val="•"/>
      <w:lvlJc w:val="left"/>
      <w:pPr>
        <w:ind w:left="8768" w:hanging="322"/>
      </w:pPr>
      <w:rPr>
        <w:rFonts w:hint="default"/>
        <w:lang w:val="ru-RU" w:eastAsia="en-US" w:bidi="ar-SA"/>
      </w:rPr>
    </w:lvl>
  </w:abstractNum>
  <w:abstractNum w:abstractNumId="30">
    <w:nsid w:val="266D639B"/>
    <w:multiLevelType w:val="multilevel"/>
    <w:tmpl w:val="19D095E0"/>
    <w:lvl w:ilvl="0">
      <w:start w:val="32"/>
      <w:numFmt w:val="decimal"/>
      <w:lvlText w:val="%1"/>
      <w:lvlJc w:val="left"/>
      <w:pPr>
        <w:ind w:left="425" w:hanging="12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5" w:hanging="1263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"/>
      <w:lvlJc w:val="left"/>
      <w:pPr>
        <w:ind w:left="425" w:hanging="1263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425" w:hanging="1263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425" w:hanging="1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597" w:hanging="12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3" w:hanging="12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9" w:hanging="12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4" w:hanging="1263"/>
      </w:pPr>
      <w:rPr>
        <w:rFonts w:hint="default"/>
        <w:lang w:val="ru-RU" w:eastAsia="en-US" w:bidi="ar-SA"/>
      </w:rPr>
    </w:lvl>
  </w:abstractNum>
  <w:abstractNum w:abstractNumId="31">
    <w:nsid w:val="26EF4FCD"/>
    <w:multiLevelType w:val="hybridMultilevel"/>
    <w:tmpl w:val="8746ECAC"/>
    <w:lvl w:ilvl="0" w:tplc="3F1433E8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7E4DEA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2" w:tplc="69E25FF8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3" w:tplc="371A737C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4" w:tplc="F85C8A76">
      <w:numFmt w:val="bullet"/>
      <w:lvlText w:val="•"/>
      <w:lvlJc w:val="left"/>
      <w:pPr>
        <w:ind w:left="3576" w:hanging="360"/>
      </w:pPr>
      <w:rPr>
        <w:rFonts w:hint="default"/>
        <w:lang w:val="ru-RU" w:eastAsia="en-US" w:bidi="ar-SA"/>
      </w:rPr>
    </w:lvl>
    <w:lvl w:ilvl="5" w:tplc="33804348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  <w:lvl w:ilvl="6" w:tplc="A1722660"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  <w:lvl w:ilvl="7" w:tplc="9CAAB5CA">
      <w:numFmt w:val="bullet"/>
      <w:lvlText w:val="•"/>
      <w:lvlJc w:val="left"/>
      <w:pPr>
        <w:ind w:left="5898" w:hanging="360"/>
      </w:pPr>
      <w:rPr>
        <w:rFonts w:hint="default"/>
        <w:lang w:val="ru-RU" w:eastAsia="en-US" w:bidi="ar-SA"/>
      </w:rPr>
    </w:lvl>
    <w:lvl w:ilvl="8" w:tplc="B36269D4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</w:abstractNum>
  <w:abstractNum w:abstractNumId="32">
    <w:nsid w:val="27EB2B58"/>
    <w:multiLevelType w:val="hybridMultilevel"/>
    <w:tmpl w:val="394474C6"/>
    <w:lvl w:ilvl="0" w:tplc="3724A93C">
      <w:numFmt w:val="bullet"/>
      <w:lvlText w:val="•"/>
      <w:lvlJc w:val="left"/>
      <w:pPr>
        <w:ind w:left="425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EB90839A">
      <w:numFmt w:val="bullet"/>
      <w:lvlText w:val="•"/>
      <w:lvlJc w:val="left"/>
      <w:pPr>
        <w:ind w:left="1455" w:hanging="707"/>
      </w:pPr>
      <w:rPr>
        <w:rFonts w:hint="default"/>
        <w:lang w:val="ru-RU" w:eastAsia="en-US" w:bidi="ar-SA"/>
      </w:rPr>
    </w:lvl>
    <w:lvl w:ilvl="2" w:tplc="33B63BDC">
      <w:numFmt w:val="bullet"/>
      <w:lvlText w:val="•"/>
      <w:lvlJc w:val="left"/>
      <w:pPr>
        <w:ind w:left="2491" w:hanging="707"/>
      </w:pPr>
      <w:rPr>
        <w:rFonts w:hint="default"/>
        <w:lang w:val="ru-RU" w:eastAsia="en-US" w:bidi="ar-SA"/>
      </w:rPr>
    </w:lvl>
    <w:lvl w:ilvl="3" w:tplc="C9AED5E0">
      <w:numFmt w:val="bullet"/>
      <w:lvlText w:val="•"/>
      <w:lvlJc w:val="left"/>
      <w:pPr>
        <w:ind w:left="3526" w:hanging="707"/>
      </w:pPr>
      <w:rPr>
        <w:rFonts w:hint="default"/>
        <w:lang w:val="ru-RU" w:eastAsia="en-US" w:bidi="ar-SA"/>
      </w:rPr>
    </w:lvl>
    <w:lvl w:ilvl="4" w:tplc="9D647F7A">
      <w:numFmt w:val="bullet"/>
      <w:lvlText w:val="•"/>
      <w:lvlJc w:val="left"/>
      <w:pPr>
        <w:ind w:left="4562" w:hanging="707"/>
      </w:pPr>
      <w:rPr>
        <w:rFonts w:hint="default"/>
        <w:lang w:val="ru-RU" w:eastAsia="en-US" w:bidi="ar-SA"/>
      </w:rPr>
    </w:lvl>
    <w:lvl w:ilvl="5" w:tplc="F2ECE62E">
      <w:numFmt w:val="bullet"/>
      <w:lvlText w:val="•"/>
      <w:lvlJc w:val="left"/>
      <w:pPr>
        <w:ind w:left="5597" w:hanging="707"/>
      </w:pPr>
      <w:rPr>
        <w:rFonts w:hint="default"/>
        <w:lang w:val="ru-RU" w:eastAsia="en-US" w:bidi="ar-SA"/>
      </w:rPr>
    </w:lvl>
    <w:lvl w:ilvl="6" w:tplc="0D1C5800">
      <w:numFmt w:val="bullet"/>
      <w:lvlText w:val="•"/>
      <w:lvlJc w:val="left"/>
      <w:pPr>
        <w:ind w:left="6633" w:hanging="707"/>
      </w:pPr>
      <w:rPr>
        <w:rFonts w:hint="default"/>
        <w:lang w:val="ru-RU" w:eastAsia="en-US" w:bidi="ar-SA"/>
      </w:rPr>
    </w:lvl>
    <w:lvl w:ilvl="7" w:tplc="9224196A">
      <w:numFmt w:val="bullet"/>
      <w:lvlText w:val="•"/>
      <w:lvlJc w:val="left"/>
      <w:pPr>
        <w:ind w:left="7669" w:hanging="707"/>
      </w:pPr>
      <w:rPr>
        <w:rFonts w:hint="default"/>
        <w:lang w:val="ru-RU" w:eastAsia="en-US" w:bidi="ar-SA"/>
      </w:rPr>
    </w:lvl>
    <w:lvl w:ilvl="8" w:tplc="7A8E1E36">
      <w:numFmt w:val="bullet"/>
      <w:lvlText w:val="•"/>
      <w:lvlJc w:val="left"/>
      <w:pPr>
        <w:ind w:left="8704" w:hanging="707"/>
      </w:pPr>
      <w:rPr>
        <w:rFonts w:hint="default"/>
        <w:lang w:val="ru-RU" w:eastAsia="en-US" w:bidi="ar-SA"/>
      </w:rPr>
    </w:lvl>
  </w:abstractNum>
  <w:abstractNum w:abstractNumId="33">
    <w:nsid w:val="280C7D82"/>
    <w:multiLevelType w:val="hybridMultilevel"/>
    <w:tmpl w:val="561CD838"/>
    <w:lvl w:ilvl="0" w:tplc="86481EF2">
      <w:numFmt w:val="bullet"/>
      <w:lvlText w:val="•"/>
      <w:lvlJc w:val="left"/>
      <w:pPr>
        <w:ind w:left="425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B5F4F4EA">
      <w:numFmt w:val="bullet"/>
      <w:lvlText w:val="•"/>
      <w:lvlJc w:val="left"/>
      <w:pPr>
        <w:ind w:left="1455" w:hanging="706"/>
      </w:pPr>
      <w:rPr>
        <w:rFonts w:hint="default"/>
        <w:lang w:val="ru-RU" w:eastAsia="en-US" w:bidi="ar-SA"/>
      </w:rPr>
    </w:lvl>
    <w:lvl w:ilvl="2" w:tplc="51685F7A">
      <w:numFmt w:val="bullet"/>
      <w:lvlText w:val="•"/>
      <w:lvlJc w:val="left"/>
      <w:pPr>
        <w:ind w:left="2491" w:hanging="706"/>
      </w:pPr>
      <w:rPr>
        <w:rFonts w:hint="default"/>
        <w:lang w:val="ru-RU" w:eastAsia="en-US" w:bidi="ar-SA"/>
      </w:rPr>
    </w:lvl>
    <w:lvl w:ilvl="3" w:tplc="22F2F5E8">
      <w:numFmt w:val="bullet"/>
      <w:lvlText w:val="•"/>
      <w:lvlJc w:val="left"/>
      <w:pPr>
        <w:ind w:left="3526" w:hanging="706"/>
      </w:pPr>
      <w:rPr>
        <w:rFonts w:hint="default"/>
        <w:lang w:val="ru-RU" w:eastAsia="en-US" w:bidi="ar-SA"/>
      </w:rPr>
    </w:lvl>
    <w:lvl w:ilvl="4" w:tplc="59B4C77C">
      <w:numFmt w:val="bullet"/>
      <w:lvlText w:val="•"/>
      <w:lvlJc w:val="left"/>
      <w:pPr>
        <w:ind w:left="4562" w:hanging="706"/>
      </w:pPr>
      <w:rPr>
        <w:rFonts w:hint="default"/>
        <w:lang w:val="ru-RU" w:eastAsia="en-US" w:bidi="ar-SA"/>
      </w:rPr>
    </w:lvl>
    <w:lvl w:ilvl="5" w:tplc="8C3C6030">
      <w:numFmt w:val="bullet"/>
      <w:lvlText w:val="•"/>
      <w:lvlJc w:val="left"/>
      <w:pPr>
        <w:ind w:left="5597" w:hanging="706"/>
      </w:pPr>
      <w:rPr>
        <w:rFonts w:hint="default"/>
        <w:lang w:val="ru-RU" w:eastAsia="en-US" w:bidi="ar-SA"/>
      </w:rPr>
    </w:lvl>
    <w:lvl w:ilvl="6" w:tplc="6EDA1E3A">
      <w:numFmt w:val="bullet"/>
      <w:lvlText w:val="•"/>
      <w:lvlJc w:val="left"/>
      <w:pPr>
        <w:ind w:left="6633" w:hanging="706"/>
      </w:pPr>
      <w:rPr>
        <w:rFonts w:hint="default"/>
        <w:lang w:val="ru-RU" w:eastAsia="en-US" w:bidi="ar-SA"/>
      </w:rPr>
    </w:lvl>
    <w:lvl w:ilvl="7" w:tplc="01A2E340">
      <w:numFmt w:val="bullet"/>
      <w:lvlText w:val="•"/>
      <w:lvlJc w:val="left"/>
      <w:pPr>
        <w:ind w:left="7669" w:hanging="706"/>
      </w:pPr>
      <w:rPr>
        <w:rFonts w:hint="default"/>
        <w:lang w:val="ru-RU" w:eastAsia="en-US" w:bidi="ar-SA"/>
      </w:rPr>
    </w:lvl>
    <w:lvl w:ilvl="8" w:tplc="8EC6B1E4">
      <w:numFmt w:val="bullet"/>
      <w:lvlText w:val="•"/>
      <w:lvlJc w:val="left"/>
      <w:pPr>
        <w:ind w:left="8704" w:hanging="706"/>
      </w:pPr>
      <w:rPr>
        <w:rFonts w:hint="default"/>
        <w:lang w:val="ru-RU" w:eastAsia="en-US" w:bidi="ar-SA"/>
      </w:rPr>
    </w:lvl>
  </w:abstractNum>
  <w:abstractNum w:abstractNumId="34">
    <w:nsid w:val="29264B43"/>
    <w:multiLevelType w:val="hybridMultilevel"/>
    <w:tmpl w:val="36C0B7CE"/>
    <w:lvl w:ilvl="0" w:tplc="E2B4A278">
      <w:start w:val="1"/>
      <w:numFmt w:val="decimal"/>
      <w:lvlText w:val="%1)"/>
      <w:lvlJc w:val="left"/>
      <w:pPr>
        <w:ind w:left="1438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7862EB9C">
      <w:numFmt w:val="bullet"/>
      <w:lvlText w:val="•"/>
      <w:lvlJc w:val="left"/>
      <w:pPr>
        <w:ind w:left="2373" w:hanging="303"/>
      </w:pPr>
      <w:rPr>
        <w:rFonts w:hint="default"/>
        <w:lang w:val="ru-RU" w:eastAsia="en-US" w:bidi="ar-SA"/>
      </w:rPr>
    </w:lvl>
    <w:lvl w:ilvl="2" w:tplc="700600E2">
      <w:numFmt w:val="bullet"/>
      <w:lvlText w:val="•"/>
      <w:lvlJc w:val="left"/>
      <w:pPr>
        <w:ind w:left="3307" w:hanging="303"/>
      </w:pPr>
      <w:rPr>
        <w:rFonts w:hint="default"/>
        <w:lang w:val="ru-RU" w:eastAsia="en-US" w:bidi="ar-SA"/>
      </w:rPr>
    </w:lvl>
    <w:lvl w:ilvl="3" w:tplc="2B9C6C3A">
      <w:numFmt w:val="bullet"/>
      <w:lvlText w:val="•"/>
      <w:lvlJc w:val="left"/>
      <w:pPr>
        <w:ind w:left="4240" w:hanging="303"/>
      </w:pPr>
      <w:rPr>
        <w:rFonts w:hint="default"/>
        <w:lang w:val="ru-RU" w:eastAsia="en-US" w:bidi="ar-SA"/>
      </w:rPr>
    </w:lvl>
    <w:lvl w:ilvl="4" w:tplc="5768A3E6">
      <w:numFmt w:val="bullet"/>
      <w:lvlText w:val="•"/>
      <w:lvlJc w:val="left"/>
      <w:pPr>
        <w:ind w:left="5174" w:hanging="303"/>
      </w:pPr>
      <w:rPr>
        <w:rFonts w:hint="default"/>
        <w:lang w:val="ru-RU" w:eastAsia="en-US" w:bidi="ar-SA"/>
      </w:rPr>
    </w:lvl>
    <w:lvl w:ilvl="5" w:tplc="1848CF80">
      <w:numFmt w:val="bullet"/>
      <w:lvlText w:val="•"/>
      <w:lvlJc w:val="left"/>
      <w:pPr>
        <w:ind w:left="6107" w:hanging="303"/>
      </w:pPr>
      <w:rPr>
        <w:rFonts w:hint="default"/>
        <w:lang w:val="ru-RU" w:eastAsia="en-US" w:bidi="ar-SA"/>
      </w:rPr>
    </w:lvl>
    <w:lvl w:ilvl="6" w:tplc="1B027404">
      <w:numFmt w:val="bullet"/>
      <w:lvlText w:val="•"/>
      <w:lvlJc w:val="left"/>
      <w:pPr>
        <w:ind w:left="7041" w:hanging="303"/>
      </w:pPr>
      <w:rPr>
        <w:rFonts w:hint="default"/>
        <w:lang w:val="ru-RU" w:eastAsia="en-US" w:bidi="ar-SA"/>
      </w:rPr>
    </w:lvl>
    <w:lvl w:ilvl="7" w:tplc="5B5077BA">
      <w:numFmt w:val="bullet"/>
      <w:lvlText w:val="•"/>
      <w:lvlJc w:val="left"/>
      <w:pPr>
        <w:ind w:left="7975" w:hanging="303"/>
      </w:pPr>
      <w:rPr>
        <w:rFonts w:hint="default"/>
        <w:lang w:val="ru-RU" w:eastAsia="en-US" w:bidi="ar-SA"/>
      </w:rPr>
    </w:lvl>
    <w:lvl w:ilvl="8" w:tplc="9AA2A0D4">
      <w:numFmt w:val="bullet"/>
      <w:lvlText w:val="•"/>
      <w:lvlJc w:val="left"/>
      <w:pPr>
        <w:ind w:left="8908" w:hanging="303"/>
      </w:pPr>
      <w:rPr>
        <w:rFonts w:hint="default"/>
        <w:lang w:val="ru-RU" w:eastAsia="en-US" w:bidi="ar-SA"/>
      </w:rPr>
    </w:lvl>
  </w:abstractNum>
  <w:abstractNum w:abstractNumId="35">
    <w:nsid w:val="2A117A87"/>
    <w:multiLevelType w:val="multilevel"/>
    <w:tmpl w:val="363E75DC"/>
    <w:lvl w:ilvl="0">
      <w:start w:val="23"/>
      <w:numFmt w:val="decimal"/>
      <w:lvlText w:val="%1"/>
      <w:lvlJc w:val="left"/>
      <w:pPr>
        <w:ind w:left="1981" w:hanging="845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981" w:hanging="845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."/>
      <w:lvlJc w:val="left"/>
      <w:pPr>
        <w:ind w:left="1981" w:hanging="8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618" w:hanging="8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98" w:hanging="8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7" w:hanging="8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7" w:hanging="8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7" w:hanging="8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6" w:hanging="845"/>
      </w:pPr>
      <w:rPr>
        <w:rFonts w:hint="default"/>
        <w:lang w:val="ru-RU" w:eastAsia="en-US" w:bidi="ar-SA"/>
      </w:rPr>
    </w:lvl>
  </w:abstractNum>
  <w:abstractNum w:abstractNumId="36">
    <w:nsid w:val="2A703896"/>
    <w:multiLevelType w:val="hybridMultilevel"/>
    <w:tmpl w:val="04E05B56"/>
    <w:lvl w:ilvl="0" w:tplc="5720DC22">
      <w:numFmt w:val="bullet"/>
      <w:lvlText w:val="•"/>
      <w:lvlJc w:val="left"/>
      <w:pPr>
        <w:ind w:left="425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886C14C0">
      <w:numFmt w:val="bullet"/>
      <w:lvlText w:val="•"/>
      <w:lvlJc w:val="left"/>
      <w:pPr>
        <w:ind w:left="1455" w:hanging="707"/>
      </w:pPr>
      <w:rPr>
        <w:rFonts w:hint="default"/>
        <w:lang w:val="ru-RU" w:eastAsia="en-US" w:bidi="ar-SA"/>
      </w:rPr>
    </w:lvl>
    <w:lvl w:ilvl="2" w:tplc="623AA8C8">
      <w:numFmt w:val="bullet"/>
      <w:lvlText w:val="•"/>
      <w:lvlJc w:val="left"/>
      <w:pPr>
        <w:ind w:left="2491" w:hanging="707"/>
      </w:pPr>
      <w:rPr>
        <w:rFonts w:hint="default"/>
        <w:lang w:val="ru-RU" w:eastAsia="en-US" w:bidi="ar-SA"/>
      </w:rPr>
    </w:lvl>
    <w:lvl w:ilvl="3" w:tplc="80F82506">
      <w:numFmt w:val="bullet"/>
      <w:lvlText w:val="•"/>
      <w:lvlJc w:val="left"/>
      <w:pPr>
        <w:ind w:left="3526" w:hanging="707"/>
      </w:pPr>
      <w:rPr>
        <w:rFonts w:hint="default"/>
        <w:lang w:val="ru-RU" w:eastAsia="en-US" w:bidi="ar-SA"/>
      </w:rPr>
    </w:lvl>
    <w:lvl w:ilvl="4" w:tplc="9D647390">
      <w:numFmt w:val="bullet"/>
      <w:lvlText w:val="•"/>
      <w:lvlJc w:val="left"/>
      <w:pPr>
        <w:ind w:left="4562" w:hanging="707"/>
      </w:pPr>
      <w:rPr>
        <w:rFonts w:hint="default"/>
        <w:lang w:val="ru-RU" w:eastAsia="en-US" w:bidi="ar-SA"/>
      </w:rPr>
    </w:lvl>
    <w:lvl w:ilvl="5" w:tplc="B5AE456E">
      <w:numFmt w:val="bullet"/>
      <w:lvlText w:val="•"/>
      <w:lvlJc w:val="left"/>
      <w:pPr>
        <w:ind w:left="5597" w:hanging="707"/>
      </w:pPr>
      <w:rPr>
        <w:rFonts w:hint="default"/>
        <w:lang w:val="ru-RU" w:eastAsia="en-US" w:bidi="ar-SA"/>
      </w:rPr>
    </w:lvl>
    <w:lvl w:ilvl="6" w:tplc="1682B93A">
      <w:numFmt w:val="bullet"/>
      <w:lvlText w:val="•"/>
      <w:lvlJc w:val="left"/>
      <w:pPr>
        <w:ind w:left="6633" w:hanging="707"/>
      </w:pPr>
      <w:rPr>
        <w:rFonts w:hint="default"/>
        <w:lang w:val="ru-RU" w:eastAsia="en-US" w:bidi="ar-SA"/>
      </w:rPr>
    </w:lvl>
    <w:lvl w:ilvl="7" w:tplc="9B741A24">
      <w:numFmt w:val="bullet"/>
      <w:lvlText w:val="•"/>
      <w:lvlJc w:val="left"/>
      <w:pPr>
        <w:ind w:left="7669" w:hanging="707"/>
      </w:pPr>
      <w:rPr>
        <w:rFonts w:hint="default"/>
        <w:lang w:val="ru-RU" w:eastAsia="en-US" w:bidi="ar-SA"/>
      </w:rPr>
    </w:lvl>
    <w:lvl w:ilvl="8" w:tplc="544E9C8E">
      <w:numFmt w:val="bullet"/>
      <w:lvlText w:val="•"/>
      <w:lvlJc w:val="left"/>
      <w:pPr>
        <w:ind w:left="8704" w:hanging="707"/>
      </w:pPr>
      <w:rPr>
        <w:rFonts w:hint="default"/>
        <w:lang w:val="ru-RU" w:eastAsia="en-US" w:bidi="ar-SA"/>
      </w:rPr>
    </w:lvl>
  </w:abstractNum>
  <w:abstractNum w:abstractNumId="37">
    <w:nsid w:val="30501997"/>
    <w:multiLevelType w:val="hybridMultilevel"/>
    <w:tmpl w:val="EAC89708"/>
    <w:lvl w:ilvl="0" w:tplc="752C88CE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67CA2CC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2" w:tplc="02D296FA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3" w:tplc="707CA654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4" w:tplc="74AC8150">
      <w:numFmt w:val="bullet"/>
      <w:lvlText w:val="•"/>
      <w:lvlJc w:val="left"/>
      <w:pPr>
        <w:ind w:left="3576" w:hanging="360"/>
      </w:pPr>
      <w:rPr>
        <w:rFonts w:hint="default"/>
        <w:lang w:val="ru-RU" w:eastAsia="en-US" w:bidi="ar-SA"/>
      </w:rPr>
    </w:lvl>
    <w:lvl w:ilvl="5" w:tplc="4AC4B092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  <w:lvl w:ilvl="6" w:tplc="67B4CBF6"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  <w:lvl w:ilvl="7" w:tplc="4B22ABD6">
      <w:numFmt w:val="bullet"/>
      <w:lvlText w:val="•"/>
      <w:lvlJc w:val="left"/>
      <w:pPr>
        <w:ind w:left="5898" w:hanging="360"/>
      </w:pPr>
      <w:rPr>
        <w:rFonts w:hint="default"/>
        <w:lang w:val="ru-RU" w:eastAsia="en-US" w:bidi="ar-SA"/>
      </w:rPr>
    </w:lvl>
    <w:lvl w:ilvl="8" w:tplc="B7E6A6BE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</w:abstractNum>
  <w:abstractNum w:abstractNumId="38">
    <w:nsid w:val="31001BAD"/>
    <w:multiLevelType w:val="multilevel"/>
    <w:tmpl w:val="EFB207CC"/>
    <w:lvl w:ilvl="0">
      <w:start w:val="30"/>
      <w:numFmt w:val="decimal"/>
      <w:lvlText w:val="%1"/>
      <w:lvlJc w:val="left"/>
      <w:pPr>
        <w:ind w:left="425" w:hanging="634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425" w:hanging="63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5" w:hanging="8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25" w:hanging="10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151" w:hanging="10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9" w:hanging="10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26" w:hanging="10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3" w:hanging="10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1" w:hanging="1057"/>
      </w:pPr>
      <w:rPr>
        <w:rFonts w:hint="default"/>
        <w:lang w:val="ru-RU" w:eastAsia="en-US" w:bidi="ar-SA"/>
      </w:rPr>
    </w:lvl>
  </w:abstractNum>
  <w:abstractNum w:abstractNumId="39">
    <w:nsid w:val="31DF7A0E"/>
    <w:multiLevelType w:val="hybridMultilevel"/>
    <w:tmpl w:val="5ED8E08C"/>
    <w:lvl w:ilvl="0" w:tplc="014C0B9E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EA3EBE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2" w:tplc="5E94DB82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3" w:tplc="B75826D6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4" w:tplc="611AA7B0">
      <w:numFmt w:val="bullet"/>
      <w:lvlText w:val="•"/>
      <w:lvlJc w:val="left"/>
      <w:pPr>
        <w:ind w:left="3576" w:hanging="360"/>
      </w:pPr>
      <w:rPr>
        <w:rFonts w:hint="default"/>
        <w:lang w:val="ru-RU" w:eastAsia="en-US" w:bidi="ar-SA"/>
      </w:rPr>
    </w:lvl>
    <w:lvl w:ilvl="5" w:tplc="9CAE52CE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  <w:lvl w:ilvl="6" w:tplc="3BBCE798"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  <w:lvl w:ilvl="7" w:tplc="3DF2D3A4">
      <w:numFmt w:val="bullet"/>
      <w:lvlText w:val="•"/>
      <w:lvlJc w:val="left"/>
      <w:pPr>
        <w:ind w:left="5898" w:hanging="360"/>
      </w:pPr>
      <w:rPr>
        <w:rFonts w:hint="default"/>
        <w:lang w:val="ru-RU" w:eastAsia="en-US" w:bidi="ar-SA"/>
      </w:rPr>
    </w:lvl>
    <w:lvl w:ilvl="8" w:tplc="F5D8E3FE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</w:abstractNum>
  <w:abstractNum w:abstractNumId="40">
    <w:nsid w:val="328B3736"/>
    <w:multiLevelType w:val="hybridMultilevel"/>
    <w:tmpl w:val="8880371C"/>
    <w:lvl w:ilvl="0" w:tplc="A5788C86">
      <w:start w:val="1"/>
      <w:numFmt w:val="decimal"/>
      <w:lvlText w:val="%1."/>
      <w:lvlJc w:val="left"/>
      <w:pPr>
        <w:ind w:left="70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8"/>
        <w:szCs w:val="28"/>
        <w:lang w:val="ru-RU" w:eastAsia="en-US" w:bidi="ar-SA"/>
      </w:rPr>
    </w:lvl>
    <w:lvl w:ilvl="1" w:tplc="86968E8C">
      <w:numFmt w:val="bullet"/>
      <w:lvlText w:val="•"/>
      <w:lvlJc w:val="left"/>
      <w:pPr>
        <w:ind w:left="1707" w:hanging="284"/>
      </w:pPr>
      <w:rPr>
        <w:rFonts w:hint="default"/>
        <w:lang w:val="ru-RU" w:eastAsia="en-US" w:bidi="ar-SA"/>
      </w:rPr>
    </w:lvl>
    <w:lvl w:ilvl="2" w:tplc="02B06BA8">
      <w:numFmt w:val="bullet"/>
      <w:lvlText w:val="•"/>
      <w:lvlJc w:val="left"/>
      <w:pPr>
        <w:ind w:left="2715" w:hanging="284"/>
      </w:pPr>
      <w:rPr>
        <w:rFonts w:hint="default"/>
        <w:lang w:val="ru-RU" w:eastAsia="en-US" w:bidi="ar-SA"/>
      </w:rPr>
    </w:lvl>
    <w:lvl w:ilvl="3" w:tplc="72A48A3A">
      <w:numFmt w:val="bullet"/>
      <w:lvlText w:val="•"/>
      <w:lvlJc w:val="left"/>
      <w:pPr>
        <w:ind w:left="3722" w:hanging="284"/>
      </w:pPr>
      <w:rPr>
        <w:rFonts w:hint="default"/>
        <w:lang w:val="ru-RU" w:eastAsia="en-US" w:bidi="ar-SA"/>
      </w:rPr>
    </w:lvl>
    <w:lvl w:ilvl="4" w:tplc="3990AB60">
      <w:numFmt w:val="bullet"/>
      <w:lvlText w:val="•"/>
      <w:lvlJc w:val="left"/>
      <w:pPr>
        <w:ind w:left="4730" w:hanging="284"/>
      </w:pPr>
      <w:rPr>
        <w:rFonts w:hint="default"/>
        <w:lang w:val="ru-RU" w:eastAsia="en-US" w:bidi="ar-SA"/>
      </w:rPr>
    </w:lvl>
    <w:lvl w:ilvl="5" w:tplc="2F90337E">
      <w:numFmt w:val="bullet"/>
      <w:lvlText w:val="•"/>
      <w:lvlJc w:val="left"/>
      <w:pPr>
        <w:ind w:left="5737" w:hanging="284"/>
      </w:pPr>
      <w:rPr>
        <w:rFonts w:hint="default"/>
        <w:lang w:val="ru-RU" w:eastAsia="en-US" w:bidi="ar-SA"/>
      </w:rPr>
    </w:lvl>
    <w:lvl w:ilvl="6" w:tplc="BAF6F90E">
      <w:numFmt w:val="bullet"/>
      <w:lvlText w:val="•"/>
      <w:lvlJc w:val="left"/>
      <w:pPr>
        <w:ind w:left="6745" w:hanging="284"/>
      </w:pPr>
      <w:rPr>
        <w:rFonts w:hint="default"/>
        <w:lang w:val="ru-RU" w:eastAsia="en-US" w:bidi="ar-SA"/>
      </w:rPr>
    </w:lvl>
    <w:lvl w:ilvl="7" w:tplc="132831B0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9D0EBDAC">
      <w:numFmt w:val="bullet"/>
      <w:lvlText w:val="•"/>
      <w:lvlJc w:val="left"/>
      <w:pPr>
        <w:ind w:left="8760" w:hanging="284"/>
      </w:pPr>
      <w:rPr>
        <w:rFonts w:hint="default"/>
        <w:lang w:val="ru-RU" w:eastAsia="en-US" w:bidi="ar-SA"/>
      </w:rPr>
    </w:lvl>
  </w:abstractNum>
  <w:abstractNum w:abstractNumId="41">
    <w:nsid w:val="351A5D34"/>
    <w:multiLevelType w:val="hybridMultilevel"/>
    <w:tmpl w:val="C950BB72"/>
    <w:lvl w:ilvl="0" w:tplc="90AA3D32">
      <w:start w:val="1"/>
      <w:numFmt w:val="upperRoman"/>
      <w:lvlText w:val="%1."/>
      <w:lvlJc w:val="left"/>
      <w:pPr>
        <w:ind w:left="660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5"/>
        <w:sz w:val="28"/>
        <w:szCs w:val="28"/>
        <w:lang w:val="ru-RU" w:eastAsia="en-US" w:bidi="ar-SA"/>
      </w:rPr>
    </w:lvl>
    <w:lvl w:ilvl="1" w:tplc="2E68A81C">
      <w:numFmt w:val="bullet"/>
      <w:lvlText w:val="•"/>
      <w:lvlJc w:val="left"/>
      <w:pPr>
        <w:ind w:left="1671" w:hanging="236"/>
      </w:pPr>
      <w:rPr>
        <w:rFonts w:hint="default"/>
        <w:lang w:val="ru-RU" w:eastAsia="en-US" w:bidi="ar-SA"/>
      </w:rPr>
    </w:lvl>
    <w:lvl w:ilvl="2" w:tplc="A53EDB32">
      <w:numFmt w:val="bullet"/>
      <w:lvlText w:val="•"/>
      <w:lvlJc w:val="left"/>
      <w:pPr>
        <w:ind w:left="2683" w:hanging="236"/>
      </w:pPr>
      <w:rPr>
        <w:rFonts w:hint="default"/>
        <w:lang w:val="ru-RU" w:eastAsia="en-US" w:bidi="ar-SA"/>
      </w:rPr>
    </w:lvl>
    <w:lvl w:ilvl="3" w:tplc="859AD442">
      <w:numFmt w:val="bullet"/>
      <w:lvlText w:val="•"/>
      <w:lvlJc w:val="left"/>
      <w:pPr>
        <w:ind w:left="3694" w:hanging="236"/>
      </w:pPr>
      <w:rPr>
        <w:rFonts w:hint="default"/>
        <w:lang w:val="ru-RU" w:eastAsia="en-US" w:bidi="ar-SA"/>
      </w:rPr>
    </w:lvl>
    <w:lvl w:ilvl="4" w:tplc="9314EA64">
      <w:numFmt w:val="bullet"/>
      <w:lvlText w:val="•"/>
      <w:lvlJc w:val="left"/>
      <w:pPr>
        <w:ind w:left="4706" w:hanging="236"/>
      </w:pPr>
      <w:rPr>
        <w:rFonts w:hint="default"/>
        <w:lang w:val="ru-RU" w:eastAsia="en-US" w:bidi="ar-SA"/>
      </w:rPr>
    </w:lvl>
    <w:lvl w:ilvl="5" w:tplc="A5B8F73E">
      <w:numFmt w:val="bullet"/>
      <w:lvlText w:val="•"/>
      <w:lvlJc w:val="left"/>
      <w:pPr>
        <w:ind w:left="5717" w:hanging="236"/>
      </w:pPr>
      <w:rPr>
        <w:rFonts w:hint="default"/>
        <w:lang w:val="ru-RU" w:eastAsia="en-US" w:bidi="ar-SA"/>
      </w:rPr>
    </w:lvl>
    <w:lvl w:ilvl="6" w:tplc="AAEC9EB4">
      <w:numFmt w:val="bullet"/>
      <w:lvlText w:val="•"/>
      <w:lvlJc w:val="left"/>
      <w:pPr>
        <w:ind w:left="6729" w:hanging="236"/>
      </w:pPr>
      <w:rPr>
        <w:rFonts w:hint="default"/>
        <w:lang w:val="ru-RU" w:eastAsia="en-US" w:bidi="ar-SA"/>
      </w:rPr>
    </w:lvl>
    <w:lvl w:ilvl="7" w:tplc="E79247CE">
      <w:numFmt w:val="bullet"/>
      <w:lvlText w:val="•"/>
      <w:lvlJc w:val="left"/>
      <w:pPr>
        <w:ind w:left="7741" w:hanging="236"/>
      </w:pPr>
      <w:rPr>
        <w:rFonts w:hint="default"/>
        <w:lang w:val="ru-RU" w:eastAsia="en-US" w:bidi="ar-SA"/>
      </w:rPr>
    </w:lvl>
    <w:lvl w:ilvl="8" w:tplc="2236DB44">
      <w:numFmt w:val="bullet"/>
      <w:lvlText w:val="•"/>
      <w:lvlJc w:val="left"/>
      <w:pPr>
        <w:ind w:left="8752" w:hanging="236"/>
      </w:pPr>
      <w:rPr>
        <w:rFonts w:hint="default"/>
        <w:lang w:val="ru-RU" w:eastAsia="en-US" w:bidi="ar-SA"/>
      </w:rPr>
    </w:lvl>
  </w:abstractNum>
  <w:abstractNum w:abstractNumId="42">
    <w:nsid w:val="362E4E8E"/>
    <w:multiLevelType w:val="hybridMultilevel"/>
    <w:tmpl w:val="D6A06EC0"/>
    <w:lvl w:ilvl="0" w:tplc="2C1C8712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6B8733A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2" w:tplc="E96EE6E4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3" w:tplc="4B349386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4" w:tplc="FEC09196">
      <w:numFmt w:val="bullet"/>
      <w:lvlText w:val="•"/>
      <w:lvlJc w:val="left"/>
      <w:pPr>
        <w:ind w:left="3576" w:hanging="360"/>
      </w:pPr>
      <w:rPr>
        <w:rFonts w:hint="default"/>
        <w:lang w:val="ru-RU" w:eastAsia="en-US" w:bidi="ar-SA"/>
      </w:rPr>
    </w:lvl>
    <w:lvl w:ilvl="5" w:tplc="CBEEE284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  <w:lvl w:ilvl="6" w:tplc="94B2127C"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  <w:lvl w:ilvl="7" w:tplc="6178D35C">
      <w:numFmt w:val="bullet"/>
      <w:lvlText w:val="•"/>
      <w:lvlJc w:val="left"/>
      <w:pPr>
        <w:ind w:left="5898" w:hanging="360"/>
      </w:pPr>
      <w:rPr>
        <w:rFonts w:hint="default"/>
        <w:lang w:val="ru-RU" w:eastAsia="en-US" w:bidi="ar-SA"/>
      </w:rPr>
    </w:lvl>
    <w:lvl w:ilvl="8" w:tplc="F9467934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</w:abstractNum>
  <w:abstractNum w:abstractNumId="43">
    <w:nsid w:val="36B44CBE"/>
    <w:multiLevelType w:val="multilevel"/>
    <w:tmpl w:val="77E6327A"/>
    <w:lvl w:ilvl="0">
      <w:start w:val="32"/>
      <w:numFmt w:val="decimal"/>
      <w:lvlText w:val="%1"/>
      <w:lvlJc w:val="left"/>
      <w:pPr>
        <w:ind w:left="425" w:hanging="12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5" w:hanging="1263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"/>
      <w:lvlJc w:val="left"/>
      <w:pPr>
        <w:ind w:left="425" w:hanging="1263"/>
        <w:jc w:val="left"/>
      </w:pPr>
      <w:rPr>
        <w:rFonts w:hint="default"/>
        <w:lang w:val="ru-RU" w:eastAsia="en-US" w:bidi="ar-SA"/>
      </w:rPr>
    </w:lvl>
    <w:lvl w:ilvl="3">
      <w:start w:val="4"/>
      <w:numFmt w:val="decimal"/>
      <w:lvlText w:val="%1.%2.%3.%4"/>
      <w:lvlJc w:val="left"/>
      <w:pPr>
        <w:ind w:left="425" w:hanging="1263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425" w:hanging="1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597" w:hanging="12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3" w:hanging="12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9" w:hanging="12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4" w:hanging="1263"/>
      </w:pPr>
      <w:rPr>
        <w:rFonts w:hint="default"/>
        <w:lang w:val="ru-RU" w:eastAsia="en-US" w:bidi="ar-SA"/>
      </w:rPr>
    </w:lvl>
  </w:abstractNum>
  <w:abstractNum w:abstractNumId="44">
    <w:nsid w:val="37B26E45"/>
    <w:multiLevelType w:val="hybridMultilevel"/>
    <w:tmpl w:val="426A6E66"/>
    <w:lvl w:ilvl="0" w:tplc="AED81EA8">
      <w:numFmt w:val="bullet"/>
      <w:lvlText w:val="•"/>
      <w:lvlJc w:val="left"/>
      <w:pPr>
        <w:ind w:left="425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9D460F92">
      <w:numFmt w:val="bullet"/>
      <w:lvlText w:val="•"/>
      <w:lvlJc w:val="left"/>
      <w:pPr>
        <w:ind w:left="1455" w:hanging="707"/>
      </w:pPr>
      <w:rPr>
        <w:rFonts w:hint="default"/>
        <w:lang w:val="ru-RU" w:eastAsia="en-US" w:bidi="ar-SA"/>
      </w:rPr>
    </w:lvl>
    <w:lvl w:ilvl="2" w:tplc="BC06AC48">
      <w:numFmt w:val="bullet"/>
      <w:lvlText w:val="•"/>
      <w:lvlJc w:val="left"/>
      <w:pPr>
        <w:ind w:left="2491" w:hanging="707"/>
      </w:pPr>
      <w:rPr>
        <w:rFonts w:hint="default"/>
        <w:lang w:val="ru-RU" w:eastAsia="en-US" w:bidi="ar-SA"/>
      </w:rPr>
    </w:lvl>
    <w:lvl w:ilvl="3" w:tplc="DA767186">
      <w:numFmt w:val="bullet"/>
      <w:lvlText w:val="•"/>
      <w:lvlJc w:val="left"/>
      <w:pPr>
        <w:ind w:left="3526" w:hanging="707"/>
      </w:pPr>
      <w:rPr>
        <w:rFonts w:hint="default"/>
        <w:lang w:val="ru-RU" w:eastAsia="en-US" w:bidi="ar-SA"/>
      </w:rPr>
    </w:lvl>
    <w:lvl w:ilvl="4" w:tplc="9CC26B76">
      <w:numFmt w:val="bullet"/>
      <w:lvlText w:val="•"/>
      <w:lvlJc w:val="left"/>
      <w:pPr>
        <w:ind w:left="4562" w:hanging="707"/>
      </w:pPr>
      <w:rPr>
        <w:rFonts w:hint="default"/>
        <w:lang w:val="ru-RU" w:eastAsia="en-US" w:bidi="ar-SA"/>
      </w:rPr>
    </w:lvl>
    <w:lvl w:ilvl="5" w:tplc="1A56CA92">
      <w:numFmt w:val="bullet"/>
      <w:lvlText w:val="•"/>
      <w:lvlJc w:val="left"/>
      <w:pPr>
        <w:ind w:left="5597" w:hanging="707"/>
      </w:pPr>
      <w:rPr>
        <w:rFonts w:hint="default"/>
        <w:lang w:val="ru-RU" w:eastAsia="en-US" w:bidi="ar-SA"/>
      </w:rPr>
    </w:lvl>
    <w:lvl w:ilvl="6" w:tplc="CAA012B4">
      <w:numFmt w:val="bullet"/>
      <w:lvlText w:val="•"/>
      <w:lvlJc w:val="left"/>
      <w:pPr>
        <w:ind w:left="6633" w:hanging="707"/>
      </w:pPr>
      <w:rPr>
        <w:rFonts w:hint="default"/>
        <w:lang w:val="ru-RU" w:eastAsia="en-US" w:bidi="ar-SA"/>
      </w:rPr>
    </w:lvl>
    <w:lvl w:ilvl="7" w:tplc="C082EB12">
      <w:numFmt w:val="bullet"/>
      <w:lvlText w:val="•"/>
      <w:lvlJc w:val="left"/>
      <w:pPr>
        <w:ind w:left="7669" w:hanging="707"/>
      </w:pPr>
      <w:rPr>
        <w:rFonts w:hint="default"/>
        <w:lang w:val="ru-RU" w:eastAsia="en-US" w:bidi="ar-SA"/>
      </w:rPr>
    </w:lvl>
    <w:lvl w:ilvl="8" w:tplc="A230A2A6">
      <w:numFmt w:val="bullet"/>
      <w:lvlText w:val="•"/>
      <w:lvlJc w:val="left"/>
      <w:pPr>
        <w:ind w:left="8704" w:hanging="707"/>
      </w:pPr>
      <w:rPr>
        <w:rFonts w:hint="default"/>
        <w:lang w:val="ru-RU" w:eastAsia="en-US" w:bidi="ar-SA"/>
      </w:rPr>
    </w:lvl>
  </w:abstractNum>
  <w:abstractNum w:abstractNumId="45">
    <w:nsid w:val="37CD711D"/>
    <w:multiLevelType w:val="hybridMultilevel"/>
    <w:tmpl w:val="45C4C38C"/>
    <w:lvl w:ilvl="0" w:tplc="6EE27560">
      <w:start w:val="1"/>
      <w:numFmt w:val="decimal"/>
      <w:lvlText w:val="%1."/>
      <w:lvlJc w:val="left"/>
      <w:pPr>
        <w:ind w:left="70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8"/>
        <w:szCs w:val="28"/>
        <w:lang w:val="ru-RU" w:eastAsia="en-US" w:bidi="ar-SA"/>
      </w:rPr>
    </w:lvl>
    <w:lvl w:ilvl="1" w:tplc="6BA63474">
      <w:numFmt w:val="bullet"/>
      <w:lvlText w:val="•"/>
      <w:lvlJc w:val="left"/>
      <w:pPr>
        <w:ind w:left="1707" w:hanging="284"/>
      </w:pPr>
      <w:rPr>
        <w:rFonts w:hint="default"/>
        <w:lang w:val="ru-RU" w:eastAsia="en-US" w:bidi="ar-SA"/>
      </w:rPr>
    </w:lvl>
    <w:lvl w:ilvl="2" w:tplc="A3B6FB88">
      <w:numFmt w:val="bullet"/>
      <w:lvlText w:val="•"/>
      <w:lvlJc w:val="left"/>
      <w:pPr>
        <w:ind w:left="2715" w:hanging="284"/>
      </w:pPr>
      <w:rPr>
        <w:rFonts w:hint="default"/>
        <w:lang w:val="ru-RU" w:eastAsia="en-US" w:bidi="ar-SA"/>
      </w:rPr>
    </w:lvl>
    <w:lvl w:ilvl="3" w:tplc="56F0CF1A">
      <w:numFmt w:val="bullet"/>
      <w:lvlText w:val="•"/>
      <w:lvlJc w:val="left"/>
      <w:pPr>
        <w:ind w:left="3722" w:hanging="284"/>
      </w:pPr>
      <w:rPr>
        <w:rFonts w:hint="default"/>
        <w:lang w:val="ru-RU" w:eastAsia="en-US" w:bidi="ar-SA"/>
      </w:rPr>
    </w:lvl>
    <w:lvl w:ilvl="4" w:tplc="AFBEBDA6">
      <w:numFmt w:val="bullet"/>
      <w:lvlText w:val="•"/>
      <w:lvlJc w:val="left"/>
      <w:pPr>
        <w:ind w:left="4730" w:hanging="284"/>
      </w:pPr>
      <w:rPr>
        <w:rFonts w:hint="default"/>
        <w:lang w:val="ru-RU" w:eastAsia="en-US" w:bidi="ar-SA"/>
      </w:rPr>
    </w:lvl>
    <w:lvl w:ilvl="5" w:tplc="00B8FD3C">
      <w:numFmt w:val="bullet"/>
      <w:lvlText w:val="•"/>
      <w:lvlJc w:val="left"/>
      <w:pPr>
        <w:ind w:left="5737" w:hanging="284"/>
      </w:pPr>
      <w:rPr>
        <w:rFonts w:hint="default"/>
        <w:lang w:val="ru-RU" w:eastAsia="en-US" w:bidi="ar-SA"/>
      </w:rPr>
    </w:lvl>
    <w:lvl w:ilvl="6" w:tplc="68E6B44A">
      <w:numFmt w:val="bullet"/>
      <w:lvlText w:val="•"/>
      <w:lvlJc w:val="left"/>
      <w:pPr>
        <w:ind w:left="6745" w:hanging="284"/>
      </w:pPr>
      <w:rPr>
        <w:rFonts w:hint="default"/>
        <w:lang w:val="ru-RU" w:eastAsia="en-US" w:bidi="ar-SA"/>
      </w:rPr>
    </w:lvl>
    <w:lvl w:ilvl="7" w:tplc="1C960D86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3D986BA4">
      <w:numFmt w:val="bullet"/>
      <w:lvlText w:val="•"/>
      <w:lvlJc w:val="left"/>
      <w:pPr>
        <w:ind w:left="8760" w:hanging="284"/>
      </w:pPr>
      <w:rPr>
        <w:rFonts w:hint="default"/>
        <w:lang w:val="ru-RU" w:eastAsia="en-US" w:bidi="ar-SA"/>
      </w:rPr>
    </w:lvl>
  </w:abstractNum>
  <w:abstractNum w:abstractNumId="46">
    <w:nsid w:val="382D62E9"/>
    <w:multiLevelType w:val="hybridMultilevel"/>
    <w:tmpl w:val="9926D186"/>
    <w:lvl w:ilvl="0" w:tplc="7AD6EE28">
      <w:start w:val="1"/>
      <w:numFmt w:val="upperRoman"/>
      <w:lvlText w:val="%1."/>
      <w:lvlJc w:val="left"/>
      <w:pPr>
        <w:ind w:left="660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5"/>
        <w:sz w:val="28"/>
        <w:szCs w:val="28"/>
        <w:lang w:val="ru-RU" w:eastAsia="en-US" w:bidi="ar-SA"/>
      </w:rPr>
    </w:lvl>
    <w:lvl w:ilvl="1" w:tplc="13FE447C">
      <w:numFmt w:val="bullet"/>
      <w:lvlText w:val="•"/>
      <w:lvlJc w:val="left"/>
      <w:pPr>
        <w:ind w:left="1671" w:hanging="236"/>
      </w:pPr>
      <w:rPr>
        <w:rFonts w:hint="default"/>
        <w:lang w:val="ru-RU" w:eastAsia="en-US" w:bidi="ar-SA"/>
      </w:rPr>
    </w:lvl>
    <w:lvl w:ilvl="2" w:tplc="C7B27974">
      <w:numFmt w:val="bullet"/>
      <w:lvlText w:val="•"/>
      <w:lvlJc w:val="left"/>
      <w:pPr>
        <w:ind w:left="2683" w:hanging="236"/>
      </w:pPr>
      <w:rPr>
        <w:rFonts w:hint="default"/>
        <w:lang w:val="ru-RU" w:eastAsia="en-US" w:bidi="ar-SA"/>
      </w:rPr>
    </w:lvl>
    <w:lvl w:ilvl="3" w:tplc="FBE8BD7E">
      <w:numFmt w:val="bullet"/>
      <w:lvlText w:val="•"/>
      <w:lvlJc w:val="left"/>
      <w:pPr>
        <w:ind w:left="3694" w:hanging="236"/>
      </w:pPr>
      <w:rPr>
        <w:rFonts w:hint="default"/>
        <w:lang w:val="ru-RU" w:eastAsia="en-US" w:bidi="ar-SA"/>
      </w:rPr>
    </w:lvl>
    <w:lvl w:ilvl="4" w:tplc="2EC235F8">
      <w:numFmt w:val="bullet"/>
      <w:lvlText w:val="•"/>
      <w:lvlJc w:val="left"/>
      <w:pPr>
        <w:ind w:left="4706" w:hanging="236"/>
      </w:pPr>
      <w:rPr>
        <w:rFonts w:hint="default"/>
        <w:lang w:val="ru-RU" w:eastAsia="en-US" w:bidi="ar-SA"/>
      </w:rPr>
    </w:lvl>
    <w:lvl w:ilvl="5" w:tplc="DA2A0B8A">
      <w:numFmt w:val="bullet"/>
      <w:lvlText w:val="•"/>
      <w:lvlJc w:val="left"/>
      <w:pPr>
        <w:ind w:left="5717" w:hanging="236"/>
      </w:pPr>
      <w:rPr>
        <w:rFonts w:hint="default"/>
        <w:lang w:val="ru-RU" w:eastAsia="en-US" w:bidi="ar-SA"/>
      </w:rPr>
    </w:lvl>
    <w:lvl w:ilvl="6" w:tplc="29EA5946">
      <w:numFmt w:val="bullet"/>
      <w:lvlText w:val="•"/>
      <w:lvlJc w:val="left"/>
      <w:pPr>
        <w:ind w:left="6729" w:hanging="236"/>
      </w:pPr>
      <w:rPr>
        <w:rFonts w:hint="default"/>
        <w:lang w:val="ru-RU" w:eastAsia="en-US" w:bidi="ar-SA"/>
      </w:rPr>
    </w:lvl>
    <w:lvl w:ilvl="7" w:tplc="3036D9D0">
      <w:numFmt w:val="bullet"/>
      <w:lvlText w:val="•"/>
      <w:lvlJc w:val="left"/>
      <w:pPr>
        <w:ind w:left="7741" w:hanging="236"/>
      </w:pPr>
      <w:rPr>
        <w:rFonts w:hint="default"/>
        <w:lang w:val="ru-RU" w:eastAsia="en-US" w:bidi="ar-SA"/>
      </w:rPr>
    </w:lvl>
    <w:lvl w:ilvl="8" w:tplc="A21C86AC">
      <w:numFmt w:val="bullet"/>
      <w:lvlText w:val="•"/>
      <w:lvlJc w:val="left"/>
      <w:pPr>
        <w:ind w:left="8752" w:hanging="236"/>
      </w:pPr>
      <w:rPr>
        <w:rFonts w:hint="default"/>
        <w:lang w:val="ru-RU" w:eastAsia="en-US" w:bidi="ar-SA"/>
      </w:rPr>
    </w:lvl>
  </w:abstractNum>
  <w:abstractNum w:abstractNumId="47">
    <w:nsid w:val="3C5D0DB1"/>
    <w:multiLevelType w:val="hybridMultilevel"/>
    <w:tmpl w:val="F508D486"/>
    <w:lvl w:ilvl="0" w:tplc="919EDE58">
      <w:numFmt w:val="bullet"/>
      <w:lvlText w:val="-"/>
      <w:lvlJc w:val="left"/>
      <w:pPr>
        <w:ind w:left="425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569E5A8A">
      <w:numFmt w:val="bullet"/>
      <w:lvlText w:val="•"/>
      <w:lvlJc w:val="left"/>
      <w:pPr>
        <w:ind w:left="1455" w:hanging="178"/>
      </w:pPr>
      <w:rPr>
        <w:rFonts w:hint="default"/>
        <w:lang w:val="ru-RU" w:eastAsia="en-US" w:bidi="ar-SA"/>
      </w:rPr>
    </w:lvl>
    <w:lvl w:ilvl="2" w:tplc="C6C4E570">
      <w:numFmt w:val="bullet"/>
      <w:lvlText w:val="•"/>
      <w:lvlJc w:val="left"/>
      <w:pPr>
        <w:ind w:left="2491" w:hanging="178"/>
      </w:pPr>
      <w:rPr>
        <w:rFonts w:hint="default"/>
        <w:lang w:val="ru-RU" w:eastAsia="en-US" w:bidi="ar-SA"/>
      </w:rPr>
    </w:lvl>
    <w:lvl w:ilvl="3" w:tplc="9AFC3662">
      <w:numFmt w:val="bullet"/>
      <w:lvlText w:val="•"/>
      <w:lvlJc w:val="left"/>
      <w:pPr>
        <w:ind w:left="3526" w:hanging="178"/>
      </w:pPr>
      <w:rPr>
        <w:rFonts w:hint="default"/>
        <w:lang w:val="ru-RU" w:eastAsia="en-US" w:bidi="ar-SA"/>
      </w:rPr>
    </w:lvl>
    <w:lvl w:ilvl="4" w:tplc="DDE06D8A">
      <w:numFmt w:val="bullet"/>
      <w:lvlText w:val="•"/>
      <w:lvlJc w:val="left"/>
      <w:pPr>
        <w:ind w:left="4562" w:hanging="178"/>
      </w:pPr>
      <w:rPr>
        <w:rFonts w:hint="default"/>
        <w:lang w:val="ru-RU" w:eastAsia="en-US" w:bidi="ar-SA"/>
      </w:rPr>
    </w:lvl>
    <w:lvl w:ilvl="5" w:tplc="D9C63B60">
      <w:numFmt w:val="bullet"/>
      <w:lvlText w:val="•"/>
      <w:lvlJc w:val="left"/>
      <w:pPr>
        <w:ind w:left="5597" w:hanging="178"/>
      </w:pPr>
      <w:rPr>
        <w:rFonts w:hint="default"/>
        <w:lang w:val="ru-RU" w:eastAsia="en-US" w:bidi="ar-SA"/>
      </w:rPr>
    </w:lvl>
    <w:lvl w:ilvl="6" w:tplc="527A9164">
      <w:numFmt w:val="bullet"/>
      <w:lvlText w:val="•"/>
      <w:lvlJc w:val="left"/>
      <w:pPr>
        <w:ind w:left="6633" w:hanging="178"/>
      </w:pPr>
      <w:rPr>
        <w:rFonts w:hint="default"/>
        <w:lang w:val="ru-RU" w:eastAsia="en-US" w:bidi="ar-SA"/>
      </w:rPr>
    </w:lvl>
    <w:lvl w:ilvl="7" w:tplc="494C49AC">
      <w:numFmt w:val="bullet"/>
      <w:lvlText w:val="•"/>
      <w:lvlJc w:val="left"/>
      <w:pPr>
        <w:ind w:left="7669" w:hanging="178"/>
      </w:pPr>
      <w:rPr>
        <w:rFonts w:hint="default"/>
        <w:lang w:val="ru-RU" w:eastAsia="en-US" w:bidi="ar-SA"/>
      </w:rPr>
    </w:lvl>
    <w:lvl w:ilvl="8" w:tplc="C9381C5A">
      <w:numFmt w:val="bullet"/>
      <w:lvlText w:val="•"/>
      <w:lvlJc w:val="left"/>
      <w:pPr>
        <w:ind w:left="8704" w:hanging="178"/>
      </w:pPr>
      <w:rPr>
        <w:rFonts w:hint="default"/>
        <w:lang w:val="ru-RU" w:eastAsia="en-US" w:bidi="ar-SA"/>
      </w:rPr>
    </w:lvl>
  </w:abstractNum>
  <w:abstractNum w:abstractNumId="48">
    <w:nsid w:val="40EB2A33"/>
    <w:multiLevelType w:val="hybridMultilevel"/>
    <w:tmpl w:val="50DC7620"/>
    <w:lvl w:ilvl="0" w:tplc="3DCE80FE">
      <w:start w:val="1"/>
      <w:numFmt w:val="decimal"/>
      <w:lvlText w:val="%1."/>
      <w:lvlJc w:val="left"/>
      <w:pPr>
        <w:ind w:left="425" w:hanging="7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16749D6C">
      <w:numFmt w:val="bullet"/>
      <w:lvlText w:val="•"/>
      <w:lvlJc w:val="left"/>
      <w:pPr>
        <w:ind w:left="1455" w:hanging="706"/>
      </w:pPr>
      <w:rPr>
        <w:rFonts w:hint="default"/>
        <w:lang w:val="ru-RU" w:eastAsia="en-US" w:bidi="ar-SA"/>
      </w:rPr>
    </w:lvl>
    <w:lvl w:ilvl="2" w:tplc="C4941CD2">
      <w:numFmt w:val="bullet"/>
      <w:lvlText w:val="•"/>
      <w:lvlJc w:val="left"/>
      <w:pPr>
        <w:ind w:left="2491" w:hanging="706"/>
      </w:pPr>
      <w:rPr>
        <w:rFonts w:hint="default"/>
        <w:lang w:val="ru-RU" w:eastAsia="en-US" w:bidi="ar-SA"/>
      </w:rPr>
    </w:lvl>
    <w:lvl w:ilvl="3" w:tplc="EC644BFE">
      <w:numFmt w:val="bullet"/>
      <w:lvlText w:val="•"/>
      <w:lvlJc w:val="left"/>
      <w:pPr>
        <w:ind w:left="3526" w:hanging="706"/>
      </w:pPr>
      <w:rPr>
        <w:rFonts w:hint="default"/>
        <w:lang w:val="ru-RU" w:eastAsia="en-US" w:bidi="ar-SA"/>
      </w:rPr>
    </w:lvl>
    <w:lvl w:ilvl="4" w:tplc="A71EB32A">
      <w:numFmt w:val="bullet"/>
      <w:lvlText w:val="•"/>
      <w:lvlJc w:val="left"/>
      <w:pPr>
        <w:ind w:left="4562" w:hanging="706"/>
      </w:pPr>
      <w:rPr>
        <w:rFonts w:hint="default"/>
        <w:lang w:val="ru-RU" w:eastAsia="en-US" w:bidi="ar-SA"/>
      </w:rPr>
    </w:lvl>
    <w:lvl w:ilvl="5" w:tplc="F526748E">
      <w:numFmt w:val="bullet"/>
      <w:lvlText w:val="•"/>
      <w:lvlJc w:val="left"/>
      <w:pPr>
        <w:ind w:left="5597" w:hanging="706"/>
      </w:pPr>
      <w:rPr>
        <w:rFonts w:hint="default"/>
        <w:lang w:val="ru-RU" w:eastAsia="en-US" w:bidi="ar-SA"/>
      </w:rPr>
    </w:lvl>
    <w:lvl w:ilvl="6" w:tplc="ED5ECE52">
      <w:numFmt w:val="bullet"/>
      <w:lvlText w:val="•"/>
      <w:lvlJc w:val="left"/>
      <w:pPr>
        <w:ind w:left="6633" w:hanging="706"/>
      </w:pPr>
      <w:rPr>
        <w:rFonts w:hint="default"/>
        <w:lang w:val="ru-RU" w:eastAsia="en-US" w:bidi="ar-SA"/>
      </w:rPr>
    </w:lvl>
    <w:lvl w:ilvl="7" w:tplc="A51A5CC0">
      <w:numFmt w:val="bullet"/>
      <w:lvlText w:val="•"/>
      <w:lvlJc w:val="left"/>
      <w:pPr>
        <w:ind w:left="7669" w:hanging="706"/>
      </w:pPr>
      <w:rPr>
        <w:rFonts w:hint="default"/>
        <w:lang w:val="ru-RU" w:eastAsia="en-US" w:bidi="ar-SA"/>
      </w:rPr>
    </w:lvl>
    <w:lvl w:ilvl="8" w:tplc="B01E1B78">
      <w:numFmt w:val="bullet"/>
      <w:lvlText w:val="•"/>
      <w:lvlJc w:val="left"/>
      <w:pPr>
        <w:ind w:left="8704" w:hanging="706"/>
      </w:pPr>
      <w:rPr>
        <w:rFonts w:hint="default"/>
        <w:lang w:val="ru-RU" w:eastAsia="en-US" w:bidi="ar-SA"/>
      </w:rPr>
    </w:lvl>
  </w:abstractNum>
  <w:abstractNum w:abstractNumId="49">
    <w:nsid w:val="414958CD"/>
    <w:multiLevelType w:val="hybridMultilevel"/>
    <w:tmpl w:val="09EAB582"/>
    <w:lvl w:ilvl="0" w:tplc="B540E91E">
      <w:start w:val="1"/>
      <w:numFmt w:val="decimal"/>
      <w:lvlText w:val="%1."/>
      <w:lvlJc w:val="left"/>
      <w:pPr>
        <w:ind w:left="70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A2809DFA">
      <w:numFmt w:val="bullet"/>
      <w:lvlText w:val="•"/>
      <w:lvlJc w:val="left"/>
      <w:pPr>
        <w:ind w:left="1707" w:hanging="284"/>
      </w:pPr>
      <w:rPr>
        <w:rFonts w:hint="default"/>
        <w:lang w:val="ru-RU" w:eastAsia="en-US" w:bidi="ar-SA"/>
      </w:rPr>
    </w:lvl>
    <w:lvl w:ilvl="2" w:tplc="145C931E">
      <w:numFmt w:val="bullet"/>
      <w:lvlText w:val="•"/>
      <w:lvlJc w:val="left"/>
      <w:pPr>
        <w:ind w:left="2715" w:hanging="284"/>
      </w:pPr>
      <w:rPr>
        <w:rFonts w:hint="default"/>
        <w:lang w:val="ru-RU" w:eastAsia="en-US" w:bidi="ar-SA"/>
      </w:rPr>
    </w:lvl>
    <w:lvl w:ilvl="3" w:tplc="719CC9E0">
      <w:numFmt w:val="bullet"/>
      <w:lvlText w:val="•"/>
      <w:lvlJc w:val="left"/>
      <w:pPr>
        <w:ind w:left="3722" w:hanging="284"/>
      </w:pPr>
      <w:rPr>
        <w:rFonts w:hint="default"/>
        <w:lang w:val="ru-RU" w:eastAsia="en-US" w:bidi="ar-SA"/>
      </w:rPr>
    </w:lvl>
    <w:lvl w:ilvl="4" w:tplc="268AF7DC">
      <w:numFmt w:val="bullet"/>
      <w:lvlText w:val="•"/>
      <w:lvlJc w:val="left"/>
      <w:pPr>
        <w:ind w:left="4730" w:hanging="284"/>
      </w:pPr>
      <w:rPr>
        <w:rFonts w:hint="default"/>
        <w:lang w:val="ru-RU" w:eastAsia="en-US" w:bidi="ar-SA"/>
      </w:rPr>
    </w:lvl>
    <w:lvl w:ilvl="5" w:tplc="543CFB76">
      <w:numFmt w:val="bullet"/>
      <w:lvlText w:val="•"/>
      <w:lvlJc w:val="left"/>
      <w:pPr>
        <w:ind w:left="5737" w:hanging="284"/>
      </w:pPr>
      <w:rPr>
        <w:rFonts w:hint="default"/>
        <w:lang w:val="ru-RU" w:eastAsia="en-US" w:bidi="ar-SA"/>
      </w:rPr>
    </w:lvl>
    <w:lvl w:ilvl="6" w:tplc="91560A40">
      <w:numFmt w:val="bullet"/>
      <w:lvlText w:val="•"/>
      <w:lvlJc w:val="left"/>
      <w:pPr>
        <w:ind w:left="6745" w:hanging="284"/>
      </w:pPr>
      <w:rPr>
        <w:rFonts w:hint="default"/>
        <w:lang w:val="ru-RU" w:eastAsia="en-US" w:bidi="ar-SA"/>
      </w:rPr>
    </w:lvl>
    <w:lvl w:ilvl="7" w:tplc="7BEEDAA0">
      <w:numFmt w:val="bullet"/>
      <w:lvlText w:val="•"/>
      <w:lvlJc w:val="left"/>
      <w:pPr>
        <w:ind w:left="7753" w:hanging="284"/>
      </w:pPr>
      <w:rPr>
        <w:rFonts w:hint="default"/>
        <w:lang w:val="ru-RU" w:eastAsia="en-US" w:bidi="ar-SA"/>
      </w:rPr>
    </w:lvl>
    <w:lvl w:ilvl="8" w:tplc="E46458A4">
      <w:numFmt w:val="bullet"/>
      <w:lvlText w:val="•"/>
      <w:lvlJc w:val="left"/>
      <w:pPr>
        <w:ind w:left="8760" w:hanging="284"/>
      </w:pPr>
      <w:rPr>
        <w:rFonts w:hint="default"/>
        <w:lang w:val="ru-RU" w:eastAsia="en-US" w:bidi="ar-SA"/>
      </w:rPr>
    </w:lvl>
  </w:abstractNum>
  <w:abstractNum w:abstractNumId="50">
    <w:nsid w:val="418722BD"/>
    <w:multiLevelType w:val="multilevel"/>
    <w:tmpl w:val="DC728ECC"/>
    <w:lvl w:ilvl="0">
      <w:start w:val="2"/>
      <w:numFmt w:val="decimal"/>
      <w:lvlText w:val="%1"/>
      <w:lvlJc w:val="left"/>
      <w:pPr>
        <w:ind w:left="919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9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91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76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2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47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3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9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4" w:hanging="495"/>
      </w:pPr>
      <w:rPr>
        <w:rFonts w:hint="default"/>
        <w:lang w:val="ru-RU" w:eastAsia="en-US" w:bidi="ar-SA"/>
      </w:rPr>
    </w:lvl>
  </w:abstractNum>
  <w:abstractNum w:abstractNumId="51">
    <w:nsid w:val="44330922"/>
    <w:multiLevelType w:val="hybridMultilevel"/>
    <w:tmpl w:val="3960A920"/>
    <w:lvl w:ilvl="0" w:tplc="99E20AFE">
      <w:numFmt w:val="bullet"/>
      <w:lvlText w:val=""/>
      <w:lvlJc w:val="left"/>
      <w:pPr>
        <w:ind w:left="1275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F94C9106">
      <w:numFmt w:val="bullet"/>
      <w:lvlText w:val="•"/>
      <w:lvlJc w:val="left"/>
      <w:pPr>
        <w:ind w:left="2229" w:hanging="130"/>
      </w:pPr>
      <w:rPr>
        <w:rFonts w:hint="default"/>
        <w:lang w:val="ru-RU" w:eastAsia="en-US" w:bidi="ar-SA"/>
      </w:rPr>
    </w:lvl>
    <w:lvl w:ilvl="2" w:tplc="403A6744">
      <w:numFmt w:val="bullet"/>
      <w:lvlText w:val="•"/>
      <w:lvlJc w:val="left"/>
      <w:pPr>
        <w:ind w:left="3179" w:hanging="130"/>
      </w:pPr>
      <w:rPr>
        <w:rFonts w:hint="default"/>
        <w:lang w:val="ru-RU" w:eastAsia="en-US" w:bidi="ar-SA"/>
      </w:rPr>
    </w:lvl>
    <w:lvl w:ilvl="3" w:tplc="16424896">
      <w:numFmt w:val="bullet"/>
      <w:lvlText w:val="•"/>
      <w:lvlJc w:val="left"/>
      <w:pPr>
        <w:ind w:left="4128" w:hanging="130"/>
      </w:pPr>
      <w:rPr>
        <w:rFonts w:hint="default"/>
        <w:lang w:val="ru-RU" w:eastAsia="en-US" w:bidi="ar-SA"/>
      </w:rPr>
    </w:lvl>
    <w:lvl w:ilvl="4" w:tplc="2D08DF6C">
      <w:numFmt w:val="bullet"/>
      <w:lvlText w:val="•"/>
      <w:lvlJc w:val="left"/>
      <w:pPr>
        <w:ind w:left="5078" w:hanging="130"/>
      </w:pPr>
      <w:rPr>
        <w:rFonts w:hint="default"/>
        <w:lang w:val="ru-RU" w:eastAsia="en-US" w:bidi="ar-SA"/>
      </w:rPr>
    </w:lvl>
    <w:lvl w:ilvl="5" w:tplc="ACE668CC">
      <w:numFmt w:val="bullet"/>
      <w:lvlText w:val="•"/>
      <w:lvlJc w:val="left"/>
      <w:pPr>
        <w:ind w:left="6027" w:hanging="130"/>
      </w:pPr>
      <w:rPr>
        <w:rFonts w:hint="default"/>
        <w:lang w:val="ru-RU" w:eastAsia="en-US" w:bidi="ar-SA"/>
      </w:rPr>
    </w:lvl>
    <w:lvl w:ilvl="6" w:tplc="E5322EAC">
      <w:numFmt w:val="bullet"/>
      <w:lvlText w:val="•"/>
      <w:lvlJc w:val="left"/>
      <w:pPr>
        <w:ind w:left="6977" w:hanging="130"/>
      </w:pPr>
      <w:rPr>
        <w:rFonts w:hint="default"/>
        <w:lang w:val="ru-RU" w:eastAsia="en-US" w:bidi="ar-SA"/>
      </w:rPr>
    </w:lvl>
    <w:lvl w:ilvl="7" w:tplc="FC3040AC">
      <w:numFmt w:val="bullet"/>
      <w:lvlText w:val="•"/>
      <w:lvlJc w:val="left"/>
      <w:pPr>
        <w:ind w:left="7927" w:hanging="130"/>
      </w:pPr>
      <w:rPr>
        <w:rFonts w:hint="default"/>
        <w:lang w:val="ru-RU" w:eastAsia="en-US" w:bidi="ar-SA"/>
      </w:rPr>
    </w:lvl>
    <w:lvl w:ilvl="8" w:tplc="51BE69A8">
      <w:numFmt w:val="bullet"/>
      <w:lvlText w:val="•"/>
      <w:lvlJc w:val="left"/>
      <w:pPr>
        <w:ind w:left="8876" w:hanging="130"/>
      </w:pPr>
      <w:rPr>
        <w:rFonts w:hint="default"/>
        <w:lang w:val="ru-RU" w:eastAsia="en-US" w:bidi="ar-SA"/>
      </w:rPr>
    </w:lvl>
  </w:abstractNum>
  <w:abstractNum w:abstractNumId="52">
    <w:nsid w:val="44605925"/>
    <w:multiLevelType w:val="hybridMultilevel"/>
    <w:tmpl w:val="41E688C4"/>
    <w:lvl w:ilvl="0" w:tplc="2EE8D39C">
      <w:start w:val="1"/>
      <w:numFmt w:val="upperRoman"/>
      <w:lvlText w:val="%1."/>
      <w:lvlJc w:val="left"/>
      <w:pPr>
        <w:ind w:left="660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5"/>
        <w:sz w:val="28"/>
        <w:szCs w:val="28"/>
        <w:lang w:val="ru-RU" w:eastAsia="en-US" w:bidi="ar-SA"/>
      </w:rPr>
    </w:lvl>
    <w:lvl w:ilvl="1" w:tplc="9BD4B260">
      <w:numFmt w:val="bullet"/>
      <w:lvlText w:val="•"/>
      <w:lvlJc w:val="left"/>
      <w:pPr>
        <w:ind w:left="1671" w:hanging="236"/>
      </w:pPr>
      <w:rPr>
        <w:rFonts w:hint="default"/>
        <w:lang w:val="ru-RU" w:eastAsia="en-US" w:bidi="ar-SA"/>
      </w:rPr>
    </w:lvl>
    <w:lvl w:ilvl="2" w:tplc="B6CE6A88">
      <w:numFmt w:val="bullet"/>
      <w:lvlText w:val="•"/>
      <w:lvlJc w:val="left"/>
      <w:pPr>
        <w:ind w:left="2683" w:hanging="236"/>
      </w:pPr>
      <w:rPr>
        <w:rFonts w:hint="default"/>
        <w:lang w:val="ru-RU" w:eastAsia="en-US" w:bidi="ar-SA"/>
      </w:rPr>
    </w:lvl>
    <w:lvl w:ilvl="3" w:tplc="66A89CD4">
      <w:numFmt w:val="bullet"/>
      <w:lvlText w:val="•"/>
      <w:lvlJc w:val="left"/>
      <w:pPr>
        <w:ind w:left="3694" w:hanging="236"/>
      </w:pPr>
      <w:rPr>
        <w:rFonts w:hint="default"/>
        <w:lang w:val="ru-RU" w:eastAsia="en-US" w:bidi="ar-SA"/>
      </w:rPr>
    </w:lvl>
    <w:lvl w:ilvl="4" w:tplc="1486A4A2">
      <w:numFmt w:val="bullet"/>
      <w:lvlText w:val="•"/>
      <w:lvlJc w:val="left"/>
      <w:pPr>
        <w:ind w:left="4706" w:hanging="236"/>
      </w:pPr>
      <w:rPr>
        <w:rFonts w:hint="default"/>
        <w:lang w:val="ru-RU" w:eastAsia="en-US" w:bidi="ar-SA"/>
      </w:rPr>
    </w:lvl>
    <w:lvl w:ilvl="5" w:tplc="6030754C">
      <w:numFmt w:val="bullet"/>
      <w:lvlText w:val="•"/>
      <w:lvlJc w:val="left"/>
      <w:pPr>
        <w:ind w:left="5717" w:hanging="236"/>
      </w:pPr>
      <w:rPr>
        <w:rFonts w:hint="default"/>
        <w:lang w:val="ru-RU" w:eastAsia="en-US" w:bidi="ar-SA"/>
      </w:rPr>
    </w:lvl>
    <w:lvl w:ilvl="6" w:tplc="6A6AD73C">
      <w:numFmt w:val="bullet"/>
      <w:lvlText w:val="•"/>
      <w:lvlJc w:val="left"/>
      <w:pPr>
        <w:ind w:left="6729" w:hanging="236"/>
      </w:pPr>
      <w:rPr>
        <w:rFonts w:hint="default"/>
        <w:lang w:val="ru-RU" w:eastAsia="en-US" w:bidi="ar-SA"/>
      </w:rPr>
    </w:lvl>
    <w:lvl w:ilvl="7" w:tplc="938AA8D4">
      <w:numFmt w:val="bullet"/>
      <w:lvlText w:val="•"/>
      <w:lvlJc w:val="left"/>
      <w:pPr>
        <w:ind w:left="7741" w:hanging="236"/>
      </w:pPr>
      <w:rPr>
        <w:rFonts w:hint="default"/>
        <w:lang w:val="ru-RU" w:eastAsia="en-US" w:bidi="ar-SA"/>
      </w:rPr>
    </w:lvl>
    <w:lvl w:ilvl="8" w:tplc="4924759E">
      <w:numFmt w:val="bullet"/>
      <w:lvlText w:val="•"/>
      <w:lvlJc w:val="left"/>
      <w:pPr>
        <w:ind w:left="8752" w:hanging="236"/>
      </w:pPr>
      <w:rPr>
        <w:rFonts w:hint="default"/>
        <w:lang w:val="ru-RU" w:eastAsia="en-US" w:bidi="ar-SA"/>
      </w:rPr>
    </w:lvl>
  </w:abstractNum>
  <w:abstractNum w:abstractNumId="53">
    <w:nsid w:val="491A2759"/>
    <w:multiLevelType w:val="multilevel"/>
    <w:tmpl w:val="AAA89440"/>
    <w:lvl w:ilvl="0">
      <w:start w:val="24"/>
      <w:numFmt w:val="decimal"/>
      <w:lvlText w:val="%1"/>
      <w:lvlJc w:val="left"/>
      <w:pPr>
        <w:ind w:left="1981" w:hanging="845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1981" w:hanging="845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981" w:hanging="8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87" w:hanging="10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399" w:hanging="1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793" w:hanging="12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9" w:hanging="12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12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82" w:hanging="1263"/>
      </w:pPr>
      <w:rPr>
        <w:rFonts w:hint="default"/>
        <w:lang w:val="ru-RU" w:eastAsia="en-US" w:bidi="ar-SA"/>
      </w:rPr>
    </w:lvl>
  </w:abstractNum>
  <w:abstractNum w:abstractNumId="54">
    <w:nsid w:val="4B530318"/>
    <w:multiLevelType w:val="multilevel"/>
    <w:tmpl w:val="CACEF2C0"/>
    <w:lvl w:ilvl="0">
      <w:start w:val="1"/>
      <w:numFmt w:val="decimal"/>
      <w:lvlText w:val="%1."/>
      <w:lvlJc w:val="left"/>
      <w:pPr>
        <w:ind w:left="1419" w:hanging="284"/>
        <w:jc w:val="right"/>
      </w:pPr>
      <w:rPr>
        <w:rFonts w:hint="default"/>
        <w:spacing w:val="0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5" w:hanging="634"/>
        <w:jc w:val="left"/>
      </w:pPr>
      <w:rPr>
        <w:rFonts w:hint="default"/>
        <w:spacing w:val="0"/>
        <w:w w:val="95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25" w:hanging="634"/>
        <w:jc w:val="left"/>
      </w:pPr>
      <w:rPr>
        <w:rFonts w:hint="default"/>
        <w:spacing w:val="0"/>
        <w:w w:val="95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25" w:hanging="634"/>
        <w:jc w:val="left"/>
      </w:pPr>
      <w:rPr>
        <w:rFonts w:hint="default"/>
        <w:spacing w:val="0"/>
        <w:w w:val="95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399" w:hanging="6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2200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20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40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400" w:hanging="634"/>
      </w:pPr>
      <w:rPr>
        <w:rFonts w:hint="default"/>
        <w:lang w:val="ru-RU" w:eastAsia="en-US" w:bidi="ar-SA"/>
      </w:rPr>
    </w:lvl>
  </w:abstractNum>
  <w:abstractNum w:abstractNumId="55">
    <w:nsid w:val="4DDC378A"/>
    <w:multiLevelType w:val="hybridMultilevel"/>
    <w:tmpl w:val="E3DE6706"/>
    <w:lvl w:ilvl="0" w:tplc="C03E9A14">
      <w:numFmt w:val="bullet"/>
      <w:lvlText w:val="•"/>
      <w:lvlJc w:val="left"/>
      <w:pPr>
        <w:ind w:left="425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56D4747A">
      <w:numFmt w:val="bullet"/>
      <w:lvlText w:val="•"/>
      <w:lvlJc w:val="left"/>
      <w:pPr>
        <w:ind w:left="1455" w:hanging="707"/>
      </w:pPr>
      <w:rPr>
        <w:rFonts w:hint="default"/>
        <w:lang w:val="ru-RU" w:eastAsia="en-US" w:bidi="ar-SA"/>
      </w:rPr>
    </w:lvl>
    <w:lvl w:ilvl="2" w:tplc="E41487D2">
      <w:numFmt w:val="bullet"/>
      <w:lvlText w:val="•"/>
      <w:lvlJc w:val="left"/>
      <w:pPr>
        <w:ind w:left="2491" w:hanging="707"/>
      </w:pPr>
      <w:rPr>
        <w:rFonts w:hint="default"/>
        <w:lang w:val="ru-RU" w:eastAsia="en-US" w:bidi="ar-SA"/>
      </w:rPr>
    </w:lvl>
    <w:lvl w:ilvl="3" w:tplc="198ED4FE">
      <w:numFmt w:val="bullet"/>
      <w:lvlText w:val="•"/>
      <w:lvlJc w:val="left"/>
      <w:pPr>
        <w:ind w:left="3526" w:hanging="707"/>
      </w:pPr>
      <w:rPr>
        <w:rFonts w:hint="default"/>
        <w:lang w:val="ru-RU" w:eastAsia="en-US" w:bidi="ar-SA"/>
      </w:rPr>
    </w:lvl>
    <w:lvl w:ilvl="4" w:tplc="B18CC298">
      <w:numFmt w:val="bullet"/>
      <w:lvlText w:val="•"/>
      <w:lvlJc w:val="left"/>
      <w:pPr>
        <w:ind w:left="4562" w:hanging="707"/>
      </w:pPr>
      <w:rPr>
        <w:rFonts w:hint="default"/>
        <w:lang w:val="ru-RU" w:eastAsia="en-US" w:bidi="ar-SA"/>
      </w:rPr>
    </w:lvl>
    <w:lvl w:ilvl="5" w:tplc="B6962A54">
      <w:numFmt w:val="bullet"/>
      <w:lvlText w:val="•"/>
      <w:lvlJc w:val="left"/>
      <w:pPr>
        <w:ind w:left="5597" w:hanging="707"/>
      </w:pPr>
      <w:rPr>
        <w:rFonts w:hint="default"/>
        <w:lang w:val="ru-RU" w:eastAsia="en-US" w:bidi="ar-SA"/>
      </w:rPr>
    </w:lvl>
    <w:lvl w:ilvl="6" w:tplc="304E971A">
      <w:numFmt w:val="bullet"/>
      <w:lvlText w:val="•"/>
      <w:lvlJc w:val="left"/>
      <w:pPr>
        <w:ind w:left="6633" w:hanging="707"/>
      </w:pPr>
      <w:rPr>
        <w:rFonts w:hint="default"/>
        <w:lang w:val="ru-RU" w:eastAsia="en-US" w:bidi="ar-SA"/>
      </w:rPr>
    </w:lvl>
    <w:lvl w:ilvl="7" w:tplc="63341CD8">
      <w:numFmt w:val="bullet"/>
      <w:lvlText w:val="•"/>
      <w:lvlJc w:val="left"/>
      <w:pPr>
        <w:ind w:left="7669" w:hanging="707"/>
      </w:pPr>
      <w:rPr>
        <w:rFonts w:hint="default"/>
        <w:lang w:val="ru-RU" w:eastAsia="en-US" w:bidi="ar-SA"/>
      </w:rPr>
    </w:lvl>
    <w:lvl w:ilvl="8" w:tplc="CB62EF78">
      <w:numFmt w:val="bullet"/>
      <w:lvlText w:val="•"/>
      <w:lvlJc w:val="left"/>
      <w:pPr>
        <w:ind w:left="8704" w:hanging="707"/>
      </w:pPr>
      <w:rPr>
        <w:rFonts w:hint="default"/>
        <w:lang w:val="ru-RU" w:eastAsia="en-US" w:bidi="ar-SA"/>
      </w:rPr>
    </w:lvl>
  </w:abstractNum>
  <w:abstractNum w:abstractNumId="56">
    <w:nsid w:val="4E583BBD"/>
    <w:multiLevelType w:val="multilevel"/>
    <w:tmpl w:val="3ADA4028"/>
    <w:lvl w:ilvl="0">
      <w:start w:val="24"/>
      <w:numFmt w:val="decimal"/>
      <w:lvlText w:val="%1"/>
      <w:lvlJc w:val="left"/>
      <w:pPr>
        <w:ind w:left="2399" w:hanging="1263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2399" w:hanging="1263"/>
        <w:jc w:val="left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2399" w:hanging="1263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2399" w:hanging="1263"/>
        <w:jc w:val="left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399" w:hanging="1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587" w:hanging="12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5" w:hanging="12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3" w:hanging="12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0" w:hanging="1263"/>
      </w:pPr>
      <w:rPr>
        <w:rFonts w:hint="default"/>
        <w:lang w:val="ru-RU" w:eastAsia="en-US" w:bidi="ar-SA"/>
      </w:rPr>
    </w:lvl>
  </w:abstractNum>
  <w:abstractNum w:abstractNumId="57">
    <w:nsid w:val="4F6069A0"/>
    <w:multiLevelType w:val="multilevel"/>
    <w:tmpl w:val="C592F106"/>
    <w:lvl w:ilvl="0">
      <w:start w:val="24"/>
      <w:numFmt w:val="decimal"/>
      <w:lvlText w:val="%1"/>
      <w:lvlJc w:val="left"/>
      <w:pPr>
        <w:ind w:left="2399" w:hanging="1263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2399" w:hanging="1263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2399" w:hanging="1263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"/>
      <w:lvlJc w:val="left"/>
      <w:pPr>
        <w:ind w:left="2399" w:hanging="1263"/>
        <w:jc w:val="left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399" w:hanging="1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587" w:hanging="12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5" w:hanging="12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3" w:hanging="12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0" w:hanging="1263"/>
      </w:pPr>
      <w:rPr>
        <w:rFonts w:hint="default"/>
        <w:lang w:val="ru-RU" w:eastAsia="en-US" w:bidi="ar-SA"/>
      </w:rPr>
    </w:lvl>
  </w:abstractNum>
  <w:abstractNum w:abstractNumId="58">
    <w:nsid w:val="50B339AF"/>
    <w:multiLevelType w:val="hybridMultilevel"/>
    <w:tmpl w:val="38687F20"/>
    <w:lvl w:ilvl="0" w:tplc="82D21FC4">
      <w:numFmt w:val="bullet"/>
      <w:lvlText w:val="-"/>
      <w:lvlJc w:val="left"/>
      <w:pPr>
        <w:ind w:left="425" w:hanging="164"/>
      </w:pPr>
      <w:rPr>
        <w:rFonts w:ascii="Times New Roman" w:eastAsia="Times New Roman" w:hAnsi="Times New Roman" w:cs="Times New Roman" w:hint="default"/>
        <w:spacing w:val="0"/>
        <w:w w:val="95"/>
        <w:lang w:val="ru-RU" w:eastAsia="en-US" w:bidi="ar-SA"/>
      </w:rPr>
    </w:lvl>
    <w:lvl w:ilvl="1" w:tplc="1046A038">
      <w:numFmt w:val="bullet"/>
      <w:lvlText w:val="•"/>
      <w:lvlJc w:val="left"/>
      <w:pPr>
        <w:ind w:left="1455" w:hanging="164"/>
      </w:pPr>
      <w:rPr>
        <w:rFonts w:hint="default"/>
        <w:lang w:val="ru-RU" w:eastAsia="en-US" w:bidi="ar-SA"/>
      </w:rPr>
    </w:lvl>
    <w:lvl w:ilvl="2" w:tplc="0254C160">
      <w:numFmt w:val="bullet"/>
      <w:lvlText w:val="•"/>
      <w:lvlJc w:val="left"/>
      <w:pPr>
        <w:ind w:left="2491" w:hanging="164"/>
      </w:pPr>
      <w:rPr>
        <w:rFonts w:hint="default"/>
        <w:lang w:val="ru-RU" w:eastAsia="en-US" w:bidi="ar-SA"/>
      </w:rPr>
    </w:lvl>
    <w:lvl w:ilvl="3" w:tplc="0ED2001C">
      <w:numFmt w:val="bullet"/>
      <w:lvlText w:val="•"/>
      <w:lvlJc w:val="left"/>
      <w:pPr>
        <w:ind w:left="3526" w:hanging="164"/>
      </w:pPr>
      <w:rPr>
        <w:rFonts w:hint="default"/>
        <w:lang w:val="ru-RU" w:eastAsia="en-US" w:bidi="ar-SA"/>
      </w:rPr>
    </w:lvl>
    <w:lvl w:ilvl="4" w:tplc="A54CC2DA">
      <w:numFmt w:val="bullet"/>
      <w:lvlText w:val="•"/>
      <w:lvlJc w:val="left"/>
      <w:pPr>
        <w:ind w:left="4562" w:hanging="164"/>
      </w:pPr>
      <w:rPr>
        <w:rFonts w:hint="default"/>
        <w:lang w:val="ru-RU" w:eastAsia="en-US" w:bidi="ar-SA"/>
      </w:rPr>
    </w:lvl>
    <w:lvl w:ilvl="5" w:tplc="B94E7F16">
      <w:numFmt w:val="bullet"/>
      <w:lvlText w:val="•"/>
      <w:lvlJc w:val="left"/>
      <w:pPr>
        <w:ind w:left="5597" w:hanging="164"/>
      </w:pPr>
      <w:rPr>
        <w:rFonts w:hint="default"/>
        <w:lang w:val="ru-RU" w:eastAsia="en-US" w:bidi="ar-SA"/>
      </w:rPr>
    </w:lvl>
    <w:lvl w:ilvl="6" w:tplc="F90E2FE2">
      <w:numFmt w:val="bullet"/>
      <w:lvlText w:val="•"/>
      <w:lvlJc w:val="left"/>
      <w:pPr>
        <w:ind w:left="6633" w:hanging="164"/>
      </w:pPr>
      <w:rPr>
        <w:rFonts w:hint="default"/>
        <w:lang w:val="ru-RU" w:eastAsia="en-US" w:bidi="ar-SA"/>
      </w:rPr>
    </w:lvl>
    <w:lvl w:ilvl="7" w:tplc="3DB82C56">
      <w:numFmt w:val="bullet"/>
      <w:lvlText w:val="•"/>
      <w:lvlJc w:val="left"/>
      <w:pPr>
        <w:ind w:left="7669" w:hanging="164"/>
      </w:pPr>
      <w:rPr>
        <w:rFonts w:hint="default"/>
        <w:lang w:val="ru-RU" w:eastAsia="en-US" w:bidi="ar-SA"/>
      </w:rPr>
    </w:lvl>
    <w:lvl w:ilvl="8" w:tplc="6096B396">
      <w:numFmt w:val="bullet"/>
      <w:lvlText w:val="•"/>
      <w:lvlJc w:val="left"/>
      <w:pPr>
        <w:ind w:left="8704" w:hanging="164"/>
      </w:pPr>
      <w:rPr>
        <w:rFonts w:hint="default"/>
        <w:lang w:val="ru-RU" w:eastAsia="en-US" w:bidi="ar-SA"/>
      </w:rPr>
    </w:lvl>
  </w:abstractNum>
  <w:abstractNum w:abstractNumId="59">
    <w:nsid w:val="52251242"/>
    <w:multiLevelType w:val="multilevel"/>
    <w:tmpl w:val="325A2724"/>
    <w:lvl w:ilvl="0">
      <w:start w:val="3"/>
      <w:numFmt w:val="decimal"/>
      <w:lvlText w:val="%1"/>
      <w:lvlJc w:val="left"/>
      <w:pPr>
        <w:ind w:left="919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9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0" w:hanging="8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0" w:hanging="8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5" w:hanging="8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0" w:hanging="8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8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8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5" w:hanging="846"/>
      </w:pPr>
      <w:rPr>
        <w:rFonts w:hint="default"/>
        <w:lang w:val="ru-RU" w:eastAsia="en-US" w:bidi="ar-SA"/>
      </w:rPr>
    </w:lvl>
  </w:abstractNum>
  <w:abstractNum w:abstractNumId="60">
    <w:nsid w:val="52636E53"/>
    <w:multiLevelType w:val="multilevel"/>
    <w:tmpl w:val="D7A21670"/>
    <w:lvl w:ilvl="0">
      <w:start w:val="24"/>
      <w:numFmt w:val="decimal"/>
      <w:lvlText w:val="%1"/>
      <w:lvlJc w:val="left"/>
      <w:pPr>
        <w:ind w:left="2399" w:hanging="1263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"/>
      <w:lvlJc w:val="left"/>
      <w:pPr>
        <w:ind w:left="2399" w:hanging="1263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2399" w:hanging="1263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2399" w:hanging="1263"/>
        <w:jc w:val="left"/>
      </w:pPr>
      <w:rPr>
        <w:rFonts w:hint="default"/>
        <w:lang w:val="ru-RU" w:eastAsia="en-US" w:bidi="ar-SA"/>
      </w:rPr>
    </w:lvl>
    <w:lvl w:ilvl="4">
      <w:start w:val="2"/>
      <w:numFmt w:val="decimal"/>
      <w:lvlText w:val="%1.%2.%3.%4.%5."/>
      <w:lvlJc w:val="left"/>
      <w:pPr>
        <w:ind w:left="2399" w:hanging="1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587" w:hanging="12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5" w:hanging="12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3" w:hanging="12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0" w:hanging="1263"/>
      </w:pPr>
      <w:rPr>
        <w:rFonts w:hint="default"/>
        <w:lang w:val="ru-RU" w:eastAsia="en-US" w:bidi="ar-SA"/>
      </w:rPr>
    </w:lvl>
  </w:abstractNum>
  <w:abstractNum w:abstractNumId="61">
    <w:nsid w:val="5501500B"/>
    <w:multiLevelType w:val="hybridMultilevel"/>
    <w:tmpl w:val="F93C3CAC"/>
    <w:lvl w:ilvl="0" w:tplc="DE96B9AA">
      <w:numFmt w:val="bullet"/>
      <w:lvlText w:val=""/>
      <w:lvlJc w:val="left"/>
      <w:pPr>
        <w:ind w:left="425" w:hanging="231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96"/>
        <w:sz w:val="28"/>
        <w:szCs w:val="28"/>
        <w:lang w:val="ru-RU" w:eastAsia="en-US" w:bidi="ar-SA"/>
      </w:rPr>
    </w:lvl>
    <w:lvl w:ilvl="1" w:tplc="5680E2AE">
      <w:numFmt w:val="bullet"/>
      <w:lvlText w:val="•"/>
      <w:lvlJc w:val="left"/>
      <w:pPr>
        <w:ind w:left="1455" w:hanging="231"/>
      </w:pPr>
      <w:rPr>
        <w:rFonts w:hint="default"/>
        <w:lang w:val="ru-RU" w:eastAsia="en-US" w:bidi="ar-SA"/>
      </w:rPr>
    </w:lvl>
    <w:lvl w:ilvl="2" w:tplc="F0BAB45E">
      <w:numFmt w:val="bullet"/>
      <w:lvlText w:val="•"/>
      <w:lvlJc w:val="left"/>
      <w:pPr>
        <w:ind w:left="2491" w:hanging="231"/>
      </w:pPr>
      <w:rPr>
        <w:rFonts w:hint="default"/>
        <w:lang w:val="ru-RU" w:eastAsia="en-US" w:bidi="ar-SA"/>
      </w:rPr>
    </w:lvl>
    <w:lvl w:ilvl="3" w:tplc="2D6E2B3E">
      <w:numFmt w:val="bullet"/>
      <w:lvlText w:val="•"/>
      <w:lvlJc w:val="left"/>
      <w:pPr>
        <w:ind w:left="3526" w:hanging="231"/>
      </w:pPr>
      <w:rPr>
        <w:rFonts w:hint="default"/>
        <w:lang w:val="ru-RU" w:eastAsia="en-US" w:bidi="ar-SA"/>
      </w:rPr>
    </w:lvl>
    <w:lvl w:ilvl="4" w:tplc="6D90A560">
      <w:numFmt w:val="bullet"/>
      <w:lvlText w:val="•"/>
      <w:lvlJc w:val="left"/>
      <w:pPr>
        <w:ind w:left="4562" w:hanging="231"/>
      </w:pPr>
      <w:rPr>
        <w:rFonts w:hint="default"/>
        <w:lang w:val="ru-RU" w:eastAsia="en-US" w:bidi="ar-SA"/>
      </w:rPr>
    </w:lvl>
    <w:lvl w:ilvl="5" w:tplc="DE562022">
      <w:numFmt w:val="bullet"/>
      <w:lvlText w:val="•"/>
      <w:lvlJc w:val="left"/>
      <w:pPr>
        <w:ind w:left="5597" w:hanging="231"/>
      </w:pPr>
      <w:rPr>
        <w:rFonts w:hint="default"/>
        <w:lang w:val="ru-RU" w:eastAsia="en-US" w:bidi="ar-SA"/>
      </w:rPr>
    </w:lvl>
    <w:lvl w:ilvl="6" w:tplc="0C3A669E">
      <w:numFmt w:val="bullet"/>
      <w:lvlText w:val="•"/>
      <w:lvlJc w:val="left"/>
      <w:pPr>
        <w:ind w:left="6633" w:hanging="231"/>
      </w:pPr>
      <w:rPr>
        <w:rFonts w:hint="default"/>
        <w:lang w:val="ru-RU" w:eastAsia="en-US" w:bidi="ar-SA"/>
      </w:rPr>
    </w:lvl>
    <w:lvl w:ilvl="7" w:tplc="41D85ECE">
      <w:numFmt w:val="bullet"/>
      <w:lvlText w:val="•"/>
      <w:lvlJc w:val="left"/>
      <w:pPr>
        <w:ind w:left="7669" w:hanging="231"/>
      </w:pPr>
      <w:rPr>
        <w:rFonts w:hint="default"/>
        <w:lang w:val="ru-RU" w:eastAsia="en-US" w:bidi="ar-SA"/>
      </w:rPr>
    </w:lvl>
    <w:lvl w:ilvl="8" w:tplc="97B6C1B0">
      <w:numFmt w:val="bullet"/>
      <w:lvlText w:val="•"/>
      <w:lvlJc w:val="left"/>
      <w:pPr>
        <w:ind w:left="8704" w:hanging="231"/>
      </w:pPr>
      <w:rPr>
        <w:rFonts w:hint="default"/>
        <w:lang w:val="ru-RU" w:eastAsia="en-US" w:bidi="ar-SA"/>
      </w:rPr>
    </w:lvl>
  </w:abstractNum>
  <w:abstractNum w:abstractNumId="62">
    <w:nsid w:val="55ED33DB"/>
    <w:multiLevelType w:val="multilevel"/>
    <w:tmpl w:val="249A8C54"/>
    <w:lvl w:ilvl="0">
      <w:start w:val="24"/>
      <w:numFmt w:val="decimal"/>
      <w:lvlText w:val="%1"/>
      <w:lvlJc w:val="left"/>
      <w:pPr>
        <w:ind w:left="2192" w:hanging="1057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2192" w:hanging="1057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2192" w:hanging="1057"/>
        <w:jc w:val="left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."/>
      <w:lvlJc w:val="left"/>
      <w:pPr>
        <w:ind w:left="2192" w:hanging="10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5630" w:hanging="10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7" w:hanging="10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5" w:hanging="10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3" w:hanging="10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60" w:hanging="1057"/>
      </w:pPr>
      <w:rPr>
        <w:rFonts w:hint="default"/>
        <w:lang w:val="ru-RU" w:eastAsia="en-US" w:bidi="ar-SA"/>
      </w:rPr>
    </w:lvl>
  </w:abstractNum>
  <w:abstractNum w:abstractNumId="63">
    <w:nsid w:val="58A50070"/>
    <w:multiLevelType w:val="hybridMultilevel"/>
    <w:tmpl w:val="ED6CD6A0"/>
    <w:lvl w:ilvl="0" w:tplc="2EDCF5C0">
      <w:start w:val="1"/>
      <w:numFmt w:val="decimal"/>
      <w:lvlText w:val="%1)"/>
      <w:lvlJc w:val="left"/>
      <w:pPr>
        <w:ind w:left="1438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8752FB3C">
      <w:numFmt w:val="bullet"/>
      <w:lvlText w:val="•"/>
      <w:lvlJc w:val="left"/>
      <w:pPr>
        <w:ind w:left="2373" w:hanging="303"/>
      </w:pPr>
      <w:rPr>
        <w:rFonts w:hint="default"/>
        <w:lang w:val="ru-RU" w:eastAsia="en-US" w:bidi="ar-SA"/>
      </w:rPr>
    </w:lvl>
    <w:lvl w:ilvl="2" w:tplc="CFCC62CE">
      <w:numFmt w:val="bullet"/>
      <w:lvlText w:val="•"/>
      <w:lvlJc w:val="left"/>
      <w:pPr>
        <w:ind w:left="3307" w:hanging="303"/>
      </w:pPr>
      <w:rPr>
        <w:rFonts w:hint="default"/>
        <w:lang w:val="ru-RU" w:eastAsia="en-US" w:bidi="ar-SA"/>
      </w:rPr>
    </w:lvl>
    <w:lvl w:ilvl="3" w:tplc="0F8CB67E">
      <w:numFmt w:val="bullet"/>
      <w:lvlText w:val="•"/>
      <w:lvlJc w:val="left"/>
      <w:pPr>
        <w:ind w:left="4240" w:hanging="303"/>
      </w:pPr>
      <w:rPr>
        <w:rFonts w:hint="default"/>
        <w:lang w:val="ru-RU" w:eastAsia="en-US" w:bidi="ar-SA"/>
      </w:rPr>
    </w:lvl>
    <w:lvl w:ilvl="4" w:tplc="B5700750">
      <w:numFmt w:val="bullet"/>
      <w:lvlText w:val="•"/>
      <w:lvlJc w:val="left"/>
      <w:pPr>
        <w:ind w:left="5174" w:hanging="303"/>
      </w:pPr>
      <w:rPr>
        <w:rFonts w:hint="default"/>
        <w:lang w:val="ru-RU" w:eastAsia="en-US" w:bidi="ar-SA"/>
      </w:rPr>
    </w:lvl>
    <w:lvl w:ilvl="5" w:tplc="FDA09B7E">
      <w:numFmt w:val="bullet"/>
      <w:lvlText w:val="•"/>
      <w:lvlJc w:val="left"/>
      <w:pPr>
        <w:ind w:left="6107" w:hanging="303"/>
      </w:pPr>
      <w:rPr>
        <w:rFonts w:hint="default"/>
        <w:lang w:val="ru-RU" w:eastAsia="en-US" w:bidi="ar-SA"/>
      </w:rPr>
    </w:lvl>
    <w:lvl w:ilvl="6" w:tplc="B73AC6A2">
      <w:numFmt w:val="bullet"/>
      <w:lvlText w:val="•"/>
      <w:lvlJc w:val="left"/>
      <w:pPr>
        <w:ind w:left="7041" w:hanging="303"/>
      </w:pPr>
      <w:rPr>
        <w:rFonts w:hint="default"/>
        <w:lang w:val="ru-RU" w:eastAsia="en-US" w:bidi="ar-SA"/>
      </w:rPr>
    </w:lvl>
    <w:lvl w:ilvl="7" w:tplc="F08273D2">
      <w:numFmt w:val="bullet"/>
      <w:lvlText w:val="•"/>
      <w:lvlJc w:val="left"/>
      <w:pPr>
        <w:ind w:left="7975" w:hanging="303"/>
      </w:pPr>
      <w:rPr>
        <w:rFonts w:hint="default"/>
        <w:lang w:val="ru-RU" w:eastAsia="en-US" w:bidi="ar-SA"/>
      </w:rPr>
    </w:lvl>
    <w:lvl w:ilvl="8" w:tplc="E2E4F880">
      <w:numFmt w:val="bullet"/>
      <w:lvlText w:val="•"/>
      <w:lvlJc w:val="left"/>
      <w:pPr>
        <w:ind w:left="8908" w:hanging="303"/>
      </w:pPr>
      <w:rPr>
        <w:rFonts w:hint="default"/>
        <w:lang w:val="ru-RU" w:eastAsia="en-US" w:bidi="ar-SA"/>
      </w:rPr>
    </w:lvl>
  </w:abstractNum>
  <w:abstractNum w:abstractNumId="64">
    <w:nsid w:val="5F8D778F"/>
    <w:multiLevelType w:val="hybridMultilevel"/>
    <w:tmpl w:val="E7B6AECC"/>
    <w:lvl w:ilvl="0" w:tplc="6492A404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434E496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2" w:tplc="F4AC15AC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3" w:tplc="DED2ACE6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4" w:tplc="A1663538">
      <w:numFmt w:val="bullet"/>
      <w:lvlText w:val="•"/>
      <w:lvlJc w:val="left"/>
      <w:pPr>
        <w:ind w:left="3576" w:hanging="360"/>
      </w:pPr>
      <w:rPr>
        <w:rFonts w:hint="default"/>
        <w:lang w:val="ru-RU" w:eastAsia="en-US" w:bidi="ar-SA"/>
      </w:rPr>
    </w:lvl>
    <w:lvl w:ilvl="5" w:tplc="01BA828A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  <w:lvl w:ilvl="6" w:tplc="74D46F28"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  <w:lvl w:ilvl="7" w:tplc="CE96089A">
      <w:numFmt w:val="bullet"/>
      <w:lvlText w:val="•"/>
      <w:lvlJc w:val="left"/>
      <w:pPr>
        <w:ind w:left="5898" w:hanging="360"/>
      </w:pPr>
      <w:rPr>
        <w:rFonts w:hint="default"/>
        <w:lang w:val="ru-RU" w:eastAsia="en-US" w:bidi="ar-SA"/>
      </w:rPr>
    </w:lvl>
    <w:lvl w:ilvl="8" w:tplc="4AE24426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</w:abstractNum>
  <w:abstractNum w:abstractNumId="65">
    <w:nsid w:val="5FA03BD9"/>
    <w:multiLevelType w:val="hybridMultilevel"/>
    <w:tmpl w:val="7EA4FAA4"/>
    <w:lvl w:ilvl="0" w:tplc="FAC869FA">
      <w:start w:val="1"/>
      <w:numFmt w:val="decimal"/>
      <w:lvlText w:val="%1"/>
      <w:lvlJc w:val="left"/>
      <w:pPr>
        <w:ind w:left="1131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11A2CE62">
      <w:numFmt w:val="bullet"/>
      <w:lvlText w:val="•"/>
      <w:lvlJc w:val="left"/>
      <w:pPr>
        <w:ind w:left="2103" w:hanging="707"/>
      </w:pPr>
      <w:rPr>
        <w:rFonts w:hint="default"/>
        <w:lang w:val="ru-RU" w:eastAsia="en-US" w:bidi="ar-SA"/>
      </w:rPr>
    </w:lvl>
    <w:lvl w:ilvl="2" w:tplc="45E82360">
      <w:numFmt w:val="bullet"/>
      <w:lvlText w:val="•"/>
      <w:lvlJc w:val="left"/>
      <w:pPr>
        <w:ind w:left="3067" w:hanging="707"/>
      </w:pPr>
      <w:rPr>
        <w:rFonts w:hint="default"/>
        <w:lang w:val="ru-RU" w:eastAsia="en-US" w:bidi="ar-SA"/>
      </w:rPr>
    </w:lvl>
    <w:lvl w:ilvl="3" w:tplc="73B8E854">
      <w:numFmt w:val="bullet"/>
      <w:lvlText w:val="•"/>
      <w:lvlJc w:val="left"/>
      <w:pPr>
        <w:ind w:left="4030" w:hanging="707"/>
      </w:pPr>
      <w:rPr>
        <w:rFonts w:hint="default"/>
        <w:lang w:val="ru-RU" w:eastAsia="en-US" w:bidi="ar-SA"/>
      </w:rPr>
    </w:lvl>
    <w:lvl w:ilvl="4" w:tplc="705E481C">
      <w:numFmt w:val="bullet"/>
      <w:lvlText w:val="•"/>
      <w:lvlJc w:val="left"/>
      <w:pPr>
        <w:ind w:left="4994" w:hanging="707"/>
      </w:pPr>
      <w:rPr>
        <w:rFonts w:hint="default"/>
        <w:lang w:val="ru-RU" w:eastAsia="en-US" w:bidi="ar-SA"/>
      </w:rPr>
    </w:lvl>
    <w:lvl w:ilvl="5" w:tplc="BBD0C158">
      <w:numFmt w:val="bullet"/>
      <w:lvlText w:val="•"/>
      <w:lvlJc w:val="left"/>
      <w:pPr>
        <w:ind w:left="5957" w:hanging="707"/>
      </w:pPr>
      <w:rPr>
        <w:rFonts w:hint="default"/>
        <w:lang w:val="ru-RU" w:eastAsia="en-US" w:bidi="ar-SA"/>
      </w:rPr>
    </w:lvl>
    <w:lvl w:ilvl="6" w:tplc="CE563390">
      <w:numFmt w:val="bullet"/>
      <w:lvlText w:val="•"/>
      <w:lvlJc w:val="left"/>
      <w:pPr>
        <w:ind w:left="6921" w:hanging="707"/>
      </w:pPr>
      <w:rPr>
        <w:rFonts w:hint="default"/>
        <w:lang w:val="ru-RU" w:eastAsia="en-US" w:bidi="ar-SA"/>
      </w:rPr>
    </w:lvl>
    <w:lvl w:ilvl="7" w:tplc="750843CC">
      <w:numFmt w:val="bullet"/>
      <w:lvlText w:val="•"/>
      <w:lvlJc w:val="left"/>
      <w:pPr>
        <w:ind w:left="7885" w:hanging="707"/>
      </w:pPr>
      <w:rPr>
        <w:rFonts w:hint="default"/>
        <w:lang w:val="ru-RU" w:eastAsia="en-US" w:bidi="ar-SA"/>
      </w:rPr>
    </w:lvl>
    <w:lvl w:ilvl="8" w:tplc="77D6E31C">
      <w:numFmt w:val="bullet"/>
      <w:lvlText w:val="•"/>
      <w:lvlJc w:val="left"/>
      <w:pPr>
        <w:ind w:left="8848" w:hanging="707"/>
      </w:pPr>
      <w:rPr>
        <w:rFonts w:hint="default"/>
        <w:lang w:val="ru-RU" w:eastAsia="en-US" w:bidi="ar-SA"/>
      </w:rPr>
    </w:lvl>
  </w:abstractNum>
  <w:abstractNum w:abstractNumId="66">
    <w:nsid w:val="674A4021"/>
    <w:multiLevelType w:val="hybridMultilevel"/>
    <w:tmpl w:val="C6A2DF62"/>
    <w:lvl w:ilvl="0" w:tplc="2D2AFC12">
      <w:start w:val="1"/>
      <w:numFmt w:val="upperRoman"/>
      <w:lvlText w:val="%1."/>
      <w:lvlJc w:val="left"/>
      <w:pPr>
        <w:ind w:left="660" w:hanging="2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5"/>
        <w:sz w:val="28"/>
        <w:szCs w:val="28"/>
        <w:lang w:val="ru-RU" w:eastAsia="en-US" w:bidi="ar-SA"/>
      </w:rPr>
    </w:lvl>
    <w:lvl w:ilvl="1" w:tplc="0AD6EEC6">
      <w:numFmt w:val="bullet"/>
      <w:lvlText w:val="•"/>
      <w:lvlJc w:val="left"/>
      <w:pPr>
        <w:ind w:left="1671" w:hanging="236"/>
      </w:pPr>
      <w:rPr>
        <w:rFonts w:hint="default"/>
        <w:lang w:val="ru-RU" w:eastAsia="en-US" w:bidi="ar-SA"/>
      </w:rPr>
    </w:lvl>
    <w:lvl w:ilvl="2" w:tplc="C0F04580">
      <w:numFmt w:val="bullet"/>
      <w:lvlText w:val="•"/>
      <w:lvlJc w:val="left"/>
      <w:pPr>
        <w:ind w:left="2683" w:hanging="236"/>
      </w:pPr>
      <w:rPr>
        <w:rFonts w:hint="default"/>
        <w:lang w:val="ru-RU" w:eastAsia="en-US" w:bidi="ar-SA"/>
      </w:rPr>
    </w:lvl>
    <w:lvl w:ilvl="3" w:tplc="A2C84C86">
      <w:numFmt w:val="bullet"/>
      <w:lvlText w:val="•"/>
      <w:lvlJc w:val="left"/>
      <w:pPr>
        <w:ind w:left="3694" w:hanging="236"/>
      </w:pPr>
      <w:rPr>
        <w:rFonts w:hint="default"/>
        <w:lang w:val="ru-RU" w:eastAsia="en-US" w:bidi="ar-SA"/>
      </w:rPr>
    </w:lvl>
    <w:lvl w:ilvl="4" w:tplc="22D0CD3A">
      <w:numFmt w:val="bullet"/>
      <w:lvlText w:val="•"/>
      <w:lvlJc w:val="left"/>
      <w:pPr>
        <w:ind w:left="4706" w:hanging="236"/>
      </w:pPr>
      <w:rPr>
        <w:rFonts w:hint="default"/>
        <w:lang w:val="ru-RU" w:eastAsia="en-US" w:bidi="ar-SA"/>
      </w:rPr>
    </w:lvl>
    <w:lvl w:ilvl="5" w:tplc="D6AC005E">
      <w:numFmt w:val="bullet"/>
      <w:lvlText w:val="•"/>
      <w:lvlJc w:val="left"/>
      <w:pPr>
        <w:ind w:left="5717" w:hanging="236"/>
      </w:pPr>
      <w:rPr>
        <w:rFonts w:hint="default"/>
        <w:lang w:val="ru-RU" w:eastAsia="en-US" w:bidi="ar-SA"/>
      </w:rPr>
    </w:lvl>
    <w:lvl w:ilvl="6" w:tplc="8766F8CC">
      <w:numFmt w:val="bullet"/>
      <w:lvlText w:val="•"/>
      <w:lvlJc w:val="left"/>
      <w:pPr>
        <w:ind w:left="6729" w:hanging="236"/>
      </w:pPr>
      <w:rPr>
        <w:rFonts w:hint="default"/>
        <w:lang w:val="ru-RU" w:eastAsia="en-US" w:bidi="ar-SA"/>
      </w:rPr>
    </w:lvl>
    <w:lvl w:ilvl="7" w:tplc="6F28C3AC">
      <w:numFmt w:val="bullet"/>
      <w:lvlText w:val="•"/>
      <w:lvlJc w:val="left"/>
      <w:pPr>
        <w:ind w:left="7741" w:hanging="236"/>
      </w:pPr>
      <w:rPr>
        <w:rFonts w:hint="default"/>
        <w:lang w:val="ru-RU" w:eastAsia="en-US" w:bidi="ar-SA"/>
      </w:rPr>
    </w:lvl>
    <w:lvl w:ilvl="8" w:tplc="5802BCCA">
      <w:numFmt w:val="bullet"/>
      <w:lvlText w:val="•"/>
      <w:lvlJc w:val="left"/>
      <w:pPr>
        <w:ind w:left="8752" w:hanging="236"/>
      </w:pPr>
      <w:rPr>
        <w:rFonts w:hint="default"/>
        <w:lang w:val="ru-RU" w:eastAsia="en-US" w:bidi="ar-SA"/>
      </w:rPr>
    </w:lvl>
  </w:abstractNum>
  <w:abstractNum w:abstractNumId="67">
    <w:nsid w:val="686942D9"/>
    <w:multiLevelType w:val="hybridMultilevel"/>
    <w:tmpl w:val="9C364E6A"/>
    <w:lvl w:ilvl="0" w:tplc="950EBB92">
      <w:start w:val="4"/>
      <w:numFmt w:val="decimal"/>
      <w:lvlText w:val="%1-"/>
      <w:lvlJc w:val="left"/>
      <w:pPr>
        <w:ind w:left="626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2"/>
        <w:szCs w:val="22"/>
        <w:lang w:val="ru-RU" w:eastAsia="en-US" w:bidi="ar-SA"/>
      </w:rPr>
    </w:lvl>
    <w:lvl w:ilvl="1" w:tplc="862E1D7C">
      <w:numFmt w:val="bullet"/>
      <w:lvlText w:val=""/>
      <w:lvlJc w:val="left"/>
      <w:pPr>
        <w:ind w:left="1275" w:hanging="13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7A30ECEC">
      <w:numFmt w:val="bullet"/>
      <w:lvlText w:val="•"/>
      <w:lvlJc w:val="left"/>
      <w:pPr>
        <w:ind w:left="2335" w:hanging="130"/>
      </w:pPr>
      <w:rPr>
        <w:rFonts w:hint="default"/>
        <w:lang w:val="ru-RU" w:eastAsia="en-US" w:bidi="ar-SA"/>
      </w:rPr>
    </w:lvl>
    <w:lvl w:ilvl="3" w:tplc="BFE42198">
      <w:numFmt w:val="bullet"/>
      <w:lvlText w:val="•"/>
      <w:lvlJc w:val="left"/>
      <w:pPr>
        <w:ind w:left="3390" w:hanging="130"/>
      </w:pPr>
      <w:rPr>
        <w:rFonts w:hint="default"/>
        <w:lang w:val="ru-RU" w:eastAsia="en-US" w:bidi="ar-SA"/>
      </w:rPr>
    </w:lvl>
    <w:lvl w:ilvl="4" w:tplc="082CF6C8">
      <w:numFmt w:val="bullet"/>
      <w:lvlText w:val="•"/>
      <w:lvlJc w:val="left"/>
      <w:pPr>
        <w:ind w:left="4445" w:hanging="130"/>
      </w:pPr>
      <w:rPr>
        <w:rFonts w:hint="default"/>
        <w:lang w:val="ru-RU" w:eastAsia="en-US" w:bidi="ar-SA"/>
      </w:rPr>
    </w:lvl>
    <w:lvl w:ilvl="5" w:tplc="E0965E10">
      <w:numFmt w:val="bullet"/>
      <w:lvlText w:val="•"/>
      <w:lvlJc w:val="left"/>
      <w:pPr>
        <w:ind w:left="5500" w:hanging="130"/>
      </w:pPr>
      <w:rPr>
        <w:rFonts w:hint="default"/>
        <w:lang w:val="ru-RU" w:eastAsia="en-US" w:bidi="ar-SA"/>
      </w:rPr>
    </w:lvl>
    <w:lvl w:ilvl="6" w:tplc="007843D4">
      <w:numFmt w:val="bullet"/>
      <w:lvlText w:val="•"/>
      <w:lvlJc w:val="left"/>
      <w:pPr>
        <w:ind w:left="6555" w:hanging="130"/>
      </w:pPr>
      <w:rPr>
        <w:rFonts w:hint="default"/>
        <w:lang w:val="ru-RU" w:eastAsia="en-US" w:bidi="ar-SA"/>
      </w:rPr>
    </w:lvl>
    <w:lvl w:ilvl="7" w:tplc="84C84DF2">
      <w:numFmt w:val="bullet"/>
      <w:lvlText w:val="•"/>
      <w:lvlJc w:val="left"/>
      <w:pPr>
        <w:ind w:left="7610" w:hanging="130"/>
      </w:pPr>
      <w:rPr>
        <w:rFonts w:hint="default"/>
        <w:lang w:val="ru-RU" w:eastAsia="en-US" w:bidi="ar-SA"/>
      </w:rPr>
    </w:lvl>
    <w:lvl w:ilvl="8" w:tplc="B596F318">
      <w:numFmt w:val="bullet"/>
      <w:lvlText w:val="•"/>
      <w:lvlJc w:val="left"/>
      <w:pPr>
        <w:ind w:left="8665" w:hanging="130"/>
      </w:pPr>
      <w:rPr>
        <w:rFonts w:hint="default"/>
        <w:lang w:val="ru-RU" w:eastAsia="en-US" w:bidi="ar-SA"/>
      </w:rPr>
    </w:lvl>
  </w:abstractNum>
  <w:abstractNum w:abstractNumId="68">
    <w:nsid w:val="6C750558"/>
    <w:multiLevelType w:val="hybridMultilevel"/>
    <w:tmpl w:val="4A784714"/>
    <w:lvl w:ilvl="0" w:tplc="5386AB02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9A4B22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2" w:tplc="B63806D2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3" w:tplc="E488D494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4" w:tplc="B582B204">
      <w:numFmt w:val="bullet"/>
      <w:lvlText w:val="•"/>
      <w:lvlJc w:val="left"/>
      <w:pPr>
        <w:ind w:left="3576" w:hanging="360"/>
      </w:pPr>
      <w:rPr>
        <w:rFonts w:hint="default"/>
        <w:lang w:val="ru-RU" w:eastAsia="en-US" w:bidi="ar-SA"/>
      </w:rPr>
    </w:lvl>
    <w:lvl w:ilvl="5" w:tplc="D8921832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  <w:lvl w:ilvl="6" w:tplc="A3DA9328"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  <w:lvl w:ilvl="7" w:tplc="E0163DD0">
      <w:numFmt w:val="bullet"/>
      <w:lvlText w:val="•"/>
      <w:lvlJc w:val="left"/>
      <w:pPr>
        <w:ind w:left="5898" w:hanging="360"/>
      </w:pPr>
      <w:rPr>
        <w:rFonts w:hint="default"/>
        <w:lang w:val="ru-RU" w:eastAsia="en-US" w:bidi="ar-SA"/>
      </w:rPr>
    </w:lvl>
    <w:lvl w:ilvl="8" w:tplc="BAE203A6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</w:abstractNum>
  <w:abstractNum w:abstractNumId="69">
    <w:nsid w:val="71CB4DCE"/>
    <w:multiLevelType w:val="multilevel"/>
    <w:tmpl w:val="00CE4B3C"/>
    <w:lvl w:ilvl="0">
      <w:start w:val="1"/>
      <w:numFmt w:val="decimal"/>
      <w:lvlText w:val="%1."/>
      <w:lvlJc w:val="left"/>
      <w:pPr>
        <w:ind w:left="425" w:hanging="706"/>
        <w:jc w:val="right"/>
      </w:pPr>
      <w:rPr>
        <w:rFonts w:hint="default"/>
        <w:spacing w:val="0"/>
        <w:w w:val="95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30" w:hanging="49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55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70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5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0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5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5" w:hanging="495"/>
      </w:pPr>
      <w:rPr>
        <w:rFonts w:hint="default"/>
        <w:lang w:val="ru-RU" w:eastAsia="en-US" w:bidi="ar-SA"/>
      </w:rPr>
    </w:lvl>
  </w:abstractNum>
  <w:abstractNum w:abstractNumId="70">
    <w:nsid w:val="729F0B70"/>
    <w:multiLevelType w:val="multilevel"/>
    <w:tmpl w:val="8E3AC67A"/>
    <w:lvl w:ilvl="0">
      <w:start w:val="32"/>
      <w:numFmt w:val="decimal"/>
      <w:lvlText w:val="%1"/>
      <w:lvlJc w:val="left"/>
      <w:pPr>
        <w:ind w:left="2192" w:hanging="105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92" w:hanging="1057"/>
        <w:jc w:val="left"/>
      </w:pPr>
      <w:rPr>
        <w:rFonts w:hint="default"/>
        <w:lang w:val="ru-RU" w:eastAsia="en-US" w:bidi="ar-SA"/>
      </w:rPr>
    </w:lvl>
    <w:lvl w:ilvl="2">
      <w:start w:val="5"/>
      <w:numFmt w:val="decimal"/>
      <w:lvlText w:val="%1.%2.%3"/>
      <w:lvlJc w:val="left"/>
      <w:pPr>
        <w:ind w:left="2192" w:hanging="1057"/>
        <w:jc w:val="left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."/>
      <w:lvlJc w:val="left"/>
      <w:pPr>
        <w:ind w:left="2192" w:hanging="10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2399" w:hanging="1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6122" w:hanging="12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3" w:hanging="12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83" w:hanging="12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4" w:hanging="1263"/>
      </w:pPr>
      <w:rPr>
        <w:rFonts w:hint="default"/>
        <w:lang w:val="ru-RU" w:eastAsia="en-US" w:bidi="ar-SA"/>
      </w:rPr>
    </w:lvl>
  </w:abstractNum>
  <w:abstractNum w:abstractNumId="71">
    <w:nsid w:val="736711C4"/>
    <w:multiLevelType w:val="multilevel"/>
    <w:tmpl w:val="CB6C6486"/>
    <w:lvl w:ilvl="0">
      <w:start w:val="32"/>
      <w:numFmt w:val="decimal"/>
      <w:lvlText w:val="%1"/>
      <w:lvlJc w:val="left"/>
      <w:pPr>
        <w:ind w:left="425" w:hanging="12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5" w:hanging="1263"/>
        <w:jc w:val="left"/>
      </w:pPr>
      <w:rPr>
        <w:rFonts w:hint="default"/>
        <w:lang w:val="ru-RU" w:eastAsia="en-US" w:bidi="ar-SA"/>
      </w:rPr>
    </w:lvl>
    <w:lvl w:ilvl="2">
      <w:start w:val="6"/>
      <w:numFmt w:val="decimal"/>
      <w:lvlText w:val="%1.%2.%3"/>
      <w:lvlJc w:val="left"/>
      <w:pPr>
        <w:ind w:left="425" w:hanging="1263"/>
        <w:jc w:val="left"/>
      </w:pPr>
      <w:rPr>
        <w:rFonts w:hint="default"/>
        <w:lang w:val="ru-RU" w:eastAsia="en-US" w:bidi="ar-SA"/>
      </w:rPr>
    </w:lvl>
    <w:lvl w:ilvl="3">
      <w:start w:val="5"/>
      <w:numFmt w:val="decimal"/>
      <w:lvlText w:val="%1.%2.%3.%4"/>
      <w:lvlJc w:val="left"/>
      <w:pPr>
        <w:ind w:left="425" w:hanging="1263"/>
        <w:jc w:val="left"/>
      </w:pPr>
      <w:rPr>
        <w:rFonts w:hint="default"/>
        <w:lang w:val="ru-RU" w:eastAsia="en-US" w:bidi="ar-SA"/>
      </w:rPr>
    </w:lvl>
    <w:lvl w:ilvl="4">
      <w:start w:val="1"/>
      <w:numFmt w:val="decimal"/>
      <w:lvlText w:val="%1.%2.%3.%4.%5."/>
      <w:lvlJc w:val="left"/>
      <w:pPr>
        <w:ind w:left="425" w:hanging="1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5597" w:hanging="12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3" w:hanging="12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9" w:hanging="12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4" w:hanging="1263"/>
      </w:pPr>
      <w:rPr>
        <w:rFonts w:hint="default"/>
        <w:lang w:val="ru-RU" w:eastAsia="en-US" w:bidi="ar-SA"/>
      </w:rPr>
    </w:lvl>
  </w:abstractNum>
  <w:abstractNum w:abstractNumId="72">
    <w:nsid w:val="73863811"/>
    <w:multiLevelType w:val="hybridMultilevel"/>
    <w:tmpl w:val="459E4256"/>
    <w:lvl w:ilvl="0" w:tplc="281AB150">
      <w:start w:val="6"/>
      <w:numFmt w:val="decimal"/>
      <w:lvlText w:val="%1"/>
      <w:lvlJc w:val="left"/>
      <w:pPr>
        <w:ind w:left="1131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F9A4B5B0">
      <w:numFmt w:val="bullet"/>
      <w:lvlText w:val="•"/>
      <w:lvlJc w:val="left"/>
      <w:pPr>
        <w:ind w:left="2103" w:hanging="707"/>
      </w:pPr>
      <w:rPr>
        <w:rFonts w:hint="default"/>
        <w:lang w:val="ru-RU" w:eastAsia="en-US" w:bidi="ar-SA"/>
      </w:rPr>
    </w:lvl>
    <w:lvl w:ilvl="2" w:tplc="C51446F8">
      <w:numFmt w:val="bullet"/>
      <w:lvlText w:val="•"/>
      <w:lvlJc w:val="left"/>
      <w:pPr>
        <w:ind w:left="3067" w:hanging="707"/>
      </w:pPr>
      <w:rPr>
        <w:rFonts w:hint="default"/>
        <w:lang w:val="ru-RU" w:eastAsia="en-US" w:bidi="ar-SA"/>
      </w:rPr>
    </w:lvl>
    <w:lvl w:ilvl="3" w:tplc="FA5E7556">
      <w:numFmt w:val="bullet"/>
      <w:lvlText w:val="•"/>
      <w:lvlJc w:val="left"/>
      <w:pPr>
        <w:ind w:left="4030" w:hanging="707"/>
      </w:pPr>
      <w:rPr>
        <w:rFonts w:hint="default"/>
        <w:lang w:val="ru-RU" w:eastAsia="en-US" w:bidi="ar-SA"/>
      </w:rPr>
    </w:lvl>
    <w:lvl w:ilvl="4" w:tplc="F0BC2236">
      <w:numFmt w:val="bullet"/>
      <w:lvlText w:val="•"/>
      <w:lvlJc w:val="left"/>
      <w:pPr>
        <w:ind w:left="4994" w:hanging="707"/>
      </w:pPr>
      <w:rPr>
        <w:rFonts w:hint="default"/>
        <w:lang w:val="ru-RU" w:eastAsia="en-US" w:bidi="ar-SA"/>
      </w:rPr>
    </w:lvl>
    <w:lvl w:ilvl="5" w:tplc="C060D0CC">
      <w:numFmt w:val="bullet"/>
      <w:lvlText w:val="•"/>
      <w:lvlJc w:val="left"/>
      <w:pPr>
        <w:ind w:left="5957" w:hanging="707"/>
      </w:pPr>
      <w:rPr>
        <w:rFonts w:hint="default"/>
        <w:lang w:val="ru-RU" w:eastAsia="en-US" w:bidi="ar-SA"/>
      </w:rPr>
    </w:lvl>
    <w:lvl w:ilvl="6" w:tplc="B270FE8C">
      <w:numFmt w:val="bullet"/>
      <w:lvlText w:val="•"/>
      <w:lvlJc w:val="left"/>
      <w:pPr>
        <w:ind w:left="6921" w:hanging="707"/>
      </w:pPr>
      <w:rPr>
        <w:rFonts w:hint="default"/>
        <w:lang w:val="ru-RU" w:eastAsia="en-US" w:bidi="ar-SA"/>
      </w:rPr>
    </w:lvl>
    <w:lvl w:ilvl="7" w:tplc="E368CCCA">
      <w:numFmt w:val="bullet"/>
      <w:lvlText w:val="•"/>
      <w:lvlJc w:val="left"/>
      <w:pPr>
        <w:ind w:left="7885" w:hanging="707"/>
      </w:pPr>
      <w:rPr>
        <w:rFonts w:hint="default"/>
        <w:lang w:val="ru-RU" w:eastAsia="en-US" w:bidi="ar-SA"/>
      </w:rPr>
    </w:lvl>
    <w:lvl w:ilvl="8" w:tplc="E1E22AF8">
      <w:numFmt w:val="bullet"/>
      <w:lvlText w:val="•"/>
      <w:lvlJc w:val="left"/>
      <w:pPr>
        <w:ind w:left="8848" w:hanging="707"/>
      </w:pPr>
      <w:rPr>
        <w:rFonts w:hint="default"/>
        <w:lang w:val="ru-RU" w:eastAsia="en-US" w:bidi="ar-SA"/>
      </w:rPr>
    </w:lvl>
  </w:abstractNum>
  <w:abstractNum w:abstractNumId="73">
    <w:nsid w:val="75283E40"/>
    <w:multiLevelType w:val="hybridMultilevel"/>
    <w:tmpl w:val="B172F5D4"/>
    <w:lvl w:ilvl="0" w:tplc="82904B66">
      <w:start w:val="1"/>
      <w:numFmt w:val="decimal"/>
      <w:lvlText w:val="%1"/>
      <w:lvlJc w:val="left"/>
      <w:pPr>
        <w:ind w:left="1131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1388A89C">
      <w:numFmt w:val="bullet"/>
      <w:lvlText w:val="•"/>
      <w:lvlJc w:val="left"/>
      <w:pPr>
        <w:ind w:left="2103" w:hanging="707"/>
      </w:pPr>
      <w:rPr>
        <w:rFonts w:hint="default"/>
        <w:lang w:val="ru-RU" w:eastAsia="en-US" w:bidi="ar-SA"/>
      </w:rPr>
    </w:lvl>
    <w:lvl w:ilvl="2" w:tplc="E10AF7B4">
      <w:numFmt w:val="bullet"/>
      <w:lvlText w:val="•"/>
      <w:lvlJc w:val="left"/>
      <w:pPr>
        <w:ind w:left="3067" w:hanging="707"/>
      </w:pPr>
      <w:rPr>
        <w:rFonts w:hint="default"/>
        <w:lang w:val="ru-RU" w:eastAsia="en-US" w:bidi="ar-SA"/>
      </w:rPr>
    </w:lvl>
    <w:lvl w:ilvl="3" w:tplc="5264295A">
      <w:numFmt w:val="bullet"/>
      <w:lvlText w:val="•"/>
      <w:lvlJc w:val="left"/>
      <w:pPr>
        <w:ind w:left="4030" w:hanging="707"/>
      </w:pPr>
      <w:rPr>
        <w:rFonts w:hint="default"/>
        <w:lang w:val="ru-RU" w:eastAsia="en-US" w:bidi="ar-SA"/>
      </w:rPr>
    </w:lvl>
    <w:lvl w:ilvl="4" w:tplc="D84C8016">
      <w:numFmt w:val="bullet"/>
      <w:lvlText w:val="•"/>
      <w:lvlJc w:val="left"/>
      <w:pPr>
        <w:ind w:left="4994" w:hanging="707"/>
      </w:pPr>
      <w:rPr>
        <w:rFonts w:hint="default"/>
        <w:lang w:val="ru-RU" w:eastAsia="en-US" w:bidi="ar-SA"/>
      </w:rPr>
    </w:lvl>
    <w:lvl w:ilvl="5" w:tplc="36D63788">
      <w:numFmt w:val="bullet"/>
      <w:lvlText w:val="•"/>
      <w:lvlJc w:val="left"/>
      <w:pPr>
        <w:ind w:left="5957" w:hanging="707"/>
      </w:pPr>
      <w:rPr>
        <w:rFonts w:hint="default"/>
        <w:lang w:val="ru-RU" w:eastAsia="en-US" w:bidi="ar-SA"/>
      </w:rPr>
    </w:lvl>
    <w:lvl w:ilvl="6" w:tplc="BF105D28">
      <w:numFmt w:val="bullet"/>
      <w:lvlText w:val="•"/>
      <w:lvlJc w:val="left"/>
      <w:pPr>
        <w:ind w:left="6921" w:hanging="707"/>
      </w:pPr>
      <w:rPr>
        <w:rFonts w:hint="default"/>
        <w:lang w:val="ru-RU" w:eastAsia="en-US" w:bidi="ar-SA"/>
      </w:rPr>
    </w:lvl>
    <w:lvl w:ilvl="7" w:tplc="42065130">
      <w:numFmt w:val="bullet"/>
      <w:lvlText w:val="•"/>
      <w:lvlJc w:val="left"/>
      <w:pPr>
        <w:ind w:left="7885" w:hanging="707"/>
      </w:pPr>
      <w:rPr>
        <w:rFonts w:hint="default"/>
        <w:lang w:val="ru-RU" w:eastAsia="en-US" w:bidi="ar-SA"/>
      </w:rPr>
    </w:lvl>
    <w:lvl w:ilvl="8" w:tplc="F51E02BC">
      <w:numFmt w:val="bullet"/>
      <w:lvlText w:val="•"/>
      <w:lvlJc w:val="left"/>
      <w:pPr>
        <w:ind w:left="8848" w:hanging="707"/>
      </w:pPr>
      <w:rPr>
        <w:rFonts w:hint="default"/>
        <w:lang w:val="ru-RU" w:eastAsia="en-US" w:bidi="ar-SA"/>
      </w:rPr>
    </w:lvl>
  </w:abstractNum>
  <w:abstractNum w:abstractNumId="74">
    <w:nsid w:val="75396A5E"/>
    <w:multiLevelType w:val="hybridMultilevel"/>
    <w:tmpl w:val="A8869D72"/>
    <w:lvl w:ilvl="0" w:tplc="CFEE902A">
      <w:numFmt w:val="bullet"/>
      <w:lvlText w:val="–"/>
      <w:lvlJc w:val="left"/>
      <w:pPr>
        <w:ind w:left="425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4556757E">
      <w:numFmt w:val="bullet"/>
      <w:lvlText w:val="•"/>
      <w:lvlJc w:val="left"/>
      <w:pPr>
        <w:ind w:left="1455" w:hanging="706"/>
      </w:pPr>
      <w:rPr>
        <w:rFonts w:hint="default"/>
        <w:lang w:val="ru-RU" w:eastAsia="en-US" w:bidi="ar-SA"/>
      </w:rPr>
    </w:lvl>
    <w:lvl w:ilvl="2" w:tplc="C0E80634">
      <w:numFmt w:val="bullet"/>
      <w:lvlText w:val="•"/>
      <w:lvlJc w:val="left"/>
      <w:pPr>
        <w:ind w:left="2491" w:hanging="706"/>
      </w:pPr>
      <w:rPr>
        <w:rFonts w:hint="default"/>
        <w:lang w:val="ru-RU" w:eastAsia="en-US" w:bidi="ar-SA"/>
      </w:rPr>
    </w:lvl>
    <w:lvl w:ilvl="3" w:tplc="61685AE8">
      <w:numFmt w:val="bullet"/>
      <w:lvlText w:val="•"/>
      <w:lvlJc w:val="left"/>
      <w:pPr>
        <w:ind w:left="3526" w:hanging="706"/>
      </w:pPr>
      <w:rPr>
        <w:rFonts w:hint="default"/>
        <w:lang w:val="ru-RU" w:eastAsia="en-US" w:bidi="ar-SA"/>
      </w:rPr>
    </w:lvl>
    <w:lvl w:ilvl="4" w:tplc="CC985CB2">
      <w:numFmt w:val="bullet"/>
      <w:lvlText w:val="•"/>
      <w:lvlJc w:val="left"/>
      <w:pPr>
        <w:ind w:left="4562" w:hanging="706"/>
      </w:pPr>
      <w:rPr>
        <w:rFonts w:hint="default"/>
        <w:lang w:val="ru-RU" w:eastAsia="en-US" w:bidi="ar-SA"/>
      </w:rPr>
    </w:lvl>
    <w:lvl w:ilvl="5" w:tplc="83F6185E">
      <w:numFmt w:val="bullet"/>
      <w:lvlText w:val="•"/>
      <w:lvlJc w:val="left"/>
      <w:pPr>
        <w:ind w:left="5597" w:hanging="706"/>
      </w:pPr>
      <w:rPr>
        <w:rFonts w:hint="default"/>
        <w:lang w:val="ru-RU" w:eastAsia="en-US" w:bidi="ar-SA"/>
      </w:rPr>
    </w:lvl>
    <w:lvl w:ilvl="6" w:tplc="27CE8BA4">
      <w:numFmt w:val="bullet"/>
      <w:lvlText w:val="•"/>
      <w:lvlJc w:val="left"/>
      <w:pPr>
        <w:ind w:left="6633" w:hanging="706"/>
      </w:pPr>
      <w:rPr>
        <w:rFonts w:hint="default"/>
        <w:lang w:val="ru-RU" w:eastAsia="en-US" w:bidi="ar-SA"/>
      </w:rPr>
    </w:lvl>
    <w:lvl w:ilvl="7" w:tplc="AAE2239E">
      <w:numFmt w:val="bullet"/>
      <w:lvlText w:val="•"/>
      <w:lvlJc w:val="left"/>
      <w:pPr>
        <w:ind w:left="7669" w:hanging="706"/>
      </w:pPr>
      <w:rPr>
        <w:rFonts w:hint="default"/>
        <w:lang w:val="ru-RU" w:eastAsia="en-US" w:bidi="ar-SA"/>
      </w:rPr>
    </w:lvl>
    <w:lvl w:ilvl="8" w:tplc="AC8AD8A0">
      <w:numFmt w:val="bullet"/>
      <w:lvlText w:val="•"/>
      <w:lvlJc w:val="left"/>
      <w:pPr>
        <w:ind w:left="8704" w:hanging="706"/>
      </w:pPr>
      <w:rPr>
        <w:rFonts w:hint="default"/>
        <w:lang w:val="ru-RU" w:eastAsia="en-US" w:bidi="ar-SA"/>
      </w:rPr>
    </w:lvl>
  </w:abstractNum>
  <w:abstractNum w:abstractNumId="75">
    <w:nsid w:val="75AB718A"/>
    <w:multiLevelType w:val="hybridMultilevel"/>
    <w:tmpl w:val="1AAA5844"/>
    <w:lvl w:ilvl="0" w:tplc="9B3496C6">
      <w:start w:val="1"/>
      <w:numFmt w:val="decimal"/>
      <w:lvlText w:val="%1."/>
      <w:lvlJc w:val="left"/>
      <w:pPr>
        <w:ind w:left="425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D13CAAE2">
      <w:numFmt w:val="bullet"/>
      <w:lvlText w:val="•"/>
      <w:lvlJc w:val="left"/>
      <w:pPr>
        <w:ind w:left="1455" w:hanging="346"/>
      </w:pPr>
      <w:rPr>
        <w:rFonts w:hint="default"/>
        <w:lang w:val="ru-RU" w:eastAsia="en-US" w:bidi="ar-SA"/>
      </w:rPr>
    </w:lvl>
    <w:lvl w:ilvl="2" w:tplc="0CCC65D6">
      <w:numFmt w:val="bullet"/>
      <w:lvlText w:val="•"/>
      <w:lvlJc w:val="left"/>
      <w:pPr>
        <w:ind w:left="2491" w:hanging="346"/>
      </w:pPr>
      <w:rPr>
        <w:rFonts w:hint="default"/>
        <w:lang w:val="ru-RU" w:eastAsia="en-US" w:bidi="ar-SA"/>
      </w:rPr>
    </w:lvl>
    <w:lvl w:ilvl="3" w:tplc="1FB0E2E2">
      <w:numFmt w:val="bullet"/>
      <w:lvlText w:val="•"/>
      <w:lvlJc w:val="left"/>
      <w:pPr>
        <w:ind w:left="3526" w:hanging="346"/>
      </w:pPr>
      <w:rPr>
        <w:rFonts w:hint="default"/>
        <w:lang w:val="ru-RU" w:eastAsia="en-US" w:bidi="ar-SA"/>
      </w:rPr>
    </w:lvl>
    <w:lvl w:ilvl="4" w:tplc="83F03200">
      <w:numFmt w:val="bullet"/>
      <w:lvlText w:val="•"/>
      <w:lvlJc w:val="left"/>
      <w:pPr>
        <w:ind w:left="4562" w:hanging="346"/>
      </w:pPr>
      <w:rPr>
        <w:rFonts w:hint="default"/>
        <w:lang w:val="ru-RU" w:eastAsia="en-US" w:bidi="ar-SA"/>
      </w:rPr>
    </w:lvl>
    <w:lvl w:ilvl="5" w:tplc="6F465C66">
      <w:numFmt w:val="bullet"/>
      <w:lvlText w:val="•"/>
      <w:lvlJc w:val="left"/>
      <w:pPr>
        <w:ind w:left="5597" w:hanging="346"/>
      </w:pPr>
      <w:rPr>
        <w:rFonts w:hint="default"/>
        <w:lang w:val="ru-RU" w:eastAsia="en-US" w:bidi="ar-SA"/>
      </w:rPr>
    </w:lvl>
    <w:lvl w:ilvl="6" w:tplc="0BA28CA8">
      <w:numFmt w:val="bullet"/>
      <w:lvlText w:val="•"/>
      <w:lvlJc w:val="left"/>
      <w:pPr>
        <w:ind w:left="6633" w:hanging="346"/>
      </w:pPr>
      <w:rPr>
        <w:rFonts w:hint="default"/>
        <w:lang w:val="ru-RU" w:eastAsia="en-US" w:bidi="ar-SA"/>
      </w:rPr>
    </w:lvl>
    <w:lvl w:ilvl="7" w:tplc="70F601E8">
      <w:numFmt w:val="bullet"/>
      <w:lvlText w:val="•"/>
      <w:lvlJc w:val="left"/>
      <w:pPr>
        <w:ind w:left="7669" w:hanging="346"/>
      </w:pPr>
      <w:rPr>
        <w:rFonts w:hint="default"/>
        <w:lang w:val="ru-RU" w:eastAsia="en-US" w:bidi="ar-SA"/>
      </w:rPr>
    </w:lvl>
    <w:lvl w:ilvl="8" w:tplc="9F1ECBF6">
      <w:numFmt w:val="bullet"/>
      <w:lvlText w:val="•"/>
      <w:lvlJc w:val="left"/>
      <w:pPr>
        <w:ind w:left="8704" w:hanging="346"/>
      </w:pPr>
      <w:rPr>
        <w:rFonts w:hint="default"/>
        <w:lang w:val="ru-RU" w:eastAsia="en-US" w:bidi="ar-SA"/>
      </w:rPr>
    </w:lvl>
  </w:abstractNum>
  <w:abstractNum w:abstractNumId="76">
    <w:nsid w:val="78BE6913"/>
    <w:multiLevelType w:val="hybridMultilevel"/>
    <w:tmpl w:val="841A824E"/>
    <w:lvl w:ilvl="0" w:tplc="6076F702">
      <w:numFmt w:val="bullet"/>
      <w:lvlText w:val=""/>
      <w:lvlJc w:val="left"/>
      <w:pPr>
        <w:ind w:left="4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AABFFE">
      <w:numFmt w:val="bullet"/>
      <w:lvlText w:val="•"/>
      <w:lvlJc w:val="left"/>
      <w:pPr>
        <w:ind w:left="1254" w:hanging="360"/>
      </w:pPr>
      <w:rPr>
        <w:rFonts w:hint="default"/>
        <w:lang w:val="ru-RU" w:eastAsia="en-US" w:bidi="ar-SA"/>
      </w:rPr>
    </w:lvl>
    <w:lvl w:ilvl="2" w:tplc="FB382866">
      <w:numFmt w:val="bullet"/>
      <w:lvlText w:val="•"/>
      <w:lvlJc w:val="left"/>
      <w:pPr>
        <w:ind w:left="2028" w:hanging="360"/>
      </w:pPr>
      <w:rPr>
        <w:rFonts w:hint="default"/>
        <w:lang w:val="ru-RU" w:eastAsia="en-US" w:bidi="ar-SA"/>
      </w:rPr>
    </w:lvl>
    <w:lvl w:ilvl="3" w:tplc="3342D0F0">
      <w:numFmt w:val="bullet"/>
      <w:lvlText w:val="•"/>
      <w:lvlJc w:val="left"/>
      <w:pPr>
        <w:ind w:left="2802" w:hanging="360"/>
      </w:pPr>
      <w:rPr>
        <w:rFonts w:hint="default"/>
        <w:lang w:val="ru-RU" w:eastAsia="en-US" w:bidi="ar-SA"/>
      </w:rPr>
    </w:lvl>
    <w:lvl w:ilvl="4" w:tplc="33A220FA">
      <w:numFmt w:val="bullet"/>
      <w:lvlText w:val="•"/>
      <w:lvlJc w:val="left"/>
      <w:pPr>
        <w:ind w:left="3576" w:hanging="360"/>
      </w:pPr>
      <w:rPr>
        <w:rFonts w:hint="default"/>
        <w:lang w:val="ru-RU" w:eastAsia="en-US" w:bidi="ar-SA"/>
      </w:rPr>
    </w:lvl>
    <w:lvl w:ilvl="5" w:tplc="79A2CAE4">
      <w:numFmt w:val="bullet"/>
      <w:lvlText w:val="•"/>
      <w:lvlJc w:val="left"/>
      <w:pPr>
        <w:ind w:left="4350" w:hanging="360"/>
      </w:pPr>
      <w:rPr>
        <w:rFonts w:hint="default"/>
        <w:lang w:val="ru-RU" w:eastAsia="en-US" w:bidi="ar-SA"/>
      </w:rPr>
    </w:lvl>
    <w:lvl w:ilvl="6" w:tplc="354E5BEE">
      <w:numFmt w:val="bullet"/>
      <w:lvlText w:val="•"/>
      <w:lvlJc w:val="left"/>
      <w:pPr>
        <w:ind w:left="5124" w:hanging="360"/>
      </w:pPr>
      <w:rPr>
        <w:rFonts w:hint="default"/>
        <w:lang w:val="ru-RU" w:eastAsia="en-US" w:bidi="ar-SA"/>
      </w:rPr>
    </w:lvl>
    <w:lvl w:ilvl="7" w:tplc="0B3AF1E6">
      <w:numFmt w:val="bullet"/>
      <w:lvlText w:val="•"/>
      <w:lvlJc w:val="left"/>
      <w:pPr>
        <w:ind w:left="5898" w:hanging="360"/>
      </w:pPr>
      <w:rPr>
        <w:rFonts w:hint="default"/>
        <w:lang w:val="ru-RU" w:eastAsia="en-US" w:bidi="ar-SA"/>
      </w:rPr>
    </w:lvl>
    <w:lvl w:ilvl="8" w:tplc="C88A053A">
      <w:numFmt w:val="bullet"/>
      <w:lvlText w:val="•"/>
      <w:lvlJc w:val="left"/>
      <w:pPr>
        <w:ind w:left="6672" w:hanging="360"/>
      </w:pPr>
      <w:rPr>
        <w:rFonts w:hint="default"/>
        <w:lang w:val="ru-RU" w:eastAsia="en-US" w:bidi="ar-SA"/>
      </w:rPr>
    </w:lvl>
  </w:abstractNum>
  <w:abstractNum w:abstractNumId="77">
    <w:nsid w:val="79381F90"/>
    <w:multiLevelType w:val="multilevel"/>
    <w:tmpl w:val="CA301504"/>
    <w:lvl w:ilvl="0">
      <w:start w:val="32"/>
      <w:numFmt w:val="decimal"/>
      <w:lvlText w:val="%1"/>
      <w:lvlJc w:val="left"/>
      <w:pPr>
        <w:ind w:left="425" w:hanging="11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25" w:hanging="119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425" w:hanging="1196"/>
        <w:jc w:val="left"/>
      </w:pPr>
      <w:rPr>
        <w:rFonts w:hint="default"/>
        <w:lang w:val="ru-RU" w:eastAsia="en-US" w:bidi="ar-SA"/>
      </w:rPr>
    </w:lvl>
    <w:lvl w:ilvl="3">
      <w:start w:val="13"/>
      <w:numFmt w:val="decimal"/>
      <w:lvlText w:val="%1.%2.%3.%4."/>
      <w:lvlJc w:val="left"/>
      <w:pPr>
        <w:ind w:left="425" w:hanging="11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4562" w:hanging="11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7" w:hanging="11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3" w:hanging="11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9" w:hanging="11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4" w:hanging="1196"/>
      </w:pPr>
      <w:rPr>
        <w:rFonts w:hint="default"/>
        <w:lang w:val="ru-RU" w:eastAsia="en-US" w:bidi="ar-SA"/>
      </w:rPr>
    </w:lvl>
  </w:abstractNum>
  <w:abstractNum w:abstractNumId="78">
    <w:nsid w:val="797B3BAB"/>
    <w:multiLevelType w:val="hybridMultilevel"/>
    <w:tmpl w:val="95AED14A"/>
    <w:lvl w:ilvl="0" w:tplc="9D845FA0">
      <w:numFmt w:val="bullet"/>
      <w:lvlText w:val=""/>
      <w:lvlJc w:val="left"/>
      <w:pPr>
        <w:ind w:left="1414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E828FE24">
      <w:numFmt w:val="bullet"/>
      <w:lvlText w:val=""/>
      <w:lvlJc w:val="left"/>
      <w:pPr>
        <w:ind w:left="45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34200FC8">
      <w:numFmt w:val="bullet"/>
      <w:lvlText w:val=""/>
      <w:lvlJc w:val="left"/>
      <w:pPr>
        <w:ind w:left="388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 w:tplc="B6D6BAAC">
      <w:numFmt w:val="bullet"/>
      <w:lvlText w:val=""/>
      <w:lvlJc w:val="left"/>
      <w:pPr>
        <w:ind w:left="369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4" w:tplc="08E23616">
      <w:numFmt w:val="bullet"/>
      <w:lvlText w:val="•"/>
      <w:lvlJc w:val="left"/>
      <w:pPr>
        <w:ind w:left="5430" w:hanging="361"/>
      </w:pPr>
      <w:rPr>
        <w:rFonts w:hint="default"/>
        <w:lang w:val="ru-RU" w:eastAsia="en-US" w:bidi="ar-SA"/>
      </w:rPr>
    </w:lvl>
    <w:lvl w:ilvl="5" w:tplc="695C4FE6">
      <w:numFmt w:val="bullet"/>
      <w:lvlText w:val="•"/>
      <w:lvlJc w:val="left"/>
      <w:pPr>
        <w:ind w:left="6321" w:hanging="361"/>
      </w:pPr>
      <w:rPr>
        <w:rFonts w:hint="default"/>
        <w:lang w:val="ru-RU" w:eastAsia="en-US" w:bidi="ar-SA"/>
      </w:rPr>
    </w:lvl>
    <w:lvl w:ilvl="6" w:tplc="7DA6F14A">
      <w:numFmt w:val="bullet"/>
      <w:lvlText w:val="•"/>
      <w:lvlJc w:val="left"/>
      <w:pPr>
        <w:ind w:left="7212" w:hanging="361"/>
      </w:pPr>
      <w:rPr>
        <w:rFonts w:hint="default"/>
        <w:lang w:val="ru-RU" w:eastAsia="en-US" w:bidi="ar-SA"/>
      </w:rPr>
    </w:lvl>
    <w:lvl w:ilvl="7" w:tplc="60CCE178">
      <w:numFmt w:val="bullet"/>
      <w:lvlText w:val="•"/>
      <w:lvlJc w:val="left"/>
      <w:pPr>
        <w:ind w:left="8103" w:hanging="361"/>
      </w:pPr>
      <w:rPr>
        <w:rFonts w:hint="default"/>
        <w:lang w:val="ru-RU" w:eastAsia="en-US" w:bidi="ar-SA"/>
      </w:rPr>
    </w:lvl>
    <w:lvl w:ilvl="8" w:tplc="48D81DA2">
      <w:numFmt w:val="bullet"/>
      <w:lvlText w:val="•"/>
      <w:lvlJc w:val="left"/>
      <w:pPr>
        <w:ind w:left="8994" w:hanging="361"/>
      </w:pPr>
      <w:rPr>
        <w:rFonts w:hint="default"/>
        <w:lang w:val="ru-RU" w:eastAsia="en-US" w:bidi="ar-SA"/>
      </w:rPr>
    </w:lvl>
  </w:abstractNum>
  <w:abstractNum w:abstractNumId="79">
    <w:nsid w:val="7A25400F"/>
    <w:multiLevelType w:val="hybridMultilevel"/>
    <w:tmpl w:val="800A6C94"/>
    <w:lvl w:ilvl="0" w:tplc="C1EE5C42">
      <w:numFmt w:val="bullet"/>
      <w:lvlText w:val="•"/>
      <w:lvlJc w:val="left"/>
      <w:pPr>
        <w:ind w:left="425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DDC202D2">
      <w:numFmt w:val="bullet"/>
      <w:lvlText w:val="•"/>
      <w:lvlJc w:val="left"/>
      <w:pPr>
        <w:ind w:left="1455" w:hanging="707"/>
      </w:pPr>
      <w:rPr>
        <w:rFonts w:hint="default"/>
        <w:lang w:val="ru-RU" w:eastAsia="en-US" w:bidi="ar-SA"/>
      </w:rPr>
    </w:lvl>
    <w:lvl w:ilvl="2" w:tplc="B2CCBFD6">
      <w:numFmt w:val="bullet"/>
      <w:lvlText w:val="•"/>
      <w:lvlJc w:val="left"/>
      <w:pPr>
        <w:ind w:left="2491" w:hanging="707"/>
      </w:pPr>
      <w:rPr>
        <w:rFonts w:hint="default"/>
        <w:lang w:val="ru-RU" w:eastAsia="en-US" w:bidi="ar-SA"/>
      </w:rPr>
    </w:lvl>
    <w:lvl w:ilvl="3" w:tplc="F692EF14">
      <w:numFmt w:val="bullet"/>
      <w:lvlText w:val="•"/>
      <w:lvlJc w:val="left"/>
      <w:pPr>
        <w:ind w:left="3526" w:hanging="707"/>
      </w:pPr>
      <w:rPr>
        <w:rFonts w:hint="default"/>
        <w:lang w:val="ru-RU" w:eastAsia="en-US" w:bidi="ar-SA"/>
      </w:rPr>
    </w:lvl>
    <w:lvl w:ilvl="4" w:tplc="9BD25A4E">
      <w:numFmt w:val="bullet"/>
      <w:lvlText w:val="•"/>
      <w:lvlJc w:val="left"/>
      <w:pPr>
        <w:ind w:left="4562" w:hanging="707"/>
      </w:pPr>
      <w:rPr>
        <w:rFonts w:hint="default"/>
        <w:lang w:val="ru-RU" w:eastAsia="en-US" w:bidi="ar-SA"/>
      </w:rPr>
    </w:lvl>
    <w:lvl w:ilvl="5" w:tplc="D8ACCD3A">
      <w:numFmt w:val="bullet"/>
      <w:lvlText w:val="•"/>
      <w:lvlJc w:val="left"/>
      <w:pPr>
        <w:ind w:left="5597" w:hanging="707"/>
      </w:pPr>
      <w:rPr>
        <w:rFonts w:hint="default"/>
        <w:lang w:val="ru-RU" w:eastAsia="en-US" w:bidi="ar-SA"/>
      </w:rPr>
    </w:lvl>
    <w:lvl w:ilvl="6" w:tplc="C88648EA">
      <w:numFmt w:val="bullet"/>
      <w:lvlText w:val="•"/>
      <w:lvlJc w:val="left"/>
      <w:pPr>
        <w:ind w:left="6633" w:hanging="707"/>
      </w:pPr>
      <w:rPr>
        <w:rFonts w:hint="default"/>
        <w:lang w:val="ru-RU" w:eastAsia="en-US" w:bidi="ar-SA"/>
      </w:rPr>
    </w:lvl>
    <w:lvl w:ilvl="7" w:tplc="C01A1A42">
      <w:numFmt w:val="bullet"/>
      <w:lvlText w:val="•"/>
      <w:lvlJc w:val="left"/>
      <w:pPr>
        <w:ind w:left="7669" w:hanging="707"/>
      </w:pPr>
      <w:rPr>
        <w:rFonts w:hint="default"/>
        <w:lang w:val="ru-RU" w:eastAsia="en-US" w:bidi="ar-SA"/>
      </w:rPr>
    </w:lvl>
    <w:lvl w:ilvl="8" w:tplc="DD4AEA1A">
      <w:numFmt w:val="bullet"/>
      <w:lvlText w:val="•"/>
      <w:lvlJc w:val="left"/>
      <w:pPr>
        <w:ind w:left="8704" w:hanging="707"/>
      </w:pPr>
      <w:rPr>
        <w:rFonts w:hint="default"/>
        <w:lang w:val="ru-RU" w:eastAsia="en-US" w:bidi="ar-SA"/>
      </w:rPr>
    </w:lvl>
  </w:abstractNum>
  <w:abstractNum w:abstractNumId="80">
    <w:nsid w:val="7ACC3F4B"/>
    <w:multiLevelType w:val="hybridMultilevel"/>
    <w:tmpl w:val="C4DA68AC"/>
    <w:lvl w:ilvl="0" w:tplc="0CDEECFA">
      <w:start w:val="1"/>
      <w:numFmt w:val="decimal"/>
      <w:lvlText w:val="%1)"/>
      <w:lvlJc w:val="left"/>
      <w:pPr>
        <w:ind w:left="1577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D8781E72">
      <w:numFmt w:val="bullet"/>
      <w:lvlText w:val="•"/>
      <w:lvlJc w:val="left"/>
      <w:pPr>
        <w:ind w:left="2499" w:hanging="303"/>
      </w:pPr>
      <w:rPr>
        <w:rFonts w:hint="default"/>
        <w:lang w:val="ru-RU" w:eastAsia="en-US" w:bidi="ar-SA"/>
      </w:rPr>
    </w:lvl>
    <w:lvl w:ilvl="2" w:tplc="42D4179C">
      <w:numFmt w:val="bullet"/>
      <w:lvlText w:val="•"/>
      <w:lvlJc w:val="left"/>
      <w:pPr>
        <w:ind w:left="3419" w:hanging="303"/>
      </w:pPr>
      <w:rPr>
        <w:rFonts w:hint="default"/>
        <w:lang w:val="ru-RU" w:eastAsia="en-US" w:bidi="ar-SA"/>
      </w:rPr>
    </w:lvl>
    <w:lvl w:ilvl="3" w:tplc="40E2AF68">
      <w:numFmt w:val="bullet"/>
      <w:lvlText w:val="•"/>
      <w:lvlJc w:val="left"/>
      <w:pPr>
        <w:ind w:left="4338" w:hanging="303"/>
      </w:pPr>
      <w:rPr>
        <w:rFonts w:hint="default"/>
        <w:lang w:val="ru-RU" w:eastAsia="en-US" w:bidi="ar-SA"/>
      </w:rPr>
    </w:lvl>
    <w:lvl w:ilvl="4" w:tplc="A296E64C">
      <w:numFmt w:val="bullet"/>
      <w:lvlText w:val="•"/>
      <w:lvlJc w:val="left"/>
      <w:pPr>
        <w:ind w:left="5258" w:hanging="303"/>
      </w:pPr>
      <w:rPr>
        <w:rFonts w:hint="default"/>
        <w:lang w:val="ru-RU" w:eastAsia="en-US" w:bidi="ar-SA"/>
      </w:rPr>
    </w:lvl>
    <w:lvl w:ilvl="5" w:tplc="A07E9AAA">
      <w:numFmt w:val="bullet"/>
      <w:lvlText w:val="•"/>
      <w:lvlJc w:val="left"/>
      <w:pPr>
        <w:ind w:left="6177" w:hanging="303"/>
      </w:pPr>
      <w:rPr>
        <w:rFonts w:hint="default"/>
        <w:lang w:val="ru-RU" w:eastAsia="en-US" w:bidi="ar-SA"/>
      </w:rPr>
    </w:lvl>
    <w:lvl w:ilvl="6" w:tplc="DBA29A0E">
      <w:numFmt w:val="bullet"/>
      <w:lvlText w:val="•"/>
      <w:lvlJc w:val="left"/>
      <w:pPr>
        <w:ind w:left="7097" w:hanging="303"/>
      </w:pPr>
      <w:rPr>
        <w:rFonts w:hint="default"/>
        <w:lang w:val="ru-RU" w:eastAsia="en-US" w:bidi="ar-SA"/>
      </w:rPr>
    </w:lvl>
    <w:lvl w:ilvl="7" w:tplc="922E7DFA">
      <w:numFmt w:val="bullet"/>
      <w:lvlText w:val="•"/>
      <w:lvlJc w:val="left"/>
      <w:pPr>
        <w:ind w:left="8017" w:hanging="303"/>
      </w:pPr>
      <w:rPr>
        <w:rFonts w:hint="default"/>
        <w:lang w:val="ru-RU" w:eastAsia="en-US" w:bidi="ar-SA"/>
      </w:rPr>
    </w:lvl>
    <w:lvl w:ilvl="8" w:tplc="7304FED0">
      <w:numFmt w:val="bullet"/>
      <w:lvlText w:val="•"/>
      <w:lvlJc w:val="left"/>
      <w:pPr>
        <w:ind w:left="8936" w:hanging="303"/>
      </w:pPr>
      <w:rPr>
        <w:rFonts w:hint="default"/>
        <w:lang w:val="ru-RU" w:eastAsia="en-US" w:bidi="ar-SA"/>
      </w:rPr>
    </w:lvl>
  </w:abstractNum>
  <w:abstractNum w:abstractNumId="81">
    <w:nsid w:val="7AFB2F99"/>
    <w:multiLevelType w:val="hybridMultilevel"/>
    <w:tmpl w:val="8F4CD878"/>
    <w:lvl w:ilvl="0" w:tplc="14963650">
      <w:start w:val="1"/>
      <w:numFmt w:val="decimal"/>
      <w:lvlText w:val="%1)"/>
      <w:lvlJc w:val="left"/>
      <w:pPr>
        <w:ind w:left="425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0FD48B50">
      <w:numFmt w:val="bullet"/>
      <w:lvlText w:val="•"/>
      <w:lvlJc w:val="left"/>
      <w:pPr>
        <w:ind w:left="1455" w:hanging="303"/>
      </w:pPr>
      <w:rPr>
        <w:rFonts w:hint="default"/>
        <w:lang w:val="ru-RU" w:eastAsia="en-US" w:bidi="ar-SA"/>
      </w:rPr>
    </w:lvl>
    <w:lvl w:ilvl="2" w:tplc="E1ECC370">
      <w:numFmt w:val="bullet"/>
      <w:lvlText w:val="•"/>
      <w:lvlJc w:val="left"/>
      <w:pPr>
        <w:ind w:left="2491" w:hanging="303"/>
      </w:pPr>
      <w:rPr>
        <w:rFonts w:hint="default"/>
        <w:lang w:val="ru-RU" w:eastAsia="en-US" w:bidi="ar-SA"/>
      </w:rPr>
    </w:lvl>
    <w:lvl w:ilvl="3" w:tplc="54664768">
      <w:numFmt w:val="bullet"/>
      <w:lvlText w:val="•"/>
      <w:lvlJc w:val="left"/>
      <w:pPr>
        <w:ind w:left="3526" w:hanging="303"/>
      </w:pPr>
      <w:rPr>
        <w:rFonts w:hint="default"/>
        <w:lang w:val="ru-RU" w:eastAsia="en-US" w:bidi="ar-SA"/>
      </w:rPr>
    </w:lvl>
    <w:lvl w:ilvl="4" w:tplc="D7E2B3F4">
      <w:numFmt w:val="bullet"/>
      <w:lvlText w:val="•"/>
      <w:lvlJc w:val="left"/>
      <w:pPr>
        <w:ind w:left="4562" w:hanging="303"/>
      </w:pPr>
      <w:rPr>
        <w:rFonts w:hint="default"/>
        <w:lang w:val="ru-RU" w:eastAsia="en-US" w:bidi="ar-SA"/>
      </w:rPr>
    </w:lvl>
    <w:lvl w:ilvl="5" w:tplc="34F63526">
      <w:numFmt w:val="bullet"/>
      <w:lvlText w:val="•"/>
      <w:lvlJc w:val="left"/>
      <w:pPr>
        <w:ind w:left="5597" w:hanging="303"/>
      </w:pPr>
      <w:rPr>
        <w:rFonts w:hint="default"/>
        <w:lang w:val="ru-RU" w:eastAsia="en-US" w:bidi="ar-SA"/>
      </w:rPr>
    </w:lvl>
    <w:lvl w:ilvl="6" w:tplc="6C0C6464">
      <w:numFmt w:val="bullet"/>
      <w:lvlText w:val="•"/>
      <w:lvlJc w:val="left"/>
      <w:pPr>
        <w:ind w:left="6633" w:hanging="303"/>
      </w:pPr>
      <w:rPr>
        <w:rFonts w:hint="default"/>
        <w:lang w:val="ru-RU" w:eastAsia="en-US" w:bidi="ar-SA"/>
      </w:rPr>
    </w:lvl>
    <w:lvl w:ilvl="7" w:tplc="C43E1F44">
      <w:numFmt w:val="bullet"/>
      <w:lvlText w:val="•"/>
      <w:lvlJc w:val="left"/>
      <w:pPr>
        <w:ind w:left="7669" w:hanging="303"/>
      </w:pPr>
      <w:rPr>
        <w:rFonts w:hint="default"/>
        <w:lang w:val="ru-RU" w:eastAsia="en-US" w:bidi="ar-SA"/>
      </w:rPr>
    </w:lvl>
    <w:lvl w:ilvl="8" w:tplc="B476A21C">
      <w:numFmt w:val="bullet"/>
      <w:lvlText w:val="•"/>
      <w:lvlJc w:val="left"/>
      <w:pPr>
        <w:ind w:left="8704" w:hanging="303"/>
      </w:pPr>
      <w:rPr>
        <w:rFonts w:hint="default"/>
        <w:lang w:val="ru-RU" w:eastAsia="en-US" w:bidi="ar-SA"/>
      </w:rPr>
    </w:lvl>
  </w:abstractNum>
  <w:abstractNum w:abstractNumId="82">
    <w:nsid w:val="7C621A01"/>
    <w:multiLevelType w:val="hybridMultilevel"/>
    <w:tmpl w:val="8F24E22E"/>
    <w:lvl w:ilvl="0" w:tplc="883A98CC">
      <w:start w:val="1"/>
      <w:numFmt w:val="decimal"/>
      <w:lvlText w:val="%1)"/>
      <w:lvlJc w:val="left"/>
      <w:pPr>
        <w:ind w:left="1577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3A202938">
      <w:numFmt w:val="bullet"/>
      <w:lvlText w:val="•"/>
      <w:lvlJc w:val="left"/>
      <w:pPr>
        <w:ind w:left="2499" w:hanging="303"/>
      </w:pPr>
      <w:rPr>
        <w:rFonts w:hint="default"/>
        <w:lang w:val="ru-RU" w:eastAsia="en-US" w:bidi="ar-SA"/>
      </w:rPr>
    </w:lvl>
    <w:lvl w:ilvl="2" w:tplc="B538DD16">
      <w:numFmt w:val="bullet"/>
      <w:lvlText w:val="•"/>
      <w:lvlJc w:val="left"/>
      <w:pPr>
        <w:ind w:left="3419" w:hanging="303"/>
      </w:pPr>
      <w:rPr>
        <w:rFonts w:hint="default"/>
        <w:lang w:val="ru-RU" w:eastAsia="en-US" w:bidi="ar-SA"/>
      </w:rPr>
    </w:lvl>
    <w:lvl w:ilvl="3" w:tplc="54DA9324">
      <w:numFmt w:val="bullet"/>
      <w:lvlText w:val="•"/>
      <w:lvlJc w:val="left"/>
      <w:pPr>
        <w:ind w:left="4338" w:hanging="303"/>
      </w:pPr>
      <w:rPr>
        <w:rFonts w:hint="default"/>
        <w:lang w:val="ru-RU" w:eastAsia="en-US" w:bidi="ar-SA"/>
      </w:rPr>
    </w:lvl>
    <w:lvl w:ilvl="4" w:tplc="4D72804A">
      <w:numFmt w:val="bullet"/>
      <w:lvlText w:val="•"/>
      <w:lvlJc w:val="left"/>
      <w:pPr>
        <w:ind w:left="5258" w:hanging="303"/>
      </w:pPr>
      <w:rPr>
        <w:rFonts w:hint="default"/>
        <w:lang w:val="ru-RU" w:eastAsia="en-US" w:bidi="ar-SA"/>
      </w:rPr>
    </w:lvl>
    <w:lvl w:ilvl="5" w:tplc="FF2CEF2C">
      <w:numFmt w:val="bullet"/>
      <w:lvlText w:val="•"/>
      <w:lvlJc w:val="left"/>
      <w:pPr>
        <w:ind w:left="6177" w:hanging="303"/>
      </w:pPr>
      <w:rPr>
        <w:rFonts w:hint="default"/>
        <w:lang w:val="ru-RU" w:eastAsia="en-US" w:bidi="ar-SA"/>
      </w:rPr>
    </w:lvl>
    <w:lvl w:ilvl="6" w:tplc="093A73AC">
      <w:numFmt w:val="bullet"/>
      <w:lvlText w:val="•"/>
      <w:lvlJc w:val="left"/>
      <w:pPr>
        <w:ind w:left="7097" w:hanging="303"/>
      </w:pPr>
      <w:rPr>
        <w:rFonts w:hint="default"/>
        <w:lang w:val="ru-RU" w:eastAsia="en-US" w:bidi="ar-SA"/>
      </w:rPr>
    </w:lvl>
    <w:lvl w:ilvl="7" w:tplc="E8F458A0">
      <w:numFmt w:val="bullet"/>
      <w:lvlText w:val="•"/>
      <w:lvlJc w:val="left"/>
      <w:pPr>
        <w:ind w:left="8017" w:hanging="303"/>
      </w:pPr>
      <w:rPr>
        <w:rFonts w:hint="default"/>
        <w:lang w:val="ru-RU" w:eastAsia="en-US" w:bidi="ar-SA"/>
      </w:rPr>
    </w:lvl>
    <w:lvl w:ilvl="8" w:tplc="5956BCA4">
      <w:numFmt w:val="bullet"/>
      <w:lvlText w:val="•"/>
      <w:lvlJc w:val="left"/>
      <w:pPr>
        <w:ind w:left="8936" w:hanging="303"/>
      </w:pPr>
      <w:rPr>
        <w:rFonts w:hint="default"/>
        <w:lang w:val="ru-RU" w:eastAsia="en-US" w:bidi="ar-SA"/>
      </w:rPr>
    </w:lvl>
  </w:abstractNum>
  <w:abstractNum w:abstractNumId="83">
    <w:nsid w:val="7EFE3390"/>
    <w:multiLevelType w:val="hybridMultilevel"/>
    <w:tmpl w:val="B9E4033A"/>
    <w:lvl w:ilvl="0" w:tplc="113A580A">
      <w:start w:val="1"/>
      <w:numFmt w:val="decimal"/>
      <w:lvlText w:val="%1"/>
      <w:lvlJc w:val="left"/>
      <w:pPr>
        <w:ind w:left="1131" w:hanging="7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F182B438">
      <w:numFmt w:val="bullet"/>
      <w:lvlText w:val="•"/>
      <w:lvlJc w:val="left"/>
      <w:pPr>
        <w:ind w:left="2103" w:hanging="707"/>
      </w:pPr>
      <w:rPr>
        <w:rFonts w:hint="default"/>
        <w:lang w:val="ru-RU" w:eastAsia="en-US" w:bidi="ar-SA"/>
      </w:rPr>
    </w:lvl>
    <w:lvl w:ilvl="2" w:tplc="72964DE0">
      <w:numFmt w:val="bullet"/>
      <w:lvlText w:val="•"/>
      <w:lvlJc w:val="left"/>
      <w:pPr>
        <w:ind w:left="3067" w:hanging="707"/>
      </w:pPr>
      <w:rPr>
        <w:rFonts w:hint="default"/>
        <w:lang w:val="ru-RU" w:eastAsia="en-US" w:bidi="ar-SA"/>
      </w:rPr>
    </w:lvl>
    <w:lvl w:ilvl="3" w:tplc="12046A74">
      <w:numFmt w:val="bullet"/>
      <w:lvlText w:val="•"/>
      <w:lvlJc w:val="left"/>
      <w:pPr>
        <w:ind w:left="4030" w:hanging="707"/>
      </w:pPr>
      <w:rPr>
        <w:rFonts w:hint="default"/>
        <w:lang w:val="ru-RU" w:eastAsia="en-US" w:bidi="ar-SA"/>
      </w:rPr>
    </w:lvl>
    <w:lvl w:ilvl="4" w:tplc="6874B880">
      <w:numFmt w:val="bullet"/>
      <w:lvlText w:val="•"/>
      <w:lvlJc w:val="left"/>
      <w:pPr>
        <w:ind w:left="4994" w:hanging="707"/>
      </w:pPr>
      <w:rPr>
        <w:rFonts w:hint="default"/>
        <w:lang w:val="ru-RU" w:eastAsia="en-US" w:bidi="ar-SA"/>
      </w:rPr>
    </w:lvl>
    <w:lvl w:ilvl="5" w:tplc="AAF03726">
      <w:numFmt w:val="bullet"/>
      <w:lvlText w:val="•"/>
      <w:lvlJc w:val="left"/>
      <w:pPr>
        <w:ind w:left="5957" w:hanging="707"/>
      </w:pPr>
      <w:rPr>
        <w:rFonts w:hint="default"/>
        <w:lang w:val="ru-RU" w:eastAsia="en-US" w:bidi="ar-SA"/>
      </w:rPr>
    </w:lvl>
    <w:lvl w:ilvl="6" w:tplc="F7309B7C">
      <w:numFmt w:val="bullet"/>
      <w:lvlText w:val="•"/>
      <w:lvlJc w:val="left"/>
      <w:pPr>
        <w:ind w:left="6921" w:hanging="707"/>
      </w:pPr>
      <w:rPr>
        <w:rFonts w:hint="default"/>
        <w:lang w:val="ru-RU" w:eastAsia="en-US" w:bidi="ar-SA"/>
      </w:rPr>
    </w:lvl>
    <w:lvl w:ilvl="7" w:tplc="8A0431D4">
      <w:numFmt w:val="bullet"/>
      <w:lvlText w:val="•"/>
      <w:lvlJc w:val="left"/>
      <w:pPr>
        <w:ind w:left="7885" w:hanging="707"/>
      </w:pPr>
      <w:rPr>
        <w:rFonts w:hint="default"/>
        <w:lang w:val="ru-RU" w:eastAsia="en-US" w:bidi="ar-SA"/>
      </w:rPr>
    </w:lvl>
    <w:lvl w:ilvl="8" w:tplc="F9362BD0">
      <w:numFmt w:val="bullet"/>
      <w:lvlText w:val="•"/>
      <w:lvlJc w:val="left"/>
      <w:pPr>
        <w:ind w:left="8848" w:hanging="707"/>
      </w:pPr>
      <w:rPr>
        <w:rFonts w:hint="default"/>
        <w:lang w:val="ru-RU" w:eastAsia="en-US" w:bidi="ar-SA"/>
      </w:rPr>
    </w:lvl>
  </w:abstractNum>
  <w:num w:numId="1">
    <w:abstractNumId w:val="67"/>
  </w:num>
  <w:num w:numId="2">
    <w:abstractNumId w:val="51"/>
  </w:num>
  <w:num w:numId="3">
    <w:abstractNumId w:val="76"/>
  </w:num>
  <w:num w:numId="4">
    <w:abstractNumId w:val="64"/>
  </w:num>
  <w:num w:numId="5">
    <w:abstractNumId w:val="68"/>
  </w:num>
  <w:num w:numId="6">
    <w:abstractNumId w:val="37"/>
  </w:num>
  <w:num w:numId="7">
    <w:abstractNumId w:val="42"/>
  </w:num>
  <w:num w:numId="8">
    <w:abstractNumId w:val="39"/>
  </w:num>
  <w:num w:numId="9">
    <w:abstractNumId w:val="31"/>
  </w:num>
  <w:num w:numId="10">
    <w:abstractNumId w:val="33"/>
  </w:num>
  <w:num w:numId="11">
    <w:abstractNumId w:val="78"/>
  </w:num>
  <w:num w:numId="12">
    <w:abstractNumId w:val="7"/>
  </w:num>
  <w:num w:numId="13">
    <w:abstractNumId w:val="9"/>
  </w:num>
  <w:num w:numId="14">
    <w:abstractNumId w:val="14"/>
  </w:num>
  <w:num w:numId="15">
    <w:abstractNumId w:val="58"/>
  </w:num>
  <w:num w:numId="16">
    <w:abstractNumId w:val="12"/>
  </w:num>
  <w:num w:numId="17">
    <w:abstractNumId w:val="61"/>
  </w:num>
  <w:num w:numId="18">
    <w:abstractNumId w:val="11"/>
  </w:num>
  <w:num w:numId="19">
    <w:abstractNumId w:val="3"/>
  </w:num>
  <w:num w:numId="20">
    <w:abstractNumId w:val="47"/>
  </w:num>
  <w:num w:numId="21">
    <w:abstractNumId w:val="74"/>
  </w:num>
  <w:num w:numId="22">
    <w:abstractNumId w:val="5"/>
  </w:num>
  <w:num w:numId="23">
    <w:abstractNumId w:val="17"/>
  </w:num>
  <w:num w:numId="24">
    <w:abstractNumId w:val="22"/>
  </w:num>
  <w:num w:numId="25">
    <w:abstractNumId w:val="66"/>
  </w:num>
  <w:num w:numId="26">
    <w:abstractNumId w:val="25"/>
  </w:num>
  <w:num w:numId="27">
    <w:abstractNumId w:val="52"/>
  </w:num>
  <w:num w:numId="28">
    <w:abstractNumId w:val="55"/>
  </w:num>
  <w:num w:numId="29">
    <w:abstractNumId w:val="46"/>
  </w:num>
  <w:num w:numId="30">
    <w:abstractNumId w:val="79"/>
  </w:num>
  <w:num w:numId="31">
    <w:abstractNumId w:val="41"/>
  </w:num>
  <w:num w:numId="32">
    <w:abstractNumId w:val="44"/>
  </w:num>
  <w:num w:numId="33">
    <w:abstractNumId w:val="28"/>
  </w:num>
  <w:num w:numId="34">
    <w:abstractNumId w:val="49"/>
  </w:num>
  <w:num w:numId="35">
    <w:abstractNumId w:val="10"/>
  </w:num>
  <w:num w:numId="36">
    <w:abstractNumId w:val="6"/>
  </w:num>
  <w:num w:numId="37">
    <w:abstractNumId w:val="32"/>
  </w:num>
  <w:num w:numId="38">
    <w:abstractNumId w:val="40"/>
  </w:num>
  <w:num w:numId="39">
    <w:abstractNumId w:val="1"/>
  </w:num>
  <w:num w:numId="40">
    <w:abstractNumId w:val="2"/>
  </w:num>
  <w:num w:numId="41">
    <w:abstractNumId w:val="83"/>
  </w:num>
  <w:num w:numId="42">
    <w:abstractNumId w:val="21"/>
  </w:num>
  <w:num w:numId="43">
    <w:abstractNumId w:val="65"/>
  </w:num>
  <w:num w:numId="44">
    <w:abstractNumId w:val="45"/>
  </w:num>
  <w:num w:numId="45">
    <w:abstractNumId w:val="72"/>
  </w:num>
  <w:num w:numId="46">
    <w:abstractNumId w:val="73"/>
  </w:num>
  <w:num w:numId="47">
    <w:abstractNumId w:val="36"/>
  </w:num>
  <w:num w:numId="48">
    <w:abstractNumId w:val="48"/>
  </w:num>
  <w:num w:numId="49">
    <w:abstractNumId w:val="4"/>
  </w:num>
  <w:num w:numId="50">
    <w:abstractNumId w:val="69"/>
  </w:num>
  <w:num w:numId="51">
    <w:abstractNumId w:val="26"/>
  </w:num>
  <w:num w:numId="52">
    <w:abstractNumId w:val="20"/>
  </w:num>
  <w:num w:numId="53">
    <w:abstractNumId w:val="75"/>
  </w:num>
  <w:num w:numId="54">
    <w:abstractNumId w:val="27"/>
  </w:num>
  <w:num w:numId="55">
    <w:abstractNumId w:val="19"/>
  </w:num>
  <w:num w:numId="56">
    <w:abstractNumId w:val="71"/>
  </w:num>
  <w:num w:numId="57">
    <w:abstractNumId w:val="43"/>
  </w:num>
  <w:num w:numId="58">
    <w:abstractNumId w:val="30"/>
  </w:num>
  <w:num w:numId="59">
    <w:abstractNumId w:val="70"/>
  </w:num>
  <w:num w:numId="60">
    <w:abstractNumId w:val="77"/>
  </w:num>
  <w:num w:numId="61">
    <w:abstractNumId w:val="13"/>
  </w:num>
  <w:num w:numId="62">
    <w:abstractNumId w:val="80"/>
  </w:num>
  <w:num w:numId="63">
    <w:abstractNumId w:val="82"/>
  </w:num>
  <w:num w:numId="64">
    <w:abstractNumId w:val="38"/>
  </w:num>
  <w:num w:numId="65">
    <w:abstractNumId w:val="16"/>
  </w:num>
  <w:num w:numId="66">
    <w:abstractNumId w:val="60"/>
  </w:num>
  <w:num w:numId="67">
    <w:abstractNumId w:val="56"/>
  </w:num>
  <w:num w:numId="68">
    <w:abstractNumId w:val="57"/>
  </w:num>
  <w:num w:numId="69">
    <w:abstractNumId w:val="53"/>
  </w:num>
  <w:num w:numId="70">
    <w:abstractNumId w:val="62"/>
  </w:num>
  <w:num w:numId="71">
    <w:abstractNumId w:val="34"/>
  </w:num>
  <w:num w:numId="72">
    <w:abstractNumId w:val="35"/>
  </w:num>
  <w:num w:numId="73">
    <w:abstractNumId w:val="63"/>
  </w:num>
  <w:num w:numId="74">
    <w:abstractNumId w:val="0"/>
  </w:num>
  <w:num w:numId="75">
    <w:abstractNumId w:val="18"/>
  </w:num>
  <w:num w:numId="76">
    <w:abstractNumId w:val="24"/>
  </w:num>
  <w:num w:numId="77">
    <w:abstractNumId w:val="15"/>
  </w:num>
  <w:num w:numId="78">
    <w:abstractNumId w:val="23"/>
  </w:num>
  <w:num w:numId="79">
    <w:abstractNumId w:val="81"/>
  </w:num>
  <w:num w:numId="80">
    <w:abstractNumId w:val="54"/>
  </w:num>
  <w:num w:numId="81">
    <w:abstractNumId w:val="8"/>
  </w:num>
  <w:num w:numId="82">
    <w:abstractNumId w:val="59"/>
  </w:num>
  <w:num w:numId="83">
    <w:abstractNumId w:val="50"/>
  </w:num>
  <w:num w:numId="84">
    <w:abstractNumId w:val="29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A46EE"/>
    <w:rsid w:val="007A46EE"/>
    <w:rsid w:val="009E1D98"/>
    <w:rsid w:val="00CC6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28" w:hanging="105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87"/>
      <w:ind w:left="745" w:hanging="463"/>
    </w:pPr>
    <w:rPr>
      <w:b/>
      <w:bCs/>
      <w:sz w:val="28"/>
      <w:szCs w:val="28"/>
    </w:rPr>
  </w:style>
  <w:style w:type="paragraph" w:styleId="2">
    <w:name w:val="toc 2"/>
    <w:basedOn w:val="a"/>
    <w:uiPriority w:val="1"/>
    <w:qFormat/>
    <w:pPr>
      <w:spacing w:before="187"/>
      <w:ind w:left="918" w:hanging="493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182"/>
      <w:ind w:left="919"/>
    </w:pPr>
    <w:rPr>
      <w:sz w:val="28"/>
      <w:szCs w:val="28"/>
    </w:rPr>
  </w:style>
  <w:style w:type="paragraph" w:styleId="4">
    <w:name w:val="toc 4"/>
    <w:basedOn w:val="a"/>
    <w:uiPriority w:val="1"/>
    <w:qFormat/>
    <w:pPr>
      <w:spacing w:before="182"/>
      <w:ind w:left="991"/>
    </w:pPr>
    <w:rPr>
      <w:sz w:val="28"/>
      <w:szCs w:val="28"/>
    </w:rPr>
  </w:style>
  <w:style w:type="paragraph" w:styleId="5">
    <w:name w:val="toc 5"/>
    <w:basedOn w:val="a"/>
    <w:uiPriority w:val="1"/>
    <w:qFormat/>
    <w:pPr>
      <w:spacing w:before="182"/>
      <w:ind w:left="1270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425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667" w:right="1680" w:hanging="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425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6">
    <w:name w:val="Balloon Text"/>
    <w:basedOn w:val="a"/>
    <w:link w:val="a7"/>
    <w:uiPriority w:val="99"/>
    <w:semiHidden/>
    <w:unhideWhenUsed/>
    <w:rsid w:val="00CC64E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64E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328" w:hanging="1053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87"/>
      <w:ind w:left="745" w:hanging="463"/>
    </w:pPr>
    <w:rPr>
      <w:b/>
      <w:bCs/>
      <w:sz w:val="28"/>
      <w:szCs w:val="28"/>
    </w:rPr>
  </w:style>
  <w:style w:type="paragraph" w:styleId="2">
    <w:name w:val="toc 2"/>
    <w:basedOn w:val="a"/>
    <w:uiPriority w:val="1"/>
    <w:qFormat/>
    <w:pPr>
      <w:spacing w:before="187"/>
      <w:ind w:left="918" w:hanging="493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182"/>
      <w:ind w:left="919"/>
    </w:pPr>
    <w:rPr>
      <w:sz w:val="28"/>
      <w:szCs w:val="28"/>
    </w:rPr>
  </w:style>
  <w:style w:type="paragraph" w:styleId="4">
    <w:name w:val="toc 4"/>
    <w:basedOn w:val="a"/>
    <w:uiPriority w:val="1"/>
    <w:qFormat/>
    <w:pPr>
      <w:spacing w:before="182"/>
      <w:ind w:left="991"/>
    </w:pPr>
    <w:rPr>
      <w:sz w:val="28"/>
      <w:szCs w:val="28"/>
    </w:rPr>
  </w:style>
  <w:style w:type="paragraph" w:styleId="5">
    <w:name w:val="toc 5"/>
    <w:basedOn w:val="a"/>
    <w:uiPriority w:val="1"/>
    <w:qFormat/>
    <w:pPr>
      <w:spacing w:before="182"/>
      <w:ind w:left="1270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425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2667" w:right="1680" w:hanging="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425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5"/>
    </w:pPr>
  </w:style>
  <w:style w:type="paragraph" w:styleId="a6">
    <w:name w:val="Balloon Text"/>
    <w:basedOn w:val="a"/>
    <w:link w:val="a7"/>
    <w:uiPriority w:val="99"/>
    <w:semiHidden/>
    <w:unhideWhenUsed/>
    <w:rsid w:val="00CC64E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64E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razgovor.edsoo.ru/topic/65/grade/12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537</Pages>
  <Words>135520</Words>
  <Characters>772467</Characters>
  <Application>Microsoft Office Word</Application>
  <DocSecurity>0</DocSecurity>
  <Lines>6437</Lines>
  <Paragraphs>1812</Paragraphs>
  <ScaleCrop>false</ScaleCrop>
  <Company>SPecialiST RePack</Company>
  <LinksUpToDate>false</LinksUpToDate>
  <CharactersWithSpaces>906175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Шамиль</cp:lastModifiedBy>
  <cp:revision>2</cp:revision>
  <dcterms:created xsi:type="dcterms:W3CDTF">2025-12-10T09:46:00Z</dcterms:created>
  <dcterms:modified xsi:type="dcterms:W3CDTF">2025-12-10T10:00:00Z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2025-12-10T00:00:00Z</vt:filetime>
  </property>
  <property fmtid="{D5CDD505-2E9C-101B-9397-08002B2CF9AE}" pid="5" name="Producer">
    <vt:lpwstr>3-Heights(TM) PDF Security Shell 4.8.25.2 (http://www.pdf-tools.com)</vt:lpwstr>
  </property>
</Properties>
</file>